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92.0" w:type="dxa"/>
        <w:jc w:val="left"/>
        <w:tblInd w:w="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735"/>
        <w:gridCol w:w="2274"/>
        <w:gridCol w:w="1701"/>
        <w:gridCol w:w="1985"/>
        <w:gridCol w:w="1134"/>
        <w:gridCol w:w="1863"/>
        <w:tblGridChange w:id="0">
          <w:tblGrid>
            <w:gridCol w:w="1735"/>
            <w:gridCol w:w="2274"/>
            <w:gridCol w:w="1701"/>
            <w:gridCol w:w="1985"/>
            <w:gridCol w:w="1134"/>
            <w:gridCol w:w="1863"/>
          </w:tblGrid>
        </w:tblGridChange>
      </w:tblGrid>
      <w:tr>
        <w:trPr>
          <w:cantSplit w:val="0"/>
          <w:trHeight w:val="98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2"/>
                <w:szCs w:val="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52"/>
                <w:szCs w:val="52"/>
                <w:rtl w:val="0"/>
              </w:rPr>
              <w:t xml:space="preserve">기획서 및 </w:t>
            </w:r>
            <w:bookmarkStart w:colFirst="0" w:colLast="0" w:name="l7s7hvcyiuuz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2"/>
                <w:szCs w:val="52"/>
                <w:u w:val="none"/>
                <w:shd w:fill="auto" w:val="clear"/>
                <w:vertAlign w:val="baseline"/>
                <w:rtl w:val="0"/>
              </w:rPr>
              <w:t xml:space="preserve">프로젝트(미니) 심사평가표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과정명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의학연구 및 AI 의료서비스 모델 개발 과정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회차)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발표일일시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훈련과정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프로그래밍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발표자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발표: 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팀 전체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시연: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김용기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.154296874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파이게임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팀명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팀장,팀원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팀명: 1팀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팀장: </w:t>
            </w:r>
            <w:r w:rsidDel="00000000" w:rsidR="00000000" w:rsidRPr="00000000">
              <w:rPr>
                <w:rtl w:val="0"/>
              </w:rPr>
              <w:t xml:space="preserve">박수연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팀원:</w:t>
            </w:r>
            <w:r w:rsidDel="00000000" w:rsidR="00000000" w:rsidRPr="00000000">
              <w:rPr>
                <w:rtl w:val="0"/>
              </w:rPr>
              <w:t xml:space="preserve"> 김용기, 박윤정, 유성빈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평가점수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(인)</w:t>
            </w:r>
          </w:p>
        </w:tc>
      </w:tr>
      <w:tr>
        <w:trPr>
          <w:cantSplit w:val="0"/>
          <w:trHeight w:val="1282.38808593750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핵심내용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28" w:right="0" w:hanging="283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개요: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심근경색 인식 개선을 위한 간단한 게임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28" w:right="0" w:hanging="283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주요기능: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아이템, 필살기, 제한시간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방해 시스템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28" w:right="0" w:hanging="283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사용툴: Visual Studio, Python 3.12, (pygame)</w:t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주요내용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(대표 이미지)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스토리텔링</w:t>
            </w:r>
          </w:p>
          <w:p w:rsidR="00000000" w:rsidDel="00000000" w:rsidP="00000000" w:rsidRDefault="00000000" w:rsidRPr="00000000" w14:paraId="0000002F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- 게임 주제 및 보건의료 분야 연관성</w:t>
            </w:r>
          </w:p>
          <w:p w:rsidR="00000000" w:rsidDel="00000000" w:rsidP="00000000" w:rsidRDefault="00000000" w:rsidRPr="00000000" w14:paraId="00000030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심근경색을 주제로 하여 혈관 내에 쌓여있는 방해 요소들을 제거하는 게임</w:t>
            </w:r>
          </w:p>
          <w:p w:rsidR="00000000" w:rsidDel="00000000" w:rsidP="00000000" w:rsidRDefault="00000000" w:rsidRPr="00000000" w14:paraId="00000031">
            <w:pPr>
              <w:widowControl w:val="1"/>
              <w:spacing w:after="0" w:line="276" w:lineRule="auto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- 게임 목적 및 교육적 의미</w:t>
            </w:r>
          </w:p>
          <w:p w:rsidR="00000000" w:rsidDel="00000000" w:rsidP="00000000" w:rsidRDefault="00000000" w:rsidRPr="00000000" w14:paraId="00000033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게임을 플레이하는 사람들에게 심근경색에 좋은 영양소를 기억에 남게 하기 위함</w:t>
            </w:r>
          </w:p>
          <w:p w:rsidR="00000000" w:rsidDel="00000000" w:rsidP="00000000" w:rsidRDefault="00000000" w:rsidRPr="00000000" w14:paraId="00000034">
            <w:pPr>
              <w:widowControl w:val="1"/>
              <w:spacing w:after="0" w:line="276" w:lineRule="auto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- 스토리 개요</w:t>
            </w:r>
          </w:p>
          <w:p w:rsidR="00000000" w:rsidDel="00000000" w:rsidP="00000000" w:rsidRDefault="00000000" w:rsidRPr="00000000" w14:paraId="00000036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 심근경색이 오기 전에, 지질의 방해를 피해 혈관 내 벽돌들을 제거하자!</w:t>
            </w:r>
          </w:p>
          <w:p w:rsidR="00000000" w:rsidDel="00000000" w:rsidP="00000000" w:rsidRDefault="00000000" w:rsidRPr="00000000" w14:paraId="00000037">
            <w:pPr>
              <w:widowControl w:val="1"/>
              <w:spacing w:after="0"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주요 기능 체크리스트</w:t>
            </w:r>
          </w:p>
          <w:p w:rsidR="00000000" w:rsidDel="00000000" w:rsidP="00000000" w:rsidRDefault="00000000" w:rsidRPr="00000000" w14:paraId="00000039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☐ 아이템 시스템</w:t>
            </w:r>
          </w:p>
          <w:p w:rsidR="00000000" w:rsidDel="00000000" w:rsidP="00000000" w:rsidRDefault="00000000" w:rsidRPr="00000000" w14:paraId="0000003A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☐ 필살기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☐ 제한시간</w:t>
            </w:r>
          </w:p>
          <w:p w:rsidR="00000000" w:rsidDel="00000000" w:rsidP="00000000" w:rsidRDefault="00000000" w:rsidRPr="00000000" w14:paraId="0000003C">
            <w:pPr>
              <w:widowControl w:val="1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☐ 방해 시스템</w:t>
            </w:r>
          </w:p>
          <w:p w:rsidR="00000000" w:rsidDel="00000000" w:rsidP="00000000" w:rsidRDefault="00000000" w:rsidRPr="00000000" w14:paraId="0000003D">
            <w:pPr>
              <w:widowControl w:val="1"/>
              <w:spacing w:after="0" w:line="276" w:lineRule="auto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각 기능별 상세 설명</w:t>
            </w:r>
          </w:p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4"/>
              </w:numPr>
              <w:spacing w:after="0" w:line="36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아이템 시스템: 심근경색에 좋은 영양소를 게임 클리어에 도움이 되는 아이템으로 설정</w:t>
            </w:r>
          </w:p>
          <w:p w:rsidR="00000000" w:rsidDel="00000000" w:rsidP="00000000" w:rsidRDefault="00000000" w:rsidRPr="00000000" w14:paraId="00000040">
            <w:pPr>
              <w:widowControl w:val="1"/>
              <w:numPr>
                <w:ilvl w:val="0"/>
                <w:numId w:val="4"/>
              </w:numPr>
              <w:spacing w:after="0" w:line="36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필살기: 방해 요소를 한 번에 처리할 수 있는 스킬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제한 시간: 제한 시간 250초 내에 플레이를 하도록 설정.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방해 시스템: 지질 축적은 심근경색 및 심혈관 질환의 주요 원인 중 하나로 알려져 있기 때문에, 게임 속 방해꾼으로 설정해 “지질 = 위험 요소” 라는 개념의 직관적 이해를 도움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00" w:right="0" w:hanging="6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&lt;시작화면&gt;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00" w:right="0" w:hanging="6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553075" cy="63627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636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5553075" cy="73914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739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line="276" w:lineRule="auto"/>
              <w:ind w:left="760" w:hanging="360"/>
              <w:jc w:val="left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기본화면 (게임 시작)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5553075" cy="73152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731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line="276" w:lineRule="auto"/>
              <w:ind w:left="760" w:hanging="360"/>
              <w:jc w:val="left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기본화면 (아이템)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5553075" cy="7366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736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76" w:lineRule="auto"/>
              <w:ind w:left="760" w:hanging="360"/>
              <w:jc w:val="left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기본화면 (게임 오버)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60" w:right="0" w:hanging="36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필살기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6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개발중입니다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553075" cy="51181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511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60" w:right="0" w:hanging="36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플로우차트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0" w:right="0" w:hanging="40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제한 시간 타이머, 위험요소 출현을 위한 타이머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0" w:right="0" w:hanging="40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게임 진행: 공 상하좌우, 패들 좌우 움직임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0" w:right="0" w:hanging="40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충돌 감지: 벽돌인 경우와 아닌 경우로 분류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0" w:right="0" w:hanging="40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공이 바닥에 떨어졌는지 여부로 생명 차감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코드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372100" cy="49625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4962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850" w:top="850" w:left="567" w:right="567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함초롬바탕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🡺"/>
      <w:lvlJc w:val="left"/>
      <w:pPr>
        <w:ind w:left="7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800" w:hanging="36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0" w:right="0" w:firstLine="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0" w:right="0" w:firstLine="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1400" w:right="0" w:hanging="40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1600" w:right="0" w:hanging="40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1800" w:right="0" w:hanging="40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2000" w:right="0" w:hanging="40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9" w:lineRule="auto"/>
      <w:ind w:left="0" w:right="0" w:firstLine="0"/>
      <w:jc w:val="center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9" w:lineRule="auto"/>
      <w:ind w:left="0" w:right="0" w:firstLine="0"/>
      <w:jc w:val="center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