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0431" w14:textId="4D929ECA" w:rsidR="00A65209" w:rsidRDefault="00A65209">
      <w:pPr>
        <w:rPr>
          <w:lang w:val="en-US"/>
        </w:rPr>
      </w:pPr>
      <w:r>
        <w:rPr>
          <w:lang w:val="en-US"/>
        </w:rPr>
        <w:t>8. Participation of Male and Female participation overall in Olympics</w:t>
      </w:r>
    </w:p>
    <w:p w14:paraId="59EF3BF1" w14:textId="1E80EFD7" w:rsidR="00A65209" w:rsidRDefault="00A65209">
      <w:r>
        <w:rPr>
          <w:lang w:val="en-US"/>
        </w:rPr>
        <w:t>9.</w:t>
      </w:r>
      <w:r w:rsidRPr="00A65209">
        <w:rPr>
          <w:rFonts w:ascii="Arial" w:hAnsi="Arial" w:cs="Arial"/>
          <w:color w:val="000000"/>
          <w:shd w:val="clear" w:color="auto" w:fill="FFFFFF"/>
        </w:rPr>
        <w:t xml:space="preserve"> </w:t>
      </w:r>
      <w:r w:rsidRPr="00A65209">
        <w:t>HEIGHT DIFFERENCE</w:t>
      </w:r>
    </w:p>
    <w:p w14:paraId="4DA12B4A" w14:textId="7AD67659" w:rsidR="00A65209" w:rsidRDefault="00A65209" w:rsidP="00A65209">
      <w:r>
        <w:t>10.</w:t>
      </w:r>
      <w:r w:rsidRPr="00A65209">
        <w:rPr>
          <w:rFonts w:ascii="Consolas" w:eastAsia="Times New Roman" w:hAnsi="Consolas" w:cs="Times New Roman"/>
          <w:color w:val="CE9178"/>
          <w:kern w:val="0"/>
          <w:sz w:val="21"/>
          <w:szCs w:val="21"/>
          <w:lang w:eastAsia="en-IN"/>
          <w14:ligatures w14:val="none"/>
        </w:rPr>
        <w:t xml:space="preserve"> </w:t>
      </w:r>
      <w:r w:rsidRPr="00A65209">
        <w:t>Participation of Men and Women in Olympics over the years</w:t>
      </w:r>
      <w:r>
        <w:t>.</w:t>
      </w:r>
    </w:p>
    <w:p w14:paraId="33279B98" w14:textId="4A018891" w:rsidR="00A65209" w:rsidRPr="00A65209" w:rsidRDefault="00A65209" w:rsidP="00A65209">
      <w:r>
        <w:t>11.</w:t>
      </w:r>
      <w:r w:rsidRPr="00A65209">
        <w:rPr>
          <w:rFonts w:ascii="Consolas" w:eastAsia="Times New Roman" w:hAnsi="Consolas" w:cs="Times New Roman"/>
          <w:color w:val="CE9178"/>
          <w:kern w:val="0"/>
          <w:sz w:val="21"/>
          <w:szCs w:val="21"/>
          <w:lang w:eastAsia="en-IN"/>
          <w14:ligatures w14:val="none"/>
        </w:rPr>
        <w:t xml:space="preserve"> </w:t>
      </w:r>
      <w:r w:rsidRPr="00A65209">
        <w:t>Participation by Country and Gender- Summer Olympics</w:t>
      </w:r>
    </w:p>
    <w:p w14:paraId="781D1843" w14:textId="11358D1B" w:rsidR="00A65209" w:rsidRPr="00A65209" w:rsidRDefault="00A65209" w:rsidP="00A65209">
      <w:r>
        <w:t>12.</w:t>
      </w:r>
      <w:r w:rsidRPr="00A65209">
        <w:rPr>
          <w:rFonts w:ascii="Consolas" w:eastAsia="Times New Roman" w:hAnsi="Consolas" w:cs="Times New Roman"/>
          <w:color w:val="CE9178"/>
          <w:kern w:val="0"/>
          <w:sz w:val="21"/>
          <w:szCs w:val="21"/>
          <w:lang w:eastAsia="en-IN"/>
          <w14:ligatures w14:val="none"/>
        </w:rPr>
        <w:t xml:space="preserve"> </w:t>
      </w:r>
      <w:r w:rsidRPr="00A65209">
        <w:t>Participation by Country and Gender- Winter Olympics</w:t>
      </w:r>
    </w:p>
    <w:p w14:paraId="789DD9C6" w14:textId="744CFAF0" w:rsidR="00A65209" w:rsidRPr="00A65209" w:rsidRDefault="00A65209" w:rsidP="00A65209">
      <w:r>
        <w:t>13.</w:t>
      </w:r>
      <w:r w:rsidRPr="00A65209">
        <w:rPr>
          <w:rFonts w:ascii="Consolas" w:eastAsia="Times New Roman" w:hAnsi="Consolas" w:cs="Times New Roman"/>
          <w:color w:val="CE9178"/>
          <w:kern w:val="0"/>
          <w:sz w:val="21"/>
          <w:szCs w:val="21"/>
          <w:lang w:eastAsia="en-IN"/>
          <w14:ligatures w14:val="none"/>
        </w:rPr>
        <w:t xml:space="preserve"> </w:t>
      </w:r>
      <w:r w:rsidRPr="00A65209">
        <w:t>Medals by Gender</w:t>
      </w:r>
    </w:p>
    <w:p w14:paraId="22178EAA" w14:textId="57D4D6FD" w:rsidR="00A65209" w:rsidRDefault="00A65209" w:rsidP="00A65209">
      <w:r>
        <w:t xml:space="preserve">14. </w:t>
      </w:r>
      <w:r w:rsidRPr="00A65209">
        <w:t xml:space="preserve">Average Scores by </w:t>
      </w:r>
      <w:r>
        <w:t>Gender.</w:t>
      </w:r>
    </w:p>
    <w:p w14:paraId="78F1863F" w14:textId="23B34711" w:rsidR="00A65209" w:rsidRPr="00A65209" w:rsidRDefault="00A65209" w:rsidP="00A65209">
      <w:r>
        <w:t>15.</w:t>
      </w:r>
      <w:r w:rsidRPr="00A65209">
        <w:rPr>
          <w:rFonts w:ascii="Consolas" w:eastAsia="Times New Roman" w:hAnsi="Consolas" w:cs="Times New Roman"/>
          <w:color w:val="CE9178"/>
          <w:kern w:val="0"/>
          <w:sz w:val="21"/>
          <w:szCs w:val="21"/>
          <w:lang w:eastAsia="en-IN"/>
          <w14:ligatures w14:val="none"/>
        </w:rPr>
        <w:t xml:space="preserve"> </w:t>
      </w:r>
      <w:r w:rsidRPr="00A65209">
        <w:t>Top Countries in Olympic Medals</w:t>
      </w:r>
      <w:r w:rsidRPr="00A65209">
        <w:rPr>
          <w:rFonts w:ascii="Consolas" w:eastAsia="Times New Roman" w:hAnsi="Consolas" w:cs="Times New Roman"/>
          <w:color w:val="D4D4D4"/>
          <w:kern w:val="0"/>
          <w:sz w:val="21"/>
          <w:szCs w:val="21"/>
          <w:lang w:eastAsia="en-IN"/>
          <w14:ligatures w14:val="none"/>
        </w:rPr>
        <w:t xml:space="preserve"> </w:t>
      </w:r>
    </w:p>
    <w:p w14:paraId="2CCF0F02" w14:textId="524695E6" w:rsidR="00A65209" w:rsidRPr="00A65209" w:rsidRDefault="00A65209" w:rsidP="00A65209">
      <w:r w:rsidRPr="00A65209">
        <w:t>It provides a clear comparison of the medal counts among these top-performing countries.</w:t>
      </w:r>
    </w:p>
    <w:p w14:paraId="1E7F8B1B" w14:textId="77777777" w:rsidR="00A65209" w:rsidRDefault="00A65209" w:rsidP="00A65209">
      <w:r w:rsidRPr="00A65209">
        <w:t>The plot provides a quick and easy way to compare the Olympic medal count across different countries.</w:t>
      </w:r>
    </w:p>
    <w:p w14:paraId="66BE922F" w14:textId="34978B8C" w:rsidR="00583CD5" w:rsidRPr="00583CD5" w:rsidRDefault="00A65209" w:rsidP="00583CD5">
      <w:r>
        <w:t>16.</w:t>
      </w:r>
      <w:r w:rsidR="00583CD5" w:rsidRPr="00583CD5">
        <w:rPr>
          <w:rFonts w:ascii="Consolas" w:eastAsia="Times New Roman" w:hAnsi="Consolas" w:cs="Times New Roman"/>
          <w:color w:val="CE9178"/>
          <w:kern w:val="0"/>
          <w:sz w:val="21"/>
          <w:szCs w:val="21"/>
          <w:lang w:eastAsia="en-IN"/>
          <w14:ligatures w14:val="none"/>
        </w:rPr>
        <w:t xml:space="preserve"> </w:t>
      </w:r>
      <w:r w:rsidR="00583CD5" w:rsidRPr="00583CD5">
        <w:t>Medals by Country- Summer Olympics</w:t>
      </w:r>
    </w:p>
    <w:p w14:paraId="5286C528" w14:textId="2424BA42" w:rsidR="00583CD5" w:rsidRPr="00583CD5" w:rsidRDefault="00583CD5" w:rsidP="00583CD5">
      <w:r w:rsidRPr="00583CD5">
        <w:t>The United States has won the most gold medals in the Summer Olympics, followed by China, Russia, and UK.</w:t>
      </w:r>
    </w:p>
    <w:p w14:paraId="044AC76B" w14:textId="300A2AA7" w:rsidR="00583CD5" w:rsidRPr="00583CD5" w:rsidRDefault="00583CD5" w:rsidP="00583CD5">
      <w:r w:rsidRPr="00583CD5">
        <w:t>The plot shows the top 20 countries with the most medals, but there are many other countries that have won medals in the Olympics.</w:t>
      </w:r>
    </w:p>
    <w:p w14:paraId="464D04E8" w14:textId="111316BF" w:rsidR="00583CD5" w:rsidRPr="00583CD5" w:rsidRDefault="00583CD5" w:rsidP="00583CD5">
      <w:r w:rsidRPr="00583CD5">
        <w:t>The plot distinguishes between gold, silver, and bronze medals, with gold medals representing the highest level of achievement.</w:t>
      </w:r>
    </w:p>
    <w:p w14:paraId="18D90E71" w14:textId="245C5B34" w:rsidR="00583CD5" w:rsidRPr="00583CD5" w:rsidRDefault="00583CD5" w:rsidP="00583CD5">
      <w:r w:rsidRPr="00583CD5">
        <w:t>The plot does not account for the size of the country or the number of athletes participating from each country, so it may not be a completely fair comparison.</w:t>
      </w:r>
    </w:p>
    <w:p w14:paraId="5A0BD094" w14:textId="490F570B" w:rsidR="00583CD5" w:rsidRPr="00583CD5" w:rsidRDefault="00583CD5" w:rsidP="00583CD5">
      <w:r>
        <w:t>The</w:t>
      </w:r>
      <w:r w:rsidRPr="00583CD5">
        <w:t xml:space="preserve"> plot provides a quick and easy way to compare the Olympic medal count across different countries and medal types.</w:t>
      </w:r>
    </w:p>
    <w:p w14:paraId="019F93E8" w14:textId="37FB0910" w:rsidR="00A65209" w:rsidRDefault="00A65209" w:rsidP="00A65209"/>
    <w:p w14:paraId="1C99774A" w14:textId="05E362C9" w:rsidR="00583CD5" w:rsidRPr="00583CD5" w:rsidRDefault="00583CD5" w:rsidP="00583CD5">
      <w:r>
        <w:t>17.</w:t>
      </w:r>
      <w:r w:rsidRPr="00583CD5">
        <w:rPr>
          <w:rFonts w:ascii="Consolas" w:eastAsia="Times New Roman" w:hAnsi="Consolas" w:cs="Times New Roman"/>
          <w:color w:val="CE9178"/>
          <w:kern w:val="0"/>
          <w:sz w:val="21"/>
          <w:szCs w:val="21"/>
          <w:lang w:eastAsia="en-IN"/>
          <w14:ligatures w14:val="none"/>
        </w:rPr>
        <w:t xml:space="preserve"> </w:t>
      </w:r>
      <w:r w:rsidRPr="00583CD5">
        <w:t>Medals by Country- Winter Olympics</w:t>
      </w:r>
    </w:p>
    <w:p w14:paraId="49990F01" w14:textId="798C3BF6" w:rsidR="00583CD5" w:rsidRPr="00583CD5" w:rsidRDefault="00583CD5" w:rsidP="00583CD5">
      <w:r w:rsidRPr="00583CD5">
        <w:t xml:space="preserve">Russia has won the most gold medals in the Winter Olympics, followed by Canada, </w:t>
      </w:r>
      <w:proofErr w:type="gramStart"/>
      <w:r w:rsidRPr="00583CD5">
        <w:t>the  Germany</w:t>
      </w:r>
      <w:proofErr w:type="gramEnd"/>
      <w:r w:rsidRPr="00583CD5">
        <w:t>, and USA .</w:t>
      </w:r>
    </w:p>
    <w:p w14:paraId="54F3DBBF" w14:textId="13E54441" w:rsidR="00583CD5" w:rsidRPr="00583CD5" w:rsidRDefault="00583CD5" w:rsidP="00583CD5">
      <w:r w:rsidRPr="00583CD5">
        <w:t>The plot shows the top 20 countries with the most medals, but there are many other countries that have won medals in the Olympics.</w:t>
      </w:r>
    </w:p>
    <w:p w14:paraId="65C40D8D" w14:textId="77777777" w:rsidR="00583CD5" w:rsidRDefault="00583CD5" w:rsidP="00583CD5">
      <w:r w:rsidRPr="00583CD5">
        <w:t>The plot distinguishes between gold, silver, and bronze medals, with gold medals representing the highest level of achievement.</w:t>
      </w:r>
    </w:p>
    <w:p w14:paraId="484D2B71" w14:textId="4BD92DEF" w:rsidR="00583CD5" w:rsidRPr="00583CD5" w:rsidRDefault="00583CD5" w:rsidP="00583CD5">
      <w:r w:rsidRPr="00583CD5">
        <w:t>The plot provides a quick and easy way to compare the Olympic medal count across different countries and medal types in the Winter Olympics.</w:t>
      </w:r>
    </w:p>
    <w:p w14:paraId="328DF304" w14:textId="46820AC1" w:rsidR="00583CD5" w:rsidRDefault="00583CD5" w:rsidP="00A65209"/>
    <w:p w14:paraId="5D9488EB" w14:textId="77777777" w:rsidR="00583CD5" w:rsidRDefault="00583CD5" w:rsidP="00A65209"/>
    <w:p w14:paraId="41BC4256" w14:textId="19E636B6" w:rsidR="00583CD5" w:rsidRDefault="00583CD5" w:rsidP="00583CD5">
      <w:r>
        <w:lastRenderedPageBreak/>
        <w:t>18.</w:t>
      </w:r>
      <w:r w:rsidRPr="00583CD5">
        <w:rPr>
          <w:rFonts w:ascii="Consolas" w:eastAsia="Times New Roman" w:hAnsi="Consolas" w:cs="Times New Roman"/>
          <w:color w:val="CE9178"/>
          <w:kern w:val="0"/>
          <w:sz w:val="21"/>
          <w:szCs w:val="21"/>
          <w:lang w:eastAsia="en-IN"/>
          <w14:ligatures w14:val="none"/>
        </w:rPr>
        <w:t xml:space="preserve"> </w:t>
      </w:r>
      <w:r w:rsidRPr="00583CD5">
        <w:t xml:space="preserve">Popular Sports in Olympics </w:t>
      </w:r>
      <w:r w:rsidR="006B4D05">
        <w:t>–</w:t>
      </w:r>
      <w:r w:rsidRPr="00583CD5">
        <w:t xml:space="preserve"> Summer</w:t>
      </w:r>
    </w:p>
    <w:p w14:paraId="7EC4B623" w14:textId="64DB4E52" w:rsidR="006B4D05" w:rsidRPr="006B4D05" w:rsidRDefault="006B4D05" w:rsidP="006B4D05">
      <w:r w:rsidRPr="006B4D05">
        <w:t>This show</w:t>
      </w:r>
      <w:r>
        <w:t>s</w:t>
      </w:r>
      <w:r w:rsidRPr="006B4D05">
        <w:t xml:space="preserve"> the 10 most popular sports in the Summer Olympics, based on the number of events in each sport. Here are some insights from the plot:</w:t>
      </w:r>
    </w:p>
    <w:p w14:paraId="5B8C55DF" w14:textId="77777777" w:rsidR="006B4D05" w:rsidRPr="006B4D05" w:rsidRDefault="006B4D05" w:rsidP="006B4D05">
      <w:pPr>
        <w:numPr>
          <w:ilvl w:val="0"/>
          <w:numId w:val="1"/>
        </w:numPr>
      </w:pPr>
      <w:r w:rsidRPr="006B4D05">
        <w:t>Athletics (track and field) is the most popular sport in the Summer Olympics, with the most events of any sport.</w:t>
      </w:r>
    </w:p>
    <w:p w14:paraId="31C74147" w14:textId="77777777" w:rsidR="006B4D05" w:rsidRPr="006B4D05" w:rsidRDefault="006B4D05" w:rsidP="006B4D05">
      <w:pPr>
        <w:numPr>
          <w:ilvl w:val="0"/>
          <w:numId w:val="1"/>
        </w:numPr>
      </w:pPr>
      <w:r w:rsidRPr="006B4D05">
        <w:t>Swimming and Gymnastics are also very popular sports in the Summer Olympics, with a large number of events in each sport.</w:t>
      </w:r>
    </w:p>
    <w:p w14:paraId="441FFE89" w14:textId="77777777" w:rsidR="006B4D05" w:rsidRPr="006B4D05" w:rsidRDefault="006B4D05" w:rsidP="006B4D05">
      <w:pPr>
        <w:numPr>
          <w:ilvl w:val="0"/>
          <w:numId w:val="1"/>
        </w:numPr>
      </w:pPr>
      <w:r w:rsidRPr="006B4D05">
        <w:t>The plot highlights the diversity of sports in the Summer Olympics, with a range of individual and team sports included in the Games.</w:t>
      </w:r>
    </w:p>
    <w:p w14:paraId="066BF313" w14:textId="4C5897AD" w:rsidR="006B4D05" w:rsidRPr="006B4D05" w:rsidRDefault="006B4D05" w:rsidP="006B4D05">
      <w:pPr>
        <w:pStyle w:val="ListParagraph"/>
        <w:numPr>
          <w:ilvl w:val="0"/>
          <w:numId w:val="1"/>
        </w:numPr>
      </w:pPr>
      <w:r w:rsidRPr="006B4D05">
        <w:t>the plot provides a useful visualization of the popularity of different sports in the Summer Olympics.</w:t>
      </w:r>
    </w:p>
    <w:p w14:paraId="08ED86DC" w14:textId="77777777" w:rsidR="006B4D05" w:rsidRPr="00583CD5" w:rsidRDefault="006B4D05" w:rsidP="00583CD5"/>
    <w:p w14:paraId="7372B491" w14:textId="48F6B8DB" w:rsidR="00583CD5" w:rsidRDefault="00583CD5" w:rsidP="00583CD5">
      <w:r>
        <w:t>19.</w:t>
      </w:r>
      <w:r w:rsidRPr="00583CD5">
        <w:rPr>
          <w:rFonts w:ascii="Consolas" w:eastAsia="Times New Roman" w:hAnsi="Consolas" w:cs="Times New Roman"/>
          <w:color w:val="CE9178"/>
          <w:kern w:val="0"/>
          <w:sz w:val="21"/>
          <w:szCs w:val="21"/>
          <w:lang w:eastAsia="en-IN"/>
          <w14:ligatures w14:val="none"/>
        </w:rPr>
        <w:t xml:space="preserve"> </w:t>
      </w:r>
      <w:r w:rsidRPr="00583CD5">
        <w:t xml:space="preserve">Popular Sports in Olympics </w:t>
      </w:r>
      <w:r w:rsidR="00AF2ED3">
        <w:t>–</w:t>
      </w:r>
      <w:r w:rsidRPr="00583CD5">
        <w:t xml:space="preserve"> Winter</w:t>
      </w:r>
    </w:p>
    <w:p w14:paraId="5F07D3E3" w14:textId="77777777" w:rsidR="00AF2ED3" w:rsidRPr="00AF2ED3" w:rsidRDefault="00AF2ED3" w:rsidP="00AF2ED3">
      <w:pPr>
        <w:numPr>
          <w:ilvl w:val="0"/>
          <w:numId w:val="2"/>
        </w:numPr>
      </w:pPr>
      <w:r w:rsidRPr="00AF2ED3">
        <w:t>Alpine Skiing is the most popular sport in the Winter Olympics, with the most events of any sport.</w:t>
      </w:r>
    </w:p>
    <w:p w14:paraId="4A588348" w14:textId="77777777" w:rsidR="00AF2ED3" w:rsidRPr="00AF2ED3" w:rsidRDefault="00AF2ED3" w:rsidP="00AF2ED3">
      <w:pPr>
        <w:numPr>
          <w:ilvl w:val="0"/>
          <w:numId w:val="2"/>
        </w:numPr>
      </w:pPr>
      <w:r w:rsidRPr="00AF2ED3">
        <w:t>Ice Hockey and Cross-Country Skiing are also very popular sports in the Winter Olympics, with a large number of events in each sport.</w:t>
      </w:r>
    </w:p>
    <w:p w14:paraId="40B13680" w14:textId="77777777" w:rsidR="00AF2ED3" w:rsidRPr="00AF2ED3" w:rsidRDefault="00AF2ED3" w:rsidP="00AF2ED3">
      <w:pPr>
        <w:numPr>
          <w:ilvl w:val="0"/>
          <w:numId w:val="2"/>
        </w:numPr>
      </w:pPr>
      <w:r w:rsidRPr="00AF2ED3">
        <w:t>The plot highlights the diversity of sports in the Winter Olympics, with a range of individual and team sports included in the Games.</w:t>
      </w:r>
    </w:p>
    <w:p w14:paraId="149C193E" w14:textId="77777777" w:rsidR="00AF2ED3" w:rsidRPr="00583CD5" w:rsidRDefault="00AF2ED3" w:rsidP="00583CD5"/>
    <w:p w14:paraId="103F9952" w14:textId="095A4150" w:rsidR="00583CD5" w:rsidRPr="00583CD5" w:rsidRDefault="00583CD5" w:rsidP="00583CD5">
      <w:r>
        <w:t>20.</w:t>
      </w:r>
      <w:r w:rsidRPr="00583CD5">
        <w:rPr>
          <w:rFonts w:ascii="Consolas" w:eastAsia="Times New Roman" w:hAnsi="Consolas" w:cs="Times New Roman"/>
          <w:color w:val="CE9178"/>
          <w:kern w:val="0"/>
          <w:sz w:val="21"/>
          <w:szCs w:val="21"/>
          <w:lang w:eastAsia="en-IN"/>
          <w14:ligatures w14:val="none"/>
        </w:rPr>
        <w:t xml:space="preserve"> </w:t>
      </w:r>
      <w:r w:rsidRPr="00583CD5">
        <w:t>Athletes Participation in Olympics</w:t>
      </w:r>
    </w:p>
    <w:p w14:paraId="2C795374" w14:textId="77777777" w:rsidR="00AF2ED3" w:rsidRPr="00AF2ED3" w:rsidRDefault="00AF2ED3" w:rsidP="00AF2ED3">
      <w:pPr>
        <w:numPr>
          <w:ilvl w:val="0"/>
          <w:numId w:val="3"/>
        </w:numPr>
      </w:pPr>
      <w:r w:rsidRPr="00AF2ED3">
        <w:t>The number of athletes participating in the Summer Olympics has been increasing over time, with a significant increase in the number of athletes in recent years.</w:t>
      </w:r>
    </w:p>
    <w:p w14:paraId="458346CE" w14:textId="77777777" w:rsidR="00AF2ED3" w:rsidRPr="00AF2ED3" w:rsidRDefault="00AF2ED3" w:rsidP="00AF2ED3">
      <w:pPr>
        <w:numPr>
          <w:ilvl w:val="0"/>
          <w:numId w:val="3"/>
        </w:numPr>
      </w:pPr>
      <w:r w:rsidRPr="00AF2ED3">
        <w:t>The number of athletes participating in the Winter Olympics has also been increasing over time, but the rate of increase has been slower than that of the Summer Olympics.</w:t>
      </w:r>
    </w:p>
    <w:p w14:paraId="32EA0C0F" w14:textId="3F15071E" w:rsidR="00AF2ED3" w:rsidRPr="00AF2ED3" w:rsidRDefault="00AF2ED3" w:rsidP="00AF2ED3">
      <w:pPr>
        <w:numPr>
          <w:ilvl w:val="0"/>
          <w:numId w:val="3"/>
        </w:numPr>
      </w:pPr>
      <w:r w:rsidRPr="00AF2ED3">
        <w:t>The plot highlights the growth of the </w:t>
      </w:r>
      <w:r>
        <w:rPr>
          <w:rFonts w:ascii="Arial" w:hAnsi="Arial" w:cs="Arial"/>
          <w:color w:val="374151"/>
        </w:rPr>
        <w:t>as a global event, with more and more athletes from around the world participating in the Games.</w:t>
      </w:r>
    </w:p>
    <w:p w14:paraId="3803BF32" w14:textId="1AF8B89D" w:rsidR="00583CD5" w:rsidRPr="00A65209" w:rsidRDefault="00AF2ED3" w:rsidP="00AF2ED3">
      <w:pPr>
        <w:pStyle w:val="ListParagraph"/>
        <w:numPr>
          <w:ilvl w:val="0"/>
          <w:numId w:val="3"/>
        </w:numPr>
      </w:pPr>
      <w:r w:rsidRPr="00AF2ED3">
        <w:t>the plot provides a useful visualization of the trend in athletes' participation in the Summer and Winter Olympics over time. It suggests that the Olympics are becoming more popular and that more athletes are participating in the Games</w:t>
      </w:r>
    </w:p>
    <w:p w14:paraId="492A82F6" w14:textId="1E085A4F" w:rsidR="00A65209" w:rsidRPr="00A65209" w:rsidRDefault="00A65209" w:rsidP="00A65209"/>
    <w:p w14:paraId="681C6A93" w14:textId="3B069292" w:rsidR="00A65209" w:rsidRDefault="00A65209">
      <w:pPr>
        <w:rPr>
          <w:lang w:val="en-US"/>
        </w:rPr>
      </w:pPr>
    </w:p>
    <w:p w14:paraId="5A565511" w14:textId="77777777" w:rsidR="00A65209" w:rsidRPr="00A65209" w:rsidRDefault="00A65209">
      <w:pPr>
        <w:rPr>
          <w:lang w:val="en-US"/>
        </w:rPr>
      </w:pPr>
    </w:p>
    <w:sectPr w:rsidR="00A65209" w:rsidRPr="00A65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944"/>
    <w:multiLevelType w:val="multilevel"/>
    <w:tmpl w:val="9EE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E32F9D"/>
    <w:multiLevelType w:val="multilevel"/>
    <w:tmpl w:val="9EE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33757B"/>
    <w:multiLevelType w:val="multilevel"/>
    <w:tmpl w:val="9EE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552908">
    <w:abstractNumId w:val="0"/>
  </w:num>
  <w:num w:numId="2" w16cid:durableId="1534807051">
    <w:abstractNumId w:val="1"/>
  </w:num>
  <w:num w:numId="3" w16cid:durableId="137156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09"/>
    <w:rsid w:val="00583CD5"/>
    <w:rsid w:val="006B4D05"/>
    <w:rsid w:val="007868E4"/>
    <w:rsid w:val="00A65209"/>
    <w:rsid w:val="00AF2ED3"/>
    <w:rsid w:val="00B9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267C"/>
  <w15:chartTrackingRefBased/>
  <w15:docId w15:val="{4F874177-2E5F-4463-B893-87DD2E11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536">
      <w:bodyDiv w:val="1"/>
      <w:marLeft w:val="0"/>
      <w:marRight w:val="0"/>
      <w:marTop w:val="0"/>
      <w:marBottom w:val="0"/>
      <w:divBdr>
        <w:top w:val="none" w:sz="0" w:space="0" w:color="auto"/>
        <w:left w:val="none" w:sz="0" w:space="0" w:color="auto"/>
        <w:bottom w:val="none" w:sz="0" w:space="0" w:color="auto"/>
        <w:right w:val="none" w:sz="0" w:space="0" w:color="auto"/>
      </w:divBdr>
      <w:divsChild>
        <w:div w:id="1181353324">
          <w:marLeft w:val="0"/>
          <w:marRight w:val="0"/>
          <w:marTop w:val="0"/>
          <w:marBottom w:val="0"/>
          <w:divBdr>
            <w:top w:val="none" w:sz="0" w:space="0" w:color="auto"/>
            <w:left w:val="none" w:sz="0" w:space="0" w:color="auto"/>
            <w:bottom w:val="none" w:sz="0" w:space="0" w:color="auto"/>
            <w:right w:val="none" w:sz="0" w:space="0" w:color="auto"/>
          </w:divBdr>
          <w:divsChild>
            <w:div w:id="15280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263">
      <w:bodyDiv w:val="1"/>
      <w:marLeft w:val="0"/>
      <w:marRight w:val="0"/>
      <w:marTop w:val="0"/>
      <w:marBottom w:val="0"/>
      <w:divBdr>
        <w:top w:val="none" w:sz="0" w:space="0" w:color="auto"/>
        <w:left w:val="none" w:sz="0" w:space="0" w:color="auto"/>
        <w:bottom w:val="none" w:sz="0" w:space="0" w:color="auto"/>
        <w:right w:val="none" w:sz="0" w:space="0" w:color="auto"/>
      </w:divBdr>
      <w:divsChild>
        <w:div w:id="1298098630">
          <w:marLeft w:val="0"/>
          <w:marRight w:val="0"/>
          <w:marTop w:val="0"/>
          <w:marBottom w:val="0"/>
          <w:divBdr>
            <w:top w:val="none" w:sz="0" w:space="0" w:color="auto"/>
            <w:left w:val="none" w:sz="0" w:space="0" w:color="auto"/>
            <w:bottom w:val="none" w:sz="0" w:space="0" w:color="auto"/>
            <w:right w:val="none" w:sz="0" w:space="0" w:color="auto"/>
          </w:divBdr>
          <w:divsChild>
            <w:div w:id="9032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228">
      <w:bodyDiv w:val="1"/>
      <w:marLeft w:val="0"/>
      <w:marRight w:val="0"/>
      <w:marTop w:val="0"/>
      <w:marBottom w:val="0"/>
      <w:divBdr>
        <w:top w:val="none" w:sz="0" w:space="0" w:color="auto"/>
        <w:left w:val="none" w:sz="0" w:space="0" w:color="auto"/>
        <w:bottom w:val="none" w:sz="0" w:space="0" w:color="auto"/>
        <w:right w:val="none" w:sz="0" w:space="0" w:color="auto"/>
      </w:divBdr>
    </w:div>
    <w:div w:id="54856651">
      <w:bodyDiv w:val="1"/>
      <w:marLeft w:val="0"/>
      <w:marRight w:val="0"/>
      <w:marTop w:val="0"/>
      <w:marBottom w:val="0"/>
      <w:divBdr>
        <w:top w:val="none" w:sz="0" w:space="0" w:color="auto"/>
        <w:left w:val="none" w:sz="0" w:space="0" w:color="auto"/>
        <w:bottom w:val="none" w:sz="0" w:space="0" w:color="auto"/>
        <w:right w:val="none" w:sz="0" w:space="0" w:color="auto"/>
      </w:divBdr>
    </w:div>
    <w:div w:id="160003828">
      <w:bodyDiv w:val="1"/>
      <w:marLeft w:val="0"/>
      <w:marRight w:val="0"/>
      <w:marTop w:val="0"/>
      <w:marBottom w:val="0"/>
      <w:divBdr>
        <w:top w:val="none" w:sz="0" w:space="0" w:color="auto"/>
        <w:left w:val="none" w:sz="0" w:space="0" w:color="auto"/>
        <w:bottom w:val="none" w:sz="0" w:space="0" w:color="auto"/>
        <w:right w:val="none" w:sz="0" w:space="0" w:color="auto"/>
      </w:divBdr>
      <w:divsChild>
        <w:div w:id="481508400">
          <w:marLeft w:val="0"/>
          <w:marRight w:val="0"/>
          <w:marTop w:val="0"/>
          <w:marBottom w:val="0"/>
          <w:divBdr>
            <w:top w:val="none" w:sz="0" w:space="0" w:color="auto"/>
            <w:left w:val="none" w:sz="0" w:space="0" w:color="auto"/>
            <w:bottom w:val="none" w:sz="0" w:space="0" w:color="auto"/>
            <w:right w:val="none" w:sz="0" w:space="0" w:color="auto"/>
          </w:divBdr>
          <w:divsChild>
            <w:div w:id="2088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47">
      <w:bodyDiv w:val="1"/>
      <w:marLeft w:val="0"/>
      <w:marRight w:val="0"/>
      <w:marTop w:val="0"/>
      <w:marBottom w:val="0"/>
      <w:divBdr>
        <w:top w:val="none" w:sz="0" w:space="0" w:color="auto"/>
        <w:left w:val="none" w:sz="0" w:space="0" w:color="auto"/>
        <w:bottom w:val="none" w:sz="0" w:space="0" w:color="auto"/>
        <w:right w:val="none" w:sz="0" w:space="0" w:color="auto"/>
      </w:divBdr>
    </w:div>
    <w:div w:id="246502417">
      <w:bodyDiv w:val="1"/>
      <w:marLeft w:val="0"/>
      <w:marRight w:val="0"/>
      <w:marTop w:val="0"/>
      <w:marBottom w:val="0"/>
      <w:divBdr>
        <w:top w:val="none" w:sz="0" w:space="0" w:color="auto"/>
        <w:left w:val="none" w:sz="0" w:space="0" w:color="auto"/>
        <w:bottom w:val="none" w:sz="0" w:space="0" w:color="auto"/>
        <w:right w:val="none" w:sz="0" w:space="0" w:color="auto"/>
      </w:divBdr>
      <w:divsChild>
        <w:div w:id="682056424">
          <w:marLeft w:val="0"/>
          <w:marRight w:val="0"/>
          <w:marTop w:val="0"/>
          <w:marBottom w:val="0"/>
          <w:divBdr>
            <w:top w:val="none" w:sz="0" w:space="0" w:color="auto"/>
            <w:left w:val="none" w:sz="0" w:space="0" w:color="auto"/>
            <w:bottom w:val="none" w:sz="0" w:space="0" w:color="auto"/>
            <w:right w:val="none" w:sz="0" w:space="0" w:color="auto"/>
          </w:divBdr>
          <w:divsChild>
            <w:div w:id="10229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2277">
      <w:bodyDiv w:val="1"/>
      <w:marLeft w:val="0"/>
      <w:marRight w:val="0"/>
      <w:marTop w:val="0"/>
      <w:marBottom w:val="0"/>
      <w:divBdr>
        <w:top w:val="none" w:sz="0" w:space="0" w:color="auto"/>
        <w:left w:val="none" w:sz="0" w:space="0" w:color="auto"/>
        <w:bottom w:val="none" w:sz="0" w:space="0" w:color="auto"/>
        <w:right w:val="none" w:sz="0" w:space="0" w:color="auto"/>
      </w:divBdr>
      <w:divsChild>
        <w:div w:id="746414741">
          <w:marLeft w:val="0"/>
          <w:marRight w:val="0"/>
          <w:marTop w:val="0"/>
          <w:marBottom w:val="0"/>
          <w:divBdr>
            <w:top w:val="none" w:sz="0" w:space="0" w:color="auto"/>
            <w:left w:val="none" w:sz="0" w:space="0" w:color="auto"/>
            <w:bottom w:val="none" w:sz="0" w:space="0" w:color="auto"/>
            <w:right w:val="none" w:sz="0" w:space="0" w:color="auto"/>
          </w:divBdr>
          <w:divsChild>
            <w:div w:id="2096392581">
              <w:marLeft w:val="0"/>
              <w:marRight w:val="0"/>
              <w:marTop w:val="0"/>
              <w:marBottom w:val="0"/>
              <w:divBdr>
                <w:top w:val="none" w:sz="0" w:space="0" w:color="auto"/>
                <w:left w:val="none" w:sz="0" w:space="0" w:color="auto"/>
                <w:bottom w:val="none" w:sz="0" w:space="0" w:color="auto"/>
                <w:right w:val="none" w:sz="0" w:space="0" w:color="auto"/>
              </w:divBdr>
            </w:div>
            <w:div w:id="921721028">
              <w:marLeft w:val="0"/>
              <w:marRight w:val="0"/>
              <w:marTop w:val="0"/>
              <w:marBottom w:val="0"/>
              <w:divBdr>
                <w:top w:val="none" w:sz="0" w:space="0" w:color="auto"/>
                <w:left w:val="none" w:sz="0" w:space="0" w:color="auto"/>
                <w:bottom w:val="none" w:sz="0" w:space="0" w:color="auto"/>
                <w:right w:val="none" w:sz="0" w:space="0" w:color="auto"/>
              </w:divBdr>
            </w:div>
            <w:div w:id="62683933">
              <w:marLeft w:val="0"/>
              <w:marRight w:val="0"/>
              <w:marTop w:val="0"/>
              <w:marBottom w:val="0"/>
              <w:divBdr>
                <w:top w:val="none" w:sz="0" w:space="0" w:color="auto"/>
                <w:left w:val="none" w:sz="0" w:space="0" w:color="auto"/>
                <w:bottom w:val="none" w:sz="0" w:space="0" w:color="auto"/>
                <w:right w:val="none" w:sz="0" w:space="0" w:color="auto"/>
              </w:divBdr>
            </w:div>
            <w:div w:id="1056200541">
              <w:marLeft w:val="0"/>
              <w:marRight w:val="0"/>
              <w:marTop w:val="0"/>
              <w:marBottom w:val="0"/>
              <w:divBdr>
                <w:top w:val="none" w:sz="0" w:space="0" w:color="auto"/>
                <w:left w:val="none" w:sz="0" w:space="0" w:color="auto"/>
                <w:bottom w:val="none" w:sz="0" w:space="0" w:color="auto"/>
                <w:right w:val="none" w:sz="0" w:space="0" w:color="auto"/>
              </w:divBdr>
            </w:div>
            <w:div w:id="4676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7687">
      <w:bodyDiv w:val="1"/>
      <w:marLeft w:val="0"/>
      <w:marRight w:val="0"/>
      <w:marTop w:val="0"/>
      <w:marBottom w:val="0"/>
      <w:divBdr>
        <w:top w:val="none" w:sz="0" w:space="0" w:color="auto"/>
        <w:left w:val="none" w:sz="0" w:space="0" w:color="auto"/>
        <w:bottom w:val="none" w:sz="0" w:space="0" w:color="auto"/>
        <w:right w:val="none" w:sz="0" w:space="0" w:color="auto"/>
      </w:divBdr>
      <w:divsChild>
        <w:div w:id="2142306799">
          <w:marLeft w:val="0"/>
          <w:marRight w:val="0"/>
          <w:marTop w:val="0"/>
          <w:marBottom w:val="0"/>
          <w:divBdr>
            <w:top w:val="none" w:sz="0" w:space="0" w:color="auto"/>
            <w:left w:val="none" w:sz="0" w:space="0" w:color="auto"/>
            <w:bottom w:val="none" w:sz="0" w:space="0" w:color="auto"/>
            <w:right w:val="none" w:sz="0" w:space="0" w:color="auto"/>
          </w:divBdr>
          <w:divsChild>
            <w:div w:id="1132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210">
      <w:bodyDiv w:val="1"/>
      <w:marLeft w:val="0"/>
      <w:marRight w:val="0"/>
      <w:marTop w:val="0"/>
      <w:marBottom w:val="0"/>
      <w:divBdr>
        <w:top w:val="none" w:sz="0" w:space="0" w:color="auto"/>
        <w:left w:val="none" w:sz="0" w:space="0" w:color="auto"/>
        <w:bottom w:val="none" w:sz="0" w:space="0" w:color="auto"/>
        <w:right w:val="none" w:sz="0" w:space="0" w:color="auto"/>
      </w:divBdr>
      <w:divsChild>
        <w:div w:id="1364938929">
          <w:marLeft w:val="0"/>
          <w:marRight w:val="0"/>
          <w:marTop w:val="0"/>
          <w:marBottom w:val="0"/>
          <w:divBdr>
            <w:top w:val="none" w:sz="0" w:space="0" w:color="auto"/>
            <w:left w:val="none" w:sz="0" w:space="0" w:color="auto"/>
            <w:bottom w:val="none" w:sz="0" w:space="0" w:color="auto"/>
            <w:right w:val="none" w:sz="0" w:space="0" w:color="auto"/>
          </w:divBdr>
          <w:divsChild>
            <w:div w:id="17232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5885">
      <w:bodyDiv w:val="1"/>
      <w:marLeft w:val="0"/>
      <w:marRight w:val="0"/>
      <w:marTop w:val="0"/>
      <w:marBottom w:val="0"/>
      <w:divBdr>
        <w:top w:val="none" w:sz="0" w:space="0" w:color="auto"/>
        <w:left w:val="none" w:sz="0" w:space="0" w:color="auto"/>
        <w:bottom w:val="none" w:sz="0" w:space="0" w:color="auto"/>
        <w:right w:val="none" w:sz="0" w:space="0" w:color="auto"/>
      </w:divBdr>
    </w:div>
    <w:div w:id="797069266">
      <w:bodyDiv w:val="1"/>
      <w:marLeft w:val="0"/>
      <w:marRight w:val="0"/>
      <w:marTop w:val="0"/>
      <w:marBottom w:val="0"/>
      <w:divBdr>
        <w:top w:val="none" w:sz="0" w:space="0" w:color="auto"/>
        <w:left w:val="none" w:sz="0" w:space="0" w:color="auto"/>
        <w:bottom w:val="none" w:sz="0" w:space="0" w:color="auto"/>
        <w:right w:val="none" w:sz="0" w:space="0" w:color="auto"/>
      </w:divBdr>
      <w:divsChild>
        <w:div w:id="392586121">
          <w:marLeft w:val="0"/>
          <w:marRight w:val="0"/>
          <w:marTop w:val="0"/>
          <w:marBottom w:val="0"/>
          <w:divBdr>
            <w:top w:val="none" w:sz="0" w:space="0" w:color="auto"/>
            <w:left w:val="none" w:sz="0" w:space="0" w:color="auto"/>
            <w:bottom w:val="none" w:sz="0" w:space="0" w:color="auto"/>
            <w:right w:val="none" w:sz="0" w:space="0" w:color="auto"/>
          </w:divBdr>
          <w:divsChild>
            <w:div w:id="10610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1986">
      <w:bodyDiv w:val="1"/>
      <w:marLeft w:val="0"/>
      <w:marRight w:val="0"/>
      <w:marTop w:val="0"/>
      <w:marBottom w:val="0"/>
      <w:divBdr>
        <w:top w:val="none" w:sz="0" w:space="0" w:color="auto"/>
        <w:left w:val="none" w:sz="0" w:space="0" w:color="auto"/>
        <w:bottom w:val="none" w:sz="0" w:space="0" w:color="auto"/>
        <w:right w:val="none" w:sz="0" w:space="0" w:color="auto"/>
      </w:divBdr>
      <w:divsChild>
        <w:div w:id="1240215096">
          <w:marLeft w:val="0"/>
          <w:marRight w:val="0"/>
          <w:marTop w:val="0"/>
          <w:marBottom w:val="0"/>
          <w:divBdr>
            <w:top w:val="none" w:sz="0" w:space="0" w:color="auto"/>
            <w:left w:val="none" w:sz="0" w:space="0" w:color="auto"/>
            <w:bottom w:val="none" w:sz="0" w:space="0" w:color="auto"/>
            <w:right w:val="none" w:sz="0" w:space="0" w:color="auto"/>
          </w:divBdr>
          <w:divsChild>
            <w:div w:id="282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315">
      <w:bodyDiv w:val="1"/>
      <w:marLeft w:val="0"/>
      <w:marRight w:val="0"/>
      <w:marTop w:val="0"/>
      <w:marBottom w:val="0"/>
      <w:divBdr>
        <w:top w:val="none" w:sz="0" w:space="0" w:color="auto"/>
        <w:left w:val="none" w:sz="0" w:space="0" w:color="auto"/>
        <w:bottom w:val="none" w:sz="0" w:space="0" w:color="auto"/>
        <w:right w:val="none" w:sz="0" w:space="0" w:color="auto"/>
      </w:divBdr>
      <w:divsChild>
        <w:div w:id="1338924647">
          <w:marLeft w:val="0"/>
          <w:marRight w:val="0"/>
          <w:marTop w:val="0"/>
          <w:marBottom w:val="0"/>
          <w:divBdr>
            <w:top w:val="none" w:sz="0" w:space="0" w:color="auto"/>
            <w:left w:val="none" w:sz="0" w:space="0" w:color="auto"/>
            <w:bottom w:val="none" w:sz="0" w:space="0" w:color="auto"/>
            <w:right w:val="none" w:sz="0" w:space="0" w:color="auto"/>
          </w:divBdr>
          <w:divsChild>
            <w:div w:id="796753791">
              <w:marLeft w:val="0"/>
              <w:marRight w:val="0"/>
              <w:marTop w:val="0"/>
              <w:marBottom w:val="0"/>
              <w:divBdr>
                <w:top w:val="none" w:sz="0" w:space="0" w:color="auto"/>
                <w:left w:val="none" w:sz="0" w:space="0" w:color="auto"/>
                <w:bottom w:val="none" w:sz="0" w:space="0" w:color="auto"/>
                <w:right w:val="none" w:sz="0" w:space="0" w:color="auto"/>
              </w:divBdr>
            </w:div>
            <w:div w:id="13489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4392">
      <w:bodyDiv w:val="1"/>
      <w:marLeft w:val="0"/>
      <w:marRight w:val="0"/>
      <w:marTop w:val="0"/>
      <w:marBottom w:val="0"/>
      <w:divBdr>
        <w:top w:val="none" w:sz="0" w:space="0" w:color="auto"/>
        <w:left w:val="none" w:sz="0" w:space="0" w:color="auto"/>
        <w:bottom w:val="none" w:sz="0" w:space="0" w:color="auto"/>
        <w:right w:val="none" w:sz="0" w:space="0" w:color="auto"/>
      </w:divBdr>
      <w:divsChild>
        <w:div w:id="1065565016">
          <w:marLeft w:val="0"/>
          <w:marRight w:val="0"/>
          <w:marTop w:val="0"/>
          <w:marBottom w:val="0"/>
          <w:divBdr>
            <w:top w:val="none" w:sz="0" w:space="0" w:color="auto"/>
            <w:left w:val="none" w:sz="0" w:space="0" w:color="auto"/>
            <w:bottom w:val="none" w:sz="0" w:space="0" w:color="auto"/>
            <w:right w:val="none" w:sz="0" w:space="0" w:color="auto"/>
          </w:divBdr>
          <w:divsChild>
            <w:div w:id="9876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2741">
      <w:bodyDiv w:val="1"/>
      <w:marLeft w:val="0"/>
      <w:marRight w:val="0"/>
      <w:marTop w:val="0"/>
      <w:marBottom w:val="0"/>
      <w:divBdr>
        <w:top w:val="none" w:sz="0" w:space="0" w:color="auto"/>
        <w:left w:val="none" w:sz="0" w:space="0" w:color="auto"/>
        <w:bottom w:val="none" w:sz="0" w:space="0" w:color="auto"/>
        <w:right w:val="none" w:sz="0" w:space="0" w:color="auto"/>
      </w:divBdr>
    </w:div>
    <w:div w:id="968513222">
      <w:bodyDiv w:val="1"/>
      <w:marLeft w:val="0"/>
      <w:marRight w:val="0"/>
      <w:marTop w:val="0"/>
      <w:marBottom w:val="0"/>
      <w:divBdr>
        <w:top w:val="none" w:sz="0" w:space="0" w:color="auto"/>
        <w:left w:val="none" w:sz="0" w:space="0" w:color="auto"/>
        <w:bottom w:val="none" w:sz="0" w:space="0" w:color="auto"/>
        <w:right w:val="none" w:sz="0" w:space="0" w:color="auto"/>
      </w:divBdr>
      <w:divsChild>
        <w:div w:id="220751377">
          <w:marLeft w:val="0"/>
          <w:marRight w:val="0"/>
          <w:marTop w:val="0"/>
          <w:marBottom w:val="0"/>
          <w:divBdr>
            <w:top w:val="none" w:sz="0" w:space="0" w:color="auto"/>
            <w:left w:val="none" w:sz="0" w:space="0" w:color="auto"/>
            <w:bottom w:val="none" w:sz="0" w:space="0" w:color="auto"/>
            <w:right w:val="none" w:sz="0" w:space="0" w:color="auto"/>
          </w:divBdr>
          <w:divsChild>
            <w:div w:id="18907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559">
      <w:bodyDiv w:val="1"/>
      <w:marLeft w:val="0"/>
      <w:marRight w:val="0"/>
      <w:marTop w:val="0"/>
      <w:marBottom w:val="0"/>
      <w:divBdr>
        <w:top w:val="none" w:sz="0" w:space="0" w:color="auto"/>
        <w:left w:val="none" w:sz="0" w:space="0" w:color="auto"/>
        <w:bottom w:val="none" w:sz="0" w:space="0" w:color="auto"/>
        <w:right w:val="none" w:sz="0" w:space="0" w:color="auto"/>
      </w:divBdr>
      <w:divsChild>
        <w:div w:id="670065262">
          <w:marLeft w:val="0"/>
          <w:marRight w:val="0"/>
          <w:marTop w:val="0"/>
          <w:marBottom w:val="0"/>
          <w:divBdr>
            <w:top w:val="none" w:sz="0" w:space="0" w:color="auto"/>
            <w:left w:val="none" w:sz="0" w:space="0" w:color="auto"/>
            <w:bottom w:val="none" w:sz="0" w:space="0" w:color="auto"/>
            <w:right w:val="none" w:sz="0" w:space="0" w:color="auto"/>
          </w:divBdr>
          <w:divsChild>
            <w:div w:id="2022926414">
              <w:marLeft w:val="0"/>
              <w:marRight w:val="0"/>
              <w:marTop w:val="0"/>
              <w:marBottom w:val="0"/>
              <w:divBdr>
                <w:top w:val="none" w:sz="0" w:space="0" w:color="auto"/>
                <w:left w:val="none" w:sz="0" w:space="0" w:color="auto"/>
                <w:bottom w:val="none" w:sz="0" w:space="0" w:color="auto"/>
                <w:right w:val="none" w:sz="0" w:space="0" w:color="auto"/>
              </w:divBdr>
            </w:div>
            <w:div w:id="614365301">
              <w:marLeft w:val="0"/>
              <w:marRight w:val="0"/>
              <w:marTop w:val="0"/>
              <w:marBottom w:val="0"/>
              <w:divBdr>
                <w:top w:val="none" w:sz="0" w:space="0" w:color="auto"/>
                <w:left w:val="none" w:sz="0" w:space="0" w:color="auto"/>
                <w:bottom w:val="none" w:sz="0" w:space="0" w:color="auto"/>
                <w:right w:val="none" w:sz="0" w:space="0" w:color="auto"/>
              </w:divBdr>
            </w:div>
            <w:div w:id="1312758753">
              <w:marLeft w:val="0"/>
              <w:marRight w:val="0"/>
              <w:marTop w:val="0"/>
              <w:marBottom w:val="0"/>
              <w:divBdr>
                <w:top w:val="none" w:sz="0" w:space="0" w:color="auto"/>
                <w:left w:val="none" w:sz="0" w:space="0" w:color="auto"/>
                <w:bottom w:val="none" w:sz="0" w:space="0" w:color="auto"/>
                <w:right w:val="none" w:sz="0" w:space="0" w:color="auto"/>
              </w:divBdr>
            </w:div>
            <w:div w:id="160629953">
              <w:marLeft w:val="0"/>
              <w:marRight w:val="0"/>
              <w:marTop w:val="0"/>
              <w:marBottom w:val="0"/>
              <w:divBdr>
                <w:top w:val="none" w:sz="0" w:space="0" w:color="auto"/>
                <w:left w:val="none" w:sz="0" w:space="0" w:color="auto"/>
                <w:bottom w:val="none" w:sz="0" w:space="0" w:color="auto"/>
                <w:right w:val="none" w:sz="0" w:space="0" w:color="auto"/>
              </w:divBdr>
            </w:div>
            <w:div w:id="14965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5286">
      <w:bodyDiv w:val="1"/>
      <w:marLeft w:val="0"/>
      <w:marRight w:val="0"/>
      <w:marTop w:val="0"/>
      <w:marBottom w:val="0"/>
      <w:divBdr>
        <w:top w:val="none" w:sz="0" w:space="0" w:color="auto"/>
        <w:left w:val="none" w:sz="0" w:space="0" w:color="auto"/>
        <w:bottom w:val="none" w:sz="0" w:space="0" w:color="auto"/>
        <w:right w:val="none" w:sz="0" w:space="0" w:color="auto"/>
      </w:divBdr>
      <w:divsChild>
        <w:div w:id="521942068">
          <w:marLeft w:val="0"/>
          <w:marRight w:val="0"/>
          <w:marTop w:val="0"/>
          <w:marBottom w:val="0"/>
          <w:divBdr>
            <w:top w:val="none" w:sz="0" w:space="0" w:color="auto"/>
            <w:left w:val="none" w:sz="0" w:space="0" w:color="auto"/>
            <w:bottom w:val="none" w:sz="0" w:space="0" w:color="auto"/>
            <w:right w:val="none" w:sz="0" w:space="0" w:color="auto"/>
          </w:divBdr>
          <w:divsChild>
            <w:div w:id="14489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939">
      <w:bodyDiv w:val="1"/>
      <w:marLeft w:val="0"/>
      <w:marRight w:val="0"/>
      <w:marTop w:val="0"/>
      <w:marBottom w:val="0"/>
      <w:divBdr>
        <w:top w:val="none" w:sz="0" w:space="0" w:color="auto"/>
        <w:left w:val="none" w:sz="0" w:space="0" w:color="auto"/>
        <w:bottom w:val="none" w:sz="0" w:space="0" w:color="auto"/>
        <w:right w:val="none" w:sz="0" w:space="0" w:color="auto"/>
      </w:divBdr>
      <w:divsChild>
        <w:div w:id="1980567701">
          <w:marLeft w:val="0"/>
          <w:marRight w:val="0"/>
          <w:marTop w:val="0"/>
          <w:marBottom w:val="0"/>
          <w:divBdr>
            <w:top w:val="none" w:sz="0" w:space="0" w:color="auto"/>
            <w:left w:val="none" w:sz="0" w:space="0" w:color="auto"/>
            <w:bottom w:val="none" w:sz="0" w:space="0" w:color="auto"/>
            <w:right w:val="none" w:sz="0" w:space="0" w:color="auto"/>
          </w:divBdr>
          <w:divsChild>
            <w:div w:id="15756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507">
      <w:bodyDiv w:val="1"/>
      <w:marLeft w:val="0"/>
      <w:marRight w:val="0"/>
      <w:marTop w:val="0"/>
      <w:marBottom w:val="0"/>
      <w:divBdr>
        <w:top w:val="none" w:sz="0" w:space="0" w:color="auto"/>
        <w:left w:val="none" w:sz="0" w:space="0" w:color="auto"/>
        <w:bottom w:val="none" w:sz="0" w:space="0" w:color="auto"/>
        <w:right w:val="none" w:sz="0" w:space="0" w:color="auto"/>
      </w:divBdr>
      <w:divsChild>
        <w:div w:id="1376196301">
          <w:marLeft w:val="0"/>
          <w:marRight w:val="0"/>
          <w:marTop w:val="0"/>
          <w:marBottom w:val="0"/>
          <w:divBdr>
            <w:top w:val="none" w:sz="0" w:space="0" w:color="auto"/>
            <w:left w:val="none" w:sz="0" w:space="0" w:color="auto"/>
            <w:bottom w:val="none" w:sz="0" w:space="0" w:color="auto"/>
            <w:right w:val="none" w:sz="0" w:space="0" w:color="auto"/>
          </w:divBdr>
          <w:divsChild>
            <w:div w:id="13281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5230">
      <w:bodyDiv w:val="1"/>
      <w:marLeft w:val="0"/>
      <w:marRight w:val="0"/>
      <w:marTop w:val="0"/>
      <w:marBottom w:val="0"/>
      <w:divBdr>
        <w:top w:val="none" w:sz="0" w:space="0" w:color="auto"/>
        <w:left w:val="none" w:sz="0" w:space="0" w:color="auto"/>
        <w:bottom w:val="none" w:sz="0" w:space="0" w:color="auto"/>
        <w:right w:val="none" w:sz="0" w:space="0" w:color="auto"/>
      </w:divBdr>
      <w:divsChild>
        <w:div w:id="469132600">
          <w:marLeft w:val="0"/>
          <w:marRight w:val="0"/>
          <w:marTop w:val="0"/>
          <w:marBottom w:val="0"/>
          <w:divBdr>
            <w:top w:val="none" w:sz="0" w:space="0" w:color="auto"/>
            <w:left w:val="none" w:sz="0" w:space="0" w:color="auto"/>
            <w:bottom w:val="none" w:sz="0" w:space="0" w:color="auto"/>
            <w:right w:val="none" w:sz="0" w:space="0" w:color="auto"/>
          </w:divBdr>
          <w:divsChild>
            <w:div w:id="21228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8729">
      <w:bodyDiv w:val="1"/>
      <w:marLeft w:val="0"/>
      <w:marRight w:val="0"/>
      <w:marTop w:val="0"/>
      <w:marBottom w:val="0"/>
      <w:divBdr>
        <w:top w:val="none" w:sz="0" w:space="0" w:color="auto"/>
        <w:left w:val="none" w:sz="0" w:space="0" w:color="auto"/>
        <w:bottom w:val="none" w:sz="0" w:space="0" w:color="auto"/>
        <w:right w:val="none" w:sz="0" w:space="0" w:color="auto"/>
      </w:divBdr>
      <w:divsChild>
        <w:div w:id="629939421">
          <w:marLeft w:val="0"/>
          <w:marRight w:val="0"/>
          <w:marTop w:val="0"/>
          <w:marBottom w:val="0"/>
          <w:divBdr>
            <w:top w:val="none" w:sz="0" w:space="0" w:color="auto"/>
            <w:left w:val="none" w:sz="0" w:space="0" w:color="auto"/>
            <w:bottom w:val="none" w:sz="0" w:space="0" w:color="auto"/>
            <w:right w:val="none" w:sz="0" w:space="0" w:color="auto"/>
          </w:divBdr>
          <w:divsChild>
            <w:div w:id="886798183">
              <w:marLeft w:val="0"/>
              <w:marRight w:val="0"/>
              <w:marTop w:val="0"/>
              <w:marBottom w:val="0"/>
              <w:divBdr>
                <w:top w:val="none" w:sz="0" w:space="0" w:color="auto"/>
                <w:left w:val="none" w:sz="0" w:space="0" w:color="auto"/>
                <w:bottom w:val="none" w:sz="0" w:space="0" w:color="auto"/>
                <w:right w:val="none" w:sz="0" w:space="0" w:color="auto"/>
              </w:divBdr>
            </w:div>
            <w:div w:id="1446391553">
              <w:marLeft w:val="0"/>
              <w:marRight w:val="0"/>
              <w:marTop w:val="0"/>
              <w:marBottom w:val="0"/>
              <w:divBdr>
                <w:top w:val="none" w:sz="0" w:space="0" w:color="auto"/>
                <w:left w:val="none" w:sz="0" w:space="0" w:color="auto"/>
                <w:bottom w:val="none" w:sz="0" w:space="0" w:color="auto"/>
                <w:right w:val="none" w:sz="0" w:space="0" w:color="auto"/>
              </w:divBdr>
            </w:div>
            <w:div w:id="1379284814">
              <w:marLeft w:val="0"/>
              <w:marRight w:val="0"/>
              <w:marTop w:val="0"/>
              <w:marBottom w:val="0"/>
              <w:divBdr>
                <w:top w:val="none" w:sz="0" w:space="0" w:color="auto"/>
                <w:left w:val="none" w:sz="0" w:space="0" w:color="auto"/>
                <w:bottom w:val="none" w:sz="0" w:space="0" w:color="auto"/>
                <w:right w:val="none" w:sz="0" w:space="0" w:color="auto"/>
              </w:divBdr>
            </w:div>
            <w:div w:id="1381053693">
              <w:marLeft w:val="0"/>
              <w:marRight w:val="0"/>
              <w:marTop w:val="0"/>
              <w:marBottom w:val="0"/>
              <w:divBdr>
                <w:top w:val="none" w:sz="0" w:space="0" w:color="auto"/>
                <w:left w:val="none" w:sz="0" w:space="0" w:color="auto"/>
                <w:bottom w:val="none" w:sz="0" w:space="0" w:color="auto"/>
                <w:right w:val="none" w:sz="0" w:space="0" w:color="auto"/>
              </w:divBdr>
            </w:div>
            <w:div w:id="17902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7096">
      <w:bodyDiv w:val="1"/>
      <w:marLeft w:val="0"/>
      <w:marRight w:val="0"/>
      <w:marTop w:val="0"/>
      <w:marBottom w:val="0"/>
      <w:divBdr>
        <w:top w:val="none" w:sz="0" w:space="0" w:color="auto"/>
        <w:left w:val="none" w:sz="0" w:space="0" w:color="auto"/>
        <w:bottom w:val="none" w:sz="0" w:space="0" w:color="auto"/>
        <w:right w:val="none" w:sz="0" w:space="0" w:color="auto"/>
      </w:divBdr>
      <w:divsChild>
        <w:div w:id="1605772636">
          <w:marLeft w:val="0"/>
          <w:marRight w:val="0"/>
          <w:marTop w:val="0"/>
          <w:marBottom w:val="0"/>
          <w:divBdr>
            <w:top w:val="none" w:sz="0" w:space="0" w:color="auto"/>
            <w:left w:val="none" w:sz="0" w:space="0" w:color="auto"/>
            <w:bottom w:val="none" w:sz="0" w:space="0" w:color="auto"/>
            <w:right w:val="none" w:sz="0" w:space="0" w:color="auto"/>
          </w:divBdr>
          <w:divsChild>
            <w:div w:id="2364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45">
      <w:bodyDiv w:val="1"/>
      <w:marLeft w:val="0"/>
      <w:marRight w:val="0"/>
      <w:marTop w:val="0"/>
      <w:marBottom w:val="0"/>
      <w:divBdr>
        <w:top w:val="none" w:sz="0" w:space="0" w:color="auto"/>
        <w:left w:val="none" w:sz="0" w:space="0" w:color="auto"/>
        <w:bottom w:val="none" w:sz="0" w:space="0" w:color="auto"/>
        <w:right w:val="none" w:sz="0" w:space="0" w:color="auto"/>
      </w:divBdr>
      <w:divsChild>
        <w:div w:id="1336877151">
          <w:marLeft w:val="0"/>
          <w:marRight w:val="0"/>
          <w:marTop w:val="0"/>
          <w:marBottom w:val="0"/>
          <w:divBdr>
            <w:top w:val="none" w:sz="0" w:space="0" w:color="auto"/>
            <w:left w:val="none" w:sz="0" w:space="0" w:color="auto"/>
            <w:bottom w:val="none" w:sz="0" w:space="0" w:color="auto"/>
            <w:right w:val="none" w:sz="0" w:space="0" w:color="auto"/>
          </w:divBdr>
          <w:divsChild>
            <w:div w:id="4879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061">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3">
          <w:marLeft w:val="0"/>
          <w:marRight w:val="0"/>
          <w:marTop w:val="0"/>
          <w:marBottom w:val="0"/>
          <w:divBdr>
            <w:top w:val="none" w:sz="0" w:space="0" w:color="auto"/>
            <w:left w:val="none" w:sz="0" w:space="0" w:color="auto"/>
            <w:bottom w:val="none" w:sz="0" w:space="0" w:color="auto"/>
            <w:right w:val="none" w:sz="0" w:space="0" w:color="auto"/>
          </w:divBdr>
          <w:divsChild>
            <w:div w:id="18180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836">
      <w:bodyDiv w:val="1"/>
      <w:marLeft w:val="0"/>
      <w:marRight w:val="0"/>
      <w:marTop w:val="0"/>
      <w:marBottom w:val="0"/>
      <w:divBdr>
        <w:top w:val="none" w:sz="0" w:space="0" w:color="auto"/>
        <w:left w:val="none" w:sz="0" w:space="0" w:color="auto"/>
        <w:bottom w:val="none" w:sz="0" w:space="0" w:color="auto"/>
        <w:right w:val="none" w:sz="0" w:space="0" w:color="auto"/>
      </w:divBdr>
      <w:divsChild>
        <w:div w:id="992759779">
          <w:marLeft w:val="0"/>
          <w:marRight w:val="0"/>
          <w:marTop w:val="0"/>
          <w:marBottom w:val="0"/>
          <w:divBdr>
            <w:top w:val="none" w:sz="0" w:space="0" w:color="auto"/>
            <w:left w:val="none" w:sz="0" w:space="0" w:color="auto"/>
            <w:bottom w:val="none" w:sz="0" w:space="0" w:color="auto"/>
            <w:right w:val="none" w:sz="0" w:space="0" w:color="auto"/>
          </w:divBdr>
          <w:divsChild>
            <w:div w:id="6479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8400">
      <w:bodyDiv w:val="1"/>
      <w:marLeft w:val="0"/>
      <w:marRight w:val="0"/>
      <w:marTop w:val="0"/>
      <w:marBottom w:val="0"/>
      <w:divBdr>
        <w:top w:val="none" w:sz="0" w:space="0" w:color="auto"/>
        <w:left w:val="none" w:sz="0" w:space="0" w:color="auto"/>
        <w:bottom w:val="none" w:sz="0" w:space="0" w:color="auto"/>
        <w:right w:val="none" w:sz="0" w:space="0" w:color="auto"/>
      </w:divBdr>
      <w:divsChild>
        <w:div w:id="1026517125">
          <w:marLeft w:val="0"/>
          <w:marRight w:val="0"/>
          <w:marTop w:val="0"/>
          <w:marBottom w:val="0"/>
          <w:divBdr>
            <w:top w:val="none" w:sz="0" w:space="0" w:color="auto"/>
            <w:left w:val="none" w:sz="0" w:space="0" w:color="auto"/>
            <w:bottom w:val="none" w:sz="0" w:space="0" w:color="auto"/>
            <w:right w:val="none" w:sz="0" w:space="0" w:color="auto"/>
          </w:divBdr>
          <w:divsChild>
            <w:div w:id="3095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760">
      <w:bodyDiv w:val="1"/>
      <w:marLeft w:val="0"/>
      <w:marRight w:val="0"/>
      <w:marTop w:val="0"/>
      <w:marBottom w:val="0"/>
      <w:divBdr>
        <w:top w:val="none" w:sz="0" w:space="0" w:color="auto"/>
        <w:left w:val="none" w:sz="0" w:space="0" w:color="auto"/>
        <w:bottom w:val="none" w:sz="0" w:space="0" w:color="auto"/>
        <w:right w:val="none" w:sz="0" w:space="0" w:color="auto"/>
      </w:divBdr>
      <w:divsChild>
        <w:div w:id="1076171710">
          <w:marLeft w:val="0"/>
          <w:marRight w:val="0"/>
          <w:marTop w:val="0"/>
          <w:marBottom w:val="0"/>
          <w:divBdr>
            <w:top w:val="none" w:sz="0" w:space="0" w:color="auto"/>
            <w:left w:val="none" w:sz="0" w:space="0" w:color="auto"/>
            <w:bottom w:val="none" w:sz="0" w:space="0" w:color="auto"/>
            <w:right w:val="none" w:sz="0" w:space="0" w:color="auto"/>
          </w:divBdr>
          <w:divsChild>
            <w:div w:id="12218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7638">
      <w:bodyDiv w:val="1"/>
      <w:marLeft w:val="0"/>
      <w:marRight w:val="0"/>
      <w:marTop w:val="0"/>
      <w:marBottom w:val="0"/>
      <w:divBdr>
        <w:top w:val="none" w:sz="0" w:space="0" w:color="auto"/>
        <w:left w:val="none" w:sz="0" w:space="0" w:color="auto"/>
        <w:bottom w:val="none" w:sz="0" w:space="0" w:color="auto"/>
        <w:right w:val="none" w:sz="0" w:space="0" w:color="auto"/>
      </w:divBdr>
      <w:divsChild>
        <w:div w:id="47538102">
          <w:marLeft w:val="0"/>
          <w:marRight w:val="0"/>
          <w:marTop w:val="0"/>
          <w:marBottom w:val="0"/>
          <w:divBdr>
            <w:top w:val="none" w:sz="0" w:space="0" w:color="auto"/>
            <w:left w:val="none" w:sz="0" w:space="0" w:color="auto"/>
            <w:bottom w:val="none" w:sz="0" w:space="0" w:color="auto"/>
            <w:right w:val="none" w:sz="0" w:space="0" w:color="auto"/>
          </w:divBdr>
          <w:divsChild>
            <w:div w:id="536165184">
              <w:marLeft w:val="0"/>
              <w:marRight w:val="0"/>
              <w:marTop w:val="0"/>
              <w:marBottom w:val="0"/>
              <w:divBdr>
                <w:top w:val="none" w:sz="0" w:space="0" w:color="auto"/>
                <w:left w:val="none" w:sz="0" w:space="0" w:color="auto"/>
                <w:bottom w:val="none" w:sz="0" w:space="0" w:color="auto"/>
                <w:right w:val="none" w:sz="0" w:space="0" w:color="auto"/>
              </w:divBdr>
            </w:div>
            <w:div w:id="5157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062">
      <w:bodyDiv w:val="1"/>
      <w:marLeft w:val="0"/>
      <w:marRight w:val="0"/>
      <w:marTop w:val="0"/>
      <w:marBottom w:val="0"/>
      <w:divBdr>
        <w:top w:val="none" w:sz="0" w:space="0" w:color="auto"/>
        <w:left w:val="none" w:sz="0" w:space="0" w:color="auto"/>
        <w:bottom w:val="none" w:sz="0" w:space="0" w:color="auto"/>
        <w:right w:val="none" w:sz="0" w:space="0" w:color="auto"/>
      </w:divBdr>
      <w:divsChild>
        <w:div w:id="703214542">
          <w:marLeft w:val="0"/>
          <w:marRight w:val="0"/>
          <w:marTop w:val="0"/>
          <w:marBottom w:val="0"/>
          <w:divBdr>
            <w:top w:val="none" w:sz="0" w:space="0" w:color="auto"/>
            <w:left w:val="none" w:sz="0" w:space="0" w:color="auto"/>
            <w:bottom w:val="none" w:sz="0" w:space="0" w:color="auto"/>
            <w:right w:val="none" w:sz="0" w:space="0" w:color="auto"/>
          </w:divBdr>
          <w:divsChild>
            <w:div w:id="2064253879">
              <w:marLeft w:val="0"/>
              <w:marRight w:val="0"/>
              <w:marTop w:val="0"/>
              <w:marBottom w:val="0"/>
              <w:divBdr>
                <w:top w:val="none" w:sz="0" w:space="0" w:color="auto"/>
                <w:left w:val="none" w:sz="0" w:space="0" w:color="auto"/>
                <w:bottom w:val="none" w:sz="0" w:space="0" w:color="auto"/>
                <w:right w:val="none" w:sz="0" w:space="0" w:color="auto"/>
              </w:divBdr>
            </w:div>
            <w:div w:id="61760592">
              <w:marLeft w:val="0"/>
              <w:marRight w:val="0"/>
              <w:marTop w:val="0"/>
              <w:marBottom w:val="0"/>
              <w:divBdr>
                <w:top w:val="none" w:sz="0" w:space="0" w:color="auto"/>
                <w:left w:val="none" w:sz="0" w:space="0" w:color="auto"/>
                <w:bottom w:val="none" w:sz="0" w:space="0" w:color="auto"/>
                <w:right w:val="none" w:sz="0" w:space="0" w:color="auto"/>
              </w:divBdr>
            </w:div>
            <w:div w:id="1947422541">
              <w:marLeft w:val="0"/>
              <w:marRight w:val="0"/>
              <w:marTop w:val="0"/>
              <w:marBottom w:val="0"/>
              <w:divBdr>
                <w:top w:val="none" w:sz="0" w:space="0" w:color="auto"/>
                <w:left w:val="none" w:sz="0" w:space="0" w:color="auto"/>
                <w:bottom w:val="none" w:sz="0" w:space="0" w:color="auto"/>
                <w:right w:val="none" w:sz="0" w:space="0" w:color="auto"/>
              </w:divBdr>
            </w:div>
            <w:div w:id="1344359337">
              <w:marLeft w:val="0"/>
              <w:marRight w:val="0"/>
              <w:marTop w:val="0"/>
              <w:marBottom w:val="0"/>
              <w:divBdr>
                <w:top w:val="none" w:sz="0" w:space="0" w:color="auto"/>
                <w:left w:val="none" w:sz="0" w:space="0" w:color="auto"/>
                <w:bottom w:val="none" w:sz="0" w:space="0" w:color="auto"/>
                <w:right w:val="none" w:sz="0" w:space="0" w:color="auto"/>
              </w:divBdr>
            </w:div>
            <w:div w:id="6027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134">
      <w:bodyDiv w:val="1"/>
      <w:marLeft w:val="0"/>
      <w:marRight w:val="0"/>
      <w:marTop w:val="0"/>
      <w:marBottom w:val="0"/>
      <w:divBdr>
        <w:top w:val="none" w:sz="0" w:space="0" w:color="auto"/>
        <w:left w:val="none" w:sz="0" w:space="0" w:color="auto"/>
        <w:bottom w:val="none" w:sz="0" w:space="0" w:color="auto"/>
        <w:right w:val="none" w:sz="0" w:space="0" w:color="auto"/>
      </w:divBdr>
      <w:divsChild>
        <w:div w:id="862477218">
          <w:marLeft w:val="0"/>
          <w:marRight w:val="0"/>
          <w:marTop w:val="0"/>
          <w:marBottom w:val="0"/>
          <w:divBdr>
            <w:top w:val="none" w:sz="0" w:space="0" w:color="auto"/>
            <w:left w:val="none" w:sz="0" w:space="0" w:color="auto"/>
            <w:bottom w:val="none" w:sz="0" w:space="0" w:color="auto"/>
            <w:right w:val="none" w:sz="0" w:space="0" w:color="auto"/>
          </w:divBdr>
          <w:divsChild>
            <w:div w:id="1915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132">
      <w:bodyDiv w:val="1"/>
      <w:marLeft w:val="0"/>
      <w:marRight w:val="0"/>
      <w:marTop w:val="0"/>
      <w:marBottom w:val="0"/>
      <w:divBdr>
        <w:top w:val="none" w:sz="0" w:space="0" w:color="auto"/>
        <w:left w:val="none" w:sz="0" w:space="0" w:color="auto"/>
        <w:bottom w:val="none" w:sz="0" w:space="0" w:color="auto"/>
        <w:right w:val="none" w:sz="0" w:space="0" w:color="auto"/>
      </w:divBdr>
      <w:divsChild>
        <w:div w:id="1209800525">
          <w:marLeft w:val="0"/>
          <w:marRight w:val="0"/>
          <w:marTop w:val="0"/>
          <w:marBottom w:val="0"/>
          <w:divBdr>
            <w:top w:val="none" w:sz="0" w:space="0" w:color="auto"/>
            <w:left w:val="none" w:sz="0" w:space="0" w:color="auto"/>
            <w:bottom w:val="none" w:sz="0" w:space="0" w:color="auto"/>
            <w:right w:val="none" w:sz="0" w:space="0" w:color="auto"/>
          </w:divBdr>
          <w:divsChild>
            <w:div w:id="13654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Mohan</dc:creator>
  <cp:keywords/>
  <dc:description/>
  <cp:lastModifiedBy>Vishnu Mohan</cp:lastModifiedBy>
  <cp:revision>1</cp:revision>
  <dcterms:created xsi:type="dcterms:W3CDTF">2024-04-08T10:40:00Z</dcterms:created>
  <dcterms:modified xsi:type="dcterms:W3CDTF">2024-04-08T11:19:00Z</dcterms:modified>
</cp:coreProperties>
</file>