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9F8BC" w14:textId="1061BE9C" w:rsidR="007175B1" w:rsidRDefault="00201FCA">
      <w:r>
        <w:rPr>
          <w:rFonts w:hint="eastAsia"/>
        </w:rPr>
        <w:t>【实验目的】</w:t>
      </w:r>
    </w:p>
    <w:p w14:paraId="1A3574F6" w14:textId="29623ACF" w:rsidR="00201FCA" w:rsidRDefault="00E91832" w:rsidP="00201F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设计可以同时实现计时器和彩灯功能的电路。</w:t>
      </w:r>
    </w:p>
    <w:p w14:paraId="40B47BBC" w14:textId="7B37A335" w:rsidR="00E91832" w:rsidRDefault="00E91832" w:rsidP="00201F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彩灯部分由1</w:t>
      </w:r>
      <w:r>
        <w:t>0</w:t>
      </w:r>
      <w:r>
        <w:rPr>
          <w:rFonts w:hint="eastAsia"/>
        </w:rPr>
        <w:t>个彩灯形成连续的循环显示，循环显示中能够逐次渐亮，达到全亮状态后按逆序逐次渐灭。</w:t>
      </w:r>
    </w:p>
    <w:p w14:paraId="0F8C51C6" w14:textId="46FE3858" w:rsidR="005C4C04" w:rsidRDefault="005C4C04" w:rsidP="00201F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彩灯以1秒为节拍改变亮暗状态</w:t>
      </w:r>
      <w:r w:rsidR="00B76DF6">
        <w:rPr>
          <w:rFonts w:hint="eastAsia"/>
        </w:rPr>
        <w:t>，彩灯的循环周期为2</w:t>
      </w:r>
      <w:r w:rsidR="00B76DF6">
        <w:t>0</w:t>
      </w:r>
      <w:r w:rsidR="00B76DF6">
        <w:rPr>
          <w:rFonts w:hint="eastAsia"/>
        </w:rPr>
        <w:t>秒。</w:t>
      </w:r>
    </w:p>
    <w:p w14:paraId="08BA936A" w14:textId="1C76156A" w:rsidR="00B76DF6" w:rsidRDefault="00B76DF6" w:rsidP="00201F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计时器部分实现手动调整不同进制</w:t>
      </w:r>
      <w:r w:rsidR="0056663E">
        <w:rPr>
          <w:rFonts w:hint="eastAsia"/>
        </w:rPr>
        <w:t>的</w:t>
      </w:r>
      <w:r>
        <w:rPr>
          <w:rFonts w:hint="eastAsia"/>
        </w:rPr>
        <w:t>计时</w:t>
      </w:r>
      <w:r w:rsidR="0056663E">
        <w:rPr>
          <w:rFonts w:hint="eastAsia"/>
        </w:rPr>
        <w:t>。</w:t>
      </w:r>
    </w:p>
    <w:p w14:paraId="6365F92A" w14:textId="1B6F47D7" w:rsidR="0056663E" w:rsidRDefault="0056663E" w:rsidP="00201F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实现手动同时暂停、同时清零计时器与彩灯。</w:t>
      </w:r>
    </w:p>
    <w:p w14:paraId="54EBAC94" w14:textId="1FEE8196" w:rsidR="0056663E" w:rsidRDefault="0056663E" w:rsidP="00201F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当计时器达到最大值时，有蜂鸣器的声音信号提示。</w:t>
      </w:r>
    </w:p>
    <w:p w14:paraId="17E529B9" w14:textId="77777777" w:rsidR="0056663E" w:rsidRDefault="0056663E" w:rsidP="0056663E"/>
    <w:p w14:paraId="70780D0E" w14:textId="7D9D2D3D" w:rsidR="0056663E" w:rsidRDefault="0056663E" w:rsidP="0056663E">
      <w:r>
        <w:rPr>
          <w:rFonts w:hint="eastAsia"/>
        </w:rPr>
        <w:t>【实验设备】</w:t>
      </w:r>
    </w:p>
    <w:p w14:paraId="137C666F" w14:textId="169A0D8F" w:rsidR="0056663E" w:rsidRPr="0056663E" w:rsidRDefault="0056663E" w:rsidP="0056663E">
      <w:pPr>
        <w:pStyle w:val="a3"/>
        <w:numPr>
          <w:ilvl w:val="0"/>
          <w:numId w:val="4"/>
        </w:numPr>
        <w:ind w:firstLineChars="0"/>
      </w:pPr>
      <w:r w:rsidRPr="0056663E">
        <w:t>NI Multisim电路设计软件</w:t>
      </w:r>
    </w:p>
    <w:p w14:paraId="3885DD34" w14:textId="77777777" w:rsidR="0056663E" w:rsidRPr="0056663E" w:rsidRDefault="0056663E" w:rsidP="0056663E">
      <w:pPr>
        <w:pStyle w:val="a3"/>
        <w:numPr>
          <w:ilvl w:val="0"/>
          <w:numId w:val="4"/>
        </w:numPr>
        <w:ind w:firstLineChars="0"/>
      </w:pPr>
      <w:r w:rsidRPr="0056663E">
        <w:t>74LS161D - 同步四位二进制计数器  2块</w:t>
      </w:r>
    </w:p>
    <w:p w14:paraId="5414653A" w14:textId="77777777" w:rsidR="0056663E" w:rsidRPr="0056663E" w:rsidRDefault="0056663E" w:rsidP="0056663E">
      <w:pPr>
        <w:pStyle w:val="a3"/>
        <w:numPr>
          <w:ilvl w:val="0"/>
          <w:numId w:val="4"/>
        </w:numPr>
        <w:ind w:firstLineChars="0"/>
      </w:pPr>
      <w:r w:rsidRPr="0056663E">
        <w:t>74LS42N -  二-十进制译码器 1块</w:t>
      </w:r>
    </w:p>
    <w:p w14:paraId="61A26BBA" w14:textId="77777777" w:rsidR="0056663E" w:rsidRPr="0056663E" w:rsidRDefault="0056663E" w:rsidP="0056663E">
      <w:pPr>
        <w:pStyle w:val="a3"/>
        <w:numPr>
          <w:ilvl w:val="0"/>
          <w:numId w:val="4"/>
        </w:numPr>
        <w:ind w:firstLineChars="0"/>
      </w:pPr>
      <w:r w:rsidRPr="0056663E">
        <w:t>74LS153N -</w:t>
      </w:r>
      <w:proofErr w:type="gramStart"/>
      <w:r w:rsidRPr="0056663E">
        <w:t>双四选一</w:t>
      </w:r>
      <w:proofErr w:type="gramEnd"/>
      <w:r w:rsidRPr="0056663E">
        <w:t>数据选择器 5块</w:t>
      </w:r>
    </w:p>
    <w:p w14:paraId="0DB6B14E" w14:textId="77777777" w:rsidR="0056663E" w:rsidRPr="0056663E" w:rsidRDefault="0056663E" w:rsidP="0056663E">
      <w:pPr>
        <w:pStyle w:val="a3"/>
        <w:numPr>
          <w:ilvl w:val="0"/>
          <w:numId w:val="4"/>
        </w:numPr>
        <w:ind w:firstLineChars="0"/>
      </w:pPr>
      <w:r w:rsidRPr="0056663E">
        <w:t>SONALERT 200Hz</w:t>
      </w:r>
    </w:p>
    <w:p w14:paraId="786732CE" w14:textId="18AA54B4" w:rsidR="0056663E" w:rsidRDefault="0056663E" w:rsidP="0056663E"/>
    <w:p w14:paraId="4B0272ED" w14:textId="3B9676E0" w:rsidR="0056663E" w:rsidRDefault="0056663E" w:rsidP="0056663E">
      <w:r>
        <w:rPr>
          <w:rFonts w:hint="eastAsia"/>
        </w:rPr>
        <w:t>【实验内容】</w:t>
      </w:r>
    </w:p>
    <w:p w14:paraId="49001E8A" w14:textId="1FB5B427" w:rsidR="0056663E" w:rsidRDefault="007A6B47" w:rsidP="0056663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计数器的输出是彩灯的输入，</w:t>
      </w:r>
      <w:r w:rsidR="00A84854">
        <w:rPr>
          <w:rFonts w:hint="eastAsia"/>
        </w:rPr>
        <w:t>7</w:t>
      </w:r>
      <w:r w:rsidR="00A84854">
        <w:t>4LS42</w:t>
      </w:r>
      <w:r w:rsidR="00A84854">
        <w:rPr>
          <w:rFonts w:hint="eastAsia"/>
        </w:rPr>
        <w:t>芯片的输出端不变，而输</w:t>
      </w:r>
      <w:r w:rsidR="006F00E1">
        <w:rPr>
          <w:rFonts w:hint="eastAsia"/>
        </w:rPr>
        <w:t>入</w:t>
      </w:r>
      <w:r w:rsidR="00A84854">
        <w:rPr>
          <w:rFonts w:hint="eastAsia"/>
        </w:rPr>
        <w:t>端与计数器的个位7</w:t>
      </w:r>
      <w:r w:rsidR="00A84854">
        <w:t>4LS161</w:t>
      </w:r>
      <w:r w:rsidR="00A84854">
        <w:rPr>
          <w:rFonts w:hint="eastAsia"/>
        </w:rPr>
        <w:t>芯片的</w:t>
      </w:r>
      <w:r w:rsidR="006F00E1">
        <w:rPr>
          <w:rFonts w:hint="eastAsia"/>
        </w:rPr>
        <w:t>Q</w:t>
      </w:r>
      <w:r w:rsidR="006F00E1">
        <w:t>A,QB,QC,QD</w:t>
      </w:r>
      <w:r w:rsidR="006F00E1">
        <w:rPr>
          <w:rFonts w:hint="eastAsia"/>
        </w:rPr>
        <w:t>端相连，使7</w:t>
      </w:r>
      <w:r w:rsidR="006F00E1">
        <w:t>4LS42</w:t>
      </w:r>
      <w:r w:rsidR="006F00E1">
        <w:rPr>
          <w:rFonts w:hint="eastAsia"/>
        </w:rPr>
        <w:t>芯片收到的B</w:t>
      </w:r>
      <w:r w:rsidR="006F00E1">
        <w:t>CD</w:t>
      </w:r>
      <w:r w:rsidR="006F00E1">
        <w:rPr>
          <w:rFonts w:hint="eastAsia"/>
        </w:rPr>
        <w:t>码二进制数转换为十进制0</w:t>
      </w:r>
      <w:r w:rsidR="006F00E1">
        <w:t>-9</w:t>
      </w:r>
      <w:r w:rsidR="006F00E1">
        <w:rPr>
          <w:rFonts w:hint="eastAsia"/>
        </w:rPr>
        <w:t>，以直接控制对应的1</w:t>
      </w:r>
      <w:r w:rsidR="006F00E1">
        <w:t>0</w:t>
      </w:r>
      <w:r w:rsidR="006F00E1">
        <w:rPr>
          <w:rFonts w:hint="eastAsia"/>
        </w:rPr>
        <w:t>盏彩灯的亮灭。</w:t>
      </w:r>
    </w:p>
    <w:p w14:paraId="0906DF22" w14:textId="6A03BA85" w:rsidR="006F00E1" w:rsidRDefault="006F00E1" w:rsidP="0056663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由于编号大的彩灯的</w:t>
      </w:r>
      <w:proofErr w:type="gramStart"/>
      <w:r>
        <w:rPr>
          <w:rFonts w:hint="eastAsia"/>
        </w:rPr>
        <w:t>亮灭能</w:t>
      </w:r>
      <w:proofErr w:type="gramEnd"/>
      <w:r>
        <w:rPr>
          <w:rFonts w:hint="eastAsia"/>
        </w:rPr>
        <w:t>决定编号较小的彩灯的亮灭，因此需要单独考虑第1</w:t>
      </w:r>
      <w:r>
        <w:t>0</w:t>
      </w:r>
      <w:r>
        <w:rPr>
          <w:rFonts w:hint="eastAsia"/>
        </w:rPr>
        <w:t>号彩灯。当计数器的十位为偶数时，第1</w:t>
      </w:r>
      <w:r>
        <w:t>0</w:t>
      </w:r>
      <w:r>
        <w:rPr>
          <w:rFonts w:hint="eastAsia"/>
        </w:rPr>
        <w:t>个彩灯会亮；而计数器的十位为奇数时，它会变灭。因此需要通过将十位的7</w:t>
      </w:r>
      <w:r>
        <w:t>4LS161</w:t>
      </w:r>
      <w:r>
        <w:rPr>
          <w:rFonts w:hint="eastAsia"/>
        </w:rPr>
        <w:t>芯片的Q</w:t>
      </w:r>
      <w:r>
        <w:t>A</w:t>
      </w:r>
      <w:r>
        <w:rPr>
          <w:rFonts w:hint="eastAsia"/>
        </w:rPr>
        <w:t>端输出端与控制1</w:t>
      </w:r>
      <w:r>
        <w:t>0</w:t>
      </w:r>
      <w:proofErr w:type="gramStart"/>
      <w:r>
        <w:rPr>
          <w:rFonts w:hint="eastAsia"/>
        </w:rPr>
        <w:t>号灯亮灭的</w:t>
      </w:r>
      <w:proofErr w:type="gramEnd"/>
      <w:r>
        <w:rPr>
          <w:rFonts w:hint="eastAsia"/>
        </w:rPr>
        <w:t>7</w:t>
      </w:r>
      <w:r>
        <w:t>4LS153</w:t>
      </w:r>
      <w:r>
        <w:rPr>
          <w:rFonts w:hint="eastAsia"/>
        </w:rPr>
        <w:t>芯片相连，使其正确地亮灭。</w:t>
      </w:r>
    </w:p>
    <w:p w14:paraId="58A1D9F0" w14:textId="0EBEC8D4" w:rsidR="00D902ED" w:rsidRDefault="00D902ED" w:rsidP="0056663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以使电路具有手动同时暂停彩灯与计时器的功能，考虑使用开关控制。由于数码显示管的供电是由单独的电源供电的，因此只需要停止脉冲即可达到暂停的效果，于是在脉冲的输入</w:t>
      </w:r>
      <w:proofErr w:type="gramStart"/>
      <w:r>
        <w:rPr>
          <w:rFonts w:hint="eastAsia"/>
        </w:rPr>
        <w:t>端增加</w:t>
      </w:r>
      <w:proofErr w:type="gramEnd"/>
      <w:r>
        <w:rPr>
          <w:rFonts w:hint="eastAsia"/>
        </w:rPr>
        <w:t>了开关。开关打开时，即可暂停；闭合开关则恢复原始功能。</w:t>
      </w:r>
      <w:r w:rsidR="00F10706">
        <w:rPr>
          <w:rFonts w:hint="eastAsia"/>
        </w:rPr>
        <w:t>为方便使用，按键盘“B”可以控制开关。</w:t>
      </w:r>
    </w:p>
    <w:p w14:paraId="79CFB924" w14:textId="308E45E7" w:rsidR="007A6B47" w:rsidRDefault="00D902ED" w:rsidP="007A6B4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针对手动同时清零彩灯与计时器的功能，考虑仿照暂停功能给电路增加开关以实现。</w:t>
      </w:r>
      <w:r w:rsidR="006B2EC2">
        <w:rPr>
          <w:rFonts w:hint="eastAsia"/>
        </w:rPr>
        <w:t>同样由于数码显示管是单独供电的，因此为是显示为0</w:t>
      </w:r>
      <w:r w:rsidR="006B2EC2">
        <w:t>0</w:t>
      </w:r>
      <w:r w:rsidR="006B2EC2">
        <w:rPr>
          <w:rFonts w:hint="eastAsia"/>
        </w:rPr>
        <w:t>，将给2个7</w:t>
      </w:r>
      <w:r w:rsidR="006B2EC2">
        <w:t>4LS161</w:t>
      </w:r>
      <w:r w:rsidR="006B2EC2">
        <w:rPr>
          <w:rFonts w:hint="eastAsia"/>
        </w:rPr>
        <w:t>芯片供电的V</w:t>
      </w:r>
      <w:r w:rsidR="006B2EC2">
        <w:t>CC</w:t>
      </w:r>
      <w:r w:rsidR="00F10706">
        <w:rPr>
          <w:rFonts w:hint="eastAsia"/>
        </w:rPr>
        <w:t>处增加开关。</w:t>
      </w:r>
      <w:r w:rsidR="007A61C6">
        <w:rPr>
          <w:rFonts w:hint="eastAsia"/>
        </w:rPr>
        <w:t>此外，在十位的7</w:t>
      </w:r>
      <w:r w:rsidR="007A61C6">
        <w:t>4LS161</w:t>
      </w:r>
      <w:r w:rsidR="007A61C6">
        <w:rPr>
          <w:rFonts w:hint="eastAsia"/>
        </w:rPr>
        <w:t>芯片的C</w:t>
      </w:r>
      <w:r w:rsidR="007A61C6">
        <w:t>LR</w:t>
      </w:r>
      <w:proofErr w:type="gramStart"/>
      <w:r w:rsidR="007A61C6">
        <w:rPr>
          <w:rFonts w:hint="eastAsia"/>
        </w:rPr>
        <w:t>端增加</w:t>
      </w:r>
      <w:proofErr w:type="gramEnd"/>
      <w:r w:rsidR="007A61C6">
        <w:rPr>
          <w:rFonts w:hint="eastAsia"/>
        </w:rPr>
        <w:t>输入，</w:t>
      </w:r>
      <w:r w:rsidR="00BC16CE">
        <w:rPr>
          <w:rFonts w:hint="eastAsia"/>
        </w:rPr>
        <w:t>此输入由一个与门的输出获得，与门的输入端为有开关的V</w:t>
      </w:r>
      <w:r w:rsidR="00BC16CE">
        <w:t>CC</w:t>
      </w:r>
      <w:r w:rsidR="00BC16CE">
        <w:rPr>
          <w:rFonts w:hint="eastAsia"/>
        </w:rPr>
        <w:t>和十位手动输入的与非门输出构成。为方便使用，按键盘“A”可以控制两个开关。两个开关</w:t>
      </w:r>
      <w:proofErr w:type="gramStart"/>
      <w:r w:rsidR="00BC16CE">
        <w:rPr>
          <w:rFonts w:hint="eastAsia"/>
        </w:rPr>
        <w:t>均打开</w:t>
      </w:r>
      <w:proofErr w:type="gramEnd"/>
      <w:r w:rsidR="00BC16CE">
        <w:rPr>
          <w:rFonts w:hint="eastAsia"/>
        </w:rPr>
        <w:t>时，即可</w:t>
      </w:r>
      <w:r w:rsidR="00AE3E82">
        <w:rPr>
          <w:rFonts w:hint="eastAsia"/>
        </w:rPr>
        <w:t>将彩灯和计时器同时清零；两个开关均闭合后重新从0</w:t>
      </w:r>
      <w:r w:rsidR="00AE3E82">
        <w:t>0</w:t>
      </w:r>
      <w:r w:rsidR="00AE3E82">
        <w:rPr>
          <w:rFonts w:hint="eastAsia"/>
        </w:rPr>
        <w:t>开始正计时。</w:t>
      </w:r>
    </w:p>
    <w:p w14:paraId="65F2EF44" w14:textId="0333F8FF" w:rsidR="00AE3E82" w:rsidRDefault="00AE3E82" w:rsidP="007A6B4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将原计时器电路达到最大计时数时亮的彩灯改为蜂鸣器，为证明有声音信号产生，在调试时将蜂鸣器与示波器相连。如图所示可知，当计时器达到最大计时数时，可以清晰看出有一个高电平产生。</w:t>
      </w:r>
    </w:p>
    <w:p w14:paraId="66450EED" w14:textId="558B0995" w:rsidR="00AE3E82" w:rsidRDefault="00AE3E82" w:rsidP="00AE3E82">
      <w:pPr>
        <w:jc w:val="center"/>
      </w:pPr>
      <w:r w:rsidRPr="00AE3E82">
        <w:drawing>
          <wp:inline distT="0" distB="0" distL="0" distR="0" wp14:anchorId="1A192ECD" wp14:editId="459193EA">
            <wp:extent cx="2548551" cy="1439729"/>
            <wp:effectExtent l="0" t="0" r="4445" b="8255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9473654D-ED8B-8183-5182-FFF775187B0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9473654D-ED8B-8183-5182-FFF775187B0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612" cy="145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D703" w14:textId="63198D0D" w:rsidR="007A6B47" w:rsidRDefault="007A6B47" w:rsidP="007A6B47">
      <w:pPr>
        <w:rPr>
          <w:rFonts w:hint="eastAsia"/>
        </w:rPr>
      </w:pPr>
      <w:r w:rsidRPr="007A6B47">
        <w:lastRenderedPageBreak/>
        <w:drawing>
          <wp:inline distT="0" distB="0" distL="0" distR="0" wp14:anchorId="66992D06" wp14:editId="12966857">
            <wp:extent cx="5274310" cy="3063240"/>
            <wp:effectExtent l="0" t="0" r="2540" b="3810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1DB2303E-85D6-D940-D6D4-352FA77B59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1DB2303E-85D6-D940-D6D4-352FA77B59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B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B84"/>
    <w:multiLevelType w:val="hybridMultilevel"/>
    <w:tmpl w:val="1B14568C"/>
    <w:lvl w:ilvl="0" w:tplc="E59C1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1A86335"/>
    <w:multiLevelType w:val="hybridMultilevel"/>
    <w:tmpl w:val="EE4A0B7C"/>
    <w:lvl w:ilvl="0" w:tplc="52AE4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33A3055"/>
    <w:multiLevelType w:val="hybridMultilevel"/>
    <w:tmpl w:val="2FA63A90"/>
    <w:lvl w:ilvl="0" w:tplc="FF3C4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9141F05"/>
    <w:multiLevelType w:val="hybridMultilevel"/>
    <w:tmpl w:val="0BF88DEE"/>
    <w:lvl w:ilvl="0" w:tplc="30D27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C5B3EAB"/>
    <w:multiLevelType w:val="hybridMultilevel"/>
    <w:tmpl w:val="BCE67882"/>
    <w:lvl w:ilvl="0" w:tplc="A36A9A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10CA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72FD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4CDF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24C2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147F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7E0D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3CD9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A247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7280619">
    <w:abstractNumId w:val="2"/>
  </w:num>
  <w:num w:numId="2" w16cid:durableId="646787942">
    <w:abstractNumId w:val="3"/>
  </w:num>
  <w:num w:numId="3" w16cid:durableId="1188907463">
    <w:abstractNumId w:val="4"/>
  </w:num>
  <w:num w:numId="4" w16cid:durableId="1595241503">
    <w:abstractNumId w:val="1"/>
  </w:num>
  <w:num w:numId="5" w16cid:durableId="1265916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8A4"/>
    <w:rsid w:val="00201FCA"/>
    <w:rsid w:val="0056663E"/>
    <w:rsid w:val="005C4C04"/>
    <w:rsid w:val="006B2EC2"/>
    <w:rsid w:val="006F00E1"/>
    <w:rsid w:val="007175B1"/>
    <w:rsid w:val="007A61C6"/>
    <w:rsid w:val="007A6B47"/>
    <w:rsid w:val="00A84854"/>
    <w:rsid w:val="00AE3E82"/>
    <w:rsid w:val="00B76DF6"/>
    <w:rsid w:val="00BC16CE"/>
    <w:rsid w:val="00D902ED"/>
    <w:rsid w:val="00E91832"/>
    <w:rsid w:val="00F10706"/>
    <w:rsid w:val="00F7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18990"/>
  <w15:chartTrackingRefBased/>
  <w15:docId w15:val="{CCD1BB95-0C41-4A34-90B9-317BE0E9F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1F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87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143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514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22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8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49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君文 苗</dc:creator>
  <cp:keywords/>
  <dc:description/>
  <cp:lastModifiedBy>君文 苗</cp:lastModifiedBy>
  <cp:revision>3</cp:revision>
  <dcterms:created xsi:type="dcterms:W3CDTF">2023-11-09T13:28:00Z</dcterms:created>
  <dcterms:modified xsi:type="dcterms:W3CDTF">2023-11-09T15:36:00Z</dcterms:modified>
</cp:coreProperties>
</file>