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B929" w14:textId="0933A4E0" w:rsidR="004C1D5B" w:rsidRPr="002A5D54" w:rsidRDefault="003E50EC" w:rsidP="003E50EC">
      <w:pPr>
        <w:jc w:val="center"/>
        <w:rPr>
          <w:b/>
          <w:bCs/>
        </w:rPr>
      </w:pPr>
      <w:r w:rsidRPr="002A5D54">
        <w:rPr>
          <w:b/>
          <w:bCs/>
        </w:rPr>
        <w:t>Records</w:t>
      </w:r>
    </w:p>
    <w:p w14:paraId="1D48C9B8" w14:textId="3E94BB4C" w:rsidR="003E50EC" w:rsidRPr="003E50EC" w:rsidRDefault="003E50EC" w:rsidP="002A5D54">
      <w:pPr>
        <w:jc w:val="center"/>
        <w:rPr>
          <w:b/>
          <w:bCs/>
        </w:rPr>
      </w:pPr>
      <w:r w:rsidRPr="003E50EC">
        <w:rPr>
          <w:b/>
          <w:bCs/>
        </w:rPr>
        <w:t>Two ways to declare variables:</w:t>
      </w:r>
    </w:p>
    <w:p w14:paraId="26CD8960" w14:textId="31B957A6" w:rsidR="003E50EC" w:rsidRDefault="003E50EC" w:rsidP="003E50EC">
      <w:r>
        <w:t xml:space="preserve">    emps hr.employees%rowtype;</w:t>
      </w:r>
    </w:p>
    <w:p w14:paraId="361BE58B" w14:textId="77777777" w:rsidR="003E50EC" w:rsidRDefault="003E50EC" w:rsidP="003E50EC">
      <w:r>
        <w:t xml:space="preserve">    type r_emps is record (</w:t>
      </w:r>
    </w:p>
    <w:p w14:paraId="6741CBC7" w14:textId="77777777" w:rsidR="003E50EC" w:rsidRDefault="003E50EC" w:rsidP="003E50EC">
      <w:r>
        <w:t xml:space="preserve">        first_name varchar2(55),</w:t>
      </w:r>
    </w:p>
    <w:p w14:paraId="623379AB" w14:textId="77777777" w:rsidR="003E50EC" w:rsidRDefault="003E50EC" w:rsidP="003E50EC">
      <w:r>
        <w:t xml:space="preserve">        last_name varchar2(55)</w:t>
      </w:r>
    </w:p>
    <w:p w14:paraId="29265CA2" w14:textId="3FBC86B2" w:rsidR="003E50EC" w:rsidRDefault="003E50EC" w:rsidP="003E50EC">
      <w:r>
        <w:t xml:space="preserve">        );</w:t>
      </w:r>
    </w:p>
    <w:p w14:paraId="6AE2204F" w14:textId="3E883E52" w:rsidR="003E50EC" w:rsidRDefault="003E50EC" w:rsidP="003E50EC">
      <w:r>
        <w:t xml:space="preserve">    emps_2 r_emps;</w:t>
      </w:r>
    </w:p>
    <w:p w14:paraId="0BCB9999" w14:textId="1CD032D7" w:rsidR="003E50EC" w:rsidRDefault="003E50EC" w:rsidP="003E50EC"/>
    <w:p w14:paraId="7A3B14AE" w14:textId="4BF876A0" w:rsidR="003E50EC" w:rsidRDefault="003E50EC" w:rsidP="002A5D54">
      <w:pPr>
        <w:jc w:val="center"/>
        <w:rPr>
          <w:b/>
          <w:bCs/>
        </w:rPr>
      </w:pPr>
      <w:r w:rsidRPr="003E50EC">
        <w:rPr>
          <w:b/>
          <w:bCs/>
        </w:rPr>
        <w:t>To insert values into the record:</w:t>
      </w:r>
    </w:p>
    <w:p w14:paraId="15EBB2CB" w14:textId="514CE85E" w:rsidR="003E50EC" w:rsidRDefault="003E50EC" w:rsidP="003E50EC">
      <w:r w:rsidRPr="003E50EC">
        <w:t>select * into emps from hr.employees where employee_id = 101;</w:t>
      </w:r>
    </w:p>
    <w:p w14:paraId="0E7B33B8" w14:textId="27DC1FFC" w:rsidR="003E50EC" w:rsidRDefault="003E50EC" w:rsidP="003E50EC">
      <w:r w:rsidRPr="003E50EC">
        <w:t>select first_name, last_name into emps_2 from hr.employees where employee_id = 102;</w:t>
      </w:r>
    </w:p>
    <w:p w14:paraId="6344E4B9" w14:textId="65077E32" w:rsidR="003E50EC" w:rsidRDefault="003E50EC" w:rsidP="003E50EC"/>
    <w:p w14:paraId="6B814111" w14:textId="7F0F26D6" w:rsidR="003E50EC" w:rsidRPr="002A5D54" w:rsidRDefault="003E50EC" w:rsidP="002A5D54">
      <w:pPr>
        <w:jc w:val="center"/>
        <w:rPr>
          <w:b/>
          <w:bCs/>
        </w:rPr>
      </w:pPr>
      <w:r w:rsidRPr="002A5D54">
        <w:rPr>
          <w:b/>
          <w:bCs/>
        </w:rPr>
        <w:t>To update the values in the record:</w:t>
      </w:r>
    </w:p>
    <w:p w14:paraId="0351D95B" w14:textId="2E0C4823" w:rsidR="003E50EC" w:rsidRDefault="003E50EC" w:rsidP="003E50EC">
      <w:r>
        <w:t>emps.first_name := ‘stan’;</w:t>
      </w:r>
    </w:p>
    <w:p w14:paraId="28383BFC" w14:textId="10620126" w:rsidR="002A5D54" w:rsidRDefault="002A5D54" w:rsidP="003E50EC"/>
    <w:p w14:paraId="1AD2D70A" w14:textId="7BCE4EE6" w:rsidR="002A5D54" w:rsidRDefault="002A5D54" w:rsidP="003E50EC">
      <w:pPr>
        <w:rPr>
          <w:i/>
          <w:iCs/>
        </w:rPr>
      </w:pPr>
      <w:r w:rsidRPr="00552F5B">
        <w:rPr>
          <w:i/>
          <w:iCs/>
        </w:rPr>
        <w:t>*if you have a record inside a record, it will need its own select clause if you want to insert values into it.</w:t>
      </w:r>
    </w:p>
    <w:p w14:paraId="34B5D793" w14:textId="7B690600" w:rsidR="00552F5B" w:rsidRPr="00552F5B" w:rsidRDefault="00552F5B" w:rsidP="003E50EC">
      <w:pPr>
        <w:rPr>
          <w:i/>
          <w:iCs/>
        </w:rPr>
      </w:pPr>
      <w:r>
        <w:rPr>
          <w:i/>
          <w:iCs/>
        </w:rPr>
        <w:t>*Records don’t have any attributes like collections do.</w:t>
      </w:r>
      <w:bookmarkStart w:id="0" w:name="_GoBack"/>
      <w:bookmarkEnd w:id="0"/>
    </w:p>
    <w:sectPr w:rsidR="00552F5B" w:rsidRPr="0055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EC"/>
    <w:rsid w:val="002A5D54"/>
    <w:rsid w:val="003E50EC"/>
    <w:rsid w:val="004C1D5B"/>
    <w:rsid w:val="005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7A91"/>
  <w15:chartTrackingRefBased/>
  <w15:docId w15:val="{DBC99096-433E-4EEE-B57A-F00918D4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Mitchel</dc:creator>
  <cp:keywords/>
  <dc:description/>
  <cp:lastModifiedBy>Cruz, Mitchel</cp:lastModifiedBy>
  <cp:revision>2</cp:revision>
  <dcterms:created xsi:type="dcterms:W3CDTF">2020-01-30T12:52:00Z</dcterms:created>
  <dcterms:modified xsi:type="dcterms:W3CDTF">2020-01-30T13:46:00Z</dcterms:modified>
</cp:coreProperties>
</file>