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F5EB19" w:sz="18" w:space="2"/>
        </w:pBdr>
        <w:spacing w:after="120"/>
      </w:pPr>
      <w:r>
        <w:rPr>
          <w:b/>
          <w:bCs/>
          <w:color w:val="231F20"/>
          <w:sz w:val="34"/>
          <w:szCs w:val="34"/>
        </w:rPr>
        <w:t xml:space="preserve">Father's Day 2026 Campaign Brief</w:t>
      </w:r>
    </w:p>
    <w:p>
      <w:pPr>
        <w:spacing w:after="100"/>
      </w:pPr>
      <w:r>
        <w:rPr>
          <w:b/>
          <w:bCs/>
        </w:rPr>
        <w:t xml:space="preserve">Campaign Period:</w:t>
      </w:r>
      <w:r>
        <w:t xml:space="preserve"> 26 Aug – 4 Sep 2026 (10-day sale) · Pre-sale launch sent 9 Aug · Post-Father's-Day flash 7–8 Sep</w:t>
      </w:r>
    </w:p>
    <w:p>
      <w:pPr>
        <w:spacing w:after="100"/>
      </w:pPr>
      <w:r>
        <w:rPr>
          <w:b/>
          <w:bCs/>
        </w:rPr>
        <w:t xml:space="preserve">Duration:</w:t>
      </w:r>
      <w:r>
        <w:t xml:space="preserve"> 10-day sale + 48-hour post-event flash</w:t>
      </w:r>
    </w:p>
    <w:p>
      <w:pPr>
        <w:spacing w:after="100"/>
      </w:pPr>
      <w:r>
        <w:rPr>
          <w:b/>
          <w:bCs/>
        </w:rPr>
        <w:t xml:space="preserve">Campaign Type:</w:t>
      </w:r>
      <w:r>
        <w:t xml:space="preserve"> Seasonal Sale (gifting)</w:t>
      </w:r>
    </w:p>
    <w:p>
      <w:pPr>
        <w:spacing w:after="100"/>
      </w:pPr>
      <w:r>
        <w:rPr>
          <w:b/>
          <w:bCs/>
        </w:rPr>
        <w:t xml:space="preserve">Hero Concept:</w:t>
      </w:r>
      <w:r>
        <w:t xml:space="preserve"> The Father's Day gift he'll actually use — the work mat that goes from under the machine midweek to the family on weekends.</w:t>
      </w:r>
    </w:p>
    <w:p>
      <w:pPr>
        <w:spacing w:after="100"/>
      </w:pPr>
      <w:r>
        <w:rPr>
          <w:b/>
          <w:bCs/>
        </w:rPr>
        <w:t xml:space="preserve">Hero Line:</w:t>
      </w:r>
      <w:r>
        <w:t xml:space="preserve"> "The Father's Day gift he'll actually use"</w:t>
      </w:r>
    </w:p>
    <w:p>
      <w:pPr>
        <w:spacing w:after="100"/>
      </w:pPr>
      <w:r>
        <w:t xml:space="preserve">Australian Father's Day: Sunday 6 September 2026. The sale ends two days before (Fri 4 Sep) to protect shipping; a post-event self-buy flash follows the day after.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GACC Strategic Core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G — Goal</w:t>
      </w:r>
    </w:p>
    <w:p>
      <w:pPr>
        <w:spacing w:after="100"/>
      </w:pPr>
      <w:r>
        <w:t xml:space="preserve">Drive gift-buyers and self-buyers to Pro Mat Plus and multi-mat bundles, lifting basket size while protecting margin through a discount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AOV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≥ $315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Effective discount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≤ 20% (headline 15% on mats)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Sale CPA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≤ $55 (or list-driven, ~$0)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MER (sale month)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≤ 33%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GPAM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≥ break-even (~19.5%), protect toward 22%+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Bundle attach rate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≥ 30% of orders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Gift vs self split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Captured via ALIA poll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Contribution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Toward the locked September +$50k net target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Revenue and GPAM dollars finalise in the margin model once component prices and Pro Mat COGS are confirmed.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A — Audience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Primary:</w:t>
      </w:r>
      <w:r>
        <w:t xml:space="preserve"> Gift-buyers — partners, kids and family of tradies, operators and hands-on dads, motivated by finding "something he'll actually use" rather than another novelty gift.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Secondary:</w:t>
      </w:r>
      <w:r>
        <w:t xml:space="preserve"> Self-buyers and existing customers — operators, mechanics, 4WD and hunting dads treating themselves; the repeat list carries discounted volume at zero CPA.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Avoid:</w:t>
      </w:r>
      <w:r>
        <w:t xml:space="preserve"> Generic clearance or percent-off framing; cold paid spend behind deep discount; any spend behind loss-making lines (grease couplers contribute negative before ad spend).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C — Creative</w:t>
      </w:r>
    </w:p>
    <w:p>
      <w:pPr>
        <w:spacing w:after="100"/>
      </w:pPr>
      <w:r>
        <w:rPr>
          <w:b/>
          <w:bCs/>
        </w:rPr>
        <w:t xml:space="preserve">Tone:</w:t>
      </w:r>
      <w:r>
        <w:t xml:space="preserve"> Practical · straight-talking · warm · dry larrikin humour. Not corporate, not gimmicky, not salesy.</w:t>
      </w:r>
    </w:p>
    <w:p>
      <w:pPr>
        <w:spacing w:after="100"/>
      </w:pPr>
      <w:r>
        <w:rPr>
          <w:b/>
          <w:bCs/>
        </w:rPr>
        <w:t xml:space="preserve">Visual world: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 Mat Plus in real use — under the mini-ex or ute midweek, out with the family on the weekend.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four colour personas: Safety Orange (site-to-weekend all-rounder), High Country Camo (hunter / 4WD), Safety Pink (the dad who doesn't do boring), plus the fourth colourway.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 tradie dads, kids, dogs, paddocks and jobsites. Verified-review proof on screen.</w:t>
      </w:r>
    </w:p>
    <w:p>
      <w:pPr>
        <w:spacing w:after="100"/>
      </w:pPr>
      <w:r>
        <w:rPr>
          <w:b/>
          <w:bCs/>
        </w:rPr>
        <w:t xml:space="preserve">Hard no's: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Never use the "We're Diggin' It" tagline — anywhere, any channel.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deep-discount, clearance or "everything must go" look.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Don't hero the Original over the Plus.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generic corporate stock-photo gifting.</w:t>
      </w:r>
    </w:p>
    <w:p>
      <w:pPr>
        <w:spacing w:after="100"/>
      </w:pPr>
      <w:r>
        <w:rPr>
          <w:b/>
          <w:bCs/>
        </w:rPr>
        <w:t xml:space="preserve">Creative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tcW w:type="dxa" w:w="312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12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Example Line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Actually useful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anti-novelty gift — he uses it every job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"The gift he'll actually use."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Site-to-weekend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One mat, work and play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"Under the machine all week. Out with the family on Sunday."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Proven by dads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Review-led social proof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"Every year customers tell us the same thing: he actually uses it."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Generous gift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Bundles and multi-mat make it feel like a present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"Two mats, free shipping, and something extra for Dad."</w:t>
            </w:r>
          </w:p>
        </w:tc>
      </w:tr>
    </w:tbl>
    <w:p>
      <w:pPr>
        <w:spacing w:after="120"/>
      </w:pP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C —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312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Email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Primary demand driver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5 sends + the already-sent launch; zero-CPA list carries the discount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SMS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Single hard-deadline nudge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 Sep, on the remote-state shipping cutoff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Meta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Prospecting + retargeting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Gift-buyer audiences; efficient core only; sale CPA ≤ $55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Website / CRO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Convert and route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Gift collection, Build-Your-Pack, state-aware shipping countdown, ALIA gift/self poll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Organic social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Colour-persona content + UGC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Extends the launch creative and review wall</w:t>
            </w:r>
          </w:p>
        </w:tc>
      </w:tr>
    </w:tbl>
    <w:p>
      <w:pPr>
        <w:spacing w:after="120"/>
      </w:pP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Headline System</w:t>
      </w:r>
    </w:p>
    <w:p>
      <w:pPr>
        <w:spacing w:after="100"/>
      </w:pPr>
      <w:r>
        <w:rPr>
          <w:b/>
          <w:bCs/>
        </w:rPr>
        <w:t xml:space="preserve">Hero (desire):</w:t>
      </w:r>
      <w:r>
        <w:t xml:space="preserve"> The Father's Day gift he'll actually use.</w:t>
      </w:r>
    </w:p>
    <w:p>
      <w:pPr>
        <w:spacing w:after="100"/>
      </w:pPr>
      <w:r>
        <w:rPr>
          <w:b/>
          <w:bCs/>
        </w:rPr>
        <w:t xml:space="preserve">Subhead (function):</w:t>
      </w:r>
      <w:r>
        <w:t xml:space="preserve"> 15% off mats · 2 for $499 + free shipping · order by 2–3 Sep for delivery · sale ends 4 Sep.</w:t>
      </w:r>
    </w:p>
    <w:p>
      <w:pPr>
        <w:spacing w:after="100"/>
      </w:pPr>
      <w:r>
        <w:t xml:space="preserve">Rule: Headline = emotion (the useful gift). Subhead = mechanics (offer, cutoff, end date). Always both.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Core Mechanic (non-negotiable)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15% off mats</w:t>
      </w:r>
      <w:r>
        <w:t xml:space="preserve"> — Pro Mat Plus is the hero and the headline. A shallower cut than 20% protects GPAM while still giving a real reason to buy.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 for $499 + free shipping</w:t>
      </w:r>
      <w:r>
        <w:t xml:space="preserve"> — the flagship multi-buy (2 × Pro Mat Plus, mix any colours; ~$99 saving). Already live from the 9 Aug launch; it stays the anchor offer through the campaign.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Tradie Dad Packs</w:t>
      </w:r>
      <w:r>
        <w:t xml:space="preserve"> — bundles bake in the mat discount and ladder AOV rather than discounting deeper.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GWP (healthily priced)</w:t>
      </w:r>
      <w:r>
        <w:t xml:space="preserve"> — free branded Cap or Keyring, shown at its RRP, on orders over ~$300. Low COGS and a high-value threshold keep it margin-safe while making the gift feel generous.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Post-Father's-Day flash</w:t>
      </w:r>
      <w:r>
        <w:t xml:space="preserve"> — "Didn't get what you wanted": a 20% self-buy offer, 48 hours, list-only (zero CPA), launching the day after Father's Day.</w:t>
      </w:r>
    </w:p>
    <w:p>
      <w:pPr>
        <w:spacing w:after="100"/>
      </w:pPr>
      <w:r>
        <w:rPr>
          <w:b/>
          <w:bCs/>
        </w:rPr>
        <w:t xml:space="preserve">Rule:</w:t>
      </w:r>
      <w:r>
        <w:t xml:space="preserve"> This is a gifting and product campaign at ≤20% effective discount. Value lives in the bundle, not the depth. Pro-Mat-led only — the highest-AOV product is the only one that clears CPA at a discount. The list carries the discounted volume; never put cold paid spend behind a deep discount, and never stack the 15% on the 2-for-$499 pack.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Offer structure (Option A — confirmed direction)</w:t>
      </w:r>
    </w:p>
    <w:p>
      <w:pPr>
        <w:spacing w:after="100"/>
      </w:pPr>
      <w:r>
        <w:t xml:space="preserve">The standing 2-for-$499 remains the flagship multi-buy for the whole period. The 26 Aug sale layers 15% off single mats and the accessory bundles around it. No stacking on the 2-pack. This keeps one consistent multi-buy in market; the sale widens the range and adds urgency plus the post-event flash.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Bundles — Tradie Dad Packs</w:t>
      </w:r>
    </w:p>
    <w:p>
      <w:pPr>
        <w:spacing w:after="100"/>
      </w:pPr>
      <w:r>
        <w:t xml:space="preserve">Indicative pricing on confirmed mat prices (Pro Mat Plus $299, Original $219, 2-for-$499). Accessory prices to confirm before final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Bundle</w:t>
            </w:r>
          </w:p>
        </w:tc>
        <w:tc>
          <w:tcPr>
            <w:tcW w:type="dxa" w:w="234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Indicative price</w:t>
            </w:r>
          </w:p>
        </w:tc>
        <w:tc>
          <w:tcPr>
            <w:tcW w:type="dxa" w:w="234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Contents</w:t>
            </w:r>
          </w:p>
        </w:tc>
        <w:tc>
          <w:tcPr>
            <w:tcW w:type="dxa" w:w="234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Site Sorter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~$309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 Mat Plus + Magnetic Tool Mat + Boom Bottle Opener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Entry gift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Two-Machine Pack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~$549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 × Pro Mat Plus (the 2-for-$499 core) + Digger Wipes + GWP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Hero — push this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Full Rig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~$599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 Mat Plus + a Cover + Magnetic Tool Mat + Digger Wipes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Premium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Depot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~$879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 × Pro Mat Plus + Cover + Magnetic Tool Mat + Digger Wipes + Bottle Opener + GWP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Big-ticket / whole-yard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Every pack heroes Pro Mat Plus and never sells it alone, fixing the sold-alone AOV dilution. The ladder ($309 to $879) sits well above a solo mat, so the sale lifts basket size instead of eroding it.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Channel-Specific Plans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Email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234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34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Time (AEST)</w:t>
            </w:r>
          </w:p>
        </w:tc>
        <w:tc>
          <w:tcPr>
            <w:tcW w:type="dxa" w:w="234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Launch (sent)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9 Aug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05:30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 Mat Plus launch, 2-for-$499, review proof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E1 — Sale Launch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26 Aug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AM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Open the sale: 15% off mats, meet the packs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E2 — Proof + Hero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30 Aug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AM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Reviews / UGC + push the Two-Machine Pack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E3 — Cutoffs + Ending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 Sep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AM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Both state shipping cutoffs + gift-card fallback + sale ending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E4 — Sale Ends Tonight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 Sep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AM/PM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Final call; gift card for post-cutoff states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E5 — Post-FD Flash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7 Sep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AM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"Didn't get what you wanted" — 20% self-buy, 48h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Mandatory in every email:</w:t>
      </w:r>
      <w:r>
        <w:t xml:space="preserve"> Pro Mat Plus hero image, the offer, the relevant shipping cutoff or end date, review proof, clear single CTA, DiggerLid branding without the tagline.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SMS</w:t>
      </w:r>
    </w:p>
    <w:p>
      <w:pPr>
        <w:spacing w:after="100"/>
      </w:pPr>
      <w:r>
        <w:t xml:space="preserve">One send: </w:t>
      </w:r>
      <w:r>
        <w:rPr>
          <w:b/>
          <w:bCs/>
        </w:rPr>
        <w:t xml:space="preserve">Tue 2 Sep</w:t>
      </w:r>
      <w:r>
        <w:t xml:space="preserve">, on the remote-state cutoff.</w:t>
      </w:r>
    </w:p>
    <w:p>
      <w:pPr>
        <w:spacing w:after="100"/>
      </w:pPr>
      <w:r>
        <w:t xml:space="preserve">Copy: "DiggerLid: Last day to order for Father's Day delivery — QLD, SA, NT, WA, TAS. 15% off mats + free shipping on 2-packs. Shop → [link]"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Meta Micro-Brief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Role:</w:t>
      </w:r>
      <w:r>
        <w:t xml:space="preserve"> Acquire gift-buyers and retarget warm audiences into the sale and bundles. The post-FD flash is list and retargeting only — no cold spend.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Phasing:</w:t>
      </w:r>
      <w:r>
        <w:t xml:space="preserve"> Days 1–4 (26–29 Aug) prospecting on the gift angle and colour personas; Days 5–8 (30 Aug–2 Sep) retargeting, bundles and shipping urgency; 3–4 Sep last-chance and gift card.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End-frames:</w:t>
      </w:r>
      <w:r>
        <w:t xml:space="preserve"> Pro Mat Plus, the offer, the shipping cutoff, single CTA. No tagline.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Guardrails:</w:t>
      </w:r>
      <w:r>
        <w:t xml:space="preserve"> Pause LPV Flagship and TOF-Broad before launch — do not stack a discount on broken-MER prospecting. Exclude the wasteful July-surge placements. Hold sale CPA ≤ $55.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Popup Spec (ALIA)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Goal:</w:t>
      </w:r>
      <w:r>
        <w:t xml:space="preserve"> Route intent and capture email/SMS.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Header:</w:t>
      </w:r>
      <w:r>
        <w:t xml:space="preserve"> "Buying for someone?"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Sub:</w:t>
      </w:r>
      <w:r>
        <w:t xml:space="preserve"> "Get Dad sorted — 15% off mats this week."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CTA:</w:t>
      </w:r>
      <w:r>
        <w:t xml:space="preserve"> Gift-buyer → Tradie Dad Pack; self-buyer → mat or Full Rig.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Style:</w:t>
      </w:r>
      <w:r>
        <w:t xml:space="preserve"> On-brand, product-led, no tagline.</w:t>
      </w:r>
    </w:p>
    <w:p>
      <w:pPr>
        <w:pStyle w:val="Heading3"/>
        <w:spacing w:after="60" w:before="140"/>
      </w:pPr>
      <w:r>
        <w:rPr>
          <w:b/>
          <w:bCs/>
          <w:color w:val="231F20"/>
          <w:sz w:val="22"/>
          <w:szCs w:val="22"/>
        </w:rPr>
        <w:t xml:space="preserve">Website / Onsite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Update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Homepage hero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Father's Day gift message + Pro Mat Plus + offer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Sticky banner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Offer + state-aware shipping countdown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Landing page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Father's Day gift collection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Product page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"Build Your Pack" bundle selector; 15% mat discount auto-applied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Popup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Gift/self routing poll (above)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Checkout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Gift note option; GWP auto-applied over ~$300</w:t>
            </w:r>
          </w:p>
        </w:tc>
      </w:tr>
    </w:tbl>
    <w:p>
      <w:pPr>
        <w:spacing w:after="120"/>
      </w:pP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Customer Service &amp; Logistics</w:t>
      </w:r>
    </w:p>
    <w:p>
      <w:pPr>
        <w:spacing w:after="100"/>
      </w:pPr>
      <w:r>
        <w:rPr>
          <w:b/>
          <w:bCs/>
        </w:rPr>
        <w:t xml:space="preserve">What CS needs to know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Sale runs 26 Aug – 4 Sep; post-FD flash 7–8 Sep (self-buy, 20%).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15% off mats; 2-for-$499 includes free shipping; GWP auto-applies over ~$300; the 15% does not stack on the 2-for-$499 pack.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Shipping cutoffs for Father's Day delivery: QLD, SA, NT, WA, TAS order by Tue 2 Sep; VIC, NSW, ACT by Wed 3 Sep. After a state's cutoff, recommend the digital gift card.</w:t>
      </w:r>
    </w:p>
    <w:p>
      <w:pPr>
        <w:spacing w:after="100"/>
      </w:pPr>
      <w:r>
        <w:rPr>
          <w:b/>
          <w:bCs/>
        </w:rPr>
        <w:t xml:space="preserve">Key FAQs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When does the sale end? → Friday 4 Sep (two days before Father's Day).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Will it arrive in time? → If ordered by your state cutoff (2 or 3 Sep). After that, gift card delivers instantly.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 I mix colours on the 2-pack? → Yes, any colour combination.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 the free gift automatic? → Yes, on orders over ~$300.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Missed the cutoff? → Digital gift card arrives instantly and covers the offer.</w:t>
      </w:r>
    </w:p>
    <w:p>
      <w:pPr>
        <w:spacing w:after="100"/>
      </w:pPr>
      <w:r>
        <w:rPr>
          <w:b/>
          <w:bCs/>
        </w:rPr>
        <w:t xml:space="preserve">Operational notes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 stock cover for a 10-day sale across Pro Mat Plus and every bundle component (magnet mat, wipes, keyring/cap, covers, bottle opener).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up bundle SKUs with auto-applied discount and GWP threshold logic.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 carrier lead times against the advertised cutoffs (assumed calendar days to Father's Day; business-day math may pull cutoffs one day earlier).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Surface the digital gift card as the last-minute fallback.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Checklists</w:t>
      </w:r>
    </w:p>
    <w:p>
      <w:pPr>
        <w:spacing w:after="100"/>
      </w:pPr>
      <w:r>
        <w:rPr>
          <w:b/>
          <w:bCs/>
        </w:rPr>
        <w:t xml:space="preserve">Pre-Launch (by 25 Aug)</w:t>
      </w:r>
    </w:p>
    <w:p>
      <w:pPr>
        <w:spacing w:after="40"/>
      </w:pPr>
      <w:r>
        <w:t xml:space="preserve">☐  </w:t>
      </w:r>
      <w:r>
        <w:t xml:space="preserve">Board sale date updated to 26 Aug – 4 Sep</w:t>
      </w:r>
    </w:p>
    <w:p>
      <w:pPr>
        <w:spacing w:after="40"/>
      </w:pPr>
      <w:r>
        <w:t xml:space="preserve">☐  </w:t>
      </w:r>
      <w:r>
        <w:t xml:space="preserve">Pro Mat COGS confirmed &lt; 42.8% of retail</w:t>
      </w:r>
    </w:p>
    <w:p>
      <w:pPr>
        <w:spacing w:after="40"/>
      </w:pPr>
      <w:r>
        <w:t xml:space="preserve">☐  </w:t>
      </w:r>
      <w:r>
        <w:t xml:space="preserve">Bundle SKUs built with discount + GWP logic</w:t>
      </w:r>
    </w:p>
    <w:p>
      <w:pPr>
        <w:spacing w:after="40"/>
      </w:pPr>
      <w:r>
        <w:t xml:space="preserve">☐  </w:t>
      </w:r>
      <w:r>
        <w:t xml:space="preserve">Component and GWP prices confirmed; margin model finalised</w:t>
      </w:r>
    </w:p>
    <w:p>
      <w:pPr>
        <w:spacing w:after="40"/>
      </w:pPr>
      <w:r>
        <w:t xml:space="preserve">☐  </w:t>
      </w:r>
      <w:r>
        <w:t xml:space="preserve">Stock cover confirmed across all bundle items</w:t>
      </w:r>
    </w:p>
    <w:p>
      <w:pPr>
        <w:spacing w:after="40"/>
      </w:pPr>
      <w:r>
        <w:t xml:space="preserve">☐  </w:t>
      </w:r>
      <w:r>
        <w:t xml:space="preserve">Add-to-cart pixel fixed (clean sale tracking)</w:t>
      </w:r>
    </w:p>
    <w:p>
      <w:pPr>
        <w:spacing w:after="40"/>
      </w:pPr>
      <w:r>
        <w:t xml:space="preserve">☐  </w:t>
      </w:r>
      <w:r>
        <w:t xml:space="preserve">LPV Flagship / TOF-Broad paused</w:t>
      </w:r>
    </w:p>
    <w:p>
      <w:pPr>
        <w:spacing w:after="40"/>
      </w:pPr>
      <w:r>
        <w:t xml:space="preserve">☐  </w:t>
      </w:r>
      <w:r>
        <w:t xml:space="preserve">Gift collection, Build-Your-Pack, banner, popup live</w:t>
      </w:r>
    </w:p>
    <w:p>
      <w:pPr>
        <w:spacing w:after="40"/>
      </w:pPr>
      <w:r>
        <w:t xml:space="preserve">☐  </w:t>
      </w:r>
      <w:r>
        <w:t xml:space="preserve">Shipping cutoff dates verified with carrier</w:t>
      </w:r>
    </w:p>
    <w:p>
      <w:pPr>
        <w:spacing w:after="100"/>
      </w:pPr>
      <w:r>
        <w:rPr>
          <w:b/>
          <w:bCs/>
        </w:rPr>
        <w:t xml:space="preserve">Launch (26 Aug)</w:t>
      </w:r>
    </w:p>
    <w:p>
      <w:pPr>
        <w:spacing w:after="40"/>
      </w:pPr>
      <w:r>
        <w:t xml:space="preserve">☐  </w:t>
      </w:r>
      <w:r>
        <w:t xml:space="preserve">E1 scheduled and QA'd (links, offer, cutoff, no tagline)</w:t>
      </w:r>
    </w:p>
    <w:p>
      <w:pPr>
        <w:spacing w:after="40"/>
      </w:pPr>
      <w:r>
        <w:t xml:space="preserve">☐  </w:t>
      </w:r>
      <w:r>
        <w:t xml:space="preserve">Meta prospecting live on gift angle</w:t>
      </w:r>
    </w:p>
    <w:p>
      <w:pPr>
        <w:spacing w:after="40"/>
      </w:pPr>
      <w:r>
        <w:t xml:space="preserve">☐  </w:t>
      </w:r>
      <w:r>
        <w:t xml:space="preserve">Homepage hero + sticky banner countdown live</w:t>
      </w:r>
    </w:p>
    <w:p>
      <w:pPr>
        <w:spacing w:after="40"/>
      </w:pPr>
      <w:r>
        <w:t xml:space="preserve">☐  </w:t>
      </w:r>
      <w:r>
        <w:t xml:space="preserve">ALIA gift/self poll live</w:t>
      </w:r>
    </w:p>
    <w:p>
      <w:pPr>
        <w:spacing w:after="40"/>
      </w:pPr>
      <w:r>
        <w:t xml:space="preserve">☐  </w:t>
      </w:r>
      <w:r>
        <w:t xml:space="preserve">CS briefed on offer, cutoffs, FAQs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Revenue and GPAM dollars vs the finalised margin model.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AOV ≥ $315 and bundle attach rate ≥ 30%.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Gift vs self split (ALIA poll) and post-FD flash conversion.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Sale CPA ≤ $55; MER ≤ 33%; GPAM protected above break-even.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New vs returning customer mix; list-driven share of discounted orders.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Early checkpoint ~30–31 Aug: is the sale pacing to target, or trim spend.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Internal Guardrail</w:t>
      </w:r>
    </w:p>
    <w:p>
      <w:pPr>
        <w:spacing w:after="100"/>
      </w:pPr>
      <w:r>
        <w:t xml:space="preserve">If it ever feels like: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generic percent-off clearance blast,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Leading with the discount instead of the gift,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Reaching for the old tagline or novelty gimmicks,</w:t>
      </w:r>
    </w:p>
    <w:p>
      <w:pPr>
        <w:spacing w:after="100"/>
      </w:pPr>
      <w:r>
        <w:t xml:space="preserve">…it's wrong.</w:t>
      </w:r>
    </w:p>
    <w:p>
      <w:pPr>
        <w:spacing w:after="100"/>
      </w:pPr>
      <w:r>
        <w:t xml:space="preserve">It should feel like helping someone give a genuinely useful gift — the mat he'll actually use.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Open Decisions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Component prices (magnet mat, wipes, cover, GWP) — to finalise bundle pricing and the ≤20% effective-discount margin check.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 Mat COGS &lt; 42.8% of retail — confirms a discounted mat clears CPA.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GWP item (Cap / Keyring / Beanie) and threshold (~$300).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Post-FD flash depth — 20% recommended (list-only, zero CPA) vs matching 15%.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Board sale date reconciled to 26 Aug – 4 Sep.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2026-08-09T08:45:46.495Z</dcterms:created>
  <dcterms:modified xsi:type="dcterms:W3CDTF">2026-08-09T08:45:46.495Z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