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B3" w:rsidRDefault="00ED04B3" w:rsidP="00ED04B3">
      <w:pPr>
        <w:jc w:val="center"/>
        <w:rPr>
          <w:sz w:val="28"/>
        </w:rPr>
      </w:pPr>
      <w:r w:rsidRPr="00ED04B3">
        <w:rPr>
          <w:rFonts w:hint="eastAsia"/>
          <w:sz w:val="28"/>
        </w:rPr>
        <w:t>OA</w:t>
      </w:r>
      <w:r w:rsidRPr="00ED04B3">
        <w:rPr>
          <w:rFonts w:hint="eastAsia"/>
          <w:sz w:val="28"/>
        </w:rPr>
        <w:t>需求分析</w:t>
      </w:r>
      <w:bookmarkStart w:id="0" w:name="_GoBack"/>
      <w:bookmarkEnd w:id="0"/>
    </w:p>
    <w:p w:rsidR="00ED04B3" w:rsidRDefault="00ED04B3" w:rsidP="00ED04B3"/>
    <w:p w:rsidR="00ED04B3" w:rsidRDefault="00ED04B3" w:rsidP="00ED04B3">
      <w:pPr>
        <w:pStyle w:val="a7"/>
        <w:numPr>
          <w:ilvl w:val="0"/>
          <w:numId w:val="1"/>
        </w:numPr>
        <w:ind w:firstLineChars="0"/>
      </w:pPr>
      <w:r>
        <w:t>用例分析</w:t>
      </w:r>
    </w:p>
    <w:p w:rsidR="00ED04B3" w:rsidRDefault="00ED04B3" w:rsidP="00ED04B3">
      <w:pPr>
        <w:pStyle w:val="a7"/>
        <w:ind w:left="420" w:firstLineChars="0" w:firstLine="0"/>
      </w:pPr>
    </w:p>
    <w:p w:rsidR="00ED04B3" w:rsidRDefault="003C7FD5">
      <w:r>
        <w:rPr>
          <w:rFonts w:hint="eastAsia"/>
        </w:rPr>
        <w:t>1.</w:t>
      </w:r>
      <w:r w:rsidR="00ED04B3">
        <w:t>教学部用例图</w:t>
      </w:r>
    </w:p>
    <w:p w:rsidR="00026881" w:rsidRDefault="00BF280D">
      <w:r>
        <w:rPr>
          <w:noProof/>
        </w:rPr>
        <w:drawing>
          <wp:inline distT="0" distB="0" distL="0" distR="0">
            <wp:extent cx="5274310" cy="36633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81" w:rsidRDefault="00026881">
      <w:r>
        <w:rPr>
          <w:rFonts w:hint="eastAsia"/>
        </w:rPr>
        <w:t>教学部：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查看基本用户信息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教师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查看用户即老师的基本信息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用户登录</w:t>
            </w:r>
            <w:r w:rsidR="00BC5698">
              <w:rPr>
                <w:rFonts w:hint="eastAsia"/>
              </w:rPr>
              <w:t>系统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202AE" w:rsidRDefault="00BC569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教师点击“个人基本信息”按钮</w:t>
            </w:r>
          </w:p>
          <w:p w:rsidR="00BC5698" w:rsidRDefault="00BC5698">
            <w:r>
              <w:rPr>
                <w:rFonts w:hint="eastAsia"/>
              </w:rPr>
              <w:t>2.A1</w:t>
            </w:r>
          </w:p>
          <w:p w:rsidR="00BC5698" w:rsidRDefault="00BC5698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在系统界面中显示老师的基本信息</w:t>
            </w:r>
          </w:p>
          <w:p w:rsidR="00BC5698" w:rsidRDefault="00BC56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063C89">
        <w:tc>
          <w:tcPr>
            <w:tcW w:w="1526" w:type="dxa"/>
          </w:tcPr>
          <w:p w:rsidR="00BC5698" w:rsidRDefault="00BC5698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202AE" w:rsidTr="00063C89">
        <w:tc>
          <w:tcPr>
            <w:tcW w:w="1526" w:type="dxa"/>
          </w:tcPr>
          <w:p w:rsidR="00C202AE" w:rsidRDefault="00BC5698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查询数据库，获取其他基本信息</w:t>
            </w:r>
          </w:p>
        </w:tc>
      </w:tr>
      <w:tr w:rsidR="00C202AE" w:rsidRPr="00BC5698" w:rsidTr="00063C89">
        <w:tc>
          <w:tcPr>
            <w:tcW w:w="1526" w:type="dxa"/>
          </w:tcPr>
          <w:p w:rsidR="00C202AE" w:rsidRPr="00BC5698" w:rsidRDefault="00063C89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202AE" w:rsidRPr="00BC5698" w:rsidRDefault="00BC5698">
            <w:r>
              <w:rPr>
                <w:rFonts w:hint="eastAsia"/>
              </w:rPr>
              <w:t>无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无</w:t>
            </w:r>
          </w:p>
        </w:tc>
      </w:tr>
    </w:tbl>
    <w:p w:rsidR="00026881" w:rsidRDefault="000268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C5698" w:rsidRDefault="00BC5698" w:rsidP="00D93DBA">
            <w:r>
              <w:rPr>
                <w:rFonts w:hint="eastAsia"/>
              </w:rPr>
              <w:t>更新基本用户信息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C5698" w:rsidRDefault="00BC5698" w:rsidP="00D93DBA">
            <w:r>
              <w:rPr>
                <w:rFonts w:hint="eastAsia"/>
              </w:rPr>
              <w:t>教师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C5698" w:rsidRDefault="00BC5698" w:rsidP="00D93DBA">
            <w:r>
              <w:rPr>
                <w:rFonts w:hint="eastAsia"/>
              </w:rPr>
              <w:t>修改用户即老师的基本信息，并在数据库中更新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996" w:type="dxa"/>
          </w:tcPr>
          <w:p w:rsidR="00BC5698" w:rsidRDefault="00B759E6" w:rsidP="00D93DBA">
            <w:r>
              <w:rPr>
                <w:rFonts w:hint="eastAsia"/>
              </w:rPr>
              <w:t>老师点击查看个人基本信息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B759E6" w:rsidRDefault="00B759E6" w:rsidP="00D93D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B759E6" w:rsidRDefault="00B759E6" w:rsidP="00D93D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BC5698" w:rsidRDefault="00BC5698" w:rsidP="00D93D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 w:rsidP="00D93DBA">
            <w:r>
              <w:rPr>
                <w:rFonts w:hint="eastAsia"/>
              </w:rPr>
              <w:t>1.</w:t>
            </w:r>
            <w:r w:rsidR="00B759E6">
              <w:rPr>
                <w:rFonts w:hint="eastAsia"/>
              </w:rPr>
              <w:t>信息修改失败</w:t>
            </w:r>
          </w:p>
          <w:p w:rsidR="00BC5698" w:rsidRDefault="00BC5698" w:rsidP="00D93D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</w:t>
            </w:r>
            <w:r w:rsidR="00B759E6">
              <w:rPr>
                <w:rFonts w:hint="eastAsia"/>
              </w:rPr>
              <w:t>进行修改</w:t>
            </w:r>
          </w:p>
        </w:tc>
      </w:tr>
      <w:tr w:rsidR="00BC5698" w:rsidRPr="00BC5698" w:rsidTr="00D93DBA">
        <w:tc>
          <w:tcPr>
            <w:tcW w:w="1526" w:type="dxa"/>
          </w:tcPr>
          <w:p w:rsidR="00BC5698" w:rsidRPr="00BC5698" w:rsidRDefault="00BC5698" w:rsidP="00D93DBA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C5698" w:rsidRPr="00BC5698" w:rsidRDefault="00B759E6" w:rsidP="00D93DBA">
            <w:r>
              <w:rPr>
                <w:rFonts w:hint="eastAsia"/>
              </w:rPr>
              <w:t>返回个人信息界面，显示更新后的信息</w:t>
            </w:r>
          </w:p>
        </w:tc>
      </w:tr>
      <w:tr w:rsidR="00BC5698" w:rsidTr="00D93DBA">
        <w:tc>
          <w:tcPr>
            <w:tcW w:w="1526" w:type="dxa"/>
          </w:tcPr>
          <w:p w:rsidR="00BC5698" w:rsidRDefault="00BC5698" w:rsidP="00D93DBA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BC5698" w:rsidRDefault="00BC5698" w:rsidP="00D93DBA">
            <w:r>
              <w:rPr>
                <w:rFonts w:hint="eastAsia"/>
              </w:rPr>
              <w:t>无</w:t>
            </w:r>
          </w:p>
        </w:tc>
      </w:tr>
    </w:tbl>
    <w:p w:rsidR="00BC5698" w:rsidRDefault="00BC56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查看课程信息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教师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查看当前教师的课表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用户登录系统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D93DBA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教师点击“查看课表”按钮</w:t>
            </w:r>
          </w:p>
          <w:p w:rsidR="00B759E6" w:rsidRDefault="00B759E6" w:rsidP="00D93DBA">
            <w:r>
              <w:rPr>
                <w:rFonts w:hint="eastAsia"/>
              </w:rPr>
              <w:t>2.A1</w:t>
            </w:r>
          </w:p>
          <w:p w:rsidR="00B759E6" w:rsidRDefault="00B759E6" w:rsidP="00D93DBA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</w:t>
            </w:r>
            <w:r w:rsidR="00B440A4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  <w:p w:rsidR="00B759E6" w:rsidRDefault="00B759E6" w:rsidP="00D93D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759E6" w:rsidRDefault="00B759E6" w:rsidP="00D93D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759E6" w:rsidRDefault="00B759E6" w:rsidP="00D93D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查询数据库，获取课表的信息</w:t>
            </w:r>
          </w:p>
        </w:tc>
      </w:tr>
      <w:tr w:rsidR="00B759E6" w:rsidRPr="00BC5698" w:rsidTr="00D93DBA">
        <w:tc>
          <w:tcPr>
            <w:tcW w:w="1526" w:type="dxa"/>
          </w:tcPr>
          <w:p w:rsidR="00B759E6" w:rsidRPr="00BC5698" w:rsidRDefault="00B759E6" w:rsidP="00D93DBA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759E6" w:rsidRPr="00BC5698" w:rsidRDefault="00B759E6" w:rsidP="00D93DBA">
            <w:r>
              <w:rPr>
                <w:rFonts w:hint="eastAsia"/>
              </w:rPr>
              <w:t>显示教师的课表</w:t>
            </w:r>
          </w:p>
        </w:tc>
      </w:tr>
      <w:tr w:rsidR="00B759E6" w:rsidTr="00D93DBA">
        <w:tc>
          <w:tcPr>
            <w:tcW w:w="1526" w:type="dxa"/>
          </w:tcPr>
          <w:p w:rsidR="00B759E6" w:rsidRDefault="00B759E6" w:rsidP="00D93DBA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B759E6" w:rsidRDefault="00B759E6" w:rsidP="00D93DBA">
            <w:r>
              <w:rPr>
                <w:rFonts w:hint="eastAsia"/>
              </w:rPr>
              <w:t>无</w:t>
            </w:r>
          </w:p>
        </w:tc>
      </w:tr>
    </w:tbl>
    <w:p w:rsidR="00B759E6" w:rsidRDefault="00B759E6"/>
    <w:p w:rsidR="00ED04B3" w:rsidRDefault="00ED04B3"/>
    <w:p w:rsidR="00C86880" w:rsidRDefault="003C7FD5" w:rsidP="00C86880">
      <w:r>
        <w:rPr>
          <w:rFonts w:hint="eastAsia"/>
        </w:rPr>
        <w:t>2.</w:t>
      </w:r>
      <w:r w:rsidR="00C86880">
        <w:rPr>
          <w:rFonts w:hint="eastAsia"/>
        </w:rPr>
        <w:t>教质部</w:t>
      </w:r>
    </w:p>
    <w:p w:rsidR="00C86880" w:rsidRDefault="00C86880" w:rsidP="00C86880">
      <w:r w:rsidRPr="00353E77">
        <w:rPr>
          <w:noProof/>
        </w:rPr>
        <w:drawing>
          <wp:inline distT="0" distB="0" distL="0" distR="0" wp14:anchorId="2CA14696" wp14:editId="421DBE36">
            <wp:extent cx="5274310" cy="2732803"/>
            <wp:effectExtent l="0" t="0" r="0" b="0"/>
            <wp:docPr id="3" name="图片 3" descr="C:\Users\xlz\AppData\Local\Temp\1496242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z\AppData\Local\Temp\14962423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80" w:rsidRDefault="00C86880" w:rsidP="00C86880">
      <w:r>
        <w:rPr>
          <w:rFonts w:hint="eastAsia"/>
        </w:rPr>
        <w:t>教质部：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查看部门信息（安排）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教师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lastRenderedPageBreak/>
              <w:t>简要说明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查看用户即老师的部门信息（安排）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用户登录系统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教师点击“部门信息”（“安排”）按钮</w:t>
            </w:r>
          </w:p>
          <w:p w:rsidR="00C86880" w:rsidRDefault="00C86880" w:rsidP="00EB34A2">
            <w:r>
              <w:rPr>
                <w:rFonts w:hint="eastAsia"/>
              </w:rPr>
              <w:t>2.A1</w:t>
            </w:r>
          </w:p>
          <w:p w:rsidR="00C86880" w:rsidRDefault="00C86880" w:rsidP="00EB34A2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在系统界面中显示老师的部门信息（安排）</w:t>
            </w:r>
          </w:p>
          <w:p w:rsidR="00C86880" w:rsidRDefault="00C86880" w:rsidP="00EB34A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查询数据库，获取其他信息</w:t>
            </w:r>
          </w:p>
        </w:tc>
      </w:tr>
      <w:tr w:rsidR="00C86880" w:rsidRPr="00BC5698" w:rsidTr="00EB34A2">
        <w:tc>
          <w:tcPr>
            <w:tcW w:w="1526" w:type="dxa"/>
          </w:tcPr>
          <w:p w:rsidR="00C86880" w:rsidRPr="00BC5698" w:rsidRDefault="00C86880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EB34A2">
            <w:r>
              <w:rPr>
                <w:rFonts w:hint="eastAsia"/>
              </w:rPr>
              <w:t>无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无</w:t>
            </w:r>
          </w:p>
        </w:tc>
      </w:tr>
    </w:tbl>
    <w:p w:rsidR="00C86880" w:rsidRDefault="00C86880" w:rsidP="00C868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查看班主任所带班级课程信息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教师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查看班主任所带班级的课表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用户登录系统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班级课表”按钮</w:t>
            </w:r>
          </w:p>
          <w:p w:rsidR="00C86880" w:rsidRDefault="00C86880" w:rsidP="00EB34A2">
            <w:r>
              <w:rPr>
                <w:rFonts w:hint="eastAsia"/>
              </w:rPr>
              <w:t>2.A1</w:t>
            </w:r>
          </w:p>
          <w:p w:rsidR="00C86880" w:rsidRDefault="00C86880" w:rsidP="00EB34A2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在系统界面中显示班级课程信息</w:t>
            </w:r>
          </w:p>
          <w:p w:rsidR="00C86880" w:rsidRDefault="00C86880" w:rsidP="00EB34A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查询数据库，获取班级课表的信息</w:t>
            </w:r>
          </w:p>
        </w:tc>
      </w:tr>
      <w:tr w:rsidR="00C86880" w:rsidRPr="00BC5698" w:rsidTr="00EB34A2">
        <w:tc>
          <w:tcPr>
            <w:tcW w:w="1526" w:type="dxa"/>
          </w:tcPr>
          <w:p w:rsidR="00C86880" w:rsidRPr="00BC5698" w:rsidRDefault="00C86880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EB34A2">
            <w:r>
              <w:rPr>
                <w:rFonts w:hint="eastAsia"/>
              </w:rPr>
              <w:t>显示班主任所带班级的课表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无</w:t>
            </w:r>
          </w:p>
        </w:tc>
      </w:tr>
    </w:tbl>
    <w:p w:rsidR="00C86880" w:rsidRDefault="00C86880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>
      <w:pPr>
        <w:rPr>
          <w:rFonts w:hint="eastAsia"/>
        </w:rPr>
      </w:pPr>
    </w:p>
    <w:p w:rsidR="003C7FD5" w:rsidRDefault="003C7FD5" w:rsidP="003C7FD5">
      <w:r>
        <w:rPr>
          <w:rFonts w:hint="eastAsia"/>
        </w:rPr>
        <w:t>3.</w:t>
      </w:r>
      <w:r>
        <w:rPr>
          <w:rFonts w:hint="eastAsia"/>
        </w:rPr>
        <w:t>财务部</w:t>
      </w:r>
    </w:p>
    <w:p w:rsidR="003C7FD5" w:rsidRDefault="003C7FD5" w:rsidP="003C7FD5">
      <w:r>
        <w:rPr>
          <w:rFonts w:hint="eastAsia"/>
        </w:rPr>
        <w:t>用例图</w:t>
      </w:r>
    </w:p>
    <w:p w:rsidR="003C7FD5" w:rsidRDefault="003C7FD5" w:rsidP="003C7FD5">
      <w:r>
        <w:rPr>
          <w:noProof/>
        </w:rPr>
        <w:drawing>
          <wp:inline distT="0" distB="0" distL="0" distR="0" wp14:anchorId="7042610F" wp14:editId="3D92643A">
            <wp:extent cx="5213618" cy="458493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pPr>
        <w:rPr>
          <w:rFonts w:hint="eastAsia"/>
        </w:rPr>
      </w:pPr>
      <w:r>
        <w:rPr>
          <w:rFonts w:hint="eastAsia"/>
        </w:rPr>
        <w:t>用例描述</w:t>
      </w:r>
    </w:p>
    <w:p w:rsidR="003C7FD5" w:rsidRDefault="003C7FD5" w:rsidP="003C7FD5">
      <w:r>
        <w:rPr>
          <w:rFonts w:hint="eastAsia"/>
        </w:rPr>
        <w:t>填写报销单：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填写报销单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员工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员工填写报销单，提交到界面上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Pr="000C2646" w:rsidRDefault="003C7FD5" w:rsidP="003C618B">
            <w:r>
              <w:rPr>
                <w:rFonts w:hint="eastAsia"/>
              </w:rPr>
              <w:t>员工已经登录办公自动化系统并进入财务部界面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员工点击报销类型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员工点击添加类型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员工填写报销费用相关信息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点击“提交”</w:t>
            </w:r>
          </w:p>
          <w:p w:rsidR="003C7FD5" w:rsidRDefault="003C7FD5" w:rsidP="003C618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、系统提示提交成功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：点击“提交”前，员工可以随时按“取消”按钮，则取消事件。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：点击“提交”后，如果出现必填项未填的情况则提示应填选项并返回界面。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报销单被提交</w:t>
            </w:r>
          </w:p>
        </w:tc>
      </w:tr>
    </w:tbl>
    <w:p w:rsidR="003C7FD5" w:rsidRDefault="003C7FD5" w:rsidP="003C7FD5">
      <w:pPr>
        <w:rPr>
          <w:rFonts w:hint="eastAsia"/>
        </w:rPr>
      </w:pPr>
    </w:p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查看报销结果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员工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员工已经填写报销单并提交，领导审批后员工查看是否审批成功。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用户进入报销单详情界面。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618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系统返回一个界面显示该员工已上传的报销单列表。</w:t>
            </w:r>
          </w:p>
          <w:p w:rsidR="003C7FD5" w:rsidRDefault="003C7FD5" w:rsidP="003C618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用户选择所要浏览的报销详情，点击“浏览”</w:t>
            </w:r>
          </w:p>
          <w:p w:rsidR="003C7FD5" w:rsidRDefault="003C7FD5" w:rsidP="003C618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系统返回相应的报销详情界面。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系统返回相应的详情界面。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审批报销单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员工已经填写报销单并提交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618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3C618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3C618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  <w:p w:rsidR="003C7FD5" w:rsidRDefault="003C7FD5" w:rsidP="003C618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领导选择“通过”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“不通过”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：领导选择通过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不通过，系统提示是否确认，领导选择是或否。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系统返回报销单列表界面</w:t>
            </w:r>
          </w:p>
        </w:tc>
      </w:tr>
    </w:tbl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查询公费详情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领导能通过此页面按列表查询或按搜索查询某个员工的公费详情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618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3C618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3C618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系统返回相应详情界面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>
      <w:pPr>
        <w:rPr>
          <w:rFonts w:hint="eastAsia"/>
        </w:rPr>
      </w:pPr>
    </w:p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查看统计报销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领导能够从部门详情和报销部门人数两个方面来查看统计报销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领导进入报表统计界面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618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领导点击报销单统计</w:t>
            </w:r>
          </w:p>
          <w:p w:rsidR="003C7FD5" w:rsidRDefault="003C7FD5" w:rsidP="003C618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系统返回公费详情统计的饼形图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1A:</w:t>
            </w:r>
            <w:r>
              <w:rPr>
                <w:rFonts w:hint="eastAsia"/>
              </w:rPr>
              <w:t>领导点击部门分类统计</w:t>
            </w:r>
          </w:p>
          <w:p w:rsidR="003C7FD5" w:rsidRPr="00D8750A" w:rsidRDefault="003C7FD5" w:rsidP="003C618B">
            <w:r>
              <w:t xml:space="preserve">   </w:t>
            </w:r>
            <w:r>
              <w:rPr>
                <w:rFonts w:hint="eastAsia"/>
              </w:rPr>
              <w:t>系统返回公司结构一览图的饼形图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55" w:type="dxa"/>
          </w:tcPr>
          <w:p w:rsidR="003C7FD5" w:rsidRDefault="003C7FD5" w:rsidP="003C618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3C618B">
            <w:r>
              <w:rPr>
                <w:rFonts w:hint="eastAsia"/>
              </w:rPr>
              <w:t>系统返回相应的图表</w:t>
            </w:r>
          </w:p>
        </w:tc>
      </w:tr>
    </w:tbl>
    <w:p w:rsidR="003C7FD5" w:rsidRPr="00B324D1" w:rsidRDefault="003C7FD5" w:rsidP="003C7FD5"/>
    <w:p w:rsidR="00C86880" w:rsidRDefault="00C86880"/>
    <w:p w:rsidR="00C86880" w:rsidRDefault="00C86880"/>
    <w:p w:rsidR="00ED04B3" w:rsidRDefault="003C7FD5">
      <w:r>
        <w:rPr>
          <w:rFonts w:hint="eastAsia"/>
        </w:rPr>
        <w:t>4.</w:t>
      </w:r>
      <w:r w:rsidR="00ED04B3">
        <w:t>人事部</w:t>
      </w: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员工申请假期用例图</w:t>
      </w: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 w:rsidRPr="00BB543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"../../../AppData/Roaming/Tencent/Users/694164398/QQ/WinTemp/RichOle/BXF8UZ%606RE%60FL1AT%5dGQFFMF.png" \* MERGEFORMAT </w:instrText>
      </w:r>
      <w:r w:rsidRPr="00BB543D">
        <w:rPr>
          <w:rFonts w:ascii="宋体" w:hAnsi="宋体" w:cs="宋体"/>
          <w:kern w:val="0"/>
          <w:sz w:val="24"/>
        </w:rPr>
        <w:fldChar w:fldCharType="separate"/>
      </w:r>
      <w:r w:rsidR="00D1372D">
        <w:rPr>
          <w:rFonts w:ascii="宋体" w:hAnsi="宋体" w:cs="宋体"/>
          <w:kern w:val="0"/>
          <w:sz w:val="24"/>
        </w:rPr>
        <w:fldChar w:fldCharType="begin"/>
      </w:r>
      <w:r w:rsidR="00D1372D">
        <w:rPr>
          <w:rFonts w:ascii="宋体" w:hAnsi="宋体" w:cs="宋体"/>
          <w:kern w:val="0"/>
          <w:sz w:val="24"/>
        </w:rPr>
        <w:instrText xml:space="preserve"> </w:instrText>
      </w:r>
      <w:r w:rsidR="00D1372D">
        <w:rPr>
          <w:rFonts w:ascii="宋体" w:hAnsi="宋体" w:cs="宋体"/>
          <w:kern w:val="0"/>
          <w:sz w:val="24"/>
        </w:rPr>
        <w:instrText>INCLUDEPICTURE  "C:\\Users\\AppData\\Roaming\\Tencent\\Users\\694164398\\QQ\\WinTemp\\RichOle\\BXF8UZ`6RE`FL1AT]GQFFMF.png" \* MERGEFORMATINET</w:instrText>
      </w:r>
      <w:r w:rsidR="00D1372D">
        <w:rPr>
          <w:rFonts w:ascii="宋体" w:hAnsi="宋体" w:cs="宋体"/>
          <w:kern w:val="0"/>
          <w:sz w:val="24"/>
        </w:rPr>
        <w:instrText xml:space="preserve"> </w:instrText>
      </w:r>
      <w:r w:rsidR="00D1372D">
        <w:rPr>
          <w:rFonts w:ascii="宋体" w:hAnsi="宋体" w:cs="宋体"/>
          <w:kern w:val="0"/>
          <w:sz w:val="24"/>
        </w:rPr>
        <w:fldChar w:fldCharType="separate"/>
      </w:r>
      <w:r w:rsidR="003C7FD5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09.2pt;height:129.6pt">
            <v:imagedata r:id="rId10" r:href="rId11"/>
          </v:shape>
        </w:pict>
      </w:r>
      <w:r w:rsidR="00D1372D">
        <w:rPr>
          <w:rFonts w:ascii="宋体" w:hAnsi="宋体" w:cs="宋体"/>
          <w:kern w:val="0"/>
          <w:sz w:val="24"/>
        </w:rPr>
        <w:fldChar w:fldCharType="end"/>
      </w:r>
      <w:r w:rsidRPr="00BB543D">
        <w:rPr>
          <w:rFonts w:ascii="宋体" w:hAnsi="宋体" w:cs="宋体"/>
          <w:kern w:val="0"/>
          <w:sz w:val="24"/>
        </w:rPr>
        <w:fldChar w:fldCharType="end"/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D04B3" w:rsidRPr="00ED04B3" w:rsidRDefault="00ED04B3" w:rsidP="00EB34A2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员工假期申请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D04B3" w:rsidRPr="00ED04B3" w:rsidRDefault="00ED04B3" w:rsidP="00EB34A2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D04B3" w:rsidRPr="00ED04B3" w:rsidRDefault="00ED04B3" w:rsidP="00EB34A2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员工通过填写对应信息向领导申请假期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D04B3" w:rsidRPr="00ED04B3" w:rsidRDefault="00ED04B3" w:rsidP="00EB34A2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员工进入人事部门选项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1.填写申请人，请假时间及请假截止时间</w:t>
            </w:r>
          </w:p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ab/>
              <w:t>2.点击确认，上传信息</w:t>
            </w:r>
          </w:p>
          <w:p w:rsidR="00ED04B3" w:rsidRPr="00ED04B3" w:rsidRDefault="00ED04B3" w:rsidP="00EB34A2">
            <w:pPr>
              <w:rPr>
                <w:sz w:val="22"/>
              </w:rPr>
            </w:pP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D04B3" w:rsidRPr="00ED04B3" w:rsidRDefault="00ED04B3" w:rsidP="00EB34A2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1.网络异常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ED04B3" w:rsidRDefault="00ED04B3" w:rsidP="00EB34A2">
            <w:r>
              <w:rPr>
                <w:rFonts w:hint="eastAsia"/>
              </w:rPr>
              <w:t>无</w:t>
            </w:r>
          </w:p>
        </w:tc>
      </w:tr>
      <w:tr w:rsidR="00ED04B3" w:rsidRPr="00BC5698" w:rsidTr="00EB34A2">
        <w:tc>
          <w:tcPr>
            <w:tcW w:w="1526" w:type="dxa"/>
          </w:tcPr>
          <w:p w:rsidR="00ED04B3" w:rsidRPr="00BC5698" w:rsidRDefault="00ED04B3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D04B3" w:rsidRPr="00BC5698" w:rsidRDefault="00ED04B3" w:rsidP="00EB34A2">
            <w:r w:rsidRPr="00ED04B3">
              <w:rPr>
                <w:rFonts w:ascii="宋体" w:hAnsi="宋体" w:cs="宋体" w:hint="eastAsia"/>
                <w:kern w:val="0"/>
                <w:sz w:val="22"/>
              </w:rPr>
              <w:t>上传信息成功</w:t>
            </w:r>
          </w:p>
        </w:tc>
      </w:tr>
      <w:tr w:rsidR="00ED04B3" w:rsidTr="00EB34A2">
        <w:tc>
          <w:tcPr>
            <w:tcW w:w="1526" w:type="dxa"/>
          </w:tcPr>
          <w:p w:rsidR="00ED04B3" w:rsidRDefault="00ED04B3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D04B3" w:rsidRDefault="00ED04B3" w:rsidP="00EB34A2">
            <w:r>
              <w:rPr>
                <w:rFonts w:hint="eastAsia"/>
              </w:rPr>
              <w:t>无</w:t>
            </w:r>
          </w:p>
        </w:tc>
      </w:tr>
    </w:tbl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流程图</w:t>
      </w:r>
    </w:p>
    <w:p w:rsidR="00ED04B3" w:rsidRDefault="00D1372D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</w:r>
      <w:r>
        <w:rPr>
          <w:rFonts w:ascii="宋体" w:hAnsi="宋体" w:cs="宋体"/>
          <w:kern w:val="0"/>
          <w:sz w:val="24"/>
        </w:rPr>
        <w:pict>
          <v:group id="_x0000_s1026" editas="canvas" style="width:423pt;height:249.6pt;mso-position-horizontal-relative:char;mso-position-vertical-relative:line" coordorigin="2308,7225" coordsize="7200,4212">
            <o:lock v:ext="edit" aspectratio="t"/>
            <v:shape id="_x0000_s1027" type="#_x0000_t75" style="position:absolute;left:2308;top:7225;width:7200;height:4212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3993;top:8805;width:1226;height:810">
              <v:textbox>
                <w:txbxContent>
                  <w:p w:rsidR="00ED04B3" w:rsidRDefault="00ED04B3" w:rsidP="00ED04B3">
                    <w:r>
                      <w:rPr>
                        <w:rFonts w:hint="eastAsia"/>
                      </w:rPr>
                      <w:t>员工进入人事部</w:t>
                    </w:r>
                  </w:p>
                </w:txbxContent>
              </v:textbox>
            </v:shape>
            <v:shape id="_x0000_s1029" type="#_x0000_t109" style="position:absolute;left:3993;top:10121;width:1226;height:810">
              <v:textbox>
                <w:txbxContent>
                  <w:p w:rsidR="00ED04B3" w:rsidRDefault="00ED04B3" w:rsidP="00ED04B3">
                    <w:r>
                      <w:rPr>
                        <w:rFonts w:hint="eastAsia"/>
                      </w:rPr>
                      <w:t>员工填写假期申请信息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0" type="#_x0000_t117" style="position:absolute;left:3840;top:7357;width:1423;height:810">
              <v:textbox>
                <w:txbxContent>
                  <w:p w:rsidR="00ED04B3" w:rsidRDefault="00ED04B3" w:rsidP="00ED04B3">
                    <w:r>
                      <w:rPr>
                        <w:rFonts w:hint="eastAsia"/>
                      </w:rPr>
                      <w:t>员工登陆</w:t>
                    </w:r>
                  </w:p>
                </w:txbxContent>
              </v:textbox>
            </v:shape>
            <v:line id="_x0000_s1031" style="position:absolute" from="4453,8146" to="4453,8805">
              <v:stroke endarrow="block"/>
            </v:line>
            <v:line id="_x0000_s1032" style="position:absolute" from="4453,9594" to="4453,10121">
              <v:stroke endarrow="block"/>
            </v:line>
            <v:line id="_x0000_s1033" style="position:absolute" from="4453,10911" to="4453,11437">
              <v:stroke endarrow="block"/>
            </v:line>
            <w10:wrap type="none"/>
            <w10:anchorlock/>
          </v:group>
        </w:pict>
      </w:r>
    </w:p>
    <w:p w:rsidR="00ED04B3" w:rsidRDefault="00D1372D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4" type="#_x0000_t116" style="position:absolute;margin-left:90pt;margin-top:0;width:81pt;height:39pt;z-index:251659264">
            <v:textbox>
              <w:txbxContent>
                <w:p w:rsidR="00ED04B3" w:rsidRDefault="00ED04B3" w:rsidP="00ED04B3">
                  <w:r>
                    <w:rPr>
                      <w:rFonts w:hint="eastAsia"/>
                    </w:rPr>
                    <w:t>提交信息</w:t>
                  </w:r>
                </w:p>
              </w:txbxContent>
            </v:textbox>
          </v:shape>
        </w:pict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领导在线审批用例图</w:t>
      </w: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 w:rsidRPr="00BB543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"../../../AppData/Roaming/Tencent/Users/694164398/QQ/WinTemp/RichOle/1GZ%600)UPO9P2%5bC3AOM%5dHA91.png" \* MERGEFORMAT </w:instrText>
      </w:r>
      <w:r w:rsidRPr="00BB543D">
        <w:rPr>
          <w:rFonts w:ascii="宋体" w:hAnsi="宋体" w:cs="宋体"/>
          <w:kern w:val="0"/>
          <w:sz w:val="24"/>
        </w:rPr>
        <w:fldChar w:fldCharType="separate"/>
      </w:r>
      <w:r w:rsidR="00D1372D">
        <w:rPr>
          <w:rFonts w:ascii="宋体" w:hAnsi="宋体" w:cs="宋体"/>
          <w:kern w:val="0"/>
          <w:sz w:val="24"/>
        </w:rPr>
        <w:fldChar w:fldCharType="begin"/>
      </w:r>
      <w:r w:rsidR="00D1372D">
        <w:rPr>
          <w:rFonts w:ascii="宋体" w:hAnsi="宋体" w:cs="宋体"/>
          <w:kern w:val="0"/>
          <w:sz w:val="24"/>
        </w:rPr>
        <w:instrText xml:space="preserve"> </w:instrText>
      </w:r>
      <w:r w:rsidR="00D1372D">
        <w:rPr>
          <w:rFonts w:ascii="宋体" w:hAnsi="宋体" w:cs="宋体"/>
          <w:kern w:val="0"/>
          <w:sz w:val="24"/>
        </w:rPr>
        <w:instrText>INCLUDEPICTURE  "C:\\Users\\AppData\\Roaming\\Tencent\\</w:instrText>
      </w:r>
      <w:r w:rsidR="00D1372D">
        <w:rPr>
          <w:rFonts w:ascii="宋体" w:hAnsi="宋体" w:cs="宋体"/>
          <w:kern w:val="0"/>
          <w:sz w:val="24"/>
        </w:rPr>
        <w:instrText>Users\\694164398\\QQ\\WinTemp\\RichOle\\1GZ`0)UPO9P2[C3AOM]HA91.png" \* MERGEFORMATINET</w:instrText>
      </w:r>
      <w:r w:rsidR="00D1372D">
        <w:rPr>
          <w:rFonts w:ascii="宋体" w:hAnsi="宋体" w:cs="宋体"/>
          <w:kern w:val="0"/>
          <w:sz w:val="24"/>
        </w:rPr>
        <w:instrText xml:space="preserve"> </w:instrText>
      </w:r>
      <w:r w:rsidR="00D1372D">
        <w:rPr>
          <w:rFonts w:ascii="宋体" w:hAnsi="宋体" w:cs="宋体"/>
          <w:kern w:val="0"/>
          <w:sz w:val="24"/>
        </w:rPr>
        <w:fldChar w:fldCharType="separate"/>
      </w:r>
      <w:r w:rsidR="003C7FD5">
        <w:rPr>
          <w:rFonts w:ascii="宋体" w:hAnsi="宋体" w:cs="宋体"/>
          <w:kern w:val="0"/>
          <w:sz w:val="24"/>
        </w:rPr>
        <w:pict>
          <v:shape id="_x0000_i1027" type="#_x0000_t75" alt="" style="width:393.6pt;height:192pt">
            <v:imagedata r:id="rId12" r:href="rId13"/>
          </v:shape>
        </w:pict>
      </w:r>
      <w:r w:rsidR="00D1372D">
        <w:rPr>
          <w:rFonts w:ascii="宋体" w:hAnsi="宋体" w:cs="宋体"/>
          <w:kern w:val="0"/>
          <w:sz w:val="24"/>
        </w:rPr>
        <w:fldChar w:fldCharType="end"/>
      </w:r>
      <w:r w:rsidRPr="00BB543D">
        <w:rPr>
          <w:rFonts w:ascii="宋体" w:hAnsi="宋体" w:cs="宋体"/>
          <w:kern w:val="0"/>
          <w:sz w:val="24"/>
        </w:rPr>
        <w:fldChar w:fldCharType="end"/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用例名称：领导在线审批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用例描述：领导通过核对信息决定是否通过申请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参与者：领导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lastRenderedPageBreak/>
        <w:t>前置条件：领导搜索对应员工名称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基本事件流：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搜索员工</w:t>
      </w:r>
    </w:p>
    <w:p w:rsidR="00ED04B3" w:rsidRPr="00BB543D" w:rsidRDefault="00D1372D" w:rsidP="00ED04B3">
      <w:pPr>
        <w:rPr>
          <w:szCs w:val="21"/>
        </w:rPr>
      </w:pPr>
      <w:r>
        <w:rPr>
          <w:noProof/>
          <w:szCs w:val="21"/>
        </w:rPr>
        <w:pict>
          <v:shape id="_x0000_s1035" type="#_x0000_t117" style="position:absolute;left:0;text-align:left;margin-left:306pt;margin-top:7.8pt;width:83.65pt;height:48pt;z-index:251660288">
            <v:textbox style="mso-next-textbox:#_x0000_s1035">
              <w:txbxContent>
                <w:p w:rsidR="00ED04B3" w:rsidRDefault="00ED04B3" w:rsidP="00ED04B3">
                  <w:r>
                    <w:rPr>
                      <w:rFonts w:hint="eastAsia"/>
                    </w:rPr>
                    <w:t>领导登陆</w:t>
                  </w:r>
                </w:p>
              </w:txbxContent>
            </v:textbox>
          </v:shape>
        </w:pic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核对信息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3.</w:t>
      </w:r>
      <w:r w:rsidRPr="00BB543D">
        <w:rPr>
          <w:rFonts w:hint="eastAsia"/>
          <w:szCs w:val="21"/>
        </w:rPr>
        <w:t>同意或者驳回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后置条件：审批成功</w:t>
      </w:r>
    </w:p>
    <w:p w:rsidR="00ED04B3" w:rsidRPr="00BB543D" w:rsidRDefault="00D1372D" w:rsidP="00ED04B3">
      <w:pPr>
        <w:rPr>
          <w:szCs w:val="21"/>
        </w:rPr>
      </w:pPr>
      <w:r>
        <w:rPr>
          <w:noProof/>
          <w:szCs w:val="21"/>
        </w:rPr>
        <w:pict>
          <v:line id="_x0000_s1041" style="position:absolute;left:0;text-align:left;z-index:251666432" from="351pt,7.8pt" to="351pt,39pt">
            <v:stroke endarrow="block"/>
          </v:line>
        </w:pict>
      </w:r>
      <w:r w:rsidR="00ED04B3" w:rsidRPr="00BB543D">
        <w:rPr>
          <w:rFonts w:hint="eastAsia"/>
          <w:szCs w:val="21"/>
        </w:rPr>
        <w:t>异常事件流：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网络异常</w:t>
      </w:r>
    </w:p>
    <w:p w:rsidR="00ED04B3" w:rsidRDefault="00D1372D" w:rsidP="00ED04B3">
      <w:pPr>
        <w:rPr>
          <w:szCs w:val="21"/>
        </w:rPr>
      </w:pPr>
      <w:r>
        <w:rPr>
          <w:noProof/>
          <w:szCs w:val="21"/>
        </w:rPr>
        <w:pict>
          <v:shape id="_x0000_s1036" type="#_x0000_t109" style="position:absolute;left:0;text-align:left;margin-left:315pt;margin-top:7.8pt;width:1in;height:48pt;z-index:251661312">
            <v:textbox style="mso-next-textbox:#_x0000_s1036">
              <w:txbxContent>
                <w:p w:rsidR="00ED04B3" w:rsidRDefault="00ED04B3" w:rsidP="00ED04B3">
                  <w:r>
                    <w:rPr>
                      <w:rFonts w:hint="eastAsia"/>
                    </w:rPr>
                    <w:t>领导进入人事部</w:t>
                  </w:r>
                </w:p>
              </w:txbxContent>
            </v:textbox>
          </v:shape>
        </w:pic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员工不存在</w:t>
      </w:r>
    </w:p>
    <w:p w:rsidR="00ED04B3" w:rsidRDefault="00ED04B3" w:rsidP="00ED04B3">
      <w:pPr>
        <w:rPr>
          <w:szCs w:val="21"/>
        </w:rPr>
      </w:pPr>
    </w:p>
    <w:p w:rsidR="00ED04B3" w:rsidRDefault="00ED04B3" w:rsidP="00ED04B3">
      <w:pPr>
        <w:rPr>
          <w:szCs w:val="21"/>
        </w:rPr>
      </w:pPr>
    </w:p>
    <w:p w:rsidR="00ED04B3" w:rsidRDefault="00D1372D" w:rsidP="00ED04B3">
      <w:pPr>
        <w:rPr>
          <w:szCs w:val="21"/>
        </w:rPr>
      </w:pPr>
      <w:r>
        <w:rPr>
          <w:noProof/>
          <w:szCs w:val="21"/>
        </w:rPr>
        <w:pict>
          <v:line id="_x0000_s1042" style="position:absolute;left:0;text-align:left;z-index:251667456" from="351pt,7.8pt" to="351pt,23.4pt">
            <v:stroke endarrow="block"/>
          </v:line>
        </w:pict>
      </w:r>
    </w:p>
    <w:p w:rsidR="00ED04B3" w:rsidRDefault="00D1372D" w:rsidP="00ED04B3">
      <w:pPr>
        <w:rPr>
          <w:szCs w:val="21"/>
        </w:rPr>
      </w:pPr>
      <w:r>
        <w:rPr>
          <w:noProof/>
          <w:szCs w:val="21"/>
        </w:rPr>
        <w:pict>
          <v:shape id="_x0000_s1037" type="#_x0000_t109" style="position:absolute;left:0;text-align:left;margin-left:315pt;margin-top:7.8pt;width:1in;height:48pt;z-index:251662336">
            <v:textbox style="mso-next-textbox:#_x0000_s1037">
              <w:txbxContent>
                <w:p w:rsidR="00ED04B3" w:rsidRDefault="00ED04B3" w:rsidP="00ED04B3">
                  <w:r>
                    <w:rPr>
                      <w:rFonts w:hint="eastAsia"/>
                    </w:rPr>
                    <w:t>领导搜索请假员工</w:t>
                  </w:r>
                </w:p>
              </w:txbxContent>
            </v:textbox>
          </v:shape>
        </w:pict>
      </w:r>
    </w:p>
    <w:p w:rsidR="00ED04B3" w:rsidRPr="00BB543D" w:rsidRDefault="00D1372D" w:rsidP="00ED04B3">
      <w:pPr>
        <w:rPr>
          <w:szCs w:val="21"/>
        </w:rPr>
      </w:pPr>
      <w:r>
        <w:rPr>
          <w:noProof/>
          <w:szCs w:val="21"/>
        </w:rPr>
        <w:pict>
          <v:shape id="_x0000_s1040" type="#_x0000_t116" style="position:absolute;left:0;text-align:left;margin-left:198pt;margin-top:93.6pt;width:1in;height:31.2pt;z-index:251665408">
            <v:textbox style="mso-next-textbox:#_x0000_s1040">
              <w:txbxContent>
                <w:p w:rsidR="00ED04B3" w:rsidRDefault="00ED04B3" w:rsidP="00ED04B3"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045" style="position:absolute;left:0;text-align:left;flip:x;z-index:251670528" from="270pt,109.2pt" to="315pt,109.2pt">
            <v:stroke endarrow="block"/>
          </v:line>
        </w:pict>
      </w:r>
      <w:r>
        <w:rPr>
          <w:noProof/>
          <w:szCs w:val="2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left:0;text-align:left;margin-left:315pt;margin-top:85.8pt;width:1in;height:48pt;z-index:251663360">
            <v:textbox style="mso-next-textbox:#_x0000_s1038">
              <w:txbxContent>
                <w:p w:rsidR="00ED04B3" w:rsidRDefault="00ED04B3" w:rsidP="00ED04B3"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039" type="#_x0000_t116" style="position:absolute;left:0;text-align:left;margin-left:315pt;margin-top:171.6pt;width:1in;height:31.2pt;z-index:251664384">
            <v:textbox style="mso-next-textbox:#_x0000_s1039">
              <w:txbxContent>
                <w:p w:rsidR="00ED04B3" w:rsidRDefault="00ED04B3" w:rsidP="00ED04B3">
                  <w:r>
                    <w:rPr>
                      <w:rFonts w:hint="eastAsia"/>
                    </w:rPr>
                    <w:t>驳回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044" style="position:absolute;left:0;text-align:left;z-index:251669504" from="351pt,124.8pt" to="351pt,171.6pt">
            <v:stroke endarrow="block"/>
          </v:line>
        </w:pict>
      </w:r>
      <w:r>
        <w:rPr>
          <w:noProof/>
          <w:szCs w:val="21"/>
        </w:rPr>
        <w:pict>
          <v:line id="_x0000_s1043" style="position:absolute;left:0;text-align:left;z-index:251668480" from="351pt,39pt" to="351pt,85.8pt">
            <v:stroke endarrow="block"/>
          </v:line>
        </w:pict>
      </w:r>
      <w:r w:rsidR="00ED04B3">
        <w:rPr>
          <w:rFonts w:hint="eastAsia"/>
          <w:szCs w:val="21"/>
        </w:rPr>
        <w:t>流程图见右图</w:t>
      </w:r>
    </w:p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/>
    <w:p w:rsidR="003C7FD5" w:rsidRDefault="003C7FD5">
      <w:r>
        <w:rPr>
          <w:rFonts w:hint="eastAsia"/>
        </w:rPr>
        <w:t>5.</w:t>
      </w:r>
      <w:r>
        <w:rPr>
          <w:rFonts w:hint="eastAsia"/>
        </w:rPr>
        <w:t>报表统计</w:t>
      </w:r>
    </w:p>
    <w:p w:rsidR="003C7FD5" w:rsidRDefault="003C7FD5" w:rsidP="003C7FD5">
      <w:r>
        <w:rPr>
          <w:noProof/>
        </w:rPr>
        <w:drawing>
          <wp:inline distT="0" distB="0" distL="0" distR="0" wp14:anchorId="0283ADD1" wp14:editId="10AFD6D6">
            <wp:extent cx="4785775" cy="462574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r>
        <w:rPr>
          <w:rFonts w:hint="eastAsia"/>
        </w:rPr>
        <w:t>报表统计：</w:t>
      </w:r>
    </w:p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查看本部门统计相关信息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教师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查看图形化的保险单统计信息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用户登录系统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教职工点击“报表统计”按钮</w:t>
            </w:r>
          </w:p>
          <w:p w:rsidR="003C7FD5" w:rsidRDefault="003C7FD5" w:rsidP="003C618B">
            <w:r>
              <w:rPr>
                <w:rFonts w:hint="eastAsia"/>
              </w:rPr>
              <w:t>2.A1</w:t>
            </w:r>
          </w:p>
          <w:p w:rsidR="003C7FD5" w:rsidRDefault="003C7FD5" w:rsidP="003C618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在系统界面中显示报单的基本信息</w:t>
            </w:r>
          </w:p>
          <w:p w:rsidR="003C7FD5" w:rsidRDefault="003C7FD5" w:rsidP="003C618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3C7FD5" w:rsidRPr="00BC5698" w:rsidTr="003C618B">
        <w:tc>
          <w:tcPr>
            <w:tcW w:w="1526" w:type="dxa"/>
          </w:tcPr>
          <w:p w:rsidR="003C7FD5" w:rsidRPr="00BC5698" w:rsidRDefault="003C7FD5" w:rsidP="003C618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3C618B">
            <w:r>
              <w:rPr>
                <w:rFonts w:hint="eastAsia"/>
              </w:rPr>
              <w:t>无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>
      <w:pPr>
        <w:rPr>
          <w:rFonts w:hint="eastAsia"/>
        </w:rPr>
      </w:pPr>
    </w:p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改变报表的表现形式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教师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3C618B">
            <w:r w:rsidRPr="00C81F40">
              <w:rPr>
                <w:rFonts w:hint="eastAsia"/>
              </w:rPr>
              <w:t>在一定程序上改变报表的表现形式，如是否有图例，颜色，数据，表格，类型等。并能够导出或打印图表。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老师点击查看报表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选择要修改的报表信息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3C618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3C618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3C618B">
        <w:tc>
          <w:tcPr>
            <w:tcW w:w="1526" w:type="dxa"/>
          </w:tcPr>
          <w:p w:rsidR="003C7FD5" w:rsidRPr="00BC5698" w:rsidRDefault="003C7FD5" w:rsidP="003C618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3C618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增加或修改报表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教师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增加报表，或修改报表信息，并在数据库中更新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老师点击查看报表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3C618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3C618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3C618B">
        <w:tc>
          <w:tcPr>
            <w:tcW w:w="1526" w:type="dxa"/>
          </w:tcPr>
          <w:p w:rsidR="003C7FD5" w:rsidRPr="00BC5698" w:rsidRDefault="003C7FD5" w:rsidP="003C618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3C618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报表权限管理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管理员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3C618B">
            <w:r w:rsidRPr="004F0768">
              <w:rPr>
                <w:rFonts w:hint="eastAsia"/>
              </w:rPr>
              <w:t>管理员能根据不同流程和表单的需要设置某一流程表单的各项权限，如是否可编辑、是否可打印、是否可跳转流程，是否加锁等。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管理员登录系统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修改权限信息</w:t>
            </w:r>
          </w:p>
          <w:p w:rsidR="003C7FD5" w:rsidRDefault="003C7FD5" w:rsidP="003C618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3C618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3C61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3C618B">
        <w:tc>
          <w:tcPr>
            <w:tcW w:w="1526" w:type="dxa"/>
          </w:tcPr>
          <w:p w:rsidR="003C7FD5" w:rsidRPr="00BC5698" w:rsidRDefault="003C7FD5" w:rsidP="003C618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3C618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3C618B">
        <w:tc>
          <w:tcPr>
            <w:tcW w:w="1526" w:type="dxa"/>
          </w:tcPr>
          <w:p w:rsidR="003C7FD5" w:rsidRDefault="003C7FD5" w:rsidP="003C618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3C618B">
            <w:r>
              <w:rPr>
                <w:rFonts w:hint="eastAsia"/>
              </w:rPr>
              <w:t>无</w:t>
            </w:r>
          </w:p>
        </w:tc>
      </w:tr>
    </w:tbl>
    <w:p w:rsidR="003C7FD5" w:rsidRDefault="003C7FD5"/>
    <w:p w:rsidR="00ED04B3" w:rsidRDefault="00ED04B3">
      <w:r>
        <w:rPr>
          <w:rFonts w:hint="eastAsia"/>
        </w:rPr>
        <w:lastRenderedPageBreak/>
        <w:t>6.</w:t>
      </w:r>
      <w:r>
        <w:t>个人中心</w:t>
      </w:r>
    </w:p>
    <w:p w:rsidR="00ED04B3" w:rsidRDefault="00ED04B3">
      <w:r>
        <w:t>用例图</w:t>
      </w:r>
    </w:p>
    <w:p w:rsidR="00ED04B3" w:rsidRDefault="00ED04B3">
      <w:r>
        <w:rPr>
          <w:noProof/>
        </w:rPr>
        <w:drawing>
          <wp:inline distT="0" distB="0" distL="0" distR="0">
            <wp:extent cx="3343275" cy="405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880">
        <w:br w:type="textWrapping" w:clear="all"/>
      </w:r>
    </w:p>
    <w:p w:rsidR="00EB1B42" w:rsidRDefault="00EB1B42">
      <w:r>
        <w:t>查看个人信息用例描述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查看个人信息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查看个人所有信息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用户登录系统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C86880" w:rsidP="00EB34A2">
            <w:r>
              <w:t>2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在系统界面中显示用户的基本信息</w:t>
            </w:r>
          </w:p>
          <w:p w:rsidR="00EB1B42" w:rsidRDefault="00C86880" w:rsidP="00EB34A2">
            <w:r>
              <w:rPr>
                <w:rFonts w:hint="eastAsia"/>
              </w:rPr>
              <w:t>3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EB34A2"/>
        </w:tc>
      </w:tr>
      <w:tr w:rsidR="00EB1B42" w:rsidRPr="00BC5698" w:rsidTr="00EB34A2">
        <w:tc>
          <w:tcPr>
            <w:tcW w:w="1526" w:type="dxa"/>
          </w:tcPr>
          <w:p w:rsidR="00EB1B42" w:rsidRPr="00BC5698" w:rsidRDefault="00EB1B42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EB34A2">
            <w:r>
              <w:rPr>
                <w:rFonts w:hint="eastAsia"/>
              </w:rPr>
              <w:t>无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EB1B42" w:rsidRDefault="00EB1B42" w:rsidP="00EB1B42">
      <w:r>
        <w:lastRenderedPageBreak/>
        <w:t>修改个人信息用例描述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修改个人信息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EB1B42">
            <w:r>
              <w:rPr>
                <w:rFonts w:hint="eastAsia"/>
              </w:rPr>
              <w:t>修改个人信息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用户登录系统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用户更新自己的任意信息，点击保存按钮</w:t>
            </w:r>
          </w:p>
          <w:p w:rsidR="00EB1B42" w:rsidRDefault="00EB1B42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系统提示保存成功</w:t>
            </w:r>
          </w:p>
          <w:p w:rsidR="00EB1B42" w:rsidRDefault="00EB1B42" w:rsidP="00EB34A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用例终止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提示保存失败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无</w:t>
            </w:r>
          </w:p>
        </w:tc>
      </w:tr>
      <w:tr w:rsidR="00EB1B42" w:rsidRPr="00BC5698" w:rsidTr="00EB34A2">
        <w:tc>
          <w:tcPr>
            <w:tcW w:w="1526" w:type="dxa"/>
          </w:tcPr>
          <w:p w:rsidR="00EB1B42" w:rsidRPr="00BC5698" w:rsidRDefault="00EB1B42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EB34A2">
            <w:r>
              <w:rPr>
                <w:rFonts w:hint="eastAsia"/>
              </w:rPr>
              <w:t>无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EB1B42" w:rsidRDefault="00EB1B42">
      <w:r>
        <w:t>查看短信息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查看短信息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查看用户接收到的短信息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用户登录系统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EB1B42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点击短信息按钮</w:t>
            </w:r>
          </w:p>
          <w:p w:rsidR="00EB1B42" w:rsidRDefault="00EB1B42" w:rsidP="00EB34A2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在系统界面中显示用户接收到的短信息</w:t>
            </w:r>
          </w:p>
          <w:p w:rsidR="00EB1B42" w:rsidRDefault="00EB1B42" w:rsidP="00EB34A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点击任意短信息，查看详情</w:t>
            </w:r>
          </w:p>
          <w:p w:rsidR="00EB1B42" w:rsidRDefault="00C86880" w:rsidP="00EB34A2">
            <w:r>
              <w:t>5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C86880" w:rsidP="00EB34A2">
            <w:r>
              <w:rPr>
                <w:rFonts w:hint="eastAsia"/>
              </w:rPr>
              <w:t>无</w:t>
            </w:r>
          </w:p>
        </w:tc>
      </w:tr>
      <w:tr w:rsidR="00EB1B42" w:rsidRPr="00BC5698" w:rsidTr="00EB34A2">
        <w:tc>
          <w:tcPr>
            <w:tcW w:w="1526" w:type="dxa"/>
          </w:tcPr>
          <w:p w:rsidR="00EB1B42" w:rsidRPr="00BC5698" w:rsidRDefault="00EB1B42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EB34A2">
            <w:r>
              <w:rPr>
                <w:rFonts w:hint="eastAsia"/>
              </w:rPr>
              <w:t>无</w:t>
            </w:r>
          </w:p>
        </w:tc>
      </w:tr>
      <w:tr w:rsidR="00EB1B42" w:rsidTr="00EB34A2">
        <w:tc>
          <w:tcPr>
            <w:tcW w:w="1526" w:type="dxa"/>
          </w:tcPr>
          <w:p w:rsidR="00EB1B42" w:rsidRDefault="00EB1B42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EB34A2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C86880" w:rsidRDefault="00C86880">
      <w:r>
        <w:t>查看个人考勤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C86880">
            <w:r>
              <w:rPr>
                <w:rFonts w:hint="eastAsia"/>
              </w:rPr>
              <w:t>查看个人考勤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用户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查看用户出勤情况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用户登录系统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用户点击“个人考勤”按钮</w:t>
            </w:r>
          </w:p>
          <w:p w:rsidR="00C86880" w:rsidRDefault="00C86880" w:rsidP="00EB34A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选择“考勤情况”，点击查询</w:t>
            </w:r>
          </w:p>
          <w:p w:rsidR="00C86880" w:rsidRDefault="00C86880" w:rsidP="00EB34A2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在系统界面中显示考勤详情</w:t>
            </w:r>
          </w:p>
          <w:p w:rsidR="00C86880" w:rsidRDefault="00C86880" w:rsidP="00EB34A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无</w:t>
            </w:r>
          </w:p>
        </w:tc>
      </w:tr>
      <w:tr w:rsidR="00C86880" w:rsidRPr="00BC5698" w:rsidTr="00EB34A2">
        <w:tc>
          <w:tcPr>
            <w:tcW w:w="1526" w:type="dxa"/>
          </w:tcPr>
          <w:p w:rsidR="00C86880" w:rsidRPr="00BC5698" w:rsidRDefault="00C86880" w:rsidP="00EB34A2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EB34A2">
            <w:r>
              <w:rPr>
                <w:rFonts w:hint="eastAsia"/>
              </w:rPr>
              <w:t>无</w:t>
            </w:r>
          </w:p>
        </w:tc>
      </w:tr>
      <w:tr w:rsidR="00C86880" w:rsidTr="00EB34A2">
        <w:tc>
          <w:tcPr>
            <w:tcW w:w="1526" w:type="dxa"/>
          </w:tcPr>
          <w:p w:rsidR="00C86880" w:rsidRDefault="00C86880" w:rsidP="00EB34A2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EB34A2">
            <w:r>
              <w:rPr>
                <w:rFonts w:hint="eastAsia"/>
              </w:rPr>
              <w:t>无</w:t>
            </w:r>
          </w:p>
        </w:tc>
      </w:tr>
    </w:tbl>
    <w:p w:rsidR="00C86880" w:rsidRDefault="00C86880"/>
    <w:sectPr w:rsidR="00C86880" w:rsidSect="0009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72D" w:rsidRDefault="00D1372D" w:rsidP="002A0ABF">
      <w:r>
        <w:separator/>
      </w:r>
    </w:p>
  </w:endnote>
  <w:endnote w:type="continuationSeparator" w:id="0">
    <w:p w:rsidR="00D1372D" w:rsidRDefault="00D1372D" w:rsidP="002A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72D" w:rsidRDefault="00D1372D" w:rsidP="002A0ABF">
      <w:r>
        <w:separator/>
      </w:r>
    </w:p>
  </w:footnote>
  <w:footnote w:type="continuationSeparator" w:id="0">
    <w:p w:rsidR="00D1372D" w:rsidRDefault="00D1372D" w:rsidP="002A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D4CB6"/>
    <w:multiLevelType w:val="hybridMultilevel"/>
    <w:tmpl w:val="98CA1B70"/>
    <w:lvl w:ilvl="0" w:tplc="E192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317B6"/>
    <w:multiLevelType w:val="hybridMultilevel"/>
    <w:tmpl w:val="7994C19E"/>
    <w:lvl w:ilvl="0" w:tplc="2EEA4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C2BD3"/>
    <w:multiLevelType w:val="hybridMultilevel"/>
    <w:tmpl w:val="F3A460E2"/>
    <w:lvl w:ilvl="0" w:tplc="F7449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32AC8"/>
    <w:multiLevelType w:val="hybridMultilevel"/>
    <w:tmpl w:val="C526EFCC"/>
    <w:lvl w:ilvl="0" w:tplc="7F94E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8B2"/>
    <w:multiLevelType w:val="hybridMultilevel"/>
    <w:tmpl w:val="CA164D96"/>
    <w:lvl w:ilvl="0" w:tplc="9C9EF5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04E0F"/>
    <w:multiLevelType w:val="hybridMultilevel"/>
    <w:tmpl w:val="9BBAC34A"/>
    <w:lvl w:ilvl="0" w:tplc="30E4E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0ABF"/>
    <w:rsid w:val="00026881"/>
    <w:rsid w:val="00063C89"/>
    <w:rsid w:val="00094790"/>
    <w:rsid w:val="00225C5F"/>
    <w:rsid w:val="002A0ABF"/>
    <w:rsid w:val="003C7FD5"/>
    <w:rsid w:val="004E4D0E"/>
    <w:rsid w:val="00836D74"/>
    <w:rsid w:val="00974FBC"/>
    <w:rsid w:val="00993759"/>
    <w:rsid w:val="00B440A4"/>
    <w:rsid w:val="00B759E6"/>
    <w:rsid w:val="00BC5698"/>
    <w:rsid w:val="00BF280D"/>
    <w:rsid w:val="00C055B3"/>
    <w:rsid w:val="00C202AE"/>
    <w:rsid w:val="00C42591"/>
    <w:rsid w:val="00C86880"/>
    <w:rsid w:val="00D1372D"/>
    <w:rsid w:val="00D51C08"/>
    <w:rsid w:val="00EB1B42"/>
    <w:rsid w:val="00ED04B3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60AF2-B724-4620-9CBE-C2FDE9D7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ABF"/>
    <w:rPr>
      <w:sz w:val="18"/>
      <w:szCs w:val="18"/>
    </w:rPr>
  </w:style>
  <w:style w:type="table" w:styleId="a5">
    <w:name w:val="Table Grid"/>
    <w:basedOn w:val="a1"/>
    <w:uiPriority w:val="39"/>
    <w:rsid w:val="00C202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F28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80D"/>
    <w:rPr>
      <w:sz w:val="18"/>
      <w:szCs w:val="18"/>
    </w:rPr>
  </w:style>
  <w:style w:type="paragraph" w:styleId="a7">
    <w:name w:val="List Paragraph"/>
    <w:basedOn w:val="a"/>
    <w:uiPriority w:val="34"/>
    <w:qFormat/>
    <w:rsid w:val="00ED0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AppData/Roaming/Tencent/Users/694164398/QQ/WinTemp/RichOle/1GZ%600)UPO9P2%5bC3AOM%5dHA9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AppData/Roaming/Tencent/Users/694164398/QQ/WinTemp/RichOle/BXF8UZ%606RE%60FL1AT%5dGQFFMF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屈齐心</cp:lastModifiedBy>
  <cp:revision>15</cp:revision>
  <dcterms:created xsi:type="dcterms:W3CDTF">2017-05-31T03:01:00Z</dcterms:created>
  <dcterms:modified xsi:type="dcterms:W3CDTF">2017-06-01T00:36:00Z</dcterms:modified>
</cp:coreProperties>
</file>