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7BA" w14:textId="4A2AFEF8" w:rsidR="584FFE9B" w:rsidRDefault="584FFE9B" w:rsidP="55185DD9">
      <w:pPr>
        <w:spacing w:line="375" w:lineRule="exact"/>
        <w:rPr>
          <w:rFonts w:ascii="Times New Roman" w:eastAsia="Times New Roman" w:hAnsi="Times New Roman" w:cs="Times New Roman"/>
          <w:sz w:val="32"/>
          <w:szCs w:val="32"/>
        </w:rPr>
      </w:pPr>
      <w:r w:rsidRPr="55185DD9">
        <w:rPr>
          <w:rFonts w:ascii="Times New Roman" w:eastAsia="Times New Roman" w:hAnsi="Times New Roman" w:cs="Times New Roman"/>
          <w:sz w:val="32"/>
          <w:szCs w:val="32"/>
        </w:rPr>
        <w:t>Resources</w:t>
      </w:r>
    </w:p>
    <w:p w14:paraId="4800A73F" w14:textId="35CEDF2C" w:rsidR="584FFE9B" w:rsidRDefault="584FFE9B" w:rsidP="55185DD9">
      <w:pPr>
        <w:spacing w:line="375" w:lineRule="exact"/>
        <w:rPr>
          <w:rFonts w:ascii="Times New Roman" w:eastAsia="Times New Roman" w:hAnsi="Times New Roman" w:cs="Times New Roman"/>
          <w:sz w:val="28"/>
          <w:szCs w:val="28"/>
        </w:rPr>
      </w:pPr>
      <w:r w:rsidRPr="55185DD9">
        <w:rPr>
          <w:rFonts w:ascii="Times New Roman" w:eastAsia="Times New Roman" w:hAnsi="Times New Roman" w:cs="Times New Roman"/>
          <w:sz w:val="28"/>
          <w:szCs w:val="28"/>
        </w:rPr>
        <w:t xml:space="preserve">Z-Score to P-Value: </w:t>
      </w:r>
      <w:hyperlink r:id="rId5">
        <w:r w:rsidR="12BF90E5" w:rsidRPr="55185DD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https://planetcalc.com/7775/</w:t>
        </w:r>
      </w:hyperlink>
      <w:r w:rsidR="12BF90E5" w:rsidRPr="55185D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84981E" w14:textId="1223EC6A" w:rsidR="584FFE9B" w:rsidRDefault="584FFE9B" w:rsidP="55185DD9">
      <w:pPr>
        <w:spacing w:line="375" w:lineRule="exact"/>
        <w:rPr>
          <w:sz w:val="28"/>
          <w:szCs w:val="28"/>
        </w:rPr>
      </w:pPr>
      <w:r w:rsidRPr="55185DD9">
        <w:rPr>
          <w:rFonts w:ascii="Times New Roman" w:eastAsia="Times New Roman" w:hAnsi="Times New Roman" w:cs="Times New Roman"/>
          <w:sz w:val="28"/>
          <w:szCs w:val="28"/>
        </w:rPr>
        <w:t xml:space="preserve">P-Value to Z-Score: </w:t>
      </w:r>
      <w:hyperlink r:id="rId6">
        <w:r w:rsidRPr="55185DD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https://planetcalc.com/7803/</w:t>
        </w:r>
      </w:hyperlink>
    </w:p>
    <w:p w14:paraId="146DC675" w14:textId="421CE8DA" w:rsidR="55185DD9" w:rsidRDefault="55185DD9" w:rsidP="55185DD9">
      <w:pPr>
        <w:spacing w:line="375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4AA62EAC" w14:textId="34D31719" w:rsidR="004A6A4A" w:rsidRDefault="12ECE730" w:rsidP="5E41D14A">
      <w:pPr>
        <w:spacing w:line="375" w:lineRule="exact"/>
        <w:rPr>
          <w:rFonts w:ascii="Times New Roman" w:eastAsia="Times New Roman" w:hAnsi="Times New Roman" w:cs="Times New Roman"/>
          <w:sz w:val="32"/>
          <w:szCs w:val="32"/>
        </w:rPr>
      </w:pPr>
      <w:r w:rsidRPr="5E41D14A">
        <w:rPr>
          <w:rFonts w:ascii="Times New Roman" w:eastAsia="Times New Roman" w:hAnsi="Times New Roman" w:cs="Times New Roman"/>
          <w:sz w:val="32"/>
          <w:szCs w:val="32"/>
        </w:rPr>
        <w:t xml:space="preserve">Week 1: Product Process </w:t>
      </w:r>
      <w:r w:rsidR="72F1F33B" w:rsidRPr="5E41D14A">
        <w:rPr>
          <w:rFonts w:ascii="Times New Roman" w:eastAsia="Times New Roman" w:hAnsi="Times New Roman" w:cs="Times New Roman"/>
          <w:sz w:val="32"/>
          <w:szCs w:val="32"/>
        </w:rPr>
        <w:t>Analysis &amp; Little’s Law</w:t>
      </w:r>
    </w:p>
    <w:p w14:paraId="6F450091" w14:textId="186CA2AA" w:rsidR="004A6A4A" w:rsidRDefault="12ECE730" w:rsidP="5E41D14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5E41D14A">
        <w:rPr>
          <w:rFonts w:ascii="Times New Roman" w:eastAsia="Times New Roman" w:hAnsi="Times New Roman" w:cs="Times New Roman"/>
          <w:b/>
          <w:bCs/>
          <w:color w:val="auto"/>
        </w:rPr>
        <w:t>Inventory Build-Up Diagram:</w:t>
      </w:r>
    </w:p>
    <w:p w14:paraId="5E5D1E88" w14:textId="05FA70AE" w:rsidR="004A6A4A" w:rsidRDefault="444008A8" w:rsidP="5E41D14A">
      <w:r w:rsidRPr="5E41D14A">
        <w:rPr>
          <w:rFonts w:ascii="Times New Roman" w:eastAsia="Times New Roman" w:hAnsi="Times New Roman" w:cs="Times New Roman"/>
          <w:b/>
          <w:bCs/>
        </w:rPr>
        <w:t>Flow time</w:t>
      </w:r>
      <w:r w:rsidRPr="5E41D14A">
        <w:rPr>
          <w:rFonts w:ascii="Times New Roman" w:eastAsia="Times New Roman" w:hAnsi="Times New Roman" w:cs="Times New Roman"/>
        </w:rPr>
        <w:t xml:space="preserve"> is the time it takes a unit to go through a process.</w:t>
      </w:r>
    </w:p>
    <w:p w14:paraId="018452EC" w14:textId="657228AD" w:rsidR="004A6A4A" w:rsidRDefault="444008A8" w:rsidP="5E41D14A">
      <w:pPr>
        <w:rPr>
          <w:rFonts w:ascii="Times New Roman" w:eastAsia="Times New Roman" w:hAnsi="Times New Roman" w:cs="Times New Roman"/>
        </w:rPr>
      </w:pPr>
      <w:r w:rsidRPr="5E41D14A">
        <w:rPr>
          <w:rFonts w:ascii="Times New Roman" w:eastAsia="Times New Roman" w:hAnsi="Times New Roman" w:cs="Times New Roman"/>
          <w:b/>
          <w:bCs/>
        </w:rPr>
        <w:t>Cycle time</w:t>
      </w:r>
      <w:r w:rsidRPr="5E41D14A">
        <w:rPr>
          <w:rFonts w:ascii="Times New Roman" w:eastAsia="Times New Roman" w:hAnsi="Times New Roman" w:cs="Times New Roman"/>
        </w:rPr>
        <w:t xml:space="preserve"> is the time between units leaving the process (interval between units).</w:t>
      </w:r>
    </w:p>
    <w:p w14:paraId="1F35CFA4" w14:textId="06CEEB3D" w:rsidR="004A6A4A" w:rsidRDefault="444008A8" w:rsidP="5E41D14A">
      <w:pPr>
        <w:rPr>
          <w:rFonts w:ascii="Times New Roman" w:eastAsia="Times New Roman" w:hAnsi="Times New Roman" w:cs="Times New Roman"/>
        </w:rPr>
      </w:pPr>
      <w:r w:rsidRPr="5E41D14A">
        <w:rPr>
          <w:rFonts w:ascii="Times New Roman" w:eastAsia="Times New Roman" w:hAnsi="Times New Roman" w:cs="Times New Roman"/>
          <w:b/>
          <w:bCs/>
        </w:rPr>
        <w:t>Capacity</w:t>
      </w:r>
      <w:r w:rsidRPr="5E41D14A">
        <w:rPr>
          <w:rFonts w:ascii="Times New Roman" w:eastAsia="Times New Roman" w:hAnsi="Times New Roman" w:cs="Times New Roman"/>
        </w:rPr>
        <w:t xml:space="preserve"> is the maximum output rate when working at full speed, capacity is a </w:t>
      </w:r>
      <w:r w:rsidRPr="5E41D14A">
        <w:rPr>
          <w:rFonts w:ascii="Times New Roman" w:eastAsia="Times New Roman" w:hAnsi="Times New Roman" w:cs="Times New Roman"/>
          <w:u w:val="single"/>
        </w:rPr>
        <w:t>rate</w:t>
      </w:r>
      <w:r w:rsidRPr="5E41D14A">
        <w:rPr>
          <w:rFonts w:ascii="Times New Roman" w:eastAsia="Times New Roman" w:hAnsi="Times New Roman" w:cs="Times New Roman"/>
        </w:rPr>
        <w:t>!</w:t>
      </w:r>
    </w:p>
    <w:p w14:paraId="4294337D" w14:textId="56ED3E66" w:rsidR="004A6A4A" w:rsidRDefault="0382E1A2" w:rsidP="5E41D14A">
      <w:pPr>
        <w:rPr>
          <w:rFonts w:ascii="Times New Roman" w:eastAsia="Times New Roman" w:hAnsi="Times New Roman" w:cs="Times New Roman"/>
        </w:rPr>
      </w:pPr>
      <w:proofErr w:type="spellStart"/>
      <w:r w:rsidRPr="5E41D14A">
        <w:rPr>
          <w:rFonts w:ascii="Times New Roman" w:eastAsia="Times New Roman" w:hAnsi="Times New Roman" w:cs="Times New Roman"/>
          <w:b/>
          <w:bCs/>
        </w:rPr>
        <w:t>Utilisation</w:t>
      </w:r>
      <w:proofErr w:type="spellEnd"/>
      <w:r w:rsidRPr="5E41D14A">
        <w:rPr>
          <w:rFonts w:ascii="Times New Roman" w:eastAsia="Times New Roman" w:hAnsi="Times New Roman" w:cs="Times New Roman"/>
          <w:b/>
          <w:bCs/>
        </w:rPr>
        <w:t xml:space="preserve"> </w:t>
      </w:r>
      <w:r w:rsidRPr="5E41D14A">
        <w:rPr>
          <w:rFonts w:ascii="Times New Roman" w:eastAsia="Times New Roman" w:hAnsi="Times New Roman" w:cs="Times New Roman"/>
        </w:rPr>
        <w:t>is how much the process/resources is used relative to its capacity.</w:t>
      </w:r>
    </w:p>
    <w:p w14:paraId="592D1590" w14:textId="126962E0" w:rsidR="004A6A4A" w:rsidRDefault="00000000" w:rsidP="318D3A7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Actual</m:t>
              </m:r>
            </m:e>
          </m:d>
          <m:r>
            <w:rPr>
              <w:rFonts w:ascii="Cambria Math" w:hAnsi="Cambria Math"/>
            </w:rPr>
            <m:t> Utilisation =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Throughput Rate</m:t>
              </m:r>
            </m:num>
            <m:den>
              <m:r>
                <w:rPr>
                  <w:rFonts w:ascii="Cambria Math" w:hAnsi="Cambria Math"/>
                </w:rPr>
                <m:t>Capacity</m:t>
              </m:r>
            </m:den>
          </m:f>
        </m:oMath>
      </m:oMathPara>
    </w:p>
    <w:p w14:paraId="403A6EA0" w14:textId="698BBC68" w:rsidR="004A6A4A" w:rsidRDefault="00000000" w:rsidP="318D3A76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Implied Utilisation =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Demand Rate</m:t>
              </m:r>
            </m:num>
            <m:den>
              <m:r>
                <w:rPr>
                  <w:rFonts w:ascii="Cambria Math" w:hAnsi="Cambria Math"/>
                </w:rPr>
                <m:t>Capacity</m:t>
              </m:r>
            </m:den>
          </m:f>
        </m:oMath>
      </m:oMathPara>
    </w:p>
    <w:p w14:paraId="1DBA1DEB" w14:textId="5DE20639" w:rsidR="004A6A4A" w:rsidRDefault="004A6A4A" w:rsidP="5E41D14A">
      <w:pPr>
        <w:rPr>
          <w:rFonts w:ascii="Times New Roman" w:eastAsia="Times New Roman" w:hAnsi="Times New Roman" w:cs="Times New Roman"/>
        </w:rPr>
      </w:pPr>
    </w:p>
    <w:p w14:paraId="6D4F444E" w14:textId="1572E876" w:rsidR="004A6A4A" w:rsidRDefault="0382E1A2" w:rsidP="5E41D14A">
      <w:pPr>
        <w:rPr>
          <w:rFonts w:ascii="Times New Roman" w:eastAsia="Times New Roman" w:hAnsi="Times New Roman" w:cs="Times New Roman"/>
        </w:rPr>
      </w:pPr>
      <w:r w:rsidRPr="5E41D14A">
        <w:rPr>
          <w:rFonts w:ascii="Times New Roman" w:eastAsia="Times New Roman" w:hAnsi="Times New Roman" w:cs="Times New Roman"/>
          <w:b/>
          <w:bCs/>
        </w:rPr>
        <w:t>Bottleneck</w:t>
      </w:r>
      <w:r w:rsidRPr="5E41D14A">
        <w:rPr>
          <w:rFonts w:ascii="Times New Roman" w:eastAsia="Times New Roman" w:hAnsi="Times New Roman" w:cs="Times New Roman"/>
        </w:rPr>
        <w:t xml:space="preserve"> is the process with the highest </w:t>
      </w:r>
      <w:proofErr w:type="spellStart"/>
      <w:r w:rsidRPr="5E41D14A">
        <w:rPr>
          <w:rFonts w:ascii="Times New Roman" w:eastAsia="Times New Roman" w:hAnsi="Times New Roman" w:cs="Times New Roman"/>
        </w:rPr>
        <w:t>utilisation</w:t>
      </w:r>
      <w:proofErr w:type="spellEnd"/>
      <w:r w:rsidRPr="5E41D14A">
        <w:rPr>
          <w:rFonts w:ascii="Times New Roman" w:eastAsia="Times New Roman" w:hAnsi="Times New Roman" w:cs="Times New Roman"/>
        </w:rPr>
        <w:t>.</w:t>
      </w:r>
    </w:p>
    <w:p w14:paraId="2512A32B" w14:textId="5A28D3A7" w:rsidR="004A6A4A" w:rsidRDefault="004A6A4A" w:rsidP="5E41D14A">
      <w:pPr>
        <w:rPr>
          <w:rFonts w:ascii="Times New Roman" w:eastAsia="Times New Roman" w:hAnsi="Times New Roman" w:cs="Times New Roman"/>
        </w:rPr>
      </w:pPr>
    </w:p>
    <w:p w14:paraId="17FA190B" w14:textId="4E398A52" w:rsidR="004A6A4A" w:rsidRDefault="00CCAC05" w:rsidP="5E41D14A">
      <w:pPr>
        <w:pStyle w:val="Heading2"/>
        <w:rPr>
          <w:rFonts w:ascii="Times New Roman" w:eastAsia="Times New Roman" w:hAnsi="Times New Roman" w:cs="Times New Roman"/>
          <w:b/>
          <w:bCs/>
          <w:color w:val="auto"/>
        </w:rPr>
      </w:pPr>
      <w:r w:rsidRPr="5E41D14A">
        <w:rPr>
          <w:rFonts w:ascii="Times New Roman" w:eastAsia="Times New Roman" w:hAnsi="Times New Roman" w:cs="Times New Roman"/>
          <w:b/>
          <w:bCs/>
          <w:color w:val="auto"/>
        </w:rPr>
        <w:t>Little’s Law:</w:t>
      </w:r>
    </w:p>
    <w:p w14:paraId="5C184AA1" w14:textId="0BB49764" w:rsidR="004A6A4A" w:rsidRDefault="00000000" w:rsidP="318D3A76">
      <m:oMathPara>
        <m:oMath>
          <m:r>
            <w:rPr>
              <w:rFonts w:ascii="Cambria Math" w:hAnsi="Cambria Math"/>
            </w:rPr>
            <m:t>Inventory = Throughput Rate⋅Flow Time </m:t>
          </m:r>
        </m:oMath>
      </m:oMathPara>
    </w:p>
    <w:p w14:paraId="78E96182" w14:textId="63B8CAA5" w:rsidR="004A6A4A" w:rsidRDefault="00000000" w:rsidP="318D3A76">
      <m:oMathPara>
        <m:oMath>
          <m:r>
            <w:rPr>
              <w:rFonts w:ascii="Cambria Math" w:hAnsi="Cambria Math"/>
            </w:rPr>
            <m:t>Days of Inventory = 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Inventory</m:t>
              </m:r>
            </m:num>
            <m:den>
              <m:r>
                <w:rPr>
                  <w:rFonts w:ascii="Cambria Math" w:hAnsi="Cambria Math"/>
                </w:rPr>
                <m:t>Cost of Goods Sold</m:t>
              </m:r>
            </m:den>
          </m:f>
          <m:r>
            <w:rPr>
              <w:rFonts w:ascii="Cambria Math" w:hAnsi="Cambria Math"/>
            </w:rPr>
            <m:t>⋅365 days</m:t>
          </m:r>
        </m:oMath>
      </m:oMathPara>
    </w:p>
    <w:p w14:paraId="44C3ECFA" w14:textId="25900D5C" w:rsidR="004A6A4A" w:rsidRDefault="00000000" w:rsidP="318D3A76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Inventory Turnover = 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Cost of Goods Sold</m:t>
              </m:r>
            </m:num>
            <m:den>
              <m:r>
                <w:rPr>
                  <w:rFonts w:ascii="Cambria Math" w:hAnsi="Cambria Math"/>
                </w:rPr>
                <m:t>Inventory</m:t>
              </m:r>
            </m:den>
          </m:f>
        </m:oMath>
      </m:oMathPara>
    </w:p>
    <w:p w14:paraId="59948117" w14:textId="089AFB7B" w:rsidR="004A6A4A" w:rsidRDefault="004A6A4A" w:rsidP="5E41D14A">
      <w:pPr>
        <w:spacing w:line="375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192C38B3" w14:textId="6C484B6C" w:rsidR="004A6A4A" w:rsidRDefault="17344061" w:rsidP="5E41D14A">
      <w:pPr>
        <w:spacing w:line="375" w:lineRule="exact"/>
        <w:rPr>
          <w:rFonts w:ascii="Times New Roman" w:eastAsia="Times New Roman" w:hAnsi="Times New Roman" w:cs="Times New Roman"/>
          <w:sz w:val="32"/>
          <w:szCs w:val="32"/>
        </w:rPr>
      </w:pPr>
      <w:r w:rsidRPr="5E41D14A">
        <w:rPr>
          <w:rFonts w:ascii="Times New Roman" w:eastAsia="Times New Roman" w:hAnsi="Times New Roman" w:cs="Times New Roman"/>
          <w:sz w:val="32"/>
          <w:szCs w:val="32"/>
        </w:rPr>
        <w:t xml:space="preserve">Week 2: </w:t>
      </w:r>
      <w:r w:rsidR="3CF56B51" w:rsidRPr="5E41D14A">
        <w:rPr>
          <w:rFonts w:ascii="Times New Roman" w:eastAsia="Times New Roman" w:hAnsi="Times New Roman" w:cs="Times New Roman"/>
          <w:sz w:val="32"/>
          <w:szCs w:val="32"/>
        </w:rPr>
        <w:t>Product Process Matrix &amp; Inventory Build-Up</w:t>
      </w:r>
    </w:p>
    <w:p w14:paraId="4495DB04" w14:textId="186CA2AA" w:rsidR="004A6A4A" w:rsidRDefault="26BEB0B9" w:rsidP="5E41D14A">
      <w:pPr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5E41D14A">
        <w:rPr>
          <w:rFonts w:ascii="Times New Roman" w:eastAsia="Times New Roman" w:hAnsi="Times New Roman" w:cs="Times New Roman"/>
          <w:sz w:val="24"/>
          <w:szCs w:val="24"/>
        </w:rPr>
        <w:t>Inventory Build-Up Diagram:</w:t>
      </w:r>
    </w:p>
    <w:p w14:paraId="340EAA95" w14:textId="620E336C" w:rsidR="004A6A4A" w:rsidRDefault="00000000" w:rsidP="5E41D14A">
      <w:pPr>
        <w:spacing w:line="375" w:lineRule="exact"/>
      </w:pPr>
      <m:oMathPara>
        <m:oMath>
          <m:r>
            <w:rPr>
              <w:rFonts w:ascii="Cambria Math" w:hAnsi="Cambria Math"/>
            </w:rPr>
            <m:t>Slope = Capacity - Demand </m:t>
          </m:r>
        </m:oMath>
      </m:oMathPara>
    </w:p>
    <w:p w14:paraId="262AD203" w14:textId="7DEB314D" w:rsidR="004A6A4A" w:rsidRDefault="507AD107" w:rsidP="5E41D14A">
      <w:pPr>
        <w:rPr>
          <w:rFonts w:ascii="Times New Roman" w:eastAsia="Times New Roman" w:hAnsi="Times New Roman" w:cs="Times New Roman"/>
        </w:rPr>
      </w:pPr>
      <w:r w:rsidRPr="5E41D14A">
        <w:rPr>
          <w:rFonts w:ascii="Times New Roman" w:eastAsia="Times New Roman" w:hAnsi="Times New Roman" w:cs="Times New Roman"/>
        </w:rPr>
        <w:t>If demand &lt; capacity, then</w:t>
      </w:r>
      <w:r w:rsidR="1AEBAF1B" w:rsidRPr="5E41D14A">
        <w:rPr>
          <w:rFonts w:ascii="Times New Roman" w:eastAsia="Times New Roman" w:hAnsi="Times New Roman" w:cs="Times New Roman"/>
        </w:rPr>
        <w:t>...</w:t>
      </w:r>
    </w:p>
    <w:p w14:paraId="372E1B71" w14:textId="5CF146CD" w:rsidR="004A6A4A" w:rsidRDefault="00000000" w:rsidP="318D3A76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Demand Rate = Throughput Rate </m:t>
        </m:r>
      </m:oMath>
      <w:r w:rsidR="15864C9D" w:rsidRPr="5E41D14A">
        <w:rPr>
          <w:rFonts w:ascii="Times New Roman" w:eastAsia="Times New Roman" w:hAnsi="Times New Roman" w:cs="Times New Roman"/>
        </w:rPr>
        <w:t xml:space="preserve">and </w:t>
      </w:r>
      <m:oMath>
        <m:r>
          <w:rPr>
            <w:rFonts w:ascii="Cambria Math" w:hAnsi="Cambria Math"/>
          </w:rPr>
          <m:t>Inventory Deplete Rate = Capacity-Demand </m:t>
        </m:r>
      </m:oMath>
      <w:r w:rsidR="0FA3E85B" w:rsidRPr="5E41D14A">
        <w:rPr>
          <w:rFonts w:ascii="Times New Roman" w:eastAsia="Times New Roman" w:hAnsi="Times New Roman" w:cs="Times New Roman"/>
        </w:rPr>
        <w:t>.</w:t>
      </w:r>
    </w:p>
    <w:p w14:paraId="0C1D5576" w14:textId="0E3EDCBE" w:rsidR="004A6A4A" w:rsidRDefault="0AEE362E" w:rsidP="5E41D14A">
      <w:pPr>
        <w:rPr>
          <w:rFonts w:ascii="Times New Roman" w:eastAsia="Times New Roman" w:hAnsi="Times New Roman" w:cs="Times New Roman"/>
        </w:rPr>
      </w:pPr>
      <w:r w:rsidRPr="5E41D14A">
        <w:rPr>
          <w:rFonts w:ascii="Times New Roman" w:eastAsia="Times New Roman" w:hAnsi="Times New Roman" w:cs="Times New Roman"/>
        </w:rPr>
        <w:t>If demand &gt; capacity, then</w:t>
      </w:r>
      <w:r w:rsidR="574D4892" w:rsidRPr="5E41D14A">
        <w:rPr>
          <w:rFonts w:ascii="Times New Roman" w:eastAsia="Times New Roman" w:hAnsi="Times New Roman" w:cs="Times New Roman"/>
        </w:rPr>
        <w:t>...</w:t>
      </w:r>
    </w:p>
    <w:p w14:paraId="1F838F81" w14:textId="5D39591B" w:rsidR="004A6A4A" w:rsidRDefault="00000000" w:rsidP="318D3A76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w:lastRenderedPageBreak/>
          <m:t>Inventory Build-Up Rate = Demand - Capacity </m:t>
        </m:r>
      </m:oMath>
      <w:r w:rsidR="54A83392" w:rsidRPr="5E41D14A">
        <w:rPr>
          <w:rFonts w:ascii="Times New Roman" w:eastAsia="Times New Roman" w:hAnsi="Times New Roman" w:cs="Times New Roman"/>
        </w:rPr>
        <w:t xml:space="preserve">and </w:t>
      </w:r>
      <m:oMath>
        <m:r>
          <w:rPr>
            <w:rFonts w:ascii="Cambria Math" w:hAnsi="Cambria Math"/>
          </w:rPr>
          <m:t>Capacity Rate = Throughput Rate </m:t>
        </m:r>
      </m:oMath>
      <w:r w:rsidR="22D75C6B" w:rsidRPr="5E41D14A">
        <w:rPr>
          <w:rFonts w:ascii="Times New Roman" w:eastAsia="Times New Roman" w:hAnsi="Times New Roman" w:cs="Times New Roman"/>
        </w:rPr>
        <w:t>.</w:t>
      </w:r>
    </w:p>
    <w:p w14:paraId="1EC5FDEE" w14:textId="6EE0F504" w:rsidR="386D9023" w:rsidRDefault="386D9023" w:rsidP="386D9023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Inventory Deplete Rate = Capacity - Demand </m:t>
        </m:r>
      </m:oMath>
      <w:r w:rsidR="1A8F49FE" w:rsidRPr="386D9023">
        <w:rPr>
          <w:rFonts w:ascii="Times New Roman" w:eastAsia="Times New Roman" w:hAnsi="Times New Roman" w:cs="Times New Roman"/>
        </w:rPr>
        <w:t xml:space="preserve">and </w:t>
      </w:r>
      <m:oMath>
        <m:r>
          <w:rPr>
            <w:rFonts w:ascii="Cambria Math" w:hAnsi="Cambria Math"/>
          </w:rPr>
          <m:t>Capacity Rate = Throughput Rate </m:t>
        </m:r>
      </m:oMath>
      <w:r w:rsidR="2A0AA599" w:rsidRPr="386D9023">
        <w:rPr>
          <w:rFonts w:ascii="Times New Roman" w:eastAsia="Times New Roman" w:hAnsi="Times New Roman" w:cs="Times New Roman"/>
        </w:rPr>
        <w:t>.</w:t>
      </w:r>
    </w:p>
    <w:p w14:paraId="03936B8D" w14:textId="367CADB3" w:rsidR="004A6A4A" w:rsidRDefault="00000000" w:rsidP="5E41D14A">
      <w:pPr>
        <w:spacing w:line="375" w:lineRule="exact"/>
        <w:rPr>
          <w:rFonts w:ascii="Times New Roman" w:eastAsia="Times New Roman" w:hAnsi="Times New Roman" w:cs="Times New Roman"/>
          <w:color w:val="1E4E79"/>
          <w:sz w:val="32"/>
          <w:szCs w:val="32"/>
        </w:rPr>
      </w:pPr>
      <m:oMathPara>
        <m:oMath>
          <m:r>
            <w:rPr>
              <w:rFonts w:ascii="Cambria Math" w:hAnsi="Cambria Math"/>
            </w:rPr>
            <m:t>Inventory Build-Up or Waiting Time = Area under the Curve </m:t>
          </m:r>
        </m:oMath>
      </m:oMathPara>
    </w:p>
    <w:p w14:paraId="5D264BB1" w14:textId="52CA4445" w:rsidR="004A6A4A" w:rsidRDefault="004A6A4A" w:rsidP="5E41D14A">
      <w:pPr>
        <w:spacing w:line="375" w:lineRule="exact"/>
        <w:rPr>
          <w:rFonts w:ascii="Times New Roman" w:eastAsia="Times New Roman" w:hAnsi="Times New Roman" w:cs="Times New Roman"/>
          <w:color w:val="1E4E79"/>
          <w:sz w:val="32"/>
          <w:szCs w:val="32"/>
        </w:rPr>
      </w:pPr>
    </w:p>
    <w:p w14:paraId="5E6DF92B" w14:textId="613424A2" w:rsidR="004A6A4A" w:rsidRDefault="4B0E65CD" w:rsidP="5E41D14A">
      <w:pPr>
        <w:spacing w:line="285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E41D14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Process Matrix:</w:t>
      </w:r>
    </w:p>
    <w:p w14:paraId="3D16972E" w14:textId="4F8176D3" w:rsidR="004A6A4A" w:rsidRDefault="004A6A4A" w:rsidP="5E41D14A">
      <w:pPr>
        <w:spacing w:line="285" w:lineRule="exact"/>
        <w:rPr>
          <w:rFonts w:ascii="Times New Roman" w:eastAsia="Times New Roman" w:hAnsi="Times New Roman" w:cs="Times New Roman"/>
          <w:b/>
          <w:bCs/>
          <w:color w:val="1F3763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1260"/>
        <w:gridCol w:w="1110"/>
        <w:gridCol w:w="1335"/>
        <w:gridCol w:w="1440"/>
        <w:gridCol w:w="1530"/>
        <w:gridCol w:w="1665"/>
      </w:tblGrid>
      <w:tr w:rsidR="5E41D14A" w14:paraId="55D87692" w14:textId="77777777" w:rsidTr="5E41D14A">
        <w:trPr>
          <w:trHeight w:val="300"/>
        </w:trPr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right w:val="none" w:sz="4" w:space="0" w:color="000000" w:themeColor="text1"/>
            </w:tcBorders>
          </w:tcPr>
          <w:p w14:paraId="27CD1C8D" w14:textId="017E13F6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one" w:sz="4" w:space="0" w:color="000000" w:themeColor="text1"/>
              <w:left w:val="none" w:sz="4" w:space="0" w:color="000000" w:themeColor="text1"/>
            </w:tcBorders>
          </w:tcPr>
          <w:p w14:paraId="446506CF" w14:textId="59020223" w:rsidR="5E41D14A" w:rsidRDefault="5E41D14A" w:rsidP="5E41D14A">
            <w:pPr>
              <w:ind w:left="180" w:hanging="18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</w:tcPr>
          <w:p w14:paraId="27792235" w14:textId="12C6B5E9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One of a Kind</w:t>
            </w:r>
          </w:p>
        </w:tc>
        <w:tc>
          <w:tcPr>
            <w:tcW w:w="1335" w:type="dxa"/>
          </w:tcPr>
          <w:p w14:paraId="61CFDC52" w14:textId="271B5660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Low Volume, Custom</w:t>
            </w:r>
          </w:p>
        </w:tc>
        <w:tc>
          <w:tcPr>
            <w:tcW w:w="1440" w:type="dxa"/>
          </w:tcPr>
          <w:p w14:paraId="712667E3" w14:textId="1FC1EA79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Medium Volume, High Variety</w:t>
            </w:r>
          </w:p>
        </w:tc>
        <w:tc>
          <w:tcPr>
            <w:tcW w:w="1530" w:type="dxa"/>
          </w:tcPr>
          <w:p w14:paraId="31D75743" w14:textId="09A2B3E2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High Volume, Low Variety (</w:t>
            </w:r>
            <w:proofErr w:type="spellStart"/>
            <w:r w:rsidRPr="5E41D14A">
              <w:rPr>
                <w:rFonts w:ascii="Times New Roman" w:eastAsia="Times New Roman" w:hAnsi="Times New Roman" w:cs="Times New Roman"/>
              </w:rPr>
              <w:t>Standardised</w:t>
            </w:r>
            <w:proofErr w:type="spellEnd"/>
            <w:r w:rsidRPr="5E41D14A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65" w:type="dxa"/>
          </w:tcPr>
          <w:p w14:paraId="30983EE1" w14:textId="19C21002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Very High Volume, Almost No Variety (Commodity Products)</w:t>
            </w:r>
          </w:p>
        </w:tc>
      </w:tr>
      <w:tr w:rsidR="5E41D14A" w14:paraId="5DEC47AD" w14:textId="77777777" w:rsidTr="5E41D14A">
        <w:trPr>
          <w:trHeight w:val="300"/>
        </w:trPr>
        <w:tc>
          <w:tcPr>
            <w:tcW w:w="1020" w:type="dxa"/>
            <w:vMerge w:val="restart"/>
          </w:tcPr>
          <w:p w14:paraId="62425DB1" w14:textId="1DCBA3D2" w:rsidR="4275CBEE" w:rsidRDefault="4275CBEE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JOB SHOP</w:t>
            </w:r>
          </w:p>
        </w:tc>
        <w:tc>
          <w:tcPr>
            <w:tcW w:w="1260" w:type="dxa"/>
          </w:tcPr>
          <w:p w14:paraId="1AD20638" w14:textId="2ED89AEE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1110" w:type="dxa"/>
            <w:shd w:val="clear" w:color="auto" w:fill="FFC4C4"/>
          </w:tcPr>
          <w:p w14:paraId="3FFBF12B" w14:textId="30975488" w:rsidR="3FBF9651" w:rsidRDefault="3FBF9651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Spaceshi</w:t>
            </w:r>
            <w:r w:rsidR="2B5B0390" w:rsidRPr="5E41D14A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335" w:type="dxa"/>
          </w:tcPr>
          <w:p w14:paraId="6E092996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7B6C9255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right w:val="none" w:sz="4" w:space="0" w:color="000000" w:themeColor="text1"/>
            </w:tcBorders>
            <w:shd w:val="clear" w:color="auto" w:fill="DEEAF6" w:themeFill="accent5" w:themeFillTint="33"/>
          </w:tcPr>
          <w:p w14:paraId="65A8D6E1" w14:textId="13D2352B" w:rsidR="1C5BD34D" w:rsidRDefault="1C5BD34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High Variable Costs</w:t>
            </w:r>
          </w:p>
        </w:tc>
        <w:tc>
          <w:tcPr>
            <w:tcW w:w="1665" w:type="dxa"/>
            <w:tcBorders>
              <w:left w:val="none" w:sz="4" w:space="0" w:color="000000" w:themeColor="text1"/>
              <w:bottom w:val="none" w:sz="4" w:space="0" w:color="000000" w:themeColor="text1"/>
            </w:tcBorders>
            <w:shd w:val="clear" w:color="auto" w:fill="DEEAF6" w:themeFill="accent5" w:themeFillTint="33"/>
          </w:tcPr>
          <w:p w14:paraId="2812676E" w14:textId="2ACC0A16" w:rsidR="1C5BD34D" w:rsidRDefault="1C5BD34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Lost Sales</w:t>
            </w:r>
          </w:p>
        </w:tc>
      </w:tr>
      <w:tr w:rsidR="5E41D14A" w14:paraId="1779843F" w14:textId="77777777" w:rsidTr="5E41D14A">
        <w:trPr>
          <w:trHeight w:val="300"/>
        </w:trPr>
        <w:tc>
          <w:tcPr>
            <w:tcW w:w="1020" w:type="dxa"/>
            <w:vMerge/>
          </w:tcPr>
          <w:p w14:paraId="0E6D2FF2" w14:textId="77777777" w:rsidR="004A6A4A" w:rsidRDefault="004A6A4A"/>
        </w:tc>
        <w:tc>
          <w:tcPr>
            <w:tcW w:w="1260" w:type="dxa"/>
          </w:tcPr>
          <w:p w14:paraId="6FB80644" w14:textId="695D9F1D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Job Shop</w:t>
            </w:r>
          </w:p>
        </w:tc>
        <w:tc>
          <w:tcPr>
            <w:tcW w:w="1110" w:type="dxa"/>
          </w:tcPr>
          <w:p w14:paraId="6204A64B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shd w:val="clear" w:color="auto" w:fill="FFC4C4"/>
          </w:tcPr>
          <w:p w14:paraId="653B55D1" w14:textId="3D621A92" w:rsidR="209B039A" w:rsidRDefault="209B039A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Luxury and Sports Cars</w:t>
            </w:r>
          </w:p>
        </w:tc>
        <w:tc>
          <w:tcPr>
            <w:tcW w:w="1440" w:type="dxa"/>
          </w:tcPr>
          <w:p w14:paraId="129CAA2C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14:paraId="758BD304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tcBorders>
              <w:top w:val="none" w:sz="4" w:space="0" w:color="000000" w:themeColor="text1"/>
            </w:tcBorders>
            <w:shd w:val="clear" w:color="auto" w:fill="DEEAF6" w:themeFill="accent5" w:themeFillTint="33"/>
          </w:tcPr>
          <w:p w14:paraId="3FE313B2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5E41D14A" w14:paraId="6C866C4C" w14:textId="77777777" w:rsidTr="5E41D14A">
        <w:trPr>
          <w:trHeight w:val="300"/>
        </w:trPr>
        <w:tc>
          <w:tcPr>
            <w:tcW w:w="1020" w:type="dxa"/>
            <w:vMerge/>
          </w:tcPr>
          <w:p w14:paraId="1ACEBA2A" w14:textId="77777777" w:rsidR="004A6A4A" w:rsidRDefault="004A6A4A"/>
        </w:tc>
        <w:tc>
          <w:tcPr>
            <w:tcW w:w="1260" w:type="dxa"/>
          </w:tcPr>
          <w:p w14:paraId="618A2A58" w14:textId="660F9F78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Batch</w:t>
            </w:r>
          </w:p>
        </w:tc>
        <w:tc>
          <w:tcPr>
            <w:tcW w:w="1110" w:type="dxa"/>
          </w:tcPr>
          <w:p w14:paraId="2E0837E1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14:paraId="45A36D14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FFC4C4"/>
          </w:tcPr>
          <w:p w14:paraId="08DB18C7" w14:textId="4CAFEFA7" w:rsidR="2D48AF73" w:rsidRDefault="2D48AF73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Jeans</w:t>
            </w:r>
          </w:p>
        </w:tc>
        <w:tc>
          <w:tcPr>
            <w:tcW w:w="1530" w:type="dxa"/>
          </w:tcPr>
          <w:p w14:paraId="2F5C6BC4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</w:tcPr>
          <w:p w14:paraId="087D3060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5E41D14A" w14:paraId="7495861E" w14:textId="77777777" w:rsidTr="5E41D14A">
        <w:trPr>
          <w:trHeight w:val="300"/>
        </w:trPr>
        <w:tc>
          <w:tcPr>
            <w:tcW w:w="1020" w:type="dxa"/>
            <w:vMerge w:val="restart"/>
          </w:tcPr>
          <w:p w14:paraId="7F5CCCDC" w14:textId="5811FB50" w:rsidR="7E770713" w:rsidRDefault="7E770713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FLOW SHOP</w:t>
            </w:r>
          </w:p>
        </w:tc>
        <w:tc>
          <w:tcPr>
            <w:tcW w:w="1260" w:type="dxa"/>
          </w:tcPr>
          <w:p w14:paraId="1849C47F" w14:textId="35D9FD1A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Assembly Line</w:t>
            </w:r>
          </w:p>
        </w:tc>
        <w:tc>
          <w:tcPr>
            <w:tcW w:w="1110" w:type="dxa"/>
            <w:tcBorders>
              <w:bottom w:val="none" w:sz="4" w:space="0" w:color="000000" w:themeColor="text1"/>
            </w:tcBorders>
            <w:shd w:val="clear" w:color="auto" w:fill="DEEAF6" w:themeFill="accent5" w:themeFillTint="33"/>
          </w:tcPr>
          <w:p w14:paraId="11313702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14:paraId="22C08758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61962BA5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FFC4C4"/>
          </w:tcPr>
          <w:p w14:paraId="03EB4A82" w14:textId="2314929B" w:rsidR="1092FA15" w:rsidRDefault="1092FA15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Basic Passenger Vehicles</w:t>
            </w:r>
          </w:p>
        </w:tc>
        <w:tc>
          <w:tcPr>
            <w:tcW w:w="1665" w:type="dxa"/>
          </w:tcPr>
          <w:p w14:paraId="5B48BA72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5E41D14A" w14:paraId="0C138447" w14:textId="77777777" w:rsidTr="5E41D14A">
        <w:trPr>
          <w:trHeight w:val="300"/>
        </w:trPr>
        <w:tc>
          <w:tcPr>
            <w:tcW w:w="1020" w:type="dxa"/>
            <w:vMerge/>
          </w:tcPr>
          <w:p w14:paraId="7FFC47F0" w14:textId="77777777" w:rsidR="004A6A4A" w:rsidRDefault="004A6A4A"/>
        </w:tc>
        <w:tc>
          <w:tcPr>
            <w:tcW w:w="1260" w:type="dxa"/>
          </w:tcPr>
          <w:p w14:paraId="7423EB59" w14:textId="26C6D808" w:rsidR="4B0E65CD" w:rsidRDefault="4B0E65CD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Continuous Flow</w:t>
            </w:r>
          </w:p>
        </w:tc>
        <w:tc>
          <w:tcPr>
            <w:tcW w:w="1110" w:type="dxa"/>
            <w:tcBorders>
              <w:top w:val="none" w:sz="4" w:space="0" w:color="000000" w:themeColor="text1"/>
              <w:right w:val="none" w:sz="4" w:space="0" w:color="000000" w:themeColor="text1"/>
            </w:tcBorders>
            <w:shd w:val="clear" w:color="auto" w:fill="DEEAF6" w:themeFill="accent5" w:themeFillTint="33"/>
          </w:tcPr>
          <w:p w14:paraId="614BA69C" w14:textId="4634F6E5" w:rsidR="5510EFC1" w:rsidRDefault="5510EFC1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>High Capital Costs</w:t>
            </w:r>
          </w:p>
        </w:tc>
        <w:tc>
          <w:tcPr>
            <w:tcW w:w="1335" w:type="dxa"/>
            <w:tcBorders>
              <w:left w:val="none" w:sz="4" w:space="0" w:color="000000" w:themeColor="text1"/>
            </w:tcBorders>
            <w:shd w:val="clear" w:color="auto" w:fill="DEEAF6" w:themeFill="accent5" w:themeFillTint="33"/>
          </w:tcPr>
          <w:p w14:paraId="177CBE04" w14:textId="53D24103" w:rsidR="5510EFC1" w:rsidRDefault="5510EFC1" w:rsidP="5E41D14A">
            <w:pPr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</w:rPr>
              <w:t xml:space="preserve">Low </w:t>
            </w:r>
            <w:proofErr w:type="spellStart"/>
            <w:r w:rsidRPr="5E41D14A"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1440" w:type="dxa"/>
          </w:tcPr>
          <w:p w14:paraId="28F16CBE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</w:tcPr>
          <w:p w14:paraId="4A42CBEC" w14:textId="28465DD8" w:rsidR="5E41D14A" w:rsidRDefault="5E41D14A" w:rsidP="5E41D14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C4C4"/>
          </w:tcPr>
          <w:p w14:paraId="292EE197" w14:textId="230B9FE7" w:rsidR="7E647B82" w:rsidRDefault="7E647B82" w:rsidP="5E41D14A">
            <w:pPr>
              <w:spacing w:line="259" w:lineRule="auto"/>
            </w:pPr>
            <w:r w:rsidRPr="5E41D14A">
              <w:rPr>
                <w:rFonts w:ascii="Times New Roman" w:eastAsia="Times New Roman" w:hAnsi="Times New Roman" w:cs="Times New Roman"/>
              </w:rPr>
              <w:t>Raw Materials, Commodities</w:t>
            </w:r>
          </w:p>
        </w:tc>
      </w:tr>
    </w:tbl>
    <w:p w14:paraId="12D38A8C" w14:textId="10EBE004" w:rsidR="004A6A4A" w:rsidRDefault="004A6A4A" w:rsidP="5E41D14A">
      <w:pPr>
        <w:spacing w:line="375" w:lineRule="exact"/>
        <w:rPr>
          <w:rFonts w:ascii="Times New Roman" w:eastAsia="Times New Roman" w:hAnsi="Times New Roman" w:cs="Times New Roman"/>
          <w:color w:val="1E4E79"/>
          <w:sz w:val="32"/>
          <w:szCs w:val="32"/>
        </w:rPr>
      </w:pPr>
    </w:p>
    <w:p w14:paraId="60065E52" w14:textId="653FA414" w:rsidR="004A6A4A" w:rsidRDefault="70D4CF2A" w:rsidP="5E41D14A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5E41D14A">
        <w:rPr>
          <w:rFonts w:ascii="Times New Roman" w:eastAsia="Times New Roman" w:hAnsi="Times New Roman" w:cs="Times New Roman"/>
          <w:color w:val="auto"/>
        </w:rPr>
        <w:t>Week 3: Waiting Times</w:t>
      </w:r>
    </w:p>
    <w:p w14:paraId="4266CCDC" w14:textId="26037299" w:rsidR="004A6A4A" w:rsidRDefault="70D4CF2A" w:rsidP="5E41D14A">
      <w:pPr>
        <w:pStyle w:val="Heading2"/>
        <w:rPr>
          <w:rFonts w:ascii="Times New Roman" w:eastAsia="Times New Roman" w:hAnsi="Times New Roman" w:cs="Times New Roman"/>
          <w:b/>
          <w:bCs/>
          <w:color w:val="auto"/>
        </w:rPr>
      </w:pPr>
      <w:r w:rsidRPr="5E41D14A">
        <w:rPr>
          <w:rFonts w:ascii="Times New Roman" w:eastAsia="Times New Roman" w:hAnsi="Times New Roman" w:cs="Times New Roman"/>
          <w:b/>
          <w:bCs/>
          <w:color w:val="auto"/>
        </w:rPr>
        <w:t>Denotations &amp; Formulae always applicable:</w:t>
      </w:r>
    </w:p>
    <w:p w14:paraId="25FE75A9" w14:textId="512F3BA9" w:rsidR="004A6A4A" w:rsidRDefault="3A98A7F6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r w:rsidRPr="5E41D14A">
        <w:rPr>
          <w:rFonts w:ascii="Times New Roman" w:eastAsia="Times New Roman" w:hAnsi="Times New Roman" w:cs="Times New Roman"/>
          <w:color w:val="000000" w:themeColor="text1"/>
        </w:rPr>
        <w:t>a</w:t>
      </w:r>
      <w:r w:rsidR="70D4CF2A" w:rsidRPr="5E41D14A">
        <w:rPr>
          <w:rFonts w:ascii="Times New Roman" w:eastAsia="Times New Roman" w:hAnsi="Times New Roman" w:cs="Times New Roman"/>
          <w:color w:val="000000" w:themeColor="text1"/>
        </w:rPr>
        <w:t xml:space="preserve"> = arrival time</w:t>
      </w:r>
    </w:p>
    <w:p w14:paraId="56D8DF17" w14:textId="0E6A04EC" w:rsidR="004A6A4A" w:rsidRDefault="324D71DB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r w:rsidRPr="5E41D14A">
        <w:rPr>
          <w:rFonts w:ascii="Times New Roman" w:eastAsia="Times New Roman" w:hAnsi="Times New Roman" w:cs="Times New Roman"/>
          <w:color w:val="000000" w:themeColor="text1"/>
        </w:rPr>
        <w:t>p</w:t>
      </w:r>
      <w:r w:rsidR="70D4CF2A" w:rsidRPr="5E41D14A">
        <w:rPr>
          <w:rFonts w:ascii="Times New Roman" w:eastAsia="Times New Roman" w:hAnsi="Times New Roman" w:cs="Times New Roman"/>
          <w:color w:val="000000" w:themeColor="text1"/>
        </w:rPr>
        <w:t xml:space="preserve"> = processing time</w:t>
      </w:r>
    </w:p>
    <w:p w14:paraId="35C65315" w14:textId="45F500FB" w:rsidR="004A6A4A" w:rsidRDefault="004A6A4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6C83133" w14:textId="5FCC126E" w:rsidR="004A6A4A" w:rsidRDefault="70D4CF2A" w:rsidP="1F7CCB05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r w:rsidRPr="1F7CCB05">
        <w:rPr>
          <w:rFonts w:ascii="Times New Roman" w:eastAsia="Times New Roman" w:hAnsi="Times New Roman" w:cs="Times New Roman"/>
          <w:color w:val="000000" w:themeColor="text1"/>
        </w:rPr>
        <w:t>Ra = Arrival rate = 1/a</w:t>
      </w:r>
      <w:r w:rsidR="00000000">
        <w:tab/>
      </w:r>
      <w:r w:rsidR="00000000">
        <w:tab/>
      </w:r>
      <w:r w:rsidR="00000000">
        <w:tab/>
      </w:r>
      <w:r w:rsidR="0A2009B0" w:rsidRPr="1F7CCB05">
        <w:rPr>
          <w:rFonts w:ascii="Times New Roman" w:eastAsia="Times New Roman" w:hAnsi="Times New Roman" w:cs="Times New Roman"/>
          <w:color w:val="000000" w:themeColor="text1"/>
        </w:rPr>
        <w:t>and</w:t>
      </w:r>
      <w:r w:rsidR="00000000">
        <w:tab/>
      </w:r>
      <w:r w:rsidR="00000000">
        <w:tab/>
      </w:r>
      <w:r w:rsidR="0A2009B0" w:rsidRPr="1F7CCB05">
        <w:rPr>
          <w:rFonts w:ascii="Times New Roman" w:eastAsia="Times New Roman" w:hAnsi="Times New Roman" w:cs="Times New Roman"/>
          <w:color w:val="000000" w:themeColor="text1"/>
        </w:rPr>
        <w:t>a = 1/Ra</w:t>
      </w:r>
    </w:p>
    <w:p w14:paraId="4D3A7FC7" w14:textId="223637E0" w:rsidR="004A6A4A" w:rsidRDefault="70D4CF2A" w:rsidP="1F7CCB05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r w:rsidRPr="1F7CCB05">
        <w:rPr>
          <w:rFonts w:ascii="Times New Roman" w:eastAsia="Times New Roman" w:hAnsi="Times New Roman" w:cs="Times New Roman"/>
          <w:color w:val="000000" w:themeColor="text1"/>
        </w:rPr>
        <w:t>Rp = Processing rate = 1/p</w:t>
      </w:r>
      <w:r w:rsidR="00000000">
        <w:tab/>
      </w:r>
      <w:r w:rsidR="00000000">
        <w:tab/>
      </w:r>
      <w:r w:rsidR="7C82F8C7" w:rsidRPr="1F7CCB05">
        <w:rPr>
          <w:rFonts w:ascii="Times New Roman" w:eastAsia="Times New Roman" w:hAnsi="Times New Roman" w:cs="Times New Roman"/>
          <w:color w:val="000000" w:themeColor="text1"/>
        </w:rPr>
        <w:t>and</w:t>
      </w:r>
      <w:r w:rsidR="00000000">
        <w:tab/>
      </w:r>
      <w:r w:rsidR="00000000">
        <w:tab/>
      </w:r>
      <w:r w:rsidR="5CB736E9" w:rsidRPr="1F7CCB05">
        <w:rPr>
          <w:rFonts w:ascii="Times New Roman" w:eastAsia="Times New Roman" w:hAnsi="Times New Roman" w:cs="Times New Roman"/>
          <w:color w:val="000000" w:themeColor="text1"/>
        </w:rPr>
        <w:t>p = 1/Rp</w:t>
      </w:r>
    </w:p>
    <w:p w14:paraId="5BBE5F37" w14:textId="5B87B117" w:rsidR="004A6A4A" w:rsidRDefault="004A6A4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9311D8F" w14:textId="57117047" w:rsidR="004A6A4A" w:rsidRDefault="2E516580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r w:rsidRPr="5E41D14A">
        <w:rPr>
          <w:rFonts w:ascii="Times New Roman" w:eastAsia="Times New Roman" w:hAnsi="Times New Roman" w:cs="Times New Roman"/>
          <w:color w:val="000000" w:themeColor="text1"/>
        </w:rPr>
        <w:t>u</w:t>
      </w:r>
      <w:r w:rsidR="70D4CF2A" w:rsidRPr="5E41D14A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="70D4CF2A" w:rsidRPr="5E41D14A">
        <w:rPr>
          <w:rFonts w:ascii="Times New Roman" w:eastAsia="Times New Roman" w:hAnsi="Times New Roman" w:cs="Times New Roman"/>
          <w:color w:val="000000" w:themeColor="text1"/>
        </w:rPr>
        <w:t>Utilisation</w:t>
      </w:r>
      <w:proofErr w:type="spellEnd"/>
    </w:p>
    <w:p w14:paraId="53CAB042" w14:textId="16720DB5" w:rsidR="004A6A4A" w:rsidRDefault="004A6A4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67B7165" w14:textId="4E238D9F" w:rsidR="004A6A4A" w:rsidRDefault="70D4CF2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E41D14A">
        <w:rPr>
          <w:rFonts w:ascii="Times New Roman" w:eastAsia="Times New Roman" w:hAnsi="Times New Roman" w:cs="Times New Roman"/>
          <w:color w:val="000000" w:themeColor="text1"/>
        </w:rPr>
        <w:t>Tq</w:t>
      </w:r>
      <w:proofErr w:type="spellEnd"/>
      <w:r w:rsidRPr="5E41D14A">
        <w:rPr>
          <w:rFonts w:ascii="Times New Roman" w:eastAsia="Times New Roman" w:hAnsi="Times New Roman" w:cs="Times New Roman"/>
          <w:color w:val="000000" w:themeColor="text1"/>
        </w:rPr>
        <w:t xml:space="preserve"> = Waiting time</w:t>
      </w:r>
    </w:p>
    <w:p w14:paraId="35623D1B" w14:textId="324003D4" w:rsidR="004A6A4A" w:rsidRDefault="70D4CF2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E41D14A">
        <w:rPr>
          <w:rFonts w:ascii="Times New Roman" w:eastAsia="Times New Roman" w:hAnsi="Times New Roman" w:cs="Times New Roman"/>
          <w:color w:val="000000" w:themeColor="text1"/>
        </w:rPr>
        <w:t>Iq</w:t>
      </w:r>
      <w:proofErr w:type="spellEnd"/>
      <w:r w:rsidRPr="5E41D14A">
        <w:rPr>
          <w:rFonts w:ascii="Times New Roman" w:eastAsia="Times New Roman" w:hAnsi="Times New Roman" w:cs="Times New Roman"/>
          <w:color w:val="000000" w:themeColor="text1"/>
        </w:rPr>
        <w:t xml:space="preserve"> = Average number of units waiting</w:t>
      </w:r>
    </w:p>
    <w:p w14:paraId="3962A82B" w14:textId="04571DF1" w:rsidR="004A6A4A" w:rsidRDefault="70D4CF2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r w:rsidRPr="5E41D14A">
        <w:rPr>
          <w:rFonts w:ascii="Times New Roman" w:eastAsia="Times New Roman" w:hAnsi="Times New Roman" w:cs="Times New Roman"/>
          <w:color w:val="000000" w:themeColor="text1"/>
        </w:rPr>
        <w:lastRenderedPageBreak/>
        <w:t>Ip = Average number being processed</w:t>
      </w:r>
    </w:p>
    <w:p w14:paraId="1A671AB7" w14:textId="048E8F66" w:rsidR="004A6A4A" w:rsidRDefault="70D4CF2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E41D14A">
        <w:rPr>
          <w:rFonts w:ascii="Times New Roman" w:eastAsia="Times New Roman" w:hAnsi="Times New Roman" w:cs="Times New Roman"/>
          <w:color w:val="000000" w:themeColor="text1"/>
        </w:rPr>
        <w:t>Isys</w:t>
      </w:r>
      <w:proofErr w:type="spellEnd"/>
      <w:r w:rsidRPr="5E41D14A">
        <w:rPr>
          <w:rFonts w:ascii="Times New Roman" w:eastAsia="Times New Roman" w:hAnsi="Times New Roman" w:cs="Times New Roman"/>
          <w:color w:val="000000" w:themeColor="text1"/>
        </w:rPr>
        <w:t xml:space="preserve"> = Average number in the system</w:t>
      </w:r>
    </w:p>
    <w:p w14:paraId="161C9A01" w14:textId="1C0446FA" w:rsidR="004A6A4A" w:rsidRDefault="70D4CF2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5E41D14A">
        <w:rPr>
          <w:rFonts w:ascii="Times New Roman" w:eastAsia="Times New Roman" w:hAnsi="Times New Roman" w:cs="Times New Roman"/>
          <w:color w:val="000000" w:themeColor="text1"/>
        </w:rPr>
        <w:t>Tsys</w:t>
      </w:r>
      <w:proofErr w:type="spellEnd"/>
      <w:r w:rsidRPr="5E41D14A">
        <w:rPr>
          <w:rFonts w:ascii="Times New Roman" w:eastAsia="Times New Roman" w:hAnsi="Times New Roman" w:cs="Times New Roman"/>
          <w:color w:val="000000" w:themeColor="text1"/>
        </w:rPr>
        <w:t xml:space="preserve"> = Average time in the system</w:t>
      </w:r>
    </w:p>
    <w:p w14:paraId="5B5FBB3D" w14:textId="21F18F7B" w:rsidR="004A6A4A" w:rsidRDefault="004A6A4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E69E462" w14:textId="1465EB85" w:rsidR="004A6A4A" w:rsidRDefault="34C27EC3" w:rsidP="5E41D14A">
      <w:pPr>
        <w:pStyle w:val="Heading2"/>
        <w:rPr>
          <w:rFonts w:ascii="Times New Roman" w:eastAsia="Times New Roman" w:hAnsi="Times New Roman" w:cs="Times New Roman"/>
          <w:b/>
          <w:bCs/>
          <w:color w:val="auto"/>
        </w:rPr>
      </w:pPr>
      <w:proofErr w:type="spellStart"/>
      <w:r w:rsidRPr="5E41D14A">
        <w:rPr>
          <w:rFonts w:ascii="Times New Roman" w:eastAsia="Times New Roman" w:hAnsi="Times New Roman" w:cs="Times New Roman"/>
          <w:b/>
          <w:bCs/>
          <w:color w:val="auto"/>
        </w:rPr>
        <w:t>CVa</w:t>
      </w:r>
      <w:proofErr w:type="spellEnd"/>
      <w:r w:rsidRPr="5E41D14A">
        <w:rPr>
          <w:rFonts w:ascii="Times New Roman" w:eastAsia="Times New Roman" w:hAnsi="Times New Roman" w:cs="Times New Roman"/>
          <w:b/>
          <w:bCs/>
          <w:color w:val="auto"/>
        </w:rPr>
        <w:t xml:space="preserve">, </w:t>
      </w:r>
      <w:proofErr w:type="spellStart"/>
      <w:r w:rsidRPr="5E41D14A">
        <w:rPr>
          <w:rFonts w:ascii="Times New Roman" w:eastAsia="Times New Roman" w:hAnsi="Times New Roman" w:cs="Times New Roman"/>
          <w:b/>
          <w:bCs/>
          <w:color w:val="auto"/>
        </w:rPr>
        <w:t>CVp</w:t>
      </w:r>
      <w:proofErr w:type="spellEnd"/>
      <w:r w:rsidRPr="5E41D14A">
        <w:rPr>
          <w:rFonts w:ascii="Times New Roman" w:eastAsia="Times New Roman" w:hAnsi="Times New Roman" w:cs="Times New Roman"/>
          <w:b/>
          <w:bCs/>
          <w:color w:val="auto"/>
        </w:rPr>
        <w:t xml:space="preserve"> &amp; Poisson Distribution:</w:t>
      </w:r>
    </w:p>
    <w:p w14:paraId="7211B4CF" w14:textId="3C3EDF4B" w:rsidR="004A6A4A" w:rsidRDefault="533E08AF" w:rsidP="318D3A76">
      <w:pPr>
        <w:rPr>
          <w:rFonts w:ascii="Times New Roman" w:eastAsia="Times New Roman" w:hAnsi="Times New Roman" w:cs="Times New Roman"/>
        </w:rPr>
      </w:pPr>
      <w:r w:rsidRPr="318D3A76">
        <w:rPr>
          <w:rFonts w:ascii="Times New Roman" w:eastAsia="Times New Roman" w:hAnsi="Times New Roman" w:cs="Times New Roman"/>
        </w:rPr>
        <w:t>CV = Coefficient of Variation</w:t>
      </w:r>
    </w:p>
    <w:p w14:paraId="34543959" w14:textId="04A09D54" w:rsidR="004A6A4A" w:rsidRDefault="43BAA64A" w:rsidP="1F7CCB05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  <w:r w:rsidRPr="1F7CCB05">
        <w:rPr>
          <w:rFonts w:ascii="Times New Roman" w:eastAsia="Times New Roman" w:hAnsi="Times New Roman" w:cs="Times New Roman"/>
          <w:color w:val="000000" w:themeColor="text1"/>
        </w:rPr>
        <w:t xml:space="preserve">If there is no variation at all, meaning either a or p are fully </w:t>
      </w:r>
      <w:r w:rsidRPr="1F7CCB0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constant,</w:t>
      </w:r>
      <w:r w:rsidRPr="1F7CCB05">
        <w:rPr>
          <w:rFonts w:ascii="Times New Roman" w:eastAsia="Times New Roman" w:hAnsi="Times New Roman" w:cs="Times New Roman"/>
          <w:color w:val="000000" w:themeColor="text1"/>
        </w:rPr>
        <w:t xml:space="preserve"> then there is no variation. Ergo,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 = 0</m:t>
        </m:r>
      </m:oMath>
      <w:r w:rsidR="025F8B7C" w:rsidRPr="1F7CCB0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703FE52" w14:textId="43522DB0" w:rsidR="004A6A4A" w:rsidRDefault="566A3754" w:rsidP="318D3A76">
      <w:pPr>
        <w:rPr>
          <w:rFonts w:ascii="Times New Roman" w:eastAsia="Times New Roman" w:hAnsi="Times New Roman" w:cs="Times New Roman"/>
        </w:rPr>
      </w:pPr>
      <w:r w:rsidRPr="5E41D14A">
        <w:rPr>
          <w:rFonts w:ascii="Times New Roman" w:eastAsia="Times New Roman" w:hAnsi="Times New Roman" w:cs="Times New Roman"/>
        </w:rPr>
        <w:t xml:space="preserve">If the arrival time is exponentially distributed, we are looking at a Poisson arrival process. Ergo,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 = 1</m:t>
        </m:r>
      </m:oMath>
      <w:r w:rsidR="31C2F7F0" w:rsidRPr="5E41D14A">
        <w:rPr>
          <w:rFonts w:ascii="Times New Roman" w:eastAsia="Times New Roman" w:hAnsi="Times New Roman" w:cs="Times New Roman"/>
        </w:rPr>
        <w:t>.</w:t>
      </w:r>
    </w:p>
    <w:p w14:paraId="2E57AE04" w14:textId="35FF8BE8" w:rsidR="004A6A4A" w:rsidRDefault="71199C72" w:rsidP="318D3A76">
      <w:pPr>
        <w:rPr>
          <w:rFonts w:ascii="Times New Roman" w:eastAsia="Times New Roman" w:hAnsi="Times New Roman" w:cs="Times New Roman"/>
        </w:rPr>
      </w:pPr>
      <w:r w:rsidRPr="5E41D14A">
        <w:rPr>
          <w:rFonts w:ascii="Times New Roman" w:eastAsia="Times New Roman" w:hAnsi="Times New Roman" w:cs="Times New Roman"/>
        </w:rPr>
        <w:t xml:space="preserve">If the processing time is exponentially distributed,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 = 1</m:t>
        </m:r>
      </m:oMath>
      <w:r w:rsidR="532FCF95" w:rsidRPr="5E41D14A">
        <w:rPr>
          <w:rFonts w:ascii="Times New Roman" w:eastAsia="Times New Roman" w:hAnsi="Times New Roman" w:cs="Times New Roman"/>
        </w:rPr>
        <w:t>. Note, that in the case of processing time we are not talking about Poisson dis</w:t>
      </w:r>
      <w:proofErr w:type="spellStart"/>
      <w:r w:rsidR="532FCF95" w:rsidRPr="5E41D14A">
        <w:rPr>
          <w:rFonts w:ascii="Times New Roman" w:eastAsia="Times New Roman" w:hAnsi="Times New Roman" w:cs="Times New Roman"/>
        </w:rPr>
        <w:t>tributions</w:t>
      </w:r>
      <w:proofErr w:type="spellEnd"/>
      <w:r w:rsidR="532FCF95" w:rsidRPr="5E41D14A">
        <w:rPr>
          <w:rFonts w:ascii="Times New Roman" w:eastAsia="Times New Roman" w:hAnsi="Times New Roman" w:cs="Times New Roman"/>
        </w:rPr>
        <w:t>.</w:t>
      </w:r>
    </w:p>
    <w:p w14:paraId="669A5366" w14:textId="2E808D5C" w:rsidR="004A6A4A" w:rsidRDefault="004A6A4A" w:rsidP="318D3A76">
      <w:pPr>
        <w:rPr>
          <w:rFonts w:ascii="Times New Roman" w:eastAsia="Times New Roman" w:hAnsi="Times New Roman" w:cs="Times New Roman"/>
        </w:rPr>
      </w:pPr>
    </w:p>
    <w:p w14:paraId="46E1317A" w14:textId="27082DE1" w:rsidR="004A6A4A" w:rsidRDefault="00000000" w:rsidP="5E41D14A">
      <w:pPr>
        <w:spacing w:line="255" w:lineRule="exact"/>
      </w:pPr>
      <m:oMathPara>
        <m:oMath>
          <m:r>
            <w:rPr>
              <w:rFonts w:ascii="Cambria Math" w:hAnsi="Cambria Math"/>
            </w:rPr>
            <m:t>CVa = 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sd of interarrival time</m:t>
              </m:r>
            </m:num>
            <m:den>
              <m:r>
                <w:rPr>
                  <w:rFonts w:ascii="Cambria Math" w:hAnsi="Cambria Math"/>
                </w:rPr>
                <m:t>average interarrival time</m:t>
              </m:r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DB7C58C" w14:textId="5CFC63C0" w:rsidR="004A6A4A" w:rsidRDefault="00000000" w:rsidP="5E41D14A">
      <w:pPr>
        <w:spacing w:line="255" w:lineRule="exact"/>
      </w:pPr>
      <m:oMathPara>
        <m:oMath>
          <m:r>
            <w:rPr>
              <w:rFonts w:ascii="Cambria Math" w:hAnsi="Cambria Math"/>
            </w:rPr>
            <m:t>CVp = 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sd of service time</m:t>
              </m:r>
            </m:num>
            <m:den>
              <m:r>
                <w:rPr>
                  <w:rFonts w:ascii="Cambria Math" w:hAnsi="Cambria Math"/>
                </w:rPr>
                <m:t>average service time</m:t>
              </m:r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502A1FA4" w14:textId="5E3232C8" w:rsidR="004A6A4A" w:rsidRDefault="004A6A4A" w:rsidP="5E41D14A">
      <w:pPr>
        <w:spacing w:line="25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401BDFF" w14:textId="392C183C" w:rsidR="004A6A4A" w:rsidRDefault="4B14377A" w:rsidP="5E41D14A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5E41D14A">
        <w:rPr>
          <w:rFonts w:ascii="Times New Roman" w:eastAsia="Times New Roman" w:hAnsi="Times New Roman" w:cs="Times New Roman"/>
          <w:b/>
          <w:bCs/>
          <w:color w:val="auto"/>
        </w:rPr>
        <w:t>VUT Equation &amp; More Formulae for m = 1</w:t>
      </w:r>
      <w:r w:rsidR="70D4CF2A" w:rsidRPr="5E41D14A">
        <w:rPr>
          <w:rFonts w:ascii="Times New Roman" w:eastAsia="Times New Roman" w:hAnsi="Times New Roman" w:cs="Times New Roman"/>
          <w:b/>
          <w:bCs/>
          <w:color w:val="auto"/>
        </w:rPr>
        <w:t>:</w:t>
      </w:r>
    </w:p>
    <w:p w14:paraId="02E59EDA" w14:textId="120897E5" w:rsidR="004A6A4A" w:rsidRDefault="74D057C8" w:rsidP="5E41D14A">
      <w:pPr>
        <w:spacing w:line="285" w:lineRule="exac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5E41D14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Assumptions for VUT Formula:</w:t>
      </w:r>
    </w:p>
    <w:p w14:paraId="60966117" w14:textId="1A4B23EA" w:rsidR="004A6A4A" w:rsidRDefault="74D057C8" w:rsidP="5E41D14A">
      <w:pPr>
        <w:pStyle w:val="ListParagraph"/>
        <w:numPr>
          <w:ilvl w:val="0"/>
          <w:numId w:val="8"/>
        </w:numPr>
        <w:spacing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5E41D1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VUT provides long-term, steady state waiting time </w:t>
      </w:r>
    </w:p>
    <w:p w14:paraId="3E7640EC" w14:textId="0A6EC7D5" w:rsidR="004A6A4A" w:rsidRDefault="74D057C8" w:rsidP="5E41D14A">
      <w:pPr>
        <w:pStyle w:val="ListParagraph"/>
        <w:numPr>
          <w:ilvl w:val="0"/>
          <w:numId w:val="8"/>
        </w:numPr>
        <w:spacing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5E41D14A">
        <w:rPr>
          <w:rFonts w:ascii="Times New Roman" w:eastAsia="Times New Roman" w:hAnsi="Times New Roman" w:cs="Times New Roman"/>
          <w:color w:val="FF0000"/>
          <w:sz w:val="24"/>
          <w:szCs w:val="24"/>
        </w:rPr>
        <w:t>u &lt; 1, meaning no inventory build-up</w:t>
      </w:r>
    </w:p>
    <w:p w14:paraId="55A5190A" w14:textId="38DCC4B4" w:rsidR="004A6A4A" w:rsidRDefault="74D057C8" w:rsidP="5E41D14A">
      <w:pPr>
        <w:pStyle w:val="ListParagraph"/>
        <w:numPr>
          <w:ilvl w:val="0"/>
          <w:numId w:val="8"/>
        </w:numPr>
        <w:spacing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5E41D14A">
        <w:rPr>
          <w:rFonts w:ascii="Times New Roman" w:eastAsia="Times New Roman" w:hAnsi="Times New Roman" w:cs="Times New Roman"/>
          <w:color w:val="FF0000"/>
          <w:sz w:val="24"/>
          <w:szCs w:val="24"/>
        </w:rPr>
        <w:t>VUT assumes infinite buffer size</w:t>
      </w:r>
    </w:p>
    <w:p w14:paraId="5706CCFB" w14:textId="1A9F46C7" w:rsidR="004A6A4A" w:rsidRDefault="74D057C8" w:rsidP="5E41D14A">
      <w:pPr>
        <w:pStyle w:val="ListParagraph"/>
        <w:numPr>
          <w:ilvl w:val="0"/>
          <w:numId w:val="8"/>
        </w:numPr>
        <w:spacing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5E41D14A">
        <w:rPr>
          <w:rFonts w:ascii="Times New Roman" w:eastAsia="Times New Roman" w:hAnsi="Times New Roman" w:cs="Times New Roman"/>
          <w:color w:val="FF0000"/>
          <w:sz w:val="24"/>
          <w:szCs w:val="24"/>
        </w:rPr>
        <w:t>VUT equations are a good approximation but highly exact, when m=1 and arrivals follow Poisson</w:t>
      </w:r>
    </w:p>
    <w:p w14:paraId="38EF6567" w14:textId="4C80146F" w:rsidR="1F7CCB05" w:rsidRDefault="1F7CCB05" w:rsidP="1F7CCB05">
      <w:pPr>
        <w:spacing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3BDC74D" w14:textId="541EBBF3" w:rsidR="004A6A4A" w:rsidRDefault="07BFBBA7" w:rsidP="5E41D14A">
      <w:pPr>
        <w:spacing w:line="285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E41D14A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="286D490E" w:rsidRPr="5E41D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321E1F6A" w:rsidRPr="5E41D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Ra</m:t>
            </m:r>
          </m:num>
          <m:den>
            <m:r>
              <w:rPr>
                <w:rFonts w:ascii="Cambria Math" w:hAnsi="Cambria Math"/>
              </w:rPr>
              <m:t>Rp</m:t>
            </m:r>
          </m:den>
        </m:f>
      </m:oMath>
    </w:p>
    <w:p w14:paraId="5DDCDA5C" w14:textId="72CF29FC" w:rsidR="004A6A4A" w:rsidRDefault="00000000" w:rsidP="5E41D14A">
      <w:pPr>
        <w:spacing w:line="285" w:lineRule="exact"/>
      </w:pPr>
      <m:oMathPara>
        <m:oMath>
          <m:r>
            <w:rPr>
              <w:rFonts w:ascii="Cambria Math" w:hAnsi="Cambria Math"/>
            </w:rPr>
            <m:t>Tq = 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CV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+CV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</m:den>
          </m:f>
          <m:r>
            <w:rPr>
              <w:rFonts w:ascii="Cambria Math" w:hAnsi="Cambria Math"/>
            </w:rPr>
            <m:t>⋅p</m:t>
          </m:r>
        </m:oMath>
      </m:oMathPara>
    </w:p>
    <w:p w14:paraId="3B08816D" w14:textId="03DFA368" w:rsidR="004A6A4A" w:rsidRDefault="00000000" w:rsidP="5E41D14A">
      <w:pPr>
        <w:spacing w:line="285" w:lineRule="exact"/>
      </w:pPr>
      <m:oMathPara>
        <m:oMath>
          <m:r>
            <w:rPr>
              <w:rFonts w:ascii="Cambria Math" w:hAnsi="Cambria Math"/>
            </w:rPr>
            <m:t>Iq = 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Tq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38FF6A8" w14:textId="10F53B24" w:rsidR="004A6A4A" w:rsidRDefault="00000000" w:rsidP="5E41D14A">
      <w:pPr>
        <w:spacing w:line="285" w:lineRule="exact"/>
      </w:pPr>
      <m:oMathPara>
        <m:oMath>
          <m:r>
            <w:rPr>
              <w:rFonts w:ascii="Cambria Math" w:hAnsi="Cambria Math"/>
            </w:rPr>
            <m:t>Ip = u =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9CD7AAA" w14:textId="7B2126D2" w:rsidR="004A6A4A" w:rsidRDefault="00000000" w:rsidP="5E41D14A">
      <w:pPr>
        <w:spacing w:line="285" w:lineRule="exact"/>
      </w:pPr>
      <m:oMathPara>
        <m:oMath>
          <m:r>
            <w:rPr>
              <w:rFonts w:ascii="Cambria Math" w:hAnsi="Cambria Math"/>
            </w:rPr>
            <m:t>Tsys = Tq + p </m:t>
          </m:r>
        </m:oMath>
      </m:oMathPara>
    </w:p>
    <w:p w14:paraId="0BD88594" w14:textId="23EA7C84" w:rsidR="004A6A4A" w:rsidRDefault="00000000" w:rsidP="5E41D14A">
      <w:pPr>
        <w:spacing w:line="285" w:lineRule="exact"/>
      </w:pPr>
      <m:oMathPara>
        <m:oMath>
          <m:r>
            <w:rPr>
              <w:rFonts w:ascii="Cambria Math" w:hAnsi="Cambria Math"/>
            </w:rPr>
            <m:t>Isys =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Tsys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C3E332A" w14:textId="088DEE76" w:rsidR="004A6A4A" w:rsidRDefault="00000000" w:rsidP="5E41D14A">
      <w:pPr>
        <w:spacing w:line="285" w:lineRule="exac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waiting</m:t>
            </m:r>
          </m:e>
        </m:d>
        <m:r>
          <w:rPr>
            <w:rFonts w:ascii="Cambria Math" w:hAnsi="Cambria Math"/>
          </w:rPr>
          <m:t> = u</m:t>
        </m:r>
      </m:oMath>
      <w:r w:rsidR="304F648E" w:rsidRPr="5E41D14A">
        <w:t xml:space="preserve"> 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served immdiatly</m:t>
            </m:r>
          </m:e>
        </m:d>
        <m:r>
          <w:rPr>
            <w:rFonts w:ascii="Cambria Math" w:hAnsi="Cambria Math"/>
          </w:rPr>
          <m:t> = 1-u</m:t>
        </m:r>
      </m:oMath>
    </w:p>
    <w:p w14:paraId="3B478C2F" w14:textId="0D1AF96C" w:rsidR="4E39762B" w:rsidRDefault="4E39762B" w:rsidP="4E39762B">
      <w:pPr>
        <w:spacing w:line="285" w:lineRule="exac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at least k units waiting</m:t>
              </m:r>
            </m:e>
          </m:d>
          <m:r>
            <w:rPr>
              <w:rFonts w:ascii="Cambria Math" w:hAnsi="Cambria Math"/>
            </w:rPr>
            <m:t> = 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3F6E3FE" w14:textId="5514C09D" w:rsidR="4E39762B" w:rsidRDefault="4E39762B" w:rsidP="4E39762B">
      <w:pPr>
        <w:spacing w:line="285" w:lineRule="exac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exactly k units waiting</m:t>
              </m:r>
            </m:e>
          </m:d>
          <m:r>
            <w:rPr>
              <w:rFonts w:ascii="Cambria Math" w:hAnsi="Cambria Math"/>
            </w:rPr>
            <m:t> = 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k+1+1</m:t>
              </m:r>
            </m:sup>
          </m:sSup>
        </m:oMath>
      </m:oMathPara>
    </w:p>
    <w:p w14:paraId="07728E40" w14:textId="3FAA86FC" w:rsidR="67708B37" w:rsidRDefault="67708B37" w:rsidP="3A50E325">
      <w:pPr>
        <w:spacing w:line="285" w:lineRule="exact"/>
        <w:rPr>
          <w:rFonts w:ascii="Times New Roman" w:eastAsia="Times New Roman" w:hAnsi="Times New Roman" w:cs="Times New Roman"/>
        </w:rPr>
      </w:pPr>
      <w:r w:rsidRPr="1F7CCB05">
        <w:rPr>
          <w:rFonts w:ascii="Times New Roman" w:eastAsia="Times New Roman" w:hAnsi="Times New Roman" w:cs="Times New Roman"/>
        </w:rPr>
        <w:lastRenderedPageBreak/>
        <w:t xml:space="preserve">Waiting Time Cost per Day = </w:t>
      </w:r>
      <m:oMath>
        <m:r>
          <w:rPr>
            <w:rFonts w:ascii="Cambria Math" w:hAnsi="Cambria Math"/>
          </w:rPr>
          <m:t>Cost ⋅ 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Time in the System or Unit Waiting</m:t>
            </m:r>
          </m:e>
        </m:d>
        <m:r>
          <w:rPr>
            <w:rFonts w:ascii="Cambria Math" w:hAnsi="Cambria Math"/>
          </w:rPr>
          <m:t> ⋅ Working Hours per Day </m:t>
        </m:r>
      </m:oMath>
    </w:p>
    <w:p w14:paraId="59863CB7" w14:textId="350039F5" w:rsidR="004A6A4A" w:rsidRDefault="004A6A4A" w:rsidP="5E41D14A">
      <w:pPr>
        <w:spacing w:line="255" w:lineRule="exact"/>
        <w:rPr>
          <w:rFonts w:ascii="Calibri" w:eastAsia="Calibri" w:hAnsi="Calibri" w:cs="Calibri"/>
        </w:rPr>
      </w:pPr>
    </w:p>
    <w:p w14:paraId="0322008B" w14:textId="08B58368" w:rsidR="004A6A4A" w:rsidRDefault="0FED8676" w:rsidP="2E3F3574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2E3F3574">
        <w:rPr>
          <w:rFonts w:ascii="Times New Roman" w:eastAsia="Times New Roman" w:hAnsi="Times New Roman" w:cs="Times New Roman"/>
          <w:b/>
          <w:bCs/>
          <w:color w:val="auto"/>
        </w:rPr>
        <w:t xml:space="preserve">VUT Equation &amp; More Formulae for m </w:t>
      </w:r>
      <w:r w:rsidR="49DCFF88" w:rsidRPr="2E3F3574">
        <w:rPr>
          <w:rFonts w:ascii="Times New Roman" w:eastAsia="Times New Roman" w:hAnsi="Times New Roman" w:cs="Times New Roman"/>
          <w:b/>
          <w:bCs/>
          <w:color w:val="auto"/>
        </w:rPr>
        <w:t>&gt;</w:t>
      </w:r>
      <w:r w:rsidRPr="2E3F3574">
        <w:rPr>
          <w:rFonts w:ascii="Times New Roman" w:eastAsia="Times New Roman" w:hAnsi="Times New Roman" w:cs="Times New Roman"/>
          <w:b/>
          <w:bCs/>
          <w:color w:val="auto"/>
        </w:rPr>
        <w:t xml:space="preserve"> 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E41D14A" w14:paraId="64B5C599" w14:textId="77777777" w:rsidTr="5E41D14A">
        <w:trPr>
          <w:trHeight w:val="300"/>
        </w:trPr>
        <w:tc>
          <w:tcPr>
            <w:tcW w:w="93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</w:tcPr>
          <w:p w14:paraId="65A7F17B" w14:textId="2DEB1D16" w:rsidR="7DA38482" w:rsidRDefault="7DA38482" w:rsidP="5E41D14A">
            <w:pPr>
              <w:spacing w:line="255" w:lineRule="exact"/>
              <w:rPr>
                <w:rFonts w:ascii="Times New Roman" w:eastAsia="Times New Roman" w:hAnsi="Times New Roman" w:cs="Times New Roman"/>
              </w:rPr>
            </w:pPr>
            <w:r w:rsidRPr="5E41D14A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SEPERATE LINES MULTIPLE SERVERS:</w:t>
            </w:r>
            <w:r>
              <w:br/>
            </w:r>
            <w:r w:rsidRPr="5E41D14A">
              <w:rPr>
                <w:rFonts w:ascii="Times New Roman" w:eastAsia="Times New Roman" w:hAnsi="Times New Roman" w:cs="Times New Roman"/>
              </w:rPr>
              <w:t>When units arrive at each server separately, meaning separate lines, then you use the single server formulae. Essentially each unit is then considered to be served by only one server.</w:t>
            </w:r>
          </w:p>
        </w:tc>
      </w:tr>
    </w:tbl>
    <w:p w14:paraId="30C14F59" w14:textId="40A16DC7" w:rsidR="004A6A4A" w:rsidRDefault="004A6A4A" w:rsidP="5E41D14A">
      <w:pPr>
        <w:spacing w:line="255" w:lineRule="exac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E41D14A" w14:paraId="20DFD376" w14:textId="77777777" w:rsidTr="1F7CCB05">
        <w:trPr>
          <w:trHeight w:val="300"/>
        </w:trPr>
        <w:tc>
          <w:tcPr>
            <w:tcW w:w="936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</w:tcPr>
          <w:p w14:paraId="52C27D9B" w14:textId="49231894" w:rsidR="7DA38482" w:rsidRDefault="7B0DFD70" w:rsidP="1F7CCB05">
            <w:pPr>
              <w:spacing w:line="255" w:lineRule="exact"/>
              <w:rPr>
                <w:rFonts w:ascii="Times New Roman" w:eastAsia="Times New Roman" w:hAnsi="Times New Roman" w:cs="Times New Roman"/>
              </w:rPr>
            </w:pPr>
            <w:r w:rsidRPr="1F7CCB05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JOINT LINES MULTIPLE SERVERS:</w:t>
            </w:r>
            <w:r w:rsidR="7DA38482">
              <w:br/>
            </w:r>
            <w:r w:rsidRPr="1F7CCB05">
              <w:rPr>
                <w:rFonts w:ascii="Times New Roman" w:eastAsia="Times New Roman" w:hAnsi="Times New Roman" w:cs="Times New Roman"/>
              </w:rPr>
              <w:t>When units queue together, then the arrival time is divided by m</w:t>
            </w:r>
            <w:r w:rsidR="01F0525F" w:rsidRPr="1F7CCB05">
              <w:rPr>
                <w:rFonts w:ascii="Times New Roman" w:eastAsia="Times New Roman" w:hAnsi="Times New Roman" w:cs="Times New Roman"/>
              </w:rPr>
              <w:t xml:space="preserve"> and you continue to use the single server formulae</w:t>
            </w:r>
            <w:r w:rsidRPr="1F7CCB05">
              <w:rPr>
                <w:rFonts w:ascii="Times New Roman" w:eastAsia="Times New Roman" w:hAnsi="Times New Roman" w:cs="Times New Roman"/>
              </w:rPr>
              <w:t>.</w:t>
            </w:r>
          </w:p>
          <w:p w14:paraId="648F4A58" w14:textId="25EE4161" w:rsidR="5E41D14A" w:rsidRDefault="00000000" w:rsidP="5E41D14A">
            <w:pPr>
              <w:spacing w:line="255" w:lineRule="exact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m&gt;1</m:t>
                    </m:r>
                  </m:sub>
                </m:sSub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116FC9FE" w14:textId="4C6CB1E3" w:rsidR="004A6A4A" w:rsidRDefault="004A6A4A" w:rsidP="3A50E325">
      <w:pPr>
        <w:spacing w:line="255" w:lineRule="exact"/>
        <w:rPr>
          <w:rFonts w:ascii="Times New Roman" w:eastAsia="Times New Roman" w:hAnsi="Times New Roman" w:cs="Times New Roman"/>
          <w:color w:val="7030A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3840"/>
        <w:gridCol w:w="3915"/>
      </w:tblGrid>
      <w:tr w:rsidR="3A50E325" w14:paraId="627AC4A5" w14:textId="77777777" w:rsidTr="3A50E325">
        <w:trPr>
          <w:trHeight w:val="300"/>
        </w:trPr>
        <w:tc>
          <w:tcPr>
            <w:tcW w:w="1605" w:type="dxa"/>
          </w:tcPr>
          <w:p w14:paraId="06B502FD" w14:textId="171D21C9" w:rsidR="3A50E325" w:rsidRDefault="3A50E325" w:rsidP="3A50E3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40" w:type="dxa"/>
          </w:tcPr>
          <w:p w14:paraId="68621CAF" w14:textId="37BF3208" w:rsidR="39283C94" w:rsidRDefault="39283C94" w:rsidP="3A50E325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3A50E325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JOINT QUEUE</w:t>
            </w:r>
          </w:p>
        </w:tc>
        <w:tc>
          <w:tcPr>
            <w:tcW w:w="3915" w:type="dxa"/>
          </w:tcPr>
          <w:p w14:paraId="279AEC70" w14:textId="024DB1F8" w:rsidR="39283C94" w:rsidRDefault="39283C94" w:rsidP="3A50E325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3A50E325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SEPERATE QUEUE</w:t>
            </w:r>
          </w:p>
        </w:tc>
      </w:tr>
      <w:tr w:rsidR="3A50E325" w14:paraId="02649FCF" w14:textId="77777777" w:rsidTr="3A50E325">
        <w:trPr>
          <w:trHeight w:val="300"/>
        </w:trPr>
        <w:tc>
          <w:tcPr>
            <w:tcW w:w="1605" w:type="dxa"/>
          </w:tcPr>
          <w:p w14:paraId="5EE75C23" w14:textId="5B77C311" w:rsidR="39283C94" w:rsidRDefault="39283C94" w:rsidP="3A50E325">
            <w:pPr>
              <w:rPr>
                <w:rFonts w:ascii="Times New Roman" w:eastAsia="Times New Roman" w:hAnsi="Times New Roman" w:cs="Times New Roman"/>
              </w:rPr>
            </w:pPr>
            <w:r w:rsidRPr="3A50E325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3840" w:type="dxa"/>
          </w:tcPr>
          <w:p w14:paraId="19DDC1C2" w14:textId="4AF32E9B" w:rsidR="3A50E325" w:rsidRDefault="00000000" w:rsidP="3A50E32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m&gt;1</m:t>
                    </m:r>
                  </m:sub>
                </m:sSub>
                <m:r>
                  <w:rPr>
                    <w:rFonts w:ascii="Cambria Math" w:hAnsi="Cambria Math"/>
                  </w:rPr>
                  <m:t>=a⋅m</m:t>
                </m:r>
              </m:oMath>
            </m:oMathPara>
          </w:p>
        </w:tc>
        <w:tc>
          <w:tcPr>
            <w:tcW w:w="3915" w:type="dxa"/>
          </w:tcPr>
          <w:p w14:paraId="5B62CD38" w14:textId="26717CDE" w:rsidR="3A50E325" w:rsidRDefault="3A50E325" w:rsidP="3A50E32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a = a </m:t>
                </m:r>
              </m:oMath>
            </m:oMathPara>
          </w:p>
        </w:tc>
      </w:tr>
      <w:tr w:rsidR="3A50E325" w14:paraId="0D0022DB" w14:textId="77777777" w:rsidTr="3A50E325">
        <w:trPr>
          <w:trHeight w:val="300"/>
        </w:trPr>
        <w:tc>
          <w:tcPr>
            <w:tcW w:w="1605" w:type="dxa"/>
          </w:tcPr>
          <w:p w14:paraId="6C18C65D" w14:textId="068C6157" w:rsidR="39283C94" w:rsidRDefault="39283C94" w:rsidP="3A50E325">
            <w:pPr>
              <w:rPr>
                <w:rFonts w:ascii="Times New Roman" w:eastAsia="Times New Roman" w:hAnsi="Times New Roman" w:cs="Times New Roman"/>
              </w:rPr>
            </w:pPr>
            <w:r w:rsidRPr="3A50E325"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3840" w:type="dxa"/>
          </w:tcPr>
          <w:p w14:paraId="1B8DE05A" w14:textId="765B6D19" w:rsidR="3A50E325" w:rsidRDefault="3A50E325" w:rsidP="3A50E32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u = 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m⋅a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⋅m</m:t>
                    </m:r>
                  </m:den>
                </m:f>
              </m:oMath>
            </m:oMathPara>
          </w:p>
        </w:tc>
        <w:tc>
          <w:tcPr>
            <w:tcW w:w="3915" w:type="dxa"/>
          </w:tcPr>
          <w:p w14:paraId="342FC888" w14:textId="5560A55D" w:rsidR="3A50E325" w:rsidRDefault="3A50E325" w:rsidP="3A50E32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u = 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</w:tr>
      <w:tr w:rsidR="3A50E325" w14:paraId="75EBF5F5" w14:textId="77777777" w:rsidTr="3A50E325">
        <w:trPr>
          <w:trHeight w:val="300"/>
        </w:trPr>
        <w:tc>
          <w:tcPr>
            <w:tcW w:w="1605" w:type="dxa"/>
          </w:tcPr>
          <w:p w14:paraId="1D862365" w14:textId="76CC402F" w:rsidR="39283C94" w:rsidRDefault="39283C94" w:rsidP="3A50E32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3A50E325">
              <w:rPr>
                <w:rFonts w:ascii="Times New Roman" w:eastAsia="Times New Roman" w:hAnsi="Times New Roman" w:cs="Times New Roman"/>
              </w:rPr>
              <w:t>Tq</w:t>
            </w:r>
            <w:proofErr w:type="spellEnd"/>
          </w:p>
        </w:tc>
        <w:tc>
          <w:tcPr>
            <w:tcW w:w="3840" w:type="dxa"/>
          </w:tcPr>
          <w:p w14:paraId="0773FE5E" w14:textId="0B2E27A4" w:rsidR="3A50E325" w:rsidRDefault="3A50E325" w:rsidP="3A50E32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Tq = 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m+1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m⋅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1-u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⋅p</m:t>
                </m:r>
              </m:oMath>
            </m:oMathPara>
          </w:p>
        </w:tc>
        <w:tc>
          <w:tcPr>
            <w:tcW w:w="3915" w:type="dxa"/>
          </w:tcPr>
          <w:p w14:paraId="02BEA231" w14:textId="76F63E27" w:rsidR="3A50E325" w:rsidRDefault="3A50E325" w:rsidP="3A50E32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Tq = 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1-u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⋅p</m:t>
                </m:r>
              </m:oMath>
            </m:oMathPara>
          </w:p>
        </w:tc>
      </w:tr>
    </w:tbl>
    <w:p w14:paraId="5E607A6C" w14:textId="1750D4AD" w:rsidR="3A50E325" w:rsidRDefault="3A50E325" w:rsidP="3A50E325">
      <w:pPr>
        <w:spacing w:line="255" w:lineRule="exact"/>
        <w:rPr>
          <w:rFonts w:ascii="Times New Roman" w:eastAsia="Times New Roman" w:hAnsi="Times New Roman" w:cs="Times New Roman"/>
          <w:color w:val="7030A0"/>
        </w:rPr>
      </w:pPr>
    </w:p>
    <w:p w14:paraId="32D12C9D" w14:textId="1EC91327" w:rsidR="5D50D320" w:rsidRDefault="5D50D320" w:rsidP="5D50D320">
      <w:pPr>
        <w:spacing w:line="255" w:lineRule="exact"/>
      </w:pPr>
    </w:p>
    <w:p w14:paraId="26BC9C6F" w14:textId="334F3D30" w:rsidR="0D6CC8CF" w:rsidRDefault="0D6CC8CF" w:rsidP="5D50D320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7820668B">
        <w:rPr>
          <w:rFonts w:ascii="Times New Roman" w:eastAsia="Times New Roman" w:hAnsi="Times New Roman" w:cs="Times New Roman"/>
          <w:color w:val="auto"/>
        </w:rPr>
        <w:t>Week 4: Inventory Management: Newsvendor Model</w:t>
      </w:r>
      <w:r w:rsidR="38BE994B" w:rsidRPr="7820668B">
        <w:rPr>
          <w:rFonts w:ascii="Times New Roman" w:eastAsia="Times New Roman" w:hAnsi="Times New Roman" w:cs="Times New Roman"/>
          <w:color w:val="auto"/>
        </w:rPr>
        <w:t xml:space="preserve"> Pt. 1</w:t>
      </w:r>
    </w:p>
    <w:p w14:paraId="5AC1C7EE" w14:textId="696C060F" w:rsidR="58C97150" w:rsidRDefault="58C97150" w:rsidP="5D50D320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5D50D3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Definitions</w:t>
      </w:r>
      <w:r w:rsidR="222B1E01" w:rsidRPr="5D50D3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&amp; Denotations:</w:t>
      </w:r>
    </w:p>
    <w:p w14:paraId="2E49A85B" w14:textId="7197A5FF" w:rsidR="222B1E01" w:rsidRDefault="222B1E01" w:rsidP="5D50D320">
      <w:r w:rsidRPr="5D50D320">
        <w:rPr>
          <w:rFonts w:ascii="Times New Roman" w:eastAsia="Times New Roman" w:hAnsi="Times New Roman" w:cs="Times New Roman"/>
          <w:sz w:val="24"/>
          <w:szCs w:val="24"/>
        </w:rPr>
        <w:t xml:space="preserve">SL = </w:t>
      </w:r>
      <w:r w:rsidR="58C97150" w:rsidRPr="5D50D320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r w:rsidR="402275CB" w:rsidRPr="5D50D320">
        <w:rPr>
          <w:rFonts w:ascii="Times New Roman" w:eastAsia="Times New Roman" w:hAnsi="Times New Roman" w:cs="Times New Roman"/>
          <w:sz w:val="24"/>
          <w:szCs w:val="24"/>
        </w:rPr>
        <w:t>l</w:t>
      </w:r>
      <w:r w:rsidR="58C97150" w:rsidRPr="5D50D320">
        <w:rPr>
          <w:rFonts w:ascii="Times New Roman" w:eastAsia="Times New Roman" w:hAnsi="Times New Roman" w:cs="Times New Roman"/>
          <w:sz w:val="24"/>
          <w:szCs w:val="24"/>
        </w:rPr>
        <w:t>evel is the defined as in-stock probability.</w:t>
      </w:r>
    </w:p>
    <w:p w14:paraId="61BB1DAC" w14:textId="203904A6" w:rsidR="753495F3" w:rsidRDefault="753495F3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 xml:space="preserve">Q* = Optimal </w:t>
      </w:r>
      <w:r w:rsidR="799238E9" w:rsidRPr="7820668B">
        <w:rPr>
          <w:rFonts w:ascii="Times New Roman" w:eastAsia="Times New Roman" w:hAnsi="Times New Roman" w:cs="Times New Roman"/>
          <w:sz w:val="24"/>
          <w:szCs w:val="24"/>
        </w:rPr>
        <w:t>q</w:t>
      </w:r>
      <w:r w:rsidRPr="7820668B">
        <w:rPr>
          <w:rFonts w:ascii="Times New Roman" w:eastAsia="Times New Roman" w:hAnsi="Times New Roman" w:cs="Times New Roman"/>
          <w:sz w:val="24"/>
          <w:szCs w:val="24"/>
        </w:rPr>
        <w:t>uantity</w:t>
      </w:r>
    </w:p>
    <w:p w14:paraId="6C289337" w14:textId="7F9E69E2" w:rsidR="5D50D320" w:rsidRDefault="00000000" w:rsidP="7820668B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6D18FDD8" w:rsidRPr="5D50D3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2BBDE30A" w:rsidRPr="5D50D320">
        <w:rPr>
          <w:rFonts w:ascii="Times New Roman" w:eastAsia="Times New Roman" w:hAnsi="Times New Roman" w:cs="Times New Roman"/>
          <w:sz w:val="24"/>
          <w:szCs w:val="24"/>
        </w:rPr>
        <w:t>Cost of understocking one quantity, “Underage”</w:t>
      </w:r>
    </w:p>
    <w:p w14:paraId="5781FB5A" w14:textId="6DE68177" w:rsidR="5D50D320" w:rsidRDefault="00000000" w:rsidP="7820668B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CA4EFA9" w:rsidRPr="5D50D3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57B33731" w:rsidRPr="5D50D320">
        <w:rPr>
          <w:rFonts w:ascii="Times New Roman" w:eastAsia="Times New Roman" w:hAnsi="Times New Roman" w:cs="Times New Roman"/>
          <w:sz w:val="24"/>
          <w:szCs w:val="24"/>
        </w:rPr>
        <w:t>Cost of overstocking one quantity, “Overage”</w:t>
      </w:r>
    </w:p>
    <w:p w14:paraId="5389FCC0" w14:textId="2787BCC7" w:rsidR="57B33731" w:rsidRDefault="57B33731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>D = Demand</w:t>
      </w:r>
    </w:p>
    <w:p w14:paraId="393C58AF" w14:textId="386E0375" w:rsidR="7820668B" w:rsidRDefault="00000000" w:rsidP="7820668B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789F5158" w:rsidRPr="7820668B">
        <w:rPr>
          <w:rFonts w:ascii="Times New Roman" w:eastAsia="Times New Roman" w:hAnsi="Times New Roman" w:cs="Times New Roman"/>
          <w:sz w:val="24"/>
          <w:szCs w:val="24"/>
        </w:rPr>
        <w:t xml:space="preserve"> = Mean demand</w:t>
      </w:r>
    </w:p>
    <w:p w14:paraId="5F5045E7" w14:textId="1A216EDC" w:rsidR="7820668B" w:rsidRDefault="00000000" w:rsidP="7820668B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1C21A4B4" w:rsidRPr="7820668B">
        <w:rPr>
          <w:rFonts w:ascii="Times New Roman" w:eastAsia="Times New Roman" w:hAnsi="Times New Roman" w:cs="Times New Roman"/>
          <w:sz w:val="24"/>
          <w:szCs w:val="24"/>
        </w:rPr>
        <w:t xml:space="preserve"> = Standard deviation of demand</w:t>
      </w:r>
    </w:p>
    <w:p w14:paraId="0C8A97ED" w14:textId="6BB78B92" w:rsidR="7820668B" w:rsidRDefault="00000000" w:rsidP="7820668B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 w:rsidR="643ABE97" w:rsidRPr="7820668B">
        <w:rPr>
          <w:rFonts w:ascii="Times New Roman" w:eastAsia="Times New Roman" w:hAnsi="Times New Roman" w:cs="Times New Roman"/>
          <w:sz w:val="24"/>
          <w:szCs w:val="24"/>
        </w:rPr>
        <w:t xml:space="preserve"> = z-score for the service level, find it in the z-score table for 1-SL</w:t>
      </w:r>
    </w:p>
    <w:p w14:paraId="3013E2D7" w14:textId="7C2E0FA2" w:rsidR="2517C835" w:rsidRDefault="2517C835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>L = Lead time</w:t>
      </w:r>
    </w:p>
    <w:p w14:paraId="0D604905" w14:textId="6CCB729B" w:rsidR="2517C835" w:rsidRDefault="2517C835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>T = Review period (when you reorder)</w:t>
      </w:r>
    </w:p>
    <w:p w14:paraId="0445E612" w14:textId="4B9FFB94" w:rsidR="5D50D320" w:rsidRDefault="5D50D320" w:rsidP="782066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C737EB" w14:textId="6BBE7DE6" w:rsidR="32099603" w:rsidRDefault="46C79DF7" w:rsidP="7820668B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lastRenderedPageBreak/>
        <w:t>Formulae</w:t>
      </w:r>
      <w:r w:rsidR="5B017025"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 xml:space="preserve"> for PERIODIC REVIEW, NORMAL DISTRIBUTION</w:t>
      </w:r>
      <w:r w:rsidR="6BCA2209"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28E1DA1F" w14:textId="5F991A64" w:rsidR="1CC5BB83" w:rsidRDefault="1CC5BB83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>Cost – Benefit Calculation</w:t>
      </w:r>
      <w:r w:rsidR="69ECCF33" w:rsidRPr="7820668B">
        <w:rPr>
          <w:rFonts w:ascii="Times New Roman" w:eastAsia="Times New Roman" w:hAnsi="Times New Roman" w:cs="Times New Roman"/>
          <w:sz w:val="24"/>
          <w:szCs w:val="24"/>
        </w:rPr>
        <w:t xml:space="preserve"> / Marginal Analysis</w:t>
      </w:r>
    </w:p>
    <w:p w14:paraId="59F9A383" w14:textId="385F494F" w:rsidR="5D50D320" w:rsidRDefault="5D50D320" w:rsidP="7820668B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Cost = P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Cost</m:t>
            </m:r>
          </m:e>
        </m:d>
        <m:r>
          <w:rPr>
            <w:rFonts w:ascii="Cambria Math" w:hAnsi="Cambria Math"/>
          </w:rPr>
          <m:t> ⋅ Cost</m:t>
        </m:r>
      </m:oMath>
      <w:r w:rsidR="48BB0FAA" w:rsidRPr="5D50D320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m:oMath>
        <m:r>
          <w:rPr>
            <w:rFonts w:ascii="Cambria Math" w:hAnsi="Cambria Math"/>
          </w:rPr>
          <m:t>Benefit = P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Benefit</m:t>
            </m:r>
          </m:e>
        </m:d>
        <m:r>
          <w:rPr>
            <w:rFonts w:ascii="Cambria Math" w:hAnsi="Cambria Math"/>
          </w:rPr>
          <m:t> ⋅ Benefit</m:t>
        </m:r>
      </m:oMath>
    </w:p>
    <w:p w14:paraId="24E0D024" w14:textId="6BE05CD4" w:rsidR="7820668B" w:rsidRDefault="7820668B" w:rsidP="782066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0223B" w14:textId="4EB03173" w:rsidR="37C7593F" w:rsidRDefault="37C7593F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r w:rsidR="02920C29" w:rsidRPr="7820668B">
        <w:rPr>
          <w:rFonts w:ascii="Times New Roman" w:eastAsia="Times New Roman" w:hAnsi="Times New Roman" w:cs="Times New Roman"/>
          <w:sz w:val="24"/>
          <w:szCs w:val="24"/>
        </w:rPr>
        <w:t>L</w:t>
      </w:r>
      <w:r w:rsidRPr="7820668B">
        <w:rPr>
          <w:rFonts w:ascii="Times New Roman" w:eastAsia="Times New Roman" w:hAnsi="Times New Roman" w:cs="Times New Roman"/>
          <w:sz w:val="24"/>
          <w:szCs w:val="24"/>
        </w:rPr>
        <w:t>evel and Optimal Quantity</w:t>
      </w:r>
    </w:p>
    <w:p w14:paraId="3D2A16E6" w14:textId="1711BB5B" w:rsidR="5D50D320" w:rsidRDefault="5D50D320" w:rsidP="7820668B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SL = 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den>
          </m:f>
        </m:oMath>
      </m:oMathPara>
    </w:p>
    <w:p w14:paraId="0A00C493" w14:textId="08DAED09" w:rsidR="201D90E8" w:rsidRDefault="201D90E8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 xml:space="preserve">Q*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D+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5FBCC588" w14:textId="7DAEE09A" w:rsidR="7820668B" w:rsidRDefault="7820668B" w:rsidP="782066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A6699C" w14:textId="4CBF3B62" w:rsidR="430F1FFF" w:rsidRDefault="430F1FFF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>Deterministic Demand</w:t>
      </w:r>
      <w:r w:rsidR="28C828FC" w:rsidRPr="7820668B">
        <w:rPr>
          <w:rFonts w:ascii="Times New Roman" w:eastAsia="Times New Roman" w:hAnsi="Times New Roman" w:cs="Times New Roman"/>
          <w:sz w:val="24"/>
          <w:szCs w:val="24"/>
        </w:rPr>
        <w:t xml:space="preserve">, meaning demand is </w:t>
      </w:r>
      <w:r w:rsidR="7EFDCF93" w:rsidRPr="7820668B">
        <w:rPr>
          <w:rFonts w:ascii="Times New Roman" w:eastAsia="Times New Roman" w:hAnsi="Times New Roman" w:cs="Times New Roman"/>
          <w:sz w:val="24"/>
          <w:szCs w:val="24"/>
        </w:rPr>
        <w:t xml:space="preserve">certain and </w:t>
      </w:r>
      <w:r w:rsidR="28C828FC" w:rsidRPr="7820668B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14:paraId="26DC21B4" w14:textId="04755F80" w:rsidR="430F1FFF" w:rsidRDefault="24C49ABB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2E3F3574">
        <w:rPr>
          <w:rFonts w:ascii="Times New Roman" w:eastAsia="Times New Roman" w:hAnsi="Times New Roman" w:cs="Times New Roman"/>
          <w:sz w:val="24"/>
          <w:szCs w:val="24"/>
        </w:rPr>
        <w:t>Target Stock Level = Demand during T+L</w:t>
      </w:r>
    </w:p>
    <w:p w14:paraId="1389B02F" w14:textId="3F4EE953" w:rsidR="2E3F3574" w:rsidRDefault="2E3F3574" w:rsidP="2E3F3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12DA4B" w14:textId="3AAFE3E3" w:rsidR="5F675968" w:rsidRDefault="5F675968" w:rsidP="2E3F35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>Formulae for Calculating the Probability from Demand and Frequency</w:t>
      </w:r>
      <w:r w:rsidR="0A868451"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868451" w:rsidRPr="55185D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DETERMINISTIC</w:t>
      </w: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511A1CB" w14:textId="174BD29E" w:rsidR="5F675968" w:rsidRDefault="5F675968" w:rsidP="2E3F3574">
      <w:pPr>
        <w:rPr>
          <w:rFonts w:ascii="Times New Roman" w:eastAsia="Times New Roman" w:hAnsi="Times New Roman" w:cs="Times New Roman"/>
          <w:sz w:val="24"/>
          <w:szCs w:val="24"/>
        </w:rPr>
      </w:pPr>
      <w:r w:rsidRPr="2E3F3574">
        <w:rPr>
          <w:rFonts w:ascii="Times New Roman" w:eastAsia="Times New Roman" w:hAnsi="Times New Roman" w:cs="Times New Roman"/>
          <w:sz w:val="24"/>
          <w:szCs w:val="24"/>
        </w:rPr>
        <w:t>Given the table...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1725"/>
        <w:gridCol w:w="1755"/>
        <w:gridCol w:w="1605"/>
        <w:gridCol w:w="1290"/>
      </w:tblGrid>
      <w:tr w:rsidR="2E3F3574" w14:paraId="509A1207" w14:textId="77777777" w:rsidTr="2E3F3574">
        <w:trPr>
          <w:trHeight w:val="300"/>
        </w:trPr>
        <w:tc>
          <w:tcPr>
            <w:tcW w:w="2985" w:type="dxa"/>
          </w:tcPr>
          <w:p w14:paraId="0122EB9B" w14:textId="18DA70B1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Demand</w:t>
            </w:r>
          </w:p>
        </w:tc>
        <w:tc>
          <w:tcPr>
            <w:tcW w:w="1725" w:type="dxa"/>
          </w:tcPr>
          <w:p w14:paraId="218C624D" w14:textId="443ECA4E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4B49C8B6" w14:textId="1E9ED894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0E3C7DBD" w14:textId="14233266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01C4CA8A" w14:textId="6C394B5B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2E3F3574" w14:paraId="4B6D68A9" w14:textId="77777777" w:rsidTr="2E3F3574">
        <w:trPr>
          <w:trHeight w:val="300"/>
        </w:trPr>
        <w:tc>
          <w:tcPr>
            <w:tcW w:w="2985" w:type="dxa"/>
          </w:tcPr>
          <w:p w14:paraId="44E6B996" w14:textId="577F1AA5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725" w:type="dxa"/>
          </w:tcPr>
          <w:p w14:paraId="497A5519" w14:textId="388D12B6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5" w:type="dxa"/>
          </w:tcPr>
          <w:p w14:paraId="4DC99981" w14:textId="209A9EEF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0EFBFE15" w14:textId="6DFD1CDA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14:paraId="7BCE5972" w14:textId="6EF9ADD8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2E3F3574" w14:paraId="7C1D40CF" w14:textId="77777777" w:rsidTr="2E3F3574">
        <w:trPr>
          <w:trHeight w:val="300"/>
        </w:trPr>
        <w:tc>
          <w:tcPr>
            <w:tcW w:w="2985" w:type="dxa"/>
          </w:tcPr>
          <w:p w14:paraId="6487C123" w14:textId="7413DD9E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725" w:type="dxa"/>
          </w:tcPr>
          <w:p w14:paraId="4AA3F7AC" w14:textId="2D1EDC43" w:rsidR="4203C48B" w:rsidRDefault="4203C48B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=5</w:t>
            </w:r>
            <w:proofErr w:type="gramStart"/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5+3+4+2)</w:t>
            </w:r>
          </w:p>
        </w:tc>
        <w:tc>
          <w:tcPr>
            <w:tcW w:w="1755" w:type="dxa"/>
          </w:tcPr>
          <w:p w14:paraId="52DCA1FA" w14:textId="0ACCC3CE" w:rsidR="2E3F3574" w:rsidRDefault="2E3F3574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14:paraId="0628B03D" w14:textId="0ACCC3CE" w:rsidR="2E3F3574" w:rsidRDefault="2E3F3574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14:paraId="4B4A083F" w14:textId="0ACCC3CE" w:rsidR="2E3F3574" w:rsidRDefault="2E3F3574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3F3574" w14:paraId="302BE40F" w14:textId="77777777" w:rsidTr="2E3F3574">
        <w:trPr>
          <w:trHeight w:val="300"/>
        </w:trPr>
        <w:tc>
          <w:tcPr>
            <w:tcW w:w="2985" w:type="dxa"/>
          </w:tcPr>
          <w:p w14:paraId="756CEE70" w14:textId="7F6EE004" w:rsidR="5F675968" w:rsidRDefault="5F675968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3F3574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Probability</w:t>
            </w:r>
          </w:p>
        </w:tc>
        <w:tc>
          <w:tcPr>
            <w:tcW w:w="1725" w:type="dxa"/>
          </w:tcPr>
          <w:p w14:paraId="7994F78F" w14:textId="0ACCC3CE" w:rsidR="2E3F3574" w:rsidRDefault="2E3F3574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</w:tcPr>
          <w:p w14:paraId="17FE7836" w14:textId="0ACCC3CE" w:rsidR="2E3F3574" w:rsidRDefault="2E3F3574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14:paraId="22101C99" w14:textId="0ACCC3CE" w:rsidR="2E3F3574" w:rsidRDefault="2E3F3574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14:paraId="21852A29" w14:textId="0ACCC3CE" w:rsidR="2E3F3574" w:rsidRDefault="2E3F3574" w:rsidP="2E3F3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65A4BD" w14:textId="063CB4CB" w:rsidR="7820668B" w:rsidRDefault="7820668B" w:rsidP="782066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E4BD4B" w14:textId="38E0185A" w:rsidR="2E3F3574" w:rsidRDefault="2E3F3574" w:rsidP="2E3F3574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Frequency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Frequency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den>
        </m:f>
      </m:oMath>
      <w:r>
        <w:tab/>
      </w:r>
      <w:r w:rsidR="2FF58886" w:rsidRPr="2E3F3574">
        <w:rPr>
          <w:rFonts w:ascii="Times New Roman" w:eastAsia="Times New Roman" w:hAnsi="Times New Roman" w:cs="Times New Roman"/>
          <w:sz w:val="24"/>
          <w:szCs w:val="24"/>
        </w:rPr>
        <w:t>, meaning the frequency of X divided by the sum of all frequencies</w:t>
      </w:r>
    </w:p>
    <w:p w14:paraId="559D8C36" w14:textId="4448C587" w:rsidR="2E3F3574" w:rsidRDefault="2E3F3574" w:rsidP="2E3F3574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Cum P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 = </m:t>
        </m:r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&lt;X</m:t>
                </m:r>
              </m:e>
            </m:d>
          </m:e>
        </m:d>
      </m:oMath>
      <w:r>
        <w:tab/>
      </w:r>
      <w:r w:rsidR="0A02FF9F" w:rsidRPr="2E3F3574">
        <w:rPr>
          <w:rFonts w:ascii="Times New Roman" w:eastAsia="Times New Roman" w:hAnsi="Times New Roman" w:cs="Times New Roman"/>
          <w:sz w:val="24"/>
          <w:szCs w:val="24"/>
        </w:rPr>
        <w:t>, meaning the sum of all probabilities up to X</w:t>
      </w:r>
    </w:p>
    <w:p w14:paraId="23DCA0FA" w14:textId="57915EB4" w:rsidR="2E3F3574" w:rsidRDefault="2E3F3574" w:rsidP="2E3F3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281EC7" w14:textId="77AC7463" w:rsidR="7820668B" w:rsidRDefault="7820668B" w:rsidP="782066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A74FA" w14:textId="4BD88A7A" w:rsidR="73B608D3" w:rsidRDefault="73B608D3" w:rsidP="71B1D5B8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color w:val="auto"/>
        </w:rPr>
        <w:t>Week 5</w:t>
      </w:r>
      <w:r w:rsidR="0A453D42" w:rsidRPr="55185DD9">
        <w:rPr>
          <w:rFonts w:ascii="Times New Roman" w:eastAsia="Times New Roman" w:hAnsi="Times New Roman" w:cs="Times New Roman"/>
          <w:color w:val="auto"/>
        </w:rPr>
        <w:t xml:space="preserve"> Part 1</w:t>
      </w:r>
      <w:r w:rsidRPr="55185DD9">
        <w:rPr>
          <w:rFonts w:ascii="Times New Roman" w:eastAsia="Times New Roman" w:hAnsi="Times New Roman" w:cs="Times New Roman"/>
          <w:color w:val="auto"/>
        </w:rPr>
        <w:t xml:space="preserve">: Inventory Management: Newsvendor Model Pt. 2 </w:t>
      </w:r>
      <w:r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Definitions &amp; Denotations:</w:t>
      </w:r>
    </w:p>
    <w:p w14:paraId="130C0FF3" w14:textId="5E27CD88" w:rsidR="11CF620F" w:rsidRDefault="11CF620F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>Excess Inventory/Overstocking = Target Stock Level &gt; Demand during T+L</w:t>
      </w:r>
    </w:p>
    <w:p w14:paraId="79451676" w14:textId="369BF087" w:rsidR="11CF620F" w:rsidRDefault="11CF620F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>Excess Demand/Understocking = Target Stock Level &lt; Demand during T+L</w:t>
      </w:r>
    </w:p>
    <w:p w14:paraId="2DBDF7D8" w14:textId="13AE7D88" w:rsidR="11CF620F" w:rsidRDefault="11CF620F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 xml:space="preserve">EP = Exposure </w:t>
      </w:r>
      <w:r w:rsidR="7020A0C1" w:rsidRPr="7820668B">
        <w:rPr>
          <w:rFonts w:ascii="Times New Roman" w:eastAsia="Times New Roman" w:hAnsi="Times New Roman" w:cs="Times New Roman"/>
          <w:sz w:val="24"/>
          <w:szCs w:val="24"/>
        </w:rPr>
        <w:t>p</w:t>
      </w:r>
      <w:r w:rsidRPr="7820668B">
        <w:rPr>
          <w:rFonts w:ascii="Times New Roman" w:eastAsia="Times New Roman" w:hAnsi="Times New Roman" w:cs="Times New Roman"/>
          <w:sz w:val="24"/>
          <w:szCs w:val="24"/>
        </w:rPr>
        <w:t xml:space="preserve">eriod,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</w:p>
    <w:p w14:paraId="53E2FAB1" w14:textId="7449868A" w:rsidR="2E0F0794" w:rsidRDefault="2E0F0794" w:rsidP="7820668B">
      <w:pPr>
        <w:rPr>
          <w:rFonts w:ascii="Times New Roman" w:eastAsia="Times New Roman" w:hAnsi="Times New Roman" w:cs="Times New Roman"/>
          <w:sz w:val="24"/>
          <w:szCs w:val="24"/>
        </w:rPr>
      </w:pPr>
      <w:r w:rsidRPr="7820668B">
        <w:rPr>
          <w:rFonts w:ascii="Times New Roman" w:eastAsia="Times New Roman" w:hAnsi="Times New Roman" w:cs="Times New Roman"/>
          <w:sz w:val="24"/>
          <w:szCs w:val="24"/>
        </w:rPr>
        <w:t>SS = Safety Stock</w:t>
      </w:r>
    </w:p>
    <w:p w14:paraId="154FFCD1" w14:textId="5B54D0DC" w:rsidR="7820668B" w:rsidRDefault="7820668B" w:rsidP="782066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E47AC" w14:textId="05946B65" w:rsidR="73B608D3" w:rsidRDefault="73B608D3" w:rsidP="55185DD9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</w:pPr>
      <w:r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>Formulae</w:t>
      </w:r>
      <w:r w:rsidR="0FEBC50D"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 xml:space="preserve"> </w:t>
      </w:r>
      <w:r w:rsidR="77D6F346"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>for PERIODIC REVIEW WITH EXPOSURE PERIOD, NORMAL DISTRIBUTION:</w:t>
      </w:r>
    </w:p>
    <w:p w14:paraId="5E11E6FD" w14:textId="5B0EB0D2" w:rsidR="7820668B" w:rsidRDefault="00000000" w:rsidP="68AEB5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EP</m:t>
              </m:r>
            </m:sub>
          </m:sSub>
          <m: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T+L</m:t>
              </m:r>
            </m:e>
          </m:rad>
        </m:oMath>
      </m:oMathPara>
    </w:p>
    <w:p w14:paraId="2EB838F8" w14:textId="4118AD30" w:rsidR="7820668B" w:rsidRDefault="00000000" w:rsidP="68AEB5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EP</m:t>
              </m:r>
            </m:sub>
          </m:sSub>
          <m:r>
            <w:rPr>
              <w:rFonts w:ascii="Cambria Math" w:hAnsi="Cambria Math"/>
            </w:rPr>
            <m:t> = D⋅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L+T</m:t>
              </m:r>
            </m:e>
          </m:d>
        </m:oMath>
      </m:oMathPara>
    </w:p>
    <w:p w14:paraId="39D47989" w14:textId="08312C52" w:rsidR="7820668B" w:rsidRDefault="7820668B" w:rsidP="68AEB58F">
      <m:oMathPara>
        <m:oMath>
          <m:r>
            <w:rPr>
              <w:rFonts w:ascii="Cambria Math" w:hAnsi="Cambria Math"/>
            </w:rPr>
            <m:t>SL = 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</m:oMath>
      </m:oMathPara>
    </w:p>
    <w:p w14:paraId="721AD3DF" w14:textId="16034F33" w:rsidR="7820668B" w:rsidRDefault="307263B4" w:rsidP="68AEB58F">
      <w:r w:rsidRPr="71B1D5B8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m:oMath>
        <m:r>
          <w:rPr>
            <w:rFonts w:ascii="Cambria Math" w:hAnsi="Cambria Math"/>
          </w:rPr>
          <m:t>SS = 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EP</m:t>
                </m:r>
              </m:sub>
            </m:sSub>
          </m:e>
        </m:d>
      </m:oMath>
    </w:p>
    <w:p w14:paraId="56AAB11C" w14:textId="6C1B1BA5" w:rsidR="0EAD5672" w:rsidRDefault="0EAD5672" w:rsidP="68AEB58F">
      <w:r w:rsidRPr="7820668B">
        <w:rPr>
          <w:rFonts w:ascii="Times New Roman" w:eastAsia="Times New Roman" w:hAnsi="Times New Roman" w:cs="Times New Roman"/>
          <w:sz w:val="24"/>
          <w:szCs w:val="24"/>
        </w:rPr>
        <w:t>Q*</w:t>
      </w:r>
      <w:r w:rsidR="4F866BC4" w:rsidRPr="7820668B">
        <w:rPr>
          <w:rFonts w:ascii="Times New Roman" w:eastAsia="Times New Roman" w:hAnsi="Times New Roman" w:cs="Times New Roman"/>
          <w:sz w:val="24"/>
          <w:szCs w:val="24"/>
        </w:rPr>
        <w:t xml:space="preserve"> (Target Stock Level)</w:t>
      </w:r>
      <w:r w:rsidRPr="7820668B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34F29FBC" w:rsidRPr="78206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EP</m:t>
                </m:r>
              </m:sub>
            </m:sSub>
          </m:e>
        </m:d>
      </m:oMath>
      <w:r>
        <w:tab/>
      </w:r>
      <w:r>
        <w:tab/>
      </w:r>
      <w:r w:rsidR="64225BA2" w:rsidRPr="7820668B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tab/>
      </w:r>
      <w:r>
        <w:tab/>
      </w:r>
      <w:proofErr w:type="spellStart"/>
      <w:r w:rsidR="3DB2F82C" w:rsidRPr="1C88CEF3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="3DB2F82C" w:rsidRPr="1C88C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 w:rsidR="138017DA" w:rsidRPr="1C88C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⋅EP+SS</m:t>
        </m:r>
      </m:oMath>
    </w:p>
    <w:p w14:paraId="1E7E463B" w14:textId="4960E2A0" w:rsidR="6CB8A832" w:rsidRDefault="6CB8A832" w:rsidP="1C88CEF3">
      <w:pPr>
        <w:rPr>
          <w:rFonts w:ascii="Times New Roman" w:eastAsia="Times New Roman" w:hAnsi="Times New Roman" w:cs="Times New Roman"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>Order quantity</w:t>
      </w:r>
      <w:r w:rsidRPr="1C88CEF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/>
          </w:rPr>
          <m:t>Q = 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⋅T</m:t>
        </m:r>
      </m:oMath>
      <w:r>
        <w:tab/>
      </w:r>
      <w:r w:rsidR="05277EE7" w:rsidRPr="1C88CEF3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tab/>
      </w:r>
      <w:r w:rsidR="05277EE7"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>Order quantity = Q* - Current Inventory</w:t>
      </w:r>
    </w:p>
    <w:p w14:paraId="20FC5B12" w14:textId="5D26BE28" w:rsidR="7F68393C" w:rsidRDefault="7F68393C" w:rsidP="68AEB58F">
      <w:pPr>
        <w:rPr>
          <w:rFonts w:ascii="Times New Roman" w:eastAsia="Times New Roman" w:hAnsi="Times New Roman" w:cs="Times New Roman"/>
          <w:sz w:val="24"/>
          <w:szCs w:val="24"/>
        </w:rPr>
      </w:pPr>
      <w:r w:rsidRPr="68AEB58F">
        <w:rPr>
          <w:rFonts w:ascii="Times New Roman" w:eastAsia="Times New Roman" w:hAnsi="Times New Roman" w:cs="Times New Roman"/>
          <w:i/>
          <w:iCs/>
          <w:sz w:val="24"/>
          <w:szCs w:val="24"/>
        </w:rPr>
        <w:t>Pipeline Inventory</w:t>
      </w:r>
      <w:r w:rsidRPr="68AEB5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⋅L</m:t>
        </m:r>
      </m:oMath>
    </w:p>
    <w:p w14:paraId="7B430502" w14:textId="30BF86E8" w:rsidR="0AAFFFFD" w:rsidRDefault="0AAFFFFD" w:rsidP="68AEB58F">
      <w:pPr>
        <w:rPr>
          <w:rFonts w:ascii="Times New Roman" w:eastAsia="Times New Roman" w:hAnsi="Times New Roman" w:cs="Times New Roman"/>
          <w:sz w:val="24"/>
          <w:szCs w:val="24"/>
        </w:rPr>
      </w:pPr>
      <w:r w:rsidRPr="68AEB5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Total On-Hand Inventory </w:t>
      </w:r>
      <w:r w:rsidRPr="68AEB58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⋅T+SS</m:t>
        </m:r>
      </m:oMath>
    </w:p>
    <w:p w14:paraId="040EF56A" w14:textId="45A7D8DF" w:rsidR="167E462E" w:rsidRDefault="167E462E" w:rsidP="68AEB58F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>Net Inventory Level = On-Hand Inventory + Pipeline Inventory – Backorders</w:t>
      </w:r>
    </w:p>
    <w:p w14:paraId="76A435A2" w14:textId="5CFEFD93" w:rsidR="12FE1238" w:rsidRDefault="12FE1238" w:rsidP="1C88CEF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Average Cycle Inventory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⋅T</m:t>
        </m:r>
      </m:oMath>
      <w:r w:rsidR="192CE79C"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 2</w:t>
      </w:r>
    </w:p>
    <w:p w14:paraId="40888FC4" w14:textId="36EC0A25" w:rsidR="192CE79C" w:rsidRDefault="192CE79C" w:rsidP="1C88CEF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>Average Total Inventory = Average Cycle Inventory +SS</w:t>
      </w:r>
    </w:p>
    <w:p w14:paraId="72898382" w14:textId="2CB34DF4" w:rsidR="192CE79C" w:rsidRDefault="192CE79C" w:rsidP="1C88CEF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Average Flowtime of Inventory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Average Total Inventory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</w:p>
    <w:p w14:paraId="56FCDCC9" w14:textId="675265A2" w:rsidR="1C88CEF3" w:rsidRDefault="1C88CEF3" w:rsidP="1C88CEF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DCD73EC" w14:textId="482964C7" w:rsidR="0ADB1040" w:rsidRDefault="0ADB1040" w:rsidP="55185DD9">
      <w:pPr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Average Inventory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+SS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⋅L</m:t>
            </m:r>
          </m:e>
        </m:d>
      </m:oMath>
      <w:r w:rsidR="770BE766" w:rsidRPr="55185DD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r w:rsidR="29727F55" w:rsidRPr="55185DD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*</w:t>
      </w:r>
      <w:r w:rsidR="770BE766" w:rsidRPr="55185DD9">
        <w:rPr>
          <w:rFonts w:ascii="Times New Roman" w:eastAsia="Times New Roman" w:hAnsi="Times New Roman" w:cs="Times New Roman"/>
          <w:sz w:val="24"/>
          <w:szCs w:val="24"/>
          <w:highlight w:val="yellow"/>
        </w:rPr>
        <w:t>where include the pipeline stock only when you</w:t>
      </w:r>
      <w:r w:rsidR="36E8B1AB" w:rsidRPr="55185DD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770BE766" w:rsidRPr="55185DD9">
        <w:rPr>
          <w:rFonts w:ascii="Times New Roman" w:eastAsia="Times New Roman" w:hAnsi="Times New Roman" w:cs="Times New Roman"/>
          <w:sz w:val="24"/>
          <w:szCs w:val="24"/>
          <w:highlight w:val="yellow"/>
        </w:rPr>
        <w:t>own it.</w:t>
      </w:r>
    </w:p>
    <w:p w14:paraId="70B7D907" w14:textId="559D8B05" w:rsidR="5DB977EF" w:rsidRDefault="5DB977EF" w:rsidP="55185DD9">
      <w:pPr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Total Inventory</w:t>
      </w:r>
      <w:r w:rsidRPr="55185DD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⋅T+SS+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⋅L</m:t>
            </m:r>
          </m:e>
        </m:d>
      </m:oMath>
      <w:r w:rsidR="706908F9" w:rsidRPr="55185DD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, *</w:t>
      </w:r>
      <w:r w:rsidR="706908F9" w:rsidRPr="55185DD9">
        <w:rPr>
          <w:rFonts w:ascii="Times New Roman" w:eastAsia="Times New Roman" w:hAnsi="Times New Roman" w:cs="Times New Roman"/>
          <w:sz w:val="24"/>
          <w:szCs w:val="24"/>
          <w:highlight w:val="yellow"/>
        </w:rPr>
        <w:t>where include the pipeline stock only when you own it.</w:t>
      </w:r>
    </w:p>
    <w:p w14:paraId="2E7B42C3" w14:textId="407F2233" w:rsidR="7820668B" w:rsidRDefault="7820668B" w:rsidP="71B1D5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81719E" w14:textId="117DBC18" w:rsidR="22C413C6" w:rsidRDefault="22C413C6" w:rsidP="55185DD9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</w:pPr>
      <w:r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 xml:space="preserve">Formulae </w:t>
      </w:r>
      <w:r w:rsidR="3F98A479"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>DISCRETE DISTRIBUTION</w:t>
      </w:r>
      <w:r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>:</w:t>
      </w:r>
    </w:p>
    <w:p w14:paraId="47D317CE" w14:textId="353C8DC9" w:rsidR="2BEF5209" w:rsidRDefault="2BEF5209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 xml:space="preserve">Lowest inventory such that: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EP</m:t>
                </m:r>
              </m:sub>
            </m:sSub>
            <m:r>
              <w:rPr>
                <w:rFonts w:ascii="Cambria Math" w:hAnsi="Cambria Math"/>
              </w:rPr>
              <m:t> ≤ T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r>
                  <w:rPr>
                    <w:rFonts w:ascii="Cambria Math" w:hAnsi="Cambria Math"/>
                  </w:rPr>
                  <m:t>e</m:t>
                </m:r>
              </m:e>
            </m:func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 ≥ 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</m:oMath>
    </w:p>
    <w:p w14:paraId="38D4D379" w14:textId="52B3D3E0" w:rsidR="30C83865" w:rsidRDefault="30C83865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m:oMath>
        <m:r>
          <w:rPr>
            <w:rFonts w:ascii="Cambria Math" w:hAnsi="Cambria Math"/>
          </w:rPr>
          <m:t>SS = SL - 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</w:p>
    <w:p w14:paraId="236D1C0F" w14:textId="6372F6E2" w:rsidR="71B1D5B8" w:rsidRDefault="71B1D5B8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8F063" w14:textId="051DCB44" w:rsidR="19ADD6A8" w:rsidRDefault="19ADD6A8" w:rsidP="55185DD9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</w:pPr>
      <w:r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 xml:space="preserve">Formulae </w:t>
      </w:r>
      <w:r w:rsidR="212DE12F"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>MULTIPLE LOCATIONS</w:t>
      </w:r>
      <w:r w:rsidRPr="55185D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cyan"/>
        </w:rPr>
        <w:t>:</w:t>
      </w:r>
    </w:p>
    <w:p w14:paraId="42626B69" w14:textId="67A96211" w:rsidR="19ADD6A8" w:rsidRDefault="1D6B0396" w:rsidP="2E3F35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E3F3574">
        <w:rPr>
          <w:rFonts w:ascii="Times New Roman" w:eastAsia="Times New Roman" w:hAnsi="Times New Roman" w:cs="Times New Roman"/>
          <w:sz w:val="24"/>
          <w:szCs w:val="24"/>
        </w:rPr>
        <w:t>Decentralised</w:t>
      </w:r>
      <w:proofErr w:type="spellEnd"/>
      <w:r w:rsidRPr="2E3F3574">
        <w:rPr>
          <w:rFonts w:ascii="Times New Roman" w:eastAsia="Times New Roman" w:hAnsi="Times New Roman" w:cs="Times New Roman"/>
          <w:sz w:val="24"/>
          <w:szCs w:val="24"/>
        </w:rPr>
        <w:t>, meaning all locations have their own stock</w:t>
      </w:r>
      <w:r w:rsidR="47FFDB5B" w:rsidRPr="2E3F3574">
        <w:rPr>
          <w:rFonts w:ascii="Times New Roman" w:eastAsia="Times New Roman" w:hAnsi="Times New Roman" w:cs="Times New Roman"/>
          <w:sz w:val="24"/>
          <w:szCs w:val="24"/>
        </w:rPr>
        <w:t>, where k is the number of locations</w:t>
      </w:r>
    </w:p>
    <w:p w14:paraId="2D245FA4" w14:textId="78176B64" w:rsidR="3E0BC4D6" w:rsidRDefault="47FFDB5B" w:rsidP="2E3F3574">
      <w:pPr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proofErr w:type="spellStart"/>
      <w:r w:rsidRPr="71B1D5B8">
        <w:rPr>
          <w:rFonts w:ascii="Times New Roman" w:eastAsia="Times New Roman" w:hAnsi="Times New Roman" w:cs="Times New Roman"/>
          <w:sz w:val="24"/>
          <w:szCs w:val="24"/>
        </w:rPr>
        <w:t>decentralised</w:t>
      </w:r>
      <w:proofErr w:type="spellEnd"/>
      <w:r w:rsidRPr="71B1D5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/>
          </w:rPr>
          <m:t>k⋅ 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324BFE1A" w:rsidRPr="71B1D5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/>
          </w:rPr>
          <m:t>k⋅SS </m:t>
        </m:r>
      </m:oMath>
    </w:p>
    <w:p w14:paraId="1F76B644" w14:textId="456462CF" w:rsidR="19ADD6A8" w:rsidRDefault="1D6B0396" w:rsidP="2E3F3574">
      <w:pPr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Q* </w:t>
      </w:r>
      <w:proofErr w:type="spellStart"/>
      <w:r w:rsidRPr="71B1D5B8">
        <w:rPr>
          <w:rFonts w:ascii="Times New Roman" w:eastAsia="Times New Roman" w:hAnsi="Times New Roman" w:cs="Times New Roman"/>
          <w:sz w:val="24"/>
          <w:szCs w:val="24"/>
        </w:rPr>
        <w:t>dencentralised</w:t>
      </w:r>
      <w:proofErr w:type="spellEnd"/>
      <w:r w:rsidRPr="71B1D5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/>
          </w:rPr>
          <m:t>k⋅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EP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EP</m:t>
                    </m:r>
                  </m:sub>
                </m:sSub>
              </m:e>
            </m:d>
          </m:e>
        </m:d>
      </m:oMath>
      <w:r w:rsidR="1B47D9A9" w:rsidRPr="71B1D5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/>
          </w:rPr>
          <m:t>k⋅  </m:t>
        </m:r>
      </m:oMath>
      <w:r w:rsidR="455D2668" w:rsidRPr="71B1D5B8">
        <w:rPr>
          <w:rFonts w:ascii="Times New Roman" w:eastAsia="Times New Roman" w:hAnsi="Times New Roman" w:cs="Times New Roman"/>
          <w:sz w:val="24"/>
          <w:szCs w:val="24"/>
        </w:rPr>
        <w:t>Q*</w:t>
      </w:r>
    </w:p>
    <w:p w14:paraId="72BBF4B9" w14:textId="3F7A8DD2" w:rsidR="71B1D5B8" w:rsidRDefault="71B1D5B8" w:rsidP="2E3F35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1CA72" w14:textId="2058A10C" w:rsidR="7CB0AA07" w:rsidRDefault="638B28C5" w:rsidP="2E3F35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E3F3574">
        <w:rPr>
          <w:rFonts w:ascii="Times New Roman" w:eastAsia="Times New Roman" w:hAnsi="Times New Roman" w:cs="Times New Roman"/>
          <w:sz w:val="24"/>
          <w:szCs w:val="24"/>
        </w:rPr>
        <w:t>Centralised</w:t>
      </w:r>
      <w:proofErr w:type="spellEnd"/>
      <w:r w:rsidRPr="2E3F3574">
        <w:rPr>
          <w:rFonts w:ascii="Times New Roman" w:eastAsia="Times New Roman" w:hAnsi="Times New Roman" w:cs="Times New Roman"/>
          <w:sz w:val="24"/>
          <w:szCs w:val="24"/>
        </w:rPr>
        <w:t>, meaning all locations share a stock, where k is the number of locations</w:t>
      </w:r>
    </w:p>
    <w:p w14:paraId="5B324A7B" w14:textId="76064051" w:rsidR="71B1D5B8" w:rsidRDefault="00000000" w:rsidP="2E3F357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D, cen</m:t>
              </m:r>
            </m:sub>
          </m:sSub>
          <m:r>
            <w:rPr>
              <w:rFonts w:ascii="Cambria Math" w:hAnsi="Cambria Math"/>
            </w:rPr>
            <m:t> = k⋅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D4D1218" w14:textId="6C06CE20" w:rsidR="71B1D5B8" w:rsidRDefault="00000000" w:rsidP="2E3F357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D, cen</m:t>
              </m:r>
            </m:sub>
          </m:sSub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k</m:t>
              </m:r>
            </m:e>
          </m:ra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014D617F" w14:textId="43D4D072" w:rsidR="71B1D5B8" w:rsidRDefault="00000000" w:rsidP="2E3F357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EP, cen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D, cen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3+6</m:t>
              </m:r>
            </m:e>
          </m:d>
        </m:oMath>
      </m:oMathPara>
    </w:p>
    <w:p w14:paraId="40E5680B" w14:textId="04E8158C" w:rsidR="71B1D5B8" w:rsidRDefault="00000000" w:rsidP="2E3F3574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EP, cen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D, cen</m:t>
              </m:r>
            </m:sub>
          </m:sSub>
          <m: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T+L</m:t>
              </m:r>
            </m:e>
          </m:rad>
        </m:oMath>
      </m:oMathPara>
    </w:p>
    <w:p w14:paraId="62FAE77D" w14:textId="1494F25B" w:rsidR="71B1D5B8" w:rsidRDefault="71B1D5B8" w:rsidP="2E3F3574"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cen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EP, cen</m:t>
                  </m:r>
                </m:sub>
              </m:sSub>
            </m:e>
          </m:d>
        </m:oMath>
      </m:oMathPara>
    </w:p>
    <w:p w14:paraId="59F17012" w14:textId="6C27EA26" w:rsidR="02EAD983" w:rsidRPr="00243557" w:rsidRDefault="75CF167C" w:rsidP="2E3F3574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43557">
        <w:rPr>
          <w:rFonts w:ascii="Times New Roman" w:eastAsia="Times New Roman" w:hAnsi="Times New Roman" w:cs="Times New Roman"/>
          <w:sz w:val="24"/>
          <w:szCs w:val="24"/>
          <w:lang w:val="fr-FR"/>
        </w:rPr>
        <w:t>Q*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cen</m:t>
            </m:r>
          </m:sub>
        </m:sSub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EP</m:t>
            </m:r>
            <m:r>
              <w:rPr>
                <w:rFonts w:ascii="Cambria Math" w:hAnsi="Cambria Math"/>
                <w:lang w:val="fr-FR"/>
              </w:rPr>
              <m:t>, </m:t>
            </m:r>
            <m:r>
              <w:rPr>
                <w:rFonts w:ascii="Cambria Math" w:hAnsi="Cambria Math"/>
              </w:rPr>
              <m:t>cen</m:t>
            </m:r>
          </m:sub>
        </m:sSub>
        <m:r>
          <w:rPr>
            <w:rFonts w:ascii="Cambria Math" w:hAnsi="Cambria Math"/>
            <w:lang w:val="fr-FR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  <m:r>
              <w:rPr>
                <w:rFonts w:ascii="Cambria Math" w:hAnsi="Cambria Math"/>
                <w:lang w:val="fr-FR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EP</m:t>
                </m:r>
                <m:r>
                  <w:rPr>
                    <w:rFonts w:ascii="Cambria Math" w:hAnsi="Cambria Math"/>
                    <w:lang w:val="fr-FR"/>
                  </w:rPr>
                  <m:t>, </m:t>
                </m:r>
                <m:r>
                  <w:rPr>
                    <w:rFonts w:ascii="Cambria Math" w:hAnsi="Cambria Math"/>
                  </w:rPr>
                  <m:t>cen</m:t>
                </m:r>
              </m:sub>
            </m:sSub>
          </m:e>
        </m:d>
      </m:oMath>
    </w:p>
    <w:p w14:paraId="0278A31A" w14:textId="5080402C" w:rsidR="71B1D5B8" w:rsidRPr="00243557" w:rsidRDefault="71B1D5B8" w:rsidP="71B1D5B8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37CAE14" w14:textId="59D94DF9" w:rsidR="2FB6C36A" w:rsidRDefault="2FB6C36A" w:rsidP="71B1D5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b/>
          <w:bCs/>
          <w:sz w:val="24"/>
          <w:szCs w:val="24"/>
        </w:rPr>
        <w:t>Delayed Differentiation</w:t>
      </w:r>
    </w:p>
    <w:p w14:paraId="1611CFD3" w14:textId="67AF13A9" w:rsidR="2FB6C36A" w:rsidRDefault="2FB6C36A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>Delayed differentiation, where k is the number of products</w:t>
      </w:r>
    </w:p>
    <w:p w14:paraId="114B0124" w14:textId="35403DE3" w:rsidR="71B1D5B8" w:rsidRDefault="00000000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diff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k</m:t>
              </m:r>
            </m:e>
          </m:rad>
          <m:r>
            <w:rPr>
              <w:rFonts w:ascii="Cambria Math" w:hAnsi="Cambria Math"/>
            </w:rPr>
            <m:t>⋅ 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EP</m:t>
              </m:r>
            </m:sub>
          </m:sSub>
        </m:oMath>
      </m:oMathPara>
    </w:p>
    <w:p w14:paraId="2B40CE3A" w14:textId="47D9F56F" w:rsidR="71B1D5B8" w:rsidRDefault="71B1D5B8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=k ⋅ 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1DB98033" w:rsidRPr="71B1D5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 w:rsidR="1DB98033" w:rsidRPr="71B1D5B8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</w:p>
    <w:p w14:paraId="1C64956E" w14:textId="73DE8D98" w:rsidR="71B1D5B8" w:rsidRDefault="71B1D5B8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5B1F7" w14:textId="3477CFF4" w:rsidR="298717EB" w:rsidRDefault="298717EB" w:rsidP="71B1D5B8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71B1D5B8">
        <w:rPr>
          <w:rFonts w:ascii="Times New Roman" w:eastAsia="Times New Roman" w:hAnsi="Times New Roman" w:cs="Times New Roman"/>
          <w:color w:val="auto"/>
        </w:rPr>
        <w:t>Week 5 Part 2: Inventory Management: Replenishable Inventory</w:t>
      </w:r>
    </w:p>
    <w:p w14:paraId="01438366" w14:textId="21C6DEEC" w:rsidR="298717EB" w:rsidRDefault="298717EB" w:rsidP="71B1D5B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Definitions &amp; Denotations:</w:t>
      </w:r>
    </w:p>
    <w:p w14:paraId="4E1336D1" w14:textId="2A2AE841" w:rsidR="068E9E21" w:rsidRDefault="068E9E21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>Key assumptions: constant demand stream, constant set-up cots, constant annual holding cost per unit, with or without lead times</w:t>
      </w:r>
    </w:p>
    <w:p w14:paraId="70E295B2" w14:textId="689D368B" w:rsidR="068E9E21" w:rsidRDefault="068E9E21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>D = Demand rate (units/year)</w:t>
      </w:r>
    </w:p>
    <w:p w14:paraId="752E5C22" w14:textId="5568BAE5" w:rsidR="068E9E21" w:rsidRDefault="068E9E21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>C = Costs of purchasing/producing a unit ($/unit)</w:t>
      </w:r>
    </w:p>
    <w:p w14:paraId="3F049D16" w14:textId="523EC878" w:rsidR="068E9E21" w:rsidRDefault="068E9E21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>S = Setup cost ($)</w:t>
      </w:r>
    </w:p>
    <w:p w14:paraId="60567B79" w14:textId="3AF86F3C" w:rsidR="068E9E21" w:rsidRDefault="068E9E21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>H = Annual holding costs per unit of inventory ($/unit-year), sometimes given as a % of C</w:t>
      </w:r>
    </w:p>
    <w:p w14:paraId="67D01AE6" w14:textId="5674D24E" w:rsidR="00243557" w:rsidRDefault="00243557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often taken as a as a percentage of the unit cost, H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I is the annual percentage holding cost)</w:t>
      </w:r>
    </w:p>
    <w:p w14:paraId="328E1CBF" w14:textId="02FDE2DC" w:rsidR="0CF7D118" w:rsidRDefault="0CF7D118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lastRenderedPageBreak/>
        <w:t>L = Lead time</w:t>
      </w:r>
    </w:p>
    <w:p w14:paraId="1DD06477" w14:textId="341A730C" w:rsidR="068E9E21" w:rsidRDefault="068E9E21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>Q or EOQ = Quantity of an order (units)</w:t>
      </w:r>
    </w:p>
    <w:p w14:paraId="501E5F2C" w14:textId="689D4DBF" w:rsidR="7065E8C3" w:rsidRDefault="7065E8C3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sz w:val="24"/>
          <w:szCs w:val="24"/>
        </w:rPr>
        <w:t>T or Optimal Order Interval = The ideal time interval between placing your orders</w:t>
      </w:r>
    </w:p>
    <w:p w14:paraId="176FF470" w14:textId="5AB4E901" w:rsidR="71B1D5B8" w:rsidRDefault="0235E31D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sz w:val="24"/>
          <w:szCs w:val="24"/>
        </w:rPr>
        <w:t>ROP = Reorder Point</w:t>
      </w:r>
    </w:p>
    <w:p w14:paraId="21E7891C" w14:textId="6AD72369" w:rsidR="068E9E21" w:rsidRDefault="068E9E21" w:rsidP="55185DD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</w:pP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Formulae</w:t>
      </w:r>
      <w:r w:rsidR="2C08A9E7" w:rsidRPr="55185D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="6C8F2C86" w:rsidRPr="55185D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CONTINUOUS REVIEW WITHOUT LEAD TIME</w:t>
      </w: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:</w:t>
      </w:r>
    </w:p>
    <w:p w14:paraId="1B450F3B" w14:textId="1ADB8D98" w:rsidR="4B26BD41" w:rsidRDefault="4B26BD41" w:rsidP="1C88CEF3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Number of orders per year </w:t>
      </w:r>
      <w:r w:rsidR="36C22A80"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(units/year) </w:t>
      </w: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5E1BD376" w14:textId="67EDD61E" w:rsidR="725DA959" w:rsidRDefault="725DA959" w:rsidP="1C88CEF3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>Annual fixed set-up costs ($/</w:t>
      </w:r>
      <w:proofErr w:type="gramStart"/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>year)  =</w:t>
      </w:r>
      <w:proofErr w:type="gramEnd"/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⋅S</m:t>
        </m:r>
      </m:oMath>
    </w:p>
    <w:p w14:paraId="4CAAD238" w14:textId="39E54AAB" w:rsidR="0A76220E" w:rsidRDefault="0A76220E" w:rsidP="1C88CEF3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Average inventory </w:t>
      </w:r>
      <w:r w:rsidR="3D28C0E4"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(units) </w:t>
      </w: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35AED10" w14:textId="6F5E289E" w:rsidR="3571FF04" w:rsidRDefault="3571FF04" w:rsidP="1C88CEF3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Annual holding costs ($/year)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⋅H</m:t>
        </m:r>
      </m:oMath>
    </w:p>
    <w:p w14:paraId="7D34BD2C" w14:textId="2D5CC754" w:rsidR="75670FB1" w:rsidRDefault="75670FB1" w:rsidP="1C88CEF3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Annual purchasing costs = </w:t>
      </w:r>
      <m:oMath>
        <m:r>
          <w:rPr>
            <w:rFonts w:ascii="Cambria Math" w:hAnsi="Cambria Math"/>
          </w:rPr>
          <m:t>C⋅D </m:t>
        </m:r>
      </m:oMath>
    </w:p>
    <w:p w14:paraId="77573864" w14:textId="0E7AA04F" w:rsidR="0F7BE3FD" w:rsidRDefault="0F7BE3FD" w:rsidP="1C88CEF3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C88CE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EOQ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2⋅D⋅S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rad>
      </m:oMath>
    </w:p>
    <w:p w14:paraId="114D6BA6" w14:textId="0F259632" w:rsidR="71B1D5B8" w:rsidRDefault="71B1D5B8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FE782" w14:textId="037739AB" w:rsidR="2E12C1A5" w:rsidRDefault="2E12C1A5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1D5B8">
        <w:rPr>
          <w:rFonts w:ascii="Times New Roman" w:eastAsia="Times New Roman" w:hAnsi="Times New Roman" w:cs="Times New Roman"/>
          <w:sz w:val="24"/>
          <w:szCs w:val="24"/>
        </w:rPr>
        <w:t xml:space="preserve">When your estimates are a little bit off you will have the following ratio: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Optimal Costs</m:t>
            </m:r>
          </m:den>
        </m:f>
      </m:oMath>
      <w:r w:rsidR="34795809" w:rsidRPr="71B1D5B8">
        <w:rPr>
          <w:rFonts w:ascii="Times New Roman" w:eastAsia="Times New Roman" w:hAnsi="Times New Roman" w:cs="Times New Roman"/>
          <w:sz w:val="24"/>
          <w:szCs w:val="24"/>
        </w:rPr>
        <w:t xml:space="preserve">, where C’ is a result of the wrong order quantity but the ratio tends to be very </w:t>
      </w:r>
      <w:r w:rsidR="485810C9" w:rsidRPr="71B1D5B8">
        <w:rPr>
          <w:rFonts w:ascii="Times New Roman" w:eastAsia="Times New Roman" w:hAnsi="Times New Roman" w:cs="Times New Roman"/>
          <w:sz w:val="24"/>
          <w:szCs w:val="24"/>
        </w:rPr>
        <w:t>small,</w:t>
      </w:r>
      <w:r w:rsidR="34795809" w:rsidRPr="71B1D5B8">
        <w:rPr>
          <w:rFonts w:ascii="Times New Roman" w:eastAsia="Times New Roman" w:hAnsi="Times New Roman" w:cs="Times New Roman"/>
          <w:sz w:val="24"/>
          <w:szCs w:val="24"/>
        </w:rPr>
        <w:t xml:space="preserve"> and you will not be off by much.</w:t>
      </w:r>
    </w:p>
    <w:p w14:paraId="40B2F0A1" w14:textId="17EB8F38" w:rsidR="71B1D5B8" w:rsidRDefault="71B1D5B8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A07C0" w14:textId="359980BA" w:rsidR="71B1D5B8" w:rsidRDefault="00000000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OPT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2⋅D⋅S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2⋅S</m:t>
                  </m:r>
                </m:num>
                <m:den>
                  <m:r>
                    <w:rPr>
                      <w:rFonts w:ascii="Cambria Math" w:hAnsi="Cambria Math"/>
                    </w:rPr>
                    <m:t>H⋅D</m:t>
                  </m:r>
                </m:den>
              </m:f>
            </m:e>
          </m:rad>
        </m:oMath>
      </m:oMathPara>
    </w:p>
    <w:p w14:paraId="7AEDCCF6" w14:textId="5725B9C6" w:rsidR="71B1D5B8" w:rsidRDefault="71B1D5B8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E14C9" w14:textId="6E5F3A67" w:rsidR="3D2B8519" w:rsidRDefault="3D2B8519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your estimates for the time is a little bit off you will have the following ratio: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e>
        </m:d>
      </m:oMath>
      <w:r w:rsidR="378B9693" w:rsidRPr="55185DD9">
        <w:rPr>
          <w:rFonts w:ascii="Times New Roman" w:eastAsia="Times New Roman" w:hAnsi="Times New Roman" w:cs="Times New Roman"/>
          <w:sz w:val="24"/>
          <w:szCs w:val="24"/>
        </w:rPr>
        <w:t>, where T’ is a result of the wrong time estimate but the ratio tends to be very small, and you will not be off by much.</w:t>
      </w:r>
    </w:p>
    <w:p w14:paraId="65EACF69" w14:textId="232C923F" w:rsidR="71B1D5B8" w:rsidRDefault="71B1D5B8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73978" w14:textId="50E72AC2" w:rsidR="19C09FD2" w:rsidRDefault="19C09FD2" w:rsidP="55185DD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</w:pP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Formulae</w:t>
      </w:r>
      <w:r w:rsidR="344097EE" w:rsidRPr="55185D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 xml:space="preserve"> CONTINUOUS REVIEW WITH LEAD TIME</w:t>
      </w: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:</w:t>
      </w:r>
    </w:p>
    <w:p w14:paraId="14F1AB38" w14:textId="23DEEB63" w:rsidR="1C88CEF3" w:rsidRDefault="00000000" w:rsidP="1C88CEF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⋅L</m:t>
          </m:r>
        </m:oMath>
      </m:oMathPara>
    </w:p>
    <w:p w14:paraId="1E5CEFEB" w14:textId="1D2FDD46" w:rsidR="1C88CEF3" w:rsidRDefault="00000000" w:rsidP="1C88CE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</m:t>
              </m:r>
            </m:e>
          </m:rad>
        </m:oMath>
      </m:oMathPara>
    </w:p>
    <w:p w14:paraId="64222F39" w14:textId="39BE2BF0" w:rsidR="1C88CEF3" w:rsidRDefault="1C88CEF3" w:rsidP="1C88CE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SS = 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ab/>
      </w:r>
      <w:r w:rsidR="4FD9F891" w:rsidRPr="1C88CEF3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L</m:t>
            </m:r>
          </m:e>
        </m:rad>
      </m:oMath>
    </w:p>
    <w:p w14:paraId="5B46833D" w14:textId="083B300D" w:rsidR="1C88CEF3" w:rsidRDefault="1C88CEF3" w:rsidP="1C88CE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ROP = 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+SS</m:t>
        </m:r>
      </m:oMath>
      <w:r>
        <w:tab/>
      </w:r>
      <w:r w:rsidR="708785F8" w:rsidRPr="1C88CEF3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⋅L+SS</m:t>
        </m:r>
      </m:oMath>
    </w:p>
    <w:p w14:paraId="0ECC3BAA" w14:textId="7F31EA55" w:rsidR="71B1D5B8" w:rsidRDefault="71B1D5B8" w:rsidP="71B1D5B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63CC5" w14:textId="5A0204A9" w:rsidR="5BEEEC5C" w:rsidRDefault="5BEEEC5C" w:rsidP="71B1D5B8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1F7CCB05">
        <w:rPr>
          <w:rFonts w:ascii="Times New Roman" w:eastAsia="Times New Roman" w:hAnsi="Times New Roman" w:cs="Times New Roman"/>
          <w:color w:val="auto"/>
        </w:rPr>
        <w:t>Week 6</w:t>
      </w:r>
      <w:r w:rsidR="78AFDECA" w:rsidRPr="1F7CCB05">
        <w:rPr>
          <w:rFonts w:ascii="Times New Roman" w:eastAsia="Times New Roman" w:hAnsi="Times New Roman" w:cs="Times New Roman"/>
          <w:color w:val="auto"/>
        </w:rPr>
        <w:t xml:space="preserve">: </w:t>
      </w:r>
      <w:r w:rsidR="1DACD4FB" w:rsidRPr="1F7CCB05">
        <w:rPr>
          <w:rFonts w:ascii="Times New Roman" w:eastAsia="Times New Roman" w:hAnsi="Times New Roman" w:cs="Times New Roman"/>
          <w:color w:val="auto"/>
        </w:rPr>
        <w:t>Inventory Management Pt. 2</w:t>
      </w:r>
    </w:p>
    <w:p w14:paraId="266D487F" w14:textId="1D45B631" w:rsidR="797F07D8" w:rsidRDefault="797F07D8" w:rsidP="1F7CCB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F7CCB0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Definitions:</w:t>
      </w:r>
    </w:p>
    <w:p w14:paraId="2663B458" w14:textId="42A44E6B" w:rsidR="71B1D5B8" w:rsidRDefault="71B1D5B8" w:rsidP="1F7CCB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</m:t>
        </m:r>
      </m:oMath>
      <w:r w:rsidR="7CABB444" w:rsidRPr="1F7CCB05">
        <w:rPr>
          <w:rFonts w:ascii="Times New Roman" w:eastAsia="Times New Roman" w:hAnsi="Times New Roman" w:cs="Times New Roman"/>
          <w:sz w:val="24"/>
          <w:szCs w:val="24"/>
        </w:rPr>
        <w:t xml:space="preserve"> Service Level/Critical Ration for the WHOLE supply chain</w:t>
      </w:r>
    </w:p>
    <w:p w14:paraId="5DF56F0A" w14:textId="4948098C" w:rsidR="29CDBB62" w:rsidRDefault="29CDBB62" w:rsidP="1F7CCB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7CCB05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1F7CCB05">
        <w:rPr>
          <w:rFonts w:ascii="Times New Roman" w:eastAsia="Times New Roman" w:hAnsi="Times New Roman" w:cs="Times New Roman"/>
          <w:sz w:val="24"/>
          <w:szCs w:val="24"/>
        </w:rPr>
        <w:t xml:space="preserve"> = Buy</w:t>
      </w:r>
      <w:r w:rsidR="540E0DD2" w:rsidRPr="1F7CCB05">
        <w:rPr>
          <w:rFonts w:ascii="Times New Roman" w:eastAsia="Times New Roman" w:hAnsi="Times New Roman" w:cs="Times New Roman"/>
          <w:sz w:val="24"/>
          <w:szCs w:val="24"/>
        </w:rPr>
        <w:t>-</w:t>
      </w:r>
      <w:r w:rsidRPr="1F7CCB05">
        <w:rPr>
          <w:rFonts w:ascii="Times New Roman" w:eastAsia="Times New Roman" w:hAnsi="Times New Roman" w:cs="Times New Roman"/>
          <w:sz w:val="24"/>
          <w:szCs w:val="24"/>
        </w:rPr>
        <w:t>back price</w:t>
      </w:r>
    </w:p>
    <w:p w14:paraId="437B16C6" w14:textId="11A406FC" w:rsidR="1F7CCB05" w:rsidRDefault="1F7CCB05" w:rsidP="1F7CCB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16098" w14:textId="6C27062D" w:rsidR="58D17A71" w:rsidRDefault="58D17A71" w:rsidP="1F7CCB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F7CCB05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</w:p>
    <w:p w14:paraId="180D8997" w14:textId="2E751619" w:rsidR="1F7CCB05" w:rsidRDefault="1F7CCB05" w:rsidP="1F7CCB05">
      <w:pPr>
        <w:spacing w:line="360" w:lineRule="auto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retail price - production 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retail price - production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 + 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 - holding 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</m:den>
          </m:f>
        </m:oMath>
      </m:oMathPara>
    </w:p>
    <w:p w14:paraId="3763FC5C" w14:textId="62E9F014" w:rsidR="1F7CCB05" w:rsidRDefault="1F7CCB05" w:rsidP="1F7CCB05">
      <w:pPr>
        <w:spacing w:line="360" w:lineRule="auto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Retailer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retail price - production 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retail price - production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 + 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 - 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b-shipping 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</m:den>
          </m:f>
        </m:oMath>
      </m:oMathPara>
    </w:p>
    <w:p w14:paraId="0678DD55" w14:textId="519DDAEA" w:rsidR="2818B9AB" w:rsidRDefault="2818B9AB" w:rsidP="478BD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78BDF78">
        <w:rPr>
          <w:rFonts w:ascii="Times New Roman" w:eastAsia="Times New Roman" w:hAnsi="Times New Roman" w:cs="Times New Roman"/>
          <w:sz w:val="24"/>
          <w:szCs w:val="24"/>
        </w:rPr>
        <w:t>Rearrange the formula to find b, the buy-back price</w:t>
      </w:r>
      <w:r w:rsidR="1F7CCB05" w:rsidRPr="478BDF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58B717" w14:textId="695BB011" w:rsidR="478BDF78" w:rsidRDefault="478BDF78" w:rsidP="478BDF78">
      <w:pPr>
        <w:pStyle w:val="Heading1"/>
        <w:rPr>
          <w:rFonts w:ascii="Times New Roman" w:eastAsia="Times New Roman" w:hAnsi="Times New Roman" w:cs="Times New Roman"/>
          <w:color w:val="auto"/>
        </w:rPr>
      </w:pPr>
    </w:p>
    <w:p w14:paraId="7D7E5ACF" w14:textId="736EA0D8" w:rsidR="00243557" w:rsidRDefault="00243557" w:rsidP="00243557"/>
    <w:p w14:paraId="761D832A" w14:textId="77777777" w:rsidR="00243557" w:rsidRPr="00243557" w:rsidRDefault="00243557" w:rsidP="00243557"/>
    <w:p w14:paraId="7F09DBCA" w14:textId="40707913" w:rsidR="3A804D82" w:rsidRDefault="3A804D82" w:rsidP="478BDF78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55185DD9">
        <w:rPr>
          <w:rFonts w:ascii="Times New Roman" w:eastAsia="Times New Roman" w:hAnsi="Times New Roman" w:cs="Times New Roman"/>
          <w:color w:val="auto"/>
        </w:rPr>
        <w:lastRenderedPageBreak/>
        <w:t>Week 7: Demand Forecasting</w:t>
      </w:r>
      <w:r w:rsidR="51CD0E35" w:rsidRPr="55185DD9">
        <w:rPr>
          <w:rFonts w:ascii="Times New Roman" w:eastAsia="Times New Roman" w:hAnsi="Times New Roman" w:cs="Times New Roman"/>
          <w:color w:val="auto"/>
        </w:rPr>
        <w:t xml:space="preserve"> Pt. 1 (Making a Forecast with CMA)</w:t>
      </w:r>
    </w:p>
    <w:p w14:paraId="621A1B92" w14:textId="564DB465" w:rsidR="478BDF78" w:rsidRDefault="478BDF78" w:rsidP="478BDF78"/>
    <w:p w14:paraId="5AE784D0" w14:textId="67392EF8" w:rsidR="10C07A61" w:rsidRDefault="400134F8" w:rsidP="2E3F3574">
      <w:pPr>
        <w:rPr>
          <w:rFonts w:ascii="Times New Roman" w:eastAsia="Times New Roman" w:hAnsi="Times New Roman" w:cs="Times New Roman"/>
          <w:sz w:val="24"/>
          <w:szCs w:val="24"/>
        </w:rPr>
      </w:pPr>
      <w:r w:rsidRPr="2E3F3574">
        <w:rPr>
          <w:rFonts w:ascii="Times New Roman" w:eastAsia="Times New Roman" w:hAnsi="Times New Roman" w:cs="Times New Roman"/>
          <w:sz w:val="24"/>
          <w:szCs w:val="24"/>
        </w:rPr>
        <w:t>Step-by-Step Guide for Decomposition</w:t>
      </w:r>
    </w:p>
    <w:p w14:paraId="1178606F" w14:textId="782754A4" w:rsidR="10C07A61" w:rsidRDefault="400134F8" w:rsidP="2E3F3574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="440F5D10" w:rsidRPr="55185DD9">
        <w:rPr>
          <w:rFonts w:ascii="Times New Roman" w:eastAsia="Times New Roman" w:hAnsi="Times New Roman" w:cs="Times New Roman"/>
          <w:sz w:val="24"/>
          <w:szCs w:val="24"/>
        </w:rPr>
        <w:t>Calculate the Centre Moving Average (CMA)</w:t>
      </w:r>
    </w:p>
    <w:p w14:paraId="7DD23343" w14:textId="414E7882" w:rsidR="10C07A61" w:rsidRDefault="400134F8" w:rsidP="2E3F357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E3F3574">
        <w:rPr>
          <w:rFonts w:ascii="Times New Roman" w:eastAsia="Times New Roman" w:hAnsi="Times New Roman" w:cs="Times New Roman"/>
          <w:sz w:val="24"/>
          <w:szCs w:val="24"/>
        </w:rPr>
        <w:t>Choose the window size</w:t>
      </w:r>
    </w:p>
    <w:p w14:paraId="3B7A7B7A" w14:textId="468EE54F" w:rsidR="26BEED14" w:rsidRDefault="26BEED14" w:rsidP="55185DD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Calculate the average for all values in that window, do not let the calculations overla</w:t>
      </w:r>
      <w:r w:rsidR="742ABBBA" w:rsidRPr="55185DD9">
        <w:rPr>
          <w:rFonts w:ascii="Times New Roman" w:eastAsia="Times New Roman" w:hAnsi="Times New Roman" w:cs="Times New Roman"/>
          <w:sz w:val="24"/>
          <w:szCs w:val="24"/>
        </w:rPr>
        <w:t>p</w:t>
      </w:r>
    </w:p>
    <w:p w14:paraId="26163832" w14:textId="073F4252" w:rsidR="0F7E478E" w:rsidRDefault="0F7E478E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Step 2: Calculate the Specific Seasonal Index (SSI)</w:t>
      </w:r>
    </w:p>
    <w:p w14:paraId="55DDD155" w14:textId="759DBCA2" w:rsidR="0F7E478E" w:rsidRDefault="0F7E478E" w:rsidP="55185D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SSI = x / CMA * 100</w:t>
      </w:r>
    </w:p>
    <w:p w14:paraId="5B558307" w14:textId="1E8A6398" w:rsidR="0F7E478E" w:rsidRDefault="0F7E478E" w:rsidP="55185D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You do not have to multiply by 100 but if you do, you must be consistent through all your calculation</w:t>
      </w:r>
    </w:p>
    <w:p w14:paraId="033F3E02" w14:textId="70C88530" w:rsidR="0F7E478E" w:rsidRDefault="0F7E478E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Step 3: Calculate the </w:t>
      </w:r>
      <w:proofErr w:type="spellStart"/>
      <w:r w:rsidRPr="55185DD9">
        <w:rPr>
          <w:rFonts w:ascii="Times New Roman" w:eastAsia="Times New Roman" w:hAnsi="Times New Roman" w:cs="Times New Roman"/>
          <w:sz w:val="24"/>
          <w:szCs w:val="24"/>
        </w:rPr>
        <w:t>Typcial</w:t>
      </w:r>
      <w:proofErr w:type="spellEnd"/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 Seasonal Index (TSI)</w:t>
      </w:r>
    </w:p>
    <w:p w14:paraId="1376050E" w14:textId="7D1618C1" w:rsidR="0F7E478E" w:rsidRDefault="0F7E478E" w:rsidP="55185DD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Calculate the average for all SSI of a specific period</w:t>
      </w:r>
    </w:p>
    <w:p w14:paraId="4CEF96FD" w14:textId="6677369A" w:rsidR="0F7E478E" w:rsidRDefault="0F7E478E" w:rsidP="55185DD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Say, you have winter, spring, summer and autumn, you calculate the TSI by averaging all the SSI for each season respectively</w:t>
      </w:r>
    </w:p>
    <w:p w14:paraId="2DD6456A" w14:textId="69916F49" w:rsidR="0F7E478E" w:rsidRDefault="0F7E478E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Step 4: </w:t>
      </w:r>
      <w:proofErr w:type="spellStart"/>
      <w:r w:rsidRPr="55185DD9">
        <w:rPr>
          <w:rFonts w:ascii="Times New Roman" w:eastAsia="Times New Roman" w:hAnsi="Times New Roman" w:cs="Times New Roman"/>
          <w:sz w:val="24"/>
          <w:szCs w:val="24"/>
        </w:rPr>
        <w:t>Deseasonalise</w:t>
      </w:r>
      <w:proofErr w:type="spellEnd"/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 the data</w:t>
      </w:r>
    </w:p>
    <w:p w14:paraId="4D719A17" w14:textId="005F464B" w:rsidR="0F7E478E" w:rsidRDefault="0F7E478E" w:rsidP="55185D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You divide the value by the respective Typical Seasonal Index</w:t>
      </w:r>
    </w:p>
    <w:p w14:paraId="2FF9980E" w14:textId="075C90C8" w:rsidR="0F7E478E" w:rsidRDefault="0F7E478E" w:rsidP="55185D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If you multiplied by 100 earlier, you now must divide by 100</w:t>
      </w:r>
    </w:p>
    <w:p w14:paraId="2E51E591" w14:textId="52260BB0" w:rsidR="0F7E478E" w:rsidRDefault="0F7E478E" w:rsidP="55185D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5185DD9">
        <w:rPr>
          <w:rFonts w:ascii="Times New Roman" w:eastAsia="Times New Roman" w:hAnsi="Times New Roman" w:cs="Times New Roman"/>
          <w:sz w:val="24"/>
          <w:szCs w:val="24"/>
        </w:rPr>
        <w:t>Deseasonalised</w:t>
      </w:r>
      <w:proofErr w:type="spellEnd"/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 data = x/TSI*100</w:t>
      </w:r>
    </w:p>
    <w:p w14:paraId="387FF359" w14:textId="5A6B699D" w:rsidR="0F7E478E" w:rsidRDefault="0F7E478E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Step 5: Make a prediction, meaning calculate the trend</w:t>
      </w:r>
    </w:p>
    <w:p w14:paraId="2467616F" w14:textId="6006ACE3" w:rsidR="0F7E478E" w:rsidRDefault="0F7E478E" w:rsidP="55185DD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You will be given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⋅x+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7581695" w14:textId="03570E57" w:rsidR="538F97F9" w:rsidRDefault="538F97F9" w:rsidP="55185DD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55185DD9">
        <w:rPr>
          <w:rFonts w:ascii="Times New Roman" w:eastAsia="Times New Roman" w:hAnsi="Times New Roman" w:cs="Times New Roman"/>
          <w:sz w:val="24"/>
          <w:szCs w:val="24"/>
          <w:highlight w:val="yellow"/>
        </w:rPr>
        <w:t>Plug in your x in the linear function and calculate y</w:t>
      </w:r>
    </w:p>
    <w:p w14:paraId="381FA18E" w14:textId="54CA777D" w:rsidR="538F97F9" w:rsidRDefault="538F97F9" w:rsidP="55185DD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To make the prediction for the given season you multiply y with the Typical Seasonal Index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350"/>
        <w:gridCol w:w="1905"/>
        <w:gridCol w:w="1785"/>
        <w:gridCol w:w="1695"/>
        <w:gridCol w:w="1688"/>
      </w:tblGrid>
      <w:tr w:rsidR="55185DD9" w14:paraId="1BF637E8" w14:textId="77777777" w:rsidTr="55185DD9">
        <w:trPr>
          <w:trHeight w:val="300"/>
        </w:trPr>
        <w:tc>
          <w:tcPr>
            <w:tcW w:w="1065" w:type="dxa"/>
          </w:tcPr>
          <w:p w14:paraId="2095CD24" w14:textId="4EF2D6BC" w:rsidR="742ABBBA" w:rsidRDefault="742ABBBA" w:rsidP="55185D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350" w:type="dxa"/>
          </w:tcPr>
          <w:p w14:paraId="6AADBCC5" w14:textId="43EDD999" w:rsidR="742ABBBA" w:rsidRDefault="742ABBBA" w:rsidP="55185D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CMA</w:t>
            </w:r>
          </w:p>
        </w:tc>
        <w:tc>
          <w:tcPr>
            <w:tcW w:w="1905" w:type="dxa"/>
          </w:tcPr>
          <w:p w14:paraId="1645ADDB" w14:textId="60619FD3" w:rsidR="742ABBBA" w:rsidRDefault="742ABBBA" w:rsidP="55185D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 Seasonal Index</w:t>
            </w:r>
          </w:p>
        </w:tc>
        <w:tc>
          <w:tcPr>
            <w:tcW w:w="1785" w:type="dxa"/>
          </w:tcPr>
          <w:p w14:paraId="4344D445" w14:textId="7C8F1F02" w:rsidR="383C0C26" w:rsidRDefault="383C0C26" w:rsidP="55185D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Seasonal Index</w:t>
            </w:r>
          </w:p>
        </w:tc>
        <w:tc>
          <w:tcPr>
            <w:tcW w:w="1695" w:type="dxa"/>
          </w:tcPr>
          <w:p w14:paraId="53D60A0E" w14:textId="18A067D8" w:rsidR="799726F4" w:rsidRDefault="799726F4" w:rsidP="55185D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55185D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Deseasonalise</w:t>
            </w:r>
            <w:proofErr w:type="spellEnd"/>
          </w:p>
        </w:tc>
        <w:tc>
          <w:tcPr>
            <w:tcW w:w="1688" w:type="dxa"/>
          </w:tcPr>
          <w:p w14:paraId="30774342" w14:textId="5619CCFA" w:rsidR="799726F4" w:rsidRDefault="799726F4" w:rsidP="55185D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55185D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Reseasonalise</w:t>
            </w:r>
            <w:proofErr w:type="spellEnd"/>
          </w:p>
        </w:tc>
      </w:tr>
      <w:tr w:rsidR="55185DD9" w14:paraId="6FF2B8F2" w14:textId="77777777" w:rsidTr="55185DD9">
        <w:trPr>
          <w:trHeight w:val="300"/>
        </w:trPr>
        <w:tc>
          <w:tcPr>
            <w:tcW w:w="1065" w:type="dxa"/>
          </w:tcPr>
          <w:p w14:paraId="2C38389F" w14:textId="15950EF2" w:rsidR="742ABBBA" w:rsidRDefault="742ABBBA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350" w:type="dxa"/>
          </w:tcPr>
          <w:p w14:paraId="08987B2A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1C374971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22A5E56C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2781DD32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14:paraId="085BE31B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185DD9" w14:paraId="022FA9ED" w14:textId="77777777" w:rsidTr="55185DD9">
        <w:trPr>
          <w:trHeight w:val="300"/>
        </w:trPr>
        <w:tc>
          <w:tcPr>
            <w:tcW w:w="1065" w:type="dxa"/>
          </w:tcPr>
          <w:p w14:paraId="5E18D3E3" w14:textId="239B8F86" w:rsidR="742ABBBA" w:rsidRDefault="742ABBBA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350" w:type="dxa"/>
          </w:tcPr>
          <w:p w14:paraId="1C46B194" w14:textId="4377FFB8" w:rsidR="55185DD9" w:rsidRDefault="55185DD9" w:rsidP="55185DD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CM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1905" w:type="dxa"/>
          </w:tcPr>
          <w:p w14:paraId="3C87F2FE" w14:textId="415EE4AD" w:rsidR="2711E124" w:rsidRDefault="2711E124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SSI = </w:t>
            </w:r>
            <w:r w:rsidR="742ABBBA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x2/</w:t>
            </w:r>
            <m:oMath>
              <m:r>
                <w:rPr>
                  <w:rFonts w:ascii="Cambria Math" w:hAnsi="Cambria Math"/>
                </w:rPr>
                <m:t>CM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oMath>
            <w:r w:rsidR="5B9FCF2A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*100</w:t>
            </w:r>
          </w:p>
        </w:tc>
        <w:tc>
          <w:tcPr>
            <w:tcW w:w="1785" w:type="dxa"/>
          </w:tcPr>
          <w:p w14:paraId="36B0D72D" w14:textId="21CF3889" w:rsidR="350FDD81" w:rsidRDefault="350FDD81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TSI = </w:t>
            </w:r>
            <w:r w:rsidR="1CEF01DB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  <w:r w:rsidR="1F2F767E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SSI for that specific period</w:t>
            </w:r>
          </w:p>
        </w:tc>
        <w:tc>
          <w:tcPr>
            <w:tcW w:w="1695" w:type="dxa"/>
          </w:tcPr>
          <w:p w14:paraId="32A7FE71" w14:textId="475A1922" w:rsidR="59DAAC30" w:rsidRDefault="59DAAC30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X2 </w:t>
            </w:r>
            <w:r w:rsidR="41F185ED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TSI</w:t>
            </w:r>
            <w:r w:rsidR="1A3AB07E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*100</w:t>
            </w:r>
          </w:p>
        </w:tc>
        <w:tc>
          <w:tcPr>
            <w:tcW w:w="1688" w:type="dxa"/>
          </w:tcPr>
          <w:p w14:paraId="5FE9D8B8" w14:textId="1D532A85" w:rsidR="6206658E" w:rsidRDefault="6206658E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Trend * TSI/100</w:t>
            </w:r>
          </w:p>
        </w:tc>
      </w:tr>
      <w:tr w:rsidR="55185DD9" w14:paraId="21AA7E99" w14:textId="77777777" w:rsidTr="55185DD9">
        <w:trPr>
          <w:trHeight w:val="300"/>
        </w:trPr>
        <w:tc>
          <w:tcPr>
            <w:tcW w:w="1065" w:type="dxa"/>
          </w:tcPr>
          <w:p w14:paraId="35437BB0" w14:textId="410B7C59" w:rsidR="742ABBBA" w:rsidRDefault="742ABBBA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350" w:type="dxa"/>
          </w:tcPr>
          <w:p w14:paraId="145696FE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CE4F4FC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EFA834C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6DA7A0A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14:paraId="1B195D87" w14:textId="0C9A594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185DD9" w14:paraId="38F9B14A" w14:textId="77777777" w:rsidTr="55185DD9">
        <w:trPr>
          <w:trHeight w:val="300"/>
        </w:trPr>
        <w:tc>
          <w:tcPr>
            <w:tcW w:w="1065" w:type="dxa"/>
          </w:tcPr>
          <w:p w14:paraId="534DB4D8" w14:textId="0DBA69F8" w:rsidR="742ABBBA" w:rsidRDefault="742ABBBA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350" w:type="dxa"/>
          </w:tcPr>
          <w:p w14:paraId="3C0B52E5" w14:textId="2B1B649D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CM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1905" w:type="dxa"/>
          </w:tcPr>
          <w:p w14:paraId="2ECBC772" w14:textId="4D2507D9" w:rsidR="06BDD20E" w:rsidRDefault="06BDD20E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SSI = </w:t>
            </w:r>
            <w:r w:rsidR="742ABBBA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x4/</w:t>
            </w:r>
            <m:oMath>
              <m:r>
                <w:rPr>
                  <w:rFonts w:ascii="Cambria Math" w:hAnsi="Cambria Math"/>
                </w:rPr>
                <m:t>CM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3,4</m:t>
                  </m:r>
                </m:sub>
              </m:sSub>
            </m:oMath>
            <w:r w:rsidR="7C4D5C91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*100</w:t>
            </w:r>
          </w:p>
        </w:tc>
        <w:tc>
          <w:tcPr>
            <w:tcW w:w="1785" w:type="dxa"/>
          </w:tcPr>
          <w:p w14:paraId="743E219E" w14:textId="4FA1027D" w:rsidR="4DC40A2A" w:rsidRDefault="4DC40A2A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TSI = </w:t>
            </w:r>
            <w:r w:rsidR="097A28DA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Average of SSI for that specific period</w:t>
            </w:r>
          </w:p>
          <w:p w14:paraId="789A84ED" w14:textId="069334EB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9CD416F" w14:textId="0DF5172B" w:rsidR="35E9E623" w:rsidRDefault="35E9E623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X4 </w:t>
            </w:r>
            <w:r w:rsidR="6413A14E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TSI</w:t>
            </w:r>
            <w:r w:rsidR="005AFE5F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*100</w:t>
            </w:r>
          </w:p>
          <w:p w14:paraId="763D2D19" w14:textId="42987721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14:paraId="58AD929A" w14:textId="1D532A85" w:rsidR="6CED62EF" w:rsidRDefault="6CED62EF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Trend * TSI/100</w:t>
            </w:r>
          </w:p>
          <w:p w14:paraId="0861426F" w14:textId="39A0D028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185DD9" w14:paraId="4D5B7854" w14:textId="77777777" w:rsidTr="55185DD9">
        <w:trPr>
          <w:trHeight w:val="300"/>
        </w:trPr>
        <w:tc>
          <w:tcPr>
            <w:tcW w:w="1065" w:type="dxa"/>
          </w:tcPr>
          <w:p w14:paraId="47C6FAA6" w14:textId="06FCA79C" w:rsidR="742ABBBA" w:rsidRDefault="742ABBBA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1350" w:type="dxa"/>
          </w:tcPr>
          <w:p w14:paraId="62A3CF6E" w14:textId="3A2DC7A8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343D6222" w14:textId="0D6D6750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517E6077" w14:textId="22BF0A2A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B1922AD" w14:textId="4B2C0380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14:paraId="0AEBED98" w14:textId="6F8B6ADF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185DD9" w14:paraId="109B6367" w14:textId="77777777" w:rsidTr="55185DD9">
        <w:trPr>
          <w:trHeight w:val="300"/>
        </w:trPr>
        <w:tc>
          <w:tcPr>
            <w:tcW w:w="1065" w:type="dxa"/>
          </w:tcPr>
          <w:p w14:paraId="6F2FFC85" w14:textId="595A6DD8" w:rsidR="742ABBBA" w:rsidRDefault="742ABBBA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x6</w:t>
            </w:r>
          </w:p>
        </w:tc>
        <w:tc>
          <w:tcPr>
            <w:tcW w:w="1350" w:type="dxa"/>
          </w:tcPr>
          <w:p w14:paraId="4186816B" w14:textId="13124002" w:rsidR="55185DD9" w:rsidRDefault="55185DD9" w:rsidP="55185DD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CM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5,6</m:t>
                    </m:r>
                  </m:sub>
                </m:sSub>
              </m:oMath>
            </m:oMathPara>
          </w:p>
        </w:tc>
        <w:tc>
          <w:tcPr>
            <w:tcW w:w="1905" w:type="dxa"/>
          </w:tcPr>
          <w:p w14:paraId="621AC799" w14:textId="7E80BDAC" w:rsidR="57F36D52" w:rsidRDefault="57F36D52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SSI = </w:t>
            </w:r>
            <w:r w:rsidR="178E7EBF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x6/</w:t>
            </w:r>
            <m:oMath>
              <m:r>
                <w:rPr>
                  <w:rFonts w:ascii="Cambria Math" w:hAnsi="Cambria Math"/>
                </w:rPr>
                <m:t>CM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5,6</m:t>
                  </m:r>
                </m:sub>
              </m:sSub>
            </m:oMath>
            <w:r w:rsidR="7F6EA4F5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*100</w:t>
            </w:r>
          </w:p>
        </w:tc>
        <w:tc>
          <w:tcPr>
            <w:tcW w:w="1785" w:type="dxa"/>
          </w:tcPr>
          <w:p w14:paraId="40F4496F" w14:textId="0A147D98" w:rsidR="6086D3BE" w:rsidRDefault="6086D3BE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TSI = </w:t>
            </w:r>
            <w:r w:rsidR="2DA49ECB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Average of SSI for that specific period</w:t>
            </w:r>
          </w:p>
          <w:p w14:paraId="70B5D1A6" w14:textId="4EBE8C53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A59B1A3" w14:textId="1391B1DB" w:rsidR="0B674C64" w:rsidRDefault="0B674C64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X6 </w:t>
            </w:r>
            <w:r w:rsidR="4E544CC5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TSI</w:t>
            </w:r>
            <w:r w:rsidR="1EC003CA"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*100</w:t>
            </w:r>
          </w:p>
          <w:p w14:paraId="78ABF3D4" w14:textId="4C764F7D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14:paraId="2EDAC5E0" w14:textId="1D532A85" w:rsidR="40E71964" w:rsidRDefault="40E71964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185DD9">
              <w:rPr>
                <w:rFonts w:ascii="Times New Roman" w:eastAsia="Times New Roman" w:hAnsi="Times New Roman" w:cs="Times New Roman"/>
                <w:sz w:val="24"/>
                <w:szCs w:val="24"/>
              </w:rPr>
              <w:t>Trend * TSI/100</w:t>
            </w:r>
          </w:p>
          <w:p w14:paraId="79BF0AE3" w14:textId="6FA375EF" w:rsidR="55185DD9" w:rsidRDefault="55185DD9" w:rsidP="55185D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EC98EC" w14:textId="35E3111E" w:rsidR="478BDF78" w:rsidRDefault="478BDF78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D4F8A" w14:textId="244B2AE3" w:rsidR="7820668B" w:rsidRDefault="77974814" w:rsidP="55185DD9">
      <w:pPr>
        <w:pStyle w:val="Heading1"/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55185DD9">
        <w:rPr>
          <w:rFonts w:ascii="Times New Roman" w:eastAsia="Times New Roman" w:hAnsi="Times New Roman" w:cs="Times New Roman"/>
          <w:color w:val="auto"/>
        </w:rPr>
        <w:t>Week 8: Demand Forecasting</w:t>
      </w:r>
      <w:r w:rsidR="111AE0C1" w:rsidRPr="55185DD9">
        <w:rPr>
          <w:rFonts w:ascii="Times New Roman" w:eastAsia="Times New Roman" w:hAnsi="Times New Roman" w:cs="Times New Roman"/>
          <w:color w:val="auto"/>
        </w:rPr>
        <w:t xml:space="preserve"> Pt. 2 (WTP, Net Utility, Total Demand &amp; Revenue)</w:t>
      </w:r>
    </w:p>
    <w:p w14:paraId="21CE2832" w14:textId="12FCDE10" w:rsidR="7820668B" w:rsidRDefault="7871E6BE" w:rsidP="55185DD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Definitions &amp; Denotations:</w:t>
      </w:r>
    </w:p>
    <w:p w14:paraId="2F89700A" w14:textId="5926445A" w:rsidR="7820668B" w:rsidRDefault="7871E6BE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WTP = Willingness to Pay</w:t>
      </w:r>
    </w:p>
    <w:p w14:paraId="0F21E29B" w14:textId="5DC93BA4" w:rsidR="7820668B" w:rsidRDefault="7820668B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129E2" w14:textId="4062F87D" w:rsidR="7820668B" w:rsidRDefault="7871E6BE" w:rsidP="55185DD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>Formulae &amp; Rules:</w:t>
      </w:r>
    </w:p>
    <w:p w14:paraId="64222787" w14:textId="47129319" w:rsidR="7820668B" w:rsidRDefault="7871E6BE" w:rsidP="55185DD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Customers will always choose the option that gives them the highest net utility (D = 1)</w:t>
      </w:r>
    </w:p>
    <w:p w14:paraId="77603197" w14:textId="70193897" w:rsidR="7820668B" w:rsidRDefault="7871E6BE" w:rsidP="55185DD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Any other option will be disregarded (D = 0)</w:t>
      </w:r>
    </w:p>
    <w:p w14:paraId="62AA44F0" w14:textId="329CE83D" w:rsidR="7820668B" w:rsidRDefault="7871E6BE" w:rsidP="55185DD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When the net utility is 0, customers tend to choose an outside option</w:t>
      </w:r>
    </w:p>
    <w:p w14:paraId="57AFBC41" w14:textId="56F1EA0F" w:rsidR="7820668B" w:rsidRDefault="7871E6BE" w:rsidP="55185DD9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Check the exam question, if this is possible</w:t>
      </w:r>
    </w:p>
    <w:p w14:paraId="5D69B900" w14:textId="57821FD5" w:rsidR="7820668B" w:rsidRDefault="7871E6BE" w:rsidP="55185DD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Tie Breaking Rule: If there is a tie for the net utility, then there is an equal probability for choosing each option (D = 0.5)</w:t>
      </w:r>
    </w:p>
    <w:p w14:paraId="47D5F5A5" w14:textId="323B1122" w:rsidR="7820668B" w:rsidRDefault="7820668B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FC7B4" w14:textId="1D14F092" w:rsidR="7820668B" w:rsidRDefault="7871E6BE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Step 1: Calculate the demand for each option</w:t>
      </w:r>
    </w:p>
    <w:p w14:paraId="1861869A" w14:textId="7C5E80F6" w:rsidR="7820668B" w:rsidRDefault="7871E6BE" w:rsidP="55185DD9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>Demand = Number of customers where WTP is &gt;= the specific price</w:t>
      </w:r>
    </w:p>
    <w:p w14:paraId="37C9CA97" w14:textId="57561C4E" w:rsidR="7820668B" w:rsidRDefault="7820668B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93C68" w14:textId="730FAA08" w:rsidR="7820668B" w:rsidRDefault="7871E6BE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Step 2: Calculate the net utilities for each option for every customer respectively</w:t>
      </w:r>
    </w:p>
    <w:p w14:paraId="38F6679A" w14:textId="41AB380B" w:rsidR="7820668B" w:rsidRDefault="7871E6BE" w:rsidP="55185DD9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>Net Utility = WTP – Price</w:t>
      </w:r>
    </w:p>
    <w:p w14:paraId="0143856C" w14:textId="11B788F2" w:rsidR="7820668B" w:rsidRDefault="7820668B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66D16" w14:textId="6AA5123E" w:rsidR="7820668B" w:rsidRDefault="7871E6BE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Step 3: Determine the probabilities for the customers’ choice</w:t>
      </w:r>
    </w:p>
    <w:p w14:paraId="133EAF2F" w14:textId="148D2340" w:rsidR="7820668B" w:rsidRDefault="7D5A1FD6" w:rsidP="55185DD9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>Net Utility &gt; Other Net Utilities, D = 1</w:t>
      </w:r>
    </w:p>
    <w:p w14:paraId="04883F7B" w14:textId="0B507A7B" w:rsidR="7820668B" w:rsidRDefault="7D5A1FD6" w:rsidP="55185DD9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Net Utility &lt; Other Net Utilities, D = 0</w:t>
      </w:r>
    </w:p>
    <w:p w14:paraId="0C530EB8" w14:textId="68348C1F" w:rsidR="7820668B" w:rsidRDefault="7D5A1FD6" w:rsidP="55185DD9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>Net Utility = Other Net Utilities, D = 1/number of options</w:t>
      </w:r>
    </w:p>
    <w:p w14:paraId="66500569" w14:textId="7D49E908" w:rsidR="7820668B" w:rsidRDefault="7820668B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8D13A" w14:textId="1C0F69FB" w:rsidR="7820668B" w:rsidRDefault="7D5A1FD6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Step 4: Calculate the total demand for each option</w:t>
      </w:r>
      <w:r w:rsidR="245ED379" w:rsidRPr="55185DD9">
        <w:rPr>
          <w:rFonts w:ascii="Times New Roman" w:eastAsia="Times New Roman" w:hAnsi="Times New Roman" w:cs="Times New Roman"/>
          <w:sz w:val="24"/>
          <w:szCs w:val="24"/>
        </w:rPr>
        <w:t>, where “</w:t>
      </w:r>
      <w:proofErr w:type="spellStart"/>
      <w:r w:rsidR="245ED379" w:rsidRPr="55185DD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245ED379" w:rsidRPr="55185DD9">
        <w:rPr>
          <w:rFonts w:ascii="Times New Roman" w:eastAsia="Times New Roman" w:hAnsi="Times New Roman" w:cs="Times New Roman"/>
          <w:sz w:val="24"/>
          <w:szCs w:val="24"/>
        </w:rPr>
        <w:t>” is the specific price option for the product</w:t>
      </w:r>
    </w:p>
    <w:p w14:paraId="610AD70C" w14:textId="5FECF0E7" w:rsidR="7820668B" w:rsidRDefault="7D5A1FD6" w:rsidP="55185DD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>Total Demand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i</m:t>
            </m:r>
          </m:sub>
          <m:sup/>
          <m:e/>
        </m:sPre>
      </m:oMath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4593C52E" w14:textId="086A1002" w:rsidR="7820668B" w:rsidRDefault="00105574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Incorporate the proportions of customer groups, where one group is k and the other is m</w:t>
      </w:r>
    </w:p>
    <w:p w14:paraId="6FD1AF9F" w14:textId="11AB1F60" w:rsidR="7820668B" w:rsidRDefault="00105574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>Total Demand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i</m:t>
            </m:r>
          </m:sub>
          <m:sup/>
          <m:e/>
        </m:sPre>
      </m:oMath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</w:t>
      </w:r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proportio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 + 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proportio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16E20631" w14:textId="1F2559D8" w:rsidR="7820668B" w:rsidRDefault="7820668B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07C20" w14:textId="63F509E2" w:rsidR="7820668B" w:rsidRDefault="3623A982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Step 5: Calculate the Total Revenue</w:t>
      </w:r>
    </w:p>
    <w:p w14:paraId="65B566A2" w14:textId="2C126DF8" w:rsidR="7820668B" w:rsidRDefault="3947985C" w:rsidP="55185DD9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>Total Revenue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i</m:t>
            </m:r>
          </m:sub>
          <m:sup/>
          <m:e/>
        </m:sPre>
      </m:oMath>
      <w:r w:rsidR="60036E98"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Total Demand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i</m:t>
            </m:r>
          </m:sub>
          <m:sup/>
          <m:e/>
        </m:sPre>
      </m:oMath>
      <w:r w:rsidR="77B9C504"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* Price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i</m:t>
            </m:r>
          </m:sub>
          <m:sup/>
          <m:e/>
        </m:sPre>
      </m:oMath>
    </w:p>
    <w:p w14:paraId="59EBAE76" w14:textId="39CFA6B9" w:rsidR="7820668B" w:rsidRDefault="1334A877" w:rsidP="55185DD9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Total Revenue =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Total Revenu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4AFE94CE" w14:textId="3580880D" w:rsidR="7820668B" w:rsidRDefault="65B9EE47" w:rsidP="55185DD9">
      <w:pPr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color w:val="FF0000"/>
          <w:sz w:val="24"/>
          <w:szCs w:val="24"/>
        </w:rPr>
        <w:t>Conclude by choosing the price option that gives you the highest total revenue!</w:t>
      </w:r>
    </w:p>
    <w:p w14:paraId="2EB6D138" w14:textId="23CD162C" w:rsidR="7820668B" w:rsidRDefault="7820668B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77C84" w14:textId="1AA0C731" w:rsidR="7820668B" w:rsidRDefault="5A722787" w:rsidP="55185DD9">
      <w:pPr>
        <w:pStyle w:val="Heading1"/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55185DD9">
        <w:rPr>
          <w:rFonts w:ascii="Times New Roman" w:eastAsia="Times New Roman" w:hAnsi="Times New Roman" w:cs="Times New Roman"/>
          <w:color w:val="auto"/>
        </w:rPr>
        <w:t>Week 9: Sigma Capability</w:t>
      </w:r>
    </w:p>
    <w:p w14:paraId="37D9ABAD" w14:textId="5237040A" w:rsidR="7820668B" w:rsidRDefault="1BFAA4B1" w:rsidP="55185DD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Definitions &amp; Denotations:</w:t>
      </w:r>
    </w:p>
    <w:p w14:paraId="1AEBF086" w14:textId="2B14B667" w:rsidR="7820668B" w:rsidRDefault="1BFAA4B1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LTL = Lower Tolerance Limit</w:t>
      </w:r>
    </w:p>
    <w:p w14:paraId="3F3A533E" w14:textId="6B685EBB" w:rsidR="7820668B" w:rsidRDefault="1BFAA4B1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UTL = Upper Tolerance Limi</w:t>
      </w:r>
      <w:r w:rsidR="3B748A53" w:rsidRPr="55185DD9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346B4590" w14:textId="304E51AE" w:rsidR="7820668B" w:rsidRDefault="3B748A53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z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 </m:t>
        </m:r>
      </m:oMath>
      <w:r w:rsidR="4FD91D14" w:rsidRPr="55185DD9">
        <w:rPr>
          <w:rFonts w:ascii="Times New Roman" w:eastAsia="Times New Roman" w:hAnsi="Times New Roman" w:cs="Times New Roman"/>
          <w:sz w:val="24"/>
          <w:szCs w:val="24"/>
        </w:rPr>
        <w:t>= Sigma Capability, the minimum z</w:t>
      </w:r>
    </w:p>
    <w:p w14:paraId="544277B5" w14:textId="1551B8FA" w:rsidR="7820668B" w:rsidRDefault="4FD91D14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C</w:t>
      </w:r>
      <m:oMath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 </m:t>
        </m:r>
      </m:oMath>
      <w:r w:rsidR="7CCFA521" w:rsidRPr="55185DD9">
        <w:rPr>
          <w:rFonts w:ascii="Times New Roman" w:eastAsia="Times New Roman" w:hAnsi="Times New Roman" w:cs="Times New Roman"/>
          <w:sz w:val="24"/>
          <w:szCs w:val="24"/>
        </w:rPr>
        <w:t xml:space="preserve"> = Sigma Capability Index</w:t>
      </w:r>
    </w:p>
    <w:p w14:paraId="60D341EC" w14:textId="4B421CD6" w:rsidR="7820668B" w:rsidRDefault="7820668B" w:rsidP="55185D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DEBB1B" w14:textId="4246AC46" w:rsidR="7820668B" w:rsidRDefault="7CCFA521" w:rsidP="55185DD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>Formulae:</w:t>
      </w:r>
    </w:p>
    <w:p w14:paraId="40436E97" w14:textId="76FFAE1B" w:rsidR="7820668B" w:rsidRDefault="00000000" w:rsidP="55185DD9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 = 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X-LTL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</w:rPr>
                  <m:t>, 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UTL - X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</m:func>
      </m:oMath>
      <w:r w:rsidR="46FC2A3C" w:rsidRPr="55185DD9">
        <w:rPr>
          <w:rFonts w:ascii="Times New Roman" w:eastAsia="Times New Roman" w:hAnsi="Times New Roman" w:cs="Times New Roman"/>
          <w:sz w:val="24"/>
          <w:szCs w:val="24"/>
        </w:rPr>
        <w:t>, the higher z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min</m:t>
            </m:r>
          </m:sub>
          <m:sup/>
          <m:e/>
        </m:sPre>
      </m:oMath>
      <w:r w:rsidR="50E6C1EC" w:rsidRPr="55185DD9">
        <w:rPr>
          <w:rFonts w:ascii="Times New Roman" w:eastAsia="Times New Roman" w:hAnsi="Times New Roman" w:cs="Times New Roman"/>
          <w:sz w:val="24"/>
          <w:szCs w:val="24"/>
        </w:rPr>
        <w:t>, the better the process quality</w:t>
      </w:r>
    </w:p>
    <w:p w14:paraId="67B0D39B" w14:textId="608ADE5D" w:rsidR="7820668B" w:rsidRDefault="00000000" w:rsidP="55185DD9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= 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X-LTL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3σ</m:t>
                    </m:r>
                  </m:den>
                </m:f>
                <m:r>
                  <w:rPr>
                    <w:rFonts w:ascii="Cambria Math" w:hAnsi="Cambria Math"/>
                  </w:rPr>
                  <m:t>, 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UTL-X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3σ</m:t>
                    </m:r>
                  </m:den>
                </m:f>
              </m:e>
            </m:d>
          </m:e>
        </m:func>
      </m:oMath>
      <w:r w:rsidR="5A1E5E65" w:rsidRPr="55185DD9">
        <w:rPr>
          <w:rFonts w:ascii="Times New Roman" w:eastAsia="Times New Roman" w:hAnsi="Times New Roman" w:cs="Times New Roman"/>
          <w:sz w:val="24"/>
          <w:szCs w:val="24"/>
        </w:rPr>
        <w:t>, the larger the index, the better</w:t>
      </w:r>
    </w:p>
    <w:p w14:paraId="3A90863A" w14:textId="68CF8405" w:rsidR="7820668B" w:rsidRDefault="7820668B" w:rsidP="55185D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A5A20" w14:textId="71EEAEDA" w:rsidR="7820668B" w:rsidRDefault="5A1E5E65" w:rsidP="55185DD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Calculating the Desired Standard Deviation for YY% Quality (Y out of 100 Defects):</w:t>
      </w:r>
    </w:p>
    <w:p w14:paraId="2D1DA9DA" w14:textId="705FC9C8" w:rsidR="7820668B" w:rsidRDefault="5A1E5E65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Step 1: Calculate the z for both LTL and UTL</w:t>
      </w:r>
      <w:r w:rsidR="56F22FC0" w:rsidRPr="55185DD9">
        <w:rPr>
          <w:rFonts w:ascii="Times New Roman" w:eastAsia="Times New Roman" w:hAnsi="Times New Roman" w:cs="Times New Roman"/>
          <w:sz w:val="24"/>
          <w:szCs w:val="24"/>
        </w:rPr>
        <w:t xml:space="preserve"> and find the p-value for each</w:t>
      </w:r>
      <w:r w:rsidR="378ADB66" w:rsidRPr="55185DD9">
        <w:rPr>
          <w:rFonts w:ascii="Times New Roman" w:eastAsia="Times New Roman" w:hAnsi="Times New Roman" w:cs="Times New Roman"/>
          <w:sz w:val="24"/>
          <w:szCs w:val="24"/>
        </w:rPr>
        <w:t xml:space="preserve"> z-score</w:t>
      </w:r>
    </w:p>
    <w:p w14:paraId="7896EA4C" w14:textId="0FC63A12" w:rsidR="7820668B" w:rsidRDefault="00000000" w:rsidP="55185DD9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UTL-X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</m:oMath>
      <w:r w:rsidR="7820668B">
        <w:tab/>
      </w:r>
      <w:r w:rsidR="42F874E5" w:rsidRPr="55185DD9">
        <w:rPr>
          <w:rFonts w:ascii="Times New Roman" w:eastAsia="Times New Roman" w:hAnsi="Times New Roman" w:cs="Times New Roman"/>
          <w:sz w:val="24"/>
          <w:szCs w:val="24"/>
        </w:rPr>
        <w:t>and</w:t>
      </w:r>
      <w:r w:rsidR="7820668B">
        <w:tab/>
      </w:r>
      <w:r w:rsidR="7820668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X-LTL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14:paraId="418EE2FA" w14:textId="37FDE39A" w:rsidR="7820668B" w:rsidRDefault="00000000" w:rsidP="55185DD9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 → 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7820668B">
        <w:tab/>
      </w:r>
      <w:r w:rsidR="7820668B">
        <w:tab/>
      </w:r>
      <w:r w:rsidR="2046810C" w:rsidRPr="55185DD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7820668B">
        <w:tab/>
      </w:r>
      <w:r w:rsidR="7820668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 → 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5FB9DBFE" w14:textId="7043915A" w:rsidR="7820668B" w:rsidRDefault="7820668B" w:rsidP="55185D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8C4FE" w14:textId="6CBA96D9" w:rsidR="7820668B" w:rsidRDefault="29D41306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Step 2: Calculate the </w:t>
      </w:r>
      <w:r w:rsidR="2A3C29EF" w:rsidRPr="55185DD9">
        <w:rPr>
          <w:rFonts w:ascii="Times New Roman" w:eastAsia="Times New Roman" w:hAnsi="Times New Roman" w:cs="Times New Roman"/>
          <w:sz w:val="24"/>
          <w:szCs w:val="24"/>
        </w:rPr>
        <w:t>probabilities of Defects and Non-Defects</w:t>
      </w:r>
    </w:p>
    <w:p w14:paraId="5BBBC6AD" w14:textId="6329227F" w:rsidR="7820668B" w:rsidRDefault="7820668B" w:rsidP="55185DD9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 = 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ab/>
      </w:r>
      <w:r w:rsidR="6AD2905F" w:rsidRPr="55185DD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N-D</m:t>
            </m:r>
          </m:e>
        </m:d>
        <m:r>
          <w:rPr>
            <w:rFonts w:ascii="Cambria Math" w:hAnsi="Cambria Math"/>
          </w:rPr>
          <m:t> = 1-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</w:p>
    <w:p w14:paraId="0EE10845" w14:textId="1366E527" w:rsidR="7820668B" w:rsidRDefault="7820668B" w:rsidP="55185D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D316" w14:textId="29D2A6B9" w:rsidR="7820668B" w:rsidRDefault="59A8655D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Optional Step: If you have two components calculate the desired probability for the second component given the YY% Quality and the P(N-D)</w:t>
      </w:r>
    </w:p>
    <w:p w14:paraId="2F33DA67" w14:textId="6F25AAFA" w:rsidR="7820668B" w:rsidRDefault="00000000" w:rsidP="55185DD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YY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N-D</m:t>
                  </m:r>
                </m:e>
              </m:d>
            </m:den>
          </m:f>
        </m:oMath>
      </m:oMathPara>
    </w:p>
    <w:p w14:paraId="0D1DF1AF" w14:textId="7BC7CB3F" w:rsidR="7820668B" w:rsidRDefault="7820668B" w:rsidP="55185D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BC664" w14:textId="04DC9826" w:rsidR="7820668B" w:rsidRDefault="00385707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Step 3: Calculate the required standard deviation to achieve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 </m:t>
        </m:r>
      </m:oMath>
    </w:p>
    <w:p w14:paraId="0C2BB08E" w14:textId="091D679E" w:rsidR="7820668B" w:rsidRDefault="00000000" w:rsidP="55185DD9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one-tail def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 </m:t>
        </m:r>
      </m:oMath>
      <w:r w:rsidR="3C3D1C41" w:rsidRPr="55185DD9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one-tail def</m:t>
            </m:r>
          </m:sub>
        </m:sSub>
      </m:oMath>
      <w:r w:rsidR="4795F17C" w:rsidRPr="55185DD9">
        <w:rPr>
          <w:rFonts w:ascii="Times New Roman" w:eastAsia="Times New Roman" w:hAnsi="Times New Roman" w:cs="Times New Roman"/>
          <w:sz w:val="24"/>
          <w:szCs w:val="24"/>
        </w:rPr>
        <w:t xml:space="preserve"> is the probability for defects on each end of the spectrum (in each tail)</w:t>
      </w:r>
    </w:p>
    <w:p w14:paraId="6D1F1AA5" w14:textId="0885F69C" w:rsidR="7820668B" w:rsidRDefault="00000000" w:rsidP="55185DD9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one-tail N-D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one-tail def</m:t>
            </m:r>
          </m:sub>
        </m:sSub>
      </m:oMath>
      <w:r w:rsidR="77B5D2CD" w:rsidRPr="55185DD9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one-tail N-D</m:t>
            </m:r>
          </m:sub>
        </m:sSub>
      </m:oMath>
      <w:r w:rsidR="17F674D3" w:rsidRPr="55185DD9">
        <w:rPr>
          <w:rFonts w:ascii="Times New Roman" w:eastAsia="Times New Roman" w:hAnsi="Times New Roman" w:cs="Times New Roman"/>
          <w:sz w:val="24"/>
          <w:szCs w:val="24"/>
        </w:rPr>
        <w:t xml:space="preserve"> is the probability of falling beyond either the lower tail or the upper tail</w:t>
      </w:r>
    </w:p>
    <w:p w14:paraId="4D68F315" w14:textId="36F6DA60" w:rsidR="7820668B" w:rsidRDefault="17F674D3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 xml:space="preserve">Find the z-score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one-tail N-D</m:t>
            </m:r>
          </m:sub>
        </m:sSub>
      </m:oMath>
    </w:p>
    <w:p w14:paraId="504213E0" w14:textId="157AFDA4" w:rsidR="7820668B" w:rsidRDefault="1E45C477" w:rsidP="55185DD9">
      <w:pPr>
        <w:rPr>
          <w:rFonts w:ascii="Times New Roman" w:eastAsia="Times New Roman" w:hAnsi="Times New Roman" w:cs="Times New Roman"/>
          <w:sz w:val="24"/>
          <w:szCs w:val="24"/>
        </w:rPr>
      </w:pPr>
      <w:r w:rsidRPr="55185DD9">
        <w:rPr>
          <w:rFonts w:ascii="Times New Roman" w:eastAsia="Times New Roman" w:hAnsi="Times New Roman" w:cs="Times New Roman"/>
          <w:sz w:val="24"/>
          <w:szCs w:val="24"/>
        </w:rPr>
        <w:t>Finally, calculate the standard deviation</w:t>
      </w:r>
      <w:r w:rsidR="5357E49F" w:rsidRPr="55185DD9">
        <w:rPr>
          <w:rFonts w:ascii="Times New Roman" w:eastAsia="Times New Roman" w:hAnsi="Times New Roman" w:cs="Times New Roman"/>
          <w:sz w:val="24"/>
          <w:szCs w:val="24"/>
        </w:rPr>
        <w:t>. Tip: Use the LTL to get a positive outcome</w:t>
      </w:r>
    </w:p>
    <w:p w14:paraId="22045BE5" w14:textId="6A29CBE1" w:rsidR="7820668B" w:rsidRDefault="00000000" w:rsidP="55185DD9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X-LTL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one-tail N-D</m:t>
                  </m:r>
                </m:sub>
              </m:sSub>
            </m:den>
          </m:f>
        </m:oMath>
      </m:oMathPara>
    </w:p>
    <w:p w14:paraId="235583F0" w14:textId="7A524339" w:rsidR="7820668B" w:rsidRDefault="7820668B" w:rsidP="55185D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4F7F" w14:textId="624CB072" w:rsidR="7820668B" w:rsidRDefault="7820668B" w:rsidP="55185D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C80DC" w14:textId="30D10CC6" w:rsidR="7820668B" w:rsidRDefault="00A918C7" w:rsidP="55185DD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C36DD" w14:textId="73AE4005" w:rsidR="5D50D320" w:rsidRDefault="5D50D320" w:rsidP="782066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B692C0" w14:textId="0EDCE1D5" w:rsidR="5D50D320" w:rsidRDefault="5D50D320" w:rsidP="55185DD9">
      <w:pPr>
        <w:spacing w:line="255" w:lineRule="exact"/>
        <w:rPr>
          <w:rFonts w:ascii="Times New Roman" w:eastAsia="Times New Roman" w:hAnsi="Times New Roman" w:cs="Times New Roman"/>
          <w:sz w:val="24"/>
          <w:szCs w:val="24"/>
        </w:rPr>
      </w:pPr>
    </w:p>
    <w:sectPr w:rsidR="5D50D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j4b4y4NHHtiRm" int2:id="TQ8IPzH0">
      <int2:state int2:value="Rejected" int2:type="AugLoop_Text_Critique"/>
    </int2:textHash>
    <int2:textHash int2:hashCode="WZCqm8fsjmP6lb" int2:id="PvmvSGvj">
      <int2:state int2:value="Rejected" int2:type="AugLoop_Text_Critique"/>
    </int2:textHash>
    <int2:textHash int2:hashCode="doycEd9dSooA39" int2:id="rS1ZG4VM">
      <int2:state int2:value="Rejected" int2:type="LegacyProofing"/>
    </int2:textHash>
    <int2:textHash int2:hashCode="PQsZMtPp8lolDH" int2:id="9YcuKAc6">
      <int2:state int2:value="Rejected" int2:type="LegacyProofing"/>
    </int2:textHash>
    <int2:textHash int2:hashCode="Y1gY3zhVpkIwSY" int2:id="RYjkppj3">
      <int2:state int2:value="Rejected" int2:type="LegacyProofing"/>
    </int2:textHash>
    <int2:textHash int2:hashCode="ibp3p9vECz0eg5" int2:id="Wuxg5AGp">
      <int2:state int2:value="Rejected" int2:type="LegacyProofing"/>
    </int2:textHash>
    <int2:textHash int2:hashCode="Pwxxtk1Oaaejcq" int2:id="9todhPx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C462"/>
    <w:multiLevelType w:val="hybridMultilevel"/>
    <w:tmpl w:val="1AA0D67E"/>
    <w:lvl w:ilvl="0" w:tplc="1CD8DC02">
      <w:start w:val="1"/>
      <w:numFmt w:val="decimal"/>
      <w:lvlText w:val="%1."/>
      <w:lvlJc w:val="left"/>
      <w:pPr>
        <w:ind w:left="720" w:hanging="360"/>
      </w:pPr>
    </w:lvl>
    <w:lvl w:ilvl="1" w:tplc="B61A9E58">
      <w:start w:val="1"/>
      <w:numFmt w:val="lowerLetter"/>
      <w:lvlText w:val="%2."/>
      <w:lvlJc w:val="left"/>
      <w:pPr>
        <w:ind w:left="1440" w:hanging="360"/>
      </w:pPr>
    </w:lvl>
    <w:lvl w:ilvl="2" w:tplc="02FA6D86">
      <w:start w:val="1"/>
      <w:numFmt w:val="lowerRoman"/>
      <w:lvlText w:val="%3."/>
      <w:lvlJc w:val="right"/>
      <w:pPr>
        <w:ind w:left="2160" w:hanging="180"/>
      </w:pPr>
    </w:lvl>
    <w:lvl w:ilvl="3" w:tplc="4710C028">
      <w:start w:val="1"/>
      <w:numFmt w:val="decimal"/>
      <w:lvlText w:val="%4."/>
      <w:lvlJc w:val="left"/>
      <w:pPr>
        <w:ind w:left="2880" w:hanging="360"/>
      </w:pPr>
    </w:lvl>
    <w:lvl w:ilvl="4" w:tplc="6D94344E">
      <w:start w:val="1"/>
      <w:numFmt w:val="lowerLetter"/>
      <w:lvlText w:val="%5."/>
      <w:lvlJc w:val="left"/>
      <w:pPr>
        <w:ind w:left="3600" w:hanging="360"/>
      </w:pPr>
    </w:lvl>
    <w:lvl w:ilvl="5" w:tplc="DC401370">
      <w:start w:val="1"/>
      <w:numFmt w:val="lowerRoman"/>
      <w:lvlText w:val="%6."/>
      <w:lvlJc w:val="right"/>
      <w:pPr>
        <w:ind w:left="4320" w:hanging="180"/>
      </w:pPr>
    </w:lvl>
    <w:lvl w:ilvl="6" w:tplc="37A4F9F4">
      <w:start w:val="1"/>
      <w:numFmt w:val="decimal"/>
      <w:lvlText w:val="%7."/>
      <w:lvlJc w:val="left"/>
      <w:pPr>
        <w:ind w:left="5040" w:hanging="360"/>
      </w:pPr>
    </w:lvl>
    <w:lvl w:ilvl="7" w:tplc="BB3207A8">
      <w:start w:val="1"/>
      <w:numFmt w:val="lowerLetter"/>
      <w:lvlText w:val="%8."/>
      <w:lvlJc w:val="left"/>
      <w:pPr>
        <w:ind w:left="5760" w:hanging="360"/>
      </w:pPr>
    </w:lvl>
    <w:lvl w:ilvl="8" w:tplc="2526AC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71EB"/>
    <w:multiLevelType w:val="hybridMultilevel"/>
    <w:tmpl w:val="7CAC58F6"/>
    <w:lvl w:ilvl="0" w:tplc="61D0F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45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C1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2A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02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21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22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C3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8E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1A53"/>
    <w:multiLevelType w:val="hybridMultilevel"/>
    <w:tmpl w:val="2DE89A88"/>
    <w:lvl w:ilvl="0" w:tplc="BC92D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A8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AD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A0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2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8B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E1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A4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EA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B5D48"/>
    <w:multiLevelType w:val="hybridMultilevel"/>
    <w:tmpl w:val="9560F3F6"/>
    <w:lvl w:ilvl="0" w:tplc="C9EE63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647F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58194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8C72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3AA5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3A31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56D6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2C09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FA0FC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0FFCE"/>
    <w:multiLevelType w:val="hybridMultilevel"/>
    <w:tmpl w:val="5B867A3C"/>
    <w:lvl w:ilvl="0" w:tplc="E64A5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A4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A9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E9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E3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AA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6C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82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0A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51772"/>
    <w:multiLevelType w:val="hybridMultilevel"/>
    <w:tmpl w:val="556A1A42"/>
    <w:lvl w:ilvl="0" w:tplc="AC8AA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4C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86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C0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44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0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23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88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C8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B8C31"/>
    <w:multiLevelType w:val="hybridMultilevel"/>
    <w:tmpl w:val="47063BC0"/>
    <w:lvl w:ilvl="0" w:tplc="8B9A1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61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187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E1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A9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7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E8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06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C1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2E79"/>
    <w:multiLevelType w:val="hybridMultilevel"/>
    <w:tmpl w:val="121AE2E0"/>
    <w:lvl w:ilvl="0" w:tplc="42EE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AA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46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CE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0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AC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85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25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84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6F039"/>
    <w:multiLevelType w:val="hybridMultilevel"/>
    <w:tmpl w:val="B358BF80"/>
    <w:lvl w:ilvl="0" w:tplc="4A5AB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4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6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04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26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2F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6B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E6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AE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02756">
    <w:abstractNumId w:val="0"/>
  </w:num>
  <w:num w:numId="2" w16cid:durableId="1773090003">
    <w:abstractNumId w:val="4"/>
  </w:num>
  <w:num w:numId="3" w16cid:durableId="697899302">
    <w:abstractNumId w:val="1"/>
  </w:num>
  <w:num w:numId="4" w16cid:durableId="30306544">
    <w:abstractNumId w:val="5"/>
  </w:num>
  <w:num w:numId="5" w16cid:durableId="156193134">
    <w:abstractNumId w:val="2"/>
  </w:num>
  <w:num w:numId="6" w16cid:durableId="1030186478">
    <w:abstractNumId w:val="7"/>
  </w:num>
  <w:num w:numId="7" w16cid:durableId="1899246221">
    <w:abstractNumId w:val="3"/>
  </w:num>
  <w:num w:numId="8" w16cid:durableId="361251009">
    <w:abstractNumId w:val="8"/>
  </w:num>
  <w:num w:numId="9" w16cid:durableId="889921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86B426"/>
    <w:rsid w:val="00105574"/>
    <w:rsid w:val="00243557"/>
    <w:rsid w:val="00385707"/>
    <w:rsid w:val="004A6A4A"/>
    <w:rsid w:val="005AFE5F"/>
    <w:rsid w:val="00A918C7"/>
    <w:rsid w:val="00CCAC05"/>
    <w:rsid w:val="00CCD7DE"/>
    <w:rsid w:val="00D205E8"/>
    <w:rsid w:val="0156314F"/>
    <w:rsid w:val="018F50D0"/>
    <w:rsid w:val="01F0525F"/>
    <w:rsid w:val="020EDC28"/>
    <w:rsid w:val="0235E31D"/>
    <w:rsid w:val="025F8B7C"/>
    <w:rsid w:val="0289AC06"/>
    <w:rsid w:val="02920C29"/>
    <w:rsid w:val="02EAD983"/>
    <w:rsid w:val="02F6D932"/>
    <w:rsid w:val="03780AE3"/>
    <w:rsid w:val="0382E1A2"/>
    <w:rsid w:val="03C34DFA"/>
    <w:rsid w:val="03EBAC3D"/>
    <w:rsid w:val="0409A6AA"/>
    <w:rsid w:val="05277EE7"/>
    <w:rsid w:val="057A5EB0"/>
    <w:rsid w:val="060E6428"/>
    <w:rsid w:val="0682A7EB"/>
    <w:rsid w:val="068E9E21"/>
    <w:rsid w:val="06BDD20E"/>
    <w:rsid w:val="078932B8"/>
    <w:rsid w:val="07AA0D4B"/>
    <w:rsid w:val="07AA3489"/>
    <w:rsid w:val="07BFBBA7"/>
    <w:rsid w:val="07F57045"/>
    <w:rsid w:val="0818475F"/>
    <w:rsid w:val="08828AEC"/>
    <w:rsid w:val="088BCB1E"/>
    <w:rsid w:val="08A0C49B"/>
    <w:rsid w:val="08CAF230"/>
    <w:rsid w:val="095F2D47"/>
    <w:rsid w:val="097A28DA"/>
    <w:rsid w:val="099140A6"/>
    <w:rsid w:val="09A5C265"/>
    <w:rsid w:val="09C555D2"/>
    <w:rsid w:val="09EE5033"/>
    <w:rsid w:val="0A02FF9F"/>
    <w:rsid w:val="0A2009B0"/>
    <w:rsid w:val="0A453D42"/>
    <w:rsid w:val="0A684E5E"/>
    <w:rsid w:val="0A76220E"/>
    <w:rsid w:val="0A868451"/>
    <w:rsid w:val="0AAFFFFD"/>
    <w:rsid w:val="0ADB1040"/>
    <w:rsid w:val="0AEE362E"/>
    <w:rsid w:val="0B1D0AB9"/>
    <w:rsid w:val="0B674C64"/>
    <w:rsid w:val="0BAF1E2B"/>
    <w:rsid w:val="0BD8655D"/>
    <w:rsid w:val="0C3BA9DA"/>
    <w:rsid w:val="0C53CA85"/>
    <w:rsid w:val="0C5CA3DB"/>
    <w:rsid w:val="0C82C21D"/>
    <w:rsid w:val="0C859332"/>
    <w:rsid w:val="0CA4EFA9"/>
    <w:rsid w:val="0CF7D118"/>
    <w:rsid w:val="0D6CC8CF"/>
    <w:rsid w:val="0D9FF9B8"/>
    <w:rsid w:val="0DEF9AE6"/>
    <w:rsid w:val="0E29FD38"/>
    <w:rsid w:val="0EAD5672"/>
    <w:rsid w:val="0EF410A3"/>
    <w:rsid w:val="0F0600A1"/>
    <w:rsid w:val="0F27376E"/>
    <w:rsid w:val="0F7BE3FD"/>
    <w:rsid w:val="0F7E478E"/>
    <w:rsid w:val="0F94449D"/>
    <w:rsid w:val="0FA2B14C"/>
    <w:rsid w:val="0FA3E85B"/>
    <w:rsid w:val="0FEBC50D"/>
    <w:rsid w:val="0FED8676"/>
    <w:rsid w:val="10312E18"/>
    <w:rsid w:val="107BEC25"/>
    <w:rsid w:val="1092FA15"/>
    <w:rsid w:val="10C07A61"/>
    <w:rsid w:val="10DD02E2"/>
    <w:rsid w:val="111AE0C1"/>
    <w:rsid w:val="11CF620F"/>
    <w:rsid w:val="123DA163"/>
    <w:rsid w:val="12BF90E5"/>
    <w:rsid w:val="12ECE730"/>
    <w:rsid w:val="12FE1238"/>
    <w:rsid w:val="1334A877"/>
    <w:rsid w:val="137D986E"/>
    <w:rsid w:val="138017DA"/>
    <w:rsid w:val="13846830"/>
    <w:rsid w:val="1463963B"/>
    <w:rsid w:val="149C1A7C"/>
    <w:rsid w:val="14B2DE65"/>
    <w:rsid w:val="153CD814"/>
    <w:rsid w:val="15635227"/>
    <w:rsid w:val="15864C9D"/>
    <w:rsid w:val="158DCE64"/>
    <w:rsid w:val="15987000"/>
    <w:rsid w:val="1666EBFE"/>
    <w:rsid w:val="167E462E"/>
    <w:rsid w:val="16B53930"/>
    <w:rsid w:val="170A97ED"/>
    <w:rsid w:val="171823A7"/>
    <w:rsid w:val="17344061"/>
    <w:rsid w:val="17399A09"/>
    <w:rsid w:val="176C03E6"/>
    <w:rsid w:val="178E7EBF"/>
    <w:rsid w:val="17F36167"/>
    <w:rsid w:val="17F674D3"/>
    <w:rsid w:val="17F843F8"/>
    <w:rsid w:val="185259E3"/>
    <w:rsid w:val="192CE79C"/>
    <w:rsid w:val="19864F88"/>
    <w:rsid w:val="19AB4CDF"/>
    <w:rsid w:val="19ADD6A8"/>
    <w:rsid w:val="19C09FD2"/>
    <w:rsid w:val="1A24C9BD"/>
    <w:rsid w:val="1A36C34A"/>
    <w:rsid w:val="1A3AB07E"/>
    <w:rsid w:val="1A4238AF"/>
    <w:rsid w:val="1A48B348"/>
    <w:rsid w:val="1A8F49FE"/>
    <w:rsid w:val="1AD80AC7"/>
    <w:rsid w:val="1AEBAF1B"/>
    <w:rsid w:val="1B08F78C"/>
    <w:rsid w:val="1B47D9A9"/>
    <w:rsid w:val="1B7F3783"/>
    <w:rsid w:val="1BC09A1E"/>
    <w:rsid w:val="1BFAA4B1"/>
    <w:rsid w:val="1C034166"/>
    <w:rsid w:val="1C21A4B4"/>
    <w:rsid w:val="1C5BD34D"/>
    <w:rsid w:val="1C88CEF3"/>
    <w:rsid w:val="1C8B2844"/>
    <w:rsid w:val="1CC5BB83"/>
    <w:rsid w:val="1CEF01DB"/>
    <w:rsid w:val="1D49DCFA"/>
    <w:rsid w:val="1D4A7876"/>
    <w:rsid w:val="1D518F00"/>
    <w:rsid w:val="1D5E376F"/>
    <w:rsid w:val="1D6B0396"/>
    <w:rsid w:val="1D884190"/>
    <w:rsid w:val="1DACD4FB"/>
    <w:rsid w:val="1DB144C3"/>
    <w:rsid w:val="1DB98033"/>
    <w:rsid w:val="1E0FAB89"/>
    <w:rsid w:val="1E26F8A5"/>
    <w:rsid w:val="1E45C477"/>
    <w:rsid w:val="1E8AE481"/>
    <w:rsid w:val="1EC003CA"/>
    <w:rsid w:val="1EE5AD5B"/>
    <w:rsid w:val="1F1221F3"/>
    <w:rsid w:val="1F2411F1"/>
    <w:rsid w:val="1F2F767E"/>
    <w:rsid w:val="1F7CCB05"/>
    <w:rsid w:val="1FB5B78F"/>
    <w:rsid w:val="201D90E8"/>
    <w:rsid w:val="20251637"/>
    <w:rsid w:val="2046810C"/>
    <w:rsid w:val="209B039A"/>
    <w:rsid w:val="212DE12F"/>
    <w:rsid w:val="2148FDDA"/>
    <w:rsid w:val="216C0F33"/>
    <w:rsid w:val="21783910"/>
    <w:rsid w:val="222B1E01"/>
    <w:rsid w:val="22753AE2"/>
    <w:rsid w:val="22C269B1"/>
    <w:rsid w:val="22C413C6"/>
    <w:rsid w:val="22D75C6B"/>
    <w:rsid w:val="2307DF94"/>
    <w:rsid w:val="236745D1"/>
    <w:rsid w:val="238F23E7"/>
    <w:rsid w:val="23F58AD6"/>
    <w:rsid w:val="245ED379"/>
    <w:rsid w:val="2470AE3F"/>
    <w:rsid w:val="24C49ABB"/>
    <w:rsid w:val="24D3B743"/>
    <w:rsid w:val="24ED5DFF"/>
    <w:rsid w:val="2511CBEB"/>
    <w:rsid w:val="2517C835"/>
    <w:rsid w:val="2560068E"/>
    <w:rsid w:val="25935375"/>
    <w:rsid w:val="2667E1D4"/>
    <w:rsid w:val="269330D8"/>
    <w:rsid w:val="269EE693"/>
    <w:rsid w:val="26BEB0B9"/>
    <w:rsid w:val="26BEED14"/>
    <w:rsid w:val="270E1E42"/>
    <w:rsid w:val="2711E124"/>
    <w:rsid w:val="27154652"/>
    <w:rsid w:val="271A62C3"/>
    <w:rsid w:val="271D33D8"/>
    <w:rsid w:val="2803B235"/>
    <w:rsid w:val="2818B9AB"/>
    <w:rsid w:val="283D02C6"/>
    <w:rsid w:val="286D490E"/>
    <w:rsid w:val="28B116B3"/>
    <w:rsid w:val="28C828FC"/>
    <w:rsid w:val="29727F55"/>
    <w:rsid w:val="298717EB"/>
    <w:rsid w:val="29BAE715"/>
    <w:rsid w:val="29CDBB62"/>
    <w:rsid w:val="29D41306"/>
    <w:rsid w:val="29EADF5E"/>
    <w:rsid w:val="2A0AA599"/>
    <w:rsid w:val="2A0AEB42"/>
    <w:rsid w:val="2A3C29EF"/>
    <w:rsid w:val="2A520385"/>
    <w:rsid w:val="2AE46814"/>
    <w:rsid w:val="2B5B0390"/>
    <w:rsid w:val="2B74A388"/>
    <w:rsid w:val="2BBDE30A"/>
    <w:rsid w:val="2BC8C927"/>
    <w:rsid w:val="2BEF5209"/>
    <w:rsid w:val="2C08A9E7"/>
    <w:rsid w:val="2C37DBA0"/>
    <w:rsid w:val="2C8524BC"/>
    <w:rsid w:val="2CDF4787"/>
    <w:rsid w:val="2D27D555"/>
    <w:rsid w:val="2D48AF73"/>
    <w:rsid w:val="2D9E655A"/>
    <w:rsid w:val="2DA49ECB"/>
    <w:rsid w:val="2E0F0794"/>
    <w:rsid w:val="2E12C1A5"/>
    <w:rsid w:val="2E2A5CA2"/>
    <w:rsid w:val="2E3F3574"/>
    <w:rsid w:val="2E516580"/>
    <w:rsid w:val="2F52E55F"/>
    <w:rsid w:val="2FB6C36A"/>
    <w:rsid w:val="2FBF86B6"/>
    <w:rsid w:val="2FF58886"/>
    <w:rsid w:val="304F648E"/>
    <w:rsid w:val="307263B4"/>
    <w:rsid w:val="30B38766"/>
    <w:rsid w:val="30C4161E"/>
    <w:rsid w:val="30C83865"/>
    <w:rsid w:val="318D3A76"/>
    <w:rsid w:val="31C2F7F0"/>
    <w:rsid w:val="31D8E36F"/>
    <w:rsid w:val="32099603"/>
    <w:rsid w:val="321E1F6A"/>
    <w:rsid w:val="324BFE1A"/>
    <w:rsid w:val="324D71DB"/>
    <w:rsid w:val="325FE67F"/>
    <w:rsid w:val="326B5BE4"/>
    <w:rsid w:val="32DF3767"/>
    <w:rsid w:val="33F5C39E"/>
    <w:rsid w:val="344097EE"/>
    <w:rsid w:val="34795809"/>
    <w:rsid w:val="349CFE5D"/>
    <w:rsid w:val="34AA785A"/>
    <w:rsid w:val="34C27EC3"/>
    <w:rsid w:val="34E84174"/>
    <w:rsid w:val="34F29FBC"/>
    <w:rsid w:val="34F2E879"/>
    <w:rsid w:val="350FDD81"/>
    <w:rsid w:val="3571FF04"/>
    <w:rsid w:val="35A2FCA6"/>
    <w:rsid w:val="35E9E623"/>
    <w:rsid w:val="3623A982"/>
    <w:rsid w:val="368629CD"/>
    <w:rsid w:val="36C22A80"/>
    <w:rsid w:val="36E8B1AB"/>
    <w:rsid w:val="370802E7"/>
    <w:rsid w:val="371255D1"/>
    <w:rsid w:val="373357A2"/>
    <w:rsid w:val="376E8D10"/>
    <w:rsid w:val="378ADB66"/>
    <w:rsid w:val="378B9693"/>
    <w:rsid w:val="37C7593F"/>
    <w:rsid w:val="38341AE2"/>
    <w:rsid w:val="383C0C26"/>
    <w:rsid w:val="3855ABAE"/>
    <w:rsid w:val="386D9023"/>
    <w:rsid w:val="38AE2632"/>
    <w:rsid w:val="38BE994B"/>
    <w:rsid w:val="38DA9D68"/>
    <w:rsid w:val="39283C94"/>
    <w:rsid w:val="393F8087"/>
    <w:rsid w:val="3947985C"/>
    <w:rsid w:val="397DE97D"/>
    <w:rsid w:val="39A9C299"/>
    <w:rsid w:val="39B9BA59"/>
    <w:rsid w:val="39BBB297"/>
    <w:rsid w:val="3A50E325"/>
    <w:rsid w:val="3A5A69AC"/>
    <w:rsid w:val="3A6AF864"/>
    <w:rsid w:val="3A804D82"/>
    <w:rsid w:val="3A98A7F6"/>
    <w:rsid w:val="3B558ABA"/>
    <w:rsid w:val="3B5782F8"/>
    <w:rsid w:val="3B618876"/>
    <w:rsid w:val="3B748A53"/>
    <w:rsid w:val="3B9F1EBF"/>
    <w:rsid w:val="3BD3D26D"/>
    <w:rsid w:val="3BE5C6F4"/>
    <w:rsid w:val="3BF63A0D"/>
    <w:rsid w:val="3C3D1C41"/>
    <w:rsid w:val="3CF56B51"/>
    <w:rsid w:val="3D28C0E4"/>
    <w:rsid w:val="3D2B8519"/>
    <w:rsid w:val="3D8AC3FC"/>
    <w:rsid w:val="3DB2F82C"/>
    <w:rsid w:val="3E0BC4D6"/>
    <w:rsid w:val="3E8D2B7C"/>
    <w:rsid w:val="3E992938"/>
    <w:rsid w:val="3EB92AC4"/>
    <w:rsid w:val="3F1D67B6"/>
    <w:rsid w:val="3F1DF626"/>
    <w:rsid w:val="3F3E6987"/>
    <w:rsid w:val="3F58F947"/>
    <w:rsid w:val="3F98A479"/>
    <w:rsid w:val="3FBDBA6F"/>
    <w:rsid w:val="3FBF9651"/>
    <w:rsid w:val="3FD18882"/>
    <w:rsid w:val="400134F8"/>
    <w:rsid w:val="402275CB"/>
    <w:rsid w:val="4034F999"/>
    <w:rsid w:val="40728FE2"/>
    <w:rsid w:val="40D13C1C"/>
    <w:rsid w:val="40D30189"/>
    <w:rsid w:val="40E71964"/>
    <w:rsid w:val="41F185ED"/>
    <w:rsid w:val="4203C48B"/>
    <w:rsid w:val="4229A9EC"/>
    <w:rsid w:val="42550878"/>
    <w:rsid w:val="42561BFB"/>
    <w:rsid w:val="4275CBEE"/>
    <w:rsid w:val="42F874E5"/>
    <w:rsid w:val="430F1FFF"/>
    <w:rsid w:val="436C9A5B"/>
    <w:rsid w:val="43BAA64A"/>
    <w:rsid w:val="44093978"/>
    <w:rsid w:val="440F5D10"/>
    <w:rsid w:val="44133483"/>
    <w:rsid w:val="444008A8"/>
    <w:rsid w:val="44AFED24"/>
    <w:rsid w:val="44E2EC88"/>
    <w:rsid w:val="44EC7540"/>
    <w:rsid w:val="451B0659"/>
    <w:rsid w:val="455D2668"/>
    <w:rsid w:val="4636490C"/>
    <w:rsid w:val="46761943"/>
    <w:rsid w:val="468845A1"/>
    <w:rsid w:val="46C79DF7"/>
    <w:rsid w:val="46FC2A3C"/>
    <w:rsid w:val="4732DDF2"/>
    <w:rsid w:val="478BDF78"/>
    <w:rsid w:val="4795F17C"/>
    <w:rsid w:val="47FFDB5B"/>
    <w:rsid w:val="48291C72"/>
    <w:rsid w:val="485810C9"/>
    <w:rsid w:val="48BB0FAA"/>
    <w:rsid w:val="48DCAA9B"/>
    <w:rsid w:val="4938E353"/>
    <w:rsid w:val="49D1D661"/>
    <w:rsid w:val="49D811A6"/>
    <w:rsid w:val="49DCFF88"/>
    <w:rsid w:val="4A9735B6"/>
    <w:rsid w:val="4AB717FC"/>
    <w:rsid w:val="4AF716BD"/>
    <w:rsid w:val="4B0E65CD"/>
    <w:rsid w:val="4B14377A"/>
    <w:rsid w:val="4B26BD41"/>
    <w:rsid w:val="4B5B8F86"/>
    <w:rsid w:val="4B5E0616"/>
    <w:rsid w:val="4CD39B8F"/>
    <w:rsid w:val="4D097723"/>
    <w:rsid w:val="4D0CE549"/>
    <w:rsid w:val="4D425C36"/>
    <w:rsid w:val="4DC40A2A"/>
    <w:rsid w:val="4DEE1737"/>
    <w:rsid w:val="4E39762B"/>
    <w:rsid w:val="4E544CC5"/>
    <w:rsid w:val="4ECA51BD"/>
    <w:rsid w:val="4F1B76A6"/>
    <w:rsid w:val="4F866BC4"/>
    <w:rsid w:val="4FC77DE1"/>
    <w:rsid w:val="4FD91D14"/>
    <w:rsid w:val="4FD9F891"/>
    <w:rsid w:val="501B9A3A"/>
    <w:rsid w:val="5044860B"/>
    <w:rsid w:val="507AD107"/>
    <w:rsid w:val="50E6C1EC"/>
    <w:rsid w:val="51647616"/>
    <w:rsid w:val="517B5CDF"/>
    <w:rsid w:val="51CAF848"/>
    <w:rsid w:val="51CD0E35"/>
    <w:rsid w:val="51E0566C"/>
    <w:rsid w:val="52838CE1"/>
    <w:rsid w:val="529102AD"/>
    <w:rsid w:val="52F068EA"/>
    <w:rsid w:val="53050746"/>
    <w:rsid w:val="532FCF95"/>
    <w:rsid w:val="533E08AF"/>
    <w:rsid w:val="533F38EB"/>
    <w:rsid w:val="53558DD2"/>
    <w:rsid w:val="5357E49F"/>
    <w:rsid w:val="537C26CD"/>
    <w:rsid w:val="5386B426"/>
    <w:rsid w:val="538F97F9"/>
    <w:rsid w:val="53EAF410"/>
    <w:rsid w:val="53FF3FD3"/>
    <w:rsid w:val="540E0DD2"/>
    <w:rsid w:val="54379FE6"/>
    <w:rsid w:val="54A83392"/>
    <w:rsid w:val="5510EFC1"/>
    <w:rsid w:val="55185DD9"/>
    <w:rsid w:val="5581E9F2"/>
    <w:rsid w:val="5636BF65"/>
    <w:rsid w:val="566A3754"/>
    <w:rsid w:val="566BE76E"/>
    <w:rsid w:val="56F22FC0"/>
    <w:rsid w:val="571DBA53"/>
    <w:rsid w:val="574D4892"/>
    <w:rsid w:val="57B33731"/>
    <w:rsid w:val="57CE8FC1"/>
    <w:rsid w:val="57D28FC6"/>
    <w:rsid w:val="57F36D52"/>
    <w:rsid w:val="584FFE9B"/>
    <w:rsid w:val="5880CEEA"/>
    <w:rsid w:val="58C97150"/>
    <w:rsid w:val="58D17A71"/>
    <w:rsid w:val="5956F4A3"/>
    <w:rsid w:val="59A8655D"/>
    <w:rsid w:val="59DAAC30"/>
    <w:rsid w:val="5A1E5E65"/>
    <w:rsid w:val="5A555B15"/>
    <w:rsid w:val="5A722787"/>
    <w:rsid w:val="5AD7C39A"/>
    <w:rsid w:val="5B017025"/>
    <w:rsid w:val="5B76F6FF"/>
    <w:rsid w:val="5B9FCF2A"/>
    <w:rsid w:val="5BEEEC5C"/>
    <w:rsid w:val="5BFBAB3D"/>
    <w:rsid w:val="5CB736E9"/>
    <w:rsid w:val="5CEB8D92"/>
    <w:rsid w:val="5D1EA966"/>
    <w:rsid w:val="5D3FBE4E"/>
    <w:rsid w:val="5D404321"/>
    <w:rsid w:val="5D44298E"/>
    <w:rsid w:val="5D50D320"/>
    <w:rsid w:val="5D73C508"/>
    <w:rsid w:val="5D83A57E"/>
    <w:rsid w:val="5D94E95D"/>
    <w:rsid w:val="5DB977EF"/>
    <w:rsid w:val="5E1C3F06"/>
    <w:rsid w:val="5E41D14A"/>
    <w:rsid w:val="5E4CC8CF"/>
    <w:rsid w:val="5E92DDD6"/>
    <w:rsid w:val="5EBA79C7"/>
    <w:rsid w:val="5EEBDF5C"/>
    <w:rsid w:val="5F30B9BE"/>
    <w:rsid w:val="5F675968"/>
    <w:rsid w:val="60036E98"/>
    <w:rsid w:val="60564A28"/>
    <w:rsid w:val="6062975B"/>
    <w:rsid w:val="6065647A"/>
    <w:rsid w:val="6086D3BE"/>
    <w:rsid w:val="60980E48"/>
    <w:rsid w:val="6122B366"/>
    <w:rsid w:val="615BDD4F"/>
    <w:rsid w:val="61A96728"/>
    <w:rsid w:val="61B03C56"/>
    <w:rsid w:val="61CA7E98"/>
    <w:rsid w:val="620134DB"/>
    <w:rsid w:val="6206658E"/>
    <w:rsid w:val="6227F71C"/>
    <w:rsid w:val="62C3A42E"/>
    <w:rsid w:val="62E66154"/>
    <w:rsid w:val="63289806"/>
    <w:rsid w:val="634C0CB7"/>
    <w:rsid w:val="638B28C5"/>
    <w:rsid w:val="64042AE1"/>
    <w:rsid w:val="6413A14E"/>
    <w:rsid w:val="64225BA2"/>
    <w:rsid w:val="643ABE97"/>
    <w:rsid w:val="64DE92A6"/>
    <w:rsid w:val="6595EE40"/>
    <w:rsid w:val="65B9EE47"/>
    <w:rsid w:val="65FECCCF"/>
    <w:rsid w:val="660F4CE6"/>
    <w:rsid w:val="6617DBF3"/>
    <w:rsid w:val="672D6668"/>
    <w:rsid w:val="673BCBA3"/>
    <w:rsid w:val="674499DB"/>
    <w:rsid w:val="67708B37"/>
    <w:rsid w:val="67EEE546"/>
    <w:rsid w:val="68A8E2B2"/>
    <w:rsid w:val="68AEB58F"/>
    <w:rsid w:val="68C936C9"/>
    <w:rsid w:val="68D79C04"/>
    <w:rsid w:val="69ECCF33"/>
    <w:rsid w:val="69FD2C6E"/>
    <w:rsid w:val="6A44B313"/>
    <w:rsid w:val="6A711814"/>
    <w:rsid w:val="6AD2905F"/>
    <w:rsid w:val="6BCA2209"/>
    <w:rsid w:val="6C634E15"/>
    <w:rsid w:val="6C8C4EF8"/>
    <w:rsid w:val="6C8F2C86"/>
    <w:rsid w:val="6CB8A832"/>
    <w:rsid w:val="6CED62EF"/>
    <w:rsid w:val="6D126CA4"/>
    <w:rsid w:val="6D18FDD8"/>
    <w:rsid w:val="6D34CD30"/>
    <w:rsid w:val="6E321DD2"/>
    <w:rsid w:val="6ED3BE01"/>
    <w:rsid w:val="6FA22736"/>
    <w:rsid w:val="6FAFFE7F"/>
    <w:rsid w:val="6FB41734"/>
    <w:rsid w:val="701742D5"/>
    <w:rsid w:val="7020A0C1"/>
    <w:rsid w:val="7065E8C3"/>
    <w:rsid w:val="706908F9"/>
    <w:rsid w:val="706FD289"/>
    <w:rsid w:val="708785F8"/>
    <w:rsid w:val="70D4CF2A"/>
    <w:rsid w:val="70D95790"/>
    <w:rsid w:val="70E2ADE9"/>
    <w:rsid w:val="71199C72"/>
    <w:rsid w:val="7140C4B6"/>
    <w:rsid w:val="714FE795"/>
    <w:rsid w:val="7153DBEB"/>
    <w:rsid w:val="7179EE9F"/>
    <w:rsid w:val="71928577"/>
    <w:rsid w:val="71A66295"/>
    <w:rsid w:val="71B1D5B8"/>
    <w:rsid w:val="71D27758"/>
    <w:rsid w:val="71E5DDC7"/>
    <w:rsid w:val="72425256"/>
    <w:rsid w:val="725DA959"/>
    <w:rsid w:val="72709F8B"/>
    <w:rsid w:val="72EBB7F6"/>
    <w:rsid w:val="72F1F33B"/>
    <w:rsid w:val="738C6B64"/>
    <w:rsid w:val="73B608D3"/>
    <w:rsid w:val="73D12C62"/>
    <w:rsid w:val="73D83F0B"/>
    <w:rsid w:val="73DE22B7"/>
    <w:rsid w:val="73EE9549"/>
    <w:rsid w:val="742ABBBA"/>
    <w:rsid w:val="745C6FFC"/>
    <w:rsid w:val="74A3D972"/>
    <w:rsid w:val="74B18F61"/>
    <w:rsid w:val="74D057C8"/>
    <w:rsid w:val="753495F3"/>
    <w:rsid w:val="75670FB1"/>
    <w:rsid w:val="756CFCC3"/>
    <w:rsid w:val="756F6440"/>
    <w:rsid w:val="75799909"/>
    <w:rsid w:val="758A65AA"/>
    <w:rsid w:val="75ACC8B3"/>
    <w:rsid w:val="75AE5705"/>
    <w:rsid w:val="75CF167C"/>
    <w:rsid w:val="762993FD"/>
    <w:rsid w:val="7684962A"/>
    <w:rsid w:val="770BE766"/>
    <w:rsid w:val="77974814"/>
    <w:rsid w:val="77B5D2CD"/>
    <w:rsid w:val="77B8AE80"/>
    <w:rsid w:val="77B9C504"/>
    <w:rsid w:val="77BB2F95"/>
    <w:rsid w:val="77C2973F"/>
    <w:rsid w:val="77D3310F"/>
    <w:rsid w:val="77D6F346"/>
    <w:rsid w:val="77F0967C"/>
    <w:rsid w:val="7820668B"/>
    <w:rsid w:val="786DEC9E"/>
    <w:rsid w:val="7871E6BE"/>
    <w:rsid w:val="787F6D5D"/>
    <w:rsid w:val="789F5158"/>
    <w:rsid w:val="78AFDECA"/>
    <w:rsid w:val="78B3DFAC"/>
    <w:rsid w:val="78E5F7C7"/>
    <w:rsid w:val="79557938"/>
    <w:rsid w:val="795AF97A"/>
    <w:rsid w:val="797F07D8"/>
    <w:rsid w:val="799238E9"/>
    <w:rsid w:val="799726F4"/>
    <w:rsid w:val="7A0791AA"/>
    <w:rsid w:val="7A5DD6CD"/>
    <w:rsid w:val="7A8039D6"/>
    <w:rsid w:val="7AC8E06B"/>
    <w:rsid w:val="7B0DFD70"/>
    <w:rsid w:val="7C4D5C91"/>
    <w:rsid w:val="7C555583"/>
    <w:rsid w:val="7C82F8C7"/>
    <w:rsid w:val="7CABB444"/>
    <w:rsid w:val="7CB0AA07"/>
    <w:rsid w:val="7CCFA521"/>
    <w:rsid w:val="7CF61FEC"/>
    <w:rsid w:val="7D5A1FD6"/>
    <w:rsid w:val="7D77DBD7"/>
    <w:rsid w:val="7D8504FD"/>
    <w:rsid w:val="7DA38482"/>
    <w:rsid w:val="7E1E908C"/>
    <w:rsid w:val="7E27F004"/>
    <w:rsid w:val="7E3F494A"/>
    <w:rsid w:val="7E647B82"/>
    <w:rsid w:val="7E76F7AF"/>
    <w:rsid w:val="7E770713"/>
    <w:rsid w:val="7E78CB2D"/>
    <w:rsid w:val="7EA499BF"/>
    <w:rsid w:val="7EFDCF93"/>
    <w:rsid w:val="7F50A0FA"/>
    <w:rsid w:val="7F68393C"/>
    <w:rsid w:val="7F6EA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B426"/>
  <w15:chartTrackingRefBased/>
  <w15:docId w15:val="{25095962-C222-4A76-A554-39D11B55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etcalc.com/7803/" TargetMode="External"/><Relationship Id="rId5" Type="http://schemas.openxmlformats.org/officeDocument/2006/relationships/hyperlink" Target="https://planetcalc.com/7775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Freiin Von Uexkull, Daphne</dc:creator>
  <cp:keywords/>
  <dc:description/>
  <cp:lastModifiedBy>max riffi</cp:lastModifiedBy>
  <cp:revision>2</cp:revision>
  <dcterms:created xsi:type="dcterms:W3CDTF">2023-02-01T11:31:00Z</dcterms:created>
  <dcterms:modified xsi:type="dcterms:W3CDTF">2023-03-19T12:02:00Z</dcterms:modified>
</cp:coreProperties>
</file>