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rFonts w:hint="default"/>
          <w:b/>
          <w:sz w:val="32"/>
          <w:szCs w:val="32"/>
          <w:lang w:val="en-US"/>
        </w:rPr>
        <w:t>9</w:t>
      </w: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rFonts w:hint="default"/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rFonts w:hint="default"/>
          <w:b/>
          <w:sz w:val="32"/>
          <w:szCs w:val="32"/>
          <w:lang w:val="en-US"/>
        </w:rPr>
        <w:t xml:space="preserve">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ИКБО-20-21, </w:t>
            </w:r>
            <w:r>
              <w:rPr>
                <w:sz w:val="24"/>
                <w:szCs w:val="24"/>
                <w:lang w:val="ru-RU"/>
              </w:rPr>
              <w:t>Сидоров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С.Д.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Цель занятия: </w:t>
      </w:r>
      <w:r>
        <w:rPr>
          <w:b w:val="0"/>
          <w:bCs/>
          <w:sz w:val="28"/>
          <w:szCs w:val="28"/>
          <w:lang w:val="ru-RU"/>
        </w:rPr>
        <w:t>составление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табличного описания процессов.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</w:t>
      </w:r>
      <w:r>
        <w:rPr>
          <w:rFonts w:hint="default"/>
          <w:sz w:val="28"/>
          <w:szCs w:val="28"/>
          <w:lang w:val="ru-RU"/>
        </w:rPr>
        <w:t xml:space="preserve"> табличное описание процессов , которые входят в бизнес-процесс «Заключение договора»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1 - Табличное описание процесса «Иницирование процедуры заключения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85"/>
        <w:gridCol w:w="2085"/>
        <w:gridCol w:w="2085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Исполнитель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Инициация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Руководитель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Назначение менеджера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Руководитель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2 - Табличное описание бизнес процесса «Подготовка проекта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5"/>
        <w:gridCol w:w="2085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Исполнитель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Выявление требования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Требования к форме и содержанию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Составление проекта договора 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Требования к договору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Передача проекта на согласование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Согласованный прокт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3 - Табличное описание бизнес процесса «Внутреннее согласование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5"/>
        <w:gridCol w:w="2085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Исполнитель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Рассмотрение договора правовым отделом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Сотрудник правового отдела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Проект договора 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5 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Внесение правок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Проект договора 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2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Согласование проекта согласущими должностными лицами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Согласующие должностные лица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 с визой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/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 с отметкой «С замечаниями» и подписью + лист замечаний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2 дня (каждый)</w:t>
            </w:r>
          </w:p>
        </w:tc>
      </w:tr>
    </w:tbl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4 - Табличное описание бизнес процесса «Согласование договора с контрагентом»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5"/>
        <w:gridCol w:w="2085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Исполнитель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Направление договора контрагенту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Обсуждение с контрагентом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Проект договора</w:t>
            </w:r>
          </w:p>
        </w:tc>
        <w:tc>
          <w:tcPr>
            <w:tcW w:w="2085" w:type="dxa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Таблица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5 - Табличное описание бизнес процесса «Подписание договора»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050"/>
        <w:gridCol w:w="2037"/>
        <w:gridCol w:w="2037"/>
        <w:gridCol w:w="2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Наименование операции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Исполнитель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Входящие документы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Исходящие документы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Срок выполнения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 xml:space="preserve">Передача на подписание 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 xml:space="preserve">Менеджер отдела продаж, ген. директор или лицо исполняющее его обязанности, лица уполномоченные 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2 дня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Передача в службу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Менеджер отдела продаж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1 день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Регистрация договора в журнале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Служюа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Регистрация договора в системе эл. Документооборота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Служба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Отправка контрагенту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Служба управления делами, менеджер отдела продаж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обоим сторонами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Обработка полученного договора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Менеджер отдела продаж, бухгалтер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Подписанный обоими сторонами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Несколько копий подписанного договора, счета фактуры, акты сдачи-приемки работ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1" w:after="0" w:afterAutospacing="1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 xml:space="preserve">1 день </w:t>
            </w:r>
          </w:p>
        </w:tc>
      </w:tr>
    </w:tbl>
    <w:p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</w:t>
      </w:r>
      <w:r>
        <w:rPr>
          <w:color w:val="000000"/>
          <w:sz w:val="28"/>
          <w:szCs w:val="28"/>
          <w:lang w:val="be-BY"/>
        </w:rPr>
        <w:t xml:space="preserve"> был описан в табличном виде заданны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be-BY"/>
        </w:rPr>
        <w:t xml:space="preserve"> биз</w:t>
      </w:r>
      <w:r>
        <w:rPr>
          <w:color w:val="000000"/>
          <w:sz w:val="28"/>
          <w:szCs w:val="28"/>
          <w:lang w:val="ru-RU"/>
        </w:rPr>
        <w:t>не</w:t>
      </w:r>
      <w:r>
        <w:rPr>
          <w:color w:val="000000"/>
          <w:sz w:val="28"/>
          <w:szCs w:val="28"/>
          <w:lang w:val="be-BY"/>
        </w:rPr>
        <w:t>с-процес</w:t>
      </w:r>
      <w:r>
        <w:rPr>
          <w:color w:val="000000"/>
          <w:sz w:val="28"/>
          <w:szCs w:val="28"/>
          <w:lang w:val="ru-RU"/>
        </w:rPr>
        <w:t>сы</w:t>
      </w:r>
      <w:r>
        <w:rPr>
          <w:color w:val="000000"/>
          <w:sz w:val="28"/>
          <w:szCs w:val="28"/>
          <w:lang w:val="be-BY"/>
        </w:rPr>
        <w:t>.</w:t>
      </w:r>
    </w:p>
    <w:p>
      <w:pPr>
        <w:spacing w:line="360" w:lineRule="auto"/>
        <w:ind w:firstLine="709"/>
        <w:jc w:val="both"/>
      </w:pPr>
      <w:bookmarkStart w:id="0" w:name="_GoBack"/>
      <w:bookmarkEnd w:id="0"/>
    </w:p>
    <w:sectPr>
      <w:pgSz w:w="11910" w:h="16840"/>
      <w:pgMar w:top="1134" w:right="567" w:bottom="1134" w:left="1134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33D22"/>
    <w:rsid w:val="0016767A"/>
    <w:rsid w:val="001C6893"/>
    <w:rsid w:val="002016A9"/>
    <w:rsid w:val="00274B0F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C60EE"/>
    <w:rsid w:val="009D4732"/>
    <w:rsid w:val="009E3FA8"/>
    <w:rsid w:val="00A07611"/>
    <w:rsid w:val="00A115CD"/>
    <w:rsid w:val="00A12877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281020DB"/>
    <w:rsid w:val="30040034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/>
  </w:style>
  <w:style w:type="paragraph" w:styleId="4">
    <w:name w:val="Body Text"/>
    <w:basedOn w:val="1"/>
    <w:link w:val="12"/>
    <w:semiHidden/>
    <w:unhideWhenUsed/>
    <w:uiPriority w:val="0"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5">
    <w:name w:val="Table Grid"/>
    <w:basedOn w:val="3"/>
    <w:uiPriority w:val="5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Border box"/>
    <w:basedOn w:val="7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7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8">
    <w:name w:val="Border box Char"/>
    <w:basedOn w:val="2"/>
    <w:link w:val="6"/>
    <w:uiPriority w:val="0"/>
    <w:rPr>
      <w:rFonts w:ascii="Times New Roman" w:hAnsi="Times New Roman"/>
      <w:sz w:val="28"/>
    </w:rPr>
  </w:style>
  <w:style w:type="paragraph" w:styleId="9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0">
    <w:name w:val="docdata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1511"/>
    <w:basedOn w:val="2"/>
    <w:uiPriority w:val="0"/>
  </w:style>
  <w:style w:type="character" w:customStyle="1" w:styleId="12">
    <w:name w:val="Основной текст Знак"/>
    <w:basedOn w:val="2"/>
    <w:link w:val="4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528</Words>
  <Characters>3015</Characters>
  <Lines>1</Lines>
  <Paragraphs>1</Paragraphs>
  <TotalTime>43</TotalTime>
  <ScaleCrop>false</ScaleCrop>
  <LinksUpToDate>false</LinksUpToDate>
  <CharactersWithSpaces>3536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2023-09-25T12:34:00Z</dcterms:created>
  <dc:creator>Dmitriy Chukov</dc:creator>
  <cp:lastModifiedBy>Mr. Shiz</cp:lastModifiedBy>
  <dcterms:modified xsi:type="dcterms:W3CDTF">2023-10-04T04:54:06Z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