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A8" w:rsidRDefault="003E3BA8" w:rsidP="00D31470">
      <w:pPr>
        <w:spacing w:after="0"/>
        <w:rPr>
          <w:rFonts w:ascii="Arial" w:hAnsi="Arial" w:cs="Arial"/>
        </w:rPr>
      </w:pPr>
    </w:p>
    <w:p w:rsidR="00177B2E" w:rsidRPr="00177B2E" w:rsidRDefault="00177B2E" w:rsidP="00391211">
      <w:pPr>
        <w:spacing w:after="0"/>
        <w:jc w:val="center"/>
        <w:rPr>
          <w:rFonts w:ascii="Arial" w:hAnsi="Arial" w:cs="Arial"/>
          <w:sz w:val="24"/>
          <w:szCs w:val="45"/>
        </w:rPr>
      </w:pPr>
    </w:p>
    <w:p w:rsidR="00751668" w:rsidRDefault="00751668" w:rsidP="00391211">
      <w:pPr>
        <w:spacing w:after="0"/>
        <w:jc w:val="center"/>
        <w:rPr>
          <w:rFonts w:ascii="Arial" w:hAnsi="Arial" w:cs="Arial"/>
          <w:sz w:val="45"/>
          <w:szCs w:val="45"/>
        </w:rPr>
      </w:pPr>
    </w:p>
    <w:p w:rsidR="00D31470" w:rsidRPr="00391211" w:rsidRDefault="00D31470" w:rsidP="00391211">
      <w:pPr>
        <w:spacing w:after="0"/>
        <w:jc w:val="center"/>
        <w:rPr>
          <w:rFonts w:ascii="Arial" w:hAnsi="Arial" w:cs="Arial"/>
          <w:sz w:val="45"/>
          <w:szCs w:val="45"/>
        </w:rPr>
      </w:pPr>
      <w:r w:rsidRPr="00391211">
        <w:rPr>
          <w:rFonts w:ascii="Arial" w:hAnsi="Arial" w:cs="Arial"/>
          <w:sz w:val="45"/>
          <w:szCs w:val="45"/>
        </w:rPr>
        <w:t>Hello Attendees of Miami University's Inaugural Geospatial Programming Workshop</w:t>
      </w:r>
      <w:r w:rsidR="00391211" w:rsidRPr="00391211">
        <w:rPr>
          <w:rFonts w:ascii="Arial" w:hAnsi="Arial" w:cs="Arial"/>
          <w:sz w:val="45"/>
          <w:szCs w:val="45"/>
        </w:rPr>
        <w:t>!</w:t>
      </w:r>
    </w:p>
    <w:p w:rsidR="00D31470" w:rsidRDefault="00D31470" w:rsidP="00D31470">
      <w:pPr>
        <w:spacing w:after="0"/>
        <w:rPr>
          <w:rFonts w:ascii="Arial" w:hAnsi="Arial" w:cs="Arial"/>
        </w:rPr>
      </w:pPr>
    </w:p>
    <w:p w:rsidR="00912C25" w:rsidRDefault="00912C25" w:rsidP="00D31470">
      <w:pPr>
        <w:spacing w:after="0"/>
        <w:rPr>
          <w:rFonts w:ascii="Arial" w:hAnsi="Arial" w:cs="Arial"/>
          <w:sz w:val="24"/>
        </w:rPr>
      </w:pPr>
    </w:p>
    <w:p w:rsidR="00D31470" w:rsidRPr="00912C25" w:rsidRDefault="00912C25" w:rsidP="00D31470">
      <w:pPr>
        <w:spacing w:after="0"/>
        <w:rPr>
          <w:rFonts w:ascii="Arial" w:hAnsi="Arial" w:cs="Arial"/>
          <w:sz w:val="24"/>
        </w:rPr>
      </w:pPr>
      <w:r w:rsidRPr="00912C25">
        <w:rPr>
          <w:rFonts w:ascii="Arial" w:hAnsi="Arial" w:cs="Arial"/>
          <w:sz w:val="24"/>
        </w:rPr>
        <w:t xml:space="preserve">Please go to </w:t>
      </w:r>
      <w:hyperlink r:id="rId7" w:history="1">
        <w:r w:rsidRPr="00912C25">
          <w:rPr>
            <w:rStyle w:val="Hyperlink"/>
            <w:rFonts w:ascii="Arial" w:hAnsi="Arial" w:cs="Arial"/>
            <w:sz w:val="24"/>
          </w:rPr>
          <w:t>bit.ly/</w:t>
        </w:r>
        <w:proofErr w:type="spellStart"/>
        <w:r w:rsidRPr="00912C25">
          <w:rPr>
            <w:rStyle w:val="Hyperlink"/>
            <w:rFonts w:ascii="Arial" w:hAnsi="Arial" w:cs="Arial"/>
            <w:sz w:val="24"/>
          </w:rPr>
          <w:t>MUOH_RWorkshop</w:t>
        </w:r>
        <w:proofErr w:type="spellEnd"/>
      </w:hyperlink>
      <w:r w:rsidRPr="00912C25">
        <w:rPr>
          <w:rFonts w:ascii="Arial" w:hAnsi="Arial" w:cs="Arial"/>
          <w:sz w:val="24"/>
        </w:rPr>
        <w:t xml:space="preserve"> to download the data for the workshop. Please unzip it and take note of where it is located on your local drive!</w:t>
      </w:r>
      <w:r>
        <w:rPr>
          <w:rFonts w:ascii="Arial" w:hAnsi="Arial" w:cs="Arial"/>
          <w:sz w:val="24"/>
        </w:rPr>
        <w:t xml:space="preserve"> </w:t>
      </w:r>
    </w:p>
    <w:p w:rsidR="00912C25" w:rsidRDefault="00912C25" w:rsidP="00D31470">
      <w:pPr>
        <w:spacing w:after="0"/>
        <w:rPr>
          <w:rFonts w:ascii="Arial" w:hAnsi="Arial" w:cs="Arial"/>
          <w:sz w:val="24"/>
          <w:szCs w:val="24"/>
        </w:rPr>
      </w:pP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r w:rsidRPr="00391211">
        <w:rPr>
          <w:rFonts w:ascii="Arial" w:hAnsi="Arial" w:cs="Arial"/>
          <w:sz w:val="24"/>
          <w:szCs w:val="24"/>
        </w:rPr>
        <w:t>Every computer has had the newest software installed beforehand. The only prep work required of each participant is to install the following packages and libraries onto their specific device.</w:t>
      </w:r>
      <w:r w:rsidR="000C330B">
        <w:rPr>
          <w:rFonts w:ascii="Arial" w:hAnsi="Arial" w:cs="Arial"/>
          <w:sz w:val="24"/>
          <w:szCs w:val="24"/>
        </w:rPr>
        <w:t xml:space="preserve"> Note that the line that installs packages will take anywhere from 1- 4 minutes to run. Run that line by itself and be patient until it is done. </w:t>
      </w:r>
    </w:p>
    <w:p w:rsidR="006600B8" w:rsidRPr="00391211" w:rsidRDefault="006600B8" w:rsidP="00D31470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31470" w:rsidRPr="00391211" w:rsidRDefault="000A1129" w:rsidP="00D3147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Please copy, </w:t>
      </w:r>
      <w:r w:rsidR="00D31470" w:rsidRPr="00391211">
        <w:rPr>
          <w:rFonts w:ascii="Arial" w:hAnsi="Arial" w:cs="Arial"/>
          <w:b/>
          <w:sz w:val="24"/>
          <w:szCs w:val="24"/>
        </w:rPr>
        <w:t>paste</w:t>
      </w:r>
      <w:r>
        <w:rPr>
          <w:rFonts w:ascii="Arial" w:hAnsi="Arial" w:cs="Arial"/>
          <w:b/>
          <w:sz w:val="24"/>
          <w:szCs w:val="24"/>
        </w:rPr>
        <w:t>, and run</w:t>
      </w:r>
      <w:r w:rsidR="00912C25">
        <w:rPr>
          <w:rFonts w:ascii="Arial" w:hAnsi="Arial" w:cs="Arial"/>
          <w:b/>
          <w:sz w:val="24"/>
          <w:szCs w:val="24"/>
        </w:rPr>
        <w:t xml:space="preserve"> the following</w:t>
      </w:r>
      <w:r w:rsidR="00D31470" w:rsidRPr="00391211">
        <w:rPr>
          <w:rFonts w:ascii="Arial" w:hAnsi="Arial" w:cs="Arial"/>
          <w:b/>
          <w:sz w:val="24"/>
          <w:szCs w:val="24"/>
        </w:rPr>
        <w:t xml:space="preserve"> line of code into the R Studio Code Editor</w:t>
      </w:r>
      <w:r>
        <w:rPr>
          <w:rFonts w:ascii="Arial" w:hAnsi="Arial" w:cs="Arial"/>
          <w:b/>
          <w:sz w:val="24"/>
          <w:szCs w:val="24"/>
        </w:rPr>
        <w:t>.</w:t>
      </w:r>
    </w:p>
    <w:p w:rsidR="000E7792" w:rsidRPr="00391211" w:rsidRDefault="000E7792" w:rsidP="00D31470">
      <w:pPr>
        <w:spacing w:after="0"/>
        <w:rPr>
          <w:rFonts w:ascii="Arial" w:hAnsi="Arial" w:cs="Arial"/>
          <w:sz w:val="24"/>
          <w:szCs w:val="24"/>
        </w:rPr>
      </w:pP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r w:rsidRPr="00391211">
        <w:rPr>
          <w:rFonts w:ascii="Arial" w:hAnsi="Arial" w:cs="Arial"/>
          <w:sz w:val="24"/>
          <w:szCs w:val="24"/>
        </w:rPr>
        <w:t>#</w:t>
      </w:r>
      <w:proofErr w:type="gramStart"/>
      <w:r w:rsidRPr="00391211">
        <w:rPr>
          <w:rFonts w:ascii="Arial" w:hAnsi="Arial" w:cs="Arial"/>
          <w:sz w:val="24"/>
          <w:szCs w:val="24"/>
        </w:rPr>
        <w:t>This</w:t>
      </w:r>
      <w:proofErr w:type="gramEnd"/>
      <w:r w:rsidRPr="00391211">
        <w:rPr>
          <w:rFonts w:ascii="Arial" w:hAnsi="Arial" w:cs="Arial"/>
          <w:sz w:val="24"/>
          <w:szCs w:val="24"/>
        </w:rPr>
        <w:t xml:space="preserve"> line installs the various packages required for today’s workshop</w:t>
      </w:r>
    </w:p>
    <w:p w:rsidR="00D31470" w:rsidRDefault="0099390A" w:rsidP="00D31470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9390A">
        <w:rPr>
          <w:rFonts w:ascii="Arial" w:hAnsi="Arial" w:cs="Arial"/>
          <w:sz w:val="24"/>
          <w:szCs w:val="24"/>
        </w:rPr>
        <w:t>install.packages</w:t>
      </w:r>
      <w:proofErr w:type="spellEnd"/>
      <w:r w:rsidRPr="0099390A">
        <w:rPr>
          <w:rFonts w:ascii="Arial" w:hAnsi="Arial" w:cs="Arial"/>
          <w:sz w:val="24"/>
          <w:szCs w:val="24"/>
        </w:rPr>
        <w:t>(c("</w:t>
      </w:r>
      <w:proofErr w:type="spellStart"/>
      <w:r w:rsidRPr="0099390A">
        <w:rPr>
          <w:rFonts w:ascii="Arial" w:hAnsi="Arial" w:cs="Arial"/>
          <w:sz w:val="24"/>
          <w:szCs w:val="24"/>
        </w:rPr>
        <w:t>dplyr</w:t>
      </w:r>
      <w:proofErr w:type="spellEnd"/>
      <w:r w:rsidRPr="0099390A">
        <w:rPr>
          <w:rFonts w:ascii="Arial" w:hAnsi="Arial" w:cs="Arial"/>
          <w:sz w:val="24"/>
          <w:szCs w:val="24"/>
        </w:rPr>
        <w:t xml:space="preserve">", </w:t>
      </w:r>
      <w:r w:rsidR="00912C25">
        <w:rPr>
          <w:rFonts w:ascii="Arial" w:hAnsi="Arial" w:cs="Arial"/>
          <w:sz w:val="24"/>
          <w:szCs w:val="24"/>
        </w:rPr>
        <w:t>"ggplot2", "</w:t>
      </w:r>
      <w:proofErr w:type="spellStart"/>
      <w:r w:rsidR="00912C25">
        <w:rPr>
          <w:rFonts w:ascii="Arial" w:hAnsi="Arial" w:cs="Arial"/>
          <w:sz w:val="24"/>
          <w:szCs w:val="24"/>
        </w:rPr>
        <w:t>rgdal</w:t>
      </w:r>
      <w:proofErr w:type="spellEnd"/>
      <w:r w:rsidR="00912C25">
        <w:rPr>
          <w:rFonts w:ascii="Arial" w:hAnsi="Arial" w:cs="Arial"/>
          <w:sz w:val="24"/>
          <w:szCs w:val="24"/>
        </w:rPr>
        <w:t>", "sf", "</w:t>
      </w:r>
      <w:proofErr w:type="spellStart"/>
      <w:r w:rsidR="00912C25">
        <w:rPr>
          <w:rFonts w:ascii="Arial" w:hAnsi="Arial" w:cs="Arial"/>
          <w:sz w:val="24"/>
          <w:szCs w:val="24"/>
        </w:rPr>
        <w:t>spdep</w:t>
      </w:r>
      <w:proofErr w:type="spellEnd"/>
      <w:r w:rsidRPr="0099390A">
        <w:rPr>
          <w:rFonts w:ascii="Arial" w:hAnsi="Arial" w:cs="Arial"/>
          <w:sz w:val="24"/>
          <w:szCs w:val="24"/>
        </w:rPr>
        <w:t>", "</w:t>
      </w:r>
      <w:proofErr w:type="spellStart"/>
      <w:r w:rsidRPr="0099390A">
        <w:rPr>
          <w:rFonts w:ascii="Arial" w:hAnsi="Arial" w:cs="Arial"/>
          <w:sz w:val="24"/>
          <w:szCs w:val="24"/>
        </w:rPr>
        <w:t>ggmap</w:t>
      </w:r>
      <w:proofErr w:type="spellEnd"/>
      <w:r w:rsidRPr="0099390A">
        <w:rPr>
          <w:rFonts w:ascii="Arial" w:hAnsi="Arial" w:cs="Arial"/>
          <w:sz w:val="24"/>
          <w:szCs w:val="24"/>
        </w:rPr>
        <w:t>", "raster"</w:t>
      </w:r>
      <w:r w:rsidR="00912C25">
        <w:rPr>
          <w:rFonts w:ascii="Arial" w:hAnsi="Arial" w:cs="Arial"/>
          <w:sz w:val="24"/>
          <w:szCs w:val="24"/>
        </w:rPr>
        <w:t>, "</w:t>
      </w:r>
      <w:proofErr w:type="spellStart"/>
      <w:r w:rsidR="00912C25">
        <w:rPr>
          <w:rFonts w:ascii="Arial" w:hAnsi="Arial" w:cs="Arial"/>
          <w:sz w:val="24"/>
          <w:szCs w:val="24"/>
        </w:rPr>
        <w:t>rasterVis</w:t>
      </w:r>
      <w:proofErr w:type="spellEnd"/>
      <w:r w:rsidR="00912C25">
        <w:rPr>
          <w:rFonts w:ascii="Arial" w:hAnsi="Arial" w:cs="Arial"/>
          <w:sz w:val="24"/>
          <w:szCs w:val="24"/>
        </w:rPr>
        <w:t>", "</w:t>
      </w:r>
      <w:proofErr w:type="spellStart"/>
      <w:r w:rsidR="00912C25">
        <w:rPr>
          <w:rFonts w:ascii="Arial" w:hAnsi="Arial" w:cs="Arial"/>
          <w:sz w:val="24"/>
          <w:szCs w:val="24"/>
        </w:rPr>
        <w:t>r</w:t>
      </w:r>
      <w:r w:rsidR="00912C25">
        <w:rPr>
          <w:rFonts w:ascii="Arial" w:hAnsi="Arial" w:cs="Arial"/>
          <w:sz w:val="24"/>
          <w:szCs w:val="24"/>
        </w:rPr>
        <w:t>geos</w:t>
      </w:r>
      <w:proofErr w:type="spellEnd"/>
      <w:r w:rsidR="00912C25">
        <w:rPr>
          <w:rFonts w:ascii="Arial" w:hAnsi="Arial" w:cs="Arial"/>
          <w:sz w:val="24"/>
          <w:szCs w:val="24"/>
        </w:rPr>
        <w:t>", "</w:t>
      </w:r>
      <w:proofErr w:type="spellStart"/>
      <w:r w:rsidR="00912C25">
        <w:rPr>
          <w:rFonts w:ascii="Arial" w:hAnsi="Arial" w:cs="Arial"/>
          <w:sz w:val="24"/>
          <w:szCs w:val="24"/>
        </w:rPr>
        <w:t>tidyverse</w:t>
      </w:r>
      <w:proofErr w:type="spellEnd"/>
      <w:r w:rsidR="00912C25">
        <w:rPr>
          <w:rFonts w:ascii="Arial" w:hAnsi="Arial" w:cs="Arial"/>
          <w:sz w:val="24"/>
          <w:szCs w:val="24"/>
        </w:rPr>
        <w:t>",</w:t>
      </w:r>
      <w:r w:rsidR="00912C25">
        <w:rPr>
          <w:rFonts w:ascii="Arial" w:hAnsi="Arial" w:cs="Arial"/>
          <w:sz w:val="24"/>
          <w:szCs w:val="24"/>
        </w:rPr>
        <w:t xml:space="preserve"> </w:t>
      </w:r>
      <w:r w:rsidR="00912C25">
        <w:rPr>
          <w:rFonts w:ascii="Arial" w:hAnsi="Arial" w:cs="Arial"/>
          <w:sz w:val="24"/>
          <w:szCs w:val="24"/>
        </w:rPr>
        <w:t>"</w:t>
      </w:r>
      <w:proofErr w:type="spellStart"/>
      <w:r w:rsidR="00912C25">
        <w:rPr>
          <w:rFonts w:ascii="Arial" w:hAnsi="Arial" w:cs="Arial"/>
          <w:sz w:val="24"/>
          <w:szCs w:val="24"/>
        </w:rPr>
        <w:t>gdalUtils</w:t>
      </w:r>
      <w:proofErr w:type="spellEnd"/>
      <w:r w:rsidR="00912C25">
        <w:rPr>
          <w:rFonts w:ascii="Arial" w:hAnsi="Arial" w:cs="Arial"/>
          <w:sz w:val="24"/>
          <w:szCs w:val="24"/>
        </w:rPr>
        <w:t>"</w:t>
      </w:r>
      <w:r w:rsidRPr="0099390A">
        <w:rPr>
          <w:rFonts w:ascii="Arial" w:hAnsi="Arial" w:cs="Arial"/>
          <w:sz w:val="24"/>
          <w:szCs w:val="24"/>
        </w:rPr>
        <w:t>)</w:t>
      </w:r>
      <w:r w:rsidRPr="0099390A">
        <w:rPr>
          <w:rFonts w:ascii="Arial" w:hAnsi="Arial" w:cs="Arial"/>
          <w:sz w:val="24"/>
          <w:szCs w:val="24"/>
        </w:rPr>
        <w:t>)</w:t>
      </w:r>
    </w:p>
    <w:p w:rsidR="0099390A" w:rsidRDefault="0099390A" w:rsidP="00D31470">
      <w:pPr>
        <w:spacing w:after="0"/>
        <w:rPr>
          <w:rFonts w:ascii="Arial" w:hAnsi="Arial" w:cs="Arial"/>
          <w:sz w:val="24"/>
          <w:szCs w:val="24"/>
        </w:rPr>
      </w:pPr>
    </w:p>
    <w:p w:rsidR="00912C25" w:rsidRDefault="00912C25" w:rsidP="00D3147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Once the above line has finished running copy, paste, and run the next few lines!</w:t>
      </w:r>
    </w:p>
    <w:p w:rsidR="00912C25" w:rsidRPr="00912C25" w:rsidRDefault="00912C25" w:rsidP="00D31470">
      <w:pPr>
        <w:spacing w:after="0"/>
        <w:rPr>
          <w:rFonts w:ascii="Arial" w:hAnsi="Arial" w:cs="Arial"/>
          <w:b/>
          <w:sz w:val="24"/>
          <w:szCs w:val="24"/>
        </w:rPr>
      </w:pP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r w:rsidRPr="00391211">
        <w:rPr>
          <w:rFonts w:ascii="Arial" w:hAnsi="Arial" w:cs="Arial"/>
          <w:sz w:val="24"/>
          <w:szCs w:val="24"/>
        </w:rPr>
        <w:t>#</w:t>
      </w:r>
      <w:proofErr w:type="gramStart"/>
      <w:r w:rsidRPr="00391211">
        <w:rPr>
          <w:rFonts w:ascii="Arial" w:hAnsi="Arial" w:cs="Arial"/>
          <w:sz w:val="24"/>
          <w:szCs w:val="24"/>
        </w:rPr>
        <w:t>These</w:t>
      </w:r>
      <w:proofErr w:type="gramEnd"/>
      <w:r w:rsidRPr="00391211">
        <w:rPr>
          <w:rFonts w:ascii="Arial" w:hAnsi="Arial" w:cs="Arial"/>
          <w:sz w:val="24"/>
          <w:szCs w:val="24"/>
        </w:rPr>
        <w:t xml:space="preserve"> next few lines open the </w:t>
      </w:r>
      <w:r w:rsidR="00912C25">
        <w:rPr>
          <w:rFonts w:ascii="Arial" w:hAnsi="Arial" w:cs="Arial"/>
          <w:sz w:val="24"/>
          <w:szCs w:val="24"/>
        </w:rPr>
        <w:t xml:space="preserve">necessary libraries within each </w:t>
      </w:r>
      <w:r w:rsidRPr="00391211">
        <w:rPr>
          <w:rFonts w:ascii="Arial" w:hAnsi="Arial" w:cs="Arial"/>
          <w:sz w:val="24"/>
          <w:szCs w:val="24"/>
        </w:rPr>
        <w:t>package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391211">
        <w:rPr>
          <w:rFonts w:ascii="Arial" w:hAnsi="Arial" w:cs="Arial"/>
          <w:sz w:val="24"/>
          <w:szCs w:val="24"/>
        </w:rPr>
        <w:t>dplyr</w:t>
      </w:r>
      <w:proofErr w:type="spellEnd"/>
      <w:r w:rsidRPr="00391211">
        <w:rPr>
          <w:rFonts w:ascii="Arial" w:hAnsi="Arial" w:cs="Arial"/>
          <w:sz w:val="24"/>
          <w:szCs w:val="24"/>
        </w:rPr>
        <w:t>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gramEnd"/>
      <w:r w:rsidRPr="00391211">
        <w:rPr>
          <w:rFonts w:ascii="Arial" w:hAnsi="Arial" w:cs="Arial"/>
          <w:sz w:val="24"/>
          <w:szCs w:val="24"/>
        </w:rPr>
        <w:t>ggplot2)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391211">
        <w:rPr>
          <w:rFonts w:ascii="Arial" w:hAnsi="Arial" w:cs="Arial"/>
          <w:sz w:val="24"/>
          <w:szCs w:val="24"/>
        </w:rPr>
        <w:t>rgdal</w:t>
      </w:r>
      <w:proofErr w:type="spellEnd"/>
      <w:r w:rsidRPr="00391211">
        <w:rPr>
          <w:rFonts w:ascii="Arial" w:hAnsi="Arial" w:cs="Arial"/>
          <w:sz w:val="24"/>
          <w:szCs w:val="24"/>
        </w:rPr>
        <w:t>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gramEnd"/>
      <w:r w:rsidRPr="00391211">
        <w:rPr>
          <w:rFonts w:ascii="Arial" w:hAnsi="Arial" w:cs="Arial"/>
          <w:sz w:val="24"/>
          <w:szCs w:val="24"/>
        </w:rPr>
        <w:t>sf)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391211">
        <w:rPr>
          <w:rFonts w:ascii="Arial" w:hAnsi="Arial" w:cs="Arial"/>
          <w:sz w:val="24"/>
          <w:szCs w:val="24"/>
        </w:rPr>
        <w:t>spdef</w:t>
      </w:r>
      <w:proofErr w:type="spellEnd"/>
      <w:r w:rsidRPr="00391211">
        <w:rPr>
          <w:rFonts w:ascii="Arial" w:hAnsi="Arial" w:cs="Arial"/>
          <w:sz w:val="24"/>
          <w:szCs w:val="24"/>
        </w:rPr>
        <w:t>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spellStart"/>
      <w:proofErr w:type="gramEnd"/>
      <w:r w:rsidRPr="00391211">
        <w:rPr>
          <w:rFonts w:ascii="Arial" w:hAnsi="Arial" w:cs="Arial"/>
          <w:sz w:val="24"/>
          <w:szCs w:val="24"/>
        </w:rPr>
        <w:t>ggmap</w:t>
      </w:r>
      <w:proofErr w:type="spellEnd"/>
      <w:r w:rsidRPr="00391211">
        <w:rPr>
          <w:rFonts w:ascii="Arial" w:hAnsi="Arial" w:cs="Arial"/>
          <w:sz w:val="24"/>
          <w:szCs w:val="24"/>
        </w:rPr>
        <w:t>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91211">
        <w:rPr>
          <w:rFonts w:ascii="Arial" w:hAnsi="Arial" w:cs="Arial"/>
          <w:sz w:val="24"/>
          <w:szCs w:val="24"/>
        </w:rPr>
        <w:t>library(</w:t>
      </w:r>
      <w:proofErr w:type="gramEnd"/>
      <w:r w:rsidRPr="00391211">
        <w:rPr>
          <w:rFonts w:ascii="Arial" w:hAnsi="Arial" w:cs="Arial"/>
          <w:sz w:val="24"/>
          <w:szCs w:val="24"/>
        </w:rPr>
        <w:t>raster)</w:t>
      </w: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</w:p>
    <w:p w:rsidR="00D31470" w:rsidRDefault="00D31470" w:rsidP="00D31470">
      <w:pPr>
        <w:spacing w:after="0"/>
        <w:rPr>
          <w:rFonts w:ascii="Arial" w:hAnsi="Arial" w:cs="Arial"/>
          <w:sz w:val="24"/>
          <w:szCs w:val="24"/>
        </w:rPr>
      </w:pPr>
    </w:p>
    <w:p w:rsidR="00D31470" w:rsidRDefault="00D31470" w:rsidP="00D31470">
      <w:pPr>
        <w:spacing w:after="0"/>
        <w:rPr>
          <w:rFonts w:ascii="Arial" w:hAnsi="Arial" w:cs="Arial"/>
          <w:sz w:val="24"/>
          <w:szCs w:val="24"/>
        </w:rPr>
      </w:pPr>
    </w:p>
    <w:p w:rsidR="00177B2E" w:rsidRPr="00391211" w:rsidRDefault="00177B2E" w:rsidP="00D31470">
      <w:pPr>
        <w:spacing w:after="0"/>
        <w:rPr>
          <w:rFonts w:ascii="Arial" w:hAnsi="Arial" w:cs="Arial"/>
          <w:sz w:val="24"/>
          <w:szCs w:val="24"/>
        </w:rPr>
      </w:pPr>
    </w:p>
    <w:p w:rsidR="00D31470" w:rsidRPr="00391211" w:rsidRDefault="00D31470" w:rsidP="00D31470">
      <w:pPr>
        <w:spacing w:after="0"/>
        <w:rPr>
          <w:rFonts w:ascii="Arial" w:hAnsi="Arial" w:cs="Arial"/>
          <w:sz w:val="24"/>
          <w:szCs w:val="24"/>
        </w:rPr>
      </w:pPr>
    </w:p>
    <w:sectPr w:rsidR="00D31470" w:rsidRPr="00391211" w:rsidSect="00226FA9">
      <w:headerReference w:type="default" r:id="rId8"/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29" w:rsidRDefault="00B27A29" w:rsidP="003E3BA8">
      <w:pPr>
        <w:spacing w:after="0" w:line="240" w:lineRule="auto"/>
      </w:pPr>
      <w:r>
        <w:separator/>
      </w:r>
    </w:p>
  </w:endnote>
  <w:endnote w:type="continuationSeparator" w:id="0">
    <w:p w:rsidR="00B27A29" w:rsidRDefault="00B27A29" w:rsidP="003E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29" w:rsidRDefault="00B27A29" w:rsidP="003E3BA8">
      <w:pPr>
        <w:spacing w:after="0" w:line="240" w:lineRule="auto"/>
      </w:pPr>
      <w:r>
        <w:separator/>
      </w:r>
    </w:p>
  </w:footnote>
  <w:footnote w:type="continuationSeparator" w:id="0">
    <w:p w:rsidR="00B27A29" w:rsidRDefault="00B27A29" w:rsidP="003E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3E0" w:rsidRDefault="003E3BA8" w:rsidP="00391211">
    <w:pPr>
      <w:pStyle w:val="Header"/>
      <w:tabs>
        <w:tab w:val="clear" w:pos="9360"/>
        <w:tab w:val="right" w:pos="10080"/>
      </w:tabs>
      <w:ind w:right="-720"/>
      <w:jc w:val="right"/>
      <w:rPr>
        <w:rFonts w:ascii="Arial" w:hAnsi="Arial" w:cs="Arial"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-800100</wp:posOffset>
          </wp:positionH>
          <wp:positionV relativeFrom="page">
            <wp:posOffset>114300</wp:posOffset>
          </wp:positionV>
          <wp:extent cx="1647825" cy="1242695"/>
          <wp:effectExtent l="0" t="0" r="9525" b="0"/>
          <wp:wrapThrough wrapText="bothSides">
            <wp:wrapPolygon edited="0">
              <wp:start x="0" y="0"/>
              <wp:lineTo x="0" y="21192"/>
              <wp:lineTo x="21475" y="21192"/>
              <wp:lineTo x="21475" y="0"/>
              <wp:lineTo x="0" y="0"/>
            </wp:wrapPolygon>
          </wp:wrapThrough>
          <wp:docPr id="15" name="Picture 15" descr="Image result for miami university 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miami university 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1242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53E0">
      <w:rPr>
        <w:rFonts w:ascii="Arial" w:hAnsi="Arial" w:cs="Arial"/>
        <w:sz w:val="28"/>
      </w:rPr>
      <w:t>Miami University</w:t>
    </w:r>
    <w:r w:rsidR="003053E0" w:rsidRPr="00391211">
      <w:rPr>
        <w:rFonts w:ascii="Arial" w:hAnsi="Arial" w:cs="Arial"/>
      </w:rPr>
      <w:tab/>
    </w:r>
    <w:r w:rsidR="003053E0" w:rsidRPr="00391211">
      <w:rPr>
        <w:rFonts w:ascii="Arial" w:hAnsi="Arial" w:cs="Arial"/>
      </w:rPr>
      <w:tab/>
    </w:r>
    <w:r w:rsidR="003053E0" w:rsidRPr="00184686">
      <w:rPr>
        <w:rFonts w:ascii="Arial" w:hAnsi="Arial" w:cs="Arial"/>
        <w:i/>
      </w:rPr>
      <w:t xml:space="preserve">118 B </w:t>
    </w:r>
    <w:proofErr w:type="spellStart"/>
    <w:r w:rsidR="003053E0" w:rsidRPr="00184686">
      <w:rPr>
        <w:rFonts w:ascii="Arial" w:hAnsi="Arial" w:cs="Arial"/>
        <w:i/>
      </w:rPr>
      <w:t>Shideler</w:t>
    </w:r>
    <w:proofErr w:type="spellEnd"/>
    <w:r w:rsidR="003053E0" w:rsidRPr="00184686">
      <w:rPr>
        <w:rFonts w:ascii="Arial" w:hAnsi="Arial" w:cs="Arial"/>
        <w:i/>
      </w:rPr>
      <w:t xml:space="preserve"> Hall</w:t>
    </w:r>
  </w:p>
  <w:p w:rsidR="003053E0" w:rsidRPr="00184686" w:rsidRDefault="003053E0" w:rsidP="00391211">
    <w:pPr>
      <w:pStyle w:val="Header"/>
      <w:tabs>
        <w:tab w:val="clear" w:pos="9360"/>
        <w:tab w:val="right" w:pos="10080"/>
      </w:tabs>
      <w:ind w:right="-720"/>
      <w:jc w:val="right"/>
      <w:rPr>
        <w:rFonts w:ascii="Arial" w:hAnsi="Arial" w:cs="Arial"/>
        <w:i/>
        <w:sz w:val="28"/>
      </w:rPr>
    </w:pPr>
    <w:r>
      <w:rPr>
        <w:rFonts w:ascii="Arial" w:hAnsi="Arial" w:cs="Arial"/>
        <w:sz w:val="28"/>
      </w:rPr>
      <w:t>Department of Geography</w:t>
    </w:r>
    <w:r w:rsidRPr="00391211">
      <w:rPr>
        <w:rFonts w:ascii="Arial" w:hAnsi="Arial" w:cs="Arial"/>
      </w:rPr>
      <w:tab/>
    </w:r>
    <w:r w:rsidRPr="00184686">
      <w:rPr>
        <w:rFonts w:ascii="Arial" w:hAnsi="Arial" w:cs="Arial"/>
        <w:i/>
      </w:rPr>
      <w:t>250 S. Patterson Ave.</w:t>
    </w:r>
  </w:p>
  <w:p w:rsidR="003053E0" w:rsidRDefault="003053E0" w:rsidP="00391211">
    <w:pPr>
      <w:pStyle w:val="Header"/>
      <w:tabs>
        <w:tab w:val="clear" w:pos="9360"/>
        <w:tab w:val="right" w:pos="10080"/>
      </w:tabs>
      <w:ind w:right="-720"/>
      <w:jc w:val="right"/>
      <w:rPr>
        <w:rFonts w:ascii="Arial" w:hAnsi="Arial" w:cs="Arial"/>
        <w:sz w:val="28"/>
      </w:rPr>
    </w:pPr>
    <w:r>
      <w:rPr>
        <w:rFonts w:ascii="Arial" w:hAnsi="Arial" w:cs="Arial"/>
        <w:sz w:val="28"/>
      </w:rPr>
      <w:t>Geospatial Analysis Center</w:t>
    </w:r>
    <w:r w:rsidRPr="00391211">
      <w:rPr>
        <w:rFonts w:ascii="Arial" w:hAnsi="Arial" w:cs="Arial"/>
      </w:rPr>
      <w:tab/>
    </w:r>
    <w:r w:rsidRPr="00184686">
      <w:rPr>
        <w:rFonts w:ascii="Arial" w:hAnsi="Arial" w:cs="Arial"/>
        <w:i/>
      </w:rPr>
      <w:t>Oxford, OH 45056</w:t>
    </w:r>
  </w:p>
  <w:p w:rsidR="003053E0" w:rsidRPr="00184686" w:rsidRDefault="00391211" w:rsidP="00177B2E">
    <w:pPr>
      <w:pStyle w:val="Header"/>
      <w:tabs>
        <w:tab w:val="clear" w:pos="9360"/>
        <w:tab w:val="right" w:pos="10080"/>
      </w:tabs>
      <w:ind w:right="-720"/>
      <w:jc w:val="right"/>
      <w:rPr>
        <w:rFonts w:ascii="Arial" w:hAnsi="Arial" w:cs="Arial"/>
        <w:i/>
      </w:rPr>
    </w:pPr>
    <w:r w:rsidRPr="00391211">
      <w:rPr>
        <w:rFonts w:ascii="Arial" w:hAnsi="Arial" w:cs="Arial"/>
        <w:i/>
        <w:color w:val="FFFFFF" w:themeColor="background1"/>
        <w:sz w:val="28"/>
      </w:rPr>
      <w:t>A</w:t>
    </w:r>
    <w:r>
      <w:rPr>
        <w:rFonts w:ascii="Arial" w:hAnsi="Arial" w:cs="Arial"/>
        <w:i/>
        <w:sz w:val="28"/>
      </w:rPr>
      <w:tab/>
    </w:r>
    <w:r>
      <w:rPr>
        <w:rFonts w:ascii="Arial" w:hAnsi="Arial" w:cs="Arial"/>
        <w:i/>
        <w:sz w:val="28"/>
      </w:rPr>
      <w:tab/>
    </w:r>
    <w:r w:rsidR="003053E0" w:rsidRPr="00184686">
      <w:rPr>
        <w:rFonts w:ascii="Arial" w:hAnsi="Arial" w:cs="Arial"/>
        <w:i/>
      </w:rPr>
      <w:t>513-529-5016</w:t>
    </w:r>
  </w:p>
  <w:p w:rsidR="003E3BA8" w:rsidRPr="00177B2E" w:rsidRDefault="00391211" w:rsidP="00177B2E">
    <w:pPr>
      <w:pStyle w:val="Header"/>
      <w:tabs>
        <w:tab w:val="clear" w:pos="9360"/>
        <w:tab w:val="right" w:pos="10080"/>
      </w:tabs>
      <w:ind w:right="-720"/>
      <w:jc w:val="right"/>
      <w:rPr>
        <w:rFonts w:ascii="Arial" w:hAnsi="Arial" w:cs="Arial"/>
        <w:i/>
      </w:rPr>
    </w:pPr>
    <w:r w:rsidRPr="00391211">
      <w:rPr>
        <w:rFonts w:ascii="Arial" w:hAnsi="Arial" w:cs="Arial"/>
        <w:i/>
        <w:color w:val="FFFFFF" w:themeColor="background1"/>
        <w:sz w:val="28"/>
      </w:rPr>
      <w:t>A</w:t>
    </w:r>
    <w:r>
      <w:rPr>
        <w:rFonts w:ascii="Arial" w:hAnsi="Arial" w:cs="Arial"/>
        <w:i/>
        <w:sz w:val="28"/>
      </w:rPr>
      <w:tab/>
    </w:r>
    <w:r>
      <w:rPr>
        <w:rFonts w:ascii="Arial" w:hAnsi="Arial" w:cs="Arial"/>
        <w:i/>
        <w:sz w:val="28"/>
      </w:rPr>
      <w:tab/>
    </w:r>
    <w:r w:rsidR="00177B2E">
      <w:rPr>
        <w:rFonts w:ascii="Arial" w:hAnsi="Arial" w:cs="Arial"/>
        <w:i/>
      </w:rPr>
      <w:t>mugac@MiamiOH.edu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2BEE"/>
    <w:multiLevelType w:val="hybridMultilevel"/>
    <w:tmpl w:val="60A65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70"/>
    <w:rsid w:val="00021966"/>
    <w:rsid w:val="000A1129"/>
    <w:rsid w:val="000C330B"/>
    <w:rsid w:val="000E7792"/>
    <w:rsid w:val="00177B2E"/>
    <w:rsid w:val="00184686"/>
    <w:rsid w:val="00226FA9"/>
    <w:rsid w:val="002457E8"/>
    <w:rsid w:val="003053E0"/>
    <w:rsid w:val="00391211"/>
    <w:rsid w:val="003D78E6"/>
    <w:rsid w:val="003E3BA8"/>
    <w:rsid w:val="0059385F"/>
    <w:rsid w:val="006600B8"/>
    <w:rsid w:val="00751668"/>
    <w:rsid w:val="00912C25"/>
    <w:rsid w:val="0099390A"/>
    <w:rsid w:val="00B27A29"/>
    <w:rsid w:val="00C00542"/>
    <w:rsid w:val="00CB1300"/>
    <w:rsid w:val="00D02E90"/>
    <w:rsid w:val="00D31470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64F58"/>
  <w15:chartTrackingRefBased/>
  <w15:docId w15:val="{E98F7AAF-2A65-423F-9A31-4B75B16D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B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BA8"/>
  </w:style>
  <w:style w:type="paragraph" w:styleId="Footer">
    <w:name w:val="footer"/>
    <w:basedOn w:val="Normal"/>
    <w:link w:val="FooterChar"/>
    <w:uiPriority w:val="99"/>
    <w:unhideWhenUsed/>
    <w:rsid w:val="003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it.ly/MUOH_RWork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Keelin Denver Mr.</dc:creator>
  <cp:keywords/>
  <dc:description/>
  <cp:lastModifiedBy>Haynes, Keelin Denver Mr.</cp:lastModifiedBy>
  <cp:revision>15</cp:revision>
  <cp:lastPrinted>2019-01-23T02:18:00Z</cp:lastPrinted>
  <dcterms:created xsi:type="dcterms:W3CDTF">2019-01-23T01:53:00Z</dcterms:created>
  <dcterms:modified xsi:type="dcterms:W3CDTF">2019-01-24T15:06:00Z</dcterms:modified>
</cp:coreProperties>
</file>