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DFA to Regular Grammar Conversion Report</w:t>
      </w:r>
    </w:p>
    <w:p>
      <w:pPr>
        <w:pStyle w:val="Heading1"/>
      </w:pPr>
      <w:r>
        <w:t>1. Introduction</w:t>
      </w:r>
    </w:p>
    <w:p>
      <w:r>
        <w:t>This report demonstrates the conversion of a Deterministic Finite Automaton (DFA) into an equivalent Regular Grammar (RG) using JFLAP.</w:t>
      </w:r>
    </w:p>
    <w:p>
      <w:pPr>
        <w:pStyle w:val="Heading1"/>
      </w:pPr>
      <w:r>
        <w:t>2. DFA Description</w:t>
      </w:r>
    </w:p>
    <w:p>
      <w:r>
        <w:t>States: q0, q1, q2, q3, q4</w:t>
        <w:br/>
        <w:t>Alphabet: {a, s, d, f}</w:t>
        <w:br/>
        <w:t>Start State: q0</w:t>
        <w:br/>
        <w:t>Final State: q4</w:t>
      </w:r>
    </w:p>
    <w:p>
      <w:pPr>
        <w:pStyle w:val="Heading1"/>
      </w:pPr>
      <w:r>
        <w:t>3. Conversion Rules</w:t>
      </w:r>
    </w:p>
    <w:p>
      <w:r>
        <w:t>Each transition δ(qi, a) = qj becomes Si → aSj.</w:t>
        <w:br/>
        <w:t>Final states produce ε.</w:t>
      </w:r>
    </w:p>
    <w:p>
      <w:pPr>
        <w:pStyle w:val="Heading1"/>
      </w:pPr>
      <w:r>
        <w:t>4. Equivalent Regular Grammar</w:t>
      </w:r>
    </w:p>
    <w:p>
      <w:r>
        <w:t>S → aA</w:t>
        <w:br/>
        <w:t>A → sB | dC</w:t>
        <w:br/>
        <w:t>B → sB | dC | fD</w:t>
        <w:br/>
        <w:t>C → sB | dC | fD</w:t>
        <w:br/>
        <w:t>D → ε</w:t>
      </w:r>
    </w:p>
    <w:p>
      <w:pPr>
        <w:pStyle w:val="Heading1"/>
      </w:pPr>
      <w:r>
        <w:t>5. Sample Derivation</w:t>
      </w:r>
    </w:p>
    <w:p>
      <w:r>
        <w:t>String: assf</w:t>
        <w:br/>
        <w:t>S ⇒ aA ⇒ asB ⇒ assB ⇒ assfD ⇒ assf</w:t>
      </w:r>
    </w:p>
    <w:p>
      <w:pPr>
        <w:pStyle w:val="Heading1"/>
      </w:pPr>
      <w:r>
        <w:t>6. Conclusion</w:t>
      </w:r>
    </w:p>
    <w:p>
      <w:r>
        <w:t>The constructed grammar is right-linear and equivalent to the DFA.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