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5" w:name="content"/>
    <w:bookmarkStart w:id="104" w:name="umer-os-master-design-prompt"/>
    <w:p>
      <w:pPr>
        <w:pStyle w:val="Heading1"/>
      </w:pPr>
      <w:r>
        <w:t xml:space="preserve">Umer OS Master Design Prompt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Umer OS</w:t>
      </w:r>
      <w:r>
        <w:t xml:space="preserve"> </w:t>
      </w:r>
      <w:r>
        <w:t xml:space="preserve">is envisioned as a</w:t>
      </w:r>
      <w:r>
        <w:t xml:space="preserve"> </w:t>
      </w:r>
      <w:r>
        <w:rPr>
          <w:b/>
          <w:bCs/>
        </w:rPr>
        <w:t xml:space="preserve">Python-first hybrid classical+quantum, AI-native, cross-device operating system</w:t>
      </w:r>
      <w:r>
        <w:t xml:space="preserve"> </w:t>
      </w:r>
      <w:r>
        <w:t xml:space="preserve">to eventually replace existing desktop and mobile OSs (Linux, Windows, Android, macOS, etc.). It blends a modern</w:t>
      </w:r>
      <w:r>
        <w:t xml:space="preserve"> </w:t>
      </w:r>
      <w:r>
        <w:rPr>
          <w:b/>
          <w:bCs/>
        </w:rPr>
        <w:t xml:space="preserve">microkernel architecture</w:t>
      </w:r>
      <w:r>
        <w:t xml:space="preserve"> </w:t>
      </w:r>
      <w:r>
        <w:t xml:space="preserve">with built-in</w:t>
      </w:r>
      <w:r>
        <w:t xml:space="preserve"> </w:t>
      </w:r>
      <w:r>
        <w:rPr>
          <w:b/>
          <w:bCs/>
        </w:rPr>
        <w:t xml:space="preserve">quantum simulation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future QPU integration</w:t>
      </w:r>
      <w:r>
        <w:t xml:space="preserve">,</w:t>
      </w:r>
      <w:r>
        <w:t xml:space="preserve"> </w:t>
      </w:r>
      <w:r>
        <w:rPr>
          <w:b/>
          <w:bCs/>
        </w:rPr>
        <w:t xml:space="preserve">local AI assistants</w:t>
      </w:r>
      <w:r>
        <w:t xml:space="preserve">, and full backward compatibility. Key goals include</w:t>
      </w:r>
      <w:r>
        <w:t xml:space="preserve"> </w:t>
      </w:r>
      <w:r>
        <w:rPr>
          <w:b/>
          <w:bCs/>
        </w:rPr>
        <w:t xml:space="preserve">minimal storage/memory footprint</w:t>
      </w:r>
      <w:r>
        <w:t xml:space="preserve">,</w:t>
      </w:r>
      <w:r>
        <w:t xml:space="preserve"> </w:t>
      </w:r>
      <w:r>
        <w:rPr>
          <w:b/>
          <w:bCs/>
        </w:rPr>
        <w:t xml:space="preserve">maximal efficiency</w:t>
      </w:r>
      <w:r>
        <w:t xml:space="preserve"> </w:t>
      </w:r>
      <w:r>
        <w:t xml:space="preserve">(through AI scheduling and quantum-inspired algorithms), and an</w:t>
      </w:r>
      <w:r>
        <w:t xml:space="preserve"> </w:t>
      </w:r>
      <w:r>
        <w:rPr>
          <w:b/>
          <w:bCs/>
        </w:rPr>
        <w:t xml:space="preserve">intuitive, adaptive UI/UX</w:t>
      </w:r>
      <w:r>
        <w:t xml:space="preserve">. Umer OS will support a universal developer ecosystem (SDK, package manager, container system) and seamless cross-device/cloud sync. The system will be</w:t>
      </w:r>
      <w:r>
        <w:t xml:space="preserve"> </w:t>
      </w:r>
      <w:r>
        <w:rPr>
          <w:b/>
          <w:bCs/>
        </w:rPr>
        <w:t xml:space="preserve">modular</w:t>
      </w:r>
      <w:r>
        <w:t xml:space="preserve">,</w:t>
      </w:r>
      <w:r>
        <w:t xml:space="preserve"> </w:t>
      </w:r>
      <w:r>
        <w:rPr>
          <w:b/>
          <w:bCs/>
        </w:rPr>
        <w:t xml:space="preserve">secure (zero-trust, quantum-safe)</w:t>
      </w:r>
      <w:r>
        <w:t xml:space="preserve">, and</w:t>
      </w:r>
      <w:r>
        <w:t xml:space="preserve"> </w:t>
      </w:r>
      <w:r>
        <w:rPr>
          <w:b/>
          <w:bCs/>
        </w:rPr>
        <w:t xml:space="preserve">data-privacy-first</w:t>
      </w:r>
      <w:r>
        <w:t xml:space="preserve">.</w:t>
      </w:r>
    </w:p>
    <w:bookmarkEnd w:id="21"/>
    <w:bookmarkStart w:id="22" w:name="project-goals-scope"/>
    <w:p>
      <w:pPr>
        <w:pStyle w:val="Heading2"/>
      </w:pPr>
      <w:r>
        <w:t xml:space="preserve">Project Goals &amp; 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Kernel</w:t>
      </w:r>
      <w:r>
        <w:t xml:space="preserve">: Build a new</w:t>
      </w:r>
      <w:r>
        <w:t xml:space="preserve"> </w:t>
      </w:r>
      <w:r>
        <w:rPr>
          <w:b/>
          <w:bCs/>
        </w:rPr>
        <w:t xml:space="preserve">“Umer Hybrid Quantum Kernel”</w:t>
      </w:r>
      <w:r>
        <w:t xml:space="preserve"> </w:t>
      </w:r>
      <w:r>
        <w:t xml:space="preserve">– a microkernel in Python (with minimal C/C++ for low-level primitives) managing processes, memory, devices, and IPC. Services (drivers, filesystem, network, UI, AI, etc.) run as user-space Python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Quantum Integration</w:t>
      </w:r>
      <w:r>
        <w:t xml:space="preserve">: Include a</w:t>
      </w:r>
      <w:r>
        <w:t xml:space="preserve"> </w:t>
      </w:r>
      <w:r>
        <w:rPr>
          <w:b/>
          <w:bCs/>
        </w:rPr>
        <w:t xml:space="preserve">quantum simulation framework</w:t>
      </w:r>
      <w:r>
        <w:t xml:space="preserve"> </w:t>
      </w:r>
      <w:r>
        <w:t xml:space="preserve">and ready-to-integrate APIs for future QPUs. Provide</w:t>
      </w:r>
      <w:r>
        <w:t xml:space="preserve"> </w:t>
      </w:r>
      <w:r>
        <w:rPr>
          <w:b/>
          <w:bCs/>
        </w:rPr>
        <w:t xml:space="preserve">quantum-safe cryptography</w:t>
      </w:r>
      <w:r>
        <w:t xml:space="preserve"> </w:t>
      </w:r>
      <w:r>
        <w:t xml:space="preserve">and quantum-inspired optimization (e.g. superposition-inspired parallelism, entanglement for secure communication).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AI-Native</w:t>
      </w:r>
      <w:r>
        <w:t xml:space="preserve">: Embed an</w:t>
      </w:r>
      <w:r>
        <w:t xml:space="preserve"> </w:t>
      </w:r>
      <w:r>
        <w:rPr>
          <w:b/>
          <w:bCs/>
        </w:rPr>
        <w:t xml:space="preserve">AI assistant</w:t>
      </w:r>
      <w:r>
        <w:t xml:space="preserve"> </w:t>
      </w:r>
      <w:r>
        <w:t xml:space="preserve">(local LLM and ML engine) for resource optimization, code assistance, UI personalization, security monitoring, etc. Local training is permission-based and on-device (edge inference with ONNX/TensorRT, respecting privacy).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Cross-Device &amp; Backward Compatibility</w:t>
      </w:r>
      <w:r>
        <w:t xml:space="preserve">: Run on PCs, laptops, servers, smartphones (ARM/Android), tablets, IoT. Provide containerized compatibility layers: e.g.</w:t>
      </w:r>
      <w:r>
        <w:t xml:space="preserve"> </w:t>
      </w:r>
      <w:r>
        <w:rPr>
          <w:b/>
          <w:bCs/>
        </w:rPr>
        <w:t xml:space="preserve">Wine-like subsystem for Windows binaries</w:t>
      </w:r>
      <w:r>
        <w:t xml:space="preserve">,</w:t>
      </w:r>
      <w:r>
        <w:t xml:space="preserve"> </w:t>
      </w:r>
      <w:r>
        <w:rPr>
          <w:b/>
          <w:bCs/>
        </w:rPr>
        <w:t xml:space="preserve">Android APK runtime</w:t>
      </w:r>
      <w:r>
        <w:t xml:space="preserve">, Linux binary support, etc. Use virtualization (QEMU/KVM/Docker) to isolate legacy apps.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UX/HCI</w:t>
      </w:r>
      <w:r>
        <w:t xml:space="preserve">: Design a modern UI supporting multi-touch, voice and gesture, VR/AR in future. Support multiple languages and accessibility. Emphasize “human-computer interaction” where systems are “intuitive, efficient, and enjoyable to use”【32†L71-L77】.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Privacy</w:t>
      </w:r>
      <w:r>
        <w:t xml:space="preserve">: Adopt zero-trust design. Secure bootloader with user opt-in (liability notice). Sandboxed apps with strict permission model. Quantum-safe encryption (post-quantum TLS). Minimal telemetry; user controls data, with transparent AI privacy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 Ecosystem</w:t>
      </w:r>
      <w:r>
        <w:t xml:space="preserve">: Provide a robust SDK and CLI (think</w:t>
      </w:r>
      <w:r>
        <w:t xml:space="preserve"> </w:t>
      </w:r>
      <w:r>
        <w:rPr>
          <w:rStyle w:val="VerbatimChar"/>
        </w:rPr>
        <w:t xml:space="preserve">umer-sdk</w:t>
      </w:r>
      <w:r>
        <w:t xml:space="preserve">,</w:t>
      </w:r>
      <w:r>
        <w:t xml:space="preserve"> </w:t>
      </w:r>
      <w:r>
        <w:rPr>
          <w:rStyle w:val="VerbatimChar"/>
        </w:rPr>
        <w:t xml:space="preserve">umerctl</w:t>
      </w:r>
      <w:r>
        <w:t xml:space="preserve">), integrated build/CD pipeline, emulators (Android, iOS, QEMU VM), and support popular languages (Python primary, plus Rust/C/C++, JS, etc.). Include AI-assisted IDE plugins.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&amp; Updates</w:t>
      </w:r>
      <w:r>
        <w:t xml:space="preserve">: Over-the-air updates via Git-like branches. Use tested A/B partition scheme with rollback. Backup/recovery mode for safe uninstall.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</w:t>
      </w:r>
      <w:r>
        <w:t xml:space="preserve">: Phased approach (see table below): Research &amp; prototyping in first 1–2 years, Alpha by ~Year 3, Beta with core functionality by ~Year 5, initial production/hardware deployment by Year 10, full maturity by Year 20 (with widespread QPU adoption and “superintelligence” features).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Timeline (approx.)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Architecture design, proof-of-concept microkernel, quantum simulation layer, AI assistant model selection【51†L105-L113】【5†L29-L37】.</w:t>
            </w:r>
          </w:p>
        </w:tc>
        <w:tc>
          <w:tcPr/>
          <w:p>
            <w:pPr>
              <w:pStyle w:val="Compact"/>
            </w:pPr>
            <w:r>
              <w:t xml:space="preserve">Year 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Develop Python microkernel scaffold, basic process/memory management, simple UI shell, QPU API stubs. Integrate Qiskit/Cirq/PennyLane for quantum simulation【5†L29-L37】【14†L388-L392】. Build initial AI assistant stub using an LLM.</w:t>
            </w:r>
          </w:p>
        </w:tc>
        <w:tc>
          <w:tcPr/>
          <w:p>
            <w:pPr>
              <w:pStyle w:val="Compact"/>
            </w:pPr>
            <w:r>
              <w:t xml:space="preserve">Year 2–3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Add device drivers, filesystem (e.g. a simple log-structured FS), network stack. Implement compatibility containers (basic Wine/Android runtime). More AI features (resource scheduler, UI suggestions). Early security modules.</w:t>
            </w:r>
          </w:p>
        </w:tc>
        <w:tc>
          <w:tcPr/>
          <w:p>
            <w:pPr>
              <w:pStyle w:val="Compact"/>
            </w:pPr>
            <w:r>
              <w:t xml:space="preserve">Year 3–5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Refine performance, add hardware acceleration (GPU, ML accelerators), finalize developer SDK and package manager. Enhance UI/UX with voice/gesture support. Focus on stability and mobile/desktop installs (Android devices via custom ROMs; note: iOS requires jailbreaking). Community testing.</w:t>
            </w:r>
          </w:p>
        </w:tc>
        <w:tc>
          <w:tcPr/>
          <w:p>
            <w:pPr>
              <w:pStyle w:val="Compact"/>
            </w:pPr>
            <w:r>
              <w:t xml:space="preserve">Year 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Official “1.0” release targeting specialist hardware and willing early adopters (Linux/Android communities). Establish certification (compatibility suites for Windows/Linux/Android apps). Ongoing AI model updates and gradual cloud service integration.</w:t>
            </w:r>
          </w:p>
        </w:tc>
        <w:tc>
          <w:tcPr/>
          <w:p>
            <w:pPr>
              <w:pStyle w:val="Compact"/>
            </w:pPr>
            <w:r>
              <w:t xml:space="preserve">Year 7–10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Broad ecosystem adoption. Begin integrating actual quantum co-processors as they become available. Work with device manufacturers to offer Umer OS on new devices. Continue AI enhancements (e.g. on-device model training). Global releases for smartphones, PCs, IoT by Year 15+.</w:t>
            </w:r>
          </w:p>
        </w:tc>
        <w:tc>
          <w:tcPr/>
          <w:p>
            <w:pPr>
              <w:pStyle w:val="Compact"/>
            </w:pPr>
            <w:r>
              <w:t xml:space="preserve">Year 10–20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(Table: Phased roadmap – each phase builds on previous, delivering incremental stability and features.)</w:t>
      </w:r>
    </w:p>
    <w:bookmarkEnd w:id="22"/>
    <w:bookmarkStart w:id="26" w:name="high-level-os-architecture"/>
    <w:p>
      <w:pPr>
        <w:pStyle w:val="Heading2"/>
      </w:pPr>
      <w:r>
        <w:t xml:space="preserve">High-Level OS Architecture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57296"/>
                  <wp:effectExtent b="0" l="0" r="0" t="0"/>
                  <wp:docPr descr="Rendered Mermaid diagram 1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7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Bootloader</w:t>
      </w:r>
      <w:r>
        <w:t xml:space="preserve">: Secure chain of trust; loads and verifies</w:t>
      </w:r>
      <w:r>
        <w:t xml:space="preserve"> </w:t>
      </w:r>
      <w:r>
        <w:rPr>
          <w:rStyle w:val="VerbatimChar"/>
        </w:rPr>
        <w:t xml:space="preserve">kernel.img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【48†L1358-L1366】.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Kernel (Umer Microkernel)</w:t>
      </w:r>
      <w:r>
        <w:t xml:space="preserve">: Core in Python (with minimal C for hardware init), handling scheduling, IPC, memory protection, and loading user-space modules. Includes a</w:t>
      </w:r>
      <w:r>
        <w:t xml:space="preserve"> </w:t>
      </w:r>
      <w:r>
        <w:rPr>
          <w:b/>
          <w:bCs/>
        </w:rPr>
        <w:t xml:space="preserve">Quantum Simulator Layer</w:t>
      </w:r>
      <w:r>
        <w:t xml:space="preserve"> </w:t>
      </w:r>
      <w:r>
        <w:t xml:space="preserve">as part of kernel (for QPU calls) and an</w:t>
      </w:r>
      <w:r>
        <w:t xml:space="preserve"> </w:t>
      </w:r>
      <w:r>
        <w:rPr>
          <w:b/>
          <w:bCs/>
        </w:rPr>
        <w:t xml:space="preserve">AI Orchestration Engine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User Space Services</w:t>
      </w:r>
      <w:r>
        <w:t xml:space="preserve">: Most OS services run as Python processes: device</w:t>
      </w:r>
      <w:r>
        <w:t xml:space="preserve"> </w:t>
      </w:r>
      <w:r>
        <w:rPr>
          <w:b/>
          <w:bCs/>
        </w:rPr>
        <w:t xml:space="preserve">drivers</w:t>
      </w:r>
      <w:r>
        <w:t xml:space="preserve">,</w:t>
      </w:r>
      <w:r>
        <w:t xml:space="preserve"> </w:t>
      </w:r>
      <w:r>
        <w:rPr>
          <w:b/>
          <w:bCs/>
        </w:rPr>
        <w:t xml:space="preserve">file systems</w:t>
      </w:r>
      <w:r>
        <w:t xml:space="preserve">,</w:t>
      </w:r>
      <w:r>
        <w:t xml:space="preserve"> </w:t>
      </w:r>
      <w:r>
        <w:rPr>
          <w:b/>
          <w:bCs/>
        </w:rPr>
        <w:t xml:space="preserve">network stack</w:t>
      </w:r>
      <w:r>
        <w:t xml:space="preserve">,</w:t>
      </w:r>
      <w:r>
        <w:t xml:space="preserve"> </w:t>
      </w:r>
      <w:r>
        <w:rPr>
          <w:b/>
          <w:bCs/>
        </w:rPr>
        <w:t xml:space="preserve">graphics/UI server</w:t>
      </w:r>
      <w:r>
        <w:t xml:space="preserve">,</w:t>
      </w:r>
      <w:r>
        <w:t xml:space="preserve"> </w:t>
      </w:r>
      <w:r>
        <w:rPr>
          <w:b/>
          <w:bCs/>
        </w:rPr>
        <w:t xml:space="preserve">audio</w:t>
      </w:r>
      <w:r>
        <w:t xml:space="preserve">,</w:t>
      </w:r>
      <w:r>
        <w:t xml:space="preserve"> </w:t>
      </w:r>
      <w:r>
        <w:rPr>
          <w:b/>
          <w:bCs/>
        </w:rPr>
        <w:t xml:space="preserve">AI Assistant</w:t>
      </w:r>
      <w:r>
        <w:t xml:space="preserve">, etc. They communicate via message-passing IPC【51†L105-L113】.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Compatibility Layer</w:t>
      </w:r>
      <w:r>
        <w:t xml:space="preserve">: Runs legacy apps in isolated containers/VMs: e.g., use</w:t>
      </w:r>
      <w:r>
        <w:t xml:space="preserve"> </w:t>
      </w:r>
      <w:r>
        <w:rPr>
          <w:b/>
          <w:bCs/>
        </w:rPr>
        <w:t xml:space="preserve">Wine (LGPL)</w:t>
      </w:r>
      <w:r>
        <w:t xml:space="preserve"> </w:t>
      </w:r>
      <w:r>
        <w:t xml:space="preserve">for Windows apps【36†L17-L23】, an</w:t>
      </w:r>
      <w:r>
        <w:t xml:space="preserve"> </w:t>
      </w:r>
      <w:r>
        <w:rPr>
          <w:b/>
          <w:bCs/>
        </w:rPr>
        <w:t xml:space="preserve">Android Subsystem</w:t>
      </w:r>
      <w:r>
        <w:t xml:space="preserve"> </w:t>
      </w:r>
      <w:r>
        <w:t xml:space="preserve">(like Anbox), and support Linux binaries (native). Possibly leverage</w:t>
      </w:r>
      <w:r>
        <w:t xml:space="preserve"> </w:t>
      </w:r>
      <w:r>
        <w:rPr>
          <w:b/>
          <w:bCs/>
        </w:rPr>
        <w:t xml:space="preserve">QEMU/KVM</w:t>
      </w:r>
      <w:r>
        <w:t xml:space="preserve"> </w:t>
      </w:r>
      <w:r>
        <w:t xml:space="preserve">for full-VM when needed【22†L20-L28】.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Applications/Users</w:t>
      </w:r>
      <w:r>
        <w:t xml:space="preserve">: Native Umer OS apps (Python/JS/C++ etc.), web apps, and existing mobile/desktop apps through compatibility.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Cloud/Sync</w:t>
      </w:r>
      <w:r>
        <w:t xml:space="preserve">: Optional cloud backend for user data sync, remote execution (e.g. heavy AI tasks), and updates (via digital signatures).</w:t>
      </w:r>
    </w:p>
    <w:bookmarkEnd w:id="26"/>
    <w:bookmarkStart w:id="27" w:name="kernel-architecture"/>
    <w:p>
      <w:pPr>
        <w:pStyle w:val="Heading2"/>
      </w:pPr>
      <w:r>
        <w:t xml:space="preserve">Kernel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 Microkernel</w:t>
      </w:r>
      <w:r>
        <w:t xml:space="preserve">: Minimal core: memory manager, scheduler, IPC, basic driver interfaces. All else in user mode【51†L105-L113】【51†L125-L133】.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Management</w:t>
      </w:r>
      <w:r>
        <w:t xml:space="preserve">: Virtual memory support, memory protection domains for processes. Abstract Python objects map to pages; GC and swap managed by hypervisor if needed (QEMU/KVM).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Management</w:t>
      </w:r>
      <w:r>
        <w:t xml:space="preserve">: Processes are isolated Python interpreters or containers. Use priority-based scheduling, with an</w:t>
      </w:r>
      <w:r>
        <w:t xml:space="preserve"> </w:t>
      </w:r>
      <w:r>
        <w:rPr>
          <w:b/>
          <w:bCs/>
        </w:rPr>
        <w:t xml:space="preserve">AI scheduler</w:t>
      </w:r>
      <w:r>
        <w:t xml:space="preserve"> </w:t>
      </w:r>
      <w:r>
        <w:t xml:space="preserve">component to adapt based on workload and predicted tasks.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Management</w:t>
      </w:r>
      <w:r>
        <w:t xml:space="preserve">: Generic driver API; hardware abstraction layer for CPU, GPU, NIC, storage. Many drivers as user-space modules. GPU/TPU handled by specialized drivers that register compute resources.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Quantum Layer</w:t>
      </w:r>
      <w:r>
        <w:t xml:space="preserve">: Kernel embeds a</w:t>
      </w:r>
      <w:r>
        <w:t xml:space="preserve"> </w:t>
      </w:r>
      <w:r>
        <w:rPr>
          <w:b/>
          <w:bCs/>
        </w:rPr>
        <w:t xml:space="preserve">Quantum API</w:t>
      </w:r>
      <w:r>
        <w:t xml:space="preserve"> </w:t>
      </w:r>
      <w:r>
        <w:t xml:space="preserve">(QAPI) that exposes qubits (simulated via Qiskit/Cirq/PennyLane) to user-space. A</w:t>
      </w:r>
      <w:r>
        <w:t xml:space="preserve"> </w:t>
      </w:r>
      <w:r>
        <w:rPr>
          <w:b/>
          <w:bCs/>
        </w:rPr>
        <w:t xml:space="preserve">Quantum Task Scheduler</w:t>
      </w:r>
      <w:r>
        <w:t xml:space="preserve"> </w:t>
      </w:r>
      <w:r>
        <w:t xml:space="preserve">dispatches quantum routines (mixing CPU/GPU/QPU). Manage qubit state, error correction simulation. (Cite: Qiskit “heterogeneous orchestration”【5†L83-L92】).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Enforce mandatory access controls between domains. Kernel implements</w:t>
      </w:r>
      <w:r>
        <w:t xml:space="preserve"> </w:t>
      </w:r>
      <w:r>
        <w:rPr>
          <w:b/>
          <w:bCs/>
        </w:rPr>
        <w:t xml:space="preserve">zero-trust checks</w:t>
      </w:r>
      <w:r>
        <w:t xml:space="preserve">, encrypted inter-process channels, and a secure enclave (TEE) hook for cryptography.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Driver Framework</w:t>
      </w:r>
      <w:r>
        <w:t xml:space="preserve">: Python CFFI for low-level interfaces. Add-ons: common drivers (ACPI, USB, Wi-Fi, etc.) possibly from Linux source with bindings.</w:t>
      </w:r>
    </w:p>
    <w:bookmarkEnd w:id="27"/>
    <w:bookmarkStart w:id="28" w:name="quantum-layer-architecture"/>
    <w:p>
      <w:pPr>
        <w:pStyle w:val="Heading2"/>
      </w:pPr>
      <w:r>
        <w:t xml:space="preserve">Quantum Layer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Quantum Simulator</w:t>
      </w:r>
      <w:r>
        <w:t xml:space="preserve">: Use</w:t>
      </w:r>
      <w:r>
        <w:t xml:space="preserve"> </w:t>
      </w:r>
      <w:r>
        <w:rPr>
          <w:b/>
          <w:bCs/>
        </w:rPr>
        <w:t xml:space="preserve">Qiskit</w:t>
      </w:r>
      <w:r>
        <w:t xml:space="preserve">,</w:t>
      </w:r>
      <w:r>
        <w:t xml:space="preserve"> </w:t>
      </w:r>
      <w:r>
        <w:rPr>
          <w:b/>
          <w:bCs/>
        </w:rPr>
        <w:t xml:space="preserve">Cirq</w:t>
      </w:r>
      <w:r>
        <w:t xml:space="preserve">, or</w:t>
      </w:r>
      <w:r>
        <w:t xml:space="preserve"> </w:t>
      </w:r>
      <w:r>
        <w:rPr>
          <w:b/>
          <w:bCs/>
        </w:rPr>
        <w:t xml:space="preserve">PennyLane</w:t>
      </w:r>
      <w:r>
        <w:t xml:space="preserve"> </w:t>
      </w:r>
      <w:r>
        <w:t xml:space="preserve">libraries to emulate QPU circuits on CPU/GPU【5†L112-L120】【14†L370-L378】【19†L81-L89】. Provide an abstraction of qubits/gates for apps.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Qubit Abstraction</w:t>
      </w:r>
      <w:r>
        <w:t xml:space="preserve">: Present qubits as special device files or APIs. Allow user to</w:t>
      </w:r>
      <w:r>
        <w:t xml:space="preserve"> </w:t>
      </w:r>
      <w:r>
        <w:rPr>
          <w:rStyle w:val="VerbatimChar"/>
        </w:rPr>
        <w:t xml:space="preserve">open("/dev/umerQPU")</w:t>
      </w:r>
      <w:r>
        <w:t xml:space="preserve"> </w:t>
      </w:r>
      <w:r>
        <w:t xml:space="preserve">and submit quantum circuits.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Execution</w:t>
      </w:r>
      <w:r>
        <w:t xml:space="preserve">: A</w:t>
      </w:r>
      <w:r>
        <w:t xml:space="preserve"> </w:t>
      </w:r>
      <w:r>
        <w:rPr>
          <w:b/>
          <w:bCs/>
        </w:rPr>
        <w:t xml:space="preserve">quantum-classical scheduler</w:t>
      </w:r>
      <w:r>
        <w:t xml:space="preserve"> </w:t>
      </w:r>
      <w:r>
        <w:t xml:space="preserve">decides what runs on CPU vs QPU. Use</w:t>
      </w:r>
      <w:r>
        <w:t xml:space="preserve"> </w:t>
      </w:r>
      <w:r>
        <w:rPr>
          <w:b/>
          <w:bCs/>
        </w:rPr>
        <w:t xml:space="preserve">superposition-inspired</w:t>
      </w:r>
      <w:r>
        <w:t xml:space="preserve"> </w:t>
      </w:r>
      <w:r>
        <w:t xml:space="preserve">parallelism (e.g., simulate many circuit branches) and</w:t>
      </w:r>
      <w:r>
        <w:t xml:space="preserve"> </w:t>
      </w:r>
      <w:r>
        <w:rPr>
          <w:b/>
          <w:bCs/>
        </w:rPr>
        <w:t xml:space="preserve">entanglement-inspired</w:t>
      </w:r>
      <w:r>
        <w:t xml:space="preserve"> </w:t>
      </w:r>
      <w:r>
        <w:t xml:space="preserve">secure comms.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Mitigation</w:t>
      </w:r>
      <w:r>
        <w:t xml:space="preserve">: Since fault-tolerant QPUs are future tech, implement software error mitigation (repeat circuits, majority vote, error-correcting codes algorithms). Acknowledge</w:t>
      </w:r>
      <w:r>
        <w:t xml:space="preserve"> </w:t>
      </w:r>
      <w:r>
        <w:rPr>
          <w:b/>
          <w:bCs/>
        </w:rPr>
        <w:t xml:space="preserve">quantum decoherence</w:t>
      </w:r>
      <w:r>
        <w:t xml:space="preserve"> </w:t>
      </w:r>
      <w:r>
        <w:t xml:space="preserve">as a constraint – full error-free computing is a future goal, not a given today.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Plugins/Providers</w:t>
      </w:r>
      <w:r>
        <w:t xml:space="preserve">: Support plugins for hardware backends: AWS Braket, IonQ, Rigetti, etc. (Qiskit and Cirq are backend-agnostic【5†L136-L144】).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Quantum-Safe Crypto</w:t>
      </w:r>
      <w:r>
        <w:t xml:space="preserve">: Integrate NIST-approved post-quantum algorithms (e.g. Kyber, Dilithium) to secure the OS.</w:t>
      </w:r>
    </w:p>
    <w:bookmarkEnd w:id="28"/>
    <w:bookmarkStart w:id="29" w:name="ai-system-architecture"/>
    <w:p>
      <w:pPr>
        <w:pStyle w:val="Heading2"/>
      </w:pPr>
      <w:r>
        <w:t xml:space="preserve">AI System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Assistant</w:t>
      </w:r>
      <w:r>
        <w:t xml:space="preserve">: Local, permission-based LLM (e.g., distilled GPT-type) and other models for tasks. Runs in containerized environment with GPU/TPU acceleration. Provides features like context-aware help, code generation, command suggestions, and resource advice.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On-Device Training</w:t>
      </w:r>
      <w:r>
        <w:t xml:space="preserve">: Users can opt in to let their data (anonymized) refine models. Use on-device ML frameworks (ONNX Runtime【53†L4-L13】, TensorFlow Lite, PyTorch with libtorch) and hardware acceleration (TensorRT【60†L10-L19】 for NVIDIA GPUs, Neon/Vulkan for others).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Engine</w:t>
      </w:r>
      <w:r>
        <w:t xml:space="preserve">: Kernel-level agent schedules AI tasks, manages model caching, distributes inference across CPU/GPU/remote (if allowed). AI monitors system health (anomaly detection) and can auto-optimize settings.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 Model</w:t>
      </w:r>
      <w:r>
        <w:t xml:space="preserve">: All AI data handling follows strict privacy: no training without explicit consent, local-only by default. Comply with best practices (GDPR, IEEE P700x).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APIs/SDKs</w:t>
      </w:r>
      <w:r>
        <w:t xml:space="preserve">: Provide Python APIs for developers: call the AI assistant or specialized vision/speech ML models. Include example vision/microphone preprocessing modules.</w:t>
      </w:r>
    </w:p>
    <w:bookmarkEnd w:id="29"/>
    <w:bookmarkStart w:id="30" w:name="security-architecture"/>
    <w:p>
      <w:pPr>
        <w:pStyle w:val="Heading2"/>
      </w:pPr>
      <w:r>
        <w:t xml:space="preserve">Security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Secure Boot</w:t>
      </w:r>
      <w:r>
        <w:t xml:space="preserve">: Only signed Umer OS kernels/drivers. Show user a legal</w:t>
      </w:r>
      <w:r>
        <w:t xml:space="preserve"> </w:t>
      </w:r>
      <w:r>
        <w:rPr>
          <w:b/>
          <w:bCs/>
        </w:rPr>
        <w:t xml:space="preserve">“Install Disclaimer”</w:t>
      </w:r>
      <w:r>
        <w:t xml:space="preserve"> </w:t>
      </w:r>
      <w:r>
        <w:t xml:space="preserve">at first boot (e.g.:</w:t>
      </w:r>
      <w:r>
        <w:t xml:space="preserve"> </w:t>
      </w:r>
      <w:r>
        <w:rPr>
          <w:i/>
          <w:iCs/>
        </w:rPr>
        <w:t xml:space="preserve">“Installing Umer OS may void your warranty or risk device instability. You install at your own risk”</w:t>
      </w:r>
      <w:r>
        <w:t xml:space="preserve">). Explicit opt-in required before proceeding.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Cryptography</w:t>
      </w:r>
      <w:r>
        <w:t xml:space="preserve">: All communications (network, IPC) encrypted. Use both classical (AES, RSA/ECC) and quantum-resistant (Kyber/Dilithium) algorithms.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Sandboxing</w:t>
      </w:r>
      <w:r>
        <w:t xml:space="preserve">: User apps run in isolated containers with least privilege. No root access to untrusted apps.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Threat Detection</w:t>
      </w:r>
      <w:r>
        <w:t xml:space="preserve">: The AI assistant scans processes to detect anomalies (e.g. unexpected memory writes).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Firewall/Network Security</w:t>
      </w:r>
      <w:r>
        <w:t xml:space="preserve">: Integrated host-based firewall. Secure by default (deny incoming, minimal ports).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Multi-User Separation</w:t>
      </w:r>
      <w:r>
        <w:t xml:space="preserve">: Users and system processes have separate domains. Files and settings are per-user/encrypted.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Updates</w:t>
      </w:r>
      <w:r>
        <w:t xml:space="preserve">: Automatic security patches. A/B partitioning ensures rollback if update fails.</w:t>
      </w:r>
    </w:p>
    <w:bookmarkEnd w:id="30"/>
    <w:bookmarkStart w:id="31" w:name="filesystem-design"/>
    <w:p>
      <w:pPr>
        <w:pStyle w:val="Heading2"/>
      </w:pPr>
      <w:r>
        <w:t xml:space="preserve">Filesystem Design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 System</w:t>
      </w:r>
      <w:r>
        <w:t xml:space="preserve">: A fast, robust FS (e.g. a modern journaled or log-structured FS like F2FS or btrfs-like). Possibly layered: local FS for system, encrypted user partitions.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 FS for Containers</w:t>
      </w:r>
      <w:r>
        <w:t xml:space="preserve">: Overlay/union mounts for app sandboxes (similar to Docker overlayfs).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Quantum Distributed FS (Future)</w:t>
      </w:r>
      <w:r>
        <w:t xml:space="preserve">: Research into quantum-safe distributed file protocols (e.g. QFS) for cloud sync. For now, use encrypted cloud (Nextcloud/S3).</w:t>
      </w:r>
    </w:p>
    <w:bookmarkEnd w:id="31"/>
    <w:bookmarkStart w:id="32" w:name="driver-architecture"/>
    <w:p>
      <w:pPr>
        <w:pStyle w:val="Heading2"/>
      </w:pPr>
      <w:r>
        <w:t xml:space="preserve">Driver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Modular Drivers</w:t>
      </w:r>
      <w:r>
        <w:t xml:space="preserve">: Drivers as user-space modules communicating with kernel via IPC. This follows microkernel principles【51†L125-L133】.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Hardware Support</w:t>
      </w:r>
      <w:r>
        <w:t xml:space="preserve">: Start with open-source drivers from Linux (e.g. via repurposing libhal-equivalent). Use Python's ctypes/FFI to wrap low-level calls.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GPU/TPU Drivers</w:t>
      </w:r>
      <w:r>
        <w:t xml:space="preserve">: Interface with existing graphics stacks (Vulkan/DirectX?), or use Mesa/Vulkan through Python bindings (cffi). Possibly use wgpu or other cross-API layers.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Mobile Hardware</w:t>
      </w:r>
      <w:r>
        <w:t xml:space="preserve">: Provide HAL for camera, touchscreen, sensors via standardized APIs (like Android's HAL approach).</w:t>
      </w:r>
    </w:p>
    <w:bookmarkEnd w:id="32"/>
    <w:bookmarkStart w:id="33" w:name="compatibility-layer-design"/>
    <w:p>
      <w:pPr>
        <w:pStyle w:val="Heading2"/>
      </w:pPr>
      <w:r>
        <w:t xml:space="preserve">Compatibility Layer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Windows (Wine)</w:t>
      </w:r>
      <w:r>
        <w:t xml:space="preserve">: Integrate a Wine-like subsystem (Wine is LGPL【36†L17-L23】) for Win32 API compatibility. Containers with</w:t>
      </w:r>
      <w:r>
        <w:t xml:space="preserve"> </w:t>
      </w:r>
      <w:r>
        <w:rPr>
          <w:rStyle w:val="VerbatimChar"/>
        </w:rPr>
        <w:t xml:space="preserve">wineprefix</w:t>
      </w:r>
      <w:r>
        <w:t xml:space="preserve"> </w:t>
      </w:r>
      <w:r>
        <w:t xml:space="preserve">per app.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Android</w:t>
      </w:r>
      <w:r>
        <w:t xml:space="preserve">: Use an</w:t>
      </w:r>
      <w:r>
        <w:t xml:space="preserve"> </w:t>
      </w:r>
      <w:r>
        <w:rPr>
          <w:b/>
          <w:bCs/>
        </w:rPr>
        <w:t xml:space="preserve">Android Runtime Container</w:t>
      </w:r>
      <w:r>
        <w:t xml:space="preserve">: either repackaging Anbox or building a minimal Android VM (e.g. with QEMU user-mode). Include Google Mobile Services replacement (e.g. MicroG).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Linux</w:t>
      </w:r>
      <w:r>
        <w:t xml:space="preserve">: Native support is built-in (since Umer OS is Linux-like). Possibly provide</w:t>
      </w:r>
      <w:r>
        <w:t xml:space="preserve"> </w:t>
      </w:r>
      <w:r>
        <w:rPr>
          <w:rStyle w:val="VerbatimChar"/>
        </w:rPr>
        <w:t xml:space="preserve">ld-linux.so</w:t>
      </w:r>
      <w:r>
        <w:t xml:space="preserve"> </w:t>
      </w:r>
      <w:r>
        <w:t xml:space="preserve">and glibc compatibility.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Games/Hardware</w:t>
      </w:r>
      <w:r>
        <w:t xml:space="preserve">: Support GPU passthrough to VMs for gaming. Leverage Proton techniques for DirectX (translate to Vulkan).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APKs and App Stores</w:t>
      </w:r>
      <w:r>
        <w:t xml:space="preserve">: Tools to sideload from Google Play/iOS App Store equivalents. Emulate ARM if needed (QEMU user-mode for x86 Android apps).</w:t>
      </w:r>
    </w:p>
    <w:bookmarkEnd w:id="33"/>
    <w:bookmarkStart w:id="34" w:name="uiux-system-design"/>
    <w:p>
      <w:pPr>
        <w:pStyle w:val="Heading2"/>
      </w:pPr>
      <w:r>
        <w:t xml:space="preserve">UI/UX System Design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GUI</w:t>
      </w:r>
      <w:r>
        <w:t xml:space="preserve">: Built on a modern toolkit (GTK/Vulkan or Web-based engine). Support themes, vector graphics, high-DPI.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 Modes</w:t>
      </w:r>
      <w:r>
        <w:t xml:space="preserve">: Keyboard/mouse, touch, pen, voice (integrate speech-to-text engines), gestures (with depth camera sensors in future).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Multilingual &amp; Accessibility</w:t>
      </w:r>
      <w:r>
        <w:t xml:space="preserve">: UI text localized; screen reader and high-contrast modes. Eye-tracking/gesture for accessibility.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 Sync UI</w:t>
      </w:r>
      <w:r>
        <w:t xml:space="preserve">: Unified account system (like Google/Apple ID) for settings sync, with privacy consent screens.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Assistance in UI</w:t>
      </w:r>
      <w:r>
        <w:t xml:space="preserve">: Suggest shortcuts, auto-complete commands, predictive menus.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Backup/Recovery UI</w:t>
      </w:r>
      <w:r>
        <w:t xml:space="preserve">: Provide a</w:t>
      </w:r>
      <w:r>
        <w:t xml:space="preserve"> </w:t>
      </w:r>
      <w:r>
        <w:rPr>
          <w:b/>
          <w:bCs/>
        </w:rPr>
        <w:t xml:space="preserve">Recovery OS</w:t>
      </w:r>
      <w:r>
        <w:t xml:space="preserve"> </w:t>
      </w:r>
      <w:r>
        <w:t xml:space="preserve">(similar to GRUB) to restore previous OS or revert Umer install.</w:t>
      </w:r>
    </w:p>
    <w:bookmarkEnd w:id="34"/>
    <w:bookmarkStart w:id="35" w:name="networking-stack"/>
    <w:p>
      <w:pPr>
        <w:pStyle w:val="Heading2"/>
      </w:pPr>
      <w:r>
        <w:t xml:space="preserve">Networking Stack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TCP/IP (6)</w:t>
      </w:r>
      <w:r>
        <w:t xml:space="preserve">: Use a modern BSD-derived stack, supporting IPv4/IPv6, Wi-Fi, Ethernet, 5G cellular.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Quantum Networking</w:t>
      </w:r>
      <w:r>
        <w:t xml:space="preserve">: Research-only: placeholder for quantum key distribution or entangled communication (acknowledge in docs).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Secure VPN</w:t>
      </w:r>
      <w:r>
        <w:t xml:space="preserve">: Built-in WireGuard/OpenVPN support.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Peer-to-Peer Sync</w:t>
      </w:r>
      <w:r>
        <w:t xml:space="preserve">: Optionally include IPFS or Dat network support for decentralized syncing of user data.</w:t>
      </w:r>
    </w:p>
    <w:bookmarkEnd w:id="35"/>
    <w:bookmarkStart w:id="36" w:name="cloud-integration"/>
    <w:p>
      <w:pPr>
        <w:pStyle w:val="Heading2"/>
      </w:pPr>
      <w:r>
        <w:t xml:space="preserve">Cloud Integration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 Services</w:t>
      </w:r>
      <w:r>
        <w:t xml:space="preserve">: Connect to major clouds (AWS, Azure, GCP) as optional add-ons for compute or storage (e.g., offload AI training to cloud).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 Sync</w:t>
      </w:r>
      <w:r>
        <w:t xml:space="preserve">: Choose or build a client (like Nextcloud/Fly by Wire) for seamless file sync.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Compute Offload</w:t>
      </w:r>
      <w:r>
        <w:t xml:space="preserve">: API to delegate heavy tasks to HPC/quantum cloud if user allows.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Privacy</w:t>
      </w:r>
      <w:r>
        <w:t xml:space="preserve">: End-to-end encryption for all cloud data.</w:t>
      </w:r>
    </w:p>
    <w:bookmarkEnd w:id="36"/>
    <w:bookmarkStart w:id="37" w:name="mobile-device-strategy"/>
    <w:p>
      <w:pPr>
        <w:pStyle w:val="Heading2"/>
      </w:pPr>
      <w:r>
        <w:t xml:space="preserve">Mobile Device Strategy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Android Phones/Tablets</w:t>
      </w:r>
      <w:r>
        <w:t xml:space="preserve">: Targeter ROM: root devices, unlock bootloader, install Umer via a custom recovery (like TWRP). On devices with open bootloader (e.g. older Pixel, Samsung Exynos) this is feasible【48†L1358-L1366】.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iPhone/iPad</w:t>
      </w:r>
      <w:r>
        <w:t xml:space="preserve">: Apple’s locked boot chain prevents third-party OS installation without jailbreak/exploit. Note as</w:t>
      </w:r>
      <w:r>
        <w:t xml:space="preserve"> </w:t>
      </w:r>
      <w:r>
        <w:rPr>
          <w:b/>
          <w:bCs/>
        </w:rPr>
        <w:t xml:space="preserve">assumption</w:t>
      </w:r>
      <w:r>
        <w:t xml:space="preserve"> </w:t>
      </w:r>
      <w:r>
        <w:t xml:space="preserve">that mainstream iOS devices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targetable; focus on Android/Linux-based phones.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Smartwatches/IoT</w:t>
      </w:r>
      <w:r>
        <w:t xml:space="preserve">: Build a minimal Umer variant (UmerOS-Light) using MicroPython for low-resource devices.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Cross-Device Continuity</w:t>
      </w:r>
      <w:r>
        <w:t xml:space="preserve">: Feature akin to Apple’s Continuity: Auto-switch/cast displays, clipboard sharing, messaging integration.</w:t>
      </w:r>
    </w:p>
    <w:bookmarkEnd w:id="37"/>
    <w:bookmarkStart w:id="38" w:name="iphoneandroid-installation-constraints"/>
    <w:p>
      <w:pPr>
        <w:pStyle w:val="Heading2"/>
      </w:pPr>
      <w:r>
        <w:t xml:space="preserve">iPhone/Android Installation Constraints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Android</w:t>
      </w:r>
      <w:r>
        <w:t xml:space="preserve">: Requires unlocking bootloader (some vendors lock it). Provide scripts to install via fastboot/odin/Download Mode.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iOS</w:t>
      </w:r>
      <w:r>
        <w:t xml:space="preserve">: Unless jailbroken or using</w:t>
      </w:r>
      <w:r>
        <w:t xml:space="preserve"> </w:t>
      </w:r>
      <w:r>
        <w:rPr>
          <w:b/>
          <w:bCs/>
        </w:rPr>
        <w:t xml:space="preserve">Apple Silicon Macs</w:t>
      </w:r>
      <w:r>
        <w:t xml:space="preserve"> </w:t>
      </w:r>
      <w:r>
        <w:t xml:space="preserve">(which can virtualize Linux easily), direct install is blocked. Document this as a</w:t>
      </w:r>
      <w:r>
        <w:t xml:space="preserve"> </w:t>
      </w:r>
      <w:r>
        <w:rPr>
          <w:i/>
          <w:iCs/>
        </w:rPr>
        <w:t xml:space="preserve">limitation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Legal Disclaimer</w:t>
      </w:r>
      <w:r>
        <w:t xml:space="preserve">: Installing Umer OS likely voids manufacturer warranty. Display a</w:t>
      </w:r>
      <w:r>
        <w:t xml:space="preserve"> </w:t>
      </w:r>
      <w:r>
        <w:rPr>
          <w:b/>
          <w:bCs/>
        </w:rPr>
        <w:t xml:space="preserve">Warning dialog</w:t>
      </w:r>
      <w:r>
        <w:t xml:space="preserve">:</w:t>
      </w:r>
      <w:r>
        <w:t xml:space="preserve"> </w:t>
      </w:r>
      <w:r>
        <w:rPr>
          <w:i/>
          <w:iCs/>
        </w:rPr>
        <w:t xml:space="preserve">“Warning: Installing Umer OS replaces the original system. You accept all risks (bricking device, data loss). Umer OS provides no liability.”</w:t>
      </w:r>
      <w:r>
        <w:t xml:space="preserve"> </w:t>
      </w:r>
      <w:r>
        <w:t xml:space="preserve">User must explicitly confirm (e.g. type YES).</w:t>
      </w:r>
    </w:p>
    <w:bookmarkEnd w:id="38"/>
    <w:bookmarkStart w:id="39" w:name="performance-optimization-plan"/>
    <w:p>
      <w:pPr>
        <w:pStyle w:val="Heading2"/>
      </w:pPr>
      <w:r>
        <w:t xml:space="preserve">Performance Optimization Plan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 Footprint</w:t>
      </w:r>
      <w:r>
        <w:t xml:space="preserve">: Compress the OS (similar to Alpine Linux); use deduplication (Btrfs/ZFS). Offload logs to cloud or truncate by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Memory &amp; CPU</w:t>
      </w:r>
      <w:r>
        <w:t xml:space="preserve">: AI scheduler and memory manager optimize caching. Use just-in-time loading of modules. Benchmark and tune Python (PyPy or C-extensions for hotspots).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GPU/ML Acceleration</w:t>
      </w:r>
      <w:r>
        <w:t xml:space="preserve">: Offload ML tasks (AI assistant) to GPU (ONNX Runtime with CUDA/TensorRT, or ROCm for AMD). Graphics use GPU via Vulkan for UI.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Distributed Compute</w:t>
      </w:r>
      <w:r>
        <w:t xml:space="preserve">: For heavy tasks, optionally split across devices (e.g. smartphone &amp; paired laptop) or cloud.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Quantum Speedups</w:t>
      </w:r>
      <w:r>
        <w:t xml:space="preserve">: Where possible, use quantum algorithms (e.g. Grover’s for search) in back-end tasks (future).</w:t>
      </w:r>
    </w:p>
    <w:p>
      <w:pPr>
        <w:pStyle w:val="FirstParagraph"/>
      </w:pPr>
      <w:r>
        <w:rPr>
          <w:i/>
          <w:iCs/>
        </w:rPr>
        <w:t xml:space="preserve">(Note: Performance gains rely on</w:t>
      </w:r>
      <w:r>
        <w:t xml:space="preserve"> </w:t>
      </w:r>
      <w:r>
        <w:rPr>
          <w:i/>
          <w:iCs/>
        </w:rPr>
        <w:t xml:space="preserve">algorithmic efficiency and hardware acceleration, not any “magic” speed. Real gains will come from optimizing code paths and using specialized processors.)</w:t>
      </w:r>
    </w:p>
    <w:bookmarkEnd w:id="39"/>
    <w:bookmarkStart w:id="40" w:name="developer-ecosystem"/>
    <w:p>
      <w:pPr>
        <w:pStyle w:val="Heading2"/>
      </w:pPr>
      <w:r>
        <w:t xml:space="preserve">Developer Ecosystem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SDK &amp; Build Tools</w:t>
      </w:r>
      <w:r>
        <w:t xml:space="preserve">: Provide a CLI (</w:t>
      </w:r>
      <w:r>
        <w:rPr>
          <w:rStyle w:val="VerbatimChar"/>
        </w:rPr>
        <w:t xml:space="preserve">umer-cli</w:t>
      </w:r>
      <w:r>
        <w:t xml:space="preserve">) to initialize projects, cross-compile, and test. Support Rust/C/C++ via cross-compiler toolchains (GCC/Clang for Linux, Android NDK, Apple’s clang for mac/ARM).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Manager</w:t>
      </w:r>
      <w:r>
        <w:t xml:space="preserve">: A central repo (like PyPI/NPM) for Umer packages, plus compatibility with apt/rpm. Use Docker/Podman for reproducible builds.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Container System</w:t>
      </w:r>
      <w:r>
        <w:t xml:space="preserve">: Support Docker and Kubernetes natively (or Umer-native “boxes”). Provide examples to containerize Linux/Windows apps on Umer.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Emulators/Simulators</w:t>
      </w:r>
      <w:r>
        <w:t xml:space="preserve">: Include Android emulator (Android Studio’s AVD or QEMU-based), and VirtualBox/KVM images for testing Umer in PCs.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ML/AI Dev</w:t>
      </w:r>
      <w:r>
        <w:t xml:space="preserve">: Bundled support for TensorFlow, PyTorch, ONNX. Example notebooks and model zoo.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 Plugins</w:t>
      </w:r>
      <w:r>
        <w:t xml:space="preserve">: Example integration with VSCode and PyCharm for Umer (e.g.,</w:t>
      </w:r>
      <w:r>
        <w:t xml:space="preserve"> </w:t>
      </w:r>
      <w:r>
        <w:rPr>
          <w:rStyle w:val="VerbatimChar"/>
        </w:rPr>
        <w:t xml:space="preserve">umer-cli</w:t>
      </w:r>
      <w:r>
        <w:t xml:space="preserve"> </w:t>
      </w:r>
      <w:r>
        <w:t xml:space="preserve">plugin for running commands).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Documentation</w:t>
      </w:r>
      <w:r>
        <w:t xml:space="preserve">: Auto-generate from code (Sphinx for Python, Doxygen for C parts) and publish as docs (docs.umeros.org).</w:t>
      </w:r>
    </w:p>
    <w:bookmarkEnd w:id="40"/>
    <w:bookmarkStart w:id="41" w:name="boot-process-mermaid-diagram"/>
    <w:p>
      <w:pPr>
        <w:pStyle w:val="Heading2"/>
      </w:pPr>
      <w:r>
        <w:t xml:space="preserve">Boot Process (Mermaid Diagram)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PowerOn --&gt; ROMBIOS[ROM/BootROM]</w:t>
      </w:r>
      <w:r>
        <w:br/>
      </w:r>
      <w:r>
        <w:rPr>
          <w:rStyle w:val="VerbatimChar"/>
        </w:rPr>
        <w:t xml:space="preserve">    ROMBIOS --&gt; Bootloader[Umer Bootloader (verified)]</w:t>
      </w:r>
      <w:r>
        <w:br/>
      </w:r>
      <w:r>
        <w:rPr>
          <w:rStyle w:val="VerbatimChar"/>
        </w:rPr>
        <w:t xml:space="preserve">    Bootloader --&gt; LoadKernel[Load &amp; Verify kernel.img]</w:t>
      </w:r>
      <w:r>
        <w:br/>
      </w:r>
      <w:r>
        <w:rPr>
          <w:rStyle w:val="VerbatimChar"/>
        </w:rPr>
        <w:t xml:space="preserve">    LoadKernel --&gt; KernelInit[Kernel Entry]</w:t>
      </w:r>
      <w:r>
        <w:br/>
      </w:r>
      <w:r>
        <w:rPr>
          <w:rStyle w:val="VerbatimChar"/>
        </w:rPr>
        <w:t xml:space="preserve">    KernelInit --&gt; Initramfs[Load initramfs]</w:t>
      </w:r>
      <w:r>
        <w:br/>
      </w:r>
      <w:r>
        <w:rPr>
          <w:rStyle w:val="VerbatimChar"/>
        </w:rPr>
        <w:t xml:space="preserve">    Initramfs --&gt; Systemd[Start init process]</w:t>
      </w:r>
      <w:r>
        <w:br/>
      </w:r>
      <w:r>
        <w:rPr>
          <w:rStyle w:val="VerbatimChar"/>
        </w:rPr>
        <w:t xml:space="preserve">    Systemd --&gt; Services[Start background services]</w:t>
      </w:r>
      <w:r>
        <w:br/>
      </w:r>
      <w:r>
        <w:rPr>
          <w:rStyle w:val="VerbatimChar"/>
        </w:rPr>
        <w:t xml:space="preserve">    Services --&gt; LoginManager[GUI/CLI login]</w:t>
      </w:r>
      <w:r>
        <w:br/>
      </w:r>
      <w:r>
        <w:rPr>
          <w:rStyle w:val="VerbatimChar"/>
        </w:rPr>
        <w:t xml:space="preserve">    LoginManager --&gt; UserSession[User Desktop/Apps]</w:t>
      </w:r>
    </w:p>
    <w:p>
      <w:pPr>
        <w:pStyle w:val="FirstParagraph"/>
      </w:pPr>
      <w:r>
        <w:t xml:space="preserve">This flow ensures</w:t>
      </w:r>
      <w:r>
        <w:t xml:space="preserve"> </w:t>
      </w:r>
      <w:r>
        <w:rPr>
          <w:b/>
          <w:bCs/>
        </w:rPr>
        <w:t xml:space="preserve">trusted boot</w:t>
      </w:r>
      <w:r>
        <w:t xml:space="preserve"> </w:t>
      </w:r>
      <w:r>
        <w:t xml:space="preserve">(load code only if signed) and provides a</w:t>
      </w:r>
      <w:r>
        <w:t xml:space="preserve"> </w:t>
      </w:r>
      <w:r>
        <w:rPr>
          <w:b/>
          <w:bCs/>
        </w:rPr>
        <w:t xml:space="preserve">recovery path</w:t>
      </w:r>
      <w:r>
        <w:t xml:space="preserve"> </w:t>
      </w:r>
      <w:r>
        <w:t xml:space="preserve">(bootloader can choose Umer or fall back to original OS).</w:t>
      </w:r>
    </w:p>
    <w:bookmarkEnd w:id="41"/>
    <w:bookmarkStart w:id="42" w:name="package-management-system"/>
    <w:p>
      <w:pPr>
        <w:pStyle w:val="Heading2"/>
      </w:pPr>
      <w:r>
        <w:t xml:space="preserve">Package Management System</w:t>
      </w:r>
    </w:p>
    <w:p>
      <w:pPr>
        <w:pStyle w:val="Compact"/>
        <w:numPr>
          <w:ilvl w:val="0"/>
          <w:numId w:val="1016"/>
        </w:numPr>
      </w:pPr>
      <w:r>
        <w:t xml:space="preserve">Hybrid: Use</w:t>
      </w:r>
      <w:r>
        <w:t xml:space="preserve"> </w:t>
      </w:r>
      <w:r>
        <w:rPr>
          <w:b/>
          <w:bCs/>
        </w:rPr>
        <w:t xml:space="preserve">pip/conda</w:t>
      </w:r>
      <w:r>
        <w:t xml:space="preserve"> </w:t>
      </w:r>
      <w:r>
        <w:t xml:space="preserve">for Python, and a new</w:t>
      </w:r>
      <w:r>
        <w:t xml:space="preserve"> </w:t>
      </w:r>
      <w:r>
        <w:rPr>
          <w:rStyle w:val="VerbatimChar"/>
        </w:rPr>
        <w:t xml:space="preserve">umerpkg</w:t>
      </w:r>
      <w:r>
        <w:t xml:space="preserve"> </w:t>
      </w:r>
      <w:r>
        <w:t xml:space="preserve">for system packages (written in Python, similar to</w:t>
      </w:r>
      <w:r>
        <w:t xml:space="preserve"> </w:t>
      </w:r>
      <w:r>
        <w:rPr>
          <w:rStyle w:val="VerbatimChar"/>
        </w:rPr>
        <w:t xml:space="preserve">apt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Support container images (Docker format) and flatpak/snaps for distribution.</w:t>
      </w:r>
    </w:p>
    <w:p>
      <w:pPr>
        <w:pStyle w:val="Compact"/>
        <w:numPr>
          <w:ilvl w:val="0"/>
          <w:numId w:val="1016"/>
        </w:numPr>
      </w:pPr>
      <w:r>
        <w:t xml:space="preserve">Include automatic</w:t>
      </w:r>
      <w:r>
        <w:t xml:space="preserve"> </w:t>
      </w:r>
      <w:r>
        <w:rPr>
          <w:b/>
          <w:bCs/>
        </w:rPr>
        <w:t xml:space="preserve">semantic versioning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for dependency tracking.</w:t>
      </w:r>
    </w:p>
    <w:bookmarkEnd w:id="42"/>
    <w:bookmarkStart w:id="43" w:name="backup-recovery-system"/>
    <w:p>
      <w:pPr>
        <w:pStyle w:val="Heading2"/>
      </w:pPr>
      <w:r>
        <w:t xml:space="preserve">Backup &amp; Recovery System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Snapshotting</w:t>
      </w:r>
      <w:r>
        <w:t xml:space="preserve">: On setup, use filesystem snapshots (e.g. Btrfs) or LVM for system and home.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Recovery Mode</w:t>
      </w:r>
      <w:r>
        <w:t xml:space="preserve">: On boot, hold a key to enter recovery: restore last known-good snapshot, or reinstall.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Uninstall</w:t>
      </w:r>
      <w:r>
        <w:t xml:space="preserve">: Provide a script to revert bootloader changes and restore original OS if desired.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 Backup</w:t>
      </w:r>
      <w:r>
        <w:t xml:space="preserve">: Optionally back up user data (encrypted) to cloud before uninstall.</w:t>
      </w:r>
    </w:p>
    <w:bookmarkEnd w:id="43"/>
    <w:bookmarkStart w:id="44" w:name="ai-governance-privacy-model"/>
    <w:p>
      <w:pPr>
        <w:pStyle w:val="Heading2"/>
      </w:pPr>
      <w:r>
        <w:t xml:space="preserve">AI Governance &amp; Privacy Model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Minimization</w:t>
      </w:r>
      <w:r>
        <w:t xml:space="preserve">: Log only necessary telemetry. No raw user data offloaded.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Explainability</w:t>
      </w:r>
      <w:r>
        <w:t xml:space="preserve">: Any AI-driven change (e.g., suggested system setting) should come with an explanation.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Fairness &amp; Ethics</w:t>
      </w:r>
      <w:r>
        <w:t xml:space="preserve">: Follow frameworks like FTC’s AI Principles and IEEE P7010.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Opt-In Transparency</w:t>
      </w:r>
      <w:r>
        <w:t xml:space="preserve">: Clearly list when data is sent to local AI training.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Auditability</w:t>
      </w:r>
      <w:r>
        <w:t xml:space="preserve">: Maintain logs of AI assistant actions (locally only).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 Control</w:t>
      </w:r>
      <w:r>
        <w:t xml:space="preserve">: Offer toggles to disable AI features or clear learned preferences.</w:t>
      </w:r>
    </w:p>
    <w:bookmarkEnd w:id="44"/>
    <w:bookmarkStart w:id="45" w:name="risks-and-constraints"/>
    <w:p>
      <w:pPr>
        <w:pStyle w:val="Heading2"/>
      </w:pPr>
      <w:r>
        <w:t xml:space="preserve">Risks and Constraints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Quantum Hype vs Reality</w:t>
      </w:r>
      <w:r>
        <w:t xml:space="preserve">: Quantum computing is emerging. Current efforts use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(classical). We avoid claims of “zero-error” quantum today【48†L1358-L1366】.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Hardware Access</w:t>
      </w:r>
      <w:r>
        <w:t xml:space="preserve">: Most devices (especially iPhones) do not allow custom OS installs. Umer’s reach will begin in niche communities (Linux/Android enthusiasts) and gradually expand.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 Limits</w:t>
      </w:r>
      <w:r>
        <w:t xml:space="preserve">: Python-based kernel is slow by nature; heavy lifting will need C/C++ or JIT compiling (PyPy) in hotspots. This is a research prototype vs production kernel.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 Complexity</w:t>
      </w:r>
      <w:r>
        <w:t xml:space="preserve">: Combining AI, quantum, and OS complexity could introduce new vulnerabilities. We must prioritize formal verification (e.g. seL4-style proofs) for critical parts.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Legal/IP</w:t>
      </w:r>
      <w:r>
        <w:t xml:space="preserve">: Must avoid infringing vendor drivers or patented tech. Emphasize open-source toolchains and libraries (GPL/LGPL/Apache).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Adoption Challenge</w:t>
      </w:r>
      <w:r>
        <w:t xml:space="preserve">: Requires strong value to attract developers/users (thus focus on unique AI/quantum features and ease-of-use).</w:t>
      </w:r>
    </w:p>
    <w:bookmarkEnd w:id="45"/>
    <w:bookmarkStart w:id="46" w:name="year-roadmap"/>
    <w:p>
      <w:pPr>
        <w:pStyle w:val="Heading2"/>
      </w:pPr>
      <w:r>
        <w:t xml:space="preserve">5/10/20-Year Roadmap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5-Year</w:t>
      </w:r>
      <w:r>
        <w:t xml:space="preserve">: Umer OS Alpha/Beta with core features (Python kernel, basic AI assistant, compatibility for Linux/Android). Early hardware partners (Nvidia Jetson, Raspberry Pi) supported. Community of developers.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10-Year</w:t>
      </w:r>
      <w:r>
        <w:t xml:space="preserve">: Umer OS stable releases on PCs and select phones. Partnerships with CPU/GPU vendors. Introduction of early quantum coprocessor support (via cloud or local hardware). Widespread SDK adoption.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20-Year</w:t>
      </w:r>
      <w:r>
        <w:t xml:space="preserve">: Ubiquitous Umer OS (or derivatives) on devices. Fully integrated quantum hardware (local QPU or networked quantum cloud). AI assistant becomes an AGI-level system optimizing across devices. Operating system considered legacy replaced.</w:t>
      </w:r>
    </w:p>
    <w:bookmarkEnd w:id="46"/>
    <w:bookmarkStart w:id="47" w:name="full-folderrepo-structure-example"/>
    <w:p>
      <w:pPr>
        <w:pStyle w:val="Heading2"/>
      </w:pPr>
      <w:r>
        <w:t xml:space="preserve">Full Folder/Repo Structure (Example)</w:t>
      </w:r>
    </w:p>
    <w:p>
      <w:pPr>
        <w:pStyle w:val="SourceCode"/>
      </w:pPr>
      <w:r>
        <w:rPr>
          <w:rStyle w:val="VerbatimChar"/>
        </w:rPr>
        <w:t xml:space="preserve">UmerOS/</w:t>
      </w:r>
      <w:r>
        <w:br/>
      </w:r>
      <w:r>
        <w:rPr>
          <w:rStyle w:val="VerbatimChar"/>
        </w:rPr>
        <w:t xml:space="preserve">├── docs/                      # Architecture and user documentation</w:t>
      </w:r>
      <w:r>
        <w:br/>
      </w:r>
      <w:r>
        <w:rPr>
          <w:rStyle w:val="VerbatimChar"/>
        </w:rPr>
        <w:t xml:space="preserve">├── tools/                     # Build scripts, utilities</w:t>
      </w:r>
      <w:r>
        <w:br/>
      </w:r>
      <w:r>
        <w:rPr>
          <w:rStyle w:val="VerbatimChar"/>
        </w:rPr>
        <w:t xml:space="preserve">├── third_party/               # Cloned repos (Qiskit, Cirq, Docker files, etc.)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kernel/                # Microkernel core (Python + minimal C)</w:t>
      </w:r>
      <w:r>
        <w:br/>
      </w:r>
      <w:r>
        <w:rPr>
          <w:rStyle w:val="VerbatimChar"/>
        </w:rPr>
        <w:t xml:space="preserve">│   ├── drivers/               # Python driver modules (network, GPU, etc.)</w:t>
      </w:r>
      <w:r>
        <w:br/>
      </w:r>
      <w:r>
        <w:rPr>
          <w:rStyle w:val="VerbatimChar"/>
        </w:rPr>
        <w:t xml:space="preserve">│   ├── fs/                    # Filesystem modules</w:t>
      </w:r>
      <w:r>
        <w:br/>
      </w:r>
      <w:r>
        <w:rPr>
          <w:rStyle w:val="VerbatimChar"/>
        </w:rPr>
        <w:t xml:space="preserve">│   ├── network/               # Networking stack modules</w:t>
      </w:r>
      <w:r>
        <w:br/>
      </w:r>
      <w:r>
        <w:rPr>
          <w:rStyle w:val="VerbatimChar"/>
        </w:rPr>
        <w:t xml:space="preserve">│   ├── ai_assistant/          # AI assistant service (LLM, wrappers)</w:t>
      </w:r>
      <w:r>
        <w:br/>
      </w:r>
      <w:r>
        <w:rPr>
          <w:rStyle w:val="VerbatimChar"/>
        </w:rPr>
        <w:t xml:space="preserve">│   ├── quantum/               # Quantum API and simulator code</w:t>
      </w:r>
      <w:r>
        <w:br/>
      </w:r>
      <w:r>
        <w:rPr>
          <w:rStyle w:val="VerbatimChar"/>
        </w:rPr>
        <w:t xml:space="preserve">│   ├── ui/                    # GUI framework (Python/JS/C++)</w:t>
      </w:r>
      <w:r>
        <w:br/>
      </w:r>
      <w:r>
        <w:rPr>
          <w:rStyle w:val="VerbatimChar"/>
        </w:rPr>
        <w:t xml:space="preserve">│   ├── compatibility/         # Wine/Android subsystem code</w:t>
      </w:r>
      <w:r>
        <w:br/>
      </w:r>
      <w:r>
        <w:rPr>
          <w:rStyle w:val="VerbatimChar"/>
        </w:rPr>
        <w:t xml:space="preserve">│   └── init/                  # init process, systemd services in Python</w:t>
      </w:r>
      <w:r>
        <w:br/>
      </w:r>
      <w:r>
        <w:rPr>
          <w:rStyle w:val="VerbatimChar"/>
        </w:rPr>
        <w:t xml:space="preserve">├── examples/                  # Example apps, configs, workflows</w:t>
      </w:r>
      <w:r>
        <w:br/>
      </w:r>
      <w:r>
        <w:rPr>
          <w:rStyle w:val="VerbatimChar"/>
        </w:rPr>
        <w:t xml:space="preserve">├── tests/                     # Unit and integration tests</w:t>
      </w:r>
      <w:r>
        <w:br/>
      </w:r>
      <w:r>
        <w:rPr>
          <w:rStyle w:val="VerbatimChar"/>
        </w:rPr>
        <w:t xml:space="preserve">└── .ag/                       # Antigravity/agent configuration files (skills, metadata)</w:t>
      </w:r>
    </w:p>
    <w:bookmarkEnd w:id="47"/>
    <w:bookmarkStart w:id="48" w:name="example-antigravity-ide-commands"/>
    <w:p>
      <w:pPr>
        <w:pStyle w:val="Heading2"/>
      </w:pPr>
      <w:r>
        <w:t xml:space="preserve">Example Antigravity IDE Commands</w:t>
      </w:r>
    </w:p>
    <w:p>
      <w:pPr>
        <w:pStyle w:val="SourceCode"/>
      </w:pPr>
      <w:r>
        <w:rPr>
          <w:rStyle w:val="VerbatimChar"/>
        </w:rPr>
        <w:t xml:space="preserve">ag new-project UmerOS                # Initialize project scaffold</w:t>
      </w:r>
      <w:r>
        <w:br/>
      </w:r>
      <w:r>
        <w:rPr>
          <w:rStyle w:val="VerbatimChar"/>
        </w:rPr>
        <w:t xml:space="preserve">ag run build-kernel                  # Build the microkernel (compile C, package Python)</w:t>
      </w:r>
      <w:r>
        <w:br/>
      </w:r>
      <w:r>
        <w:rPr>
          <w:rStyle w:val="VerbatimChar"/>
        </w:rPr>
        <w:t xml:space="preserve">ag run build-quantum-simulator       # Package Qiskit/Cirq modules</w:t>
      </w:r>
      <w:r>
        <w:br/>
      </w:r>
      <w:r>
        <w:rPr>
          <w:rStyle w:val="VerbatimChar"/>
        </w:rPr>
        <w:t xml:space="preserve">ag run deploy emu.desktop            # Deploy to QEMU desktop VM for testing</w:t>
      </w:r>
      <w:r>
        <w:br/>
      </w:r>
      <w:r>
        <w:rPr>
          <w:rStyle w:val="VerbatimChar"/>
        </w:rPr>
        <w:t xml:space="preserve">ag run tests all                     # Run test suite</w:t>
      </w:r>
      <w:r>
        <w:br/>
      </w:r>
      <w:r>
        <w:rPr>
          <w:rStyle w:val="VerbatimChar"/>
        </w:rPr>
        <w:t xml:space="preserve">ag run package --format=docker       # Build Docker container image</w:t>
      </w:r>
    </w:p>
    <w:p>
      <w:pPr>
        <w:pStyle w:val="FirstParagraph"/>
      </w:pPr>
      <w:r>
        <w:rPr>
          <w:i/>
          <w:iCs/>
        </w:rPr>
        <w:t xml:space="preserve">(These commands illustrate a potential CLI; actual Antigravity tool syntax may vary.)</w:t>
      </w:r>
    </w:p>
    <w:bookmarkEnd w:id="48"/>
    <w:bookmarkStart w:id="49" w:name="installer-rollback-plan"/>
    <w:p>
      <w:pPr>
        <w:pStyle w:val="Heading2"/>
      </w:pPr>
      <w:r>
        <w:t xml:space="preserve">Installer &amp; Rollback Plan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Installer</w:t>
      </w:r>
      <w:r>
        <w:t xml:space="preserve">: An interactive CLI/install wizard. Detect host OS, ask for target (root or user). It warns user and takes backup of current bootloader.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Disk Partitioning</w:t>
      </w:r>
      <w:r>
        <w:t xml:space="preserve">: Shrink existing partitions to create space or require a spare disk/USB. Format Umer partitions.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Bootloader Update</w:t>
      </w:r>
      <w:r>
        <w:t xml:space="preserve">: Install UEFI GRUB or shim that allows selecting Umer or original OS on boot (with signature check).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Rollback</w:t>
      </w:r>
      <w:r>
        <w:t xml:space="preserve">: If install fails or user chooses to uninstall, the installer script can restore original bootloader and partitions (if snapshots were taken). The OS includes a “factory reset” in recovery mode to revert to bootloader state.</w:t>
      </w:r>
    </w:p>
    <w:bookmarkEnd w:id="49"/>
    <w:bookmarkStart w:id="50" w:name="legalopt-in-warning-text-example"/>
    <w:p>
      <w:pPr>
        <w:pStyle w:val="Heading2"/>
      </w:pPr>
      <w:r>
        <w:t xml:space="preserve">Legal/Opt-In Warning Text (Example)</w:t>
      </w:r>
    </w:p>
    <w:p>
      <w:pPr>
        <w:pStyle w:val="SourceCode"/>
      </w:pPr>
      <w:r>
        <w:rPr>
          <w:rStyle w:val="VerbatimChar"/>
        </w:rPr>
        <w:t xml:space="preserve">WARNING: Umer OS is a custom operating system. Installing it may:</w:t>
      </w:r>
      <w:r>
        <w:br/>
      </w:r>
      <w:r>
        <w:rPr>
          <w:rStyle w:val="VerbatimChar"/>
        </w:rPr>
        <w:t xml:space="preserve">- Void your warranty.</w:t>
      </w:r>
      <w:r>
        <w:br/>
      </w:r>
      <w:r>
        <w:rPr>
          <w:rStyle w:val="VerbatimChar"/>
        </w:rPr>
        <w:t xml:space="preserve">- Void any existing software licenses.</w:t>
      </w:r>
      <w:r>
        <w:br/>
      </w:r>
      <w:r>
        <w:rPr>
          <w:rStyle w:val="VerbatimChar"/>
        </w:rPr>
        <w:t xml:space="preserve">- Cause compatibility issues with apps and hardware.</w:t>
      </w:r>
      <w:r>
        <w:br/>
      </w:r>
      <w:r>
        <w:rPr>
          <w:rStyle w:val="VerbatimChar"/>
        </w:rPr>
        <w:t xml:space="preserve">- Result in data loss if not backed up.</w:t>
      </w:r>
      <w:r>
        <w:br/>
      </w:r>
      <w:r>
        <w:rPr>
          <w:rStyle w:val="VerbatimChar"/>
        </w:rPr>
        <w:t xml:space="preserve">By typing "I AGREE" you acknowledge you have read this notice, back up your data, and accept all risks. Umer Systems, Inc. assumes no liability for any damages.</w:t>
      </w:r>
    </w:p>
    <w:bookmarkEnd w:id="50"/>
    <w:bookmarkStart w:id="94" w:name="skills-dependencies"/>
    <w:p>
      <w:pPr>
        <w:pStyle w:val="Heading2"/>
      </w:pPr>
      <w:r>
        <w:t xml:space="preserve">Skills &amp;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Skill/Area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Notes/Tools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&amp; Kernel</w:t>
            </w:r>
          </w:p>
        </w:tc>
        <w:tc>
          <w:tcPr/>
          <w:p>
            <w:pPr>
              <w:pStyle w:val="Compact"/>
            </w:pPr>
            <w:r>
              <w:t xml:space="preserve">Systems Engineers</w:t>
            </w:r>
          </w:p>
        </w:tc>
        <w:tc>
          <w:tcPr/>
          <w:p>
            <w:pPr>
              <w:pStyle w:val="Compact"/>
            </w:pPr>
            <w:r>
              <w:t xml:space="preserve">Linux kernel Dev, microkernels (QNX, MINIX)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&amp; C/C++</w:t>
            </w:r>
          </w:p>
        </w:tc>
        <w:tc>
          <w:tcPr/>
          <w:p>
            <w:pPr>
              <w:pStyle w:val="Compact"/>
            </w:pPr>
            <w:r>
              <w:t xml:space="preserve">Python/OS Engineers</w:t>
            </w:r>
          </w:p>
        </w:tc>
        <w:tc>
          <w:tcPr/>
          <w:p>
            <w:pPr>
              <w:pStyle w:val="Compact"/>
            </w:pPr>
            <w:r>
              <w:t xml:space="preserve">PyPy, CFFI, CPython, Clang/GCC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 Computing</w:t>
            </w:r>
          </w:p>
        </w:tc>
        <w:tc>
          <w:tcPr/>
          <w:p>
            <w:pPr>
              <w:pStyle w:val="Compact"/>
            </w:pPr>
            <w:r>
              <w:t xml:space="preserve">Quantum Researchers</w:t>
            </w:r>
          </w:p>
        </w:tc>
        <w:tc>
          <w:tcPr/>
          <w:p>
            <w:pPr>
              <w:pStyle w:val="Compact"/>
            </w:pPr>
            <w:r>
              <w:t xml:space="preserve">Qiskit, Cirq, PennyLane, Qubit hardware concepts【5†L29-L37】【14†L370-L378】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/ LLMs</w:t>
            </w:r>
          </w:p>
        </w:tc>
        <w:tc>
          <w:tcPr/>
          <w:p>
            <w:pPr>
              <w:pStyle w:val="Compact"/>
            </w:pPr>
            <w:r>
              <w:t xml:space="preserve">ML Engineers / AI Devs</w:t>
            </w:r>
          </w:p>
        </w:tc>
        <w:tc>
          <w:tcPr/>
          <w:p>
            <w:pPr>
              <w:pStyle w:val="Compact"/>
            </w:pPr>
            <w:r>
              <w:t xml:space="preserve">LLM frameworks (OpenAI GPT, Llama, local LLMs), ONNX Runtime【53†L4-L13】, TensorRT【60†L10-L19】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Security/Crypto</w:t>
            </w:r>
          </w:p>
        </w:tc>
        <w:tc>
          <w:tcPr/>
          <w:p>
            <w:pPr>
              <w:pStyle w:val="Compact"/>
            </w:pPr>
            <w:r>
              <w:t xml:space="preserve">Security Engineers</w:t>
            </w:r>
          </w:p>
        </w:tc>
        <w:tc>
          <w:tcPr/>
          <w:p>
            <w:pPr>
              <w:pStyle w:val="Compact"/>
            </w:pPr>
            <w:r>
              <w:t xml:space="preserve">Encryption (AES, RSA, PQC), secure boot, sandboxing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UX/HCI Design</w:t>
            </w:r>
          </w:p>
        </w:tc>
        <w:tc>
          <w:tcPr/>
          <w:p>
            <w:pPr>
              <w:pStyle w:val="Compact"/>
            </w:pPr>
            <w:r>
              <w:t xml:space="preserve">UX/UI Designers</w:t>
            </w:r>
          </w:p>
        </w:tc>
        <w:tc>
          <w:tcPr/>
          <w:p>
            <w:pPr>
              <w:pStyle w:val="Compact"/>
            </w:pPr>
            <w:r>
              <w:t xml:space="preserve">Human-Computer Interaction principles【32†L71-L77】, AR/VR for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Distributed Systems</w:t>
            </w:r>
          </w:p>
        </w:tc>
        <w:tc>
          <w:tcPr/>
          <w:p>
            <w:pPr>
              <w:pStyle w:val="Compact"/>
            </w:pPr>
            <w:r>
              <w:t xml:space="preserve">Backend Developers</w:t>
            </w:r>
          </w:p>
        </w:tc>
        <w:tc>
          <w:tcPr/>
          <w:p>
            <w:pPr>
              <w:pStyle w:val="Compact"/>
            </w:pPr>
            <w:r>
              <w:t xml:space="preserve">Cloud APIs, P2P sync (IPFS), network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Development</w:t>
            </w:r>
          </w:p>
        </w:tc>
        <w:tc>
          <w:tcPr/>
          <w:p>
            <w:pPr>
              <w:pStyle w:val="Compact"/>
            </w:pPr>
            <w:r>
              <w:t xml:space="preserve">Mobile Engineers</w:t>
            </w:r>
          </w:p>
        </w:tc>
        <w:tc>
          <w:tcPr/>
          <w:p>
            <w:pPr>
              <w:pStyle w:val="Compact"/>
            </w:pPr>
            <w:r>
              <w:t xml:space="preserve">Android NDK/SDK, AOSP, iOS tooling (Xcode)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DevOps/CI-CD</w:t>
            </w:r>
          </w:p>
        </w:tc>
        <w:tc>
          <w:tcPr/>
          <w:p>
            <w:pPr>
              <w:pStyle w:val="Compact"/>
            </w:pPr>
            <w:r>
              <w:t xml:space="preserve">DevOps Engineers</w:t>
            </w:r>
          </w:p>
        </w:tc>
        <w:tc>
          <w:tcPr/>
          <w:p>
            <w:pPr>
              <w:pStyle w:val="Compact"/>
            </w:pPr>
            <w:r>
              <w:t xml:space="preserve">Docker, Kubernetes, QEMU, KVM, Git/GitHub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Hardware/Drivers</w:t>
            </w:r>
          </w:p>
        </w:tc>
        <w:tc>
          <w:tcPr/>
          <w:p>
            <w:pPr>
              <w:pStyle w:val="Compact"/>
            </w:pPr>
            <w:r>
              <w:t xml:space="preserve">Embedded Engineers</w:t>
            </w:r>
          </w:p>
        </w:tc>
        <w:tc>
          <w:tcPr/>
          <w:p>
            <w:pPr>
              <w:pStyle w:val="Compact"/>
            </w:pPr>
            <w:r>
              <w:t xml:space="preserve">Kernel modules, Linux driver model, device trees (DTB)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Crypto Experts</w:t>
            </w:r>
          </w:p>
        </w:tc>
        <w:tc>
          <w:tcPr/>
          <w:p>
            <w:pPr>
              <w:pStyle w:val="Compact"/>
            </w:pPr>
            <w:r>
              <w:t xml:space="preserve">OpenSSL, libsodium, quantum-safe libs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Virtualization Engs</w:t>
            </w:r>
          </w:p>
        </w:tc>
        <w:tc>
          <w:tcPr/>
          <w:p>
            <w:pPr>
              <w:pStyle w:val="Compact"/>
            </w:pPr>
            <w:r>
              <w:t xml:space="preserve">QEMU, KVM, Xen, VirtualBox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Cloud/Backend</w:t>
            </w:r>
          </w:p>
        </w:tc>
        <w:tc>
          <w:tcPr/>
          <w:p>
            <w:pPr>
              <w:pStyle w:val="Compact"/>
            </w:pPr>
            <w:r>
              <w:t xml:space="preserve">Cloud Architects</w:t>
            </w:r>
          </w:p>
        </w:tc>
        <w:tc>
          <w:tcPr/>
          <w:p>
            <w:pPr>
              <w:pStyle w:val="Compact"/>
            </w:pPr>
            <w:r>
              <w:t xml:space="preserve">AWS/GCP/Azure SDKs, serverless (Slurm, HPC)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Legal/Compliance</w:t>
            </w:r>
          </w:p>
        </w:tc>
        <w:tc>
          <w:tcPr/>
          <w:p>
            <w:pPr>
              <w:pStyle w:val="Compact"/>
            </w:pPr>
            <w: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Software licenses (Apache2.0, GPL, LGPL), privacy laws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Dependencies: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Kernel-level:</w:t>
      </w:r>
      <w:r>
        <w:t xml:space="preserve"> </w:t>
      </w:r>
      <w:r>
        <w:t xml:space="preserve">Python 3.11+ (Mozilla Public License),</w:t>
      </w:r>
      <w:r>
        <w:t xml:space="preserve"> </w:t>
      </w:r>
      <w:r>
        <w:rPr>
          <w:b/>
          <w:bCs/>
        </w:rPr>
        <w:t xml:space="preserve">PyPy</w:t>
      </w:r>
      <w:r>
        <w:t xml:space="preserve"> </w:t>
      </w:r>
      <w:r>
        <w:t xml:space="preserve">(MIT License) for JIT speed-up,</w:t>
      </w:r>
      <w:r>
        <w:t xml:space="preserve"> </w:t>
      </w:r>
      <w:r>
        <w:rPr>
          <w:b/>
          <w:bCs/>
        </w:rPr>
        <w:t xml:space="preserve">C/C++ Compiler</w:t>
      </w:r>
      <w:r>
        <w:t xml:space="preserve"> </w:t>
      </w:r>
      <w:r>
        <w:t xml:space="preserve">(GCC/Clang, GPL/MIT),</w:t>
      </w:r>
      <w:r>
        <w:t xml:space="preserve"> </w:t>
      </w:r>
      <w:r>
        <w:rPr>
          <w:b/>
          <w:bCs/>
        </w:rPr>
        <w:t xml:space="preserve">Coreutils</w:t>
      </w:r>
      <w:r>
        <w:t xml:space="preserve"> </w:t>
      </w:r>
      <w:r>
        <w:t xml:space="preserve">(GPL),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(LGPL) or a lightweight init.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Quantum SDKs:</w:t>
      </w:r>
      <w:r>
        <w:t xml:space="preserve"> </w:t>
      </w:r>
      <w:hyperlink r:id="rId51">
        <w:r>
          <w:rPr>
            <w:rStyle w:val="Hyperlink"/>
          </w:rPr>
          <w:t xml:space="preserve">Qiskit</w:t>
        </w:r>
      </w:hyperlink>
      <w:r>
        <w:t xml:space="preserve"> </w:t>
      </w:r>
      <w:r>
        <w:t xml:space="preserve">(Apache 2.0【9†L530-L538】, install</w:t>
      </w:r>
      <w:r>
        <w:t xml:space="preserve"> </w:t>
      </w:r>
      <w:r>
        <w:rPr>
          <w:rStyle w:val="VerbatimChar"/>
        </w:rPr>
        <w:t xml:space="preserve">pip install qiskit</w:t>
      </w:r>
      <w:r>
        <w:t xml:space="preserve">【5†L29-L37】),</w:t>
      </w:r>
      <w:r>
        <w:t xml:space="preserve"> </w:t>
      </w:r>
      <w:hyperlink r:id="rId52">
        <w:r>
          <w:rPr>
            <w:rStyle w:val="Hyperlink"/>
          </w:rPr>
          <w:t xml:space="preserve">Cirq</w:t>
        </w:r>
      </w:hyperlink>
      <w:r>
        <w:t xml:space="preserve"> </w:t>
      </w:r>
      <w:r>
        <w:t xml:space="preserve">(Apache 2.0【14†L360-L368】),</w:t>
      </w:r>
      <w:r>
        <w:t xml:space="preserve"> </w:t>
      </w:r>
      <w:hyperlink r:id="rId53">
        <w:r>
          <w:rPr>
            <w:rStyle w:val="Hyperlink"/>
          </w:rPr>
          <w:t xml:space="preserve">PennyLane</w:t>
        </w:r>
      </w:hyperlink>
      <w:r>
        <w:t xml:space="preserve"> </w:t>
      </w:r>
      <w:r>
        <w:t xml:space="preserve">(Apache 2.0【19†L81-L89】). These provide qubit abstractions, simulators, and hardware backends.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AI/ML:</w:t>
      </w:r>
      <w:r>
        <w:t xml:space="preserve"> </w:t>
      </w:r>
      <w:hyperlink r:id="rId54">
        <w:r>
          <w:rPr>
            <w:rStyle w:val="Hyperlink"/>
          </w:rPr>
          <w:t xml:space="preserve">ONNX Runtime</w:t>
        </w:r>
      </w:hyperlink>
      <w:r>
        <w:t xml:space="preserve"> </w:t>
      </w:r>
      <w:r>
        <w:t xml:space="preserve">(MIT, for model inference acceleration),</w:t>
      </w:r>
      <w:r>
        <w:t xml:space="preserve"> </w:t>
      </w:r>
      <w:hyperlink r:id="rId55">
        <w:r>
          <w:rPr>
            <w:rStyle w:val="Hyperlink"/>
          </w:rPr>
          <w:t xml:space="preserve">TensorRT</w:t>
        </w:r>
      </w:hyperlink>
      <w:r>
        <w:t xml:space="preserve"> </w:t>
      </w:r>
      <w:r>
        <w:t xml:space="preserve">(proprietary/NVIDIA GPU acceleration),</w:t>
      </w:r>
      <w:r>
        <w:t xml:space="preserve"> </w:t>
      </w:r>
      <w:hyperlink r:id="rId56">
        <w:r>
          <w:rPr>
            <w:rStyle w:val="Hyperlink"/>
          </w:rPr>
          <w:t xml:space="preserve">PyTorch</w:t>
        </w:r>
      </w:hyperlink>
      <w:r>
        <w:t xml:space="preserve"> </w:t>
      </w:r>
      <w:r>
        <w:t xml:space="preserve">or</w:t>
      </w:r>
      <w:r>
        <w:t xml:space="preserve"> </w:t>
      </w:r>
      <w:hyperlink r:id="rId57">
        <w:r>
          <w:rPr>
            <w:rStyle w:val="Hyperlink"/>
          </w:rPr>
          <w:t xml:space="preserve">TensorFlow Lite</w:t>
        </w:r>
      </w:hyperlink>
      <w:r>
        <w:t xml:space="preserve"> </w:t>
      </w:r>
      <w:r>
        <w:t xml:space="preserve">for local model training/inference.</w:t>
      </w:r>
      <w:r>
        <w:t xml:space="preserve"> </w:t>
      </w:r>
      <w:hyperlink r:id="rId58">
        <w:r>
          <w:rPr>
            <w:rStyle w:val="Hyperlink"/>
          </w:rPr>
          <w:t xml:space="preserve">CUDA</w:t>
        </w:r>
      </w:hyperlink>
      <w:r>
        <w:t xml:space="preserve"> </w:t>
      </w:r>
      <w:r>
        <w:t xml:space="preserve">(NVidia, proprietary free) /</w:t>
      </w:r>
      <w:r>
        <w:t xml:space="preserve"> </w:t>
      </w:r>
      <w:hyperlink r:id="rId59">
        <w:r>
          <w:rPr>
            <w:rStyle w:val="Hyperlink"/>
          </w:rPr>
          <w:t xml:space="preserve">ROCm</w:t>
        </w:r>
      </w:hyperlink>
      <w:r>
        <w:t xml:space="preserve"> </w:t>
      </w:r>
      <w:r>
        <w:t xml:space="preserve">for GPU.</w:t>
      </w:r>
      <w:r>
        <w:t xml:space="preserve"> </w:t>
      </w:r>
      <w:hyperlink r:id="rId60">
        <w:r>
          <w:rPr>
            <w:rStyle w:val="Hyperlink"/>
          </w:rPr>
          <w:t xml:space="preserve">Hugging Face Transformers</w:t>
        </w:r>
      </w:hyperlink>
      <w:r>
        <w:t xml:space="preserve"> </w:t>
      </w:r>
      <w:r>
        <w:t xml:space="preserve">for LLM interfaces.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Virtualization &amp; Containers:</w:t>
      </w:r>
      <w:r>
        <w:t xml:space="preserve"> </w:t>
      </w:r>
      <w:hyperlink r:id="rId61">
        <w:r>
          <w:rPr>
            <w:rStyle w:val="Hyperlink"/>
          </w:rPr>
          <w:t xml:space="preserve">QEMU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KVM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&amp;</w:t>
      </w:r>
      <w:r>
        <w:t xml:space="preserve"> </w:t>
      </w:r>
      <w:hyperlink r:id="rId64">
        <w:r>
          <w:rPr>
            <w:rStyle w:val="Hyperlink"/>
          </w:rPr>
          <w:t xml:space="preserve">containerd</w:t>
        </w:r>
      </w:hyperlink>
      <w:r>
        <w:t xml:space="preserve"> </w:t>
      </w:r>
      <w:r>
        <w:t xml:space="preserve">for container orchestration.</w:t>
      </w:r>
      <w:r>
        <w:t xml:space="preserve"> </w:t>
      </w:r>
      <w:hyperlink r:id="rId65">
        <w:r>
          <w:rPr>
            <w:rStyle w:val="Hyperlink"/>
          </w:rPr>
          <w:t xml:space="preserve">Kubernetes</w:t>
        </w:r>
      </w:hyperlink>
      <w:r>
        <w:t xml:space="preserve"> </w:t>
      </w:r>
      <w:r>
        <w:t xml:space="preserve">for orchestration.</w:t>
      </w:r>
      <w:r>
        <w:t xml:space="preserve"> </w:t>
      </w:r>
      <w:hyperlink r:id="rId66">
        <w:r>
          <w:rPr>
            <w:rStyle w:val="Hyperlink"/>
          </w:rPr>
          <w:t xml:space="preserve">Wine</w:t>
        </w:r>
      </w:hyperlink>
      <w:r>
        <w:t xml:space="preserve"> </w:t>
      </w:r>
      <w:r>
        <w:t xml:space="preserve">for Windows compatibility.</w:t>
      </w:r>
      <w:r>
        <w:t xml:space="preserve"> </w:t>
      </w:r>
      <w:hyperlink r:id="rId67">
        <w:r>
          <w:rPr>
            <w:rStyle w:val="Hyperlink"/>
          </w:rPr>
          <w:t xml:space="preserve">Android SDK/NDK</w:t>
        </w:r>
      </w:hyperlink>
      <w:r>
        <w:t xml:space="preserve"> </w:t>
      </w:r>
      <w:r>
        <w:t xml:space="preserve">for Android apps.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Cross-Compilation:</w:t>
      </w:r>
      <w:r>
        <w:t xml:space="preserve"> </w:t>
      </w:r>
      <w:hyperlink r:id="rId68">
        <w:r>
          <w:rPr>
            <w:rStyle w:val="Hyperlink"/>
          </w:rPr>
          <w:t xml:space="preserve">GCC/Clang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CMake</w:t>
        </w:r>
      </w:hyperlink>
      <w:r>
        <w:t xml:space="preserve"> </w:t>
      </w:r>
      <w:r>
        <w:t xml:space="preserve">or</w:t>
      </w:r>
      <w:r>
        <w:t xml:space="preserve"> </w:t>
      </w:r>
      <w:hyperlink r:id="rId70">
        <w:r>
          <w:rPr>
            <w:rStyle w:val="Hyperlink"/>
          </w:rPr>
          <w:t xml:space="preserve">Meson</w:t>
        </w:r>
      </w:hyperlink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Rust toolchain</w:t>
        </w:r>
      </w:hyperlink>
      <w:r>
        <w:t xml:space="preserve"> </w:t>
      </w:r>
      <w:r>
        <w:t xml:space="preserve">for Rust support.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Mobile Tooling:</w:t>
      </w:r>
      <w:r>
        <w:t xml:space="preserve"> </w:t>
      </w:r>
      <w:r>
        <w:t xml:space="preserve">Android Studio (Gradle), iOS Xcode Command Line Tools (free Apple license).</w:t>
      </w:r>
      <w:r>
        <w:t xml:space="preserve"> </w:t>
      </w:r>
      <w:hyperlink r:id="rId72">
        <w:r>
          <w:rPr>
            <w:rStyle w:val="Hyperlink"/>
          </w:rPr>
          <w:t xml:space="preserve">Flutter or React Native SDK</w:t>
        </w:r>
      </w:hyperlink>
      <w:r>
        <w:t xml:space="preserve"> </w:t>
      </w:r>
      <w:r>
        <w:t xml:space="preserve">for cross-platform apps.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Cryptography:</w:t>
      </w:r>
      <w:r>
        <w:t xml:space="preserve"> </w:t>
      </w:r>
      <w:hyperlink r:id="rId73">
        <w:r>
          <w:rPr>
            <w:rStyle w:val="Hyperlink"/>
          </w:rPr>
          <w:t xml:space="preserve">OpenSSL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libsodium</w:t>
        </w:r>
      </w:hyperlink>
      <w:r>
        <w:t xml:space="preserve"> </w:t>
      </w:r>
      <w:r>
        <w:t xml:space="preserve">for crypto primitives,</w:t>
      </w:r>
      <w:r>
        <w:t xml:space="preserve"> </w:t>
      </w:r>
      <w:hyperlink r:id="rId75">
        <w:r>
          <w:rPr>
            <w:rStyle w:val="Hyperlink"/>
          </w:rPr>
          <w:t xml:space="preserve">libpqcrypto</w:t>
        </w:r>
      </w:hyperlink>
      <w:r>
        <w:t xml:space="preserve"> </w:t>
      </w:r>
      <w:r>
        <w:t xml:space="preserve">or</w:t>
      </w:r>
      <w:r>
        <w:t xml:space="preserve"> </w:t>
      </w:r>
      <w:hyperlink r:id="rId76">
        <w:r>
          <w:rPr>
            <w:rStyle w:val="Hyperlink"/>
          </w:rPr>
          <w:t xml:space="preserve">NIST PQC libs</w:t>
        </w:r>
      </w:hyperlink>
      <w:r>
        <w:t xml:space="preserve"> </w:t>
      </w:r>
      <w:r>
        <w:t xml:space="preserve">for post-quantum ciphers.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Libraries:</w:t>
      </w:r>
      <w:r>
        <w:t xml:space="preserve"> </w:t>
      </w:r>
      <w:hyperlink r:id="rId77">
        <w:r>
          <w:rPr>
            <w:rStyle w:val="Hyperlink"/>
          </w:rPr>
          <w:t xml:space="preserve">GLFW</w:t>
        </w:r>
      </w:hyperlink>
      <w:r>
        <w:t xml:space="preserve"> </w:t>
      </w:r>
      <w:r>
        <w:t xml:space="preserve">or</w:t>
      </w:r>
      <w:r>
        <w:t xml:space="preserve"> </w:t>
      </w:r>
      <w:hyperlink r:id="rId78">
        <w:r>
          <w:rPr>
            <w:rStyle w:val="Hyperlink"/>
          </w:rPr>
          <w:t xml:space="preserve">Qt</w:t>
        </w:r>
      </w:hyperlink>
      <w:r>
        <w:t xml:space="preserve"> </w:t>
      </w:r>
      <w:r>
        <w:t xml:space="preserve">for graphics;</w:t>
      </w:r>
      <w:r>
        <w:t xml:space="preserve"> </w:t>
      </w:r>
      <w:hyperlink r:id="rId79">
        <w:r>
          <w:rPr>
            <w:rStyle w:val="Hyperlink"/>
          </w:rPr>
          <w:t xml:space="preserve">GTK4</w:t>
        </w:r>
      </w:hyperlink>
      <w:r>
        <w:t xml:space="preserve"> </w:t>
      </w:r>
      <w:r>
        <w:t xml:space="preserve">or</w:t>
      </w:r>
      <w:r>
        <w:t xml:space="preserve"> </w:t>
      </w:r>
      <w:hyperlink r:id="rId80">
        <w:r>
          <w:rPr>
            <w:rStyle w:val="Hyperlink"/>
          </w:rPr>
          <w:t xml:space="preserve">Electron</w:t>
        </w:r>
      </w:hyperlink>
      <w:r>
        <w:t xml:space="preserve"> </w:t>
      </w:r>
      <w:r>
        <w:t xml:space="preserve">for UI.</w:t>
      </w:r>
      <w:r>
        <w:t xml:space="preserve"> </w:t>
      </w:r>
      <w:hyperlink r:id="rId81">
        <w:r>
          <w:rPr>
            <w:rStyle w:val="Hyperlink"/>
          </w:rPr>
          <w:t xml:space="preserve">SQL</w:t>
        </w:r>
      </w:hyperlink>
      <w:r>
        <w:t xml:space="preserve"> </w:t>
      </w:r>
      <w:r>
        <w:t xml:space="preserve">or</w:t>
      </w:r>
      <w:r>
        <w:t xml:space="preserve"> </w:t>
      </w:r>
      <w:hyperlink r:id="rId82">
        <w:r>
          <w:rPr>
            <w:rStyle w:val="Hyperlink"/>
          </w:rPr>
          <w:t xml:space="preserve">PostgreSQL</w:t>
        </w:r>
      </w:hyperlink>
      <w:r>
        <w:t xml:space="preserve"> </w:t>
      </w:r>
      <w:r>
        <w:t xml:space="preserve">for storage.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Build/CI:</w:t>
      </w:r>
      <w:r>
        <w:t xml:space="preserve"> </w:t>
      </w:r>
      <w:hyperlink r:id="rId83">
        <w:r>
          <w:rPr>
            <w:rStyle w:val="Hyperlink"/>
          </w:rPr>
          <w:t xml:space="preserve">Git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or</w:t>
      </w:r>
      <w:r>
        <w:t xml:space="preserve"> </w:t>
      </w:r>
      <w:hyperlink r:id="rId85">
        <w:r>
          <w:rPr>
            <w:rStyle w:val="Hyperlink"/>
          </w:rPr>
          <w:t xml:space="preserve">GitLab CI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or</w:t>
      </w:r>
      <w:r>
        <w:t xml:space="preserve"> </w:t>
      </w:r>
      <w:hyperlink r:id="rId87">
        <w:r>
          <w:rPr>
            <w:rStyle w:val="Hyperlink"/>
          </w:rPr>
          <w:t xml:space="preserve">Bazel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Driver Toolkits:</w:t>
      </w:r>
      <w:r>
        <w:t xml:space="preserve"> </w:t>
      </w:r>
      <w:hyperlink r:id="rId88">
        <w:r>
          <w:rPr>
            <w:rStyle w:val="Hyperlink"/>
          </w:rPr>
          <w:t xml:space="preserve">Linux Kernel headers</w:t>
        </w:r>
      </w:hyperlink>
      <w:r>
        <w:t xml:space="preserve"> </w:t>
      </w:r>
      <w:r>
        <w:t xml:space="preserve">for reference;</w:t>
      </w:r>
      <w:r>
        <w:t xml:space="preserve"> </w:t>
      </w:r>
      <w:hyperlink r:id="rId89">
        <w:r>
          <w:rPr>
            <w:rStyle w:val="Hyperlink"/>
          </w:rPr>
          <w:t xml:space="preserve">Device Tree</w:t>
        </w:r>
      </w:hyperlink>
      <w:r>
        <w:t xml:space="preserve"> </w:t>
      </w:r>
      <w:r>
        <w:t xml:space="preserve">tools;</w:t>
      </w:r>
      <w:r>
        <w:t xml:space="preserve"> </w:t>
      </w:r>
      <w:hyperlink r:id="rId90">
        <w:r>
          <w:rPr>
            <w:rStyle w:val="Hyperlink"/>
          </w:rPr>
          <w:t xml:space="preserve">Mesa3D</w:t>
        </w:r>
      </w:hyperlink>
      <w:r>
        <w:t xml:space="preserve"> </w:t>
      </w:r>
      <w:r>
        <w:t xml:space="preserve">for graphics drivers;</w:t>
      </w:r>
      <w:r>
        <w:t xml:space="preserve"> </w:t>
      </w:r>
      <w:hyperlink r:id="rId91">
        <w:r>
          <w:rPr>
            <w:rStyle w:val="Hyperlink"/>
          </w:rPr>
          <w:t xml:space="preserve">libdrm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libusb</w:t>
        </w:r>
      </w:hyperlink>
      <w:r>
        <w:t xml:space="preserve"> </w:t>
      </w:r>
      <w:r>
        <w:t xml:space="preserve">for USB,</w:t>
      </w:r>
      <w:r>
        <w:t xml:space="preserve"> </w:t>
      </w:r>
      <w:hyperlink r:id="rId93">
        <w:r>
          <w:rPr>
            <w:rStyle w:val="Hyperlink"/>
          </w:rPr>
          <w:t xml:space="preserve">Bluetooth BlueZ</w:t>
        </w:r>
      </w:hyperlink>
      <w:r>
        <w:t xml:space="preserve"> </w:t>
      </w:r>
      <w:r>
        <w:t xml:space="preserve">stacks.</w:t>
      </w:r>
    </w:p>
    <w:p>
      <w:pPr>
        <w:pStyle w:val="FirstParagraph"/>
      </w:pPr>
      <w:r>
        <w:rPr>
          <w:i/>
          <w:iCs/>
        </w:rPr>
        <w:t xml:space="preserve">Each dependency should be installed via its official URL or package manager. Licenses noted above (Apache-2.0, MIT, GPL/LGPL, etc.) indicate compatibility. Prefer latest stable versions (e.g. Qiskit v2.x, Cirq latest, Python 3.11+, CUDA 12.x, Android API level 36, etc.).</w:t>
      </w:r>
    </w:p>
    <w:bookmarkEnd w:id="94"/>
    <w:bookmarkStart w:id="95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Architecture docs, tech spikes (quantum, AI), prototypes of kernel and quantum layer.</w:t>
            </w:r>
          </w:p>
        </w:tc>
        <w:tc>
          <w:tcPr/>
          <w:p>
            <w:pPr>
              <w:pStyle w:val="Compact"/>
            </w:pPr>
            <w:r>
              <w:t xml:space="preserve">Months 1–18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Python microkernel scaffold, basic services, quantum simulation demo, AI assistant stub.</w:t>
            </w:r>
          </w:p>
        </w:tc>
        <w:tc>
          <w:tcPr/>
          <w:p>
            <w:pPr>
              <w:pStyle w:val="Compact"/>
            </w:pPr>
            <w:r>
              <w:t xml:space="preserve">Months 18–36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Device drivers, filesystem, compatibility for Linux apps, initial UX shell, package manager.</w:t>
            </w:r>
          </w:p>
        </w:tc>
        <w:tc>
          <w:tcPr/>
          <w:p>
            <w:pPr>
              <w:pStyle w:val="Compact"/>
            </w:pPr>
            <w:r>
              <w:t xml:space="preserve">Year 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GPU/ML acceleration, Android compatibility, security enhancements, developer SDK alpha.</w:t>
            </w:r>
          </w:p>
        </w:tc>
        <w:tc>
          <w:tcPr/>
          <w:p>
            <w:pPr>
              <w:pStyle w:val="Compact"/>
            </w:pPr>
            <w:r>
              <w:t xml:space="preserve">Year 5–7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Stable release, developer adoption, initial hardware vendor support.</w:t>
            </w:r>
          </w:p>
        </w:tc>
        <w:tc>
          <w:tcPr/>
          <w:p>
            <w:pPr>
              <w:pStyle w:val="Compact"/>
            </w:pPr>
            <w:r>
              <w:t xml:space="preserve">Year 7–10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(Table: Phased roadmap overview.)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 /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Microkernel Core</w:t>
            </w:r>
          </w:p>
        </w:tc>
        <w:tc>
          <w:tcPr/>
          <w:p>
            <w:pPr>
              <w:pStyle w:val="Compact"/>
            </w:pPr>
            <w:r>
              <w:t xml:space="preserve">Python 3.11+, PyPy, C/C++ compiler, Linux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Drivers</w:t>
            </w:r>
          </w:p>
        </w:tc>
        <w:tc>
          <w:tcPr/>
          <w:p>
            <w:pPr>
              <w:pStyle w:val="Compact"/>
            </w:pPr>
            <w:r>
              <w:t xml:space="preserve">Linux driver code (C), Python CFFI, device-tree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Existing FS libs (ext4/btrfs code), Python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BSD sockets (C library), lwIP (MIT) or Linux net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GLFW/SDL (MIT), Vulkan (Khronos), Qt/GTK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Transformers, ONNX Runtime, TensorRT, NumPy/Scipy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Layer</w:t>
            </w:r>
          </w:p>
        </w:tc>
        <w:tc>
          <w:tcPr/>
          <w:p>
            <w:pPr>
              <w:pStyle w:val="Compact"/>
            </w:pPr>
            <w:r>
              <w:t xml:space="preserve">Qiskit (Apache2), Cirq (Apache2), PennyLane (Apache2)【5†L29-L37】【14†L360-L368】【19†L81-L89】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Wine (LGPL)【36†L17-L23】, Android Emulator (QEMU)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 Engine (Apache2), containerd, 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OpenSSL (Apache2), libsodium (ISC)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Make/CMake/Bazel (GPL/Apache2), Git/GitHub Actions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(Table: Key components mapped to major dependencies/tools.)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&amp; Microkernel</w:t>
            </w:r>
          </w:p>
        </w:tc>
        <w:tc>
          <w:tcPr/>
          <w:p>
            <w:pPr>
              <w:pStyle w:val="Compact"/>
            </w:pPr>
            <w:r>
              <w:t xml:space="preserve">Kernel Engineer</w:t>
            </w:r>
          </w:p>
        </w:tc>
        <w:tc>
          <w:tcPr/>
          <w:p>
            <w:pPr>
              <w:pStyle w:val="Compact"/>
            </w:pPr>
            <w:r>
              <w:t xml:space="preserve">Kernel design, IPC, memory mgmt.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Security</w:t>
            </w:r>
          </w:p>
        </w:tc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Encryption, sandboxing, secure boot.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Computing</w:t>
            </w:r>
          </w:p>
        </w:tc>
        <w:tc>
          <w:tcPr/>
          <w:p>
            <w:pPr>
              <w:pStyle w:val="Compact"/>
            </w:pPr>
            <w:r>
              <w:t xml:space="preserve">Quantum Researcher</w:t>
            </w:r>
          </w:p>
        </w:tc>
        <w:tc>
          <w:tcPr/>
          <w:p>
            <w:pPr>
              <w:pStyle w:val="Compact"/>
            </w:pPr>
            <w:r>
              <w:t xml:space="preserve">QPU APIs, circuit sim, error-correction research.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Engineering</w:t>
            </w:r>
          </w:p>
        </w:tc>
        <w:tc>
          <w:tcPr/>
          <w:p>
            <w:pPr>
              <w:pStyle w:val="Compact"/>
            </w:pPr>
            <w:r>
              <w:t xml:space="preserve">ML Engineer/AI Scientist</w:t>
            </w:r>
          </w:p>
        </w:tc>
        <w:tc>
          <w:tcPr/>
          <w:p>
            <w:pPr>
              <w:pStyle w:val="Compact"/>
            </w:pPr>
            <w:r>
              <w:t xml:space="preserve">LLM fine-tuning, model optimization (ONNX, TensorRT).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HCI research, prototype UI, AR/VR interfaces.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Graphics/GPU Dev</w:t>
            </w:r>
          </w:p>
        </w:tc>
        <w:tc>
          <w:tcPr/>
          <w:p>
            <w:pPr>
              <w:pStyle w:val="Compact"/>
            </w:pPr>
            <w:r>
              <w:t xml:space="preserve">GPU Engineer</w:t>
            </w:r>
          </w:p>
        </w:tc>
        <w:tc>
          <w:tcPr/>
          <w:p>
            <w:pPr>
              <w:pStyle w:val="Compact"/>
            </w:pPr>
            <w:r>
              <w:t xml:space="preserve">Vulkan/GL driver development, compute shaders.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Embedded/Mobile</w:t>
            </w:r>
          </w:p>
        </w:tc>
        <w:tc>
          <w:tcPr/>
          <w:p>
            <w:pPr>
              <w:pStyle w:val="Compact"/>
            </w:pPr>
            <w:r>
              <w:t xml:space="preserve">Embedded Engineer</w:t>
            </w:r>
          </w:p>
        </w:tc>
        <w:tc>
          <w:tcPr/>
          <w:p>
            <w:pPr>
              <w:pStyle w:val="Compact"/>
            </w:pPr>
            <w:r>
              <w:t xml:space="preserve">Android kernel port, drivers for hardware modules.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Cloud/Infra</w:t>
            </w:r>
          </w:p>
        </w:tc>
        <w:tc>
          <w:tcPr/>
          <w:p>
            <w:pPr>
              <w:pStyle w:val="Compact"/>
            </w:pPr>
            <w:r>
              <w:t xml:space="preserve">Cloud Architect</w:t>
            </w:r>
          </w:p>
        </w:tc>
        <w:tc>
          <w:tcPr/>
          <w:p>
            <w:pPr>
              <w:pStyle w:val="Compact"/>
            </w:pPr>
            <w:r>
              <w:t xml:space="preserve">CI/CD pipeline, cloud scaling, distributed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Docker/K8s integration, CI pipelines, QA automation.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(Table: Required skills vs. team roles and tasks.)</w:t>
      </w:r>
    </w:p>
    <w:bookmarkEnd w:id="95"/>
    <w:bookmarkStart w:id="102" w:name="appendix-initial-code-prototypes"/>
    <w:p>
      <w:pPr>
        <w:pStyle w:val="Heading2"/>
      </w:pPr>
      <w:r>
        <w:t xml:space="preserve">Appendix: Initial Code Prototypes</w:t>
      </w:r>
    </w:p>
    <w:bookmarkStart w:id="96" w:name="kernel-scaffold-pythonpseudocode"/>
    <w:p>
      <w:pPr>
        <w:pStyle w:val="Heading3"/>
      </w:pPr>
      <w:r>
        <w:t xml:space="preserve">Kernel Scaffold (Python/Pseudocode)</w:t>
      </w:r>
    </w:p>
    <w:p>
      <w:pPr>
        <w:pStyle w:val="SourceCode"/>
      </w:pPr>
      <w:r>
        <w:rPr>
          <w:rStyle w:val="VerbatimChar"/>
        </w:rPr>
        <w:t xml:space="preserve"># src/kernel/main.py</w:t>
      </w:r>
      <w:r>
        <w:br/>
      </w:r>
      <w:r>
        <w:rPr>
          <w:rStyle w:val="VerbatimChar"/>
        </w:rPr>
        <w:t xml:space="preserve">import umer_ipc, umer_mem, umer_sched</w:t>
      </w:r>
      <w:r>
        <w:br/>
      </w:r>
      <w:r>
        <w:br/>
      </w:r>
      <w:r>
        <w:rPr>
          <w:rStyle w:val="VerbatimChar"/>
        </w:rPr>
        <w:t xml:space="preserve">def kernel_init():</w:t>
      </w:r>
      <w:r>
        <w:br/>
      </w:r>
      <w:r>
        <w:rPr>
          <w:rStyle w:val="VerbatimChar"/>
        </w:rPr>
        <w:t xml:space="preserve">    # Basic hardware initialization (in C, e.g., setup interrupt table)</w:t>
      </w:r>
      <w:r>
        <w:br/>
      </w:r>
      <w:r>
        <w:rPr>
          <w:rStyle w:val="VerbatimChar"/>
        </w:rPr>
        <w:t xml:space="preserve">    umer_ipc.init()        # Initialize IPC system</w:t>
      </w:r>
      <w:r>
        <w:br/>
      </w:r>
      <w:r>
        <w:rPr>
          <w:rStyle w:val="VerbatimChar"/>
        </w:rPr>
        <w:t xml:space="preserve">    umer_mem.init()        # Set up memory management</w:t>
      </w:r>
      <w:r>
        <w:br/>
      </w:r>
      <w:r>
        <w:rPr>
          <w:rStyle w:val="VerbatimChar"/>
        </w:rPr>
        <w:t xml:space="preserve">    umer_sched.init()      # Start scheduler</w:t>
      </w:r>
      <w:r>
        <w:br/>
      </w:r>
      <w:r>
        <w:rPr>
          <w:rStyle w:val="VerbatimChar"/>
        </w:rPr>
        <w:t xml:space="preserve">    # Start init process</w:t>
      </w:r>
      <w:r>
        <w:br/>
      </w:r>
      <w:r>
        <w:rPr>
          <w:rStyle w:val="VerbatimChar"/>
        </w:rPr>
        <w:t xml:space="preserve">    umer_ipc.spawn("src/init/init.py")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kernel_init()</w:t>
      </w:r>
    </w:p>
    <w:p>
      <w:pPr>
        <w:pStyle w:val="FirstParagraph"/>
      </w:pPr>
      <w:r>
        <w:rPr>
          <w:i/>
          <w:iCs/>
        </w:rPr>
        <w:t xml:space="preserve">(Comments explain that low-level boot in assembly/C jumps into this Python entry point.)</w:t>
      </w:r>
    </w:p>
    <w:bookmarkEnd w:id="96"/>
    <w:bookmarkStart w:id="97" w:name="quantum-simulation-module-python"/>
    <w:p>
      <w:pPr>
        <w:pStyle w:val="Heading3"/>
      </w:pPr>
      <w:r>
        <w:t xml:space="preserve">Quantum Simulation Module (Python)</w:t>
      </w:r>
    </w:p>
    <w:p>
      <w:pPr>
        <w:pStyle w:val="SourceCode"/>
      </w:pPr>
      <w:r>
        <w:rPr>
          <w:rStyle w:val="VerbatimChar"/>
        </w:rPr>
        <w:t xml:space="preserve"># src/quantum/simulator.py</w:t>
      </w:r>
      <w:r>
        <w:br/>
      </w:r>
      <w:r>
        <w:rPr>
          <w:rStyle w:val="VerbatimChar"/>
        </w:rPr>
        <w:t xml:space="preserve">from qiskit import Aer, QuantumCircuit, execute</w:t>
      </w:r>
      <w:r>
        <w:br/>
      </w:r>
      <w:r>
        <w:rPr>
          <w:rStyle w:val="VerbatimChar"/>
        </w:rPr>
        <w:t xml:space="preserve">from cirq import Simulator as CirqSim</w:t>
      </w:r>
      <w:r>
        <w:br/>
      </w:r>
      <w:r>
        <w:br/>
      </w:r>
      <w:r>
        <w:rPr>
          <w:rStyle w:val="VerbatimChar"/>
        </w:rPr>
        <w:t xml:space="preserve">class QuantumSimulator: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self.sim = Aer.get_backend('qasm_simulator')</w:t>
      </w:r>
      <w:r>
        <w:br/>
      </w:r>
      <w:r>
        <w:br/>
      </w:r>
      <w:r>
        <w:rPr>
          <w:rStyle w:val="VerbatimChar"/>
        </w:rPr>
        <w:t xml:space="preserve">    def run_qiskit(self, circuit: QuantumCircuit, shots=1024):</w:t>
      </w:r>
      <w:r>
        <w:br/>
      </w:r>
      <w:r>
        <w:rPr>
          <w:rStyle w:val="VerbatimChar"/>
        </w:rPr>
        <w:t xml:space="preserve">        job = execute(circuit, backend=self.sim, shots=shots)</w:t>
      </w:r>
      <w:r>
        <w:br/>
      </w:r>
      <w:r>
        <w:rPr>
          <w:rStyle w:val="VerbatimChar"/>
        </w:rPr>
        <w:t xml:space="preserve">        return job.result().get_counts()</w:t>
      </w:r>
      <w:r>
        <w:br/>
      </w:r>
      <w:r>
        <w:br/>
      </w:r>
      <w:r>
        <w:rPr>
          <w:rStyle w:val="VerbatimChar"/>
        </w:rPr>
        <w:t xml:space="preserve">    def run_cirq(self, cirq_circuit, repetitions=100):</w:t>
      </w:r>
      <w:r>
        <w:br/>
      </w:r>
      <w:r>
        <w:rPr>
          <w:rStyle w:val="VerbatimChar"/>
        </w:rPr>
        <w:t xml:space="preserve">        sim = CirqSim()</w:t>
      </w:r>
      <w:r>
        <w:br/>
      </w:r>
      <w:r>
        <w:rPr>
          <w:rStyle w:val="VerbatimChar"/>
        </w:rPr>
        <w:t xml:space="preserve">        result = sim.run(cirq_circuit, repetitions=repetitions)</w:t>
      </w:r>
      <w:r>
        <w:br/>
      </w:r>
      <w:r>
        <w:rPr>
          <w:rStyle w:val="VerbatimChar"/>
        </w:rPr>
        <w:t xml:space="preserve">        return result</w:t>
      </w:r>
    </w:p>
    <w:p>
      <w:pPr>
        <w:pStyle w:val="FirstParagraph"/>
      </w:pPr>
      <w:r>
        <w:rPr>
          <w:i/>
          <w:iCs/>
        </w:rPr>
        <w:t xml:space="preserve">(Uses Qiskit’s Aer simulator and Cirq’s simulator for demo.)</w:t>
      </w:r>
    </w:p>
    <w:bookmarkEnd w:id="97"/>
    <w:bookmarkStart w:id="98" w:name="ai-assistant-stub-python"/>
    <w:p>
      <w:pPr>
        <w:pStyle w:val="Heading3"/>
      </w:pPr>
      <w:r>
        <w:t xml:space="preserve">AI Assistant Stub (Python)</w:t>
      </w:r>
    </w:p>
    <w:p>
      <w:pPr>
        <w:pStyle w:val="SourceCode"/>
      </w:pPr>
      <w:r>
        <w:rPr>
          <w:rStyle w:val="VerbatimChar"/>
        </w:rPr>
        <w:t xml:space="preserve"># src/ai_assistant/assistant.py</w:t>
      </w:r>
      <w:r>
        <w:br/>
      </w:r>
      <w:r>
        <w:rPr>
          <w:rStyle w:val="VerbatimChar"/>
        </w:rPr>
        <w:t xml:space="preserve">from transformers import pipeline</w:t>
      </w:r>
      <w:r>
        <w:br/>
      </w:r>
      <w:r>
        <w:br/>
      </w:r>
      <w:r>
        <w:rPr>
          <w:rStyle w:val="VerbatimChar"/>
        </w:rPr>
        <w:t xml:space="preserve">class AIAssistant: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# Load a lightweight local LLM model</w:t>
      </w:r>
      <w:r>
        <w:br/>
      </w:r>
      <w:r>
        <w:rPr>
          <w:rStyle w:val="VerbatimChar"/>
        </w:rPr>
        <w:t xml:space="preserve">        self.nlp = pipeline("text-generation", model="distilgpt2")</w:t>
      </w:r>
      <w:r>
        <w:br/>
      </w:r>
      <w:r>
        <w:rPr>
          <w:rStyle w:val="VerbatimChar"/>
        </w:rPr>
        <w:t xml:space="preserve">    def answer(self, prompt):</w:t>
      </w:r>
      <w:r>
        <w:br/>
      </w:r>
      <w:r>
        <w:rPr>
          <w:rStyle w:val="VerbatimChar"/>
        </w:rPr>
        <w:t xml:space="preserve">        response = self.nlp(prompt, max_length=100)</w:t>
      </w:r>
      <w:r>
        <w:br/>
      </w:r>
      <w:r>
        <w:rPr>
          <w:rStyle w:val="VerbatimChar"/>
        </w:rPr>
        <w:t xml:space="preserve">        return response[0]['generated_text']</w:t>
      </w:r>
      <w:r>
        <w:br/>
      </w:r>
      <w:r>
        <w:br/>
      </w:r>
      <w:r>
        <w:rPr>
          <w:rStyle w:val="VerbatimChar"/>
        </w:rPr>
        <w:t xml:space="preserve">assistant = AIAssistant()</w:t>
      </w:r>
      <w:r>
        <w:br/>
      </w:r>
      <w:r>
        <w:rPr>
          <w:rStyle w:val="VerbatimChar"/>
        </w:rPr>
        <w:t xml:space="preserve">print(assistant.answer("System update available. What next?"))</w:t>
      </w:r>
    </w:p>
    <w:bookmarkEnd w:id="98"/>
    <w:bookmarkStart w:id="99" w:name="compatibility-container-launcher-pseudo"/>
    <w:p>
      <w:pPr>
        <w:pStyle w:val="Heading3"/>
      </w:pPr>
      <w:r>
        <w:t xml:space="preserve">Compatibility Container Launcher (Pseudo)</w:t>
      </w:r>
    </w:p>
    <w:p>
      <w:pPr>
        <w:pStyle w:val="SourceCode"/>
      </w:pPr>
      <w:r>
        <w:rPr>
          <w:rStyle w:val="VerbatimChar"/>
        </w:rPr>
        <w:t xml:space="preserve"># tools/run_win_app.sh</w:t>
      </w:r>
      <w:r>
        <w:br/>
      </w:r>
      <w:r>
        <w:rPr>
          <w:rStyle w:val="VerbatimChar"/>
        </w:rPr>
        <w:t xml:space="preserve">APP_PATH=$1</w:t>
      </w:r>
      <w:r>
        <w:br/>
      </w:r>
      <w:r>
        <w:rPr>
          <w:rStyle w:val="VerbatimChar"/>
        </w:rPr>
        <w:t xml:space="preserve">WINEPREFIX=~/.umer/wineprefix</w:t>
      </w:r>
      <w:r>
        <w:br/>
      </w:r>
      <w:r>
        <w:rPr>
          <w:rStyle w:val="VerbatimChar"/>
        </w:rPr>
        <w:t xml:space="preserve">mkdir -p $WINEPREFIX</w:t>
      </w:r>
      <w:r>
        <w:br/>
      </w:r>
      <w:r>
        <w:rPr>
          <w:rStyle w:val="VerbatimChar"/>
        </w:rPr>
        <w:t xml:space="preserve"># Launch a Windows exe inside Wine container</w:t>
      </w:r>
      <w:r>
        <w:br/>
      </w:r>
      <w:r>
        <w:rPr>
          <w:rStyle w:val="VerbatimChar"/>
        </w:rPr>
        <w:t xml:space="preserve">wine $APP_PATH</w:t>
      </w:r>
    </w:p>
    <w:bookmarkEnd w:id="99"/>
    <w:bookmarkStart w:id="100" w:name="gui-prototype-simple"/>
    <w:p>
      <w:pPr>
        <w:pStyle w:val="Heading3"/>
      </w:pPr>
      <w:r>
        <w:t xml:space="preserve">GUI Prototype (Simple)</w:t>
      </w:r>
    </w:p>
    <w:p>
      <w:pPr>
        <w:pStyle w:val="SourceCode"/>
      </w:pPr>
      <w:r>
        <w:rPr>
          <w:rStyle w:val="VerbatimChar"/>
        </w:rPr>
        <w:t xml:space="preserve"># src/ui/simple_ui.py</w:t>
      </w:r>
      <w:r>
        <w:br/>
      </w:r>
      <w:r>
        <w:rPr>
          <w:rStyle w:val="VerbatimChar"/>
        </w:rPr>
        <w:t xml:space="preserve">import tkinter as tk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root = tk.Tk()</w:t>
      </w:r>
      <w:r>
        <w:br/>
      </w:r>
      <w:r>
        <w:rPr>
          <w:rStyle w:val="VerbatimChar"/>
        </w:rPr>
        <w:t xml:space="preserve">    root.title("Umer OS Shell")</w:t>
      </w:r>
      <w:r>
        <w:br/>
      </w:r>
      <w:r>
        <w:rPr>
          <w:rStyle w:val="VerbatimChar"/>
        </w:rPr>
        <w:t xml:space="preserve">    label = tk.Label(root, text="Welcome to Umer OS!", font=("Arial", 24))</w:t>
      </w:r>
      <w:r>
        <w:br/>
      </w:r>
      <w:r>
        <w:rPr>
          <w:rStyle w:val="VerbatimChar"/>
        </w:rPr>
        <w:t xml:space="preserve">    label.pack(padx=20, pady=20)</w:t>
      </w:r>
      <w:r>
        <w:br/>
      </w:r>
      <w:r>
        <w:rPr>
          <w:rStyle w:val="VerbatimChar"/>
        </w:rPr>
        <w:t xml:space="preserve">    root.mainloop()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i/>
          <w:iCs/>
        </w:rPr>
        <w:t xml:space="preserve">(This Tkinter stub demonstrates a window; eventual UI would be far richer.)</w:t>
      </w:r>
    </w:p>
    <w:bookmarkEnd w:id="100"/>
    <w:bookmarkStart w:id="101" w:name="build-instructions-example"/>
    <w:p>
      <w:pPr>
        <w:pStyle w:val="Heading3"/>
      </w:pPr>
      <w:r>
        <w:t xml:space="preserve">Build Instructions (Example)</w:t>
      </w:r>
    </w:p>
    <w:p>
      <w:pPr>
        <w:pStyle w:val="SourceCode"/>
      </w:pPr>
      <w:r>
        <w:rPr>
          <w:rStyle w:val="VerbatimChar"/>
        </w:rPr>
        <w:t xml:space="preserve"># Build the kernel (pseudocode)</w:t>
      </w:r>
      <w:r>
        <w:br/>
      </w:r>
      <w:r>
        <w:rPr>
          <w:rStyle w:val="VerbatimChar"/>
        </w:rPr>
        <w:t xml:space="preserve">gcc -o build/boot.o -c src/kernel/boot.S</w:t>
      </w:r>
      <w:r>
        <w:br/>
      </w:r>
      <w:r>
        <w:rPr>
          <w:rStyle w:val="VerbatimChar"/>
        </w:rPr>
        <w:t xml:space="preserve">python3 -m zipapp src/kernel -o build/kernel.pyz</w:t>
      </w:r>
      <w:r>
        <w:br/>
      </w:r>
      <w:r>
        <w:rPr>
          <w:rStyle w:val="VerbatimChar"/>
        </w:rPr>
        <w:t xml:space="preserve"># Build ISO or disk image with UEFI loader</w:t>
      </w:r>
      <w:r>
        <w:br/>
      </w:r>
      <w:r>
        <w:rPr>
          <w:rStyle w:val="VerbatimChar"/>
        </w:rPr>
        <w:t xml:space="preserve">mkisofs -o umeros.iso -b isolinux.bin -c boot.cat -no-emul-boot .</w:t>
      </w:r>
    </w:p>
    <w:p>
      <w:pPr>
        <w:pStyle w:val="FirstParagraph"/>
      </w:pPr>
      <w:r>
        <w:rPr>
          <w:i/>
          <w:iCs/>
        </w:rPr>
        <w:t xml:space="preserve">(These commands illustrate possible steps; actual build may use custom scripts or Makefile.)</w:t>
      </w:r>
    </w:p>
    <w:bookmarkEnd w:id="101"/>
    <w:bookmarkEnd w:id="102"/>
    <w:bookmarkStart w:id="103" w:name="next-steps-for-iterative-llm-use"/>
    <w:p>
      <w:pPr>
        <w:pStyle w:val="Heading2"/>
      </w:pPr>
      <w:r>
        <w:t xml:space="preserve">Next Steps for Iterative LLM Use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Generate Subsystem Details:</w:t>
      </w:r>
      <w:r>
        <w:t xml:space="preserve"> </w:t>
      </w:r>
      <w:r>
        <w:t xml:space="preserve">Prompt the LLM to expand one subsystem at a time (e.g., “Describe the memory management module in detail with example code”).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Design Documents:</w:t>
      </w:r>
      <w:r>
        <w:t xml:space="preserve"> </w:t>
      </w:r>
      <w:r>
        <w:t xml:space="preserve">Ask for full design docs or sequences (e.g., “Write a CFFI wrapper for a PCI driver for Linux in Python”).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Architecture Diagrams:</w:t>
      </w:r>
      <w:r>
        <w:t xml:space="preserve"> </w:t>
      </w:r>
      <w:r>
        <w:t xml:space="preserve">Use the mermaid templates above and refine (</w:t>
      </w:r>
      <w:r>
        <w:rPr>
          <w:rStyle w:val="VerbatimChar"/>
        </w:rPr>
        <w:t xml:space="preserve">ag run</w:t>
      </w:r>
      <w:r>
        <w:t xml:space="preserve">) to visualize specific flows.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Mock Interactions:</w:t>
      </w:r>
      <w:r>
        <w:t xml:space="preserve"> </w:t>
      </w:r>
      <w:r>
        <w:t xml:space="preserve">Simulate installer flow or user commands by LLM to validate CLI/UX.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Testing Plans:</w:t>
      </w:r>
      <w:r>
        <w:t xml:space="preserve"> </w:t>
      </w:r>
      <w:r>
        <w:t xml:space="preserve">Request test cases (e.g., “How to test the quantum simulator accuracy?”).</w:t>
      </w:r>
    </w:p>
    <w:p>
      <w:pPr>
        <w:pStyle w:val="FirstParagraph"/>
      </w:pPr>
      <w:r>
        <w:t xml:space="preserve">This completes the</w:t>
      </w:r>
      <w:r>
        <w:t xml:space="preserve"> </w:t>
      </w:r>
      <w:r>
        <w:rPr>
          <w:b/>
          <w:bCs/>
        </w:rPr>
        <w:t xml:space="preserve">Umer OS master prompt</w:t>
      </w:r>
      <w:r>
        <w:t xml:space="preserve"> </w:t>
      </w:r>
      <w:r>
        <w:t xml:space="preserve">and skills/dependencies specification. It is intended as a comprehensive blueprint and working prompt for Antigravity IDE to iteratively generate code and documentation for the project.</w:t>
      </w:r>
    </w:p>
    <w:bookmarkEnd w:id="103"/>
    <w:bookmarkEnd w:id="104"/>
    <w:bookmarkEnd w:id="105"/>
    <w:p>
      <w:r>
        <w:pict>
          <v:rect style="width:0;height:1.5pt" o:hralign="center" o:hrstd="t" o:hr="t"/>
        </w:pict>
      </w:r>
    </w:p>
    <w:bookmarkStart w:id="106" w:name="citations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93" Target="http://www.bluez.org,%20GPL" TargetMode="External" /><Relationship Type="http://schemas.openxmlformats.org/officeDocument/2006/relationships/hyperlink" Id="rId87" Target="https://bazel.build,%20Apache%202.0" TargetMode="External" /><Relationship Type="http://schemas.openxmlformats.org/officeDocument/2006/relationships/hyperlink" Id="rId69" Target="https://cmake.org,%20BSD" TargetMode="External" /><Relationship Type="http://schemas.openxmlformats.org/officeDocument/2006/relationships/hyperlink" Id="rId64" Target="https://containerd.io,%20Apache%202.0" TargetMode="External" /><Relationship Type="http://schemas.openxmlformats.org/officeDocument/2006/relationships/hyperlink" Id="rId76" Target="https://csrc.nist.gov/projects/post-quantum-cryptography" TargetMode="External" /><Relationship Type="http://schemas.openxmlformats.org/officeDocument/2006/relationships/hyperlink" Id="rId67" Target="https://developer.android.com,%20Apache%202.0" TargetMode="External" /><Relationship Type="http://schemas.openxmlformats.org/officeDocument/2006/relationships/hyperlink" Id="rId58" Target="https://developer.nvidia.com/cuda" TargetMode="External" /><Relationship Type="http://schemas.openxmlformats.org/officeDocument/2006/relationships/hyperlink" Id="rId55" Target="https://developer.nvidia.com/tensorrt" TargetMode="External" /><Relationship Type="http://schemas.openxmlformats.org/officeDocument/2006/relationships/hyperlink" Id="rId63" Target="https://docker.com,%20Apache%202.0&#12304;27&#8224;L48-L52&#12305;" TargetMode="External" /><Relationship Type="http://schemas.openxmlformats.org/officeDocument/2006/relationships/hyperlink" Id="rId85" Target="https://docs.gitlab.com/ee/ci/,%20MIT" TargetMode="External" /><Relationship Type="http://schemas.openxmlformats.org/officeDocument/2006/relationships/hyperlink" Id="rId90" Target="https://docs.mesa3d.org,%20MIT/X" TargetMode="External" /><Relationship Type="http://schemas.openxmlformats.org/officeDocument/2006/relationships/hyperlink" Id="rId91" Target="https://dri.freedesktop.org/wiki/" TargetMode="External" /><Relationship Type="http://schemas.openxmlformats.org/officeDocument/2006/relationships/hyperlink" Id="rId80" Target="https://electronjs.org,%20MIT" TargetMode="External" /><Relationship Type="http://schemas.openxmlformats.org/officeDocument/2006/relationships/hyperlink" Id="rId89" Target="https://elinux.org/Device_Tree,%20various%20licenses" TargetMode="External" /><Relationship Type="http://schemas.openxmlformats.org/officeDocument/2006/relationships/hyperlink" Id="rId72" Target="https://flutter.dev,%20BSD;%20https://reactnative.dev,%20MIT" TargetMode="External" /><Relationship Type="http://schemas.openxmlformats.org/officeDocument/2006/relationships/hyperlink" Id="rId68" Target="https://gcc.gnu.org,%20GPL/MIT" TargetMode="External" /><Relationship Type="http://schemas.openxmlformats.org/officeDocument/2006/relationships/hyperlink" Id="rId83" Target="https://git-scm.com,%20GPL" TargetMode="External" /><Relationship Type="http://schemas.openxmlformats.org/officeDocument/2006/relationships/hyperlink" Id="rId84" Target="https://github.com/features/actions,%20MIT" TargetMode="External" /><Relationship Type="http://schemas.openxmlformats.org/officeDocument/2006/relationships/hyperlink" Id="rId60" Target="https://github.com/huggingface/transformers,%20Apache%202.0" TargetMode="External" /><Relationship Type="http://schemas.openxmlformats.org/officeDocument/2006/relationships/hyperlink" Id="rId92" Target="https://github.com/libusb/libusb,%20LGPL" TargetMode="External" /><Relationship Type="http://schemas.openxmlformats.org/officeDocument/2006/relationships/hyperlink" Id="rId65" Target="https://kubernetes.io,%20Apache%202.0" TargetMode="External" /><Relationship Type="http://schemas.openxmlformats.org/officeDocument/2006/relationships/hyperlink" Id="rId74" Target="https://libsodium.org,%20ISC" TargetMode="External" /><Relationship Type="http://schemas.openxmlformats.org/officeDocument/2006/relationships/hyperlink" Id="rId70" Target="https://mesonbuild.com,%20Apache%202.0" TargetMode="External" /><Relationship Type="http://schemas.openxmlformats.org/officeDocument/2006/relationships/hyperlink" Id="rId54" Target="https://onnxruntime.ai" TargetMode="External" /><Relationship Type="http://schemas.openxmlformats.org/officeDocument/2006/relationships/hyperlink" Id="rId73" Target="https://openssl.org,%20Apache%202.0" TargetMode="External" /><Relationship Type="http://schemas.openxmlformats.org/officeDocument/2006/relationships/hyperlink" Id="rId53" Target="https://pennylane.ai" TargetMode="External" /><Relationship Type="http://schemas.openxmlformats.org/officeDocument/2006/relationships/hyperlink" Id="rId75" Target="https://pqcrypto.org,%20MIT" TargetMode="External" /><Relationship Type="http://schemas.openxmlformats.org/officeDocument/2006/relationships/hyperlink" Id="rId56" Target="https://pytorch.org,%20BSD" TargetMode="External" /><Relationship Type="http://schemas.openxmlformats.org/officeDocument/2006/relationships/hyperlink" Id="rId51" Target="https://qiskit.org" TargetMode="External" /><Relationship Type="http://schemas.openxmlformats.org/officeDocument/2006/relationships/hyperlink" Id="rId52" Target="https://quantumai.google/cirq" TargetMode="External" /><Relationship Type="http://schemas.openxmlformats.org/officeDocument/2006/relationships/hyperlink" Id="rId59" Target="https://rocmdocs.amd.com,%20Apache%202.0" TargetMode="External" /><Relationship Type="http://schemas.openxmlformats.org/officeDocument/2006/relationships/hyperlink" Id="rId81" Target="https://sqlite.org,%20Public%20Domain" TargetMode="External" /><Relationship Type="http://schemas.openxmlformats.org/officeDocument/2006/relationships/hyperlink" Id="rId66" Target="https://winehq.org,%20LGPL" TargetMode="External" /><Relationship Type="http://schemas.openxmlformats.org/officeDocument/2006/relationships/hyperlink" Id="rId77" Target="https://www.glfw.org,%20zlib" TargetMode="External" /><Relationship Type="http://schemas.openxmlformats.org/officeDocument/2006/relationships/hyperlink" Id="rId86" Target="https://www.gnu.org/software/make/,%20GPL" TargetMode="External" /><Relationship Type="http://schemas.openxmlformats.org/officeDocument/2006/relationships/hyperlink" Id="rId79" Target="https://www.gtk.org,%20LGPL" TargetMode="External" /><Relationship Type="http://schemas.openxmlformats.org/officeDocument/2006/relationships/hyperlink" Id="rId88" Target="https://www.kernel.org,%20GPL" TargetMode="External" /><Relationship Type="http://schemas.openxmlformats.org/officeDocument/2006/relationships/hyperlink" Id="rId62" Target="https://www.linux-kvm.org,%20GPL" TargetMode="External" /><Relationship Type="http://schemas.openxmlformats.org/officeDocument/2006/relationships/hyperlink" Id="rId82" Target="https://www.postgresql.org,%20PostgreSQL%20License" TargetMode="External" /><Relationship Type="http://schemas.openxmlformats.org/officeDocument/2006/relationships/hyperlink" Id="rId61" Target="https://www.qemu.org,%20GPL&#12304;22&#8224;L14-L22&#12305;" TargetMode="External" /><Relationship Type="http://schemas.openxmlformats.org/officeDocument/2006/relationships/hyperlink" Id="rId78" Target="https://www.qt.io,%20LGPL/GPL" TargetMode="External" /><Relationship Type="http://schemas.openxmlformats.org/officeDocument/2006/relationships/hyperlink" Id="rId71" Target="https://www.rust-lang.org/tools/install,%20MIT/Apache2" TargetMode="External" /><Relationship Type="http://schemas.openxmlformats.org/officeDocument/2006/relationships/hyperlink" Id="rId57" Target="https://www.tensorflow.org/lite,%20Apache%202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://www.bluez.org,%20GPL" TargetMode="External" /><Relationship Type="http://schemas.openxmlformats.org/officeDocument/2006/relationships/hyperlink" Id="rId87" Target="https://bazel.build,%20Apache%202.0" TargetMode="External" /><Relationship Type="http://schemas.openxmlformats.org/officeDocument/2006/relationships/hyperlink" Id="rId69" Target="https://cmake.org,%20BSD" TargetMode="External" /><Relationship Type="http://schemas.openxmlformats.org/officeDocument/2006/relationships/hyperlink" Id="rId64" Target="https://containerd.io,%20Apache%202.0" TargetMode="External" /><Relationship Type="http://schemas.openxmlformats.org/officeDocument/2006/relationships/hyperlink" Id="rId76" Target="https://csrc.nist.gov/projects/post-quantum-cryptography" TargetMode="External" /><Relationship Type="http://schemas.openxmlformats.org/officeDocument/2006/relationships/hyperlink" Id="rId67" Target="https://developer.android.com,%20Apache%202.0" TargetMode="External" /><Relationship Type="http://schemas.openxmlformats.org/officeDocument/2006/relationships/hyperlink" Id="rId58" Target="https://developer.nvidia.com/cuda" TargetMode="External" /><Relationship Type="http://schemas.openxmlformats.org/officeDocument/2006/relationships/hyperlink" Id="rId55" Target="https://developer.nvidia.com/tensorrt" TargetMode="External" /><Relationship Type="http://schemas.openxmlformats.org/officeDocument/2006/relationships/hyperlink" Id="rId63" Target="https://docker.com,%20Apache%202.0&#12304;27&#8224;L48-L52&#12305;" TargetMode="External" /><Relationship Type="http://schemas.openxmlformats.org/officeDocument/2006/relationships/hyperlink" Id="rId85" Target="https://docs.gitlab.com/ee/ci/,%20MIT" TargetMode="External" /><Relationship Type="http://schemas.openxmlformats.org/officeDocument/2006/relationships/hyperlink" Id="rId90" Target="https://docs.mesa3d.org,%20MIT/X" TargetMode="External" /><Relationship Type="http://schemas.openxmlformats.org/officeDocument/2006/relationships/hyperlink" Id="rId91" Target="https://dri.freedesktop.org/wiki/" TargetMode="External" /><Relationship Type="http://schemas.openxmlformats.org/officeDocument/2006/relationships/hyperlink" Id="rId80" Target="https://electronjs.org,%20MIT" TargetMode="External" /><Relationship Type="http://schemas.openxmlformats.org/officeDocument/2006/relationships/hyperlink" Id="rId89" Target="https://elinux.org/Device_Tree,%20various%20licenses" TargetMode="External" /><Relationship Type="http://schemas.openxmlformats.org/officeDocument/2006/relationships/hyperlink" Id="rId72" Target="https://flutter.dev,%20BSD;%20https://reactnative.dev,%20MIT" TargetMode="External" /><Relationship Type="http://schemas.openxmlformats.org/officeDocument/2006/relationships/hyperlink" Id="rId68" Target="https://gcc.gnu.org,%20GPL/MIT" TargetMode="External" /><Relationship Type="http://schemas.openxmlformats.org/officeDocument/2006/relationships/hyperlink" Id="rId83" Target="https://git-scm.com,%20GPL" TargetMode="External" /><Relationship Type="http://schemas.openxmlformats.org/officeDocument/2006/relationships/hyperlink" Id="rId84" Target="https://github.com/features/actions,%20MIT" TargetMode="External" /><Relationship Type="http://schemas.openxmlformats.org/officeDocument/2006/relationships/hyperlink" Id="rId60" Target="https://github.com/huggingface/transformers,%20Apache%202.0" TargetMode="External" /><Relationship Type="http://schemas.openxmlformats.org/officeDocument/2006/relationships/hyperlink" Id="rId92" Target="https://github.com/libusb/libusb,%20LGPL" TargetMode="External" /><Relationship Type="http://schemas.openxmlformats.org/officeDocument/2006/relationships/hyperlink" Id="rId65" Target="https://kubernetes.io,%20Apache%202.0" TargetMode="External" /><Relationship Type="http://schemas.openxmlformats.org/officeDocument/2006/relationships/hyperlink" Id="rId74" Target="https://libsodium.org,%20ISC" TargetMode="External" /><Relationship Type="http://schemas.openxmlformats.org/officeDocument/2006/relationships/hyperlink" Id="rId70" Target="https://mesonbuild.com,%20Apache%202.0" TargetMode="External" /><Relationship Type="http://schemas.openxmlformats.org/officeDocument/2006/relationships/hyperlink" Id="rId54" Target="https://onnxruntime.ai" TargetMode="External" /><Relationship Type="http://schemas.openxmlformats.org/officeDocument/2006/relationships/hyperlink" Id="rId73" Target="https://openssl.org,%20Apache%202.0" TargetMode="External" /><Relationship Type="http://schemas.openxmlformats.org/officeDocument/2006/relationships/hyperlink" Id="rId53" Target="https://pennylane.ai" TargetMode="External" /><Relationship Type="http://schemas.openxmlformats.org/officeDocument/2006/relationships/hyperlink" Id="rId75" Target="https://pqcrypto.org,%20MIT" TargetMode="External" /><Relationship Type="http://schemas.openxmlformats.org/officeDocument/2006/relationships/hyperlink" Id="rId56" Target="https://pytorch.org,%20BSD" TargetMode="External" /><Relationship Type="http://schemas.openxmlformats.org/officeDocument/2006/relationships/hyperlink" Id="rId51" Target="https://qiskit.org" TargetMode="External" /><Relationship Type="http://schemas.openxmlformats.org/officeDocument/2006/relationships/hyperlink" Id="rId52" Target="https://quantumai.google/cirq" TargetMode="External" /><Relationship Type="http://schemas.openxmlformats.org/officeDocument/2006/relationships/hyperlink" Id="rId59" Target="https://rocmdocs.amd.com,%20Apache%202.0" TargetMode="External" /><Relationship Type="http://schemas.openxmlformats.org/officeDocument/2006/relationships/hyperlink" Id="rId81" Target="https://sqlite.org,%20Public%20Domain" TargetMode="External" /><Relationship Type="http://schemas.openxmlformats.org/officeDocument/2006/relationships/hyperlink" Id="rId66" Target="https://winehq.org,%20LGPL" TargetMode="External" /><Relationship Type="http://schemas.openxmlformats.org/officeDocument/2006/relationships/hyperlink" Id="rId77" Target="https://www.glfw.org,%20zlib" TargetMode="External" /><Relationship Type="http://schemas.openxmlformats.org/officeDocument/2006/relationships/hyperlink" Id="rId86" Target="https://www.gnu.org/software/make/,%20GPL" TargetMode="External" /><Relationship Type="http://schemas.openxmlformats.org/officeDocument/2006/relationships/hyperlink" Id="rId79" Target="https://www.gtk.org,%20LGPL" TargetMode="External" /><Relationship Type="http://schemas.openxmlformats.org/officeDocument/2006/relationships/hyperlink" Id="rId88" Target="https://www.kernel.org,%20GPL" TargetMode="External" /><Relationship Type="http://schemas.openxmlformats.org/officeDocument/2006/relationships/hyperlink" Id="rId62" Target="https://www.linux-kvm.org,%20GPL" TargetMode="External" /><Relationship Type="http://schemas.openxmlformats.org/officeDocument/2006/relationships/hyperlink" Id="rId82" Target="https://www.postgresql.org,%20PostgreSQL%20License" TargetMode="External" /><Relationship Type="http://schemas.openxmlformats.org/officeDocument/2006/relationships/hyperlink" Id="rId61" Target="https://www.qemu.org,%20GPL&#12304;22&#8224;L14-L22&#12305;" TargetMode="External" /><Relationship Type="http://schemas.openxmlformats.org/officeDocument/2006/relationships/hyperlink" Id="rId78" Target="https://www.qt.io,%20LGPL/GPL" TargetMode="External" /><Relationship Type="http://schemas.openxmlformats.org/officeDocument/2006/relationships/hyperlink" Id="rId71" Target="https://www.rust-lang.org/tools/install,%20MIT/Apache2" TargetMode="External" /><Relationship Type="http://schemas.openxmlformats.org/officeDocument/2006/relationships/hyperlink" Id="rId57" Target="https://www.tensorflow.org/lite,%20Apache%202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2026-06-09T09:08:02Z</dcterms:created>
  <dcterms:modified xsi:type="dcterms:W3CDTF">2026-06-09T09:08:02Z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