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900927" w:rsidRDefault="00900927" w:rsidP="00900927">
      <w:pPr>
        <w:pStyle w:val="NormalWeb"/>
        <w:spacing w:before="0" w:beforeAutospacing="0" w:after="60" w:afterAutospacing="0"/>
        <w:jc w:val="center"/>
        <w:rPr>
          <w:rFonts w:ascii="SF UI Display" w:hAnsi="SF UI Display" w:cs="Arial"/>
          <w:color w:val="000000"/>
          <w:sz w:val="52"/>
          <w:szCs w:val="52"/>
        </w:rPr>
      </w:pPr>
      <w:r w:rsidRPr="00875F1D">
        <w:rPr>
          <w:rFonts w:ascii="SF UI Display" w:hAnsi="SF UI Display" w:cs="Arial"/>
          <w:color w:val="000000"/>
          <w:sz w:val="52"/>
          <w:szCs w:val="52"/>
        </w:rPr>
        <w:fldChar w:fldCharType="begin"/>
      </w:r>
      <w:r w:rsidRPr="00875F1D">
        <w:rPr>
          <w:rFonts w:ascii="SF UI Display" w:hAnsi="SF UI Display" w:cs="Arial"/>
          <w:color w:val="000000"/>
          <w:sz w:val="52"/>
          <w:szCs w:val="52"/>
        </w:rPr>
        <w:instrText xml:space="preserve"> INCLUDEPICTURE "https://lh3.googleusercontent.com/P6gQ9t5vHAQSjMbwKVgN2TYuI6Fk-_rFxHFpPbjWxtnsgMwveiJ6Vlk4WtRR6gPlB2ONwbDfRthdxg4bFebOFhX_G3BcEzEn85wMTDyNzNjHlm3__Dlq6ckCP0mT5RCZSxtIjEyx" \* MERGEFORMATINET </w:instrText>
      </w:r>
      <w:r w:rsidRPr="00875F1D">
        <w:rPr>
          <w:rFonts w:ascii="SF UI Display" w:hAnsi="SF UI Display" w:cs="Arial"/>
          <w:color w:val="000000"/>
          <w:sz w:val="52"/>
          <w:szCs w:val="52"/>
        </w:rPr>
        <w:fldChar w:fldCharType="separate"/>
      </w:r>
      <w:r w:rsidRPr="00900927">
        <w:rPr>
          <w:rFonts w:ascii="SF UI Display" w:hAnsi="SF UI Display" w:cs="Arial"/>
          <w:noProof/>
          <w:color w:val="000000"/>
          <w:sz w:val="52"/>
          <w:szCs w:val="52"/>
        </w:rPr>
        <w:drawing>
          <wp:inline distT="0" distB="0" distL="0" distR="0" wp14:anchorId="404F9920" wp14:editId="48B2294E">
            <wp:extent cx="5932805" cy="1329055"/>
            <wp:effectExtent l="0" t="0" r="0" b="4445"/>
            <wp:docPr id="2" name="Image 12" descr="https://lh3.googleusercontent.com/P6gQ9t5vHAQSjMbwKVgN2TYuI6Fk-_rFxHFpPbjWxtnsgMwveiJ6Vlk4WtRR6gPlB2ONwbDfRthdxg4bFebOFhX_G3BcEzEn85wMTDyNzNjHlm3__Dlq6ckCP0mT5RCZSxtIjEy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2" descr="https://lh3.googleusercontent.com/P6gQ9t5vHAQSjMbwKVgN2TYuI6Fk-_rFxHFpPbjWxtnsgMwveiJ6Vlk4WtRR6gPlB2ONwbDfRthdxg4bFebOFhX_G3BcEzEn85wMTDyNzNjHlm3__Dlq6ckCP0mT5RCZSxtIjEyx"/>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5" cy="1329055"/>
                    </a:xfrm>
                    <a:prstGeom prst="rect">
                      <a:avLst/>
                    </a:prstGeom>
                    <a:noFill/>
                    <a:ln>
                      <a:noFill/>
                    </a:ln>
                  </pic:spPr>
                </pic:pic>
              </a:graphicData>
            </a:graphic>
          </wp:inline>
        </w:drawing>
      </w:r>
      <w:r w:rsidRPr="00875F1D">
        <w:rPr>
          <w:rFonts w:ascii="SF UI Display" w:hAnsi="SF UI Display" w:cs="Arial"/>
          <w:color w:val="000000"/>
          <w:sz w:val="52"/>
          <w:szCs w:val="52"/>
        </w:rPr>
        <w:fldChar w:fldCharType="end"/>
      </w:r>
    </w:p>
    <w:p w:rsidR="00900927" w:rsidRDefault="00900927" w:rsidP="00900927">
      <w:pPr>
        <w:pStyle w:val="NormalWeb"/>
        <w:spacing w:before="0" w:beforeAutospacing="0" w:after="60" w:afterAutospacing="0"/>
        <w:jc w:val="center"/>
        <w:rPr>
          <w:rFonts w:ascii="SF UI Display" w:hAnsi="SF UI Display" w:cs="Arial"/>
          <w:color w:val="000000"/>
          <w:sz w:val="52"/>
          <w:szCs w:val="52"/>
        </w:rPr>
      </w:pPr>
    </w:p>
    <w:p w:rsidR="00900927" w:rsidRPr="00875F1D" w:rsidRDefault="00900927" w:rsidP="00900927">
      <w:pPr>
        <w:pStyle w:val="NormalWeb"/>
        <w:spacing w:before="0" w:beforeAutospacing="0" w:after="60" w:afterAutospacing="0"/>
        <w:jc w:val="center"/>
        <w:rPr>
          <w:rFonts w:ascii="SF UI Display" w:hAnsi="SF UI Display"/>
        </w:rPr>
      </w:pPr>
      <w:r w:rsidRPr="00875F1D">
        <w:rPr>
          <w:rFonts w:ascii="SF UI Display" w:hAnsi="SF UI Display" w:cs="Arial"/>
          <w:color w:val="000000"/>
          <w:sz w:val="52"/>
          <w:szCs w:val="52"/>
        </w:rPr>
        <w:t>API - Interface Emergency</w:t>
      </w:r>
    </w:p>
    <w:p w:rsidR="00900927" w:rsidRPr="00875F1D" w:rsidRDefault="00900927" w:rsidP="00900927"/>
    <w:p w:rsidR="00900927" w:rsidRPr="00875F1D" w:rsidRDefault="00900927" w:rsidP="00900927">
      <w:pPr>
        <w:pStyle w:val="NormalWeb"/>
        <w:spacing w:before="0" w:beforeAutospacing="0" w:after="0" w:afterAutospacing="0"/>
        <w:jc w:val="both"/>
        <w:rPr>
          <w:rFonts w:ascii="SF UI Display" w:hAnsi="SF UI Display"/>
        </w:rPr>
      </w:pPr>
      <w:r w:rsidRPr="00875F1D">
        <w:rPr>
          <w:rFonts w:ascii="SF UI Display" w:hAnsi="SF UI Display" w:cs="Arial"/>
          <w:i/>
          <w:iCs/>
          <w:color w:val="000000"/>
          <w:sz w:val="22"/>
          <w:szCs w:val="22"/>
        </w:rPr>
        <w:t>Serveur HTTP haute disponibilité pour les traitements critiques. Les applications mobiles le contactent lorsqu’elles détectent un accident pour déclencher l’intervention des secours. Les traitements non critiques sont à éviter pour éviter que des bugs futiles cassent toute la chaîne.</w:t>
      </w:r>
    </w:p>
    <w:p w:rsidR="00900927" w:rsidRPr="00875F1D" w:rsidRDefault="00900927" w:rsidP="00900927">
      <w:pPr>
        <w:pStyle w:val="Titre2"/>
        <w:spacing w:before="360" w:after="120"/>
        <w:jc w:val="both"/>
      </w:pPr>
      <w:bookmarkStart w:id="1" w:name="_Toc510084429"/>
      <w:r w:rsidRPr="00875F1D">
        <w:rPr>
          <w:rFonts w:cs="Arial"/>
          <w:b w:val="0"/>
          <w:bCs/>
          <w:color w:val="000000"/>
          <w:szCs w:val="32"/>
        </w:rPr>
        <w:t>Error Codes</w:t>
      </w:r>
      <w:bookmarkEnd w:id="1"/>
    </w:p>
    <w:p w:rsidR="00900927" w:rsidRPr="00875F1D" w:rsidRDefault="00900927" w:rsidP="00900927">
      <w:pPr>
        <w:pStyle w:val="NormalWeb"/>
        <w:numPr>
          <w:ilvl w:val="0"/>
          <w:numId w:val="1"/>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 xml:space="preserve">Timeout ou erreur  : premier retry au bout de </w:t>
      </w:r>
    </w:p>
    <w:p w:rsidR="00900927" w:rsidRPr="00875F1D" w:rsidRDefault="00900927" w:rsidP="00900927">
      <w:pPr>
        <w:pStyle w:val="NormalWeb"/>
        <w:numPr>
          <w:ilvl w:val="1"/>
          <w:numId w:val="2"/>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0 secondes, puis retry au bout de</w:t>
      </w:r>
    </w:p>
    <w:p w:rsidR="00900927" w:rsidRPr="00875F1D" w:rsidRDefault="00900927" w:rsidP="00900927">
      <w:pPr>
        <w:pStyle w:val="NormalWeb"/>
        <w:numPr>
          <w:ilvl w:val="1"/>
          <w:numId w:val="2"/>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5 secondes, puis retry au bout de</w:t>
      </w:r>
    </w:p>
    <w:p w:rsidR="00900927" w:rsidRPr="00875F1D" w:rsidRDefault="00900927" w:rsidP="00900927">
      <w:pPr>
        <w:pStyle w:val="NormalWeb"/>
        <w:numPr>
          <w:ilvl w:val="1"/>
          <w:numId w:val="2"/>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15 secondes, puis retry au bout de</w:t>
      </w:r>
    </w:p>
    <w:p w:rsidR="00900927" w:rsidRPr="00875F1D" w:rsidRDefault="00900927" w:rsidP="00900927">
      <w:pPr>
        <w:pStyle w:val="NormalWeb"/>
        <w:numPr>
          <w:ilvl w:val="1"/>
          <w:numId w:val="2"/>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30 secondes, puis retry au bout de</w:t>
      </w:r>
    </w:p>
    <w:p w:rsidR="00900927" w:rsidRPr="00875F1D" w:rsidRDefault="00900927" w:rsidP="00900927">
      <w:pPr>
        <w:pStyle w:val="NormalWeb"/>
        <w:numPr>
          <w:ilvl w:val="1"/>
          <w:numId w:val="2"/>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60 secondes, puis retry au bout de</w:t>
      </w:r>
    </w:p>
    <w:p w:rsidR="00900927" w:rsidRPr="00875F1D" w:rsidRDefault="00900927" w:rsidP="00900927">
      <w:pPr>
        <w:pStyle w:val="NormalWeb"/>
        <w:numPr>
          <w:ilvl w:val="1"/>
          <w:numId w:val="2"/>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60 secondes, puis retry au bout de</w:t>
      </w:r>
    </w:p>
    <w:p w:rsidR="00900927" w:rsidRPr="00875F1D" w:rsidRDefault="00900927" w:rsidP="00900927">
      <w:pPr>
        <w:pStyle w:val="NormalWeb"/>
        <w:numPr>
          <w:ilvl w:val="1"/>
          <w:numId w:val="2"/>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120 secondes</w:t>
      </w:r>
    </w:p>
    <w:p w:rsidR="00900927" w:rsidRPr="00875F1D" w:rsidRDefault="00900927" w:rsidP="00900927">
      <w:pPr>
        <w:pStyle w:val="Titre2"/>
        <w:spacing w:before="360" w:after="120"/>
        <w:jc w:val="both"/>
        <w:rPr>
          <w:rFonts w:cs="Times New Roman"/>
          <w:color w:val="auto"/>
          <w:sz w:val="36"/>
          <w:szCs w:val="36"/>
        </w:rPr>
      </w:pPr>
      <w:bookmarkStart w:id="2" w:name="_Toc510084430"/>
      <w:r w:rsidRPr="00875F1D">
        <w:rPr>
          <w:rFonts w:cs="Arial"/>
          <w:b w:val="0"/>
          <w:bCs/>
          <w:color w:val="000000"/>
          <w:szCs w:val="32"/>
        </w:rPr>
        <w:t>Endpoint /emergency/accident</w:t>
      </w:r>
      <w:bookmarkEnd w:id="2"/>
    </w:p>
    <w:p w:rsidR="00900927" w:rsidRPr="002031AF" w:rsidRDefault="00900927" w:rsidP="00900927">
      <w:pPr>
        <w:pStyle w:val="NormalWeb"/>
        <w:spacing w:before="0" w:beforeAutospacing="0" w:after="0" w:afterAutospacing="0"/>
        <w:rPr>
          <w:rFonts w:ascii="SF UI Display" w:hAnsi="SF UI Display"/>
          <w:lang w:val="en-US"/>
        </w:rPr>
      </w:pPr>
      <w:r w:rsidRPr="00875F1D">
        <w:rPr>
          <w:rFonts w:ascii="SF UI Display" w:hAnsi="SF UI Display" w:cs="Arial"/>
          <w:color w:val="000000"/>
          <w:sz w:val="22"/>
          <w:szCs w:val="22"/>
          <w:lang w:val="en-US"/>
        </w:rPr>
        <w:t>Add to the header of the POST request : Content-Type: application/json</w:t>
      </w:r>
      <w:r>
        <w:rPr>
          <w:rFonts w:ascii="SF UI Display" w:hAnsi="SF UI Display" w:cs="Arial"/>
          <w:color w:val="000000"/>
          <w:sz w:val="22"/>
          <w:szCs w:val="22"/>
          <w:lang w:val="en-US"/>
        </w:rPr>
        <w:br/>
      </w:r>
    </w:p>
    <w:p w:rsidR="00900927" w:rsidRPr="002031AF" w:rsidRDefault="00900927" w:rsidP="00900927">
      <w:pPr>
        <w:spacing w:after="0" w:line="240" w:lineRule="auto"/>
        <w:rPr>
          <w:rFonts w:cs="Arial"/>
          <w:b/>
          <w:bCs/>
          <w:color w:val="000000"/>
          <w:sz w:val="22"/>
          <w:szCs w:val="22"/>
          <w:lang w:val="en-US"/>
        </w:rPr>
      </w:pPr>
      <w:r>
        <w:rPr>
          <w:rFonts w:cs="Arial"/>
          <w:b/>
          <w:bCs/>
          <w:color w:val="000000"/>
          <w:sz w:val="22"/>
          <w:szCs w:val="22"/>
          <w:lang w:val="en-US"/>
        </w:rPr>
        <w:br w:type="page"/>
      </w:r>
      <w:r w:rsidRPr="002031AF">
        <w:rPr>
          <w:rFonts w:cs="Arial"/>
          <w:b/>
          <w:bCs/>
          <w:color w:val="000000"/>
          <w:sz w:val="22"/>
          <w:szCs w:val="22"/>
          <w:lang w:val="en-US"/>
        </w:rPr>
        <w:lastRenderedPageBreak/>
        <w:t>Input :</w:t>
      </w:r>
    </w:p>
    <w:p w:rsidR="00900927" w:rsidRPr="00875F1D" w:rsidRDefault="00900927" w:rsidP="00900927">
      <w:pPr>
        <w:pStyle w:val="NormalWeb"/>
        <w:numPr>
          <w:ilvl w:val="0"/>
          <w:numId w:val="3"/>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id: string au format UUID</w:t>
      </w:r>
    </w:p>
    <w:p w:rsidR="00900927" w:rsidRPr="00875F1D" w:rsidRDefault="00900927" w:rsidP="00900927">
      <w:pPr>
        <w:pStyle w:val="NormalWeb"/>
        <w:numPr>
          <w:ilvl w:val="0"/>
          <w:numId w:val="3"/>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uid: string</w:t>
      </w:r>
    </w:p>
    <w:p w:rsidR="00900927" w:rsidRPr="00875F1D" w:rsidRDefault="00900927" w:rsidP="00900927">
      <w:pPr>
        <w:pStyle w:val="NormalWeb"/>
        <w:numPr>
          <w:ilvl w:val="0"/>
          <w:numId w:val="3"/>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firstName: string</w:t>
      </w:r>
    </w:p>
    <w:p w:rsidR="00900927" w:rsidRPr="00875F1D" w:rsidRDefault="00900927" w:rsidP="00900927">
      <w:pPr>
        <w:pStyle w:val="NormalWeb"/>
        <w:numPr>
          <w:ilvl w:val="0"/>
          <w:numId w:val="3"/>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lastName: string</w:t>
      </w:r>
    </w:p>
    <w:p w:rsidR="00900927" w:rsidRPr="00875F1D" w:rsidRDefault="00900927" w:rsidP="00900927">
      <w:pPr>
        <w:pStyle w:val="NormalWeb"/>
        <w:numPr>
          <w:ilvl w:val="0"/>
          <w:numId w:val="3"/>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email: string</w:t>
      </w:r>
    </w:p>
    <w:p w:rsidR="00900927" w:rsidRPr="00875F1D" w:rsidRDefault="00900927" w:rsidP="00900927">
      <w:pPr>
        <w:pStyle w:val="NormalWeb"/>
        <w:numPr>
          <w:ilvl w:val="0"/>
          <w:numId w:val="3"/>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phoneNumber: string</w:t>
      </w:r>
    </w:p>
    <w:p w:rsidR="00900927" w:rsidRPr="00875F1D" w:rsidRDefault="00900927" w:rsidP="00900927">
      <w:pPr>
        <w:pStyle w:val="NormalWeb"/>
        <w:numPr>
          <w:ilvl w:val="0"/>
          <w:numId w:val="4"/>
        </w:numPr>
        <w:spacing w:before="0" w:beforeAutospacing="0" w:after="0" w:afterAutospacing="0"/>
        <w:jc w:val="both"/>
        <w:textAlignment w:val="baseline"/>
        <w:rPr>
          <w:rFonts w:ascii="SF UI Display" w:hAnsi="SF UI Display" w:cs="Arial"/>
          <w:color w:val="000000"/>
          <w:sz w:val="22"/>
          <w:szCs w:val="22"/>
          <w:lang w:val="en-US"/>
        </w:rPr>
      </w:pPr>
      <w:r w:rsidRPr="00875F1D">
        <w:rPr>
          <w:rFonts w:ascii="SF UI Display" w:hAnsi="SF UI Display" w:cs="Arial"/>
          <w:color w:val="000000"/>
          <w:sz w:val="22"/>
          <w:szCs w:val="22"/>
          <w:lang w:val="en-US"/>
        </w:rPr>
        <w:t>isDuo: boolean // if user is in duo</w:t>
      </w:r>
    </w:p>
    <w:p w:rsidR="00900927" w:rsidRPr="00875F1D" w:rsidRDefault="00900927" w:rsidP="00900927">
      <w:pPr>
        <w:pStyle w:val="NormalWeb"/>
        <w:numPr>
          <w:ilvl w:val="0"/>
          <w:numId w:val="4"/>
        </w:numPr>
        <w:spacing w:before="0" w:beforeAutospacing="0" w:after="0" w:afterAutospacing="0"/>
        <w:jc w:val="both"/>
        <w:textAlignment w:val="baseline"/>
        <w:rPr>
          <w:rFonts w:ascii="SF UI Display" w:hAnsi="SF UI Display" w:cs="Arial"/>
          <w:color w:val="000000"/>
          <w:sz w:val="22"/>
          <w:szCs w:val="22"/>
          <w:lang w:val="en-US"/>
        </w:rPr>
      </w:pPr>
      <w:r w:rsidRPr="00875F1D">
        <w:rPr>
          <w:rFonts w:ascii="SF UI Display" w:hAnsi="SF UI Display" w:cs="Arial"/>
          <w:color w:val="000000"/>
          <w:sz w:val="22"/>
          <w:szCs w:val="22"/>
          <w:lang w:val="en-US"/>
        </w:rPr>
        <w:t>isTest: boolean // if accident is a test</w:t>
      </w:r>
    </w:p>
    <w:p w:rsidR="00900927" w:rsidRPr="00875F1D" w:rsidRDefault="00900927" w:rsidP="00900927">
      <w:pPr>
        <w:pStyle w:val="NormalWeb"/>
        <w:numPr>
          <w:ilvl w:val="0"/>
          <w:numId w:val="4"/>
        </w:numPr>
        <w:spacing w:before="0" w:beforeAutospacing="0" w:after="0" w:afterAutospacing="0"/>
        <w:jc w:val="both"/>
        <w:textAlignment w:val="baseline"/>
        <w:rPr>
          <w:rFonts w:ascii="SF UI Display" w:hAnsi="SF UI Display" w:cs="Arial"/>
          <w:color w:val="000000"/>
          <w:sz w:val="22"/>
          <w:szCs w:val="22"/>
          <w:lang w:val="en-US"/>
        </w:rPr>
      </w:pPr>
      <w:r w:rsidRPr="00875F1D">
        <w:rPr>
          <w:rFonts w:ascii="SF UI Display" w:hAnsi="SF UI Display" w:cs="Arial"/>
          <w:color w:val="000000"/>
          <w:sz w:val="22"/>
          <w:szCs w:val="22"/>
          <w:lang w:val="en-US"/>
        </w:rPr>
        <w:t>sessionId: string // can also be sent as rideId</w:t>
      </w:r>
    </w:p>
    <w:p w:rsidR="00900927" w:rsidRPr="00875F1D" w:rsidRDefault="00900927" w:rsidP="00900927">
      <w:pPr>
        <w:pStyle w:val="NormalWeb"/>
        <w:numPr>
          <w:ilvl w:val="0"/>
          <w:numId w:val="4"/>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shockId: string au format UUID</w:t>
      </w:r>
    </w:p>
    <w:p w:rsidR="00900927" w:rsidRPr="00875F1D" w:rsidRDefault="00900927" w:rsidP="00900927">
      <w:pPr>
        <w:pStyle w:val="NormalWeb"/>
        <w:numPr>
          <w:ilvl w:val="0"/>
          <w:numId w:val="4"/>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appVersion: string</w:t>
      </w:r>
    </w:p>
    <w:p w:rsidR="00900927" w:rsidRPr="00875F1D" w:rsidRDefault="00900927" w:rsidP="00900927">
      <w:pPr>
        <w:pStyle w:val="NormalWeb"/>
        <w:numPr>
          <w:ilvl w:val="0"/>
          <w:numId w:val="4"/>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appPlatform: string</w:t>
      </w:r>
    </w:p>
    <w:p w:rsidR="00900927" w:rsidRPr="00875F1D" w:rsidRDefault="00900927" w:rsidP="00900927">
      <w:pPr>
        <w:pStyle w:val="NormalWeb"/>
        <w:numPr>
          <w:ilvl w:val="0"/>
          <w:numId w:val="4"/>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clientTime : double // ms</w:t>
      </w:r>
    </w:p>
    <w:p w:rsidR="00900927" w:rsidRPr="00875F1D" w:rsidRDefault="00900927" w:rsidP="00900927">
      <w:pPr>
        <w:pStyle w:val="NormalWeb"/>
        <w:numPr>
          <w:ilvl w:val="0"/>
          <w:numId w:val="4"/>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clientUploadTime : double // ms</w:t>
      </w:r>
    </w:p>
    <w:p w:rsidR="00900927" w:rsidRPr="00875F1D" w:rsidRDefault="00900927" w:rsidP="00900927">
      <w:pPr>
        <w:pStyle w:val="NormalWeb"/>
        <w:numPr>
          <w:ilvl w:val="0"/>
          <w:numId w:val="4"/>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 xml:space="preserve">lastLocations: Location[] // Les </w:t>
      </w:r>
      <w:r w:rsidRPr="00875F1D">
        <w:rPr>
          <w:rFonts w:ascii="SF UI Display" w:hAnsi="SF UI Display" w:cs="Arial"/>
          <w:b/>
          <w:bCs/>
          <w:color w:val="000000"/>
          <w:sz w:val="22"/>
          <w:szCs w:val="22"/>
        </w:rPr>
        <w:t>10</w:t>
      </w:r>
      <w:r w:rsidRPr="00875F1D">
        <w:rPr>
          <w:rFonts w:ascii="SF UI Display" w:hAnsi="SF UI Display" w:cs="Arial"/>
          <w:color w:val="000000"/>
          <w:sz w:val="22"/>
          <w:szCs w:val="22"/>
        </w:rPr>
        <w:t xml:space="preserve"> dernières locations, au moins </w:t>
      </w:r>
      <w:r w:rsidRPr="00875F1D">
        <w:rPr>
          <w:rFonts w:ascii="SF UI Display" w:hAnsi="SF UI Display" w:cs="Arial"/>
          <w:b/>
          <w:bCs/>
          <w:color w:val="000000"/>
          <w:sz w:val="22"/>
          <w:szCs w:val="22"/>
        </w:rPr>
        <w:t>1</w:t>
      </w:r>
      <w:r w:rsidRPr="00875F1D">
        <w:rPr>
          <w:rFonts w:ascii="SF UI Display" w:hAnsi="SF UI Display" w:cs="Arial"/>
          <w:color w:val="000000"/>
          <w:sz w:val="22"/>
          <w:szCs w:val="22"/>
        </w:rPr>
        <w:t xml:space="preserve"> location. L’ordre est important. Les locations les plus </w:t>
      </w:r>
      <w:r w:rsidRPr="00875F1D">
        <w:rPr>
          <w:rFonts w:ascii="SF UI Display" w:hAnsi="SF UI Display" w:cs="Arial"/>
          <w:b/>
          <w:bCs/>
          <w:color w:val="000000"/>
          <w:sz w:val="22"/>
          <w:szCs w:val="22"/>
        </w:rPr>
        <w:t>récentes</w:t>
      </w:r>
      <w:r w:rsidRPr="00875F1D">
        <w:rPr>
          <w:rFonts w:ascii="SF UI Display" w:hAnsi="SF UI Display" w:cs="Arial"/>
          <w:color w:val="000000"/>
          <w:sz w:val="22"/>
          <w:szCs w:val="22"/>
        </w:rPr>
        <w:t xml:space="preserve"> doivent être à la </w:t>
      </w:r>
      <w:r w:rsidRPr="00875F1D">
        <w:rPr>
          <w:rFonts w:ascii="SF UI Display" w:hAnsi="SF UI Display" w:cs="Arial"/>
          <w:b/>
          <w:bCs/>
          <w:color w:val="000000"/>
          <w:sz w:val="22"/>
          <w:szCs w:val="22"/>
        </w:rPr>
        <w:t>fin</w:t>
      </w:r>
      <w:r w:rsidRPr="00875F1D">
        <w:rPr>
          <w:rFonts w:ascii="SF UI Display" w:hAnsi="SF UI Display" w:cs="Arial"/>
          <w:color w:val="000000"/>
          <w:sz w:val="22"/>
          <w:szCs w:val="22"/>
        </w:rPr>
        <w:t>. Le timestamp de location doit être arrondi à la minute.</w:t>
      </w:r>
    </w:p>
    <w:p w:rsidR="00900927" w:rsidRPr="00875F1D" w:rsidRDefault="00900927" w:rsidP="00900927">
      <w:pPr>
        <w:pStyle w:val="NormalWeb"/>
        <w:numPr>
          <w:ilvl w:val="1"/>
          <w:numId w:val="5"/>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latitude: decimal</w:t>
      </w:r>
    </w:p>
    <w:p w:rsidR="00900927" w:rsidRPr="00875F1D" w:rsidRDefault="00900927" w:rsidP="00900927">
      <w:pPr>
        <w:pStyle w:val="NormalWeb"/>
        <w:numPr>
          <w:ilvl w:val="1"/>
          <w:numId w:val="5"/>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longitude: decimal</w:t>
      </w:r>
    </w:p>
    <w:p w:rsidR="00900927" w:rsidRPr="00875F1D" w:rsidRDefault="00900927" w:rsidP="00900927">
      <w:pPr>
        <w:pStyle w:val="NormalWeb"/>
        <w:numPr>
          <w:ilvl w:val="1"/>
          <w:numId w:val="5"/>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accuracy: decimal</w:t>
      </w:r>
    </w:p>
    <w:p w:rsidR="00900927" w:rsidRPr="00875F1D" w:rsidRDefault="00900927" w:rsidP="00900927">
      <w:pPr>
        <w:pStyle w:val="NormalWeb"/>
        <w:numPr>
          <w:ilvl w:val="1"/>
          <w:numId w:val="5"/>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timestamp: int // ms</w:t>
      </w:r>
    </w:p>
    <w:p w:rsidR="00900927" w:rsidRPr="00875F1D" w:rsidRDefault="00900927" w:rsidP="00900927">
      <w:pPr>
        <w:pStyle w:val="NormalWeb"/>
        <w:numPr>
          <w:ilvl w:val="0"/>
          <w:numId w:val="5"/>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brandName: string (“Kawasaki”)</w:t>
      </w:r>
    </w:p>
    <w:p w:rsidR="00900927" w:rsidRPr="00875F1D" w:rsidRDefault="00900927" w:rsidP="00900927">
      <w:pPr>
        <w:pStyle w:val="NormalWeb"/>
        <w:numPr>
          <w:ilvl w:val="0"/>
          <w:numId w:val="5"/>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modelName: string (“ER6”)</w:t>
      </w:r>
    </w:p>
    <w:p w:rsidR="00900927" w:rsidRPr="00875F1D" w:rsidRDefault="00900927" w:rsidP="00900927">
      <w:pPr>
        <w:spacing w:after="240"/>
        <w:rPr>
          <w:rFonts w:cs="Times New Roman"/>
        </w:rPr>
      </w:pPr>
    </w:p>
    <w:p w:rsidR="00900927" w:rsidRPr="00875F1D" w:rsidRDefault="00900927" w:rsidP="00900927">
      <w:pPr>
        <w:pStyle w:val="NormalWeb"/>
        <w:spacing w:before="0" w:beforeAutospacing="0" w:after="0" w:afterAutospacing="0"/>
        <w:rPr>
          <w:rFonts w:ascii="SF UI Display" w:hAnsi="SF UI Display"/>
        </w:rPr>
      </w:pPr>
      <w:r w:rsidRPr="00875F1D">
        <w:rPr>
          <w:rFonts w:ascii="SF UI Display" w:hAnsi="SF UI Display" w:cs="Arial"/>
          <w:b/>
          <w:bCs/>
          <w:color w:val="000000"/>
          <w:sz w:val="22"/>
          <w:szCs w:val="22"/>
        </w:rPr>
        <w:t xml:space="preserve">Response status code: </w:t>
      </w:r>
      <w:r w:rsidRPr="00875F1D">
        <w:rPr>
          <w:rFonts w:ascii="SF UI Display" w:hAnsi="SF UI Display" w:cs="Arial"/>
          <w:color w:val="000000"/>
          <w:sz w:val="22"/>
          <w:szCs w:val="22"/>
        </w:rPr>
        <w:t>204</w:t>
      </w:r>
    </w:p>
    <w:p w:rsidR="00900927" w:rsidRPr="00875F1D" w:rsidRDefault="00900927" w:rsidP="00900927">
      <w:pPr>
        <w:pStyle w:val="NormalWeb"/>
        <w:spacing w:before="0" w:beforeAutospacing="0" w:after="0" w:afterAutospacing="0"/>
        <w:rPr>
          <w:rFonts w:ascii="SF UI Display" w:hAnsi="SF UI Display"/>
        </w:rPr>
      </w:pPr>
      <w:r w:rsidRPr="00875F1D">
        <w:rPr>
          <w:rFonts w:ascii="SF UI Display" w:hAnsi="SF UI Display" w:cs="Arial"/>
          <w:b/>
          <w:bCs/>
          <w:color w:val="000000"/>
          <w:sz w:val="22"/>
          <w:szCs w:val="22"/>
        </w:rPr>
        <w:t>Pas de data en output</w:t>
      </w:r>
    </w:p>
    <w:p w:rsidR="00900927" w:rsidRPr="00875F1D" w:rsidRDefault="00900927" w:rsidP="00900927">
      <w:pPr>
        <w:pStyle w:val="Titre3"/>
        <w:spacing w:before="320" w:after="80"/>
        <w:jc w:val="both"/>
      </w:pPr>
      <w:bookmarkStart w:id="3" w:name="_Toc510084431"/>
      <w:r w:rsidRPr="00875F1D">
        <w:rPr>
          <w:rFonts w:cs="Arial"/>
          <w:b w:val="0"/>
          <w:bCs/>
          <w:color w:val="434343"/>
          <w:szCs w:val="28"/>
        </w:rPr>
        <w:t>Traitements déclenchés :</w:t>
      </w:r>
      <w:bookmarkEnd w:id="3"/>
    </w:p>
    <w:p w:rsidR="00900927" w:rsidRPr="00875F1D" w:rsidRDefault="00900927" w:rsidP="00900927">
      <w:pPr>
        <w:pStyle w:val="NormalWeb"/>
        <w:numPr>
          <w:ilvl w:val="0"/>
          <w:numId w:val="6"/>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Enregistrer serverUploadTime</w:t>
      </w:r>
    </w:p>
    <w:p w:rsidR="00900927" w:rsidRPr="00875F1D" w:rsidRDefault="00900927" w:rsidP="00900927">
      <w:pPr>
        <w:pStyle w:val="NormalWeb"/>
        <w:numPr>
          <w:ilvl w:val="0"/>
          <w:numId w:val="6"/>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Si erreur imprévue, renvoyer 500</w:t>
      </w:r>
    </w:p>
    <w:p w:rsidR="00900927" w:rsidRPr="00875F1D" w:rsidRDefault="00900927" w:rsidP="00900927">
      <w:pPr>
        <w:pStyle w:val="NormalWeb"/>
        <w:numPr>
          <w:ilvl w:val="0"/>
          <w:numId w:val="6"/>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Vérifier l’idToken</w:t>
      </w:r>
    </w:p>
    <w:p w:rsidR="00900927" w:rsidRPr="00875F1D" w:rsidRDefault="00900927" w:rsidP="00900927">
      <w:pPr>
        <w:pStyle w:val="NormalWeb"/>
        <w:numPr>
          <w:ilvl w:val="0"/>
          <w:numId w:val="6"/>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Si erreur id token: renvoyer 401</w:t>
      </w:r>
    </w:p>
    <w:p w:rsidR="00900927" w:rsidRPr="00875F1D" w:rsidRDefault="00900927" w:rsidP="00900927">
      <w:pPr>
        <w:pStyle w:val="NormalWeb"/>
        <w:numPr>
          <w:ilvl w:val="0"/>
          <w:numId w:val="6"/>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Vérifier intégrité des données (bon format, type, pas vide)</w:t>
      </w:r>
    </w:p>
    <w:p w:rsidR="00900927" w:rsidRPr="00875F1D" w:rsidRDefault="00900927" w:rsidP="00900927">
      <w:pPr>
        <w:pStyle w:val="NormalWeb"/>
        <w:numPr>
          <w:ilvl w:val="0"/>
          <w:numId w:val="6"/>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Si erreur de données: renvoyer 400</w:t>
      </w:r>
    </w:p>
    <w:p w:rsidR="00900927" w:rsidRPr="00875F1D" w:rsidRDefault="00900927" w:rsidP="00900927">
      <w:pPr>
        <w:pStyle w:val="NormalWeb"/>
        <w:numPr>
          <w:ilvl w:val="0"/>
          <w:numId w:val="6"/>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Build XML pour IMA</w:t>
      </w:r>
    </w:p>
    <w:p w:rsidR="00900927" w:rsidRPr="00875F1D" w:rsidRDefault="00900927" w:rsidP="00900927">
      <w:pPr>
        <w:pStyle w:val="NormalWeb"/>
        <w:numPr>
          <w:ilvl w:val="0"/>
          <w:numId w:val="6"/>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Check XML pour IMA</w:t>
      </w:r>
    </w:p>
    <w:p w:rsidR="00900927" w:rsidRPr="00875F1D" w:rsidRDefault="00900927" w:rsidP="00900927">
      <w:pPr>
        <w:pStyle w:val="NormalWeb"/>
        <w:numPr>
          <w:ilvl w:val="0"/>
          <w:numId w:val="6"/>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Si erreur : renvoyer 400</w:t>
      </w:r>
    </w:p>
    <w:p w:rsidR="00900927" w:rsidRPr="00875F1D" w:rsidRDefault="00900927" w:rsidP="00900927">
      <w:pPr>
        <w:pStyle w:val="NormalWeb"/>
        <w:numPr>
          <w:ilvl w:val="0"/>
          <w:numId w:val="6"/>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Envoyer le XML à IMA (config staging seulement) CRITICAL</w:t>
      </w:r>
    </w:p>
    <w:p w:rsidR="00900927" w:rsidRPr="00875F1D" w:rsidRDefault="00900927" w:rsidP="00900927">
      <w:pPr>
        <w:pStyle w:val="NormalWeb"/>
        <w:numPr>
          <w:ilvl w:val="0"/>
          <w:numId w:val="6"/>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 xml:space="preserve">Envoyer un email sur </w:t>
      </w:r>
      <w:hyperlink r:id="rId6" w:history="1">
        <w:r w:rsidRPr="00875F1D">
          <w:rPr>
            <w:rStyle w:val="Lienhypertexte"/>
            <w:rFonts w:ascii="SF UI Display" w:eastAsiaTheme="majorEastAsia" w:hAnsi="SF UI Display" w:cs="Arial"/>
            <w:color w:val="1155CC"/>
            <w:sz w:val="22"/>
            <w:szCs w:val="22"/>
          </w:rPr>
          <w:t>alarms@liberty-rider.com</w:t>
        </w:r>
      </w:hyperlink>
      <w:r w:rsidRPr="00875F1D">
        <w:rPr>
          <w:rFonts w:ascii="SF UI Display" w:hAnsi="SF UI Display" w:cs="Arial"/>
          <w:color w:val="000000"/>
          <w:sz w:val="22"/>
          <w:szCs w:val="22"/>
        </w:rPr>
        <w:t xml:space="preserve"> (pour déclencher la chaine Zapier), (config staging et production seulement), comme dans le worker.  CRITICAL</w:t>
      </w:r>
    </w:p>
    <w:p w:rsidR="00900927" w:rsidRPr="00875F1D" w:rsidRDefault="00900927" w:rsidP="00900927">
      <w:pPr>
        <w:pStyle w:val="NormalWeb"/>
        <w:numPr>
          <w:ilvl w:val="0"/>
          <w:numId w:val="6"/>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Contacter healthchecks.io si test=true (config différentes par environnement)</w:t>
      </w:r>
    </w:p>
    <w:p w:rsidR="00900927" w:rsidRPr="00875F1D" w:rsidRDefault="00900927" w:rsidP="00900927">
      <w:pPr>
        <w:pStyle w:val="NormalWeb"/>
        <w:numPr>
          <w:ilvl w:val="0"/>
          <w:numId w:val="6"/>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Renvoyer 204 (succès) au client</w:t>
      </w:r>
    </w:p>
    <w:p w:rsidR="00900927" w:rsidRPr="00875F1D" w:rsidRDefault="00900927" w:rsidP="00900927">
      <w:pPr>
        <w:pStyle w:val="NormalWeb"/>
        <w:numPr>
          <w:ilvl w:val="0"/>
          <w:numId w:val="6"/>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 xml:space="preserve">Ensuite, poster les infos sur l’interface algorithme (on fait ça après avoir retourné 204 car la télémétrie n’est pas critique), cf </w:t>
      </w:r>
      <w:hyperlink r:id="rId7" w:history="1">
        <w:r w:rsidRPr="00875F1D">
          <w:rPr>
            <w:rStyle w:val="Lienhypertexte"/>
            <w:rFonts w:ascii="SF UI Display" w:eastAsiaTheme="majorEastAsia" w:hAnsi="SF UI Display" w:cs="Arial"/>
            <w:color w:val="1155CC"/>
            <w:sz w:val="22"/>
            <w:szCs w:val="22"/>
          </w:rPr>
          <w:t>API - Interface algorithme</w:t>
        </w:r>
      </w:hyperlink>
    </w:p>
    <w:p w:rsidR="00900927" w:rsidRPr="00875F1D" w:rsidRDefault="00900927" w:rsidP="00900927">
      <w:pPr>
        <w:pStyle w:val="Titre2"/>
        <w:spacing w:before="360" w:after="120"/>
        <w:jc w:val="both"/>
        <w:rPr>
          <w:rFonts w:cs="Times New Roman"/>
          <w:color w:val="auto"/>
          <w:sz w:val="36"/>
          <w:szCs w:val="36"/>
        </w:rPr>
      </w:pPr>
      <w:bookmarkStart w:id="4" w:name="_Toc510084432"/>
      <w:r w:rsidRPr="00875F1D">
        <w:rPr>
          <w:rFonts w:cs="Arial"/>
          <w:b w:val="0"/>
          <w:bCs/>
          <w:color w:val="000000"/>
          <w:szCs w:val="32"/>
        </w:rPr>
        <w:t>Architecture Interne</w:t>
      </w:r>
      <w:bookmarkEnd w:id="4"/>
    </w:p>
    <w:p w:rsidR="00900927" w:rsidRPr="00875F1D" w:rsidRDefault="00900927" w:rsidP="00900927">
      <w:pPr>
        <w:pStyle w:val="NormalWeb"/>
        <w:spacing w:before="0" w:beforeAutospacing="0" w:after="0" w:afterAutospacing="0"/>
        <w:jc w:val="both"/>
        <w:rPr>
          <w:rFonts w:ascii="SF UI Display" w:hAnsi="SF UI Display"/>
        </w:rPr>
      </w:pPr>
      <w:r w:rsidRPr="00875F1D">
        <w:rPr>
          <w:rFonts w:ascii="SF UI Display" w:hAnsi="SF UI Display" w:cs="Arial"/>
          <w:b/>
          <w:bCs/>
          <w:color w:val="000000"/>
          <w:sz w:val="22"/>
          <w:szCs w:val="22"/>
        </w:rPr>
        <w:t>Liste des services :</w:t>
      </w:r>
    </w:p>
    <w:p w:rsidR="00900927" w:rsidRPr="00875F1D" w:rsidRDefault="00900927" w:rsidP="00900927">
      <w:pPr>
        <w:pStyle w:val="NormalWeb"/>
        <w:numPr>
          <w:ilvl w:val="0"/>
          <w:numId w:val="7"/>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IMA service : build, check, send</w:t>
      </w:r>
    </w:p>
    <w:p w:rsidR="00900927" w:rsidRPr="00875F1D" w:rsidRDefault="00900927" w:rsidP="00900927">
      <w:pPr>
        <w:pStyle w:val="NormalWeb"/>
        <w:numPr>
          <w:ilvl w:val="0"/>
          <w:numId w:val="7"/>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lastRenderedPageBreak/>
        <w:t>Email service : send</w:t>
      </w:r>
    </w:p>
    <w:p w:rsidR="00900927" w:rsidRPr="00875F1D" w:rsidRDefault="00900927" w:rsidP="00900927">
      <w:pPr>
        <w:pStyle w:val="NormalWeb"/>
        <w:numPr>
          <w:ilvl w:val="0"/>
          <w:numId w:val="7"/>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angel-api service : send</w:t>
      </w:r>
    </w:p>
    <w:p w:rsidR="00900927" w:rsidRPr="00875F1D" w:rsidRDefault="00900927" w:rsidP="00900927">
      <w:pPr>
        <w:pStyle w:val="NormalWeb"/>
        <w:numPr>
          <w:ilvl w:val="0"/>
          <w:numId w:val="7"/>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http service : send response</w:t>
      </w:r>
    </w:p>
    <w:p w:rsidR="00900927" w:rsidRPr="00875F1D" w:rsidRDefault="00900927" w:rsidP="00900927">
      <w:pPr>
        <w:rPr>
          <w:rFonts w:cs="Times New Roman"/>
        </w:rPr>
      </w:pPr>
    </w:p>
    <w:p w:rsidR="00900927" w:rsidRPr="00875F1D" w:rsidRDefault="00900927" w:rsidP="00900927">
      <w:pPr>
        <w:pStyle w:val="NormalWeb"/>
        <w:spacing w:before="0" w:beforeAutospacing="0" w:after="0" w:afterAutospacing="0"/>
        <w:jc w:val="both"/>
        <w:rPr>
          <w:rFonts w:ascii="SF UI Display" w:hAnsi="SF UI Display"/>
        </w:rPr>
      </w:pPr>
      <w:r w:rsidRPr="00875F1D">
        <w:rPr>
          <w:rFonts w:ascii="SF UI Display" w:hAnsi="SF UI Display" w:cs="Arial"/>
          <w:color w:val="000000"/>
          <w:sz w:val="22"/>
          <w:szCs w:val="22"/>
        </w:rPr>
        <w:t>Tests unitaire :</w:t>
      </w:r>
    </w:p>
    <w:p w:rsidR="00900927" w:rsidRPr="00875F1D" w:rsidRDefault="00900927" w:rsidP="00900927">
      <w:pPr>
        <w:pStyle w:val="NormalWeb"/>
        <w:numPr>
          <w:ilvl w:val="0"/>
          <w:numId w:val="8"/>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Test de chaque service</w:t>
      </w:r>
    </w:p>
    <w:p w:rsidR="00900927" w:rsidRPr="00875F1D" w:rsidRDefault="00900927" w:rsidP="00900927">
      <w:pPr>
        <w:pStyle w:val="NormalWeb"/>
        <w:numPr>
          <w:ilvl w:val="0"/>
          <w:numId w:val="8"/>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Test des controllers</w:t>
      </w:r>
    </w:p>
    <w:p w:rsidR="00900927" w:rsidRPr="00875F1D" w:rsidRDefault="00900927" w:rsidP="00900927">
      <w:pPr>
        <w:rPr>
          <w:rFonts w:cs="Times New Roman"/>
        </w:rPr>
      </w:pPr>
    </w:p>
    <w:p w:rsidR="00900927" w:rsidRPr="00875F1D" w:rsidRDefault="00900927" w:rsidP="00900927">
      <w:pPr>
        <w:pStyle w:val="NormalWeb"/>
        <w:spacing w:before="0" w:beforeAutospacing="0" w:after="0" w:afterAutospacing="0"/>
        <w:jc w:val="both"/>
        <w:rPr>
          <w:rFonts w:ascii="SF UI Display" w:hAnsi="SF UI Display"/>
        </w:rPr>
      </w:pPr>
      <w:r w:rsidRPr="00875F1D">
        <w:rPr>
          <w:rFonts w:ascii="SF UI Display" w:hAnsi="SF UI Display" w:cs="Arial"/>
          <w:color w:val="000000"/>
          <w:sz w:val="22"/>
          <w:szCs w:val="22"/>
        </w:rPr>
        <w:t>Tests système :</w:t>
      </w:r>
    </w:p>
    <w:p w:rsidR="00900927" w:rsidRPr="00875F1D" w:rsidRDefault="00900927" w:rsidP="00900927">
      <w:pPr>
        <w:pStyle w:val="NormalWeb"/>
        <w:numPr>
          <w:ilvl w:val="0"/>
          <w:numId w:val="9"/>
        </w:numPr>
        <w:spacing w:before="0" w:beforeAutospacing="0" w:after="0" w:afterAutospacing="0"/>
        <w:jc w:val="both"/>
        <w:textAlignment w:val="baseline"/>
        <w:rPr>
          <w:rFonts w:ascii="SF UI Display" w:hAnsi="SF UI Display" w:cs="Arial"/>
          <w:color w:val="000000"/>
          <w:sz w:val="22"/>
          <w:szCs w:val="22"/>
        </w:rPr>
      </w:pPr>
      <w:r w:rsidRPr="00875F1D">
        <w:rPr>
          <w:rFonts w:ascii="SF UI Display" w:hAnsi="SF UI Display" w:cs="Arial"/>
          <w:color w:val="000000"/>
          <w:sz w:val="22"/>
          <w:szCs w:val="22"/>
        </w:rPr>
        <w:t>Teste l’intégralité de la chaîne sous forme de scénarios. Envoi des requêtes http, permet d’émuler le comportement d’un client (mobile, web, etc.).</w:t>
      </w:r>
    </w:p>
    <w:p w:rsidR="00900927" w:rsidRPr="00875F1D" w:rsidRDefault="00900927" w:rsidP="00900927">
      <w:pPr>
        <w:rPr>
          <w:rFonts w:cs="Times New Roman"/>
        </w:rPr>
      </w:pPr>
    </w:p>
    <w:p w:rsidR="00900927" w:rsidRPr="00875F1D" w:rsidRDefault="00900927" w:rsidP="00900927">
      <w:pPr>
        <w:pStyle w:val="Titre2"/>
        <w:spacing w:before="360" w:after="120"/>
        <w:jc w:val="both"/>
      </w:pPr>
      <w:bookmarkStart w:id="5" w:name="_Toc510084433"/>
      <w:r w:rsidRPr="00875F1D">
        <w:rPr>
          <w:rFonts w:cs="Arial"/>
          <w:b w:val="0"/>
          <w:bCs/>
          <w:color w:val="000000"/>
          <w:szCs w:val="32"/>
        </w:rPr>
        <w:t>Environments Variations</w:t>
      </w:r>
      <w:bookmarkEnd w:id="5"/>
    </w:p>
    <w:p w:rsidR="00900927" w:rsidRPr="00875F1D" w:rsidRDefault="00900927" w:rsidP="00900927"/>
    <w:p w:rsidR="00900927" w:rsidRPr="00875F1D" w:rsidRDefault="00900927" w:rsidP="00900927">
      <w:pPr>
        <w:pStyle w:val="NormalWeb"/>
        <w:spacing w:before="0" w:beforeAutospacing="0" w:after="0" w:afterAutospacing="0"/>
        <w:jc w:val="both"/>
        <w:rPr>
          <w:rFonts w:ascii="SF UI Display" w:hAnsi="SF UI Display"/>
        </w:rPr>
      </w:pPr>
      <w:r w:rsidRPr="00875F1D">
        <w:rPr>
          <w:rFonts w:ascii="SF UI Display" w:hAnsi="SF UI Display" w:cs="Arial"/>
          <w:b/>
          <w:bCs/>
          <w:color w:val="000000"/>
          <w:sz w:val="22"/>
          <w:szCs w:val="22"/>
        </w:rPr>
        <w:t xml:space="preserve">Paramètre REST isHealthcheck : </w:t>
      </w:r>
      <w:r w:rsidRPr="00875F1D">
        <w:rPr>
          <w:rFonts w:ascii="SF UI Display" w:hAnsi="SF UI Display" w:cs="Arial"/>
          <w:color w:val="000000"/>
          <w:sz w:val="22"/>
          <w:szCs w:val="22"/>
        </w:rPr>
        <w:t xml:space="preserve">Le body de la requête emergency contient le paramètre isHealthcheck=true lorsqu’on veut faire un </w:t>
      </w:r>
      <w:r w:rsidRPr="00875F1D">
        <w:rPr>
          <w:rFonts w:ascii="SF UI Display" w:hAnsi="SF UI Display" w:cs="Arial"/>
          <w:b/>
          <w:bCs/>
          <w:color w:val="000000"/>
          <w:sz w:val="22"/>
          <w:szCs w:val="22"/>
        </w:rPr>
        <w:t>test automatique</w:t>
      </w:r>
      <w:r w:rsidRPr="00875F1D">
        <w:rPr>
          <w:rFonts w:ascii="SF UI Display" w:hAnsi="SF UI Display" w:cs="Arial"/>
          <w:color w:val="000000"/>
          <w:sz w:val="22"/>
          <w:szCs w:val="22"/>
        </w:rPr>
        <w:t xml:space="preserve"> de bout en bout. Envoyé uniquement par angel-scheduler (toutes les 5 min). Comme l’envoi est très fréquent les données ne sont pas stockées. Donc ça se comporte pas à 100% comme une vraie alerte.</w:t>
      </w:r>
    </w:p>
    <w:p w:rsidR="00900927" w:rsidRPr="00875F1D" w:rsidRDefault="00900927" w:rsidP="00900927"/>
    <w:p w:rsidR="00900927" w:rsidRPr="00875F1D" w:rsidRDefault="00900927" w:rsidP="00900927">
      <w:pPr>
        <w:pStyle w:val="NormalWeb"/>
        <w:spacing w:before="0" w:beforeAutospacing="0" w:after="0" w:afterAutospacing="0"/>
        <w:jc w:val="both"/>
        <w:rPr>
          <w:rFonts w:ascii="SF UI Display" w:hAnsi="SF UI Display"/>
        </w:rPr>
      </w:pPr>
      <w:r w:rsidRPr="00875F1D">
        <w:rPr>
          <w:rFonts w:ascii="SF UI Display" w:hAnsi="SF UI Display" w:cs="Arial"/>
          <w:b/>
          <w:bCs/>
          <w:color w:val="000000"/>
          <w:sz w:val="22"/>
          <w:szCs w:val="22"/>
        </w:rPr>
        <w:t xml:space="preserve">Paramètre REST isTest : </w:t>
      </w:r>
      <w:r w:rsidRPr="00875F1D">
        <w:rPr>
          <w:rFonts w:ascii="SF UI Display" w:hAnsi="SF UI Display" w:cs="Arial"/>
          <w:color w:val="000000"/>
          <w:sz w:val="22"/>
          <w:szCs w:val="22"/>
        </w:rPr>
        <w:t xml:space="preserve">Le body de la requête emergency contient le paramètre isTest=true lorsqu’on veut faire un </w:t>
      </w:r>
      <w:r w:rsidRPr="00875F1D">
        <w:rPr>
          <w:rFonts w:ascii="SF UI Display" w:hAnsi="SF UI Display" w:cs="Arial"/>
          <w:b/>
          <w:bCs/>
          <w:color w:val="000000"/>
          <w:sz w:val="22"/>
          <w:szCs w:val="22"/>
        </w:rPr>
        <w:t>test manuel</w:t>
      </w:r>
      <w:r w:rsidRPr="00875F1D">
        <w:rPr>
          <w:rFonts w:ascii="SF UI Display" w:hAnsi="SF UI Display" w:cs="Arial"/>
          <w:color w:val="000000"/>
          <w:sz w:val="22"/>
          <w:szCs w:val="22"/>
        </w:rPr>
        <w:t xml:space="preserve"> de la chaine de bout en bout. La seule différence de traitement avec une vraie alerte c’est qu’on transmet le paramètre isTest. C’est donc plus réaliste que isHealthcheck. Le seul moyen de faire tourner ce test est d’utiliser un APK dédié.</w:t>
      </w:r>
    </w:p>
    <w:p w:rsidR="00900927" w:rsidRPr="00875F1D" w:rsidRDefault="00900927" w:rsidP="00900927"/>
    <w:p w:rsidR="00900927" w:rsidRDefault="00900927" w:rsidP="00900927">
      <w:pPr>
        <w:pStyle w:val="NormalWeb"/>
        <w:spacing w:before="0" w:beforeAutospacing="0" w:after="0" w:afterAutospacing="0"/>
        <w:rPr>
          <w:rFonts w:ascii="SF UI Display" w:hAnsi="SF UI Display" w:cs="Arial"/>
          <w:color w:val="000000"/>
          <w:sz w:val="22"/>
          <w:szCs w:val="22"/>
        </w:rPr>
      </w:pPr>
      <w:r w:rsidRPr="00875F1D">
        <w:rPr>
          <w:rFonts w:ascii="SF UI Display" w:hAnsi="SF UI Display" w:cs="Arial"/>
          <w:b/>
          <w:bCs/>
          <w:color w:val="000000"/>
          <w:sz w:val="22"/>
          <w:szCs w:val="22"/>
        </w:rPr>
        <w:t xml:space="preserve">Interdit </w:t>
      </w:r>
      <w:r w:rsidRPr="00875F1D">
        <w:rPr>
          <w:rFonts w:ascii="SF UI Display" w:hAnsi="SF UI Display" w:cs="Arial"/>
          <w:color w:val="000000"/>
          <w:sz w:val="22"/>
          <w:szCs w:val="22"/>
        </w:rPr>
        <w:t>d’envoyer à la fois isTest=1 et isHealthcheck=1.</w:t>
      </w:r>
    </w:p>
    <w:p w:rsidR="00900927" w:rsidRDefault="00900927" w:rsidP="00900927">
      <w:pPr>
        <w:spacing w:after="0" w:line="240" w:lineRule="auto"/>
        <w:rPr>
          <w:rFonts w:eastAsia="Times New Roman" w:cs="Arial"/>
          <w:color w:val="000000"/>
          <w:sz w:val="22"/>
          <w:szCs w:val="22"/>
          <w:lang w:eastAsia="fr-FR"/>
        </w:rPr>
      </w:pPr>
      <w:r>
        <w:rPr>
          <w:rFonts w:cs="Arial"/>
          <w:color w:val="000000"/>
          <w:sz w:val="22"/>
          <w:szCs w:val="22"/>
        </w:rPr>
        <w:br w:type="page"/>
      </w:r>
    </w:p>
    <w:p w:rsidR="00900927" w:rsidRPr="00875F1D" w:rsidRDefault="00900927" w:rsidP="00900927">
      <w:pPr>
        <w:pStyle w:val="NormalWeb"/>
        <w:spacing w:before="0" w:beforeAutospacing="0" w:after="0" w:afterAutospacing="0"/>
        <w:rPr>
          <w:rFonts w:ascii="SF UI Display" w:hAnsi="SF UI Display"/>
        </w:rPr>
      </w:pPr>
    </w:p>
    <w:tbl>
      <w:tblPr>
        <w:tblW w:w="9026" w:type="dxa"/>
        <w:tblCellMar>
          <w:top w:w="15" w:type="dxa"/>
          <w:left w:w="15" w:type="dxa"/>
          <w:bottom w:w="15" w:type="dxa"/>
          <w:right w:w="15" w:type="dxa"/>
        </w:tblCellMar>
        <w:tblLook w:val="04A0" w:firstRow="1" w:lastRow="0" w:firstColumn="1" w:lastColumn="0" w:noHBand="0" w:noVBand="1"/>
      </w:tblPr>
      <w:tblGrid>
        <w:gridCol w:w="1669"/>
        <w:gridCol w:w="1144"/>
        <w:gridCol w:w="1144"/>
        <w:gridCol w:w="1191"/>
        <w:gridCol w:w="1276"/>
        <w:gridCol w:w="1275"/>
        <w:gridCol w:w="1327"/>
      </w:tblGrid>
      <w:tr w:rsidR="00900927" w:rsidRPr="00875F1D" w:rsidTr="0081413D">
        <w:trPr>
          <w:trHeight w:val="420"/>
        </w:trPr>
        <w:tc>
          <w:tcPr>
            <w:tcW w:w="0" w:type="auto"/>
            <w:vMerge w:val="restart"/>
            <w:tcBorders>
              <w:bottom w:val="single" w:sz="4" w:space="0" w:color="000000"/>
              <w:right w:val="single" w:sz="4" w:space="0" w:color="000000"/>
            </w:tcBorders>
            <w:tcMar>
              <w:top w:w="100" w:type="dxa"/>
              <w:left w:w="100" w:type="dxa"/>
              <w:bottom w:w="100" w:type="dxa"/>
              <w:right w:w="100" w:type="dxa"/>
            </w:tcMar>
            <w:hideMark/>
          </w:tcPr>
          <w:p w:rsidR="00900927" w:rsidRPr="00875F1D" w:rsidRDefault="00900927" w:rsidP="0081413D"/>
        </w:tc>
        <w:tc>
          <w:tcPr>
            <w:tcW w:w="0" w:type="auto"/>
            <w:gridSpan w:val="3"/>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b/>
                <w:bCs/>
                <w:color w:val="000000"/>
                <w:sz w:val="18"/>
                <w:szCs w:val="18"/>
              </w:rPr>
              <w:t>NODE_ENV=test (circleci et TU)</w:t>
            </w:r>
          </w:p>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b/>
                <w:bCs/>
                <w:color w:val="000000"/>
                <w:sz w:val="18"/>
                <w:szCs w:val="18"/>
              </w:rPr>
              <w:t>les services externes mockés en TU</w:t>
            </w:r>
          </w:p>
        </w:tc>
        <w:tc>
          <w:tcPr>
            <w:tcW w:w="0" w:type="auto"/>
            <w:gridSpan w:val="3"/>
            <w:tcBorders>
              <w:top w:val="single" w:sz="8" w:space="0" w:color="000000"/>
              <w:left w:val="single" w:sz="8" w:space="0" w:color="000000"/>
              <w:bottom w:val="single" w:sz="4" w:space="0" w:color="000000"/>
              <w:right w:val="single" w:sz="8" w:space="0" w:color="000000"/>
            </w:tcBorders>
            <w:shd w:val="clear" w:color="auto" w:fill="F3F3F3"/>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b/>
                <w:bCs/>
                <w:color w:val="000000"/>
                <w:sz w:val="18"/>
                <w:szCs w:val="18"/>
              </w:rPr>
              <w:t>NODE_ENV=development (développeur)</w:t>
            </w:r>
          </w:p>
        </w:tc>
      </w:tr>
      <w:tr w:rsidR="00900927" w:rsidRPr="00875F1D" w:rsidTr="0081413D">
        <w:trPr>
          <w:trHeight w:val="380"/>
        </w:trPr>
        <w:tc>
          <w:tcPr>
            <w:tcW w:w="0" w:type="auto"/>
            <w:vMerge/>
            <w:tcBorders>
              <w:bottom w:val="single" w:sz="4" w:space="0" w:color="000000"/>
              <w:right w:val="single" w:sz="4" w:space="0" w:color="000000"/>
            </w:tcBorders>
            <w:vAlign w:val="center"/>
            <w:hideMark/>
          </w:tcPr>
          <w:p w:rsidR="00900927" w:rsidRPr="00875F1D" w:rsidRDefault="00900927" w:rsidP="0081413D"/>
        </w:tc>
        <w:tc>
          <w:tcPr>
            <w:tcW w:w="0" w:type="auto"/>
            <w:tcBorders>
              <w:top w:val="single" w:sz="4" w:space="0" w:color="000000"/>
              <w:left w:val="single" w:sz="4"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isTest=0</w:t>
            </w:r>
          </w:p>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isHealth=0</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b/>
                <w:bCs/>
                <w:color w:val="000000"/>
                <w:sz w:val="18"/>
                <w:szCs w:val="18"/>
              </w:rPr>
              <w:t>isTest=1</w:t>
            </w:r>
          </w:p>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isHealth=0</w:t>
            </w:r>
          </w:p>
        </w:tc>
        <w:tc>
          <w:tcPr>
            <w:tcW w:w="0" w:type="auto"/>
            <w:tcBorders>
              <w:top w:val="single" w:sz="8" w:space="0" w:color="000000"/>
              <w:left w:val="single" w:sz="8" w:space="0" w:color="000000"/>
              <w:bottom w:val="single" w:sz="8" w:space="0" w:color="000000"/>
              <w:right w:val="single" w:sz="4" w:space="0" w:color="000000"/>
            </w:tcBorders>
            <w:shd w:val="clear" w:color="auto" w:fill="F3F3F3"/>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isTest=0</w:t>
            </w:r>
            <w:r w:rsidRPr="00875F1D">
              <w:rPr>
                <w:rFonts w:ascii="SF UI Display" w:hAnsi="SF UI Display" w:cs="Arial"/>
                <w:b/>
                <w:bCs/>
                <w:color w:val="000000"/>
                <w:sz w:val="18"/>
                <w:szCs w:val="18"/>
              </w:rPr>
              <w:br/>
              <w:t>isHealth=1</w:t>
            </w:r>
          </w:p>
        </w:tc>
        <w:tc>
          <w:tcPr>
            <w:tcW w:w="0" w:type="auto"/>
            <w:tcBorders>
              <w:top w:val="single" w:sz="4" w:space="0" w:color="000000"/>
              <w:left w:val="single" w:sz="4"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isTest=0</w:t>
            </w:r>
          </w:p>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isHealth=0</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b/>
                <w:bCs/>
                <w:color w:val="000000"/>
                <w:sz w:val="18"/>
                <w:szCs w:val="18"/>
              </w:rPr>
              <w:t>isTest=1</w:t>
            </w:r>
          </w:p>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isHealth=0</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isTest=0</w:t>
            </w:r>
            <w:r w:rsidRPr="00875F1D">
              <w:rPr>
                <w:rFonts w:ascii="SF UI Display" w:hAnsi="SF UI Display" w:cs="Arial"/>
                <w:b/>
                <w:bCs/>
                <w:color w:val="000000"/>
                <w:sz w:val="18"/>
                <w:szCs w:val="18"/>
              </w:rPr>
              <w:br/>
              <w:t>isHealth=1</w:t>
            </w:r>
          </w:p>
        </w:tc>
      </w:tr>
      <w:tr w:rsidR="00900927" w:rsidRPr="00875F1D" w:rsidTr="0081413D">
        <w:tc>
          <w:tcPr>
            <w:tcW w:w="0" w:type="auto"/>
            <w:tcBorders>
              <w:top w:val="single" w:sz="4"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b/>
                <w:bCs/>
                <w:color w:val="000000"/>
                <w:sz w:val="18"/>
                <w:szCs w:val="18"/>
              </w:rPr>
              <w:t>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r>
      <w:tr w:rsidR="00900927" w:rsidRPr="00875F1D" w:rsidTr="0081413D">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b/>
                <w:bCs/>
                <w:color w:val="000000"/>
                <w:sz w:val="18"/>
                <w:szCs w:val="18"/>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r>
      <w:tr w:rsidR="00900927" w:rsidRPr="00875F1D" w:rsidTr="0081413D">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b/>
                <w:bCs/>
                <w:color w:val="000000"/>
                <w:sz w:val="18"/>
                <w:szCs w:val="18"/>
              </w:rPr>
              <w:t>healthchecks.io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Segoe UI Symbol"/>
                <w:color w:val="000000"/>
                <w:sz w:val="18"/>
                <w:szCs w:val="18"/>
              </w:rPr>
              <w:t>✓</w:t>
            </w:r>
          </w:p>
        </w:tc>
      </w:tr>
      <w:tr w:rsidR="00900927" w:rsidRPr="00875F1D" w:rsidTr="0081413D">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b/>
                <w:bCs/>
                <w:color w:val="000000"/>
                <w:sz w:val="18"/>
                <w:szCs w:val="18"/>
              </w:rPr>
              <w:t>angel-api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Segoe UI Symbo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Segoe UI Symbo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p>
        </w:tc>
      </w:tr>
    </w:tbl>
    <w:p w:rsidR="00900927" w:rsidRPr="00875F1D" w:rsidRDefault="00900927" w:rsidP="00900927">
      <w:pPr>
        <w:spacing w:after="240"/>
      </w:pPr>
    </w:p>
    <w:tbl>
      <w:tblPr>
        <w:tblW w:w="9026" w:type="dxa"/>
        <w:tblCellMar>
          <w:top w:w="15" w:type="dxa"/>
          <w:left w:w="15" w:type="dxa"/>
          <w:bottom w:w="15" w:type="dxa"/>
          <w:right w:w="15" w:type="dxa"/>
        </w:tblCellMar>
        <w:tblLook w:val="04A0" w:firstRow="1" w:lastRow="0" w:firstColumn="1" w:lastColumn="0" w:noHBand="0" w:noVBand="1"/>
      </w:tblPr>
      <w:tblGrid>
        <w:gridCol w:w="1746"/>
        <w:gridCol w:w="1197"/>
        <w:gridCol w:w="1197"/>
        <w:gridCol w:w="1246"/>
        <w:gridCol w:w="1197"/>
        <w:gridCol w:w="1197"/>
        <w:gridCol w:w="1246"/>
      </w:tblGrid>
      <w:tr w:rsidR="00900927" w:rsidRPr="00875F1D" w:rsidTr="0081413D">
        <w:trPr>
          <w:trHeight w:val="400"/>
        </w:trPr>
        <w:tc>
          <w:tcPr>
            <w:tcW w:w="0" w:type="auto"/>
            <w:vMerge w:val="restart"/>
            <w:tcBorders>
              <w:bottom w:val="single" w:sz="4" w:space="0" w:color="000000"/>
              <w:right w:val="single" w:sz="4" w:space="0" w:color="000000"/>
            </w:tcBorders>
            <w:tcMar>
              <w:top w:w="100" w:type="dxa"/>
              <w:left w:w="100" w:type="dxa"/>
              <w:bottom w:w="100" w:type="dxa"/>
              <w:right w:w="100" w:type="dxa"/>
            </w:tcMar>
            <w:hideMark/>
          </w:tcPr>
          <w:p w:rsidR="00900927" w:rsidRPr="00875F1D" w:rsidRDefault="00900927" w:rsidP="0081413D">
            <w:pPr>
              <w:spacing w:after="0"/>
            </w:pP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3F3F3"/>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lang w:val="en-US"/>
              </w:rPr>
            </w:pPr>
            <w:r w:rsidRPr="00875F1D">
              <w:rPr>
                <w:rFonts w:ascii="SF UI Display" w:hAnsi="SF UI Display" w:cs="Arial"/>
                <w:b/>
                <w:bCs/>
                <w:color w:val="000000"/>
                <w:sz w:val="18"/>
                <w:szCs w:val="18"/>
                <w:lang w:val="en-US"/>
              </w:rPr>
              <w:t>NODE_ENV=staging</w:t>
            </w:r>
            <w:r w:rsidRPr="00875F1D">
              <w:rPr>
                <w:rFonts w:ascii="SF UI Display" w:hAnsi="SF UI Display" w:cs="Arial"/>
                <w:b/>
                <w:bCs/>
                <w:color w:val="000000"/>
                <w:sz w:val="18"/>
                <w:szCs w:val="18"/>
                <w:lang w:val="en-US"/>
              </w:rPr>
              <w:br/>
              <w:t>info “staging” ajoutée ?</w:t>
            </w:r>
          </w:p>
        </w:tc>
        <w:tc>
          <w:tcPr>
            <w:tcW w:w="0" w:type="auto"/>
            <w:gridSpan w:val="3"/>
            <w:tcBorders>
              <w:top w:val="single" w:sz="8" w:space="0" w:color="000000"/>
              <w:left w:val="single" w:sz="8" w:space="0" w:color="000000"/>
              <w:bottom w:val="single" w:sz="4" w:space="0" w:color="000000"/>
              <w:right w:val="single" w:sz="8" w:space="0" w:color="000000"/>
            </w:tcBorders>
            <w:shd w:val="clear" w:color="auto" w:fill="F3F3F3"/>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b/>
                <w:bCs/>
                <w:color w:val="000000"/>
                <w:sz w:val="18"/>
                <w:szCs w:val="18"/>
              </w:rPr>
              <w:t>NODE_ENV=production</w:t>
            </w:r>
          </w:p>
        </w:tc>
      </w:tr>
      <w:tr w:rsidR="00900927" w:rsidRPr="00875F1D" w:rsidTr="0081413D">
        <w:trPr>
          <w:trHeight w:val="380"/>
        </w:trPr>
        <w:tc>
          <w:tcPr>
            <w:tcW w:w="0" w:type="auto"/>
            <w:vMerge/>
            <w:tcBorders>
              <w:bottom w:val="single" w:sz="4" w:space="0" w:color="000000"/>
              <w:right w:val="single" w:sz="4" w:space="0" w:color="000000"/>
            </w:tcBorders>
            <w:vAlign w:val="center"/>
            <w:hideMark/>
          </w:tcPr>
          <w:p w:rsidR="00900927" w:rsidRPr="00875F1D" w:rsidRDefault="00900927" w:rsidP="0081413D"/>
        </w:tc>
        <w:tc>
          <w:tcPr>
            <w:tcW w:w="0" w:type="auto"/>
            <w:tcBorders>
              <w:top w:val="single" w:sz="4" w:space="0" w:color="000000"/>
              <w:left w:val="single" w:sz="4"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isTest=0</w:t>
            </w:r>
          </w:p>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isHealth=0</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b/>
                <w:bCs/>
                <w:color w:val="000000"/>
                <w:sz w:val="18"/>
                <w:szCs w:val="18"/>
              </w:rPr>
              <w:t>isTest=1</w:t>
            </w:r>
          </w:p>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isHealth=0</w:t>
            </w:r>
          </w:p>
        </w:tc>
        <w:tc>
          <w:tcPr>
            <w:tcW w:w="0" w:type="auto"/>
            <w:tcBorders>
              <w:top w:val="single" w:sz="8" w:space="0" w:color="000000"/>
              <w:left w:val="single" w:sz="8" w:space="0" w:color="000000"/>
              <w:bottom w:val="single" w:sz="8" w:space="0" w:color="000000"/>
              <w:right w:val="single" w:sz="4" w:space="0" w:color="000000"/>
            </w:tcBorders>
            <w:shd w:val="clear" w:color="auto" w:fill="F3F3F3"/>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isTest=0</w:t>
            </w:r>
            <w:r w:rsidRPr="00875F1D">
              <w:rPr>
                <w:rFonts w:ascii="SF UI Display" w:hAnsi="SF UI Display" w:cs="Arial"/>
                <w:b/>
                <w:bCs/>
                <w:color w:val="000000"/>
                <w:sz w:val="18"/>
                <w:szCs w:val="18"/>
              </w:rPr>
              <w:br/>
              <w:t>isHealth=1</w:t>
            </w:r>
          </w:p>
        </w:tc>
        <w:tc>
          <w:tcPr>
            <w:tcW w:w="0" w:type="auto"/>
            <w:tcBorders>
              <w:top w:val="single" w:sz="4" w:space="0" w:color="000000"/>
              <w:left w:val="single" w:sz="4"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isTest=0</w:t>
            </w:r>
          </w:p>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isHealth=0</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b/>
                <w:bCs/>
                <w:color w:val="000000"/>
                <w:sz w:val="18"/>
                <w:szCs w:val="18"/>
              </w:rPr>
              <w:t>isTest=1</w:t>
            </w:r>
          </w:p>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isHealth=0</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vAlign w:val="cente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isTest=0</w:t>
            </w:r>
            <w:r w:rsidRPr="00875F1D">
              <w:rPr>
                <w:rFonts w:ascii="SF UI Display" w:hAnsi="SF UI Display" w:cs="Arial"/>
                <w:b/>
                <w:bCs/>
                <w:color w:val="000000"/>
                <w:sz w:val="18"/>
                <w:szCs w:val="18"/>
              </w:rPr>
              <w:br/>
              <w:t>isHealth=1</w:t>
            </w:r>
          </w:p>
        </w:tc>
      </w:tr>
      <w:tr w:rsidR="00900927" w:rsidRPr="00875F1D" w:rsidTr="0081413D">
        <w:tc>
          <w:tcPr>
            <w:tcW w:w="0" w:type="auto"/>
            <w:tcBorders>
              <w:top w:val="single" w:sz="4"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b/>
                <w:bCs/>
                <w:color w:val="000000"/>
                <w:sz w:val="18"/>
                <w:szCs w:val="18"/>
              </w:rPr>
              <w:t>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Segoe UI Symbo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Segoe UI Symbo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Segoe UI Symbo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color w:val="000000"/>
                <w:sz w:val="18"/>
                <w:szCs w:val="18"/>
              </w:rPr>
              <w:t>2018</w:t>
            </w:r>
          </w:p>
        </w:tc>
      </w:tr>
      <w:tr w:rsidR="00900927" w:rsidRPr="00875F1D" w:rsidTr="0081413D">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b/>
                <w:bCs/>
                <w:color w:val="000000"/>
                <w:sz w:val="18"/>
                <w:szCs w:val="18"/>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Segoe UI Symbo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Segoe UI Symbo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Segoe UI Symbo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Segoe UI Symbo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p>
        </w:tc>
      </w:tr>
      <w:tr w:rsidR="00900927" w:rsidRPr="00875F1D" w:rsidTr="0081413D">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b/>
                <w:bCs/>
                <w:color w:val="000000"/>
                <w:sz w:val="18"/>
                <w:szCs w:val="18"/>
              </w:rPr>
              <w:t>healthchecks.io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Segoe UI Symbo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Segoe UI Symbol"/>
                <w:color w:val="000000"/>
                <w:sz w:val="18"/>
                <w:szCs w:val="18"/>
              </w:rPr>
              <w:t>✓</w:t>
            </w:r>
          </w:p>
        </w:tc>
      </w:tr>
      <w:tr w:rsidR="00900927" w:rsidRPr="00875F1D" w:rsidTr="0081413D">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Arial"/>
                <w:b/>
                <w:bCs/>
                <w:color w:val="000000"/>
                <w:sz w:val="18"/>
                <w:szCs w:val="18"/>
              </w:rPr>
              <w:t>angel-api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Segoe UI Symbo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Segoe UI Symbo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Segoe UI Symbo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r w:rsidRPr="00875F1D">
              <w:rPr>
                <w:rFonts w:ascii="SF UI Display" w:hAnsi="SF UI Display" w:cs="Segoe UI Symbol"/>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0927" w:rsidRPr="00875F1D" w:rsidRDefault="00900927" w:rsidP="0081413D">
            <w:pPr>
              <w:pStyle w:val="NormalWeb"/>
              <w:spacing w:before="0" w:beforeAutospacing="0" w:after="0" w:afterAutospacing="0"/>
              <w:jc w:val="center"/>
              <w:rPr>
                <w:rFonts w:ascii="SF UI Display" w:hAnsi="SF UI Display"/>
              </w:rPr>
            </w:pPr>
          </w:p>
        </w:tc>
      </w:tr>
    </w:tbl>
    <w:p w:rsidR="00900927" w:rsidRPr="00875F1D" w:rsidRDefault="00900927" w:rsidP="00900927"/>
    <w:p w:rsidR="00900927" w:rsidRPr="00875F1D" w:rsidRDefault="00900927" w:rsidP="00900927">
      <w:pPr>
        <w:pStyle w:val="NormalWeb"/>
        <w:spacing w:before="0" w:beforeAutospacing="0" w:after="0" w:afterAutospacing="0"/>
        <w:jc w:val="both"/>
        <w:rPr>
          <w:rFonts w:ascii="SF UI Display" w:hAnsi="SF UI Display"/>
        </w:rPr>
      </w:pPr>
      <w:r w:rsidRPr="00875F1D">
        <w:rPr>
          <w:rFonts w:ascii="SF UI Display" w:hAnsi="SF UI Display" w:cs="Arial"/>
          <w:b/>
          <w:bCs/>
          <w:color w:val="000000"/>
          <w:sz w:val="22"/>
          <w:szCs w:val="22"/>
        </w:rPr>
        <w:t>IMA :</w:t>
      </w:r>
      <w:r w:rsidRPr="00875F1D">
        <w:rPr>
          <w:rFonts w:ascii="SF UI Display" w:hAnsi="SF UI Display" w:cs="Arial"/>
          <w:color w:val="000000"/>
          <w:sz w:val="22"/>
          <w:szCs w:val="22"/>
        </w:rPr>
        <w:t xml:space="preserve"> envoi de l’alerte à IMA via une API REST en XML. Ils ont un paramètre “isTest” qui correspond au notre, et un paramètre “supervision” qui correspond à notre isHealthcheck.</w:t>
      </w:r>
    </w:p>
    <w:p w:rsidR="00900927" w:rsidRPr="00875F1D" w:rsidRDefault="00900927" w:rsidP="00900927">
      <w:pPr>
        <w:pStyle w:val="NormalWeb"/>
        <w:spacing w:before="0" w:beforeAutospacing="0" w:after="0" w:afterAutospacing="0"/>
        <w:jc w:val="both"/>
        <w:rPr>
          <w:rFonts w:ascii="SF UI Display" w:hAnsi="SF UI Display"/>
        </w:rPr>
      </w:pPr>
      <w:r w:rsidRPr="00875F1D">
        <w:rPr>
          <w:rFonts w:ascii="SF UI Display" w:hAnsi="SF UI Display" w:cs="Arial"/>
          <w:b/>
          <w:bCs/>
          <w:color w:val="000000"/>
          <w:sz w:val="22"/>
          <w:szCs w:val="22"/>
        </w:rPr>
        <w:t>NOTE: Actuellement IMA est activé seulement en staging !</w:t>
      </w:r>
    </w:p>
    <w:p w:rsidR="00900927" w:rsidRPr="00875F1D" w:rsidRDefault="00900927" w:rsidP="00900927"/>
    <w:p w:rsidR="00900927" w:rsidRPr="00875F1D" w:rsidRDefault="00900927" w:rsidP="00900927">
      <w:pPr>
        <w:pStyle w:val="NormalWeb"/>
        <w:spacing w:before="0" w:beforeAutospacing="0" w:after="0" w:afterAutospacing="0"/>
        <w:jc w:val="both"/>
        <w:rPr>
          <w:rFonts w:ascii="SF UI Display" w:hAnsi="SF UI Display"/>
        </w:rPr>
      </w:pPr>
      <w:r w:rsidRPr="00875F1D">
        <w:rPr>
          <w:rFonts w:ascii="SF UI Display" w:hAnsi="SF UI Display" w:cs="Arial"/>
          <w:b/>
          <w:bCs/>
          <w:color w:val="000000"/>
          <w:sz w:val="22"/>
          <w:szCs w:val="22"/>
        </w:rPr>
        <w:t xml:space="preserve">NOTE TESTS IMA DEBUTANT 28/03 : </w:t>
      </w:r>
    </w:p>
    <w:p w:rsidR="00900927" w:rsidRPr="00875F1D" w:rsidRDefault="00900927" w:rsidP="00900927">
      <w:pPr>
        <w:pStyle w:val="NormalWeb"/>
        <w:numPr>
          <w:ilvl w:val="0"/>
          <w:numId w:val="10"/>
        </w:numPr>
        <w:spacing w:before="0" w:beforeAutospacing="0" w:after="0" w:afterAutospacing="0"/>
        <w:jc w:val="both"/>
        <w:textAlignment w:val="baseline"/>
        <w:rPr>
          <w:rFonts w:ascii="SF UI Display" w:hAnsi="SF UI Display" w:cs="Arial"/>
          <w:b/>
          <w:bCs/>
          <w:color w:val="000000"/>
          <w:sz w:val="22"/>
          <w:szCs w:val="22"/>
        </w:rPr>
      </w:pPr>
      <w:r w:rsidRPr="00875F1D">
        <w:rPr>
          <w:rFonts w:ascii="SF UI Display" w:hAnsi="SF UI Display" w:cs="Arial"/>
          <w:b/>
          <w:bCs/>
          <w:color w:val="000000"/>
          <w:sz w:val="22"/>
          <w:szCs w:val="22"/>
        </w:rPr>
        <w:t xml:space="preserve">Création d’une application Android flavor IMA TEST </w:t>
      </w:r>
    </w:p>
    <w:p w:rsidR="00900927" w:rsidRPr="00875F1D" w:rsidRDefault="00900927" w:rsidP="00900927">
      <w:pPr>
        <w:pStyle w:val="NormalWeb"/>
        <w:numPr>
          <w:ilvl w:val="0"/>
          <w:numId w:val="10"/>
        </w:numPr>
        <w:spacing w:before="0" w:beforeAutospacing="0" w:after="0" w:afterAutospacing="0"/>
        <w:jc w:val="both"/>
        <w:textAlignment w:val="baseline"/>
        <w:rPr>
          <w:rFonts w:ascii="SF UI Display" w:hAnsi="SF UI Display" w:cs="Arial"/>
          <w:b/>
          <w:bCs/>
          <w:color w:val="000000"/>
          <w:sz w:val="22"/>
          <w:szCs w:val="22"/>
        </w:rPr>
      </w:pPr>
      <w:r w:rsidRPr="00875F1D">
        <w:rPr>
          <w:rFonts w:ascii="SF UI Display" w:hAnsi="SF UI Display" w:cs="Arial"/>
          <w:b/>
          <w:bCs/>
          <w:color w:val="000000"/>
          <w:sz w:val="22"/>
          <w:szCs w:val="22"/>
        </w:rPr>
        <w:t>Envoi d’un paramètre spécial : isIMATest</w:t>
      </w:r>
    </w:p>
    <w:p w:rsidR="00900927" w:rsidRPr="00875F1D" w:rsidRDefault="00900927" w:rsidP="00900927">
      <w:pPr>
        <w:pStyle w:val="NormalWeb"/>
        <w:numPr>
          <w:ilvl w:val="0"/>
          <w:numId w:val="10"/>
        </w:numPr>
        <w:spacing w:before="0" w:beforeAutospacing="0" w:after="0" w:afterAutospacing="0"/>
        <w:jc w:val="both"/>
        <w:textAlignment w:val="baseline"/>
        <w:rPr>
          <w:rFonts w:ascii="SF UI Display" w:hAnsi="SF UI Display" w:cs="Arial"/>
          <w:b/>
          <w:bCs/>
          <w:color w:val="000000"/>
          <w:sz w:val="22"/>
          <w:szCs w:val="22"/>
        </w:rPr>
      </w:pPr>
      <w:r w:rsidRPr="00875F1D">
        <w:rPr>
          <w:rFonts w:ascii="SF UI Display" w:hAnsi="SF UI Display" w:cs="Arial"/>
          <w:b/>
          <w:bCs/>
          <w:color w:val="000000"/>
          <w:sz w:val="22"/>
          <w:szCs w:val="22"/>
        </w:rPr>
        <w:t xml:space="preserve">Notifier l’environnement de production IMA des alertes uniquement si l’accident est flaggé isIMATest = true </w:t>
      </w:r>
    </w:p>
    <w:p w:rsidR="00900927" w:rsidRPr="00875F1D" w:rsidRDefault="00900927" w:rsidP="00900927">
      <w:pPr>
        <w:pStyle w:val="NormalWeb"/>
        <w:numPr>
          <w:ilvl w:val="1"/>
          <w:numId w:val="11"/>
        </w:numPr>
        <w:spacing w:before="0" w:beforeAutospacing="0" w:after="0" w:afterAutospacing="0"/>
        <w:textAlignment w:val="baseline"/>
        <w:rPr>
          <w:rFonts w:ascii="SF UI Display" w:hAnsi="SF UI Display" w:cs="Arial"/>
          <w:b/>
          <w:bCs/>
          <w:color w:val="000000"/>
          <w:sz w:val="22"/>
          <w:szCs w:val="22"/>
        </w:rPr>
      </w:pPr>
      <w:r>
        <w:rPr>
          <w:rFonts w:ascii="SF UI Display" w:hAnsi="SF UI Display" w:cs="Arial"/>
          <w:b/>
          <w:bCs/>
          <w:color w:val="000000"/>
          <w:sz w:val="22"/>
          <w:szCs w:val="22"/>
        </w:rPr>
        <w:t xml:space="preserve">Asana </w:t>
      </w:r>
      <w:r w:rsidRPr="00875F1D">
        <w:rPr>
          <w:rFonts w:ascii="SF UI Display" w:hAnsi="SF UI Display" w:cs="Arial"/>
          <w:b/>
          <w:bCs/>
          <w:color w:val="000000"/>
          <w:sz w:val="22"/>
          <w:szCs w:val="22"/>
        </w:rPr>
        <w:t>:</w:t>
      </w:r>
      <w:r>
        <w:rPr>
          <w:rFonts w:ascii="SF UI Display" w:hAnsi="SF UI Display" w:cs="Arial"/>
          <w:b/>
          <w:bCs/>
          <w:color w:val="000000"/>
          <w:sz w:val="22"/>
          <w:szCs w:val="22"/>
        </w:rPr>
        <w:t xml:space="preserve"> </w:t>
      </w:r>
      <w:hyperlink r:id="rId8" w:history="1">
        <w:r w:rsidRPr="00DF3D3A">
          <w:rPr>
            <w:rStyle w:val="Lienhypertexte"/>
            <w:rFonts w:ascii="SF UI Display" w:eastAsiaTheme="majorEastAsia" w:hAnsi="SF UI Display" w:cs="Arial"/>
            <w:b/>
            <w:bCs/>
            <w:sz w:val="22"/>
            <w:szCs w:val="22"/>
          </w:rPr>
          <w:t>https://app.asana.com/0/606735458576959/600688449298686</w:t>
        </w:r>
      </w:hyperlink>
      <w:r w:rsidRPr="00875F1D">
        <w:rPr>
          <w:rFonts w:ascii="SF UI Display" w:hAnsi="SF UI Display" w:cs="Arial"/>
          <w:b/>
          <w:bCs/>
          <w:color w:val="000000"/>
          <w:sz w:val="22"/>
          <w:szCs w:val="22"/>
        </w:rPr>
        <w:t xml:space="preserve">  </w:t>
      </w:r>
    </w:p>
    <w:p w:rsidR="00900927" w:rsidRPr="00875F1D" w:rsidRDefault="00900927" w:rsidP="00900927">
      <w:pPr>
        <w:pStyle w:val="NormalWeb"/>
        <w:numPr>
          <w:ilvl w:val="1"/>
          <w:numId w:val="11"/>
        </w:numPr>
        <w:spacing w:before="0" w:beforeAutospacing="0" w:after="0" w:afterAutospacing="0"/>
        <w:jc w:val="both"/>
        <w:textAlignment w:val="baseline"/>
        <w:rPr>
          <w:rFonts w:ascii="SF UI Display" w:hAnsi="SF UI Display" w:cs="Arial"/>
          <w:b/>
          <w:bCs/>
          <w:color w:val="000000"/>
          <w:sz w:val="22"/>
          <w:szCs w:val="22"/>
        </w:rPr>
      </w:pPr>
      <w:r w:rsidRPr="00875F1D">
        <w:rPr>
          <w:rFonts w:ascii="SF UI Display" w:hAnsi="SF UI Display" w:cs="Arial"/>
          <w:b/>
          <w:bCs/>
          <w:color w:val="000000"/>
          <w:sz w:val="22"/>
          <w:szCs w:val="22"/>
        </w:rPr>
        <w:t xml:space="preserve">PR : </w:t>
      </w:r>
      <w:hyperlink r:id="rId9" w:history="1">
        <w:r w:rsidRPr="00875F1D">
          <w:rPr>
            <w:rStyle w:val="Lienhypertexte"/>
            <w:rFonts w:ascii="SF UI Display" w:eastAsiaTheme="majorEastAsia" w:hAnsi="SF UI Display" w:cs="Arial"/>
            <w:b/>
            <w:bCs/>
            <w:color w:val="1155CC"/>
            <w:sz w:val="22"/>
            <w:szCs w:val="22"/>
          </w:rPr>
          <w:t>https://github.com/liberty-rider/emergency-api/pull/42</w:t>
        </w:r>
      </w:hyperlink>
      <w:r w:rsidRPr="00875F1D">
        <w:rPr>
          <w:rFonts w:ascii="SF UI Display" w:hAnsi="SF UI Display" w:cs="Arial"/>
          <w:b/>
          <w:bCs/>
          <w:color w:val="000000"/>
          <w:sz w:val="22"/>
          <w:szCs w:val="22"/>
        </w:rPr>
        <w:t xml:space="preserve"> </w:t>
      </w:r>
    </w:p>
    <w:p w:rsidR="00900927" w:rsidRDefault="00900927">
      <w:pPr>
        <w:spacing w:after="0" w:line="240" w:lineRule="auto"/>
      </w:pPr>
      <w:r>
        <w:br w:type="page"/>
      </w:r>
    </w:p>
    <w:p w:rsidR="00900927" w:rsidRDefault="00900927" w:rsidP="00900927">
      <w:pPr>
        <w:spacing w:after="0" w:line="240" w:lineRule="auto"/>
        <w:rPr>
          <w:rFonts w:cs="Times New Roman"/>
        </w:rPr>
      </w:pPr>
    </w:p>
    <w:p w:rsidR="00900927" w:rsidRPr="00875F1D" w:rsidRDefault="00900927" w:rsidP="00900927">
      <w:pPr>
        <w:pStyle w:val="NormalWeb"/>
        <w:spacing w:before="0" w:beforeAutospacing="0" w:after="0" w:afterAutospacing="0"/>
        <w:rPr>
          <w:rFonts w:ascii="SF UI Display" w:hAnsi="SF UI Display"/>
        </w:rPr>
      </w:pPr>
      <w:r w:rsidRPr="00875F1D">
        <w:rPr>
          <w:rFonts w:ascii="SF UI Display" w:hAnsi="SF UI Display" w:cs="Arial"/>
          <w:b/>
          <w:bCs/>
          <w:color w:val="000000"/>
          <w:sz w:val="22"/>
          <w:szCs w:val="22"/>
        </w:rPr>
        <w:t>Email :</w:t>
      </w:r>
      <w:r w:rsidRPr="00875F1D">
        <w:rPr>
          <w:rFonts w:ascii="SF UI Display" w:hAnsi="SF UI Display" w:cs="Arial"/>
          <w:color w:val="000000"/>
          <w:sz w:val="22"/>
          <w:szCs w:val="22"/>
        </w:rPr>
        <w:t xml:space="preserve"> envoi d’un email à un Google group dédié </w:t>
      </w:r>
      <w:hyperlink r:id="rId10" w:history="1">
        <w:r w:rsidRPr="00875F1D">
          <w:rPr>
            <w:rStyle w:val="Lienhypertexte"/>
            <w:rFonts w:ascii="SF UI Display" w:eastAsiaTheme="majorEastAsia" w:hAnsi="SF UI Display" w:cs="Arial"/>
            <w:color w:val="1155CC"/>
            <w:sz w:val="22"/>
            <w:szCs w:val="22"/>
          </w:rPr>
          <w:t>alarms@liberty-rider.com</w:t>
        </w:r>
      </w:hyperlink>
      <w:r w:rsidRPr="00875F1D">
        <w:rPr>
          <w:rFonts w:ascii="SF UI Display" w:hAnsi="SF UI Display" w:cs="Arial"/>
          <w:color w:val="000000"/>
          <w:sz w:val="22"/>
          <w:szCs w:val="22"/>
        </w:rPr>
        <w:t xml:space="preserve">, auquel les fondateurs et Zapier sont inscrits. Zapier déclenche l’envoi d’un message Slack sur </w:t>
      </w:r>
      <w:r w:rsidRPr="00875F1D">
        <w:rPr>
          <w:rFonts w:ascii="SF UI Display" w:hAnsi="SF UI Display" w:cs="Arial"/>
          <w:b/>
          <w:bCs/>
          <w:color w:val="000000"/>
          <w:sz w:val="22"/>
          <w:szCs w:val="22"/>
        </w:rPr>
        <w:t>#alertes</w:t>
      </w:r>
      <w:r w:rsidRPr="00875F1D">
        <w:rPr>
          <w:rFonts w:ascii="SF UI Display" w:hAnsi="SF UI Display" w:cs="Arial"/>
          <w:color w:val="000000"/>
          <w:sz w:val="22"/>
          <w:szCs w:val="22"/>
        </w:rPr>
        <w:t xml:space="preserve"> et l’appel du téléphone d’alerte. C’est le système qu’on utilisait avant IMA, et on le garde en parallèle.</w:t>
      </w:r>
    </w:p>
    <w:p w:rsidR="00900927" w:rsidRPr="00875F1D" w:rsidRDefault="00900927" w:rsidP="00900927">
      <w:pPr>
        <w:pStyle w:val="NormalWeb"/>
        <w:spacing w:before="0" w:beforeAutospacing="0" w:after="0" w:afterAutospacing="0"/>
        <w:rPr>
          <w:rFonts w:ascii="SF UI Display" w:hAnsi="SF UI Display"/>
        </w:rPr>
      </w:pPr>
      <w:r w:rsidRPr="00875F1D">
        <w:rPr>
          <w:rFonts w:ascii="SF UI Display" w:hAnsi="SF UI Display" w:cs="Arial"/>
          <w:color w:val="000000"/>
          <w:sz w:val="22"/>
          <w:szCs w:val="22"/>
        </w:rPr>
        <w:t xml:space="preserve">En staging, l’email arrive sur </w:t>
      </w:r>
      <w:hyperlink r:id="rId11" w:history="1">
        <w:r w:rsidRPr="00875F1D">
          <w:rPr>
            <w:rStyle w:val="Lienhypertexte"/>
            <w:rFonts w:ascii="SF UI Display" w:eastAsiaTheme="majorEastAsia" w:hAnsi="SF UI Display" w:cs="Arial"/>
            <w:color w:val="1155CC"/>
            <w:sz w:val="22"/>
            <w:szCs w:val="22"/>
          </w:rPr>
          <w:t>debug+staging+alarms@liberty-rider.com</w:t>
        </w:r>
      </w:hyperlink>
      <w:r w:rsidRPr="00875F1D">
        <w:rPr>
          <w:rFonts w:ascii="SF UI Display" w:hAnsi="SF UI Display" w:cs="Arial"/>
          <w:color w:val="000000"/>
          <w:sz w:val="22"/>
          <w:szCs w:val="22"/>
        </w:rPr>
        <w:t xml:space="preserve"> et ne déclenche pas zapier.</w:t>
      </w:r>
    </w:p>
    <w:p w:rsidR="00900927" w:rsidRDefault="00900927" w:rsidP="00900927">
      <w:pPr>
        <w:pStyle w:val="NormalWeb"/>
        <w:spacing w:before="0" w:beforeAutospacing="0" w:after="0" w:afterAutospacing="0"/>
        <w:jc w:val="both"/>
        <w:rPr>
          <w:rFonts w:ascii="SF UI Display" w:hAnsi="SF UI Display" w:cs="Arial"/>
          <w:b/>
          <w:bCs/>
          <w:color w:val="000000"/>
          <w:sz w:val="22"/>
          <w:szCs w:val="22"/>
        </w:rPr>
      </w:pPr>
    </w:p>
    <w:p w:rsidR="00900927" w:rsidRPr="00875F1D" w:rsidRDefault="00900927" w:rsidP="00900927">
      <w:pPr>
        <w:pStyle w:val="NormalWeb"/>
        <w:spacing w:before="0" w:beforeAutospacing="0" w:after="0" w:afterAutospacing="0"/>
        <w:jc w:val="both"/>
        <w:rPr>
          <w:rFonts w:ascii="SF UI Display" w:hAnsi="SF UI Display" w:cs="Arial"/>
          <w:color w:val="000000"/>
          <w:sz w:val="22"/>
          <w:szCs w:val="22"/>
        </w:rPr>
      </w:pPr>
      <w:r w:rsidRPr="00875F1D">
        <w:rPr>
          <w:rFonts w:ascii="SF UI Display" w:hAnsi="SF UI Display" w:cs="Arial"/>
          <w:b/>
          <w:bCs/>
          <w:color w:val="000000"/>
          <w:sz w:val="22"/>
          <w:szCs w:val="22"/>
        </w:rPr>
        <w:t xml:space="preserve">healthchecks.io : </w:t>
      </w:r>
      <w:r w:rsidRPr="00875F1D">
        <w:rPr>
          <w:rFonts w:ascii="SF UI Display" w:hAnsi="SF UI Display" w:cs="Arial"/>
          <w:color w:val="000000"/>
          <w:sz w:val="22"/>
          <w:szCs w:val="22"/>
        </w:rPr>
        <w:t xml:space="preserve">envoi à </w:t>
      </w:r>
      <w:hyperlink r:id="rId12" w:history="1">
        <w:r w:rsidRPr="00875F1D">
          <w:rPr>
            <w:rStyle w:val="Lienhypertexte"/>
            <w:rFonts w:ascii="SF UI Display" w:eastAsiaTheme="majorEastAsia" w:hAnsi="SF UI Display" w:cs="Arial"/>
            <w:color w:val="1155CC"/>
            <w:sz w:val="22"/>
            <w:szCs w:val="22"/>
          </w:rPr>
          <w:t>https://healthchecks.io/checks/</w:t>
        </w:r>
      </w:hyperlink>
      <w:r w:rsidRPr="00875F1D">
        <w:rPr>
          <w:rFonts w:ascii="SF UI Display" w:hAnsi="SF UI Display" w:cs="Arial"/>
          <w:color w:val="000000"/>
          <w:sz w:val="22"/>
          <w:szCs w:val="22"/>
        </w:rPr>
        <w:t>, un service qui nous alerte sur Slack dans le canal #monitoring lorsque le healthcheck est en retard par rapport à l’intervalle de 5 minutes qui est prévu.</w:t>
      </w:r>
    </w:p>
    <w:p w:rsidR="00900927" w:rsidRDefault="00900927" w:rsidP="00900927">
      <w:pPr>
        <w:pStyle w:val="NormalWeb"/>
        <w:spacing w:before="0" w:beforeAutospacing="0" w:after="0" w:afterAutospacing="0"/>
        <w:jc w:val="both"/>
        <w:rPr>
          <w:rFonts w:ascii="SF UI Display" w:hAnsi="SF UI Display" w:cs="Arial"/>
          <w:b/>
          <w:bCs/>
          <w:color w:val="000000"/>
          <w:sz w:val="22"/>
          <w:szCs w:val="22"/>
        </w:rPr>
      </w:pPr>
    </w:p>
    <w:p w:rsidR="00900927" w:rsidRPr="00875F1D" w:rsidRDefault="00900927" w:rsidP="00900927">
      <w:pPr>
        <w:pStyle w:val="NormalWeb"/>
        <w:spacing w:before="0" w:beforeAutospacing="0" w:after="0" w:afterAutospacing="0"/>
        <w:jc w:val="both"/>
        <w:rPr>
          <w:rFonts w:ascii="SF UI Display" w:hAnsi="SF UI Display"/>
        </w:rPr>
      </w:pPr>
      <w:r w:rsidRPr="00875F1D">
        <w:rPr>
          <w:rFonts w:ascii="SF UI Display" w:hAnsi="SF UI Display" w:cs="Arial"/>
          <w:b/>
          <w:bCs/>
          <w:color w:val="000000"/>
          <w:sz w:val="22"/>
          <w:szCs w:val="22"/>
        </w:rPr>
        <w:t xml:space="preserve">angel-api : </w:t>
      </w:r>
      <w:r w:rsidRPr="00875F1D">
        <w:rPr>
          <w:rFonts w:ascii="SF UI Display" w:hAnsi="SF UI Display" w:cs="Arial"/>
          <w:color w:val="000000"/>
          <w:sz w:val="22"/>
          <w:szCs w:val="22"/>
        </w:rPr>
        <w:t>envoi des détails de l’alerte à notre API pour être stocké dans notre base de donnée, et affiché sur la carte de la session.</w:t>
      </w:r>
    </w:p>
    <w:p w:rsidR="00D83EF2" w:rsidRDefault="00D83EF2"/>
    <w:sectPr w:rsidR="00D83EF2" w:rsidSect="00D70F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F UI Display">
    <w:panose1 w:val="00000500000000000000"/>
    <w:charset w:val="00"/>
    <w:family w:val="auto"/>
    <w:notTrueType/>
    <w:pitch w:val="variable"/>
    <w:sig w:usb0="2000028F" w:usb1="02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546D0"/>
    <w:multiLevelType w:val="multilevel"/>
    <w:tmpl w:val="D58A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9012B"/>
    <w:multiLevelType w:val="multilevel"/>
    <w:tmpl w:val="F5BE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B1B27"/>
    <w:multiLevelType w:val="multilevel"/>
    <w:tmpl w:val="B236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05AE4"/>
    <w:multiLevelType w:val="multilevel"/>
    <w:tmpl w:val="68F04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E5FCA"/>
    <w:multiLevelType w:val="multilevel"/>
    <w:tmpl w:val="47145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F1545"/>
    <w:multiLevelType w:val="multilevel"/>
    <w:tmpl w:val="6936D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1138F"/>
    <w:multiLevelType w:val="multilevel"/>
    <w:tmpl w:val="31B0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E0684"/>
    <w:multiLevelType w:val="multilevel"/>
    <w:tmpl w:val="3E28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7"/>
  </w:num>
  <w:num w:numId="8">
    <w:abstractNumId w:val="2"/>
  </w:num>
  <w:num w:numId="9">
    <w:abstractNumId w:val="1"/>
  </w:num>
  <w:num w:numId="10">
    <w:abstractNumId w:val="3"/>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27"/>
    <w:rsid w:val="002A5D46"/>
    <w:rsid w:val="007B3CAB"/>
    <w:rsid w:val="00900927"/>
    <w:rsid w:val="00D70FD6"/>
    <w:rsid w:val="00D83EF2"/>
    <w:rsid w:val="00F444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A083"/>
  <w15:chartTrackingRefBased/>
  <w15:docId w15:val="{04041ABB-6E8F-B241-A602-7B2B21C4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0927"/>
    <w:pPr>
      <w:spacing w:after="200" w:line="276" w:lineRule="auto"/>
    </w:pPr>
    <w:rPr>
      <w:rFonts w:ascii="SF UI Display" w:hAnsi="SF UI Display"/>
    </w:rPr>
  </w:style>
  <w:style w:type="paragraph" w:styleId="Titre2">
    <w:name w:val="heading 2"/>
    <w:basedOn w:val="Normal"/>
    <w:next w:val="Normal"/>
    <w:link w:val="Titre2Car"/>
    <w:uiPriority w:val="9"/>
    <w:unhideWhenUsed/>
    <w:qFormat/>
    <w:rsid w:val="00900927"/>
    <w:pPr>
      <w:keepNext/>
      <w:keepLines/>
      <w:spacing w:before="480" w:after="360"/>
      <w:outlineLvl w:val="1"/>
    </w:pPr>
    <w:rPr>
      <w:rFonts w:eastAsiaTheme="majorEastAsia" w:cstheme="majorBidi"/>
      <w:b/>
      <w:color w:val="2F5496" w:themeColor="accent1" w:themeShade="BF"/>
      <w:sz w:val="32"/>
      <w:szCs w:val="26"/>
    </w:rPr>
  </w:style>
  <w:style w:type="paragraph" w:styleId="Titre3">
    <w:name w:val="heading 3"/>
    <w:basedOn w:val="Normal"/>
    <w:next w:val="Normal"/>
    <w:link w:val="Titre3Car"/>
    <w:uiPriority w:val="9"/>
    <w:unhideWhenUsed/>
    <w:qFormat/>
    <w:rsid w:val="00900927"/>
    <w:pPr>
      <w:keepNext/>
      <w:keepLines/>
      <w:spacing w:before="360" w:after="240"/>
      <w:outlineLvl w:val="2"/>
    </w:pPr>
    <w:rPr>
      <w:rFonts w:eastAsiaTheme="majorEastAsia" w:cstheme="majorBidi"/>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00927"/>
    <w:rPr>
      <w:rFonts w:ascii="SF UI Display" w:eastAsiaTheme="majorEastAsia" w:hAnsi="SF UI Display" w:cstheme="majorBidi"/>
      <w:b/>
      <w:color w:val="2F5496" w:themeColor="accent1" w:themeShade="BF"/>
      <w:sz w:val="32"/>
      <w:szCs w:val="26"/>
    </w:rPr>
  </w:style>
  <w:style w:type="character" w:customStyle="1" w:styleId="Titre3Car">
    <w:name w:val="Titre 3 Car"/>
    <w:basedOn w:val="Policepardfaut"/>
    <w:link w:val="Titre3"/>
    <w:uiPriority w:val="9"/>
    <w:rsid w:val="00900927"/>
    <w:rPr>
      <w:rFonts w:ascii="SF UI Display" w:eastAsiaTheme="majorEastAsia" w:hAnsi="SF UI Display" w:cstheme="majorBidi"/>
      <w:b/>
      <w:sz w:val="28"/>
    </w:rPr>
  </w:style>
  <w:style w:type="character" w:styleId="Lienhypertexte">
    <w:name w:val="Hyperlink"/>
    <w:basedOn w:val="Policepardfaut"/>
    <w:uiPriority w:val="99"/>
    <w:unhideWhenUsed/>
    <w:rsid w:val="00900927"/>
    <w:rPr>
      <w:color w:val="0563C1" w:themeColor="hyperlink"/>
      <w:u w:val="single"/>
    </w:rPr>
  </w:style>
  <w:style w:type="paragraph" w:styleId="NormalWeb">
    <w:name w:val="Normal (Web)"/>
    <w:basedOn w:val="Normal"/>
    <w:uiPriority w:val="99"/>
    <w:unhideWhenUsed/>
    <w:rsid w:val="00900927"/>
    <w:pPr>
      <w:spacing w:before="100" w:beforeAutospacing="1" w:after="100" w:afterAutospacing="1" w:line="240" w:lineRule="auto"/>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asana.com/0/606735458576959/60068844929868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QIPS95TtKqy0o81Jm_Lsjasb3yVA8HvQ9rt1qbTZ_c4/edit" TargetMode="External"/><Relationship Id="rId12" Type="http://schemas.openxmlformats.org/officeDocument/2006/relationships/hyperlink" Target="https://healthchecks.io/che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arms@liberty-rider.com" TargetMode="External"/><Relationship Id="rId11" Type="http://schemas.openxmlformats.org/officeDocument/2006/relationships/hyperlink" Target="mailto:debug+staging+alarms@liberty-rider.com" TargetMode="External"/><Relationship Id="rId5" Type="http://schemas.openxmlformats.org/officeDocument/2006/relationships/image" Target="media/image1.png"/><Relationship Id="rId10" Type="http://schemas.openxmlformats.org/officeDocument/2006/relationships/hyperlink" Target="mailto:alarms@liberty-rider.com" TargetMode="External"/><Relationship Id="rId4" Type="http://schemas.openxmlformats.org/officeDocument/2006/relationships/webSettings" Target="webSettings.xml"/><Relationship Id="rId9" Type="http://schemas.openxmlformats.org/officeDocument/2006/relationships/hyperlink" Target="https://github.com/liberty-rider/emergency-api/pull/42"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920</Words>
  <Characters>5060</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SERGENT Julien</dc:creator>
  <cp:keywords/>
  <dc:description/>
  <cp:lastModifiedBy>SERGENT Julien</cp:lastModifiedBy>
  <cp:revision>2</cp:revision>
  <dcterms:created xsi:type="dcterms:W3CDTF">2018-03-29T13:12:00Z</dcterms:created>
  <dcterms:modified xsi:type="dcterms:W3CDTF">2018-05-28T10:51:00Z</dcterms:modified>
</cp:coreProperties>
</file>