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3E4" w:rsidRPr="00AF16BC" w:rsidRDefault="00495C9B">
      <w:pPr>
        <w:widowControl w:val="0"/>
        <w:autoSpaceDE w:val="0"/>
        <w:autoSpaceDN w:val="0"/>
        <w:adjustRightInd w:val="0"/>
        <w:spacing w:after="0" w:line="240" w:lineRule="auto"/>
        <w:ind w:left="2620"/>
        <w:rPr>
          <w:rFonts w:ascii="Times New Roman" w:hAnsi="Times New Roman"/>
          <w:sz w:val="24"/>
          <w:szCs w:val="24"/>
          <w:lang w:val="ru-RU"/>
        </w:rPr>
      </w:pPr>
      <w:bookmarkStart w:id="0" w:name="page5"/>
      <w:bookmarkEnd w:id="0"/>
      <w:r>
        <w:rPr>
          <w:rFonts w:ascii="Arial" w:hAnsi="Arial" w:cs="Arial"/>
          <w:b/>
          <w:bCs/>
          <w:sz w:val="20"/>
          <w:szCs w:val="20"/>
          <w:lang w:val="ru-RU"/>
        </w:rPr>
        <w:t xml:space="preserve"> </w:t>
      </w:r>
      <w:r w:rsidR="00281624" w:rsidRPr="00AF16BC">
        <w:rPr>
          <w:rFonts w:ascii="Arial" w:hAnsi="Arial" w:cs="Arial"/>
          <w:b/>
          <w:bCs/>
          <w:sz w:val="20"/>
          <w:szCs w:val="20"/>
          <w:lang w:val="ru-RU"/>
        </w:rPr>
        <w:t>Алғы сөз</w:t>
      </w:r>
    </w:p>
    <w:p w:rsidR="003323E4" w:rsidRPr="00AF16BC" w:rsidRDefault="003323E4">
      <w:pPr>
        <w:widowControl w:val="0"/>
        <w:autoSpaceDE w:val="0"/>
        <w:autoSpaceDN w:val="0"/>
        <w:adjustRightInd w:val="0"/>
        <w:spacing w:after="0" w:line="22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lang w:val="ru-RU"/>
        </w:rPr>
      </w:pPr>
      <w:r w:rsidRPr="00AF16BC">
        <w:rPr>
          <w:rFonts w:ascii="Arial" w:hAnsi="Arial" w:cs="Arial"/>
          <w:sz w:val="18"/>
          <w:szCs w:val="18"/>
          <w:lang w:val="ru-RU"/>
        </w:rPr>
        <w:t>Адамзаттың тарихында ерекше маңызды роль атқарған ғылым бар. Бұл – астрономия. Астрономия- аспан шырақтарының, олардың жүйелерінің қозғалыстарын, физикалық құрылымын, олардың және тұтас әлемнің пайда болуы мен эволюциясы туралы ғылым. Зерттеу әдісіне және зерттейтін объектісіне сәйкес астрономия бірнеше салаға бөлінеді: астрометрия, планеталық астрономия, аспан механикасы, пла</w:t>
      </w:r>
      <w:r w:rsidRPr="00AF16BC">
        <w:rPr>
          <w:rFonts w:ascii="Times New Roman" w:hAnsi="Times New Roman"/>
          <w:sz w:val="18"/>
          <w:szCs w:val="18"/>
          <w:lang w:val="ru-RU"/>
        </w:rPr>
        <w:t>-</w:t>
      </w:r>
      <w:r w:rsidRPr="00AF16BC">
        <w:rPr>
          <w:rFonts w:ascii="Arial" w:hAnsi="Arial" w:cs="Arial"/>
          <w:sz w:val="18"/>
          <w:szCs w:val="18"/>
          <w:lang w:val="ru-RU"/>
        </w:rPr>
        <w:t>неталар физикасы, Күн физикасы, астрофизика, астрономиясы, космо</w:t>
      </w:r>
      <w:r w:rsidRPr="00AF16BC">
        <w:rPr>
          <w:rFonts w:ascii="Times New Roman" w:hAnsi="Times New Roman"/>
          <w:sz w:val="18"/>
          <w:szCs w:val="18"/>
          <w:lang w:val="ru-RU"/>
        </w:rPr>
        <w:t>-</w:t>
      </w:r>
      <w:r w:rsidRPr="00AF16BC">
        <w:rPr>
          <w:rFonts w:ascii="Arial" w:hAnsi="Arial" w:cs="Arial"/>
          <w:sz w:val="18"/>
          <w:szCs w:val="18"/>
          <w:lang w:val="ru-RU"/>
        </w:rPr>
        <w:t>гония және космология.</w:t>
      </w:r>
    </w:p>
    <w:p w:rsidR="003323E4" w:rsidRPr="00AF16BC"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lang w:val="ru-RU"/>
        </w:rPr>
      </w:pPr>
      <w:r w:rsidRPr="00AF16BC">
        <w:rPr>
          <w:rFonts w:ascii="Arial" w:hAnsi="Arial" w:cs="Arial"/>
          <w:sz w:val="18"/>
          <w:szCs w:val="18"/>
          <w:lang w:val="ru-RU"/>
        </w:rPr>
        <w:t>Бұл оқу құралында астрономияның астрометрия және аспан ме</w:t>
      </w:r>
      <w:r w:rsidRPr="00AF16BC">
        <w:rPr>
          <w:rFonts w:ascii="Times New Roman" w:hAnsi="Times New Roman"/>
          <w:sz w:val="18"/>
          <w:szCs w:val="18"/>
          <w:lang w:val="ru-RU"/>
        </w:rPr>
        <w:t>-</w:t>
      </w:r>
      <w:r w:rsidRPr="00AF16BC">
        <w:rPr>
          <w:rFonts w:ascii="Arial" w:hAnsi="Arial" w:cs="Arial"/>
          <w:sz w:val="18"/>
          <w:szCs w:val="18"/>
          <w:lang w:val="ru-RU"/>
        </w:rPr>
        <w:t>ханикасы деп аталатын аса маңызды салаларына сипаттама берілген. Бұл салалардың маңызы жоғары, олар бүкіл астрономия пәніне негіз болып келеді, әрі астрономияның ежелден бері алғашқы болып пай</w:t>
      </w:r>
      <w:r w:rsidRPr="00AF16BC">
        <w:rPr>
          <w:rFonts w:ascii="Times New Roman" w:hAnsi="Times New Roman"/>
          <w:sz w:val="18"/>
          <w:szCs w:val="18"/>
          <w:lang w:val="ru-RU"/>
        </w:rPr>
        <w:t>-</w:t>
      </w:r>
      <w:r w:rsidRPr="00AF16BC">
        <w:rPr>
          <w:rFonts w:ascii="Arial" w:hAnsi="Arial" w:cs="Arial"/>
          <w:sz w:val="18"/>
          <w:szCs w:val="18"/>
          <w:lang w:val="ru-RU"/>
        </w:rPr>
        <w:t>да болған салалары. Маңызы қаншалықты жоғары болатындығы,-олардың басқа астрономия салаларына қарағанда тұрмыста, ғылым мен техникада алатын орнынан көруге болады. Уақыт өлшеу және Жер бетінде дұрыс бағдарды анықтау мәселелерінен бастап, ғарыштық ұшуларға дейінгі практикалық қолданыс тапқан мәселелерді қамтиды. Бұл салалардың маңыздылығын келтірілген әдебиет тізімінен де көруге болады. Өкінерлік жайт, бұл әдебиеттің ішінде қазақ тілінде баспадан жарық көрген кітаптар саусақпен санарлықтай. Оның ішінде көзге ілігері Х. Әбішұлының “Халық астрономиясы” және «Аспан сырың» [24], Н. Бекбасардың мектептің 9 сыныбына арналған кітаптары [27, 28] және Жаңабаевтің «Астрономиясың. Алғашқы кітапты қазір табу өте қиын. Аталған кітаптардың кейінгілері мектепке арналған. Жоғары оқу орындарына арнап шығарылған қазақ тілінде кітап - соңғысы ғана. Қазір бұндай кітаптарды көптеп басылудың қажет екендігі анық көрінеді, өйткені жоғары оқу орындарын бітіретін физика және матема</w:t>
      </w:r>
      <w:r w:rsidRPr="00AF16BC">
        <w:rPr>
          <w:rFonts w:ascii="Times New Roman" w:hAnsi="Times New Roman"/>
          <w:sz w:val="18"/>
          <w:szCs w:val="18"/>
          <w:lang w:val="ru-RU"/>
        </w:rPr>
        <w:t>-</w:t>
      </w:r>
      <w:r w:rsidRPr="00AF16BC">
        <w:rPr>
          <w:rFonts w:ascii="Arial" w:hAnsi="Arial" w:cs="Arial"/>
          <w:sz w:val="18"/>
          <w:szCs w:val="18"/>
          <w:lang w:val="ru-RU"/>
        </w:rPr>
        <w:t>тика пәндерінің мұғалімдері пәнді ана тілінде оқымаса, терең меңгеруі қиынға түседі. Демек олар оқушыларға да жеткілікті дәрежеде астроно</w:t>
      </w:r>
      <w:r w:rsidRPr="00AF16BC">
        <w:rPr>
          <w:rFonts w:ascii="Times New Roman" w:hAnsi="Times New Roman"/>
          <w:sz w:val="18"/>
          <w:szCs w:val="18"/>
          <w:lang w:val="ru-RU"/>
        </w:rPr>
        <w:t>-</w:t>
      </w:r>
      <w:r w:rsidRPr="00AF16BC">
        <w:rPr>
          <w:rFonts w:ascii="Arial" w:hAnsi="Arial" w:cs="Arial"/>
          <w:sz w:val="18"/>
          <w:szCs w:val="18"/>
          <w:lang w:val="ru-RU"/>
        </w:rPr>
        <w:t>мия саласынан білім бере алмайды. Сонымен бірге, астрономия мате</w:t>
      </w:r>
      <w:r w:rsidRPr="00AF16BC">
        <w:rPr>
          <w:rFonts w:ascii="Times New Roman" w:hAnsi="Times New Roman"/>
          <w:sz w:val="18"/>
          <w:szCs w:val="18"/>
          <w:lang w:val="ru-RU"/>
        </w:rPr>
        <w:t>-</w:t>
      </w:r>
      <w:r w:rsidRPr="00AF16BC">
        <w:rPr>
          <w:rFonts w:ascii="Arial" w:hAnsi="Arial" w:cs="Arial"/>
          <w:sz w:val="18"/>
          <w:szCs w:val="18"/>
          <w:lang w:val="ru-RU"/>
        </w:rPr>
        <w:t>риалынан басқа пәндерді түсініп, менгеруге көмектесетін мәселелерді көптеп табуға болады.</w:t>
      </w:r>
    </w:p>
    <w:p w:rsidR="003323E4" w:rsidRPr="00AF16BC" w:rsidRDefault="003323E4">
      <w:pPr>
        <w:widowControl w:val="0"/>
        <w:autoSpaceDE w:val="0"/>
        <w:autoSpaceDN w:val="0"/>
        <w:adjustRightInd w:val="0"/>
        <w:spacing w:after="0" w:line="1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9" w:lineRule="auto"/>
        <w:ind w:firstLine="397"/>
        <w:jc w:val="both"/>
        <w:rPr>
          <w:rFonts w:ascii="Times New Roman" w:hAnsi="Times New Roman"/>
          <w:sz w:val="24"/>
          <w:szCs w:val="24"/>
          <w:lang w:val="ru-RU"/>
        </w:rPr>
      </w:pPr>
      <w:r w:rsidRPr="00AF16BC">
        <w:rPr>
          <w:rFonts w:ascii="Arial" w:hAnsi="Arial" w:cs="Arial"/>
          <w:sz w:val="18"/>
          <w:szCs w:val="18"/>
          <w:lang w:val="ru-RU"/>
        </w:rPr>
        <w:t>Бұл мәселелердің қарастыру тереңдігі жоғарғы оқу орнында астро</w:t>
      </w:r>
      <w:r w:rsidRPr="00AF16BC">
        <w:rPr>
          <w:rFonts w:ascii="Times New Roman" w:hAnsi="Times New Roman"/>
          <w:sz w:val="18"/>
          <w:szCs w:val="18"/>
          <w:lang w:val="ru-RU"/>
        </w:rPr>
        <w:t>-</w:t>
      </w:r>
      <w:r w:rsidRPr="00AF16BC">
        <w:rPr>
          <w:rFonts w:ascii="Arial" w:hAnsi="Arial" w:cs="Arial"/>
          <w:sz w:val="18"/>
          <w:szCs w:val="18"/>
          <w:lang w:val="ru-RU"/>
        </w:rPr>
        <w:t>номия пәнінің бағдарламасына сәйкес келеді. Сондықтан, бұл оқу құ­ ралы ең алдымен физика, математика, география мамандықтары бойын­ ша оқып жүрген болашақ мұғалімдеріне, жоғары сыныпта оқитын оқушыларға астрономиядан дайындалуға көмекші құрал болады. Со</w:t>
      </w:r>
      <w:r w:rsidRPr="00AF16BC">
        <w:rPr>
          <w:rFonts w:ascii="Times New Roman" w:hAnsi="Times New Roman"/>
          <w:sz w:val="18"/>
          <w:szCs w:val="18"/>
          <w:lang w:val="ru-RU"/>
        </w:rPr>
        <w:t>-</w:t>
      </w:r>
      <w:r w:rsidRPr="00AF16BC">
        <w:rPr>
          <w:rFonts w:ascii="Arial" w:hAnsi="Arial" w:cs="Arial"/>
          <w:sz w:val="18"/>
          <w:szCs w:val="18"/>
          <w:lang w:val="ru-RU"/>
        </w:rPr>
        <w:t>нымен, астрономия пәніне арнап шығарылатын оқулықтың кезегі алда ғой деп, автор астрономия саласының алғашқы және үлкен салаларына арнап көмекші құрал шығаруды мақсат қылып отыр. Бұл оқу құралы оқу ісінде өзіне тиісті орнын табар деп дәмеленеміз.</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64"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12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3</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64" w:right="4220" w:bottom="435" w:left="4080" w:header="720" w:footer="720" w:gutter="0"/>
          <w:cols w:space="720" w:equalWidth="0">
            <w:col w:w="100"/>
          </w:cols>
          <w:noEndnote/>
        </w:sectPr>
      </w:pPr>
    </w:p>
    <w:p w:rsidR="003323E4" w:rsidRPr="00AF16BC" w:rsidRDefault="00281624">
      <w:pPr>
        <w:widowControl w:val="0"/>
        <w:autoSpaceDE w:val="0"/>
        <w:autoSpaceDN w:val="0"/>
        <w:adjustRightInd w:val="0"/>
        <w:spacing w:after="0" w:line="240" w:lineRule="auto"/>
        <w:ind w:left="2400"/>
        <w:rPr>
          <w:rFonts w:ascii="Times New Roman" w:hAnsi="Times New Roman"/>
          <w:sz w:val="24"/>
          <w:szCs w:val="24"/>
          <w:lang w:val="ru-RU"/>
        </w:rPr>
      </w:pPr>
      <w:bookmarkStart w:id="1" w:name="page7"/>
      <w:bookmarkEnd w:id="1"/>
      <w:r w:rsidRPr="00AF16BC">
        <w:rPr>
          <w:rFonts w:ascii="Arial" w:hAnsi="Arial" w:cs="Arial"/>
          <w:b/>
          <w:bCs/>
          <w:sz w:val="24"/>
          <w:szCs w:val="24"/>
          <w:lang w:val="ru-RU"/>
        </w:rPr>
        <w:lastRenderedPageBreak/>
        <w:t>МАЗМҰНЫ</w:t>
      </w:r>
    </w:p>
    <w:p w:rsidR="003323E4" w:rsidRPr="00AF16BC" w:rsidRDefault="003323E4">
      <w:pPr>
        <w:widowControl w:val="0"/>
        <w:autoSpaceDE w:val="0"/>
        <w:autoSpaceDN w:val="0"/>
        <w:adjustRightInd w:val="0"/>
        <w:spacing w:after="0" w:line="17" w:lineRule="exact"/>
        <w:rPr>
          <w:rFonts w:ascii="Times New Roman" w:hAnsi="Times New Roman"/>
          <w:sz w:val="24"/>
          <w:szCs w:val="24"/>
          <w:lang w:val="ru-RU"/>
        </w:rPr>
      </w:pPr>
    </w:p>
    <w:p w:rsidR="003323E4" w:rsidRPr="00AF16BC" w:rsidRDefault="00281624">
      <w:pPr>
        <w:widowControl w:val="0"/>
        <w:tabs>
          <w:tab w:val="left" w:leader="dot" w:pos="596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Алғы сөз</w:t>
      </w:r>
      <w:r w:rsidRPr="00AF16BC">
        <w:rPr>
          <w:rFonts w:ascii="Times New Roman" w:hAnsi="Times New Roman"/>
          <w:sz w:val="24"/>
          <w:szCs w:val="24"/>
          <w:lang w:val="ru-RU"/>
        </w:rPr>
        <w:tab/>
      </w:r>
      <w:r w:rsidRPr="00AF16BC">
        <w:rPr>
          <w:rFonts w:ascii="Arial" w:hAnsi="Arial" w:cs="Arial"/>
          <w:sz w:val="21"/>
          <w:szCs w:val="21"/>
          <w:lang w:val="ru-RU"/>
        </w:rPr>
        <w:t>3</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96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Кіріспе</w:t>
      </w:r>
      <w:r w:rsidRPr="00AF16BC">
        <w:rPr>
          <w:rFonts w:ascii="Times New Roman" w:hAnsi="Times New Roman"/>
          <w:sz w:val="24"/>
          <w:szCs w:val="24"/>
          <w:lang w:val="ru-RU"/>
        </w:rPr>
        <w:tab/>
        <w:t>7</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АСТРОМЕТРИЯ</w:t>
      </w:r>
    </w:p>
    <w:p w:rsidR="003323E4" w:rsidRPr="00AF16BC" w:rsidRDefault="003323E4">
      <w:pPr>
        <w:widowControl w:val="0"/>
        <w:autoSpaceDE w:val="0"/>
        <w:autoSpaceDN w:val="0"/>
        <w:adjustRightInd w:val="0"/>
        <w:spacing w:after="0" w:line="8"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Pr>
          <w:rFonts w:ascii="Arial" w:hAnsi="Arial" w:cs="Arial"/>
          <w:i/>
          <w:iCs/>
          <w:sz w:val="24"/>
          <w:szCs w:val="24"/>
        </w:rPr>
        <w:t>I</w:t>
      </w:r>
      <w:r w:rsidRPr="00AF16BC">
        <w:rPr>
          <w:rFonts w:ascii="Arial" w:hAnsi="Arial" w:cs="Arial"/>
          <w:i/>
          <w:iCs/>
          <w:sz w:val="24"/>
          <w:szCs w:val="24"/>
          <w:lang w:val="ru-RU"/>
        </w:rPr>
        <w:t xml:space="preserve"> тарау. Шоқжұлдыздар</w:t>
      </w:r>
      <w:r w:rsidRPr="00AF16BC">
        <w:rPr>
          <w:rFonts w:ascii="Times New Roman" w:hAnsi="Times New Roman"/>
          <w:sz w:val="24"/>
          <w:szCs w:val="24"/>
          <w:lang w:val="ru-RU"/>
        </w:rPr>
        <w:tab/>
        <w:t>23</w:t>
      </w:r>
    </w:p>
    <w:p w:rsidR="003323E4" w:rsidRPr="00AF16BC" w:rsidRDefault="003323E4">
      <w:pPr>
        <w:widowControl w:val="0"/>
        <w:autoSpaceDE w:val="0"/>
        <w:autoSpaceDN w:val="0"/>
        <w:adjustRightInd w:val="0"/>
        <w:spacing w:after="0" w:line="16"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§1. Жұлдызды аспанның көр</w:t>
      </w:r>
      <w:r>
        <w:rPr>
          <w:rFonts w:ascii="Arial" w:hAnsi="Arial" w:cs="Arial"/>
          <w:sz w:val="24"/>
          <w:szCs w:val="24"/>
        </w:rPr>
        <w:t>i</w:t>
      </w:r>
      <w:r w:rsidRPr="00AF16BC">
        <w:rPr>
          <w:rFonts w:ascii="Arial" w:hAnsi="Arial" w:cs="Arial"/>
          <w:sz w:val="24"/>
          <w:szCs w:val="24"/>
          <w:lang w:val="ru-RU"/>
        </w:rPr>
        <w:t>н</w:t>
      </w:r>
      <w:r>
        <w:rPr>
          <w:rFonts w:ascii="Arial" w:hAnsi="Arial" w:cs="Arial"/>
          <w:sz w:val="24"/>
          <w:szCs w:val="24"/>
        </w:rPr>
        <w:t>i</w:t>
      </w:r>
      <w:r w:rsidRPr="00AF16BC">
        <w:rPr>
          <w:rFonts w:ascii="Arial" w:hAnsi="Arial" w:cs="Arial"/>
          <w:sz w:val="24"/>
          <w:szCs w:val="24"/>
          <w:lang w:val="ru-RU"/>
        </w:rPr>
        <w:t>с</w:t>
      </w:r>
      <w:r>
        <w:rPr>
          <w:rFonts w:ascii="Arial" w:hAnsi="Arial" w:cs="Arial"/>
          <w:sz w:val="24"/>
          <w:szCs w:val="24"/>
        </w:rPr>
        <w:t>i</w:t>
      </w:r>
      <w:r w:rsidRPr="00AF16BC">
        <w:rPr>
          <w:rFonts w:ascii="Times New Roman" w:hAnsi="Times New Roman"/>
          <w:sz w:val="24"/>
          <w:szCs w:val="24"/>
          <w:lang w:val="ru-RU"/>
        </w:rPr>
        <w:tab/>
      </w:r>
      <w:r w:rsidRPr="00AF16BC">
        <w:rPr>
          <w:rFonts w:ascii="Arial" w:hAnsi="Arial" w:cs="Arial"/>
          <w:sz w:val="21"/>
          <w:szCs w:val="21"/>
          <w:lang w:val="ru-RU"/>
        </w:rPr>
        <w:t>23</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§2. Жұлдыздың аспанғады көр</w:t>
      </w:r>
      <w:r>
        <w:rPr>
          <w:rFonts w:ascii="Arial" w:hAnsi="Arial" w:cs="Arial"/>
          <w:sz w:val="24"/>
          <w:szCs w:val="24"/>
        </w:rPr>
        <w:t>i</w:t>
      </w:r>
      <w:r w:rsidRPr="00AF16BC">
        <w:rPr>
          <w:rFonts w:ascii="Arial" w:hAnsi="Arial" w:cs="Arial"/>
          <w:sz w:val="24"/>
          <w:szCs w:val="24"/>
          <w:lang w:val="ru-RU"/>
        </w:rPr>
        <w:t>нерл</w:t>
      </w:r>
      <w:r>
        <w:rPr>
          <w:rFonts w:ascii="Arial" w:hAnsi="Arial" w:cs="Arial"/>
          <w:sz w:val="24"/>
          <w:szCs w:val="24"/>
        </w:rPr>
        <w:t>i</w:t>
      </w:r>
      <w:r w:rsidRPr="00AF16BC">
        <w:rPr>
          <w:rFonts w:ascii="Arial" w:hAnsi="Arial" w:cs="Arial"/>
          <w:sz w:val="24"/>
          <w:szCs w:val="24"/>
          <w:lang w:val="ru-RU"/>
        </w:rPr>
        <w:t>к қозғалысы</w:t>
      </w:r>
      <w:r w:rsidRPr="00AF16BC">
        <w:rPr>
          <w:rFonts w:ascii="Times New Roman" w:hAnsi="Times New Roman"/>
          <w:sz w:val="24"/>
          <w:szCs w:val="24"/>
          <w:lang w:val="ru-RU"/>
        </w:rPr>
        <w:tab/>
      </w:r>
      <w:r w:rsidRPr="00AF16BC">
        <w:rPr>
          <w:rFonts w:ascii="Arial" w:hAnsi="Arial" w:cs="Arial"/>
          <w:sz w:val="21"/>
          <w:szCs w:val="21"/>
          <w:lang w:val="ru-RU"/>
        </w:rPr>
        <w:t>24</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§3. Жұлдызды аспанда шоқжұлдыздарды</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тауып үйрену</w:t>
      </w:r>
      <w:r w:rsidRPr="00AF16BC">
        <w:rPr>
          <w:rFonts w:ascii="Times New Roman" w:hAnsi="Times New Roman"/>
          <w:sz w:val="24"/>
          <w:szCs w:val="24"/>
          <w:lang w:val="ru-RU"/>
        </w:rPr>
        <w:tab/>
      </w:r>
      <w:r w:rsidRPr="00AF16BC">
        <w:rPr>
          <w:rFonts w:ascii="Arial" w:hAnsi="Arial" w:cs="Arial"/>
          <w:sz w:val="21"/>
          <w:szCs w:val="21"/>
          <w:lang w:val="ru-RU"/>
        </w:rPr>
        <w:t>26</w:t>
      </w:r>
    </w:p>
    <w:p w:rsidR="003323E4" w:rsidRPr="00AF16BC" w:rsidRDefault="003323E4">
      <w:pPr>
        <w:widowControl w:val="0"/>
        <w:autoSpaceDE w:val="0"/>
        <w:autoSpaceDN w:val="0"/>
        <w:adjustRightInd w:val="0"/>
        <w:spacing w:after="0" w:line="29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Pr>
          <w:rFonts w:ascii="Arial" w:hAnsi="Arial" w:cs="Arial"/>
          <w:i/>
          <w:iCs/>
          <w:sz w:val="24"/>
          <w:szCs w:val="24"/>
        </w:rPr>
        <w:t>II</w:t>
      </w:r>
      <w:r w:rsidRPr="00AF16BC">
        <w:rPr>
          <w:rFonts w:ascii="Arial" w:hAnsi="Arial" w:cs="Arial"/>
          <w:i/>
          <w:iCs/>
          <w:sz w:val="24"/>
          <w:szCs w:val="24"/>
          <w:lang w:val="ru-RU"/>
        </w:rPr>
        <w:t xml:space="preserve"> тарау. Сфералық астрономия элементтер</w:t>
      </w:r>
      <w:r>
        <w:rPr>
          <w:rFonts w:ascii="Arial" w:hAnsi="Arial" w:cs="Arial"/>
          <w:i/>
          <w:iCs/>
          <w:sz w:val="24"/>
          <w:szCs w:val="24"/>
        </w:rPr>
        <w:t>i</w:t>
      </w:r>
    </w:p>
    <w:p w:rsidR="003323E4" w:rsidRPr="00AF16BC" w:rsidRDefault="003323E4">
      <w:pPr>
        <w:widowControl w:val="0"/>
        <w:autoSpaceDE w:val="0"/>
        <w:autoSpaceDN w:val="0"/>
        <w:adjustRightInd w:val="0"/>
        <w:spacing w:after="0" w:line="16"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§4. Аспан сферасының элементтер</w:t>
      </w:r>
      <w:r>
        <w:rPr>
          <w:rFonts w:ascii="Arial" w:hAnsi="Arial" w:cs="Arial"/>
          <w:sz w:val="24"/>
          <w:szCs w:val="24"/>
        </w:rPr>
        <w:t>i</w:t>
      </w:r>
      <w:r w:rsidRPr="00AF16BC">
        <w:rPr>
          <w:rFonts w:ascii="Times New Roman" w:hAnsi="Times New Roman"/>
          <w:sz w:val="24"/>
          <w:szCs w:val="24"/>
          <w:lang w:val="ru-RU"/>
        </w:rPr>
        <w:tab/>
      </w:r>
      <w:r w:rsidRPr="00AF16BC">
        <w:rPr>
          <w:rFonts w:ascii="Arial" w:hAnsi="Arial" w:cs="Arial"/>
          <w:sz w:val="21"/>
          <w:szCs w:val="21"/>
          <w:lang w:val="ru-RU"/>
        </w:rPr>
        <w:t>32</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§5. Аспан координаттарының жүйелер</w:t>
      </w:r>
      <w:r>
        <w:rPr>
          <w:rFonts w:ascii="Arial" w:hAnsi="Arial" w:cs="Arial"/>
          <w:sz w:val="24"/>
          <w:szCs w:val="24"/>
        </w:rPr>
        <w:t>i</w:t>
      </w:r>
      <w:r w:rsidRPr="00AF16BC">
        <w:rPr>
          <w:rFonts w:ascii="Times New Roman" w:hAnsi="Times New Roman"/>
          <w:sz w:val="24"/>
          <w:szCs w:val="24"/>
          <w:lang w:val="ru-RU"/>
        </w:rPr>
        <w:tab/>
      </w:r>
      <w:r w:rsidRPr="00AF16BC">
        <w:rPr>
          <w:rFonts w:ascii="Arial" w:hAnsi="Arial" w:cs="Arial"/>
          <w:sz w:val="21"/>
          <w:szCs w:val="21"/>
          <w:lang w:val="ru-RU"/>
        </w:rPr>
        <w:t>35</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§6. Шырақ координаттарының тәул</w:t>
      </w:r>
      <w:r>
        <w:rPr>
          <w:rFonts w:ascii="Arial" w:hAnsi="Arial" w:cs="Arial"/>
          <w:sz w:val="24"/>
          <w:szCs w:val="24"/>
        </w:rPr>
        <w:t>i</w:t>
      </w:r>
      <w:r w:rsidRPr="00AF16BC">
        <w:rPr>
          <w:rFonts w:ascii="Arial" w:hAnsi="Arial" w:cs="Arial"/>
          <w:sz w:val="24"/>
          <w:szCs w:val="24"/>
          <w:lang w:val="ru-RU"/>
        </w:rPr>
        <w:t>к бойы</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өзгеру</w:t>
      </w:r>
      <w:r>
        <w:rPr>
          <w:rFonts w:ascii="Arial" w:hAnsi="Arial" w:cs="Arial"/>
          <w:sz w:val="24"/>
          <w:szCs w:val="24"/>
        </w:rPr>
        <w:t>i</w:t>
      </w:r>
      <w:r w:rsidRPr="00AF16BC">
        <w:rPr>
          <w:rFonts w:ascii="Arial" w:hAnsi="Arial" w:cs="Arial"/>
          <w:sz w:val="24"/>
          <w:szCs w:val="24"/>
          <w:lang w:val="ru-RU"/>
        </w:rPr>
        <w:t xml:space="preserve"> кульминация</w:t>
      </w:r>
      <w:r w:rsidRPr="00AF16BC">
        <w:rPr>
          <w:rFonts w:ascii="Times New Roman" w:hAnsi="Times New Roman"/>
          <w:sz w:val="24"/>
          <w:szCs w:val="24"/>
          <w:lang w:val="ru-RU"/>
        </w:rPr>
        <w:tab/>
      </w:r>
      <w:r w:rsidRPr="00AF16BC">
        <w:rPr>
          <w:rFonts w:ascii="Arial" w:hAnsi="Arial" w:cs="Arial"/>
          <w:sz w:val="21"/>
          <w:szCs w:val="21"/>
          <w:lang w:val="ru-RU"/>
        </w:rPr>
        <w:t>39</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§7. Астрономиялық рефракция және</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тәул</w:t>
      </w:r>
      <w:r>
        <w:rPr>
          <w:rFonts w:ascii="Arial" w:hAnsi="Arial" w:cs="Arial"/>
          <w:sz w:val="24"/>
          <w:szCs w:val="24"/>
        </w:rPr>
        <w:t>i</w:t>
      </w:r>
      <w:r w:rsidRPr="00AF16BC">
        <w:rPr>
          <w:rFonts w:ascii="Arial" w:hAnsi="Arial" w:cs="Arial"/>
          <w:sz w:val="24"/>
          <w:szCs w:val="24"/>
          <w:lang w:val="ru-RU"/>
        </w:rPr>
        <w:t>кт</w:t>
      </w:r>
      <w:r>
        <w:rPr>
          <w:rFonts w:ascii="Arial" w:hAnsi="Arial" w:cs="Arial"/>
          <w:sz w:val="24"/>
          <w:szCs w:val="24"/>
        </w:rPr>
        <w:t>i</w:t>
      </w:r>
      <w:r w:rsidRPr="00AF16BC">
        <w:rPr>
          <w:rFonts w:ascii="Arial" w:hAnsi="Arial" w:cs="Arial"/>
          <w:sz w:val="24"/>
          <w:szCs w:val="24"/>
          <w:lang w:val="ru-RU"/>
        </w:rPr>
        <w:t>к параллакс</w:t>
      </w:r>
      <w:r w:rsidRPr="00AF16BC">
        <w:rPr>
          <w:rFonts w:ascii="Times New Roman" w:hAnsi="Times New Roman"/>
          <w:sz w:val="24"/>
          <w:szCs w:val="24"/>
          <w:lang w:val="ru-RU"/>
        </w:rPr>
        <w:tab/>
      </w:r>
      <w:r w:rsidRPr="00AF16BC">
        <w:rPr>
          <w:rFonts w:ascii="Arial" w:hAnsi="Arial" w:cs="Arial"/>
          <w:sz w:val="21"/>
          <w:szCs w:val="21"/>
          <w:lang w:val="ru-RU"/>
        </w:rPr>
        <w:t>42</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§8. Параллакст</w:t>
      </w:r>
      <w:r>
        <w:rPr>
          <w:rFonts w:ascii="Arial" w:hAnsi="Arial" w:cs="Arial"/>
          <w:sz w:val="24"/>
          <w:szCs w:val="24"/>
        </w:rPr>
        <w:t>i</w:t>
      </w:r>
      <w:r w:rsidRPr="00AF16BC">
        <w:rPr>
          <w:rFonts w:ascii="Arial" w:hAnsi="Arial" w:cs="Arial"/>
          <w:sz w:val="24"/>
          <w:szCs w:val="24"/>
          <w:lang w:val="ru-RU"/>
        </w:rPr>
        <w:t>к үшбұрыш</w:t>
      </w:r>
      <w:r w:rsidRPr="00AF16BC">
        <w:rPr>
          <w:rFonts w:ascii="Times New Roman" w:hAnsi="Times New Roman"/>
          <w:sz w:val="24"/>
          <w:szCs w:val="24"/>
          <w:lang w:val="ru-RU"/>
        </w:rPr>
        <w:tab/>
      </w:r>
      <w:r w:rsidRPr="00AF16BC">
        <w:rPr>
          <w:rFonts w:ascii="Arial" w:hAnsi="Arial" w:cs="Arial"/>
          <w:sz w:val="21"/>
          <w:szCs w:val="21"/>
          <w:lang w:val="ru-RU"/>
        </w:rPr>
        <w:t>44</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§9. Шырақтардың шығуы мен батуының уақыт</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мезеттер</w:t>
      </w:r>
      <w:r>
        <w:rPr>
          <w:rFonts w:ascii="Arial" w:hAnsi="Arial" w:cs="Arial"/>
          <w:sz w:val="24"/>
          <w:szCs w:val="24"/>
        </w:rPr>
        <w:t>i</w:t>
      </w:r>
      <w:r w:rsidRPr="00AF16BC">
        <w:rPr>
          <w:rFonts w:ascii="Arial" w:hAnsi="Arial" w:cs="Arial"/>
          <w:sz w:val="24"/>
          <w:szCs w:val="24"/>
          <w:lang w:val="ru-RU"/>
        </w:rPr>
        <w:t>н және азимуттарын есептеу</w:t>
      </w:r>
      <w:r w:rsidRPr="00AF16BC">
        <w:rPr>
          <w:rFonts w:ascii="Times New Roman" w:hAnsi="Times New Roman"/>
          <w:sz w:val="24"/>
          <w:szCs w:val="24"/>
          <w:lang w:val="ru-RU"/>
        </w:rPr>
        <w:tab/>
      </w:r>
      <w:r w:rsidRPr="00AF16BC">
        <w:rPr>
          <w:rFonts w:ascii="Arial" w:hAnsi="Arial" w:cs="Arial"/>
          <w:sz w:val="21"/>
          <w:szCs w:val="21"/>
          <w:lang w:val="ru-RU"/>
        </w:rPr>
        <w:t>48</w:t>
      </w:r>
    </w:p>
    <w:p w:rsidR="003323E4" w:rsidRPr="00AF16BC" w:rsidRDefault="003323E4">
      <w:pPr>
        <w:widowControl w:val="0"/>
        <w:autoSpaceDE w:val="0"/>
        <w:autoSpaceDN w:val="0"/>
        <w:adjustRightInd w:val="0"/>
        <w:spacing w:after="0" w:line="29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Pr>
          <w:rFonts w:ascii="Arial" w:hAnsi="Arial" w:cs="Arial"/>
          <w:i/>
          <w:iCs/>
          <w:sz w:val="24"/>
          <w:szCs w:val="24"/>
        </w:rPr>
        <w:t>III</w:t>
      </w:r>
      <w:r w:rsidRPr="00AF16BC">
        <w:rPr>
          <w:rFonts w:ascii="Arial" w:hAnsi="Arial" w:cs="Arial"/>
          <w:i/>
          <w:iCs/>
          <w:sz w:val="24"/>
          <w:szCs w:val="24"/>
          <w:lang w:val="ru-RU"/>
        </w:rPr>
        <w:t xml:space="preserve"> тарау. Практикалық астрономия мәселелер</w:t>
      </w:r>
      <w:r>
        <w:rPr>
          <w:rFonts w:ascii="Arial" w:hAnsi="Arial" w:cs="Arial"/>
          <w:i/>
          <w:iCs/>
          <w:sz w:val="24"/>
          <w:szCs w:val="24"/>
        </w:rPr>
        <w:t>i</w:t>
      </w:r>
    </w:p>
    <w:p w:rsidR="003323E4" w:rsidRPr="00AF16BC" w:rsidRDefault="003323E4">
      <w:pPr>
        <w:widowControl w:val="0"/>
        <w:autoSpaceDE w:val="0"/>
        <w:autoSpaceDN w:val="0"/>
        <w:adjustRightInd w:val="0"/>
        <w:spacing w:after="0" w:line="16"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§10. Уақыт өлшеу</w:t>
      </w:r>
      <w:r w:rsidRPr="00AF16BC">
        <w:rPr>
          <w:rFonts w:ascii="Times New Roman" w:hAnsi="Times New Roman"/>
          <w:sz w:val="24"/>
          <w:szCs w:val="24"/>
          <w:lang w:val="ru-RU"/>
        </w:rPr>
        <w:tab/>
      </w:r>
      <w:r w:rsidRPr="00AF16BC">
        <w:rPr>
          <w:rFonts w:ascii="Arial" w:hAnsi="Arial" w:cs="Arial"/>
          <w:sz w:val="21"/>
          <w:szCs w:val="21"/>
          <w:lang w:val="ru-RU"/>
        </w:rPr>
        <w:t>51</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§11. Жерг</w:t>
      </w:r>
      <w:r>
        <w:rPr>
          <w:rFonts w:ascii="Arial" w:hAnsi="Arial" w:cs="Arial"/>
          <w:sz w:val="24"/>
          <w:szCs w:val="24"/>
        </w:rPr>
        <w:t>i</w:t>
      </w:r>
      <w:r w:rsidRPr="00AF16BC">
        <w:rPr>
          <w:rFonts w:ascii="Arial" w:hAnsi="Arial" w:cs="Arial"/>
          <w:sz w:val="24"/>
          <w:szCs w:val="24"/>
          <w:lang w:val="ru-RU"/>
        </w:rPr>
        <w:t>л</w:t>
      </w:r>
      <w:r>
        <w:rPr>
          <w:rFonts w:ascii="Arial" w:hAnsi="Arial" w:cs="Arial"/>
          <w:sz w:val="24"/>
          <w:szCs w:val="24"/>
        </w:rPr>
        <w:t>i</w:t>
      </w:r>
      <w:r w:rsidRPr="00AF16BC">
        <w:rPr>
          <w:rFonts w:ascii="Arial" w:hAnsi="Arial" w:cs="Arial"/>
          <w:sz w:val="24"/>
          <w:szCs w:val="24"/>
          <w:lang w:val="ru-RU"/>
        </w:rPr>
        <w:t>кт</w:t>
      </w:r>
      <w:r>
        <w:rPr>
          <w:rFonts w:ascii="Arial" w:hAnsi="Arial" w:cs="Arial"/>
          <w:sz w:val="24"/>
          <w:szCs w:val="24"/>
        </w:rPr>
        <w:t>i</w:t>
      </w:r>
      <w:r w:rsidRPr="00AF16BC">
        <w:rPr>
          <w:rFonts w:ascii="Arial" w:hAnsi="Arial" w:cs="Arial"/>
          <w:sz w:val="24"/>
          <w:szCs w:val="24"/>
          <w:lang w:val="ru-RU"/>
        </w:rPr>
        <w:t>, әлемд</w:t>
      </w:r>
      <w:r>
        <w:rPr>
          <w:rFonts w:ascii="Arial" w:hAnsi="Arial" w:cs="Arial"/>
          <w:sz w:val="24"/>
          <w:szCs w:val="24"/>
        </w:rPr>
        <w:t>i</w:t>
      </w:r>
      <w:r w:rsidRPr="00AF16BC">
        <w:rPr>
          <w:rFonts w:ascii="Arial" w:hAnsi="Arial" w:cs="Arial"/>
          <w:sz w:val="24"/>
          <w:szCs w:val="24"/>
          <w:lang w:val="ru-RU"/>
        </w:rPr>
        <w:t>к, белдеул</w:t>
      </w:r>
      <w:r>
        <w:rPr>
          <w:rFonts w:ascii="Arial" w:hAnsi="Arial" w:cs="Arial"/>
          <w:sz w:val="24"/>
          <w:szCs w:val="24"/>
        </w:rPr>
        <w:t>i</w:t>
      </w:r>
      <w:r w:rsidRPr="00AF16BC">
        <w:rPr>
          <w:rFonts w:ascii="Arial" w:hAnsi="Arial" w:cs="Arial"/>
          <w:sz w:val="24"/>
          <w:szCs w:val="24"/>
          <w:lang w:val="ru-RU"/>
        </w:rPr>
        <w:t>к, жазғы және</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декретт</w:t>
      </w:r>
      <w:r>
        <w:rPr>
          <w:rFonts w:ascii="Arial" w:hAnsi="Arial" w:cs="Arial"/>
          <w:sz w:val="24"/>
          <w:szCs w:val="24"/>
        </w:rPr>
        <w:t>i</w:t>
      </w:r>
      <w:r w:rsidRPr="00AF16BC">
        <w:rPr>
          <w:rFonts w:ascii="Arial" w:hAnsi="Arial" w:cs="Arial"/>
          <w:sz w:val="24"/>
          <w:szCs w:val="24"/>
          <w:lang w:val="ru-RU"/>
        </w:rPr>
        <w:t>к уақыт</w:t>
      </w:r>
      <w:r w:rsidRPr="00AF16BC">
        <w:rPr>
          <w:rFonts w:ascii="Times New Roman" w:hAnsi="Times New Roman"/>
          <w:sz w:val="24"/>
          <w:szCs w:val="24"/>
          <w:lang w:val="ru-RU"/>
        </w:rPr>
        <w:tab/>
      </w:r>
      <w:r w:rsidRPr="00AF16BC">
        <w:rPr>
          <w:rFonts w:ascii="Arial" w:hAnsi="Arial" w:cs="Arial"/>
          <w:sz w:val="21"/>
          <w:szCs w:val="21"/>
          <w:lang w:val="ru-RU"/>
        </w:rPr>
        <w:t>55</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§12. күнт</w:t>
      </w:r>
      <w:r>
        <w:rPr>
          <w:rFonts w:ascii="Arial" w:hAnsi="Arial" w:cs="Arial"/>
          <w:sz w:val="24"/>
          <w:szCs w:val="24"/>
        </w:rPr>
        <w:t>i</w:t>
      </w:r>
      <w:r w:rsidRPr="00AF16BC">
        <w:rPr>
          <w:rFonts w:ascii="Arial" w:hAnsi="Arial" w:cs="Arial"/>
          <w:sz w:val="24"/>
          <w:szCs w:val="24"/>
          <w:lang w:val="ru-RU"/>
        </w:rPr>
        <w:t>збе</w:t>
      </w:r>
      <w:r w:rsidRPr="00AF16BC">
        <w:rPr>
          <w:rFonts w:ascii="Times New Roman" w:hAnsi="Times New Roman"/>
          <w:sz w:val="24"/>
          <w:szCs w:val="24"/>
          <w:lang w:val="ru-RU"/>
        </w:rPr>
        <w:tab/>
      </w:r>
      <w:r w:rsidRPr="00AF16BC">
        <w:rPr>
          <w:rFonts w:ascii="Arial" w:hAnsi="Arial" w:cs="Arial"/>
          <w:sz w:val="21"/>
          <w:szCs w:val="21"/>
          <w:lang w:val="ru-RU"/>
        </w:rPr>
        <w:t>58</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§13. Қазақ күнт</w:t>
      </w:r>
      <w:r>
        <w:rPr>
          <w:rFonts w:ascii="Arial" w:hAnsi="Arial" w:cs="Arial"/>
          <w:sz w:val="24"/>
          <w:szCs w:val="24"/>
        </w:rPr>
        <w:t>i</w:t>
      </w:r>
      <w:r w:rsidRPr="00AF16BC">
        <w:rPr>
          <w:rFonts w:ascii="Arial" w:hAnsi="Arial" w:cs="Arial"/>
          <w:sz w:val="24"/>
          <w:szCs w:val="24"/>
          <w:lang w:val="ru-RU"/>
        </w:rPr>
        <w:t>збес</w:t>
      </w:r>
      <w:r>
        <w:rPr>
          <w:rFonts w:ascii="Arial" w:hAnsi="Arial" w:cs="Arial"/>
          <w:sz w:val="24"/>
          <w:szCs w:val="24"/>
        </w:rPr>
        <w:t>i</w:t>
      </w:r>
      <w:r w:rsidRPr="00AF16BC">
        <w:rPr>
          <w:rFonts w:ascii="Times New Roman" w:hAnsi="Times New Roman"/>
          <w:sz w:val="24"/>
          <w:szCs w:val="24"/>
          <w:lang w:val="ru-RU"/>
        </w:rPr>
        <w:tab/>
      </w:r>
      <w:r w:rsidRPr="00AF16BC">
        <w:rPr>
          <w:rFonts w:ascii="Arial" w:hAnsi="Arial" w:cs="Arial"/>
          <w:sz w:val="21"/>
          <w:szCs w:val="21"/>
          <w:lang w:val="ru-RU"/>
        </w:rPr>
        <w:t>63</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§14. Уақыт қызмет</w:t>
      </w:r>
      <w:r>
        <w:rPr>
          <w:rFonts w:ascii="Arial" w:hAnsi="Arial" w:cs="Arial"/>
          <w:sz w:val="24"/>
          <w:szCs w:val="24"/>
        </w:rPr>
        <w:t>i</w:t>
      </w:r>
      <w:r w:rsidRPr="00AF16BC">
        <w:rPr>
          <w:rFonts w:ascii="Times New Roman" w:hAnsi="Times New Roman"/>
          <w:sz w:val="24"/>
          <w:szCs w:val="24"/>
          <w:lang w:val="ru-RU"/>
        </w:rPr>
        <w:tab/>
      </w:r>
      <w:r w:rsidRPr="00AF16BC">
        <w:rPr>
          <w:rFonts w:ascii="Arial" w:hAnsi="Arial" w:cs="Arial"/>
          <w:sz w:val="21"/>
          <w:szCs w:val="21"/>
          <w:lang w:val="ru-RU"/>
        </w:rPr>
        <w:t>66</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§15. Жер бет</w:t>
      </w:r>
      <w:r>
        <w:rPr>
          <w:rFonts w:ascii="Arial" w:hAnsi="Arial" w:cs="Arial"/>
          <w:sz w:val="24"/>
          <w:szCs w:val="24"/>
        </w:rPr>
        <w:t>i</w:t>
      </w:r>
      <w:r w:rsidRPr="00AF16BC">
        <w:rPr>
          <w:rFonts w:ascii="Arial" w:hAnsi="Arial" w:cs="Arial"/>
          <w:sz w:val="24"/>
          <w:szCs w:val="24"/>
          <w:lang w:val="ru-RU"/>
        </w:rPr>
        <w:t>нде дұрыс бағдарды анықтау әд</w:t>
      </w:r>
      <w:r>
        <w:rPr>
          <w:rFonts w:ascii="Arial" w:hAnsi="Arial" w:cs="Arial"/>
          <w:sz w:val="24"/>
          <w:szCs w:val="24"/>
        </w:rPr>
        <w:t>i</w:t>
      </w:r>
      <w:r w:rsidRPr="00AF16BC">
        <w:rPr>
          <w:rFonts w:ascii="Arial" w:hAnsi="Arial" w:cs="Arial"/>
          <w:sz w:val="24"/>
          <w:szCs w:val="24"/>
          <w:lang w:val="ru-RU"/>
        </w:rPr>
        <w:t>стер</w:t>
      </w:r>
      <w:r>
        <w:rPr>
          <w:rFonts w:ascii="Arial" w:hAnsi="Arial" w:cs="Arial"/>
          <w:sz w:val="24"/>
          <w:szCs w:val="24"/>
        </w:rPr>
        <w:t>i</w:t>
      </w:r>
      <w:r w:rsidRPr="00AF16BC">
        <w:rPr>
          <w:rFonts w:ascii="Times New Roman" w:hAnsi="Times New Roman"/>
          <w:sz w:val="24"/>
          <w:szCs w:val="24"/>
          <w:lang w:val="ru-RU"/>
        </w:rPr>
        <w:tab/>
      </w:r>
      <w:r w:rsidRPr="00AF16BC">
        <w:rPr>
          <w:rFonts w:ascii="Arial" w:hAnsi="Arial" w:cs="Arial"/>
          <w:sz w:val="21"/>
          <w:szCs w:val="21"/>
          <w:lang w:val="ru-RU"/>
        </w:rPr>
        <w:t>71</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§16. Жер формасын анықтау</w:t>
      </w:r>
      <w:r w:rsidRPr="00AF16BC">
        <w:rPr>
          <w:rFonts w:ascii="Times New Roman" w:hAnsi="Times New Roman"/>
          <w:sz w:val="24"/>
          <w:szCs w:val="24"/>
          <w:lang w:val="ru-RU"/>
        </w:rPr>
        <w:tab/>
      </w:r>
      <w:r w:rsidRPr="00AF16BC">
        <w:rPr>
          <w:rFonts w:ascii="Arial" w:hAnsi="Arial" w:cs="Arial"/>
          <w:sz w:val="21"/>
          <w:szCs w:val="21"/>
          <w:lang w:val="ru-RU"/>
        </w:rPr>
        <w:t>73</w:t>
      </w:r>
    </w:p>
    <w:p w:rsidR="003323E4" w:rsidRPr="00AF16BC" w:rsidRDefault="003323E4">
      <w:pPr>
        <w:widowControl w:val="0"/>
        <w:autoSpaceDE w:val="0"/>
        <w:autoSpaceDN w:val="0"/>
        <w:adjustRightInd w:val="0"/>
        <w:spacing w:after="0" w:line="300"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Қорытынды</w:t>
      </w:r>
      <w:r w:rsidRPr="00AF16BC">
        <w:rPr>
          <w:rFonts w:ascii="Times New Roman" w:hAnsi="Times New Roman"/>
          <w:sz w:val="24"/>
          <w:szCs w:val="24"/>
          <w:lang w:val="ru-RU"/>
        </w:rPr>
        <w:tab/>
      </w:r>
      <w:r w:rsidRPr="00AF16BC">
        <w:rPr>
          <w:rFonts w:ascii="Arial" w:hAnsi="Arial" w:cs="Arial"/>
          <w:sz w:val="21"/>
          <w:szCs w:val="21"/>
          <w:lang w:val="ru-RU"/>
        </w:rPr>
        <w:t>79</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tabs>
          <w:tab w:val="left" w:leader="dot" w:pos="588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Пайдаланылған әдебиет</w:t>
      </w:r>
      <w:r w:rsidRPr="00AF16BC">
        <w:rPr>
          <w:rFonts w:ascii="Times New Roman" w:hAnsi="Times New Roman"/>
          <w:sz w:val="24"/>
          <w:szCs w:val="24"/>
          <w:lang w:val="ru-RU"/>
        </w:rPr>
        <w:tab/>
      </w:r>
      <w:r w:rsidRPr="00AF16BC">
        <w:rPr>
          <w:rFonts w:ascii="Arial" w:hAnsi="Arial" w:cs="Arial"/>
          <w:sz w:val="21"/>
          <w:szCs w:val="21"/>
          <w:lang w:val="ru-RU"/>
        </w:rPr>
        <w:t>80</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0"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17" w:lineRule="exact"/>
        <w:rPr>
          <w:rFonts w:ascii="Times New Roman" w:hAnsi="Times New Roman"/>
          <w:sz w:val="24"/>
          <w:szCs w:val="24"/>
          <w:lang w:val="ru-RU"/>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4</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0" w:right="4060" w:bottom="435" w:left="4240" w:header="720" w:footer="720" w:gutter="0"/>
          <w:cols w:space="720" w:equalWidth="0">
            <w:col w:w="100"/>
          </w:cols>
          <w:noEndnote/>
        </w:sectPr>
      </w:pPr>
    </w:p>
    <w:tbl>
      <w:tblPr>
        <w:tblW w:w="0" w:type="auto"/>
        <w:tblLayout w:type="fixed"/>
        <w:tblCellMar>
          <w:left w:w="0" w:type="dxa"/>
          <w:right w:w="0" w:type="dxa"/>
        </w:tblCellMar>
        <w:tblLook w:val="0000"/>
      </w:tblPr>
      <w:tblGrid>
        <w:gridCol w:w="180"/>
        <w:gridCol w:w="260"/>
        <w:gridCol w:w="5320"/>
        <w:gridCol w:w="360"/>
      </w:tblGrid>
      <w:tr w:rsidR="003323E4" w:rsidRPr="00AF16BC">
        <w:trPr>
          <w:trHeight w:val="288"/>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bookmarkStart w:id="2" w:name="page9"/>
            <w:bookmarkEnd w:id="2"/>
            <w:r w:rsidRPr="00AF16BC">
              <w:rPr>
                <w:rFonts w:ascii="Arial" w:hAnsi="Arial" w:cs="Arial"/>
                <w:sz w:val="24"/>
                <w:szCs w:val="24"/>
              </w:rPr>
              <w:lastRenderedPageBreak/>
              <w:t>Аспан механикасы</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284"/>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9"/>
                <w:sz w:val="24"/>
                <w:szCs w:val="24"/>
              </w:rPr>
              <w:t>КІРІСПЕ..................................................................................</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84</w:t>
            </w:r>
          </w:p>
        </w:tc>
      </w:tr>
      <w:tr w:rsidR="003323E4" w:rsidRPr="00AF16BC">
        <w:trPr>
          <w:trHeight w:val="284"/>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i/>
                <w:iCs/>
                <w:w w:val="92"/>
                <w:sz w:val="24"/>
                <w:szCs w:val="24"/>
              </w:rPr>
              <w:t xml:space="preserve">I тарау. </w:t>
            </w:r>
            <w:r w:rsidRPr="00AF16BC">
              <w:rPr>
                <w:rFonts w:ascii="Arial" w:hAnsi="Arial" w:cs="Arial"/>
                <w:i/>
                <w:iCs/>
                <w:w w:val="92"/>
                <w:sz w:val="24"/>
                <w:szCs w:val="24"/>
              </w:rPr>
              <w:t>Күн жүйесі планеталарының қозғалысы</w:t>
            </w:r>
            <w:r w:rsidRPr="00AF16BC">
              <w:rPr>
                <w:rFonts w:ascii="Times New Roman" w:hAnsi="Times New Roman"/>
                <w:w w:val="92"/>
                <w:sz w:val="24"/>
                <w:szCs w:val="24"/>
              </w:rPr>
              <w:t>.............</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94</w:t>
            </w:r>
          </w:p>
        </w:tc>
      </w:tr>
      <w:tr w:rsidR="003323E4" w:rsidRPr="00AF16BC">
        <w:trPr>
          <w:trHeight w:val="280"/>
        </w:trPr>
        <w:tc>
          <w:tcPr>
            <w:tcW w:w="1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w:t>
            </w:r>
          </w:p>
        </w:tc>
        <w:tc>
          <w:tcPr>
            <w:tcW w:w="2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1.</w:t>
            </w:r>
          </w:p>
        </w:tc>
        <w:tc>
          <w:tcPr>
            <w:tcW w:w="5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0"/>
                <w:sz w:val="24"/>
                <w:szCs w:val="24"/>
              </w:rPr>
              <w:t>Планеталардың көрінерлік қозғалысы........................</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94</w:t>
            </w:r>
          </w:p>
        </w:tc>
      </w:tr>
      <w:tr w:rsidR="003323E4" w:rsidRPr="00AF16BC">
        <w:trPr>
          <w:trHeight w:val="280"/>
        </w:trPr>
        <w:tc>
          <w:tcPr>
            <w:tcW w:w="1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w:t>
            </w:r>
          </w:p>
        </w:tc>
        <w:tc>
          <w:tcPr>
            <w:tcW w:w="2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2.</w:t>
            </w:r>
          </w:p>
        </w:tc>
        <w:tc>
          <w:tcPr>
            <w:tcW w:w="5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9"/>
                <w:sz w:val="24"/>
                <w:szCs w:val="24"/>
              </w:rPr>
              <w:t>Птолемейдің әлемдік жүйесі.........................................</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97</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2"/>
                <w:sz w:val="24"/>
                <w:szCs w:val="24"/>
              </w:rPr>
              <w:t>§ 3. Коперниктің әлемдік жүйесі .......................................</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101</w:t>
            </w:r>
          </w:p>
        </w:tc>
      </w:tr>
      <w:tr w:rsidR="003323E4" w:rsidRPr="00394809">
        <w:trPr>
          <w:trHeight w:val="280"/>
        </w:trPr>
        <w:tc>
          <w:tcPr>
            <w:tcW w:w="1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w:t>
            </w:r>
          </w:p>
        </w:tc>
        <w:tc>
          <w:tcPr>
            <w:tcW w:w="2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4.</w:t>
            </w:r>
          </w:p>
        </w:tc>
        <w:tc>
          <w:tcPr>
            <w:tcW w:w="5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00"/>
              <w:jc w:val="right"/>
              <w:rPr>
                <w:rFonts w:ascii="Times New Roman" w:hAnsi="Times New Roman"/>
                <w:sz w:val="24"/>
                <w:szCs w:val="24"/>
                <w:lang w:val="ru-RU"/>
              </w:rPr>
            </w:pPr>
            <w:r w:rsidRPr="00AF16BC">
              <w:rPr>
                <w:rFonts w:ascii="Arial" w:hAnsi="Arial" w:cs="Arial"/>
                <w:w w:val="91"/>
                <w:sz w:val="24"/>
                <w:szCs w:val="24"/>
                <w:lang w:val="ru-RU"/>
              </w:rPr>
              <w:t>Планеталардың синодтық және сидерлік айналу</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9"/>
                <w:sz w:val="24"/>
                <w:szCs w:val="24"/>
              </w:rPr>
              <w:t>периодтары............................................................................</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104</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2"/>
                <w:sz w:val="24"/>
                <w:szCs w:val="24"/>
              </w:rPr>
              <w:t>§ 5. Коперник ілімінің таралуы...........................................</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108</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9"/>
                <w:sz w:val="24"/>
                <w:szCs w:val="24"/>
              </w:rPr>
              <w:t>§ 6. Күн жүйесіндегі геометриялық қатынастар .................</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110</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 7. Жұлдыздар аберрациясы және жылдық</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w w:val="99"/>
                <w:sz w:val="24"/>
                <w:szCs w:val="24"/>
              </w:rPr>
              <w:t>параллаксы ...........................................................................</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88"/>
                <w:sz w:val="24"/>
                <w:szCs w:val="24"/>
              </w:rPr>
              <w:t>118</w:t>
            </w:r>
          </w:p>
        </w:tc>
      </w:tr>
      <w:tr w:rsidR="003323E4" w:rsidRPr="00AF16BC">
        <w:trPr>
          <w:trHeight w:val="276"/>
        </w:trPr>
        <w:tc>
          <w:tcPr>
            <w:tcW w:w="4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75" w:lineRule="exact"/>
              <w:rPr>
                <w:rFonts w:ascii="Times New Roman" w:hAnsi="Times New Roman"/>
                <w:sz w:val="24"/>
                <w:szCs w:val="24"/>
              </w:rPr>
            </w:pPr>
            <w:r w:rsidRPr="00AF16BC">
              <w:rPr>
                <w:rFonts w:ascii="Arial" w:hAnsi="Arial" w:cs="Arial"/>
                <w:sz w:val="24"/>
                <w:szCs w:val="24"/>
              </w:rPr>
              <w:t>§ 8.</w:t>
            </w:r>
          </w:p>
        </w:tc>
        <w:tc>
          <w:tcPr>
            <w:tcW w:w="5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75" w:lineRule="exact"/>
              <w:jc w:val="right"/>
              <w:rPr>
                <w:rFonts w:ascii="Times New Roman" w:hAnsi="Times New Roman"/>
                <w:sz w:val="24"/>
                <w:szCs w:val="24"/>
              </w:rPr>
            </w:pPr>
            <w:r w:rsidRPr="00AF16BC">
              <w:rPr>
                <w:rFonts w:ascii="Arial" w:hAnsi="Arial" w:cs="Arial"/>
                <w:w w:val="92"/>
                <w:sz w:val="24"/>
                <w:szCs w:val="24"/>
              </w:rPr>
              <w:t>Коперник моделінің дамып жетілуі ...........................</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75" w:lineRule="exact"/>
              <w:jc w:val="right"/>
              <w:rPr>
                <w:rFonts w:ascii="Times New Roman" w:hAnsi="Times New Roman"/>
                <w:sz w:val="24"/>
                <w:szCs w:val="24"/>
              </w:rPr>
            </w:pPr>
            <w:r w:rsidRPr="00AF16BC">
              <w:rPr>
                <w:rFonts w:ascii="Arial" w:hAnsi="Arial" w:cs="Arial"/>
                <w:w w:val="84"/>
                <w:sz w:val="24"/>
                <w:szCs w:val="24"/>
              </w:rPr>
              <w:t>120</w:t>
            </w:r>
          </w:p>
        </w:tc>
      </w:tr>
      <w:tr w:rsidR="003323E4" w:rsidRPr="00AF16BC">
        <w:trPr>
          <w:trHeight w:val="285"/>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b/>
                <w:bCs/>
                <w:sz w:val="24"/>
                <w:szCs w:val="24"/>
              </w:rPr>
              <w:t xml:space="preserve">§ </w:t>
            </w:r>
            <w:r w:rsidRPr="00AF16BC">
              <w:rPr>
                <w:rFonts w:ascii="Times New Roman" w:hAnsi="Times New Roman"/>
                <w:sz w:val="24"/>
                <w:szCs w:val="24"/>
              </w:rPr>
              <w:t>9</w:t>
            </w:r>
            <w:r w:rsidRPr="00AF16BC">
              <w:rPr>
                <w:rFonts w:ascii="Arial" w:hAnsi="Arial" w:cs="Arial"/>
                <w:b/>
                <w:bCs/>
                <w:sz w:val="24"/>
                <w:szCs w:val="24"/>
              </w:rPr>
              <w:t xml:space="preserve">. </w:t>
            </w:r>
            <w:r w:rsidRPr="00AF16BC">
              <w:rPr>
                <w:rFonts w:ascii="Arial" w:hAnsi="Arial" w:cs="Arial"/>
                <w:sz w:val="24"/>
                <w:szCs w:val="24"/>
              </w:rPr>
              <w:t>Айдың көрінерлік қозғалысы.</w:t>
            </w:r>
            <w:r w:rsidRPr="00AF16BC">
              <w:rPr>
                <w:rFonts w:ascii="Arial" w:hAnsi="Arial" w:cs="Arial"/>
                <w:b/>
                <w:bCs/>
                <w:sz w:val="24"/>
                <w:szCs w:val="24"/>
              </w:rPr>
              <w:t xml:space="preserve"> </w:t>
            </w:r>
            <w:r w:rsidRPr="00AF16BC">
              <w:rPr>
                <w:rFonts w:ascii="Arial" w:hAnsi="Arial" w:cs="Arial"/>
                <w:sz w:val="24"/>
                <w:szCs w:val="24"/>
              </w:rPr>
              <w:t>Ай фазалары.</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314"/>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9"/>
                <w:sz w:val="24"/>
                <w:szCs w:val="24"/>
              </w:rPr>
              <w:t>Тұтылулар..............................................................................</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124</w:t>
            </w:r>
          </w:p>
        </w:tc>
      </w:tr>
      <w:tr w:rsidR="003323E4" w:rsidRPr="00AF16BC">
        <w:trPr>
          <w:trHeight w:val="534"/>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i/>
                <w:iCs/>
                <w:w w:val="88"/>
                <w:sz w:val="24"/>
                <w:szCs w:val="24"/>
              </w:rPr>
              <w:t xml:space="preserve">II тарау. </w:t>
            </w:r>
            <w:r w:rsidRPr="00AF16BC">
              <w:rPr>
                <w:rFonts w:ascii="Arial" w:hAnsi="Arial" w:cs="Arial"/>
                <w:i/>
                <w:iCs/>
                <w:w w:val="88"/>
                <w:sz w:val="24"/>
                <w:szCs w:val="24"/>
              </w:rPr>
              <w:t>Аспан механикасының негізгі әдістері</w:t>
            </w:r>
            <w:r w:rsidRPr="00AF16BC">
              <w:rPr>
                <w:rFonts w:ascii="Times New Roman" w:hAnsi="Times New Roman"/>
                <w:i/>
                <w:iCs/>
                <w:w w:val="88"/>
                <w:sz w:val="24"/>
                <w:szCs w:val="24"/>
              </w:rPr>
              <w:t xml:space="preserve"> </w:t>
            </w:r>
            <w:r w:rsidRPr="00AF16BC">
              <w:rPr>
                <w:rFonts w:ascii="Arial" w:hAnsi="Arial" w:cs="Arial"/>
                <w:i/>
                <w:iCs/>
                <w:w w:val="88"/>
                <w:sz w:val="24"/>
                <w:szCs w:val="24"/>
              </w:rPr>
              <w:t>................</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i/>
                <w:iCs/>
                <w:w w:val="84"/>
                <w:sz w:val="24"/>
                <w:szCs w:val="24"/>
              </w:rPr>
              <w:t>132</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0"/>
                <w:sz w:val="24"/>
                <w:szCs w:val="24"/>
              </w:rPr>
              <w:t>§10. Аспан механикасына сипаттама.................................</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132</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§11. Ньютонның бүкіләлемдік тартылыс</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w w:val="92"/>
                <w:sz w:val="24"/>
                <w:szCs w:val="24"/>
                <w:lang w:val="ru-RU"/>
              </w:rPr>
              <w:t>заңының ашылуы. Екі дене есебі......................................</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146</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9"/>
                <w:sz w:val="24"/>
                <w:szCs w:val="24"/>
              </w:rPr>
              <w:t>§12. Кеплер заңдарының жалпылама түрі .........................</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151</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§13. Аспан денелерінің массаларын</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9"/>
                <w:sz w:val="24"/>
                <w:szCs w:val="24"/>
              </w:rPr>
              <w:t>анықтау әдістері....................................................................</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159</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0"/>
                <w:sz w:val="24"/>
                <w:szCs w:val="24"/>
              </w:rPr>
              <w:t>§14. Күн жүйесіндегі аспан денелері .................................</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162</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§15. Ғаламшарлардың және серіктерінің</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0"/>
                <w:sz w:val="24"/>
                <w:szCs w:val="24"/>
              </w:rPr>
              <w:t>қозғалысы..............................................................................</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172</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§16. Күн жүйесінің ұсақ денелерінің</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9"/>
                <w:sz w:val="24"/>
                <w:szCs w:val="24"/>
              </w:rPr>
              <w:t>қозғалыстары.........................................................................</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178</w:t>
            </w:r>
          </w:p>
        </w:tc>
      </w:tr>
      <w:tr w:rsidR="003323E4" w:rsidRPr="00AF16BC">
        <w:trPr>
          <w:trHeight w:val="280"/>
        </w:trPr>
        <w:tc>
          <w:tcPr>
            <w:tcW w:w="5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0"/>
                <w:sz w:val="24"/>
                <w:szCs w:val="24"/>
              </w:rPr>
              <w:t>§17. Ай қозғалысындағы ұйтқуларды зертттеу..................</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181</w:t>
            </w:r>
          </w:p>
        </w:tc>
      </w:tr>
    </w:tbl>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1"/>
          <w:szCs w:val="21"/>
        </w:rPr>
        <w:t>§18. Айдың және Күннің Жердің ілгерілемелі және өз осінен</w:t>
      </w:r>
    </w:p>
    <w:p w:rsidR="003323E4" w:rsidRDefault="003323E4">
      <w:pPr>
        <w:widowControl w:val="0"/>
        <w:autoSpaceDE w:val="0"/>
        <w:autoSpaceDN w:val="0"/>
        <w:adjustRightInd w:val="0"/>
        <w:spacing w:after="0" w:line="39" w:lineRule="exact"/>
        <w:rPr>
          <w:rFonts w:ascii="Times New Roman" w:hAnsi="Times New Roman"/>
          <w:sz w:val="24"/>
          <w:szCs w:val="24"/>
        </w:rPr>
      </w:pPr>
    </w:p>
    <w:tbl>
      <w:tblPr>
        <w:tblW w:w="0" w:type="auto"/>
        <w:tblLayout w:type="fixed"/>
        <w:tblCellMar>
          <w:left w:w="0" w:type="dxa"/>
          <w:right w:w="0" w:type="dxa"/>
        </w:tblCellMar>
        <w:tblLook w:val="0000"/>
      </w:tblPr>
      <w:tblGrid>
        <w:gridCol w:w="5760"/>
        <w:gridCol w:w="360"/>
      </w:tblGrid>
      <w:tr w:rsidR="003323E4" w:rsidRPr="00AF16BC">
        <w:trPr>
          <w:trHeight w:val="280"/>
        </w:trPr>
        <w:tc>
          <w:tcPr>
            <w:tcW w:w="5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9"/>
                <w:sz w:val="24"/>
                <w:szCs w:val="24"/>
              </w:rPr>
              <w:t>айналмалы қозғалысына ұйтқу әсері. Тасулар...................</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183</w:t>
            </w:r>
          </w:p>
        </w:tc>
      </w:tr>
      <w:tr w:rsidR="003323E4" w:rsidRPr="00AF16BC">
        <w:trPr>
          <w:trHeight w:val="280"/>
        </w:trPr>
        <w:tc>
          <w:tcPr>
            <w:tcW w:w="5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§19. Көп дененің қозғалысы жайындағы есеп.</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280"/>
        </w:trPr>
        <w:tc>
          <w:tcPr>
            <w:tcW w:w="5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8"/>
                <w:sz w:val="24"/>
                <w:szCs w:val="24"/>
              </w:rPr>
              <w:t>3 дене есебі............................................................................</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192</w:t>
            </w:r>
          </w:p>
        </w:tc>
      </w:tr>
      <w:tr w:rsidR="003323E4" w:rsidRPr="00AF16BC">
        <w:trPr>
          <w:trHeight w:val="314"/>
        </w:trPr>
        <w:tc>
          <w:tcPr>
            <w:tcW w:w="5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1"/>
                <w:sz w:val="24"/>
                <w:szCs w:val="24"/>
              </w:rPr>
              <w:t>§20. Ұйтқулы қозғалыс........................................................</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4"/>
                <w:sz w:val="24"/>
                <w:szCs w:val="24"/>
              </w:rPr>
              <w:t>193</w:t>
            </w:r>
          </w:p>
        </w:tc>
      </w:tr>
    </w:tbl>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32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220" w:bottom="435" w:left="4080" w:header="720" w:footer="720" w:gutter="0"/>
          <w:cols w:space="720" w:equalWidth="0">
            <w:col w:w="100"/>
          </w:cols>
          <w:noEndnote/>
        </w:sectPr>
      </w:pPr>
    </w:p>
    <w:p w:rsidR="003323E4" w:rsidRDefault="00281624">
      <w:pPr>
        <w:widowControl w:val="0"/>
        <w:autoSpaceDE w:val="0"/>
        <w:autoSpaceDN w:val="0"/>
        <w:adjustRightInd w:val="0"/>
        <w:spacing w:after="0" w:line="240" w:lineRule="auto"/>
        <w:rPr>
          <w:rFonts w:ascii="Times New Roman" w:hAnsi="Times New Roman"/>
          <w:sz w:val="24"/>
          <w:szCs w:val="24"/>
        </w:rPr>
      </w:pPr>
      <w:bookmarkStart w:id="3" w:name="page11"/>
      <w:bookmarkEnd w:id="3"/>
      <w:r>
        <w:rPr>
          <w:rFonts w:ascii="Arial" w:hAnsi="Arial" w:cs="Arial"/>
          <w:sz w:val="24"/>
          <w:szCs w:val="24"/>
        </w:rPr>
        <w:lastRenderedPageBreak/>
        <w:t>§21. Сапалық аспан механикасы туралы шағын</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tabs>
          <w:tab w:val="left" w:leader="dot" w:pos="5740"/>
        </w:tabs>
        <w:autoSpaceDE w:val="0"/>
        <w:autoSpaceDN w:val="0"/>
        <w:adjustRightInd w:val="0"/>
        <w:spacing w:after="0" w:line="240" w:lineRule="auto"/>
        <w:rPr>
          <w:rFonts w:ascii="Times New Roman" w:hAnsi="Times New Roman"/>
          <w:sz w:val="24"/>
          <w:szCs w:val="24"/>
        </w:rPr>
      </w:pPr>
      <w:r>
        <w:rPr>
          <w:rFonts w:ascii="Arial" w:hAnsi="Arial" w:cs="Arial"/>
          <w:sz w:val="24"/>
          <w:szCs w:val="24"/>
        </w:rPr>
        <w:t>мәлімет</w:t>
      </w:r>
      <w:r>
        <w:rPr>
          <w:rFonts w:ascii="Times New Roman" w:hAnsi="Times New Roman"/>
          <w:sz w:val="24"/>
          <w:szCs w:val="24"/>
        </w:rPr>
        <w:tab/>
      </w:r>
      <w:r>
        <w:rPr>
          <w:rFonts w:ascii="Arial" w:hAnsi="Arial" w:cs="Arial"/>
          <w:sz w:val="21"/>
          <w:szCs w:val="21"/>
        </w:rPr>
        <w:t>197</w:t>
      </w:r>
    </w:p>
    <w:p w:rsidR="003323E4" w:rsidRDefault="003323E4">
      <w:pPr>
        <w:widowControl w:val="0"/>
        <w:autoSpaceDE w:val="0"/>
        <w:autoSpaceDN w:val="0"/>
        <w:adjustRightInd w:val="0"/>
        <w:spacing w:after="0" w:line="296" w:lineRule="exact"/>
        <w:rPr>
          <w:rFonts w:ascii="Times New Roman" w:hAnsi="Times New Roman"/>
          <w:sz w:val="24"/>
          <w:szCs w:val="24"/>
        </w:rPr>
      </w:pPr>
    </w:p>
    <w:p w:rsidR="003323E4" w:rsidRDefault="00281624">
      <w:pPr>
        <w:widowControl w:val="0"/>
        <w:tabs>
          <w:tab w:val="left" w:leader="dot" w:pos="5760"/>
        </w:tabs>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 xml:space="preserve">III тарау. </w:t>
      </w:r>
      <w:r>
        <w:rPr>
          <w:rFonts w:ascii="Arial" w:hAnsi="Arial" w:cs="Arial"/>
          <w:i/>
          <w:iCs/>
          <w:sz w:val="24"/>
          <w:szCs w:val="24"/>
        </w:rPr>
        <w:t>Ғарышкерлік негіздері</w:t>
      </w:r>
      <w:r>
        <w:rPr>
          <w:rFonts w:ascii="Times New Roman" w:hAnsi="Times New Roman"/>
          <w:sz w:val="24"/>
          <w:szCs w:val="24"/>
        </w:rPr>
        <w:tab/>
        <w:t>205</w:t>
      </w:r>
    </w:p>
    <w:p w:rsidR="003323E4" w:rsidRDefault="003323E4">
      <w:pPr>
        <w:widowControl w:val="0"/>
        <w:autoSpaceDE w:val="0"/>
        <w:autoSpaceDN w:val="0"/>
        <w:adjustRightInd w:val="0"/>
        <w:spacing w:after="0" w:line="7" w:lineRule="exact"/>
        <w:rPr>
          <w:rFonts w:ascii="Times New Roman" w:hAnsi="Times New Roman"/>
          <w:sz w:val="24"/>
          <w:szCs w:val="24"/>
        </w:rPr>
      </w:pPr>
    </w:p>
    <w:p w:rsidR="003323E4" w:rsidRDefault="00281624">
      <w:pPr>
        <w:widowControl w:val="0"/>
        <w:tabs>
          <w:tab w:val="left" w:leader="dot" w:pos="5740"/>
        </w:tabs>
        <w:autoSpaceDE w:val="0"/>
        <w:autoSpaceDN w:val="0"/>
        <w:adjustRightInd w:val="0"/>
        <w:spacing w:after="0" w:line="240" w:lineRule="auto"/>
        <w:rPr>
          <w:rFonts w:ascii="Times New Roman" w:hAnsi="Times New Roman"/>
          <w:sz w:val="24"/>
          <w:szCs w:val="24"/>
        </w:rPr>
      </w:pPr>
      <w:r>
        <w:rPr>
          <w:rFonts w:ascii="Arial" w:hAnsi="Arial" w:cs="Arial"/>
          <w:sz w:val="24"/>
          <w:szCs w:val="24"/>
        </w:rPr>
        <w:t>§22. Ғарышкерліктің пайда болуы және дамуы</w:t>
      </w:r>
      <w:r>
        <w:rPr>
          <w:rFonts w:ascii="Times New Roman" w:hAnsi="Times New Roman"/>
          <w:sz w:val="24"/>
          <w:szCs w:val="24"/>
        </w:rPr>
        <w:tab/>
      </w:r>
      <w:r>
        <w:rPr>
          <w:rFonts w:ascii="Arial" w:hAnsi="Arial" w:cs="Arial"/>
          <w:sz w:val="21"/>
          <w:szCs w:val="21"/>
        </w:rPr>
        <w:t>205</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tabs>
          <w:tab w:val="left" w:leader="dot" w:pos="5760"/>
        </w:tabs>
        <w:autoSpaceDE w:val="0"/>
        <w:autoSpaceDN w:val="0"/>
        <w:adjustRightInd w:val="0"/>
        <w:spacing w:after="0" w:line="240" w:lineRule="auto"/>
        <w:rPr>
          <w:rFonts w:ascii="Times New Roman" w:hAnsi="Times New Roman"/>
          <w:sz w:val="24"/>
          <w:szCs w:val="24"/>
        </w:rPr>
      </w:pPr>
      <w:r>
        <w:rPr>
          <w:rFonts w:ascii="Arial" w:hAnsi="Arial" w:cs="Arial"/>
          <w:sz w:val="24"/>
          <w:szCs w:val="24"/>
        </w:rPr>
        <w:t>§23. Астродинамика жайындағы түсінік</w:t>
      </w:r>
      <w:r>
        <w:rPr>
          <w:rFonts w:ascii="Times New Roman" w:hAnsi="Times New Roman"/>
          <w:sz w:val="24"/>
          <w:szCs w:val="24"/>
        </w:rPr>
        <w:tab/>
      </w:r>
      <w:r>
        <w:rPr>
          <w:rFonts w:ascii="Arial" w:hAnsi="Arial" w:cs="Arial"/>
          <w:sz w:val="21"/>
          <w:szCs w:val="21"/>
        </w:rPr>
        <w:t>209</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tabs>
          <w:tab w:val="left" w:leader="dot" w:pos="5760"/>
        </w:tabs>
        <w:autoSpaceDE w:val="0"/>
        <w:autoSpaceDN w:val="0"/>
        <w:adjustRightInd w:val="0"/>
        <w:spacing w:after="0" w:line="240" w:lineRule="auto"/>
        <w:rPr>
          <w:rFonts w:ascii="Times New Roman" w:hAnsi="Times New Roman"/>
          <w:sz w:val="24"/>
          <w:szCs w:val="24"/>
        </w:rPr>
      </w:pPr>
      <w:r>
        <w:rPr>
          <w:rFonts w:ascii="Arial" w:hAnsi="Arial" w:cs="Arial"/>
          <w:sz w:val="24"/>
          <w:szCs w:val="24"/>
        </w:rPr>
        <w:t>§24. Ғарыштық жылдамдықтар</w:t>
      </w:r>
      <w:r>
        <w:rPr>
          <w:rFonts w:ascii="Times New Roman" w:hAnsi="Times New Roman"/>
          <w:sz w:val="24"/>
          <w:szCs w:val="24"/>
        </w:rPr>
        <w:tab/>
      </w:r>
      <w:r>
        <w:rPr>
          <w:rFonts w:ascii="Arial" w:hAnsi="Arial" w:cs="Arial"/>
          <w:sz w:val="21"/>
          <w:szCs w:val="21"/>
        </w:rPr>
        <w:t>212</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tabs>
          <w:tab w:val="left" w:leader="dot" w:pos="5760"/>
        </w:tabs>
        <w:autoSpaceDE w:val="0"/>
        <w:autoSpaceDN w:val="0"/>
        <w:adjustRightInd w:val="0"/>
        <w:spacing w:after="0" w:line="240" w:lineRule="auto"/>
        <w:rPr>
          <w:rFonts w:ascii="Times New Roman" w:hAnsi="Times New Roman"/>
          <w:sz w:val="24"/>
          <w:szCs w:val="24"/>
        </w:rPr>
      </w:pPr>
      <w:r>
        <w:rPr>
          <w:rFonts w:ascii="Arial" w:hAnsi="Arial" w:cs="Arial"/>
          <w:sz w:val="24"/>
          <w:szCs w:val="24"/>
        </w:rPr>
        <w:t>§25. Жасанды серіктердің қозғалысы</w:t>
      </w:r>
      <w:r>
        <w:rPr>
          <w:rFonts w:ascii="Times New Roman" w:hAnsi="Times New Roman"/>
          <w:sz w:val="24"/>
          <w:szCs w:val="24"/>
        </w:rPr>
        <w:tab/>
      </w:r>
      <w:r>
        <w:rPr>
          <w:rFonts w:ascii="Arial" w:hAnsi="Arial" w:cs="Arial"/>
          <w:sz w:val="21"/>
          <w:szCs w:val="21"/>
        </w:rPr>
        <w:t>215</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tabs>
          <w:tab w:val="left" w:leader="dot" w:pos="5740"/>
        </w:tabs>
        <w:autoSpaceDE w:val="0"/>
        <w:autoSpaceDN w:val="0"/>
        <w:adjustRightInd w:val="0"/>
        <w:spacing w:after="0" w:line="240" w:lineRule="auto"/>
        <w:rPr>
          <w:rFonts w:ascii="Times New Roman" w:hAnsi="Times New Roman"/>
          <w:sz w:val="24"/>
          <w:szCs w:val="24"/>
        </w:rPr>
      </w:pPr>
      <w:r>
        <w:rPr>
          <w:rFonts w:ascii="Arial" w:hAnsi="Arial" w:cs="Arial"/>
          <w:sz w:val="24"/>
          <w:szCs w:val="24"/>
        </w:rPr>
        <w:t>§26. Айға сапар</w:t>
      </w:r>
      <w:r>
        <w:rPr>
          <w:rFonts w:ascii="Times New Roman" w:hAnsi="Times New Roman"/>
          <w:sz w:val="24"/>
          <w:szCs w:val="24"/>
        </w:rPr>
        <w:tab/>
      </w:r>
      <w:r>
        <w:rPr>
          <w:rFonts w:ascii="Arial" w:hAnsi="Arial" w:cs="Arial"/>
          <w:sz w:val="21"/>
          <w:szCs w:val="21"/>
        </w:rPr>
        <w:t>222</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§27. Басқа планеталарға ұшу сапарының</w:t>
      </w:r>
    </w:p>
    <w:p w:rsidR="003323E4" w:rsidRDefault="00281624">
      <w:pPr>
        <w:widowControl w:val="0"/>
        <w:tabs>
          <w:tab w:val="left" w:leader="dot" w:pos="5760"/>
        </w:tabs>
        <w:autoSpaceDE w:val="0"/>
        <w:autoSpaceDN w:val="0"/>
        <w:adjustRightInd w:val="0"/>
        <w:spacing w:after="0" w:line="240" w:lineRule="auto"/>
        <w:rPr>
          <w:rFonts w:ascii="Times New Roman" w:hAnsi="Times New Roman"/>
          <w:sz w:val="24"/>
          <w:szCs w:val="24"/>
        </w:rPr>
      </w:pPr>
      <w:r>
        <w:rPr>
          <w:rFonts w:ascii="Arial" w:hAnsi="Arial" w:cs="Arial"/>
          <w:sz w:val="24"/>
          <w:szCs w:val="24"/>
        </w:rPr>
        <w:t>сипаттамалары жайында</w:t>
      </w:r>
      <w:r>
        <w:rPr>
          <w:rFonts w:ascii="Times New Roman" w:hAnsi="Times New Roman"/>
          <w:sz w:val="24"/>
          <w:szCs w:val="24"/>
        </w:rPr>
        <w:tab/>
        <w:t>225</w:t>
      </w:r>
    </w:p>
    <w:p w:rsidR="003323E4" w:rsidRDefault="003323E4">
      <w:pPr>
        <w:widowControl w:val="0"/>
        <w:autoSpaceDE w:val="0"/>
        <w:autoSpaceDN w:val="0"/>
        <w:adjustRightInd w:val="0"/>
        <w:spacing w:after="0" w:line="289" w:lineRule="exact"/>
        <w:rPr>
          <w:rFonts w:ascii="Times New Roman" w:hAnsi="Times New Roman"/>
          <w:sz w:val="24"/>
          <w:szCs w:val="24"/>
        </w:rPr>
      </w:pPr>
    </w:p>
    <w:p w:rsidR="003323E4" w:rsidRDefault="00281624">
      <w:pPr>
        <w:widowControl w:val="0"/>
        <w:tabs>
          <w:tab w:val="left" w:leader="dot" w:pos="5760"/>
        </w:tabs>
        <w:autoSpaceDE w:val="0"/>
        <w:autoSpaceDN w:val="0"/>
        <w:adjustRightInd w:val="0"/>
        <w:spacing w:after="0" w:line="240" w:lineRule="auto"/>
        <w:rPr>
          <w:rFonts w:ascii="Times New Roman" w:hAnsi="Times New Roman"/>
          <w:sz w:val="24"/>
          <w:szCs w:val="24"/>
        </w:rPr>
      </w:pPr>
      <w:r>
        <w:rPr>
          <w:rFonts w:ascii="Arial" w:hAnsi="Arial" w:cs="Arial"/>
          <w:sz w:val="24"/>
          <w:szCs w:val="24"/>
        </w:rPr>
        <w:t>Қорытынды</w:t>
      </w:r>
      <w:r>
        <w:rPr>
          <w:rFonts w:ascii="Times New Roman" w:hAnsi="Times New Roman"/>
          <w:sz w:val="24"/>
          <w:szCs w:val="24"/>
        </w:rPr>
        <w:tab/>
      </w:r>
      <w:r>
        <w:rPr>
          <w:rFonts w:ascii="Arial" w:hAnsi="Arial" w:cs="Arial"/>
          <w:sz w:val="21"/>
          <w:szCs w:val="21"/>
        </w:rPr>
        <w:t>234</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tabs>
          <w:tab w:val="left" w:leader="dot" w:pos="5760"/>
        </w:tabs>
        <w:autoSpaceDE w:val="0"/>
        <w:autoSpaceDN w:val="0"/>
        <w:adjustRightInd w:val="0"/>
        <w:spacing w:after="0" w:line="240" w:lineRule="auto"/>
        <w:rPr>
          <w:rFonts w:ascii="Times New Roman" w:hAnsi="Times New Roman"/>
          <w:sz w:val="24"/>
          <w:szCs w:val="24"/>
        </w:rPr>
      </w:pPr>
      <w:r>
        <w:rPr>
          <w:rFonts w:ascii="Arial" w:hAnsi="Arial" w:cs="Arial"/>
          <w:sz w:val="24"/>
          <w:szCs w:val="24"/>
        </w:rPr>
        <w:t>Қосымшалар</w:t>
      </w:r>
      <w:r>
        <w:rPr>
          <w:rFonts w:ascii="Times New Roman" w:hAnsi="Times New Roman"/>
          <w:sz w:val="24"/>
          <w:szCs w:val="24"/>
        </w:rPr>
        <w:tab/>
      </w:r>
      <w:r>
        <w:rPr>
          <w:rFonts w:ascii="Arial" w:hAnsi="Arial" w:cs="Arial"/>
          <w:sz w:val="21"/>
          <w:szCs w:val="21"/>
        </w:rPr>
        <w:t>236</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tabs>
          <w:tab w:val="left" w:leader="dot" w:pos="5740"/>
        </w:tabs>
        <w:autoSpaceDE w:val="0"/>
        <w:autoSpaceDN w:val="0"/>
        <w:adjustRightInd w:val="0"/>
        <w:spacing w:after="0" w:line="240" w:lineRule="auto"/>
        <w:rPr>
          <w:rFonts w:ascii="Times New Roman" w:hAnsi="Times New Roman"/>
          <w:sz w:val="24"/>
          <w:szCs w:val="24"/>
        </w:rPr>
      </w:pPr>
      <w:r>
        <w:rPr>
          <w:rFonts w:ascii="Arial" w:hAnsi="Arial" w:cs="Arial"/>
          <w:sz w:val="24"/>
          <w:szCs w:val="24"/>
        </w:rPr>
        <w:t>Қ1. Жұлдыз динамикасының мәселелері</w:t>
      </w:r>
      <w:r>
        <w:rPr>
          <w:rFonts w:ascii="Times New Roman" w:hAnsi="Times New Roman"/>
          <w:sz w:val="24"/>
          <w:szCs w:val="24"/>
        </w:rPr>
        <w:tab/>
      </w:r>
      <w:r>
        <w:rPr>
          <w:rFonts w:ascii="Arial" w:hAnsi="Arial" w:cs="Arial"/>
          <w:sz w:val="21"/>
          <w:szCs w:val="21"/>
        </w:rPr>
        <w:t>236</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Қ2. Жұлдыз динамикасында статистикалық</w:t>
      </w:r>
    </w:p>
    <w:p w:rsidR="003323E4" w:rsidRPr="00AF16BC"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AF16BC" w:rsidRDefault="00281624">
      <w:pPr>
        <w:widowControl w:val="0"/>
        <w:tabs>
          <w:tab w:val="left" w:leader="dot" w:pos="576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заңдылықтарды қолдану</w:t>
      </w:r>
      <w:r w:rsidRPr="00AF16BC">
        <w:rPr>
          <w:rFonts w:ascii="Times New Roman" w:hAnsi="Times New Roman"/>
          <w:sz w:val="24"/>
          <w:szCs w:val="24"/>
          <w:lang w:val="ru-RU"/>
        </w:rPr>
        <w:tab/>
      </w:r>
      <w:r w:rsidRPr="00AF16BC">
        <w:rPr>
          <w:rFonts w:ascii="Arial" w:hAnsi="Arial" w:cs="Arial"/>
          <w:sz w:val="21"/>
          <w:szCs w:val="21"/>
          <w:lang w:val="ru-RU"/>
        </w:rPr>
        <w:t>241</w:t>
      </w:r>
    </w:p>
    <w:p w:rsidR="003323E4" w:rsidRPr="00AF16BC"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Қ3. Үлкен планеталардың және астероидтардың, пла</w:t>
      </w:r>
      <w:r w:rsidRPr="00AF16BC">
        <w:rPr>
          <w:rFonts w:ascii="Times New Roman" w:hAnsi="Times New Roman"/>
          <w:sz w:val="24"/>
          <w:szCs w:val="24"/>
          <w:lang w:val="ru-RU"/>
        </w:rPr>
        <w:t>-</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нета серіктерінің және сақиналарының сипаттамала</w:t>
      </w:r>
    </w:p>
    <w:p w:rsidR="003323E4" w:rsidRPr="00AF16BC"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AF16BC" w:rsidRDefault="00281624">
      <w:pPr>
        <w:widowControl w:val="0"/>
        <w:tabs>
          <w:tab w:val="left" w:leader="dot" w:pos="5720"/>
        </w:tabs>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4"/>
          <w:szCs w:val="24"/>
          <w:lang w:val="ru-RU"/>
        </w:rPr>
        <w:t>ры</w:t>
      </w:r>
      <w:r w:rsidRPr="00AF16BC">
        <w:rPr>
          <w:rFonts w:ascii="Times New Roman" w:hAnsi="Times New Roman"/>
          <w:sz w:val="24"/>
          <w:szCs w:val="24"/>
          <w:lang w:val="ru-RU"/>
        </w:rPr>
        <w:tab/>
        <w:t>246</w:t>
      </w:r>
    </w:p>
    <w:p w:rsidR="003323E4" w:rsidRPr="00AF16BC" w:rsidRDefault="003323E4">
      <w:pPr>
        <w:widowControl w:val="0"/>
        <w:autoSpaceDE w:val="0"/>
        <w:autoSpaceDN w:val="0"/>
        <w:adjustRightInd w:val="0"/>
        <w:spacing w:after="0" w:line="284" w:lineRule="exact"/>
        <w:rPr>
          <w:rFonts w:ascii="Times New Roman" w:hAnsi="Times New Roman"/>
          <w:sz w:val="24"/>
          <w:szCs w:val="24"/>
          <w:lang w:val="ru-RU"/>
        </w:rPr>
      </w:pPr>
    </w:p>
    <w:p w:rsidR="003323E4" w:rsidRPr="00AF16BC" w:rsidRDefault="00281624">
      <w:pPr>
        <w:widowControl w:val="0"/>
        <w:tabs>
          <w:tab w:val="left" w:leader="dot" w:pos="5740"/>
        </w:tabs>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Әдебиет</w:t>
      </w:r>
      <w:r w:rsidRPr="00AF16BC">
        <w:rPr>
          <w:rFonts w:ascii="Times New Roman" w:hAnsi="Times New Roman"/>
          <w:sz w:val="24"/>
          <w:szCs w:val="24"/>
          <w:lang w:val="ru-RU"/>
        </w:rPr>
        <w:tab/>
      </w:r>
      <w:r w:rsidRPr="00AF16BC">
        <w:rPr>
          <w:rFonts w:ascii="Arial" w:hAnsi="Arial" w:cs="Arial"/>
          <w:sz w:val="21"/>
          <w:szCs w:val="21"/>
          <w:lang w:val="ru-RU"/>
        </w:rPr>
        <w:t>253</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3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6</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60" w:bottom="435" w:left="4240" w:header="720" w:footer="720" w:gutter="0"/>
          <w:cols w:space="720" w:equalWidth="0">
            <w:col w:w="10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bookmarkStart w:id="4" w:name="page13"/>
      <w:bookmarkEnd w:id="4"/>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2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2400"/>
        <w:rPr>
          <w:rFonts w:ascii="Times New Roman" w:hAnsi="Times New Roman"/>
          <w:sz w:val="24"/>
          <w:szCs w:val="24"/>
          <w:lang w:val="ru-RU"/>
        </w:rPr>
      </w:pPr>
      <w:r w:rsidRPr="00AF16BC">
        <w:rPr>
          <w:rFonts w:ascii="Arial" w:hAnsi="Arial" w:cs="Arial"/>
          <w:b/>
          <w:bCs/>
          <w:sz w:val="24"/>
          <w:szCs w:val="24"/>
          <w:lang w:val="ru-RU"/>
        </w:rPr>
        <w:t>КІРІСПЕ</w:t>
      </w:r>
    </w:p>
    <w:p w:rsidR="003323E4" w:rsidRPr="00AF16BC" w:rsidRDefault="003323E4">
      <w:pPr>
        <w:widowControl w:val="0"/>
        <w:autoSpaceDE w:val="0"/>
        <w:autoSpaceDN w:val="0"/>
        <w:adjustRightInd w:val="0"/>
        <w:spacing w:after="0" w:line="329"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0" w:lineRule="auto"/>
        <w:ind w:firstLine="397"/>
        <w:jc w:val="both"/>
        <w:rPr>
          <w:rFonts w:ascii="Times New Roman" w:hAnsi="Times New Roman"/>
          <w:sz w:val="24"/>
          <w:szCs w:val="24"/>
          <w:lang w:val="ru-RU"/>
        </w:rPr>
      </w:pPr>
      <w:r w:rsidRPr="00AF16BC">
        <w:rPr>
          <w:rFonts w:ascii="Arial" w:hAnsi="Arial" w:cs="Arial"/>
          <w:sz w:val="24"/>
          <w:szCs w:val="24"/>
          <w:lang w:val="ru-RU"/>
        </w:rPr>
        <w:t>Қаз</w:t>
      </w:r>
      <w:r>
        <w:rPr>
          <w:rFonts w:ascii="Arial" w:hAnsi="Arial" w:cs="Arial"/>
          <w:sz w:val="24"/>
          <w:szCs w:val="24"/>
        </w:rPr>
        <w:t>i</w:t>
      </w:r>
      <w:r w:rsidRPr="00AF16BC">
        <w:rPr>
          <w:rFonts w:ascii="Arial" w:hAnsi="Arial" w:cs="Arial"/>
          <w:sz w:val="24"/>
          <w:szCs w:val="24"/>
          <w:lang w:val="ru-RU"/>
        </w:rPr>
        <w:t>рг</w:t>
      </w:r>
      <w:r>
        <w:rPr>
          <w:rFonts w:ascii="Arial" w:hAnsi="Arial" w:cs="Arial"/>
          <w:sz w:val="24"/>
          <w:szCs w:val="24"/>
        </w:rPr>
        <w:t>i</w:t>
      </w:r>
      <w:r w:rsidRPr="00AF16BC">
        <w:rPr>
          <w:rFonts w:ascii="Arial" w:hAnsi="Arial" w:cs="Arial"/>
          <w:sz w:val="24"/>
          <w:szCs w:val="24"/>
          <w:lang w:val="ru-RU"/>
        </w:rPr>
        <w:t xml:space="preserve"> қоғамда ғылымның орны ерекше. Сан са</w:t>
      </w:r>
      <w:r w:rsidRPr="00AF16BC">
        <w:rPr>
          <w:rFonts w:ascii="Times New Roman" w:hAnsi="Times New Roman"/>
          <w:sz w:val="24"/>
          <w:szCs w:val="24"/>
          <w:lang w:val="ru-RU"/>
        </w:rPr>
        <w:t>-</w:t>
      </w:r>
      <w:r w:rsidRPr="00AF16BC">
        <w:rPr>
          <w:rFonts w:ascii="Arial" w:hAnsi="Arial" w:cs="Arial"/>
          <w:sz w:val="24"/>
          <w:szCs w:val="24"/>
          <w:lang w:val="ru-RU"/>
        </w:rPr>
        <w:t xml:space="preserve">лалы ғылымның </w:t>
      </w:r>
      <w:r>
        <w:rPr>
          <w:rFonts w:ascii="Arial" w:hAnsi="Arial" w:cs="Arial"/>
          <w:sz w:val="24"/>
          <w:szCs w:val="24"/>
        </w:rPr>
        <w:t>i</w:t>
      </w:r>
      <w:r w:rsidRPr="00AF16BC">
        <w:rPr>
          <w:rFonts w:ascii="Arial" w:hAnsi="Arial" w:cs="Arial"/>
          <w:sz w:val="24"/>
          <w:szCs w:val="24"/>
          <w:lang w:val="ru-RU"/>
        </w:rPr>
        <w:t>ш</w:t>
      </w:r>
      <w:r>
        <w:rPr>
          <w:rFonts w:ascii="Arial" w:hAnsi="Arial" w:cs="Arial"/>
          <w:sz w:val="24"/>
          <w:szCs w:val="24"/>
        </w:rPr>
        <w:t>i</w:t>
      </w:r>
      <w:r w:rsidRPr="00AF16BC">
        <w:rPr>
          <w:rFonts w:ascii="Arial" w:hAnsi="Arial" w:cs="Arial"/>
          <w:sz w:val="24"/>
          <w:szCs w:val="24"/>
          <w:lang w:val="ru-RU"/>
        </w:rPr>
        <w:t>нде астрономияның алатын орны қандай? Оның алғашқы бөл</w:t>
      </w:r>
      <w:r>
        <w:rPr>
          <w:rFonts w:ascii="Arial" w:hAnsi="Arial" w:cs="Arial"/>
          <w:sz w:val="24"/>
          <w:szCs w:val="24"/>
        </w:rPr>
        <w:t>i</w:t>
      </w:r>
      <w:r w:rsidRPr="00AF16BC">
        <w:rPr>
          <w:rFonts w:ascii="Arial" w:hAnsi="Arial" w:cs="Arial"/>
          <w:sz w:val="24"/>
          <w:szCs w:val="24"/>
          <w:lang w:val="ru-RU"/>
        </w:rPr>
        <w:t>м</w:t>
      </w:r>
      <w:r>
        <w:rPr>
          <w:rFonts w:ascii="Arial" w:hAnsi="Arial" w:cs="Arial"/>
          <w:sz w:val="24"/>
          <w:szCs w:val="24"/>
        </w:rPr>
        <w:t>i</w:t>
      </w:r>
      <w:r w:rsidRPr="00AF16BC">
        <w:rPr>
          <w:rFonts w:ascii="Arial" w:hAnsi="Arial" w:cs="Arial"/>
          <w:sz w:val="24"/>
          <w:szCs w:val="24"/>
          <w:lang w:val="ru-RU"/>
        </w:rPr>
        <w:t xml:space="preserve"> – астрометрияның маңызы, қолданылуы қандай? – деген сұрақтарға осы еңбекте жауап берем</w:t>
      </w:r>
      <w:r>
        <w:rPr>
          <w:rFonts w:ascii="Arial" w:hAnsi="Arial" w:cs="Arial"/>
          <w:sz w:val="24"/>
          <w:szCs w:val="24"/>
        </w:rPr>
        <w:t>i</w:t>
      </w:r>
      <w:r w:rsidRPr="00AF16BC">
        <w:rPr>
          <w:rFonts w:ascii="Arial" w:hAnsi="Arial" w:cs="Arial"/>
          <w:sz w:val="24"/>
          <w:szCs w:val="24"/>
          <w:lang w:val="ru-RU"/>
        </w:rPr>
        <w:t>з.</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02"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Астрономия дүниетану ғылымдарының </w:t>
      </w:r>
      <w:r>
        <w:rPr>
          <w:rFonts w:ascii="Arial" w:hAnsi="Arial" w:cs="Arial"/>
          <w:sz w:val="21"/>
          <w:szCs w:val="21"/>
        </w:rPr>
        <w:t>i</w:t>
      </w:r>
      <w:r w:rsidRPr="00AF16BC">
        <w:rPr>
          <w:rFonts w:ascii="Arial" w:hAnsi="Arial" w:cs="Arial"/>
          <w:sz w:val="21"/>
          <w:szCs w:val="21"/>
          <w:lang w:val="ru-RU"/>
        </w:rPr>
        <w:t>ш</w:t>
      </w:r>
      <w:r>
        <w:rPr>
          <w:rFonts w:ascii="Arial" w:hAnsi="Arial" w:cs="Arial"/>
          <w:sz w:val="21"/>
          <w:szCs w:val="21"/>
        </w:rPr>
        <w:t>i</w:t>
      </w:r>
      <w:r w:rsidRPr="00AF16BC">
        <w:rPr>
          <w:rFonts w:ascii="Arial" w:hAnsi="Arial" w:cs="Arial"/>
          <w:sz w:val="21"/>
          <w:szCs w:val="21"/>
          <w:lang w:val="ru-RU"/>
        </w:rPr>
        <w:t>нде алдыңғы сапта келе жатқан ғылым. Олай дейт</w:t>
      </w:r>
      <w:r>
        <w:rPr>
          <w:rFonts w:ascii="Arial" w:hAnsi="Arial" w:cs="Arial"/>
          <w:sz w:val="21"/>
          <w:szCs w:val="21"/>
        </w:rPr>
        <w:t>i</w:t>
      </w:r>
      <w:r w:rsidRPr="00AF16BC">
        <w:rPr>
          <w:rFonts w:ascii="Arial" w:hAnsi="Arial" w:cs="Arial"/>
          <w:sz w:val="21"/>
          <w:szCs w:val="21"/>
          <w:lang w:val="ru-RU"/>
        </w:rPr>
        <w:t>н</w:t>
      </w:r>
      <w:r>
        <w:rPr>
          <w:rFonts w:ascii="Arial" w:hAnsi="Arial" w:cs="Arial"/>
          <w:sz w:val="21"/>
          <w:szCs w:val="21"/>
        </w:rPr>
        <w:t>i</w:t>
      </w:r>
      <w:r w:rsidRPr="00AF16BC">
        <w:rPr>
          <w:rFonts w:ascii="Arial" w:hAnsi="Arial" w:cs="Arial"/>
          <w:sz w:val="21"/>
          <w:szCs w:val="21"/>
          <w:lang w:val="ru-RU"/>
        </w:rPr>
        <w:t>м</w:t>
      </w:r>
      <w:r>
        <w:rPr>
          <w:rFonts w:ascii="Arial" w:hAnsi="Arial" w:cs="Arial"/>
          <w:sz w:val="21"/>
          <w:szCs w:val="21"/>
        </w:rPr>
        <w:t>i</w:t>
      </w:r>
      <w:r w:rsidRPr="00AF16BC">
        <w:rPr>
          <w:rFonts w:ascii="Arial" w:hAnsi="Arial" w:cs="Arial"/>
          <w:sz w:val="21"/>
          <w:szCs w:val="21"/>
          <w:lang w:val="ru-RU"/>
        </w:rPr>
        <w:t>з, бұл ғылым саласының адам өм</w:t>
      </w:r>
      <w:r>
        <w:rPr>
          <w:rFonts w:ascii="Arial" w:hAnsi="Arial" w:cs="Arial"/>
          <w:sz w:val="21"/>
          <w:szCs w:val="21"/>
        </w:rPr>
        <w:t>i</w:t>
      </w:r>
      <w:r w:rsidRPr="00AF16BC">
        <w:rPr>
          <w:rFonts w:ascii="Arial" w:hAnsi="Arial" w:cs="Arial"/>
          <w:sz w:val="21"/>
          <w:szCs w:val="21"/>
          <w:lang w:val="ru-RU"/>
        </w:rPr>
        <w:t>р</w:t>
      </w:r>
      <w:r>
        <w:rPr>
          <w:rFonts w:ascii="Arial" w:hAnsi="Arial" w:cs="Arial"/>
          <w:sz w:val="21"/>
          <w:szCs w:val="21"/>
        </w:rPr>
        <w:t>i</w:t>
      </w:r>
      <w:r w:rsidRPr="00AF16BC">
        <w:rPr>
          <w:rFonts w:ascii="Arial" w:hAnsi="Arial" w:cs="Arial"/>
          <w:sz w:val="21"/>
          <w:szCs w:val="21"/>
          <w:lang w:val="ru-RU"/>
        </w:rPr>
        <w:t>нде алатын орны, даму тарихы, қаз</w:t>
      </w:r>
      <w:r>
        <w:rPr>
          <w:rFonts w:ascii="Arial" w:hAnsi="Arial" w:cs="Arial"/>
          <w:sz w:val="21"/>
          <w:szCs w:val="21"/>
        </w:rPr>
        <w:t>i</w:t>
      </w:r>
      <w:r w:rsidRPr="00AF16BC">
        <w:rPr>
          <w:rFonts w:ascii="Arial" w:hAnsi="Arial" w:cs="Arial"/>
          <w:sz w:val="21"/>
          <w:szCs w:val="21"/>
          <w:lang w:val="ru-RU"/>
        </w:rPr>
        <w:t>рг</w:t>
      </w:r>
      <w:r>
        <w:rPr>
          <w:rFonts w:ascii="Arial" w:hAnsi="Arial" w:cs="Arial"/>
          <w:sz w:val="21"/>
          <w:szCs w:val="21"/>
        </w:rPr>
        <w:t>i</w:t>
      </w:r>
      <w:r w:rsidRPr="00AF16BC">
        <w:rPr>
          <w:rFonts w:ascii="Arial" w:hAnsi="Arial" w:cs="Arial"/>
          <w:sz w:val="21"/>
          <w:szCs w:val="21"/>
          <w:lang w:val="ru-RU"/>
        </w:rPr>
        <w:t xml:space="preserve"> ғылымда алатын орны нег</w:t>
      </w:r>
      <w:r>
        <w:rPr>
          <w:rFonts w:ascii="Arial" w:hAnsi="Arial" w:cs="Arial"/>
          <w:sz w:val="21"/>
          <w:szCs w:val="21"/>
        </w:rPr>
        <w:t>i</w:t>
      </w:r>
      <w:r w:rsidRPr="00AF16BC">
        <w:rPr>
          <w:rFonts w:ascii="Arial" w:hAnsi="Arial" w:cs="Arial"/>
          <w:sz w:val="21"/>
          <w:szCs w:val="21"/>
          <w:lang w:val="ru-RU"/>
        </w:rPr>
        <w:t xml:space="preserve">з бола алады. Ең алдымен, бұл ғылым саласы адамзаттың ғылыми туындыларының алғашқысы болғандығын айтқан жөн. Барлық ғылым салаларының </w:t>
      </w:r>
      <w:r>
        <w:rPr>
          <w:rFonts w:ascii="Arial" w:hAnsi="Arial" w:cs="Arial"/>
          <w:sz w:val="21"/>
          <w:szCs w:val="21"/>
        </w:rPr>
        <w:t>i</w:t>
      </w:r>
      <w:r w:rsidRPr="00AF16BC">
        <w:rPr>
          <w:rFonts w:ascii="Arial" w:hAnsi="Arial" w:cs="Arial"/>
          <w:sz w:val="21"/>
          <w:szCs w:val="21"/>
          <w:lang w:val="ru-RU"/>
        </w:rPr>
        <w:t>ш</w:t>
      </w:r>
      <w:r>
        <w:rPr>
          <w:rFonts w:ascii="Arial" w:hAnsi="Arial" w:cs="Arial"/>
          <w:sz w:val="21"/>
          <w:szCs w:val="21"/>
        </w:rPr>
        <w:t>i</w:t>
      </w:r>
      <w:r w:rsidRPr="00AF16BC">
        <w:rPr>
          <w:rFonts w:ascii="Arial" w:hAnsi="Arial" w:cs="Arial"/>
          <w:sz w:val="21"/>
          <w:szCs w:val="21"/>
          <w:lang w:val="ru-RU"/>
        </w:rPr>
        <w:t>нде тарихи тұрғыдан ең алғашқы болып пайда болған қайсысы? – деген сұраққа нем</w:t>
      </w:r>
      <w:r>
        <w:rPr>
          <w:rFonts w:ascii="Arial" w:hAnsi="Arial" w:cs="Arial"/>
          <w:sz w:val="21"/>
          <w:szCs w:val="21"/>
        </w:rPr>
        <w:t>i</w:t>
      </w:r>
      <w:r w:rsidRPr="00AF16BC">
        <w:rPr>
          <w:rFonts w:ascii="Arial" w:hAnsi="Arial" w:cs="Arial"/>
          <w:sz w:val="21"/>
          <w:szCs w:val="21"/>
          <w:lang w:val="ru-RU"/>
        </w:rPr>
        <w:t>с философы Фридрих Энгельс: «астрономия!» деп жазған екен. Бұның себеб</w:t>
      </w:r>
      <w:r>
        <w:rPr>
          <w:rFonts w:ascii="Arial" w:hAnsi="Arial" w:cs="Arial"/>
          <w:sz w:val="21"/>
          <w:szCs w:val="21"/>
        </w:rPr>
        <w:t>i</w:t>
      </w:r>
      <w:r w:rsidRPr="00AF16BC">
        <w:rPr>
          <w:rFonts w:ascii="Arial" w:hAnsi="Arial" w:cs="Arial"/>
          <w:sz w:val="21"/>
          <w:szCs w:val="21"/>
          <w:lang w:val="ru-RU"/>
        </w:rPr>
        <w:t>: жұлдызды аспанды бақылау және зерттеу қызы­ ғушылықтан ғана атқарылмаған. Адам баласы әрқашан б</w:t>
      </w:r>
      <w:r>
        <w:rPr>
          <w:rFonts w:ascii="Arial" w:hAnsi="Arial" w:cs="Arial"/>
          <w:sz w:val="21"/>
          <w:szCs w:val="21"/>
        </w:rPr>
        <w:t>i</w:t>
      </w:r>
      <w:r w:rsidRPr="00AF16BC">
        <w:rPr>
          <w:rFonts w:ascii="Arial" w:hAnsi="Arial" w:cs="Arial"/>
          <w:sz w:val="21"/>
          <w:szCs w:val="21"/>
          <w:lang w:val="ru-RU"/>
        </w:rPr>
        <w:t>л</w:t>
      </w:r>
      <w:r>
        <w:rPr>
          <w:rFonts w:ascii="Arial" w:hAnsi="Arial" w:cs="Arial"/>
          <w:sz w:val="21"/>
          <w:szCs w:val="21"/>
        </w:rPr>
        <w:t>i</w:t>
      </w:r>
      <w:r w:rsidRPr="00AF16BC">
        <w:rPr>
          <w:rFonts w:ascii="Arial" w:hAnsi="Arial" w:cs="Arial"/>
          <w:sz w:val="21"/>
          <w:szCs w:val="21"/>
          <w:lang w:val="ru-RU"/>
        </w:rPr>
        <w:t>м</w:t>
      </w:r>
      <w:r>
        <w:rPr>
          <w:rFonts w:ascii="Arial" w:hAnsi="Arial" w:cs="Arial"/>
          <w:sz w:val="21"/>
          <w:szCs w:val="21"/>
        </w:rPr>
        <w:t>i</w:t>
      </w:r>
      <w:r w:rsidRPr="00AF16BC">
        <w:rPr>
          <w:rFonts w:ascii="Arial" w:hAnsi="Arial" w:cs="Arial"/>
          <w:sz w:val="21"/>
          <w:szCs w:val="21"/>
          <w:lang w:val="ru-RU"/>
        </w:rPr>
        <w:t>н күндел</w:t>
      </w:r>
      <w:r>
        <w:rPr>
          <w:rFonts w:ascii="Arial" w:hAnsi="Arial" w:cs="Arial"/>
          <w:sz w:val="21"/>
          <w:szCs w:val="21"/>
        </w:rPr>
        <w:t>i</w:t>
      </w:r>
      <w:r w:rsidRPr="00AF16BC">
        <w:rPr>
          <w:rFonts w:ascii="Arial" w:hAnsi="Arial" w:cs="Arial"/>
          <w:sz w:val="21"/>
          <w:szCs w:val="21"/>
          <w:lang w:val="ru-RU"/>
        </w:rPr>
        <w:t>кт</w:t>
      </w:r>
      <w:r>
        <w:rPr>
          <w:rFonts w:ascii="Arial" w:hAnsi="Arial" w:cs="Arial"/>
          <w:sz w:val="21"/>
          <w:szCs w:val="21"/>
        </w:rPr>
        <w:t>i</w:t>
      </w:r>
      <w:r w:rsidRPr="00AF16BC">
        <w:rPr>
          <w:rFonts w:ascii="Arial" w:hAnsi="Arial" w:cs="Arial"/>
          <w:sz w:val="21"/>
          <w:szCs w:val="21"/>
          <w:lang w:val="ru-RU"/>
        </w:rPr>
        <w:t xml:space="preserve"> тұрмыс қажет</w:t>
      </w:r>
      <w:r>
        <w:rPr>
          <w:rFonts w:ascii="Arial" w:hAnsi="Arial" w:cs="Arial"/>
          <w:sz w:val="21"/>
          <w:szCs w:val="21"/>
        </w:rPr>
        <w:t>i</w:t>
      </w:r>
      <w:r w:rsidRPr="00AF16BC">
        <w:rPr>
          <w:rFonts w:ascii="Arial" w:hAnsi="Arial" w:cs="Arial"/>
          <w:sz w:val="21"/>
          <w:szCs w:val="21"/>
          <w:lang w:val="ru-RU"/>
        </w:rPr>
        <w:t>нде пайдалануға тырысқан. Сонда астрономиялық б</w:t>
      </w:r>
      <w:r>
        <w:rPr>
          <w:rFonts w:ascii="Arial" w:hAnsi="Arial" w:cs="Arial"/>
          <w:sz w:val="21"/>
          <w:szCs w:val="21"/>
        </w:rPr>
        <w:t>i</w:t>
      </w:r>
      <w:r w:rsidRPr="00AF16BC">
        <w:rPr>
          <w:rFonts w:ascii="Arial" w:hAnsi="Arial" w:cs="Arial"/>
          <w:sz w:val="21"/>
          <w:szCs w:val="21"/>
          <w:lang w:val="ru-RU"/>
        </w:rPr>
        <w:t>л</w:t>
      </w:r>
      <w:r>
        <w:rPr>
          <w:rFonts w:ascii="Arial" w:hAnsi="Arial" w:cs="Arial"/>
          <w:sz w:val="21"/>
          <w:szCs w:val="21"/>
        </w:rPr>
        <w:t>i</w:t>
      </w:r>
      <w:r w:rsidRPr="00AF16BC">
        <w:rPr>
          <w:rFonts w:ascii="Arial" w:hAnsi="Arial" w:cs="Arial"/>
          <w:sz w:val="21"/>
          <w:szCs w:val="21"/>
          <w:lang w:val="ru-RU"/>
        </w:rPr>
        <w:t>м қандай мақсатта қолданылуы мүмк</w:t>
      </w:r>
      <w:r>
        <w:rPr>
          <w:rFonts w:ascii="Arial" w:hAnsi="Arial" w:cs="Arial"/>
          <w:sz w:val="21"/>
          <w:szCs w:val="21"/>
        </w:rPr>
        <w:t>i</w:t>
      </w:r>
      <w:r w:rsidRPr="00AF16BC">
        <w:rPr>
          <w:rFonts w:ascii="Arial" w:hAnsi="Arial" w:cs="Arial"/>
          <w:sz w:val="21"/>
          <w:szCs w:val="21"/>
          <w:lang w:val="ru-RU"/>
        </w:rPr>
        <w:t>н болды? Мәселен, б</w:t>
      </w:r>
      <w:r>
        <w:rPr>
          <w:rFonts w:ascii="Arial" w:hAnsi="Arial" w:cs="Arial"/>
          <w:sz w:val="21"/>
          <w:szCs w:val="21"/>
        </w:rPr>
        <w:t>i</w:t>
      </w:r>
      <w:r w:rsidRPr="00AF16BC">
        <w:rPr>
          <w:rFonts w:ascii="Arial" w:hAnsi="Arial" w:cs="Arial"/>
          <w:sz w:val="21"/>
          <w:szCs w:val="21"/>
          <w:lang w:val="ru-RU"/>
        </w:rPr>
        <w:t>р</w:t>
      </w:r>
      <w:r>
        <w:rPr>
          <w:rFonts w:ascii="Arial" w:hAnsi="Arial" w:cs="Arial"/>
          <w:sz w:val="21"/>
          <w:szCs w:val="21"/>
        </w:rPr>
        <w:t>i</w:t>
      </w:r>
      <w:r w:rsidRPr="00AF16BC">
        <w:rPr>
          <w:rFonts w:ascii="Arial" w:hAnsi="Arial" w:cs="Arial"/>
          <w:sz w:val="21"/>
          <w:szCs w:val="21"/>
          <w:lang w:val="ru-RU"/>
        </w:rPr>
        <w:t>нш</w:t>
      </w:r>
      <w:r>
        <w:rPr>
          <w:rFonts w:ascii="Arial" w:hAnsi="Arial" w:cs="Arial"/>
          <w:sz w:val="21"/>
          <w:szCs w:val="21"/>
        </w:rPr>
        <w:t>i</w:t>
      </w:r>
      <w:r w:rsidRPr="00AF16BC">
        <w:rPr>
          <w:rFonts w:ascii="Arial" w:hAnsi="Arial" w:cs="Arial"/>
          <w:sz w:val="21"/>
          <w:szCs w:val="21"/>
          <w:lang w:val="ru-RU"/>
        </w:rPr>
        <w:t>ден, жұлдыздардың тәул</w:t>
      </w:r>
      <w:r>
        <w:rPr>
          <w:rFonts w:ascii="Arial" w:hAnsi="Arial" w:cs="Arial"/>
          <w:sz w:val="21"/>
          <w:szCs w:val="21"/>
        </w:rPr>
        <w:t>i</w:t>
      </w:r>
      <w:r w:rsidRPr="00AF16BC">
        <w:rPr>
          <w:rFonts w:ascii="Arial" w:hAnsi="Arial" w:cs="Arial"/>
          <w:sz w:val="21"/>
          <w:szCs w:val="21"/>
          <w:lang w:val="ru-RU"/>
        </w:rPr>
        <w:t>кт</w:t>
      </w:r>
      <w:r>
        <w:rPr>
          <w:rFonts w:ascii="Arial" w:hAnsi="Arial" w:cs="Arial"/>
          <w:sz w:val="21"/>
          <w:szCs w:val="21"/>
        </w:rPr>
        <w:t>i</w:t>
      </w:r>
      <w:r w:rsidRPr="00AF16BC">
        <w:rPr>
          <w:rFonts w:ascii="Arial" w:hAnsi="Arial" w:cs="Arial"/>
          <w:sz w:val="21"/>
          <w:szCs w:val="21"/>
          <w:lang w:val="ru-RU"/>
        </w:rPr>
        <w:t>к қозғалысының б</w:t>
      </w:r>
      <w:r>
        <w:rPr>
          <w:rFonts w:ascii="Arial" w:hAnsi="Arial" w:cs="Arial"/>
          <w:sz w:val="21"/>
          <w:szCs w:val="21"/>
        </w:rPr>
        <w:t>i</w:t>
      </w:r>
      <w:r w:rsidRPr="00AF16BC">
        <w:rPr>
          <w:rFonts w:ascii="Arial" w:hAnsi="Arial" w:cs="Arial"/>
          <w:sz w:val="21"/>
          <w:szCs w:val="21"/>
          <w:lang w:val="ru-RU"/>
        </w:rPr>
        <w:t>рқалыптылығының арқасында уақыт өлшеу мақсатын көздейд</w:t>
      </w:r>
      <w:r>
        <w:rPr>
          <w:rFonts w:ascii="Arial" w:hAnsi="Arial" w:cs="Arial"/>
          <w:sz w:val="21"/>
          <w:szCs w:val="21"/>
        </w:rPr>
        <w:t>i</w:t>
      </w:r>
      <w:r w:rsidRPr="00AF16BC">
        <w:rPr>
          <w:rFonts w:ascii="Arial" w:hAnsi="Arial" w:cs="Arial"/>
          <w:sz w:val="21"/>
          <w:szCs w:val="21"/>
          <w:lang w:val="ru-RU"/>
        </w:rPr>
        <w:t>; ек</w:t>
      </w:r>
      <w:r>
        <w:rPr>
          <w:rFonts w:ascii="Arial" w:hAnsi="Arial" w:cs="Arial"/>
          <w:sz w:val="21"/>
          <w:szCs w:val="21"/>
        </w:rPr>
        <w:t>i</w:t>
      </w:r>
      <w:r w:rsidRPr="00AF16BC">
        <w:rPr>
          <w:rFonts w:ascii="Arial" w:hAnsi="Arial" w:cs="Arial"/>
          <w:sz w:val="21"/>
          <w:szCs w:val="21"/>
          <w:lang w:val="ru-RU"/>
        </w:rPr>
        <w:t>нш</w:t>
      </w:r>
      <w:r>
        <w:rPr>
          <w:rFonts w:ascii="Arial" w:hAnsi="Arial" w:cs="Arial"/>
          <w:sz w:val="21"/>
          <w:szCs w:val="21"/>
        </w:rPr>
        <w:t>i</w:t>
      </w:r>
      <w:r w:rsidRPr="00AF16BC">
        <w:rPr>
          <w:rFonts w:ascii="Arial" w:hAnsi="Arial" w:cs="Arial"/>
          <w:sz w:val="21"/>
          <w:szCs w:val="21"/>
          <w:lang w:val="ru-RU"/>
        </w:rPr>
        <w:t>ден, жұлдызды аспанда қозғалмайтын жұлдыздарды пайдалану арқылы жер бет</w:t>
      </w:r>
      <w:r>
        <w:rPr>
          <w:rFonts w:ascii="Arial" w:hAnsi="Arial" w:cs="Arial"/>
          <w:sz w:val="21"/>
          <w:szCs w:val="21"/>
        </w:rPr>
        <w:t>i</w:t>
      </w:r>
      <w:r w:rsidRPr="00AF16BC">
        <w:rPr>
          <w:rFonts w:ascii="Arial" w:hAnsi="Arial" w:cs="Arial"/>
          <w:sz w:val="21"/>
          <w:szCs w:val="21"/>
          <w:lang w:val="ru-RU"/>
        </w:rPr>
        <w:t>нде дұрыс бағдар табуды көздейд</w:t>
      </w:r>
      <w:r>
        <w:rPr>
          <w:rFonts w:ascii="Arial" w:hAnsi="Arial" w:cs="Arial"/>
          <w:sz w:val="21"/>
          <w:szCs w:val="21"/>
        </w:rPr>
        <w:t>i</w:t>
      </w:r>
      <w:r w:rsidRPr="00AF16BC">
        <w:rPr>
          <w:rFonts w:ascii="Arial" w:hAnsi="Arial" w:cs="Arial"/>
          <w:sz w:val="21"/>
          <w:szCs w:val="21"/>
          <w:lang w:val="ru-RU"/>
        </w:rPr>
        <w:t>; және, бұдан берт</w:t>
      </w:r>
      <w:r>
        <w:rPr>
          <w:rFonts w:ascii="Arial" w:hAnsi="Arial" w:cs="Arial"/>
          <w:sz w:val="21"/>
          <w:szCs w:val="21"/>
        </w:rPr>
        <w:t>i</w:t>
      </w:r>
      <w:r w:rsidRPr="00AF16BC">
        <w:rPr>
          <w:rFonts w:ascii="Arial" w:hAnsi="Arial" w:cs="Arial"/>
          <w:sz w:val="21"/>
          <w:szCs w:val="21"/>
          <w:lang w:val="ru-RU"/>
        </w:rPr>
        <w:t>н келе, орта ғасырларда, бакылау орнының географиялық</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440"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120"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7</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440" w:right="4220" w:bottom="435" w:left="4080" w:header="720" w:footer="720" w:gutter="0"/>
          <w:cols w:space="720" w:equalWidth="0">
            <w:col w:w="100"/>
          </w:cols>
          <w:noEndnote/>
        </w:sectPr>
      </w:pPr>
    </w:p>
    <w:p w:rsidR="003323E4" w:rsidRPr="00AF16BC" w:rsidRDefault="00281624">
      <w:pPr>
        <w:widowControl w:val="0"/>
        <w:overflowPunct w:val="0"/>
        <w:autoSpaceDE w:val="0"/>
        <w:autoSpaceDN w:val="0"/>
        <w:adjustRightInd w:val="0"/>
        <w:spacing w:after="0" w:line="293" w:lineRule="auto"/>
        <w:jc w:val="both"/>
        <w:rPr>
          <w:rFonts w:ascii="Times New Roman" w:hAnsi="Times New Roman"/>
          <w:sz w:val="24"/>
          <w:szCs w:val="24"/>
          <w:lang w:val="ru-RU"/>
        </w:rPr>
      </w:pPr>
      <w:bookmarkStart w:id="5" w:name="page15"/>
      <w:bookmarkEnd w:id="5"/>
      <w:r w:rsidRPr="00AF16BC">
        <w:rPr>
          <w:rFonts w:ascii="Arial" w:hAnsi="Arial" w:cs="Arial"/>
          <w:sz w:val="23"/>
          <w:szCs w:val="23"/>
          <w:lang w:val="ru-RU"/>
        </w:rPr>
        <w:lastRenderedPageBreak/>
        <w:t>координаттарын анықтау мақсатында пайдаланылған. Ал ғылымның басқа салалары кей</w:t>
      </w:r>
      <w:r>
        <w:rPr>
          <w:rFonts w:ascii="Arial" w:hAnsi="Arial" w:cs="Arial"/>
          <w:sz w:val="23"/>
          <w:szCs w:val="23"/>
        </w:rPr>
        <w:t>i</w:t>
      </w:r>
      <w:r w:rsidRPr="00AF16BC">
        <w:rPr>
          <w:rFonts w:ascii="Arial" w:hAnsi="Arial" w:cs="Arial"/>
          <w:sz w:val="23"/>
          <w:szCs w:val="23"/>
          <w:lang w:val="ru-RU"/>
        </w:rPr>
        <w:t>н</w:t>
      </w:r>
      <w:r>
        <w:rPr>
          <w:rFonts w:ascii="Arial" w:hAnsi="Arial" w:cs="Arial"/>
          <w:sz w:val="23"/>
          <w:szCs w:val="23"/>
        </w:rPr>
        <w:t>i</w:t>
      </w:r>
      <w:r w:rsidRPr="00AF16BC">
        <w:rPr>
          <w:rFonts w:ascii="Arial" w:hAnsi="Arial" w:cs="Arial"/>
          <w:sz w:val="23"/>
          <w:szCs w:val="23"/>
          <w:lang w:val="ru-RU"/>
        </w:rPr>
        <w:t>рек пайда болады. Соны</w:t>
      </w:r>
      <w:r w:rsidRPr="00AF16BC">
        <w:rPr>
          <w:rFonts w:ascii="Times New Roman" w:hAnsi="Times New Roman"/>
          <w:sz w:val="23"/>
          <w:szCs w:val="23"/>
          <w:lang w:val="ru-RU"/>
        </w:rPr>
        <w:t>-</w:t>
      </w:r>
      <w:r w:rsidRPr="00AF16BC">
        <w:rPr>
          <w:rFonts w:ascii="Arial" w:hAnsi="Arial" w:cs="Arial"/>
          <w:sz w:val="23"/>
          <w:szCs w:val="23"/>
          <w:lang w:val="ru-RU"/>
        </w:rPr>
        <w:t>мен, қазіргі кезде сипаттама берер болсақ:</w:t>
      </w:r>
    </w:p>
    <w:p w:rsidR="003323E4" w:rsidRPr="00AF16BC" w:rsidRDefault="00A3036D">
      <w:pPr>
        <w:widowControl w:val="0"/>
        <w:autoSpaceDE w:val="0"/>
        <w:autoSpaceDN w:val="0"/>
        <w:adjustRightInd w:val="0"/>
        <w:spacing w:after="0" w:line="326" w:lineRule="exact"/>
        <w:rPr>
          <w:rFonts w:ascii="Times New Roman" w:hAnsi="Times New Roman"/>
          <w:sz w:val="24"/>
          <w:szCs w:val="24"/>
          <w:lang w:val="ru-RU"/>
        </w:rPr>
      </w:pPr>
      <w:r w:rsidRPr="00A3036D">
        <w:rPr>
          <w:noProof/>
        </w:rPr>
        <w:pict>
          <v:line id="_x0000_s1030" style="position:absolute;z-index:-175" from=".85pt,9.8pt" to=".85pt,69.35pt" o:allowincell="f" strokeweight="1pt"/>
        </w:pict>
      </w:r>
      <w:r w:rsidRPr="00A3036D">
        <w:rPr>
          <w:noProof/>
        </w:rPr>
        <w:pict>
          <v:line id="_x0000_s1031" style="position:absolute;z-index:-174" from="307pt,9.8pt" to="307pt,69.35pt" o:allowincell="f" strokeweight="1pt"/>
        </w:pict>
      </w:r>
      <w:r w:rsidRPr="00A3036D">
        <w:rPr>
          <w:noProof/>
        </w:rPr>
        <w:pict>
          <v:line id="_x0000_s1032" style="position:absolute;z-index:-173" from=".35pt,10.3pt" to="307.5pt,10.3pt" o:allowincell="f" strokeweight="1pt"/>
        </w:pict>
      </w:r>
      <w:r w:rsidRPr="00A3036D">
        <w:rPr>
          <w:noProof/>
        </w:rPr>
        <w:pict>
          <v:line id="_x0000_s1033" style="position:absolute;z-index:-172" from=".35pt,68.85pt" to="307.5pt,68.85pt" o:allowincell="f" strokeweight="1pt"/>
        </w:pict>
      </w:r>
    </w:p>
    <w:p w:rsidR="003323E4" w:rsidRPr="00AF16BC" w:rsidRDefault="00281624">
      <w:pPr>
        <w:widowControl w:val="0"/>
        <w:overflowPunct w:val="0"/>
        <w:autoSpaceDE w:val="0"/>
        <w:autoSpaceDN w:val="0"/>
        <w:adjustRightInd w:val="0"/>
        <w:spacing w:after="0" w:line="295" w:lineRule="auto"/>
        <w:ind w:left="300" w:right="300" w:firstLine="397"/>
        <w:jc w:val="both"/>
        <w:rPr>
          <w:rFonts w:ascii="Times New Roman" w:hAnsi="Times New Roman"/>
          <w:sz w:val="24"/>
          <w:szCs w:val="24"/>
          <w:lang w:val="ru-RU"/>
        </w:rPr>
      </w:pPr>
      <w:r w:rsidRPr="00AF16BC">
        <w:rPr>
          <w:rFonts w:ascii="Arial" w:hAnsi="Arial" w:cs="Arial"/>
          <w:sz w:val="23"/>
          <w:szCs w:val="23"/>
          <w:lang w:val="ru-RU"/>
        </w:rPr>
        <w:t xml:space="preserve">астрономия </w:t>
      </w:r>
      <w:r w:rsidRPr="00AF16BC">
        <w:rPr>
          <w:rFonts w:ascii="Arial" w:hAnsi="Arial" w:cs="Arial"/>
          <w:i/>
          <w:iCs/>
          <w:sz w:val="23"/>
          <w:szCs w:val="23"/>
          <w:lang w:val="ru-RU"/>
        </w:rPr>
        <w:t>–</w:t>
      </w:r>
      <w:r w:rsidRPr="00AF16BC">
        <w:rPr>
          <w:rFonts w:ascii="Arial" w:hAnsi="Arial" w:cs="Arial"/>
          <w:sz w:val="23"/>
          <w:szCs w:val="23"/>
          <w:lang w:val="ru-RU"/>
        </w:rPr>
        <w:t xml:space="preserve"> </w:t>
      </w:r>
      <w:r w:rsidRPr="00AF16BC">
        <w:rPr>
          <w:rFonts w:ascii="Arial" w:hAnsi="Arial" w:cs="Arial"/>
          <w:i/>
          <w:iCs/>
          <w:sz w:val="23"/>
          <w:szCs w:val="23"/>
          <w:lang w:val="ru-RU"/>
        </w:rPr>
        <w:t>аспан денелер</w:t>
      </w:r>
      <w:r>
        <w:rPr>
          <w:rFonts w:ascii="Arial" w:hAnsi="Arial" w:cs="Arial"/>
          <w:i/>
          <w:iCs/>
          <w:sz w:val="23"/>
          <w:szCs w:val="23"/>
        </w:rPr>
        <w:t>i</w:t>
      </w:r>
      <w:r w:rsidRPr="00AF16BC">
        <w:rPr>
          <w:rFonts w:ascii="Arial" w:hAnsi="Arial" w:cs="Arial"/>
          <w:sz w:val="23"/>
          <w:szCs w:val="23"/>
          <w:lang w:val="ru-RU"/>
        </w:rPr>
        <w:t xml:space="preserve"> </w:t>
      </w:r>
      <w:r w:rsidRPr="00AF16BC">
        <w:rPr>
          <w:rFonts w:ascii="Arial" w:hAnsi="Arial" w:cs="Arial"/>
          <w:i/>
          <w:iCs/>
          <w:sz w:val="23"/>
          <w:szCs w:val="23"/>
          <w:lang w:val="ru-RU"/>
        </w:rPr>
        <w:t>мен олардың</w:t>
      </w:r>
      <w:r w:rsidRPr="00AF16BC">
        <w:rPr>
          <w:rFonts w:ascii="Arial" w:hAnsi="Arial" w:cs="Arial"/>
          <w:sz w:val="23"/>
          <w:szCs w:val="23"/>
          <w:lang w:val="ru-RU"/>
        </w:rPr>
        <w:t xml:space="preserve"> </w:t>
      </w:r>
      <w:r w:rsidRPr="00AF16BC">
        <w:rPr>
          <w:rFonts w:ascii="Arial" w:hAnsi="Arial" w:cs="Arial"/>
          <w:i/>
          <w:iCs/>
          <w:sz w:val="23"/>
          <w:szCs w:val="23"/>
          <w:lang w:val="ru-RU"/>
        </w:rPr>
        <w:t>жүйелер</w:t>
      </w:r>
      <w:r>
        <w:rPr>
          <w:rFonts w:ascii="Arial" w:hAnsi="Arial" w:cs="Arial"/>
          <w:i/>
          <w:iCs/>
          <w:sz w:val="23"/>
          <w:szCs w:val="23"/>
        </w:rPr>
        <w:t>i</w:t>
      </w:r>
      <w:r w:rsidRPr="00AF16BC">
        <w:rPr>
          <w:rFonts w:ascii="Arial" w:hAnsi="Arial" w:cs="Arial"/>
          <w:i/>
          <w:iCs/>
          <w:sz w:val="23"/>
          <w:szCs w:val="23"/>
          <w:lang w:val="ru-RU"/>
        </w:rPr>
        <w:t>н</w:t>
      </w:r>
      <w:r>
        <w:rPr>
          <w:rFonts w:ascii="Arial" w:hAnsi="Arial" w:cs="Arial"/>
          <w:i/>
          <w:iCs/>
          <w:sz w:val="23"/>
          <w:szCs w:val="23"/>
        </w:rPr>
        <w:t>i</w:t>
      </w:r>
      <w:r w:rsidRPr="00AF16BC">
        <w:rPr>
          <w:rFonts w:ascii="Arial" w:hAnsi="Arial" w:cs="Arial"/>
          <w:i/>
          <w:iCs/>
          <w:sz w:val="23"/>
          <w:szCs w:val="23"/>
          <w:lang w:val="ru-RU"/>
        </w:rPr>
        <w:t>ң қозғалысын және құрылымын, пайда бо</w:t>
      </w:r>
      <w:r w:rsidRPr="00AF16BC">
        <w:rPr>
          <w:rFonts w:ascii="Times New Roman" w:hAnsi="Times New Roman"/>
          <w:i/>
          <w:iCs/>
          <w:sz w:val="23"/>
          <w:szCs w:val="23"/>
          <w:lang w:val="ru-RU"/>
        </w:rPr>
        <w:t>-</w:t>
      </w:r>
      <w:r w:rsidRPr="00AF16BC">
        <w:rPr>
          <w:rFonts w:ascii="Arial" w:hAnsi="Arial" w:cs="Arial"/>
          <w:i/>
          <w:iCs/>
          <w:sz w:val="23"/>
          <w:szCs w:val="23"/>
          <w:lang w:val="ru-RU"/>
        </w:rPr>
        <w:t>луын және дамуын зерттейт</w:t>
      </w:r>
      <w:r>
        <w:rPr>
          <w:rFonts w:ascii="Arial" w:hAnsi="Arial" w:cs="Arial"/>
          <w:i/>
          <w:iCs/>
          <w:sz w:val="23"/>
          <w:szCs w:val="23"/>
        </w:rPr>
        <w:t>i</w:t>
      </w:r>
      <w:r w:rsidRPr="00AF16BC">
        <w:rPr>
          <w:rFonts w:ascii="Arial" w:hAnsi="Arial" w:cs="Arial"/>
          <w:i/>
          <w:iCs/>
          <w:sz w:val="23"/>
          <w:szCs w:val="23"/>
          <w:lang w:val="ru-RU"/>
        </w:rPr>
        <w:t>н ғылым</w:t>
      </w:r>
      <w:r w:rsidRPr="00AF16BC">
        <w:rPr>
          <w:rFonts w:ascii="Times New Roman" w:hAnsi="Times New Roman"/>
          <w:b/>
          <w:bCs/>
          <w:i/>
          <w:iCs/>
          <w:sz w:val="23"/>
          <w:szCs w:val="23"/>
          <w:lang w:val="ru-RU"/>
        </w:rPr>
        <w:t>.</w: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2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1" w:lineRule="auto"/>
        <w:ind w:firstLine="397"/>
        <w:jc w:val="both"/>
        <w:rPr>
          <w:rFonts w:ascii="Times New Roman" w:hAnsi="Times New Roman"/>
          <w:sz w:val="24"/>
          <w:szCs w:val="24"/>
          <w:lang w:val="ru-RU"/>
        </w:rPr>
      </w:pPr>
      <w:r w:rsidRPr="00AF16BC">
        <w:rPr>
          <w:rFonts w:ascii="Arial" w:hAnsi="Arial" w:cs="Arial"/>
          <w:b/>
          <w:bCs/>
          <w:sz w:val="23"/>
          <w:szCs w:val="23"/>
          <w:lang w:val="ru-RU"/>
        </w:rPr>
        <w:t>Астрономияның зертейтт</w:t>
      </w:r>
      <w:r>
        <w:rPr>
          <w:rFonts w:ascii="Arial" w:hAnsi="Arial" w:cs="Arial"/>
          <w:b/>
          <w:bCs/>
          <w:sz w:val="23"/>
          <w:szCs w:val="23"/>
        </w:rPr>
        <w:t>i</w:t>
      </w:r>
      <w:r w:rsidRPr="00AF16BC">
        <w:rPr>
          <w:rFonts w:ascii="Arial" w:hAnsi="Arial" w:cs="Arial"/>
          <w:b/>
          <w:bCs/>
          <w:sz w:val="23"/>
          <w:szCs w:val="23"/>
          <w:lang w:val="ru-RU"/>
        </w:rPr>
        <w:t>н объект</w:t>
      </w:r>
      <w:r>
        <w:rPr>
          <w:rFonts w:ascii="Arial" w:hAnsi="Arial" w:cs="Arial"/>
          <w:b/>
          <w:bCs/>
          <w:sz w:val="23"/>
          <w:szCs w:val="23"/>
        </w:rPr>
        <w:t>i</w:t>
      </w:r>
      <w:r w:rsidRPr="00AF16BC">
        <w:rPr>
          <w:rFonts w:ascii="Arial" w:hAnsi="Arial" w:cs="Arial"/>
          <w:b/>
          <w:bCs/>
          <w:sz w:val="23"/>
          <w:szCs w:val="23"/>
          <w:lang w:val="ru-RU"/>
        </w:rPr>
        <w:t>лер</w:t>
      </w:r>
      <w:r>
        <w:rPr>
          <w:rFonts w:ascii="Arial" w:hAnsi="Arial" w:cs="Arial"/>
          <w:b/>
          <w:bCs/>
          <w:sz w:val="23"/>
          <w:szCs w:val="23"/>
        </w:rPr>
        <w:t>i</w:t>
      </w:r>
      <w:r w:rsidRPr="00AF16BC">
        <w:rPr>
          <w:rFonts w:ascii="Arial" w:hAnsi="Arial" w:cs="Arial"/>
          <w:b/>
          <w:bCs/>
          <w:sz w:val="23"/>
          <w:szCs w:val="23"/>
          <w:lang w:val="ru-RU"/>
        </w:rPr>
        <w:t xml:space="preserve">: </w:t>
      </w:r>
      <w:r w:rsidRPr="00AF16BC">
        <w:rPr>
          <w:rFonts w:ascii="Arial" w:hAnsi="Arial" w:cs="Arial"/>
          <w:sz w:val="23"/>
          <w:szCs w:val="23"/>
          <w:lang w:val="ru-RU"/>
        </w:rPr>
        <w:t>Күн және</w:t>
      </w:r>
      <w:r w:rsidRPr="00AF16BC">
        <w:rPr>
          <w:rFonts w:ascii="Arial" w:hAnsi="Arial" w:cs="Arial"/>
          <w:b/>
          <w:bCs/>
          <w:sz w:val="23"/>
          <w:szCs w:val="23"/>
          <w:lang w:val="ru-RU"/>
        </w:rPr>
        <w:t xml:space="preserve"> </w:t>
      </w:r>
      <w:r w:rsidRPr="00AF16BC">
        <w:rPr>
          <w:rFonts w:ascii="Arial" w:hAnsi="Arial" w:cs="Arial"/>
          <w:sz w:val="23"/>
          <w:szCs w:val="23"/>
          <w:lang w:val="ru-RU"/>
        </w:rPr>
        <w:t>жұлдыздар, жұлдыздық жүйелер және жұлдызаралық мате</w:t>
      </w:r>
      <w:r w:rsidRPr="00AF16BC">
        <w:rPr>
          <w:rFonts w:ascii="Times New Roman" w:hAnsi="Times New Roman"/>
          <w:sz w:val="23"/>
          <w:szCs w:val="23"/>
          <w:lang w:val="ru-RU"/>
        </w:rPr>
        <w:t>-</w:t>
      </w:r>
      <w:r w:rsidRPr="00AF16BC">
        <w:rPr>
          <w:rFonts w:ascii="Arial" w:hAnsi="Arial" w:cs="Arial"/>
          <w:sz w:val="23"/>
          <w:szCs w:val="23"/>
          <w:lang w:val="ru-RU"/>
        </w:rPr>
        <w:t>рия, планеталар және олардың сер</w:t>
      </w:r>
      <w:r>
        <w:rPr>
          <w:rFonts w:ascii="Arial" w:hAnsi="Arial" w:cs="Arial"/>
          <w:sz w:val="23"/>
          <w:szCs w:val="23"/>
        </w:rPr>
        <w:t>i</w:t>
      </w:r>
      <w:r w:rsidRPr="00AF16BC">
        <w:rPr>
          <w:rFonts w:ascii="Arial" w:hAnsi="Arial" w:cs="Arial"/>
          <w:sz w:val="23"/>
          <w:szCs w:val="23"/>
          <w:lang w:val="ru-RU"/>
        </w:rPr>
        <w:t>ктер</w:t>
      </w:r>
      <w:r>
        <w:rPr>
          <w:rFonts w:ascii="Arial" w:hAnsi="Arial" w:cs="Arial"/>
          <w:sz w:val="23"/>
          <w:szCs w:val="23"/>
        </w:rPr>
        <w:t>i</w:t>
      </w:r>
      <w:r w:rsidRPr="00AF16BC">
        <w:rPr>
          <w:rFonts w:ascii="Arial" w:hAnsi="Arial" w:cs="Arial"/>
          <w:sz w:val="23"/>
          <w:szCs w:val="23"/>
          <w:lang w:val="ru-RU"/>
        </w:rPr>
        <w:t>, тұмандықтар, ко</w:t>
      </w:r>
      <w:r w:rsidRPr="00AF16BC">
        <w:rPr>
          <w:rFonts w:ascii="Times New Roman" w:hAnsi="Times New Roman"/>
          <w:sz w:val="23"/>
          <w:szCs w:val="23"/>
          <w:lang w:val="ru-RU"/>
        </w:rPr>
        <w:t>-</w:t>
      </w:r>
      <w:r w:rsidRPr="00AF16BC">
        <w:rPr>
          <w:rFonts w:ascii="Arial" w:hAnsi="Arial" w:cs="Arial"/>
          <w:sz w:val="23"/>
          <w:szCs w:val="23"/>
          <w:lang w:val="ru-RU"/>
        </w:rPr>
        <w:t>металар және метеорлық денелер.</w:t>
      </w:r>
    </w:p>
    <w:p w:rsidR="003323E4" w:rsidRPr="00AF16BC"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85" w:lineRule="auto"/>
        <w:ind w:firstLine="397"/>
        <w:jc w:val="both"/>
        <w:rPr>
          <w:rFonts w:ascii="Times New Roman" w:hAnsi="Times New Roman"/>
          <w:sz w:val="24"/>
          <w:szCs w:val="24"/>
        </w:rPr>
      </w:pPr>
      <w:r w:rsidRPr="00AF16BC">
        <w:rPr>
          <w:rFonts w:ascii="Arial" w:hAnsi="Arial" w:cs="Arial"/>
          <w:i/>
          <w:iCs/>
          <w:lang w:val="ru-RU"/>
        </w:rPr>
        <w:t>Осы обьект</w:t>
      </w:r>
      <w:r>
        <w:rPr>
          <w:rFonts w:ascii="Arial" w:hAnsi="Arial" w:cs="Arial"/>
          <w:i/>
          <w:iCs/>
        </w:rPr>
        <w:t>i</w:t>
      </w:r>
      <w:r w:rsidRPr="00AF16BC">
        <w:rPr>
          <w:rFonts w:ascii="Arial" w:hAnsi="Arial" w:cs="Arial"/>
          <w:i/>
          <w:iCs/>
          <w:lang w:val="ru-RU"/>
        </w:rPr>
        <w:t>лерд</w:t>
      </w:r>
      <w:r>
        <w:rPr>
          <w:rFonts w:ascii="Arial" w:hAnsi="Arial" w:cs="Arial"/>
          <w:i/>
          <w:iCs/>
        </w:rPr>
        <w:t>i</w:t>
      </w:r>
      <w:r w:rsidRPr="00AF16BC">
        <w:rPr>
          <w:rFonts w:ascii="Arial" w:hAnsi="Arial" w:cs="Arial"/>
          <w:i/>
          <w:iCs/>
          <w:lang w:val="ru-RU"/>
        </w:rPr>
        <w:t>ң әр түр</w:t>
      </w:r>
      <w:r>
        <w:rPr>
          <w:rFonts w:ascii="Arial" w:hAnsi="Arial" w:cs="Arial"/>
          <w:i/>
          <w:iCs/>
        </w:rPr>
        <w:t>i</w:t>
      </w:r>
      <w:r w:rsidRPr="00AF16BC">
        <w:rPr>
          <w:rFonts w:ascii="Arial" w:hAnsi="Arial" w:cs="Arial"/>
          <w:i/>
          <w:iCs/>
          <w:lang w:val="ru-RU"/>
        </w:rPr>
        <w:t>н</w:t>
      </w:r>
      <w:r>
        <w:rPr>
          <w:rFonts w:ascii="Arial" w:hAnsi="Arial" w:cs="Arial"/>
          <w:i/>
          <w:iCs/>
        </w:rPr>
        <w:t>i</w:t>
      </w:r>
      <w:r w:rsidRPr="00AF16BC">
        <w:rPr>
          <w:rFonts w:ascii="Arial" w:hAnsi="Arial" w:cs="Arial"/>
          <w:i/>
          <w:iCs/>
          <w:lang w:val="ru-RU"/>
        </w:rPr>
        <w:t>ң өз</w:t>
      </w:r>
      <w:r>
        <w:rPr>
          <w:rFonts w:ascii="Arial" w:hAnsi="Arial" w:cs="Arial"/>
          <w:i/>
          <w:iCs/>
        </w:rPr>
        <w:t>i</w:t>
      </w:r>
      <w:r w:rsidRPr="00AF16BC">
        <w:rPr>
          <w:rFonts w:ascii="Arial" w:hAnsi="Arial" w:cs="Arial"/>
          <w:i/>
          <w:iCs/>
          <w:lang w:val="ru-RU"/>
        </w:rPr>
        <w:t>нд</w:t>
      </w:r>
      <w:r>
        <w:rPr>
          <w:rFonts w:ascii="Arial" w:hAnsi="Arial" w:cs="Arial"/>
          <w:i/>
          <w:iCs/>
        </w:rPr>
        <w:t>i</w:t>
      </w:r>
      <w:r w:rsidRPr="00AF16BC">
        <w:rPr>
          <w:rFonts w:ascii="Arial" w:hAnsi="Arial" w:cs="Arial"/>
          <w:i/>
          <w:iCs/>
          <w:lang w:val="ru-RU"/>
        </w:rPr>
        <w:t>к қасиеттер</w:t>
      </w:r>
      <w:r>
        <w:rPr>
          <w:rFonts w:ascii="Arial" w:hAnsi="Arial" w:cs="Arial"/>
          <w:i/>
          <w:iCs/>
        </w:rPr>
        <w:t>i</w:t>
      </w:r>
      <w:r w:rsidRPr="00AF16BC">
        <w:rPr>
          <w:rFonts w:ascii="Arial" w:hAnsi="Arial" w:cs="Arial"/>
          <w:i/>
          <w:iCs/>
          <w:lang w:val="ru-RU"/>
        </w:rPr>
        <w:t xml:space="preserve"> бар. Сондықтан астрономия б</w:t>
      </w:r>
      <w:r>
        <w:rPr>
          <w:rFonts w:ascii="Arial" w:hAnsi="Arial" w:cs="Arial"/>
          <w:i/>
          <w:iCs/>
        </w:rPr>
        <w:t>i</w:t>
      </w:r>
      <w:r w:rsidRPr="00AF16BC">
        <w:rPr>
          <w:rFonts w:ascii="Arial" w:hAnsi="Arial" w:cs="Arial"/>
          <w:i/>
          <w:iCs/>
          <w:lang w:val="ru-RU"/>
        </w:rPr>
        <w:t>рнеше бөл</w:t>
      </w:r>
      <w:r>
        <w:rPr>
          <w:rFonts w:ascii="Arial" w:hAnsi="Arial" w:cs="Arial"/>
          <w:i/>
          <w:iCs/>
        </w:rPr>
        <w:t>i</w:t>
      </w:r>
      <w:r w:rsidRPr="00AF16BC">
        <w:rPr>
          <w:rFonts w:ascii="Arial" w:hAnsi="Arial" w:cs="Arial"/>
          <w:i/>
          <w:iCs/>
          <w:lang w:val="ru-RU"/>
        </w:rPr>
        <w:t>мнен тұрады, әр бөл</w:t>
      </w:r>
      <w:r>
        <w:rPr>
          <w:rFonts w:ascii="Arial" w:hAnsi="Arial" w:cs="Arial"/>
          <w:i/>
          <w:iCs/>
        </w:rPr>
        <w:t>i</w:t>
      </w:r>
      <w:r w:rsidRPr="00AF16BC">
        <w:rPr>
          <w:rFonts w:ascii="Arial" w:hAnsi="Arial" w:cs="Arial"/>
          <w:i/>
          <w:iCs/>
          <w:lang w:val="ru-RU"/>
        </w:rPr>
        <w:t>мн</w:t>
      </w:r>
      <w:r>
        <w:rPr>
          <w:rFonts w:ascii="Arial" w:hAnsi="Arial" w:cs="Arial"/>
          <w:i/>
          <w:iCs/>
        </w:rPr>
        <w:t>i</w:t>
      </w:r>
      <w:r w:rsidRPr="00AF16BC">
        <w:rPr>
          <w:rFonts w:ascii="Arial" w:hAnsi="Arial" w:cs="Arial"/>
          <w:i/>
          <w:iCs/>
          <w:lang w:val="ru-RU"/>
        </w:rPr>
        <w:t>ң зерттейт</w:t>
      </w:r>
      <w:r>
        <w:rPr>
          <w:rFonts w:ascii="Arial" w:hAnsi="Arial" w:cs="Arial"/>
          <w:i/>
          <w:iCs/>
        </w:rPr>
        <w:t>i</w:t>
      </w:r>
      <w:r w:rsidRPr="00AF16BC">
        <w:rPr>
          <w:rFonts w:ascii="Arial" w:hAnsi="Arial" w:cs="Arial"/>
          <w:i/>
          <w:iCs/>
          <w:lang w:val="ru-RU"/>
        </w:rPr>
        <w:t>н объект</w:t>
      </w:r>
      <w:r>
        <w:rPr>
          <w:rFonts w:ascii="Arial" w:hAnsi="Arial" w:cs="Arial"/>
          <w:i/>
          <w:iCs/>
        </w:rPr>
        <w:t>i</w:t>
      </w:r>
      <w:r w:rsidRPr="00AF16BC">
        <w:rPr>
          <w:rFonts w:ascii="Arial" w:hAnsi="Arial" w:cs="Arial"/>
          <w:i/>
          <w:iCs/>
          <w:lang w:val="ru-RU"/>
        </w:rPr>
        <w:t>с</w:t>
      </w:r>
      <w:r>
        <w:rPr>
          <w:rFonts w:ascii="Arial" w:hAnsi="Arial" w:cs="Arial"/>
          <w:i/>
          <w:iCs/>
        </w:rPr>
        <w:t>i</w:t>
      </w:r>
      <w:r w:rsidRPr="00AF16BC">
        <w:rPr>
          <w:rFonts w:ascii="Arial" w:hAnsi="Arial" w:cs="Arial"/>
          <w:i/>
          <w:iCs/>
          <w:lang w:val="ru-RU"/>
        </w:rPr>
        <w:t xml:space="preserve"> бөлек. </w:t>
      </w:r>
      <w:r>
        <w:rPr>
          <w:rFonts w:ascii="Arial" w:hAnsi="Arial" w:cs="Arial"/>
          <w:i/>
          <w:iCs/>
        </w:rPr>
        <w:t>Бұл бөлiмдер:</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numPr>
          <w:ilvl w:val="0"/>
          <w:numId w:val="1"/>
        </w:numPr>
        <w:tabs>
          <w:tab w:val="clear" w:pos="720"/>
          <w:tab w:val="num" w:pos="740"/>
        </w:tabs>
        <w:overflowPunct w:val="0"/>
        <w:autoSpaceDE w:val="0"/>
        <w:autoSpaceDN w:val="0"/>
        <w:adjustRightInd w:val="0"/>
        <w:spacing w:after="0" w:line="240" w:lineRule="auto"/>
        <w:ind w:left="740" w:hanging="355"/>
        <w:jc w:val="both"/>
        <w:rPr>
          <w:rFonts w:ascii="Wingdings" w:hAnsi="Wingdings" w:cs="Wingdings"/>
          <w:b/>
          <w:bCs/>
          <w:sz w:val="24"/>
          <w:szCs w:val="24"/>
        </w:rPr>
      </w:pPr>
      <w:r>
        <w:rPr>
          <w:rFonts w:ascii="Arial" w:hAnsi="Arial" w:cs="Arial"/>
          <w:sz w:val="24"/>
          <w:szCs w:val="24"/>
        </w:rPr>
        <w:t xml:space="preserve">астрометрия </w:t>
      </w:r>
    </w:p>
    <w:p w:rsidR="003323E4" w:rsidRDefault="003323E4">
      <w:pPr>
        <w:widowControl w:val="0"/>
        <w:autoSpaceDE w:val="0"/>
        <w:autoSpaceDN w:val="0"/>
        <w:adjustRightInd w:val="0"/>
        <w:spacing w:after="0" w:line="24" w:lineRule="exact"/>
        <w:rPr>
          <w:rFonts w:ascii="Wingdings" w:hAnsi="Wingdings" w:cs="Wingdings"/>
          <w:b/>
          <w:bCs/>
          <w:sz w:val="24"/>
          <w:szCs w:val="24"/>
        </w:rPr>
      </w:pPr>
    </w:p>
    <w:p w:rsidR="003323E4" w:rsidRDefault="00281624">
      <w:pPr>
        <w:widowControl w:val="0"/>
        <w:numPr>
          <w:ilvl w:val="0"/>
          <w:numId w:val="1"/>
        </w:numPr>
        <w:tabs>
          <w:tab w:val="clear" w:pos="720"/>
          <w:tab w:val="num" w:pos="740"/>
        </w:tabs>
        <w:overflowPunct w:val="0"/>
        <w:autoSpaceDE w:val="0"/>
        <w:autoSpaceDN w:val="0"/>
        <w:adjustRightInd w:val="0"/>
        <w:spacing w:after="0" w:line="240" w:lineRule="auto"/>
        <w:ind w:left="740" w:hanging="355"/>
        <w:jc w:val="both"/>
        <w:rPr>
          <w:rFonts w:ascii="Wingdings" w:hAnsi="Wingdings" w:cs="Wingdings"/>
          <w:b/>
          <w:bCs/>
          <w:sz w:val="24"/>
          <w:szCs w:val="24"/>
        </w:rPr>
      </w:pPr>
      <w:r>
        <w:rPr>
          <w:rFonts w:ascii="Arial" w:hAnsi="Arial" w:cs="Arial"/>
          <w:sz w:val="24"/>
          <w:szCs w:val="24"/>
        </w:rPr>
        <w:t xml:space="preserve">аспан механикасы </w:t>
      </w:r>
    </w:p>
    <w:p w:rsidR="003323E4" w:rsidRDefault="003323E4">
      <w:pPr>
        <w:widowControl w:val="0"/>
        <w:autoSpaceDE w:val="0"/>
        <w:autoSpaceDN w:val="0"/>
        <w:adjustRightInd w:val="0"/>
        <w:spacing w:after="0" w:line="24" w:lineRule="exact"/>
        <w:rPr>
          <w:rFonts w:ascii="Wingdings" w:hAnsi="Wingdings" w:cs="Wingdings"/>
          <w:b/>
          <w:bCs/>
          <w:sz w:val="24"/>
          <w:szCs w:val="24"/>
        </w:rPr>
      </w:pPr>
    </w:p>
    <w:p w:rsidR="003323E4" w:rsidRDefault="00281624">
      <w:pPr>
        <w:widowControl w:val="0"/>
        <w:numPr>
          <w:ilvl w:val="0"/>
          <w:numId w:val="1"/>
        </w:numPr>
        <w:tabs>
          <w:tab w:val="clear" w:pos="720"/>
          <w:tab w:val="num" w:pos="740"/>
        </w:tabs>
        <w:overflowPunct w:val="0"/>
        <w:autoSpaceDE w:val="0"/>
        <w:autoSpaceDN w:val="0"/>
        <w:adjustRightInd w:val="0"/>
        <w:spacing w:after="0" w:line="240" w:lineRule="auto"/>
        <w:ind w:left="740" w:hanging="355"/>
        <w:jc w:val="both"/>
        <w:rPr>
          <w:rFonts w:ascii="Wingdings" w:hAnsi="Wingdings" w:cs="Wingdings"/>
          <w:b/>
          <w:bCs/>
          <w:sz w:val="24"/>
          <w:szCs w:val="24"/>
        </w:rPr>
      </w:pPr>
      <w:r>
        <w:rPr>
          <w:rFonts w:ascii="Arial" w:hAnsi="Arial" w:cs="Arial"/>
          <w:sz w:val="24"/>
          <w:szCs w:val="24"/>
        </w:rPr>
        <w:t xml:space="preserve">планеталар физикасы </w:t>
      </w:r>
    </w:p>
    <w:p w:rsidR="003323E4" w:rsidRDefault="003323E4">
      <w:pPr>
        <w:widowControl w:val="0"/>
        <w:autoSpaceDE w:val="0"/>
        <w:autoSpaceDN w:val="0"/>
        <w:adjustRightInd w:val="0"/>
        <w:spacing w:after="0" w:line="24" w:lineRule="exact"/>
        <w:rPr>
          <w:rFonts w:ascii="Wingdings" w:hAnsi="Wingdings" w:cs="Wingdings"/>
          <w:b/>
          <w:bCs/>
          <w:sz w:val="24"/>
          <w:szCs w:val="24"/>
        </w:rPr>
      </w:pPr>
    </w:p>
    <w:p w:rsidR="003323E4" w:rsidRDefault="00281624">
      <w:pPr>
        <w:widowControl w:val="0"/>
        <w:numPr>
          <w:ilvl w:val="0"/>
          <w:numId w:val="1"/>
        </w:numPr>
        <w:tabs>
          <w:tab w:val="clear" w:pos="720"/>
          <w:tab w:val="num" w:pos="740"/>
        </w:tabs>
        <w:overflowPunct w:val="0"/>
        <w:autoSpaceDE w:val="0"/>
        <w:autoSpaceDN w:val="0"/>
        <w:adjustRightInd w:val="0"/>
        <w:spacing w:after="0" w:line="240" w:lineRule="auto"/>
        <w:ind w:left="740" w:hanging="355"/>
        <w:jc w:val="both"/>
        <w:rPr>
          <w:rFonts w:ascii="Wingdings" w:hAnsi="Wingdings" w:cs="Wingdings"/>
          <w:b/>
          <w:bCs/>
          <w:sz w:val="24"/>
          <w:szCs w:val="24"/>
        </w:rPr>
      </w:pPr>
      <w:r>
        <w:rPr>
          <w:rFonts w:ascii="Arial" w:hAnsi="Arial" w:cs="Arial"/>
          <w:sz w:val="24"/>
          <w:szCs w:val="24"/>
        </w:rPr>
        <w:t xml:space="preserve">күн физикасы </w:t>
      </w:r>
    </w:p>
    <w:p w:rsidR="003323E4" w:rsidRDefault="003323E4">
      <w:pPr>
        <w:widowControl w:val="0"/>
        <w:autoSpaceDE w:val="0"/>
        <w:autoSpaceDN w:val="0"/>
        <w:adjustRightInd w:val="0"/>
        <w:spacing w:after="0" w:line="24" w:lineRule="exact"/>
        <w:rPr>
          <w:rFonts w:ascii="Wingdings" w:hAnsi="Wingdings" w:cs="Wingdings"/>
          <w:b/>
          <w:bCs/>
          <w:sz w:val="24"/>
          <w:szCs w:val="24"/>
        </w:rPr>
      </w:pPr>
    </w:p>
    <w:p w:rsidR="003323E4" w:rsidRDefault="00281624">
      <w:pPr>
        <w:widowControl w:val="0"/>
        <w:numPr>
          <w:ilvl w:val="0"/>
          <w:numId w:val="1"/>
        </w:numPr>
        <w:tabs>
          <w:tab w:val="clear" w:pos="720"/>
          <w:tab w:val="num" w:pos="740"/>
        </w:tabs>
        <w:overflowPunct w:val="0"/>
        <w:autoSpaceDE w:val="0"/>
        <w:autoSpaceDN w:val="0"/>
        <w:adjustRightInd w:val="0"/>
        <w:spacing w:after="0" w:line="240" w:lineRule="auto"/>
        <w:ind w:left="740" w:hanging="355"/>
        <w:jc w:val="both"/>
        <w:rPr>
          <w:rFonts w:ascii="Wingdings" w:hAnsi="Wingdings" w:cs="Wingdings"/>
          <w:b/>
          <w:bCs/>
          <w:sz w:val="24"/>
          <w:szCs w:val="24"/>
        </w:rPr>
      </w:pPr>
      <w:r>
        <w:rPr>
          <w:rFonts w:ascii="Times New Roman" w:hAnsi="Times New Roman"/>
          <w:sz w:val="24"/>
          <w:szCs w:val="24"/>
        </w:rPr>
        <w:t xml:space="preserve">астрофизика </w:t>
      </w:r>
    </w:p>
    <w:p w:rsidR="003323E4" w:rsidRDefault="003323E4">
      <w:pPr>
        <w:widowControl w:val="0"/>
        <w:autoSpaceDE w:val="0"/>
        <w:autoSpaceDN w:val="0"/>
        <w:adjustRightInd w:val="0"/>
        <w:spacing w:after="0" w:line="24" w:lineRule="exact"/>
        <w:rPr>
          <w:rFonts w:ascii="Wingdings" w:hAnsi="Wingdings" w:cs="Wingdings"/>
          <w:b/>
          <w:bCs/>
          <w:sz w:val="24"/>
          <w:szCs w:val="24"/>
        </w:rPr>
      </w:pPr>
    </w:p>
    <w:p w:rsidR="003323E4" w:rsidRDefault="00281624">
      <w:pPr>
        <w:widowControl w:val="0"/>
        <w:numPr>
          <w:ilvl w:val="0"/>
          <w:numId w:val="1"/>
        </w:numPr>
        <w:tabs>
          <w:tab w:val="clear" w:pos="720"/>
          <w:tab w:val="num" w:pos="740"/>
        </w:tabs>
        <w:overflowPunct w:val="0"/>
        <w:autoSpaceDE w:val="0"/>
        <w:autoSpaceDN w:val="0"/>
        <w:adjustRightInd w:val="0"/>
        <w:spacing w:after="0" w:line="240" w:lineRule="auto"/>
        <w:ind w:left="740" w:hanging="355"/>
        <w:jc w:val="both"/>
        <w:rPr>
          <w:rFonts w:ascii="Wingdings" w:hAnsi="Wingdings" w:cs="Wingdings"/>
          <w:b/>
          <w:bCs/>
          <w:sz w:val="24"/>
          <w:szCs w:val="24"/>
        </w:rPr>
      </w:pPr>
      <w:r>
        <w:rPr>
          <w:rFonts w:ascii="Arial" w:hAnsi="Arial" w:cs="Arial"/>
          <w:sz w:val="24"/>
          <w:szCs w:val="24"/>
        </w:rPr>
        <w:t xml:space="preserve">жұлдыздық астрономия </w:t>
      </w:r>
    </w:p>
    <w:p w:rsidR="003323E4" w:rsidRDefault="003323E4">
      <w:pPr>
        <w:widowControl w:val="0"/>
        <w:autoSpaceDE w:val="0"/>
        <w:autoSpaceDN w:val="0"/>
        <w:adjustRightInd w:val="0"/>
        <w:spacing w:after="0" w:line="24" w:lineRule="exact"/>
        <w:rPr>
          <w:rFonts w:ascii="Wingdings" w:hAnsi="Wingdings" w:cs="Wingdings"/>
          <w:b/>
          <w:bCs/>
          <w:sz w:val="24"/>
          <w:szCs w:val="24"/>
        </w:rPr>
      </w:pPr>
    </w:p>
    <w:p w:rsidR="003323E4" w:rsidRDefault="00281624">
      <w:pPr>
        <w:widowControl w:val="0"/>
        <w:numPr>
          <w:ilvl w:val="0"/>
          <w:numId w:val="1"/>
        </w:numPr>
        <w:tabs>
          <w:tab w:val="clear" w:pos="720"/>
          <w:tab w:val="num" w:pos="740"/>
        </w:tabs>
        <w:overflowPunct w:val="0"/>
        <w:autoSpaceDE w:val="0"/>
        <w:autoSpaceDN w:val="0"/>
        <w:adjustRightInd w:val="0"/>
        <w:spacing w:after="0" w:line="240" w:lineRule="auto"/>
        <w:ind w:left="740" w:hanging="355"/>
        <w:jc w:val="both"/>
        <w:rPr>
          <w:rFonts w:ascii="Wingdings" w:hAnsi="Wingdings" w:cs="Wingdings"/>
          <w:b/>
          <w:bCs/>
          <w:sz w:val="24"/>
          <w:szCs w:val="24"/>
        </w:rPr>
      </w:pPr>
      <w:r>
        <w:rPr>
          <w:rFonts w:ascii="Arial" w:hAnsi="Arial" w:cs="Arial"/>
          <w:sz w:val="24"/>
          <w:szCs w:val="24"/>
        </w:rPr>
        <w:t xml:space="preserve">космогония </w:t>
      </w:r>
    </w:p>
    <w:p w:rsidR="003323E4" w:rsidRDefault="003323E4">
      <w:pPr>
        <w:widowControl w:val="0"/>
        <w:autoSpaceDE w:val="0"/>
        <w:autoSpaceDN w:val="0"/>
        <w:adjustRightInd w:val="0"/>
        <w:spacing w:after="0" w:line="24" w:lineRule="exact"/>
        <w:rPr>
          <w:rFonts w:ascii="Wingdings" w:hAnsi="Wingdings" w:cs="Wingdings"/>
          <w:b/>
          <w:bCs/>
          <w:sz w:val="24"/>
          <w:szCs w:val="24"/>
        </w:rPr>
      </w:pPr>
    </w:p>
    <w:p w:rsidR="003323E4" w:rsidRDefault="00281624">
      <w:pPr>
        <w:widowControl w:val="0"/>
        <w:numPr>
          <w:ilvl w:val="0"/>
          <w:numId w:val="1"/>
        </w:numPr>
        <w:tabs>
          <w:tab w:val="clear" w:pos="720"/>
          <w:tab w:val="num" w:pos="740"/>
        </w:tabs>
        <w:overflowPunct w:val="0"/>
        <w:autoSpaceDE w:val="0"/>
        <w:autoSpaceDN w:val="0"/>
        <w:adjustRightInd w:val="0"/>
        <w:spacing w:after="0" w:line="240" w:lineRule="auto"/>
        <w:ind w:left="740" w:hanging="355"/>
        <w:jc w:val="both"/>
        <w:rPr>
          <w:rFonts w:ascii="Wingdings" w:hAnsi="Wingdings" w:cs="Wingdings"/>
          <w:b/>
          <w:bCs/>
          <w:sz w:val="24"/>
          <w:szCs w:val="24"/>
        </w:rPr>
      </w:pPr>
      <w:r>
        <w:rPr>
          <w:rFonts w:ascii="Arial" w:hAnsi="Arial" w:cs="Arial"/>
          <w:sz w:val="24"/>
          <w:szCs w:val="24"/>
        </w:rPr>
        <w:t xml:space="preserve">космология </w:t>
      </w:r>
    </w:p>
    <w:p w:rsidR="003323E4" w:rsidRDefault="003323E4">
      <w:pPr>
        <w:widowControl w:val="0"/>
        <w:autoSpaceDE w:val="0"/>
        <w:autoSpaceDN w:val="0"/>
        <w:adjustRightInd w:val="0"/>
        <w:spacing w:after="0" w:line="24" w:lineRule="exact"/>
        <w:rPr>
          <w:rFonts w:ascii="Wingdings" w:hAnsi="Wingdings" w:cs="Wingdings"/>
          <w:b/>
          <w:bCs/>
          <w:sz w:val="24"/>
          <w:szCs w:val="24"/>
        </w:rPr>
      </w:pPr>
    </w:p>
    <w:p w:rsidR="003323E4" w:rsidRDefault="00281624">
      <w:pPr>
        <w:widowControl w:val="0"/>
        <w:numPr>
          <w:ilvl w:val="0"/>
          <w:numId w:val="1"/>
        </w:numPr>
        <w:tabs>
          <w:tab w:val="clear" w:pos="720"/>
          <w:tab w:val="num" w:pos="740"/>
        </w:tabs>
        <w:overflowPunct w:val="0"/>
        <w:autoSpaceDE w:val="0"/>
        <w:autoSpaceDN w:val="0"/>
        <w:adjustRightInd w:val="0"/>
        <w:spacing w:after="0" w:line="240" w:lineRule="auto"/>
        <w:ind w:left="740" w:hanging="355"/>
        <w:jc w:val="both"/>
        <w:rPr>
          <w:rFonts w:ascii="Wingdings" w:hAnsi="Wingdings" w:cs="Wingdings"/>
          <w:b/>
          <w:bCs/>
          <w:sz w:val="24"/>
          <w:szCs w:val="24"/>
        </w:rPr>
      </w:pPr>
      <w:r>
        <w:rPr>
          <w:rFonts w:ascii="Arial" w:hAnsi="Arial" w:cs="Arial"/>
          <w:sz w:val="24"/>
          <w:szCs w:val="24"/>
        </w:rPr>
        <w:t xml:space="preserve">астрометрия </w:t>
      </w:r>
    </w:p>
    <w:p w:rsidR="003323E4" w:rsidRDefault="003323E4">
      <w:pPr>
        <w:widowControl w:val="0"/>
        <w:autoSpaceDE w:val="0"/>
        <w:autoSpaceDN w:val="0"/>
        <w:adjustRightInd w:val="0"/>
        <w:spacing w:after="0" w:line="319"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1" w:lineRule="auto"/>
        <w:ind w:firstLine="397"/>
        <w:jc w:val="both"/>
        <w:rPr>
          <w:rFonts w:ascii="Times New Roman" w:hAnsi="Times New Roman"/>
          <w:sz w:val="24"/>
          <w:szCs w:val="24"/>
        </w:rPr>
      </w:pPr>
      <w:r>
        <w:rPr>
          <w:rFonts w:ascii="Arial" w:hAnsi="Arial" w:cs="Arial"/>
          <w:b/>
          <w:bCs/>
          <w:sz w:val="23"/>
          <w:szCs w:val="23"/>
        </w:rPr>
        <w:t xml:space="preserve">Аспан механикасы </w:t>
      </w:r>
      <w:r>
        <w:rPr>
          <w:rFonts w:ascii="Arial" w:hAnsi="Arial" w:cs="Arial"/>
          <w:sz w:val="23"/>
          <w:szCs w:val="23"/>
        </w:rPr>
        <w:t>аспан денелерiнiң бүкiләлемдi</w:t>
      </w:r>
      <w:r>
        <w:rPr>
          <w:rFonts w:ascii="Times New Roman" w:hAnsi="Times New Roman"/>
          <w:sz w:val="23"/>
          <w:szCs w:val="23"/>
        </w:rPr>
        <w:t>к</w:t>
      </w:r>
      <w:r>
        <w:rPr>
          <w:rFonts w:ascii="Arial" w:hAnsi="Arial" w:cs="Arial"/>
          <w:b/>
          <w:bCs/>
          <w:sz w:val="23"/>
          <w:szCs w:val="23"/>
        </w:rPr>
        <w:t xml:space="preserve"> </w:t>
      </w:r>
      <w:r>
        <w:rPr>
          <w:rFonts w:ascii="Arial" w:hAnsi="Arial" w:cs="Arial"/>
          <w:sz w:val="23"/>
          <w:szCs w:val="23"/>
        </w:rPr>
        <w:t>тартылыс күштерiнiң әсерiнен болатын қозғалыс заңдарын зерттеп, аспан денелерiнiң массаларын және формасын анықтайды және олардың жүйелерiнiң орнықтылығын зерттейдi. Аспан механикасы – механика заңдылықтарын пайдаланады.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51"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8</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060" w:bottom="435" w:left="4240" w:header="720" w:footer="720" w:gutter="0"/>
          <w:cols w:space="720" w:equalWidth="0">
            <w:col w:w="100"/>
          </w:cols>
          <w:noEndnote/>
        </w:sectPr>
      </w:pPr>
    </w:p>
    <w:p w:rsidR="003323E4" w:rsidRDefault="00281624">
      <w:pPr>
        <w:widowControl w:val="0"/>
        <w:overflowPunct w:val="0"/>
        <w:autoSpaceDE w:val="0"/>
        <w:autoSpaceDN w:val="0"/>
        <w:adjustRightInd w:val="0"/>
        <w:spacing w:after="0" w:line="283" w:lineRule="auto"/>
        <w:ind w:firstLine="397"/>
        <w:jc w:val="both"/>
        <w:rPr>
          <w:rFonts w:ascii="Times New Roman" w:hAnsi="Times New Roman"/>
          <w:sz w:val="24"/>
          <w:szCs w:val="24"/>
        </w:rPr>
      </w:pPr>
      <w:bookmarkStart w:id="6" w:name="page17"/>
      <w:bookmarkEnd w:id="6"/>
      <w:r>
        <w:rPr>
          <w:rFonts w:ascii="Arial" w:hAnsi="Arial" w:cs="Arial"/>
          <w:b/>
          <w:bCs/>
        </w:rPr>
        <w:lastRenderedPageBreak/>
        <w:t>Астрофизика, осы мақсаттарды шешу үшін физика</w:t>
      </w:r>
      <w:r>
        <w:rPr>
          <w:rFonts w:ascii="Times New Roman" w:hAnsi="Times New Roman"/>
          <w:b/>
          <w:bCs/>
        </w:rPr>
        <w:t>-</w:t>
      </w:r>
      <w:r>
        <w:rPr>
          <w:rFonts w:ascii="Arial" w:hAnsi="Arial" w:cs="Arial"/>
          <w:b/>
          <w:bCs/>
        </w:rPr>
        <w:t xml:space="preserve">сы және планеталар физикасы - </w:t>
      </w:r>
      <w:r>
        <w:rPr>
          <w:rFonts w:ascii="Arial" w:hAnsi="Arial" w:cs="Arial"/>
        </w:rPr>
        <w:t>жұлдыздардың,</w:t>
      </w:r>
      <w:r>
        <w:rPr>
          <w:rFonts w:ascii="Arial" w:hAnsi="Arial" w:cs="Arial"/>
          <w:b/>
          <w:bCs/>
        </w:rPr>
        <w:t xml:space="preserve"> </w:t>
      </w:r>
      <w:r>
        <w:rPr>
          <w:rFonts w:ascii="Arial" w:hAnsi="Arial" w:cs="Arial"/>
        </w:rPr>
        <w:t>Күннiң</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7" w:lineRule="auto"/>
        <w:jc w:val="both"/>
        <w:rPr>
          <w:rFonts w:ascii="Times New Roman" w:hAnsi="Times New Roman"/>
          <w:sz w:val="24"/>
          <w:szCs w:val="24"/>
        </w:rPr>
      </w:pPr>
      <w:r>
        <w:rPr>
          <w:rFonts w:ascii="Arial" w:hAnsi="Arial" w:cs="Arial"/>
          <w:sz w:val="24"/>
          <w:szCs w:val="24"/>
        </w:rPr>
        <w:t>және планеталардың құрылысын, физикалық қаситтерiн және химиялық құрамын анықтайды. Физикалық әдiс­ темелердi, физикалық модельдердi пайдаланып, аспан денелерiн зерттейдi.</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2" w:lineRule="auto"/>
        <w:ind w:firstLine="397"/>
        <w:jc w:val="both"/>
        <w:rPr>
          <w:rFonts w:ascii="Times New Roman" w:hAnsi="Times New Roman"/>
          <w:sz w:val="24"/>
          <w:szCs w:val="24"/>
        </w:rPr>
      </w:pPr>
      <w:r>
        <w:rPr>
          <w:rFonts w:ascii="Arial" w:hAnsi="Arial" w:cs="Arial"/>
          <w:b/>
          <w:bCs/>
          <w:i/>
          <w:iCs/>
        </w:rPr>
        <w:t xml:space="preserve">Жұлдыздық астрономия </w:t>
      </w:r>
      <w:r>
        <w:rPr>
          <w:rFonts w:ascii="Arial" w:hAnsi="Arial" w:cs="Arial"/>
        </w:rPr>
        <w:t>жұлдыздардың,</w:t>
      </w:r>
      <w:r>
        <w:rPr>
          <w:rFonts w:ascii="Arial" w:hAnsi="Arial" w:cs="Arial"/>
          <w:b/>
          <w:bCs/>
          <w:i/>
          <w:iCs/>
        </w:rPr>
        <w:t xml:space="preserve"> </w:t>
      </w:r>
      <w:r>
        <w:rPr>
          <w:rFonts w:ascii="Arial" w:hAnsi="Arial" w:cs="Arial"/>
        </w:rPr>
        <w:t>жұлдыз</w:t>
      </w:r>
      <w:r>
        <w:rPr>
          <w:rFonts w:ascii="Arial" w:hAnsi="Arial" w:cs="Arial"/>
          <w:b/>
          <w:bCs/>
          <w:i/>
          <w:iCs/>
        </w:rPr>
        <w:t xml:space="preserve"> </w:t>
      </w:r>
      <w:r>
        <w:rPr>
          <w:rFonts w:ascii="Arial" w:hAnsi="Arial" w:cs="Arial"/>
        </w:rPr>
        <w:t>жүйелерiнiң және жұлдызаралық материяның физикалық ерекшелiктерiн ескере отырып, орналасуында және қозғалысында байқалатын заңдылықтарды анықтайды. Механикалық және статистикалық заңдылықтарды, физикалық модельдердi пайдалану арқылы жұлдыз шоғырларының, ғаламдардың құрылымын зерттейдi.</w:t>
      </w:r>
    </w:p>
    <w:p w:rsidR="003323E4" w:rsidRDefault="003323E4">
      <w:pPr>
        <w:widowControl w:val="0"/>
        <w:autoSpaceDE w:val="0"/>
        <w:autoSpaceDN w:val="0"/>
        <w:adjustRightInd w:val="0"/>
        <w:spacing w:after="0" w:line="7"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9" w:lineRule="auto"/>
        <w:ind w:firstLine="397"/>
        <w:jc w:val="both"/>
        <w:rPr>
          <w:rFonts w:ascii="Times New Roman" w:hAnsi="Times New Roman"/>
          <w:sz w:val="24"/>
          <w:szCs w:val="24"/>
        </w:rPr>
      </w:pPr>
      <w:r>
        <w:rPr>
          <w:rFonts w:ascii="Arial" w:hAnsi="Arial" w:cs="Arial"/>
          <w:b/>
          <w:bCs/>
          <w:sz w:val="24"/>
          <w:szCs w:val="24"/>
        </w:rPr>
        <w:t xml:space="preserve">космогония </w:t>
      </w:r>
      <w:r>
        <w:rPr>
          <w:rFonts w:ascii="Arial" w:hAnsi="Arial" w:cs="Arial"/>
          <w:sz w:val="24"/>
          <w:szCs w:val="24"/>
        </w:rPr>
        <w:t>аспан денелерiнiң пайда болуын</w:t>
      </w:r>
      <w:r>
        <w:rPr>
          <w:rFonts w:ascii="Arial" w:hAnsi="Arial" w:cs="Arial"/>
          <w:b/>
          <w:bCs/>
          <w:sz w:val="24"/>
          <w:szCs w:val="24"/>
        </w:rPr>
        <w:t xml:space="preserve"> </w:t>
      </w:r>
      <w:r>
        <w:rPr>
          <w:rFonts w:ascii="Arial" w:hAnsi="Arial" w:cs="Arial"/>
          <w:sz w:val="24"/>
          <w:szCs w:val="24"/>
        </w:rPr>
        <w:t>және эволþциясын зерттейдi.</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rPr>
      </w:pPr>
      <w:r>
        <w:rPr>
          <w:rFonts w:ascii="Arial" w:hAnsi="Arial" w:cs="Arial"/>
          <w:b/>
          <w:bCs/>
          <w:sz w:val="24"/>
          <w:szCs w:val="24"/>
        </w:rPr>
        <w:t xml:space="preserve">космология </w:t>
      </w:r>
      <w:r>
        <w:rPr>
          <w:rFonts w:ascii="Arial" w:hAnsi="Arial" w:cs="Arial"/>
          <w:sz w:val="24"/>
          <w:szCs w:val="24"/>
        </w:rPr>
        <w:t>тұтас Әлемнiң құрылымындағы</w:t>
      </w:r>
      <w:r>
        <w:rPr>
          <w:rFonts w:ascii="Arial" w:hAnsi="Arial" w:cs="Arial"/>
          <w:b/>
          <w:bCs/>
          <w:sz w:val="24"/>
          <w:szCs w:val="24"/>
        </w:rPr>
        <w:t xml:space="preserve"> </w:t>
      </w:r>
      <w:r>
        <w:rPr>
          <w:rFonts w:ascii="Arial" w:hAnsi="Arial" w:cs="Arial"/>
          <w:sz w:val="24"/>
          <w:szCs w:val="24"/>
        </w:rPr>
        <w:t>және дамуындағы жалпы заңдылықтарды зерттейдi.</w:t>
      </w:r>
    </w:p>
    <w:p w:rsidR="003323E4" w:rsidRDefault="00281624">
      <w:pPr>
        <w:widowControl w:val="0"/>
        <w:overflowPunct w:val="0"/>
        <w:autoSpaceDE w:val="0"/>
        <w:autoSpaceDN w:val="0"/>
        <w:adjustRightInd w:val="0"/>
        <w:spacing w:after="0" w:line="282" w:lineRule="auto"/>
        <w:ind w:firstLine="397"/>
        <w:jc w:val="both"/>
        <w:rPr>
          <w:rFonts w:ascii="Times New Roman" w:hAnsi="Times New Roman"/>
          <w:sz w:val="24"/>
          <w:szCs w:val="24"/>
        </w:rPr>
      </w:pPr>
      <w:r>
        <w:rPr>
          <w:rFonts w:ascii="Arial" w:hAnsi="Arial" w:cs="Arial"/>
        </w:rPr>
        <w:t>Аспан денелерiнiң құрылысы мен дамуын, кеңiстiктегi орналасуын және қозғалысын зерттей отырып, тұтас әлемнiң құрылысы және дамуы жайында мағлұмат алуға болады. Астрономия – тұтас әлемдi зерттейтiн ғылым.</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8" w:lineRule="auto"/>
        <w:ind w:firstLine="397"/>
        <w:jc w:val="both"/>
        <w:rPr>
          <w:rFonts w:ascii="Times New Roman" w:hAnsi="Times New Roman"/>
          <w:sz w:val="24"/>
          <w:szCs w:val="24"/>
        </w:rPr>
      </w:pPr>
      <w:r>
        <w:rPr>
          <w:rFonts w:ascii="Arial" w:hAnsi="Arial" w:cs="Arial"/>
        </w:rPr>
        <w:t>Сонымен, астрономияның барлық саласының iшiнде астрометрия алғашқы болып есептеледi. Бұның себебi – астрометрияда қарастырылатын ұғымдар астрономияның басқа салаларында пайдаланылады және тарихи тұрғыдан астромет-риялық ұғымдар, түсiнiктер алғашқы бо</w:t>
      </w:r>
      <w:r>
        <w:rPr>
          <w:rFonts w:ascii="Times New Roman" w:hAnsi="Times New Roman"/>
        </w:rPr>
        <w:t>-</w:t>
      </w:r>
      <w:r>
        <w:rPr>
          <w:rFonts w:ascii="Arial" w:hAnsi="Arial" w:cs="Arial"/>
        </w:rPr>
        <w:t>лып шыққан. Ерте заманнан Жер бетiнде бағдарлау, шаруашылық қызметтердiң мерзiмiн бiлiп орындау үшiн астрометриялық бiлiм қажет болатын. Қазiргi тұрмыста, техникада дәл уақытты өлшеу, географиялық коорди</w:t>
      </w:r>
      <w:r>
        <w:rPr>
          <w:rFonts w:ascii="Times New Roman" w:hAnsi="Times New Roman"/>
        </w:rPr>
        <w:t>-</w:t>
      </w:r>
      <w:r>
        <w:rPr>
          <w:rFonts w:ascii="Arial" w:hAnsi="Arial" w:cs="Arial"/>
        </w:rPr>
        <w:t>наттарды анықтау, Жер бетiндегі бағдарлану мәселелерi маңызын жоғалтқан жоқ.</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0"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30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9</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0" w:right="4220" w:bottom="435" w:left="4080" w:header="720" w:footer="720" w:gutter="0"/>
          <w:cols w:space="720" w:equalWidth="0">
            <w:col w:w="100"/>
          </w:cols>
          <w:noEndnote/>
        </w:sectPr>
      </w:pPr>
    </w:p>
    <w:p w:rsidR="003323E4" w:rsidRDefault="00281624">
      <w:pPr>
        <w:widowControl w:val="0"/>
        <w:overflowPunct w:val="0"/>
        <w:autoSpaceDE w:val="0"/>
        <w:autoSpaceDN w:val="0"/>
        <w:adjustRightInd w:val="0"/>
        <w:spacing w:after="0" w:line="269" w:lineRule="auto"/>
        <w:ind w:firstLine="397"/>
        <w:jc w:val="both"/>
        <w:rPr>
          <w:rFonts w:ascii="Times New Roman" w:hAnsi="Times New Roman"/>
          <w:sz w:val="24"/>
          <w:szCs w:val="24"/>
        </w:rPr>
      </w:pPr>
      <w:bookmarkStart w:id="7" w:name="page19"/>
      <w:bookmarkEnd w:id="7"/>
      <w:r>
        <w:rPr>
          <w:rFonts w:ascii="Arial" w:hAnsi="Arial" w:cs="Arial"/>
          <w:sz w:val="24"/>
          <w:szCs w:val="24"/>
        </w:rPr>
        <w:lastRenderedPageBreak/>
        <w:t>Астрометрия аспан денелерiнiң кеңiстiкте қозғалу заңдылықтарын, олардың нақты физикалық сипаттамала</w:t>
      </w:r>
      <w:r>
        <w:rPr>
          <w:rFonts w:ascii="Times New Roman" w:hAnsi="Times New Roman"/>
          <w:sz w:val="24"/>
          <w:szCs w:val="24"/>
        </w:rPr>
        <w:t>-</w:t>
      </w:r>
      <w:r>
        <w:rPr>
          <w:rFonts w:ascii="Arial" w:hAnsi="Arial" w:cs="Arial"/>
          <w:sz w:val="24"/>
          <w:szCs w:val="24"/>
        </w:rPr>
        <w:t>рын, iшкi құрылымын зерттемейтiндiгiн атап өту керек. Өйткенi бұндай мәселелердi зерттеу үшiн басқа әдiстеме­ лер қолдану қажет.</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7" w:lineRule="auto"/>
        <w:ind w:firstLine="397"/>
        <w:jc w:val="both"/>
        <w:rPr>
          <w:rFonts w:ascii="Times New Roman" w:hAnsi="Times New Roman"/>
          <w:sz w:val="24"/>
          <w:szCs w:val="24"/>
        </w:rPr>
      </w:pPr>
      <w:r>
        <w:rPr>
          <w:rFonts w:ascii="Arial" w:hAnsi="Arial" w:cs="Arial"/>
        </w:rPr>
        <w:t>Кейiнгi кездегi космостық ұшулар астрономиялық мәлiметтерсiз мүмкiн болмас едi. Космонавтика техни­ калық сала болса да, астрономиямен байланысы терең. Астрономияның жетiстiктерiн пайдаланумен қатар зерт</w:t>
      </w:r>
      <w:r>
        <w:rPr>
          <w:rFonts w:ascii="Times New Roman" w:hAnsi="Times New Roman"/>
        </w:rPr>
        <w:t>-</w:t>
      </w:r>
      <w:r>
        <w:rPr>
          <w:rFonts w:ascii="Arial" w:hAnsi="Arial" w:cs="Arial"/>
        </w:rPr>
        <w:t>теу өрiсiн кеңейте түскенi анық. Кейiнгi кездегi ғарыштық жұмыс iстеп жүрген ғарыштық зертханалар мен обсер</w:t>
      </w:r>
      <w:r>
        <w:rPr>
          <w:rFonts w:ascii="Times New Roman" w:hAnsi="Times New Roman"/>
        </w:rPr>
        <w:t>-</w:t>
      </w:r>
      <w:r>
        <w:rPr>
          <w:rFonts w:ascii="Arial" w:hAnsi="Arial" w:cs="Arial"/>
        </w:rPr>
        <w:t>ваториялар басқа планеталарға сапар шеккен ғарыштық планетааралық станциялар планеталар және жұлдыздар жайында мәлiметтер қорын байытып келедi. Ғарыштық обсерваториялардың соңғы кездегi үлкен жетiстiктерiнiң себебi: атмосфераның өткiзбейтiн ультракүлгiн, гамма және рентген сәулелерiн зерттеу арқылы аспан денелерi жайын</w:t>
      </w:r>
      <w:r>
        <w:rPr>
          <w:rFonts w:ascii="Times New Roman" w:hAnsi="Times New Roman"/>
        </w:rPr>
        <w:t>-</w:t>
      </w:r>
      <w:r>
        <w:rPr>
          <w:rFonts w:ascii="Arial" w:hAnsi="Arial" w:cs="Arial"/>
        </w:rPr>
        <w:t>да қосымша мәлiмет алынуы болса, космостық автоматты аппараттар планеталар және олардың серiктерiн жақын қашықтықтан фотосуреттерге түсiрiп алып, жаңа фактiлер өндiрiп келедi.</w:t>
      </w:r>
    </w:p>
    <w:p w:rsidR="003323E4" w:rsidRDefault="003323E4">
      <w:pPr>
        <w:widowControl w:val="0"/>
        <w:autoSpaceDE w:val="0"/>
        <w:autoSpaceDN w:val="0"/>
        <w:adjustRightInd w:val="0"/>
        <w:spacing w:after="0" w:line="253"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760"/>
        <w:rPr>
          <w:rFonts w:ascii="Times New Roman" w:hAnsi="Times New Roman"/>
          <w:sz w:val="24"/>
          <w:szCs w:val="24"/>
        </w:rPr>
      </w:pPr>
      <w:r>
        <w:rPr>
          <w:rFonts w:ascii="Times New Roman" w:hAnsi="Times New Roman"/>
          <w:b/>
          <w:bCs/>
          <w:sz w:val="24"/>
          <w:szCs w:val="24"/>
        </w:rPr>
        <w:t>А</w:t>
      </w:r>
      <w:r>
        <w:rPr>
          <w:rFonts w:ascii="Arial" w:hAnsi="Arial" w:cs="Arial"/>
          <w:b/>
          <w:bCs/>
          <w:sz w:val="24"/>
          <w:szCs w:val="24"/>
        </w:rPr>
        <w:t>строномияның пайда болуы және дамуы</w:t>
      </w:r>
    </w:p>
    <w:p w:rsidR="003323E4" w:rsidRDefault="003323E4">
      <w:pPr>
        <w:widowControl w:val="0"/>
        <w:autoSpaceDE w:val="0"/>
        <w:autoSpaceDN w:val="0"/>
        <w:adjustRightInd w:val="0"/>
        <w:spacing w:after="0" w:line="38"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2" w:lineRule="auto"/>
        <w:ind w:firstLine="397"/>
        <w:jc w:val="both"/>
        <w:rPr>
          <w:rFonts w:ascii="Times New Roman" w:hAnsi="Times New Roman"/>
          <w:sz w:val="24"/>
          <w:szCs w:val="24"/>
        </w:rPr>
      </w:pPr>
      <w:r>
        <w:rPr>
          <w:rFonts w:ascii="Arial" w:hAnsi="Arial" w:cs="Arial"/>
        </w:rPr>
        <w:t>Астрономиялық ғылымның негiздерi ерте заманда көшпелiлер және отырықшы қауымда пайда болды. Сенiм-нанымдар түрiнде жинақталған бiлiм негiзiнен уақыт өлшеу үшiн, жер бетiнде дұрыс бағдар табуды, жыл мезгiлдерiнiң басталу мерзiмдерiн болжау мақсатында қолданылды. Бұл үшiн аспан шырақтарының көрiнерлiк қозғалысының заңдылықтарын пайдаланған. Уақыт өткен сайын сенiм-нанымдар өзгерiп, жаңартылып, байытылады, олар аспан</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9"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2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10</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9" w:right="4020" w:bottom="435" w:left="4180" w:header="720" w:footer="720" w:gutter="0"/>
          <w:cols w:space="720" w:equalWidth="0">
            <w:col w:w="200"/>
          </w:cols>
          <w:noEndnote/>
        </w:sectPr>
      </w:pPr>
    </w:p>
    <w:p w:rsidR="003323E4" w:rsidRDefault="00281624">
      <w:pPr>
        <w:widowControl w:val="0"/>
        <w:overflowPunct w:val="0"/>
        <w:autoSpaceDE w:val="0"/>
        <w:autoSpaceDN w:val="0"/>
        <w:adjustRightInd w:val="0"/>
        <w:spacing w:after="0" w:line="294" w:lineRule="auto"/>
        <w:jc w:val="both"/>
        <w:rPr>
          <w:rFonts w:ascii="Times New Roman" w:hAnsi="Times New Roman"/>
          <w:sz w:val="24"/>
          <w:szCs w:val="24"/>
        </w:rPr>
      </w:pPr>
      <w:bookmarkStart w:id="8" w:name="page21"/>
      <w:bookmarkEnd w:id="8"/>
      <w:r>
        <w:rPr>
          <w:rFonts w:ascii="Arial" w:hAnsi="Arial" w:cs="Arial"/>
        </w:rPr>
        <w:lastRenderedPageBreak/>
        <w:t>шырақта-рының қозғалыстарын мейлiнше дәлiрек, жан-жақты сипаттауға, түсiндiруге тырысады. Сол дәуiрдiң iздерi халық санасында ертегi, аңыз, мақал-мәтелдер түрiнде сақталған. Мысал үшiн қазақтың Жетiқарақшы және Темiрқазық аңыз-дарын, ежелгi Грек мифтерi мен аңыздарын келтiруге болады. Қазақтың аңыз-ертегiсi аспан шырақтарының тәулiктiк қозғалысын аллегория тiлiмен сипаттады. Ал грек мифтерi мен аңыздары аспандағы жұлдыздардың топтарына атау тағайындаған. Сол атаулар қазiр де шоқжұлдыздардың халықаралық атаулары бо</w:t>
      </w:r>
      <w:r>
        <w:rPr>
          <w:rFonts w:ascii="Times New Roman" w:hAnsi="Times New Roman"/>
        </w:rPr>
        <w:t>-</w:t>
      </w:r>
      <w:r>
        <w:rPr>
          <w:rFonts w:ascii="Arial" w:hAnsi="Arial" w:cs="Arial"/>
        </w:rPr>
        <w:t>лып қолданылады. Бұндай мәлiметтiң бәрi халықтың күн қайыру жүйесiн – күнтiзбенi құру үшiн, сонымен бiрге жер бетiнде және теңiзде жүзгенде қолданылатын бағдарлау әдiстерi жүйесiн қалыптастыру үшiн пайдаланылды.</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3" w:lineRule="auto"/>
        <w:ind w:firstLine="397"/>
        <w:jc w:val="both"/>
        <w:rPr>
          <w:rFonts w:ascii="Times New Roman" w:hAnsi="Times New Roman"/>
          <w:sz w:val="24"/>
          <w:szCs w:val="24"/>
        </w:rPr>
      </w:pPr>
      <w:r>
        <w:rPr>
          <w:rFonts w:ascii="Arial" w:hAnsi="Arial" w:cs="Arial"/>
        </w:rPr>
        <w:t>Астрономияның дамып өркендеуi бұл жетiстiктермен шектелмей, бұдан да маңызды сұрақтарға жауап iздейдi: Жердiң әлемдiк кеңiстiктегi алатын орны қандай? Жердiң өзi қандай? Осы сұрақтарға жауап табу үшiн астроном ғалымдар аспан шырақтарының қозғалыстарын зерттеп, бүл қозғалыстарды түсiндiретiн теориялық модельдердi құрған. Осы модельдерге сүйенiп аспан шырақтарының ке</w:t>
      </w:r>
      <w:r>
        <w:rPr>
          <w:rFonts w:ascii="Times New Roman" w:hAnsi="Times New Roman"/>
        </w:rPr>
        <w:t>-</w:t>
      </w:r>
      <w:r>
        <w:rPr>
          <w:rFonts w:ascii="Arial" w:hAnsi="Arial" w:cs="Arial"/>
        </w:rPr>
        <w:t>лешек уақыт моменттерiндегi орындарын алдын</w:t>
      </w:r>
      <w:r>
        <w:rPr>
          <w:rFonts w:ascii="Times New Roman" w:hAnsi="Times New Roman"/>
        </w:rPr>
        <w:t>ала есептеп</w:t>
      </w:r>
      <w:r>
        <w:rPr>
          <w:rFonts w:ascii="Arial" w:hAnsi="Arial" w:cs="Arial"/>
        </w:rPr>
        <w:t xml:space="preserve"> табу үшiн қолданған. Сол арқылы теориялық модельдердi тексерiп қана қоймай, практикалық қажеттiктер үшiн пайдаға асырған.</w:t>
      </w:r>
    </w:p>
    <w:p w:rsidR="003323E4" w:rsidRDefault="003323E4">
      <w:pPr>
        <w:widowControl w:val="0"/>
        <w:autoSpaceDE w:val="0"/>
        <w:autoSpaceDN w:val="0"/>
        <w:adjustRightInd w:val="0"/>
        <w:spacing w:after="0" w:line="11" w:lineRule="exact"/>
        <w:rPr>
          <w:rFonts w:ascii="Times New Roman" w:hAnsi="Times New Roman"/>
          <w:sz w:val="24"/>
          <w:szCs w:val="24"/>
        </w:rPr>
      </w:pPr>
    </w:p>
    <w:p w:rsidR="003323E4" w:rsidRDefault="00281624">
      <w:pPr>
        <w:widowControl w:val="0"/>
        <w:overflowPunct w:val="0"/>
        <w:autoSpaceDE w:val="0"/>
        <w:autoSpaceDN w:val="0"/>
        <w:adjustRightInd w:val="0"/>
        <w:spacing w:after="0" w:line="322" w:lineRule="auto"/>
        <w:ind w:firstLine="397"/>
        <w:jc w:val="both"/>
        <w:rPr>
          <w:rFonts w:ascii="Times New Roman" w:hAnsi="Times New Roman"/>
          <w:sz w:val="24"/>
          <w:szCs w:val="24"/>
        </w:rPr>
      </w:pPr>
      <w:r>
        <w:rPr>
          <w:rFonts w:ascii="Arial" w:hAnsi="Arial" w:cs="Arial"/>
          <w:sz w:val="21"/>
          <w:szCs w:val="21"/>
        </w:rPr>
        <w:t>Әрине, бүл еңбектiң жемiстерiн әр уақытта үстемдiгiн жүргiзген билiкшiлер тобы да, абыздар да өз билiгiн нығайту үшiн пайдалана бiлген. Ғылыми мәлiметтермен дәлелден­ ген дiни көзқарастар халықтың санасында терең ұялады. Дiни iлiмдi жамылған түрлi билеушiлер мен абыздар бұл сатыда ғылымның дамуын қолдау арқылы оны өз ырқына</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9" w:right="1260" w:bottom="458" w:left="1020" w:header="720" w:footer="720" w:gutter="0"/>
          <w:cols w:space="720" w:equalWidth="0">
            <w:col w:w="6120"/>
          </w:cols>
          <w:noEndnote/>
        </w:sectPr>
      </w:pPr>
    </w:p>
    <w:p w:rsidR="003323E4" w:rsidRDefault="003323E4">
      <w:pPr>
        <w:widowControl w:val="0"/>
        <w:autoSpaceDE w:val="0"/>
        <w:autoSpaceDN w:val="0"/>
        <w:adjustRightInd w:val="0"/>
        <w:spacing w:after="0" w:line="20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18"/>
          <w:szCs w:val="18"/>
        </w:rPr>
        <w:t>11</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9" w:right="4180" w:bottom="458" w:left="4040" w:header="720" w:footer="720" w:gutter="0"/>
          <w:cols w:space="720" w:equalWidth="0">
            <w:col w:w="180"/>
          </w:cols>
          <w:noEndnote/>
        </w:sectPr>
      </w:pPr>
    </w:p>
    <w:p w:rsidR="003323E4" w:rsidRDefault="00281624">
      <w:pPr>
        <w:widowControl w:val="0"/>
        <w:overflowPunct w:val="0"/>
        <w:autoSpaceDE w:val="0"/>
        <w:autoSpaceDN w:val="0"/>
        <w:adjustRightInd w:val="0"/>
        <w:spacing w:after="0" w:line="269" w:lineRule="auto"/>
        <w:ind w:right="20"/>
        <w:jc w:val="both"/>
        <w:rPr>
          <w:rFonts w:ascii="Times New Roman" w:hAnsi="Times New Roman"/>
          <w:sz w:val="24"/>
          <w:szCs w:val="24"/>
        </w:rPr>
      </w:pPr>
      <w:bookmarkStart w:id="9" w:name="page23"/>
      <w:bookmarkEnd w:id="9"/>
      <w:r>
        <w:rPr>
          <w:rFonts w:ascii="Arial" w:hAnsi="Arial" w:cs="Arial"/>
          <w:sz w:val="24"/>
          <w:szCs w:val="24"/>
        </w:rPr>
        <w:lastRenderedPageBreak/>
        <w:t>көндiрiп, бұғауынан босатпауға тырысты. Сол дәуiрдегi ғылымның ең елеулi жетiстiгi – Птолемейдiң әлемдiк жүйесi болатын</w:t>
      </w:r>
      <w:r>
        <w:rPr>
          <w:rFonts w:ascii="Times New Roman" w:hAnsi="Times New Roman"/>
          <w:sz w:val="24"/>
          <w:szCs w:val="24"/>
        </w:rPr>
        <w:t>.</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3" w:lineRule="auto"/>
        <w:ind w:firstLine="397"/>
        <w:jc w:val="both"/>
        <w:rPr>
          <w:rFonts w:ascii="Times New Roman" w:hAnsi="Times New Roman"/>
          <w:sz w:val="24"/>
          <w:szCs w:val="24"/>
        </w:rPr>
      </w:pPr>
      <w:r>
        <w:rPr>
          <w:rFonts w:ascii="Arial" w:hAnsi="Arial" w:cs="Arial"/>
        </w:rPr>
        <w:t>Астрономияның дамуындағы екiншi дәуiр – Коперник iлiмiнiң пайда болуынан және телескоптың астрономиялық бақылауларда қолданылуынан басталды. Күн жүйесi жай­ ындағы көзқарас дүрыс жүйеге келтiрiлiп, бақылау сапа</w:t>
      </w:r>
      <w:r>
        <w:rPr>
          <w:rFonts w:ascii="Times New Roman" w:hAnsi="Times New Roman"/>
        </w:rPr>
        <w:t>-</w:t>
      </w:r>
      <w:r>
        <w:rPr>
          <w:rFonts w:ascii="Arial" w:hAnsi="Arial" w:cs="Arial"/>
        </w:rPr>
        <w:t>сы жақсартылып, бақылау өрiсi кеңейдi. Жаңа планета</w:t>
      </w:r>
      <w:r>
        <w:rPr>
          <w:rFonts w:ascii="Times New Roman" w:hAnsi="Times New Roman"/>
        </w:rPr>
        <w:t>-</w:t>
      </w:r>
      <w:r>
        <w:rPr>
          <w:rFonts w:ascii="Arial" w:hAnsi="Arial" w:cs="Arial"/>
        </w:rPr>
        <w:t>лар табылды. Күн жүйесiнiң құрамындағы басқа да iрiлi-ұсақты денелер табылып, зерттелдi. Сөйтiп Күн жүйесi жайында мәлiметтер толықтырылды. Жұлдыздар жай</w:t>
      </w:r>
      <w:r>
        <w:rPr>
          <w:rFonts w:ascii="Times New Roman" w:hAnsi="Times New Roman"/>
        </w:rPr>
        <w:t>-</w:t>
      </w:r>
      <w:r>
        <w:rPr>
          <w:rFonts w:ascii="Arial" w:hAnsi="Arial" w:cs="Arial"/>
        </w:rPr>
        <w:t>ында мәлiметтер көбейiп, жинақталып, ретке келтiрiлдi. астрономияның ең басты жетiстiгi – дiндi қолдаушылардың бұғауынан босап, екпiндеп алға дамығандығы болатын.</w:t>
      </w:r>
    </w:p>
    <w:p w:rsidR="003323E4" w:rsidRDefault="003323E4">
      <w:pPr>
        <w:widowControl w:val="0"/>
        <w:autoSpaceDE w:val="0"/>
        <w:autoSpaceDN w:val="0"/>
        <w:adjustRightInd w:val="0"/>
        <w:spacing w:after="0" w:line="10"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8" w:lineRule="auto"/>
        <w:ind w:firstLine="397"/>
        <w:jc w:val="both"/>
        <w:rPr>
          <w:rFonts w:ascii="Times New Roman" w:hAnsi="Times New Roman"/>
          <w:sz w:val="24"/>
          <w:szCs w:val="24"/>
        </w:rPr>
      </w:pPr>
      <w:r>
        <w:rPr>
          <w:rFonts w:ascii="Arial" w:hAnsi="Arial" w:cs="Arial"/>
          <w:sz w:val="21"/>
          <w:szCs w:val="21"/>
        </w:rPr>
        <w:t>Астрономияның дамуындағы үшiншi дәу iр басқа ғылым салаларының кемелденген шағында, олардың жетiстiктерiн пайдалана бастаған кезге сәйкес келедi. Әсiресе, физиканың Х1Х ғасырдағы табысы – фотогра</w:t>
      </w:r>
      <w:r>
        <w:rPr>
          <w:rFonts w:ascii="Times New Roman" w:hAnsi="Times New Roman"/>
          <w:sz w:val="21"/>
          <w:szCs w:val="21"/>
        </w:rPr>
        <w:t>-</w:t>
      </w:r>
      <w:r>
        <w:rPr>
          <w:rFonts w:ascii="Arial" w:hAnsi="Arial" w:cs="Arial"/>
          <w:sz w:val="21"/>
          <w:szCs w:val="21"/>
        </w:rPr>
        <w:t>фия мен спектрлiк анализдiң астрономиялық зерттеулерде қолданылуы бұл гылымның өрiсiн едәуiр кеңейттi. Аспан шырақтарынан келген жарықты астрономдар жан-жақты зерттеу мүмкiндiгiне ие болды. Яғни, аспан денесiнiң бетiндегi және әлемдiк кеңiстiктегi физикалық және химиялық процесстердi зерттеу мүмкiндiгi пайда бол</w:t>
      </w:r>
      <w:r>
        <w:rPr>
          <w:rFonts w:ascii="Times New Roman" w:hAnsi="Times New Roman"/>
          <w:sz w:val="21"/>
          <w:szCs w:val="21"/>
        </w:rPr>
        <w:t>-</w:t>
      </w:r>
      <w:r>
        <w:rPr>
          <w:rFonts w:ascii="Arial" w:hAnsi="Arial" w:cs="Arial"/>
          <w:sz w:val="21"/>
          <w:szCs w:val="21"/>
        </w:rPr>
        <w:t>ды. Өткен ғасырдың орта кезiнде басталған бұл дәуiрде зерттелуi мүмкiн болатын кеңiстiк аумағы ерекше кеңейiп, зерттеулер тереңдей түстi. Қазiргi кезде астрономдар Күн жүйесiнiң құрамындағы денелер, планета аралық орта, жұлдыз аралық орта, Галактика құрамындағы жүлдыздар және тұмандықтар, басқа галактикалар және тыс объектiлер</w:t>
      </w: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1"/>
          <w:szCs w:val="21"/>
        </w:rPr>
        <w:t>– квазарлар және пульсарлар сияқты объектiлердi зерттейдi.</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7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34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12</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78" w:right="4020" w:bottom="435" w:left="4180" w:header="720" w:footer="720" w:gutter="0"/>
          <w:cols w:space="720" w:equalWidth="0">
            <w:col w:w="200"/>
          </w:cols>
          <w:noEndnote/>
        </w:sectPr>
      </w:pPr>
    </w:p>
    <w:p w:rsidR="003323E4" w:rsidRDefault="00281624">
      <w:pPr>
        <w:widowControl w:val="0"/>
        <w:overflowPunct w:val="0"/>
        <w:autoSpaceDE w:val="0"/>
        <w:autoSpaceDN w:val="0"/>
        <w:adjustRightInd w:val="0"/>
        <w:spacing w:after="0"/>
        <w:ind w:firstLine="397"/>
        <w:jc w:val="both"/>
        <w:rPr>
          <w:rFonts w:ascii="Times New Roman" w:hAnsi="Times New Roman"/>
          <w:sz w:val="24"/>
          <w:szCs w:val="24"/>
        </w:rPr>
      </w:pPr>
      <w:bookmarkStart w:id="10" w:name="page25"/>
      <w:bookmarkEnd w:id="10"/>
      <w:r>
        <w:rPr>
          <w:rFonts w:ascii="Arial" w:hAnsi="Arial" w:cs="Arial"/>
          <w:sz w:val="23"/>
          <w:szCs w:val="23"/>
        </w:rPr>
        <w:lastRenderedPageBreak/>
        <w:t>Астрономияның даму тарихын осы бiр жай схемамен бейнелегенде, астрометрия оның бастапқы дәуiрлерiнде қалыптасқан деп ойлауға болар едi. Бiрақ бұл дұрыс пiкiр болмас едi, астрометрия бағытындағы зерттеулер әлi жалғасып келедi. Атап айтар болсақ, Жердiң пiшiнiн анықтау, Жердiң айналу осiнiң прецессиясы мен нутаци</w:t>
      </w:r>
      <w:r>
        <w:rPr>
          <w:rFonts w:ascii="Times New Roman" w:hAnsi="Times New Roman"/>
          <w:sz w:val="23"/>
          <w:szCs w:val="23"/>
        </w:rPr>
        <w:t>-</w:t>
      </w:r>
      <w:r>
        <w:rPr>
          <w:rFonts w:ascii="Arial" w:hAnsi="Arial" w:cs="Arial"/>
          <w:sz w:val="23"/>
          <w:szCs w:val="23"/>
        </w:rPr>
        <w:t>ясын зерттеу, Жердiң өз осiнен айналу қозғалысының бiр қалыпсыздықтарын зерттеу және т.б. зерттеулер космостық зерттеулер дәуiрiнде де атқарылып келедi. Сондықтан астрометрия әлi де өсiп-өнетiн сала болатындығына күмән жоқ.</w:t>
      </w:r>
    </w:p>
    <w:p w:rsidR="003323E4" w:rsidRDefault="003323E4">
      <w:pPr>
        <w:widowControl w:val="0"/>
        <w:autoSpaceDE w:val="0"/>
        <w:autoSpaceDN w:val="0"/>
        <w:adjustRightInd w:val="0"/>
        <w:spacing w:after="0" w:line="249"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820"/>
        <w:rPr>
          <w:rFonts w:ascii="Times New Roman" w:hAnsi="Times New Roman"/>
          <w:sz w:val="24"/>
          <w:szCs w:val="24"/>
        </w:rPr>
      </w:pPr>
      <w:r>
        <w:rPr>
          <w:rFonts w:ascii="Arial" w:hAnsi="Arial" w:cs="Arial"/>
          <w:b/>
          <w:bCs/>
          <w:sz w:val="24"/>
          <w:szCs w:val="24"/>
        </w:rPr>
        <w:t>Қазақ тiлiндегi әдебиетке қысқаша шолу</w:t>
      </w:r>
    </w:p>
    <w:p w:rsidR="003323E4" w:rsidRDefault="003323E4">
      <w:pPr>
        <w:widowControl w:val="0"/>
        <w:autoSpaceDE w:val="0"/>
        <w:autoSpaceDN w:val="0"/>
        <w:adjustRightInd w:val="0"/>
        <w:spacing w:after="0" w:line="29"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2" w:lineRule="auto"/>
        <w:ind w:firstLine="397"/>
        <w:jc w:val="both"/>
        <w:rPr>
          <w:rFonts w:ascii="Times New Roman" w:hAnsi="Times New Roman"/>
          <w:sz w:val="24"/>
          <w:szCs w:val="24"/>
        </w:rPr>
      </w:pPr>
      <w:r>
        <w:rPr>
          <w:rFonts w:ascii="Arial" w:hAnsi="Arial" w:cs="Arial"/>
          <w:sz w:val="21"/>
          <w:szCs w:val="21"/>
        </w:rPr>
        <w:t>Астрономиялық мәселелер орыс және қазақ тiлiндегi көптеген кiтаптарда баяндалған. Орыс тiлiнде жазылған әдебиетке сын-баға беру автордың мақсатына кiрмейдi. Бiрақ автор бұл кiтаптарды зерттеп, баяндалатын мәселелер аумағын айқындағанда жоғарғы оқу орындарында қолда­ нылатын кiтаптарға сүйенген; бұл оқулықтарда [7,14-16], астрономия мәселелерiне жан-жақты шолу жасалған. Сондықтан астрономияны тереңiрек меңгерудi мақсат ететiн оқырман бұл кiтаптарды терең зерттеуi қажет. Бiрақ қазақша бiлiм алған оқырмандарға орысша жазылған мәлiметтi түсiну әдетте қиынға түседi, ал қазақ тiлiнде жазылған төл кiтаптарымыз жоқтың қасы, қазiргi кезде оларды табу да қиынға соғады, өйткенi Кеңес Одағы кезiнде шыққан кiтаптар белгiлi бiр себептермен аз тиражбен шығарылған, ал қазiр кiтап шығаруға мемлекет тарапынан қаржылық көмек көрсетiлмейтiндiктен, көбiрек шығаруға қаражат жетпейдi. Бұл кiтаптардың ([5,6,10,22,29,30]) маңызы – астрономиялық бiлiмнiң негiздерi қазақ халқының тұрмысында қолданылатындығын, бұл байланыстың қазақ</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7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1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13</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78"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271" w:lineRule="auto"/>
        <w:jc w:val="both"/>
        <w:rPr>
          <w:rFonts w:ascii="Times New Roman" w:hAnsi="Times New Roman"/>
          <w:sz w:val="24"/>
          <w:szCs w:val="24"/>
        </w:rPr>
      </w:pPr>
      <w:bookmarkStart w:id="11" w:name="page27"/>
      <w:bookmarkEnd w:id="11"/>
      <w:r>
        <w:rPr>
          <w:rFonts w:ascii="Arial" w:hAnsi="Arial" w:cs="Arial"/>
          <w:sz w:val="23"/>
          <w:szCs w:val="23"/>
        </w:rPr>
        <w:lastRenderedPageBreak/>
        <w:t>ауыз әдебиетiнде наным-сенiмдер түрiнде ерте заман</w:t>
      </w:r>
      <w:r>
        <w:rPr>
          <w:rFonts w:ascii="Times New Roman" w:hAnsi="Times New Roman"/>
          <w:sz w:val="23"/>
          <w:szCs w:val="23"/>
        </w:rPr>
        <w:t>-</w:t>
      </w:r>
      <w:r>
        <w:rPr>
          <w:rFonts w:ascii="Arial" w:hAnsi="Arial" w:cs="Arial"/>
          <w:sz w:val="23"/>
          <w:szCs w:val="23"/>
        </w:rPr>
        <w:t>нан берi cақталып келе жатқандығын нақты мысалдармен көрсеттi, қазақ тiлiндегi астрономиялық терминдермен оқырман қауымды таныстырды. Бұл ретте ең белгiлi, со</w:t>
      </w:r>
      <w:r>
        <w:rPr>
          <w:rFonts w:ascii="Times New Roman" w:hAnsi="Times New Roman"/>
          <w:sz w:val="23"/>
          <w:szCs w:val="23"/>
        </w:rPr>
        <w:t>-</w:t>
      </w:r>
      <w:r>
        <w:rPr>
          <w:rFonts w:ascii="Arial" w:hAnsi="Arial" w:cs="Arial"/>
          <w:sz w:val="23"/>
          <w:szCs w:val="23"/>
        </w:rPr>
        <w:t>нымен бiрге сирек кездесетiн кiтап: Хасен Әбiшевтiң 1958 жылы шыққан “Халық астрономиясы“ кiтабын [5] атауға болады. Бұл кiтаптың жалғасы “Аспан сыры”- 1962 жылы шыққан</w:t>
      </w:r>
      <w:r>
        <w:rPr>
          <w:rFonts w:ascii="Times New Roman" w:hAnsi="Times New Roman"/>
          <w:sz w:val="23"/>
          <w:szCs w:val="23"/>
        </w:rPr>
        <w:t>[6].</w:t>
      </w:r>
    </w:p>
    <w:p w:rsidR="003323E4" w:rsidRDefault="003323E4">
      <w:pPr>
        <w:widowControl w:val="0"/>
        <w:autoSpaceDE w:val="0"/>
        <w:autoSpaceDN w:val="0"/>
        <w:adjustRightInd w:val="0"/>
        <w:spacing w:after="0" w:line="6"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1" w:lineRule="auto"/>
        <w:ind w:firstLine="397"/>
        <w:jc w:val="both"/>
        <w:rPr>
          <w:rFonts w:ascii="Times New Roman" w:hAnsi="Times New Roman"/>
          <w:sz w:val="24"/>
          <w:szCs w:val="24"/>
        </w:rPr>
      </w:pPr>
      <w:r>
        <w:rPr>
          <w:rFonts w:ascii="Arial" w:hAnsi="Arial" w:cs="Arial"/>
          <w:sz w:val="21"/>
          <w:szCs w:val="21"/>
        </w:rPr>
        <w:t>Х. Әбiшұлының “Халық астрономиясы“ [5] астрономия пәнiнен қазақ тiлiнде жазылған алғашқы толық көлемдi кiтап болып табылады. Бұл кiтапта астрономияның барлық дерлiк маңызды салаларынан сол кездегi ғылымның даму деңгейiне сәйкес мәлiмет берiледi. Автор астрономиялық мәлiметтердi келтiре отырып, қазақ халқының ауыз әдебиетiнде, ұлттық мәдениетте ғасырлар бойы жинақталған бiлiмге сүйенедi. Бiз үшiн бұл кiтаптың Кiрiспесi мен 4 та</w:t>
      </w:r>
      <w:r>
        <w:rPr>
          <w:rFonts w:ascii="Times New Roman" w:hAnsi="Times New Roman"/>
          <w:sz w:val="21"/>
          <w:szCs w:val="21"/>
        </w:rPr>
        <w:t>-</w:t>
      </w:r>
      <w:r>
        <w:rPr>
          <w:rFonts w:ascii="Arial" w:hAnsi="Arial" w:cs="Arial"/>
          <w:sz w:val="21"/>
          <w:szCs w:val="21"/>
        </w:rPr>
        <w:t>рауында келтiрiлген мәлiметтерi құнды. Астрономияның ерте заманнан дамуына сипаттама берiп, шығыс, Қытай астрономдарының жетiстiктерiне шолу жасап, осы тарау</w:t>
      </w:r>
      <w:r>
        <w:rPr>
          <w:rFonts w:ascii="Times New Roman" w:hAnsi="Times New Roman"/>
          <w:sz w:val="21"/>
          <w:szCs w:val="21"/>
        </w:rPr>
        <w:t>-</w:t>
      </w:r>
      <w:r>
        <w:rPr>
          <w:rFonts w:ascii="Arial" w:hAnsi="Arial" w:cs="Arial"/>
          <w:sz w:val="21"/>
          <w:szCs w:val="21"/>
        </w:rPr>
        <w:t>да қазақ халқының астрономиялық бiлiмдерi жайында, бұл бiлiмнiң халықтың тұрмыс - тiрлiгiнде алатын орны туралы баяндалады. Бiрiншi тарауда аспан күмбезi, аспан сферасын бiлудiң қажеттiгi, маңызы айтылады. Осы тарауда жұлдыз атауларына тоқталып, қазақтың халықтық жұлдыз атау</w:t>
      </w:r>
      <w:r>
        <w:rPr>
          <w:rFonts w:ascii="Times New Roman" w:hAnsi="Times New Roman"/>
          <w:sz w:val="21"/>
          <w:szCs w:val="21"/>
        </w:rPr>
        <w:t>-</w:t>
      </w:r>
      <w:r>
        <w:rPr>
          <w:rFonts w:ascii="Arial" w:hAnsi="Arial" w:cs="Arial"/>
          <w:sz w:val="21"/>
          <w:szCs w:val="21"/>
        </w:rPr>
        <w:t>ларын келтiрiп, осыларға байланысты аңыздарды мысалға келтiредi. Жердiң әлем кеңiстiгiндегi қозғалыстарын талдай келе, бұл қозғалыстардың нәтижесiнде аспан шырақтарының көрiнерлiк қозғалыстарында болатын құбылыстарына си</w:t>
      </w:r>
      <w:r>
        <w:rPr>
          <w:rFonts w:ascii="Times New Roman" w:hAnsi="Times New Roman"/>
          <w:sz w:val="21"/>
          <w:szCs w:val="21"/>
        </w:rPr>
        <w:t>-</w:t>
      </w:r>
      <w:r>
        <w:rPr>
          <w:rFonts w:ascii="Arial" w:hAnsi="Arial" w:cs="Arial"/>
          <w:sz w:val="21"/>
          <w:szCs w:val="21"/>
        </w:rPr>
        <w:t>паттама бередi. Екiншi тарауда Күннiң көрiнерлiк жылдық қозғалысы сипатталады. Зодиактық шоқжұлдыздардың қазақша, түрiкше атаулары келтiрiлiп, жыл мезгiлдерiнiң ал</w:t>
      </w:r>
      <w:r>
        <w:rPr>
          <w:rFonts w:ascii="Times New Roman" w:hAnsi="Times New Roman"/>
          <w:sz w:val="21"/>
          <w:szCs w:val="21"/>
        </w:rPr>
        <w:t>-</w:t>
      </w:r>
      <w:r>
        <w:rPr>
          <w:rFonts w:ascii="Arial" w:hAnsi="Arial" w:cs="Arial"/>
          <w:sz w:val="21"/>
          <w:szCs w:val="21"/>
        </w:rPr>
        <w:t>масу себептерi, климаттық белдеулер, iңiрдiң болу себептерi</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1" w:right="1040" w:bottom="435" w:left="1240" w:header="720" w:footer="720" w:gutter="0"/>
          <w:cols w:space="720" w:equalWidth="0">
            <w:col w:w="6120"/>
          </w:cols>
          <w:noEndnote/>
        </w:sectPr>
      </w:pPr>
    </w:p>
    <w:p w:rsidR="003323E4" w:rsidRDefault="003323E4">
      <w:pPr>
        <w:widowControl w:val="0"/>
        <w:autoSpaceDE w:val="0"/>
        <w:autoSpaceDN w:val="0"/>
        <w:adjustRightInd w:val="0"/>
        <w:spacing w:after="0" w:line="24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14</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1" w:right="4020" w:bottom="435" w:left="4180" w:header="720" w:footer="720" w:gutter="0"/>
          <w:cols w:space="720" w:equalWidth="0">
            <w:col w:w="200"/>
          </w:cols>
          <w:noEndnote/>
        </w:sectPr>
      </w:pPr>
    </w:p>
    <w:p w:rsidR="003323E4" w:rsidRDefault="00281624">
      <w:pPr>
        <w:widowControl w:val="0"/>
        <w:overflowPunct w:val="0"/>
        <w:autoSpaceDE w:val="0"/>
        <w:autoSpaceDN w:val="0"/>
        <w:adjustRightInd w:val="0"/>
        <w:spacing w:after="0" w:line="284" w:lineRule="auto"/>
        <w:jc w:val="both"/>
        <w:rPr>
          <w:rFonts w:ascii="Times New Roman" w:hAnsi="Times New Roman"/>
          <w:sz w:val="24"/>
          <w:szCs w:val="24"/>
        </w:rPr>
      </w:pPr>
      <w:bookmarkStart w:id="12" w:name="page29"/>
      <w:bookmarkEnd w:id="12"/>
      <w:r>
        <w:rPr>
          <w:rFonts w:ascii="Arial" w:hAnsi="Arial" w:cs="Arial"/>
        </w:rPr>
        <w:lastRenderedPageBreak/>
        <w:t>жайында айтып бередi. Үшiншi тарауда уақыт өлшеудiң негiздерi берiледi. Уақыт өлшеу жүйелерiне, күнтiзбелерге сипаттама берiледi; қазақ халқының ертеден қалыптасқан уақыт санау дәстүрлерi мен әдiстерi жөнiнде мағлұмат беріледi. Төртiншi тарауда практикалық астрономияға жалпы сипаттама берiледi, бағдарлану әдiстерiн, «Уақыт қызметiнiң» негiзгi мiндеттерiн баяндайды. Осы кiтапқа си</w:t>
      </w:r>
      <w:r>
        <w:rPr>
          <w:rFonts w:ascii="Times New Roman" w:hAnsi="Times New Roman"/>
        </w:rPr>
        <w:t>-</w:t>
      </w:r>
      <w:r>
        <w:rPr>
          <w:rFonts w:ascii="Arial" w:hAnsi="Arial" w:cs="Arial"/>
        </w:rPr>
        <w:t>паттама бергенде, атап өтетiн бiрiншi артықшылығы - қазақ тiлiндегi мәлiметтердiң құндылығы. Кемшiлiгi – кейбiр ғылыми мәлiметтердiң ескiргенi, мысалы: уақыт санау жүйесi ол заманда кварцтық сағатқа негiзделген болатын, ал қазiргi атомдық сағат жүйесi ол заманда белгiсiз бола</w:t>
      </w:r>
      <w:r>
        <w:rPr>
          <w:rFonts w:ascii="Times New Roman" w:hAnsi="Times New Roman"/>
        </w:rPr>
        <w:t>-</w:t>
      </w:r>
      <w:r>
        <w:rPr>
          <w:rFonts w:ascii="Arial" w:hAnsi="Arial" w:cs="Arial"/>
        </w:rPr>
        <w:t>тын.</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0" w:lineRule="auto"/>
        <w:ind w:firstLine="397"/>
        <w:jc w:val="both"/>
        <w:rPr>
          <w:rFonts w:ascii="Times New Roman" w:hAnsi="Times New Roman"/>
          <w:sz w:val="24"/>
          <w:szCs w:val="24"/>
        </w:rPr>
      </w:pPr>
      <w:r>
        <w:rPr>
          <w:rFonts w:ascii="Arial" w:hAnsi="Arial" w:cs="Arial"/>
          <w:sz w:val="24"/>
          <w:szCs w:val="24"/>
        </w:rPr>
        <w:t>Екiншi кiтабы [6] жайында айтар болсақ, бұл кiтап бiрiншi кiтапты толықтырады. Бұл кiтапта баяндалатыны - халықтың ауыз әдебиетiнде, әдет – салтында сақталған астрономиялық бiлiм-нанымдар, бұлар қазiргi ғылыми тұрғыдан түсiндiрiледi. Сол арқылы халықтың ғасырлар бойы жинақталған бiлiмiне мейлiнше толық сипаттама берiледi.</w:t>
      </w:r>
    </w:p>
    <w:p w:rsidR="003323E4" w:rsidRDefault="003323E4">
      <w:pPr>
        <w:widowControl w:val="0"/>
        <w:autoSpaceDE w:val="0"/>
        <w:autoSpaceDN w:val="0"/>
        <w:adjustRightInd w:val="0"/>
        <w:spacing w:after="0" w:line="7"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4" w:lineRule="auto"/>
        <w:ind w:firstLine="397"/>
        <w:jc w:val="both"/>
        <w:rPr>
          <w:rFonts w:ascii="Times New Roman" w:hAnsi="Times New Roman"/>
          <w:sz w:val="24"/>
          <w:szCs w:val="24"/>
        </w:rPr>
      </w:pPr>
      <w:r>
        <w:rPr>
          <w:rFonts w:ascii="Arial" w:hAnsi="Arial" w:cs="Arial"/>
          <w:sz w:val="21"/>
          <w:szCs w:val="21"/>
        </w:rPr>
        <w:t xml:space="preserve">Бұдан кейiн атап өтетiн оқу құралы </w:t>
      </w:r>
      <w:r>
        <w:rPr>
          <w:rFonts w:ascii="Times New Roman" w:hAnsi="Times New Roman"/>
          <w:sz w:val="21"/>
          <w:szCs w:val="21"/>
        </w:rPr>
        <w:t>– мектепте</w:t>
      </w:r>
      <w:r>
        <w:rPr>
          <w:rFonts w:ascii="Arial" w:hAnsi="Arial" w:cs="Arial"/>
          <w:sz w:val="21"/>
          <w:szCs w:val="21"/>
        </w:rPr>
        <w:t xml:space="preserve"> қолданылған аударма оқулық: Воронцов – Вельяминовтың “Астрономия” оқулығы [9]. Ондаған жылдар бойы оқырманды астрономиямен таныстырған бұл кiтапта ескi терминдер, немесе тiкелей орысшадан аударылған термин</w:t>
      </w:r>
      <w:r>
        <w:rPr>
          <w:rFonts w:ascii="Times New Roman" w:hAnsi="Times New Roman"/>
          <w:sz w:val="21"/>
          <w:szCs w:val="21"/>
        </w:rPr>
        <w:t>-</w:t>
      </w:r>
      <w:r>
        <w:rPr>
          <w:rFonts w:ascii="Arial" w:hAnsi="Arial" w:cs="Arial"/>
          <w:sz w:val="21"/>
          <w:szCs w:val="21"/>
        </w:rPr>
        <w:t>дер қолданылды. Олардың қазақша аудармасы болса да, оларды iздеп тауып орынды қолдануына күш салынған жоқ. Сондықтан бұл кiтапта баяндалған мәселелер оқырманның санасынан аулақ жатты, өмiрлiк практикасымен байланы</w:t>
      </w:r>
      <w:r>
        <w:rPr>
          <w:rFonts w:ascii="Times New Roman" w:hAnsi="Times New Roman"/>
          <w:sz w:val="21"/>
          <w:szCs w:val="21"/>
        </w:rPr>
        <w:t>-</w:t>
      </w:r>
      <w:r>
        <w:rPr>
          <w:rFonts w:ascii="Arial" w:hAnsi="Arial" w:cs="Arial"/>
          <w:sz w:val="21"/>
          <w:szCs w:val="21"/>
        </w:rPr>
        <w:t>сы болмады. Қазiргi заманда кейбiр терминдiк сөздердiң қазақша баламасы табылып жатқан кезде, бұл оқулықтың орнына жаңа оқу құралдары келуi тиiс. Алда сондай кiтаптар</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1"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4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1"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300" w:lineRule="auto"/>
        <w:jc w:val="both"/>
        <w:rPr>
          <w:rFonts w:ascii="Times New Roman" w:hAnsi="Times New Roman"/>
          <w:sz w:val="24"/>
          <w:szCs w:val="24"/>
        </w:rPr>
      </w:pPr>
      <w:bookmarkStart w:id="13" w:name="page31"/>
      <w:bookmarkEnd w:id="13"/>
      <w:r>
        <w:rPr>
          <w:rFonts w:ascii="Arial" w:hAnsi="Arial" w:cs="Arial"/>
          <w:sz w:val="21"/>
          <w:szCs w:val="21"/>
        </w:rPr>
        <w:lastRenderedPageBreak/>
        <w:t>жайында бөлек сөз болады. Күнтізбе атап өтетiн кiтап: Ысқақовтың “Халық календары” [10]. Календарь жүйесi, яғни ұзақ уақыт аралықтарын өлшеу жүйелерi, ерте заманнан берi барлық халықтарда, солардың iшiнде қазақ халқында да қолданылып келдi. Бiрақ осы жүйелер кейбiр оқырман топтары, айталық, қалада тұрып қалған оқырмандар үшiн беймәлiм болып келдi. Бұл тұрғыдан Ысқаковтың осы еңбегi өзiнiң тиiстi орнын тапты деп айтуға болады. Қазақ тiлiнде жазылған бұл кiтапта: қазақ халқының ежелден қолданылып келе жатқан күнтiзбелерiне сипаттама берiледi, шығыс елдерiнiң ежелгi күнтiзбелерiне, Европа елдерiнде қолданылып келген күнтiзбелерге шолу жасалған. Жалпы Ыскаковтың кiтабы астрономияның тек бiр саласы бой</w:t>
      </w:r>
      <w:r>
        <w:rPr>
          <w:rFonts w:ascii="Times New Roman" w:hAnsi="Times New Roman"/>
          <w:sz w:val="21"/>
          <w:szCs w:val="21"/>
        </w:rPr>
        <w:t>-</w:t>
      </w:r>
      <w:r>
        <w:rPr>
          <w:rFonts w:ascii="Arial" w:hAnsi="Arial" w:cs="Arial"/>
          <w:sz w:val="21"/>
          <w:szCs w:val="21"/>
        </w:rPr>
        <w:t xml:space="preserve">ынша мәлiмет бередi, уақыт санау жүйелерiне тоқталған. А.Карамұрзиннiң “Астрономиядан қосымша оқуға арналған кейбiр мәселелер” [20] атты оқу құралы орта мектеп мұғалiмдерiне, жоғары класс оқушыларына арналған. Онда </w:t>
      </w:r>
      <w:r>
        <w:rPr>
          <w:rFonts w:ascii="Times New Roman" w:hAnsi="Times New Roman"/>
          <w:sz w:val="21"/>
          <w:szCs w:val="21"/>
        </w:rPr>
        <w:t xml:space="preserve">автор </w:t>
      </w:r>
      <w:r>
        <w:rPr>
          <w:rFonts w:ascii="Arial" w:hAnsi="Arial" w:cs="Arial"/>
          <w:sz w:val="21"/>
          <w:szCs w:val="21"/>
        </w:rPr>
        <w:t>шоқжұлдыздар жайында,</w:t>
      </w:r>
      <w:r>
        <w:rPr>
          <w:rFonts w:ascii="Times New Roman" w:hAnsi="Times New Roman"/>
          <w:sz w:val="21"/>
          <w:szCs w:val="21"/>
        </w:rPr>
        <w:t xml:space="preserve"> </w:t>
      </w:r>
      <w:r>
        <w:rPr>
          <w:rFonts w:ascii="Arial" w:hAnsi="Arial" w:cs="Arial"/>
          <w:sz w:val="21"/>
          <w:szCs w:val="21"/>
        </w:rPr>
        <w:t>жұлдызға қарап бағдарлау</w:t>
      </w:r>
      <w:r>
        <w:rPr>
          <w:rFonts w:ascii="Times New Roman" w:hAnsi="Times New Roman"/>
          <w:sz w:val="21"/>
          <w:szCs w:val="21"/>
        </w:rPr>
        <w:t xml:space="preserve"> </w:t>
      </w:r>
      <w:r>
        <w:rPr>
          <w:rFonts w:ascii="Arial" w:hAnsi="Arial" w:cs="Arial"/>
          <w:sz w:val="21"/>
          <w:szCs w:val="21"/>
        </w:rPr>
        <w:t>жайында, Күн және оның қозғалысы жайында қысқаша түсiнiктеме берген. Жұлдыздардың жалтырауы, планеталар және кометалар, Кеплер заңдарын қолдануға байланысты мәселелер баяндалған. Орта мектеп оқулығына көмекшi құрал болғандықтан, сондағы суреттерге сiлтеме жасаған. Соңында келтiрiлген сандық таблицасында астрономиялық тұрақтылардың, аспан денелерiнiң сипаттамалары, кейбiр физикалық шамалардың сан мәндерi келтiрiлген. астрономиялық есептердi шығару үшiн, лабораториялық жұмыстарды орындау үшiн осы таблицалар қажет. Бiрақ бұл құралдан астрономиялық терминдер жайында алар көмек шамалы. аспан сферасы, аспан координаттары және т.б. астрометриялық мәлiметтер шағын. Астрономияның басқа салалары тереңдетiлiп айтылмаған. Қазақтың ұлттық</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6" w:right="1040" w:bottom="435" w:left="1240" w:header="720" w:footer="720" w:gutter="0"/>
          <w:cols w:space="720" w:equalWidth="0">
            <w:col w:w="6120"/>
          </w:cols>
          <w:noEndnote/>
        </w:sectPr>
      </w:pPr>
    </w:p>
    <w:p w:rsidR="003323E4" w:rsidRDefault="003323E4">
      <w:pPr>
        <w:widowControl w:val="0"/>
        <w:autoSpaceDE w:val="0"/>
        <w:autoSpaceDN w:val="0"/>
        <w:adjustRightInd w:val="0"/>
        <w:spacing w:after="0" w:line="25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16</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6" w:right="4020" w:bottom="435" w:left="4180" w:header="720" w:footer="720" w:gutter="0"/>
          <w:cols w:space="720" w:equalWidth="0">
            <w:col w:w="200"/>
          </w:cols>
          <w:noEndnote/>
        </w:sectPr>
      </w:pPr>
    </w:p>
    <w:p w:rsidR="003323E4" w:rsidRDefault="00281624">
      <w:pPr>
        <w:widowControl w:val="0"/>
        <w:overflowPunct w:val="0"/>
        <w:autoSpaceDE w:val="0"/>
        <w:autoSpaceDN w:val="0"/>
        <w:adjustRightInd w:val="0"/>
        <w:spacing w:after="0" w:line="297" w:lineRule="auto"/>
        <w:jc w:val="both"/>
        <w:rPr>
          <w:rFonts w:ascii="Times New Roman" w:hAnsi="Times New Roman"/>
          <w:sz w:val="24"/>
          <w:szCs w:val="24"/>
        </w:rPr>
      </w:pPr>
      <w:bookmarkStart w:id="14" w:name="page33"/>
      <w:bookmarkEnd w:id="14"/>
      <w:r>
        <w:rPr>
          <w:rFonts w:ascii="Arial" w:hAnsi="Arial" w:cs="Arial"/>
          <w:sz w:val="21"/>
          <w:szCs w:val="21"/>
        </w:rPr>
        <w:lastRenderedPageBreak/>
        <w:t>астрономиясына қатысты мәлiметтер үстiртiн берiлген. Н. Бекбасардың “Астрономияға кiрiспе” [22] кiтабында астрономияға жалпы шолу берiлген. Бұл кiтапта бiраз мәлi­ меттер келтiрiлген. Жұлдыздар мен шоқжұлдыздардың қа­ зақша­ атаулары берiлiп, атаулардың шығу тарихы жайында аңыздарды баяндап берген. Шырақтардың сипаттамалары</w:t>
      </w:r>
      <w:r>
        <w:rPr>
          <w:rFonts w:ascii="Times New Roman" w:hAnsi="Times New Roman"/>
          <w:sz w:val="21"/>
          <w:szCs w:val="21"/>
        </w:rPr>
        <w:t>-</w:t>
      </w:r>
      <w:r>
        <w:rPr>
          <w:rFonts w:ascii="Arial" w:hAnsi="Arial" w:cs="Arial"/>
          <w:sz w:val="21"/>
          <w:szCs w:val="21"/>
        </w:rPr>
        <w:t>мен бiрге жылдың әр мезгiлiне сәйкес аспанның көрiнiсiн сипаттап өткен. Бiрақ астрометрияның басқа көптеген мәселелерi айтылмай кеткен. Н. Бекбасардың “Практикалық астрономиясына” [29] тоқталар болсақ, бұл кiтап негiзiнен практикалық бақылау тәжiрибелерiне көмекшi құрал болып табылады. Жай көзбен бақылау арқылы шоқжұлдыздармен танысуды үйретедi, бұларды аспаннан тауып алу әдiстерiн үйретедi, бағдарды дәл анықтауға, уақытты бiлу әдiстерiмен таныстырады. аспан денелерiн картаның көмегiмен табу әдiстерiмен, аспан координаттары жүйелерiмен танысты</w:t>
      </w:r>
      <w:r>
        <w:rPr>
          <w:rFonts w:ascii="Times New Roman" w:hAnsi="Times New Roman"/>
          <w:sz w:val="21"/>
          <w:szCs w:val="21"/>
        </w:rPr>
        <w:t>-</w:t>
      </w:r>
      <w:r>
        <w:rPr>
          <w:rFonts w:ascii="Arial" w:hAnsi="Arial" w:cs="Arial"/>
          <w:sz w:val="21"/>
          <w:szCs w:val="21"/>
        </w:rPr>
        <w:t>рады. аспанды бақылауға арналған қарапайым бұрыш өлшейтiн қондырғыларға және теодолитке сипаттама бередi. Астрономия бақылау жұмыстарын ұйымдастыруға назар аударады. Әртүрлi аспан шырақтарын бақылау шарт</w:t>
      </w:r>
      <w:r>
        <w:rPr>
          <w:rFonts w:ascii="Times New Roman" w:hAnsi="Times New Roman"/>
          <w:sz w:val="21"/>
          <w:szCs w:val="21"/>
        </w:rPr>
        <w:t>-</w:t>
      </w:r>
      <w:r>
        <w:rPr>
          <w:rFonts w:ascii="Arial" w:hAnsi="Arial" w:cs="Arial"/>
          <w:sz w:val="21"/>
          <w:szCs w:val="21"/>
        </w:rPr>
        <w:t>тарымен таныстырады. Алғашқы бөлiмiнде шоқжұлдыздар мен жұлдыздардың атауларына тоқталып, олардың пайда болу себептерiн талдайды, әртүрлi варианттарына тоқтала-ды. Бұл кiтап практикалық жұмысты ұйымдастырушылар үшiн маңызды оқу құралы болып отыр. Сонымен бiрге, астрономиялық мәлiметтер де баршылық. Әсiресе термино</w:t>
      </w:r>
      <w:r>
        <w:rPr>
          <w:rFonts w:ascii="Times New Roman" w:hAnsi="Times New Roman"/>
          <w:sz w:val="21"/>
          <w:szCs w:val="21"/>
        </w:rPr>
        <w:t>-</w:t>
      </w:r>
      <w:r>
        <w:rPr>
          <w:rFonts w:ascii="Arial" w:hAnsi="Arial" w:cs="Arial"/>
          <w:sz w:val="21"/>
          <w:szCs w:val="21"/>
        </w:rPr>
        <w:t>логия тұрғысынан iзденiстерi маңызды.</w:t>
      </w:r>
    </w:p>
    <w:p w:rsidR="003323E4" w:rsidRDefault="003323E4">
      <w:pPr>
        <w:widowControl w:val="0"/>
        <w:autoSpaceDE w:val="0"/>
        <w:autoSpaceDN w:val="0"/>
        <w:adjustRightInd w:val="0"/>
        <w:spacing w:after="0" w:line="2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2" w:lineRule="auto"/>
        <w:ind w:firstLine="397"/>
        <w:jc w:val="both"/>
        <w:rPr>
          <w:rFonts w:ascii="Times New Roman" w:hAnsi="Times New Roman"/>
          <w:sz w:val="24"/>
          <w:szCs w:val="24"/>
        </w:rPr>
      </w:pPr>
      <w:r>
        <w:rPr>
          <w:rFonts w:ascii="Times New Roman" w:hAnsi="Times New Roman"/>
          <w:sz w:val="23"/>
          <w:szCs w:val="23"/>
        </w:rPr>
        <w:t>А</w:t>
      </w:r>
      <w:r>
        <w:rPr>
          <w:rFonts w:ascii="Arial" w:hAnsi="Arial" w:cs="Arial"/>
          <w:sz w:val="23"/>
          <w:szCs w:val="23"/>
        </w:rPr>
        <w:t>строномияның барлық салаларынан бiлiм беретiн</w:t>
      </w:r>
      <w:r>
        <w:rPr>
          <w:rFonts w:ascii="Times New Roman" w:hAnsi="Times New Roman"/>
          <w:sz w:val="23"/>
          <w:szCs w:val="23"/>
        </w:rPr>
        <w:t xml:space="preserve"> </w:t>
      </w:r>
      <w:r>
        <w:rPr>
          <w:rFonts w:ascii="Arial" w:hAnsi="Arial" w:cs="Arial"/>
          <w:sz w:val="23"/>
          <w:szCs w:val="23"/>
        </w:rPr>
        <w:t>оқу құралы тек жоғарыда айтылып өткен Х. Әбiшұлының кiтабы [5] және аударма оқулық [9] қана болды. Жаңа дәуiрде астрономия ғылымы халыққа мейлiнше жақын болуы үшiн, заман талабына сай жаңа оқулықтар қажет.</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4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17</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290" w:lineRule="auto"/>
        <w:jc w:val="both"/>
        <w:rPr>
          <w:rFonts w:ascii="Times New Roman" w:hAnsi="Times New Roman"/>
          <w:sz w:val="24"/>
          <w:szCs w:val="24"/>
        </w:rPr>
      </w:pPr>
      <w:bookmarkStart w:id="15" w:name="page35"/>
      <w:bookmarkEnd w:id="15"/>
      <w:r>
        <w:rPr>
          <w:rFonts w:ascii="Arial" w:hAnsi="Arial" w:cs="Arial"/>
          <w:sz w:val="21"/>
          <w:szCs w:val="21"/>
        </w:rPr>
        <w:lastRenderedPageBreak/>
        <w:t>Бұл оқулықтардың шығуына кедергiлер де аз емес, солардың бiрi жоғарыда аталып өттi. Бұған кесел тигiзiп тұрған­ субьективтiк фактор да бар. Бұл кейiнгi кезде сая</w:t>
      </w:r>
      <w:r>
        <w:rPr>
          <w:rFonts w:ascii="Times New Roman" w:hAnsi="Times New Roman"/>
          <w:sz w:val="21"/>
          <w:szCs w:val="21"/>
        </w:rPr>
        <w:t>-</w:t>
      </w:r>
      <w:r>
        <w:rPr>
          <w:rFonts w:ascii="Arial" w:hAnsi="Arial" w:cs="Arial"/>
          <w:sz w:val="21"/>
          <w:szCs w:val="21"/>
        </w:rPr>
        <w:t>сатта байқалып жүрген, табиғаттану және техникалық ғылымдардың маңызын төмендетуге, оның есесiнен гуманитарлық пәндердiң орнын күшейтуге бағытталған тен</w:t>
      </w:r>
      <w:r>
        <w:rPr>
          <w:rFonts w:ascii="Times New Roman" w:hAnsi="Times New Roman"/>
          <w:sz w:val="21"/>
          <w:szCs w:val="21"/>
        </w:rPr>
        <w:t>-</w:t>
      </w:r>
      <w:r>
        <w:rPr>
          <w:rFonts w:ascii="Arial" w:hAnsi="Arial" w:cs="Arial"/>
          <w:sz w:val="21"/>
          <w:szCs w:val="21"/>
        </w:rPr>
        <w:t>денция. Соның салдарынан мектепте астрономияның орны азайып, жеке пән болудан қалып, физиканың құрамында жеке тарау болып өтiлуi. Бұл – оқушылардың осы саладан бiлiмдерiнiң кемшiлiктерiн жоюға көмектеспейтiнi анық. астрономиялық құбылыстардың мән-мағынасын терең ашып түсiндiруде мектептiң ролi төмендеп отыр. Астроно</w:t>
      </w:r>
      <w:r>
        <w:rPr>
          <w:rFonts w:ascii="Times New Roman" w:hAnsi="Times New Roman"/>
          <w:sz w:val="21"/>
          <w:szCs w:val="21"/>
        </w:rPr>
        <w:t>-</w:t>
      </w:r>
      <w:r>
        <w:rPr>
          <w:rFonts w:ascii="Arial" w:hAnsi="Arial" w:cs="Arial"/>
          <w:sz w:val="21"/>
          <w:szCs w:val="21"/>
        </w:rPr>
        <w:t>мия жеке пән болғанымен, астрономияны оқыту дәрежесi төмен болып отыр. Оның себебi, бiр жағынан, жоғарыда айтылған сағат көлемiнiң азаюы; екiншi жағынан, астро</w:t>
      </w:r>
      <w:r>
        <w:rPr>
          <w:rFonts w:ascii="Times New Roman" w:hAnsi="Times New Roman"/>
          <w:sz w:val="21"/>
          <w:szCs w:val="21"/>
        </w:rPr>
        <w:t>-</w:t>
      </w:r>
      <w:r>
        <w:rPr>
          <w:rFonts w:ascii="Arial" w:hAnsi="Arial" w:cs="Arial"/>
          <w:sz w:val="21"/>
          <w:szCs w:val="21"/>
        </w:rPr>
        <w:t>номияны қажеттi дәрежеде меңгеру үшiн оқытушының бiлiктiлiгi жоғары дәрежеде болмауы. Сондықтан астро</w:t>
      </w:r>
      <w:r>
        <w:rPr>
          <w:rFonts w:ascii="Times New Roman" w:hAnsi="Times New Roman"/>
          <w:sz w:val="21"/>
          <w:szCs w:val="21"/>
        </w:rPr>
        <w:t>-</w:t>
      </w:r>
      <w:r>
        <w:rPr>
          <w:rFonts w:ascii="Arial" w:hAnsi="Arial" w:cs="Arial"/>
          <w:sz w:val="21"/>
          <w:szCs w:val="21"/>
        </w:rPr>
        <w:t>номияны оқытуды жоғары оқу орындарында да дұрыс жолға қою қажет. Әрине қазiргi мектеп оқулықтарында астрономиялық мәлiметтер жүйелi түрде 9-сынықтан ба</w:t>
      </w:r>
      <w:r>
        <w:rPr>
          <w:rFonts w:ascii="Times New Roman" w:hAnsi="Times New Roman"/>
          <w:sz w:val="21"/>
          <w:szCs w:val="21"/>
        </w:rPr>
        <w:t>-</w:t>
      </w:r>
      <w:r>
        <w:rPr>
          <w:rFonts w:ascii="Arial" w:hAnsi="Arial" w:cs="Arial"/>
          <w:sz w:val="21"/>
          <w:szCs w:val="21"/>
        </w:rPr>
        <w:t>стап берiлуi, бұрыңғы жағдаймен салыстырғанда, алға өрлеу болып табылады. Бiрақ бәрi де мұғалiмнiң бiлiктiлiгiне байланысты болып отыр. Қазiр теледидардан және радио</w:t>
      </w:r>
      <w:r>
        <w:rPr>
          <w:rFonts w:ascii="Times New Roman" w:hAnsi="Times New Roman"/>
          <w:sz w:val="21"/>
          <w:szCs w:val="21"/>
        </w:rPr>
        <w:t>-</w:t>
      </w:r>
      <w:r>
        <w:rPr>
          <w:rFonts w:ascii="Arial" w:hAnsi="Arial" w:cs="Arial"/>
          <w:sz w:val="21"/>
          <w:szCs w:val="21"/>
        </w:rPr>
        <w:t>дан дiни сенiмдер мен нанымдардың кеңiнен уағыздалуы, қарапайым халықарасында ескi заманның сарқыншағы болып қалған дiни көзқарастардың қайта жандана түсуi - табиғаттану ғылымдарын күшейтудi талап етедi. Соны</w:t>
      </w:r>
      <w:r>
        <w:rPr>
          <w:rFonts w:ascii="Times New Roman" w:hAnsi="Times New Roman"/>
          <w:sz w:val="21"/>
          <w:szCs w:val="21"/>
        </w:rPr>
        <w:t>-</w:t>
      </w:r>
      <w:r>
        <w:rPr>
          <w:rFonts w:ascii="Arial" w:hAnsi="Arial" w:cs="Arial"/>
          <w:sz w:val="21"/>
          <w:szCs w:val="21"/>
        </w:rPr>
        <w:t>мен жоғарғы оқу орындарында астрономияның деңгейiн күшейту мәселесi маңызды болып отыр. Бұл - кең ауқымды мәселе. Сол мәселенiң бiр жағы – жақсы оқулықты басып шығару болып табылады. Үлкен оқулықты шығару қиын болғандықтан астрономияның жеке салаларына арналған жеке кiтаптар шығару көзделдi.</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1" w:right="1000" w:bottom="435" w:left="1260" w:header="720" w:footer="720" w:gutter="0"/>
          <w:cols w:space="720" w:equalWidth="0">
            <w:col w:w="6140"/>
          </w:cols>
          <w:noEndnote/>
        </w:sectPr>
      </w:pPr>
    </w:p>
    <w:p w:rsidR="003323E4" w:rsidRDefault="003323E4">
      <w:pPr>
        <w:widowControl w:val="0"/>
        <w:autoSpaceDE w:val="0"/>
        <w:autoSpaceDN w:val="0"/>
        <w:adjustRightInd w:val="0"/>
        <w:spacing w:after="0" w:line="274"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18</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1" w:right="4020" w:bottom="435" w:left="4180" w:header="720" w:footer="720" w:gutter="0"/>
          <w:cols w:space="720" w:equalWidth="0">
            <w:col w:w="200"/>
          </w:cols>
          <w:noEndnote/>
        </w:sectPr>
      </w:pPr>
    </w:p>
    <w:p w:rsidR="003323E4" w:rsidRDefault="00281624">
      <w:pPr>
        <w:widowControl w:val="0"/>
        <w:autoSpaceDE w:val="0"/>
        <w:autoSpaceDN w:val="0"/>
        <w:adjustRightInd w:val="0"/>
        <w:spacing w:after="0" w:line="240" w:lineRule="auto"/>
        <w:ind w:left="520"/>
        <w:rPr>
          <w:rFonts w:ascii="Times New Roman" w:hAnsi="Times New Roman"/>
          <w:sz w:val="24"/>
          <w:szCs w:val="24"/>
        </w:rPr>
      </w:pPr>
      <w:bookmarkStart w:id="16" w:name="page37"/>
      <w:bookmarkEnd w:id="16"/>
      <w:r>
        <w:rPr>
          <w:rFonts w:ascii="Arial" w:hAnsi="Arial" w:cs="Arial"/>
          <w:sz w:val="24"/>
          <w:szCs w:val="24"/>
        </w:rPr>
        <w:lastRenderedPageBreak/>
        <w:t>АСТРОНОМИЯЛЫҚ ТЕРМИНДЕР ЖАЙЫНДЫ</w:t>
      </w:r>
    </w:p>
    <w:p w:rsidR="003323E4" w:rsidRDefault="003323E4">
      <w:pPr>
        <w:widowControl w:val="0"/>
        <w:autoSpaceDE w:val="0"/>
        <w:autoSpaceDN w:val="0"/>
        <w:adjustRightInd w:val="0"/>
        <w:spacing w:after="0" w:line="118"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0" w:lineRule="auto"/>
        <w:ind w:firstLine="397"/>
        <w:jc w:val="both"/>
        <w:rPr>
          <w:rFonts w:ascii="Times New Roman" w:hAnsi="Times New Roman"/>
          <w:sz w:val="24"/>
          <w:szCs w:val="24"/>
        </w:rPr>
      </w:pPr>
      <w:r>
        <w:rPr>
          <w:rFonts w:ascii="Times New Roman" w:hAnsi="Times New Roman"/>
          <w:sz w:val="21"/>
          <w:szCs w:val="21"/>
        </w:rPr>
        <w:t xml:space="preserve">Жеке </w:t>
      </w:r>
      <w:r>
        <w:rPr>
          <w:rFonts w:ascii="Arial" w:hAnsi="Arial" w:cs="Arial"/>
          <w:sz w:val="21"/>
          <w:szCs w:val="21"/>
        </w:rPr>
        <w:t>әңгiме</w:t>
      </w:r>
      <w:r>
        <w:rPr>
          <w:rFonts w:ascii="Times New Roman" w:hAnsi="Times New Roman"/>
          <w:sz w:val="21"/>
          <w:szCs w:val="21"/>
        </w:rPr>
        <w:t xml:space="preserve"> </w:t>
      </w:r>
      <w:r>
        <w:rPr>
          <w:rFonts w:ascii="Arial" w:hAnsi="Arial" w:cs="Arial"/>
          <w:sz w:val="21"/>
          <w:szCs w:val="21"/>
        </w:rPr>
        <w:t>–</w:t>
      </w:r>
      <w:r>
        <w:rPr>
          <w:rFonts w:ascii="Times New Roman" w:hAnsi="Times New Roman"/>
          <w:sz w:val="21"/>
          <w:szCs w:val="21"/>
        </w:rPr>
        <w:t xml:space="preserve"> </w:t>
      </w:r>
      <w:r>
        <w:rPr>
          <w:rFonts w:ascii="Arial" w:hAnsi="Arial" w:cs="Arial"/>
          <w:sz w:val="21"/>
          <w:szCs w:val="21"/>
        </w:rPr>
        <w:t>қолданылатын терминдер жайында</w:t>
      </w:r>
      <w:r>
        <w:rPr>
          <w:rFonts w:ascii="Times New Roman" w:hAnsi="Times New Roman"/>
          <w:sz w:val="21"/>
          <w:szCs w:val="21"/>
        </w:rPr>
        <w:t xml:space="preserve"> </w:t>
      </w:r>
      <w:r>
        <w:rPr>
          <w:rFonts w:ascii="Arial" w:hAnsi="Arial" w:cs="Arial"/>
          <w:sz w:val="21"/>
          <w:szCs w:val="21"/>
        </w:rPr>
        <w:t>болмақшы. Бұл мәселе бiздiң оқулықтар үшiн маңызды проблемаға айналып отыр. Басқа техникалық пәндер сияқты астрономия пәнiнде де қалыптасқан терминдер көбiнесе орыс тiлiнен аударылған немесе тiке қабылдап алынған тер</w:t>
      </w:r>
      <w:r>
        <w:rPr>
          <w:rFonts w:ascii="Times New Roman" w:hAnsi="Times New Roman"/>
          <w:sz w:val="21"/>
          <w:szCs w:val="21"/>
        </w:rPr>
        <w:t>-</w:t>
      </w:r>
      <w:r>
        <w:rPr>
          <w:rFonts w:ascii="Arial" w:hAnsi="Arial" w:cs="Arial"/>
          <w:sz w:val="21"/>
          <w:szCs w:val="21"/>
        </w:rPr>
        <w:t>миндер болып табылады. Бұл терминнiң бiразы орыс тiлiнiң төл сөздерiнен шықса, бiразы европалық астрономиялық терминдер болып табылады. Бiрақ ескеретiн жай, тари</w:t>
      </w:r>
      <w:r>
        <w:rPr>
          <w:rFonts w:ascii="Times New Roman" w:hAnsi="Times New Roman"/>
          <w:sz w:val="21"/>
          <w:szCs w:val="21"/>
        </w:rPr>
        <w:t>-</w:t>
      </w:r>
      <w:r>
        <w:rPr>
          <w:rFonts w:ascii="Arial" w:hAnsi="Arial" w:cs="Arial"/>
          <w:sz w:val="21"/>
          <w:szCs w:val="21"/>
        </w:rPr>
        <w:t>хи тұрғыдан астрономиялық терминдер еуропалық болып аталғанымен, көбiнiң төркiнi – араб тiлiнен енген терминдер. Қазiр қазақ оқулықтарында бұрыннан қалыптасқан термин</w:t>
      </w:r>
      <w:r>
        <w:rPr>
          <w:rFonts w:ascii="Times New Roman" w:hAnsi="Times New Roman"/>
          <w:sz w:val="21"/>
          <w:szCs w:val="21"/>
        </w:rPr>
        <w:t>-</w:t>
      </w:r>
      <w:r>
        <w:rPr>
          <w:rFonts w:ascii="Arial" w:hAnsi="Arial" w:cs="Arial"/>
          <w:sz w:val="21"/>
          <w:szCs w:val="21"/>
        </w:rPr>
        <w:t>дерге қазақша аударма тауып, терминдердi жаңарту процесi жүрiп жатыр. Кейде бiрдей ұғымдар әртүрлi оқулықтарда терминдiк сөзбен берiледi. Бұл негiзiнен авторлық концепцияға байланысты болып отыр, автордың тiл бiлiмiне, эрудициясына, тiптi сауаттылығына да байланысы болып отыр. Қалай болғанда да бұл процесс ерекше икемдiлiктi қажет етедi. Егер қалыптасқан сөздiк қорды беталды, шектеусiз өзгерте берсек, алғашқы оқулықтардан қол үзiп, жаңа терминдердi қалыптастыра алмай, оқырмандардың талап деңгейiнен көрiне алмауымыз да мүмкiн. Автордың пiкiрiнше, бұл терминдердi таңдауда халықтың ұмытылған, не ұмытылып бара жатқан сөздiк қорынан iздестiру қажет. ал бұл термин тiлдiң сөздiк қорынан табылмаса, не ескi терминдi қалдыра тұруға тура келедi, не жаңа терминдi құбылыстың табиғатына не сипатына сәйкес болатындай етiп таңдау қажет. Қалай болғанда да, бұл iсте асығыстық жасау ағаттық болар едi. Жоғарыда аталып өткен кiтаптарда терминдердiң бiрiздiлiгi жоқ. Терминология жағынан Х.Әбiшұлының [24] кiтабы халық тiлiне жақын деп айтуға болады. Әсiресе оның екiншi кiтабында [6] мақал-мәтел,</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7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26"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19</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78"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284" w:lineRule="auto"/>
        <w:jc w:val="both"/>
        <w:rPr>
          <w:rFonts w:ascii="Times New Roman" w:hAnsi="Times New Roman"/>
          <w:sz w:val="24"/>
          <w:szCs w:val="24"/>
        </w:rPr>
      </w:pPr>
      <w:bookmarkStart w:id="17" w:name="page39"/>
      <w:bookmarkEnd w:id="17"/>
      <w:r>
        <w:rPr>
          <w:rFonts w:ascii="Arial" w:hAnsi="Arial" w:cs="Arial"/>
        </w:rPr>
        <w:lastRenderedPageBreak/>
        <w:t>аңыз түрiнде сақталып келген, қазақ халқының ертеден жинақталып келген бақылаулары, сенiмдерi баяндалған. Бiрақ кейбiр терминдерiн қазiргi оқулықтардан табуға бол</w:t>
      </w:r>
      <w:r>
        <w:rPr>
          <w:rFonts w:ascii="Times New Roman" w:hAnsi="Times New Roman"/>
        </w:rPr>
        <w:t>-</w:t>
      </w:r>
      <w:r>
        <w:rPr>
          <w:rFonts w:ascii="Arial" w:hAnsi="Arial" w:cs="Arial"/>
        </w:rPr>
        <w:t xml:space="preserve">майды. Айталық синодтық айды – туар ай, не туған ай деп </w:t>
      </w:r>
      <w:r>
        <w:rPr>
          <w:rFonts w:ascii="Times New Roman" w:hAnsi="Times New Roman"/>
        </w:rPr>
        <w:t>ат</w:t>
      </w:r>
      <w:r>
        <w:rPr>
          <w:rFonts w:ascii="Arial" w:hAnsi="Arial" w:cs="Arial"/>
        </w:rPr>
        <w:t>аса,</w:t>
      </w:r>
      <w:r>
        <w:rPr>
          <w:rFonts w:ascii="Times New Roman" w:hAnsi="Times New Roman"/>
        </w:rPr>
        <w:t xml:space="preserve"> </w:t>
      </w:r>
      <w:r>
        <w:rPr>
          <w:rFonts w:ascii="Arial" w:hAnsi="Arial" w:cs="Arial"/>
        </w:rPr>
        <w:t>Башарұлы және Н.</w:t>
      </w:r>
      <w:r>
        <w:rPr>
          <w:rFonts w:ascii="Times New Roman" w:hAnsi="Times New Roman"/>
        </w:rPr>
        <w:t xml:space="preserve"> </w:t>
      </w:r>
      <w:r>
        <w:rPr>
          <w:rFonts w:ascii="Arial" w:hAnsi="Arial" w:cs="Arial"/>
        </w:rPr>
        <w:t>Бекбасар өлiаралық ай деп атау</w:t>
      </w:r>
      <w:r>
        <w:rPr>
          <w:rFonts w:ascii="Times New Roman" w:hAnsi="Times New Roman"/>
        </w:rPr>
        <w:t>-</w:t>
      </w:r>
      <w:r>
        <w:rPr>
          <w:rFonts w:ascii="Arial" w:hAnsi="Arial" w:cs="Arial"/>
        </w:rPr>
        <w:t>ды ұсынады [22,30]. Каталогтарды Х. Әбiшұлы [5,6] және Имажанова [23] – жұлдыз тiзiмi деп, ал Башарұлы және Н.Бек­­ба­сар - тiркемдер деп атауды ұсынады. Всемирное время терминiн Х. Әбiшұлы [5,6] – дүниелiк уақыт деп атаса, Башарұлы және Н. Бекбасар [22,30] – бүкiләлемдiк уақыт, ал Имажанова [23] – дүниежүзiлiк уақыт деп атай</w:t>
      </w:r>
      <w:r>
        <w:rPr>
          <w:rFonts w:ascii="Times New Roman" w:hAnsi="Times New Roman"/>
        </w:rPr>
        <w:t>-</w:t>
      </w:r>
      <w:r>
        <w:rPr>
          <w:rFonts w:ascii="Arial" w:hAnsi="Arial" w:cs="Arial"/>
        </w:rPr>
        <w:t>ды, «Склонение» терминi бұрын «ауысу» деп аударылып келсе (Имажанова [23], мектеп оқулығы [9]), физикалық және астрономия терминологиялық сөздiгiнде [28] – еңкею, ал [22,30]-де - еңiстiк деп аталды. Тағы басқа мысалдар</w:t>
      </w:r>
      <w:r>
        <w:rPr>
          <w:rFonts w:ascii="Times New Roman" w:hAnsi="Times New Roman"/>
        </w:rPr>
        <w:t>-</w:t>
      </w:r>
      <w:r>
        <w:rPr>
          <w:rFonts w:ascii="Arial" w:hAnsi="Arial" w:cs="Arial"/>
        </w:rPr>
        <w:t>ды келтiруге болады. Сондықтан, мәтiннiң арасында кейбiр сондай терминдердiң варианттарын атап өттiк.</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8" w:lineRule="auto"/>
        <w:ind w:right="40" w:firstLine="397"/>
        <w:jc w:val="both"/>
        <w:rPr>
          <w:rFonts w:ascii="Times New Roman" w:hAnsi="Times New Roman"/>
          <w:sz w:val="24"/>
          <w:szCs w:val="24"/>
        </w:rPr>
      </w:pPr>
      <w:r>
        <w:rPr>
          <w:rFonts w:ascii="Arial" w:hAnsi="Arial" w:cs="Arial"/>
          <w:sz w:val="24"/>
          <w:szCs w:val="24"/>
        </w:rPr>
        <w:t>Автор өзiнiң алғашқы еңбегiн астрономияның алғашқы салалары – астрометрияға және аспан механикасына ар</w:t>
      </w:r>
      <w:r>
        <w:rPr>
          <w:rFonts w:ascii="Times New Roman" w:hAnsi="Times New Roman"/>
          <w:sz w:val="24"/>
          <w:szCs w:val="24"/>
        </w:rPr>
        <w:t>-</w:t>
      </w:r>
      <w:r>
        <w:rPr>
          <w:rFonts w:ascii="Arial" w:hAnsi="Arial" w:cs="Arial"/>
          <w:sz w:val="24"/>
          <w:szCs w:val="24"/>
        </w:rPr>
        <w:t>нап отыр. автор бұл еңбегiнiң көп кемшiлiгi бар екендiгiн сезiнсе де, осы құрал аз да болса сұраныстың орнын толты</w:t>
      </w:r>
      <w:r>
        <w:rPr>
          <w:rFonts w:ascii="Times New Roman" w:hAnsi="Times New Roman"/>
          <w:sz w:val="24"/>
          <w:szCs w:val="24"/>
        </w:rPr>
        <w:t>-</w:t>
      </w:r>
      <w:r>
        <w:rPr>
          <w:rFonts w:ascii="Arial" w:hAnsi="Arial" w:cs="Arial"/>
          <w:sz w:val="24"/>
          <w:szCs w:val="24"/>
        </w:rPr>
        <w:t>рар деп сенедi.</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77" w:right="1000" w:bottom="435" w:left="1240" w:header="720" w:footer="720" w:gutter="0"/>
          <w:cols w:space="720" w:equalWidth="0">
            <w:col w:w="616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4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20</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77" w:right="4020" w:bottom="435" w:left="4180" w:header="720" w:footer="720" w:gutter="0"/>
          <w:cols w:space="720" w:equalWidth="0">
            <w:col w:w="20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bookmarkStart w:id="18" w:name="page41"/>
      <w:bookmarkEnd w:id="18"/>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3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АСТРОМЕТРИЯ</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440" w:right="2900" w:bottom="1440" w:left="2660" w:header="720" w:footer="720" w:gutter="0"/>
          <w:cols w:space="720" w:equalWidth="0">
            <w:col w:w="2840"/>
          </w:cols>
          <w:noEndnote/>
        </w:sectPr>
      </w:pPr>
    </w:p>
    <w:p w:rsidR="003323E4" w:rsidRDefault="00281624">
      <w:pPr>
        <w:widowControl w:val="0"/>
        <w:autoSpaceDE w:val="0"/>
        <w:autoSpaceDN w:val="0"/>
        <w:adjustRightInd w:val="0"/>
        <w:spacing w:after="0" w:line="240" w:lineRule="auto"/>
        <w:ind w:left="2540"/>
        <w:rPr>
          <w:rFonts w:ascii="Times New Roman" w:hAnsi="Times New Roman"/>
          <w:sz w:val="24"/>
          <w:szCs w:val="24"/>
        </w:rPr>
      </w:pPr>
      <w:bookmarkStart w:id="19" w:name="page43"/>
      <w:bookmarkEnd w:id="19"/>
      <w:r>
        <w:rPr>
          <w:rFonts w:ascii="Arial" w:hAnsi="Arial" w:cs="Arial"/>
          <w:b/>
          <w:bCs/>
          <w:sz w:val="24"/>
          <w:szCs w:val="24"/>
        </w:rPr>
        <w:lastRenderedPageBreak/>
        <w:t>I ТАРАУ</w:t>
      </w:r>
    </w:p>
    <w:p w:rsidR="003323E4" w:rsidRDefault="003323E4">
      <w:pPr>
        <w:widowControl w:val="0"/>
        <w:autoSpaceDE w:val="0"/>
        <w:autoSpaceDN w:val="0"/>
        <w:adjustRightInd w:val="0"/>
        <w:spacing w:after="0" w:line="296"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960"/>
        <w:rPr>
          <w:rFonts w:ascii="Times New Roman" w:hAnsi="Times New Roman"/>
          <w:sz w:val="24"/>
          <w:szCs w:val="24"/>
        </w:rPr>
      </w:pPr>
      <w:r>
        <w:rPr>
          <w:rFonts w:ascii="Arial" w:hAnsi="Arial" w:cs="Arial"/>
          <w:b/>
          <w:bCs/>
          <w:sz w:val="24"/>
          <w:szCs w:val="24"/>
        </w:rPr>
        <w:t>ШОҚЖҰЛДЫЗДАР</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line id="_x0000_s1034" style="position:absolute;z-index:-171" from="20.2pt,10.65pt" to="286.65pt,10.65pt" o:allowincell="f" strokeweight="1pt"/>
        </w:pict>
      </w:r>
      <w:r w:rsidRPr="00A3036D">
        <w:rPr>
          <w:noProof/>
        </w:rPr>
        <w:pict>
          <v:line id="_x0000_s1035" style="position:absolute;z-index:-170" from="71.2pt,20.4pt" to="224.25pt,20.4pt" o:allowincell="f" strokeweight="1pt"/>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8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340"/>
        <w:rPr>
          <w:rFonts w:ascii="Times New Roman" w:hAnsi="Times New Roman"/>
          <w:sz w:val="24"/>
          <w:szCs w:val="24"/>
        </w:rPr>
      </w:pPr>
      <w:r>
        <w:rPr>
          <w:rFonts w:ascii="Arial" w:hAnsi="Arial" w:cs="Arial"/>
          <w:b/>
          <w:bCs/>
          <w:i/>
          <w:iCs/>
          <w:sz w:val="24"/>
          <w:szCs w:val="24"/>
        </w:rPr>
        <w:t>§1. Жұлдызды аспанның көрiнiсi</w:t>
      </w:r>
    </w:p>
    <w:p w:rsidR="003323E4" w:rsidRDefault="003323E4">
      <w:pPr>
        <w:widowControl w:val="0"/>
        <w:autoSpaceDE w:val="0"/>
        <w:autoSpaceDN w:val="0"/>
        <w:adjustRightInd w:val="0"/>
        <w:spacing w:after="0" w:line="20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1" w:lineRule="auto"/>
        <w:ind w:firstLine="397"/>
        <w:jc w:val="both"/>
        <w:rPr>
          <w:rFonts w:ascii="Times New Roman" w:hAnsi="Times New Roman"/>
          <w:sz w:val="24"/>
          <w:szCs w:val="24"/>
        </w:rPr>
      </w:pPr>
      <w:r>
        <w:rPr>
          <w:rFonts w:ascii="Arial" w:hAnsi="Arial" w:cs="Arial"/>
        </w:rPr>
        <w:t>Аспанда ашық түнде сан мыңдаған жұлдыз көрiнедi. Жұлдыздар алуан түрлi қалыпта орналасқан, сонымен бiрге жарқырауы да әртүрлi болып келген. Жұлдыздардың орналасуында, тәулiктiк және жылдық орын ауыстыру</w:t>
      </w:r>
      <w:r>
        <w:rPr>
          <w:rFonts w:ascii="Times New Roman" w:hAnsi="Times New Roman"/>
        </w:rPr>
        <w:t>-</w:t>
      </w:r>
      <w:r>
        <w:rPr>
          <w:rFonts w:ascii="Arial" w:hAnsi="Arial" w:cs="Arial"/>
        </w:rPr>
        <w:t>ында бейне бiр сыр бардай. Сондықтан болар, адам ба</w:t>
      </w:r>
      <w:r>
        <w:rPr>
          <w:rFonts w:ascii="Times New Roman" w:hAnsi="Times New Roman"/>
        </w:rPr>
        <w:t>-</w:t>
      </w:r>
      <w:r>
        <w:rPr>
          <w:rFonts w:ascii="Arial" w:hAnsi="Arial" w:cs="Arial"/>
        </w:rPr>
        <w:t>ласы жұлдыздардың, планеталардың қозғалысын танып бiлмек болып, атау тағайындап, зерттемек болған. Әрбiр адам құралсыз көзбен, бiр орында тұрып, үш мыңға тар</w:t>
      </w:r>
      <w:r>
        <w:rPr>
          <w:rFonts w:ascii="Times New Roman" w:hAnsi="Times New Roman"/>
        </w:rPr>
        <w:t>-</w:t>
      </w:r>
      <w:r>
        <w:rPr>
          <w:rFonts w:ascii="Arial" w:hAnsi="Arial" w:cs="Arial"/>
        </w:rPr>
        <w:t>та жұлдызды көре алатындығы белгiлi. Аспанға қараған адам әрқашан да дүниенiң шетсiз - шексiздiгiн, сол дүниеде өзiнiң қаншалықты кiшкентай аумақта өмiр сүретiндiгiн сезiнiп, аспанға немесе аспандағы шырақтарға табына</w:t>
      </w:r>
      <w:r>
        <w:rPr>
          <w:rFonts w:ascii="Times New Roman" w:hAnsi="Times New Roman"/>
        </w:rPr>
        <w:t>-</w:t>
      </w:r>
      <w:r>
        <w:rPr>
          <w:rFonts w:ascii="Arial" w:hAnsi="Arial" w:cs="Arial"/>
        </w:rPr>
        <w:t>тын болған. Ежелгi түрiктер Көк Тәңiрiне табынса, ежелгi парсылар, мұсылмандыққа көшпестен бұрын, зороастрлiк дiндегi бас құдай – Күнге табынған, мұсылмандарда Айдың орны ерекше екендiгi белгiлi, Қиыр Шығыс халықтарының күнтізбесінде периодтар Юпитер, Сатурн сияқты планеталардың көрiнерлiк қозғалыстарымен байла</w:t>
      </w:r>
      <w:r>
        <w:rPr>
          <w:rFonts w:ascii="Times New Roman" w:hAnsi="Times New Roman"/>
        </w:rPr>
        <w:t>-</w:t>
      </w:r>
      <w:r>
        <w:rPr>
          <w:rFonts w:ascii="Arial" w:hAnsi="Arial" w:cs="Arial"/>
        </w:rPr>
        <w:t xml:space="preserve">нысты тағайындалыпты. Планеталар қозғалысының адам тағдырына әсерi бар деп надан халықты алдайтын </w:t>
      </w:r>
      <w:r>
        <w:rPr>
          <w:rFonts w:ascii="Arial" w:hAnsi="Arial" w:cs="Arial"/>
          <w:b/>
          <w:bCs/>
          <w:i/>
          <w:iCs/>
        </w:rPr>
        <w:t>астро</w:t>
      </w:r>
      <w:r>
        <w:rPr>
          <w:rFonts w:ascii="Times New Roman" w:hAnsi="Times New Roman"/>
          <w:b/>
          <w:bCs/>
          <w:i/>
          <w:iCs/>
        </w:rPr>
        <w:t>-</w:t>
      </w:r>
      <w:r>
        <w:rPr>
          <w:rFonts w:ascii="Arial" w:hAnsi="Arial" w:cs="Arial"/>
          <w:b/>
          <w:bCs/>
          <w:i/>
          <w:iCs/>
        </w:rPr>
        <w:t xml:space="preserve">логия </w:t>
      </w:r>
      <w:r>
        <w:rPr>
          <w:rFonts w:ascii="Arial" w:hAnsi="Arial" w:cs="Arial"/>
        </w:rPr>
        <w:t>да сол кезде пайда болған.</w:t>
      </w:r>
    </w:p>
    <w:p w:rsidR="003323E4" w:rsidRPr="00F64517" w:rsidRDefault="00281624">
      <w:pPr>
        <w:widowControl w:val="0"/>
        <w:overflowPunct w:val="0"/>
        <w:autoSpaceDE w:val="0"/>
        <w:autoSpaceDN w:val="0"/>
        <w:adjustRightInd w:val="0"/>
        <w:spacing w:after="0" w:line="298" w:lineRule="auto"/>
        <w:ind w:firstLine="397"/>
        <w:jc w:val="both"/>
        <w:rPr>
          <w:rFonts w:ascii="Times New Roman" w:hAnsi="Times New Roman"/>
          <w:sz w:val="24"/>
          <w:szCs w:val="24"/>
          <w:lang w:val="ru-RU"/>
        </w:rPr>
      </w:pPr>
      <w:r w:rsidRPr="00F64517">
        <w:rPr>
          <w:rFonts w:ascii="Arial" w:hAnsi="Arial" w:cs="Arial"/>
          <w:sz w:val="21"/>
          <w:szCs w:val="21"/>
          <w:lang w:val="ru-RU"/>
        </w:rPr>
        <w:t>Қандай мақсатта болса да, жұлдыздарды аспанда өзара орналасуына байланысты топтастыру қажет болды. Орнала</w:t>
      </w:r>
      <w:r w:rsidRPr="00F64517">
        <w:rPr>
          <w:rFonts w:ascii="Times New Roman" w:hAnsi="Times New Roman"/>
          <w:sz w:val="21"/>
          <w:szCs w:val="21"/>
          <w:lang w:val="ru-RU"/>
        </w:rPr>
        <w:t>-</w:t>
      </w:r>
      <w:r w:rsidRPr="00F64517">
        <w:rPr>
          <w:rFonts w:ascii="Arial" w:hAnsi="Arial" w:cs="Arial"/>
          <w:sz w:val="21"/>
          <w:szCs w:val="21"/>
          <w:lang w:val="ru-RU"/>
        </w:rPr>
        <w:t>суына қарай шоқжұлдыздарды жан-жануарларға ұқсатып, соған сәйкес атау тағайындап қойған. Мысалы: Аққу және Бүрк</w:t>
      </w:r>
      <w:r>
        <w:rPr>
          <w:rFonts w:ascii="Arial" w:hAnsi="Arial" w:cs="Arial"/>
          <w:sz w:val="21"/>
          <w:szCs w:val="21"/>
        </w:rPr>
        <w:t>i</w:t>
      </w:r>
      <w:r w:rsidRPr="00F64517">
        <w:rPr>
          <w:rFonts w:ascii="Arial" w:hAnsi="Arial" w:cs="Arial"/>
          <w:sz w:val="21"/>
          <w:szCs w:val="21"/>
          <w:lang w:val="ru-RU"/>
        </w:rPr>
        <w:t>т шоқжұлдыздары құстарға, Ег</w:t>
      </w:r>
      <w:r>
        <w:rPr>
          <w:rFonts w:ascii="Arial" w:hAnsi="Arial" w:cs="Arial"/>
          <w:sz w:val="21"/>
          <w:szCs w:val="21"/>
        </w:rPr>
        <w:t>i</w:t>
      </w:r>
      <w:r w:rsidRPr="00F64517">
        <w:rPr>
          <w:rFonts w:ascii="Arial" w:hAnsi="Arial" w:cs="Arial"/>
          <w:sz w:val="21"/>
          <w:szCs w:val="21"/>
          <w:lang w:val="ru-RU"/>
        </w:rPr>
        <w:t>здер шоқжұлдызы қатар келе жатқан ек</w:t>
      </w:r>
      <w:r>
        <w:rPr>
          <w:rFonts w:ascii="Arial" w:hAnsi="Arial" w:cs="Arial"/>
          <w:sz w:val="21"/>
          <w:szCs w:val="21"/>
        </w:rPr>
        <w:t>i</w:t>
      </w:r>
      <w:r w:rsidRPr="00F64517">
        <w:rPr>
          <w:rFonts w:ascii="Arial" w:hAnsi="Arial" w:cs="Arial"/>
          <w:sz w:val="21"/>
          <w:szCs w:val="21"/>
          <w:lang w:val="ru-RU"/>
        </w:rPr>
        <w:t xml:space="preserve"> адамға ұқсайды, Арыстан жер бауыр­</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50" w:right="1020" w:bottom="435" w:left="1240" w:header="720" w:footer="720" w:gutter="0"/>
          <w:cols w:space="720" w:equalWidth="0">
            <w:col w:w="6140"/>
          </w:cols>
          <w:noEndnote/>
        </w:sectPr>
      </w:pPr>
    </w:p>
    <w:p w:rsidR="003323E4" w:rsidRPr="00F64517" w:rsidRDefault="003323E4">
      <w:pPr>
        <w:widowControl w:val="0"/>
        <w:autoSpaceDE w:val="0"/>
        <w:autoSpaceDN w:val="0"/>
        <w:adjustRightInd w:val="0"/>
        <w:spacing w:after="0" w:line="98"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t>22</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50" w:right="4020" w:bottom="435" w:left="4180" w:header="720" w:footer="720" w:gutter="0"/>
          <w:cols w:space="720" w:equalWidth="0">
            <w:col w:w="200"/>
          </w:cols>
          <w:noEndnote/>
        </w:sectPr>
      </w:pPr>
    </w:p>
    <w:p w:rsidR="003323E4" w:rsidRPr="00F64517" w:rsidRDefault="00281624">
      <w:pPr>
        <w:widowControl w:val="0"/>
        <w:overflowPunct w:val="0"/>
        <w:autoSpaceDE w:val="0"/>
        <w:autoSpaceDN w:val="0"/>
        <w:adjustRightInd w:val="0"/>
        <w:spacing w:after="0" w:line="270" w:lineRule="auto"/>
        <w:jc w:val="both"/>
        <w:rPr>
          <w:rFonts w:ascii="Times New Roman" w:hAnsi="Times New Roman"/>
          <w:sz w:val="24"/>
          <w:szCs w:val="24"/>
          <w:lang w:val="ru-RU"/>
        </w:rPr>
      </w:pPr>
      <w:bookmarkStart w:id="20" w:name="page45"/>
      <w:bookmarkEnd w:id="20"/>
      <w:r w:rsidRPr="00F64517">
        <w:rPr>
          <w:rFonts w:ascii="Arial" w:hAnsi="Arial" w:cs="Arial"/>
          <w:lang w:val="ru-RU"/>
        </w:rPr>
        <w:lastRenderedPageBreak/>
        <w:t>лай жатқан жыртқыш аңға ұқсайды. Аспанда тәул</w:t>
      </w:r>
      <w:r>
        <w:rPr>
          <w:rFonts w:ascii="Arial" w:hAnsi="Arial" w:cs="Arial"/>
        </w:rPr>
        <w:t>i</w:t>
      </w:r>
      <w:r w:rsidRPr="00F64517">
        <w:rPr>
          <w:rFonts w:ascii="Arial" w:hAnsi="Arial" w:cs="Arial"/>
          <w:lang w:val="ru-RU"/>
        </w:rPr>
        <w:t>к бойы қозғалмай тұрған жұлдызды көпш</w:t>
      </w:r>
      <w:r>
        <w:rPr>
          <w:rFonts w:ascii="Arial" w:hAnsi="Arial" w:cs="Arial"/>
        </w:rPr>
        <w:t>i</w:t>
      </w:r>
      <w:r w:rsidRPr="00F64517">
        <w:rPr>
          <w:rFonts w:ascii="Arial" w:hAnsi="Arial" w:cs="Arial"/>
          <w:lang w:val="ru-RU"/>
        </w:rPr>
        <w:t>л</w:t>
      </w:r>
      <w:r>
        <w:rPr>
          <w:rFonts w:ascii="Arial" w:hAnsi="Arial" w:cs="Arial"/>
        </w:rPr>
        <w:t>i</w:t>
      </w:r>
      <w:r w:rsidRPr="00F64517">
        <w:rPr>
          <w:rFonts w:ascii="Arial" w:hAnsi="Arial" w:cs="Arial"/>
          <w:lang w:val="ru-RU"/>
        </w:rPr>
        <w:t>к халық аспанға қа­ ғылған қазыққа ұксатқан. Оған Тем</w:t>
      </w:r>
      <w:r>
        <w:rPr>
          <w:rFonts w:ascii="Arial" w:hAnsi="Arial" w:cs="Arial"/>
        </w:rPr>
        <w:t>i</w:t>
      </w:r>
      <w:r w:rsidRPr="00F64517">
        <w:rPr>
          <w:rFonts w:ascii="Arial" w:hAnsi="Arial" w:cs="Arial"/>
          <w:lang w:val="ru-RU"/>
        </w:rPr>
        <w:t>рқазық (қазақтар), Алтынқазық (моңғолдар), ал қаз</w:t>
      </w:r>
      <w:r>
        <w:rPr>
          <w:rFonts w:ascii="Arial" w:hAnsi="Arial" w:cs="Arial"/>
        </w:rPr>
        <w:t>i</w:t>
      </w:r>
      <w:r w:rsidRPr="00F64517">
        <w:rPr>
          <w:rFonts w:ascii="Arial" w:hAnsi="Arial" w:cs="Arial"/>
          <w:lang w:val="ru-RU"/>
        </w:rPr>
        <w:t>р Полюстық жұлдыз атау</w:t>
      </w:r>
      <w:r w:rsidRPr="00F64517">
        <w:rPr>
          <w:rFonts w:ascii="Times New Roman" w:hAnsi="Times New Roman"/>
          <w:lang w:val="ru-RU"/>
        </w:rPr>
        <w:t>-</w:t>
      </w:r>
      <w:r w:rsidRPr="00F64517">
        <w:rPr>
          <w:rFonts w:ascii="Arial" w:hAnsi="Arial" w:cs="Arial"/>
          <w:lang w:val="ru-RU"/>
        </w:rPr>
        <w:t>лары бер</w:t>
      </w:r>
      <w:r>
        <w:rPr>
          <w:rFonts w:ascii="Arial" w:hAnsi="Arial" w:cs="Arial"/>
        </w:rPr>
        <w:t>i</w:t>
      </w:r>
      <w:r w:rsidRPr="00F64517">
        <w:rPr>
          <w:rFonts w:ascii="Arial" w:hAnsi="Arial" w:cs="Arial"/>
          <w:lang w:val="ru-RU"/>
        </w:rPr>
        <w:t>лген. Жұлдыздардың атаулары әр халықта әртүрл</w:t>
      </w:r>
      <w:r>
        <w:rPr>
          <w:rFonts w:ascii="Arial" w:hAnsi="Arial" w:cs="Arial"/>
        </w:rPr>
        <w:t>i</w:t>
      </w:r>
      <w:r w:rsidRPr="00F64517">
        <w:rPr>
          <w:rFonts w:ascii="Arial" w:hAnsi="Arial" w:cs="Arial"/>
          <w:lang w:val="ru-RU"/>
        </w:rPr>
        <w:t>. Ондай атаулардың ұзын саны 300 ден асқан, бұлардың 15%-</w:t>
      </w:r>
      <w:r>
        <w:rPr>
          <w:rFonts w:ascii="Arial" w:hAnsi="Arial" w:cs="Arial"/>
        </w:rPr>
        <w:t>i</w:t>
      </w:r>
      <w:r w:rsidRPr="00F64517">
        <w:rPr>
          <w:rFonts w:ascii="Arial" w:hAnsi="Arial" w:cs="Arial"/>
          <w:lang w:val="ru-RU"/>
        </w:rPr>
        <w:t xml:space="preserve"> грекше, 5%-</w:t>
      </w:r>
      <w:r>
        <w:rPr>
          <w:rFonts w:ascii="Arial" w:hAnsi="Arial" w:cs="Arial"/>
        </w:rPr>
        <w:t>i</w:t>
      </w:r>
      <w:r w:rsidRPr="00F64517">
        <w:rPr>
          <w:rFonts w:ascii="Arial" w:hAnsi="Arial" w:cs="Arial"/>
          <w:lang w:val="ru-RU"/>
        </w:rPr>
        <w:t xml:space="preserve"> латынша, 80%-</w:t>
      </w:r>
      <w:r>
        <w:rPr>
          <w:rFonts w:ascii="Arial" w:hAnsi="Arial" w:cs="Arial"/>
        </w:rPr>
        <w:t>i</w:t>
      </w:r>
      <w:r w:rsidRPr="00F64517">
        <w:rPr>
          <w:rFonts w:ascii="Arial" w:hAnsi="Arial" w:cs="Arial"/>
          <w:lang w:val="ru-RU"/>
        </w:rPr>
        <w:t xml:space="preserve"> арабша екен.</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98" w:lineRule="auto"/>
        <w:ind w:right="20" w:firstLine="397"/>
        <w:jc w:val="both"/>
        <w:rPr>
          <w:rFonts w:ascii="Times New Roman" w:hAnsi="Times New Roman"/>
          <w:sz w:val="24"/>
          <w:szCs w:val="24"/>
          <w:lang w:val="ru-RU"/>
        </w:rPr>
      </w:pPr>
      <w:r>
        <w:rPr>
          <w:rFonts w:ascii="Wingdings" w:hAnsi="Wingdings" w:cs="Wingdings"/>
          <w:b/>
          <w:bCs/>
          <w:sz w:val="20"/>
          <w:szCs w:val="20"/>
        </w:rPr>
        <w:t></w:t>
      </w:r>
      <w:r>
        <w:rPr>
          <w:rFonts w:ascii="Wingdings" w:hAnsi="Wingdings" w:cs="Wingdings"/>
          <w:b/>
          <w:bCs/>
          <w:sz w:val="20"/>
          <w:szCs w:val="20"/>
        </w:rPr>
        <w:t></w:t>
      </w:r>
      <w:r w:rsidRPr="00F64517">
        <w:rPr>
          <w:rFonts w:ascii="Arial" w:hAnsi="Arial" w:cs="Arial"/>
          <w:sz w:val="20"/>
          <w:szCs w:val="20"/>
          <w:lang w:val="ru-RU"/>
        </w:rPr>
        <w:t>Қаз</w:t>
      </w:r>
      <w:r>
        <w:rPr>
          <w:rFonts w:ascii="Arial" w:hAnsi="Arial" w:cs="Arial"/>
          <w:sz w:val="20"/>
          <w:szCs w:val="20"/>
        </w:rPr>
        <w:t>i</w:t>
      </w:r>
      <w:r w:rsidRPr="00F64517">
        <w:rPr>
          <w:rFonts w:ascii="Arial" w:hAnsi="Arial" w:cs="Arial"/>
          <w:sz w:val="20"/>
          <w:szCs w:val="20"/>
          <w:lang w:val="ru-RU"/>
        </w:rPr>
        <w:t>рг</w:t>
      </w:r>
      <w:r>
        <w:rPr>
          <w:rFonts w:ascii="Arial" w:hAnsi="Arial" w:cs="Arial"/>
          <w:sz w:val="20"/>
          <w:szCs w:val="20"/>
        </w:rPr>
        <w:t>i</w:t>
      </w:r>
      <w:r>
        <w:rPr>
          <w:rFonts w:ascii="Wingdings" w:hAnsi="Wingdings" w:cs="Wingdings"/>
          <w:b/>
          <w:bCs/>
          <w:sz w:val="20"/>
          <w:szCs w:val="20"/>
        </w:rPr>
        <w:t></w:t>
      </w:r>
      <w:r w:rsidRPr="00F64517">
        <w:rPr>
          <w:rFonts w:ascii="Arial" w:hAnsi="Arial" w:cs="Arial"/>
          <w:sz w:val="20"/>
          <w:szCs w:val="20"/>
          <w:lang w:val="ru-RU"/>
        </w:rPr>
        <w:t>астрономияда</w:t>
      </w:r>
      <w:r>
        <w:rPr>
          <w:rFonts w:ascii="Wingdings" w:hAnsi="Wingdings" w:cs="Wingdings"/>
          <w:b/>
          <w:bCs/>
          <w:sz w:val="20"/>
          <w:szCs w:val="20"/>
        </w:rPr>
        <w:t></w:t>
      </w:r>
      <w:r w:rsidRPr="00F64517">
        <w:rPr>
          <w:rFonts w:ascii="Arial" w:hAnsi="Arial" w:cs="Arial"/>
          <w:b/>
          <w:bCs/>
          <w:i/>
          <w:iCs/>
          <w:sz w:val="20"/>
          <w:szCs w:val="20"/>
          <w:lang w:val="ru-RU"/>
        </w:rPr>
        <w:t>шоқжұлдыз</w:t>
      </w:r>
      <w:r>
        <w:rPr>
          <w:rFonts w:ascii="Wingdings" w:hAnsi="Wingdings" w:cs="Wingdings"/>
          <w:b/>
          <w:bCs/>
          <w:sz w:val="20"/>
          <w:szCs w:val="20"/>
        </w:rPr>
        <w:t></w:t>
      </w:r>
      <w:r w:rsidRPr="00F64517">
        <w:rPr>
          <w:rFonts w:ascii="Arial" w:hAnsi="Arial" w:cs="Arial"/>
          <w:sz w:val="20"/>
          <w:szCs w:val="20"/>
          <w:lang w:val="ru-RU"/>
        </w:rPr>
        <w:t>деп аспандағы</w:t>
      </w:r>
      <w:r>
        <w:rPr>
          <w:rFonts w:ascii="Wingdings" w:hAnsi="Wingdings" w:cs="Wingdings"/>
          <w:b/>
          <w:bCs/>
          <w:sz w:val="20"/>
          <w:szCs w:val="20"/>
        </w:rPr>
        <w:t></w:t>
      </w:r>
      <w:r w:rsidRPr="00F64517">
        <w:rPr>
          <w:rFonts w:ascii="Arial" w:hAnsi="Arial" w:cs="Arial"/>
          <w:sz w:val="20"/>
          <w:szCs w:val="20"/>
          <w:lang w:val="ru-RU"/>
        </w:rPr>
        <w:t>белг</w:t>
      </w:r>
      <w:r>
        <w:rPr>
          <w:rFonts w:ascii="Arial" w:hAnsi="Arial" w:cs="Arial"/>
          <w:sz w:val="20"/>
          <w:szCs w:val="20"/>
        </w:rPr>
        <w:t>i</w:t>
      </w:r>
      <w:r w:rsidRPr="00F64517">
        <w:rPr>
          <w:rFonts w:ascii="Arial" w:hAnsi="Arial" w:cs="Arial"/>
          <w:sz w:val="20"/>
          <w:szCs w:val="20"/>
          <w:lang w:val="ru-RU"/>
        </w:rPr>
        <w:t>л</w:t>
      </w:r>
      <w:r>
        <w:rPr>
          <w:rFonts w:ascii="Arial" w:hAnsi="Arial" w:cs="Arial"/>
          <w:sz w:val="20"/>
          <w:szCs w:val="20"/>
        </w:rPr>
        <w:t>i</w:t>
      </w:r>
      <w:r w:rsidRPr="00F64517">
        <w:rPr>
          <w:rFonts w:ascii="Arial" w:hAnsi="Arial" w:cs="Arial"/>
          <w:sz w:val="20"/>
          <w:szCs w:val="20"/>
          <w:lang w:val="ru-RU"/>
        </w:rPr>
        <w:t xml:space="preserve"> б</w:t>
      </w:r>
      <w:r>
        <w:rPr>
          <w:rFonts w:ascii="Arial" w:hAnsi="Arial" w:cs="Arial"/>
          <w:sz w:val="20"/>
          <w:szCs w:val="20"/>
        </w:rPr>
        <w:t>i</w:t>
      </w:r>
      <w:r w:rsidRPr="00F64517">
        <w:rPr>
          <w:rFonts w:ascii="Arial" w:hAnsi="Arial" w:cs="Arial"/>
          <w:sz w:val="20"/>
          <w:szCs w:val="20"/>
          <w:lang w:val="ru-RU"/>
        </w:rPr>
        <w:t>р шектелген учаскен</w:t>
      </w:r>
      <w:r>
        <w:rPr>
          <w:rFonts w:ascii="Arial" w:hAnsi="Arial" w:cs="Arial"/>
          <w:sz w:val="20"/>
          <w:szCs w:val="20"/>
        </w:rPr>
        <w:t>i</w:t>
      </w:r>
      <w:r w:rsidRPr="00F64517">
        <w:rPr>
          <w:rFonts w:ascii="Arial" w:hAnsi="Arial" w:cs="Arial"/>
          <w:sz w:val="20"/>
          <w:szCs w:val="20"/>
          <w:lang w:val="ru-RU"/>
        </w:rPr>
        <w:t xml:space="preserve"> айтады. Жұлдызды аспанның көр</w:t>
      </w:r>
      <w:r>
        <w:rPr>
          <w:rFonts w:ascii="Arial" w:hAnsi="Arial" w:cs="Arial"/>
          <w:sz w:val="20"/>
          <w:szCs w:val="20"/>
        </w:rPr>
        <w:t>i</w:t>
      </w:r>
      <w:r w:rsidRPr="00F64517">
        <w:rPr>
          <w:rFonts w:ascii="Arial" w:hAnsi="Arial" w:cs="Arial"/>
          <w:sz w:val="20"/>
          <w:szCs w:val="20"/>
          <w:lang w:val="ru-RU"/>
        </w:rPr>
        <w:t>нерл</w:t>
      </w:r>
      <w:r>
        <w:rPr>
          <w:rFonts w:ascii="Arial" w:hAnsi="Arial" w:cs="Arial"/>
          <w:sz w:val="20"/>
          <w:szCs w:val="20"/>
        </w:rPr>
        <w:t>i</w:t>
      </w:r>
      <w:r w:rsidRPr="00F64517">
        <w:rPr>
          <w:rFonts w:ascii="Arial" w:hAnsi="Arial" w:cs="Arial"/>
          <w:sz w:val="20"/>
          <w:szCs w:val="20"/>
          <w:lang w:val="ru-RU"/>
        </w:rPr>
        <w:t>к және нақты қозғалыстарын зерттеу үш</w:t>
      </w:r>
      <w:r>
        <w:rPr>
          <w:rFonts w:ascii="Arial" w:hAnsi="Arial" w:cs="Arial"/>
          <w:sz w:val="20"/>
          <w:szCs w:val="20"/>
        </w:rPr>
        <w:t>i</w:t>
      </w:r>
      <w:r w:rsidRPr="00F64517">
        <w:rPr>
          <w:rFonts w:ascii="Arial" w:hAnsi="Arial" w:cs="Arial"/>
          <w:sz w:val="20"/>
          <w:szCs w:val="20"/>
          <w:lang w:val="ru-RU"/>
        </w:rPr>
        <w:t xml:space="preserve">н, аспанды 88 учаскеге бөлген, оларды </w:t>
      </w:r>
      <w:r w:rsidRPr="00F64517">
        <w:rPr>
          <w:rFonts w:ascii="Arial" w:hAnsi="Arial" w:cs="Arial"/>
          <w:i/>
          <w:iCs/>
          <w:sz w:val="20"/>
          <w:szCs w:val="20"/>
          <w:lang w:val="ru-RU"/>
        </w:rPr>
        <w:t>шоқжұлдыз</w:t>
      </w:r>
      <w:r w:rsidRPr="00F64517">
        <w:rPr>
          <w:rFonts w:ascii="Arial" w:hAnsi="Arial" w:cs="Arial"/>
          <w:sz w:val="20"/>
          <w:szCs w:val="20"/>
          <w:lang w:val="ru-RU"/>
        </w:rPr>
        <w:t xml:space="preserve"> деп атайды. Шоқжұлдыздардың атаулары Халықаралық Астрономиялық Одақ қабылдаған атаулар болып табылады. Жұлдыздық каталогтарда, карталарда бұл шоқжұлдыздар латынша атауының қысқартылған белг</w:t>
      </w:r>
      <w:r>
        <w:rPr>
          <w:rFonts w:ascii="Arial" w:hAnsi="Arial" w:cs="Arial"/>
          <w:sz w:val="20"/>
          <w:szCs w:val="20"/>
        </w:rPr>
        <w:t>i</w:t>
      </w:r>
      <w:r w:rsidRPr="00F64517">
        <w:rPr>
          <w:rFonts w:ascii="Arial" w:hAnsi="Arial" w:cs="Arial"/>
          <w:sz w:val="20"/>
          <w:szCs w:val="20"/>
          <w:lang w:val="ru-RU"/>
        </w:rPr>
        <w:t>с</w:t>
      </w:r>
      <w:r>
        <w:rPr>
          <w:rFonts w:ascii="Arial" w:hAnsi="Arial" w:cs="Arial"/>
          <w:sz w:val="20"/>
          <w:szCs w:val="20"/>
        </w:rPr>
        <w:t>i</w:t>
      </w:r>
      <w:r w:rsidRPr="00F64517">
        <w:rPr>
          <w:rFonts w:ascii="Arial" w:hAnsi="Arial" w:cs="Arial"/>
          <w:sz w:val="20"/>
          <w:szCs w:val="20"/>
          <w:lang w:val="ru-RU"/>
        </w:rPr>
        <w:t xml:space="preserve">мен жазылады. Айталық, </w:t>
      </w:r>
      <w:r w:rsidRPr="00F64517">
        <w:rPr>
          <w:rFonts w:ascii="Arial" w:hAnsi="Arial" w:cs="Arial"/>
          <w:b/>
          <w:bCs/>
          <w:i/>
          <w:iCs/>
          <w:sz w:val="20"/>
          <w:szCs w:val="20"/>
          <w:lang w:val="ru-RU"/>
        </w:rPr>
        <w:t>Жет</w:t>
      </w:r>
      <w:r>
        <w:rPr>
          <w:rFonts w:ascii="Arial" w:hAnsi="Arial" w:cs="Arial"/>
          <w:b/>
          <w:bCs/>
          <w:i/>
          <w:iCs/>
          <w:sz w:val="20"/>
          <w:szCs w:val="20"/>
        </w:rPr>
        <w:t>i</w:t>
      </w:r>
      <w:r w:rsidRPr="00F64517">
        <w:rPr>
          <w:rFonts w:ascii="Arial" w:hAnsi="Arial" w:cs="Arial"/>
          <w:b/>
          <w:bCs/>
          <w:i/>
          <w:iCs/>
          <w:sz w:val="20"/>
          <w:szCs w:val="20"/>
          <w:lang w:val="ru-RU"/>
        </w:rPr>
        <w:t>қарақшы</w:t>
      </w:r>
      <w:r w:rsidRPr="00F64517">
        <w:rPr>
          <w:rFonts w:ascii="Arial" w:hAnsi="Arial" w:cs="Arial"/>
          <w:sz w:val="20"/>
          <w:szCs w:val="20"/>
          <w:lang w:val="ru-RU"/>
        </w:rPr>
        <w:t xml:space="preserve"> шоқжұлдызы – </w:t>
      </w:r>
      <w:r w:rsidRPr="00F64517">
        <w:rPr>
          <w:rFonts w:ascii="Arial" w:hAnsi="Arial" w:cs="Arial"/>
          <w:b/>
          <w:bCs/>
          <w:i/>
          <w:iCs/>
          <w:sz w:val="20"/>
          <w:szCs w:val="20"/>
          <w:lang w:val="ru-RU"/>
        </w:rPr>
        <w:t>Үлкен Аю</w:t>
      </w:r>
      <w:r w:rsidRPr="00F64517">
        <w:rPr>
          <w:rFonts w:ascii="Arial" w:hAnsi="Arial" w:cs="Arial"/>
          <w:sz w:val="20"/>
          <w:szCs w:val="20"/>
          <w:lang w:val="ru-RU"/>
        </w:rPr>
        <w:t>, ла</w:t>
      </w:r>
      <w:r w:rsidRPr="00F64517">
        <w:rPr>
          <w:rFonts w:ascii="Times New Roman" w:hAnsi="Times New Roman"/>
          <w:sz w:val="20"/>
          <w:szCs w:val="20"/>
          <w:lang w:val="ru-RU"/>
        </w:rPr>
        <w:t>-</w:t>
      </w:r>
    </w:p>
    <w:p w:rsidR="003323E4" w:rsidRPr="00F64517"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Arial" w:hAnsi="Arial" w:cs="Arial"/>
          <w:sz w:val="23"/>
          <w:szCs w:val="23"/>
          <w:lang w:val="ru-RU"/>
        </w:rPr>
        <w:t xml:space="preserve">тынша </w:t>
      </w:r>
      <w:r>
        <w:rPr>
          <w:rFonts w:ascii="Arial" w:hAnsi="Arial" w:cs="Arial"/>
          <w:sz w:val="23"/>
          <w:szCs w:val="23"/>
        </w:rPr>
        <w:t>Ursa</w:t>
      </w:r>
      <w:r w:rsidRPr="00F64517">
        <w:rPr>
          <w:rFonts w:ascii="Arial" w:hAnsi="Arial" w:cs="Arial"/>
          <w:sz w:val="23"/>
          <w:szCs w:val="23"/>
          <w:lang w:val="ru-RU"/>
        </w:rPr>
        <w:t xml:space="preserve"> </w:t>
      </w:r>
      <w:r>
        <w:rPr>
          <w:rFonts w:ascii="Arial" w:hAnsi="Arial" w:cs="Arial"/>
          <w:sz w:val="23"/>
          <w:szCs w:val="23"/>
        </w:rPr>
        <w:t>Major</w:t>
      </w:r>
      <w:r w:rsidRPr="00F64517">
        <w:rPr>
          <w:rFonts w:ascii="Arial" w:hAnsi="Arial" w:cs="Arial"/>
          <w:sz w:val="23"/>
          <w:szCs w:val="23"/>
          <w:lang w:val="ru-RU"/>
        </w:rPr>
        <w:t xml:space="preserve"> (</w:t>
      </w:r>
      <w:r>
        <w:rPr>
          <w:rFonts w:ascii="Arial" w:hAnsi="Arial" w:cs="Arial"/>
          <w:sz w:val="23"/>
          <w:szCs w:val="23"/>
        </w:rPr>
        <w:t>UMa</w:t>
      </w:r>
      <w:r w:rsidRPr="00F64517">
        <w:rPr>
          <w:rFonts w:ascii="Arial" w:hAnsi="Arial" w:cs="Arial"/>
          <w:sz w:val="23"/>
          <w:szCs w:val="23"/>
          <w:lang w:val="ru-RU"/>
        </w:rPr>
        <w:t xml:space="preserve">), </w:t>
      </w:r>
      <w:r w:rsidRPr="00F64517">
        <w:rPr>
          <w:rFonts w:ascii="Arial" w:hAnsi="Arial" w:cs="Arial"/>
          <w:b/>
          <w:bCs/>
          <w:i/>
          <w:iCs/>
          <w:sz w:val="23"/>
          <w:szCs w:val="23"/>
          <w:lang w:val="ru-RU"/>
        </w:rPr>
        <w:t>Шаян</w:t>
      </w:r>
      <w:r w:rsidRPr="00F64517">
        <w:rPr>
          <w:rFonts w:ascii="Arial" w:hAnsi="Arial" w:cs="Arial"/>
          <w:sz w:val="23"/>
          <w:szCs w:val="23"/>
          <w:lang w:val="ru-RU"/>
        </w:rPr>
        <w:t xml:space="preserve"> – Са</w:t>
      </w:r>
      <w:r>
        <w:rPr>
          <w:rFonts w:ascii="Arial" w:hAnsi="Arial" w:cs="Arial"/>
          <w:sz w:val="23"/>
          <w:szCs w:val="23"/>
        </w:rPr>
        <w:t>ncer</w:t>
      </w:r>
      <w:r w:rsidRPr="00F64517">
        <w:rPr>
          <w:rFonts w:ascii="Arial" w:hAnsi="Arial" w:cs="Arial"/>
          <w:sz w:val="23"/>
          <w:szCs w:val="23"/>
          <w:lang w:val="ru-RU"/>
        </w:rPr>
        <w:t xml:space="preserve"> (</w:t>
      </w:r>
      <w:r>
        <w:rPr>
          <w:rFonts w:ascii="Arial" w:hAnsi="Arial" w:cs="Arial"/>
          <w:sz w:val="23"/>
          <w:szCs w:val="23"/>
        </w:rPr>
        <w:t>Cnc</w:t>
      </w:r>
      <w:r w:rsidRPr="00F64517">
        <w:rPr>
          <w:rFonts w:ascii="Arial" w:hAnsi="Arial" w:cs="Arial"/>
          <w:sz w:val="23"/>
          <w:szCs w:val="23"/>
          <w:lang w:val="ru-RU"/>
        </w:rPr>
        <w:t xml:space="preserve">), </w:t>
      </w:r>
      <w:r w:rsidRPr="00F64517">
        <w:rPr>
          <w:rFonts w:ascii="Arial" w:hAnsi="Arial" w:cs="Arial"/>
          <w:b/>
          <w:bCs/>
          <w:i/>
          <w:iCs/>
          <w:sz w:val="23"/>
          <w:szCs w:val="23"/>
          <w:lang w:val="ru-RU"/>
        </w:rPr>
        <w:t>Торпақ</w:t>
      </w:r>
      <w:r w:rsidRPr="00F64517">
        <w:rPr>
          <w:rFonts w:ascii="Arial" w:hAnsi="Arial" w:cs="Arial"/>
          <w:sz w:val="23"/>
          <w:szCs w:val="23"/>
          <w:lang w:val="ru-RU"/>
        </w:rPr>
        <w:t xml:space="preserve"> </w:t>
      </w:r>
      <w:r w:rsidRPr="00F64517">
        <w:rPr>
          <w:rFonts w:ascii="Times New Roman" w:hAnsi="Times New Roman"/>
          <w:sz w:val="23"/>
          <w:szCs w:val="23"/>
          <w:lang w:val="ru-RU"/>
        </w:rPr>
        <w:t>–</w:t>
      </w:r>
    </w:p>
    <w:p w:rsidR="003323E4" w:rsidRPr="00F64517" w:rsidRDefault="003323E4">
      <w:pPr>
        <w:widowControl w:val="0"/>
        <w:autoSpaceDE w:val="0"/>
        <w:autoSpaceDN w:val="0"/>
        <w:adjustRightInd w:val="0"/>
        <w:spacing w:after="0" w:line="27"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94" w:lineRule="auto"/>
        <w:ind w:right="20"/>
        <w:jc w:val="both"/>
        <w:rPr>
          <w:rFonts w:ascii="Times New Roman" w:hAnsi="Times New Roman"/>
          <w:sz w:val="24"/>
          <w:szCs w:val="24"/>
          <w:lang w:val="ru-RU"/>
        </w:rPr>
      </w:pPr>
      <w:r>
        <w:rPr>
          <w:rFonts w:ascii="Arial" w:hAnsi="Arial" w:cs="Arial"/>
          <w:sz w:val="21"/>
          <w:szCs w:val="21"/>
        </w:rPr>
        <w:t>Taurus</w:t>
      </w:r>
      <w:r w:rsidRPr="00F64517">
        <w:rPr>
          <w:rFonts w:ascii="Arial" w:hAnsi="Arial" w:cs="Arial"/>
          <w:sz w:val="21"/>
          <w:szCs w:val="21"/>
          <w:lang w:val="ru-RU"/>
        </w:rPr>
        <w:t xml:space="preserve"> (</w:t>
      </w:r>
      <w:r>
        <w:rPr>
          <w:rFonts w:ascii="Arial" w:hAnsi="Arial" w:cs="Arial"/>
          <w:sz w:val="21"/>
          <w:szCs w:val="21"/>
        </w:rPr>
        <w:t>Tau</w:t>
      </w:r>
      <w:r w:rsidRPr="00F64517">
        <w:rPr>
          <w:rFonts w:ascii="Arial" w:hAnsi="Arial" w:cs="Arial"/>
          <w:sz w:val="21"/>
          <w:szCs w:val="21"/>
          <w:lang w:val="ru-RU"/>
        </w:rPr>
        <w:t>), және т.с.с.. Шоқжұлдыздардағы жұлдыздарды белг</w:t>
      </w:r>
      <w:r>
        <w:rPr>
          <w:rFonts w:ascii="Arial" w:hAnsi="Arial" w:cs="Arial"/>
          <w:sz w:val="21"/>
          <w:szCs w:val="21"/>
        </w:rPr>
        <w:t>i</w:t>
      </w:r>
      <w:r w:rsidRPr="00F64517">
        <w:rPr>
          <w:rFonts w:ascii="Arial" w:hAnsi="Arial" w:cs="Arial"/>
          <w:sz w:val="21"/>
          <w:szCs w:val="21"/>
          <w:lang w:val="ru-RU"/>
        </w:rPr>
        <w:t>леу үш</w:t>
      </w:r>
      <w:r>
        <w:rPr>
          <w:rFonts w:ascii="Arial" w:hAnsi="Arial" w:cs="Arial"/>
          <w:sz w:val="21"/>
          <w:szCs w:val="21"/>
        </w:rPr>
        <w:t>i</w:t>
      </w:r>
      <w:r w:rsidRPr="00F64517">
        <w:rPr>
          <w:rFonts w:ascii="Arial" w:hAnsi="Arial" w:cs="Arial"/>
          <w:sz w:val="21"/>
          <w:szCs w:val="21"/>
          <w:lang w:val="ru-RU"/>
        </w:rPr>
        <w:t>н грек әр</w:t>
      </w:r>
      <w:r>
        <w:rPr>
          <w:rFonts w:ascii="Arial" w:hAnsi="Arial" w:cs="Arial"/>
          <w:sz w:val="21"/>
          <w:szCs w:val="21"/>
        </w:rPr>
        <w:t>i</w:t>
      </w:r>
      <w:r w:rsidRPr="00F64517">
        <w:rPr>
          <w:rFonts w:ascii="Arial" w:hAnsi="Arial" w:cs="Arial"/>
          <w:sz w:val="21"/>
          <w:szCs w:val="21"/>
          <w:lang w:val="ru-RU"/>
        </w:rPr>
        <w:t>птер</w:t>
      </w:r>
      <w:r>
        <w:rPr>
          <w:rFonts w:ascii="Arial" w:hAnsi="Arial" w:cs="Arial"/>
          <w:sz w:val="21"/>
          <w:szCs w:val="21"/>
        </w:rPr>
        <w:t>i</w:t>
      </w:r>
      <w:r w:rsidRPr="00F64517">
        <w:rPr>
          <w:rFonts w:ascii="Arial" w:hAnsi="Arial" w:cs="Arial"/>
          <w:sz w:val="21"/>
          <w:szCs w:val="21"/>
          <w:lang w:val="ru-RU"/>
        </w:rPr>
        <w:t xml:space="preserve"> қолданылады: ең жарық жұлдыздарды </w:t>
      </w:r>
      <w:r>
        <w:rPr>
          <w:rFonts w:ascii="Arial" w:hAnsi="Arial" w:cs="Arial"/>
          <w:sz w:val="18"/>
          <w:szCs w:val="18"/>
        </w:rPr>
        <w:t>a</w:t>
      </w:r>
      <w:r w:rsidRPr="00F64517">
        <w:rPr>
          <w:rFonts w:ascii="Arial" w:hAnsi="Arial" w:cs="Arial"/>
          <w:sz w:val="21"/>
          <w:szCs w:val="21"/>
          <w:lang w:val="ru-RU"/>
        </w:rPr>
        <w:t>, одан әлс</w:t>
      </w:r>
      <w:r>
        <w:rPr>
          <w:rFonts w:ascii="Arial" w:hAnsi="Arial" w:cs="Arial"/>
          <w:sz w:val="21"/>
          <w:szCs w:val="21"/>
        </w:rPr>
        <w:t>i</w:t>
      </w:r>
      <w:r w:rsidRPr="00F64517">
        <w:rPr>
          <w:rFonts w:ascii="Arial" w:hAnsi="Arial" w:cs="Arial"/>
          <w:sz w:val="21"/>
          <w:szCs w:val="21"/>
          <w:lang w:val="ru-RU"/>
        </w:rPr>
        <w:t>з, б</w:t>
      </w:r>
      <w:r>
        <w:rPr>
          <w:rFonts w:ascii="Arial" w:hAnsi="Arial" w:cs="Arial"/>
          <w:sz w:val="21"/>
          <w:szCs w:val="21"/>
        </w:rPr>
        <w:t>i</w:t>
      </w:r>
      <w:r w:rsidRPr="00F64517">
        <w:rPr>
          <w:rFonts w:ascii="Arial" w:hAnsi="Arial" w:cs="Arial"/>
          <w:sz w:val="21"/>
          <w:szCs w:val="21"/>
          <w:lang w:val="ru-RU"/>
        </w:rPr>
        <w:t xml:space="preserve">рақ басқа жұлдыздардан жарығырақ жұлдыздарды </w:t>
      </w:r>
      <w:r>
        <w:rPr>
          <w:rFonts w:ascii="Arial" w:hAnsi="Arial" w:cs="Arial"/>
          <w:sz w:val="18"/>
          <w:szCs w:val="18"/>
        </w:rPr>
        <w:t>b</w:t>
      </w:r>
      <w:r w:rsidRPr="00F64517">
        <w:rPr>
          <w:rFonts w:ascii="Arial" w:hAnsi="Arial" w:cs="Arial"/>
          <w:sz w:val="21"/>
          <w:szCs w:val="21"/>
          <w:lang w:val="ru-RU"/>
        </w:rPr>
        <w:t>, және т.с.с. Мысалы: Бетельгей</w:t>
      </w:r>
      <w:r w:rsidRPr="00F64517">
        <w:rPr>
          <w:rFonts w:ascii="Times New Roman" w:hAnsi="Times New Roman"/>
          <w:sz w:val="21"/>
          <w:szCs w:val="21"/>
          <w:lang w:val="ru-RU"/>
        </w:rPr>
        <w:t>-</w:t>
      </w:r>
      <w:r w:rsidRPr="00F64517">
        <w:rPr>
          <w:rFonts w:ascii="Arial" w:hAnsi="Arial" w:cs="Arial"/>
          <w:sz w:val="21"/>
          <w:szCs w:val="21"/>
          <w:lang w:val="ru-RU"/>
        </w:rPr>
        <w:t>зе жұлдызы – Орионның ең жарық жұлдызы (</w:t>
      </w:r>
      <w:r>
        <w:rPr>
          <w:rFonts w:ascii="Arial" w:hAnsi="Arial" w:cs="Arial"/>
          <w:sz w:val="18"/>
          <w:szCs w:val="18"/>
        </w:rPr>
        <w:t>a</w:t>
      </w:r>
      <w:r w:rsidRPr="00F64517">
        <w:rPr>
          <w:rFonts w:ascii="Arial" w:hAnsi="Arial" w:cs="Arial"/>
          <w:sz w:val="21"/>
          <w:szCs w:val="21"/>
          <w:lang w:val="ru-RU"/>
        </w:rPr>
        <w:t xml:space="preserve"> О</w:t>
      </w:r>
      <w:r>
        <w:rPr>
          <w:rFonts w:ascii="Arial" w:hAnsi="Arial" w:cs="Arial"/>
          <w:sz w:val="21"/>
          <w:szCs w:val="21"/>
        </w:rPr>
        <w:t>ri</w:t>
      </w:r>
      <w:r w:rsidRPr="00F64517">
        <w:rPr>
          <w:rFonts w:ascii="Arial" w:hAnsi="Arial" w:cs="Arial"/>
          <w:sz w:val="21"/>
          <w:szCs w:val="21"/>
          <w:lang w:val="ru-RU"/>
        </w:rPr>
        <w:t>), Ригель</w:t>
      </w:r>
    </w:p>
    <w:p w:rsidR="003323E4" w:rsidRPr="00F64517"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Arial" w:hAnsi="Arial" w:cs="Arial"/>
          <w:sz w:val="24"/>
          <w:szCs w:val="24"/>
          <w:lang w:val="ru-RU"/>
        </w:rPr>
        <w:t>– Орионның ек</w:t>
      </w:r>
      <w:r>
        <w:rPr>
          <w:rFonts w:ascii="Arial" w:hAnsi="Arial" w:cs="Arial"/>
          <w:sz w:val="24"/>
          <w:szCs w:val="24"/>
        </w:rPr>
        <w:t>i</w:t>
      </w:r>
      <w:r w:rsidRPr="00F64517">
        <w:rPr>
          <w:rFonts w:ascii="Arial" w:hAnsi="Arial" w:cs="Arial"/>
          <w:sz w:val="24"/>
          <w:szCs w:val="24"/>
          <w:lang w:val="ru-RU"/>
        </w:rPr>
        <w:t>нш</w:t>
      </w:r>
      <w:r>
        <w:rPr>
          <w:rFonts w:ascii="Arial" w:hAnsi="Arial" w:cs="Arial"/>
          <w:sz w:val="24"/>
          <w:szCs w:val="24"/>
        </w:rPr>
        <w:t>i</w:t>
      </w:r>
      <w:r w:rsidRPr="00F64517">
        <w:rPr>
          <w:rFonts w:ascii="Arial" w:hAnsi="Arial" w:cs="Arial"/>
          <w:sz w:val="24"/>
          <w:szCs w:val="24"/>
          <w:lang w:val="ru-RU"/>
        </w:rPr>
        <w:t>с</w:t>
      </w:r>
      <w:r>
        <w:rPr>
          <w:rFonts w:ascii="Arial" w:hAnsi="Arial" w:cs="Arial"/>
          <w:sz w:val="24"/>
          <w:szCs w:val="24"/>
        </w:rPr>
        <w:t>i</w:t>
      </w:r>
      <w:r w:rsidRPr="00F64517">
        <w:rPr>
          <w:rFonts w:ascii="Arial" w:hAnsi="Arial" w:cs="Arial"/>
          <w:sz w:val="24"/>
          <w:szCs w:val="24"/>
          <w:lang w:val="ru-RU"/>
        </w:rPr>
        <w:t xml:space="preserve"> (</w:t>
      </w:r>
      <w:r>
        <w:rPr>
          <w:rFonts w:ascii="Arial" w:hAnsi="Arial" w:cs="Arial"/>
          <w:sz w:val="20"/>
          <w:szCs w:val="20"/>
        </w:rPr>
        <w:t>b</w:t>
      </w:r>
      <w:r w:rsidRPr="00F64517">
        <w:rPr>
          <w:rFonts w:ascii="Arial" w:hAnsi="Arial" w:cs="Arial"/>
          <w:sz w:val="24"/>
          <w:szCs w:val="24"/>
          <w:lang w:val="ru-RU"/>
        </w:rPr>
        <w:t xml:space="preserve"> О</w:t>
      </w:r>
      <w:r>
        <w:rPr>
          <w:rFonts w:ascii="Arial" w:hAnsi="Arial" w:cs="Arial"/>
          <w:sz w:val="24"/>
          <w:szCs w:val="24"/>
        </w:rPr>
        <w:t>ri</w:t>
      </w:r>
      <w:r w:rsidRPr="00F64517">
        <w:rPr>
          <w:rFonts w:ascii="Arial" w:hAnsi="Arial" w:cs="Arial"/>
          <w:sz w:val="24"/>
          <w:szCs w:val="24"/>
          <w:lang w:val="ru-RU"/>
        </w:rPr>
        <w:t>).</w:t>
      </w:r>
    </w:p>
    <w:p w:rsidR="003323E4" w:rsidRPr="00F64517" w:rsidRDefault="003323E4">
      <w:pPr>
        <w:widowControl w:val="0"/>
        <w:autoSpaceDE w:val="0"/>
        <w:autoSpaceDN w:val="0"/>
        <w:adjustRightInd w:val="0"/>
        <w:spacing w:after="0" w:line="24"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F64517">
        <w:rPr>
          <w:rFonts w:ascii="Arial" w:hAnsi="Arial" w:cs="Arial"/>
          <w:sz w:val="21"/>
          <w:szCs w:val="21"/>
          <w:lang w:val="ru-RU"/>
        </w:rPr>
        <w:t>Жұлдыздарды ертеден қолданылып келген сипаттамасы</w:t>
      </w:r>
    </w:p>
    <w:p w:rsidR="003323E4" w:rsidRPr="00F64517" w:rsidRDefault="003323E4">
      <w:pPr>
        <w:widowControl w:val="0"/>
        <w:autoSpaceDE w:val="0"/>
        <w:autoSpaceDN w:val="0"/>
        <w:adjustRightInd w:val="0"/>
        <w:spacing w:after="0" w:line="59"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97" w:lineRule="auto"/>
        <w:ind w:right="20"/>
        <w:jc w:val="both"/>
        <w:rPr>
          <w:rFonts w:ascii="Times New Roman" w:hAnsi="Times New Roman"/>
          <w:sz w:val="24"/>
          <w:szCs w:val="24"/>
          <w:lang w:val="ru-RU"/>
        </w:rPr>
      </w:pPr>
      <w:r w:rsidRPr="00F64517">
        <w:rPr>
          <w:rFonts w:ascii="Arial" w:hAnsi="Arial" w:cs="Arial"/>
          <w:sz w:val="21"/>
          <w:szCs w:val="21"/>
          <w:lang w:val="ru-RU"/>
        </w:rPr>
        <w:t>– жұлдыздық шама. Ежелг</w:t>
      </w:r>
      <w:r>
        <w:rPr>
          <w:rFonts w:ascii="Arial" w:hAnsi="Arial" w:cs="Arial"/>
          <w:sz w:val="21"/>
          <w:szCs w:val="21"/>
        </w:rPr>
        <w:t>i</w:t>
      </w:r>
      <w:r w:rsidRPr="00F64517">
        <w:rPr>
          <w:rFonts w:ascii="Arial" w:hAnsi="Arial" w:cs="Arial"/>
          <w:sz w:val="21"/>
          <w:szCs w:val="21"/>
          <w:lang w:val="ru-RU"/>
        </w:rPr>
        <w:t xml:space="preserve"> Грекияда Гиппарх деген астро</w:t>
      </w:r>
      <w:r w:rsidRPr="00F64517">
        <w:rPr>
          <w:rFonts w:ascii="Times New Roman" w:hAnsi="Times New Roman"/>
          <w:sz w:val="21"/>
          <w:szCs w:val="21"/>
          <w:lang w:val="ru-RU"/>
        </w:rPr>
        <w:t>-</w:t>
      </w:r>
      <w:r w:rsidRPr="00F64517">
        <w:rPr>
          <w:rFonts w:ascii="Arial" w:hAnsi="Arial" w:cs="Arial"/>
          <w:sz w:val="21"/>
          <w:szCs w:val="21"/>
          <w:lang w:val="ru-RU"/>
        </w:rPr>
        <w:t>ном барлық жұлдыздарды жалтырауы бойынша бағалауды ұсынған. Аспандағы ең жарық жұлдыздарды б</w:t>
      </w:r>
      <w:r>
        <w:rPr>
          <w:rFonts w:ascii="Arial" w:hAnsi="Arial" w:cs="Arial"/>
          <w:sz w:val="21"/>
          <w:szCs w:val="21"/>
        </w:rPr>
        <w:t>i</w:t>
      </w:r>
      <w:r w:rsidRPr="00F64517">
        <w:rPr>
          <w:rFonts w:ascii="Arial" w:hAnsi="Arial" w:cs="Arial"/>
          <w:sz w:val="21"/>
          <w:szCs w:val="21"/>
          <w:lang w:val="ru-RU"/>
        </w:rPr>
        <w:t>р</w:t>
      </w:r>
      <w:r>
        <w:rPr>
          <w:rFonts w:ascii="Arial" w:hAnsi="Arial" w:cs="Arial"/>
          <w:sz w:val="21"/>
          <w:szCs w:val="21"/>
        </w:rPr>
        <w:t>i</w:t>
      </w:r>
      <w:r w:rsidRPr="00F64517">
        <w:rPr>
          <w:rFonts w:ascii="Arial" w:hAnsi="Arial" w:cs="Arial"/>
          <w:sz w:val="21"/>
          <w:szCs w:val="21"/>
          <w:lang w:val="ru-RU"/>
        </w:rPr>
        <w:t>нш</w:t>
      </w:r>
      <w:r>
        <w:rPr>
          <w:rFonts w:ascii="Arial" w:hAnsi="Arial" w:cs="Arial"/>
          <w:sz w:val="21"/>
          <w:szCs w:val="21"/>
        </w:rPr>
        <w:t>i</w:t>
      </w:r>
      <w:r w:rsidRPr="00F64517">
        <w:rPr>
          <w:rFonts w:ascii="Arial" w:hAnsi="Arial" w:cs="Arial"/>
          <w:sz w:val="21"/>
          <w:szCs w:val="21"/>
          <w:lang w:val="ru-RU"/>
        </w:rPr>
        <w:t xml:space="preserve"> шамадағы жұлдыздар деп, одан ек</w:t>
      </w:r>
      <w:r>
        <w:rPr>
          <w:rFonts w:ascii="Arial" w:hAnsi="Arial" w:cs="Arial"/>
          <w:sz w:val="21"/>
          <w:szCs w:val="21"/>
        </w:rPr>
        <w:t>i</w:t>
      </w:r>
      <w:r w:rsidRPr="00F64517">
        <w:rPr>
          <w:rFonts w:ascii="Arial" w:hAnsi="Arial" w:cs="Arial"/>
          <w:sz w:val="21"/>
          <w:szCs w:val="21"/>
          <w:lang w:val="ru-RU"/>
        </w:rPr>
        <w:t xml:space="preserve"> есе әлс</w:t>
      </w:r>
      <w:r>
        <w:rPr>
          <w:rFonts w:ascii="Arial" w:hAnsi="Arial" w:cs="Arial"/>
          <w:sz w:val="21"/>
          <w:szCs w:val="21"/>
        </w:rPr>
        <w:t>i</w:t>
      </w:r>
      <w:r w:rsidRPr="00F64517">
        <w:rPr>
          <w:rFonts w:ascii="Arial" w:hAnsi="Arial" w:cs="Arial"/>
          <w:sz w:val="21"/>
          <w:szCs w:val="21"/>
          <w:lang w:val="ru-RU"/>
        </w:rPr>
        <w:t xml:space="preserve">з жұлдыздарды </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99" w:lineRule="auto"/>
        <w:ind w:right="20"/>
        <w:jc w:val="both"/>
        <w:rPr>
          <w:rFonts w:ascii="Times New Roman" w:hAnsi="Times New Roman"/>
          <w:sz w:val="24"/>
          <w:szCs w:val="24"/>
          <w:lang w:val="ru-RU"/>
        </w:rPr>
      </w:pPr>
      <w:r w:rsidRPr="00F64517">
        <w:rPr>
          <w:rFonts w:ascii="Arial" w:hAnsi="Arial" w:cs="Arial"/>
          <w:lang w:val="ru-RU"/>
        </w:rPr>
        <w:t>– ек</w:t>
      </w:r>
      <w:r>
        <w:rPr>
          <w:rFonts w:ascii="Arial" w:hAnsi="Arial" w:cs="Arial"/>
        </w:rPr>
        <w:t>i</w:t>
      </w:r>
      <w:r w:rsidRPr="00F64517">
        <w:rPr>
          <w:rFonts w:ascii="Arial" w:hAnsi="Arial" w:cs="Arial"/>
          <w:lang w:val="ru-RU"/>
        </w:rPr>
        <w:t>нш</w:t>
      </w:r>
      <w:r>
        <w:rPr>
          <w:rFonts w:ascii="Arial" w:hAnsi="Arial" w:cs="Arial"/>
        </w:rPr>
        <w:t>i</w:t>
      </w:r>
      <w:r w:rsidRPr="00F64517">
        <w:rPr>
          <w:rFonts w:ascii="Arial" w:hAnsi="Arial" w:cs="Arial"/>
          <w:lang w:val="ru-RU"/>
        </w:rPr>
        <w:t xml:space="preserve"> шамадағы жұлдыздар деп, ек</w:t>
      </w:r>
      <w:r>
        <w:rPr>
          <w:rFonts w:ascii="Arial" w:hAnsi="Arial" w:cs="Arial"/>
        </w:rPr>
        <w:t>i</w:t>
      </w:r>
      <w:r w:rsidRPr="00F64517">
        <w:rPr>
          <w:rFonts w:ascii="Arial" w:hAnsi="Arial" w:cs="Arial"/>
          <w:lang w:val="ru-RU"/>
        </w:rPr>
        <w:t>нш</w:t>
      </w:r>
      <w:r>
        <w:rPr>
          <w:rFonts w:ascii="Arial" w:hAnsi="Arial" w:cs="Arial"/>
        </w:rPr>
        <w:t>i</w:t>
      </w:r>
      <w:r w:rsidRPr="00F64517">
        <w:rPr>
          <w:rFonts w:ascii="Arial" w:hAnsi="Arial" w:cs="Arial"/>
          <w:lang w:val="ru-RU"/>
        </w:rPr>
        <w:t xml:space="preserve"> шамадағы жұлдыздардан ек</w:t>
      </w:r>
      <w:r>
        <w:rPr>
          <w:rFonts w:ascii="Arial" w:hAnsi="Arial" w:cs="Arial"/>
        </w:rPr>
        <w:t>i</w:t>
      </w:r>
      <w:r w:rsidRPr="00F64517">
        <w:rPr>
          <w:rFonts w:ascii="Arial" w:hAnsi="Arial" w:cs="Arial"/>
          <w:lang w:val="ru-RU"/>
        </w:rPr>
        <w:t xml:space="preserve"> есе әлс</w:t>
      </w:r>
      <w:r>
        <w:rPr>
          <w:rFonts w:ascii="Arial" w:hAnsi="Arial" w:cs="Arial"/>
        </w:rPr>
        <w:t>i</w:t>
      </w:r>
      <w:r w:rsidRPr="00F64517">
        <w:rPr>
          <w:rFonts w:ascii="Arial" w:hAnsi="Arial" w:cs="Arial"/>
          <w:lang w:val="ru-RU"/>
        </w:rPr>
        <w:t>з, яғни б</w:t>
      </w:r>
      <w:r>
        <w:rPr>
          <w:rFonts w:ascii="Arial" w:hAnsi="Arial" w:cs="Arial"/>
        </w:rPr>
        <w:t>i</w:t>
      </w:r>
      <w:r w:rsidRPr="00F64517">
        <w:rPr>
          <w:rFonts w:ascii="Arial" w:hAnsi="Arial" w:cs="Arial"/>
          <w:lang w:val="ru-RU"/>
        </w:rPr>
        <w:t>р</w:t>
      </w:r>
      <w:r>
        <w:rPr>
          <w:rFonts w:ascii="Arial" w:hAnsi="Arial" w:cs="Arial"/>
        </w:rPr>
        <w:t>i</w:t>
      </w:r>
      <w:r w:rsidRPr="00F64517">
        <w:rPr>
          <w:rFonts w:ascii="Arial" w:hAnsi="Arial" w:cs="Arial"/>
          <w:lang w:val="ru-RU"/>
        </w:rPr>
        <w:t>нш</w:t>
      </w:r>
      <w:r>
        <w:rPr>
          <w:rFonts w:ascii="Arial" w:hAnsi="Arial" w:cs="Arial"/>
        </w:rPr>
        <w:t>i</w:t>
      </w:r>
      <w:r w:rsidRPr="00F64517">
        <w:rPr>
          <w:rFonts w:ascii="Arial" w:hAnsi="Arial" w:cs="Arial"/>
          <w:lang w:val="ru-RU"/>
        </w:rPr>
        <w:t xml:space="preserve"> шамадағы жұлдыздардан төрт есе әлс</w:t>
      </w:r>
      <w:r>
        <w:rPr>
          <w:rFonts w:ascii="Arial" w:hAnsi="Arial" w:cs="Arial"/>
        </w:rPr>
        <w:t>i</w:t>
      </w:r>
      <w:r w:rsidRPr="00F64517">
        <w:rPr>
          <w:rFonts w:ascii="Arial" w:hAnsi="Arial" w:cs="Arial"/>
          <w:lang w:val="ru-RU"/>
        </w:rPr>
        <w:t>з жұлдыздарды үш</w:t>
      </w:r>
      <w:r>
        <w:rPr>
          <w:rFonts w:ascii="Arial" w:hAnsi="Arial" w:cs="Arial"/>
        </w:rPr>
        <w:t>i</w:t>
      </w:r>
      <w:r w:rsidRPr="00F64517">
        <w:rPr>
          <w:rFonts w:ascii="Arial" w:hAnsi="Arial" w:cs="Arial"/>
          <w:lang w:val="ru-RU"/>
        </w:rPr>
        <w:t>нш</w:t>
      </w:r>
      <w:r>
        <w:rPr>
          <w:rFonts w:ascii="Arial" w:hAnsi="Arial" w:cs="Arial"/>
        </w:rPr>
        <w:t>i</w:t>
      </w:r>
      <w:r w:rsidRPr="00F64517">
        <w:rPr>
          <w:rFonts w:ascii="Arial" w:hAnsi="Arial" w:cs="Arial"/>
          <w:lang w:val="ru-RU"/>
        </w:rPr>
        <w:t xml:space="preserve"> шамадағы жұлдыздар деп және т.с.с. есептеуд</w:t>
      </w:r>
      <w:r>
        <w:rPr>
          <w:rFonts w:ascii="Arial" w:hAnsi="Arial" w:cs="Arial"/>
        </w:rPr>
        <w:t>i</w:t>
      </w:r>
      <w:r w:rsidRPr="00F64517">
        <w:rPr>
          <w:rFonts w:ascii="Arial" w:hAnsi="Arial" w:cs="Arial"/>
          <w:lang w:val="ru-RU"/>
        </w:rPr>
        <w:t xml:space="preserve"> ұсынған. Сөйт</w:t>
      </w:r>
      <w:r>
        <w:rPr>
          <w:rFonts w:ascii="Arial" w:hAnsi="Arial" w:cs="Arial"/>
        </w:rPr>
        <w:t>i</w:t>
      </w:r>
      <w:r w:rsidRPr="00F64517">
        <w:rPr>
          <w:rFonts w:ascii="Arial" w:hAnsi="Arial" w:cs="Arial"/>
          <w:lang w:val="ru-RU"/>
        </w:rPr>
        <w:t xml:space="preserve">п бағалағанда, құралсыз көзге аспанда 6-жұлдыздық </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58" w:right="1240" w:bottom="435" w:left="1020" w:header="720" w:footer="720" w:gutter="0"/>
          <w:cols w:space="720" w:equalWidth="0">
            <w:col w:w="6140"/>
          </w:cols>
          <w:noEndnote/>
        </w:sectPr>
      </w:pPr>
    </w:p>
    <w:p w:rsidR="003323E4" w:rsidRPr="00F64517" w:rsidRDefault="003323E4">
      <w:pPr>
        <w:widowControl w:val="0"/>
        <w:autoSpaceDE w:val="0"/>
        <w:autoSpaceDN w:val="0"/>
        <w:adjustRightInd w:val="0"/>
        <w:spacing w:after="0" w:line="182"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t>23</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58" w:right="4160" w:bottom="435" w:left="4040" w:header="720" w:footer="720" w:gutter="0"/>
          <w:cols w:space="720" w:equalWidth="0">
            <w:col w:w="200"/>
          </w:cols>
          <w:noEndnote/>
        </w:sectPr>
      </w:pPr>
    </w:p>
    <w:p w:rsidR="003323E4" w:rsidRPr="00F64517" w:rsidRDefault="00281624">
      <w:pPr>
        <w:widowControl w:val="0"/>
        <w:overflowPunct w:val="0"/>
        <w:autoSpaceDE w:val="0"/>
        <w:autoSpaceDN w:val="0"/>
        <w:adjustRightInd w:val="0"/>
        <w:spacing w:after="0" w:line="272" w:lineRule="auto"/>
        <w:jc w:val="both"/>
        <w:rPr>
          <w:rFonts w:ascii="Times New Roman" w:hAnsi="Times New Roman"/>
          <w:sz w:val="24"/>
          <w:szCs w:val="24"/>
          <w:lang w:val="ru-RU"/>
        </w:rPr>
      </w:pPr>
      <w:bookmarkStart w:id="21" w:name="page47"/>
      <w:bookmarkEnd w:id="21"/>
      <w:r w:rsidRPr="00F64517">
        <w:rPr>
          <w:rFonts w:ascii="Arial" w:hAnsi="Arial" w:cs="Arial"/>
          <w:lang w:val="ru-RU"/>
        </w:rPr>
        <w:lastRenderedPageBreak/>
        <w:t>шамадағы жұлдыздар да көр</w:t>
      </w:r>
      <w:r>
        <w:rPr>
          <w:rFonts w:ascii="Arial" w:hAnsi="Arial" w:cs="Arial"/>
        </w:rPr>
        <w:t>i</w:t>
      </w:r>
      <w:r w:rsidRPr="00F64517">
        <w:rPr>
          <w:rFonts w:ascii="Arial" w:hAnsi="Arial" w:cs="Arial"/>
          <w:lang w:val="ru-RU"/>
        </w:rPr>
        <w:t>нед</w:t>
      </w:r>
      <w:r>
        <w:rPr>
          <w:rFonts w:ascii="Arial" w:hAnsi="Arial" w:cs="Arial"/>
        </w:rPr>
        <w:t>i</w:t>
      </w:r>
      <w:r w:rsidRPr="00F64517">
        <w:rPr>
          <w:rFonts w:ascii="Arial" w:hAnsi="Arial" w:cs="Arial"/>
          <w:lang w:val="ru-RU"/>
        </w:rPr>
        <w:t>. Жұлдыздардың бұл си</w:t>
      </w:r>
      <w:r w:rsidRPr="00F64517">
        <w:rPr>
          <w:rFonts w:ascii="Times New Roman" w:hAnsi="Times New Roman"/>
          <w:lang w:val="ru-RU"/>
        </w:rPr>
        <w:t>-</w:t>
      </w:r>
      <w:r w:rsidRPr="00F64517">
        <w:rPr>
          <w:rFonts w:ascii="Arial" w:hAnsi="Arial" w:cs="Arial"/>
          <w:lang w:val="ru-RU"/>
        </w:rPr>
        <w:t>паттамасын жұлдыз жалтырауы деп атайды. (Қаз</w:t>
      </w:r>
      <w:r>
        <w:rPr>
          <w:rFonts w:ascii="Arial" w:hAnsi="Arial" w:cs="Arial"/>
        </w:rPr>
        <w:t>i</w:t>
      </w:r>
      <w:r w:rsidRPr="00F64517">
        <w:rPr>
          <w:rFonts w:ascii="Arial" w:hAnsi="Arial" w:cs="Arial"/>
          <w:lang w:val="ru-RU"/>
        </w:rPr>
        <w:t>р өнер, ғылым саласында озық шыққан адамдарды замандастары</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85" w:lineRule="auto"/>
        <w:jc w:val="both"/>
        <w:rPr>
          <w:rFonts w:ascii="Times New Roman" w:hAnsi="Times New Roman"/>
          <w:sz w:val="24"/>
          <w:szCs w:val="24"/>
          <w:lang w:val="ru-RU"/>
        </w:rPr>
      </w:pPr>
      <w:r w:rsidRPr="00F64517">
        <w:rPr>
          <w:rFonts w:ascii="Arial" w:hAnsi="Arial" w:cs="Arial"/>
          <w:sz w:val="21"/>
          <w:szCs w:val="21"/>
          <w:lang w:val="ru-RU"/>
        </w:rPr>
        <w:t>– өз саласында б</w:t>
      </w:r>
      <w:r>
        <w:rPr>
          <w:rFonts w:ascii="Arial" w:hAnsi="Arial" w:cs="Arial"/>
          <w:sz w:val="21"/>
          <w:szCs w:val="21"/>
        </w:rPr>
        <w:t>i</w:t>
      </w:r>
      <w:r w:rsidRPr="00F64517">
        <w:rPr>
          <w:rFonts w:ascii="Arial" w:hAnsi="Arial" w:cs="Arial"/>
          <w:sz w:val="21"/>
          <w:szCs w:val="21"/>
          <w:lang w:val="ru-RU"/>
        </w:rPr>
        <w:t>р</w:t>
      </w:r>
      <w:r>
        <w:rPr>
          <w:rFonts w:ascii="Arial" w:hAnsi="Arial" w:cs="Arial"/>
          <w:sz w:val="21"/>
          <w:szCs w:val="21"/>
        </w:rPr>
        <w:t>i</w:t>
      </w:r>
      <w:r w:rsidRPr="00F64517">
        <w:rPr>
          <w:rFonts w:ascii="Arial" w:hAnsi="Arial" w:cs="Arial"/>
          <w:sz w:val="21"/>
          <w:szCs w:val="21"/>
          <w:lang w:val="ru-RU"/>
        </w:rPr>
        <w:t>нш</w:t>
      </w:r>
      <w:r>
        <w:rPr>
          <w:rFonts w:ascii="Arial" w:hAnsi="Arial" w:cs="Arial"/>
          <w:sz w:val="21"/>
          <w:szCs w:val="21"/>
        </w:rPr>
        <w:t>i</w:t>
      </w:r>
      <w:r w:rsidRPr="00F64517">
        <w:rPr>
          <w:rFonts w:ascii="Arial" w:hAnsi="Arial" w:cs="Arial"/>
          <w:sz w:val="21"/>
          <w:szCs w:val="21"/>
          <w:lang w:val="ru-RU"/>
        </w:rPr>
        <w:t xml:space="preserve"> шамадағы жұлдызы деп бағалауы астрономиядан көшкен дәстүр болып табылады.) Берт</w:t>
      </w:r>
      <w:r>
        <w:rPr>
          <w:rFonts w:ascii="Arial" w:hAnsi="Arial" w:cs="Arial"/>
          <w:sz w:val="21"/>
          <w:szCs w:val="21"/>
        </w:rPr>
        <w:t>i</w:t>
      </w:r>
      <w:r w:rsidRPr="00F64517">
        <w:rPr>
          <w:rFonts w:ascii="Arial" w:hAnsi="Arial" w:cs="Arial"/>
          <w:sz w:val="21"/>
          <w:szCs w:val="21"/>
          <w:lang w:val="ru-RU"/>
        </w:rPr>
        <w:t>н келе, физикалық өлшеу әд</w:t>
      </w:r>
      <w:r>
        <w:rPr>
          <w:rFonts w:ascii="Arial" w:hAnsi="Arial" w:cs="Arial"/>
          <w:sz w:val="21"/>
          <w:szCs w:val="21"/>
        </w:rPr>
        <w:t>i</w:t>
      </w:r>
      <w:r w:rsidRPr="00F64517">
        <w:rPr>
          <w:rFonts w:ascii="Arial" w:hAnsi="Arial" w:cs="Arial"/>
          <w:sz w:val="21"/>
          <w:szCs w:val="21"/>
          <w:lang w:val="ru-RU"/>
        </w:rPr>
        <w:t>стер</w:t>
      </w:r>
      <w:r>
        <w:rPr>
          <w:rFonts w:ascii="Arial" w:hAnsi="Arial" w:cs="Arial"/>
          <w:sz w:val="21"/>
          <w:szCs w:val="21"/>
        </w:rPr>
        <w:t>i</w:t>
      </w:r>
      <w:r w:rsidRPr="00F64517">
        <w:rPr>
          <w:rFonts w:ascii="Arial" w:hAnsi="Arial" w:cs="Arial"/>
          <w:sz w:val="21"/>
          <w:szCs w:val="21"/>
          <w:lang w:val="ru-RU"/>
        </w:rPr>
        <w:t xml:space="preserve"> дамуымен жұлдыздарды басқа сапалары бойынша бағалау мүмк</w:t>
      </w:r>
      <w:r>
        <w:rPr>
          <w:rFonts w:ascii="Arial" w:hAnsi="Arial" w:cs="Arial"/>
          <w:sz w:val="21"/>
          <w:szCs w:val="21"/>
        </w:rPr>
        <w:t>i</w:t>
      </w:r>
      <w:r w:rsidRPr="00F64517">
        <w:rPr>
          <w:rFonts w:ascii="Arial" w:hAnsi="Arial" w:cs="Arial"/>
          <w:sz w:val="21"/>
          <w:szCs w:val="21"/>
          <w:lang w:val="ru-RU"/>
        </w:rPr>
        <w:t>нд</w:t>
      </w:r>
      <w:r>
        <w:rPr>
          <w:rFonts w:ascii="Arial" w:hAnsi="Arial" w:cs="Arial"/>
          <w:sz w:val="21"/>
          <w:szCs w:val="21"/>
        </w:rPr>
        <w:t>i</w:t>
      </w:r>
      <w:r w:rsidRPr="00F64517">
        <w:rPr>
          <w:rFonts w:ascii="Arial" w:hAnsi="Arial" w:cs="Arial"/>
          <w:sz w:val="21"/>
          <w:szCs w:val="21"/>
          <w:lang w:val="ru-RU"/>
        </w:rPr>
        <w:t>г</w:t>
      </w:r>
      <w:r>
        <w:rPr>
          <w:rFonts w:ascii="Arial" w:hAnsi="Arial" w:cs="Arial"/>
          <w:sz w:val="21"/>
          <w:szCs w:val="21"/>
        </w:rPr>
        <w:t>i</w:t>
      </w:r>
      <w:r w:rsidRPr="00F64517">
        <w:rPr>
          <w:rFonts w:ascii="Arial" w:hAnsi="Arial" w:cs="Arial"/>
          <w:sz w:val="21"/>
          <w:szCs w:val="21"/>
          <w:lang w:val="ru-RU"/>
        </w:rPr>
        <w:t xml:space="preserve"> пайда бол</w:t>
      </w:r>
      <w:r w:rsidRPr="00F64517">
        <w:rPr>
          <w:rFonts w:ascii="Times New Roman" w:hAnsi="Times New Roman"/>
          <w:sz w:val="21"/>
          <w:szCs w:val="21"/>
          <w:lang w:val="ru-RU"/>
        </w:rPr>
        <w:t>-</w:t>
      </w:r>
      <w:r w:rsidRPr="00F64517">
        <w:rPr>
          <w:rFonts w:ascii="Arial" w:hAnsi="Arial" w:cs="Arial"/>
          <w:sz w:val="21"/>
          <w:szCs w:val="21"/>
          <w:lang w:val="ru-RU"/>
        </w:rPr>
        <w:t>ды. Сөйт</w:t>
      </w:r>
      <w:r>
        <w:rPr>
          <w:rFonts w:ascii="Arial" w:hAnsi="Arial" w:cs="Arial"/>
          <w:sz w:val="21"/>
          <w:szCs w:val="21"/>
        </w:rPr>
        <w:t>i</w:t>
      </w:r>
      <w:r w:rsidRPr="00F64517">
        <w:rPr>
          <w:rFonts w:ascii="Arial" w:hAnsi="Arial" w:cs="Arial"/>
          <w:sz w:val="21"/>
          <w:szCs w:val="21"/>
          <w:lang w:val="ru-RU"/>
        </w:rPr>
        <w:t>п, әрб</w:t>
      </w:r>
      <w:r>
        <w:rPr>
          <w:rFonts w:ascii="Arial" w:hAnsi="Arial" w:cs="Arial"/>
          <w:sz w:val="21"/>
          <w:szCs w:val="21"/>
        </w:rPr>
        <w:t>i</w:t>
      </w:r>
      <w:r w:rsidRPr="00F64517">
        <w:rPr>
          <w:rFonts w:ascii="Arial" w:hAnsi="Arial" w:cs="Arial"/>
          <w:sz w:val="21"/>
          <w:szCs w:val="21"/>
          <w:lang w:val="ru-RU"/>
        </w:rPr>
        <w:t>р жұлдыздың маңызды сипаттамаларын б</w:t>
      </w:r>
      <w:r>
        <w:rPr>
          <w:rFonts w:ascii="Arial" w:hAnsi="Arial" w:cs="Arial"/>
          <w:sz w:val="21"/>
          <w:szCs w:val="21"/>
        </w:rPr>
        <w:t>i</w:t>
      </w:r>
      <w:r w:rsidRPr="00F64517">
        <w:rPr>
          <w:rFonts w:ascii="Arial" w:hAnsi="Arial" w:cs="Arial"/>
          <w:sz w:val="21"/>
          <w:szCs w:val="21"/>
          <w:lang w:val="ru-RU"/>
        </w:rPr>
        <w:t>р</w:t>
      </w:r>
      <w:r>
        <w:rPr>
          <w:rFonts w:ascii="Arial" w:hAnsi="Arial" w:cs="Arial"/>
          <w:sz w:val="21"/>
          <w:szCs w:val="21"/>
        </w:rPr>
        <w:t>i</w:t>
      </w:r>
      <w:r w:rsidRPr="00F64517">
        <w:rPr>
          <w:rFonts w:ascii="Arial" w:hAnsi="Arial" w:cs="Arial"/>
          <w:sz w:val="21"/>
          <w:szCs w:val="21"/>
          <w:lang w:val="ru-RU"/>
        </w:rPr>
        <w:t>кт</w:t>
      </w:r>
      <w:r>
        <w:rPr>
          <w:rFonts w:ascii="Arial" w:hAnsi="Arial" w:cs="Arial"/>
          <w:sz w:val="21"/>
          <w:szCs w:val="21"/>
        </w:rPr>
        <w:t>i</w:t>
      </w:r>
      <w:r w:rsidRPr="00F64517">
        <w:rPr>
          <w:rFonts w:ascii="Arial" w:hAnsi="Arial" w:cs="Arial"/>
          <w:sz w:val="21"/>
          <w:szCs w:val="21"/>
          <w:lang w:val="ru-RU"/>
        </w:rPr>
        <w:t>р</w:t>
      </w:r>
      <w:r>
        <w:rPr>
          <w:rFonts w:ascii="Arial" w:hAnsi="Arial" w:cs="Arial"/>
          <w:sz w:val="21"/>
          <w:szCs w:val="21"/>
        </w:rPr>
        <w:t>i</w:t>
      </w:r>
      <w:r w:rsidRPr="00F64517">
        <w:rPr>
          <w:rFonts w:ascii="Arial" w:hAnsi="Arial" w:cs="Arial"/>
          <w:sz w:val="21"/>
          <w:szCs w:val="21"/>
          <w:lang w:val="ru-RU"/>
        </w:rPr>
        <w:t>п, «паспортын» жасауға мүмк</w:t>
      </w:r>
      <w:r>
        <w:rPr>
          <w:rFonts w:ascii="Arial" w:hAnsi="Arial" w:cs="Arial"/>
          <w:sz w:val="21"/>
          <w:szCs w:val="21"/>
        </w:rPr>
        <w:t>i</w:t>
      </w:r>
      <w:r w:rsidRPr="00F64517">
        <w:rPr>
          <w:rFonts w:ascii="Arial" w:hAnsi="Arial" w:cs="Arial"/>
          <w:sz w:val="21"/>
          <w:szCs w:val="21"/>
          <w:lang w:val="ru-RU"/>
        </w:rPr>
        <w:t>нд</w:t>
      </w:r>
      <w:r>
        <w:rPr>
          <w:rFonts w:ascii="Arial" w:hAnsi="Arial" w:cs="Arial"/>
          <w:sz w:val="21"/>
          <w:szCs w:val="21"/>
        </w:rPr>
        <w:t>i</w:t>
      </w:r>
      <w:r w:rsidRPr="00F64517">
        <w:rPr>
          <w:rFonts w:ascii="Arial" w:hAnsi="Arial" w:cs="Arial"/>
          <w:sz w:val="21"/>
          <w:szCs w:val="21"/>
          <w:lang w:val="ru-RU"/>
        </w:rPr>
        <w:t>к ти</w:t>
      </w:r>
      <w:r>
        <w:rPr>
          <w:rFonts w:ascii="Arial" w:hAnsi="Arial" w:cs="Arial"/>
          <w:sz w:val="21"/>
          <w:szCs w:val="21"/>
        </w:rPr>
        <w:t>i</w:t>
      </w:r>
      <w:r w:rsidRPr="00F64517">
        <w:rPr>
          <w:rFonts w:ascii="Arial" w:hAnsi="Arial" w:cs="Arial"/>
          <w:sz w:val="21"/>
          <w:szCs w:val="21"/>
          <w:lang w:val="ru-RU"/>
        </w:rPr>
        <w:t>п отыр. Сон</w:t>
      </w:r>
      <w:r w:rsidRPr="00F64517">
        <w:rPr>
          <w:rFonts w:ascii="Times New Roman" w:hAnsi="Times New Roman"/>
          <w:sz w:val="21"/>
          <w:szCs w:val="21"/>
          <w:lang w:val="ru-RU"/>
        </w:rPr>
        <w:t>-</w:t>
      </w:r>
      <w:r w:rsidRPr="00F64517">
        <w:rPr>
          <w:rFonts w:ascii="Arial" w:hAnsi="Arial" w:cs="Arial"/>
          <w:sz w:val="21"/>
          <w:szCs w:val="21"/>
          <w:lang w:val="ru-RU"/>
        </w:rPr>
        <w:t xml:space="preserve">дай шамалардың </w:t>
      </w:r>
      <w:r>
        <w:rPr>
          <w:rFonts w:ascii="Arial" w:hAnsi="Arial" w:cs="Arial"/>
          <w:sz w:val="21"/>
          <w:szCs w:val="21"/>
        </w:rPr>
        <w:t>i</w:t>
      </w:r>
      <w:r w:rsidRPr="00F64517">
        <w:rPr>
          <w:rFonts w:ascii="Arial" w:hAnsi="Arial" w:cs="Arial"/>
          <w:sz w:val="21"/>
          <w:szCs w:val="21"/>
          <w:lang w:val="ru-RU"/>
        </w:rPr>
        <w:t>ш</w:t>
      </w:r>
      <w:r>
        <w:rPr>
          <w:rFonts w:ascii="Arial" w:hAnsi="Arial" w:cs="Arial"/>
          <w:sz w:val="21"/>
          <w:szCs w:val="21"/>
        </w:rPr>
        <w:t>i</w:t>
      </w:r>
      <w:r w:rsidRPr="00F64517">
        <w:rPr>
          <w:rFonts w:ascii="Arial" w:hAnsi="Arial" w:cs="Arial"/>
          <w:sz w:val="21"/>
          <w:szCs w:val="21"/>
          <w:lang w:val="ru-RU"/>
        </w:rPr>
        <w:t>нде жұлдыздық шамамен б</w:t>
      </w:r>
      <w:r>
        <w:rPr>
          <w:rFonts w:ascii="Arial" w:hAnsi="Arial" w:cs="Arial"/>
          <w:sz w:val="21"/>
          <w:szCs w:val="21"/>
        </w:rPr>
        <w:t>i</w:t>
      </w:r>
      <w:r w:rsidRPr="00F64517">
        <w:rPr>
          <w:rFonts w:ascii="Arial" w:hAnsi="Arial" w:cs="Arial"/>
          <w:sz w:val="21"/>
          <w:szCs w:val="21"/>
          <w:lang w:val="ru-RU"/>
        </w:rPr>
        <w:t>рге ертеден келе жатқаны – аспан координаттары, кей</w:t>
      </w:r>
      <w:r>
        <w:rPr>
          <w:rFonts w:ascii="Arial" w:hAnsi="Arial" w:cs="Arial"/>
          <w:sz w:val="21"/>
          <w:szCs w:val="21"/>
        </w:rPr>
        <w:t>i</w:t>
      </w:r>
      <w:r w:rsidRPr="00F64517">
        <w:rPr>
          <w:rFonts w:ascii="Arial" w:hAnsi="Arial" w:cs="Arial"/>
          <w:sz w:val="21"/>
          <w:szCs w:val="21"/>
          <w:lang w:val="ru-RU"/>
        </w:rPr>
        <w:t>н</w:t>
      </w:r>
      <w:r>
        <w:rPr>
          <w:rFonts w:ascii="Arial" w:hAnsi="Arial" w:cs="Arial"/>
          <w:sz w:val="21"/>
          <w:szCs w:val="21"/>
        </w:rPr>
        <w:t>i</w:t>
      </w:r>
      <w:r w:rsidRPr="00F64517">
        <w:rPr>
          <w:rFonts w:ascii="Arial" w:hAnsi="Arial" w:cs="Arial"/>
          <w:sz w:val="21"/>
          <w:szCs w:val="21"/>
          <w:lang w:val="ru-RU"/>
        </w:rPr>
        <w:t xml:space="preserve">рек қосылғаны </w:t>
      </w:r>
    </w:p>
    <w:p w:rsidR="003323E4" w:rsidRPr="00F64517"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9" w:lineRule="auto"/>
        <w:jc w:val="both"/>
        <w:rPr>
          <w:rFonts w:ascii="Times New Roman" w:hAnsi="Times New Roman"/>
          <w:sz w:val="24"/>
          <w:szCs w:val="24"/>
          <w:lang w:val="ru-RU"/>
        </w:rPr>
      </w:pPr>
      <w:r w:rsidRPr="00F64517">
        <w:rPr>
          <w:rFonts w:ascii="Arial" w:hAnsi="Arial" w:cs="Arial"/>
          <w:sz w:val="23"/>
          <w:szCs w:val="23"/>
          <w:lang w:val="ru-RU"/>
        </w:rPr>
        <w:t>– бақылаушыдан қашықтығы, жарықтығы, массасы, темпе</w:t>
      </w:r>
      <w:r w:rsidRPr="00F64517">
        <w:rPr>
          <w:rFonts w:ascii="Times New Roman" w:hAnsi="Times New Roman"/>
          <w:sz w:val="23"/>
          <w:szCs w:val="23"/>
          <w:lang w:val="ru-RU"/>
        </w:rPr>
        <w:t>-</w:t>
      </w:r>
      <w:r w:rsidRPr="00F64517">
        <w:rPr>
          <w:rFonts w:ascii="Arial" w:hAnsi="Arial" w:cs="Arial"/>
          <w:sz w:val="23"/>
          <w:szCs w:val="23"/>
          <w:lang w:val="ru-RU"/>
        </w:rPr>
        <w:t>ратурасы, спектрл</w:t>
      </w:r>
      <w:r>
        <w:rPr>
          <w:rFonts w:ascii="Arial" w:hAnsi="Arial" w:cs="Arial"/>
          <w:sz w:val="23"/>
          <w:szCs w:val="23"/>
        </w:rPr>
        <w:t>i</w:t>
      </w:r>
      <w:r w:rsidRPr="00F64517">
        <w:rPr>
          <w:rFonts w:ascii="Arial" w:hAnsi="Arial" w:cs="Arial"/>
          <w:sz w:val="23"/>
          <w:szCs w:val="23"/>
          <w:lang w:val="ru-RU"/>
        </w:rPr>
        <w:t>к класы және тағы басқалары. Б</w:t>
      </w:r>
      <w:r>
        <w:rPr>
          <w:rFonts w:ascii="Arial" w:hAnsi="Arial" w:cs="Arial"/>
          <w:sz w:val="23"/>
          <w:szCs w:val="23"/>
        </w:rPr>
        <w:t>i</w:t>
      </w:r>
      <w:r w:rsidRPr="00F64517">
        <w:rPr>
          <w:rFonts w:ascii="Arial" w:hAnsi="Arial" w:cs="Arial"/>
          <w:sz w:val="23"/>
          <w:szCs w:val="23"/>
          <w:lang w:val="ru-RU"/>
        </w:rPr>
        <w:t>рақ бұл шамалардың бәр</w:t>
      </w:r>
      <w:r>
        <w:rPr>
          <w:rFonts w:ascii="Arial" w:hAnsi="Arial" w:cs="Arial"/>
          <w:sz w:val="23"/>
          <w:szCs w:val="23"/>
        </w:rPr>
        <w:t>i</w:t>
      </w:r>
      <w:r w:rsidRPr="00F64517">
        <w:rPr>
          <w:rFonts w:ascii="Arial" w:hAnsi="Arial" w:cs="Arial"/>
          <w:sz w:val="23"/>
          <w:szCs w:val="23"/>
          <w:lang w:val="ru-RU"/>
        </w:rPr>
        <w:t>н барлық жұлдыздар үш</w:t>
      </w:r>
      <w:r>
        <w:rPr>
          <w:rFonts w:ascii="Arial" w:hAnsi="Arial" w:cs="Arial"/>
          <w:sz w:val="23"/>
          <w:szCs w:val="23"/>
        </w:rPr>
        <w:t>i</w:t>
      </w:r>
      <w:r w:rsidRPr="00F64517">
        <w:rPr>
          <w:rFonts w:ascii="Arial" w:hAnsi="Arial" w:cs="Arial"/>
          <w:sz w:val="23"/>
          <w:szCs w:val="23"/>
          <w:lang w:val="ru-RU"/>
        </w:rPr>
        <w:t>н жинау мүмк</w:t>
      </w:r>
      <w:r>
        <w:rPr>
          <w:rFonts w:ascii="Arial" w:hAnsi="Arial" w:cs="Arial"/>
          <w:sz w:val="23"/>
          <w:szCs w:val="23"/>
        </w:rPr>
        <w:t>i</w:t>
      </w:r>
      <w:r w:rsidRPr="00F64517">
        <w:rPr>
          <w:rFonts w:ascii="Arial" w:hAnsi="Arial" w:cs="Arial"/>
          <w:sz w:val="23"/>
          <w:szCs w:val="23"/>
          <w:lang w:val="ru-RU"/>
        </w:rPr>
        <w:t>н емес. Сонда да 15-жұлдыздық шамаға дей</w:t>
      </w:r>
      <w:r>
        <w:rPr>
          <w:rFonts w:ascii="Arial" w:hAnsi="Arial" w:cs="Arial"/>
          <w:sz w:val="23"/>
          <w:szCs w:val="23"/>
        </w:rPr>
        <w:t>i</w:t>
      </w:r>
      <w:r w:rsidRPr="00F64517">
        <w:rPr>
          <w:rFonts w:ascii="Arial" w:hAnsi="Arial" w:cs="Arial"/>
          <w:sz w:val="23"/>
          <w:szCs w:val="23"/>
          <w:lang w:val="ru-RU"/>
        </w:rPr>
        <w:t>нг</w:t>
      </w:r>
      <w:r>
        <w:rPr>
          <w:rFonts w:ascii="Arial" w:hAnsi="Arial" w:cs="Arial"/>
          <w:sz w:val="23"/>
          <w:szCs w:val="23"/>
        </w:rPr>
        <w:t>i</w:t>
      </w:r>
      <w:r w:rsidRPr="00F64517">
        <w:rPr>
          <w:rFonts w:ascii="Arial" w:hAnsi="Arial" w:cs="Arial"/>
          <w:sz w:val="23"/>
          <w:szCs w:val="23"/>
          <w:lang w:val="ru-RU"/>
        </w:rPr>
        <w:t xml:space="preserve"> 15 милли</w:t>
      </w:r>
      <w:r w:rsidRPr="00F64517">
        <w:rPr>
          <w:rFonts w:ascii="Times New Roman" w:hAnsi="Times New Roman"/>
          <w:sz w:val="23"/>
          <w:szCs w:val="23"/>
          <w:lang w:val="ru-RU"/>
        </w:rPr>
        <w:t>-</w:t>
      </w:r>
      <w:r w:rsidRPr="00F64517">
        <w:rPr>
          <w:rFonts w:ascii="Arial" w:hAnsi="Arial" w:cs="Arial"/>
          <w:sz w:val="23"/>
          <w:szCs w:val="23"/>
          <w:lang w:val="ru-RU"/>
        </w:rPr>
        <w:t xml:space="preserve">он жұлдыздың аспан координаттары мен жалтыраулары анықталған. Бұл өте үлкен жұмыс. </w:t>
      </w:r>
    </w:p>
    <w:p w:rsidR="003323E4" w:rsidRPr="00F64517" w:rsidRDefault="003323E4">
      <w:pPr>
        <w:widowControl w:val="0"/>
        <w:autoSpaceDE w:val="0"/>
        <w:autoSpaceDN w:val="0"/>
        <w:adjustRightInd w:val="0"/>
        <w:spacing w:after="0" w:line="229"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F64517">
        <w:rPr>
          <w:rFonts w:ascii="Arial" w:hAnsi="Arial" w:cs="Arial"/>
          <w:b/>
          <w:bCs/>
          <w:i/>
          <w:iCs/>
          <w:sz w:val="23"/>
          <w:szCs w:val="23"/>
          <w:lang w:val="ru-RU"/>
        </w:rPr>
        <w:t>§2. Жұлдыздың аспандағы көр</w:t>
      </w:r>
      <w:r>
        <w:rPr>
          <w:rFonts w:ascii="Arial" w:hAnsi="Arial" w:cs="Arial"/>
          <w:b/>
          <w:bCs/>
          <w:i/>
          <w:iCs/>
          <w:sz w:val="23"/>
          <w:szCs w:val="23"/>
        </w:rPr>
        <w:t>i</w:t>
      </w:r>
      <w:r w:rsidRPr="00F64517">
        <w:rPr>
          <w:rFonts w:ascii="Arial" w:hAnsi="Arial" w:cs="Arial"/>
          <w:b/>
          <w:bCs/>
          <w:i/>
          <w:iCs/>
          <w:sz w:val="23"/>
          <w:szCs w:val="23"/>
          <w:lang w:val="ru-RU"/>
        </w:rPr>
        <w:t>нерл</w:t>
      </w:r>
      <w:r>
        <w:rPr>
          <w:rFonts w:ascii="Arial" w:hAnsi="Arial" w:cs="Arial"/>
          <w:b/>
          <w:bCs/>
          <w:i/>
          <w:iCs/>
          <w:sz w:val="23"/>
          <w:szCs w:val="23"/>
        </w:rPr>
        <w:t>i</w:t>
      </w:r>
      <w:r w:rsidRPr="00F64517">
        <w:rPr>
          <w:rFonts w:ascii="Arial" w:hAnsi="Arial" w:cs="Arial"/>
          <w:b/>
          <w:bCs/>
          <w:i/>
          <w:iCs/>
          <w:sz w:val="23"/>
          <w:szCs w:val="23"/>
          <w:lang w:val="ru-RU"/>
        </w:rPr>
        <w:t>к қозғалысы</w:t>
      </w:r>
    </w:p>
    <w:p w:rsidR="003323E4" w:rsidRPr="00F64517" w:rsidRDefault="003323E4">
      <w:pPr>
        <w:widowControl w:val="0"/>
        <w:autoSpaceDE w:val="0"/>
        <w:autoSpaceDN w:val="0"/>
        <w:adjustRightInd w:val="0"/>
        <w:spacing w:after="0" w:line="30"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0" w:lineRule="auto"/>
        <w:ind w:firstLine="397"/>
        <w:jc w:val="both"/>
        <w:rPr>
          <w:rFonts w:ascii="Times New Roman" w:hAnsi="Times New Roman"/>
          <w:sz w:val="24"/>
          <w:szCs w:val="24"/>
          <w:lang w:val="ru-RU"/>
        </w:rPr>
      </w:pPr>
      <w:r w:rsidRPr="00F64517">
        <w:rPr>
          <w:rFonts w:ascii="Arial" w:hAnsi="Arial" w:cs="Arial"/>
          <w:sz w:val="23"/>
          <w:szCs w:val="23"/>
          <w:lang w:val="ru-RU"/>
        </w:rPr>
        <w:t>Аспандағы шырақтардың орналасуы және көр</w:t>
      </w:r>
      <w:r>
        <w:rPr>
          <w:rFonts w:ascii="Arial" w:hAnsi="Arial" w:cs="Arial"/>
          <w:sz w:val="23"/>
          <w:szCs w:val="23"/>
        </w:rPr>
        <w:t>i</w:t>
      </w:r>
      <w:r w:rsidRPr="00F64517">
        <w:rPr>
          <w:rFonts w:ascii="Arial" w:hAnsi="Arial" w:cs="Arial"/>
          <w:sz w:val="23"/>
          <w:szCs w:val="23"/>
          <w:lang w:val="ru-RU"/>
        </w:rPr>
        <w:t>нерл</w:t>
      </w:r>
      <w:r>
        <w:rPr>
          <w:rFonts w:ascii="Arial" w:hAnsi="Arial" w:cs="Arial"/>
          <w:sz w:val="23"/>
          <w:szCs w:val="23"/>
        </w:rPr>
        <w:t>i</w:t>
      </w:r>
      <w:r w:rsidRPr="00F64517">
        <w:rPr>
          <w:rFonts w:ascii="Arial" w:hAnsi="Arial" w:cs="Arial"/>
          <w:sz w:val="23"/>
          <w:szCs w:val="23"/>
          <w:lang w:val="ru-RU"/>
        </w:rPr>
        <w:t>к қозғалысы алуан түрл</w:t>
      </w:r>
      <w:r>
        <w:rPr>
          <w:rFonts w:ascii="Arial" w:hAnsi="Arial" w:cs="Arial"/>
          <w:sz w:val="23"/>
          <w:szCs w:val="23"/>
        </w:rPr>
        <w:t>i</w:t>
      </w:r>
      <w:r w:rsidRPr="00F64517">
        <w:rPr>
          <w:rFonts w:ascii="Arial" w:hAnsi="Arial" w:cs="Arial"/>
          <w:sz w:val="23"/>
          <w:szCs w:val="23"/>
          <w:lang w:val="ru-RU"/>
        </w:rPr>
        <w:t xml:space="preserve"> болып келед</w:t>
      </w:r>
      <w:r>
        <w:rPr>
          <w:rFonts w:ascii="Arial" w:hAnsi="Arial" w:cs="Arial"/>
          <w:sz w:val="23"/>
          <w:szCs w:val="23"/>
        </w:rPr>
        <w:t>i</w:t>
      </w:r>
      <w:r w:rsidRPr="00F64517">
        <w:rPr>
          <w:rFonts w:ascii="Arial" w:hAnsi="Arial" w:cs="Arial"/>
          <w:sz w:val="23"/>
          <w:szCs w:val="23"/>
          <w:lang w:val="ru-RU"/>
        </w:rPr>
        <w:t>. Б</w:t>
      </w:r>
      <w:r>
        <w:rPr>
          <w:rFonts w:ascii="Arial" w:hAnsi="Arial" w:cs="Arial"/>
          <w:sz w:val="23"/>
          <w:szCs w:val="23"/>
        </w:rPr>
        <w:t>i</w:t>
      </w:r>
      <w:r w:rsidRPr="00F64517">
        <w:rPr>
          <w:rFonts w:ascii="Arial" w:hAnsi="Arial" w:cs="Arial"/>
          <w:sz w:val="23"/>
          <w:szCs w:val="23"/>
          <w:lang w:val="ru-RU"/>
        </w:rPr>
        <w:t>рақ, мұқият зерт</w:t>
      </w:r>
      <w:r w:rsidRPr="00F64517">
        <w:rPr>
          <w:rFonts w:ascii="Times New Roman" w:hAnsi="Times New Roman"/>
          <w:sz w:val="23"/>
          <w:szCs w:val="23"/>
          <w:lang w:val="ru-RU"/>
        </w:rPr>
        <w:t>-</w:t>
      </w:r>
      <w:r w:rsidRPr="00F64517">
        <w:rPr>
          <w:rFonts w:ascii="Arial" w:hAnsi="Arial" w:cs="Arial"/>
          <w:sz w:val="23"/>
          <w:szCs w:val="23"/>
          <w:lang w:val="ru-RU"/>
        </w:rPr>
        <w:t>теп қарағанда, аспан шырақтарының кейб</w:t>
      </w:r>
      <w:r>
        <w:rPr>
          <w:rFonts w:ascii="Arial" w:hAnsi="Arial" w:cs="Arial"/>
          <w:sz w:val="23"/>
          <w:szCs w:val="23"/>
        </w:rPr>
        <w:t>i</w:t>
      </w:r>
      <w:r w:rsidRPr="00F64517">
        <w:rPr>
          <w:rFonts w:ascii="Arial" w:hAnsi="Arial" w:cs="Arial"/>
          <w:sz w:val="23"/>
          <w:szCs w:val="23"/>
          <w:lang w:val="ru-RU"/>
        </w:rPr>
        <w:t>р ең жарық жұлдыздарының өзара орналасуы өзгермейт</w:t>
      </w:r>
      <w:r>
        <w:rPr>
          <w:rFonts w:ascii="Arial" w:hAnsi="Arial" w:cs="Arial"/>
          <w:sz w:val="23"/>
          <w:szCs w:val="23"/>
        </w:rPr>
        <w:t>i</w:t>
      </w:r>
      <w:r w:rsidRPr="00F64517">
        <w:rPr>
          <w:rFonts w:ascii="Arial" w:hAnsi="Arial" w:cs="Arial"/>
          <w:sz w:val="23"/>
          <w:szCs w:val="23"/>
          <w:lang w:val="ru-RU"/>
        </w:rPr>
        <w:t>нд</w:t>
      </w:r>
      <w:r>
        <w:rPr>
          <w:rFonts w:ascii="Arial" w:hAnsi="Arial" w:cs="Arial"/>
          <w:sz w:val="23"/>
          <w:szCs w:val="23"/>
        </w:rPr>
        <w:t>i</w:t>
      </w:r>
      <w:r w:rsidRPr="00F64517">
        <w:rPr>
          <w:rFonts w:ascii="Arial" w:hAnsi="Arial" w:cs="Arial"/>
          <w:sz w:val="23"/>
          <w:szCs w:val="23"/>
          <w:lang w:val="ru-RU"/>
        </w:rPr>
        <w:t>г</w:t>
      </w:r>
      <w:r>
        <w:rPr>
          <w:rFonts w:ascii="Arial" w:hAnsi="Arial" w:cs="Arial"/>
          <w:sz w:val="23"/>
          <w:szCs w:val="23"/>
        </w:rPr>
        <w:t>i</w:t>
      </w:r>
      <w:r w:rsidRPr="00F64517">
        <w:rPr>
          <w:rFonts w:ascii="Arial" w:hAnsi="Arial" w:cs="Arial"/>
          <w:sz w:val="23"/>
          <w:szCs w:val="23"/>
          <w:lang w:val="ru-RU"/>
        </w:rPr>
        <w:t>н, ал кейб</w:t>
      </w:r>
      <w:r>
        <w:rPr>
          <w:rFonts w:ascii="Arial" w:hAnsi="Arial" w:cs="Arial"/>
          <w:sz w:val="23"/>
          <w:szCs w:val="23"/>
        </w:rPr>
        <w:t>i</w:t>
      </w:r>
      <w:r w:rsidRPr="00F64517">
        <w:rPr>
          <w:rFonts w:ascii="Arial" w:hAnsi="Arial" w:cs="Arial"/>
          <w:sz w:val="23"/>
          <w:szCs w:val="23"/>
          <w:lang w:val="ru-RU"/>
        </w:rPr>
        <w:t>р</w:t>
      </w:r>
      <w:r>
        <w:rPr>
          <w:rFonts w:ascii="Arial" w:hAnsi="Arial" w:cs="Arial"/>
          <w:sz w:val="23"/>
          <w:szCs w:val="23"/>
        </w:rPr>
        <w:t>i</w:t>
      </w:r>
      <w:r w:rsidRPr="00F64517">
        <w:rPr>
          <w:rFonts w:ascii="Arial" w:hAnsi="Arial" w:cs="Arial"/>
          <w:sz w:val="23"/>
          <w:szCs w:val="23"/>
          <w:lang w:val="ru-RU"/>
        </w:rPr>
        <w:t>н</w:t>
      </w:r>
      <w:r>
        <w:rPr>
          <w:rFonts w:ascii="Arial" w:hAnsi="Arial" w:cs="Arial"/>
          <w:sz w:val="23"/>
          <w:szCs w:val="23"/>
        </w:rPr>
        <w:t>i</w:t>
      </w:r>
      <w:r w:rsidRPr="00F64517">
        <w:rPr>
          <w:rFonts w:ascii="Arial" w:hAnsi="Arial" w:cs="Arial"/>
          <w:sz w:val="23"/>
          <w:szCs w:val="23"/>
          <w:lang w:val="ru-RU"/>
        </w:rPr>
        <w:t>ң жұлдыздарды кез</w:t>
      </w:r>
      <w:r>
        <w:rPr>
          <w:rFonts w:ascii="Arial" w:hAnsi="Arial" w:cs="Arial"/>
          <w:sz w:val="23"/>
          <w:szCs w:val="23"/>
        </w:rPr>
        <w:t>i</w:t>
      </w:r>
      <w:r w:rsidRPr="00F64517">
        <w:rPr>
          <w:rFonts w:ascii="Arial" w:hAnsi="Arial" w:cs="Arial"/>
          <w:sz w:val="23"/>
          <w:szCs w:val="23"/>
          <w:lang w:val="ru-RU"/>
        </w:rPr>
        <w:t>п жүрет</w:t>
      </w:r>
      <w:r>
        <w:rPr>
          <w:rFonts w:ascii="Arial" w:hAnsi="Arial" w:cs="Arial"/>
          <w:sz w:val="23"/>
          <w:szCs w:val="23"/>
        </w:rPr>
        <w:t>i</w:t>
      </w:r>
      <w:r w:rsidRPr="00F64517">
        <w:rPr>
          <w:rFonts w:ascii="Arial" w:hAnsi="Arial" w:cs="Arial"/>
          <w:sz w:val="23"/>
          <w:szCs w:val="23"/>
          <w:lang w:val="ru-RU"/>
        </w:rPr>
        <w:t>нд</w:t>
      </w:r>
      <w:r>
        <w:rPr>
          <w:rFonts w:ascii="Arial" w:hAnsi="Arial" w:cs="Arial"/>
          <w:sz w:val="23"/>
          <w:szCs w:val="23"/>
        </w:rPr>
        <w:t>i</w:t>
      </w:r>
      <w:r w:rsidRPr="00F64517">
        <w:rPr>
          <w:rFonts w:ascii="Arial" w:hAnsi="Arial" w:cs="Arial"/>
          <w:sz w:val="23"/>
          <w:szCs w:val="23"/>
          <w:lang w:val="ru-RU"/>
        </w:rPr>
        <w:t>г</w:t>
      </w:r>
      <w:r>
        <w:rPr>
          <w:rFonts w:ascii="Arial" w:hAnsi="Arial" w:cs="Arial"/>
          <w:sz w:val="23"/>
          <w:szCs w:val="23"/>
        </w:rPr>
        <w:t>i</w:t>
      </w:r>
      <w:r w:rsidRPr="00F64517">
        <w:rPr>
          <w:rFonts w:ascii="Arial" w:hAnsi="Arial" w:cs="Arial"/>
          <w:sz w:val="23"/>
          <w:szCs w:val="23"/>
          <w:lang w:val="ru-RU"/>
        </w:rPr>
        <w:t>н байқауға бо</w:t>
      </w:r>
      <w:r w:rsidRPr="00F64517">
        <w:rPr>
          <w:rFonts w:ascii="Times New Roman" w:hAnsi="Times New Roman"/>
          <w:sz w:val="23"/>
          <w:szCs w:val="23"/>
          <w:lang w:val="ru-RU"/>
        </w:rPr>
        <w:t>-</w:t>
      </w:r>
      <w:r w:rsidRPr="00F64517">
        <w:rPr>
          <w:rFonts w:ascii="Arial" w:hAnsi="Arial" w:cs="Arial"/>
          <w:sz w:val="23"/>
          <w:szCs w:val="23"/>
          <w:lang w:val="ru-RU"/>
        </w:rPr>
        <w:t>лады. Көр</w:t>
      </w:r>
      <w:r>
        <w:rPr>
          <w:rFonts w:ascii="Arial" w:hAnsi="Arial" w:cs="Arial"/>
          <w:sz w:val="23"/>
          <w:szCs w:val="23"/>
        </w:rPr>
        <w:t>i</w:t>
      </w:r>
      <w:r w:rsidRPr="00F64517">
        <w:rPr>
          <w:rFonts w:ascii="Arial" w:hAnsi="Arial" w:cs="Arial"/>
          <w:sz w:val="23"/>
          <w:szCs w:val="23"/>
          <w:lang w:val="ru-RU"/>
        </w:rPr>
        <w:t>нерл</w:t>
      </w:r>
      <w:r>
        <w:rPr>
          <w:rFonts w:ascii="Arial" w:hAnsi="Arial" w:cs="Arial"/>
          <w:sz w:val="23"/>
          <w:szCs w:val="23"/>
        </w:rPr>
        <w:t>i</w:t>
      </w:r>
      <w:r w:rsidRPr="00F64517">
        <w:rPr>
          <w:rFonts w:ascii="Arial" w:hAnsi="Arial" w:cs="Arial"/>
          <w:sz w:val="23"/>
          <w:szCs w:val="23"/>
          <w:lang w:val="ru-RU"/>
        </w:rPr>
        <w:t>к қозғалысының ерекшел</w:t>
      </w:r>
      <w:r>
        <w:rPr>
          <w:rFonts w:ascii="Arial" w:hAnsi="Arial" w:cs="Arial"/>
          <w:sz w:val="23"/>
          <w:szCs w:val="23"/>
        </w:rPr>
        <w:t>i</w:t>
      </w:r>
      <w:r w:rsidRPr="00F64517">
        <w:rPr>
          <w:rFonts w:ascii="Arial" w:hAnsi="Arial" w:cs="Arial"/>
          <w:sz w:val="23"/>
          <w:szCs w:val="23"/>
          <w:lang w:val="ru-RU"/>
        </w:rPr>
        <w:t>ктер</w:t>
      </w:r>
      <w:r>
        <w:rPr>
          <w:rFonts w:ascii="Arial" w:hAnsi="Arial" w:cs="Arial"/>
          <w:sz w:val="23"/>
          <w:szCs w:val="23"/>
        </w:rPr>
        <w:t>i</w:t>
      </w:r>
      <w:r w:rsidRPr="00F64517">
        <w:rPr>
          <w:rFonts w:ascii="Arial" w:hAnsi="Arial" w:cs="Arial"/>
          <w:sz w:val="23"/>
          <w:szCs w:val="23"/>
          <w:lang w:val="ru-RU"/>
        </w:rPr>
        <w:t xml:space="preserve"> бойынша аспан шырақтарын б</w:t>
      </w:r>
      <w:r>
        <w:rPr>
          <w:rFonts w:ascii="Arial" w:hAnsi="Arial" w:cs="Arial"/>
          <w:sz w:val="23"/>
          <w:szCs w:val="23"/>
        </w:rPr>
        <w:t>i</w:t>
      </w:r>
      <w:r w:rsidRPr="00F64517">
        <w:rPr>
          <w:rFonts w:ascii="Arial" w:hAnsi="Arial" w:cs="Arial"/>
          <w:sz w:val="23"/>
          <w:szCs w:val="23"/>
          <w:lang w:val="ru-RU"/>
        </w:rPr>
        <w:t>рнеше топқа бөлуге болады:</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Default="00281624">
      <w:pPr>
        <w:widowControl w:val="0"/>
        <w:numPr>
          <w:ilvl w:val="0"/>
          <w:numId w:val="4"/>
        </w:numPr>
        <w:overflowPunct w:val="0"/>
        <w:autoSpaceDE w:val="0"/>
        <w:autoSpaceDN w:val="0"/>
        <w:adjustRightInd w:val="0"/>
        <w:spacing w:after="0" w:line="240" w:lineRule="auto"/>
        <w:ind w:hanging="316"/>
        <w:jc w:val="both"/>
        <w:rPr>
          <w:rFonts w:ascii="Wingdings" w:hAnsi="Wingdings" w:cs="Wingdings"/>
          <w:b/>
          <w:bCs/>
          <w:sz w:val="24"/>
          <w:szCs w:val="24"/>
        </w:rPr>
      </w:pPr>
      <w:r>
        <w:rPr>
          <w:rFonts w:ascii="Arial" w:hAnsi="Arial" w:cs="Arial"/>
          <w:i/>
          <w:iCs/>
          <w:sz w:val="24"/>
          <w:szCs w:val="24"/>
        </w:rPr>
        <w:t xml:space="preserve">жұлдыздар </w:t>
      </w:r>
    </w:p>
    <w:p w:rsidR="003323E4" w:rsidRDefault="003323E4">
      <w:pPr>
        <w:widowControl w:val="0"/>
        <w:autoSpaceDE w:val="0"/>
        <w:autoSpaceDN w:val="0"/>
        <w:adjustRightInd w:val="0"/>
        <w:spacing w:after="0" w:line="12" w:lineRule="exact"/>
        <w:rPr>
          <w:rFonts w:ascii="Wingdings" w:hAnsi="Wingdings" w:cs="Wingdings"/>
          <w:b/>
          <w:bCs/>
          <w:sz w:val="24"/>
          <w:szCs w:val="24"/>
        </w:rPr>
      </w:pPr>
    </w:p>
    <w:p w:rsidR="003323E4" w:rsidRDefault="00281624">
      <w:pPr>
        <w:widowControl w:val="0"/>
        <w:numPr>
          <w:ilvl w:val="0"/>
          <w:numId w:val="4"/>
        </w:numPr>
        <w:tabs>
          <w:tab w:val="clear" w:pos="720"/>
          <w:tab w:val="num" w:pos="740"/>
        </w:tabs>
        <w:overflowPunct w:val="0"/>
        <w:autoSpaceDE w:val="0"/>
        <w:autoSpaceDN w:val="0"/>
        <w:adjustRightInd w:val="0"/>
        <w:spacing w:after="0" w:line="240" w:lineRule="auto"/>
        <w:ind w:left="740" w:hanging="336"/>
        <w:jc w:val="both"/>
        <w:rPr>
          <w:rFonts w:ascii="Wingdings" w:hAnsi="Wingdings" w:cs="Wingdings"/>
          <w:b/>
          <w:bCs/>
          <w:sz w:val="24"/>
          <w:szCs w:val="24"/>
        </w:rPr>
      </w:pPr>
      <w:r>
        <w:rPr>
          <w:rFonts w:ascii="Arial" w:hAnsi="Arial" w:cs="Arial"/>
          <w:i/>
          <w:iCs/>
          <w:sz w:val="24"/>
          <w:szCs w:val="24"/>
        </w:rPr>
        <w:t xml:space="preserve">Күн </w:t>
      </w:r>
    </w:p>
    <w:p w:rsidR="003323E4" w:rsidRDefault="003323E4">
      <w:pPr>
        <w:widowControl w:val="0"/>
        <w:autoSpaceDE w:val="0"/>
        <w:autoSpaceDN w:val="0"/>
        <w:adjustRightInd w:val="0"/>
        <w:spacing w:after="0" w:line="12" w:lineRule="exact"/>
        <w:rPr>
          <w:rFonts w:ascii="Wingdings" w:hAnsi="Wingdings" w:cs="Wingdings"/>
          <w:b/>
          <w:bCs/>
          <w:sz w:val="24"/>
          <w:szCs w:val="24"/>
        </w:rPr>
      </w:pPr>
    </w:p>
    <w:p w:rsidR="003323E4" w:rsidRDefault="00281624">
      <w:pPr>
        <w:widowControl w:val="0"/>
        <w:numPr>
          <w:ilvl w:val="0"/>
          <w:numId w:val="4"/>
        </w:numPr>
        <w:tabs>
          <w:tab w:val="clear" w:pos="720"/>
          <w:tab w:val="num" w:pos="740"/>
        </w:tabs>
        <w:overflowPunct w:val="0"/>
        <w:autoSpaceDE w:val="0"/>
        <w:autoSpaceDN w:val="0"/>
        <w:adjustRightInd w:val="0"/>
        <w:spacing w:after="0" w:line="240" w:lineRule="auto"/>
        <w:ind w:left="740" w:hanging="336"/>
        <w:jc w:val="both"/>
        <w:rPr>
          <w:rFonts w:ascii="Wingdings" w:hAnsi="Wingdings" w:cs="Wingdings"/>
          <w:b/>
          <w:bCs/>
          <w:sz w:val="24"/>
          <w:szCs w:val="24"/>
        </w:rPr>
      </w:pPr>
      <w:r>
        <w:rPr>
          <w:rFonts w:ascii="Arial" w:hAnsi="Arial" w:cs="Arial"/>
          <w:i/>
          <w:iCs/>
          <w:sz w:val="24"/>
          <w:szCs w:val="24"/>
        </w:rPr>
        <w:t xml:space="preserve">Ай </w:t>
      </w:r>
    </w:p>
    <w:p w:rsidR="003323E4" w:rsidRDefault="003323E4">
      <w:pPr>
        <w:widowControl w:val="0"/>
        <w:autoSpaceDE w:val="0"/>
        <w:autoSpaceDN w:val="0"/>
        <w:adjustRightInd w:val="0"/>
        <w:spacing w:after="0" w:line="12" w:lineRule="exact"/>
        <w:rPr>
          <w:rFonts w:ascii="Wingdings" w:hAnsi="Wingdings" w:cs="Wingdings"/>
          <w:b/>
          <w:bCs/>
          <w:sz w:val="24"/>
          <w:szCs w:val="24"/>
        </w:rPr>
      </w:pPr>
    </w:p>
    <w:p w:rsidR="003323E4" w:rsidRDefault="00281624">
      <w:pPr>
        <w:widowControl w:val="0"/>
        <w:numPr>
          <w:ilvl w:val="0"/>
          <w:numId w:val="4"/>
        </w:numPr>
        <w:overflowPunct w:val="0"/>
        <w:autoSpaceDE w:val="0"/>
        <w:autoSpaceDN w:val="0"/>
        <w:adjustRightInd w:val="0"/>
        <w:spacing w:after="0" w:line="240" w:lineRule="auto"/>
        <w:ind w:hanging="316"/>
        <w:jc w:val="both"/>
        <w:rPr>
          <w:rFonts w:ascii="Wingdings" w:hAnsi="Wingdings" w:cs="Wingdings"/>
          <w:b/>
          <w:bCs/>
          <w:sz w:val="24"/>
          <w:szCs w:val="24"/>
        </w:rPr>
      </w:pPr>
      <w:r>
        <w:rPr>
          <w:rFonts w:ascii="Arial" w:hAnsi="Arial" w:cs="Arial"/>
          <w:i/>
          <w:iCs/>
          <w:sz w:val="24"/>
          <w:szCs w:val="24"/>
        </w:rPr>
        <w:t xml:space="preserve">планеталар </w:t>
      </w:r>
    </w:p>
    <w:p w:rsidR="003323E4" w:rsidRDefault="003323E4">
      <w:pPr>
        <w:widowControl w:val="0"/>
        <w:autoSpaceDE w:val="0"/>
        <w:autoSpaceDN w:val="0"/>
        <w:adjustRightInd w:val="0"/>
        <w:spacing w:after="0" w:line="12" w:lineRule="exact"/>
        <w:rPr>
          <w:rFonts w:ascii="Wingdings" w:hAnsi="Wingdings" w:cs="Wingdings"/>
          <w:b/>
          <w:bCs/>
          <w:sz w:val="24"/>
          <w:szCs w:val="24"/>
        </w:rPr>
      </w:pPr>
    </w:p>
    <w:p w:rsidR="003323E4" w:rsidRDefault="00281624">
      <w:pPr>
        <w:widowControl w:val="0"/>
        <w:numPr>
          <w:ilvl w:val="0"/>
          <w:numId w:val="4"/>
        </w:numPr>
        <w:overflowPunct w:val="0"/>
        <w:autoSpaceDE w:val="0"/>
        <w:autoSpaceDN w:val="0"/>
        <w:adjustRightInd w:val="0"/>
        <w:spacing w:after="0" w:line="240" w:lineRule="auto"/>
        <w:ind w:hanging="316"/>
        <w:jc w:val="both"/>
        <w:rPr>
          <w:rFonts w:ascii="Wingdings" w:hAnsi="Wingdings" w:cs="Wingdings"/>
          <w:b/>
          <w:bCs/>
        </w:rPr>
      </w:pPr>
      <w:r>
        <w:rPr>
          <w:rFonts w:ascii="Arial" w:hAnsi="Arial" w:cs="Arial"/>
          <w:i/>
          <w:iCs/>
        </w:rPr>
        <w:t xml:space="preserve">Күн жүйесiнiң басқа денелерi, айталық: кометалар, </w:t>
      </w:r>
    </w:p>
    <w:p w:rsidR="003323E4" w:rsidRDefault="003323E4">
      <w:pPr>
        <w:widowControl w:val="0"/>
        <w:autoSpaceDE w:val="0"/>
        <w:autoSpaceDN w:val="0"/>
        <w:adjustRightInd w:val="0"/>
        <w:spacing w:after="0" w:line="35" w:lineRule="exact"/>
        <w:rPr>
          <w:rFonts w:ascii="Wingdings" w:hAnsi="Wingdings" w:cs="Wingdings"/>
          <w:b/>
          <w:bCs/>
        </w:rPr>
      </w:pPr>
    </w:p>
    <w:p w:rsidR="003323E4" w:rsidRDefault="00281624">
      <w:pPr>
        <w:widowControl w:val="0"/>
        <w:numPr>
          <w:ilvl w:val="0"/>
          <w:numId w:val="4"/>
        </w:numPr>
        <w:tabs>
          <w:tab w:val="clear" w:pos="720"/>
          <w:tab w:val="num" w:pos="740"/>
        </w:tabs>
        <w:overflowPunct w:val="0"/>
        <w:autoSpaceDE w:val="0"/>
        <w:autoSpaceDN w:val="0"/>
        <w:adjustRightInd w:val="0"/>
        <w:spacing w:after="0" w:line="240" w:lineRule="auto"/>
        <w:ind w:left="740" w:hanging="336"/>
        <w:jc w:val="both"/>
        <w:rPr>
          <w:rFonts w:ascii="Wingdings" w:hAnsi="Wingdings" w:cs="Wingdings"/>
          <w:b/>
          <w:bCs/>
          <w:sz w:val="24"/>
          <w:szCs w:val="24"/>
        </w:rPr>
      </w:pPr>
      <w:r>
        <w:rPr>
          <w:rFonts w:ascii="Arial" w:hAnsi="Arial" w:cs="Arial"/>
          <w:i/>
          <w:iCs/>
          <w:sz w:val="24"/>
          <w:szCs w:val="24"/>
        </w:rPr>
        <w:t xml:space="preserve">астероидтар </w:t>
      </w:r>
    </w:p>
    <w:p w:rsidR="003323E4" w:rsidRDefault="003323E4">
      <w:pPr>
        <w:widowControl w:val="0"/>
        <w:autoSpaceDE w:val="0"/>
        <w:autoSpaceDN w:val="0"/>
        <w:adjustRightInd w:val="0"/>
        <w:spacing w:after="0" w:line="12" w:lineRule="exact"/>
        <w:rPr>
          <w:rFonts w:ascii="Wingdings" w:hAnsi="Wingdings" w:cs="Wingdings"/>
          <w:b/>
          <w:bCs/>
          <w:sz w:val="24"/>
          <w:szCs w:val="24"/>
        </w:rPr>
      </w:pPr>
    </w:p>
    <w:p w:rsidR="003323E4" w:rsidRDefault="00281624">
      <w:pPr>
        <w:widowControl w:val="0"/>
        <w:numPr>
          <w:ilvl w:val="0"/>
          <w:numId w:val="4"/>
        </w:numPr>
        <w:tabs>
          <w:tab w:val="clear" w:pos="720"/>
          <w:tab w:val="num" w:pos="740"/>
        </w:tabs>
        <w:overflowPunct w:val="0"/>
        <w:autoSpaceDE w:val="0"/>
        <w:autoSpaceDN w:val="0"/>
        <w:adjustRightInd w:val="0"/>
        <w:spacing w:after="0" w:line="285" w:lineRule="auto"/>
        <w:ind w:left="740" w:hanging="336"/>
        <w:jc w:val="both"/>
        <w:rPr>
          <w:rFonts w:ascii="Wingdings" w:hAnsi="Wingdings" w:cs="Wingdings"/>
          <w:b/>
          <w:bCs/>
          <w:sz w:val="24"/>
          <w:szCs w:val="24"/>
        </w:rPr>
      </w:pPr>
      <w:r>
        <w:rPr>
          <w:rFonts w:ascii="Arial" w:hAnsi="Arial" w:cs="Arial"/>
          <w:i/>
          <w:iCs/>
          <w:sz w:val="24"/>
          <w:szCs w:val="24"/>
        </w:rPr>
        <w:t xml:space="preserve">планеталардың серiктерi, метеорлар </w:t>
      </w:r>
      <w:r>
        <w:rPr>
          <w:rFonts w:ascii="Arial" w:hAnsi="Arial" w:cs="Arial"/>
          <w:sz w:val="24"/>
          <w:szCs w:val="24"/>
        </w:rPr>
        <w:t>және т.</w:t>
      </w:r>
      <w:r>
        <w:rPr>
          <w:rFonts w:ascii="Arial" w:hAnsi="Arial" w:cs="Arial"/>
          <w:i/>
          <w:iCs/>
          <w:sz w:val="24"/>
          <w:szCs w:val="24"/>
        </w:rPr>
        <w:t xml:space="preserve"> </w:t>
      </w:r>
      <w:r>
        <w:rPr>
          <w:rFonts w:ascii="Arial" w:hAnsi="Arial" w:cs="Arial"/>
          <w:sz w:val="24"/>
          <w:szCs w:val="24"/>
        </w:rPr>
        <w:t>б</w:t>
      </w:r>
      <w:r>
        <w:rPr>
          <w:rFonts w:ascii="Arial" w:hAnsi="Arial" w:cs="Arial"/>
          <w:i/>
          <w:iCs/>
          <w:sz w:val="24"/>
          <w:szCs w:val="24"/>
        </w:rPr>
        <w:t>. ұсақ денелер</w:t>
      </w:r>
      <w:r>
        <w:rPr>
          <w:rFonts w:ascii="Times New Roman" w:hAnsi="Times New Roman"/>
          <w:sz w:val="24"/>
          <w:szCs w:val="24"/>
        </w:rPr>
        <w:t>.</w:t>
      </w:r>
      <w:r>
        <w:rPr>
          <w:rFonts w:ascii="Arial" w:hAnsi="Arial" w:cs="Arial"/>
          <w:i/>
          <w:iCs/>
          <w:sz w:val="24"/>
          <w:szCs w:val="24"/>
        </w:rPr>
        <w:t xml:space="preserve"> </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3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24</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020" w:bottom="435" w:left="4180" w:header="720" w:footer="720" w:gutter="0"/>
          <w:cols w:space="720" w:equalWidth="0">
            <w:col w:w="200"/>
          </w:cols>
          <w:noEndnote/>
        </w:sectPr>
      </w:pPr>
    </w:p>
    <w:p w:rsidR="003323E4" w:rsidRDefault="00281624">
      <w:pPr>
        <w:widowControl w:val="0"/>
        <w:overflowPunct w:val="0"/>
        <w:autoSpaceDE w:val="0"/>
        <w:autoSpaceDN w:val="0"/>
        <w:adjustRightInd w:val="0"/>
        <w:spacing w:after="0" w:line="277" w:lineRule="auto"/>
        <w:ind w:firstLine="397"/>
        <w:jc w:val="both"/>
        <w:rPr>
          <w:rFonts w:ascii="Times New Roman" w:hAnsi="Times New Roman"/>
          <w:sz w:val="24"/>
          <w:szCs w:val="24"/>
        </w:rPr>
      </w:pPr>
      <w:bookmarkStart w:id="22" w:name="page49"/>
      <w:bookmarkEnd w:id="22"/>
      <w:r>
        <w:rPr>
          <w:rFonts w:ascii="Arial" w:hAnsi="Arial" w:cs="Arial"/>
          <w:sz w:val="21"/>
          <w:szCs w:val="21"/>
        </w:rPr>
        <w:lastRenderedPageBreak/>
        <w:t>Шырақтардың көрiнерлiк қозғалысы екi қозғалыстан құралады: тәулiктiк қозғалысы және жылдық қозғалы­сы. Бұдан басқа шырақтар өте баяу меншiктi қозғалыстарда болады, оларды соларға сәйкес тақырыптарды өткенде қарастырамыз. Шырақтардың тәулiктiк қозғалысы бiрың­ ғай: барлық шырақтар Темiрқазық жұлдызын шеңбер бойы­ мен бiрдей бұрыштық жылдамдықпен айнала қозғалады. Бұл көрiнерлiк қозғалыстың себебi – Жердiң өз осiнен айна</w:t>
      </w:r>
      <w:r>
        <w:rPr>
          <w:rFonts w:ascii="Times New Roman" w:hAnsi="Times New Roman"/>
          <w:sz w:val="21"/>
          <w:szCs w:val="21"/>
        </w:rPr>
        <w:t>-</w:t>
      </w:r>
      <w:r>
        <w:rPr>
          <w:rFonts w:ascii="Arial" w:hAnsi="Arial" w:cs="Arial"/>
          <w:sz w:val="21"/>
          <w:szCs w:val="21"/>
        </w:rPr>
        <w:t>ла қозғалуы болып табылады. Шырақ тәулiктiк көрiнерлiк қозғалысының бiр бөлiгiнде ғана (шырақтың тууынан батуына дейiнгi бөлiгi) көрiнуi мүмкiн (онда да бұл кез түнгi уақытқа сәйкес келсе). Егер көрiнетiн бөлiгi күндiзгi уақытқа сәйкес келсе – шырақ көрiнбейдi. Жердiң солтүстiк жартысында тұратын адам өз орнында аспанның оңтүстiк полюсына жақын бөлiгiндегi кейбiр жұлдыздарды ешқашан көре алмайды. Сонымен, түнi бойы аспанды бақылаған адам жұлдызды аспанның тек бiр бөлiгiн ғана көредi.</w:t>
      </w:r>
    </w:p>
    <w:p w:rsidR="003323E4" w:rsidRDefault="003323E4">
      <w:pPr>
        <w:widowControl w:val="0"/>
        <w:autoSpaceDE w:val="0"/>
        <w:autoSpaceDN w:val="0"/>
        <w:adjustRightInd w:val="0"/>
        <w:spacing w:after="0" w:line="1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5" w:lineRule="auto"/>
        <w:ind w:firstLine="397"/>
        <w:jc w:val="both"/>
        <w:rPr>
          <w:rFonts w:ascii="Times New Roman" w:hAnsi="Times New Roman"/>
          <w:sz w:val="24"/>
          <w:szCs w:val="24"/>
        </w:rPr>
      </w:pPr>
      <w:r>
        <w:rPr>
          <w:rFonts w:ascii="Arial" w:hAnsi="Arial" w:cs="Arial"/>
        </w:rPr>
        <w:t>Шырақтардың жылдық қозғалыстарында өзiндiк ерекшелiктер болуы мүмкiн. Мысалы, Күннiң жыл бой</w:t>
      </w:r>
      <w:r>
        <w:rPr>
          <w:rFonts w:ascii="Times New Roman" w:hAnsi="Times New Roman"/>
        </w:rPr>
        <w:t>-</w:t>
      </w:r>
      <w:r>
        <w:rPr>
          <w:rFonts w:ascii="Arial" w:hAnsi="Arial" w:cs="Arial"/>
        </w:rPr>
        <w:t>ына тәулiктiк көрiнерлiк қозғалысының жолының өзгеретiндiгiн байқау қиын емес. Бұның себебi, Күннiң центрi жұлдыздардың арасында жыл бойы орын ауысты</w:t>
      </w:r>
      <w:r>
        <w:rPr>
          <w:rFonts w:ascii="Times New Roman" w:hAnsi="Times New Roman"/>
        </w:rPr>
        <w:t>-</w:t>
      </w:r>
      <w:r>
        <w:rPr>
          <w:rFonts w:ascii="Arial" w:hAnsi="Arial" w:cs="Arial"/>
        </w:rPr>
        <w:t xml:space="preserve">рып шығады. Күннiң жылдық көрiнерлiк қозғалысының нақты себебi жыл бойына Жер Күндi орбита бойымен толық бiр айналып шығатындығында. Күннiң аспандағы көрiнерлiк жылдық қозғалысының жолы – </w:t>
      </w:r>
      <w:r>
        <w:rPr>
          <w:rFonts w:ascii="Arial" w:hAnsi="Arial" w:cs="Arial"/>
          <w:i/>
          <w:iCs/>
        </w:rPr>
        <w:t>эклиптика</w:t>
      </w:r>
      <w:r>
        <w:rPr>
          <w:rFonts w:ascii="Arial" w:hAnsi="Arial" w:cs="Arial"/>
        </w:rPr>
        <w:t xml:space="preserve"> </w:t>
      </w:r>
      <w:r>
        <w:rPr>
          <w:rFonts w:ascii="Times New Roman" w:hAnsi="Times New Roman"/>
        </w:rPr>
        <w:t>12</w:t>
      </w:r>
      <w:r>
        <w:rPr>
          <w:rFonts w:ascii="Arial" w:hAnsi="Arial" w:cs="Arial"/>
        </w:rPr>
        <w:t xml:space="preserve"> шоқжұлдызды кесiп өтедi. Бұл шоқжұлдыздар, көбiнесе жануар не жәндiктiң атымен аталатындықтан, </w:t>
      </w:r>
      <w:r>
        <w:rPr>
          <w:rFonts w:ascii="Arial" w:hAnsi="Arial" w:cs="Arial"/>
          <w:i/>
          <w:iCs/>
        </w:rPr>
        <w:t>зодиактық</w:t>
      </w:r>
      <w:r>
        <w:rPr>
          <w:rFonts w:ascii="Arial" w:hAnsi="Arial" w:cs="Arial"/>
        </w:rPr>
        <w:t xml:space="preserve"> </w:t>
      </w:r>
      <w:r>
        <w:rPr>
          <w:rFonts w:ascii="Arial" w:hAnsi="Arial" w:cs="Arial"/>
          <w:i/>
          <w:iCs/>
        </w:rPr>
        <w:t xml:space="preserve">шоқжұлдыздар </w:t>
      </w:r>
      <w:r>
        <w:rPr>
          <w:rFonts w:ascii="Arial" w:hAnsi="Arial" w:cs="Arial"/>
        </w:rPr>
        <w:t>(Грекше: «зоон» -</w:t>
      </w:r>
      <w:r>
        <w:rPr>
          <w:rFonts w:ascii="Arial" w:hAnsi="Arial" w:cs="Arial"/>
          <w:i/>
          <w:iCs/>
        </w:rPr>
        <w:t xml:space="preserve"> </w:t>
      </w:r>
      <w:r>
        <w:rPr>
          <w:rFonts w:ascii="Arial" w:hAnsi="Arial" w:cs="Arial"/>
        </w:rPr>
        <w:t>жануар)</w:t>
      </w:r>
      <w:r>
        <w:rPr>
          <w:rFonts w:ascii="Arial" w:hAnsi="Arial" w:cs="Arial"/>
          <w:i/>
          <w:iCs/>
        </w:rPr>
        <w:t xml:space="preserve"> </w:t>
      </w:r>
      <w:r>
        <w:rPr>
          <w:rFonts w:ascii="Arial" w:hAnsi="Arial" w:cs="Arial"/>
        </w:rPr>
        <w:t>деп аталады.</w:t>
      </w:r>
      <w:r>
        <w:rPr>
          <w:rFonts w:ascii="Arial" w:hAnsi="Arial" w:cs="Arial"/>
          <w:i/>
          <w:iCs/>
        </w:rPr>
        <w:t xml:space="preserve"> </w:t>
      </w:r>
      <w:r>
        <w:rPr>
          <w:rFonts w:ascii="Arial" w:hAnsi="Arial" w:cs="Arial"/>
        </w:rPr>
        <w:t>Осы көрiнерлiк қозғалыстың салдарынан Күннiң туу және бату нүктелерi қыстан жазға дейiнгi мерзiмде бiртiндеп солтүстiкке қарай ығысады. Жазғытұрым, тәулiк ауысқан сайын, талтүсте, Күннiң көтерiлу биiктiгi өседi, күндiзгi уақыт ұзарып, түнгi уақыт қысқарады. Жаздың ортасынан кейiн күн-шығыс және күнбатыс нүктелерi керi бағытта</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2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25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239" w:lineRule="auto"/>
        <w:jc w:val="both"/>
        <w:rPr>
          <w:rFonts w:ascii="Times New Roman" w:hAnsi="Times New Roman"/>
          <w:sz w:val="24"/>
          <w:szCs w:val="24"/>
        </w:rPr>
      </w:pPr>
      <w:bookmarkStart w:id="23" w:name="page51"/>
      <w:bookmarkEnd w:id="23"/>
      <w:r>
        <w:rPr>
          <w:rFonts w:ascii="Arial" w:hAnsi="Arial" w:cs="Arial"/>
          <w:sz w:val="24"/>
          <w:szCs w:val="24"/>
        </w:rPr>
        <w:lastRenderedPageBreak/>
        <w:t>ығыса бастайды, күндiзгi уақыттың ұзақтығы және Күн биiктiгi кеми бастайды, ал түннiң ұзақтығы ұзара бастай</w:t>
      </w:r>
      <w:r>
        <w:rPr>
          <w:rFonts w:ascii="Times New Roman" w:hAnsi="Times New Roman"/>
          <w:sz w:val="24"/>
          <w:szCs w:val="24"/>
        </w:rPr>
        <w:t>-</w:t>
      </w:r>
      <w:r>
        <w:rPr>
          <w:rFonts w:ascii="Arial" w:hAnsi="Arial" w:cs="Arial"/>
          <w:sz w:val="24"/>
          <w:szCs w:val="24"/>
        </w:rPr>
        <w:t>ды. Қыстың ортасынан кейiн (22 желтоқсаннан бастап) жоғарыда айтылған құбылыстар қайталанады.</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36" w:lineRule="auto"/>
        <w:ind w:firstLine="397"/>
        <w:jc w:val="both"/>
        <w:rPr>
          <w:rFonts w:ascii="Times New Roman" w:hAnsi="Times New Roman"/>
          <w:sz w:val="24"/>
          <w:szCs w:val="24"/>
        </w:rPr>
      </w:pPr>
      <w:r>
        <w:rPr>
          <w:rFonts w:ascii="Arial" w:hAnsi="Arial" w:cs="Arial"/>
          <w:sz w:val="24"/>
          <w:szCs w:val="24"/>
        </w:rPr>
        <w:t>Ай да аспанда зодиактық шоқжұлдыздарды аралап өтiп шығады, бiрақ аспанда толық айналымды Күннен анағұрлым тез, яғни 27</w:t>
      </w:r>
      <w:r>
        <w:rPr>
          <w:rFonts w:ascii="Times New Roman" w:hAnsi="Times New Roman"/>
          <w:sz w:val="27"/>
          <w:szCs w:val="27"/>
          <w:vertAlign w:val="superscript"/>
        </w:rPr>
        <w:t>о</w:t>
      </w:r>
      <w:r>
        <w:rPr>
          <w:rFonts w:ascii="Arial" w:hAnsi="Arial" w:cs="Arial"/>
          <w:sz w:val="24"/>
          <w:szCs w:val="24"/>
        </w:rPr>
        <w:t>, 32 тәулiкте жасайды.</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Pr="00F64517" w:rsidRDefault="00281624">
      <w:pPr>
        <w:widowControl w:val="0"/>
        <w:overflowPunct w:val="0"/>
        <w:autoSpaceDE w:val="0"/>
        <w:autoSpaceDN w:val="0"/>
        <w:adjustRightInd w:val="0"/>
        <w:spacing w:after="0" w:line="298" w:lineRule="auto"/>
        <w:ind w:firstLine="397"/>
        <w:jc w:val="both"/>
        <w:rPr>
          <w:rFonts w:ascii="Times New Roman" w:hAnsi="Times New Roman"/>
          <w:sz w:val="24"/>
          <w:szCs w:val="24"/>
          <w:lang w:val="ru-RU"/>
        </w:rPr>
      </w:pPr>
      <w:r>
        <w:rPr>
          <w:rFonts w:ascii="Arial" w:hAnsi="Arial" w:cs="Arial"/>
          <w:sz w:val="21"/>
          <w:szCs w:val="21"/>
        </w:rPr>
        <w:t>Ертеден берi зодиактық шоқжұлдыздардың iшiнде орны тұрақсыз жұлдыздар бар екендiгi байқалған. Оларға «</w:t>
      </w:r>
      <w:r>
        <w:rPr>
          <w:rFonts w:ascii="Arial" w:hAnsi="Arial" w:cs="Arial"/>
          <w:i/>
          <w:iCs/>
          <w:sz w:val="21"/>
          <w:szCs w:val="21"/>
        </w:rPr>
        <w:t>пла</w:t>
      </w:r>
      <w:r>
        <w:rPr>
          <w:rFonts w:ascii="Times New Roman" w:hAnsi="Times New Roman"/>
          <w:i/>
          <w:iCs/>
          <w:sz w:val="21"/>
          <w:szCs w:val="21"/>
        </w:rPr>
        <w:t>-</w:t>
      </w:r>
      <w:r>
        <w:rPr>
          <w:rFonts w:ascii="Arial" w:hAnsi="Arial" w:cs="Arial"/>
          <w:i/>
          <w:iCs/>
          <w:sz w:val="21"/>
          <w:szCs w:val="21"/>
        </w:rPr>
        <w:t xml:space="preserve">нета» </w:t>
      </w:r>
      <w:r>
        <w:rPr>
          <w:rFonts w:ascii="Arial" w:hAnsi="Arial" w:cs="Arial"/>
          <w:sz w:val="21"/>
          <w:szCs w:val="21"/>
        </w:rPr>
        <w:t>деген ат қойылды</w:t>
      </w:r>
      <w:r>
        <w:rPr>
          <w:rFonts w:ascii="Arial" w:hAnsi="Arial" w:cs="Arial"/>
          <w:i/>
          <w:iCs/>
          <w:sz w:val="21"/>
          <w:szCs w:val="21"/>
        </w:rPr>
        <w:t xml:space="preserve"> </w:t>
      </w:r>
      <w:r>
        <w:rPr>
          <w:rFonts w:ascii="Arial" w:hAnsi="Arial" w:cs="Arial"/>
          <w:sz w:val="21"/>
          <w:szCs w:val="21"/>
        </w:rPr>
        <w:t>(«</w:t>
      </w:r>
      <w:r>
        <w:rPr>
          <w:rFonts w:ascii="Arial" w:hAnsi="Arial" w:cs="Arial"/>
          <w:i/>
          <w:iCs/>
          <w:sz w:val="21"/>
          <w:szCs w:val="21"/>
        </w:rPr>
        <w:t xml:space="preserve">қыдырма» </w:t>
      </w:r>
      <w:r>
        <w:rPr>
          <w:rFonts w:ascii="Arial" w:hAnsi="Arial" w:cs="Arial"/>
          <w:sz w:val="21"/>
          <w:szCs w:val="21"/>
        </w:rPr>
        <w:t>–</w:t>
      </w:r>
      <w:r>
        <w:rPr>
          <w:rFonts w:ascii="Arial" w:hAnsi="Arial" w:cs="Arial"/>
          <w:i/>
          <w:iCs/>
          <w:sz w:val="21"/>
          <w:szCs w:val="21"/>
        </w:rPr>
        <w:t xml:space="preserve"> </w:t>
      </w:r>
      <w:r>
        <w:rPr>
          <w:rFonts w:ascii="Arial" w:hAnsi="Arial" w:cs="Arial"/>
          <w:sz w:val="21"/>
          <w:szCs w:val="21"/>
        </w:rPr>
        <w:t>деген мағынаны</w:t>
      </w:r>
      <w:r>
        <w:rPr>
          <w:rFonts w:ascii="Arial" w:hAnsi="Arial" w:cs="Arial"/>
          <w:i/>
          <w:iCs/>
          <w:sz w:val="21"/>
          <w:szCs w:val="21"/>
        </w:rPr>
        <w:t xml:space="preserve"> </w:t>
      </w:r>
      <w:r>
        <w:rPr>
          <w:rFonts w:ascii="Arial" w:hAnsi="Arial" w:cs="Arial"/>
          <w:sz w:val="21"/>
          <w:szCs w:val="21"/>
        </w:rPr>
        <w:t xml:space="preserve">бiлдiредi). </w:t>
      </w:r>
      <w:r w:rsidRPr="00F64517">
        <w:rPr>
          <w:rFonts w:ascii="Arial" w:hAnsi="Arial" w:cs="Arial"/>
          <w:sz w:val="21"/>
          <w:szCs w:val="21"/>
          <w:lang w:val="ru-RU"/>
        </w:rPr>
        <w:t>Ертеден планеталардың бесеу</w:t>
      </w:r>
      <w:r>
        <w:rPr>
          <w:rFonts w:ascii="Arial" w:hAnsi="Arial" w:cs="Arial"/>
          <w:sz w:val="21"/>
          <w:szCs w:val="21"/>
        </w:rPr>
        <w:t>i</w:t>
      </w:r>
      <w:r w:rsidRPr="00F64517">
        <w:rPr>
          <w:rFonts w:ascii="Arial" w:hAnsi="Arial" w:cs="Arial"/>
          <w:sz w:val="21"/>
          <w:szCs w:val="21"/>
          <w:lang w:val="ru-RU"/>
        </w:rPr>
        <w:t xml:space="preserve"> ғана белг</w:t>
      </w:r>
      <w:r>
        <w:rPr>
          <w:rFonts w:ascii="Arial" w:hAnsi="Arial" w:cs="Arial"/>
          <w:sz w:val="21"/>
          <w:szCs w:val="21"/>
        </w:rPr>
        <w:t>i</w:t>
      </w:r>
      <w:r w:rsidRPr="00F64517">
        <w:rPr>
          <w:rFonts w:ascii="Arial" w:hAnsi="Arial" w:cs="Arial"/>
          <w:sz w:val="21"/>
          <w:szCs w:val="21"/>
          <w:lang w:val="ru-RU"/>
        </w:rPr>
        <w:t>л</w:t>
      </w:r>
      <w:r>
        <w:rPr>
          <w:rFonts w:ascii="Arial" w:hAnsi="Arial" w:cs="Arial"/>
          <w:sz w:val="21"/>
          <w:szCs w:val="21"/>
        </w:rPr>
        <w:t>i</w:t>
      </w:r>
      <w:r w:rsidRPr="00F64517">
        <w:rPr>
          <w:rFonts w:ascii="Arial" w:hAnsi="Arial" w:cs="Arial"/>
          <w:sz w:val="21"/>
          <w:szCs w:val="21"/>
          <w:lang w:val="ru-RU"/>
        </w:rPr>
        <w:t xml:space="preserve"> болатын: Меркурий, Шолпан, Марс, Юпитер, Сатурн. Х</w:t>
      </w:r>
      <w:r>
        <w:rPr>
          <w:rFonts w:ascii="Arial" w:hAnsi="Arial" w:cs="Arial"/>
          <w:sz w:val="21"/>
          <w:szCs w:val="21"/>
        </w:rPr>
        <w:t>V</w:t>
      </w:r>
      <w:r w:rsidRPr="00F64517">
        <w:rPr>
          <w:rFonts w:ascii="Arial" w:hAnsi="Arial" w:cs="Arial"/>
          <w:sz w:val="21"/>
          <w:szCs w:val="21"/>
          <w:lang w:val="ru-RU"/>
        </w:rPr>
        <w:t>11 ғасырдан кей</w:t>
      </w:r>
      <w:r>
        <w:rPr>
          <w:rFonts w:ascii="Arial" w:hAnsi="Arial" w:cs="Arial"/>
          <w:sz w:val="21"/>
          <w:szCs w:val="21"/>
        </w:rPr>
        <w:t>i</w:t>
      </w:r>
      <w:r w:rsidRPr="00F64517">
        <w:rPr>
          <w:rFonts w:ascii="Arial" w:hAnsi="Arial" w:cs="Arial"/>
          <w:sz w:val="21"/>
          <w:szCs w:val="21"/>
          <w:lang w:val="ru-RU"/>
        </w:rPr>
        <w:t>нг</w:t>
      </w:r>
      <w:r>
        <w:rPr>
          <w:rFonts w:ascii="Arial" w:hAnsi="Arial" w:cs="Arial"/>
          <w:sz w:val="21"/>
          <w:szCs w:val="21"/>
        </w:rPr>
        <w:t>i</w:t>
      </w:r>
      <w:r w:rsidRPr="00F64517">
        <w:rPr>
          <w:rFonts w:ascii="Arial" w:hAnsi="Arial" w:cs="Arial"/>
          <w:sz w:val="21"/>
          <w:szCs w:val="21"/>
          <w:lang w:val="ru-RU"/>
        </w:rPr>
        <w:t xml:space="preserve"> уақытта тағы үш планета ашылды: Уран, Нептун, Плутон. Күн және Ай тәул</w:t>
      </w:r>
      <w:r>
        <w:rPr>
          <w:rFonts w:ascii="Arial" w:hAnsi="Arial" w:cs="Arial"/>
          <w:sz w:val="21"/>
          <w:szCs w:val="21"/>
        </w:rPr>
        <w:t>i</w:t>
      </w:r>
      <w:r w:rsidRPr="00F64517">
        <w:rPr>
          <w:rFonts w:ascii="Arial" w:hAnsi="Arial" w:cs="Arial"/>
          <w:sz w:val="21"/>
          <w:szCs w:val="21"/>
          <w:lang w:val="ru-RU"/>
        </w:rPr>
        <w:t>кт</w:t>
      </w:r>
      <w:r>
        <w:rPr>
          <w:rFonts w:ascii="Arial" w:hAnsi="Arial" w:cs="Arial"/>
          <w:sz w:val="21"/>
          <w:szCs w:val="21"/>
        </w:rPr>
        <w:t>i</w:t>
      </w:r>
      <w:r w:rsidRPr="00F64517">
        <w:rPr>
          <w:rFonts w:ascii="Arial" w:hAnsi="Arial" w:cs="Arial"/>
          <w:sz w:val="21"/>
          <w:szCs w:val="21"/>
          <w:lang w:val="ru-RU"/>
        </w:rPr>
        <w:t>к көр</w:t>
      </w:r>
      <w:r>
        <w:rPr>
          <w:rFonts w:ascii="Arial" w:hAnsi="Arial" w:cs="Arial"/>
          <w:sz w:val="21"/>
          <w:szCs w:val="21"/>
        </w:rPr>
        <w:t>i</w:t>
      </w:r>
      <w:r w:rsidRPr="00F64517">
        <w:rPr>
          <w:rFonts w:ascii="Arial" w:hAnsi="Arial" w:cs="Arial"/>
          <w:sz w:val="21"/>
          <w:szCs w:val="21"/>
          <w:lang w:val="ru-RU"/>
        </w:rPr>
        <w:t>нерл</w:t>
      </w:r>
      <w:r>
        <w:rPr>
          <w:rFonts w:ascii="Arial" w:hAnsi="Arial" w:cs="Arial"/>
          <w:sz w:val="21"/>
          <w:szCs w:val="21"/>
        </w:rPr>
        <w:t>i</w:t>
      </w:r>
      <w:r w:rsidRPr="00F64517">
        <w:rPr>
          <w:rFonts w:ascii="Arial" w:hAnsi="Arial" w:cs="Arial"/>
          <w:sz w:val="21"/>
          <w:szCs w:val="21"/>
          <w:lang w:val="ru-RU"/>
        </w:rPr>
        <w:t>к қозғалысында шығыстан батысқа қарай орын ауыстырса, жылдық көр</w:t>
      </w:r>
      <w:r>
        <w:rPr>
          <w:rFonts w:ascii="Arial" w:hAnsi="Arial" w:cs="Arial"/>
          <w:sz w:val="21"/>
          <w:szCs w:val="21"/>
        </w:rPr>
        <w:t>i</w:t>
      </w:r>
      <w:r w:rsidRPr="00F64517">
        <w:rPr>
          <w:rFonts w:ascii="Arial" w:hAnsi="Arial" w:cs="Arial"/>
          <w:sz w:val="21"/>
          <w:szCs w:val="21"/>
          <w:lang w:val="ru-RU"/>
        </w:rPr>
        <w:t>нерл</w:t>
      </w:r>
      <w:r>
        <w:rPr>
          <w:rFonts w:ascii="Arial" w:hAnsi="Arial" w:cs="Arial"/>
          <w:sz w:val="21"/>
          <w:szCs w:val="21"/>
        </w:rPr>
        <w:t>i</w:t>
      </w:r>
      <w:r w:rsidRPr="00F64517">
        <w:rPr>
          <w:rFonts w:ascii="Arial" w:hAnsi="Arial" w:cs="Arial"/>
          <w:sz w:val="21"/>
          <w:szCs w:val="21"/>
          <w:lang w:val="ru-RU"/>
        </w:rPr>
        <w:t>к орын ауыстыруы, кер</w:t>
      </w:r>
      <w:r>
        <w:rPr>
          <w:rFonts w:ascii="Arial" w:hAnsi="Arial" w:cs="Arial"/>
          <w:sz w:val="21"/>
          <w:szCs w:val="21"/>
        </w:rPr>
        <w:t>i</w:t>
      </w:r>
      <w:r w:rsidRPr="00F64517">
        <w:rPr>
          <w:rFonts w:ascii="Arial" w:hAnsi="Arial" w:cs="Arial"/>
          <w:sz w:val="21"/>
          <w:szCs w:val="21"/>
          <w:lang w:val="ru-RU"/>
        </w:rPr>
        <w:t>с</w:t>
      </w:r>
      <w:r>
        <w:rPr>
          <w:rFonts w:ascii="Arial" w:hAnsi="Arial" w:cs="Arial"/>
          <w:sz w:val="21"/>
          <w:szCs w:val="21"/>
        </w:rPr>
        <w:t>i</w:t>
      </w:r>
      <w:r w:rsidRPr="00F64517">
        <w:rPr>
          <w:rFonts w:ascii="Arial" w:hAnsi="Arial" w:cs="Arial"/>
          <w:sz w:val="21"/>
          <w:szCs w:val="21"/>
          <w:lang w:val="ru-RU"/>
        </w:rPr>
        <w:t>нше, батыстан шығысқа қарай, б</w:t>
      </w:r>
      <w:r>
        <w:rPr>
          <w:rFonts w:ascii="Arial" w:hAnsi="Arial" w:cs="Arial"/>
          <w:sz w:val="21"/>
          <w:szCs w:val="21"/>
        </w:rPr>
        <w:t>i</w:t>
      </w:r>
      <w:r w:rsidRPr="00F64517">
        <w:rPr>
          <w:rFonts w:ascii="Arial" w:hAnsi="Arial" w:cs="Arial"/>
          <w:sz w:val="21"/>
          <w:szCs w:val="21"/>
          <w:lang w:val="ru-RU"/>
        </w:rPr>
        <w:t>рақ та өте баяу жүред</w:t>
      </w:r>
      <w:r>
        <w:rPr>
          <w:rFonts w:ascii="Arial" w:hAnsi="Arial" w:cs="Arial"/>
          <w:sz w:val="21"/>
          <w:szCs w:val="21"/>
        </w:rPr>
        <w:t>i</w:t>
      </w:r>
      <w:r w:rsidRPr="00F64517">
        <w:rPr>
          <w:rFonts w:ascii="Arial" w:hAnsi="Arial" w:cs="Arial"/>
          <w:sz w:val="21"/>
          <w:szCs w:val="21"/>
          <w:lang w:val="ru-RU"/>
        </w:rPr>
        <w:t xml:space="preserve">. Планеталардың жұлдыздар </w:t>
      </w:r>
      <w:r>
        <w:rPr>
          <w:rFonts w:ascii="Arial" w:hAnsi="Arial" w:cs="Arial"/>
          <w:sz w:val="21"/>
          <w:szCs w:val="21"/>
        </w:rPr>
        <w:t>i</w:t>
      </w:r>
      <w:r w:rsidRPr="00F64517">
        <w:rPr>
          <w:rFonts w:ascii="Arial" w:hAnsi="Arial" w:cs="Arial"/>
          <w:sz w:val="21"/>
          <w:szCs w:val="21"/>
          <w:lang w:val="ru-RU"/>
        </w:rPr>
        <w:t>ш</w:t>
      </w:r>
      <w:r>
        <w:rPr>
          <w:rFonts w:ascii="Arial" w:hAnsi="Arial" w:cs="Arial"/>
          <w:sz w:val="21"/>
          <w:szCs w:val="21"/>
        </w:rPr>
        <w:t>i</w:t>
      </w:r>
      <w:r w:rsidRPr="00F64517">
        <w:rPr>
          <w:rFonts w:ascii="Arial" w:hAnsi="Arial" w:cs="Arial"/>
          <w:sz w:val="21"/>
          <w:szCs w:val="21"/>
          <w:lang w:val="ru-RU"/>
        </w:rPr>
        <w:t>ндег</w:t>
      </w:r>
      <w:r>
        <w:rPr>
          <w:rFonts w:ascii="Arial" w:hAnsi="Arial" w:cs="Arial"/>
          <w:sz w:val="21"/>
          <w:szCs w:val="21"/>
        </w:rPr>
        <w:t>i</w:t>
      </w:r>
      <w:r w:rsidRPr="00F64517">
        <w:rPr>
          <w:rFonts w:ascii="Arial" w:hAnsi="Arial" w:cs="Arial"/>
          <w:sz w:val="21"/>
          <w:szCs w:val="21"/>
          <w:lang w:val="ru-RU"/>
        </w:rPr>
        <w:t xml:space="preserve"> көр</w:t>
      </w:r>
      <w:r>
        <w:rPr>
          <w:rFonts w:ascii="Arial" w:hAnsi="Arial" w:cs="Arial"/>
          <w:sz w:val="21"/>
          <w:szCs w:val="21"/>
        </w:rPr>
        <w:t>i</w:t>
      </w:r>
      <w:r w:rsidRPr="00F64517">
        <w:rPr>
          <w:rFonts w:ascii="Arial" w:hAnsi="Arial" w:cs="Arial"/>
          <w:sz w:val="21"/>
          <w:szCs w:val="21"/>
          <w:lang w:val="ru-RU"/>
        </w:rPr>
        <w:t>нерл</w:t>
      </w:r>
      <w:r>
        <w:rPr>
          <w:rFonts w:ascii="Arial" w:hAnsi="Arial" w:cs="Arial"/>
          <w:sz w:val="21"/>
          <w:szCs w:val="21"/>
        </w:rPr>
        <w:t>i</w:t>
      </w:r>
      <w:r w:rsidRPr="00F64517">
        <w:rPr>
          <w:rFonts w:ascii="Arial" w:hAnsi="Arial" w:cs="Arial"/>
          <w:sz w:val="21"/>
          <w:szCs w:val="21"/>
          <w:lang w:val="ru-RU"/>
        </w:rPr>
        <w:t>к орын ауыстыруы күрдел</w:t>
      </w:r>
      <w:r>
        <w:rPr>
          <w:rFonts w:ascii="Arial" w:hAnsi="Arial" w:cs="Arial"/>
          <w:sz w:val="21"/>
          <w:szCs w:val="21"/>
        </w:rPr>
        <w:t>i</w:t>
      </w:r>
      <w:r w:rsidRPr="00F64517">
        <w:rPr>
          <w:rFonts w:ascii="Arial" w:hAnsi="Arial" w:cs="Arial"/>
          <w:sz w:val="21"/>
          <w:szCs w:val="21"/>
          <w:lang w:val="ru-RU"/>
        </w:rPr>
        <w:t>рек және баяуырақ болып, ек</w:t>
      </w:r>
      <w:r>
        <w:rPr>
          <w:rFonts w:ascii="Arial" w:hAnsi="Arial" w:cs="Arial"/>
          <w:sz w:val="21"/>
          <w:szCs w:val="21"/>
        </w:rPr>
        <w:t>i</w:t>
      </w:r>
      <w:r w:rsidRPr="00F64517">
        <w:rPr>
          <w:rFonts w:ascii="Arial" w:hAnsi="Arial" w:cs="Arial"/>
          <w:sz w:val="21"/>
          <w:szCs w:val="21"/>
          <w:lang w:val="ru-RU"/>
        </w:rPr>
        <w:t xml:space="preserve"> бөл</w:t>
      </w:r>
      <w:r>
        <w:rPr>
          <w:rFonts w:ascii="Arial" w:hAnsi="Arial" w:cs="Arial"/>
          <w:sz w:val="21"/>
          <w:szCs w:val="21"/>
        </w:rPr>
        <w:t>i</w:t>
      </w:r>
      <w:r w:rsidRPr="00F64517">
        <w:rPr>
          <w:rFonts w:ascii="Arial" w:hAnsi="Arial" w:cs="Arial"/>
          <w:sz w:val="21"/>
          <w:szCs w:val="21"/>
          <w:lang w:val="ru-RU"/>
        </w:rPr>
        <w:t>ктен – тура және кер</w:t>
      </w:r>
      <w:r>
        <w:rPr>
          <w:rFonts w:ascii="Arial" w:hAnsi="Arial" w:cs="Arial"/>
          <w:sz w:val="21"/>
          <w:szCs w:val="21"/>
        </w:rPr>
        <w:t>i</w:t>
      </w:r>
      <w:r w:rsidRPr="00F64517">
        <w:rPr>
          <w:rFonts w:ascii="Arial" w:hAnsi="Arial" w:cs="Arial"/>
          <w:sz w:val="21"/>
          <w:szCs w:val="21"/>
          <w:lang w:val="ru-RU"/>
        </w:rPr>
        <w:t xml:space="preserve"> (</w:t>
      </w:r>
      <w:r w:rsidRPr="00F64517">
        <w:rPr>
          <w:rFonts w:ascii="Arial" w:hAnsi="Arial" w:cs="Arial"/>
          <w:i/>
          <w:iCs/>
          <w:sz w:val="21"/>
          <w:szCs w:val="21"/>
          <w:lang w:val="ru-RU"/>
        </w:rPr>
        <w:t>ша</w:t>
      </w:r>
      <w:r w:rsidRPr="00F64517">
        <w:rPr>
          <w:rFonts w:ascii="Times New Roman" w:hAnsi="Times New Roman"/>
          <w:i/>
          <w:iCs/>
          <w:sz w:val="21"/>
          <w:szCs w:val="21"/>
          <w:lang w:val="ru-RU"/>
        </w:rPr>
        <w:t>-</w:t>
      </w:r>
      <w:r w:rsidRPr="00F64517">
        <w:rPr>
          <w:rFonts w:ascii="Arial" w:hAnsi="Arial" w:cs="Arial"/>
          <w:i/>
          <w:iCs/>
          <w:sz w:val="21"/>
          <w:szCs w:val="21"/>
          <w:lang w:val="ru-RU"/>
        </w:rPr>
        <w:t xml:space="preserve">лыс қозғалысы </w:t>
      </w:r>
      <w:r w:rsidRPr="00F64517">
        <w:rPr>
          <w:rFonts w:ascii="Arial" w:hAnsi="Arial" w:cs="Arial"/>
          <w:sz w:val="21"/>
          <w:szCs w:val="21"/>
          <w:lang w:val="ru-RU"/>
        </w:rPr>
        <w:t>–[24,25])</w:t>
      </w:r>
      <w:r w:rsidRPr="00F64517">
        <w:rPr>
          <w:rFonts w:ascii="Arial" w:hAnsi="Arial" w:cs="Arial"/>
          <w:i/>
          <w:iCs/>
          <w:sz w:val="21"/>
          <w:szCs w:val="21"/>
          <w:lang w:val="ru-RU"/>
        </w:rPr>
        <w:t xml:space="preserve"> </w:t>
      </w:r>
      <w:r w:rsidRPr="00F64517">
        <w:rPr>
          <w:rFonts w:ascii="Arial" w:hAnsi="Arial" w:cs="Arial"/>
          <w:sz w:val="21"/>
          <w:szCs w:val="21"/>
          <w:lang w:val="ru-RU"/>
        </w:rPr>
        <w:t>қозғалыстардан құралады.</w:t>
      </w:r>
      <w:r w:rsidRPr="00F64517">
        <w:rPr>
          <w:rFonts w:ascii="Arial" w:hAnsi="Arial" w:cs="Arial"/>
          <w:i/>
          <w:iCs/>
          <w:sz w:val="21"/>
          <w:szCs w:val="21"/>
          <w:lang w:val="ru-RU"/>
        </w:rPr>
        <w:t xml:space="preserve"> </w:t>
      </w:r>
      <w:r w:rsidRPr="00F64517">
        <w:rPr>
          <w:rFonts w:ascii="Arial" w:hAnsi="Arial" w:cs="Arial"/>
          <w:sz w:val="21"/>
          <w:szCs w:val="21"/>
          <w:lang w:val="ru-RU"/>
        </w:rPr>
        <w:t>Тура</w:t>
      </w:r>
      <w:r w:rsidRPr="00F64517">
        <w:rPr>
          <w:rFonts w:ascii="Arial" w:hAnsi="Arial" w:cs="Arial"/>
          <w:i/>
          <w:iCs/>
          <w:sz w:val="21"/>
          <w:szCs w:val="21"/>
          <w:lang w:val="ru-RU"/>
        </w:rPr>
        <w:t xml:space="preserve"> </w:t>
      </w:r>
      <w:r w:rsidRPr="00F64517">
        <w:rPr>
          <w:rFonts w:ascii="Arial" w:hAnsi="Arial" w:cs="Arial"/>
          <w:sz w:val="21"/>
          <w:szCs w:val="21"/>
          <w:lang w:val="ru-RU"/>
        </w:rPr>
        <w:t>қозғалысы батыстан шығысқа қарай болса да, кер</w:t>
      </w:r>
      <w:r>
        <w:rPr>
          <w:rFonts w:ascii="Arial" w:hAnsi="Arial" w:cs="Arial"/>
          <w:sz w:val="21"/>
          <w:szCs w:val="21"/>
        </w:rPr>
        <w:t>i</w:t>
      </w:r>
      <w:r w:rsidRPr="00F64517">
        <w:rPr>
          <w:rFonts w:ascii="Arial" w:hAnsi="Arial" w:cs="Arial"/>
          <w:sz w:val="21"/>
          <w:szCs w:val="21"/>
          <w:lang w:val="ru-RU"/>
        </w:rPr>
        <w:t xml:space="preserve"> қозғалыс болатын учаскелер бар. Басқа аспан денелер</w:t>
      </w:r>
      <w:r>
        <w:rPr>
          <w:rFonts w:ascii="Arial" w:hAnsi="Arial" w:cs="Arial"/>
          <w:sz w:val="21"/>
          <w:szCs w:val="21"/>
        </w:rPr>
        <w:t>i</w:t>
      </w:r>
      <w:r w:rsidRPr="00F64517">
        <w:rPr>
          <w:rFonts w:ascii="Arial" w:hAnsi="Arial" w:cs="Arial"/>
          <w:sz w:val="21"/>
          <w:szCs w:val="21"/>
          <w:lang w:val="ru-RU"/>
        </w:rPr>
        <w:t>н</w:t>
      </w:r>
      <w:r>
        <w:rPr>
          <w:rFonts w:ascii="Arial" w:hAnsi="Arial" w:cs="Arial"/>
          <w:sz w:val="21"/>
          <w:szCs w:val="21"/>
        </w:rPr>
        <w:t>i</w:t>
      </w:r>
      <w:r w:rsidRPr="00F64517">
        <w:rPr>
          <w:rFonts w:ascii="Arial" w:hAnsi="Arial" w:cs="Arial"/>
          <w:sz w:val="21"/>
          <w:szCs w:val="21"/>
          <w:lang w:val="ru-RU"/>
        </w:rPr>
        <w:t xml:space="preserve">ң </w:t>
      </w:r>
      <w:r>
        <w:rPr>
          <w:rFonts w:ascii="Arial" w:hAnsi="Arial" w:cs="Arial"/>
          <w:sz w:val="21"/>
          <w:szCs w:val="21"/>
        </w:rPr>
        <w:t>i</w:t>
      </w:r>
      <w:r w:rsidRPr="00F64517">
        <w:rPr>
          <w:rFonts w:ascii="Arial" w:hAnsi="Arial" w:cs="Arial"/>
          <w:sz w:val="21"/>
          <w:szCs w:val="21"/>
          <w:lang w:val="ru-RU"/>
        </w:rPr>
        <w:t>ш</w:t>
      </w:r>
      <w:r>
        <w:rPr>
          <w:rFonts w:ascii="Arial" w:hAnsi="Arial" w:cs="Arial"/>
          <w:sz w:val="21"/>
          <w:szCs w:val="21"/>
        </w:rPr>
        <w:t>i</w:t>
      </w:r>
      <w:r w:rsidRPr="00F64517">
        <w:rPr>
          <w:rFonts w:ascii="Arial" w:hAnsi="Arial" w:cs="Arial"/>
          <w:sz w:val="21"/>
          <w:szCs w:val="21"/>
          <w:lang w:val="ru-RU"/>
        </w:rPr>
        <w:t>нде тек астероидтар мен кометалардың көр</w:t>
      </w:r>
      <w:r>
        <w:rPr>
          <w:rFonts w:ascii="Arial" w:hAnsi="Arial" w:cs="Arial"/>
          <w:sz w:val="21"/>
          <w:szCs w:val="21"/>
        </w:rPr>
        <w:t>i</w:t>
      </w:r>
      <w:r w:rsidRPr="00F64517">
        <w:rPr>
          <w:rFonts w:ascii="Arial" w:hAnsi="Arial" w:cs="Arial"/>
          <w:sz w:val="21"/>
          <w:szCs w:val="21"/>
          <w:lang w:val="ru-RU"/>
        </w:rPr>
        <w:t>нерл</w:t>
      </w:r>
      <w:r>
        <w:rPr>
          <w:rFonts w:ascii="Arial" w:hAnsi="Arial" w:cs="Arial"/>
          <w:sz w:val="21"/>
          <w:szCs w:val="21"/>
        </w:rPr>
        <w:t>i</w:t>
      </w:r>
      <w:r w:rsidRPr="00F64517">
        <w:rPr>
          <w:rFonts w:ascii="Arial" w:hAnsi="Arial" w:cs="Arial"/>
          <w:sz w:val="21"/>
          <w:szCs w:val="21"/>
          <w:lang w:val="ru-RU"/>
        </w:rPr>
        <w:t>к қозғалысы ғана планеталард</w:t>
      </w:r>
      <w:r>
        <w:rPr>
          <w:rFonts w:ascii="Arial" w:hAnsi="Arial" w:cs="Arial"/>
          <w:sz w:val="21"/>
          <w:szCs w:val="21"/>
        </w:rPr>
        <w:t>i</w:t>
      </w:r>
      <w:r w:rsidRPr="00F64517">
        <w:rPr>
          <w:rFonts w:ascii="Arial" w:hAnsi="Arial" w:cs="Arial"/>
          <w:sz w:val="21"/>
          <w:szCs w:val="21"/>
          <w:lang w:val="ru-RU"/>
        </w:rPr>
        <w:t>к</w:t>
      </w:r>
      <w:r>
        <w:rPr>
          <w:rFonts w:ascii="Arial" w:hAnsi="Arial" w:cs="Arial"/>
          <w:sz w:val="21"/>
          <w:szCs w:val="21"/>
        </w:rPr>
        <w:t>i</w:t>
      </w:r>
      <w:r w:rsidRPr="00F64517">
        <w:rPr>
          <w:rFonts w:ascii="Arial" w:hAnsi="Arial" w:cs="Arial"/>
          <w:sz w:val="21"/>
          <w:szCs w:val="21"/>
          <w:lang w:val="ru-RU"/>
        </w:rPr>
        <w:t>ндей болады.</w:t>
      </w:r>
    </w:p>
    <w:p w:rsidR="003323E4" w:rsidRPr="00F64517" w:rsidRDefault="003323E4">
      <w:pPr>
        <w:widowControl w:val="0"/>
        <w:autoSpaceDE w:val="0"/>
        <w:autoSpaceDN w:val="0"/>
        <w:adjustRightInd w:val="0"/>
        <w:spacing w:after="0" w:line="220"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59" w:lineRule="auto"/>
        <w:ind w:left="2640" w:right="120" w:hanging="2514"/>
        <w:rPr>
          <w:rFonts w:ascii="Times New Roman" w:hAnsi="Times New Roman"/>
          <w:sz w:val="24"/>
          <w:szCs w:val="24"/>
          <w:lang w:val="ru-RU"/>
        </w:rPr>
      </w:pPr>
      <w:r w:rsidRPr="00F64517">
        <w:rPr>
          <w:rFonts w:ascii="Arial" w:hAnsi="Arial" w:cs="Arial"/>
          <w:b/>
          <w:bCs/>
          <w:i/>
          <w:iCs/>
          <w:sz w:val="24"/>
          <w:szCs w:val="24"/>
          <w:lang w:val="ru-RU"/>
        </w:rPr>
        <w:t>§3. Жұлдызды аспанда шоқжұлдыздарды тауып үйрену әд</w:t>
      </w:r>
      <w:r>
        <w:rPr>
          <w:rFonts w:ascii="Arial" w:hAnsi="Arial" w:cs="Arial"/>
          <w:b/>
          <w:bCs/>
          <w:i/>
          <w:iCs/>
          <w:sz w:val="24"/>
          <w:szCs w:val="24"/>
        </w:rPr>
        <w:t>i</w:t>
      </w:r>
      <w:r w:rsidRPr="00F64517">
        <w:rPr>
          <w:rFonts w:ascii="Arial" w:hAnsi="Arial" w:cs="Arial"/>
          <w:b/>
          <w:bCs/>
          <w:i/>
          <w:iCs/>
          <w:sz w:val="24"/>
          <w:szCs w:val="24"/>
          <w:lang w:val="ru-RU"/>
        </w:rPr>
        <w:t>стер</w:t>
      </w:r>
      <w:r>
        <w:rPr>
          <w:rFonts w:ascii="Arial" w:hAnsi="Arial" w:cs="Arial"/>
          <w:b/>
          <w:bCs/>
          <w:i/>
          <w:iCs/>
          <w:sz w:val="24"/>
          <w:szCs w:val="24"/>
        </w:rPr>
        <w:t>i</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307" w:lineRule="auto"/>
        <w:ind w:firstLine="397"/>
        <w:jc w:val="both"/>
        <w:rPr>
          <w:rFonts w:ascii="Times New Roman" w:hAnsi="Times New Roman"/>
          <w:sz w:val="24"/>
          <w:szCs w:val="24"/>
          <w:lang w:val="ru-RU"/>
        </w:rPr>
      </w:pPr>
      <w:r w:rsidRPr="00F64517">
        <w:rPr>
          <w:rFonts w:ascii="Arial" w:hAnsi="Arial" w:cs="Arial"/>
          <w:sz w:val="21"/>
          <w:szCs w:val="21"/>
          <w:lang w:val="ru-RU"/>
        </w:rPr>
        <w:t>Осы параграфта қарастыратын нег</w:t>
      </w:r>
      <w:r>
        <w:rPr>
          <w:rFonts w:ascii="Arial" w:hAnsi="Arial" w:cs="Arial"/>
          <w:sz w:val="21"/>
          <w:szCs w:val="21"/>
        </w:rPr>
        <w:t>i</w:t>
      </w:r>
      <w:r w:rsidRPr="00F64517">
        <w:rPr>
          <w:rFonts w:ascii="Arial" w:hAnsi="Arial" w:cs="Arial"/>
          <w:sz w:val="21"/>
          <w:szCs w:val="21"/>
          <w:lang w:val="ru-RU"/>
        </w:rPr>
        <w:t>зг</w:t>
      </w:r>
      <w:r>
        <w:rPr>
          <w:rFonts w:ascii="Arial" w:hAnsi="Arial" w:cs="Arial"/>
          <w:sz w:val="21"/>
          <w:szCs w:val="21"/>
        </w:rPr>
        <w:t>i</w:t>
      </w:r>
      <w:r w:rsidRPr="00F64517">
        <w:rPr>
          <w:rFonts w:ascii="Arial" w:hAnsi="Arial" w:cs="Arial"/>
          <w:sz w:val="21"/>
          <w:szCs w:val="21"/>
          <w:lang w:val="ru-RU"/>
        </w:rPr>
        <w:t xml:space="preserve"> мәселе: жұлдыз­­ ды аспанда шоқжұлдыздарды қалайша тауып үйренуге бо</w:t>
      </w:r>
      <w:r w:rsidRPr="00F64517">
        <w:rPr>
          <w:rFonts w:ascii="Times New Roman" w:hAnsi="Times New Roman"/>
          <w:sz w:val="21"/>
          <w:szCs w:val="21"/>
          <w:lang w:val="ru-RU"/>
        </w:rPr>
        <w:t>-</w:t>
      </w:r>
      <w:r w:rsidRPr="00F64517">
        <w:rPr>
          <w:rFonts w:ascii="Arial" w:hAnsi="Arial" w:cs="Arial"/>
          <w:sz w:val="21"/>
          <w:szCs w:val="21"/>
          <w:lang w:val="ru-RU"/>
        </w:rPr>
        <w:t>лады? Б</w:t>
      </w:r>
      <w:r>
        <w:rPr>
          <w:rFonts w:ascii="Arial" w:hAnsi="Arial" w:cs="Arial"/>
          <w:sz w:val="21"/>
          <w:szCs w:val="21"/>
        </w:rPr>
        <w:t>i</w:t>
      </w:r>
      <w:r w:rsidRPr="00F64517">
        <w:rPr>
          <w:rFonts w:ascii="Arial" w:hAnsi="Arial" w:cs="Arial"/>
          <w:sz w:val="21"/>
          <w:szCs w:val="21"/>
          <w:lang w:val="ru-RU"/>
        </w:rPr>
        <w:t>рнеше дүрк</w:t>
      </w:r>
      <w:r>
        <w:rPr>
          <w:rFonts w:ascii="Arial" w:hAnsi="Arial" w:cs="Arial"/>
          <w:sz w:val="21"/>
          <w:szCs w:val="21"/>
        </w:rPr>
        <w:t>i</w:t>
      </w:r>
      <w:r w:rsidRPr="00F64517">
        <w:rPr>
          <w:rFonts w:ascii="Arial" w:hAnsi="Arial" w:cs="Arial"/>
          <w:sz w:val="21"/>
          <w:szCs w:val="21"/>
          <w:lang w:val="ru-RU"/>
        </w:rPr>
        <w:t>н жаттығу жасамай, аспандағы жарық жұлдыздарды айыру қиын. Әрине, жалықпай, жұлдыздық картаны пайдаланып, шоқжұлдыздарды танып үйренем</w:t>
      </w:r>
      <w:r>
        <w:rPr>
          <w:rFonts w:ascii="Arial" w:hAnsi="Arial" w:cs="Arial"/>
          <w:sz w:val="21"/>
          <w:szCs w:val="21"/>
        </w:rPr>
        <w:t>i</w:t>
      </w:r>
      <w:r w:rsidRPr="00F64517">
        <w:rPr>
          <w:rFonts w:ascii="Arial" w:hAnsi="Arial" w:cs="Arial"/>
          <w:sz w:val="21"/>
          <w:szCs w:val="21"/>
          <w:lang w:val="ru-RU"/>
        </w:rPr>
        <w:t>н деуш</w:t>
      </w:r>
      <w:r>
        <w:rPr>
          <w:rFonts w:ascii="Arial" w:hAnsi="Arial" w:cs="Arial"/>
          <w:sz w:val="21"/>
          <w:szCs w:val="21"/>
        </w:rPr>
        <w:t>i</w:t>
      </w:r>
      <w:r w:rsidRPr="00F64517">
        <w:rPr>
          <w:rFonts w:ascii="Arial" w:hAnsi="Arial" w:cs="Arial"/>
          <w:sz w:val="21"/>
          <w:szCs w:val="21"/>
          <w:lang w:val="ru-RU"/>
        </w:rPr>
        <w:t>лерге сәтт</w:t>
      </w:r>
      <w:r>
        <w:rPr>
          <w:rFonts w:ascii="Arial" w:hAnsi="Arial" w:cs="Arial"/>
          <w:sz w:val="21"/>
          <w:szCs w:val="21"/>
        </w:rPr>
        <w:t>i</w:t>
      </w:r>
      <w:r w:rsidRPr="00F64517">
        <w:rPr>
          <w:rFonts w:ascii="Arial" w:hAnsi="Arial" w:cs="Arial"/>
          <w:sz w:val="21"/>
          <w:szCs w:val="21"/>
          <w:lang w:val="ru-RU"/>
        </w:rPr>
        <w:t xml:space="preserve"> нәтижеге жету</w:t>
      </w:r>
      <w:r>
        <w:rPr>
          <w:rFonts w:ascii="Arial" w:hAnsi="Arial" w:cs="Arial"/>
          <w:sz w:val="21"/>
          <w:szCs w:val="21"/>
        </w:rPr>
        <w:t>i</w:t>
      </w:r>
      <w:r w:rsidRPr="00F64517">
        <w:rPr>
          <w:rFonts w:ascii="Arial" w:hAnsi="Arial" w:cs="Arial"/>
          <w:sz w:val="21"/>
          <w:szCs w:val="21"/>
          <w:lang w:val="ru-RU"/>
        </w:rPr>
        <w:t>не т</w:t>
      </w:r>
      <w:r>
        <w:rPr>
          <w:rFonts w:ascii="Arial" w:hAnsi="Arial" w:cs="Arial"/>
          <w:sz w:val="21"/>
          <w:szCs w:val="21"/>
        </w:rPr>
        <w:t>i</w:t>
      </w:r>
      <w:r w:rsidRPr="00F64517">
        <w:rPr>
          <w:rFonts w:ascii="Arial" w:hAnsi="Arial" w:cs="Arial"/>
          <w:sz w:val="21"/>
          <w:szCs w:val="21"/>
          <w:lang w:val="ru-RU"/>
        </w:rPr>
        <w:t>лектест</w:t>
      </w:r>
      <w:r>
        <w:rPr>
          <w:rFonts w:ascii="Arial" w:hAnsi="Arial" w:cs="Arial"/>
          <w:sz w:val="21"/>
          <w:szCs w:val="21"/>
        </w:rPr>
        <w:t>i</w:t>
      </w:r>
      <w:r w:rsidRPr="00F64517">
        <w:rPr>
          <w:rFonts w:ascii="Arial" w:hAnsi="Arial" w:cs="Arial"/>
          <w:sz w:val="21"/>
          <w:szCs w:val="21"/>
          <w:lang w:val="ru-RU"/>
        </w:rPr>
        <w:t>к б</w:t>
      </w:r>
      <w:r>
        <w:rPr>
          <w:rFonts w:ascii="Arial" w:hAnsi="Arial" w:cs="Arial"/>
          <w:sz w:val="21"/>
          <w:szCs w:val="21"/>
        </w:rPr>
        <w:t>i</w:t>
      </w:r>
      <w:r w:rsidRPr="00F64517">
        <w:rPr>
          <w:rFonts w:ascii="Arial" w:hAnsi="Arial" w:cs="Arial"/>
          <w:sz w:val="21"/>
          <w:szCs w:val="21"/>
          <w:lang w:val="ru-RU"/>
        </w:rPr>
        <w:t>лд</w:t>
      </w:r>
      <w:r>
        <w:rPr>
          <w:rFonts w:ascii="Arial" w:hAnsi="Arial" w:cs="Arial"/>
          <w:sz w:val="21"/>
          <w:szCs w:val="21"/>
        </w:rPr>
        <w:t>i</w:t>
      </w:r>
      <w:r w:rsidRPr="00F64517">
        <w:rPr>
          <w:rFonts w:ascii="Arial" w:hAnsi="Arial" w:cs="Arial"/>
          <w:sz w:val="21"/>
          <w:szCs w:val="21"/>
          <w:lang w:val="ru-RU"/>
        </w:rPr>
        <w:t>руден</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58" w:right="1020" w:bottom="435" w:left="1240" w:header="720" w:footer="720" w:gutter="0"/>
          <w:cols w:space="720" w:equalWidth="0">
            <w:col w:w="6140"/>
          </w:cols>
          <w:noEndnote/>
        </w:sectPr>
      </w:pPr>
    </w:p>
    <w:p w:rsidR="003323E4" w:rsidRPr="00F64517" w:rsidRDefault="003323E4">
      <w:pPr>
        <w:widowControl w:val="0"/>
        <w:autoSpaceDE w:val="0"/>
        <w:autoSpaceDN w:val="0"/>
        <w:adjustRightInd w:val="0"/>
        <w:spacing w:after="0" w:line="175"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t>26</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58" w:right="4020" w:bottom="435" w:left="4180" w:header="720" w:footer="720" w:gutter="0"/>
          <w:cols w:space="720" w:equalWidth="0">
            <w:col w:w="200"/>
          </w:cols>
          <w:noEndnote/>
        </w:sectPr>
      </w:pPr>
    </w:p>
    <w:p w:rsidR="003323E4" w:rsidRPr="00F64517" w:rsidRDefault="00281624">
      <w:pPr>
        <w:widowControl w:val="0"/>
        <w:overflowPunct w:val="0"/>
        <w:autoSpaceDE w:val="0"/>
        <w:autoSpaceDN w:val="0"/>
        <w:adjustRightInd w:val="0"/>
        <w:spacing w:after="0" w:line="269" w:lineRule="auto"/>
        <w:jc w:val="both"/>
        <w:rPr>
          <w:rFonts w:ascii="Times New Roman" w:hAnsi="Times New Roman"/>
          <w:sz w:val="24"/>
          <w:szCs w:val="24"/>
          <w:lang w:val="ru-RU"/>
        </w:rPr>
      </w:pPr>
      <w:bookmarkStart w:id="24" w:name="page53"/>
      <w:bookmarkEnd w:id="24"/>
      <w:r w:rsidRPr="00F64517">
        <w:rPr>
          <w:rFonts w:ascii="Arial" w:hAnsi="Arial" w:cs="Arial"/>
          <w:lang w:val="ru-RU"/>
        </w:rPr>
        <w:lastRenderedPageBreak/>
        <w:t>басқа айтарымыз жоқ. Б</w:t>
      </w:r>
      <w:r>
        <w:rPr>
          <w:rFonts w:ascii="Arial" w:hAnsi="Arial" w:cs="Arial"/>
        </w:rPr>
        <w:t>i</w:t>
      </w:r>
      <w:r w:rsidRPr="00F64517">
        <w:rPr>
          <w:rFonts w:ascii="Arial" w:hAnsi="Arial" w:cs="Arial"/>
          <w:lang w:val="ru-RU"/>
        </w:rPr>
        <w:t>рақ та шоқжұлдыздарды тауып үйрену үш</w:t>
      </w:r>
      <w:r>
        <w:rPr>
          <w:rFonts w:ascii="Arial" w:hAnsi="Arial" w:cs="Arial"/>
        </w:rPr>
        <w:t>i</w:t>
      </w:r>
      <w:r w:rsidRPr="00F64517">
        <w:rPr>
          <w:rFonts w:ascii="Arial" w:hAnsi="Arial" w:cs="Arial"/>
          <w:lang w:val="ru-RU"/>
        </w:rPr>
        <w:t>н оның құрамындағы жұлдыздардың орналасу рет</w:t>
      </w:r>
      <w:r>
        <w:rPr>
          <w:rFonts w:ascii="Arial" w:hAnsi="Arial" w:cs="Arial"/>
        </w:rPr>
        <w:t>i</w:t>
      </w:r>
      <w:r w:rsidRPr="00F64517">
        <w:rPr>
          <w:rFonts w:ascii="Arial" w:hAnsi="Arial" w:cs="Arial"/>
          <w:lang w:val="ru-RU"/>
        </w:rPr>
        <w:t>н б</w:t>
      </w:r>
      <w:r>
        <w:rPr>
          <w:rFonts w:ascii="Arial" w:hAnsi="Arial" w:cs="Arial"/>
        </w:rPr>
        <w:t>i</w:t>
      </w:r>
      <w:r w:rsidRPr="00F64517">
        <w:rPr>
          <w:rFonts w:ascii="Arial" w:hAnsi="Arial" w:cs="Arial"/>
          <w:lang w:val="ru-RU"/>
        </w:rPr>
        <w:t>лу жетк</w:t>
      </w:r>
      <w:r>
        <w:rPr>
          <w:rFonts w:ascii="Arial" w:hAnsi="Arial" w:cs="Arial"/>
        </w:rPr>
        <w:t>i</w:t>
      </w:r>
      <w:r w:rsidRPr="00F64517">
        <w:rPr>
          <w:rFonts w:ascii="Arial" w:hAnsi="Arial" w:cs="Arial"/>
          <w:lang w:val="ru-RU"/>
        </w:rPr>
        <w:t>л</w:t>
      </w:r>
      <w:r>
        <w:rPr>
          <w:rFonts w:ascii="Arial" w:hAnsi="Arial" w:cs="Arial"/>
        </w:rPr>
        <w:t>i</w:t>
      </w:r>
      <w:r w:rsidRPr="00F64517">
        <w:rPr>
          <w:rFonts w:ascii="Arial" w:hAnsi="Arial" w:cs="Arial"/>
          <w:lang w:val="ru-RU"/>
        </w:rPr>
        <w:t>кс</w:t>
      </w:r>
      <w:r>
        <w:rPr>
          <w:rFonts w:ascii="Arial" w:hAnsi="Arial" w:cs="Arial"/>
        </w:rPr>
        <w:t>i</w:t>
      </w:r>
      <w:r w:rsidRPr="00F64517">
        <w:rPr>
          <w:rFonts w:ascii="Arial" w:hAnsi="Arial" w:cs="Arial"/>
          <w:lang w:val="ru-RU"/>
        </w:rPr>
        <w:t>з. Сонымен б</w:t>
      </w:r>
      <w:r>
        <w:rPr>
          <w:rFonts w:ascii="Arial" w:hAnsi="Arial" w:cs="Arial"/>
        </w:rPr>
        <w:t>i</w:t>
      </w:r>
      <w:r w:rsidRPr="00F64517">
        <w:rPr>
          <w:rFonts w:ascii="Arial" w:hAnsi="Arial" w:cs="Arial"/>
          <w:lang w:val="ru-RU"/>
        </w:rPr>
        <w:t>рге осы шоқжұлдызға көрш</w:t>
      </w:r>
      <w:r>
        <w:rPr>
          <w:rFonts w:ascii="Arial" w:hAnsi="Arial" w:cs="Arial"/>
        </w:rPr>
        <w:t>i</w:t>
      </w:r>
      <w:r w:rsidRPr="00F64517">
        <w:rPr>
          <w:rFonts w:ascii="Arial" w:hAnsi="Arial" w:cs="Arial"/>
          <w:lang w:val="ru-RU"/>
        </w:rPr>
        <w:t>лес басқа шоқжұлдыздарды танып алуға, көрш</w:t>
      </w:r>
      <w:r>
        <w:rPr>
          <w:rFonts w:ascii="Arial" w:hAnsi="Arial" w:cs="Arial"/>
        </w:rPr>
        <w:t>i</w:t>
      </w:r>
      <w:r w:rsidRPr="00F64517">
        <w:rPr>
          <w:rFonts w:ascii="Arial" w:hAnsi="Arial" w:cs="Arial"/>
          <w:lang w:val="ru-RU"/>
        </w:rPr>
        <w:t>лес шоқжұлдыздардың өзара орналасуын да б</w:t>
      </w:r>
      <w:r>
        <w:rPr>
          <w:rFonts w:ascii="Arial" w:hAnsi="Arial" w:cs="Arial"/>
        </w:rPr>
        <w:t>i</w:t>
      </w:r>
      <w:r w:rsidRPr="00F64517">
        <w:rPr>
          <w:rFonts w:ascii="Arial" w:hAnsi="Arial" w:cs="Arial"/>
          <w:lang w:val="ru-RU"/>
        </w:rPr>
        <w:t>л</w:t>
      </w:r>
      <w:r>
        <w:rPr>
          <w:rFonts w:ascii="Arial" w:hAnsi="Arial" w:cs="Arial"/>
        </w:rPr>
        <w:t>i</w:t>
      </w:r>
      <w:r w:rsidRPr="00F64517">
        <w:rPr>
          <w:rFonts w:ascii="Arial" w:hAnsi="Arial" w:cs="Arial"/>
          <w:lang w:val="ru-RU"/>
        </w:rPr>
        <w:t>п алу керек. Жалпы бұл мәселе – қиын мәселе болып табылады.</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46" w:lineRule="auto"/>
        <w:ind w:firstLine="397"/>
        <w:jc w:val="both"/>
        <w:rPr>
          <w:rFonts w:ascii="Times New Roman" w:hAnsi="Times New Roman"/>
          <w:sz w:val="24"/>
          <w:szCs w:val="24"/>
          <w:lang w:val="ru-RU"/>
        </w:rPr>
      </w:pPr>
      <w:r w:rsidRPr="00F64517">
        <w:rPr>
          <w:rFonts w:ascii="Arial" w:hAnsi="Arial" w:cs="Arial"/>
          <w:sz w:val="24"/>
          <w:szCs w:val="24"/>
          <w:lang w:val="ru-RU"/>
        </w:rPr>
        <w:t>Шоқжұлдыздарды тауып үйренуд</w:t>
      </w:r>
      <w:r>
        <w:rPr>
          <w:rFonts w:ascii="Arial" w:hAnsi="Arial" w:cs="Arial"/>
          <w:sz w:val="24"/>
          <w:szCs w:val="24"/>
        </w:rPr>
        <w:t>i</w:t>
      </w:r>
      <w:r w:rsidRPr="00F64517">
        <w:rPr>
          <w:rFonts w:ascii="Arial" w:hAnsi="Arial" w:cs="Arial"/>
          <w:sz w:val="24"/>
          <w:szCs w:val="24"/>
          <w:lang w:val="ru-RU"/>
        </w:rPr>
        <w:t>ң жең</w:t>
      </w:r>
      <w:r>
        <w:rPr>
          <w:rFonts w:ascii="Arial" w:hAnsi="Arial" w:cs="Arial"/>
          <w:sz w:val="24"/>
          <w:szCs w:val="24"/>
        </w:rPr>
        <w:t>i</w:t>
      </w:r>
      <w:r w:rsidRPr="00F64517">
        <w:rPr>
          <w:rFonts w:ascii="Arial" w:hAnsi="Arial" w:cs="Arial"/>
          <w:sz w:val="24"/>
          <w:szCs w:val="24"/>
          <w:lang w:val="ru-RU"/>
        </w:rPr>
        <w:t>л жолдары да бар. Сондай жең</w:t>
      </w:r>
      <w:r>
        <w:rPr>
          <w:rFonts w:ascii="Arial" w:hAnsi="Arial" w:cs="Arial"/>
          <w:sz w:val="24"/>
          <w:szCs w:val="24"/>
        </w:rPr>
        <w:t>i</w:t>
      </w:r>
      <w:r w:rsidRPr="00F64517">
        <w:rPr>
          <w:rFonts w:ascii="Arial" w:hAnsi="Arial" w:cs="Arial"/>
          <w:sz w:val="24"/>
          <w:szCs w:val="24"/>
          <w:lang w:val="ru-RU"/>
        </w:rPr>
        <w:t>л жолдың екеу</w:t>
      </w:r>
      <w:r>
        <w:rPr>
          <w:rFonts w:ascii="Arial" w:hAnsi="Arial" w:cs="Arial"/>
          <w:sz w:val="24"/>
          <w:szCs w:val="24"/>
        </w:rPr>
        <w:t>i</w:t>
      </w:r>
      <w:r w:rsidRPr="00F64517">
        <w:rPr>
          <w:rFonts w:ascii="Arial" w:hAnsi="Arial" w:cs="Arial"/>
          <w:sz w:val="24"/>
          <w:szCs w:val="24"/>
          <w:lang w:val="ru-RU"/>
        </w:rPr>
        <w:t>н қарастырайық. Б</w:t>
      </w:r>
      <w:r>
        <w:rPr>
          <w:rFonts w:ascii="Arial" w:hAnsi="Arial" w:cs="Arial"/>
          <w:sz w:val="24"/>
          <w:szCs w:val="24"/>
        </w:rPr>
        <w:t>i</w:t>
      </w:r>
      <w:r w:rsidRPr="00F64517">
        <w:rPr>
          <w:rFonts w:ascii="Arial" w:hAnsi="Arial" w:cs="Arial"/>
          <w:sz w:val="24"/>
          <w:szCs w:val="24"/>
          <w:lang w:val="ru-RU"/>
        </w:rPr>
        <w:t>рақ ал</w:t>
      </w:r>
      <w:r w:rsidRPr="00F64517">
        <w:rPr>
          <w:rFonts w:ascii="Times New Roman" w:hAnsi="Times New Roman"/>
          <w:sz w:val="24"/>
          <w:szCs w:val="24"/>
          <w:lang w:val="ru-RU"/>
        </w:rPr>
        <w:t>-</w:t>
      </w:r>
      <w:r w:rsidRPr="00F64517">
        <w:rPr>
          <w:rFonts w:ascii="Arial" w:hAnsi="Arial" w:cs="Arial"/>
          <w:sz w:val="24"/>
          <w:szCs w:val="24"/>
          <w:lang w:val="ru-RU"/>
        </w:rPr>
        <w:t>дымен шоқжұлдыздар жайлы б</w:t>
      </w:r>
      <w:r>
        <w:rPr>
          <w:rFonts w:ascii="Arial" w:hAnsi="Arial" w:cs="Arial"/>
          <w:sz w:val="24"/>
          <w:szCs w:val="24"/>
        </w:rPr>
        <w:t>i</w:t>
      </w:r>
      <w:r w:rsidRPr="00F64517">
        <w:rPr>
          <w:rFonts w:ascii="Arial" w:hAnsi="Arial" w:cs="Arial"/>
          <w:sz w:val="24"/>
          <w:szCs w:val="24"/>
          <w:lang w:val="ru-RU"/>
        </w:rPr>
        <w:t>раз мәл</w:t>
      </w:r>
      <w:r>
        <w:rPr>
          <w:rFonts w:ascii="Arial" w:hAnsi="Arial" w:cs="Arial"/>
          <w:sz w:val="24"/>
          <w:szCs w:val="24"/>
        </w:rPr>
        <w:t>i</w:t>
      </w:r>
      <w:r w:rsidRPr="00F64517">
        <w:rPr>
          <w:rFonts w:ascii="Arial" w:hAnsi="Arial" w:cs="Arial"/>
          <w:sz w:val="24"/>
          <w:szCs w:val="24"/>
          <w:lang w:val="ru-RU"/>
        </w:rPr>
        <w:t>мет бер</w:t>
      </w:r>
      <w:r>
        <w:rPr>
          <w:rFonts w:ascii="Arial" w:hAnsi="Arial" w:cs="Arial"/>
          <w:sz w:val="24"/>
          <w:szCs w:val="24"/>
        </w:rPr>
        <w:t>i</w:t>
      </w:r>
      <w:r w:rsidRPr="00F64517">
        <w:rPr>
          <w:rFonts w:ascii="Arial" w:hAnsi="Arial" w:cs="Arial"/>
          <w:sz w:val="24"/>
          <w:szCs w:val="24"/>
          <w:lang w:val="ru-RU"/>
        </w:rPr>
        <w:t>п кету</w:t>
      </w:r>
      <w:r>
        <w:rPr>
          <w:rFonts w:ascii="Arial" w:hAnsi="Arial" w:cs="Arial"/>
          <w:sz w:val="24"/>
          <w:szCs w:val="24"/>
        </w:rPr>
        <w:t>i</w:t>
      </w:r>
      <w:r w:rsidRPr="00F64517">
        <w:rPr>
          <w:rFonts w:ascii="Arial" w:hAnsi="Arial" w:cs="Arial"/>
          <w:sz w:val="24"/>
          <w:szCs w:val="24"/>
          <w:lang w:val="ru-RU"/>
        </w:rPr>
        <w:t>м</w:t>
      </w:r>
      <w:r>
        <w:rPr>
          <w:rFonts w:ascii="Arial" w:hAnsi="Arial" w:cs="Arial"/>
          <w:sz w:val="24"/>
          <w:szCs w:val="24"/>
        </w:rPr>
        <w:t>i</w:t>
      </w:r>
      <w:r w:rsidRPr="00F64517">
        <w:rPr>
          <w:rFonts w:ascii="Arial" w:hAnsi="Arial" w:cs="Arial"/>
          <w:sz w:val="24"/>
          <w:szCs w:val="24"/>
          <w:lang w:val="ru-RU"/>
        </w:rPr>
        <w:t>з қажет.</w:t>
      </w:r>
    </w:p>
    <w:p w:rsidR="003323E4" w:rsidRPr="00F64517"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46" w:lineRule="auto"/>
        <w:ind w:firstLine="397"/>
        <w:jc w:val="both"/>
        <w:rPr>
          <w:rFonts w:ascii="Times New Roman" w:hAnsi="Times New Roman"/>
          <w:sz w:val="24"/>
          <w:szCs w:val="24"/>
          <w:lang w:val="ru-RU"/>
        </w:rPr>
      </w:pPr>
      <w:r w:rsidRPr="00F64517">
        <w:rPr>
          <w:rFonts w:ascii="Arial" w:hAnsi="Arial" w:cs="Arial"/>
          <w:sz w:val="24"/>
          <w:szCs w:val="24"/>
          <w:lang w:val="ru-RU"/>
        </w:rPr>
        <w:t>Аспандағы 88 шоқжұлдыздың атаулары латынша бер</w:t>
      </w:r>
      <w:r>
        <w:rPr>
          <w:rFonts w:ascii="Arial" w:hAnsi="Arial" w:cs="Arial"/>
          <w:sz w:val="24"/>
          <w:szCs w:val="24"/>
        </w:rPr>
        <w:t>i</w:t>
      </w:r>
      <w:r w:rsidRPr="00F64517">
        <w:rPr>
          <w:rFonts w:ascii="Arial" w:hAnsi="Arial" w:cs="Arial"/>
          <w:sz w:val="24"/>
          <w:szCs w:val="24"/>
          <w:lang w:val="ru-RU"/>
        </w:rPr>
        <w:t>лген. Бұл ерте заманнан келе жатқан дәстүр. Орта ғасырларда латын т</w:t>
      </w:r>
      <w:r>
        <w:rPr>
          <w:rFonts w:ascii="Arial" w:hAnsi="Arial" w:cs="Arial"/>
          <w:sz w:val="24"/>
          <w:szCs w:val="24"/>
        </w:rPr>
        <w:t>i</w:t>
      </w:r>
      <w:r w:rsidRPr="00F64517">
        <w:rPr>
          <w:rFonts w:ascii="Arial" w:hAnsi="Arial" w:cs="Arial"/>
          <w:sz w:val="24"/>
          <w:szCs w:val="24"/>
          <w:lang w:val="ru-RU"/>
        </w:rPr>
        <w:t>л</w:t>
      </w:r>
      <w:r>
        <w:rPr>
          <w:rFonts w:ascii="Arial" w:hAnsi="Arial" w:cs="Arial"/>
          <w:sz w:val="24"/>
          <w:szCs w:val="24"/>
        </w:rPr>
        <w:t>i</w:t>
      </w:r>
      <w:r w:rsidRPr="00F64517">
        <w:rPr>
          <w:rFonts w:ascii="Arial" w:hAnsi="Arial" w:cs="Arial"/>
          <w:sz w:val="24"/>
          <w:szCs w:val="24"/>
          <w:lang w:val="ru-RU"/>
        </w:rPr>
        <w:t xml:space="preserve"> – ғылым т</w:t>
      </w:r>
      <w:r>
        <w:rPr>
          <w:rFonts w:ascii="Arial" w:hAnsi="Arial" w:cs="Arial"/>
          <w:sz w:val="24"/>
          <w:szCs w:val="24"/>
        </w:rPr>
        <w:t>i</w:t>
      </w:r>
      <w:r w:rsidRPr="00F64517">
        <w:rPr>
          <w:rFonts w:ascii="Arial" w:hAnsi="Arial" w:cs="Arial"/>
          <w:sz w:val="24"/>
          <w:szCs w:val="24"/>
          <w:lang w:val="ru-RU"/>
        </w:rPr>
        <w:t>л</w:t>
      </w:r>
      <w:r>
        <w:rPr>
          <w:rFonts w:ascii="Arial" w:hAnsi="Arial" w:cs="Arial"/>
          <w:sz w:val="24"/>
          <w:szCs w:val="24"/>
        </w:rPr>
        <w:t>i</w:t>
      </w:r>
      <w:r w:rsidRPr="00F64517">
        <w:rPr>
          <w:rFonts w:ascii="Arial" w:hAnsi="Arial" w:cs="Arial"/>
          <w:sz w:val="24"/>
          <w:szCs w:val="24"/>
          <w:lang w:val="ru-RU"/>
        </w:rPr>
        <w:t xml:space="preserve"> болғаны мәл</w:t>
      </w:r>
      <w:r>
        <w:rPr>
          <w:rFonts w:ascii="Arial" w:hAnsi="Arial" w:cs="Arial"/>
          <w:sz w:val="24"/>
          <w:szCs w:val="24"/>
        </w:rPr>
        <w:t>i</w:t>
      </w:r>
      <w:r w:rsidRPr="00F64517">
        <w:rPr>
          <w:rFonts w:ascii="Arial" w:hAnsi="Arial" w:cs="Arial"/>
          <w:sz w:val="24"/>
          <w:szCs w:val="24"/>
          <w:lang w:val="ru-RU"/>
        </w:rPr>
        <w:t>м. Б</w:t>
      </w:r>
      <w:r>
        <w:rPr>
          <w:rFonts w:ascii="Arial" w:hAnsi="Arial" w:cs="Arial"/>
          <w:sz w:val="24"/>
          <w:szCs w:val="24"/>
        </w:rPr>
        <w:t>i</w:t>
      </w:r>
      <w:r w:rsidRPr="00F64517">
        <w:rPr>
          <w:rFonts w:ascii="Arial" w:hAnsi="Arial" w:cs="Arial"/>
          <w:sz w:val="24"/>
          <w:szCs w:val="24"/>
          <w:lang w:val="ru-RU"/>
        </w:rPr>
        <w:t>рақ шоқжұлдыздардың 48-не ғана римд</w:t>
      </w:r>
      <w:r>
        <w:rPr>
          <w:rFonts w:ascii="Arial" w:hAnsi="Arial" w:cs="Arial"/>
          <w:sz w:val="24"/>
          <w:szCs w:val="24"/>
        </w:rPr>
        <w:t>i</w:t>
      </w:r>
      <w:r w:rsidRPr="00F64517">
        <w:rPr>
          <w:rFonts w:ascii="Arial" w:hAnsi="Arial" w:cs="Arial"/>
          <w:sz w:val="24"/>
          <w:szCs w:val="24"/>
          <w:lang w:val="ru-RU"/>
        </w:rPr>
        <w:t>ктер атау берген. Қалған атаулары кей</w:t>
      </w:r>
      <w:r>
        <w:rPr>
          <w:rFonts w:ascii="Arial" w:hAnsi="Arial" w:cs="Arial"/>
          <w:sz w:val="24"/>
          <w:szCs w:val="24"/>
        </w:rPr>
        <w:t>i</w:t>
      </w:r>
      <w:r w:rsidRPr="00F64517">
        <w:rPr>
          <w:rFonts w:ascii="Arial" w:hAnsi="Arial" w:cs="Arial"/>
          <w:sz w:val="24"/>
          <w:szCs w:val="24"/>
          <w:lang w:val="ru-RU"/>
        </w:rPr>
        <w:t>ннен қосылған. Ал римд</w:t>
      </w:r>
      <w:r>
        <w:rPr>
          <w:rFonts w:ascii="Arial" w:hAnsi="Arial" w:cs="Arial"/>
          <w:sz w:val="24"/>
          <w:szCs w:val="24"/>
        </w:rPr>
        <w:t>i</w:t>
      </w:r>
      <w:r w:rsidRPr="00F64517">
        <w:rPr>
          <w:rFonts w:ascii="Arial" w:hAnsi="Arial" w:cs="Arial"/>
          <w:sz w:val="24"/>
          <w:szCs w:val="24"/>
          <w:lang w:val="ru-RU"/>
        </w:rPr>
        <w:t>ктер өз атауларын ежелг</w:t>
      </w:r>
      <w:r>
        <w:rPr>
          <w:rFonts w:ascii="Arial" w:hAnsi="Arial" w:cs="Arial"/>
          <w:sz w:val="24"/>
          <w:szCs w:val="24"/>
        </w:rPr>
        <w:t>i</w:t>
      </w:r>
      <w:r w:rsidRPr="00F64517">
        <w:rPr>
          <w:rFonts w:ascii="Arial" w:hAnsi="Arial" w:cs="Arial"/>
          <w:sz w:val="24"/>
          <w:szCs w:val="24"/>
          <w:lang w:val="ru-RU"/>
        </w:rPr>
        <w:t xml:space="preserve"> грек ғалымдарынан қабылдап алған. Грек астро</w:t>
      </w:r>
      <w:r w:rsidRPr="00F64517">
        <w:rPr>
          <w:rFonts w:ascii="Times New Roman" w:hAnsi="Times New Roman"/>
          <w:sz w:val="24"/>
          <w:szCs w:val="24"/>
          <w:lang w:val="ru-RU"/>
        </w:rPr>
        <w:t>-</w:t>
      </w:r>
      <w:r w:rsidRPr="00F64517">
        <w:rPr>
          <w:rFonts w:ascii="Arial" w:hAnsi="Arial" w:cs="Arial"/>
          <w:sz w:val="24"/>
          <w:szCs w:val="24"/>
          <w:lang w:val="ru-RU"/>
        </w:rPr>
        <w:t>номдары бұл атаулардың б</w:t>
      </w:r>
      <w:r>
        <w:rPr>
          <w:rFonts w:ascii="Arial" w:hAnsi="Arial" w:cs="Arial"/>
          <w:sz w:val="24"/>
          <w:szCs w:val="24"/>
        </w:rPr>
        <w:t>i</w:t>
      </w:r>
      <w:r w:rsidRPr="00F64517">
        <w:rPr>
          <w:rFonts w:ascii="Arial" w:hAnsi="Arial" w:cs="Arial"/>
          <w:sz w:val="24"/>
          <w:szCs w:val="24"/>
          <w:lang w:val="ru-RU"/>
        </w:rPr>
        <w:t>разын Таяу Шығыс елдер</w:t>
      </w:r>
      <w:r>
        <w:rPr>
          <w:rFonts w:ascii="Arial" w:hAnsi="Arial" w:cs="Arial"/>
          <w:sz w:val="24"/>
          <w:szCs w:val="24"/>
        </w:rPr>
        <w:t>i</w:t>
      </w:r>
      <w:r w:rsidRPr="00F64517">
        <w:rPr>
          <w:rFonts w:ascii="Arial" w:hAnsi="Arial" w:cs="Arial"/>
          <w:sz w:val="24"/>
          <w:szCs w:val="24"/>
          <w:lang w:val="ru-RU"/>
        </w:rPr>
        <w:t>нен, яғни Египет, Финикия, Вавилон, Ассирия астрономдарынан алған.</w:t>
      </w:r>
    </w:p>
    <w:p w:rsidR="003323E4" w:rsidRPr="00F64517" w:rsidRDefault="003323E4">
      <w:pPr>
        <w:widowControl w:val="0"/>
        <w:autoSpaceDE w:val="0"/>
        <w:autoSpaceDN w:val="0"/>
        <w:adjustRightInd w:val="0"/>
        <w:spacing w:after="0" w:line="8"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57" w:lineRule="auto"/>
        <w:ind w:firstLine="397"/>
        <w:jc w:val="both"/>
        <w:rPr>
          <w:rFonts w:ascii="Times New Roman" w:hAnsi="Times New Roman"/>
          <w:sz w:val="24"/>
          <w:szCs w:val="24"/>
          <w:lang w:val="ru-RU"/>
        </w:rPr>
      </w:pPr>
      <w:r w:rsidRPr="00F64517">
        <w:rPr>
          <w:rFonts w:ascii="Arial" w:hAnsi="Arial" w:cs="Arial"/>
          <w:sz w:val="23"/>
          <w:szCs w:val="23"/>
          <w:lang w:val="ru-RU"/>
        </w:rPr>
        <w:t>Римд</w:t>
      </w:r>
      <w:r>
        <w:rPr>
          <w:rFonts w:ascii="Arial" w:hAnsi="Arial" w:cs="Arial"/>
          <w:sz w:val="23"/>
          <w:szCs w:val="23"/>
        </w:rPr>
        <w:t>i</w:t>
      </w:r>
      <w:r w:rsidRPr="00F64517">
        <w:rPr>
          <w:rFonts w:ascii="Arial" w:hAnsi="Arial" w:cs="Arial"/>
          <w:sz w:val="23"/>
          <w:szCs w:val="23"/>
          <w:lang w:val="ru-RU"/>
        </w:rPr>
        <w:t>ктер қалдырған 48 атаудың: 25-і жануар атауы, 14-і адам ес</w:t>
      </w:r>
      <w:r>
        <w:rPr>
          <w:rFonts w:ascii="Arial" w:hAnsi="Arial" w:cs="Arial"/>
          <w:sz w:val="23"/>
          <w:szCs w:val="23"/>
        </w:rPr>
        <w:t>i</w:t>
      </w:r>
      <w:r w:rsidRPr="00F64517">
        <w:rPr>
          <w:rFonts w:ascii="Arial" w:hAnsi="Arial" w:cs="Arial"/>
          <w:sz w:val="23"/>
          <w:szCs w:val="23"/>
          <w:lang w:val="ru-RU"/>
        </w:rPr>
        <w:t>мдер</w:t>
      </w:r>
      <w:r>
        <w:rPr>
          <w:rFonts w:ascii="Arial" w:hAnsi="Arial" w:cs="Arial"/>
          <w:sz w:val="23"/>
          <w:szCs w:val="23"/>
        </w:rPr>
        <w:t>i</w:t>
      </w:r>
      <w:r w:rsidRPr="00F64517">
        <w:rPr>
          <w:rFonts w:ascii="Arial" w:hAnsi="Arial" w:cs="Arial"/>
          <w:sz w:val="23"/>
          <w:szCs w:val="23"/>
          <w:lang w:val="ru-RU"/>
        </w:rPr>
        <w:t>, ал 9-ы зат атаулары болған [11].</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6" w:lineRule="auto"/>
        <w:ind w:firstLine="397"/>
        <w:jc w:val="both"/>
        <w:rPr>
          <w:rFonts w:ascii="Times New Roman" w:hAnsi="Times New Roman"/>
          <w:sz w:val="24"/>
          <w:szCs w:val="24"/>
          <w:lang w:val="ru-RU"/>
        </w:rPr>
      </w:pPr>
      <w:r w:rsidRPr="00F64517">
        <w:rPr>
          <w:rFonts w:ascii="Arial" w:hAnsi="Arial" w:cs="Arial"/>
          <w:lang w:val="ru-RU"/>
        </w:rPr>
        <w:t>Қазақ халқының жұлдыздарға қойған төл атауларының б</w:t>
      </w:r>
      <w:r>
        <w:rPr>
          <w:rFonts w:ascii="Arial" w:hAnsi="Arial" w:cs="Arial"/>
        </w:rPr>
        <w:t>i</w:t>
      </w:r>
      <w:r w:rsidRPr="00F64517">
        <w:rPr>
          <w:rFonts w:ascii="Arial" w:hAnsi="Arial" w:cs="Arial"/>
          <w:lang w:val="ru-RU"/>
        </w:rPr>
        <w:t>разы осы уақытқа дей</w:t>
      </w:r>
      <w:r>
        <w:rPr>
          <w:rFonts w:ascii="Arial" w:hAnsi="Arial" w:cs="Arial"/>
        </w:rPr>
        <w:t>i</w:t>
      </w:r>
      <w:r w:rsidRPr="00F64517">
        <w:rPr>
          <w:rFonts w:ascii="Arial" w:hAnsi="Arial" w:cs="Arial"/>
          <w:lang w:val="ru-RU"/>
        </w:rPr>
        <w:t>н сақталып қалған. Мысалы,</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Arial" w:hAnsi="Arial" w:cs="Arial"/>
          <w:b/>
          <w:bCs/>
          <w:i/>
          <w:iCs/>
          <w:sz w:val="23"/>
          <w:szCs w:val="23"/>
          <w:lang w:val="ru-RU"/>
        </w:rPr>
        <w:t>Тем</w:t>
      </w:r>
      <w:r>
        <w:rPr>
          <w:rFonts w:ascii="Arial" w:hAnsi="Arial" w:cs="Arial"/>
          <w:b/>
          <w:bCs/>
          <w:i/>
          <w:iCs/>
          <w:sz w:val="23"/>
          <w:szCs w:val="23"/>
        </w:rPr>
        <w:t>i</w:t>
      </w:r>
      <w:r w:rsidRPr="00F64517">
        <w:rPr>
          <w:rFonts w:ascii="Arial" w:hAnsi="Arial" w:cs="Arial"/>
          <w:b/>
          <w:bCs/>
          <w:i/>
          <w:iCs/>
          <w:sz w:val="23"/>
          <w:szCs w:val="23"/>
          <w:lang w:val="ru-RU"/>
        </w:rPr>
        <w:t xml:space="preserve">рқазық </w:t>
      </w:r>
      <w:r w:rsidRPr="00F64517">
        <w:rPr>
          <w:rFonts w:ascii="Arial" w:hAnsi="Arial" w:cs="Arial"/>
          <w:sz w:val="23"/>
          <w:szCs w:val="23"/>
          <w:lang w:val="ru-RU"/>
        </w:rPr>
        <w:t>(орысша</w:t>
      </w:r>
      <w:r w:rsidRPr="00F64517">
        <w:rPr>
          <w:rFonts w:ascii="Arial" w:hAnsi="Arial" w:cs="Arial"/>
          <w:b/>
          <w:bCs/>
          <w:i/>
          <w:iCs/>
          <w:sz w:val="23"/>
          <w:szCs w:val="23"/>
          <w:lang w:val="ru-RU"/>
        </w:rPr>
        <w:t xml:space="preserve"> </w:t>
      </w:r>
      <w:r w:rsidRPr="00F64517">
        <w:rPr>
          <w:rFonts w:ascii="Arial" w:hAnsi="Arial" w:cs="Arial"/>
          <w:i/>
          <w:iCs/>
          <w:sz w:val="23"/>
          <w:szCs w:val="23"/>
          <w:lang w:val="ru-RU"/>
        </w:rPr>
        <w:t>Полярная звезда</w:t>
      </w:r>
      <w:r w:rsidRPr="00F64517">
        <w:rPr>
          <w:rFonts w:ascii="Arial" w:hAnsi="Arial" w:cs="Arial"/>
          <w:sz w:val="23"/>
          <w:szCs w:val="23"/>
          <w:lang w:val="ru-RU"/>
        </w:rPr>
        <w:t>),</w:t>
      </w:r>
      <w:r w:rsidRPr="00F64517">
        <w:rPr>
          <w:rFonts w:ascii="Arial" w:hAnsi="Arial" w:cs="Arial"/>
          <w:b/>
          <w:bCs/>
          <w:i/>
          <w:iCs/>
          <w:sz w:val="23"/>
          <w:szCs w:val="23"/>
          <w:lang w:val="ru-RU"/>
        </w:rPr>
        <w:t xml:space="preserve"> Жет</w:t>
      </w:r>
      <w:r>
        <w:rPr>
          <w:rFonts w:ascii="Arial" w:hAnsi="Arial" w:cs="Arial"/>
          <w:b/>
          <w:bCs/>
          <w:i/>
          <w:iCs/>
          <w:sz w:val="23"/>
          <w:szCs w:val="23"/>
        </w:rPr>
        <w:t>i</w:t>
      </w:r>
      <w:r w:rsidRPr="00F64517">
        <w:rPr>
          <w:rFonts w:ascii="Arial" w:hAnsi="Arial" w:cs="Arial"/>
          <w:b/>
          <w:bCs/>
          <w:i/>
          <w:iCs/>
          <w:sz w:val="23"/>
          <w:szCs w:val="23"/>
          <w:lang w:val="ru-RU"/>
        </w:rPr>
        <w:t>қарақшы</w:t>
      </w:r>
    </w:p>
    <w:p w:rsidR="003323E4" w:rsidRPr="00F64517" w:rsidRDefault="003323E4">
      <w:pPr>
        <w:widowControl w:val="0"/>
        <w:autoSpaceDE w:val="0"/>
        <w:autoSpaceDN w:val="0"/>
        <w:adjustRightInd w:val="0"/>
        <w:spacing w:after="0" w:line="19"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82" w:lineRule="auto"/>
        <w:jc w:val="both"/>
        <w:rPr>
          <w:rFonts w:ascii="Times New Roman" w:hAnsi="Times New Roman"/>
          <w:sz w:val="24"/>
          <w:szCs w:val="24"/>
          <w:lang w:val="ru-RU"/>
        </w:rPr>
      </w:pPr>
      <w:r w:rsidRPr="00F64517">
        <w:rPr>
          <w:rFonts w:ascii="Times New Roman" w:hAnsi="Times New Roman"/>
          <w:sz w:val="21"/>
          <w:szCs w:val="21"/>
          <w:lang w:val="ru-RU"/>
        </w:rPr>
        <w:t>(</w:t>
      </w:r>
      <w:r w:rsidRPr="00F64517">
        <w:rPr>
          <w:rFonts w:ascii="Arial" w:hAnsi="Arial" w:cs="Arial"/>
          <w:i/>
          <w:iCs/>
          <w:sz w:val="21"/>
          <w:szCs w:val="21"/>
          <w:lang w:val="ru-RU"/>
        </w:rPr>
        <w:t>Большая Медведица</w:t>
      </w:r>
      <w:r w:rsidRPr="00F64517">
        <w:rPr>
          <w:rFonts w:ascii="Arial" w:hAnsi="Arial" w:cs="Arial"/>
          <w:sz w:val="21"/>
          <w:szCs w:val="21"/>
          <w:lang w:val="ru-RU"/>
        </w:rPr>
        <w:t>),</w:t>
      </w:r>
      <w:r w:rsidRPr="00F64517">
        <w:rPr>
          <w:rFonts w:ascii="Times New Roman" w:hAnsi="Times New Roman"/>
          <w:sz w:val="21"/>
          <w:szCs w:val="21"/>
          <w:lang w:val="ru-RU"/>
        </w:rPr>
        <w:t xml:space="preserve"> </w:t>
      </w:r>
      <w:r w:rsidRPr="00F64517">
        <w:rPr>
          <w:rFonts w:ascii="Arial" w:hAnsi="Arial" w:cs="Arial"/>
          <w:b/>
          <w:bCs/>
          <w:i/>
          <w:iCs/>
          <w:sz w:val="21"/>
          <w:szCs w:val="21"/>
          <w:lang w:val="ru-RU"/>
        </w:rPr>
        <w:t>Үркер</w:t>
      </w:r>
      <w:r w:rsidRPr="00F64517">
        <w:rPr>
          <w:rFonts w:ascii="Times New Roman" w:hAnsi="Times New Roman"/>
          <w:sz w:val="21"/>
          <w:szCs w:val="21"/>
          <w:lang w:val="ru-RU"/>
        </w:rPr>
        <w:t xml:space="preserve"> (</w:t>
      </w:r>
      <w:r w:rsidRPr="00F64517">
        <w:rPr>
          <w:rFonts w:ascii="Arial" w:hAnsi="Arial" w:cs="Arial"/>
          <w:i/>
          <w:iCs/>
          <w:sz w:val="21"/>
          <w:szCs w:val="21"/>
          <w:lang w:val="ru-RU"/>
        </w:rPr>
        <w:t>Плеяды</w:t>
      </w:r>
      <w:r w:rsidRPr="00F64517">
        <w:rPr>
          <w:rFonts w:ascii="Arial" w:hAnsi="Arial" w:cs="Arial"/>
          <w:sz w:val="21"/>
          <w:szCs w:val="21"/>
          <w:lang w:val="ru-RU"/>
        </w:rPr>
        <w:t>)</w:t>
      </w:r>
      <w:r w:rsidRPr="00F64517">
        <w:rPr>
          <w:rFonts w:ascii="Times New Roman" w:hAnsi="Times New Roman"/>
          <w:sz w:val="21"/>
          <w:szCs w:val="21"/>
          <w:lang w:val="ru-RU"/>
        </w:rPr>
        <w:t xml:space="preserve"> </w:t>
      </w:r>
      <w:r w:rsidRPr="00F64517">
        <w:rPr>
          <w:rFonts w:ascii="Arial" w:hAnsi="Arial" w:cs="Arial"/>
          <w:sz w:val="21"/>
          <w:szCs w:val="21"/>
          <w:lang w:val="ru-RU"/>
        </w:rPr>
        <w:t>және т.с.с.</w:t>
      </w:r>
      <w:r w:rsidRPr="00F64517">
        <w:rPr>
          <w:rFonts w:ascii="Times New Roman" w:hAnsi="Times New Roman"/>
          <w:sz w:val="21"/>
          <w:szCs w:val="21"/>
          <w:lang w:val="ru-RU"/>
        </w:rPr>
        <w:t xml:space="preserve"> </w:t>
      </w:r>
      <w:r w:rsidRPr="00F64517">
        <w:rPr>
          <w:rFonts w:ascii="Arial" w:hAnsi="Arial" w:cs="Arial"/>
          <w:sz w:val="21"/>
          <w:szCs w:val="21"/>
          <w:lang w:val="ru-RU"/>
        </w:rPr>
        <w:t>Қазақта:</w:t>
      </w:r>
      <w:r w:rsidRPr="00F64517">
        <w:rPr>
          <w:rFonts w:ascii="Times New Roman" w:hAnsi="Times New Roman"/>
          <w:sz w:val="21"/>
          <w:szCs w:val="21"/>
          <w:lang w:val="ru-RU"/>
        </w:rPr>
        <w:t xml:space="preserve"> </w:t>
      </w:r>
      <w:r w:rsidRPr="00F64517">
        <w:rPr>
          <w:rFonts w:ascii="Arial" w:hAnsi="Arial" w:cs="Arial"/>
          <w:sz w:val="21"/>
          <w:szCs w:val="21"/>
          <w:lang w:val="ru-RU"/>
        </w:rPr>
        <w:t>«Жет</w:t>
      </w:r>
      <w:r>
        <w:rPr>
          <w:rFonts w:ascii="Arial" w:hAnsi="Arial" w:cs="Arial"/>
          <w:sz w:val="21"/>
          <w:szCs w:val="21"/>
        </w:rPr>
        <w:t>i</w:t>
      </w:r>
      <w:r w:rsidRPr="00F64517">
        <w:rPr>
          <w:rFonts w:ascii="Arial" w:hAnsi="Arial" w:cs="Arial"/>
          <w:sz w:val="21"/>
          <w:szCs w:val="21"/>
          <w:lang w:val="ru-RU"/>
        </w:rPr>
        <w:t>қарақшыны таныған жет</w:t>
      </w:r>
      <w:r>
        <w:rPr>
          <w:rFonts w:ascii="Arial" w:hAnsi="Arial" w:cs="Arial"/>
          <w:sz w:val="21"/>
          <w:szCs w:val="21"/>
        </w:rPr>
        <w:t>i</w:t>
      </w:r>
      <w:r w:rsidRPr="00F64517">
        <w:rPr>
          <w:rFonts w:ascii="Arial" w:hAnsi="Arial" w:cs="Arial"/>
          <w:sz w:val="21"/>
          <w:szCs w:val="21"/>
          <w:lang w:val="ru-RU"/>
        </w:rPr>
        <w:t>қараңғы түнде де адаспай</w:t>
      </w:r>
      <w:r w:rsidRPr="00F64517">
        <w:rPr>
          <w:rFonts w:ascii="Times New Roman" w:hAnsi="Times New Roman"/>
          <w:sz w:val="21"/>
          <w:szCs w:val="21"/>
          <w:lang w:val="ru-RU"/>
        </w:rPr>
        <w:t>-</w:t>
      </w:r>
      <w:r w:rsidRPr="00F64517">
        <w:rPr>
          <w:rFonts w:ascii="Arial" w:hAnsi="Arial" w:cs="Arial"/>
          <w:sz w:val="21"/>
          <w:szCs w:val="21"/>
          <w:lang w:val="ru-RU"/>
        </w:rPr>
        <w:t>ды» деген мақал бар. Аспанда Жет</w:t>
      </w:r>
      <w:r>
        <w:rPr>
          <w:rFonts w:ascii="Arial" w:hAnsi="Arial" w:cs="Arial"/>
          <w:sz w:val="21"/>
          <w:szCs w:val="21"/>
        </w:rPr>
        <w:t>i</w:t>
      </w:r>
      <w:r w:rsidRPr="00F64517">
        <w:rPr>
          <w:rFonts w:ascii="Arial" w:hAnsi="Arial" w:cs="Arial"/>
          <w:sz w:val="21"/>
          <w:szCs w:val="21"/>
          <w:lang w:val="ru-RU"/>
        </w:rPr>
        <w:t>қарақшыны табу оңай. Оның ең жарық жұлдыздарын ойша сызықпен қоссақ, онда аспанда «</w:t>
      </w:r>
      <w:r w:rsidRPr="00F64517">
        <w:rPr>
          <w:rFonts w:ascii="Arial" w:hAnsi="Arial" w:cs="Arial"/>
          <w:b/>
          <w:bCs/>
          <w:i/>
          <w:iCs/>
          <w:sz w:val="21"/>
          <w:szCs w:val="21"/>
          <w:lang w:val="ru-RU"/>
        </w:rPr>
        <w:t>шөм</w:t>
      </w:r>
      <w:r>
        <w:rPr>
          <w:rFonts w:ascii="Arial" w:hAnsi="Arial" w:cs="Arial"/>
          <w:b/>
          <w:bCs/>
          <w:i/>
          <w:iCs/>
          <w:sz w:val="21"/>
          <w:szCs w:val="21"/>
        </w:rPr>
        <w:t>i</w:t>
      </w:r>
      <w:r w:rsidRPr="00F64517">
        <w:rPr>
          <w:rFonts w:ascii="Arial" w:hAnsi="Arial" w:cs="Arial"/>
          <w:b/>
          <w:bCs/>
          <w:i/>
          <w:iCs/>
          <w:sz w:val="21"/>
          <w:szCs w:val="21"/>
          <w:lang w:val="ru-RU"/>
        </w:rPr>
        <w:t>ш</w:t>
      </w:r>
      <w:r w:rsidRPr="00F64517">
        <w:rPr>
          <w:rFonts w:ascii="Arial" w:hAnsi="Arial" w:cs="Arial"/>
          <w:sz w:val="21"/>
          <w:szCs w:val="21"/>
          <w:lang w:val="ru-RU"/>
        </w:rPr>
        <w:t>» (ожау) сияқты фигура шығады. Оны сла</w:t>
      </w:r>
      <w:r w:rsidRPr="00F64517">
        <w:rPr>
          <w:rFonts w:ascii="Times New Roman" w:hAnsi="Times New Roman"/>
          <w:sz w:val="21"/>
          <w:szCs w:val="21"/>
          <w:lang w:val="ru-RU"/>
        </w:rPr>
        <w:t>-</w:t>
      </w:r>
      <w:r w:rsidRPr="00F64517">
        <w:rPr>
          <w:rFonts w:ascii="Arial" w:hAnsi="Arial" w:cs="Arial"/>
          <w:sz w:val="21"/>
          <w:szCs w:val="21"/>
          <w:lang w:val="ru-RU"/>
        </w:rPr>
        <w:t>вян халықтар арбаға ұқсатқан, ал ежелг</w:t>
      </w:r>
      <w:r>
        <w:rPr>
          <w:rFonts w:ascii="Arial" w:hAnsi="Arial" w:cs="Arial"/>
          <w:sz w:val="21"/>
          <w:szCs w:val="21"/>
        </w:rPr>
        <w:t>i</w:t>
      </w:r>
      <w:r w:rsidRPr="00F64517">
        <w:rPr>
          <w:rFonts w:ascii="Arial" w:hAnsi="Arial" w:cs="Arial"/>
          <w:sz w:val="21"/>
          <w:szCs w:val="21"/>
          <w:lang w:val="ru-RU"/>
        </w:rPr>
        <w:t xml:space="preserve"> гректер </w:t>
      </w:r>
      <w:r w:rsidRPr="00F64517">
        <w:rPr>
          <w:rFonts w:ascii="Arial" w:hAnsi="Arial" w:cs="Arial"/>
          <w:i/>
          <w:iCs/>
          <w:sz w:val="21"/>
          <w:szCs w:val="21"/>
          <w:lang w:val="ru-RU"/>
        </w:rPr>
        <w:t>Үлкен аю</w:t>
      </w:r>
      <w:r w:rsidRPr="00F64517">
        <w:rPr>
          <w:rFonts w:ascii="Arial" w:hAnsi="Arial" w:cs="Arial"/>
          <w:sz w:val="21"/>
          <w:szCs w:val="21"/>
          <w:lang w:val="ru-RU"/>
        </w:rPr>
        <w:t xml:space="preserve"> деп атаған. Бұл шоқжұлдызда ең жарық деген ек</w:t>
      </w:r>
      <w:r>
        <w:rPr>
          <w:rFonts w:ascii="Arial" w:hAnsi="Arial" w:cs="Arial"/>
          <w:sz w:val="21"/>
          <w:szCs w:val="21"/>
        </w:rPr>
        <w:t>i</w:t>
      </w:r>
      <w:r w:rsidRPr="00F64517">
        <w:rPr>
          <w:rFonts w:ascii="Arial" w:hAnsi="Arial" w:cs="Arial"/>
          <w:sz w:val="21"/>
          <w:szCs w:val="21"/>
          <w:lang w:val="ru-RU"/>
        </w:rPr>
        <w:t xml:space="preserve"> жұлдызды (</w:t>
      </w:r>
      <w:r>
        <w:rPr>
          <w:rFonts w:ascii="Arial" w:hAnsi="Arial" w:cs="Arial"/>
          <w:sz w:val="21"/>
          <w:szCs w:val="21"/>
        </w:rPr>
        <w:t>a</w:t>
      </w:r>
      <w:r w:rsidRPr="00F64517">
        <w:rPr>
          <w:rFonts w:ascii="Arial" w:hAnsi="Arial" w:cs="Arial"/>
          <w:sz w:val="21"/>
          <w:szCs w:val="21"/>
          <w:lang w:val="ru-RU"/>
        </w:rPr>
        <w:t xml:space="preserve"> және </w:t>
      </w:r>
      <w:r>
        <w:rPr>
          <w:rFonts w:ascii="Arial" w:hAnsi="Arial" w:cs="Arial"/>
          <w:sz w:val="21"/>
          <w:szCs w:val="21"/>
        </w:rPr>
        <w:t>b</w:t>
      </w:r>
      <w:r w:rsidRPr="00F64517">
        <w:rPr>
          <w:rFonts w:ascii="Arial" w:hAnsi="Arial" w:cs="Arial"/>
          <w:sz w:val="21"/>
          <w:szCs w:val="21"/>
          <w:lang w:val="ru-RU"/>
        </w:rPr>
        <w:t>-н</w:t>
      </w:r>
      <w:r>
        <w:rPr>
          <w:rFonts w:ascii="Arial" w:hAnsi="Arial" w:cs="Arial"/>
          <w:sz w:val="21"/>
          <w:szCs w:val="21"/>
        </w:rPr>
        <w:t>i</w:t>
      </w:r>
      <w:r w:rsidRPr="00F64517">
        <w:rPr>
          <w:rFonts w:ascii="Arial" w:hAnsi="Arial" w:cs="Arial"/>
          <w:sz w:val="21"/>
          <w:szCs w:val="21"/>
          <w:lang w:val="ru-RU"/>
        </w:rPr>
        <w:t>) түзу сызықпен қосып, созсақ, бұл сызық үш</w:t>
      </w:r>
      <w:r>
        <w:rPr>
          <w:rFonts w:ascii="Arial" w:hAnsi="Arial" w:cs="Arial"/>
          <w:sz w:val="21"/>
          <w:szCs w:val="21"/>
        </w:rPr>
        <w:t>i</w:t>
      </w:r>
      <w:r w:rsidRPr="00F64517">
        <w:rPr>
          <w:rFonts w:ascii="Arial" w:hAnsi="Arial" w:cs="Arial"/>
          <w:sz w:val="21"/>
          <w:szCs w:val="21"/>
          <w:lang w:val="ru-RU"/>
        </w:rPr>
        <w:t>нш</w:t>
      </w:r>
      <w:r>
        <w:rPr>
          <w:rFonts w:ascii="Arial" w:hAnsi="Arial" w:cs="Arial"/>
          <w:sz w:val="21"/>
          <w:szCs w:val="21"/>
        </w:rPr>
        <w:t>i</w:t>
      </w: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Arial" w:hAnsi="Arial" w:cs="Arial"/>
          <w:sz w:val="23"/>
          <w:szCs w:val="23"/>
          <w:lang w:val="ru-RU"/>
        </w:rPr>
        <w:t xml:space="preserve">жарық жұлдыз – </w:t>
      </w:r>
      <w:r w:rsidRPr="00F64517">
        <w:rPr>
          <w:rFonts w:ascii="Arial" w:hAnsi="Arial" w:cs="Arial"/>
          <w:i/>
          <w:iCs/>
          <w:sz w:val="23"/>
          <w:szCs w:val="23"/>
          <w:lang w:val="ru-RU"/>
        </w:rPr>
        <w:t>Тем</w:t>
      </w:r>
      <w:r>
        <w:rPr>
          <w:rFonts w:ascii="Arial" w:hAnsi="Arial" w:cs="Arial"/>
          <w:i/>
          <w:iCs/>
          <w:sz w:val="23"/>
          <w:szCs w:val="23"/>
        </w:rPr>
        <w:t>i</w:t>
      </w:r>
      <w:r w:rsidRPr="00F64517">
        <w:rPr>
          <w:rFonts w:ascii="Arial" w:hAnsi="Arial" w:cs="Arial"/>
          <w:i/>
          <w:iCs/>
          <w:sz w:val="23"/>
          <w:szCs w:val="23"/>
          <w:lang w:val="ru-RU"/>
        </w:rPr>
        <w:t>рқазыққа</w:t>
      </w:r>
      <w:r w:rsidRPr="00F64517">
        <w:rPr>
          <w:rFonts w:ascii="Arial" w:hAnsi="Arial" w:cs="Arial"/>
          <w:sz w:val="23"/>
          <w:szCs w:val="23"/>
          <w:lang w:val="ru-RU"/>
        </w:rPr>
        <w:t xml:space="preserve"> (Р) т</w:t>
      </w:r>
      <w:r>
        <w:rPr>
          <w:rFonts w:ascii="Arial" w:hAnsi="Arial" w:cs="Arial"/>
          <w:sz w:val="23"/>
          <w:szCs w:val="23"/>
        </w:rPr>
        <w:t>i</w:t>
      </w:r>
      <w:r w:rsidRPr="00F64517">
        <w:rPr>
          <w:rFonts w:ascii="Arial" w:hAnsi="Arial" w:cs="Arial"/>
          <w:sz w:val="23"/>
          <w:szCs w:val="23"/>
          <w:lang w:val="ru-RU"/>
        </w:rPr>
        <w:t>релед</w:t>
      </w:r>
      <w:r>
        <w:rPr>
          <w:rFonts w:ascii="Arial" w:hAnsi="Arial" w:cs="Arial"/>
          <w:sz w:val="23"/>
          <w:szCs w:val="23"/>
        </w:rPr>
        <w:t>i</w:t>
      </w:r>
      <w:r w:rsidRPr="00F64517">
        <w:rPr>
          <w:rFonts w:ascii="Arial" w:hAnsi="Arial" w:cs="Arial"/>
          <w:sz w:val="23"/>
          <w:szCs w:val="23"/>
          <w:lang w:val="ru-RU"/>
        </w:rPr>
        <w:t xml:space="preserve">. </w:t>
      </w:r>
      <w:r w:rsidRPr="00F64517">
        <w:rPr>
          <w:rFonts w:ascii="Arial" w:hAnsi="Arial" w:cs="Arial"/>
          <w:i/>
          <w:iCs/>
          <w:sz w:val="23"/>
          <w:szCs w:val="23"/>
          <w:lang w:val="ru-RU"/>
        </w:rPr>
        <w:t>Тем</w:t>
      </w:r>
      <w:r>
        <w:rPr>
          <w:rFonts w:ascii="Arial" w:hAnsi="Arial" w:cs="Arial"/>
          <w:i/>
          <w:iCs/>
          <w:sz w:val="23"/>
          <w:szCs w:val="23"/>
        </w:rPr>
        <w:t>i</w:t>
      </w:r>
      <w:r w:rsidRPr="00F64517">
        <w:rPr>
          <w:rFonts w:ascii="Arial" w:hAnsi="Arial" w:cs="Arial"/>
          <w:i/>
          <w:iCs/>
          <w:sz w:val="23"/>
          <w:szCs w:val="23"/>
          <w:lang w:val="ru-RU"/>
        </w:rPr>
        <w:t>рқазық</w:t>
      </w:r>
    </w:p>
    <w:p w:rsidR="003323E4" w:rsidRPr="00F64517" w:rsidRDefault="003323E4">
      <w:pPr>
        <w:widowControl w:val="0"/>
        <w:autoSpaceDE w:val="0"/>
        <w:autoSpaceDN w:val="0"/>
        <w:adjustRightInd w:val="0"/>
        <w:spacing w:after="0" w:line="19"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i/>
          <w:iCs/>
          <w:sz w:val="24"/>
          <w:szCs w:val="24"/>
          <w:lang w:val="ru-RU"/>
        </w:rPr>
        <w:t>(</w:t>
      </w:r>
      <w:r w:rsidRPr="00F64517">
        <w:rPr>
          <w:rFonts w:ascii="Arial" w:hAnsi="Arial" w:cs="Arial"/>
          <w:sz w:val="24"/>
          <w:szCs w:val="24"/>
          <w:lang w:val="ru-RU"/>
        </w:rPr>
        <w:t>Р) –</w:t>
      </w:r>
      <w:r w:rsidRPr="00F64517">
        <w:rPr>
          <w:rFonts w:ascii="Times New Roman" w:hAnsi="Times New Roman"/>
          <w:i/>
          <w:iCs/>
          <w:sz w:val="24"/>
          <w:szCs w:val="24"/>
          <w:lang w:val="ru-RU"/>
        </w:rPr>
        <w:t xml:space="preserve"> </w:t>
      </w:r>
      <w:r w:rsidRPr="00F64517">
        <w:rPr>
          <w:rFonts w:ascii="Arial" w:hAnsi="Arial" w:cs="Arial"/>
          <w:i/>
          <w:iCs/>
          <w:sz w:val="24"/>
          <w:szCs w:val="24"/>
          <w:lang w:val="ru-RU"/>
        </w:rPr>
        <w:t>Малая Медведица</w:t>
      </w:r>
      <w:r w:rsidRPr="00F64517">
        <w:rPr>
          <w:rFonts w:ascii="Times New Roman" w:hAnsi="Times New Roman"/>
          <w:i/>
          <w:iCs/>
          <w:sz w:val="24"/>
          <w:szCs w:val="24"/>
          <w:lang w:val="ru-RU"/>
        </w:rPr>
        <w:t xml:space="preserve"> </w:t>
      </w:r>
      <w:r w:rsidRPr="00F64517">
        <w:rPr>
          <w:rFonts w:ascii="Arial" w:hAnsi="Arial" w:cs="Arial"/>
          <w:sz w:val="24"/>
          <w:szCs w:val="24"/>
          <w:lang w:val="ru-RU"/>
        </w:rPr>
        <w:t>(қонжық)</w:t>
      </w:r>
      <w:r w:rsidRPr="00F64517">
        <w:rPr>
          <w:rFonts w:ascii="Times New Roman" w:hAnsi="Times New Roman"/>
          <w:i/>
          <w:iCs/>
          <w:sz w:val="24"/>
          <w:szCs w:val="24"/>
          <w:lang w:val="ru-RU"/>
        </w:rPr>
        <w:t xml:space="preserve"> </w:t>
      </w:r>
      <w:r w:rsidRPr="00F64517">
        <w:rPr>
          <w:rFonts w:ascii="Arial" w:hAnsi="Arial" w:cs="Arial"/>
          <w:sz w:val="24"/>
          <w:szCs w:val="24"/>
          <w:lang w:val="ru-RU"/>
        </w:rPr>
        <w:t>шоқжұлдызының ең</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58" w:right="1260" w:bottom="435" w:left="1020" w:header="720" w:footer="720" w:gutter="0"/>
          <w:cols w:space="720" w:equalWidth="0">
            <w:col w:w="6120"/>
          </w:cols>
          <w:noEndnote/>
        </w:sectPr>
      </w:pPr>
    </w:p>
    <w:p w:rsidR="003323E4" w:rsidRPr="00F64517" w:rsidRDefault="003323E4">
      <w:pPr>
        <w:widowControl w:val="0"/>
        <w:autoSpaceDE w:val="0"/>
        <w:autoSpaceDN w:val="0"/>
        <w:adjustRightInd w:val="0"/>
        <w:spacing w:after="0" w:line="263"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t>27</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58" w:right="4160" w:bottom="435" w:left="4040" w:header="720" w:footer="720" w:gutter="0"/>
          <w:cols w:space="720" w:equalWidth="0">
            <w:col w:w="200"/>
          </w:cols>
          <w:noEndnote/>
        </w:sectPr>
      </w:pPr>
    </w:p>
    <w:p w:rsidR="003323E4" w:rsidRPr="00F64517" w:rsidRDefault="00281624">
      <w:pPr>
        <w:widowControl w:val="0"/>
        <w:overflowPunct w:val="0"/>
        <w:autoSpaceDE w:val="0"/>
        <w:autoSpaceDN w:val="0"/>
        <w:adjustRightInd w:val="0"/>
        <w:spacing w:after="0" w:line="272" w:lineRule="auto"/>
        <w:jc w:val="both"/>
        <w:rPr>
          <w:rFonts w:ascii="Times New Roman" w:hAnsi="Times New Roman"/>
          <w:sz w:val="24"/>
          <w:szCs w:val="24"/>
          <w:lang w:val="ru-RU"/>
        </w:rPr>
      </w:pPr>
      <w:bookmarkStart w:id="25" w:name="page55"/>
      <w:bookmarkEnd w:id="25"/>
      <w:r w:rsidRPr="00F64517">
        <w:rPr>
          <w:rFonts w:ascii="Arial" w:hAnsi="Arial" w:cs="Arial"/>
          <w:lang w:val="ru-RU"/>
        </w:rPr>
        <w:lastRenderedPageBreak/>
        <w:t>жарық жұлдызы болып табылады (Ол Тем</w:t>
      </w:r>
      <w:r>
        <w:rPr>
          <w:rFonts w:ascii="Arial" w:hAnsi="Arial" w:cs="Arial"/>
        </w:rPr>
        <w:t>i</w:t>
      </w:r>
      <w:r w:rsidRPr="00F64517">
        <w:rPr>
          <w:rFonts w:ascii="Arial" w:hAnsi="Arial" w:cs="Arial"/>
          <w:lang w:val="ru-RU"/>
        </w:rPr>
        <w:t xml:space="preserve">рқазыққа </w:t>
      </w:r>
      <w:r>
        <w:rPr>
          <w:rFonts w:ascii="Arial" w:hAnsi="Arial" w:cs="Arial"/>
        </w:rPr>
        <w:t>i</w:t>
      </w:r>
      <w:r w:rsidRPr="00F64517">
        <w:rPr>
          <w:rFonts w:ascii="Arial" w:hAnsi="Arial" w:cs="Arial"/>
          <w:lang w:val="ru-RU"/>
        </w:rPr>
        <w:t>л</w:t>
      </w:r>
      <w:r>
        <w:rPr>
          <w:rFonts w:ascii="Arial" w:hAnsi="Arial" w:cs="Arial"/>
        </w:rPr>
        <w:t>i</w:t>
      </w:r>
      <w:r w:rsidRPr="00F64517">
        <w:rPr>
          <w:rFonts w:ascii="Arial" w:hAnsi="Arial" w:cs="Arial"/>
          <w:lang w:val="ru-RU"/>
        </w:rPr>
        <w:t>н</w:t>
      </w:r>
      <w:r>
        <w:rPr>
          <w:rFonts w:ascii="Arial" w:hAnsi="Arial" w:cs="Arial"/>
        </w:rPr>
        <w:t>i</w:t>
      </w:r>
      <w:r w:rsidRPr="00F64517">
        <w:rPr>
          <w:rFonts w:ascii="Arial" w:hAnsi="Arial" w:cs="Arial"/>
          <w:lang w:val="ru-RU"/>
        </w:rPr>
        <w:t>п қойған к</w:t>
      </w:r>
      <w:r>
        <w:rPr>
          <w:rFonts w:ascii="Arial" w:hAnsi="Arial" w:cs="Arial"/>
        </w:rPr>
        <w:t>i</w:t>
      </w:r>
      <w:r w:rsidRPr="00F64517">
        <w:rPr>
          <w:rFonts w:ascii="Arial" w:hAnsi="Arial" w:cs="Arial"/>
          <w:lang w:val="ru-RU"/>
        </w:rPr>
        <w:t>ш</w:t>
      </w:r>
      <w:r>
        <w:rPr>
          <w:rFonts w:ascii="Arial" w:hAnsi="Arial" w:cs="Arial"/>
        </w:rPr>
        <w:t>i</w:t>
      </w:r>
      <w:r w:rsidRPr="00F64517">
        <w:rPr>
          <w:rFonts w:ascii="Arial" w:hAnsi="Arial" w:cs="Arial"/>
          <w:lang w:val="ru-RU"/>
        </w:rPr>
        <w:t>рек шөм</w:t>
      </w:r>
      <w:r>
        <w:rPr>
          <w:rFonts w:ascii="Arial" w:hAnsi="Arial" w:cs="Arial"/>
        </w:rPr>
        <w:t>i</w:t>
      </w:r>
      <w:r w:rsidRPr="00F64517">
        <w:rPr>
          <w:rFonts w:ascii="Arial" w:hAnsi="Arial" w:cs="Arial"/>
          <w:lang w:val="ru-RU"/>
        </w:rPr>
        <w:t>шке ұқсайды). Егер сол сызықты одан әр</w:t>
      </w:r>
      <w:r>
        <w:rPr>
          <w:rFonts w:ascii="Arial" w:hAnsi="Arial" w:cs="Arial"/>
        </w:rPr>
        <w:t>i</w:t>
      </w:r>
      <w:r w:rsidRPr="00F64517">
        <w:rPr>
          <w:rFonts w:ascii="Arial" w:hAnsi="Arial" w:cs="Arial"/>
          <w:lang w:val="ru-RU"/>
        </w:rPr>
        <w:t xml:space="preserve"> жалғастырсақ, қарсы жақтан </w:t>
      </w:r>
      <w:r w:rsidRPr="00F64517">
        <w:rPr>
          <w:rFonts w:ascii="Arial" w:hAnsi="Arial" w:cs="Arial"/>
          <w:i/>
          <w:iCs/>
          <w:lang w:val="ru-RU"/>
        </w:rPr>
        <w:t>Кассиопея</w:t>
      </w:r>
      <w:r w:rsidRPr="00F64517">
        <w:rPr>
          <w:rFonts w:ascii="Arial" w:hAnsi="Arial" w:cs="Arial"/>
          <w:lang w:val="ru-RU"/>
        </w:rPr>
        <w:t xml:space="preserve"> </w:t>
      </w:r>
      <w:r w:rsidRPr="00F64517">
        <w:rPr>
          <w:rFonts w:ascii="Times New Roman" w:hAnsi="Times New Roman"/>
          <w:lang w:val="ru-RU"/>
        </w:rPr>
        <w:t>(</w:t>
      </w:r>
      <w:r w:rsidRPr="00F64517">
        <w:rPr>
          <w:rFonts w:ascii="Arial" w:hAnsi="Arial" w:cs="Arial"/>
          <w:i/>
          <w:iCs/>
          <w:lang w:val="ru-RU"/>
        </w:rPr>
        <w:t>Қарақұрт</w:t>
      </w:r>
      <w:r w:rsidRPr="00F64517">
        <w:rPr>
          <w:rFonts w:ascii="Times New Roman" w:hAnsi="Times New Roman"/>
          <w:lang w:val="ru-RU"/>
        </w:rPr>
        <w:t>)</w:t>
      </w:r>
      <w:r w:rsidRPr="00F64517">
        <w:rPr>
          <w:rFonts w:ascii="Arial" w:hAnsi="Arial" w:cs="Arial"/>
          <w:lang w:val="ru-RU"/>
        </w:rPr>
        <w:t xml:space="preserve"> шоқжұлдызын табуға болады (</w:t>
      </w:r>
      <w:r>
        <w:rPr>
          <w:rFonts w:ascii="Arial" w:hAnsi="Arial" w:cs="Arial"/>
          <w:b/>
          <w:bCs/>
        </w:rPr>
        <w:t>W</w:t>
      </w:r>
      <w:r w:rsidRPr="00F64517">
        <w:rPr>
          <w:rFonts w:ascii="Arial" w:hAnsi="Arial" w:cs="Arial"/>
          <w:lang w:val="ru-RU"/>
        </w:rPr>
        <w:t xml:space="preserve"> әрп</w:t>
      </w:r>
      <w:r>
        <w:rPr>
          <w:rFonts w:ascii="Arial" w:hAnsi="Arial" w:cs="Arial"/>
        </w:rPr>
        <w:t>i</w:t>
      </w:r>
      <w:r w:rsidRPr="00F64517">
        <w:rPr>
          <w:rFonts w:ascii="Arial" w:hAnsi="Arial" w:cs="Arial"/>
          <w:lang w:val="ru-RU"/>
        </w:rPr>
        <w:t xml:space="preserve"> тәр</w:t>
      </w:r>
      <w:r>
        <w:rPr>
          <w:rFonts w:ascii="Arial" w:hAnsi="Arial" w:cs="Arial"/>
        </w:rPr>
        <w:t>i</w:t>
      </w:r>
      <w:r w:rsidRPr="00F64517">
        <w:rPr>
          <w:rFonts w:ascii="Arial" w:hAnsi="Arial" w:cs="Arial"/>
          <w:lang w:val="ru-RU"/>
        </w:rPr>
        <w:t>зд</w:t>
      </w:r>
      <w:r>
        <w:rPr>
          <w:rFonts w:ascii="Arial" w:hAnsi="Arial" w:cs="Arial"/>
        </w:rPr>
        <w:t>i</w:t>
      </w:r>
      <w:r w:rsidRPr="00F64517">
        <w:rPr>
          <w:rFonts w:ascii="Arial" w:hAnsi="Arial" w:cs="Arial"/>
          <w:lang w:val="ru-RU"/>
        </w:rPr>
        <w:t xml:space="preserve">). </w:t>
      </w:r>
      <w:r w:rsidRPr="00F64517">
        <w:rPr>
          <w:rFonts w:ascii="Arial" w:hAnsi="Arial" w:cs="Arial"/>
          <w:i/>
          <w:iCs/>
          <w:lang w:val="ru-RU"/>
        </w:rPr>
        <w:t>Кассио</w:t>
      </w:r>
      <w:r w:rsidRPr="00F64517">
        <w:rPr>
          <w:rFonts w:ascii="Times New Roman" w:hAnsi="Times New Roman"/>
          <w:i/>
          <w:iCs/>
          <w:lang w:val="ru-RU"/>
        </w:rPr>
        <w:t>-</w:t>
      </w:r>
      <w:r w:rsidRPr="00F64517">
        <w:rPr>
          <w:rFonts w:ascii="Arial" w:hAnsi="Arial" w:cs="Arial"/>
          <w:i/>
          <w:iCs/>
          <w:lang w:val="ru-RU"/>
        </w:rPr>
        <w:t xml:space="preserve">пея </w:t>
      </w:r>
      <w:r w:rsidRPr="00F64517">
        <w:rPr>
          <w:rFonts w:ascii="Arial" w:hAnsi="Arial" w:cs="Arial"/>
          <w:lang w:val="ru-RU"/>
        </w:rPr>
        <w:t>мен</w:t>
      </w:r>
      <w:r w:rsidRPr="00F64517">
        <w:rPr>
          <w:rFonts w:ascii="Arial" w:hAnsi="Arial" w:cs="Arial"/>
          <w:i/>
          <w:iCs/>
          <w:lang w:val="ru-RU"/>
        </w:rPr>
        <w:t xml:space="preserve"> Жет</w:t>
      </w:r>
      <w:r>
        <w:rPr>
          <w:rFonts w:ascii="Arial" w:hAnsi="Arial" w:cs="Arial"/>
          <w:i/>
          <w:iCs/>
        </w:rPr>
        <w:t>i</w:t>
      </w:r>
      <w:r w:rsidRPr="00F64517">
        <w:rPr>
          <w:rFonts w:ascii="Arial" w:hAnsi="Arial" w:cs="Arial"/>
          <w:i/>
          <w:iCs/>
          <w:lang w:val="ru-RU"/>
        </w:rPr>
        <w:t xml:space="preserve">қарақшыны </w:t>
      </w:r>
      <w:r w:rsidRPr="00F64517">
        <w:rPr>
          <w:rFonts w:ascii="Arial" w:hAnsi="Arial" w:cs="Arial"/>
          <w:lang w:val="ru-RU"/>
        </w:rPr>
        <w:t>қосатын кес</w:t>
      </w:r>
      <w:r>
        <w:rPr>
          <w:rFonts w:ascii="Arial" w:hAnsi="Arial" w:cs="Arial"/>
        </w:rPr>
        <w:t>i</w:t>
      </w:r>
      <w:r w:rsidRPr="00F64517">
        <w:rPr>
          <w:rFonts w:ascii="Arial" w:hAnsi="Arial" w:cs="Arial"/>
          <w:lang w:val="ru-RU"/>
        </w:rPr>
        <w:t>нд</w:t>
      </w:r>
      <w:r>
        <w:rPr>
          <w:rFonts w:ascii="Arial" w:hAnsi="Arial" w:cs="Arial"/>
        </w:rPr>
        <w:t>i</w:t>
      </w:r>
      <w:r w:rsidRPr="00F64517">
        <w:rPr>
          <w:rFonts w:ascii="Arial" w:hAnsi="Arial" w:cs="Arial"/>
          <w:lang w:val="ru-RU"/>
        </w:rPr>
        <w:t>н</w:t>
      </w:r>
      <w:r>
        <w:rPr>
          <w:rFonts w:ascii="Arial" w:hAnsi="Arial" w:cs="Arial"/>
        </w:rPr>
        <w:t>i</w:t>
      </w:r>
      <w:r w:rsidRPr="00F64517">
        <w:rPr>
          <w:rFonts w:ascii="Arial" w:hAnsi="Arial" w:cs="Arial"/>
          <w:lang w:val="ru-RU"/>
        </w:rPr>
        <w:t>ң ортасынан</w:t>
      </w:r>
      <w:r w:rsidRPr="00F64517">
        <w:rPr>
          <w:rFonts w:ascii="Arial" w:hAnsi="Arial" w:cs="Arial"/>
          <w:i/>
          <w:iCs/>
          <w:lang w:val="ru-RU"/>
        </w:rPr>
        <w:t xml:space="preserve"> </w:t>
      </w:r>
      <w:r w:rsidRPr="00F64517">
        <w:rPr>
          <w:rFonts w:ascii="Arial" w:hAnsi="Arial" w:cs="Arial"/>
          <w:lang w:val="ru-RU"/>
        </w:rPr>
        <w:t>тұрғызылған перпендикуляр ек</w:t>
      </w:r>
      <w:r>
        <w:rPr>
          <w:rFonts w:ascii="Arial" w:hAnsi="Arial" w:cs="Arial"/>
        </w:rPr>
        <w:t>i</w:t>
      </w:r>
      <w:r w:rsidRPr="00F64517">
        <w:rPr>
          <w:rFonts w:ascii="Arial" w:hAnsi="Arial" w:cs="Arial"/>
          <w:lang w:val="ru-RU"/>
        </w:rPr>
        <w:t xml:space="preserve"> белг</w:t>
      </w:r>
      <w:r>
        <w:rPr>
          <w:rFonts w:ascii="Arial" w:hAnsi="Arial" w:cs="Arial"/>
        </w:rPr>
        <w:t>i</w:t>
      </w:r>
      <w:r w:rsidRPr="00F64517">
        <w:rPr>
          <w:rFonts w:ascii="Arial" w:hAnsi="Arial" w:cs="Arial"/>
          <w:lang w:val="ru-RU"/>
        </w:rPr>
        <w:t>л</w:t>
      </w:r>
      <w:r>
        <w:rPr>
          <w:rFonts w:ascii="Arial" w:hAnsi="Arial" w:cs="Arial"/>
        </w:rPr>
        <w:t>i</w:t>
      </w:r>
      <w:r w:rsidRPr="00F64517">
        <w:rPr>
          <w:rFonts w:ascii="Arial" w:hAnsi="Arial" w:cs="Arial"/>
          <w:lang w:val="ru-RU"/>
        </w:rPr>
        <w:t xml:space="preserve"> шоқжұлдызға т</w:t>
      </w:r>
      <w:r>
        <w:rPr>
          <w:rFonts w:ascii="Arial" w:hAnsi="Arial" w:cs="Arial"/>
        </w:rPr>
        <w:t>i</w:t>
      </w:r>
      <w:r w:rsidRPr="00F64517">
        <w:rPr>
          <w:rFonts w:ascii="Arial" w:hAnsi="Arial" w:cs="Arial"/>
          <w:lang w:val="ru-RU"/>
        </w:rPr>
        <w:t>релед</w:t>
      </w:r>
      <w:r>
        <w:rPr>
          <w:rFonts w:ascii="Arial" w:hAnsi="Arial" w:cs="Arial"/>
        </w:rPr>
        <w:t>i</w:t>
      </w:r>
      <w:r w:rsidRPr="00F64517">
        <w:rPr>
          <w:rFonts w:ascii="Arial" w:hAnsi="Arial" w:cs="Arial"/>
          <w:lang w:val="ru-RU"/>
        </w:rPr>
        <w:t>. Егер де Жет</w:t>
      </w:r>
      <w:r>
        <w:rPr>
          <w:rFonts w:ascii="Arial" w:hAnsi="Arial" w:cs="Arial"/>
        </w:rPr>
        <w:t>i</w:t>
      </w:r>
      <w:r w:rsidRPr="00F64517">
        <w:rPr>
          <w:rFonts w:ascii="Arial" w:hAnsi="Arial" w:cs="Arial"/>
          <w:lang w:val="ru-RU"/>
        </w:rPr>
        <w:t>қарақшы солтүст</w:t>
      </w:r>
      <w:r>
        <w:rPr>
          <w:rFonts w:ascii="Arial" w:hAnsi="Arial" w:cs="Arial"/>
        </w:rPr>
        <w:t>i</w:t>
      </w:r>
      <w:r w:rsidRPr="00F64517">
        <w:rPr>
          <w:rFonts w:ascii="Arial" w:hAnsi="Arial" w:cs="Arial"/>
          <w:lang w:val="ru-RU"/>
        </w:rPr>
        <w:t>кте, Кассиопея зе</w:t>
      </w:r>
      <w:r w:rsidRPr="00F64517">
        <w:rPr>
          <w:rFonts w:ascii="Times New Roman" w:hAnsi="Times New Roman"/>
          <w:lang w:val="ru-RU"/>
        </w:rPr>
        <w:t>-</w:t>
      </w:r>
      <w:r w:rsidRPr="00F64517">
        <w:rPr>
          <w:rFonts w:ascii="Arial" w:hAnsi="Arial" w:cs="Arial"/>
          <w:lang w:val="ru-RU"/>
        </w:rPr>
        <w:t>нит нүктес</w:t>
      </w:r>
      <w:r>
        <w:rPr>
          <w:rFonts w:ascii="Arial" w:hAnsi="Arial" w:cs="Arial"/>
        </w:rPr>
        <w:t>i</w:t>
      </w:r>
      <w:r w:rsidRPr="00F64517">
        <w:rPr>
          <w:rFonts w:ascii="Arial" w:hAnsi="Arial" w:cs="Arial"/>
          <w:lang w:val="ru-RU"/>
        </w:rPr>
        <w:t xml:space="preserve">не жақын орналасса, онда оң жақта </w:t>
      </w:r>
      <w:r w:rsidRPr="00F64517">
        <w:rPr>
          <w:rFonts w:ascii="Arial" w:hAnsi="Arial" w:cs="Arial"/>
          <w:i/>
          <w:iCs/>
          <w:lang w:val="ru-RU"/>
        </w:rPr>
        <w:t>Арбакеш</w:t>
      </w:r>
      <w:r w:rsidRPr="00F64517">
        <w:rPr>
          <w:rFonts w:ascii="Arial" w:hAnsi="Arial" w:cs="Arial"/>
          <w:lang w:val="ru-RU"/>
        </w:rPr>
        <w:t xml:space="preserve"> </w:t>
      </w:r>
      <w:r w:rsidRPr="00F64517">
        <w:rPr>
          <w:rFonts w:ascii="Times New Roman" w:hAnsi="Times New Roman"/>
          <w:lang w:val="ru-RU"/>
        </w:rPr>
        <w:t>(</w:t>
      </w:r>
      <w:r w:rsidRPr="00F64517">
        <w:rPr>
          <w:rFonts w:ascii="Arial" w:hAnsi="Arial" w:cs="Arial"/>
          <w:i/>
          <w:iCs/>
          <w:lang w:val="ru-RU"/>
        </w:rPr>
        <w:t>Возничий</w:t>
      </w:r>
      <w:r w:rsidRPr="00F64517">
        <w:rPr>
          <w:rFonts w:ascii="Arial" w:hAnsi="Arial" w:cs="Arial"/>
          <w:lang w:val="ru-RU"/>
        </w:rPr>
        <w:t>)</w:t>
      </w:r>
      <w:r w:rsidRPr="00F64517">
        <w:rPr>
          <w:rFonts w:ascii="Times New Roman" w:hAnsi="Times New Roman"/>
          <w:lang w:val="ru-RU"/>
        </w:rPr>
        <w:t xml:space="preserve"> </w:t>
      </w:r>
      <w:r w:rsidRPr="00F64517">
        <w:rPr>
          <w:rFonts w:ascii="Arial" w:hAnsi="Arial" w:cs="Arial"/>
          <w:lang w:val="ru-RU"/>
        </w:rPr>
        <w:t>шоқжұлдызы,</w:t>
      </w:r>
      <w:r w:rsidRPr="00F64517">
        <w:rPr>
          <w:rFonts w:ascii="Times New Roman" w:hAnsi="Times New Roman"/>
          <w:lang w:val="ru-RU"/>
        </w:rPr>
        <w:t xml:space="preserve"> </w:t>
      </w:r>
      <w:r w:rsidRPr="00F64517">
        <w:rPr>
          <w:rFonts w:ascii="Arial" w:hAnsi="Arial" w:cs="Arial"/>
          <w:lang w:val="ru-RU"/>
        </w:rPr>
        <w:t>сол жақта</w:t>
      </w:r>
      <w:r w:rsidRPr="00F64517">
        <w:rPr>
          <w:rFonts w:ascii="Times New Roman" w:hAnsi="Times New Roman"/>
          <w:lang w:val="ru-RU"/>
        </w:rPr>
        <w:t xml:space="preserve"> </w:t>
      </w:r>
      <w:r w:rsidRPr="00F64517">
        <w:rPr>
          <w:rFonts w:ascii="Arial" w:hAnsi="Arial" w:cs="Arial"/>
          <w:i/>
          <w:iCs/>
          <w:lang w:val="ru-RU"/>
        </w:rPr>
        <w:t>Лира</w:t>
      </w:r>
      <w:r w:rsidRPr="00F64517">
        <w:rPr>
          <w:rFonts w:ascii="Times New Roman" w:hAnsi="Times New Roman"/>
          <w:lang w:val="ru-RU"/>
        </w:rPr>
        <w:t xml:space="preserve"> </w:t>
      </w:r>
      <w:r w:rsidRPr="00F64517">
        <w:rPr>
          <w:rFonts w:ascii="Arial" w:hAnsi="Arial" w:cs="Arial"/>
          <w:lang w:val="ru-RU"/>
        </w:rPr>
        <w:t>шоқжұлдызы</w:t>
      </w:r>
      <w:r w:rsidRPr="00F64517">
        <w:rPr>
          <w:rFonts w:ascii="Times New Roman" w:hAnsi="Times New Roman"/>
          <w:lang w:val="ru-RU"/>
        </w:rPr>
        <w:t xml:space="preserve"> </w:t>
      </w:r>
      <w:r w:rsidRPr="00F64517">
        <w:rPr>
          <w:rFonts w:ascii="Arial" w:hAnsi="Arial" w:cs="Arial"/>
          <w:lang w:val="ru-RU"/>
        </w:rPr>
        <w:t>орналасқан болып шығады. Арбакешт</w:t>
      </w:r>
      <w:r>
        <w:rPr>
          <w:rFonts w:ascii="Arial" w:hAnsi="Arial" w:cs="Arial"/>
        </w:rPr>
        <w:t>i</w:t>
      </w:r>
      <w:r w:rsidRPr="00F64517">
        <w:rPr>
          <w:rFonts w:ascii="Arial" w:hAnsi="Arial" w:cs="Arial"/>
          <w:lang w:val="ru-RU"/>
        </w:rPr>
        <w:t xml:space="preserve">ң ең жарық жұлдызы </w:t>
      </w:r>
      <w:r w:rsidRPr="00F64517">
        <w:rPr>
          <w:rFonts w:ascii="Arial" w:hAnsi="Arial" w:cs="Arial"/>
          <w:i/>
          <w:iCs/>
          <w:lang w:val="ru-RU"/>
        </w:rPr>
        <w:t xml:space="preserve">Капелла </w:t>
      </w:r>
      <w:r w:rsidRPr="00F64517">
        <w:rPr>
          <w:rFonts w:ascii="Times New Roman" w:hAnsi="Times New Roman"/>
          <w:lang w:val="ru-RU"/>
        </w:rPr>
        <w:t>(</w:t>
      </w:r>
      <w:r w:rsidRPr="00F64517">
        <w:rPr>
          <w:rFonts w:ascii="Arial" w:hAnsi="Arial" w:cs="Arial"/>
          <w:i/>
          <w:iCs/>
          <w:lang w:val="ru-RU"/>
        </w:rPr>
        <w:t>лақ</w:t>
      </w:r>
      <w:r w:rsidRPr="00F64517">
        <w:rPr>
          <w:rFonts w:ascii="Arial" w:hAnsi="Arial" w:cs="Arial"/>
          <w:lang w:val="ru-RU"/>
        </w:rPr>
        <w:t>)</w:t>
      </w:r>
      <w:r w:rsidRPr="00F64517">
        <w:rPr>
          <w:rFonts w:ascii="Arial" w:hAnsi="Arial" w:cs="Arial"/>
          <w:i/>
          <w:iCs/>
          <w:lang w:val="ru-RU"/>
        </w:rPr>
        <w:t xml:space="preserve"> </w:t>
      </w:r>
      <w:r w:rsidRPr="00F64517">
        <w:rPr>
          <w:rFonts w:ascii="Arial" w:hAnsi="Arial" w:cs="Arial"/>
          <w:lang w:val="ru-RU"/>
        </w:rPr>
        <w:t>деп аталады,</w:t>
      </w:r>
      <w:r w:rsidRPr="00F64517">
        <w:rPr>
          <w:rFonts w:ascii="Arial" w:hAnsi="Arial" w:cs="Arial"/>
          <w:i/>
          <w:iCs/>
          <w:lang w:val="ru-RU"/>
        </w:rPr>
        <w:t xml:space="preserve"> </w:t>
      </w:r>
      <w:r w:rsidRPr="00F64517">
        <w:rPr>
          <w:rFonts w:ascii="Arial" w:hAnsi="Arial" w:cs="Arial"/>
          <w:lang w:val="ru-RU"/>
        </w:rPr>
        <w:t>ал Лираның ең жарық жұлдызы</w:t>
      </w:r>
      <w:r w:rsidRPr="00F64517">
        <w:rPr>
          <w:rFonts w:ascii="Arial" w:hAnsi="Arial" w:cs="Arial"/>
          <w:i/>
          <w:iCs/>
          <w:lang w:val="ru-RU"/>
        </w:rPr>
        <w:t xml:space="preserve"> Вега </w:t>
      </w:r>
      <w:r w:rsidRPr="00F64517">
        <w:rPr>
          <w:rFonts w:ascii="Arial" w:hAnsi="Arial" w:cs="Arial"/>
          <w:lang w:val="ru-RU"/>
        </w:rPr>
        <w:t>деп аталады.</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90" w:lineRule="auto"/>
        <w:ind w:firstLine="397"/>
        <w:jc w:val="both"/>
        <w:rPr>
          <w:rFonts w:ascii="Times New Roman" w:hAnsi="Times New Roman"/>
          <w:sz w:val="24"/>
          <w:szCs w:val="24"/>
          <w:lang w:val="ru-RU"/>
        </w:rPr>
      </w:pPr>
      <w:r w:rsidRPr="00F64517">
        <w:rPr>
          <w:rFonts w:ascii="Arial" w:hAnsi="Arial" w:cs="Arial"/>
          <w:b/>
          <w:bCs/>
          <w:i/>
          <w:iCs/>
          <w:sz w:val="21"/>
          <w:szCs w:val="21"/>
          <w:lang w:val="ru-RU"/>
        </w:rPr>
        <w:t>Жет</w:t>
      </w:r>
      <w:r>
        <w:rPr>
          <w:rFonts w:ascii="Arial" w:hAnsi="Arial" w:cs="Arial"/>
          <w:b/>
          <w:bCs/>
          <w:i/>
          <w:iCs/>
          <w:sz w:val="21"/>
          <w:szCs w:val="21"/>
        </w:rPr>
        <w:t>i</w:t>
      </w:r>
      <w:r w:rsidRPr="00F64517">
        <w:rPr>
          <w:rFonts w:ascii="Arial" w:hAnsi="Arial" w:cs="Arial"/>
          <w:b/>
          <w:bCs/>
          <w:i/>
          <w:iCs/>
          <w:sz w:val="21"/>
          <w:szCs w:val="21"/>
          <w:lang w:val="ru-RU"/>
        </w:rPr>
        <w:t xml:space="preserve">қарақшы </w:t>
      </w:r>
      <w:r w:rsidRPr="00F64517">
        <w:rPr>
          <w:rFonts w:ascii="Arial" w:hAnsi="Arial" w:cs="Arial"/>
          <w:sz w:val="21"/>
          <w:szCs w:val="21"/>
          <w:lang w:val="ru-RU"/>
        </w:rPr>
        <w:t>шоқжұлдызының астыңғы жағында</w:t>
      </w:r>
      <w:r w:rsidRPr="00F64517">
        <w:rPr>
          <w:rFonts w:ascii="Arial" w:hAnsi="Arial" w:cs="Arial"/>
          <w:b/>
          <w:bCs/>
          <w:i/>
          <w:iCs/>
          <w:sz w:val="21"/>
          <w:szCs w:val="21"/>
          <w:lang w:val="ru-RU"/>
        </w:rPr>
        <w:t xml:space="preserve"> Арыстан </w:t>
      </w:r>
      <w:r w:rsidRPr="00F64517">
        <w:rPr>
          <w:rFonts w:ascii="Arial" w:hAnsi="Arial" w:cs="Arial"/>
          <w:sz w:val="21"/>
          <w:szCs w:val="21"/>
          <w:lang w:val="ru-RU"/>
        </w:rPr>
        <w:t>шоқжұлдызы көзге түсед</w:t>
      </w:r>
      <w:r>
        <w:rPr>
          <w:rFonts w:ascii="Arial" w:hAnsi="Arial" w:cs="Arial"/>
          <w:sz w:val="21"/>
          <w:szCs w:val="21"/>
        </w:rPr>
        <w:t>i</w:t>
      </w:r>
      <w:r w:rsidRPr="00F64517">
        <w:rPr>
          <w:rFonts w:ascii="Arial" w:hAnsi="Arial" w:cs="Arial"/>
          <w:sz w:val="21"/>
          <w:szCs w:val="21"/>
          <w:lang w:val="ru-RU"/>
        </w:rPr>
        <w:t>.</w:t>
      </w:r>
      <w:r w:rsidRPr="00F64517">
        <w:rPr>
          <w:rFonts w:ascii="Arial" w:hAnsi="Arial" w:cs="Arial"/>
          <w:b/>
          <w:bCs/>
          <w:i/>
          <w:iCs/>
          <w:sz w:val="21"/>
          <w:szCs w:val="21"/>
          <w:lang w:val="ru-RU"/>
        </w:rPr>
        <w:t xml:space="preserve"> </w:t>
      </w:r>
      <w:r w:rsidRPr="00F64517">
        <w:rPr>
          <w:rFonts w:ascii="Arial" w:hAnsi="Arial" w:cs="Arial"/>
          <w:sz w:val="21"/>
          <w:szCs w:val="21"/>
          <w:lang w:val="ru-RU"/>
        </w:rPr>
        <w:t>Осы аталған шоқ­</w:t>
      </w:r>
      <w:r w:rsidRPr="00F64517">
        <w:rPr>
          <w:rFonts w:ascii="Arial" w:hAnsi="Arial" w:cs="Arial"/>
          <w:b/>
          <w:bCs/>
          <w:i/>
          <w:iCs/>
          <w:sz w:val="21"/>
          <w:szCs w:val="21"/>
          <w:lang w:val="ru-RU"/>
        </w:rPr>
        <w:t xml:space="preserve"> </w:t>
      </w:r>
      <w:r w:rsidRPr="00F64517">
        <w:rPr>
          <w:rFonts w:ascii="Arial" w:hAnsi="Arial" w:cs="Arial"/>
          <w:sz w:val="21"/>
          <w:szCs w:val="21"/>
          <w:lang w:val="ru-RU"/>
        </w:rPr>
        <w:t>жұлдыздарды меңгергеннен кей</w:t>
      </w:r>
      <w:r>
        <w:rPr>
          <w:rFonts w:ascii="Arial" w:hAnsi="Arial" w:cs="Arial"/>
          <w:sz w:val="21"/>
          <w:szCs w:val="21"/>
        </w:rPr>
        <w:t>i</w:t>
      </w:r>
      <w:r w:rsidRPr="00F64517">
        <w:rPr>
          <w:rFonts w:ascii="Arial" w:hAnsi="Arial" w:cs="Arial"/>
          <w:sz w:val="21"/>
          <w:szCs w:val="21"/>
          <w:lang w:val="ru-RU"/>
        </w:rPr>
        <w:t xml:space="preserve">н, олардың маңындағы басқа шоқжұлдыздарды табуға болады. Бұл </w:t>
      </w:r>
      <w:r w:rsidRPr="00F64517">
        <w:rPr>
          <w:rFonts w:ascii="Arial" w:hAnsi="Arial" w:cs="Arial"/>
          <w:b/>
          <w:bCs/>
          <w:i/>
          <w:iCs/>
          <w:sz w:val="21"/>
          <w:szCs w:val="21"/>
          <w:lang w:val="ru-RU"/>
        </w:rPr>
        <w:t>Тем</w:t>
      </w:r>
      <w:r>
        <w:rPr>
          <w:rFonts w:ascii="Arial" w:hAnsi="Arial" w:cs="Arial"/>
          <w:b/>
          <w:bCs/>
          <w:i/>
          <w:iCs/>
          <w:sz w:val="21"/>
          <w:szCs w:val="21"/>
        </w:rPr>
        <w:t>i</w:t>
      </w:r>
      <w:r w:rsidRPr="00F64517">
        <w:rPr>
          <w:rFonts w:ascii="Arial" w:hAnsi="Arial" w:cs="Arial"/>
          <w:b/>
          <w:bCs/>
          <w:i/>
          <w:iCs/>
          <w:sz w:val="21"/>
          <w:szCs w:val="21"/>
          <w:lang w:val="ru-RU"/>
        </w:rPr>
        <w:t>рқазық</w:t>
      </w:r>
      <w:r w:rsidRPr="00F64517">
        <w:rPr>
          <w:rFonts w:ascii="Arial" w:hAnsi="Arial" w:cs="Arial"/>
          <w:sz w:val="21"/>
          <w:szCs w:val="21"/>
          <w:lang w:val="ru-RU"/>
        </w:rPr>
        <w:t xml:space="preserve"> маңында жұлдыздардың атауларын және орналасуын меңгер</w:t>
      </w:r>
      <w:r>
        <w:rPr>
          <w:rFonts w:ascii="Arial" w:hAnsi="Arial" w:cs="Arial"/>
          <w:sz w:val="21"/>
          <w:szCs w:val="21"/>
        </w:rPr>
        <w:t>i</w:t>
      </w:r>
      <w:r w:rsidRPr="00F64517">
        <w:rPr>
          <w:rFonts w:ascii="Arial" w:hAnsi="Arial" w:cs="Arial"/>
          <w:sz w:val="21"/>
          <w:szCs w:val="21"/>
          <w:lang w:val="ru-RU"/>
        </w:rPr>
        <w:t>п алудың б</w:t>
      </w:r>
      <w:r>
        <w:rPr>
          <w:rFonts w:ascii="Arial" w:hAnsi="Arial" w:cs="Arial"/>
          <w:sz w:val="21"/>
          <w:szCs w:val="21"/>
        </w:rPr>
        <w:t>i</w:t>
      </w:r>
      <w:r w:rsidRPr="00F64517">
        <w:rPr>
          <w:rFonts w:ascii="Arial" w:hAnsi="Arial" w:cs="Arial"/>
          <w:sz w:val="21"/>
          <w:szCs w:val="21"/>
          <w:lang w:val="ru-RU"/>
        </w:rPr>
        <w:t>р</w:t>
      </w:r>
      <w:r>
        <w:rPr>
          <w:rFonts w:ascii="Arial" w:hAnsi="Arial" w:cs="Arial"/>
          <w:sz w:val="21"/>
          <w:szCs w:val="21"/>
        </w:rPr>
        <w:t>i</w:t>
      </w:r>
      <w:r w:rsidRPr="00F64517">
        <w:rPr>
          <w:rFonts w:ascii="Arial" w:hAnsi="Arial" w:cs="Arial"/>
          <w:sz w:val="21"/>
          <w:szCs w:val="21"/>
          <w:lang w:val="ru-RU"/>
        </w:rPr>
        <w:t>нш</w:t>
      </w:r>
      <w:r>
        <w:rPr>
          <w:rFonts w:ascii="Arial" w:hAnsi="Arial" w:cs="Arial"/>
          <w:sz w:val="21"/>
          <w:szCs w:val="21"/>
        </w:rPr>
        <w:t>i</w:t>
      </w:r>
      <w:r w:rsidRPr="00F64517">
        <w:rPr>
          <w:rFonts w:ascii="Arial" w:hAnsi="Arial" w:cs="Arial"/>
          <w:sz w:val="21"/>
          <w:szCs w:val="21"/>
          <w:lang w:val="ru-RU"/>
        </w:rPr>
        <w:t xml:space="preserve"> жолы. Ек</w:t>
      </w:r>
      <w:r>
        <w:rPr>
          <w:rFonts w:ascii="Arial" w:hAnsi="Arial" w:cs="Arial"/>
          <w:sz w:val="21"/>
          <w:szCs w:val="21"/>
        </w:rPr>
        <w:t>i</w:t>
      </w:r>
      <w:r w:rsidRPr="00F64517">
        <w:rPr>
          <w:rFonts w:ascii="Arial" w:hAnsi="Arial" w:cs="Arial"/>
          <w:sz w:val="21"/>
          <w:szCs w:val="21"/>
          <w:lang w:val="ru-RU"/>
        </w:rPr>
        <w:t>нш</w:t>
      </w:r>
      <w:r>
        <w:rPr>
          <w:rFonts w:ascii="Arial" w:hAnsi="Arial" w:cs="Arial"/>
          <w:sz w:val="21"/>
          <w:szCs w:val="21"/>
        </w:rPr>
        <w:t>i</w:t>
      </w:r>
      <w:r w:rsidRPr="00F64517">
        <w:rPr>
          <w:rFonts w:ascii="Arial" w:hAnsi="Arial" w:cs="Arial"/>
          <w:sz w:val="21"/>
          <w:szCs w:val="21"/>
          <w:lang w:val="ru-RU"/>
        </w:rPr>
        <w:t xml:space="preserve"> жолы күзг</w:t>
      </w:r>
      <w:r>
        <w:rPr>
          <w:rFonts w:ascii="Arial" w:hAnsi="Arial" w:cs="Arial"/>
          <w:sz w:val="21"/>
          <w:szCs w:val="21"/>
        </w:rPr>
        <w:t>i</w:t>
      </w:r>
      <w:r w:rsidRPr="00F64517">
        <w:rPr>
          <w:rFonts w:ascii="Arial" w:hAnsi="Arial" w:cs="Arial"/>
          <w:sz w:val="21"/>
          <w:szCs w:val="21"/>
          <w:lang w:val="ru-RU"/>
        </w:rPr>
        <w:t xml:space="preserve"> және қысқы айларда көр</w:t>
      </w:r>
      <w:r>
        <w:rPr>
          <w:rFonts w:ascii="Arial" w:hAnsi="Arial" w:cs="Arial"/>
          <w:sz w:val="21"/>
          <w:szCs w:val="21"/>
        </w:rPr>
        <w:t>i</w:t>
      </w:r>
      <w:r w:rsidRPr="00F64517">
        <w:rPr>
          <w:rFonts w:ascii="Arial" w:hAnsi="Arial" w:cs="Arial"/>
          <w:sz w:val="21"/>
          <w:szCs w:val="21"/>
          <w:lang w:val="ru-RU"/>
        </w:rPr>
        <w:t>нет</w:t>
      </w:r>
      <w:r>
        <w:rPr>
          <w:rFonts w:ascii="Arial" w:hAnsi="Arial" w:cs="Arial"/>
          <w:sz w:val="21"/>
          <w:szCs w:val="21"/>
        </w:rPr>
        <w:t>i</w:t>
      </w:r>
      <w:r w:rsidRPr="00F64517">
        <w:rPr>
          <w:rFonts w:ascii="Arial" w:hAnsi="Arial" w:cs="Arial"/>
          <w:sz w:val="21"/>
          <w:szCs w:val="21"/>
          <w:lang w:val="ru-RU"/>
        </w:rPr>
        <w:t xml:space="preserve">н </w:t>
      </w:r>
      <w:r w:rsidRPr="00F64517">
        <w:rPr>
          <w:rFonts w:ascii="Arial" w:hAnsi="Arial" w:cs="Arial"/>
          <w:b/>
          <w:bCs/>
          <w:i/>
          <w:iCs/>
          <w:sz w:val="21"/>
          <w:szCs w:val="21"/>
          <w:lang w:val="ru-RU"/>
        </w:rPr>
        <w:t>Орион</w:t>
      </w:r>
      <w:r w:rsidRPr="00F64517">
        <w:rPr>
          <w:rFonts w:ascii="Arial" w:hAnsi="Arial" w:cs="Arial"/>
          <w:sz w:val="21"/>
          <w:szCs w:val="21"/>
          <w:lang w:val="ru-RU"/>
        </w:rPr>
        <w:t xml:space="preserve"> спирал</w:t>
      </w:r>
      <w:r>
        <w:rPr>
          <w:rFonts w:ascii="Arial" w:hAnsi="Arial" w:cs="Arial"/>
          <w:sz w:val="21"/>
          <w:szCs w:val="21"/>
        </w:rPr>
        <w:t>i</w:t>
      </w:r>
      <w:r w:rsidRPr="00F64517">
        <w:rPr>
          <w:rFonts w:ascii="Arial" w:hAnsi="Arial" w:cs="Arial"/>
          <w:sz w:val="21"/>
          <w:szCs w:val="21"/>
          <w:lang w:val="ru-RU"/>
        </w:rPr>
        <w:t xml:space="preserve">мен байланысты. </w:t>
      </w:r>
      <w:r w:rsidRPr="00F64517">
        <w:rPr>
          <w:rFonts w:ascii="Arial" w:hAnsi="Arial" w:cs="Arial"/>
          <w:i/>
          <w:iCs/>
          <w:sz w:val="21"/>
          <w:szCs w:val="21"/>
          <w:lang w:val="ru-RU"/>
        </w:rPr>
        <w:t>(2</w:t>
      </w:r>
    </w:p>
    <w:p w:rsidR="003323E4" w:rsidRPr="00F64517"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Arial" w:hAnsi="Arial" w:cs="Arial"/>
          <w:i/>
          <w:iCs/>
          <w:sz w:val="21"/>
          <w:szCs w:val="21"/>
          <w:lang w:val="ru-RU"/>
        </w:rPr>
        <w:t xml:space="preserve">сурет­) Орион </w:t>
      </w:r>
      <w:r w:rsidRPr="00F64517">
        <w:rPr>
          <w:rFonts w:ascii="Times New Roman" w:hAnsi="Times New Roman"/>
          <w:sz w:val="21"/>
          <w:szCs w:val="21"/>
          <w:lang w:val="ru-RU"/>
        </w:rPr>
        <w:t>–</w:t>
      </w:r>
      <w:r w:rsidRPr="00F64517">
        <w:rPr>
          <w:rFonts w:ascii="Arial" w:hAnsi="Arial" w:cs="Arial"/>
          <w:i/>
          <w:iCs/>
          <w:sz w:val="21"/>
          <w:szCs w:val="21"/>
          <w:lang w:val="ru-RU"/>
        </w:rPr>
        <w:t xml:space="preserve"> </w:t>
      </w:r>
      <w:r w:rsidRPr="00F64517">
        <w:rPr>
          <w:rFonts w:ascii="Arial" w:hAnsi="Arial" w:cs="Arial"/>
          <w:b/>
          <w:bCs/>
          <w:i/>
          <w:iCs/>
          <w:sz w:val="21"/>
          <w:szCs w:val="21"/>
          <w:lang w:val="ru-RU"/>
        </w:rPr>
        <w:t>Тем</w:t>
      </w:r>
      <w:r>
        <w:rPr>
          <w:rFonts w:ascii="Arial" w:hAnsi="Arial" w:cs="Arial"/>
          <w:b/>
          <w:bCs/>
          <w:i/>
          <w:iCs/>
          <w:sz w:val="21"/>
          <w:szCs w:val="21"/>
        </w:rPr>
        <w:t>i</w:t>
      </w:r>
      <w:r w:rsidRPr="00F64517">
        <w:rPr>
          <w:rFonts w:ascii="Arial" w:hAnsi="Arial" w:cs="Arial"/>
          <w:b/>
          <w:bCs/>
          <w:i/>
          <w:iCs/>
          <w:sz w:val="21"/>
          <w:szCs w:val="21"/>
          <w:lang w:val="ru-RU"/>
        </w:rPr>
        <w:t>рқазық</w:t>
      </w:r>
      <w:r w:rsidRPr="00F64517">
        <w:rPr>
          <w:rFonts w:ascii="Arial" w:hAnsi="Arial" w:cs="Arial"/>
          <w:i/>
          <w:iCs/>
          <w:sz w:val="21"/>
          <w:szCs w:val="21"/>
          <w:lang w:val="ru-RU"/>
        </w:rPr>
        <w:t xml:space="preserve"> </w:t>
      </w:r>
      <w:r w:rsidRPr="00F64517">
        <w:rPr>
          <w:rFonts w:ascii="Arial" w:hAnsi="Arial" w:cs="Arial"/>
          <w:sz w:val="21"/>
          <w:szCs w:val="21"/>
          <w:lang w:val="ru-RU"/>
        </w:rPr>
        <w:t>пен</w:t>
      </w:r>
      <w:r w:rsidRPr="00F64517">
        <w:rPr>
          <w:rFonts w:ascii="Arial" w:hAnsi="Arial" w:cs="Arial"/>
          <w:i/>
          <w:iCs/>
          <w:sz w:val="21"/>
          <w:szCs w:val="21"/>
          <w:lang w:val="ru-RU"/>
        </w:rPr>
        <w:t xml:space="preserve"> </w:t>
      </w:r>
      <w:r w:rsidRPr="00F64517">
        <w:rPr>
          <w:rFonts w:ascii="Arial" w:hAnsi="Arial" w:cs="Arial"/>
          <w:b/>
          <w:bCs/>
          <w:i/>
          <w:iCs/>
          <w:sz w:val="21"/>
          <w:szCs w:val="21"/>
          <w:lang w:val="ru-RU"/>
        </w:rPr>
        <w:t>Кассиопея</w:t>
      </w:r>
      <w:r w:rsidRPr="00F64517">
        <w:rPr>
          <w:rFonts w:ascii="Arial" w:hAnsi="Arial" w:cs="Arial"/>
          <w:i/>
          <w:iCs/>
          <w:sz w:val="21"/>
          <w:szCs w:val="21"/>
          <w:lang w:val="ru-RU"/>
        </w:rPr>
        <w:t xml:space="preserve"> </w:t>
      </w:r>
      <w:r w:rsidRPr="00F64517">
        <w:rPr>
          <w:rFonts w:ascii="Arial" w:hAnsi="Arial" w:cs="Arial"/>
          <w:sz w:val="21"/>
          <w:szCs w:val="21"/>
          <w:lang w:val="ru-RU"/>
        </w:rPr>
        <w:t>сияқты елеул</w:t>
      </w:r>
      <w:r>
        <w:rPr>
          <w:rFonts w:ascii="Arial" w:hAnsi="Arial" w:cs="Arial"/>
          <w:sz w:val="21"/>
          <w:szCs w:val="21"/>
        </w:rPr>
        <w:t>i</w:t>
      </w:r>
    </w:p>
    <w:p w:rsidR="003323E4" w:rsidRPr="00F64517" w:rsidRDefault="003323E4">
      <w:pPr>
        <w:widowControl w:val="0"/>
        <w:autoSpaceDE w:val="0"/>
        <w:autoSpaceDN w:val="0"/>
        <w:adjustRightInd w:val="0"/>
        <w:spacing w:after="0" w:line="68"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301" w:lineRule="auto"/>
        <w:jc w:val="both"/>
        <w:rPr>
          <w:rFonts w:ascii="Times New Roman" w:hAnsi="Times New Roman"/>
          <w:sz w:val="24"/>
          <w:szCs w:val="24"/>
          <w:lang w:val="ru-RU"/>
        </w:rPr>
      </w:pPr>
      <w:r w:rsidRPr="00F64517">
        <w:rPr>
          <w:rFonts w:ascii="Arial" w:hAnsi="Arial" w:cs="Arial"/>
          <w:sz w:val="21"/>
          <w:szCs w:val="21"/>
          <w:lang w:val="ru-RU"/>
        </w:rPr>
        <w:t>шоқжұлдыз-дардың б</w:t>
      </w:r>
      <w:r>
        <w:rPr>
          <w:rFonts w:ascii="Arial" w:hAnsi="Arial" w:cs="Arial"/>
          <w:sz w:val="21"/>
          <w:szCs w:val="21"/>
        </w:rPr>
        <w:t>i</w:t>
      </w:r>
      <w:r w:rsidRPr="00F64517">
        <w:rPr>
          <w:rFonts w:ascii="Arial" w:hAnsi="Arial" w:cs="Arial"/>
          <w:sz w:val="21"/>
          <w:szCs w:val="21"/>
          <w:lang w:val="ru-RU"/>
        </w:rPr>
        <w:t>р</w:t>
      </w:r>
      <w:r>
        <w:rPr>
          <w:rFonts w:ascii="Arial" w:hAnsi="Arial" w:cs="Arial"/>
          <w:sz w:val="21"/>
          <w:szCs w:val="21"/>
        </w:rPr>
        <w:t>i</w:t>
      </w:r>
      <w:r w:rsidRPr="00F64517">
        <w:rPr>
          <w:rFonts w:ascii="Arial" w:hAnsi="Arial" w:cs="Arial"/>
          <w:sz w:val="21"/>
          <w:szCs w:val="21"/>
          <w:lang w:val="ru-RU"/>
        </w:rPr>
        <w:t xml:space="preserve">. Қазақтар бұл шоқжұлдызды </w:t>
      </w:r>
      <w:r w:rsidRPr="00F64517">
        <w:rPr>
          <w:rFonts w:ascii="Arial" w:hAnsi="Arial" w:cs="Arial"/>
          <w:b/>
          <w:bCs/>
          <w:i/>
          <w:iCs/>
          <w:sz w:val="21"/>
          <w:szCs w:val="21"/>
          <w:lang w:val="ru-RU"/>
        </w:rPr>
        <w:t xml:space="preserve">шарқар </w:t>
      </w:r>
      <w:r w:rsidRPr="00F64517">
        <w:rPr>
          <w:rFonts w:ascii="Arial" w:hAnsi="Arial" w:cs="Arial"/>
          <w:sz w:val="21"/>
          <w:szCs w:val="21"/>
          <w:lang w:val="ru-RU"/>
        </w:rPr>
        <w:t>немесе</w:t>
      </w:r>
      <w:r w:rsidRPr="00F64517">
        <w:rPr>
          <w:rFonts w:ascii="Arial" w:hAnsi="Arial" w:cs="Arial"/>
          <w:b/>
          <w:bCs/>
          <w:i/>
          <w:iCs/>
          <w:sz w:val="21"/>
          <w:szCs w:val="21"/>
          <w:lang w:val="ru-RU"/>
        </w:rPr>
        <w:t xml:space="preserve"> Таразы </w:t>
      </w:r>
      <w:r w:rsidRPr="00F64517">
        <w:rPr>
          <w:rFonts w:ascii="Arial" w:hAnsi="Arial" w:cs="Arial"/>
          <w:sz w:val="21"/>
          <w:szCs w:val="21"/>
          <w:lang w:val="ru-RU"/>
        </w:rPr>
        <w:t>деп атаған.</w:t>
      </w:r>
      <w:r w:rsidRPr="00F64517">
        <w:rPr>
          <w:rFonts w:ascii="Arial" w:hAnsi="Arial" w:cs="Arial"/>
          <w:b/>
          <w:bCs/>
          <w:i/>
          <w:iCs/>
          <w:sz w:val="21"/>
          <w:szCs w:val="21"/>
          <w:lang w:val="ru-RU"/>
        </w:rPr>
        <w:t xml:space="preserve"> </w:t>
      </w:r>
      <w:r w:rsidRPr="00F64517">
        <w:rPr>
          <w:rFonts w:ascii="Arial" w:hAnsi="Arial" w:cs="Arial"/>
          <w:i/>
          <w:iCs/>
          <w:sz w:val="21"/>
          <w:szCs w:val="21"/>
          <w:lang w:val="ru-RU"/>
        </w:rPr>
        <w:t>Орион</w:t>
      </w:r>
      <w:r w:rsidRPr="00F64517">
        <w:rPr>
          <w:rFonts w:ascii="Arial" w:hAnsi="Arial" w:cs="Arial"/>
          <w:b/>
          <w:bCs/>
          <w:i/>
          <w:iCs/>
          <w:sz w:val="21"/>
          <w:szCs w:val="21"/>
          <w:lang w:val="ru-RU"/>
        </w:rPr>
        <w:t xml:space="preserve"> </w:t>
      </w:r>
      <w:r w:rsidRPr="00F64517">
        <w:rPr>
          <w:rFonts w:ascii="Arial" w:hAnsi="Arial" w:cs="Arial"/>
          <w:sz w:val="21"/>
          <w:szCs w:val="21"/>
          <w:lang w:val="ru-RU"/>
        </w:rPr>
        <w:t>қыста жақсы</w:t>
      </w:r>
      <w:r w:rsidRPr="00F64517">
        <w:rPr>
          <w:rFonts w:ascii="Arial" w:hAnsi="Arial" w:cs="Arial"/>
          <w:b/>
          <w:bCs/>
          <w:i/>
          <w:iCs/>
          <w:sz w:val="21"/>
          <w:szCs w:val="21"/>
          <w:lang w:val="ru-RU"/>
        </w:rPr>
        <w:t xml:space="preserve"> </w:t>
      </w:r>
      <w:r w:rsidRPr="00F64517">
        <w:rPr>
          <w:rFonts w:ascii="Arial" w:hAnsi="Arial" w:cs="Arial"/>
          <w:sz w:val="21"/>
          <w:szCs w:val="21"/>
          <w:lang w:val="ru-RU"/>
        </w:rPr>
        <w:t>көр</w:t>
      </w:r>
      <w:r>
        <w:rPr>
          <w:rFonts w:ascii="Arial" w:hAnsi="Arial" w:cs="Arial"/>
          <w:sz w:val="21"/>
          <w:szCs w:val="21"/>
        </w:rPr>
        <w:t>i</w:t>
      </w:r>
      <w:r w:rsidRPr="00F64517">
        <w:rPr>
          <w:rFonts w:ascii="Arial" w:hAnsi="Arial" w:cs="Arial"/>
          <w:sz w:val="21"/>
          <w:szCs w:val="21"/>
          <w:lang w:val="ru-RU"/>
        </w:rPr>
        <w:t>нед</w:t>
      </w:r>
      <w:r>
        <w:rPr>
          <w:rFonts w:ascii="Arial" w:hAnsi="Arial" w:cs="Arial"/>
          <w:sz w:val="21"/>
          <w:szCs w:val="21"/>
        </w:rPr>
        <w:t>i</w:t>
      </w:r>
      <w:r w:rsidRPr="00F64517">
        <w:rPr>
          <w:rFonts w:ascii="Arial" w:hAnsi="Arial" w:cs="Arial"/>
          <w:sz w:val="21"/>
          <w:szCs w:val="21"/>
          <w:lang w:val="ru-RU"/>
        </w:rPr>
        <w:t>. Әс</w:t>
      </w:r>
      <w:r>
        <w:rPr>
          <w:rFonts w:ascii="Arial" w:hAnsi="Arial" w:cs="Arial"/>
          <w:sz w:val="21"/>
          <w:szCs w:val="21"/>
        </w:rPr>
        <w:t>i</w:t>
      </w:r>
      <w:r w:rsidRPr="00F64517">
        <w:rPr>
          <w:rFonts w:ascii="Arial" w:hAnsi="Arial" w:cs="Arial"/>
          <w:sz w:val="21"/>
          <w:szCs w:val="21"/>
          <w:lang w:val="ru-RU"/>
        </w:rPr>
        <w:t xml:space="preserve">ресе </w:t>
      </w:r>
      <w:r w:rsidRPr="00F64517">
        <w:rPr>
          <w:rFonts w:ascii="Arial" w:hAnsi="Arial" w:cs="Arial"/>
          <w:b/>
          <w:bCs/>
          <w:i/>
          <w:iCs/>
          <w:sz w:val="21"/>
          <w:szCs w:val="21"/>
          <w:lang w:val="ru-RU"/>
        </w:rPr>
        <w:t>Орион</w:t>
      </w:r>
      <w:r w:rsidRPr="00F64517">
        <w:rPr>
          <w:rFonts w:ascii="Arial" w:hAnsi="Arial" w:cs="Arial"/>
          <w:sz w:val="21"/>
          <w:szCs w:val="21"/>
          <w:lang w:val="ru-RU"/>
        </w:rPr>
        <w:t xml:space="preserve"> </w:t>
      </w:r>
      <w:r w:rsidRPr="00F64517">
        <w:rPr>
          <w:rFonts w:ascii="Arial" w:hAnsi="Arial" w:cs="Arial"/>
          <w:i/>
          <w:iCs/>
          <w:sz w:val="21"/>
          <w:szCs w:val="21"/>
          <w:lang w:val="ru-RU"/>
        </w:rPr>
        <w:t>белд</w:t>
      </w:r>
      <w:r>
        <w:rPr>
          <w:rFonts w:ascii="Arial" w:hAnsi="Arial" w:cs="Arial"/>
          <w:i/>
          <w:iCs/>
          <w:sz w:val="21"/>
          <w:szCs w:val="21"/>
        </w:rPr>
        <w:t>i</w:t>
      </w:r>
      <w:r w:rsidRPr="00F64517">
        <w:rPr>
          <w:rFonts w:ascii="Arial" w:hAnsi="Arial" w:cs="Arial"/>
          <w:i/>
          <w:iCs/>
          <w:sz w:val="21"/>
          <w:szCs w:val="21"/>
          <w:lang w:val="ru-RU"/>
        </w:rPr>
        <w:t>г</w:t>
      </w:r>
      <w:r>
        <w:rPr>
          <w:rFonts w:ascii="Arial" w:hAnsi="Arial" w:cs="Arial"/>
          <w:i/>
          <w:iCs/>
          <w:sz w:val="21"/>
          <w:szCs w:val="21"/>
        </w:rPr>
        <w:t>i</w:t>
      </w:r>
      <w:r w:rsidRPr="00F64517">
        <w:rPr>
          <w:rFonts w:ascii="Arial" w:hAnsi="Arial" w:cs="Arial"/>
          <w:sz w:val="21"/>
          <w:szCs w:val="21"/>
          <w:lang w:val="ru-RU"/>
        </w:rPr>
        <w:t>` деп аталатын, қатар тұрған үш жұлдыз көзге б</w:t>
      </w:r>
      <w:r>
        <w:rPr>
          <w:rFonts w:ascii="Arial" w:hAnsi="Arial" w:cs="Arial"/>
          <w:sz w:val="21"/>
          <w:szCs w:val="21"/>
        </w:rPr>
        <w:t>i</w:t>
      </w:r>
      <w:r w:rsidRPr="00F64517">
        <w:rPr>
          <w:rFonts w:ascii="Arial" w:hAnsi="Arial" w:cs="Arial"/>
          <w:sz w:val="21"/>
          <w:szCs w:val="21"/>
          <w:lang w:val="ru-RU"/>
        </w:rPr>
        <w:t xml:space="preserve">рден </w:t>
      </w:r>
      <w:r>
        <w:rPr>
          <w:rFonts w:ascii="Arial" w:hAnsi="Arial" w:cs="Arial"/>
          <w:sz w:val="21"/>
          <w:szCs w:val="21"/>
        </w:rPr>
        <w:t>i</w:t>
      </w:r>
      <w:r w:rsidRPr="00F64517">
        <w:rPr>
          <w:rFonts w:ascii="Arial" w:hAnsi="Arial" w:cs="Arial"/>
          <w:sz w:val="21"/>
          <w:szCs w:val="21"/>
          <w:lang w:val="ru-RU"/>
        </w:rPr>
        <w:t>л</w:t>
      </w:r>
      <w:r>
        <w:rPr>
          <w:rFonts w:ascii="Arial" w:hAnsi="Arial" w:cs="Arial"/>
          <w:sz w:val="21"/>
          <w:szCs w:val="21"/>
        </w:rPr>
        <w:t>i</w:t>
      </w:r>
      <w:r w:rsidRPr="00F64517">
        <w:rPr>
          <w:rFonts w:ascii="Arial" w:hAnsi="Arial" w:cs="Arial"/>
          <w:sz w:val="21"/>
          <w:szCs w:val="21"/>
          <w:lang w:val="ru-RU"/>
        </w:rPr>
        <w:t>гед</w:t>
      </w:r>
      <w:r>
        <w:rPr>
          <w:rFonts w:ascii="Arial" w:hAnsi="Arial" w:cs="Arial"/>
          <w:sz w:val="21"/>
          <w:szCs w:val="21"/>
        </w:rPr>
        <w:t>i</w:t>
      </w:r>
      <w:r w:rsidRPr="00F64517">
        <w:rPr>
          <w:rFonts w:ascii="Arial" w:hAnsi="Arial" w:cs="Arial"/>
          <w:sz w:val="21"/>
          <w:szCs w:val="21"/>
          <w:lang w:val="ru-RU"/>
        </w:rPr>
        <w:t xml:space="preserve">. Грек мифологиясында </w:t>
      </w:r>
      <w:r w:rsidRPr="00F64517">
        <w:rPr>
          <w:rFonts w:ascii="Arial" w:hAnsi="Arial" w:cs="Arial"/>
          <w:i/>
          <w:iCs/>
          <w:sz w:val="21"/>
          <w:szCs w:val="21"/>
          <w:lang w:val="ru-RU"/>
        </w:rPr>
        <w:t xml:space="preserve">Орион </w:t>
      </w:r>
      <w:r w:rsidRPr="00F64517">
        <w:rPr>
          <w:rFonts w:ascii="Arial" w:hAnsi="Arial" w:cs="Arial"/>
          <w:sz w:val="21"/>
          <w:szCs w:val="21"/>
          <w:lang w:val="ru-RU"/>
        </w:rPr>
        <w:t>-</w:t>
      </w:r>
      <w:r w:rsidRPr="00F64517">
        <w:rPr>
          <w:rFonts w:ascii="Arial" w:hAnsi="Arial" w:cs="Arial"/>
          <w:i/>
          <w:iCs/>
          <w:sz w:val="21"/>
          <w:szCs w:val="21"/>
          <w:lang w:val="ru-RU"/>
        </w:rPr>
        <w:t xml:space="preserve"> </w:t>
      </w:r>
      <w:r w:rsidRPr="00F64517">
        <w:rPr>
          <w:rFonts w:ascii="Arial" w:hAnsi="Arial" w:cs="Arial"/>
          <w:sz w:val="21"/>
          <w:szCs w:val="21"/>
          <w:lang w:val="ru-RU"/>
        </w:rPr>
        <w:t>аңшы.</w:t>
      </w:r>
      <w:r w:rsidRPr="00F64517">
        <w:rPr>
          <w:rFonts w:ascii="Arial" w:hAnsi="Arial" w:cs="Arial"/>
          <w:i/>
          <w:iCs/>
          <w:sz w:val="21"/>
          <w:szCs w:val="21"/>
          <w:lang w:val="ru-RU"/>
        </w:rPr>
        <w:t xml:space="preserve"> </w:t>
      </w:r>
      <w:r w:rsidRPr="00F64517">
        <w:rPr>
          <w:rFonts w:ascii="Arial" w:hAnsi="Arial" w:cs="Arial"/>
          <w:b/>
          <w:bCs/>
          <w:i/>
          <w:iCs/>
          <w:sz w:val="21"/>
          <w:szCs w:val="21"/>
          <w:lang w:val="ru-RU"/>
        </w:rPr>
        <w:t>Меропа</w:t>
      </w:r>
      <w:r w:rsidRPr="00F64517">
        <w:rPr>
          <w:rFonts w:ascii="Arial" w:hAnsi="Arial" w:cs="Arial"/>
          <w:i/>
          <w:iCs/>
          <w:sz w:val="21"/>
          <w:szCs w:val="21"/>
          <w:lang w:val="ru-RU"/>
        </w:rPr>
        <w:t xml:space="preserve"> </w:t>
      </w:r>
      <w:r w:rsidRPr="00F64517">
        <w:rPr>
          <w:rFonts w:ascii="Arial" w:hAnsi="Arial" w:cs="Arial"/>
          <w:sz w:val="21"/>
          <w:szCs w:val="21"/>
          <w:lang w:val="ru-RU"/>
        </w:rPr>
        <w:t>деп аталатын сұлуға ғашық болып,</w:t>
      </w:r>
      <w:r w:rsidRPr="00F64517">
        <w:rPr>
          <w:rFonts w:ascii="Arial" w:hAnsi="Arial" w:cs="Arial"/>
          <w:i/>
          <w:iCs/>
          <w:sz w:val="21"/>
          <w:szCs w:val="21"/>
          <w:lang w:val="ru-RU"/>
        </w:rPr>
        <w:t xml:space="preserve"> </w:t>
      </w:r>
      <w:r w:rsidRPr="00F64517">
        <w:rPr>
          <w:rFonts w:ascii="Arial" w:hAnsi="Arial" w:cs="Arial"/>
          <w:sz w:val="21"/>
          <w:szCs w:val="21"/>
          <w:lang w:val="ru-RU"/>
        </w:rPr>
        <w:t>соған қолы жете алмай мерт болады. (</w:t>
      </w:r>
      <w:r w:rsidRPr="00F64517">
        <w:rPr>
          <w:rFonts w:ascii="Arial" w:hAnsi="Arial" w:cs="Arial"/>
          <w:i/>
          <w:iCs/>
          <w:sz w:val="21"/>
          <w:szCs w:val="21"/>
          <w:lang w:val="ru-RU"/>
        </w:rPr>
        <w:t>Меропа</w:t>
      </w:r>
      <w:r w:rsidRPr="00F64517">
        <w:rPr>
          <w:rFonts w:ascii="Arial" w:hAnsi="Arial" w:cs="Arial"/>
          <w:sz w:val="21"/>
          <w:szCs w:val="21"/>
          <w:lang w:val="ru-RU"/>
        </w:rPr>
        <w:t xml:space="preserve"> </w:t>
      </w:r>
      <w:r w:rsidRPr="00F64517">
        <w:rPr>
          <w:rFonts w:ascii="Times New Roman" w:hAnsi="Times New Roman"/>
          <w:sz w:val="21"/>
          <w:szCs w:val="21"/>
          <w:lang w:val="ru-RU"/>
        </w:rPr>
        <w:t>-</w:t>
      </w:r>
      <w:r w:rsidRPr="00F64517">
        <w:rPr>
          <w:rFonts w:ascii="Arial" w:hAnsi="Arial" w:cs="Arial"/>
          <w:sz w:val="21"/>
          <w:szCs w:val="21"/>
          <w:lang w:val="ru-RU"/>
        </w:rPr>
        <w:t xml:space="preserve"> </w:t>
      </w:r>
      <w:r w:rsidRPr="00F64517">
        <w:rPr>
          <w:rFonts w:ascii="Arial" w:hAnsi="Arial" w:cs="Arial"/>
          <w:b/>
          <w:bCs/>
          <w:i/>
          <w:iCs/>
          <w:sz w:val="21"/>
          <w:szCs w:val="21"/>
          <w:lang w:val="ru-RU"/>
        </w:rPr>
        <w:t>Үркер</w:t>
      </w:r>
      <w:r w:rsidRPr="00F64517">
        <w:rPr>
          <w:rFonts w:ascii="Arial" w:hAnsi="Arial" w:cs="Arial"/>
          <w:sz w:val="21"/>
          <w:szCs w:val="21"/>
          <w:lang w:val="ru-RU"/>
        </w:rPr>
        <w:t xml:space="preserve"> жұлдыз шоғырының б</w:t>
      </w:r>
      <w:r>
        <w:rPr>
          <w:rFonts w:ascii="Arial" w:hAnsi="Arial" w:cs="Arial"/>
          <w:sz w:val="21"/>
          <w:szCs w:val="21"/>
        </w:rPr>
        <w:t>i</w:t>
      </w:r>
      <w:r w:rsidRPr="00F64517">
        <w:rPr>
          <w:rFonts w:ascii="Arial" w:hAnsi="Arial" w:cs="Arial"/>
          <w:sz w:val="21"/>
          <w:szCs w:val="21"/>
          <w:lang w:val="ru-RU"/>
        </w:rPr>
        <w:t xml:space="preserve">р жұлдызы). Аспанда </w:t>
      </w:r>
      <w:r w:rsidRPr="00F64517">
        <w:rPr>
          <w:rFonts w:ascii="Arial" w:hAnsi="Arial" w:cs="Arial"/>
          <w:i/>
          <w:iCs/>
          <w:sz w:val="21"/>
          <w:szCs w:val="21"/>
          <w:lang w:val="ru-RU"/>
        </w:rPr>
        <w:t>Орионды</w:t>
      </w:r>
      <w:r w:rsidRPr="00F64517">
        <w:rPr>
          <w:rFonts w:ascii="Arial" w:hAnsi="Arial" w:cs="Arial"/>
          <w:sz w:val="21"/>
          <w:szCs w:val="21"/>
          <w:lang w:val="ru-RU"/>
        </w:rPr>
        <w:t xml:space="preserve"> араб астрономдары «алып батыр» деп атаған. Сол жақ жоғарыда орналасқан ең жарық жұлдызды арабтар «алыптың иығы», яғни «</w:t>
      </w:r>
      <w:r w:rsidRPr="00F64517">
        <w:rPr>
          <w:rFonts w:ascii="Arial" w:hAnsi="Arial" w:cs="Arial"/>
          <w:i/>
          <w:iCs/>
          <w:sz w:val="21"/>
          <w:szCs w:val="21"/>
          <w:lang w:val="ru-RU"/>
        </w:rPr>
        <w:t>Ибт-эл-жаузи</w:t>
      </w:r>
      <w:r w:rsidRPr="00F64517">
        <w:rPr>
          <w:rFonts w:ascii="Arial" w:hAnsi="Arial" w:cs="Arial"/>
          <w:sz w:val="21"/>
          <w:szCs w:val="21"/>
          <w:lang w:val="ru-RU"/>
        </w:rPr>
        <w:t>» деп атаса, еуропалықтар оны – «</w:t>
      </w:r>
      <w:r w:rsidRPr="00F64517">
        <w:rPr>
          <w:rFonts w:ascii="Arial" w:hAnsi="Arial" w:cs="Arial"/>
          <w:i/>
          <w:iCs/>
          <w:sz w:val="21"/>
          <w:szCs w:val="21"/>
          <w:lang w:val="ru-RU"/>
        </w:rPr>
        <w:t>Бетельгейзеге</w:t>
      </w:r>
      <w:r w:rsidRPr="00F64517">
        <w:rPr>
          <w:rFonts w:ascii="Arial" w:hAnsi="Arial" w:cs="Arial"/>
          <w:sz w:val="21"/>
          <w:szCs w:val="21"/>
          <w:lang w:val="ru-RU"/>
        </w:rPr>
        <w:t>», ал оң жақ төмендег</w:t>
      </w:r>
      <w:r>
        <w:rPr>
          <w:rFonts w:ascii="Arial" w:hAnsi="Arial" w:cs="Arial"/>
          <w:sz w:val="21"/>
          <w:szCs w:val="21"/>
        </w:rPr>
        <w:t>i</w:t>
      </w:r>
      <w:r w:rsidRPr="00F64517">
        <w:rPr>
          <w:rFonts w:ascii="Arial" w:hAnsi="Arial" w:cs="Arial"/>
          <w:sz w:val="21"/>
          <w:szCs w:val="21"/>
          <w:lang w:val="ru-RU"/>
        </w:rPr>
        <w:t>с</w:t>
      </w:r>
      <w:r>
        <w:rPr>
          <w:rFonts w:ascii="Arial" w:hAnsi="Arial" w:cs="Arial"/>
          <w:sz w:val="21"/>
          <w:szCs w:val="21"/>
        </w:rPr>
        <w:t>i</w:t>
      </w:r>
      <w:r w:rsidRPr="00F64517">
        <w:rPr>
          <w:rFonts w:ascii="Arial" w:hAnsi="Arial" w:cs="Arial"/>
          <w:sz w:val="21"/>
          <w:szCs w:val="21"/>
          <w:lang w:val="ru-RU"/>
        </w:rPr>
        <w:t>н – «алыптың аяғы»</w:t>
      </w:r>
    </w:p>
    <w:p w:rsidR="003323E4" w:rsidRPr="00F64517"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376" w:lineRule="auto"/>
        <w:jc w:val="both"/>
        <w:rPr>
          <w:rFonts w:ascii="Times New Roman" w:hAnsi="Times New Roman"/>
          <w:sz w:val="24"/>
          <w:szCs w:val="24"/>
          <w:lang w:val="ru-RU"/>
        </w:rPr>
      </w:pPr>
      <w:r w:rsidRPr="00F64517">
        <w:rPr>
          <w:rFonts w:ascii="Arial" w:hAnsi="Arial" w:cs="Arial"/>
          <w:sz w:val="21"/>
          <w:szCs w:val="21"/>
          <w:lang w:val="ru-RU"/>
        </w:rPr>
        <w:t>– «</w:t>
      </w:r>
      <w:r w:rsidRPr="00F64517">
        <w:rPr>
          <w:rFonts w:ascii="Arial" w:hAnsi="Arial" w:cs="Arial"/>
          <w:i/>
          <w:iCs/>
          <w:sz w:val="21"/>
          <w:szCs w:val="21"/>
          <w:lang w:val="ru-RU"/>
        </w:rPr>
        <w:t>Ридж-эл-Жэузи</w:t>
      </w:r>
      <w:r w:rsidRPr="00F64517">
        <w:rPr>
          <w:rFonts w:ascii="Arial" w:hAnsi="Arial" w:cs="Arial"/>
          <w:sz w:val="21"/>
          <w:szCs w:val="21"/>
          <w:lang w:val="ru-RU"/>
        </w:rPr>
        <w:t xml:space="preserve">»деп атаған. Оны еуропалықтар </w:t>
      </w:r>
      <w:r w:rsidRPr="00F64517">
        <w:rPr>
          <w:rFonts w:ascii="Arial" w:hAnsi="Arial" w:cs="Arial"/>
          <w:b/>
          <w:bCs/>
          <w:i/>
          <w:iCs/>
          <w:sz w:val="21"/>
          <w:szCs w:val="21"/>
          <w:lang w:val="ru-RU"/>
        </w:rPr>
        <w:t>Ригельге</w:t>
      </w:r>
      <w:r w:rsidRPr="00F64517">
        <w:rPr>
          <w:rFonts w:ascii="Arial" w:hAnsi="Arial" w:cs="Arial"/>
          <w:sz w:val="21"/>
          <w:szCs w:val="21"/>
          <w:lang w:val="ru-RU"/>
        </w:rPr>
        <w:t xml:space="preserve"> айналдырып атаған. Орион белд</w:t>
      </w:r>
      <w:r>
        <w:rPr>
          <w:rFonts w:ascii="Arial" w:hAnsi="Arial" w:cs="Arial"/>
          <w:sz w:val="21"/>
          <w:szCs w:val="21"/>
        </w:rPr>
        <w:t>i</w:t>
      </w:r>
      <w:r w:rsidRPr="00F64517">
        <w:rPr>
          <w:rFonts w:ascii="Arial" w:hAnsi="Arial" w:cs="Arial"/>
          <w:sz w:val="21"/>
          <w:szCs w:val="21"/>
          <w:lang w:val="ru-RU"/>
        </w:rPr>
        <w:t>г</w:t>
      </w:r>
      <w:r>
        <w:rPr>
          <w:rFonts w:ascii="Arial" w:hAnsi="Arial" w:cs="Arial"/>
          <w:sz w:val="21"/>
          <w:szCs w:val="21"/>
        </w:rPr>
        <w:t>i</w:t>
      </w:r>
      <w:r w:rsidRPr="00F64517">
        <w:rPr>
          <w:rFonts w:ascii="Arial" w:hAnsi="Arial" w:cs="Arial"/>
          <w:sz w:val="21"/>
          <w:szCs w:val="21"/>
          <w:lang w:val="ru-RU"/>
        </w:rPr>
        <w:t>н сол жаққа қарай</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58" w:right="1020" w:bottom="435" w:left="1240" w:header="720" w:footer="720" w:gutter="0"/>
          <w:cols w:space="720" w:equalWidth="0">
            <w:col w:w="6140"/>
          </w:cols>
          <w:noEndnote/>
        </w:sectPr>
      </w:pP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t>28</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58" w:right="4020" w:bottom="435" w:left="4180" w:header="720" w:footer="720" w:gutter="0"/>
          <w:cols w:space="720" w:equalWidth="0">
            <w:col w:w="200"/>
          </w:cols>
          <w:noEndnote/>
        </w:sectPr>
      </w:pPr>
    </w:p>
    <w:p w:rsidR="003323E4" w:rsidRPr="00F64517" w:rsidRDefault="00281624">
      <w:pPr>
        <w:widowControl w:val="0"/>
        <w:overflowPunct w:val="0"/>
        <w:autoSpaceDE w:val="0"/>
        <w:autoSpaceDN w:val="0"/>
        <w:adjustRightInd w:val="0"/>
        <w:spacing w:after="0" w:line="301" w:lineRule="auto"/>
        <w:jc w:val="both"/>
        <w:rPr>
          <w:rFonts w:ascii="Times New Roman" w:hAnsi="Times New Roman"/>
          <w:sz w:val="24"/>
          <w:szCs w:val="24"/>
          <w:lang w:val="ru-RU"/>
        </w:rPr>
      </w:pPr>
      <w:bookmarkStart w:id="26" w:name="page57"/>
      <w:bookmarkEnd w:id="26"/>
      <w:r w:rsidRPr="00F64517">
        <w:rPr>
          <w:rFonts w:ascii="Arial" w:hAnsi="Arial" w:cs="Arial"/>
          <w:sz w:val="21"/>
          <w:szCs w:val="21"/>
          <w:lang w:val="ru-RU"/>
        </w:rPr>
        <w:lastRenderedPageBreak/>
        <w:t xml:space="preserve">жалғастыра отырып, спираль сызық истрих бойымен созса, оң жақ жоғарғы бұрышта ең жарық жұлдыз </w:t>
      </w:r>
      <w:r w:rsidRPr="00F64517">
        <w:rPr>
          <w:rFonts w:ascii="Arial" w:hAnsi="Arial" w:cs="Arial"/>
          <w:i/>
          <w:iCs/>
          <w:sz w:val="21"/>
          <w:szCs w:val="21"/>
          <w:lang w:val="ru-RU"/>
        </w:rPr>
        <w:t>Альдебаранның</w:t>
      </w:r>
      <w:r w:rsidRPr="00F64517">
        <w:rPr>
          <w:rFonts w:ascii="Arial" w:hAnsi="Arial" w:cs="Arial"/>
          <w:sz w:val="21"/>
          <w:szCs w:val="21"/>
          <w:lang w:val="ru-RU"/>
        </w:rPr>
        <w:t xml:space="preserve"> </w:t>
      </w:r>
      <w:r w:rsidRPr="00F64517">
        <w:rPr>
          <w:rFonts w:ascii="Arial" w:hAnsi="Arial" w:cs="Arial"/>
          <w:i/>
          <w:iCs/>
          <w:sz w:val="21"/>
          <w:szCs w:val="21"/>
          <w:lang w:val="ru-RU"/>
        </w:rPr>
        <w:t xml:space="preserve">(Торпақ </w:t>
      </w:r>
      <w:r w:rsidRPr="00F64517">
        <w:rPr>
          <w:rFonts w:ascii="Arial" w:hAnsi="Arial" w:cs="Arial"/>
          <w:sz w:val="21"/>
          <w:szCs w:val="21"/>
          <w:lang w:val="ru-RU"/>
        </w:rPr>
        <w:t>шоқжұлдызында)</w:t>
      </w:r>
      <w:r w:rsidRPr="00F64517">
        <w:rPr>
          <w:rFonts w:ascii="Arial" w:hAnsi="Arial" w:cs="Arial"/>
          <w:i/>
          <w:iCs/>
          <w:sz w:val="21"/>
          <w:szCs w:val="21"/>
          <w:lang w:val="ru-RU"/>
        </w:rPr>
        <w:t xml:space="preserve"> </w:t>
      </w:r>
      <w:r w:rsidRPr="00F64517">
        <w:rPr>
          <w:rFonts w:ascii="Arial" w:hAnsi="Arial" w:cs="Arial"/>
          <w:sz w:val="21"/>
          <w:szCs w:val="21"/>
          <w:lang w:val="ru-RU"/>
        </w:rPr>
        <w:t>үст</w:t>
      </w:r>
      <w:r>
        <w:rPr>
          <w:rFonts w:ascii="Arial" w:hAnsi="Arial" w:cs="Arial"/>
          <w:sz w:val="21"/>
          <w:szCs w:val="21"/>
        </w:rPr>
        <w:t>i</w:t>
      </w:r>
      <w:r w:rsidRPr="00F64517">
        <w:rPr>
          <w:rFonts w:ascii="Arial" w:hAnsi="Arial" w:cs="Arial"/>
          <w:sz w:val="21"/>
          <w:szCs w:val="21"/>
          <w:lang w:val="ru-RU"/>
        </w:rPr>
        <w:t>мен өт</w:t>
      </w:r>
      <w:r>
        <w:rPr>
          <w:rFonts w:ascii="Arial" w:hAnsi="Arial" w:cs="Arial"/>
          <w:sz w:val="21"/>
          <w:szCs w:val="21"/>
        </w:rPr>
        <w:t>i</w:t>
      </w:r>
      <w:r w:rsidRPr="00F64517">
        <w:rPr>
          <w:rFonts w:ascii="Arial" w:hAnsi="Arial" w:cs="Arial"/>
          <w:sz w:val="21"/>
          <w:szCs w:val="21"/>
          <w:lang w:val="ru-RU"/>
        </w:rPr>
        <w:t>п</w:t>
      </w:r>
      <w:r w:rsidRPr="00F64517">
        <w:rPr>
          <w:rFonts w:ascii="Arial" w:hAnsi="Arial" w:cs="Arial"/>
          <w:i/>
          <w:iCs/>
          <w:sz w:val="21"/>
          <w:szCs w:val="21"/>
          <w:lang w:val="ru-RU"/>
        </w:rPr>
        <w:t xml:space="preserve"> </w:t>
      </w:r>
      <w:r w:rsidRPr="00F64517">
        <w:rPr>
          <w:rFonts w:ascii="Arial" w:hAnsi="Arial" w:cs="Arial"/>
          <w:sz w:val="21"/>
          <w:szCs w:val="21"/>
          <w:lang w:val="ru-RU"/>
        </w:rPr>
        <w:t>(ал ол қазақ</w:t>
      </w:r>
      <w:r w:rsidRPr="00F64517">
        <w:rPr>
          <w:rFonts w:ascii="Arial" w:hAnsi="Arial" w:cs="Arial"/>
          <w:i/>
          <w:iCs/>
          <w:sz w:val="21"/>
          <w:szCs w:val="21"/>
          <w:lang w:val="ru-RU"/>
        </w:rPr>
        <w:t xml:space="preserve"> </w:t>
      </w:r>
      <w:r w:rsidRPr="00F64517">
        <w:rPr>
          <w:rFonts w:ascii="Arial" w:hAnsi="Arial" w:cs="Arial"/>
          <w:sz w:val="21"/>
          <w:szCs w:val="21"/>
          <w:lang w:val="ru-RU"/>
        </w:rPr>
        <w:t>т</w:t>
      </w:r>
      <w:r>
        <w:rPr>
          <w:rFonts w:ascii="Arial" w:hAnsi="Arial" w:cs="Arial"/>
          <w:sz w:val="21"/>
          <w:szCs w:val="21"/>
        </w:rPr>
        <w:t>i</w:t>
      </w:r>
      <w:r w:rsidRPr="00F64517">
        <w:rPr>
          <w:rFonts w:ascii="Arial" w:hAnsi="Arial" w:cs="Arial"/>
          <w:sz w:val="21"/>
          <w:szCs w:val="21"/>
          <w:lang w:val="ru-RU"/>
        </w:rPr>
        <w:t>л</w:t>
      </w:r>
      <w:r>
        <w:rPr>
          <w:rFonts w:ascii="Arial" w:hAnsi="Arial" w:cs="Arial"/>
          <w:sz w:val="21"/>
          <w:szCs w:val="21"/>
        </w:rPr>
        <w:t>i</w:t>
      </w:r>
      <w:r w:rsidRPr="00F64517">
        <w:rPr>
          <w:rFonts w:ascii="Arial" w:hAnsi="Arial" w:cs="Arial"/>
          <w:sz w:val="21"/>
          <w:szCs w:val="21"/>
          <w:lang w:val="ru-RU"/>
        </w:rPr>
        <w:t>не аударғанда «бұқа көз</w:t>
      </w:r>
      <w:r>
        <w:rPr>
          <w:rFonts w:ascii="Arial" w:hAnsi="Arial" w:cs="Arial"/>
          <w:sz w:val="21"/>
          <w:szCs w:val="21"/>
        </w:rPr>
        <w:t>i</w:t>
      </w:r>
      <w:r w:rsidRPr="00F64517">
        <w:rPr>
          <w:rFonts w:ascii="Arial" w:hAnsi="Arial" w:cs="Arial"/>
          <w:sz w:val="21"/>
          <w:szCs w:val="21"/>
          <w:lang w:val="ru-RU"/>
        </w:rPr>
        <w:t>» мағынасын беред</w:t>
      </w:r>
      <w:r>
        <w:rPr>
          <w:rFonts w:ascii="Arial" w:hAnsi="Arial" w:cs="Arial"/>
          <w:sz w:val="21"/>
          <w:szCs w:val="21"/>
        </w:rPr>
        <w:t>i</w:t>
      </w:r>
      <w:r w:rsidRPr="00F64517">
        <w:rPr>
          <w:rFonts w:ascii="Arial" w:hAnsi="Arial" w:cs="Arial"/>
          <w:sz w:val="21"/>
          <w:szCs w:val="21"/>
          <w:lang w:val="ru-RU"/>
        </w:rPr>
        <w:t>), одан әр</w:t>
      </w:r>
      <w:r>
        <w:rPr>
          <w:rFonts w:ascii="Arial" w:hAnsi="Arial" w:cs="Arial"/>
          <w:sz w:val="21"/>
          <w:szCs w:val="21"/>
        </w:rPr>
        <w:t>i</w:t>
      </w:r>
      <w:r w:rsidRPr="00F64517">
        <w:rPr>
          <w:rFonts w:ascii="Arial" w:hAnsi="Arial" w:cs="Arial"/>
          <w:sz w:val="21"/>
          <w:szCs w:val="21"/>
          <w:lang w:val="ru-RU"/>
        </w:rPr>
        <w:t xml:space="preserve"> </w:t>
      </w:r>
      <w:r w:rsidRPr="00F64517">
        <w:rPr>
          <w:rFonts w:ascii="Arial" w:hAnsi="Arial" w:cs="Arial"/>
          <w:i/>
          <w:iCs/>
          <w:sz w:val="21"/>
          <w:szCs w:val="21"/>
          <w:lang w:val="ru-RU"/>
        </w:rPr>
        <w:t>Арбакешт</w:t>
      </w:r>
      <w:r>
        <w:rPr>
          <w:rFonts w:ascii="Arial" w:hAnsi="Arial" w:cs="Arial"/>
          <w:i/>
          <w:iCs/>
          <w:sz w:val="21"/>
          <w:szCs w:val="21"/>
        </w:rPr>
        <w:t>i</w:t>
      </w:r>
      <w:r w:rsidRPr="00F64517">
        <w:rPr>
          <w:rFonts w:ascii="Arial" w:hAnsi="Arial" w:cs="Arial"/>
          <w:i/>
          <w:iCs/>
          <w:sz w:val="21"/>
          <w:szCs w:val="21"/>
          <w:lang w:val="ru-RU"/>
        </w:rPr>
        <w:t>ң Капелласы</w:t>
      </w:r>
      <w:r w:rsidRPr="00F64517">
        <w:rPr>
          <w:rFonts w:ascii="Arial" w:hAnsi="Arial" w:cs="Arial"/>
          <w:sz w:val="21"/>
          <w:szCs w:val="21"/>
          <w:lang w:val="ru-RU"/>
        </w:rPr>
        <w:t xml:space="preserve"> арқылы, әр</w:t>
      </w:r>
      <w:r>
        <w:rPr>
          <w:rFonts w:ascii="Arial" w:hAnsi="Arial" w:cs="Arial"/>
          <w:sz w:val="21"/>
          <w:szCs w:val="21"/>
        </w:rPr>
        <w:t>i</w:t>
      </w:r>
      <w:r w:rsidRPr="00F64517">
        <w:rPr>
          <w:rFonts w:ascii="Arial" w:hAnsi="Arial" w:cs="Arial"/>
          <w:sz w:val="21"/>
          <w:szCs w:val="21"/>
          <w:lang w:val="ru-RU"/>
        </w:rPr>
        <w:t xml:space="preserve"> қарай – </w:t>
      </w:r>
      <w:r w:rsidRPr="00F64517">
        <w:rPr>
          <w:rFonts w:ascii="Arial" w:hAnsi="Arial" w:cs="Arial"/>
          <w:i/>
          <w:iCs/>
          <w:sz w:val="21"/>
          <w:szCs w:val="21"/>
          <w:lang w:val="ru-RU"/>
        </w:rPr>
        <w:t>Ег</w:t>
      </w:r>
      <w:r>
        <w:rPr>
          <w:rFonts w:ascii="Arial" w:hAnsi="Arial" w:cs="Arial"/>
          <w:i/>
          <w:iCs/>
          <w:sz w:val="21"/>
          <w:szCs w:val="21"/>
        </w:rPr>
        <w:t>i</w:t>
      </w:r>
      <w:r w:rsidRPr="00F64517">
        <w:rPr>
          <w:rFonts w:ascii="Arial" w:hAnsi="Arial" w:cs="Arial"/>
          <w:i/>
          <w:iCs/>
          <w:sz w:val="21"/>
          <w:szCs w:val="21"/>
          <w:lang w:val="ru-RU"/>
        </w:rPr>
        <w:t>здер</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317" w:lineRule="auto"/>
        <w:jc w:val="both"/>
        <w:rPr>
          <w:rFonts w:ascii="Times New Roman" w:hAnsi="Times New Roman"/>
          <w:sz w:val="24"/>
          <w:szCs w:val="24"/>
        </w:rPr>
      </w:pPr>
      <w:r w:rsidRPr="00F64517">
        <w:rPr>
          <w:rFonts w:ascii="Arial" w:hAnsi="Arial" w:cs="Arial"/>
          <w:sz w:val="21"/>
          <w:szCs w:val="21"/>
          <w:lang w:val="ru-RU"/>
        </w:rPr>
        <w:t>шоқжұлдызының «</w:t>
      </w:r>
      <w:r w:rsidRPr="00F64517">
        <w:rPr>
          <w:rFonts w:ascii="Arial" w:hAnsi="Arial" w:cs="Arial"/>
          <w:i/>
          <w:iCs/>
          <w:sz w:val="21"/>
          <w:szCs w:val="21"/>
          <w:lang w:val="ru-RU"/>
        </w:rPr>
        <w:t>Кастор</w:t>
      </w:r>
      <w:r w:rsidRPr="00F64517">
        <w:rPr>
          <w:rFonts w:ascii="Arial" w:hAnsi="Arial" w:cs="Arial"/>
          <w:sz w:val="21"/>
          <w:szCs w:val="21"/>
          <w:lang w:val="ru-RU"/>
        </w:rPr>
        <w:t>» және «</w:t>
      </w:r>
      <w:r w:rsidRPr="00F64517">
        <w:rPr>
          <w:rFonts w:ascii="Arial" w:hAnsi="Arial" w:cs="Arial"/>
          <w:i/>
          <w:iCs/>
          <w:sz w:val="21"/>
          <w:szCs w:val="21"/>
          <w:lang w:val="ru-RU"/>
        </w:rPr>
        <w:t>Поллукс</w:t>
      </w:r>
      <w:r w:rsidRPr="00F64517">
        <w:rPr>
          <w:rFonts w:ascii="Arial" w:hAnsi="Arial" w:cs="Arial"/>
          <w:sz w:val="21"/>
          <w:szCs w:val="21"/>
          <w:lang w:val="ru-RU"/>
        </w:rPr>
        <w:t xml:space="preserve">» атаулы жарық жұлдыздары арқылы, </w:t>
      </w:r>
      <w:r w:rsidRPr="00F64517">
        <w:rPr>
          <w:rFonts w:ascii="Arial" w:hAnsi="Arial" w:cs="Arial"/>
          <w:i/>
          <w:iCs/>
          <w:sz w:val="21"/>
          <w:szCs w:val="21"/>
          <w:lang w:val="ru-RU"/>
        </w:rPr>
        <w:t>К</w:t>
      </w:r>
      <w:r>
        <w:rPr>
          <w:rFonts w:ascii="Arial" w:hAnsi="Arial" w:cs="Arial"/>
          <w:i/>
          <w:iCs/>
          <w:sz w:val="21"/>
          <w:szCs w:val="21"/>
        </w:rPr>
        <w:t>i</w:t>
      </w:r>
      <w:r w:rsidRPr="00F64517">
        <w:rPr>
          <w:rFonts w:ascii="Arial" w:hAnsi="Arial" w:cs="Arial"/>
          <w:i/>
          <w:iCs/>
          <w:sz w:val="21"/>
          <w:szCs w:val="21"/>
          <w:lang w:val="ru-RU"/>
        </w:rPr>
        <w:t>ш</w:t>
      </w:r>
      <w:r>
        <w:rPr>
          <w:rFonts w:ascii="Arial" w:hAnsi="Arial" w:cs="Arial"/>
          <w:i/>
          <w:iCs/>
          <w:sz w:val="21"/>
          <w:szCs w:val="21"/>
        </w:rPr>
        <w:t>i</w:t>
      </w:r>
      <w:r w:rsidRPr="00F64517">
        <w:rPr>
          <w:rFonts w:ascii="Arial" w:hAnsi="Arial" w:cs="Arial"/>
          <w:sz w:val="21"/>
          <w:szCs w:val="21"/>
          <w:lang w:val="ru-RU"/>
        </w:rPr>
        <w:t xml:space="preserve"> </w:t>
      </w:r>
      <w:r w:rsidRPr="00F64517">
        <w:rPr>
          <w:rFonts w:ascii="Arial" w:hAnsi="Arial" w:cs="Arial"/>
          <w:i/>
          <w:iCs/>
          <w:sz w:val="21"/>
          <w:szCs w:val="21"/>
          <w:lang w:val="ru-RU"/>
        </w:rPr>
        <w:t>арланның Процион</w:t>
      </w:r>
      <w:r w:rsidRPr="00F64517">
        <w:rPr>
          <w:rFonts w:ascii="Arial" w:hAnsi="Arial" w:cs="Arial"/>
          <w:sz w:val="21"/>
          <w:szCs w:val="21"/>
          <w:lang w:val="ru-RU"/>
        </w:rPr>
        <w:t xml:space="preserve"> жұлдызы мен </w:t>
      </w:r>
      <w:r w:rsidRPr="00F64517">
        <w:rPr>
          <w:rFonts w:ascii="Arial" w:hAnsi="Arial" w:cs="Arial"/>
          <w:i/>
          <w:iCs/>
          <w:sz w:val="21"/>
          <w:szCs w:val="21"/>
          <w:lang w:val="ru-RU"/>
        </w:rPr>
        <w:t>Үлкен арланның</w:t>
      </w:r>
      <w:r w:rsidRPr="00F64517">
        <w:rPr>
          <w:rFonts w:ascii="Arial" w:hAnsi="Arial" w:cs="Arial"/>
          <w:sz w:val="21"/>
          <w:szCs w:val="21"/>
          <w:lang w:val="ru-RU"/>
        </w:rPr>
        <w:t xml:space="preserve"> </w:t>
      </w:r>
      <w:r w:rsidRPr="00F64517">
        <w:rPr>
          <w:rFonts w:ascii="Arial" w:hAnsi="Arial" w:cs="Arial"/>
          <w:b/>
          <w:bCs/>
          <w:i/>
          <w:iCs/>
          <w:sz w:val="21"/>
          <w:szCs w:val="21"/>
          <w:lang w:val="ru-RU"/>
        </w:rPr>
        <w:t>Сириус</w:t>
      </w:r>
      <w:r w:rsidRPr="00F64517">
        <w:rPr>
          <w:rFonts w:ascii="Arial" w:hAnsi="Arial" w:cs="Arial"/>
          <w:sz w:val="21"/>
          <w:szCs w:val="21"/>
          <w:lang w:val="ru-RU"/>
        </w:rPr>
        <w:t xml:space="preserve"> </w:t>
      </w:r>
      <w:r w:rsidRPr="00F64517">
        <w:rPr>
          <w:rFonts w:ascii="Times New Roman" w:hAnsi="Times New Roman"/>
          <w:sz w:val="21"/>
          <w:szCs w:val="21"/>
          <w:lang w:val="ru-RU"/>
        </w:rPr>
        <w:t>–</w:t>
      </w:r>
      <w:r w:rsidRPr="00F64517">
        <w:rPr>
          <w:rFonts w:ascii="Arial" w:hAnsi="Arial" w:cs="Arial"/>
          <w:sz w:val="21"/>
          <w:szCs w:val="21"/>
          <w:lang w:val="ru-RU"/>
        </w:rPr>
        <w:t xml:space="preserve"> </w:t>
      </w:r>
      <w:r w:rsidRPr="00F64517">
        <w:rPr>
          <w:rFonts w:ascii="Arial" w:hAnsi="Arial" w:cs="Arial"/>
          <w:b/>
          <w:bCs/>
          <w:i/>
          <w:iCs/>
          <w:sz w:val="21"/>
          <w:szCs w:val="21"/>
          <w:lang w:val="ru-RU"/>
        </w:rPr>
        <w:t>Сүмб</w:t>
      </w:r>
      <w:r>
        <w:rPr>
          <w:rFonts w:ascii="Arial" w:hAnsi="Arial" w:cs="Arial"/>
          <w:b/>
          <w:bCs/>
          <w:i/>
          <w:iCs/>
          <w:sz w:val="21"/>
          <w:szCs w:val="21"/>
        </w:rPr>
        <w:t>i</w:t>
      </w:r>
      <w:r w:rsidRPr="00F64517">
        <w:rPr>
          <w:rFonts w:ascii="Arial" w:hAnsi="Arial" w:cs="Arial"/>
          <w:b/>
          <w:bCs/>
          <w:i/>
          <w:iCs/>
          <w:sz w:val="21"/>
          <w:szCs w:val="21"/>
          <w:lang w:val="ru-RU"/>
        </w:rPr>
        <w:t>ле</w:t>
      </w:r>
      <w:r w:rsidRPr="00F64517">
        <w:rPr>
          <w:rFonts w:ascii="Arial" w:hAnsi="Arial" w:cs="Arial"/>
          <w:sz w:val="21"/>
          <w:szCs w:val="21"/>
          <w:lang w:val="ru-RU"/>
        </w:rPr>
        <w:t xml:space="preserve"> (аспандағы ең жарық жұлдыздардың б</w:t>
      </w:r>
      <w:r>
        <w:rPr>
          <w:rFonts w:ascii="Arial" w:hAnsi="Arial" w:cs="Arial"/>
          <w:sz w:val="21"/>
          <w:szCs w:val="21"/>
        </w:rPr>
        <w:t>i</w:t>
      </w:r>
      <w:r w:rsidRPr="00F64517">
        <w:rPr>
          <w:rFonts w:ascii="Arial" w:hAnsi="Arial" w:cs="Arial"/>
          <w:sz w:val="21"/>
          <w:szCs w:val="21"/>
          <w:lang w:val="ru-RU"/>
        </w:rPr>
        <w:t>р</w:t>
      </w:r>
      <w:r>
        <w:rPr>
          <w:rFonts w:ascii="Arial" w:hAnsi="Arial" w:cs="Arial"/>
          <w:sz w:val="21"/>
          <w:szCs w:val="21"/>
        </w:rPr>
        <w:t>i</w:t>
      </w:r>
      <w:r w:rsidRPr="00F64517">
        <w:rPr>
          <w:rFonts w:ascii="Arial" w:hAnsi="Arial" w:cs="Arial"/>
          <w:sz w:val="21"/>
          <w:szCs w:val="21"/>
          <w:lang w:val="ru-RU"/>
        </w:rPr>
        <w:t>!) жұлдызына т</w:t>
      </w:r>
      <w:r>
        <w:rPr>
          <w:rFonts w:ascii="Arial" w:hAnsi="Arial" w:cs="Arial"/>
          <w:sz w:val="21"/>
          <w:szCs w:val="21"/>
        </w:rPr>
        <w:t>i</w:t>
      </w:r>
      <w:r w:rsidRPr="00F64517">
        <w:rPr>
          <w:rFonts w:ascii="Arial" w:hAnsi="Arial" w:cs="Arial"/>
          <w:sz w:val="21"/>
          <w:szCs w:val="21"/>
          <w:lang w:val="ru-RU"/>
        </w:rPr>
        <w:t>релед</w:t>
      </w:r>
      <w:r>
        <w:rPr>
          <w:rFonts w:ascii="Arial" w:hAnsi="Arial" w:cs="Arial"/>
          <w:sz w:val="21"/>
          <w:szCs w:val="21"/>
        </w:rPr>
        <w:t>i</w:t>
      </w:r>
      <w:r w:rsidRPr="00F64517">
        <w:rPr>
          <w:rFonts w:ascii="Arial" w:hAnsi="Arial" w:cs="Arial"/>
          <w:sz w:val="21"/>
          <w:szCs w:val="21"/>
          <w:lang w:val="ru-RU"/>
        </w:rPr>
        <w:t xml:space="preserve">. Альдебаранның оңға қарай қашықта </w:t>
      </w:r>
      <w:r w:rsidRPr="00F64517">
        <w:rPr>
          <w:rFonts w:ascii="Arial" w:hAnsi="Arial" w:cs="Arial"/>
          <w:i/>
          <w:iCs/>
          <w:sz w:val="21"/>
          <w:szCs w:val="21"/>
          <w:lang w:val="ru-RU"/>
        </w:rPr>
        <w:t>Үркер</w:t>
      </w:r>
      <w:r w:rsidRPr="00F64517">
        <w:rPr>
          <w:rFonts w:ascii="Arial" w:hAnsi="Arial" w:cs="Arial"/>
          <w:sz w:val="21"/>
          <w:szCs w:val="21"/>
          <w:lang w:val="ru-RU"/>
        </w:rPr>
        <w:t xml:space="preserve"> жұлдыз шоғырын байқауға болады (бұлар суретте бейнеленбеген). </w:t>
      </w:r>
      <w:r>
        <w:rPr>
          <w:rFonts w:ascii="Arial" w:hAnsi="Arial" w:cs="Arial"/>
          <w:i/>
          <w:iCs/>
          <w:sz w:val="21"/>
          <w:szCs w:val="21"/>
        </w:rPr>
        <w:t>Үлкен арлан</w:t>
      </w:r>
      <w:r>
        <w:rPr>
          <w:rFonts w:ascii="Arial" w:hAnsi="Arial" w:cs="Arial"/>
          <w:sz w:val="21"/>
          <w:szCs w:val="21"/>
        </w:rPr>
        <w:t xml:space="preserve">, </w:t>
      </w:r>
      <w:r>
        <w:rPr>
          <w:rFonts w:ascii="Arial" w:hAnsi="Arial" w:cs="Arial"/>
          <w:i/>
          <w:iCs/>
          <w:sz w:val="21"/>
          <w:szCs w:val="21"/>
        </w:rPr>
        <w:t>Кiшi</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268" w:lineRule="exact"/>
        <w:rPr>
          <w:rFonts w:ascii="Times New Roman" w:hAnsi="Times New Roman"/>
          <w:sz w:val="24"/>
          <w:szCs w:val="24"/>
        </w:rPr>
      </w:pPr>
    </w:p>
    <w:p w:rsidR="003323E4" w:rsidRPr="00723F4B" w:rsidRDefault="00281624">
      <w:pPr>
        <w:widowControl w:val="0"/>
        <w:autoSpaceDE w:val="0"/>
        <w:autoSpaceDN w:val="0"/>
        <w:adjustRightInd w:val="0"/>
        <w:spacing w:after="0" w:line="240" w:lineRule="auto"/>
        <w:rPr>
          <w:rFonts w:ascii="Times New Roman" w:hAnsi="Times New Roman"/>
          <w:sz w:val="24"/>
          <w:szCs w:val="24"/>
        </w:rPr>
      </w:pPr>
      <w:r w:rsidRPr="00723F4B">
        <w:rPr>
          <w:rFonts w:ascii="Times New Roman" w:hAnsi="Times New Roman"/>
          <w:i/>
          <w:iCs/>
          <w:sz w:val="24"/>
          <w:szCs w:val="24"/>
        </w:rPr>
        <w:t>Керік</w:t>
      </w:r>
    </w:p>
    <w:p w:rsidR="003323E4" w:rsidRPr="00723F4B" w:rsidRDefault="00281624">
      <w:pPr>
        <w:widowControl w:val="0"/>
        <w:autoSpaceDE w:val="0"/>
        <w:autoSpaceDN w:val="0"/>
        <w:adjustRightInd w:val="0"/>
        <w:spacing w:after="0" w:line="335" w:lineRule="exact"/>
        <w:rPr>
          <w:rFonts w:ascii="Times New Roman" w:hAnsi="Times New Roman"/>
          <w:sz w:val="24"/>
          <w:szCs w:val="24"/>
        </w:rPr>
      </w:pPr>
      <w:r w:rsidRPr="00723F4B">
        <w:rPr>
          <w:rFonts w:ascii="Times New Roman" w:hAnsi="Times New Roman"/>
          <w:sz w:val="24"/>
          <w:szCs w:val="24"/>
        </w:rPr>
        <w:br w:type="column"/>
      </w:r>
    </w:p>
    <w:p w:rsidR="003323E4" w:rsidRPr="00723F4B" w:rsidRDefault="00281624">
      <w:pPr>
        <w:widowControl w:val="0"/>
        <w:overflowPunct w:val="0"/>
        <w:autoSpaceDE w:val="0"/>
        <w:autoSpaceDN w:val="0"/>
        <w:adjustRightInd w:val="0"/>
        <w:spacing w:after="0" w:line="240" w:lineRule="auto"/>
        <w:jc w:val="right"/>
        <w:rPr>
          <w:rFonts w:ascii="Times New Roman" w:hAnsi="Times New Roman"/>
          <w:sz w:val="24"/>
          <w:szCs w:val="24"/>
        </w:rPr>
      </w:pPr>
      <w:r w:rsidRPr="00723F4B">
        <w:rPr>
          <w:rFonts w:ascii="Times New Roman" w:hAnsi="Times New Roman"/>
          <w:b/>
          <w:bCs/>
          <w:sz w:val="24"/>
          <w:szCs w:val="24"/>
        </w:rPr>
        <w:t>Үлкен аю (</w:t>
      </w:r>
      <w:r w:rsidRPr="00723F4B">
        <w:rPr>
          <w:rFonts w:ascii="Times New Roman" w:hAnsi="Times New Roman"/>
          <w:b/>
          <w:bCs/>
          <w:i/>
          <w:iCs/>
          <w:sz w:val="24"/>
          <w:szCs w:val="24"/>
        </w:rPr>
        <w:t>Жетіқарақшы</w:t>
      </w:r>
      <w:r w:rsidRPr="00723F4B">
        <w:rPr>
          <w:rFonts w:ascii="Times New Roman" w:hAnsi="Times New Roman"/>
          <w:b/>
          <w:bCs/>
          <w:sz w:val="24"/>
          <w:szCs w:val="24"/>
        </w:rPr>
        <w:t>)</w:t>
      </w:r>
    </w:p>
    <w:p w:rsidR="003323E4" w:rsidRPr="00723F4B" w:rsidRDefault="00A3036D">
      <w:pPr>
        <w:widowControl w:val="0"/>
        <w:autoSpaceDE w:val="0"/>
        <w:autoSpaceDN w:val="0"/>
        <w:adjustRightInd w:val="0"/>
        <w:spacing w:after="0" w:line="200" w:lineRule="exact"/>
        <w:rPr>
          <w:rFonts w:ascii="Times New Roman" w:hAnsi="Times New Roman"/>
          <w:sz w:val="24"/>
          <w:szCs w:val="24"/>
        </w:rPr>
      </w:pPr>
      <w:r w:rsidRPr="00A3036D">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119.45pt;margin-top:7.75pt;width:275.85pt;height:198.75pt;z-index:-169" o:allowincell="f">
            <v:imagedata r:id="rId8" o:title=""/>
          </v:shape>
        </w:pict>
      </w:r>
    </w:p>
    <w:p w:rsidR="003323E4" w:rsidRPr="00723F4B" w:rsidRDefault="003323E4">
      <w:pPr>
        <w:widowControl w:val="0"/>
        <w:autoSpaceDE w:val="0"/>
        <w:autoSpaceDN w:val="0"/>
        <w:adjustRightInd w:val="0"/>
        <w:spacing w:after="0" w:line="369" w:lineRule="exact"/>
        <w:rPr>
          <w:rFonts w:ascii="Times New Roman" w:hAnsi="Times New Roman"/>
          <w:sz w:val="24"/>
          <w:szCs w:val="24"/>
        </w:rPr>
      </w:pPr>
    </w:p>
    <w:p w:rsidR="003323E4" w:rsidRPr="00723F4B" w:rsidRDefault="00394809">
      <w:pPr>
        <w:widowControl w:val="0"/>
        <w:autoSpaceDE w:val="0"/>
        <w:autoSpaceDN w:val="0"/>
        <w:adjustRightInd w:val="0"/>
        <w:spacing w:after="0" w:line="179" w:lineRule="exact"/>
        <w:ind w:left="120"/>
        <w:rPr>
          <w:rFonts w:ascii="Times New Roman" w:hAnsi="Times New Roman"/>
          <w:sz w:val="24"/>
          <w:szCs w:val="24"/>
        </w:rPr>
      </w:pPr>
      <w:r w:rsidRPr="00A3036D">
        <w:rPr>
          <w:rFonts w:ascii="Times New Roman" w:hAnsi="Times New Roman"/>
          <w:sz w:val="24"/>
          <w:szCs w:val="24"/>
        </w:rPr>
        <w:pict>
          <v:shape id="_x0000_i1025" type="#_x0000_t75" style="width:9.7pt;height:8.85pt">
            <v:imagedata r:id="rId9" o:title=""/>
          </v:shape>
        </w:pict>
      </w:r>
    </w:p>
    <w:p w:rsidR="003323E4" w:rsidRPr="00723F4B"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390" w:lineRule="exact"/>
        <w:rPr>
          <w:rFonts w:ascii="Times New Roman" w:hAnsi="Times New Roman"/>
          <w:sz w:val="24"/>
          <w:szCs w:val="24"/>
        </w:rPr>
      </w:pPr>
    </w:p>
    <w:p w:rsidR="003323E4" w:rsidRPr="00723F4B" w:rsidRDefault="00281624">
      <w:pPr>
        <w:widowControl w:val="0"/>
        <w:autoSpaceDE w:val="0"/>
        <w:autoSpaceDN w:val="0"/>
        <w:adjustRightInd w:val="0"/>
        <w:spacing w:after="0" w:line="240" w:lineRule="auto"/>
        <w:rPr>
          <w:rFonts w:ascii="Times New Roman" w:hAnsi="Times New Roman"/>
          <w:sz w:val="24"/>
          <w:szCs w:val="24"/>
        </w:rPr>
      </w:pPr>
      <w:r w:rsidRPr="00723F4B">
        <w:rPr>
          <w:rFonts w:ascii="Times New Roman" w:hAnsi="Times New Roman"/>
          <w:sz w:val="24"/>
          <w:szCs w:val="24"/>
        </w:rPr>
        <w:t>Ð</w:t>
      </w:r>
    </w:p>
    <w:p w:rsidR="003323E4" w:rsidRPr="00723F4B" w:rsidRDefault="003323E4">
      <w:pPr>
        <w:widowControl w:val="0"/>
        <w:autoSpaceDE w:val="0"/>
        <w:autoSpaceDN w:val="0"/>
        <w:adjustRightInd w:val="0"/>
        <w:spacing w:after="0" w:line="89" w:lineRule="exact"/>
        <w:rPr>
          <w:rFonts w:ascii="Times New Roman" w:hAnsi="Times New Roman"/>
          <w:sz w:val="24"/>
          <w:szCs w:val="24"/>
        </w:rPr>
      </w:pPr>
    </w:p>
    <w:p w:rsidR="003323E4" w:rsidRPr="00723F4B" w:rsidRDefault="00281624">
      <w:pPr>
        <w:widowControl w:val="0"/>
        <w:autoSpaceDE w:val="0"/>
        <w:autoSpaceDN w:val="0"/>
        <w:adjustRightInd w:val="0"/>
        <w:spacing w:after="0" w:line="240" w:lineRule="auto"/>
        <w:ind w:left="440"/>
        <w:rPr>
          <w:rFonts w:ascii="Times New Roman" w:hAnsi="Times New Roman"/>
          <w:sz w:val="24"/>
          <w:szCs w:val="24"/>
        </w:rPr>
      </w:pPr>
      <w:r w:rsidRPr="00723F4B">
        <w:rPr>
          <w:rFonts w:ascii="Times New Roman" w:hAnsi="Times New Roman"/>
          <w:i/>
          <w:iCs/>
          <w:sz w:val="24"/>
          <w:szCs w:val="24"/>
        </w:rPr>
        <w:t>аю</w:t>
      </w:r>
    </w:p>
    <w:p w:rsidR="003323E4" w:rsidRPr="00723F4B" w:rsidRDefault="003323E4">
      <w:pPr>
        <w:widowControl w:val="0"/>
        <w:autoSpaceDE w:val="0"/>
        <w:autoSpaceDN w:val="0"/>
        <w:adjustRightInd w:val="0"/>
        <w:spacing w:after="0" w:line="240" w:lineRule="auto"/>
        <w:rPr>
          <w:rFonts w:ascii="Times New Roman" w:hAnsi="Times New Roman"/>
          <w:sz w:val="24"/>
          <w:szCs w:val="24"/>
        </w:rPr>
        <w:sectPr w:rsidR="003323E4" w:rsidRPr="00723F4B">
          <w:type w:val="continuous"/>
          <w:pgSz w:w="8391" w:h="11906"/>
          <w:pgMar w:top="1058" w:right="1300" w:bottom="435" w:left="1540" w:header="720" w:footer="720" w:gutter="0"/>
          <w:cols w:num="2" w:space="1520" w:equalWidth="0">
            <w:col w:w="580" w:space="1520"/>
            <w:col w:w="3460"/>
          </w:cols>
          <w:noEndnote/>
        </w:sectPr>
      </w:pPr>
    </w:p>
    <w:p w:rsidR="003323E4" w:rsidRPr="00723F4B" w:rsidRDefault="003323E4">
      <w:pPr>
        <w:widowControl w:val="0"/>
        <w:autoSpaceDE w:val="0"/>
        <w:autoSpaceDN w:val="0"/>
        <w:adjustRightInd w:val="0"/>
        <w:spacing w:after="0" w:line="9" w:lineRule="exact"/>
        <w:rPr>
          <w:rFonts w:ascii="Times New Roman" w:hAnsi="Times New Roman"/>
          <w:sz w:val="24"/>
          <w:szCs w:val="24"/>
        </w:rPr>
      </w:pPr>
    </w:p>
    <w:tbl>
      <w:tblPr>
        <w:tblW w:w="0" w:type="auto"/>
        <w:tblInd w:w="1380" w:type="dxa"/>
        <w:tblLayout w:type="fixed"/>
        <w:tblCellMar>
          <w:left w:w="0" w:type="dxa"/>
          <w:right w:w="0" w:type="dxa"/>
        </w:tblCellMar>
        <w:tblLook w:val="0000"/>
      </w:tblPr>
      <w:tblGrid>
        <w:gridCol w:w="540"/>
        <w:gridCol w:w="1320"/>
        <w:gridCol w:w="1640"/>
        <w:gridCol w:w="20"/>
      </w:tblGrid>
      <w:tr w:rsidR="003323E4" w:rsidRPr="00723F4B">
        <w:trPr>
          <w:trHeight w:val="325"/>
        </w:trPr>
        <w:tc>
          <w:tcPr>
            <w:tcW w:w="540" w:type="dxa"/>
            <w:tcBorders>
              <w:top w:val="nil"/>
              <w:left w:val="nil"/>
              <w:bottom w:val="nil"/>
              <w:right w:val="nil"/>
            </w:tcBorders>
            <w:vAlign w:val="bottom"/>
          </w:tcPr>
          <w:p w:rsidR="003323E4" w:rsidRPr="00723F4B" w:rsidRDefault="00281624">
            <w:pPr>
              <w:widowControl w:val="0"/>
              <w:autoSpaceDE w:val="0"/>
              <w:autoSpaceDN w:val="0"/>
              <w:adjustRightInd w:val="0"/>
              <w:spacing w:after="0" w:line="240" w:lineRule="auto"/>
              <w:ind w:right="338"/>
              <w:jc w:val="right"/>
              <w:rPr>
                <w:rFonts w:ascii="Times New Roman" w:hAnsi="Times New Roman"/>
                <w:sz w:val="24"/>
                <w:szCs w:val="24"/>
              </w:rPr>
            </w:pPr>
            <w:r w:rsidRPr="00723F4B">
              <w:rPr>
                <w:rFonts w:ascii="Times New Roman" w:hAnsi="Times New Roman"/>
                <w:i/>
                <w:iCs/>
                <w:w w:val="74"/>
                <w:sz w:val="24"/>
                <w:szCs w:val="24"/>
              </w:rPr>
              <w:t>(</w:t>
            </w:r>
          </w:p>
        </w:tc>
        <w:tc>
          <w:tcPr>
            <w:tcW w:w="1320" w:type="dxa"/>
            <w:tcBorders>
              <w:top w:val="nil"/>
              <w:left w:val="nil"/>
              <w:bottom w:val="nil"/>
              <w:right w:val="nil"/>
            </w:tcBorders>
            <w:vAlign w:val="bottom"/>
          </w:tcPr>
          <w:p w:rsidR="003323E4" w:rsidRPr="00723F4B" w:rsidRDefault="003323E4">
            <w:pPr>
              <w:widowControl w:val="0"/>
              <w:autoSpaceDE w:val="0"/>
              <w:autoSpaceDN w:val="0"/>
              <w:adjustRightInd w:val="0"/>
              <w:spacing w:after="0" w:line="240" w:lineRule="auto"/>
              <w:ind w:right="638"/>
              <w:jc w:val="right"/>
              <w:rPr>
                <w:rFonts w:ascii="Times New Roman" w:hAnsi="Times New Roman"/>
                <w:sz w:val="24"/>
                <w:szCs w:val="24"/>
              </w:rPr>
            </w:pPr>
          </w:p>
        </w:tc>
        <w:tc>
          <w:tcPr>
            <w:tcW w:w="1640" w:type="dxa"/>
            <w:vMerge w:val="restart"/>
            <w:tcBorders>
              <w:top w:val="nil"/>
              <w:left w:val="nil"/>
              <w:bottom w:val="nil"/>
              <w:right w:val="nil"/>
            </w:tcBorders>
            <w:vAlign w:val="bottom"/>
          </w:tcPr>
          <w:p w:rsidR="003323E4" w:rsidRPr="00723F4B" w:rsidRDefault="00281624">
            <w:pPr>
              <w:widowControl w:val="0"/>
              <w:autoSpaceDE w:val="0"/>
              <w:autoSpaceDN w:val="0"/>
              <w:adjustRightInd w:val="0"/>
              <w:spacing w:after="0" w:line="240" w:lineRule="auto"/>
              <w:ind w:left="760"/>
              <w:rPr>
                <w:rFonts w:ascii="Times New Roman" w:hAnsi="Times New Roman"/>
                <w:sz w:val="24"/>
                <w:szCs w:val="24"/>
              </w:rPr>
            </w:pPr>
            <w:r w:rsidRPr="00723F4B">
              <w:rPr>
                <w:rFonts w:ascii="Times New Roman" w:hAnsi="Times New Roman"/>
                <w:i/>
                <w:iCs/>
                <w:w w:val="89"/>
                <w:sz w:val="24"/>
                <w:szCs w:val="24"/>
              </w:rPr>
              <w:t>Айдаһар</w:t>
            </w:r>
          </w:p>
        </w:tc>
        <w:tc>
          <w:tcPr>
            <w:tcW w:w="0" w:type="dxa"/>
            <w:tcBorders>
              <w:top w:val="nil"/>
              <w:left w:val="nil"/>
              <w:bottom w:val="nil"/>
              <w:right w:val="nil"/>
            </w:tcBorders>
            <w:vAlign w:val="bottom"/>
          </w:tcPr>
          <w:p w:rsidR="003323E4" w:rsidRPr="00723F4B" w:rsidRDefault="003323E4">
            <w:pPr>
              <w:widowControl w:val="0"/>
              <w:autoSpaceDE w:val="0"/>
              <w:autoSpaceDN w:val="0"/>
              <w:adjustRightInd w:val="0"/>
              <w:spacing w:after="0" w:line="240" w:lineRule="auto"/>
              <w:rPr>
                <w:rFonts w:ascii="Times New Roman" w:hAnsi="Times New Roman"/>
                <w:sz w:val="24"/>
                <w:szCs w:val="24"/>
              </w:rPr>
            </w:pPr>
          </w:p>
        </w:tc>
      </w:tr>
      <w:tr w:rsidR="003323E4" w:rsidRPr="00723F4B">
        <w:trPr>
          <w:trHeight w:val="88"/>
        </w:trPr>
        <w:tc>
          <w:tcPr>
            <w:tcW w:w="540" w:type="dxa"/>
            <w:tcBorders>
              <w:top w:val="nil"/>
              <w:left w:val="nil"/>
              <w:bottom w:val="nil"/>
              <w:right w:val="nil"/>
            </w:tcBorders>
            <w:vAlign w:val="bottom"/>
          </w:tcPr>
          <w:p w:rsidR="003323E4" w:rsidRPr="00723F4B" w:rsidRDefault="003323E4">
            <w:pPr>
              <w:widowControl w:val="0"/>
              <w:autoSpaceDE w:val="0"/>
              <w:autoSpaceDN w:val="0"/>
              <w:adjustRightInd w:val="0"/>
              <w:spacing w:after="0" w:line="240" w:lineRule="auto"/>
              <w:rPr>
                <w:rFonts w:ascii="Times New Roman" w:hAnsi="Times New Roman"/>
                <w:sz w:val="24"/>
                <w:szCs w:val="24"/>
              </w:rPr>
            </w:pPr>
          </w:p>
        </w:tc>
        <w:tc>
          <w:tcPr>
            <w:tcW w:w="1320" w:type="dxa"/>
            <w:tcBorders>
              <w:top w:val="nil"/>
              <w:left w:val="nil"/>
              <w:bottom w:val="nil"/>
              <w:right w:val="nil"/>
            </w:tcBorders>
            <w:vAlign w:val="bottom"/>
          </w:tcPr>
          <w:p w:rsidR="003323E4" w:rsidRPr="00723F4B" w:rsidRDefault="003323E4">
            <w:pPr>
              <w:widowControl w:val="0"/>
              <w:autoSpaceDE w:val="0"/>
              <w:autoSpaceDN w:val="0"/>
              <w:adjustRightInd w:val="0"/>
              <w:spacing w:after="0" w:line="240" w:lineRule="auto"/>
              <w:rPr>
                <w:rFonts w:ascii="Times New Roman" w:hAnsi="Times New Roman"/>
                <w:sz w:val="24"/>
                <w:szCs w:val="24"/>
              </w:rPr>
            </w:pPr>
          </w:p>
        </w:tc>
        <w:tc>
          <w:tcPr>
            <w:tcW w:w="1640" w:type="dxa"/>
            <w:vMerge/>
            <w:tcBorders>
              <w:top w:val="nil"/>
              <w:left w:val="nil"/>
              <w:bottom w:val="nil"/>
              <w:right w:val="nil"/>
            </w:tcBorders>
            <w:vAlign w:val="bottom"/>
          </w:tcPr>
          <w:p w:rsidR="003323E4" w:rsidRPr="00723F4B"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723F4B" w:rsidRDefault="003323E4">
            <w:pPr>
              <w:widowControl w:val="0"/>
              <w:autoSpaceDE w:val="0"/>
              <w:autoSpaceDN w:val="0"/>
              <w:adjustRightInd w:val="0"/>
              <w:spacing w:after="0" w:line="240" w:lineRule="auto"/>
              <w:rPr>
                <w:rFonts w:ascii="Times New Roman" w:hAnsi="Times New Roman"/>
                <w:sz w:val="24"/>
                <w:szCs w:val="24"/>
              </w:rPr>
            </w:pPr>
          </w:p>
        </w:tc>
      </w:tr>
    </w:tbl>
    <w:p w:rsidR="003323E4" w:rsidRPr="00723F4B"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200" w:lineRule="exact"/>
        <w:rPr>
          <w:rFonts w:ascii="Times New Roman" w:hAnsi="Times New Roman"/>
          <w:sz w:val="24"/>
          <w:szCs w:val="24"/>
        </w:rPr>
      </w:pPr>
    </w:p>
    <w:p w:rsidR="003323E4" w:rsidRPr="00723F4B" w:rsidRDefault="003323E4">
      <w:pPr>
        <w:widowControl w:val="0"/>
        <w:autoSpaceDE w:val="0"/>
        <w:autoSpaceDN w:val="0"/>
        <w:adjustRightInd w:val="0"/>
        <w:spacing w:after="0" w:line="320" w:lineRule="exact"/>
        <w:rPr>
          <w:rFonts w:ascii="Times New Roman" w:hAnsi="Times New Roman"/>
          <w:sz w:val="24"/>
          <w:szCs w:val="24"/>
        </w:rPr>
      </w:pPr>
    </w:p>
    <w:p w:rsidR="003323E4" w:rsidRPr="00723F4B" w:rsidRDefault="00281624">
      <w:pPr>
        <w:widowControl w:val="0"/>
        <w:autoSpaceDE w:val="0"/>
        <w:autoSpaceDN w:val="0"/>
        <w:adjustRightInd w:val="0"/>
        <w:spacing w:after="0" w:line="240" w:lineRule="auto"/>
        <w:rPr>
          <w:rFonts w:ascii="Times New Roman" w:hAnsi="Times New Roman"/>
          <w:sz w:val="24"/>
          <w:szCs w:val="24"/>
        </w:rPr>
      </w:pPr>
      <w:r w:rsidRPr="00723F4B">
        <w:rPr>
          <w:rFonts w:ascii="Times New Roman" w:hAnsi="Times New Roman"/>
          <w:b/>
          <w:bCs/>
          <w:i/>
          <w:iCs/>
          <w:sz w:val="24"/>
          <w:szCs w:val="24"/>
        </w:rPr>
        <w:t>КАССИОПЕЯ</w:t>
      </w:r>
    </w:p>
    <w:p w:rsidR="003323E4" w:rsidRPr="00723F4B" w:rsidRDefault="003323E4">
      <w:pPr>
        <w:widowControl w:val="0"/>
        <w:autoSpaceDE w:val="0"/>
        <w:autoSpaceDN w:val="0"/>
        <w:adjustRightInd w:val="0"/>
        <w:spacing w:after="0" w:line="11" w:lineRule="exact"/>
        <w:rPr>
          <w:rFonts w:ascii="Times New Roman" w:hAnsi="Times New Roman"/>
          <w:sz w:val="24"/>
          <w:szCs w:val="24"/>
        </w:rPr>
      </w:pPr>
    </w:p>
    <w:p w:rsidR="003323E4" w:rsidRPr="00723F4B" w:rsidRDefault="00281624">
      <w:pPr>
        <w:widowControl w:val="0"/>
        <w:autoSpaceDE w:val="0"/>
        <w:autoSpaceDN w:val="0"/>
        <w:adjustRightInd w:val="0"/>
        <w:spacing w:after="0" w:line="240" w:lineRule="auto"/>
        <w:rPr>
          <w:rFonts w:ascii="Times New Roman" w:hAnsi="Times New Roman"/>
          <w:sz w:val="24"/>
          <w:szCs w:val="24"/>
        </w:rPr>
      </w:pPr>
      <w:r w:rsidRPr="00723F4B">
        <w:rPr>
          <w:rFonts w:ascii="Times New Roman" w:hAnsi="Times New Roman"/>
          <w:sz w:val="24"/>
          <w:szCs w:val="24"/>
        </w:rPr>
        <w:t>(</w:t>
      </w:r>
      <w:r w:rsidRPr="00723F4B">
        <w:rPr>
          <w:rFonts w:ascii="Times New Roman" w:hAnsi="Times New Roman"/>
          <w:i/>
          <w:iCs/>
          <w:sz w:val="24"/>
          <w:szCs w:val="24"/>
        </w:rPr>
        <w:t>Қарақұрт</w:t>
      </w:r>
      <w:r w:rsidRPr="00723F4B">
        <w:rPr>
          <w:rFonts w:ascii="Times New Roman" w:hAnsi="Times New Roman"/>
          <w:sz w:val="24"/>
          <w:szCs w:val="24"/>
        </w:rPr>
        <w:t>)</w:t>
      </w:r>
    </w:p>
    <w:p w:rsidR="003323E4" w:rsidRDefault="003323E4">
      <w:pPr>
        <w:widowControl w:val="0"/>
        <w:autoSpaceDE w:val="0"/>
        <w:autoSpaceDN w:val="0"/>
        <w:adjustRightInd w:val="0"/>
        <w:spacing w:after="0" w:line="301" w:lineRule="exact"/>
        <w:rPr>
          <w:rFonts w:ascii="Times New Roman" w:hAnsi="Times New Roman"/>
          <w:sz w:val="24"/>
          <w:szCs w:val="24"/>
        </w:rPr>
      </w:pPr>
    </w:p>
    <w:p w:rsidR="003323E4" w:rsidRDefault="00281624">
      <w:pPr>
        <w:widowControl w:val="0"/>
        <w:overflowPunct w:val="0"/>
        <w:autoSpaceDE w:val="0"/>
        <w:autoSpaceDN w:val="0"/>
        <w:adjustRightInd w:val="0"/>
        <w:spacing w:after="0" w:line="343" w:lineRule="auto"/>
        <w:ind w:left="780" w:right="1020" w:hanging="790"/>
        <w:rPr>
          <w:rFonts w:ascii="Times New Roman" w:hAnsi="Times New Roman"/>
          <w:sz w:val="24"/>
          <w:szCs w:val="24"/>
        </w:rPr>
      </w:pPr>
      <w:r>
        <w:rPr>
          <w:rFonts w:ascii="Arial" w:hAnsi="Arial" w:cs="Arial"/>
          <w:i/>
          <w:iCs/>
          <w:sz w:val="21"/>
          <w:szCs w:val="21"/>
        </w:rPr>
        <w:t>1 сурет. Жұлдызды аспанның көрiнiсi (Темiрқазық маңында)</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1360" w:bottom="435" w:left="2160" w:header="720" w:footer="720" w:gutter="0"/>
          <w:cols w:space="1520" w:equalWidth="0">
            <w:col w:w="4880" w:space="1520"/>
          </w:cols>
          <w:noEndnote/>
        </w:sectPr>
      </w:pPr>
    </w:p>
    <w:p w:rsidR="003323E4" w:rsidRDefault="003323E4">
      <w:pPr>
        <w:widowControl w:val="0"/>
        <w:autoSpaceDE w:val="0"/>
        <w:autoSpaceDN w:val="0"/>
        <w:adjustRightInd w:val="0"/>
        <w:spacing w:after="0" w:line="3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29</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60" w:bottom="435" w:left="4040" w:header="720" w:footer="720" w:gutter="0"/>
          <w:cols w:space="1520" w:equalWidth="0">
            <w:col w:w="200" w:space="1520"/>
          </w:cols>
          <w:noEndnote/>
        </w:sectPr>
      </w:pPr>
    </w:p>
    <w:p w:rsidR="003323E4" w:rsidRDefault="00A3036D">
      <w:pPr>
        <w:widowControl w:val="0"/>
        <w:autoSpaceDE w:val="0"/>
        <w:autoSpaceDN w:val="0"/>
        <w:adjustRightInd w:val="0"/>
        <w:spacing w:after="0" w:line="230" w:lineRule="exact"/>
        <w:rPr>
          <w:rFonts w:ascii="Times New Roman" w:hAnsi="Times New Roman"/>
          <w:sz w:val="24"/>
          <w:szCs w:val="24"/>
        </w:rPr>
      </w:pPr>
      <w:bookmarkStart w:id="27" w:name="page59"/>
      <w:bookmarkEnd w:id="27"/>
      <w:r w:rsidRPr="00A3036D">
        <w:rPr>
          <w:noProof/>
        </w:rPr>
        <w:lastRenderedPageBreak/>
        <w:pict>
          <v:shape id="_x0000_s1037" type="#_x0000_t75" style="position:absolute;margin-left:72.75pt;margin-top:56.15pt;width:291.65pt;height:236.3pt;z-index:-168;mso-position-horizontal-relative:page;mso-position-vertical-relative:page" o:allowincell="f">
            <v:imagedata r:id="rId10" o:title="" chromakey="white"/>
            <w10:wrap anchorx="page" anchory="page"/>
          </v:shape>
        </w:pict>
      </w:r>
    </w:p>
    <w:p w:rsidR="003323E4" w:rsidRPr="00B7304E" w:rsidRDefault="00281624">
      <w:pPr>
        <w:widowControl w:val="0"/>
        <w:autoSpaceDE w:val="0"/>
        <w:autoSpaceDN w:val="0"/>
        <w:adjustRightInd w:val="0"/>
        <w:spacing w:after="0" w:line="240" w:lineRule="auto"/>
        <w:ind w:left="5040"/>
        <w:rPr>
          <w:rFonts w:ascii="Times New Roman" w:hAnsi="Times New Roman"/>
          <w:sz w:val="24"/>
          <w:szCs w:val="24"/>
        </w:rPr>
      </w:pPr>
      <w:r w:rsidRPr="00B7304E">
        <w:rPr>
          <w:rFonts w:ascii="Times New Roman" w:hAnsi="Times New Roman"/>
          <w:i/>
          <w:iCs/>
          <w:sz w:val="24"/>
          <w:szCs w:val="24"/>
        </w:rPr>
        <w:t>Торпақ</w:t>
      </w:r>
    </w:p>
    <w:p w:rsidR="003323E4" w:rsidRDefault="003323E4">
      <w:pPr>
        <w:widowControl w:val="0"/>
        <w:autoSpaceDE w:val="0"/>
        <w:autoSpaceDN w:val="0"/>
        <w:adjustRightInd w:val="0"/>
        <w:spacing w:after="0" w:line="390" w:lineRule="exact"/>
        <w:rPr>
          <w:rFonts w:ascii="Times New Roman" w:hAnsi="Times New Roman"/>
          <w:sz w:val="24"/>
          <w:szCs w:val="24"/>
        </w:rPr>
      </w:pPr>
    </w:p>
    <w:tbl>
      <w:tblPr>
        <w:tblW w:w="0" w:type="auto"/>
        <w:tblInd w:w="480" w:type="dxa"/>
        <w:tblLayout w:type="fixed"/>
        <w:tblCellMar>
          <w:left w:w="0" w:type="dxa"/>
          <w:right w:w="0" w:type="dxa"/>
        </w:tblCellMar>
        <w:tblLook w:val="0000"/>
      </w:tblPr>
      <w:tblGrid>
        <w:gridCol w:w="1980"/>
        <w:gridCol w:w="2120"/>
        <w:gridCol w:w="20"/>
      </w:tblGrid>
      <w:tr w:rsidR="003323E4" w:rsidRPr="00B7304E">
        <w:trPr>
          <w:trHeight w:val="258"/>
        </w:trPr>
        <w:tc>
          <w:tcPr>
            <w:tcW w:w="1980" w:type="dxa"/>
            <w:vMerge w:val="restart"/>
            <w:tcBorders>
              <w:top w:val="nil"/>
              <w:left w:val="nil"/>
              <w:bottom w:val="nil"/>
              <w:right w:val="nil"/>
            </w:tcBorders>
            <w:vAlign w:val="bottom"/>
          </w:tcPr>
          <w:p w:rsidR="003323E4" w:rsidRPr="00B7304E" w:rsidRDefault="00281624">
            <w:pPr>
              <w:widowControl w:val="0"/>
              <w:autoSpaceDE w:val="0"/>
              <w:autoSpaceDN w:val="0"/>
              <w:adjustRightInd w:val="0"/>
              <w:spacing w:after="0" w:line="240" w:lineRule="auto"/>
              <w:rPr>
                <w:rFonts w:ascii="Times New Roman" w:hAnsi="Times New Roman"/>
                <w:sz w:val="24"/>
                <w:szCs w:val="24"/>
              </w:rPr>
            </w:pPr>
            <w:r w:rsidRPr="00B7304E">
              <w:rPr>
                <w:rFonts w:ascii="Times New Roman" w:hAnsi="Times New Roman"/>
                <w:i/>
                <w:iCs/>
                <w:sz w:val="24"/>
                <w:szCs w:val="24"/>
              </w:rPr>
              <w:t>Егіздер</w:t>
            </w:r>
          </w:p>
        </w:tc>
        <w:tc>
          <w:tcPr>
            <w:tcW w:w="2120" w:type="dxa"/>
            <w:tcBorders>
              <w:top w:val="nil"/>
              <w:left w:val="nil"/>
              <w:bottom w:val="nil"/>
              <w:right w:val="nil"/>
            </w:tcBorders>
            <w:vAlign w:val="bottom"/>
          </w:tcPr>
          <w:p w:rsidR="003323E4" w:rsidRPr="00B7304E" w:rsidRDefault="00B7304E">
            <w:pPr>
              <w:widowControl w:val="0"/>
              <w:autoSpaceDE w:val="0"/>
              <w:autoSpaceDN w:val="0"/>
              <w:adjustRightInd w:val="0"/>
              <w:spacing w:after="0" w:line="240" w:lineRule="auto"/>
              <w:ind w:left="1380"/>
              <w:rPr>
                <w:rFonts w:ascii="Times New Roman" w:hAnsi="Times New Roman"/>
                <w:sz w:val="24"/>
                <w:szCs w:val="24"/>
              </w:rPr>
            </w:pPr>
            <w:r>
              <w:rPr>
                <w:rFonts w:ascii="Times New Roman" w:hAnsi="Times New Roman"/>
                <w:i/>
                <w:iCs/>
                <w:w w:val="85"/>
                <w:sz w:val="24"/>
                <w:szCs w:val="24"/>
              </w:rPr>
              <w:t>Арбак</w:t>
            </w:r>
            <w:r w:rsidR="00281624" w:rsidRPr="00B7304E">
              <w:rPr>
                <w:rFonts w:ascii="Times New Roman" w:hAnsi="Times New Roman"/>
                <w:i/>
                <w:iCs/>
                <w:w w:val="85"/>
                <w:sz w:val="24"/>
                <w:szCs w:val="24"/>
              </w:rPr>
              <w:t>ш</w:t>
            </w:r>
          </w:p>
        </w:tc>
        <w:tc>
          <w:tcPr>
            <w:tcW w:w="0" w:type="dxa"/>
            <w:tcBorders>
              <w:top w:val="nil"/>
              <w:left w:val="nil"/>
              <w:bottom w:val="nil"/>
              <w:right w:val="nil"/>
            </w:tcBorders>
            <w:vAlign w:val="bottom"/>
          </w:tcPr>
          <w:p w:rsidR="003323E4" w:rsidRPr="00B7304E" w:rsidRDefault="003323E4">
            <w:pPr>
              <w:widowControl w:val="0"/>
              <w:autoSpaceDE w:val="0"/>
              <w:autoSpaceDN w:val="0"/>
              <w:adjustRightInd w:val="0"/>
              <w:spacing w:after="0" w:line="240" w:lineRule="auto"/>
              <w:rPr>
                <w:rFonts w:ascii="Times New Roman" w:hAnsi="Times New Roman"/>
                <w:sz w:val="2"/>
                <w:szCs w:val="2"/>
              </w:rPr>
            </w:pPr>
          </w:p>
        </w:tc>
      </w:tr>
      <w:tr w:rsidR="003323E4" w:rsidRPr="00B7304E">
        <w:trPr>
          <w:trHeight w:val="114"/>
        </w:trPr>
        <w:tc>
          <w:tcPr>
            <w:tcW w:w="1980" w:type="dxa"/>
            <w:vMerge/>
            <w:tcBorders>
              <w:top w:val="nil"/>
              <w:left w:val="nil"/>
              <w:bottom w:val="nil"/>
              <w:right w:val="nil"/>
            </w:tcBorders>
            <w:vAlign w:val="bottom"/>
          </w:tcPr>
          <w:p w:rsidR="003323E4" w:rsidRPr="00B7304E" w:rsidRDefault="003323E4">
            <w:pPr>
              <w:widowControl w:val="0"/>
              <w:autoSpaceDE w:val="0"/>
              <w:autoSpaceDN w:val="0"/>
              <w:adjustRightInd w:val="0"/>
              <w:spacing w:after="0" w:line="240" w:lineRule="auto"/>
              <w:rPr>
                <w:rFonts w:ascii="Times New Roman" w:hAnsi="Times New Roman"/>
                <w:sz w:val="9"/>
                <w:szCs w:val="9"/>
              </w:rPr>
            </w:pPr>
          </w:p>
        </w:tc>
        <w:tc>
          <w:tcPr>
            <w:tcW w:w="2120" w:type="dxa"/>
            <w:tcBorders>
              <w:top w:val="nil"/>
              <w:left w:val="nil"/>
              <w:bottom w:val="nil"/>
              <w:right w:val="nil"/>
            </w:tcBorders>
            <w:vAlign w:val="bottom"/>
          </w:tcPr>
          <w:p w:rsidR="003323E4" w:rsidRPr="00B7304E"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B7304E" w:rsidRDefault="003323E4">
            <w:pPr>
              <w:widowControl w:val="0"/>
              <w:autoSpaceDE w:val="0"/>
              <w:autoSpaceDN w:val="0"/>
              <w:adjustRightInd w:val="0"/>
              <w:spacing w:after="0" w:line="240" w:lineRule="auto"/>
              <w:rPr>
                <w:rFonts w:ascii="Times New Roman" w:hAnsi="Times New Roman"/>
                <w:sz w:val="2"/>
                <w:szCs w:val="2"/>
              </w:rPr>
            </w:pPr>
          </w:p>
        </w:tc>
      </w:tr>
    </w:tbl>
    <w:p w:rsidR="003323E4" w:rsidRPr="00B7304E" w:rsidRDefault="003323E4">
      <w:pPr>
        <w:widowControl w:val="0"/>
        <w:autoSpaceDE w:val="0"/>
        <w:autoSpaceDN w:val="0"/>
        <w:adjustRightInd w:val="0"/>
        <w:spacing w:after="0" w:line="200" w:lineRule="exact"/>
        <w:rPr>
          <w:rFonts w:ascii="Times New Roman" w:hAnsi="Times New Roman"/>
          <w:sz w:val="24"/>
          <w:szCs w:val="24"/>
        </w:rPr>
      </w:pPr>
    </w:p>
    <w:p w:rsidR="003323E4" w:rsidRPr="00B7304E" w:rsidRDefault="003323E4">
      <w:pPr>
        <w:widowControl w:val="0"/>
        <w:autoSpaceDE w:val="0"/>
        <w:autoSpaceDN w:val="0"/>
        <w:adjustRightInd w:val="0"/>
        <w:spacing w:after="0" w:line="200" w:lineRule="exact"/>
        <w:rPr>
          <w:rFonts w:ascii="Times New Roman" w:hAnsi="Times New Roman"/>
          <w:sz w:val="24"/>
          <w:szCs w:val="24"/>
        </w:rPr>
      </w:pPr>
    </w:p>
    <w:p w:rsidR="003323E4" w:rsidRPr="00B7304E" w:rsidRDefault="003323E4">
      <w:pPr>
        <w:widowControl w:val="0"/>
        <w:autoSpaceDE w:val="0"/>
        <w:autoSpaceDN w:val="0"/>
        <w:adjustRightInd w:val="0"/>
        <w:spacing w:after="0" w:line="368" w:lineRule="exact"/>
        <w:rPr>
          <w:rFonts w:ascii="Times New Roman" w:hAnsi="Times New Roman"/>
          <w:sz w:val="24"/>
          <w:szCs w:val="24"/>
        </w:rPr>
      </w:pPr>
    </w:p>
    <w:tbl>
      <w:tblPr>
        <w:tblW w:w="0" w:type="auto"/>
        <w:tblInd w:w="380" w:type="dxa"/>
        <w:tblLayout w:type="fixed"/>
        <w:tblCellMar>
          <w:left w:w="0" w:type="dxa"/>
          <w:right w:w="0" w:type="dxa"/>
        </w:tblCellMar>
        <w:tblLook w:val="0000"/>
      </w:tblPr>
      <w:tblGrid>
        <w:gridCol w:w="1900"/>
        <w:gridCol w:w="3120"/>
        <w:gridCol w:w="20"/>
      </w:tblGrid>
      <w:tr w:rsidR="003323E4" w:rsidRPr="00B7304E">
        <w:trPr>
          <w:trHeight w:val="258"/>
        </w:trPr>
        <w:tc>
          <w:tcPr>
            <w:tcW w:w="1900" w:type="dxa"/>
            <w:vMerge w:val="restart"/>
            <w:tcBorders>
              <w:top w:val="nil"/>
              <w:left w:val="nil"/>
              <w:bottom w:val="nil"/>
              <w:right w:val="nil"/>
            </w:tcBorders>
            <w:vAlign w:val="bottom"/>
          </w:tcPr>
          <w:p w:rsidR="003323E4" w:rsidRPr="00B7304E" w:rsidRDefault="00281624">
            <w:pPr>
              <w:widowControl w:val="0"/>
              <w:autoSpaceDE w:val="0"/>
              <w:autoSpaceDN w:val="0"/>
              <w:adjustRightInd w:val="0"/>
              <w:spacing w:after="0" w:line="240" w:lineRule="auto"/>
              <w:rPr>
                <w:rFonts w:ascii="Times New Roman" w:hAnsi="Times New Roman"/>
                <w:sz w:val="24"/>
                <w:szCs w:val="24"/>
              </w:rPr>
            </w:pPr>
            <w:r w:rsidRPr="00B7304E">
              <w:rPr>
                <w:rFonts w:ascii="Times New Roman" w:hAnsi="Times New Roman"/>
                <w:i/>
                <w:iCs/>
                <w:sz w:val="24"/>
                <w:szCs w:val="24"/>
              </w:rPr>
              <w:t>Кіші</w:t>
            </w:r>
            <w:r w:rsidRPr="00B7304E">
              <w:rPr>
                <w:rFonts w:ascii="Times New Roman" w:hAnsi="Times New Roman"/>
                <w:i/>
                <w:iCs/>
                <w:sz w:val="20"/>
                <w:szCs w:val="20"/>
              </w:rPr>
              <w:t xml:space="preserve"> </w:t>
            </w:r>
            <w:r w:rsidRPr="00B7304E">
              <w:rPr>
                <w:rFonts w:ascii="Times New Roman" w:hAnsi="Times New Roman"/>
                <w:i/>
                <w:iCs/>
                <w:sz w:val="24"/>
                <w:szCs w:val="24"/>
              </w:rPr>
              <w:t>арлан</w:t>
            </w:r>
          </w:p>
        </w:tc>
        <w:tc>
          <w:tcPr>
            <w:tcW w:w="3120" w:type="dxa"/>
            <w:tcBorders>
              <w:top w:val="nil"/>
              <w:left w:val="nil"/>
              <w:bottom w:val="nil"/>
              <w:right w:val="nil"/>
            </w:tcBorders>
            <w:vAlign w:val="bottom"/>
          </w:tcPr>
          <w:p w:rsidR="003323E4" w:rsidRPr="00B7304E" w:rsidRDefault="00B7304E" w:rsidP="00B730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w w:val="89"/>
                <w:sz w:val="24"/>
                <w:szCs w:val="24"/>
              </w:rPr>
              <w:t xml:space="preserve">              </w:t>
            </w:r>
            <w:r w:rsidR="00281624" w:rsidRPr="00B7304E">
              <w:rPr>
                <w:rFonts w:ascii="Times New Roman" w:hAnsi="Times New Roman"/>
                <w:i/>
                <w:iCs/>
                <w:w w:val="89"/>
                <w:sz w:val="24"/>
                <w:szCs w:val="24"/>
              </w:rPr>
              <w:t>Орион</w:t>
            </w:r>
            <w:r w:rsidR="00281624" w:rsidRPr="00B7304E">
              <w:rPr>
                <w:rFonts w:ascii="Times New Roman" w:hAnsi="Times New Roman"/>
                <w:i/>
                <w:iCs/>
                <w:w w:val="89"/>
                <w:sz w:val="20"/>
                <w:szCs w:val="20"/>
              </w:rPr>
              <w:t>(</w:t>
            </w:r>
            <w:r w:rsidR="00281624" w:rsidRPr="00B7304E">
              <w:rPr>
                <w:rFonts w:ascii="Times New Roman" w:hAnsi="Times New Roman"/>
                <w:i/>
                <w:iCs/>
                <w:w w:val="89"/>
                <w:sz w:val="24"/>
                <w:szCs w:val="24"/>
              </w:rPr>
              <w:t>Үшарқартаразы</w:t>
            </w:r>
            <w:r w:rsidR="00281624" w:rsidRPr="00B7304E">
              <w:rPr>
                <w:rFonts w:ascii="Times New Roman" w:hAnsi="Times New Roman"/>
                <w:i/>
                <w:iCs/>
                <w:w w:val="89"/>
                <w:sz w:val="20"/>
                <w:szCs w:val="20"/>
              </w:rPr>
              <w:t>)</w:t>
            </w:r>
          </w:p>
        </w:tc>
        <w:tc>
          <w:tcPr>
            <w:tcW w:w="0" w:type="dxa"/>
            <w:tcBorders>
              <w:top w:val="nil"/>
              <w:left w:val="nil"/>
              <w:bottom w:val="nil"/>
              <w:right w:val="nil"/>
            </w:tcBorders>
            <w:vAlign w:val="bottom"/>
          </w:tcPr>
          <w:p w:rsidR="003323E4" w:rsidRPr="00B7304E"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7"/>
        </w:trPr>
        <w:tc>
          <w:tcPr>
            <w:tcW w:w="19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41" w:lineRule="exact"/>
        <w:rPr>
          <w:rFonts w:ascii="Times New Roman" w:hAnsi="Times New Roman"/>
          <w:sz w:val="24"/>
          <w:szCs w:val="24"/>
        </w:rPr>
      </w:pPr>
    </w:p>
    <w:p w:rsidR="003323E4" w:rsidRDefault="00394809">
      <w:pPr>
        <w:widowControl w:val="0"/>
        <w:overflowPunct w:val="0"/>
        <w:autoSpaceDE w:val="0"/>
        <w:autoSpaceDN w:val="0"/>
        <w:adjustRightInd w:val="0"/>
        <w:spacing w:after="0" w:line="254" w:lineRule="auto"/>
        <w:ind w:left="480" w:right="1840" w:firstLine="302"/>
        <w:rPr>
          <w:rFonts w:ascii="Times New Roman" w:hAnsi="Times New Roman"/>
          <w:sz w:val="24"/>
          <w:szCs w:val="24"/>
        </w:rPr>
      </w:pPr>
      <w:r w:rsidRPr="00A3036D">
        <w:rPr>
          <w:rFonts w:ascii="Times New Roman" w:hAnsi="Times New Roman"/>
          <w:sz w:val="24"/>
          <w:szCs w:val="24"/>
        </w:rPr>
        <w:pict>
          <v:shape id="_x0000_i1026" type="#_x0000_t75" style="width:13.25pt;height:13.7pt">
            <v:imagedata r:id="rId11" o:title=""/>
          </v:shape>
        </w:pict>
      </w:r>
      <w:r w:rsidRPr="00A3036D">
        <w:rPr>
          <w:rFonts w:ascii="Times New Roman" w:hAnsi="Times New Roman"/>
          <w:sz w:val="24"/>
          <w:szCs w:val="24"/>
        </w:rPr>
        <w:pict>
          <v:shape id="_x0000_i1027" type="#_x0000_t75" style="width:10.6pt;height:7.95pt">
            <v:imagedata r:id="rId12" o:title=""/>
          </v:shape>
        </w:pict>
      </w:r>
      <w:r w:rsidR="00281624">
        <w:rPr>
          <w:rFonts w:ascii="Arial" w:hAnsi="Arial" w:cs="Arial"/>
          <w:i/>
          <w:iCs/>
          <w:sz w:val="20"/>
          <w:szCs w:val="20"/>
        </w:rPr>
        <w:t xml:space="preserve"> </w:t>
      </w:r>
      <w:r w:rsidR="00281624" w:rsidRPr="00B7304E">
        <w:rPr>
          <w:rFonts w:ascii="Times New Roman" w:hAnsi="Times New Roman"/>
          <w:i/>
          <w:iCs/>
          <w:sz w:val="24"/>
          <w:szCs w:val="24"/>
        </w:rPr>
        <w:t>Қоян</w:t>
      </w:r>
      <w:r w:rsidR="00281624">
        <w:rPr>
          <w:rFonts w:ascii="Arial" w:hAnsi="Arial" w:cs="Arial"/>
          <w:i/>
          <w:iCs/>
          <w:sz w:val="20"/>
          <w:szCs w:val="20"/>
        </w:rPr>
        <w:t xml:space="preserve"> </w:t>
      </w:r>
      <w:r w:rsidR="00281624" w:rsidRPr="00B7304E">
        <w:rPr>
          <w:rFonts w:ascii="Times New Roman" w:hAnsi="Times New Roman"/>
          <w:i/>
          <w:iCs/>
          <w:sz w:val="24"/>
          <w:szCs w:val="24"/>
        </w:rPr>
        <w:t>Үлкен</w:t>
      </w:r>
      <w:r w:rsidR="00281624">
        <w:rPr>
          <w:rFonts w:ascii="Arial" w:hAnsi="Arial" w:cs="Arial"/>
          <w:i/>
          <w:iCs/>
          <w:sz w:val="20"/>
          <w:szCs w:val="20"/>
        </w:rPr>
        <w:t xml:space="preserve"> </w:t>
      </w:r>
      <w:r w:rsidR="00281624" w:rsidRPr="00B7304E">
        <w:rPr>
          <w:rFonts w:ascii="Times New Roman" w:hAnsi="Times New Roman"/>
          <w:i/>
          <w:iCs/>
          <w:sz w:val="24"/>
          <w:szCs w:val="24"/>
        </w:rPr>
        <w:t>арлан</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24"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80"/>
        <w:rPr>
          <w:rFonts w:ascii="Times New Roman" w:hAnsi="Times New Roman"/>
          <w:sz w:val="24"/>
          <w:szCs w:val="24"/>
        </w:rPr>
      </w:pPr>
      <w:r>
        <w:rPr>
          <w:rFonts w:ascii="Arial" w:hAnsi="Arial" w:cs="Arial"/>
          <w:i/>
          <w:iCs/>
        </w:rPr>
        <w:t>2 сурет. Жұлдызды аспанның көрiнiсi (</w:t>
      </w:r>
      <w:r>
        <w:rPr>
          <w:rFonts w:ascii="Arial" w:hAnsi="Arial" w:cs="Arial"/>
          <w:b/>
          <w:bCs/>
        </w:rPr>
        <w:t>Орион</w:t>
      </w:r>
      <w:r>
        <w:rPr>
          <w:rFonts w:ascii="Arial" w:hAnsi="Arial" w:cs="Arial"/>
          <w:i/>
          <w:iCs/>
        </w:rPr>
        <w:t xml:space="preserve"> маңында)</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51"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i/>
          <w:iCs/>
          <w:sz w:val="24"/>
          <w:szCs w:val="24"/>
        </w:rPr>
        <w:t xml:space="preserve">арлан </w:t>
      </w:r>
      <w:r>
        <w:rPr>
          <w:rFonts w:ascii="Times New Roman" w:hAnsi="Times New Roman"/>
          <w:sz w:val="24"/>
          <w:szCs w:val="24"/>
        </w:rPr>
        <w:t>–</w:t>
      </w:r>
      <w:r>
        <w:rPr>
          <w:rFonts w:ascii="Arial" w:hAnsi="Arial" w:cs="Arial"/>
          <w:i/>
          <w:iCs/>
          <w:sz w:val="24"/>
          <w:szCs w:val="24"/>
        </w:rPr>
        <w:t xml:space="preserve"> Орионның </w:t>
      </w:r>
      <w:r>
        <w:rPr>
          <w:rFonts w:ascii="Arial" w:hAnsi="Arial" w:cs="Arial"/>
          <w:sz w:val="24"/>
          <w:szCs w:val="24"/>
        </w:rPr>
        <w:t>иттерi</w:t>
      </w:r>
      <w:r>
        <w:rPr>
          <w:rFonts w:ascii="Arial" w:hAnsi="Arial" w:cs="Arial"/>
          <w:i/>
          <w:iCs/>
          <w:sz w:val="24"/>
          <w:szCs w:val="24"/>
        </w:rPr>
        <w:t xml:space="preserve"> </w:t>
      </w:r>
      <w:r>
        <w:rPr>
          <w:rFonts w:ascii="Arial" w:hAnsi="Arial" w:cs="Arial"/>
          <w:sz w:val="24"/>
          <w:szCs w:val="24"/>
        </w:rPr>
        <w:t>болса,</w:t>
      </w:r>
      <w:r>
        <w:rPr>
          <w:rFonts w:ascii="Arial" w:hAnsi="Arial" w:cs="Arial"/>
          <w:i/>
          <w:iCs/>
          <w:sz w:val="24"/>
          <w:szCs w:val="24"/>
        </w:rPr>
        <w:t xml:space="preserve"> Үркердiң </w:t>
      </w:r>
      <w:r>
        <w:rPr>
          <w:rFonts w:ascii="Arial" w:hAnsi="Arial" w:cs="Arial"/>
          <w:sz w:val="24"/>
          <w:szCs w:val="24"/>
        </w:rPr>
        <w:t>iшiндегi</w:t>
      </w:r>
      <w:r>
        <w:rPr>
          <w:rFonts w:ascii="Arial" w:hAnsi="Arial" w:cs="Arial"/>
          <w:i/>
          <w:iCs/>
          <w:sz w:val="24"/>
          <w:szCs w:val="24"/>
        </w:rPr>
        <w:t xml:space="preserve"> </w:t>
      </w:r>
      <w:r>
        <w:rPr>
          <w:rFonts w:ascii="Arial" w:hAnsi="Arial" w:cs="Arial"/>
          <w:sz w:val="24"/>
          <w:szCs w:val="24"/>
        </w:rPr>
        <w:t>бiр</w:t>
      </w:r>
    </w:p>
    <w:p w:rsidR="003323E4" w:rsidRDefault="003323E4">
      <w:pPr>
        <w:widowControl w:val="0"/>
        <w:autoSpaceDE w:val="0"/>
        <w:autoSpaceDN w:val="0"/>
        <w:adjustRightInd w:val="0"/>
        <w:spacing w:after="0" w:line="2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9" w:lineRule="auto"/>
        <w:jc w:val="both"/>
        <w:rPr>
          <w:rFonts w:ascii="Times New Roman" w:hAnsi="Times New Roman"/>
          <w:sz w:val="24"/>
          <w:szCs w:val="24"/>
        </w:rPr>
      </w:pPr>
      <w:r>
        <w:rPr>
          <w:rFonts w:ascii="Arial" w:hAnsi="Arial" w:cs="Arial"/>
        </w:rPr>
        <w:t xml:space="preserve">жұлдыз – </w:t>
      </w:r>
      <w:r>
        <w:rPr>
          <w:rFonts w:ascii="Arial" w:hAnsi="Arial" w:cs="Arial"/>
          <w:i/>
          <w:iCs/>
        </w:rPr>
        <w:t>Орионның</w:t>
      </w:r>
      <w:r>
        <w:rPr>
          <w:rFonts w:ascii="Arial" w:hAnsi="Arial" w:cs="Arial"/>
        </w:rPr>
        <w:t xml:space="preserve"> ғашығы – </w:t>
      </w:r>
      <w:r>
        <w:rPr>
          <w:rFonts w:ascii="Arial" w:hAnsi="Arial" w:cs="Arial"/>
          <w:b/>
          <w:bCs/>
          <w:i/>
          <w:iCs/>
        </w:rPr>
        <w:t>Меропа</w:t>
      </w:r>
      <w:r>
        <w:rPr>
          <w:rFonts w:ascii="Arial" w:hAnsi="Arial" w:cs="Arial"/>
        </w:rPr>
        <w:t xml:space="preserve">. Бiрақ оған жетуге </w:t>
      </w:r>
      <w:r>
        <w:rPr>
          <w:rFonts w:ascii="Arial" w:hAnsi="Arial" w:cs="Arial"/>
          <w:i/>
          <w:iCs/>
        </w:rPr>
        <w:t xml:space="preserve">Торпақ </w:t>
      </w:r>
      <w:r>
        <w:rPr>
          <w:rFonts w:ascii="Arial" w:hAnsi="Arial" w:cs="Arial"/>
        </w:rPr>
        <w:t>–</w:t>
      </w:r>
      <w:r>
        <w:rPr>
          <w:rFonts w:ascii="Arial" w:hAnsi="Arial" w:cs="Arial"/>
          <w:i/>
          <w:iCs/>
        </w:rPr>
        <w:t xml:space="preserve"> </w:t>
      </w:r>
      <w:r>
        <w:rPr>
          <w:rFonts w:ascii="Arial" w:hAnsi="Arial" w:cs="Arial"/>
        </w:rPr>
        <w:t>тосқауыл.</w:t>
      </w:r>
      <w:r>
        <w:rPr>
          <w:rFonts w:ascii="Arial" w:hAnsi="Arial" w:cs="Arial"/>
          <w:i/>
          <w:iCs/>
        </w:rPr>
        <w:t xml:space="preserve"> </w:t>
      </w:r>
      <w:r>
        <w:rPr>
          <w:rFonts w:ascii="Arial" w:hAnsi="Arial" w:cs="Arial"/>
        </w:rPr>
        <w:t>Оның қанталаған көзi:</w:t>
      </w:r>
      <w:r>
        <w:rPr>
          <w:rFonts w:ascii="Arial" w:hAnsi="Arial" w:cs="Arial"/>
          <w:i/>
          <w:iCs/>
        </w:rPr>
        <w:t xml:space="preserve"> Альдебаран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6" w:lineRule="auto"/>
        <w:jc w:val="both"/>
        <w:rPr>
          <w:rFonts w:ascii="Times New Roman" w:hAnsi="Times New Roman"/>
          <w:sz w:val="24"/>
          <w:szCs w:val="24"/>
        </w:rPr>
      </w:pPr>
      <w:r>
        <w:rPr>
          <w:rFonts w:ascii="Times New Roman" w:hAnsi="Times New Roman"/>
          <w:sz w:val="21"/>
          <w:szCs w:val="21"/>
        </w:rPr>
        <w:t xml:space="preserve">– </w:t>
      </w:r>
      <w:r>
        <w:rPr>
          <w:rFonts w:ascii="Arial" w:hAnsi="Arial" w:cs="Arial"/>
          <w:i/>
          <w:iCs/>
          <w:sz w:val="21"/>
          <w:szCs w:val="21"/>
        </w:rPr>
        <w:t>Орионға</w:t>
      </w:r>
      <w:r>
        <w:rPr>
          <w:rFonts w:ascii="Times New Roman" w:hAnsi="Times New Roman"/>
          <w:sz w:val="21"/>
          <w:szCs w:val="21"/>
        </w:rPr>
        <w:t xml:space="preserve"> </w:t>
      </w:r>
      <w:r>
        <w:rPr>
          <w:rFonts w:ascii="Arial" w:hAnsi="Arial" w:cs="Arial"/>
          <w:sz w:val="21"/>
          <w:szCs w:val="21"/>
        </w:rPr>
        <w:t>қадалған.</w:t>
      </w:r>
      <w:r>
        <w:rPr>
          <w:rFonts w:ascii="Times New Roman" w:hAnsi="Times New Roman"/>
          <w:sz w:val="21"/>
          <w:szCs w:val="21"/>
        </w:rPr>
        <w:t xml:space="preserve"> </w:t>
      </w:r>
      <w:r>
        <w:rPr>
          <w:rFonts w:ascii="Arial" w:hAnsi="Arial" w:cs="Arial"/>
          <w:sz w:val="21"/>
          <w:szCs w:val="21"/>
        </w:rPr>
        <w:t>Осындай аңыз-әңгiмелердi</w:t>
      </w:r>
      <w:r>
        <w:rPr>
          <w:rFonts w:ascii="Times New Roman" w:hAnsi="Times New Roman"/>
          <w:sz w:val="21"/>
          <w:szCs w:val="21"/>
        </w:rPr>
        <w:t xml:space="preserve"> </w:t>
      </w:r>
      <w:r>
        <w:rPr>
          <w:rFonts w:ascii="Arial" w:hAnsi="Arial" w:cs="Arial"/>
          <w:sz w:val="21"/>
          <w:szCs w:val="21"/>
        </w:rPr>
        <w:t>терiп,</w:t>
      </w:r>
      <w:r>
        <w:rPr>
          <w:rFonts w:ascii="Times New Roman" w:hAnsi="Times New Roman"/>
          <w:sz w:val="21"/>
          <w:szCs w:val="21"/>
        </w:rPr>
        <w:t xml:space="preserve"> </w:t>
      </w:r>
      <w:r>
        <w:rPr>
          <w:rFonts w:ascii="Arial" w:hAnsi="Arial" w:cs="Arial"/>
          <w:sz w:val="21"/>
          <w:szCs w:val="21"/>
        </w:rPr>
        <w:t>шоқжұлдыздардың орналасуын еске сақтауға болады. Қазақ халық ауыз әдебиетiнде де шоқжұлдыздардың халықтық атауларына байланысты әңгiмелердi көптеп кездестiруге болады. Олардың кейбiреулерiн Әбiшұлының [24,25] және Бекбасаровтың [28] кiтаптарынан кездестiруге болады.</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357" w:lineRule="auto"/>
        <w:ind w:firstLine="397"/>
        <w:jc w:val="both"/>
        <w:rPr>
          <w:rFonts w:ascii="Times New Roman" w:hAnsi="Times New Roman"/>
          <w:sz w:val="24"/>
          <w:szCs w:val="24"/>
        </w:rPr>
      </w:pPr>
      <w:r>
        <w:rPr>
          <w:rFonts w:ascii="Arial" w:hAnsi="Arial" w:cs="Arial"/>
          <w:sz w:val="21"/>
          <w:szCs w:val="21"/>
        </w:rPr>
        <w:t>Жұлдызды аспанда осындай әдiспен шоқжұлдыздардың бiрталайының орналасуын, пішінін зерттеуге болады.</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53"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940"/>
        <w:rPr>
          <w:rFonts w:ascii="Times New Roman" w:hAnsi="Times New Roman"/>
          <w:sz w:val="24"/>
          <w:szCs w:val="24"/>
        </w:rPr>
      </w:pPr>
      <w:r>
        <w:rPr>
          <w:rFonts w:ascii="Times New Roman" w:hAnsi="Times New Roman"/>
          <w:sz w:val="20"/>
          <w:szCs w:val="20"/>
        </w:rPr>
        <w:t>30</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440" w:right="1020" w:bottom="435" w:left="1240" w:header="720" w:footer="720" w:gutter="0"/>
          <w:cols w:space="720" w:equalWidth="0">
            <w:col w:w="6140"/>
          </w:cols>
          <w:noEndnote/>
        </w:sectPr>
      </w:pPr>
    </w:p>
    <w:p w:rsidR="003323E4" w:rsidRDefault="00281624">
      <w:pPr>
        <w:widowControl w:val="0"/>
        <w:autoSpaceDE w:val="0"/>
        <w:autoSpaceDN w:val="0"/>
        <w:adjustRightInd w:val="0"/>
        <w:spacing w:after="0" w:line="240" w:lineRule="auto"/>
        <w:ind w:left="2420"/>
        <w:rPr>
          <w:rFonts w:ascii="Times New Roman" w:hAnsi="Times New Roman"/>
          <w:sz w:val="24"/>
          <w:szCs w:val="24"/>
        </w:rPr>
      </w:pPr>
      <w:bookmarkStart w:id="28" w:name="page61"/>
      <w:bookmarkEnd w:id="28"/>
      <w:r>
        <w:rPr>
          <w:rFonts w:ascii="Arial" w:hAnsi="Arial" w:cs="Arial"/>
          <w:b/>
          <w:bCs/>
          <w:i/>
          <w:iCs/>
          <w:sz w:val="24"/>
          <w:szCs w:val="24"/>
        </w:rPr>
        <w:lastRenderedPageBreak/>
        <w:t>Жаттығу</w:t>
      </w:r>
    </w:p>
    <w:p w:rsidR="003323E4" w:rsidRDefault="003323E4">
      <w:pPr>
        <w:widowControl w:val="0"/>
        <w:autoSpaceDE w:val="0"/>
        <w:autoSpaceDN w:val="0"/>
        <w:adjustRightInd w:val="0"/>
        <w:spacing w:after="0" w:line="18"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sz w:val="24"/>
          <w:szCs w:val="24"/>
        </w:rPr>
        <w:t>Жылжымалы картадан жоғарыда аталған шоқжұлдыз­ дарды тауып, жарық жұлдыздарының орналасуын зерт­ теңiздер. Кешкi уақытта, ашық аспанда, төмендегi шоқ­ жұлдыздарды:</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numPr>
          <w:ilvl w:val="0"/>
          <w:numId w:val="5"/>
        </w:numPr>
        <w:tabs>
          <w:tab w:val="clear" w:pos="720"/>
          <w:tab w:val="num" w:pos="618"/>
        </w:tabs>
        <w:overflowPunct w:val="0"/>
        <w:autoSpaceDE w:val="0"/>
        <w:autoSpaceDN w:val="0"/>
        <w:adjustRightInd w:val="0"/>
        <w:spacing w:after="0" w:line="250" w:lineRule="auto"/>
        <w:ind w:left="0" w:firstLine="397"/>
        <w:jc w:val="both"/>
        <w:rPr>
          <w:rFonts w:ascii="Arial" w:hAnsi="Arial" w:cs="Arial"/>
          <w:sz w:val="24"/>
          <w:szCs w:val="24"/>
        </w:rPr>
      </w:pPr>
      <w:r>
        <w:rPr>
          <w:rFonts w:ascii="Arial" w:hAnsi="Arial" w:cs="Arial"/>
          <w:sz w:val="24"/>
          <w:szCs w:val="24"/>
        </w:rPr>
        <w:t xml:space="preserve">Үлкен Жетiқарақшы, Темiрқазық, Кiшi Жетiқарақшы, Кассиопеяны тауып үйренiңiздер. </w:t>
      </w:r>
    </w:p>
    <w:p w:rsidR="003323E4" w:rsidRDefault="003323E4">
      <w:pPr>
        <w:widowControl w:val="0"/>
        <w:autoSpaceDE w:val="0"/>
        <w:autoSpaceDN w:val="0"/>
        <w:adjustRightInd w:val="0"/>
        <w:spacing w:after="0" w:line="1" w:lineRule="exact"/>
        <w:rPr>
          <w:rFonts w:ascii="Arial" w:hAnsi="Arial" w:cs="Arial"/>
          <w:sz w:val="24"/>
          <w:szCs w:val="24"/>
        </w:rPr>
      </w:pPr>
    </w:p>
    <w:p w:rsidR="003323E4" w:rsidRDefault="00281624">
      <w:pPr>
        <w:widowControl w:val="0"/>
        <w:numPr>
          <w:ilvl w:val="0"/>
          <w:numId w:val="5"/>
        </w:numPr>
        <w:tabs>
          <w:tab w:val="clear" w:pos="720"/>
          <w:tab w:val="num" w:pos="754"/>
        </w:tabs>
        <w:overflowPunct w:val="0"/>
        <w:autoSpaceDE w:val="0"/>
        <w:autoSpaceDN w:val="0"/>
        <w:adjustRightInd w:val="0"/>
        <w:spacing w:after="0" w:line="250" w:lineRule="auto"/>
        <w:ind w:left="0" w:firstLine="397"/>
        <w:jc w:val="both"/>
        <w:rPr>
          <w:rFonts w:ascii="Arial" w:hAnsi="Arial" w:cs="Arial"/>
          <w:sz w:val="24"/>
          <w:szCs w:val="24"/>
        </w:rPr>
      </w:pPr>
      <w:r>
        <w:rPr>
          <w:rFonts w:ascii="Arial" w:hAnsi="Arial" w:cs="Arial"/>
          <w:sz w:val="24"/>
          <w:szCs w:val="24"/>
        </w:rPr>
        <w:t xml:space="preserve">Қысқы айларда: Орион және оның маңындағы шоқжұлдыздарды тауып үйренiңiздер. </w:t>
      </w:r>
    </w:p>
    <w:p w:rsidR="003323E4" w:rsidRDefault="003323E4">
      <w:pPr>
        <w:widowControl w:val="0"/>
        <w:autoSpaceDE w:val="0"/>
        <w:autoSpaceDN w:val="0"/>
        <w:adjustRightInd w:val="0"/>
        <w:spacing w:after="0" w:line="1" w:lineRule="exact"/>
        <w:rPr>
          <w:rFonts w:ascii="Arial" w:hAnsi="Arial" w:cs="Arial"/>
          <w:sz w:val="24"/>
          <w:szCs w:val="24"/>
        </w:rPr>
      </w:pPr>
    </w:p>
    <w:p w:rsidR="003323E4" w:rsidRDefault="00281624">
      <w:pPr>
        <w:widowControl w:val="0"/>
        <w:numPr>
          <w:ilvl w:val="0"/>
          <w:numId w:val="5"/>
        </w:numPr>
        <w:tabs>
          <w:tab w:val="clear" w:pos="720"/>
          <w:tab w:val="num" w:pos="639"/>
        </w:tabs>
        <w:overflowPunct w:val="0"/>
        <w:autoSpaceDE w:val="0"/>
        <w:autoSpaceDN w:val="0"/>
        <w:adjustRightInd w:val="0"/>
        <w:spacing w:after="0" w:line="266" w:lineRule="auto"/>
        <w:ind w:left="0" w:firstLine="397"/>
        <w:jc w:val="both"/>
        <w:rPr>
          <w:rFonts w:ascii="Arial" w:hAnsi="Arial" w:cs="Arial"/>
          <w:sz w:val="24"/>
          <w:szCs w:val="24"/>
        </w:rPr>
      </w:pPr>
      <w:r>
        <w:rPr>
          <w:rFonts w:ascii="Arial" w:hAnsi="Arial" w:cs="Arial"/>
          <w:sz w:val="24"/>
          <w:szCs w:val="24"/>
        </w:rPr>
        <w:t xml:space="preserve">Осы шоқ жұлдыздарды танып алғаннан кейiн, олар­ дың маңындағы басқа шоқжұлдыздарды танып үйренiңiз­ дер. </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2"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96"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31</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2"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250" w:lineRule="auto"/>
        <w:ind w:left="1240" w:right="860" w:firstLine="1222"/>
        <w:rPr>
          <w:rFonts w:ascii="Times New Roman" w:hAnsi="Times New Roman"/>
          <w:sz w:val="24"/>
          <w:szCs w:val="24"/>
        </w:rPr>
      </w:pPr>
      <w:bookmarkStart w:id="29" w:name="page63"/>
      <w:bookmarkEnd w:id="29"/>
      <w:r>
        <w:rPr>
          <w:rFonts w:ascii="Arial" w:hAnsi="Arial" w:cs="Arial"/>
          <w:b/>
          <w:bCs/>
          <w:sz w:val="24"/>
          <w:szCs w:val="24"/>
        </w:rPr>
        <w:lastRenderedPageBreak/>
        <w:t>ІІ ТАРАУ СФЕРАЛЫҚ АСТРОНОМИЯНЫҢ</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180"/>
        <w:rPr>
          <w:rFonts w:ascii="Times New Roman" w:hAnsi="Times New Roman"/>
          <w:sz w:val="24"/>
          <w:szCs w:val="24"/>
        </w:rPr>
      </w:pPr>
      <w:r>
        <w:rPr>
          <w:rFonts w:ascii="Arial" w:hAnsi="Arial" w:cs="Arial"/>
          <w:b/>
          <w:bCs/>
          <w:sz w:val="24"/>
          <w:szCs w:val="24"/>
        </w:rPr>
        <w:t>ЭЛЕМЕНТТЕРI</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line id="_x0000_s1038" style="position:absolute;z-index:-167" from="23pt,10.7pt" to="289.45pt,10.7pt" o:allowincell="f" strokeweight="1pt"/>
        </w:pict>
      </w:r>
      <w:r w:rsidRPr="00A3036D">
        <w:rPr>
          <w:noProof/>
        </w:rPr>
        <w:pict>
          <v:line id="_x0000_s1039" style="position:absolute;z-index:-166" from="74.05pt,20.45pt" to="227.1pt,20.45pt" o:allowincell="f" strokeweight="1pt"/>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7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140"/>
        <w:rPr>
          <w:rFonts w:ascii="Times New Roman" w:hAnsi="Times New Roman"/>
          <w:sz w:val="24"/>
          <w:szCs w:val="24"/>
        </w:rPr>
      </w:pPr>
      <w:r>
        <w:rPr>
          <w:rFonts w:ascii="Arial" w:hAnsi="Arial" w:cs="Arial"/>
          <w:b/>
          <w:bCs/>
          <w:i/>
          <w:iCs/>
          <w:sz w:val="24"/>
          <w:szCs w:val="24"/>
        </w:rPr>
        <w:t>§4. Аспан сферасының элементтерi</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040" type="#_x0000_t75" style="position:absolute;margin-left:56.85pt;margin-top:8.1pt;width:196.05pt;height:278.35pt;z-index:-165" o:allowincell="f">
            <v:imagedata r:id="rId13" o:title="" chromakey="whit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Pr="00B7304E" w:rsidRDefault="003323E4" w:rsidP="00B7304E">
      <w:pPr>
        <w:widowControl w:val="0"/>
        <w:autoSpaceDE w:val="0"/>
        <w:autoSpaceDN w:val="0"/>
        <w:adjustRightInd w:val="0"/>
        <w:spacing w:after="0" w:line="200" w:lineRule="exact"/>
        <w:jc w:val="center"/>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62"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840"/>
        <w:rPr>
          <w:rFonts w:ascii="Times New Roman" w:hAnsi="Times New Roman"/>
          <w:sz w:val="24"/>
          <w:szCs w:val="24"/>
        </w:rPr>
      </w:pPr>
      <w:r>
        <w:rPr>
          <w:rFonts w:ascii="Arial" w:hAnsi="Arial" w:cs="Arial"/>
          <w:i/>
          <w:iCs/>
          <w:sz w:val="24"/>
          <w:szCs w:val="24"/>
        </w:rPr>
        <w:t>3 сурет. Аспан сферасы</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9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6" w:lineRule="auto"/>
        <w:ind w:firstLine="397"/>
        <w:jc w:val="both"/>
        <w:rPr>
          <w:rFonts w:ascii="Times New Roman" w:hAnsi="Times New Roman"/>
          <w:sz w:val="24"/>
          <w:szCs w:val="24"/>
        </w:rPr>
      </w:pPr>
      <w:r>
        <w:rPr>
          <w:rFonts w:ascii="Arial" w:hAnsi="Arial" w:cs="Arial"/>
          <w:sz w:val="24"/>
          <w:szCs w:val="24"/>
        </w:rPr>
        <w:t>Аспан денелерiнiң көрiнерлiк орындарын және қоз­ ғалыстарын зерттеу үшiн `аспан сферасы` деген ұғым қолданылады.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0"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64"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32</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0" w:right="4020" w:bottom="435" w:left="4180" w:header="720" w:footer="720" w:gutter="0"/>
          <w:cols w:space="720" w:equalWidth="0">
            <w:col w:w="200"/>
          </w:cols>
          <w:noEndnote/>
        </w:sectPr>
      </w:pPr>
    </w:p>
    <w:p w:rsidR="003323E4" w:rsidRDefault="00281624">
      <w:pPr>
        <w:widowControl w:val="0"/>
        <w:overflowPunct w:val="0"/>
        <w:autoSpaceDE w:val="0"/>
        <w:autoSpaceDN w:val="0"/>
        <w:adjustRightInd w:val="0"/>
        <w:spacing w:after="0" w:line="264" w:lineRule="auto"/>
        <w:ind w:right="80" w:firstLine="397"/>
        <w:rPr>
          <w:rFonts w:ascii="Times New Roman" w:hAnsi="Times New Roman"/>
          <w:sz w:val="24"/>
          <w:szCs w:val="24"/>
        </w:rPr>
      </w:pPr>
      <w:bookmarkStart w:id="30" w:name="page65"/>
      <w:bookmarkEnd w:id="30"/>
      <w:r>
        <w:rPr>
          <w:rFonts w:ascii="Arial" w:hAnsi="Arial" w:cs="Arial"/>
        </w:rPr>
        <w:lastRenderedPageBreak/>
        <w:t>Аспан сферасы деп қандай да бiр радиуспен сызылған, центрi бақылау нүктесiнде орналасқан жорамал сфераны айтады. Сфераның бетiне аспан шырақтарының орны про</w:t>
      </w:r>
      <w:r>
        <w:rPr>
          <w:rFonts w:ascii="Times New Roman" w:hAnsi="Times New Roman"/>
        </w:rPr>
        <w:t>-</w:t>
      </w:r>
      <w:r>
        <w:rPr>
          <w:rFonts w:ascii="Arial" w:hAnsi="Arial" w:cs="Arial"/>
        </w:rPr>
        <w:t>екцияланады. Аспан сферасында шырақтардың орындары мен қозғалыстарын зерттеу ыңғайлы болу үшiн арнайы сызықтар мен нүктелер белгiленедi (3-сурет).</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Pr="00F64517" w:rsidRDefault="00281624">
      <w:pPr>
        <w:widowControl w:val="0"/>
        <w:overflowPunct w:val="0"/>
        <w:autoSpaceDE w:val="0"/>
        <w:autoSpaceDN w:val="0"/>
        <w:adjustRightInd w:val="0"/>
        <w:spacing w:after="0" w:line="278" w:lineRule="auto"/>
        <w:ind w:firstLine="397"/>
        <w:jc w:val="both"/>
        <w:rPr>
          <w:rFonts w:ascii="Times New Roman" w:hAnsi="Times New Roman"/>
          <w:sz w:val="24"/>
          <w:szCs w:val="24"/>
          <w:lang w:val="ru-RU"/>
        </w:rPr>
      </w:pPr>
      <w:r w:rsidRPr="00F64517">
        <w:rPr>
          <w:rFonts w:ascii="Arial" w:hAnsi="Arial" w:cs="Arial"/>
          <w:sz w:val="21"/>
          <w:szCs w:val="21"/>
          <w:lang w:val="ru-RU"/>
        </w:rPr>
        <w:t>Аспан сферасының айналу ос</w:t>
      </w:r>
      <w:r>
        <w:rPr>
          <w:rFonts w:ascii="Arial" w:hAnsi="Arial" w:cs="Arial"/>
          <w:sz w:val="21"/>
          <w:szCs w:val="21"/>
        </w:rPr>
        <w:t>i</w:t>
      </w:r>
      <w:r w:rsidRPr="00F64517">
        <w:rPr>
          <w:rFonts w:ascii="Arial" w:hAnsi="Arial" w:cs="Arial"/>
          <w:sz w:val="21"/>
          <w:szCs w:val="21"/>
          <w:lang w:val="ru-RU"/>
        </w:rPr>
        <w:t xml:space="preserve">н </w:t>
      </w:r>
      <w:r w:rsidRPr="00F64517">
        <w:rPr>
          <w:rFonts w:ascii="Arial" w:hAnsi="Arial" w:cs="Arial"/>
          <w:b/>
          <w:bCs/>
          <w:i/>
          <w:iCs/>
          <w:sz w:val="21"/>
          <w:szCs w:val="21"/>
          <w:lang w:val="ru-RU"/>
        </w:rPr>
        <w:t>дүние ос</w:t>
      </w:r>
      <w:r>
        <w:rPr>
          <w:rFonts w:ascii="Arial" w:hAnsi="Arial" w:cs="Arial"/>
          <w:b/>
          <w:bCs/>
          <w:i/>
          <w:iCs/>
          <w:sz w:val="21"/>
          <w:szCs w:val="21"/>
        </w:rPr>
        <w:t>i</w:t>
      </w:r>
      <w:r w:rsidRPr="00F64517">
        <w:rPr>
          <w:rFonts w:ascii="Arial" w:hAnsi="Arial" w:cs="Arial"/>
          <w:sz w:val="21"/>
          <w:szCs w:val="21"/>
          <w:lang w:val="ru-RU"/>
        </w:rPr>
        <w:t xml:space="preserve"> деп атай</w:t>
      </w:r>
      <w:r w:rsidRPr="00F64517">
        <w:rPr>
          <w:rFonts w:ascii="Times New Roman" w:hAnsi="Times New Roman"/>
          <w:sz w:val="21"/>
          <w:szCs w:val="21"/>
          <w:lang w:val="ru-RU"/>
        </w:rPr>
        <w:t>-</w:t>
      </w:r>
      <w:r w:rsidRPr="00F64517">
        <w:rPr>
          <w:rFonts w:ascii="Arial" w:hAnsi="Arial" w:cs="Arial"/>
          <w:sz w:val="21"/>
          <w:szCs w:val="21"/>
          <w:lang w:val="ru-RU"/>
        </w:rPr>
        <w:t>ды. Ол аспан сферасымен ек</w:t>
      </w:r>
      <w:r>
        <w:rPr>
          <w:rFonts w:ascii="Arial" w:hAnsi="Arial" w:cs="Arial"/>
          <w:sz w:val="21"/>
          <w:szCs w:val="21"/>
        </w:rPr>
        <w:t>i</w:t>
      </w:r>
      <w:r w:rsidRPr="00F64517">
        <w:rPr>
          <w:rFonts w:ascii="Arial" w:hAnsi="Arial" w:cs="Arial"/>
          <w:sz w:val="21"/>
          <w:szCs w:val="21"/>
          <w:lang w:val="ru-RU"/>
        </w:rPr>
        <w:t xml:space="preserve"> нүктеде қиылысады. Бұл нүктелерд</w:t>
      </w:r>
      <w:r>
        <w:rPr>
          <w:rFonts w:ascii="Arial" w:hAnsi="Arial" w:cs="Arial"/>
          <w:sz w:val="21"/>
          <w:szCs w:val="21"/>
        </w:rPr>
        <w:t>i</w:t>
      </w:r>
      <w:r w:rsidRPr="00F64517">
        <w:rPr>
          <w:rFonts w:ascii="Arial" w:hAnsi="Arial" w:cs="Arial"/>
          <w:sz w:val="21"/>
          <w:szCs w:val="21"/>
          <w:lang w:val="ru-RU"/>
        </w:rPr>
        <w:t xml:space="preserve"> </w:t>
      </w:r>
      <w:r w:rsidRPr="00F64517">
        <w:rPr>
          <w:rFonts w:ascii="Arial" w:hAnsi="Arial" w:cs="Arial"/>
          <w:i/>
          <w:iCs/>
          <w:sz w:val="21"/>
          <w:szCs w:val="21"/>
          <w:lang w:val="ru-RU"/>
        </w:rPr>
        <w:t>солтүст</w:t>
      </w:r>
      <w:r>
        <w:rPr>
          <w:rFonts w:ascii="Arial" w:hAnsi="Arial" w:cs="Arial"/>
          <w:i/>
          <w:iCs/>
          <w:sz w:val="21"/>
          <w:szCs w:val="21"/>
        </w:rPr>
        <w:t>i</w:t>
      </w:r>
      <w:r w:rsidRPr="00F64517">
        <w:rPr>
          <w:rFonts w:ascii="Arial" w:hAnsi="Arial" w:cs="Arial"/>
          <w:i/>
          <w:iCs/>
          <w:sz w:val="21"/>
          <w:szCs w:val="21"/>
          <w:lang w:val="ru-RU"/>
        </w:rPr>
        <w:t>к</w:t>
      </w:r>
      <w:r w:rsidRPr="00F64517">
        <w:rPr>
          <w:rFonts w:ascii="Arial" w:hAnsi="Arial" w:cs="Arial"/>
          <w:sz w:val="21"/>
          <w:szCs w:val="21"/>
          <w:lang w:val="ru-RU"/>
        </w:rPr>
        <w:t xml:space="preserve"> және </w:t>
      </w:r>
      <w:r w:rsidRPr="00F64517">
        <w:rPr>
          <w:rFonts w:ascii="Arial" w:hAnsi="Arial" w:cs="Arial"/>
          <w:i/>
          <w:iCs/>
          <w:sz w:val="21"/>
          <w:szCs w:val="21"/>
          <w:lang w:val="ru-RU"/>
        </w:rPr>
        <w:t>оңтүст</w:t>
      </w:r>
      <w:r>
        <w:rPr>
          <w:rFonts w:ascii="Arial" w:hAnsi="Arial" w:cs="Arial"/>
          <w:i/>
          <w:iCs/>
          <w:sz w:val="21"/>
          <w:szCs w:val="21"/>
        </w:rPr>
        <w:t>i</w:t>
      </w:r>
      <w:r w:rsidRPr="00F64517">
        <w:rPr>
          <w:rFonts w:ascii="Arial" w:hAnsi="Arial" w:cs="Arial"/>
          <w:i/>
          <w:iCs/>
          <w:sz w:val="21"/>
          <w:szCs w:val="21"/>
          <w:lang w:val="ru-RU"/>
        </w:rPr>
        <w:t>к дүние полюстер</w:t>
      </w:r>
      <w:r>
        <w:rPr>
          <w:rFonts w:ascii="Arial" w:hAnsi="Arial" w:cs="Arial"/>
          <w:i/>
          <w:iCs/>
          <w:sz w:val="21"/>
          <w:szCs w:val="21"/>
        </w:rPr>
        <w:t>i</w:t>
      </w:r>
      <w:r w:rsidRPr="00F64517">
        <w:rPr>
          <w:rFonts w:ascii="Arial" w:hAnsi="Arial" w:cs="Arial"/>
          <w:sz w:val="21"/>
          <w:szCs w:val="21"/>
          <w:lang w:val="ru-RU"/>
        </w:rPr>
        <w:t xml:space="preserve"> деп атайды. Аспан сферасының центр</w:t>
      </w:r>
      <w:r>
        <w:rPr>
          <w:rFonts w:ascii="Arial" w:hAnsi="Arial" w:cs="Arial"/>
          <w:sz w:val="21"/>
          <w:szCs w:val="21"/>
        </w:rPr>
        <w:t>i</w:t>
      </w:r>
      <w:r w:rsidRPr="00F64517">
        <w:rPr>
          <w:rFonts w:ascii="Arial" w:hAnsi="Arial" w:cs="Arial"/>
          <w:sz w:val="21"/>
          <w:szCs w:val="21"/>
          <w:lang w:val="ru-RU"/>
        </w:rPr>
        <w:t xml:space="preserve"> арқылы өтет</w:t>
      </w:r>
      <w:r>
        <w:rPr>
          <w:rFonts w:ascii="Arial" w:hAnsi="Arial" w:cs="Arial"/>
          <w:sz w:val="21"/>
          <w:szCs w:val="21"/>
        </w:rPr>
        <w:t>i</w:t>
      </w:r>
      <w:r w:rsidRPr="00F64517">
        <w:rPr>
          <w:rFonts w:ascii="Arial" w:hAnsi="Arial" w:cs="Arial"/>
          <w:sz w:val="21"/>
          <w:szCs w:val="21"/>
          <w:lang w:val="ru-RU"/>
        </w:rPr>
        <w:t>н, дүние ос</w:t>
      </w:r>
      <w:r>
        <w:rPr>
          <w:rFonts w:ascii="Arial" w:hAnsi="Arial" w:cs="Arial"/>
          <w:sz w:val="21"/>
          <w:szCs w:val="21"/>
        </w:rPr>
        <w:t>i</w:t>
      </w:r>
      <w:r w:rsidRPr="00F64517">
        <w:rPr>
          <w:rFonts w:ascii="Arial" w:hAnsi="Arial" w:cs="Arial"/>
          <w:sz w:val="21"/>
          <w:szCs w:val="21"/>
          <w:lang w:val="ru-RU"/>
        </w:rPr>
        <w:t xml:space="preserve">не перпендикуляр жазықтық, сфераны </w:t>
      </w:r>
      <w:r w:rsidRPr="00F64517">
        <w:rPr>
          <w:rFonts w:ascii="Arial" w:hAnsi="Arial" w:cs="Arial"/>
          <w:i/>
          <w:iCs/>
          <w:sz w:val="21"/>
          <w:szCs w:val="21"/>
          <w:lang w:val="ru-RU"/>
        </w:rPr>
        <w:t>аспан экваторы</w:t>
      </w:r>
      <w:r w:rsidRPr="00F64517">
        <w:rPr>
          <w:rFonts w:ascii="Arial" w:hAnsi="Arial" w:cs="Arial"/>
          <w:sz w:val="21"/>
          <w:szCs w:val="21"/>
          <w:lang w:val="ru-RU"/>
        </w:rPr>
        <w:t xml:space="preserve"> бойымен қиып өтед</w:t>
      </w:r>
      <w:r>
        <w:rPr>
          <w:rFonts w:ascii="Arial" w:hAnsi="Arial" w:cs="Arial"/>
          <w:sz w:val="21"/>
          <w:szCs w:val="21"/>
        </w:rPr>
        <w:t>i</w:t>
      </w:r>
      <w:r w:rsidRPr="00F64517">
        <w:rPr>
          <w:rFonts w:ascii="Arial" w:hAnsi="Arial" w:cs="Arial"/>
          <w:sz w:val="21"/>
          <w:szCs w:val="21"/>
          <w:lang w:val="ru-RU"/>
        </w:rPr>
        <w:t>. Бақылау нүктес</w:t>
      </w:r>
      <w:r>
        <w:rPr>
          <w:rFonts w:ascii="Arial" w:hAnsi="Arial" w:cs="Arial"/>
          <w:sz w:val="21"/>
          <w:szCs w:val="21"/>
        </w:rPr>
        <w:t>i</w:t>
      </w:r>
      <w:r w:rsidRPr="00F64517">
        <w:rPr>
          <w:rFonts w:ascii="Arial" w:hAnsi="Arial" w:cs="Arial"/>
          <w:sz w:val="21"/>
          <w:szCs w:val="21"/>
          <w:lang w:val="ru-RU"/>
        </w:rPr>
        <w:t>нен (сфераның центр</w:t>
      </w:r>
      <w:r>
        <w:rPr>
          <w:rFonts w:ascii="Arial" w:hAnsi="Arial" w:cs="Arial"/>
          <w:sz w:val="21"/>
          <w:szCs w:val="21"/>
        </w:rPr>
        <w:t>i</w:t>
      </w:r>
      <w:r w:rsidRPr="00F64517">
        <w:rPr>
          <w:rFonts w:ascii="Arial" w:hAnsi="Arial" w:cs="Arial"/>
          <w:sz w:val="21"/>
          <w:szCs w:val="21"/>
          <w:lang w:val="ru-RU"/>
        </w:rPr>
        <w:t>) тұрғызылған т</w:t>
      </w:r>
      <w:r>
        <w:rPr>
          <w:rFonts w:ascii="Arial" w:hAnsi="Arial" w:cs="Arial"/>
          <w:sz w:val="21"/>
          <w:szCs w:val="21"/>
        </w:rPr>
        <w:t>i</w:t>
      </w:r>
      <w:r w:rsidRPr="00F64517">
        <w:rPr>
          <w:rFonts w:ascii="Arial" w:hAnsi="Arial" w:cs="Arial"/>
          <w:sz w:val="21"/>
          <w:szCs w:val="21"/>
          <w:lang w:val="ru-RU"/>
        </w:rPr>
        <w:t xml:space="preserve">к сызық, сфераны </w:t>
      </w:r>
      <w:r w:rsidRPr="00F64517">
        <w:rPr>
          <w:rFonts w:ascii="Arial" w:hAnsi="Arial" w:cs="Arial"/>
          <w:i/>
          <w:iCs/>
          <w:sz w:val="21"/>
          <w:szCs w:val="21"/>
          <w:lang w:val="ru-RU"/>
        </w:rPr>
        <w:t>зенит</w:t>
      </w:r>
      <w:r w:rsidRPr="00F64517">
        <w:rPr>
          <w:rFonts w:ascii="Arial" w:hAnsi="Arial" w:cs="Arial"/>
          <w:sz w:val="21"/>
          <w:szCs w:val="21"/>
          <w:lang w:val="ru-RU"/>
        </w:rPr>
        <w:t xml:space="preserve"> және </w:t>
      </w:r>
      <w:r w:rsidRPr="00F64517">
        <w:rPr>
          <w:rFonts w:ascii="Arial" w:hAnsi="Arial" w:cs="Arial"/>
          <w:i/>
          <w:iCs/>
          <w:sz w:val="21"/>
          <w:szCs w:val="21"/>
          <w:lang w:val="ru-RU"/>
        </w:rPr>
        <w:t>надир</w:t>
      </w:r>
      <w:r w:rsidRPr="00F64517">
        <w:rPr>
          <w:rFonts w:ascii="Arial" w:hAnsi="Arial" w:cs="Arial"/>
          <w:sz w:val="21"/>
          <w:szCs w:val="21"/>
          <w:lang w:val="ru-RU"/>
        </w:rPr>
        <w:t xml:space="preserve"> деп аталатын нүктелерде қиып өтед</w:t>
      </w:r>
      <w:r>
        <w:rPr>
          <w:rFonts w:ascii="Arial" w:hAnsi="Arial" w:cs="Arial"/>
          <w:sz w:val="21"/>
          <w:szCs w:val="21"/>
        </w:rPr>
        <w:t>i</w:t>
      </w:r>
      <w:r w:rsidRPr="00F64517">
        <w:rPr>
          <w:rFonts w:ascii="Arial" w:hAnsi="Arial" w:cs="Arial"/>
          <w:sz w:val="21"/>
          <w:szCs w:val="21"/>
          <w:lang w:val="ru-RU"/>
        </w:rPr>
        <w:t>. Ал сфераның центр</w:t>
      </w:r>
      <w:r>
        <w:rPr>
          <w:rFonts w:ascii="Arial" w:hAnsi="Arial" w:cs="Arial"/>
          <w:sz w:val="21"/>
          <w:szCs w:val="21"/>
        </w:rPr>
        <w:t>i</w:t>
      </w:r>
      <w:r w:rsidRPr="00F64517">
        <w:rPr>
          <w:rFonts w:ascii="Arial" w:hAnsi="Arial" w:cs="Arial"/>
          <w:sz w:val="21"/>
          <w:szCs w:val="21"/>
          <w:lang w:val="ru-RU"/>
        </w:rPr>
        <w:t>нен өтет</w:t>
      </w:r>
      <w:r>
        <w:rPr>
          <w:rFonts w:ascii="Arial" w:hAnsi="Arial" w:cs="Arial"/>
          <w:sz w:val="21"/>
          <w:szCs w:val="21"/>
        </w:rPr>
        <w:t>i</w:t>
      </w:r>
      <w:r w:rsidRPr="00F64517">
        <w:rPr>
          <w:rFonts w:ascii="Arial" w:hAnsi="Arial" w:cs="Arial"/>
          <w:sz w:val="21"/>
          <w:szCs w:val="21"/>
          <w:lang w:val="ru-RU"/>
        </w:rPr>
        <w:t xml:space="preserve">н горизонталь жазықтық, сфераны </w:t>
      </w:r>
      <w:r w:rsidRPr="00F64517">
        <w:rPr>
          <w:rFonts w:ascii="Arial" w:hAnsi="Arial" w:cs="Arial"/>
          <w:i/>
          <w:iCs/>
          <w:sz w:val="21"/>
          <w:szCs w:val="21"/>
          <w:lang w:val="ru-RU"/>
        </w:rPr>
        <w:t>математикалық</w:t>
      </w:r>
      <w:r w:rsidRPr="00F64517">
        <w:rPr>
          <w:rFonts w:ascii="Arial" w:hAnsi="Arial" w:cs="Arial"/>
          <w:sz w:val="21"/>
          <w:szCs w:val="21"/>
          <w:lang w:val="ru-RU"/>
        </w:rPr>
        <w:t xml:space="preserve"> </w:t>
      </w:r>
      <w:r w:rsidRPr="00F64517">
        <w:rPr>
          <w:rFonts w:ascii="Arial" w:hAnsi="Arial" w:cs="Arial"/>
          <w:i/>
          <w:iCs/>
          <w:sz w:val="21"/>
          <w:szCs w:val="21"/>
          <w:lang w:val="ru-RU"/>
        </w:rPr>
        <w:t xml:space="preserve">горизонт </w:t>
      </w:r>
      <w:r w:rsidRPr="00F64517">
        <w:rPr>
          <w:rFonts w:ascii="Times New Roman" w:hAnsi="Times New Roman"/>
          <w:sz w:val="21"/>
          <w:szCs w:val="21"/>
          <w:lang w:val="ru-RU"/>
        </w:rPr>
        <w:t>(</w:t>
      </w:r>
      <w:r w:rsidRPr="00F64517">
        <w:rPr>
          <w:rFonts w:ascii="Arial" w:hAnsi="Arial" w:cs="Arial"/>
          <w:i/>
          <w:iCs/>
          <w:sz w:val="21"/>
          <w:szCs w:val="21"/>
          <w:lang w:val="ru-RU"/>
        </w:rPr>
        <w:t xml:space="preserve">математикалық </w:t>
      </w:r>
      <w:r w:rsidRPr="00F64517">
        <w:rPr>
          <w:rFonts w:ascii="Arial" w:hAnsi="Arial" w:cs="Arial"/>
          <w:sz w:val="21"/>
          <w:szCs w:val="21"/>
          <w:lang w:val="ru-RU"/>
        </w:rPr>
        <w:t>не</w:t>
      </w:r>
      <w:r w:rsidRPr="00F64517">
        <w:rPr>
          <w:rFonts w:ascii="Arial" w:hAnsi="Arial" w:cs="Arial"/>
          <w:i/>
          <w:iCs/>
          <w:sz w:val="21"/>
          <w:szCs w:val="21"/>
          <w:lang w:val="ru-RU"/>
        </w:rPr>
        <w:t xml:space="preserve"> шын горизонт </w:t>
      </w:r>
      <w:r w:rsidRPr="00F64517">
        <w:rPr>
          <w:rFonts w:ascii="Arial" w:hAnsi="Arial" w:cs="Arial"/>
          <w:sz w:val="21"/>
          <w:szCs w:val="21"/>
          <w:lang w:val="ru-RU"/>
        </w:rPr>
        <w:t>[24,25],</w:t>
      </w:r>
      <w:r w:rsidRPr="00F64517">
        <w:rPr>
          <w:rFonts w:ascii="Arial" w:hAnsi="Arial" w:cs="Arial"/>
          <w:i/>
          <w:iCs/>
          <w:sz w:val="21"/>
          <w:szCs w:val="21"/>
          <w:lang w:val="ru-RU"/>
        </w:rPr>
        <w:t xml:space="preserve"> математикалық көкжиек </w:t>
      </w:r>
      <w:r w:rsidRPr="00F64517">
        <w:rPr>
          <w:rFonts w:ascii="Arial" w:hAnsi="Arial" w:cs="Arial"/>
          <w:sz w:val="21"/>
          <w:szCs w:val="21"/>
          <w:lang w:val="ru-RU"/>
        </w:rPr>
        <w:t>[27,28])</w:t>
      </w:r>
      <w:r w:rsidRPr="00F64517">
        <w:rPr>
          <w:rFonts w:ascii="Arial" w:hAnsi="Arial" w:cs="Arial"/>
          <w:i/>
          <w:iCs/>
          <w:sz w:val="21"/>
          <w:szCs w:val="21"/>
          <w:lang w:val="ru-RU"/>
        </w:rPr>
        <w:t xml:space="preserve"> </w:t>
      </w:r>
      <w:r w:rsidRPr="00F64517">
        <w:rPr>
          <w:rFonts w:ascii="Arial" w:hAnsi="Arial" w:cs="Arial"/>
          <w:sz w:val="21"/>
          <w:szCs w:val="21"/>
          <w:lang w:val="ru-RU"/>
        </w:rPr>
        <w:t>бойымен қиып өтед</w:t>
      </w:r>
      <w:r>
        <w:rPr>
          <w:rFonts w:ascii="Arial" w:hAnsi="Arial" w:cs="Arial"/>
          <w:sz w:val="21"/>
          <w:szCs w:val="21"/>
        </w:rPr>
        <w:t>i</w:t>
      </w:r>
      <w:r w:rsidRPr="00F64517">
        <w:rPr>
          <w:rFonts w:ascii="Arial" w:hAnsi="Arial" w:cs="Arial"/>
          <w:sz w:val="21"/>
          <w:szCs w:val="21"/>
          <w:lang w:val="ru-RU"/>
        </w:rPr>
        <w:t>.</w:t>
      </w:r>
    </w:p>
    <w:p w:rsidR="003323E4" w:rsidRPr="00F64517"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78" w:lineRule="auto"/>
        <w:jc w:val="both"/>
        <w:rPr>
          <w:rFonts w:ascii="Times New Roman" w:hAnsi="Times New Roman"/>
          <w:sz w:val="24"/>
          <w:szCs w:val="24"/>
          <w:lang w:val="ru-RU"/>
        </w:rPr>
      </w:pPr>
      <w:r w:rsidRPr="00F64517">
        <w:rPr>
          <w:rFonts w:ascii="Arial" w:hAnsi="Arial" w:cs="Arial"/>
          <w:i/>
          <w:iCs/>
          <w:sz w:val="21"/>
          <w:szCs w:val="21"/>
          <w:lang w:val="ru-RU"/>
        </w:rPr>
        <w:t>Зенит</w:t>
      </w:r>
      <w:r w:rsidRPr="00F64517">
        <w:rPr>
          <w:rFonts w:ascii="Arial" w:hAnsi="Arial" w:cs="Arial"/>
          <w:sz w:val="21"/>
          <w:szCs w:val="21"/>
          <w:lang w:val="ru-RU"/>
        </w:rPr>
        <w:t>,</w:t>
      </w:r>
      <w:r w:rsidRPr="00F64517">
        <w:rPr>
          <w:rFonts w:ascii="Arial" w:hAnsi="Arial" w:cs="Arial"/>
          <w:i/>
          <w:iCs/>
          <w:sz w:val="21"/>
          <w:szCs w:val="21"/>
          <w:lang w:val="ru-RU"/>
        </w:rPr>
        <w:t xml:space="preserve"> надир </w:t>
      </w:r>
      <w:r w:rsidRPr="00F64517">
        <w:rPr>
          <w:rFonts w:ascii="Arial" w:hAnsi="Arial" w:cs="Arial"/>
          <w:sz w:val="21"/>
          <w:szCs w:val="21"/>
          <w:lang w:val="ru-RU"/>
        </w:rPr>
        <w:t>және</w:t>
      </w:r>
      <w:r w:rsidRPr="00F64517">
        <w:rPr>
          <w:rFonts w:ascii="Arial" w:hAnsi="Arial" w:cs="Arial"/>
          <w:i/>
          <w:iCs/>
          <w:sz w:val="21"/>
          <w:szCs w:val="21"/>
          <w:lang w:val="ru-RU"/>
        </w:rPr>
        <w:t xml:space="preserve"> дүние </w:t>
      </w:r>
      <w:r w:rsidRPr="00F64517">
        <w:rPr>
          <w:rFonts w:ascii="Arial" w:hAnsi="Arial" w:cs="Arial"/>
          <w:sz w:val="21"/>
          <w:szCs w:val="21"/>
          <w:lang w:val="ru-RU"/>
        </w:rPr>
        <w:t>полюстер</w:t>
      </w:r>
      <w:r>
        <w:rPr>
          <w:rFonts w:ascii="Arial" w:hAnsi="Arial" w:cs="Arial"/>
          <w:sz w:val="21"/>
          <w:szCs w:val="21"/>
        </w:rPr>
        <w:t>i</w:t>
      </w:r>
      <w:r w:rsidRPr="00F64517">
        <w:rPr>
          <w:rFonts w:ascii="Arial" w:hAnsi="Arial" w:cs="Arial"/>
          <w:i/>
          <w:iCs/>
          <w:sz w:val="21"/>
          <w:szCs w:val="21"/>
          <w:lang w:val="ru-RU"/>
        </w:rPr>
        <w:t xml:space="preserve"> </w:t>
      </w:r>
      <w:r w:rsidRPr="00F64517">
        <w:rPr>
          <w:rFonts w:ascii="Arial" w:hAnsi="Arial" w:cs="Arial"/>
          <w:sz w:val="21"/>
          <w:szCs w:val="21"/>
          <w:lang w:val="ru-RU"/>
        </w:rPr>
        <w:t>арқылы өтет</w:t>
      </w:r>
      <w:r>
        <w:rPr>
          <w:rFonts w:ascii="Arial" w:hAnsi="Arial" w:cs="Arial"/>
          <w:sz w:val="21"/>
          <w:szCs w:val="21"/>
        </w:rPr>
        <w:t>i</w:t>
      </w:r>
      <w:r w:rsidRPr="00F64517">
        <w:rPr>
          <w:rFonts w:ascii="Arial" w:hAnsi="Arial" w:cs="Arial"/>
          <w:sz w:val="21"/>
          <w:szCs w:val="21"/>
          <w:lang w:val="ru-RU"/>
        </w:rPr>
        <w:t>н аспан</w:t>
      </w:r>
      <w:r w:rsidRPr="00F64517">
        <w:rPr>
          <w:rFonts w:ascii="Arial" w:hAnsi="Arial" w:cs="Arial"/>
          <w:i/>
          <w:iCs/>
          <w:sz w:val="21"/>
          <w:szCs w:val="21"/>
          <w:lang w:val="ru-RU"/>
        </w:rPr>
        <w:t xml:space="preserve"> </w:t>
      </w:r>
      <w:r w:rsidRPr="00F64517">
        <w:rPr>
          <w:rFonts w:ascii="Arial" w:hAnsi="Arial" w:cs="Arial"/>
          <w:sz w:val="21"/>
          <w:szCs w:val="21"/>
          <w:lang w:val="ru-RU"/>
        </w:rPr>
        <w:t>сферасының үлкен шеңбер</w:t>
      </w:r>
      <w:r>
        <w:rPr>
          <w:rFonts w:ascii="Arial" w:hAnsi="Arial" w:cs="Arial"/>
          <w:sz w:val="21"/>
          <w:szCs w:val="21"/>
        </w:rPr>
        <w:t>i</w:t>
      </w:r>
      <w:r w:rsidRPr="00F64517">
        <w:rPr>
          <w:rFonts w:ascii="Arial" w:hAnsi="Arial" w:cs="Arial"/>
          <w:sz w:val="21"/>
          <w:szCs w:val="21"/>
          <w:lang w:val="ru-RU"/>
        </w:rPr>
        <w:t xml:space="preserve"> </w:t>
      </w:r>
      <w:r w:rsidRPr="00F64517">
        <w:rPr>
          <w:rFonts w:ascii="Arial" w:hAnsi="Arial" w:cs="Arial"/>
          <w:i/>
          <w:iCs/>
          <w:sz w:val="21"/>
          <w:szCs w:val="21"/>
          <w:lang w:val="ru-RU"/>
        </w:rPr>
        <w:t>аспан меридианы</w:t>
      </w:r>
      <w:r w:rsidRPr="00F64517">
        <w:rPr>
          <w:rFonts w:ascii="Arial" w:hAnsi="Arial" w:cs="Arial"/>
          <w:sz w:val="21"/>
          <w:szCs w:val="21"/>
          <w:lang w:val="ru-RU"/>
        </w:rPr>
        <w:t xml:space="preserve"> деп аталады. Аспан меридианы математикалық горизонтпен ек</w:t>
      </w:r>
      <w:r>
        <w:rPr>
          <w:rFonts w:ascii="Arial" w:hAnsi="Arial" w:cs="Arial"/>
          <w:sz w:val="21"/>
          <w:szCs w:val="21"/>
        </w:rPr>
        <w:t>i</w:t>
      </w:r>
      <w:r w:rsidRPr="00F64517">
        <w:rPr>
          <w:rFonts w:ascii="Arial" w:hAnsi="Arial" w:cs="Arial"/>
          <w:sz w:val="21"/>
          <w:szCs w:val="21"/>
          <w:lang w:val="ru-RU"/>
        </w:rPr>
        <w:t xml:space="preserve"> нүктеде қиылысады. С</w:t>
      </w:r>
      <w:r w:rsidRPr="00F64517">
        <w:rPr>
          <w:rFonts w:ascii="Arial" w:hAnsi="Arial" w:cs="Arial"/>
          <w:i/>
          <w:iCs/>
          <w:sz w:val="21"/>
          <w:szCs w:val="21"/>
          <w:lang w:val="ru-RU"/>
        </w:rPr>
        <w:t>олтүст</w:t>
      </w:r>
      <w:r>
        <w:rPr>
          <w:rFonts w:ascii="Arial" w:hAnsi="Arial" w:cs="Arial"/>
          <w:i/>
          <w:iCs/>
          <w:sz w:val="21"/>
          <w:szCs w:val="21"/>
        </w:rPr>
        <w:t>i</w:t>
      </w:r>
      <w:r w:rsidRPr="00F64517">
        <w:rPr>
          <w:rFonts w:ascii="Arial" w:hAnsi="Arial" w:cs="Arial"/>
          <w:i/>
          <w:iCs/>
          <w:sz w:val="21"/>
          <w:szCs w:val="21"/>
          <w:lang w:val="ru-RU"/>
        </w:rPr>
        <w:t>к</w:t>
      </w:r>
      <w:r w:rsidRPr="00F64517">
        <w:rPr>
          <w:rFonts w:ascii="Arial" w:hAnsi="Arial" w:cs="Arial"/>
          <w:sz w:val="21"/>
          <w:szCs w:val="21"/>
          <w:lang w:val="ru-RU"/>
        </w:rPr>
        <w:t xml:space="preserve"> (</w:t>
      </w:r>
      <w:r>
        <w:rPr>
          <w:rFonts w:ascii="Arial" w:hAnsi="Arial" w:cs="Arial"/>
          <w:sz w:val="21"/>
          <w:szCs w:val="21"/>
        </w:rPr>
        <w:t>N</w:t>
      </w:r>
      <w:r w:rsidRPr="00F64517">
        <w:rPr>
          <w:rFonts w:ascii="Arial" w:hAnsi="Arial" w:cs="Arial"/>
          <w:sz w:val="21"/>
          <w:szCs w:val="21"/>
          <w:lang w:val="ru-RU"/>
        </w:rPr>
        <w:t xml:space="preserve">) және </w:t>
      </w:r>
      <w:r w:rsidRPr="00F64517">
        <w:rPr>
          <w:rFonts w:ascii="Arial" w:hAnsi="Arial" w:cs="Arial"/>
          <w:i/>
          <w:iCs/>
          <w:sz w:val="21"/>
          <w:szCs w:val="21"/>
          <w:lang w:val="ru-RU"/>
        </w:rPr>
        <w:t>оңтүст</w:t>
      </w:r>
      <w:r>
        <w:rPr>
          <w:rFonts w:ascii="Arial" w:hAnsi="Arial" w:cs="Arial"/>
          <w:i/>
          <w:iCs/>
          <w:sz w:val="21"/>
          <w:szCs w:val="21"/>
        </w:rPr>
        <w:t>i</w:t>
      </w:r>
      <w:r w:rsidRPr="00F64517">
        <w:rPr>
          <w:rFonts w:ascii="Arial" w:hAnsi="Arial" w:cs="Arial"/>
          <w:i/>
          <w:iCs/>
          <w:sz w:val="21"/>
          <w:szCs w:val="21"/>
          <w:lang w:val="ru-RU"/>
        </w:rPr>
        <w:t>к</w:t>
      </w:r>
      <w:r w:rsidRPr="00F64517">
        <w:rPr>
          <w:rFonts w:ascii="Arial" w:hAnsi="Arial" w:cs="Arial"/>
          <w:sz w:val="21"/>
          <w:szCs w:val="21"/>
          <w:lang w:val="ru-RU"/>
        </w:rPr>
        <w:t xml:space="preserve"> (</w:t>
      </w:r>
      <w:r>
        <w:rPr>
          <w:rFonts w:ascii="Arial" w:hAnsi="Arial" w:cs="Arial"/>
          <w:sz w:val="21"/>
          <w:szCs w:val="21"/>
        </w:rPr>
        <w:t>S</w:t>
      </w:r>
      <w:r w:rsidRPr="00F64517">
        <w:rPr>
          <w:rFonts w:ascii="Arial" w:hAnsi="Arial" w:cs="Arial"/>
          <w:sz w:val="21"/>
          <w:szCs w:val="21"/>
          <w:lang w:val="ru-RU"/>
        </w:rPr>
        <w:t>) нүктелер</w:t>
      </w:r>
      <w:r>
        <w:rPr>
          <w:rFonts w:ascii="Arial" w:hAnsi="Arial" w:cs="Arial"/>
          <w:sz w:val="21"/>
          <w:szCs w:val="21"/>
        </w:rPr>
        <w:t>i</w:t>
      </w:r>
      <w:r w:rsidRPr="00F64517">
        <w:rPr>
          <w:rFonts w:ascii="Arial" w:hAnsi="Arial" w:cs="Arial"/>
          <w:sz w:val="21"/>
          <w:szCs w:val="21"/>
          <w:lang w:val="ru-RU"/>
        </w:rPr>
        <w:t xml:space="preserve"> деп аталатын бұл ек</w:t>
      </w:r>
      <w:r>
        <w:rPr>
          <w:rFonts w:ascii="Arial" w:hAnsi="Arial" w:cs="Arial"/>
          <w:sz w:val="21"/>
          <w:szCs w:val="21"/>
        </w:rPr>
        <w:t>i</w:t>
      </w:r>
      <w:r w:rsidRPr="00F64517">
        <w:rPr>
          <w:rFonts w:ascii="Arial" w:hAnsi="Arial" w:cs="Arial"/>
          <w:sz w:val="21"/>
          <w:szCs w:val="21"/>
          <w:lang w:val="ru-RU"/>
        </w:rPr>
        <w:t xml:space="preserve"> нүктен</w:t>
      </w:r>
      <w:r>
        <w:rPr>
          <w:rFonts w:ascii="Arial" w:hAnsi="Arial" w:cs="Arial"/>
          <w:sz w:val="21"/>
          <w:szCs w:val="21"/>
        </w:rPr>
        <w:t>i</w:t>
      </w:r>
      <w:r w:rsidRPr="00F64517">
        <w:rPr>
          <w:rFonts w:ascii="Arial" w:hAnsi="Arial" w:cs="Arial"/>
          <w:sz w:val="21"/>
          <w:szCs w:val="21"/>
          <w:lang w:val="ru-RU"/>
        </w:rPr>
        <w:t xml:space="preserve"> қосатын сызық – </w:t>
      </w:r>
      <w:r w:rsidRPr="00F64517">
        <w:rPr>
          <w:rFonts w:ascii="Arial" w:hAnsi="Arial" w:cs="Arial"/>
          <w:i/>
          <w:iCs/>
          <w:sz w:val="21"/>
          <w:szCs w:val="21"/>
          <w:lang w:val="ru-RU"/>
        </w:rPr>
        <w:t>талтүст</w:t>
      </w:r>
      <w:r>
        <w:rPr>
          <w:rFonts w:ascii="Arial" w:hAnsi="Arial" w:cs="Arial"/>
          <w:i/>
          <w:iCs/>
          <w:sz w:val="21"/>
          <w:szCs w:val="21"/>
        </w:rPr>
        <w:t>i</w:t>
      </w:r>
      <w:r w:rsidRPr="00F64517">
        <w:rPr>
          <w:rFonts w:ascii="Arial" w:hAnsi="Arial" w:cs="Arial"/>
          <w:i/>
          <w:iCs/>
          <w:sz w:val="21"/>
          <w:szCs w:val="21"/>
          <w:lang w:val="ru-RU"/>
        </w:rPr>
        <w:t>к</w:t>
      </w:r>
      <w:r w:rsidRPr="00F64517">
        <w:rPr>
          <w:rFonts w:ascii="Arial" w:hAnsi="Arial" w:cs="Arial"/>
          <w:sz w:val="21"/>
          <w:szCs w:val="21"/>
          <w:lang w:val="ru-RU"/>
        </w:rPr>
        <w:t xml:space="preserve"> </w:t>
      </w:r>
      <w:r w:rsidRPr="00F64517">
        <w:rPr>
          <w:rFonts w:ascii="Arial" w:hAnsi="Arial" w:cs="Arial"/>
          <w:i/>
          <w:iCs/>
          <w:sz w:val="21"/>
          <w:szCs w:val="21"/>
          <w:lang w:val="ru-RU"/>
        </w:rPr>
        <w:t xml:space="preserve">сызық </w:t>
      </w:r>
      <w:r w:rsidRPr="00F64517">
        <w:rPr>
          <w:rFonts w:ascii="Arial" w:hAnsi="Arial" w:cs="Arial"/>
          <w:sz w:val="21"/>
          <w:szCs w:val="21"/>
          <w:lang w:val="ru-RU"/>
        </w:rPr>
        <w:t>деп аталады.</w:t>
      </w:r>
      <w:r w:rsidRPr="00F64517">
        <w:rPr>
          <w:rFonts w:ascii="Arial" w:hAnsi="Arial" w:cs="Arial"/>
          <w:i/>
          <w:iCs/>
          <w:sz w:val="21"/>
          <w:szCs w:val="21"/>
          <w:lang w:val="ru-RU"/>
        </w:rPr>
        <w:t xml:space="preserve"> </w:t>
      </w:r>
      <w:r w:rsidRPr="00F64517">
        <w:rPr>
          <w:rFonts w:ascii="Arial" w:hAnsi="Arial" w:cs="Arial"/>
          <w:sz w:val="21"/>
          <w:szCs w:val="21"/>
          <w:lang w:val="ru-RU"/>
        </w:rPr>
        <w:t>Аспан экваторы мен математикалық</w:t>
      </w:r>
      <w:r w:rsidRPr="00F64517">
        <w:rPr>
          <w:rFonts w:ascii="Arial" w:hAnsi="Arial" w:cs="Arial"/>
          <w:i/>
          <w:iCs/>
          <w:sz w:val="21"/>
          <w:szCs w:val="21"/>
          <w:lang w:val="ru-RU"/>
        </w:rPr>
        <w:t xml:space="preserve"> </w:t>
      </w:r>
      <w:r w:rsidRPr="00F64517">
        <w:rPr>
          <w:rFonts w:ascii="Arial" w:hAnsi="Arial" w:cs="Arial"/>
          <w:sz w:val="21"/>
          <w:szCs w:val="21"/>
          <w:lang w:val="ru-RU"/>
        </w:rPr>
        <w:t>горизонттың қиылысу нүктелер</w:t>
      </w:r>
      <w:r>
        <w:rPr>
          <w:rFonts w:ascii="Arial" w:hAnsi="Arial" w:cs="Arial"/>
          <w:sz w:val="21"/>
          <w:szCs w:val="21"/>
        </w:rPr>
        <w:t>i</w:t>
      </w:r>
      <w:r w:rsidRPr="00F64517">
        <w:rPr>
          <w:rFonts w:ascii="Arial" w:hAnsi="Arial" w:cs="Arial"/>
          <w:sz w:val="21"/>
          <w:szCs w:val="21"/>
          <w:lang w:val="ru-RU"/>
        </w:rPr>
        <w:t xml:space="preserve"> </w:t>
      </w:r>
      <w:r w:rsidRPr="00F64517">
        <w:rPr>
          <w:rFonts w:ascii="Arial" w:hAnsi="Arial" w:cs="Arial"/>
          <w:i/>
          <w:iCs/>
          <w:sz w:val="21"/>
          <w:szCs w:val="21"/>
          <w:lang w:val="ru-RU"/>
        </w:rPr>
        <w:t>шығыс</w:t>
      </w:r>
      <w:r w:rsidRPr="00F64517">
        <w:rPr>
          <w:rFonts w:ascii="Arial" w:hAnsi="Arial" w:cs="Arial"/>
          <w:sz w:val="21"/>
          <w:szCs w:val="21"/>
          <w:lang w:val="ru-RU"/>
        </w:rPr>
        <w:t xml:space="preserve"> (Е) және </w:t>
      </w:r>
      <w:r w:rsidRPr="00F64517">
        <w:rPr>
          <w:rFonts w:ascii="Arial" w:hAnsi="Arial" w:cs="Arial"/>
          <w:i/>
          <w:iCs/>
          <w:sz w:val="21"/>
          <w:szCs w:val="21"/>
          <w:lang w:val="ru-RU"/>
        </w:rPr>
        <w:t>батыс</w:t>
      </w:r>
    </w:p>
    <w:p w:rsidR="003323E4" w:rsidRPr="00F64517"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75" w:lineRule="auto"/>
        <w:jc w:val="both"/>
        <w:rPr>
          <w:rFonts w:ascii="Times New Roman" w:hAnsi="Times New Roman"/>
          <w:sz w:val="24"/>
          <w:szCs w:val="24"/>
          <w:lang w:val="ru-RU"/>
        </w:rPr>
      </w:pPr>
      <w:r w:rsidRPr="00F64517">
        <w:rPr>
          <w:rFonts w:ascii="Arial" w:hAnsi="Arial" w:cs="Arial"/>
          <w:sz w:val="21"/>
          <w:szCs w:val="21"/>
          <w:lang w:val="ru-RU"/>
        </w:rPr>
        <w:t>(</w:t>
      </w:r>
      <w:r>
        <w:rPr>
          <w:rFonts w:ascii="Arial" w:hAnsi="Arial" w:cs="Arial"/>
          <w:sz w:val="21"/>
          <w:szCs w:val="21"/>
        </w:rPr>
        <w:t>W</w:t>
      </w:r>
      <w:r w:rsidRPr="00F64517">
        <w:rPr>
          <w:rFonts w:ascii="Arial" w:hAnsi="Arial" w:cs="Arial"/>
          <w:sz w:val="21"/>
          <w:szCs w:val="21"/>
          <w:lang w:val="ru-RU"/>
        </w:rPr>
        <w:t>) нүктелер</w:t>
      </w:r>
      <w:r>
        <w:rPr>
          <w:rFonts w:ascii="Arial" w:hAnsi="Arial" w:cs="Arial"/>
          <w:sz w:val="21"/>
          <w:szCs w:val="21"/>
        </w:rPr>
        <w:t>i</w:t>
      </w:r>
      <w:r w:rsidRPr="00F64517">
        <w:rPr>
          <w:rFonts w:ascii="Arial" w:hAnsi="Arial" w:cs="Arial"/>
          <w:sz w:val="21"/>
          <w:szCs w:val="21"/>
          <w:lang w:val="ru-RU"/>
        </w:rPr>
        <w:t xml:space="preserve"> деп аталады. Жазықтығы дүние өс</w:t>
      </w:r>
      <w:r>
        <w:rPr>
          <w:rFonts w:ascii="Arial" w:hAnsi="Arial" w:cs="Arial"/>
          <w:sz w:val="21"/>
          <w:szCs w:val="21"/>
        </w:rPr>
        <w:t>i</w:t>
      </w:r>
      <w:r w:rsidRPr="00F64517">
        <w:rPr>
          <w:rFonts w:ascii="Arial" w:hAnsi="Arial" w:cs="Arial"/>
          <w:sz w:val="21"/>
          <w:szCs w:val="21"/>
          <w:lang w:val="ru-RU"/>
        </w:rPr>
        <w:t>не перпен</w:t>
      </w:r>
      <w:r w:rsidRPr="00F64517">
        <w:rPr>
          <w:rFonts w:ascii="Times New Roman" w:hAnsi="Times New Roman"/>
          <w:sz w:val="21"/>
          <w:szCs w:val="21"/>
          <w:lang w:val="ru-RU"/>
        </w:rPr>
        <w:t>-</w:t>
      </w:r>
      <w:r w:rsidRPr="00F64517">
        <w:rPr>
          <w:rFonts w:ascii="Arial" w:hAnsi="Arial" w:cs="Arial"/>
          <w:sz w:val="21"/>
          <w:szCs w:val="21"/>
          <w:lang w:val="ru-RU"/>
        </w:rPr>
        <w:t>дикуляр болып келет</w:t>
      </w:r>
      <w:r>
        <w:rPr>
          <w:rFonts w:ascii="Arial" w:hAnsi="Arial" w:cs="Arial"/>
          <w:sz w:val="21"/>
          <w:szCs w:val="21"/>
        </w:rPr>
        <w:t>i</w:t>
      </w:r>
      <w:r w:rsidRPr="00F64517">
        <w:rPr>
          <w:rFonts w:ascii="Arial" w:hAnsi="Arial" w:cs="Arial"/>
          <w:sz w:val="21"/>
          <w:szCs w:val="21"/>
          <w:lang w:val="ru-RU"/>
        </w:rPr>
        <w:t>н аспан сферасының к</w:t>
      </w:r>
      <w:r>
        <w:rPr>
          <w:rFonts w:ascii="Arial" w:hAnsi="Arial" w:cs="Arial"/>
          <w:sz w:val="21"/>
          <w:szCs w:val="21"/>
        </w:rPr>
        <w:t>i</w:t>
      </w:r>
      <w:r w:rsidRPr="00F64517">
        <w:rPr>
          <w:rFonts w:ascii="Arial" w:hAnsi="Arial" w:cs="Arial"/>
          <w:sz w:val="21"/>
          <w:szCs w:val="21"/>
          <w:lang w:val="ru-RU"/>
        </w:rPr>
        <w:t>ш</w:t>
      </w:r>
      <w:r>
        <w:rPr>
          <w:rFonts w:ascii="Arial" w:hAnsi="Arial" w:cs="Arial"/>
          <w:sz w:val="21"/>
          <w:szCs w:val="21"/>
        </w:rPr>
        <w:t>i</w:t>
      </w:r>
      <w:r w:rsidRPr="00F64517">
        <w:rPr>
          <w:rFonts w:ascii="Arial" w:hAnsi="Arial" w:cs="Arial"/>
          <w:sz w:val="21"/>
          <w:szCs w:val="21"/>
          <w:lang w:val="ru-RU"/>
        </w:rPr>
        <w:t xml:space="preserve"> шеңберлер</w:t>
      </w:r>
      <w:r>
        <w:rPr>
          <w:rFonts w:ascii="Arial" w:hAnsi="Arial" w:cs="Arial"/>
          <w:sz w:val="21"/>
          <w:szCs w:val="21"/>
        </w:rPr>
        <w:t>i</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4" w:lineRule="auto"/>
        <w:jc w:val="both"/>
        <w:rPr>
          <w:rFonts w:ascii="Times New Roman" w:hAnsi="Times New Roman"/>
          <w:sz w:val="24"/>
          <w:szCs w:val="24"/>
          <w:lang w:val="ru-RU"/>
        </w:rPr>
      </w:pPr>
      <w:r w:rsidRPr="00F64517">
        <w:rPr>
          <w:rFonts w:ascii="Times New Roman" w:hAnsi="Times New Roman"/>
          <w:lang w:val="ru-RU"/>
        </w:rPr>
        <w:t xml:space="preserve">– </w:t>
      </w:r>
      <w:r w:rsidRPr="00F64517">
        <w:rPr>
          <w:rFonts w:ascii="Arial" w:hAnsi="Arial" w:cs="Arial"/>
          <w:i/>
          <w:iCs/>
          <w:lang w:val="ru-RU"/>
        </w:rPr>
        <w:t>аспан параллелдер</w:t>
      </w:r>
      <w:r>
        <w:rPr>
          <w:rFonts w:ascii="Arial" w:hAnsi="Arial" w:cs="Arial"/>
          <w:i/>
          <w:iCs/>
        </w:rPr>
        <w:t>i</w:t>
      </w:r>
      <w:r w:rsidRPr="00F64517">
        <w:rPr>
          <w:rFonts w:ascii="Times New Roman" w:hAnsi="Times New Roman"/>
          <w:lang w:val="ru-RU"/>
        </w:rPr>
        <w:t xml:space="preserve"> </w:t>
      </w:r>
      <w:r w:rsidRPr="00F64517">
        <w:rPr>
          <w:rFonts w:ascii="Arial" w:hAnsi="Arial" w:cs="Arial"/>
          <w:lang w:val="ru-RU"/>
        </w:rPr>
        <w:t>деп аталады.</w:t>
      </w:r>
      <w:r w:rsidRPr="00F64517">
        <w:rPr>
          <w:rFonts w:ascii="Times New Roman" w:hAnsi="Times New Roman"/>
          <w:lang w:val="ru-RU"/>
        </w:rPr>
        <w:t xml:space="preserve"> </w:t>
      </w:r>
      <w:r w:rsidRPr="00F64517">
        <w:rPr>
          <w:rFonts w:ascii="Arial" w:hAnsi="Arial" w:cs="Arial"/>
          <w:lang w:val="ru-RU"/>
        </w:rPr>
        <w:t>Күн центр</w:t>
      </w:r>
      <w:r>
        <w:rPr>
          <w:rFonts w:ascii="Arial" w:hAnsi="Arial" w:cs="Arial"/>
        </w:rPr>
        <w:t>i</w:t>
      </w:r>
      <w:r w:rsidRPr="00F64517">
        <w:rPr>
          <w:rFonts w:ascii="Arial" w:hAnsi="Arial" w:cs="Arial"/>
          <w:lang w:val="ru-RU"/>
        </w:rPr>
        <w:t>н</w:t>
      </w:r>
      <w:r>
        <w:rPr>
          <w:rFonts w:ascii="Arial" w:hAnsi="Arial" w:cs="Arial"/>
        </w:rPr>
        <w:t>i</w:t>
      </w:r>
      <w:r w:rsidRPr="00F64517">
        <w:rPr>
          <w:rFonts w:ascii="Arial" w:hAnsi="Arial" w:cs="Arial"/>
          <w:lang w:val="ru-RU"/>
        </w:rPr>
        <w:t>ң жылдық</w:t>
      </w:r>
      <w:r w:rsidRPr="00F64517">
        <w:rPr>
          <w:rFonts w:ascii="Times New Roman" w:hAnsi="Times New Roman"/>
          <w:lang w:val="ru-RU"/>
        </w:rPr>
        <w:t xml:space="preserve"> </w:t>
      </w:r>
      <w:r w:rsidRPr="00F64517">
        <w:rPr>
          <w:rFonts w:ascii="Arial" w:hAnsi="Arial" w:cs="Arial"/>
          <w:lang w:val="ru-RU"/>
        </w:rPr>
        <w:t xml:space="preserve">орын ауыстыруы </w:t>
      </w:r>
      <w:r w:rsidRPr="00F64517">
        <w:rPr>
          <w:rFonts w:ascii="Arial" w:hAnsi="Arial" w:cs="Arial"/>
          <w:i/>
          <w:iCs/>
          <w:lang w:val="ru-RU"/>
        </w:rPr>
        <w:t>эклиптика</w:t>
      </w:r>
      <w:r w:rsidRPr="00F64517">
        <w:rPr>
          <w:rFonts w:ascii="Arial" w:hAnsi="Arial" w:cs="Arial"/>
          <w:lang w:val="ru-RU"/>
        </w:rPr>
        <w:t xml:space="preserve"> шеңбер</w:t>
      </w:r>
      <w:r>
        <w:rPr>
          <w:rFonts w:ascii="Arial" w:hAnsi="Arial" w:cs="Arial"/>
        </w:rPr>
        <w:t>i</w:t>
      </w:r>
      <w:r w:rsidRPr="00F64517">
        <w:rPr>
          <w:rFonts w:ascii="Arial" w:hAnsi="Arial" w:cs="Arial"/>
          <w:lang w:val="ru-RU"/>
        </w:rPr>
        <w:t>н</w:t>
      </w:r>
      <w:r>
        <w:rPr>
          <w:rFonts w:ascii="Arial" w:hAnsi="Arial" w:cs="Arial"/>
        </w:rPr>
        <w:t>i</w:t>
      </w:r>
      <w:r w:rsidRPr="00F64517">
        <w:rPr>
          <w:rFonts w:ascii="Arial" w:hAnsi="Arial" w:cs="Arial"/>
          <w:lang w:val="ru-RU"/>
        </w:rPr>
        <w:t>ң бойымен өтед</w:t>
      </w:r>
      <w:r>
        <w:rPr>
          <w:rFonts w:ascii="Arial" w:hAnsi="Arial" w:cs="Arial"/>
        </w:rPr>
        <w:t>i</w:t>
      </w:r>
      <w:r w:rsidRPr="00F64517">
        <w:rPr>
          <w:rFonts w:ascii="Arial" w:hAnsi="Arial" w:cs="Arial"/>
          <w:lang w:val="ru-RU"/>
        </w:rPr>
        <w:t xml:space="preserve">. Эклиптиканың аспан экваторымен жасайтын бұрышы </w:t>
      </w:r>
      <w:r w:rsidRPr="00F64517">
        <w:rPr>
          <w:rFonts w:ascii="Times New Roman" w:hAnsi="Times New Roman"/>
          <w:sz w:val="18"/>
          <w:szCs w:val="18"/>
          <w:lang w:val="ru-RU"/>
        </w:rPr>
        <w:t>–</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4" w:lineRule="auto"/>
        <w:jc w:val="both"/>
        <w:rPr>
          <w:rFonts w:ascii="Times New Roman" w:hAnsi="Times New Roman"/>
          <w:sz w:val="24"/>
          <w:szCs w:val="24"/>
          <w:lang w:val="ru-RU"/>
        </w:rPr>
      </w:pPr>
      <w:r w:rsidRPr="00F64517">
        <w:rPr>
          <w:rFonts w:ascii="Times New Roman" w:hAnsi="Times New Roman"/>
          <w:sz w:val="18"/>
          <w:szCs w:val="18"/>
          <w:lang w:val="ru-RU"/>
        </w:rPr>
        <w:t>23</w:t>
      </w:r>
      <w:r w:rsidRPr="00F64517">
        <w:rPr>
          <w:rFonts w:ascii="Times New Roman" w:hAnsi="Times New Roman"/>
          <w:sz w:val="21"/>
          <w:szCs w:val="21"/>
          <w:vertAlign w:val="superscript"/>
          <w:lang w:val="ru-RU"/>
        </w:rPr>
        <w:t>0</w:t>
      </w:r>
      <w:r w:rsidRPr="00F64517">
        <w:rPr>
          <w:rFonts w:ascii="Times New Roman" w:hAnsi="Times New Roman"/>
          <w:sz w:val="18"/>
          <w:szCs w:val="18"/>
          <w:lang w:val="ru-RU"/>
        </w:rPr>
        <w:t xml:space="preserve">27`. </w:t>
      </w:r>
      <w:r w:rsidRPr="00F64517">
        <w:rPr>
          <w:rFonts w:ascii="Arial" w:hAnsi="Arial" w:cs="Arial"/>
          <w:lang w:val="ru-RU"/>
        </w:rPr>
        <w:t>Жазықтығы</w:t>
      </w:r>
      <w:r w:rsidRPr="00F64517">
        <w:rPr>
          <w:rFonts w:ascii="Times New Roman" w:hAnsi="Times New Roman"/>
          <w:sz w:val="18"/>
          <w:szCs w:val="18"/>
          <w:lang w:val="ru-RU"/>
        </w:rPr>
        <w:t xml:space="preserve"> </w:t>
      </w:r>
      <w:r w:rsidRPr="00F64517">
        <w:rPr>
          <w:rFonts w:ascii="Arial" w:hAnsi="Arial" w:cs="Arial"/>
          <w:i/>
          <w:iCs/>
          <w:lang w:val="ru-RU"/>
        </w:rPr>
        <w:t>математикалық горизонтқа</w:t>
      </w:r>
      <w:r w:rsidRPr="00F64517">
        <w:rPr>
          <w:rFonts w:ascii="Times New Roman" w:hAnsi="Times New Roman"/>
          <w:sz w:val="18"/>
          <w:szCs w:val="18"/>
          <w:lang w:val="ru-RU"/>
        </w:rPr>
        <w:t xml:space="preserve"> </w:t>
      </w:r>
      <w:r w:rsidRPr="00F64517">
        <w:rPr>
          <w:rFonts w:ascii="Arial" w:hAnsi="Arial" w:cs="Arial"/>
          <w:lang w:val="ru-RU"/>
        </w:rPr>
        <w:t>параллель</w:t>
      </w:r>
      <w:r w:rsidRPr="00F64517">
        <w:rPr>
          <w:rFonts w:ascii="Times New Roman" w:hAnsi="Times New Roman"/>
          <w:sz w:val="18"/>
          <w:szCs w:val="18"/>
          <w:lang w:val="ru-RU"/>
        </w:rPr>
        <w:t xml:space="preserve"> </w:t>
      </w:r>
      <w:r w:rsidRPr="00F64517">
        <w:rPr>
          <w:rFonts w:ascii="Arial" w:hAnsi="Arial" w:cs="Arial"/>
          <w:lang w:val="ru-RU"/>
        </w:rPr>
        <w:t>болып келет</w:t>
      </w:r>
      <w:r>
        <w:rPr>
          <w:rFonts w:ascii="Arial" w:hAnsi="Arial" w:cs="Arial"/>
        </w:rPr>
        <w:t>i</w:t>
      </w:r>
      <w:r w:rsidRPr="00F64517">
        <w:rPr>
          <w:rFonts w:ascii="Arial" w:hAnsi="Arial" w:cs="Arial"/>
          <w:lang w:val="ru-RU"/>
        </w:rPr>
        <w:t>н аспан сферасының к</w:t>
      </w:r>
      <w:r>
        <w:rPr>
          <w:rFonts w:ascii="Arial" w:hAnsi="Arial" w:cs="Arial"/>
        </w:rPr>
        <w:t>i</w:t>
      </w:r>
      <w:r w:rsidRPr="00F64517">
        <w:rPr>
          <w:rFonts w:ascii="Arial" w:hAnsi="Arial" w:cs="Arial"/>
          <w:lang w:val="ru-RU"/>
        </w:rPr>
        <w:t>ш</w:t>
      </w:r>
      <w:r>
        <w:rPr>
          <w:rFonts w:ascii="Arial" w:hAnsi="Arial" w:cs="Arial"/>
        </w:rPr>
        <w:t>i</w:t>
      </w:r>
      <w:r w:rsidRPr="00F64517">
        <w:rPr>
          <w:rFonts w:ascii="Arial" w:hAnsi="Arial" w:cs="Arial"/>
          <w:lang w:val="ru-RU"/>
        </w:rPr>
        <w:t xml:space="preserve"> шеңберлер</w:t>
      </w:r>
      <w:r>
        <w:rPr>
          <w:rFonts w:ascii="Arial" w:hAnsi="Arial" w:cs="Arial"/>
        </w:rPr>
        <w:t>i</w:t>
      </w:r>
      <w:r w:rsidRPr="00F64517">
        <w:rPr>
          <w:rFonts w:ascii="Arial" w:hAnsi="Arial" w:cs="Arial"/>
          <w:lang w:val="ru-RU"/>
        </w:rPr>
        <w:t xml:space="preserve"> </w:t>
      </w:r>
      <w:r w:rsidRPr="00F64517">
        <w:rPr>
          <w:rFonts w:ascii="Arial" w:hAnsi="Arial" w:cs="Arial"/>
          <w:i/>
          <w:iCs/>
          <w:lang w:val="ru-RU"/>
        </w:rPr>
        <w:t>альму</w:t>
      </w:r>
      <w:r w:rsidRPr="00F64517">
        <w:rPr>
          <w:rFonts w:ascii="Times New Roman" w:hAnsi="Times New Roman"/>
          <w:i/>
          <w:iCs/>
          <w:lang w:val="ru-RU"/>
        </w:rPr>
        <w:t>-</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Arial" w:hAnsi="Arial" w:cs="Arial"/>
          <w:i/>
          <w:iCs/>
          <w:sz w:val="24"/>
          <w:szCs w:val="24"/>
          <w:lang w:val="ru-RU"/>
        </w:rPr>
        <w:t xml:space="preserve">кантараттар </w:t>
      </w:r>
      <w:r w:rsidRPr="00F64517">
        <w:rPr>
          <w:rFonts w:ascii="Arial" w:hAnsi="Arial" w:cs="Arial"/>
          <w:sz w:val="24"/>
          <w:szCs w:val="24"/>
          <w:lang w:val="ru-RU"/>
        </w:rPr>
        <w:t>деп аталады.</w:t>
      </w:r>
    </w:p>
    <w:p w:rsidR="003323E4" w:rsidRPr="00F64517"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F64517">
        <w:rPr>
          <w:rFonts w:ascii="Arial" w:hAnsi="Arial" w:cs="Arial"/>
          <w:lang w:val="ru-RU"/>
        </w:rPr>
        <w:t>Астрометрияда «</w:t>
      </w:r>
      <w:r w:rsidRPr="00F64517">
        <w:rPr>
          <w:rFonts w:ascii="Arial" w:hAnsi="Arial" w:cs="Arial"/>
          <w:b/>
          <w:bCs/>
          <w:lang w:val="ru-RU"/>
        </w:rPr>
        <w:t>Дүние полюс</w:t>
      </w:r>
      <w:r>
        <w:rPr>
          <w:rFonts w:ascii="Arial" w:hAnsi="Arial" w:cs="Arial"/>
          <w:b/>
          <w:bCs/>
        </w:rPr>
        <w:t>i</w:t>
      </w:r>
      <w:r w:rsidRPr="00F64517">
        <w:rPr>
          <w:rFonts w:ascii="Arial" w:hAnsi="Arial" w:cs="Arial"/>
          <w:b/>
          <w:bCs/>
          <w:lang w:val="ru-RU"/>
        </w:rPr>
        <w:t>н</w:t>
      </w:r>
      <w:r>
        <w:rPr>
          <w:rFonts w:ascii="Arial" w:hAnsi="Arial" w:cs="Arial"/>
          <w:b/>
          <w:bCs/>
        </w:rPr>
        <w:t>i</w:t>
      </w:r>
      <w:r w:rsidRPr="00F64517">
        <w:rPr>
          <w:rFonts w:ascii="Arial" w:hAnsi="Arial" w:cs="Arial"/>
          <w:b/>
          <w:bCs/>
          <w:lang w:val="ru-RU"/>
        </w:rPr>
        <w:t>ң би</w:t>
      </w:r>
      <w:r>
        <w:rPr>
          <w:rFonts w:ascii="Arial" w:hAnsi="Arial" w:cs="Arial"/>
          <w:b/>
          <w:bCs/>
        </w:rPr>
        <w:t>i</w:t>
      </w:r>
      <w:r w:rsidRPr="00F64517">
        <w:rPr>
          <w:rFonts w:ascii="Arial" w:hAnsi="Arial" w:cs="Arial"/>
          <w:b/>
          <w:bCs/>
          <w:lang w:val="ru-RU"/>
        </w:rPr>
        <w:t>кт</w:t>
      </w:r>
      <w:r>
        <w:rPr>
          <w:rFonts w:ascii="Arial" w:hAnsi="Arial" w:cs="Arial"/>
          <w:b/>
          <w:bCs/>
        </w:rPr>
        <w:t>i</w:t>
      </w:r>
      <w:r w:rsidRPr="00F64517">
        <w:rPr>
          <w:rFonts w:ascii="Arial" w:hAnsi="Arial" w:cs="Arial"/>
          <w:b/>
          <w:bCs/>
          <w:lang w:val="ru-RU"/>
        </w:rPr>
        <w:t>г</w:t>
      </w:r>
      <w:r>
        <w:rPr>
          <w:rFonts w:ascii="Arial" w:hAnsi="Arial" w:cs="Arial"/>
          <w:b/>
          <w:bCs/>
        </w:rPr>
        <w:t>i</w:t>
      </w:r>
      <w:r w:rsidRPr="00F64517">
        <w:rPr>
          <w:rFonts w:ascii="Arial" w:hAnsi="Arial" w:cs="Arial"/>
          <w:lang w:val="ru-RU"/>
        </w:rPr>
        <w:t xml:space="preserve"> </w:t>
      </w:r>
      <w:r w:rsidRPr="00F64517">
        <w:rPr>
          <w:rFonts w:ascii="Arial" w:hAnsi="Arial" w:cs="Arial"/>
          <w:b/>
          <w:bCs/>
          <w:lang w:val="ru-RU"/>
        </w:rPr>
        <w:t>жөн</w:t>
      </w:r>
      <w:r>
        <w:rPr>
          <w:rFonts w:ascii="Arial" w:hAnsi="Arial" w:cs="Arial"/>
          <w:b/>
          <w:bCs/>
        </w:rPr>
        <w:t>i</w:t>
      </w:r>
      <w:r w:rsidRPr="00F64517">
        <w:rPr>
          <w:rFonts w:ascii="Arial" w:hAnsi="Arial" w:cs="Arial"/>
          <w:b/>
          <w:bCs/>
          <w:lang w:val="ru-RU"/>
        </w:rPr>
        <w:t>ндег</w:t>
      </w:r>
      <w:r>
        <w:rPr>
          <w:rFonts w:ascii="Arial" w:hAnsi="Arial" w:cs="Arial"/>
          <w:b/>
          <w:bCs/>
        </w:rPr>
        <w:t>i</w:t>
      </w:r>
    </w:p>
    <w:p w:rsidR="003323E4" w:rsidRPr="00F64517" w:rsidRDefault="003323E4">
      <w:pPr>
        <w:widowControl w:val="0"/>
        <w:autoSpaceDE w:val="0"/>
        <w:autoSpaceDN w:val="0"/>
        <w:adjustRightInd w:val="0"/>
        <w:spacing w:after="0" w:line="27"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323" w:lineRule="auto"/>
        <w:jc w:val="both"/>
        <w:rPr>
          <w:rFonts w:ascii="Times New Roman" w:hAnsi="Times New Roman"/>
          <w:sz w:val="24"/>
          <w:szCs w:val="24"/>
          <w:lang w:val="ru-RU"/>
        </w:rPr>
      </w:pPr>
      <w:r w:rsidRPr="00F64517">
        <w:rPr>
          <w:rFonts w:ascii="Arial" w:hAnsi="Arial" w:cs="Arial"/>
          <w:b/>
          <w:bCs/>
          <w:lang w:val="ru-RU"/>
        </w:rPr>
        <w:t>теорема белг</w:t>
      </w:r>
      <w:r>
        <w:rPr>
          <w:rFonts w:ascii="Arial" w:hAnsi="Arial" w:cs="Arial"/>
          <w:b/>
          <w:bCs/>
        </w:rPr>
        <w:t>i</w:t>
      </w:r>
      <w:r w:rsidRPr="00F64517">
        <w:rPr>
          <w:rFonts w:ascii="Arial" w:hAnsi="Arial" w:cs="Arial"/>
          <w:b/>
          <w:bCs/>
          <w:lang w:val="ru-RU"/>
        </w:rPr>
        <w:t>л</w:t>
      </w:r>
      <w:r>
        <w:rPr>
          <w:rFonts w:ascii="Arial" w:hAnsi="Arial" w:cs="Arial"/>
          <w:b/>
          <w:bCs/>
        </w:rPr>
        <w:t>i</w:t>
      </w:r>
      <w:r w:rsidRPr="00F64517">
        <w:rPr>
          <w:rFonts w:ascii="Arial" w:hAnsi="Arial" w:cs="Arial"/>
          <w:b/>
          <w:bCs/>
          <w:lang w:val="ru-RU"/>
        </w:rPr>
        <w:t>»</w:t>
      </w:r>
      <w:r w:rsidRPr="00F64517">
        <w:rPr>
          <w:rFonts w:ascii="Arial" w:hAnsi="Arial" w:cs="Arial"/>
          <w:lang w:val="ru-RU"/>
        </w:rPr>
        <w:t>:</w:t>
      </w:r>
      <w:r w:rsidRPr="00F64517">
        <w:rPr>
          <w:rFonts w:ascii="Arial" w:hAnsi="Arial" w:cs="Arial"/>
          <w:b/>
          <w:bCs/>
          <w:lang w:val="ru-RU"/>
        </w:rPr>
        <w:t xml:space="preserve"> </w:t>
      </w:r>
      <w:r w:rsidRPr="00F64517">
        <w:rPr>
          <w:rFonts w:ascii="Arial" w:hAnsi="Arial" w:cs="Arial"/>
          <w:i/>
          <w:iCs/>
          <w:lang w:val="ru-RU"/>
        </w:rPr>
        <w:t>Жер бет</w:t>
      </w:r>
      <w:r>
        <w:rPr>
          <w:rFonts w:ascii="Arial" w:hAnsi="Arial" w:cs="Arial"/>
          <w:i/>
          <w:iCs/>
        </w:rPr>
        <w:t>i</w:t>
      </w:r>
      <w:r w:rsidRPr="00F64517">
        <w:rPr>
          <w:rFonts w:ascii="Arial" w:hAnsi="Arial" w:cs="Arial"/>
          <w:i/>
          <w:iCs/>
          <w:lang w:val="ru-RU"/>
        </w:rPr>
        <w:t>н</w:t>
      </w:r>
      <w:r>
        <w:rPr>
          <w:rFonts w:ascii="Arial" w:hAnsi="Arial" w:cs="Arial"/>
          <w:i/>
          <w:iCs/>
        </w:rPr>
        <w:t>i</w:t>
      </w:r>
      <w:r w:rsidRPr="00F64517">
        <w:rPr>
          <w:rFonts w:ascii="Arial" w:hAnsi="Arial" w:cs="Arial"/>
          <w:i/>
          <w:iCs/>
          <w:lang w:val="ru-RU"/>
        </w:rPr>
        <w:t>ң қандай да пункт</w:t>
      </w:r>
      <w:r>
        <w:rPr>
          <w:rFonts w:ascii="Arial" w:hAnsi="Arial" w:cs="Arial"/>
          <w:i/>
          <w:iCs/>
        </w:rPr>
        <w:t>i</w:t>
      </w:r>
      <w:r w:rsidRPr="00F64517">
        <w:rPr>
          <w:rFonts w:ascii="Arial" w:hAnsi="Arial" w:cs="Arial"/>
          <w:i/>
          <w:iCs/>
          <w:lang w:val="ru-RU"/>
        </w:rPr>
        <w:t>нде дүние</w:t>
      </w:r>
      <w:r w:rsidRPr="00F64517">
        <w:rPr>
          <w:rFonts w:ascii="Arial" w:hAnsi="Arial" w:cs="Arial"/>
          <w:b/>
          <w:bCs/>
          <w:lang w:val="ru-RU"/>
        </w:rPr>
        <w:t xml:space="preserve"> </w:t>
      </w:r>
      <w:r w:rsidRPr="00F64517">
        <w:rPr>
          <w:rFonts w:ascii="Arial" w:hAnsi="Arial" w:cs="Arial"/>
          <w:i/>
          <w:iCs/>
          <w:lang w:val="ru-RU"/>
        </w:rPr>
        <w:t>полюс</w:t>
      </w:r>
      <w:r>
        <w:rPr>
          <w:rFonts w:ascii="Arial" w:hAnsi="Arial" w:cs="Arial"/>
          <w:i/>
          <w:iCs/>
        </w:rPr>
        <w:t>i</w:t>
      </w:r>
      <w:r w:rsidRPr="00F64517">
        <w:rPr>
          <w:rFonts w:ascii="Arial" w:hAnsi="Arial" w:cs="Arial"/>
          <w:i/>
          <w:iCs/>
          <w:lang w:val="ru-RU"/>
        </w:rPr>
        <w:t>н</w:t>
      </w:r>
      <w:r>
        <w:rPr>
          <w:rFonts w:ascii="Arial" w:hAnsi="Arial" w:cs="Arial"/>
          <w:i/>
          <w:iCs/>
        </w:rPr>
        <w:t>i</w:t>
      </w:r>
      <w:r w:rsidRPr="00F64517">
        <w:rPr>
          <w:rFonts w:ascii="Arial" w:hAnsi="Arial" w:cs="Arial"/>
          <w:i/>
          <w:iCs/>
          <w:lang w:val="ru-RU"/>
        </w:rPr>
        <w:t>ң би</w:t>
      </w:r>
      <w:r>
        <w:rPr>
          <w:rFonts w:ascii="Arial" w:hAnsi="Arial" w:cs="Arial"/>
          <w:i/>
          <w:iCs/>
        </w:rPr>
        <w:t>i</w:t>
      </w:r>
      <w:r w:rsidRPr="00F64517">
        <w:rPr>
          <w:rFonts w:ascii="Arial" w:hAnsi="Arial" w:cs="Arial"/>
          <w:i/>
          <w:iCs/>
          <w:lang w:val="ru-RU"/>
        </w:rPr>
        <w:t>кт</w:t>
      </w:r>
      <w:r>
        <w:rPr>
          <w:rFonts w:ascii="Arial" w:hAnsi="Arial" w:cs="Arial"/>
          <w:i/>
          <w:iCs/>
        </w:rPr>
        <w:t>i</w:t>
      </w:r>
      <w:r w:rsidRPr="00F64517">
        <w:rPr>
          <w:rFonts w:ascii="Arial" w:hAnsi="Arial" w:cs="Arial"/>
          <w:i/>
          <w:iCs/>
          <w:lang w:val="ru-RU"/>
        </w:rPr>
        <w:t>г</w:t>
      </w:r>
      <w:r>
        <w:rPr>
          <w:rFonts w:ascii="Arial" w:hAnsi="Arial" w:cs="Arial"/>
          <w:i/>
          <w:iCs/>
        </w:rPr>
        <w:t>i</w:t>
      </w:r>
      <w:r w:rsidRPr="00F64517">
        <w:rPr>
          <w:rFonts w:ascii="Arial" w:hAnsi="Arial" w:cs="Arial"/>
          <w:i/>
          <w:iCs/>
          <w:lang w:val="ru-RU"/>
        </w:rPr>
        <w:t>, яғни дүние ос</w:t>
      </w:r>
      <w:r>
        <w:rPr>
          <w:rFonts w:ascii="Arial" w:hAnsi="Arial" w:cs="Arial"/>
          <w:i/>
          <w:iCs/>
        </w:rPr>
        <w:t>i</w:t>
      </w:r>
      <w:r w:rsidRPr="00F64517">
        <w:rPr>
          <w:rFonts w:ascii="Arial" w:hAnsi="Arial" w:cs="Arial"/>
          <w:i/>
          <w:iCs/>
          <w:lang w:val="ru-RU"/>
        </w:rPr>
        <w:t>н</w:t>
      </w:r>
      <w:r>
        <w:rPr>
          <w:rFonts w:ascii="Arial" w:hAnsi="Arial" w:cs="Arial"/>
          <w:i/>
          <w:iCs/>
        </w:rPr>
        <w:t>i</w:t>
      </w:r>
      <w:r w:rsidRPr="00F64517">
        <w:rPr>
          <w:rFonts w:ascii="Arial" w:hAnsi="Arial" w:cs="Arial"/>
          <w:i/>
          <w:iCs/>
          <w:lang w:val="ru-RU"/>
        </w:rPr>
        <w:t>ң горизонтпен жасай­</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46" w:right="1260" w:bottom="435" w:left="1020" w:header="720" w:footer="720" w:gutter="0"/>
          <w:cols w:space="720" w:equalWidth="0">
            <w:col w:w="6120"/>
          </w:cols>
          <w:noEndnote/>
        </w:sectPr>
      </w:pP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t>33</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46" w:right="4160" w:bottom="435" w:left="4040" w:header="720" w:footer="720" w:gutter="0"/>
          <w:cols w:space="720" w:equalWidth="0">
            <w:col w:w="200"/>
          </w:cols>
          <w:noEndnote/>
        </w:sectPr>
      </w:pPr>
    </w:p>
    <w:p w:rsidR="003323E4" w:rsidRPr="00F64517" w:rsidRDefault="00281624">
      <w:pPr>
        <w:widowControl w:val="0"/>
        <w:overflowPunct w:val="0"/>
        <w:autoSpaceDE w:val="0"/>
        <w:autoSpaceDN w:val="0"/>
        <w:adjustRightInd w:val="0"/>
        <w:spacing w:after="0" w:line="254" w:lineRule="auto"/>
        <w:jc w:val="both"/>
        <w:rPr>
          <w:rFonts w:ascii="Times New Roman" w:hAnsi="Times New Roman"/>
          <w:sz w:val="24"/>
          <w:szCs w:val="24"/>
          <w:lang w:val="ru-RU"/>
        </w:rPr>
      </w:pPr>
      <w:bookmarkStart w:id="31" w:name="page67"/>
      <w:bookmarkEnd w:id="31"/>
      <w:r w:rsidRPr="00F64517">
        <w:rPr>
          <w:rFonts w:ascii="Arial" w:hAnsi="Arial" w:cs="Arial"/>
          <w:i/>
          <w:iCs/>
          <w:sz w:val="23"/>
          <w:szCs w:val="23"/>
          <w:lang w:val="ru-RU"/>
        </w:rPr>
        <w:lastRenderedPageBreak/>
        <w:t>тын бұрышы, бақылау орнының географиялық енд</w:t>
      </w:r>
      <w:r>
        <w:rPr>
          <w:rFonts w:ascii="Arial" w:hAnsi="Arial" w:cs="Arial"/>
          <w:i/>
          <w:iCs/>
          <w:sz w:val="23"/>
          <w:szCs w:val="23"/>
        </w:rPr>
        <w:t>i</w:t>
      </w:r>
      <w:r w:rsidRPr="00F64517">
        <w:rPr>
          <w:rFonts w:ascii="Arial" w:hAnsi="Arial" w:cs="Arial"/>
          <w:i/>
          <w:iCs/>
          <w:sz w:val="23"/>
          <w:szCs w:val="23"/>
          <w:lang w:val="ru-RU"/>
        </w:rPr>
        <w:t>г</w:t>
      </w:r>
      <w:r>
        <w:rPr>
          <w:rFonts w:ascii="Arial" w:hAnsi="Arial" w:cs="Arial"/>
          <w:i/>
          <w:iCs/>
          <w:sz w:val="23"/>
          <w:szCs w:val="23"/>
        </w:rPr>
        <w:t>i</w:t>
      </w:r>
      <w:r w:rsidRPr="00F64517">
        <w:rPr>
          <w:rFonts w:ascii="Arial" w:hAnsi="Arial" w:cs="Arial"/>
          <w:i/>
          <w:iCs/>
          <w:sz w:val="23"/>
          <w:szCs w:val="23"/>
          <w:lang w:val="ru-RU"/>
        </w:rPr>
        <w:t xml:space="preserve">не тең. </w:t>
      </w:r>
      <w:r w:rsidRPr="00F64517">
        <w:rPr>
          <w:rFonts w:ascii="Arial" w:hAnsi="Arial" w:cs="Arial"/>
          <w:sz w:val="23"/>
          <w:szCs w:val="23"/>
          <w:lang w:val="ru-RU"/>
        </w:rPr>
        <w:t>Осы теоремаға сүйен</w:t>
      </w:r>
      <w:r>
        <w:rPr>
          <w:rFonts w:ascii="Arial" w:hAnsi="Arial" w:cs="Arial"/>
          <w:sz w:val="23"/>
          <w:szCs w:val="23"/>
        </w:rPr>
        <w:t>i</w:t>
      </w:r>
      <w:r w:rsidRPr="00F64517">
        <w:rPr>
          <w:rFonts w:ascii="Arial" w:hAnsi="Arial" w:cs="Arial"/>
          <w:sz w:val="23"/>
          <w:szCs w:val="23"/>
          <w:lang w:val="ru-RU"/>
        </w:rPr>
        <w:t>п,</w:t>
      </w:r>
      <w:r w:rsidRPr="00F64517">
        <w:rPr>
          <w:rFonts w:ascii="Arial" w:hAnsi="Arial" w:cs="Arial"/>
          <w:i/>
          <w:iCs/>
          <w:sz w:val="23"/>
          <w:szCs w:val="23"/>
          <w:lang w:val="ru-RU"/>
        </w:rPr>
        <w:t xml:space="preserve"> </w:t>
      </w:r>
      <w:r w:rsidRPr="00F64517">
        <w:rPr>
          <w:rFonts w:ascii="Arial" w:hAnsi="Arial" w:cs="Arial"/>
          <w:sz w:val="23"/>
          <w:szCs w:val="23"/>
          <w:lang w:val="ru-RU"/>
        </w:rPr>
        <w:t>Жерд</w:t>
      </w:r>
      <w:r>
        <w:rPr>
          <w:rFonts w:ascii="Arial" w:hAnsi="Arial" w:cs="Arial"/>
          <w:sz w:val="23"/>
          <w:szCs w:val="23"/>
        </w:rPr>
        <w:t>i</w:t>
      </w:r>
      <w:r w:rsidRPr="00F64517">
        <w:rPr>
          <w:rFonts w:ascii="Arial" w:hAnsi="Arial" w:cs="Arial"/>
          <w:sz w:val="23"/>
          <w:szCs w:val="23"/>
          <w:lang w:val="ru-RU"/>
        </w:rPr>
        <w:t>ң кез келген пункт</w:t>
      </w:r>
      <w:r>
        <w:rPr>
          <w:rFonts w:ascii="Arial" w:hAnsi="Arial" w:cs="Arial"/>
          <w:sz w:val="23"/>
          <w:szCs w:val="23"/>
        </w:rPr>
        <w:t>i</w:t>
      </w:r>
      <w:r w:rsidRPr="00F64517">
        <w:rPr>
          <w:rFonts w:ascii="Arial" w:hAnsi="Arial" w:cs="Arial"/>
          <w:sz w:val="23"/>
          <w:szCs w:val="23"/>
          <w:lang w:val="ru-RU"/>
        </w:rPr>
        <w:t>нде</w:t>
      </w:r>
      <w:r w:rsidRPr="00F64517">
        <w:rPr>
          <w:rFonts w:ascii="Arial" w:hAnsi="Arial" w:cs="Arial"/>
          <w:i/>
          <w:iCs/>
          <w:sz w:val="23"/>
          <w:szCs w:val="23"/>
          <w:lang w:val="ru-RU"/>
        </w:rPr>
        <w:t xml:space="preserve"> </w:t>
      </w:r>
      <w:r w:rsidRPr="00F64517">
        <w:rPr>
          <w:rFonts w:ascii="Arial" w:hAnsi="Arial" w:cs="Arial"/>
          <w:sz w:val="23"/>
          <w:szCs w:val="23"/>
          <w:lang w:val="ru-RU"/>
        </w:rPr>
        <w:t>жұлдызды аспанның көр</w:t>
      </w:r>
      <w:r>
        <w:rPr>
          <w:rFonts w:ascii="Arial" w:hAnsi="Arial" w:cs="Arial"/>
          <w:sz w:val="23"/>
          <w:szCs w:val="23"/>
        </w:rPr>
        <w:t>i</w:t>
      </w:r>
      <w:r w:rsidRPr="00F64517">
        <w:rPr>
          <w:rFonts w:ascii="Arial" w:hAnsi="Arial" w:cs="Arial"/>
          <w:sz w:val="23"/>
          <w:szCs w:val="23"/>
          <w:lang w:val="ru-RU"/>
        </w:rPr>
        <w:t>н</w:t>
      </w:r>
      <w:r>
        <w:rPr>
          <w:rFonts w:ascii="Arial" w:hAnsi="Arial" w:cs="Arial"/>
          <w:sz w:val="23"/>
          <w:szCs w:val="23"/>
        </w:rPr>
        <w:t>i</w:t>
      </w:r>
      <w:r w:rsidRPr="00F64517">
        <w:rPr>
          <w:rFonts w:ascii="Arial" w:hAnsi="Arial" w:cs="Arial"/>
          <w:sz w:val="23"/>
          <w:szCs w:val="23"/>
          <w:lang w:val="ru-RU"/>
        </w:rPr>
        <w:t>с</w:t>
      </w:r>
      <w:r>
        <w:rPr>
          <w:rFonts w:ascii="Arial" w:hAnsi="Arial" w:cs="Arial"/>
          <w:sz w:val="23"/>
          <w:szCs w:val="23"/>
        </w:rPr>
        <w:t>i</w:t>
      </w:r>
      <w:r w:rsidRPr="00F64517">
        <w:rPr>
          <w:rFonts w:ascii="Arial" w:hAnsi="Arial" w:cs="Arial"/>
          <w:sz w:val="23"/>
          <w:szCs w:val="23"/>
          <w:lang w:val="ru-RU"/>
        </w:rPr>
        <w:t>н және тәул</w:t>
      </w:r>
      <w:r>
        <w:rPr>
          <w:rFonts w:ascii="Arial" w:hAnsi="Arial" w:cs="Arial"/>
          <w:sz w:val="23"/>
          <w:szCs w:val="23"/>
        </w:rPr>
        <w:t>i</w:t>
      </w:r>
      <w:r w:rsidRPr="00F64517">
        <w:rPr>
          <w:rFonts w:ascii="Arial" w:hAnsi="Arial" w:cs="Arial"/>
          <w:sz w:val="23"/>
          <w:szCs w:val="23"/>
          <w:lang w:val="ru-RU"/>
        </w:rPr>
        <w:t>кт</w:t>
      </w:r>
      <w:r>
        <w:rPr>
          <w:rFonts w:ascii="Arial" w:hAnsi="Arial" w:cs="Arial"/>
          <w:sz w:val="23"/>
          <w:szCs w:val="23"/>
        </w:rPr>
        <w:t>i</w:t>
      </w:r>
      <w:r w:rsidRPr="00F64517">
        <w:rPr>
          <w:rFonts w:ascii="Arial" w:hAnsi="Arial" w:cs="Arial"/>
          <w:sz w:val="23"/>
          <w:szCs w:val="23"/>
          <w:lang w:val="ru-RU"/>
        </w:rPr>
        <w:t>к өзгер</w:t>
      </w:r>
      <w:r>
        <w:rPr>
          <w:rFonts w:ascii="Arial" w:hAnsi="Arial" w:cs="Arial"/>
          <w:sz w:val="23"/>
          <w:szCs w:val="23"/>
        </w:rPr>
        <w:t>i</w:t>
      </w:r>
      <w:r w:rsidRPr="00F64517">
        <w:rPr>
          <w:rFonts w:ascii="Arial" w:hAnsi="Arial" w:cs="Arial"/>
          <w:sz w:val="23"/>
          <w:szCs w:val="23"/>
          <w:lang w:val="ru-RU"/>
        </w:rPr>
        <w:t>с</w:t>
      </w:r>
      <w:r>
        <w:rPr>
          <w:rFonts w:ascii="Arial" w:hAnsi="Arial" w:cs="Arial"/>
          <w:sz w:val="23"/>
          <w:szCs w:val="23"/>
        </w:rPr>
        <w:t>i</w:t>
      </w:r>
      <w:r w:rsidRPr="00F64517">
        <w:rPr>
          <w:rFonts w:ascii="Arial" w:hAnsi="Arial" w:cs="Arial"/>
          <w:sz w:val="23"/>
          <w:szCs w:val="23"/>
          <w:lang w:val="ru-RU"/>
        </w:rPr>
        <w:t>н зерттеуге болады. Ол үш</w:t>
      </w:r>
      <w:r>
        <w:rPr>
          <w:rFonts w:ascii="Arial" w:hAnsi="Arial" w:cs="Arial"/>
          <w:sz w:val="23"/>
          <w:szCs w:val="23"/>
        </w:rPr>
        <w:t>i</w:t>
      </w:r>
      <w:r w:rsidRPr="00F64517">
        <w:rPr>
          <w:rFonts w:ascii="Arial" w:hAnsi="Arial" w:cs="Arial"/>
          <w:sz w:val="23"/>
          <w:szCs w:val="23"/>
          <w:lang w:val="ru-RU"/>
        </w:rPr>
        <w:t>н аспан сферасы модел</w:t>
      </w:r>
      <w:r>
        <w:rPr>
          <w:rFonts w:ascii="Arial" w:hAnsi="Arial" w:cs="Arial"/>
          <w:sz w:val="23"/>
          <w:szCs w:val="23"/>
        </w:rPr>
        <w:t>i</w:t>
      </w:r>
      <w:r w:rsidRPr="00F64517">
        <w:rPr>
          <w:rFonts w:ascii="Arial" w:hAnsi="Arial" w:cs="Arial"/>
          <w:sz w:val="23"/>
          <w:szCs w:val="23"/>
          <w:lang w:val="ru-RU"/>
        </w:rPr>
        <w:t>нде дүние полюс</w:t>
      </w:r>
      <w:r>
        <w:rPr>
          <w:rFonts w:ascii="Arial" w:hAnsi="Arial" w:cs="Arial"/>
          <w:sz w:val="23"/>
          <w:szCs w:val="23"/>
        </w:rPr>
        <w:t>i</w:t>
      </w:r>
      <w:r w:rsidRPr="00F64517">
        <w:rPr>
          <w:rFonts w:ascii="Arial" w:hAnsi="Arial" w:cs="Arial"/>
          <w:sz w:val="23"/>
          <w:szCs w:val="23"/>
          <w:lang w:val="ru-RU"/>
        </w:rPr>
        <w:t>н</w:t>
      </w:r>
      <w:r>
        <w:rPr>
          <w:rFonts w:ascii="Arial" w:hAnsi="Arial" w:cs="Arial"/>
          <w:sz w:val="23"/>
          <w:szCs w:val="23"/>
        </w:rPr>
        <w:t>i</w:t>
      </w:r>
      <w:r w:rsidRPr="00F64517">
        <w:rPr>
          <w:rFonts w:ascii="Arial" w:hAnsi="Arial" w:cs="Arial"/>
          <w:sz w:val="23"/>
          <w:szCs w:val="23"/>
          <w:lang w:val="ru-RU"/>
        </w:rPr>
        <w:t>ң би</w:t>
      </w:r>
      <w:r>
        <w:rPr>
          <w:rFonts w:ascii="Arial" w:hAnsi="Arial" w:cs="Arial"/>
          <w:sz w:val="23"/>
          <w:szCs w:val="23"/>
        </w:rPr>
        <w:t>i</w:t>
      </w:r>
      <w:r w:rsidRPr="00F64517">
        <w:rPr>
          <w:rFonts w:ascii="Arial" w:hAnsi="Arial" w:cs="Arial"/>
          <w:sz w:val="23"/>
          <w:szCs w:val="23"/>
          <w:lang w:val="ru-RU"/>
        </w:rPr>
        <w:t>кт</w:t>
      </w:r>
      <w:r>
        <w:rPr>
          <w:rFonts w:ascii="Arial" w:hAnsi="Arial" w:cs="Arial"/>
          <w:sz w:val="23"/>
          <w:szCs w:val="23"/>
        </w:rPr>
        <w:t>i</w:t>
      </w:r>
      <w:r w:rsidRPr="00F64517">
        <w:rPr>
          <w:rFonts w:ascii="Arial" w:hAnsi="Arial" w:cs="Arial"/>
          <w:sz w:val="23"/>
          <w:szCs w:val="23"/>
          <w:lang w:val="ru-RU"/>
        </w:rPr>
        <w:t>г</w:t>
      </w:r>
      <w:r>
        <w:rPr>
          <w:rFonts w:ascii="Arial" w:hAnsi="Arial" w:cs="Arial"/>
          <w:sz w:val="23"/>
          <w:szCs w:val="23"/>
        </w:rPr>
        <w:t>i</w:t>
      </w:r>
      <w:r w:rsidRPr="00F64517">
        <w:rPr>
          <w:rFonts w:ascii="Arial" w:hAnsi="Arial" w:cs="Arial"/>
          <w:sz w:val="23"/>
          <w:szCs w:val="23"/>
          <w:lang w:val="ru-RU"/>
        </w:rPr>
        <w:t>н – бақылау орнының географиялық енд</w:t>
      </w:r>
      <w:r>
        <w:rPr>
          <w:rFonts w:ascii="Arial" w:hAnsi="Arial" w:cs="Arial"/>
          <w:sz w:val="23"/>
          <w:szCs w:val="23"/>
        </w:rPr>
        <w:t>i</w:t>
      </w:r>
      <w:r w:rsidRPr="00F64517">
        <w:rPr>
          <w:rFonts w:ascii="Arial" w:hAnsi="Arial" w:cs="Arial"/>
          <w:sz w:val="23"/>
          <w:szCs w:val="23"/>
          <w:lang w:val="ru-RU"/>
        </w:rPr>
        <w:t>г</w:t>
      </w:r>
      <w:r>
        <w:rPr>
          <w:rFonts w:ascii="Arial" w:hAnsi="Arial" w:cs="Arial"/>
          <w:sz w:val="23"/>
          <w:szCs w:val="23"/>
        </w:rPr>
        <w:t>i</w:t>
      </w:r>
      <w:r w:rsidRPr="00F64517">
        <w:rPr>
          <w:rFonts w:ascii="Arial" w:hAnsi="Arial" w:cs="Arial"/>
          <w:sz w:val="23"/>
          <w:szCs w:val="23"/>
          <w:lang w:val="ru-RU"/>
        </w:rPr>
        <w:t>не тең ет</w:t>
      </w:r>
      <w:r>
        <w:rPr>
          <w:rFonts w:ascii="Arial" w:hAnsi="Arial" w:cs="Arial"/>
          <w:sz w:val="23"/>
          <w:szCs w:val="23"/>
        </w:rPr>
        <w:t>i</w:t>
      </w:r>
      <w:r w:rsidRPr="00F64517">
        <w:rPr>
          <w:rFonts w:ascii="Arial" w:hAnsi="Arial" w:cs="Arial"/>
          <w:sz w:val="23"/>
          <w:szCs w:val="23"/>
          <w:lang w:val="ru-RU"/>
        </w:rPr>
        <w:t xml:space="preserve">п орнатып қойса болғаны. Аспан сферасында шырақтардың </w:t>
      </w:r>
      <w:r w:rsidRPr="00F64517">
        <w:rPr>
          <w:rFonts w:ascii="Arial" w:hAnsi="Arial" w:cs="Arial"/>
          <w:i/>
          <w:iCs/>
          <w:sz w:val="23"/>
          <w:szCs w:val="23"/>
          <w:lang w:val="ru-RU"/>
        </w:rPr>
        <w:t>тууы</w:t>
      </w:r>
      <w:r w:rsidRPr="00F64517">
        <w:rPr>
          <w:rFonts w:ascii="Arial" w:hAnsi="Arial" w:cs="Arial"/>
          <w:sz w:val="23"/>
          <w:szCs w:val="23"/>
          <w:lang w:val="ru-RU"/>
        </w:rPr>
        <w:t xml:space="preserve"> және </w:t>
      </w:r>
      <w:r w:rsidRPr="00F64517">
        <w:rPr>
          <w:rFonts w:ascii="Arial" w:hAnsi="Arial" w:cs="Arial"/>
          <w:i/>
          <w:iCs/>
          <w:sz w:val="23"/>
          <w:szCs w:val="23"/>
          <w:lang w:val="ru-RU"/>
        </w:rPr>
        <w:t>батуы,</w:t>
      </w:r>
      <w:r w:rsidRPr="00F64517">
        <w:rPr>
          <w:rFonts w:ascii="Arial" w:hAnsi="Arial" w:cs="Arial"/>
          <w:sz w:val="23"/>
          <w:szCs w:val="23"/>
          <w:lang w:val="ru-RU"/>
        </w:rPr>
        <w:t xml:space="preserve"> </w:t>
      </w:r>
      <w:r w:rsidRPr="00F64517">
        <w:rPr>
          <w:rFonts w:ascii="Arial" w:hAnsi="Arial" w:cs="Arial"/>
          <w:i/>
          <w:iCs/>
          <w:sz w:val="23"/>
          <w:szCs w:val="23"/>
          <w:lang w:val="ru-RU"/>
        </w:rPr>
        <w:t>кульминация</w:t>
      </w:r>
      <w:r w:rsidRPr="00F64517">
        <w:rPr>
          <w:rFonts w:ascii="Arial" w:hAnsi="Arial" w:cs="Arial"/>
          <w:sz w:val="23"/>
          <w:szCs w:val="23"/>
          <w:lang w:val="ru-RU"/>
        </w:rPr>
        <w:t xml:space="preserve"> сияқты құбылыстарды зерттеуге болады. Шырақтардың </w:t>
      </w:r>
      <w:r w:rsidRPr="00F64517">
        <w:rPr>
          <w:rFonts w:ascii="Arial" w:hAnsi="Arial" w:cs="Arial"/>
          <w:i/>
          <w:iCs/>
          <w:sz w:val="23"/>
          <w:szCs w:val="23"/>
          <w:lang w:val="ru-RU"/>
        </w:rPr>
        <w:t>тууы,</w:t>
      </w:r>
      <w:r w:rsidRPr="00F64517">
        <w:rPr>
          <w:rFonts w:ascii="Arial" w:hAnsi="Arial" w:cs="Arial"/>
          <w:sz w:val="23"/>
          <w:szCs w:val="23"/>
          <w:lang w:val="ru-RU"/>
        </w:rPr>
        <w:t xml:space="preserve"> </w:t>
      </w:r>
      <w:r w:rsidRPr="00F64517">
        <w:rPr>
          <w:rFonts w:ascii="Arial" w:hAnsi="Arial" w:cs="Arial"/>
          <w:i/>
          <w:iCs/>
          <w:sz w:val="23"/>
          <w:szCs w:val="23"/>
          <w:lang w:val="ru-RU"/>
        </w:rPr>
        <w:t xml:space="preserve">батуы </w:t>
      </w:r>
      <w:r w:rsidRPr="00F64517">
        <w:rPr>
          <w:rFonts w:ascii="Arial" w:hAnsi="Arial" w:cs="Arial"/>
          <w:sz w:val="23"/>
          <w:szCs w:val="23"/>
          <w:lang w:val="ru-RU"/>
        </w:rPr>
        <w:t>деп математикалық горизонтты қиып өту</w:t>
      </w:r>
      <w:r>
        <w:rPr>
          <w:rFonts w:ascii="Arial" w:hAnsi="Arial" w:cs="Arial"/>
          <w:sz w:val="23"/>
          <w:szCs w:val="23"/>
        </w:rPr>
        <w:t>i</w:t>
      </w:r>
      <w:r w:rsidRPr="00F64517">
        <w:rPr>
          <w:rFonts w:ascii="Arial" w:hAnsi="Arial" w:cs="Arial"/>
          <w:sz w:val="23"/>
          <w:szCs w:val="23"/>
          <w:lang w:val="ru-RU"/>
        </w:rPr>
        <w:t>н,</w:t>
      </w:r>
      <w:r w:rsidRPr="00F64517">
        <w:rPr>
          <w:rFonts w:ascii="Arial" w:hAnsi="Arial" w:cs="Arial"/>
          <w:i/>
          <w:iCs/>
          <w:sz w:val="23"/>
          <w:szCs w:val="23"/>
          <w:lang w:val="ru-RU"/>
        </w:rPr>
        <w:t xml:space="preserve"> </w:t>
      </w:r>
      <w:r w:rsidRPr="00F64517">
        <w:rPr>
          <w:rFonts w:ascii="Arial" w:hAnsi="Arial" w:cs="Arial"/>
          <w:sz w:val="23"/>
          <w:szCs w:val="23"/>
          <w:lang w:val="ru-RU"/>
        </w:rPr>
        <w:t>ал</w:t>
      </w:r>
      <w:r w:rsidRPr="00F64517">
        <w:rPr>
          <w:rFonts w:ascii="Arial" w:hAnsi="Arial" w:cs="Arial"/>
          <w:i/>
          <w:iCs/>
          <w:sz w:val="23"/>
          <w:szCs w:val="23"/>
          <w:lang w:val="ru-RU"/>
        </w:rPr>
        <w:t xml:space="preserve"> кульминациясы </w:t>
      </w:r>
      <w:r w:rsidRPr="00F64517">
        <w:rPr>
          <w:rFonts w:ascii="Arial" w:hAnsi="Arial" w:cs="Arial"/>
          <w:sz w:val="23"/>
          <w:szCs w:val="23"/>
          <w:lang w:val="ru-RU"/>
        </w:rPr>
        <w:t>деп аспан меридианын қиып өту құбылысын</w:t>
      </w:r>
      <w:r w:rsidRPr="00F64517">
        <w:rPr>
          <w:rFonts w:ascii="Arial" w:hAnsi="Arial" w:cs="Arial"/>
          <w:i/>
          <w:iCs/>
          <w:sz w:val="23"/>
          <w:szCs w:val="23"/>
          <w:lang w:val="ru-RU"/>
        </w:rPr>
        <w:t xml:space="preserve"> </w:t>
      </w:r>
      <w:r w:rsidRPr="00F64517">
        <w:rPr>
          <w:rFonts w:ascii="Arial" w:hAnsi="Arial" w:cs="Arial"/>
          <w:sz w:val="23"/>
          <w:szCs w:val="23"/>
          <w:lang w:val="ru-RU"/>
        </w:rPr>
        <w:t>айтамыз.</w:t>
      </w:r>
    </w:p>
    <w:p w:rsidR="003323E4" w:rsidRPr="00F64517"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4" w:lineRule="auto"/>
        <w:ind w:firstLine="397"/>
        <w:jc w:val="both"/>
        <w:rPr>
          <w:rFonts w:ascii="Times New Roman" w:hAnsi="Times New Roman"/>
          <w:sz w:val="24"/>
          <w:szCs w:val="24"/>
          <w:lang w:val="ru-RU"/>
        </w:rPr>
      </w:pPr>
      <w:r w:rsidRPr="00F64517">
        <w:rPr>
          <w:rFonts w:ascii="Arial" w:hAnsi="Arial" w:cs="Arial"/>
          <w:lang w:val="ru-RU"/>
        </w:rPr>
        <w:t>Шырақтардың координаталарын өлшеу үш</w:t>
      </w:r>
      <w:r>
        <w:rPr>
          <w:rFonts w:ascii="Arial" w:hAnsi="Arial" w:cs="Arial"/>
        </w:rPr>
        <w:t>i</w:t>
      </w:r>
      <w:r w:rsidRPr="00F64517">
        <w:rPr>
          <w:rFonts w:ascii="Arial" w:hAnsi="Arial" w:cs="Arial"/>
          <w:lang w:val="ru-RU"/>
        </w:rPr>
        <w:t>н аспан сферасында б</w:t>
      </w:r>
      <w:r>
        <w:rPr>
          <w:rFonts w:ascii="Arial" w:hAnsi="Arial" w:cs="Arial"/>
        </w:rPr>
        <w:t>i</w:t>
      </w:r>
      <w:r w:rsidRPr="00F64517">
        <w:rPr>
          <w:rFonts w:ascii="Arial" w:hAnsi="Arial" w:cs="Arial"/>
          <w:lang w:val="ru-RU"/>
        </w:rPr>
        <w:t>рнеше көмекш</w:t>
      </w:r>
      <w:r>
        <w:rPr>
          <w:rFonts w:ascii="Arial" w:hAnsi="Arial" w:cs="Arial"/>
        </w:rPr>
        <w:t>i</w:t>
      </w:r>
      <w:r w:rsidRPr="00F64517">
        <w:rPr>
          <w:rFonts w:ascii="Arial" w:hAnsi="Arial" w:cs="Arial"/>
          <w:lang w:val="ru-RU"/>
        </w:rPr>
        <w:t xml:space="preserve"> шеңберлер жүрг</w:t>
      </w:r>
      <w:r>
        <w:rPr>
          <w:rFonts w:ascii="Arial" w:hAnsi="Arial" w:cs="Arial"/>
        </w:rPr>
        <w:t>i</w:t>
      </w:r>
      <w:r w:rsidRPr="00F64517">
        <w:rPr>
          <w:rFonts w:ascii="Arial" w:hAnsi="Arial" w:cs="Arial"/>
          <w:lang w:val="ru-RU"/>
        </w:rPr>
        <w:t>з</w:t>
      </w:r>
      <w:r>
        <w:rPr>
          <w:rFonts w:ascii="Arial" w:hAnsi="Arial" w:cs="Arial"/>
        </w:rPr>
        <w:t>i</w:t>
      </w:r>
      <w:r w:rsidRPr="00F64517">
        <w:rPr>
          <w:rFonts w:ascii="Arial" w:hAnsi="Arial" w:cs="Arial"/>
          <w:lang w:val="ru-RU"/>
        </w:rPr>
        <w:t>лед</w:t>
      </w:r>
      <w:r>
        <w:rPr>
          <w:rFonts w:ascii="Arial" w:hAnsi="Arial" w:cs="Arial"/>
        </w:rPr>
        <w:t>i</w:t>
      </w:r>
      <w:r w:rsidRPr="00F64517">
        <w:rPr>
          <w:rFonts w:ascii="Arial" w:hAnsi="Arial" w:cs="Arial"/>
          <w:lang w:val="ru-RU"/>
        </w:rPr>
        <w:t>. Горизонттық координаталар жүйес</w:t>
      </w:r>
      <w:r>
        <w:rPr>
          <w:rFonts w:ascii="Arial" w:hAnsi="Arial" w:cs="Arial"/>
        </w:rPr>
        <w:t>i</w:t>
      </w:r>
      <w:r w:rsidRPr="00F64517">
        <w:rPr>
          <w:rFonts w:ascii="Arial" w:hAnsi="Arial" w:cs="Arial"/>
          <w:lang w:val="ru-RU"/>
        </w:rPr>
        <w:t xml:space="preserve">нде </w:t>
      </w:r>
      <w:r w:rsidRPr="00F64517">
        <w:rPr>
          <w:rFonts w:ascii="Arial" w:hAnsi="Arial" w:cs="Arial"/>
          <w:i/>
          <w:iCs/>
          <w:lang w:val="ru-RU"/>
        </w:rPr>
        <w:t>би</w:t>
      </w:r>
      <w:r>
        <w:rPr>
          <w:rFonts w:ascii="Arial" w:hAnsi="Arial" w:cs="Arial"/>
          <w:i/>
          <w:iCs/>
        </w:rPr>
        <w:t>i</w:t>
      </w:r>
      <w:r w:rsidRPr="00F64517">
        <w:rPr>
          <w:rFonts w:ascii="Arial" w:hAnsi="Arial" w:cs="Arial"/>
          <w:i/>
          <w:iCs/>
          <w:lang w:val="ru-RU"/>
        </w:rPr>
        <w:t>кт</w:t>
      </w:r>
      <w:r>
        <w:rPr>
          <w:rFonts w:ascii="Arial" w:hAnsi="Arial" w:cs="Arial"/>
          <w:i/>
          <w:iCs/>
        </w:rPr>
        <w:t>i</w:t>
      </w:r>
      <w:r w:rsidRPr="00F64517">
        <w:rPr>
          <w:rFonts w:ascii="Arial" w:hAnsi="Arial" w:cs="Arial"/>
          <w:i/>
          <w:iCs/>
          <w:lang w:val="ru-RU"/>
        </w:rPr>
        <w:t>к шеңбер</w:t>
      </w:r>
      <w:r>
        <w:rPr>
          <w:rFonts w:ascii="Arial" w:hAnsi="Arial" w:cs="Arial"/>
          <w:i/>
          <w:iCs/>
        </w:rPr>
        <w:t>i</w:t>
      </w:r>
      <w:r w:rsidRPr="00F64517">
        <w:rPr>
          <w:rFonts w:ascii="Arial" w:hAnsi="Arial" w:cs="Arial"/>
          <w:lang w:val="ru-RU"/>
        </w:rPr>
        <w:t>, экваторлық координаталар жүйес</w:t>
      </w:r>
      <w:r>
        <w:rPr>
          <w:rFonts w:ascii="Arial" w:hAnsi="Arial" w:cs="Arial"/>
        </w:rPr>
        <w:t>i</w:t>
      </w:r>
      <w:r w:rsidRPr="00F64517">
        <w:rPr>
          <w:rFonts w:ascii="Arial" w:hAnsi="Arial" w:cs="Arial"/>
          <w:lang w:val="ru-RU"/>
        </w:rPr>
        <w:t xml:space="preserve">нде – </w:t>
      </w:r>
      <w:r w:rsidRPr="00F64517">
        <w:rPr>
          <w:rFonts w:ascii="Arial" w:hAnsi="Arial" w:cs="Arial"/>
          <w:i/>
          <w:iCs/>
          <w:lang w:val="ru-RU"/>
        </w:rPr>
        <w:t>сағаттық шеңбер</w:t>
      </w:r>
      <w:r w:rsidRPr="00F64517">
        <w:rPr>
          <w:rFonts w:ascii="Arial" w:hAnsi="Arial" w:cs="Arial"/>
          <w:lang w:val="ru-RU"/>
        </w:rPr>
        <w:t>, эклиптикалық координаталар жүйес</w:t>
      </w:r>
      <w:r>
        <w:rPr>
          <w:rFonts w:ascii="Arial" w:hAnsi="Arial" w:cs="Arial"/>
        </w:rPr>
        <w:t>i</w:t>
      </w:r>
      <w:r w:rsidRPr="00F64517">
        <w:rPr>
          <w:rFonts w:ascii="Arial" w:hAnsi="Arial" w:cs="Arial"/>
          <w:lang w:val="ru-RU"/>
        </w:rPr>
        <w:t xml:space="preserve">нде – </w:t>
      </w:r>
      <w:r w:rsidRPr="00F64517">
        <w:rPr>
          <w:rFonts w:ascii="Arial" w:hAnsi="Arial" w:cs="Arial"/>
          <w:i/>
          <w:iCs/>
          <w:lang w:val="ru-RU"/>
        </w:rPr>
        <w:t>енд</w:t>
      </w:r>
      <w:r>
        <w:rPr>
          <w:rFonts w:ascii="Arial" w:hAnsi="Arial" w:cs="Arial"/>
          <w:i/>
          <w:iCs/>
        </w:rPr>
        <w:t>i</w:t>
      </w:r>
      <w:r w:rsidRPr="00F64517">
        <w:rPr>
          <w:rFonts w:ascii="Arial" w:hAnsi="Arial" w:cs="Arial"/>
          <w:i/>
          <w:iCs/>
          <w:lang w:val="ru-RU"/>
        </w:rPr>
        <w:t>к шеңбер</w:t>
      </w:r>
      <w:r>
        <w:rPr>
          <w:rFonts w:ascii="Arial" w:hAnsi="Arial" w:cs="Arial"/>
          <w:i/>
          <w:iCs/>
        </w:rPr>
        <w:t>i</w:t>
      </w:r>
    </w:p>
    <w:p w:rsidR="003323E4" w:rsidRPr="00F64517"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7" w:lineRule="auto"/>
        <w:jc w:val="both"/>
        <w:rPr>
          <w:rFonts w:ascii="Times New Roman" w:hAnsi="Times New Roman"/>
          <w:sz w:val="24"/>
          <w:szCs w:val="24"/>
          <w:lang w:val="ru-RU"/>
        </w:rPr>
      </w:pPr>
      <w:r w:rsidRPr="00F64517">
        <w:rPr>
          <w:rFonts w:ascii="Arial" w:hAnsi="Arial" w:cs="Arial"/>
          <w:lang w:val="ru-RU"/>
        </w:rPr>
        <w:t xml:space="preserve">қолданылады. </w:t>
      </w:r>
      <w:r w:rsidRPr="00F64517">
        <w:rPr>
          <w:rFonts w:ascii="Arial" w:hAnsi="Arial" w:cs="Arial"/>
          <w:i/>
          <w:iCs/>
          <w:lang w:val="ru-RU"/>
        </w:rPr>
        <w:t>Би</w:t>
      </w:r>
      <w:r>
        <w:rPr>
          <w:rFonts w:ascii="Arial" w:hAnsi="Arial" w:cs="Arial"/>
          <w:i/>
          <w:iCs/>
        </w:rPr>
        <w:t>i</w:t>
      </w:r>
      <w:r w:rsidRPr="00F64517">
        <w:rPr>
          <w:rFonts w:ascii="Arial" w:hAnsi="Arial" w:cs="Arial"/>
          <w:i/>
          <w:iCs/>
          <w:lang w:val="ru-RU"/>
        </w:rPr>
        <w:t>кт</w:t>
      </w:r>
      <w:r>
        <w:rPr>
          <w:rFonts w:ascii="Arial" w:hAnsi="Arial" w:cs="Arial"/>
          <w:i/>
          <w:iCs/>
        </w:rPr>
        <w:t>i</w:t>
      </w:r>
      <w:r w:rsidRPr="00F64517">
        <w:rPr>
          <w:rFonts w:ascii="Arial" w:hAnsi="Arial" w:cs="Arial"/>
          <w:i/>
          <w:iCs/>
          <w:lang w:val="ru-RU"/>
        </w:rPr>
        <w:t>к шеңбер</w:t>
      </w:r>
      <w:r>
        <w:rPr>
          <w:rFonts w:ascii="Arial" w:hAnsi="Arial" w:cs="Arial"/>
          <w:i/>
          <w:iCs/>
        </w:rPr>
        <w:t>i</w:t>
      </w:r>
      <w:r w:rsidRPr="00F64517">
        <w:rPr>
          <w:rFonts w:ascii="Arial" w:hAnsi="Arial" w:cs="Arial"/>
          <w:lang w:val="ru-RU"/>
        </w:rPr>
        <w:t xml:space="preserve"> (немесе </w:t>
      </w:r>
      <w:r w:rsidRPr="00F64517">
        <w:rPr>
          <w:rFonts w:ascii="Arial" w:hAnsi="Arial" w:cs="Arial"/>
          <w:i/>
          <w:iCs/>
          <w:lang w:val="ru-RU"/>
        </w:rPr>
        <w:t>вертикаль</w:t>
      </w:r>
      <w:r w:rsidRPr="00F64517">
        <w:rPr>
          <w:rFonts w:ascii="Arial" w:hAnsi="Arial" w:cs="Arial"/>
          <w:lang w:val="ru-RU"/>
        </w:rPr>
        <w:t xml:space="preserve"> [27,28], </w:t>
      </w:r>
      <w:r w:rsidRPr="00F64517">
        <w:rPr>
          <w:rFonts w:ascii="Arial" w:hAnsi="Arial" w:cs="Arial"/>
          <w:i/>
          <w:iCs/>
          <w:lang w:val="ru-RU"/>
        </w:rPr>
        <w:t>т</w:t>
      </w:r>
      <w:r>
        <w:rPr>
          <w:rFonts w:ascii="Arial" w:hAnsi="Arial" w:cs="Arial"/>
          <w:i/>
          <w:iCs/>
        </w:rPr>
        <w:t>i</w:t>
      </w:r>
      <w:r w:rsidRPr="00F64517">
        <w:rPr>
          <w:rFonts w:ascii="Arial" w:hAnsi="Arial" w:cs="Arial"/>
          <w:i/>
          <w:iCs/>
          <w:lang w:val="ru-RU"/>
        </w:rPr>
        <w:t>кт</w:t>
      </w:r>
      <w:r>
        <w:rPr>
          <w:rFonts w:ascii="Arial" w:hAnsi="Arial" w:cs="Arial"/>
          <w:i/>
          <w:iCs/>
        </w:rPr>
        <w:t>i</w:t>
      </w:r>
      <w:r w:rsidRPr="00F64517">
        <w:rPr>
          <w:rFonts w:ascii="Arial" w:hAnsi="Arial" w:cs="Arial"/>
          <w:i/>
          <w:iCs/>
          <w:lang w:val="ru-RU"/>
        </w:rPr>
        <w:t xml:space="preserve">к </w:t>
      </w:r>
      <w:r w:rsidRPr="00F64517">
        <w:rPr>
          <w:rFonts w:ascii="Arial" w:hAnsi="Arial" w:cs="Arial"/>
          <w:lang w:val="ru-RU"/>
        </w:rPr>
        <w:t>[30])</w:t>
      </w:r>
      <w:r w:rsidRPr="00F64517">
        <w:rPr>
          <w:rFonts w:ascii="Arial" w:hAnsi="Arial" w:cs="Arial"/>
          <w:i/>
          <w:iCs/>
          <w:lang w:val="ru-RU"/>
        </w:rPr>
        <w:t xml:space="preserve"> </w:t>
      </w:r>
      <w:r w:rsidRPr="00F64517">
        <w:rPr>
          <w:rFonts w:ascii="Arial" w:hAnsi="Arial" w:cs="Arial"/>
          <w:lang w:val="ru-RU"/>
        </w:rPr>
        <w:t>деп</w:t>
      </w:r>
      <w:r w:rsidRPr="00F64517">
        <w:rPr>
          <w:rFonts w:ascii="Arial" w:hAnsi="Arial" w:cs="Arial"/>
          <w:i/>
          <w:iCs/>
          <w:lang w:val="ru-RU"/>
        </w:rPr>
        <w:t xml:space="preserve"> зенит, шырақ </w:t>
      </w:r>
      <w:r w:rsidRPr="00F64517">
        <w:rPr>
          <w:rFonts w:ascii="Arial" w:hAnsi="Arial" w:cs="Arial"/>
          <w:lang w:val="ru-RU"/>
        </w:rPr>
        <w:t>және</w:t>
      </w:r>
      <w:r w:rsidRPr="00F64517">
        <w:rPr>
          <w:rFonts w:ascii="Arial" w:hAnsi="Arial" w:cs="Arial"/>
          <w:i/>
          <w:iCs/>
          <w:lang w:val="ru-RU"/>
        </w:rPr>
        <w:t xml:space="preserve"> надир </w:t>
      </w:r>
      <w:r w:rsidRPr="00F64517">
        <w:rPr>
          <w:rFonts w:ascii="Arial" w:hAnsi="Arial" w:cs="Arial"/>
          <w:lang w:val="ru-RU"/>
        </w:rPr>
        <w:t>нүктелер</w:t>
      </w:r>
      <w:r>
        <w:rPr>
          <w:rFonts w:ascii="Arial" w:hAnsi="Arial" w:cs="Arial"/>
        </w:rPr>
        <w:t>i</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Arial" w:hAnsi="Arial" w:cs="Arial"/>
          <w:lang w:val="ru-RU"/>
        </w:rPr>
        <w:t>арқылы өтет</w:t>
      </w:r>
      <w:r>
        <w:rPr>
          <w:rFonts w:ascii="Arial" w:hAnsi="Arial" w:cs="Arial"/>
        </w:rPr>
        <w:t>i</w:t>
      </w:r>
      <w:r w:rsidRPr="00F64517">
        <w:rPr>
          <w:rFonts w:ascii="Arial" w:hAnsi="Arial" w:cs="Arial"/>
          <w:lang w:val="ru-RU"/>
        </w:rPr>
        <w:t>н аспан сферасының үлкен жарты шеңбер</w:t>
      </w:r>
      <w:r>
        <w:rPr>
          <w:rFonts w:ascii="Arial" w:hAnsi="Arial" w:cs="Arial"/>
        </w:rPr>
        <w:t>i</w:t>
      </w:r>
      <w:r w:rsidRPr="00F64517">
        <w:rPr>
          <w:rFonts w:ascii="Arial" w:hAnsi="Arial" w:cs="Arial"/>
          <w:lang w:val="ru-RU"/>
        </w:rPr>
        <w:t>н</w:t>
      </w:r>
    </w:p>
    <w:p w:rsidR="003323E4" w:rsidRPr="00F64517" w:rsidRDefault="003323E4">
      <w:pPr>
        <w:widowControl w:val="0"/>
        <w:autoSpaceDE w:val="0"/>
        <w:autoSpaceDN w:val="0"/>
        <w:adjustRightInd w:val="0"/>
        <w:spacing w:after="0" w:line="23"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Arial" w:hAnsi="Arial" w:cs="Arial"/>
          <w:sz w:val="23"/>
          <w:szCs w:val="23"/>
          <w:lang w:val="ru-RU"/>
        </w:rPr>
        <w:t xml:space="preserve">айтады. </w:t>
      </w:r>
      <w:r w:rsidRPr="00F64517">
        <w:rPr>
          <w:rFonts w:ascii="Arial" w:hAnsi="Arial" w:cs="Arial"/>
          <w:i/>
          <w:iCs/>
          <w:sz w:val="23"/>
          <w:szCs w:val="23"/>
          <w:lang w:val="ru-RU"/>
        </w:rPr>
        <w:t>Сағаттық шеңбер</w:t>
      </w:r>
      <w:r>
        <w:rPr>
          <w:rFonts w:ascii="Arial" w:hAnsi="Arial" w:cs="Arial"/>
          <w:i/>
          <w:iCs/>
          <w:sz w:val="23"/>
          <w:szCs w:val="23"/>
        </w:rPr>
        <w:t>i</w:t>
      </w:r>
      <w:r w:rsidRPr="00F64517">
        <w:rPr>
          <w:rFonts w:ascii="Arial" w:hAnsi="Arial" w:cs="Arial"/>
          <w:sz w:val="23"/>
          <w:szCs w:val="23"/>
          <w:lang w:val="ru-RU"/>
        </w:rPr>
        <w:t xml:space="preserve"> (немесе </w:t>
      </w:r>
      <w:r w:rsidRPr="00F64517">
        <w:rPr>
          <w:rFonts w:ascii="Arial" w:hAnsi="Arial" w:cs="Arial"/>
          <w:i/>
          <w:iCs/>
          <w:sz w:val="23"/>
          <w:szCs w:val="23"/>
          <w:lang w:val="ru-RU"/>
        </w:rPr>
        <w:t>ауысу шеңбер</w:t>
      </w:r>
      <w:r>
        <w:rPr>
          <w:rFonts w:ascii="Arial" w:hAnsi="Arial" w:cs="Arial"/>
          <w:i/>
          <w:iCs/>
          <w:sz w:val="23"/>
          <w:szCs w:val="23"/>
        </w:rPr>
        <w:t>i</w:t>
      </w:r>
      <w:r w:rsidRPr="00F64517">
        <w:rPr>
          <w:rFonts w:ascii="Arial" w:hAnsi="Arial" w:cs="Arial"/>
          <w:sz w:val="23"/>
          <w:szCs w:val="23"/>
          <w:lang w:val="ru-RU"/>
        </w:rPr>
        <w:t xml:space="preserve"> [6],</w:t>
      </w:r>
    </w:p>
    <w:p w:rsidR="003323E4" w:rsidRPr="00F64517" w:rsidRDefault="003323E4">
      <w:pPr>
        <w:widowControl w:val="0"/>
        <w:autoSpaceDE w:val="0"/>
        <w:autoSpaceDN w:val="0"/>
        <w:adjustRightInd w:val="0"/>
        <w:spacing w:after="0" w:line="16"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75" w:lineRule="auto"/>
        <w:jc w:val="both"/>
        <w:rPr>
          <w:rFonts w:ascii="Times New Roman" w:hAnsi="Times New Roman"/>
          <w:sz w:val="24"/>
          <w:szCs w:val="24"/>
          <w:lang w:val="ru-RU"/>
        </w:rPr>
      </w:pPr>
      <w:r w:rsidRPr="00F64517">
        <w:rPr>
          <w:rFonts w:ascii="Arial" w:hAnsi="Arial" w:cs="Arial"/>
          <w:i/>
          <w:iCs/>
          <w:lang w:val="ru-RU"/>
        </w:rPr>
        <w:t>ең</w:t>
      </w:r>
      <w:r>
        <w:rPr>
          <w:rFonts w:ascii="Arial" w:hAnsi="Arial" w:cs="Arial"/>
          <w:i/>
          <w:iCs/>
        </w:rPr>
        <w:t>i</w:t>
      </w:r>
      <w:r w:rsidRPr="00F64517">
        <w:rPr>
          <w:rFonts w:ascii="Arial" w:hAnsi="Arial" w:cs="Arial"/>
          <w:i/>
          <w:iCs/>
          <w:lang w:val="ru-RU"/>
        </w:rPr>
        <w:t>ст</w:t>
      </w:r>
      <w:r>
        <w:rPr>
          <w:rFonts w:ascii="Arial" w:hAnsi="Arial" w:cs="Arial"/>
          <w:i/>
          <w:iCs/>
        </w:rPr>
        <w:t>i</w:t>
      </w:r>
      <w:r w:rsidRPr="00F64517">
        <w:rPr>
          <w:rFonts w:ascii="Arial" w:hAnsi="Arial" w:cs="Arial"/>
          <w:i/>
          <w:iCs/>
          <w:lang w:val="ru-RU"/>
        </w:rPr>
        <w:t>к дөңгелег</w:t>
      </w:r>
      <w:r>
        <w:rPr>
          <w:rFonts w:ascii="Arial" w:hAnsi="Arial" w:cs="Arial"/>
          <w:i/>
          <w:iCs/>
        </w:rPr>
        <w:t>i</w:t>
      </w:r>
      <w:r w:rsidRPr="00F64517">
        <w:rPr>
          <w:rFonts w:ascii="Arial" w:hAnsi="Arial" w:cs="Arial"/>
          <w:i/>
          <w:iCs/>
          <w:lang w:val="ru-RU"/>
        </w:rPr>
        <w:t xml:space="preserve"> </w:t>
      </w:r>
      <w:r w:rsidRPr="00F64517">
        <w:rPr>
          <w:rFonts w:ascii="Arial" w:hAnsi="Arial" w:cs="Arial"/>
          <w:lang w:val="ru-RU"/>
        </w:rPr>
        <w:t>[27,28])</w:t>
      </w:r>
      <w:r w:rsidRPr="00F64517">
        <w:rPr>
          <w:rFonts w:ascii="Arial" w:hAnsi="Arial" w:cs="Arial"/>
          <w:i/>
          <w:iCs/>
          <w:lang w:val="ru-RU"/>
        </w:rPr>
        <w:t xml:space="preserve"> </w:t>
      </w:r>
      <w:r w:rsidRPr="00F64517">
        <w:rPr>
          <w:rFonts w:ascii="Arial" w:hAnsi="Arial" w:cs="Arial"/>
          <w:lang w:val="ru-RU"/>
        </w:rPr>
        <w:t>деп солтүст</w:t>
      </w:r>
      <w:r>
        <w:rPr>
          <w:rFonts w:ascii="Arial" w:hAnsi="Arial" w:cs="Arial"/>
        </w:rPr>
        <w:t>i</w:t>
      </w:r>
      <w:r w:rsidRPr="00F64517">
        <w:rPr>
          <w:rFonts w:ascii="Arial" w:hAnsi="Arial" w:cs="Arial"/>
          <w:lang w:val="ru-RU"/>
        </w:rPr>
        <w:t>к және оңтүст</w:t>
      </w:r>
      <w:r>
        <w:rPr>
          <w:rFonts w:ascii="Arial" w:hAnsi="Arial" w:cs="Arial"/>
        </w:rPr>
        <w:t>i</w:t>
      </w:r>
      <w:r w:rsidRPr="00F64517">
        <w:rPr>
          <w:rFonts w:ascii="Arial" w:hAnsi="Arial" w:cs="Arial"/>
          <w:lang w:val="ru-RU"/>
        </w:rPr>
        <w:t>к дүние</w:t>
      </w:r>
      <w:r w:rsidRPr="00F64517">
        <w:rPr>
          <w:rFonts w:ascii="Arial" w:hAnsi="Arial" w:cs="Arial"/>
          <w:i/>
          <w:iCs/>
          <w:lang w:val="ru-RU"/>
        </w:rPr>
        <w:t xml:space="preserve"> </w:t>
      </w:r>
      <w:r w:rsidRPr="00F64517">
        <w:rPr>
          <w:rFonts w:ascii="Arial" w:hAnsi="Arial" w:cs="Arial"/>
          <w:lang w:val="ru-RU"/>
        </w:rPr>
        <w:t>полюстер</w:t>
      </w:r>
      <w:r>
        <w:rPr>
          <w:rFonts w:ascii="Arial" w:hAnsi="Arial" w:cs="Arial"/>
        </w:rPr>
        <w:t>i</w:t>
      </w:r>
      <w:r w:rsidRPr="00F64517">
        <w:rPr>
          <w:rFonts w:ascii="Arial" w:hAnsi="Arial" w:cs="Arial"/>
          <w:lang w:val="ru-RU"/>
        </w:rPr>
        <w:t>н қосатын және шырақ арқылы өтет</w:t>
      </w:r>
      <w:r>
        <w:rPr>
          <w:rFonts w:ascii="Arial" w:hAnsi="Arial" w:cs="Arial"/>
        </w:rPr>
        <w:t>i</w:t>
      </w:r>
      <w:r w:rsidRPr="00F64517">
        <w:rPr>
          <w:rFonts w:ascii="Arial" w:hAnsi="Arial" w:cs="Arial"/>
          <w:lang w:val="ru-RU"/>
        </w:rPr>
        <w:t>н аспан сферасының үлкен жарты шеңбер</w:t>
      </w:r>
      <w:r>
        <w:rPr>
          <w:rFonts w:ascii="Arial" w:hAnsi="Arial" w:cs="Arial"/>
        </w:rPr>
        <w:t>i</w:t>
      </w:r>
      <w:r w:rsidRPr="00F64517">
        <w:rPr>
          <w:rFonts w:ascii="Arial" w:hAnsi="Arial" w:cs="Arial"/>
          <w:lang w:val="ru-RU"/>
        </w:rPr>
        <w:t xml:space="preserve">н айтады. </w:t>
      </w:r>
      <w:r w:rsidRPr="00F64517">
        <w:rPr>
          <w:rFonts w:ascii="Arial" w:hAnsi="Arial" w:cs="Arial"/>
          <w:i/>
          <w:iCs/>
          <w:lang w:val="ru-RU"/>
        </w:rPr>
        <w:t>Енд</w:t>
      </w:r>
      <w:r>
        <w:rPr>
          <w:rFonts w:ascii="Arial" w:hAnsi="Arial" w:cs="Arial"/>
          <w:i/>
          <w:iCs/>
        </w:rPr>
        <w:t>i</w:t>
      </w:r>
      <w:r w:rsidRPr="00F64517">
        <w:rPr>
          <w:rFonts w:ascii="Arial" w:hAnsi="Arial" w:cs="Arial"/>
          <w:i/>
          <w:iCs/>
          <w:lang w:val="ru-RU"/>
        </w:rPr>
        <w:t>к шеңбер</w:t>
      </w:r>
      <w:r>
        <w:rPr>
          <w:rFonts w:ascii="Arial" w:hAnsi="Arial" w:cs="Arial"/>
          <w:i/>
          <w:iCs/>
        </w:rPr>
        <w:t>i</w:t>
      </w:r>
      <w:r w:rsidRPr="00F64517">
        <w:rPr>
          <w:rFonts w:ascii="Arial" w:hAnsi="Arial" w:cs="Arial"/>
          <w:lang w:val="ru-RU"/>
        </w:rPr>
        <w:t xml:space="preserve"> деп эклиптика полюстер</w:t>
      </w:r>
      <w:r>
        <w:rPr>
          <w:rFonts w:ascii="Arial" w:hAnsi="Arial" w:cs="Arial"/>
        </w:rPr>
        <w:t>i</w:t>
      </w:r>
      <w:r w:rsidRPr="00F64517">
        <w:rPr>
          <w:rFonts w:ascii="Arial" w:hAnsi="Arial" w:cs="Arial"/>
          <w:lang w:val="ru-RU"/>
        </w:rPr>
        <w:t xml:space="preserve"> және шырақ арқылы өтет</w:t>
      </w:r>
      <w:r>
        <w:rPr>
          <w:rFonts w:ascii="Arial" w:hAnsi="Arial" w:cs="Arial"/>
        </w:rPr>
        <w:t>i</w:t>
      </w:r>
      <w:r w:rsidRPr="00F64517">
        <w:rPr>
          <w:rFonts w:ascii="Arial" w:hAnsi="Arial" w:cs="Arial"/>
          <w:lang w:val="ru-RU"/>
        </w:rPr>
        <w:t>н аспан сферасының үлкен жарты шеңбер</w:t>
      </w:r>
      <w:r>
        <w:rPr>
          <w:rFonts w:ascii="Arial" w:hAnsi="Arial" w:cs="Arial"/>
        </w:rPr>
        <w:t>i</w:t>
      </w:r>
      <w:r w:rsidRPr="00F64517">
        <w:rPr>
          <w:rFonts w:ascii="Arial" w:hAnsi="Arial" w:cs="Arial"/>
          <w:lang w:val="ru-RU"/>
        </w:rPr>
        <w:t xml:space="preserve">н айтады. </w:t>
      </w:r>
      <w:r w:rsidRPr="00F64517">
        <w:rPr>
          <w:rFonts w:ascii="Arial" w:hAnsi="Arial" w:cs="Arial"/>
          <w:i/>
          <w:iCs/>
          <w:lang w:val="ru-RU"/>
        </w:rPr>
        <w:t>Эклиптика</w:t>
      </w:r>
      <w:r w:rsidRPr="00F64517">
        <w:rPr>
          <w:rFonts w:ascii="Arial" w:hAnsi="Arial" w:cs="Arial"/>
          <w:lang w:val="ru-RU"/>
        </w:rPr>
        <w:t xml:space="preserve"> </w:t>
      </w:r>
      <w:r w:rsidRPr="00F64517">
        <w:rPr>
          <w:rFonts w:ascii="Arial" w:hAnsi="Arial" w:cs="Arial"/>
          <w:i/>
          <w:iCs/>
          <w:lang w:val="ru-RU"/>
        </w:rPr>
        <w:t>полюс</w:t>
      </w:r>
      <w:r>
        <w:rPr>
          <w:rFonts w:ascii="Arial" w:hAnsi="Arial" w:cs="Arial"/>
          <w:i/>
          <w:iCs/>
        </w:rPr>
        <w:t>i</w:t>
      </w:r>
      <w:r w:rsidRPr="00F64517">
        <w:rPr>
          <w:rFonts w:ascii="Arial" w:hAnsi="Arial" w:cs="Arial"/>
          <w:i/>
          <w:iCs/>
          <w:lang w:val="ru-RU"/>
        </w:rPr>
        <w:t xml:space="preserve"> </w:t>
      </w:r>
      <w:r w:rsidRPr="00F64517">
        <w:rPr>
          <w:rFonts w:ascii="Arial" w:hAnsi="Arial" w:cs="Arial"/>
          <w:lang w:val="ru-RU"/>
        </w:rPr>
        <w:t>деп аспан сферасындағы эклиптика нүктелер</w:t>
      </w:r>
      <w:r>
        <w:rPr>
          <w:rFonts w:ascii="Arial" w:hAnsi="Arial" w:cs="Arial"/>
        </w:rPr>
        <w:t>i</w:t>
      </w:r>
      <w:r w:rsidRPr="00F64517">
        <w:rPr>
          <w:rFonts w:ascii="Arial" w:hAnsi="Arial" w:cs="Arial"/>
          <w:lang w:val="ru-RU"/>
        </w:rPr>
        <w:t>нен</w:t>
      </w:r>
      <w:r w:rsidRPr="00F64517">
        <w:rPr>
          <w:rFonts w:ascii="Arial" w:hAnsi="Arial" w:cs="Arial"/>
          <w:i/>
          <w:iCs/>
          <w:lang w:val="ru-RU"/>
        </w:rPr>
        <w:t xml:space="preserve"> </w:t>
      </w:r>
      <w:r w:rsidRPr="00F64517">
        <w:rPr>
          <w:rFonts w:ascii="Arial" w:hAnsi="Arial" w:cs="Arial"/>
          <w:lang w:val="ru-RU"/>
        </w:rPr>
        <w:t>б</w:t>
      </w:r>
      <w:r>
        <w:rPr>
          <w:rFonts w:ascii="Arial" w:hAnsi="Arial" w:cs="Arial"/>
        </w:rPr>
        <w:t>i</w:t>
      </w:r>
      <w:r w:rsidRPr="00F64517">
        <w:rPr>
          <w:rFonts w:ascii="Arial" w:hAnsi="Arial" w:cs="Arial"/>
          <w:lang w:val="ru-RU"/>
        </w:rPr>
        <w:t>рдей қашықтықта орналасқан нүктен</w:t>
      </w:r>
      <w:r>
        <w:rPr>
          <w:rFonts w:ascii="Arial" w:hAnsi="Arial" w:cs="Arial"/>
        </w:rPr>
        <w:t>i</w:t>
      </w:r>
      <w:r w:rsidRPr="00F64517">
        <w:rPr>
          <w:rFonts w:ascii="Arial" w:hAnsi="Arial" w:cs="Arial"/>
          <w:lang w:val="ru-RU"/>
        </w:rPr>
        <w:t xml:space="preserve"> айтады.</w:t>
      </w:r>
    </w:p>
    <w:p w:rsidR="003323E4" w:rsidRPr="00F64517" w:rsidRDefault="003323E4">
      <w:pPr>
        <w:widowControl w:val="0"/>
        <w:autoSpaceDE w:val="0"/>
        <w:autoSpaceDN w:val="0"/>
        <w:adjustRightInd w:val="0"/>
        <w:spacing w:after="0" w:line="209"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2540"/>
        <w:rPr>
          <w:rFonts w:ascii="Times New Roman" w:hAnsi="Times New Roman"/>
          <w:sz w:val="24"/>
          <w:szCs w:val="24"/>
          <w:lang w:val="ru-RU"/>
        </w:rPr>
      </w:pPr>
      <w:r w:rsidRPr="00F64517">
        <w:rPr>
          <w:rFonts w:ascii="Arial" w:hAnsi="Arial" w:cs="Arial"/>
          <w:b/>
          <w:bCs/>
          <w:i/>
          <w:iCs/>
          <w:sz w:val="24"/>
          <w:szCs w:val="24"/>
          <w:lang w:val="ru-RU"/>
        </w:rPr>
        <w:t>Жаттығу</w:t>
      </w:r>
    </w:p>
    <w:p w:rsidR="003323E4" w:rsidRPr="00F64517" w:rsidRDefault="003323E4">
      <w:pPr>
        <w:widowControl w:val="0"/>
        <w:autoSpaceDE w:val="0"/>
        <w:autoSpaceDN w:val="0"/>
        <w:adjustRightInd w:val="0"/>
        <w:spacing w:after="0" w:line="290"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43" w:lineRule="auto"/>
        <w:ind w:firstLine="397"/>
        <w:jc w:val="both"/>
        <w:rPr>
          <w:rFonts w:ascii="Times New Roman" w:hAnsi="Times New Roman"/>
          <w:sz w:val="24"/>
          <w:szCs w:val="24"/>
          <w:lang w:val="ru-RU"/>
        </w:rPr>
      </w:pPr>
      <w:r w:rsidRPr="00F64517">
        <w:rPr>
          <w:rFonts w:ascii="Arial" w:hAnsi="Arial" w:cs="Arial"/>
          <w:sz w:val="24"/>
          <w:szCs w:val="24"/>
          <w:lang w:val="ru-RU"/>
        </w:rPr>
        <w:t>Б</w:t>
      </w:r>
      <w:r>
        <w:rPr>
          <w:rFonts w:ascii="Arial" w:hAnsi="Arial" w:cs="Arial"/>
          <w:sz w:val="24"/>
          <w:szCs w:val="24"/>
        </w:rPr>
        <w:t>i</w:t>
      </w:r>
      <w:r w:rsidRPr="00F64517">
        <w:rPr>
          <w:rFonts w:ascii="Arial" w:hAnsi="Arial" w:cs="Arial"/>
          <w:sz w:val="24"/>
          <w:szCs w:val="24"/>
          <w:lang w:val="ru-RU"/>
        </w:rPr>
        <w:t>л</w:t>
      </w:r>
      <w:r>
        <w:rPr>
          <w:rFonts w:ascii="Arial" w:hAnsi="Arial" w:cs="Arial"/>
          <w:sz w:val="24"/>
          <w:szCs w:val="24"/>
        </w:rPr>
        <w:t>i</w:t>
      </w:r>
      <w:r w:rsidRPr="00F64517">
        <w:rPr>
          <w:rFonts w:ascii="Arial" w:hAnsi="Arial" w:cs="Arial"/>
          <w:sz w:val="24"/>
          <w:szCs w:val="24"/>
          <w:lang w:val="ru-RU"/>
        </w:rPr>
        <w:t>м</w:t>
      </w:r>
      <w:r>
        <w:rPr>
          <w:rFonts w:ascii="Arial" w:hAnsi="Arial" w:cs="Arial"/>
          <w:sz w:val="24"/>
          <w:szCs w:val="24"/>
        </w:rPr>
        <w:t>i</w:t>
      </w:r>
      <w:r w:rsidRPr="00F64517">
        <w:rPr>
          <w:rFonts w:ascii="Arial" w:hAnsi="Arial" w:cs="Arial"/>
          <w:sz w:val="24"/>
          <w:szCs w:val="24"/>
          <w:lang w:val="ru-RU"/>
        </w:rPr>
        <w:t>ң</w:t>
      </w:r>
      <w:r>
        <w:rPr>
          <w:rFonts w:ascii="Arial" w:hAnsi="Arial" w:cs="Arial"/>
          <w:sz w:val="24"/>
          <w:szCs w:val="24"/>
        </w:rPr>
        <w:t>i</w:t>
      </w:r>
      <w:r w:rsidRPr="00F64517">
        <w:rPr>
          <w:rFonts w:ascii="Arial" w:hAnsi="Arial" w:cs="Arial"/>
          <w:sz w:val="24"/>
          <w:szCs w:val="24"/>
          <w:lang w:val="ru-RU"/>
        </w:rPr>
        <w:t>зд</w:t>
      </w:r>
      <w:r>
        <w:rPr>
          <w:rFonts w:ascii="Arial" w:hAnsi="Arial" w:cs="Arial"/>
          <w:sz w:val="24"/>
          <w:szCs w:val="24"/>
        </w:rPr>
        <w:t>i</w:t>
      </w:r>
      <w:r w:rsidRPr="00F64517">
        <w:rPr>
          <w:rFonts w:ascii="Arial" w:hAnsi="Arial" w:cs="Arial"/>
          <w:sz w:val="24"/>
          <w:szCs w:val="24"/>
          <w:lang w:val="ru-RU"/>
        </w:rPr>
        <w:t xml:space="preserve"> тексеру үш</w:t>
      </w:r>
      <w:r>
        <w:rPr>
          <w:rFonts w:ascii="Arial" w:hAnsi="Arial" w:cs="Arial"/>
          <w:sz w:val="24"/>
          <w:szCs w:val="24"/>
        </w:rPr>
        <w:t>i</w:t>
      </w:r>
      <w:r w:rsidRPr="00F64517">
        <w:rPr>
          <w:rFonts w:ascii="Arial" w:hAnsi="Arial" w:cs="Arial"/>
          <w:sz w:val="24"/>
          <w:szCs w:val="24"/>
          <w:lang w:val="ru-RU"/>
        </w:rPr>
        <w:t>н төмендег</w:t>
      </w:r>
      <w:r>
        <w:rPr>
          <w:rFonts w:ascii="Arial" w:hAnsi="Arial" w:cs="Arial"/>
          <w:sz w:val="24"/>
          <w:szCs w:val="24"/>
        </w:rPr>
        <w:t>i</w:t>
      </w:r>
      <w:r w:rsidRPr="00F64517">
        <w:rPr>
          <w:rFonts w:ascii="Arial" w:hAnsi="Arial" w:cs="Arial"/>
          <w:sz w:val="24"/>
          <w:szCs w:val="24"/>
          <w:lang w:val="ru-RU"/>
        </w:rPr>
        <w:t xml:space="preserve"> сұрақтарға жауап бер</w:t>
      </w:r>
      <w:r>
        <w:rPr>
          <w:rFonts w:ascii="Arial" w:hAnsi="Arial" w:cs="Arial"/>
          <w:sz w:val="24"/>
          <w:szCs w:val="24"/>
        </w:rPr>
        <w:t>i</w:t>
      </w:r>
      <w:r w:rsidRPr="00F64517">
        <w:rPr>
          <w:rFonts w:ascii="Arial" w:hAnsi="Arial" w:cs="Arial"/>
          <w:sz w:val="24"/>
          <w:szCs w:val="24"/>
          <w:lang w:val="ru-RU"/>
        </w:rPr>
        <w:t>ң</w:t>
      </w:r>
      <w:r>
        <w:rPr>
          <w:rFonts w:ascii="Arial" w:hAnsi="Arial" w:cs="Arial"/>
          <w:sz w:val="24"/>
          <w:szCs w:val="24"/>
        </w:rPr>
        <w:t>i</w:t>
      </w:r>
      <w:r w:rsidRPr="00F64517">
        <w:rPr>
          <w:rFonts w:ascii="Arial" w:hAnsi="Arial" w:cs="Arial"/>
          <w:sz w:val="24"/>
          <w:szCs w:val="24"/>
          <w:lang w:val="ru-RU"/>
        </w:rPr>
        <w:t>здер:</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312" w:lineRule="auto"/>
        <w:ind w:firstLine="397"/>
        <w:jc w:val="both"/>
        <w:rPr>
          <w:rFonts w:ascii="Times New Roman" w:hAnsi="Times New Roman"/>
          <w:sz w:val="24"/>
          <w:szCs w:val="24"/>
          <w:lang w:val="ru-RU"/>
        </w:rPr>
      </w:pPr>
      <w:r w:rsidRPr="00F64517">
        <w:rPr>
          <w:rFonts w:ascii="Arial" w:hAnsi="Arial" w:cs="Arial"/>
          <w:sz w:val="21"/>
          <w:szCs w:val="21"/>
          <w:lang w:val="ru-RU"/>
        </w:rPr>
        <w:t>1. Ежелг</w:t>
      </w:r>
      <w:r>
        <w:rPr>
          <w:rFonts w:ascii="Arial" w:hAnsi="Arial" w:cs="Arial"/>
          <w:sz w:val="21"/>
          <w:szCs w:val="21"/>
        </w:rPr>
        <w:t>i</w:t>
      </w:r>
      <w:r w:rsidRPr="00F64517">
        <w:rPr>
          <w:rFonts w:ascii="Arial" w:hAnsi="Arial" w:cs="Arial"/>
          <w:sz w:val="21"/>
          <w:szCs w:val="21"/>
          <w:lang w:val="ru-RU"/>
        </w:rPr>
        <w:t xml:space="preserve"> Мысыр ел</w:t>
      </w:r>
      <w:r>
        <w:rPr>
          <w:rFonts w:ascii="Arial" w:hAnsi="Arial" w:cs="Arial"/>
          <w:sz w:val="21"/>
          <w:szCs w:val="21"/>
        </w:rPr>
        <w:t>i</w:t>
      </w:r>
      <w:r w:rsidRPr="00F64517">
        <w:rPr>
          <w:rFonts w:ascii="Arial" w:hAnsi="Arial" w:cs="Arial"/>
          <w:sz w:val="21"/>
          <w:szCs w:val="21"/>
          <w:lang w:val="ru-RU"/>
        </w:rPr>
        <w:t>нде пирамидаларды жасаған кезде, оларды солтүст</w:t>
      </w:r>
      <w:r>
        <w:rPr>
          <w:rFonts w:ascii="Arial" w:hAnsi="Arial" w:cs="Arial"/>
          <w:sz w:val="21"/>
          <w:szCs w:val="21"/>
        </w:rPr>
        <w:t>i</w:t>
      </w:r>
      <w:r w:rsidRPr="00F64517">
        <w:rPr>
          <w:rFonts w:ascii="Arial" w:hAnsi="Arial" w:cs="Arial"/>
          <w:sz w:val="21"/>
          <w:szCs w:val="21"/>
          <w:lang w:val="ru-RU"/>
        </w:rPr>
        <w:t>к бағытқа ыңғайлап қойғанын б</w:t>
      </w:r>
      <w:r>
        <w:rPr>
          <w:rFonts w:ascii="Arial" w:hAnsi="Arial" w:cs="Arial"/>
          <w:sz w:val="21"/>
          <w:szCs w:val="21"/>
        </w:rPr>
        <w:t>i</w:t>
      </w:r>
      <w:r w:rsidRPr="00F64517">
        <w:rPr>
          <w:rFonts w:ascii="Arial" w:hAnsi="Arial" w:cs="Arial"/>
          <w:sz w:val="21"/>
          <w:szCs w:val="21"/>
          <w:lang w:val="ru-RU"/>
        </w:rPr>
        <w:t>лес</w:t>
      </w:r>
      <w:r>
        <w:rPr>
          <w:rFonts w:ascii="Arial" w:hAnsi="Arial" w:cs="Arial"/>
          <w:sz w:val="21"/>
          <w:szCs w:val="21"/>
        </w:rPr>
        <w:t>i</w:t>
      </w:r>
      <w:r w:rsidRPr="00F64517">
        <w:rPr>
          <w:rFonts w:ascii="Arial" w:hAnsi="Arial" w:cs="Arial"/>
          <w:sz w:val="21"/>
          <w:szCs w:val="21"/>
          <w:lang w:val="ru-RU"/>
        </w:rPr>
        <w:t>здер. Хеопс пирамидасы салынып жатқан кезде солтүст</w:t>
      </w:r>
      <w:r>
        <w:rPr>
          <w:rFonts w:ascii="Arial" w:hAnsi="Arial" w:cs="Arial"/>
          <w:sz w:val="21"/>
          <w:szCs w:val="21"/>
        </w:rPr>
        <w:t>i</w:t>
      </w:r>
      <w:r w:rsidRPr="00F64517">
        <w:rPr>
          <w:rFonts w:ascii="Arial" w:hAnsi="Arial" w:cs="Arial"/>
          <w:sz w:val="21"/>
          <w:szCs w:val="21"/>
          <w:lang w:val="ru-RU"/>
        </w:rPr>
        <w:t>к Дүние</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55" w:right="1020" w:bottom="435" w:left="1240" w:header="720" w:footer="720" w:gutter="0"/>
          <w:cols w:space="720" w:equalWidth="0">
            <w:col w:w="6140"/>
          </w:cols>
          <w:noEndnote/>
        </w:sectPr>
      </w:pP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t>34</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55" w:right="4020" w:bottom="435" w:left="4180" w:header="720" w:footer="720" w:gutter="0"/>
          <w:cols w:space="720" w:equalWidth="0">
            <w:col w:w="200"/>
          </w:cols>
          <w:noEndnote/>
        </w:sectPr>
      </w:pPr>
    </w:p>
    <w:p w:rsidR="003323E4" w:rsidRPr="00F64517" w:rsidRDefault="00281624">
      <w:pPr>
        <w:widowControl w:val="0"/>
        <w:overflowPunct w:val="0"/>
        <w:autoSpaceDE w:val="0"/>
        <w:autoSpaceDN w:val="0"/>
        <w:adjustRightInd w:val="0"/>
        <w:spacing w:after="0" w:line="243" w:lineRule="auto"/>
        <w:jc w:val="both"/>
        <w:rPr>
          <w:rFonts w:ascii="Times New Roman" w:hAnsi="Times New Roman"/>
          <w:sz w:val="24"/>
          <w:szCs w:val="24"/>
          <w:lang w:val="ru-RU"/>
        </w:rPr>
      </w:pPr>
      <w:bookmarkStart w:id="32" w:name="page69"/>
      <w:bookmarkEnd w:id="32"/>
      <w:r w:rsidRPr="00F64517">
        <w:rPr>
          <w:rFonts w:ascii="Arial" w:hAnsi="Arial" w:cs="Arial"/>
          <w:sz w:val="24"/>
          <w:szCs w:val="24"/>
          <w:lang w:val="ru-RU"/>
        </w:rPr>
        <w:lastRenderedPageBreak/>
        <w:t>Полюс</w:t>
      </w:r>
      <w:r>
        <w:rPr>
          <w:rFonts w:ascii="Arial" w:hAnsi="Arial" w:cs="Arial"/>
          <w:sz w:val="24"/>
          <w:szCs w:val="24"/>
        </w:rPr>
        <w:t>i</w:t>
      </w:r>
      <w:r w:rsidRPr="00F64517">
        <w:rPr>
          <w:rFonts w:ascii="Arial" w:hAnsi="Arial" w:cs="Arial"/>
          <w:sz w:val="24"/>
          <w:szCs w:val="24"/>
          <w:lang w:val="ru-RU"/>
        </w:rPr>
        <w:t xml:space="preserve"> қаз</w:t>
      </w:r>
      <w:r>
        <w:rPr>
          <w:rFonts w:ascii="Arial" w:hAnsi="Arial" w:cs="Arial"/>
          <w:sz w:val="24"/>
          <w:szCs w:val="24"/>
        </w:rPr>
        <w:t>i</w:t>
      </w:r>
      <w:r w:rsidRPr="00F64517">
        <w:rPr>
          <w:rFonts w:ascii="Arial" w:hAnsi="Arial" w:cs="Arial"/>
          <w:sz w:val="24"/>
          <w:szCs w:val="24"/>
          <w:lang w:val="ru-RU"/>
        </w:rPr>
        <w:t>рг</w:t>
      </w:r>
      <w:r>
        <w:rPr>
          <w:rFonts w:ascii="Arial" w:hAnsi="Arial" w:cs="Arial"/>
          <w:sz w:val="24"/>
          <w:szCs w:val="24"/>
        </w:rPr>
        <w:t>i</w:t>
      </w:r>
      <w:r w:rsidRPr="00F64517">
        <w:rPr>
          <w:rFonts w:ascii="Arial" w:hAnsi="Arial" w:cs="Arial"/>
          <w:sz w:val="24"/>
          <w:szCs w:val="24"/>
          <w:lang w:val="ru-RU"/>
        </w:rPr>
        <w:t>дей Тем</w:t>
      </w:r>
      <w:r>
        <w:rPr>
          <w:rFonts w:ascii="Arial" w:hAnsi="Arial" w:cs="Arial"/>
          <w:sz w:val="24"/>
          <w:szCs w:val="24"/>
        </w:rPr>
        <w:t>i</w:t>
      </w:r>
      <w:r w:rsidRPr="00F64517">
        <w:rPr>
          <w:rFonts w:ascii="Arial" w:hAnsi="Arial" w:cs="Arial"/>
          <w:sz w:val="24"/>
          <w:szCs w:val="24"/>
          <w:lang w:val="ru-RU"/>
        </w:rPr>
        <w:t>рқазық жұлдызының маңында бол</w:t>
      </w:r>
      <w:r w:rsidRPr="00F64517">
        <w:rPr>
          <w:rFonts w:ascii="Times New Roman" w:hAnsi="Times New Roman"/>
          <w:sz w:val="24"/>
          <w:szCs w:val="24"/>
          <w:lang w:val="ru-RU"/>
        </w:rPr>
        <w:t>-</w:t>
      </w:r>
      <w:r w:rsidRPr="00F64517">
        <w:rPr>
          <w:rFonts w:ascii="Arial" w:hAnsi="Arial" w:cs="Arial"/>
          <w:sz w:val="24"/>
          <w:szCs w:val="24"/>
          <w:lang w:val="ru-RU"/>
        </w:rPr>
        <w:t>майтын ед</w:t>
      </w:r>
      <w:r>
        <w:rPr>
          <w:rFonts w:ascii="Arial" w:hAnsi="Arial" w:cs="Arial"/>
          <w:sz w:val="24"/>
          <w:szCs w:val="24"/>
        </w:rPr>
        <w:t>i</w:t>
      </w:r>
      <w:r w:rsidRPr="00F64517">
        <w:rPr>
          <w:rFonts w:ascii="Arial" w:hAnsi="Arial" w:cs="Arial"/>
          <w:sz w:val="24"/>
          <w:szCs w:val="24"/>
          <w:lang w:val="ru-RU"/>
        </w:rPr>
        <w:t xml:space="preserve"> ғой. Сонда да ертедег</w:t>
      </w:r>
      <w:r>
        <w:rPr>
          <w:rFonts w:ascii="Arial" w:hAnsi="Arial" w:cs="Arial"/>
          <w:sz w:val="24"/>
          <w:szCs w:val="24"/>
        </w:rPr>
        <w:t>i</w:t>
      </w:r>
      <w:r w:rsidRPr="00F64517">
        <w:rPr>
          <w:rFonts w:ascii="Arial" w:hAnsi="Arial" w:cs="Arial"/>
          <w:sz w:val="24"/>
          <w:szCs w:val="24"/>
          <w:lang w:val="ru-RU"/>
        </w:rPr>
        <w:t xml:space="preserve"> Мысыр құрылысшылары солтүст</w:t>
      </w:r>
      <w:r>
        <w:rPr>
          <w:rFonts w:ascii="Arial" w:hAnsi="Arial" w:cs="Arial"/>
          <w:sz w:val="24"/>
          <w:szCs w:val="24"/>
        </w:rPr>
        <w:t>i</w:t>
      </w:r>
      <w:r w:rsidRPr="00F64517">
        <w:rPr>
          <w:rFonts w:ascii="Arial" w:hAnsi="Arial" w:cs="Arial"/>
          <w:sz w:val="24"/>
          <w:szCs w:val="24"/>
          <w:lang w:val="ru-RU"/>
        </w:rPr>
        <w:t>к бағытты қатес</w:t>
      </w:r>
      <w:r>
        <w:rPr>
          <w:rFonts w:ascii="Arial" w:hAnsi="Arial" w:cs="Arial"/>
          <w:sz w:val="24"/>
          <w:szCs w:val="24"/>
        </w:rPr>
        <w:t>i</w:t>
      </w:r>
      <w:r w:rsidRPr="00F64517">
        <w:rPr>
          <w:rFonts w:ascii="Arial" w:hAnsi="Arial" w:cs="Arial"/>
          <w:sz w:val="24"/>
          <w:szCs w:val="24"/>
          <w:lang w:val="ru-RU"/>
        </w:rPr>
        <w:t>з анықтай б</w:t>
      </w:r>
      <w:r>
        <w:rPr>
          <w:rFonts w:ascii="Arial" w:hAnsi="Arial" w:cs="Arial"/>
          <w:sz w:val="24"/>
          <w:szCs w:val="24"/>
        </w:rPr>
        <w:t>i</w:t>
      </w:r>
      <w:r w:rsidRPr="00F64517">
        <w:rPr>
          <w:rFonts w:ascii="Arial" w:hAnsi="Arial" w:cs="Arial"/>
          <w:sz w:val="24"/>
          <w:szCs w:val="24"/>
          <w:lang w:val="ru-RU"/>
        </w:rPr>
        <w:t>лген, себеб</w:t>
      </w:r>
      <w:r>
        <w:rPr>
          <w:rFonts w:ascii="Arial" w:hAnsi="Arial" w:cs="Arial"/>
          <w:sz w:val="24"/>
          <w:szCs w:val="24"/>
        </w:rPr>
        <w:t>i</w:t>
      </w:r>
      <w:r w:rsidRPr="00F64517">
        <w:rPr>
          <w:rFonts w:ascii="Arial" w:hAnsi="Arial" w:cs="Arial"/>
          <w:sz w:val="24"/>
          <w:szCs w:val="24"/>
          <w:lang w:val="ru-RU"/>
        </w:rPr>
        <w:t xml:space="preserve"> мысырлықтар аспан шырақтарының тәул</w:t>
      </w:r>
      <w:r>
        <w:rPr>
          <w:rFonts w:ascii="Arial" w:hAnsi="Arial" w:cs="Arial"/>
          <w:sz w:val="24"/>
          <w:szCs w:val="24"/>
        </w:rPr>
        <w:t>i</w:t>
      </w:r>
      <w:r w:rsidRPr="00F64517">
        <w:rPr>
          <w:rFonts w:ascii="Arial" w:hAnsi="Arial" w:cs="Arial"/>
          <w:sz w:val="24"/>
          <w:szCs w:val="24"/>
          <w:lang w:val="ru-RU"/>
        </w:rPr>
        <w:t>кт</w:t>
      </w:r>
      <w:r>
        <w:rPr>
          <w:rFonts w:ascii="Arial" w:hAnsi="Arial" w:cs="Arial"/>
          <w:sz w:val="24"/>
          <w:szCs w:val="24"/>
        </w:rPr>
        <w:t>i</w:t>
      </w:r>
      <w:r w:rsidRPr="00F64517">
        <w:rPr>
          <w:rFonts w:ascii="Arial" w:hAnsi="Arial" w:cs="Arial"/>
          <w:sz w:val="24"/>
          <w:szCs w:val="24"/>
          <w:lang w:val="ru-RU"/>
        </w:rPr>
        <w:t>к көр</w:t>
      </w:r>
      <w:r>
        <w:rPr>
          <w:rFonts w:ascii="Arial" w:hAnsi="Arial" w:cs="Arial"/>
          <w:sz w:val="24"/>
          <w:szCs w:val="24"/>
        </w:rPr>
        <w:t>i</w:t>
      </w:r>
      <w:r w:rsidRPr="00F64517">
        <w:rPr>
          <w:rFonts w:ascii="Arial" w:hAnsi="Arial" w:cs="Arial"/>
          <w:sz w:val="24"/>
          <w:szCs w:val="24"/>
          <w:lang w:val="ru-RU"/>
        </w:rPr>
        <w:t>нерл</w:t>
      </w:r>
      <w:r>
        <w:rPr>
          <w:rFonts w:ascii="Arial" w:hAnsi="Arial" w:cs="Arial"/>
          <w:sz w:val="24"/>
          <w:szCs w:val="24"/>
        </w:rPr>
        <w:t>i</w:t>
      </w:r>
      <w:r w:rsidRPr="00F64517">
        <w:rPr>
          <w:rFonts w:ascii="Arial" w:hAnsi="Arial" w:cs="Arial"/>
          <w:sz w:val="24"/>
          <w:szCs w:val="24"/>
          <w:lang w:val="ru-RU"/>
        </w:rPr>
        <w:t>к қозғалысын бақылай б</w:t>
      </w:r>
      <w:r>
        <w:rPr>
          <w:rFonts w:ascii="Arial" w:hAnsi="Arial" w:cs="Arial"/>
          <w:sz w:val="24"/>
          <w:szCs w:val="24"/>
        </w:rPr>
        <w:t>i</w:t>
      </w:r>
      <w:r w:rsidRPr="00F64517">
        <w:rPr>
          <w:rFonts w:ascii="Arial" w:hAnsi="Arial" w:cs="Arial"/>
          <w:sz w:val="24"/>
          <w:szCs w:val="24"/>
          <w:lang w:val="ru-RU"/>
        </w:rPr>
        <w:t>лген. Қаз</w:t>
      </w:r>
      <w:r>
        <w:rPr>
          <w:rFonts w:ascii="Arial" w:hAnsi="Arial" w:cs="Arial"/>
          <w:sz w:val="24"/>
          <w:szCs w:val="24"/>
        </w:rPr>
        <w:t>i</w:t>
      </w:r>
      <w:r w:rsidRPr="00F64517">
        <w:rPr>
          <w:rFonts w:ascii="Arial" w:hAnsi="Arial" w:cs="Arial"/>
          <w:sz w:val="24"/>
          <w:szCs w:val="24"/>
          <w:lang w:val="ru-RU"/>
        </w:rPr>
        <w:t>рг</w:t>
      </w:r>
      <w:r>
        <w:rPr>
          <w:rFonts w:ascii="Arial" w:hAnsi="Arial" w:cs="Arial"/>
          <w:sz w:val="24"/>
          <w:szCs w:val="24"/>
        </w:rPr>
        <w:t>i</w:t>
      </w:r>
      <w:r w:rsidRPr="00F64517">
        <w:rPr>
          <w:rFonts w:ascii="Arial" w:hAnsi="Arial" w:cs="Arial"/>
          <w:sz w:val="24"/>
          <w:szCs w:val="24"/>
          <w:lang w:val="ru-RU"/>
        </w:rPr>
        <w:t xml:space="preserve"> б</w:t>
      </w:r>
      <w:r>
        <w:rPr>
          <w:rFonts w:ascii="Arial" w:hAnsi="Arial" w:cs="Arial"/>
          <w:sz w:val="24"/>
          <w:szCs w:val="24"/>
        </w:rPr>
        <w:t>i</w:t>
      </w:r>
      <w:r w:rsidRPr="00F64517">
        <w:rPr>
          <w:rFonts w:ascii="Arial" w:hAnsi="Arial" w:cs="Arial"/>
          <w:sz w:val="24"/>
          <w:szCs w:val="24"/>
          <w:lang w:val="ru-RU"/>
        </w:rPr>
        <w:t>л</w:t>
      </w:r>
      <w:r>
        <w:rPr>
          <w:rFonts w:ascii="Arial" w:hAnsi="Arial" w:cs="Arial"/>
          <w:sz w:val="24"/>
          <w:szCs w:val="24"/>
        </w:rPr>
        <w:t>i</w:t>
      </w:r>
      <w:r w:rsidRPr="00F64517">
        <w:rPr>
          <w:rFonts w:ascii="Arial" w:hAnsi="Arial" w:cs="Arial"/>
          <w:sz w:val="24"/>
          <w:szCs w:val="24"/>
          <w:lang w:val="ru-RU"/>
        </w:rPr>
        <w:t>мдер</w:t>
      </w:r>
      <w:r>
        <w:rPr>
          <w:rFonts w:ascii="Arial" w:hAnsi="Arial" w:cs="Arial"/>
          <w:sz w:val="24"/>
          <w:szCs w:val="24"/>
        </w:rPr>
        <w:t>i</w:t>
      </w:r>
      <w:r w:rsidRPr="00F64517">
        <w:rPr>
          <w:rFonts w:ascii="Arial" w:hAnsi="Arial" w:cs="Arial"/>
          <w:sz w:val="24"/>
          <w:szCs w:val="24"/>
          <w:lang w:val="ru-RU"/>
        </w:rPr>
        <w:t>ң</w:t>
      </w:r>
      <w:r>
        <w:rPr>
          <w:rFonts w:ascii="Arial" w:hAnsi="Arial" w:cs="Arial"/>
          <w:sz w:val="24"/>
          <w:szCs w:val="24"/>
        </w:rPr>
        <w:t>i</w:t>
      </w:r>
      <w:r w:rsidRPr="00F64517">
        <w:rPr>
          <w:rFonts w:ascii="Arial" w:hAnsi="Arial" w:cs="Arial"/>
          <w:sz w:val="24"/>
          <w:szCs w:val="24"/>
          <w:lang w:val="ru-RU"/>
        </w:rPr>
        <w:t>зд</w:t>
      </w:r>
      <w:r>
        <w:rPr>
          <w:rFonts w:ascii="Arial" w:hAnsi="Arial" w:cs="Arial"/>
          <w:sz w:val="24"/>
          <w:szCs w:val="24"/>
        </w:rPr>
        <w:t>i</w:t>
      </w:r>
      <w:r w:rsidRPr="00F64517">
        <w:rPr>
          <w:rFonts w:ascii="Arial" w:hAnsi="Arial" w:cs="Arial"/>
          <w:sz w:val="24"/>
          <w:szCs w:val="24"/>
          <w:lang w:val="ru-RU"/>
        </w:rPr>
        <w:t xml:space="preserve"> еске алып, мысырлықтардың қандай әд</w:t>
      </w:r>
      <w:r>
        <w:rPr>
          <w:rFonts w:ascii="Arial" w:hAnsi="Arial" w:cs="Arial"/>
          <w:sz w:val="24"/>
          <w:szCs w:val="24"/>
        </w:rPr>
        <w:t>i</w:t>
      </w:r>
      <w:r w:rsidRPr="00F64517">
        <w:rPr>
          <w:rFonts w:ascii="Arial" w:hAnsi="Arial" w:cs="Arial"/>
          <w:sz w:val="24"/>
          <w:szCs w:val="24"/>
          <w:lang w:val="ru-RU"/>
        </w:rPr>
        <w:t>стерд</w:t>
      </w:r>
      <w:r>
        <w:rPr>
          <w:rFonts w:ascii="Arial" w:hAnsi="Arial" w:cs="Arial"/>
          <w:sz w:val="24"/>
          <w:szCs w:val="24"/>
        </w:rPr>
        <w:t>i</w:t>
      </w:r>
      <w:r w:rsidRPr="00F64517">
        <w:rPr>
          <w:rFonts w:ascii="Arial" w:hAnsi="Arial" w:cs="Arial"/>
          <w:sz w:val="24"/>
          <w:szCs w:val="24"/>
          <w:lang w:val="ru-RU"/>
        </w:rPr>
        <w:t xml:space="preserve"> қолдануы мүмк</w:t>
      </w:r>
      <w:r>
        <w:rPr>
          <w:rFonts w:ascii="Arial" w:hAnsi="Arial" w:cs="Arial"/>
          <w:sz w:val="24"/>
          <w:szCs w:val="24"/>
        </w:rPr>
        <w:t>i</w:t>
      </w:r>
      <w:r w:rsidRPr="00F64517">
        <w:rPr>
          <w:rFonts w:ascii="Arial" w:hAnsi="Arial" w:cs="Arial"/>
          <w:sz w:val="24"/>
          <w:szCs w:val="24"/>
          <w:lang w:val="ru-RU"/>
        </w:rPr>
        <w:t>н екенд</w:t>
      </w:r>
      <w:r>
        <w:rPr>
          <w:rFonts w:ascii="Arial" w:hAnsi="Arial" w:cs="Arial"/>
          <w:sz w:val="24"/>
          <w:szCs w:val="24"/>
        </w:rPr>
        <w:t>i</w:t>
      </w:r>
      <w:r w:rsidRPr="00F64517">
        <w:rPr>
          <w:rFonts w:ascii="Arial" w:hAnsi="Arial" w:cs="Arial"/>
          <w:sz w:val="24"/>
          <w:szCs w:val="24"/>
          <w:lang w:val="ru-RU"/>
        </w:rPr>
        <w:t>г</w:t>
      </w:r>
      <w:r>
        <w:rPr>
          <w:rFonts w:ascii="Arial" w:hAnsi="Arial" w:cs="Arial"/>
          <w:sz w:val="24"/>
          <w:szCs w:val="24"/>
        </w:rPr>
        <w:t>i</w:t>
      </w:r>
      <w:r w:rsidRPr="00F64517">
        <w:rPr>
          <w:rFonts w:ascii="Arial" w:hAnsi="Arial" w:cs="Arial"/>
          <w:sz w:val="24"/>
          <w:szCs w:val="24"/>
          <w:lang w:val="ru-RU"/>
        </w:rPr>
        <w:t>н көрсет (сипатта).</w:t>
      </w:r>
    </w:p>
    <w:p w:rsidR="003323E4" w:rsidRPr="00F64517"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F64517" w:rsidRDefault="00281624">
      <w:pPr>
        <w:widowControl w:val="0"/>
        <w:numPr>
          <w:ilvl w:val="0"/>
          <w:numId w:val="6"/>
        </w:numPr>
        <w:tabs>
          <w:tab w:val="clear" w:pos="720"/>
          <w:tab w:val="num" w:pos="685"/>
        </w:tabs>
        <w:overflowPunct w:val="0"/>
        <w:autoSpaceDE w:val="0"/>
        <w:autoSpaceDN w:val="0"/>
        <w:adjustRightInd w:val="0"/>
        <w:spacing w:after="0" w:line="243" w:lineRule="auto"/>
        <w:ind w:left="0" w:firstLine="397"/>
        <w:jc w:val="both"/>
        <w:rPr>
          <w:rFonts w:ascii="Arial" w:hAnsi="Arial" w:cs="Arial"/>
          <w:sz w:val="24"/>
          <w:szCs w:val="24"/>
          <w:lang w:val="ru-RU"/>
        </w:rPr>
      </w:pPr>
      <w:r w:rsidRPr="00F64517">
        <w:rPr>
          <w:rFonts w:ascii="Arial" w:hAnsi="Arial" w:cs="Arial"/>
          <w:sz w:val="24"/>
          <w:szCs w:val="24"/>
          <w:lang w:val="ru-RU"/>
        </w:rPr>
        <w:t>Астронавтар белг</w:t>
      </w:r>
      <w:r>
        <w:rPr>
          <w:rFonts w:ascii="Arial" w:hAnsi="Arial" w:cs="Arial"/>
          <w:sz w:val="24"/>
          <w:szCs w:val="24"/>
        </w:rPr>
        <w:t>i</w:t>
      </w:r>
      <w:r w:rsidRPr="00F64517">
        <w:rPr>
          <w:rFonts w:ascii="Arial" w:hAnsi="Arial" w:cs="Arial"/>
          <w:sz w:val="24"/>
          <w:szCs w:val="24"/>
          <w:lang w:val="ru-RU"/>
        </w:rPr>
        <w:t>с</w:t>
      </w:r>
      <w:r>
        <w:rPr>
          <w:rFonts w:ascii="Arial" w:hAnsi="Arial" w:cs="Arial"/>
          <w:sz w:val="24"/>
          <w:szCs w:val="24"/>
        </w:rPr>
        <w:t>i</w:t>
      </w:r>
      <w:r w:rsidRPr="00F64517">
        <w:rPr>
          <w:rFonts w:ascii="Arial" w:hAnsi="Arial" w:cs="Arial"/>
          <w:sz w:val="24"/>
          <w:szCs w:val="24"/>
          <w:lang w:val="ru-RU"/>
        </w:rPr>
        <w:t>з планетаның бет</w:t>
      </w:r>
      <w:r>
        <w:rPr>
          <w:rFonts w:ascii="Arial" w:hAnsi="Arial" w:cs="Arial"/>
          <w:sz w:val="24"/>
          <w:szCs w:val="24"/>
        </w:rPr>
        <w:t>i</w:t>
      </w:r>
      <w:r w:rsidRPr="00F64517">
        <w:rPr>
          <w:rFonts w:ascii="Arial" w:hAnsi="Arial" w:cs="Arial"/>
          <w:sz w:val="24"/>
          <w:szCs w:val="24"/>
          <w:lang w:val="ru-RU"/>
        </w:rPr>
        <w:t>не қонғаннан кей</w:t>
      </w:r>
      <w:r>
        <w:rPr>
          <w:rFonts w:ascii="Arial" w:hAnsi="Arial" w:cs="Arial"/>
          <w:sz w:val="24"/>
          <w:szCs w:val="24"/>
        </w:rPr>
        <w:t>i</w:t>
      </w:r>
      <w:r w:rsidRPr="00F64517">
        <w:rPr>
          <w:rFonts w:ascii="Arial" w:hAnsi="Arial" w:cs="Arial"/>
          <w:sz w:val="24"/>
          <w:szCs w:val="24"/>
          <w:lang w:val="ru-RU"/>
        </w:rPr>
        <w:t>н, аспан сферасы элементтер</w:t>
      </w:r>
      <w:r>
        <w:rPr>
          <w:rFonts w:ascii="Arial" w:hAnsi="Arial" w:cs="Arial"/>
          <w:sz w:val="24"/>
          <w:szCs w:val="24"/>
        </w:rPr>
        <w:t>i</w:t>
      </w:r>
      <w:r w:rsidRPr="00F64517">
        <w:rPr>
          <w:rFonts w:ascii="Arial" w:hAnsi="Arial" w:cs="Arial"/>
          <w:sz w:val="24"/>
          <w:szCs w:val="24"/>
          <w:lang w:val="ru-RU"/>
        </w:rPr>
        <w:t xml:space="preserve">н қалай анықтай алар екен? </w:t>
      </w:r>
    </w:p>
    <w:p w:rsidR="003323E4" w:rsidRPr="00F64517" w:rsidRDefault="003323E4">
      <w:pPr>
        <w:widowControl w:val="0"/>
        <w:autoSpaceDE w:val="0"/>
        <w:autoSpaceDN w:val="0"/>
        <w:adjustRightInd w:val="0"/>
        <w:spacing w:after="0" w:line="1" w:lineRule="exact"/>
        <w:rPr>
          <w:rFonts w:ascii="Arial" w:hAnsi="Arial" w:cs="Arial"/>
          <w:sz w:val="24"/>
          <w:szCs w:val="24"/>
          <w:lang w:val="ru-RU"/>
        </w:rPr>
      </w:pPr>
    </w:p>
    <w:p w:rsidR="003323E4" w:rsidRPr="00F64517" w:rsidRDefault="00281624">
      <w:pPr>
        <w:widowControl w:val="0"/>
        <w:numPr>
          <w:ilvl w:val="0"/>
          <w:numId w:val="6"/>
        </w:numPr>
        <w:tabs>
          <w:tab w:val="clear" w:pos="720"/>
          <w:tab w:val="num" w:pos="638"/>
        </w:tabs>
        <w:overflowPunct w:val="0"/>
        <w:autoSpaceDE w:val="0"/>
        <w:autoSpaceDN w:val="0"/>
        <w:adjustRightInd w:val="0"/>
        <w:spacing w:after="0" w:line="243" w:lineRule="auto"/>
        <w:ind w:left="0" w:firstLine="397"/>
        <w:jc w:val="both"/>
        <w:rPr>
          <w:rFonts w:ascii="Arial" w:hAnsi="Arial" w:cs="Arial"/>
          <w:sz w:val="24"/>
          <w:szCs w:val="24"/>
          <w:lang w:val="ru-RU"/>
        </w:rPr>
      </w:pPr>
      <w:r w:rsidRPr="00F64517">
        <w:rPr>
          <w:rFonts w:ascii="Arial" w:hAnsi="Arial" w:cs="Arial"/>
          <w:sz w:val="24"/>
          <w:szCs w:val="24"/>
          <w:lang w:val="ru-RU"/>
        </w:rPr>
        <w:t>Жер бет</w:t>
      </w:r>
      <w:r>
        <w:rPr>
          <w:rFonts w:ascii="Arial" w:hAnsi="Arial" w:cs="Arial"/>
          <w:sz w:val="24"/>
          <w:szCs w:val="24"/>
        </w:rPr>
        <w:t>i</w:t>
      </w:r>
      <w:r w:rsidRPr="00F64517">
        <w:rPr>
          <w:rFonts w:ascii="Arial" w:hAnsi="Arial" w:cs="Arial"/>
          <w:sz w:val="24"/>
          <w:szCs w:val="24"/>
          <w:lang w:val="ru-RU"/>
        </w:rPr>
        <w:t>ндег</w:t>
      </w:r>
      <w:r>
        <w:rPr>
          <w:rFonts w:ascii="Arial" w:hAnsi="Arial" w:cs="Arial"/>
          <w:sz w:val="24"/>
          <w:szCs w:val="24"/>
        </w:rPr>
        <w:t>i</w:t>
      </w:r>
      <w:r w:rsidRPr="00F64517">
        <w:rPr>
          <w:rFonts w:ascii="Arial" w:hAnsi="Arial" w:cs="Arial"/>
          <w:sz w:val="24"/>
          <w:szCs w:val="24"/>
          <w:lang w:val="ru-RU"/>
        </w:rPr>
        <w:t xml:space="preserve"> бақылаушы өз орнының географиялық енд</w:t>
      </w:r>
      <w:r>
        <w:rPr>
          <w:rFonts w:ascii="Arial" w:hAnsi="Arial" w:cs="Arial"/>
          <w:sz w:val="24"/>
          <w:szCs w:val="24"/>
        </w:rPr>
        <w:t>i</w:t>
      </w:r>
      <w:r w:rsidRPr="00F64517">
        <w:rPr>
          <w:rFonts w:ascii="Arial" w:hAnsi="Arial" w:cs="Arial"/>
          <w:sz w:val="24"/>
          <w:szCs w:val="24"/>
          <w:lang w:val="ru-RU"/>
        </w:rPr>
        <w:t>г</w:t>
      </w:r>
      <w:r>
        <w:rPr>
          <w:rFonts w:ascii="Arial" w:hAnsi="Arial" w:cs="Arial"/>
          <w:sz w:val="24"/>
          <w:szCs w:val="24"/>
        </w:rPr>
        <w:t>i</w:t>
      </w:r>
      <w:r w:rsidRPr="00F64517">
        <w:rPr>
          <w:rFonts w:ascii="Arial" w:hAnsi="Arial" w:cs="Arial"/>
          <w:sz w:val="24"/>
          <w:szCs w:val="24"/>
          <w:lang w:val="ru-RU"/>
        </w:rPr>
        <w:t xml:space="preserve">н қалай анықтай алар екен? </w:t>
      </w:r>
    </w:p>
    <w:p w:rsidR="003323E4" w:rsidRPr="00F64517" w:rsidRDefault="003323E4">
      <w:pPr>
        <w:widowControl w:val="0"/>
        <w:autoSpaceDE w:val="0"/>
        <w:autoSpaceDN w:val="0"/>
        <w:adjustRightInd w:val="0"/>
        <w:spacing w:after="0" w:line="1" w:lineRule="exact"/>
        <w:rPr>
          <w:rFonts w:ascii="Arial" w:hAnsi="Arial" w:cs="Arial"/>
          <w:sz w:val="24"/>
          <w:szCs w:val="24"/>
          <w:lang w:val="ru-RU"/>
        </w:rPr>
      </w:pPr>
    </w:p>
    <w:p w:rsidR="003323E4" w:rsidRPr="00F64517" w:rsidRDefault="00281624">
      <w:pPr>
        <w:widowControl w:val="0"/>
        <w:numPr>
          <w:ilvl w:val="0"/>
          <w:numId w:val="6"/>
        </w:numPr>
        <w:tabs>
          <w:tab w:val="clear" w:pos="720"/>
          <w:tab w:val="num" w:pos="609"/>
        </w:tabs>
        <w:overflowPunct w:val="0"/>
        <w:autoSpaceDE w:val="0"/>
        <w:autoSpaceDN w:val="0"/>
        <w:adjustRightInd w:val="0"/>
        <w:spacing w:after="0" w:line="253" w:lineRule="auto"/>
        <w:ind w:left="0" w:firstLine="397"/>
        <w:jc w:val="both"/>
        <w:rPr>
          <w:rFonts w:ascii="Arial" w:hAnsi="Arial" w:cs="Arial"/>
          <w:sz w:val="23"/>
          <w:szCs w:val="23"/>
          <w:lang w:val="ru-RU"/>
        </w:rPr>
      </w:pPr>
      <w:r w:rsidRPr="00F64517">
        <w:rPr>
          <w:rFonts w:ascii="Arial" w:hAnsi="Arial" w:cs="Arial"/>
          <w:sz w:val="23"/>
          <w:szCs w:val="23"/>
          <w:lang w:val="ru-RU"/>
        </w:rPr>
        <w:t>Жер бет</w:t>
      </w:r>
      <w:r>
        <w:rPr>
          <w:rFonts w:ascii="Arial" w:hAnsi="Arial" w:cs="Arial"/>
          <w:sz w:val="23"/>
          <w:szCs w:val="23"/>
        </w:rPr>
        <w:t>i</w:t>
      </w:r>
      <w:r w:rsidRPr="00F64517">
        <w:rPr>
          <w:rFonts w:ascii="Arial" w:hAnsi="Arial" w:cs="Arial"/>
          <w:sz w:val="23"/>
          <w:szCs w:val="23"/>
          <w:lang w:val="ru-RU"/>
        </w:rPr>
        <w:t>ндег</w:t>
      </w:r>
      <w:r>
        <w:rPr>
          <w:rFonts w:ascii="Arial" w:hAnsi="Arial" w:cs="Arial"/>
          <w:sz w:val="23"/>
          <w:szCs w:val="23"/>
        </w:rPr>
        <w:t>i</w:t>
      </w:r>
      <w:r w:rsidRPr="00F64517">
        <w:rPr>
          <w:rFonts w:ascii="Arial" w:hAnsi="Arial" w:cs="Arial"/>
          <w:sz w:val="23"/>
          <w:szCs w:val="23"/>
          <w:lang w:val="ru-RU"/>
        </w:rPr>
        <w:t xml:space="preserve"> бақылаушының орнының географиялық енд</w:t>
      </w:r>
      <w:r>
        <w:rPr>
          <w:rFonts w:ascii="Arial" w:hAnsi="Arial" w:cs="Arial"/>
          <w:sz w:val="23"/>
          <w:szCs w:val="23"/>
        </w:rPr>
        <w:t>i</w:t>
      </w:r>
      <w:r w:rsidRPr="00F64517">
        <w:rPr>
          <w:rFonts w:ascii="Arial" w:hAnsi="Arial" w:cs="Arial"/>
          <w:sz w:val="23"/>
          <w:szCs w:val="23"/>
          <w:lang w:val="ru-RU"/>
        </w:rPr>
        <w:t>г</w:t>
      </w:r>
      <w:r>
        <w:rPr>
          <w:rFonts w:ascii="Arial" w:hAnsi="Arial" w:cs="Arial"/>
          <w:sz w:val="23"/>
          <w:szCs w:val="23"/>
        </w:rPr>
        <w:t>i</w:t>
      </w:r>
      <w:r w:rsidRPr="00F64517">
        <w:rPr>
          <w:rFonts w:ascii="Arial" w:hAnsi="Arial" w:cs="Arial"/>
          <w:sz w:val="23"/>
          <w:szCs w:val="23"/>
          <w:lang w:val="ru-RU"/>
        </w:rPr>
        <w:t xml:space="preserve">  </w:t>
      </w:r>
      <w:r w:rsidR="00394809" w:rsidRPr="00A3036D">
        <w:rPr>
          <w:rFonts w:ascii="Arial" w:hAnsi="Arial" w:cs="Arial"/>
          <w:sz w:val="23"/>
          <w:szCs w:val="23"/>
        </w:rPr>
        <w:pict>
          <v:shape id="_x0000_i1028" type="#_x0000_t75" style="width:13.25pt;height:10.6pt">
            <v:imagedata r:id="rId14" o:title=""/>
          </v:shape>
        </w:pict>
      </w:r>
      <w:r w:rsidRPr="00F64517">
        <w:rPr>
          <w:rFonts w:ascii="Arial" w:hAnsi="Arial" w:cs="Arial"/>
          <w:sz w:val="23"/>
          <w:szCs w:val="23"/>
          <w:lang w:val="ru-RU"/>
        </w:rPr>
        <w:t xml:space="preserve"> болса, онда аспан экваторының математикалық горизонтпен жасайтын бұрышы қандай? </w:t>
      </w:r>
    </w:p>
    <w:p w:rsidR="003323E4" w:rsidRPr="00F64517" w:rsidRDefault="003323E4">
      <w:pPr>
        <w:widowControl w:val="0"/>
        <w:autoSpaceDE w:val="0"/>
        <w:autoSpaceDN w:val="0"/>
        <w:adjustRightInd w:val="0"/>
        <w:spacing w:after="0" w:line="2" w:lineRule="exact"/>
        <w:rPr>
          <w:rFonts w:ascii="Arial" w:hAnsi="Arial" w:cs="Arial"/>
          <w:sz w:val="23"/>
          <w:szCs w:val="23"/>
          <w:lang w:val="ru-RU"/>
        </w:rPr>
      </w:pPr>
    </w:p>
    <w:p w:rsidR="003323E4" w:rsidRPr="00F64517" w:rsidRDefault="00281624">
      <w:pPr>
        <w:widowControl w:val="0"/>
        <w:numPr>
          <w:ilvl w:val="0"/>
          <w:numId w:val="6"/>
        </w:numPr>
        <w:tabs>
          <w:tab w:val="clear" w:pos="720"/>
          <w:tab w:val="num" w:pos="770"/>
        </w:tabs>
        <w:overflowPunct w:val="0"/>
        <w:autoSpaceDE w:val="0"/>
        <w:autoSpaceDN w:val="0"/>
        <w:adjustRightInd w:val="0"/>
        <w:spacing w:after="0"/>
        <w:ind w:left="0" w:firstLine="397"/>
        <w:jc w:val="both"/>
        <w:rPr>
          <w:rFonts w:ascii="Arial" w:hAnsi="Arial" w:cs="Arial"/>
          <w:sz w:val="24"/>
          <w:szCs w:val="24"/>
          <w:lang w:val="ru-RU"/>
        </w:rPr>
      </w:pPr>
      <w:r w:rsidRPr="00F64517">
        <w:rPr>
          <w:rFonts w:ascii="Arial" w:hAnsi="Arial" w:cs="Arial"/>
          <w:sz w:val="24"/>
          <w:szCs w:val="24"/>
          <w:lang w:val="ru-RU"/>
        </w:rPr>
        <w:t>Аспан сферасындағы нег</w:t>
      </w:r>
      <w:r>
        <w:rPr>
          <w:rFonts w:ascii="Arial" w:hAnsi="Arial" w:cs="Arial"/>
          <w:sz w:val="24"/>
          <w:szCs w:val="24"/>
        </w:rPr>
        <w:t>i</w:t>
      </w:r>
      <w:r w:rsidRPr="00F64517">
        <w:rPr>
          <w:rFonts w:ascii="Arial" w:hAnsi="Arial" w:cs="Arial"/>
          <w:sz w:val="24"/>
          <w:szCs w:val="24"/>
          <w:lang w:val="ru-RU"/>
        </w:rPr>
        <w:t>зг</w:t>
      </w:r>
      <w:r>
        <w:rPr>
          <w:rFonts w:ascii="Arial" w:hAnsi="Arial" w:cs="Arial"/>
          <w:sz w:val="24"/>
          <w:szCs w:val="24"/>
        </w:rPr>
        <w:t>i</w:t>
      </w:r>
      <w:r w:rsidRPr="00F64517">
        <w:rPr>
          <w:rFonts w:ascii="Arial" w:hAnsi="Arial" w:cs="Arial"/>
          <w:sz w:val="24"/>
          <w:szCs w:val="24"/>
          <w:lang w:val="ru-RU"/>
        </w:rPr>
        <w:t xml:space="preserve"> элементтерд</w:t>
      </w:r>
      <w:r>
        <w:rPr>
          <w:rFonts w:ascii="Arial" w:hAnsi="Arial" w:cs="Arial"/>
          <w:sz w:val="24"/>
          <w:szCs w:val="24"/>
        </w:rPr>
        <w:t>i</w:t>
      </w:r>
      <w:r w:rsidRPr="00F64517">
        <w:rPr>
          <w:rFonts w:ascii="Arial" w:hAnsi="Arial" w:cs="Arial"/>
          <w:sz w:val="24"/>
          <w:szCs w:val="24"/>
          <w:lang w:val="ru-RU"/>
        </w:rPr>
        <w:t xml:space="preserve"> қара глобусқа бормен түс</w:t>
      </w:r>
      <w:r>
        <w:rPr>
          <w:rFonts w:ascii="Arial" w:hAnsi="Arial" w:cs="Arial"/>
          <w:sz w:val="24"/>
          <w:szCs w:val="24"/>
        </w:rPr>
        <w:t>i</w:t>
      </w:r>
      <w:r w:rsidRPr="00F64517">
        <w:rPr>
          <w:rFonts w:ascii="Arial" w:hAnsi="Arial" w:cs="Arial"/>
          <w:sz w:val="24"/>
          <w:szCs w:val="24"/>
          <w:lang w:val="ru-RU"/>
        </w:rPr>
        <w:t>р</w:t>
      </w:r>
      <w:r>
        <w:rPr>
          <w:rFonts w:ascii="Arial" w:hAnsi="Arial" w:cs="Arial"/>
          <w:sz w:val="24"/>
          <w:szCs w:val="24"/>
        </w:rPr>
        <w:t>i</w:t>
      </w:r>
      <w:r w:rsidRPr="00F64517">
        <w:rPr>
          <w:rFonts w:ascii="Arial" w:hAnsi="Arial" w:cs="Arial"/>
          <w:sz w:val="24"/>
          <w:szCs w:val="24"/>
          <w:lang w:val="ru-RU"/>
        </w:rPr>
        <w:t>ң</w:t>
      </w:r>
      <w:r>
        <w:rPr>
          <w:rFonts w:ascii="Arial" w:hAnsi="Arial" w:cs="Arial"/>
          <w:sz w:val="24"/>
          <w:szCs w:val="24"/>
        </w:rPr>
        <w:t>i</w:t>
      </w:r>
      <w:r w:rsidRPr="00F64517">
        <w:rPr>
          <w:rFonts w:ascii="Arial" w:hAnsi="Arial" w:cs="Arial"/>
          <w:sz w:val="24"/>
          <w:szCs w:val="24"/>
          <w:lang w:val="ru-RU"/>
        </w:rPr>
        <w:t xml:space="preserve">здер </w:t>
      </w:r>
    </w:p>
    <w:p w:rsidR="003323E4" w:rsidRPr="00F64517" w:rsidRDefault="00A3036D">
      <w:pPr>
        <w:widowControl w:val="0"/>
        <w:autoSpaceDE w:val="0"/>
        <w:autoSpaceDN w:val="0"/>
        <w:adjustRightInd w:val="0"/>
        <w:spacing w:after="0" w:line="199" w:lineRule="exact"/>
        <w:rPr>
          <w:rFonts w:ascii="Times New Roman" w:hAnsi="Times New Roman"/>
          <w:sz w:val="24"/>
          <w:szCs w:val="24"/>
          <w:lang w:val="ru-RU"/>
        </w:rPr>
      </w:pPr>
      <w:r w:rsidRPr="00A3036D">
        <w:rPr>
          <w:noProof/>
        </w:rPr>
        <w:pict>
          <v:shape id="_x0000_s1041" type="#_x0000_t75" style="position:absolute;margin-left:34.75pt;margin-top:-45.9pt;width:13pt;height:5.15pt;z-index:-164" o:allowincell="f">
            <v:imagedata r:id="rId15" o:title=""/>
          </v:shape>
        </w:pict>
      </w:r>
    </w:p>
    <w:p w:rsidR="003323E4" w:rsidRPr="00F64517" w:rsidRDefault="00281624">
      <w:pPr>
        <w:widowControl w:val="0"/>
        <w:autoSpaceDE w:val="0"/>
        <w:autoSpaceDN w:val="0"/>
        <w:adjustRightInd w:val="0"/>
        <w:spacing w:after="0" w:line="240" w:lineRule="auto"/>
        <w:ind w:left="1180"/>
        <w:rPr>
          <w:rFonts w:ascii="Times New Roman" w:hAnsi="Times New Roman"/>
          <w:sz w:val="24"/>
          <w:szCs w:val="24"/>
          <w:lang w:val="ru-RU"/>
        </w:rPr>
      </w:pPr>
      <w:r w:rsidRPr="003C43A3">
        <w:rPr>
          <w:rFonts w:ascii="Arial" w:hAnsi="Arial" w:cs="Arial"/>
          <w:b/>
          <w:bCs/>
          <w:i/>
          <w:iCs/>
          <w:sz w:val="24"/>
          <w:szCs w:val="24"/>
          <w:highlight w:val="red"/>
          <w:lang w:val="ru-RU"/>
        </w:rPr>
        <w:t>§5. Аспан координаталар жүйелер</w:t>
      </w:r>
      <w:r w:rsidRPr="003C43A3">
        <w:rPr>
          <w:rFonts w:ascii="Arial" w:hAnsi="Arial" w:cs="Arial"/>
          <w:b/>
          <w:bCs/>
          <w:i/>
          <w:iCs/>
          <w:sz w:val="24"/>
          <w:szCs w:val="24"/>
          <w:highlight w:val="red"/>
        </w:rPr>
        <w:t>i</w:t>
      </w:r>
    </w:p>
    <w:p w:rsidR="003323E4" w:rsidRPr="00F64517" w:rsidRDefault="003323E4">
      <w:pPr>
        <w:widowControl w:val="0"/>
        <w:autoSpaceDE w:val="0"/>
        <w:autoSpaceDN w:val="0"/>
        <w:adjustRightInd w:val="0"/>
        <w:spacing w:after="0" w:line="290"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77" w:lineRule="auto"/>
        <w:ind w:firstLine="397"/>
        <w:jc w:val="both"/>
        <w:rPr>
          <w:rFonts w:ascii="Times New Roman" w:hAnsi="Times New Roman"/>
          <w:sz w:val="24"/>
          <w:szCs w:val="24"/>
          <w:lang w:val="ru-RU"/>
        </w:rPr>
      </w:pPr>
      <w:r w:rsidRPr="00F64517">
        <w:rPr>
          <w:rFonts w:ascii="Arial" w:hAnsi="Arial" w:cs="Arial"/>
          <w:sz w:val="21"/>
          <w:szCs w:val="21"/>
          <w:lang w:val="ru-RU"/>
        </w:rPr>
        <w:t>Аспан шырақтардың орнын, қозғалысын зерттеу үш</w:t>
      </w:r>
      <w:r>
        <w:rPr>
          <w:rFonts w:ascii="Arial" w:hAnsi="Arial" w:cs="Arial"/>
          <w:sz w:val="21"/>
          <w:szCs w:val="21"/>
        </w:rPr>
        <w:t>i</w:t>
      </w:r>
      <w:r w:rsidRPr="00F64517">
        <w:rPr>
          <w:rFonts w:ascii="Arial" w:hAnsi="Arial" w:cs="Arial"/>
          <w:sz w:val="21"/>
          <w:szCs w:val="21"/>
          <w:lang w:val="ru-RU"/>
        </w:rPr>
        <w:t>н аспан координаталары жүйелер</w:t>
      </w:r>
      <w:r>
        <w:rPr>
          <w:rFonts w:ascii="Arial" w:hAnsi="Arial" w:cs="Arial"/>
          <w:sz w:val="21"/>
          <w:szCs w:val="21"/>
        </w:rPr>
        <w:t>i</w:t>
      </w:r>
      <w:r w:rsidRPr="00F64517">
        <w:rPr>
          <w:rFonts w:ascii="Arial" w:hAnsi="Arial" w:cs="Arial"/>
          <w:sz w:val="21"/>
          <w:szCs w:val="21"/>
          <w:lang w:val="ru-RU"/>
        </w:rPr>
        <w:t xml:space="preserve"> енг</w:t>
      </w:r>
      <w:r>
        <w:rPr>
          <w:rFonts w:ascii="Arial" w:hAnsi="Arial" w:cs="Arial"/>
          <w:sz w:val="21"/>
          <w:szCs w:val="21"/>
        </w:rPr>
        <w:t>i</w:t>
      </w:r>
      <w:r w:rsidRPr="00F64517">
        <w:rPr>
          <w:rFonts w:ascii="Arial" w:hAnsi="Arial" w:cs="Arial"/>
          <w:sz w:val="21"/>
          <w:szCs w:val="21"/>
          <w:lang w:val="ru-RU"/>
        </w:rPr>
        <w:t>з</w:t>
      </w:r>
      <w:r>
        <w:rPr>
          <w:rFonts w:ascii="Arial" w:hAnsi="Arial" w:cs="Arial"/>
          <w:sz w:val="21"/>
          <w:szCs w:val="21"/>
        </w:rPr>
        <w:t>i</w:t>
      </w:r>
      <w:r w:rsidRPr="00F64517">
        <w:rPr>
          <w:rFonts w:ascii="Arial" w:hAnsi="Arial" w:cs="Arial"/>
          <w:sz w:val="21"/>
          <w:szCs w:val="21"/>
          <w:lang w:val="ru-RU"/>
        </w:rPr>
        <w:t>лед</w:t>
      </w:r>
      <w:r>
        <w:rPr>
          <w:rFonts w:ascii="Arial" w:hAnsi="Arial" w:cs="Arial"/>
          <w:sz w:val="21"/>
          <w:szCs w:val="21"/>
        </w:rPr>
        <w:t>i</w:t>
      </w:r>
      <w:r w:rsidRPr="00F64517">
        <w:rPr>
          <w:rFonts w:ascii="Arial" w:hAnsi="Arial" w:cs="Arial"/>
          <w:sz w:val="21"/>
          <w:szCs w:val="21"/>
          <w:lang w:val="ru-RU"/>
        </w:rPr>
        <w:t>. Аспанда шырақтардың орнын көрсету үш</w:t>
      </w:r>
      <w:r>
        <w:rPr>
          <w:rFonts w:ascii="Arial" w:hAnsi="Arial" w:cs="Arial"/>
          <w:sz w:val="21"/>
          <w:szCs w:val="21"/>
        </w:rPr>
        <w:t>i</w:t>
      </w:r>
      <w:r w:rsidRPr="00F64517">
        <w:rPr>
          <w:rFonts w:ascii="Arial" w:hAnsi="Arial" w:cs="Arial"/>
          <w:sz w:val="21"/>
          <w:szCs w:val="21"/>
          <w:lang w:val="ru-RU"/>
        </w:rPr>
        <w:t>н ек</w:t>
      </w:r>
      <w:r>
        <w:rPr>
          <w:rFonts w:ascii="Arial" w:hAnsi="Arial" w:cs="Arial"/>
          <w:sz w:val="21"/>
          <w:szCs w:val="21"/>
        </w:rPr>
        <w:t>i</w:t>
      </w:r>
      <w:r w:rsidRPr="00F64517">
        <w:rPr>
          <w:rFonts w:ascii="Arial" w:hAnsi="Arial" w:cs="Arial"/>
          <w:sz w:val="21"/>
          <w:szCs w:val="21"/>
          <w:lang w:val="ru-RU"/>
        </w:rPr>
        <w:t xml:space="preserve"> шама берсе жетк</w:t>
      </w:r>
      <w:r>
        <w:rPr>
          <w:rFonts w:ascii="Arial" w:hAnsi="Arial" w:cs="Arial"/>
          <w:sz w:val="21"/>
          <w:szCs w:val="21"/>
        </w:rPr>
        <w:t>i</w:t>
      </w:r>
      <w:r w:rsidRPr="00F64517">
        <w:rPr>
          <w:rFonts w:ascii="Arial" w:hAnsi="Arial" w:cs="Arial"/>
          <w:sz w:val="21"/>
          <w:szCs w:val="21"/>
          <w:lang w:val="ru-RU"/>
        </w:rPr>
        <w:t>л</w:t>
      </w:r>
      <w:r>
        <w:rPr>
          <w:rFonts w:ascii="Arial" w:hAnsi="Arial" w:cs="Arial"/>
          <w:sz w:val="21"/>
          <w:szCs w:val="21"/>
        </w:rPr>
        <w:t>i</w:t>
      </w:r>
      <w:r w:rsidRPr="00F64517">
        <w:rPr>
          <w:rFonts w:ascii="Arial" w:hAnsi="Arial" w:cs="Arial"/>
          <w:sz w:val="21"/>
          <w:szCs w:val="21"/>
          <w:lang w:val="ru-RU"/>
        </w:rPr>
        <w:t>кт</w:t>
      </w:r>
      <w:r>
        <w:rPr>
          <w:rFonts w:ascii="Arial" w:hAnsi="Arial" w:cs="Arial"/>
          <w:sz w:val="21"/>
          <w:szCs w:val="21"/>
        </w:rPr>
        <w:t>i</w:t>
      </w:r>
      <w:r w:rsidRPr="00F64517">
        <w:rPr>
          <w:rFonts w:ascii="Arial" w:hAnsi="Arial" w:cs="Arial"/>
          <w:sz w:val="21"/>
          <w:szCs w:val="21"/>
          <w:lang w:val="ru-RU"/>
        </w:rPr>
        <w:t>. Бұл шамалар - бұрыштық шамалар, оларды аспан координаталары деп атайды. Астрономияда қолданылатын координаттар жүйелер</w:t>
      </w:r>
      <w:r>
        <w:rPr>
          <w:rFonts w:ascii="Arial" w:hAnsi="Arial" w:cs="Arial"/>
          <w:sz w:val="21"/>
          <w:szCs w:val="21"/>
        </w:rPr>
        <w:t>i</w:t>
      </w:r>
      <w:r w:rsidRPr="00F64517">
        <w:rPr>
          <w:rFonts w:ascii="Arial" w:hAnsi="Arial" w:cs="Arial"/>
          <w:sz w:val="21"/>
          <w:szCs w:val="21"/>
          <w:lang w:val="ru-RU"/>
        </w:rPr>
        <w:t xml:space="preserve">: </w:t>
      </w:r>
      <w:r w:rsidRPr="00F64517">
        <w:rPr>
          <w:rFonts w:ascii="Arial" w:hAnsi="Arial" w:cs="Arial"/>
          <w:i/>
          <w:iCs/>
          <w:sz w:val="21"/>
          <w:szCs w:val="21"/>
          <w:lang w:val="ru-RU"/>
        </w:rPr>
        <w:t>горизонттық координаттар</w:t>
      </w:r>
      <w:r w:rsidRPr="00F64517">
        <w:rPr>
          <w:rFonts w:ascii="Arial" w:hAnsi="Arial" w:cs="Arial"/>
          <w:sz w:val="21"/>
          <w:szCs w:val="21"/>
          <w:lang w:val="ru-RU"/>
        </w:rPr>
        <w:t xml:space="preserve"> </w:t>
      </w:r>
      <w:r w:rsidRPr="00F64517">
        <w:rPr>
          <w:rFonts w:ascii="Arial" w:hAnsi="Arial" w:cs="Arial"/>
          <w:i/>
          <w:iCs/>
          <w:sz w:val="21"/>
          <w:szCs w:val="21"/>
          <w:lang w:val="ru-RU"/>
        </w:rPr>
        <w:t>жүйес</w:t>
      </w:r>
      <w:r>
        <w:rPr>
          <w:rFonts w:ascii="Arial" w:hAnsi="Arial" w:cs="Arial"/>
          <w:i/>
          <w:iCs/>
          <w:sz w:val="21"/>
          <w:szCs w:val="21"/>
        </w:rPr>
        <w:t>i</w:t>
      </w:r>
      <w:r w:rsidRPr="00F64517">
        <w:rPr>
          <w:rFonts w:ascii="Arial" w:hAnsi="Arial" w:cs="Arial"/>
          <w:i/>
          <w:iCs/>
          <w:sz w:val="21"/>
          <w:szCs w:val="21"/>
          <w:lang w:val="ru-RU"/>
        </w:rPr>
        <w:t>, 1 – экваторлық координаттар жүйес</w:t>
      </w:r>
      <w:r>
        <w:rPr>
          <w:rFonts w:ascii="Arial" w:hAnsi="Arial" w:cs="Arial"/>
          <w:i/>
          <w:iCs/>
          <w:sz w:val="21"/>
          <w:szCs w:val="21"/>
        </w:rPr>
        <w:t>i</w:t>
      </w:r>
      <w:r w:rsidRPr="00F64517">
        <w:rPr>
          <w:rFonts w:ascii="Arial" w:hAnsi="Arial" w:cs="Arial"/>
          <w:i/>
          <w:iCs/>
          <w:sz w:val="21"/>
          <w:szCs w:val="21"/>
          <w:lang w:val="ru-RU"/>
        </w:rPr>
        <w:t>, 2 – экваторлық координаттар жүйес</w:t>
      </w:r>
      <w:r>
        <w:rPr>
          <w:rFonts w:ascii="Arial" w:hAnsi="Arial" w:cs="Arial"/>
          <w:i/>
          <w:iCs/>
          <w:sz w:val="21"/>
          <w:szCs w:val="21"/>
        </w:rPr>
        <w:t>i</w:t>
      </w:r>
      <w:r w:rsidRPr="00F64517">
        <w:rPr>
          <w:rFonts w:ascii="Arial" w:hAnsi="Arial" w:cs="Arial"/>
          <w:i/>
          <w:iCs/>
          <w:sz w:val="21"/>
          <w:szCs w:val="21"/>
          <w:lang w:val="ru-RU"/>
        </w:rPr>
        <w:t>, эклиптикалық координат жүйес</w:t>
      </w:r>
      <w:r>
        <w:rPr>
          <w:rFonts w:ascii="Arial" w:hAnsi="Arial" w:cs="Arial"/>
          <w:i/>
          <w:iCs/>
          <w:sz w:val="21"/>
          <w:szCs w:val="21"/>
        </w:rPr>
        <w:t>i</w:t>
      </w:r>
      <w:r w:rsidRPr="00F64517">
        <w:rPr>
          <w:rFonts w:ascii="Arial" w:hAnsi="Arial" w:cs="Arial"/>
          <w:i/>
          <w:iCs/>
          <w:sz w:val="21"/>
          <w:szCs w:val="21"/>
          <w:lang w:val="ru-RU"/>
        </w:rPr>
        <w:t xml:space="preserve"> </w:t>
      </w:r>
      <w:r w:rsidRPr="00F64517">
        <w:rPr>
          <w:rFonts w:ascii="Arial" w:hAnsi="Arial" w:cs="Arial"/>
          <w:sz w:val="21"/>
          <w:szCs w:val="21"/>
          <w:lang w:val="ru-RU"/>
        </w:rPr>
        <w:t>және т.</w:t>
      </w:r>
      <w:r w:rsidRPr="00F64517">
        <w:rPr>
          <w:rFonts w:ascii="Arial" w:hAnsi="Arial" w:cs="Arial"/>
          <w:i/>
          <w:iCs/>
          <w:sz w:val="21"/>
          <w:szCs w:val="21"/>
          <w:lang w:val="ru-RU"/>
        </w:rPr>
        <w:t xml:space="preserve"> </w:t>
      </w:r>
      <w:r w:rsidRPr="00F64517">
        <w:rPr>
          <w:rFonts w:ascii="Arial" w:hAnsi="Arial" w:cs="Arial"/>
          <w:sz w:val="21"/>
          <w:szCs w:val="21"/>
          <w:lang w:val="ru-RU"/>
        </w:rPr>
        <w:t>б.</w:t>
      </w:r>
      <w:r w:rsidRPr="00F64517">
        <w:rPr>
          <w:rFonts w:ascii="Arial" w:hAnsi="Arial" w:cs="Arial"/>
          <w:i/>
          <w:iCs/>
          <w:sz w:val="21"/>
          <w:szCs w:val="21"/>
          <w:lang w:val="ru-RU"/>
        </w:rPr>
        <w:t xml:space="preserve"> </w:t>
      </w:r>
      <w:r w:rsidRPr="00F64517">
        <w:rPr>
          <w:rFonts w:ascii="Arial" w:hAnsi="Arial" w:cs="Arial"/>
          <w:sz w:val="21"/>
          <w:szCs w:val="21"/>
          <w:lang w:val="ru-RU"/>
        </w:rPr>
        <w:t>Координаттар жүйелер</w:t>
      </w:r>
      <w:r>
        <w:rPr>
          <w:rFonts w:ascii="Arial" w:hAnsi="Arial" w:cs="Arial"/>
          <w:sz w:val="21"/>
          <w:szCs w:val="21"/>
        </w:rPr>
        <w:t>i</w:t>
      </w:r>
      <w:r w:rsidRPr="00F64517">
        <w:rPr>
          <w:rFonts w:ascii="Arial" w:hAnsi="Arial" w:cs="Arial"/>
          <w:sz w:val="21"/>
          <w:szCs w:val="21"/>
          <w:lang w:val="ru-RU"/>
        </w:rPr>
        <w:t>н</w:t>
      </w:r>
      <w:r>
        <w:rPr>
          <w:rFonts w:ascii="Arial" w:hAnsi="Arial" w:cs="Arial"/>
          <w:sz w:val="21"/>
          <w:szCs w:val="21"/>
        </w:rPr>
        <w:t>i</w:t>
      </w:r>
      <w:r w:rsidRPr="00F64517">
        <w:rPr>
          <w:rFonts w:ascii="Arial" w:hAnsi="Arial" w:cs="Arial"/>
          <w:sz w:val="21"/>
          <w:szCs w:val="21"/>
          <w:lang w:val="ru-RU"/>
        </w:rPr>
        <w:t>ң</w:t>
      </w:r>
      <w:r w:rsidRPr="00F64517">
        <w:rPr>
          <w:rFonts w:ascii="Arial" w:hAnsi="Arial" w:cs="Arial"/>
          <w:i/>
          <w:iCs/>
          <w:sz w:val="21"/>
          <w:szCs w:val="21"/>
          <w:lang w:val="ru-RU"/>
        </w:rPr>
        <w:t xml:space="preserve"> </w:t>
      </w:r>
      <w:r w:rsidRPr="00F64517">
        <w:rPr>
          <w:rFonts w:ascii="Arial" w:hAnsi="Arial" w:cs="Arial"/>
          <w:sz w:val="21"/>
          <w:szCs w:val="21"/>
          <w:lang w:val="ru-RU"/>
        </w:rPr>
        <w:t>әрқайсысы белг</w:t>
      </w:r>
      <w:r>
        <w:rPr>
          <w:rFonts w:ascii="Arial" w:hAnsi="Arial" w:cs="Arial"/>
          <w:sz w:val="21"/>
          <w:szCs w:val="21"/>
        </w:rPr>
        <w:t>i</w:t>
      </w:r>
      <w:r w:rsidRPr="00F64517">
        <w:rPr>
          <w:rFonts w:ascii="Arial" w:hAnsi="Arial" w:cs="Arial"/>
          <w:sz w:val="21"/>
          <w:szCs w:val="21"/>
          <w:lang w:val="ru-RU"/>
        </w:rPr>
        <w:t>л</w:t>
      </w:r>
      <w:r>
        <w:rPr>
          <w:rFonts w:ascii="Arial" w:hAnsi="Arial" w:cs="Arial"/>
          <w:sz w:val="21"/>
          <w:szCs w:val="21"/>
        </w:rPr>
        <w:t>i</w:t>
      </w:r>
      <w:r w:rsidRPr="00F64517">
        <w:rPr>
          <w:rFonts w:ascii="Arial" w:hAnsi="Arial" w:cs="Arial"/>
          <w:sz w:val="21"/>
          <w:szCs w:val="21"/>
          <w:lang w:val="ru-RU"/>
        </w:rPr>
        <w:t xml:space="preserve"> б</w:t>
      </w:r>
      <w:r>
        <w:rPr>
          <w:rFonts w:ascii="Arial" w:hAnsi="Arial" w:cs="Arial"/>
          <w:sz w:val="21"/>
          <w:szCs w:val="21"/>
        </w:rPr>
        <w:t>i</w:t>
      </w:r>
      <w:r w:rsidRPr="00F64517">
        <w:rPr>
          <w:rFonts w:ascii="Arial" w:hAnsi="Arial" w:cs="Arial"/>
          <w:sz w:val="21"/>
          <w:szCs w:val="21"/>
          <w:lang w:val="ru-RU"/>
        </w:rPr>
        <w:t>р жұмыстар үш</w:t>
      </w:r>
      <w:r>
        <w:rPr>
          <w:rFonts w:ascii="Arial" w:hAnsi="Arial" w:cs="Arial"/>
          <w:sz w:val="21"/>
          <w:szCs w:val="21"/>
        </w:rPr>
        <w:t>i</w:t>
      </w:r>
      <w:r w:rsidRPr="00F64517">
        <w:rPr>
          <w:rFonts w:ascii="Arial" w:hAnsi="Arial" w:cs="Arial"/>
          <w:sz w:val="21"/>
          <w:szCs w:val="21"/>
          <w:lang w:val="ru-RU"/>
        </w:rPr>
        <w:t>н ыңғайлы. Мысалы,</w:t>
      </w:r>
    </w:p>
    <w:p w:rsidR="003323E4" w:rsidRPr="00F64517" w:rsidRDefault="003323E4">
      <w:pPr>
        <w:widowControl w:val="0"/>
        <w:autoSpaceDE w:val="0"/>
        <w:autoSpaceDN w:val="0"/>
        <w:adjustRightInd w:val="0"/>
        <w:spacing w:after="0" w:line="10"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5" w:lineRule="auto"/>
        <w:jc w:val="both"/>
        <w:rPr>
          <w:rFonts w:ascii="Times New Roman" w:hAnsi="Times New Roman"/>
          <w:sz w:val="24"/>
          <w:szCs w:val="24"/>
          <w:lang w:val="ru-RU"/>
        </w:rPr>
      </w:pPr>
      <w:r w:rsidRPr="00F64517">
        <w:rPr>
          <w:rFonts w:ascii="Arial" w:hAnsi="Arial" w:cs="Arial"/>
          <w:i/>
          <w:iCs/>
          <w:lang w:val="ru-RU"/>
        </w:rPr>
        <w:t>горизонттық координаттар жүйес</w:t>
      </w:r>
      <w:r>
        <w:rPr>
          <w:rFonts w:ascii="Arial" w:hAnsi="Arial" w:cs="Arial"/>
          <w:i/>
          <w:iCs/>
        </w:rPr>
        <w:t>i</w:t>
      </w:r>
      <w:r w:rsidRPr="00F64517">
        <w:rPr>
          <w:rFonts w:ascii="Arial" w:hAnsi="Arial" w:cs="Arial"/>
          <w:i/>
          <w:iCs/>
          <w:lang w:val="ru-RU"/>
        </w:rPr>
        <w:t xml:space="preserve"> </w:t>
      </w:r>
      <w:r w:rsidRPr="00F64517">
        <w:rPr>
          <w:rFonts w:ascii="Arial" w:hAnsi="Arial" w:cs="Arial"/>
          <w:lang w:val="ru-RU"/>
        </w:rPr>
        <w:t>–</w:t>
      </w:r>
      <w:r w:rsidRPr="00F64517">
        <w:rPr>
          <w:rFonts w:ascii="Arial" w:hAnsi="Arial" w:cs="Arial"/>
          <w:i/>
          <w:iCs/>
          <w:lang w:val="ru-RU"/>
        </w:rPr>
        <w:t xml:space="preserve"> </w:t>
      </w:r>
      <w:r w:rsidRPr="00F64517">
        <w:rPr>
          <w:rFonts w:ascii="Arial" w:hAnsi="Arial" w:cs="Arial"/>
          <w:lang w:val="ru-RU"/>
        </w:rPr>
        <w:t>шырақтардың</w:t>
      </w:r>
      <w:r w:rsidRPr="00F64517">
        <w:rPr>
          <w:rFonts w:ascii="Arial" w:hAnsi="Arial" w:cs="Arial"/>
          <w:i/>
          <w:iCs/>
          <w:lang w:val="ru-RU"/>
        </w:rPr>
        <w:t xml:space="preserve"> </w:t>
      </w:r>
      <w:r w:rsidRPr="00F64517">
        <w:rPr>
          <w:rFonts w:ascii="Arial" w:hAnsi="Arial" w:cs="Arial"/>
          <w:lang w:val="ru-RU"/>
        </w:rPr>
        <w:t>көр</w:t>
      </w:r>
      <w:r>
        <w:rPr>
          <w:rFonts w:ascii="Arial" w:hAnsi="Arial" w:cs="Arial"/>
        </w:rPr>
        <w:t>i</w:t>
      </w:r>
      <w:r w:rsidRPr="00F64517">
        <w:rPr>
          <w:rFonts w:ascii="Arial" w:hAnsi="Arial" w:cs="Arial"/>
          <w:lang w:val="ru-RU"/>
        </w:rPr>
        <w:t>нерл</w:t>
      </w:r>
      <w:r>
        <w:rPr>
          <w:rFonts w:ascii="Arial" w:hAnsi="Arial" w:cs="Arial"/>
        </w:rPr>
        <w:t>i</w:t>
      </w:r>
      <w:r w:rsidRPr="00F64517">
        <w:rPr>
          <w:rFonts w:ascii="Arial" w:hAnsi="Arial" w:cs="Arial"/>
          <w:lang w:val="ru-RU"/>
        </w:rPr>
        <w:t>к орнының координаталарын т</w:t>
      </w:r>
      <w:r>
        <w:rPr>
          <w:rFonts w:ascii="Arial" w:hAnsi="Arial" w:cs="Arial"/>
        </w:rPr>
        <w:t>i</w:t>
      </w:r>
      <w:r w:rsidRPr="00F64517">
        <w:rPr>
          <w:rFonts w:ascii="Arial" w:hAnsi="Arial" w:cs="Arial"/>
          <w:lang w:val="ru-RU"/>
        </w:rPr>
        <w:t>келей өлшеу үш</w:t>
      </w:r>
      <w:r>
        <w:rPr>
          <w:rFonts w:ascii="Arial" w:hAnsi="Arial" w:cs="Arial"/>
        </w:rPr>
        <w:t>i</w:t>
      </w:r>
      <w:r w:rsidRPr="00F64517">
        <w:rPr>
          <w:rFonts w:ascii="Arial" w:hAnsi="Arial" w:cs="Arial"/>
          <w:lang w:val="ru-RU"/>
        </w:rPr>
        <w:t>н</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5" w:lineRule="auto"/>
        <w:jc w:val="both"/>
        <w:rPr>
          <w:rFonts w:ascii="Times New Roman" w:hAnsi="Times New Roman"/>
          <w:sz w:val="24"/>
          <w:szCs w:val="24"/>
          <w:lang w:val="ru-RU"/>
        </w:rPr>
      </w:pPr>
      <w:r w:rsidRPr="00F64517">
        <w:rPr>
          <w:rFonts w:ascii="Arial" w:hAnsi="Arial" w:cs="Arial"/>
          <w:lang w:val="ru-RU"/>
        </w:rPr>
        <w:t xml:space="preserve">ыңғайлы. </w:t>
      </w:r>
      <w:r w:rsidRPr="00F64517">
        <w:rPr>
          <w:rFonts w:ascii="Arial" w:hAnsi="Arial" w:cs="Arial"/>
          <w:i/>
          <w:iCs/>
          <w:lang w:val="ru-RU"/>
        </w:rPr>
        <w:t>Экваторлық координаттар жүйелер</w:t>
      </w:r>
      <w:r>
        <w:rPr>
          <w:rFonts w:ascii="Arial" w:hAnsi="Arial" w:cs="Arial"/>
          <w:i/>
          <w:iCs/>
        </w:rPr>
        <w:t>i</w:t>
      </w:r>
      <w:r w:rsidRPr="00F64517">
        <w:rPr>
          <w:rFonts w:ascii="Arial" w:hAnsi="Arial" w:cs="Arial"/>
          <w:lang w:val="ru-RU"/>
        </w:rPr>
        <w:t xml:space="preserve"> – уақытты өлшеуде және </w:t>
      </w:r>
      <w:r w:rsidRPr="00F64517">
        <w:rPr>
          <w:rFonts w:ascii="Arial" w:hAnsi="Arial" w:cs="Arial"/>
          <w:i/>
          <w:iCs/>
          <w:lang w:val="ru-RU"/>
        </w:rPr>
        <w:t>жұлдыз орындарының каталогтарын</w:t>
      </w:r>
    </w:p>
    <w:p w:rsidR="003323E4" w:rsidRPr="00F64517"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Arial" w:hAnsi="Arial" w:cs="Arial"/>
          <w:sz w:val="23"/>
          <w:szCs w:val="23"/>
          <w:lang w:val="ru-RU"/>
        </w:rPr>
        <w:t>құрғанда ыңғайлы. (Х. Әб</w:t>
      </w:r>
      <w:r>
        <w:rPr>
          <w:rFonts w:ascii="Arial" w:hAnsi="Arial" w:cs="Arial"/>
          <w:sz w:val="23"/>
          <w:szCs w:val="23"/>
        </w:rPr>
        <w:t>i</w:t>
      </w:r>
      <w:r w:rsidRPr="00F64517">
        <w:rPr>
          <w:rFonts w:ascii="Arial" w:hAnsi="Arial" w:cs="Arial"/>
          <w:sz w:val="23"/>
          <w:szCs w:val="23"/>
          <w:lang w:val="ru-RU"/>
        </w:rPr>
        <w:t xml:space="preserve">шұлы каталогтарды – </w:t>
      </w:r>
      <w:r w:rsidRPr="00F64517">
        <w:rPr>
          <w:rFonts w:ascii="Arial" w:hAnsi="Arial" w:cs="Arial"/>
          <w:i/>
          <w:iCs/>
          <w:sz w:val="23"/>
          <w:szCs w:val="23"/>
          <w:lang w:val="ru-RU"/>
        </w:rPr>
        <w:t>жұлдыз</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58" w:right="1260" w:bottom="435" w:left="1020" w:header="720" w:footer="720" w:gutter="0"/>
          <w:cols w:space="720" w:equalWidth="0">
            <w:col w:w="6120"/>
          </w:cols>
          <w:noEndnote/>
        </w:sectPr>
      </w:pPr>
    </w:p>
    <w:p w:rsidR="003323E4" w:rsidRPr="00F64517" w:rsidRDefault="003323E4">
      <w:pPr>
        <w:widowControl w:val="0"/>
        <w:autoSpaceDE w:val="0"/>
        <w:autoSpaceDN w:val="0"/>
        <w:adjustRightInd w:val="0"/>
        <w:spacing w:after="0" w:line="123"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t>35</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58" w:right="4160" w:bottom="435" w:left="4040" w:header="720" w:footer="720" w:gutter="0"/>
          <w:cols w:space="720" w:equalWidth="0">
            <w:col w:w="200"/>
          </w:cols>
          <w:noEndnote/>
        </w:sectPr>
      </w:pPr>
    </w:p>
    <w:p w:rsidR="003323E4" w:rsidRPr="00F64517" w:rsidRDefault="00281624">
      <w:pPr>
        <w:widowControl w:val="0"/>
        <w:overflowPunct w:val="0"/>
        <w:autoSpaceDE w:val="0"/>
        <w:autoSpaceDN w:val="0"/>
        <w:adjustRightInd w:val="0"/>
        <w:spacing w:after="0" w:line="265" w:lineRule="auto"/>
        <w:jc w:val="both"/>
        <w:rPr>
          <w:rFonts w:ascii="Times New Roman" w:hAnsi="Times New Roman"/>
          <w:sz w:val="24"/>
          <w:szCs w:val="24"/>
          <w:lang w:val="ru-RU"/>
        </w:rPr>
      </w:pPr>
      <w:bookmarkStart w:id="33" w:name="page71"/>
      <w:bookmarkEnd w:id="33"/>
      <w:r w:rsidRPr="00F64517">
        <w:rPr>
          <w:rFonts w:ascii="Arial" w:hAnsi="Arial" w:cs="Arial"/>
          <w:i/>
          <w:iCs/>
          <w:lang w:val="ru-RU"/>
        </w:rPr>
        <w:lastRenderedPageBreak/>
        <w:t>т</w:t>
      </w:r>
      <w:r>
        <w:rPr>
          <w:rFonts w:ascii="Arial" w:hAnsi="Arial" w:cs="Arial"/>
          <w:i/>
          <w:iCs/>
        </w:rPr>
        <w:t>i</w:t>
      </w:r>
      <w:r w:rsidRPr="00F64517">
        <w:rPr>
          <w:rFonts w:ascii="Arial" w:hAnsi="Arial" w:cs="Arial"/>
          <w:i/>
          <w:iCs/>
          <w:lang w:val="ru-RU"/>
        </w:rPr>
        <w:t>з</w:t>
      </w:r>
      <w:r>
        <w:rPr>
          <w:rFonts w:ascii="Arial" w:hAnsi="Arial" w:cs="Arial"/>
          <w:i/>
          <w:iCs/>
        </w:rPr>
        <w:t>i</w:t>
      </w:r>
      <w:r w:rsidRPr="00F64517">
        <w:rPr>
          <w:rFonts w:ascii="Arial" w:hAnsi="Arial" w:cs="Arial"/>
          <w:i/>
          <w:iCs/>
          <w:lang w:val="ru-RU"/>
        </w:rPr>
        <w:t>м</w:t>
      </w:r>
      <w:r>
        <w:rPr>
          <w:rFonts w:ascii="Arial" w:hAnsi="Arial" w:cs="Arial"/>
          <w:i/>
          <w:iCs/>
        </w:rPr>
        <w:t>i</w:t>
      </w:r>
      <w:r w:rsidRPr="00F64517">
        <w:rPr>
          <w:rFonts w:ascii="Arial" w:hAnsi="Arial" w:cs="Arial"/>
          <w:i/>
          <w:iCs/>
          <w:lang w:val="ru-RU"/>
        </w:rPr>
        <w:t xml:space="preserve"> </w:t>
      </w:r>
      <w:r w:rsidRPr="00F64517">
        <w:rPr>
          <w:rFonts w:ascii="Arial" w:hAnsi="Arial" w:cs="Arial"/>
          <w:lang w:val="ru-RU"/>
        </w:rPr>
        <w:t>деп атаса</w:t>
      </w:r>
      <w:r w:rsidRPr="00F64517">
        <w:rPr>
          <w:rFonts w:ascii="Arial" w:hAnsi="Arial" w:cs="Arial"/>
          <w:i/>
          <w:iCs/>
          <w:lang w:val="ru-RU"/>
        </w:rPr>
        <w:t xml:space="preserve"> </w:t>
      </w:r>
      <w:r w:rsidRPr="00F64517">
        <w:rPr>
          <w:rFonts w:ascii="Arial" w:hAnsi="Arial" w:cs="Arial"/>
          <w:lang w:val="ru-RU"/>
        </w:rPr>
        <w:t>[24],</w:t>
      </w:r>
      <w:r w:rsidRPr="00F64517">
        <w:rPr>
          <w:rFonts w:ascii="Arial" w:hAnsi="Arial" w:cs="Arial"/>
          <w:i/>
          <w:iCs/>
          <w:lang w:val="ru-RU"/>
        </w:rPr>
        <w:t xml:space="preserve"> </w:t>
      </w:r>
      <w:r w:rsidRPr="00F64517">
        <w:rPr>
          <w:rFonts w:ascii="Arial" w:hAnsi="Arial" w:cs="Arial"/>
          <w:lang w:val="ru-RU"/>
        </w:rPr>
        <w:t>Н.</w:t>
      </w:r>
      <w:r w:rsidRPr="00F64517">
        <w:rPr>
          <w:rFonts w:ascii="Arial" w:hAnsi="Arial" w:cs="Arial"/>
          <w:i/>
          <w:iCs/>
          <w:lang w:val="ru-RU"/>
        </w:rPr>
        <w:t xml:space="preserve"> </w:t>
      </w:r>
      <w:r w:rsidRPr="00F64517">
        <w:rPr>
          <w:rFonts w:ascii="Arial" w:hAnsi="Arial" w:cs="Arial"/>
          <w:lang w:val="ru-RU"/>
        </w:rPr>
        <w:t>Бекбасаров</w:t>
      </w:r>
      <w:r w:rsidRPr="00F64517">
        <w:rPr>
          <w:rFonts w:ascii="Arial" w:hAnsi="Arial" w:cs="Arial"/>
          <w:i/>
          <w:iCs/>
          <w:lang w:val="ru-RU"/>
        </w:rPr>
        <w:t xml:space="preserve"> </w:t>
      </w:r>
      <w:r w:rsidRPr="00F64517">
        <w:rPr>
          <w:rFonts w:ascii="Arial" w:hAnsi="Arial" w:cs="Arial"/>
          <w:lang w:val="ru-RU"/>
        </w:rPr>
        <w:t>[28]</w:t>
      </w:r>
      <w:r w:rsidRPr="00F64517">
        <w:rPr>
          <w:rFonts w:ascii="Arial" w:hAnsi="Arial" w:cs="Arial"/>
          <w:i/>
          <w:iCs/>
          <w:lang w:val="ru-RU"/>
        </w:rPr>
        <w:t xml:space="preserve"> т</w:t>
      </w:r>
      <w:r>
        <w:rPr>
          <w:rFonts w:ascii="Arial" w:hAnsi="Arial" w:cs="Arial"/>
          <w:i/>
          <w:iCs/>
        </w:rPr>
        <w:t>i</w:t>
      </w:r>
      <w:r w:rsidRPr="00F64517">
        <w:rPr>
          <w:rFonts w:ascii="Arial" w:hAnsi="Arial" w:cs="Arial"/>
          <w:i/>
          <w:iCs/>
          <w:lang w:val="ru-RU"/>
        </w:rPr>
        <w:t xml:space="preserve">ркемдер </w:t>
      </w:r>
      <w:r w:rsidRPr="00F64517">
        <w:rPr>
          <w:rFonts w:ascii="Arial" w:hAnsi="Arial" w:cs="Arial"/>
          <w:lang w:val="ru-RU"/>
        </w:rPr>
        <w:t>деп</w:t>
      </w:r>
      <w:r w:rsidRPr="00F64517">
        <w:rPr>
          <w:rFonts w:ascii="Arial" w:hAnsi="Arial" w:cs="Arial"/>
          <w:i/>
          <w:iCs/>
          <w:lang w:val="ru-RU"/>
        </w:rPr>
        <w:t xml:space="preserve"> </w:t>
      </w:r>
      <w:r w:rsidRPr="00F64517">
        <w:rPr>
          <w:rFonts w:ascii="Arial" w:hAnsi="Arial" w:cs="Arial"/>
          <w:lang w:val="ru-RU"/>
        </w:rPr>
        <w:t>атауды ұсынған). Э</w:t>
      </w:r>
      <w:r w:rsidRPr="00F64517">
        <w:rPr>
          <w:rFonts w:ascii="Arial" w:hAnsi="Arial" w:cs="Arial"/>
          <w:i/>
          <w:iCs/>
          <w:lang w:val="ru-RU"/>
        </w:rPr>
        <w:t>клиптикалық координаттар</w:t>
      </w:r>
      <w:r w:rsidRPr="00F64517">
        <w:rPr>
          <w:rFonts w:ascii="Arial" w:hAnsi="Arial" w:cs="Arial"/>
          <w:lang w:val="ru-RU"/>
        </w:rPr>
        <w:t xml:space="preserve"> Күн центр</w:t>
      </w:r>
      <w:r>
        <w:rPr>
          <w:rFonts w:ascii="Arial" w:hAnsi="Arial" w:cs="Arial"/>
        </w:rPr>
        <w:t>i</w:t>
      </w:r>
      <w:r w:rsidRPr="00F64517">
        <w:rPr>
          <w:rFonts w:ascii="Arial" w:hAnsi="Arial" w:cs="Arial"/>
          <w:lang w:val="ru-RU"/>
        </w:rPr>
        <w:t>мен тығыз байланысты және Күн жүйес</w:t>
      </w:r>
      <w:r>
        <w:rPr>
          <w:rFonts w:ascii="Arial" w:hAnsi="Arial" w:cs="Arial"/>
        </w:rPr>
        <w:t>i</w:t>
      </w:r>
      <w:r w:rsidRPr="00F64517">
        <w:rPr>
          <w:rFonts w:ascii="Arial" w:hAnsi="Arial" w:cs="Arial"/>
          <w:lang w:val="ru-RU"/>
        </w:rPr>
        <w:t>ндег</w:t>
      </w:r>
      <w:r>
        <w:rPr>
          <w:rFonts w:ascii="Arial" w:hAnsi="Arial" w:cs="Arial"/>
        </w:rPr>
        <w:t>i</w:t>
      </w:r>
      <w:r w:rsidRPr="00F64517">
        <w:rPr>
          <w:rFonts w:ascii="Arial" w:hAnsi="Arial" w:cs="Arial"/>
          <w:lang w:val="ru-RU"/>
        </w:rPr>
        <w:t xml:space="preserve"> денелерд</w:t>
      </w:r>
      <w:r>
        <w:rPr>
          <w:rFonts w:ascii="Arial" w:hAnsi="Arial" w:cs="Arial"/>
        </w:rPr>
        <w:t>i</w:t>
      </w:r>
      <w:r w:rsidRPr="00F64517">
        <w:rPr>
          <w:rFonts w:ascii="Arial" w:hAnsi="Arial" w:cs="Arial"/>
          <w:lang w:val="ru-RU"/>
        </w:rPr>
        <w:t xml:space="preserve">ң қозғалысын зерттеуде қолданылады; </w:t>
      </w:r>
      <w:r w:rsidRPr="00F64517">
        <w:rPr>
          <w:rFonts w:ascii="Arial" w:hAnsi="Arial" w:cs="Arial"/>
          <w:i/>
          <w:iCs/>
          <w:lang w:val="ru-RU"/>
        </w:rPr>
        <w:t>галак­</w:t>
      </w:r>
      <w:r w:rsidRPr="00F64517">
        <w:rPr>
          <w:rFonts w:ascii="Arial" w:hAnsi="Arial" w:cs="Arial"/>
          <w:lang w:val="ru-RU"/>
        </w:rPr>
        <w:t xml:space="preserve"> </w:t>
      </w:r>
      <w:r w:rsidRPr="00F64517">
        <w:rPr>
          <w:rFonts w:ascii="Arial" w:hAnsi="Arial" w:cs="Arial"/>
          <w:i/>
          <w:iCs/>
          <w:lang w:val="ru-RU"/>
        </w:rPr>
        <w:t>тикалық координаттар жүйес</w:t>
      </w:r>
      <w:r>
        <w:rPr>
          <w:rFonts w:ascii="Arial" w:hAnsi="Arial" w:cs="Arial"/>
          <w:i/>
          <w:iCs/>
        </w:rPr>
        <w:t>i</w:t>
      </w:r>
      <w:r w:rsidRPr="00F64517">
        <w:rPr>
          <w:rFonts w:ascii="Arial" w:hAnsi="Arial" w:cs="Arial"/>
          <w:i/>
          <w:iCs/>
          <w:lang w:val="ru-RU"/>
        </w:rPr>
        <w:t xml:space="preserve"> </w:t>
      </w:r>
      <w:r w:rsidRPr="00F64517">
        <w:rPr>
          <w:rFonts w:ascii="Arial" w:hAnsi="Arial" w:cs="Arial"/>
          <w:lang w:val="ru-RU"/>
        </w:rPr>
        <w:t>галактика центр</w:t>
      </w:r>
      <w:r>
        <w:rPr>
          <w:rFonts w:ascii="Arial" w:hAnsi="Arial" w:cs="Arial"/>
        </w:rPr>
        <w:t>i</w:t>
      </w:r>
      <w:r w:rsidRPr="00F64517">
        <w:rPr>
          <w:rFonts w:ascii="Arial" w:hAnsi="Arial" w:cs="Arial"/>
          <w:lang w:val="ru-RU"/>
        </w:rPr>
        <w:t>мен тығыз</w:t>
      </w:r>
      <w:r w:rsidRPr="00F64517">
        <w:rPr>
          <w:rFonts w:ascii="Arial" w:hAnsi="Arial" w:cs="Arial"/>
          <w:i/>
          <w:iCs/>
          <w:lang w:val="ru-RU"/>
        </w:rPr>
        <w:t xml:space="preserve"> </w:t>
      </w:r>
      <w:r w:rsidRPr="00F64517">
        <w:rPr>
          <w:rFonts w:ascii="Arial" w:hAnsi="Arial" w:cs="Arial"/>
          <w:lang w:val="ru-RU"/>
        </w:rPr>
        <w:t>байланысты ет</w:t>
      </w:r>
      <w:r>
        <w:rPr>
          <w:rFonts w:ascii="Arial" w:hAnsi="Arial" w:cs="Arial"/>
        </w:rPr>
        <w:t>i</w:t>
      </w:r>
      <w:r w:rsidRPr="00F64517">
        <w:rPr>
          <w:rFonts w:ascii="Arial" w:hAnsi="Arial" w:cs="Arial"/>
          <w:lang w:val="ru-RU"/>
        </w:rPr>
        <w:t>п алынған, сол себепт</w:t>
      </w:r>
      <w:r>
        <w:rPr>
          <w:rFonts w:ascii="Arial" w:hAnsi="Arial" w:cs="Arial"/>
        </w:rPr>
        <w:t>i</w:t>
      </w:r>
      <w:r w:rsidRPr="00F64517">
        <w:rPr>
          <w:rFonts w:ascii="Arial" w:hAnsi="Arial" w:cs="Arial"/>
          <w:lang w:val="ru-RU"/>
        </w:rPr>
        <w:t xml:space="preserve"> бұлар галактика құрамындағы жұлдыздар мен тұмандықтардың өз</w:t>
      </w:r>
      <w:r>
        <w:rPr>
          <w:rFonts w:ascii="Arial" w:hAnsi="Arial" w:cs="Arial"/>
        </w:rPr>
        <w:t>i</w:t>
      </w:r>
      <w:r w:rsidRPr="00F64517">
        <w:rPr>
          <w:rFonts w:ascii="Arial" w:hAnsi="Arial" w:cs="Arial"/>
          <w:lang w:val="ru-RU"/>
        </w:rPr>
        <w:t>нд</w:t>
      </w:r>
      <w:r>
        <w:rPr>
          <w:rFonts w:ascii="Arial" w:hAnsi="Arial" w:cs="Arial"/>
        </w:rPr>
        <w:t>i</w:t>
      </w:r>
      <w:r w:rsidRPr="00F64517">
        <w:rPr>
          <w:rFonts w:ascii="Arial" w:hAnsi="Arial" w:cs="Arial"/>
          <w:lang w:val="ru-RU"/>
        </w:rPr>
        <w:t>к менш</w:t>
      </w:r>
      <w:r>
        <w:rPr>
          <w:rFonts w:ascii="Arial" w:hAnsi="Arial" w:cs="Arial"/>
        </w:rPr>
        <w:t>i</w:t>
      </w:r>
      <w:r w:rsidRPr="00F64517">
        <w:rPr>
          <w:rFonts w:ascii="Arial" w:hAnsi="Arial" w:cs="Arial"/>
          <w:lang w:val="ru-RU"/>
        </w:rPr>
        <w:t>кт</w:t>
      </w:r>
      <w:r>
        <w:rPr>
          <w:rFonts w:ascii="Arial" w:hAnsi="Arial" w:cs="Arial"/>
        </w:rPr>
        <w:t>i</w:t>
      </w:r>
      <w:r w:rsidRPr="00F64517">
        <w:rPr>
          <w:rFonts w:ascii="Arial" w:hAnsi="Arial" w:cs="Arial"/>
          <w:lang w:val="ru-RU"/>
        </w:rPr>
        <w:t xml:space="preserve"> қозғалыстарын зерттеуде пайдаланады. Сонымен әрб</w:t>
      </w:r>
      <w:r>
        <w:rPr>
          <w:rFonts w:ascii="Arial" w:hAnsi="Arial" w:cs="Arial"/>
        </w:rPr>
        <w:t>i</w:t>
      </w:r>
      <w:r w:rsidRPr="00F64517">
        <w:rPr>
          <w:rFonts w:ascii="Arial" w:hAnsi="Arial" w:cs="Arial"/>
          <w:lang w:val="ru-RU"/>
        </w:rPr>
        <w:t>р координат жүйес</w:t>
      </w:r>
      <w:r>
        <w:rPr>
          <w:rFonts w:ascii="Arial" w:hAnsi="Arial" w:cs="Arial"/>
        </w:rPr>
        <w:t>i</w:t>
      </w:r>
      <w:r w:rsidRPr="00F64517">
        <w:rPr>
          <w:rFonts w:ascii="Arial" w:hAnsi="Arial" w:cs="Arial"/>
          <w:lang w:val="ru-RU"/>
        </w:rPr>
        <w:t xml:space="preserve"> белг</w:t>
      </w:r>
      <w:r>
        <w:rPr>
          <w:rFonts w:ascii="Arial" w:hAnsi="Arial" w:cs="Arial"/>
        </w:rPr>
        <w:t>i</w:t>
      </w:r>
      <w:r w:rsidRPr="00F64517">
        <w:rPr>
          <w:rFonts w:ascii="Arial" w:hAnsi="Arial" w:cs="Arial"/>
          <w:lang w:val="ru-RU"/>
        </w:rPr>
        <w:t>л</w:t>
      </w:r>
      <w:r>
        <w:rPr>
          <w:rFonts w:ascii="Arial" w:hAnsi="Arial" w:cs="Arial"/>
        </w:rPr>
        <w:t>i</w:t>
      </w:r>
      <w:r w:rsidRPr="00F64517">
        <w:rPr>
          <w:rFonts w:ascii="Arial" w:hAnsi="Arial" w:cs="Arial"/>
          <w:lang w:val="ru-RU"/>
        </w:rPr>
        <w:t xml:space="preserve"> б</w:t>
      </w:r>
      <w:r>
        <w:rPr>
          <w:rFonts w:ascii="Arial" w:hAnsi="Arial" w:cs="Arial"/>
        </w:rPr>
        <w:t>i</w:t>
      </w:r>
      <w:r w:rsidRPr="00F64517">
        <w:rPr>
          <w:rFonts w:ascii="Arial" w:hAnsi="Arial" w:cs="Arial"/>
          <w:lang w:val="ru-RU"/>
        </w:rPr>
        <w:t>р физикалық инерциалды санақ жүйес</w:t>
      </w:r>
      <w:r>
        <w:rPr>
          <w:rFonts w:ascii="Arial" w:hAnsi="Arial" w:cs="Arial"/>
        </w:rPr>
        <w:t>i</w:t>
      </w:r>
      <w:r w:rsidRPr="00F64517">
        <w:rPr>
          <w:rFonts w:ascii="Arial" w:hAnsi="Arial" w:cs="Arial"/>
          <w:lang w:val="ru-RU"/>
        </w:rPr>
        <w:t>мен байланыстырылған: Жер центр</w:t>
      </w:r>
      <w:r>
        <w:rPr>
          <w:rFonts w:ascii="Arial" w:hAnsi="Arial" w:cs="Arial"/>
        </w:rPr>
        <w:t>i</w:t>
      </w:r>
      <w:r w:rsidRPr="00F64517">
        <w:rPr>
          <w:rFonts w:ascii="Arial" w:hAnsi="Arial" w:cs="Arial"/>
          <w:lang w:val="ru-RU"/>
        </w:rPr>
        <w:t>мен, Күн центр</w:t>
      </w:r>
      <w:r>
        <w:rPr>
          <w:rFonts w:ascii="Arial" w:hAnsi="Arial" w:cs="Arial"/>
        </w:rPr>
        <w:t>i</w:t>
      </w:r>
      <w:r w:rsidRPr="00F64517">
        <w:rPr>
          <w:rFonts w:ascii="Arial" w:hAnsi="Arial" w:cs="Arial"/>
          <w:lang w:val="ru-RU"/>
        </w:rPr>
        <w:t>мен, галактика центр</w:t>
      </w:r>
      <w:r>
        <w:rPr>
          <w:rFonts w:ascii="Arial" w:hAnsi="Arial" w:cs="Arial"/>
        </w:rPr>
        <w:t>i</w:t>
      </w:r>
      <w:r w:rsidRPr="00F64517">
        <w:rPr>
          <w:rFonts w:ascii="Arial" w:hAnsi="Arial" w:cs="Arial"/>
          <w:lang w:val="ru-RU"/>
        </w:rPr>
        <w:t>мен және т.с.с. және әрқайсысы белг</w:t>
      </w:r>
      <w:r>
        <w:rPr>
          <w:rFonts w:ascii="Arial" w:hAnsi="Arial" w:cs="Arial"/>
        </w:rPr>
        <w:t>i</w:t>
      </w:r>
      <w:r w:rsidRPr="00F64517">
        <w:rPr>
          <w:rFonts w:ascii="Arial" w:hAnsi="Arial" w:cs="Arial"/>
          <w:lang w:val="ru-RU"/>
        </w:rPr>
        <w:t>л</w:t>
      </w:r>
      <w:r>
        <w:rPr>
          <w:rFonts w:ascii="Arial" w:hAnsi="Arial" w:cs="Arial"/>
        </w:rPr>
        <w:t>i</w:t>
      </w:r>
      <w:r w:rsidRPr="00F64517">
        <w:rPr>
          <w:rFonts w:ascii="Arial" w:hAnsi="Arial" w:cs="Arial"/>
          <w:lang w:val="ru-RU"/>
        </w:rPr>
        <w:t xml:space="preserve"> б</w:t>
      </w:r>
      <w:r>
        <w:rPr>
          <w:rFonts w:ascii="Arial" w:hAnsi="Arial" w:cs="Arial"/>
        </w:rPr>
        <w:t>i</w:t>
      </w:r>
      <w:r w:rsidRPr="00F64517">
        <w:rPr>
          <w:rFonts w:ascii="Arial" w:hAnsi="Arial" w:cs="Arial"/>
          <w:lang w:val="ru-RU"/>
        </w:rPr>
        <w:t>р мақсатта қолданылады.</w:t>
      </w:r>
    </w:p>
    <w:p w:rsidR="003323E4" w:rsidRPr="00F64517" w:rsidRDefault="003323E4">
      <w:pPr>
        <w:widowControl w:val="0"/>
        <w:autoSpaceDE w:val="0"/>
        <w:autoSpaceDN w:val="0"/>
        <w:adjustRightInd w:val="0"/>
        <w:spacing w:after="0" w:line="8"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F64517">
        <w:rPr>
          <w:rFonts w:ascii="Arial" w:hAnsi="Arial" w:cs="Arial"/>
          <w:b/>
          <w:bCs/>
          <w:sz w:val="24"/>
          <w:szCs w:val="24"/>
          <w:lang w:val="ru-RU"/>
        </w:rPr>
        <w:t>Горизонттық координат жүйес</w:t>
      </w:r>
      <w:r>
        <w:rPr>
          <w:rFonts w:ascii="Arial" w:hAnsi="Arial" w:cs="Arial"/>
          <w:b/>
          <w:bCs/>
          <w:sz w:val="24"/>
          <w:szCs w:val="24"/>
        </w:rPr>
        <w:t>i</w:t>
      </w:r>
    </w:p>
    <w:p w:rsidR="003323E4" w:rsidRPr="00F64517" w:rsidRDefault="003323E4">
      <w:pPr>
        <w:widowControl w:val="0"/>
        <w:autoSpaceDE w:val="0"/>
        <w:autoSpaceDN w:val="0"/>
        <w:adjustRightInd w:val="0"/>
        <w:spacing w:after="0" w:line="5" w:lineRule="exact"/>
        <w:rPr>
          <w:rFonts w:ascii="Times New Roman" w:hAnsi="Times New Roman"/>
          <w:sz w:val="24"/>
          <w:szCs w:val="24"/>
          <w:lang w:val="ru-RU"/>
        </w:rPr>
      </w:pPr>
    </w:p>
    <w:p w:rsidR="00232967" w:rsidRPr="00232967" w:rsidRDefault="00281624" w:rsidP="00232967">
      <w:pPr>
        <w:widowControl w:val="0"/>
        <w:overflowPunct w:val="0"/>
        <w:autoSpaceDE w:val="0"/>
        <w:autoSpaceDN w:val="0"/>
        <w:adjustRightInd w:val="0"/>
        <w:spacing w:after="0" w:line="240" w:lineRule="auto"/>
        <w:ind w:firstLine="397"/>
        <w:jc w:val="both"/>
        <w:rPr>
          <w:rFonts w:ascii="Arial" w:hAnsi="Arial" w:cs="Arial"/>
          <w:sz w:val="24"/>
          <w:szCs w:val="24"/>
        </w:rPr>
      </w:pPr>
      <w:r w:rsidRPr="00F64517">
        <w:rPr>
          <w:rFonts w:ascii="Arial" w:hAnsi="Arial" w:cs="Arial"/>
          <w:sz w:val="24"/>
          <w:szCs w:val="24"/>
          <w:lang w:val="ru-RU"/>
        </w:rPr>
        <w:t>Нег</w:t>
      </w:r>
      <w:r>
        <w:rPr>
          <w:rFonts w:ascii="Arial" w:hAnsi="Arial" w:cs="Arial"/>
          <w:sz w:val="24"/>
          <w:szCs w:val="24"/>
        </w:rPr>
        <w:t>i</w:t>
      </w:r>
      <w:r w:rsidRPr="00F64517">
        <w:rPr>
          <w:rFonts w:ascii="Arial" w:hAnsi="Arial" w:cs="Arial"/>
          <w:sz w:val="24"/>
          <w:szCs w:val="24"/>
          <w:lang w:val="ru-RU"/>
        </w:rPr>
        <w:t>зг</w:t>
      </w:r>
      <w:r>
        <w:rPr>
          <w:rFonts w:ascii="Arial" w:hAnsi="Arial" w:cs="Arial"/>
          <w:sz w:val="24"/>
          <w:szCs w:val="24"/>
        </w:rPr>
        <w:t>i</w:t>
      </w:r>
      <w:r w:rsidRPr="00F64517">
        <w:rPr>
          <w:rFonts w:ascii="Arial" w:hAnsi="Arial" w:cs="Arial"/>
          <w:sz w:val="24"/>
          <w:szCs w:val="24"/>
          <w:lang w:val="ru-RU"/>
        </w:rPr>
        <w:t xml:space="preserve"> шеңбер</w:t>
      </w:r>
      <w:r>
        <w:rPr>
          <w:rFonts w:ascii="Arial" w:hAnsi="Arial" w:cs="Arial"/>
          <w:sz w:val="24"/>
          <w:szCs w:val="24"/>
        </w:rPr>
        <w:t>i</w:t>
      </w:r>
      <w:r w:rsidRPr="00F64517">
        <w:rPr>
          <w:rFonts w:ascii="Arial" w:hAnsi="Arial" w:cs="Arial"/>
          <w:sz w:val="24"/>
          <w:szCs w:val="24"/>
          <w:lang w:val="ru-RU"/>
        </w:rPr>
        <w:t>- математикалық горизонт (</w:t>
      </w:r>
      <w:r w:rsidRPr="00F64517">
        <w:rPr>
          <w:rFonts w:ascii="Arial" w:hAnsi="Arial" w:cs="Arial"/>
          <w:i/>
          <w:iCs/>
          <w:sz w:val="24"/>
          <w:szCs w:val="24"/>
          <w:lang w:val="ru-RU"/>
        </w:rPr>
        <w:t>матема­</w:t>
      </w:r>
      <w:r w:rsidRPr="00F64517">
        <w:rPr>
          <w:rFonts w:ascii="Arial" w:hAnsi="Arial" w:cs="Arial"/>
          <w:sz w:val="24"/>
          <w:szCs w:val="24"/>
          <w:lang w:val="ru-RU"/>
        </w:rPr>
        <w:t xml:space="preserve"> </w:t>
      </w:r>
      <w:r w:rsidRPr="00F64517">
        <w:rPr>
          <w:rFonts w:ascii="Arial" w:hAnsi="Arial" w:cs="Arial"/>
          <w:i/>
          <w:iCs/>
          <w:sz w:val="24"/>
          <w:szCs w:val="24"/>
          <w:lang w:val="ru-RU"/>
        </w:rPr>
        <w:t xml:space="preserve">тикалық </w:t>
      </w:r>
      <w:r w:rsidRPr="00F64517">
        <w:rPr>
          <w:rFonts w:ascii="Arial" w:hAnsi="Arial" w:cs="Arial"/>
          <w:sz w:val="24"/>
          <w:szCs w:val="24"/>
          <w:lang w:val="ru-RU"/>
        </w:rPr>
        <w:t>не</w:t>
      </w:r>
      <w:r w:rsidRPr="00F64517">
        <w:rPr>
          <w:rFonts w:ascii="Arial" w:hAnsi="Arial" w:cs="Arial"/>
          <w:i/>
          <w:iCs/>
          <w:sz w:val="24"/>
          <w:szCs w:val="24"/>
          <w:lang w:val="ru-RU"/>
        </w:rPr>
        <w:t xml:space="preserve"> шын горизонт – </w:t>
      </w:r>
      <w:r w:rsidRPr="00F64517">
        <w:rPr>
          <w:rFonts w:ascii="Arial" w:hAnsi="Arial" w:cs="Arial"/>
          <w:sz w:val="24"/>
          <w:szCs w:val="24"/>
          <w:lang w:val="ru-RU"/>
        </w:rPr>
        <w:t>Х.</w:t>
      </w:r>
      <w:r w:rsidRPr="00F64517">
        <w:rPr>
          <w:rFonts w:ascii="Arial" w:hAnsi="Arial" w:cs="Arial"/>
          <w:i/>
          <w:iCs/>
          <w:sz w:val="24"/>
          <w:szCs w:val="24"/>
          <w:lang w:val="ru-RU"/>
        </w:rPr>
        <w:t xml:space="preserve"> </w:t>
      </w:r>
      <w:r w:rsidRPr="00F64517">
        <w:rPr>
          <w:rFonts w:ascii="Arial" w:hAnsi="Arial" w:cs="Arial"/>
          <w:sz w:val="24"/>
          <w:szCs w:val="24"/>
          <w:lang w:val="ru-RU"/>
        </w:rPr>
        <w:t>Әб</w:t>
      </w:r>
      <w:r>
        <w:rPr>
          <w:rFonts w:ascii="Arial" w:hAnsi="Arial" w:cs="Arial"/>
          <w:sz w:val="24"/>
          <w:szCs w:val="24"/>
        </w:rPr>
        <w:t>i</w:t>
      </w:r>
      <w:r w:rsidRPr="00F64517">
        <w:rPr>
          <w:rFonts w:ascii="Arial" w:hAnsi="Arial" w:cs="Arial"/>
          <w:sz w:val="24"/>
          <w:szCs w:val="24"/>
          <w:lang w:val="ru-RU"/>
        </w:rPr>
        <w:t>шев</w:t>
      </w:r>
      <w:r w:rsidRPr="00F64517">
        <w:rPr>
          <w:rFonts w:ascii="Arial" w:hAnsi="Arial" w:cs="Arial"/>
          <w:i/>
          <w:iCs/>
          <w:sz w:val="24"/>
          <w:szCs w:val="24"/>
          <w:lang w:val="ru-RU"/>
        </w:rPr>
        <w:t xml:space="preserve"> </w:t>
      </w:r>
      <w:r w:rsidRPr="00F64517">
        <w:rPr>
          <w:rFonts w:ascii="Arial" w:hAnsi="Arial" w:cs="Arial"/>
          <w:sz w:val="24"/>
          <w:szCs w:val="24"/>
          <w:lang w:val="ru-RU"/>
        </w:rPr>
        <w:t>[24,25],</w:t>
      </w:r>
      <w:r w:rsidRPr="00F64517">
        <w:rPr>
          <w:rFonts w:ascii="Arial" w:hAnsi="Arial" w:cs="Arial"/>
          <w:i/>
          <w:iCs/>
          <w:sz w:val="24"/>
          <w:szCs w:val="24"/>
          <w:lang w:val="ru-RU"/>
        </w:rPr>
        <w:t xml:space="preserve"> мате­ матикалық көкжиек – </w:t>
      </w:r>
      <w:r w:rsidRPr="00F64517">
        <w:rPr>
          <w:rFonts w:ascii="Arial" w:hAnsi="Arial" w:cs="Arial"/>
          <w:sz w:val="24"/>
          <w:szCs w:val="24"/>
          <w:lang w:val="ru-RU"/>
        </w:rPr>
        <w:t>Н.</w:t>
      </w:r>
      <w:r w:rsidRPr="00F64517">
        <w:rPr>
          <w:rFonts w:ascii="Arial" w:hAnsi="Arial" w:cs="Arial"/>
          <w:i/>
          <w:iCs/>
          <w:sz w:val="24"/>
          <w:szCs w:val="24"/>
          <w:lang w:val="ru-RU"/>
        </w:rPr>
        <w:t xml:space="preserve"> </w:t>
      </w:r>
      <w:r w:rsidRPr="00F64517">
        <w:rPr>
          <w:rFonts w:ascii="Arial" w:hAnsi="Arial" w:cs="Arial"/>
          <w:sz w:val="24"/>
          <w:szCs w:val="24"/>
          <w:lang w:val="ru-RU"/>
        </w:rPr>
        <w:t>Бекбасаров</w:t>
      </w:r>
      <w:r w:rsidRPr="00F64517">
        <w:rPr>
          <w:rFonts w:ascii="Arial" w:hAnsi="Arial" w:cs="Arial"/>
          <w:i/>
          <w:iCs/>
          <w:sz w:val="24"/>
          <w:szCs w:val="24"/>
          <w:lang w:val="ru-RU"/>
        </w:rPr>
        <w:t xml:space="preserve"> </w:t>
      </w:r>
      <w:r w:rsidRPr="00F64517">
        <w:rPr>
          <w:rFonts w:ascii="Arial" w:hAnsi="Arial" w:cs="Arial"/>
          <w:sz w:val="24"/>
          <w:szCs w:val="24"/>
          <w:lang w:val="ru-RU"/>
        </w:rPr>
        <w:t>[27,28]).</w:t>
      </w:r>
      <w:r w:rsidRPr="00F64517">
        <w:rPr>
          <w:rFonts w:ascii="Arial" w:hAnsi="Arial" w:cs="Arial"/>
          <w:i/>
          <w:iCs/>
          <w:sz w:val="24"/>
          <w:szCs w:val="24"/>
          <w:lang w:val="ru-RU"/>
        </w:rPr>
        <w:t xml:space="preserve"> </w:t>
      </w:r>
      <w:r>
        <w:rPr>
          <w:rFonts w:ascii="Arial" w:hAnsi="Arial" w:cs="Arial"/>
          <w:sz w:val="24"/>
          <w:szCs w:val="24"/>
        </w:rPr>
        <w:t>Негiзгi</w:t>
      </w:r>
      <w:r>
        <w:rPr>
          <w:rFonts w:ascii="Arial" w:hAnsi="Arial" w:cs="Arial"/>
          <w:i/>
          <w:iCs/>
          <w:sz w:val="24"/>
          <w:szCs w:val="24"/>
        </w:rPr>
        <w:t xml:space="preserve"> </w:t>
      </w:r>
      <w:r>
        <w:rPr>
          <w:rFonts w:ascii="Arial" w:hAnsi="Arial" w:cs="Arial"/>
          <w:sz w:val="24"/>
          <w:szCs w:val="24"/>
        </w:rPr>
        <w:t>коор</w:t>
      </w:r>
      <w:r>
        <w:rPr>
          <w:rFonts w:ascii="Times New Roman" w:hAnsi="Times New Roman"/>
          <w:sz w:val="24"/>
          <w:szCs w:val="24"/>
        </w:rPr>
        <w:t>-</w:t>
      </w:r>
      <w:r>
        <w:rPr>
          <w:rFonts w:ascii="Arial" w:hAnsi="Arial" w:cs="Arial"/>
          <w:sz w:val="24"/>
          <w:szCs w:val="24"/>
        </w:rPr>
        <w:t>динаттар:</w:t>
      </w:r>
    </w:p>
    <w:p w:rsidR="003323E4" w:rsidRDefault="003323E4">
      <w:pPr>
        <w:widowControl w:val="0"/>
        <w:autoSpaceDE w:val="0"/>
        <w:autoSpaceDN w:val="0"/>
        <w:adjustRightInd w:val="0"/>
        <w:spacing w:after="0" w:line="4" w:lineRule="exact"/>
        <w:rPr>
          <w:rFonts w:ascii="Times New Roman" w:hAnsi="Times New Roman"/>
          <w:sz w:val="24"/>
          <w:szCs w:val="24"/>
        </w:rPr>
      </w:pPr>
    </w:p>
    <w:tbl>
      <w:tblPr>
        <w:tblW w:w="0" w:type="auto"/>
        <w:tblInd w:w="1060" w:type="dxa"/>
        <w:tblLayout w:type="fixed"/>
        <w:tblCellMar>
          <w:left w:w="0" w:type="dxa"/>
          <w:right w:w="0" w:type="dxa"/>
        </w:tblCellMar>
        <w:tblLook w:val="0000"/>
      </w:tblPr>
      <w:tblGrid>
        <w:gridCol w:w="260"/>
        <w:gridCol w:w="1200"/>
        <w:gridCol w:w="640"/>
        <w:gridCol w:w="1620"/>
        <w:gridCol w:w="20"/>
      </w:tblGrid>
      <w:tr w:rsidR="003323E4" w:rsidRPr="00AF16BC">
        <w:trPr>
          <w:trHeight w:val="203"/>
        </w:trPr>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6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Times New Roman" w:hAnsi="Times New Roman"/>
                <w:sz w:val="16"/>
                <w:szCs w:val="16"/>
              </w:rPr>
              <w:t>Z</w:t>
            </w:r>
          </w:p>
        </w:tc>
        <w:tc>
          <w:tcPr>
            <w:tcW w:w="1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53"/>
        </w:trPr>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60"/>
              <w:rPr>
                <w:rFonts w:ascii="Times New Roman" w:hAnsi="Times New Roman"/>
                <w:sz w:val="24"/>
                <w:szCs w:val="24"/>
              </w:rPr>
            </w:pPr>
            <w:r w:rsidRPr="00AF16BC">
              <w:rPr>
                <w:rFonts w:ascii="Times New Roman" w:hAnsi="Times New Roman"/>
                <w:sz w:val="16"/>
                <w:szCs w:val="16"/>
              </w:rPr>
              <w:t>z</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20"/>
        </w:trPr>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40" w:type="dxa"/>
            <w:gridSpan w:val="2"/>
            <w:tcBorders>
              <w:top w:val="nil"/>
              <w:left w:val="nil"/>
              <w:bottom w:val="nil"/>
              <w:right w:val="nil"/>
            </w:tcBorders>
            <w:vAlign w:val="bottom"/>
          </w:tcPr>
          <w:p w:rsidR="003323E4" w:rsidRPr="00232967" w:rsidRDefault="00232967">
            <w:pPr>
              <w:widowControl w:val="0"/>
              <w:autoSpaceDE w:val="0"/>
              <w:autoSpaceDN w:val="0"/>
              <w:adjustRightInd w:val="0"/>
              <w:spacing w:after="0" w:line="240" w:lineRule="auto"/>
              <w:ind w:right="262"/>
              <w:jc w:val="center"/>
              <w:rPr>
                <w:rFonts w:ascii="Times New Roman" w:hAnsi="Times New Roman"/>
                <w:sz w:val="24"/>
                <w:szCs w:val="24"/>
              </w:rPr>
            </w:pPr>
            <w:r>
              <w:rPr>
                <w:rFonts w:ascii="Times New Roman" w:hAnsi="Times New Roman"/>
                <w:i/>
                <w:iCs/>
                <w:w w:val="89"/>
                <w:sz w:val="24"/>
                <w:szCs w:val="24"/>
              </w:rPr>
              <w:t>Математикал</w:t>
            </w:r>
            <w:r w:rsidR="00281624" w:rsidRPr="00232967">
              <w:rPr>
                <w:rFonts w:ascii="Times New Roman" w:hAnsi="Times New Roman"/>
                <w:i/>
                <w:iCs/>
                <w:w w:val="89"/>
                <w:sz w:val="24"/>
                <w:szCs w:val="24"/>
              </w:rPr>
              <w:t>қ</w:t>
            </w:r>
          </w:p>
        </w:tc>
        <w:tc>
          <w:tcPr>
            <w:tcW w:w="1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92"/>
        </w:trPr>
        <w:tc>
          <w:tcPr>
            <w:tcW w:w="2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16"/>
                <w:szCs w:val="16"/>
              </w:rPr>
              <w:t>N</w:t>
            </w:r>
          </w:p>
        </w:tc>
        <w:tc>
          <w:tcPr>
            <w:tcW w:w="1200" w:type="dxa"/>
            <w:vMerge w:val="restart"/>
            <w:tcBorders>
              <w:top w:val="nil"/>
              <w:left w:val="nil"/>
              <w:bottom w:val="nil"/>
              <w:right w:val="nil"/>
            </w:tcBorders>
            <w:vAlign w:val="bottom"/>
          </w:tcPr>
          <w:p w:rsidR="003323E4" w:rsidRPr="00232967" w:rsidRDefault="00281624">
            <w:pPr>
              <w:widowControl w:val="0"/>
              <w:autoSpaceDE w:val="0"/>
              <w:autoSpaceDN w:val="0"/>
              <w:adjustRightInd w:val="0"/>
              <w:spacing w:after="0" w:line="240" w:lineRule="auto"/>
              <w:ind w:left="222"/>
              <w:jc w:val="center"/>
              <w:rPr>
                <w:rFonts w:ascii="Times New Roman" w:hAnsi="Times New Roman"/>
                <w:sz w:val="24"/>
                <w:szCs w:val="24"/>
              </w:rPr>
            </w:pPr>
            <w:r w:rsidRPr="00232967">
              <w:rPr>
                <w:rFonts w:ascii="Times New Roman" w:hAnsi="Times New Roman"/>
                <w:i/>
                <w:iCs/>
                <w:w w:val="84"/>
                <w:sz w:val="24"/>
                <w:szCs w:val="24"/>
              </w:rPr>
              <w:t>горизонт</w:t>
            </w: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520"/>
              <w:rPr>
                <w:rFonts w:ascii="Times New Roman" w:hAnsi="Times New Roman"/>
                <w:sz w:val="24"/>
                <w:szCs w:val="24"/>
              </w:rPr>
            </w:pPr>
            <w:r w:rsidRPr="00AF16BC">
              <w:rPr>
                <w:rFonts w:ascii="Times New Roman" w:hAnsi="Times New Roman"/>
                <w:w w:val="89"/>
                <w:sz w:val="16"/>
                <w:szCs w:val="16"/>
              </w:rPr>
              <w:t>S</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2"/>
        </w:trPr>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6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40"/>
              <w:rPr>
                <w:rFonts w:ascii="Times New Roman" w:hAnsi="Times New Roman"/>
                <w:sz w:val="24"/>
                <w:szCs w:val="24"/>
              </w:rPr>
            </w:pPr>
            <w:r w:rsidRPr="00AF16BC">
              <w:rPr>
                <w:rFonts w:ascii="Times New Roman" w:hAnsi="Times New Roman"/>
                <w:sz w:val="16"/>
                <w:szCs w:val="16"/>
              </w:rPr>
              <w:t>h</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5"/>
        </w:trPr>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6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0"/>
              <w:rPr>
                <w:rFonts w:ascii="Times New Roman" w:hAnsi="Times New Roman"/>
                <w:sz w:val="24"/>
                <w:szCs w:val="24"/>
              </w:rPr>
            </w:pPr>
            <w:r w:rsidRPr="00AF16BC">
              <w:rPr>
                <w:rFonts w:ascii="Times New Roman" w:hAnsi="Times New Roman"/>
                <w:sz w:val="16"/>
                <w:szCs w:val="16"/>
              </w:rPr>
              <w:t>A</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042" type="#_x0000_t75" style="position:absolute;margin-left:57.3pt;margin-top:-110.85pt;width:174.75pt;height:160.15pt;z-index:-163;mso-position-horizontal-relative:text;mso-position-vertical-relative:text" o:allowincell="f">
            <v:imagedata r:id="rId16"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39" w:lineRule="exact"/>
        <w:rPr>
          <w:rFonts w:ascii="Times New Roman" w:hAnsi="Times New Roman"/>
          <w:sz w:val="24"/>
          <w:szCs w:val="24"/>
        </w:rPr>
      </w:pPr>
    </w:p>
    <w:p w:rsidR="00232967" w:rsidRPr="00232967" w:rsidRDefault="00281624" w:rsidP="00232967">
      <w:pPr>
        <w:widowControl w:val="0"/>
        <w:autoSpaceDE w:val="0"/>
        <w:autoSpaceDN w:val="0"/>
        <w:adjustRightInd w:val="0"/>
        <w:spacing w:after="0" w:line="240" w:lineRule="auto"/>
        <w:ind w:left="2880"/>
        <w:rPr>
          <w:rFonts w:ascii="Times New Roman" w:hAnsi="Times New Roman"/>
          <w:sz w:val="16"/>
          <w:szCs w:val="16"/>
        </w:rPr>
      </w:pPr>
      <w:r>
        <w:rPr>
          <w:rFonts w:ascii="Times New Roman" w:hAnsi="Times New Roman"/>
          <w:sz w:val="16"/>
          <w:szCs w:val="16"/>
        </w:rPr>
        <w:t>Z`</w:t>
      </w:r>
    </w:p>
    <w:p w:rsidR="003323E4" w:rsidRDefault="003323E4">
      <w:pPr>
        <w:widowControl w:val="0"/>
        <w:autoSpaceDE w:val="0"/>
        <w:autoSpaceDN w:val="0"/>
        <w:adjustRightInd w:val="0"/>
        <w:spacing w:after="0" w:line="60"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i/>
          <w:iCs/>
          <w:sz w:val="24"/>
          <w:szCs w:val="24"/>
        </w:rPr>
        <w:t>4 сурет: Горизонттық координат жүйесi.</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numPr>
          <w:ilvl w:val="0"/>
          <w:numId w:val="7"/>
        </w:numPr>
        <w:tabs>
          <w:tab w:val="clear" w:pos="720"/>
          <w:tab w:val="num" w:pos="940"/>
        </w:tabs>
        <w:overflowPunct w:val="0"/>
        <w:autoSpaceDE w:val="0"/>
        <w:autoSpaceDN w:val="0"/>
        <w:adjustRightInd w:val="0"/>
        <w:spacing w:after="0" w:line="240" w:lineRule="auto"/>
        <w:ind w:left="940" w:hanging="536"/>
        <w:jc w:val="both"/>
        <w:rPr>
          <w:rFonts w:ascii="Wingdings" w:hAnsi="Wingdings" w:cs="Wingdings"/>
          <w:b/>
          <w:bCs/>
          <w:sz w:val="24"/>
          <w:szCs w:val="24"/>
        </w:rPr>
      </w:pPr>
      <w:r>
        <w:rPr>
          <w:rFonts w:ascii="Arial" w:hAnsi="Arial" w:cs="Arial"/>
          <w:i/>
          <w:iCs/>
          <w:sz w:val="24"/>
          <w:szCs w:val="24"/>
        </w:rPr>
        <w:t xml:space="preserve">Азимут </w:t>
      </w:r>
      <w:r>
        <w:rPr>
          <w:rFonts w:ascii="Arial" w:hAnsi="Arial" w:cs="Arial"/>
          <w:sz w:val="24"/>
          <w:szCs w:val="24"/>
        </w:rPr>
        <w:t>/А/;</w:t>
      </w:r>
      <w:r>
        <w:rPr>
          <w:rFonts w:ascii="Arial" w:hAnsi="Arial" w:cs="Arial"/>
          <w:i/>
          <w:iCs/>
          <w:sz w:val="24"/>
          <w:szCs w:val="24"/>
        </w:rPr>
        <w:t xml:space="preserve"> </w:t>
      </w:r>
    </w:p>
    <w:p w:rsidR="003323E4" w:rsidRDefault="003323E4">
      <w:pPr>
        <w:widowControl w:val="0"/>
        <w:autoSpaceDE w:val="0"/>
        <w:autoSpaceDN w:val="0"/>
        <w:adjustRightInd w:val="0"/>
        <w:spacing w:after="0" w:line="12" w:lineRule="exact"/>
        <w:rPr>
          <w:rFonts w:ascii="Wingdings" w:hAnsi="Wingdings" w:cs="Wingdings"/>
          <w:b/>
          <w:bCs/>
          <w:sz w:val="24"/>
          <w:szCs w:val="24"/>
        </w:rPr>
      </w:pPr>
    </w:p>
    <w:p w:rsidR="003323E4" w:rsidRDefault="00281624">
      <w:pPr>
        <w:widowControl w:val="0"/>
        <w:numPr>
          <w:ilvl w:val="0"/>
          <w:numId w:val="7"/>
        </w:numPr>
        <w:tabs>
          <w:tab w:val="clear" w:pos="720"/>
          <w:tab w:val="num" w:pos="940"/>
        </w:tabs>
        <w:overflowPunct w:val="0"/>
        <w:autoSpaceDE w:val="0"/>
        <w:autoSpaceDN w:val="0"/>
        <w:adjustRightInd w:val="0"/>
        <w:spacing w:after="0" w:line="240" w:lineRule="auto"/>
        <w:ind w:left="940" w:hanging="536"/>
        <w:jc w:val="both"/>
        <w:rPr>
          <w:rFonts w:ascii="Wingdings" w:hAnsi="Wingdings" w:cs="Wingdings"/>
          <w:b/>
          <w:bCs/>
        </w:rPr>
      </w:pPr>
      <w:r>
        <w:rPr>
          <w:rFonts w:ascii="Arial" w:hAnsi="Arial" w:cs="Arial"/>
          <w:i/>
          <w:iCs/>
        </w:rPr>
        <w:t xml:space="preserve">Зениттiк қашықтық </w:t>
      </w:r>
      <w:r>
        <w:rPr>
          <w:rFonts w:ascii="Arial" w:hAnsi="Arial" w:cs="Arial"/>
        </w:rPr>
        <w:t>Ζ</w:t>
      </w:r>
      <w:r>
        <w:rPr>
          <w:rFonts w:ascii="Arial" w:hAnsi="Arial" w:cs="Arial"/>
          <w:i/>
          <w:iCs/>
        </w:rPr>
        <w:t xml:space="preserve"> </w:t>
      </w:r>
      <w:r>
        <w:rPr>
          <w:rFonts w:ascii="Arial" w:hAnsi="Arial" w:cs="Arial"/>
        </w:rPr>
        <w:t>немесе шырақтың</w:t>
      </w:r>
      <w:r>
        <w:rPr>
          <w:rFonts w:ascii="Arial" w:hAnsi="Arial" w:cs="Arial"/>
          <w:i/>
          <w:iCs/>
        </w:rPr>
        <w:t xml:space="preserve"> биiктiгi </w:t>
      </w:r>
    </w:p>
    <w:p w:rsidR="003323E4" w:rsidRDefault="003323E4">
      <w:pPr>
        <w:widowControl w:val="0"/>
        <w:autoSpaceDE w:val="0"/>
        <w:autoSpaceDN w:val="0"/>
        <w:adjustRightInd w:val="0"/>
        <w:spacing w:after="0" w:line="38" w:lineRule="exact"/>
        <w:rPr>
          <w:rFonts w:ascii="Wingdings" w:hAnsi="Wingdings" w:cs="Wingdings"/>
          <w:b/>
          <w:bCs/>
        </w:rPr>
      </w:pPr>
    </w:p>
    <w:p w:rsidR="003323E4" w:rsidRDefault="00281624">
      <w:pPr>
        <w:widowControl w:val="0"/>
        <w:overflowPunct w:val="0"/>
        <w:autoSpaceDE w:val="0"/>
        <w:autoSpaceDN w:val="0"/>
        <w:adjustRightInd w:val="0"/>
        <w:spacing w:after="0" w:line="279" w:lineRule="auto"/>
        <w:ind w:left="400" w:right="520" w:hanging="397"/>
        <w:jc w:val="both"/>
        <w:rPr>
          <w:rFonts w:ascii="Wingdings" w:hAnsi="Wingdings" w:cs="Wingdings"/>
          <w:b/>
          <w:bCs/>
        </w:rPr>
      </w:pPr>
      <w:r>
        <w:rPr>
          <w:rFonts w:ascii="Arial" w:hAnsi="Arial" w:cs="Arial"/>
          <w:sz w:val="24"/>
          <w:szCs w:val="24"/>
        </w:rPr>
        <w:t>һ; бұл екеуi бiрiнiң орнына бiрi қолданылады, өйткенi Z+һ = 90</w:t>
      </w:r>
      <w:r>
        <w:rPr>
          <w:rFonts w:ascii="Times New Roman" w:hAnsi="Times New Roman"/>
          <w:sz w:val="27"/>
          <w:szCs w:val="27"/>
          <w:vertAlign w:val="superscript"/>
        </w:rPr>
        <w:t>о</w:t>
      </w:r>
      <w:r>
        <w:rPr>
          <w:rFonts w:ascii="Arial" w:hAnsi="Arial" w:cs="Arial"/>
          <w:sz w:val="24"/>
          <w:szCs w:val="24"/>
        </w:rPr>
        <w:t xml:space="preserve"> </w:t>
      </w:r>
    </w:p>
    <w:p w:rsidR="003323E4" w:rsidRDefault="00A3036D">
      <w:pPr>
        <w:widowControl w:val="0"/>
        <w:autoSpaceDE w:val="0"/>
        <w:autoSpaceDN w:val="0"/>
        <w:adjustRightInd w:val="0"/>
        <w:spacing w:after="0" w:line="240" w:lineRule="auto"/>
        <w:rPr>
          <w:rFonts w:ascii="Times New Roman" w:hAnsi="Times New Roman"/>
          <w:sz w:val="24"/>
          <w:szCs w:val="24"/>
        </w:rPr>
        <w:sectPr w:rsidR="003323E4">
          <w:pgSz w:w="8391" w:h="11906"/>
          <w:pgMar w:top="1055" w:right="1020" w:bottom="435" w:left="1240" w:header="720" w:footer="720" w:gutter="0"/>
          <w:cols w:space="720" w:equalWidth="0">
            <w:col w:w="6140"/>
          </w:cols>
          <w:noEndnote/>
        </w:sectPr>
      </w:pPr>
      <w:r w:rsidRPr="00A3036D">
        <w:rPr>
          <w:noProof/>
        </w:rPr>
        <w:pict>
          <v:line id="_x0000_s1043" style="position:absolute;z-index:-162" from="62.6pt,-20.75pt" to="65.6pt,-20.75pt" o:allowincell="f" strokeweight=".20672mm"/>
        </w:pict>
      </w: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lastRenderedPageBreak/>
        <w:t>36</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5" w:right="4020" w:bottom="435" w:left="4180" w:header="720" w:footer="720" w:gutter="0"/>
          <w:cols w:space="720" w:equalWidth="0">
            <w:col w:w="200"/>
          </w:cols>
          <w:noEndnote/>
        </w:sectPr>
      </w:pPr>
    </w:p>
    <w:p w:rsidR="003323E4" w:rsidRDefault="00281624">
      <w:pPr>
        <w:widowControl w:val="0"/>
        <w:overflowPunct w:val="0"/>
        <w:autoSpaceDE w:val="0"/>
        <w:autoSpaceDN w:val="0"/>
        <w:adjustRightInd w:val="0"/>
        <w:spacing w:after="0" w:line="273" w:lineRule="auto"/>
        <w:ind w:right="140" w:firstLine="397"/>
        <w:jc w:val="both"/>
        <w:rPr>
          <w:rFonts w:ascii="Times New Roman" w:hAnsi="Times New Roman"/>
          <w:sz w:val="24"/>
          <w:szCs w:val="24"/>
        </w:rPr>
      </w:pPr>
      <w:bookmarkStart w:id="34" w:name="page73"/>
      <w:bookmarkEnd w:id="34"/>
      <w:r>
        <w:rPr>
          <w:rFonts w:ascii="Arial" w:hAnsi="Arial" w:cs="Arial"/>
          <w:i/>
          <w:iCs/>
        </w:rPr>
        <w:lastRenderedPageBreak/>
        <w:t xml:space="preserve">Азимут </w:t>
      </w:r>
      <w:r>
        <w:rPr>
          <w:rFonts w:ascii="Arial" w:hAnsi="Arial" w:cs="Arial"/>
        </w:rPr>
        <w:t>А</w:t>
      </w:r>
      <w:r>
        <w:rPr>
          <w:rFonts w:ascii="Arial" w:hAnsi="Arial" w:cs="Arial"/>
          <w:i/>
          <w:iCs/>
        </w:rPr>
        <w:t xml:space="preserve"> </w:t>
      </w:r>
      <w:r>
        <w:rPr>
          <w:rFonts w:ascii="Arial" w:hAnsi="Arial" w:cs="Arial"/>
        </w:rPr>
        <w:t>- S (оңтүстiк)</w:t>
      </w:r>
      <w:r>
        <w:rPr>
          <w:rFonts w:ascii="Arial" w:hAnsi="Arial" w:cs="Arial"/>
          <w:i/>
          <w:iCs/>
        </w:rPr>
        <w:t xml:space="preserve"> </w:t>
      </w:r>
      <w:r>
        <w:rPr>
          <w:rFonts w:ascii="Arial" w:hAnsi="Arial" w:cs="Arial"/>
        </w:rPr>
        <w:t>нүктесiнен бастап,</w:t>
      </w:r>
      <w:r>
        <w:rPr>
          <w:rFonts w:ascii="Arial" w:hAnsi="Arial" w:cs="Arial"/>
          <w:i/>
          <w:iCs/>
        </w:rPr>
        <w:t xml:space="preserve"> </w:t>
      </w:r>
      <w:r>
        <w:rPr>
          <w:rFonts w:ascii="Arial" w:hAnsi="Arial" w:cs="Arial"/>
        </w:rPr>
        <w:t>шырақтың</w:t>
      </w:r>
      <w:r>
        <w:rPr>
          <w:rFonts w:ascii="Arial" w:hAnsi="Arial" w:cs="Arial"/>
          <w:i/>
          <w:iCs/>
        </w:rPr>
        <w:t xml:space="preserve"> биiктiк шеңберiне </w:t>
      </w:r>
      <w:r>
        <w:rPr>
          <w:rFonts w:ascii="Arial" w:hAnsi="Arial" w:cs="Arial"/>
        </w:rPr>
        <w:t>дейiнгi</w:t>
      </w:r>
      <w:r>
        <w:rPr>
          <w:rFonts w:ascii="Arial" w:hAnsi="Arial" w:cs="Arial"/>
          <w:i/>
          <w:iCs/>
        </w:rPr>
        <w:t xml:space="preserve"> </w:t>
      </w:r>
      <w:r>
        <w:rPr>
          <w:rFonts w:ascii="Arial" w:hAnsi="Arial" w:cs="Arial"/>
        </w:rPr>
        <w:t>горизонт</w:t>
      </w:r>
      <w:r>
        <w:rPr>
          <w:rFonts w:ascii="Arial" w:hAnsi="Arial" w:cs="Arial"/>
          <w:i/>
          <w:iCs/>
        </w:rPr>
        <w:t xml:space="preserve"> </w:t>
      </w:r>
      <w:r>
        <w:rPr>
          <w:rFonts w:ascii="Arial" w:hAnsi="Arial" w:cs="Arial"/>
        </w:rPr>
        <w:t>(көкжиек)</w:t>
      </w:r>
      <w:r>
        <w:rPr>
          <w:rFonts w:ascii="Arial" w:hAnsi="Arial" w:cs="Arial"/>
          <w:i/>
          <w:iCs/>
        </w:rPr>
        <w:t xml:space="preserve"> </w:t>
      </w:r>
      <w:r>
        <w:rPr>
          <w:rFonts w:ascii="Arial" w:hAnsi="Arial" w:cs="Arial"/>
        </w:rPr>
        <w:t>сызығының</w:t>
      </w:r>
      <w:r>
        <w:rPr>
          <w:rFonts w:ascii="Arial" w:hAnsi="Arial" w:cs="Arial"/>
          <w:i/>
          <w:iCs/>
        </w:rPr>
        <w:t xml:space="preserve"> </w:t>
      </w:r>
      <w:r>
        <w:rPr>
          <w:rFonts w:ascii="Arial" w:hAnsi="Arial" w:cs="Arial"/>
        </w:rPr>
        <w:t xml:space="preserve">доғасы. Ал </w:t>
      </w:r>
      <w:r>
        <w:rPr>
          <w:rFonts w:ascii="Arial" w:hAnsi="Arial" w:cs="Arial"/>
          <w:i/>
          <w:iCs/>
        </w:rPr>
        <w:t>биiктiк</w:t>
      </w:r>
      <w:r>
        <w:rPr>
          <w:rFonts w:ascii="Arial" w:hAnsi="Arial" w:cs="Arial"/>
        </w:rPr>
        <w:t xml:space="preserve"> һ - горизонттан шыраққа дейiнгi</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i/>
          <w:iCs/>
        </w:rPr>
        <w:t xml:space="preserve">биiктiк шеңберiнiң </w:t>
      </w:r>
      <w:r>
        <w:rPr>
          <w:rFonts w:ascii="Arial" w:hAnsi="Arial" w:cs="Arial"/>
        </w:rPr>
        <w:t>доғасы</w:t>
      </w:r>
      <w:r>
        <w:rPr>
          <w:rFonts w:ascii="Arial" w:hAnsi="Arial" w:cs="Arial"/>
          <w:i/>
          <w:iCs/>
        </w:rPr>
        <w:t xml:space="preserve"> </w:t>
      </w:r>
      <w:r>
        <w:rPr>
          <w:rFonts w:ascii="Arial" w:hAnsi="Arial" w:cs="Arial"/>
        </w:rPr>
        <w:t>(</w:t>
      </w:r>
      <w:r>
        <w:rPr>
          <w:rFonts w:ascii="Arial" w:hAnsi="Arial" w:cs="Arial"/>
          <w:i/>
          <w:iCs/>
        </w:rPr>
        <w:t xml:space="preserve">вертикал </w:t>
      </w:r>
      <w:r>
        <w:rPr>
          <w:rFonts w:ascii="Arial" w:hAnsi="Arial" w:cs="Arial"/>
        </w:rPr>
        <w:t>[27,28],</w:t>
      </w:r>
      <w:r>
        <w:rPr>
          <w:rFonts w:ascii="Arial" w:hAnsi="Arial" w:cs="Arial"/>
          <w:i/>
          <w:iCs/>
        </w:rPr>
        <w:t xml:space="preserve"> тiктiк </w:t>
      </w:r>
      <w:r>
        <w:rPr>
          <w:rFonts w:ascii="Times New Roman" w:hAnsi="Times New Roman"/>
        </w:rPr>
        <w:t>[30]).</w:t>
      </w:r>
    </w:p>
    <w:p w:rsidR="003323E4" w:rsidRDefault="003323E4">
      <w:pPr>
        <w:widowControl w:val="0"/>
        <w:autoSpaceDE w:val="0"/>
        <w:autoSpaceDN w:val="0"/>
        <w:adjustRightInd w:val="0"/>
        <w:spacing w:after="0" w:line="3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6" w:lineRule="auto"/>
        <w:ind w:right="60"/>
        <w:rPr>
          <w:rFonts w:ascii="Times New Roman" w:hAnsi="Times New Roman"/>
          <w:sz w:val="24"/>
          <w:szCs w:val="24"/>
        </w:rPr>
      </w:pPr>
      <w:r>
        <w:rPr>
          <w:rFonts w:ascii="Arial" w:hAnsi="Arial" w:cs="Arial"/>
          <w:i/>
          <w:iCs/>
          <w:sz w:val="24"/>
          <w:szCs w:val="24"/>
        </w:rPr>
        <w:t xml:space="preserve">Зениттiк қашықтық </w:t>
      </w:r>
      <w:r>
        <w:rPr>
          <w:rFonts w:ascii="Arial" w:hAnsi="Arial" w:cs="Arial"/>
          <w:sz w:val="24"/>
          <w:szCs w:val="24"/>
        </w:rPr>
        <w:t>Ζ-</w:t>
      </w:r>
      <w:r>
        <w:rPr>
          <w:rFonts w:ascii="Arial" w:hAnsi="Arial" w:cs="Arial"/>
          <w:i/>
          <w:iCs/>
          <w:sz w:val="24"/>
          <w:szCs w:val="24"/>
        </w:rPr>
        <w:t xml:space="preserve"> </w:t>
      </w:r>
      <w:r>
        <w:rPr>
          <w:rFonts w:ascii="Arial" w:hAnsi="Arial" w:cs="Arial"/>
          <w:sz w:val="24"/>
          <w:szCs w:val="24"/>
        </w:rPr>
        <w:t>зениттен шыраққа дейiнгi</w:t>
      </w:r>
      <w:r>
        <w:rPr>
          <w:rFonts w:ascii="Arial" w:hAnsi="Arial" w:cs="Arial"/>
          <w:i/>
          <w:iCs/>
          <w:sz w:val="24"/>
          <w:szCs w:val="24"/>
        </w:rPr>
        <w:t xml:space="preserve"> </w:t>
      </w:r>
      <w:r>
        <w:rPr>
          <w:rFonts w:ascii="Arial" w:hAnsi="Arial" w:cs="Arial"/>
          <w:sz w:val="24"/>
          <w:szCs w:val="24"/>
        </w:rPr>
        <w:t>биiктiк</w:t>
      </w:r>
      <w:r>
        <w:rPr>
          <w:rFonts w:ascii="Arial" w:hAnsi="Arial" w:cs="Arial"/>
          <w:i/>
          <w:iCs/>
          <w:sz w:val="24"/>
          <w:szCs w:val="24"/>
        </w:rPr>
        <w:t xml:space="preserve"> </w:t>
      </w:r>
      <w:r>
        <w:rPr>
          <w:rFonts w:ascii="Arial" w:hAnsi="Arial" w:cs="Arial"/>
          <w:sz w:val="24"/>
          <w:szCs w:val="24"/>
        </w:rPr>
        <w:t>шеңберiнiң доғасы.</w:t>
      </w:r>
    </w:p>
    <w:p w:rsidR="003323E4" w:rsidRDefault="003323E4">
      <w:pPr>
        <w:widowControl w:val="0"/>
        <w:autoSpaceDE w:val="0"/>
        <w:autoSpaceDN w:val="0"/>
        <w:adjustRightInd w:val="0"/>
        <w:spacing w:after="0" w:line="206"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b/>
          <w:bCs/>
          <w:sz w:val="24"/>
          <w:szCs w:val="24"/>
        </w:rPr>
        <w:t>Бiрiншi экваторлық координат жүйесi:</w:t>
      </w:r>
    </w:p>
    <w:p w:rsidR="003323E4" w:rsidRDefault="003323E4">
      <w:pPr>
        <w:widowControl w:val="0"/>
        <w:autoSpaceDE w:val="0"/>
        <w:autoSpaceDN w:val="0"/>
        <w:adjustRightInd w:val="0"/>
        <w:spacing w:after="0" w:line="17"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rPr>
        <w:t>Негiзгi шеңбер – аспан экваторы. Негiзгi координаттар:</w:t>
      </w:r>
    </w:p>
    <w:p w:rsidR="003323E4" w:rsidRDefault="003323E4">
      <w:pPr>
        <w:widowControl w:val="0"/>
        <w:autoSpaceDE w:val="0"/>
        <w:autoSpaceDN w:val="0"/>
        <w:adjustRightInd w:val="0"/>
        <w:spacing w:after="0" w:line="31" w:lineRule="exact"/>
        <w:rPr>
          <w:rFonts w:ascii="Times New Roman" w:hAnsi="Times New Roman"/>
          <w:sz w:val="24"/>
          <w:szCs w:val="24"/>
        </w:rPr>
      </w:pPr>
    </w:p>
    <w:p w:rsidR="003323E4" w:rsidRDefault="00281624">
      <w:pPr>
        <w:widowControl w:val="0"/>
        <w:numPr>
          <w:ilvl w:val="0"/>
          <w:numId w:val="8"/>
        </w:numPr>
        <w:tabs>
          <w:tab w:val="clear" w:pos="720"/>
          <w:tab w:val="num" w:pos="740"/>
        </w:tabs>
        <w:overflowPunct w:val="0"/>
        <w:autoSpaceDE w:val="0"/>
        <w:autoSpaceDN w:val="0"/>
        <w:adjustRightInd w:val="0"/>
        <w:spacing w:after="0" w:line="240" w:lineRule="auto"/>
        <w:ind w:left="740" w:hanging="363"/>
        <w:jc w:val="both"/>
        <w:rPr>
          <w:rFonts w:ascii="Wingdings" w:hAnsi="Wingdings" w:cs="Wingdings"/>
          <w:b/>
          <w:bCs/>
          <w:sz w:val="24"/>
          <w:szCs w:val="24"/>
        </w:rPr>
      </w:pPr>
      <w:r>
        <w:rPr>
          <w:rFonts w:ascii="Arial" w:hAnsi="Arial" w:cs="Arial"/>
          <w:i/>
          <w:iCs/>
          <w:sz w:val="24"/>
          <w:szCs w:val="24"/>
        </w:rPr>
        <w:t xml:space="preserve">Сағаттық бұрыш </w:t>
      </w:r>
      <w:r>
        <w:rPr>
          <w:rFonts w:ascii="Arial" w:hAnsi="Arial" w:cs="Arial"/>
          <w:sz w:val="24"/>
          <w:szCs w:val="24"/>
        </w:rPr>
        <w:t>– t; (5-сурет).</w:t>
      </w:r>
      <w:r>
        <w:rPr>
          <w:rFonts w:ascii="Arial" w:hAnsi="Arial" w:cs="Arial"/>
          <w:i/>
          <w:iCs/>
          <w:sz w:val="24"/>
          <w:szCs w:val="24"/>
        </w:rPr>
        <w:t xml:space="preserve"> </w:t>
      </w:r>
    </w:p>
    <w:p w:rsidR="003323E4" w:rsidRDefault="003323E4">
      <w:pPr>
        <w:widowControl w:val="0"/>
        <w:autoSpaceDE w:val="0"/>
        <w:autoSpaceDN w:val="0"/>
        <w:adjustRightInd w:val="0"/>
        <w:spacing w:after="0" w:line="50" w:lineRule="exact"/>
        <w:rPr>
          <w:rFonts w:ascii="Wingdings" w:hAnsi="Wingdings" w:cs="Wingdings"/>
          <w:b/>
          <w:bCs/>
          <w:sz w:val="24"/>
          <w:szCs w:val="24"/>
        </w:rPr>
      </w:pPr>
    </w:p>
    <w:p w:rsidR="003323E4" w:rsidRPr="00F64517" w:rsidRDefault="00281624">
      <w:pPr>
        <w:widowControl w:val="0"/>
        <w:numPr>
          <w:ilvl w:val="1"/>
          <w:numId w:val="8"/>
        </w:numPr>
        <w:tabs>
          <w:tab w:val="clear" w:pos="1440"/>
          <w:tab w:val="num" w:pos="1000"/>
        </w:tabs>
        <w:overflowPunct w:val="0"/>
        <w:autoSpaceDE w:val="0"/>
        <w:autoSpaceDN w:val="0"/>
        <w:adjustRightInd w:val="0"/>
        <w:spacing w:after="0" w:line="240" w:lineRule="auto"/>
        <w:ind w:left="1000" w:hanging="603"/>
        <w:jc w:val="both"/>
        <w:rPr>
          <w:rFonts w:ascii="Wingdings" w:hAnsi="Wingdings" w:cs="Wingdings"/>
          <w:b/>
          <w:bCs/>
          <w:sz w:val="24"/>
          <w:szCs w:val="24"/>
          <w:lang w:val="ru-RU"/>
        </w:rPr>
      </w:pPr>
      <w:r w:rsidRPr="00F64517">
        <w:rPr>
          <w:rFonts w:ascii="Arial" w:hAnsi="Arial" w:cs="Arial"/>
          <w:i/>
          <w:iCs/>
          <w:sz w:val="24"/>
          <w:szCs w:val="24"/>
          <w:lang w:val="ru-RU"/>
        </w:rPr>
        <w:t xml:space="preserve">Еңкею – </w:t>
      </w:r>
      <w:r>
        <w:rPr>
          <w:rFonts w:ascii="Arial" w:hAnsi="Arial" w:cs="Arial"/>
          <w:i/>
          <w:iCs/>
          <w:sz w:val="23"/>
          <w:szCs w:val="23"/>
        </w:rPr>
        <w:t>d</w:t>
      </w:r>
      <w:r w:rsidRPr="00F64517">
        <w:rPr>
          <w:rFonts w:ascii="Arial" w:hAnsi="Arial" w:cs="Arial"/>
          <w:i/>
          <w:iCs/>
          <w:sz w:val="24"/>
          <w:szCs w:val="24"/>
          <w:lang w:val="ru-RU"/>
        </w:rPr>
        <w:t xml:space="preserve"> </w:t>
      </w:r>
      <w:r w:rsidRPr="00F64517">
        <w:rPr>
          <w:rFonts w:ascii="Arial" w:hAnsi="Arial" w:cs="Arial"/>
          <w:sz w:val="24"/>
          <w:szCs w:val="24"/>
          <w:lang w:val="ru-RU"/>
        </w:rPr>
        <w:t>[29] (кейде оны</w:t>
      </w:r>
      <w:r w:rsidRPr="00F64517">
        <w:rPr>
          <w:rFonts w:ascii="Arial" w:hAnsi="Arial" w:cs="Arial"/>
          <w:i/>
          <w:iCs/>
          <w:sz w:val="24"/>
          <w:szCs w:val="24"/>
          <w:lang w:val="ru-RU"/>
        </w:rPr>
        <w:t xml:space="preserve"> ең</w:t>
      </w:r>
      <w:r>
        <w:rPr>
          <w:rFonts w:ascii="Arial" w:hAnsi="Arial" w:cs="Arial"/>
          <w:i/>
          <w:iCs/>
          <w:sz w:val="24"/>
          <w:szCs w:val="24"/>
        </w:rPr>
        <w:t>i</w:t>
      </w:r>
      <w:r w:rsidRPr="00F64517">
        <w:rPr>
          <w:rFonts w:ascii="Arial" w:hAnsi="Arial" w:cs="Arial"/>
          <w:i/>
          <w:iCs/>
          <w:sz w:val="24"/>
          <w:szCs w:val="24"/>
          <w:lang w:val="ru-RU"/>
        </w:rPr>
        <w:t>ст</w:t>
      </w:r>
      <w:r>
        <w:rPr>
          <w:rFonts w:ascii="Arial" w:hAnsi="Arial" w:cs="Arial"/>
          <w:i/>
          <w:iCs/>
          <w:sz w:val="24"/>
          <w:szCs w:val="24"/>
        </w:rPr>
        <w:t>i</w:t>
      </w:r>
      <w:r w:rsidRPr="00F64517">
        <w:rPr>
          <w:rFonts w:ascii="Arial" w:hAnsi="Arial" w:cs="Arial"/>
          <w:i/>
          <w:iCs/>
          <w:sz w:val="24"/>
          <w:szCs w:val="24"/>
          <w:lang w:val="ru-RU"/>
        </w:rPr>
        <w:t xml:space="preserve">к – </w:t>
      </w:r>
      <w:r w:rsidRPr="00F64517">
        <w:rPr>
          <w:rFonts w:ascii="Arial" w:hAnsi="Arial" w:cs="Arial"/>
          <w:sz w:val="24"/>
          <w:szCs w:val="24"/>
          <w:lang w:val="ru-RU"/>
        </w:rPr>
        <w:t>[27,28];</w:t>
      </w:r>
      <w:r w:rsidRPr="00F64517">
        <w:rPr>
          <w:rFonts w:ascii="Arial" w:hAnsi="Arial" w:cs="Arial"/>
          <w:i/>
          <w:iCs/>
          <w:sz w:val="24"/>
          <w:szCs w:val="24"/>
          <w:lang w:val="ru-RU"/>
        </w:rPr>
        <w:t xml:space="preserve"> </w:t>
      </w:r>
    </w:p>
    <w:p w:rsidR="003323E4" w:rsidRPr="00F64517" w:rsidRDefault="003323E4">
      <w:pPr>
        <w:widowControl w:val="0"/>
        <w:autoSpaceDE w:val="0"/>
        <w:autoSpaceDN w:val="0"/>
        <w:adjustRightInd w:val="0"/>
        <w:spacing w:after="0" w:line="12" w:lineRule="exact"/>
        <w:rPr>
          <w:rFonts w:ascii="Wingdings" w:hAnsi="Wingdings" w:cs="Wingdings"/>
          <w:b/>
          <w:bCs/>
          <w:sz w:val="24"/>
          <w:szCs w:val="24"/>
          <w:lang w:val="ru-RU"/>
        </w:rPr>
      </w:pPr>
    </w:p>
    <w:p w:rsidR="003323E4" w:rsidRPr="00F64517" w:rsidRDefault="00281624">
      <w:pPr>
        <w:widowControl w:val="0"/>
        <w:overflowPunct w:val="0"/>
        <w:autoSpaceDE w:val="0"/>
        <w:autoSpaceDN w:val="0"/>
        <w:adjustRightInd w:val="0"/>
        <w:spacing w:after="0" w:line="240" w:lineRule="auto"/>
        <w:jc w:val="both"/>
        <w:rPr>
          <w:rFonts w:ascii="Wingdings" w:hAnsi="Wingdings" w:cs="Wingdings"/>
          <w:b/>
          <w:bCs/>
          <w:sz w:val="24"/>
          <w:szCs w:val="24"/>
          <w:lang w:val="ru-RU"/>
        </w:rPr>
      </w:pPr>
      <w:r w:rsidRPr="00F64517">
        <w:rPr>
          <w:rFonts w:ascii="Arial" w:hAnsi="Arial" w:cs="Arial"/>
          <w:i/>
          <w:iCs/>
          <w:sz w:val="21"/>
          <w:szCs w:val="21"/>
          <w:lang w:val="ru-RU"/>
        </w:rPr>
        <w:t xml:space="preserve">ауысу – </w:t>
      </w:r>
      <w:r w:rsidRPr="00F64517">
        <w:rPr>
          <w:rFonts w:ascii="Arial" w:hAnsi="Arial" w:cs="Arial"/>
          <w:sz w:val="21"/>
          <w:szCs w:val="21"/>
          <w:lang w:val="ru-RU"/>
        </w:rPr>
        <w:t>[6,30]</w:t>
      </w:r>
      <w:r w:rsidRPr="00F64517">
        <w:rPr>
          <w:rFonts w:ascii="Arial" w:hAnsi="Arial" w:cs="Arial"/>
          <w:i/>
          <w:iCs/>
          <w:sz w:val="21"/>
          <w:szCs w:val="21"/>
          <w:lang w:val="ru-RU"/>
        </w:rPr>
        <w:t xml:space="preserve"> </w:t>
      </w:r>
      <w:r w:rsidRPr="00F64517">
        <w:rPr>
          <w:rFonts w:ascii="Arial" w:hAnsi="Arial" w:cs="Arial"/>
          <w:sz w:val="21"/>
          <w:szCs w:val="21"/>
          <w:lang w:val="ru-RU"/>
        </w:rPr>
        <w:t>деп те аударады);</w:t>
      </w:r>
      <w:r w:rsidRPr="00F64517">
        <w:rPr>
          <w:rFonts w:ascii="Arial" w:hAnsi="Arial" w:cs="Arial"/>
          <w:i/>
          <w:iCs/>
          <w:sz w:val="21"/>
          <w:szCs w:val="21"/>
          <w:lang w:val="ru-RU"/>
        </w:rPr>
        <w:t xml:space="preserve"> </w:t>
      </w:r>
      <w:r w:rsidRPr="00F64517">
        <w:rPr>
          <w:rFonts w:ascii="Arial" w:hAnsi="Arial" w:cs="Arial"/>
          <w:sz w:val="21"/>
          <w:szCs w:val="21"/>
          <w:lang w:val="ru-RU"/>
        </w:rPr>
        <w:t>кей жағдайда оның орнына</w:t>
      </w:r>
      <w:r w:rsidRPr="00F64517">
        <w:rPr>
          <w:rFonts w:ascii="Arial" w:hAnsi="Arial" w:cs="Arial"/>
          <w:i/>
          <w:iCs/>
          <w:sz w:val="21"/>
          <w:szCs w:val="21"/>
          <w:lang w:val="ru-RU"/>
        </w:rPr>
        <w:t xml:space="preserve"> </w:t>
      </w:r>
    </w:p>
    <w:p w:rsidR="003323E4" w:rsidRPr="00F64517" w:rsidRDefault="003323E4">
      <w:pPr>
        <w:widowControl w:val="0"/>
        <w:autoSpaceDE w:val="0"/>
        <w:autoSpaceDN w:val="0"/>
        <w:adjustRightInd w:val="0"/>
        <w:spacing w:after="0" w:line="126"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1" w:lineRule="auto"/>
        <w:jc w:val="right"/>
        <w:rPr>
          <w:rFonts w:ascii="Times New Roman" w:hAnsi="Times New Roman"/>
          <w:sz w:val="24"/>
          <w:szCs w:val="24"/>
          <w:lang w:val="ru-RU"/>
        </w:rPr>
      </w:pPr>
      <w:r w:rsidRPr="00F64517">
        <w:rPr>
          <w:rFonts w:ascii="Arial" w:hAnsi="Arial" w:cs="Arial"/>
          <w:i/>
          <w:iCs/>
          <w:sz w:val="23"/>
          <w:szCs w:val="23"/>
          <w:lang w:val="ru-RU"/>
        </w:rPr>
        <w:t xml:space="preserve">полярлық қашықтық </w:t>
      </w:r>
      <w:r>
        <w:rPr>
          <w:rFonts w:ascii="Arial" w:hAnsi="Arial" w:cs="Arial"/>
          <w:i/>
          <w:iCs/>
          <w:sz w:val="23"/>
          <w:szCs w:val="23"/>
        </w:rPr>
        <w:t>r</w:t>
      </w:r>
      <w:r w:rsidRPr="00F64517">
        <w:rPr>
          <w:rFonts w:ascii="Arial" w:hAnsi="Arial" w:cs="Arial"/>
          <w:i/>
          <w:iCs/>
          <w:sz w:val="23"/>
          <w:szCs w:val="23"/>
          <w:lang w:val="ru-RU"/>
        </w:rPr>
        <w:t xml:space="preserve"> </w:t>
      </w:r>
      <w:r w:rsidRPr="00F64517">
        <w:rPr>
          <w:rFonts w:ascii="Arial" w:hAnsi="Arial" w:cs="Arial"/>
          <w:sz w:val="23"/>
          <w:szCs w:val="23"/>
          <w:lang w:val="ru-RU"/>
        </w:rPr>
        <w:t>қолданылады,</w:t>
      </w:r>
      <w:r w:rsidRPr="00F64517">
        <w:rPr>
          <w:rFonts w:ascii="Arial" w:hAnsi="Arial" w:cs="Arial"/>
          <w:i/>
          <w:iCs/>
          <w:sz w:val="23"/>
          <w:szCs w:val="23"/>
          <w:lang w:val="ru-RU"/>
        </w:rPr>
        <w:t xml:space="preserve"> </w:t>
      </w:r>
      <w:r w:rsidRPr="00F64517">
        <w:rPr>
          <w:rFonts w:ascii="Arial" w:hAnsi="Arial" w:cs="Arial"/>
          <w:sz w:val="23"/>
          <w:szCs w:val="23"/>
          <w:lang w:val="ru-RU"/>
        </w:rPr>
        <w:t>өйткен</w:t>
      </w:r>
      <w:r>
        <w:rPr>
          <w:rFonts w:ascii="Arial" w:hAnsi="Arial" w:cs="Arial"/>
          <w:sz w:val="23"/>
          <w:szCs w:val="23"/>
        </w:rPr>
        <w:t>i</w:t>
      </w:r>
      <w:r w:rsidRPr="00F64517">
        <w:rPr>
          <w:rFonts w:ascii="Arial" w:hAnsi="Arial" w:cs="Arial"/>
          <w:i/>
          <w:iCs/>
          <w:sz w:val="23"/>
          <w:szCs w:val="23"/>
          <w:lang w:val="ru-RU"/>
        </w:rPr>
        <w:t xml:space="preserve"> </w:t>
      </w:r>
      <w:r>
        <w:rPr>
          <w:rFonts w:ascii="Arial" w:hAnsi="Arial" w:cs="Arial"/>
          <w:i/>
          <w:iCs/>
          <w:sz w:val="23"/>
          <w:szCs w:val="23"/>
        </w:rPr>
        <w:t>r</w:t>
      </w:r>
      <w:r w:rsidRPr="00F64517">
        <w:rPr>
          <w:rFonts w:ascii="Arial" w:hAnsi="Arial" w:cs="Arial"/>
          <w:i/>
          <w:iCs/>
          <w:sz w:val="23"/>
          <w:szCs w:val="23"/>
          <w:lang w:val="ru-RU"/>
        </w:rPr>
        <w:t xml:space="preserve"> </w:t>
      </w:r>
      <w:r w:rsidRPr="00F64517">
        <w:rPr>
          <w:rFonts w:ascii="Arial" w:hAnsi="Arial" w:cs="Arial"/>
          <w:sz w:val="23"/>
          <w:szCs w:val="23"/>
          <w:lang w:val="ru-RU"/>
        </w:rPr>
        <w:t>±</w:t>
      </w:r>
      <w:r>
        <w:rPr>
          <w:rFonts w:ascii="Arial" w:hAnsi="Arial" w:cs="Arial"/>
          <w:i/>
          <w:iCs/>
          <w:sz w:val="23"/>
          <w:szCs w:val="23"/>
        </w:rPr>
        <w:t>d</w:t>
      </w:r>
      <w:r w:rsidRPr="00F64517">
        <w:rPr>
          <w:rFonts w:ascii="Arial" w:hAnsi="Arial" w:cs="Arial"/>
          <w:i/>
          <w:iCs/>
          <w:sz w:val="23"/>
          <w:szCs w:val="23"/>
          <w:lang w:val="ru-RU"/>
        </w:rPr>
        <w:t xml:space="preserve"> </w:t>
      </w:r>
      <w:r w:rsidRPr="00F64517">
        <w:rPr>
          <w:rFonts w:ascii="Arial" w:hAnsi="Arial" w:cs="Arial"/>
          <w:sz w:val="23"/>
          <w:szCs w:val="23"/>
          <w:lang w:val="ru-RU"/>
        </w:rPr>
        <w:t>=90</w:t>
      </w:r>
      <w:r w:rsidRPr="00F64517">
        <w:rPr>
          <w:rFonts w:ascii="Times New Roman" w:hAnsi="Times New Roman"/>
          <w:sz w:val="26"/>
          <w:szCs w:val="26"/>
          <w:vertAlign w:val="superscript"/>
          <w:lang w:val="ru-RU"/>
        </w:rPr>
        <w:t>о</w:t>
      </w:r>
      <w:r w:rsidRPr="00F64517">
        <w:rPr>
          <w:rFonts w:ascii="Times New Roman" w:hAnsi="Times New Roman"/>
          <w:sz w:val="23"/>
          <w:szCs w:val="23"/>
          <w:lang w:val="ru-RU"/>
        </w:rPr>
        <w:t>.</w:t>
      </w:r>
      <w:r w:rsidRPr="00F64517">
        <w:rPr>
          <w:rFonts w:ascii="Arial" w:hAnsi="Arial" w:cs="Arial"/>
          <w:i/>
          <w:iCs/>
          <w:sz w:val="23"/>
          <w:szCs w:val="23"/>
          <w:lang w:val="ru-RU"/>
        </w:rPr>
        <w:t xml:space="preserve"> Сағаттық бұрыш </w:t>
      </w:r>
      <w:r>
        <w:rPr>
          <w:rFonts w:ascii="Arial" w:hAnsi="Arial" w:cs="Arial"/>
          <w:sz w:val="23"/>
          <w:szCs w:val="23"/>
        </w:rPr>
        <w:t>t</w:t>
      </w:r>
      <w:r w:rsidRPr="00F64517">
        <w:rPr>
          <w:rFonts w:ascii="Arial" w:hAnsi="Arial" w:cs="Arial"/>
          <w:sz w:val="23"/>
          <w:szCs w:val="23"/>
          <w:lang w:val="ru-RU"/>
        </w:rPr>
        <w:t xml:space="preserve"> –</w:t>
      </w:r>
      <w:r w:rsidRPr="00F64517">
        <w:rPr>
          <w:rFonts w:ascii="Arial" w:hAnsi="Arial" w:cs="Arial"/>
          <w:i/>
          <w:iCs/>
          <w:sz w:val="23"/>
          <w:szCs w:val="23"/>
          <w:lang w:val="ru-RU"/>
        </w:rPr>
        <w:t xml:space="preserve"> </w:t>
      </w:r>
      <w:r w:rsidRPr="00F64517">
        <w:rPr>
          <w:rFonts w:ascii="Arial" w:hAnsi="Arial" w:cs="Arial"/>
          <w:sz w:val="23"/>
          <w:szCs w:val="23"/>
          <w:lang w:val="ru-RU"/>
        </w:rPr>
        <w:t>экватордың жоғарғы</w:t>
      </w:r>
      <w:r w:rsidRPr="00F64517">
        <w:rPr>
          <w:rFonts w:ascii="Arial" w:hAnsi="Arial" w:cs="Arial"/>
          <w:i/>
          <w:iCs/>
          <w:sz w:val="23"/>
          <w:szCs w:val="23"/>
          <w:lang w:val="ru-RU"/>
        </w:rPr>
        <w:t xml:space="preserve"> </w:t>
      </w:r>
      <w:r>
        <w:rPr>
          <w:rFonts w:ascii="Arial" w:hAnsi="Arial" w:cs="Arial"/>
          <w:sz w:val="23"/>
          <w:szCs w:val="23"/>
        </w:rPr>
        <w:t>Q</w:t>
      </w:r>
      <w:r w:rsidRPr="00F64517">
        <w:rPr>
          <w:rFonts w:ascii="Arial" w:hAnsi="Arial" w:cs="Arial"/>
          <w:i/>
          <w:iCs/>
          <w:sz w:val="23"/>
          <w:szCs w:val="23"/>
          <w:lang w:val="ru-RU"/>
        </w:rPr>
        <w:t xml:space="preserve"> </w:t>
      </w:r>
      <w:r w:rsidRPr="00F64517">
        <w:rPr>
          <w:rFonts w:ascii="Arial" w:hAnsi="Arial" w:cs="Arial"/>
          <w:sz w:val="23"/>
          <w:szCs w:val="23"/>
          <w:lang w:val="ru-RU"/>
        </w:rPr>
        <w:t>нүкте</w:t>
      </w:r>
      <w:r>
        <w:rPr>
          <w:rFonts w:ascii="Arial" w:hAnsi="Arial" w:cs="Arial"/>
          <w:sz w:val="23"/>
          <w:szCs w:val="23"/>
        </w:rPr>
        <w:t>ci</w:t>
      </w:r>
      <w:r w:rsidRPr="00F64517">
        <w:rPr>
          <w:rFonts w:ascii="Arial" w:hAnsi="Arial" w:cs="Arial"/>
          <w:sz w:val="23"/>
          <w:szCs w:val="23"/>
          <w:lang w:val="ru-RU"/>
        </w:rPr>
        <w:t>нен</w:t>
      </w:r>
      <w:r w:rsidRPr="00F64517">
        <w:rPr>
          <w:rFonts w:ascii="Arial" w:hAnsi="Arial" w:cs="Arial"/>
          <w:i/>
          <w:iCs/>
          <w:sz w:val="23"/>
          <w:szCs w:val="23"/>
          <w:lang w:val="ru-RU"/>
        </w:rPr>
        <w:t xml:space="preserve"> </w:t>
      </w:r>
      <w:r w:rsidRPr="00F64517">
        <w:rPr>
          <w:rFonts w:ascii="Arial" w:hAnsi="Arial" w:cs="Arial"/>
          <w:sz w:val="23"/>
          <w:szCs w:val="23"/>
          <w:lang w:val="ru-RU"/>
        </w:rPr>
        <w:t>батысқа қарай шырақтың сағаттық шеңбер</w:t>
      </w:r>
      <w:r>
        <w:rPr>
          <w:rFonts w:ascii="Arial" w:hAnsi="Arial" w:cs="Arial"/>
          <w:sz w:val="23"/>
          <w:szCs w:val="23"/>
        </w:rPr>
        <w:t>i</w:t>
      </w:r>
      <w:r w:rsidRPr="00F64517">
        <w:rPr>
          <w:rFonts w:ascii="Arial" w:hAnsi="Arial" w:cs="Arial"/>
          <w:sz w:val="23"/>
          <w:szCs w:val="23"/>
          <w:lang w:val="ru-RU"/>
        </w:rPr>
        <w:t>не дей</w:t>
      </w:r>
      <w:r>
        <w:rPr>
          <w:rFonts w:ascii="Arial" w:hAnsi="Arial" w:cs="Arial"/>
          <w:sz w:val="23"/>
          <w:szCs w:val="23"/>
        </w:rPr>
        <w:t>i</w:t>
      </w:r>
      <w:r w:rsidRPr="00F64517">
        <w:rPr>
          <w:rFonts w:ascii="Arial" w:hAnsi="Arial" w:cs="Arial"/>
          <w:sz w:val="23"/>
          <w:szCs w:val="23"/>
          <w:lang w:val="ru-RU"/>
        </w:rPr>
        <w:t>нг</w:t>
      </w:r>
      <w:r>
        <w:rPr>
          <w:rFonts w:ascii="Arial" w:hAnsi="Arial" w:cs="Arial"/>
          <w:sz w:val="23"/>
          <w:szCs w:val="23"/>
        </w:rPr>
        <w:t>i</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84" w:lineRule="auto"/>
        <w:jc w:val="both"/>
        <w:rPr>
          <w:rFonts w:ascii="Times New Roman" w:hAnsi="Times New Roman"/>
          <w:sz w:val="24"/>
          <w:szCs w:val="24"/>
          <w:lang w:val="ru-RU"/>
        </w:rPr>
      </w:pPr>
      <w:r w:rsidRPr="00F64517">
        <w:rPr>
          <w:rFonts w:ascii="Arial" w:hAnsi="Arial" w:cs="Arial"/>
          <w:lang w:val="ru-RU"/>
        </w:rPr>
        <w:t xml:space="preserve">аспан экваторының доғасы. </w:t>
      </w:r>
      <w:r w:rsidRPr="00F64517">
        <w:rPr>
          <w:rFonts w:ascii="Arial" w:hAnsi="Arial" w:cs="Arial"/>
          <w:i/>
          <w:iCs/>
          <w:lang w:val="ru-RU"/>
        </w:rPr>
        <w:t>Еңкею</w:t>
      </w:r>
      <w:r w:rsidRPr="00F64517">
        <w:rPr>
          <w:rFonts w:ascii="Arial" w:hAnsi="Arial" w:cs="Arial"/>
          <w:lang w:val="ru-RU"/>
        </w:rPr>
        <w:t xml:space="preserve"> </w:t>
      </w:r>
      <w:r>
        <w:rPr>
          <w:rFonts w:ascii="Arial" w:hAnsi="Arial" w:cs="Arial"/>
          <w:i/>
          <w:iCs/>
          <w:sz w:val="21"/>
          <w:szCs w:val="21"/>
        </w:rPr>
        <w:t>d</w:t>
      </w:r>
      <w:r w:rsidRPr="00F64517">
        <w:rPr>
          <w:rFonts w:ascii="Arial" w:hAnsi="Arial" w:cs="Arial"/>
          <w:lang w:val="ru-RU"/>
        </w:rPr>
        <w:t xml:space="preserve"> - экватордан шыраққа дей</w:t>
      </w:r>
      <w:r>
        <w:rPr>
          <w:rFonts w:ascii="Arial" w:hAnsi="Arial" w:cs="Arial"/>
        </w:rPr>
        <w:t>i</w:t>
      </w:r>
      <w:r w:rsidRPr="00F64517">
        <w:rPr>
          <w:rFonts w:ascii="Arial" w:hAnsi="Arial" w:cs="Arial"/>
          <w:lang w:val="ru-RU"/>
        </w:rPr>
        <w:t>нг</w:t>
      </w:r>
      <w:r>
        <w:rPr>
          <w:rFonts w:ascii="Arial" w:hAnsi="Arial" w:cs="Arial"/>
        </w:rPr>
        <w:t>i</w:t>
      </w:r>
      <w:r w:rsidRPr="00F64517">
        <w:rPr>
          <w:rFonts w:ascii="Arial" w:hAnsi="Arial" w:cs="Arial"/>
          <w:lang w:val="ru-RU"/>
        </w:rPr>
        <w:t xml:space="preserve"> сағаттық шеңберд</w:t>
      </w:r>
      <w:r>
        <w:rPr>
          <w:rFonts w:ascii="Arial" w:hAnsi="Arial" w:cs="Arial"/>
        </w:rPr>
        <w:t>i</w:t>
      </w:r>
      <w:r w:rsidRPr="00F64517">
        <w:rPr>
          <w:rFonts w:ascii="Arial" w:hAnsi="Arial" w:cs="Arial"/>
          <w:lang w:val="ru-RU"/>
        </w:rPr>
        <w:t xml:space="preserve">ң доғасы. </w:t>
      </w:r>
      <w:r w:rsidRPr="00F64517">
        <w:rPr>
          <w:rFonts w:ascii="Arial" w:hAnsi="Arial" w:cs="Arial"/>
          <w:i/>
          <w:iCs/>
          <w:lang w:val="ru-RU"/>
        </w:rPr>
        <w:t>Полярлық қашықтық</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40"/>
        <w:rPr>
          <w:rFonts w:ascii="Times New Roman" w:hAnsi="Times New Roman"/>
          <w:sz w:val="24"/>
          <w:szCs w:val="24"/>
          <w:lang w:val="ru-RU"/>
        </w:rPr>
      </w:pPr>
      <w:r>
        <w:rPr>
          <w:rFonts w:ascii="Arial" w:hAnsi="Arial" w:cs="Arial"/>
          <w:i/>
          <w:iCs/>
        </w:rPr>
        <w:t>r</w:t>
      </w:r>
      <w:r w:rsidRPr="00F64517">
        <w:rPr>
          <w:rFonts w:ascii="Arial" w:hAnsi="Arial" w:cs="Arial"/>
          <w:i/>
          <w:iCs/>
          <w:lang w:val="ru-RU"/>
        </w:rPr>
        <w:t xml:space="preserve"> </w:t>
      </w:r>
      <w:r w:rsidRPr="00F64517">
        <w:rPr>
          <w:rFonts w:ascii="Arial" w:hAnsi="Arial" w:cs="Arial"/>
          <w:lang w:val="ru-RU"/>
        </w:rPr>
        <w:t>–</w:t>
      </w:r>
      <w:r w:rsidRPr="00F64517">
        <w:rPr>
          <w:rFonts w:ascii="Arial" w:hAnsi="Arial" w:cs="Arial"/>
          <w:i/>
          <w:iCs/>
          <w:lang w:val="ru-RU"/>
        </w:rPr>
        <w:t xml:space="preserve"> </w:t>
      </w:r>
      <w:r w:rsidRPr="00F64517">
        <w:rPr>
          <w:rFonts w:ascii="Arial" w:hAnsi="Arial" w:cs="Arial"/>
          <w:lang w:val="ru-RU"/>
        </w:rPr>
        <w:t>полюстен шыраққа дей</w:t>
      </w:r>
      <w:r>
        <w:rPr>
          <w:rFonts w:ascii="Arial" w:hAnsi="Arial" w:cs="Arial"/>
        </w:rPr>
        <w:t>i</w:t>
      </w:r>
      <w:r w:rsidRPr="00F64517">
        <w:rPr>
          <w:rFonts w:ascii="Arial" w:hAnsi="Arial" w:cs="Arial"/>
          <w:lang w:val="ru-RU"/>
        </w:rPr>
        <w:t>нг</w:t>
      </w:r>
      <w:r>
        <w:rPr>
          <w:rFonts w:ascii="Arial" w:hAnsi="Arial" w:cs="Arial"/>
        </w:rPr>
        <w:t>i</w:t>
      </w:r>
      <w:r w:rsidRPr="00F64517">
        <w:rPr>
          <w:rFonts w:ascii="Arial" w:hAnsi="Arial" w:cs="Arial"/>
          <w:i/>
          <w:iCs/>
          <w:lang w:val="ru-RU"/>
        </w:rPr>
        <w:t xml:space="preserve"> </w:t>
      </w:r>
      <w:r w:rsidRPr="00F64517">
        <w:rPr>
          <w:rFonts w:ascii="Arial" w:hAnsi="Arial" w:cs="Arial"/>
          <w:lang w:val="ru-RU"/>
        </w:rPr>
        <w:t>сағаттық шеңберд</w:t>
      </w:r>
      <w:r>
        <w:rPr>
          <w:rFonts w:ascii="Arial" w:hAnsi="Arial" w:cs="Arial"/>
        </w:rPr>
        <w:t>i</w:t>
      </w:r>
      <w:r w:rsidRPr="00F64517">
        <w:rPr>
          <w:rFonts w:ascii="Arial" w:hAnsi="Arial" w:cs="Arial"/>
          <w:lang w:val="ru-RU"/>
        </w:rPr>
        <w:t>ң доғасы.</w:t>
      </w:r>
    </w:p>
    <w:p w:rsidR="003323E4" w:rsidRPr="00F64517"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044" type="#_x0000_t75" style="position:absolute;margin-left:53.6pt;margin-top:17.2pt;width:200.75pt;height:181.85pt;z-index:-161" o:allowincell="f">
            <v:imagedata r:id="rId17" o:title=""/>
          </v:shape>
        </w:pict>
      </w: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4"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4460"/>
        <w:rPr>
          <w:rFonts w:ascii="Times New Roman" w:hAnsi="Times New Roman"/>
          <w:sz w:val="24"/>
          <w:szCs w:val="24"/>
          <w:lang w:val="ru-RU"/>
        </w:rPr>
      </w:pPr>
      <w:r>
        <w:rPr>
          <w:rFonts w:ascii="Times New Roman" w:hAnsi="Times New Roman"/>
          <w:sz w:val="19"/>
          <w:szCs w:val="19"/>
        </w:rPr>
        <w:t>t</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55" w:right="1260" w:bottom="435" w:left="1020" w:header="720" w:footer="720" w:gutter="0"/>
          <w:cols w:space="720" w:equalWidth="0">
            <w:col w:w="6120"/>
          </w:cols>
          <w:noEndnote/>
        </w:sectPr>
      </w:pP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36"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Pr>
          <w:rFonts w:ascii="Times New Roman" w:hAnsi="Times New Roman"/>
          <w:sz w:val="19"/>
          <w:szCs w:val="19"/>
        </w:rPr>
        <w:t>N</w:t>
      </w:r>
    </w:p>
    <w:p w:rsidR="003323E4" w:rsidRPr="00F64517" w:rsidRDefault="00281624">
      <w:pPr>
        <w:widowControl w:val="0"/>
        <w:autoSpaceDE w:val="0"/>
        <w:autoSpaceDN w:val="0"/>
        <w:adjustRightInd w:val="0"/>
        <w:spacing w:after="0" w:line="200" w:lineRule="exact"/>
        <w:rPr>
          <w:rFonts w:ascii="Times New Roman" w:hAnsi="Times New Roman"/>
          <w:sz w:val="24"/>
          <w:szCs w:val="24"/>
          <w:lang w:val="ru-RU"/>
        </w:rPr>
      </w:pPr>
      <w:r w:rsidRPr="00F64517">
        <w:rPr>
          <w:rFonts w:ascii="Times New Roman" w:hAnsi="Times New Roman"/>
          <w:sz w:val="24"/>
          <w:szCs w:val="24"/>
          <w:lang w:val="ru-RU"/>
        </w:rPr>
        <w:br w:type="column"/>
      </w:r>
    </w:p>
    <w:p w:rsidR="003323E4" w:rsidRPr="00F64517" w:rsidRDefault="003323E4">
      <w:pPr>
        <w:widowControl w:val="0"/>
        <w:autoSpaceDE w:val="0"/>
        <w:autoSpaceDN w:val="0"/>
        <w:adjustRightInd w:val="0"/>
        <w:spacing w:after="0" w:line="369" w:lineRule="exact"/>
        <w:rPr>
          <w:rFonts w:ascii="Times New Roman" w:hAnsi="Times New Roman"/>
          <w:sz w:val="24"/>
          <w:szCs w:val="24"/>
          <w:lang w:val="ru-RU"/>
        </w:rPr>
      </w:pPr>
    </w:p>
    <w:p w:rsidR="003323E4" w:rsidRPr="00BC52EA" w:rsidRDefault="00281624">
      <w:pPr>
        <w:widowControl w:val="0"/>
        <w:autoSpaceDE w:val="0"/>
        <w:autoSpaceDN w:val="0"/>
        <w:adjustRightInd w:val="0"/>
        <w:spacing w:after="0" w:line="240" w:lineRule="auto"/>
        <w:rPr>
          <w:rFonts w:ascii="Times New Roman" w:hAnsi="Times New Roman"/>
          <w:sz w:val="24"/>
          <w:szCs w:val="24"/>
          <w:lang w:val="ru-RU"/>
        </w:rPr>
      </w:pPr>
      <w:r>
        <w:rPr>
          <w:rFonts w:ascii="Times New Roman" w:hAnsi="Times New Roman"/>
          <w:sz w:val="19"/>
          <w:szCs w:val="19"/>
        </w:rPr>
        <w:t>S</w:t>
      </w:r>
    </w:p>
    <w:p w:rsidR="003323E4" w:rsidRPr="00BC52EA"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BC52EA">
          <w:type w:val="continuous"/>
          <w:pgSz w:w="8391" w:h="11906"/>
          <w:pgMar w:top="1055" w:right="2120" w:bottom="435" w:left="1980" w:header="720" w:footer="720" w:gutter="0"/>
          <w:cols w:num="2" w:space="4040" w:equalWidth="0">
            <w:col w:w="140" w:space="4040"/>
            <w:col w:w="120"/>
          </w:cols>
          <w:noEndnote/>
        </w:sectPr>
      </w:pPr>
    </w:p>
    <w:p w:rsidR="003323E4" w:rsidRPr="00BC52EA" w:rsidRDefault="003323E4">
      <w:pPr>
        <w:widowControl w:val="0"/>
        <w:autoSpaceDE w:val="0"/>
        <w:autoSpaceDN w:val="0"/>
        <w:adjustRightInd w:val="0"/>
        <w:spacing w:after="0" w:line="15" w:lineRule="exact"/>
        <w:rPr>
          <w:rFonts w:ascii="Times New Roman" w:hAnsi="Times New Roman"/>
          <w:sz w:val="24"/>
          <w:szCs w:val="24"/>
          <w:lang w:val="ru-RU"/>
        </w:rPr>
      </w:pPr>
    </w:p>
    <w:p w:rsidR="003323E4" w:rsidRPr="00BC52EA" w:rsidRDefault="00281624">
      <w:pPr>
        <w:widowControl w:val="0"/>
        <w:autoSpaceDE w:val="0"/>
        <w:autoSpaceDN w:val="0"/>
        <w:adjustRightInd w:val="0"/>
        <w:spacing w:after="0" w:line="240" w:lineRule="auto"/>
        <w:ind w:left="2400"/>
        <w:rPr>
          <w:rFonts w:ascii="Times New Roman" w:hAnsi="Times New Roman"/>
          <w:sz w:val="24"/>
          <w:szCs w:val="24"/>
          <w:lang w:val="ru-RU"/>
        </w:rPr>
      </w:pPr>
      <w:r>
        <w:rPr>
          <w:rFonts w:ascii="Wingdings" w:hAnsi="Wingdings" w:cs="Wingdings"/>
          <w:b/>
          <w:bCs/>
          <w:sz w:val="19"/>
          <w:szCs w:val="19"/>
        </w:rPr>
        <w:t></w:t>
      </w:r>
    </w:p>
    <w:p w:rsidR="003323E4" w:rsidRPr="00BC52EA"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BC52EA"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BC52EA"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BC52EA"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BC52EA"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BC52EA"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BC52EA" w:rsidRDefault="003323E4">
      <w:pPr>
        <w:widowControl w:val="0"/>
        <w:autoSpaceDE w:val="0"/>
        <w:autoSpaceDN w:val="0"/>
        <w:adjustRightInd w:val="0"/>
        <w:spacing w:after="0" w:line="282" w:lineRule="exact"/>
        <w:rPr>
          <w:rFonts w:ascii="Times New Roman" w:hAnsi="Times New Roman"/>
          <w:sz w:val="24"/>
          <w:szCs w:val="24"/>
          <w:lang w:val="ru-RU"/>
        </w:rPr>
      </w:pPr>
    </w:p>
    <w:p w:rsidR="003323E4" w:rsidRPr="00BC52EA" w:rsidRDefault="00281624">
      <w:pPr>
        <w:widowControl w:val="0"/>
        <w:autoSpaceDE w:val="0"/>
        <w:autoSpaceDN w:val="0"/>
        <w:adjustRightInd w:val="0"/>
        <w:spacing w:after="0" w:line="240" w:lineRule="auto"/>
        <w:rPr>
          <w:rFonts w:ascii="Times New Roman" w:hAnsi="Times New Roman"/>
          <w:sz w:val="24"/>
          <w:szCs w:val="24"/>
          <w:lang w:val="ru-RU"/>
        </w:rPr>
      </w:pPr>
      <w:r w:rsidRPr="00BC52EA">
        <w:rPr>
          <w:rFonts w:ascii="Arial" w:hAnsi="Arial" w:cs="Arial"/>
          <w:i/>
          <w:iCs/>
          <w:sz w:val="21"/>
          <w:szCs w:val="21"/>
          <w:lang w:val="ru-RU"/>
        </w:rPr>
        <w:t>5 сурет: Экваторлық координат жүйелер</w:t>
      </w:r>
      <w:r>
        <w:rPr>
          <w:rFonts w:ascii="Arial" w:hAnsi="Arial" w:cs="Arial"/>
          <w:i/>
          <w:iCs/>
          <w:sz w:val="21"/>
          <w:szCs w:val="21"/>
        </w:rPr>
        <w:t>i</w:t>
      </w:r>
      <w:r w:rsidRPr="00BC52EA">
        <w:rPr>
          <w:rFonts w:ascii="Arial" w:hAnsi="Arial" w:cs="Arial"/>
          <w:i/>
          <w:iCs/>
          <w:sz w:val="21"/>
          <w:szCs w:val="21"/>
          <w:lang w:val="ru-RU"/>
        </w:rPr>
        <w:t>.</w:t>
      </w:r>
    </w:p>
    <w:p w:rsidR="003323E4" w:rsidRPr="00BC52EA"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BC52EA">
          <w:type w:val="continuous"/>
          <w:pgSz w:w="8391" w:h="11906"/>
          <w:pgMar w:top="1055" w:right="2100" w:bottom="435" w:left="1860" w:header="720" w:footer="720" w:gutter="0"/>
          <w:cols w:space="4040" w:equalWidth="0">
            <w:col w:w="4440" w:space="4040"/>
          </w:cols>
          <w:noEndnote/>
        </w:sectPr>
      </w:pPr>
    </w:p>
    <w:p w:rsidR="003323E4" w:rsidRPr="00BC52EA" w:rsidRDefault="003323E4">
      <w:pPr>
        <w:widowControl w:val="0"/>
        <w:autoSpaceDE w:val="0"/>
        <w:autoSpaceDN w:val="0"/>
        <w:adjustRightInd w:val="0"/>
        <w:spacing w:after="0" w:line="219" w:lineRule="exact"/>
        <w:rPr>
          <w:rFonts w:ascii="Times New Roman" w:hAnsi="Times New Roman"/>
          <w:sz w:val="24"/>
          <w:szCs w:val="24"/>
          <w:lang w:val="ru-RU"/>
        </w:rPr>
      </w:pPr>
    </w:p>
    <w:p w:rsidR="003323E4" w:rsidRPr="00BC52EA" w:rsidRDefault="00281624">
      <w:pPr>
        <w:widowControl w:val="0"/>
        <w:autoSpaceDE w:val="0"/>
        <w:autoSpaceDN w:val="0"/>
        <w:adjustRightInd w:val="0"/>
        <w:spacing w:after="0" w:line="240" w:lineRule="auto"/>
        <w:rPr>
          <w:rFonts w:ascii="Times New Roman" w:hAnsi="Times New Roman"/>
          <w:sz w:val="24"/>
          <w:szCs w:val="24"/>
          <w:lang w:val="ru-RU"/>
        </w:rPr>
      </w:pPr>
      <w:r w:rsidRPr="00BC52EA">
        <w:rPr>
          <w:rFonts w:ascii="Times New Roman" w:hAnsi="Times New Roman"/>
          <w:sz w:val="20"/>
          <w:szCs w:val="20"/>
          <w:lang w:val="ru-RU"/>
        </w:rPr>
        <w:t>37</w:t>
      </w:r>
    </w:p>
    <w:p w:rsidR="003323E4" w:rsidRPr="00BC52EA"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BC52EA">
          <w:type w:val="continuous"/>
          <w:pgSz w:w="8391" w:h="11906"/>
          <w:pgMar w:top="1055" w:right="4160" w:bottom="435" w:left="4040" w:header="720" w:footer="720" w:gutter="0"/>
          <w:cols w:space="4040" w:equalWidth="0">
            <w:col w:w="200" w:space="4040"/>
          </w:cols>
          <w:noEndnote/>
        </w:sectPr>
      </w:pPr>
    </w:p>
    <w:p w:rsidR="003323E4" w:rsidRPr="00BC52EA" w:rsidRDefault="00281624">
      <w:pPr>
        <w:widowControl w:val="0"/>
        <w:autoSpaceDE w:val="0"/>
        <w:autoSpaceDN w:val="0"/>
        <w:adjustRightInd w:val="0"/>
        <w:spacing w:after="0" w:line="240" w:lineRule="auto"/>
        <w:ind w:left="400"/>
        <w:rPr>
          <w:rFonts w:ascii="Times New Roman" w:hAnsi="Times New Roman"/>
          <w:sz w:val="24"/>
          <w:szCs w:val="24"/>
          <w:lang w:val="ru-RU"/>
        </w:rPr>
      </w:pPr>
      <w:bookmarkStart w:id="35" w:name="page75"/>
      <w:bookmarkEnd w:id="35"/>
      <w:r w:rsidRPr="00BC52EA">
        <w:rPr>
          <w:rFonts w:ascii="Arial" w:hAnsi="Arial" w:cs="Arial"/>
          <w:b/>
          <w:bCs/>
          <w:sz w:val="24"/>
          <w:szCs w:val="24"/>
          <w:lang w:val="ru-RU"/>
        </w:rPr>
        <w:lastRenderedPageBreak/>
        <w:t>Ек</w:t>
      </w:r>
      <w:r>
        <w:rPr>
          <w:rFonts w:ascii="Arial" w:hAnsi="Arial" w:cs="Arial"/>
          <w:b/>
          <w:bCs/>
          <w:sz w:val="24"/>
          <w:szCs w:val="24"/>
        </w:rPr>
        <w:t>i</w:t>
      </w:r>
      <w:r w:rsidRPr="00BC52EA">
        <w:rPr>
          <w:rFonts w:ascii="Arial" w:hAnsi="Arial" w:cs="Arial"/>
          <w:b/>
          <w:bCs/>
          <w:sz w:val="24"/>
          <w:szCs w:val="24"/>
          <w:lang w:val="ru-RU"/>
        </w:rPr>
        <w:t>нш</w:t>
      </w:r>
      <w:r>
        <w:rPr>
          <w:rFonts w:ascii="Arial" w:hAnsi="Arial" w:cs="Arial"/>
          <w:b/>
          <w:bCs/>
          <w:sz w:val="24"/>
          <w:szCs w:val="24"/>
        </w:rPr>
        <w:t>i</w:t>
      </w:r>
      <w:r w:rsidRPr="00BC52EA">
        <w:rPr>
          <w:rFonts w:ascii="Arial" w:hAnsi="Arial" w:cs="Arial"/>
          <w:b/>
          <w:bCs/>
          <w:sz w:val="24"/>
          <w:szCs w:val="24"/>
          <w:lang w:val="ru-RU"/>
        </w:rPr>
        <w:t xml:space="preserve"> экваторлық координат жүйес</w:t>
      </w:r>
      <w:r>
        <w:rPr>
          <w:rFonts w:ascii="Arial" w:hAnsi="Arial" w:cs="Arial"/>
          <w:b/>
          <w:bCs/>
          <w:sz w:val="24"/>
          <w:szCs w:val="24"/>
        </w:rPr>
        <w:t>i</w:t>
      </w:r>
      <w:r w:rsidRPr="00BC52EA">
        <w:rPr>
          <w:rFonts w:ascii="Arial" w:hAnsi="Arial" w:cs="Arial"/>
          <w:b/>
          <w:bCs/>
          <w:sz w:val="24"/>
          <w:szCs w:val="24"/>
          <w:lang w:val="ru-RU"/>
        </w:rPr>
        <w:t xml:space="preserve">: </w:t>
      </w:r>
      <w:r w:rsidRPr="00BC52EA">
        <w:rPr>
          <w:rFonts w:ascii="Arial" w:hAnsi="Arial" w:cs="Arial"/>
          <w:sz w:val="24"/>
          <w:szCs w:val="24"/>
          <w:lang w:val="ru-RU"/>
        </w:rPr>
        <w:t>(5-сурет).</w:t>
      </w:r>
    </w:p>
    <w:p w:rsidR="003323E4" w:rsidRPr="00BC52EA" w:rsidRDefault="003323E4">
      <w:pPr>
        <w:widowControl w:val="0"/>
        <w:autoSpaceDE w:val="0"/>
        <w:autoSpaceDN w:val="0"/>
        <w:adjustRightInd w:val="0"/>
        <w:spacing w:after="0" w:line="17"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F64517">
        <w:rPr>
          <w:rFonts w:ascii="Arial" w:hAnsi="Arial" w:cs="Arial"/>
          <w:lang w:val="ru-RU"/>
        </w:rPr>
        <w:t>Нег</w:t>
      </w:r>
      <w:r>
        <w:rPr>
          <w:rFonts w:ascii="Arial" w:hAnsi="Arial" w:cs="Arial"/>
        </w:rPr>
        <w:t>i</w:t>
      </w:r>
      <w:r w:rsidRPr="00F64517">
        <w:rPr>
          <w:rFonts w:ascii="Arial" w:hAnsi="Arial" w:cs="Arial"/>
          <w:lang w:val="ru-RU"/>
        </w:rPr>
        <w:t>зг</w:t>
      </w:r>
      <w:r>
        <w:rPr>
          <w:rFonts w:ascii="Arial" w:hAnsi="Arial" w:cs="Arial"/>
        </w:rPr>
        <w:t>i</w:t>
      </w:r>
      <w:r w:rsidRPr="00F64517">
        <w:rPr>
          <w:rFonts w:ascii="Arial" w:hAnsi="Arial" w:cs="Arial"/>
          <w:lang w:val="ru-RU"/>
        </w:rPr>
        <w:t xml:space="preserve"> шеңбер - аспан экваторы. Нег</w:t>
      </w:r>
      <w:r>
        <w:rPr>
          <w:rFonts w:ascii="Arial" w:hAnsi="Arial" w:cs="Arial"/>
        </w:rPr>
        <w:t>i</w:t>
      </w:r>
      <w:r w:rsidRPr="00F64517">
        <w:rPr>
          <w:rFonts w:ascii="Arial" w:hAnsi="Arial" w:cs="Arial"/>
          <w:lang w:val="ru-RU"/>
        </w:rPr>
        <w:t>зг</w:t>
      </w:r>
      <w:r>
        <w:rPr>
          <w:rFonts w:ascii="Arial" w:hAnsi="Arial" w:cs="Arial"/>
        </w:rPr>
        <w:t>i</w:t>
      </w:r>
      <w:r w:rsidRPr="00F64517">
        <w:rPr>
          <w:rFonts w:ascii="Arial" w:hAnsi="Arial" w:cs="Arial"/>
          <w:lang w:val="ru-RU"/>
        </w:rPr>
        <w:t xml:space="preserve"> координаттар:</w:t>
      </w:r>
    </w:p>
    <w:p w:rsidR="003323E4" w:rsidRPr="00F64517" w:rsidRDefault="003323E4">
      <w:pPr>
        <w:widowControl w:val="0"/>
        <w:autoSpaceDE w:val="0"/>
        <w:autoSpaceDN w:val="0"/>
        <w:adjustRightInd w:val="0"/>
        <w:spacing w:after="0" w:line="31" w:lineRule="exact"/>
        <w:rPr>
          <w:rFonts w:ascii="Times New Roman" w:hAnsi="Times New Roman"/>
          <w:sz w:val="24"/>
          <w:szCs w:val="24"/>
          <w:lang w:val="ru-RU"/>
        </w:rPr>
      </w:pPr>
    </w:p>
    <w:p w:rsidR="003323E4" w:rsidRDefault="00281624">
      <w:pPr>
        <w:widowControl w:val="0"/>
        <w:numPr>
          <w:ilvl w:val="0"/>
          <w:numId w:val="9"/>
        </w:numPr>
        <w:tabs>
          <w:tab w:val="clear" w:pos="720"/>
          <w:tab w:val="num" w:pos="600"/>
        </w:tabs>
        <w:overflowPunct w:val="0"/>
        <w:autoSpaceDE w:val="0"/>
        <w:autoSpaceDN w:val="0"/>
        <w:adjustRightInd w:val="0"/>
        <w:spacing w:after="0" w:line="240" w:lineRule="auto"/>
        <w:ind w:left="600" w:hanging="196"/>
        <w:jc w:val="both"/>
        <w:rPr>
          <w:rFonts w:ascii="Arial" w:hAnsi="Arial" w:cs="Arial"/>
          <w:i/>
          <w:iCs/>
          <w:sz w:val="24"/>
          <w:szCs w:val="24"/>
        </w:rPr>
      </w:pPr>
      <w:r>
        <w:rPr>
          <w:rFonts w:ascii="Arial" w:hAnsi="Arial" w:cs="Arial"/>
          <w:i/>
          <w:iCs/>
          <w:sz w:val="24"/>
          <w:szCs w:val="24"/>
        </w:rPr>
        <w:t xml:space="preserve">тiк шарықтау a </w:t>
      </w:r>
      <w:r>
        <w:rPr>
          <w:rFonts w:ascii="Arial" w:hAnsi="Arial" w:cs="Arial"/>
          <w:sz w:val="24"/>
          <w:szCs w:val="24"/>
        </w:rPr>
        <w:t>;</w:t>
      </w:r>
      <w:r>
        <w:rPr>
          <w:rFonts w:ascii="Arial" w:hAnsi="Arial" w:cs="Arial"/>
          <w:i/>
          <w:iCs/>
          <w:sz w:val="24"/>
          <w:szCs w:val="24"/>
        </w:rPr>
        <w:t xml:space="preserve"> </w:t>
      </w:r>
    </w:p>
    <w:p w:rsidR="003323E4" w:rsidRDefault="003323E4">
      <w:pPr>
        <w:widowControl w:val="0"/>
        <w:autoSpaceDE w:val="0"/>
        <w:autoSpaceDN w:val="0"/>
        <w:adjustRightInd w:val="0"/>
        <w:spacing w:after="0" w:line="12" w:lineRule="exact"/>
        <w:rPr>
          <w:rFonts w:ascii="Arial" w:hAnsi="Arial" w:cs="Arial"/>
          <w:i/>
          <w:iCs/>
          <w:sz w:val="24"/>
          <w:szCs w:val="24"/>
        </w:rPr>
      </w:pPr>
    </w:p>
    <w:p w:rsidR="003323E4" w:rsidRDefault="00281624">
      <w:pPr>
        <w:widowControl w:val="0"/>
        <w:numPr>
          <w:ilvl w:val="0"/>
          <w:numId w:val="9"/>
        </w:numPr>
        <w:tabs>
          <w:tab w:val="clear" w:pos="720"/>
          <w:tab w:val="num" w:pos="600"/>
        </w:tabs>
        <w:overflowPunct w:val="0"/>
        <w:autoSpaceDE w:val="0"/>
        <w:autoSpaceDN w:val="0"/>
        <w:adjustRightInd w:val="0"/>
        <w:spacing w:after="0" w:line="182" w:lineRule="auto"/>
        <w:ind w:left="600" w:hanging="196"/>
        <w:jc w:val="both"/>
        <w:rPr>
          <w:rFonts w:ascii="Arial" w:hAnsi="Arial" w:cs="Arial"/>
          <w:i/>
          <w:iCs/>
          <w:sz w:val="19"/>
          <w:szCs w:val="19"/>
        </w:rPr>
      </w:pPr>
      <w:r>
        <w:rPr>
          <w:rFonts w:ascii="Arial" w:hAnsi="Arial" w:cs="Arial"/>
          <w:i/>
          <w:iCs/>
          <w:sz w:val="19"/>
          <w:szCs w:val="19"/>
        </w:rPr>
        <w:t xml:space="preserve">Еңкею </w:t>
      </w:r>
      <w:r>
        <w:rPr>
          <w:rFonts w:ascii="Times New Roman" w:hAnsi="Times New Roman"/>
          <w:sz w:val="19"/>
          <w:szCs w:val="19"/>
        </w:rPr>
        <w:t>(</w:t>
      </w:r>
      <w:r>
        <w:rPr>
          <w:rFonts w:ascii="Arial" w:hAnsi="Arial" w:cs="Arial"/>
          <w:i/>
          <w:iCs/>
          <w:sz w:val="19"/>
          <w:szCs w:val="19"/>
        </w:rPr>
        <w:t>еңiстiк</w:t>
      </w:r>
      <w:r>
        <w:rPr>
          <w:rFonts w:ascii="Times New Roman" w:hAnsi="Times New Roman"/>
          <w:sz w:val="19"/>
          <w:szCs w:val="19"/>
        </w:rPr>
        <w:t>) –</w:t>
      </w:r>
      <w:r>
        <w:rPr>
          <w:rFonts w:ascii="Arial" w:hAnsi="Arial" w:cs="Arial"/>
          <w:i/>
          <w:iCs/>
          <w:sz w:val="19"/>
          <w:szCs w:val="19"/>
        </w:rPr>
        <w:t xml:space="preserve"> </w:t>
      </w:r>
      <w:r>
        <w:rPr>
          <w:rFonts w:ascii="Arial" w:hAnsi="Arial" w:cs="Arial"/>
          <w:sz w:val="33"/>
          <w:szCs w:val="33"/>
          <w:vertAlign w:val="subscript"/>
        </w:rPr>
        <w:t>δ</w:t>
      </w:r>
      <w:r>
        <w:rPr>
          <w:rFonts w:ascii="Arial" w:hAnsi="Arial" w:cs="Arial"/>
          <w:i/>
          <w:iCs/>
          <w:sz w:val="19"/>
          <w:szCs w:val="19"/>
        </w:rPr>
        <w:t xml:space="preserve"> </w:t>
      </w:r>
      <w:r>
        <w:rPr>
          <w:rFonts w:ascii="Arial" w:hAnsi="Arial" w:cs="Arial"/>
          <w:sz w:val="19"/>
          <w:szCs w:val="19"/>
        </w:rPr>
        <w:t>немесе</w:t>
      </w:r>
      <w:r>
        <w:rPr>
          <w:rFonts w:ascii="Arial" w:hAnsi="Arial" w:cs="Arial"/>
          <w:i/>
          <w:iCs/>
          <w:sz w:val="19"/>
          <w:szCs w:val="19"/>
        </w:rPr>
        <w:t xml:space="preserve"> полярлық қашықтық </w:t>
      </w:r>
      <w:r>
        <w:rPr>
          <w:rFonts w:ascii="Arial" w:hAnsi="Arial" w:cs="Arial"/>
          <w:sz w:val="19"/>
          <w:szCs w:val="19"/>
        </w:rPr>
        <w:t>– ρ.</w:t>
      </w:r>
      <w:r>
        <w:rPr>
          <w:rFonts w:ascii="Arial" w:hAnsi="Arial" w:cs="Arial"/>
          <w:i/>
          <w:iCs/>
          <w:sz w:val="19"/>
          <w:szCs w:val="19"/>
        </w:rPr>
        <w:t xml:space="preserve"> </w:t>
      </w:r>
    </w:p>
    <w:p w:rsidR="003323E4" w:rsidRDefault="00281624">
      <w:pPr>
        <w:widowControl w:val="0"/>
        <w:overflowPunct w:val="0"/>
        <w:autoSpaceDE w:val="0"/>
        <w:autoSpaceDN w:val="0"/>
        <w:adjustRightInd w:val="0"/>
        <w:spacing w:after="0" w:line="240" w:lineRule="auto"/>
        <w:ind w:left="400"/>
        <w:jc w:val="both"/>
        <w:rPr>
          <w:rFonts w:ascii="Arial" w:hAnsi="Arial" w:cs="Arial"/>
          <w:i/>
          <w:iCs/>
          <w:sz w:val="19"/>
          <w:szCs w:val="19"/>
        </w:rPr>
      </w:pPr>
      <w:r>
        <w:rPr>
          <w:rFonts w:ascii="Arial" w:hAnsi="Arial" w:cs="Arial"/>
          <w:i/>
          <w:iCs/>
          <w:sz w:val="24"/>
          <w:szCs w:val="24"/>
        </w:rPr>
        <w:t xml:space="preserve">Тiк шарықтау </w:t>
      </w:r>
      <w:r>
        <w:rPr>
          <w:rFonts w:ascii="Arial" w:hAnsi="Arial" w:cs="Arial"/>
          <w:sz w:val="24"/>
          <w:szCs w:val="24"/>
        </w:rPr>
        <w:t>α -</w:t>
      </w:r>
      <w:r>
        <w:rPr>
          <w:rFonts w:ascii="Arial" w:hAnsi="Arial" w:cs="Arial"/>
          <w:i/>
          <w:iCs/>
          <w:sz w:val="24"/>
          <w:szCs w:val="24"/>
        </w:rPr>
        <w:t xml:space="preserve"> </w:t>
      </w:r>
      <w:r>
        <w:rPr>
          <w:rFonts w:ascii="Arial" w:hAnsi="Arial" w:cs="Arial"/>
          <w:sz w:val="24"/>
          <w:szCs w:val="24"/>
        </w:rPr>
        <w:t>көктемгi</w:t>
      </w:r>
      <w:r>
        <w:rPr>
          <w:rFonts w:ascii="Arial" w:hAnsi="Arial" w:cs="Arial"/>
          <w:i/>
          <w:iCs/>
          <w:sz w:val="24"/>
          <w:szCs w:val="24"/>
        </w:rPr>
        <w:t xml:space="preserve"> </w:t>
      </w:r>
      <w:r>
        <w:rPr>
          <w:rFonts w:ascii="Arial" w:hAnsi="Arial" w:cs="Arial"/>
          <w:sz w:val="24"/>
          <w:szCs w:val="24"/>
        </w:rPr>
        <w:t>күн мен түн теңелу</w:t>
      </w:r>
      <w:r>
        <w:rPr>
          <w:rFonts w:ascii="Arial" w:hAnsi="Arial" w:cs="Arial"/>
          <w:i/>
          <w:iCs/>
          <w:sz w:val="24"/>
          <w:szCs w:val="24"/>
        </w:rPr>
        <w:t xml:space="preserve"> </w:t>
      </w:r>
    </w:p>
    <w:p w:rsidR="003323E4" w:rsidRDefault="003323E4">
      <w:pPr>
        <w:widowControl w:val="0"/>
        <w:autoSpaceDE w:val="0"/>
        <w:autoSpaceDN w:val="0"/>
        <w:adjustRightInd w:val="0"/>
        <w:spacing w:after="0" w:line="16"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jc w:val="both"/>
        <w:rPr>
          <w:rFonts w:ascii="Times New Roman" w:hAnsi="Times New Roman"/>
          <w:sz w:val="24"/>
          <w:szCs w:val="24"/>
        </w:rPr>
      </w:pPr>
      <w:r>
        <w:rPr>
          <w:rFonts w:ascii="Arial" w:hAnsi="Arial" w:cs="Arial"/>
          <w:sz w:val="24"/>
          <w:szCs w:val="24"/>
        </w:rPr>
        <w:t>нүктесi γ-дан шырақтың сағаттық шеңберiне дейiнгi экватор доғасы. Аспанның тәулiктiк айналысы кезiнде бұл экваторлық координаттар өзгермейдi. Ал бiрiншi – экваторлық координат жүйесiнде өзгеретiнi – сағаттық бұрыш t. Сондықтан бұл координат жүйесi негiзiнен уақыт өлшеу жұмыстарында қолданылады. Екiншi – экваторлық координат жүйесi фундаменттiк астрометрияда жұлдыз орындарының каталогтарын және жұлдыздық карталарды құрғанда қолданылады.</w:t>
      </w: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b/>
          <w:bCs/>
          <w:sz w:val="24"/>
          <w:szCs w:val="24"/>
        </w:rPr>
        <w:t xml:space="preserve">Эклиптикалық координаттар жүйесi </w:t>
      </w:r>
      <w:r>
        <w:rPr>
          <w:rFonts w:ascii="Arial" w:hAnsi="Arial" w:cs="Arial"/>
          <w:sz w:val="24"/>
          <w:szCs w:val="24"/>
        </w:rPr>
        <w:t>(6</w:t>
      </w:r>
      <w:r>
        <w:rPr>
          <w:rFonts w:ascii="Arial" w:hAnsi="Arial" w:cs="Arial"/>
          <w:b/>
          <w:bCs/>
          <w:sz w:val="24"/>
          <w:szCs w:val="24"/>
        </w:rPr>
        <w:t xml:space="preserve"> </w:t>
      </w:r>
      <w:r>
        <w:rPr>
          <w:rFonts w:ascii="Arial" w:hAnsi="Arial" w:cs="Arial"/>
          <w:sz w:val="24"/>
          <w:szCs w:val="24"/>
        </w:rPr>
        <w:t>сурет)</w:t>
      </w:r>
    </w:p>
    <w:p w:rsidR="003323E4" w:rsidRDefault="003323E4">
      <w:pPr>
        <w:widowControl w:val="0"/>
        <w:autoSpaceDE w:val="0"/>
        <w:autoSpaceDN w:val="0"/>
        <w:adjustRightInd w:val="0"/>
        <w:spacing w:after="0" w:line="1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5" w:lineRule="auto"/>
        <w:ind w:right="20" w:firstLine="397"/>
        <w:jc w:val="both"/>
        <w:rPr>
          <w:rFonts w:ascii="Times New Roman" w:hAnsi="Times New Roman"/>
          <w:sz w:val="24"/>
          <w:szCs w:val="24"/>
        </w:rPr>
      </w:pPr>
      <w:r>
        <w:rPr>
          <w:rFonts w:ascii="Arial" w:hAnsi="Arial" w:cs="Arial"/>
          <w:sz w:val="24"/>
          <w:szCs w:val="24"/>
        </w:rPr>
        <w:t xml:space="preserve">Негiзгi шеңбер – </w:t>
      </w:r>
      <w:r>
        <w:rPr>
          <w:rFonts w:ascii="Arial" w:hAnsi="Arial" w:cs="Arial"/>
          <w:i/>
          <w:iCs/>
          <w:sz w:val="24"/>
          <w:szCs w:val="24"/>
        </w:rPr>
        <w:t>эклиптика</w:t>
      </w:r>
      <w:r>
        <w:rPr>
          <w:rFonts w:ascii="Arial" w:hAnsi="Arial" w:cs="Arial"/>
          <w:sz w:val="24"/>
          <w:szCs w:val="24"/>
        </w:rPr>
        <w:t xml:space="preserve"> шеңберi. Негiзгi коор­ динаттар:</w:t>
      </w:r>
    </w:p>
    <w:p w:rsidR="003323E4" w:rsidRDefault="00281624">
      <w:pPr>
        <w:widowControl w:val="0"/>
        <w:numPr>
          <w:ilvl w:val="0"/>
          <w:numId w:val="10"/>
        </w:numPr>
        <w:tabs>
          <w:tab w:val="num" w:pos="540"/>
        </w:tabs>
        <w:overflowPunct w:val="0"/>
        <w:autoSpaceDE w:val="0"/>
        <w:autoSpaceDN w:val="0"/>
        <w:adjustRightInd w:val="0"/>
        <w:spacing w:after="0" w:line="240" w:lineRule="auto"/>
        <w:ind w:left="540" w:hanging="136"/>
        <w:jc w:val="both"/>
        <w:rPr>
          <w:rFonts w:ascii="Arial" w:hAnsi="Arial" w:cs="Arial"/>
          <w:i/>
          <w:iCs/>
          <w:sz w:val="24"/>
          <w:szCs w:val="24"/>
        </w:rPr>
      </w:pPr>
      <w:r>
        <w:rPr>
          <w:rFonts w:ascii="Arial" w:hAnsi="Arial" w:cs="Arial"/>
          <w:i/>
          <w:iCs/>
          <w:sz w:val="24"/>
          <w:szCs w:val="24"/>
        </w:rPr>
        <w:t xml:space="preserve">эклиптикалық ендiкb </w:t>
      </w:r>
      <w:r>
        <w:rPr>
          <w:rFonts w:ascii="Arial" w:hAnsi="Arial" w:cs="Arial"/>
          <w:sz w:val="24"/>
          <w:szCs w:val="24"/>
        </w:rPr>
        <w:t>;</w:t>
      </w:r>
      <w:r>
        <w:rPr>
          <w:rFonts w:ascii="Arial" w:hAnsi="Arial" w:cs="Arial"/>
          <w:i/>
          <w:iCs/>
          <w:sz w:val="24"/>
          <w:szCs w:val="24"/>
        </w:rPr>
        <w:t xml:space="preserve"> </w:t>
      </w:r>
    </w:p>
    <w:p w:rsidR="003323E4" w:rsidRDefault="003323E4">
      <w:pPr>
        <w:widowControl w:val="0"/>
        <w:autoSpaceDE w:val="0"/>
        <w:autoSpaceDN w:val="0"/>
        <w:adjustRightInd w:val="0"/>
        <w:spacing w:after="0" w:line="12" w:lineRule="exact"/>
        <w:rPr>
          <w:rFonts w:ascii="Arial" w:hAnsi="Arial" w:cs="Arial"/>
          <w:i/>
          <w:iCs/>
          <w:sz w:val="24"/>
          <w:szCs w:val="24"/>
        </w:rPr>
      </w:pPr>
    </w:p>
    <w:p w:rsidR="003323E4" w:rsidRDefault="00281624">
      <w:pPr>
        <w:widowControl w:val="0"/>
        <w:numPr>
          <w:ilvl w:val="0"/>
          <w:numId w:val="10"/>
        </w:numPr>
        <w:tabs>
          <w:tab w:val="num" w:pos="624"/>
        </w:tabs>
        <w:overflowPunct w:val="0"/>
        <w:autoSpaceDE w:val="0"/>
        <w:autoSpaceDN w:val="0"/>
        <w:adjustRightInd w:val="0"/>
        <w:spacing w:after="0" w:line="184" w:lineRule="auto"/>
        <w:ind w:left="0" w:firstLine="404"/>
        <w:jc w:val="both"/>
        <w:rPr>
          <w:rFonts w:ascii="Arial" w:hAnsi="Arial" w:cs="Arial"/>
          <w:i/>
          <w:iCs/>
          <w:sz w:val="24"/>
          <w:szCs w:val="24"/>
        </w:rPr>
      </w:pPr>
      <w:r>
        <w:rPr>
          <w:rFonts w:ascii="Arial" w:hAnsi="Arial" w:cs="Arial"/>
          <w:i/>
          <w:iCs/>
          <w:sz w:val="24"/>
          <w:szCs w:val="24"/>
        </w:rPr>
        <w:t xml:space="preserve">эклиптикалық бойлық </w:t>
      </w:r>
      <w:r>
        <w:rPr>
          <w:rFonts w:ascii="Arial" w:hAnsi="Arial" w:cs="Arial"/>
          <w:sz w:val="48"/>
          <w:szCs w:val="48"/>
          <w:vertAlign w:val="subscript"/>
        </w:rPr>
        <w:t>λ</w:t>
      </w:r>
      <w:r>
        <w:rPr>
          <w:rFonts w:ascii="Times New Roman" w:hAnsi="Times New Roman"/>
          <w:sz w:val="24"/>
          <w:szCs w:val="24"/>
        </w:rPr>
        <w:t>.</w:t>
      </w:r>
      <w:r>
        <w:rPr>
          <w:rFonts w:ascii="Arial" w:hAnsi="Arial" w:cs="Arial"/>
          <w:i/>
          <w:iCs/>
          <w:sz w:val="24"/>
          <w:szCs w:val="24"/>
        </w:rPr>
        <w:t xml:space="preserve"> Эклиптикалық ендiк </w:t>
      </w:r>
      <w:r>
        <w:rPr>
          <w:rFonts w:ascii="Arial" w:hAnsi="Arial" w:cs="Arial"/>
          <w:sz w:val="24"/>
          <w:szCs w:val="24"/>
        </w:rPr>
        <w:t>деп</w:t>
      </w:r>
      <w:r>
        <w:rPr>
          <w:rFonts w:ascii="Arial" w:hAnsi="Arial" w:cs="Arial"/>
          <w:i/>
          <w:iCs/>
          <w:sz w:val="24"/>
          <w:szCs w:val="24"/>
        </w:rPr>
        <w:t xml:space="preserve"> </w:t>
      </w:r>
      <w:r>
        <w:rPr>
          <w:rFonts w:ascii="Arial" w:hAnsi="Arial" w:cs="Arial"/>
          <w:sz w:val="24"/>
          <w:szCs w:val="24"/>
        </w:rPr>
        <w:t>эклиптикадан шыраққа дейiнгi ендiк шеңберiнiң доғасын айтады (суретте -</w:t>
      </w:r>
      <w:r>
        <w:rPr>
          <w:rFonts w:ascii="Arial" w:hAnsi="Arial" w:cs="Arial"/>
          <w:i/>
          <w:iCs/>
          <w:sz w:val="24"/>
          <w:szCs w:val="24"/>
        </w:rPr>
        <w:t>b</w:t>
      </w:r>
      <w:r>
        <w:rPr>
          <w:rFonts w:ascii="Arial" w:hAnsi="Arial" w:cs="Arial"/>
          <w:sz w:val="24"/>
          <w:szCs w:val="24"/>
        </w:rPr>
        <w:t xml:space="preserve"> әрпiмен белгiленген.) </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48" w:lineRule="auto"/>
        <w:ind w:firstLine="397"/>
        <w:rPr>
          <w:rFonts w:ascii="Times New Roman" w:hAnsi="Times New Roman"/>
          <w:sz w:val="24"/>
          <w:szCs w:val="24"/>
        </w:rPr>
      </w:pPr>
      <w:r>
        <w:rPr>
          <w:rFonts w:ascii="Arial" w:hAnsi="Arial" w:cs="Arial"/>
          <w:i/>
          <w:iCs/>
          <w:sz w:val="24"/>
          <w:szCs w:val="24"/>
        </w:rPr>
        <w:t xml:space="preserve">Эклиптикалық бойлық </w:t>
      </w:r>
      <w:r>
        <w:rPr>
          <w:rFonts w:ascii="Arial" w:hAnsi="Arial" w:cs="Arial"/>
          <w:sz w:val="24"/>
          <w:szCs w:val="24"/>
        </w:rPr>
        <w:t>деп</w:t>
      </w:r>
      <w:r>
        <w:rPr>
          <w:rFonts w:ascii="Arial" w:hAnsi="Arial" w:cs="Arial"/>
          <w:i/>
          <w:iCs/>
          <w:sz w:val="24"/>
          <w:szCs w:val="24"/>
        </w:rPr>
        <w:t xml:space="preserve"> </w:t>
      </w:r>
      <w:r w:rsidRPr="00675AB2">
        <w:rPr>
          <w:rFonts w:ascii="Wingdings" w:hAnsi="Wingdings" w:cs="Wingdings"/>
          <w:bCs/>
          <w:sz w:val="20"/>
          <w:szCs w:val="20"/>
        </w:rPr>
        <w:t></w:t>
      </w:r>
      <w:r>
        <w:rPr>
          <w:rFonts w:ascii="Arial" w:hAnsi="Arial" w:cs="Arial"/>
          <w:i/>
          <w:iCs/>
          <w:sz w:val="24"/>
          <w:szCs w:val="24"/>
        </w:rPr>
        <w:t xml:space="preserve"> </w:t>
      </w:r>
      <w:r>
        <w:rPr>
          <w:rFonts w:ascii="Arial" w:hAnsi="Arial" w:cs="Arial"/>
          <w:sz w:val="24"/>
          <w:szCs w:val="24"/>
        </w:rPr>
        <w:t>көктемгi</w:t>
      </w:r>
      <w:r>
        <w:rPr>
          <w:rFonts w:ascii="Arial" w:hAnsi="Arial" w:cs="Arial"/>
          <w:i/>
          <w:iCs/>
          <w:sz w:val="24"/>
          <w:szCs w:val="24"/>
        </w:rPr>
        <w:t xml:space="preserve"> </w:t>
      </w:r>
      <w:r>
        <w:rPr>
          <w:rFonts w:ascii="Arial" w:hAnsi="Arial" w:cs="Arial"/>
          <w:sz w:val="24"/>
          <w:szCs w:val="24"/>
        </w:rPr>
        <w:t>күн мен</w:t>
      </w:r>
      <w:r>
        <w:rPr>
          <w:rFonts w:ascii="Arial" w:hAnsi="Arial" w:cs="Arial"/>
          <w:i/>
          <w:iCs/>
          <w:sz w:val="24"/>
          <w:szCs w:val="24"/>
        </w:rPr>
        <w:t xml:space="preserve"> </w:t>
      </w:r>
      <w:r>
        <w:rPr>
          <w:rFonts w:ascii="Arial" w:hAnsi="Arial" w:cs="Arial"/>
          <w:sz w:val="24"/>
          <w:szCs w:val="24"/>
        </w:rPr>
        <w:t xml:space="preserve">түн теңелу нүктесiнен шырақтың ендiк шеңберiмен қиылысқанға дейiнгi эклиптиканың доғасын айтады(суретте </w:t>
      </w:r>
      <w:r>
        <w:rPr>
          <w:rFonts w:ascii="Arial" w:hAnsi="Arial" w:cs="Arial"/>
          <w:i/>
          <w:iCs/>
          <w:sz w:val="23"/>
          <w:szCs w:val="23"/>
        </w:rPr>
        <w:t xml:space="preserve">l </w:t>
      </w:r>
      <w:r>
        <w:rPr>
          <w:rFonts w:ascii="Arial" w:hAnsi="Arial" w:cs="Arial"/>
          <w:sz w:val="24"/>
          <w:szCs w:val="24"/>
        </w:rPr>
        <w:t>әрпiмен белгiленген).</w:t>
      </w:r>
      <w:r>
        <w:rPr>
          <w:rFonts w:ascii="Arial" w:hAnsi="Arial" w:cs="Arial"/>
          <w:i/>
          <w:iCs/>
          <w:sz w:val="23"/>
          <w:szCs w:val="23"/>
        </w:rPr>
        <w:t xml:space="preserve"> </w:t>
      </w:r>
      <w:r>
        <w:rPr>
          <w:rFonts w:ascii="Arial" w:hAnsi="Arial" w:cs="Arial"/>
          <w:sz w:val="24"/>
          <w:szCs w:val="24"/>
        </w:rPr>
        <w:t>Эклиптикалық координаттар­</w:t>
      </w:r>
      <w:r>
        <w:rPr>
          <w:rFonts w:ascii="Arial" w:hAnsi="Arial" w:cs="Arial"/>
          <w:i/>
          <w:iCs/>
          <w:sz w:val="23"/>
          <w:szCs w:val="23"/>
        </w:rPr>
        <w:t xml:space="preserve"> </w:t>
      </w:r>
      <w:r>
        <w:rPr>
          <w:rFonts w:ascii="Arial" w:hAnsi="Arial" w:cs="Arial"/>
          <w:sz w:val="24"/>
          <w:szCs w:val="24"/>
        </w:rPr>
        <w:t>жүйесi Күн жүйесiндегi денелердiң қозғалысын сипаттау үшiн қолданылады.</w:t>
      </w:r>
    </w:p>
    <w:p w:rsidR="003323E4" w:rsidRDefault="003323E4">
      <w:pPr>
        <w:widowControl w:val="0"/>
        <w:autoSpaceDE w:val="0"/>
        <w:autoSpaceDN w:val="0"/>
        <w:adjustRightInd w:val="0"/>
        <w:spacing w:after="0" w:line="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sz w:val="24"/>
          <w:szCs w:val="24"/>
        </w:rPr>
        <w:t>Эклиптикалық координаттар жүйесi Күн жүйесiндегi денелердiң қозғалысын сипаттау үшiн қолданылады (6-су</w:t>
      </w:r>
      <w:r>
        <w:rPr>
          <w:rFonts w:ascii="Times New Roman" w:hAnsi="Times New Roman"/>
          <w:sz w:val="24"/>
          <w:szCs w:val="24"/>
        </w:rPr>
        <w:t>-рет).</w:t>
      </w:r>
    </w:p>
    <w:p w:rsidR="003323E4" w:rsidRDefault="00281624">
      <w:pPr>
        <w:widowControl w:val="0"/>
        <w:overflowPunct w:val="0"/>
        <w:autoSpaceDE w:val="0"/>
        <w:autoSpaceDN w:val="0"/>
        <w:adjustRightInd w:val="0"/>
        <w:spacing w:after="0"/>
        <w:ind w:firstLine="397"/>
        <w:jc w:val="both"/>
        <w:rPr>
          <w:rFonts w:ascii="Times New Roman" w:hAnsi="Times New Roman"/>
          <w:sz w:val="24"/>
          <w:szCs w:val="24"/>
        </w:rPr>
      </w:pPr>
      <w:r>
        <w:rPr>
          <w:rFonts w:ascii="Arial" w:hAnsi="Arial" w:cs="Arial"/>
          <w:sz w:val="23"/>
          <w:szCs w:val="23"/>
        </w:rPr>
        <w:t>Сонымен осы бөлiмде негiзгi координат жүйелерi қарастырылған. Бұдан басқа жүйелер де баршылық, бiрақ олар жеке-жеке есептерде қолданылатындықтан, олардың бәрiн келтiрудi жөн көрмедiк.</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4"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t>38</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54" w:right="4020" w:bottom="435" w:left="4180" w:header="720" w:footer="720" w:gutter="0"/>
          <w:cols w:space="720" w:equalWidth="0">
            <w:col w:w="200"/>
          </w:cols>
          <w:noEndnote/>
        </w:sectPr>
      </w:pPr>
    </w:p>
    <w:p w:rsidR="003323E4" w:rsidRPr="00F64517" w:rsidRDefault="00281624">
      <w:pPr>
        <w:widowControl w:val="0"/>
        <w:autoSpaceDE w:val="0"/>
        <w:autoSpaceDN w:val="0"/>
        <w:adjustRightInd w:val="0"/>
        <w:spacing w:after="0" w:line="240" w:lineRule="auto"/>
        <w:ind w:left="2940"/>
        <w:rPr>
          <w:rFonts w:ascii="Times New Roman" w:hAnsi="Times New Roman"/>
          <w:sz w:val="24"/>
          <w:szCs w:val="24"/>
          <w:lang w:val="ru-RU"/>
        </w:rPr>
      </w:pPr>
      <w:bookmarkStart w:id="36" w:name="page77"/>
      <w:bookmarkEnd w:id="36"/>
      <w:r>
        <w:rPr>
          <w:rFonts w:ascii="Times New Roman" w:hAnsi="Times New Roman"/>
          <w:sz w:val="18"/>
          <w:szCs w:val="18"/>
        </w:rPr>
        <w:lastRenderedPageBreak/>
        <w:t>P</w:t>
      </w:r>
    </w:p>
    <w:p w:rsidR="003323E4" w:rsidRPr="00F64517"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045" type="#_x0000_t75" style="position:absolute;margin-left:59.3pt;margin-top:-2pt;width:182.7pt;height:168.75pt;z-index:-160" o:allowincell="f">
            <v:imagedata r:id="rId18" o:title=""/>
          </v:shape>
        </w:pict>
      </w: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312" w:lineRule="exact"/>
        <w:rPr>
          <w:rFonts w:ascii="Times New Roman" w:hAnsi="Times New Roman"/>
          <w:sz w:val="24"/>
          <w:szCs w:val="24"/>
          <w:lang w:val="ru-RU"/>
        </w:rPr>
      </w:pPr>
    </w:p>
    <w:p w:rsidR="003323E4" w:rsidRPr="00F64517" w:rsidRDefault="00281624">
      <w:pPr>
        <w:widowControl w:val="0"/>
        <w:tabs>
          <w:tab w:val="left" w:pos="4820"/>
        </w:tabs>
        <w:autoSpaceDE w:val="0"/>
        <w:autoSpaceDN w:val="0"/>
        <w:adjustRightInd w:val="0"/>
        <w:spacing w:after="0" w:line="240" w:lineRule="auto"/>
        <w:ind w:left="3480"/>
        <w:rPr>
          <w:rFonts w:ascii="Times New Roman" w:hAnsi="Times New Roman"/>
          <w:sz w:val="24"/>
          <w:szCs w:val="24"/>
          <w:lang w:val="ru-RU"/>
        </w:rPr>
      </w:pPr>
      <w:r w:rsidRPr="00F64517">
        <w:rPr>
          <w:rFonts w:ascii="MS PGothic" w:eastAsia="MS PGothic" w:hAnsi="Times New Roman" w:cs="MS PGothic"/>
          <w:sz w:val="18"/>
          <w:szCs w:val="18"/>
          <w:lang w:val="ru-RU"/>
        </w:rPr>
        <w:t xml:space="preserve"> </w:t>
      </w:r>
      <w:r w:rsidRPr="00F64517">
        <w:rPr>
          <w:rFonts w:ascii="Times New Roman" w:hAnsi="Times New Roman"/>
          <w:sz w:val="24"/>
          <w:szCs w:val="24"/>
          <w:lang w:val="ru-RU"/>
        </w:rPr>
        <w:tab/>
      </w:r>
      <w:r>
        <w:rPr>
          <w:rFonts w:ascii="Times New Roman" w:hAnsi="Times New Roman"/>
          <w:sz w:val="35"/>
          <w:szCs w:val="35"/>
          <w:vertAlign w:val="superscript"/>
        </w:rPr>
        <w:t>Q</w:t>
      </w:r>
    </w:p>
    <w:p w:rsidR="003323E4" w:rsidRPr="00F64517" w:rsidRDefault="003323E4">
      <w:pPr>
        <w:widowControl w:val="0"/>
        <w:autoSpaceDE w:val="0"/>
        <w:autoSpaceDN w:val="0"/>
        <w:adjustRightInd w:val="0"/>
        <w:spacing w:after="0" w:line="66"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1740"/>
        <w:rPr>
          <w:rFonts w:ascii="Times New Roman" w:hAnsi="Times New Roman"/>
          <w:sz w:val="24"/>
          <w:szCs w:val="24"/>
          <w:lang w:val="ru-RU"/>
        </w:rPr>
      </w:pPr>
      <w:r w:rsidRPr="00F64517">
        <w:rPr>
          <w:rFonts w:ascii="Arial" w:hAnsi="Arial" w:cs="Arial"/>
          <w:sz w:val="18"/>
          <w:szCs w:val="18"/>
          <w:lang w:val="ru-RU"/>
        </w:rPr>
        <w:t>аспан экваторы</w:t>
      </w:r>
    </w:p>
    <w:p w:rsidR="003323E4" w:rsidRPr="00F64517" w:rsidRDefault="003323E4">
      <w:pPr>
        <w:widowControl w:val="0"/>
        <w:autoSpaceDE w:val="0"/>
        <w:autoSpaceDN w:val="0"/>
        <w:adjustRightInd w:val="0"/>
        <w:spacing w:after="0" w:line="65"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39" w:lineRule="auto"/>
        <w:ind w:left="3080"/>
        <w:rPr>
          <w:rFonts w:ascii="Times New Roman" w:hAnsi="Times New Roman"/>
          <w:sz w:val="24"/>
          <w:szCs w:val="24"/>
          <w:lang w:val="ru-RU"/>
        </w:rPr>
      </w:pPr>
      <w:r>
        <w:rPr>
          <w:rFonts w:ascii="Wingdings" w:hAnsi="Wingdings" w:cs="Wingdings"/>
          <w:b/>
          <w:bCs/>
          <w:sz w:val="18"/>
          <w:szCs w:val="18"/>
        </w:rPr>
        <w:t></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1560"/>
        <w:rPr>
          <w:rFonts w:ascii="Times New Roman" w:hAnsi="Times New Roman"/>
          <w:sz w:val="24"/>
          <w:szCs w:val="24"/>
          <w:lang w:val="ru-RU"/>
        </w:rPr>
      </w:pPr>
      <w:r w:rsidRPr="00F64517">
        <w:rPr>
          <w:rFonts w:ascii="Arial" w:hAnsi="Arial" w:cs="Arial"/>
          <w:sz w:val="18"/>
          <w:szCs w:val="18"/>
          <w:lang w:val="ru-RU"/>
        </w:rPr>
        <w:t>эклиптика</w:t>
      </w: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F64517" w:rsidRDefault="003323E4">
      <w:pPr>
        <w:widowControl w:val="0"/>
        <w:autoSpaceDE w:val="0"/>
        <w:autoSpaceDN w:val="0"/>
        <w:adjustRightInd w:val="0"/>
        <w:spacing w:after="0" w:line="206" w:lineRule="exact"/>
        <w:rPr>
          <w:rFonts w:ascii="Times New Roman" w:hAnsi="Times New Roman"/>
          <w:sz w:val="24"/>
          <w:szCs w:val="24"/>
          <w:lang w:val="ru-RU"/>
        </w:rPr>
      </w:pPr>
    </w:p>
    <w:p w:rsidR="00675AB2" w:rsidRDefault="00675AB2">
      <w:pPr>
        <w:widowControl w:val="0"/>
        <w:autoSpaceDE w:val="0"/>
        <w:autoSpaceDN w:val="0"/>
        <w:adjustRightInd w:val="0"/>
        <w:spacing w:after="0" w:line="240" w:lineRule="auto"/>
        <w:ind w:left="2900"/>
        <w:rPr>
          <w:rFonts w:ascii="Times New Roman" w:hAnsi="Times New Roman"/>
          <w:sz w:val="18"/>
          <w:szCs w:val="18"/>
          <w:lang w:val="kk-KZ"/>
        </w:rPr>
      </w:pPr>
    </w:p>
    <w:p w:rsidR="003323E4" w:rsidRDefault="00281624">
      <w:pPr>
        <w:widowControl w:val="0"/>
        <w:autoSpaceDE w:val="0"/>
        <w:autoSpaceDN w:val="0"/>
        <w:adjustRightInd w:val="0"/>
        <w:spacing w:after="0" w:line="240" w:lineRule="auto"/>
        <w:ind w:left="2900"/>
        <w:rPr>
          <w:rFonts w:ascii="Times New Roman" w:hAnsi="Times New Roman"/>
          <w:sz w:val="18"/>
          <w:szCs w:val="18"/>
          <w:lang w:val="ru-RU"/>
        </w:rPr>
      </w:pPr>
      <w:r>
        <w:rPr>
          <w:rFonts w:ascii="Times New Roman" w:hAnsi="Times New Roman"/>
          <w:sz w:val="18"/>
          <w:szCs w:val="18"/>
        </w:rPr>
        <w:t>P</w:t>
      </w:r>
      <w:r w:rsidRPr="00F64517">
        <w:rPr>
          <w:rFonts w:ascii="Times New Roman" w:hAnsi="Times New Roman"/>
          <w:sz w:val="18"/>
          <w:szCs w:val="18"/>
          <w:lang w:val="ru-RU"/>
        </w:rPr>
        <w:t>`</w:t>
      </w:r>
    </w:p>
    <w:p w:rsidR="00675AB2" w:rsidRPr="00F64517" w:rsidRDefault="00675AB2">
      <w:pPr>
        <w:widowControl w:val="0"/>
        <w:autoSpaceDE w:val="0"/>
        <w:autoSpaceDN w:val="0"/>
        <w:adjustRightInd w:val="0"/>
        <w:spacing w:after="0" w:line="240" w:lineRule="auto"/>
        <w:ind w:left="2900"/>
        <w:rPr>
          <w:rFonts w:ascii="Times New Roman" w:hAnsi="Times New Roman"/>
          <w:sz w:val="24"/>
          <w:szCs w:val="24"/>
          <w:lang w:val="ru-RU"/>
        </w:rPr>
      </w:pPr>
    </w:p>
    <w:p w:rsidR="003323E4" w:rsidRPr="00F64517" w:rsidRDefault="003323E4">
      <w:pPr>
        <w:widowControl w:val="0"/>
        <w:autoSpaceDE w:val="0"/>
        <w:autoSpaceDN w:val="0"/>
        <w:adjustRightInd w:val="0"/>
        <w:spacing w:after="0" w:line="45"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860"/>
        <w:rPr>
          <w:rFonts w:ascii="Times New Roman" w:hAnsi="Times New Roman"/>
          <w:sz w:val="24"/>
          <w:szCs w:val="24"/>
          <w:lang w:val="ru-RU"/>
        </w:rPr>
      </w:pPr>
      <w:r w:rsidRPr="00F64517">
        <w:rPr>
          <w:rFonts w:ascii="Arial" w:hAnsi="Arial" w:cs="Arial"/>
          <w:i/>
          <w:iCs/>
          <w:sz w:val="24"/>
          <w:szCs w:val="24"/>
          <w:lang w:val="ru-RU"/>
        </w:rPr>
        <w:t>6 сурет. Эклиптикалық координат жүйес</w:t>
      </w:r>
      <w:r>
        <w:rPr>
          <w:rFonts w:ascii="Arial" w:hAnsi="Arial" w:cs="Arial"/>
          <w:i/>
          <w:iCs/>
          <w:sz w:val="24"/>
          <w:szCs w:val="24"/>
        </w:rPr>
        <w:t>i</w:t>
      </w:r>
    </w:p>
    <w:p w:rsidR="003323E4" w:rsidRPr="00F64517" w:rsidRDefault="003323E4">
      <w:pPr>
        <w:widowControl w:val="0"/>
        <w:autoSpaceDE w:val="0"/>
        <w:autoSpaceDN w:val="0"/>
        <w:adjustRightInd w:val="0"/>
        <w:spacing w:after="0" w:line="343"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2580"/>
        <w:rPr>
          <w:rFonts w:ascii="Times New Roman" w:hAnsi="Times New Roman"/>
          <w:sz w:val="24"/>
          <w:szCs w:val="24"/>
          <w:lang w:val="ru-RU"/>
        </w:rPr>
      </w:pPr>
      <w:r w:rsidRPr="00F64517">
        <w:rPr>
          <w:rFonts w:ascii="Arial" w:hAnsi="Arial" w:cs="Arial"/>
          <w:b/>
          <w:bCs/>
          <w:i/>
          <w:iCs/>
          <w:sz w:val="24"/>
          <w:szCs w:val="24"/>
          <w:lang w:val="ru-RU"/>
        </w:rPr>
        <w:t>Жаттығу</w:t>
      </w:r>
    </w:p>
    <w:p w:rsidR="003323E4" w:rsidRPr="00F64517" w:rsidRDefault="003323E4">
      <w:pPr>
        <w:widowControl w:val="0"/>
        <w:autoSpaceDE w:val="0"/>
        <w:autoSpaceDN w:val="0"/>
        <w:adjustRightInd w:val="0"/>
        <w:spacing w:after="0" w:line="18" w:lineRule="exact"/>
        <w:rPr>
          <w:rFonts w:ascii="Times New Roman" w:hAnsi="Times New Roman"/>
          <w:sz w:val="24"/>
          <w:szCs w:val="24"/>
          <w:lang w:val="ru-RU"/>
        </w:rPr>
      </w:pPr>
    </w:p>
    <w:p w:rsidR="003323E4" w:rsidRPr="00354AFE" w:rsidRDefault="00281624">
      <w:pPr>
        <w:widowControl w:val="0"/>
        <w:overflowPunct w:val="0"/>
        <w:autoSpaceDE w:val="0"/>
        <w:autoSpaceDN w:val="0"/>
        <w:adjustRightInd w:val="0"/>
        <w:spacing w:after="0" w:line="240" w:lineRule="auto"/>
        <w:ind w:left="60" w:firstLine="512"/>
        <w:jc w:val="both"/>
        <w:rPr>
          <w:rFonts w:ascii="Times New Roman" w:hAnsi="Times New Roman"/>
          <w:sz w:val="24"/>
          <w:szCs w:val="24"/>
          <w:highlight w:val="yellow"/>
          <w:lang w:val="ru-RU"/>
        </w:rPr>
      </w:pPr>
      <w:r w:rsidRPr="00354AFE">
        <w:rPr>
          <w:rFonts w:ascii="Arial" w:hAnsi="Arial" w:cs="Arial"/>
          <w:sz w:val="24"/>
          <w:szCs w:val="24"/>
          <w:highlight w:val="yellow"/>
          <w:lang w:val="ru-RU"/>
        </w:rPr>
        <w:t>1. А = 70</w:t>
      </w:r>
      <w:r w:rsidRPr="00354AFE">
        <w:rPr>
          <w:rFonts w:ascii="Times New Roman" w:hAnsi="Times New Roman"/>
          <w:sz w:val="27"/>
          <w:szCs w:val="27"/>
          <w:highlight w:val="yellow"/>
          <w:vertAlign w:val="superscript"/>
          <w:lang w:val="ru-RU"/>
        </w:rPr>
        <w:t>о</w:t>
      </w:r>
      <w:r w:rsidRPr="00354AFE">
        <w:rPr>
          <w:rFonts w:ascii="Arial" w:hAnsi="Arial" w:cs="Arial"/>
          <w:sz w:val="24"/>
          <w:szCs w:val="24"/>
          <w:highlight w:val="yellow"/>
          <w:lang w:val="ru-RU"/>
        </w:rPr>
        <w:t xml:space="preserve"> болатын би</w:t>
      </w:r>
      <w:r w:rsidRPr="00354AFE">
        <w:rPr>
          <w:rFonts w:ascii="Arial" w:hAnsi="Arial" w:cs="Arial"/>
          <w:sz w:val="24"/>
          <w:szCs w:val="24"/>
          <w:highlight w:val="yellow"/>
        </w:rPr>
        <w:t>i</w:t>
      </w:r>
      <w:r w:rsidRPr="00354AFE">
        <w:rPr>
          <w:rFonts w:ascii="Arial" w:hAnsi="Arial" w:cs="Arial"/>
          <w:sz w:val="24"/>
          <w:szCs w:val="24"/>
          <w:highlight w:val="yellow"/>
          <w:lang w:val="ru-RU"/>
        </w:rPr>
        <w:t>кт</w:t>
      </w:r>
      <w:r w:rsidRPr="00354AFE">
        <w:rPr>
          <w:rFonts w:ascii="Arial" w:hAnsi="Arial" w:cs="Arial"/>
          <w:sz w:val="24"/>
          <w:szCs w:val="24"/>
          <w:highlight w:val="yellow"/>
        </w:rPr>
        <w:t>i</w:t>
      </w:r>
      <w:r w:rsidRPr="00354AFE">
        <w:rPr>
          <w:rFonts w:ascii="Arial" w:hAnsi="Arial" w:cs="Arial"/>
          <w:sz w:val="24"/>
          <w:szCs w:val="24"/>
          <w:highlight w:val="yellow"/>
          <w:lang w:val="ru-RU"/>
        </w:rPr>
        <w:t>к шеңбер</w:t>
      </w:r>
      <w:r w:rsidRPr="00354AFE">
        <w:rPr>
          <w:rFonts w:ascii="Arial" w:hAnsi="Arial" w:cs="Arial"/>
          <w:sz w:val="24"/>
          <w:szCs w:val="24"/>
          <w:highlight w:val="yellow"/>
        </w:rPr>
        <w:t>i</w:t>
      </w:r>
      <w:r w:rsidRPr="00354AFE">
        <w:rPr>
          <w:rFonts w:ascii="Arial" w:hAnsi="Arial" w:cs="Arial"/>
          <w:sz w:val="24"/>
          <w:szCs w:val="24"/>
          <w:highlight w:val="yellow"/>
          <w:lang w:val="ru-RU"/>
        </w:rPr>
        <w:t>н</w:t>
      </w:r>
      <w:r w:rsidRPr="00354AFE">
        <w:rPr>
          <w:rFonts w:ascii="Arial" w:hAnsi="Arial" w:cs="Arial"/>
          <w:sz w:val="24"/>
          <w:szCs w:val="24"/>
          <w:highlight w:val="yellow"/>
        </w:rPr>
        <w:t>i</w:t>
      </w:r>
      <w:r w:rsidRPr="00354AFE">
        <w:rPr>
          <w:rFonts w:ascii="Arial" w:hAnsi="Arial" w:cs="Arial"/>
          <w:sz w:val="24"/>
          <w:szCs w:val="24"/>
          <w:highlight w:val="yellow"/>
          <w:lang w:val="ru-RU"/>
        </w:rPr>
        <w:t>ң бойындағы шырақтар төмендег</w:t>
      </w:r>
      <w:r w:rsidRPr="00354AFE">
        <w:rPr>
          <w:rFonts w:ascii="Arial" w:hAnsi="Arial" w:cs="Arial"/>
          <w:sz w:val="24"/>
          <w:szCs w:val="24"/>
          <w:highlight w:val="yellow"/>
        </w:rPr>
        <w:t>i</w:t>
      </w:r>
      <w:r w:rsidRPr="00354AFE">
        <w:rPr>
          <w:rFonts w:ascii="Arial" w:hAnsi="Arial" w:cs="Arial"/>
          <w:sz w:val="24"/>
          <w:szCs w:val="24"/>
          <w:highlight w:val="yellow"/>
          <w:lang w:val="ru-RU"/>
        </w:rPr>
        <w:t xml:space="preserve"> нүктелерд</w:t>
      </w:r>
      <w:r w:rsidRPr="00354AFE">
        <w:rPr>
          <w:rFonts w:ascii="Arial" w:hAnsi="Arial" w:cs="Arial"/>
          <w:sz w:val="24"/>
          <w:szCs w:val="24"/>
          <w:highlight w:val="yellow"/>
        </w:rPr>
        <w:t>i</w:t>
      </w:r>
      <w:r w:rsidRPr="00354AFE">
        <w:rPr>
          <w:rFonts w:ascii="Arial" w:hAnsi="Arial" w:cs="Arial"/>
          <w:sz w:val="24"/>
          <w:szCs w:val="24"/>
          <w:highlight w:val="yellow"/>
          <w:lang w:val="ru-RU"/>
        </w:rPr>
        <w:t>ң қайсысына жақын орналасқан:</w:t>
      </w:r>
    </w:p>
    <w:p w:rsidR="003323E4" w:rsidRPr="00354AFE" w:rsidRDefault="00281624">
      <w:pPr>
        <w:widowControl w:val="0"/>
        <w:overflowPunct w:val="0"/>
        <w:autoSpaceDE w:val="0"/>
        <w:autoSpaceDN w:val="0"/>
        <w:adjustRightInd w:val="0"/>
        <w:spacing w:after="0" w:line="273" w:lineRule="auto"/>
        <w:ind w:left="440" w:right="180"/>
        <w:rPr>
          <w:rFonts w:ascii="Times New Roman" w:hAnsi="Times New Roman"/>
          <w:sz w:val="24"/>
          <w:szCs w:val="24"/>
          <w:highlight w:val="yellow"/>
          <w:lang w:val="ru-RU"/>
        </w:rPr>
      </w:pPr>
      <w:r w:rsidRPr="00354AFE">
        <w:rPr>
          <w:rFonts w:ascii="Arial" w:hAnsi="Arial" w:cs="Arial"/>
          <w:highlight w:val="yellow"/>
          <w:lang w:val="ru-RU"/>
        </w:rPr>
        <w:t>а) Солтүст</w:t>
      </w:r>
      <w:r w:rsidRPr="00354AFE">
        <w:rPr>
          <w:rFonts w:ascii="Arial" w:hAnsi="Arial" w:cs="Arial"/>
          <w:highlight w:val="yellow"/>
        </w:rPr>
        <w:t>i</w:t>
      </w:r>
      <w:r w:rsidRPr="00354AFE">
        <w:rPr>
          <w:rFonts w:ascii="Arial" w:hAnsi="Arial" w:cs="Arial"/>
          <w:highlight w:val="yellow"/>
          <w:lang w:val="ru-RU"/>
        </w:rPr>
        <w:t>к нүктес</w:t>
      </w:r>
      <w:r w:rsidRPr="00354AFE">
        <w:rPr>
          <w:rFonts w:ascii="Arial" w:hAnsi="Arial" w:cs="Arial"/>
          <w:highlight w:val="yellow"/>
        </w:rPr>
        <w:t>i</w:t>
      </w:r>
      <w:r w:rsidRPr="00354AFE">
        <w:rPr>
          <w:rFonts w:ascii="Arial" w:hAnsi="Arial" w:cs="Arial"/>
          <w:highlight w:val="yellow"/>
          <w:lang w:val="ru-RU"/>
        </w:rPr>
        <w:t>не ме әлде оңтүст</w:t>
      </w:r>
      <w:r w:rsidRPr="00354AFE">
        <w:rPr>
          <w:rFonts w:ascii="Arial" w:hAnsi="Arial" w:cs="Arial"/>
          <w:highlight w:val="yellow"/>
        </w:rPr>
        <w:t>i</w:t>
      </w:r>
      <w:r w:rsidRPr="00354AFE">
        <w:rPr>
          <w:rFonts w:ascii="Arial" w:hAnsi="Arial" w:cs="Arial"/>
          <w:highlight w:val="yellow"/>
          <w:lang w:val="ru-RU"/>
        </w:rPr>
        <w:t>к нүктес</w:t>
      </w:r>
      <w:r w:rsidRPr="00354AFE">
        <w:rPr>
          <w:rFonts w:ascii="Arial" w:hAnsi="Arial" w:cs="Arial"/>
          <w:highlight w:val="yellow"/>
        </w:rPr>
        <w:t>i</w:t>
      </w:r>
      <w:r w:rsidRPr="00354AFE">
        <w:rPr>
          <w:rFonts w:ascii="Arial" w:hAnsi="Arial" w:cs="Arial"/>
          <w:highlight w:val="yellow"/>
          <w:lang w:val="ru-RU"/>
        </w:rPr>
        <w:t>не ме? б) Шығыс нүктес</w:t>
      </w:r>
      <w:r w:rsidRPr="00354AFE">
        <w:rPr>
          <w:rFonts w:ascii="Arial" w:hAnsi="Arial" w:cs="Arial"/>
          <w:highlight w:val="yellow"/>
        </w:rPr>
        <w:t>i</w:t>
      </w:r>
      <w:r w:rsidRPr="00354AFE">
        <w:rPr>
          <w:rFonts w:ascii="Arial" w:hAnsi="Arial" w:cs="Arial"/>
          <w:highlight w:val="yellow"/>
          <w:lang w:val="ru-RU"/>
        </w:rPr>
        <w:t>не ме әлде батыс нүктес</w:t>
      </w:r>
      <w:r w:rsidRPr="00354AFE">
        <w:rPr>
          <w:rFonts w:ascii="Arial" w:hAnsi="Arial" w:cs="Arial"/>
          <w:highlight w:val="yellow"/>
        </w:rPr>
        <w:t>i</w:t>
      </w:r>
      <w:r w:rsidRPr="00354AFE">
        <w:rPr>
          <w:rFonts w:ascii="Arial" w:hAnsi="Arial" w:cs="Arial"/>
          <w:highlight w:val="yellow"/>
          <w:lang w:val="ru-RU"/>
        </w:rPr>
        <w:t>не ме?</w:t>
      </w:r>
    </w:p>
    <w:p w:rsidR="003323E4" w:rsidRPr="00354AFE" w:rsidRDefault="003323E4">
      <w:pPr>
        <w:widowControl w:val="0"/>
        <w:autoSpaceDE w:val="0"/>
        <w:autoSpaceDN w:val="0"/>
        <w:adjustRightInd w:val="0"/>
        <w:spacing w:after="0" w:line="1" w:lineRule="exact"/>
        <w:rPr>
          <w:rFonts w:ascii="Times New Roman" w:hAnsi="Times New Roman"/>
          <w:sz w:val="24"/>
          <w:szCs w:val="24"/>
          <w:highlight w:val="yellow"/>
          <w:lang w:val="ru-RU"/>
        </w:rPr>
      </w:pPr>
    </w:p>
    <w:p w:rsidR="003323E4" w:rsidRPr="00354AFE" w:rsidRDefault="00281624">
      <w:pPr>
        <w:widowControl w:val="0"/>
        <w:numPr>
          <w:ilvl w:val="0"/>
          <w:numId w:val="11"/>
        </w:numPr>
        <w:tabs>
          <w:tab w:val="clear" w:pos="720"/>
          <w:tab w:val="num" w:pos="847"/>
        </w:tabs>
        <w:overflowPunct w:val="0"/>
        <w:autoSpaceDE w:val="0"/>
        <w:autoSpaceDN w:val="0"/>
        <w:adjustRightInd w:val="0"/>
        <w:spacing w:after="0" w:line="235" w:lineRule="auto"/>
        <w:ind w:left="60" w:firstLine="387"/>
        <w:jc w:val="both"/>
        <w:rPr>
          <w:rFonts w:ascii="Arial" w:hAnsi="Arial" w:cs="Arial"/>
          <w:sz w:val="24"/>
          <w:szCs w:val="24"/>
          <w:highlight w:val="yellow"/>
          <w:lang w:val="ru-RU"/>
        </w:rPr>
      </w:pPr>
      <w:r w:rsidRPr="00354AFE">
        <w:rPr>
          <w:rFonts w:ascii="Arial" w:hAnsi="Arial" w:cs="Arial"/>
          <w:sz w:val="24"/>
          <w:szCs w:val="24"/>
          <w:highlight w:val="yellow"/>
          <w:lang w:val="ru-RU"/>
        </w:rPr>
        <w:t>Аспан сферасын сызып мынадай горизонттық координатасы бар нүктелерд</w:t>
      </w:r>
      <w:r w:rsidRPr="00354AFE">
        <w:rPr>
          <w:rFonts w:ascii="Arial" w:hAnsi="Arial" w:cs="Arial"/>
          <w:sz w:val="24"/>
          <w:szCs w:val="24"/>
          <w:highlight w:val="yellow"/>
        </w:rPr>
        <w:t>i</w:t>
      </w:r>
      <w:r w:rsidRPr="00354AFE">
        <w:rPr>
          <w:rFonts w:ascii="Arial" w:hAnsi="Arial" w:cs="Arial"/>
          <w:sz w:val="24"/>
          <w:szCs w:val="24"/>
          <w:highlight w:val="yellow"/>
          <w:lang w:val="ru-RU"/>
        </w:rPr>
        <w:t xml:space="preserve"> тауып көр</w:t>
      </w:r>
      <w:r w:rsidRPr="00354AFE">
        <w:rPr>
          <w:rFonts w:ascii="Arial" w:hAnsi="Arial" w:cs="Arial"/>
          <w:sz w:val="24"/>
          <w:szCs w:val="24"/>
          <w:highlight w:val="yellow"/>
        </w:rPr>
        <w:t>i</w:t>
      </w:r>
      <w:r w:rsidRPr="00354AFE">
        <w:rPr>
          <w:rFonts w:ascii="Arial" w:hAnsi="Arial" w:cs="Arial"/>
          <w:sz w:val="24"/>
          <w:szCs w:val="24"/>
          <w:highlight w:val="yellow"/>
          <w:lang w:val="ru-RU"/>
        </w:rPr>
        <w:t>ң</w:t>
      </w:r>
      <w:r w:rsidRPr="00354AFE">
        <w:rPr>
          <w:rFonts w:ascii="Arial" w:hAnsi="Arial" w:cs="Arial"/>
          <w:sz w:val="24"/>
          <w:szCs w:val="24"/>
          <w:highlight w:val="yellow"/>
        </w:rPr>
        <w:t>i</w:t>
      </w:r>
      <w:r w:rsidRPr="00354AFE">
        <w:rPr>
          <w:rFonts w:ascii="Arial" w:hAnsi="Arial" w:cs="Arial"/>
          <w:sz w:val="24"/>
          <w:szCs w:val="24"/>
          <w:highlight w:val="yellow"/>
          <w:lang w:val="ru-RU"/>
        </w:rPr>
        <w:t>здер. а) А = 6 сағат, һ=45</w:t>
      </w:r>
      <w:r w:rsidRPr="00354AFE">
        <w:rPr>
          <w:rFonts w:ascii="Times New Roman" w:hAnsi="Times New Roman"/>
          <w:sz w:val="27"/>
          <w:szCs w:val="27"/>
          <w:highlight w:val="yellow"/>
          <w:vertAlign w:val="superscript"/>
          <w:lang w:val="ru-RU"/>
        </w:rPr>
        <w:t>о</w:t>
      </w:r>
      <w:r w:rsidRPr="00354AFE">
        <w:rPr>
          <w:rFonts w:ascii="Arial" w:hAnsi="Arial" w:cs="Arial"/>
          <w:sz w:val="24"/>
          <w:szCs w:val="24"/>
          <w:highlight w:val="yellow"/>
          <w:lang w:val="ru-RU"/>
        </w:rPr>
        <w:t xml:space="preserve"> б) А=12 сағат, һ = –30</w:t>
      </w:r>
      <w:r w:rsidRPr="00354AFE">
        <w:rPr>
          <w:rFonts w:ascii="Times New Roman" w:hAnsi="Times New Roman"/>
          <w:sz w:val="27"/>
          <w:szCs w:val="27"/>
          <w:highlight w:val="yellow"/>
          <w:vertAlign w:val="superscript"/>
          <w:lang w:val="ru-RU"/>
        </w:rPr>
        <w:t>о</w:t>
      </w:r>
      <w:r w:rsidRPr="00354AFE">
        <w:rPr>
          <w:rFonts w:ascii="Arial" w:hAnsi="Arial" w:cs="Arial"/>
          <w:sz w:val="24"/>
          <w:szCs w:val="24"/>
          <w:highlight w:val="yellow"/>
          <w:lang w:val="ru-RU"/>
        </w:rPr>
        <w:t xml:space="preserve"> в) А=18 сағат, һ=90</w:t>
      </w:r>
      <w:r w:rsidRPr="00354AFE">
        <w:rPr>
          <w:rFonts w:ascii="Times New Roman" w:hAnsi="Times New Roman"/>
          <w:sz w:val="27"/>
          <w:szCs w:val="27"/>
          <w:highlight w:val="yellow"/>
          <w:vertAlign w:val="superscript"/>
          <w:lang w:val="ru-RU"/>
        </w:rPr>
        <w:t>о</w:t>
      </w:r>
      <w:r w:rsidRPr="00354AFE">
        <w:rPr>
          <w:rFonts w:ascii="Arial" w:hAnsi="Arial" w:cs="Arial"/>
          <w:sz w:val="24"/>
          <w:szCs w:val="24"/>
          <w:highlight w:val="yellow"/>
          <w:lang w:val="ru-RU"/>
        </w:rPr>
        <w:t xml:space="preserve"> г) А= 0 сағат, һ=0</w:t>
      </w:r>
      <w:r w:rsidRPr="00354AFE">
        <w:rPr>
          <w:rFonts w:ascii="Times New Roman" w:hAnsi="Times New Roman"/>
          <w:sz w:val="27"/>
          <w:szCs w:val="27"/>
          <w:highlight w:val="yellow"/>
          <w:vertAlign w:val="superscript"/>
          <w:lang w:val="ru-RU"/>
        </w:rPr>
        <w:t>о</w:t>
      </w:r>
      <w:r w:rsidRPr="00354AFE">
        <w:rPr>
          <w:rFonts w:ascii="Times New Roman" w:hAnsi="Times New Roman"/>
          <w:sz w:val="24"/>
          <w:szCs w:val="24"/>
          <w:highlight w:val="yellow"/>
          <w:lang w:val="ru-RU"/>
        </w:rPr>
        <w:t>.</w:t>
      </w:r>
      <w:r w:rsidRPr="00354AFE">
        <w:rPr>
          <w:rFonts w:ascii="Arial" w:hAnsi="Arial" w:cs="Arial"/>
          <w:sz w:val="24"/>
          <w:szCs w:val="24"/>
          <w:highlight w:val="yellow"/>
          <w:lang w:val="ru-RU"/>
        </w:rPr>
        <w:t xml:space="preserve"> </w:t>
      </w:r>
    </w:p>
    <w:p w:rsidR="003323E4" w:rsidRPr="00354AFE" w:rsidRDefault="003323E4">
      <w:pPr>
        <w:widowControl w:val="0"/>
        <w:autoSpaceDE w:val="0"/>
        <w:autoSpaceDN w:val="0"/>
        <w:adjustRightInd w:val="0"/>
        <w:spacing w:after="0" w:line="1" w:lineRule="exact"/>
        <w:rPr>
          <w:rFonts w:ascii="Arial" w:hAnsi="Arial" w:cs="Arial"/>
          <w:sz w:val="24"/>
          <w:szCs w:val="24"/>
          <w:highlight w:val="yellow"/>
          <w:lang w:val="ru-RU"/>
        </w:rPr>
      </w:pPr>
    </w:p>
    <w:p w:rsidR="003323E4" w:rsidRPr="00354AFE" w:rsidRDefault="00281624">
      <w:pPr>
        <w:widowControl w:val="0"/>
        <w:numPr>
          <w:ilvl w:val="0"/>
          <w:numId w:val="11"/>
        </w:numPr>
        <w:tabs>
          <w:tab w:val="clear" w:pos="720"/>
          <w:tab w:val="num" w:pos="758"/>
        </w:tabs>
        <w:overflowPunct w:val="0"/>
        <w:autoSpaceDE w:val="0"/>
        <w:autoSpaceDN w:val="0"/>
        <w:adjustRightInd w:val="0"/>
        <w:spacing w:after="0" w:line="291" w:lineRule="auto"/>
        <w:ind w:left="40" w:firstLine="407"/>
        <w:jc w:val="both"/>
        <w:rPr>
          <w:rFonts w:ascii="Arial" w:hAnsi="Arial" w:cs="Arial"/>
          <w:highlight w:val="yellow"/>
          <w:lang w:val="ru-RU"/>
        </w:rPr>
      </w:pPr>
      <w:r w:rsidRPr="00354AFE">
        <w:rPr>
          <w:rFonts w:ascii="Arial" w:hAnsi="Arial" w:cs="Arial"/>
          <w:highlight w:val="yellow"/>
          <w:lang w:val="ru-RU"/>
        </w:rPr>
        <w:t>Мынадай экваторлық координаттары бар шырақ­ тардың орнын аспан сферасында тауып көр</w:t>
      </w:r>
      <w:r w:rsidRPr="00354AFE">
        <w:rPr>
          <w:rFonts w:ascii="Arial" w:hAnsi="Arial" w:cs="Arial"/>
          <w:highlight w:val="yellow"/>
        </w:rPr>
        <w:t>i</w:t>
      </w:r>
      <w:r w:rsidRPr="00354AFE">
        <w:rPr>
          <w:rFonts w:ascii="Arial" w:hAnsi="Arial" w:cs="Arial"/>
          <w:highlight w:val="yellow"/>
          <w:lang w:val="ru-RU"/>
        </w:rPr>
        <w:t>ң</w:t>
      </w:r>
      <w:r w:rsidRPr="00354AFE">
        <w:rPr>
          <w:rFonts w:ascii="Arial" w:hAnsi="Arial" w:cs="Arial"/>
          <w:highlight w:val="yellow"/>
        </w:rPr>
        <w:t>i</w:t>
      </w:r>
      <w:r w:rsidRPr="00354AFE">
        <w:rPr>
          <w:rFonts w:ascii="Arial" w:hAnsi="Arial" w:cs="Arial"/>
          <w:highlight w:val="yellow"/>
          <w:lang w:val="ru-RU"/>
        </w:rPr>
        <w:t xml:space="preserve">здер: а) </w:t>
      </w:r>
      <w:r w:rsidRPr="00354AFE">
        <w:rPr>
          <w:rFonts w:ascii="Arial" w:hAnsi="Arial" w:cs="Arial"/>
          <w:highlight w:val="yellow"/>
        </w:rPr>
        <w:t>t</w:t>
      </w:r>
      <w:r w:rsidRPr="00354AFE">
        <w:rPr>
          <w:rFonts w:ascii="Arial" w:hAnsi="Arial" w:cs="Arial"/>
          <w:highlight w:val="yellow"/>
          <w:lang w:val="ru-RU"/>
        </w:rPr>
        <w:t xml:space="preserve">=0 </w:t>
      </w:r>
    </w:p>
    <w:p w:rsidR="003323E4" w:rsidRPr="00354AFE" w:rsidRDefault="003323E4">
      <w:pPr>
        <w:widowControl w:val="0"/>
        <w:autoSpaceDE w:val="0"/>
        <w:autoSpaceDN w:val="0"/>
        <w:adjustRightInd w:val="0"/>
        <w:spacing w:after="0" w:line="1" w:lineRule="exact"/>
        <w:rPr>
          <w:rFonts w:ascii="Times New Roman" w:hAnsi="Times New Roman"/>
          <w:sz w:val="24"/>
          <w:szCs w:val="24"/>
          <w:highlight w:val="yellow"/>
          <w:lang w:val="ru-RU"/>
        </w:rPr>
      </w:pPr>
    </w:p>
    <w:p w:rsidR="003323E4" w:rsidRPr="00F64517" w:rsidRDefault="00281624">
      <w:pPr>
        <w:widowControl w:val="0"/>
        <w:autoSpaceDE w:val="0"/>
        <w:autoSpaceDN w:val="0"/>
        <w:adjustRightInd w:val="0"/>
        <w:spacing w:after="0" w:line="240" w:lineRule="auto"/>
        <w:ind w:left="40"/>
        <w:rPr>
          <w:rFonts w:ascii="Times New Roman" w:hAnsi="Times New Roman"/>
          <w:sz w:val="24"/>
          <w:szCs w:val="24"/>
          <w:lang w:val="ru-RU"/>
        </w:rPr>
      </w:pPr>
      <w:r w:rsidRPr="00354AFE">
        <w:rPr>
          <w:rFonts w:ascii="Arial" w:hAnsi="Arial" w:cs="Arial"/>
          <w:sz w:val="24"/>
          <w:szCs w:val="24"/>
          <w:highlight w:val="yellow"/>
          <w:lang w:val="ru-RU"/>
        </w:rPr>
        <w:t>сағат,</w:t>
      </w:r>
      <w:r w:rsidRPr="00354AFE">
        <w:rPr>
          <w:rFonts w:ascii="Arial" w:hAnsi="Arial" w:cs="Arial"/>
          <w:i/>
          <w:iCs/>
          <w:sz w:val="23"/>
          <w:szCs w:val="23"/>
          <w:highlight w:val="yellow"/>
        </w:rPr>
        <w:t>d</w:t>
      </w:r>
      <w:r w:rsidRPr="00354AFE">
        <w:rPr>
          <w:rFonts w:ascii="Arial" w:hAnsi="Arial" w:cs="Arial"/>
          <w:sz w:val="24"/>
          <w:szCs w:val="24"/>
          <w:highlight w:val="yellow"/>
          <w:lang w:val="ru-RU"/>
        </w:rPr>
        <w:t xml:space="preserve"> =30</w:t>
      </w:r>
      <w:r w:rsidRPr="00354AFE">
        <w:rPr>
          <w:rFonts w:ascii="Times New Roman" w:hAnsi="Times New Roman"/>
          <w:sz w:val="27"/>
          <w:szCs w:val="27"/>
          <w:highlight w:val="yellow"/>
          <w:vertAlign w:val="superscript"/>
          <w:lang w:val="ru-RU"/>
        </w:rPr>
        <w:t>о</w:t>
      </w:r>
      <w:r w:rsidRPr="00354AFE">
        <w:rPr>
          <w:rFonts w:ascii="Arial" w:hAnsi="Arial" w:cs="Arial"/>
          <w:sz w:val="24"/>
          <w:szCs w:val="24"/>
          <w:highlight w:val="yellow"/>
          <w:lang w:val="ru-RU"/>
        </w:rPr>
        <w:t xml:space="preserve"> б) </w:t>
      </w:r>
      <w:r w:rsidRPr="00354AFE">
        <w:rPr>
          <w:rFonts w:ascii="Arial" w:hAnsi="Arial" w:cs="Arial"/>
          <w:sz w:val="24"/>
          <w:szCs w:val="24"/>
          <w:highlight w:val="yellow"/>
        </w:rPr>
        <w:t>t</w:t>
      </w:r>
      <w:r w:rsidRPr="00354AFE">
        <w:rPr>
          <w:rFonts w:ascii="Arial" w:hAnsi="Arial" w:cs="Arial"/>
          <w:sz w:val="24"/>
          <w:szCs w:val="24"/>
          <w:highlight w:val="yellow"/>
          <w:lang w:val="ru-RU"/>
        </w:rPr>
        <w:t xml:space="preserve">=6 </w:t>
      </w:r>
      <w:r w:rsidRPr="00354AFE">
        <w:rPr>
          <w:rFonts w:ascii="Arial" w:hAnsi="Arial" w:cs="Arial"/>
          <w:sz w:val="24"/>
          <w:szCs w:val="24"/>
          <w:highlight w:val="yellow"/>
        </w:rPr>
        <w:t>c</w:t>
      </w:r>
      <w:r w:rsidRPr="00354AFE">
        <w:rPr>
          <w:rFonts w:ascii="Arial" w:hAnsi="Arial" w:cs="Arial"/>
          <w:sz w:val="24"/>
          <w:szCs w:val="24"/>
          <w:highlight w:val="yellow"/>
          <w:lang w:val="ru-RU"/>
        </w:rPr>
        <w:t>ағат, һ =45</w:t>
      </w:r>
      <w:r w:rsidRPr="00354AFE">
        <w:rPr>
          <w:rFonts w:ascii="Times New Roman" w:hAnsi="Times New Roman"/>
          <w:sz w:val="27"/>
          <w:szCs w:val="27"/>
          <w:highlight w:val="yellow"/>
          <w:vertAlign w:val="superscript"/>
          <w:lang w:val="ru-RU"/>
        </w:rPr>
        <w:t>о</w:t>
      </w:r>
    </w:p>
    <w:p w:rsidR="003323E4" w:rsidRPr="00F64517" w:rsidRDefault="003323E4">
      <w:pPr>
        <w:widowControl w:val="0"/>
        <w:autoSpaceDE w:val="0"/>
        <w:autoSpaceDN w:val="0"/>
        <w:adjustRightInd w:val="0"/>
        <w:spacing w:after="0" w:line="142"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88" w:lineRule="auto"/>
        <w:ind w:left="2340" w:right="320" w:hanging="2076"/>
        <w:rPr>
          <w:rFonts w:ascii="Times New Roman" w:hAnsi="Times New Roman"/>
          <w:sz w:val="24"/>
          <w:szCs w:val="24"/>
          <w:lang w:val="ru-RU"/>
        </w:rPr>
      </w:pPr>
      <w:r w:rsidRPr="00F64517">
        <w:rPr>
          <w:rFonts w:ascii="Arial" w:hAnsi="Arial" w:cs="Arial"/>
          <w:b/>
          <w:bCs/>
          <w:i/>
          <w:iCs/>
          <w:sz w:val="24"/>
          <w:szCs w:val="24"/>
          <w:lang w:val="ru-RU"/>
        </w:rPr>
        <w:t>§6. Шырақ координаттарының тәул</w:t>
      </w:r>
      <w:r>
        <w:rPr>
          <w:rFonts w:ascii="Arial" w:hAnsi="Arial" w:cs="Arial"/>
          <w:b/>
          <w:bCs/>
          <w:i/>
          <w:iCs/>
          <w:sz w:val="24"/>
          <w:szCs w:val="24"/>
        </w:rPr>
        <w:t>i</w:t>
      </w:r>
      <w:r w:rsidRPr="00F64517">
        <w:rPr>
          <w:rFonts w:ascii="Arial" w:hAnsi="Arial" w:cs="Arial"/>
          <w:b/>
          <w:bCs/>
          <w:i/>
          <w:iCs/>
          <w:sz w:val="24"/>
          <w:szCs w:val="24"/>
          <w:lang w:val="ru-RU"/>
        </w:rPr>
        <w:t>к бойы өзгеру</w:t>
      </w:r>
      <w:r>
        <w:rPr>
          <w:rFonts w:ascii="Arial" w:hAnsi="Arial" w:cs="Arial"/>
          <w:b/>
          <w:bCs/>
          <w:i/>
          <w:iCs/>
          <w:sz w:val="24"/>
          <w:szCs w:val="24"/>
        </w:rPr>
        <w:t>i</w:t>
      </w:r>
      <w:r w:rsidRPr="00F64517">
        <w:rPr>
          <w:rFonts w:ascii="Arial" w:hAnsi="Arial" w:cs="Arial"/>
          <w:b/>
          <w:bCs/>
          <w:i/>
          <w:iCs/>
          <w:sz w:val="24"/>
          <w:szCs w:val="24"/>
          <w:lang w:val="ru-RU"/>
        </w:rPr>
        <w:t>. Кульминация</w:t>
      </w:r>
    </w:p>
    <w:p w:rsidR="003323E4" w:rsidRPr="00F64517" w:rsidRDefault="003323E4">
      <w:pPr>
        <w:widowControl w:val="0"/>
        <w:autoSpaceDE w:val="0"/>
        <w:autoSpaceDN w:val="0"/>
        <w:adjustRightInd w:val="0"/>
        <w:spacing w:after="0" w:line="208"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303" w:lineRule="auto"/>
        <w:ind w:right="60" w:firstLine="397"/>
        <w:rPr>
          <w:rFonts w:ascii="Times New Roman" w:hAnsi="Times New Roman"/>
          <w:sz w:val="24"/>
          <w:szCs w:val="24"/>
          <w:lang w:val="ru-RU"/>
        </w:rPr>
      </w:pPr>
      <w:r w:rsidRPr="00F64517">
        <w:rPr>
          <w:rFonts w:ascii="Arial" w:hAnsi="Arial" w:cs="Arial"/>
          <w:sz w:val="23"/>
          <w:szCs w:val="23"/>
          <w:lang w:val="ru-RU"/>
        </w:rPr>
        <w:t>Жұлдызды аспанның тәул</w:t>
      </w:r>
      <w:r>
        <w:rPr>
          <w:rFonts w:ascii="Arial" w:hAnsi="Arial" w:cs="Arial"/>
          <w:sz w:val="23"/>
          <w:szCs w:val="23"/>
        </w:rPr>
        <w:t>i</w:t>
      </w:r>
      <w:r w:rsidRPr="00F64517">
        <w:rPr>
          <w:rFonts w:ascii="Arial" w:hAnsi="Arial" w:cs="Arial"/>
          <w:sz w:val="23"/>
          <w:szCs w:val="23"/>
          <w:lang w:val="ru-RU"/>
        </w:rPr>
        <w:t>кт</w:t>
      </w:r>
      <w:r>
        <w:rPr>
          <w:rFonts w:ascii="Arial" w:hAnsi="Arial" w:cs="Arial"/>
          <w:sz w:val="23"/>
          <w:szCs w:val="23"/>
        </w:rPr>
        <w:t>i</w:t>
      </w:r>
      <w:r w:rsidRPr="00F64517">
        <w:rPr>
          <w:rFonts w:ascii="Arial" w:hAnsi="Arial" w:cs="Arial"/>
          <w:sz w:val="23"/>
          <w:szCs w:val="23"/>
          <w:lang w:val="ru-RU"/>
        </w:rPr>
        <w:t>к айналысының салда</w:t>
      </w:r>
      <w:r w:rsidRPr="00F64517">
        <w:rPr>
          <w:rFonts w:ascii="Times New Roman" w:hAnsi="Times New Roman"/>
          <w:sz w:val="23"/>
          <w:szCs w:val="23"/>
          <w:lang w:val="ru-RU"/>
        </w:rPr>
        <w:t>-</w:t>
      </w:r>
      <w:r w:rsidRPr="00F64517">
        <w:rPr>
          <w:rFonts w:ascii="Arial" w:hAnsi="Arial" w:cs="Arial"/>
          <w:sz w:val="23"/>
          <w:szCs w:val="23"/>
          <w:lang w:val="ru-RU"/>
        </w:rPr>
        <w:t>рынан шырақтардың бақылаушымен салыстырғандағы</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93" w:right="1200" w:bottom="435" w:left="1020" w:header="720" w:footer="720" w:gutter="0"/>
          <w:cols w:space="720" w:equalWidth="0">
            <w:col w:w="6180"/>
          </w:cols>
          <w:noEndnote/>
        </w:sectPr>
      </w:pPr>
    </w:p>
    <w:p w:rsidR="003323E4" w:rsidRPr="00F64517" w:rsidRDefault="003323E4">
      <w:pPr>
        <w:widowControl w:val="0"/>
        <w:autoSpaceDE w:val="0"/>
        <w:autoSpaceDN w:val="0"/>
        <w:adjustRightInd w:val="0"/>
        <w:spacing w:after="0" w:line="31"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lastRenderedPageBreak/>
        <w:t>39</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93" w:right="4160" w:bottom="435" w:left="4040" w:header="720" w:footer="720" w:gutter="0"/>
          <w:cols w:space="720" w:equalWidth="0">
            <w:col w:w="200"/>
          </w:cols>
          <w:noEndnote/>
        </w:sectPr>
      </w:pPr>
    </w:p>
    <w:p w:rsidR="003323E4" w:rsidRPr="00F64517" w:rsidRDefault="00281624">
      <w:pPr>
        <w:widowControl w:val="0"/>
        <w:overflowPunct w:val="0"/>
        <w:autoSpaceDE w:val="0"/>
        <w:autoSpaceDN w:val="0"/>
        <w:adjustRightInd w:val="0"/>
        <w:spacing w:after="0" w:line="258" w:lineRule="auto"/>
        <w:jc w:val="both"/>
        <w:rPr>
          <w:rFonts w:ascii="Times New Roman" w:hAnsi="Times New Roman"/>
          <w:sz w:val="24"/>
          <w:szCs w:val="24"/>
          <w:lang w:val="ru-RU"/>
        </w:rPr>
      </w:pPr>
      <w:bookmarkStart w:id="37" w:name="page79"/>
      <w:bookmarkEnd w:id="37"/>
      <w:r w:rsidRPr="00F64517">
        <w:rPr>
          <w:rFonts w:ascii="Times New Roman" w:hAnsi="Times New Roman"/>
          <w:lang w:val="ru-RU"/>
        </w:rPr>
        <w:lastRenderedPageBreak/>
        <w:t>о</w:t>
      </w:r>
      <w:r w:rsidRPr="00F64517">
        <w:rPr>
          <w:rFonts w:ascii="Arial" w:hAnsi="Arial" w:cs="Arial"/>
          <w:lang w:val="ru-RU"/>
        </w:rPr>
        <w:t>рны үнем</w:t>
      </w:r>
      <w:r>
        <w:rPr>
          <w:rFonts w:ascii="Arial" w:hAnsi="Arial" w:cs="Arial"/>
        </w:rPr>
        <w:t>i</w:t>
      </w:r>
      <w:r w:rsidRPr="00F64517">
        <w:rPr>
          <w:rFonts w:ascii="Times New Roman" w:hAnsi="Times New Roman"/>
          <w:lang w:val="ru-RU"/>
        </w:rPr>
        <w:t xml:space="preserve"> </w:t>
      </w:r>
      <w:r w:rsidRPr="00F64517">
        <w:rPr>
          <w:rFonts w:ascii="Arial" w:hAnsi="Arial" w:cs="Arial"/>
          <w:lang w:val="ru-RU"/>
        </w:rPr>
        <w:t>өзгер</w:t>
      </w:r>
      <w:r>
        <w:rPr>
          <w:rFonts w:ascii="Arial" w:hAnsi="Arial" w:cs="Arial"/>
        </w:rPr>
        <w:t>i</w:t>
      </w:r>
      <w:r w:rsidRPr="00F64517">
        <w:rPr>
          <w:rFonts w:ascii="Arial" w:hAnsi="Arial" w:cs="Arial"/>
          <w:lang w:val="ru-RU"/>
        </w:rPr>
        <w:t>сте болады.</w:t>
      </w:r>
      <w:r w:rsidRPr="00F64517">
        <w:rPr>
          <w:rFonts w:ascii="Times New Roman" w:hAnsi="Times New Roman"/>
          <w:lang w:val="ru-RU"/>
        </w:rPr>
        <w:t xml:space="preserve"> </w:t>
      </w:r>
      <w:r w:rsidRPr="00F64517">
        <w:rPr>
          <w:rFonts w:ascii="Arial" w:hAnsi="Arial" w:cs="Arial"/>
          <w:lang w:val="ru-RU"/>
        </w:rPr>
        <w:t>Осыған байланысты мына</w:t>
      </w:r>
      <w:r w:rsidRPr="00F64517">
        <w:rPr>
          <w:rFonts w:ascii="Times New Roman" w:hAnsi="Times New Roman"/>
          <w:lang w:val="ru-RU"/>
        </w:rPr>
        <w:t>-</w:t>
      </w:r>
      <w:r w:rsidRPr="00F64517">
        <w:rPr>
          <w:rFonts w:ascii="Arial" w:hAnsi="Arial" w:cs="Arial"/>
          <w:lang w:val="ru-RU"/>
        </w:rPr>
        <w:t>дай сұрақтар тууы мүмк</w:t>
      </w:r>
      <w:r>
        <w:rPr>
          <w:rFonts w:ascii="Arial" w:hAnsi="Arial" w:cs="Arial"/>
        </w:rPr>
        <w:t>i</w:t>
      </w:r>
      <w:r w:rsidRPr="00F64517">
        <w:rPr>
          <w:rFonts w:ascii="Arial" w:hAnsi="Arial" w:cs="Arial"/>
          <w:lang w:val="ru-RU"/>
        </w:rPr>
        <w:t>н: тәул</w:t>
      </w:r>
      <w:r>
        <w:rPr>
          <w:rFonts w:ascii="Arial" w:hAnsi="Arial" w:cs="Arial"/>
        </w:rPr>
        <w:t>i</w:t>
      </w:r>
      <w:r w:rsidRPr="00F64517">
        <w:rPr>
          <w:rFonts w:ascii="Arial" w:hAnsi="Arial" w:cs="Arial"/>
          <w:lang w:val="ru-RU"/>
        </w:rPr>
        <w:t>к бойына шырақтардың аспан координаттары қалай өзгеред</w:t>
      </w:r>
      <w:r>
        <w:rPr>
          <w:rFonts w:ascii="Arial" w:hAnsi="Arial" w:cs="Arial"/>
        </w:rPr>
        <w:t>i</w:t>
      </w:r>
      <w:r w:rsidRPr="00F64517">
        <w:rPr>
          <w:rFonts w:ascii="Arial" w:hAnsi="Arial" w:cs="Arial"/>
          <w:lang w:val="ru-RU"/>
        </w:rPr>
        <w:t>? Бұл өзгер</w:t>
      </w:r>
      <w:r>
        <w:rPr>
          <w:rFonts w:ascii="Arial" w:hAnsi="Arial" w:cs="Arial"/>
        </w:rPr>
        <w:t>i</w:t>
      </w:r>
      <w:r w:rsidRPr="00F64517">
        <w:rPr>
          <w:rFonts w:ascii="Arial" w:hAnsi="Arial" w:cs="Arial"/>
          <w:lang w:val="ru-RU"/>
        </w:rPr>
        <w:t>с бақылаушының географиялық координаттарына тәуелд</w:t>
      </w:r>
      <w:r>
        <w:rPr>
          <w:rFonts w:ascii="Arial" w:hAnsi="Arial" w:cs="Arial"/>
        </w:rPr>
        <w:t>i</w:t>
      </w:r>
      <w:r w:rsidRPr="00F64517">
        <w:rPr>
          <w:rFonts w:ascii="Arial" w:hAnsi="Arial" w:cs="Arial"/>
          <w:lang w:val="ru-RU"/>
        </w:rPr>
        <w:t xml:space="preserve"> ме? Бұл өзгер</w:t>
      </w:r>
      <w:r>
        <w:rPr>
          <w:rFonts w:ascii="Arial" w:hAnsi="Arial" w:cs="Arial"/>
        </w:rPr>
        <w:t>i</w:t>
      </w:r>
      <w:r w:rsidRPr="00F64517">
        <w:rPr>
          <w:rFonts w:ascii="Arial" w:hAnsi="Arial" w:cs="Arial"/>
          <w:lang w:val="ru-RU"/>
        </w:rPr>
        <w:t>стерд</w:t>
      </w:r>
      <w:r>
        <w:rPr>
          <w:rFonts w:ascii="Arial" w:hAnsi="Arial" w:cs="Arial"/>
        </w:rPr>
        <w:t>i</w:t>
      </w:r>
      <w:r w:rsidRPr="00F64517">
        <w:rPr>
          <w:rFonts w:ascii="Arial" w:hAnsi="Arial" w:cs="Arial"/>
          <w:lang w:val="ru-RU"/>
        </w:rPr>
        <w:t xml:space="preserve"> практикалық мақсатта, яғни уақытты өлшеу үш</w:t>
      </w:r>
      <w:r>
        <w:rPr>
          <w:rFonts w:ascii="Arial" w:hAnsi="Arial" w:cs="Arial"/>
        </w:rPr>
        <w:t>i</w:t>
      </w:r>
      <w:r w:rsidRPr="00F64517">
        <w:rPr>
          <w:rFonts w:ascii="Arial" w:hAnsi="Arial" w:cs="Arial"/>
          <w:lang w:val="ru-RU"/>
        </w:rPr>
        <w:t>н қолдануға бола ма? Бұндай сұрақтарға жау</w:t>
      </w:r>
      <w:r w:rsidRPr="00F64517">
        <w:rPr>
          <w:rFonts w:ascii="Times New Roman" w:hAnsi="Times New Roman"/>
          <w:lang w:val="ru-RU"/>
        </w:rPr>
        <w:t>-</w:t>
      </w:r>
      <w:r w:rsidRPr="00F64517">
        <w:rPr>
          <w:rFonts w:ascii="Arial" w:hAnsi="Arial" w:cs="Arial"/>
          <w:lang w:val="ru-RU"/>
        </w:rPr>
        <w:t>ап беру үш</w:t>
      </w:r>
      <w:r>
        <w:rPr>
          <w:rFonts w:ascii="Arial" w:hAnsi="Arial" w:cs="Arial"/>
        </w:rPr>
        <w:t>i</w:t>
      </w:r>
      <w:r w:rsidRPr="00F64517">
        <w:rPr>
          <w:rFonts w:ascii="Arial" w:hAnsi="Arial" w:cs="Arial"/>
          <w:lang w:val="ru-RU"/>
        </w:rPr>
        <w:t>н тәул</w:t>
      </w:r>
      <w:r>
        <w:rPr>
          <w:rFonts w:ascii="Arial" w:hAnsi="Arial" w:cs="Arial"/>
        </w:rPr>
        <w:t>i</w:t>
      </w:r>
      <w:r w:rsidRPr="00F64517">
        <w:rPr>
          <w:rFonts w:ascii="Arial" w:hAnsi="Arial" w:cs="Arial"/>
          <w:lang w:val="ru-RU"/>
        </w:rPr>
        <w:t>кт</w:t>
      </w:r>
      <w:r>
        <w:rPr>
          <w:rFonts w:ascii="Arial" w:hAnsi="Arial" w:cs="Arial"/>
        </w:rPr>
        <w:t>i</w:t>
      </w:r>
      <w:r w:rsidRPr="00F64517">
        <w:rPr>
          <w:rFonts w:ascii="Arial" w:hAnsi="Arial" w:cs="Arial"/>
          <w:lang w:val="ru-RU"/>
        </w:rPr>
        <w:t>к қозғалысы кез</w:t>
      </w:r>
      <w:r>
        <w:rPr>
          <w:rFonts w:ascii="Arial" w:hAnsi="Arial" w:cs="Arial"/>
        </w:rPr>
        <w:t>i</w:t>
      </w:r>
      <w:r w:rsidRPr="00F64517">
        <w:rPr>
          <w:rFonts w:ascii="Arial" w:hAnsi="Arial" w:cs="Arial"/>
          <w:lang w:val="ru-RU"/>
        </w:rPr>
        <w:t>нде шырақтар аспан сферасының қандай элементтер</w:t>
      </w:r>
      <w:r>
        <w:rPr>
          <w:rFonts w:ascii="Arial" w:hAnsi="Arial" w:cs="Arial"/>
        </w:rPr>
        <w:t>i</w:t>
      </w:r>
      <w:r w:rsidRPr="00F64517">
        <w:rPr>
          <w:rFonts w:ascii="Arial" w:hAnsi="Arial" w:cs="Arial"/>
          <w:lang w:val="ru-RU"/>
        </w:rPr>
        <w:t>не қатысты орын ауы</w:t>
      </w:r>
      <w:r w:rsidRPr="00F64517">
        <w:rPr>
          <w:rFonts w:ascii="Times New Roman" w:hAnsi="Times New Roman"/>
          <w:lang w:val="ru-RU"/>
        </w:rPr>
        <w:t>-</w:t>
      </w:r>
      <w:r w:rsidRPr="00F64517">
        <w:rPr>
          <w:rFonts w:ascii="Arial" w:hAnsi="Arial" w:cs="Arial"/>
          <w:lang w:val="ru-RU"/>
        </w:rPr>
        <w:t>стыратынын байқап көрей</w:t>
      </w:r>
      <w:r>
        <w:rPr>
          <w:rFonts w:ascii="Arial" w:hAnsi="Arial" w:cs="Arial"/>
        </w:rPr>
        <w:t>i</w:t>
      </w:r>
      <w:r w:rsidRPr="00F64517">
        <w:rPr>
          <w:rFonts w:ascii="Arial" w:hAnsi="Arial" w:cs="Arial"/>
          <w:lang w:val="ru-RU"/>
        </w:rPr>
        <w:t>к. Бұл үш</w:t>
      </w:r>
      <w:r>
        <w:rPr>
          <w:rFonts w:ascii="Arial" w:hAnsi="Arial" w:cs="Arial"/>
        </w:rPr>
        <w:t>i</w:t>
      </w:r>
      <w:r w:rsidRPr="00F64517">
        <w:rPr>
          <w:rFonts w:ascii="Arial" w:hAnsi="Arial" w:cs="Arial"/>
          <w:lang w:val="ru-RU"/>
        </w:rPr>
        <w:t>н аспан сферасының модел</w:t>
      </w:r>
      <w:r>
        <w:rPr>
          <w:rFonts w:ascii="Arial" w:hAnsi="Arial" w:cs="Arial"/>
        </w:rPr>
        <w:t>i</w:t>
      </w:r>
      <w:r w:rsidRPr="00F64517">
        <w:rPr>
          <w:rFonts w:ascii="Arial" w:hAnsi="Arial" w:cs="Arial"/>
          <w:lang w:val="ru-RU"/>
        </w:rPr>
        <w:t>н пайдалануға болады. Аспан сферасы модел</w:t>
      </w:r>
      <w:r>
        <w:rPr>
          <w:rFonts w:ascii="Arial" w:hAnsi="Arial" w:cs="Arial"/>
        </w:rPr>
        <w:t>i</w:t>
      </w:r>
      <w:r w:rsidRPr="00F64517">
        <w:rPr>
          <w:rFonts w:ascii="Arial" w:hAnsi="Arial" w:cs="Arial"/>
          <w:lang w:val="ru-RU"/>
        </w:rPr>
        <w:t>н тәул</w:t>
      </w:r>
      <w:r>
        <w:rPr>
          <w:rFonts w:ascii="Arial" w:hAnsi="Arial" w:cs="Arial"/>
        </w:rPr>
        <w:t>i</w:t>
      </w:r>
      <w:r w:rsidRPr="00F64517">
        <w:rPr>
          <w:rFonts w:ascii="Arial" w:hAnsi="Arial" w:cs="Arial"/>
          <w:lang w:val="ru-RU"/>
        </w:rPr>
        <w:t>кт</w:t>
      </w:r>
      <w:r>
        <w:rPr>
          <w:rFonts w:ascii="Arial" w:hAnsi="Arial" w:cs="Arial"/>
        </w:rPr>
        <w:t>i</w:t>
      </w:r>
      <w:r w:rsidRPr="00F64517">
        <w:rPr>
          <w:rFonts w:ascii="Arial" w:hAnsi="Arial" w:cs="Arial"/>
          <w:lang w:val="ru-RU"/>
        </w:rPr>
        <w:t>к қозғалысына сәйкес айналдырсақ, шырақтар математикалық горизонт пен аспан меридианына қатысты орнын өзгерт</w:t>
      </w:r>
      <w:r>
        <w:rPr>
          <w:rFonts w:ascii="Arial" w:hAnsi="Arial" w:cs="Arial"/>
        </w:rPr>
        <w:t>i</w:t>
      </w:r>
      <w:r w:rsidRPr="00F64517">
        <w:rPr>
          <w:rFonts w:ascii="Arial" w:hAnsi="Arial" w:cs="Arial"/>
          <w:lang w:val="ru-RU"/>
        </w:rPr>
        <w:t>п тұратындығын байқаймыз. Ал аспан эква</w:t>
      </w:r>
      <w:r w:rsidRPr="00F64517">
        <w:rPr>
          <w:rFonts w:ascii="Times New Roman" w:hAnsi="Times New Roman"/>
          <w:lang w:val="ru-RU"/>
        </w:rPr>
        <w:t>-</w:t>
      </w:r>
      <w:r w:rsidRPr="00F64517">
        <w:rPr>
          <w:rFonts w:ascii="Arial" w:hAnsi="Arial" w:cs="Arial"/>
          <w:lang w:val="ru-RU"/>
        </w:rPr>
        <w:t>торы мен эклиптикаға қатысты шырақтардың орналасуы өзгермейд</w:t>
      </w:r>
      <w:r>
        <w:rPr>
          <w:rFonts w:ascii="Arial" w:hAnsi="Arial" w:cs="Arial"/>
        </w:rPr>
        <w:t>i</w:t>
      </w:r>
      <w:r w:rsidRPr="00F64517">
        <w:rPr>
          <w:rFonts w:ascii="Arial" w:hAnsi="Arial" w:cs="Arial"/>
          <w:lang w:val="ru-RU"/>
        </w:rPr>
        <w:t>. Бұдан шығатын қорытынды: аспан мериди</w:t>
      </w:r>
      <w:r w:rsidRPr="00F64517">
        <w:rPr>
          <w:rFonts w:ascii="Times New Roman" w:hAnsi="Times New Roman"/>
          <w:lang w:val="ru-RU"/>
        </w:rPr>
        <w:t>-</w:t>
      </w:r>
      <w:r w:rsidRPr="00F64517">
        <w:rPr>
          <w:rFonts w:ascii="Arial" w:hAnsi="Arial" w:cs="Arial"/>
          <w:lang w:val="ru-RU"/>
        </w:rPr>
        <w:t>анымен және математикалық горизонтпен байланысқан шырақ координаттары үнем</w:t>
      </w:r>
      <w:r>
        <w:rPr>
          <w:rFonts w:ascii="Arial" w:hAnsi="Arial" w:cs="Arial"/>
        </w:rPr>
        <w:t>i</w:t>
      </w:r>
      <w:r w:rsidRPr="00F64517">
        <w:rPr>
          <w:rFonts w:ascii="Arial" w:hAnsi="Arial" w:cs="Arial"/>
          <w:lang w:val="ru-RU"/>
        </w:rPr>
        <w:t xml:space="preserve"> өзгер</w:t>
      </w:r>
      <w:r>
        <w:rPr>
          <w:rFonts w:ascii="Arial" w:hAnsi="Arial" w:cs="Arial"/>
        </w:rPr>
        <w:t>i</w:t>
      </w:r>
      <w:r w:rsidRPr="00F64517">
        <w:rPr>
          <w:rFonts w:ascii="Arial" w:hAnsi="Arial" w:cs="Arial"/>
          <w:lang w:val="ru-RU"/>
        </w:rPr>
        <w:t>сте болады, ал аспан эк</w:t>
      </w:r>
      <w:r w:rsidRPr="00F64517">
        <w:rPr>
          <w:rFonts w:ascii="Times New Roman" w:hAnsi="Times New Roman"/>
          <w:lang w:val="ru-RU"/>
        </w:rPr>
        <w:t>-</w:t>
      </w:r>
      <w:r w:rsidRPr="00F64517">
        <w:rPr>
          <w:rFonts w:ascii="Arial" w:hAnsi="Arial" w:cs="Arial"/>
          <w:lang w:val="ru-RU"/>
        </w:rPr>
        <w:t>ваторына, эклиптикаға байланысқан шырақтың координа</w:t>
      </w:r>
      <w:r w:rsidRPr="00F64517">
        <w:rPr>
          <w:rFonts w:ascii="Times New Roman" w:hAnsi="Times New Roman"/>
          <w:lang w:val="ru-RU"/>
        </w:rPr>
        <w:t>-</w:t>
      </w:r>
      <w:r w:rsidRPr="00F64517">
        <w:rPr>
          <w:rFonts w:ascii="Arial" w:hAnsi="Arial" w:cs="Arial"/>
          <w:lang w:val="ru-RU"/>
        </w:rPr>
        <w:t>талары өзгермейд</w:t>
      </w:r>
      <w:r>
        <w:rPr>
          <w:rFonts w:ascii="Arial" w:hAnsi="Arial" w:cs="Arial"/>
        </w:rPr>
        <w:t>i</w:t>
      </w:r>
      <w:r w:rsidRPr="00F64517">
        <w:rPr>
          <w:rFonts w:ascii="Arial" w:hAnsi="Arial" w:cs="Arial"/>
          <w:lang w:val="ru-RU"/>
        </w:rPr>
        <w:t>. Шырақтың горизонттық координатта</w:t>
      </w:r>
      <w:r w:rsidRPr="00F64517">
        <w:rPr>
          <w:rFonts w:ascii="Times New Roman" w:hAnsi="Times New Roman"/>
          <w:lang w:val="ru-RU"/>
        </w:rPr>
        <w:t>-</w:t>
      </w:r>
      <w:r w:rsidRPr="00F64517">
        <w:rPr>
          <w:rFonts w:ascii="Arial" w:hAnsi="Arial" w:cs="Arial"/>
          <w:lang w:val="ru-RU"/>
        </w:rPr>
        <w:t>ры өзгеред</w:t>
      </w:r>
      <w:r>
        <w:rPr>
          <w:rFonts w:ascii="Arial" w:hAnsi="Arial" w:cs="Arial"/>
        </w:rPr>
        <w:t>i</w:t>
      </w:r>
      <w:r w:rsidRPr="00F64517">
        <w:rPr>
          <w:rFonts w:ascii="Arial" w:hAnsi="Arial" w:cs="Arial"/>
          <w:lang w:val="ru-RU"/>
        </w:rPr>
        <w:t>, өйткен</w:t>
      </w:r>
      <w:r>
        <w:rPr>
          <w:rFonts w:ascii="Arial" w:hAnsi="Arial" w:cs="Arial"/>
        </w:rPr>
        <w:t>i</w:t>
      </w:r>
      <w:r w:rsidRPr="00F64517">
        <w:rPr>
          <w:rFonts w:ascii="Arial" w:hAnsi="Arial" w:cs="Arial"/>
          <w:lang w:val="ru-RU"/>
        </w:rPr>
        <w:t xml:space="preserve"> олар шырақтың математикалық гори</w:t>
      </w:r>
      <w:r w:rsidRPr="00F64517">
        <w:rPr>
          <w:rFonts w:ascii="Times New Roman" w:hAnsi="Times New Roman"/>
          <w:lang w:val="ru-RU"/>
        </w:rPr>
        <w:t>-</w:t>
      </w:r>
      <w:r w:rsidRPr="00F64517">
        <w:rPr>
          <w:rFonts w:ascii="Arial" w:hAnsi="Arial" w:cs="Arial"/>
          <w:lang w:val="ru-RU"/>
        </w:rPr>
        <w:t>зонттан қашықтығын сипаттайды, немесе математикалық горизонт бойымен өлшен</w:t>
      </w:r>
      <w:r>
        <w:rPr>
          <w:rFonts w:ascii="Arial" w:hAnsi="Arial" w:cs="Arial"/>
        </w:rPr>
        <w:t>i</w:t>
      </w:r>
      <w:r w:rsidRPr="00F64517">
        <w:rPr>
          <w:rFonts w:ascii="Arial" w:hAnsi="Arial" w:cs="Arial"/>
          <w:lang w:val="ru-RU"/>
        </w:rPr>
        <w:t>п, шырақтың би</w:t>
      </w:r>
      <w:r>
        <w:rPr>
          <w:rFonts w:ascii="Arial" w:hAnsi="Arial" w:cs="Arial"/>
        </w:rPr>
        <w:t>i</w:t>
      </w:r>
      <w:r w:rsidRPr="00F64517">
        <w:rPr>
          <w:rFonts w:ascii="Arial" w:hAnsi="Arial" w:cs="Arial"/>
          <w:lang w:val="ru-RU"/>
        </w:rPr>
        <w:t>кт</w:t>
      </w:r>
      <w:r>
        <w:rPr>
          <w:rFonts w:ascii="Arial" w:hAnsi="Arial" w:cs="Arial"/>
        </w:rPr>
        <w:t>i</w:t>
      </w:r>
      <w:r w:rsidRPr="00F64517">
        <w:rPr>
          <w:rFonts w:ascii="Arial" w:hAnsi="Arial" w:cs="Arial"/>
          <w:lang w:val="ru-RU"/>
        </w:rPr>
        <w:t>к шеңбер</w:t>
      </w:r>
      <w:r>
        <w:rPr>
          <w:rFonts w:ascii="Arial" w:hAnsi="Arial" w:cs="Arial"/>
        </w:rPr>
        <w:t>i</w:t>
      </w:r>
      <w:r w:rsidRPr="00F64517">
        <w:rPr>
          <w:rFonts w:ascii="Arial" w:hAnsi="Arial" w:cs="Arial"/>
          <w:lang w:val="ru-RU"/>
        </w:rPr>
        <w:t>н</w:t>
      </w:r>
      <w:r>
        <w:rPr>
          <w:rFonts w:ascii="Arial" w:hAnsi="Arial" w:cs="Arial"/>
        </w:rPr>
        <w:t>i</w:t>
      </w:r>
      <w:r w:rsidRPr="00F64517">
        <w:rPr>
          <w:rFonts w:ascii="Arial" w:hAnsi="Arial" w:cs="Arial"/>
          <w:lang w:val="ru-RU"/>
        </w:rPr>
        <w:t>ң жазықтығының аспан меридианымен жасайтын бұрышын сипаттайды. Шырақтың би</w:t>
      </w:r>
      <w:r>
        <w:rPr>
          <w:rFonts w:ascii="Arial" w:hAnsi="Arial" w:cs="Arial"/>
        </w:rPr>
        <w:t>i</w:t>
      </w:r>
      <w:r w:rsidRPr="00F64517">
        <w:rPr>
          <w:rFonts w:ascii="Arial" w:hAnsi="Arial" w:cs="Arial"/>
          <w:lang w:val="ru-RU"/>
        </w:rPr>
        <w:t>кт</w:t>
      </w:r>
      <w:r>
        <w:rPr>
          <w:rFonts w:ascii="Arial" w:hAnsi="Arial" w:cs="Arial"/>
        </w:rPr>
        <w:t>i</w:t>
      </w:r>
      <w:r w:rsidRPr="00F64517">
        <w:rPr>
          <w:rFonts w:ascii="Arial" w:hAnsi="Arial" w:cs="Arial"/>
          <w:lang w:val="ru-RU"/>
        </w:rPr>
        <w:t>г</w:t>
      </w:r>
      <w:r>
        <w:rPr>
          <w:rFonts w:ascii="Arial" w:hAnsi="Arial" w:cs="Arial"/>
        </w:rPr>
        <w:t>i</w:t>
      </w:r>
      <w:r w:rsidRPr="00F64517">
        <w:rPr>
          <w:rFonts w:ascii="Arial" w:hAnsi="Arial" w:cs="Arial"/>
          <w:lang w:val="ru-RU"/>
        </w:rPr>
        <w:t xml:space="preserve"> аспанның шығыс жағында өсед</w:t>
      </w:r>
      <w:r>
        <w:rPr>
          <w:rFonts w:ascii="Arial" w:hAnsi="Arial" w:cs="Arial"/>
        </w:rPr>
        <w:t>i</w:t>
      </w:r>
      <w:r w:rsidRPr="00F64517">
        <w:rPr>
          <w:rFonts w:ascii="Arial" w:hAnsi="Arial" w:cs="Arial"/>
          <w:lang w:val="ru-RU"/>
        </w:rPr>
        <w:t xml:space="preserve"> (һ</w:t>
      </w:r>
      <w:r w:rsidRPr="00F64517">
        <w:rPr>
          <w:rFonts w:ascii="Times New Roman" w:hAnsi="Times New Roman"/>
          <w:sz w:val="25"/>
          <w:szCs w:val="25"/>
          <w:vertAlign w:val="subscript"/>
          <w:lang w:val="ru-RU"/>
        </w:rPr>
        <w:t>1</w:t>
      </w:r>
      <w:r w:rsidRPr="00F64517">
        <w:rPr>
          <w:rFonts w:ascii="Arial" w:hAnsi="Arial" w:cs="Arial"/>
          <w:lang w:val="ru-RU"/>
        </w:rPr>
        <w:t>,һ</w:t>
      </w:r>
      <w:r w:rsidRPr="00F64517">
        <w:rPr>
          <w:rFonts w:ascii="Times New Roman" w:hAnsi="Times New Roman"/>
          <w:sz w:val="25"/>
          <w:szCs w:val="25"/>
          <w:vertAlign w:val="subscript"/>
          <w:lang w:val="ru-RU"/>
        </w:rPr>
        <w:t>2</w:t>
      </w:r>
      <w:r w:rsidRPr="00F64517">
        <w:rPr>
          <w:rFonts w:ascii="Arial" w:hAnsi="Arial" w:cs="Arial"/>
          <w:lang w:val="ru-RU"/>
        </w:rPr>
        <w:t>), ал батыс жағында азаяды- (һ</w:t>
      </w:r>
      <w:r w:rsidRPr="00F64517">
        <w:rPr>
          <w:rFonts w:ascii="Times New Roman" w:hAnsi="Times New Roman"/>
          <w:sz w:val="25"/>
          <w:szCs w:val="25"/>
          <w:vertAlign w:val="subscript"/>
          <w:lang w:val="ru-RU"/>
        </w:rPr>
        <w:t>3</w:t>
      </w:r>
      <w:r w:rsidRPr="00F64517">
        <w:rPr>
          <w:rFonts w:ascii="Arial" w:hAnsi="Arial" w:cs="Arial"/>
          <w:lang w:val="ru-RU"/>
        </w:rPr>
        <w:t>,һ</w:t>
      </w:r>
      <w:r w:rsidRPr="00F64517">
        <w:rPr>
          <w:rFonts w:ascii="Times New Roman" w:hAnsi="Times New Roman"/>
          <w:sz w:val="25"/>
          <w:szCs w:val="25"/>
          <w:vertAlign w:val="subscript"/>
          <w:lang w:val="ru-RU"/>
        </w:rPr>
        <w:t>4</w:t>
      </w:r>
      <w:r w:rsidRPr="00F64517">
        <w:rPr>
          <w:rFonts w:ascii="Arial" w:hAnsi="Arial" w:cs="Arial"/>
          <w:lang w:val="ru-RU"/>
        </w:rPr>
        <w:t xml:space="preserve">).Шырақ </w:t>
      </w:r>
      <w:r>
        <w:rPr>
          <w:rFonts w:ascii="Arial" w:hAnsi="Arial" w:cs="Arial"/>
        </w:rPr>
        <w:t>N</w:t>
      </w:r>
      <w:r w:rsidRPr="00F64517">
        <w:rPr>
          <w:rFonts w:ascii="Arial" w:hAnsi="Arial" w:cs="Arial"/>
          <w:lang w:val="ru-RU"/>
        </w:rPr>
        <w:t xml:space="preserve"> нүктес</w:t>
      </w:r>
      <w:r>
        <w:rPr>
          <w:rFonts w:ascii="Arial" w:hAnsi="Arial" w:cs="Arial"/>
        </w:rPr>
        <w:t>i</w:t>
      </w:r>
      <w:r w:rsidRPr="00F64517">
        <w:rPr>
          <w:rFonts w:ascii="Arial" w:hAnsi="Arial" w:cs="Arial"/>
          <w:lang w:val="ru-RU"/>
        </w:rPr>
        <w:t xml:space="preserve"> арқылы өтет</w:t>
      </w:r>
      <w:r>
        <w:rPr>
          <w:rFonts w:ascii="Arial" w:hAnsi="Arial" w:cs="Arial"/>
        </w:rPr>
        <w:t>i</w:t>
      </w:r>
      <w:r w:rsidRPr="00F64517">
        <w:rPr>
          <w:rFonts w:ascii="Arial" w:hAnsi="Arial" w:cs="Arial"/>
          <w:lang w:val="ru-RU"/>
        </w:rPr>
        <w:t xml:space="preserve">н болса, оның </w:t>
      </w:r>
      <w:r>
        <w:rPr>
          <w:rFonts w:ascii="Arial" w:hAnsi="Arial" w:cs="Arial"/>
          <w:i/>
          <w:iCs/>
          <w:sz w:val="42"/>
          <w:szCs w:val="42"/>
          <w:vertAlign w:val="superscript"/>
        </w:rPr>
        <w:t>d</w:t>
      </w:r>
      <w:r w:rsidRPr="00F64517">
        <w:rPr>
          <w:rFonts w:ascii="Arial" w:hAnsi="Arial" w:cs="Arial"/>
          <w:lang w:val="ru-RU"/>
        </w:rPr>
        <w:t xml:space="preserve"> = </w:t>
      </w:r>
      <w:r>
        <w:rPr>
          <w:rFonts w:ascii="Arial" w:hAnsi="Arial" w:cs="Arial"/>
          <w:i/>
          <w:iCs/>
          <w:sz w:val="42"/>
          <w:szCs w:val="42"/>
          <w:vertAlign w:val="superscript"/>
        </w:rPr>
        <w:t>d</w:t>
      </w:r>
      <w:r w:rsidRPr="00F64517">
        <w:rPr>
          <w:rFonts w:ascii="Arial" w:hAnsi="Arial" w:cs="Arial"/>
          <w:lang w:val="ru-RU"/>
        </w:rPr>
        <w:t xml:space="preserve"> </w:t>
      </w:r>
      <w:r>
        <w:rPr>
          <w:rFonts w:ascii="Times New Roman" w:hAnsi="Times New Roman"/>
          <w:sz w:val="25"/>
          <w:szCs w:val="25"/>
          <w:vertAlign w:val="subscript"/>
        </w:rPr>
        <w:t>N</w:t>
      </w:r>
      <w:r w:rsidRPr="00F64517">
        <w:rPr>
          <w:rFonts w:ascii="Arial" w:hAnsi="Arial" w:cs="Arial"/>
          <w:lang w:val="ru-RU"/>
        </w:rPr>
        <w:t>=90</w:t>
      </w:r>
      <w:r w:rsidRPr="00F64517">
        <w:rPr>
          <w:rFonts w:ascii="Times New Roman" w:hAnsi="Times New Roman"/>
          <w:sz w:val="25"/>
          <w:szCs w:val="25"/>
          <w:vertAlign w:val="superscript"/>
          <w:lang w:val="ru-RU"/>
        </w:rPr>
        <w:t>о</w:t>
      </w:r>
      <w:r w:rsidRPr="00F64517">
        <w:rPr>
          <w:rFonts w:ascii="Times New Roman" w:hAnsi="Times New Roman"/>
          <w:lang w:val="ru-RU"/>
        </w:rPr>
        <w:t>-</w:t>
      </w:r>
      <w:r>
        <w:rPr>
          <w:rFonts w:ascii="Arial" w:hAnsi="Arial" w:cs="Arial"/>
          <w:i/>
          <w:iCs/>
          <w:sz w:val="43"/>
          <w:szCs w:val="43"/>
          <w:vertAlign w:val="superscript"/>
        </w:rPr>
        <w:t>j</w:t>
      </w:r>
      <w:r w:rsidRPr="00F64517">
        <w:rPr>
          <w:rFonts w:ascii="Arial" w:hAnsi="Arial" w:cs="Arial"/>
          <w:lang w:val="ru-RU"/>
        </w:rPr>
        <w:t xml:space="preserve"> ; ал </w:t>
      </w:r>
      <w:r>
        <w:rPr>
          <w:rFonts w:ascii="Arial" w:hAnsi="Arial" w:cs="Arial"/>
          <w:i/>
          <w:iCs/>
          <w:sz w:val="42"/>
          <w:szCs w:val="42"/>
          <w:vertAlign w:val="superscript"/>
        </w:rPr>
        <w:t>d</w:t>
      </w:r>
      <w:r w:rsidRPr="00F64517">
        <w:rPr>
          <w:rFonts w:ascii="Arial" w:hAnsi="Arial" w:cs="Arial"/>
          <w:lang w:val="ru-RU"/>
        </w:rPr>
        <w:t xml:space="preserve"> </w:t>
      </w:r>
      <w:r w:rsidRPr="00F64517">
        <w:rPr>
          <w:rFonts w:ascii="Arial" w:hAnsi="Arial" w:cs="Arial"/>
          <w:sz w:val="27"/>
          <w:szCs w:val="27"/>
          <w:vertAlign w:val="superscript"/>
          <w:lang w:val="ru-RU"/>
        </w:rPr>
        <w:t>≥</w:t>
      </w:r>
      <w:r w:rsidRPr="00F64517">
        <w:rPr>
          <w:rFonts w:ascii="Arial" w:hAnsi="Arial" w:cs="Arial"/>
          <w:lang w:val="ru-RU"/>
        </w:rPr>
        <w:t xml:space="preserve"> </w:t>
      </w:r>
      <w:r>
        <w:rPr>
          <w:rFonts w:ascii="Arial" w:hAnsi="Arial" w:cs="Arial"/>
          <w:i/>
          <w:iCs/>
          <w:sz w:val="42"/>
          <w:szCs w:val="42"/>
          <w:vertAlign w:val="superscript"/>
        </w:rPr>
        <w:t>d</w:t>
      </w:r>
      <w:r w:rsidRPr="00F64517">
        <w:rPr>
          <w:rFonts w:ascii="Arial" w:hAnsi="Arial" w:cs="Arial"/>
          <w:lang w:val="ru-RU"/>
        </w:rPr>
        <w:t xml:space="preserve"> </w:t>
      </w:r>
      <w:r>
        <w:rPr>
          <w:rFonts w:ascii="Times New Roman" w:hAnsi="Times New Roman"/>
          <w:sz w:val="25"/>
          <w:szCs w:val="25"/>
          <w:vertAlign w:val="subscript"/>
        </w:rPr>
        <w:t>N</w:t>
      </w:r>
      <w:r w:rsidRPr="00F64517">
        <w:rPr>
          <w:rFonts w:ascii="Arial" w:hAnsi="Arial" w:cs="Arial"/>
          <w:lang w:val="ru-RU"/>
        </w:rPr>
        <w:t xml:space="preserve"> болса, шырақ математикалық горизонтты қиып өтпейд</w:t>
      </w:r>
      <w:r>
        <w:rPr>
          <w:rFonts w:ascii="Arial" w:hAnsi="Arial" w:cs="Arial"/>
        </w:rPr>
        <w:t>i</w:t>
      </w:r>
      <w:r w:rsidRPr="00F64517">
        <w:rPr>
          <w:rFonts w:ascii="Arial" w:hAnsi="Arial" w:cs="Arial"/>
          <w:lang w:val="ru-RU"/>
        </w:rPr>
        <w:t>. Сондықтан үнем</w:t>
      </w:r>
      <w:r>
        <w:rPr>
          <w:rFonts w:ascii="Arial" w:hAnsi="Arial" w:cs="Arial"/>
        </w:rPr>
        <w:t>i</w:t>
      </w:r>
      <w:r w:rsidRPr="00F64517">
        <w:rPr>
          <w:rFonts w:ascii="Arial" w:hAnsi="Arial" w:cs="Arial"/>
          <w:lang w:val="ru-RU"/>
        </w:rPr>
        <w:t xml:space="preserve"> горизонттың жоғарғы жағында көр</w:t>
      </w:r>
      <w:r>
        <w:rPr>
          <w:rFonts w:ascii="Arial" w:hAnsi="Arial" w:cs="Arial"/>
        </w:rPr>
        <w:t>i</w:t>
      </w:r>
      <w:r w:rsidRPr="00F64517">
        <w:rPr>
          <w:rFonts w:ascii="Arial" w:hAnsi="Arial" w:cs="Arial"/>
          <w:lang w:val="ru-RU"/>
        </w:rPr>
        <w:t>н</w:t>
      </w:r>
      <w:r>
        <w:rPr>
          <w:rFonts w:ascii="Arial" w:hAnsi="Arial" w:cs="Arial"/>
        </w:rPr>
        <w:t>i</w:t>
      </w:r>
      <w:r w:rsidRPr="00F64517">
        <w:rPr>
          <w:rFonts w:ascii="Arial" w:hAnsi="Arial" w:cs="Arial"/>
          <w:lang w:val="ru-RU"/>
        </w:rPr>
        <w:t>п тұрады. Жет</w:t>
      </w:r>
      <w:r>
        <w:rPr>
          <w:rFonts w:ascii="Arial" w:hAnsi="Arial" w:cs="Arial"/>
        </w:rPr>
        <w:t>i</w:t>
      </w:r>
      <w:r w:rsidRPr="00F64517">
        <w:rPr>
          <w:rFonts w:ascii="Arial" w:hAnsi="Arial" w:cs="Arial"/>
          <w:lang w:val="ru-RU"/>
        </w:rPr>
        <w:t>қарақшы, Кассиопея және т.б. кейб</w:t>
      </w:r>
      <w:r>
        <w:rPr>
          <w:rFonts w:ascii="Arial" w:hAnsi="Arial" w:cs="Arial"/>
        </w:rPr>
        <w:t>i</w:t>
      </w:r>
      <w:r w:rsidRPr="00F64517">
        <w:rPr>
          <w:rFonts w:ascii="Arial" w:hAnsi="Arial" w:cs="Arial"/>
          <w:lang w:val="ru-RU"/>
        </w:rPr>
        <w:t>р шоқжұлдыздар үнем</w:t>
      </w:r>
      <w:r>
        <w:rPr>
          <w:rFonts w:ascii="Arial" w:hAnsi="Arial" w:cs="Arial"/>
        </w:rPr>
        <w:t>i</w:t>
      </w:r>
      <w:r w:rsidRPr="00F64517">
        <w:rPr>
          <w:rFonts w:ascii="Arial" w:hAnsi="Arial" w:cs="Arial"/>
          <w:lang w:val="ru-RU"/>
        </w:rPr>
        <w:t xml:space="preserve"> горизонт үст</w:t>
      </w:r>
      <w:r>
        <w:rPr>
          <w:rFonts w:ascii="Arial" w:hAnsi="Arial" w:cs="Arial"/>
        </w:rPr>
        <w:t>i</w:t>
      </w:r>
      <w:r w:rsidRPr="00F64517">
        <w:rPr>
          <w:rFonts w:ascii="Arial" w:hAnsi="Arial" w:cs="Arial"/>
          <w:lang w:val="ru-RU"/>
        </w:rPr>
        <w:t>нен табылып тұрады.</w:t>
      </w:r>
    </w:p>
    <w:p w:rsidR="003323E4" w:rsidRPr="00F64517"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37" w:lineRule="auto"/>
        <w:ind w:firstLine="397"/>
        <w:jc w:val="both"/>
        <w:rPr>
          <w:rFonts w:ascii="Times New Roman" w:hAnsi="Times New Roman"/>
          <w:sz w:val="24"/>
          <w:szCs w:val="24"/>
          <w:lang w:val="ru-RU"/>
        </w:rPr>
      </w:pPr>
      <w:r w:rsidRPr="00F64517">
        <w:rPr>
          <w:rFonts w:ascii="Arial" w:hAnsi="Arial" w:cs="Arial"/>
          <w:sz w:val="21"/>
          <w:szCs w:val="21"/>
          <w:lang w:val="ru-RU"/>
        </w:rPr>
        <w:t>Шырақтың горизонтты қиып өту</w:t>
      </w:r>
      <w:r>
        <w:rPr>
          <w:rFonts w:ascii="Arial" w:hAnsi="Arial" w:cs="Arial"/>
          <w:sz w:val="21"/>
          <w:szCs w:val="21"/>
        </w:rPr>
        <w:t>i</w:t>
      </w:r>
      <w:r w:rsidRPr="00F64517">
        <w:rPr>
          <w:rFonts w:ascii="Arial" w:hAnsi="Arial" w:cs="Arial"/>
          <w:sz w:val="21"/>
          <w:szCs w:val="21"/>
          <w:lang w:val="ru-RU"/>
        </w:rPr>
        <w:t xml:space="preserve"> - шырақтың </w:t>
      </w:r>
      <w:r w:rsidRPr="00F64517">
        <w:rPr>
          <w:rFonts w:ascii="Arial" w:hAnsi="Arial" w:cs="Arial"/>
          <w:i/>
          <w:iCs/>
          <w:sz w:val="21"/>
          <w:szCs w:val="21"/>
          <w:lang w:val="ru-RU"/>
        </w:rPr>
        <w:t>тууы</w:t>
      </w:r>
      <w:r w:rsidRPr="00F64517">
        <w:rPr>
          <w:rFonts w:ascii="Arial" w:hAnsi="Arial" w:cs="Arial"/>
          <w:sz w:val="21"/>
          <w:szCs w:val="21"/>
          <w:lang w:val="ru-RU"/>
        </w:rPr>
        <w:t xml:space="preserve"> (не шығысы), және </w:t>
      </w:r>
      <w:r w:rsidRPr="00F64517">
        <w:rPr>
          <w:rFonts w:ascii="Arial" w:hAnsi="Arial" w:cs="Arial"/>
          <w:i/>
          <w:iCs/>
          <w:sz w:val="21"/>
          <w:szCs w:val="21"/>
          <w:lang w:val="ru-RU"/>
        </w:rPr>
        <w:t>батуы</w:t>
      </w:r>
      <w:r w:rsidRPr="00F64517">
        <w:rPr>
          <w:rFonts w:ascii="Arial" w:hAnsi="Arial" w:cs="Arial"/>
          <w:sz w:val="21"/>
          <w:szCs w:val="21"/>
          <w:lang w:val="ru-RU"/>
        </w:rPr>
        <w:t xml:space="preserve"> (батысы) деп аталады. Ал </w:t>
      </w:r>
      <w:r w:rsidRPr="00F64517">
        <w:rPr>
          <w:rFonts w:ascii="Arial" w:hAnsi="Arial" w:cs="Arial"/>
          <w:sz w:val="25"/>
          <w:szCs w:val="25"/>
          <w:lang w:val="ru-RU"/>
        </w:rPr>
        <w:t>≥</w:t>
      </w:r>
      <w:r w:rsidRPr="00F64517">
        <w:rPr>
          <w:rFonts w:ascii="Arial" w:hAnsi="Arial" w:cs="Arial"/>
          <w:sz w:val="21"/>
          <w:szCs w:val="21"/>
          <w:lang w:val="ru-RU"/>
        </w:rPr>
        <w:t xml:space="preserve"> ≥ </w:t>
      </w:r>
      <w:r>
        <w:rPr>
          <w:rFonts w:ascii="Arial" w:hAnsi="Arial" w:cs="Arial"/>
          <w:i/>
          <w:iCs/>
          <w:sz w:val="40"/>
          <w:szCs w:val="40"/>
          <w:vertAlign w:val="superscript"/>
        </w:rPr>
        <w:t>d</w:t>
      </w:r>
      <w:r w:rsidRPr="00F64517">
        <w:rPr>
          <w:rFonts w:ascii="Arial" w:hAnsi="Arial" w:cs="Arial"/>
          <w:sz w:val="21"/>
          <w:szCs w:val="21"/>
          <w:lang w:val="ru-RU"/>
        </w:rPr>
        <w:t xml:space="preserve"> </w:t>
      </w:r>
      <w:r>
        <w:rPr>
          <w:rFonts w:ascii="Times New Roman" w:hAnsi="Times New Roman"/>
          <w:sz w:val="24"/>
          <w:szCs w:val="24"/>
          <w:vertAlign w:val="subscript"/>
        </w:rPr>
        <w:t>N</w:t>
      </w:r>
      <w:r w:rsidRPr="00F64517">
        <w:rPr>
          <w:rFonts w:ascii="Arial" w:hAnsi="Arial" w:cs="Arial"/>
          <w:sz w:val="21"/>
          <w:szCs w:val="21"/>
          <w:lang w:val="ru-RU"/>
        </w:rPr>
        <w:t xml:space="preserve"> болатын шырақтар - </w:t>
      </w:r>
      <w:r w:rsidRPr="00F64517">
        <w:rPr>
          <w:rFonts w:ascii="Arial" w:hAnsi="Arial" w:cs="Arial"/>
          <w:i/>
          <w:iCs/>
          <w:sz w:val="21"/>
          <w:szCs w:val="21"/>
          <w:lang w:val="ru-RU"/>
        </w:rPr>
        <w:t>батпайтын шырақтар</w:t>
      </w:r>
      <w:r w:rsidRPr="00F64517">
        <w:rPr>
          <w:rFonts w:ascii="Arial" w:hAnsi="Arial" w:cs="Arial"/>
          <w:sz w:val="21"/>
          <w:szCs w:val="21"/>
          <w:lang w:val="ru-RU"/>
        </w:rPr>
        <w:t xml:space="preserve"> деп аталады. Дәл сол сияқты шырақ аспан сферасының оңтүст</w:t>
      </w:r>
      <w:r>
        <w:rPr>
          <w:rFonts w:ascii="Arial" w:hAnsi="Arial" w:cs="Arial"/>
          <w:sz w:val="21"/>
          <w:szCs w:val="21"/>
        </w:rPr>
        <w:t>i</w:t>
      </w:r>
      <w:r w:rsidRPr="00F64517">
        <w:rPr>
          <w:rFonts w:ascii="Arial" w:hAnsi="Arial" w:cs="Arial"/>
          <w:sz w:val="21"/>
          <w:szCs w:val="21"/>
          <w:lang w:val="ru-RU"/>
        </w:rPr>
        <w:t>к жағында</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45" w:right="1020" w:bottom="435" w:left="1240" w:header="720" w:footer="720" w:gutter="0"/>
          <w:cols w:space="720" w:equalWidth="0">
            <w:col w:w="6140"/>
          </w:cols>
          <w:noEndnote/>
        </w:sectPr>
      </w:pPr>
    </w:p>
    <w:p w:rsidR="003323E4" w:rsidRPr="00F64517" w:rsidRDefault="003323E4">
      <w:pPr>
        <w:widowControl w:val="0"/>
        <w:autoSpaceDE w:val="0"/>
        <w:autoSpaceDN w:val="0"/>
        <w:adjustRightInd w:val="0"/>
        <w:spacing w:after="0" w:line="233"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rPr>
          <w:rFonts w:ascii="Times New Roman" w:hAnsi="Times New Roman"/>
          <w:sz w:val="24"/>
          <w:szCs w:val="24"/>
          <w:lang w:val="ru-RU"/>
        </w:rPr>
      </w:pPr>
      <w:r w:rsidRPr="00F64517">
        <w:rPr>
          <w:rFonts w:ascii="Times New Roman" w:hAnsi="Times New Roman"/>
          <w:sz w:val="20"/>
          <w:szCs w:val="20"/>
          <w:lang w:val="ru-RU"/>
        </w:rPr>
        <w:t>40</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type w:val="continuous"/>
          <w:pgSz w:w="8391" w:h="11906"/>
          <w:pgMar w:top="1045" w:right="4020" w:bottom="435" w:left="4180" w:header="720" w:footer="720" w:gutter="0"/>
          <w:cols w:space="720" w:equalWidth="0">
            <w:col w:w="200"/>
          </w:cols>
          <w:noEndnote/>
        </w:sectPr>
      </w:pPr>
    </w:p>
    <w:p w:rsidR="003323E4" w:rsidRPr="00F64517" w:rsidRDefault="00281624">
      <w:pPr>
        <w:widowControl w:val="0"/>
        <w:overflowPunct w:val="0"/>
        <w:autoSpaceDE w:val="0"/>
        <w:autoSpaceDN w:val="0"/>
        <w:adjustRightInd w:val="0"/>
        <w:spacing w:after="0" w:line="297" w:lineRule="exact"/>
        <w:jc w:val="both"/>
        <w:rPr>
          <w:rFonts w:ascii="Times New Roman" w:hAnsi="Times New Roman"/>
          <w:sz w:val="24"/>
          <w:szCs w:val="24"/>
          <w:lang w:val="ru-RU"/>
        </w:rPr>
      </w:pPr>
      <w:bookmarkStart w:id="38" w:name="page81"/>
      <w:bookmarkEnd w:id="38"/>
      <w:r w:rsidRPr="00F64517">
        <w:rPr>
          <w:rFonts w:ascii="Arial" w:hAnsi="Arial" w:cs="Arial"/>
          <w:lang w:val="ru-RU"/>
        </w:rPr>
        <w:lastRenderedPageBreak/>
        <w:t xml:space="preserve">орналасқан болса, онда </w:t>
      </w:r>
      <w:r>
        <w:rPr>
          <w:rFonts w:ascii="Arial" w:hAnsi="Arial" w:cs="Arial"/>
          <w:i/>
          <w:iCs/>
          <w:sz w:val="42"/>
          <w:szCs w:val="42"/>
          <w:vertAlign w:val="superscript"/>
        </w:rPr>
        <w:t>d</w:t>
      </w:r>
      <w:r w:rsidRPr="00F64517">
        <w:rPr>
          <w:rFonts w:ascii="Arial" w:hAnsi="Arial" w:cs="Arial"/>
          <w:lang w:val="ru-RU"/>
        </w:rPr>
        <w:t xml:space="preserve"> </w:t>
      </w:r>
      <w:r w:rsidRPr="00F64517">
        <w:rPr>
          <w:rFonts w:ascii="Times New Roman" w:hAnsi="Times New Roman"/>
          <w:lang w:val="ru-RU"/>
        </w:rPr>
        <w:t>0</w:t>
      </w:r>
      <w:r w:rsidRPr="00F64517">
        <w:rPr>
          <w:rFonts w:ascii="Times New Roman" w:hAnsi="Times New Roman"/>
          <w:sz w:val="25"/>
          <w:szCs w:val="25"/>
          <w:vertAlign w:val="superscript"/>
          <w:lang w:val="ru-RU"/>
        </w:rPr>
        <w:t>о</w:t>
      </w:r>
      <w:r w:rsidRPr="00F64517">
        <w:rPr>
          <w:rFonts w:ascii="Arial" w:hAnsi="Arial" w:cs="Arial"/>
          <w:lang w:val="ru-RU"/>
        </w:rPr>
        <w:t xml:space="preserve">. Шырақ </w:t>
      </w:r>
      <w:r>
        <w:rPr>
          <w:rFonts w:ascii="Arial" w:hAnsi="Arial" w:cs="Arial"/>
        </w:rPr>
        <w:t>S</w:t>
      </w:r>
      <w:r w:rsidRPr="00F64517">
        <w:rPr>
          <w:rFonts w:ascii="Arial" w:hAnsi="Arial" w:cs="Arial"/>
          <w:lang w:val="ru-RU"/>
        </w:rPr>
        <w:t xml:space="preserve"> нүктес</w:t>
      </w:r>
      <w:r>
        <w:rPr>
          <w:rFonts w:ascii="Arial" w:hAnsi="Arial" w:cs="Arial"/>
        </w:rPr>
        <w:t>i</w:t>
      </w:r>
      <w:r w:rsidRPr="00F64517">
        <w:rPr>
          <w:rFonts w:ascii="Arial" w:hAnsi="Arial" w:cs="Arial"/>
          <w:lang w:val="ru-RU"/>
        </w:rPr>
        <w:t>нен өтет</w:t>
      </w:r>
      <w:r>
        <w:rPr>
          <w:rFonts w:ascii="Arial" w:hAnsi="Arial" w:cs="Arial"/>
        </w:rPr>
        <w:t>i</w:t>
      </w:r>
      <w:r w:rsidRPr="00F64517">
        <w:rPr>
          <w:rFonts w:ascii="Arial" w:hAnsi="Arial" w:cs="Arial"/>
          <w:lang w:val="ru-RU"/>
        </w:rPr>
        <w:t>н болса, бұндай шырақтың еңкею</w:t>
      </w:r>
      <w:r>
        <w:rPr>
          <w:rFonts w:ascii="Arial" w:hAnsi="Arial" w:cs="Arial"/>
        </w:rPr>
        <w:t>i</w:t>
      </w:r>
      <w:r w:rsidRPr="00F64517">
        <w:rPr>
          <w:rFonts w:ascii="Arial" w:hAnsi="Arial" w:cs="Arial"/>
          <w:lang w:val="ru-RU"/>
        </w:rPr>
        <w:t xml:space="preserve"> </w:t>
      </w:r>
      <w:r>
        <w:rPr>
          <w:rFonts w:ascii="Arial" w:hAnsi="Arial" w:cs="Arial"/>
          <w:i/>
          <w:iCs/>
          <w:sz w:val="43"/>
          <w:szCs w:val="43"/>
          <w:vertAlign w:val="superscript"/>
        </w:rPr>
        <w:t>d</w:t>
      </w:r>
      <w:r w:rsidRPr="00F64517">
        <w:rPr>
          <w:rFonts w:ascii="Arial" w:hAnsi="Arial" w:cs="Arial"/>
          <w:lang w:val="ru-RU"/>
        </w:rPr>
        <w:t xml:space="preserve"> = </w:t>
      </w:r>
      <w:r>
        <w:rPr>
          <w:rFonts w:ascii="Arial" w:hAnsi="Arial" w:cs="Arial"/>
          <w:i/>
          <w:iCs/>
          <w:sz w:val="43"/>
          <w:szCs w:val="43"/>
          <w:vertAlign w:val="superscript"/>
        </w:rPr>
        <w:t>d</w:t>
      </w:r>
      <w:r w:rsidRPr="00F64517">
        <w:rPr>
          <w:rFonts w:ascii="Arial" w:hAnsi="Arial" w:cs="Arial"/>
          <w:lang w:val="ru-RU"/>
        </w:rPr>
        <w:t xml:space="preserve"> =</w:t>
      </w:r>
      <w:r>
        <w:rPr>
          <w:rFonts w:ascii="Arial" w:hAnsi="Arial" w:cs="Arial"/>
          <w:i/>
          <w:iCs/>
          <w:sz w:val="42"/>
          <w:szCs w:val="42"/>
          <w:vertAlign w:val="superscript"/>
        </w:rPr>
        <w:t>d</w:t>
      </w:r>
      <w:r w:rsidRPr="00F64517">
        <w:rPr>
          <w:rFonts w:ascii="Arial" w:hAnsi="Arial" w:cs="Arial"/>
          <w:lang w:val="ru-RU"/>
        </w:rPr>
        <w:t xml:space="preserve"> ; яғни </w:t>
      </w:r>
      <w:r>
        <w:rPr>
          <w:rFonts w:ascii="Arial" w:hAnsi="Arial" w:cs="Arial"/>
          <w:i/>
          <w:iCs/>
          <w:sz w:val="43"/>
          <w:szCs w:val="43"/>
          <w:vertAlign w:val="superscript"/>
        </w:rPr>
        <w:t>d</w:t>
      </w:r>
      <w:r w:rsidRPr="00F64517">
        <w:rPr>
          <w:rFonts w:ascii="Arial" w:hAnsi="Arial" w:cs="Arial"/>
          <w:lang w:val="ru-RU"/>
        </w:rPr>
        <w:t xml:space="preserve"> =90-</w:t>
      </w:r>
      <w:r>
        <w:rPr>
          <w:rFonts w:ascii="Arial" w:hAnsi="Arial" w:cs="Arial"/>
          <w:i/>
          <w:iCs/>
          <w:sz w:val="43"/>
          <w:szCs w:val="43"/>
          <w:vertAlign w:val="superscript"/>
        </w:rPr>
        <w:t>j</w:t>
      </w:r>
      <w:r w:rsidRPr="00F64517">
        <w:rPr>
          <w:rFonts w:ascii="Arial" w:hAnsi="Arial" w:cs="Arial"/>
          <w:lang w:val="ru-RU"/>
        </w:rPr>
        <w:t xml:space="preserve"> ; ал еңкею</w:t>
      </w:r>
      <w:r>
        <w:rPr>
          <w:rFonts w:ascii="Arial" w:hAnsi="Arial" w:cs="Arial"/>
        </w:rPr>
        <w:t>i</w:t>
      </w:r>
      <w:r w:rsidRPr="00F64517">
        <w:rPr>
          <w:rFonts w:ascii="Arial" w:hAnsi="Arial" w:cs="Arial"/>
          <w:lang w:val="ru-RU"/>
        </w:rPr>
        <w:t xml:space="preserve"> </w:t>
      </w:r>
      <w:r>
        <w:rPr>
          <w:rFonts w:ascii="Arial" w:hAnsi="Arial" w:cs="Arial"/>
          <w:i/>
          <w:iCs/>
          <w:sz w:val="43"/>
          <w:szCs w:val="43"/>
          <w:vertAlign w:val="superscript"/>
        </w:rPr>
        <w:t>d</w:t>
      </w:r>
      <w:r w:rsidRPr="00F64517">
        <w:rPr>
          <w:rFonts w:ascii="Arial" w:hAnsi="Arial" w:cs="Arial"/>
          <w:lang w:val="ru-RU"/>
        </w:rPr>
        <w:t xml:space="preserve"> ≥ </w:t>
      </w:r>
      <w:r w:rsidRPr="00F64517">
        <w:rPr>
          <w:rFonts w:ascii="Times New Roman" w:hAnsi="Times New Roman"/>
          <w:lang w:val="ru-RU"/>
        </w:rPr>
        <w:t>90-</w:t>
      </w:r>
      <w:r>
        <w:rPr>
          <w:rFonts w:ascii="Arial" w:hAnsi="Arial" w:cs="Arial"/>
          <w:i/>
          <w:iCs/>
          <w:sz w:val="43"/>
          <w:szCs w:val="43"/>
          <w:vertAlign w:val="superscript"/>
        </w:rPr>
        <w:t>j</w:t>
      </w:r>
      <w:r w:rsidRPr="00F64517">
        <w:rPr>
          <w:rFonts w:ascii="Arial" w:hAnsi="Arial" w:cs="Arial"/>
          <w:lang w:val="ru-RU"/>
        </w:rPr>
        <w:t xml:space="preserve"> болатын шырақ</w:t>
      </w:r>
      <w:r>
        <w:rPr>
          <w:rFonts w:ascii="Times New Roman" w:hAnsi="Times New Roman"/>
          <w:sz w:val="25"/>
          <w:szCs w:val="25"/>
          <w:vertAlign w:val="superscript"/>
        </w:rPr>
        <w:t>N</w:t>
      </w:r>
      <w:r w:rsidRPr="00F64517">
        <w:rPr>
          <w:rFonts w:ascii="Arial" w:hAnsi="Arial" w:cs="Arial"/>
          <w:lang w:val="ru-RU"/>
        </w:rPr>
        <w:t>горизонттың жоғарғы жағынан ешқашан да көр</w:t>
      </w:r>
      <w:r>
        <w:rPr>
          <w:rFonts w:ascii="Arial" w:hAnsi="Arial" w:cs="Arial"/>
        </w:rPr>
        <w:t>i</w:t>
      </w:r>
      <w:r w:rsidRPr="00F64517">
        <w:rPr>
          <w:rFonts w:ascii="Arial" w:hAnsi="Arial" w:cs="Arial"/>
          <w:lang w:val="ru-RU"/>
        </w:rPr>
        <w:t>нбейд</w:t>
      </w:r>
      <w:r>
        <w:rPr>
          <w:rFonts w:ascii="Arial" w:hAnsi="Arial" w:cs="Arial"/>
        </w:rPr>
        <w:t>i</w:t>
      </w:r>
      <w:r w:rsidRPr="00F64517">
        <w:rPr>
          <w:rFonts w:ascii="Arial" w:hAnsi="Arial" w:cs="Arial"/>
          <w:lang w:val="ru-RU"/>
        </w:rPr>
        <w:t xml:space="preserve">, сондықтан бұларды </w:t>
      </w:r>
      <w:r w:rsidRPr="00F64517">
        <w:rPr>
          <w:rFonts w:ascii="Arial" w:hAnsi="Arial" w:cs="Arial"/>
          <w:i/>
          <w:iCs/>
          <w:lang w:val="ru-RU"/>
        </w:rPr>
        <w:t>тумайтын</w:t>
      </w:r>
      <w:r w:rsidRPr="00F64517">
        <w:rPr>
          <w:rFonts w:ascii="Arial" w:hAnsi="Arial" w:cs="Arial"/>
          <w:lang w:val="ru-RU"/>
        </w:rPr>
        <w:t xml:space="preserve"> шырақтар деп атайды.</w:t>
      </w:r>
    </w:p>
    <w:p w:rsidR="003323E4" w:rsidRPr="00F64517" w:rsidRDefault="00A3036D">
      <w:pPr>
        <w:widowControl w:val="0"/>
        <w:autoSpaceDE w:val="0"/>
        <w:autoSpaceDN w:val="0"/>
        <w:adjustRightInd w:val="0"/>
        <w:spacing w:after="0" w:line="140" w:lineRule="exact"/>
        <w:rPr>
          <w:rFonts w:ascii="Times New Roman" w:hAnsi="Times New Roman"/>
          <w:sz w:val="24"/>
          <w:szCs w:val="24"/>
          <w:lang w:val="ru-RU"/>
        </w:rPr>
      </w:pPr>
      <w:r w:rsidRPr="00A3036D">
        <w:rPr>
          <w:noProof/>
        </w:rPr>
        <w:pict>
          <v:line id="_x0000_s1046" style="position:absolute;z-index:-159" from="183.65pt,-62.4pt" to="183.65pt,-48pt" o:allowincell="f" strokeweight=".5pt"/>
        </w:pict>
      </w:r>
      <w:r w:rsidRPr="00A3036D">
        <w:rPr>
          <w:noProof/>
        </w:rPr>
        <w:pict>
          <v:line id="_x0000_s1047" style="position:absolute;z-index:-158" from="193.1pt,-62.4pt" to="193.1pt,-48pt" o:allowincell="f" strokeweight=".5pt"/>
        </w:pict>
      </w:r>
      <w:r w:rsidRPr="00A3036D">
        <w:rPr>
          <w:noProof/>
        </w:rPr>
        <w:pict>
          <v:line id="_x0000_s1048" style="position:absolute;z-index:-157" from="205.4pt,-62.4pt" to="205.4pt,-48pt" o:allowincell="f" strokeweight=".5pt"/>
        </w:pict>
      </w:r>
      <w:r w:rsidRPr="00A3036D">
        <w:rPr>
          <w:noProof/>
        </w:rPr>
        <w:pict>
          <v:line id="_x0000_s1049" style="position:absolute;z-index:-156" from="214.85pt,-62.4pt" to="214.85pt,-48pt" o:allowincell="f" strokeweight=".5pt"/>
        </w:pict>
      </w:r>
      <w:r w:rsidRPr="00A3036D">
        <w:rPr>
          <w:noProof/>
        </w:rPr>
        <w:pict>
          <v:line id="_x0000_s1050" style="position:absolute;z-index:-155" from="293.4pt,-62.4pt" to="293.4pt,-48pt" o:allowincell="f" strokeweight=".5pt"/>
        </w:pict>
      </w:r>
      <w:r w:rsidRPr="00A3036D">
        <w:rPr>
          <w:noProof/>
        </w:rPr>
        <w:pict>
          <v:line id="_x0000_s1051" style="position:absolute;z-index:-154" from="302.85pt,-62.4pt" to="302.85pt,-48pt" o:allowincell="f" strokeweight=".5pt"/>
        </w:pict>
      </w:r>
      <w:r w:rsidRPr="00A3036D">
        <w:rPr>
          <w:noProof/>
        </w:rPr>
        <w:pict>
          <v:line id="_x0000_s1052" style="position:absolute;z-index:-153" from="96.05pt,-48.4pt" to="96.05pt,-34pt" o:allowincell="f" strokeweight=".5pt"/>
        </w:pict>
      </w:r>
      <w:r w:rsidRPr="00A3036D">
        <w:rPr>
          <w:noProof/>
        </w:rPr>
        <w:pict>
          <v:line id="_x0000_s1053" style="position:absolute;z-index:-152" from="105.45pt,-48.4pt" to="105.45pt,-34pt" o:allowincell="f" strokeweight=".5pt"/>
        </w:pict>
      </w:r>
    </w:p>
    <w:p w:rsidR="003323E4" w:rsidRDefault="00281624">
      <w:pPr>
        <w:widowControl w:val="0"/>
        <w:autoSpaceDE w:val="0"/>
        <w:autoSpaceDN w:val="0"/>
        <w:adjustRightInd w:val="0"/>
        <w:spacing w:after="0" w:line="240" w:lineRule="auto"/>
        <w:ind w:left="2840"/>
        <w:rPr>
          <w:rFonts w:ascii="Times New Roman" w:hAnsi="Times New Roman"/>
          <w:sz w:val="24"/>
          <w:szCs w:val="24"/>
        </w:rPr>
      </w:pPr>
      <w:r>
        <w:rPr>
          <w:rFonts w:ascii="Times New Roman" w:hAnsi="Times New Roman"/>
          <w:sz w:val="18"/>
          <w:szCs w:val="18"/>
        </w:rPr>
        <w:t>Z</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054" type="#_x0000_t75" style="position:absolute;margin-left:66.6pt;margin-top:1.75pt;width:173.8pt;height:145.65pt;z-index:-151" o:allowincell="f">
            <v:imagedata r:id="rId19" o:title=""/>
          </v:shape>
        </w:pict>
      </w:r>
    </w:p>
    <w:p w:rsidR="003323E4" w:rsidRDefault="003323E4">
      <w:pPr>
        <w:widowControl w:val="0"/>
        <w:autoSpaceDE w:val="0"/>
        <w:autoSpaceDN w:val="0"/>
        <w:adjustRightInd w:val="0"/>
        <w:spacing w:after="0" w:line="29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680"/>
        <w:rPr>
          <w:rFonts w:ascii="Times New Roman" w:hAnsi="Times New Roman"/>
          <w:sz w:val="24"/>
          <w:szCs w:val="24"/>
        </w:rPr>
      </w:pPr>
      <w:r>
        <w:rPr>
          <w:rFonts w:ascii="Times New Roman" w:hAnsi="Times New Roman"/>
          <w:sz w:val="18"/>
          <w:szCs w:val="18"/>
        </w:rPr>
        <w:t xml:space="preserve">E  </w:t>
      </w:r>
      <w:r w:rsidR="00394809" w:rsidRPr="00A3036D">
        <w:rPr>
          <w:rFonts w:ascii="Times New Roman" w:hAnsi="Times New Roman"/>
          <w:sz w:val="24"/>
          <w:szCs w:val="24"/>
        </w:rPr>
        <w:pict>
          <v:shape id="_x0000_i1029" type="#_x0000_t75" style="width:11.5pt;height:19.45pt">
            <v:imagedata r:id="rId20" o:title=""/>
          </v:shape>
        </w:pict>
      </w:r>
      <w:r>
        <w:rPr>
          <w:rFonts w:ascii="Arial" w:hAnsi="Arial" w:cs="Arial"/>
          <w:sz w:val="16"/>
          <w:szCs w:val="16"/>
        </w:rPr>
        <w:t>һ</w:t>
      </w:r>
      <w:r>
        <w:rPr>
          <w:rFonts w:ascii="Arial" w:hAnsi="Arial" w:cs="Arial"/>
          <w:sz w:val="23"/>
          <w:szCs w:val="23"/>
          <w:vertAlign w:val="subscript"/>
        </w:rPr>
        <w:t xml:space="preserve">1  </w:t>
      </w:r>
      <w:r w:rsidR="00394809" w:rsidRPr="00A3036D">
        <w:rPr>
          <w:rFonts w:ascii="Times New Roman" w:hAnsi="Times New Roman"/>
          <w:sz w:val="24"/>
          <w:szCs w:val="24"/>
        </w:rPr>
        <w:pict>
          <v:shape id="_x0000_i1030" type="#_x0000_t75" style="width:4.85pt;height:25.6pt">
            <v:imagedata r:id="rId21" o:title=""/>
          </v:shape>
        </w:pict>
      </w:r>
      <w:r>
        <w:rPr>
          <w:rFonts w:ascii="Arial" w:hAnsi="Arial" w:cs="Arial"/>
          <w:sz w:val="36"/>
          <w:szCs w:val="36"/>
          <w:vertAlign w:val="superscript"/>
        </w:rPr>
        <w:t>һ</w:t>
      </w:r>
      <w:r>
        <w:rPr>
          <w:rFonts w:ascii="Arial" w:hAnsi="Arial" w:cs="Arial"/>
          <w:sz w:val="23"/>
          <w:szCs w:val="23"/>
          <w:vertAlign w:val="superscript"/>
        </w:rPr>
        <w:t>2</w:t>
      </w:r>
    </w:p>
    <w:p w:rsidR="003323E4" w:rsidRDefault="003323E4">
      <w:pPr>
        <w:widowControl w:val="0"/>
        <w:autoSpaceDE w:val="0"/>
        <w:autoSpaceDN w:val="0"/>
        <w:adjustRightInd w:val="0"/>
        <w:spacing w:after="0" w:line="24" w:lineRule="exact"/>
        <w:rPr>
          <w:rFonts w:ascii="Times New Roman" w:hAnsi="Times New Roman"/>
          <w:sz w:val="24"/>
          <w:szCs w:val="24"/>
        </w:rPr>
      </w:pPr>
    </w:p>
    <w:tbl>
      <w:tblPr>
        <w:tblW w:w="0" w:type="auto"/>
        <w:tblInd w:w="1120" w:type="dxa"/>
        <w:tblLayout w:type="fixed"/>
        <w:tblCellMar>
          <w:left w:w="0" w:type="dxa"/>
          <w:right w:w="0" w:type="dxa"/>
        </w:tblCellMar>
        <w:tblLook w:val="0000"/>
      </w:tblPr>
      <w:tblGrid>
        <w:gridCol w:w="880"/>
        <w:gridCol w:w="1100"/>
        <w:gridCol w:w="360"/>
        <w:gridCol w:w="340"/>
        <w:gridCol w:w="420"/>
        <w:gridCol w:w="340"/>
        <w:gridCol w:w="20"/>
      </w:tblGrid>
      <w:tr w:rsidR="003323E4" w:rsidRPr="00AF16BC">
        <w:trPr>
          <w:trHeight w:val="131"/>
        </w:trPr>
        <w:tc>
          <w:tcPr>
            <w:tcW w:w="8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100" w:type="dxa"/>
            <w:tcBorders>
              <w:top w:val="nil"/>
              <w:left w:val="nil"/>
              <w:bottom w:val="nil"/>
              <w:right w:val="nil"/>
            </w:tcBorders>
            <w:vAlign w:val="bottom"/>
          </w:tcPr>
          <w:p w:rsidR="003323E4" w:rsidRPr="007B2D3D" w:rsidRDefault="007B2D3D" w:rsidP="007B2D3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281624" w:rsidRPr="007B2D3D">
              <w:rPr>
                <w:rFonts w:ascii="Times New Roman" w:hAnsi="Times New Roman"/>
                <w:sz w:val="24"/>
                <w:szCs w:val="24"/>
              </w:rPr>
              <w:t>шығыс</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7B2D3D">
        <w:trPr>
          <w:trHeight w:val="275"/>
        </w:trPr>
        <w:tc>
          <w:tcPr>
            <w:tcW w:w="8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18"/>
                <w:szCs w:val="18"/>
              </w:rPr>
              <w:t>N</w:t>
            </w:r>
          </w:p>
        </w:tc>
        <w:tc>
          <w:tcPr>
            <w:tcW w:w="1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4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18"/>
                <w:szCs w:val="18"/>
              </w:rPr>
              <w:t>һ</w:t>
            </w:r>
            <w:r w:rsidRPr="00AF16BC">
              <w:rPr>
                <w:rFonts w:ascii="Arial" w:hAnsi="Arial" w:cs="Arial"/>
                <w:sz w:val="23"/>
                <w:szCs w:val="23"/>
                <w:vertAlign w:val="subscript"/>
              </w:rPr>
              <w:t>3</w:t>
            </w:r>
          </w:p>
        </w:tc>
        <w:tc>
          <w:tcPr>
            <w:tcW w:w="340" w:type="dxa"/>
            <w:tcBorders>
              <w:top w:val="nil"/>
              <w:left w:val="nil"/>
              <w:bottom w:val="nil"/>
              <w:right w:val="nil"/>
            </w:tcBorders>
            <w:vAlign w:val="bottom"/>
          </w:tcPr>
          <w:p w:rsidR="003323E4" w:rsidRPr="007B2D3D" w:rsidRDefault="00281624">
            <w:pPr>
              <w:widowControl w:val="0"/>
              <w:autoSpaceDE w:val="0"/>
              <w:autoSpaceDN w:val="0"/>
              <w:adjustRightInd w:val="0"/>
              <w:spacing w:after="0" w:line="240" w:lineRule="auto"/>
              <w:ind w:left="240"/>
              <w:rPr>
                <w:rFonts w:ascii="Times New Roman" w:hAnsi="Times New Roman"/>
                <w:sz w:val="24"/>
                <w:szCs w:val="24"/>
              </w:rPr>
            </w:pPr>
            <w:r w:rsidRPr="007B2D3D">
              <w:rPr>
                <w:rFonts w:ascii="Times New Roman" w:hAnsi="Times New Roman"/>
                <w:w w:val="79"/>
                <w:sz w:val="24"/>
                <w:szCs w:val="24"/>
              </w:rPr>
              <w:t>S</w:t>
            </w:r>
          </w:p>
        </w:tc>
        <w:tc>
          <w:tcPr>
            <w:tcW w:w="0" w:type="dxa"/>
            <w:tcBorders>
              <w:top w:val="nil"/>
              <w:left w:val="nil"/>
              <w:bottom w:val="nil"/>
              <w:right w:val="nil"/>
            </w:tcBorders>
            <w:vAlign w:val="bottom"/>
          </w:tcPr>
          <w:p w:rsidR="003323E4" w:rsidRPr="007B2D3D"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249"/>
        </w:trPr>
        <w:tc>
          <w:tcPr>
            <w:tcW w:w="8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3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Times New Roman" w:hAnsi="Times New Roman"/>
                <w:sz w:val="11"/>
                <w:szCs w:val="11"/>
              </w:rPr>
              <w:t>W</w:t>
            </w:r>
          </w:p>
        </w:tc>
        <w:tc>
          <w:tcPr>
            <w:tcW w:w="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8" w:lineRule="exact"/>
              <w:ind w:left="160"/>
              <w:rPr>
                <w:rFonts w:ascii="Times New Roman" w:hAnsi="Times New Roman"/>
                <w:sz w:val="24"/>
                <w:szCs w:val="24"/>
              </w:rPr>
            </w:pPr>
            <w:r w:rsidRPr="00AF16BC">
              <w:rPr>
                <w:rFonts w:ascii="Arial" w:hAnsi="Arial" w:cs="Arial"/>
                <w:w w:val="86"/>
                <w:sz w:val="18"/>
                <w:szCs w:val="18"/>
              </w:rPr>
              <w:t>һ</w:t>
            </w:r>
            <w:r w:rsidRPr="00AF16BC">
              <w:rPr>
                <w:rFonts w:ascii="Arial" w:hAnsi="Arial" w:cs="Arial"/>
                <w:w w:val="86"/>
                <w:sz w:val="23"/>
                <w:szCs w:val="23"/>
                <w:vertAlign w:val="subscript"/>
              </w:rPr>
              <w:t>4</w:t>
            </w:r>
          </w:p>
        </w:tc>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4"/>
        </w:trPr>
        <w:tc>
          <w:tcPr>
            <w:tcW w:w="8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3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bl>
    <w:p w:rsidR="003323E4" w:rsidRDefault="003323E4">
      <w:pPr>
        <w:widowControl w:val="0"/>
        <w:autoSpaceDE w:val="0"/>
        <w:autoSpaceDN w:val="0"/>
        <w:adjustRightInd w:val="0"/>
        <w:spacing w:after="0" w:line="139" w:lineRule="exact"/>
        <w:rPr>
          <w:rFonts w:ascii="Times New Roman" w:hAnsi="Times New Roman"/>
          <w:sz w:val="24"/>
          <w:szCs w:val="24"/>
        </w:rPr>
      </w:pPr>
    </w:p>
    <w:p w:rsidR="003323E4" w:rsidRPr="007B2D3D" w:rsidRDefault="00281624">
      <w:pPr>
        <w:widowControl w:val="0"/>
        <w:autoSpaceDE w:val="0"/>
        <w:autoSpaceDN w:val="0"/>
        <w:adjustRightInd w:val="0"/>
        <w:spacing w:after="0" w:line="240" w:lineRule="auto"/>
        <w:ind w:left="3280"/>
        <w:rPr>
          <w:rFonts w:ascii="Times New Roman" w:hAnsi="Times New Roman"/>
          <w:sz w:val="24"/>
          <w:szCs w:val="24"/>
        </w:rPr>
      </w:pPr>
      <w:r w:rsidRPr="007B2D3D">
        <w:rPr>
          <w:rFonts w:ascii="Times New Roman" w:hAnsi="Times New Roman"/>
          <w:sz w:val="24"/>
          <w:szCs w:val="24"/>
        </w:rPr>
        <w:t>батыс</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4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760"/>
        <w:rPr>
          <w:rFonts w:ascii="Times New Roman" w:hAnsi="Times New Roman"/>
          <w:sz w:val="18"/>
          <w:szCs w:val="18"/>
        </w:rPr>
      </w:pPr>
      <w:r>
        <w:rPr>
          <w:rFonts w:ascii="Times New Roman" w:hAnsi="Times New Roman"/>
          <w:sz w:val="18"/>
          <w:szCs w:val="18"/>
        </w:rPr>
        <w:t>Z`</w:t>
      </w:r>
    </w:p>
    <w:p w:rsidR="007B2D3D" w:rsidRDefault="007B2D3D">
      <w:pPr>
        <w:widowControl w:val="0"/>
        <w:autoSpaceDE w:val="0"/>
        <w:autoSpaceDN w:val="0"/>
        <w:adjustRightInd w:val="0"/>
        <w:spacing w:after="0" w:line="240" w:lineRule="auto"/>
        <w:ind w:left="2760"/>
        <w:rPr>
          <w:rFonts w:ascii="Times New Roman" w:hAnsi="Times New Roman"/>
          <w:sz w:val="24"/>
          <w:szCs w:val="24"/>
        </w:rPr>
      </w:pPr>
    </w:p>
    <w:p w:rsidR="003323E4" w:rsidRDefault="00281624">
      <w:pPr>
        <w:widowControl w:val="0"/>
        <w:autoSpaceDE w:val="0"/>
        <w:autoSpaceDN w:val="0"/>
        <w:adjustRightInd w:val="0"/>
        <w:spacing w:after="0" w:line="240" w:lineRule="auto"/>
        <w:ind w:left="2640"/>
        <w:rPr>
          <w:rFonts w:ascii="Times New Roman" w:hAnsi="Times New Roman"/>
          <w:sz w:val="24"/>
          <w:szCs w:val="24"/>
        </w:rPr>
      </w:pPr>
      <w:r>
        <w:rPr>
          <w:rFonts w:ascii="Arial" w:hAnsi="Arial" w:cs="Arial"/>
          <w:i/>
          <w:iCs/>
          <w:sz w:val="24"/>
          <w:szCs w:val="24"/>
        </w:rPr>
        <w:t>7 сурет.</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80"/>
        <w:rPr>
          <w:rFonts w:ascii="Times New Roman" w:hAnsi="Times New Roman"/>
          <w:sz w:val="24"/>
          <w:szCs w:val="24"/>
        </w:rPr>
      </w:pPr>
      <w:r>
        <w:rPr>
          <w:rFonts w:ascii="Arial" w:hAnsi="Arial" w:cs="Arial"/>
          <w:i/>
          <w:iCs/>
          <w:sz w:val="21"/>
          <w:szCs w:val="21"/>
        </w:rPr>
        <w:t>Шырақтардың горизонттық координаттарының өзгеруi</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055" type="#_x0000_t75" style="position:absolute;margin-left:68.95pt;margin-top:33.1pt;width:158.3pt;height:151.15pt;z-index:-150" o:allowincell="f">
            <v:imagedata r:id="rId22"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76"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3280"/>
        <w:rPr>
          <w:rFonts w:ascii="Times New Roman" w:hAnsi="Times New Roman"/>
          <w:sz w:val="24"/>
          <w:szCs w:val="24"/>
        </w:rPr>
      </w:pPr>
      <w:r>
        <w:rPr>
          <w:rFonts w:ascii="Arial" w:hAnsi="Arial" w:cs="Arial"/>
          <w:sz w:val="19"/>
          <w:szCs w:val="19"/>
        </w:rPr>
        <w:t>δ</w:t>
      </w:r>
    </w:p>
    <w:p w:rsidR="003323E4" w:rsidRDefault="003323E4">
      <w:pPr>
        <w:widowControl w:val="0"/>
        <w:autoSpaceDE w:val="0"/>
        <w:autoSpaceDN w:val="0"/>
        <w:adjustRightInd w:val="0"/>
        <w:spacing w:after="0" w:line="48"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40"/>
        <w:rPr>
          <w:rFonts w:ascii="Times New Roman" w:hAnsi="Times New Roman"/>
          <w:sz w:val="24"/>
          <w:szCs w:val="24"/>
        </w:rPr>
      </w:pPr>
      <w:r>
        <w:rPr>
          <w:rFonts w:ascii="Tahoma" w:hAnsi="Tahoma" w:cs="Tahoma"/>
          <w:sz w:val="19"/>
          <w:szCs w:val="19"/>
        </w:rPr>
        <w:t>t</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04"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3100"/>
        <w:rPr>
          <w:rFonts w:ascii="Times New Roman" w:hAnsi="Times New Roman"/>
          <w:sz w:val="24"/>
          <w:szCs w:val="24"/>
        </w:rPr>
      </w:pPr>
      <w:r>
        <w:rPr>
          <w:rFonts w:ascii="Wingdings" w:hAnsi="Wingdings" w:cs="Wingdings"/>
          <w:b/>
          <w:bCs/>
          <w:sz w:val="19"/>
          <w:szCs w:val="19"/>
        </w:rPr>
        <w:t></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70"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640"/>
        <w:rPr>
          <w:rFonts w:ascii="Times New Roman" w:hAnsi="Times New Roman"/>
          <w:sz w:val="24"/>
          <w:szCs w:val="24"/>
        </w:rPr>
      </w:pPr>
      <w:r>
        <w:rPr>
          <w:rFonts w:ascii="Arial" w:hAnsi="Arial" w:cs="Arial"/>
          <w:i/>
          <w:iCs/>
          <w:sz w:val="24"/>
          <w:szCs w:val="24"/>
        </w:rPr>
        <w:t>8 сурет.</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360"/>
        <w:rPr>
          <w:rFonts w:ascii="Times New Roman" w:hAnsi="Times New Roman"/>
          <w:sz w:val="24"/>
          <w:szCs w:val="24"/>
        </w:rPr>
      </w:pPr>
      <w:r>
        <w:rPr>
          <w:rFonts w:ascii="Arial" w:hAnsi="Arial" w:cs="Arial"/>
          <w:i/>
          <w:iCs/>
        </w:rPr>
        <w:t>Шырақтың экваторлық координаттарының өзгеруi.</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972"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26"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41</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972"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291" w:lineRule="auto"/>
        <w:jc w:val="both"/>
        <w:rPr>
          <w:rFonts w:ascii="Times New Roman" w:hAnsi="Times New Roman"/>
          <w:sz w:val="24"/>
          <w:szCs w:val="24"/>
        </w:rPr>
      </w:pPr>
      <w:bookmarkStart w:id="39" w:name="page83"/>
      <w:bookmarkEnd w:id="39"/>
      <w:r>
        <w:rPr>
          <w:rFonts w:ascii="Arial" w:hAnsi="Arial" w:cs="Arial"/>
        </w:rPr>
        <w:lastRenderedPageBreak/>
        <w:t>Тәулiк бойына шырақтардың орын ауыстыруына ыңғай­ ландырылған координат жүйелерi - экваторлық координат жүйелерi болып табылады. Бұның себебi шырақтардың тәулiктiк орын ауыстыруының жолдары: аспан парал­ лельдерi - аспан экваторы жазықтығына параллель жа­ зықтықта жатады, ал олардың центрлерi дүние осiнiң бой</w:t>
      </w:r>
      <w:r>
        <w:rPr>
          <w:rFonts w:ascii="Times New Roman" w:hAnsi="Times New Roman"/>
        </w:rPr>
        <w:t>-</w:t>
      </w:r>
      <w:r>
        <w:rPr>
          <w:rFonts w:ascii="Arial" w:hAnsi="Arial" w:cs="Arial"/>
        </w:rPr>
        <w:t xml:space="preserve">ында жатады. Сондықтан шырақтардың </w:t>
      </w:r>
      <w:r>
        <w:rPr>
          <w:rFonts w:ascii="Arial" w:hAnsi="Arial" w:cs="Arial"/>
          <w:i/>
          <w:iCs/>
          <w:sz w:val="21"/>
          <w:szCs w:val="21"/>
        </w:rPr>
        <w:t>d</w:t>
      </w:r>
      <w:r>
        <w:rPr>
          <w:rFonts w:ascii="Arial" w:hAnsi="Arial" w:cs="Arial"/>
        </w:rPr>
        <w:t xml:space="preserve"> еңкеюы тұрақты болып қалады. 1-шi экваторлық координаттық жүйеде тәулiк бойына шырақтардың t сағаттық бұрышы ғана өзгередi. 2- шi экваторлық координат жүйесiндегi шама</w:t>
      </w:r>
      <w:r>
        <w:rPr>
          <w:rFonts w:ascii="Times New Roman" w:hAnsi="Times New Roman"/>
        </w:rPr>
        <w:t>-</w:t>
      </w:r>
      <w:r>
        <w:rPr>
          <w:rFonts w:ascii="Arial" w:hAnsi="Arial" w:cs="Arial"/>
        </w:rPr>
        <w:t>лар жұлдыздардың iшiнде орны өзгермейтiн нүктеден бас­ тап өлшенедi. Сол себептi шырақтардың α тiк шырақтауы тәулiк бойына өзгермейдi. 2- шi экваторлық жүйедегi әрбiр шырақ үшiн координаттары тұрақты болады және бұл ко</w:t>
      </w:r>
      <w:r>
        <w:rPr>
          <w:rFonts w:ascii="Times New Roman" w:hAnsi="Times New Roman"/>
        </w:rPr>
        <w:t>-</w:t>
      </w:r>
      <w:r>
        <w:rPr>
          <w:rFonts w:ascii="Arial" w:hAnsi="Arial" w:cs="Arial"/>
        </w:rPr>
        <w:t>ординаттар шырақтың орнын сипаттау үшiн, жұлдыздық каталогтарды (</w:t>
      </w:r>
      <w:r>
        <w:rPr>
          <w:rFonts w:ascii="Arial" w:hAnsi="Arial" w:cs="Arial"/>
          <w:i/>
          <w:iCs/>
        </w:rPr>
        <w:t>тiркемдердi</w:t>
      </w:r>
      <w:r>
        <w:rPr>
          <w:rFonts w:ascii="Arial" w:hAnsi="Arial" w:cs="Arial"/>
        </w:rPr>
        <w:t>) құру үшiн қолданылады.</w:t>
      </w:r>
    </w:p>
    <w:p w:rsidR="003323E4" w:rsidRDefault="003323E4">
      <w:pPr>
        <w:widowControl w:val="0"/>
        <w:autoSpaceDE w:val="0"/>
        <w:autoSpaceDN w:val="0"/>
        <w:adjustRightInd w:val="0"/>
        <w:spacing w:after="0" w:line="249" w:lineRule="exact"/>
        <w:rPr>
          <w:rFonts w:ascii="Times New Roman" w:hAnsi="Times New Roman"/>
          <w:sz w:val="24"/>
          <w:szCs w:val="24"/>
        </w:rPr>
      </w:pPr>
    </w:p>
    <w:p w:rsidR="003323E4" w:rsidRDefault="00281624">
      <w:pPr>
        <w:widowControl w:val="0"/>
        <w:overflowPunct w:val="0"/>
        <w:autoSpaceDE w:val="0"/>
        <w:autoSpaceDN w:val="0"/>
        <w:adjustRightInd w:val="0"/>
        <w:spacing w:after="0" w:line="326" w:lineRule="auto"/>
        <w:ind w:left="1960" w:right="1100" w:hanging="875"/>
        <w:rPr>
          <w:rFonts w:ascii="Times New Roman" w:hAnsi="Times New Roman"/>
          <w:sz w:val="24"/>
          <w:szCs w:val="24"/>
        </w:rPr>
      </w:pPr>
      <w:r>
        <w:rPr>
          <w:rFonts w:ascii="Arial" w:hAnsi="Arial" w:cs="Arial"/>
          <w:b/>
          <w:bCs/>
          <w:i/>
          <w:iCs/>
          <w:sz w:val="23"/>
          <w:szCs w:val="23"/>
        </w:rPr>
        <w:t>§7. Астрономиялық рефракция және тәулiктiк параллакс</w:t>
      </w:r>
    </w:p>
    <w:p w:rsidR="003323E4" w:rsidRDefault="003323E4">
      <w:pPr>
        <w:widowControl w:val="0"/>
        <w:autoSpaceDE w:val="0"/>
        <w:autoSpaceDN w:val="0"/>
        <w:adjustRightInd w:val="0"/>
        <w:spacing w:after="0" w:line="199"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7" w:lineRule="auto"/>
        <w:jc w:val="both"/>
        <w:rPr>
          <w:rFonts w:ascii="Times New Roman" w:hAnsi="Times New Roman"/>
          <w:sz w:val="24"/>
          <w:szCs w:val="24"/>
        </w:rPr>
      </w:pPr>
      <w:r>
        <w:rPr>
          <w:rFonts w:ascii="Arial" w:hAnsi="Arial" w:cs="Arial"/>
        </w:rPr>
        <w:t>Аспан шырақтарының дәл анықтағанда, бақылау шарт</w:t>
      </w:r>
      <w:r>
        <w:rPr>
          <w:rFonts w:ascii="Times New Roman" w:hAnsi="Times New Roman"/>
        </w:rPr>
        <w:t>-</w:t>
      </w:r>
      <w:r>
        <w:rPr>
          <w:rFonts w:ascii="Arial" w:hAnsi="Arial" w:cs="Arial"/>
        </w:rPr>
        <w:t>тарын және бақылау орнының орналасуын ескеретiн түзетулер енгiзу қажет. Әйтпесе координаталарды анық­ тағанда қателiктер кiрiп кетедi. Сондай қателiктер Жер атмосферасының әсерiн ескермеуден туады және шырақ­­ тардың Жерден қашықтықтарының шектiлiгiн ескермеу</w:t>
      </w:r>
      <w:r>
        <w:rPr>
          <w:rFonts w:ascii="Times New Roman" w:hAnsi="Times New Roman"/>
        </w:rPr>
        <w:t>-</w:t>
      </w:r>
      <w:r>
        <w:rPr>
          <w:rFonts w:ascii="Arial" w:hAnsi="Arial" w:cs="Arial"/>
        </w:rPr>
        <w:t>ден туады. Соған байланысты пайда болатын эффектiлер</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Pr="00BC52EA" w:rsidRDefault="00281624">
      <w:pPr>
        <w:widowControl w:val="0"/>
        <w:overflowPunct w:val="0"/>
        <w:autoSpaceDE w:val="0"/>
        <w:autoSpaceDN w:val="0"/>
        <w:adjustRightInd w:val="0"/>
        <w:spacing w:after="0" w:line="320" w:lineRule="auto"/>
        <w:jc w:val="both"/>
        <w:rPr>
          <w:rFonts w:ascii="Times New Roman" w:hAnsi="Times New Roman"/>
          <w:sz w:val="24"/>
          <w:szCs w:val="24"/>
        </w:rPr>
      </w:pPr>
      <w:r w:rsidRPr="00F64517">
        <w:rPr>
          <w:rFonts w:ascii="Arial" w:hAnsi="Arial" w:cs="Arial"/>
          <w:i/>
          <w:iCs/>
          <w:sz w:val="21"/>
          <w:szCs w:val="21"/>
          <w:lang w:val="ru-RU"/>
        </w:rPr>
        <w:t>астрономиялық</w:t>
      </w:r>
      <w:r w:rsidRPr="00BC52EA">
        <w:rPr>
          <w:rFonts w:ascii="Arial" w:hAnsi="Arial" w:cs="Arial"/>
          <w:i/>
          <w:iCs/>
          <w:sz w:val="21"/>
          <w:szCs w:val="21"/>
        </w:rPr>
        <w:t xml:space="preserve"> </w:t>
      </w:r>
      <w:r w:rsidRPr="00F64517">
        <w:rPr>
          <w:rFonts w:ascii="Arial" w:hAnsi="Arial" w:cs="Arial"/>
          <w:i/>
          <w:iCs/>
          <w:sz w:val="21"/>
          <w:szCs w:val="21"/>
          <w:lang w:val="ru-RU"/>
        </w:rPr>
        <w:t>рефракция</w:t>
      </w:r>
      <w:r w:rsidRPr="00BC52EA">
        <w:rPr>
          <w:rFonts w:ascii="Arial" w:hAnsi="Arial" w:cs="Arial"/>
          <w:i/>
          <w:iCs/>
          <w:sz w:val="21"/>
          <w:szCs w:val="21"/>
        </w:rPr>
        <w:t xml:space="preserve"> </w:t>
      </w:r>
      <w:r w:rsidRPr="00F64517">
        <w:rPr>
          <w:rFonts w:ascii="Arial" w:hAnsi="Arial" w:cs="Arial"/>
          <w:sz w:val="21"/>
          <w:szCs w:val="21"/>
          <w:lang w:val="ru-RU"/>
        </w:rPr>
        <w:t>және</w:t>
      </w:r>
      <w:r w:rsidRPr="00BC52EA">
        <w:rPr>
          <w:rFonts w:ascii="Arial" w:hAnsi="Arial" w:cs="Arial"/>
          <w:i/>
          <w:iCs/>
          <w:sz w:val="21"/>
          <w:szCs w:val="21"/>
        </w:rPr>
        <w:t xml:space="preserve"> </w:t>
      </w:r>
      <w:r w:rsidRPr="00F64517">
        <w:rPr>
          <w:rFonts w:ascii="Arial" w:hAnsi="Arial" w:cs="Arial"/>
          <w:i/>
          <w:iCs/>
          <w:sz w:val="21"/>
          <w:szCs w:val="21"/>
          <w:lang w:val="ru-RU"/>
        </w:rPr>
        <w:t>тәул</w:t>
      </w:r>
      <w:r>
        <w:rPr>
          <w:rFonts w:ascii="Arial" w:hAnsi="Arial" w:cs="Arial"/>
          <w:i/>
          <w:iCs/>
          <w:sz w:val="21"/>
          <w:szCs w:val="21"/>
        </w:rPr>
        <w:t>i</w:t>
      </w:r>
      <w:r w:rsidRPr="00F64517">
        <w:rPr>
          <w:rFonts w:ascii="Arial" w:hAnsi="Arial" w:cs="Arial"/>
          <w:i/>
          <w:iCs/>
          <w:sz w:val="21"/>
          <w:szCs w:val="21"/>
          <w:lang w:val="ru-RU"/>
        </w:rPr>
        <w:t>кт</w:t>
      </w:r>
      <w:r>
        <w:rPr>
          <w:rFonts w:ascii="Arial" w:hAnsi="Arial" w:cs="Arial"/>
          <w:i/>
          <w:iCs/>
          <w:sz w:val="21"/>
          <w:szCs w:val="21"/>
        </w:rPr>
        <w:t>i</w:t>
      </w:r>
      <w:r w:rsidRPr="00F64517">
        <w:rPr>
          <w:rFonts w:ascii="Arial" w:hAnsi="Arial" w:cs="Arial"/>
          <w:i/>
          <w:iCs/>
          <w:sz w:val="21"/>
          <w:szCs w:val="21"/>
          <w:lang w:val="ru-RU"/>
        </w:rPr>
        <w:t>к</w:t>
      </w:r>
      <w:r w:rsidRPr="00BC52EA">
        <w:rPr>
          <w:rFonts w:ascii="Arial" w:hAnsi="Arial" w:cs="Arial"/>
          <w:i/>
          <w:iCs/>
          <w:sz w:val="21"/>
          <w:szCs w:val="21"/>
        </w:rPr>
        <w:t xml:space="preserve"> </w:t>
      </w:r>
      <w:r w:rsidRPr="00F64517">
        <w:rPr>
          <w:rFonts w:ascii="Arial" w:hAnsi="Arial" w:cs="Arial"/>
          <w:i/>
          <w:iCs/>
          <w:sz w:val="21"/>
          <w:szCs w:val="21"/>
          <w:lang w:val="ru-RU"/>
        </w:rPr>
        <w:t>параллакс</w:t>
      </w:r>
      <w:r w:rsidRPr="00BC52EA">
        <w:rPr>
          <w:rFonts w:ascii="Arial" w:hAnsi="Arial" w:cs="Arial"/>
          <w:i/>
          <w:iCs/>
          <w:sz w:val="21"/>
          <w:szCs w:val="21"/>
        </w:rPr>
        <w:t xml:space="preserve"> </w:t>
      </w:r>
      <w:r w:rsidRPr="00F64517">
        <w:rPr>
          <w:rFonts w:ascii="Arial" w:hAnsi="Arial" w:cs="Arial"/>
          <w:sz w:val="21"/>
          <w:szCs w:val="21"/>
          <w:lang w:val="ru-RU"/>
        </w:rPr>
        <w:t>деп</w:t>
      </w:r>
      <w:r w:rsidRPr="00BC52EA">
        <w:rPr>
          <w:rFonts w:ascii="Arial" w:hAnsi="Arial" w:cs="Arial"/>
          <w:i/>
          <w:iCs/>
          <w:sz w:val="21"/>
          <w:szCs w:val="21"/>
        </w:rPr>
        <w:t xml:space="preserve"> </w:t>
      </w:r>
      <w:r w:rsidRPr="00F64517">
        <w:rPr>
          <w:rFonts w:ascii="Arial" w:hAnsi="Arial" w:cs="Arial"/>
          <w:sz w:val="21"/>
          <w:szCs w:val="21"/>
          <w:lang w:val="ru-RU"/>
        </w:rPr>
        <w:t>аталады</w:t>
      </w:r>
      <w:r w:rsidRPr="00BC52EA">
        <w:rPr>
          <w:rFonts w:ascii="Arial" w:hAnsi="Arial" w:cs="Arial"/>
          <w:sz w:val="21"/>
          <w:szCs w:val="21"/>
        </w:rPr>
        <w:t xml:space="preserve">. </w:t>
      </w:r>
      <w:r w:rsidRPr="00F64517">
        <w:rPr>
          <w:rFonts w:ascii="Arial" w:hAnsi="Arial" w:cs="Arial"/>
          <w:i/>
          <w:iCs/>
          <w:sz w:val="21"/>
          <w:szCs w:val="21"/>
          <w:lang w:val="ru-RU"/>
        </w:rPr>
        <w:t>Астрономиялық</w:t>
      </w:r>
      <w:r w:rsidRPr="00BC52EA">
        <w:rPr>
          <w:rFonts w:ascii="Arial" w:hAnsi="Arial" w:cs="Arial"/>
          <w:i/>
          <w:iCs/>
          <w:sz w:val="21"/>
          <w:szCs w:val="21"/>
        </w:rPr>
        <w:t xml:space="preserve"> </w:t>
      </w:r>
      <w:r w:rsidRPr="00F64517">
        <w:rPr>
          <w:rFonts w:ascii="Arial" w:hAnsi="Arial" w:cs="Arial"/>
          <w:i/>
          <w:iCs/>
          <w:sz w:val="21"/>
          <w:szCs w:val="21"/>
          <w:lang w:val="ru-RU"/>
        </w:rPr>
        <w:t>рефракция</w:t>
      </w:r>
      <w:r w:rsidRPr="00BC52EA">
        <w:rPr>
          <w:rFonts w:ascii="Arial" w:hAnsi="Arial" w:cs="Arial"/>
          <w:sz w:val="21"/>
          <w:szCs w:val="21"/>
        </w:rPr>
        <w:t xml:space="preserve"> </w:t>
      </w:r>
      <w:r>
        <w:rPr>
          <w:rFonts w:ascii="Arial" w:hAnsi="Arial" w:cs="Arial"/>
          <w:sz w:val="21"/>
          <w:szCs w:val="21"/>
        </w:rPr>
        <w:t>r</w:t>
      </w:r>
      <w:r w:rsidRPr="00BC52EA">
        <w:rPr>
          <w:rFonts w:ascii="Arial" w:hAnsi="Arial" w:cs="Arial"/>
          <w:sz w:val="21"/>
          <w:szCs w:val="21"/>
        </w:rPr>
        <w:t xml:space="preserve"> </w:t>
      </w:r>
      <w:r w:rsidRPr="00F64517">
        <w:rPr>
          <w:rFonts w:ascii="Arial" w:hAnsi="Arial" w:cs="Arial"/>
          <w:sz w:val="21"/>
          <w:szCs w:val="21"/>
          <w:lang w:val="ru-RU"/>
        </w:rPr>
        <w:t>деп</w:t>
      </w:r>
      <w:r w:rsidRPr="00BC52EA">
        <w:rPr>
          <w:rFonts w:ascii="Arial" w:hAnsi="Arial" w:cs="Arial"/>
          <w:sz w:val="21"/>
          <w:szCs w:val="21"/>
        </w:rPr>
        <w:t xml:space="preserve"> </w:t>
      </w:r>
      <w:r w:rsidRPr="00F64517">
        <w:rPr>
          <w:rFonts w:ascii="Arial" w:hAnsi="Arial" w:cs="Arial"/>
          <w:sz w:val="21"/>
          <w:szCs w:val="21"/>
          <w:lang w:val="ru-RU"/>
        </w:rPr>
        <w:t>жұлдыздар</w:t>
      </w:r>
      <w:r w:rsidRPr="00BC52EA">
        <w:rPr>
          <w:rFonts w:ascii="Arial" w:hAnsi="Arial" w:cs="Arial"/>
          <w:sz w:val="21"/>
          <w:szCs w:val="21"/>
        </w:rPr>
        <w:t xml:space="preserve"> </w:t>
      </w:r>
      <w:r w:rsidRPr="00F64517">
        <w:rPr>
          <w:rFonts w:ascii="Arial" w:hAnsi="Arial" w:cs="Arial"/>
          <w:sz w:val="21"/>
          <w:szCs w:val="21"/>
          <w:lang w:val="ru-RU"/>
        </w:rPr>
        <w:t>мен</w:t>
      </w:r>
      <w:r w:rsidRPr="00BC52EA">
        <w:rPr>
          <w:rFonts w:ascii="Arial" w:hAnsi="Arial" w:cs="Arial"/>
          <w:sz w:val="21"/>
          <w:szCs w:val="21"/>
        </w:rPr>
        <w:t xml:space="preserve"> </w:t>
      </w:r>
      <w:r w:rsidRPr="00F64517">
        <w:rPr>
          <w:rFonts w:ascii="Arial" w:hAnsi="Arial" w:cs="Arial"/>
          <w:sz w:val="21"/>
          <w:szCs w:val="21"/>
          <w:lang w:val="ru-RU"/>
        </w:rPr>
        <w:t>планеталардың</w:t>
      </w:r>
      <w:r w:rsidRPr="00BC52EA">
        <w:rPr>
          <w:rFonts w:ascii="Arial" w:hAnsi="Arial" w:cs="Arial"/>
          <w:sz w:val="21"/>
          <w:szCs w:val="21"/>
        </w:rPr>
        <w:t xml:space="preserve"> </w:t>
      </w:r>
      <w:r w:rsidRPr="00F64517">
        <w:rPr>
          <w:rFonts w:ascii="Arial" w:hAnsi="Arial" w:cs="Arial"/>
          <w:sz w:val="21"/>
          <w:szCs w:val="21"/>
          <w:lang w:val="ru-RU"/>
        </w:rPr>
        <w:t>аспандағы</w:t>
      </w:r>
      <w:r w:rsidRPr="00BC52EA">
        <w:rPr>
          <w:rFonts w:ascii="Arial" w:hAnsi="Arial" w:cs="Arial"/>
          <w:sz w:val="21"/>
          <w:szCs w:val="21"/>
        </w:rPr>
        <w:t xml:space="preserve"> </w:t>
      </w:r>
      <w:r w:rsidRPr="00F64517">
        <w:rPr>
          <w:rFonts w:ascii="Arial" w:hAnsi="Arial" w:cs="Arial"/>
          <w:sz w:val="21"/>
          <w:szCs w:val="21"/>
          <w:lang w:val="ru-RU"/>
        </w:rPr>
        <w:t>көр</w:t>
      </w:r>
      <w:r>
        <w:rPr>
          <w:rFonts w:ascii="Arial" w:hAnsi="Arial" w:cs="Arial"/>
          <w:sz w:val="21"/>
          <w:szCs w:val="21"/>
        </w:rPr>
        <w:t>i</w:t>
      </w:r>
      <w:r w:rsidRPr="00F64517">
        <w:rPr>
          <w:rFonts w:ascii="Arial" w:hAnsi="Arial" w:cs="Arial"/>
          <w:sz w:val="21"/>
          <w:szCs w:val="21"/>
          <w:lang w:val="ru-RU"/>
        </w:rPr>
        <w:t>нерл</w:t>
      </w:r>
      <w:r>
        <w:rPr>
          <w:rFonts w:ascii="Arial" w:hAnsi="Arial" w:cs="Arial"/>
          <w:sz w:val="21"/>
          <w:szCs w:val="21"/>
        </w:rPr>
        <w:t>i</w:t>
      </w:r>
      <w:r w:rsidRPr="00F64517">
        <w:rPr>
          <w:rFonts w:ascii="Arial" w:hAnsi="Arial" w:cs="Arial"/>
          <w:sz w:val="21"/>
          <w:szCs w:val="21"/>
          <w:lang w:val="ru-RU"/>
        </w:rPr>
        <w:t>к</w:t>
      </w:r>
      <w:r w:rsidRPr="00BC52EA">
        <w:rPr>
          <w:rFonts w:ascii="Arial" w:hAnsi="Arial" w:cs="Arial"/>
          <w:sz w:val="21"/>
          <w:szCs w:val="21"/>
        </w:rPr>
        <w:t xml:space="preserve"> </w:t>
      </w:r>
      <w:r w:rsidRPr="00F64517">
        <w:rPr>
          <w:rFonts w:ascii="Arial" w:hAnsi="Arial" w:cs="Arial"/>
          <w:sz w:val="21"/>
          <w:szCs w:val="21"/>
          <w:lang w:val="ru-RU"/>
        </w:rPr>
        <w:t>орнының</w:t>
      </w:r>
      <w:r w:rsidRPr="00BC52EA">
        <w:rPr>
          <w:rFonts w:ascii="Arial" w:hAnsi="Arial" w:cs="Arial"/>
          <w:sz w:val="21"/>
          <w:szCs w:val="21"/>
        </w:rPr>
        <w:t xml:space="preserve"> </w:t>
      </w:r>
      <w:r w:rsidRPr="00F64517">
        <w:rPr>
          <w:rFonts w:ascii="Arial" w:hAnsi="Arial" w:cs="Arial"/>
          <w:sz w:val="21"/>
          <w:szCs w:val="21"/>
          <w:lang w:val="ru-RU"/>
        </w:rPr>
        <w:t>шын</w:t>
      </w:r>
      <w:r w:rsidRPr="00BC52EA">
        <w:rPr>
          <w:rFonts w:ascii="Arial" w:hAnsi="Arial" w:cs="Arial"/>
          <w:sz w:val="21"/>
          <w:szCs w:val="21"/>
        </w:rPr>
        <w:t xml:space="preserve"> </w:t>
      </w:r>
      <w:r w:rsidRPr="00F64517">
        <w:rPr>
          <w:rFonts w:ascii="Arial" w:hAnsi="Arial" w:cs="Arial"/>
          <w:sz w:val="21"/>
          <w:szCs w:val="21"/>
          <w:lang w:val="ru-RU"/>
        </w:rPr>
        <w:t>орны</w:t>
      </w:r>
      <w:r w:rsidRPr="00BC52EA">
        <w:rPr>
          <w:rFonts w:ascii="Times New Roman" w:hAnsi="Times New Roman"/>
          <w:sz w:val="21"/>
          <w:szCs w:val="21"/>
        </w:rPr>
        <w:t>-</w:t>
      </w:r>
      <w:r w:rsidRPr="00F64517">
        <w:rPr>
          <w:rFonts w:ascii="Arial" w:hAnsi="Arial" w:cs="Arial"/>
          <w:sz w:val="21"/>
          <w:szCs w:val="21"/>
          <w:lang w:val="ru-RU"/>
        </w:rPr>
        <w:t>нан</w:t>
      </w:r>
      <w:r w:rsidRPr="00BC52EA">
        <w:rPr>
          <w:rFonts w:ascii="Arial" w:hAnsi="Arial" w:cs="Arial"/>
          <w:sz w:val="21"/>
          <w:szCs w:val="21"/>
        </w:rPr>
        <w:t xml:space="preserve">. </w:t>
      </w:r>
      <w:r w:rsidRPr="00F64517">
        <w:rPr>
          <w:rFonts w:ascii="Arial" w:hAnsi="Arial" w:cs="Arial"/>
          <w:i/>
          <w:iCs/>
          <w:sz w:val="21"/>
          <w:szCs w:val="21"/>
          <w:lang w:val="ru-RU"/>
        </w:rPr>
        <w:t>Тәул</w:t>
      </w:r>
      <w:r>
        <w:rPr>
          <w:rFonts w:ascii="Arial" w:hAnsi="Arial" w:cs="Arial"/>
          <w:i/>
          <w:iCs/>
          <w:sz w:val="21"/>
          <w:szCs w:val="21"/>
        </w:rPr>
        <w:t>i</w:t>
      </w:r>
      <w:r w:rsidRPr="00F64517">
        <w:rPr>
          <w:rFonts w:ascii="Arial" w:hAnsi="Arial" w:cs="Arial"/>
          <w:i/>
          <w:iCs/>
          <w:sz w:val="21"/>
          <w:szCs w:val="21"/>
          <w:lang w:val="ru-RU"/>
        </w:rPr>
        <w:t>кт</w:t>
      </w:r>
      <w:r>
        <w:rPr>
          <w:rFonts w:ascii="Arial" w:hAnsi="Arial" w:cs="Arial"/>
          <w:i/>
          <w:iCs/>
          <w:sz w:val="21"/>
          <w:szCs w:val="21"/>
        </w:rPr>
        <w:t>i</w:t>
      </w:r>
      <w:r w:rsidRPr="00F64517">
        <w:rPr>
          <w:rFonts w:ascii="Arial" w:hAnsi="Arial" w:cs="Arial"/>
          <w:i/>
          <w:iCs/>
          <w:sz w:val="21"/>
          <w:szCs w:val="21"/>
          <w:lang w:val="ru-RU"/>
        </w:rPr>
        <w:t>к</w:t>
      </w:r>
      <w:r w:rsidRPr="00BC52EA">
        <w:rPr>
          <w:rFonts w:ascii="Arial" w:hAnsi="Arial" w:cs="Arial"/>
          <w:i/>
          <w:iCs/>
          <w:sz w:val="21"/>
          <w:szCs w:val="21"/>
        </w:rPr>
        <w:t xml:space="preserve"> </w:t>
      </w:r>
      <w:r w:rsidRPr="00F64517">
        <w:rPr>
          <w:rFonts w:ascii="Arial" w:hAnsi="Arial" w:cs="Arial"/>
          <w:i/>
          <w:iCs/>
          <w:sz w:val="21"/>
          <w:szCs w:val="21"/>
          <w:lang w:val="ru-RU"/>
        </w:rPr>
        <w:t>параллакс</w:t>
      </w:r>
      <w:r w:rsidRPr="00BC52EA">
        <w:rPr>
          <w:rFonts w:ascii="Arial" w:hAnsi="Arial" w:cs="Arial"/>
          <w:sz w:val="21"/>
          <w:szCs w:val="21"/>
        </w:rPr>
        <w:t xml:space="preserve"> </w:t>
      </w:r>
      <w:r w:rsidRPr="00F64517">
        <w:rPr>
          <w:rFonts w:ascii="Arial" w:hAnsi="Arial" w:cs="Arial"/>
          <w:sz w:val="21"/>
          <w:szCs w:val="21"/>
          <w:lang w:val="ru-RU"/>
        </w:rPr>
        <w:t>шырақтың</w:t>
      </w:r>
      <w:r w:rsidRPr="00BC52EA">
        <w:rPr>
          <w:rFonts w:ascii="Arial" w:hAnsi="Arial" w:cs="Arial"/>
          <w:sz w:val="21"/>
          <w:szCs w:val="21"/>
        </w:rPr>
        <w:t xml:space="preserve">, </w:t>
      </w:r>
      <w:r w:rsidRPr="00F64517">
        <w:rPr>
          <w:rFonts w:ascii="Arial" w:hAnsi="Arial" w:cs="Arial"/>
          <w:sz w:val="21"/>
          <w:szCs w:val="21"/>
          <w:lang w:val="ru-RU"/>
        </w:rPr>
        <w:t>Жер</w:t>
      </w:r>
      <w:r w:rsidRPr="00BC52EA">
        <w:rPr>
          <w:rFonts w:ascii="Arial" w:hAnsi="Arial" w:cs="Arial"/>
          <w:sz w:val="21"/>
          <w:szCs w:val="21"/>
        </w:rPr>
        <w:t xml:space="preserve"> </w:t>
      </w:r>
      <w:r w:rsidRPr="00F64517">
        <w:rPr>
          <w:rFonts w:ascii="Arial" w:hAnsi="Arial" w:cs="Arial"/>
          <w:sz w:val="21"/>
          <w:szCs w:val="21"/>
          <w:lang w:val="ru-RU"/>
        </w:rPr>
        <w:t>центр</w:t>
      </w:r>
      <w:r>
        <w:rPr>
          <w:rFonts w:ascii="Arial" w:hAnsi="Arial" w:cs="Arial"/>
          <w:sz w:val="21"/>
          <w:szCs w:val="21"/>
        </w:rPr>
        <w:t>i</w:t>
      </w:r>
      <w:r w:rsidRPr="00F64517">
        <w:rPr>
          <w:rFonts w:ascii="Arial" w:hAnsi="Arial" w:cs="Arial"/>
          <w:sz w:val="21"/>
          <w:szCs w:val="21"/>
          <w:lang w:val="ru-RU"/>
        </w:rPr>
        <w:t>нен</w:t>
      </w:r>
      <w:r w:rsidRPr="00BC52EA">
        <w:rPr>
          <w:rFonts w:ascii="Arial" w:hAnsi="Arial" w:cs="Arial"/>
          <w:sz w:val="21"/>
          <w:szCs w:val="21"/>
        </w:rPr>
        <w:t xml:space="preserve"> </w:t>
      </w:r>
      <w:r w:rsidRPr="00F64517">
        <w:rPr>
          <w:rFonts w:ascii="Arial" w:hAnsi="Arial" w:cs="Arial"/>
          <w:sz w:val="21"/>
          <w:szCs w:val="21"/>
          <w:lang w:val="ru-RU"/>
        </w:rPr>
        <w:t>және</w:t>
      </w:r>
      <w:r w:rsidRPr="00BC52EA">
        <w:rPr>
          <w:rFonts w:ascii="Arial" w:hAnsi="Arial" w:cs="Arial"/>
          <w:sz w:val="21"/>
          <w:szCs w:val="21"/>
        </w:rPr>
        <w:t xml:space="preserve"> </w:t>
      </w:r>
      <w:r w:rsidRPr="00F64517">
        <w:rPr>
          <w:rFonts w:ascii="Arial" w:hAnsi="Arial" w:cs="Arial"/>
          <w:sz w:val="21"/>
          <w:szCs w:val="21"/>
          <w:lang w:val="ru-RU"/>
        </w:rPr>
        <w:t>Жер</w:t>
      </w:r>
      <w:r w:rsidRPr="00BC52EA">
        <w:rPr>
          <w:rFonts w:ascii="Arial" w:hAnsi="Arial" w:cs="Arial"/>
          <w:sz w:val="21"/>
          <w:szCs w:val="21"/>
        </w:rPr>
        <w:t xml:space="preserve"> </w:t>
      </w:r>
      <w:r w:rsidRPr="00F64517">
        <w:rPr>
          <w:rFonts w:ascii="Arial" w:hAnsi="Arial" w:cs="Arial"/>
          <w:sz w:val="21"/>
          <w:szCs w:val="21"/>
          <w:lang w:val="ru-RU"/>
        </w:rPr>
        <w:t>бет</w:t>
      </w:r>
      <w:r>
        <w:rPr>
          <w:rFonts w:ascii="Arial" w:hAnsi="Arial" w:cs="Arial"/>
          <w:sz w:val="21"/>
          <w:szCs w:val="21"/>
        </w:rPr>
        <w:t>i</w:t>
      </w:r>
      <w:r w:rsidRPr="00F64517">
        <w:rPr>
          <w:rFonts w:ascii="Arial" w:hAnsi="Arial" w:cs="Arial"/>
          <w:sz w:val="21"/>
          <w:szCs w:val="21"/>
          <w:lang w:val="ru-RU"/>
        </w:rPr>
        <w:t>нен</w:t>
      </w:r>
      <w:r w:rsidRPr="00BC52EA">
        <w:rPr>
          <w:rFonts w:ascii="Arial" w:hAnsi="Arial" w:cs="Arial"/>
          <w:sz w:val="21"/>
          <w:szCs w:val="21"/>
        </w:rPr>
        <w:t xml:space="preserve"> </w:t>
      </w:r>
      <w:r w:rsidRPr="00F64517">
        <w:rPr>
          <w:rFonts w:ascii="Arial" w:hAnsi="Arial" w:cs="Arial"/>
          <w:sz w:val="21"/>
          <w:szCs w:val="21"/>
          <w:lang w:val="ru-RU"/>
        </w:rPr>
        <w:t>бақылағандағы</w:t>
      </w:r>
      <w:r w:rsidRPr="00BC52EA">
        <w:rPr>
          <w:rFonts w:ascii="Arial" w:hAnsi="Arial" w:cs="Arial"/>
          <w:sz w:val="21"/>
          <w:szCs w:val="21"/>
        </w:rPr>
        <w:t xml:space="preserve"> </w:t>
      </w:r>
      <w:r w:rsidRPr="00F64517">
        <w:rPr>
          <w:rFonts w:ascii="Arial" w:hAnsi="Arial" w:cs="Arial"/>
          <w:sz w:val="21"/>
          <w:szCs w:val="21"/>
          <w:lang w:val="ru-RU"/>
        </w:rPr>
        <w:t>координаттарының</w:t>
      </w:r>
      <w:r w:rsidRPr="00BC52EA">
        <w:rPr>
          <w:rFonts w:ascii="Arial" w:hAnsi="Arial" w:cs="Arial"/>
          <w:sz w:val="21"/>
          <w:szCs w:val="21"/>
        </w:rPr>
        <w:t xml:space="preserve"> </w:t>
      </w:r>
      <w:r w:rsidRPr="00F64517">
        <w:rPr>
          <w:rFonts w:ascii="Arial" w:hAnsi="Arial" w:cs="Arial"/>
          <w:sz w:val="21"/>
          <w:szCs w:val="21"/>
          <w:lang w:val="ru-RU"/>
        </w:rPr>
        <w:t>арасындағы</w:t>
      </w:r>
    </w:p>
    <w:p w:rsidR="003323E4" w:rsidRPr="00BC52EA" w:rsidRDefault="003323E4">
      <w:pPr>
        <w:widowControl w:val="0"/>
        <w:autoSpaceDE w:val="0"/>
        <w:autoSpaceDN w:val="0"/>
        <w:adjustRightInd w:val="0"/>
        <w:spacing w:after="0" w:line="240" w:lineRule="auto"/>
        <w:rPr>
          <w:rFonts w:ascii="Times New Roman" w:hAnsi="Times New Roman"/>
          <w:sz w:val="24"/>
          <w:szCs w:val="24"/>
        </w:rPr>
        <w:sectPr w:rsidR="003323E4" w:rsidRPr="00BC52EA">
          <w:pgSz w:w="8391" w:h="11906"/>
          <w:pgMar w:top="1058" w:right="1020" w:bottom="435" w:left="1240" w:header="720" w:footer="720" w:gutter="0"/>
          <w:cols w:space="720" w:equalWidth="0">
            <w:col w:w="6140"/>
          </w:cols>
          <w:noEndnote/>
        </w:sectPr>
      </w:pPr>
    </w:p>
    <w:p w:rsidR="003323E4" w:rsidRPr="00BC52EA" w:rsidRDefault="003323E4">
      <w:pPr>
        <w:widowControl w:val="0"/>
        <w:autoSpaceDE w:val="0"/>
        <w:autoSpaceDN w:val="0"/>
        <w:adjustRightInd w:val="0"/>
        <w:spacing w:after="0" w:line="88"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42</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020" w:bottom="435" w:left="4180" w:header="720" w:footer="720" w:gutter="0"/>
          <w:cols w:space="720" w:equalWidth="0">
            <w:col w:w="200"/>
          </w:cols>
          <w:noEndnote/>
        </w:sectPr>
      </w:pPr>
    </w:p>
    <w:p w:rsidR="003323E4" w:rsidRDefault="00A3036D">
      <w:pPr>
        <w:widowControl w:val="0"/>
        <w:autoSpaceDE w:val="0"/>
        <w:autoSpaceDN w:val="0"/>
        <w:adjustRightInd w:val="0"/>
        <w:spacing w:after="0" w:line="200" w:lineRule="exact"/>
        <w:rPr>
          <w:rFonts w:ascii="Times New Roman" w:hAnsi="Times New Roman"/>
          <w:sz w:val="24"/>
          <w:szCs w:val="24"/>
        </w:rPr>
      </w:pPr>
      <w:bookmarkStart w:id="40" w:name="page85"/>
      <w:bookmarkEnd w:id="40"/>
      <w:r w:rsidRPr="00A3036D">
        <w:rPr>
          <w:noProof/>
        </w:rPr>
        <w:lastRenderedPageBreak/>
        <w:pict>
          <v:shape id="_x0000_s1056" type="#_x0000_t75" style="position:absolute;margin-left:54.1pt;margin-top:56.7pt;width:305.6pt;height:178.5pt;z-index:-149;mso-position-horizontal-relative:page;mso-position-vertical-relative:page" o:allowincell="f">
            <v:imagedata r:id="rId23" o:title="" chromakey="white"/>
            <w10:wrap anchorx="page" anchory="pag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82" w:lineRule="exact"/>
        <w:rPr>
          <w:rFonts w:ascii="Times New Roman" w:hAnsi="Times New Roman"/>
          <w:sz w:val="24"/>
          <w:szCs w:val="24"/>
        </w:rPr>
      </w:pPr>
    </w:p>
    <w:tbl>
      <w:tblPr>
        <w:tblW w:w="0" w:type="auto"/>
        <w:tblInd w:w="2080" w:type="dxa"/>
        <w:tblLayout w:type="fixed"/>
        <w:tblCellMar>
          <w:left w:w="0" w:type="dxa"/>
          <w:right w:w="0" w:type="dxa"/>
        </w:tblCellMar>
        <w:tblLook w:val="0000"/>
      </w:tblPr>
      <w:tblGrid>
        <w:gridCol w:w="620"/>
        <w:gridCol w:w="3400"/>
        <w:gridCol w:w="20"/>
      </w:tblGrid>
      <w:tr w:rsidR="003323E4" w:rsidRPr="00AF16BC">
        <w:trPr>
          <w:trHeight w:val="346"/>
        </w:trPr>
        <w:tc>
          <w:tcPr>
            <w:tcW w:w="6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26"/>
                <w:szCs w:val="26"/>
              </w:rPr>
              <w:t>O</w:t>
            </w:r>
          </w:p>
        </w:tc>
        <w:tc>
          <w:tcPr>
            <w:tcW w:w="34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3240"/>
              <w:rPr>
                <w:rFonts w:ascii="Times New Roman" w:hAnsi="Times New Roman"/>
                <w:sz w:val="24"/>
                <w:szCs w:val="24"/>
              </w:rPr>
            </w:pPr>
            <w:r w:rsidRPr="00AF16BC">
              <w:rPr>
                <w:rFonts w:ascii="Times New Roman" w:hAnsi="Times New Roman"/>
                <w:w w:val="87"/>
                <w:sz w:val="26"/>
                <w:szCs w:val="26"/>
              </w:rPr>
              <w:t>Z</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16"/>
        </w:trPr>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4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51"/>
        </w:trPr>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40"/>
              <w:rPr>
                <w:rFonts w:ascii="Times New Roman" w:hAnsi="Times New Roman"/>
                <w:sz w:val="24"/>
                <w:szCs w:val="24"/>
              </w:rPr>
            </w:pPr>
            <w:r w:rsidRPr="00AF16BC">
              <w:rPr>
                <w:rFonts w:ascii="Times New Roman" w:hAnsi="Times New Roman"/>
                <w:sz w:val="26"/>
                <w:szCs w:val="26"/>
              </w:rPr>
              <w:t>z</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39"/>
        </w:trPr>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540"/>
              <w:rPr>
                <w:rFonts w:ascii="Times New Roman" w:hAnsi="Times New Roman"/>
                <w:sz w:val="24"/>
                <w:szCs w:val="24"/>
              </w:rPr>
            </w:pPr>
            <w:r w:rsidRPr="00AF16BC">
              <w:rPr>
                <w:rFonts w:ascii="Times New Roman" w:hAnsi="Times New Roman"/>
                <w:sz w:val="26"/>
                <w:szCs w:val="26"/>
              </w:rPr>
              <w:t>M`</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38"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3260"/>
        <w:rPr>
          <w:rFonts w:ascii="Times New Roman" w:hAnsi="Times New Roman"/>
          <w:sz w:val="24"/>
          <w:szCs w:val="24"/>
        </w:rPr>
      </w:pPr>
      <w:r>
        <w:rPr>
          <w:rFonts w:ascii="Times New Roman" w:hAnsi="Times New Roman"/>
          <w:sz w:val="26"/>
          <w:szCs w:val="26"/>
        </w:rPr>
        <w:t>M</w:t>
      </w:r>
    </w:p>
    <w:p w:rsidR="003323E4" w:rsidRDefault="003323E4">
      <w:pPr>
        <w:widowControl w:val="0"/>
        <w:autoSpaceDE w:val="0"/>
        <w:autoSpaceDN w:val="0"/>
        <w:adjustRightInd w:val="0"/>
        <w:spacing w:after="0" w:line="287"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640"/>
        <w:rPr>
          <w:rFonts w:ascii="Times New Roman" w:hAnsi="Times New Roman"/>
          <w:sz w:val="24"/>
          <w:szCs w:val="24"/>
        </w:rPr>
      </w:pPr>
      <w:r>
        <w:rPr>
          <w:rFonts w:ascii="Arial" w:hAnsi="Arial" w:cs="Arial"/>
          <w:i/>
          <w:iCs/>
          <w:sz w:val="24"/>
          <w:szCs w:val="24"/>
        </w:rPr>
        <w:t>9 сурет.</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Pr="00F64517" w:rsidRDefault="00281624">
      <w:pPr>
        <w:widowControl w:val="0"/>
        <w:autoSpaceDE w:val="0"/>
        <w:autoSpaceDN w:val="0"/>
        <w:adjustRightInd w:val="0"/>
        <w:spacing w:after="0" w:line="240" w:lineRule="auto"/>
        <w:ind w:left="220"/>
        <w:rPr>
          <w:rFonts w:ascii="Times New Roman" w:hAnsi="Times New Roman"/>
          <w:sz w:val="24"/>
          <w:szCs w:val="24"/>
          <w:lang w:val="ru-RU"/>
        </w:rPr>
      </w:pPr>
      <w:r w:rsidRPr="00F64517">
        <w:rPr>
          <w:rFonts w:ascii="Arial" w:hAnsi="Arial" w:cs="Arial"/>
          <w:i/>
          <w:iCs/>
          <w:lang w:val="ru-RU"/>
        </w:rPr>
        <w:t>Астрономиялық рефракция құбылысының пайда болуы.</w:t>
      </w:r>
    </w:p>
    <w:p w:rsidR="003323E4" w:rsidRPr="00F64517" w:rsidRDefault="003323E4">
      <w:pPr>
        <w:widowControl w:val="0"/>
        <w:autoSpaceDE w:val="0"/>
        <w:autoSpaceDN w:val="0"/>
        <w:adjustRightInd w:val="0"/>
        <w:spacing w:after="0" w:line="214" w:lineRule="exact"/>
        <w:rPr>
          <w:rFonts w:ascii="Times New Roman" w:hAnsi="Times New Roman"/>
          <w:sz w:val="24"/>
          <w:szCs w:val="24"/>
          <w:lang w:val="ru-RU"/>
        </w:rPr>
      </w:pPr>
    </w:p>
    <w:p w:rsidR="003323E4" w:rsidRPr="006568D6" w:rsidRDefault="00281624">
      <w:pPr>
        <w:widowControl w:val="0"/>
        <w:overflowPunct w:val="0"/>
        <w:autoSpaceDE w:val="0"/>
        <w:autoSpaceDN w:val="0"/>
        <w:adjustRightInd w:val="0"/>
        <w:spacing w:after="0" w:line="264" w:lineRule="auto"/>
        <w:jc w:val="both"/>
        <w:rPr>
          <w:rFonts w:ascii="Arial" w:hAnsi="Arial" w:cs="Arial"/>
          <w:sz w:val="24"/>
          <w:szCs w:val="24"/>
          <w:lang w:val="ru-RU"/>
        </w:rPr>
      </w:pPr>
      <w:r w:rsidRPr="00F64517">
        <w:rPr>
          <w:rFonts w:ascii="Arial" w:hAnsi="Arial" w:cs="Arial"/>
          <w:sz w:val="24"/>
          <w:szCs w:val="24"/>
          <w:lang w:val="ru-RU"/>
        </w:rPr>
        <w:t>айырманы сипаттайды. Белг</w:t>
      </w:r>
      <w:r>
        <w:rPr>
          <w:rFonts w:ascii="Arial" w:hAnsi="Arial" w:cs="Arial"/>
          <w:sz w:val="24"/>
          <w:szCs w:val="24"/>
        </w:rPr>
        <w:t>i</w:t>
      </w:r>
      <w:r w:rsidRPr="00F64517">
        <w:rPr>
          <w:rFonts w:ascii="Arial" w:hAnsi="Arial" w:cs="Arial"/>
          <w:sz w:val="24"/>
          <w:szCs w:val="24"/>
          <w:lang w:val="ru-RU"/>
        </w:rPr>
        <w:t>л</w:t>
      </w:r>
      <w:r>
        <w:rPr>
          <w:rFonts w:ascii="Arial" w:hAnsi="Arial" w:cs="Arial"/>
          <w:sz w:val="24"/>
          <w:szCs w:val="24"/>
        </w:rPr>
        <w:t>i</w:t>
      </w:r>
      <w:r w:rsidRPr="00F64517">
        <w:rPr>
          <w:rFonts w:ascii="Arial" w:hAnsi="Arial" w:cs="Arial"/>
          <w:sz w:val="24"/>
          <w:szCs w:val="24"/>
          <w:lang w:val="ru-RU"/>
        </w:rPr>
        <w:t xml:space="preserve"> б</w:t>
      </w:r>
      <w:r>
        <w:rPr>
          <w:rFonts w:ascii="Arial" w:hAnsi="Arial" w:cs="Arial"/>
          <w:sz w:val="24"/>
          <w:szCs w:val="24"/>
        </w:rPr>
        <w:t>i</w:t>
      </w:r>
      <w:r w:rsidRPr="00F64517">
        <w:rPr>
          <w:rFonts w:ascii="Arial" w:hAnsi="Arial" w:cs="Arial"/>
          <w:sz w:val="24"/>
          <w:szCs w:val="24"/>
          <w:lang w:val="ru-RU"/>
        </w:rPr>
        <w:t>р мезетте осы ек</w:t>
      </w:r>
      <w:r>
        <w:rPr>
          <w:rFonts w:ascii="Arial" w:hAnsi="Arial" w:cs="Arial"/>
          <w:sz w:val="24"/>
          <w:szCs w:val="24"/>
        </w:rPr>
        <w:t>i</w:t>
      </w:r>
      <w:r w:rsidRPr="00F64517">
        <w:rPr>
          <w:rFonts w:ascii="Arial" w:hAnsi="Arial" w:cs="Arial"/>
          <w:sz w:val="24"/>
          <w:szCs w:val="24"/>
          <w:lang w:val="ru-RU"/>
        </w:rPr>
        <w:t xml:space="preserve"> нүктеден шыраққа сәуле жүрг</w:t>
      </w:r>
      <w:r>
        <w:rPr>
          <w:rFonts w:ascii="Arial" w:hAnsi="Arial" w:cs="Arial"/>
          <w:sz w:val="24"/>
          <w:szCs w:val="24"/>
        </w:rPr>
        <w:t>i</w:t>
      </w:r>
      <w:r w:rsidRPr="00F64517">
        <w:rPr>
          <w:rFonts w:ascii="Arial" w:hAnsi="Arial" w:cs="Arial"/>
          <w:sz w:val="24"/>
          <w:szCs w:val="24"/>
          <w:lang w:val="ru-RU"/>
        </w:rPr>
        <w:t>зсек (О</w:t>
      </w:r>
      <w:r>
        <w:rPr>
          <w:rFonts w:ascii="Arial" w:hAnsi="Arial" w:cs="Arial"/>
          <w:sz w:val="24"/>
          <w:szCs w:val="24"/>
        </w:rPr>
        <w:t>S</w:t>
      </w:r>
      <w:r w:rsidRPr="00F64517">
        <w:rPr>
          <w:rFonts w:ascii="Arial" w:hAnsi="Arial" w:cs="Arial"/>
          <w:sz w:val="24"/>
          <w:szCs w:val="24"/>
          <w:lang w:val="ru-RU"/>
        </w:rPr>
        <w:t xml:space="preserve"> және Т</w:t>
      </w:r>
      <w:r>
        <w:rPr>
          <w:rFonts w:ascii="Arial" w:hAnsi="Arial" w:cs="Arial"/>
          <w:sz w:val="24"/>
          <w:szCs w:val="24"/>
        </w:rPr>
        <w:t>S</w:t>
      </w:r>
      <w:r w:rsidRPr="00F64517">
        <w:rPr>
          <w:rFonts w:ascii="Arial" w:hAnsi="Arial" w:cs="Arial"/>
          <w:sz w:val="24"/>
          <w:szCs w:val="24"/>
          <w:lang w:val="ru-RU"/>
        </w:rPr>
        <w:t>), онда шырақтан осы ек</w:t>
      </w:r>
      <w:r>
        <w:rPr>
          <w:rFonts w:ascii="Arial" w:hAnsi="Arial" w:cs="Arial"/>
          <w:sz w:val="24"/>
          <w:szCs w:val="24"/>
        </w:rPr>
        <w:t>i</w:t>
      </w:r>
      <w:r w:rsidRPr="00F64517">
        <w:rPr>
          <w:rFonts w:ascii="Arial" w:hAnsi="Arial" w:cs="Arial"/>
          <w:sz w:val="24"/>
          <w:szCs w:val="24"/>
          <w:lang w:val="ru-RU"/>
        </w:rPr>
        <w:t xml:space="preserve"> нүктеге түскен сәулелерд</w:t>
      </w:r>
      <w:r>
        <w:rPr>
          <w:rFonts w:ascii="Arial" w:hAnsi="Arial" w:cs="Arial"/>
          <w:sz w:val="24"/>
          <w:szCs w:val="24"/>
        </w:rPr>
        <w:t>i</w:t>
      </w:r>
      <w:r w:rsidRPr="00F64517">
        <w:rPr>
          <w:rFonts w:ascii="Arial" w:hAnsi="Arial" w:cs="Arial"/>
          <w:sz w:val="24"/>
          <w:szCs w:val="24"/>
          <w:lang w:val="ru-RU"/>
        </w:rPr>
        <w:t>ң бағыттарының арасындағы бұрыш Р</w:t>
      </w:r>
    </w:p>
    <w:p w:rsidR="007B2D3D" w:rsidRPr="006568D6" w:rsidRDefault="007B2D3D">
      <w:pPr>
        <w:widowControl w:val="0"/>
        <w:overflowPunct w:val="0"/>
        <w:autoSpaceDE w:val="0"/>
        <w:autoSpaceDN w:val="0"/>
        <w:adjustRightInd w:val="0"/>
        <w:spacing w:after="0" w:line="264" w:lineRule="auto"/>
        <w:jc w:val="both"/>
        <w:rPr>
          <w:rFonts w:ascii="Times New Roman" w:hAnsi="Times New Roman"/>
          <w:sz w:val="24"/>
          <w:szCs w:val="24"/>
          <w:lang w:val="ru-RU"/>
        </w:rPr>
      </w:pPr>
    </w:p>
    <w:p w:rsidR="003323E4" w:rsidRPr="00F64517" w:rsidRDefault="003323E4">
      <w:pPr>
        <w:widowControl w:val="0"/>
        <w:autoSpaceDE w:val="0"/>
        <w:autoSpaceDN w:val="0"/>
        <w:adjustRightInd w:val="0"/>
        <w:spacing w:after="0" w:line="43" w:lineRule="exact"/>
        <w:rPr>
          <w:rFonts w:ascii="Times New Roman" w:hAnsi="Times New Roman"/>
          <w:sz w:val="24"/>
          <w:szCs w:val="24"/>
          <w:lang w:val="ru-RU"/>
        </w:rPr>
      </w:pPr>
    </w:p>
    <w:tbl>
      <w:tblPr>
        <w:tblW w:w="0" w:type="auto"/>
        <w:tblInd w:w="560" w:type="dxa"/>
        <w:tblLayout w:type="fixed"/>
        <w:tblCellMar>
          <w:left w:w="0" w:type="dxa"/>
          <w:right w:w="0" w:type="dxa"/>
        </w:tblCellMar>
        <w:tblLook w:val="0000"/>
      </w:tblPr>
      <w:tblGrid>
        <w:gridCol w:w="500"/>
        <w:gridCol w:w="2220"/>
        <w:gridCol w:w="1540"/>
        <w:gridCol w:w="1260"/>
        <w:gridCol w:w="20"/>
      </w:tblGrid>
      <w:tr w:rsidR="003323E4" w:rsidRPr="00AF16BC">
        <w:trPr>
          <w:trHeight w:val="367"/>
        </w:trPr>
        <w:tc>
          <w:tcPr>
            <w:tcW w:w="5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60"/>
              <w:rPr>
                <w:rFonts w:ascii="Times New Roman" w:hAnsi="Times New Roman"/>
                <w:sz w:val="24"/>
                <w:szCs w:val="24"/>
              </w:rPr>
            </w:pPr>
            <w:r w:rsidRPr="00AF16BC">
              <w:rPr>
                <w:rFonts w:ascii="Times New Roman" w:hAnsi="Times New Roman"/>
                <w:sz w:val="28"/>
                <w:szCs w:val="28"/>
              </w:rPr>
              <w:t>O</w:t>
            </w:r>
          </w:p>
        </w:tc>
        <w:tc>
          <w:tcPr>
            <w:tcW w:w="2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83"/>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2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87" w:lineRule="exact"/>
              <w:ind w:left="500"/>
              <w:rPr>
                <w:rFonts w:ascii="Times New Roman" w:hAnsi="Times New Roman"/>
                <w:sz w:val="24"/>
                <w:szCs w:val="24"/>
              </w:rPr>
            </w:pPr>
            <w:r w:rsidRPr="00AF16BC">
              <w:rPr>
                <w:rFonts w:ascii="Times New Roman" w:hAnsi="Times New Roman"/>
                <w:sz w:val="28"/>
                <w:szCs w:val="28"/>
              </w:rPr>
              <w:t>O`</w:t>
            </w:r>
          </w:p>
        </w:tc>
        <w:tc>
          <w:tcPr>
            <w:tcW w:w="1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5"/>
        </w:trPr>
        <w:tc>
          <w:tcPr>
            <w:tcW w:w="5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8"/>
                <w:szCs w:val="28"/>
              </w:rPr>
              <w:t>R</w:t>
            </w:r>
          </w:p>
        </w:tc>
        <w:tc>
          <w:tcPr>
            <w:tcW w:w="22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74"/>
        </w:trPr>
        <w:tc>
          <w:tcPr>
            <w:tcW w:w="5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22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700"/>
              <w:rPr>
                <w:rFonts w:ascii="Times New Roman" w:hAnsi="Times New Roman"/>
                <w:sz w:val="24"/>
                <w:szCs w:val="24"/>
              </w:rPr>
            </w:pPr>
            <w:r w:rsidRPr="00AF16BC">
              <w:rPr>
                <w:rFonts w:ascii="Times New Roman" w:hAnsi="Times New Roman"/>
                <w:sz w:val="28"/>
                <w:szCs w:val="28"/>
              </w:rPr>
              <w:t>P</w:t>
            </w:r>
            <w:r w:rsidRPr="00AF16BC">
              <w:rPr>
                <w:rFonts w:ascii="Times New Roman" w:hAnsi="Times New Roman"/>
                <w:sz w:val="18"/>
                <w:szCs w:val="18"/>
              </w:rPr>
              <w:t>0</w:t>
            </w:r>
          </w:p>
        </w:tc>
        <w:tc>
          <w:tcPr>
            <w:tcW w:w="1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95"/>
        </w:trPr>
        <w:tc>
          <w:tcPr>
            <w:tcW w:w="5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Times New Roman" w:hAnsi="Times New Roman"/>
                <w:sz w:val="28"/>
                <w:szCs w:val="28"/>
              </w:rPr>
              <w:t>T</w:t>
            </w:r>
          </w:p>
        </w:tc>
        <w:tc>
          <w:tcPr>
            <w:tcW w:w="22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5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80"/>
              <w:rPr>
                <w:rFonts w:ascii="Times New Roman" w:hAnsi="Times New Roman"/>
                <w:sz w:val="24"/>
                <w:szCs w:val="24"/>
              </w:rPr>
            </w:pPr>
            <w:r w:rsidRPr="00AF16BC">
              <w:rPr>
                <w:rFonts w:ascii="Times New Roman" w:hAnsi="Times New Roman"/>
                <w:sz w:val="28"/>
                <w:szCs w:val="28"/>
              </w:rPr>
              <w:t>P</w:t>
            </w:r>
          </w:p>
        </w:tc>
        <w:tc>
          <w:tcPr>
            <w:tcW w:w="12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100"/>
              <w:rPr>
                <w:rFonts w:ascii="Times New Roman" w:hAnsi="Times New Roman"/>
                <w:sz w:val="24"/>
                <w:szCs w:val="24"/>
              </w:rPr>
            </w:pPr>
            <w:r w:rsidRPr="00AF16BC">
              <w:rPr>
                <w:rFonts w:ascii="Times New Roman" w:hAnsi="Times New Roman"/>
                <w:w w:val="89"/>
                <w:sz w:val="28"/>
                <w:szCs w:val="28"/>
              </w:rPr>
              <w:t>S</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79"/>
        </w:trPr>
        <w:tc>
          <w:tcPr>
            <w:tcW w:w="5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2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5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2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6"/>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334" w:lineRule="exact"/>
        <w:rPr>
          <w:rFonts w:ascii="Times New Roman" w:hAnsi="Times New Roman"/>
          <w:sz w:val="24"/>
          <w:szCs w:val="24"/>
        </w:rPr>
      </w:pPr>
      <w:r w:rsidRPr="00A3036D">
        <w:rPr>
          <w:noProof/>
        </w:rPr>
        <w:pict>
          <v:shape id="_x0000_s1057" type="#_x0000_t75" style="position:absolute;margin-left:1.8pt;margin-top:-59.25pt;width:295pt;height:77.5pt;z-index:-148;mso-position-horizontal-relative:text;mso-position-vertical-relative:text" o:allowincell="f">
            <v:imagedata r:id="rId24" o:title=""/>
          </v:shape>
        </w:pict>
      </w:r>
    </w:p>
    <w:p w:rsidR="007B2D3D" w:rsidRDefault="007B2D3D">
      <w:pPr>
        <w:widowControl w:val="0"/>
        <w:autoSpaceDE w:val="0"/>
        <w:autoSpaceDN w:val="0"/>
        <w:adjustRightInd w:val="0"/>
        <w:spacing w:after="0" w:line="240" w:lineRule="auto"/>
        <w:ind w:left="2580"/>
        <w:rPr>
          <w:rFonts w:ascii="Arial" w:hAnsi="Arial" w:cs="Arial"/>
          <w:i/>
          <w:iCs/>
          <w:sz w:val="24"/>
          <w:szCs w:val="24"/>
        </w:rPr>
      </w:pPr>
    </w:p>
    <w:p w:rsidR="007B2D3D" w:rsidRDefault="007B2D3D">
      <w:pPr>
        <w:widowControl w:val="0"/>
        <w:autoSpaceDE w:val="0"/>
        <w:autoSpaceDN w:val="0"/>
        <w:adjustRightInd w:val="0"/>
        <w:spacing w:after="0" w:line="240" w:lineRule="auto"/>
        <w:ind w:left="2580"/>
        <w:rPr>
          <w:rFonts w:ascii="Arial" w:hAnsi="Arial" w:cs="Arial"/>
          <w:i/>
          <w:iCs/>
          <w:sz w:val="24"/>
          <w:szCs w:val="24"/>
        </w:rPr>
      </w:pPr>
    </w:p>
    <w:p w:rsidR="003323E4" w:rsidRPr="007B2D3D" w:rsidRDefault="00281624">
      <w:pPr>
        <w:widowControl w:val="0"/>
        <w:autoSpaceDE w:val="0"/>
        <w:autoSpaceDN w:val="0"/>
        <w:adjustRightInd w:val="0"/>
        <w:spacing w:after="0" w:line="240" w:lineRule="auto"/>
        <w:ind w:left="2580"/>
        <w:rPr>
          <w:rFonts w:ascii="Times New Roman" w:hAnsi="Times New Roman"/>
          <w:sz w:val="24"/>
          <w:szCs w:val="24"/>
          <w:lang w:val="ru-RU"/>
        </w:rPr>
      </w:pPr>
      <w:r w:rsidRPr="007B2D3D">
        <w:rPr>
          <w:rFonts w:ascii="Arial" w:hAnsi="Arial" w:cs="Arial"/>
          <w:i/>
          <w:iCs/>
          <w:sz w:val="24"/>
          <w:szCs w:val="24"/>
          <w:lang w:val="ru-RU"/>
        </w:rPr>
        <w:t>10 сурет.</w:t>
      </w:r>
    </w:p>
    <w:p w:rsidR="003323E4" w:rsidRPr="007B2D3D"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7B2D3D" w:rsidRDefault="00281624">
      <w:pPr>
        <w:widowControl w:val="0"/>
        <w:autoSpaceDE w:val="0"/>
        <w:autoSpaceDN w:val="0"/>
        <w:adjustRightInd w:val="0"/>
        <w:spacing w:after="0" w:line="240" w:lineRule="auto"/>
        <w:ind w:left="1000"/>
        <w:rPr>
          <w:rFonts w:ascii="Times New Roman" w:hAnsi="Times New Roman"/>
          <w:sz w:val="24"/>
          <w:szCs w:val="24"/>
          <w:lang w:val="ru-RU"/>
        </w:rPr>
      </w:pPr>
      <w:r w:rsidRPr="007B2D3D">
        <w:rPr>
          <w:rFonts w:ascii="Arial" w:hAnsi="Arial" w:cs="Arial"/>
          <w:i/>
          <w:iCs/>
          <w:sz w:val="24"/>
          <w:szCs w:val="24"/>
          <w:lang w:val="ru-RU"/>
        </w:rPr>
        <w:t>Тәул</w:t>
      </w:r>
      <w:r>
        <w:rPr>
          <w:rFonts w:ascii="Arial" w:hAnsi="Arial" w:cs="Arial"/>
          <w:i/>
          <w:iCs/>
          <w:sz w:val="24"/>
          <w:szCs w:val="24"/>
        </w:rPr>
        <w:t>i</w:t>
      </w:r>
      <w:r w:rsidRPr="007B2D3D">
        <w:rPr>
          <w:rFonts w:ascii="Arial" w:hAnsi="Arial" w:cs="Arial"/>
          <w:i/>
          <w:iCs/>
          <w:sz w:val="24"/>
          <w:szCs w:val="24"/>
          <w:lang w:val="ru-RU"/>
        </w:rPr>
        <w:t>кт</w:t>
      </w:r>
      <w:r>
        <w:rPr>
          <w:rFonts w:ascii="Arial" w:hAnsi="Arial" w:cs="Arial"/>
          <w:i/>
          <w:iCs/>
          <w:sz w:val="24"/>
          <w:szCs w:val="24"/>
        </w:rPr>
        <w:t>i</w:t>
      </w:r>
      <w:r w:rsidRPr="007B2D3D">
        <w:rPr>
          <w:rFonts w:ascii="Arial" w:hAnsi="Arial" w:cs="Arial"/>
          <w:i/>
          <w:iCs/>
          <w:sz w:val="24"/>
          <w:szCs w:val="24"/>
          <w:lang w:val="ru-RU"/>
        </w:rPr>
        <w:t>к және горизонттық параллакс</w:t>
      </w:r>
    </w:p>
    <w:p w:rsidR="003323E4" w:rsidRPr="007B2D3D" w:rsidRDefault="003323E4">
      <w:pPr>
        <w:widowControl w:val="0"/>
        <w:autoSpaceDE w:val="0"/>
        <w:autoSpaceDN w:val="0"/>
        <w:adjustRightInd w:val="0"/>
        <w:spacing w:after="0" w:line="278" w:lineRule="exact"/>
        <w:rPr>
          <w:rFonts w:ascii="Times New Roman" w:hAnsi="Times New Roman"/>
          <w:sz w:val="24"/>
          <w:szCs w:val="24"/>
          <w:lang w:val="ru-RU"/>
        </w:rPr>
      </w:pPr>
    </w:p>
    <w:p w:rsidR="003323E4" w:rsidRPr="006568D6" w:rsidRDefault="00281624">
      <w:pPr>
        <w:widowControl w:val="0"/>
        <w:overflowPunct w:val="0"/>
        <w:autoSpaceDE w:val="0"/>
        <w:autoSpaceDN w:val="0"/>
        <w:adjustRightInd w:val="0"/>
        <w:spacing w:after="0" w:line="295" w:lineRule="auto"/>
        <w:jc w:val="both"/>
        <w:rPr>
          <w:rFonts w:ascii="Times New Roman" w:hAnsi="Times New Roman"/>
          <w:sz w:val="24"/>
          <w:szCs w:val="24"/>
          <w:lang w:val="ru-RU"/>
        </w:rPr>
      </w:pPr>
      <w:r w:rsidRPr="006568D6">
        <w:rPr>
          <w:rFonts w:ascii="Times New Roman" w:hAnsi="Times New Roman"/>
          <w:sz w:val="21"/>
          <w:szCs w:val="21"/>
          <w:lang w:val="ru-RU"/>
        </w:rPr>
        <w:t>т</w:t>
      </w:r>
      <w:r w:rsidRPr="006568D6">
        <w:rPr>
          <w:rFonts w:ascii="Arial" w:hAnsi="Arial" w:cs="Arial"/>
          <w:i/>
          <w:iCs/>
          <w:sz w:val="21"/>
          <w:szCs w:val="21"/>
          <w:lang w:val="ru-RU"/>
        </w:rPr>
        <w:t>әул</w:t>
      </w:r>
      <w:r>
        <w:rPr>
          <w:rFonts w:ascii="Arial" w:hAnsi="Arial" w:cs="Arial"/>
          <w:i/>
          <w:iCs/>
          <w:sz w:val="21"/>
          <w:szCs w:val="21"/>
        </w:rPr>
        <w:t>i</w:t>
      </w:r>
      <w:r w:rsidRPr="006568D6">
        <w:rPr>
          <w:rFonts w:ascii="Arial" w:hAnsi="Arial" w:cs="Arial"/>
          <w:i/>
          <w:iCs/>
          <w:sz w:val="21"/>
          <w:szCs w:val="21"/>
          <w:lang w:val="ru-RU"/>
        </w:rPr>
        <w:t>кт</w:t>
      </w:r>
      <w:r>
        <w:rPr>
          <w:rFonts w:ascii="Arial" w:hAnsi="Arial" w:cs="Arial"/>
          <w:i/>
          <w:iCs/>
          <w:sz w:val="21"/>
          <w:szCs w:val="21"/>
        </w:rPr>
        <w:t>i</w:t>
      </w:r>
      <w:r w:rsidRPr="006568D6">
        <w:rPr>
          <w:rFonts w:ascii="Arial" w:hAnsi="Arial" w:cs="Arial"/>
          <w:i/>
          <w:iCs/>
          <w:sz w:val="21"/>
          <w:szCs w:val="21"/>
          <w:lang w:val="ru-RU"/>
        </w:rPr>
        <w:t>к параллакс</w:t>
      </w:r>
      <w:r w:rsidRPr="006568D6">
        <w:rPr>
          <w:rFonts w:ascii="Times New Roman" w:hAnsi="Times New Roman"/>
          <w:sz w:val="21"/>
          <w:szCs w:val="21"/>
          <w:lang w:val="ru-RU"/>
        </w:rPr>
        <w:t xml:space="preserve"> </w:t>
      </w:r>
      <w:r w:rsidRPr="006568D6">
        <w:rPr>
          <w:rFonts w:ascii="Arial" w:hAnsi="Arial" w:cs="Arial"/>
          <w:sz w:val="21"/>
          <w:szCs w:val="21"/>
          <w:lang w:val="ru-RU"/>
        </w:rPr>
        <w:t>деп аталады.</w:t>
      </w:r>
      <w:r w:rsidRPr="006568D6">
        <w:rPr>
          <w:rFonts w:ascii="Times New Roman" w:hAnsi="Times New Roman"/>
          <w:sz w:val="21"/>
          <w:szCs w:val="21"/>
          <w:lang w:val="ru-RU"/>
        </w:rPr>
        <w:t xml:space="preserve"> </w:t>
      </w:r>
      <w:r w:rsidRPr="006568D6">
        <w:rPr>
          <w:rFonts w:ascii="Arial" w:hAnsi="Arial" w:cs="Arial"/>
          <w:sz w:val="21"/>
          <w:szCs w:val="21"/>
          <w:lang w:val="ru-RU"/>
        </w:rPr>
        <w:t>Б</w:t>
      </w:r>
      <w:r>
        <w:rPr>
          <w:rFonts w:ascii="Arial" w:hAnsi="Arial" w:cs="Arial"/>
          <w:sz w:val="21"/>
          <w:szCs w:val="21"/>
        </w:rPr>
        <w:t>i</w:t>
      </w:r>
      <w:r w:rsidRPr="006568D6">
        <w:rPr>
          <w:rFonts w:ascii="Arial" w:hAnsi="Arial" w:cs="Arial"/>
          <w:sz w:val="21"/>
          <w:szCs w:val="21"/>
          <w:lang w:val="ru-RU"/>
        </w:rPr>
        <w:t>рақ Жерд</w:t>
      </w:r>
      <w:r>
        <w:rPr>
          <w:rFonts w:ascii="Arial" w:hAnsi="Arial" w:cs="Arial"/>
          <w:sz w:val="21"/>
          <w:szCs w:val="21"/>
        </w:rPr>
        <w:t>i</w:t>
      </w:r>
      <w:r w:rsidRPr="006568D6">
        <w:rPr>
          <w:rFonts w:ascii="Arial" w:hAnsi="Arial" w:cs="Arial"/>
          <w:sz w:val="21"/>
          <w:szCs w:val="21"/>
          <w:lang w:val="ru-RU"/>
        </w:rPr>
        <w:t>ң өз ос</w:t>
      </w:r>
      <w:r>
        <w:rPr>
          <w:rFonts w:ascii="Arial" w:hAnsi="Arial" w:cs="Arial"/>
          <w:sz w:val="21"/>
          <w:szCs w:val="21"/>
        </w:rPr>
        <w:t>i</w:t>
      </w:r>
      <w:r w:rsidRPr="006568D6">
        <w:rPr>
          <w:rFonts w:ascii="Arial" w:hAnsi="Arial" w:cs="Arial"/>
          <w:sz w:val="21"/>
          <w:szCs w:val="21"/>
          <w:lang w:val="ru-RU"/>
        </w:rPr>
        <w:t>нен ай</w:t>
      </w:r>
      <w:r w:rsidRPr="006568D6">
        <w:rPr>
          <w:rFonts w:ascii="Times New Roman" w:hAnsi="Times New Roman"/>
          <w:sz w:val="21"/>
          <w:szCs w:val="21"/>
          <w:lang w:val="ru-RU"/>
        </w:rPr>
        <w:t>-</w:t>
      </w:r>
      <w:r w:rsidRPr="006568D6">
        <w:rPr>
          <w:rFonts w:ascii="Arial" w:hAnsi="Arial" w:cs="Arial"/>
          <w:sz w:val="21"/>
          <w:szCs w:val="21"/>
          <w:lang w:val="ru-RU"/>
        </w:rPr>
        <w:t>налуына байланысты аспан денес</w:t>
      </w:r>
      <w:r>
        <w:rPr>
          <w:rFonts w:ascii="Arial" w:hAnsi="Arial" w:cs="Arial"/>
          <w:sz w:val="21"/>
          <w:szCs w:val="21"/>
        </w:rPr>
        <w:t>i</w:t>
      </w:r>
      <w:r w:rsidRPr="006568D6">
        <w:rPr>
          <w:rFonts w:ascii="Arial" w:hAnsi="Arial" w:cs="Arial"/>
          <w:sz w:val="21"/>
          <w:szCs w:val="21"/>
          <w:lang w:val="ru-RU"/>
        </w:rPr>
        <w:t>н</w:t>
      </w:r>
      <w:r>
        <w:rPr>
          <w:rFonts w:ascii="Arial" w:hAnsi="Arial" w:cs="Arial"/>
          <w:sz w:val="21"/>
          <w:szCs w:val="21"/>
        </w:rPr>
        <w:t>i</w:t>
      </w:r>
      <w:r w:rsidRPr="006568D6">
        <w:rPr>
          <w:rFonts w:ascii="Arial" w:hAnsi="Arial" w:cs="Arial"/>
          <w:sz w:val="21"/>
          <w:szCs w:val="21"/>
          <w:lang w:val="ru-RU"/>
        </w:rPr>
        <w:t>ң тәул</w:t>
      </w:r>
      <w:r>
        <w:rPr>
          <w:rFonts w:ascii="Arial" w:hAnsi="Arial" w:cs="Arial"/>
          <w:sz w:val="21"/>
          <w:szCs w:val="21"/>
        </w:rPr>
        <w:t>i</w:t>
      </w:r>
      <w:r w:rsidRPr="006568D6">
        <w:rPr>
          <w:rFonts w:ascii="Arial" w:hAnsi="Arial" w:cs="Arial"/>
          <w:sz w:val="21"/>
          <w:szCs w:val="21"/>
          <w:lang w:val="ru-RU"/>
        </w:rPr>
        <w:t>кт</w:t>
      </w:r>
      <w:r>
        <w:rPr>
          <w:rFonts w:ascii="Arial" w:hAnsi="Arial" w:cs="Arial"/>
          <w:sz w:val="21"/>
          <w:szCs w:val="21"/>
        </w:rPr>
        <w:t>i</w:t>
      </w:r>
      <w:r w:rsidRPr="006568D6">
        <w:rPr>
          <w:rFonts w:ascii="Arial" w:hAnsi="Arial" w:cs="Arial"/>
          <w:sz w:val="21"/>
          <w:szCs w:val="21"/>
          <w:lang w:val="ru-RU"/>
        </w:rPr>
        <w:t>к параллаксы тәул</w:t>
      </w:r>
      <w:r>
        <w:rPr>
          <w:rFonts w:ascii="Arial" w:hAnsi="Arial" w:cs="Arial"/>
          <w:sz w:val="21"/>
          <w:szCs w:val="21"/>
        </w:rPr>
        <w:t>i</w:t>
      </w:r>
      <w:r w:rsidRPr="006568D6">
        <w:rPr>
          <w:rFonts w:ascii="Arial" w:hAnsi="Arial" w:cs="Arial"/>
          <w:sz w:val="21"/>
          <w:szCs w:val="21"/>
          <w:lang w:val="ru-RU"/>
        </w:rPr>
        <w:t>к бойына өзгер</w:t>
      </w:r>
      <w:r>
        <w:rPr>
          <w:rFonts w:ascii="Arial" w:hAnsi="Arial" w:cs="Arial"/>
          <w:sz w:val="21"/>
          <w:szCs w:val="21"/>
        </w:rPr>
        <w:t>i</w:t>
      </w:r>
      <w:r w:rsidRPr="006568D6">
        <w:rPr>
          <w:rFonts w:ascii="Arial" w:hAnsi="Arial" w:cs="Arial"/>
          <w:sz w:val="21"/>
          <w:szCs w:val="21"/>
          <w:lang w:val="ru-RU"/>
        </w:rPr>
        <w:t>п тұрады.Тәул</w:t>
      </w:r>
      <w:r>
        <w:rPr>
          <w:rFonts w:ascii="Arial" w:hAnsi="Arial" w:cs="Arial"/>
          <w:sz w:val="21"/>
          <w:szCs w:val="21"/>
        </w:rPr>
        <w:t>i</w:t>
      </w:r>
      <w:r w:rsidRPr="006568D6">
        <w:rPr>
          <w:rFonts w:ascii="Arial" w:hAnsi="Arial" w:cs="Arial"/>
          <w:sz w:val="21"/>
          <w:szCs w:val="21"/>
          <w:lang w:val="ru-RU"/>
        </w:rPr>
        <w:t>кт</w:t>
      </w:r>
      <w:r>
        <w:rPr>
          <w:rFonts w:ascii="Arial" w:hAnsi="Arial" w:cs="Arial"/>
          <w:sz w:val="21"/>
          <w:szCs w:val="21"/>
        </w:rPr>
        <w:t>i</w:t>
      </w:r>
      <w:r w:rsidRPr="006568D6">
        <w:rPr>
          <w:rFonts w:ascii="Arial" w:hAnsi="Arial" w:cs="Arial"/>
          <w:sz w:val="21"/>
          <w:szCs w:val="21"/>
          <w:lang w:val="ru-RU"/>
        </w:rPr>
        <w:t>к параллакстың ең үлкен мән</w:t>
      </w:r>
      <w:r>
        <w:rPr>
          <w:rFonts w:ascii="Arial" w:hAnsi="Arial" w:cs="Arial"/>
          <w:sz w:val="21"/>
          <w:szCs w:val="21"/>
        </w:rPr>
        <w:t>i</w:t>
      </w:r>
      <w:r w:rsidRPr="006568D6">
        <w:rPr>
          <w:rFonts w:ascii="Arial" w:hAnsi="Arial" w:cs="Arial"/>
          <w:sz w:val="21"/>
          <w:szCs w:val="21"/>
          <w:lang w:val="ru-RU"/>
        </w:rPr>
        <w:t xml:space="preserve"> Р</w:t>
      </w:r>
      <w:r w:rsidRPr="006568D6">
        <w:rPr>
          <w:rFonts w:ascii="Times New Roman" w:hAnsi="Times New Roman"/>
          <w:sz w:val="24"/>
          <w:szCs w:val="24"/>
          <w:vertAlign w:val="subscript"/>
          <w:lang w:val="ru-RU"/>
        </w:rPr>
        <w:t>о</w:t>
      </w:r>
      <w:r w:rsidRPr="006568D6">
        <w:rPr>
          <w:rFonts w:ascii="Arial" w:hAnsi="Arial" w:cs="Arial"/>
          <w:sz w:val="21"/>
          <w:szCs w:val="21"/>
          <w:lang w:val="ru-RU"/>
        </w:rPr>
        <w:t>-шырақ сәулес</w:t>
      </w:r>
      <w:r>
        <w:rPr>
          <w:rFonts w:ascii="Arial" w:hAnsi="Arial" w:cs="Arial"/>
          <w:sz w:val="21"/>
          <w:szCs w:val="21"/>
        </w:rPr>
        <w:t>i</w:t>
      </w:r>
      <w:r w:rsidRPr="006568D6">
        <w:rPr>
          <w:rFonts w:ascii="Arial" w:hAnsi="Arial" w:cs="Arial"/>
          <w:sz w:val="21"/>
          <w:szCs w:val="21"/>
          <w:lang w:val="ru-RU"/>
        </w:rPr>
        <w:t xml:space="preserve"> жер бет</w:t>
      </w:r>
      <w:r>
        <w:rPr>
          <w:rFonts w:ascii="Arial" w:hAnsi="Arial" w:cs="Arial"/>
          <w:sz w:val="21"/>
          <w:szCs w:val="21"/>
        </w:rPr>
        <w:t>i</w:t>
      </w:r>
      <w:r w:rsidRPr="006568D6">
        <w:rPr>
          <w:rFonts w:ascii="Arial" w:hAnsi="Arial" w:cs="Arial"/>
          <w:sz w:val="21"/>
          <w:szCs w:val="21"/>
          <w:lang w:val="ru-RU"/>
        </w:rPr>
        <w:t xml:space="preserve">не жанама бағытпен </w:t>
      </w:r>
      <w:r w:rsidRPr="006568D6">
        <w:rPr>
          <w:rFonts w:ascii="Arial" w:hAnsi="Arial" w:cs="Arial"/>
          <w:sz w:val="21"/>
          <w:szCs w:val="21"/>
          <w:lang w:val="ru-RU"/>
        </w:rPr>
        <w:lastRenderedPageBreak/>
        <w:t>түскен кезде (айталық, шырақ көкжиекте байқалған мо</w:t>
      </w:r>
      <w:r w:rsidRPr="006568D6">
        <w:rPr>
          <w:rFonts w:ascii="Times New Roman" w:hAnsi="Times New Roman"/>
          <w:sz w:val="21"/>
          <w:szCs w:val="21"/>
          <w:lang w:val="ru-RU"/>
        </w:rPr>
        <w:t>-</w:t>
      </w:r>
    </w:p>
    <w:p w:rsidR="003323E4" w:rsidRPr="006568D6" w:rsidRDefault="003323E4">
      <w:pPr>
        <w:widowControl w:val="0"/>
        <w:autoSpaceDE w:val="0"/>
        <w:autoSpaceDN w:val="0"/>
        <w:adjustRightInd w:val="0"/>
        <w:spacing w:after="0" w:line="58" w:lineRule="exact"/>
        <w:rPr>
          <w:rFonts w:ascii="Times New Roman" w:hAnsi="Times New Roman"/>
          <w:sz w:val="24"/>
          <w:szCs w:val="24"/>
          <w:lang w:val="ru-RU"/>
        </w:rPr>
      </w:pPr>
    </w:p>
    <w:p w:rsidR="007B2D3D" w:rsidRPr="006568D6" w:rsidRDefault="007B2D3D">
      <w:pPr>
        <w:widowControl w:val="0"/>
        <w:autoSpaceDE w:val="0"/>
        <w:autoSpaceDN w:val="0"/>
        <w:adjustRightInd w:val="0"/>
        <w:spacing w:after="0" w:line="240" w:lineRule="auto"/>
        <w:ind w:left="3020"/>
        <w:rPr>
          <w:rFonts w:ascii="Times New Roman" w:hAnsi="Times New Roman"/>
          <w:sz w:val="20"/>
          <w:szCs w:val="20"/>
          <w:lang w:val="ru-RU"/>
        </w:rPr>
      </w:pPr>
    </w:p>
    <w:p w:rsidR="003323E4" w:rsidRPr="006568D6" w:rsidRDefault="00281624">
      <w:pPr>
        <w:widowControl w:val="0"/>
        <w:autoSpaceDE w:val="0"/>
        <w:autoSpaceDN w:val="0"/>
        <w:adjustRightInd w:val="0"/>
        <w:spacing w:after="0" w:line="240" w:lineRule="auto"/>
        <w:ind w:left="3020"/>
        <w:rPr>
          <w:rFonts w:ascii="Times New Roman" w:hAnsi="Times New Roman"/>
          <w:sz w:val="24"/>
          <w:szCs w:val="24"/>
          <w:lang w:val="ru-RU"/>
        </w:rPr>
      </w:pPr>
      <w:r w:rsidRPr="006568D6">
        <w:rPr>
          <w:rFonts w:ascii="Times New Roman" w:hAnsi="Times New Roman"/>
          <w:sz w:val="20"/>
          <w:szCs w:val="20"/>
          <w:lang w:val="ru-RU"/>
        </w:rPr>
        <w:t>43</w:t>
      </w:r>
    </w:p>
    <w:p w:rsidR="003323E4" w:rsidRPr="006568D6"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6568D6">
          <w:pgSz w:w="8391" w:h="11906"/>
          <w:pgMar w:top="1440" w:right="1260" w:bottom="435" w:left="1020" w:header="720" w:footer="720" w:gutter="0"/>
          <w:cols w:space="720" w:equalWidth="0">
            <w:col w:w="6120"/>
          </w:cols>
          <w:noEndnote/>
        </w:sectPr>
      </w:pPr>
    </w:p>
    <w:p w:rsidR="003323E4" w:rsidRPr="006568D6" w:rsidRDefault="00281624">
      <w:pPr>
        <w:widowControl w:val="0"/>
        <w:overflowPunct w:val="0"/>
        <w:autoSpaceDE w:val="0"/>
        <w:autoSpaceDN w:val="0"/>
        <w:adjustRightInd w:val="0"/>
        <w:spacing w:after="0" w:line="268" w:lineRule="auto"/>
        <w:jc w:val="both"/>
        <w:rPr>
          <w:rFonts w:ascii="Times New Roman" w:hAnsi="Times New Roman"/>
          <w:sz w:val="24"/>
          <w:szCs w:val="24"/>
          <w:lang w:val="ru-RU"/>
        </w:rPr>
      </w:pPr>
      <w:bookmarkStart w:id="41" w:name="page87"/>
      <w:bookmarkEnd w:id="41"/>
      <w:r w:rsidRPr="006568D6">
        <w:rPr>
          <w:rFonts w:ascii="Arial" w:hAnsi="Arial" w:cs="Arial"/>
          <w:lang w:val="ru-RU"/>
        </w:rPr>
        <w:lastRenderedPageBreak/>
        <w:t>ментте) байқалады. Бұл мән</w:t>
      </w:r>
      <w:r>
        <w:rPr>
          <w:rFonts w:ascii="Arial" w:hAnsi="Arial" w:cs="Arial"/>
        </w:rPr>
        <w:t>i</w:t>
      </w:r>
      <w:r w:rsidRPr="006568D6">
        <w:rPr>
          <w:rFonts w:ascii="Arial" w:hAnsi="Arial" w:cs="Arial"/>
          <w:lang w:val="ru-RU"/>
        </w:rPr>
        <w:t xml:space="preserve"> бер</w:t>
      </w:r>
      <w:r>
        <w:rPr>
          <w:rFonts w:ascii="Arial" w:hAnsi="Arial" w:cs="Arial"/>
        </w:rPr>
        <w:t>i</w:t>
      </w:r>
      <w:r w:rsidRPr="006568D6">
        <w:rPr>
          <w:rFonts w:ascii="Arial" w:hAnsi="Arial" w:cs="Arial"/>
          <w:lang w:val="ru-RU"/>
        </w:rPr>
        <w:t>лген шырақ үш</w:t>
      </w:r>
      <w:r>
        <w:rPr>
          <w:rFonts w:ascii="Arial" w:hAnsi="Arial" w:cs="Arial"/>
        </w:rPr>
        <w:t>i</w:t>
      </w:r>
      <w:r w:rsidRPr="006568D6">
        <w:rPr>
          <w:rFonts w:ascii="Arial" w:hAnsi="Arial" w:cs="Arial"/>
          <w:lang w:val="ru-RU"/>
        </w:rPr>
        <w:t xml:space="preserve">н тұрақты шама болады. Оны </w:t>
      </w:r>
      <w:r w:rsidRPr="006568D6">
        <w:rPr>
          <w:rFonts w:ascii="Arial" w:hAnsi="Arial" w:cs="Arial"/>
          <w:i/>
          <w:iCs/>
          <w:lang w:val="ru-RU"/>
        </w:rPr>
        <w:t>горизонттық параллакс</w:t>
      </w:r>
      <w:r w:rsidRPr="006568D6">
        <w:rPr>
          <w:rFonts w:ascii="Arial" w:hAnsi="Arial" w:cs="Arial"/>
          <w:lang w:val="ru-RU"/>
        </w:rPr>
        <w:t xml:space="preserve"> деп атайды. Горизонттық параллакс шырақтың Жерден қашықтығына тәуелд</w:t>
      </w:r>
      <w:r>
        <w:rPr>
          <w:rFonts w:ascii="Arial" w:hAnsi="Arial" w:cs="Arial"/>
        </w:rPr>
        <w:t>i</w:t>
      </w:r>
      <w:r w:rsidRPr="006568D6">
        <w:rPr>
          <w:rFonts w:ascii="Arial" w:hAnsi="Arial" w:cs="Arial"/>
          <w:lang w:val="ru-RU"/>
        </w:rPr>
        <w:t xml:space="preserve"> және Жер радиусына байланысты. Жерд</w:t>
      </w:r>
      <w:r>
        <w:rPr>
          <w:rFonts w:ascii="Arial" w:hAnsi="Arial" w:cs="Arial"/>
        </w:rPr>
        <w:t>i</w:t>
      </w:r>
      <w:r w:rsidRPr="006568D6">
        <w:rPr>
          <w:rFonts w:ascii="Arial" w:hAnsi="Arial" w:cs="Arial"/>
          <w:lang w:val="ru-RU"/>
        </w:rPr>
        <w:t>ң ең үлкен радиусы - экваторының радиусы болғандықтан, оған сәйкес келет</w:t>
      </w:r>
      <w:r>
        <w:rPr>
          <w:rFonts w:ascii="Arial" w:hAnsi="Arial" w:cs="Arial"/>
        </w:rPr>
        <w:t>i</w:t>
      </w:r>
      <w:r w:rsidRPr="006568D6">
        <w:rPr>
          <w:rFonts w:ascii="Arial" w:hAnsi="Arial" w:cs="Arial"/>
          <w:lang w:val="ru-RU"/>
        </w:rPr>
        <w:t xml:space="preserve">н горизонттық параллакс – </w:t>
      </w:r>
      <w:r w:rsidRPr="006568D6">
        <w:rPr>
          <w:rFonts w:ascii="Arial" w:hAnsi="Arial" w:cs="Arial"/>
          <w:i/>
          <w:iCs/>
          <w:lang w:val="ru-RU"/>
        </w:rPr>
        <w:t>горизонттық экваторлық</w:t>
      </w:r>
      <w:r w:rsidRPr="006568D6">
        <w:rPr>
          <w:rFonts w:ascii="Arial" w:hAnsi="Arial" w:cs="Arial"/>
          <w:lang w:val="ru-RU"/>
        </w:rPr>
        <w:t xml:space="preserve"> </w:t>
      </w:r>
      <w:r w:rsidRPr="006568D6">
        <w:rPr>
          <w:rFonts w:ascii="Arial" w:hAnsi="Arial" w:cs="Arial"/>
          <w:i/>
          <w:iCs/>
          <w:lang w:val="ru-RU"/>
        </w:rPr>
        <w:t xml:space="preserve">параллаксы </w:t>
      </w:r>
      <w:r w:rsidRPr="006568D6">
        <w:rPr>
          <w:rFonts w:ascii="Arial" w:hAnsi="Arial" w:cs="Arial"/>
          <w:lang w:val="ru-RU"/>
        </w:rPr>
        <w:t>деп аталады.</w:t>
      </w:r>
      <w:r w:rsidRPr="006568D6">
        <w:rPr>
          <w:rFonts w:ascii="Arial" w:hAnsi="Arial" w:cs="Arial"/>
          <w:i/>
          <w:iCs/>
          <w:lang w:val="ru-RU"/>
        </w:rPr>
        <w:t xml:space="preserve"> </w:t>
      </w:r>
      <w:r w:rsidRPr="006568D6">
        <w:rPr>
          <w:rFonts w:ascii="Arial" w:hAnsi="Arial" w:cs="Arial"/>
          <w:lang w:val="ru-RU"/>
        </w:rPr>
        <w:t>Мысалы,</w:t>
      </w:r>
      <w:r w:rsidRPr="006568D6">
        <w:rPr>
          <w:rFonts w:ascii="Arial" w:hAnsi="Arial" w:cs="Arial"/>
          <w:i/>
          <w:iCs/>
          <w:lang w:val="ru-RU"/>
        </w:rPr>
        <w:t xml:space="preserve"> </w:t>
      </w:r>
      <w:r w:rsidRPr="006568D6">
        <w:rPr>
          <w:rFonts w:ascii="Arial" w:hAnsi="Arial" w:cs="Arial"/>
          <w:lang w:val="ru-RU"/>
        </w:rPr>
        <w:t>Ай үш</w:t>
      </w:r>
      <w:r>
        <w:rPr>
          <w:rFonts w:ascii="Arial" w:hAnsi="Arial" w:cs="Arial"/>
        </w:rPr>
        <w:t>i</w:t>
      </w:r>
      <w:r w:rsidRPr="006568D6">
        <w:rPr>
          <w:rFonts w:ascii="Arial" w:hAnsi="Arial" w:cs="Arial"/>
          <w:lang w:val="ru-RU"/>
        </w:rPr>
        <w:t>н Р</w:t>
      </w:r>
      <w:r w:rsidRPr="006568D6">
        <w:rPr>
          <w:rFonts w:ascii="Times New Roman" w:hAnsi="Times New Roman"/>
          <w:sz w:val="25"/>
          <w:szCs w:val="25"/>
          <w:vertAlign w:val="subscript"/>
          <w:lang w:val="ru-RU"/>
        </w:rPr>
        <w:t>о</w:t>
      </w:r>
      <w:r w:rsidRPr="006568D6">
        <w:rPr>
          <w:rFonts w:ascii="Arial" w:hAnsi="Arial" w:cs="Arial"/>
          <w:lang w:val="ru-RU"/>
        </w:rPr>
        <w:t>=57`,</w:t>
      </w:r>
      <w:r w:rsidRPr="006568D6">
        <w:rPr>
          <w:rFonts w:ascii="Arial" w:hAnsi="Arial" w:cs="Arial"/>
          <w:i/>
          <w:iCs/>
          <w:lang w:val="ru-RU"/>
        </w:rPr>
        <w:t xml:space="preserve"> </w:t>
      </w:r>
      <w:r w:rsidRPr="006568D6">
        <w:rPr>
          <w:rFonts w:ascii="Arial" w:hAnsi="Arial" w:cs="Arial"/>
          <w:lang w:val="ru-RU"/>
        </w:rPr>
        <w:t>Күн</w:t>
      </w:r>
      <w:r w:rsidRPr="006568D6">
        <w:rPr>
          <w:rFonts w:ascii="Arial" w:hAnsi="Arial" w:cs="Arial"/>
          <w:i/>
          <w:iCs/>
          <w:lang w:val="ru-RU"/>
        </w:rPr>
        <w:t xml:space="preserve"> </w:t>
      </w:r>
      <w:r w:rsidRPr="006568D6">
        <w:rPr>
          <w:rFonts w:ascii="Arial" w:hAnsi="Arial" w:cs="Arial"/>
          <w:lang w:val="ru-RU"/>
        </w:rPr>
        <w:t>үш</w:t>
      </w:r>
      <w:r>
        <w:rPr>
          <w:rFonts w:ascii="Arial" w:hAnsi="Arial" w:cs="Arial"/>
        </w:rPr>
        <w:t>i</w:t>
      </w:r>
      <w:r w:rsidRPr="006568D6">
        <w:rPr>
          <w:rFonts w:ascii="Arial" w:hAnsi="Arial" w:cs="Arial"/>
          <w:lang w:val="ru-RU"/>
        </w:rPr>
        <w:t>н Р</w:t>
      </w:r>
      <w:r w:rsidRPr="006568D6">
        <w:rPr>
          <w:rFonts w:ascii="Times New Roman" w:hAnsi="Times New Roman"/>
          <w:sz w:val="25"/>
          <w:szCs w:val="25"/>
          <w:vertAlign w:val="subscript"/>
          <w:lang w:val="ru-RU"/>
        </w:rPr>
        <w:t>о</w:t>
      </w:r>
      <w:r w:rsidRPr="006568D6">
        <w:rPr>
          <w:rFonts w:ascii="Arial" w:hAnsi="Arial" w:cs="Arial"/>
          <w:lang w:val="ru-RU"/>
        </w:rPr>
        <w:t>=8`,79, ал планеталар үш</w:t>
      </w:r>
      <w:r>
        <w:rPr>
          <w:rFonts w:ascii="Arial" w:hAnsi="Arial" w:cs="Arial"/>
        </w:rPr>
        <w:t>i</w:t>
      </w:r>
      <w:r w:rsidRPr="006568D6">
        <w:rPr>
          <w:rFonts w:ascii="Arial" w:hAnsi="Arial" w:cs="Arial"/>
          <w:lang w:val="ru-RU"/>
        </w:rPr>
        <w:t>н Р</w:t>
      </w:r>
      <w:r w:rsidRPr="006568D6">
        <w:rPr>
          <w:rFonts w:ascii="Times New Roman" w:hAnsi="Times New Roman"/>
          <w:sz w:val="25"/>
          <w:szCs w:val="25"/>
          <w:vertAlign w:val="subscript"/>
          <w:lang w:val="ru-RU"/>
        </w:rPr>
        <w:t>о</w:t>
      </w:r>
      <w:r w:rsidRPr="006568D6">
        <w:rPr>
          <w:rFonts w:ascii="Arial" w:hAnsi="Arial" w:cs="Arial"/>
          <w:lang w:val="ru-RU"/>
        </w:rPr>
        <w:t xml:space="preserve">&lt; </w:t>
      </w:r>
      <w:r w:rsidRPr="006568D6">
        <w:rPr>
          <w:rFonts w:ascii="Times New Roman" w:hAnsi="Times New Roman"/>
          <w:lang w:val="ru-RU"/>
        </w:rPr>
        <w:t>1</w:t>
      </w:r>
      <w:r w:rsidRPr="006568D6">
        <w:rPr>
          <w:rFonts w:ascii="Arial" w:hAnsi="Arial" w:cs="Arial"/>
          <w:lang w:val="ru-RU"/>
        </w:rPr>
        <w:t>′.</w:t>
      </w:r>
    </w:p>
    <w:p w:rsidR="003323E4" w:rsidRPr="006568D6"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6568D6" w:rsidRDefault="00281624">
      <w:pPr>
        <w:widowControl w:val="0"/>
        <w:overflowPunct w:val="0"/>
        <w:autoSpaceDE w:val="0"/>
        <w:autoSpaceDN w:val="0"/>
        <w:adjustRightInd w:val="0"/>
        <w:spacing w:after="0" w:line="287" w:lineRule="auto"/>
        <w:ind w:firstLine="397"/>
        <w:jc w:val="both"/>
        <w:rPr>
          <w:rFonts w:ascii="Times New Roman" w:hAnsi="Times New Roman"/>
          <w:sz w:val="24"/>
          <w:szCs w:val="24"/>
          <w:lang w:val="ru-RU"/>
        </w:rPr>
      </w:pPr>
      <w:r w:rsidRPr="006568D6">
        <w:rPr>
          <w:rFonts w:ascii="Arial" w:hAnsi="Arial" w:cs="Arial"/>
          <w:lang w:val="ru-RU"/>
        </w:rPr>
        <w:t>Горизонттық экваторлық параллаксты аспан денелер</w:t>
      </w:r>
      <w:r>
        <w:rPr>
          <w:rFonts w:ascii="Arial" w:hAnsi="Arial" w:cs="Arial"/>
        </w:rPr>
        <w:t>i</w:t>
      </w:r>
      <w:r w:rsidRPr="006568D6">
        <w:rPr>
          <w:rFonts w:ascii="Arial" w:hAnsi="Arial" w:cs="Arial"/>
          <w:lang w:val="ru-RU"/>
        </w:rPr>
        <w:t>не дей</w:t>
      </w:r>
      <w:r>
        <w:rPr>
          <w:rFonts w:ascii="Arial" w:hAnsi="Arial" w:cs="Arial"/>
        </w:rPr>
        <w:t>i</w:t>
      </w:r>
      <w:r w:rsidRPr="006568D6">
        <w:rPr>
          <w:rFonts w:ascii="Arial" w:hAnsi="Arial" w:cs="Arial"/>
          <w:lang w:val="ru-RU"/>
        </w:rPr>
        <w:t>нг</w:t>
      </w:r>
      <w:r>
        <w:rPr>
          <w:rFonts w:ascii="Arial" w:hAnsi="Arial" w:cs="Arial"/>
        </w:rPr>
        <w:t>i</w:t>
      </w:r>
      <w:r w:rsidRPr="006568D6">
        <w:rPr>
          <w:rFonts w:ascii="Arial" w:hAnsi="Arial" w:cs="Arial"/>
          <w:lang w:val="ru-RU"/>
        </w:rPr>
        <w:t xml:space="preserve"> қашықтықты анықтауда пайдаланады. Аспан денелер</w:t>
      </w:r>
      <w:r>
        <w:rPr>
          <w:rFonts w:ascii="Arial" w:hAnsi="Arial" w:cs="Arial"/>
        </w:rPr>
        <w:t>i</w:t>
      </w:r>
      <w:r w:rsidRPr="006568D6">
        <w:rPr>
          <w:rFonts w:ascii="Arial" w:hAnsi="Arial" w:cs="Arial"/>
          <w:lang w:val="ru-RU"/>
        </w:rPr>
        <w:t>н</w:t>
      </w:r>
      <w:r>
        <w:rPr>
          <w:rFonts w:ascii="Arial" w:hAnsi="Arial" w:cs="Arial"/>
        </w:rPr>
        <w:t>i</w:t>
      </w:r>
      <w:r w:rsidRPr="006568D6">
        <w:rPr>
          <w:rFonts w:ascii="Arial" w:hAnsi="Arial" w:cs="Arial"/>
          <w:lang w:val="ru-RU"/>
        </w:rPr>
        <w:t>ң координаттарын есептегенде де тәул</w:t>
      </w:r>
      <w:r>
        <w:rPr>
          <w:rFonts w:ascii="Arial" w:hAnsi="Arial" w:cs="Arial"/>
        </w:rPr>
        <w:t>i</w:t>
      </w:r>
      <w:r w:rsidRPr="006568D6">
        <w:rPr>
          <w:rFonts w:ascii="Arial" w:hAnsi="Arial" w:cs="Arial"/>
          <w:lang w:val="ru-RU"/>
        </w:rPr>
        <w:t>кт</w:t>
      </w:r>
      <w:r>
        <w:rPr>
          <w:rFonts w:ascii="Arial" w:hAnsi="Arial" w:cs="Arial"/>
        </w:rPr>
        <w:t>i</w:t>
      </w:r>
      <w:r w:rsidRPr="006568D6">
        <w:rPr>
          <w:rFonts w:ascii="Arial" w:hAnsi="Arial" w:cs="Arial"/>
          <w:lang w:val="ru-RU"/>
        </w:rPr>
        <w:t>к па</w:t>
      </w:r>
      <w:r w:rsidRPr="006568D6">
        <w:rPr>
          <w:rFonts w:ascii="Times New Roman" w:hAnsi="Times New Roman"/>
          <w:lang w:val="ru-RU"/>
        </w:rPr>
        <w:t>-</w:t>
      </w:r>
      <w:r w:rsidRPr="006568D6">
        <w:rPr>
          <w:rFonts w:ascii="Arial" w:hAnsi="Arial" w:cs="Arial"/>
          <w:lang w:val="ru-RU"/>
        </w:rPr>
        <w:t>раллаксты ескеред</w:t>
      </w:r>
      <w:r>
        <w:rPr>
          <w:rFonts w:ascii="Arial" w:hAnsi="Arial" w:cs="Arial"/>
        </w:rPr>
        <w:t>i</w:t>
      </w:r>
      <w:r w:rsidRPr="006568D6">
        <w:rPr>
          <w:rFonts w:ascii="Arial" w:hAnsi="Arial" w:cs="Arial"/>
          <w:lang w:val="ru-RU"/>
        </w:rPr>
        <w:t>. Горизонттық параллакс шырақтың зенитт</w:t>
      </w:r>
      <w:r>
        <w:rPr>
          <w:rFonts w:ascii="Arial" w:hAnsi="Arial" w:cs="Arial"/>
        </w:rPr>
        <w:t>i</w:t>
      </w:r>
      <w:r w:rsidRPr="006568D6">
        <w:rPr>
          <w:rFonts w:ascii="Arial" w:hAnsi="Arial" w:cs="Arial"/>
          <w:lang w:val="ru-RU"/>
        </w:rPr>
        <w:t>к қашықтығын кем</w:t>
      </w:r>
      <w:r>
        <w:rPr>
          <w:rFonts w:ascii="Arial" w:hAnsi="Arial" w:cs="Arial"/>
        </w:rPr>
        <w:t>i</w:t>
      </w:r>
      <w:r w:rsidRPr="006568D6">
        <w:rPr>
          <w:rFonts w:ascii="Arial" w:hAnsi="Arial" w:cs="Arial"/>
          <w:lang w:val="ru-RU"/>
        </w:rPr>
        <w:t>т</w:t>
      </w:r>
      <w:r>
        <w:rPr>
          <w:rFonts w:ascii="Arial" w:hAnsi="Arial" w:cs="Arial"/>
        </w:rPr>
        <w:t>i</w:t>
      </w:r>
      <w:r w:rsidRPr="006568D6">
        <w:rPr>
          <w:rFonts w:ascii="Arial" w:hAnsi="Arial" w:cs="Arial"/>
          <w:lang w:val="ru-RU"/>
        </w:rPr>
        <w:t>п көрсетед</w:t>
      </w:r>
      <w:r>
        <w:rPr>
          <w:rFonts w:ascii="Arial" w:hAnsi="Arial" w:cs="Arial"/>
        </w:rPr>
        <w:t>i</w:t>
      </w:r>
      <w:r w:rsidRPr="006568D6">
        <w:rPr>
          <w:rFonts w:ascii="Arial" w:hAnsi="Arial" w:cs="Arial"/>
          <w:lang w:val="ru-RU"/>
        </w:rPr>
        <w:t>.</w:t>
      </w:r>
    </w:p>
    <w:p w:rsidR="003323E4" w:rsidRPr="006568D6" w:rsidRDefault="003323E4">
      <w:pPr>
        <w:widowControl w:val="0"/>
        <w:autoSpaceDE w:val="0"/>
        <w:autoSpaceDN w:val="0"/>
        <w:adjustRightInd w:val="0"/>
        <w:spacing w:after="0" w:line="208" w:lineRule="exact"/>
        <w:rPr>
          <w:rFonts w:ascii="Times New Roman" w:hAnsi="Times New Roman"/>
          <w:sz w:val="24"/>
          <w:szCs w:val="24"/>
          <w:lang w:val="ru-RU"/>
        </w:rPr>
      </w:pPr>
    </w:p>
    <w:p w:rsidR="003323E4" w:rsidRPr="006568D6" w:rsidRDefault="00281624">
      <w:pPr>
        <w:widowControl w:val="0"/>
        <w:autoSpaceDE w:val="0"/>
        <w:autoSpaceDN w:val="0"/>
        <w:adjustRightInd w:val="0"/>
        <w:spacing w:after="0" w:line="240" w:lineRule="auto"/>
        <w:ind w:left="1540"/>
        <w:rPr>
          <w:rFonts w:ascii="Times New Roman" w:hAnsi="Times New Roman"/>
          <w:sz w:val="24"/>
          <w:szCs w:val="24"/>
          <w:lang w:val="ru-RU"/>
        </w:rPr>
      </w:pPr>
      <w:r w:rsidRPr="006568D6">
        <w:rPr>
          <w:rFonts w:ascii="Arial" w:hAnsi="Arial" w:cs="Arial"/>
          <w:b/>
          <w:bCs/>
          <w:i/>
          <w:iCs/>
          <w:sz w:val="24"/>
          <w:szCs w:val="24"/>
          <w:lang w:val="ru-RU"/>
        </w:rPr>
        <w:t>§8. Параллакстық үшбұрыш</w:t>
      </w:r>
    </w:p>
    <w:p w:rsidR="003323E4" w:rsidRPr="006568D6" w:rsidRDefault="003323E4">
      <w:pPr>
        <w:widowControl w:val="0"/>
        <w:autoSpaceDE w:val="0"/>
        <w:autoSpaceDN w:val="0"/>
        <w:adjustRightInd w:val="0"/>
        <w:spacing w:after="0" w:line="306" w:lineRule="exact"/>
        <w:rPr>
          <w:rFonts w:ascii="Times New Roman" w:hAnsi="Times New Roman"/>
          <w:sz w:val="24"/>
          <w:szCs w:val="24"/>
          <w:lang w:val="ru-RU"/>
        </w:rPr>
      </w:pPr>
    </w:p>
    <w:p w:rsidR="003323E4" w:rsidRPr="006568D6"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lang w:val="ru-RU"/>
        </w:rPr>
      </w:pPr>
      <w:r w:rsidRPr="006568D6">
        <w:rPr>
          <w:rFonts w:ascii="Arial" w:hAnsi="Arial" w:cs="Arial"/>
          <w:lang w:val="ru-RU"/>
        </w:rPr>
        <w:t>Алдыңғы тақырыптарда баяндалған аспан координата</w:t>
      </w:r>
      <w:r w:rsidRPr="006568D6">
        <w:rPr>
          <w:rFonts w:ascii="Times New Roman" w:hAnsi="Times New Roman"/>
          <w:lang w:val="ru-RU"/>
        </w:rPr>
        <w:t>-</w:t>
      </w:r>
      <w:r w:rsidRPr="006568D6">
        <w:rPr>
          <w:rFonts w:ascii="Arial" w:hAnsi="Arial" w:cs="Arial"/>
          <w:lang w:val="ru-RU"/>
        </w:rPr>
        <w:t>лар жүйелер</w:t>
      </w:r>
      <w:r>
        <w:rPr>
          <w:rFonts w:ascii="Arial" w:hAnsi="Arial" w:cs="Arial"/>
        </w:rPr>
        <w:t>i</w:t>
      </w:r>
      <w:r w:rsidRPr="006568D6">
        <w:rPr>
          <w:rFonts w:ascii="Arial" w:hAnsi="Arial" w:cs="Arial"/>
          <w:lang w:val="ru-RU"/>
        </w:rPr>
        <w:t>н</w:t>
      </w:r>
      <w:r>
        <w:rPr>
          <w:rFonts w:ascii="Arial" w:hAnsi="Arial" w:cs="Arial"/>
        </w:rPr>
        <w:t>i</w:t>
      </w:r>
      <w:r w:rsidRPr="006568D6">
        <w:rPr>
          <w:rFonts w:ascii="Arial" w:hAnsi="Arial" w:cs="Arial"/>
          <w:lang w:val="ru-RU"/>
        </w:rPr>
        <w:t>ң әрқайсысының астрономияда қолданылу аумағы бар. Горизонттық координат жүйес</w:t>
      </w:r>
      <w:r>
        <w:rPr>
          <w:rFonts w:ascii="Arial" w:hAnsi="Arial" w:cs="Arial"/>
        </w:rPr>
        <w:t>i</w:t>
      </w:r>
      <w:r w:rsidRPr="006568D6">
        <w:rPr>
          <w:rFonts w:ascii="Arial" w:hAnsi="Arial" w:cs="Arial"/>
          <w:lang w:val="ru-RU"/>
        </w:rPr>
        <w:t xml:space="preserve"> жұлдыздарды бақылау кез</w:t>
      </w:r>
      <w:r>
        <w:rPr>
          <w:rFonts w:ascii="Arial" w:hAnsi="Arial" w:cs="Arial"/>
        </w:rPr>
        <w:t>i</w:t>
      </w:r>
      <w:r w:rsidRPr="006568D6">
        <w:rPr>
          <w:rFonts w:ascii="Arial" w:hAnsi="Arial" w:cs="Arial"/>
          <w:lang w:val="ru-RU"/>
        </w:rPr>
        <w:t>нде ыңғайлы болса, 1-экваторлық координат жүйес</w:t>
      </w:r>
      <w:r>
        <w:rPr>
          <w:rFonts w:ascii="Arial" w:hAnsi="Arial" w:cs="Arial"/>
        </w:rPr>
        <w:t>i</w:t>
      </w:r>
      <w:r w:rsidRPr="006568D6">
        <w:rPr>
          <w:rFonts w:ascii="Arial" w:hAnsi="Arial" w:cs="Arial"/>
          <w:lang w:val="ru-RU"/>
        </w:rPr>
        <w:t xml:space="preserve"> астрономиялық уақытты өлшеуде ыңғайлы, өйткен</w:t>
      </w:r>
      <w:r>
        <w:rPr>
          <w:rFonts w:ascii="Arial" w:hAnsi="Arial" w:cs="Arial"/>
        </w:rPr>
        <w:t>i</w:t>
      </w:r>
      <w:r w:rsidRPr="006568D6">
        <w:rPr>
          <w:rFonts w:ascii="Arial" w:hAnsi="Arial" w:cs="Arial"/>
          <w:lang w:val="ru-RU"/>
        </w:rPr>
        <w:t xml:space="preserve"> оның б</w:t>
      </w:r>
      <w:r>
        <w:rPr>
          <w:rFonts w:ascii="Arial" w:hAnsi="Arial" w:cs="Arial"/>
        </w:rPr>
        <w:t>i</w:t>
      </w:r>
      <w:r w:rsidRPr="006568D6">
        <w:rPr>
          <w:rFonts w:ascii="Arial" w:hAnsi="Arial" w:cs="Arial"/>
          <w:lang w:val="ru-RU"/>
        </w:rPr>
        <w:t>р координатасы, атап айтқанда, сағаттық бұрыш уақыт өткен сайын б</w:t>
      </w:r>
      <w:r>
        <w:rPr>
          <w:rFonts w:ascii="Arial" w:hAnsi="Arial" w:cs="Arial"/>
        </w:rPr>
        <w:t>i</w:t>
      </w:r>
      <w:r w:rsidRPr="006568D6">
        <w:rPr>
          <w:rFonts w:ascii="Arial" w:hAnsi="Arial" w:cs="Arial"/>
          <w:lang w:val="ru-RU"/>
        </w:rPr>
        <w:t>рқалыпты өзгеред</w:t>
      </w:r>
      <w:r>
        <w:rPr>
          <w:rFonts w:ascii="Arial" w:hAnsi="Arial" w:cs="Arial"/>
        </w:rPr>
        <w:t>i</w:t>
      </w:r>
      <w:r w:rsidRPr="006568D6">
        <w:rPr>
          <w:rFonts w:ascii="Arial" w:hAnsi="Arial" w:cs="Arial"/>
          <w:lang w:val="ru-RU"/>
        </w:rPr>
        <w:t>. Ал 2-экваторлық координат жүйес</w:t>
      </w:r>
      <w:r>
        <w:rPr>
          <w:rFonts w:ascii="Arial" w:hAnsi="Arial" w:cs="Arial"/>
        </w:rPr>
        <w:t>i</w:t>
      </w:r>
      <w:r w:rsidRPr="006568D6">
        <w:rPr>
          <w:rFonts w:ascii="Arial" w:hAnsi="Arial" w:cs="Arial"/>
          <w:lang w:val="ru-RU"/>
        </w:rPr>
        <w:t>нде жұлдыздың координаталары мүлдем өзгермейд</w:t>
      </w:r>
      <w:r>
        <w:rPr>
          <w:rFonts w:ascii="Arial" w:hAnsi="Arial" w:cs="Arial"/>
        </w:rPr>
        <w:t>i</w:t>
      </w:r>
      <w:r w:rsidRPr="006568D6">
        <w:rPr>
          <w:rFonts w:ascii="Arial" w:hAnsi="Arial" w:cs="Arial"/>
          <w:lang w:val="ru-RU"/>
        </w:rPr>
        <w:t>, сондықтан бұл жүйе жұлдыз карталарын, ката</w:t>
      </w:r>
      <w:r w:rsidRPr="006568D6">
        <w:rPr>
          <w:rFonts w:ascii="Times New Roman" w:hAnsi="Times New Roman"/>
          <w:lang w:val="ru-RU"/>
        </w:rPr>
        <w:t>-</w:t>
      </w:r>
    </w:p>
    <w:p w:rsidR="003323E4" w:rsidRPr="006568D6"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6568D6" w:rsidRDefault="00281624">
      <w:pPr>
        <w:widowControl w:val="0"/>
        <w:autoSpaceDE w:val="0"/>
        <w:autoSpaceDN w:val="0"/>
        <w:adjustRightInd w:val="0"/>
        <w:spacing w:after="0" w:line="240" w:lineRule="auto"/>
        <w:rPr>
          <w:rFonts w:ascii="Times New Roman" w:hAnsi="Times New Roman"/>
          <w:sz w:val="24"/>
          <w:szCs w:val="24"/>
          <w:lang w:val="ru-RU"/>
        </w:rPr>
      </w:pPr>
      <w:r w:rsidRPr="006568D6">
        <w:rPr>
          <w:rFonts w:ascii="Arial" w:hAnsi="Arial" w:cs="Arial"/>
          <w:lang w:val="ru-RU"/>
        </w:rPr>
        <w:t>логтарын (</w:t>
      </w:r>
      <w:r w:rsidRPr="006568D6">
        <w:rPr>
          <w:rFonts w:ascii="Arial" w:hAnsi="Arial" w:cs="Arial"/>
          <w:i/>
          <w:iCs/>
          <w:lang w:val="ru-RU"/>
        </w:rPr>
        <w:t>жұлдыз т</w:t>
      </w:r>
      <w:r>
        <w:rPr>
          <w:rFonts w:ascii="Arial" w:hAnsi="Arial" w:cs="Arial"/>
          <w:i/>
          <w:iCs/>
        </w:rPr>
        <w:t>i</w:t>
      </w:r>
      <w:r w:rsidRPr="006568D6">
        <w:rPr>
          <w:rFonts w:ascii="Arial" w:hAnsi="Arial" w:cs="Arial"/>
          <w:i/>
          <w:iCs/>
          <w:lang w:val="ru-RU"/>
        </w:rPr>
        <w:t>з</w:t>
      </w:r>
      <w:r>
        <w:rPr>
          <w:rFonts w:ascii="Arial" w:hAnsi="Arial" w:cs="Arial"/>
          <w:i/>
          <w:iCs/>
        </w:rPr>
        <w:t>i</w:t>
      </w:r>
      <w:r w:rsidRPr="006568D6">
        <w:rPr>
          <w:rFonts w:ascii="Arial" w:hAnsi="Arial" w:cs="Arial"/>
          <w:i/>
          <w:iCs/>
          <w:lang w:val="ru-RU"/>
        </w:rPr>
        <w:t>мдер</w:t>
      </w:r>
      <w:r>
        <w:rPr>
          <w:rFonts w:ascii="Arial" w:hAnsi="Arial" w:cs="Arial"/>
          <w:i/>
          <w:iCs/>
        </w:rPr>
        <w:t>i</w:t>
      </w:r>
      <w:r w:rsidRPr="006568D6">
        <w:rPr>
          <w:rFonts w:ascii="Arial" w:hAnsi="Arial" w:cs="Arial"/>
          <w:lang w:val="ru-RU"/>
        </w:rPr>
        <w:t xml:space="preserve"> [5,6], </w:t>
      </w:r>
      <w:r w:rsidRPr="006568D6">
        <w:rPr>
          <w:rFonts w:ascii="Arial" w:hAnsi="Arial" w:cs="Arial"/>
          <w:i/>
          <w:iCs/>
          <w:lang w:val="ru-RU"/>
        </w:rPr>
        <w:t>т</w:t>
      </w:r>
      <w:r>
        <w:rPr>
          <w:rFonts w:ascii="Arial" w:hAnsi="Arial" w:cs="Arial"/>
          <w:i/>
          <w:iCs/>
        </w:rPr>
        <w:t>i</w:t>
      </w:r>
      <w:r w:rsidRPr="006568D6">
        <w:rPr>
          <w:rFonts w:ascii="Arial" w:hAnsi="Arial" w:cs="Arial"/>
          <w:i/>
          <w:iCs/>
          <w:lang w:val="ru-RU"/>
        </w:rPr>
        <w:t>ркемдер</w:t>
      </w:r>
      <w:r w:rsidRPr="006568D6">
        <w:rPr>
          <w:rFonts w:ascii="Arial" w:hAnsi="Arial" w:cs="Arial"/>
          <w:lang w:val="ru-RU"/>
        </w:rPr>
        <w:t xml:space="preserve"> [29]) құру үш</w:t>
      </w:r>
      <w:r>
        <w:rPr>
          <w:rFonts w:ascii="Arial" w:hAnsi="Arial" w:cs="Arial"/>
        </w:rPr>
        <w:t>i</w:t>
      </w:r>
      <w:r w:rsidRPr="006568D6">
        <w:rPr>
          <w:rFonts w:ascii="Arial" w:hAnsi="Arial" w:cs="Arial"/>
          <w:lang w:val="ru-RU"/>
        </w:rPr>
        <w:t>н</w:t>
      </w:r>
    </w:p>
    <w:p w:rsidR="003323E4" w:rsidRPr="006568D6" w:rsidRDefault="003323E4">
      <w:pPr>
        <w:widowControl w:val="0"/>
        <w:autoSpaceDE w:val="0"/>
        <w:autoSpaceDN w:val="0"/>
        <w:adjustRightInd w:val="0"/>
        <w:spacing w:after="0" w:line="39" w:lineRule="exact"/>
        <w:rPr>
          <w:rFonts w:ascii="Times New Roman" w:hAnsi="Times New Roman"/>
          <w:sz w:val="24"/>
          <w:szCs w:val="24"/>
          <w:lang w:val="ru-RU"/>
        </w:rPr>
      </w:pPr>
    </w:p>
    <w:p w:rsidR="003323E4" w:rsidRPr="006568D6" w:rsidRDefault="00281624">
      <w:pPr>
        <w:widowControl w:val="0"/>
        <w:overflowPunct w:val="0"/>
        <w:autoSpaceDE w:val="0"/>
        <w:autoSpaceDN w:val="0"/>
        <w:adjustRightInd w:val="0"/>
        <w:spacing w:after="0" w:line="282" w:lineRule="auto"/>
        <w:jc w:val="both"/>
        <w:rPr>
          <w:rFonts w:ascii="Times New Roman" w:hAnsi="Times New Roman"/>
          <w:sz w:val="24"/>
          <w:szCs w:val="24"/>
          <w:lang w:val="ru-RU"/>
        </w:rPr>
      </w:pPr>
      <w:r w:rsidRPr="006568D6">
        <w:rPr>
          <w:rFonts w:ascii="Arial" w:hAnsi="Arial" w:cs="Arial"/>
          <w:lang w:val="ru-RU"/>
        </w:rPr>
        <w:t>ыңғайлы. Ал горизонттық координат жүйес</w:t>
      </w:r>
      <w:r>
        <w:rPr>
          <w:rFonts w:ascii="Arial" w:hAnsi="Arial" w:cs="Arial"/>
        </w:rPr>
        <w:t>i</w:t>
      </w:r>
      <w:r w:rsidRPr="006568D6">
        <w:rPr>
          <w:rFonts w:ascii="Arial" w:hAnsi="Arial" w:cs="Arial"/>
          <w:lang w:val="ru-RU"/>
        </w:rPr>
        <w:t>нде жұлдыздың ек</w:t>
      </w:r>
      <w:r>
        <w:rPr>
          <w:rFonts w:ascii="Arial" w:hAnsi="Arial" w:cs="Arial"/>
        </w:rPr>
        <w:t>i</w:t>
      </w:r>
      <w:r w:rsidRPr="006568D6">
        <w:rPr>
          <w:rFonts w:ascii="Arial" w:hAnsi="Arial" w:cs="Arial"/>
          <w:lang w:val="ru-RU"/>
        </w:rPr>
        <w:t xml:space="preserve"> координатасының мән</w:t>
      </w:r>
      <w:r>
        <w:rPr>
          <w:rFonts w:ascii="Arial" w:hAnsi="Arial" w:cs="Arial"/>
        </w:rPr>
        <w:t>i</w:t>
      </w:r>
      <w:r w:rsidRPr="006568D6">
        <w:rPr>
          <w:rFonts w:ascii="Arial" w:hAnsi="Arial" w:cs="Arial"/>
          <w:lang w:val="ru-RU"/>
        </w:rPr>
        <w:t xml:space="preserve"> үнем</w:t>
      </w:r>
      <w:r>
        <w:rPr>
          <w:rFonts w:ascii="Arial" w:hAnsi="Arial" w:cs="Arial"/>
        </w:rPr>
        <w:t>i</w:t>
      </w:r>
      <w:r w:rsidRPr="006568D6">
        <w:rPr>
          <w:rFonts w:ascii="Arial" w:hAnsi="Arial" w:cs="Arial"/>
          <w:lang w:val="ru-RU"/>
        </w:rPr>
        <w:t xml:space="preserve"> өзгер</w:t>
      </w:r>
      <w:r>
        <w:rPr>
          <w:rFonts w:ascii="Arial" w:hAnsi="Arial" w:cs="Arial"/>
        </w:rPr>
        <w:t>i</w:t>
      </w:r>
      <w:r w:rsidRPr="006568D6">
        <w:rPr>
          <w:rFonts w:ascii="Arial" w:hAnsi="Arial" w:cs="Arial"/>
          <w:lang w:val="ru-RU"/>
        </w:rPr>
        <w:t>п тұрады. Б</w:t>
      </w:r>
      <w:r>
        <w:rPr>
          <w:rFonts w:ascii="Arial" w:hAnsi="Arial" w:cs="Arial"/>
        </w:rPr>
        <w:t>i</w:t>
      </w:r>
      <w:r w:rsidRPr="006568D6">
        <w:rPr>
          <w:rFonts w:ascii="Arial" w:hAnsi="Arial" w:cs="Arial"/>
          <w:lang w:val="ru-RU"/>
        </w:rPr>
        <w:t>р мезетте анықталған жұлдыз координаталары келес</w:t>
      </w:r>
      <w:r>
        <w:rPr>
          <w:rFonts w:ascii="Arial" w:hAnsi="Arial" w:cs="Arial"/>
        </w:rPr>
        <w:t>i</w:t>
      </w:r>
      <w:r w:rsidRPr="006568D6">
        <w:rPr>
          <w:rFonts w:ascii="Arial" w:hAnsi="Arial" w:cs="Arial"/>
          <w:lang w:val="ru-RU"/>
        </w:rPr>
        <w:t xml:space="preserve"> мезетте еск</w:t>
      </w:r>
      <w:r>
        <w:rPr>
          <w:rFonts w:ascii="Arial" w:hAnsi="Arial" w:cs="Arial"/>
        </w:rPr>
        <w:t>i</w:t>
      </w:r>
      <w:r w:rsidRPr="006568D6">
        <w:rPr>
          <w:rFonts w:ascii="Arial" w:hAnsi="Arial" w:cs="Arial"/>
          <w:lang w:val="ru-RU"/>
        </w:rPr>
        <w:t>р</w:t>
      </w:r>
      <w:r>
        <w:rPr>
          <w:rFonts w:ascii="Arial" w:hAnsi="Arial" w:cs="Arial"/>
        </w:rPr>
        <w:t>i</w:t>
      </w:r>
      <w:r w:rsidRPr="006568D6">
        <w:rPr>
          <w:rFonts w:ascii="Arial" w:hAnsi="Arial" w:cs="Arial"/>
          <w:lang w:val="ru-RU"/>
        </w:rPr>
        <w:t>п қалады. Сол себепт</w:t>
      </w:r>
      <w:r>
        <w:rPr>
          <w:rFonts w:ascii="Arial" w:hAnsi="Arial" w:cs="Arial"/>
        </w:rPr>
        <w:t>i</w:t>
      </w:r>
      <w:r w:rsidRPr="006568D6">
        <w:rPr>
          <w:rFonts w:ascii="Arial" w:hAnsi="Arial" w:cs="Arial"/>
          <w:lang w:val="ru-RU"/>
        </w:rPr>
        <w:t xml:space="preserve"> жаңа жұлдыздарды ашқаннан кей</w:t>
      </w:r>
      <w:r>
        <w:rPr>
          <w:rFonts w:ascii="Arial" w:hAnsi="Arial" w:cs="Arial"/>
        </w:rPr>
        <w:t>i</w:t>
      </w:r>
      <w:r w:rsidRPr="006568D6">
        <w:rPr>
          <w:rFonts w:ascii="Arial" w:hAnsi="Arial" w:cs="Arial"/>
          <w:lang w:val="ru-RU"/>
        </w:rPr>
        <w:t>н оны каталогтарға түс</w:t>
      </w:r>
      <w:r>
        <w:rPr>
          <w:rFonts w:ascii="Arial" w:hAnsi="Arial" w:cs="Arial"/>
        </w:rPr>
        <w:t>i</w:t>
      </w:r>
      <w:r w:rsidRPr="006568D6">
        <w:rPr>
          <w:rFonts w:ascii="Arial" w:hAnsi="Arial" w:cs="Arial"/>
          <w:lang w:val="ru-RU"/>
        </w:rPr>
        <w:t>ру үш</w:t>
      </w:r>
      <w:r>
        <w:rPr>
          <w:rFonts w:ascii="Arial" w:hAnsi="Arial" w:cs="Arial"/>
        </w:rPr>
        <w:t>i</w:t>
      </w:r>
      <w:r w:rsidRPr="006568D6">
        <w:rPr>
          <w:rFonts w:ascii="Arial" w:hAnsi="Arial" w:cs="Arial"/>
          <w:lang w:val="ru-RU"/>
        </w:rPr>
        <w:t>н, координат жүйес</w:t>
      </w:r>
      <w:r>
        <w:rPr>
          <w:rFonts w:ascii="Arial" w:hAnsi="Arial" w:cs="Arial"/>
        </w:rPr>
        <w:t>i</w:t>
      </w:r>
      <w:r w:rsidRPr="006568D6">
        <w:rPr>
          <w:rFonts w:ascii="Arial" w:hAnsi="Arial" w:cs="Arial"/>
          <w:lang w:val="ru-RU"/>
        </w:rPr>
        <w:t>н</w:t>
      </w:r>
      <w:r>
        <w:rPr>
          <w:rFonts w:ascii="Arial" w:hAnsi="Arial" w:cs="Arial"/>
        </w:rPr>
        <w:t>i</w:t>
      </w:r>
      <w:r w:rsidRPr="006568D6">
        <w:rPr>
          <w:rFonts w:ascii="Arial" w:hAnsi="Arial" w:cs="Arial"/>
          <w:lang w:val="ru-RU"/>
        </w:rPr>
        <w:t>ң үшеу</w:t>
      </w:r>
      <w:r>
        <w:rPr>
          <w:rFonts w:ascii="Arial" w:hAnsi="Arial" w:cs="Arial"/>
        </w:rPr>
        <w:t>i</w:t>
      </w:r>
      <w:r w:rsidRPr="006568D6">
        <w:rPr>
          <w:rFonts w:ascii="Arial" w:hAnsi="Arial" w:cs="Arial"/>
          <w:lang w:val="ru-RU"/>
        </w:rPr>
        <w:t xml:space="preserve"> де қажет болады. Бұл үш</w:t>
      </w:r>
      <w:r>
        <w:rPr>
          <w:rFonts w:ascii="Arial" w:hAnsi="Arial" w:cs="Arial"/>
        </w:rPr>
        <w:t>i</w:t>
      </w:r>
      <w:r w:rsidRPr="006568D6">
        <w:rPr>
          <w:rFonts w:ascii="Arial" w:hAnsi="Arial" w:cs="Arial"/>
          <w:lang w:val="ru-RU"/>
        </w:rPr>
        <w:t>н б</w:t>
      </w:r>
      <w:r>
        <w:rPr>
          <w:rFonts w:ascii="Arial" w:hAnsi="Arial" w:cs="Arial"/>
        </w:rPr>
        <w:t>i</w:t>
      </w:r>
      <w:r w:rsidRPr="006568D6">
        <w:rPr>
          <w:rFonts w:ascii="Arial" w:hAnsi="Arial" w:cs="Arial"/>
          <w:lang w:val="ru-RU"/>
        </w:rPr>
        <w:t>р жүйеден ек</w:t>
      </w:r>
      <w:r>
        <w:rPr>
          <w:rFonts w:ascii="Arial" w:hAnsi="Arial" w:cs="Arial"/>
        </w:rPr>
        <w:t>i</w:t>
      </w:r>
      <w:r w:rsidRPr="006568D6">
        <w:rPr>
          <w:rFonts w:ascii="Arial" w:hAnsi="Arial" w:cs="Arial"/>
          <w:lang w:val="ru-RU"/>
        </w:rPr>
        <w:t>нш</w:t>
      </w:r>
      <w:r>
        <w:rPr>
          <w:rFonts w:ascii="Arial" w:hAnsi="Arial" w:cs="Arial"/>
        </w:rPr>
        <w:t>i</w:t>
      </w:r>
      <w:r w:rsidRPr="006568D6">
        <w:rPr>
          <w:rFonts w:ascii="Arial" w:hAnsi="Arial" w:cs="Arial"/>
          <w:lang w:val="ru-RU"/>
        </w:rPr>
        <w:t xml:space="preserve"> жүйеге көшу формулаларын б</w:t>
      </w:r>
      <w:r>
        <w:rPr>
          <w:rFonts w:ascii="Arial" w:hAnsi="Arial" w:cs="Arial"/>
        </w:rPr>
        <w:t>i</w:t>
      </w:r>
      <w:r w:rsidRPr="006568D6">
        <w:rPr>
          <w:rFonts w:ascii="Arial" w:hAnsi="Arial" w:cs="Arial"/>
          <w:lang w:val="ru-RU"/>
        </w:rPr>
        <w:t>лсе болғаны.</w:t>
      </w:r>
    </w:p>
    <w:p w:rsidR="003323E4" w:rsidRPr="006568D6"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6568D6">
          <w:pgSz w:w="8391" w:h="11906"/>
          <w:pgMar w:top="1058" w:right="1020" w:bottom="435" w:left="1240" w:header="720" w:footer="720" w:gutter="0"/>
          <w:cols w:space="720" w:equalWidth="0">
            <w:col w:w="6140"/>
          </w:cols>
          <w:noEndnote/>
        </w:sectPr>
      </w:pPr>
    </w:p>
    <w:p w:rsidR="003323E4" w:rsidRPr="006568D6" w:rsidRDefault="003323E4">
      <w:pPr>
        <w:widowControl w:val="0"/>
        <w:autoSpaceDE w:val="0"/>
        <w:autoSpaceDN w:val="0"/>
        <w:adjustRightInd w:val="0"/>
        <w:spacing w:after="0" w:line="337" w:lineRule="exact"/>
        <w:rPr>
          <w:rFonts w:ascii="Times New Roman" w:hAnsi="Times New Roman"/>
          <w:sz w:val="24"/>
          <w:szCs w:val="24"/>
          <w:lang w:val="ru-RU"/>
        </w:rPr>
      </w:pPr>
    </w:p>
    <w:p w:rsidR="003323E4" w:rsidRPr="00684A5E" w:rsidRDefault="00281624">
      <w:pPr>
        <w:widowControl w:val="0"/>
        <w:autoSpaceDE w:val="0"/>
        <w:autoSpaceDN w:val="0"/>
        <w:adjustRightInd w:val="0"/>
        <w:spacing w:after="0" w:line="240" w:lineRule="auto"/>
        <w:rPr>
          <w:rFonts w:ascii="Times New Roman" w:hAnsi="Times New Roman"/>
          <w:sz w:val="24"/>
          <w:szCs w:val="24"/>
          <w:lang w:val="ru-RU"/>
        </w:rPr>
      </w:pPr>
      <w:r w:rsidRPr="00684A5E">
        <w:rPr>
          <w:rFonts w:ascii="Times New Roman" w:hAnsi="Times New Roman"/>
          <w:sz w:val="20"/>
          <w:szCs w:val="20"/>
          <w:lang w:val="ru-RU"/>
        </w:rPr>
        <w:t>44</w:t>
      </w:r>
    </w:p>
    <w:p w:rsidR="003323E4" w:rsidRPr="00684A5E"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684A5E">
          <w:type w:val="continuous"/>
          <w:pgSz w:w="8391" w:h="11906"/>
          <w:pgMar w:top="1058" w:right="4020" w:bottom="435" w:left="4180" w:header="720" w:footer="720" w:gutter="0"/>
          <w:cols w:space="720" w:equalWidth="0">
            <w:col w:w="200"/>
          </w:cols>
          <w:noEndnote/>
        </w:sectPr>
      </w:pPr>
    </w:p>
    <w:p w:rsidR="003323E4" w:rsidRPr="00684A5E" w:rsidRDefault="00281624">
      <w:pPr>
        <w:widowControl w:val="0"/>
        <w:overflowPunct w:val="0"/>
        <w:autoSpaceDE w:val="0"/>
        <w:autoSpaceDN w:val="0"/>
        <w:adjustRightInd w:val="0"/>
        <w:spacing w:after="0" w:line="284" w:lineRule="auto"/>
        <w:ind w:firstLine="397"/>
        <w:jc w:val="both"/>
        <w:rPr>
          <w:rFonts w:ascii="Times New Roman" w:hAnsi="Times New Roman"/>
          <w:sz w:val="24"/>
          <w:szCs w:val="24"/>
          <w:lang w:val="ru-RU"/>
        </w:rPr>
      </w:pPr>
      <w:bookmarkStart w:id="42" w:name="page89"/>
      <w:bookmarkEnd w:id="42"/>
      <w:r w:rsidRPr="00684A5E">
        <w:rPr>
          <w:rFonts w:ascii="Arial" w:hAnsi="Arial" w:cs="Arial"/>
          <w:lang w:val="ru-RU"/>
        </w:rPr>
        <w:lastRenderedPageBreak/>
        <w:t>Координаттардың түрлену формулаларын қорыту үш</w:t>
      </w:r>
      <w:r>
        <w:rPr>
          <w:rFonts w:ascii="Arial" w:hAnsi="Arial" w:cs="Arial"/>
        </w:rPr>
        <w:t>i</w:t>
      </w:r>
      <w:r w:rsidRPr="00684A5E">
        <w:rPr>
          <w:rFonts w:ascii="Arial" w:hAnsi="Arial" w:cs="Arial"/>
          <w:lang w:val="ru-RU"/>
        </w:rPr>
        <w:t>н аспан сферасындағы бұрыштық қашықтықтардың б</w:t>
      </w:r>
      <w:r>
        <w:rPr>
          <w:rFonts w:ascii="Arial" w:hAnsi="Arial" w:cs="Arial"/>
        </w:rPr>
        <w:t>i</w:t>
      </w:r>
      <w:r w:rsidRPr="00684A5E">
        <w:rPr>
          <w:rFonts w:ascii="Arial" w:hAnsi="Arial" w:cs="Arial"/>
          <w:lang w:val="ru-RU"/>
        </w:rPr>
        <w:t>р-б</w:t>
      </w:r>
      <w:r>
        <w:rPr>
          <w:rFonts w:ascii="Arial" w:hAnsi="Arial" w:cs="Arial"/>
        </w:rPr>
        <w:t>i</w:t>
      </w:r>
      <w:r w:rsidRPr="00684A5E">
        <w:rPr>
          <w:rFonts w:ascii="Arial" w:hAnsi="Arial" w:cs="Arial"/>
          <w:lang w:val="ru-RU"/>
        </w:rPr>
        <w:t>р</w:t>
      </w:r>
      <w:r>
        <w:rPr>
          <w:rFonts w:ascii="Arial" w:hAnsi="Arial" w:cs="Arial"/>
        </w:rPr>
        <w:t>i</w:t>
      </w:r>
      <w:r w:rsidRPr="00684A5E">
        <w:rPr>
          <w:rFonts w:ascii="Arial" w:hAnsi="Arial" w:cs="Arial"/>
          <w:lang w:val="ru-RU"/>
        </w:rPr>
        <w:t>мен байланысын зерттейт</w:t>
      </w:r>
      <w:r>
        <w:rPr>
          <w:rFonts w:ascii="Arial" w:hAnsi="Arial" w:cs="Arial"/>
        </w:rPr>
        <w:t>i</w:t>
      </w:r>
      <w:r w:rsidRPr="00684A5E">
        <w:rPr>
          <w:rFonts w:ascii="Arial" w:hAnsi="Arial" w:cs="Arial"/>
          <w:lang w:val="ru-RU"/>
        </w:rPr>
        <w:t xml:space="preserve">н </w:t>
      </w:r>
      <w:r w:rsidRPr="00684A5E">
        <w:rPr>
          <w:rFonts w:ascii="Arial" w:hAnsi="Arial" w:cs="Arial"/>
          <w:i/>
          <w:iCs/>
          <w:lang w:val="ru-RU"/>
        </w:rPr>
        <w:t>сфералық тригонометрия</w:t>
      </w:r>
      <w:r w:rsidRPr="00684A5E">
        <w:rPr>
          <w:rFonts w:ascii="Arial" w:hAnsi="Arial" w:cs="Arial"/>
          <w:lang w:val="ru-RU"/>
        </w:rPr>
        <w:t xml:space="preserve"> формулаларымен танысу керек. Сферада үш доға үшбұрыш құрайтын болса, олардың арасындағы қатынастар жазық үшбұрышт</w:t>
      </w:r>
      <w:r>
        <w:rPr>
          <w:rFonts w:ascii="Arial" w:hAnsi="Arial" w:cs="Arial"/>
        </w:rPr>
        <w:t>i</w:t>
      </w:r>
      <w:r w:rsidRPr="00684A5E">
        <w:rPr>
          <w:rFonts w:ascii="Arial" w:hAnsi="Arial" w:cs="Arial"/>
          <w:lang w:val="ru-RU"/>
        </w:rPr>
        <w:t>к</w:t>
      </w:r>
      <w:r>
        <w:rPr>
          <w:rFonts w:ascii="Arial" w:hAnsi="Arial" w:cs="Arial"/>
        </w:rPr>
        <w:t>i</w:t>
      </w:r>
      <w:r w:rsidRPr="00684A5E">
        <w:rPr>
          <w:rFonts w:ascii="Arial" w:hAnsi="Arial" w:cs="Arial"/>
          <w:lang w:val="ru-RU"/>
        </w:rPr>
        <w:t>ндей болмайды.</w:t>
      </w:r>
    </w:p>
    <w:p w:rsidR="003323E4" w:rsidRPr="00684A5E"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058" type="#_x0000_t75" style="position:absolute;margin-left:55.8pt;margin-top:8.25pt;width:195.35pt;height:181.65pt;z-index:-147" o:allowincell="f">
            <v:imagedata r:id="rId25" o:title=""/>
          </v:shape>
        </w:pict>
      </w:r>
    </w:p>
    <w:p w:rsidR="003323E4" w:rsidRPr="00684A5E"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684A5E"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684A5E"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684A5E"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684A5E"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684A5E" w:rsidRDefault="003323E4">
      <w:pPr>
        <w:widowControl w:val="0"/>
        <w:autoSpaceDE w:val="0"/>
        <w:autoSpaceDN w:val="0"/>
        <w:adjustRightInd w:val="0"/>
        <w:spacing w:after="0" w:line="207" w:lineRule="exact"/>
        <w:rPr>
          <w:rFonts w:ascii="Times New Roman" w:hAnsi="Times New Roman"/>
          <w:sz w:val="24"/>
          <w:szCs w:val="24"/>
          <w:lang w:val="ru-RU"/>
        </w:rPr>
      </w:pPr>
    </w:p>
    <w:p w:rsidR="003323E4" w:rsidRDefault="00281624">
      <w:pPr>
        <w:widowControl w:val="0"/>
        <w:autoSpaceDE w:val="0"/>
        <w:autoSpaceDN w:val="0"/>
        <w:adjustRightInd w:val="0"/>
        <w:spacing w:after="0" w:line="240" w:lineRule="auto"/>
        <w:ind w:left="1860"/>
        <w:rPr>
          <w:rFonts w:ascii="Times New Roman" w:hAnsi="Times New Roman"/>
          <w:sz w:val="24"/>
          <w:szCs w:val="24"/>
        </w:rPr>
      </w:pPr>
      <w:r>
        <w:rPr>
          <w:rFonts w:ascii="Arial" w:hAnsi="Arial" w:cs="Arial"/>
          <w:sz w:val="19"/>
          <w:szCs w:val="19"/>
        </w:rPr>
        <w:t>В</w:t>
      </w:r>
    </w:p>
    <w:p w:rsidR="003323E4" w:rsidRDefault="003323E4">
      <w:pPr>
        <w:widowControl w:val="0"/>
        <w:autoSpaceDE w:val="0"/>
        <w:autoSpaceDN w:val="0"/>
        <w:adjustRightInd w:val="0"/>
        <w:spacing w:after="0" w:line="28" w:lineRule="exact"/>
        <w:rPr>
          <w:rFonts w:ascii="Times New Roman" w:hAnsi="Times New Roman"/>
          <w:sz w:val="24"/>
          <w:szCs w:val="24"/>
        </w:rPr>
      </w:pPr>
    </w:p>
    <w:p w:rsidR="003323E4" w:rsidRDefault="00281624">
      <w:pPr>
        <w:widowControl w:val="0"/>
        <w:numPr>
          <w:ilvl w:val="0"/>
          <w:numId w:val="12"/>
        </w:numPr>
        <w:tabs>
          <w:tab w:val="clear" w:pos="720"/>
          <w:tab w:val="num" w:pos="2720"/>
        </w:tabs>
        <w:overflowPunct w:val="0"/>
        <w:autoSpaceDE w:val="0"/>
        <w:autoSpaceDN w:val="0"/>
        <w:adjustRightInd w:val="0"/>
        <w:spacing w:after="0" w:line="240" w:lineRule="auto"/>
        <w:ind w:left="2720" w:hanging="981"/>
        <w:jc w:val="both"/>
        <w:rPr>
          <w:rFonts w:ascii="Arial" w:hAnsi="Arial" w:cs="Arial"/>
          <w:i/>
          <w:iCs/>
          <w:sz w:val="19"/>
          <w:szCs w:val="19"/>
        </w:rPr>
      </w:pPr>
      <w:r>
        <w:rPr>
          <w:rFonts w:ascii="Arial" w:hAnsi="Arial" w:cs="Arial"/>
          <w:sz w:val="38"/>
          <w:szCs w:val="38"/>
          <w:vertAlign w:val="superscript"/>
        </w:rPr>
        <w:t xml:space="preserve">с </w:t>
      </w:r>
    </w:p>
    <w:p w:rsidR="003323E4" w:rsidRDefault="003323E4">
      <w:pPr>
        <w:widowControl w:val="0"/>
        <w:autoSpaceDE w:val="0"/>
        <w:autoSpaceDN w:val="0"/>
        <w:adjustRightInd w:val="0"/>
        <w:spacing w:after="0" w:line="54"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500"/>
        <w:rPr>
          <w:rFonts w:ascii="Times New Roman" w:hAnsi="Times New Roman"/>
          <w:sz w:val="24"/>
          <w:szCs w:val="24"/>
        </w:rPr>
      </w:pPr>
      <w:r>
        <w:rPr>
          <w:rFonts w:ascii="Times New Roman" w:hAnsi="Times New Roman"/>
          <w:sz w:val="19"/>
          <w:szCs w:val="19"/>
        </w:rPr>
        <w:t>C</w:t>
      </w:r>
    </w:p>
    <w:p w:rsidR="003323E4" w:rsidRDefault="003323E4">
      <w:pPr>
        <w:widowControl w:val="0"/>
        <w:autoSpaceDE w:val="0"/>
        <w:autoSpaceDN w:val="0"/>
        <w:adjustRightInd w:val="0"/>
        <w:spacing w:after="0" w:line="147"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980"/>
        <w:rPr>
          <w:rFonts w:ascii="Times New Roman" w:hAnsi="Times New Roman"/>
          <w:sz w:val="24"/>
          <w:szCs w:val="24"/>
        </w:rPr>
      </w:pPr>
      <w:r>
        <w:rPr>
          <w:rFonts w:ascii="Arial" w:hAnsi="Arial" w:cs="Arial"/>
          <w:i/>
          <w:iCs/>
        </w:rPr>
        <w:t>в</w:t>
      </w:r>
    </w:p>
    <w:p w:rsidR="003323E4" w:rsidRDefault="003323E4">
      <w:pPr>
        <w:widowControl w:val="0"/>
        <w:autoSpaceDE w:val="0"/>
        <w:autoSpaceDN w:val="0"/>
        <w:adjustRightInd w:val="0"/>
        <w:spacing w:after="0" w:line="12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480"/>
        <w:rPr>
          <w:rFonts w:ascii="Times New Roman" w:hAnsi="Times New Roman"/>
          <w:sz w:val="24"/>
          <w:szCs w:val="24"/>
        </w:rPr>
      </w:pPr>
      <w:r>
        <w:rPr>
          <w:rFonts w:ascii="Arial" w:hAnsi="Arial" w:cs="Arial"/>
          <w:sz w:val="19"/>
          <w:szCs w:val="19"/>
        </w:rPr>
        <w:t>А</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7B2D3D" w:rsidRDefault="007B2D3D">
      <w:pPr>
        <w:widowControl w:val="0"/>
        <w:autoSpaceDE w:val="0"/>
        <w:autoSpaceDN w:val="0"/>
        <w:adjustRightInd w:val="0"/>
        <w:spacing w:after="0" w:line="36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500"/>
        <w:rPr>
          <w:rFonts w:ascii="Times New Roman" w:hAnsi="Times New Roman"/>
          <w:sz w:val="24"/>
          <w:szCs w:val="24"/>
        </w:rPr>
      </w:pPr>
      <w:r>
        <w:rPr>
          <w:rFonts w:ascii="Arial" w:hAnsi="Arial" w:cs="Arial"/>
          <w:i/>
          <w:iCs/>
          <w:sz w:val="24"/>
          <w:szCs w:val="24"/>
        </w:rPr>
        <w:t>11 сурет. Сфералық үшбұрыш</w:t>
      </w:r>
    </w:p>
    <w:p w:rsidR="003323E4" w:rsidRDefault="003323E4">
      <w:pPr>
        <w:widowControl w:val="0"/>
        <w:autoSpaceDE w:val="0"/>
        <w:autoSpaceDN w:val="0"/>
        <w:adjustRightInd w:val="0"/>
        <w:spacing w:after="0" w:line="372" w:lineRule="exact"/>
        <w:rPr>
          <w:rFonts w:ascii="Times New Roman" w:hAnsi="Times New Roman"/>
          <w:sz w:val="24"/>
          <w:szCs w:val="24"/>
        </w:rPr>
      </w:pPr>
    </w:p>
    <w:p w:rsidR="003323E4" w:rsidRPr="00F64517" w:rsidRDefault="00281624">
      <w:pPr>
        <w:widowControl w:val="0"/>
        <w:overflowPunct w:val="0"/>
        <w:autoSpaceDE w:val="0"/>
        <w:autoSpaceDN w:val="0"/>
        <w:adjustRightInd w:val="0"/>
        <w:spacing w:after="0" w:line="284" w:lineRule="auto"/>
        <w:ind w:left="400" w:right="2600"/>
        <w:rPr>
          <w:rFonts w:ascii="Times New Roman" w:hAnsi="Times New Roman"/>
          <w:sz w:val="24"/>
          <w:szCs w:val="24"/>
          <w:lang w:val="ru-RU"/>
        </w:rPr>
      </w:pPr>
      <w:r w:rsidRPr="00F64517">
        <w:rPr>
          <w:rFonts w:ascii="Arial" w:hAnsi="Arial" w:cs="Arial"/>
          <w:sz w:val="21"/>
          <w:szCs w:val="21"/>
          <w:lang w:val="ru-RU"/>
        </w:rPr>
        <w:t>Осы теоремаларды келт</w:t>
      </w:r>
      <w:r>
        <w:rPr>
          <w:rFonts w:ascii="Arial" w:hAnsi="Arial" w:cs="Arial"/>
          <w:sz w:val="21"/>
          <w:szCs w:val="21"/>
        </w:rPr>
        <w:t>i</w:t>
      </w:r>
      <w:r w:rsidRPr="00F64517">
        <w:rPr>
          <w:rFonts w:ascii="Arial" w:hAnsi="Arial" w:cs="Arial"/>
          <w:sz w:val="21"/>
          <w:szCs w:val="21"/>
          <w:lang w:val="ru-RU"/>
        </w:rPr>
        <w:t>рей</w:t>
      </w:r>
      <w:r>
        <w:rPr>
          <w:rFonts w:ascii="Arial" w:hAnsi="Arial" w:cs="Arial"/>
          <w:sz w:val="21"/>
          <w:szCs w:val="21"/>
        </w:rPr>
        <w:t>i</w:t>
      </w:r>
      <w:r w:rsidRPr="00F64517">
        <w:rPr>
          <w:rFonts w:ascii="Arial" w:hAnsi="Arial" w:cs="Arial"/>
          <w:sz w:val="21"/>
          <w:szCs w:val="21"/>
          <w:lang w:val="ru-RU"/>
        </w:rPr>
        <w:t>к: 1. Косинустар теоремасы.</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49" w:lineRule="auto"/>
        <w:ind w:firstLine="397"/>
        <w:jc w:val="both"/>
        <w:rPr>
          <w:rFonts w:ascii="Times New Roman" w:hAnsi="Times New Roman"/>
          <w:sz w:val="24"/>
          <w:szCs w:val="24"/>
          <w:lang w:val="ru-RU"/>
        </w:rPr>
      </w:pPr>
      <w:r w:rsidRPr="00F64517">
        <w:rPr>
          <w:rFonts w:ascii="Arial" w:hAnsi="Arial" w:cs="Arial"/>
          <w:i/>
          <w:iCs/>
          <w:sz w:val="24"/>
          <w:szCs w:val="24"/>
          <w:lang w:val="ru-RU"/>
        </w:rPr>
        <w:t>Сфералық үшбұрыштың б</w:t>
      </w:r>
      <w:r>
        <w:rPr>
          <w:rFonts w:ascii="Arial" w:hAnsi="Arial" w:cs="Arial"/>
          <w:i/>
          <w:iCs/>
          <w:sz w:val="24"/>
          <w:szCs w:val="24"/>
        </w:rPr>
        <w:t>i</w:t>
      </w:r>
      <w:r w:rsidRPr="00F64517">
        <w:rPr>
          <w:rFonts w:ascii="Arial" w:hAnsi="Arial" w:cs="Arial"/>
          <w:i/>
          <w:iCs/>
          <w:sz w:val="24"/>
          <w:szCs w:val="24"/>
          <w:lang w:val="ru-RU"/>
        </w:rPr>
        <w:t>р қабырғасының ко</w:t>
      </w:r>
      <w:r w:rsidRPr="00F64517">
        <w:rPr>
          <w:rFonts w:ascii="Times New Roman" w:hAnsi="Times New Roman"/>
          <w:i/>
          <w:iCs/>
          <w:sz w:val="24"/>
          <w:szCs w:val="24"/>
          <w:lang w:val="ru-RU"/>
        </w:rPr>
        <w:t>-</w:t>
      </w:r>
      <w:r w:rsidRPr="00F64517">
        <w:rPr>
          <w:rFonts w:ascii="Arial" w:hAnsi="Arial" w:cs="Arial"/>
          <w:i/>
          <w:iCs/>
          <w:sz w:val="24"/>
          <w:szCs w:val="24"/>
          <w:lang w:val="ru-RU"/>
        </w:rPr>
        <w:t>синусы басқа ек</w:t>
      </w:r>
      <w:r>
        <w:rPr>
          <w:rFonts w:ascii="Arial" w:hAnsi="Arial" w:cs="Arial"/>
          <w:i/>
          <w:iCs/>
          <w:sz w:val="24"/>
          <w:szCs w:val="24"/>
        </w:rPr>
        <w:t>i</w:t>
      </w:r>
      <w:r w:rsidRPr="00F64517">
        <w:rPr>
          <w:rFonts w:ascii="Arial" w:hAnsi="Arial" w:cs="Arial"/>
          <w:i/>
          <w:iCs/>
          <w:sz w:val="24"/>
          <w:szCs w:val="24"/>
          <w:lang w:val="ru-RU"/>
        </w:rPr>
        <w:t xml:space="preserve"> қабырғаларының косинустарының көбейт</w:t>
      </w:r>
      <w:r>
        <w:rPr>
          <w:rFonts w:ascii="Arial" w:hAnsi="Arial" w:cs="Arial"/>
          <w:i/>
          <w:iCs/>
          <w:sz w:val="24"/>
          <w:szCs w:val="24"/>
        </w:rPr>
        <w:t>i</w:t>
      </w:r>
      <w:r w:rsidRPr="00F64517">
        <w:rPr>
          <w:rFonts w:ascii="Arial" w:hAnsi="Arial" w:cs="Arial"/>
          <w:i/>
          <w:iCs/>
          <w:sz w:val="24"/>
          <w:szCs w:val="24"/>
          <w:lang w:val="ru-RU"/>
        </w:rPr>
        <w:t>нд</w:t>
      </w:r>
      <w:r>
        <w:rPr>
          <w:rFonts w:ascii="Arial" w:hAnsi="Arial" w:cs="Arial"/>
          <w:i/>
          <w:iCs/>
          <w:sz w:val="24"/>
          <w:szCs w:val="24"/>
        </w:rPr>
        <w:t>i</w:t>
      </w:r>
      <w:r w:rsidRPr="00F64517">
        <w:rPr>
          <w:rFonts w:ascii="Arial" w:hAnsi="Arial" w:cs="Arial"/>
          <w:i/>
          <w:iCs/>
          <w:sz w:val="24"/>
          <w:szCs w:val="24"/>
          <w:lang w:val="ru-RU"/>
        </w:rPr>
        <w:t>с</w:t>
      </w:r>
      <w:r>
        <w:rPr>
          <w:rFonts w:ascii="Arial" w:hAnsi="Arial" w:cs="Arial"/>
          <w:i/>
          <w:iCs/>
          <w:sz w:val="24"/>
          <w:szCs w:val="24"/>
        </w:rPr>
        <w:t>i</w:t>
      </w:r>
      <w:r w:rsidRPr="00F64517">
        <w:rPr>
          <w:rFonts w:ascii="Arial" w:hAnsi="Arial" w:cs="Arial"/>
          <w:i/>
          <w:iCs/>
          <w:sz w:val="24"/>
          <w:szCs w:val="24"/>
          <w:lang w:val="ru-RU"/>
        </w:rPr>
        <w:t>н осы қабырғаларының синустарының және осы қабырғалардың арасындағы бұрыштың</w:t>
      </w:r>
    </w:p>
    <w:p w:rsidR="003323E4" w:rsidRPr="00F64517"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51" w:lineRule="auto"/>
        <w:ind w:left="400" w:right="900"/>
        <w:rPr>
          <w:rFonts w:ascii="Times New Roman" w:hAnsi="Times New Roman"/>
          <w:sz w:val="24"/>
          <w:szCs w:val="24"/>
          <w:lang w:val="ru-RU"/>
        </w:rPr>
      </w:pPr>
      <w:r w:rsidRPr="00F64517">
        <w:rPr>
          <w:rFonts w:ascii="Arial" w:hAnsi="Arial" w:cs="Arial"/>
          <w:i/>
          <w:iCs/>
          <w:sz w:val="24"/>
          <w:szCs w:val="24"/>
          <w:lang w:val="ru-RU"/>
        </w:rPr>
        <w:t>косинустарының көбейт</w:t>
      </w:r>
      <w:r>
        <w:rPr>
          <w:rFonts w:ascii="Arial" w:hAnsi="Arial" w:cs="Arial"/>
          <w:i/>
          <w:iCs/>
          <w:sz w:val="24"/>
          <w:szCs w:val="24"/>
        </w:rPr>
        <w:t>i</w:t>
      </w:r>
      <w:r w:rsidRPr="00F64517">
        <w:rPr>
          <w:rFonts w:ascii="Arial" w:hAnsi="Arial" w:cs="Arial"/>
          <w:i/>
          <w:iCs/>
          <w:sz w:val="24"/>
          <w:szCs w:val="24"/>
          <w:lang w:val="ru-RU"/>
        </w:rPr>
        <w:t>нд</w:t>
      </w:r>
      <w:r>
        <w:rPr>
          <w:rFonts w:ascii="Arial" w:hAnsi="Arial" w:cs="Arial"/>
          <w:i/>
          <w:iCs/>
          <w:sz w:val="24"/>
          <w:szCs w:val="24"/>
        </w:rPr>
        <w:t>i</w:t>
      </w:r>
      <w:r w:rsidRPr="00F64517">
        <w:rPr>
          <w:rFonts w:ascii="Arial" w:hAnsi="Arial" w:cs="Arial"/>
          <w:i/>
          <w:iCs/>
          <w:sz w:val="24"/>
          <w:szCs w:val="24"/>
          <w:lang w:val="ru-RU"/>
        </w:rPr>
        <w:t>с</w:t>
      </w:r>
      <w:r>
        <w:rPr>
          <w:rFonts w:ascii="Arial" w:hAnsi="Arial" w:cs="Arial"/>
          <w:i/>
          <w:iCs/>
          <w:sz w:val="24"/>
          <w:szCs w:val="24"/>
        </w:rPr>
        <w:t>i</w:t>
      </w:r>
      <w:r w:rsidRPr="00F64517">
        <w:rPr>
          <w:rFonts w:ascii="Arial" w:hAnsi="Arial" w:cs="Arial"/>
          <w:i/>
          <w:iCs/>
          <w:sz w:val="24"/>
          <w:szCs w:val="24"/>
          <w:lang w:val="ru-RU"/>
        </w:rPr>
        <w:t xml:space="preserve">не қосқанға тең. </w:t>
      </w:r>
      <w:r>
        <w:rPr>
          <w:rFonts w:ascii="Arial" w:hAnsi="Arial" w:cs="Arial"/>
          <w:sz w:val="24"/>
          <w:szCs w:val="24"/>
        </w:rPr>
        <w:t>cos</w:t>
      </w:r>
      <w:r w:rsidRPr="00F64517">
        <w:rPr>
          <w:rFonts w:ascii="Arial" w:hAnsi="Arial" w:cs="Arial"/>
          <w:sz w:val="24"/>
          <w:szCs w:val="24"/>
          <w:lang w:val="ru-RU"/>
        </w:rPr>
        <w:t xml:space="preserve"> </w:t>
      </w:r>
      <w:r>
        <w:rPr>
          <w:rFonts w:ascii="Arial" w:hAnsi="Arial" w:cs="Arial"/>
          <w:sz w:val="24"/>
          <w:szCs w:val="24"/>
        </w:rPr>
        <w:t>C</w:t>
      </w:r>
      <w:r w:rsidRPr="00F64517">
        <w:rPr>
          <w:rFonts w:ascii="Arial" w:hAnsi="Arial" w:cs="Arial"/>
          <w:sz w:val="24"/>
          <w:szCs w:val="24"/>
          <w:lang w:val="ru-RU"/>
        </w:rPr>
        <w:t xml:space="preserve"> = </w:t>
      </w:r>
      <w:r>
        <w:rPr>
          <w:rFonts w:ascii="Arial" w:hAnsi="Arial" w:cs="Arial"/>
          <w:sz w:val="24"/>
          <w:szCs w:val="24"/>
        </w:rPr>
        <w:t>cos</w:t>
      </w:r>
      <w:r w:rsidRPr="00F64517">
        <w:rPr>
          <w:rFonts w:ascii="Arial" w:hAnsi="Arial" w:cs="Arial"/>
          <w:sz w:val="24"/>
          <w:szCs w:val="24"/>
          <w:lang w:val="ru-RU"/>
        </w:rPr>
        <w:t xml:space="preserve"> </w:t>
      </w:r>
      <w:r>
        <w:rPr>
          <w:rFonts w:ascii="Times New Roman" w:hAnsi="Times New Roman"/>
          <w:i/>
          <w:iCs/>
          <w:sz w:val="24"/>
          <w:szCs w:val="24"/>
        </w:rPr>
        <w:t>a</w:t>
      </w:r>
      <w:r w:rsidRPr="00F64517">
        <w:rPr>
          <w:rFonts w:ascii="Arial" w:hAnsi="Arial" w:cs="Arial"/>
          <w:sz w:val="24"/>
          <w:szCs w:val="24"/>
          <w:lang w:val="ru-RU"/>
        </w:rPr>
        <w:t xml:space="preserve"> </w:t>
      </w:r>
      <w:r>
        <w:rPr>
          <w:rFonts w:ascii="Arial" w:hAnsi="Arial" w:cs="Arial"/>
          <w:sz w:val="24"/>
          <w:szCs w:val="24"/>
        </w:rPr>
        <w:t>cos</w:t>
      </w:r>
      <w:r w:rsidRPr="00F64517">
        <w:rPr>
          <w:rFonts w:ascii="Arial" w:hAnsi="Arial" w:cs="Arial"/>
          <w:sz w:val="24"/>
          <w:szCs w:val="24"/>
          <w:lang w:val="ru-RU"/>
        </w:rPr>
        <w:t xml:space="preserve"> </w:t>
      </w:r>
      <w:r>
        <w:rPr>
          <w:rFonts w:ascii="Arial" w:hAnsi="Arial" w:cs="Arial"/>
          <w:sz w:val="24"/>
          <w:szCs w:val="24"/>
        </w:rPr>
        <w:t>b</w:t>
      </w:r>
      <w:r w:rsidRPr="00F64517">
        <w:rPr>
          <w:rFonts w:ascii="Arial" w:hAnsi="Arial" w:cs="Arial"/>
          <w:sz w:val="24"/>
          <w:szCs w:val="24"/>
          <w:lang w:val="ru-RU"/>
        </w:rPr>
        <w:t xml:space="preserve"> + </w:t>
      </w:r>
      <w:r>
        <w:rPr>
          <w:rFonts w:ascii="Arial" w:hAnsi="Arial" w:cs="Arial"/>
          <w:sz w:val="24"/>
          <w:szCs w:val="24"/>
        </w:rPr>
        <w:t>sin</w:t>
      </w:r>
      <w:r w:rsidRPr="00F64517">
        <w:rPr>
          <w:rFonts w:ascii="Arial" w:hAnsi="Arial" w:cs="Arial"/>
          <w:sz w:val="24"/>
          <w:szCs w:val="24"/>
          <w:lang w:val="ru-RU"/>
        </w:rPr>
        <w:t xml:space="preserve"> </w:t>
      </w:r>
      <w:r>
        <w:rPr>
          <w:rFonts w:ascii="Times New Roman" w:hAnsi="Times New Roman"/>
          <w:i/>
          <w:iCs/>
          <w:sz w:val="24"/>
          <w:szCs w:val="24"/>
        </w:rPr>
        <w:t>a</w:t>
      </w:r>
      <w:r w:rsidRPr="00F64517">
        <w:rPr>
          <w:rFonts w:ascii="Arial" w:hAnsi="Arial" w:cs="Arial"/>
          <w:sz w:val="24"/>
          <w:szCs w:val="24"/>
          <w:lang w:val="ru-RU"/>
        </w:rPr>
        <w:t xml:space="preserve"> </w:t>
      </w:r>
      <w:r>
        <w:rPr>
          <w:rFonts w:ascii="Arial" w:hAnsi="Arial" w:cs="Arial"/>
          <w:sz w:val="24"/>
          <w:szCs w:val="24"/>
        </w:rPr>
        <w:t>sin</w:t>
      </w:r>
      <w:r w:rsidRPr="00F64517">
        <w:rPr>
          <w:rFonts w:ascii="Arial" w:hAnsi="Arial" w:cs="Arial"/>
          <w:sz w:val="24"/>
          <w:szCs w:val="24"/>
          <w:lang w:val="ru-RU"/>
        </w:rPr>
        <w:t xml:space="preserve"> </w:t>
      </w:r>
      <w:r>
        <w:rPr>
          <w:rFonts w:ascii="Arial" w:hAnsi="Arial" w:cs="Arial"/>
          <w:sz w:val="24"/>
          <w:szCs w:val="24"/>
        </w:rPr>
        <w:t>b</w:t>
      </w:r>
      <w:r w:rsidRPr="00F64517">
        <w:rPr>
          <w:rFonts w:ascii="Arial" w:hAnsi="Arial" w:cs="Arial"/>
          <w:sz w:val="24"/>
          <w:szCs w:val="24"/>
          <w:lang w:val="ru-RU"/>
        </w:rPr>
        <w:t xml:space="preserve"> </w:t>
      </w:r>
      <w:r>
        <w:rPr>
          <w:rFonts w:ascii="Arial" w:hAnsi="Arial" w:cs="Arial"/>
          <w:sz w:val="24"/>
          <w:szCs w:val="24"/>
        </w:rPr>
        <w:t>cos</w:t>
      </w:r>
      <w:r w:rsidRPr="00F64517">
        <w:rPr>
          <w:rFonts w:ascii="Arial" w:hAnsi="Arial" w:cs="Arial"/>
          <w:sz w:val="24"/>
          <w:szCs w:val="24"/>
          <w:lang w:val="ru-RU"/>
        </w:rPr>
        <w:t xml:space="preserve"> </w:t>
      </w:r>
      <w:r>
        <w:rPr>
          <w:rFonts w:ascii="Times New Roman" w:hAnsi="Times New Roman"/>
          <w:i/>
          <w:iCs/>
          <w:sz w:val="24"/>
          <w:szCs w:val="24"/>
        </w:rPr>
        <w:t>c</w:t>
      </w:r>
    </w:p>
    <w:p w:rsidR="003323E4" w:rsidRPr="00F64517"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F64517"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F64517">
        <w:rPr>
          <w:rFonts w:ascii="Arial" w:hAnsi="Arial" w:cs="Arial"/>
          <w:sz w:val="24"/>
          <w:szCs w:val="24"/>
          <w:lang w:val="ru-RU"/>
        </w:rPr>
        <w:t>2. Синустар теоремасы.</w:t>
      </w:r>
    </w:p>
    <w:p w:rsidR="003323E4" w:rsidRPr="00F64517" w:rsidRDefault="003323E4">
      <w:pPr>
        <w:widowControl w:val="0"/>
        <w:autoSpaceDE w:val="0"/>
        <w:autoSpaceDN w:val="0"/>
        <w:adjustRightInd w:val="0"/>
        <w:spacing w:after="0" w:line="8" w:lineRule="exact"/>
        <w:rPr>
          <w:rFonts w:ascii="Times New Roman" w:hAnsi="Times New Roman"/>
          <w:sz w:val="24"/>
          <w:szCs w:val="24"/>
          <w:lang w:val="ru-RU"/>
        </w:rPr>
      </w:pPr>
    </w:p>
    <w:p w:rsidR="003323E4" w:rsidRPr="00F64517" w:rsidRDefault="00281624">
      <w:pPr>
        <w:widowControl w:val="0"/>
        <w:overflowPunct w:val="0"/>
        <w:autoSpaceDE w:val="0"/>
        <w:autoSpaceDN w:val="0"/>
        <w:adjustRightInd w:val="0"/>
        <w:spacing w:after="0" w:line="268" w:lineRule="auto"/>
        <w:ind w:firstLine="397"/>
        <w:jc w:val="both"/>
        <w:rPr>
          <w:rFonts w:ascii="Times New Roman" w:hAnsi="Times New Roman"/>
          <w:sz w:val="24"/>
          <w:szCs w:val="24"/>
          <w:lang w:val="ru-RU"/>
        </w:rPr>
      </w:pPr>
      <w:r w:rsidRPr="00F64517">
        <w:rPr>
          <w:rFonts w:ascii="Arial" w:hAnsi="Arial" w:cs="Arial"/>
          <w:i/>
          <w:iCs/>
          <w:sz w:val="24"/>
          <w:szCs w:val="24"/>
          <w:lang w:val="ru-RU"/>
        </w:rPr>
        <w:t>Сфералық үшбұрыштың қабырғаларының синустары оларға қарсы тұрған бұрыштарының синустарына пропорционалды:</w:t>
      </w:r>
    </w:p>
    <w:p w:rsidR="003323E4" w:rsidRPr="00F64517"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F64517">
          <w:pgSz w:w="8391" w:h="11906"/>
          <w:pgMar w:top="1037" w:right="1260" w:bottom="435" w:left="1020" w:header="720" w:footer="720" w:gutter="0"/>
          <w:cols w:space="720" w:equalWidth="0">
            <w:col w:w="6120"/>
          </w:cols>
          <w:noEndnote/>
        </w:sectPr>
      </w:pPr>
    </w:p>
    <w:p w:rsidR="003323E4" w:rsidRPr="00F64517" w:rsidRDefault="003323E4">
      <w:pPr>
        <w:widowControl w:val="0"/>
        <w:autoSpaceDE w:val="0"/>
        <w:autoSpaceDN w:val="0"/>
        <w:adjustRightInd w:val="0"/>
        <w:spacing w:after="0" w:line="100" w:lineRule="exact"/>
        <w:rPr>
          <w:rFonts w:ascii="Times New Roman" w:hAnsi="Times New Roman"/>
          <w:sz w:val="24"/>
          <w:szCs w:val="24"/>
          <w:lang w:val="ru-RU"/>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45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37" w:right="4160" w:bottom="435" w:left="4040" w:header="720" w:footer="720" w:gutter="0"/>
          <w:cols w:space="720" w:equalWidth="0">
            <w:col w:w="200"/>
          </w:cols>
          <w:noEndnote/>
        </w:sectPr>
      </w:pPr>
    </w:p>
    <w:tbl>
      <w:tblPr>
        <w:tblW w:w="0" w:type="auto"/>
        <w:tblInd w:w="2040" w:type="dxa"/>
        <w:tblLayout w:type="fixed"/>
        <w:tblCellMar>
          <w:left w:w="0" w:type="dxa"/>
          <w:right w:w="0" w:type="dxa"/>
        </w:tblCellMar>
        <w:tblLook w:val="0000"/>
      </w:tblPr>
      <w:tblGrid>
        <w:gridCol w:w="632"/>
        <w:gridCol w:w="234"/>
        <w:gridCol w:w="655"/>
        <w:gridCol w:w="257"/>
        <w:gridCol w:w="609"/>
      </w:tblGrid>
      <w:tr w:rsidR="003323E4" w:rsidRPr="007B2D3D" w:rsidTr="007B2D3D">
        <w:trPr>
          <w:trHeight w:val="354"/>
        </w:trPr>
        <w:tc>
          <w:tcPr>
            <w:tcW w:w="632" w:type="dxa"/>
            <w:tcBorders>
              <w:top w:val="nil"/>
              <w:left w:val="nil"/>
              <w:bottom w:val="nil"/>
              <w:right w:val="nil"/>
            </w:tcBorders>
            <w:vAlign w:val="bottom"/>
          </w:tcPr>
          <w:p w:rsidR="003323E4" w:rsidRPr="007B2D3D" w:rsidRDefault="00281624">
            <w:pPr>
              <w:widowControl w:val="0"/>
              <w:autoSpaceDE w:val="0"/>
              <w:autoSpaceDN w:val="0"/>
              <w:adjustRightInd w:val="0"/>
              <w:spacing w:after="0" w:line="240" w:lineRule="auto"/>
              <w:ind w:left="20"/>
              <w:rPr>
                <w:rFonts w:ascii="Times New Roman" w:hAnsi="Times New Roman"/>
                <w:sz w:val="28"/>
                <w:szCs w:val="28"/>
              </w:rPr>
            </w:pPr>
            <w:bookmarkStart w:id="43" w:name="page91"/>
            <w:bookmarkEnd w:id="43"/>
            <w:r w:rsidRPr="007B2D3D">
              <w:rPr>
                <w:rFonts w:ascii="Times New Roman" w:hAnsi="Times New Roman"/>
                <w:sz w:val="28"/>
                <w:szCs w:val="28"/>
                <w:u w:val="single"/>
              </w:rPr>
              <w:lastRenderedPageBreak/>
              <w:t>sin</w:t>
            </w:r>
            <w:r w:rsidRPr="007B2D3D">
              <w:rPr>
                <w:rFonts w:ascii="Times New Roman" w:hAnsi="Times New Roman"/>
                <w:i/>
                <w:iCs/>
                <w:sz w:val="28"/>
                <w:szCs w:val="28"/>
                <w:u w:val="single"/>
              </w:rPr>
              <w:t>a</w:t>
            </w:r>
          </w:p>
        </w:tc>
        <w:tc>
          <w:tcPr>
            <w:tcW w:w="234" w:type="dxa"/>
            <w:tcBorders>
              <w:top w:val="nil"/>
              <w:left w:val="nil"/>
              <w:bottom w:val="nil"/>
              <w:right w:val="nil"/>
            </w:tcBorders>
            <w:vAlign w:val="bottom"/>
          </w:tcPr>
          <w:p w:rsidR="003323E4" w:rsidRPr="007B2D3D" w:rsidRDefault="00281624">
            <w:pPr>
              <w:widowControl w:val="0"/>
              <w:autoSpaceDE w:val="0"/>
              <w:autoSpaceDN w:val="0"/>
              <w:adjustRightInd w:val="0"/>
              <w:spacing w:after="0" w:line="240" w:lineRule="auto"/>
              <w:jc w:val="right"/>
              <w:rPr>
                <w:rFonts w:ascii="Times New Roman" w:hAnsi="Times New Roman"/>
                <w:sz w:val="28"/>
                <w:szCs w:val="28"/>
              </w:rPr>
            </w:pPr>
            <w:r w:rsidRPr="007B2D3D">
              <w:rPr>
                <w:rFonts w:ascii="Times New Roman" w:hAnsi="Times New Roman"/>
                <w:w w:val="99"/>
                <w:sz w:val="28"/>
                <w:szCs w:val="28"/>
              </w:rPr>
              <w:t>=</w:t>
            </w:r>
          </w:p>
        </w:tc>
        <w:tc>
          <w:tcPr>
            <w:tcW w:w="655" w:type="dxa"/>
            <w:tcBorders>
              <w:top w:val="nil"/>
              <w:left w:val="nil"/>
              <w:bottom w:val="nil"/>
              <w:right w:val="nil"/>
            </w:tcBorders>
            <w:vAlign w:val="bottom"/>
          </w:tcPr>
          <w:p w:rsidR="003323E4" w:rsidRPr="007B2D3D" w:rsidRDefault="00281624">
            <w:pPr>
              <w:widowControl w:val="0"/>
              <w:autoSpaceDE w:val="0"/>
              <w:autoSpaceDN w:val="0"/>
              <w:adjustRightInd w:val="0"/>
              <w:spacing w:after="0" w:line="240" w:lineRule="auto"/>
              <w:ind w:left="60"/>
              <w:rPr>
                <w:rFonts w:ascii="Times New Roman" w:hAnsi="Times New Roman"/>
                <w:sz w:val="28"/>
                <w:szCs w:val="28"/>
              </w:rPr>
            </w:pPr>
            <w:r w:rsidRPr="007B2D3D">
              <w:rPr>
                <w:rFonts w:ascii="Times New Roman" w:hAnsi="Times New Roman"/>
                <w:sz w:val="28"/>
                <w:szCs w:val="28"/>
                <w:u w:val="single"/>
              </w:rPr>
              <w:t>sin</w:t>
            </w:r>
            <w:r w:rsidRPr="007B2D3D">
              <w:rPr>
                <w:rFonts w:ascii="Times New Roman" w:hAnsi="Times New Roman"/>
                <w:i/>
                <w:iCs/>
                <w:sz w:val="28"/>
                <w:szCs w:val="28"/>
                <w:u w:val="single"/>
              </w:rPr>
              <w:t>b</w:t>
            </w:r>
          </w:p>
        </w:tc>
        <w:tc>
          <w:tcPr>
            <w:tcW w:w="257" w:type="dxa"/>
            <w:tcBorders>
              <w:top w:val="nil"/>
              <w:left w:val="nil"/>
              <w:bottom w:val="nil"/>
              <w:right w:val="nil"/>
            </w:tcBorders>
            <w:vAlign w:val="bottom"/>
          </w:tcPr>
          <w:p w:rsidR="003323E4" w:rsidRPr="007B2D3D" w:rsidRDefault="00281624">
            <w:pPr>
              <w:widowControl w:val="0"/>
              <w:autoSpaceDE w:val="0"/>
              <w:autoSpaceDN w:val="0"/>
              <w:adjustRightInd w:val="0"/>
              <w:spacing w:after="0" w:line="240" w:lineRule="auto"/>
              <w:jc w:val="right"/>
              <w:rPr>
                <w:rFonts w:ascii="Times New Roman" w:hAnsi="Times New Roman"/>
                <w:sz w:val="28"/>
                <w:szCs w:val="28"/>
              </w:rPr>
            </w:pPr>
            <w:r w:rsidRPr="007B2D3D">
              <w:rPr>
                <w:rFonts w:ascii="Times New Roman" w:hAnsi="Times New Roman"/>
                <w:sz w:val="28"/>
                <w:szCs w:val="28"/>
              </w:rPr>
              <w:t>=</w:t>
            </w:r>
          </w:p>
        </w:tc>
        <w:tc>
          <w:tcPr>
            <w:tcW w:w="609" w:type="dxa"/>
            <w:tcBorders>
              <w:top w:val="nil"/>
              <w:left w:val="nil"/>
              <w:bottom w:val="nil"/>
              <w:right w:val="nil"/>
            </w:tcBorders>
            <w:vAlign w:val="bottom"/>
          </w:tcPr>
          <w:p w:rsidR="003323E4" w:rsidRPr="007B2D3D" w:rsidRDefault="00281624">
            <w:pPr>
              <w:widowControl w:val="0"/>
              <w:autoSpaceDE w:val="0"/>
              <w:autoSpaceDN w:val="0"/>
              <w:adjustRightInd w:val="0"/>
              <w:spacing w:after="0" w:line="240" w:lineRule="auto"/>
              <w:ind w:left="60"/>
              <w:rPr>
                <w:rFonts w:ascii="Times New Roman" w:hAnsi="Times New Roman"/>
                <w:sz w:val="28"/>
                <w:szCs w:val="28"/>
              </w:rPr>
            </w:pPr>
            <w:r w:rsidRPr="007B2D3D">
              <w:rPr>
                <w:rFonts w:ascii="Times New Roman" w:hAnsi="Times New Roman"/>
                <w:sz w:val="28"/>
                <w:szCs w:val="28"/>
                <w:u w:val="single"/>
              </w:rPr>
              <w:t>sin</w:t>
            </w:r>
            <w:r w:rsidRPr="007B2D3D">
              <w:rPr>
                <w:rFonts w:ascii="Times New Roman" w:hAnsi="Times New Roman"/>
                <w:i/>
                <w:iCs/>
                <w:sz w:val="28"/>
                <w:szCs w:val="28"/>
                <w:u w:val="single"/>
              </w:rPr>
              <w:t>c</w:t>
            </w:r>
          </w:p>
        </w:tc>
      </w:tr>
      <w:tr w:rsidR="003323E4" w:rsidRPr="007B2D3D" w:rsidTr="007B2D3D">
        <w:trPr>
          <w:trHeight w:val="328"/>
        </w:trPr>
        <w:tc>
          <w:tcPr>
            <w:tcW w:w="632" w:type="dxa"/>
            <w:tcBorders>
              <w:top w:val="nil"/>
              <w:left w:val="nil"/>
              <w:bottom w:val="nil"/>
              <w:right w:val="nil"/>
            </w:tcBorders>
            <w:vAlign w:val="bottom"/>
          </w:tcPr>
          <w:p w:rsidR="003323E4" w:rsidRPr="007B2D3D" w:rsidRDefault="00281624">
            <w:pPr>
              <w:widowControl w:val="0"/>
              <w:autoSpaceDE w:val="0"/>
              <w:autoSpaceDN w:val="0"/>
              <w:adjustRightInd w:val="0"/>
              <w:spacing w:after="0" w:line="240" w:lineRule="auto"/>
              <w:rPr>
                <w:rFonts w:ascii="Times New Roman" w:hAnsi="Times New Roman"/>
                <w:sz w:val="28"/>
                <w:szCs w:val="28"/>
              </w:rPr>
            </w:pPr>
            <w:r w:rsidRPr="007B2D3D">
              <w:rPr>
                <w:rFonts w:ascii="Times New Roman" w:hAnsi="Times New Roman"/>
                <w:w w:val="99"/>
                <w:sz w:val="28"/>
                <w:szCs w:val="28"/>
              </w:rPr>
              <w:t xml:space="preserve">sin </w:t>
            </w:r>
            <w:r w:rsidRPr="007B2D3D">
              <w:rPr>
                <w:rFonts w:ascii="Times New Roman" w:hAnsi="Times New Roman"/>
                <w:i/>
                <w:iCs/>
                <w:w w:val="99"/>
                <w:sz w:val="28"/>
                <w:szCs w:val="28"/>
              </w:rPr>
              <w:t>A</w:t>
            </w:r>
          </w:p>
        </w:tc>
        <w:tc>
          <w:tcPr>
            <w:tcW w:w="234" w:type="dxa"/>
            <w:tcBorders>
              <w:top w:val="nil"/>
              <w:left w:val="nil"/>
              <w:bottom w:val="nil"/>
              <w:right w:val="nil"/>
            </w:tcBorders>
            <w:vAlign w:val="bottom"/>
          </w:tcPr>
          <w:p w:rsidR="003323E4" w:rsidRPr="007B2D3D" w:rsidRDefault="003323E4">
            <w:pPr>
              <w:widowControl w:val="0"/>
              <w:autoSpaceDE w:val="0"/>
              <w:autoSpaceDN w:val="0"/>
              <w:adjustRightInd w:val="0"/>
              <w:spacing w:after="0" w:line="240" w:lineRule="auto"/>
              <w:rPr>
                <w:rFonts w:ascii="Times New Roman" w:hAnsi="Times New Roman"/>
                <w:sz w:val="28"/>
                <w:szCs w:val="28"/>
              </w:rPr>
            </w:pPr>
          </w:p>
        </w:tc>
        <w:tc>
          <w:tcPr>
            <w:tcW w:w="655" w:type="dxa"/>
            <w:tcBorders>
              <w:top w:val="nil"/>
              <w:left w:val="nil"/>
              <w:bottom w:val="nil"/>
              <w:right w:val="nil"/>
            </w:tcBorders>
            <w:vAlign w:val="bottom"/>
          </w:tcPr>
          <w:p w:rsidR="003323E4" w:rsidRPr="007B2D3D" w:rsidRDefault="00281624">
            <w:pPr>
              <w:widowControl w:val="0"/>
              <w:autoSpaceDE w:val="0"/>
              <w:autoSpaceDN w:val="0"/>
              <w:adjustRightInd w:val="0"/>
              <w:spacing w:after="0" w:line="240" w:lineRule="auto"/>
              <w:ind w:left="40"/>
              <w:rPr>
                <w:rFonts w:ascii="Times New Roman" w:hAnsi="Times New Roman"/>
                <w:sz w:val="28"/>
                <w:szCs w:val="28"/>
              </w:rPr>
            </w:pPr>
            <w:r w:rsidRPr="007B2D3D">
              <w:rPr>
                <w:rFonts w:ascii="Times New Roman" w:hAnsi="Times New Roman"/>
                <w:w w:val="96"/>
                <w:sz w:val="28"/>
                <w:szCs w:val="28"/>
              </w:rPr>
              <w:t xml:space="preserve">sin </w:t>
            </w:r>
            <w:r w:rsidRPr="007B2D3D">
              <w:rPr>
                <w:rFonts w:ascii="Times New Roman" w:hAnsi="Times New Roman"/>
                <w:i/>
                <w:iCs/>
                <w:w w:val="96"/>
                <w:sz w:val="28"/>
                <w:szCs w:val="28"/>
              </w:rPr>
              <w:t>B</w:t>
            </w:r>
          </w:p>
        </w:tc>
        <w:tc>
          <w:tcPr>
            <w:tcW w:w="257" w:type="dxa"/>
            <w:tcBorders>
              <w:top w:val="nil"/>
              <w:left w:val="nil"/>
              <w:bottom w:val="nil"/>
              <w:right w:val="nil"/>
            </w:tcBorders>
            <w:vAlign w:val="bottom"/>
          </w:tcPr>
          <w:p w:rsidR="003323E4" w:rsidRPr="007B2D3D" w:rsidRDefault="003323E4">
            <w:pPr>
              <w:widowControl w:val="0"/>
              <w:autoSpaceDE w:val="0"/>
              <w:autoSpaceDN w:val="0"/>
              <w:adjustRightInd w:val="0"/>
              <w:spacing w:after="0" w:line="240" w:lineRule="auto"/>
              <w:rPr>
                <w:rFonts w:ascii="Times New Roman" w:hAnsi="Times New Roman"/>
                <w:sz w:val="28"/>
                <w:szCs w:val="28"/>
              </w:rPr>
            </w:pPr>
          </w:p>
        </w:tc>
        <w:tc>
          <w:tcPr>
            <w:tcW w:w="609" w:type="dxa"/>
            <w:tcBorders>
              <w:top w:val="nil"/>
              <w:left w:val="nil"/>
              <w:bottom w:val="nil"/>
              <w:right w:val="nil"/>
            </w:tcBorders>
            <w:vAlign w:val="bottom"/>
          </w:tcPr>
          <w:p w:rsidR="003323E4" w:rsidRPr="007B2D3D" w:rsidRDefault="00281624">
            <w:pPr>
              <w:widowControl w:val="0"/>
              <w:autoSpaceDE w:val="0"/>
              <w:autoSpaceDN w:val="0"/>
              <w:adjustRightInd w:val="0"/>
              <w:spacing w:after="0" w:line="240" w:lineRule="auto"/>
              <w:ind w:left="40"/>
              <w:rPr>
                <w:rFonts w:ascii="Times New Roman" w:hAnsi="Times New Roman"/>
                <w:sz w:val="28"/>
                <w:szCs w:val="28"/>
              </w:rPr>
            </w:pPr>
            <w:r w:rsidRPr="007B2D3D">
              <w:rPr>
                <w:rFonts w:ascii="Times New Roman" w:hAnsi="Times New Roman"/>
                <w:w w:val="98"/>
                <w:sz w:val="28"/>
                <w:szCs w:val="28"/>
              </w:rPr>
              <w:t>sin</w:t>
            </w:r>
            <w:r w:rsidRPr="007B2D3D">
              <w:rPr>
                <w:rFonts w:ascii="Times New Roman" w:hAnsi="Times New Roman"/>
                <w:i/>
                <w:iCs/>
                <w:w w:val="98"/>
                <w:sz w:val="28"/>
                <w:szCs w:val="28"/>
              </w:rPr>
              <w:t>C</w:t>
            </w:r>
          </w:p>
        </w:tc>
      </w:tr>
      <w:tr w:rsidR="007B2D3D" w:rsidRPr="007B2D3D" w:rsidTr="007B2D3D">
        <w:trPr>
          <w:trHeight w:val="328"/>
        </w:trPr>
        <w:tc>
          <w:tcPr>
            <w:tcW w:w="632" w:type="dxa"/>
            <w:tcBorders>
              <w:top w:val="nil"/>
              <w:left w:val="nil"/>
              <w:bottom w:val="nil"/>
              <w:right w:val="nil"/>
            </w:tcBorders>
            <w:vAlign w:val="bottom"/>
          </w:tcPr>
          <w:p w:rsidR="007B2D3D" w:rsidRPr="007B2D3D" w:rsidRDefault="007B2D3D">
            <w:pPr>
              <w:widowControl w:val="0"/>
              <w:autoSpaceDE w:val="0"/>
              <w:autoSpaceDN w:val="0"/>
              <w:adjustRightInd w:val="0"/>
              <w:spacing w:after="0" w:line="240" w:lineRule="auto"/>
              <w:rPr>
                <w:rFonts w:ascii="Times New Roman" w:hAnsi="Times New Roman"/>
                <w:w w:val="99"/>
                <w:sz w:val="28"/>
                <w:szCs w:val="28"/>
              </w:rPr>
            </w:pPr>
          </w:p>
        </w:tc>
        <w:tc>
          <w:tcPr>
            <w:tcW w:w="234" w:type="dxa"/>
            <w:tcBorders>
              <w:top w:val="nil"/>
              <w:left w:val="nil"/>
              <w:bottom w:val="nil"/>
              <w:right w:val="nil"/>
            </w:tcBorders>
            <w:vAlign w:val="bottom"/>
          </w:tcPr>
          <w:p w:rsidR="007B2D3D" w:rsidRPr="007B2D3D" w:rsidRDefault="007B2D3D">
            <w:pPr>
              <w:widowControl w:val="0"/>
              <w:autoSpaceDE w:val="0"/>
              <w:autoSpaceDN w:val="0"/>
              <w:adjustRightInd w:val="0"/>
              <w:spacing w:after="0" w:line="240" w:lineRule="auto"/>
              <w:rPr>
                <w:rFonts w:ascii="Times New Roman" w:hAnsi="Times New Roman"/>
                <w:sz w:val="28"/>
                <w:szCs w:val="28"/>
              </w:rPr>
            </w:pPr>
          </w:p>
        </w:tc>
        <w:tc>
          <w:tcPr>
            <w:tcW w:w="655" w:type="dxa"/>
            <w:tcBorders>
              <w:top w:val="nil"/>
              <w:left w:val="nil"/>
              <w:bottom w:val="nil"/>
              <w:right w:val="nil"/>
            </w:tcBorders>
            <w:vAlign w:val="bottom"/>
          </w:tcPr>
          <w:p w:rsidR="007B2D3D" w:rsidRPr="007B2D3D" w:rsidRDefault="007B2D3D">
            <w:pPr>
              <w:widowControl w:val="0"/>
              <w:autoSpaceDE w:val="0"/>
              <w:autoSpaceDN w:val="0"/>
              <w:adjustRightInd w:val="0"/>
              <w:spacing w:after="0" w:line="240" w:lineRule="auto"/>
              <w:ind w:left="40"/>
              <w:rPr>
                <w:rFonts w:ascii="Times New Roman" w:hAnsi="Times New Roman"/>
                <w:w w:val="96"/>
                <w:sz w:val="28"/>
                <w:szCs w:val="28"/>
              </w:rPr>
            </w:pPr>
          </w:p>
        </w:tc>
        <w:tc>
          <w:tcPr>
            <w:tcW w:w="257" w:type="dxa"/>
            <w:tcBorders>
              <w:top w:val="nil"/>
              <w:left w:val="nil"/>
              <w:bottom w:val="nil"/>
              <w:right w:val="nil"/>
            </w:tcBorders>
            <w:vAlign w:val="bottom"/>
          </w:tcPr>
          <w:p w:rsidR="007B2D3D" w:rsidRPr="007B2D3D" w:rsidRDefault="007B2D3D">
            <w:pPr>
              <w:widowControl w:val="0"/>
              <w:autoSpaceDE w:val="0"/>
              <w:autoSpaceDN w:val="0"/>
              <w:adjustRightInd w:val="0"/>
              <w:spacing w:after="0" w:line="240" w:lineRule="auto"/>
              <w:rPr>
                <w:rFonts w:ascii="Times New Roman" w:hAnsi="Times New Roman"/>
                <w:sz w:val="28"/>
                <w:szCs w:val="28"/>
              </w:rPr>
            </w:pPr>
          </w:p>
        </w:tc>
        <w:tc>
          <w:tcPr>
            <w:tcW w:w="609" w:type="dxa"/>
            <w:tcBorders>
              <w:top w:val="nil"/>
              <w:left w:val="nil"/>
              <w:bottom w:val="nil"/>
              <w:right w:val="nil"/>
            </w:tcBorders>
            <w:vAlign w:val="bottom"/>
          </w:tcPr>
          <w:p w:rsidR="007B2D3D" w:rsidRPr="007B2D3D" w:rsidRDefault="007B2D3D">
            <w:pPr>
              <w:widowControl w:val="0"/>
              <w:autoSpaceDE w:val="0"/>
              <w:autoSpaceDN w:val="0"/>
              <w:adjustRightInd w:val="0"/>
              <w:spacing w:after="0" w:line="240" w:lineRule="auto"/>
              <w:ind w:left="40"/>
              <w:rPr>
                <w:rFonts w:ascii="Times New Roman" w:hAnsi="Times New Roman"/>
                <w:w w:val="98"/>
                <w:sz w:val="28"/>
                <w:szCs w:val="28"/>
              </w:rPr>
            </w:pPr>
          </w:p>
        </w:tc>
      </w:tr>
    </w:tbl>
    <w:p w:rsidR="003323E4" w:rsidRDefault="003323E4">
      <w:pPr>
        <w:widowControl w:val="0"/>
        <w:autoSpaceDE w:val="0"/>
        <w:autoSpaceDN w:val="0"/>
        <w:adjustRightInd w:val="0"/>
        <w:spacing w:after="0" w:line="76"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4"/>
          <w:szCs w:val="24"/>
        </w:rPr>
        <w:t>3. Бес элемент формуласы:</w:t>
      </w:r>
    </w:p>
    <w:p w:rsidR="003323E4" w:rsidRDefault="003323E4">
      <w:pPr>
        <w:widowControl w:val="0"/>
        <w:autoSpaceDE w:val="0"/>
        <w:autoSpaceDN w:val="0"/>
        <w:adjustRightInd w:val="0"/>
        <w:spacing w:after="0" w:line="8"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rPr>
      </w:pPr>
      <w:r>
        <w:rPr>
          <w:rFonts w:ascii="Arial" w:hAnsi="Arial" w:cs="Arial"/>
          <w:i/>
          <w:iCs/>
          <w:sz w:val="23"/>
          <w:szCs w:val="23"/>
        </w:rPr>
        <w:t>Сфералық үшбұрышта бiр қабырғасының синусының iргелес төбесiнiң бұрышының косинусына көбейтiндiсi осы төбеге iргелес екiншi қабырғасының синусын үшiншi қабырғасының косинусына көбейтiндiсiнен сол қабырғаларының сәйкес косинусы мен синусының және олардың арасындағы бұрыштың косинусының көбейтiндiсiн алып тастағанға тең</w:t>
      </w:r>
      <w:r>
        <w:rPr>
          <w:rFonts w:ascii="Times New Roman" w:hAnsi="Times New Roman"/>
          <w:sz w:val="23"/>
          <w:szCs w:val="23"/>
        </w:rPr>
        <w:t>.</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4"/>
          <w:szCs w:val="24"/>
        </w:rPr>
        <w:t xml:space="preserve">cos А sin с = sin b cos </w:t>
      </w:r>
      <w:r>
        <w:rPr>
          <w:rFonts w:ascii="Times New Roman" w:hAnsi="Times New Roman"/>
          <w:i/>
          <w:iCs/>
          <w:sz w:val="24"/>
          <w:szCs w:val="24"/>
        </w:rPr>
        <w:t>a</w:t>
      </w:r>
      <w:r>
        <w:rPr>
          <w:rFonts w:ascii="Arial" w:hAnsi="Arial" w:cs="Arial"/>
          <w:sz w:val="24"/>
          <w:szCs w:val="24"/>
        </w:rPr>
        <w:t xml:space="preserve"> - cos b sin </w:t>
      </w:r>
      <w:r>
        <w:rPr>
          <w:rFonts w:ascii="Times New Roman" w:hAnsi="Times New Roman"/>
          <w:i/>
          <w:iCs/>
          <w:sz w:val="24"/>
          <w:szCs w:val="24"/>
        </w:rPr>
        <w:t>a</w:t>
      </w:r>
      <w:r>
        <w:rPr>
          <w:rFonts w:ascii="Arial" w:hAnsi="Arial" w:cs="Arial"/>
          <w:sz w:val="24"/>
          <w:szCs w:val="24"/>
        </w:rPr>
        <w:t xml:space="preserve"> cos С</w:t>
      </w:r>
    </w:p>
    <w:p w:rsidR="003323E4" w:rsidRDefault="003323E4">
      <w:pPr>
        <w:widowControl w:val="0"/>
        <w:autoSpaceDE w:val="0"/>
        <w:autoSpaceDN w:val="0"/>
        <w:adjustRightInd w:val="0"/>
        <w:spacing w:after="0" w:line="1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1" w:lineRule="exact"/>
        <w:ind w:firstLine="397"/>
        <w:jc w:val="both"/>
        <w:rPr>
          <w:rFonts w:ascii="Arial" w:hAnsi="Arial" w:cs="Arial"/>
          <w:sz w:val="23"/>
          <w:szCs w:val="23"/>
        </w:rPr>
      </w:pPr>
      <w:r>
        <w:rPr>
          <w:rFonts w:ascii="Arial" w:hAnsi="Arial" w:cs="Arial"/>
          <w:sz w:val="23"/>
          <w:szCs w:val="23"/>
        </w:rPr>
        <w:t xml:space="preserve">Осы формулаларды </w:t>
      </w:r>
      <w:r>
        <w:rPr>
          <w:rFonts w:ascii="Arial" w:hAnsi="Arial" w:cs="Arial"/>
          <w:i/>
          <w:iCs/>
          <w:sz w:val="23"/>
          <w:szCs w:val="23"/>
        </w:rPr>
        <w:t>параллакстық</w:t>
      </w:r>
      <w:r>
        <w:rPr>
          <w:rFonts w:ascii="Arial" w:hAnsi="Arial" w:cs="Arial"/>
          <w:sz w:val="23"/>
          <w:szCs w:val="23"/>
        </w:rPr>
        <w:t xml:space="preserve"> деп аталатын үшбұрышқа қолданып көрейiк. </w:t>
      </w:r>
      <w:r>
        <w:rPr>
          <w:rFonts w:ascii="Arial" w:hAnsi="Arial" w:cs="Arial"/>
          <w:i/>
          <w:iCs/>
          <w:sz w:val="23"/>
          <w:szCs w:val="23"/>
        </w:rPr>
        <w:t>Параллакстық үшбұрыш</w:t>
      </w:r>
      <w:r>
        <w:rPr>
          <w:rFonts w:ascii="Arial" w:hAnsi="Arial" w:cs="Arial"/>
          <w:sz w:val="23"/>
          <w:szCs w:val="23"/>
        </w:rPr>
        <w:t xml:space="preserve"> дегенiмiз аспан сферасында меридианның, биiктiк шең­ берiнiң [30] (</w:t>
      </w:r>
      <w:r>
        <w:rPr>
          <w:rFonts w:ascii="Arial" w:hAnsi="Arial" w:cs="Arial"/>
          <w:i/>
          <w:iCs/>
          <w:sz w:val="23"/>
          <w:szCs w:val="23"/>
        </w:rPr>
        <w:t>шырақ вертикалының-</w:t>
      </w:r>
      <w:r>
        <w:rPr>
          <w:rFonts w:ascii="Arial" w:hAnsi="Arial" w:cs="Arial"/>
          <w:sz w:val="23"/>
          <w:szCs w:val="23"/>
        </w:rPr>
        <w:t xml:space="preserve">[27,28] және еңкею дөңгелегiнiң доғаларынан құралған үшбұрышты айтады. РZМ үшбұрышы қабырғалары: РZ=90-φ; РМ=90-δ; ZМ=z; төбелерiндегi бұрыштары; 12 суретте, </w:t>
      </w:r>
      <w:r>
        <w:rPr>
          <w:rFonts w:ascii="MS PGothic" w:eastAsia="MS PGothic" w:hAnsi="Arial" w:cs="MS PGothic" w:hint="eastAsia"/>
          <w:sz w:val="23"/>
          <w:szCs w:val="23"/>
        </w:rPr>
        <w:t>∠</w:t>
      </w:r>
      <w:r>
        <w:rPr>
          <w:rFonts w:ascii="Arial" w:hAnsi="Arial" w:cs="Arial"/>
          <w:sz w:val="23"/>
          <w:szCs w:val="23"/>
        </w:rPr>
        <w:t xml:space="preserve"> РZМ=180-А; q = </w:t>
      </w:r>
      <w:r>
        <w:rPr>
          <w:rFonts w:ascii="MS PGothic" w:eastAsia="MS PGothic" w:hAnsi="Arial" w:cs="MS PGothic" w:hint="eastAsia"/>
          <w:sz w:val="23"/>
          <w:szCs w:val="23"/>
        </w:rPr>
        <w:t>∠</w:t>
      </w:r>
      <w:r>
        <w:rPr>
          <w:rFonts w:ascii="Arial" w:hAnsi="Arial" w:cs="Arial"/>
          <w:sz w:val="23"/>
          <w:szCs w:val="23"/>
        </w:rPr>
        <w:t xml:space="preserve"> ZМР және </w:t>
      </w:r>
      <w:r>
        <w:rPr>
          <w:rFonts w:ascii="MS PGothic" w:eastAsia="MS PGothic" w:hAnsi="Arial" w:cs="MS PGothic" w:hint="eastAsia"/>
          <w:sz w:val="23"/>
          <w:szCs w:val="23"/>
        </w:rPr>
        <w:t>∠</w:t>
      </w:r>
      <w:r>
        <w:rPr>
          <w:rFonts w:ascii="Arial" w:hAnsi="Arial" w:cs="Arial"/>
          <w:sz w:val="23"/>
          <w:szCs w:val="23"/>
        </w:rPr>
        <w:t xml:space="preserve"> ZРМ = t; q-параллакстiк бұрыш.</w:t>
      </w:r>
    </w:p>
    <w:p w:rsidR="007B2D3D" w:rsidRDefault="007B2D3D">
      <w:pPr>
        <w:widowControl w:val="0"/>
        <w:overflowPunct w:val="0"/>
        <w:autoSpaceDE w:val="0"/>
        <w:autoSpaceDN w:val="0"/>
        <w:adjustRightInd w:val="0"/>
        <w:spacing w:after="0" w:line="291" w:lineRule="exact"/>
        <w:ind w:firstLine="397"/>
        <w:jc w:val="both"/>
        <w:rPr>
          <w:rFonts w:ascii="Times New Roman" w:hAnsi="Times New Roman"/>
          <w:sz w:val="24"/>
          <w:szCs w:val="24"/>
        </w:rPr>
      </w:pPr>
    </w:p>
    <w:p w:rsidR="003323E4" w:rsidRDefault="003323E4">
      <w:pPr>
        <w:widowControl w:val="0"/>
        <w:autoSpaceDE w:val="0"/>
        <w:autoSpaceDN w:val="0"/>
        <w:adjustRightInd w:val="0"/>
        <w:spacing w:after="0" w:line="12" w:lineRule="exact"/>
        <w:rPr>
          <w:rFonts w:ascii="Times New Roman" w:hAnsi="Times New Roman"/>
          <w:sz w:val="24"/>
          <w:szCs w:val="24"/>
        </w:rPr>
      </w:pPr>
    </w:p>
    <w:tbl>
      <w:tblPr>
        <w:tblW w:w="0" w:type="auto"/>
        <w:tblInd w:w="1620" w:type="dxa"/>
        <w:tblLayout w:type="fixed"/>
        <w:tblCellMar>
          <w:left w:w="0" w:type="dxa"/>
          <w:right w:w="0" w:type="dxa"/>
        </w:tblCellMar>
        <w:tblLook w:val="0000"/>
      </w:tblPr>
      <w:tblGrid>
        <w:gridCol w:w="460"/>
        <w:gridCol w:w="460"/>
        <w:gridCol w:w="120"/>
        <w:gridCol w:w="1120"/>
        <w:gridCol w:w="300"/>
        <w:gridCol w:w="640"/>
        <w:gridCol w:w="20"/>
      </w:tblGrid>
      <w:tr w:rsidR="003323E4" w:rsidRPr="00AF16BC">
        <w:trPr>
          <w:trHeight w:val="342"/>
        </w:trPr>
        <w:tc>
          <w:tcPr>
            <w:tcW w:w="104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32"/>
                <w:szCs w:val="32"/>
              </w:rPr>
              <w:t xml:space="preserve">90 </w:t>
            </w:r>
            <w:r w:rsidRPr="00AF16BC">
              <w:rPr>
                <w:rFonts w:ascii="Times New Roman" w:hAnsi="Times New Roman"/>
                <w:sz w:val="42"/>
                <w:szCs w:val="42"/>
                <w:vertAlign w:val="superscript"/>
              </w:rPr>
              <w:t>o</w:t>
            </w:r>
            <w:r w:rsidRPr="00AF16BC">
              <w:rPr>
                <w:rFonts w:ascii="Times New Roman" w:hAnsi="Times New Roman"/>
                <w:sz w:val="32"/>
                <w:szCs w:val="32"/>
              </w:rPr>
              <w:t xml:space="preserve"> -</w:t>
            </w:r>
            <w:r w:rsidRPr="00AF16BC">
              <w:rPr>
                <w:rFonts w:ascii="Courier New" w:hAnsi="Courier New" w:cs="Courier New"/>
                <w:sz w:val="32"/>
                <w:szCs w:val="32"/>
              </w:rPr>
              <w:t>φ</w:t>
            </w:r>
          </w:p>
        </w:tc>
        <w:tc>
          <w:tcPr>
            <w:tcW w:w="11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900"/>
              <w:rPr>
                <w:rFonts w:ascii="Times New Roman" w:hAnsi="Times New Roman"/>
                <w:sz w:val="24"/>
                <w:szCs w:val="24"/>
              </w:rPr>
            </w:pPr>
            <w:r w:rsidRPr="00AF16BC">
              <w:rPr>
                <w:rFonts w:ascii="Arial" w:hAnsi="Arial" w:cs="Arial"/>
                <w:sz w:val="28"/>
                <w:szCs w:val="28"/>
              </w:rPr>
              <w:t>Z</w:t>
            </w: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88"/>
        </w:trPr>
        <w:tc>
          <w:tcPr>
            <w:tcW w:w="104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Arial" w:hAnsi="Arial" w:cs="Arial"/>
                <w:sz w:val="32"/>
                <w:szCs w:val="32"/>
              </w:rPr>
              <w:t xml:space="preserve">180 </w:t>
            </w:r>
            <w:r w:rsidRPr="00AF16BC">
              <w:rPr>
                <w:rFonts w:ascii="Times New Roman" w:hAnsi="Times New Roman"/>
                <w:sz w:val="42"/>
                <w:szCs w:val="42"/>
                <w:vertAlign w:val="superscript"/>
              </w:rPr>
              <w:t>o</w:t>
            </w:r>
            <w:r w:rsidRPr="00AF16BC">
              <w:rPr>
                <w:rFonts w:ascii="Arial" w:hAnsi="Arial" w:cs="Arial"/>
                <w:sz w:val="32"/>
                <w:szCs w:val="32"/>
              </w:rPr>
              <w:t xml:space="preserve"> -</w:t>
            </w:r>
          </w:p>
        </w:tc>
        <w:tc>
          <w:tcPr>
            <w:tcW w:w="3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sz w:val="24"/>
                <w:szCs w:val="24"/>
              </w:rPr>
              <w:t>А</w:t>
            </w: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72"/>
        </w:trPr>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4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Courier New" w:hAnsi="Courier New" w:cs="Courier New"/>
                <w:sz w:val="32"/>
                <w:szCs w:val="32"/>
              </w:rPr>
              <w:t>t</w:t>
            </w: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11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3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6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60"/>
              <w:rPr>
                <w:rFonts w:ascii="Times New Roman" w:hAnsi="Times New Roman"/>
                <w:sz w:val="24"/>
                <w:szCs w:val="24"/>
              </w:rPr>
            </w:pPr>
            <w:r w:rsidRPr="00AF16BC">
              <w:rPr>
                <w:rFonts w:ascii="Courier New" w:hAnsi="Courier New" w:cs="Courier New"/>
                <w:w w:val="83"/>
                <w:sz w:val="32"/>
                <w:szCs w:val="32"/>
              </w:rPr>
              <w:t>z</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98"/>
        </w:trPr>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6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9"/>
        </w:trPr>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6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tabs>
          <w:tab w:val="left" w:pos="2360"/>
          <w:tab w:val="left" w:pos="3940"/>
        </w:tabs>
        <w:autoSpaceDE w:val="0"/>
        <w:autoSpaceDN w:val="0"/>
        <w:adjustRightInd w:val="0"/>
        <w:spacing w:after="0" w:line="240" w:lineRule="auto"/>
        <w:ind w:left="1460"/>
        <w:rPr>
          <w:rFonts w:ascii="Times New Roman" w:hAnsi="Times New Roman"/>
          <w:sz w:val="24"/>
          <w:szCs w:val="24"/>
        </w:rPr>
      </w:pPr>
      <w:r w:rsidRPr="00A3036D">
        <w:rPr>
          <w:noProof/>
        </w:rPr>
        <w:pict>
          <v:shape id="_x0000_s1059" type="#_x0000_t75" style="position:absolute;left:0;text-align:left;margin-left:83.3pt;margin-top:-64.4pt;width:151.4pt;height:125.9pt;z-index:-146;mso-position-horizontal-relative:text;mso-position-vertical-relative:text" o:allowincell="f">
            <v:imagedata r:id="rId26" o:title=""/>
          </v:shape>
        </w:pict>
      </w:r>
      <w:r w:rsidR="00281624">
        <w:rPr>
          <w:rFonts w:ascii="Arial" w:hAnsi="Arial" w:cs="Arial"/>
          <w:sz w:val="62"/>
          <w:szCs w:val="62"/>
          <w:vertAlign w:val="subscript"/>
        </w:rPr>
        <w:t>Р</w:t>
      </w:r>
      <w:r w:rsidR="00281624">
        <w:rPr>
          <w:rFonts w:ascii="Times New Roman" w:hAnsi="Times New Roman"/>
          <w:sz w:val="24"/>
          <w:szCs w:val="24"/>
        </w:rPr>
        <w:tab/>
      </w:r>
      <w:r w:rsidR="00281624">
        <w:rPr>
          <w:rFonts w:ascii="Times New Roman" w:hAnsi="Times New Roman"/>
          <w:sz w:val="31"/>
          <w:szCs w:val="31"/>
        </w:rPr>
        <w:t>90-</w:t>
      </w:r>
      <w:r w:rsidR="00281624">
        <w:rPr>
          <w:rFonts w:ascii="Courier New" w:hAnsi="Courier New" w:cs="Courier New"/>
          <w:sz w:val="31"/>
          <w:szCs w:val="31"/>
        </w:rPr>
        <w:t>δ</w:t>
      </w:r>
      <w:r w:rsidR="00281624">
        <w:rPr>
          <w:rFonts w:ascii="Times New Roman" w:hAnsi="Times New Roman"/>
          <w:sz w:val="24"/>
          <w:szCs w:val="24"/>
        </w:rPr>
        <w:tab/>
      </w:r>
      <w:r w:rsidR="00281624">
        <w:rPr>
          <w:rFonts w:ascii="Courier New" w:hAnsi="Courier New" w:cs="Courier New"/>
          <w:sz w:val="44"/>
          <w:szCs w:val="44"/>
          <w:vertAlign w:val="subscript"/>
        </w:rPr>
        <w:t>q</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9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3940"/>
        <w:rPr>
          <w:rFonts w:ascii="Times New Roman" w:hAnsi="Times New Roman"/>
          <w:sz w:val="24"/>
          <w:szCs w:val="24"/>
        </w:rPr>
      </w:pPr>
      <w:r>
        <w:rPr>
          <w:rFonts w:ascii="Times New Roman" w:hAnsi="Times New Roman"/>
          <w:sz w:val="32"/>
          <w:szCs w:val="32"/>
        </w:rPr>
        <w:t>M</w:t>
      </w:r>
      <w:r w:rsidR="00394809" w:rsidRPr="00A3036D">
        <w:rPr>
          <w:rFonts w:ascii="Times New Roman" w:hAnsi="Times New Roman"/>
          <w:sz w:val="24"/>
          <w:szCs w:val="24"/>
        </w:rPr>
        <w:pict>
          <v:shape id="_x0000_i1031" type="#_x0000_t75" style="width:8.85pt;height:8.85pt">
            <v:imagedata r:id="rId27" o:title=""/>
          </v:shape>
        </w:pict>
      </w:r>
    </w:p>
    <w:p w:rsidR="003323E4" w:rsidRDefault="003323E4">
      <w:pPr>
        <w:widowControl w:val="0"/>
        <w:autoSpaceDE w:val="0"/>
        <w:autoSpaceDN w:val="0"/>
        <w:adjustRightInd w:val="0"/>
        <w:spacing w:after="0" w:line="5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580"/>
        <w:rPr>
          <w:rFonts w:ascii="Times New Roman" w:hAnsi="Times New Roman"/>
          <w:sz w:val="24"/>
          <w:szCs w:val="24"/>
        </w:rPr>
      </w:pPr>
      <w:r>
        <w:rPr>
          <w:rFonts w:ascii="Arial" w:hAnsi="Arial" w:cs="Arial"/>
          <w:i/>
          <w:iCs/>
          <w:sz w:val="24"/>
          <w:szCs w:val="24"/>
        </w:rPr>
        <w:t>12-</w:t>
      </w:r>
      <w:r w:rsidR="00AF16BC" w:rsidRPr="00AF16BC">
        <w:t xml:space="preserve"> </w:t>
      </w:r>
      <w:r w:rsidR="00AF16BC" w:rsidRPr="00AF16BC">
        <w:rPr>
          <w:rFonts w:ascii="Arial" w:hAnsi="Arial" w:cs="Arial"/>
          <w:i/>
          <w:iCs/>
          <w:sz w:val="24"/>
          <w:szCs w:val="24"/>
        </w:rPr>
        <w:t>сурет</w:t>
      </w:r>
      <w:r>
        <w:rPr>
          <w:rFonts w:ascii="Arial" w:hAnsi="Arial" w:cs="Arial"/>
          <w:i/>
          <w:iCs/>
          <w:sz w:val="24"/>
          <w:szCs w:val="24"/>
        </w:rPr>
        <w:t>.</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AF16BC">
      <w:pPr>
        <w:widowControl w:val="0"/>
        <w:overflowPunct w:val="0"/>
        <w:autoSpaceDE w:val="0"/>
        <w:autoSpaceDN w:val="0"/>
        <w:adjustRightInd w:val="0"/>
        <w:spacing w:after="0" w:line="286" w:lineRule="auto"/>
        <w:ind w:left="1780" w:right="960" w:hanging="827"/>
        <w:rPr>
          <w:rFonts w:ascii="Times New Roman" w:hAnsi="Times New Roman"/>
          <w:sz w:val="24"/>
          <w:szCs w:val="24"/>
        </w:rPr>
      </w:pPr>
      <w:r w:rsidRPr="00AF16BC">
        <w:rPr>
          <w:rFonts w:ascii="Arial" w:hAnsi="Arial" w:cs="Arial"/>
          <w:i/>
          <w:iCs/>
          <w:sz w:val="24"/>
          <w:szCs w:val="24"/>
        </w:rPr>
        <w:t>Шырақ меридианның батыс</w:t>
      </w:r>
      <w:r w:rsidRPr="00F64517">
        <w:rPr>
          <w:rFonts w:ascii="Arial" w:hAnsi="Arial" w:cs="Arial"/>
          <w:i/>
          <w:iCs/>
          <w:sz w:val="24"/>
          <w:szCs w:val="24"/>
        </w:rPr>
        <w:t xml:space="preserve"> </w:t>
      </w:r>
      <w:r>
        <w:rPr>
          <w:rFonts w:ascii="Arial" w:hAnsi="Arial" w:cs="Arial"/>
          <w:i/>
          <w:iCs/>
          <w:sz w:val="24"/>
          <w:szCs w:val="24"/>
          <w:lang w:val="ru-RU"/>
        </w:rPr>
        <w:lastRenderedPageBreak/>
        <w:t>ш</w:t>
      </w:r>
      <w:r w:rsidRPr="00AF16BC">
        <w:rPr>
          <w:rFonts w:ascii="Arial" w:hAnsi="Arial" w:cs="Arial"/>
          <w:i/>
          <w:iCs/>
          <w:sz w:val="24"/>
          <w:szCs w:val="24"/>
        </w:rPr>
        <w:t xml:space="preserve">ағындағы </w:t>
      </w:r>
      <w:r w:rsidR="00281624">
        <w:rPr>
          <w:rFonts w:ascii="Arial" w:hAnsi="Arial" w:cs="Arial"/>
          <w:i/>
          <w:iCs/>
          <w:sz w:val="24"/>
          <w:szCs w:val="24"/>
        </w:rPr>
        <w:t>параллакстық үшбұрыш</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130"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13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46</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130" w:right="4020" w:bottom="435" w:left="4180" w:header="720" w:footer="720" w:gutter="0"/>
          <w:cols w:space="720" w:equalWidth="0">
            <w:col w:w="200"/>
          </w:cols>
          <w:noEndnote/>
        </w:sectPr>
      </w:pPr>
    </w:p>
    <w:p w:rsidR="003323E4" w:rsidRDefault="00A3036D">
      <w:pPr>
        <w:widowControl w:val="0"/>
        <w:autoSpaceDE w:val="0"/>
        <w:autoSpaceDN w:val="0"/>
        <w:adjustRightInd w:val="0"/>
        <w:spacing w:after="0" w:line="200" w:lineRule="exact"/>
        <w:rPr>
          <w:rFonts w:ascii="Times New Roman" w:hAnsi="Times New Roman"/>
          <w:sz w:val="24"/>
          <w:szCs w:val="24"/>
        </w:rPr>
      </w:pPr>
      <w:bookmarkStart w:id="44" w:name="page93"/>
      <w:bookmarkEnd w:id="44"/>
      <w:r w:rsidRPr="00A3036D">
        <w:rPr>
          <w:noProof/>
        </w:rPr>
        <w:lastRenderedPageBreak/>
        <w:pict>
          <v:shape id="_x0000_s1060" type="#_x0000_t75" style="position:absolute;margin-left:120.3pt;margin-top:50.7pt;width:187.1pt;height:184.25pt;z-index:-145;mso-position-horizontal-relative:page;mso-position-vertical-relative:page" o:allowincell="f">
            <v:imagedata r:id="rId28" o:title="" chromakey="white"/>
            <w10:wrap anchorx="page" anchory="pag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70" w:lineRule="exact"/>
        <w:rPr>
          <w:rFonts w:ascii="Times New Roman" w:hAnsi="Times New Roman"/>
          <w:sz w:val="24"/>
          <w:szCs w:val="24"/>
        </w:rPr>
      </w:pPr>
    </w:p>
    <w:p w:rsidR="003323E4" w:rsidRDefault="00281624">
      <w:pPr>
        <w:widowControl w:val="0"/>
        <w:overflowPunct w:val="0"/>
        <w:autoSpaceDE w:val="0"/>
        <w:autoSpaceDN w:val="0"/>
        <w:adjustRightInd w:val="0"/>
        <w:spacing w:after="0" w:line="334" w:lineRule="auto"/>
        <w:ind w:left="1100" w:right="540" w:hanging="549"/>
        <w:rPr>
          <w:rFonts w:ascii="Times New Roman" w:hAnsi="Times New Roman"/>
          <w:sz w:val="24"/>
          <w:szCs w:val="24"/>
        </w:rPr>
      </w:pPr>
      <w:r>
        <w:rPr>
          <w:rFonts w:ascii="Arial" w:hAnsi="Arial" w:cs="Arial"/>
          <w:i/>
          <w:iCs/>
        </w:rPr>
        <w:t>13-сурет. Шырақ меридианның шығыс жағында орналасқанда параллакстiк үшбұрыш.</w:t>
      </w:r>
    </w:p>
    <w:p w:rsidR="003323E4" w:rsidRDefault="003323E4">
      <w:pPr>
        <w:widowControl w:val="0"/>
        <w:autoSpaceDE w:val="0"/>
        <w:autoSpaceDN w:val="0"/>
        <w:adjustRightInd w:val="0"/>
        <w:spacing w:after="0" w:line="207"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sz w:val="24"/>
          <w:szCs w:val="24"/>
        </w:rPr>
        <w:t>Келесi суретте шырақ меридианның шығыс жағында орналасқан жағдайда:</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autoSpaceDE w:val="0"/>
        <w:autoSpaceDN w:val="0"/>
        <w:adjustRightInd w:val="0"/>
        <w:spacing w:after="0" w:line="276" w:lineRule="exact"/>
        <w:ind w:left="940"/>
        <w:rPr>
          <w:rFonts w:ascii="Times New Roman" w:hAnsi="Times New Roman"/>
          <w:sz w:val="24"/>
          <w:szCs w:val="24"/>
        </w:rPr>
      </w:pPr>
      <w:r>
        <w:rPr>
          <w:rFonts w:ascii="MS PGothic" w:eastAsia="MS PGothic" w:hAnsi="Arial" w:cs="MS PGothic" w:hint="eastAsia"/>
          <w:sz w:val="24"/>
          <w:szCs w:val="24"/>
        </w:rPr>
        <w:t>∠</w:t>
      </w:r>
      <w:r>
        <w:rPr>
          <w:rFonts w:ascii="Arial" w:hAnsi="Arial" w:cs="Arial"/>
          <w:sz w:val="24"/>
          <w:szCs w:val="24"/>
        </w:rPr>
        <w:t xml:space="preserve"> РZМ=А-180°;</w:t>
      </w:r>
      <w:r>
        <w:rPr>
          <w:rFonts w:ascii="MS PGothic" w:eastAsia="MS PGothic" w:hAnsi="Arial" w:cs="MS PGothic" w:hint="eastAsia"/>
          <w:sz w:val="24"/>
          <w:szCs w:val="24"/>
        </w:rPr>
        <w:t>∠</w:t>
      </w:r>
      <w:r>
        <w:rPr>
          <w:rFonts w:ascii="Arial" w:hAnsi="Arial" w:cs="Arial"/>
          <w:sz w:val="24"/>
          <w:szCs w:val="24"/>
        </w:rPr>
        <w:t xml:space="preserve"> ZРМ=360°-t;</w:t>
      </w:r>
      <w:r>
        <w:rPr>
          <w:rFonts w:ascii="MS PGothic" w:eastAsia="MS PGothic" w:hAnsi="Arial" w:cs="MS PGothic" w:hint="eastAsia"/>
          <w:sz w:val="24"/>
          <w:szCs w:val="24"/>
        </w:rPr>
        <w:t>∠</w:t>
      </w:r>
      <w:r>
        <w:rPr>
          <w:rFonts w:ascii="Arial" w:hAnsi="Arial" w:cs="Arial"/>
          <w:sz w:val="24"/>
          <w:szCs w:val="24"/>
        </w:rPr>
        <w:t xml:space="preserve"> ZМР =q</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overflowPunct w:val="0"/>
        <w:autoSpaceDE w:val="0"/>
        <w:autoSpaceDN w:val="0"/>
        <w:adjustRightInd w:val="0"/>
        <w:spacing w:after="0" w:line="310" w:lineRule="auto"/>
        <w:ind w:firstLine="397"/>
        <w:jc w:val="both"/>
        <w:rPr>
          <w:rFonts w:ascii="Times New Roman" w:hAnsi="Times New Roman"/>
          <w:sz w:val="24"/>
          <w:szCs w:val="24"/>
        </w:rPr>
      </w:pPr>
      <w:r>
        <w:rPr>
          <w:rFonts w:ascii="Arial" w:hAnsi="Arial" w:cs="Arial"/>
          <w:sz w:val="21"/>
          <w:szCs w:val="21"/>
        </w:rPr>
        <w:t xml:space="preserve">Уақыт өткен сайын аспан сферасында бұл бұрыштар өзгерiп тұрады, демек үшбұрыштың пiшiнi өзгерiсте болады. Сол себептi бұл үшбұрыш </w:t>
      </w:r>
      <w:r>
        <w:rPr>
          <w:rFonts w:ascii="Arial" w:hAnsi="Arial" w:cs="Arial"/>
          <w:i/>
          <w:iCs/>
          <w:sz w:val="21"/>
          <w:szCs w:val="21"/>
        </w:rPr>
        <w:t>параллакстық</w:t>
      </w:r>
      <w:r>
        <w:rPr>
          <w:rFonts w:ascii="Arial" w:hAnsi="Arial" w:cs="Arial"/>
          <w:sz w:val="21"/>
          <w:szCs w:val="21"/>
        </w:rPr>
        <w:t xml:space="preserve"> деп аталады, өйткенi грекше </w:t>
      </w:r>
      <w:r>
        <w:rPr>
          <w:rFonts w:ascii="Arial" w:hAnsi="Arial" w:cs="Arial"/>
          <w:i/>
          <w:iCs/>
          <w:sz w:val="21"/>
          <w:szCs w:val="21"/>
        </w:rPr>
        <w:t>параллаксис</w:t>
      </w:r>
      <w:r>
        <w:rPr>
          <w:rFonts w:ascii="Arial" w:hAnsi="Arial" w:cs="Arial"/>
          <w:sz w:val="21"/>
          <w:szCs w:val="21"/>
        </w:rPr>
        <w:t xml:space="preserve"> - ауытқу деп аударылады.</w:t>
      </w:r>
    </w:p>
    <w:p w:rsidR="003323E4" w:rsidRDefault="003323E4">
      <w:pPr>
        <w:widowControl w:val="0"/>
        <w:autoSpaceDE w:val="0"/>
        <w:autoSpaceDN w:val="0"/>
        <w:adjustRightInd w:val="0"/>
        <w:spacing w:after="0" w:line="128"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4"/>
          <w:szCs w:val="24"/>
        </w:rPr>
        <w:t>Негiзгi жағы ZМ доғасы алынса</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cos z = cos (90-φ) cos(90-δ) +sin(90-φ) sin(90-δ) cos t=</w:t>
      </w:r>
    </w:p>
    <w:p w:rsidR="003323E4" w:rsidRDefault="003323E4">
      <w:pPr>
        <w:widowControl w:val="0"/>
        <w:autoSpaceDE w:val="0"/>
        <w:autoSpaceDN w:val="0"/>
        <w:adjustRightInd w:val="0"/>
        <w:spacing w:after="0" w:line="12" w:lineRule="exact"/>
        <w:rPr>
          <w:rFonts w:ascii="Times New Roman" w:hAnsi="Times New Roman"/>
          <w:sz w:val="24"/>
          <w:szCs w:val="24"/>
        </w:rPr>
      </w:pPr>
    </w:p>
    <w:tbl>
      <w:tblPr>
        <w:tblW w:w="0" w:type="auto"/>
        <w:tblInd w:w="440" w:type="dxa"/>
        <w:tblLayout w:type="fixed"/>
        <w:tblCellMar>
          <w:left w:w="0" w:type="dxa"/>
          <w:right w:w="0" w:type="dxa"/>
        </w:tblCellMar>
        <w:tblLook w:val="0000"/>
      </w:tblPr>
      <w:tblGrid>
        <w:gridCol w:w="1060"/>
        <w:gridCol w:w="240"/>
        <w:gridCol w:w="740"/>
        <w:gridCol w:w="460"/>
        <w:gridCol w:w="240"/>
        <w:gridCol w:w="2780"/>
        <w:gridCol w:w="20"/>
      </w:tblGrid>
      <w:tr w:rsidR="003323E4" w:rsidRPr="00AF16BC">
        <w:trPr>
          <w:trHeight w:val="314"/>
        </w:trPr>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7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w w:val="88"/>
                <w:sz w:val="24"/>
                <w:szCs w:val="24"/>
              </w:rPr>
              <w:t>=sinφ sinδ+ cos φ cosδ cos 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90"/>
        </w:trPr>
        <w:tc>
          <w:tcPr>
            <w:tcW w:w="10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sz w:val="24"/>
                <w:szCs w:val="24"/>
                <w:u w:val="single"/>
              </w:rPr>
              <w:t>sin</w:t>
            </w:r>
            <w:r w:rsidRPr="00AF16BC">
              <w:rPr>
                <w:rFonts w:ascii="Times New Roman" w:hAnsi="Times New Roman"/>
                <w:sz w:val="24"/>
                <w:szCs w:val="24"/>
                <w:u w:val="single"/>
              </w:rPr>
              <w:t>(90 -</w:t>
            </w:r>
            <w:r w:rsidRPr="00AF16BC">
              <w:rPr>
                <w:rFonts w:ascii="Arial" w:hAnsi="Arial" w:cs="Arial"/>
                <w:sz w:val="24"/>
                <w:szCs w:val="24"/>
                <w:u w:val="single"/>
              </w:rPr>
              <w:t xml:space="preserve"> </w:t>
            </w:r>
            <w:r w:rsidRPr="00AF16BC">
              <w:rPr>
                <w:rFonts w:ascii="Arial" w:hAnsi="Arial" w:cs="Arial"/>
                <w:i/>
                <w:iCs/>
                <w:sz w:val="24"/>
                <w:szCs w:val="24"/>
                <w:u w:val="single"/>
              </w:rPr>
              <w:t>j</w:t>
            </w:r>
            <w:r w:rsidRPr="00AF16BC">
              <w:rPr>
                <w:rFonts w:ascii="Times New Roman" w:hAnsi="Times New Roman"/>
                <w:sz w:val="24"/>
                <w:szCs w:val="24"/>
                <w:u w:val="single"/>
              </w:rPr>
              <w:t>)</w:t>
            </w: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sin</w:t>
            </w:r>
            <w:r w:rsidRPr="00AF16BC">
              <w:rPr>
                <w:rFonts w:ascii="Times New Roman" w:hAnsi="Times New Roman"/>
                <w:sz w:val="24"/>
                <w:szCs w:val="24"/>
              </w:rPr>
              <w:t>(90</w:t>
            </w:r>
          </w:p>
        </w:tc>
        <w:tc>
          <w:tcPr>
            <w:tcW w:w="7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24"/>
                <w:szCs w:val="24"/>
              </w:rPr>
              <w:t xml:space="preserve">- </w:t>
            </w:r>
            <w:r w:rsidRPr="00AF16BC">
              <w:rPr>
                <w:rFonts w:ascii="Arial" w:hAnsi="Arial" w:cs="Arial"/>
                <w:i/>
                <w:iCs/>
                <w:sz w:val="24"/>
                <w:szCs w:val="24"/>
              </w:rPr>
              <w:t>d</w:t>
            </w:r>
            <w:r w:rsidRPr="00AF16BC">
              <w:rPr>
                <w:rFonts w:ascii="Times New Roman" w:hAnsi="Times New Roman"/>
                <w:sz w:val="24"/>
                <w:szCs w:val="24"/>
              </w:rPr>
              <w:t xml:space="preserve"> )</w:t>
            </w:r>
          </w:p>
        </w:tc>
        <w:tc>
          <w:tcPr>
            <w:tcW w:w="27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Arial" w:hAnsi="Arial" w:cs="Arial"/>
                <w:sz w:val="24"/>
                <w:szCs w:val="24"/>
                <w:u w:val="single"/>
              </w:rPr>
              <w:t xml:space="preserve">sin </w:t>
            </w:r>
            <w:r w:rsidRPr="00AF16BC">
              <w:rPr>
                <w:rFonts w:ascii="Times New Roman" w:hAnsi="Times New Roman"/>
                <w:i/>
                <w:iCs/>
                <w:sz w:val="24"/>
                <w:szCs w:val="24"/>
                <w:u w:val="single"/>
              </w:rPr>
              <w:t>z</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89"/>
        </w:trPr>
        <w:tc>
          <w:tcPr>
            <w:tcW w:w="10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sz w:val="24"/>
                <w:szCs w:val="24"/>
              </w:rPr>
              <w:t>sin</w:t>
            </w:r>
            <w:r w:rsidRPr="00AF16BC">
              <w:rPr>
                <w:rFonts w:ascii="Times New Roman" w:hAnsi="Times New Roman"/>
                <w:i/>
                <w:iCs/>
                <w:sz w:val="24"/>
                <w:szCs w:val="24"/>
              </w:rPr>
              <w:t>q</w:t>
            </w:r>
          </w:p>
        </w:tc>
        <w:tc>
          <w:tcPr>
            <w:tcW w:w="2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w:t>
            </w:r>
          </w:p>
        </w:tc>
        <w:tc>
          <w:tcPr>
            <w:tcW w:w="7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46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w:t>
            </w:r>
          </w:p>
        </w:tc>
        <w:tc>
          <w:tcPr>
            <w:tcW w:w="27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sz w:val="24"/>
                <w:szCs w:val="24"/>
              </w:rPr>
              <w:t>sin</w:t>
            </w:r>
            <w:r w:rsidRPr="00AF16BC">
              <w:rPr>
                <w:rFonts w:ascii="Times New Roman" w:hAnsi="Times New Roman"/>
                <w:i/>
                <w:iCs/>
                <w:sz w:val="24"/>
                <w:szCs w:val="24"/>
              </w:rPr>
              <w:t>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78"/>
        </w:trPr>
        <w:tc>
          <w:tcPr>
            <w:tcW w:w="10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0"/>
                <w:sz w:val="24"/>
                <w:szCs w:val="24"/>
              </w:rPr>
              <w:t>sin</w:t>
            </w:r>
            <w:r w:rsidRPr="00AF16BC">
              <w:rPr>
                <w:rFonts w:ascii="Arial" w:hAnsi="Arial" w:cs="Arial"/>
                <w:w w:val="90"/>
                <w:sz w:val="31"/>
                <w:szCs w:val="31"/>
              </w:rPr>
              <w:t>(</w:t>
            </w:r>
            <w:r w:rsidRPr="00AF16BC">
              <w:rPr>
                <w:rFonts w:ascii="Times New Roman" w:hAnsi="Times New Roman"/>
                <w:w w:val="90"/>
                <w:sz w:val="24"/>
                <w:szCs w:val="24"/>
              </w:rPr>
              <w:t>180</w:t>
            </w:r>
          </w:p>
        </w:tc>
        <w:tc>
          <w:tcPr>
            <w:tcW w:w="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w w:val="88"/>
                <w:sz w:val="24"/>
                <w:szCs w:val="24"/>
              </w:rPr>
              <w:t xml:space="preserve">- A </w:t>
            </w:r>
            <w:r w:rsidRPr="00AF16BC">
              <w:rPr>
                <w:rFonts w:ascii="Arial" w:hAnsi="Arial" w:cs="Arial"/>
                <w:w w:val="88"/>
                <w:sz w:val="31"/>
                <w:szCs w:val="31"/>
              </w:rPr>
              <w:t>)</w:t>
            </w:r>
          </w:p>
        </w:tc>
        <w:tc>
          <w:tcPr>
            <w:tcW w:w="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7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30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sin z sin A = cos δ sin t</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sinz cos A =- cosφ sin δ+sinφ cos δcost</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440"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7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47</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440"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273" w:lineRule="auto"/>
        <w:ind w:left="400" w:right="2400"/>
        <w:jc w:val="both"/>
        <w:rPr>
          <w:rFonts w:ascii="Times New Roman" w:hAnsi="Times New Roman"/>
          <w:sz w:val="24"/>
          <w:szCs w:val="24"/>
        </w:rPr>
      </w:pPr>
      <w:bookmarkStart w:id="45" w:name="page95"/>
      <w:bookmarkEnd w:id="45"/>
      <w:r>
        <w:rPr>
          <w:rFonts w:ascii="Arial" w:hAnsi="Arial" w:cs="Arial"/>
        </w:rPr>
        <w:lastRenderedPageBreak/>
        <w:t>Негiзгi жағы РМ доғасы алынса: sin δ = sinφ cosz - cosφ sinz cosA cos δ sin t= sin z sin A</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4"/>
          <w:szCs w:val="24"/>
        </w:rPr>
        <w:t>cos δcost= cosφ cosz+ sinφ sinz cos A</w:t>
      </w:r>
    </w:p>
    <w:p w:rsidR="003323E4" w:rsidRDefault="003323E4">
      <w:pPr>
        <w:widowControl w:val="0"/>
        <w:autoSpaceDE w:val="0"/>
        <w:autoSpaceDN w:val="0"/>
        <w:adjustRightInd w:val="0"/>
        <w:spacing w:after="0" w:line="300"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rPr>
      </w:pPr>
      <w:r>
        <w:rPr>
          <w:rFonts w:ascii="Arial" w:hAnsi="Arial" w:cs="Arial"/>
          <w:sz w:val="23"/>
          <w:szCs w:val="23"/>
        </w:rPr>
        <w:t>Алғашқы теңдеулер жүйесi 1 экваторлық координат жүйесi (δ,t)-дан (Z,А) горизонттық координат жүйесiне көшуге, ал екiншi теңдеулер жүйесi (Z,А) горизонттық координат жүйесiнен (δ,t)-1-экваторлық координат жүйесiне көшуге мүмкiндiк бередi.</w:t>
      </w:r>
    </w:p>
    <w:p w:rsidR="003323E4" w:rsidRDefault="003323E4">
      <w:pPr>
        <w:widowControl w:val="0"/>
        <w:autoSpaceDE w:val="0"/>
        <w:autoSpaceDN w:val="0"/>
        <w:adjustRightInd w:val="0"/>
        <w:spacing w:after="0" w:line="223" w:lineRule="exact"/>
        <w:rPr>
          <w:rFonts w:ascii="Times New Roman" w:hAnsi="Times New Roman"/>
          <w:sz w:val="24"/>
          <w:szCs w:val="24"/>
        </w:rPr>
      </w:pPr>
    </w:p>
    <w:p w:rsidR="003323E4" w:rsidRDefault="00281624">
      <w:pPr>
        <w:widowControl w:val="0"/>
        <w:overflowPunct w:val="0"/>
        <w:autoSpaceDE w:val="0"/>
        <w:autoSpaceDN w:val="0"/>
        <w:adjustRightInd w:val="0"/>
        <w:spacing w:after="0" w:line="394" w:lineRule="auto"/>
        <w:ind w:left="800" w:right="560" w:hanging="247"/>
        <w:rPr>
          <w:rFonts w:ascii="Times New Roman" w:hAnsi="Times New Roman"/>
          <w:sz w:val="24"/>
          <w:szCs w:val="24"/>
        </w:rPr>
      </w:pPr>
      <w:r w:rsidRPr="00D566F2">
        <w:rPr>
          <w:rFonts w:ascii="Arial" w:hAnsi="Arial" w:cs="Arial"/>
          <w:b/>
          <w:bCs/>
          <w:i/>
          <w:iCs/>
          <w:sz w:val="20"/>
          <w:szCs w:val="20"/>
          <w:highlight w:val="yellow"/>
        </w:rPr>
        <w:t>§9. Шырақтардың тууы мен батуының уақыт моменттерiн және азимуттарын есептеу</w:t>
      </w:r>
    </w:p>
    <w:p w:rsidR="003323E4" w:rsidRDefault="003323E4">
      <w:pPr>
        <w:widowControl w:val="0"/>
        <w:autoSpaceDE w:val="0"/>
        <w:autoSpaceDN w:val="0"/>
        <w:adjustRightInd w:val="0"/>
        <w:spacing w:after="0" w:line="11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42" w:lineRule="auto"/>
        <w:ind w:firstLine="397"/>
        <w:jc w:val="both"/>
        <w:rPr>
          <w:rFonts w:ascii="Times New Roman" w:hAnsi="Times New Roman"/>
          <w:sz w:val="24"/>
          <w:szCs w:val="24"/>
        </w:rPr>
      </w:pPr>
      <w:r>
        <w:rPr>
          <w:rFonts w:ascii="Arial" w:hAnsi="Arial" w:cs="Arial"/>
          <w:sz w:val="24"/>
          <w:szCs w:val="24"/>
        </w:rPr>
        <w:t>Шырақтың тууы не батуы кезiнде оның көрiнерлiк зениттiк қашықтығы Z= 90</w:t>
      </w:r>
      <w:r>
        <w:rPr>
          <w:rFonts w:ascii="Times New Roman" w:hAnsi="Times New Roman"/>
          <w:sz w:val="27"/>
          <w:szCs w:val="27"/>
          <w:vertAlign w:val="superscript"/>
        </w:rPr>
        <w:t>0</w:t>
      </w:r>
      <w:r>
        <w:rPr>
          <w:rFonts w:ascii="Arial" w:hAnsi="Arial" w:cs="Arial"/>
          <w:sz w:val="24"/>
          <w:szCs w:val="24"/>
        </w:rPr>
        <w:t>. Сондықтан параллакстық үшбұрыш формулаларының iшiнен бiрiншi формуласын пайдаланайық.</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440"/>
        <w:rPr>
          <w:rFonts w:ascii="Times New Roman" w:hAnsi="Times New Roman"/>
          <w:sz w:val="24"/>
          <w:szCs w:val="24"/>
        </w:rPr>
      </w:pPr>
      <w:r>
        <w:rPr>
          <w:rFonts w:ascii="Arial" w:hAnsi="Arial" w:cs="Arial"/>
          <w:sz w:val="24"/>
          <w:szCs w:val="24"/>
        </w:rPr>
        <w:t>cos z =sinφ sinδ+ cos φ cosδ cos t</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rPr>
      </w:pPr>
      <w:r>
        <w:rPr>
          <w:rFonts w:ascii="Arial" w:hAnsi="Arial" w:cs="Arial"/>
          <w:sz w:val="24"/>
          <w:szCs w:val="24"/>
        </w:rPr>
        <w:t>Осы теңдеуден туу не бату моментiндегi сағаттық бұрышты анықтайық.</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29" w:lineRule="auto"/>
        <w:ind w:left="2900" w:right="1960" w:hanging="1013"/>
        <w:rPr>
          <w:rFonts w:ascii="Times New Roman" w:hAnsi="Times New Roman"/>
          <w:sz w:val="24"/>
          <w:szCs w:val="24"/>
        </w:rPr>
      </w:pPr>
      <w:r>
        <w:rPr>
          <w:rFonts w:ascii="Arial" w:hAnsi="Arial" w:cs="Arial"/>
          <w:sz w:val="43"/>
          <w:szCs w:val="43"/>
          <w:vertAlign w:val="subscript"/>
        </w:rPr>
        <w:t>cos</w:t>
      </w:r>
      <w:r>
        <w:rPr>
          <w:rFonts w:ascii="Times New Roman" w:hAnsi="Times New Roman"/>
          <w:i/>
          <w:iCs/>
          <w:sz w:val="43"/>
          <w:szCs w:val="43"/>
          <w:vertAlign w:val="subscript"/>
        </w:rPr>
        <w:t>t</w:t>
      </w:r>
      <w:r>
        <w:rPr>
          <w:rFonts w:ascii="Arial" w:hAnsi="Arial" w:cs="Arial"/>
        </w:rPr>
        <w:t xml:space="preserve"> </w:t>
      </w:r>
      <w:r>
        <w:rPr>
          <w:rFonts w:ascii="Arial" w:hAnsi="Arial" w:cs="Arial"/>
          <w:sz w:val="43"/>
          <w:szCs w:val="43"/>
          <w:vertAlign w:val="subscript"/>
        </w:rPr>
        <w:t>=</w:t>
      </w:r>
      <w:r>
        <w:rPr>
          <w:rFonts w:ascii="Arial" w:hAnsi="Arial" w:cs="Arial"/>
        </w:rPr>
        <w:t xml:space="preserve"> </w:t>
      </w:r>
      <w:r>
        <w:rPr>
          <w:rFonts w:ascii="Arial" w:hAnsi="Arial" w:cs="Arial"/>
          <w:u w:val="single"/>
        </w:rPr>
        <w:t>cos</w:t>
      </w:r>
      <w:r>
        <w:rPr>
          <w:rFonts w:ascii="Times New Roman" w:hAnsi="Times New Roman"/>
          <w:i/>
          <w:iCs/>
          <w:u w:val="single"/>
        </w:rPr>
        <w:t>z</w:t>
      </w:r>
      <w:r>
        <w:rPr>
          <w:rFonts w:ascii="Arial" w:hAnsi="Arial" w:cs="Arial"/>
        </w:rPr>
        <w:t xml:space="preserve"> </w:t>
      </w:r>
      <w:r>
        <w:rPr>
          <w:rFonts w:ascii="Arial" w:hAnsi="Arial" w:cs="Arial"/>
          <w:u w:val="single"/>
        </w:rPr>
        <w:t>-</w:t>
      </w:r>
      <w:r>
        <w:rPr>
          <w:rFonts w:ascii="Arial" w:hAnsi="Arial" w:cs="Arial"/>
        </w:rPr>
        <w:t xml:space="preserve"> </w:t>
      </w:r>
      <w:r>
        <w:rPr>
          <w:rFonts w:ascii="Arial" w:hAnsi="Arial" w:cs="Arial"/>
          <w:u w:val="single"/>
        </w:rPr>
        <w:t>sin</w:t>
      </w:r>
      <w:r>
        <w:rPr>
          <w:rFonts w:ascii="Arial" w:hAnsi="Arial" w:cs="Arial"/>
          <w:i/>
          <w:iCs/>
          <w:u w:val="single"/>
        </w:rPr>
        <w:t>j</w:t>
      </w:r>
      <w:r>
        <w:rPr>
          <w:rFonts w:ascii="Arial" w:hAnsi="Arial" w:cs="Arial"/>
        </w:rPr>
        <w:t xml:space="preserve"> </w:t>
      </w:r>
      <w:r>
        <w:rPr>
          <w:rFonts w:ascii="Arial" w:hAnsi="Arial" w:cs="Arial"/>
          <w:u w:val="single"/>
        </w:rPr>
        <w:t>sin</w:t>
      </w:r>
      <w:r>
        <w:rPr>
          <w:rFonts w:ascii="Arial" w:hAnsi="Arial" w:cs="Arial"/>
          <w:i/>
          <w:iCs/>
          <w:u w:val="single"/>
        </w:rPr>
        <w:t>d</w:t>
      </w:r>
      <w:r>
        <w:rPr>
          <w:rFonts w:ascii="Arial" w:hAnsi="Arial" w:cs="Arial"/>
        </w:rPr>
        <w:t xml:space="preserve"> cos</w:t>
      </w:r>
      <w:r>
        <w:rPr>
          <w:rFonts w:ascii="Arial" w:hAnsi="Arial" w:cs="Arial"/>
          <w:i/>
          <w:iCs/>
        </w:rPr>
        <w:t>j</w:t>
      </w:r>
      <w:r>
        <w:rPr>
          <w:rFonts w:ascii="Arial" w:hAnsi="Arial" w:cs="Arial"/>
        </w:rPr>
        <w:t xml:space="preserve"> cos</w:t>
      </w:r>
      <w:r>
        <w:rPr>
          <w:rFonts w:ascii="Arial" w:hAnsi="Arial" w:cs="Arial"/>
          <w:i/>
          <w:iCs/>
        </w:rPr>
        <w:t>d</w:t>
      </w:r>
    </w:p>
    <w:p w:rsidR="003323E4" w:rsidRDefault="003323E4">
      <w:pPr>
        <w:widowControl w:val="0"/>
        <w:autoSpaceDE w:val="0"/>
        <w:autoSpaceDN w:val="0"/>
        <w:adjustRightInd w:val="0"/>
        <w:spacing w:after="0" w:line="123"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520"/>
        <w:rPr>
          <w:rFonts w:ascii="Times New Roman" w:hAnsi="Times New Roman"/>
          <w:sz w:val="24"/>
          <w:szCs w:val="24"/>
        </w:rPr>
      </w:pPr>
      <w:r>
        <w:rPr>
          <w:rFonts w:ascii="Arial" w:hAnsi="Arial" w:cs="Arial"/>
          <w:sz w:val="21"/>
          <w:szCs w:val="21"/>
        </w:rPr>
        <w:t>Z= 90</w:t>
      </w:r>
      <w:r>
        <w:rPr>
          <w:rFonts w:ascii="Arial" w:hAnsi="Arial" w:cs="Arial"/>
          <w:sz w:val="24"/>
          <w:szCs w:val="24"/>
          <w:vertAlign w:val="superscript"/>
        </w:rPr>
        <w:t>o</w:t>
      </w:r>
      <w:r>
        <w:rPr>
          <w:rFonts w:ascii="Arial" w:hAnsi="Arial" w:cs="Arial"/>
          <w:sz w:val="21"/>
          <w:szCs w:val="21"/>
        </w:rPr>
        <w:t xml:space="preserve"> деп есептейiк. Бұдан 2 шешiм шығады: S = ±t; ал</w:t>
      </w:r>
    </w:p>
    <w:p w:rsidR="003323E4" w:rsidRDefault="00281624">
      <w:pPr>
        <w:widowControl w:val="0"/>
        <w:autoSpaceDE w:val="0"/>
        <w:autoSpaceDN w:val="0"/>
        <w:adjustRightInd w:val="0"/>
        <w:spacing w:after="0" w:line="231" w:lineRule="auto"/>
        <w:rPr>
          <w:rFonts w:ascii="Times New Roman" w:hAnsi="Times New Roman"/>
          <w:sz w:val="24"/>
          <w:szCs w:val="24"/>
        </w:rPr>
      </w:pPr>
      <w:r>
        <w:rPr>
          <w:rFonts w:ascii="Arial" w:hAnsi="Arial" w:cs="Arial"/>
          <w:sz w:val="24"/>
          <w:szCs w:val="24"/>
        </w:rPr>
        <w:t>туу не бату жұлдыздық уақыты: S</w:t>
      </w:r>
      <w:r>
        <w:rPr>
          <w:rFonts w:ascii="Arial" w:hAnsi="Arial" w:cs="Arial"/>
          <w:sz w:val="27"/>
          <w:szCs w:val="27"/>
          <w:vertAlign w:val="subscript"/>
        </w:rPr>
        <w:t>туу</w:t>
      </w:r>
      <w:r>
        <w:rPr>
          <w:rFonts w:ascii="Arial" w:hAnsi="Arial" w:cs="Arial"/>
          <w:sz w:val="24"/>
          <w:szCs w:val="24"/>
        </w:rPr>
        <w:t>=α-t; S</w:t>
      </w:r>
      <w:r>
        <w:rPr>
          <w:rFonts w:ascii="Arial" w:hAnsi="Arial" w:cs="Arial"/>
          <w:sz w:val="27"/>
          <w:szCs w:val="27"/>
          <w:vertAlign w:val="subscript"/>
        </w:rPr>
        <w:t>бату</w:t>
      </w:r>
      <w:r>
        <w:rPr>
          <w:rFonts w:ascii="Arial" w:hAnsi="Arial" w:cs="Arial"/>
          <w:sz w:val="24"/>
          <w:szCs w:val="24"/>
        </w:rPr>
        <w:t>=α-t</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rPr>
      </w:pPr>
      <w:r>
        <w:rPr>
          <w:rFonts w:ascii="Arial" w:hAnsi="Arial" w:cs="Arial"/>
          <w:sz w:val="21"/>
          <w:szCs w:val="21"/>
        </w:rPr>
        <w:t>болады. Осыдан кейiн жергiлiктi орташа күн уақытын және жергiлiктi уақытты табуға болады. Бiрақ та бұл шешiм көрiнерлiк өлшемдерi өте кiшкентай шырақтар – жұлдыздар үшiн ғана орынды. Оның үстiне астрономиялық рефракция құбылысы және горизонттық параллакс ескерiлмеген.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1" w:lineRule="auto"/>
        <w:ind w:firstLine="397"/>
        <w:jc w:val="both"/>
        <w:rPr>
          <w:rFonts w:ascii="Times New Roman" w:hAnsi="Times New Roman"/>
          <w:sz w:val="24"/>
          <w:szCs w:val="24"/>
        </w:rPr>
      </w:pPr>
      <w:r>
        <w:rPr>
          <w:rFonts w:ascii="Arial" w:hAnsi="Arial" w:cs="Arial"/>
        </w:rPr>
        <w:t>Көрiнерлiк диаметрлерi бар шырақтар үшiн координат</w:t>
      </w:r>
      <w:r>
        <w:rPr>
          <w:rFonts w:ascii="Times New Roman" w:hAnsi="Times New Roman"/>
        </w:rPr>
        <w:t>-</w:t>
      </w:r>
      <w:r>
        <w:rPr>
          <w:rFonts w:ascii="Arial" w:hAnsi="Arial" w:cs="Arial"/>
        </w:rPr>
        <w:t>тар диск центрiнiң орнын көрсетедi, ал шырақтың шығыс моментi шырақ дискiсiнiң жоғарғы шетiнiң көкжиектен</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48</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020" w:bottom="435" w:left="4180" w:header="720" w:footer="720" w:gutter="0"/>
          <w:cols w:space="720" w:equalWidth="0">
            <w:col w:w="200"/>
          </w:cols>
          <w:noEndnote/>
        </w:sectPr>
      </w:pPr>
    </w:p>
    <w:p w:rsidR="003323E4" w:rsidRDefault="00281624">
      <w:pPr>
        <w:widowControl w:val="0"/>
        <w:overflowPunct w:val="0"/>
        <w:autoSpaceDE w:val="0"/>
        <w:autoSpaceDN w:val="0"/>
        <w:adjustRightInd w:val="0"/>
        <w:spacing w:after="0" w:line="264" w:lineRule="auto"/>
        <w:ind w:right="40"/>
        <w:jc w:val="both"/>
        <w:rPr>
          <w:rFonts w:ascii="Times New Roman" w:hAnsi="Times New Roman"/>
          <w:sz w:val="24"/>
          <w:szCs w:val="24"/>
        </w:rPr>
      </w:pPr>
      <w:bookmarkStart w:id="46" w:name="page97"/>
      <w:bookmarkEnd w:id="46"/>
      <w:r>
        <w:rPr>
          <w:rFonts w:ascii="Arial" w:hAnsi="Arial" w:cs="Arial"/>
        </w:rPr>
        <w:lastRenderedPageBreak/>
        <w:t>көрiну моментiн сипаттайды. Сондықтан Күн мен Ай сияқты үлкен шырақтардың туу немесе бату моменттерiн сипаттау үшiн көрiнерлiк зениттiк қашықтыққа Z’=90</w:t>
      </w:r>
      <w:r>
        <w:rPr>
          <w:rFonts w:ascii="Arial" w:hAnsi="Arial" w:cs="Arial"/>
          <w:sz w:val="25"/>
          <w:szCs w:val="25"/>
          <w:vertAlign w:val="superscript"/>
        </w:rPr>
        <w:t>o</w:t>
      </w:r>
      <w:r>
        <w:rPr>
          <w:rFonts w:ascii="Arial" w:hAnsi="Arial" w:cs="Arial"/>
        </w:rPr>
        <w:t>, олардың бұрыштық радиустарын қосқан дұрыс:</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620"/>
        <w:rPr>
          <w:rFonts w:ascii="Times New Roman" w:hAnsi="Times New Roman"/>
          <w:sz w:val="24"/>
          <w:szCs w:val="24"/>
        </w:rPr>
      </w:pPr>
      <w:r>
        <w:rPr>
          <w:rFonts w:ascii="Arial" w:hAnsi="Arial" w:cs="Arial"/>
          <w:sz w:val="24"/>
          <w:szCs w:val="24"/>
        </w:rPr>
        <w:t>Z= Z’+R</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3" w:lineRule="auto"/>
        <w:ind w:firstLine="397"/>
        <w:jc w:val="both"/>
        <w:rPr>
          <w:rFonts w:ascii="Times New Roman" w:hAnsi="Times New Roman"/>
          <w:sz w:val="24"/>
          <w:szCs w:val="24"/>
        </w:rPr>
      </w:pPr>
      <w:r>
        <w:rPr>
          <w:rFonts w:ascii="Arial" w:hAnsi="Arial" w:cs="Arial"/>
          <w:sz w:val="21"/>
          <w:szCs w:val="21"/>
        </w:rPr>
        <w:t>Күн мен Ай үшiн бұрыштық радиустың орташа мәнi R=16’. Сонымен бiрге астрономиялық рефракция құбылысы шырақтың зениттiк қашықтығын азайтатындығын еске</w:t>
      </w:r>
      <w:r>
        <w:rPr>
          <w:rFonts w:ascii="Times New Roman" w:hAnsi="Times New Roman"/>
          <w:sz w:val="21"/>
          <w:szCs w:val="21"/>
        </w:rPr>
        <w:t>-</w:t>
      </w:r>
      <w:r>
        <w:rPr>
          <w:rFonts w:ascii="Arial" w:hAnsi="Arial" w:cs="Arial"/>
          <w:sz w:val="21"/>
          <w:szCs w:val="21"/>
        </w:rPr>
        <w:t xml:space="preserve">ру қажет. Сондықтан шырақтардың көрiнерлiк зениттiк қашықтығына Z’ рефракция бұрышын қосу қажет. Мысалы, жұлдыздардың туу не бату моменттерiн анықтау үùiн, r </w:t>
      </w:r>
      <w:r>
        <w:rPr>
          <w:rFonts w:ascii="Times New Roman" w:hAnsi="Times New Roman"/>
          <w:sz w:val="24"/>
          <w:szCs w:val="24"/>
          <w:vertAlign w:val="subscript"/>
        </w:rPr>
        <w:t>90</w:t>
      </w:r>
      <w:r>
        <w:rPr>
          <w:rFonts w:ascii="Arial" w:hAnsi="Arial" w:cs="Arial"/>
          <w:sz w:val="21"/>
          <w:szCs w:val="21"/>
        </w:rPr>
        <w:t xml:space="preserve">= </w:t>
      </w:r>
      <w:r>
        <w:rPr>
          <w:rFonts w:ascii="Times New Roman" w:hAnsi="Times New Roman"/>
          <w:sz w:val="21"/>
          <w:szCs w:val="21"/>
        </w:rPr>
        <w:t>35`</w:t>
      </w:r>
      <w:r>
        <w:rPr>
          <w:rFonts w:ascii="Arial" w:hAnsi="Arial" w:cs="Arial"/>
          <w:sz w:val="21"/>
          <w:szCs w:val="21"/>
        </w:rPr>
        <w:t xml:space="preserve"> деп алу керек. Рефракцияны ескерiп жазылған формула:</w:t>
      </w:r>
    </w:p>
    <w:p w:rsidR="003323E4" w:rsidRDefault="003323E4">
      <w:pPr>
        <w:widowControl w:val="0"/>
        <w:autoSpaceDE w:val="0"/>
        <w:autoSpaceDN w:val="0"/>
        <w:adjustRightInd w:val="0"/>
        <w:spacing w:after="0" w:line="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12" w:lineRule="auto"/>
        <w:ind w:left="2780" w:right="1840" w:hanging="1270"/>
        <w:rPr>
          <w:rFonts w:ascii="Times New Roman" w:hAnsi="Times New Roman"/>
          <w:sz w:val="24"/>
          <w:szCs w:val="24"/>
        </w:rPr>
      </w:pPr>
      <w:r>
        <w:rPr>
          <w:rFonts w:ascii="Arial" w:hAnsi="Arial" w:cs="Arial"/>
          <w:sz w:val="48"/>
          <w:szCs w:val="48"/>
          <w:vertAlign w:val="subscript"/>
        </w:rPr>
        <w:t>cos</w:t>
      </w:r>
      <w:r>
        <w:rPr>
          <w:rFonts w:ascii="Times New Roman" w:hAnsi="Times New Roman"/>
          <w:i/>
          <w:iCs/>
          <w:sz w:val="48"/>
          <w:szCs w:val="48"/>
          <w:vertAlign w:val="subscript"/>
        </w:rPr>
        <w:t>t</w:t>
      </w:r>
      <w:r>
        <w:rPr>
          <w:rFonts w:ascii="Arial" w:hAnsi="Arial" w:cs="Arial"/>
          <w:sz w:val="24"/>
          <w:szCs w:val="24"/>
        </w:rPr>
        <w:t xml:space="preserve"> </w:t>
      </w:r>
      <w:r>
        <w:rPr>
          <w:rFonts w:ascii="Arial" w:hAnsi="Arial" w:cs="Arial"/>
          <w:sz w:val="48"/>
          <w:szCs w:val="48"/>
          <w:vertAlign w:val="subscript"/>
        </w:rPr>
        <w:t>=</w:t>
      </w:r>
      <w:r>
        <w:rPr>
          <w:rFonts w:ascii="Arial" w:hAnsi="Arial" w:cs="Arial"/>
          <w:sz w:val="24"/>
          <w:szCs w:val="24"/>
        </w:rPr>
        <w:t xml:space="preserve"> </w:t>
      </w:r>
      <w:r>
        <w:rPr>
          <w:rFonts w:ascii="Arial" w:hAnsi="Arial" w:cs="Arial"/>
          <w:sz w:val="24"/>
          <w:szCs w:val="24"/>
          <w:u w:val="single"/>
        </w:rPr>
        <w:t>cos</w:t>
      </w:r>
      <w:r>
        <w:rPr>
          <w:rFonts w:ascii="Times New Roman" w:hAnsi="Times New Roman"/>
          <w:sz w:val="24"/>
          <w:szCs w:val="24"/>
          <w:u w:val="single"/>
        </w:rPr>
        <w:t>90</w:t>
      </w:r>
      <w:r>
        <w:rPr>
          <w:rFonts w:ascii="Arial" w:hAnsi="Arial" w:cs="Arial"/>
          <w:sz w:val="24"/>
          <w:szCs w:val="24"/>
          <w:u w:val="single"/>
        </w:rPr>
        <w:t>°</w:t>
      </w:r>
      <w:r>
        <w:rPr>
          <w:rFonts w:ascii="Times New Roman" w:hAnsi="Times New Roman"/>
          <w:sz w:val="24"/>
          <w:szCs w:val="24"/>
          <w:u w:val="single"/>
        </w:rPr>
        <w:t>35</w:t>
      </w:r>
      <w:r>
        <w:rPr>
          <w:rFonts w:ascii="Arial" w:hAnsi="Arial" w:cs="Arial"/>
          <w:sz w:val="24"/>
          <w:szCs w:val="24"/>
          <w:u w:val="single"/>
        </w:rPr>
        <w:t>′</w:t>
      </w:r>
      <w:r>
        <w:rPr>
          <w:rFonts w:ascii="Arial" w:hAnsi="Arial" w:cs="Arial"/>
          <w:sz w:val="24"/>
          <w:szCs w:val="24"/>
        </w:rPr>
        <w:t xml:space="preserve"> </w:t>
      </w:r>
      <w:r>
        <w:rPr>
          <w:rFonts w:ascii="Arial" w:hAnsi="Arial" w:cs="Arial"/>
          <w:sz w:val="24"/>
          <w:szCs w:val="24"/>
          <w:u w:val="single"/>
        </w:rPr>
        <w:t>-</w:t>
      </w:r>
      <w:r>
        <w:rPr>
          <w:rFonts w:ascii="Arial" w:hAnsi="Arial" w:cs="Arial"/>
          <w:sz w:val="24"/>
          <w:szCs w:val="24"/>
        </w:rPr>
        <w:t xml:space="preserve"> </w:t>
      </w:r>
      <w:r>
        <w:rPr>
          <w:rFonts w:ascii="Arial" w:hAnsi="Arial" w:cs="Arial"/>
          <w:sz w:val="24"/>
          <w:szCs w:val="24"/>
          <w:u w:val="single"/>
        </w:rPr>
        <w:t>si</w:t>
      </w:r>
      <w:r>
        <w:rPr>
          <w:rFonts w:ascii="Times New Roman" w:hAnsi="Times New Roman"/>
          <w:sz w:val="24"/>
          <w:szCs w:val="24"/>
          <w:u w:val="single"/>
        </w:rPr>
        <w:t>n</w:t>
      </w:r>
      <w:r>
        <w:rPr>
          <w:rFonts w:ascii="Arial" w:hAnsi="Arial" w:cs="Arial"/>
          <w:i/>
          <w:iCs/>
          <w:sz w:val="24"/>
          <w:szCs w:val="24"/>
          <w:u w:val="single"/>
        </w:rPr>
        <w:t>j</w:t>
      </w:r>
      <w:r>
        <w:rPr>
          <w:rFonts w:ascii="Arial" w:hAnsi="Arial" w:cs="Arial"/>
          <w:sz w:val="24"/>
          <w:szCs w:val="24"/>
        </w:rPr>
        <w:t xml:space="preserve"> </w:t>
      </w:r>
      <w:r>
        <w:rPr>
          <w:rFonts w:ascii="Arial" w:hAnsi="Arial" w:cs="Arial"/>
          <w:sz w:val="24"/>
          <w:szCs w:val="24"/>
          <w:u w:val="single"/>
        </w:rPr>
        <w:t>si</w:t>
      </w:r>
      <w:r>
        <w:rPr>
          <w:rFonts w:ascii="Times New Roman" w:hAnsi="Times New Roman"/>
          <w:sz w:val="24"/>
          <w:szCs w:val="24"/>
          <w:u w:val="single"/>
        </w:rPr>
        <w:t>n</w:t>
      </w:r>
      <w:r>
        <w:rPr>
          <w:rFonts w:ascii="Arial" w:hAnsi="Arial" w:cs="Arial"/>
          <w:i/>
          <w:iCs/>
          <w:sz w:val="24"/>
          <w:szCs w:val="24"/>
          <w:u w:val="single"/>
        </w:rPr>
        <w:t>d</w:t>
      </w:r>
      <w:r>
        <w:rPr>
          <w:rFonts w:ascii="Arial" w:hAnsi="Arial" w:cs="Arial"/>
          <w:sz w:val="24"/>
          <w:szCs w:val="24"/>
        </w:rPr>
        <w:t xml:space="preserve"> cos</w:t>
      </w:r>
      <w:r>
        <w:rPr>
          <w:rFonts w:ascii="Arial" w:hAnsi="Arial" w:cs="Arial"/>
          <w:i/>
          <w:iCs/>
          <w:sz w:val="24"/>
          <w:szCs w:val="24"/>
        </w:rPr>
        <w:t>j</w:t>
      </w:r>
      <w:r>
        <w:rPr>
          <w:rFonts w:ascii="Arial" w:hAnsi="Arial" w:cs="Arial"/>
          <w:sz w:val="24"/>
          <w:szCs w:val="24"/>
        </w:rPr>
        <w:t xml:space="preserve"> cos</w:t>
      </w:r>
      <w:r>
        <w:rPr>
          <w:rFonts w:ascii="Arial" w:hAnsi="Arial" w:cs="Arial"/>
          <w:i/>
          <w:iCs/>
          <w:sz w:val="24"/>
          <w:szCs w:val="24"/>
        </w:rPr>
        <w:t>d</w:t>
      </w:r>
    </w:p>
    <w:p w:rsidR="003323E4" w:rsidRDefault="003323E4">
      <w:pPr>
        <w:widowControl w:val="0"/>
        <w:autoSpaceDE w:val="0"/>
        <w:autoSpaceDN w:val="0"/>
        <w:adjustRightInd w:val="0"/>
        <w:spacing w:after="0" w:line="104"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Ал  Күн  үшiн</w:t>
      </w:r>
      <w:r>
        <w:rPr>
          <w:rFonts w:ascii="Arial" w:hAnsi="Arial" w:cs="Arial"/>
          <w:sz w:val="20"/>
          <w:szCs w:val="20"/>
        </w:rPr>
        <w:t>,  ρ</w:t>
      </w:r>
      <w:r>
        <w:rPr>
          <w:rFonts w:ascii="Arial" w:hAnsi="Arial" w:cs="Arial"/>
          <w:sz w:val="24"/>
          <w:szCs w:val="24"/>
          <w:vertAlign w:val="subscript"/>
        </w:rPr>
        <w:t>90</w:t>
      </w:r>
      <w:r>
        <w:rPr>
          <w:rFonts w:ascii="Arial" w:hAnsi="Arial" w:cs="Arial"/>
          <w:sz w:val="20"/>
          <w:szCs w:val="20"/>
        </w:rPr>
        <w:t>=35′</w:t>
      </w:r>
      <w:r>
        <w:rPr>
          <w:rFonts w:ascii="Arial" w:hAnsi="Arial" w:cs="Arial"/>
          <w:sz w:val="24"/>
          <w:szCs w:val="24"/>
        </w:rPr>
        <w:t>,  R=16`  деп  есептегенде</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Z=90°+35’+16’=90°51’.</w:t>
      </w:r>
    </w:p>
    <w:p w:rsidR="003323E4" w:rsidRDefault="003323E4">
      <w:pPr>
        <w:widowControl w:val="0"/>
        <w:autoSpaceDE w:val="0"/>
        <w:autoSpaceDN w:val="0"/>
        <w:adjustRightInd w:val="0"/>
        <w:spacing w:after="0" w:line="38" w:lineRule="exact"/>
        <w:rPr>
          <w:rFonts w:ascii="Times New Roman" w:hAnsi="Times New Roman"/>
          <w:sz w:val="24"/>
          <w:szCs w:val="24"/>
        </w:rPr>
      </w:pPr>
    </w:p>
    <w:p w:rsidR="003323E4" w:rsidRDefault="00281624">
      <w:pPr>
        <w:widowControl w:val="0"/>
        <w:overflowPunct w:val="0"/>
        <w:autoSpaceDE w:val="0"/>
        <w:autoSpaceDN w:val="0"/>
        <w:adjustRightInd w:val="0"/>
        <w:spacing w:after="0" w:line="199" w:lineRule="auto"/>
        <w:ind w:left="2840" w:right="1780" w:hanging="1262"/>
        <w:rPr>
          <w:rFonts w:ascii="Times New Roman" w:hAnsi="Times New Roman"/>
          <w:sz w:val="24"/>
          <w:szCs w:val="24"/>
        </w:rPr>
      </w:pPr>
      <w:r>
        <w:rPr>
          <w:rFonts w:ascii="Arial" w:hAnsi="Arial" w:cs="Arial"/>
          <w:sz w:val="48"/>
          <w:szCs w:val="48"/>
          <w:vertAlign w:val="subscript"/>
        </w:rPr>
        <w:t>cos</w:t>
      </w:r>
      <w:r>
        <w:rPr>
          <w:rFonts w:ascii="Times New Roman" w:hAnsi="Times New Roman"/>
          <w:i/>
          <w:iCs/>
          <w:sz w:val="48"/>
          <w:szCs w:val="48"/>
          <w:vertAlign w:val="subscript"/>
        </w:rPr>
        <w:t>t</w:t>
      </w:r>
      <w:r>
        <w:rPr>
          <w:rFonts w:ascii="Arial" w:hAnsi="Arial" w:cs="Arial"/>
          <w:sz w:val="24"/>
          <w:szCs w:val="24"/>
        </w:rPr>
        <w:t xml:space="preserve"> </w:t>
      </w:r>
      <w:r>
        <w:rPr>
          <w:rFonts w:ascii="Arial" w:hAnsi="Arial" w:cs="Arial"/>
          <w:sz w:val="48"/>
          <w:szCs w:val="48"/>
          <w:vertAlign w:val="subscript"/>
        </w:rPr>
        <w:t>=</w:t>
      </w:r>
      <w:r>
        <w:rPr>
          <w:rFonts w:ascii="Arial" w:hAnsi="Arial" w:cs="Arial"/>
          <w:sz w:val="24"/>
          <w:szCs w:val="24"/>
        </w:rPr>
        <w:t xml:space="preserve"> </w:t>
      </w:r>
      <w:r>
        <w:rPr>
          <w:rFonts w:ascii="Arial" w:hAnsi="Arial" w:cs="Arial"/>
          <w:sz w:val="24"/>
          <w:szCs w:val="24"/>
          <w:u w:val="single"/>
        </w:rPr>
        <w:t>cos</w:t>
      </w:r>
      <w:r>
        <w:rPr>
          <w:rFonts w:ascii="Times New Roman" w:hAnsi="Times New Roman"/>
          <w:sz w:val="24"/>
          <w:szCs w:val="24"/>
          <w:u w:val="single"/>
        </w:rPr>
        <w:t>90</w:t>
      </w:r>
      <w:r>
        <w:rPr>
          <w:rFonts w:ascii="Arial" w:hAnsi="Arial" w:cs="Arial"/>
          <w:sz w:val="24"/>
          <w:szCs w:val="24"/>
          <w:u w:val="single"/>
        </w:rPr>
        <w:t>°</w:t>
      </w:r>
      <w:r>
        <w:rPr>
          <w:rFonts w:ascii="Times New Roman" w:hAnsi="Times New Roman"/>
          <w:sz w:val="24"/>
          <w:szCs w:val="24"/>
          <w:u w:val="single"/>
        </w:rPr>
        <w:t>51</w:t>
      </w:r>
      <w:r>
        <w:rPr>
          <w:rFonts w:ascii="Arial" w:hAnsi="Arial" w:cs="Arial"/>
          <w:sz w:val="24"/>
          <w:szCs w:val="24"/>
          <w:u w:val="single"/>
        </w:rPr>
        <w:t>′</w:t>
      </w:r>
      <w:r>
        <w:rPr>
          <w:rFonts w:ascii="Arial" w:hAnsi="Arial" w:cs="Arial"/>
          <w:sz w:val="24"/>
          <w:szCs w:val="24"/>
        </w:rPr>
        <w:t xml:space="preserve"> </w:t>
      </w:r>
      <w:r>
        <w:rPr>
          <w:rFonts w:ascii="Arial" w:hAnsi="Arial" w:cs="Arial"/>
          <w:sz w:val="24"/>
          <w:szCs w:val="24"/>
          <w:u w:val="single"/>
        </w:rPr>
        <w:t>-</w:t>
      </w:r>
      <w:r>
        <w:rPr>
          <w:rFonts w:ascii="Arial" w:hAnsi="Arial" w:cs="Arial"/>
          <w:sz w:val="24"/>
          <w:szCs w:val="24"/>
        </w:rPr>
        <w:t xml:space="preserve"> </w:t>
      </w:r>
      <w:r>
        <w:rPr>
          <w:rFonts w:ascii="Arial" w:hAnsi="Arial" w:cs="Arial"/>
          <w:sz w:val="24"/>
          <w:szCs w:val="24"/>
          <w:u w:val="single"/>
        </w:rPr>
        <w:t>si</w:t>
      </w:r>
      <w:r>
        <w:rPr>
          <w:rFonts w:ascii="Times New Roman" w:hAnsi="Times New Roman"/>
          <w:sz w:val="24"/>
          <w:szCs w:val="24"/>
          <w:u w:val="single"/>
        </w:rPr>
        <w:t>n</w:t>
      </w:r>
      <w:r>
        <w:rPr>
          <w:rFonts w:ascii="Arial" w:hAnsi="Arial" w:cs="Arial"/>
          <w:i/>
          <w:iCs/>
          <w:sz w:val="24"/>
          <w:szCs w:val="24"/>
          <w:u w:val="single"/>
        </w:rPr>
        <w:t>j</w:t>
      </w:r>
      <w:r>
        <w:rPr>
          <w:rFonts w:ascii="Arial" w:hAnsi="Arial" w:cs="Arial"/>
          <w:sz w:val="24"/>
          <w:szCs w:val="24"/>
        </w:rPr>
        <w:t xml:space="preserve"> </w:t>
      </w:r>
      <w:r>
        <w:rPr>
          <w:rFonts w:ascii="Arial" w:hAnsi="Arial" w:cs="Arial"/>
          <w:sz w:val="24"/>
          <w:szCs w:val="24"/>
          <w:u w:val="single"/>
        </w:rPr>
        <w:t>si</w:t>
      </w:r>
      <w:r>
        <w:rPr>
          <w:rFonts w:ascii="Times New Roman" w:hAnsi="Times New Roman"/>
          <w:sz w:val="24"/>
          <w:szCs w:val="24"/>
          <w:u w:val="single"/>
        </w:rPr>
        <w:t>n</w:t>
      </w:r>
      <w:r>
        <w:rPr>
          <w:rFonts w:ascii="Arial" w:hAnsi="Arial" w:cs="Arial"/>
          <w:i/>
          <w:iCs/>
          <w:sz w:val="24"/>
          <w:szCs w:val="24"/>
          <w:u w:val="single"/>
        </w:rPr>
        <w:t>d</w:t>
      </w:r>
      <w:r>
        <w:rPr>
          <w:rFonts w:ascii="Arial" w:hAnsi="Arial" w:cs="Arial"/>
          <w:sz w:val="24"/>
          <w:szCs w:val="24"/>
        </w:rPr>
        <w:t xml:space="preserve"> cos</w:t>
      </w:r>
      <w:r>
        <w:rPr>
          <w:rFonts w:ascii="Arial" w:hAnsi="Arial" w:cs="Arial"/>
          <w:i/>
          <w:iCs/>
          <w:sz w:val="24"/>
          <w:szCs w:val="24"/>
        </w:rPr>
        <w:t>j</w:t>
      </w:r>
      <w:r>
        <w:rPr>
          <w:rFonts w:ascii="Arial" w:hAnsi="Arial" w:cs="Arial"/>
          <w:sz w:val="24"/>
          <w:szCs w:val="24"/>
        </w:rPr>
        <w:t xml:space="preserve"> cos</w:t>
      </w:r>
      <w:r>
        <w:rPr>
          <w:rFonts w:ascii="Arial" w:hAnsi="Arial" w:cs="Arial"/>
          <w:i/>
          <w:iCs/>
          <w:sz w:val="24"/>
          <w:szCs w:val="24"/>
        </w:rPr>
        <w:t>d</w:t>
      </w:r>
    </w:p>
    <w:p w:rsidR="003323E4" w:rsidRDefault="003323E4">
      <w:pPr>
        <w:widowControl w:val="0"/>
        <w:autoSpaceDE w:val="0"/>
        <w:autoSpaceDN w:val="0"/>
        <w:adjustRightInd w:val="0"/>
        <w:spacing w:after="0" w:line="149"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8" w:lineRule="auto"/>
        <w:ind w:right="40" w:firstLine="397"/>
        <w:jc w:val="both"/>
        <w:rPr>
          <w:rFonts w:ascii="Times New Roman" w:hAnsi="Times New Roman"/>
          <w:sz w:val="24"/>
          <w:szCs w:val="24"/>
        </w:rPr>
      </w:pPr>
      <w:r>
        <w:rPr>
          <w:rFonts w:ascii="Arial" w:hAnsi="Arial" w:cs="Arial"/>
          <w:sz w:val="23"/>
          <w:szCs w:val="23"/>
        </w:rPr>
        <w:t>Ай Жерге тым жақын орналасқандықтан, горизонттық экваторлық параллаксты ескере отырып, оның зениттiк қашықтығын есептегенде Z=90°+ρ</w:t>
      </w:r>
      <w:r>
        <w:rPr>
          <w:rFonts w:ascii="Arial" w:hAnsi="Arial" w:cs="Arial"/>
          <w:sz w:val="26"/>
          <w:szCs w:val="26"/>
          <w:vertAlign w:val="subscript"/>
        </w:rPr>
        <w:t>90°</w:t>
      </w:r>
      <w:r>
        <w:rPr>
          <w:rFonts w:ascii="Arial" w:hAnsi="Arial" w:cs="Arial"/>
          <w:sz w:val="23"/>
          <w:szCs w:val="23"/>
        </w:rPr>
        <w:t>+R+P формуласын пайдалану керек. P=57’ екенiн ескерсек:</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06" w:lineRule="auto"/>
        <w:ind w:left="2880" w:right="1760" w:hanging="1246"/>
        <w:rPr>
          <w:rFonts w:ascii="Times New Roman" w:hAnsi="Times New Roman"/>
          <w:sz w:val="24"/>
          <w:szCs w:val="24"/>
        </w:rPr>
      </w:pPr>
      <w:r>
        <w:rPr>
          <w:rFonts w:ascii="Arial" w:hAnsi="Arial" w:cs="Arial"/>
          <w:sz w:val="48"/>
          <w:szCs w:val="48"/>
          <w:vertAlign w:val="subscript"/>
        </w:rPr>
        <w:t>cos</w:t>
      </w:r>
      <w:r>
        <w:rPr>
          <w:rFonts w:ascii="Times New Roman" w:hAnsi="Times New Roman"/>
          <w:i/>
          <w:iCs/>
          <w:sz w:val="48"/>
          <w:szCs w:val="48"/>
          <w:vertAlign w:val="subscript"/>
        </w:rPr>
        <w:t>t</w:t>
      </w:r>
      <w:r>
        <w:rPr>
          <w:rFonts w:ascii="Arial" w:hAnsi="Arial" w:cs="Arial"/>
          <w:sz w:val="24"/>
          <w:szCs w:val="24"/>
        </w:rPr>
        <w:t xml:space="preserve"> </w:t>
      </w:r>
      <w:r>
        <w:rPr>
          <w:rFonts w:ascii="Arial" w:hAnsi="Arial" w:cs="Arial"/>
          <w:sz w:val="48"/>
          <w:szCs w:val="48"/>
          <w:vertAlign w:val="subscript"/>
        </w:rPr>
        <w:t>=</w:t>
      </w:r>
      <w:r>
        <w:rPr>
          <w:rFonts w:ascii="Arial" w:hAnsi="Arial" w:cs="Arial"/>
          <w:sz w:val="24"/>
          <w:szCs w:val="24"/>
        </w:rPr>
        <w:t xml:space="preserve"> </w:t>
      </w:r>
      <w:r>
        <w:rPr>
          <w:rFonts w:ascii="Arial" w:hAnsi="Arial" w:cs="Arial"/>
          <w:sz w:val="24"/>
          <w:szCs w:val="24"/>
          <w:u w:val="single"/>
        </w:rPr>
        <w:t>cos</w:t>
      </w:r>
      <w:r>
        <w:rPr>
          <w:rFonts w:ascii="Times New Roman" w:hAnsi="Times New Roman"/>
          <w:sz w:val="24"/>
          <w:szCs w:val="24"/>
          <w:u w:val="single"/>
        </w:rPr>
        <w:t>89</w:t>
      </w:r>
      <w:r>
        <w:rPr>
          <w:rFonts w:ascii="Arial" w:hAnsi="Arial" w:cs="Arial"/>
          <w:sz w:val="24"/>
          <w:szCs w:val="24"/>
          <w:u w:val="single"/>
        </w:rPr>
        <w:t>°</w:t>
      </w:r>
      <w:r>
        <w:rPr>
          <w:rFonts w:ascii="Times New Roman" w:hAnsi="Times New Roman"/>
          <w:sz w:val="24"/>
          <w:szCs w:val="24"/>
          <w:u w:val="single"/>
        </w:rPr>
        <w:t>54</w:t>
      </w:r>
      <w:r>
        <w:rPr>
          <w:rFonts w:ascii="Arial" w:hAnsi="Arial" w:cs="Arial"/>
          <w:sz w:val="24"/>
          <w:szCs w:val="24"/>
        </w:rPr>
        <w:t xml:space="preserve"> </w:t>
      </w:r>
      <w:r>
        <w:rPr>
          <w:rFonts w:ascii="Arial" w:hAnsi="Arial" w:cs="Arial"/>
          <w:sz w:val="24"/>
          <w:szCs w:val="24"/>
          <w:u w:val="single"/>
        </w:rPr>
        <w:t>-</w:t>
      </w:r>
      <w:r>
        <w:rPr>
          <w:rFonts w:ascii="Arial" w:hAnsi="Arial" w:cs="Arial"/>
          <w:sz w:val="24"/>
          <w:szCs w:val="24"/>
        </w:rPr>
        <w:t xml:space="preserve"> </w:t>
      </w:r>
      <w:r>
        <w:rPr>
          <w:rFonts w:ascii="Arial" w:hAnsi="Arial" w:cs="Arial"/>
          <w:sz w:val="24"/>
          <w:szCs w:val="24"/>
          <w:u w:val="single"/>
        </w:rPr>
        <w:t>si</w:t>
      </w:r>
      <w:r>
        <w:rPr>
          <w:rFonts w:ascii="Times New Roman" w:hAnsi="Times New Roman"/>
          <w:sz w:val="24"/>
          <w:szCs w:val="24"/>
          <w:u w:val="single"/>
        </w:rPr>
        <w:t>n</w:t>
      </w:r>
      <w:r>
        <w:rPr>
          <w:rFonts w:ascii="Arial" w:hAnsi="Arial" w:cs="Arial"/>
          <w:i/>
          <w:iCs/>
          <w:sz w:val="24"/>
          <w:szCs w:val="24"/>
          <w:u w:val="single"/>
        </w:rPr>
        <w:t>j</w:t>
      </w:r>
      <w:r>
        <w:rPr>
          <w:rFonts w:ascii="Arial" w:hAnsi="Arial" w:cs="Arial"/>
          <w:sz w:val="24"/>
          <w:szCs w:val="24"/>
        </w:rPr>
        <w:t xml:space="preserve"> </w:t>
      </w:r>
      <w:r>
        <w:rPr>
          <w:rFonts w:ascii="Arial" w:hAnsi="Arial" w:cs="Arial"/>
          <w:sz w:val="24"/>
          <w:szCs w:val="24"/>
          <w:u w:val="single"/>
        </w:rPr>
        <w:t>si</w:t>
      </w:r>
      <w:r>
        <w:rPr>
          <w:rFonts w:ascii="Times New Roman" w:hAnsi="Times New Roman"/>
          <w:sz w:val="24"/>
          <w:szCs w:val="24"/>
          <w:u w:val="single"/>
        </w:rPr>
        <w:t>n</w:t>
      </w:r>
      <w:r>
        <w:rPr>
          <w:rFonts w:ascii="Arial" w:hAnsi="Arial" w:cs="Arial"/>
          <w:i/>
          <w:iCs/>
          <w:sz w:val="24"/>
          <w:szCs w:val="24"/>
          <w:u w:val="single"/>
        </w:rPr>
        <w:t>d</w:t>
      </w:r>
      <w:r>
        <w:rPr>
          <w:rFonts w:ascii="Arial" w:hAnsi="Arial" w:cs="Arial"/>
          <w:sz w:val="24"/>
          <w:szCs w:val="24"/>
        </w:rPr>
        <w:t xml:space="preserve"> cos</w:t>
      </w:r>
      <w:r>
        <w:rPr>
          <w:rFonts w:ascii="Arial" w:hAnsi="Arial" w:cs="Arial"/>
          <w:i/>
          <w:iCs/>
          <w:sz w:val="24"/>
          <w:szCs w:val="24"/>
        </w:rPr>
        <w:t>j</w:t>
      </w:r>
      <w:r>
        <w:rPr>
          <w:rFonts w:ascii="Arial" w:hAnsi="Arial" w:cs="Arial"/>
          <w:sz w:val="24"/>
          <w:szCs w:val="24"/>
        </w:rPr>
        <w:t xml:space="preserve"> cos</w:t>
      </w:r>
      <w:r>
        <w:rPr>
          <w:rFonts w:ascii="Arial" w:hAnsi="Arial" w:cs="Arial"/>
          <w:i/>
          <w:iCs/>
          <w:sz w:val="24"/>
          <w:szCs w:val="24"/>
        </w:rPr>
        <w:t>d</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5" w:lineRule="auto"/>
        <w:ind w:right="40" w:firstLine="397"/>
        <w:rPr>
          <w:rFonts w:ascii="Times New Roman" w:hAnsi="Times New Roman"/>
          <w:sz w:val="24"/>
          <w:szCs w:val="24"/>
        </w:rPr>
      </w:pPr>
      <w:r>
        <w:rPr>
          <w:rFonts w:ascii="Arial" w:hAnsi="Arial" w:cs="Arial"/>
          <w:sz w:val="23"/>
          <w:szCs w:val="23"/>
        </w:rPr>
        <w:t>Туу және бату моменттерiнiң азимуттарын табу үшiн параллакстық үшбұрыш формулаларының екiншiсiн</w:t>
      </w:r>
    </w:p>
    <w:p w:rsidR="003323E4" w:rsidRDefault="003323E4">
      <w:pPr>
        <w:widowControl w:val="0"/>
        <w:autoSpaceDE w:val="0"/>
        <w:autoSpaceDN w:val="0"/>
        <w:adjustRightInd w:val="0"/>
        <w:spacing w:after="0" w:line="23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060"/>
        <w:rPr>
          <w:rFonts w:ascii="Times New Roman" w:hAnsi="Times New Roman"/>
          <w:sz w:val="24"/>
          <w:szCs w:val="24"/>
        </w:rPr>
      </w:pPr>
      <w:r>
        <w:rPr>
          <w:rFonts w:ascii="Arial" w:hAnsi="Arial" w:cs="Arial"/>
          <w:sz w:val="28"/>
          <w:szCs w:val="28"/>
        </w:rPr>
        <w:t>sin A</w:t>
      </w:r>
      <w:r>
        <w:rPr>
          <w:rFonts w:ascii="Times New Roman" w:hAnsi="Times New Roman"/>
          <w:sz w:val="32"/>
          <w:szCs w:val="32"/>
          <w:vertAlign w:val="subscript"/>
        </w:rPr>
        <w:t>1</w:t>
      </w:r>
      <w:r>
        <w:rPr>
          <w:rFonts w:ascii="Arial" w:hAnsi="Arial" w:cs="Arial"/>
          <w:sz w:val="28"/>
          <w:szCs w:val="28"/>
        </w:rPr>
        <w:t xml:space="preserve">= </w:t>
      </w:r>
      <w:r>
        <w:rPr>
          <w:rFonts w:ascii="Arial" w:hAnsi="Arial" w:cs="Arial"/>
          <w:sz w:val="48"/>
          <w:szCs w:val="48"/>
          <w:vertAlign w:val="superscript"/>
        </w:rPr>
        <w:t>cos</w:t>
      </w:r>
      <w:r>
        <w:rPr>
          <w:rFonts w:ascii="Arial" w:hAnsi="Arial" w:cs="Arial"/>
          <w:sz w:val="48"/>
          <w:szCs w:val="48"/>
          <w:vertAlign w:val="subscript"/>
        </w:rPr>
        <w:t>sin</w:t>
      </w:r>
      <w:r>
        <w:rPr>
          <w:rFonts w:ascii="Arial" w:hAnsi="Arial" w:cs="Arial"/>
          <w:i/>
          <w:iCs/>
          <w:sz w:val="48"/>
          <w:szCs w:val="48"/>
          <w:vertAlign w:val="superscript"/>
        </w:rPr>
        <w:t>d</w:t>
      </w:r>
      <w:r>
        <w:rPr>
          <w:rFonts w:ascii="Times New Roman" w:hAnsi="Times New Roman"/>
          <w:i/>
          <w:iCs/>
          <w:sz w:val="48"/>
          <w:szCs w:val="48"/>
          <w:vertAlign w:val="subscript"/>
        </w:rPr>
        <w:t>z</w:t>
      </w:r>
      <w:r>
        <w:rPr>
          <w:rFonts w:ascii="Arial" w:hAnsi="Arial" w:cs="Arial"/>
          <w:sz w:val="28"/>
          <w:szCs w:val="28"/>
        </w:rPr>
        <w:t xml:space="preserve"> sin t</w:t>
      </w:r>
    </w:p>
    <w:p w:rsidR="003323E4" w:rsidRDefault="00A3036D">
      <w:pPr>
        <w:widowControl w:val="0"/>
        <w:autoSpaceDE w:val="0"/>
        <w:autoSpaceDN w:val="0"/>
        <w:adjustRightInd w:val="0"/>
        <w:spacing w:after="0" w:line="274" w:lineRule="exact"/>
        <w:rPr>
          <w:rFonts w:ascii="Times New Roman" w:hAnsi="Times New Roman"/>
          <w:sz w:val="24"/>
          <w:szCs w:val="24"/>
        </w:rPr>
      </w:pPr>
      <w:r w:rsidRPr="00A3036D">
        <w:rPr>
          <w:noProof/>
        </w:rPr>
        <w:pict>
          <v:line id="_x0000_s1061" style="position:absolute;z-index:-144" from="146.35pt,-9.5pt" to="172.1pt,-9.5pt" o:allowincell="f" strokeweight=".5pt"/>
        </w:pict>
      </w: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4"/>
          <w:szCs w:val="24"/>
        </w:rPr>
        <w:t>Немесе үшiншiсiн пайдаланған дұрыс</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71" w:right="1220" w:bottom="435" w:left="1020" w:header="720" w:footer="720" w:gutter="0"/>
          <w:cols w:space="720" w:equalWidth="0">
            <w:col w:w="6160"/>
          </w:cols>
          <w:noEndnote/>
        </w:sectPr>
      </w:pPr>
    </w:p>
    <w:p w:rsidR="003323E4" w:rsidRDefault="003323E4">
      <w:pPr>
        <w:widowControl w:val="0"/>
        <w:autoSpaceDE w:val="0"/>
        <w:autoSpaceDN w:val="0"/>
        <w:adjustRightInd w:val="0"/>
        <w:spacing w:after="0" w:line="230"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49</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71" w:right="4160" w:bottom="435" w:left="4040" w:header="720" w:footer="720" w:gutter="0"/>
          <w:cols w:space="720" w:equalWidth="0">
            <w:col w:w="200"/>
          </w:cols>
          <w:noEndnote/>
        </w:sectPr>
      </w:pPr>
    </w:p>
    <w:tbl>
      <w:tblPr>
        <w:tblW w:w="0" w:type="auto"/>
        <w:tblInd w:w="1080" w:type="dxa"/>
        <w:tblLayout w:type="fixed"/>
        <w:tblCellMar>
          <w:left w:w="0" w:type="dxa"/>
          <w:right w:w="0" w:type="dxa"/>
        </w:tblCellMar>
        <w:tblLook w:val="0000"/>
      </w:tblPr>
      <w:tblGrid>
        <w:gridCol w:w="580"/>
        <w:gridCol w:w="2800"/>
        <w:gridCol w:w="20"/>
      </w:tblGrid>
      <w:tr w:rsidR="003323E4" w:rsidRPr="00AF16BC">
        <w:trPr>
          <w:trHeight w:val="503"/>
        </w:trPr>
        <w:tc>
          <w:tcPr>
            <w:tcW w:w="5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bookmarkStart w:id="47" w:name="page99"/>
            <w:bookmarkEnd w:id="47"/>
            <w:r w:rsidRPr="00AF16BC">
              <w:rPr>
                <w:rFonts w:ascii="Arial" w:hAnsi="Arial" w:cs="Arial"/>
                <w:w w:val="89"/>
                <w:sz w:val="24"/>
                <w:szCs w:val="24"/>
              </w:rPr>
              <w:lastRenderedPageBreak/>
              <w:t>cosA</w:t>
            </w:r>
          </w:p>
        </w:tc>
        <w:tc>
          <w:tcPr>
            <w:tcW w:w="28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9"/>
                <w:sz w:val="40"/>
                <w:szCs w:val="40"/>
                <w:vertAlign w:val="subscript"/>
              </w:rPr>
              <w:t>=</w:t>
            </w:r>
            <w:r w:rsidRPr="00AF16BC">
              <w:rPr>
                <w:rFonts w:ascii="Arial" w:hAnsi="Arial" w:cs="Arial"/>
                <w:w w:val="99"/>
                <w:sz w:val="24"/>
                <w:szCs w:val="24"/>
              </w:rPr>
              <w:t xml:space="preserve"> </w:t>
            </w:r>
            <w:r w:rsidRPr="00AF16BC">
              <w:rPr>
                <w:rFonts w:ascii="Arial" w:hAnsi="Arial" w:cs="Arial"/>
                <w:w w:val="99"/>
                <w:sz w:val="24"/>
                <w:szCs w:val="24"/>
                <w:u w:val="single"/>
              </w:rPr>
              <w:t>si</w:t>
            </w:r>
            <w:r w:rsidRPr="00AF16BC">
              <w:rPr>
                <w:rFonts w:ascii="Times New Roman" w:hAnsi="Times New Roman"/>
                <w:w w:val="99"/>
                <w:sz w:val="24"/>
                <w:szCs w:val="24"/>
                <w:u w:val="single"/>
              </w:rPr>
              <w:t>n</w:t>
            </w:r>
            <w:r w:rsidRPr="00AF16BC">
              <w:rPr>
                <w:rFonts w:ascii="Arial" w:hAnsi="Arial" w:cs="Arial"/>
                <w:i/>
                <w:iCs/>
                <w:w w:val="99"/>
                <w:sz w:val="24"/>
                <w:szCs w:val="24"/>
                <w:u w:val="single"/>
              </w:rPr>
              <w:t>j</w:t>
            </w:r>
            <w:r w:rsidRPr="00AF16BC">
              <w:rPr>
                <w:rFonts w:ascii="Arial" w:hAnsi="Arial" w:cs="Arial"/>
                <w:w w:val="99"/>
                <w:sz w:val="24"/>
                <w:szCs w:val="24"/>
              </w:rPr>
              <w:t xml:space="preserve"> </w:t>
            </w:r>
            <w:r w:rsidRPr="00AF16BC">
              <w:rPr>
                <w:rFonts w:ascii="Arial" w:hAnsi="Arial" w:cs="Arial"/>
                <w:w w:val="99"/>
                <w:sz w:val="24"/>
                <w:szCs w:val="24"/>
                <w:u w:val="single"/>
              </w:rPr>
              <w:t>cos</w:t>
            </w:r>
            <w:r w:rsidRPr="00AF16BC">
              <w:rPr>
                <w:rFonts w:ascii="Arial" w:hAnsi="Arial" w:cs="Arial"/>
                <w:i/>
                <w:iCs/>
                <w:w w:val="99"/>
                <w:sz w:val="24"/>
                <w:szCs w:val="24"/>
                <w:u w:val="single"/>
              </w:rPr>
              <w:t>d</w:t>
            </w:r>
            <w:r w:rsidRPr="00AF16BC">
              <w:rPr>
                <w:rFonts w:ascii="Arial" w:hAnsi="Arial" w:cs="Arial"/>
                <w:w w:val="99"/>
                <w:sz w:val="24"/>
                <w:szCs w:val="24"/>
              </w:rPr>
              <w:t xml:space="preserve"> </w:t>
            </w:r>
            <w:r w:rsidRPr="00AF16BC">
              <w:rPr>
                <w:rFonts w:ascii="Arial" w:hAnsi="Arial" w:cs="Arial"/>
                <w:w w:val="99"/>
                <w:sz w:val="24"/>
                <w:szCs w:val="24"/>
                <w:u w:val="single"/>
              </w:rPr>
              <w:t>cos</w:t>
            </w:r>
            <w:r w:rsidRPr="00AF16BC">
              <w:rPr>
                <w:rFonts w:ascii="Times New Roman" w:hAnsi="Times New Roman"/>
                <w:i/>
                <w:iCs/>
                <w:w w:val="99"/>
                <w:sz w:val="24"/>
                <w:szCs w:val="24"/>
                <w:u w:val="single"/>
              </w:rPr>
              <w:t>t</w:t>
            </w:r>
            <w:r w:rsidRPr="00AF16BC">
              <w:rPr>
                <w:rFonts w:ascii="Arial" w:hAnsi="Arial" w:cs="Arial"/>
                <w:w w:val="99"/>
                <w:sz w:val="24"/>
                <w:szCs w:val="24"/>
              </w:rPr>
              <w:t xml:space="preserve"> </w:t>
            </w:r>
            <w:r w:rsidRPr="00AF16BC">
              <w:rPr>
                <w:rFonts w:ascii="Arial" w:hAnsi="Arial" w:cs="Arial"/>
                <w:w w:val="99"/>
                <w:sz w:val="24"/>
                <w:szCs w:val="24"/>
                <w:u w:val="single"/>
              </w:rPr>
              <w:t>-</w:t>
            </w:r>
            <w:r w:rsidRPr="00AF16BC">
              <w:rPr>
                <w:rFonts w:ascii="Arial" w:hAnsi="Arial" w:cs="Arial"/>
                <w:w w:val="99"/>
                <w:sz w:val="24"/>
                <w:szCs w:val="24"/>
              </w:rPr>
              <w:t xml:space="preserve"> </w:t>
            </w:r>
            <w:r w:rsidRPr="00AF16BC">
              <w:rPr>
                <w:rFonts w:ascii="Arial" w:hAnsi="Arial" w:cs="Arial"/>
                <w:w w:val="99"/>
                <w:sz w:val="24"/>
                <w:szCs w:val="24"/>
                <w:u w:val="single"/>
              </w:rPr>
              <w:t>cos</w:t>
            </w:r>
            <w:r w:rsidRPr="00AF16BC">
              <w:rPr>
                <w:rFonts w:ascii="Arial" w:hAnsi="Arial" w:cs="Arial"/>
                <w:i/>
                <w:iCs/>
                <w:w w:val="99"/>
                <w:sz w:val="24"/>
                <w:szCs w:val="24"/>
                <w:u w:val="single"/>
              </w:rPr>
              <w:t>j</w:t>
            </w:r>
            <w:r w:rsidRPr="00AF16BC">
              <w:rPr>
                <w:rFonts w:ascii="Arial" w:hAnsi="Arial" w:cs="Arial"/>
                <w:w w:val="99"/>
                <w:sz w:val="24"/>
                <w:szCs w:val="24"/>
              </w:rPr>
              <w:t xml:space="preserve"> </w:t>
            </w:r>
            <w:r w:rsidRPr="00AF16BC">
              <w:rPr>
                <w:rFonts w:ascii="Arial" w:hAnsi="Arial" w:cs="Arial"/>
                <w:w w:val="99"/>
                <w:sz w:val="24"/>
                <w:szCs w:val="24"/>
                <w:u w:val="single"/>
              </w:rPr>
              <w:t>si</w:t>
            </w:r>
            <w:r w:rsidRPr="00AF16BC">
              <w:rPr>
                <w:rFonts w:ascii="Times New Roman" w:hAnsi="Times New Roman"/>
                <w:w w:val="99"/>
                <w:sz w:val="24"/>
                <w:szCs w:val="24"/>
                <w:u w:val="single"/>
              </w:rPr>
              <w:t>n</w:t>
            </w:r>
            <w:r w:rsidRPr="00AF16BC">
              <w:rPr>
                <w:rFonts w:ascii="Arial" w:hAnsi="Arial" w:cs="Arial"/>
                <w:i/>
                <w:iCs/>
                <w:w w:val="99"/>
                <w:sz w:val="24"/>
                <w:szCs w:val="24"/>
                <w:u w:val="single"/>
              </w:rPr>
              <w:t>d</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81"/>
        </w:trPr>
        <w:tc>
          <w:tcPr>
            <w:tcW w:w="5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14"/>
                <w:szCs w:val="14"/>
              </w:rPr>
              <w:t>1</w:t>
            </w:r>
          </w:p>
        </w:tc>
        <w:tc>
          <w:tcPr>
            <w:tcW w:w="28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300"/>
              <w:rPr>
                <w:rFonts w:ascii="Times New Roman" w:hAnsi="Times New Roman"/>
                <w:sz w:val="24"/>
                <w:szCs w:val="24"/>
              </w:rPr>
            </w:pPr>
            <w:r w:rsidRPr="00AF16BC">
              <w:rPr>
                <w:rFonts w:ascii="Arial" w:hAnsi="Arial" w:cs="Arial"/>
                <w:sz w:val="24"/>
                <w:szCs w:val="24"/>
              </w:rPr>
              <w:t>si</w:t>
            </w:r>
            <w:r w:rsidRPr="00AF16BC">
              <w:rPr>
                <w:rFonts w:ascii="Times New Roman" w:hAnsi="Times New Roman"/>
                <w:sz w:val="24"/>
                <w:szCs w:val="24"/>
              </w:rPr>
              <w:t>n</w:t>
            </w:r>
            <w:r w:rsidRPr="00AF16BC">
              <w:rPr>
                <w:rFonts w:ascii="Arial" w:hAnsi="Arial" w:cs="Arial"/>
                <w:sz w:val="24"/>
                <w:szCs w:val="24"/>
              </w:rPr>
              <w:t xml:space="preserve"> </w:t>
            </w:r>
            <w:r w:rsidRPr="00AF16BC">
              <w:rPr>
                <w:rFonts w:ascii="Times New Roman" w:hAnsi="Times New Roman"/>
                <w:i/>
                <w:iCs/>
                <w:sz w:val="24"/>
                <w:szCs w:val="24"/>
              </w:rPr>
              <w:t>z</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6"/>
        </w:trPr>
        <w:tc>
          <w:tcPr>
            <w:tcW w:w="5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28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19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0" w:lineRule="auto"/>
        <w:ind w:firstLine="397"/>
        <w:jc w:val="both"/>
        <w:rPr>
          <w:rFonts w:ascii="Times New Roman" w:hAnsi="Times New Roman"/>
          <w:sz w:val="24"/>
          <w:szCs w:val="24"/>
        </w:rPr>
      </w:pPr>
      <w:r>
        <w:rPr>
          <w:rFonts w:ascii="Arial" w:hAnsi="Arial" w:cs="Arial"/>
        </w:rPr>
        <w:t>Астрономиялық рефракцияны, горизонттық параллак</w:t>
      </w:r>
      <w:r>
        <w:rPr>
          <w:rFonts w:ascii="Times New Roman" w:hAnsi="Times New Roman"/>
        </w:rPr>
        <w:t>-</w:t>
      </w:r>
      <w:r>
        <w:rPr>
          <w:rFonts w:ascii="Arial" w:hAnsi="Arial" w:cs="Arial"/>
        </w:rPr>
        <w:t>сты және бұрыштық радиусты ескермесек, онда Z= 90°; cos Z= 0; sinZ=1. Параллакстық үшбұрыштың теңдеулер жүйесiнiң 4- теңдеуiн пайдалансақ:</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3380"/>
        <w:rPr>
          <w:rFonts w:ascii="Times New Roman" w:hAnsi="Times New Roman"/>
          <w:sz w:val="24"/>
          <w:szCs w:val="24"/>
        </w:rPr>
      </w:pPr>
      <w:r>
        <w:rPr>
          <w:rFonts w:ascii="Arial" w:hAnsi="Arial" w:cs="Arial"/>
          <w:sz w:val="24"/>
          <w:szCs w:val="24"/>
          <w:u w:val="single"/>
        </w:rPr>
        <w:t>sin</w:t>
      </w:r>
      <w:r>
        <w:rPr>
          <w:rFonts w:ascii="Arial" w:hAnsi="Arial" w:cs="Arial"/>
          <w:i/>
          <w:iCs/>
          <w:sz w:val="24"/>
          <w:szCs w:val="24"/>
          <w:u w:val="single"/>
        </w:rPr>
        <w:t>d</w:t>
      </w:r>
    </w:p>
    <w:p w:rsidR="003323E4" w:rsidRDefault="00281624">
      <w:pPr>
        <w:widowControl w:val="0"/>
        <w:autoSpaceDE w:val="0"/>
        <w:autoSpaceDN w:val="0"/>
        <w:adjustRightInd w:val="0"/>
        <w:spacing w:after="0" w:line="183" w:lineRule="auto"/>
        <w:ind w:left="2620"/>
        <w:rPr>
          <w:rFonts w:ascii="Times New Roman" w:hAnsi="Times New Roman"/>
          <w:sz w:val="24"/>
          <w:szCs w:val="24"/>
        </w:rPr>
      </w:pPr>
      <w:r>
        <w:rPr>
          <w:rFonts w:ascii="Arial" w:hAnsi="Arial" w:cs="Arial"/>
          <w:sz w:val="23"/>
          <w:szCs w:val="23"/>
        </w:rPr>
        <w:t xml:space="preserve">cosA=- </w:t>
      </w:r>
      <w:r>
        <w:rPr>
          <w:rFonts w:ascii="Arial" w:hAnsi="Arial" w:cs="Arial"/>
          <w:sz w:val="46"/>
          <w:szCs w:val="46"/>
          <w:vertAlign w:val="superscript"/>
        </w:rPr>
        <w:t>cos</w:t>
      </w:r>
      <w:r>
        <w:rPr>
          <w:rFonts w:ascii="Arial" w:hAnsi="Arial" w:cs="Arial"/>
          <w:i/>
          <w:iCs/>
          <w:sz w:val="46"/>
          <w:szCs w:val="46"/>
          <w:vertAlign w:val="superscript"/>
        </w:rPr>
        <w:t>j</w:t>
      </w:r>
    </w:p>
    <w:p w:rsidR="003323E4" w:rsidRDefault="00281624">
      <w:pPr>
        <w:widowControl w:val="0"/>
        <w:autoSpaceDE w:val="0"/>
        <w:autoSpaceDN w:val="0"/>
        <w:adjustRightInd w:val="0"/>
        <w:spacing w:after="0" w:line="240" w:lineRule="auto"/>
        <w:ind w:left="1540"/>
        <w:rPr>
          <w:rFonts w:ascii="Times New Roman" w:hAnsi="Times New Roman"/>
          <w:sz w:val="24"/>
          <w:szCs w:val="24"/>
        </w:rPr>
      </w:pPr>
      <w:r>
        <w:rPr>
          <w:rFonts w:ascii="Arial" w:hAnsi="Arial" w:cs="Arial"/>
          <w:sz w:val="24"/>
          <w:szCs w:val="24"/>
        </w:rPr>
        <w:t>бұдан табатынымыз екі түбiр:</w:t>
      </w:r>
    </w:p>
    <w:p w:rsidR="003323E4" w:rsidRPr="00AF16BC" w:rsidRDefault="00281624">
      <w:pPr>
        <w:widowControl w:val="0"/>
        <w:autoSpaceDE w:val="0"/>
        <w:autoSpaceDN w:val="0"/>
        <w:adjustRightInd w:val="0"/>
        <w:spacing w:after="0" w:line="231" w:lineRule="auto"/>
        <w:ind w:left="2060"/>
        <w:rPr>
          <w:rFonts w:ascii="Times New Roman" w:hAnsi="Times New Roman"/>
          <w:sz w:val="24"/>
          <w:szCs w:val="24"/>
          <w:lang w:val="ru-RU"/>
        </w:rPr>
      </w:pPr>
      <w:r w:rsidRPr="00AF16BC">
        <w:rPr>
          <w:rFonts w:ascii="Times New Roman" w:hAnsi="Times New Roman"/>
          <w:sz w:val="24"/>
          <w:szCs w:val="24"/>
          <w:lang w:val="ru-RU"/>
        </w:rPr>
        <w:t>А</w:t>
      </w:r>
      <w:r w:rsidRPr="00AF16BC">
        <w:rPr>
          <w:rFonts w:ascii="Times New Roman" w:hAnsi="Times New Roman"/>
          <w:sz w:val="27"/>
          <w:szCs w:val="27"/>
          <w:vertAlign w:val="subscript"/>
          <w:lang w:val="ru-RU"/>
        </w:rPr>
        <w:t>1</w:t>
      </w:r>
      <w:r w:rsidRPr="00AF16BC">
        <w:rPr>
          <w:rFonts w:ascii="Times New Roman" w:hAnsi="Times New Roman"/>
          <w:sz w:val="24"/>
          <w:szCs w:val="24"/>
          <w:lang w:val="ru-RU"/>
        </w:rPr>
        <w:t xml:space="preserve"> </w:t>
      </w:r>
      <w:r w:rsidRPr="00AF16BC">
        <w:rPr>
          <w:rFonts w:ascii="Arial" w:hAnsi="Arial" w:cs="Arial"/>
          <w:sz w:val="24"/>
          <w:szCs w:val="24"/>
          <w:lang w:val="ru-RU"/>
        </w:rPr>
        <w:t>=</w:t>
      </w:r>
      <w:r w:rsidRPr="00AF16BC">
        <w:rPr>
          <w:rFonts w:ascii="Times New Roman" w:hAnsi="Times New Roman"/>
          <w:sz w:val="24"/>
          <w:szCs w:val="24"/>
          <w:lang w:val="ru-RU"/>
        </w:rPr>
        <w:t xml:space="preserve"> </w:t>
      </w:r>
      <w:r w:rsidRPr="00AF16BC">
        <w:rPr>
          <w:rFonts w:ascii="Arial" w:hAnsi="Arial" w:cs="Arial"/>
          <w:sz w:val="24"/>
          <w:szCs w:val="24"/>
          <w:lang w:val="ru-RU"/>
        </w:rPr>
        <w:t>А;</w:t>
      </w:r>
      <w:r w:rsidRPr="00AF16BC">
        <w:rPr>
          <w:rFonts w:ascii="Times New Roman" w:hAnsi="Times New Roman"/>
          <w:sz w:val="24"/>
          <w:szCs w:val="24"/>
          <w:lang w:val="ru-RU"/>
        </w:rPr>
        <w:t xml:space="preserve"> </w:t>
      </w:r>
      <w:r w:rsidRPr="00AF16BC">
        <w:rPr>
          <w:rFonts w:ascii="Arial" w:hAnsi="Arial" w:cs="Arial"/>
          <w:sz w:val="24"/>
          <w:szCs w:val="24"/>
          <w:lang w:val="ru-RU"/>
        </w:rPr>
        <w:t>А</w:t>
      </w:r>
      <w:r w:rsidRPr="00AF16BC">
        <w:rPr>
          <w:rFonts w:ascii="Times New Roman" w:hAnsi="Times New Roman"/>
          <w:sz w:val="27"/>
          <w:szCs w:val="27"/>
          <w:vertAlign w:val="subscript"/>
          <w:lang w:val="ru-RU"/>
        </w:rPr>
        <w:t>2</w:t>
      </w:r>
      <w:r w:rsidRPr="00AF16BC">
        <w:rPr>
          <w:rFonts w:ascii="Arial" w:hAnsi="Arial" w:cs="Arial"/>
          <w:sz w:val="24"/>
          <w:szCs w:val="24"/>
          <w:lang w:val="ru-RU"/>
        </w:rPr>
        <w:t>=360°-А,</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6" w:lineRule="auto"/>
        <w:ind w:left="3200" w:right="1560" w:hanging="1652"/>
        <w:rPr>
          <w:rFonts w:ascii="Times New Roman" w:hAnsi="Times New Roman"/>
          <w:sz w:val="24"/>
          <w:szCs w:val="24"/>
          <w:lang w:val="ru-RU"/>
        </w:rPr>
      </w:pPr>
      <w:r w:rsidRPr="00AF16BC">
        <w:rPr>
          <w:rFonts w:ascii="Arial" w:hAnsi="Arial" w:cs="Arial"/>
          <w:sz w:val="24"/>
          <w:szCs w:val="24"/>
          <w:lang w:val="ru-RU"/>
        </w:rPr>
        <w:t>бұл теңдеуд</w:t>
      </w:r>
      <w:r>
        <w:rPr>
          <w:rFonts w:ascii="Arial" w:hAnsi="Arial" w:cs="Arial"/>
          <w:sz w:val="24"/>
          <w:szCs w:val="24"/>
        </w:rPr>
        <w:t>i</w:t>
      </w:r>
      <w:r w:rsidRPr="00AF16BC">
        <w:rPr>
          <w:rFonts w:ascii="Arial" w:hAnsi="Arial" w:cs="Arial"/>
          <w:sz w:val="24"/>
          <w:szCs w:val="24"/>
          <w:lang w:val="ru-RU"/>
        </w:rPr>
        <w:t xml:space="preserve"> өзгерт</w:t>
      </w:r>
      <w:r>
        <w:rPr>
          <w:rFonts w:ascii="Arial" w:hAnsi="Arial" w:cs="Arial"/>
          <w:sz w:val="24"/>
          <w:szCs w:val="24"/>
        </w:rPr>
        <w:t>i</w:t>
      </w:r>
      <w:r w:rsidRPr="00AF16BC">
        <w:rPr>
          <w:rFonts w:ascii="Arial" w:hAnsi="Arial" w:cs="Arial"/>
          <w:sz w:val="24"/>
          <w:szCs w:val="24"/>
          <w:lang w:val="ru-RU"/>
        </w:rPr>
        <w:t xml:space="preserve">п жазсақ: </w:t>
      </w:r>
      <w:r>
        <w:rPr>
          <w:rFonts w:ascii="Arial" w:hAnsi="Arial" w:cs="Arial"/>
          <w:sz w:val="24"/>
          <w:szCs w:val="24"/>
        </w:rPr>
        <w:t>si</w:t>
      </w:r>
      <w:r>
        <w:rPr>
          <w:rFonts w:ascii="Times New Roman" w:hAnsi="Times New Roman"/>
          <w:sz w:val="24"/>
          <w:szCs w:val="24"/>
        </w:rPr>
        <w:t>n</w:t>
      </w:r>
      <w:r>
        <w:rPr>
          <w:rFonts w:ascii="Arial" w:hAnsi="Arial" w:cs="Arial"/>
          <w:i/>
          <w:iCs/>
          <w:sz w:val="24"/>
          <w:szCs w:val="24"/>
        </w:rPr>
        <w:t>d</w:t>
      </w:r>
    </w:p>
    <w:p w:rsidR="003323E4" w:rsidRPr="00AF16BC" w:rsidRDefault="00A3036D">
      <w:pPr>
        <w:widowControl w:val="0"/>
        <w:autoSpaceDE w:val="0"/>
        <w:autoSpaceDN w:val="0"/>
        <w:adjustRightInd w:val="0"/>
        <w:spacing w:after="0" w:line="2" w:lineRule="exact"/>
        <w:rPr>
          <w:rFonts w:ascii="Times New Roman" w:hAnsi="Times New Roman"/>
          <w:sz w:val="24"/>
          <w:szCs w:val="24"/>
          <w:lang w:val="ru-RU"/>
        </w:rPr>
      </w:pPr>
      <w:r w:rsidRPr="00A3036D">
        <w:rPr>
          <w:noProof/>
        </w:rPr>
        <w:pict>
          <v:line id="_x0000_s1062" style="position:absolute;z-index:-143" from="142.55pt,-.15pt" to="201.4pt,-.15pt" o:allowincell="f" strokeweight=".5pt"/>
        </w:pict>
      </w:r>
    </w:p>
    <w:p w:rsidR="003323E4" w:rsidRPr="00AF16BC" w:rsidRDefault="00281624">
      <w:pPr>
        <w:widowControl w:val="0"/>
        <w:autoSpaceDE w:val="0"/>
        <w:autoSpaceDN w:val="0"/>
        <w:adjustRightInd w:val="0"/>
        <w:spacing w:after="0" w:line="240" w:lineRule="auto"/>
        <w:ind w:left="2000"/>
        <w:rPr>
          <w:rFonts w:ascii="Times New Roman" w:hAnsi="Times New Roman"/>
          <w:sz w:val="24"/>
          <w:szCs w:val="24"/>
          <w:lang w:val="ru-RU"/>
        </w:rPr>
      </w:pPr>
      <w:r>
        <w:rPr>
          <w:rFonts w:ascii="Arial" w:hAnsi="Arial" w:cs="Arial"/>
          <w:sz w:val="24"/>
          <w:szCs w:val="24"/>
        </w:rPr>
        <w:t>cos</w:t>
      </w:r>
      <w:r w:rsidRPr="00AF16BC">
        <w:rPr>
          <w:rFonts w:ascii="Arial" w:hAnsi="Arial" w:cs="Arial"/>
          <w:sz w:val="24"/>
          <w:szCs w:val="24"/>
          <w:lang w:val="ru-RU"/>
        </w:rPr>
        <w:t xml:space="preserve"> </w:t>
      </w:r>
      <w:r>
        <w:rPr>
          <w:rFonts w:ascii="Arial" w:hAnsi="Arial" w:cs="Arial"/>
          <w:sz w:val="24"/>
          <w:szCs w:val="24"/>
        </w:rPr>
        <w:t>A</w:t>
      </w:r>
      <w:r w:rsidRPr="00AF16BC">
        <w:rPr>
          <w:rFonts w:ascii="Arial" w:hAnsi="Arial" w:cs="Arial"/>
          <w:sz w:val="24"/>
          <w:szCs w:val="24"/>
          <w:lang w:val="ru-RU"/>
        </w:rPr>
        <w:t>= -</w:t>
      </w:r>
      <w:r>
        <w:rPr>
          <w:rFonts w:ascii="Arial" w:hAnsi="Arial" w:cs="Arial"/>
          <w:sz w:val="24"/>
          <w:szCs w:val="24"/>
        </w:rPr>
        <w:t>sin</w:t>
      </w:r>
      <w:r w:rsidRPr="00AF16BC">
        <w:rPr>
          <w:rFonts w:ascii="Arial" w:hAnsi="Arial" w:cs="Arial"/>
          <w:sz w:val="24"/>
          <w:szCs w:val="24"/>
          <w:lang w:val="ru-RU"/>
        </w:rPr>
        <w:t>(</w:t>
      </w:r>
      <w:r w:rsidRPr="00AF16BC">
        <w:rPr>
          <w:rFonts w:ascii="Times New Roman" w:hAnsi="Times New Roman"/>
          <w:sz w:val="24"/>
          <w:szCs w:val="24"/>
          <w:lang w:val="ru-RU"/>
        </w:rPr>
        <w:t>90</w:t>
      </w:r>
      <w:r w:rsidRPr="00AF16BC">
        <w:rPr>
          <w:rFonts w:ascii="Arial" w:hAnsi="Arial" w:cs="Arial"/>
          <w:sz w:val="24"/>
          <w:szCs w:val="24"/>
          <w:lang w:val="ru-RU"/>
        </w:rPr>
        <w:t>° -</w:t>
      </w:r>
      <w:r>
        <w:rPr>
          <w:rFonts w:ascii="Arial" w:hAnsi="Arial" w:cs="Arial"/>
          <w:i/>
          <w:iCs/>
          <w:sz w:val="24"/>
          <w:szCs w:val="24"/>
        </w:rPr>
        <w:t>j</w:t>
      </w:r>
      <w:r w:rsidRPr="00AF16BC">
        <w:rPr>
          <w:rFonts w:ascii="Times New Roman" w:hAnsi="Times New Roman"/>
          <w:sz w:val="24"/>
          <w:szCs w:val="24"/>
          <w:lang w:val="ru-RU"/>
        </w:rPr>
        <w:t>)</w:t>
      </w:r>
      <w:r w:rsidRPr="00AF16BC">
        <w:rPr>
          <w:rFonts w:ascii="Arial" w:hAnsi="Arial" w:cs="Arial"/>
          <w:sz w:val="24"/>
          <w:szCs w:val="24"/>
          <w:lang w:val="ru-RU"/>
        </w:rPr>
        <w:t xml:space="preserve"> ,</w:t>
      </w:r>
    </w:p>
    <w:p w:rsidR="003323E4" w:rsidRPr="00AF16BC" w:rsidRDefault="003323E4">
      <w:pPr>
        <w:widowControl w:val="0"/>
        <w:autoSpaceDE w:val="0"/>
        <w:autoSpaceDN w:val="0"/>
        <w:adjustRightInd w:val="0"/>
        <w:spacing w:after="0" w:line="1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2" w:lineRule="auto"/>
        <w:rPr>
          <w:rFonts w:ascii="Times New Roman" w:hAnsi="Times New Roman"/>
          <w:sz w:val="24"/>
          <w:szCs w:val="24"/>
          <w:lang w:val="ru-RU"/>
        </w:rPr>
      </w:pPr>
      <w:r w:rsidRPr="00AF16BC">
        <w:rPr>
          <w:rFonts w:ascii="Arial" w:hAnsi="Arial" w:cs="Arial"/>
          <w:sz w:val="24"/>
          <w:szCs w:val="24"/>
          <w:lang w:val="ru-RU"/>
        </w:rPr>
        <w:t>онда шықпайтын не батпайтын шырақтардың координат</w:t>
      </w:r>
      <w:r w:rsidRPr="00AF16BC">
        <w:rPr>
          <w:rFonts w:ascii="Times New Roman" w:hAnsi="Times New Roman"/>
          <w:sz w:val="24"/>
          <w:szCs w:val="24"/>
          <w:lang w:val="ru-RU"/>
        </w:rPr>
        <w:t>-</w:t>
      </w:r>
      <w:r w:rsidRPr="00AF16BC">
        <w:rPr>
          <w:rFonts w:ascii="Arial" w:hAnsi="Arial" w:cs="Arial"/>
          <w:sz w:val="24"/>
          <w:szCs w:val="24"/>
          <w:lang w:val="ru-RU"/>
        </w:rPr>
        <w:t>тары үш</w:t>
      </w:r>
      <w:r>
        <w:rPr>
          <w:rFonts w:ascii="Arial" w:hAnsi="Arial" w:cs="Arial"/>
          <w:sz w:val="24"/>
          <w:szCs w:val="24"/>
        </w:rPr>
        <w:t>i</w:t>
      </w:r>
      <w:r w:rsidRPr="00AF16BC">
        <w:rPr>
          <w:rFonts w:ascii="Arial" w:hAnsi="Arial" w:cs="Arial"/>
          <w:sz w:val="24"/>
          <w:szCs w:val="24"/>
          <w:lang w:val="ru-RU"/>
        </w:rPr>
        <w:t>н</w:t>
      </w:r>
    </w:p>
    <w:p w:rsidR="003323E4" w:rsidRPr="00AF16BC" w:rsidRDefault="00A3036D">
      <w:pPr>
        <w:widowControl w:val="0"/>
        <w:autoSpaceDE w:val="0"/>
        <w:autoSpaceDN w:val="0"/>
        <w:adjustRightInd w:val="0"/>
        <w:spacing w:after="0" w:line="301" w:lineRule="exact"/>
        <w:rPr>
          <w:rFonts w:ascii="Times New Roman" w:hAnsi="Times New Roman"/>
          <w:sz w:val="24"/>
          <w:szCs w:val="24"/>
          <w:lang w:val="ru-RU"/>
        </w:rPr>
      </w:pPr>
      <w:r w:rsidRPr="00A3036D">
        <w:rPr>
          <w:noProof/>
        </w:rPr>
        <w:pict>
          <v:shape id="_x0000_s1063" type="#_x0000_t75" style="position:absolute;margin-left:120.9pt;margin-top:-3.9pt;width:65.6pt;height:20.8pt;z-index:-142" o:allowincell="f">
            <v:imagedata r:id="rId29" o:title=""/>
          </v:shape>
        </w:pict>
      </w:r>
    </w:p>
    <w:p w:rsidR="003323E4" w:rsidRPr="00AF16BC" w:rsidRDefault="00281624">
      <w:pPr>
        <w:widowControl w:val="0"/>
        <w:overflowPunct w:val="0"/>
        <w:autoSpaceDE w:val="0"/>
        <w:autoSpaceDN w:val="0"/>
        <w:adjustRightInd w:val="0"/>
        <w:spacing w:after="0" w:line="282" w:lineRule="auto"/>
        <w:rPr>
          <w:rFonts w:ascii="Times New Roman" w:hAnsi="Times New Roman"/>
          <w:sz w:val="24"/>
          <w:szCs w:val="24"/>
          <w:lang w:val="ru-RU"/>
        </w:rPr>
      </w:pPr>
      <w:r w:rsidRPr="00AF16BC">
        <w:rPr>
          <w:rFonts w:ascii="Arial" w:hAnsi="Arial" w:cs="Arial"/>
          <w:sz w:val="24"/>
          <w:szCs w:val="24"/>
          <w:lang w:val="ru-RU"/>
        </w:rPr>
        <w:t>болатынын анықтаймыз. Ал бұл жоғарыда келт</w:t>
      </w:r>
      <w:r>
        <w:rPr>
          <w:rFonts w:ascii="Arial" w:hAnsi="Arial" w:cs="Arial"/>
          <w:sz w:val="24"/>
          <w:szCs w:val="24"/>
        </w:rPr>
        <w:t>i</w:t>
      </w:r>
      <w:r w:rsidRPr="00AF16BC">
        <w:rPr>
          <w:rFonts w:ascii="Arial" w:hAnsi="Arial" w:cs="Arial"/>
          <w:sz w:val="24"/>
          <w:szCs w:val="24"/>
          <w:lang w:val="ru-RU"/>
        </w:rPr>
        <w:t>р</w:t>
      </w:r>
      <w:r>
        <w:rPr>
          <w:rFonts w:ascii="Arial" w:hAnsi="Arial" w:cs="Arial"/>
          <w:sz w:val="24"/>
          <w:szCs w:val="24"/>
        </w:rPr>
        <w:t>i</w:t>
      </w:r>
      <w:r w:rsidRPr="00AF16BC">
        <w:rPr>
          <w:rFonts w:ascii="Arial" w:hAnsi="Arial" w:cs="Arial"/>
          <w:sz w:val="24"/>
          <w:szCs w:val="24"/>
          <w:lang w:val="ru-RU"/>
        </w:rPr>
        <w:t>лген фор</w:t>
      </w:r>
      <w:r w:rsidRPr="00AF16BC">
        <w:rPr>
          <w:rFonts w:ascii="Times New Roman" w:hAnsi="Times New Roman"/>
          <w:sz w:val="24"/>
          <w:szCs w:val="24"/>
          <w:lang w:val="ru-RU"/>
        </w:rPr>
        <w:t>-</w:t>
      </w:r>
      <w:r w:rsidRPr="00AF16BC">
        <w:rPr>
          <w:rFonts w:ascii="Arial" w:hAnsi="Arial" w:cs="Arial"/>
          <w:sz w:val="24"/>
          <w:szCs w:val="24"/>
          <w:lang w:val="ru-RU"/>
        </w:rPr>
        <w:t>мулалармен сәйкес келед</w:t>
      </w:r>
      <w:r>
        <w:rPr>
          <w:rFonts w:ascii="Arial" w:hAnsi="Arial" w:cs="Arial"/>
          <w:sz w:val="24"/>
          <w:szCs w:val="24"/>
        </w:rPr>
        <w:t>i</w:t>
      </w:r>
      <w:r w:rsidRPr="00AF16BC">
        <w:rPr>
          <w:rFonts w:ascii="Arial" w:hAnsi="Arial" w:cs="Arial"/>
          <w:sz w:val="24"/>
          <w:szCs w:val="24"/>
          <w:lang w:val="ru-RU"/>
        </w:rPr>
        <w:t>.</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32"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1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50</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32"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537" w:lineRule="auto"/>
        <w:ind w:left="300" w:right="240" w:firstLine="2120"/>
        <w:rPr>
          <w:rFonts w:ascii="Times New Roman" w:hAnsi="Times New Roman"/>
          <w:sz w:val="24"/>
          <w:szCs w:val="24"/>
          <w:lang w:val="ru-RU"/>
        </w:rPr>
      </w:pPr>
      <w:bookmarkStart w:id="48" w:name="page101"/>
      <w:bookmarkEnd w:id="48"/>
      <w:r w:rsidRPr="00AF16BC">
        <w:rPr>
          <w:rFonts w:ascii="Arial" w:hAnsi="Arial" w:cs="Arial"/>
          <w:b/>
          <w:bCs/>
          <w:sz w:val="24"/>
          <w:szCs w:val="24"/>
          <w:lang w:val="ru-RU"/>
        </w:rPr>
        <w:lastRenderedPageBreak/>
        <w:t>ІІІ ТАРАУ ПРАКТИКАЛЫҚ АСТРОНОМИЯ МӘСЕЛЕЛЕРІ</w:t>
      </w:r>
    </w:p>
    <w:p w:rsidR="003323E4" w:rsidRPr="00AF16BC" w:rsidRDefault="00A3036D">
      <w:pPr>
        <w:widowControl w:val="0"/>
        <w:autoSpaceDE w:val="0"/>
        <w:autoSpaceDN w:val="0"/>
        <w:adjustRightInd w:val="0"/>
        <w:spacing w:after="0" w:line="204" w:lineRule="exact"/>
        <w:rPr>
          <w:rFonts w:ascii="Times New Roman" w:hAnsi="Times New Roman"/>
          <w:sz w:val="24"/>
          <w:szCs w:val="24"/>
          <w:lang w:val="ru-RU"/>
        </w:rPr>
      </w:pPr>
      <w:r w:rsidRPr="00A3036D">
        <w:rPr>
          <w:noProof/>
        </w:rPr>
        <w:pict>
          <v:line id="_x0000_s1064" style="position:absolute;z-index:-141" from="19.85pt,-8.15pt" to="286.3pt,-8.15pt" o:allowincell="f" strokeweight="1pt"/>
        </w:pict>
      </w:r>
      <w:r w:rsidRPr="00A3036D">
        <w:rPr>
          <w:noProof/>
        </w:rPr>
        <w:pict>
          <v:line id="_x0000_s1065" style="position:absolute;z-index:-140" from="70.85pt,1.5pt" to="223.95pt,1.5pt" o:allowincell="f" strokeweight="1pt"/>
        </w:pict>
      </w:r>
    </w:p>
    <w:p w:rsidR="003323E4" w:rsidRPr="00AF16BC" w:rsidRDefault="00281624">
      <w:pPr>
        <w:widowControl w:val="0"/>
        <w:autoSpaceDE w:val="0"/>
        <w:autoSpaceDN w:val="0"/>
        <w:adjustRightInd w:val="0"/>
        <w:spacing w:after="0" w:line="240" w:lineRule="auto"/>
        <w:ind w:left="2080"/>
        <w:rPr>
          <w:rFonts w:ascii="Times New Roman" w:hAnsi="Times New Roman"/>
          <w:sz w:val="24"/>
          <w:szCs w:val="24"/>
          <w:lang w:val="ru-RU"/>
        </w:rPr>
      </w:pPr>
      <w:r w:rsidRPr="00AF16BC">
        <w:rPr>
          <w:rFonts w:ascii="Arial" w:hAnsi="Arial" w:cs="Arial"/>
          <w:b/>
          <w:bCs/>
          <w:i/>
          <w:iCs/>
          <w:sz w:val="24"/>
          <w:szCs w:val="24"/>
          <w:lang w:val="ru-RU"/>
        </w:rPr>
        <w:t>§10. Уақыт өлшеу</w:t>
      </w:r>
    </w:p>
    <w:p w:rsidR="003323E4" w:rsidRPr="00AF16BC" w:rsidRDefault="003323E4">
      <w:pPr>
        <w:widowControl w:val="0"/>
        <w:autoSpaceDE w:val="0"/>
        <w:autoSpaceDN w:val="0"/>
        <w:adjustRightInd w:val="0"/>
        <w:spacing w:after="0" w:line="30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lang w:val="ru-RU"/>
        </w:rPr>
      </w:pPr>
      <w:r w:rsidRPr="00AF16BC">
        <w:rPr>
          <w:rFonts w:ascii="Arial" w:hAnsi="Arial" w:cs="Arial"/>
          <w:sz w:val="21"/>
          <w:szCs w:val="21"/>
          <w:lang w:val="ru-RU"/>
        </w:rPr>
        <w:t>Қазіргі заманда уақытты дәл өлшеудің маңызы- дәл уақыт тұрмыс қажеттіктері үшін ғана емес, ғылым мен техниканың көптеген сұраныстарын қанағаттандыру үшін қажет. Адамзат тарихында уақыт өлшеу үшін алуан түрлі процестер қолданылды. Су сағаты, құм сағаты, от сағаты, күн сағаты, механикалық сағаттар және т.б. сағат түрлері белгілі. Бұл сағаттардың кейбірі қысқа уақыт аралықтарын өлшеуге ыңғайлы. Кейбірінің жүрісі сыртқы орта жағдайына көп тәуелді, сол себепті бірқалыпты емес. Уақытты өлшейтін құрал мынадай екі шартты қанағаттандыруы қажет:</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sz w:val="24"/>
          <w:szCs w:val="24"/>
          <w:lang w:val="ru-RU"/>
        </w:rPr>
        <w:t>1.Өлшемінің тұрақтылығы</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9" w:lineRule="auto"/>
        <w:ind w:firstLine="397"/>
        <w:jc w:val="both"/>
        <w:rPr>
          <w:rFonts w:ascii="Times New Roman" w:hAnsi="Times New Roman"/>
          <w:sz w:val="24"/>
          <w:szCs w:val="24"/>
          <w:lang w:val="ru-RU"/>
        </w:rPr>
      </w:pPr>
      <w:r w:rsidRPr="00AF16BC">
        <w:rPr>
          <w:rFonts w:ascii="Arial" w:hAnsi="Arial" w:cs="Arial"/>
          <w:sz w:val="24"/>
          <w:szCs w:val="24"/>
          <w:lang w:val="ru-RU"/>
        </w:rPr>
        <w:t>2.Адамның өмірімен, практикасымен тығыз байланы</w:t>
      </w:r>
      <w:r w:rsidRPr="00AF16BC">
        <w:rPr>
          <w:rFonts w:ascii="Times New Roman" w:hAnsi="Times New Roman"/>
          <w:sz w:val="24"/>
          <w:szCs w:val="24"/>
          <w:lang w:val="ru-RU"/>
        </w:rPr>
        <w:t>-</w:t>
      </w:r>
      <w:r w:rsidRPr="00AF16BC">
        <w:rPr>
          <w:rFonts w:ascii="Arial" w:hAnsi="Arial" w:cs="Arial"/>
          <w:sz w:val="24"/>
          <w:szCs w:val="24"/>
          <w:lang w:val="ru-RU"/>
        </w:rPr>
        <w:t>сты болуы.</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 xml:space="preserve">Осы тұрғыдан қарастырғанда, табиғаттағы қозғалыс­ тардың ішінде ең ыңғайлысы - Жердің өз осінен толық бір айналып шығуына кететін уақыт аралығы болады. Оны </w:t>
      </w:r>
      <w:r w:rsidRPr="00AF16BC">
        <w:rPr>
          <w:rFonts w:ascii="Arial" w:hAnsi="Arial" w:cs="Arial"/>
          <w:i/>
          <w:iCs/>
          <w:lang w:val="ru-RU"/>
        </w:rPr>
        <w:t xml:space="preserve">тәулік </w:t>
      </w:r>
      <w:r w:rsidRPr="00AF16BC">
        <w:rPr>
          <w:rFonts w:ascii="Arial" w:hAnsi="Arial" w:cs="Arial"/>
          <w:lang w:val="ru-RU"/>
        </w:rPr>
        <w:t>деп атайды.</w:t>
      </w:r>
      <w:r w:rsidRPr="00AF16BC">
        <w:rPr>
          <w:rFonts w:ascii="Arial" w:hAnsi="Arial" w:cs="Arial"/>
          <w:i/>
          <w:iCs/>
          <w:lang w:val="ru-RU"/>
        </w:rPr>
        <w:t xml:space="preserve"> </w:t>
      </w:r>
      <w:r w:rsidRPr="00AF16BC">
        <w:rPr>
          <w:rFonts w:ascii="Arial" w:hAnsi="Arial" w:cs="Arial"/>
          <w:lang w:val="ru-RU"/>
        </w:rPr>
        <w:t>Тәулік</w:t>
      </w:r>
      <w:r w:rsidRPr="00AF16BC">
        <w:rPr>
          <w:rFonts w:ascii="Arial" w:hAnsi="Arial" w:cs="Arial"/>
          <w:i/>
          <w:iCs/>
          <w:lang w:val="ru-RU"/>
        </w:rPr>
        <w:t xml:space="preserve"> </w:t>
      </w:r>
      <w:r w:rsidRPr="00AF16BC">
        <w:rPr>
          <w:rFonts w:ascii="Arial" w:hAnsi="Arial" w:cs="Arial"/>
          <w:lang w:val="ru-RU"/>
        </w:rPr>
        <w:t>24</w:t>
      </w:r>
      <w:r w:rsidRPr="00AF16BC">
        <w:rPr>
          <w:rFonts w:ascii="Arial" w:hAnsi="Arial" w:cs="Arial"/>
          <w:i/>
          <w:iCs/>
          <w:lang w:val="ru-RU"/>
        </w:rPr>
        <w:t xml:space="preserve"> </w:t>
      </w:r>
      <w:r w:rsidRPr="00AF16BC">
        <w:rPr>
          <w:rFonts w:ascii="Arial" w:hAnsi="Arial" w:cs="Arial"/>
          <w:lang w:val="ru-RU"/>
        </w:rPr>
        <w:t>бірдей бөлікке</w:t>
      </w:r>
      <w:r w:rsidRPr="00AF16BC">
        <w:rPr>
          <w:rFonts w:ascii="Arial" w:hAnsi="Arial" w:cs="Arial"/>
          <w:i/>
          <w:iCs/>
          <w:lang w:val="ru-RU"/>
        </w:rPr>
        <w:t xml:space="preserve"> </w:t>
      </w:r>
      <w:r w:rsidRPr="00AF16BC">
        <w:rPr>
          <w:rFonts w:ascii="Arial" w:hAnsi="Arial" w:cs="Arial"/>
          <w:lang w:val="ru-RU"/>
        </w:rPr>
        <w:t>(</w:t>
      </w:r>
      <w:r w:rsidRPr="00AF16BC">
        <w:rPr>
          <w:rFonts w:ascii="Arial" w:hAnsi="Arial" w:cs="Arial"/>
          <w:i/>
          <w:iCs/>
          <w:lang w:val="ru-RU"/>
        </w:rPr>
        <w:t>сағатқа</w:t>
      </w:r>
      <w:r w:rsidRPr="00AF16BC">
        <w:rPr>
          <w:rFonts w:ascii="Times New Roman" w:hAnsi="Times New Roman"/>
          <w:lang w:val="ru-RU"/>
        </w:rPr>
        <w:t>)</w:t>
      </w:r>
      <w:r w:rsidRPr="00AF16BC">
        <w:rPr>
          <w:rFonts w:ascii="Arial" w:hAnsi="Arial" w:cs="Arial"/>
          <w:i/>
          <w:iCs/>
          <w:lang w:val="ru-RU"/>
        </w:rPr>
        <w:t xml:space="preserve"> </w:t>
      </w:r>
      <w:r w:rsidRPr="00AF16BC">
        <w:rPr>
          <w:rFonts w:ascii="Arial" w:hAnsi="Arial" w:cs="Arial"/>
          <w:lang w:val="ru-RU"/>
        </w:rPr>
        <w:t xml:space="preserve">бөлінген, оның әрқайсысы 60 бөлікше - </w:t>
      </w:r>
      <w:r w:rsidRPr="00AF16BC">
        <w:rPr>
          <w:rFonts w:ascii="Arial" w:hAnsi="Arial" w:cs="Arial"/>
          <w:i/>
          <w:iCs/>
          <w:lang w:val="ru-RU"/>
        </w:rPr>
        <w:t>минут</w:t>
      </w:r>
      <w:r w:rsidRPr="00AF16BC">
        <w:rPr>
          <w:rFonts w:ascii="Arial" w:hAnsi="Arial" w:cs="Arial"/>
          <w:lang w:val="ru-RU"/>
        </w:rPr>
        <w:t>қа, ал әрбір минут 60 секундқа бөлінген. Жердегі бақылаушы Жердің қозғалысын басқа шырақтардың тәуліктік қозғалысына қарап зерттей алады. Санақ денесіне байланысты бірнеше уақыт санау жүйелері белгілі.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3"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1. Күннің қозғалысымен байланысты құрылған уақыт санау жүйесі </w:t>
      </w:r>
      <w:r w:rsidRPr="00AF16BC">
        <w:rPr>
          <w:rFonts w:ascii="Arial" w:hAnsi="Arial" w:cs="Arial"/>
          <w:i/>
          <w:iCs/>
          <w:sz w:val="21"/>
          <w:szCs w:val="21"/>
          <w:lang w:val="ru-RU"/>
        </w:rPr>
        <w:t>Күн уақыты</w:t>
      </w:r>
      <w:r w:rsidRPr="00AF16BC">
        <w:rPr>
          <w:rFonts w:ascii="Arial" w:hAnsi="Arial" w:cs="Arial"/>
          <w:sz w:val="21"/>
          <w:szCs w:val="21"/>
          <w:lang w:val="ru-RU"/>
        </w:rPr>
        <w:t xml:space="preserve"> деп аталады. </w:t>
      </w:r>
      <w:r w:rsidRPr="00AF16BC">
        <w:rPr>
          <w:rFonts w:ascii="Arial" w:hAnsi="Arial" w:cs="Arial"/>
          <w:i/>
          <w:iCs/>
          <w:sz w:val="21"/>
          <w:szCs w:val="21"/>
          <w:lang w:val="ru-RU"/>
        </w:rPr>
        <w:t>Нақты күн уақыты</w:t>
      </w:r>
      <w:r w:rsidRPr="00AF16BC">
        <w:rPr>
          <w:rFonts w:ascii="Times New Roman" w:hAnsi="Times New Roman"/>
          <w:sz w:val="21"/>
          <w:szCs w:val="21"/>
          <w:lang w:val="ru-RU"/>
        </w:rPr>
        <w:t>-</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6" w:lineRule="auto"/>
        <w:jc w:val="both"/>
        <w:rPr>
          <w:rFonts w:ascii="Times New Roman" w:hAnsi="Times New Roman"/>
          <w:sz w:val="24"/>
          <w:szCs w:val="24"/>
          <w:lang w:val="ru-RU"/>
        </w:rPr>
      </w:pPr>
      <w:r w:rsidRPr="00AF16BC">
        <w:rPr>
          <w:rFonts w:ascii="Arial" w:hAnsi="Arial" w:cs="Arial"/>
          <w:sz w:val="24"/>
          <w:szCs w:val="24"/>
          <w:lang w:val="ru-RU"/>
        </w:rPr>
        <w:t xml:space="preserve">күн центрімен байланыстырылған уақыт. Бірлігі- </w:t>
      </w:r>
      <w:r w:rsidRPr="00AF16BC">
        <w:rPr>
          <w:rFonts w:ascii="Arial" w:hAnsi="Arial" w:cs="Arial"/>
          <w:i/>
          <w:iCs/>
          <w:sz w:val="24"/>
          <w:szCs w:val="24"/>
          <w:lang w:val="ru-RU"/>
        </w:rPr>
        <w:t>нақты</w:t>
      </w:r>
      <w:r w:rsidRPr="00AF16BC">
        <w:rPr>
          <w:rFonts w:ascii="Arial" w:hAnsi="Arial" w:cs="Arial"/>
          <w:sz w:val="24"/>
          <w:szCs w:val="24"/>
          <w:lang w:val="ru-RU"/>
        </w:rPr>
        <w:t xml:space="preserve"> </w:t>
      </w:r>
      <w:r w:rsidRPr="00AF16BC">
        <w:rPr>
          <w:rFonts w:ascii="Arial" w:hAnsi="Arial" w:cs="Arial"/>
          <w:i/>
          <w:iCs/>
          <w:sz w:val="24"/>
          <w:szCs w:val="24"/>
          <w:lang w:val="ru-RU"/>
        </w:rPr>
        <w:t>күн тәулігі</w:t>
      </w:r>
      <w:r w:rsidRPr="00AF16BC">
        <w:rPr>
          <w:rFonts w:ascii="Arial" w:hAnsi="Arial" w:cs="Arial"/>
          <w:sz w:val="24"/>
          <w:szCs w:val="24"/>
          <w:lang w:val="ru-RU"/>
        </w:rPr>
        <w:t>:</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0"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32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51</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0"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60" w:lineRule="auto"/>
        <w:ind w:firstLine="397"/>
        <w:jc w:val="both"/>
        <w:rPr>
          <w:rFonts w:ascii="Times New Roman" w:hAnsi="Times New Roman"/>
          <w:sz w:val="24"/>
          <w:szCs w:val="24"/>
          <w:lang w:val="ru-RU"/>
        </w:rPr>
      </w:pPr>
      <w:bookmarkStart w:id="49" w:name="page103"/>
      <w:bookmarkEnd w:id="49"/>
      <w:r w:rsidRPr="00AF16BC">
        <w:rPr>
          <w:rFonts w:ascii="Arial" w:hAnsi="Arial" w:cs="Arial"/>
          <w:b/>
          <w:bCs/>
          <w:sz w:val="23"/>
          <w:szCs w:val="23"/>
          <w:lang w:val="ru-RU"/>
        </w:rPr>
        <w:lastRenderedPageBreak/>
        <w:t>Белгілі бір географиялық меридианда Күн центрі­ нің қатарынан екі рет жоғарғы немесе төменгі кульминациялардың арасындағы уақыт аралығы</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0" w:lineRule="auto"/>
        <w:jc w:val="both"/>
        <w:rPr>
          <w:rFonts w:ascii="Times New Roman" w:hAnsi="Times New Roman"/>
          <w:sz w:val="24"/>
          <w:szCs w:val="24"/>
          <w:lang w:val="ru-RU"/>
        </w:rPr>
      </w:pPr>
      <w:r w:rsidRPr="00AF16BC">
        <w:rPr>
          <w:rFonts w:ascii="Arial" w:hAnsi="Arial" w:cs="Arial"/>
          <w:b/>
          <w:bCs/>
          <w:i/>
          <w:iCs/>
          <w:lang w:val="ru-RU"/>
        </w:rPr>
        <w:t xml:space="preserve">нақты күн тәулігі </w:t>
      </w:r>
      <w:r w:rsidRPr="00AF16BC">
        <w:rPr>
          <w:rFonts w:ascii="Arial" w:hAnsi="Arial" w:cs="Arial"/>
          <w:b/>
          <w:bCs/>
          <w:lang w:val="ru-RU"/>
        </w:rPr>
        <w:t>деп аталады</w:t>
      </w:r>
      <w:r w:rsidRPr="00AF16BC">
        <w:rPr>
          <w:rFonts w:ascii="Arial" w:hAnsi="Arial" w:cs="Arial"/>
          <w:lang w:val="ru-RU"/>
        </w:rPr>
        <w:t>.</w:t>
      </w:r>
      <w:r w:rsidRPr="00AF16BC">
        <w:rPr>
          <w:rFonts w:ascii="Arial" w:hAnsi="Arial" w:cs="Arial"/>
          <w:b/>
          <w:bCs/>
          <w:i/>
          <w:iCs/>
          <w:lang w:val="ru-RU"/>
        </w:rPr>
        <w:t xml:space="preserve"> </w:t>
      </w:r>
      <w:r w:rsidRPr="00AF16BC">
        <w:rPr>
          <w:rFonts w:ascii="Arial" w:hAnsi="Arial" w:cs="Arial"/>
          <w:lang w:val="ru-RU"/>
        </w:rPr>
        <w:t>Ал осы тәуліктің</w:t>
      </w:r>
      <w:r w:rsidRPr="00AF16BC">
        <w:rPr>
          <w:rFonts w:ascii="Arial" w:hAnsi="Arial" w:cs="Arial"/>
          <w:b/>
          <w:bCs/>
          <w:i/>
          <w:iCs/>
          <w:lang w:val="ru-RU"/>
        </w:rPr>
        <w:t xml:space="preserve"> </w:t>
      </w:r>
      <w:r w:rsidRPr="00AF16BC">
        <w:rPr>
          <w:rFonts w:ascii="Arial" w:hAnsi="Arial" w:cs="Arial"/>
          <w:lang w:val="ru-RU"/>
        </w:rPr>
        <w:t xml:space="preserve">бөліктерімен өрнектелген уақыт - </w:t>
      </w:r>
      <w:r w:rsidRPr="00AF16BC">
        <w:rPr>
          <w:rFonts w:ascii="Arial" w:hAnsi="Arial" w:cs="Arial"/>
          <w:i/>
          <w:iCs/>
          <w:lang w:val="ru-RU"/>
        </w:rPr>
        <w:t>нақты күн уақыты</w:t>
      </w:r>
      <w:r w:rsidRPr="00AF16BC">
        <w:rPr>
          <w:rFonts w:ascii="Arial" w:hAnsi="Arial" w:cs="Arial"/>
          <w:lang w:val="ru-RU"/>
        </w:rPr>
        <w:t xml:space="preserve"> </w:t>
      </w:r>
      <w:r w:rsidRPr="00AF16BC">
        <w:rPr>
          <w:rFonts w:ascii="Times New Roman" w:hAnsi="Times New Roman"/>
          <w:lang w:val="ru-RU"/>
        </w:rPr>
        <w:t>(Т</w:t>
      </w:r>
      <w:r w:rsidRPr="00AF16BC">
        <w:rPr>
          <w:rFonts w:ascii="Times New Roman" w:hAnsi="Times New Roman"/>
          <w:sz w:val="25"/>
          <w:szCs w:val="25"/>
          <w:vertAlign w:val="subscript"/>
          <w:lang w:val="ru-RU"/>
        </w:rPr>
        <w:t>о</w:t>
      </w:r>
      <w:r w:rsidRPr="00AF16BC">
        <w:rPr>
          <w:rFonts w:ascii="Arial" w:hAnsi="Arial" w:cs="Arial"/>
          <w:lang w:val="ru-RU"/>
        </w:rPr>
        <w:t>)</w:t>
      </w:r>
      <w:r w:rsidRPr="00AF16BC">
        <w:rPr>
          <w:rFonts w:ascii="Times New Roman" w:hAnsi="Times New Roman"/>
          <w:lang w:val="ru-RU"/>
        </w:rPr>
        <w:t xml:space="preserve"> </w:t>
      </w:r>
      <w:r w:rsidRPr="00AF16BC">
        <w:rPr>
          <w:rFonts w:ascii="Arial" w:hAnsi="Arial" w:cs="Arial"/>
          <w:lang w:val="ru-RU"/>
        </w:rPr>
        <w:t>деп аталады.</w:t>
      </w:r>
      <w:r w:rsidRPr="00AF16BC">
        <w:rPr>
          <w:rFonts w:ascii="Times New Roman" w:hAnsi="Times New Roman"/>
          <w:lang w:val="ru-RU"/>
        </w:rPr>
        <w:t xml:space="preserve"> </w:t>
      </w:r>
      <w:r w:rsidRPr="00AF16BC">
        <w:rPr>
          <w:rFonts w:ascii="Arial" w:hAnsi="Arial" w:cs="Arial"/>
          <w:lang w:val="ru-RU"/>
        </w:rPr>
        <w:t>Нақты күн тәулігінің басы етіп Күн</w:t>
      </w:r>
      <w:r w:rsidRPr="00AF16BC">
        <w:rPr>
          <w:rFonts w:ascii="Times New Roman" w:hAnsi="Times New Roman"/>
          <w:lang w:val="ru-RU"/>
        </w:rPr>
        <w:t xml:space="preserve"> </w:t>
      </w:r>
      <w:r w:rsidRPr="00AF16BC">
        <w:rPr>
          <w:rFonts w:ascii="Arial" w:hAnsi="Arial" w:cs="Arial"/>
          <w:lang w:val="ru-RU"/>
        </w:rPr>
        <w:t>центрінің төменгі кульминациясының моменті алынған. Бұл момент-</w:t>
      </w:r>
      <w:r w:rsidRPr="00AF16BC">
        <w:rPr>
          <w:rFonts w:ascii="Arial" w:hAnsi="Arial" w:cs="Arial"/>
          <w:i/>
          <w:iCs/>
          <w:lang w:val="ru-RU"/>
        </w:rPr>
        <w:t>нақты түн ортасы</w:t>
      </w:r>
      <w:r w:rsidRPr="00AF16BC">
        <w:rPr>
          <w:rFonts w:ascii="Arial" w:hAnsi="Arial" w:cs="Arial"/>
          <w:lang w:val="ru-RU"/>
        </w:rPr>
        <w:t xml:space="preserve"> деп аталады: Т= 0</w:t>
      </w:r>
      <w:r w:rsidRPr="00AF16BC">
        <w:rPr>
          <w:rFonts w:ascii="Arial" w:hAnsi="Arial" w:cs="Arial"/>
          <w:sz w:val="25"/>
          <w:szCs w:val="25"/>
          <w:vertAlign w:val="superscript"/>
          <w:lang w:val="ru-RU"/>
        </w:rPr>
        <w:t>сағ</w:t>
      </w:r>
      <w:r w:rsidRPr="00AF16BC">
        <w:rPr>
          <w:rFonts w:ascii="Arial" w:hAnsi="Arial" w:cs="Arial"/>
          <w:lang w:val="ru-RU"/>
        </w:rPr>
        <w:t xml:space="preserve">. Күн центрінің жоғарғы кульминация моменті – </w:t>
      </w:r>
      <w:r w:rsidRPr="00AF16BC">
        <w:rPr>
          <w:rFonts w:ascii="Arial" w:hAnsi="Arial" w:cs="Arial"/>
          <w:i/>
          <w:iCs/>
          <w:lang w:val="ru-RU"/>
        </w:rPr>
        <w:t>нақты талтүс</w:t>
      </w:r>
      <w:r w:rsidRPr="00AF16BC">
        <w:rPr>
          <w:rFonts w:ascii="Arial" w:hAnsi="Arial" w:cs="Arial"/>
          <w:lang w:val="ru-RU"/>
        </w:rPr>
        <w:t>: Т=12</w:t>
      </w:r>
      <w:r>
        <w:rPr>
          <w:rFonts w:ascii="Arial" w:hAnsi="Arial" w:cs="Arial"/>
          <w:sz w:val="25"/>
          <w:szCs w:val="25"/>
          <w:vertAlign w:val="superscript"/>
        </w:rPr>
        <w:t>c</w:t>
      </w:r>
      <w:r w:rsidRPr="00AF16BC">
        <w:rPr>
          <w:rFonts w:ascii="Arial" w:hAnsi="Arial" w:cs="Arial"/>
          <w:sz w:val="25"/>
          <w:szCs w:val="25"/>
          <w:vertAlign w:val="superscript"/>
          <w:lang w:val="ru-RU"/>
        </w:rPr>
        <w:t>ағ</w:t>
      </w:r>
      <w:r w:rsidRPr="00AF16BC">
        <w:rPr>
          <w:rFonts w:ascii="Arial" w:hAnsi="Arial" w:cs="Arial"/>
          <w:lang w:val="ru-RU"/>
        </w:rPr>
        <w:t>. Кез келген басқа тәулік моментінде нақты күн уақыты: Т=12</w:t>
      </w:r>
      <w:r w:rsidRPr="00AF16BC">
        <w:rPr>
          <w:rFonts w:ascii="Arial" w:hAnsi="Arial" w:cs="Arial"/>
          <w:sz w:val="25"/>
          <w:szCs w:val="25"/>
          <w:vertAlign w:val="superscript"/>
          <w:lang w:val="ru-RU"/>
        </w:rPr>
        <w:t>сағ</w:t>
      </w:r>
      <w:r w:rsidRPr="00AF16BC">
        <w:rPr>
          <w:rFonts w:ascii="Times New Roman" w:hAnsi="Times New Roman"/>
          <w:lang w:val="ru-RU"/>
        </w:rPr>
        <w:t>+</w:t>
      </w:r>
      <w:r>
        <w:rPr>
          <w:rFonts w:ascii="Times New Roman" w:hAnsi="Times New Roman"/>
        </w:rPr>
        <w:t>t</w:t>
      </w:r>
      <w:r w:rsidRPr="00AF16BC">
        <w:rPr>
          <w:rFonts w:ascii="Arial" w:hAnsi="Arial" w:cs="Arial"/>
          <w:sz w:val="25"/>
          <w:szCs w:val="25"/>
          <w:vertAlign w:val="subscript"/>
          <w:lang w:val="ru-RU"/>
        </w:rPr>
        <w:t>°</w:t>
      </w:r>
      <w:r w:rsidRPr="00AF16BC">
        <w:rPr>
          <w:rFonts w:ascii="Arial" w:hAnsi="Arial" w:cs="Arial"/>
          <w:lang w:val="ru-RU"/>
        </w:rPr>
        <w:t xml:space="preserve"> формуласымен анықталады. Мұнда </w:t>
      </w:r>
      <w:r>
        <w:rPr>
          <w:rFonts w:ascii="Times New Roman" w:hAnsi="Times New Roman"/>
        </w:rPr>
        <w:t>t</w:t>
      </w:r>
      <w:r w:rsidRPr="00AF16BC">
        <w:rPr>
          <w:rFonts w:ascii="Arial" w:hAnsi="Arial" w:cs="Arial"/>
          <w:sz w:val="25"/>
          <w:szCs w:val="25"/>
          <w:vertAlign w:val="subscript"/>
          <w:lang w:val="ru-RU"/>
        </w:rPr>
        <w:t>қ</w:t>
      </w:r>
      <w:r w:rsidRPr="00AF16BC">
        <w:rPr>
          <w:rFonts w:ascii="Times New Roman" w:hAnsi="Times New Roman"/>
          <w:lang w:val="ru-RU"/>
        </w:rPr>
        <w:t xml:space="preserve"> </w:t>
      </w:r>
      <w:r w:rsidRPr="00AF16BC">
        <w:rPr>
          <w:rFonts w:ascii="Arial" w:hAnsi="Arial" w:cs="Arial"/>
          <w:lang w:val="ru-RU"/>
        </w:rPr>
        <w:t>-</w:t>
      </w:r>
      <w:r w:rsidRPr="00AF16BC">
        <w:rPr>
          <w:rFonts w:ascii="Times New Roman" w:hAnsi="Times New Roman"/>
          <w:lang w:val="ru-RU"/>
        </w:rPr>
        <w:t xml:space="preserve"> </w:t>
      </w:r>
      <w:r w:rsidRPr="00AF16BC">
        <w:rPr>
          <w:rFonts w:ascii="Arial" w:hAnsi="Arial" w:cs="Arial"/>
          <w:lang w:val="ru-RU"/>
        </w:rPr>
        <w:t>Күн центрінің сағаттық бұрышы.</w:t>
      </w:r>
      <w:r w:rsidRPr="00AF16BC">
        <w:rPr>
          <w:rFonts w:ascii="Times New Roman" w:hAnsi="Times New Roman"/>
          <w:lang w:val="ru-RU"/>
        </w:rPr>
        <w:t xml:space="preserve"> </w:t>
      </w:r>
      <w:r w:rsidRPr="00AF16BC">
        <w:rPr>
          <w:rFonts w:ascii="Arial" w:hAnsi="Arial" w:cs="Arial"/>
          <w:lang w:val="ru-RU"/>
        </w:rPr>
        <w:t>Сонымен,</w:t>
      </w:r>
      <w:r w:rsidRPr="00AF16BC">
        <w:rPr>
          <w:rFonts w:ascii="Times New Roman" w:hAnsi="Times New Roman"/>
          <w:lang w:val="ru-RU"/>
        </w:rPr>
        <w:t xml:space="preserve"> </w:t>
      </w:r>
      <w:r w:rsidRPr="00AF16BC">
        <w:rPr>
          <w:rFonts w:ascii="Arial" w:hAnsi="Arial" w:cs="Arial"/>
          <w:lang w:val="ru-RU"/>
        </w:rPr>
        <w:t>қандай да</w:t>
      </w:r>
      <w:r w:rsidRPr="00AF16BC">
        <w:rPr>
          <w:rFonts w:ascii="Times New Roman" w:hAnsi="Times New Roman"/>
          <w:lang w:val="ru-RU"/>
        </w:rPr>
        <w:t xml:space="preserve"> </w:t>
      </w:r>
      <w:r w:rsidRPr="00AF16BC">
        <w:rPr>
          <w:rFonts w:ascii="Arial" w:hAnsi="Arial" w:cs="Arial"/>
          <w:lang w:val="ru-RU"/>
        </w:rPr>
        <w:t>бір моментте нақты күн уақытын білу үшін Күн центрінің сағаттық бұрышын өлшесе жеткілікті.</w:t>
      </w:r>
    </w:p>
    <w:p w:rsidR="003323E4" w:rsidRPr="00AF16BC"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ind w:firstLine="397"/>
        <w:jc w:val="both"/>
        <w:rPr>
          <w:rFonts w:ascii="Times New Roman" w:hAnsi="Times New Roman"/>
          <w:sz w:val="24"/>
          <w:szCs w:val="24"/>
          <w:lang w:val="ru-RU"/>
        </w:rPr>
      </w:pPr>
      <w:r w:rsidRPr="00AF16BC">
        <w:rPr>
          <w:rFonts w:ascii="Arial" w:hAnsi="Arial" w:cs="Arial"/>
          <w:lang w:val="ru-RU"/>
        </w:rPr>
        <w:t xml:space="preserve">Бірақ та нақты күн тәулігімен уақыт өлшеу тиімсіз, өйткені нақты күн тәулігінің ұзақтығы тұрақсыз: қысқы тәулік жазғыдан 51 сек қысқа [29]. Бұның себебі: Жердің Күнді айналмалы қозғалысы бірқалыпты емес. Жердің нақты орбиталық қозғалысының траекториясы - эллипс, бір фокусында Күн орналасқан. Жердің Күнге ең жақын келген орбита нүктесі </w:t>
      </w:r>
      <w:r w:rsidRPr="00AF16BC">
        <w:rPr>
          <w:rFonts w:ascii="Arial" w:hAnsi="Arial" w:cs="Arial"/>
          <w:i/>
          <w:iCs/>
          <w:lang w:val="ru-RU"/>
        </w:rPr>
        <w:t>перигелий</w:t>
      </w:r>
      <w:r w:rsidRPr="00AF16BC">
        <w:rPr>
          <w:rFonts w:ascii="Arial" w:hAnsi="Arial" w:cs="Arial"/>
          <w:lang w:val="ru-RU"/>
        </w:rPr>
        <w:t xml:space="preserve"> деп аталады, ал ең алыс нүктесі </w:t>
      </w:r>
      <w:r w:rsidRPr="00AF16BC">
        <w:rPr>
          <w:rFonts w:ascii="Arial" w:hAnsi="Arial" w:cs="Arial"/>
          <w:i/>
          <w:iCs/>
          <w:lang w:val="ru-RU"/>
        </w:rPr>
        <w:t>афелий</w:t>
      </w:r>
      <w:r w:rsidRPr="00AF16BC">
        <w:rPr>
          <w:rFonts w:ascii="Arial" w:hAnsi="Arial" w:cs="Arial"/>
          <w:lang w:val="ru-RU"/>
        </w:rPr>
        <w:t xml:space="preserve"> деп аталады. Перигелийде Жердің ор</w:t>
      </w:r>
      <w:r w:rsidRPr="00AF16BC">
        <w:rPr>
          <w:rFonts w:ascii="Times New Roman" w:hAnsi="Times New Roman"/>
          <w:lang w:val="ru-RU"/>
        </w:rPr>
        <w:t>-</w:t>
      </w:r>
      <w:r w:rsidRPr="00AF16BC">
        <w:rPr>
          <w:rFonts w:ascii="Arial" w:hAnsi="Arial" w:cs="Arial"/>
          <w:lang w:val="ru-RU"/>
        </w:rPr>
        <w:t xml:space="preserve">биталды жылдамдығы жоғары да, афелийде төмен. Ал бұл- тәуліктің ұзақтығына әсерін тигізеді. Оның үстіне эклиптиканың кейбір нүктелерінде Күннің жылдық көрінерлік қозғалысы көрінерлік тәуліктік қозғалысына көбірек әсер етеді; ал кейбір эклиптика нүктелерінде үлесі кемірек; айталық күн мен түн теңесу нүктелерінде жылдық және тәуліктік қозғалыстары көлбеулеу, (15-сурет) ал күн тоқырау нүктелерінде бұл көрінерлік қозғалыстар қарама-қарсы. (14-сурет) Аталған бірқалыпсыздық тұрмыстық қажеттіктер үшін елеусіз деп есептелуі мүмкін. Бірақ та </w:t>
      </w:r>
      <w:r w:rsidRPr="00AF16BC">
        <w:rPr>
          <w:rFonts w:ascii="Arial" w:hAnsi="Arial" w:cs="Arial"/>
          <w:b/>
          <w:bCs/>
          <w:lang w:val="ru-RU"/>
        </w:rPr>
        <w:t xml:space="preserve">дәл уақыт </w:t>
      </w:r>
      <w:r w:rsidRPr="00AF16BC">
        <w:rPr>
          <w:rFonts w:ascii="Arial" w:hAnsi="Arial" w:cs="Arial"/>
          <w:lang w:val="ru-RU"/>
        </w:rPr>
        <w:t>көптеген ғылыми-</w:t>
      </w:r>
      <w:r w:rsidRPr="00AF16BC">
        <w:rPr>
          <w:rFonts w:ascii="Arial" w:hAnsi="Arial" w:cs="Arial"/>
          <w:b/>
          <w:bCs/>
          <w:lang w:val="ru-RU"/>
        </w:rPr>
        <w:t xml:space="preserve"> </w:t>
      </w:r>
      <w:r w:rsidRPr="00AF16BC">
        <w:rPr>
          <w:rFonts w:ascii="Arial" w:hAnsi="Arial" w:cs="Arial"/>
          <w:lang w:val="ru-RU"/>
        </w:rPr>
        <w:t>техникалық мақсаттар үшін</w:t>
      </w:r>
      <w:r w:rsidRPr="00AF16BC">
        <w:rPr>
          <w:rFonts w:ascii="Arial" w:hAnsi="Arial" w:cs="Arial"/>
          <w:b/>
          <w:bCs/>
          <w:lang w:val="ru-RU"/>
        </w:rPr>
        <w:t xml:space="preserve"> </w:t>
      </w:r>
      <w:r w:rsidRPr="00AF16BC">
        <w:rPr>
          <w:rFonts w:ascii="Arial" w:hAnsi="Arial" w:cs="Arial"/>
          <w:lang w:val="ru-RU"/>
        </w:rPr>
        <w:t>керек (ғылыми экспедициялар, теңізде жүзу, әуеде ұшу</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0"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5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52</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0" w:right="4020" w:bottom="435" w:left="4180" w:header="720" w:footer="720" w:gutter="0"/>
          <w:cols w:space="720" w:equalWidth="0">
            <w:col w:w="200"/>
          </w:cols>
          <w:noEndnote/>
        </w:sectPr>
      </w:pPr>
    </w:p>
    <w:p w:rsidR="003323E4" w:rsidRDefault="00281624">
      <w:pPr>
        <w:widowControl w:val="0"/>
        <w:overflowPunct w:val="0"/>
        <w:autoSpaceDE w:val="0"/>
        <w:autoSpaceDN w:val="0"/>
        <w:adjustRightInd w:val="0"/>
        <w:spacing w:after="0" w:line="280" w:lineRule="auto"/>
        <w:jc w:val="both"/>
        <w:rPr>
          <w:rFonts w:ascii="Times New Roman" w:hAnsi="Times New Roman"/>
          <w:sz w:val="24"/>
          <w:szCs w:val="24"/>
        </w:rPr>
      </w:pPr>
      <w:bookmarkStart w:id="50" w:name="page105"/>
      <w:bookmarkEnd w:id="50"/>
      <w:r w:rsidRPr="00AF16BC">
        <w:rPr>
          <w:rFonts w:ascii="Arial" w:hAnsi="Arial" w:cs="Arial"/>
          <w:sz w:val="21"/>
          <w:szCs w:val="21"/>
          <w:lang w:val="ru-RU"/>
        </w:rPr>
        <w:lastRenderedPageBreak/>
        <w:t xml:space="preserve">және ғарышта ұшу кезіндегі бағдарлау және т.б.) Бұлар үшін нақты күн уақытының дәлдігі жеткіліксіз. </w:t>
      </w:r>
      <w:r w:rsidRPr="00F64517">
        <w:rPr>
          <w:rFonts w:ascii="Arial" w:hAnsi="Arial" w:cs="Arial"/>
          <w:sz w:val="21"/>
          <w:szCs w:val="21"/>
          <w:lang w:val="ru-RU"/>
        </w:rPr>
        <w:t xml:space="preserve">Сондықтан тұрмыста, техникада бірқалыпты уақыт жүйесі - </w:t>
      </w:r>
      <w:r w:rsidRPr="00F64517">
        <w:rPr>
          <w:rFonts w:ascii="Arial" w:hAnsi="Arial" w:cs="Arial"/>
          <w:i/>
          <w:iCs/>
          <w:sz w:val="21"/>
          <w:szCs w:val="21"/>
          <w:lang w:val="ru-RU"/>
        </w:rPr>
        <w:t>орташа</w:t>
      </w:r>
      <w:r w:rsidRPr="00F64517">
        <w:rPr>
          <w:rFonts w:ascii="Arial" w:hAnsi="Arial" w:cs="Arial"/>
          <w:sz w:val="21"/>
          <w:szCs w:val="21"/>
          <w:lang w:val="ru-RU"/>
        </w:rPr>
        <w:t xml:space="preserve"> </w:t>
      </w:r>
      <w:r w:rsidRPr="00F64517">
        <w:rPr>
          <w:rFonts w:ascii="Arial" w:hAnsi="Arial" w:cs="Arial"/>
          <w:i/>
          <w:iCs/>
          <w:sz w:val="21"/>
          <w:szCs w:val="21"/>
          <w:lang w:val="ru-RU"/>
        </w:rPr>
        <w:t xml:space="preserve">күн уақыты </w:t>
      </w:r>
      <w:r w:rsidRPr="00F64517">
        <w:rPr>
          <w:rFonts w:ascii="Arial" w:hAnsi="Arial" w:cs="Arial"/>
          <w:sz w:val="21"/>
          <w:szCs w:val="21"/>
          <w:lang w:val="ru-RU"/>
        </w:rPr>
        <w:t>қолданылады.</w:t>
      </w:r>
      <w:r w:rsidRPr="00F64517">
        <w:rPr>
          <w:rFonts w:ascii="Arial" w:hAnsi="Arial" w:cs="Arial"/>
          <w:i/>
          <w:iCs/>
          <w:sz w:val="21"/>
          <w:szCs w:val="21"/>
          <w:lang w:val="ru-RU"/>
        </w:rPr>
        <w:t xml:space="preserve"> Орташа күн </w:t>
      </w:r>
      <w:r w:rsidRPr="00F64517">
        <w:rPr>
          <w:rFonts w:ascii="Arial" w:hAnsi="Arial" w:cs="Arial"/>
          <w:sz w:val="21"/>
          <w:szCs w:val="21"/>
          <w:lang w:val="ru-RU"/>
        </w:rPr>
        <w:t>дегенімізжорамал</w:t>
      </w:r>
      <w:r w:rsidRPr="00F64517">
        <w:rPr>
          <w:rFonts w:ascii="Arial" w:hAnsi="Arial" w:cs="Arial"/>
          <w:i/>
          <w:iCs/>
          <w:sz w:val="21"/>
          <w:szCs w:val="21"/>
          <w:lang w:val="ru-RU"/>
        </w:rPr>
        <w:t xml:space="preserve"> </w:t>
      </w:r>
      <w:r w:rsidRPr="00F64517">
        <w:rPr>
          <w:rFonts w:ascii="Arial" w:hAnsi="Arial" w:cs="Arial"/>
          <w:sz w:val="21"/>
          <w:szCs w:val="21"/>
          <w:lang w:val="ru-RU"/>
        </w:rPr>
        <w:t>нүкте, бұл нүкте жыл бойына аспан экваторы бойымен бірқалыпты қозғала отырып, толық бір айналым жасай</w:t>
      </w:r>
      <w:r w:rsidRPr="00F64517">
        <w:rPr>
          <w:rFonts w:ascii="Times New Roman" w:hAnsi="Times New Roman"/>
          <w:sz w:val="21"/>
          <w:szCs w:val="21"/>
          <w:lang w:val="ru-RU"/>
        </w:rPr>
        <w:t>-</w:t>
      </w:r>
      <w:r w:rsidRPr="00F64517">
        <w:rPr>
          <w:rFonts w:ascii="Arial" w:hAnsi="Arial" w:cs="Arial"/>
          <w:sz w:val="21"/>
          <w:szCs w:val="21"/>
          <w:lang w:val="ru-RU"/>
        </w:rPr>
        <w:t>ды және көктемгі күн мен түн теңелу нүктесінде күнмен беттеседі деп есептеу керек. Белгілі бір географиялық ме</w:t>
      </w:r>
      <w:r w:rsidRPr="00F64517">
        <w:rPr>
          <w:rFonts w:ascii="Times New Roman" w:hAnsi="Times New Roman"/>
          <w:sz w:val="21"/>
          <w:szCs w:val="21"/>
          <w:lang w:val="ru-RU"/>
        </w:rPr>
        <w:t>-</w:t>
      </w:r>
      <w:r w:rsidRPr="00F64517">
        <w:rPr>
          <w:rFonts w:ascii="Arial" w:hAnsi="Arial" w:cs="Arial"/>
          <w:sz w:val="21"/>
          <w:szCs w:val="21"/>
          <w:lang w:val="ru-RU"/>
        </w:rPr>
        <w:t xml:space="preserve">ридианда орташа күннің қатарынан екі рет жоғарғы (немесе төменгі) кульминациялардың арасындағы уақыт аралығы </w:t>
      </w:r>
      <w:r w:rsidRPr="00F64517">
        <w:rPr>
          <w:rFonts w:ascii="Arial" w:hAnsi="Arial" w:cs="Arial"/>
          <w:i/>
          <w:iCs/>
          <w:sz w:val="21"/>
          <w:szCs w:val="21"/>
          <w:lang w:val="ru-RU"/>
        </w:rPr>
        <w:t xml:space="preserve">орташа күн тәулігі </w:t>
      </w:r>
      <w:r w:rsidRPr="00F64517">
        <w:rPr>
          <w:rFonts w:ascii="Arial" w:hAnsi="Arial" w:cs="Arial"/>
          <w:sz w:val="21"/>
          <w:szCs w:val="21"/>
          <w:lang w:val="ru-RU"/>
        </w:rPr>
        <w:t>деп аталады.</w:t>
      </w:r>
      <w:r w:rsidRPr="00F64517">
        <w:rPr>
          <w:rFonts w:ascii="Arial" w:hAnsi="Arial" w:cs="Arial"/>
          <w:i/>
          <w:iCs/>
          <w:sz w:val="21"/>
          <w:szCs w:val="21"/>
          <w:lang w:val="ru-RU"/>
        </w:rPr>
        <w:t xml:space="preserve"> </w:t>
      </w:r>
      <w:r w:rsidRPr="00F64517">
        <w:rPr>
          <w:rFonts w:ascii="Arial" w:hAnsi="Arial" w:cs="Arial"/>
          <w:sz w:val="21"/>
          <w:szCs w:val="21"/>
          <w:lang w:val="ru-RU"/>
        </w:rPr>
        <w:t>Оның бөліктерімен</w:t>
      </w:r>
      <w:r w:rsidRPr="00F64517">
        <w:rPr>
          <w:rFonts w:ascii="Arial" w:hAnsi="Arial" w:cs="Arial"/>
          <w:i/>
          <w:iCs/>
          <w:sz w:val="21"/>
          <w:szCs w:val="21"/>
          <w:lang w:val="ru-RU"/>
        </w:rPr>
        <w:t xml:space="preserve"> </w:t>
      </w:r>
      <w:r w:rsidRPr="00F64517">
        <w:rPr>
          <w:rFonts w:ascii="Arial" w:hAnsi="Arial" w:cs="Arial"/>
          <w:sz w:val="21"/>
          <w:szCs w:val="21"/>
          <w:lang w:val="ru-RU"/>
        </w:rPr>
        <w:t xml:space="preserve">өрнектелген уақыт - </w:t>
      </w:r>
      <w:r w:rsidRPr="00F64517">
        <w:rPr>
          <w:rFonts w:ascii="Arial" w:hAnsi="Arial" w:cs="Arial"/>
          <w:i/>
          <w:iCs/>
          <w:sz w:val="21"/>
          <w:szCs w:val="21"/>
          <w:lang w:val="ru-RU"/>
        </w:rPr>
        <w:t>орташа күн уақыты</w:t>
      </w:r>
      <w:r w:rsidRPr="00F64517">
        <w:rPr>
          <w:rFonts w:ascii="Arial" w:hAnsi="Arial" w:cs="Arial"/>
          <w:sz w:val="21"/>
          <w:szCs w:val="21"/>
          <w:lang w:val="ru-RU"/>
        </w:rPr>
        <w:t xml:space="preserve"> деп аталады (Т</w:t>
      </w:r>
      <w:r w:rsidRPr="00F64517">
        <w:rPr>
          <w:rFonts w:ascii="Times New Roman" w:hAnsi="Times New Roman"/>
          <w:sz w:val="24"/>
          <w:szCs w:val="24"/>
          <w:vertAlign w:val="subscript"/>
          <w:lang w:val="ru-RU"/>
        </w:rPr>
        <w:t>ор</w:t>
      </w:r>
      <w:r w:rsidRPr="00F64517">
        <w:rPr>
          <w:rFonts w:ascii="Times New Roman" w:hAnsi="Times New Roman"/>
          <w:sz w:val="21"/>
          <w:szCs w:val="21"/>
          <w:lang w:val="ru-RU"/>
        </w:rPr>
        <w:t>).</w:t>
      </w:r>
      <w:r w:rsidRPr="00F64517">
        <w:rPr>
          <w:rFonts w:ascii="Arial" w:hAnsi="Arial" w:cs="Arial"/>
          <w:sz w:val="21"/>
          <w:szCs w:val="21"/>
          <w:lang w:val="ru-RU"/>
        </w:rPr>
        <w:t xml:space="preserve"> Орташа күн тәулігінің басы - орташа күннің төменгі куль</w:t>
      </w:r>
      <w:r w:rsidRPr="00F64517">
        <w:rPr>
          <w:rFonts w:ascii="Times New Roman" w:hAnsi="Times New Roman"/>
          <w:sz w:val="21"/>
          <w:szCs w:val="21"/>
          <w:lang w:val="ru-RU"/>
        </w:rPr>
        <w:t>-</w:t>
      </w:r>
      <w:r w:rsidRPr="00F64517">
        <w:rPr>
          <w:rFonts w:ascii="Arial" w:hAnsi="Arial" w:cs="Arial"/>
          <w:sz w:val="21"/>
          <w:szCs w:val="21"/>
          <w:lang w:val="ru-RU"/>
        </w:rPr>
        <w:t>минациясы: Т</w:t>
      </w:r>
      <w:r w:rsidRPr="00F64517">
        <w:rPr>
          <w:rFonts w:ascii="Times New Roman" w:hAnsi="Times New Roman"/>
          <w:sz w:val="24"/>
          <w:szCs w:val="24"/>
          <w:vertAlign w:val="subscript"/>
          <w:lang w:val="ru-RU"/>
        </w:rPr>
        <w:t>ор</w:t>
      </w:r>
      <w:r w:rsidRPr="00F64517">
        <w:rPr>
          <w:rFonts w:ascii="Arial" w:hAnsi="Arial" w:cs="Arial"/>
          <w:sz w:val="21"/>
          <w:szCs w:val="21"/>
          <w:lang w:val="ru-RU"/>
        </w:rPr>
        <w:t xml:space="preserve">=0 </w:t>
      </w:r>
      <w:r w:rsidRPr="00F64517">
        <w:rPr>
          <w:rFonts w:ascii="Arial" w:hAnsi="Arial" w:cs="Arial"/>
          <w:sz w:val="24"/>
          <w:szCs w:val="24"/>
          <w:vertAlign w:val="superscript"/>
          <w:lang w:val="ru-RU"/>
        </w:rPr>
        <w:t>сағ</w:t>
      </w:r>
      <w:r w:rsidRPr="00F64517">
        <w:rPr>
          <w:rFonts w:ascii="Arial" w:hAnsi="Arial" w:cs="Arial"/>
          <w:sz w:val="21"/>
          <w:szCs w:val="21"/>
          <w:lang w:val="ru-RU"/>
        </w:rPr>
        <w:t xml:space="preserve"> </w:t>
      </w:r>
      <w:r w:rsidRPr="00F64517">
        <w:rPr>
          <w:rFonts w:ascii="Times New Roman" w:hAnsi="Times New Roman"/>
          <w:sz w:val="21"/>
          <w:szCs w:val="21"/>
          <w:lang w:val="ru-RU"/>
        </w:rPr>
        <w:t>(</w:t>
      </w:r>
      <w:r w:rsidRPr="00F64517">
        <w:rPr>
          <w:rFonts w:ascii="Arial" w:hAnsi="Arial" w:cs="Arial"/>
          <w:i/>
          <w:iCs/>
          <w:sz w:val="21"/>
          <w:szCs w:val="21"/>
          <w:lang w:val="ru-RU"/>
        </w:rPr>
        <w:t>орташа түн ортасы</w:t>
      </w:r>
      <w:r w:rsidRPr="00F64517">
        <w:rPr>
          <w:rFonts w:ascii="Arial" w:hAnsi="Arial" w:cs="Arial"/>
          <w:sz w:val="21"/>
          <w:szCs w:val="21"/>
          <w:lang w:val="ru-RU"/>
        </w:rPr>
        <w:t>). Орташа күннің жоғарғы кульминациясы-</w:t>
      </w:r>
      <w:r w:rsidRPr="00F64517">
        <w:rPr>
          <w:rFonts w:ascii="Arial" w:hAnsi="Arial" w:cs="Arial"/>
          <w:i/>
          <w:iCs/>
          <w:sz w:val="21"/>
          <w:szCs w:val="21"/>
          <w:lang w:val="ru-RU"/>
        </w:rPr>
        <w:t>орташа талтүс</w:t>
      </w:r>
      <w:r w:rsidRPr="00F64517">
        <w:rPr>
          <w:rFonts w:ascii="Arial" w:hAnsi="Arial" w:cs="Arial"/>
          <w:sz w:val="21"/>
          <w:szCs w:val="21"/>
          <w:lang w:val="ru-RU"/>
        </w:rPr>
        <w:t xml:space="preserve">:Т </w:t>
      </w:r>
      <w:r w:rsidRPr="00F64517">
        <w:rPr>
          <w:rFonts w:ascii="Times New Roman" w:hAnsi="Times New Roman"/>
          <w:sz w:val="24"/>
          <w:szCs w:val="24"/>
          <w:vertAlign w:val="subscript"/>
          <w:lang w:val="ru-RU"/>
        </w:rPr>
        <w:t>ор</w:t>
      </w:r>
      <w:r w:rsidRPr="00F64517">
        <w:rPr>
          <w:rFonts w:ascii="Arial" w:hAnsi="Arial" w:cs="Arial"/>
          <w:sz w:val="21"/>
          <w:szCs w:val="21"/>
          <w:lang w:val="ru-RU"/>
        </w:rPr>
        <w:t>=12</w:t>
      </w:r>
      <w:r w:rsidRPr="00F64517">
        <w:rPr>
          <w:rFonts w:ascii="Arial" w:hAnsi="Arial" w:cs="Arial"/>
          <w:sz w:val="24"/>
          <w:szCs w:val="24"/>
          <w:vertAlign w:val="superscript"/>
          <w:lang w:val="ru-RU"/>
        </w:rPr>
        <w:t>сағ</w:t>
      </w:r>
      <w:r w:rsidRPr="00F64517">
        <w:rPr>
          <w:rFonts w:ascii="Arial" w:hAnsi="Arial" w:cs="Arial"/>
          <w:sz w:val="21"/>
          <w:szCs w:val="21"/>
          <w:lang w:val="ru-RU"/>
        </w:rPr>
        <w:t>. Басқа уақыт моменті: Т</w:t>
      </w:r>
      <w:r w:rsidRPr="00F64517">
        <w:rPr>
          <w:rFonts w:ascii="Times New Roman" w:hAnsi="Times New Roman"/>
          <w:sz w:val="24"/>
          <w:szCs w:val="24"/>
          <w:vertAlign w:val="subscript"/>
          <w:lang w:val="ru-RU"/>
        </w:rPr>
        <w:t>ор</w:t>
      </w:r>
      <w:r w:rsidRPr="00F64517">
        <w:rPr>
          <w:rFonts w:ascii="Arial" w:hAnsi="Arial" w:cs="Arial"/>
          <w:sz w:val="21"/>
          <w:szCs w:val="21"/>
          <w:lang w:val="ru-RU"/>
        </w:rPr>
        <w:t xml:space="preserve">=12 </w:t>
      </w:r>
      <w:r w:rsidRPr="00F64517">
        <w:rPr>
          <w:rFonts w:ascii="Arial" w:hAnsi="Arial" w:cs="Arial"/>
          <w:sz w:val="24"/>
          <w:szCs w:val="24"/>
          <w:vertAlign w:val="superscript"/>
          <w:lang w:val="ru-RU"/>
        </w:rPr>
        <w:t>сағ</w:t>
      </w:r>
      <w:r w:rsidRPr="00F64517">
        <w:rPr>
          <w:rFonts w:ascii="Arial" w:hAnsi="Arial" w:cs="Arial"/>
          <w:sz w:val="21"/>
          <w:szCs w:val="21"/>
          <w:lang w:val="ru-RU"/>
        </w:rPr>
        <w:t xml:space="preserve"> </w:t>
      </w:r>
      <w:r w:rsidRPr="00F64517">
        <w:rPr>
          <w:rFonts w:ascii="Times New Roman" w:hAnsi="Times New Roman"/>
          <w:sz w:val="21"/>
          <w:szCs w:val="21"/>
          <w:lang w:val="ru-RU"/>
        </w:rPr>
        <w:t>+</w:t>
      </w:r>
      <w:r>
        <w:rPr>
          <w:rFonts w:ascii="Times New Roman" w:hAnsi="Times New Roman"/>
          <w:sz w:val="21"/>
          <w:szCs w:val="21"/>
        </w:rPr>
        <w:t>t</w:t>
      </w:r>
      <w:r w:rsidRPr="00F64517">
        <w:rPr>
          <w:rFonts w:ascii="Times New Roman" w:hAnsi="Times New Roman"/>
          <w:sz w:val="24"/>
          <w:szCs w:val="24"/>
          <w:vertAlign w:val="subscript"/>
          <w:lang w:val="ru-RU"/>
        </w:rPr>
        <w:t>Ор</w:t>
      </w:r>
      <w:r w:rsidRPr="00F64517">
        <w:rPr>
          <w:rFonts w:ascii="Arial" w:hAnsi="Arial" w:cs="Arial"/>
          <w:sz w:val="21"/>
          <w:szCs w:val="21"/>
          <w:lang w:val="ru-RU"/>
        </w:rPr>
        <w:t>. Бірақ орташа күн уақытын бақылаудан анықтау мүмкін емес, өйткені орташа күн жо</w:t>
      </w:r>
      <w:r w:rsidRPr="00F64517">
        <w:rPr>
          <w:rFonts w:ascii="Times New Roman" w:hAnsi="Times New Roman"/>
          <w:sz w:val="21"/>
          <w:szCs w:val="21"/>
          <w:lang w:val="ru-RU"/>
        </w:rPr>
        <w:t>-</w:t>
      </w:r>
      <w:r w:rsidRPr="00F64517">
        <w:rPr>
          <w:rFonts w:ascii="Arial" w:hAnsi="Arial" w:cs="Arial"/>
          <w:sz w:val="21"/>
          <w:szCs w:val="21"/>
          <w:lang w:val="ru-RU"/>
        </w:rPr>
        <w:t xml:space="preserve">рамал нүкте. </w:t>
      </w:r>
      <w:r>
        <w:rPr>
          <w:rFonts w:ascii="Arial" w:hAnsi="Arial" w:cs="Arial"/>
          <w:sz w:val="21"/>
          <w:szCs w:val="21"/>
        </w:rPr>
        <w:t>Нақты күн уақытын пайдаланып, орташа күн</w:t>
      </w:r>
    </w:p>
    <w:p w:rsidR="003323E4" w:rsidRDefault="003323E4">
      <w:pPr>
        <w:widowControl w:val="0"/>
        <w:autoSpaceDE w:val="0"/>
        <w:autoSpaceDN w:val="0"/>
        <w:adjustRightInd w:val="0"/>
        <w:spacing w:after="0" w:line="319" w:lineRule="exact"/>
        <w:rPr>
          <w:rFonts w:ascii="Times New Roman" w:hAnsi="Times New Roman"/>
          <w:sz w:val="24"/>
          <w:szCs w:val="24"/>
        </w:rPr>
      </w:pPr>
    </w:p>
    <w:tbl>
      <w:tblPr>
        <w:tblW w:w="0" w:type="auto"/>
        <w:tblInd w:w="100" w:type="dxa"/>
        <w:tblLayout w:type="fixed"/>
        <w:tblCellMar>
          <w:left w:w="0" w:type="dxa"/>
          <w:right w:w="0" w:type="dxa"/>
        </w:tblCellMar>
        <w:tblLook w:val="0000"/>
      </w:tblPr>
      <w:tblGrid>
        <w:gridCol w:w="2680"/>
        <w:gridCol w:w="2260"/>
      </w:tblGrid>
      <w:tr w:rsidR="003323E4" w:rsidRPr="006568D6">
        <w:trPr>
          <w:trHeight w:val="314"/>
        </w:trPr>
        <w:tc>
          <w:tcPr>
            <w:tcW w:w="2680" w:type="dxa"/>
            <w:tcBorders>
              <w:top w:val="nil"/>
              <w:left w:val="nil"/>
              <w:bottom w:val="nil"/>
              <w:right w:val="nil"/>
            </w:tcBorders>
            <w:vAlign w:val="bottom"/>
          </w:tcPr>
          <w:p w:rsidR="003323E4" w:rsidRPr="006568D6" w:rsidRDefault="00281624">
            <w:pPr>
              <w:widowControl w:val="0"/>
              <w:autoSpaceDE w:val="0"/>
              <w:autoSpaceDN w:val="0"/>
              <w:adjustRightInd w:val="0"/>
              <w:spacing w:after="0" w:line="240" w:lineRule="auto"/>
              <w:rPr>
                <w:rFonts w:ascii="Times New Roman" w:hAnsi="Times New Roman"/>
              </w:rPr>
            </w:pPr>
            <w:r w:rsidRPr="006568D6">
              <w:rPr>
                <w:rFonts w:ascii="Times New Roman" w:hAnsi="Times New Roman"/>
              </w:rPr>
              <w:t>Тәулiктiк қозғалысы</w:t>
            </w:r>
          </w:p>
        </w:tc>
        <w:tc>
          <w:tcPr>
            <w:tcW w:w="2260" w:type="dxa"/>
            <w:tcBorders>
              <w:top w:val="nil"/>
              <w:left w:val="nil"/>
              <w:bottom w:val="nil"/>
              <w:right w:val="nil"/>
            </w:tcBorders>
            <w:vAlign w:val="bottom"/>
          </w:tcPr>
          <w:p w:rsidR="003323E4" w:rsidRPr="006568D6" w:rsidRDefault="00281624">
            <w:pPr>
              <w:widowControl w:val="0"/>
              <w:autoSpaceDE w:val="0"/>
              <w:autoSpaceDN w:val="0"/>
              <w:adjustRightInd w:val="0"/>
              <w:spacing w:after="0" w:line="240" w:lineRule="auto"/>
              <w:ind w:left="440"/>
              <w:rPr>
                <w:rFonts w:ascii="Times New Roman" w:hAnsi="Times New Roman"/>
              </w:rPr>
            </w:pPr>
            <w:r w:rsidRPr="006568D6">
              <w:rPr>
                <w:rFonts w:ascii="Times New Roman" w:hAnsi="Times New Roman"/>
                <w:w w:val="93"/>
              </w:rPr>
              <w:t>Жылдық қозғалысы</w:t>
            </w:r>
          </w:p>
        </w:tc>
      </w:tr>
      <w:tr w:rsidR="003323E4" w:rsidRPr="006568D6">
        <w:trPr>
          <w:trHeight w:val="431"/>
        </w:trPr>
        <w:tc>
          <w:tcPr>
            <w:tcW w:w="2680" w:type="dxa"/>
            <w:tcBorders>
              <w:top w:val="nil"/>
              <w:left w:val="nil"/>
              <w:bottom w:val="nil"/>
              <w:right w:val="nil"/>
            </w:tcBorders>
            <w:vAlign w:val="bottom"/>
          </w:tcPr>
          <w:p w:rsidR="003323E4" w:rsidRPr="006568D6" w:rsidRDefault="00281624">
            <w:pPr>
              <w:widowControl w:val="0"/>
              <w:autoSpaceDE w:val="0"/>
              <w:autoSpaceDN w:val="0"/>
              <w:adjustRightInd w:val="0"/>
              <w:spacing w:after="0" w:line="240" w:lineRule="auto"/>
              <w:ind w:left="1280"/>
              <w:rPr>
                <w:rFonts w:ascii="Times New Roman" w:hAnsi="Times New Roman"/>
              </w:rPr>
            </w:pPr>
            <w:r w:rsidRPr="006568D6">
              <w:rPr>
                <w:rFonts w:ascii="Times New Roman" w:hAnsi="Times New Roman"/>
              </w:rPr>
              <w:t>ЭКЛИПТИКА</w:t>
            </w:r>
          </w:p>
        </w:tc>
        <w:tc>
          <w:tcPr>
            <w:tcW w:w="2260" w:type="dxa"/>
            <w:tcBorders>
              <w:top w:val="nil"/>
              <w:left w:val="nil"/>
              <w:bottom w:val="nil"/>
              <w:right w:val="nil"/>
            </w:tcBorders>
            <w:vAlign w:val="bottom"/>
          </w:tcPr>
          <w:p w:rsidR="003323E4" w:rsidRPr="006568D6" w:rsidRDefault="003323E4">
            <w:pPr>
              <w:widowControl w:val="0"/>
              <w:autoSpaceDE w:val="0"/>
              <w:autoSpaceDN w:val="0"/>
              <w:adjustRightInd w:val="0"/>
              <w:spacing w:after="0" w:line="240" w:lineRule="auto"/>
              <w:rPr>
                <w:rFonts w:ascii="Times New Roman" w:hAnsi="Times New Roman"/>
              </w:rPr>
            </w:pPr>
          </w:p>
        </w:tc>
      </w:tr>
    </w:tbl>
    <w:p w:rsidR="003323E4" w:rsidRPr="006568D6" w:rsidRDefault="00A3036D">
      <w:pPr>
        <w:widowControl w:val="0"/>
        <w:autoSpaceDE w:val="0"/>
        <w:autoSpaceDN w:val="0"/>
        <w:adjustRightInd w:val="0"/>
        <w:spacing w:after="0" w:line="200" w:lineRule="exact"/>
        <w:rPr>
          <w:rFonts w:ascii="Times New Roman" w:hAnsi="Times New Roman"/>
        </w:rPr>
      </w:pPr>
      <w:r w:rsidRPr="00A3036D">
        <w:rPr>
          <w:rFonts w:ascii="Times New Roman" w:hAnsi="Times New Roman"/>
          <w:noProof/>
        </w:rPr>
        <w:pict>
          <v:shape id="_x0000_s1066" type="#_x0000_t75" style="position:absolute;margin-left:24.25pt;margin-top:-30.95pt;width:276.95pt;height:57.6pt;z-index:-139;mso-position-horizontal-relative:text;mso-position-vertical-relative:text" o:allowincell="f">
            <v:imagedata r:id="rId30" o:title=""/>
          </v:shape>
        </w:pict>
      </w:r>
    </w:p>
    <w:p w:rsidR="003323E4" w:rsidRPr="006568D6" w:rsidRDefault="003323E4">
      <w:pPr>
        <w:widowControl w:val="0"/>
        <w:autoSpaceDE w:val="0"/>
        <w:autoSpaceDN w:val="0"/>
        <w:adjustRightInd w:val="0"/>
        <w:spacing w:after="0" w:line="200" w:lineRule="exact"/>
        <w:rPr>
          <w:rFonts w:ascii="Times New Roman" w:hAnsi="Times New Roman"/>
        </w:rPr>
      </w:pPr>
    </w:p>
    <w:p w:rsidR="003323E4" w:rsidRPr="006568D6" w:rsidRDefault="003323E4">
      <w:pPr>
        <w:widowControl w:val="0"/>
        <w:autoSpaceDE w:val="0"/>
        <w:autoSpaceDN w:val="0"/>
        <w:adjustRightInd w:val="0"/>
        <w:spacing w:after="0" w:line="200" w:lineRule="exact"/>
        <w:rPr>
          <w:rFonts w:ascii="Times New Roman" w:hAnsi="Times New Roman"/>
        </w:rPr>
      </w:pPr>
    </w:p>
    <w:p w:rsidR="003323E4" w:rsidRPr="006568D6" w:rsidRDefault="003323E4">
      <w:pPr>
        <w:widowControl w:val="0"/>
        <w:autoSpaceDE w:val="0"/>
        <w:autoSpaceDN w:val="0"/>
        <w:adjustRightInd w:val="0"/>
        <w:spacing w:after="0" w:line="242" w:lineRule="exact"/>
        <w:rPr>
          <w:rFonts w:ascii="Times New Roman" w:hAnsi="Times New Roman"/>
        </w:rPr>
      </w:pPr>
    </w:p>
    <w:p w:rsidR="003323E4" w:rsidRPr="006568D6" w:rsidRDefault="00281624">
      <w:pPr>
        <w:widowControl w:val="0"/>
        <w:autoSpaceDE w:val="0"/>
        <w:autoSpaceDN w:val="0"/>
        <w:adjustRightInd w:val="0"/>
        <w:spacing w:after="0" w:line="240" w:lineRule="auto"/>
        <w:ind w:left="740"/>
        <w:rPr>
          <w:rFonts w:ascii="Times New Roman" w:hAnsi="Times New Roman"/>
        </w:rPr>
      </w:pPr>
      <w:r w:rsidRPr="006568D6">
        <w:rPr>
          <w:rFonts w:ascii="Times New Roman" w:hAnsi="Times New Roman"/>
          <w:i/>
          <w:iCs/>
        </w:rPr>
        <w:t>14-сурет.Күн тоқырау нүктесiнде</w:t>
      </w:r>
    </w:p>
    <w:p w:rsidR="003323E4" w:rsidRPr="006568D6" w:rsidRDefault="003323E4">
      <w:pPr>
        <w:widowControl w:val="0"/>
        <w:autoSpaceDE w:val="0"/>
        <w:autoSpaceDN w:val="0"/>
        <w:adjustRightInd w:val="0"/>
        <w:spacing w:after="0" w:line="238" w:lineRule="exact"/>
        <w:rPr>
          <w:rFonts w:ascii="Times New Roman" w:hAnsi="Times New Roman"/>
        </w:rPr>
      </w:pPr>
    </w:p>
    <w:tbl>
      <w:tblPr>
        <w:tblW w:w="0" w:type="auto"/>
        <w:tblInd w:w="240" w:type="dxa"/>
        <w:tblLayout w:type="fixed"/>
        <w:tblCellMar>
          <w:left w:w="0" w:type="dxa"/>
          <w:right w:w="0" w:type="dxa"/>
        </w:tblCellMar>
        <w:tblLook w:val="0000"/>
      </w:tblPr>
      <w:tblGrid>
        <w:gridCol w:w="1400"/>
        <w:gridCol w:w="1100"/>
        <w:gridCol w:w="1540"/>
        <w:gridCol w:w="20"/>
      </w:tblGrid>
      <w:tr w:rsidR="003323E4" w:rsidRPr="006568D6">
        <w:trPr>
          <w:trHeight w:val="276"/>
        </w:trPr>
        <w:tc>
          <w:tcPr>
            <w:tcW w:w="1400" w:type="dxa"/>
            <w:tcBorders>
              <w:top w:val="nil"/>
              <w:left w:val="nil"/>
              <w:bottom w:val="nil"/>
              <w:right w:val="nil"/>
            </w:tcBorders>
            <w:vAlign w:val="bottom"/>
          </w:tcPr>
          <w:p w:rsidR="003323E4" w:rsidRPr="006568D6" w:rsidRDefault="003323E4">
            <w:pPr>
              <w:widowControl w:val="0"/>
              <w:autoSpaceDE w:val="0"/>
              <w:autoSpaceDN w:val="0"/>
              <w:adjustRightInd w:val="0"/>
              <w:spacing w:after="0" w:line="240" w:lineRule="auto"/>
              <w:rPr>
                <w:rFonts w:ascii="Times New Roman" w:hAnsi="Times New Roman"/>
              </w:rPr>
            </w:pPr>
          </w:p>
        </w:tc>
        <w:tc>
          <w:tcPr>
            <w:tcW w:w="1100" w:type="dxa"/>
            <w:tcBorders>
              <w:top w:val="nil"/>
              <w:left w:val="nil"/>
              <w:bottom w:val="nil"/>
              <w:right w:val="nil"/>
            </w:tcBorders>
            <w:vAlign w:val="bottom"/>
          </w:tcPr>
          <w:p w:rsidR="003323E4" w:rsidRPr="006568D6" w:rsidRDefault="003323E4">
            <w:pPr>
              <w:widowControl w:val="0"/>
              <w:autoSpaceDE w:val="0"/>
              <w:autoSpaceDN w:val="0"/>
              <w:adjustRightInd w:val="0"/>
              <w:spacing w:after="0" w:line="240" w:lineRule="auto"/>
              <w:rPr>
                <w:rFonts w:ascii="Times New Roman" w:hAnsi="Times New Roman"/>
              </w:rPr>
            </w:pPr>
          </w:p>
        </w:tc>
        <w:tc>
          <w:tcPr>
            <w:tcW w:w="1540" w:type="dxa"/>
            <w:tcBorders>
              <w:top w:val="nil"/>
              <w:left w:val="nil"/>
              <w:bottom w:val="nil"/>
              <w:right w:val="nil"/>
            </w:tcBorders>
            <w:vAlign w:val="bottom"/>
          </w:tcPr>
          <w:p w:rsidR="003323E4" w:rsidRPr="006568D6" w:rsidRDefault="00281624">
            <w:pPr>
              <w:widowControl w:val="0"/>
              <w:autoSpaceDE w:val="0"/>
              <w:autoSpaceDN w:val="0"/>
              <w:adjustRightInd w:val="0"/>
              <w:spacing w:after="0" w:line="240" w:lineRule="auto"/>
              <w:ind w:left="240"/>
              <w:rPr>
                <w:rFonts w:ascii="Times New Roman" w:hAnsi="Times New Roman"/>
              </w:rPr>
            </w:pPr>
            <w:r w:rsidRPr="006568D6">
              <w:rPr>
                <w:rFonts w:ascii="Times New Roman" w:hAnsi="Times New Roman"/>
              </w:rPr>
              <w:t>жылдық</w:t>
            </w:r>
          </w:p>
        </w:tc>
        <w:tc>
          <w:tcPr>
            <w:tcW w:w="0" w:type="dxa"/>
            <w:tcBorders>
              <w:top w:val="nil"/>
              <w:left w:val="nil"/>
              <w:bottom w:val="nil"/>
              <w:right w:val="nil"/>
            </w:tcBorders>
            <w:vAlign w:val="bottom"/>
          </w:tcPr>
          <w:p w:rsidR="003323E4" w:rsidRPr="006568D6" w:rsidRDefault="003323E4">
            <w:pPr>
              <w:widowControl w:val="0"/>
              <w:autoSpaceDE w:val="0"/>
              <w:autoSpaceDN w:val="0"/>
              <w:adjustRightInd w:val="0"/>
              <w:spacing w:after="0" w:line="240" w:lineRule="auto"/>
              <w:rPr>
                <w:rFonts w:ascii="Times New Roman" w:hAnsi="Times New Roman"/>
              </w:rPr>
            </w:pPr>
          </w:p>
        </w:tc>
      </w:tr>
      <w:tr w:rsidR="003323E4" w:rsidRPr="006568D6">
        <w:trPr>
          <w:trHeight w:val="328"/>
        </w:trPr>
        <w:tc>
          <w:tcPr>
            <w:tcW w:w="1400" w:type="dxa"/>
            <w:vMerge w:val="restart"/>
            <w:tcBorders>
              <w:top w:val="nil"/>
              <w:left w:val="nil"/>
              <w:bottom w:val="nil"/>
              <w:right w:val="nil"/>
            </w:tcBorders>
            <w:vAlign w:val="bottom"/>
          </w:tcPr>
          <w:p w:rsidR="003323E4" w:rsidRPr="006568D6" w:rsidRDefault="00281624">
            <w:pPr>
              <w:widowControl w:val="0"/>
              <w:autoSpaceDE w:val="0"/>
              <w:autoSpaceDN w:val="0"/>
              <w:adjustRightInd w:val="0"/>
              <w:spacing w:after="0" w:line="240" w:lineRule="auto"/>
              <w:rPr>
                <w:rFonts w:ascii="Times New Roman" w:hAnsi="Times New Roman"/>
              </w:rPr>
            </w:pPr>
            <w:r w:rsidRPr="006568D6">
              <w:rPr>
                <w:rFonts w:ascii="Times New Roman" w:hAnsi="Times New Roman"/>
              </w:rPr>
              <w:t>экватор</w:t>
            </w:r>
          </w:p>
        </w:tc>
        <w:tc>
          <w:tcPr>
            <w:tcW w:w="1100" w:type="dxa"/>
            <w:tcBorders>
              <w:top w:val="nil"/>
              <w:left w:val="nil"/>
              <w:bottom w:val="nil"/>
              <w:right w:val="nil"/>
            </w:tcBorders>
            <w:vAlign w:val="bottom"/>
          </w:tcPr>
          <w:p w:rsidR="003323E4" w:rsidRPr="006568D6" w:rsidRDefault="00281624">
            <w:pPr>
              <w:widowControl w:val="0"/>
              <w:autoSpaceDE w:val="0"/>
              <w:autoSpaceDN w:val="0"/>
              <w:adjustRightInd w:val="0"/>
              <w:spacing w:after="0" w:line="240" w:lineRule="auto"/>
              <w:ind w:left="600"/>
              <w:rPr>
                <w:rFonts w:ascii="Times New Roman" w:hAnsi="Times New Roman"/>
              </w:rPr>
            </w:pPr>
            <w:r w:rsidRPr="006568D6">
              <w:rPr>
                <w:rFonts w:ascii="Times New Roman" w:hAnsi="Times New Roman"/>
                <w:b/>
                <w:bCs/>
              </w:rPr>
              <w:t></w:t>
            </w:r>
          </w:p>
        </w:tc>
        <w:tc>
          <w:tcPr>
            <w:tcW w:w="1540" w:type="dxa"/>
            <w:vMerge w:val="restart"/>
            <w:tcBorders>
              <w:top w:val="nil"/>
              <w:left w:val="nil"/>
              <w:bottom w:val="nil"/>
              <w:right w:val="nil"/>
            </w:tcBorders>
            <w:vAlign w:val="bottom"/>
          </w:tcPr>
          <w:p w:rsidR="003323E4" w:rsidRPr="006568D6" w:rsidRDefault="00281624">
            <w:pPr>
              <w:widowControl w:val="0"/>
              <w:autoSpaceDE w:val="0"/>
              <w:autoSpaceDN w:val="0"/>
              <w:adjustRightInd w:val="0"/>
              <w:spacing w:after="0" w:line="240" w:lineRule="auto"/>
              <w:ind w:left="580"/>
              <w:rPr>
                <w:rFonts w:ascii="Times New Roman" w:hAnsi="Times New Roman"/>
              </w:rPr>
            </w:pPr>
            <w:r w:rsidRPr="006568D6">
              <w:rPr>
                <w:rFonts w:ascii="Times New Roman" w:hAnsi="Times New Roman"/>
                <w:w w:val="91"/>
              </w:rPr>
              <w:t>қозғалысы</w:t>
            </w:r>
          </w:p>
        </w:tc>
        <w:tc>
          <w:tcPr>
            <w:tcW w:w="0" w:type="dxa"/>
            <w:tcBorders>
              <w:top w:val="nil"/>
              <w:left w:val="nil"/>
              <w:bottom w:val="nil"/>
              <w:right w:val="nil"/>
            </w:tcBorders>
            <w:vAlign w:val="bottom"/>
          </w:tcPr>
          <w:p w:rsidR="003323E4" w:rsidRPr="006568D6" w:rsidRDefault="003323E4">
            <w:pPr>
              <w:widowControl w:val="0"/>
              <w:autoSpaceDE w:val="0"/>
              <w:autoSpaceDN w:val="0"/>
              <w:adjustRightInd w:val="0"/>
              <w:spacing w:after="0" w:line="240" w:lineRule="auto"/>
              <w:rPr>
                <w:rFonts w:ascii="Times New Roman" w:hAnsi="Times New Roman"/>
              </w:rPr>
            </w:pPr>
          </w:p>
        </w:tc>
      </w:tr>
      <w:tr w:rsidR="003323E4" w:rsidRPr="006568D6">
        <w:trPr>
          <w:trHeight w:val="138"/>
        </w:trPr>
        <w:tc>
          <w:tcPr>
            <w:tcW w:w="1400" w:type="dxa"/>
            <w:vMerge/>
            <w:tcBorders>
              <w:top w:val="nil"/>
              <w:left w:val="nil"/>
              <w:bottom w:val="nil"/>
              <w:right w:val="nil"/>
            </w:tcBorders>
            <w:vAlign w:val="bottom"/>
          </w:tcPr>
          <w:p w:rsidR="003323E4" w:rsidRPr="006568D6" w:rsidRDefault="003323E4">
            <w:pPr>
              <w:widowControl w:val="0"/>
              <w:autoSpaceDE w:val="0"/>
              <w:autoSpaceDN w:val="0"/>
              <w:adjustRightInd w:val="0"/>
              <w:spacing w:after="0" w:line="240" w:lineRule="auto"/>
              <w:rPr>
                <w:rFonts w:ascii="Times New Roman" w:hAnsi="Times New Roman"/>
              </w:rPr>
            </w:pPr>
          </w:p>
        </w:tc>
        <w:tc>
          <w:tcPr>
            <w:tcW w:w="1100" w:type="dxa"/>
            <w:tcBorders>
              <w:top w:val="nil"/>
              <w:left w:val="nil"/>
              <w:bottom w:val="nil"/>
              <w:right w:val="nil"/>
            </w:tcBorders>
            <w:vAlign w:val="bottom"/>
          </w:tcPr>
          <w:p w:rsidR="003323E4" w:rsidRPr="006568D6" w:rsidRDefault="003323E4">
            <w:pPr>
              <w:widowControl w:val="0"/>
              <w:autoSpaceDE w:val="0"/>
              <w:autoSpaceDN w:val="0"/>
              <w:adjustRightInd w:val="0"/>
              <w:spacing w:after="0" w:line="240" w:lineRule="auto"/>
              <w:rPr>
                <w:rFonts w:ascii="Times New Roman" w:hAnsi="Times New Roman"/>
              </w:rPr>
            </w:pPr>
          </w:p>
        </w:tc>
        <w:tc>
          <w:tcPr>
            <w:tcW w:w="1540" w:type="dxa"/>
            <w:vMerge/>
            <w:tcBorders>
              <w:top w:val="nil"/>
              <w:left w:val="nil"/>
              <w:bottom w:val="nil"/>
              <w:right w:val="nil"/>
            </w:tcBorders>
            <w:vAlign w:val="bottom"/>
          </w:tcPr>
          <w:p w:rsidR="003323E4" w:rsidRPr="006568D6" w:rsidRDefault="003323E4">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3323E4" w:rsidRPr="006568D6" w:rsidRDefault="003323E4">
            <w:pPr>
              <w:widowControl w:val="0"/>
              <w:autoSpaceDE w:val="0"/>
              <w:autoSpaceDN w:val="0"/>
              <w:adjustRightInd w:val="0"/>
              <w:spacing w:after="0" w:line="240" w:lineRule="auto"/>
              <w:rPr>
                <w:rFonts w:ascii="Times New Roman" w:hAnsi="Times New Roman"/>
              </w:rPr>
            </w:pPr>
          </w:p>
        </w:tc>
      </w:tr>
    </w:tbl>
    <w:p w:rsidR="003323E4" w:rsidRPr="006568D6" w:rsidRDefault="00A3036D">
      <w:pPr>
        <w:widowControl w:val="0"/>
        <w:autoSpaceDE w:val="0"/>
        <w:autoSpaceDN w:val="0"/>
        <w:adjustRightInd w:val="0"/>
        <w:spacing w:after="0" w:line="122" w:lineRule="exact"/>
        <w:rPr>
          <w:rFonts w:ascii="Times New Roman" w:hAnsi="Times New Roman"/>
        </w:rPr>
      </w:pPr>
      <w:r w:rsidRPr="00A3036D">
        <w:rPr>
          <w:rFonts w:ascii="Times New Roman" w:hAnsi="Times New Roman"/>
          <w:noProof/>
        </w:rPr>
        <w:pict>
          <v:shape id="_x0000_s1067" type="#_x0000_t75" style="position:absolute;margin-left:15.25pt;margin-top:-35.1pt;width:229.25pt;height:65.5pt;z-index:-138;mso-position-horizontal-relative:text;mso-position-vertical-relative:text" o:allowincell="f">
            <v:imagedata r:id="rId31" o:title=""/>
          </v:shape>
        </w:pict>
      </w:r>
    </w:p>
    <w:p w:rsidR="003323E4" w:rsidRPr="006568D6" w:rsidRDefault="00281624">
      <w:pPr>
        <w:widowControl w:val="0"/>
        <w:autoSpaceDE w:val="0"/>
        <w:autoSpaceDN w:val="0"/>
        <w:adjustRightInd w:val="0"/>
        <w:spacing w:after="0" w:line="240" w:lineRule="auto"/>
        <w:ind w:left="1700"/>
        <w:rPr>
          <w:rFonts w:ascii="Times New Roman" w:hAnsi="Times New Roman"/>
        </w:rPr>
      </w:pPr>
      <w:r w:rsidRPr="006568D6">
        <w:rPr>
          <w:rFonts w:ascii="Times New Roman" w:hAnsi="Times New Roman"/>
        </w:rPr>
        <w:t>тәулiктiк қозғалыс</w:t>
      </w:r>
    </w:p>
    <w:p w:rsidR="003323E4" w:rsidRPr="006568D6" w:rsidRDefault="003323E4">
      <w:pPr>
        <w:widowControl w:val="0"/>
        <w:autoSpaceDE w:val="0"/>
        <w:autoSpaceDN w:val="0"/>
        <w:adjustRightInd w:val="0"/>
        <w:spacing w:after="0" w:line="80" w:lineRule="exact"/>
        <w:rPr>
          <w:rFonts w:ascii="Times New Roman" w:hAnsi="Times New Roman"/>
        </w:rPr>
      </w:pPr>
    </w:p>
    <w:p w:rsidR="003323E4" w:rsidRPr="006568D6" w:rsidRDefault="00281624">
      <w:pPr>
        <w:widowControl w:val="0"/>
        <w:autoSpaceDE w:val="0"/>
        <w:autoSpaceDN w:val="0"/>
        <w:adjustRightInd w:val="0"/>
        <w:spacing w:after="0" w:line="240" w:lineRule="auto"/>
        <w:ind w:left="240"/>
        <w:rPr>
          <w:rFonts w:ascii="Times New Roman" w:hAnsi="Times New Roman"/>
        </w:rPr>
      </w:pPr>
      <w:r w:rsidRPr="006568D6">
        <w:rPr>
          <w:rFonts w:ascii="Times New Roman" w:hAnsi="Times New Roman"/>
        </w:rPr>
        <w:t>эклиптика</w:t>
      </w:r>
    </w:p>
    <w:p w:rsidR="003323E4" w:rsidRDefault="003323E4">
      <w:pPr>
        <w:widowControl w:val="0"/>
        <w:autoSpaceDE w:val="0"/>
        <w:autoSpaceDN w:val="0"/>
        <w:adjustRightInd w:val="0"/>
        <w:spacing w:after="0" w:line="256"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680"/>
        <w:rPr>
          <w:rFonts w:ascii="Times New Roman" w:hAnsi="Times New Roman"/>
          <w:sz w:val="24"/>
          <w:szCs w:val="24"/>
        </w:rPr>
      </w:pPr>
      <w:r>
        <w:rPr>
          <w:rFonts w:ascii="Times New Roman" w:hAnsi="Times New Roman"/>
          <w:sz w:val="24"/>
          <w:szCs w:val="24"/>
        </w:rPr>
        <w:t>15-</w:t>
      </w:r>
      <w:r>
        <w:rPr>
          <w:rFonts w:ascii="Arial" w:hAnsi="Arial" w:cs="Arial"/>
          <w:i/>
          <w:iCs/>
          <w:sz w:val="24"/>
          <w:szCs w:val="24"/>
        </w:rPr>
        <w:t>сурет.</w:t>
      </w:r>
      <w:r>
        <w:rPr>
          <w:rFonts w:ascii="Times New Roman" w:hAnsi="Times New Roman"/>
          <w:sz w:val="24"/>
          <w:szCs w:val="24"/>
        </w:rPr>
        <w:t xml:space="preserve"> </w:t>
      </w:r>
      <w:r>
        <w:rPr>
          <w:rFonts w:ascii="Arial" w:hAnsi="Arial" w:cs="Arial"/>
          <w:i/>
          <w:iCs/>
          <w:sz w:val="24"/>
          <w:szCs w:val="24"/>
        </w:rPr>
        <w:t>Күн мен түн теңесу нүктесiне таяу</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7"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5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53</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7"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55" w:lineRule="auto"/>
        <w:jc w:val="both"/>
        <w:rPr>
          <w:rFonts w:ascii="Times New Roman" w:hAnsi="Times New Roman"/>
          <w:sz w:val="24"/>
          <w:szCs w:val="24"/>
          <w:lang w:val="ru-RU"/>
        </w:rPr>
      </w:pPr>
      <w:bookmarkStart w:id="51" w:name="page107"/>
      <w:bookmarkEnd w:id="51"/>
      <w:r>
        <w:rPr>
          <w:rFonts w:ascii="Arial" w:hAnsi="Arial" w:cs="Arial"/>
          <w:sz w:val="23"/>
          <w:szCs w:val="23"/>
        </w:rPr>
        <w:lastRenderedPageBreak/>
        <w:t xml:space="preserve">уақытын анықтауға болады. Ол үшін </w:t>
      </w:r>
      <w:r>
        <w:rPr>
          <w:rFonts w:ascii="Arial" w:hAnsi="Arial" w:cs="Arial"/>
          <w:i/>
          <w:iCs/>
          <w:sz w:val="23"/>
          <w:szCs w:val="23"/>
        </w:rPr>
        <w:t>уақыт теңдеуін</w:t>
      </w:r>
      <w:r>
        <w:rPr>
          <w:rFonts w:ascii="Arial" w:hAnsi="Arial" w:cs="Arial"/>
          <w:sz w:val="23"/>
          <w:szCs w:val="23"/>
        </w:rPr>
        <w:t xml:space="preserve"> білу керек. </w:t>
      </w:r>
      <w:r w:rsidRPr="00AF16BC">
        <w:rPr>
          <w:rFonts w:ascii="Arial" w:hAnsi="Arial" w:cs="Arial"/>
          <w:sz w:val="23"/>
          <w:szCs w:val="23"/>
          <w:lang w:val="ru-RU"/>
        </w:rPr>
        <w:t>Ал бұл шама астрономиялық күнтізбелерінде ба</w:t>
      </w:r>
      <w:r w:rsidRPr="00AF16BC">
        <w:rPr>
          <w:rFonts w:ascii="Times New Roman" w:hAnsi="Times New Roman"/>
          <w:sz w:val="23"/>
          <w:szCs w:val="23"/>
          <w:lang w:val="ru-RU"/>
        </w:rPr>
        <w:t>-</w:t>
      </w:r>
      <w:r w:rsidRPr="00AF16BC">
        <w:rPr>
          <w:rFonts w:ascii="Arial" w:hAnsi="Arial" w:cs="Arial"/>
          <w:sz w:val="23"/>
          <w:szCs w:val="23"/>
          <w:lang w:val="ru-RU"/>
        </w:rPr>
        <w:t>сылады. (</w:t>
      </w:r>
      <w:r w:rsidRPr="00AF16BC">
        <w:rPr>
          <w:rFonts w:ascii="Arial" w:hAnsi="Arial" w:cs="Arial"/>
          <w:i/>
          <w:iCs/>
          <w:sz w:val="23"/>
          <w:szCs w:val="23"/>
          <w:lang w:val="ru-RU"/>
        </w:rPr>
        <w:t>Уақыт теңдеуі</w:t>
      </w:r>
      <w:r w:rsidRPr="00AF16BC">
        <w:rPr>
          <w:rFonts w:ascii="Arial" w:hAnsi="Arial" w:cs="Arial"/>
          <w:sz w:val="23"/>
          <w:szCs w:val="23"/>
          <w:lang w:val="ru-RU"/>
        </w:rPr>
        <w:t xml:space="preserve"> дегеніміз белгілі бір моменттегі орташа күн уақытымен нақты күн уақытының айырма</w:t>
      </w:r>
      <w:r w:rsidRPr="00AF16BC">
        <w:rPr>
          <w:rFonts w:ascii="Times New Roman" w:hAnsi="Times New Roman"/>
          <w:sz w:val="23"/>
          <w:szCs w:val="23"/>
          <w:lang w:val="ru-RU"/>
        </w:rPr>
        <w:t>-</w:t>
      </w:r>
      <w:r w:rsidRPr="00AF16BC">
        <w:rPr>
          <w:rFonts w:ascii="Arial" w:hAnsi="Arial" w:cs="Arial"/>
          <w:sz w:val="23"/>
          <w:szCs w:val="23"/>
          <w:lang w:val="ru-RU"/>
        </w:rPr>
        <w:t xml:space="preserve">сы: = </w:t>
      </w:r>
      <w:r w:rsidR="00A3036D" w:rsidRPr="00A3036D">
        <w:rPr>
          <w:rFonts w:ascii="Times New Roman" w:hAnsi="Times New Roman"/>
          <w:sz w:val="24"/>
          <w:szCs w:val="24"/>
        </w:rPr>
        <w:pict>
          <v:shape id="_x0000_i1032" type="#_x0000_t75" style="width:49.45pt;height:13.7pt">
            <v:imagedata r:id="rId32" o:title=""/>
          </v:shape>
        </w:pict>
      </w:r>
      <w:r w:rsidRPr="00AF16BC">
        <w:rPr>
          <w:rFonts w:ascii="Arial" w:hAnsi="Arial" w:cs="Arial"/>
          <w:sz w:val="23"/>
          <w:szCs w:val="23"/>
          <w:lang w:val="ru-RU"/>
        </w:rPr>
        <w:t xml:space="preserve"> Ол астрономиялық күнтізбелерде [14] (астрономиялық </w:t>
      </w:r>
      <w:r w:rsidRPr="00AF16BC">
        <w:rPr>
          <w:rFonts w:ascii="Arial" w:hAnsi="Arial" w:cs="Arial"/>
          <w:i/>
          <w:iCs/>
          <w:sz w:val="23"/>
          <w:szCs w:val="23"/>
          <w:lang w:val="ru-RU"/>
        </w:rPr>
        <w:t>жылнамаларда</w:t>
      </w:r>
      <w:r w:rsidRPr="00AF16BC">
        <w:rPr>
          <w:rFonts w:ascii="Arial" w:hAnsi="Arial" w:cs="Arial"/>
          <w:sz w:val="23"/>
          <w:szCs w:val="23"/>
          <w:lang w:val="ru-RU"/>
        </w:rPr>
        <w:t xml:space="preserve"> не </w:t>
      </w:r>
      <w:r w:rsidRPr="00AF16BC">
        <w:rPr>
          <w:rFonts w:ascii="Arial" w:hAnsi="Arial" w:cs="Arial"/>
          <w:i/>
          <w:iCs/>
          <w:sz w:val="23"/>
          <w:szCs w:val="23"/>
          <w:lang w:val="ru-RU"/>
        </w:rPr>
        <w:t>астрономиялық</w:t>
      </w:r>
      <w:r w:rsidRPr="00AF16BC">
        <w:rPr>
          <w:rFonts w:ascii="Arial" w:hAnsi="Arial" w:cs="Arial"/>
          <w:sz w:val="23"/>
          <w:szCs w:val="23"/>
          <w:lang w:val="ru-RU"/>
        </w:rPr>
        <w:t xml:space="preserve"> </w:t>
      </w:r>
      <w:r w:rsidRPr="00AF16BC">
        <w:rPr>
          <w:rFonts w:ascii="Arial" w:hAnsi="Arial" w:cs="Arial"/>
          <w:i/>
          <w:iCs/>
          <w:sz w:val="23"/>
          <w:szCs w:val="23"/>
          <w:lang w:val="ru-RU"/>
        </w:rPr>
        <w:t xml:space="preserve">күнтізбелерде </w:t>
      </w:r>
      <w:r w:rsidRPr="00AF16BC">
        <w:rPr>
          <w:rFonts w:ascii="Arial" w:hAnsi="Arial" w:cs="Arial"/>
          <w:sz w:val="23"/>
          <w:szCs w:val="23"/>
          <w:lang w:val="ru-RU"/>
        </w:rPr>
        <w:t>- [29,30])</w:t>
      </w:r>
      <w:r w:rsidRPr="00AF16BC">
        <w:rPr>
          <w:rFonts w:ascii="Arial" w:hAnsi="Arial" w:cs="Arial"/>
          <w:i/>
          <w:iCs/>
          <w:sz w:val="23"/>
          <w:szCs w:val="23"/>
          <w:lang w:val="ru-RU"/>
        </w:rPr>
        <w:t xml:space="preserve"> </w:t>
      </w:r>
      <w:r w:rsidRPr="00AF16BC">
        <w:rPr>
          <w:rFonts w:ascii="Arial" w:hAnsi="Arial" w:cs="Arial"/>
          <w:sz w:val="23"/>
          <w:szCs w:val="23"/>
          <w:lang w:val="ru-RU"/>
        </w:rPr>
        <w:t>Гринвич меридианындағы орташа</w:t>
      </w:r>
      <w:r w:rsidRPr="00AF16BC">
        <w:rPr>
          <w:rFonts w:ascii="Arial" w:hAnsi="Arial" w:cs="Arial"/>
          <w:i/>
          <w:iCs/>
          <w:sz w:val="23"/>
          <w:szCs w:val="23"/>
          <w:lang w:val="ru-RU"/>
        </w:rPr>
        <w:t xml:space="preserve"> </w:t>
      </w:r>
      <w:r w:rsidRPr="00AF16BC">
        <w:rPr>
          <w:rFonts w:ascii="Arial" w:hAnsi="Arial" w:cs="Arial"/>
          <w:sz w:val="23"/>
          <w:szCs w:val="23"/>
          <w:lang w:val="ru-RU"/>
        </w:rPr>
        <w:t>түн уақыты үшін беріледі.)</w:t>
      </w:r>
    </w:p>
    <w:p w:rsidR="003323E4" w:rsidRPr="00AF16BC"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5" w:lineRule="auto"/>
        <w:ind w:firstLine="397"/>
        <w:jc w:val="both"/>
        <w:rPr>
          <w:rFonts w:ascii="Times New Roman" w:hAnsi="Times New Roman"/>
          <w:sz w:val="24"/>
          <w:szCs w:val="24"/>
          <w:lang w:val="ru-RU"/>
        </w:rPr>
      </w:pPr>
      <w:r w:rsidRPr="00AF16BC">
        <w:rPr>
          <w:rFonts w:ascii="Arial" w:hAnsi="Arial" w:cs="Arial"/>
          <w:lang w:val="ru-RU"/>
        </w:rPr>
        <w:t xml:space="preserve">3. Астрономиялық жылнамаларда құбылыстардың моменттері жұлдыздық уақытпен беріледі. Бұл – жұл­ дыздардың көрінерлік қозғалысымен байланысты тағайындалған уақыт жүйесі. Белгілі бір географиялық меридианда </w:t>
      </w:r>
      <w:r>
        <w:rPr>
          <w:rFonts w:ascii="Wingdings" w:hAnsi="Wingdings" w:cs="Wingdings"/>
          <w:b/>
          <w:bCs/>
        </w:rPr>
        <w:t></w:t>
      </w:r>
      <w:r w:rsidRPr="00AF16BC">
        <w:rPr>
          <w:rFonts w:ascii="Arial" w:hAnsi="Arial" w:cs="Arial"/>
          <w:lang w:val="ru-RU"/>
        </w:rPr>
        <w:t xml:space="preserve"> көктемгі күн мен түн теңелу нүктесінің қатарынан екі рет жоғарғы кульминациясының арасындағы уақыт аралығы </w:t>
      </w:r>
      <w:r w:rsidRPr="00AF16BC">
        <w:rPr>
          <w:rFonts w:ascii="Arial" w:hAnsi="Arial" w:cs="Arial"/>
          <w:i/>
          <w:iCs/>
          <w:lang w:val="ru-RU"/>
        </w:rPr>
        <w:t>жұлдыздық тәулік</w:t>
      </w:r>
      <w:r w:rsidRPr="00AF16BC">
        <w:rPr>
          <w:rFonts w:ascii="Arial" w:hAnsi="Arial" w:cs="Arial"/>
          <w:lang w:val="ru-RU"/>
        </w:rPr>
        <w:t xml:space="preserve"> деп аталады. Ал оның бөліктерімен өрнектелген уақыт </w:t>
      </w:r>
      <w:r w:rsidRPr="00AF16BC">
        <w:rPr>
          <w:rFonts w:ascii="Arial" w:hAnsi="Arial" w:cs="Arial"/>
          <w:i/>
          <w:iCs/>
          <w:lang w:val="ru-RU"/>
        </w:rPr>
        <w:t>жұлдыздық уақыт</w:t>
      </w:r>
      <w:r w:rsidRPr="00AF16BC">
        <w:rPr>
          <w:rFonts w:ascii="Arial" w:hAnsi="Arial" w:cs="Arial"/>
          <w:lang w:val="ru-RU"/>
        </w:rPr>
        <w:t xml:space="preserve"> </w:t>
      </w:r>
      <w:r>
        <w:rPr>
          <w:rFonts w:ascii="Arial" w:hAnsi="Arial" w:cs="Arial"/>
        </w:rPr>
        <w:t>S</w:t>
      </w:r>
      <w:r w:rsidRPr="00AF16BC">
        <w:rPr>
          <w:rFonts w:ascii="Arial" w:hAnsi="Arial" w:cs="Arial"/>
          <w:lang w:val="ru-RU"/>
        </w:rPr>
        <w:t xml:space="preserve"> деп аталады. Жұлдыздық тәуліктің басы етіп </w:t>
      </w:r>
      <w:r>
        <w:rPr>
          <w:rFonts w:ascii="Wingdings" w:hAnsi="Wingdings" w:cs="Wingdings"/>
          <w:b/>
          <w:bCs/>
        </w:rPr>
        <w:t></w:t>
      </w:r>
      <w:r w:rsidRPr="00AF16BC">
        <w:rPr>
          <w:rFonts w:ascii="Arial" w:hAnsi="Arial" w:cs="Arial"/>
          <w:lang w:val="ru-RU"/>
        </w:rPr>
        <w:t xml:space="preserve">нүктесінің жо­­ ғарғы­ кульминация уақыты алынған </w:t>
      </w:r>
      <w:r>
        <w:rPr>
          <w:rFonts w:ascii="Arial" w:hAnsi="Arial" w:cs="Arial"/>
        </w:rPr>
        <w:t>S</w:t>
      </w:r>
      <w:r w:rsidRPr="00AF16BC">
        <w:rPr>
          <w:rFonts w:ascii="Arial" w:hAnsi="Arial" w:cs="Arial"/>
          <w:lang w:val="ru-RU"/>
        </w:rPr>
        <w:t>= 0</w:t>
      </w:r>
      <w:r w:rsidRPr="00AF16BC">
        <w:rPr>
          <w:rFonts w:ascii="Arial" w:hAnsi="Arial" w:cs="Arial"/>
          <w:sz w:val="25"/>
          <w:szCs w:val="25"/>
          <w:vertAlign w:val="superscript"/>
          <w:lang w:val="ru-RU"/>
        </w:rPr>
        <w:t>сағ</w:t>
      </w:r>
      <w:r w:rsidRPr="00AF16BC">
        <w:rPr>
          <w:rFonts w:ascii="Arial" w:hAnsi="Arial" w:cs="Arial"/>
          <w:lang w:val="ru-RU"/>
        </w:rPr>
        <w:t xml:space="preserve">. Басқа уақыт моментінде: </w:t>
      </w:r>
      <w:r>
        <w:rPr>
          <w:rFonts w:ascii="Arial" w:hAnsi="Arial" w:cs="Arial"/>
        </w:rPr>
        <w:t>S</w:t>
      </w:r>
      <w:r w:rsidRPr="00AF16BC">
        <w:rPr>
          <w:rFonts w:ascii="Arial" w:hAnsi="Arial" w:cs="Arial"/>
          <w:lang w:val="ru-RU"/>
        </w:rPr>
        <w:t>=</w:t>
      </w:r>
      <w:r>
        <w:rPr>
          <w:rFonts w:ascii="Arial" w:hAnsi="Arial" w:cs="Arial"/>
        </w:rPr>
        <w:t>t</w:t>
      </w:r>
      <w:r>
        <w:rPr>
          <w:rFonts w:ascii="Wingdings" w:hAnsi="Wingdings" w:cs="Wingdings"/>
          <w:b/>
          <w:bCs/>
          <w:sz w:val="25"/>
          <w:szCs w:val="25"/>
          <w:vertAlign w:val="subscript"/>
        </w:rPr>
        <w:t></w:t>
      </w:r>
      <w:r w:rsidRPr="00AF16BC">
        <w:rPr>
          <w:rFonts w:ascii="Arial" w:hAnsi="Arial" w:cs="Arial"/>
          <w:lang w:val="ru-RU"/>
        </w:rPr>
        <w:t xml:space="preserve"> мұндағы </w:t>
      </w:r>
      <w:r>
        <w:rPr>
          <w:rFonts w:ascii="Arial" w:hAnsi="Arial" w:cs="Arial"/>
        </w:rPr>
        <w:t>t</w:t>
      </w:r>
      <w:r>
        <w:rPr>
          <w:rFonts w:ascii="Wingdings" w:hAnsi="Wingdings" w:cs="Wingdings"/>
          <w:b/>
          <w:bCs/>
          <w:sz w:val="25"/>
          <w:szCs w:val="25"/>
          <w:vertAlign w:val="subscript"/>
        </w:rPr>
        <w:t></w:t>
      </w:r>
      <w:r w:rsidRPr="00AF16BC">
        <w:rPr>
          <w:rFonts w:ascii="Arial" w:hAnsi="Arial" w:cs="Arial"/>
          <w:lang w:val="ru-RU"/>
        </w:rPr>
        <w:t xml:space="preserve"> - көктемгі күн мен түн теңесу нүктесінің сағаттық бұрышы. Бірақ көктемгі күн мен түн теңесу нүктесі аспанда еш белгіленбеген, сондықтан оның сағаттық бұрышын бақылау арқылы табу мүмкін емес. Сондықтан кез келген жұлдыздың </w:t>
      </w:r>
      <w:r>
        <w:rPr>
          <w:rFonts w:ascii="Arial" w:hAnsi="Arial" w:cs="Arial"/>
        </w:rPr>
        <w:t>a</w:t>
      </w:r>
      <w:r w:rsidRPr="00AF16BC">
        <w:rPr>
          <w:rFonts w:ascii="Arial" w:hAnsi="Arial" w:cs="Arial"/>
          <w:lang w:val="ru-RU"/>
        </w:rPr>
        <w:t xml:space="preserve"> тік шарықтауы үшін және </w:t>
      </w:r>
      <w:r>
        <w:rPr>
          <w:rFonts w:ascii="Arial" w:hAnsi="Arial" w:cs="Arial"/>
        </w:rPr>
        <w:t>t</w:t>
      </w:r>
      <w:r w:rsidRPr="00AF16BC">
        <w:rPr>
          <w:rFonts w:ascii="Arial" w:hAnsi="Arial" w:cs="Arial"/>
          <w:lang w:val="ru-RU"/>
        </w:rPr>
        <w:t xml:space="preserve"> сағаттық бұрышы үшін сағаттық бұрыштың және тік шарықтаудың анықтамасына сүйеніп: </w:t>
      </w:r>
      <w:r>
        <w:rPr>
          <w:rFonts w:ascii="Arial" w:hAnsi="Arial" w:cs="Arial"/>
          <w:sz w:val="23"/>
          <w:szCs w:val="23"/>
        </w:rPr>
        <w:t>S</w:t>
      </w:r>
      <w:r w:rsidRPr="00AF16BC">
        <w:rPr>
          <w:rFonts w:ascii="Arial" w:hAnsi="Arial" w:cs="Arial"/>
          <w:sz w:val="23"/>
          <w:szCs w:val="23"/>
          <w:lang w:val="ru-RU"/>
        </w:rPr>
        <w:t>=</w:t>
      </w:r>
      <w:r>
        <w:rPr>
          <w:rFonts w:ascii="Times New Roman" w:hAnsi="Times New Roman"/>
          <w:sz w:val="23"/>
          <w:szCs w:val="23"/>
        </w:rPr>
        <w:t>t</w:t>
      </w:r>
      <w:r>
        <w:rPr>
          <w:rFonts w:ascii="Arial" w:hAnsi="Arial" w:cs="Arial"/>
          <w:sz w:val="29"/>
          <w:szCs w:val="29"/>
          <w:vertAlign w:val="subscript"/>
        </w:rPr>
        <w:t>ϒ</w:t>
      </w:r>
      <w:r w:rsidRPr="00AF16BC">
        <w:rPr>
          <w:rFonts w:ascii="Arial" w:hAnsi="Arial" w:cs="Arial"/>
          <w:sz w:val="23"/>
          <w:szCs w:val="23"/>
          <w:lang w:val="ru-RU"/>
        </w:rPr>
        <w:t>=</w:t>
      </w:r>
      <w:r>
        <w:rPr>
          <w:rFonts w:ascii="Times New Roman" w:hAnsi="Times New Roman"/>
          <w:sz w:val="23"/>
          <w:szCs w:val="23"/>
        </w:rPr>
        <w:t>t</w:t>
      </w:r>
      <w:r w:rsidRPr="00AF16BC">
        <w:rPr>
          <w:rFonts w:ascii="Times New Roman" w:hAnsi="Times New Roman"/>
          <w:sz w:val="23"/>
          <w:szCs w:val="23"/>
          <w:lang w:val="ru-RU"/>
        </w:rPr>
        <w:t>+</w:t>
      </w:r>
      <w:r>
        <w:rPr>
          <w:rFonts w:ascii="Arial" w:hAnsi="Arial" w:cs="Arial"/>
          <w:sz w:val="23"/>
          <w:szCs w:val="23"/>
        </w:rPr>
        <w:t>a</w:t>
      </w:r>
      <w:r w:rsidRPr="00AF16BC">
        <w:rPr>
          <w:rFonts w:ascii="Arial" w:hAnsi="Arial" w:cs="Arial"/>
          <w:lang w:val="ru-RU"/>
        </w:rPr>
        <w:t xml:space="preserve"> теңдігін дәлелдеп көрсетуге болады. Қандай да момент-тің жұлдыздық уақытын табу үшін, тік шарықтауы белгілі жұлдыздың сағаттық бұрышын өлшейді.</w:t>
      </w:r>
    </w:p>
    <w:p w:rsidR="003323E4" w:rsidRPr="00AF16BC" w:rsidRDefault="003323E4">
      <w:pPr>
        <w:widowControl w:val="0"/>
        <w:autoSpaceDE w:val="0"/>
        <w:autoSpaceDN w:val="0"/>
        <w:adjustRightInd w:val="0"/>
        <w:spacing w:after="0" w:line="9"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0" w:lineRule="auto"/>
        <w:ind w:right="20" w:firstLine="397"/>
        <w:jc w:val="both"/>
        <w:rPr>
          <w:rFonts w:ascii="Times New Roman" w:hAnsi="Times New Roman"/>
          <w:sz w:val="24"/>
          <w:szCs w:val="24"/>
          <w:lang w:val="ru-RU"/>
        </w:rPr>
      </w:pPr>
      <w:r w:rsidRPr="00AF16BC">
        <w:rPr>
          <w:rFonts w:ascii="Arial" w:hAnsi="Arial" w:cs="Arial"/>
          <w:sz w:val="24"/>
          <w:szCs w:val="24"/>
          <w:lang w:val="ru-RU"/>
        </w:rPr>
        <w:t>Жер өз осінен айналып қана қоймай, Күнді айнала орби</w:t>
      </w:r>
      <w:r w:rsidRPr="00AF16BC">
        <w:rPr>
          <w:rFonts w:ascii="Times New Roman" w:hAnsi="Times New Roman"/>
          <w:sz w:val="24"/>
          <w:szCs w:val="24"/>
          <w:lang w:val="ru-RU"/>
        </w:rPr>
        <w:t>-</w:t>
      </w:r>
      <w:r w:rsidRPr="00AF16BC">
        <w:rPr>
          <w:rFonts w:ascii="Arial" w:hAnsi="Arial" w:cs="Arial"/>
          <w:sz w:val="24"/>
          <w:szCs w:val="24"/>
          <w:lang w:val="ru-RU"/>
        </w:rPr>
        <w:t>тамен қозғалатындықтан жұлдыздық тәулік пен орташа күн тәулігі өзара тең емес. Олардың арасындағы қатынас мына теңдіктермен беріледі: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05" w:lineRule="auto"/>
        <w:ind w:firstLine="397"/>
        <w:jc w:val="both"/>
        <w:rPr>
          <w:rFonts w:ascii="Times New Roman" w:hAnsi="Times New Roman"/>
          <w:sz w:val="24"/>
          <w:szCs w:val="24"/>
          <w:lang w:val="ru-RU"/>
        </w:rPr>
      </w:pPr>
      <w:r w:rsidRPr="00AF16BC">
        <w:rPr>
          <w:rFonts w:ascii="Arial" w:hAnsi="Arial" w:cs="Arial"/>
          <w:sz w:val="23"/>
          <w:szCs w:val="23"/>
          <w:lang w:val="ru-RU"/>
        </w:rPr>
        <w:t>1 тропикалық жыл=365,2422 орт.күн тәулігі=366,2422 жұлдыздық тәулік; 1 жұлдыздық тәулік=24 жұлдыз</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5"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1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54</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5"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37" w:lineRule="auto"/>
        <w:jc w:val="both"/>
        <w:rPr>
          <w:rFonts w:ascii="Times New Roman" w:hAnsi="Times New Roman"/>
          <w:sz w:val="24"/>
          <w:szCs w:val="24"/>
          <w:lang w:val="ru-RU"/>
        </w:rPr>
      </w:pPr>
      <w:bookmarkStart w:id="52" w:name="page109"/>
      <w:bookmarkEnd w:id="52"/>
      <w:r w:rsidRPr="00AF16BC">
        <w:rPr>
          <w:rFonts w:ascii="Arial" w:hAnsi="Arial" w:cs="Arial"/>
          <w:sz w:val="24"/>
          <w:szCs w:val="24"/>
          <w:lang w:val="ru-RU"/>
        </w:rPr>
        <w:lastRenderedPageBreak/>
        <w:t>сағаты=23</w:t>
      </w:r>
      <w:r w:rsidRPr="00AF16BC">
        <w:rPr>
          <w:rFonts w:ascii="Arial" w:hAnsi="Arial" w:cs="Arial"/>
          <w:sz w:val="27"/>
          <w:szCs w:val="27"/>
          <w:vertAlign w:val="superscript"/>
          <w:lang w:val="ru-RU"/>
        </w:rPr>
        <w:t>сағ</w:t>
      </w:r>
      <w:r w:rsidRPr="00AF16BC">
        <w:rPr>
          <w:rFonts w:ascii="Times New Roman" w:hAnsi="Times New Roman"/>
          <w:sz w:val="24"/>
          <w:szCs w:val="24"/>
          <w:lang w:val="ru-RU"/>
        </w:rPr>
        <w:t>56</w:t>
      </w:r>
      <w:r w:rsidRPr="00AF16BC">
        <w:rPr>
          <w:rFonts w:ascii="Arial" w:hAnsi="Arial" w:cs="Arial"/>
          <w:sz w:val="27"/>
          <w:szCs w:val="27"/>
          <w:vertAlign w:val="superscript"/>
          <w:lang w:val="ru-RU"/>
        </w:rPr>
        <w:t>мин</w:t>
      </w:r>
      <w:r w:rsidRPr="00AF16BC">
        <w:rPr>
          <w:rFonts w:ascii="Times New Roman" w:hAnsi="Times New Roman"/>
          <w:sz w:val="24"/>
          <w:szCs w:val="24"/>
          <w:lang w:val="ru-RU"/>
        </w:rPr>
        <w:t>4</w:t>
      </w:r>
      <w:r w:rsidRPr="00AF16BC">
        <w:rPr>
          <w:rFonts w:ascii="Times New Roman" w:hAnsi="Times New Roman"/>
          <w:sz w:val="27"/>
          <w:szCs w:val="27"/>
          <w:vertAlign w:val="superscript"/>
          <w:lang w:val="ru-RU"/>
        </w:rPr>
        <w:t>с</w:t>
      </w:r>
      <w:r w:rsidRPr="00AF16BC">
        <w:rPr>
          <w:rFonts w:ascii="Arial" w:hAnsi="Arial" w:cs="Arial"/>
          <w:sz w:val="24"/>
          <w:szCs w:val="24"/>
          <w:lang w:val="ru-RU"/>
        </w:rPr>
        <w:t>.091 (орт.күн уақыты); 1 орт.күн тәулігі=24 сағ.ор.күн уақыты=24сағ.3 мин.56</w:t>
      </w:r>
      <w:r w:rsidRPr="00AF16BC">
        <w:rPr>
          <w:rFonts w:ascii="Times New Roman" w:hAnsi="Times New Roman"/>
          <w:sz w:val="27"/>
          <w:szCs w:val="27"/>
          <w:vertAlign w:val="superscript"/>
          <w:lang w:val="ru-RU"/>
        </w:rPr>
        <w:t>с</w:t>
      </w:r>
      <w:r w:rsidRPr="00AF16BC">
        <w:rPr>
          <w:rFonts w:ascii="Arial" w:hAnsi="Arial" w:cs="Arial"/>
          <w:sz w:val="24"/>
          <w:szCs w:val="24"/>
          <w:lang w:val="ru-RU"/>
        </w:rPr>
        <w:t>.555 (жұлд. уақыты).</w:t>
      </w:r>
    </w:p>
    <w:p w:rsidR="003323E4" w:rsidRPr="00AF16BC" w:rsidRDefault="003323E4">
      <w:pPr>
        <w:widowControl w:val="0"/>
        <w:autoSpaceDE w:val="0"/>
        <w:autoSpaceDN w:val="0"/>
        <w:adjustRightInd w:val="0"/>
        <w:spacing w:after="0" w:line="258"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94" w:lineRule="auto"/>
        <w:ind w:left="1380" w:right="1260" w:hanging="114"/>
        <w:rPr>
          <w:rFonts w:ascii="Times New Roman" w:hAnsi="Times New Roman"/>
          <w:sz w:val="24"/>
          <w:szCs w:val="24"/>
          <w:lang w:val="ru-RU"/>
        </w:rPr>
      </w:pPr>
      <w:r w:rsidRPr="00AF16BC">
        <w:rPr>
          <w:rFonts w:ascii="Arial" w:hAnsi="Arial" w:cs="Arial"/>
          <w:b/>
          <w:bCs/>
          <w:i/>
          <w:iCs/>
          <w:sz w:val="20"/>
          <w:szCs w:val="20"/>
          <w:lang w:val="ru-RU"/>
        </w:rPr>
        <w:t>§11. Жергілікті, белдеулік, жазғы, декреттік және әлемдік уақыт</w:t>
      </w:r>
    </w:p>
    <w:p w:rsidR="003323E4" w:rsidRPr="00AF16BC" w:rsidRDefault="003323E4">
      <w:pPr>
        <w:widowControl w:val="0"/>
        <w:autoSpaceDE w:val="0"/>
        <w:autoSpaceDN w:val="0"/>
        <w:adjustRightInd w:val="0"/>
        <w:spacing w:after="0" w:line="11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lang w:val="ru-RU"/>
        </w:rPr>
      </w:pPr>
      <w:r w:rsidRPr="00AF16BC">
        <w:rPr>
          <w:rFonts w:ascii="Arial" w:hAnsi="Arial" w:cs="Arial"/>
          <w:sz w:val="23"/>
          <w:szCs w:val="23"/>
          <w:lang w:val="ru-RU"/>
        </w:rPr>
        <w:t>Уақытты орташа және жұлдыздық күн тәуліктерімен өлшегенде бақылау нүктесінің меридианын ескеру қажет. Күн мен түн Жер шарының барлық нүктесінде бірден орнамайды, біртіндеп шығыстан батысқа кезектесіп орнайды. Жапон елінде адамдар қызу жұмыс істеп тұрған моментте Москвадағы адамдар әлі терең ұйқыда жатады. Осы екі пунктте бір мезетте уақыт моменттері әртүрлі болып келеді. Бірінде түскі уақыт болса, екінші пунктте әлі таң мезгілі болады.</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84" w:lineRule="auto"/>
        <w:ind w:firstLine="397"/>
        <w:jc w:val="both"/>
        <w:rPr>
          <w:rFonts w:ascii="Arial" w:hAnsi="Arial" w:cs="Arial"/>
        </w:rPr>
      </w:pPr>
      <w:r w:rsidRPr="00AF16BC">
        <w:rPr>
          <w:rFonts w:ascii="Arial" w:hAnsi="Arial" w:cs="Arial"/>
          <w:lang w:val="ru-RU"/>
        </w:rPr>
        <w:t xml:space="preserve">Берілген меридианда өлшенген уақыт осы мери­ дианның </w:t>
      </w:r>
      <w:r w:rsidRPr="00AF16BC">
        <w:rPr>
          <w:rFonts w:ascii="Arial" w:hAnsi="Arial" w:cs="Arial"/>
          <w:i/>
          <w:iCs/>
          <w:lang w:val="ru-RU"/>
        </w:rPr>
        <w:t>жергілікті уақыты</w:t>
      </w:r>
      <w:r w:rsidRPr="00AF16BC">
        <w:rPr>
          <w:rFonts w:ascii="Arial" w:hAnsi="Arial" w:cs="Arial"/>
          <w:lang w:val="ru-RU"/>
        </w:rPr>
        <w:t xml:space="preserve"> деп аталады. Бұл уақыт осы меридиандағы барлық пункттер үшін бірдей болады. Жердің батыстан шығысқа айналуы салдарынан белгілі бір моментте әртүрлі меридианда жергілікті уақыт әртүрлі болады. </w:t>
      </w:r>
      <w:r>
        <w:rPr>
          <w:rFonts w:ascii="Arial" w:hAnsi="Arial" w:cs="Arial"/>
        </w:rPr>
        <w:t>Бұл уақыттардың бір мезеттегі айырмасы</w:t>
      </w:r>
    </w:p>
    <w:p w:rsidR="00864B9C" w:rsidRDefault="00864B9C">
      <w:pPr>
        <w:widowControl w:val="0"/>
        <w:overflowPunct w:val="0"/>
        <w:autoSpaceDE w:val="0"/>
        <w:autoSpaceDN w:val="0"/>
        <w:adjustRightInd w:val="0"/>
        <w:spacing w:after="0" w:line="284" w:lineRule="auto"/>
        <w:ind w:firstLine="397"/>
        <w:jc w:val="both"/>
        <w:rPr>
          <w:rFonts w:ascii="Times New Roman" w:hAnsi="Times New Roman"/>
          <w:sz w:val="24"/>
          <w:szCs w:val="24"/>
        </w:rPr>
      </w:pPr>
    </w:p>
    <w:p w:rsidR="003323E4" w:rsidRDefault="003323E4">
      <w:pPr>
        <w:widowControl w:val="0"/>
        <w:autoSpaceDE w:val="0"/>
        <w:autoSpaceDN w:val="0"/>
        <w:adjustRightInd w:val="0"/>
        <w:spacing w:after="0" w:line="83" w:lineRule="exact"/>
        <w:rPr>
          <w:rFonts w:ascii="Times New Roman" w:hAnsi="Times New Roman"/>
          <w:sz w:val="24"/>
          <w:szCs w:val="24"/>
        </w:rPr>
      </w:pPr>
    </w:p>
    <w:tbl>
      <w:tblPr>
        <w:tblW w:w="0" w:type="auto"/>
        <w:tblInd w:w="1420" w:type="dxa"/>
        <w:tblLayout w:type="fixed"/>
        <w:tblCellMar>
          <w:left w:w="0" w:type="dxa"/>
          <w:right w:w="0" w:type="dxa"/>
        </w:tblCellMar>
        <w:tblLook w:val="0000"/>
      </w:tblPr>
      <w:tblGrid>
        <w:gridCol w:w="380"/>
        <w:gridCol w:w="420"/>
        <w:gridCol w:w="200"/>
        <w:gridCol w:w="220"/>
        <w:gridCol w:w="80"/>
        <w:gridCol w:w="100"/>
        <w:gridCol w:w="200"/>
        <w:gridCol w:w="480"/>
        <w:gridCol w:w="2120"/>
        <w:gridCol w:w="100"/>
        <w:gridCol w:w="300"/>
        <w:gridCol w:w="100"/>
        <w:gridCol w:w="20"/>
      </w:tblGrid>
      <w:tr w:rsidR="003323E4" w:rsidRPr="00864B9C">
        <w:trPr>
          <w:trHeight w:val="156"/>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2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2120" w:type="dxa"/>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left="120"/>
              <w:rPr>
                <w:rFonts w:ascii="Times New Roman" w:hAnsi="Times New Roman"/>
                <w:sz w:val="24"/>
                <w:szCs w:val="24"/>
              </w:rPr>
            </w:pPr>
            <w:r w:rsidRPr="00864B9C">
              <w:rPr>
                <w:rFonts w:ascii="Times New Roman" w:hAnsi="Times New Roman"/>
                <w:sz w:val="19"/>
                <w:szCs w:val="19"/>
              </w:rPr>
              <w:t>Z</w:t>
            </w:r>
            <w:r w:rsidRPr="00864B9C">
              <w:rPr>
                <w:rFonts w:ascii="Times New Roman" w:hAnsi="Times New Roman"/>
                <w:sz w:val="25"/>
                <w:szCs w:val="25"/>
                <w:vertAlign w:val="subscript"/>
              </w:rPr>
              <w:t>C</w:t>
            </w: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3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trPr>
          <w:trHeight w:val="198"/>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7"/>
                <w:szCs w:val="17"/>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7"/>
                <w:szCs w:val="17"/>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7"/>
                <w:szCs w:val="17"/>
              </w:rPr>
            </w:pPr>
          </w:p>
        </w:tc>
        <w:tc>
          <w:tcPr>
            <w:tcW w:w="2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7"/>
                <w:szCs w:val="17"/>
              </w:rPr>
            </w:pPr>
          </w:p>
        </w:tc>
        <w:tc>
          <w:tcPr>
            <w:tcW w:w="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7"/>
                <w:szCs w:val="17"/>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7"/>
                <w:szCs w:val="17"/>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7"/>
                <w:szCs w:val="17"/>
              </w:rPr>
            </w:pP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7"/>
                <w:szCs w:val="17"/>
              </w:rPr>
            </w:pPr>
          </w:p>
        </w:tc>
        <w:tc>
          <w:tcPr>
            <w:tcW w:w="212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7"/>
                <w:szCs w:val="17"/>
              </w:rPr>
            </w:pPr>
          </w:p>
        </w:tc>
        <w:tc>
          <w:tcPr>
            <w:tcW w:w="400" w:type="dxa"/>
            <w:gridSpan w:val="2"/>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right="43"/>
              <w:jc w:val="right"/>
              <w:rPr>
                <w:rFonts w:ascii="Times New Roman" w:hAnsi="Times New Roman"/>
                <w:sz w:val="24"/>
                <w:szCs w:val="24"/>
              </w:rPr>
            </w:pPr>
            <w:r w:rsidRPr="00864B9C">
              <w:rPr>
                <w:rFonts w:ascii="Times New Roman" w:hAnsi="Times New Roman"/>
                <w:sz w:val="19"/>
                <w:szCs w:val="19"/>
              </w:rPr>
              <w:t>Ä</w:t>
            </w: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trPr>
          <w:trHeight w:val="85"/>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2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21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400" w:type="dxa"/>
            <w:gridSpan w:val="2"/>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rsidTr="00864B9C">
        <w:trPr>
          <w:trHeight w:val="260"/>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300" w:type="dxa"/>
            <w:gridSpan w:val="2"/>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right="80"/>
              <w:jc w:val="right"/>
              <w:rPr>
                <w:rFonts w:ascii="Times New Roman" w:hAnsi="Times New Roman"/>
                <w:sz w:val="24"/>
                <w:szCs w:val="24"/>
              </w:rPr>
            </w:pPr>
            <w:r w:rsidRPr="00864B9C">
              <w:rPr>
                <w:rFonts w:ascii="Times New Roman" w:hAnsi="Times New Roman"/>
                <w:sz w:val="19"/>
                <w:szCs w:val="19"/>
              </w:rPr>
              <w:t>С</w:t>
            </w: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480" w:type="dxa"/>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left="100"/>
              <w:rPr>
                <w:rFonts w:ascii="Times New Roman" w:hAnsi="Times New Roman"/>
                <w:sz w:val="24"/>
                <w:szCs w:val="24"/>
              </w:rPr>
            </w:pPr>
            <w:r w:rsidRPr="00864B9C">
              <w:rPr>
                <w:rFonts w:ascii="Times New Roman" w:hAnsi="Times New Roman"/>
                <w:sz w:val="19"/>
                <w:szCs w:val="19"/>
              </w:rPr>
              <w:t>t</w:t>
            </w:r>
            <w:r w:rsidRPr="00864B9C">
              <w:rPr>
                <w:rFonts w:ascii="Times New Roman" w:hAnsi="Times New Roman"/>
                <w:sz w:val="12"/>
                <w:szCs w:val="12"/>
              </w:rPr>
              <w:t>☼С</w:t>
            </w:r>
          </w:p>
        </w:tc>
        <w:tc>
          <w:tcPr>
            <w:tcW w:w="21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3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trPr>
          <w:trHeight w:val="20"/>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0" w:lineRule="exact"/>
              <w:rPr>
                <w:rFonts w:ascii="Times New Roman" w:hAnsi="Times New Roman"/>
                <w:sz w:val="2"/>
                <w:szCs w:val="2"/>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0" w:lineRule="exact"/>
              <w:rPr>
                <w:rFonts w:ascii="Times New Roman" w:hAnsi="Times New Roman"/>
                <w:sz w:val="2"/>
                <w:szCs w:val="2"/>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0" w:lineRule="exact"/>
              <w:rPr>
                <w:rFonts w:ascii="Times New Roman" w:hAnsi="Times New Roman"/>
                <w:sz w:val="2"/>
                <w:szCs w:val="2"/>
              </w:rPr>
            </w:pPr>
          </w:p>
        </w:tc>
        <w:tc>
          <w:tcPr>
            <w:tcW w:w="300" w:type="dxa"/>
            <w:gridSpan w:val="2"/>
            <w:vMerge/>
            <w:tcBorders>
              <w:top w:val="nil"/>
              <w:left w:val="nil"/>
              <w:bottom w:val="nil"/>
              <w:right w:val="nil"/>
            </w:tcBorders>
            <w:vAlign w:val="bottom"/>
          </w:tcPr>
          <w:p w:rsidR="003323E4" w:rsidRPr="00864B9C" w:rsidRDefault="003323E4">
            <w:pPr>
              <w:widowControl w:val="0"/>
              <w:autoSpaceDE w:val="0"/>
              <w:autoSpaceDN w:val="0"/>
              <w:adjustRightInd w:val="0"/>
              <w:spacing w:after="0" w:line="20" w:lineRule="exact"/>
              <w:rPr>
                <w:rFonts w:ascii="Times New Roman" w:hAnsi="Times New Roman"/>
                <w:sz w:val="2"/>
                <w:szCs w:val="2"/>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0" w:lineRule="exact"/>
              <w:rPr>
                <w:rFonts w:ascii="Times New Roman" w:hAnsi="Times New Roman"/>
                <w:sz w:val="2"/>
                <w:szCs w:val="2"/>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0" w:lineRule="exact"/>
              <w:rPr>
                <w:rFonts w:ascii="Times New Roman" w:hAnsi="Times New Roman"/>
                <w:sz w:val="2"/>
                <w:szCs w:val="2"/>
              </w:rPr>
            </w:pPr>
          </w:p>
        </w:tc>
        <w:tc>
          <w:tcPr>
            <w:tcW w:w="48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0" w:lineRule="exact"/>
              <w:rPr>
                <w:rFonts w:ascii="Times New Roman" w:hAnsi="Times New Roman"/>
                <w:sz w:val="2"/>
                <w:szCs w:val="2"/>
              </w:rPr>
            </w:pPr>
          </w:p>
        </w:tc>
        <w:tc>
          <w:tcPr>
            <w:tcW w:w="2120" w:type="dxa"/>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left="120"/>
              <w:rPr>
                <w:rFonts w:ascii="Times New Roman" w:hAnsi="Times New Roman"/>
                <w:sz w:val="24"/>
                <w:szCs w:val="24"/>
              </w:rPr>
            </w:pPr>
            <w:r w:rsidRPr="00864B9C">
              <w:rPr>
                <w:rFonts w:ascii="Times New Roman" w:hAnsi="Times New Roman"/>
                <w:sz w:val="19"/>
                <w:szCs w:val="19"/>
              </w:rPr>
              <w:t>t</w:t>
            </w:r>
            <w:r w:rsidRPr="00864B9C">
              <w:rPr>
                <w:rFonts w:ascii="Times New Roman" w:hAnsi="Times New Roman"/>
                <w:sz w:val="12"/>
                <w:szCs w:val="12"/>
              </w:rPr>
              <w:t>☼Â</w:t>
            </w: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0" w:lineRule="exact"/>
              <w:rPr>
                <w:rFonts w:ascii="Times New Roman" w:hAnsi="Times New Roman"/>
                <w:sz w:val="2"/>
                <w:szCs w:val="2"/>
              </w:rPr>
            </w:pPr>
          </w:p>
        </w:tc>
        <w:tc>
          <w:tcPr>
            <w:tcW w:w="400" w:type="dxa"/>
            <w:gridSpan w:val="2"/>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left="100"/>
              <w:rPr>
                <w:rFonts w:ascii="Times New Roman" w:hAnsi="Times New Roman"/>
                <w:sz w:val="24"/>
                <w:szCs w:val="24"/>
              </w:rPr>
            </w:pPr>
            <w:r w:rsidRPr="00864B9C">
              <w:rPr>
                <w:rFonts w:ascii="Times New Roman" w:hAnsi="Times New Roman"/>
                <w:sz w:val="19"/>
                <w:szCs w:val="19"/>
              </w:rPr>
              <w:t>Z</w:t>
            </w:r>
            <w:r w:rsidRPr="00864B9C">
              <w:rPr>
                <w:rFonts w:ascii="Times New Roman" w:hAnsi="Times New Roman"/>
                <w:sz w:val="25"/>
                <w:szCs w:val="25"/>
                <w:vertAlign w:val="subscript"/>
              </w:rPr>
              <w:t>B</w:t>
            </w: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0" w:lineRule="exact"/>
              <w:rPr>
                <w:rFonts w:ascii="Times New Roman" w:hAnsi="Times New Roman"/>
                <w:sz w:val="2"/>
                <w:szCs w:val="2"/>
              </w:rPr>
            </w:pPr>
          </w:p>
        </w:tc>
      </w:tr>
      <w:tr w:rsidR="003323E4" w:rsidRPr="00864B9C">
        <w:trPr>
          <w:trHeight w:val="170"/>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300" w:type="dxa"/>
            <w:gridSpan w:val="2"/>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48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212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400" w:type="dxa"/>
            <w:gridSpan w:val="2"/>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trPr>
          <w:trHeight w:val="164"/>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2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212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400" w:type="dxa"/>
            <w:gridSpan w:val="2"/>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trPr>
          <w:trHeight w:val="30"/>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2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212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3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0" w:lineRule="exact"/>
              <w:rPr>
                <w:rFonts w:ascii="Times New Roman" w:hAnsi="Times New Roman"/>
                <w:sz w:val="2"/>
                <w:szCs w:val="2"/>
              </w:rPr>
            </w:pPr>
          </w:p>
        </w:tc>
      </w:tr>
      <w:tr w:rsidR="003323E4" w:rsidRPr="00864B9C">
        <w:trPr>
          <w:trHeight w:val="119"/>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2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300" w:type="dxa"/>
            <w:gridSpan w:val="2"/>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left="100"/>
              <w:rPr>
                <w:rFonts w:ascii="Times New Roman" w:hAnsi="Times New Roman"/>
                <w:sz w:val="24"/>
                <w:szCs w:val="24"/>
              </w:rPr>
            </w:pPr>
            <w:r w:rsidRPr="00864B9C">
              <w:rPr>
                <w:rFonts w:ascii="Times New Roman" w:hAnsi="Times New Roman"/>
                <w:sz w:val="19"/>
                <w:szCs w:val="19"/>
              </w:rPr>
              <w:t>В</w:t>
            </w: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21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3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trPr>
          <w:trHeight w:val="188"/>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6"/>
                <w:szCs w:val="16"/>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6"/>
                <w:szCs w:val="16"/>
              </w:rPr>
            </w:pPr>
          </w:p>
        </w:tc>
        <w:tc>
          <w:tcPr>
            <w:tcW w:w="420" w:type="dxa"/>
            <w:gridSpan w:val="2"/>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left="100"/>
              <w:rPr>
                <w:rFonts w:ascii="Times New Roman" w:hAnsi="Times New Roman"/>
                <w:sz w:val="24"/>
                <w:szCs w:val="24"/>
              </w:rPr>
            </w:pPr>
            <w:r w:rsidRPr="00864B9C">
              <w:rPr>
                <w:rFonts w:ascii="Times New Roman" w:hAnsi="Times New Roman"/>
                <w:sz w:val="14"/>
                <w:szCs w:val="14"/>
              </w:rPr>
              <w:t>λ</w:t>
            </w:r>
            <w:r w:rsidRPr="00864B9C">
              <w:rPr>
                <w:rFonts w:ascii="Times New Roman" w:hAnsi="Times New Roman"/>
                <w:sz w:val="18"/>
                <w:szCs w:val="18"/>
                <w:vertAlign w:val="subscript"/>
              </w:rPr>
              <w:t>с</w:t>
            </w:r>
          </w:p>
        </w:tc>
        <w:tc>
          <w:tcPr>
            <w:tcW w:w="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6"/>
                <w:szCs w:val="16"/>
              </w:rPr>
            </w:pPr>
          </w:p>
        </w:tc>
        <w:tc>
          <w:tcPr>
            <w:tcW w:w="300" w:type="dxa"/>
            <w:gridSpan w:val="2"/>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6"/>
                <w:szCs w:val="16"/>
              </w:rPr>
            </w:pP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6"/>
                <w:szCs w:val="16"/>
              </w:rPr>
            </w:pPr>
          </w:p>
        </w:tc>
        <w:tc>
          <w:tcPr>
            <w:tcW w:w="2120" w:type="dxa"/>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left="120"/>
              <w:rPr>
                <w:rFonts w:ascii="Times New Roman" w:hAnsi="Times New Roman"/>
                <w:sz w:val="24"/>
                <w:szCs w:val="24"/>
              </w:rPr>
            </w:pPr>
            <w:r w:rsidRPr="00864B9C">
              <w:rPr>
                <w:rFonts w:ascii="Times New Roman" w:hAnsi="Times New Roman"/>
                <w:sz w:val="19"/>
                <w:szCs w:val="19"/>
              </w:rPr>
              <w:t>t</w:t>
            </w:r>
            <w:r w:rsidRPr="00864B9C">
              <w:rPr>
                <w:rFonts w:ascii="Times New Roman" w:hAnsi="Times New Roman"/>
                <w:sz w:val="12"/>
                <w:szCs w:val="12"/>
              </w:rPr>
              <w:t>☼Â</w:t>
            </w: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6"/>
                <w:szCs w:val="16"/>
              </w:rPr>
            </w:pPr>
          </w:p>
        </w:tc>
        <w:tc>
          <w:tcPr>
            <w:tcW w:w="3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6"/>
                <w:szCs w:val="16"/>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6"/>
                <w:szCs w:val="16"/>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trPr>
          <w:trHeight w:val="74"/>
        </w:trPr>
        <w:tc>
          <w:tcPr>
            <w:tcW w:w="380" w:type="dxa"/>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left="100"/>
              <w:rPr>
                <w:rFonts w:ascii="Times New Roman" w:hAnsi="Times New Roman"/>
                <w:sz w:val="24"/>
                <w:szCs w:val="24"/>
              </w:rPr>
            </w:pPr>
            <w:r w:rsidRPr="00864B9C">
              <w:rPr>
                <w:rFonts w:ascii="Times New Roman" w:hAnsi="Times New Roman"/>
                <w:sz w:val="19"/>
                <w:szCs w:val="19"/>
              </w:rPr>
              <w:t>О</w:t>
            </w: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420" w:type="dxa"/>
            <w:gridSpan w:val="2"/>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212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3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trPr>
          <w:trHeight w:val="130"/>
        </w:trPr>
        <w:tc>
          <w:tcPr>
            <w:tcW w:w="38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4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420" w:type="dxa"/>
            <w:gridSpan w:val="2"/>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212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3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trPr>
          <w:trHeight w:val="75"/>
        </w:trPr>
        <w:tc>
          <w:tcPr>
            <w:tcW w:w="38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920" w:type="dxa"/>
            <w:gridSpan w:val="4"/>
            <w:vMerge w:val="restart"/>
            <w:tcBorders>
              <w:top w:val="nil"/>
              <w:left w:val="nil"/>
              <w:bottom w:val="nil"/>
              <w:right w:val="nil"/>
            </w:tcBorders>
            <w:vAlign w:val="bottom"/>
          </w:tcPr>
          <w:p w:rsidR="003323E4" w:rsidRPr="00864B9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864B9C">
              <w:rPr>
                <w:rFonts w:ascii="Times New Roman" w:hAnsi="Times New Roman"/>
                <w:sz w:val="9"/>
                <w:szCs w:val="9"/>
              </w:rPr>
              <w:t>Â</w:t>
            </w: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2120" w:type="dxa"/>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3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r w:rsidR="003323E4" w:rsidRPr="00864B9C">
        <w:trPr>
          <w:trHeight w:val="55"/>
        </w:trPr>
        <w:tc>
          <w:tcPr>
            <w:tcW w:w="3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4"/>
                <w:szCs w:val="4"/>
              </w:rPr>
            </w:pPr>
          </w:p>
        </w:tc>
        <w:tc>
          <w:tcPr>
            <w:tcW w:w="920" w:type="dxa"/>
            <w:gridSpan w:val="4"/>
            <w:vMerge/>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4"/>
                <w:szCs w:val="4"/>
              </w:rPr>
            </w:pPr>
          </w:p>
        </w:tc>
        <w:tc>
          <w:tcPr>
            <w:tcW w:w="2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4"/>
                <w:szCs w:val="4"/>
              </w:rPr>
            </w:pPr>
          </w:p>
        </w:tc>
        <w:tc>
          <w:tcPr>
            <w:tcW w:w="48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4"/>
                <w:szCs w:val="4"/>
              </w:rPr>
            </w:pPr>
          </w:p>
        </w:tc>
        <w:tc>
          <w:tcPr>
            <w:tcW w:w="212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4"/>
                <w:szCs w:val="4"/>
              </w:rPr>
            </w:pPr>
          </w:p>
        </w:tc>
        <w:tc>
          <w:tcPr>
            <w:tcW w:w="3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864B9C" w:rsidRDefault="003323E4">
            <w:pPr>
              <w:widowControl w:val="0"/>
              <w:autoSpaceDE w:val="0"/>
              <w:autoSpaceDN w:val="0"/>
              <w:adjustRightInd w:val="0"/>
              <w:spacing w:after="0" w:line="240" w:lineRule="auto"/>
              <w:rPr>
                <w:rFonts w:ascii="Times New Roman" w:hAnsi="Times New Roman"/>
                <w:sz w:val="2"/>
                <w:szCs w:val="2"/>
              </w:rPr>
            </w:pPr>
          </w:p>
        </w:tc>
      </w:tr>
    </w:tbl>
    <w:p w:rsidR="003323E4" w:rsidRPr="00864B9C" w:rsidRDefault="00A3036D">
      <w:pPr>
        <w:widowControl w:val="0"/>
        <w:numPr>
          <w:ilvl w:val="0"/>
          <w:numId w:val="13"/>
        </w:numPr>
        <w:tabs>
          <w:tab w:val="clear" w:pos="720"/>
          <w:tab w:val="num" w:pos="3620"/>
        </w:tabs>
        <w:overflowPunct w:val="0"/>
        <w:autoSpaceDE w:val="0"/>
        <w:autoSpaceDN w:val="0"/>
        <w:adjustRightInd w:val="0"/>
        <w:spacing w:after="0" w:line="182" w:lineRule="auto"/>
        <w:ind w:left="3620" w:hanging="802"/>
        <w:jc w:val="both"/>
        <w:rPr>
          <w:rFonts w:ascii="Times New Roman" w:hAnsi="Times New Roman"/>
          <w:sz w:val="36"/>
          <w:szCs w:val="36"/>
          <w:vertAlign w:val="superscript"/>
        </w:rPr>
      </w:pPr>
      <w:r w:rsidRPr="00A3036D">
        <w:rPr>
          <w:rFonts w:ascii="Times New Roman" w:hAnsi="Times New Roman"/>
          <w:noProof/>
        </w:rPr>
        <w:pict>
          <v:shape id="_x0000_s1068" type="#_x0000_t75" style="position:absolute;left:0;text-align:left;margin-left:14.4pt;margin-top:-76.55pt;width:280.65pt;height:129.55pt;z-index:-137;mso-position-horizontal-relative:text;mso-position-vertical-relative:text" o:allowincell="f">
            <v:imagedata r:id="rId33" o:title=""/>
          </v:shape>
        </w:pict>
      </w:r>
      <w:r w:rsidR="00281624" w:rsidRPr="00864B9C">
        <w:rPr>
          <w:rFonts w:ascii="Times New Roman" w:hAnsi="Times New Roman"/>
          <w:sz w:val="18"/>
          <w:szCs w:val="18"/>
        </w:rPr>
        <w:t xml:space="preserve">сәулесi </w:t>
      </w:r>
    </w:p>
    <w:p w:rsidR="003323E4" w:rsidRPr="00864B9C" w:rsidRDefault="00281624">
      <w:pPr>
        <w:widowControl w:val="0"/>
        <w:autoSpaceDE w:val="0"/>
        <w:autoSpaceDN w:val="0"/>
        <w:adjustRightInd w:val="0"/>
        <w:spacing w:after="0" w:line="240" w:lineRule="auto"/>
        <w:ind w:left="2220"/>
        <w:rPr>
          <w:rFonts w:ascii="Times New Roman" w:hAnsi="Times New Roman"/>
          <w:sz w:val="24"/>
          <w:szCs w:val="24"/>
        </w:rPr>
      </w:pPr>
      <w:r w:rsidRPr="00864B9C">
        <w:rPr>
          <w:rFonts w:ascii="Times New Roman" w:hAnsi="Times New Roman"/>
          <w:sz w:val="19"/>
          <w:szCs w:val="19"/>
        </w:rPr>
        <w:t>λ</w:t>
      </w:r>
      <w:r w:rsidRPr="00864B9C">
        <w:rPr>
          <w:rFonts w:ascii="Times New Roman" w:hAnsi="Times New Roman"/>
          <w:sz w:val="12"/>
          <w:szCs w:val="12"/>
        </w:rPr>
        <w:t>А</w:t>
      </w:r>
    </w:p>
    <w:p w:rsidR="003323E4" w:rsidRPr="00864B9C" w:rsidRDefault="003323E4">
      <w:pPr>
        <w:widowControl w:val="0"/>
        <w:autoSpaceDE w:val="0"/>
        <w:autoSpaceDN w:val="0"/>
        <w:adjustRightInd w:val="0"/>
        <w:spacing w:after="0" w:line="70" w:lineRule="exact"/>
        <w:rPr>
          <w:rFonts w:ascii="Times New Roman" w:hAnsi="Times New Roman"/>
          <w:sz w:val="24"/>
          <w:szCs w:val="24"/>
        </w:rPr>
      </w:pPr>
    </w:p>
    <w:p w:rsidR="003323E4" w:rsidRPr="00864B9C" w:rsidRDefault="00281624">
      <w:pPr>
        <w:widowControl w:val="0"/>
        <w:autoSpaceDE w:val="0"/>
        <w:autoSpaceDN w:val="0"/>
        <w:adjustRightInd w:val="0"/>
        <w:spacing w:after="0" w:line="240" w:lineRule="auto"/>
        <w:ind w:left="2620"/>
        <w:rPr>
          <w:rFonts w:ascii="Times New Roman" w:hAnsi="Times New Roman"/>
          <w:sz w:val="24"/>
          <w:szCs w:val="24"/>
        </w:rPr>
      </w:pPr>
      <w:r w:rsidRPr="00864B9C">
        <w:rPr>
          <w:rFonts w:ascii="Times New Roman" w:hAnsi="Times New Roman"/>
          <w:sz w:val="19"/>
          <w:szCs w:val="19"/>
        </w:rPr>
        <w:t>Г</w:t>
      </w:r>
    </w:p>
    <w:p w:rsidR="003323E4" w:rsidRDefault="003323E4">
      <w:pPr>
        <w:widowControl w:val="0"/>
        <w:autoSpaceDE w:val="0"/>
        <w:autoSpaceDN w:val="0"/>
        <w:adjustRightInd w:val="0"/>
        <w:spacing w:after="0" w:line="329" w:lineRule="exact"/>
        <w:rPr>
          <w:rFonts w:ascii="Times New Roman" w:hAnsi="Times New Roman"/>
          <w:sz w:val="24"/>
          <w:szCs w:val="24"/>
        </w:rPr>
      </w:pPr>
    </w:p>
    <w:p w:rsidR="00864B9C" w:rsidRDefault="00864B9C">
      <w:pPr>
        <w:widowControl w:val="0"/>
        <w:autoSpaceDE w:val="0"/>
        <w:autoSpaceDN w:val="0"/>
        <w:adjustRightInd w:val="0"/>
        <w:spacing w:after="0" w:line="329" w:lineRule="exact"/>
        <w:rPr>
          <w:rFonts w:ascii="Times New Roman" w:hAnsi="Times New Roman"/>
          <w:sz w:val="24"/>
          <w:szCs w:val="24"/>
        </w:rPr>
      </w:pPr>
    </w:p>
    <w:p w:rsidR="003323E4" w:rsidRDefault="00281624">
      <w:pPr>
        <w:widowControl w:val="0"/>
        <w:overflowPunct w:val="0"/>
        <w:autoSpaceDE w:val="0"/>
        <w:autoSpaceDN w:val="0"/>
        <w:adjustRightInd w:val="0"/>
        <w:spacing w:after="0"/>
        <w:ind w:left="2320" w:right="400" w:hanging="1923"/>
        <w:rPr>
          <w:rFonts w:ascii="Times New Roman" w:hAnsi="Times New Roman"/>
          <w:sz w:val="24"/>
          <w:szCs w:val="24"/>
        </w:rPr>
      </w:pPr>
      <w:r>
        <w:rPr>
          <w:rFonts w:ascii="Arial" w:hAnsi="Arial" w:cs="Arial"/>
          <w:i/>
          <w:iCs/>
          <w:sz w:val="24"/>
          <w:szCs w:val="24"/>
        </w:rPr>
        <w:t xml:space="preserve">16-сурет. Жердiң әртүрлi пункттерiнде </w:t>
      </w:r>
      <w:r>
        <w:rPr>
          <w:rFonts w:ascii="Arial" w:hAnsi="Arial" w:cs="Arial"/>
          <w:i/>
          <w:iCs/>
          <w:sz w:val="24"/>
          <w:szCs w:val="24"/>
        </w:rPr>
        <w:lastRenderedPageBreak/>
        <w:t>жергiлiктi уақыттардың</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61"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4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55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61"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61" w:lineRule="auto"/>
        <w:jc w:val="both"/>
        <w:rPr>
          <w:rFonts w:ascii="Times New Roman" w:hAnsi="Times New Roman"/>
          <w:sz w:val="24"/>
          <w:szCs w:val="24"/>
          <w:lang w:val="ru-RU"/>
        </w:rPr>
      </w:pPr>
      <w:bookmarkStart w:id="53" w:name="page111"/>
      <w:bookmarkEnd w:id="53"/>
      <w:r>
        <w:rPr>
          <w:rFonts w:ascii="Arial" w:hAnsi="Arial" w:cs="Arial"/>
        </w:rPr>
        <w:lastRenderedPageBreak/>
        <w:t xml:space="preserve">16-суретте Жердің солтүстік полюсы жағынан қарағандағы бейнесі көрсетілген. </w:t>
      </w:r>
      <w:r w:rsidRPr="00AF16BC">
        <w:rPr>
          <w:rFonts w:ascii="Arial" w:hAnsi="Arial" w:cs="Arial"/>
          <w:lang w:val="ru-RU"/>
        </w:rPr>
        <w:t>Мұндағы ОГ – Гринвич мериди</w:t>
      </w:r>
      <w:r w:rsidRPr="00AF16BC">
        <w:rPr>
          <w:rFonts w:ascii="Times New Roman" w:hAnsi="Times New Roman"/>
          <w:lang w:val="ru-RU"/>
        </w:rPr>
        <w:t>-</w:t>
      </w:r>
      <w:r w:rsidRPr="00AF16BC">
        <w:rPr>
          <w:rFonts w:ascii="Arial" w:hAnsi="Arial" w:cs="Arial"/>
          <w:lang w:val="ru-RU"/>
        </w:rPr>
        <w:t xml:space="preserve">аны, А,В,С -Жер бетіндегі пункттер. Белгілі бір уақыт мезетінде Күн ОА меридианының үстінде кульминация қалпында тұр </w:t>
      </w:r>
      <w:r>
        <w:rPr>
          <w:rFonts w:ascii="Arial" w:hAnsi="Arial" w:cs="Arial"/>
        </w:rPr>
        <w:t>t</w:t>
      </w:r>
      <w:r w:rsidRPr="00AF16BC">
        <w:rPr>
          <w:rFonts w:ascii="Times New Roman" w:hAnsi="Times New Roman"/>
          <w:sz w:val="25"/>
          <w:szCs w:val="25"/>
          <w:vertAlign w:val="subscript"/>
          <w:lang w:val="ru-RU"/>
        </w:rPr>
        <w:t>ОА</w:t>
      </w:r>
      <w:r w:rsidRPr="00AF16BC">
        <w:rPr>
          <w:rFonts w:ascii="Arial" w:hAnsi="Arial" w:cs="Arial"/>
          <w:lang w:val="ru-RU"/>
        </w:rPr>
        <w:t>=0</w:t>
      </w:r>
      <w:r w:rsidRPr="00AF16BC">
        <w:rPr>
          <w:rFonts w:ascii="Arial" w:hAnsi="Arial" w:cs="Arial"/>
          <w:sz w:val="25"/>
          <w:szCs w:val="25"/>
          <w:vertAlign w:val="superscript"/>
          <w:lang w:val="ru-RU"/>
        </w:rPr>
        <w:t>сағ</w:t>
      </w:r>
      <w:r w:rsidRPr="00AF16BC">
        <w:rPr>
          <w:rFonts w:ascii="Arial" w:hAnsi="Arial" w:cs="Arial"/>
          <w:lang w:val="ru-RU"/>
        </w:rPr>
        <w:t xml:space="preserve"> Сол мезетте В және С пункттеріндегі Күннің сағаттық бұрыштары </w:t>
      </w:r>
      <w:r>
        <w:rPr>
          <w:rFonts w:ascii="Arial" w:hAnsi="Arial" w:cs="Arial"/>
        </w:rPr>
        <w:t>t</w:t>
      </w:r>
      <w:r w:rsidRPr="00AF16BC">
        <w:rPr>
          <w:rFonts w:ascii="Times New Roman" w:hAnsi="Times New Roman"/>
          <w:sz w:val="25"/>
          <w:szCs w:val="25"/>
          <w:vertAlign w:val="subscript"/>
          <w:lang w:val="ru-RU"/>
        </w:rPr>
        <w:t>ОС</w:t>
      </w:r>
      <w:r w:rsidRPr="00AF16BC">
        <w:rPr>
          <w:rFonts w:ascii="Arial" w:hAnsi="Arial" w:cs="Arial"/>
          <w:lang w:val="ru-RU"/>
        </w:rPr>
        <w:t xml:space="preserve"> және </w:t>
      </w:r>
      <w:r>
        <w:rPr>
          <w:rFonts w:ascii="Arial" w:hAnsi="Arial" w:cs="Arial"/>
        </w:rPr>
        <w:t>t</w:t>
      </w:r>
      <w:r w:rsidRPr="00AF16BC">
        <w:rPr>
          <w:rFonts w:ascii="Arial" w:hAnsi="Arial" w:cs="Arial"/>
          <w:sz w:val="25"/>
          <w:szCs w:val="25"/>
          <w:vertAlign w:val="subscript"/>
          <w:lang w:val="ru-RU"/>
        </w:rPr>
        <w:t>ОВ</w:t>
      </w:r>
      <w:r w:rsidRPr="00AF16BC">
        <w:rPr>
          <w:rFonts w:ascii="Arial" w:hAnsi="Arial" w:cs="Arial"/>
          <w:lang w:val="ru-RU"/>
        </w:rPr>
        <w:t>. СД түзуі В</w:t>
      </w:r>
      <w:r>
        <w:rPr>
          <w:rFonts w:ascii="Arial" w:hAnsi="Arial" w:cs="Arial"/>
        </w:rPr>
        <w:t>Z</w:t>
      </w:r>
      <w:r w:rsidRPr="00AF16BC">
        <w:rPr>
          <w:rFonts w:ascii="Arial" w:hAnsi="Arial" w:cs="Arial"/>
          <w:sz w:val="25"/>
          <w:szCs w:val="25"/>
          <w:vertAlign w:val="subscript"/>
          <w:lang w:val="ru-RU"/>
        </w:rPr>
        <w:t>В</w:t>
      </w:r>
      <w:r w:rsidRPr="00AF16BC">
        <w:rPr>
          <w:rFonts w:ascii="Arial" w:hAnsi="Arial" w:cs="Arial"/>
          <w:lang w:val="ru-RU"/>
        </w:rPr>
        <w:t xml:space="preserve"> түзуіне параллель жүргізілген. </w:t>
      </w:r>
      <w:r>
        <w:rPr>
          <w:rFonts w:ascii="Arial" w:hAnsi="Arial" w:cs="Arial"/>
        </w:rPr>
        <w:t>Z</w:t>
      </w:r>
      <w:r w:rsidRPr="00AF16BC">
        <w:rPr>
          <w:rFonts w:ascii="Arial" w:hAnsi="Arial" w:cs="Arial"/>
          <w:sz w:val="25"/>
          <w:szCs w:val="25"/>
          <w:vertAlign w:val="subscript"/>
          <w:lang w:val="ru-RU"/>
        </w:rPr>
        <w:t>В</w:t>
      </w:r>
      <w:r w:rsidRPr="00AF16BC">
        <w:rPr>
          <w:rFonts w:ascii="Arial" w:hAnsi="Arial" w:cs="Arial"/>
          <w:lang w:val="ru-RU"/>
        </w:rPr>
        <w:t xml:space="preserve">, </w:t>
      </w:r>
      <w:r>
        <w:rPr>
          <w:rFonts w:ascii="Arial" w:hAnsi="Arial" w:cs="Arial"/>
        </w:rPr>
        <w:t>Z</w:t>
      </w:r>
      <w:r w:rsidRPr="00AF16BC">
        <w:rPr>
          <w:rFonts w:ascii="Times New Roman" w:hAnsi="Times New Roman"/>
          <w:sz w:val="25"/>
          <w:szCs w:val="25"/>
          <w:vertAlign w:val="subscript"/>
          <w:lang w:val="ru-RU"/>
        </w:rPr>
        <w:t>С</w:t>
      </w:r>
      <w:r w:rsidRPr="00AF16BC">
        <w:rPr>
          <w:rFonts w:ascii="Arial" w:hAnsi="Arial" w:cs="Arial"/>
          <w:lang w:val="ru-RU"/>
        </w:rPr>
        <w:t xml:space="preserve"> бағыттары – В және С нүктелерінің зенит бағыттары. Суретке қарай отырып, В және С пункттерінде орташа күн уақыттарының айыр</w:t>
      </w:r>
      <w:r w:rsidRPr="00AF16BC">
        <w:rPr>
          <w:rFonts w:ascii="Times New Roman" w:hAnsi="Times New Roman"/>
          <w:lang w:val="ru-RU"/>
        </w:rPr>
        <w:t>-</w:t>
      </w:r>
      <w:r w:rsidRPr="00AF16BC">
        <w:rPr>
          <w:rFonts w:ascii="Arial" w:hAnsi="Arial" w:cs="Arial"/>
          <w:lang w:val="ru-RU"/>
        </w:rPr>
        <w:t xml:space="preserve">масы олардың </w:t>
      </w:r>
      <w:r>
        <w:rPr>
          <w:rFonts w:ascii="Arial" w:hAnsi="Arial" w:cs="Arial"/>
          <w:sz w:val="18"/>
          <w:szCs w:val="18"/>
        </w:rPr>
        <w:t>l</w:t>
      </w:r>
      <w:r w:rsidRPr="00AF16BC">
        <w:rPr>
          <w:rFonts w:ascii="Times New Roman" w:hAnsi="Times New Roman"/>
          <w:sz w:val="11"/>
          <w:szCs w:val="11"/>
          <w:lang w:val="ru-RU"/>
        </w:rPr>
        <w:t>С</w:t>
      </w:r>
      <w:r w:rsidRPr="00AF16BC">
        <w:rPr>
          <w:rFonts w:ascii="Arial" w:hAnsi="Arial" w:cs="Arial"/>
          <w:lang w:val="ru-RU"/>
        </w:rPr>
        <w:t xml:space="preserve"> </w:t>
      </w:r>
      <w:r w:rsidRPr="00AF16BC">
        <w:rPr>
          <w:rFonts w:ascii="Arial" w:hAnsi="Arial" w:cs="Arial"/>
          <w:sz w:val="19"/>
          <w:szCs w:val="19"/>
          <w:lang w:val="ru-RU"/>
        </w:rPr>
        <w:t>және</w:t>
      </w:r>
      <w:r w:rsidRPr="00AF16BC">
        <w:rPr>
          <w:rFonts w:ascii="Arial" w:hAnsi="Arial" w:cs="Arial"/>
          <w:lang w:val="ru-RU"/>
        </w:rPr>
        <w:t xml:space="preserve"> </w:t>
      </w:r>
      <w:r>
        <w:rPr>
          <w:rFonts w:ascii="Arial" w:hAnsi="Arial" w:cs="Arial"/>
          <w:sz w:val="19"/>
          <w:szCs w:val="19"/>
        </w:rPr>
        <w:t>λ</w:t>
      </w:r>
      <w:r w:rsidRPr="00AF16BC">
        <w:rPr>
          <w:rFonts w:ascii="Arial" w:hAnsi="Arial" w:cs="Arial"/>
          <w:vertAlign w:val="subscript"/>
          <w:lang w:val="ru-RU"/>
        </w:rPr>
        <w:t>В</w:t>
      </w:r>
      <w:r w:rsidRPr="00AF16BC">
        <w:rPr>
          <w:rFonts w:ascii="Arial" w:hAnsi="Arial" w:cs="Arial"/>
          <w:lang w:val="ru-RU"/>
        </w:rPr>
        <w:t xml:space="preserve"> бойлықтарының айырмасына тең</w:t>
      </w:r>
    </w:p>
    <w:p w:rsidR="003323E4" w:rsidRPr="00AF16BC" w:rsidRDefault="003323E4">
      <w:pPr>
        <w:widowControl w:val="0"/>
        <w:autoSpaceDE w:val="0"/>
        <w:autoSpaceDN w:val="0"/>
        <w:adjustRightInd w:val="0"/>
        <w:spacing w:after="0" w:line="1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0" w:lineRule="auto"/>
        <w:jc w:val="both"/>
        <w:rPr>
          <w:rFonts w:ascii="Times New Roman" w:hAnsi="Times New Roman"/>
          <w:sz w:val="24"/>
          <w:szCs w:val="24"/>
          <w:lang w:val="ru-RU"/>
        </w:rPr>
      </w:pPr>
      <w:r w:rsidRPr="00AF16BC">
        <w:rPr>
          <w:rFonts w:ascii="Arial" w:hAnsi="Arial" w:cs="Arial"/>
          <w:sz w:val="23"/>
          <w:szCs w:val="23"/>
          <w:lang w:val="ru-RU"/>
        </w:rPr>
        <w:t xml:space="preserve">екендігін байқауға болады, яғни </w:t>
      </w:r>
      <w:r>
        <w:rPr>
          <w:rFonts w:ascii="Times New Roman" w:hAnsi="Times New Roman"/>
          <w:sz w:val="19"/>
          <w:szCs w:val="19"/>
        </w:rPr>
        <w:t>t</w:t>
      </w:r>
      <w:r w:rsidRPr="00AF16BC">
        <w:rPr>
          <w:rFonts w:ascii="Times New Roman" w:hAnsi="Times New Roman"/>
          <w:sz w:val="23"/>
          <w:szCs w:val="23"/>
          <w:vertAlign w:val="subscript"/>
          <w:lang w:val="ru-RU"/>
        </w:rPr>
        <w:t>ОС</w:t>
      </w:r>
      <w:r w:rsidRPr="00AF16BC">
        <w:rPr>
          <w:rFonts w:ascii="Times New Roman" w:hAnsi="Times New Roman"/>
          <w:sz w:val="19"/>
          <w:szCs w:val="19"/>
          <w:lang w:val="ru-RU"/>
        </w:rPr>
        <w:t>-</w:t>
      </w:r>
      <w:r>
        <w:rPr>
          <w:rFonts w:ascii="Times New Roman" w:hAnsi="Times New Roman"/>
          <w:sz w:val="19"/>
          <w:szCs w:val="19"/>
        </w:rPr>
        <w:t>t</w:t>
      </w:r>
      <w:r w:rsidRPr="00AF16BC">
        <w:rPr>
          <w:rFonts w:ascii="Arial" w:hAnsi="Arial" w:cs="Arial"/>
          <w:sz w:val="23"/>
          <w:szCs w:val="23"/>
          <w:vertAlign w:val="subscript"/>
          <w:lang w:val="ru-RU"/>
        </w:rPr>
        <w:t>ОВ</w:t>
      </w:r>
      <w:r w:rsidRPr="00AF16BC">
        <w:rPr>
          <w:rFonts w:ascii="Arial" w:hAnsi="Arial" w:cs="Arial"/>
          <w:sz w:val="19"/>
          <w:szCs w:val="19"/>
          <w:lang w:val="ru-RU"/>
        </w:rPr>
        <w:t>=Т</w:t>
      </w:r>
      <w:r w:rsidRPr="00AF16BC">
        <w:rPr>
          <w:rFonts w:ascii="Times New Roman" w:hAnsi="Times New Roman"/>
          <w:sz w:val="23"/>
          <w:szCs w:val="23"/>
          <w:vertAlign w:val="subscript"/>
          <w:lang w:val="ru-RU"/>
        </w:rPr>
        <w:t>ОС</w:t>
      </w:r>
      <w:r w:rsidRPr="00AF16BC">
        <w:rPr>
          <w:rFonts w:ascii="Times New Roman" w:hAnsi="Times New Roman"/>
          <w:sz w:val="19"/>
          <w:szCs w:val="19"/>
          <w:lang w:val="ru-RU"/>
        </w:rPr>
        <w:t>- Т</w:t>
      </w:r>
      <w:r w:rsidRPr="00AF16BC">
        <w:rPr>
          <w:rFonts w:ascii="Arial" w:hAnsi="Arial" w:cs="Arial"/>
          <w:sz w:val="23"/>
          <w:szCs w:val="23"/>
          <w:vertAlign w:val="subscript"/>
          <w:lang w:val="ru-RU"/>
        </w:rPr>
        <w:t>ОВ</w:t>
      </w:r>
      <w:r w:rsidRPr="00AF16BC">
        <w:rPr>
          <w:rFonts w:ascii="Arial" w:hAnsi="Arial" w:cs="Arial"/>
          <w:sz w:val="23"/>
          <w:szCs w:val="23"/>
          <w:lang w:val="ru-RU"/>
        </w:rPr>
        <w:t xml:space="preserve"> </w:t>
      </w:r>
      <w:r w:rsidRPr="00AF16BC">
        <w:rPr>
          <w:rFonts w:ascii="Arial" w:hAnsi="Arial" w:cs="Arial"/>
          <w:sz w:val="19"/>
          <w:szCs w:val="19"/>
          <w:lang w:val="ru-RU"/>
        </w:rPr>
        <w:t>=</w:t>
      </w:r>
      <w:r w:rsidRPr="00AF16BC">
        <w:rPr>
          <w:rFonts w:ascii="Arial" w:hAnsi="Arial" w:cs="Arial"/>
          <w:sz w:val="23"/>
          <w:szCs w:val="23"/>
          <w:lang w:val="ru-RU"/>
        </w:rPr>
        <w:t xml:space="preserve"> </w:t>
      </w:r>
      <w:r>
        <w:rPr>
          <w:rFonts w:ascii="Arial" w:hAnsi="Arial" w:cs="Arial"/>
          <w:sz w:val="18"/>
          <w:szCs w:val="18"/>
        </w:rPr>
        <w:t>l</w:t>
      </w:r>
      <w:r w:rsidRPr="00AF16BC">
        <w:rPr>
          <w:rFonts w:ascii="Times New Roman" w:hAnsi="Times New Roman"/>
          <w:sz w:val="12"/>
          <w:szCs w:val="12"/>
          <w:lang w:val="ru-RU"/>
        </w:rPr>
        <w:t>С</w:t>
      </w:r>
      <w:r w:rsidRPr="00AF16BC">
        <w:rPr>
          <w:rFonts w:ascii="Arial" w:hAnsi="Arial" w:cs="Arial"/>
          <w:sz w:val="19"/>
          <w:szCs w:val="19"/>
          <w:lang w:val="ru-RU"/>
        </w:rPr>
        <w:t>-</w:t>
      </w:r>
      <w:r>
        <w:rPr>
          <w:rFonts w:ascii="Arial" w:hAnsi="Arial" w:cs="Arial"/>
          <w:sz w:val="19"/>
          <w:szCs w:val="19"/>
        </w:rPr>
        <w:t>λ</w:t>
      </w:r>
      <w:r w:rsidRPr="00AF16BC">
        <w:rPr>
          <w:rFonts w:ascii="Arial" w:hAnsi="Arial" w:cs="Arial"/>
          <w:sz w:val="23"/>
          <w:szCs w:val="23"/>
          <w:vertAlign w:val="subscript"/>
          <w:lang w:val="ru-RU"/>
        </w:rPr>
        <w:t>В</w:t>
      </w:r>
      <w:r w:rsidRPr="00AF16BC">
        <w:rPr>
          <w:rFonts w:ascii="Arial" w:hAnsi="Arial" w:cs="Arial"/>
          <w:sz w:val="23"/>
          <w:szCs w:val="23"/>
          <w:lang w:val="ru-RU"/>
        </w:rPr>
        <w:t xml:space="preserve"> </w:t>
      </w:r>
      <w:r w:rsidRPr="00AF16BC">
        <w:rPr>
          <w:rFonts w:ascii="Times New Roman" w:hAnsi="Times New Roman"/>
          <w:sz w:val="23"/>
          <w:szCs w:val="23"/>
          <w:lang w:val="ru-RU"/>
        </w:rPr>
        <w:t>Со-</w:t>
      </w:r>
      <w:r w:rsidRPr="00AF16BC">
        <w:rPr>
          <w:rFonts w:ascii="Arial" w:hAnsi="Arial" w:cs="Arial"/>
          <w:sz w:val="23"/>
          <w:szCs w:val="23"/>
          <w:lang w:val="ru-RU"/>
        </w:rPr>
        <w:t>нымен, Жер бетіндегі кез келген екі пункттің жергілікті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0" w:lineRule="auto"/>
        <w:ind w:right="20"/>
        <w:jc w:val="both"/>
        <w:rPr>
          <w:rFonts w:ascii="Times New Roman" w:hAnsi="Times New Roman"/>
          <w:sz w:val="24"/>
          <w:szCs w:val="24"/>
          <w:lang w:val="ru-RU"/>
        </w:rPr>
      </w:pPr>
      <w:r w:rsidRPr="00AF16BC">
        <w:rPr>
          <w:rFonts w:ascii="Arial" w:hAnsi="Arial" w:cs="Arial"/>
          <w:sz w:val="24"/>
          <w:szCs w:val="24"/>
          <w:lang w:val="ru-RU"/>
        </w:rPr>
        <w:t xml:space="preserve">уақыттарының айырмасы географиялық бойлықтарының айырмасындай болады: </w:t>
      </w:r>
      <w:r>
        <w:rPr>
          <w:rFonts w:ascii="Times New Roman" w:hAnsi="Times New Roman"/>
          <w:sz w:val="19"/>
          <w:szCs w:val="19"/>
        </w:rPr>
        <w:t>S</w:t>
      </w:r>
      <w:r w:rsidRPr="00AF16BC">
        <w:rPr>
          <w:rFonts w:ascii="Times New Roman" w:hAnsi="Times New Roman"/>
          <w:sz w:val="12"/>
          <w:szCs w:val="12"/>
          <w:lang w:val="ru-RU"/>
        </w:rPr>
        <w:t>1</w:t>
      </w:r>
      <w:r w:rsidRPr="00AF16BC">
        <w:rPr>
          <w:rFonts w:ascii="Arial" w:hAnsi="Arial" w:cs="Arial"/>
          <w:sz w:val="19"/>
          <w:szCs w:val="19"/>
          <w:lang w:val="ru-RU"/>
        </w:rPr>
        <w:t>-</w:t>
      </w:r>
      <w:r>
        <w:rPr>
          <w:rFonts w:ascii="Times New Roman" w:hAnsi="Times New Roman"/>
          <w:sz w:val="19"/>
          <w:szCs w:val="19"/>
        </w:rPr>
        <w:t>S</w:t>
      </w:r>
      <w:r w:rsidRPr="00AF16BC">
        <w:rPr>
          <w:rFonts w:ascii="Times New Roman" w:hAnsi="Times New Roman"/>
          <w:sz w:val="12"/>
          <w:szCs w:val="12"/>
          <w:lang w:val="ru-RU"/>
        </w:rPr>
        <w:t>2</w:t>
      </w:r>
      <w:r w:rsidRPr="00AF16BC">
        <w:rPr>
          <w:rFonts w:ascii="Arial" w:hAnsi="Arial" w:cs="Arial"/>
          <w:sz w:val="19"/>
          <w:szCs w:val="19"/>
          <w:lang w:val="ru-RU"/>
        </w:rPr>
        <w:t>=</w:t>
      </w:r>
      <w:r>
        <w:rPr>
          <w:rFonts w:ascii="Arial" w:hAnsi="Arial" w:cs="Arial"/>
          <w:sz w:val="19"/>
          <w:szCs w:val="19"/>
        </w:rPr>
        <w:t>l</w:t>
      </w:r>
      <w:r w:rsidRPr="00AF16BC">
        <w:rPr>
          <w:rFonts w:ascii="Arial" w:hAnsi="Arial" w:cs="Arial"/>
          <w:sz w:val="12"/>
          <w:szCs w:val="12"/>
          <w:lang w:val="ru-RU"/>
        </w:rPr>
        <w:t>1</w:t>
      </w:r>
      <w:r w:rsidRPr="00AF16BC">
        <w:rPr>
          <w:rFonts w:ascii="Arial" w:hAnsi="Arial" w:cs="Arial"/>
          <w:sz w:val="19"/>
          <w:szCs w:val="19"/>
          <w:lang w:val="ru-RU"/>
        </w:rPr>
        <w:t>-</w:t>
      </w:r>
      <w:r>
        <w:rPr>
          <w:rFonts w:ascii="Arial" w:hAnsi="Arial" w:cs="Arial"/>
          <w:sz w:val="19"/>
          <w:szCs w:val="19"/>
        </w:rPr>
        <w:t>l</w:t>
      </w:r>
      <w:r w:rsidRPr="00AF16BC">
        <w:rPr>
          <w:rFonts w:ascii="Arial" w:hAnsi="Arial" w:cs="Arial"/>
          <w:sz w:val="12"/>
          <w:szCs w:val="12"/>
          <w:lang w:val="ru-RU"/>
        </w:rPr>
        <w:t>2</w:t>
      </w:r>
      <w:r w:rsidRPr="00AF16BC">
        <w:rPr>
          <w:rFonts w:ascii="Arial" w:hAnsi="Arial" w:cs="Arial"/>
          <w:sz w:val="20"/>
          <w:szCs w:val="20"/>
          <w:lang w:val="ru-RU"/>
        </w:rPr>
        <w:t>,.</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7" w:lineRule="auto"/>
        <w:ind w:firstLine="397"/>
        <w:jc w:val="both"/>
        <w:rPr>
          <w:rFonts w:ascii="Times New Roman" w:hAnsi="Times New Roman"/>
          <w:sz w:val="24"/>
          <w:szCs w:val="24"/>
          <w:lang w:val="ru-RU"/>
        </w:rPr>
      </w:pPr>
      <w:r w:rsidRPr="00AF16BC">
        <w:rPr>
          <w:rFonts w:ascii="Arial" w:hAnsi="Arial" w:cs="Arial"/>
          <w:sz w:val="23"/>
          <w:szCs w:val="23"/>
          <w:lang w:val="ru-RU"/>
        </w:rPr>
        <w:t>Бастапқы меридиан болып Гринвичтік меридиан қабылданғандықтан (</w:t>
      </w:r>
      <w:r>
        <w:rPr>
          <w:rFonts w:ascii="Arial" w:hAnsi="Arial" w:cs="Arial"/>
          <w:sz w:val="23"/>
          <w:szCs w:val="23"/>
        </w:rPr>
        <w:t>λ</w:t>
      </w:r>
      <w:r w:rsidRPr="00AF16BC">
        <w:rPr>
          <w:rFonts w:ascii="Arial" w:hAnsi="Arial" w:cs="Arial"/>
          <w:sz w:val="23"/>
          <w:szCs w:val="23"/>
          <w:lang w:val="ru-RU"/>
        </w:rPr>
        <w:t xml:space="preserve"> = </w:t>
      </w:r>
      <w:r w:rsidRPr="00AF16BC">
        <w:rPr>
          <w:rFonts w:ascii="Times New Roman" w:hAnsi="Times New Roman"/>
          <w:sz w:val="19"/>
          <w:szCs w:val="19"/>
          <w:lang w:val="ru-RU"/>
        </w:rPr>
        <w:t>0</w:t>
      </w:r>
      <w:r w:rsidRPr="00AF16BC">
        <w:rPr>
          <w:rFonts w:ascii="Arial" w:hAnsi="Arial" w:cs="Arial"/>
          <w:sz w:val="23"/>
          <w:szCs w:val="23"/>
          <w:vertAlign w:val="superscript"/>
          <w:lang w:val="ru-RU"/>
        </w:rPr>
        <w:t>сағ</w:t>
      </w:r>
      <w:r w:rsidRPr="00AF16BC">
        <w:rPr>
          <w:rFonts w:ascii="Arial" w:hAnsi="Arial" w:cs="Arial"/>
          <w:sz w:val="19"/>
          <w:szCs w:val="19"/>
          <w:lang w:val="ru-RU"/>
        </w:rPr>
        <w:t>),</w:t>
      </w:r>
      <w:r w:rsidRPr="00AF16BC">
        <w:rPr>
          <w:rFonts w:ascii="Arial" w:hAnsi="Arial" w:cs="Arial"/>
          <w:sz w:val="23"/>
          <w:szCs w:val="23"/>
          <w:lang w:val="ru-RU"/>
        </w:rPr>
        <w:t xml:space="preserve"> </w:t>
      </w:r>
      <w:r w:rsidRPr="00AF16BC">
        <w:rPr>
          <w:rFonts w:ascii="Arial" w:hAnsi="Arial" w:cs="Arial"/>
          <w:sz w:val="21"/>
          <w:szCs w:val="21"/>
          <w:lang w:val="ru-RU"/>
        </w:rPr>
        <w:t>оның жергілікті орташа күн</w:t>
      </w:r>
      <w:r w:rsidRPr="00AF16BC">
        <w:rPr>
          <w:rFonts w:ascii="Arial" w:hAnsi="Arial" w:cs="Arial"/>
          <w:sz w:val="23"/>
          <w:szCs w:val="23"/>
          <w:lang w:val="ru-RU"/>
        </w:rPr>
        <w:t xml:space="preserve"> </w:t>
      </w:r>
      <w:r w:rsidRPr="00AF16BC">
        <w:rPr>
          <w:rFonts w:ascii="Arial" w:hAnsi="Arial" w:cs="Arial"/>
          <w:sz w:val="21"/>
          <w:szCs w:val="21"/>
          <w:lang w:val="ru-RU"/>
        </w:rPr>
        <w:t xml:space="preserve">уақытын </w:t>
      </w:r>
      <w:r w:rsidRPr="00AF16BC">
        <w:rPr>
          <w:rFonts w:ascii="Arial" w:hAnsi="Arial" w:cs="Arial"/>
          <w:i/>
          <w:iCs/>
          <w:sz w:val="21"/>
          <w:szCs w:val="21"/>
          <w:lang w:val="ru-RU"/>
        </w:rPr>
        <w:t>бүкіләлемдік уақыт</w:t>
      </w:r>
      <w:r w:rsidRPr="00AF16BC">
        <w:rPr>
          <w:rFonts w:ascii="Arial" w:hAnsi="Arial" w:cs="Arial"/>
          <w:sz w:val="21"/>
          <w:szCs w:val="21"/>
          <w:lang w:val="ru-RU"/>
        </w:rPr>
        <w:t xml:space="preserve"> [22,29,30] (</w:t>
      </w:r>
      <w:r w:rsidRPr="00AF16BC">
        <w:rPr>
          <w:rFonts w:ascii="Arial" w:hAnsi="Arial" w:cs="Arial"/>
          <w:i/>
          <w:iCs/>
          <w:sz w:val="21"/>
          <w:szCs w:val="21"/>
          <w:lang w:val="ru-RU"/>
        </w:rPr>
        <w:t xml:space="preserve">дүниежүзілік уақыт-Имажанова </w:t>
      </w:r>
      <w:r w:rsidRPr="00AF16BC">
        <w:rPr>
          <w:rFonts w:ascii="Arial" w:hAnsi="Arial" w:cs="Arial"/>
          <w:i/>
          <w:iCs/>
          <w:sz w:val="23"/>
          <w:szCs w:val="23"/>
          <w:lang w:val="ru-RU"/>
        </w:rPr>
        <w:t>қ</w:t>
      </w:r>
      <w:r w:rsidRPr="00AF16BC">
        <w:rPr>
          <w:rFonts w:ascii="Times New Roman" w:hAnsi="Times New Roman"/>
          <w:i/>
          <w:iCs/>
          <w:sz w:val="21"/>
          <w:szCs w:val="21"/>
          <w:lang w:val="ru-RU"/>
        </w:rPr>
        <w:t>.И.</w:t>
      </w:r>
      <w:r w:rsidRPr="00AF16BC">
        <w:rPr>
          <w:rFonts w:ascii="Arial" w:hAnsi="Arial" w:cs="Arial"/>
          <w:i/>
          <w:iCs/>
          <w:sz w:val="21"/>
          <w:szCs w:val="21"/>
          <w:lang w:val="ru-RU"/>
        </w:rPr>
        <w:t xml:space="preserve"> </w:t>
      </w:r>
      <w:r w:rsidRPr="00AF16BC">
        <w:rPr>
          <w:rFonts w:ascii="Arial" w:hAnsi="Arial" w:cs="Arial"/>
          <w:sz w:val="21"/>
          <w:szCs w:val="21"/>
          <w:lang w:val="ru-RU"/>
        </w:rPr>
        <w:t>[23],</w:t>
      </w:r>
      <w:r w:rsidRPr="00AF16BC">
        <w:rPr>
          <w:rFonts w:ascii="Arial" w:hAnsi="Arial" w:cs="Arial"/>
          <w:i/>
          <w:iCs/>
          <w:sz w:val="21"/>
          <w:szCs w:val="21"/>
          <w:lang w:val="ru-RU"/>
        </w:rPr>
        <w:t xml:space="preserve"> дүниелік уақыт - Х. Әбішұлы </w:t>
      </w:r>
      <w:r w:rsidRPr="00AF16BC">
        <w:rPr>
          <w:rFonts w:ascii="Arial" w:hAnsi="Arial" w:cs="Arial"/>
          <w:sz w:val="21"/>
          <w:szCs w:val="21"/>
          <w:lang w:val="ru-RU"/>
        </w:rPr>
        <w:t>[5,6])-деп</w:t>
      </w:r>
      <w:r w:rsidRPr="00AF16BC">
        <w:rPr>
          <w:rFonts w:ascii="Arial" w:hAnsi="Arial" w:cs="Arial"/>
          <w:i/>
          <w:iCs/>
          <w:sz w:val="21"/>
          <w:szCs w:val="21"/>
          <w:lang w:val="ru-RU"/>
        </w:rPr>
        <w:t xml:space="preserve"> </w:t>
      </w:r>
      <w:r w:rsidRPr="00AF16BC">
        <w:rPr>
          <w:rFonts w:ascii="Arial" w:hAnsi="Arial" w:cs="Arial"/>
          <w:sz w:val="21"/>
          <w:szCs w:val="21"/>
          <w:lang w:val="ru-RU"/>
        </w:rPr>
        <w:t>атайды. Астрономиялық жылнамаларда көптеген құбылыстың уақыт моменті бүкіләлемдік уақытта көрсетіледі.</w:t>
      </w:r>
    </w:p>
    <w:p w:rsidR="003323E4" w:rsidRPr="00AF16BC"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A10CBE" w:rsidRDefault="00281624">
      <w:pPr>
        <w:widowControl w:val="0"/>
        <w:overflowPunct w:val="0"/>
        <w:autoSpaceDE w:val="0"/>
        <w:autoSpaceDN w:val="0"/>
        <w:adjustRightInd w:val="0"/>
        <w:spacing w:after="0" w:line="259" w:lineRule="auto"/>
        <w:ind w:firstLine="397"/>
        <w:jc w:val="both"/>
        <w:rPr>
          <w:rFonts w:ascii="Times New Roman" w:hAnsi="Times New Roman"/>
          <w:sz w:val="24"/>
          <w:szCs w:val="24"/>
          <w:highlight w:val="yellow"/>
          <w:lang w:val="ru-RU"/>
        </w:rPr>
      </w:pPr>
      <w:r w:rsidRPr="00A10CBE">
        <w:rPr>
          <w:rFonts w:ascii="Arial" w:hAnsi="Arial" w:cs="Arial"/>
          <w:sz w:val="23"/>
          <w:szCs w:val="23"/>
          <w:highlight w:val="yellow"/>
          <w:lang w:val="ru-RU"/>
        </w:rPr>
        <w:t xml:space="preserve">Бұдан жергілікті орташа күн уақытының анықтамасы, әрі анықтау әдісі көрінеді: </w:t>
      </w:r>
      <w:r w:rsidRPr="00A10CBE">
        <w:rPr>
          <w:rFonts w:ascii="Arial" w:hAnsi="Arial" w:cs="Arial"/>
          <w:b/>
          <w:bCs/>
          <w:sz w:val="23"/>
          <w:szCs w:val="23"/>
          <w:highlight w:val="yellow"/>
          <w:lang w:val="ru-RU"/>
        </w:rPr>
        <w:t>Жер бетіндегі кез келген</w:t>
      </w:r>
    </w:p>
    <w:p w:rsidR="003323E4" w:rsidRPr="00A10CBE" w:rsidRDefault="003323E4">
      <w:pPr>
        <w:widowControl w:val="0"/>
        <w:autoSpaceDE w:val="0"/>
        <w:autoSpaceDN w:val="0"/>
        <w:adjustRightInd w:val="0"/>
        <w:spacing w:after="0" w:line="1" w:lineRule="exact"/>
        <w:rPr>
          <w:rFonts w:ascii="Times New Roman" w:hAnsi="Times New Roman"/>
          <w:sz w:val="24"/>
          <w:szCs w:val="24"/>
          <w:highlight w:val="yellow"/>
          <w:lang w:val="ru-RU"/>
        </w:rPr>
      </w:pPr>
    </w:p>
    <w:p w:rsidR="003323E4" w:rsidRPr="00AF16BC" w:rsidRDefault="00281624">
      <w:pPr>
        <w:widowControl w:val="0"/>
        <w:overflowPunct w:val="0"/>
        <w:autoSpaceDE w:val="0"/>
        <w:autoSpaceDN w:val="0"/>
        <w:adjustRightInd w:val="0"/>
        <w:spacing w:after="0" w:line="268" w:lineRule="auto"/>
        <w:ind w:right="20"/>
        <w:jc w:val="both"/>
        <w:rPr>
          <w:rFonts w:ascii="Times New Roman" w:hAnsi="Times New Roman"/>
          <w:sz w:val="24"/>
          <w:szCs w:val="24"/>
          <w:lang w:val="ru-RU"/>
        </w:rPr>
      </w:pPr>
      <w:r w:rsidRPr="00A10CBE">
        <w:rPr>
          <w:rFonts w:ascii="Arial" w:hAnsi="Arial" w:cs="Arial"/>
          <w:b/>
          <w:bCs/>
          <w:sz w:val="24"/>
          <w:szCs w:val="24"/>
          <w:highlight w:val="yellow"/>
          <w:lang w:val="ru-RU"/>
        </w:rPr>
        <w:t>пункттің жергілікті орташа күн уақыты осы моменттегі әлемдік уақытқа осы пункттің сағаттық өлшеммен берілген бойлығын қосқанға тең</w:t>
      </w:r>
      <w:r w:rsidRPr="00A10CBE">
        <w:rPr>
          <w:rFonts w:ascii="Times New Roman" w:hAnsi="Times New Roman"/>
          <w:sz w:val="24"/>
          <w:szCs w:val="24"/>
          <w:highlight w:val="yellow"/>
          <w:lang w:val="ru-RU"/>
        </w:rPr>
        <w:t>.</w:t>
      </w:r>
    </w:p>
    <w:p w:rsidR="003323E4" w:rsidRPr="00AF16BC" w:rsidRDefault="003323E4">
      <w:pPr>
        <w:widowControl w:val="0"/>
        <w:autoSpaceDE w:val="0"/>
        <w:autoSpaceDN w:val="0"/>
        <w:adjustRightInd w:val="0"/>
        <w:spacing w:after="0" w:line="56" w:lineRule="exact"/>
        <w:rPr>
          <w:rFonts w:ascii="Times New Roman" w:hAnsi="Times New Roman"/>
          <w:sz w:val="24"/>
          <w:szCs w:val="24"/>
          <w:lang w:val="ru-RU"/>
        </w:rPr>
      </w:pPr>
    </w:p>
    <w:p w:rsidR="003323E4" w:rsidRPr="00AF16BC" w:rsidRDefault="00281624">
      <w:pPr>
        <w:widowControl w:val="0"/>
        <w:tabs>
          <w:tab w:val="left" w:pos="3540"/>
        </w:tabs>
        <w:autoSpaceDE w:val="0"/>
        <w:autoSpaceDN w:val="0"/>
        <w:adjustRightInd w:val="0"/>
        <w:spacing w:after="0" w:line="240" w:lineRule="auto"/>
        <w:ind w:left="2040"/>
        <w:rPr>
          <w:rFonts w:ascii="Times New Roman" w:hAnsi="Times New Roman"/>
          <w:sz w:val="24"/>
          <w:szCs w:val="24"/>
          <w:lang w:val="ru-RU"/>
        </w:rPr>
      </w:pPr>
      <w:r>
        <w:rPr>
          <w:rFonts w:ascii="Times New Roman" w:hAnsi="Times New Roman"/>
          <w:sz w:val="24"/>
          <w:szCs w:val="24"/>
        </w:rPr>
        <w:t>S</w:t>
      </w:r>
      <w:r w:rsidRPr="00AF16BC">
        <w:rPr>
          <w:rFonts w:ascii="Times New Roman" w:hAnsi="Times New Roman"/>
          <w:sz w:val="27"/>
          <w:szCs w:val="27"/>
          <w:vertAlign w:val="subscript"/>
          <w:lang w:val="ru-RU"/>
        </w:rPr>
        <w:t>1</w:t>
      </w:r>
      <w:r w:rsidRPr="00AF16BC">
        <w:rPr>
          <w:rFonts w:ascii="Times New Roman" w:hAnsi="Times New Roman"/>
          <w:sz w:val="24"/>
          <w:szCs w:val="24"/>
          <w:lang w:val="ru-RU"/>
        </w:rPr>
        <w:t>-</w:t>
      </w:r>
      <w:r>
        <w:rPr>
          <w:rFonts w:ascii="Times New Roman" w:hAnsi="Times New Roman"/>
          <w:sz w:val="24"/>
          <w:szCs w:val="24"/>
        </w:rPr>
        <w:t>S</w:t>
      </w:r>
      <w:r w:rsidRPr="00AF16BC">
        <w:rPr>
          <w:rFonts w:ascii="Times New Roman" w:hAnsi="Times New Roman"/>
          <w:sz w:val="27"/>
          <w:szCs w:val="27"/>
          <w:vertAlign w:val="subscript"/>
          <w:lang w:val="ru-RU"/>
        </w:rPr>
        <w:t>0</w:t>
      </w:r>
      <w:r w:rsidRPr="00AF16BC">
        <w:rPr>
          <w:rFonts w:ascii="Arial" w:hAnsi="Arial" w:cs="Arial"/>
          <w:sz w:val="24"/>
          <w:szCs w:val="24"/>
          <w:lang w:val="ru-RU"/>
        </w:rPr>
        <w:t>=</w:t>
      </w:r>
      <w:r>
        <w:rPr>
          <w:rFonts w:ascii="Arial" w:hAnsi="Arial" w:cs="Arial"/>
          <w:sz w:val="24"/>
          <w:szCs w:val="24"/>
        </w:rPr>
        <w:t>l</w:t>
      </w:r>
      <w:r w:rsidRPr="00AF16BC">
        <w:rPr>
          <w:rFonts w:ascii="Times New Roman" w:hAnsi="Times New Roman"/>
          <w:sz w:val="24"/>
          <w:szCs w:val="24"/>
          <w:lang w:val="ru-RU"/>
        </w:rPr>
        <w:tab/>
      </w:r>
      <w:r>
        <w:rPr>
          <w:rFonts w:ascii="Arial" w:hAnsi="Arial" w:cs="Arial"/>
          <w:sz w:val="25"/>
          <w:szCs w:val="25"/>
        </w:rPr>
        <w:t>T</w:t>
      </w:r>
      <w:r w:rsidRPr="00AF16BC">
        <w:rPr>
          <w:rFonts w:ascii="Times New Roman" w:hAnsi="Times New Roman"/>
          <w:sz w:val="16"/>
          <w:szCs w:val="16"/>
          <w:lang w:val="ru-RU"/>
        </w:rPr>
        <w:t>о</w:t>
      </w:r>
      <w:r>
        <w:rPr>
          <w:rFonts w:ascii="Times New Roman" w:hAnsi="Times New Roman"/>
          <w:sz w:val="16"/>
          <w:szCs w:val="16"/>
        </w:rPr>
        <w:t>ρ</w:t>
      </w:r>
      <w:r w:rsidRPr="00AF16BC">
        <w:rPr>
          <w:rFonts w:ascii="Times New Roman" w:hAnsi="Times New Roman"/>
          <w:sz w:val="16"/>
          <w:szCs w:val="16"/>
          <w:lang w:val="ru-RU"/>
        </w:rPr>
        <w:t>1</w:t>
      </w:r>
      <w:r w:rsidRPr="00AF16BC">
        <w:rPr>
          <w:rFonts w:ascii="Times New Roman" w:hAnsi="Times New Roman"/>
          <w:sz w:val="25"/>
          <w:szCs w:val="25"/>
          <w:lang w:val="ru-RU"/>
        </w:rPr>
        <w:t>-</w:t>
      </w:r>
      <w:r>
        <w:rPr>
          <w:rFonts w:ascii="Times New Roman" w:hAnsi="Times New Roman"/>
          <w:sz w:val="25"/>
          <w:szCs w:val="25"/>
        </w:rPr>
        <w:t>T</w:t>
      </w:r>
      <w:r w:rsidRPr="00AF16BC">
        <w:rPr>
          <w:rFonts w:ascii="Times New Roman" w:hAnsi="Times New Roman"/>
          <w:sz w:val="16"/>
          <w:szCs w:val="16"/>
          <w:lang w:val="ru-RU"/>
        </w:rPr>
        <w:t>о</w:t>
      </w:r>
      <w:r>
        <w:rPr>
          <w:rFonts w:ascii="Times New Roman" w:hAnsi="Times New Roman"/>
          <w:sz w:val="16"/>
          <w:szCs w:val="16"/>
        </w:rPr>
        <w:t>ρ</w:t>
      </w:r>
      <w:r w:rsidRPr="00AF16BC">
        <w:rPr>
          <w:rFonts w:ascii="Times New Roman" w:hAnsi="Times New Roman"/>
          <w:sz w:val="16"/>
          <w:szCs w:val="16"/>
          <w:lang w:val="ru-RU"/>
        </w:rPr>
        <w:t>2</w:t>
      </w:r>
      <w:r w:rsidRPr="00AF16BC">
        <w:rPr>
          <w:rFonts w:ascii="Arial" w:hAnsi="Arial" w:cs="Arial"/>
          <w:sz w:val="25"/>
          <w:szCs w:val="25"/>
          <w:lang w:val="ru-RU"/>
        </w:rPr>
        <w:t>=</w:t>
      </w:r>
      <w:r>
        <w:rPr>
          <w:rFonts w:ascii="Arial" w:hAnsi="Arial" w:cs="Arial"/>
          <w:sz w:val="25"/>
          <w:szCs w:val="25"/>
        </w:rPr>
        <w:t>l</w:t>
      </w:r>
    </w:p>
    <w:p w:rsidR="003323E4" w:rsidRPr="0059651B" w:rsidRDefault="003323E4">
      <w:pPr>
        <w:widowControl w:val="0"/>
        <w:autoSpaceDE w:val="0"/>
        <w:autoSpaceDN w:val="0"/>
        <w:adjustRightInd w:val="0"/>
        <w:spacing w:after="0" w:line="201" w:lineRule="exact"/>
        <w:rPr>
          <w:rFonts w:ascii="Times New Roman" w:hAnsi="Times New Roman"/>
          <w:sz w:val="24"/>
          <w:szCs w:val="24"/>
          <w:lang w:val="ru-RU"/>
        </w:rPr>
      </w:pPr>
    </w:p>
    <w:p w:rsidR="00684A5E" w:rsidRPr="0059651B" w:rsidRDefault="00684A5E">
      <w:pPr>
        <w:widowControl w:val="0"/>
        <w:autoSpaceDE w:val="0"/>
        <w:autoSpaceDN w:val="0"/>
        <w:adjustRightInd w:val="0"/>
        <w:spacing w:after="0" w:line="20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2" w:lineRule="auto"/>
        <w:ind w:firstLine="397"/>
        <w:jc w:val="both"/>
        <w:rPr>
          <w:rFonts w:ascii="Times New Roman" w:hAnsi="Times New Roman"/>
          <w:sz w:val="24"/>
          <w:szCs w:val="24"/>
          <w:lang w:val="ru-RU"/>
        </w:rPr>
      </w:pPr>
      <w:r w:rsidRPr="00AF16BC">
        <w:rPr>
          <w:rFonts w:ascii="Arial" w:hAnsi="Arial" w:cs="Arial"/>
          <w:lang w:val="ru-RU"/>
        </w:rPr>
        <w:t>Жергілікті</w:t>
      </w:r>
      <w:r w:rsidRPr="0059651B">
        <w:rPr>
          <w:rFonts w:ascii="Arial" w:hAnsi="Arial" w:cs="Arial"/>
          <w:lang w:val="ru-RU"/>
        </w:rPr>
        <w:t xml:space="preserve"> </w:t>
      </w:r>
      <w:r w:rsidRPr="00AF16BC">
        <w:rPr>
          <w:rFonts w:ascii="Arial" w:hAnsi="Arial" w:cs="Arial"/>
          <w:lang w:val="ru-RU"/>
        </w:rPr>
        <w:t>уақытты</w:t>
      </w:r>
      <w:r w:rsidRPr="0059651B">
        <w:rPr>
          <w:rFonts w:ascii="Arial" w:hAnsi="Arial" w:cs="Arial"/>
          <w:lang w:val="ru-RU"/>
        </w:rPr>
        <w:t xml:space="preserve"> </w:t>
      </w:r>
      <w:r w:rsidRPr="00AF16BC">
        <w:rPr>
          <w:rFonts w:ascii="Arial" w:hAnsi="Arial" w:cs="Arial"/>
          <w:lang w:val="ru-RU"/>
        </w:rPr>
        <w:t>қолданудың</w:t>
      </w:r>
      <w:r w:rsidRPr="0059651B">
        <w:rPr>
          <w:rFonts w:ascii="Arial" w:hAnsi="Arial" w:cs="Arial"/>
          <w:lang w:val="ru-RU"/>
        </w:rPr>
        <w:t xml:space="preserve"> </w:t>
      </w:r>
      <w:r w:rsidRPr="00AF16BC">
        <w:rPr>
          <w:rFonts w:ascii="Arial" w:hAnsi="Arial" w:cs="Arial"/>
          <w:lang w:val="ru-RU"/>
        </w:rPr>
        <w:t>ыңғайсыз</w:t>
      </w:r>
      <w:r w:rsidRPr="0059651B">
        <w:rPr>
          <w:rFonts w:ascii="Arial" w:hAnsi="Arial" w:cs="Arial"/>
          <w:lang w:val="ru-RU"/>
        </w:rPr>
        <w:t xml:space="preserve"> </w:t>
      </w:r>
      <w:r w:rsidRPr="00AF16BC">
        <w:rPr>
          <w:rFonts w:ascii="Arial" w:hAnsi="Arial" w:cs="Arial"/>
          <w:lang w:val="ru-RU"/>
        </w:rPr>
        <w:t>жағы</w:t>
      </w:r>
      <w:r w:rsidRPr="0059651B">
        <w:rPr>
          <w:rFonts w:ascii="Arial" w:hAnsi="Arial" w:cs="Arial"/>
          <w:lang w:val="ru-RU"/>
        </w:rPr>
        <w:t xml:space="preserve">: </w:t>
      </w:r>
      <w:r w:rsidRPr="00AF16BC">
        <w:rPr>
          <w:rFonts w:ascii="Arial" w:hAnsi="Arial" w:cs="Arial"/>
          <w:lang w:val="ru-RU"/>
        </w:rPr>
        <w:t>өте</w:t>
      </w:r>
      <w:r w:rsidRPr="0059651B">
        <w:rPr>
          <w:rFonts w:ascii="Arial" w:hAnsi="Arial" w:cs="Arial"/>
          <w:lang w:val="ru-RU"/>
        </w:rPr>
        <w:t xml:space="preserve"> </w:t>
      </w:r>
      <w:r w:rsidRPr="00AF16BC">
        <w:rPr>
          <w:rFonts w:ascii="Arial" w:hAnsi="Arial" w:cs="Arial"/>
          <w:lang w:val="ru-RU"/>
        </w:rPr>
        <w:t>жақын</w:t>
      </w:r>
      <w:r w:rsidRPr="0059651B">
        <w:rPr>
          <w:rFonts w:ascii="Arial" w:hAnsi="Arial" w:cs="Arial"/>
          <w:lang w:val="ru-RU"/>
        </w:rPr>
        <w:t xml:space="preserve"> </w:t>
      </w:r>
      <w:r w:rsidRPr="00AF16BC">
        <w:rPr>
          <w:rFonts w:ascii="Arial" w:hAnsi="Arial" w:cs="Arial"/>
          <w:lang w:val="ru-RU"/>
        </w:rPr>
        <w:t>орна</w:t>
      </w:r>
      <w:r w:rsidRPr="0059651B">
        <w:rPr>
          <w:rFonts w:ascii="Arial" w:hAnsi="Arial" w:cs="Arial"/>
          <w:lang w:val="ru-RU"/>
        </w:rPr>
        <w:t>-</w:t>
      </w:r>
      <w:r w:rsidRPr="00AF16BC">
        <w:rPr>
          <w:rFonts w:ascii="Arial" w:hAnsi="Arial" w:cs="Arial"/>
          <w:lang w:val="ru-RU"/>
        </w:rPr>
        <w:t>ласқан</w:t>
      </w:r>
      <w:r w:rsidRPr="0059651B">
        <w:rPr>
          <w:rFonts w:ascii="Arial" w:hAnsi="Arial" w:cs="Arial"/>
          <w:lang w:val="ru-RU"/>
        </w:rPr>
        <w:t xml:space="preserve"> </w:t>
      </w:r>
      <w:r w:rsidRPr="00AF16BC">
        <w:rPr>
          <w:rFonts w:ascii="Arial" w:hAnsi="Arial" w:cs="Arial"/>
          <w:lang w:val="ru-RU"/>
        </w:rPr>
        <w:t>пункттердің</w:t>
      </w:r>
      <w:r w:rsidRPr="0059651B">
        <w:rPr>
          <w:rFonts w:ascii="Arial" w:hAnsi="Arial" w:cs="Arial"/>
          <w:lang w:val="ru-RU"/>
        </w:rPr>
        <w:t xml:space="preserve"> </w:t>
      </w:r>
      <w:r w:rsidRPr="00AF16BC">
        <w:rPr>
          <w:rFonts w:ascii="Arial" w:hAnsi="Arial" w:cs="Arial"/>
          <w:lang w:val="ru-RU"/>
        </w:rPr>
        <w:t>меридиандары</w:t>
      </w:r>
      <w:r w:rsidRPr="0059651B">
        <w:rPr>
          <w:rFonts w:ascii="Arial" w:hAnsi="Arial" w:cs="Arial"/>
          <w:lang w:val="ru-RU"/>
        </w:rPr>
        <w:t xml:space="preserve"> </w:t>
      </w:r>
      <w:r w:rsidRPr="00AF16BC">
        <w:rPr>
          <w:rFonts w:ascii="Arial" w:hAnsi="Arial" w:cs="Arial"/>
          <w:lang w:val="ru-RU"/>
        </w:rPr>
        <w:t>әртүрлі</w:t>
      </w:r>
      <w:r w:rsidRPr="0059651B">
        <w:rPr>
          <w:rFonts w:ascii="Arial" w:hAnsi="Arial" w:cs="Arial"/>
          <w:lang w:val="ru-RU"/>
        </w:rPr>
        <w:t xml:space="preserve"> </w:t>
      </w:r>
      <w:r w:rsidRPr="00AF16BC">
        <w:rPr>
          <w:rFonts w:ascii="Arial" w:hAnsi="Arial" w:cs="Arial"/>
          <w:lang w:val="ru-RU"/>
        </w:rPr>
        <w:t>бол</w:t>
      </w:r>
      <w:r w:rsidRPr="0059651B">
        <w:rPr>
          <w:rFonts w:ascii="Times New Roman" w:hAnsi="Times New Roman"/>
          <w:lang w:val="ru-RU"/>
        </w:rPr>
        <w:t>-</w:t>
      </w:r>
      <w:r w:rsidRPr="00AF16BC">
        <w:rPr>
          <w:rFonts w:ascii="Arial" w:hAnsi="Arial" w:cs="Arial"/>
          <w:lang w:val="ru-RU"/>
        </w:rPr>
        <w:t>са</w:t>
      </w:r>
      <w:r w:rsidRPr="0059651B">
        <w:rPr>
          <w:rFonts w:ascii="Arial" w:hAnsi="Arial" w:cs="Arial"/>
          <w:lang w:val="ru-RU"/>
        </w:rPr>
        <w:t xml:space="preserve">, </w:t>
      </w:r>
      <w:r w:rsidRPr="00AF16BC">
        <w:rPr>
          <w:rFonts w:ascii="Arial" w:hAnsi="Arial" w:cs="Arial"/>
          <w:lang w:val="ru-RU"/>
        </w:rPr>
        <w:t>жергілікті</w:t>
      </w:r>
      <w:r w:rsidRPr="0059651B">
        <w:rPr>
          <w:rFonts w:ascii="Arial" w:hAnsi="Arial" w:cs="Arial"/>
          <w:lang w:val="ru-RU"/>
        </w:rPr>
        <w:t xml:space="preserve"> </w:t>
      </w:r>
      <w:r w:rsidRPr="00AF16BC">
        <w:rPr>
          <w:rFonts w:ascii="Arial" w:hAnsi="Arial" w:cs="Arial"/>
          <w:lang w:val="ru-RU"/>
        </w:rPr>
        <w:t>уақыттары</w:t>
      </w:r>
      <w:r w:rsidRPr="0059651B">
        <w:rPr>
          <w:rFonts w:ascii="Arial" w:hAnsi="Arial" w:cs="Arial"/>
          <w:lang w:val="ru-RU"/>
        </w:rPr>
        <w:t xml:space="preserve"> </w:t>
      </w:r>
      <w:r w:rsidRPr="00AF16BC">
        <w:rPr>
          <w:rFonts w:ascii="Arial" w:hAnsi="Arial" w:cs="Arial"/>
          <w:lang w:val="ru-RU"/>
        </w:rPr>
        <w:t>әртүрлі</w:t>
      </w:r>
      <w:r w:rsidRPr="0059651B">
        <w:rPr>
          <w:rFonts w:ascii="Arial" w:hAnsi="Arial" w:cs="Arial"/>
          <w:lang w:val="ru-RU"/>
        </w:rPr>
        <w:t xml:space="preserve"> </w:t>
      </w:r>
      <w:r w:rsidRPr="00AF16BC">
        <w:rPr>
          <w:rFonts w:ascii="Arial" w:hAnsi="Arial" w:cs="Arial"/>
          <w:lang w:val="ru-RU"/>
        </w:rPr>
        <w:t>болып</w:t>
      </w:r>
      <w:r w:rsidRPr="0059651B">
        <w:rPr>
          <w:rFonts w:ascii="Arial" w:hAnsi="Arial" w:cs="Arial"/>
          <w:lang w:val="ru-RU"/>
        </w:rPr>
        <w:t xml:space="preserve"> </w:t>
      </w:r>
      <w:r w:rsidRPr="00AF16BC">
        <w:rPr>
          <w:rFonts w:ascii="Arial" w:hAnsi="Arial" w:cs="Arial"/>
          <w:lang w:val="ru-RU"/>
        </w:rPr>
        <w:t>келеді</w:t>
      </w:r>
      <w:r w:rsidRPr="0059651B">
        <w:rPr>
          <w:rFonts w:ascii="Arial" w:hAnsi="Arial" w:cs="Arial"/>
          <w:lang w:val="ru-RU"/>
        </w:rPr>
        <w:t xml:space="preserve">. </w:t>
      </w:r>
      <w:r w:rsidRPr="00AF16BC">
        <w:rPr>
          <w:rFonts w:ascii="Arial" w:hAnsi="Arial" w:cs="Arial"/>
          <w:lang w:val="ru-RU"/>
        </w:rPr>
        <w:t>Жергілікті уақыттың пункттен пунктке үздіксіз өзгеруі шаруашылық, ғылыми,тұрмыстық қызметті ұйымдастыруға кесел кел­ тіреді. Практикалық қажеттіктер үшін үлкен аймақтарда уақыттың бірдей болғаны ыңғайлы.</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61"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6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56</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61" w:right="4020" w:bottom="435" w:left="4180" w:header="720" w:footer="720" w:gutter="0"/>
          <w:cols w:space="720" w:equalWidth="0">
            <w:col w:w="200"/>
          </w:cols>
          <w:noEndnote/>
        </w:sectPr>
      </w:pPr>
    </w:p>
    <w:p w:rsidR="003323E4" w:rsidRPr="00AF16BC" w:rsidRDefault="00281624" w:rsidP="00D566F2">
      <w:pPr>
        <w:widowControl w:val="0"/>
        <w:overflowPunct w:val="0"/>
        <w:autoSpaceDE w:val="0"/>
        <w:autoSpaceDN w:val="0"/>
        <w:adjustRightInd w:val="0"/>
        <w:spacing w:after="0" w:line="273" w:lineRule="auto"/>
        <w:jc w:val="both"/>
        <w:rPr>
          <w:rFonts w:ascii="Times New Roman" w:hAnsi="Times New Roman"/>
          <w:sz w:val="24"/>
          <w:szCs w:val="24"/>
          <w:lang w:val="ru-RU"/>
        </w:rPr>
      </w:pPr>
      <w:bookmarkStart w:id="54" w:name="page113"/>
      <w:bookmarkEnd w:id="54"/>
      <w:r w:rsidRPr="00AF16BC">
        <w:rPr>
          <w:rFonts w:ascii="Arial" w:hAnsi="Arial" w:cs="Arial"/>
          <w:sz w:val="21"/>
          <w:szCs w:val="21"/>
          <w:lang w:val="ru-RU"/>
        </w:rPr>
        <w:lastRenderedPageBreak/>
        <w:t xml:space="preserve">Осы кемшіліктерден құтылу үшін 1884 жылдан көптеген­ мемлекетте уақыт санаудың </w:t>
      </w:r>
      <w:r w:rsidRPr="00AF16BC">
        <w:rPr>
          <w:rFonts w:ascii="Arial" w:hAnsi="Arial" w:cs="Arial"/>
          <w:i/>
          <w:iCs/>
          <w:sz w:val="21"/>
          <w:szCs w:val="21"/>
          <w:lang w:val="ru-RU"/>
        </w:rPr>
        <w:t>белдеулік жүйесі</w:t>
      </w:r>
      <w:r w:rsidRPr="00AF16BC">
        <w:rPr>
          <w:rFonts w:ascii="Arial" w:hAnsi="Arial" w:cs="Arial"/>
          <w:sz w:val="21"/>
          <w:szCs w:val="21"/>
          <w:lang w:val="ru-RU"/>
        </w:rPr>
        <w:t xml:space="preserve"> қабылданған. Жер беті 24 сағаттық белдеуге бөлінген. Әрбір белдеудің уақыты сол белдеуде орналасқан пункттердің бәріне бірдей ортақ. Көршілес белдеулердің жергілікті белдеулік уақыттарының айырмашылықтары 1</w:t>
      </w:r>
      <w:r w:rsidRPr="00AF16BC">
        <w:rPr>
          <w:rFonts w:ascii="Arial" w:hAnsi="Arial" w:cs="Arial"/>
          <w:sz w:val="23"/>
          <w:szCs w:val="23"/>
          <w:vertAlign w:val="superscript"/>
          <w:lang w:val="ru-RU"/>
        </w:rPr>
        <w:t>сағ</w:t>
      </w:r>
      <w:r w:rsidRPr="00AF16BC">
        <w:rPr>
          <w:rFonts w:ascii="Arial" w:hAnsi="Arial" w:cs="Arial"/>
          <w:sz w:val="21"/>
          <w:szCs w:val="21"/>
          <w:lang w:val="ru-RU"/>
        </w:rPr>
        <w:t xml:space="preserve">. Әрбір белдеудің уақыты сол белдеу арқылы өтетін </w:t>
      </w:r>
      <w:r w:rsidRPr="00AF16BC">
        <w:rPr>
          <w:rFonts w:ascii="Arial" w:hAnsi="Arial" w:cs="Arial"/>
          <w:i/>
          <w:iCs/>
          <w:sz w:val="21"/>
          <w:szCs w:val="21"/>
          <w:lang w:val="ru-RU"/>
        </w:rPr>
        <w:t>негізгі меридианынын</w:t>
      </w:r>
      <w:r w:rsidRPr="00AF16BC">
        <w:rPr>
          <w:rFonts w:ascii="Arial" w:hAnsi="Arial" w:cs="Arial"/>
          <w:sz w:val="21"/>
          <w:szCs w:val="21"/>
          <w:lang w:val="ru-RU"/>
        </w:rPr>
        <w:t xml:space="preserve"> жергілікті астрономиялық уақытына тең етіп алы-нады. Ал негізгі меридиандар Гринвич меридианынан бастап, бірінен-бірі 15</w:t>
      </w:r>
      <w:r w:rsidRPr="00AF16BC">
        <w:rPr>
          <w:rFonts w:ascii="Times New Roman" w:hAnsi="Times New Roman"/>
          <w:sz w:val="23"/>
          <w:szCs w:val="23"/>
          <w:vertAlign w:val="superscript"/>
          <w:lang w:val="ru-RU"/>
        </w:rPr>
        <w:t>о</w:t>
      </w:r>
      <w:r w:rsidRPr="00AF16BC">
        <w:rPr>
          <w:rFonts w:ascii="Arial" w:hAnsi="Arial" w:cs="Arial"/>
          <w:sz w:val="21"/>
          <w:szCs w:val="21"/>
          <w:lang w:val="ru-RU"/>
        </w:rPr>
        <w:t xml:space="preserve">   қашықтықта таңдап алынған. Гринвич меридиа-нының сағаттық белдеуі нөлінші болып есептеледі, қалғандарына 1-ден 23-ке дейін нөмір тағайындалған. Белдеулердің шекаралары әрқилы жүргізілген: халқы тығыз орналасқан жерлерде – жақын орналасқан мем­ лекеттік шекаралардың, әкімшілік шекаралардың бойы</w:t>
      </w:r>
      <w:r w:rsidRPr="00AF16BC">
        <w:rPr>
          <w:rFonts w:ascii="Times New Roman" w:hAnsi="Times New Roman"/>
          <w:sz w:val="21"/>
          <w:szCs w:val="21"/>
          <w:lang w:val="ru-RU"/>
        </w:rPr>
        <w:t>-</w:t>
      </w:r>
      <w:r w:rsidRPr="00AF16BC">
        <w:rPr>
          <w:rFonts w:ascii="Arial" w:hAnsi="Arial" w:cs="Arial"/>
          <w:sz w:val="21"/>
          <w:szCs w:val="21"/>
          <w:lang w:val="ru-RU"/>
        </w:rPr>
        <w:t>мен, өзен, тау жоталарымен және т.с.с.құрылымдар бойы-мен жүргізілген; ал халқы сирек қоныстанған, елсіз жер</w:t>
      </w:r>
      <w:r w:rsidRPr="00AF16BC">
        <w:rPr>
          <w:rFonts w:ascii="Times New Roman" w:hAnsi="Times New Roman"/>
          <w:sz w:val="21"/>
          <w:szCs w:val="21"/>
          <w:lang w:val="ru-RU"/>
        </w:rPr>
        <w:t>-</w:t>
      </w:r>
      <w:r w:rsidRPr="00AF16BC">
        <w:rPr>
          <w:rFonts w:ascii="Arial" w:hAnsi="Arial" w:cs="Arial"/>
          <w:sz w:val="21"/>
          <w:szCs w:val="21"/>
          <w:lang w:val="ru-RU"/>
        </w:rPr>
        <w:t>лерде негізгі меридианнан 7</w:t>
      </w:r>
      <w:r w:rsidRPr="00AF16BC">
        <w:rPr>
          <w:rFonts w:ascii="Times New Roman" w:hAnsi="Times New Roman"/>
          <w:sz w:val="23"/>
          <w:szCs w:val="23"/>
          <w:vertAlign w:val="superscript"/>
          <w:lang w:val="ru-RU"/>
        </w:rPr>
        <w:t>о</w:t>
      </w:r>
      <w:r w:rsidRPr="00AF16BC">
        <w:rPr>
          <w:rFonts w:ascii="Arial" w:hAnsi="Arial" w:cs="Arial"/>
          <w:sz w:val="21"/>
          <w:szCs w:val="21"/>
          <w:lang w:val="ru-RU"/>
        </w:rPr>
        <w:t xml:space="preserve">,5 қашықтықтағы меридиан сызығы бойымен алынған. Сонымен, белдеулік уақыт дегеніміз: </w:t>
      </w:r>
      <w:r w:rsidRPr="00AF16BC">
        <w:rPr>
          <w:rFonts w:ascii="Times New Roman" w:hAnsi="Times New Roman"/>
          <w:sz w:val="24"/>
          <w:szCs w:val="24"/>
          <w:lang w:val="ru-RU"/>
        </w:rPr>
        <w:t>Т</w:t>
      </w:r>
      <w:r w:rsidRPr="00AF16BC">
        <w:rPr>
          <w:rFonts w:ascii="Arial" w:hAnsi="Arial" w:cs="Arial"/>
          <w:sz w:val="16"/>
          <w:szCs w:val="16"/>
          <w:lang w:val="ru-RU"/>
        </w:rPr>
        <w:t>бе</w:t>
      </w:r>
      <w:r w:rsidRPr="00AF16BC">
        <w:rPr>
          <w:rFonts w:ascii="Times New Roman" w:hAnsi="Times New Roman"/>
          <w:sz w:val="16"/>
          <w:szCs w:val="16"/>
          <w:lang w:val="ru-RU"/>
        </w:rPr>
        <w:t>л</w:t>
      </w:r>
      <w:r w:rsidRPr="00AF16BC">
        <w:rPr>
          <w:rFonts w:ascii="Arial" w:hAnsi="Arial" w:cs="Arial"/>
          <w:sz w:val="24"/>
          <w:szCs w:val="24"/>
          <w:lang w:val="ru-RU"/>
        </w:rPr>
        <w:t>=</w:t>
      </w:r>
      <w:r w:rsidRPr="00AF16BC">
        <w:rPr>
          <w:rFonts w:ascii="Arial" w:hAnsi="Arial" w:cs="Arial"/>
          <w:sz w:val="21"/>
          <w:szCs w:val="21"/>
          <w:lang w:val="ru-RU"/>
        </w:rPr>
        <w:t xml:space="preserve"> </w:t>
      </w:r>
      <w:r w:rsidRPr="00AF16BC">
        <w:rPr>
          <w:rFonts w:ascii="Times New Roman" w:hAnsi="Times New Roman"/>
          <w:sz w:val="24"/>
          <w:szCs w:val="24"/>
          <w:lang w:val="ru-RU"/>
        </w:rPr>
        <w:t>Т</w:t>
      </w:r>
      <w:r w:rsidRPr="00AF16BC">
        <w:rPr>
          <w:rFonts w:ascii="Times New Roman" w:hAnsi="Times New Roman"/>
          <w:sz w:val="16"/>
          <w:szCs w:val="16"/>
          <w:lang w:val="ru-RU"/>
        </w:rPr>
        <w:t>о</w:t>
      </w:r>
      <w:r w:rsidRPr="00AF16BC">
        <w:rPr>
          <w:rFonts w:ascii="Arial" w:hAnsi="Arial" w:cs="Arial"/>
          <w:sz w:val="24"/>
          <w:szCs w:val="24"/>
          <w:lang w:val="ru-RU"/>
        </w:rPr>
        <w:t>+</w:t>
      </w:r>
      <w:r>
        <w:rPr>
          <w:rFonts w:ascii="Times New Roman" w:hAnsi="Times New Roman"/>
          <w:sz w:val="24"/>
          <w:szCs w:val="24"/>
        </w:rPr>
        <w:t>n</w:t>
      </w:r>
      <w:r w:rsidRPr="00AF16BC">
        <w:rPr>
          <w:rFonts w:ascii="Arial" w:hAnsi="Arial" w:cs="Arial"/>
          <w:sz w:val="21"/>
          <w:szCs w:val="21"/>
          <w:lang w:val="ru-RU"/>
        </w:rPr>
        <w:t xml:space="preserve">  мұндағы Т</w:t>
      </w:r>
      <w:r w:rsidRPr="00AF16BC">
        <w:rPr>
          <w:rFonts w:ascii="Times New Roman" w:hAnsi="Times New Roman"/>
          <w:sz w:val="23"/>
          <w:szCs w:val="23"/>
          <w:vertAlign w:val="subscript"/>
          <w:lang w:val="ru-RU"/>
        </w:rPr>
        <w:t>о</w:t>
      </w:r>
      <w:r w:rsidRPr="00AF16BC">
        <w:rPr>
          <w:rFonts w:ascii="Arial" w:hAnsi="Arial" w:cs="Arial"/>
          <w:sz w:val="21"/>
          <w:szCs w:val="21"/>
          <w:lang w:val="ru-RU"/>
        </w:rPr>
        <w:t>-сол моменттегі Грин</w:t>
      </w:r>
      <w:r w:rsidRPr="00AF16BC">
        <w:rPr>
          <w:rFonts w:ascii="Times New Roman" w:hAnsi="Times New Roman"/>
          <w:sz w:val="21"/>
          <w:szCs w:val="21"/>
          <w:lang w:val="ru-RU"/>
        </w:rPr>
        <w:t>-</w:t>
      </w:r>
      <w:r w:rsidRPr="00AF16BC">
        <w:rPr>
          <w:rFonts w:ascii="Arial" w:hAnsi="Arial" w:cs="Arial"/>
          <w:sz w:val="21"/>
          <w:szCs w:val="21"/>
          <w:lang w:val="ru-RU"/>
        </w:rPr>
        <w:t xml:space="preserve">вич меридианының уақыты, </w:t>
      </w:r>
      <w:r>
        <w:rPr>
          <w:rFonts w:ascii="Arial" w:hAnsi="Arial" w:cs="Arial"/>
          <w:sz w:val="21"/>
          <w:szCs w:val="21"/>
        </w:rPr>
        <w:t>n</w:t>
      </w:r>
      <w:r w:rsidRPr="00AF16BC">
        <w:rPr>
          <w:rFonts w:ascii="Arial" w:hAnsi="Arial" w:cs="Arial"/>
          <w:sz w:val="21"/>
          <w:szCs w:val="21"/>
          <w:lang w:val="ru-RU"/>
        </w:rPr>
        <w:t xml:space="preserve">-сағаттық белдеудің нөмірі. Жаз мезгілінде электр энергиясын үнемдеудің бір жолы бар. Бұл - тәуліктің жарық бөлігін тиімді пайдалану. Бұл үшін заводтар мен фабрикалардың, энергия тұтынатын басқа да өндіріс орындарының, мекемелердің жұмысын ертерек бастап, күн жарығы сөнбей тұрғанда бітіру. Бұл еңбек адамын ертерек жатып, тынығуға, яғни тұрмыстық мақсатта электр энергиясын тұтынуды азайтуға мәжбүр етеді. Бұл үшін біраз мемлекетте сағат тілін көктемде бір сағат алға жылжытып қояды. Ал күзде сағат тілі бір сағат кейін шегіндіріледі. Сонда жаз бойына сол елдің халқы өз уақытынан бір сағат ілгері өмір сүреді. Бүл уақытты </w:t>
      </w:r>
      <w:r w:rsidRPr="00AF16BC">
        <w:rPr>
          <w:rFonts w:ascii="Arial" w:hAnsi="Arial" w:cs="Arial"/>
          <w:i/>
          <w:iCs/>
          <w:sz w:val="21"/>
          <w:szCs w:val="21"/>
          <w:lang w:val="ru-RU"/>
        </w:rPr>
        <w:t>жазғы</w:t>
      </w:r>
      <w:r w:rsidRPr="00AF16BC">
        <w:rPr>
          <w:rFonts w:ascii="Arial" w:hAnsi="Arial" w:cs="Arial"/>
          <w:sz w:val="21"/>
          <w:szCs w:val="21"/>
          <w:lang w:val="ru-RU"/>
        </w:rPr>
        <w:t xml:space="preserve"> </w:t>
      </w:r>
      <w:r w:rsidRPr="00AF16BC">
        <w:rPr>
          <w:rFonts w:ascii="Arial" w:hAnsi="Arial" w:cs="Arial"/>
          <w:i/>
          <w:iCs/>
          <w:sz w:val="21"/>
          <w:szCs w:val="21"/>
          <w:lang w:val="ru-RU"/>
        </w:rPr>
        <w:t xml:space="preserve">уақыт </w:t>
      </w:r>
      <w:r w:rsidRPr="00AF16BC">
        <w:rPr>
          <w:rFonts w:ascii="Arial" w:hAnsi="Arial" w:cs="Arial"/>
          <w:sz w:val="21"/>
          <w:szCs w:val="21"/>
          <w:lang w:val="ru-RU"/>
        </w:rPr>
        <w:t>деп атайды.</w:t>
      </w:r>
      <w:r w:rsidRPr="00AF16BC">
        <w:rPr>
          <w:rFonts w:ascii="Arial" w:hAnsi="Arial" w:cs="Arial"/>
          <w:i/>
          <w:iCs/>
          <w:sz w:val="21"/>
          <w:szCs w:val="21"/>
          <w:lang w:val="ru-RU"/>
        </w:rPr>
        <w:t xml:space="preserve"> </w:t>
      </w:r>
      <w:r w:rsidRPr="00AF16BC">
        <w:rPr>
          <w:rFonts w:ascii="Arial" w:hAnsi="Arial" w:cs="Arial"/>
          <w:sz w:val="21"/>
          <w:szCs w:val="21"/>
          <w:lang w:val="ru-RU"/>
        </w:rPr>
        <w:t>Сонымен,</w:t>
      </w:r>
      <w:r w:rsidRPr="00AF16BC">
        <w:rPr>
          <w:rFonts w:ascii="Arial" w:hAnsi="Arial" w:cs="Arial"/>
          <w:i/>
          <w:iCs/>
          <w:sz w:val="21"/>
          <w:szCs w:val="21"/>
          <w:lang w:val="ru-RU"/>
        </w:rPr>
        <w:t xml:space="preserve"> жазғы уақыт </w:t>
      </w:r>
      <w:r w:rsidRPr="00AF16BC">
        <w:rPr>
          <w:rFonts w:ascii="Arial" w:hAnsi="Arial" w:cs="Arial"/>
          <w:sz w:val="21"/>
          <w:szCs w:val="21"/>
          <w:lang w:val="ru-RU"/>
        </w:rPr>
        <w:t>дегеніміз:</w:t>
      </w:r>
      <w:r w:rsidRPr="00AF16BC">
        <w:rPr>
          <w:rFonts w:ascii="Arial" w:hAnsi="Arial" w:cs="Arial"/>
          <w:i/>
          <w:iCs/>
          <w:sz w:val="21"/>
          <w:szCs w:val="21"/>
          <w:lang w:val="ru-RU"/>
        </w:rPr>
        <w:t xml:space="preserve"> </w:t>
      </w:r>
      <w:r w:rsidRPr="00AF16BC">
        <w:rPr>
          <w:rFonts w:ascii="Arial" w:hAnsi="Arial" w:cs="Arial"/>
          <w:sz w:val="21"/>
          <w:szCs w:val="21"/>
          <w:lang w:val="ru-RU"/>
        </w:rPr>
        <w:t>белдеулік уақыт плюс 1 сағат. (ТМД мемлекеттерінен басқа</w:t>
      </w:r>
    </w:p>
    <w:p w:rsidR="003323E4" w:rsidRPr="00AF16BC" w:rsidRDefault="003323E4" w:rsidP="00D566F2">
      <w:pPr>
        <w:widowControl w:val="0"/>
        <w:autoSpaceDE w:val="0"/>
        <w:autoSpaceDN w:val="0"/>
        <w:adjustRightInd w:val="0"/>
        <w:spacing w:after="0" w:line="31" w:lineRule="exact"/>
        <w:jc w:val="both"/>
        <w:rPr>
          <w:rFonts w:ascii="Times New Roman" w:hAnsi="Times New Roman"/>
          <w:sz w:val="24"/>
          <w:szCs w:val="24"/>
          <w:lang w:val="ru-RU"/>
        </w:rPr>
      </w:pPr>
    </w:p>
    <w:p w:rsidR="003323E4" w:rsidRPr="00AF16BC" w:rsidRDefault="00281624" w:rsidP="00D566F2">
      <w:pPr>
        <w:widowControl w:val="0"/>
        <w:autoSpaceDE w:val="0"/>
        <w:autoSpaceDN w:val="0"/>
        <w:adjustRightInd w:val="0"/>
        <w:spacing w:after="0" w:line="240" w:lineRule="auto"/>
        <w:jc w:val="both"/>
        <w:rPr>
          <w:rFonts w:ascii="Times New Roman" w:hAnsi="Times New Roman"/>
          <w:sz w:val="24"/>
          <w:szCs w:val="24"/>
          <w:lang w:val="ru-RU"/>
        </w:rPr>
      </w:pPr>
      <w:r w:rsidRPr="00AF16BC">
        <w:rPr>
          <w:rFonts w:ascii="Arial" w:hAnsi="Arial" w:cs="Arial"/>
          <w:sz w:val="24"/>
          <w:szCs w:val="24"/>
          <w:lang w:val="ru-RU"/>
        </w:rPr>
        <w:t>елдерде).</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10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57</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47" w:lineRule="auto"/>
        <w:ind w:firstLine="397"/>
        <w:jc w:val="both"/>
        <w:rPr>
          <w:rFonts w:ascii="Times New Roman" w:hAnsi="Times New Roman"/>
          <w:sz w:val="24"/>
          <w:szCs w:val="24"/>
          <w:lang w:val="ru-RU"/>
        </w:rPr>
      </w:pPr>
      <w:bookmarkStart w:id="55" w:name="page115"/>
      <w:bookmarkEnd w:id="55"/>
      <w:r w:rsidRPr="00AF16BC">
        <w:rPr>
          <w:rFonts w:ascii="Arial" w:hAnsi="Arial" w:cs="Arial"/>
          <w:sz w:val="24"/>
          <w:szCs w:val="24"/>
          <w:lang w:val="ru-RU"/>
        </w:rPr>
        <w:lastRenderedPageBreak/>
        <w:t xml:space="preserve">Бұрынғы Совет Одағында жазғы уақытты қолданудың екі әрекеті болған. 1930 жылы арнаулы декретпен жазғы уақыт енгізіліп, сағат тілі-бір сағат алға, ал күзде белдеулік уақытқа қайтарылып тұрған. Бірақ бұндай эксперимент ұзаққа созылмаған. Соңғы рет қолданғанда сағат тілі күзде кейін қайтарылмай қалған. Содан бері бұрыңғы Совет Одағын мекендейтін халық өздерінің белдеулік уақыттарымен емес, </w:t>
      </w:r>
      <w:r w:rsidRPr="00AF16BC">
        <w:rPr>
          <w:rFonts w:ascii="Arial" w:hAnsi="Arial" w:cs="Arial"/>
          <w:i/>
          <w:iCs/>
          <w:sz w:val="24"/>
          <w:szCs w:val="24"/>
          <w:lang w:val="ru-RU"/>
        </w:rPr>
        <w:t>декреттік</w:t>
      </w:r>
      <w:r w:rsidRPr="00AF16BC">
        <w:rPr>
          <w:rFonts w:ascii="Arial" w:hAnsi="Arial" w:cs="Arial"/>
          <w:sz w:val="24"/>
          <w:szCs w:val="24"/>
          <w:lang w:val="ru-RU"/>
        </w:rPr>
        <w:t xml:space="preserve"> деп аталатын уақыт жүйесімен өмір сүріп келеді: </w:t>
      </w:r>
      <w:r w:rsidRPr="00AF16BC">
        <w:rPr>
          <w:rFonts w:ascii="Times New Roman" w:hAnsi="Times New Roman"/>
          <w:sz w:val="19"/>
          <w:szCs w:val="19"/>
          <w:lang w:val="ru-RU"/>
        </w:rPr>
        <w:t>Т</w:t>
      </w:r>
      <w:r w:rsidRPr="00AF16BC">
        <w:rPr>
          <w:rFonts w:ascii="Arial" w:hAnsi="Arial" w:cs="Arial"/>
          <w:sz w:val="24"/>
          <w:szCs w:val="24"/>
          <w:lang w:val="ru-RU"/>
        </w:rPr>
        <w:t xml:space="preserve"> </w:t>
      </w:r>
      <w:r w:rsidRPr="00AF16BC">
        <w:rPr>
          <w:rFonts w:ascii="Times New Roman" w:hAnsi="Times New Roman"/>
          <w:sz w:val="12"/>
          <w:szCs w:val="12"/>
          <w:lang w:val="ru-RU"/>
        </w:rPr>
        <w:t>ек</w:t>
      </w:r>
      <w:r w:rsidRPr="00AF16BC">
        <w:rPr>
          <w:rFonts w:ascii="Times New Roman" w:hAnsi="Times New Roman"/>
          <w:sz w:val="19"/>
          <w:szCs w:val="19"/>
          <w:lang w:val="ru-RU"/>
        </w:rPr>
        <w:t>.</w:t>
      </w:r>
      <w:r w:rsidRPr="00AF16BC">
        <w:rPr>
          <w:rFonts w:ascii="Arial" w:hAnsi="Arial" w:cs="Arial"/>
          <w:sz w:val="19"/>
          <w:szCs w:val="19"/>
          <w:lang w:val="ru-RU"/>
        </w:rPr>
        <w:t>=</w:t>
      </w:r>
      <w:r w:rsidRPr="00AF16BC">
        <w:rPr>
          <w:rFonts w:ascii="Times New Roman" w:hAnsi="Times New Roman"/>
          <w:sz w:val="19"/>
          <w:szCs w:val="19"/>
          <w:lang w:val="ru-RU"/>
        </w:rPr>
        <w:t>Т</w:t>
      </w:r>
      <w:r w:rsidRPr="00AF16BC">
        <w:rPr>
          <w:rFonts w:ascii="Arial" w:hAnsi="Arial" w:cs="Arial"/>
          <w:sz w:val="12"/>
          <w:szCs w:val="12"/>
          <w:lang w:val="ru-RU"/>
        </w:rPr>
        <w:t>бе</w:t>
      </w:r>
      <w:r w:rsidRPr="00AF16BC">
        <w:rPr>
          <w:rFonts w:ascii="Times New Roman" w:hAnsi="Times New Roman"/>
          <w:sz w:val="12"/>
          <w:szCs w:val="12"/>
          <w:lang w:val="ru-RU"/>
        </w:rPr>
        <w:t>л</w:t>
      </w:r>
      <w:r w:rsidRPr="00AF16BC">
        <w:rPr>
          <w:rFonts w:ascii="Times New Roman" w:hAnsi="Times New Roman"/>
          <w:sz w:val="19"/>
          <w:szCs w:val="19"/>
          <w:lang w:val="ru-RU"/>
        </w:rPr>
        <w:t>+1</w:t>
      </w:r>
      <w:r w:rsidRPr="00AF16BC">
        <w:rPr>
          <w:rFonts w:ascii="Times New Roman" w:hAnsi="Times New Roman"/>
          <w:sz w:val="24"/>
          <w:szCs w:val="24"/>
          <w:vertAlign w:val="superscript"/>
          <w:lang w:val="ru-RU"/>
        </w:rPr>
        <w:t>са</w:t>
      </w:r>
      <w:r w:rsidR="00394809" w:rsidRPr="00A3036D">
        <w:rPr>
          <w:rFonts w:ascii="Times New Roman" w:hAnsi="Times New Roman"/>
          <w:sz w:val="24"/>
          <w:szCs w:val="24"/>
        </w:rPr>
        <w:pict>
          <v:shape id="_x0000_i1033" type="#_x0000_t75" style="width:4.4pt;height:4.85pt">
            <v:imagedata r:id="rId34" o:title=""/>
          </v:shape>
        </w:pict>
      </w:r>
      <w:r w:rsidRPr="00AF16BC">
        <w:rPr>
          <w:rFonts w:ascii="Arial" w:hAnsi="Arial" w:cs="Arial"/>
          <w:sz w:val="20"/>
          <w:szCs w:val="20"/>
          <w:lang w:val="ru-RU"/>
        </w:rPr>
        <w:t xml:space="preserve">, мұндағы </w:t>
      </w:r>
      <w:r w:rsidRPr="00AF16BC">
        <w:rPr>
          <w:rFonts w:ascii="Times New Roman" w:hAnsi="Times New Roman"/>
          <w:sz w:val="24"/>
          <w:szCs w:val="24"/>
          <w:lang w:val="ru-RU"/>
        </w:rPr>
        <w:t>Т</w:t>
      </w:r>
      <w:r w:rsidRPr="00AF16BC">
        <w:rPr>
          <w:rFonts w:ascii="Arial" w:hAnsi="Arial" w:cs="Arial"/>
          <w:sz w:val="20"/>
          <w:szCs w:val="20"/>
          <w:lang w:val="ru-RU"/>
        </w:rPr>
        <w:t xml:space="preserve"> </w:t>
      </w:r>
      <w:r w:rsidRPr="00AF16BC">
        <w:rPr>
          <w:rFonts w:ascii="Times New Roman" w:hAnsi="Times New Roman"/>
          <w:sz w:val="27"/>
          <w:szCs w:val="27"/>
          <w:vertAlign w:val="subscript"/>
          <w:lang w:val="ru-RU"/>
        </w:rPr>
        <w:t>кед</w:t>
      </w:r>
      <w:r w:rsidRPr="00AF16BC">
        <w:rPr>
          <w:rFonts w:ascii="Arial" w:hAnsi="Arial" w:cs="Arial"/>
          <w:sz w:val="20"/>
          <w:szCs w:val="20"/>
          <w:lang w:val="ru-RU"/>
        </w:rPr>
        <w:t xml:space="preserve"> </w:t>
      </w:r>
      <w:r w:rsidRPr="00AF16BC">
        <w:rPr>
          <w:rFonts w:ascii="Times New Roman" w:hAnsi="Times New Roman"/>
          <w:sz w:val="24"/>
          <w:szCs w:val="24"/>
          <w:lang w:val="ru-RU"/>
        </w:rPr>
        <w:t>-</w:t>
      </w:r>
      <w:r w:rsidRPr="00AF16BC">
        <w:rPr>
          <w:rFonts w:ascii="Arial" w:hAnsi="Arial" w:cs="Arial"/>
          <w:sz w:val="20"/>
          <w:szCs w:val="20"/>
          <w:lang w:val="ru-RU"/>
        </w:rPr>
        <w:t xml:space="preserve"> декреттік уақыт.</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1" w:lineRule="auto"/>
        <w:ind w:right="20" w:firstLine="397"/>
        <w:jc w:val="both"/>
        <w:rPr>
          <w:rFonts w:ascii="Times New Roman" w:hAnsi="Times New Roman"/>
          <w:sz w:val="24"/>
          <w:szCs w:val="24"/>
          <w:lang w:val="ru-RU"/>
        </w:rPr>
      </w:pPr>
      <w:r w:rsidRPr="00AF16BC">
        <w:rPr>
          <w:rFonts w:ascii="Arial" w:hAnsi="Arial" w:cs="Arial"/>
          <w:sz w:val="23"/>
          <w:szCs w:val="23"/>
          <w:lang w:val="ru-RU"/>
        </w:rPr>
        <w:t>1981 жылдан бастап, әуелде Совет Одағында, қазір ТМД елдерінде жазда сағат тілі алға жылжытылып, күзде кейін қайтарылып жүр. Бірақ бұрыңғы белдеулік уақытқа қайтарылған жоқ. Сонымен, ТМД елдерінде:</w:t>
      </w:r>
    </w:p>
    <w:p w:rsidR="003323E4" w:rsidRPr="00AF16BC" w:rsidRDefault="00281624">
      <w:pPr>
        <w:widowControl w:val="0"/>
        <w:autoSpaceDE w:val="0"/>
        <w:autoSpaceDN w:val="0"/>
        <w:adjustRightInd w:val="0"/>
        <w:spacing w:after="0" w:line="222" w:lineRule="auto"/>
        <w:ind w:left="1620"/>
        <w:rPr>
          <w:rFonts w:ascii="Times New Roman" w:hAnsi="Times New Roman"/>
          <w:sz w:val="24"/>
          <w:szCs w:val="24"/>
          <w:lang w:val="ru-RU"/>
        </w:rPr>
      </w:pPr>
      <w:r w:rsidRPr="00AF16BC">
        <w:rPr>
          <w:rFonts w:ascii="Times New Roman" w:hAnsi="Times New Roman"/>
          <w:sz w:val="24"/>
          <w:szCs w:val="24"/>
          <w:lang w:val="ru-RU"/>
        </w:rPr>
        <w:t>Т</w:t>
      </w:r>
      <w:r w:rsidRPr="00AF16BC">
        <w:rPr>
          <w:rFonts w:ascii="Arial" w:hAnsi="Arial" w:cs="Arial"/>
          <w:sz w:val="27"/>
          <w:szCs w:val="27"/>
          <w:vertAlign w:val="subscript"/>
          <w:lang w:val="ru-RU"/>
        </w:rPr>
        <w:t>жаз</w:t>
      </w:r>
      <w:r w:rsidRPr="00AF16BC">
        <w:rPr>
          <w:rFonts w:ascii="Times New Roman" w:hAnsi="Times New Roman"/>
          <w:sz w:val="24"/>
          <w:szCs w:val="24"/>
          <w:lang w:val="ru-RU"/>
        </w:rPr>
        <w:t>Т</w:t>
      </w:r>
      <w:r w:rsidRPr="00AF16BC">
        <w:rPr>
          <w:rFonts w:ascii="Arial" w:hAnsi="Arial" w:cs="Arial"/>
          <w:sz w:val="27"/>
          <w:szCs w:val="27"/>
          <w:vertAlign w:val="subscript"/>
          <w:lang w:val="ru-RU"/>
        </w:rPr>
        <w:t>бел</w:t>
      </w:r>
      <w:r w:rsidRPr="00AF16BC">
        <w:rPr>
          <w:rFonts w:ascii="Times New Roman" w:hAnsi="Times New Roman"/>
          <w:sz w:val="24"/>
          <w:szCs w:val="24"/>
          <w:lang w:val="ru-RU"/>
        </w:rPr>
        <w:t>+2</w:t>
      </w:r>
      <w:r w:rsidRPr="00AF16BC">
        <w:rPr>
          <w:rFonts w:ascii="Arial" w:hAnsi="Arial" w:cs="Arial"/>
          <w:sz w:val="27"/>
          <w:szCs w:val="27"/>
          <w:vertAlign w:val="superscript"/>
          <w:lang w:val="ru-RU"/>
        </w:rPr>
        <w:t>сағ</w:t>
      </w:r>
      <w:r w:rsidRPr="00AF16BC">
        <w:rPr>
          <w:rFonts w:ascii="Arial" w:hAnsi="Arial" w:cs="Arial"/>
          <w:sz w:val="21"/>
          <w:szCs w:val="21"/>
          <w:lang w:val="ru-RU"/>
        </w:rPr>
        <w:t>=</w:t>
      </w:r>
      <w:r w:rsidRPr="00AF16BC">
        <w:rPr>
          <w:rFonts w:ascii="Times New Roman" w:hAnsi="Times New Roman"/>
          <w:sz w:val="21"/>
          <w:szCs w:val="21"/>
          <w:lang w:val="ru-RU"/>
        </w:rPr>
        <w:t>Т</w:t>
      </w:r>
      <w:r w:rsidRPr="00AF16BC">
        <w:rPr>
          <w:rFonts w:ascii="Times New Roman" w:hAnsi="Times New Roman"/>
          <w:sz w:val="24"/>
          <w:szCs w:val="24"/>
          <w:lang w:val="ru-RU"/>
        </w:rPr>
        <w:t xml:space="preserve"> </w:t>
      </w:r>
      <w:r w:rsidRPr="00AF16BC">
        <w:rPr>
          <w:rFonts w:ascii="Times New Roman" w:hAnsi="Times New Roman"/>
          <w:sz w:val="27"/>
          <w:szCs w:val="27"/>
          <w:vertAlign w:val="subscript"/>
          <w:lang w:val="ru-RU"/>
        </w:rPr>
        <w:t>ек</w:t>
      </w:r>
      <w:r w:rsidRPr="00AF16BC">
        <w:rPr>
          <w:rFonts w:ascii="Times New Roman" w:hAnsi="Times New Roman"/>
          <w:sz w:val="21"/>
          <w:szCs w:val="21"/>
          <w:lang w:val="ru-RU"/>
        </w:rPr>
        <w:t>+1</w:t>
      </w:r>
      <w:r w:rsidRPr="00AF16BC">
        <w:rPr>
          <w:rFonts w:ascii="Times New Roman" w:hAnsi="Times New Roman"/>
          <w:sz w:val="27"/>
          <w:szCs w:val="27"/>
          <w:vertAlign w:val="superscript"/>
          <w:lang w:val="ru-RU"/>
        </w:rPr>
        <w:t>са</w:t>
      </w:r>
      <w:r w:rsidRPr="00AF16BC">
        <w:rPr>
          <w:rFonts w:ascii="Times New Roman" w:hAnsi="Times New Roman"/>
          <w:sz w:val="24"/>
          <w:szCs w:val="24"/>
          <w:lang w:val="ru-RU"/>
        </w:rPr>
        <w:t xml:space="preserve"> </w:t>
      </w:r>
      <w:r w:rsidRPr="00AF16BC">
        <w:rPr>
          <w:rFonts w:ascii="Arial" w:hAnsi="Arial" w:cs="Arial"/>
          <w:sz w:val="21"/>
          <w:szCs w:val="21"/>
          <w:lang w:val="ru-RU"/>
        </w:rPr>
        <w:t>=</w:t>
      </w:r>
      <w:r w:rsidRPr="00AF16BC">
        <w:rPr>
          <w:rFonts w:ascii="Times New Roman" w:hAnsi="Times New Roman"/>
          <w:sz w:val="21"/>
          <w:szCs w:val="21"/>
          <w:lang w:val="ru-RU"/>
        </w:rPr>
        <w:t>Т</w:t>
      </w:r>
      <w:r w:rsidRPr="00AF16BC">
        <w:rPr>
          <w:rFonts w:ascii="Arial" w:hAnsi="Arial" w:cs="Arial"/>
          <w:sz w:val="27"/>
          <w:szCs w:val="27"/>
          <w:vertAlign w:val="subscript"/>
          <w:lang w:val="ru-RU"/>
        </w:rPr>
        <w:t>г</w:t>
      </w:r>
      <w:r w:rsidRPr="00AF16BC">
        <w:rPr>
          <w:rFonts w:ascii="Times New Roman" w:hAnsi="Times New Roman"/>
          <w:sz w:val="24"/>
          <w:szCs w:val="24"/>
          <w:lang w:val="ru-RU"/>
        </w:rPr>
        <w:t xml:space="preserve"> </w:t>
      </w:r>
      <w:r w:rsidRPr="00AF16BC">
        <w:rPr>
          <w:rFonts w:ascii="Times New Roman" w:hAnsi="Times New Roman"/>
          <w:sz w:val="21"/>
          <w:szCs w:val="21"/>
          <w:lang w:val="ru-RU"/>
        </w:rPr>
        <w:t>+</w:t>
      </w:r>
      <w:r>
        <w:rPr>
          <w:rFonts w:ascii="Times New Roman" w:hAnsi="Times New Roman"/>
          <w:sz w:val="21"/>
          <w:szCs w:val="21"/>
        </w:rPr>
        <w:t>n</w:t>
      </w:r>
      <w:r w:rsidRPr="00AF16BC">
        <w:rPr>
          <w:rFonts w:ascii="Times New Roman" w:hAnsi="Times New Roman"/>
          <w:sz w:val="21"/>
          <w:szCs w:val="21"/>
          <w:lang w:val="ru-RU"/>
        </w:rPr>
        <w:t xml:space="preserve"> +2с</w:t>
      </w:r>
      <w:r w:rsidRPr="00AF16BC">
        <w:rPr>
          <w:rFonts w:ascii="Arial" w:hAnsi="Arial" w:cs="Arial"/>
          <w:sz w:val="19"/>
          <w:szCs w:val="19"/>
          <w:lang w:val="ru-RU"/>
        </w:rPr>
        <w:t>ағ</w:t>
      </w:r>
      <w:r w:rsidRPr="00AF16BC">
        <w:rPr>
          <w:rFonts w:ascii="Times New Roman" w:hAnsi="Times New Roman"/>
          <w:sz w:val="24"/>
          <w:szCs w:val="24"/>
          <w:lang w:val="ru-RU"/>
        </w:rPr>
        <w:t xml:space="preserve"> </w:t>
      </w:r>
      <w:r w:rsidRPr="00AF16BC">
        <w:rPr>
          <w:rFonts w:ascii="Times New Roman" w:hAnsi="Times New Roman"/>
          <w:sz w:val="21"/>
          <w:szCs w:val="21"/>
          <w:lang w:val="ru-RU"/>
        </w:rPr>
        <w:t>.</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6" w:lineRule="auto"/>
        <w:ind w:firstLine="397"/>
        <w:jc w:val="both"/>
        <w:rPr>
          <w:rFonts w:ascii="Times New Roman" w:hAnsi="Times New Roman"/>
          <w:sz w:val="24"/>
          <w:szCs w:val="24"/>
          <w:lang w:val="ru-RU"/>
        </w:rPr>
      </w:pPr>
      <w:r w:rsidRPr="00AF16BC">
        <w:rPr>
          <w:rFonts w:ascii="Arial" w:hAnsi="Arial" w:cs="Arial"/>
          <w:sz w:val="23"/>
          <w:szCs w:val="23"/>
          <w:lang w:val="ru-RU"/>
        </w:rPr>
        <w:t>Уақыт өлшеу жүйелерін тиімді пайдалану өндіріс қызметін дұрыс ұйымдастыруға, транспорт пен коммуни</w:t>
      </w:r>
      <w:r w:rsidRPr="00AF16BC">
        <w:rPr>
          <w:rFonts w:ascii="Times New Roman" w:hAnsi="Times New Roman"/>
          <w:sz w:val="23"/>
          <w:szCs w:val="23"/>
          <w:lang w:val="ru-RU"/>
        </w:rPr>
        <w:t>-</w:t>
      </w:r>
      <w:r w:rsidRPr="00AF16BC">
        <w:rPr>
          <w:rFonts w:ascii="Arial" w:hAnsi="Arial" w:cs="Arial"/>
          <w:sz w:val="23"/>
          <w:szCs w:val="23"/>
          <w:lang w:val="ru-RU"/>
        </w:rPr>
        <w:t xml:space="preserve">кация қызметін реттеуге аса қажетті. Сонымен белгілі бір пункттің </w:t>
      </w:r>
      <w:r w:rsidRPr="00AF16BC">
        <w:rPr>
          <w:rFonts w:ascii="Arial" w:hAnsi="Arial" w:cs="Arial"/>
          <w:i/>
          <w:iCs/>
          <w:sz w:val="23"/>
          <w:szCs w:val="23"/>
          <w:lang w:val="ru-RU"/>
        </w:rPr>
        <w:t>белдеулік уақыты</w:t>
      </w:r>
      <w:r w:rsidRPr="00AF16BC">
        <w:rPr>
          <w:rFonts w:ascii="Arial" w:hAnsi="Arial" w:cs="Arial"/>
          <w:sz w:val="23"/>
          <w:szCs w:val="23"/>
          <w:lang w:val="ru-RU"/>
        </w:rPr>
        <w:t xml:space="preserve"> дегеніміз сол пункт орналасқан сағаттық белдеудің негізгі меридианының жергілікті астрономиялық уақыты болады. Ал </w:t>
      </w:r>
      <w:r w:rsidRPr="00AF16BC">
        <w:rPr>
          <w:rFonts w:ascii="Arial" w:hAnsi="Arial" w:cs="Arial"/>
          <w:i/>
          <w:iCs/>
          <w:sz w:val="23"/>
          <w:szCs w:val="23"/>
          <w:lang w:val="ru-RU"/>
        </w:rPr>
        <w:t>декреттік уақыт</w:t>
      </w:r>
      <w:r w:rsidRPr="00AF16BC">
        <w:rPr>
          <w:rFonts w:ascii="Arial" w:hAnsi="Arial" w:cs="Arial"/>
          <w:sz w:val="23"/>
          <w:szCs w:val="23"/>
          <w:lang w:val="ru-RU"/>
        </w:rPr>
        <w:t xml:space="preserve"> деп белдеулік уақытқа 1 сағат қосылғандағы уақыт өлшеу жүйесін айтамыз. </w:t>
      </w:r>
      <w:r w:rsidRPr="00AF16BC">
        <w:rPr>
          <w:rFonts w:ascii="Arial" w:hAnsi="Arial" w:cs="Arial"/>
          <w:i/>
          <w:iCs/>
          <w:sz w:val="23"/>
          <w:szCs w:val="23"/>
          <w:lang w:val="ru-RU"/>
        </w:rPr>
        <w:t>Жазғы уақыт</w:t>
      </w:r>
      <w:r w:rsidRPr="00AF16BC">
        <w:rPr>
          <w:rFonts w:ascii="Arial" w:hAnsi="Arial" w:cs="Arial"/>
          <w:sz w:val="23"/>
          <w:szCs w:val="23"/>
          <w:lang w:val="ru-RU"/>
        </w:rPr>
        <w:t xml:space="preserve"> деп (ТМД елдерінде) декреттік уақытқа 1 сағат қосылғандағы уақыт өлшеу жүйесін атайды.</w:t>
      </w:r>
    </w:p>
    <w:p w:rsidR="003323E4" w:rsidRPr="00AF16BC" w:rsidRDefault="003323E4">
      <w:pPr>
        <w:widowControl w:val="0"/>
        <w:autoSpaceDE w:val="0"/>
        <w:autoSpaceDN w:val="0"/>
        <w:adjustRightInd w:val="0"/>
        <w:spacing w:after="0" w:line="22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2340"/>
        <w:rPr>
          <w:rFonts w:ascii="Times New Roman" w:hAnsi="Times New Roman"/>
          <w:sz w:val="24"/>
          <w:szCs w:val="24"/>
          <w:lang w:val="ru-RU"/>
        </w:rPr>
      </w:pPr>
      <w:r w:rsidRPr="00AF16BC">
        <w:rPr>
          <w:rFonts w:ascii="Times New Roman" w:hAnsi="Times New Roman"/>
          <w:b/>
          <w:bCs/>
          <w:i/>
          <w:iCs/>
          <w:sz w:val="24"/>
          <w:szCs w:val="24"/>
          <w:lang w:val="ru-RU"/>
        </w:rPr>
        <w:t>§12</w:t>
      </w:r>
      <w:r w:rsidRPr="00AF16BC">
        <w:rPr>
          <w:rFonts w:ascii="Times New Roman" w:hAnsi="Times New Roman"/>
          <w:sz w:val="24"/>
          <w:szCs w:val="24"/>
          <w:lang w:val="ru-RU"/>
        </w:rPr>
        <w:t>.</w:t>
      </w:r>
      <w:r w:rsidRPr="00AF16BC">
        <w:rPr>
          <w:rFonts w:ascii="Times New Roman" w:hAnsi="Times New Roman"/>
          <w:b/>
          <w:bCs/>
          <w:i/>
          <w:iCs/>
          <w:sz w:val="24"/>
          <w:szCs w:val="24"/>
          <w:lang w:val="ru-RU"/>
        </w:rPr>
        <w:t xml:space="preserve"> </w:t>
      </w:r>
      <w:r w:rsidRPr="00AF16BC">
        <w:rPr>
          <w:rFonts w:ascii="Arial" w:hAnsi="Arial" w:cs="Arial"/>
          <w:b/>
          <w:bCs/>
          <w:i/>
          <w:iCs/>
          <w:sz w:val="24"/>
          <w:szCs w:val="24"/>
          <w:lang w:val="ru-RU"/>
        </w:rPr>
        <w:t>Күнтізбе</w:t>
      </w:r>
    </w:p>
    <w:p w:rsidR="003323E4" w:rsidRPr="00AF16BC" w:rsidRDefault="003323E4">
      <w:pPr>
        <w:widowControl w:val="0"/>
        <w:autoSpaceDE w:val="0"/>
        <w:autoSpaceDN w:val="0"/>
        <w:adjustRightInd w:val="0"/>
        <w:spacing w:after="0" w:line="30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9" w:lineRule="auto"/>
        <w:ind w:firstLine="397"/>
        <w:jc w:val="both"/>
        <w:rPr>
          <w:rFonts w:ascii="Times New Roman" w:hAnsi="Times New Roman"/>
          <w:sz w:val="24"/>
          <w:szCs w:val="24"/>
          <w:lang w:val="ru-RU"/>
        </w:rPr>
      </w:pPr>
      <w:r w:rsidRPr="00AF16BC">
        <w:rPr>
          <w:rFonts w:ascii="Arial" w:hAnsi="Arial" w:cs="Arial"/>
          <w:sz w:val="21"/>
          <w:szCs w:val="21"/>
          <w:lang w:val="ru-RU"/>
        </w:rPr>
        <w:t>Ұзақ уақыт аралықтарын өлшеу үшін ерте заманнан бері алуан түрлі тәулік санау жүйелері қолданылған. Олардың басты міндеті - адам баласының өмірін, қызметін реттеуге көмектесу, табиғат құбылыстарын мейілінше тиімді пайда</w:t>
      </w:r>
      <w:r w:rsidRPr="00AF16BC">
        <w:rPr>
          <w:rFonts w:ascii="Times New Roman" w:hAnsi="Times New Roman"/>
          <w:sz w:val="21"/>
          <w:szCs w:val="21"/>
          <w:lang w:val="ru-RU"/>
        </w:rPr>
        <w:t>-</w:t>
      </w:r>
      <w:r w:rsidRPr="00AF16BC">
        <w:rPr>
          <w:rFonts w:ascii="Arial" w:hAnsi="Arial" w:cs="Arial"/>
          <w:sz w:val="21"/>
          <w:szCs w:val="21"/>
          <w:lang w:val="ru-RU"/>
        </w:rPr>
        <w:t xml:space="preserve">лану, апаттардың зардабын азайту, діни мақсатта қолдану. Бұндай уақыт санау жүйелері күнтізбе не календарь деп </w:t>
      </w:r>
      <w:r w:rsidRPr="00AF16BC">
        <w:rPr>
          <w:rFonts w:ascii="Times New Roman" w:hAnsi="Times New Roman"/>
          <w:sz w:val="21"/>
          <w:szCs w:val="21"/>
          <w:lang w:val="ru-RU"/>
        </w:rPr>
        <w:t>ата-</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3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58</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77" w:lineRule="auto"/>
        <w:jc w:val="both"/>
        <w:rPr>
          <w:rFonts w:ascii="Times New Roman" w:hAnsi="Times New Roman"/>
          <w:sz w:val="24"/>
          <w:szCs w:val="24"/>
          <w:lang w:val="ru-RU"/>
        </w:rPr>
      </w:pPr>
      <w:bookmarkStart w:id="56" w:name="page117"/>
      <w:bookmarkEnd w:id="56"/>
      <w:r w:rsidRPr="00AF16BC">
        <w:rPr>
          <w:rFonts w:ascii="Arial" w:hAnsi="Arial" w:cs="Arial"/>
          <w:sz w:val="21"/>
          <w:szCs w:val="21"/>
          <w:lang w:val="ru-RU"/>
        </w:rPr>
        <w:lastRenderedPageBreak/>
        <w:t>лады. Олар күн мен түннің алмасуы, ай фазаларының алма</w:t>
      </w:r>
      <w:r w:rsidRPr="00AF16BC">
        <w:rPr>
          <w:rFonts w:ascii="Times New Roman" w:hAnsi="Times New Roman"/>
          <w:sz w:val="21"/>
          <w:szCs w:val="21"/>
          <w:lang w:val="ru-RU"/>
        </w:rPr>
        <w:t>-</w:t>
      </w:r>
      <w:r w:rsidRPr="00AF16BC">
        <w:rPr>
          <w:rFonts w:ascii="Arial" w:hAnsi="Arial" w:cs="Arial"/>
          <w:sz w:val="21"/>
          <w:szCs w:val="21"/>
          <w:lang w:val="ru-RU"/>
        </w:rPr>
        <w:t>суы, жыл мезгілдерінің алмасуы сияқты периодты табиғат құбылыстарына­ негізделген. Ай фазаларының алмасу куеңі - синодтық ай, жыл мезгілдерінің алмасу куеңі - тропиктік жыл деп аталады. 1 синодтық ай - 29,506 орташа күн тәулігі (жуық есеппен). 1 тропиктік жыл - 365,2422 орташа күн тәулігі (жуық есеппен). Бұл екі куеңі тәуліктің бүтін са</w:t>
      </w:r>
      <w:r w:rsidRPr="00AF16BC">
        <w:rPr>
          <w:rFonts w:ascii="Times New Roman" w:hAnsi="Times New Roman"/>
          <w:sz w:val="21"/>
          <w:szCs w:val="21"/>
          <w:lang w:val="ru-RU"/>
        </w:rPr>
        <w:t>-</w:t>
      </w:r>
      <w:r w:rsidRPr="00AF16BC">
        <w:rPr>
          <w:rFonts w:ascii="Arial" w:hAnsi="Arial" w:cs="Arial"/>
          <w:sz w:val="21"/>
          <w:szCs w:val="21"/>
          <w:lang w:val="ru-RU"/>
        </w:rPr>
        <w:t xml:space="preserve">нына тең емес, </w:t>
      </w:r>
      <w:r>
        <w:rPr>
          <w:rFonts w:ascii="Arial" w:hAnsi="Arial" w:cs="Arial"/>
          <w:sz w:val="21"/>
          <w:szCs w:val="21"/>
        </w:rPr>
        <w:t>c</w:t>
      </w:r>
      <w:r w:rsidRPr="00AF16BC">
        <w:rPr>
          <w:rFonts w:ascii="Arial" w:hAnsi="Arial" w:cs="Arial"/>
          <w:sz w:val="21"/>
          <w:szCs w:val="21"/>
          <w:lang w:val="ru-RU"/>
        </w:rPr>
        <w:t>ондықтан оларды бір-біріне үйлестіру өте қиын. Адамзат қоғамы ежелден пайдаланған күнтізбелер өте көп. Олардың кейбірлреу синодтық айға негізделген, оларды "ай күнтізбелері" деп атайды. Мысалы, ежелгі Ва</w:t>
      </w:r>
      <w:r w:rsidRPr="00AF16BC">
        <w:rPr>
          <w:rFonts w:ascii="Times New Roman" w:hAnsi="Times New Roman"/>
          <w:sz w:val="21"/>
          <w:szCs w:val="21"/>
          <w:lang w:val="ru-RU"/>
        </w:rPr>
        <w:t>-</w:t>
      </w:r>
      <w:r w:rsidRPr="00AF16BC">
        <w:rPr>
          <w:rFonts w:ascii="Arial" w:hAnsi="Arial" w:cs="Arial"/>
          <w:sz w:val="21"/>
          <w:szCs w:val="21"/>
          <w:lang w:val="ru-RU"/>
        </w:rPr>
        <w:t>вилон күнтізбесі, мұсылман күнтізбесі және т.б.. Кейбір күнтізбелер жыл мезгілдерінің алмасуына, яғни тропикалық жыл куеңіне сүйенген. Мысалы: ежелгі Египет күнтізбесі, Григорий күнтізбесі, Юлий Цезарь күнтізбесі. Оларды "күн календары" деп атайды. Кейбір күнтізбелер синодтық ай мен тропиктік жыл ұзақтықтарын сәйкестендіруге тырысқан. Оларды "айлық-күндік календарь" деп атаған. Мысалы, ежелгі грек календары, қазіргі Израиль календары. Айлық календарда ай жаңа айдан басталуы міндетті шарт. Мұсылман күнтізбесінде 29-30 күннен 12 ай болады, кібісе жылдары тағы бір күн қосылады. Сөйтіп 1 мұсылман жылында 354-355 тәулік болады. Тропиктік жылға 11</w:t>
      </w:r>
      <w:r w:rsidRPr="00AF16BC">
        <w:rPr>
          <w:rFonts w:ascii="Times New Roman" w:hAnsi="Times New Roman"/>
          <w:sz w:val="32"/>
          <w:szCs w:val="32"/>
          <w:u w:val="single"/>
          <w:vertAlign w:val="superscript"/>
          <w:lang w:val="ru-RU"/>
        </w:rPr>
        <w:t>1</w:t>
      </w:r>
      <w:r w:rsidR="00E521D1" w:rsidRPr="00E521D1">
        <w:rPr>
          <w:rFonts w:ascii="Arial" w:hAnsi="Arial" w:cs="Arial"/>
          <w:sz w:val="21"/>
          <w:szCs w:val="21"/>
          <w:lang w:val="ru-RU"/>
        </w:rPr>
        <w:t xml:space="preserve"> </w:t>
      </w:r>
      <w:r w:rsidRPr="00AF16BC">
        <w:rPr>
          <w:rFonts w:ascii="Times New Roman" w:hAnsi="Times New Roman"/>
          <w:sz w:val="21"/>
          <w:szCs w:val="21"/>
          <w:lang w:val="ru-RU"/>
        </w:rPr>
        <w:t>-</w:t>
      </w:r>
      <w:r w:rsidR="00E521D1" w:rsidRPr="00E521D1">
        <w:rPr>
          <w:rFonts w:ascii="Times New Roman" w:hAnsi="Times New Roman"/>
          <w:sz w:val="21"/>
          <w:szCs w:val="21"/>
          <w:lang w:val="ru-RU"/>
        </w:rPr>
        <w:t xml:space="preserve"> </w:t>
      </w:r>
      <w:r w:rsidRPr="00AF16BC">
        <w:rPr>
          <w:rFonts w:ascii="Times New Roman" w:hAnsi="Times New Roman"/>
          <w:sz w:val="21"/>
          <w:szCs w:val="21"/>
          <w:lang w:val="ru-RU"/>
        </w:rPr>
        <w:t>10</w:t>
      </w:r>
      <w:r w:rsidRPr="00AF16BC">
        <w:rPr>
          <w:rFonts w:ascii="Times New Roman" w:hAnsi="Times New Roman"/>
          <w:sz w:val="34"/>
          <w:szCs w:val="34"/>
          <w:u w:val="single"/>
          <w:vertAlign w:val="superscript"/>
          <w:lang w:val="ru-RU"/>
        </w:rPr>
        <w:t>1</w:t>
      </w:r>
      <w:r w:rsidRPr="00AF16BC">
        <w:rPr>
          <w:rFonts w:ascii="Times New Roman" w:hAnsi="Times New Roman"/>
          <w:sz w:val="21"/>
          <w:szCs w:val="21"/>
          <w:lang w:val="ru-RU"/>
        </w:rPr>
        <w:t xml:space="preserve"> </w:t>
      </w:r>
      <w:r w:rsidRPr="00AF16BC">
        <w:rPr>
          <w:rFonts w:ascii="Arial" w:hAnsi="Arial" w:cs="Arial"/>
          <w:sz w:val="21"/>
          <w:szCs w:val="21"/>
          <w:lang w:val="ru-RU"/>
        </w:rPr>
        <w:t>тәулік жетіспейді.</w:t>
      </w:r>
      <w:r w:rsidRPr="00AF16BC">
        <w:rPr>
          <w:rFonts w:ascii="Times New Roman" w:hAnsi="Times New Roman"/>
          <w:sz w:val="21"/>
          <w:szCs w:val="21"/>
          <w:lang w:val="ru-RU"/>
        </w:rPr>
        <w:t xml:space="preserve"> </w:t>
      </w:r>
      <w:r w:rsidRPr="00AF16BC">
        <w:rPr>
          <w:rFonts w:ascii="Arial" w:hAnsi="Arial" w:cs="Arial"/>
          <w:sz w:val="21"/>
          <w:szCs w:val="21"/>
          <w:lang w:val="ru-RU"/>
        </w:rPr>
        <w:t>Сондықтан мұсылман мейрамдары</w:t>
      </w:r>
      <w:r w:rsidR="00E521D1" w:rsidRPr="00E521D1">
        <w:rPr>
          <w:rFonts w:ascii="Arial" w:hAnsi="Arial" w:cs="Arial"/>
          <w:sz w:val="21"/>
          <w:szCs w:val="21"/>
          <w:lang w:val="ru-RU"/>
        </w:rPr>
        <w:t xml:space="preserve"> </w:t>
      </w:r>
      <w:r w:rsidRPr="00AF16BC">
        <w:rPr>
          <w:rFonts w:ascii="Arial" w:hAnsi="Arial" w:cs="Arial"/>
          <w:sz w:val="21"/>
          <w:szCs w:val="21"/>
          <w:lang w:val="ru-RU"/>
        </w:rPr>
        <w:t>және ораза белгілі бір жыл мезгіліне сәйкес келмейді. Басты қиындық жаңа ай әрқашанда айдың бірінші күніне сәйкес келуін қамтамасыз ету. Өйткені, айдың орташа ұзақтығы 29,5 тәулік, ал синодтық ай бұдан 0,03059 тәулік ұзақ, бір жылда бұл айырмашылық 0,36706 тәулікке жетеді, 3- жылда- бір тәуліктен асып кетеді (1,10118 т). Осындай айырмашылықтың өзінен-өзі жойылып тұруы үшін, белгілі ретпен кібісе жылдарды енгізу тәртібін тағайындау керек. Мысалы, 3 жылда бір кібісе жылын енгізсе, айырмашылық азаяды. Ал 8 жылда 3 кібісе жыл болса, айырмашылық одан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7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59</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50" w:lineRule="auto"/>
        <w:jc w:val="both"/>
        <w:rPr>
          <w:rFonts w:ascii="Times New Roman" w:hAnsi="Times New Roman"/>
          <w:sz w:val="24"/>
          <w:szCs w:val="24"/>
          <w:lang w:val="ru-RU"/>
        </w:rPr>
      </w:pPr>
      <w:bookmarkStart w:id="57" w:name="page119"/>
      <w:bookmarkEnd w:id="57"/>
      <w:r w:rsidRPr="00AF16BC">
        <w:rPr>
          <w:rFonts w:ascii="Arial" w:hAnsi="Arial" w:cs="Arial"/>
          <w:sz w:val="24"/>
          <w:szCs w:val="24"/>
          <w:lang w:val="ru-RU"/>
        </w:rPr>
        <w:lastRenderedPageBreak/>
        <w:t>да аз болады (түрік циклі), араб циклінде (одан да дәл жүйе) 30 жылда 11 кібісе жыл енгізіледі. Айырмашылық 0,0118 тәулікке дейін азаяды, 1 тәулік жинақталу үшін 3000 жыл өтуі керек.</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8" w:lineRule="auto"/>
        <w:ind w:firstLine="397"/>
        <w:jc w:val="both"/>
        <w:rPr>
          <w:rFonts w:ascii="Times New Roman" w:hAnsi="Times New Roman"/>
          <w:sz w:val="24"/>
          <w:szCs w:val="24"/>
          <w:lang w:val="ru-RU"/>
        </w:rPr>
      </w:pPr>
      <w:r w:rsidRPr="00AF16BC">
        <w:rPr>
          <w:rFonts w:ascii="Arial" w:hAnsi="Arial" w:cs="Arial"/>
          <w:sz w:val="21"/>
          <w:szCs w:val="21"/>
          <w:lang w:val="ru-RU"/>
        </w:rPr>
        <w:t>Күн календарында басты мақсат - календарлық жыл ұзақтығын тропиктік жыл ұзақтығына мейілінше жуықтату. Ежелгі Египет календарында 30 күннен 12 ай, жыл соңында тағы 5 күн қосылады. Барлығы 365 тәулік. Айырмашылық -0,2422 тәулік (4 жылда 1 тәулікке жуық). Біртіндеп жазғы мейрамдар қысқа ауысып, көшіп жүретін. Бұған қарағанда ежелгі Рим календары алғашында реттелмеген бола</w:t>
      </w:r>
      <w:r w:rsidRPr="00AF16BC">
        <w:rPr>
          <w:rFonts w:ascii="Times New Roman" w:hAnsi="Times New Roman"/>
          <w:sz w:val="21"/>
          <w:szCs w:val="21"/>
          <w:lang w:val="ru-RU"/>
        </w:rPr>
        <w:t>-</w:t>
      </w:r>
      <w:r w:rsidRPr="00AF16BC">
        <w:rPr>
          <w:rFonts w:ascii="Arial" w:hAnsi="Arial" w:cs="Arial"/>
          <w:sz w:val="21"/>
          <w:szCs w:val="21"/>
          <w:lang w:val="ru-RU"/>
        </w:rPr>
        <w:t>тын. Бұның өзі күнделікті өмірде заңсыздықтарға жағдай туғызатын. Өйткені Рим мемлекеті заңға сүйенген мемлекет болатын. Кейбір заң актілерінің орындалуы календарға бай</w:t>
      </w:r>
      <w:r w:rsidRPr="00AF16BC">
        <w:rPr>
          <w:rFonts w:ascii="Times New Roman" w:hAnsi="Times New Roman"/>
          <w:sz w:val="21"/>
          <w:szCs w:val="21"/>
          <w:lang w:val="ru-RU"/>
        </w:rPr>
        <w:t>-</w:t>
      </w:r>
      <w:r w:rsidRPr="00AF16BC">
        <w:rPr>
          <w:rFonts w:ascii="Arial" w:hAnsi="Arial" w:cs="Arial"/>
          <w:sz w:val="21"/>
          <w:szCs w:val="21"/>
          <w:lang w:val="ru-RU"/>
        </w:rPr>
        <w:t>ланысты болған: айталық, қарыздарды кайтару мерзімдері жаңа жылдың бірінші датасында бекітілген (оны "кален</w:t>
      </w:r>
      <w:r w:rsidRPr="00AF16BC">
        <w:rPr>
          <w:rFonts w:ascii="Times New Roman" w:hAnsi="Times New Roman"/>
          <w:sz w:val="21"/>
          <w:szCs w:val="21"/>
          <w:lang w:val="ru-RU"/>
        </w:rPr>
        <w:t>-</w:t>
      </w:r>
      <w:r w:rsidRPr="00AF16BC">
        <w:rPr>
          <w:rFonts w:ascii="Arial" w:hAnsi="Arial" w:cs="Arial"/>
          <w:sz w:val="21"/>
          <w:szCs w:val="21"/>
          <w:lang w:val="ru-RU"/>
        </w:rPr>
        <w:t>да" деп атаған), ал жаңа жылдың басталу мезгілін абыз</w:t>
      </w:r>
      <w:r w:rsidRPr="00AF16BC">
        <w:rPr>
          <w:rFonts w:ascii="Times New Roman" w:hAnsi="Times New Roman"/>
          <w:sz w:val="21"/>
          <w:szCs w:val="21"/>
          <w:lang w:val="ru-RU"/>
        </w:rPr>
        <w:t>-</w:t>
      </w:r>
      <w:r w:rsidRPr="00AF16BC">
        <w:rPr>
          <w:rFonts w:ascii="Arial" w:hAnsi="Arial" w:cs="Arial"/>
          <w:sz w:val="21"/>
          <w:szCs w:val="21"/>
          <w:lang w:val="ru-RU"/>
        </w:rPr>
        <w:t>дар жариялайтындықтан, қарызды уақытында қайтара алмайтындығын білген адамдар, абызға пара беру арқылы, жаңа жылдың басталу мерзімін ыңғайына қарай ысыра бер</w:t>
      </w:r>
      <w:r w:rsidRPr="00AF16BC">
        <w:rPr>
          <w:rFonts w:ascii="Times New Roman" w:hAnsi="Times New Roman"/>
          <w:sz w:val="21"/>
          <w:szCs w:val="21"/>
          <w:lang w:val="ru-RU"/>
        </w:rPr>
        <w:t>-</w:t>
      </w:r>
      <w:r w:rsidRPr="00AF16BC">
        <w:rPr>
          <w:rFonts w:ascii="Arial" w:hAnsi="Arial" w:cs="Arial"/>
          <w:sz w:val="21"/>
          <w:szCs w:val="21"/>
          <w:lang w:val="ru-RU"/>
        </w:rPr>
        <w:t xml:space="preserve">ген. </w:t>
      </w:r>
      <w:r w:rsidRPr="00F64517">
        <w:rPr>
          <w:rFonts w:ascii="Arial" w:hAnsi="Arial" w:cs="Arial"/>
          <w:sz w:val="21"/>
          <w:szCs w:val="21"/>
          <w:lang w:val="ru-RU"/>
        </w:rPr>
        <w:t>Бүл қоғамдық өмірде көп ыңғайсыздық туғызған. Со</w:t>
      </w:r>
      <w:r w:rsidRPr="00F64517">
        <w:rPr>
          <w:rFonts w:ascii="Times New Roman" w:hAnsi="Times New Roman"/>
          <w:sz w:val="21"/>
          <w:szCs w:val="21"/>
          <w:lang w:val="ru-RU"/>
        </w:rPr>
        <w:t>-</w:t>
      </w:r>
      <w:r w:rsidRPr="00F64517">
        <w:rPr>
          <w:rFonts w:ascii="Arial" w:hAnsi="Arial" w:cs="Arial"/>
          <w:sz w:val="21"/>
          <w:szCs w:val="21"/>
          <w:lang w:val="ru-RU"/>
        </w:rPr>
        <w:t xml:space="preserve">дан бері, халықта қандай бір болымсыз оқиғаның мерзімі жайлы айтқанда `до греческих календ`-деген сөз тіркесі қолданылады. </w:t>
      </w:r>
      <w:r w:rsidRPr="00AF16BC">
        <w:rPr>
          <w:rFonts w:ascii="Arial" w:hAnsi="Arial" w:cs="Arial"/>
          <w:sz w:val="21"/>
          <w:szCs w:val="21"/>
          <w:lang w:val="ru-RU"/>
        </w:rPr>
        <w:t>Ал уақыт өлшеу жүйесінің `календарь` - ата</w:t>
      </w:r>
      <w:r w:rsidRPr="00AF16BC">
        <w:rPr>
          <w:rFonts w:ascii="Times New Roman" w:hAnsi="Times New Roman"/>
          <w:sz w:val="21"/>
          <w:szCs w:val="21"/>
          <w:lang w:val="ru-RU"/>
        </w:rPr>
        <w:t>-</w:t>
      </w:r>
      <w:r w:rsidRPr="00AF16BC">
        <w:rPr>
          <w:rFonts w:ascii="Arial" w:hAnsi="Arial" w:cs="Arial"/>
          <w:sz w:val="21"/>
          <w:szCs w:val="21"/>
          <w:lang w:val="ru-RU"/>
        </w:rPr>
        <w:t>луы да сол заманнан келе жатса керек. Бұндай тәртіпсіздікті жою тек Юлий Цезарьдың колынан келді. Ол египет астро</w:t>
      </w:r>
      <w:r w:rsidRPr="00AF16BC">
        <w:rPr>
          <w:rFonts w:ascii="Times New Roman" w:hAnsi="Times New Roman"/>
          <w:sz w:val="21"/>
          <w:szCs w:val="21"/>
          <w:lang w:val="ru-RU"/>
        </w:rPr>
        <w:t>-</w:t>
      </w:r>
      <w:r w:rsidRPr="00AF16BC">
        <w:rPr>
          <w:rFonts w:ascii="Arial" w:hAnsi="Arial" w:cs="Arial"/>
          <w:sz w:val="21"/>
          <w:szCs w:val="21"/>
          <w:lang w:val="ru-RU"/>
        </w:rPr>
        <w:t xml:space="preserve">номы Созигенмен кеңесіп календарь реформасын жасады. Кейін христиан дінінің күшімен бұл </w:t>
      </w:r>
      <w:r w:rsidRPr="00AF16BC">
        <w:rPr>
          <w:rFonts w:ascii="Arial" w:hAnsi="Arial" w:cs="Arial"/>
          <w:i/>
          <w:iCs/>
          <w:sz w:val="21"/>
          <w:szCs w:val="21"/>
          <w:lang w:val="ru-RU"/>
        </w:rPr>
        <w:t>Юлиан календары</w:t>
      </w:r>
      <w:r w:rsidRPr="00AF16BC">
        <w:rPr>
          <w:rFonts w:ascii="Arial" w:hAnsi="Arial" w:cs="Arial"/>
          <w:sz w:val="21"/>
          <w:szCs w:val="21"/>
          <w:lang w:val="ru-RU"/>
        </w:rPr>
        <w:t xml:space="preserve"> де</w:t>
      </w:r>
      <w:r w:rsidRPr="00AF16BC">
        <w:rPr>
          <w:rFonts w:ascii="Times New Roman" w:hAnsi="Times New Roman"/>
          <w:sz w:val="21"/>
          <w:szCs w:val="21"/>
          <w:lang w:val="ru-RU"/>
        </w:rPr>
        <w:t>-</w:t>
      </w:r>
      <w:r w:rsidRPr="00AF16BC">
        <w:rPr>
          <w:rFonts w:ascii="Arial" w:hAnsi="Arial" w:cs="Arial"/>
          <w:sz w:val="21"/>
          <w:szCs w:val="21"/>
          <w:lang w:val="ru-RU"/>
        </w:rPr>
        <w:t>ген атаумен бүкіл дүние жүзінде қабылданды (қазір –</w:t>
      </w:r>
      <w:r w:rsidRPr="00AF16BC">
        <w:rPr>
          <w:rFonts w:ascii="Arial" w:hAnsi="Arial" w:cs="Arial"/>
          <w:i/>
          <w:iCs/>
          <w:sz w:val="21"/>
          <w:szCs w:val="21"/>
          <w:lang w:val="ru-RU"/>
        </w:rPr>
        <w:t>ескі</w:t>
      </w:r>
      <w:r w:rsidRPr="00AF16BC">
        <w:rPr>
          <w:rFonts w:ascii="Arial" w:hAnsi="Arial" w:cs="Arial"/>
          <w:sz w:val="21"/>
          <w:szCs w:val="21"/>
          <w:lang w:val="ru-RU"/>
        </w:rPr>
        <w:t xml:space="preserve"> </w:t>
      </w:r>
      <w:r w:rsidRPr="00AF16BC">
        <w:rPr>
          <w:rFonts w:ascii="Arial" w:hAnsi="Arial" w:cs="Arial"/>
          <w:i/>
          <w:iCs/>
          <w:sz w:val="21"/>
          <w:szCs w:val="21"/>
          <w:lang w:val="ru-RU"/>
        </w:rPr>
        <w:t xml:space="preserve">стиль </w:t>
      </w:r>
      <w:r w:rsidRPr="00AF16BC">
        <w:rPr>
          <w:rFonts w:ascii="Arial" w:hAnsi="Arial" w:cs="Arial"/>
          <w:sz w:val="21"/>
          <w:szCs w:val="21"/>
          <w:lang w:val="ru-RU"/>
        </w:rPr>
        <w:t>деген атауы да бар).</w:t>
      </w:r>
      <w:r w:rsidRPr="00AF16BC">
        <w:rPr>
          <w:rFonts w:ascii="Arial" w:hAnsi="Arial" w:cs="Arial"/>
          <w:i/>
          <w:iCs/>
          <w:sz w:val="21"/>
          <w:szCs w:val="21"/>
          <w:lang w:val="ru-RU"/>
        </w:rPr>
        <w:t xml:space="preserve"> </w:t>
      </w:r>
      <w:r w:rsidRPr="00AF16BC">
        <w:rPr>
          <w:rFonts w:ascii="Arial" w:hAnsi="Arial" w:cs="Arial"/>
          <w:sz w:val="21"/>
          <w:szCs w:val="21"/>
          <w:lang w:val="ru-RU"/>
        </w:rPr>
        <w:t>Бұған себепші болған соны</w:t>
      </w:r>
      <w:r w:rsidRPr="00AF16BC">
        <w:rPr>
          <w:rFonts w:ascii="Times New Roman" w:hAnsi="Times New Roman"/>
          <w:sz w:val="21"/>
          <w:szCs w:val="21"/>
          <w:lang w:val="ru-RU"/>
        </w:rPr>
        <w:t>-</w:t>
      </w:r>
      <w:r w:rsidRPr="00AF16BC">
        <w:rPr>
          <w:rFonts w:ascii="Arial" w:hAnsi="Arial" w:cs="Arial"/>
          <w:sz w:val="21"/>
          <w:szCs w:val="21"/>
          <w:lang w:val="ru-RU"/>
        </w:rPr>
        <w:t>мен бірге осы календар жүйесінің дәлдігі және қолдануға икемділігі. Ежелгі египет календарына қарағанда бұл - дәлірек, себебі онда кібісе жылдар енгізілген. Бұл күнтізбе аздаған түзетулермен қазіргі күнге шейін сақталған. Қай</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4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60</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C50EC8" w:rsidRPr="00495C9B" w:rsidRDefault="00281624">
      <w:pPr>
        <w:widowControl w:val="0"/>
        <w:overflowPunct w:val="0"/>
        <w:autoSpaceDE w:val="0"/>
        <w:autoSpaceDN w:val="0"/>
        <w:adjustRightInd w:val="0"/>
        <w:spacing w:after="0" w:line="273" w:lineRule="auto"/>
        <w:jc w:val="both"/>
        <w:rPr>
          <w:rFonts w:ascii="Arial" w:hAnsi="Arial" w:cs="Arial"/>
          <w:lang w:val="ru-RU"/>
        </w:rPr>
      </w:pPr>
      <w:bookmarkStart w:id="58" w:name="page121"/>
      <w:bookmarkEnd w:id="58"/>
      <w:r w:rsidRPr="00AF16BC">
        <w:rPr>
          <w:rFonts w:ascii="Arial" w:hAnsi="Arial" w:cs="Arial"/>
          <w:lang w:val="ru-RU"/>
        </w:rPr>
        <w:lastRenderedPageBreak/>
        <w:t>жыл - кібісе жыл не жай жыл болатындығын білу үшін оң жақтағы екі цифрден құралған санның 4-ке бөліне ме, жоқ па соны білсе жеткілікті. Мысалы, 1996 жыл кібісе жыл, өйткені 96 төртке қалдықсыз бөлінеді. Ал 1934 жыл жай жыл, 34 -төртке қалдықпен бөлінеді. Юлиан жылының орташа ұзақтығы 365,25 тәулік, тропиктік жылдан 0,0078 тәулік ұзақ. Бұл айырмашылық жинақталып 128 жылда 1 тәулікке, 400 жылда 3 тәулікке жетеді. Христиандардың діни мейрамы – пасха басталатын дата Күннің көрінерлік қозғалысы бойынша анықталатын болғандықтан жылдар өткен сайын календарлық даталардан ығысып, қыдырып жүреді. Біртіндеп иудаистердің сәйкес датасына жақындап жылысып бара жатқандықтан, бұндай жағдайды бол</w:t>
      </w:r>
      <w:r w:rsidRPr="00AF16BC">
        <w:rPr>
          <w:rFonts w:ascii="Times New Roman" w:hAnsi="Times New Roman"/>
          <w:lang w:val="ru-RU"/>
        </w:rPr>
        <w:t>-</w:t>
      </w:r>
      <w:r w:rsidRPr="00AF16BC">
        <w:rPr>
          <w:rFonts w:ascii="Arial" w:hAnsi="Arial" w:cs="Arial"/>
          <w:lang w:val="ru-RU"/>
        </w:rPr>
        <w:t xml:space="preserve">дырмас үшін шіркеу билеушілері күнтізбеды түзетудің амалын іздестірді. Осындай ізденістердің нәтижесінде Рим папасы Григорий ХШ, итальян астрономы Луиджи Луллионың жобасы негізінде календардың проектісін іске асырады. Бұл реформа нәтижесінде календарлық даталар 10 тәулік кейін шегертіліп, болашақта жүзжылдықтардың кейбіреулерін кібісе жыл қылмай жай жылға ауыстырды. Егер жүзжылдықтың алдыңғы екі цифры төртке қалдықсыз бөлінетін санды құраса ғана кібісе жыл болып саналған. Мысалы, 1600-жыл - кібісе, 1700, 1800, 1900 жылдар - жай жылдар. Осы әдістің көмегімен әрбір 400 жылда артық 3 тәулік алып тасталды. Бұндай календарды </w:t>
      </w:r>
      <w:r w:rsidRPr="00AF16BC">
        <w:rPr>
          <w:rFonts w:ascii="Arial" w:hAnsi="Arial" w:cs="Arial"/>
          <w:i/>
          <w:iCs/>
          <w:lang w:val="ru-RU"/>
        </w:rPr>
        <w:t>Григорий ка</w:t>
      </w:r>
      <w:r w:rsidRPr="00AF16BC">
        <w:rPr>
          <w:rFonts w:ascii="Times New Roman" w:hAnsi="Times New Roman"/>
          <w:i/>
          <w:iCs/>
          <w:lang w:val="ru-RU"/>
        </w:rPr>
        <w:t>-</w:t>
      </w:r>
      <w:r w:rsidRPr="00AF16BC">
        <w:rPr>
          <w:rFonts w:ascii="Arial" w:hAnsi="Arial" w:cs="Arial"/>
          <w:i/>
          <w:iCs/>
          <w:lang w:val="ru-RU"/>
        </w:rPr>
        <w:t xml:space="preserve">лендары </w:t>
      </w:r>
      <w:r w:rsidRPr="00AF16BC">
        <w:rPr>
          <w:rFonts w:ascii="Arial" w:hAnsi="Arial" w:cs="Arial"/>
          <w:lang w:val="ru-RU"/>
        </w:rPr>
        <w:t>немесе</w:t>
      </w:r>
      <w:r w:rsidRPr="00AF16BC">
        <w:rPr>
          <w:rFonts w:ascii="Arial" w:hAnsi="Arial" w:cs="Arial"/>
          <w:i/>
          <w:iCs/>
          <w:lang w:val="ru-RU"/>
        </w:rPr>
        <w:t xml:space="preserve"> жаңа стиль </w:t>
      </w:r>
      <w:r w:rsidRPr="00AF16BC">
        <w:rPr>
          <w:rFonts w:ascii="Arial" w:hAnsi="Arial" w:cs="Arial"/>
          <w:lang w:val="ru-RU"/>
        </w:rPr>
        <w:t>деп атайды.</w:t>
      </w:r>
      <w:r w:rsidRPr="00AF16BC">
        <w:rPr>
          <w:rFonts w:ascii="Arial" w:hAnsi="Arial" w:cs="Arial"/>
          <w:i/>
          <w:iCs/>
          <w:lang w:val="ru-RU"/>
        </w:rPr>
        <w:t xml:space="preserve"> </w:t>
      </w:r>
      <w:r w:rsidRPr="00AF16BC">
        <w:rPr>
          <w:rFonts w:ascii="Arial" w:hAnsi="Arial" w:cs="Arial"/>
          <w:lang w:val="ru-RU"/>
        </w:rPr>
        <w:t>Жылдың орташа</w:t>
      </w:r>
      <w:r w:rsidRPr="00AF16BC">
        <w:rPr>
          <w:rFonts w:ascii="Arial" w:hAnsi="Arial" w:cs="Arial"/>
          <w:i/>
          <w:iCs/>
          <w:lang w:val="ru-RU"/>
        </w:rPr>
        <w:t xml:space="preserve"> </w:t>
      </w:r>
      <w:r w:rsidRPr="00AF16BC">
        <w:rPr>
          <w:rFonts w:ascii="Arial" w:hAnsi="Arial" w:cs="Arial"/>
          <w:lang w:val="ru-RU"/>
        </w:rPr>
        <w:t>ұзақтығы: орташа күн тәулігі.</w:t>
      </w:r>
    </w:p>
    <w:p w:rsidR="003323E4" w:rsidRPr="00495C9B" w:rsidRDefault="00C50EC8">
      <w:pPr>
        <w:widowControl w:val="0"/>
        <w:overflowPunct w:val="0"/>
        <w:autoSpaceDE w:val="0"/>
        <w:autoSpaceDN w:val="0"/>
        <w:adjustRightInd w:val="0"/>
        <w:spacing w:after="0" w:line="273" w:lineRule="auto"/>
        <w:jc w:val="both"/>
        <w:rPr>
          <w:rFonts w:ascii="Arial" w:hAnsi="Arial" w:cs="Arial"/>
          <w:lang w:val="ru-RU"/>
        </w:rPr>
      </w:pPr>
      <w:r w:rsidRPr="00495C9B">
        <w:rPr>
          <w:rFonts w:ascii="Arial" w:hAnsi="Arial" w:cs="Arial"/>
          <w:lang w:val="ru-RU"/>
        </w:rPr>
        <w:t>365·303</w:t>
      </w:r>
      <w:r w:rsidRPr="00495C9B">
        <w:rPr>
          <w:rFonts w:ascii="Times New Roman" w:hAnsi="Times New Roman"/>
          <w:sz w:val="24"/>
          <w:szCs w:val="24"/>
          <w:lang w:val="ru-RU"/>
        </w:rPr>
        <w:t xml:space="preserve">±366·97 </w:t>
      </w:r>
      <w:r>
        <w:rPr>
          <w:rFonts w:ascii="Times New Roman CYR" w:hAnsi="Times New Roman CYR" w:cs="Times New Roman CYR"/>
          <w:sz w:val="24"/>
          <w:szCs w:val="24"/>
          <w:lang w:val="kk-KZ"/>
        </w:rPr>
        <w:t>≈</w:t>
      </w:r>
      <w:r w:rsidRPr="00495C9B">
        <w:rPr>
          <w:rFonts w:ascii="Times New Roman CYR" w:hAnsi="Times New Roman CYR" w:cs="Times New Roman CYR"/>
          <w:sz w:val="24"/>
          <w:szCs w:val="24"/>
          <w:lang w:val="ru-RU"/>
        </w:rPr>
        <w:t xml:space="preserve"> </w:t>
      </w:r>
      <w:r w:rsidRPr="00495C9B">
        <w:rPr>
          <w:rFonts w:ascii="Times New Roman" w:hAnsi="Times New Roman"/>
          <w:sz w:val="24"/>
          <w:szCs w:val="24"/>
          <w:lang w:val="ru-RU"/>
        </w:rPr>
        <w:t>365,2425400</w:t>
      </w:r>
    </w:p>
    <w:p w:rsidR="003323E4" w:rsidRPr="00AF16BC" w:rsidRDefault="003323E4">
      <w:pPr>
        <w:widowControl w:val="0"/>
        <w:autoSpaceDE w:val="0"/>
        <w:autoSpaceDN w:val="0"/>
        <w:adjustRightInd w:val="0"/>
        <w:spacing w:after="0" w:line="28"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10"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09" w:lineRule="auto"/>
        <w:ind w:firstLine="397"/>
        <w:jc w:val="both"/>
        <w:rPr>
          <w:rFonts w:ascii="Times New Roman" w:hAnsi="Times New Roman"/>
          <w:sz w:val="24"/>
          <w:szCs w:val="24"/>
          <w:lang w:val="ru-RU"/>
        </w:rPr>
      </w:pPr>
      <w:r w:rsidRPr="00AF16BC">
        <w:rPr>
          <w:rFonts w:ascii="Arial" w:hAnsi="Arial" w:cs="Arial"/>
          <w:sz w:val="21"/>
          <w:szCs w:val="21"/>
          <w:lang w:val="ru-RU"/>
        </w:rPr>
        <w:t>Бұл тропикалық жылдан 26 сек. ұзақ. 1 тәуліктік айырмашылық 3300 жылдан кейін жиналады. Күнтізбердың дәлдігі жеткілікті. Россияда жаңа стиль Қазан револю</w:t>
      </w:r>
      <w:r w:rsidRPr="00AF16BC">
        <w:rPr>
          <w:rFonts w:ascii="Times New Roman" w:hAnsi="Times New Roman"/>
          <w:sz w:val="21"/>
          <w:szCs w:val="21"/>
          <w:lang w:val="ru-RU"/>
        </w:rPr>
        <w:t>-</w:t>
      </w:r>
      <w:r w:rsidRPr="00AF16BC">
        <w:rPr>
          <w:rFonts w:ascii="Arial" w:hAnsi="Arial" w:cs="Arial"/>
          <w:sz w:val="21"/>
          <w:szCs w:val="21"/>
          <w:lang w:val="ru-RU"/>
        </w:rPr>
        <w:t>циясынан кейін орнады. Бұған дейін жиналып қалған 13</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25"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80"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61</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25"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73" w:lineRule="auto"/>
        <w:jc w:val="both"/>
        <w:rPr>
          <w:rFonts w:ascii="Times New Roman" w:hAnsi="Times New Roman"/>
          <w:sz w:val="24"/>
          <w:szCs w:val="24"/>
          <w:lang w:val="ru-RU"/>
        </w:rPr>
      </w:pPr>
      <w:bookmarkStart w:id="59" w:name="page123"/>
      <w:bookmarkEnd w:id="59"/>
      <w:r w:rsidRPr="00AF16BC">
        <w:rPr>
          <w:rFonts w:ascii="Arial" w:hAnsi="Arial" w:cs="Arial"/>
          <w:lang w:val="ru-RU"/>
        </w:rPr>
        <w:lastRenderedPageBreak/>
        <w:t>күн айырмашылық жойылды. Соның арқасында Европа елдері мен Россияда бірдей даталар мен бірдей календарь орнады. Ортаазиялық математик, әрі ақын Омар Хай</w:t>
      </w:r>
      <w:r w:rsidRPr="00AF16BC">
        <w:rPr>
          <w:rFonts w:ascii="Times New Roman" w:hAnsi="Times New Roman"/>
          <w:lang w:val="ru-RU"/>
        </w:rPr>
        <w:t>-</w:t>
      </w:r>
      <w:r w:rsidRPr="00AF16BC">
        <w:rPr>
          <w:rFonts w:ascii="Arial" w:hAnsi="Arial" w:cs="Arial"/>
          <w:lang w:val="ru-RU"/>
        </w:rPr>
        <w:t>ям (1048ж–1122ж) күнтізбенің бұдан да дәлірек жүйесін ұсынған. Бұл календарда әрбір 33 жылдың 8 жылы кібісе жыл саналады. Оның дәлдігі григориан календарынан жоғары – тропикалық жылдан бар болғаны 19 секунд ұзақ. Тарту қаласында өмір сүрген астроном И. Медлер 1864 жылы ХХ ғасырда юлиан календарына түзету жасауды ұсынған: 128 жылда 33 кібісе жылдың біреуін жай жыл са</w:t>
      </w:r>
      <w:r w:rsidRPr="00AF16BC">
        <w:rPr>
          <w:rFonts w:ascii="Times New Roman" w:hAnsi="Times New Roman"/>
          <w:lang w:val="ru-RU"/>
        </w:rPr>
        <w:t>-</w:t>
      </w:r>
      <w:r w:rsidRPr="00AF16BC">
        <w:rPr>
          <w:rFonts w:ascii="Arial" w:hAnsi="Arial" w:cs="Arial"/>
          <w:lang w:val="ru-RU"/>
        </w:rPr>
        <w:t>нап, 1 артық тәулікті алып тастаса, календардің дәлдігі – 1 секунд. Бірақ бұл ұсыныс қабылданбай қалған.</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Айлық- күндік календарларда орташа жыл ұзақтығы тропикалық жылға мейілінше жуық, сонымен бірге айдың басы жаңа айдан басталады. Ежелгі Грецияда жыл 12 ай</w:t>
      </w:r>
      <w:r w:rsidRPr="00AF16BC">
        <w:rPr>
          <w:rFonts w:ascii="Times New Roman" w:hAnsi="Times New Roman"/>
          <w:lang w:val="ru-RU"/>
        </w:rPr>
        <w:t>-</w:t>
      </w:r>
      <w:r w:rsidRPr="00AF16BC">
        <w:rPr>
          <w:rFonts w:ascii="Arial" w:hAnsi="Arial" w:cs="Arial"/>
          <w:lang w:val="ru-RU"/>
        </w:rPr>
        <w:t>дан құралып, қосымша 13-ай кей жылдары енгізіледі. Грек ғалымы Метон (б.э.дейінгі 432 жыл) календардың дәлдігін көрсететіндей жаңалық тапты. Ол 235 синодтық айдың ұзақтығы 19 тропикалық жылға жуық екендігін анықтады (алғашқысы 6939,60180 тәулікке, кейінгісі 6939,68865 тәулікке тең) Айырмашылығы онша жоғары емес. ( ол 1 тәулікке 219 жылда жиналады). Бұндай сәйкестікті пай</w:t>
      </w:r>
      <w:r w:rsidRPr="00AF16BC">
        <w:rPr>
          <w:rFonts w:ascii="Times New Roman" w:hAnsi="Times New Roman"/>
          <w:lang w:val="ru-RU"/>
        </w:rPr>
        <w:t>-</w:t>
      </w:r>
      <w:r w:rsidRPr="00AF16BC">
        <w:rPr>
          <w:rFonts w:ascii="Arial" w:hAnsi="Arial" w:cs="Arial"/>
          <w:lang w:val="ru-RU"/>
        </w:rPr>
        <w:t>далану үшін 13 айды 19 жылда 7 рет қосса жеткілікті. Айлық- күндік календарь қазір де Израиль мемлекетінде қолданылады. Онда да 19 жылда 7 рет 13-ай кіргізілетін. Бұған қосымша шарттар діни тұрғыдан негізделгенімен, орташа жыл ұзақтығын тропикалық жылға мейлінше жуықтатуға бағытталған. Еврей календарында жексенбі, сәрсенбі, жұма күндеріне жылдың басы келе алмайды. Ондай жағдайда жаңа жыл келесі күннен басталады. Осы және т. б. шарттардың көмегімен күндік және айлық күндік циклдердің арасында сәйкестік орнатылады.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27" w:lineRule="auto"/>
        <w:ind w:firstLine="397"/>
        <w:jc w:val="both"/>
        <w:rPr>
          <w:rFonts w:ascii="Times New Roman" w:hAnsi="Times New Roman"/>
          <w:sz w:val="24"/>
          <w:szCs w:val="24"/>
          <w:lang w:val="ru-RU"/>
        </w:rPr>
      </w:pPr>
      <w:r w:rsidRPr="00AF16BC">
        <w:rPr>
          <w:rFonts w:ascii="Arial" w:hAnsi="Arial" w:cs="Arial"/>
          <w:lang w:val="ru-RU"/>
        </w:rPr>
        <w:t>қазіргі заманда дүние жүзінің көптеген мемлекетінде Григориан күнтізбесі қабылданған. Оның дәлдігі жеткілікті</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lastRenderedPageBreak/>
        <w:t>62</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77" w:lineRule="auto"/>
        <w:jc w:val="both"/>
        <w:rPr>
          <w:rFonts w:ascii="Times New Roman" w:hAnsi="Times New Roman"/>
          <w:sz w:val="24"/>
          <w:szCs w:val="24"/>
          <w:lang w:val="ru-RU"/>
        </w:rPr>
      </w:pPr>
      <w:bookmarkStart w:id="60" w:name="page125"/>
      <w:bookmarkEnd w:id="60"/>
      <w:r w:rsidRPr="00AF16BC">
        <w:rPr>
          <w:rFonts w:ascii="Arial" w:hAnsi="Arial" w:cs="Arial"/>
          <w:sz w:val="21"/>
          <w:szCs w:val="21"/>
          <w:lang w:val="ru-RU"/>
        </w:rPr>
        <w:lastRenderedPageBreak/>
        <w:t>болғанымен, кемшіліктері де бар. Тәуліктер айларға бірқалыпты бөлінбеген, тоқсандардың ұзақтықтары бірдей емес, календарлық айдың басы мен апталардың басталуы сәйкестендірілмеген. Осы кемшіліктерден құтылу үшін календардың жаңа үлгілері ұсынылды. Мысалы, француз ғалымы Огюст Конттың календарында жыл 13 ай, әрқайсысы 4 аптадан немесе 28 күннен, жаңа жылдың бірінші күні аптаның да айдың да құрамына енбейді. Кібісе жылы қосымша күн 6 айдан кейін қойылады. Бұл календардың кемшілігі – 4 тоқсанка бөлінбейді. 1888 жылы ұсынылған Гюстав Армелиннің жобалында жыл 4 тоқсанға бөлінеді, әрқайсысында 91 тәулік бар: тоқсаның алғашқы айында 91 тәулік, екінші және үшінші айларында –90 тәуліктен болады. Жыл және кварталдар жексенбіден басталып, сенбіде аяқталады. Тоқсанда 13 апта бар. Жаңа жыл күні 30 -желтоқсаннан кейін, кібісе жылы қосымша күн 30-ма</w:t>
      </w:r>
      <w:r w:rsidRPr="00AF16BC">
        <w:rPr>
          <w:rFonts w:ascii="Times New Roman" w:hAnsi="Times New Roman"/>
          <w:sz w:val="21"/>
          <w:szCs w:val="21"/>
          <w:lang w:val="ru-RU"/>
        </w:rPr>
        <w:t>-</w:t>
      </w:r>
      <w:r w:rsidRPr="00AF16BC">
        <w:rPr>
          <w:rFonts w:ascii="Arial" w:hAnsi="Arial" w:cs="Arial"/>
          <w:sz w:val="21"/>
          <w:szCs w:val="21"/>
          <w:lang w:val="ru-RU"/>
        </w:rPr>
        <w:t>усымнан кейін қойылады. Бұл жобалар халықаралық ме</w:t>
      </w:r>
      <w:r w:rsidRPr="00AF16BC">
        <w:rPr>
          <w:rFonts w:ascii="Times New Roman" w:hAnsi="Times New Roman"/>
          <w:sz w:val="21"/>
          <w:szCs w:val="21"/>
          <w:lang w:val="ru-RU"/>
        </w:rPr>
        <w:t>-</w:t>
      </w:r>
      <w:r w:rsidRPr="00AF16BC">
        <w:rPr>
          <w:rFonts w:ascii="Arial" w:hAnsi="Arial" w:cs="Arial"/>
          <w:sz w:val="21"/>
          <w:szCs w:val="21"/>
          <w:lang w:val="ru-RU"/>
        </w:rPr>
        <w:t>кемелерден қолдау тауып отыр. Бірақ күнделікті тұрмыста бұл календарлардың қолданылуы екіталай, өйткені бұған барлық елдің келісімі қажет. Ал Еуропаның христиан елдерінде 13 саны киелі сан деп есептелетіндіктен бұндай саны бар календарларды халық қолдай қоюы да екіталай.</w:t>
      </w:r>
    </w:p>
    <w:p w:rsidR="003323E4" w:rsidRPr="00AF16BC" w:rsidRDefault="003323E4">
      <w:pPr>
        <w:widowControl w:val="0"/>
        <w:autoSpaceDE w:val="0"/>
        <w:autoSpaceDN w:val="0"/>
        <w:adjustRightInd w:val="0"/>
        <w:spacing w:after="0" w:line="20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780"/>
        <w:rPr>
          <w:rFonts w:ascii="Times New Roman" w:hAnsi="Times New Roman"/>
          <w:sz w:val="24"/>
          <w:szCs w:val="24"/>
          <w:lang w:val="ru-RU"/>
        </w:rPr>
      </w:pPr>
      <w:r w:rsidRPr="00AF16BC">
        <w:rPr>
          <w:rFonts w:ascii="Times New Roman" w:hAnsi="Times New Roman"/>
          <w:b/>
          <w:bCs/>
          <w:i/>
          <w:iCs/>
          <w:sz w:val="24"/>
          <w:szCs w:val="24"/>
          <w:lang w:val="ru-RU"/>
        </w:rPr>
        <w:t xml:space="preserve">§13.  </w:t>
      </w:r>
      <w:r w:rsidRPr="00AF16BC">
        <w:rPr>
          <w:rFonts w:ascii="Arial" w:hAnsi="Arial" w:cs="Arial"/>
          <w:b/>
          <w:bCs/>
          <w:i/>
          <w:iCs/>
          <w:sz w:val="24"/>
          <w:szCs w:val="24"/>
          <w:lang w:val="ru-RU"/>
        </w:rPr>
        <w:t>қазақ күнтізбесі</w:t>
      </w:r>
    </w:p>
    <w:p w:rsidR="003323E4" w:rsidRPr="00AF16BC" w:rsidRDefault="003323E4">
      <w:pPr>
        <w:widowControl w:val="0"/>
        <w:autoSpaceDE w:val="0"/>
        <w:autoSpaceDN w:val="0"/>
        <w:adjustRightInd w:val="0"/>
        <w:spacing w:after="0" w:line="281" w:lineRule="exact"/>
        <w:rPr>
          <w:rFonts w:ascii="Times New Roman" w:hAnsi="Times New Roman"/>
          <w:sz w:val="24"/>
          <w:szCs w:val="24"/>
          <w:lang w:val="ru-RU"/>
        </w:rPr>
      </w:pPr>
    </w:p>
    <w:p w:rsidR="003323E4" w:rsidRPr="00AF16BC" w:rsidRDefault="00C50EC8">
      <w:pPr>
        <w:widowControl w:val="0"/>
        <w:overflowPunct w:val="0"/>
        <w:autoSpaceDE w:val="0"/>
        <w:autoSpaceDN w:val="0"/>
        <w:adjustRightInd w:val="0"/>
        <w:spacing w:after="0" w:line="282" w:lineRule="auto"/>
        <w:ind w:firstLine="397"/>
        <w:jc w:val="both"/>
        <w:rPr>
          <w:rFonts w:ascii="Times New Roman" w:hAnsi="Times New Roman"/>
          <w:sz w:val="24"/>
          <w:szCs w:val="24"/>
          <w:lang w:val="ru-RU"/>
        </w:rPr>
      </w:pPr>
      <w:r>
        <w:rPr>
          <w:rFonts w:ascii="Arial" w:hAnsi="Arial" w:cs="Arial"/>
          <w:sz w:val="21"/>
          <w:szCs w:val="21"/>
          <w:lang w:val="ru-RU"/>
        </w:rPr>
        <w:t>Қ</w:t>
      </w:r>
      <w:r w:rsidR="00281624" w:rsidRPr="00AF16BC">
        <w:rPr>
          <w:rFonts w:ascii="Arial" w:hAnsi="Arial" w:cs="Arial"/>
          <w:sz w:val="21"/>
          <w:szCs w:val="21"/>
          <w:lang w:val="ru-RU"/>
        </w:rPr>
        <w:t>азақ халқының ертеден қолданылып келді деп айтарлықтай күнтізбесі жоқ. Бірақ күнделікті тұрмыста халқымыз уақыт санау жүйелерін қолданып келді. Қазақстан территориясы әр уақытта көршілес мемлекеттердің құра-мына кіріп тұрған кезден болған. Сол себепті халқымыз сол мемлекеттердің күнтізбелерін қолданып келді. Қазақ күнтізбесі деп атап айтатын уақыт санау жүйесі жоқ. Бірақ қазақ халқы ертеден уақыт санаудың төрт жүйесін қолданғандығы белгілі, атап айтқанда: Тоғыс айлары, Зоди</w:t>
      </w:r>
      <w:r w:rsidR="00281624" w:rsidRPr="00AF16BC">
        <w:rPr>
          <w:rFonts w:ascii="Times New Roman" w:hAnsi="Times New Roman"/>
          <w:sz w:val="21"/>
          <w:szCs w:val="21"/>
          <w:lang w:val="ru-RU"/>
        </w:rPr>
        <w:t>-</w:t>
      </w:r>
      <w:r w:rsidR="00281624" w:rsidRPr="00AF16BC">
        <w:rPr>
          <w:rFonts w:ascii="Arial" w:hAnsi="Arial" w:cs="Arial"/>
          <w:sz w:val="21"/>
          <w:szCs w:val="21"/>
          <w:lang w:val="ru-RU"/>
        </w:rPr>
        <w:t>ак айлары, азаматтық календарь және араб айлары.</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16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63</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bookmarkStart w:id="61" w:name="page127"/>
      <w:bookmarkEnd w:id="61"/>
      <w:r w:rsidRPr="00AF16BC">
        <w:rPr>
          <w:rFonts w:ascii="Arial" w:hAnsi="Arial" w:cs="Arial"/>
          <w:lang w:val="ru-RU"/>
        </w:rPr>
        <w:lastRenderedPageBreak/>
        <w:t xml:space="preserve">Тоғыс есебі- Үркер жұлдызына негізделген күнтізбе. Ай орағының немесе Ай табағының Үркерді басып өтуі </w:t>
      </w:r>
      <w:r w:rsidRPr="00AF16BC">
        <w:rPr>
          <w:rFonts w:ascii="Arial" w:hAnsi="Arial" w:cs="Arial"/>
          <w:i/>
          <w:iCs/>
          <w:lang w:val="ru-RU"/>
        </w:rPr>
        <w:t xml:space="preserve">тоғыс,тоғысу </w:t>
      </w:r>
      <w:r w:rsidRPr="00AF16BC">
        <w:rPr>
          <w:rFonts w:ascii="Arial" w:hAnsi="Arial" w:cs="Arial"/>
          <w:lang w:val="ru-RU"/>
        </w:rPr>
        <w:t>немесе</w:t>
      </w:r>
      <w:r w:rsidRPr="00AF16BC">
        <w:rPr>
          <w:rFonts w:ascii="Arial" w:hAnsi="Arial" w:cs="Arial"/>
          <w:i/>
          <w:iCs/>
          <w:lang w:val="ru-RU"/>
        </w:rPr>
        <w:t xml:space="preserve"> тоғаю </w:t>
      </w:r>
      <w:r w:rsidRPr="00AF16BC">
        <w:rPr>
          <w:rFonts w:ascii="Arial" w:hAnsi="Arial" w:cs="Arial"/>
          <w:lang w:val="ru-RU"/>
        </w:rPr>
        <w:t>деп аталады.</w:t>
      </w:r>
      <w:r w:rsidRPr="00AF16BC">
        <w:rPr>
          <w:rFonts w:ascii="Arial" w:hAnsi="Arial" w:cs="Arial"/>
          <w:i/>
          <w:iCs/>
          <w:lang w:val="ru-RU"/>
        </w:rPr>
        <w:t xml:space="preserve"> </w:t>
      </w:r>
      <w:r w:rsidRPr="00AF16BC">
        <w:rPr>
          <w:rFonts w:ascii="Arial" w:hAnsi="Arial" w:cs="Arial"/>
          <w:lang w:val="ru-RU"/>
        </w:rPr>
        <w:t>Бұл кезде</w:t>
      </w:r>
      <w:r w:rsidRPr="00AF16BC">
        <w:rPr>
          <w:rFonts w:ascii="Arial" w:hAnsi="Arial" w:cs="Arial"/>
          <w:i/>
          <w:iCs/>
          <w:lang w:val="ru-RU"/>
        </w:rPr>
        <w:t xml:space="preserve"> </w:t>
      </w:r>
      <w:r w:rsidRPr="00AF16BC">
        <w:rPr>
          <w:rFonts w:ascii="Arial" w:hAnsi="Arial" w:cs="Arial"/>
          <w:lang w:val="ru-RU"/>
        </w:rPr>
        <w:t>Үркердің айқын 6 жұлдызы Айдың ар жағында, тасада қалады да жердегі бақылаушыға көрінбейді. Ай мен Үркер үнемі тоғыса бермейді. Тетелес келетін екі тоғыстың ара</w:t>
      </w:r>
      <w:r w:rsidRPr="00AF16BC">
        <w:rPr>
          <w:rFonts w:ascii="Times New Roman" w:hAnsi="Times New Roman"/>
          <w:lang w:val="ru-RU"/>
        </w:rPr>
        <w:t>-</w:t>
      </w:r>
      <w:r w:rsidRPr="00AF16BC">
        <w:rPr>
          <w:rFonts w:ascii="Arial" w:hAnsi="Arial" w:cs="Arial"/>
          <w:lang w:val="ru-RU"/>
        </w:rPr>
        <w:t>сында өтетін уақытты қазақ халқы тоғыс айы деп атаған. Оның ұзақтығы жуық түрде 27,32 тәулік немесе 27 күн 7 сағат 43 минут. Дөңгелектеп 28 күн деп алсақ, 28ž13=364. Сондықтан Ай мен Үркер жыл ішінде 13 рет қана тоғыса алады. Жылда 13 тоғыс айы болады. Жаз басында Үркер аспан әлемінің көкжиектен төмен жағына өтіп кетеді де, жер шарының солтүстік жартысындағы елдерге 40 күндей көрінбей кетеді "Үркер-40 күн жерде жатады". "Жерде жа</w:t>
      </w:r>
      <w:r w:rsidRPr="00AF16BC">
        <w:rPr>
          <w:rFonts w:ascii="Times New Roman" w:hAnsi="Times New Roman"/>
          <w:lang w:val="ru-RU"/>
        </w:rPr>
        <w:t>-</w:t>
      </w:r>
      <w:r w:rsidRPr="00AF16BC">
        <w:rPr>
          <w:rFonts w:ascii="Arial" w:hAnsi="Arial" w:cs="Arial"/>
          <w:lang w:val="ru-RU"/>
        </w:rPr>
        <w:t>татын" кезде Үркер Аймен 2 рет тоғысуы тиіс, бірақ олар бізге көрінбейді. Біз 11 тоғысты көре аламыз. Тоғыс есебі бойынша жыл басы бір тоғыс айы. Григориан күнтізбесі бойынша ол әрдайым май айында басталады, содан соң сәйкес ретпен 25,23,21,....5,3 тоғыс айлары келеді. Ең ақырғысы (13-ай)-3 тоғыс айы. Тоғыс есебінде жұп сандар кездеспейді. Тоғыстың ұзақтығы күнтізбелік айдан 1-2 күні кем. Бұл кем күндер жыл аяғында, тоғыстан тыс қосылып жатады. Тоғыс есебін жүргізетін адамдарды есепшілер деп атаған. Есепшілер Ай, Үркер, Сүмбіле жұлдыздарының қозғалысы бойынша төл алу, бие байлау, жайлауға көшу, қой қырқу, күйек ағыту және т.б. шаруашылық мерзімдерін халыққа жариялап отырған.</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5" w:lineRule="auto"/>
        <w:ind w:firstLine="397"/>
        <w:jc w:val="both"/>
        <w:rPr>
          <w:rFonts w:ascii="Times New Roman" w:hAnsi="Times New Roman"/>
          <w:sz w:val="24"/>
          <w:szCs w:val="24"/>
          <w:lang w:val="ru-RU"/>
        </w:rPr>
      </w:pPr>
      <w:r w:rsidRPr="00AF16BC">
        <w:rPr>
          <w:rFonts w:ascii="Arial" w:hAnsi="Arial" w:cs="Arial"/>
          <w:sz w:val="24"/>
          <w:szCs w:val="24"/>
          <w:lang w:val="ru-RU"/>
        </w:rPr>
        <w:t>Зодиактық күнтізбе негізі парсы елінен тараса ке</w:t>
      </w:r>
      <w:r w:rsidRPr="00AF16BC">
        <w:rPr>
          <w:rFonts w:ascii="Times New Roman" w:hAnsi="Times New Roman"/>
          <w:sz w:val="24"/>
          <w:szCs w:val="24"/>
          <w:lang w:val="ru-RU"/>
        </w:rPr>
        <w:t>-</w:t>
      </w:r>
      <w:r w:rsidRPr="00AF16BC">
        <w:rPr>
          <w:rFonts w:ascii="Arial" w:hAnsi="Arial" w:cs="Arial"/>
          <w:sz w:val="24"/>
          <w:szCs w:val="24"/>
          <w:lang w:val="ru-RU"/>
        </w:rPr>
        <w:t>рек. Ай атаулары парсы тілінен аударғанда зодиактық шоқжұлдыздарға сәйкес келеді:</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13" w:lineRule="exact"/>
        <w:rPr>
          <w:rFonts w:ascii="Times New Roman" w:hAnsi="Times New Roman"/>
          <w:sz w:val="24"/>
          <w:szCs w:val="24"/>
          <w:lang w:val="ru-RU"/>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64</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020" w:bottom="435" w:left="4180" w:header="720" w:footer="720" w:gutter="0"/>
          <w:cols w:space="720" w:equalWidth="0">
            <w:col w:w="200"/>
          </w:cols>
          <w:noEndnote/>
        </w:sectPr>
      </w:pPr>
    </w:p>
    <w:tbl>
      <w:tblPr>
        <w:tblW w:w="0" w:type="auto"/>
        <w:tblLayout w:type="fixed"/>
        <w:tblCellMar>
          <w:left w:w="0" w:type="dxa"/>
          <w:right w:w="0" w:type="dxa"/>
        </w:tblCellMar>
        <w:tblLook w:val="0000"/>
      </w:tblPr>
      <w:tblGrid>
        <w:gridCol w:w="1540"/>
        <w:gridCol w:w="1700"/>
        <w:gridCol w:w="1260"/>
        <w:gridCol w:w="1640"/>
        <w:gridCol w:w="30"/>
      </w:tblGrid>
      <w:tr w:rsidR="003323E4" w:rsidRPr="00AF16BC">
        <w:trPr>
          <w:trHeight w:val="31"/>
        </w:trPr>
        <w:tc>
          <w:tcPr>
            <w:tcW w:w="15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bookmarkStart w:id="62" w:name="page129"/>
            <w:bookmarkEnd w:id="62"/>
          </w:p>
        </w:tc>
        <w:tc>
          <w:tcPr>
            <w:tcW w:w="170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26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6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95"/>
        </w:trPr>
        <w:tc>
          <w:tcPr>
            <w:tcW w:w="1540" w:type="dxa"/>
            <w:vMerge w:val="restart"/>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sz w:val="24"/>
                <w:szCs w:val="24"/>
              </w:rPr>
              <w:t>Ай аты</w:t>
            </w:r>
          </w:p>
        </w:tc>
        <w:tc>
          <w:tcPr>
            <w:tcW w:w="1700" w:type="dxa"/>
            <w:vMerge w:val="restart"/>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b/>
                <w:bCs/>
                <w:sz w:val="24"/>
                <w:szCs w:val="24"/>
              </w:rPr>
              <w:t>қазақшасы</w:t>
            </w:r>
          </w:p>
        </w:tc>
        <w:tc>
          <w:tcPr>
            <w:tcW w:w="1260" w:type="dxa"/>
            <w:vMerge w:val="restart"/>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b/>
                <w:bCs/>
                <w:sz w:val="24"/>
                <w:szCs w:val="24"/>
              </w:rPr>
              <w:t>орысша</w:t>
            </w:r>
          </w:p>
        </w:tc>
        <w:tc>
          <w:tcPr>
            <w:tcW w:w="16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194" w:lineRule="exact"/>
              <w:ind w:left="80"/>
              <w:rPr>
                <w:rFonts w:ascii="Times New Roman" w:hAnsi="Times New Roman"/>
                <w:sz w:val="24"/>
                <w:szCs w:val="24"/>
              </w:rPr>
            </w:pPr>
            <w:r w:rsidRPr="00AF16BC">
              <w:rPr>
                <w:rFonts w:ascii="Arial" w:hAnsi="Arial" w:cs="Arial"/>
                <w:b/>
                <w:bCs/>
              </w:rPr>
              <w:t>көне</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42"/>
        </w:trPr>
        <w:tc>
          <w:tcPr>
            <w:tcW w:w="1540" w:type="dxa"/>
            <w:vMerge/>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700" w:type="dxa"/>
            <w:vMerge/>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260" w:type="dxa"/>
            <w:vMerge/>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640" w:type="dxa"/>
            <w:tcBorders>
              <w:top w:val="nil"/>
              <w:left w:val="nil"/>
              <w:bottom w:val="single" w:sz="8" w:space="0" w:color="auto"/>
              <w:right w:val="single" w:sz="8" w:space="0" w:color="auto"/>
            </w:tcBorders>
            <w:vAlign w:val="bottom"/>
          </w:tcPr>
          <w:p w:rsidR="003323E4" w:rsidRPr="00AF16BC" w:rsidRDefault="00281624">
            <w:pPr>
              <w:widowControl w:val="0"/>
              <w:autoSpaceDE w:val="0"/>
              <w:autoSpaceDN w:val="0"/>
              <w:adjustRightInd w:val="0"/>
              <w:spacing w:after="0" w:line="241" w:lineRule="exact"/>
              <w:ind w:left="80"/>
              <w:rPr>
                <w:rFonts w:ascii="Times New Roman" w:hAnsi="Times New Roman"/>
                <w:sz w:val="24"/>
                <w:szCs w:val="24"/>
              </w:rPr>
            </w:pPr>
            <w:r w:rsidRPr="00AF16BC">
              <w:rPr>
                <w:rFonts w:ascii="Arial" w:hAnsi="Arial" w:cs="Arial"/>
                <w:b/>
                <w:bCs/>
                <w:sz w:val="24"/>
                <w:szCs w:val="24"/>
              </w:rPr>
              <w:t>түрікше</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34"/>
        </w:trPr>
        <w:tc>
          <w:tcPr>
            <w:tcW w:w="154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Times New Roman" w:hAnsi="Times New Roman"/>
                <w:sz w:val="24"/>
                <w:szCs w:val="24"/>
              </w:rPr>
              <w:t>Хамал</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бағлан тоқты</w:t>
            </w:r>
          </w:p>
        </w:tc>
        <w:tc>
          <w:tcPr>
            <w:tcW w:w="12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овен</w:t>
            </w:r>
          </w:p>
        </w:tc>
        <w:tc>
          <w:tcPr>
            <w:tcW w:w="16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қозы</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4"/>
        </w:trPr>
        <w:tc>
          <w:tcPr>
            <w:tcW w:w="154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70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24"/>
        </w:trPr>
        <w:tc>
          <w:tcPr>
            <w:tcW w:w="154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Сәуір</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өгізше</w:t>
            </w:r>
          </w:p>
        </w:tc>
        <w:tc>
          <w:tcPr>
            <w:tcW w:w="12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телец</w:t>
            </w:r>
          </w:p>
        </w:tc>
        <w:tc>
          <w:tcPr>
            <w:tcW w:w="16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үді</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4"/>
        </w:trPr>
        <w:tc>
          <w:tcPr>
            <w:tcW w:w="154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70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5"/>
        </w:trPr>
        <w:tc>
          <w:tcPr>
            <w:tcW w:w="1540" w:type="dxa"/>
            <w:tcBorders>
              <w:top w:val="nil"/>
              <w:left w:val="single" w:sz="8" w:space="0" w:color="auto"/>
              <w:bottom w:val="single" w:sz="8" w:space="0" w:color="auto"/>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Зауза</w:t>
            </w:r>
          </w:p>
        </w:tc>
        <w:tc>
          <w:tcPr>
            <w:tcW w:w="1700" w:type="dxa"/>
            <w:tcBorders>
              <w:top w:val="nil"/>
              <w:left w:val="nil"/>
              <w:bottom w:val="single" w:sz="8" w:space="0" w:color="auto"/>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егіз балалар</w:t>
            </w:r>
          </w:p>
        </w:tc>
        <w:tc>
          <w:tcPr>
            <w:tcW w:w="1260" w:type="dxa"/>
            <w:tcBorders>
              <w:top w:val="nil"/>
              <w:left w:val="nil"/>
              <w:bottom w:val="single" w:sz="8" w:space="0" w:color="auto"/>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близнецы</w:t>
            </w:r>
          </w:p>
        </w:tc>
        <w:tc>
          <w:tcPr>
            <w:tcW w:w="1640" w:type="dxa"/>
            <w:tcBorders>
              <w:top w:val="nil"/>
              <w:left w:val="nil"/>
              <w:bottom w:val="single" w:sz="8" w:space="0" w:color="auto"/>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ерентүз</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74"/>
        </w:trPr>
        <w:tc>
          <w:tcPr>
            <w:tcW w:w="154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Саратан</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су шаяны</w:t>
            </w:r>
          </w:p>
        </w:tc>
        <w:tc>
          <w:tcPr>
            <w:tcW w:w="12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Times New Roman" w:hAnsi="Times New Roman"/>
                <w:sz w:val="24"/>
                <w:szCs w:val="24"/>
              </w:rPr>
              <w:t>рак</w:t>
            </w:r>
          </w:p>
        </w:tc>
        <w:tc>
          <w:tcPr>
            <w:tcW w:w="16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қушық</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9"/>
        </w:trPr>
        <w:tc>
          <w:tcPr>
            <w:tcW w:w="154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70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8"/>
        </w:trPr>
        <w:tc>
          <w:tcPr>
            <w:tcW w:w="154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Әсет</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арыстан</w:t>
            </w:r>
          </w:p>
        </w:tc>
        <w:tc>
          <w:tcPr>
            <w:tcW w:w="12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Times New Roman" w:hAnsi="Times New Roman"/>
                <w:sz w:val="24"/>
                <w:szCs w:val="24"/>
              </w:rPr>
              <w:t>лев</w:t>
            </w:r>
          </w:p>
        </w:tc>
        <w:tc>
          <w:tcPr>
            <w:tcW w:w="16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арыстан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9"/>
        </w:trPr>
        <w:tc>
          <w:tcPr>
            <w:tcW w:w="154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70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97"/>
        </w:trPr>
        <w:tc>
          <w:tcPr>
            <w:tcW w:w="154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196" w:lineRule="exact"/>
              <w:ind w:left="120"/>
              <w:rPr>
                <w:rFonts w:ascii="Times New Roman" w:hAnsi="Times New Roman"/>
                <w:sz w:val="24"/>
                <w:szCs w:val="24"/>
              </w:rPr>
            </w:pPr>
            <w:r w:rsidRPr="00AF16BC">
              <w:rPr>
                <w:rFonts w:ascii="Arial" w:hAnsi="Arial" w:cs="Arial"/>
              </w:rPr>
              <w:t>Әзра</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196" w:lineRule="exact"/>
              <w:ind w:left="100"/>
              <w:rPr>
                <w:rFonts w:ascii="Times New Roman" w:hAnsi="Times New Roman"/>
                <w:sz w:val="24"/>
                <w:szCs w:val="24"/>
              </w:rPr>
            </w:pPr>
            <w:r w:rsidRPr="00AF16BC">
              <w:rPr>
                <w:rFonts w:ascii="Arial" w:hAnsi="Arial" w:cs="Arial"/>
              </w:rPr>
              <w:t>бойжеткен</w:t>
            </w:r>
          </w:p>
        </w:tc>
        <w:tc>
          <w:tcPr>
            <w:tcW w:w="1260" w:type="dxa"/>
            <w:vMerge w:val="restart"/>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дева</w:t>
            </w:r>
          </w:p>
        </w:tc>
        <w:tc>
          <w:tcPr>
            <w:tcW w:w="1640" w:type="dxa"/>
            <w:vMerge w:val="restart"/>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бидай басы</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72"/>
        </w:trPr>
        <w:tc>
          <w:tcPr>
            <w:tcW w:w="1540" w:type="dxa"/>
            <w:vMerge w:val="restart"/>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exact"/>
              <w:ind w:left="120"/>
              <w:rPr>
                <w:rFonts w:ascii="Times New Roman" w:hAnsi="Times New Roman"/>
                <w:sz w:val="24"/>
                <w:szCs w:val="24"/>
              </w:rPr>
            </w:pPr>
            <w:r w:rsidRPr="00AF16BC">
              <w:rPr>
                <w:rFonts w:ascii="Arial" w:hAnsi="Arial" w:cs="Arial"/>
                <w:sz w:val="24"/>
                <w:szCs w:val="24"/>
              </w:rPr>
              <w:t>(сүмбіле)</w:t>
            </w:r>
          </w:p>
        </w:tc>
        <w:tc>
          <w:tcPr>
            <w:tcW w:w="1700" w:type="dxa"/>
            <w:vMerge w:val="restart"/>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exact"/>
              <w:ind w:left="100"/>
              <w:rPr>
                <w:rFonts w:ascii="Times New Roman" w:hAnsi="Times New Roman"/>
                <w:sz w:val="24"/>
                <w:szCs w:val="24"/>
              </w:rPr>
            </w:pPr>
            <w:r w:rsidRPr="00AF16BC">
              <w:rPr>
                <w:rFonts w:ascii="Arial" w:hAnsi="Arial" w:cs="Arial"/>
                <w:sz w:val="24"/>
                <w:szCs w:val="24"/>
              </w:rPr>
              <w:t>қыз</w:t>
            </w:r>
          </w:p>
        </w:tc>
        <w:tc>
          <w:tcPr>
            <w:tcW w:w="1260" w:type="dxa"/>
            <w:vMerge/>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640" w:type="dxa"/>
            <w:vMerge/>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9"/>
        </w:trPr>
        <w:tc>
          <w:tcPr>
            <w:tcW w:w="1540" w:type="dxa"/>
            <w:vMerge/>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700" w:type="dxa"/>
            <w:vMerge/>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8"/>
        </w:trPr>
        <w:tc>
          <w:tcPr>
            <w:tcW w:w="154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Мизам</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Times New Roman" w:hAnsi="Times New Roman"/>
                <w:sz w:val="24"/>
                <w:szCs w:val="24"/>
              </w:rPr>
              <w:t>таразы</w:t>
            </w:r>
          </w:p>
        </w:tc>
        <w:tc>
          <w:tcPr>
            <w:tcW w:w="12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Times New Roman" w:hAnsi="Times New Roman"/>
                <w:sz w:val="24"/>
                <w:szCs w:val="24"/>
              </w:rPr>
              <w:t>весы</w:t>
            </w:r>
          </w:p>
        </w:tc>
        <w:tc>
          <w:tcPr>
            <w:tcW w:w="16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өлкі</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9"/>
        </w:trPr>
        <w:tc>
          <w:tcPr>
            <w:tcW w:w="154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70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96"/>
        </w:trPr>
        <w:tc>
          <w:tcPr>
            <w:tcW w:w="1540" w:type="dxa"/>
            <w:vMerge w:val="restart"/>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қауыс</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196" w:lineRule="exact"/>
              <w:ind w:left="100"/>
              <w:rPr>
                <w:rFonts w:ascii="Times New Roman" w:hAnsi="Times New Roman"/>
                <w:sz w:val="24"/>
                <w:szCs w:val="24"/>
              </w:rPr>
            </w:pPr>
            <w:r w:rsidRPr="00AF16BC">
              <w:rPr>
                <w:rFonts w:ascii="Arial" w:hAnsi="Arial" w:cs="Arial"/>
              </w:rPr>
              <w:t>садақшы</w:t>
            </w:r>
          </w:p>
        </w:tc>
        <w:tc>
          <w:tcPr>
            <w:tcW w:w="1260" w:type="dxa"/>
            <w:vMerge w:val="restart"/>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стрелец</w:t>
            </w:r>
          </w:p>
        </w:tc>
        <w:tc>
          <w:tcPr>
            <w:tcW w:w="1640" w:type="dxa"/>
            <w:vMerge w:val="restart"/>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сұрмерген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72"/>
        </w:trPr>
        <w:tc>
          <w:tcPr>
            <w:tcW w:w="1540" w:type="dxa"/>
            <w:vMerge/>
            <w:tcBorders>
              <w:top w:val="nil"/>
              <w:left w:val="single" w:sz="8" w:space="0" w:color="auto"/>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700" w:type="dxa"/>
            <w:vMerge w:val="restart"/>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exact"/>
              <w:ind w:left="100"/>
              <w:rPr>
                <w:rFonts w:ascii="Times New Roman" w:hAnsi="Times New Roman"/>
                <w:sz w:val="24"/>
                <w:szCs w:val="24"/>
              </w:rPr>
            </w:pPr>
            <w:r w:rsidRPr="00AF16BC">
              <w:rPr>
                <w:rFonts w:ascii="Arial" w:hAnsi="Arial" w:cs="Arial"/>
                <w:sz w:val="24"/>
                <w:szCs w:val="24"/>
              </w:rPr>
              <w:t>мерген</w:t>
            </w:r>
          </w:p>
        </w:tc>
        <w:tc>
          <w:tcPr>
            <w:tcW w:w="1260" w:type="dxa"/>
            <w:vMerge/>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640" w:type="dxa"/>
            <w:vMerge/>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9"/>
        </w:trPr>
        <w:tc>
          <w:tcPr>
            <w:tcW w:w="154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700" w:type="dxa"/>
            <w:vMerge/>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8"/>
        </w:trPr>
        <w:tc>
          <w:tcPr>
            <w:tcW w:w="154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Ақырап</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бүйі</w:t>
            </w:r>
          </w:p>
        </w:tc>
        <w:tc>
          <w:tcPr>
            <w:tcW w:w="12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скорпион</w:t>
            </w:r>
          </w:p>
        </w:tc>
        <w:tc>
          <w:tcPr>
            <w:tcW w:w="16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шаян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9"/>
        </w:trPr>
        <w:tc>
          <w:tcPr>
            <w:tcW w:w="154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70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8"/>
        </w:trPr>
        <w:tc>
          <w:tcPr>
            <w:tcW w:w="154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Джәди</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ешкімүйіз</w:t>
            </w:r>
          </w:p>
        </w:tc>
        <w:tc>
          <w:tcPr>
            <w:tcW w:w="12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козерог</w:t>
            </w:r>
          </w:p>
        </w:tc>
        <w:tc>
          <w:tcPr>
            <w:tcW w:w="16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ұғылақ</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0"/>
        </w:trPr>
        <w:tc>
          <w:tcPr>
            <w:tcW w:w="154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70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8"/>
        </w:trPr>
        <w:tc>
          <w:tcPr>
            <w:tcW w:w="154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Дәлу</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суқұйғыш</w:t>
            </w:r>
          </w:p>
        </w:tc>
        <w:tc>
          <w:tcPr>
            <w:tcW w:w="12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водолей</w:t>
            </w:r>
          </w:p>
        </w:tc>
        <w:tc>
          <w:tcPr>
            <w:tcW w:w="16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көнек</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0"/>
        </w:trPr>
        <w:tc>
          <w:tcPr>
            <w:tcW w:w="154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70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8"/>
        </w:trPr>
        <w:tc>
          <w:tcPr>
            <w:tcW w:w="154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Хұт</w:t>
            </w:r>
          </w:p>
        </w:tc>
        <w:tc>
          <w:tcPr>
            <w:tcW w:w="170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балық</w:t>
            </w:r>
          </w:p>
        </w:tc>
        <w:tc>
          <w:tcPr>
            <w:tcW w:w="12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рыбы</w:t>
            </w:r>
          </w:p>
        </w:tc>
        <w:tc>
          <w:tcPr>
            <w:tcW w:w="16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балық</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0"/>
        </w:trPr>
        <w:tc>
          <w:tcPr>
            <w:tcW w:w="154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70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2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6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5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rPr>
      </w:pPr>
      <w:r>
        <w:rPr>
          <w:rFonts w:ascii="Arial" w:hAnsi="Arial" w:cs="Arial"/>
        </w:rPr>
        <w:t>Жай жылда 365, кібісе жылда 366 күн болса, Күн мен Айдың қозғалысына тікелей қатынасы жоқ. Негізінен алғанда ауа райы мен шаруашылық маусымдарына байла</w:t>
      </w:r>
      <w:r>
        <w:rPr>
          <w:rFonts w:ascii="Times New Roman" w:hAnsi="Times New Roman"/>
        </w:rPr>
        <w:t>-</w:t>
      </w:r>
      <w:r>
        <w:rPr>
          <w:rFonts w:ascii="Arial" w:hAnsi="Arial" w:cs="Arial"/>
        </w:rPr>
        <w:t>нысты қалыптасқан айлар азаматтық айлар деп аталады.</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rPr>
      </w:pPr>
      <w:r>
        <w:rPr>
          <w:rFonts w:ascii="Arial" w:hAnsi="Arial" w:cs="Arial"/>
          <w:sz w:val="23"/>
          <w:szCs w:val="23"/>
        </w:rPr>
        <w:t>Ежелгі қазақ календарында азаматтық айлар былай аталған: наурыз, көкек, мамыр, отамалы, шілде, сарша, қыркүйек, қазан, қараша, желтоқсан, қаңтар, ақпан.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rPr>
      </w:pPr>
      <w:r>
        <w:rPr>
          <w:rFonts w:ascii="Arial" w:hAnsi="Arial" w:cs="Arial"/>
          <w:sz w:val="23"/>
          <w:szCs w:val="23"/>
        </w:rPr>
        <w:t>Жыл - 12 азаматтық ай, әрқайсысы - 30 күннен. Жыл аяғында, айлардан тыс 5-6 күн қосылып отырған. Ол күндер "бес қонақ" деп аталған. 3 ай - 90 күн уақыт аралығы "тоқсан" деп аталған (четверть года).</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3" w:lineRule="auto"/>
        <w:ind w:firstLine="397"/>
        <w:jc w:val="both"/>
        <w:rPr>
          <w:rFonts w:ascii="Times New Roman" w:hAnsi="Times New Roman"/>
          <w:sz w:val="24"/>
          <w:szCs w:val="24"/>
        </w:rPr>
      </w:pPr>
      <w:r>
        <w:rPr>
          <w:rFonts w:ascii="Arial" w:hAnsi="Arial" w:cs="Arial"/>
          <w:sz w:val="24"/>
          <w:szCs w:val="24"/>
        </w:rPr>
        <w:t>Сонымен, қазақ халқының күнтізбе жүйесі еңбекші қауымның өмірін, жұмысын реттеу қызметін атқарған.</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102"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7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65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102"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321" w:lineRule="auto"/>
        <w:ind w:right="20" w:firstLine="397"/>
        <w:jc w:val="both"/>
        <w:rPr>
          <w:rFonts w:ascii="Times New Roman" w:hAnsi="Times New Roman"/>
          <w:sz w:val="24"/>
          <w:szCs w:val="24"/>
        </w:rPr>
      </w:pPr>
      <w:bookmarkStart w:id="63" w:name="page131"/>
      <w:bookmarkEnd w:id="63"/>
      <w:r>
        <w:rPr>
          <w:rFonts w:ascii="Arial" w:hAnsi="Arial" w:cs="Arial"/>
        </w:rPr>
        <w:lastRenderedPageBreak/>
        <w:t>«5 тоғыста күйек түседі», «3 тоғыста қой қоздайды» де</w:t>
      </w:r>
      <w:r>
        <w:rPr>
          <w:rFonts w:ascii="Times New Roman" w:hAnsi="Times New Roman"/>
        </w:rPr>
        <w:t>-</w:t>
      </w:r>
      <w:r>
        <w:rPr>
          <w:rFonts w:ascii="Arial" w:hAnsi="Arial" w:cs="Arial"/>
        </w:rPr>
        <w:t>ген тіркестер белгілі. (М. Искаков. «Халық календары»)</w:t>
      </w:r>
    </w:p>
    <w:p w:rsidR="003323E4" w:rsidRDefault="003323E4">
      <w:pPr>
        <w:widowControl w:val="0"/>
        <w:autoSpaceDE w:val="0"/>
        <w:autoSpaceDN w:val="0"/>
        <w:adjustRightInd w:val="0"/>
        <w:spacing w:after="0" w:line="15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660"/>
        <w:rPr>
          <w:rFonts w:ascii="Times New Roman" w:hAnsi="Times New Roman"/>
          <w:sz w:val="24"/>
          <w:szCs w:val="24"/>
        </w:rPr>
      </w:pPr>
      <w:r>
        <w:rPr>
          <w:rFonts w:ascii="Arial" w:hAnsi="Arial" w:cs="Arial"/>
          <w:b/>
          <w:bCs/>
          <w:i/>
          <w:iCs/>
          <w:sz w:val="24"/>
          <w:szCs w:val="24"/>
        </w:rPr>
        <w:t>§14.Уақыт қызметі</w:t>
      </w:r>
    </w:p>
    <w:p w:rsidR="003323E4" w:rsidRDefault="003323E4">
      <w:pPr>
        <w:widowControl w:val="0"/>
        <w:autoSpaceDE w:val="0"/>
        <w:autoSpaceDN w:val="0"/>
        <w:adjustRightInd w:val="0"/>
        <w:spacing w:after="0" w:line="290" w:lineRule="exact"/>
        <w:rPr>
          <w:rFonts w:ascii="Times New Roman" w:hAnsi="Times New Roman"/>
          <w:sz w:val="24"/>
          <w:szCs w:val="24"/>
        </w:rPr>
      </w:pPr>
    </w:p>
    <w:p w:rsidR="003323E4" w:rsidRDefault="009A514B">
      <w:pPr>
        <w:widowControl w:val="0"/>
        <w:overflowPunct w:val="0"/>
        <w:autoSpaceDE w:val="0"/>
        <w:autoSpaceDN w:val="0"/>
        <w:adjustRightInd w:val="0"/>
        <w:spacing w:after="0" w:line="271" w:lineRule="auto"/>
        <w:ind w:firstLine="397"/>
        <w:jc w:val="both"/>
        <w:rPr>
          <w:rFonts w:ascii="Times New Roman" w:hAnsi="Times New Roman"/>
          <w:sz w:val="24"/>
          <w:szCs w:val="24"/>
        </w:rPr>
      </w:pPr>
      <w:r>
        <w:rPr>
          <w:rFonts w:ascii="Arial" w:hAnsi="Arial" w:cs="Arial"/>
          <w:lang w:val="kk-KZ"/>
        </w:rPr>
        <w:t>Қ</w:t>
      </w:r>
      <w:r w:rsidR="00281624">
        <w:rPr>
          <w:rFonts w:ascii="Arial" w:hAnsi="Arial" w:cs="Arial"/>
        </w:rPr>
        <w:t>азіргі заманда дәл уақытты анықтаудың, оны тұты­ нудың ерекше тәртібі қалыптасқан. Осы мәселелермен шұғылданатын мекемелерді, яғни ғылыми зерттеу инсти­ туттарының, обсерваториялардың арнаулы зертхана</w:t>
      </w:r>
      <w:r w:rsidR="00281624">
        <w:rPr>
          <w:rFonts w:ascii="Times New Roman" w:hAnsi="Times New Roman"/>
        </w:rPr>
        <w:t>-</w:t>
      </w:r>
      <w:r w:rsidR="00281624">
        <w:rPr>
          <w:rFonts w:ascii="Arial" w:hAnsi="Arial" w:cs="Arial"/>
        </w:rPr>
        <w:t xml:space="preserve">ларын </w:t>
      </w:r>
      <w:r w:rsidR="00281624">
        <w:rPr>
          <w:rFonts w:ascii="Arial" w:hAnsi="Arial" w:cs="Arial"/>
          <w:i/>
          <w:iCs/>
        </w:rPr>
        <w:t>уақыт қызметі</w:t>
      </w:r>
      <w:r w:rsidR="00281624">
        <w:rPr>
          <w:rFonts w:ascii="Arial" w:hAnsi="Arial" w:cs="Arial"/>
        </w:rPr>
        <w:t xml:space="preserve"> деп атайды. Олардың қызметін, атап айтқанда дәл уақытты табу, сақтау және тарату қызметін де </w:t>
      </w:r>
      <w:r w:rsidR="00281624">
        <w:rPr>
          <w:rFonts w:ascii="Arial" w:hAnsi="Arial" w:cs="Arial"/>
          <w:i/>
          <w:iCs/>
        </w:rPr>
        <w:t>уақыт қызметі</w:t>
      </w:r>
      <w:r w:rsidR="00281624">
        <w:rPr>
          <w:rFonts w:ascii="Arial" w:hAnsi="Arial" w:cs="Arial"/>
        </w:rPr>
        <w:t xml:space="preserve"> деп атайды. </w:t>
      </w:r>
      <w:r w:rsidR="00281624">
        <w:rPr>
          <w:rFonts w:ascii="Arial" w:hAnsi="Arial" w:cs="Arial"/>
          <w:i/>
          <w:iCs/>
        </w:rPr>
        <w:t>Уақыт қызметі</w:t>
      </w:r>
    </w:p>
    <w:p w:rsidR="003323E4" w:rsidRDefault="003323E4">
      <w:pPr>
        <w:widowControl w:val="0"/>
        <w:autoSpaceDE w:val="0"/>
        <w:autoSpaceDN w:val="0"/>
        <w:adjustRightInd w:val="0"/>
        <w:spacing w:after="0" w:line="6"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1" w:lineRule="auto"/>
        <w:jc w:val="both"/>
        <w:rPr>
          <w:rFonts w:ascii="Times New Roman" w:hAnsi="Times New Roman"/>
          <w:sz w:val="24"/>
          <w:szCs w:val="24"/>
        </w:rPr>
      </w:pPr>
      <w:r>
        <w:rPr>
          <w:rFonts w:ascii="Arial" w:hAnsi="Arial" w:cs="Arial"/>
          <w:sz w:val="23"/>
          <w:szCs w:val="23"/>
        </w:rPr>
        <w:t>қуатты радиостанциялардың шығуымен қатар, күнделікті қажеттіктен пайда болған мекемелер жүйесі. Оған дейін дәл уақыт телеграф арқылы берілетін. Оны сағат жөндейтін ше</w:t>
      </w:r>
      <w:r>
        <w:rPr>
          <w:rFonts w:ascii="Times New Roman" w:hAnsi="Times New Roman"/>
          <w:sz w:val="23"/>
          <w:szCs w:val="23"/>
        </w:rPr>
        <w:t>-</w:t>
      </w:r>
      <w:r>
        <w:rPr>
          <w:rFonts w:ascii="Arial" w:hAnsi="Arial" w:cs="Arial"/>
          <w:sz w:val="23"/>
          <w:szCs w:val="23"/>
        </w:rPr>
        <w:t>берлерден білуге болатын.</w:t>
      </w:r>
    </w:p>
    <w:p w:rsidR="003323E4" w:rsidRDefault="00281624">
      <w:pPr>
        <w:widowControl w:val="0"/>
        <w:overflowPunct w:val="0"/>
        <w:autoSpaceDE w:val="0"/>
        <w:autoSpaceDN w:val="0"/>
        <w:adjustRightInd w:val="0"/>
        <w:spacing w:after="0" w:line="290" w:lineRule="auto"/>
        <w:ind w:firstLine="397"/>
        <w:jc w:val="both"/>
        <w:rPr>
          <w:rFonts w:ascii="Times New Roman" w:hAnsi="Times New Roman"/>
          <w:sz w:val="24"/>
          <w:szCs w:val="24"/>
        </w:rPr>
      </w:pPr>
      <w:r>
        <w:rPr>
          <w:rFonts w:ascii="Arial" w:hAnsi="Arial" w:cs="Arial"/>
          <w:sz w:val="21"/>
          <w:szCs w:val="21"/>
        </w:rPr>
        <w:t>Дәл уақытты анықтау дегеніміз астрономиялық бақылау арқылы не болмаса басқа периодты түрде қайталанатын процестердің көмегімен сағаттың түзетуін анықтау бо</w:t>
      </w:r>
      <w:r>
        <w:rPr>
          <w:rFonts w:ascii="Times New Roman" w:hAnsi="Times New Roman"/>
          <w:sz w:val="21"/>
          <w:szCs w:val="21"/>
        </w:rPr>
        <w:t>-</w:t>
      </w:r>
      <w:r>
        <w:rPr>
          <w:rFonts w:ascii="Arial" w:hAnsi="Arial" w:cs="Arial"/>
          <w:sz w:val="21"/>
          <w:szCs w:val="21"/>
        </w:rPr>
        <w:t xml:space="preserve">лып табылады. Дәл уақытты сақтау деп кез келген уақыт моменті үшін </w:t>
      </w:r>
      <w:r>
        <w:rPr>
          <w:rFonts w:ascii="Arial" w:hAnsi="Arial" w:cs="Arial"/>
          <w:i/>
          <w:iCs/>
          <w:sz w:val="21"/>
          <w:szCs w:val="21"/>
        </w:rPr>
        <w:t>сағат түзетуін</w:t>
      </w:r>
      <w:r>
        <w:rPr>
          <w:rFonts w:ascii="Arial" w:hAnsi="Arial" w:cs="Arial"/>
          <w:sz w:val="21"/>
          <w:szCs w:val="21"/>
        </w:rPr>
        <w:t xml:space="preserve"> есептеп таба білуді айтады. </w:t>
      </w:r>
      <w:r>
        <w:rPr>
          <w:rFonts w:ascii="Arial" w:hAnsi="Arial" w:cs="Arial"/>
          <w:i/>
          <w:iCs/>
          <w:sz w:val="21"/>
          <w:szCs w:val="21"/>
        </w:rPr>
        <w:t xml:space="preserve">Сағат түзетуі </w:t>
      </w:r>
      <w:r>
        <w:rPr>
          <w:rFonts w:ascii="Arial" w:hAnsi="Arial" w:cs="Arial"/>
          <w:sz w:val="21"/>
          <w:szCs w:val="21"/>
        </w:rPr>
        <w:t>деп дәл уақытты анықтау үшін сағаттың</w:t>
      </w:r>
      <w:r>
        <w:rPr>
          <w:rFonts w:ascii="Arial" w:hAnsi="Arial" w:cs="Arial"/>
          <w:i/>
          <w:iCs/>
          <w:sz w:val="21"/>
          <w:szCs w:val="21"/>
        </w:rPr>
        <w:t xml:space="preserve"> </w:t>
      </w:r>
      <w:r>
        <w:rPr>
          <w:rFonts w:ascii="Arial" w:hAnsi="Arial" w:cs="Arial"/>
          <w:sz w:val="21"/>
          <w:szCs w:val="21"/>
        </w:rPr>
        <w:t>көрсеткішіне қосылатын шаманы айтады. Сағат арт</w:t>
      </w:r>
      <w:r>
        <w:rPr>
          <w:rFonts w:ascii="Times New Roman" w:hAnsi="Times New Roman"/>
          <w:sz w:val="21"/>
          <w:szCs w:val="21"/>
        </w:rPr>
        <w:t>-</w:t>
      </w:r>
      <w:r>
        <w:rPr>
          <w:rFonts w:ascii="Arial" w:hAnsi="Arial" w:cs="Arial"/>
          <w:sz w:val="21"/>
          <w:szCs w:val="21"/>
        </w:rPr>
        <w:t>та қалған болса, сағат түзетуі оң шама, озған болса, теріс шама болып табылады. Дәл жүретін сағат болмайды. Сағат жүрісінің бірқалыптылығымен құнды. Бірақ қандай да сағаттың түзетуі уақыт өткен сайын өзгеріп тұрады. Оның 1 тәулік аралығындағы өзгерісі сағаттың тәуліктік жүрісі деп аталады. Бірқалыпты жүретін сағат үшін бұл шама белгілі болса, онда кез келген уақыт моменті үшін сағат түзетуін анықтауға болады. Ал бұл дәл уақытты сақтау деп аталады. Дәл уақытты сақтайтын сағаттар астрономиялық обсерва</w:t>
      </w:r>
      <w:r>
        <w:rPr>
          <w:rFonts w:ascii="Times New Roman" w:hAnsi="Times New Roman"/>
          <w:sz w:val="21"/>
          <w:szCs w:val="21"/>
        </w:rPr>
        <w:t>-</w:t>
      </w:r>
      <w:r>
        <w:rPr>
          <w:rFonts w:ascii="Arial" w:hAnsi="Arial" w:cs="Arial"/>
          <w:sz w:val="21"/>
          <w:szCs w:val="21"/>
        </w:rPr>
        <w:t>торияларда, терең құдық- шахталарда сақталды. Бұндағы мақсат - маңайдағы ортаның температурасының өзгерістері</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4"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9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66</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4" w:right="4020" w:bottom="435" w:left="4180" w:header="720" w:footer="720" w:gutter="0"/>
          <w:cols w:space="720" w:equalWidth="0">
            <w:col w:w="200"/>
          </w:cols>
          <w:noEndnote/>
        </w:sectPr>
      </w:pPr>
    </w:p>
    <w:p w:rsidR="003323E4" w:rsidRDefault="00281624">
      <w:pPr>
        <w:widowControl w:val="0"/>
        <w:overflowPunct w:val="0"/>
        <w:autoSpaceDE w:val="0"/>
        <w:autoSpaceDN w:val="0"/>
        <w:adjustRightInd w:val="0"/>
        <w:spacing w:after="0" w:line="250" w:lineRule="auto"/>
        <w:jc w:val="both"/>
        <w:rPr>
          <w:rFonts w:ascii="Times New Roman" w:hAnsi="Times New Roman"/>
          <w:sz w:val="24"/>
          <w:szCs w:val="24"/>
        </w:rPr>
      </w:pPr>
      <w:bookmarkStart w:id="64" w:name="page133"/>
      <w:bookmarkEnd w:id="64"/>
      <w:r>
        <w:rPr>
          <w:rFonts w:ascii="Arial" w:hAnsi="Arial" w:cs="Arial"/>
          <w:sz w:val="24"/>
          <w:szCs w:val="24"/>
        </w:rPr>
        <w:lastRenderedPageBreak/>
        <w:t>сағат жүрісінің бірқалыптылығына әсерін тигізбесін де</w:t>
      </w:r>
      <w:r>
        <w:rPr>
          <w:rFonts w:ascii="Times New Roman" w:hAnsi="Times New Roman"/>
          <w:sz w:val="24"/>
          <w:szCs w:val="24"/>
        </w:rPr>
        <w:t>-</w:t>
      </w:r>
      <w:r>
        <w:rPr>
          <w:rFonts w:ascii="Arial" w:hAnsi="Arial" w:cs="Arial"/>
          <w:sz w:val="24"/>
          <w:szCs w:val="24"/>
        </w:rPr>
        <w:t>ген ниет. Сондай ниетпен сағатты әйнек сауыттың ішіне қоятын. Өйткені температура өзгерсе, маятниктің штогінің ұзындығы өзгеруі мүмкін, яғни маятниктің тербеліс перио</w:t>
      </w:r>
      <w:r>
        <w:rPr>
          <w:rFonts w:ascii="Times New Roman" w:hAnsi="Times New Roman"/>
          <w:sz w:val="24"/>
          <w:szCs w:val="24"/>
        </w:rPr>
        <w:t>-</w:t>
      </w:r>
      <w:r>
        <w:rPr>
          <w:rFonts w:ascii="Arial" w:hAnsi="Arial" w:cs="Arial"/>
          <w:sz w:val="24"/>
          <w:szCs w:val="24"/>
        </w:rPr>
        <w:t>ды өзгеруі мүмкін.</w:t>
      </w:r>
    </w:p>
    <w:p w:rsidR="003323E4" w:rsidRDefault="00281624">
      <w:pPr>
        <w:widowControl w:val="0"/>
        <w:overflowPunct w:val="0"/>
        <w:autoSpaceDE w:val="0"/>
        <w:autoSpaceDN w:val="0"/>
        <w:adjustRightInd w:val="0"/>
        <w:spacing w:after="0" w:line="285" w:lineRule="auto"/>
        <w:ind w:firstLine="255"/>
        <w:rPr>
          <w:rFonts w:ascii="Times New Roman" w:hAnsi="Times New Roman"/>
          <w:sz w:val="24"/>
          <w:szCs w:val="24"/>
        </w:rPr>
      </w:pPr>
      <w:r>
        <w:rPr>
          <w:rFonts w:ascii="Arial" w:hAnsi="Arial" w:cs="Arial"/>
          <w:sz w:val="21"/>
          <w:szCs w:val="21"/>
        </w:rPr>
        <w:t>300 жыл бойы бұл сағаттар - гирлі сағаттар болатын, ХХ ғасырдың 20 - жылдарынан бастап гирлі сағаттың орнын электр сағаттар басты, ал 50-жылдары кварцтық сағаттар қолданыла бастады. Бұл сағаттардың "жүрегі" -пьезокварц. Оның қарама-қарсы қырларын айнымалы электр тогы көзіне жалғаса, кристаллдың ұзындығы периодты түрде өзгере ба</w:t>
      </w:r>
      <w:r>
        <w:rPr>
          <w:rFonts w:ascii="Times New Roman" w:hAnsi="Times New Roman"/>
          <w:sz w:val="21"/>
          <w:szCs w:val="21"/>
        </w:rPr>
        <w:t>-</w:t>
      </w:r>
      <w:r>
        <w:rPr>
          <w:rFonts w:ascii="Arial" w:hAnsi="Arial" w:cs="Arial"/>
          <w:sz w:val="21"/>
          <w:szCs w:val="21"/>
        </w:rPr>
        <w:t>стайды. Кезеңі - қуат күшінің өзгеру периодына тең. Бірақ та кристаллдың ұзындығының өзгеру амплитудасы өте аз шама, тек белгілі бір жиілікте ғана өзгеру амплитудасы ең максималды мәніне жетеді. Бұл жиілік кристаллдың меншікті жиілігі деп аталады. Ал тербелістер - резонансты тербелістер. Кварцтік сағаттардың артықшылығы - жүрісінің бірқалыптылығы соншама, Жердің өз осінен айналуының бірқалыпсыздығын анықтауға мүмкіндік берді. Жердің ай</w:t>
      </w:r>
      <w:r>
        <w:rPr>
          <w:rFonts w:ascii="Times New Roman" w:hAnsi="Times New Roman"/>
          <w:sz w:val="21"/>
          <w:szCs w:val="21"/>
        </w:rPr>
        <w:t>-</w:t>
      </w:r>
      <w:r>
        <w:rPr>
          <w:rFonts w:ascii="Arial" w:hAnsi="Arial" w:cs="Arial"/>
          <w:sz w:val="21"/>
          <w:szCs w:val="21"/>
        </w:rPr>
        <w:t>налыс периоды - тәулік 1 жылда 0,001 сек. ұзаратын болып шықты. Қазіргі заманда ғылыми және техникалық маңызы жоғары жұмыстардың кейбірінде уақытты аса жоғары дәлдікпен білу қажет: мысалы астрономиялық бақылау жүргізгенде, радионавигация жүйелерінде, ғылыми-зерттеу­ зертханаларында кварцтық сағаттың дәлдігі де жеткіліксіз. Оның үстіне кварцтың "ескіретіндігі" белгілі. Яғни тозығы жеткен кварцтың тербелісінің бірқалыптылығы бұзылады. Сондықтан обсерваторияларда әдетте бір емес, бірнеше сағат болады. Олардың көрсеткіштері бір-бірімен салысты</w:t>
      </w:r>
      <w:r>
        <w:rPr>
          <w:rFonts w:ascii="Times New Roman" w:hAnsi="Times New Roman"/>
          <w:sz w:val="21"/>
          <w:szCs w:val="21"/>
        </w:rPr>
        <w:t>-</w:t>
      </w:r>
      <w:r>
        <w:rPr>
          <w:rFonts w:ascii="Arial" w:hAnsi="Arial" w:cs="Arial"/>
          <w:sz w:val="21"/>
          <w:szCs w:val="21"/>
        </w:rPr>
        <w:t>рылады.</w:t>
      </w:r>
    </w:p>
    <w:p w:rsidR="003323E4" w:rsidRDefault="003323E4">
      <w:pPr>
        <w:widowControl w:val="0"/>
        <w:autoSpaceDE w:val="0"/>
        <w:autoSpaceDN w:val="0"/>
        <w:adjustRightInd w:val="0"/>
        <w:spacing w:after="0" w:line="2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1" w:lineRule="auto"/>
        <w:ind w:firstLine="397"/>
        <w:jc w:val="both"/>
        <w:rPr>
          <w:rFonts w:ascii="Times New Roman" w:hAnsi="Times New Roman"/>
          <w:sz w:val="24"/>
          <w:szCs w:val="24"/>
        </w:rPr>
      </w:pPr>
      <w:r>
        <w:rPr>
          <w:rFonts w:ascii="Arial" w:hAnsi="Arial" w:cs="Arial"/>
        </w:rPr>
        <w:t>Кварцтық сағаттардан дәл жүретін сағаттар - атомдық сағаттар. Олардың негізгі бөлігі - жиіліктің кванттық стан</w:t>
      </w:r>
      <w:r>
        <w:rPr>
          <w:rFonts w:ascii="Times New Roman" w:hAnsi="Times New Roman"/>
        </w:rPr>
        <w:t>-</w:t>
      </w:r>
      <w:r>
        <w:rPr>
          <w:rFonts w:ascii="Arial" w:hAnsi="Arial" w:cs="Arial"/>
        </w:rPr>
        <w:t>дарты. Олар тербеліс жиіліктерін өте жоғары дәлдікпен өлшеуге мүмкіндік береді. Жиіліктің кванттық стандар</w:t>
      </w:r>
      <w:r>
        <w:rPr>
          <w:rFonts w:ascii="Times New Roman" w:hAnsi="Times New Roman"/>
        </w:rPr>
        <w:t>-</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79"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4"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67</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79"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280" w:lineRule="auto"/>
        <w:jc w:val="both"/>
        <w:rPr>
          <w:rFonts w:ascii="Times New Roman" w:hAnsi="Times New Roman"/>
          <w:sz w:val="24"/>
          <w:szCs w:val="24"/>
        </w:rPr>
      </w:pPr>
      <w:bookmarkStart w:id="65" w:name="page135"/>
      <w:bookmarkEnd w:id="65"/>
      <w:r>
        <w:rPr>
          <w:rFonts w:ascii="Arial" w:hAnsi="Arial" w:cs="Arial"/>
        </w:rPr>
        <w:lastRenderedPageBreak/>
        <w:t>тында цезий атомдарының ағынына сыртқы генератор</w:t>
      </w:r>
      <w:r>
        <w:rPr>
          <w:rFonts w:ascii="Times New Roman" w:hAnsi="Times New Roman"/>
        </w:rPr>
        <w:t>-</w:t>
      </w:r>
      <w:r>
        <w:rPr>
          <w:rFonts w:ascii="Arial" w:hAnsi="Arial" w:cs="Arial"/>
        </w:rPr>
        <w:t>лардан жоғары жиілікті электромагниттік толқындар келіп түсіп, оларды жоғарғы энергетикалық деңгейге көтеріп қоздырады. Қозған атомдар мен қозбаған атом</w:t>
      </w:r>
      <w:r>
        <w:rPr>
          <w:rFonts w:ascii="Times New Roman" w:hAnsi="Times New Roman"/>
        </w:rPr>
        <w:t>-</w:t>
      </w:r>
      <w:r>
        <w:rPr>
          <w:rFonts w:ascii="Arial" w:hAnsi="Arial" w:cs="Arial"/>
        </w:rPr>
        <w:t>дар магниттік өріспен әртүрлі әсерлесетіндіктен, оларды айыруға мүмкіншілік бар. Атомдарды қоздыру үшін белгілі бір жиіліктегі толқындарды түсіру қажет. Қозған атом</w:t>
      </w:r>
      <w:r>
        <w:rPr>
          <w:rFonts w:ascii="Times New Roman" w:hAnsi="Times New Roman"/>
        </w:rPr>
        <w:t>-</w:t>
      </w:r>
      <w:r>
        <w:rPr>
          <w:rFonts w:ascii="Arial" w:hAnsi="Arial" w:cs="Arial"/>
        </w:rPr>
        <w:t>дарды детектор деп аталатын қондырғы жинайды, соған байланысты ол генератордың жиілігін өзгертіп алатын</w:t>
      </w:r>
      <w:r>
        <w:rPr>
          <w:rFonts w:ascii="Times New Roman" w:hAnsi="Times New Roman"/>
        </w:rPr>
        <w:t>-</w:t>
      </w:r>
      <w:r>
        <w:rPr>
          <w:rFonts w:ascii="Arial" w:hAnsi="Arial" w:cs="Arial"/>
        </w:rPr>
        <w:t>дай етіп байланыстырылған. Нәтижесінде генератордың шығарған дабылдарының жиілігі өте тұрақты болып келеді. Жиіліктерді бөлу арқылы бұл дабылдар сағат механизмінің жүрісін реттейтін дабылдарға айналдырылады.</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6" w:lineRule="auto"/>
        <w:ind w:firstLine="397"/>
        <w:jc w:val="both"/>
        <w:rPr>
          <w:rFonts w:ascii="Times New Roman" w:hAnsi="Times New Roman"/>
          <w:sz w:val="24"/>
          <w:szCs w:val="24"/>
        </w:rPr>
      </w:pPr>
      <w:r>
        <w:rPr>
          <w:rFonts w:ascii="Arial" w:hAnsi="Arial" w:cs="Arial"/>
          <w:sz w:val="24"/>
          <w:szCs w:val="24"/>
        </w:rPr>
        <w:t>Егер маятниктік сағаттардың тәуліктік жүрісінің ва</w:t>
      </w:r>
      <w:r>
        <w:rPr>
          <w:rFonts w:ascii="Times New Roman" w:hAnsi="Times New Roman"/>
          <w:sz w:val="24"/>
          <w:szCs w:val="24"/>
        </w:rPr>
        <w:t>-</w:t>
      </w:r>
      <w:r>
        <w:rPr>
          <w:rFonts w:ascii="Arial" w:hAnsi="Arial" w:cs="Arial"/>
          <w:sz w:val="24"/>
          <w:szCs w:val="24"/>
        </w:rPr>
        <w:t xml:space="preserve">риациясы </w:t>
      </w:r>
      <w:r>
        <w:rPr>
          <w:rFonts w:ascii="Arial" w:hAnsi="Arial" w:cs="Arial"/>
          <w:sz w:val="19"/>
          <w:szCs w:val="19"/>
        </w:rPr>
        <w:t>±0,00</w:t>
      </w:r>
      <w:r>
        <w:rPr>
          <w:rFonts w:ascii="Times New Roman" w:hAnsi="Times New Roman"/>
          <w:sz w:val="19"/>
          <w:szCs w:val="19"/>
        </w:rPr>
        <w:t>2 -</w:t>
      </w:r>
      <w:r>
        <w:rPr>
          <w:rFonts w:ascii="Arial" w:hAnsi="Arial" w:cs="Arial"/>
          <w:sz w:val="24"/>
          <w:szCs w:val="24"/>
        </w:rPr>
        <w:t xml:space="preserve"> </w:t>
      </w:r>
      <w:r>
        <w:rPr>
          <w:rFonts w:ascii="Arial" w:hAnsi="Arial" w:cs="Arial"/>
          <w:sz w:val="19"/>
          <w:szCs w:val="19"/>
        </w:rPr>
        <w:t>±</w:t>
      </w:r>
      <w:r>
        <w:rPr>
          <w:rFonts w:ascii="Arial" w:hAnsi="Arial" w:cs="Arial"/>
          <w:sz w:val="24"/>
          <w:szCs w:val="24"/>
        </w:rPr>
        <w:t xml:space="preserve"> </w:t>
      </w:r>
      <w:r>
        <w:rPr>
          <w:rFonts w:ascii="Arial" w:hAnsi="Arial" w:cs="Arial"/>
          <w:sz w:val="19"/>
          <w:szCs w:val="19"/>
        </w:rPr>
        <w:t>0,001</w:t>
      </w:r>
      <w:r>
        <w:rPr>
          <w:rFonts w:ascii="Arial" w:hAnsi="Arial" w:cs="Arial"/>
          <w:sz w:val="24"/>
          <w:szCs w:val="24"/>
        </w:rPr>
        <w:t xml:space="preserve"> </w:t>
      </w:r>
      <w:r>
        <w:rPr>
          <w:rFonts w:ascii="Arial" w:hAnsi="Arial" w:cs="Arial"/>
          <w:sz w:val="19"/>
          <w:szCs w:val="19"/>
        </w:rPr>
        <w:t>сек.</w:t>
      </w:r>
      <w:r>
        <w:rPr>
          <w:rFonts w:ascii="Arial" w:hAnsi="Arial" w:cs="Arial"/>
          <w:sz w:val="24"/>
          <w:szCs w:val="24"/>
        </w:rPr>
        <w:t xml:space="preserve"> </w:t>
      </w:r>
      <w:r>
        <w:rPr>
          <w:rFonts w:ascii="Arial" w:hAnsi="Arial" w:cs="Arial"/>
          <w:sz w:val="19"/>
          <w:szCs w:val="19"/>
        </w:rPr>
        <w:t>болса,</w:t>
      </w:r>
      <w:r>
        <w:rPr>
          <w:rFonts w:ascii="Arial" w:hAnsi="Arial" w:cs="Arial"/>
          <w:sz w:val="24"/>
          <w:szCs w:val="24"/>
        </w:rPr>
        <w:t xml:space="preserve"> кварцтық сағаттарда-</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19"/>
          <w:szCs w:val="19"/>
          <w:lang w:val="ru-RU"/>
        </w:rPr>
        <w:t>±</w:t>
      </w:r>
      <w:r w:rsidRPr="00AF16BC">
        <w:rPr>
          <w:rFonts w:ascii="Times New Roman" w:hAnsi="Times New Roman"/>
          <w:sz w:val="19"/>
          <w:szCs w:val="19"/>
          <w:lang w:val="ru-RU"/>
        </w:rPr>
        <w:t>10</w:t>
      </w:r>
      <w:r w:rsidRPr="00AF16BC">
        <w:rPr>
          <w:rFonts w:ascii="Times New Roman" w:hAnsi="Times New Roman"/>
          <w:sz w:val="24"/>
          <w:szCs w:val="24"/>
          <w:vertAlign w:val="superscript"/>
          <w:lang w:val="ru-RU"/>
        </w:rPr>
        <w:t>-4</w:t>
      </w:r>
      <w:r w:rsidRPr="00AF16BC">
        <w:rPr>
          <w:rFonts w:ascii="Arial" w:hAnsi="Arial" w:cs="Arial"/>
          <w:sz w:val="19"/>
          <w:szCs w:val="19"/>
          <w:lang w:val="ru-RU"/>
        </w:rPr>
        <w:t xml:space="preserve"> ÷ ±</w:t>
      </w:r>
      <w:r w:rsidRPr="00AF16BC">
        <w:rPr>
          <w:rFonts w:ascii="Times New Roman" w:hAnsi="Times New Roman"/>
          <w:sz w:val="19"/>
          <w:szCs w:val="19"/>
          <w:lang w:val="ru-RU"/>
        </w:rPr>
        <w:t>10</w:t>
      </w:r>
      <w:r w:rsidRPr="00AF16BC">
        <w:rPr>
          <w:rFonts w:ascii="Times New Roman" w:hAnsi="Times New Roman"/>
          <w:sz w:val="24"/>
          <w:szCs w:val="24"/>
          <w:vertAlign w:val="superscript"/>
          <w:lang w:val="ru-RU"/>
        </w:rPr>
        <w:t>-6</w:t>
      </w:r>
      <w:r w:rsidRPr="00AF16BC">
        <w:rPr>
          <w:rFonts w:ascii="Times New Roman" w:hAnsi="Times New Roman"/>
          <w:sz w:val="19"/>
          <w:szCs w:val="19"/>
          <w:lang w:val="ru-RU"/>
        </w:rPr>
        <w:t>сек</w:t>
      </w:r>
      <w:r w:rsidRPr="00AF16BC">
        <w:rPr>
          <w:rFonts w:ascii="Arial" w:hAnsi="Arial" w:cs="Arial"/>
          <w:sz w:val="19"/>
          <w:szCs w:val="19"/>
          <w:lang w:val="ru-RU"/>
        </w:rPr>
        <w:t xml:space="preserve">   </w:t>
      </w:r>
      <w:r w:rsidRPr="00AF16BC">
        <w:rPr>
          <w:rFonts w:ascii="Arial" w:hAnsi="Arial" w:cs="Arial"/>
          <w:sz w:val="23"/>
          <w:szCs w:val="23"/>
          <w:lang w:val="ru-RU"/>
        </w:rPr>
        <w:t>болады,</w:t>
      </w:r>
      <w:r w:rsidRPr="00AF16BC">
        <w:rPr>
          <w:rFonts w:ascii="Arial" w:hAnsi="Arial" w:cs="Arial"/>
          <w:sz w:val="19"/>
          <w:szCs w:val="19"/>
          <w:lang w:val="ru-RU"/>
        </w:rPr>
        <w:t xml:space="preserve"> </w:t>
      </w:r>
      <w:r w:rsidRPr="00AF16BC">
        <w:rPr>
          <w:rFonts w:ascii="Arial" w:hAnsi="Arial" w:cs="Arial"/>
          <w:sz w:val="23"/>
          <w:szCs w:val="23"/>
          <w:lang w:val="ru-RU"/>
        </w:rPr>
        <w:t>ал атомдық цезийлік сағаттарда-</w:t>
      </w:r>
    </w:p>
    <w:p w:rsidR="003323E4" w:rsidRPr="00AF16BC" w:rsidRDefault="003323E4">
      <w:pPr>
        <w:widowControl w:val="0"/>
        <w:autoSpaceDE w:val="0"/>
        <w:autoSpaceDN w:val="0"/>
        <w:adjustRightInd w:val="0"/>
        <w:spacing w:after="0" w:line="19"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4" w:lineRule="auto"/>
        <w:ind w:hanging="4"/>
        <w:jc w:val="both"/>
        <w:rPr>
          <w:rFonts w:ascii="Times New Roman" w:hAnsi="Times New Roman"/>
          <w:sz w:val="24"/>
          <w:szCs w:val="24"/>
          <w:lang w:val="ru-RU"/>
        </w:rPr>
      </w:pPr>
      <w:r w:rsidRPr="00AF16BC">
        <w:rPr>
          <w:rFonts w:ascii="Arial" w:hAnsi="Arial" w:cs="Arial"/>
          <w:sz w:val="19"/>
          <w:szCs w:val="19"/>
          <w:lang w:val="ru-RU"/>
        </w:rPr>
        <w:t>±</w:t>
      </w:r>
      <w:r w:rsidRPr="00AF16BC">
        <w:rPr>
          <w:rFonts w:ascii="Times New Roman" w:hAnsi="Times New Roman"/>
          <w:sz w:val="19"/>
          <w:szCs w:val="19"/>
          <w:lang w:val="ru-RU"/>
        </w:rPr>
        <w:t>10</w:t>
      </w:r>
      <w:r w:rsidRPr="00AF16BC">
        <w:rPr>
          <w:rFonts w:ascii="Times New Roman" w:hAnsi="Times New Roman"/>
          <w:sz w:val="23"/>
          <w:szCs w:val="23"/>
          <w:vertAlign w:val="superscript"/>
          <w:lang w:val="ru-RU"/>
        </w:rPr>
        <w:t>-9</w:t>
      </w:r>
      <w:r w:rsidRPr="00AF16BC">
        <w:rPr>
          <w:rFonts w:ascii="Arial" w:hAnsi="Arial" w:cs="Arial"/>
          <w:sz w:val="19"/>
          <w:szCs w:val="19"/>
          <w:lang w:val="ru-RU"/>
        </w:rPr>
        <w:t>÷±</w:t>
      </w:r>
      <w:r w:rsidRPr="00AF16BC">
        <w:rPr>
          <w:rFonts w:ascii="Times New Roman" w:hAnsi="Times New Roman"/>
          <w:sz w:val="19"/>
          <w:szCs w:val="19"/>
          <w:lang w:val="ru-RU"/>
        </w:rPr>
        <w:t>10</w:t>
      </w:r>
      <w:r w:rsidRPr="00AF16BC">
        <w:rPr>
          <w:rFonts w:ascii="Times New Roman" w:hAnsi="Times New Roman"/>
          <w:sz w:val="23"/>
          <w:szCs w:val="23"/>
          <w:vertAlign w:val="superscript"/>
          <w:lang w:val="ru-RU"/>
        </w:rPr>
        <w:t>-12</w:t>
      </w:r>
      <w:r w:rsidRPr="00AF16BC">
        <w:rPr>
          <w:rFonts w:ascii="Arial" w:hAnsi="Arial" w:cs="Arial"/>
          <w:sz w:val="19"/>
          <w:szCs w:val="19"/>
          <w:lang w:val="ru-RU"/>
        </w:rPr>
        <w:t xml:space="preserve"> </w:t>
      </w:r>
      <w:r w:rsidRPr="00AF16BC">
        <w:rPr>
          <w:rFonts w:ascii="Arial" w:hAnsi="Arial" w:cs="Arial"/>
          <w:lang w:val="ru-RU"/>
        </w:rPr>
        <w:t>секунд болады,</w:t>
      </w:r>
      <w:r w:rsidRPr="00AF16BC">
        <w:rPr>
          <w:rFonts w:ascii="Arial" w:hAnsi="Arial" w:cs="Arial"/>
          <w:sz w:val="19"/>
          <w:szCs w:val="19"/>
          <w:lang w:val="ru-RU"/>
        </w:rPr>
        <w:t xml:space="preserve"> </w:t>
      </w:r>
      <w:r w:rsidRPr="00AF16BC">
        <w:rPr>
          <w:rFonts w:ascii="Arial" w:hAnsi="Arial" w:cs="Arial"/>
          <w:lang w:val="ru-RU"/>
        </w:rPr>
        <w:t>яғни соңғы аталған сағаттарда</w:t>
      </w:r>
      <w:r w:rsidRPr="00AF16BC">
        <w:rPr>
          <w:rFonts w:ascii="Arial" w:hAnsi="Arial" w:cs="Arial"/>
          <w:sz w:val="19"/>
          <w:szCs w:val="19"/>
          <w:lang w:val="ru-RU"/>
        </w:rPr>
        <w:t xml:space="preserve"> </w:t>
      </w:r>
      <w:r w:rsidRPr="00AF16BC">
        <w:rPr>
          <w:rFonts w:ascii="Arial" w:hAnsi="Arial" w:cs="Arial"/>
          <w:lang w:val="ru-RU"/>
        </w:rPr>
        <w:t>10000-100000 жылда 1сек қателік жиналуы мүмкін. Кейінгі кездегі ғылыми-техникалық прогресс бұдан да дәл уақыт өлшеуіш құралдарды шығаруға мүмкіндік берді. Бұл қондырғыларда сутектің негізінде жасалған кванттық гене</w:t>
      </w:r>
      <w:r w:rsidRPr="00AF16BC">
        <w:rPr>
          <w:rFonts w:ascii="Times New Roman" w:hAnsi="Times New Roman"/>
          <w:lang w:val="ru-RU"/>
        </w:rPr>
        <w:t>-</w:t>
      </w:r>
      <w:r w:rsidRPr="00AF16BC">
        <w:rPr>
          <w:rFonts w:ascii="Arial" w:hAnsi="Arial" w:cs="Arial"/>
          <w:lang w:val="ru-RU"/>
        </w:rPr>
        <w:t>раторлар қолданылады. Бұл генераторлардың құрамында лазерлер қоданылады. Бұл сағаттардың бірқалыптылығы өте жоғары 10</w:t>
      </w:r>
      <w:r w:rsidRPr="00AF16BC">
        <w:rPr>
          <w:rFonts w:ascii="Times New Roman" w:hAnsi="Times New Roman"/>
          <w:sz w:val="25"/>
          <w:szCs w:val="25"/>
          <w:vertAlign w:val="superscript"/>
          <w:lang w:val="ru-RU"/>
        </w:rPr>
        <w:t>-14</w:t>
      </w:r>
      <w:r w:rsidRPr="00AF16BC">
        <w:rPr>
          <w:rFonts w:ascii="Times New Roman" w:hAnsi="Times New Roman"/>
          <w:lang w:val="ru-RU"/>
        </w:rPr>
        <w:t>-10</w:t>
      </w:r>
      <w:r w:rsidRPr="00AF16BC">
        <w:rPr>
          <w:rFonts w:ascii="Times New Roman" w:hAnsi="Times New Roman"/>
          <w:sz w:val="25"/>
          <w:szCs w:val="25"/>
          <w:vertAlign w:val="superscript"/>
          <w:lang w:val="ru-RU"/>
        </w:rPr>
        <w:t>-17</w:t>
      </w:r>
      <w:r w:rsidRPr="00AF16BC">
        <w:rPr>
          <w:rFonts w:ascii="Arial" w:hAnsi="Arial" w:cs="Arial"/>
          <w:lang w:val="ru-RU"/>
        </w:rPr>
        <w:t>ге дейін барады.</w:t>
      </w: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sz w:val="23"/>
          <w:szCs w:val="23"/>
          <w:lang w:val="ru-RU"/>
        </w:rPr>
        <w:t>Дәл уақытты өндіру мен сақтаудың маңызы жоғары. Сонымен бірге дәл уақытты тұтынушыға жеткізудің де маңызы кем емес. Бұрынғы заманда Петербургте дәл уақытты арнайы зеңбіректің атуы арқылы тарататын не</w:t>
      </w:r>
      <w:r w:rsidRPr="00AF16BC">
        <w:rPr>
          <w:rFonts w:ascii="Times New Roman" w:hAnsi="Times New Roman"/>
          <w:sz w:val="23"/>
          <w:szCs w:val="23"/>
          <w:lang w:val="ru-RU"/>
        </w:rPr>
        <w:t>-</w:t>
      </w:r>
      <w:r w:rsidRPr="00AF16BC">
        <w:rPr>
          <w:rFonts w:ascii="Arial" w:hAnsi="Arial" w:cs="Arial"/>
          <w:sz w:val="23"/>
          <w:szCs w:val="23"/>
          <w:lang w:val="ru-RU"/>
        </w:rPr>
        <w:t>месе кейбір порттарды мұнарадан талтүсте ауыр шар құлап түсіретін. Қазіргі уақытта телефон, телеграф және радио арқылы электр дабылдар жіберіледі. СССР-ді дәл уа­қытты білдіретін радиодабылдармен 1920 жылдан бастап Пулково обсерваториясы қамтамасыз еткен.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1"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99"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68</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1"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93" w:lineRule="auto"/>
        <w:ind w:firstLine="397"/>
        <w:jc w:val="both"/>
        <w:rPr>
          <w:rFonts w:ascii="Times New Roman" w:hAnsi="Times New Roman"/>
          <w:sz w:val="24"/>
          <w:szCs w:val="24"/>
          <w:lang w:val="ru-RU"/>
        </w:rPr>
      </w:pPr>
      <w:bookmarkStart w:id="66" w:name="page137"/>
      <w:bookmarkEnd w:id="66"/>
      <w:r w:rsidRPr="00AF16BC">
        <w:rPr>
          <w:rFonts w:ascii="Arial" w:hAnsi="Arial" w:cs="Arial"/>
          <w:sz w:val="21"/>
          <w:szCs w:val="21"/>
          <w:lang w:val="ru-RU"/>
        </w:rPr>
        <w:lastRenderedPageBreak/>
        <w:t>Радио арқылы дәл уақыт дабылдары 1904 жылы Париж обсерваториясынан, 1905 жылы Вашингтоннан, 1908 жылы Эйфель мұнарасынан, ал 1912 жылы Гринвич обсервато­ риясынан берілді. Қазір дәл уақыт дабылдары көптеген ел</w:t>
      </w:r>
      <w:r w:rsidRPr="00AF16BC">
        <w:rPr>
          <w:rFonts w:ascii="Times New Roman" w:hAnsi="Times New Roman"/>
          <w:sz w:val="21"/>
          <w:szCs w:val="21"/>
          <w:lang w:val="ru-RU"/>
        </w:rPr>
        <w:t>-</w:t>
      </w:r>
      <w:r w:rsidRPr="00AF16BC">
        <w:rPr>
          <w:rFonts w:ascii="Arial" w:hAnsi="Arial" w:cs="Arial"/>
          <w:sz w:val="21"/>
          <w:szCs w:val="21"/>
          <w:lang w:val="ru-RU"/>
        </w:rPr>
        <w:t>дерде радио арқылы таратылады. Дәл уақыт дабылдарының құрылымына келсек, олардың түр-түрі бар. Солардың ішінде ең жиі еститініміз: әрбір сағат сайын 6 қысқа импульс беріледі. Соңғысының басы келесі сағаттың басталу моментіне сәйкес келеді. Теңіздік және авиациялық навигацияда 60 импуль</w:t>
      </w:r>
      <w:r w:rsidRPr="00AF16BC">
        <w:rPr>
          <w:rFonts w:ascii="Times New Roman" w:hAnsi="Times New Roman"/>
          <w:sz w:val="21"/>
          <w:szCs w:val="21"/>
          <w:lang w:val="ru-RU"/>
        </w:rPr>
        <w:t>-</w:t>
      </w:r>
      <w:r w:rsidRPr="00AF16BC">
        <w:rPr>
          <w:rFonts w:ascii="Arial" w:hAnsi="Arial" w:cs="Arial"/>
          <w:sz w:val="21"/>
          <w:szCs w:val="21"/>
          <w:lang w:val="ru-RU"/>
        </w:rPr>
        <w:t>стан 5 рет және 6 қысқа импульстан 3 рет берілетін дабылдар жүйесі қолданылады. Халықаралық қатынас деңгейінде дәл уақыт алмасу жөнінде келісімдер бар.</w:t>
      </w:r>
    </w:p>
    <w:p w:rsidR="003323E4" w:rsidRPr="00AF16BC" w:rsidRDefault="003323E4">
      <w:pPr>
        <w:widowControl w:val="0"/>
        <w:autoSpaceDE w:val="0"/>
        <w:autoSpaceDN w:val="0"/>
        <w:adjustRightInd w:val="0"/>
        <w:spacing w:after="0" w:line="10"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8" w:lineRule="auto"/>
        <w:ind w:right="20" w:firstLine="397"/>
        <w:jc w:val="both"/>
        <w:rPr>
          <w:rFonts w:ascii="Times New Roman" w:hAnsi="Times New Roman"/>
          <w:sz w:val="24"/>
          <w:szCs w:val="24"/>
          <w:lang w:val="ru-RU"/>
        </w:rPr>
      </w:pPr>
      <w:r w:rsidRPr="00AF16BC">
        <w:rPr>
          <w:rFonts w:ascii="Arial" w:hAnsi="Arial" w:cs="Arial"/>
          <w:sz w:val="23"/>
          <w:szCs w:val="23"/>
          <w:lang w:val="ru-RU"/>
        </w:rPr>
        <w:t>Совет Одағы 1972 жылдан бері (қазір дербес егеменді мемлекеттер) атомдық уақытпен өмір сүріп келеді. Қазір эталондық уақытты есептеуге ТМД елдеріндегі 11 уақыт қызметі (оның ішінде Қазақстанның мемлекеттік уақыт қызметі және уақыт эталоны бар) мен Шығыс Еуропа елдерінің 8 уақыт қызметі қатынасады. Батыс елдер АҚШ-тағы 3 атомдық сағаттың негізінде өндірілген дәл уақытты пайдаланады.</w:t>
      </w:r>
    </w:p>
    <w:p w:rsidR="003323E4" w:rsidRPr="00AF16BC"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6" w:lineRule="auto"/>
        <w:ind w:right="20" w:firstLine="397"/>
        <w:jc w:val="both"/>
        <w:rPr>
          <w:rFonts w:ascii="Times New Roman" w:hAnsi="Times New Roman"/>
          <w:sz w:val="24"/>
          <w:szCs w:val="24"/>
          <w:lang w:val="ru-RU"/>
        </w:rPr>
      </w:pPr>
      <w:r w:rsidRPr="00AF16BC">
        <w:rPr>
          <w:rFonts w:ascii="Arial" w:hAnsi="Arial" w:cs="Arial"/>
          <w:sz w:val="21"/>
          <w:szCs w:val="21"/>
          <w:lang w:val="ru-RU"/>
        </w:rPr>
        <w:t>Халықаралық дәрежеде 1967 жылы уақыт бірлігі етіп атомдық секундты қабылдаған. Атомдық секунда дегеніміз С</w:t>
      </w:r>
      <w:r>
        <w:rPr>
          <w:rFonts w:ascii="Arial" w:hAnsi="Arial" w:cs="Arial"/>
          <w:sz w:val="21"/>
          <w:szCs w:val="21"/>
        </w:rPr>
        <w:t>z</w:t>
      </w:r>
      <w:r w:rsidRPr="00AF16BC">
        <w:rPr>
          <w:rFonts w:ascii="Times New Roman" w:hAnsi="Times New Roman"/>
          <w:sz w:val="24"/>
          <w:szCs w:val="24"/>
          <w:vertAlign w:val="superscript"/>
          <w:lang w:val="ru-RU"/>
        </w:rPr>
        <w:t>133</w:t>
      </w:r>
      <w:r w:rsidRPr="00AF16BC">
        <w:rPr>
          <w:rFonts w:ascii="Arial" w:hAnsi="Arial" w:cs="Arial"/>
          <w:sz w:val="21"/>
          <w:szCs w:val="21"/>
          <w:lang w:val="ru-RU"/>
        </w:rPr>
        <w:t xml:space="preserve"> атомының негізгі күйінің 2 аса жұқа энергетикалық деңгейлердің бірінен екіншісіне резонанстық өту кезінде атомның жұтатын электро-магниттік сәулесінің жиілігіне сәйкес келетін 9 192631770 тербелістің уақыт аралығын айтады. Уақыттың және жиіліктің атомдық стандартының негізгі түрлері цезийлік, сутектік және рубидийлік стандарт болып табылады. Әрқайсысының өзіндік уақыттық шка</w:t>
      </w:r>
      <w:r w:rsidRPr="00AF16BC">
        <w:rPr>
          <w:rFonts w:ascii="Times New Roman" w:hAnsi="Times New Roman"/>
          <w:sz w:val="21"/>
          <w:szCs w:val="21"/>
          <w:lang w:val="ru-RU"/>
        </w:rPr>
        <w:t>-</w:t>
      </w:r>
      <w:r w:rsidRPr="00AF16BC">
        <w:rPr>
          <w:rFonts w:ascii="Arial" w:hAnsi="Arial" w:cs="Arial"/>
          <w:sz w:val="21"/>
          <w:szCs w:val="21"/>
          <w:lang w:val="ru-RU"/>
        </w:rPr>
        <w:t>ласы бар. Олардың айырмашылығы елеусіз аз - негізінен бастапқы санақ моменті және секундтық ұзақтығы жағынан. Секундтық ұзақтығы атомдық генератордың тербеліс жиілігіне тәуелді, ал ол орналасқан жердің гравитациялық</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83" w:right="1240" w:bottom="435" w:left="1020" w:header="720" w:footer="720" w:gutter="0"/>
          <w:cols w:space="720" w:equalWidth="0">
            <w:col w:w="6140"/>
          </w:cols>
          <w:noEndnote/>
        </w:sectPr>
      </w:pPr>
    </w:p>
    <w:p w:rsidR="003323E4" w:rsidRPr="00AF16BC" w:rsidRDefault="003323E4">
      <w:pPr>
        <w:widowControl w:val="0"/>
        <w:autoSpaceDE w:val="0"/>
        <w:autoSpaceDN w:val="0"/>
        <w:adjustRightInd w:val="0"/>
        <w:spacing w:after="0" w:line="4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69</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83"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50" w:lineRule="auto"/>
        <w:jc w:val="both"/>
        <w:rPr>
          <w:rFonts w:ascii="Times New Roman" w:hAnsi="Times New Roman"/>
          <w:sz w:val="24"/>
          <w:szCs w:val="24"/>
          <w:lang w:val="ru-RU"/>
        </w:rPr>
      </w:pPr>
      <w:bookmarkStart w:id="67" w:name="page139"/>
      <w:bookmarkEnd w:id="67"/>
      <w:r w:rsidRPr="00AF16BC">
        <w:rPr>
          <w:rFonts w:ascii="Arial" w:hAnsi="Arial" w:cs="Arial"/>
          <w:sz w:val="24"/>
          <w:szCs w:val="24"/>
          <w:lang w:val="ru-RU"/>
        </w:rPr>
        <w:lastRenderedPageBreak/>
        <w:t>өрісіне тәуелді. Сондықтан атомдық сағаттың көрсеткіші геоид деңгейіне сәйкес есептеледі.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1" w:lineRule="auto"/>
        <w:ind w:firstLine="397"/>
        <w:jc w:val="both"/>
        <w:rPr>
          <w:rFonts w:ascii="Times New Roman" w:hAnsi="Times New Roman"/>
          <w:sz w:val="24"/>
          <w:szCs w:val="24"/>
          <w:lang w:val="ru-RU"/>
        </w:rPr>
      </w:pPr>
      <w:r w:rsidRPr="00AF16BC">
        <w:rPr>
          <w:rFonts w:ascii="Arial" w:hAnsi="Arial" w:cs="Arial"/>
          <w:sz w:val="21"/>
          <w:szCs w:val="21"/>
          <w:lang w:val="ru-RU"/>
        </w:rPr>
        <w:t>Жер жүзінде атомдық стандарты бар зертханалар көп. Әрқайсысында бірнеше, әрі кетсе ондаған сағатқа дейін бо</w:t>
      </w:r>
      <w:r w:rsidRPr="00AF16BC">
        <w:rPr>
          <w:rFonts w:ascii="Times New Roman" w:hAnsi="Times New Roman"/>
          <w:sz w:val="21"/>
          <w:szCs w:val="21"/>
          <w:lang w:val="ru-RU"/>
        </w:rPr>
        <w:t>-</w:t>
      </w:r>
      <w:r w:rsidRPr="00AF16BC">
        <w:rPr>
          <w:rFonts w:ascii="Arial" w:hAnsi="Arial" w:cs="Arial"/>
          <w:sz w:val="21"/>
          <w:szCs w:val="21"/>
          <w:lang w:val="ru-RU"/>
        </w:rPr>
        <w:t>лады. Олардың көрсеткіштері өзара салыстырылады және АҚШ, Канада, Германиядағы бастауыш атомдық эталонмен салыстырылады. Бұл салыстыру спутниктік байланыс тора</w:t>
      </w:r>
      <w:r w:rsidRPr="00AF16BC">
        <w:rPr>
          <w:rFonts w:ascii="Times New Roman" w:hAnsi="Times New Roman"/>
          <w:sz w:val="21"/>
          <w:szCs w:val="21"/>
          <w:lang w:val="ru-RU"/>
        </w:rPr>
        <w:t>-</w:t>
      </w:r>
      <w:r w:rsidRPr="00AF16BC">
        <w:rPr>
          <w:rFonts w:ascii="Arial" w:hAnsi="Arial" w:cs="Arial"/>
          <w:sz w:val="21"/>
          <w:szCs w:val="21"/>
          <w:lang w:val="ru-RU"/>
        </w:rPr>
        <w:t>бы арқылы, теледидар арқылы, ұзын толқынды радиостан</w:t>
      </w:r>
      <w:r w:rsidRPr="00AF16BC">
        <w:rPr>
          <w:rFonts w:ascii="Times New Roman" w:hAnsi="Times New Roman"/>
          <w:sz w:val="21"/>
          <w:szCs w:val="21"/>
          <w:lang w:val="ru-RU"/>
        </w:rPr>
        <w:t>-</w:t>
      </w:r>
      <w:r w:rsidRPr="00AF16BC">
        <w:rPr>
          <w:rFonts w:ascii="Arial" w:hAnsi="Arial" w:cs="Arial"/>
          <w:sz w:val="21"/>
          <w:szCs w:val="21"/>
          <w:lang w:val="ru-RU"/>
        </w:rPr>
        <w:t>циялар арқылы іске асырылады. Осы салыстырулар арқылы зертхана үшін атомдық уақыттың орта мәні ТА</w:t>
      </w:r>
      <w:r w:rsidRPr="00AF16BC">
        <w:rPr>
          <w:rFonts w:ascii="Arial" w:hAnsi="Arial" w:cs="Arial"/>
          <w:sz w:val="24"/>
          <w:szCs w:val="24"/>
          <w:vertAlign w:val="subscript"/>
          <w:lang w:val="ru-RU"/>
        </w:rPr>
        <w:t>і</w:t>
      </w:r>
      <w:r w:rsidRPr="00AF16BC">
        <w:rPr>
          <w:rFonts w:ascii="Arial" w:hAnsi="Arial" w:cs="Arial"/>
          <w:sz w:val="21"/>
          <w:szCs w:val="21"/>
          <w:lang w:val="ru-RU"/>
        </w:rPr>
        <w:t xml:space="preserve"> және барлық зертханалар үшін ортақ ТАІ уақыты анықталады. Барлық атомдық сағатқа релятивистік түзетулер енгізіледі.</w:t>
      </w:r>
    </w:p>
    <w:p w:rsidR="003323E4" w:rsidRPr="00AF16BC"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21" w:lineRule="auto"/>
        <w:ind w:firstLine="397"/>
        <w:jc w:val="both"/>
        <w:rPr>
          <w:rFonts w:ascii="Times New Roman" w:hAnsi="Times New Roman"/>
          <w:sz w:val="24"/>
          <w:szCs w:val="24"/>
          <w:lang w:val="ru-RU"/>
        </w:rPr>
      </w:pPr>
      <w:r w:rsidRPr="00AF16BC">
        <w:rPr>
          <w:rFonts w:ascii="Arial" w:hAnsi="Arial" w:cs="Arial"/>
          <w:sz w:val="24"/>
          <w:szCs w:val="24"/>
          <w:lang w:val="ru-RU"/>
        </w:rPr>
        <w:t>Атомдық сағаттардың салыстырмалы дәлдігі 10</w:t>
      </w:r>
      <w:r w:rsidRPr="00AF16BC">
        <w:rPr>
          <w:rFonts w:ascii="Times New Roman" w:hAnsi="Times New Roman"/>
          <w:sz w:val="27"/>
          <w:szCs w:val="27"/>
          <w:vertAlign w:val="superscript"/>
          <w:lang w:val="ru-RU"/>
        </w:rPr>
        <w:t>-11</w:t>
      </w:r>
      <w:r w:rsidRPr="00AF16BC">
        <w:rPr>
          <w:rFonts w:ascii="Times New Roman" w:hAnsi="Times New Roman"/>
          <w:sz w:val="24"/>
          <w:szCs w:val="24"/>
          <w:lang w:val="ru-RU"/>
        </w:rPr>
        <w:t>-10</w:t>
      </w:r>
      <w:r w:rsidRPr="00AF16BC">
        <w:rPr>
          <w:rFonts w:ascii="Times New Roman" w:hAnsi="Times New Roman"/>
          <w:sz w:val="27"/>
          <w:szCs w:val="27"/>
          <w:vertAlign w:val="superscript"/>
          <w:lang w:val="ru-RU"/>
        </w:rPr>
        <w:t>-15</w:t>
      </w:r>
      <w:r w:rsidRPr="00AF16BC">
        <w:rPr>
          <w:rFonts w:ascii="Times New Roman" w:hAnsi="Times New Roman"/>
          <w:sz w:val="24"/>
          <w:szCs w:val="24"/>
          <w:lang w:val="ru-RU"/>
        </w:rPr>
        <w:t>.</w:t>
      </w:r>
      <w:r w:rsidRPr="00AF16BC">
        <w:rPr>
          <w:rFonts w:ascii="Arial" w:hAnsi="Arial" w:cs="Arial"/>
          <w:sz w:val="24"/>
          <w:szCs w:val="24"/>
          <w:lang w:val="ru-RU"/>
        </w:rPr>
        <w:t xml:space="preserve"> Орташа уақыт шкаласы ТАі және ТАІ –дің салыстырмалы дәлдігі 10</w:t>
      </w:r>
      <w:r w:rsidRPr="00AF16BC">
        <w:rPr>
          <w:rFonts w:ascii="Times New Roman" w:hAnsi="Times New Roman"/>
          <w:sz w:val="27"/>
          <w:szCs w:val="27"/>
          <w:vertAlign w:val="superscript"/>
          <w:lang w:val="ru-RU"/>
        </w:rPr>
        <w:t>-9</w:t>
      </w:r>
      <w:r w:rsidRPr="00AF16BC">
        <w:rPr>
          <w:rFonts w:ascii="Arial" w:hAnsi="Arial" w:cs="Arial"/>
          <w:sz w:val="24"/>
          <w:szCs w:val="24"/>
          <w:lang w:val="ru-RU"/>
        </w:rPr>
        <w:t xml:space="preserve"> дан артық бола алмайды.</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 xml:space="preserve">Практикада және ғылыми жұмыстарда қолданылатын атомдық уақыт- </w:t>
      </w:r>
      <w:r>
        <w:rPr>
          <w:rFonts w:ascii="Arial" w:hAnsi="Arial" w:cs="Arial"/>
        </w:rPr>
        <w:t>U</w:t>
      </w:r>
      <w:r w:rsidRPr="00AF16BC">
        <w:rPr>
          <w:rFonts w:ascii="Arial" w:hAnsi="Arial" w:cs="Arial"/>
          <w:lang w:val="ru-RU"/>
        </w:rPr>
        <w:t xml:space="preserve">ТС (универсал координацияланатын уақыт). Оның ТАІ дан айырмашылығы бірнеше секунд, ал орташа күн уақытынан айырмашылығы 1 секундтан аспайды. Орташа күн уақыты, бірқалыптылығы шамалы болғанмен және өлшеуге ыңғайсыздау болғанмен негізгі және қажетті болып табылады, өйткені ол Жердің өз осінен айналуымен тығыз байланысты. </w:t>
      </w:r>
      <w:r>
        <w:rPr>
          <w:rFonts w:ascii="Arial" w:hAnsi="Arial" w:cs="Arial"/>
        </w:rPr>
        <w:t>U</w:t>
      </w:r>
      <w:r w:rsidRPr="00AF16BC">
        <w:rPr>
          <w:rFonts w:ascii="Arial" w:hAnsi="Arial" w:cs="Arial"/>
          <w:lang w:val="ru-RU"/>
        </w:rPr>
        <w:t xml:space="preserve">ТС уақыты 1961 жылы енгізілді, бүкіл әлем осы уақытпен өмір сүреді. </w:t>
      </w:r>
      <w:r>
        <w:rPr>
          <w:rFonts w:ascii="Arial" w:hAnsi="Arial" w:cs="Arial"/>
        </w:rPr>
        <w:t>U</w:t>
      </w:r>
      <w:r w:rsidRPr="00AF16BC">
        <w:rPr>
          <w:rFonts w:ascii="Arial" w:hAnsi="Arial" w:cs="Arial"/>
          <w:lang w:val="ru-RU"/>
        </w:rPr>
        <w:t xml:space="preserve">ТС уақыт шкаласының орташа күн шкаласынан айырмашылығы өзгермелі болады. Бірақ жылына 1 секундтан аспайды. Бұл айырмашылықты азайту үшін </w:t>
      </w:r>
      <w:r>
        <w:rPr>
          <w:rFonts w:ascii="Arial" w:hAnsi="Arial" w:cs="Arial"/>
        </w:rPr>
        <w:t>U</w:t>
      </w:r>
      <w:r w:rsidRPr="00AF16BC">
        <w:rPr>
          <w:rFonts w:ascii="Arial" w:hAnsi="Arial" w:cs="Arial"/>
          <w:lang w:val="ru-RU"/>
        </w:rPr>
        <w:t>ТС-ке жылына 1 рет, 31 желтоқсанда не 30 маусымда түзету енгізіледі. Бұл түзету</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7" w:lineRule="auto"/>
        <w:jc w:val="both"/>
        <w:rPr>
          <w:rFonts w:ascii="Times New Roman" w:hAnsi="Times New Roman"/>
          <w:sz w:val="24"/>
          <w:szCs w:val="24"/>
          <w:lang w:val="ru-RU"/>
        </w:rPr>
      </w:pPr>
      <w:r w:rsidRPr="00AF16BC">
        <w:rPr>
          <w:rFonts w:ascii="Arial" w:hAnsi="Arial" w:cs="Arial"/>
          <w:lang w:val="ru-RU"/>
        </w:rPr>
        <w:t>± 1 секундқа тең. Қазір тәуелсіз Қазақстанның Мемлекеттік Уақыт қызметі дәл уақыт сигналдарын беріп тұрады. Сонымен өте дәл сағаттар қазір көптеп саналғанмен, адамзаттың өмірін реттейтін уақыт- астрономиялық әдіспен анықталатын орташа күн уақыты болып табылады.</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329"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70</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3323E4" w:rsidRPr="00AF16BC" w:rsidRDefault="00281624">
      <w:pPr>
        <w:widowControl w:val="0"/>
        <w:autoSpaceDE w:val="0"/>
        <w:autoSpaceDN w:val="0"/>
        <w:adjustRightInd w:val="0"/>
        <w:spacing w:after="0" w:line="240" w:lineRule="auto"/>
        <w:ind w:left="140"/>
        <w:rPr>
          <w:rFonts w:ascii="Times New Roman" w:hAnsi="Times New Roman"/>
          <w:sz w:val="24"/>
          <w:szCs w:val="24"/>
          <w:lang w:val="ru-RU"/>
        </w:rPr>
      </w:pPr>
      <w:bookmarkStart w:id="68" w:name="page141"/>
      <w:bookmarkEnd w:id="68"/>
      <w:r w:rsidRPr="00AF16BC">
        <w:rPr>
          <w:rFonts w:ascii="Arial" w:hAnsi="Arial" w:cs="Arial"/>
          <w:b/>
          <w:bCs/>
          <w:i/>
          <w:iCs/>
          <w:lang w:val="ru-RU"/>
        </w:rPr>
        <w:lastRenderedPageBreak/>
        <w:t>§15. Жер бетінде дұрыс бағдарды анықтау әдістері.</w:t>
      </w:r>
    </w:p>
    <w:p w:rsidR="003323E4" w:rsidRPr="00AF16BC" w:rsidRDefault="003323E4">
      <w:pPr>
        <w:widowControl w:val="0"/>
        <w:autoSpaceDE w:val="0"/>
        <w:autoSpaceDN w:val="0"/>
        <w:adjustRightInd w:val="0"/>
        <w:spacing w:after="0" w:line="329"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Жер бетінде, яғни құрлықта, теңіз бетінде, әуеде ұшуда дәл бағдар табудың маңызы жоғары. Кеменің, пункттің, ұшақтың жер бетіндегі орнын анықтаудың әдістерінің ішінде астрономиялық білімге негізделген әдістердің қолданылу аясы кең. Бағдарлау әдістерін біріктіретін білім жүйесі </w:t>
      </w:r>
      <w:r w:rsidRPr="00AF16BC">
        <w:rPr>
          <w:rFonts w:ascii="Arial" w:hAnsi="Arial" w:cs="Arial"/>
          <w:i/>
          <w:iCs/>
          <w:sz w:val="21"/>
          <w:szCs w:val="21"/>
          <w:lang w:val="ru-RU"/>
        </w:rPr>
        <w:t>навигация</w:t>
      </w:r>
      <w:r w:rsidRPr="00AF16BC">
        <w:rPr>
          <w:rFonts w:ascii="Arial" w:hAnsi="Arial" w:cs="Arial"/>
          <w:sz w:val="21"/>
          <w:szCs w:val="21"/>
          <w:lang w:val="ru-RU"/>
        </w:rPr>
        <w:t xml:space="preserve"> деп аталады (‘</w:t>
      </w:r>
      <w:r>
        <w:rPr>
          <w:rFonts w:ascii="Arial" w:hAnsi="Arial" w:cs="Arial"/>
          <w:sz w:val="21"/>
          <w:szCs w:val="21"/>
        </w:rPr>
        <w:t>navy</w:t>
      </w:r>
      <w:r w:rsidRPr="00AF16BC">
        <w:rPr>
          <w:rFonts w:ascii="Arial" w:hAnsi="Arial" w:cs="Arial"/>
          <w:sz w:val="21"/>
          <w:szCs w:val="21"/>
          <w:lang w:val="ru-RU"/>
        </w:rPr>
        <w:t>’-теңізде жүзу). Жер бетіндегі координаталарды анықтау транспорт үшін ғана емес, Жердің өлшемдері мен пішінін зерттеу үшін де қажет.</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8" w:lineRule="auto"/>
        <w:ind w:firstLine="397"/>
        <w:jc w:val="both"/>
        <w:rPr>
          <w:rFonts w:ascii="Times New Roman" w:hAnsi="Times New Roman"/>
          <w:sz w:val="24"/>
          <w:szCs w:val="24"/>
          <w:lang w:val="ru-RU"/>
        </w:rPr>
      </w:pPr>
      <w:r w:rsidRPr="00AF16BC">
        <w:rPr>
          <w:rFonts w:ascii="Arial" w:hAnsi="Arial" w:cs="Arial"/>
          <w:sz w:val="24"/>
          <w:szCs w:val="24"/>
          <w:lang w:val="ru-RU"/>
        </w:rPr>
        <w:t>Сонымен бағдарлаудың астрономиялық әдістерінің негізіндегі принциптерді қарастырайық.</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b/>
          <w:bCs/>
          <w:sz w:val="24"/>
          <w:szCs w:val="24"/>
          <w:lang w:val="ru-RU"/>
        </w:rPr>
        <w:t>Дәл уақытты анықтау</w:t>
      </w:r>
    </w:p>
    <w:p w:rsidR="003323E4" w:rsidRPr="00AF16BC" w:rsidRDefault="003323E4">
      <w:pPr>
        <w:widowControl w:val="0"/>
        <w:autoSpaceDE w:val="0"/>
        <w:autoSpaceDN w:val="0"/>
        <w:adjustRightInd w:val="0"/>
        <w:spacing w:after="0" w:line="1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Географиялық координаталарды анықтау үшін астро­ номиялық координаталарды анықтаумен қатар дәл уақытты білу қажет. Дәл уақытты білу дегеніміз қолдағы сағаттың түзетуін кез келген уақыт моменті үшін таба білу.</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sz w:val="24"/>
          <w:szCs w:val="24"/>
          <w:lang w:val="ru-RU"/>
        </w:rPr>
        <w:t>Т=Т′+</w:t>
      </w:r>
      <w:r>
        <w:rPr>
          <w:rFonts w:ascii="Arial" w:hAnsi="Arial" w:cs="Arial"/>
          <w:sz w:val="24"/>
          <w:szCs w:val="24"/>
        </w:rPr>
        <w:t>U</w:t>
      </w:r>
      <w:r w:rsidRPr="00AF16BC">
        <w:rPr>
          <w:rFonts w:ascii="Arial" w:hAnsi="Arial" w:cs="Arial"/>
          <w:sz w:val="24"/>
          <w:szCs w:val="24"/>
          <w:lang w:val="ru-RU"/>
        </w:rPr>
        <w:t>;</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Times New Roman" w:hAnsi="Times New Roman"/>
          <w:sz w:val="24"/>
          <w:szCs w:val="24"/>
          <w:lang w:val="ru-RU"/>
        </w:rPr>
        <w:t>Т</w:t>
      </w:r>
      <w:r w:rsidRPr="00AF16BC">
        <w:rPr>
          <w:rFonts w:ascii="Arial" w:hAnsi="Arial" w:cs="Arial"/>
          <w:sz w:val="24"/>
          <w:szCs w:val="24"/>
          <w:lang w:val="ru-RU"/>
        </w:rPr>
        <w:t>′-сағат көрсетуі,</w:t>
      </w:r>
      <w:r>
        <w:rPr>
          <w:rFonts w:ascii="Arial" w:hAnsi="Arial" w:cs="Arial"/>
          <w:sz w:val="24"/>
          <w:szCs w:val="24"/>
        </w:rPr>
        <w:t>U</w:t>
      </w:r>
      <w:r w:rsidRPr="00AF16BC">
        <w:rPr>
          <w:rFonts w:ascii="Arial" w:hAnsi="Arial" w:cs="Arial"/>
          <w:sz w:val="24"/>
          <w:szCs w:val="24"/>
          <w:lang w:val="ru-RU"/>
        </w:rPr>
        <w:t>-сағат түзетуі,</w:t>
      </w:r>
      <w:r w:rsidRPr="00AF16BC">
        <w:rPr>
          <w:rFonts w:ascii="Times New Roman" w:hAnsi="Times New Roman"/>
          <w:sz w:val="24"/>
          <w:szCs w:val="24"/>
          <w:lang w:val="ru-RU"/>
        </w:rPr>
        <w:t xml:space="preserve"> </w:t>
      </w:r>
      <w:r w:rsidRPr="00AF16BC">
        <w:rPr>
          <w:rFonts w:ascii="Arial" w:hAnsi="Arial" w:cs="Arial"/>
          <w:sz w:val="24"/>
          <w:szCs w:val="24"/>
          <w:lang w:val="ru-RU"/>
        </w:rPr>
        <w:t>Т-дәл уақыт.</w:t>
      </w:r>
    </w:p>
    <w:p w:rsidR="003323E4" w:rsidRPr="00AF16BC" w:rsidRDefault="003323E4">
      <w:pPr>
        <w:widowControl w:val="0"/>
        <w:autoSpaceDE w:val="0"/>
        <w:autoSpaceDN w:val="0"/>
        <w:adjustRightInd w:val="0"/>
        <w:spacing w:after="0" w:line="1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0" w:lineRule="auto"/>
        <w:ind w:firstLine="458"/>
        <w:jc w:val="both"/>
        <w:rPr>
          <w:rFonts w:ascii="Times New Roman" w:hAnsi="Times New Roman"/>
          <w:sz w:val="24"/>
          <w:szCs w:val="24"/>
          <w:lang w:val="ru-RU"/>
        </w:rPr>
      </w:pPr>
      <w:r w:rsidRPr="00AF16BC">
        <w:rPr>
          <w:rFonts w:ascii="Arial" w:hAnsi="Arial" w:cs="Arial"/>
          <w:sz w:val="24"/>
          <w:szCs w:val="24"/>
          <w:lang w:val="ru-RU"/>
        </w:rPr>
        <w:t xml:space="preserve">Егер сағат дәл уақыттан озатын болса, </w:t>
      </w:r>
      <w:r>
        <w:rPr>
          <w:rFonts w:ascii="Arial" w:hAnsi="Arial" w:cs="Arial"/>
          <w:sz w:val="24"/>
          <w:szCs w:val="24"/>
        </w:rPr>
        <w:t>U</w:t>
      </w:r>
      <w:r w:rsidRPr="00AF16BC">
        <w:rPr>
          <w:rFonts w:ascii="Arial" w:hAnsi="Arial" w:cs="Arial"/>
          <w:sz w:val="24"/>
          <w:szCs w:val="24"/>
          <w:lang w:val="ru-RU"/>
        </w:rPr>
        <w:t xml:space="preserve">&lt;О, егер кейін қалатын болса, </w:t>
      </w:r>
      <w:r>
        <w:rPr>
          <w:rFonts w:ascii="Arial" w:hAnsi="Arial" w:cs="Arial"/>
          <w:sz w:val="24"/>
          <w:szCs w:val="24"/>
        </w:rPr>
        <w:t>U</w:t>
      </w:r>
      <w:r w:rsidRPr="00AF16BC">
        <w:rPr>
          <w:rFonts w:ascii="Arial" w:hAnsi="Arial" w:cs="Arial"/>
          <w:sz w:val="24"/>
          <w:szCs w:val="24"/>
          <w:lang w:val="ru-RU"/>
        </w:rPr>
        <w:t>&gt;О.</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2" w:lineRule="auto"/>
        <w:ind w:firstLine="397"/>
        <w:jc w:val="both"/>
        <w:rPr>
          <w:rFonts w:ascii="Times New Roman" w:hAnsi="Times New Roman"/>
          <w:sz w:val="24"/>
          <w:szCs w:val="24"/>
          <w:lang w:val="ru-RU"/>
        </w:rPr>
      </w:pPr>
      <w:r w:rsidRPr="00AF16BC">
        <w:rPr>
          <w:rFonts w:ascii="Arial" w:hAnsi="Arial" w:cs="Arial"/>
          <w:lang w:val="ru-RU"/>
        </w:rPr>
        <w:t>Дәл уақытты анықтау үшін радиостанциялардан берілетін дәл уақыт дабылдарын пайдаланады. Радиодабыл</w:t>
      </w:r>
      <w:r w:rsidRPr="00AF16BC">
        <w:rPr>
          <w:rFonts w:ascii="Times New Roman" w:hAnsi="Times New Roman"/>
          <w:lang w:val="ru-RU"/>
        </w:rPr>
        <w:t>-</w:t>
      </w:r>
      <w:r w:rsidRPr="00AF16BC">
        <w:rPr>
          <w:rFonts w:ascii="Arial" w:hAnsi="Arial" w:cs="Arial"/>
          <w:lang w:val="ru-RU"/>
        </w:rPr>
        <w:t>дар дәл уақытты  сек. дәлдікпен анықтауға мүмкіндік береді. Арнайы уақыт моменттеріндегі сағаттар түзетулерін анықтап, басқа кез келген уақыт моменті үшін сағаттар түзетуін есептеп табуға болады (Сағат түзетуі уақыт өткен сайын өзгеріп тұратын шама).</w:t>
      </w:r>
    </w:p>
    <w:p w:rsidR="003323E4" w:rsidRPr="00AF16BC" w:rsidRDefault="00A3036D">
      <w:pPr>
        <w:widowControl w:val="0"/>
        <w:autoSpaceDE w:val="0"/>
        <w:autoSpaceDN w:val="0"/>
        <w:adjustRightInd w:val="0"/>
        <w:spacing w:after="0" w:line="222" w:lineRule="exact"/>
        <w:rPr>
          <w:rFonts w:ascii="Times New Roman" w:hAnsi="Times New Roman"/>
          <w:sz w:val="24"/>
          <w:szCs w:val="24"/>
          <w:lang w:val="ru-RU"/>
        </w:rPr>
      </w:pPr>
      <w:r w:rsidRPr="00A3036D">
        <w:rPr>
          <w:noProof/>
        </w:rPr>
        <w:pict>
          <v:shape id="_x0000_s1069" type="#_x0000_t75" style="position:absolute;margin-left:90.4pt;margin-top:-79.3pt;width:25.5pt;height:6.65pt;z-index:-136" o:allowincell="f">
            <v:imagedata r:id="rId35" o:title=""/>
          </v:shape>
        </w:pict>
      </w:r>
      <w:r w:rsidRPr="00A3036D">
        <w:rPr>
          <w:noProof/>
        </w:rPr>
        <w:pict>
          <v:shape id="_x0000_s1070" type="#_x0000_t75" style="position:absolute;margin-left:90.4pt;margin-top:-66.05pt;width:25.5pt;height:9.95pt;z-index:-135" o:allowincell="f">
            <v:imagedata r:id="rId36" o:title=""/>
          </v:shape>
        </w:pict>
      </w: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sz w:val="24"/>
          <w:szCs w:val="24"/>
          <w:lang w:val="ru-RU"/>
        </w:rPr>
        <w:t>БАҒДАРЛАУ ӘДІСТЕРІ</w:t>
      </w:r>
    </w:p>
    <w:p w:rsidR="003323E4" w:rsidRPr="00AF16BC"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b/>
          <w:bCs/>
          <w:sz w:val="24"/>
          <w:szCs w:val="24"/>
          <w:lang w:val="ru-RU"/>
        </w:rPr>
        <w:t>1. Географиялық бойлықты анықтау:</w:t>
      </w:r>
    </w:p>
    <w:p w:rsidR="003323E4" w:rsidRPr="00AF16BC" w:rsidRDefault="003323E4">
      <w:pPr>
        <w:widowControl w:val="0"/>
        <w:autoSpaceDE w:val="0"/>
        <w:autoSpaceDN w:val="0"/>
        <w:adjustRightInd w:val="0"/>
        <w:spacing w:after="0" w:line="1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00" w:lineRule="auto"/>
        <w:ind w:firstLine="397"/>
        <w:jc w:val="both"/>
        <w:rPr>
          <w:rFonts w:ascii="Times New Roman" w:hAnsi="Times New Roman"/>
          <w:sz w:val="24"/>
          <w:szCs w:val="24"/>
          <w:lang w:val="ru-RU"/>
        </w:rPr>
      </w:pPr>
      <w:r w:rsidRPr="00AF16BC">
        <w:rPr>
          <w:rFonts w:ascii="Arial" w:hAnsi="Arial" w:cs="Arial"/>
          <w:lang w:val="ru-RU"/>
        </w:rPr>
        <w:t>Екі меридианның жергілікті уақыттарының айырма</w:t>
      </w:r>
      <w:r w:rsidRPr="00AF16BC">
        <w:rPr>
          <w:rFonts w:ascii="Times New Roman" w:hAnsi="Times New Roman"/>
          <w:lang w:val="ru-RU"/>
        </w:rPr>
        <w:t>-</w:t>
      </w:r>
      <w:r w:rsidRPr="00AF16BC">
        <w:rPr>
          <w:rFonts w:ascii="Arial" w:hAnsi="Arial" w:cs="Arial"/>
          <w:lang w:val="ru-RU"/>
        </w:rPr>
        <w:t xml:space="preserve">сы, осы меридиандардың бойлықтарының айырмасына тең </w:t>
      </w:r>
      <w:r w:rsidRPr="00AF16BC">
        <w:rPr>
          <w:rFonts w:ascii="Times New Roman" w:hAnsi="Times New Roman"/>
          <w:lang w:val="ru-RU"/>
        </w:rPr>
        <w:t>е</w:t>
      </w:r>
      <w:r w:rsidRPr="00AF16BC">
        <w:rPr>
          <w:rFonts w:ascii="Arial" w:hAnsi="Arial" w:cs="Arial"/>
          <w:lang w:val="ru-RU"/>
        </w:rPr>
        <w:t>кендігі бұрынғы тақырыптарда айтылған болатын.</w:t>
      </w:r>
      <w:r w:rsidRPr="00AF16BC">
        <w:rPr>
          <w:rFonts w:ascii="Times New Roman" w:hAnsi="Times New Roman"/>
          <w:lang w:val="ru-RU"/>
        </w:rPr>
        <w:t xml:space="preserve"> </w:t>
      </w:r>
      <w:r w:rsidRPr="00AF16BC">
        <w:rPr>
          <w:rFonts w:ascii="Arial" w:hAnsi="Arial" w:cs="Arial"/>
          <w:lang w:val="ru-RU"/>
        </w:rPr>
        <w:t>Соны</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4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30"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71</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4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32" w:lineRule="auto"/>
        <w:ind w:right="20"/>
        <w:jc w:val="both"/>
        <w:rPr>
          <w:rFonts w:ascii="Times New Roman" w:hAnsi="Times New Roman"/>
          <w:sz w:val="24"/>
          <w:szCs w:val="24"/>
          <w:lang w:val="ru-RU"/>
        </w:rPr>
      </w:pPr>
      <w:bookmarkStart w:id="69" w:name="page143"/>
      <w:bookmarkEnd w:id="69"/>
      <w:r w:rsidRPr="00AF16BC">
        <w:rPr>
          <w:rFonts w:ascii="Arial" w:hAnsi="Arial" w:cs="Arial"/>
          <w:sz w:val="24"/>
          <w:szCs w:val="24"/>
          <w:lang w:val="ru-RU"/>
        </w:rPr>
        <w:lastRenderedPageBreak/>
        <w:t xml:space="preserve">еске түсірсек, </w:t>
      </w:r>
      <w:r>
        <w:rPr>
          <w:rFonts w:ascii="Arial" w:hAnsi="Arial" w:cs="Arial"/>
          <w:sz w:val="19"/>
          <w:szCs w:val="19"/>
        </w:rPr>
        <w:t>l</w:t>
      </w:r>
      <w:r w:rsidRPr="00AF16BC">
        <w:rPr>
          <w:rFonts w:ascii="Arial" w:hAnsi="Arial" w:cs="Arial"/>
          <w:sz w:val="19"/>
          <w:szCs w:val="19"/>
          <w:lang w:val="ru-RU"/>
        </w:rPr>
        <w:t>=</w:t>
      </w:r>
      <w:r w:rsidRPr="00AF16BC">
        <w:rPr>
          <w:rFonts w:ascii="Arial" w:hAnsi="Arial" w:cs="Arial"/>
          <w:sz w:val="24"/>
          <w:szCs w:val="24"/>
          <w:lang w:val="ru-RU"/>
        </w:rPr>
        <w:t xml:space="preserve"> </w:t>
      </w:r>
      <w:r w:rsidRPr="00AF16BC">
        <w:rPr>
          <w:rFonts w:ascii="Times New Roman" w:hAnsi="Times New Roman"/>
          <w:sz w:val="19"/>
          <w:szCs w:val="19"/>
          <w:lang w:val="ru-RU"/>
        </w:rPr>
        <w:t>Т</w:t>
      </w:r>
      <w:r>
        <w:rPr>
          <w:rFonts w:ascii="Times New Roman" w:hAnsi="Times New Roman"/>
          <w:sz w:val="12"/>
          <w:szCs w:val="12"/>
        </w:rPr>
        <w:t>m</w:t>
      </w:r>
      <w:r w:rsidRPr="00AF16BC">
        <w:rPr>
          <w:rFonts w:ascii="Times New Roman" w:hAnsi="Times New Roman"/>
          <w:sz w:val="19"/>
          <w:szCs w:val="19"/>
          <w:lang w:val="ru-RU"/>
        </w:rPr>
        <w:t>- Т</w:t>
      </w:r>
      <w:r>
        <w:rPr>
          <w:rFonts w:ascii="Arial" w:hAnsi="Arial" w:cs="Arial"/>
          <w:sz w:val="12"/>
          <w:szCs w:val="12"/>
        </w:rPr>
        <w:t>o</w:t>
      </w:r>
      <w:r w:rsidRPr="00AF16BC">
        <w:rPr>
          <w:rFonts w:ascii="Arial" w:hAnsi="Arial" w:cs="Arial"/>
          <w:sz w:val="24"/>
          <w:szCs w:val="24"/>
          <w:lang w:val="ru-RU"/>
        </w:rPr>
        <w:t xml:space="preserve"> болатындығына көз жеткізуге бо</w:t>
      </w:r>
      <w:r w:rsidRPr="00AF16BC">
        <w:rPr>
          <w:rFonts w:ascii="Times New Roman" w:hAnsi="Times New Roman"/>
          <w:sz w:val="24"/>
          <w:szCs w:val="24"/>
          <w:lang w:val="ru-RU"/>
        </w:rPr>
        <w:t>-</w:t>
      </w:r>
      <w:r w:rsidRPr="00AF16BC">
        <w:rPr>
          <w:rFonts w:ascii="Arial" w:hAnsi="Arial" w:cs="Arial"/>
          <w:sz w:val="24"/>
          <w:szCs w:val="24"/>
          <w:lang w:val="ru-RU"/>
        </w:rPr>
        <w:t>лады. Мұндағы Т</w:t>
      </w:r>
      <w:r>
        <w:rPr>
          <w:rFonts w:ascii="Arial" w:hAnsi="Arial" w:cs="Arial"/>
          <w:sz w:val="27"/>
          <w:szCs w:val="27"/>
          <w:vertAlign w:val="subscript"/>
        </w:rPr>
        <w:t>o</w:t>
      </w:r>
      <w:r w:rsidRPr="00AF16BC">
        <w:rPr>
          <w:rFonts w:ascii="Arial" w:hAnsi="Arial" w:cs="Arial"/>
          <w:sz w:val="24"/>
          <w:szCs w:val="24"/>
          <w:lang w:val="ru-RU"/>
        </w:rPr>
        <w:t>-гринвичтік уақыт,Т</w:t>
      </w:r>
      <w:r>
        <w:rPr>
          <w:rFonts w:ascii="Times New Roman" w:hAnsi="Times New Roman"/>
          <w:sz w:val="27"/>
          <w:szCs w:val="27"/>
          <w:vertAlign w:val="subscript"/>
        </w:rPr>
        <w:t>m</w:t>
      </w:r>
      <w:r w:rsidRPr="00AF16BC">
        <w:rPr>
          <w:rFonts w:ascii="Arial" w:hAnsi="Arial" w:cs="Arial"/>
          <w:sz w:val="24"/>
          <w:szCs w:val="24"/>
          <w:lang w:val="ru-RU"/>
        </w:rPr>
        <w:t xml:space="preserve"> - берілген пункттің жергілікті уақыты, не болмаса </w:t>
      </w:r>
      <w:r>
        <w:rPr>
          <w:rFonts w:ascii="Times New Roman" w:hAnsi="Times New Roman"/>
          <w:sz w:val="24"/>
          <w:szCs w:val="24"/>
        </w:rPr>
        <w:t>Uo</w:t>
      </w:r>
      <w:r w:rsidRPr="00AF16BC">
        <w:rPr>
          <w:rFonts w:ascii="Times New Roman" w:hAnsi="Times New Roman"/>
          <w:sz w:val="24"/>
          <w:szCs w:val="24"/>
          <w:lang w:val="ru-RU"/>
        </w:rPr>
        <w:t>-</w:t>
      </w:r>
      <w:r>
        <w:rPr>
          <w:rFonts w:ascii="Times New Roman" w:hAnsi="Times New Roman"/>
          <w:sz w:val="24"/>
          <w:szCs w:val="24"/>
        </w:rPr>
        <w:t>U</w:t>
      </w:r>
      <w:r w:rsidRPr="00AF16BC">
        <w:rPr>
          <w:rFonts w:ascii="Times New Roman" w:hAnsi="Times New Roman"/>
          <w:sz w:val="24"/>
          <w:szCs w:val="24"/>
          <w:lang w:val="ru-RU"/>
        </w:rPr>
        <w:t>=</w:t>
      </w:r>
      <w:r>
        <w:rPr>
          <w:rFonts w:ascii="Times New Roman" w:hAnsi="Times New Roman"/>
          <w:sz w:val="24"/>
          <w:szCs w:val="24"/>
        </w:rPr>
        <w:t>λ</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35" w:lineRule="auto"/>
        <w:ind w:right="20" w:firstLine="397"/>
        <w:jc w:val="both"/>
        <w:rPr>
          <w:rFonts w:ascii="Times New Roman" w:hAnsi="Times New Roman"/>
          <w:sz w:val="24"/>
          <w:szCs w:val="24"/>
          <w:lang w:val="ru-RU"/>
        </w:rPr>
      </w:pPr>
      <w:r>
        <w:rPr>
          <w:rFonts w:ascii="Arial" w:hAnsi="Arial" w:cs="Arial"/>
          <w:sz w:val="24"/>
          <w:szCs w:val="24"/>
        </w:rPr>
        <w:t>U</w:t>
      </w:r>
      <w:r>
        <w:rPr>
          <w:rFonts w:ascii="Arial" w:hAnsi="Arial" w:cs="Arial"/>
          <w:sz w:val="27"/>
          <w:szCs w:val="27"/>
          <w:vertAlign w:val="subscript"/>
        </w:rPr>
        <w:t>o</w:t>
      </w:r>
      <w:r w:rsidRPr="00AF16BC">
        <w:rPr>
          <w:rFonts w:ascii="Arial" w:hAnsi="Arial" w:cs="Arial"/>
          <w:sz w:val="24"/>
          <w:szCs w:val="24"/>
          <w:lang w:val="ru-RU"/>
        </w:rPr>
        <w:t xml:space="preserve"> - Гринвич меридианының дәл уақытымен салыстырғандағы­ сағат түзетуі, </w:t>
      </w:r>
      <w:r>
        <w:rPr>
          <w:rFonts w:ascii="Arial" w:hAnsi="Arial" w:cs="Arial"/>
          <w:sz w:val="24"/>
          <w:szCs w:val="24"/>
        </w:rPr>
        <w:t>U</w:t>
      </w:r>
      <w:r w:rsidRPr="00AF16BC">
        <w:rPr>
          <w:rFonts w:ascii="Arial" w:hAnsi="Arial" w:cs="Arial"/>
          <w:sz w:val="24"/>
          <w:szCs w:val="24"/>
          <w:lang w:val="ru-RU"/>
        </w:rPr>
        <w:t>- берілген пункттің меридианының жергілікті уақытына қатысты сағаттар түзетуі.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7" w:lineRule="auto"/>
        <w:ind w:left="480" w:right="20" w:hanging="347"/>
        <w:rPr>
          <w:rFonts w:ascii="Times New Roman" w:hAnsi="Times New Roman"/>
          <w:sz w:val="24"/>
          <w:szCs w:val="24"/>
          <w:lang w:val="ru-RU"/>
        </w:rPr>
      </w:pPr>
      <w:r w:rsidRPr="00AF16BC">
        <w:rPr>
          <w:rFonts w:ascii="Arial" w:hAnsi="Arial" w:cs="Arial"/>
          <w:b/>
          <w:bCs/>
          <w:lang w:val="ru-RU"/>
        </w:rPr>
        <w:t xml:space="preserve">2. Географиялық ендікті және сағат түзетуін анықтау </w:t>
      </w:r>
      <w:r>
        <w:rPr>
          <w:rFonts w:ascii="Arial" w:hAnsi="Arial" w:cs="Arial"/>
        </w:rPr>
        <w:t>j</w:t>
      </w:r>
      <w:r w:rsidRPr="00AF16BC">
        <w:rPr>
          <w:rFonts w:ascii="Arial" w:hAnsi="Arial" w:cs="Arial"/>
          <w:lang w:val="ru-RU"/>
        </w:rPr>
        <w:t xml:space="preserve"> және </w:t>
      </w:r>
      <w:r>
        <w:rPr>
          <w:rFonts w:ascii="Arial" w:hAnsi="Arial" w:cs="Arial"/>
        </w:rPr>
        <w:t>U</w:t>
      </w:r>
      <w:r w:rsidRPr="00AF16BC">
        <w:rPr>
          <w:rFonts w:ascii="Arial" w:hAnsi="Arial" w:cs="Arial"/>
          <w:lang w:val="ru-RU"/>
        </w:rPr>
        <w:t xml:space="preserve"> шамаларын анықтаудың 3 түрлі әдісін бөліп</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айтуға болады.</w:t>
      </w:r>
    </w:p>
    <w:p w:rsidR="003323E4" w:rsidRPr="00AF16BC"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5" w:lineRule="auto"/>
        <w:ind w:left="400" w:right="20" w:hanging="397"/>
        <w:jc w:val="both"/>
        <w:rPr>
          <w:rFonts w:ascii="Times New Roman" w:hAnsi="Times New Roman"/>
          <w:sz w:val="24"/>
          <w:szCs w:val="24"/>
          <w:lang w:val="ru-RU"/>
        </w:rPr>
      </w:pPr>
      <w:r w:rsidRPr="00AF16BC">
        <w:rPr>
          <w:rFonts w:ascii="Arial" w:hAnsi="Arial" w:cs="Arial"/>
          <w:lang w:val="ru-RU"/>
        </w:rPr>
        <w:t>А) Шырақтардың зениттік қашықтықтарын өлшеу арқылы. Осы мәселені шешу үшін параллакстық үшбұрыш фор</w:t>
      </w:r>
      <w:r w:rsidRPr="00AF16BC">
        <w:rPr>
          <w:rFonts w:ascii="Times New Roman" w:hAnsi="Times New Roman"/>
          <w:lang w:val="ru-RU"/>
        </w:rPr>
        <w:t>-</w:t>
      </w: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муласын пайдалану қажет:</w:t>
      </w:r>
    </w:p>
    <w:tbl>
      <w:tblPr>
        <w:tblW w:w="0" w:type="auto"/>
        <w:tblInd w:w="1440" w:type="dxa"/>
        <w:tblLayout w:type="fixed"/>
        <w:tblCellMar>
          <w:left w:w="0" w:type="dxa"/>
          <w:right w:w="0" w:type="dxa"/>
        </w:tblCellMar>
        <w:tblLook w:val="0000"/>
      </w:tblPr>
      <w:tblGrid>
        <w:gridCol w:w="3060"/>
        <w:gridCol w:w="980"/>
      </w:tblGrid>
      <w:tr w:rsidR="003323E4" w:rsidRPr="00AF16BC">
        <w:trPr>
          <w:trHeight w:val="387"/>
        </w:trPr>
        <w:tc>
          <w:tcPr>
            <w:tcW w:w="30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386" w:lineRule="exact"/>
              <w:ind w:left="520"/>
              <w:rPr>
                <w:rFonts w:ascii="Times New Roman" w:hAnsi="Times New Roman"/>
                <w:sz w:val="24"/>
                <w:szCs w:val="24"/>
              </w:rPr>
            </w:pPr>
            <w:r w:rsidRPr="00AF16BC">
              <w:rPr>
                <w:rFonts w:ascii="Arial" w:hAnsi="Arial" w:cs="Arial"/>
                <w:sz w:val="38"/>
                <w:szCs w:val="38"/>
                <w:vertAlign w:val="subscript"/>
              </w:rPr>
              <w:t>cos</w:t>
            </w:r>
            <w:r w:rsidRPr="00AF16BC">
              <w:rPr>
                <w:rFonts w:ascii="Arial" w:hAnsi="Arial" w:cs="Arial"/>
                <w:sz w:val="19"/>
                <w:szCs w:val="19"/>
              </w:rPr>
              <w:t xml:space="preserve"> </w:t>
            </w:r>
            <w:r w:rsidRPr="00AF16BC">
              <w:rPr>
                <w:rFonts w:ascii="Times New Roman" w:hAnsi="Times New Roman"/>
                <w:i/>
                <w:iCs/>
                <w:sz w:val="38"/>
                <w:szCs w:val="38"/>
                <w:vertAlign w:val="subscript"/>
              </w:rPr>
              <w:t>t</w:t>
            </w:r>
            <w:r w:rsidRPr="00AF16BC">
              <w:rPr>
                <w:rFonts w:ascii="Arial" w:hAnsi="Arial" w:cs="Arial"/>
                <w:sz w:val="19"/>
                <w:szCs w:val="19"/>
              </w:rPr>
              <w:t xml:space="preserve"> </w:t>
            </w:r>
            <w:r w:rsidRPr="00AF16BC">
              <w:rPr>
                <w:rFonts w:ascii="Arial" w:hAnsi="Arial" w:cs="Arial"/>
                <w:sz w:val="38"/>
                <w:szCs w:val="38"/>
                <w:vertAlign w:val="subscript"/>
              </w:rPr>
              <w:t>=</w:t>
            </w:r>
            <w:r w:rsidRPr="00AF16BC">
              <w:rPr>
                <w:rFonts w:ascii="Arial" w:hAnsi="Arial" w:cs="Arial"/>
                <w:sz w:val="19"/>
                <w:szCs w:val="19"/>
              </w:rPr>
              <w:t xml:space="preserve"> </w:t>
            </w:r>
            <w:r w:rsidRPr="00AF16BC">
              <w:rPr>
                <w:rFonts w:ascii="Arial" w:hAnsi="Arial" w:cs="Arial"/>
                <w:sz w:val="19"/>
                <w:szCs w:val="19"/>
                <w:u w:val="single"/>
              </w:rPr>
              <w:t>cos</w:t>
            </w:r>
            <w:r w:rsidRPr="00AF16BC">
              <w:rPr>
                <w:rFonts w:ascii="Arial" w:hAnsi="Arial" w:cs="Arial"/>
                <w:i/>
                <w:iCs/>
                <w:sz w:val="19"/>
                <w:szCs w:val="19"/>
                <w:u w:val="single"/>
              </w:rPr>
              <w:t>z</w:t>
            </w:r>
            <w:r w:rsidRPr="00AF16BC">
              <w:rPr>
                <w:rFonts w:ascii="Arial" w:hAnsi="Arial" w:cs="Arial"/>
                <w:sz w:val="19"/>
                <w:szCs w:val="19"/>
              </w:rPr>
              <w:t xml:space="preserve"> </w:t>
            </w:r>
            <w:r>
              <w:rPr>
                <w:rFonts w:ascii="MS PGothic" w:eastAsia="MS PGothic" w:hAnsi="Arial" w:cs="MS PGothic"/>
                <w:sz w:val="19"/>
                <w:szCs w:val="19"/>
                <w:u w:val="single"/>
              </w:rPr>
              <w:t>-</w:t>
            </w:r>
            <w:r w:rsidRPr="00AF16BC">
              <w:rPr>
                <w:rFonts w:ascii="Arial" w:hAnsi="Arial" w:cs="Arial"/>
                <w:sz w:val="19"/>
                <w:szCs w:val="19"/>
                <w:u w:val="single"/>
              </w:rPr>
              <w:t>si</w:t>
            </w:r>
            <w:r w:rsidRPr="00AF16BC">
              <w:rPr>
                <w:rFonts w:ascii="Times New Roman" w:hAnsi="Times New Roman"/>
                <w:sz w:val="19"/>
                <w:szCs w:val="19"/>
                <w:u w:val="single"/>
              </w:rPr>
              <w:t>n</w:t>
            </w:r>
            <w:r w:rsidRPr="00AF16BC">
              <w:rPr>
                <w:rFonts w:ascii="Arial" w:hAnsi="Arial" w:cs="Arial"/>
                <w:i/>
                <w:iCs/>
                <w:sz w:val="19"/>
                <w:szCs w:val="19"/>
                <w:u w:val="single"/>
              </w:rPr>
              <w:t>j</w:t>
            </w:r>
            <w:r w:rsidRPr="00AF16BC">
              <w:rPr>
                <w:rFonts w:ascii="Arial" w:hAnsi="Arial" w:cs="Arial"/>
                <w:sz w:val="19"/>
                <w:szCs w:val="19"/>
              </w:rPr>
              <w:t xml:space="preserve"> </w:t>
            </w:r>
            <w:r>
              <w:rPr>
                <w:rFonts w:ascii="MS PGothic" w:eastAsia="MS PGothic" w:hAnsi="Arial" w:cs="MS PGothic" w:hint="eastAsia"/>
                <w:sz w:val="19"/>
                <w:szCs w:val="19"/>
                <w:u w:val="single"/>
              </w:rPr>
              <w:t>⋅</w:t>
            </w:r>
            <w:r w:rsidRPr="00AF16BC">
              <w:rPr>
                <w:rFonts w:ascii="Arial" w:hAnsi="Arial" w:cs="Arial"/>
                <w:sz w:val="19"/>
                <w:szCs w:val="19"/>
                <w:u w:val="single"/>
              </w:rPr>
              <w:t>si</w:t>
            </w:r>
            <w:r w:rsidRPr="00AF16BC">
              <w:rPr>
                <w:rFonts w:ascii="Times New Roman" w:hAnsi="Times New Roman"/>
                <w:sz w:val="19"/>
                <w:szCs w:val="19"/>
                <w:u w:val="single"/>
              </w:rPr>
              <w:t>n</w:t>
            </w:r>
            <w:r w:rsidRPr="00AF16BC">
              <w:rPr>
                <w:rFonts w:ascii="Arial" w:hAnsi="Arial" w:cs="Arial"/>
                <w:sz w:val="19"/>
                <w:szCs w:val="19"/>
              </w:rPr>
              <w:t xml:space="preserve"> </w:t>
            </w:r>
            <w:r w:rsidRPr="00AF16BC">
              <w:rPr>
                <w:rFonts w:ascii="Arial" w:hAnsi="Arial" w:cs="Arial"/>
                <w:i/>
                <w:iCs/>
                <w:sz w:val="19"/>
                <w:szCs w:val="19"/>
                <w:u w:val="single"/>
              </w:rPr>
              <w:t>d</w:t>
            </w:r>
          </w:p>
        </w:tc>
        <w:tc>
          <w:tcPr>
            <w:tcW w:w="9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w:t>
            </w:r>
          </w:p>
        </w:tc>
      </w:tr>
      <w:tr w:rsidR="003323E4" w:rsidRPr="00AF16BC">
        <w:trPr>
          <w:trHeight w:val="251"/>
        </w:trPr>
        <w:tc>
          <w:tcPr>
            <w:tcW w:w="30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18" w:lineRule="exact"/>
              <w:ind w:left="1320"/>
              <w:rPr>
                <w:rFonts w:ascii="Times New Roman" w:hAnsi="Times New Roman"/>
                <w:sz w:val="24"/>
                <w:szCs w:val="24"/>
              </w:rPr>
            </w:pPr>
            <w:r w:rsidRPr="00AF16BC">
              <w:rPr>
                <w:rFonts w:ascii="Arial" w:hAnsi="Arial" w:cs="Arial"/>
                <w:sz w:val="19"/>
                <w:szCs w:val="19"/>
              </w:rPr>
              <w:t>cos</w:t>
            </w:r>
            <w:r w:rsidRPr="00AF16BC">
              <w:rPr>
                <w:rFonts w:ascii="Arial" w:hAnsi="Arial" w:cs="Arial"/>
                <w:i/>
                <w:iCs/>
                <w:sz w:val="19"/>
                <w:szCs w:val="19"/>
              </w:rPr>
              <w:t>j</w:t>
            </w:r>
            <w:r w:rsidRPr="00AF16BC">
              <w:rPr>
                <w:rFonts w:ascii="Arial" w:hAnsi="Arial" w:cs="Arial"/>
                <w:sz w:val="19"/>
                <w:szCs w:val="19"/>
              </w:rPr>
              <w:t xml:space="preserve"> </w:t>
            </w:r>
            <w:r>
              <w:rPr>
                <w:rFonts w:ascii="MS PGothic" w:eastAsia="MS PGothic" w:hAnsi="Arial" w:cs="MS PGothic" w:hint="eastAsia"/>
                <w:sz w:val="19"/>
                <w:szCs w:val="19"/>
              </w:rPr>
              <w:t>⋅</w:t>
            </w:r>
            <w:r w:rsidRPr="00AF16BC">
              <w:rPr>
                <w:rFonts w:ascii="Arial" w:hAnsi="Arial" w:cs="Arial"/>
                <w:sz w:val="19"/>
                <w:szCs w:val="19"/>
              </w:rPr>
              <w:t>cos</w:t>
            </w:r>
            <w:r w:rsidRPr="00AF16BC">
              <w:rPr>
                <w:rFonts w:ascii="Arial" w:hAnsi="Arial" w:cs="Arial"/>
                <w:i/>
                <w:iCs/>
                <w:sz w:val="19"/>
                <w:szCs w:val="19"/>
              </w:rPr>
              <w:t>d</w:t>
            </w:r>
          </w:p>
        </w:tc>
        <w:tc>
          <w:tcPr>
            <w:tcW w:w="9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r>
      <w:tr w:rsidR="003323E4" w:rsidRPr="00AF16BC">
        <w:trPr>
          <w:trHeight w:val="522"/>
        </w:trPr>
        <w:tc>
          <w:tcPr>
            <w:tcW w:w="30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 xml:space="preserve">t = s - a </w:t>
            </w:r>
            <w:r w:rsidRPr="00AF16BC">
              <w:rPr>
                <w:rFonts w:ascii="Arial" w:hAnsi="Arial" w:cs="Arial"/>
                <w:sz w:val="19"/>
                <w:szCs w:val="19"/>
              </w:rPr>
              <w:t>=</w:t>
            </w:r>
            <w:r w:rsidRPr="00AF16BC">
              <w:rPr>
                <w:rFonts w:ascii="Arial" w:hAnsi="Arial" w:cs="Arial"/>
                <w:sz w:val="24"/>
                <w:szCs w:val="24"/>
              </w:rPr>
              <w:t xml:space="preserve"> </w:t>
            </w:r>
            <w:r w:rsidRPr="00AF16BC">
              <w:rPr>
                <w:rFonts w:ascii="Arial" w:hAnsi="Arial" w:cs="Arial"/>
                <w:sz w:val="19"/>
                <w:szCs w:val="19"/>
              </w:rPr>
              <w:t>U -</w:t>
            </w:r>
            <w:r w:rsidRPr="00AF16BC">
              <w:rPr>
                <w:rFonts w:ascii="Arial" w:hAnsi="Arial" w:cs="Arial"/>
                <w:sz w:val="24"/>
                <w:szCs w:val="24"/>
              </w:rPr>
              <w:t xml:space="preserve"> </w:t>
            </w:r>
            <w:r w:rsidRPr="00AF16BC">
              <w:rPr>
                <w:rFonts w:ascii="Arial" w:hAnsi="Arial" w:cs="Arial"/>
                <w:sz w:val="19"/>
                <w:szCs w:val="19"/>
              </w:rPr>
              <w:t>a + T′</w:t>
            </w:r>
            <w:r w:rsidRPr="00AF16BC">
              <w:rPr>
                <w:rFonts w:ascii="Arial" w:hAnsi="Arial" w:cs="Arial"/>
                <w:sz w:val="24"/>
                <w:szCs w:val="24"/>
              </w:rPr>
              <w:t xml:space="preserve"> </w:t>
            </w:r>
            <w:r w:rsidRPr="00AF16BC">
              <w:rPr>
                <w:rFonts w:ascii="Times New Roman" w:hAnsi="Times New Roman"/>
                <w:sz w:val="19"/>
                <w:szCs w:val="19"/>
              </w:rPr>
              <w:t>2</w:t>
            </w:r>
          </w:p>
        </w:tc>
        <w:tc>
          <w:tcPr>
            <w:tcW w:w="9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(2)</w:t>
            </w:r>
          </w:p>
        </w:tc>
      </w:tr>
    </w:tbl>
    <w:p w:rsidR="003323E4" w:rsidRDefault="003323E4">
      <w:pPr>
        <w:widowControl w:val="0"/>
        <w:autoSpaceDE w:val="0"/>
        <w:autoSpaceDN w:val="0"/>
        <w:adjustRightInd w:val="0"/>
        <w:spacing w:after="0" w:line="229" w:lineRule="exact"/>
        <w:rPr>
          <w:rFonts w:ascii="Times New Roman" w:hAnsi="Times New Roman"/>
          <w:sz w:val="24"/>
          <w:szCs w:val="24"/>
        </w:rPr>
      </w:pPr>
    </w:p>
    <w:p w:rsidR="003323E4" w:rsidRDefault="00281624">
      <w:pPr>
        <w:widowControl w:val="0"/>
        <w:overflowPunct w:val="0"/>
        <w:autoSpaceDE w:val="0"/>
        <w:autoSpaceDN w:val="0"/>
        <w:adjustRightInd w:val="0"/>
        <w:spacing w:after="0" w:line="239" w:lineRule="auto"/>
        <w:ind w:right="20"/>
        <w:jc w:val="both"/>
        <w:rPr>
          <w:rFonts w:ascii="Times New Roman" w:hAnsi="Times New Roman"/>
          <w:sz w:val="24"/>
          <w:szCs w:val="24"/>
        </w:rPr>
      </w:pPr>
      <w:r>
        <w:rPr>
          <w:rFonts w:ascii="Arial" w:hAnsi="Arial" w:cs="Arial"/>
          <w:sz w:val="23"/>
          <w:szCs w:val="23"/>
        </w:rPr>
        <w:t xml:space="preserve">s- жұлдыздық уақыт, T ` -сағат көрсеткіші. Екі белгісіз j және U шамаларды анықтау үшін бірнеше жұлдыздың аспан координаталарын өлшеу қажет. Өлшеу жүргізіліп жатқан кезде U- өзгермейді деп есептеледі. Жоғарыда келтірілген формулаларды пайдаланып, шешу қажет. Бұл- күрделі әдіс. Бұдан жеңілі: Темірқазық жұлдызының биіктігін анықтау. Бұл шама һ=j -географиялық ендіктен айырмашылығы ± </w:t>
      </w:r>
      <w:r>
        <w:rPr>
          <w:rFonts w:ascii="Times New Roman" w:hAnsi="Times New Roman"/>
          <w:sz w:val="23"/>
          <w:szCs w:val="23"/>
        </w:rPr>
        <w:t>1</w:t>
      </w:r>
      <w:r>
        <w:rPr>
          <w:rFonts w:ascii="Arial" w:hAnsi="Arial" w:cs="Arial"/>
          <w:sz w:val="23"/>
          <w:szCs w:val="23"/>
        </w:rPr>
        <w:t>°-тан артылмайды.</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Pr="00AF16BC" w:rsidRDefault="00281624">
      <w:pPr>
        <w:widowControl w:val="0"/>
        <w:overflowPunct w:val="0"/>
        <w:autoSpaceDE w:val="0"/>
        <w:autoSpaceDN w:val="0"/>
        <w:adjustRightInd w:val="0"/>
        <w:spacing w:after="0" w:line="238" w:lineRule="auto"/>
        <w:ind w:right="20" w:firstLine="397"/>
        <w:jc w:val="both"/>
        <w:rPr>
          <w:rFonts w:ascii="Times New Roman" w:hAnsi="Times New Roman"/>
          <w:sz w:val="24"/>
          <w:szCs w:val="24"/>
          <w:lang w:val="ru-RU"/>
        </w:rPr>
      </w:pPr>
      <w:r>
        <w:rPr>
          <w:rFonts w:ascii="Arial" w:hAnsi="Arial" w:cs="Arial"/>
          <w:sz w:val="23"/>
          <w:szCs w:val="23"/>
        </w:rPr>
        <w:t>Б). Шырақтардың кульминация моментіндегі коорди</w:t>
      </w:r>
      <w:r>
        <w:rPr>
          <w:rFonts w:ascii="Times New Roman" w:hAnsi="Times New Roman"/>
          <w:sz w:val="23"/>
          <w:szCs w:val="23"/>
        </w:rPr>
        <w:t>-</w:t>
      </w:r>
      <w:r>
        <w:rPr>
          <w:rFonts w:ascii="Arial" w:hAnsi="Arial" w:cs="Arial"/>
          <w:sz w:val="23"/>
          <w:szCs w:val="23"/>
        </w:rPr>
        <w:t xml:space="preserve">наталарын өлшеу арқылы j және U шамаларын анықтау. </w:t>
      </w:r>
      <w:r w:rsidRPr="00AF16BC">
        <w:rPr>
          <w:rFonts w:ascii="Arial" w:hAnsi="Arial" w:cs="Arial"/>
          <w:sz w:val="23"/>
          <w:szCs w:val="23"/>
          <w:lang w:val="ru-RU"/>
        </w:rPr>
        <w:t xml:space="preserve">Кульминация моменттерінде: </w:t>
      </w:r>
      <w:r>
        <w:rPr>
          <w:rFonts w:ascii="Arial" w:hAnsi="Arial" w:cs="Arial"/>
          <w:sz w:val="23"/>
          <w:szCs w:val="23"/>
        </w:rPr>
        <w:t>t</w:t>
      </w:r>
      <w:r w:rsidRPr="00AF16BC">
        <w:rPr>
          <w:rFonts w:ascii="Arial" w:hAnsi="Arial" w:cs="Arial"/>
          <w:sz w:val="23"/>
          <w:szCs w:val="23"/>
          <w:lang w:val="ru-RU"/>
        </w:rPr>
        <w:t>=0°- жоғарғы кульмина</w:t>
      </w:r>
      <w:r w:rsidRPr="00AF16BC">
        <w:rPr>
          <w:rFonts w:ascii="Times New Roman" w:hAnsi="Times New Roman"/>
          <w:sz w:val="23"/>
          <w:szCs w:val="23"/>
          <w:lang w:val="ru-RU"/>
        </w:rPr>
        <w:t>-</w:t>
      </w:r>
      <w:r w:rsidRPr="00AF16BC">
        <w:rPr>
          <w:rFonts w:ascii="Arial" w:hAnsi="Arial" w:cs="Arial"/>
          <w:sz w:val="23"/>
          <w:szCs w:val="23"/>
          <w:lang w:val="ru-RU"/>
        </w:rPr>
        <w:t xml:space="preserve">ция, </w:t>
      </w:r>
      <w:r>
        <w:rPr>
          <w:rFonts w:ascii="Arial" w:hAnsi="Arial" w:cs="Arial"/>
          <w:sz w:val="23"/>
          <w:szCs w:val="23"/>
        </w:rPr>
        <w:t>t</w:t>
      </w:r>
      <w:r w:rsidRPr="00AF16BC">
        <w:rPr>
          <w:rFonts w:ascii="Arial" w:hAnsi="Arial" w:cs="Arial"/>
          <w:sz w:val="23"/>
          <w:szCs w:val="23"/>
          <w:lang w:val="ru-RU"/>
        </w:rPr>
        <w:t>=180° - төменгі кульминация болатындықтан, (1)</w:t>
      </w:r>
    </w:p>
    <w:p w:rsidR="003323E4" w:rsidRPr="00AF16BC" w:rsidRDefault="00281624">
      <w:pPr>
        <w:widowControl w:val="0"/>
        <w:autoSpaceDE w:val="0"/>
        <w:autoSpaceDN w:val="0"/>
        <w:adjustRightInd w:val="0"/>
        <w:spacing w:after="0" w:line="231" w:lineRule="auto"/>
        <w:rPr>
          <w:rFonts w:ascii="Times New Roman" w:hAnsi="Times New Roman"/>
          <w:sz w:val="24"/>
          <w:szCs w:val="24"/>
          <w:lang w:val="ru-RU"/>
        </w:rPr>
      </w:pPr>
      <w:r w:rsidRPr="00AF16BC">
        <w:rPr>
          <w:rFonts w:ascii="Arial" w:hAnsi="Arial" w:cs="Arial"/>
          <w:sz w:val="24"/>
          <w:szCs w:val="24"/>
          <w:lang w:val="ru-RU"/>
        </w:rPr>
        <w:t xml:space="preserve">формуласы ықшамдалады. </w:t>
      </w:r>
      <w:r>
        <w:rPr>
          <w:rFonts w:ascii="Arial" w:hAnsi="Arial" w:cs="Arial"/>
          <w:sz w:val="23"/>
          <w:szCs w:val="23"/>
        </w:rPr>
        <w:t>cos</w:t>
      </w:r>
      <w:r>
        <w:rPr>
          <w:rFonts w:ascii="Arial" w:hAnsi="Arial" w:cs="Arial"/>
          <w:i/>
          <w:iCs/>
          <w:sz w:val="23"/>
          <w:szCs w:val="23"/>
        </w:rPr>
        <w:t>z</w:t>
      </w:r>
      <w:r w:rsidRPr="00AF16BC">
        <w:rPr>
          <w:rFonts w:ascii="Arial" w:hAnsi="Arial" w:cs="Arial"/>
          <w:sz w:val="24"/>
          <w:szCs w:val="24"/>
          <w:lang w:val="ru-RU"/>
        </w:rPr>
        <w:t xml:space="preserve"> </w:t>
      </w:r>
      <w:r w:rsidRPr="00AF16BC">
        <w:rPr>
          <w:rFonts w:ascii="Arial" w:hAnsi="Arial" w:cs="Arial"/>
          <w:sz w:val="23"/>
          <w:szCs w:val="23"/>
          <w:lang w:val="ru-RU"/>
        </w:rPr>
        <w:t>=</w:t>
      </w:r>
      <w:r w:rsidRPr="00AF16BC">
        <w:rPr>
          <w:rFonts w:ascii="Arial" w:hAnsi="Arial" w:cs="Arial"/>
          <w:sz w:val="24"/>
          <w:szCs w:val="24"/>
          <w:lang w:val="ru-RU"/>
        </w:rPr>
        <w:t xml:space="preserve"> </w:t>
      </w:r>
      <w:r>
        <w:rPr>
          <w:rFonts w:ascii="Arial" w:hAnsi="Arial" w:cs="Arial"/>
          <w:sz w:val="23"/>
          <w:szCs w:val="23"/>
        </w:rPr>
        <w:t>cos</w:t>
      </w:r>
      <w:r>
        <w:rPr>
          <w:rFonts w:ascii="Arial" w:hAnsi="Arial" w:cs="Arial"/>
          <w:i/>
          <w:iCs/>
          <w:sz w:val="23"/>
          <w:szCs w:val="23"/>
        </w:rPr>
        <w:t>j</w:t>
      </w:r>
      <w:r w:rsidRPr="00AF16BC">
        <w:rPr>
          <w:rFonts w:ascii="Arial" w:hAnsi="Arial" w:cs="Arial"/>
          <w:sz w:val="24"/>
          <w:szCs w:val="24"/>
          <w:lang w:val="ru-RU"/>
        </w:rPr>
        <w:t xml:space="preserve"> </w:t>
      </w:r>
      <w:r>
        <w:rPr>
          <w:rFonts w:ascii="Arial" w:hAnsi="Arial" w:cs="Arial"/>
          <w:sz w:val="23"/>
          <w:szCs w:val="23"/>
        </w:rPr>
        <w:t>cos</w:t>
      </w:r>
      <w:r>
        <w:rPr>
          <w:rFonts w:ascii="Arial" w:hAnsi="Arial" w:cs="Arial"/>
          <w:i/>
          <w:iCs/>
          <w:sz w:val="23"/>
          <w:szCs w:val="23"/>
        </w:rPr>
        <w:t>d</w:t>
      </w:r>
      <w:r w:rsidRPr="00AF16BC">
        <w:rPr>
          <w:rFonts w:ascii="Arial" w:hAnsi="Arial" w:cs="Arial"/>
          <w:sz w:val="24"/>
          <w:szCs w:val="24"/>
          <w:lang w:val="ru-RU"/>
        </w:rPr>
        <w:t xml:space="preserve"> </w:t>
      </w:r>
      <w:r w:rsidRPr="00AF16BC">
        <w:rPr>
          <w:rFonts w:ascii="Arial" w:hAnsi="Arial" w:cs="Arial"/>
          <w:sz w:val="19"/>
          <w:szCs w:val="19"/>
          <w:lang w:val="ru-RU"/>
        </w:rPr>
        <w:t>+</w:t>
      </w:r>
      <w:r w:rsidRPr="00AF16BC">
        <w:rPr>
          <w:rFonts w:ascii="Arial" w:hAnsi="Arial" w:cs="Arial"/>
          <w:sz w:val="24"/>
          <w:szCs w:val="24"/>
          <w:lang w:val="ru-RU"/>
        </w:rPr>
        <w:t xml:space="preserve"> </w:t>
      </w:r>
      <w:r>
        <w:rPr>
          <w:rFonts w:ascii="Arial" w:hAnsi="Arial" w:cs="Arial"/>
          <w:sz w:val="23"/>
          <w:szCs w:val="23"/>
        </w:rPr>
        <w:t>si</w:t>
      </w:r>
      <w:r>
        <w:rPr>
          <w:rFonts w:ascii="Times New Roman" w:hAnsi="Times New Roman"/>
          <w:sz w:val="23"/>
          <w:szCs w:val="23"/>
        </w:rPr>
        <w:t>n</w:t>
      </w:r>
      <w:r>
        <w:rPr>
          <w:rFonts w:ascii="Arial" w:hAnsi="Arial" w:cs="Arial"/>
          <w:i/>
          <w:iCs/>
          <w:sz w:val="23"/>
          <w:szCs w:val="23"/>
        </w:rPr>
        <w:t>j</w:t>
      </w:r>
      <w:r w:rsidRPr="00AF16BC">
        <w:rPr>
          <w:rFonts w:ascii="Arial" w:hAnsi="Arial" w:cs="Arial"/>
          <w:sz w:val="24"/>
          <w:szCs w:val="24"/>
          <w:lang w:val="ru-RU"/>
        </w:rPr>
        <w:t xml:space="preserve"> </w:t>
      </w:r>
      <w:r>
        <w:rPr>
          <w:rFonts w:ascii="Arial" w:hAnsi="Arial" w:cs="Arial"/>
          <w:sz w:val="23"/>
          <w:szCs w:val="23"/>
        </w:rPr>
        <w:t>si</w:t>
      </w:r>
      <w:r>
        <w:rPr>
          <w:rFonts w:ascii="Times New Roman" w:hAnsi="Times New Roman"/>
          <w:sz w:val="23"/>
          <w:szCs w:val="23"/>
        </w:rPr>
        <w:t>n</w:t>
      </w:r>
      <w:r>
        <w:rPr>
          <w:rFonts w:ascii="Arial" w:hAnsi="Arial" w:cs="Arial"/>
          <w:i/>
          <w:iCs/>
          <w:sz w:val="23"/>
          <w:szCs w:val="23"/>
        </w:rPr>
        <w:t>d</w:t>
      </w:r>
    </w:p>
    <w:p w:rsidR="003323E4" w:rsidRPr="00AF16BC" w:rsidRDefault="00281624">
      <w:pPr>
        <w:widowControl w:val="0"/>
        <w:autoSpaceDE w:val="0"/>
        <w:autoSpaceDN w:val="0"/>
        <w:adjustRightInd w:val="0"/>
        <w:spacing w:after="0" w:line="229" w:lineRule="auto"/>
        <w:rPr>
          <w:rFonts w:ascii="Times New Roman" w:hAnsi="Times New Roman"/>
          <w:sz w:val="24"/>
          <w:szCs w:val="24"/>
          <w:lang w:val="ru-RU"/>
        </w:rPr>
      </w:pPr>
      <w:r w:rsidRPr="00AF16BC">
        <w:rPr>
          <w:rFonts w:ascii="Arial" w:hAnsi="Arial" w:cs="Arial"/>
          <w:sz w:val="24"/>
          <w:szCs w:val="24"/>
          <w:lang w:val="ru-RU"/>
        </w:rPr>
        <w:t xml:space="preserve">(Жоғарғы кульминация үшін), бұдан </w:t>
      </w:r>
      <w:r>
        <w:rPr>
          <w:rFonts w:ascii="Arial" w:hAnsi="Arial" w:cs="Arial"/>
          <w:sz w:val="24"/>
          <w:szCs w:val="24"/>
        </w:rPr>
        <w:t>z</w:t>
      </w:r>
      <w:r w:rsidRPr="00AF16BC">
        <w:rPr>
          <w:rFonts w:ascii="Arial" w:hAnsi="Arial" w:cs="Arial"/>
          <w:sz w:val="24"/>
          <w:szCs w:val="24"/>
          <w:lang w:val="ru-RU"/>
        </w:rPr>
        <w:t>=</w:t>
      </w:r>
      <w:r>
        <w:rPr>
          <w:rFonts w:ascii="Arial" w:hAnsi="Arial" w:cs="Arial"/>
          <w:sz w:val="24"/>
          <w:szCs w:val="24"/>
        </w:rPr>
        <w:t>j</w:t>
      </w:r>
      <w:r w:rsidRPr="00AF16BC">
        <w:rPr>
          <w:rFonts w:ascii="Arial" w:hAnsi="Arial" w:cs="Arial"/>
          <w:sz w:val="24"/>
          <w:szCs w:val="24"/>
          <w:lang w:val="ru-RU"/>
        </w:rPr>
        <w:t xml:space="preserve"> -</w:t>
      </w:r>
      <w:r>
        <w:rPr>
          <w:rFonts w:ascii="Arial" w:hAnsi="Arial" w:cs="Arial"/>
          <w:sz w:val="24"/>
          <w:szCs w:val="24"/>
        </w:rPr>
        <w:t>d</w:t>
      </w:r>
      <w:r w:rsidRPr="00AF16BC">
        <w:rPr>
          <w:rFonts w:ascii="Arial" w:hAnsi="Arial" w:cs="Arial"/>
          <w:sz w:val="24"/>
          <w:szCs w:val="24"/>
          <w:lang w:val="ru-RU"/>
        </w:rPr>
        <w:t xml:space="preserve"> не </w:t>
      </w:r>
      <w:r>
        <w:rPr>
          <w:rFonts w:ascii="Arial" w:hAnsi="Arial" w:cs="Arial"/>
          <w:sz w:val="24"/>
          <w:szCs w:val="24"/>
        </w:rPr>
        <w:t>z</w:t>
      </w:r>
      <w:r w:rsidRPr="00AF16BC">
        <w:rPr>
          <w:rFonts w:ascii="Arial" w:hAnsi="Arial" w:cs="Arial"/>
          <w:sz w:val="24"/>
          <w:szCs w:val="24"/>
          <w:lang w:val="ru-RU"/>
        </w:rPr>
        <w:t>=</w:t>
      </w:r>
      <w:r>
        <w:rPr>
          <w:rFonts w:ascii="Arial" w:hAnsi="Arial" w:cs="Arial"/>
          <w:sz w:val="24"/>
          <w:szCs w:val="24"/>
        </w:rPr>
        <w:t>d</w:t>
      </w:r>
      <w:r w:rsidRPr="00AF16BC">
        <w:rPr>
          <w:rFonts w:ascii="Arial" w:hAnsi="Arial" w:cs="Arial"/>
          <w:sz w:val="24"/>
          <w:szCs w:val="24"/>
          <w:lang w:val="ru-RU"/>
        </w:rPr>
        <w:t xml:space="preserve"> -</w:t>
      </w:r>
      <w:r>
        <w:rPr>
          <w:rFonts w:ascii="Arial" w:hAnsi="Arial" w:cs="Arial"/>
          <w:sz w:val="24"/>
          <w:szCs w:val="24"/>
        </w:rPr>
        <w:t>j</w:t>
      </w:r>
    </w:p>
    <w:p w:rsidR="003323E4" w:rsidRPr="00AF16BC" w:rsidRDefault="00281624">
      <w:pPr>
        <w:widowControl w:val="0"/>
        <w:autoSpaceDE w:val="0"/>
        <w:autoSpaceDN w:val="0"/>
        <w:adjustRightInd w:val="0"/>
        <w:spacing w:after="0" w:line="229" w:lineRule="auto"/>
        <w:rPr>
          <w:rFonts w:ascii="Times New Roman" w:hAnsi="Times New Roman"/>
          <w:sz w:val="24"/>
          <w:szCs w:val="24"/>
          <w:lang w:val="ru-RU"/>
        </w:rPr>
      </w:pPr>
      <w:r>
        <w:rPr>
          <w:rFonts w:ascii="Arial" w:hAnsi="Arial" w:cs="Arial"/>
          <w:sz w:val="24"/>
          <w:szCs w:val="24"/>
        </w:rPr>
        <w:t>cos</w:t>
      </w:r>
      <w:r>
        <w:rPr>
          <w:rFonts w:ascii="Arial" w:hAnsi="Arial" w:cs="Arial"/>
          <w:i/>
          <w:iCs/>
          <w:sz w:val="23"/>
          <w:szCs w:val="23"/>
        </w:rPr>
        <w:t>z</w:t>
      </w:r>
      <w:r w:rsidRPr="00AF16BC">
        <w:rPr>
          <w:rFonts w:ascii="Arial" w:hAnsi="Arial" w:cs="Arial"/>
          <w:sz w:val="24"/>
          <w:szCs w:val="24"/>
          <w:lang w:val="ru-RU"/>
        </w:rPr>
        <w:t xml:space="preserve"> = </w:t>
      </w:r>
      <w:r>
        <w:rPr>
          <w:rFonts w:ascii="Arial" w:hAnsi="Arial" w:cs="Arial"/>
          <w:sz w:val="24"/>
          <w:szCs w:val="24"/>
        </w:rPr>
        <w:t>cos</w:t>
      </w:r>
      <w:r>
        <w:rPr>
          <w:rFonts w:ascii="Arial" w:hAnsi="Arial" w:cs="Arial"/>
          <w:i/>
          <w:iCs/>
          <w:sz w:val="23"/>
          <w:szCs w:val="23"/>
        </w:rPr>
        <w:t>j</w:t>
      </w:r>
      <w:r w:rsidRPr="00AF16BC">
        <w:rPr>
          <w:rFonts w:ascii="Arial" w:hAnsi="Arial" w:cs="Arial"/>
          <w:sz w:val="24"/>
          <w:szCs w:val="24"/>
          <w:lang w:val="ru-RU"/>
        </w:rPr>
        <w:t xml:space="preserve"> </w:t>
      </w:r>
      <w:r>
        <w:rPr>
          <w:rFonts w:ascii="Arial" w:hAnsi="Arial" w:cs="Arial"/>
          <w:sz w:val="24"/>
          <w:szCs w:val="24"/>
        </w:rPr>
        <w:t>cos</w:t>
      </w:r>
      <w:r>
        <w:rPr>
          <w:rFonts w:ascii="Arial" w:hAnsi="Arial" w:cs="Arial"/>
          <w:i/>
          <w:iCs/>
          <w:sz w:val="23"/>
          <w:szCs w:val="23"/>
        </w:rPr>
        <w:t>d</w:t>
      </w:r>
      <w:r w:rsidRPr="00AF16BC">
        <w:rPr>
          <w:rFonts w:ascii="Arial" w:hAnsi="Arial" w:cs="Arial"/>
          <w:sz w:val="24"/>
          <w:szCs w:val="24"/>
          <w:lang w:val="ru-RU"/>
        </w:rPr>
        <w:t xml:space="preserve"> </w:t>
      </w:r>
      <w:r w:rsidRPr="00AF16BC">
        <w:rPr>
          <w:rFonts w:ascii="Arial" w:hAnsi="Arial" w:cs="Arial"/>
          <w:sz w:val="19"/>
          <w:szCs w:val="19"/>
          <w:lang w:val="ru-RU"/>
        </w:rPr>
        <w:t>+</w:t>
      </w:r>
      <w:r w:rsidRPr="00AF16BC">
        <w:rPr>
          <w:rFonts w:ascii="Arial" w:hAnsi="Arial" w:cs="Arial"/>
          <w:sz w:val="24"/>
          <w:szCs w:val="24"/>
          <w:lang w:val="ru-RU"/>
        </w:rPr>
        <w:t xml:space="preserve"> </w:t>
      </w:r>
      <w:r>
        <w:rPr>
          <w:rFonts w:ascii="Arial" w:hAnsi="Arial" w:cs="Arial"/>
          <w:sz w:val="24"/>
          <w:szCs w:val="24"/>
        </w:rPr>
        <w:t>si</w:t>
      </w:r>
      <w:r>
        <w:rPr>
          <w:rFonts w:ascii="Times New Roman" w:hAnsi="Times New Roman"/>
          <w:sz w:val="24"/>
          <w:szCs w:val="24"/>
        </w:rPr>
        <w:t>n</w:t>
      </w:r>
      <w:r>
        <w:rPr>
          <w:rFonts w:ascii="Arial" w:hAnsi="Arial" w:cs="Arial"/>
          <w:i/>
          <w:iCs/>
          <w:sz w:val="23"/>
          <w:szCs w:val="23"/>
        </w:rPr>
        <w:t>j</w:t>
      </w:r>
      <w:r w:rsidRPr="00AF16BC">
        <w:rPr>
          <w:rFonts w:ascii="Arial" w:hAnsi="Arial" w:cs="Arial"/>
          <w:sz w:val="24"/>
          <w:szCs w:val="24"/>
          <w:lang w:val="ru-RU"/>
        </w:rPr>
        <w:t xml:space="preserve"> </w:t>
      </w:r>
      <w:r>
        <w:rPr>
          <w:rFonts w:ascii="Arial" w:hAnsi="Arial" w:cs="Arial"/>
          <w:sz w:val="24"/>
          <w:szCs w:val="24"/>
        </w:rPr>
        <w:t>si</w:t>
      </w:r>
      <w:r>
        <w:rPr>
          <w:rFonts w:ascii="Times New Roman" w:hAnsi="Times New Roman"/>
          <w:sz w:val="24"/>
          <w:szCs w:val="24"/>
        </w:rPr>
        <w:t>n</w:t>
      </w:r>
      <w:r>
        <w:rPr>
          <w:rFonts w:ascii="Arial" w:hAnsi="Arial" w:cs="Arial"/>
          <w:i/>
          <w:iCs/>
          <w:sz w:val="23"/>
          <w:szCs w:val="23"/>
        </w:rPr>
        <w:t>d</w:t>
      </w:r>
      <w:r w:rsidRPr="00AF16BC">
        <w:rPr>
          <w:rFonts w:ascii="Arial" w:hAnsi="Arial" w:cs="Arial"/>
          <w:sz w:val="24"/>
          <w:szCs w:val="24"/>
          <w:lang w:val="ru-RU"/>
        </w:rPr>
        <w:t xml:space="preserve">  (Төменгі кульминация үшін),</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7" w:lineRule="auto"/>
        <w:ind w:right="20"/>
        <w:jc w:val="both"/>
        <w:rPr>
          <w:rFonts w:ascii="Times New Roman" w:hAnsi="Times New Roman"/>
          <w:sz w:val="24"/>
          <w:szCs w:val="24"/>
          <w:lang w:val="ru-RU"/>
        </w:rPr>
      </w:pPr>
      <w:r w:rsidRPr="00AF16BC">
        <w:rPr>
          <w:rFonts w:ascii="Arial" w:hAnsi="Arial" w:cs="Arial"/>
          <w:lang w:val="ru-RU"/>
        </w:rPr>
        <w:t xml:space="preserve">бұдан </w:t>
      </w:r>
      <w:r>
        <w:rPr>
          <w:rFonts w:ascii="Arial" w:hAnsi="Arial" w:cs="Arial"/>
        </w:rPr>
        <w:t>z</w:t>
      </w:r>
      <w:r w:rsidRPr="00AF16BC">
        <w:rPr>
          <w:rFonts w:ascii="Arial" w:hAnsi="Arial" w:cs="Arial"/>
          <w:lang w:val="ru-RU"/>
        </w:rPr>
        <w:t>=</w:t>
      </w:r>
      <w:r>
        <w:rPr>
          <w:rFonts w:ascii="Arial" w:hAnsi="Arial" w:cs="Arial"/>
        </w:rPr>
        <w:t>j</w:t>
      </w:r>
      <w:r w:rsidRPr="00AF16BC">
        <w:rPr>
          <w:rFonts w:ascii="Arial" w:hAnsi="Arial" w:cs="Arial"/>
          <w:lang w:val="ru-RU"/>
        </w:rPr>
        <w:t>+</w:t>
      </w:r>
      <w:r>
        <w:rPr>
          <w:rFonts w:ascii="Arial" w:hAnsi="Arial" w:cs="Arial"/>
        </w:rPr>
        <w:t>d</w:t>
      </w:r>
      <w:r w:rsidRPr="00AF16BC">
        <w:rPr>
          <w:rFonts w:ascii="Arial" w:hAnsi="Arial" w:cs="Arial"/>
          <w:lang w:val="ru-RU"/>
        </w:rPr>
        <w:t xml:space="preserve"> +180° Сонымен, қорытып келгенде- жоғарғы кульминация үшін, шырақ зениттің оңтүстік жағынан куль</w:t>
      </w:r>
      <w:r w:rsidRPr="00AF16BC">
        <w:rPr>
          <w:rFonts w:ascii="Times New Roman" w:hAnsi="Times New Roman"/>
          <w:lang w:val="ru-RU"/>
        </w:rPr>
        <w:t>-</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3"/>
          <w:szCs w:val="23"/>
          <w:lang w:val="ru-RU"/>
        </w:rPr>
        <w:t xml:space="preserve">минацияласа: </w:t>
      </w:r>
      <w:r>
        <w:rPr>
          <w:rFonts w:ascii="Arial" w:hAnsi="Arial" w:cs="Arial"/>
          <w:sz w:val="23"/>
          <w:szCs w:val="23"/>
        </w:rPr>
        <w:t>j</w:t>
      </w:r>
      <w:r w:rsidRPr="00AF16BC">
        <w:rPr>
          <w:rFonts w:ascii="Arial" w:hAnsi="Arial" w:cs="Arial"/>
          <w:sz w:val="23"/>
          <w:szCs w:val="23"/>
          <w:lang w:val="ru-RU"/>
        </w:rPr>
        <w:t xml:space="preserve"> = </w:t>
      </w:r>
      <w:r>
        <w:rPr>
          <w:rFonts w:ascii="Arial" w:hAnsi="Arial" w:cs="Arial"/>
          <w:sz w:val="23"/>
          <w:szCs w:val="23"/>
        </w:rPr>
        <w:t>d</w:t>
      </w:r>
      <w:r w:rsidRPr="00AF16BC">
        <w:rPr>
          <w:rFonts w:ascii="Arial" w:hAnsi="Arial" w:cs="Arial"/>
          <w:sz w:val="23"/>
          <w:szCs w:val="23"/>
          <w:lang w:val="ru-RU"/>
        </w:rPr>
        <w:t xml:space="preserve"> + </w:t>
      </w:r>
      <w:r>
        <w:rPr>
          <w:rFonts w:ascii="Arial" w:hAnsi="Arial" w:cs="Arial"/>
          <w:sz w:val="23"/>
          <w:szCs w:val="23"/>
        </w:rPr>
        <w:t>z</w:t>
      </w:r>
      <w:r w:rsidRPr="00AF16BC">
        <w:rPr>
          <w:rFonts w:ascii="Arial" w:hAnsi="Arial" w:cs="Arial"/>
          <w:sz w:val="23"/>
          <w:szCs w:val="23"/>
          <w:lang w:val="ru-RU"/>
        </w:rPr>
        <w:t>, солтүстік жағынан кульминация</w:t>
      </w:r>
      <w:r w:rsidRPr="00AF16BC">
        <w:rPr>
          <w:rFonts w:ascii="Times New Roman" w:hAnsi="Times New Roman"/>
          <w:sz w:val="23"/>
          <w:szCs w:val="23"/>
          <w:lang w:val="ru-RU"/>
        </w:rPr>
        <w:t>-</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64" w:right="1000" w:bottom="435" w:left="1240" w:header="720" w:footer="720" w:gutter="0"/>
          <w:cols w:space="720" w:equalWidth="0">
            <w:col w:w="6160"/>
          </w:cols>
          <w:noEndnote/>
        </w:sectPr>
      </w:pPr>
    </w:p>
    <w:p w:rsidR="003323E4" w:rsidRPr="00AF16BC" w:rsidRDefault="003323E4">
      <w:pPr>
        <w:widowControl w:val="0"/>
        <w:autoSpaceDE w:val="0"/>
        <w:autoSpaceDN w:val="0"/>
        <w:adjustRightInd w:val="0"/>
        <w:spacing w:after="0" w:line="10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72</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64"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61" w:lineRule="auto"/>
        <w:ind w:right="40"/>
        <w:rPr>
          <w:rFonts w:ascii="Times New Roman" w:hAnsi="Times New Roman"/>
          <w:sz w:val="24"/>
          <w:szCs w:val="24"/>
          <w:lang w:val="ru-RU"/>
        </w:rPr>
      </w:pPr>
      <w:bookmarkStart w:id="70" w:name="page145"/>
      <w:bookmarkEnd w:id="70"/>
      <w:r w:rsidRPr="00AF16BC">
        <w:rPr>
          <w:rFonts w:ascii="Arial" w:hAnsi="Arial" w:cs="Arial"/>
          <w:sz w:val="23"/>
          <w:szCs w:val="23"/>
          <w:lang w:val="ru-RU"/>
        </w:rPr>
        <w:lastRenderedPageBreak/>
        <w:t xml:space="preserve">ласа: </w:t>
      </w:r>
      <w:r>
        <w:rPr>
          <w:rFonts w:ascii="Arial" w:hAnsi="Arial" w:cs="Arial"/>
          <w:sz w:val="23"/>
          <w:szCs w:val="23"/>
        </w:rPr>
        <w:t>j</w:t>
      </w:r>
      <w:r w:rsidRPr="00AF16BC">
        <w:rPr>
          <w:rFonts w:ascii="Arial" w:hAnsi="Arial" w:cs="Arial"/>
          <w:sz w:val="23"/>
          <w:szCs w:val="23"/>
          <w:lang w:val="ru-RU"/>
        </w:rPr>
        <w:t xml:space="preserve"> = </w:t>
      </w:r>
      <w:r>
        <w:rPr>
          <w:rFonts w:ascii="Arial" w:hAnsi="Arial" w:cs="Arial"/>
          <w:sz w:val="23"/>
          <w:szCs w:val="23"/>
        </w:rPr>
        <w:t>d</w:t>
      </w:r>
      <w:r w:rsidRPr="00AF16BC">
        <w:rPr>
          <w:rFonts w:ascii="Arial" w:hAnsi="Arial" w:cs="Arial"/>
          <w:sz w:val="23"/>
          <w:szCs w:val="23"/>
          <w:lang w:val="ru-RU"/>
        </w:rPr>
        <w:t xml:space="preserve"> - </w:t>
      </w:r>
      <w:r>
        <w:rPr>
          <w:rFonts w:ascii="Arial" w:hAnsi="Arial" w:cs="Arial"/>
          <w:sz w:val="23"/>
          <w:szCs w:val="23"/>
        </w:rPr>
        <w:t>z</w:t>
      </w:r>
      <w:r w:rsidRPr="00AF16BC">
        <w:rPr>
          <w:rFonts w:ascii="Arial" w:hAnsi="Arial" w:cs="Arial"/>
          <w:sz w:val="23"/>
          <w:szCs w:val="23"/>
          <w:lang w:val="ru-RU"/>
        </w:rPr>
        <w:t xml:space="preserve">. Төменгі кульминация үшін </w:t>
      </w:r>
      <w:r>
        <w:rPr>
          <w:rFonts w:ascii="Arial" w:hAnsi="Arial" w:cs="Arial"/>
          <w:sz w:val="23"/>
          <w:szCs w:val="23"/>
        </w:rPr>
        <w:t>j</w:t>
      </w:r>
      <w:r w:rsidRPr="00AF16BC">
        <w:rPr>
          <w:rFonts w:ascii="Arial" w:hAnsi="Arial" w:cs="Arial"/>
          <w:sz w:val="23"/>
          <w:szCs w:val="23"/>
          <w:lang w:val="ru-RU"/>
        </w:rPr>
        <w:t xml:space="preserve"> =180° -</w:t>
      </w:r>
      <w:r>
        <w:rPr>
          <w:rFonts w:ascii="Arial" w:hAnsi="Arial" w:cs="Arial"/>
          <w:sz w:val="23"/>
          <w:szCs w:val="23"/>
        </w:rPr>
        <w:t>d</w:t>
      </w:r>
      <w:r w:rsidRPr="00AF16BC">
        <w:rPr>
          <w:rFonts w:ascii="Arial" w:hAnsi="Arial" w:cs="Arial"/>
          <w:sz w:val="23"/>
          <w:szCs w:val="23"/>
          <w:lang w:val="ru-RU"/>
        </w:rPr>
        <w:t xml:space="preserve"> - </w:t>
      </w:r>
      <w:r>
        <w:rPr>
          <w:rFonts w:ascii="Arial" w:hAnsi="Arial" w:cs="Arial"/>
          <w:sz w:val="23"/>
          <w:szCs w:val="23"/>
        </w:rPr>
        <w:t>z</w:t>
      </w:r>
      <w:r w:rsidRPr="00AF16BC">
        <w:rPr>
          <w:rFonts w:ascii="Arial" w:hAnsi="Arial" w:cs="Arial"/>
          <w:sz w:val="23"/>
          <w:szCs w:val="23"/>
          <w:lang w:val="ru-RU"/>
        </w:rPr>
        <w:t xml:space="preserve"> , жоғарғы кульминация үшін сағат түзетуі </w:t>
      </w:r>
      <w:r>
        <w:rPr>
          <w:rFonts w:ascii="Arial" w:hAnsi="Arial" w:cs="Arial"/>
          <w:sz w:val="23"/>
          <w:szCs w:val="23"/>
        </w:rPr>
        <w:t>U</w:t>
      </w:r>
      <w:r w:rsidRPr="00AF16BC">
        <w:rPr>
          <w:rFonts w:ascii="Arial" w:hAnsi="Arial" w:cs="Arial"/>
          <w:sz w:val="23"/>
          <w:szCs w:val="23"/>
          <w:lang w:val="ru-RU"/>
        </w:rPr>
        <w:t>=</w:t>
      </w:r>
      <w:r>
        <w:rPr>
          <w:rFonts w:ascii="Arial" w:hAnsi="Arial" w:cs="Arial"/>
          <w:sz w:val="23"/>
          <w:szCs w:val="23"/>
        </w:rPr>
        <w:t>a</w:t>
      </w:r>
      <w:r w:rsidRPr="00AF16BC">
        <w:rPr>
          <w:rFonts w:ascii="Arial" w:hAnsi="Arial" w:cs="Arial"/>
          <w:sz w:val="23"/>
          <w:szCs w:val="23"/>
          <w:lang w:val="ru-RU"/>
        </w:rPr>
        <w:t xml:space="preserve"> -</w:t>
      </w:r>
      <w:r>
        <w:rPr>
          <w:rFonts w:ascii="Arial" w:hAnsi="Arial" w:cs="Arial"/>
          <w:sz w:val="23"/>
          <w:szCs w:val="23"/>
        </w:rPr>
        <w:t>T</w:t>
      </w:r>
      <w:r w:rsidRPr="00AF16BC">
        <w:rPr>
          <w:rFonts w:ascii="Arial" w:hAnsi="Arial" w:cs="Arial"/>
          <w:sz w:val="23"/>
          <w:szCs w:val="23"/>
          <w:lang w:val="ru-RU"/>
        </w:rPr>
        <w:t>′. Төменгі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 xml:space="preserve">кульминация үшін </w:t>
      </w:r>
      <w:r>
        <w:rPr>
          <w:rFonts w:ascii="Arial" w:hAnsi="Arial" w:cs="Arial"/>
          <w:sz w:val="19"/>
          <w:szCs w:val="19"/>
        </w:rPr>
        <w:t>U</w:t>
      </w:r>
      <w:r w:rsidRPr="00AF16BC">
        <w:rPr>
          <w:rFonts w:ascii="Arial" w:hAnsi="Arial" w:cs="Arial"/>
          <w:sz w:val="19"/>
          <w:szCs w:val="19"/>
          <w:lang w:val="ru-RU"/>
        </w:rPr>
        <w:t>=</w:t>
      </w:r>
      <w:r>
        <w:rPr>
          <w:rFonts w:ascii="Arial" w:hAnsi="Arial" w:cs="Arial"/>
          <w:sz w:val="19"/>
          <w:szCs w:val="19"/>
        </w:rPr>
        <w:t>a</w:t>
      </w:r>
      <w:r w:rsidRPr="00AF16BC">
        <w:rPr>
          <w:rFonts w:ascii="Arial" w:hAnsi="Arial" w:cs="Arial"/>
          <w:sz w:val="19"/>
          <w:szCs w:val="19"/>
          <w:lang w:val="ru-RU"/>
        </w:rPr>
        <w:t>-</w:t>
      </w:r>
      <w:r>
        <w:rPr>
          <w:rFonts w:ascii="Arial" w:hAnsi="Arial" w:cs="Arial"/>
          <w:sz w:val="19"/>
          <w:szCs w:val="19"/>
        </w:rPr>
        <w:t>T</w:t>
      </w:r>
      <w:r w:rsidRPr="00AF16BC">
        <w:rPr>
          <w:rFonts w:ascii="Arial" w:hAnsi="Arial" w:cs="Arial"/>
          <w:sz w:val="19"/>
          <w:szCs w:val="19"/>
          <w:lang w:val="ru-RU"/>
        </w:rPr>
        <w:t>′+12</w:t>
      </w:r>
      <w:r w:rsidRPr="00AF16BC">
        <w:rPr>
          <w:rFonts w:ascii="Times New Roman" w:hAnsi="Times New Roman"/>
          <w:sz w:val="24"/>
          <w:szCs w:val="24"/>
          <w:vertAlign w:val="superscript"/>
          <w:lang w:val="ru-RU"/>
        </w:rPr>
        <w:t>са</w:t>
      </w:r>
      <w:r w:rsidR="00394809" w:rsidRPr="00A3036D">
        <w:rPr>
          <w:rFonts w:ascii="Times New Roman" w:hAnsi="Times New Roman"/>
          <w:sz w:val="24"/>
          <w:szCs w:val="24"/>
        </w:rPr>
        <w:pict>
          <v:shape id="_x0000_i1034" type="#_x0000_t75" style="width:4.4pt;height:4.85pt">
            <v:imagedata r:id="rId34" o:title=""/>
          </v:shape>
        </w:pict>
      </w:r>
      <w:r w:rsidRPr="00AF16BC">
        <w:rPr>
          <w:rFonts w:ascii="Times New Roman" w:hAnsi="Times New Roman"/>
          <w:sz w:val="20"/>
          <w:szCs w:val="20"/>
          <w:lang w:val="ru-RU"/>
        </w:rPr>
        <w:t>.</w:t>
      </w:r>
    </w:p>
    <w:p w:rsidR="003323E4" w:rsidRPr="00AF16BC" w:rsidRDefault="003323E4">
      <w:pPr>
        <w:widowControl w:val="0"/>
        <w:autoSpaceDE w:val="0"/>
        <w:autoSpaceDN w:val="0"/>
        <w:adjustRightInd w:val="0"/>
        <w:spacing w:after="0" w:line="1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0" w:lineRule="auto"/>
        <w:ind w:right="40" w:firstLine="397"/>
        <w:rPr>
          <w:rFonts w:ascii="Times New Roman" w:hAnsi="Times New Roman"/>
          <w:sz w:val="24"/>
          <w:szCs w:val="24"/>
          <w:lang w:val="ru-RU"/>
        </w:rPr>
      </w:pPr>
      <w:r w:rsidRPr="00AF16BC">
        <w:rPr>
          <w:rFonts w:ascii="Arial" w:hAnsi="Arial" w:cs="Arial"/>
          <w:sz w:val="24"/>
          <w:szCs w:val="24"/>
          <w:lang w:val="ru-RU"/>
        </w:rPr>
        <w:t xml:space="preserve">В) </w:t>
      </w:r>
      <w:r>
        <w:rPr>
          <w:rFonts w:ascii="Arial" w:hAnsi="Arial" w:cs="Arial"/>
          <w:sz w:val="24"/>
          <w:szCs w:val="24"/>
        </w:rPr>
        <w:t>j</w:t>
      </w:r>
      <w:r w:rsidRPr="00AF16BC">
        <w:rPr>
          <w:rFonts w:ascii="Arial" w:hAnsi="Arial" w:cs="Arial"/>
          <w:sz w:val="24"/>
          <w:szCs w:val="24"/>
          <w:lang w:val="ru-RU"/>
        </w:rPr>
        <w:t xml:space="preserve"> және </w:t>
      </w:r>
      <w:r>
        <w:rPr>
          <w:rFonts w:ascii="Arial" w:hAnsi="Arial" w:cs="Arial"/>
          <w:sz w:val="24"/>
          <w:szCs w:val="24"/>
        </w:rPr>
        <w:t>U</w:t>
      </w:r>
      <w:r w:rsidRPr="00AF16BC">
        <w:rPr>
          <w:rFonts w:ascii="Arial" w:hAnsi="Arial" w:cs="Arial"/>
          <w:sz w:val="24"/>
          <w:szCs w:val="24"/>
          <w:lang w:val="ru-RU"/>
        </w:rPr>
        <w:t xml:space="preserve"> шамаларын бірдей биіктіктегі шырақтарды бақылау арқылы анықтау.</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2" w:lineRule="auto"/>
        <w:ind w:firstLine="397"/>
        <w:jc w:val="both"/>
        <w:rPr>
          <w:rFonts w:ascii="Times New Roman" w:hAnsi="Times New Roman"/>
          <w:sz w:val="24"/>
          <w:szCs w:val="24"/>
          <w:lang w:val="ru-RU"/>
        </w:rPr>
      </w:pPr>
      <w:r w:rsidRPr="00AF16BC">
        <w:rPr>
          <w:rFonts w:ascii="Arial" w:hAnsi="Arial" w:cs="Arial"/>
          <w:sz w:val="20"/>
          <w:szCs w:val="20"/>
          <w:lang w:val="ru-RU"/>
        </w:rPr>
        <w:t xml:space="preserve">Кез келген 2 шырақтың аспан координаталары белгілі болсын </w:t>
      </w:r>
      <w:r>
        <w:rPr>
          <w:rFonts w:ascii="Arial" w:hAnsi="Arial" w:cs="Arial"/>
          <w:sz w:val="20"/>
          <w:szCs w:val="20"/>
        </w:rPr>
        <w:t>a</w:t>
      </w:r>
      <w:r w:rsidRPr="00AF16BC">
        <w:rPr>
          <w:rFonts w:ascii="Arial" w:hAnsi="Arial" w:cs="Arial"/>
          <w:sz w:val="20"/>
          <w:szCs w:val="20"/>
          <w:lang w:val="ru-RU"/>
        </w:rPr>
        <w:t xml:space="preserve"> және </w:t>
      </w:r>
      <w:r>
        <w:rPr>
          <w:rFonts w:ascii="Arial" w:hAnsi="Arial" w:cs="Arial"/>
          <w:sz w:val="20"/>
          <w:szCs w:val="20"/>
        </w:rPr>
        <w:t>a</w:t>
      </w:r>
      <w:r w:rsidRPr="00AF16BC">
        <w:rPr>
          <w:rFonts w:ascii="Arial" w:hAnsi="Arial" w:cs="Arial"/>
          <w:sz w:val="20"/>
          <w:szCs w:val="20"/>
          <w:lang w:val="ru-RU"/>
        </w:rPr>
        <w:t xml:space="preserve"> </w:t>
      </w:r>
      <w:r w:rsidRPr="00AF16BC">
        <w:rPr>
          <w:rFonts w:ascii="Arial" w:hAnsi="Arial" w:cs="Arial"/>
          <w:sz w:val="23"/>
          <w:szCs w:val="23"/>
          <w:vertAlign w:val="subscript"/>
          <w:lang w:val="ru-RU"/>
        </w:rPr>
        <w:t>2</w:t>
      </w:r>
      <w:r w:rsidRPr="00AF16BC">
        <w:rPr>
          <w:rFonts w:ascii="Arial" w:hAnsi="Arial" w:cs="Arial"/>
          <w:sz w:val="20"/>
          <w:szCs w:val="20"/>
          <w:lang w:val="ru-RU"/>
        </w:rPr>
        <w:t xml:space="preserve"> , </w:t>
      </w:r>
      <w:r>
        <w:rPr>
          <w:rFonts w:ascii="Arial" w:hAnsi="Arial" w:cs="Arial"/>
          <w:sz w:val="20"/>
          <w:szCs w:val="20"/>
        </w:rPr>
        <w:t>d</w:t>
      </w:r>
      <w:r w:rsidRPr="00AF16BC">
        <w:rPr>
          <w:rFonts w:ascii="Arial" w:hAnsi="Arial" w:cs="Arial"/>
          <w:sz w:val="20"/>
          <w:szCs w:val="20"/>
          <w:lang w:val="ru-RU"/>
        </w:rPr>
        <w:t xml:space="preserve"> </w:t>
      </w:r>
      <w:r w:rsidRPr="00AF16BC">
        <w:rPr>
          <w:rFonts w:ascii="Times New Roman" w:hAnsi="Times New Roman"/>
          <w:sz w:val="23"/>
          <w:szCs w:val="23"/>
          <w:vertAlign w:val="subscript"/>
          <w:lang w:val="ru-RU"/>
        </w:rPr>
        <w:t>1</w:t>
      </w:r>
      <w:r w:rsidRPr="00AF16BC">
        <w:rPr>
          <w:rFonts w:ascii="Arial" w:hAnsi="Arial" w:cs="Arial"/>
          <w:sz w:val="20"/>
          <w:szCs w:val="20"/>
          <w:lang w:val="ru-RU"/>
        </w:rPr>
        <w:t xml:space="preserve"> және </w:t>
      </w:r>
      <w:r>
        <w:rPr>
          <w:rFonts w:ascii="Arial" w:hAnsi="Arial" w:cs="Arial"/>
          <w:sz w:val="20"/>
          <w:szCs w:val="20"/>
        </w:rPr>
        <w:t>d</w:t>
      </w:r>
      <w:r w:rsidRPr="00AF16BC">
        <w:rPr>
          <w:rFonts w:ascii="Arial" w:hAnsi="Arial" w:cs="Arial"/>
          <w:sz w:val="23"/>
          <w:szCs w:val="23"/>
          <w:vertAlign w:val="subscript"/>
          <w:lang w:val="ru-RU"/>
        </w:rPr>
        <w:t>2</w:t>
      </w:r>
      <w:r w:rsidRPr="00AF16BC">
        <w:rPr>
          <w:rFonts w:ascii="Arial" w:hAnsi="Arial" w:cs="Arial"/>
          <w:sz w:val="20"/>
          <w:szCs w:val="20"/>
          <w:lang w:val="ru-RU"/>
        </w:rPr>
        <w:t xml:space="preserve"> Осы шырақтардың белгілі бір ортақ альмукантараттан өту моменттері өлшенеді: Т</w:t>
      </w:r>
      <w:r w:rsidRPr="00AF16BC">
        <w:rPr>
          <w:rFonts w:ascii="Arial" w:hAnsi="Arial" w:cs="Arial"/>
          <w:sz w:val="23"/>
          <w:szCs w:val="23"/>
          <w:vertAlign w:val="subscript"/>
          <w:lang w:val="ru-RU"/>
        </w:rPr>
        <w:t>1</w:t>
      </w:r>
      <w:r w:rsidRPr="00AF16BC">
        <w:rPr>
          <w:rFonts w:ascii="Arial" w:hAnsi="Arial" w:cs="Arial"/>
          <w:sz w:val="20"/>
          <w:szCs w:val="20"/>
          <w:lang w:val="ru-RU"/>
        </w:rPr>
        <w:t xml:space="preserve">′ және </w:t>
      </w:r>
      <w:r w:rsidRPr="00AF16BC">
        <w:rPr>
          <w:rFonts w:ascii="Times New Roman" w:hAnsi="Times New Roman"/>
          <w:sz w:val="20"/>
          <w:szCs w:val="20"/>
          <w:lang w:val="ru-RU"/>
        </w:rPr>
        <w:t>Т</w:t>
      </w:r>
      <w:r w:rsidRPr="00AF16BC">
        <w:rPr>
          <w:rFonts w:ascii="Arial" w:hAnsi="Arial" w:cs="Arial"/>
          <w:sz w:val="23"/>
          <w:szCs w:val="23"/>
          <w:vertAlign w:val="subscript"/>
          <w:lang w:val="ru-RU"/>
        </w:rPr>
        <w:t>2</w:t>
      </w:r>
      <w:r w:rsidRPr="00AF16BC">
        <w:rPr>
          <w:rFonts w:ascii="Arial" w:hAnsi="Arial" w:cs="Arial"/>
          <w:sz w:val="20"/>
          <w:szCs w:val="20"/>
          <w:lang w:val="ru-RU"/>
        </w:rPr>
        <w:t>′</w:t>
      </w:r>
      <w:r w:rsidRPr="00AF16BC">
        <w:rPr>
          <w:rFonts w:ascii="Times New Roman" w:hAnsi="Times New Roman"/>
          <w:sz w:val="20"/>
          <w:szCs w:val="20"/>
          <w:lang w:val="ru-RU"/>
        </w:rPr>
        <w:t xml:space="preserve"> </w:t>
      </w:r>
      <w:r w:rsidRPr="00AF16BC">
        <w:rPr>
          <w:rFonts w:ascii="Arial" w:hAnsi="Arial" w:cs="Arial"/>
          <w:sz w:val="20"/>
          <w:szCs w:val="20"/>
          <w:lang w:val="ru-RU"/>
        </w:rPr>
        <w:t>(Альмукантарат дегеніміз</w:t>
      </w:r>
      <w:r w:rsidRPr="00AF16BC">
        <w:rPr>
          <w:rFonts w:ascii="Times New Roman" w:hAnsi="Times New Roman"/>
          <w:sz w:val="20"/>
          <w:szCs w:val="20"/>
          <w:lang w:val="ru-RU"/>
        </w:rPr>
        <w:t xml:space="preserve"> </w:t>
      </w:r>
      <w:r w:rsidRPr="00AF16BC">
        <w:rPr>
          <w:rFonts w:ascii="Arial" w:hAnsi="Arial" w:cs="Arial"/>
          <w:sz w:val="20"/>
          <w:szCs w:val="20"/>
          <w:lang w:val="ru-RU"/>
        </w:rPr>
        <w:t>-</w:t>
      </w:r>
      <w:r w:rsidRPr="00AF16BC">
        <w:rPr>
          <w:rFonts w:ascii="Times New Roman" w:hAnsi="Times New Roman"/>
          <w:sz w:val="20"/>
          <w:szCs w:val="20"/>
          <w:lang w:val="ru-RU"/>
        </w:rPr>
        <w:t xml:space="preserve"> </w:t>
      </w:r>
      <w:r w:rsidRPr="00AF16BC">
        <w:rPr>
          <w:rFonts w:ascii="Arial" w:hAnsi="Arial" w:cs="Arial"/>
          <w:sz w:val="20"/>
          <w:szCs w:val="20"/>
          <w:lang w:val="ru-RU"/>
        </w:rPr>
        <w:t>жазықтығы нақты горизонт</w:t>
      </w:r>
      <w:r w:rsidRPr="00AF16BC">
        <w:rPr>
          <w:rFonts w:ascii="Times New Roman" w:hAnsi="Times New Roman"/>
          <w:sz w:val="20"/>
          <w:szCs w:val="20"/>
          <w:lang w:val="ru-RU"/>
        </w:rPr>
        <w:t xml:space="preserve"> </w:t>
      </w:r>
      <w:r w:rsidRPr="00AF16BC">
        <w:rPr>
          <w:rFonts w:ascii="Arial" w:hAnsi="Arial" w:cs="Arial"/>
          <w:sz w:val="20"/>
          <w:szCs w:val="20"/>
          <w:lang w:val="ru-RU"/>
        </w:rPr>
        <w:t>жазықтығына параллель шеңбер). Онда (1),(2) формулалардан</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19"/>
          <w:szCs w:val="19"/>
          <w:lang w:val="ru-RU"/>
        </w:rPr>
        <w:t>шығатыны:</w:t>
      </w:r>
      <w:r>
        <w:rPr>
          <w:rFonts w:ascii="Arial" w:hAnsi="Arial" w:cs="Arial"/>
          <w:sz w:val="17"/>
          <w:szCs w:val="17"/>
        </w:rPr>
        <w:t>s</w:t>
      </w:r>
      <w:r w:rsidRPr="00AF16BC">
        <w:rPr>
          <w:rFonts w:ascii="Arial" w:hAnsi="Arial" w:cs="Arial"/>
          <w:sz w:val="17"/>
          <w:szCs w:val="17"/>
          <w:lang w:val="ru-RU"/>
        </w:rPr>
        <w:t>і</w:t>
      </w:r>
      <w:r>
        <w:rPr>
          <w:rFonts w:ascii="Times New Roman" w:hAnsi="Times New Roman"/>
          <w:sz w:val="17"/>
          <w:szCs w:val="17"/>
        </w:rPr>
        <w:t>n</w:t>
      </w:r>
      <w:r>
        <w:rPr>
          <w:rFonts w:ascii="Arial" w:hAnsi="Arial" w:cs="Arial"/>
          <w:sz w:val="12"/>
          <w:szCs w:val="12"/>
        </w:rPr>
        <w:t>j</w:t>
      </w:r>
      <w:r w:rsidRPr="00AF16BC">
        <w:rPr>
          <w:rFonts w:ascii="Arial" w:hAnsi="Arial" w:cs="Arial"/>
          <w:sz w:val="19"/>
          <w:szCs w:val="19"/>
          <w:lang w:val="ru-RU"/>
        </w:rPr>
        <w:t xml:space="preserve"> </w:t>
      </w:r>
      <w:r>
        <w:rPr>
          <w:rFonts w:ascii="Arial" w:hAnsi="Arial" w:cs="Arial"/>
          <w:sz w:val="17"/>
          <w:szCs w:val="17"/>
        </w:rPr>
        <w:t>s</w:t>
      </w:r>
      <w:r w:rsidRPr="00AF16BC">
        <w:rPr>
          <w:rFonts w:ascii="Arial" w:hAnsi="Arial" w:cs="Arial"/>
          <w:sz w:val="17"/>
          <w:szCs w:val="17"/>
          <w:lang w:val="ru-RU"/>
        </w:rPr>
        <w:t>і</w:t>
      </w:r>
      <w:r>
        <w:rPr>
          <w:rFonts w:ascii="Times New Roman" w:hAnsi="Times New Roman"/>
          <w:sz w:val="17"/>
          <w:szCs w:val="17"/>
        </w:rPr>
        <w:t>n</w:t>
      </w:r>
      <w:r>
        <w:rPr>
          <w:rFonts w:ascii="Arial" w:hAnsi="Arial" w:cs="Arial"/>
          <w:sz w:val="17"/>
          <w:szCs w:val="17"/>
        </w:rPr>
        <w:t>d</w:t>
      </w:r>
      <w:r w:rsidRPr="00AF16BC">
        <w:rPr>
          <w:rFonts w:ascii="Times New Roman" w:hAnsi="Times New Roman"/>
          <w:sz w:val="21"/>
          <w:szCs w:val="21"/>
          <w:vertAlign w:val="subscript"/>
          <w:lang w:val="ru-RU"/>
        </w:rPr>
        <w:t>1</w:t>
      </w:r>
      <w:r w:rsidRPr="00AF16BC">
        <w:rPr>
          <w:rFonts w:ascii="Arial" w:hAnsi="Arial" w:cs="Arial"/>
          <w:sz w:val="17"/>
          <w:szCs w:val="17"/>
          <w:lang w:val="ru-RU"/>
        </w:rPr>
        <w:t>+</w:t>
      </w:r>
      <w:r>
        <w:rPr>
          <w:rFonts w:ascii="Arial" w:hAnsi="Arial" w:cs="Arial"/>
          <w:sz w:val="17"/>
          <w:szCs w:val="17"/>
        </w:rPr>
        <w:t>cos</w:t>
      </w:r>
      <w:r>
        <w:rPr>
          <w:rFonts w:ascii="Arial" w:hAnsi="Arial" w:cs="Arial"/>
          <w:sz w:val="12"/>
          <w:szCs w:val="12"/>
        </w:rPr>
        <w:t>j</w:t>
      </w:r>
      <w:r w:rsidRPr="00AF16BC">
        <w:rPr>
          <w:rFonts w:ascii="Arial" w:hAnsi="Arial" w:cs="Arial"/>
          <w:sz w:val="19"/>
          <w:szCs w:val="19"/>
          <w:lang w:val="ru-RU"/>
        </w:rPr>
        <w:t xml:space="preserve"> </w:t>
      </w:r>
      <w:r>
        <w:rPr>
          <w:rFonts w:ascii="Arial" w:hAnsi="Arial" w:cs="Arial"/>
          <w:sz w:val="17"/>
          <w:szCs w:val="17"/>
        </w:rPr>
        <w:t>cosd</w:t>
      </w:r>
      <w:r w:rsidRPr="00AF16BC">
        <w:rPr>
          <w:rFonts w:ascii="Times New Roman" w:hAnsi="Times New Roman"/>
          <w:sz w:val="21"/>
          <w:szCs w:val="21"/>
          <w:vertAlign w:val="subscript"/>
          <w:lang w:val="ru-RU"/>
        </w:rPr>
        <w:t>1</w:t>
      </w:r>
      <w:r>
        <w:rPr>
          <w:rFonts w:ascii="Arial" w:hAnsi="Arial" w:cs="Arial"/>
          <w:sz w:val="17"/>
          <w:szCs w:val="17"/>
        </w:rPr>
        <w:t>cos</w:t>
      </w:r>
      <w:r w:rsidRPr="00AF16BC">
        <w:rPr>
          <w:rFonts w:ascii="Arial" w:hAnsi="Arial" w:cs="Arial"/>
          <w:sz w:val="19"/>
          <w:szCs w:val="19"/>
          <w:lang w:val="ru-RU"/>
        </w:rPr>
        <w:t xml:space="preserve"> </w:t>
      </w:r>
      <w:r>
        <w:rPr>
          <w:rFonts w:ascii="Times New Roman" w:hAnsi="Times New Roman"/>
          <w:sz w:val="17"/>
          <w:szCs w:val="17"/>
        </w:rPr>
        <w:t>T</w:t>
      </w:r>
      <w:r w:rsidRPr="00AF16BC">
        <w:rPr>
          <w:rFonts w:ascii="Times New Roman" w:hAnsi="Times New Roman"/>
          <w:sz w:val="21"/>
          <w:szCs w:val="21"/>
          <w:vertAlign w:val="subscript"/>
          <w:lang w:val="ru-RU"/>
        </w:rPr>
        <w:t>1</w:t>
      </w:r>
      <w:r w:rsidRPr="00AF16BC">
        <w:rPr>
          <w:rFonts w:ascii="Arial" w:hAnsi="Arial" w:cs="Arial"/>
          <w:sz w:val="17"/>
          <w:szCs w:val="17"/>
          <w:lang w:val="ru-RU"/>
        </w:rPr>
        <w:t>′+</w:t>
      </w:r>
      <w:r>
        <w:rPr>
          <w:rFonts w:ascii="Arial" w:hAnsi="Arial" w:cs="Arial"/>
          <w:sz w:val="17"/>
          <w:szCs w:val="17"/>
        </w:rPr>
        <w:t>u</w:t>
      </w:r>
      <w:r w:rsidRPr="00AF16BC">
        <w:rPr>
          <w:rFonts w:ascii="Times New Roman" w:hAnsi="Times New Roman"/>
          <w:sz w:val="17"/>
          <w:szCs w:val="17"/>
          <w:lang w:val="ru-RU"/>
        </w:rPr>
        <w:t>-</w:t>
      </w:r>
      <w:r>
        <w:rPr>
          <w:rFonts w:ascii="Arial" w:hAnsi="Arial" w:cs="Arial"/>
          <w:sz w:val="17"/>
          <w:szCs w:val="17"/>
        </w:rPr>
        <w:t>a</w:t>
      </w:r>
      <w:r w:rsidRPr="00AF16BC">
        <w:rPr>
          <w:rFonts w:ascii="Arial" w:hAnsi="Arial" w:cs="Arial"/>
          <w:sz w:val="21"/>
          <w:szCs w:val="21"/>
          <w:vertAlign w:val="subscript"/>
          <w:lang w:val="ru-RU"/>
        </w:rPr>
        <w:t>1</w:t>
      </w:r>
      <w:r w:rsidRPr="00AF16BC">
        <w:rPr>
          <w:rFonts w:ascii="Arial" w:hAnsi="Arial" w:cs="Arial"/>
          <w:sz w:val="19"/>
          <w:szCs w:val="19"/>
          <w:lang w:val="ru-RU"/>
        </w:rPr>
        <w:t xml:space="preserve"> </w:t>
      </w:r>
      <w:r w:rsidRPr="00AF16BC">
        <w:rPr>
          <w:rFonts w:ascii="Arial" w:hAnsi="Arial" w:cs="Arial"/>
          <w:sz w:val="17"/>
          <w:szCs w:val="17"/>
          <w:lang w:val="ru-RU"/>
        </w:rPr>
        <w:t>=</w:t>
      </w:r>
      <w:r>
        <w:rPr>
          <w:rFonts w:ascii="Arial" w:hAnsi="Arial" w:cs="Arial"/>
          <w:sz w:val="17"/>
          <w:szCs w:val="17"/>
        </w:rPr>
        <w:t>s</w:t>
      </w:r>
      <w:r w:rsidRPr="00AF16BC">
        <w:rPr>
          <w:rFonts w:ascii="Arial" w:hAnsi="Arial" w:cs="Arial"/>
          <w:sz w:val="17"/>
          <w:szCs w:val="17"/>
          <w:lang w:val="ru-RU"/>
        </w:rPr>
        <w:t>і</w:t>
      </w:r>
      <w:r>
        <w:rPr>
          <w:rFonts w:ascii="Times New Roman" w:hAnsi="Times New Roman"/>
          <w:sz w:val="17"/>
          <w:szCs w:val="17"/>
        </w:rPr>
        <w:t>n</w:t>
      </w:r>
      <w:r w:rsidRPr="00AF16BC">
        <w:rPr>
          <w:rFonts w:ascii="Arial" w:hAnsi="Arial" w:cs="Arial"/>
          <w:sz w:val="19"/>
          <w:szCs w:val="19"/>
          <w:lang w:val="ru-RU"/>
        </w:rPr>
        <w:t xml:space="preserve"> </w:t>
      </w:r>
      <w:r>
        <w:rPr>
          <w:rFonts w:ascii="Arial" w:hAnsi="Arial" w:cs="Arial"/>
          <w:sz w:val="12"/>
          <w:szCs w:val="12"/>
        </w:rPr>
        <w:t>j</w:t>
      </w:r>
      <w:r w:rsidRPr="00AF16BC">
        <w:rPr>
          <w:rFonts w:ascii="Arial" w:hAnsi="Arial" w:cs="Arial"/>
          <w:sz w:val="19"/>
          <w:szCs w:val="19"/>
          <w:lang w:val="ru-RU"/>
        </w:rPr>
        <w:t xml:space="preserve"> </w:t>
      </w:r>
      <w:r>
        <w:rPr>
          <w:rFonts w:ascii="Arial" w:hAnsi="Arial" w:cs="Arial"/>
          <w:sz w:val="17"/>
          <w:szCs w:val="17"/>
        </w:rPr>
        <w:t>s</w:t>
      </w:r>
      <w:r w:rsidRPr="00AF16BC">
        <w:rPr>
          <w:rFonts w:ascii="Arial" w:hAnsi="Arial" w:cs="Arial"/>
          <w:sz w:val="17"/>
          <w:szCs w:val="17"/>
          <w:lang w:val="ru-RU"/>
        </w:rPr>
        <w:t>і</w:t>
      </w:r>
      <w:r>
        <w:rPr>
          <w:rFonts w:ascii="Arial" w:hAnsi="Arial" w:cs="Arial"/>
          <w:sz w:val="17"/>
          <w:szCs w:val="17"/>
        </w:rPr>
        <w:t>nd</w:t>
      </w:r>
      <w:r w:rsidRPr="00AF16BC">
        <w:rPr>
          <w:rFonts w:ascii="Times New Roman" w:hAnsi="Times New Roman"/>
          <w:sz w:val="21"/>
          <w:szCs w:val="21"/>
          <w:vertAlign w:val="subscript"/>
          <w:lang w:val="ru-RU"/>
        </w:rPr>
        <w:t>2</w:t>
      </w:r>
      <w:r w:rsidRPr="00AF16BC">
        <w:rPr>
          <w:rFonts w:ascii="Arial" w:hAnsi="Arial" w:cs="Arial"/>
          <w:sz w:val="17"/>
          <w:szCs w:val="17"/>
          <w:lang w:val="ru-RU"/>
        </w:rPr>
        <w:t>+</w:t>
      </w:r>
      <w:r>
        <w:rPr>
          <w:rFonts w:ascii="Arial" w:hAnsi="Arial" w:cs="Arial"/>
          <w:sz w:val="17"/>
          <w:szCs w:val="17"/>
        </w:rPr>
        <w:t>cos</w:t>
      </w:r>
      <w:r>
        <w:rPr>
          <w:rFonts w:ascii="Arial" w:hAnsi="Arial" w:cs="Arial"/>
          <w:sz w:val="12"/>
          <w:szCs w:val="12"/>
        </w:rPr>
        <w:t>j</w:t>
      </w:r>
      <w:r w:rsidRPr="00AF16BC">
        <w:rPr>
          <w:rFonts w:ascii="Arial" w:hAnsi="Arial" w:cs="Arial"/>
          <w:sz w:val="19"/>
          <w:szCs w:val="19"/>
          <w:lang w:val="ru-RU"/>
        </w:rPr>
        <w:t xml:space="preserve"> </w:t>
      </w:r>
      <w:r>
        <w:rPr>
          <w:rFonts w:ascii="Arial" w:hAnsi="Arial" w:cs="Arial"/>
          <w:sz w:val="17"/>
          <w:szCs w:val="17"/>
        </w:rPr>
        <w:t>cosd</w:t>
      </w:r>
      <w:r w:rsidRPr="00AF16BC">
        <w:rPr>
          <w:rFonts w:ascii="Times New Roman" w:hAnsi="Times New Roman"/>
          <w:sz w:val="21"/>
          <w:szCs w:val="21"/>
          <w:vertAlign w:val="subscript"/>
          <w:lang w:val="ru-RU"/>
        </w:rPr>
        <w:t>2</w:t>
      </w:r>
      <w:r>
        <w:rPr>
          <w:rFonts w:ascii="Arial" w:hAnsi="Arial" w:cs="Arial"/>
          <w:sz w:val="17"/>
          <w:szCs w:val="17"/>
        </w:rPr>
        <w:t>cos</w:t>
      </w:r>
      <w:r w:rsidRPr="00AF16BC">
        <w:rPr>
          <w:rFonts w:ascii="Arial" w:hAnsi="Arial" w:cs="Arial"/>
          <w:sz w:val="19"/>
          <w:szCs w:val="19"/>
          <w:lang w:val="ru-RU"/>
        </w:rPr>
        <w:t xml:space="preserve"> </w:t>
      </w:r>
      <w:r>
        <w:rPr>
          <w:rFonts w:ascii="Times New Roman" w:hAnsi="Times New Roman"/>
          <w:sz w:val="17"/>
          <w:szCs w:val="17"/>
        </w:rPr>
        <w:t>T</w:t>
      </w:r>
      <w:r w:rsidRPr="00AF16BC">
        <w:rPr>
          <w:rFonts w:ascii="Times New Roman" w:hAnsi="Times New Roman"/>
          <w:sz w:val="21"/>
          <w:szCs w:val="21"/>
          <w:vertAlign w:val="subscript"/>
          <w:lang w:val="ru-RU"/>
        </w:rPr>
        <w:t>2</w:t>
      </w:r>
      <w:r w:rsidRPr="00AF16BC">
        <w:rPr>
          <w:rFonts w:ascii="Arial" w:hAnsi="Arial" w:cs="Arial"/>
          <w:sz w:val="17"/>
          <w:szCs w:val="17"/>
          <w:lang w:val="ru-RU"/>
        </w:rPr>
        <w:t>′+</w:t>
      </w:r>
      <w:r>
        <w:rPr>
          <w:rFonts w:ascii="Arial" w:hAnsi="Arial" w:cs="Arial"/>
          <w:sz w:val="17"/>
          <w:szCs w:val="17"/>
        </w:rPr>
        <w:t>u</w:t>
      </w:r>
      <w:r w:rsidRPr="00AF16BC">
        <w:rPr>
          <w:rFonts w:ascii="Times New Roman" w:hAnsi="Times New Roman"/>
          <w:sz w:val="17"/>
          <w:szCs w:val="17"/>
          <w:lang w:val="ru-RU"/>
        </w:rPr>
        <w:t>-</w:t>
      </w:r>
      <w:r>
        <w:rPr>
          <w:rFonts w:ascii="Arial" w:hAnsi="Arial" w:cs="Arial"/>
          <w:sz w:val="17"/>
          <w:szCs w:val="17"/>
        </w:rPr>
        <w:t>a</w:t>
      </w:r>
      <w:r w:rsidRPr="00AF16BC">
        <w:rPr>
          <w:rFonts w:ascii="Times New Roman" w:hAnsi="Times New Roman"/>
          <w:sz w:val="21"/>
          <w:szCs w:val="21"/>
          <w:vertAlign w:val="subscript"/>
          <w:lang w:val="ru-RU"/>
        </w:rPr>
        <w:t>2</w:t>
      </w:r>
    </w:p>
    <w:p w:rsidR="003323E4" w:rsidRPr="00AF16BC" w:rsidRDefault="003323E4">
      <w:pPr>
        <w:widowControl w:val="0"/>
        <w:autoSpaceDE w:val="0"/>
        <w:autoSpaceDN w:val="0"/>
        <w:adjustRightInd w:val="0"/>
        <w:spacing w:after="0" w:line="4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3" w:lineRule="auto"/>
        <w:ind w:right="40"/>
        <w:jc w:val="both"/>
        <w:rPr>
          <w:rFonts w:ascii="Times New Roman" w:hAnsi="Times New Roman"/>
          <w:sz w:val="24"/>
          <w:szCs w:val="24"/>
          <w:lang w:val="ru-RU"/>
        </w:rPr>
      </w:pPr>
      <w:r w:rsidRPr="00AF16BC">
        <w:rPr>
          <w:rFonts w:ascii="Arial" w:hAnsi="Arial" w:cs="Arial"/>
          <w:sz w:val="24"/>
          <w:szCs w:val="24"/>
          <w:lang w:val="ru-RU"/>
        </w:rPr>
        <w:t xml:space="preserve">Осы теңдеулерді шешіп, белгісіз </w:t>
      </w:r>
      <w:r>
        <w:rPr>
          <w:rFonts w:ascii="Arial" w:hAnsi="Arial" w:cs="Arial"/>
          <w:sz w:val="24"/>
          <w:szCs w:val="24"/>
        </w:rPr>
        <w:t>j</w:t>
      </w:r>
      <w:r w:rsidRPr="00AF16BC">
        <w:rPr>
          <w:rFonts w:ascii="Arial" w:hAnsi="Arial" w:cs="Arial"/>
          <w:sz w:val="24"/>
          <w:szCs w:val="24"/>
          <w:lang w:val="ru-RU"/>
        </w:rPr>
        <w:t xml:space="preserve"> және </w:t>
      </w:r>
      <w:r>
        <w:rPr>
          <w:rFonts w:ascii="Arial" w:hAnsi="Arial" w:cs="Arial"/>
          <w:sz w:val="24"/>
          <w:szCs w:val="24"/>
        </w:rPr>
        <w:t>U</w:t>
      </w:r>
      <w:r w:rsidRPr="00AF16BC">
        <w:rPr>
          <w:rFonts w:ascii="Arial" w:hAnsi="Arial" w:cs="Arial"/>
          <w:sz w:val="24"/>
          <w:szCs w:val="24"/>
          <w:lang w:val="ru-RU"/>
        </w:rPr>
        <w:t xml:space="preserve"> шамаларын анықтау қажет.</w:t>
      </w:r>
    </w:p>
    <w:p w:rsidR="003323E4" w:rsidRPr="00AF16BC" w:rsidRDefault="003323E4">
      <w:pPr>
        <w:widowControl w:val="0"/>
        <w:autoSpaceDE w:val="0"/>
        <w:autoSpaceDN w:val="0"/>
        <w:adjustRightInd w:val="0"/>
        <w:spacing w:after="0" w:line="8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980"/>
        <w:rPr>
          <w:rFonts w:ascii="Times New Roman" w:hAnsi="Times New Roman"/>
          <w:sz w:val="24"/>
          <w:szCs w:val="24"/>
          <w:lang w:val="ru-RU"/>
        </w:rPr>
      </w:pPr>
      <w:r w:rsidRPr="00AF16BC">
        <w:rPr>
          <w:rFonts w:ascii="Times New Roman" w:hAnsi="Times New Roman"/>
          <w:b/>
          <w:bCs/>
          <w:i/>
          <w:iCs/>
          <w:sz w:val="24"/>
          <w:szCs w:val="24"/>
          <w:lang w:val="ru-RU"/>
        </w:rPr>
        <w:t xml:space="preserve">§16 . </w:t>
      </w:r>
      <w:r w:rsidRPr="00AF16BC">
        <w:rPr>
          <w:rFonts w:ascii="Arial" w:hAnsi="Arial" w:cs="Arial"/>
          <w:b/>
          <w:bCs/>
          <w:i/>
          <w:iCs/>
          <w:sz w:val="24"/>
          <w:szCs w:val="24"/>
          <w:lang w:val="ru-RU"/>
        </w:rPr>
        <w:t>Жердің пішінін анықтау</w:t>
      </w:r>
    </w:p>
    <w:p w:rsidR="003323E4" w:rsidRPr="00AF16BC" w:rsidRDefault="003323E4">
      <w:pPr>
        <w:widowControl w:val="0"/>
        <w:autoSpaceDE w:val="0"/>
        <w:autoSpaceDN w:val="0"/>
        <w:adjustRightInd w:val="0"/>
        <w:spacing w:after="0" w:line="13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5" w:lineRule="auto"/>
        <w:ind w:right="40" w:firstLine="397"/>
        <w:jc w:val="both"/>
        <w:rPr>
          <w:rFonts w:ascii="Times New Roman" w:hAnsi="Times New Roman"/>
          <w:sz w:val="24"/>
          <w:szCs w:val="24"/>
          <w:lang w:val="ru-RU"/>
        </w:rPr>
      </w:pPr>
      <w:r w:rsidRPr="00AF16BC">
        <w:rPr>
          <w:rFonts w:ascii="Arial" w:hAnsi="Arial" w:cs="Arial"/>
          <w:lang w:val="ru-RU"/>
        </w:rPr>
        <w:t xml:space="preserve">Практикалық астрономияның жетістіктерінің ең маңыздыларының бірі Жердің дұрыс геометриялық пішінін анықтау болып табылады. Жердің физикалық пішіні өте күрделі. Оны ешбір математикалық формулалардың көмегімен өрнектеуге болмайды. Өйткені Жер бетінде таулар, ойпаттар, теңіздер мен мұхиттар, материктер бар. Сондықтан Жердің пішіні туралы сөз қылғанда Жердің негізгі ерекшеліктерін қайталайтын және оған шамалап жуықтайтын тегіс геометриялық бетті айтады. Мысалы, ең жай фигура - шар. Жер пішіні шарға жақын болатындығын ертедегі грек және араб зерттеуші ғалымдары байқаған. Олар тіпті осы Жер шарының өлшемдерін анықтайтын әдістерді ұсынған болатын. Солардың бірі - Эратосфен осы уақытқа дейін қолданылып жүрген әдісті ұсынды. Бұл әдіс </w:t>
      </w:r>
      <w:r w:rsidRPr="00AF16BC">
        <w:rPr>
          <w:rFonts w:ascii="Arial" w:hAnsi="Arial" w:cs="Arial"/>
          <w:i/>
          <w:iCs/>
          <w:lang w:val="ru-RU"/>
        </w:rPr>
        <w:t>градустық өлшемдер әдісі</w:t>
      </w:r>
      <w:r w:rsidRPr="00AF16BC">
        <w:rPr>
          <w:rFonts w:ascii="Arial" w:hAnsi="Arial" w:cs="Arial"/>
          <w:lang w:val="ru-RU"/>
        </w:rPr>
        <w:t xml:space="preserve"> деп аталады. Оның негізгі мәні мынада: айталық, жер бетінің радиусын есептеп көрелік. Жер пункті орналасқан меридиан бойынан О</w:t>
      </w:r>
      <w:r w:rsidRPr="00AF16BC">
        <w:rPr>
          <w:rFonts w:ascii="Times New Roman" w:hAnsi="Times New Roman"/>
          <w:sz w:val="25"/>
          <w:szCs w:val="25"/>
          <w:vertAlign w:val="subscript"/>
          <w:lang w:val="ru-RU"/>
        </w:rPr>
        <w:t>1</w:t>
      </w:r>
      <w:r w:rsidRPr="00AF16BC">
        <w:rPr>
          <w:rFonts w:ascii="Arial" w:hAnsi="Arial" w:cs="Arial"/>
          <w:lang w:val="ru-RU"/>
        </w:rPr>
        <w:t xml:space="preserve"> , </w:t>
      </w:r>
      <w:r w:rsidRPr="00AF16BC">
        <w:rPr>
          <w:rFonts w:ascii="Times New Roman" w:hAnsi="Times New Roman"/>
          <w:lang w:val="ru-RU"/>
        </w:rPr>
        <w:t>О</w:t>
      </w:r>
      <w:r w:rsidRPr="00AF16BC">
        <w:rPr>
          <w:rFonts w:ascii="Times New Roman" w:hAnsi="Times New Roman"/>
          <w:sz w:val="25"/>
          <w:szCs w:val="25"/>
          <w:vertAlign w:val="subscript"/>
          <w:lang w:val="ru-RU"/>
        </w:rPr>
        <w:t>2</w:t>
      </w:r>
      <w:r w:rsidRPr="00AF16BC">
        <w:rPr>
          <w:rFonts w:ascii="Times New Roman" w:hAnsi="Times New Roman"/>
          <w:lang w:val="ru-RU"/>
        </w:rPr>
        <w:t xml:space="preserve"> </w:t>
      </w:r>
      <w:r w:rsidRPr="00AF16BC">
        <w:rPr>
          <w:rFonts w:ascii="Arial" w:hAnsi="Arial" w:cs="Arial"/>
          <w:lang w:val="ru-RU"/>
        </w:rPr>
        <w:t>екі пункті алынып,</w:t>
      </w:r>
      <w:r w:rsidRPr="00AF16BC">
        <w:rPr>
          <w:rFonts w:ascii="Times New Roman" w:hAnsi="Times New Roman"/>
          <w:lang w:val="ru-RU"/>
        </w:rPr>
        <w:t xml:space="preserve"> </w:t>
      </w:r>
      <w:r w:rsidRPr="00AF16BC">
        <w:rPr>
          <w:rFonts w:ascii="Arial" w:hAnsi="Arial" w:cs="Arial"/>
          <w:lang w:val="ru-RU"/>
        </w:rPr>
        <w:t>астрономиялық әдіспен олардың</w:t>
      </w:r>
      <w:r w:rsidRPr="00AF16BC">
        <w:rPr>
          <w:rFonts w:ascii="Times New Roman" w:hAnsi="Times New Roman"/>
          <w:lang w:val="ru-RU"/>
        </w:rPr>
        <w:t xml:space="preserve"> </w:t>
      </w:r>
      <w:r w:rsidRPr="00AF16BC">
        <w:rPr>
          <w:rFonts w:ascii="Arial" w:hAnsi="Arial" w:cs="Arial"/>
          <w:lang w:val="ru-RU"/>
        </w:rPr>
        <w:t xml:space="preserve">географиялық ендіктері өлшенеді. Айталық, бұл </w:t>
      </w:r>
      <w:r>
        <w:rPr>
          <w:rFonts w:ascii="Arial" w:hAnsi="Arial" w:cs="Arial"/>
        </w:rPr>
        <w:t>j</w:t>
      </w:r>
      <w:r w:rsidRPr="00AF16BC">
        <w:rPr>
          <w:rFonts w:ascii="Times New Roman" w:hAnsi="Times New Roman"/>
          <w:vertAlign w:val="subscript"/>
          <w:lang w:val="ru-RU"/>
        </w:rPr>
        <w:t>1</w:t>
      </w:r>
      <w:r w:rsidRPr="00AF16BC">
        <w:rPr>
          <w:rFonts w:ascii="Arial" w:hAnsi="Arial" w:cs="Arial"/>
          <w:lang w:val="ru-RU"/>
        </w:rPr>
        <w:t xml:space="preserve"> және</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2" w:right="1220" w:bottom="435" w:left="1020" w:header="720" w:footer="720" w:gutter="0"/>
          <w:cols w:space="720" w:equalWidth="0">
            <w:col w:w="6160"/>
          </w:cols>
          <w:noEndnote/>
        </w:sectPr>
      </w:pPr>
    </w:p>
    <w:p w:rsidR="003323E4" w:rsidRPr="00AF16BC" w:rsidRDefault="003323E4">
      <w:pPr>
        <w:widowControl w:val="0"/>
        <w:autoSpaceDE w:val="0"/>
        <w:autoSpaceDN w:val="0"/>
        <w:adjustRightInd w:val="0"/>
        <w:spacing w:after="0" w:line="4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73</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2"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63" w:lineRule="auto"/>
        <w:jc w:val="both"/>
        <w:rPr>
          <w:rFonts w:ascii="Times New Roman" w:hAnsi="Times New Roman"/>
          <w:sz w:val="24"/>
          <w:szCs w:val="24"/>
          <w:lang w:val="ru-RU"/>
        </w:rPr>
      </w:pPr>
      <w:bookmarkStart w:id="71" w:name="page147"/>
      <w:bookmarkEnd w:id="71"/>
      <w:r>
        <w:rPr>
          <w:rFonts w:ascii="Arial" w:hAnsi="Arial" w:cs="Arial"/>
          <w:sz w:val="21"/>
          <w:szCs w:val="21"/>
        </w:rPr>
        <w:lastRenderedPageBreak/>
        <w:t>j</w:t>
      </w:r>
      <w:r w:rsidRPr="00AF16BC">
        <w:rPr>
          <w:rFonts w:ascii="Arial" w:hAnsi="Arial" w:cs="Arial"/>
          <w:sz w:val="24"/>
          <w:szCs w:val="24"/>
          <w:vertAlign w:val="subscript"/>
          <w:lang w:val="ru-RU"/>
        </w:rPr>
        <w:t>2</w:t>
      </w:r>
      <w:r w:rsidRPr="00AF16BC">
        <w:rPr>
          <w:rFonts w:ascii="Arial" w:hAnsi="Arial" w:cs="Arial"/>
          <w:sz w:val="21"/>
          <w:szCs w:val="21"/>
          <w:lang w:val="ru-RU"/>
        </w:rPr>
        <w:t xml:space="preserve"> болсын делік. Екеуінің айырмасы </w:t>
      </w:r>
      <w:r>
        <w:rPr>
          <w:rFonts w:ascii="Arial" w:hAnsi="Arial" w:cs="Arial"/>
          <w:sz w:val="21"/>
          <w:szCs w:val="21"/>
        </w:rPr>
        <w:t>n</w:t>
      </w:r>
      <w:r w:rsidRPr="00AF16BC">
        <w:rPr>
          <w:rFonts w:ascii="Arial" w:hAnsi="Arial" w:cs="Arial"/>
          <w:sz w:val="21"/>
          <w:szCs w:val="21"/>
          <w:lang w:val="ru-RU"/>
        </w:rPr>
        <w:t xml:space="preserve">° болсын. Бұдан кейін </w:t>
      </w:r>
      <w:r w:rsidRPr="00AF16BC">
        <w:rPr>
          <w:rFonts w:ascii="Times New Roman" w:hAnsi="Times New Roman"/>
          <w:sz w:val="21"/>
          <w:szCs w:val="21"/>
          <w:lang w:val="ru-RU"/>
        </w:rPr>
        <w:t>О</w:t>
      </w:r>
      <w:r w:rsidRPr="00AF16BC">
        <w:rPr>
          <w:rFonts w:ascii="Times New Roman" w:hAnsi="Times New Roman"/>
          <w:sz w:val="24"/>
          <w:szCs w:val="24"/>
          <w:vertAlign w:val="subscript"/>
          <w:lang w:val="ru-RU"/>
        </w:rPr>
        <w:t>1</w:t>
      </w:r>
      <w:r w:rsidRPr="00AF16BC">
        <w:rPr>
          <w:rFonts w:ascii="Times New Roman" w:hAnsi="Times New Roman"/>
          <w:sz w:val="21"/>
          <w:szCs w:val="21"/>
          <w:lang w:val="ru-RU"/>
        </w:rPr>
        <w:t>О</w:t>
      </w:r>
      <w:r w:rsidRPr="00AF16BC">
        <w:rPr>
          <w:rFonts w:ascii="Times New Roman" w:hAnsi="Times New Roman"/>
          <w:sz w:val="24"/>
          <w:szCs w:val="24"/>
          <w:vertAlign w:val="subscript"/>
          <w:lang w:val="ru-RU"/>
        </w:rPr>
        <w:t>2</w:t>
      </w:r>
      <w:r w:rsidRPr="00AF16BC">
        <w:rPr>
          <w:rFonts w:ascii="Times New Roman" w:hAnsi="Times New Roman"/>
          <w:sz w:val="21"/>
          <w:szCs w:val="21"/>
          <w:lang w:val="ru-RU"/>
        </w:rPr>
        <w:t xml:space="preserve"> </w:t>
      </w:r>
      <w:r w:rsidRPr="00AF16BC">
        <w:rPr>
          <w:rFonts w:ascii="Arial" w:hAnsi="Arial" w:cs="Arial"/>
          <w:sz w:val="21"/>
          <w:szCs w:val="21"/>
          <w:lang w:val="ru-RU"/>
        </w:rPr>
        <w:t>доғасының ұзындығы өлшенеді.</w:t>
      </w:r>
      <w:r w:rsidRPr="00AF16BC">
        <w:rPr>
          <w:rFonts w:ascii="Times New Roman" w:hAnsi="Times New Roman"/>
          <w:sz w:val="21"/>
          <w:szCs w:val="21"/>
          <w:lang w:val="ru-RU"/>
        </w:rPr>
        <w:t xml:space="preserve"> </w:t>
      </w:r>
      <w:r w:rsidRPr="00AF16BC">
        <w:rPr>
          <w:rFonts w:ascii="Arial" w:hAnsi="Arial" w:cs="Arial"/>
          <w:sz w:val="21"/>
          <w:szCs w:val="21"/>
          <w:lang w:val="ru-RU"/>
        </w:rPr>
        <w:t>Егер Жер формасы шар</w:t>
      </w:r>
      <w:r w:rsidRPr="00AF16BC">
        <w:rPr>
          <w:rFonts w:ascii="Times New Roman" w:hAnsi="Times New Roman"/>
          <w:sz w:val="21"/>
          <w:szCs w:val="21"/>
          <w:lang w:val="ru-RU"/>
        </w:rPr>
        <w:t xml:space="preserve"> </w:t>
      </w:r>
      <w:r w:rsidRPr="00AF16BC">
        <w:rPr>
          <w:rFonts w:ascii="Arial" w:hAnsi="Arial" w:cs="Arial"/>
          <w:sz w:val="21"/>
          <w:szCs w:val="21"/>
          <w:lang w:val="ru-RU"/>
        </w:rPr>
        <w:t>болса, онда осы екі шама бір-біріне пропорционал болу қажет.</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25" w:lineRule="auto"/>
        <w:ind w:right="40"/>
        <w:jc w:val="both"/>
        <w:rPr>
          <w:rFonts w:ascii="Times New Roman" w:hAnsi="Times New Roman"/>
          <w:sz w:val="24"/>
          <w:szCs w:val="24"/>
          <w:lang w:val="ru-RU"/>
        </w:rPr>
      </w:pPr>
      <w:r>
        <w:rPr>
          <w:rFonts w:ascii="Arial" w:hAnsi="Arial" w:cs="Arial"/>
          <w:sz w:val="26"/>
          <w:szCs w:val="26"/>
        </w:rPr>
        <w:t>l</w:t>
      </w:r>
      <w:r w:rsidRPr="00AF16BC">
        <w:rPr>
          <w:rFonts w:ascii="Arial" w:hAnsi="Arial" w:cs="Arial"/>
          <w:sz w:val="26"/>
          <w:szCs w:val="26"/>
          <w:lang w:val="ru-RU"/>
        </w:rPr>
        <w:t>=</w:t>
      </w:r>
      <w:r>
        <w:rPr>
          <w:rFonts w:ascii="Arial" w:hAnsi="Arial" w:cs="Arial"/>
          <w:sz w:val="26"/>
          <w:szCs w:val="26"/>
        </w:rPr>
        <w:t>n</w:t>
      </w:r>
      <w:r w:rsidRPr="00AF16BC">
        <w:rPr>
          <w:rFonts w:ascii="Arial" w:hAnsi="Arial" w:cs="Arial"/>
          <w:sz w:val="26"/>
          <w:szCs w:val="26"/>
          <w:lang w:val="ru-RU"/>
        </w:rPr>
        <w:t xml:space="preserve">° </w:t>
      </w:r>
      <w:r>
        <w:rPr>
          <w:rFonts w:ascii="Times New Roman" w:hAnsi="Times New Roman"/>
        </w:rPr>
        <w:t>l</w:t>
      </w:r>
      <w:r w:rsidRPr="00AF16BC">
        <w:rPr>
          <w:rFonts w:ascii="Arial" w:hAnsi="Arial" w:cs="Arial"/>
          <w:sz w:val="26"/>
          <w:szCs w:val="26"/>
          <w:vertAlign w:val="subscript"/>
          <w:lang w:val="ru-RU"/>
        </w:rPr>
        <w:t>0</w:t>
      </w:r>
      <w:r w:rsidRPr="00AF16BC">
        <w:rPr>
          <w:rFonts w:ascii="Arial" w:hAnsi="Arial" w:cs="Arial"/>
          <w:lang w:val="ru-RU"/>
        </w:rPr>
        <w:t>,</w:t>
      </w:r>
      <w:r w:rsidRPr="00AF16BC">
        <w:rPr>
          <w:rFonts w:ascii="Arial" w:hAnsi="Arial" w:cs="Arial"/>
          <w:sz w:val="26"/>
          <w:szCs w:val="26"/>
          <w:lang w:val="ru-RU"/>
        </w:rPr>
        <w:t xml:space="preserve"> </w:t>
      </w:r>
      <w:r w:rsidRPr="00AF16BC">
        <w:rPr>
          <w:rFonts w:ascii="Arial" w:hAnsi="Arial" w:cs="Arial"/>
          <w:lang w:val="ru-RU"/>
        </w:rPr>
        <w:t>мұндағы</w:t>
      </w:r>
      <w:r w:rsidRPr="00AF16BC">
        <w:rPr>
          <w:rFonts w:ascii="Arial" w:hAnsi="Arial" w:cs="Arial"/>
          <w:sz w:val="26"/>
          <w:szCs w:val="26"/>
          <w:lang w:val="ru-RU"/>
        </w:rPr>
        <w:t xml:space="preserve"> </w:t>
      </w:r>
      <w:r>
        <w:rPr>
          <w:rFonts w:ascii="Arial" w:hAnsi="Arial" w:cs="Arial"/>
        </w:rPr>
        <w:t>l</w:t>
      </w:r>
      <w:r w:rsidRPr="00AF16BC">
        <w:rPr>
          <w:rFonts w:ascii="Times New Roman" w:hAnsi="Times New Roman"/>
          <w:sz w:val="26"/>
          <w:szCs w:val="26"/>
          <w:vertAlign w:val="subscript"/>
          <w:lang w:val="ru-RU"/>
        </w:rPr>
        <w:t>0</w:t>
      </w:r>
      <w:r w:rsidRPr="00AF16BC">
        <w:rPr>
          <w:rFonts w:ascii="Arial" w:hAnsi="Arial" w:cs="Arial"/>
          <w:lang w:val="ru-RU"/>
        </w:rPr>
        <w:t>-меридианның</w:t>
      </w:r>
      <w:r w:rsidRPr="00AF16BC">
        <w:rPr>
          <w:rFonts w:ascii="Arial" w:hAnsi="Arial" w:cs="Arial"/>
          <w:sz w:val="26"/>
          <w:szCs w:val="26"/>
          <w:lang w:val="ru-RU"/>
        </w:rPr>
        <w:t xml:space="preserve"> </w:t>
      </w:r>
      <w:r w:rsidRPr="00AF16BC">
        <w:rPr>
          <w:rFonts w:ascii="Arial" w:hAnsi="Arial" w:cs="Arial"/>
          <w:lang w:val="ru-RU"/>
        </w:rPr>
        <w:t>1°</w:t>
      </w:r>
      <w:r w:rsidRPr="00AF16BC">
        <w:rPr>
          <w:rFonts w:ascii="Arial" w:hAnsi="Arial" w:cs="Arial"/>
          <w:sz w:val="26"/>
          <w:szCs w:val="26"/>
          <w:lang w:val="ru-RU"/>
        </w:rPr>
        <w:t xml:space="preserve"> </w:t>
      </w:r>
      <w:r w:rsidRPr="00AF16BC">
        <w:rPr>
          <w:rFonts w:ascii="Arial" w:hAnsi="Arial" w:cs="Arial"/>
          <w:lang w:val="ru-RU"/>
        </w:rPr>
        <w:t>доғасының ұзындығы.</w:t>
      </w:r>
      <w:r w:rsidRPr="00AF16BC">
        <w:rPr>
          <w:rFonts w:ascii="Arial" w:hAnsi="Arial" w:cs="Arial"/>
          <w:sz w:val="26"/>
          <w:szCs w:val="26"/>
          <w:lang w:val="ru-RU"/>
        </w:rPr>
        <w:t xml:space="preserve"> </w:t>
      </w:r>
      <w:r w:rsidRPr="00AF16BC">
        <w:rPr>
          <w:rFonts w:ascii="Arial" w:hAnsi="Arial" w:cs="Arial"/>
          <w:lang w:val="ru-RU"/>
        </w:rPr>
        <w:t>Жер меридианының ұзындығы шеңбер ұзындығының</w:t>
      </w:r>
    </w:p>
    <w:p w:rsidR="003323E4" w:rsidRPr="00AF16BC" w:rsidRDefault="00281624">
      <w:pPr>
        <w:widowControl w:val="0"/>
        <w:overflowPunct w:val="0"/>
        <w:autoSpaceDE w:val="0"/>
        <w:autoSpaceDN w:val="0"/>
        <w:adjustRightInd w:val="0"/>
        <w:spacing w:after="0" w:line="357" w:lineRule="exact"/>
        <w:ind w:right="40"/>
        <w:jc w:val="both"/>
        <w:rPr>
          <w:rFonts w:ascii="Times New Roman" w:hAnsi="Times New Roman"/>
          <w:sz w:val="24"/>
          <w:szCs w:val="24"/>
          <w:lang w:val="ru-RU"/>
        </w:rPr>
      </w:pPr>
      <w:r w:rsidRPr="00AF16BC">
        <w:rPr>
          <w:rFonts w:ascii="Arial" w:hAnsi="Arial" w:cs="Arial"/>
          <w:sz w:val="20"/>
          <w:szCs w:val="20"/>
          <w:lang w:val="ru-RU"/>
        </w:rPr>
        <w:t xml:space="preserve">жартысына тең. </w:t>
      </w:r>
      <w:r>
        <w:rPr>
          <w:rFonts w:ascii="Arial" w:hAnsi="Arial" w:cs="Arial"/>
          <w:sz w:val="16"/>
          <w:szCs w:val="16"/>
        </w:rPr>
        <w:t>L</w:t>
      </w:r>
      <w:r w:rsidRPr="00AF16BC">
        <w:rPr>
          <w:rFonts w:ascii="Arial" w:hAnsi="Arial" w:cs="Arial"/>
          <w:sz w:val="16"/>
          <w:szCs w:val="16"/>
          <w:lang w:val="ru-RU"/>
        </w:rPr>
        <w:t>=</w:t>
      </w:r>
      <w:r>
        <w:rPr>
          <w:rFonts w:ascii="Arial" w:hAnsi="Arial" w:cs="Arial"/>
          <w:sz w:val="16"/>
          <w:szCs w:val="16"/>
        </w:rPr>
        <w:t>pR</w:t>
      </w:r>
      <w:r w:rsidRPr="00AF16BC">
        <w:rPr>
          <w:rFonts w:ascii="Arial" w:hAnsi="Arial" w:cs="Arial"/>
          <w:sz w:val="16"/>
          <w:szCs w:val="16"/>
          <w:lang w:val="ru-RU"/>
        </w:rPr>
        <w:t>=18</w:t>
      </w:r>
      <w:r w:rsidRPr="00AF16BC">
        <w:rPr>
          <w:rFonts w:ascii="Times New Roman" w:hAnsi="Times New Roman"/>
          <w:sz w:val="16"/>
          <w:szCs w:val="16"/>
          <w:lang w:val="ru-RU"/>
        </w:rPr>
        <w:t>0</w:t>
      </w:r>
      <w:r w:rsidRPr="00AF16BC">
        <w:rPr>
          <w:rFonts w:ascii="Arial" w:hAnsi="Arial" w:cs="Arial"/>
          <w:sz w:val="16"/>
          <w:szCs w:val="16"/>
          <w:lang w:val="ru-RU"/>
        </w:rPr>
        <w:t>°</w:t>
      </w:r>
      <w:r>
        <w:rPr>
          <w:rFonts w:ascii="Times New Roman" w:hAnsi="Times New Roman"/>
          <w:sz w:val="16"/>
          <w:szCs w:val="16"/>
        </w:rPr>
        <w:t>l</w:t>
      </w:r>
      <w:r w:rsidRPr="00AF16BC">
        <w:rPr>
          <w:rFonts w:ascii="Times New Roman" w:hAnsi="Times New Roman"/>
          <w:sz w:val="20"/>
          <w:szCs w:val="20"/>
          <w:vertAlign w:val="superscript"/>
          <w:lang w:val="ru-RU"/>
        </w:rPr>
        <w:t>о</w:t>
      </w:r>
      <w:r w:rsidRPr="00AF16BC">
        <w:rPr>
          <w:rFonts w:ascii="Arial" w:hAnsi="Arial" w:cs="Arial"/>
          <w:sz w:val="16"/>
          <w:szCs w:val="16"/>
          <w:lang w:val="ru-RU"/>
        </w:rPr>
        <w:t>=</w:t>
      </w:r>
      <w:r w:rsidRPr="00AF16BC">
        <w:rPr>
          <w:rFonts w:ascii="Times New Roman" w:hAnsi="Times New Roman"/>
          <w:sz w:val="16"/>
          <w:szCs w:val="16"/>
          <w:lang w:val="ru-RU"/>
        </w:rPr>
        <w:t>180</w:t>
      </w:r>
      <w:r w:rsidRPr="00AF16BC">
        <w:rPr>
          <w:rFonts w:ascii="Times New Roman" w:hAnsi="Times New Roman"/>
          <w:sz w:val="20"/>
          <w:szCs w:val="20"/>
          <w:vertAlign w:val="superscript"/>
          <w:lang w:val="ru-RU"/>
        </w:rPr>
        <w:t>о</w:t>
      </w:r>
      <w:r w:rsidRPr="00AF16BC">
        <w:rPr>
          <w:rFonts w:ascii="Arial" w:hAnsi="Arial" w:cs="Arial"/>
          <w:sz w:val="20"/>
          <w:szCs w:val="20"/>
          <w:lang w:val="ru-RU"/>
        </w:rPr>
        <w:t xml:space="preserve"> </w:t>
      </w:r>
      <w:r>
        <w:rPr>
          <w:rFonts w:ascii="Times New Roman" w:hAnsi="Times New Roman"/>
          <w:i/>
          <w:iCs/>
          <w:sz w:val="33"/>
          <w:szCs w:val="33"/>
          <w:vertAlign w:val="superscript"/>
        </w:rPr>
        <w:t>l</w:t>
      </w:r>
      <w:r>
        <w:rPr>
          <w:rFonts w:ascii="Mistral" w:hAnsi="Mistral" w:cs="Mistral"/>
          <w:sz w:val="38"/>
          <w:szCs w:val="38"/>
          <w:vertAlign w:val="superscript"/>
        </w:rPr>
        <w:t>l</w:t>
      </w:r>
      <w:r w:rsidRPr="00AF16BC">
        <w:rPr>
          <w:rFonts w:ascii="Arial" w:hAnsi="Arial" w:cs="Arial"/>
          <w:sz w:val="20"/>
          <w:szCs w:val="20"/>
          <w:lang w:val="ru-RU"/>
        </w:rPr>
        <w:t xml:space="preserve"> Бұдан жер шарының ра ­ диусы­: </w:t>
      </w:r>
      <w:r>
        <w:rPr>
          <w:rFonts w:ascii="Arial" w:hAnsi="Arial" w:cs="Arial"/>
          <w:sz w:val="25"/>
          <w:szCs w:val="25"/>
          <w:vertAlign w:val="superscript"/>
        </w:rPr>
        <w:t>R</w:t>
      </w:r>
      <w:r w:rsidRPr="00AF16BC">
        <w:rPr>
          <w:rFonts w:ascii="Arial" w:hAnsi="Arial" w:cs="Arial"/>
          <w:sz w:val="25"/>
          <w:szCs w:val="25"/>
          <w:vertAlign w:val="superscript"/>
          <w:lang w:val="ru-RU"/>
        </w:rPr>
        <w:t>=</w:t>
      </w:r>
      <w:r w:rsidRPr="00AF16BC">
        <w:rPr>
          <w:rFonts w:ascii="Times New Roman" w:hAnsi="Times New Roman"/>
          <w:sz w:val="29"/>
          <w:szCs w:val="29"/>
          <w:u w:val="single"/>
          <w:vertAlign w:val="superscript"/>
          <w:lang w:val="ru-RU"/>
        </w:rPr>
        <w:t>180</w:t>
      </w:r>
      <w:r>
        <w:rPr>
          <w:rFonts w:ascii="Times New Roman" w:hAnsi="Times New Roman"/>
          <w:i/>
          <w:iCs/>
          <w:sz w:val="29"/>
          <w:szCs w:val="29"/>
          <w:vertAlign w:val="subscript"/>
        </w:rPr>
        <w:t>n</w:t>
      </w:r>
      <w:r w:rsidRPr="00AF16BC">
        <w:rPr>
          <w:rFonts w:ascii="Arial" w:hAnsi="Arial" w:cs="Arial"/>
          <w:sz w:val="29"/>
          <w:szCs w:val="29"/>
          <w:vertAlign w:val="subscript"/>
          <w:lang w:val="ru-RU"/>
        </w:rPr>
        <w:t>°</w:t>
      </w:r>
      <w:r>
        <w:rPr>
          <w:rFonts w:ascii="Arial" w:hAnsi="Arial" w:cs="Arial"/>
          <w:i/>
          <w:iCs/>
          <w:sz w:val="29"/>
          <w:szCs w:val="29"/>
          <w:vertAlign w:val="subscript"/>
        </w:rPr>
        <w:t>p</w:t>
      </w:r>
      <w:r w:rsidRPr="00AF16BC">
        <w:rPr>
          <w:rFonts w:ascii="Arial" w:hAnsi="Arial" w:cs="Arial"/>
          <w:sz w:val="29"/>
          <w:szCs w:val="29"/>
          <w:u w:val="single"/>
          <w:vertAlign w:val="superscript"/>
          <w:lang w:val="ru-RU"/>
        </w:rPr>
        <w:t>°</w:t>
      </w:r>
      <w:r>
        <w:rPr>
          <w:rFonts w:ascii="Mistral" w:hAnsi="Mistral" w:cs="Mistral"/>
          <w:sz w:val="38"/>
          <w:szCs w:val="38"/>
          <w:u w:val="single"/>
          <w:vertAlign w:val="superscript"/>
        </w:rPr>
        <w:t>l</w:t>
      </w:r>
      <w:r w:rsidRPr="00AF16BC">
        <w:rPr>
          <w:rFonts w:ascii="Arial" w:hAnsi="Arial" w:cs="Arial"/>
          <w:sz w:val="20"/>
          <w:szCs w:val="20"/>
          <w:lang w:val="ru-RU"/>
        </w:rPr>
        <w:t xml:space="preserve"> </w:t>
      </w:r>
      <w:r w:rsidRPr="00AF16BC">
        <w:rPr>
          <w:rFonts w:ascii="Times New Roman" w:hAnsi="Times New Roman"/>
          <w:sz w:val="25"/>
          <w:szCs w:val="25"/>
          <w:vertAlign w:val="superscript"/>
          <w:lang w:val="ru-RU"/>
        </w:rPr>
        <w:t>.</w:t>
      </w:r>
      <w:r w:rsidRPr="00AF16BC">
        <w:rPr>
          <w:rFonts w:ascii="Arial" w:hAnsi="Arial" w:cs="Arial"/>
          <w:sz w:val="20"/>
          <w:szCs w:val="20"/>
          <w:lang w:val="ru-RU"/>
        </w:rPr>
        <w:t xml:space="preserve"> Сонымен Жер радиусын</w:t>
      </w:r>
      <w:r>
        <w:rPr>
          <w:rFonts w:ascii="Times New Roman" w:hAnsi="Times New Roman"/>
          <w:i/>
          <w:iCs/>
          <w:sz w:val="33"/>
          <w:szCs w:val="33"/>
          <w:vertAlign w:val="superscript"/>
        </w:rPr>
        <w:t>n</w:t>
      </w:r>
      <w:r w:rsidRPr="00AF16BC">
        <w:rPr>
          <w:rFonts w:ascii="Arial" w:hAnsi="Arial" w:cs="Arial"/>
          <w:sz w:val="20"/>
          <w:szCs w:val="20"/>
          <w:lang w:val="ru-RU"/>
        </w:rPr>
        <w:t xml:space="preserve"> табу үшін мери­ди­</w:t>
      </w:r>
    </w:p>
    <w:p w:rsidR="003323E4" w:rsidRPr="00AF16BC" w:rsidRDefault="00A3036D">
      <w:pPr>
        <w:widowControl w:val="0"/>
        <w:autoSpaceDE w:val="0"/>
        <w:autoSpaceDN w:val="0"/>
        <w:adjustRightInd w:val="0"/>
        <w:spacing w:after="0" w:line="3" w:lineRule="exact"/>
        <w:rPr>
          <w:rFonts w:ascii="Times New Roman" w:hAnsi="Times New Roman"/>
          <w:sz w:val="24"/>
          <w:szCs w:val="24"/>
          <w:lang w:val="ru-RU"/>
        </w:rPr>
      </w:pPr>
      <w:r w:rsidRPr="00A3036D">
        <w:rPr>
          <w:noProof/>
        </w:rPr>
        <w:pict>
          <v:shape id="_x0000_s1071" type="#_x0000_t75" style="position:absolute;margin-left:164.6pt;margin-top:-23.6pt;width:11.2pt;height:.45pt;z-index:-134" o:allowincell="f">
            <v:imagedata r:id="rId37" o:title=""/>
          </v:shape>
        </w:pict>
      </w: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анның бойынан 2 пункт таңдап алынып,</w:t>
      </w:r>
    </w:p>
    <w:p w:rsidR="003323E4" w:rsidRPr="00AF16BC" w:rsidRDefault="003323E4">
      <w:pPr>
        <w:widowControl w:val="0"/>
        <w:autoSpaceDE w:val="0"/>
        <w:autoSpaceDN w:val="0"/>
        <w:adjustRightInd w:val="0"/>
        <w:spacing w:after="0" w:line="25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2580"/>
        <w:rPr>
          <w:rFonts w:ascii="Times New Roman" w:hAnsi="Times New Roman"/>
          <w:sz w:val="24"/>
          <w:szCs w:val="24"/>
          <w:lang w:val="ru-RU"/>
        </w:rPr>
      </w:pPr>
      <w:r w:rsidRPr="00AF16BC">
        <w:rPr>
          <w:rFonts w:ascii="Arial" w:hAnsi="Arial" w:cs="Arial"/>
          <w:i/>
          <w:iCs/>
          <w:sz w:val="23"/>
          <w:szCs w:val="23"/>
          <w:lang w:val="ru-RU"/>
        </w:rPr>
        <w:t>Солтүст</w:t>
      </w:r>
      <w:r>
        <w:rPr>
          <w:rFonts w:ascii="Arial" w:hAnsi="Arial" w:cs="Arial"/>
          <w:i/>
          <w:iCs/>
          <w:sz w:val="23"/>
          <w:szCs w:val="23"/>
        </w:rPr>
        <w:t>i</w:t>
      </w:r>
      <w:r w:rsidRPr="00AF16BC">
        <w:rPr>
          <w:rFonts w:ascii="Arial" w:hAnsi="Arial" w:cs="Arial"/>
          <w:i/>
          <w:iCs/>
          <w:sz w:val="23"/>
          <w:szCs w:val="23"/>
          <w:lang w:val="ru-RU"/>
        </w:rPr>
        <w:t>к</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2820"/>
        <w:rPr>
          <w:rFonts w:ascii="Times New Roman" w:hAnsi="Times New Roman"/>
          <w:sz w:val="24"/>
          <w:szCs w:val="24"/>
          <w:lang w:val="ru-RU"/>
        </w:rPr>
      </w:pPr>
      <w:r w:rsidRPr="00AF16BC">
        <w:rPr>
          <w:rFonts w:ascii="Arial" w:hAnsi="Arial" w:cs="Arial"/>
          <w:i/>
          <w:iCs/>
          <w:sz w:val="23"/>
          <w:szCs w:val="23"/>
          <w:lang w:val="ru-RU"/>
        </w:rPr>
        <w:t>полюс</w:t>
      </w:r>
    </w:p>
    <w:p w:rsidR="003323E4" w:rsidRPr="00AF16BC"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072" type="#_x0000_t75" style="position:absolute;margin-left:36.2pt;margin-top:1.75pt;width:228.65pt;height:223.65pt;z-index:-133" o:allowincell="f">
            <v:imagedata r:id="rId38" o:title=""/>
          </v:shape>
        </w:pic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2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180"/>
        <w:rPr>
          <w:rFonts w:ascii="Times New Roman" w:hAnsi="Times New Roman"/>
          <w:sz w:val="24"/>
          <w:szCs w:val="24"/>
          <w:lang w:val="ru-RU"/>
        </w:rPr>
      </w:pPr>
      <w:r>
        <w:rPr>
          <w:rFonts w:ascii="Times New Roman" w:hAnsi="Times New Roman"/>
          <w:sz w:val="23"/>
          <w:szCs w:val="23"/>
        </w:rPr>
        <w:t>n</w:t>
      </w:r>
      <w:r w:rsidRPr="00AF16BC">
        <w:rPr>
          <w:rFonts w:ascii="Arial" w:hAnsi="Arial" w:cs="Arial"/>
          <w:sz w:val="24"/>
          <w:szCs w:val="24"/>
          <w:lang w:val="ru-RU"/>
        </w:rPr>
        <w:t>°</w:t>
      </w:r>
      <w:r w:rsidRPr="00AF16BC">
        <w:rPr>
          <w:rFonts w:ascii="Arial" w:hAnsi="Arial" w:cs="Arial"/>
          <w:sz w:val="23"/>
          <w:szCs w:val="23"/>
          <w:lang w:val="ru-RU"/>
        </w:rPr>
        <w:t>є</w:t>
      </w:r>
    </w:p>
    <w:p w:rsidR="003323E4" w:rsidRPr="00AF16BC" w:rsidRDefault="003323E4">
      <w:pPr>
        <w:widowControl w:val="0"/>
        <w:autoSpaceDE w:val="0"/>
        <w:autoSpaceDN w:val="0"/>
        <w:adjustRightInd w:val="0"/>
        <w:spacing w:after="0" w:line="144" w:lineRule="exact"/>
        <w:rPr>
          <w:rFonts w:ascii="Times New Roman" w:hAnsi="Times New Roman"/>
          <w:sz w:val="24"/>
          <w:szCs w:val="24"/>
          <w:lang w:val="ru-RU"/>
        </w:rPr>
      </w:pPr>
    </w:p>
    <w:p w:rsidR="003323E4" w:rsidRPr="00AF16BC" w:rsidRDefault="00281624">
      <w:pPr>
        <w:widowControl w:val="0"/>
        <w:tabs>
          <w:tab w:val="left" w:pos="4660"/>
        </w:tabs>
        <w:autoSpaceDE w:val="0"/>
        <w:autoSpaceDN w:val="0"/>
        <w:adjustRightInd w:val="0"/>
        <w:spacing w:after="0" w:line="345" w:lineRule="exact"/>
        <w:ind w:left="3980"/>
        <w:rPr>
          <w:rFonts w:ascii="Times New Roman" w:hAnsi="Times New Roman"/>
          <w:sz w:val="24"/>
          <w:szCs w:val="24"/>
          <w:lang w:val="ru-RU"/>
        </w:rPr>
      </w:pPr>
      <w:r w:rsidRPr="00AF16BC">
        <w:rPr>
          <w:rFonts w:ascii="Times New Roman" w:hAnsi="Times New Roman"/>
          <w:sz w:val="30"/>
          <w:szCs w:val="30"/>
          <w:vertAlign w:val="subscript"/>
          <w:lang w:val="ru-RU"/>
        </w:rPr>
        <w:t>1</w:t>
      </w:r>
      <w:r w:rsidRPr="00AF16BC">
        <w:rPr>
          <w:rFonts w:ascii="Times New Roman" w:hAnsi="Times New Roman"/>
          <w:sz w:val="24"/>
          <w:szCs w:val="24"/>
          <w:lang w:val="ru-RU"/>
        </w:rPr>
        <w:tab/>
      </w:r>
      <w:r w:rsidRPr="00AF16BC">
        <w:rPr>
          <w:rFonts w:ascii="Times New Roman" w:hAnsi="Times New Roman"/>
          <w:sz w:val="15"/>
          <w:szCs w:val="15"/>
          <w:lang w:val="ru-RU"/>
        </w:rPr>
        <w:t>2</w:t>
      </w:r>
    </w:p>
    <w:p w:rsidR="003323E4" w:rsidRPr="00AF16BC" w:rsidRDefault="003323E4">
      <w:pPr>
        <w:widowControl w:val="0"/>
        <w:autoSpaceDE w:val="0"/>
        <w:autoSpaceDN w:val="0"/>
        <w:adjustRightInd w:val="0"/>
        <w:spacing w:after="0" w:line="18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460"/>
        <w:rPr>
          <w:rFonts w:ascii="Times New Roman" w:hAnsi="Times New Roman"/>
          <w:sz w:val="24"/>
          <w:szCs w:val="24"/>
          <w:lang w:val="ru-RU"/>
        </w:rPr>
      </w:pPr>
      <w:r w:rsidRPr="00AF16BC">
        <w:rPr>
          <w:rFonts w:ascii="Arial" w:hAnsi="Arial" w:cs="Arial"/>
          <w:i/>
          <w:iCs/>
          <w:sz w:val="23"/>
          <w:szCs w:val="23"/>
          <w:lang w:val="ru-RU"/>
        </w:rPr>
        <w:t>э к в а т о р ж а з ы қ т ы ғ ы</w: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8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31" w:lineRule="auto"/>
        <w:ind w:left="2820" w:right="2560" w:hanging="199"/>
        <w:rPr>
          <w:rFonts w:ascii="Times New Roman" w:hAnsi="Times New Roman"/>
          <w:sz w:val="24"/>
          <w:szCs w:val="24"/>
          <w:lang w:val="ru-RU"/>
        </w:rPr>
      </w:pPr>
      <w:r w:rsidRPr="00AF16BC">
        <w:rPr>
          <w:rFonts w:ascii="Arial" w:hAnsi="Arial" w:cs="Arial"/>
          <w:i/>
          <w:iCs/>
          <w:sz w:val="21"/>
          <w:szCs w:val="21"/>
          <w:lang w:val="ru-RU"/>
        </w:rPr>
        <w:t>Оңтүст</w:t>
      </w:r>
      <w:r>
        <w:rPr>
          <w:rFonts w:ascii="Arial" w:hAnsi="Arial" w:cs="Arial"/>
          <w:i/>
          <w:iCs/>
          <w:sz w:val="21"/>
          <w:szCs w:val="21"/>
        </w:rPr>
        <w:t>i</w:t>
      </w:r>
      <w:r w:rsidRPr="00AF16BC">
        <w:rPr>
          <w:rFonts w:ascii="Arial" w:hAnsi="Arial" w:cs="Arial"/>
          <w:i/>
          <w:iCs/>
          <w:sz w:val="21"/>
          <w:szCs w:val="21"/>
          <w:lang w:val="ru-RU"/>
        </w:rPr>
        <w:t>к полюс</w:t>
      </w:r>
    </w:p>
    <w:p w:rsidR="003323E4" w:rsidRPr="00AF16BC" w:rsidRDefault="003323E4">
      <w:pPr>
        <w:widowControl w:val="0"/>
        <w:autoSpaceDE w:val="0"/>
        <w:autoSpaceDN w:val="0"/>
        <w:adjustRightInd w:val="0"/>
        <w:spacing w:after="0" w:line="3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180"/>
        <w:rPr>
          <w:rFonts w:ascii="Times New Roman" w:hAnsi="Times New Roman"/>
          <w:sz w:val="24"/>
          <w:szCs w:val="24"/>
          <w:lang w:val="ru-RU"/>
        </w:rPr>
      </w:pPr>
      <w:r w:rsidRPr="00AF16BC">
        <w:rPr>
          <w:rFonts w:ascii="Arial" w:hAnsi="Arial" w:cs="Arial"/>
          <w:i/>
          <w:iCs/>
          <w:sz w:val="24"/>
          <w:szCs w:val="24"/>
          <w:lang w:val="ru-RU"/>
        </w:rPr>
        <w:t>17 сурет: Градустық өлшемдер әд</w:t>
      </w:r>
      <w:r>
        <w:rPr>
          <w:rFonts w:ascii="Arial" w:hAnsi="Arial" w:cs="Arial"/>
          <w:i/>
          <w:iCs/>
          <w:sz w:val="24"/>
          <w:szCs w:val="24"/>
        </w:rPr>
        <w:t>i</w:t>
      </w:r>
      <w:r w:rsidRPr="00AF16BC">
        <w:rPr>
          <w:rFonts w:ascii="Arial" w:hAnsi="Arial" w:cs="Arial"/>
          <w:i/>
          <w:iCs/>
          <w:sz w:val="24"/>
          <w:szCs w:val="24"/>
          <w:lang w:val="ru-RU"/>
        </w:rPr>
        <w:t>с</w:t>
      </w:r>
      <w:r>
        <w:rPr>
          <w:rFonts w:ascii="Arial" w:hAnsi="Arial" w:cs="Arial"/>
          <w:i/>
          <w:iCs/>
          <w:sz w:val="24"/>
          <w:szCs w:val="24"/>
        </w:rPr>
        <w:t>i</w:t>
      </w:r>
    </w:p>
    <w:p w:rsidR="003323E4" w:rsidRPr="00AF16BC" w:rsidRDefault="003323E4">
      <w:pPr>
        <w:widowControl w:val="0"/>
        <w:autoSpaceDE w:val="0"/>
        <w:autoSpaceDN w:val="0"/>
        <w:adjustRightInd w:val="0"/>
        <w:spacing w:after="0" w:line="309"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3" w:lineRule="auto"/>
        <w:ind w:right="40"/>
        <w:jc w:val="both"/>
        <w:rPr>
          <w:rFonts w:ascii="Times New Roman" w:hAnsi="Times New Roman"/>
          <w:sz w:val="24"/>
          <w:szCs w:val="24"/>
          <w:lang w:val="ru-RU"/>
        </w:rPr>
      </w:pPr>
      <w:r w:rsidRPr="00AF16BC">
        <w:rPr>
          <w:rFonts w:ascii="Arial" w:hAnsi="Arial" w:cs="Arial"/>
          <w:sz w:val="24"/>
          <w:szCs w:val="24"/>
          <w:lang w:val="ru-RU"/>
        </w:rPr>
        <w:t>олардың сызықтық және бұрыштық қашықтықтары өлше­ нуі қажет. Бұндағы негізгі қиындық - О</w:t>
      </w:r>
      <w:r w:rsidRPr="00AF16BC">
        <w:rPr>
          <w:rFonts w:ascii="Times New Roman" w:hAnsi="Times New Roman"/>
          <w:sz w:val="27"/>
          <w:szCs w:val="27"/>
          <w:vertAlign w:val="subscript"/>
          <w:lang w:val="ru-RU"/>
        </w:rPr>
        <w:t>1</w:t>
      </w:r>
      <w:r w:rsidRPr="00AF16BC">
        <w:rPr>
          <w:rFonts w:ascii="Times New Roman" w:hAnsi="Times New Roman"/>
          <w:sz w:val="24"/>
          <w:szCs w:val="24"/>
          <w:lang w:val="ru-RU"/>
        </w:rPr>
        <w:t>О</w:t>
      </w:r>
      <w:r w:rsidRPr="00AF16BC">
        <w:rPr>
          <w:rFonts w:ascii="Times New Roman" w:hAnsi="Times New Roman"/>
          <w:sz w:val="27"/>
          <w:szCs w:val="27"/>
          <w:vertAlign w:val="subscript"/>
          <w:lang w:val="ru-RU"/>
        </w:rPr>
        <w:t>2</w:t>
      </w:r>
      <w:r w:rsidRPr="00AF16BC">
        <w:rPr>
          <w:rFonts w:ascii="Arial" w:hAnsi="Arial" w:cs="Arial"/>
          <w:sz w:val="24"/>
          <w:szCs w:val="24"/>
          <w:lang w:val="ru-RU"/>
        </w:rPr>
        <w:t xml:space="preserve"> үлкен етіп алы</w:t>
      </w:r>
      <w:r w:rsidRPr="00AF16BC">
        <w:rPr>
          <w:rFonts w:ascii="Times New Roman" w:hAnsi="Times New Roman"/>
          <w:sz w:val="24"/>
          <w:szCs w:val="24"/>
          <w:lang w:val="ru-RU"/>
        </w:rPr>
        <w:t>-</w:t>
      </w:r>
      <w:r w:rsidRPr="00AF16BC">
        <w:rPr>
          <w:rFonts w:ascii="Arial" w:hAnsi="Arial" w:cs="Arial"/>
          <w:sz w:val="24"/>
          <w:szCs w:val="24"/>
          <w:lang w:val="ru-RU"/>
        </w:rPr>
        <w:t>нуы қажет (ондаған, тіпті жүздеген километр).</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2" w:right="980" w:bottom="435" w:left="1240" w:header="720" w:footer="720" w:gutter="0"/>
          <w:cols w:space="720" w:equalWidth="0">
            <w:col w:w="6180"/>
          </w:cols>
          <w:noEndnote/>
        </w:sectPr>
      </w:pPr>
    </w:p>
    <w:p w:rsidR="003323E4" w:rsidRPr="00AF16BC" w:rsidRDefault="003323E4">
      <w:pPr>
        <w:widowControl w:val="0"/>
        <w:autoSpaceDE w:val="0"/>
        <w:autoSpaceDN w:val="0"/>
        <w:adjustRightInd w:val="0"/>
        <w:spacing w:after="0" w:line="11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74</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2"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81" w:lineRule="auto"/>
        <w:jc w:val="both"/>
        <w:rPr>
          <w:rFonts w:ascii="Times New Roman" w:hAnsi="Times New Roman"/>
          <w:sz w:val="24"/>
          <w:szCs w:val="24"/>
          <w:lang w:val="ru-RU"/>
        </w:rPr>
      </w:pPr>
      <w:bookmarkStart w:id="72" w:name="page149"/>
      <w:bookmarkEnd w:id="72"/>
      <w:r w:rsidRPr="00AF16BC">
        <w:rPr>
          <w:rFonts w:ascii="Arial" w:hAnsi="Arial" w:cs="Arial"/>
          <w:sz w:val="21"/>
          <w:szCs w:val="21"/>
          <w:lang w:val="ru-RU"/>
        </w:rPr>
        <w:lastRenderedPageBreak/>
        <w:t>Эратосфен заманында-ақ бұндай өлшеулер жүргізілген болатын. Ол үшін Солтүстік Африканың тегіс аумағында жатқан екі қаланың қашықтықтары өлшенді. Олар бір ме</w:t>
      </w:r>
      <w:r w:rsidRPr="00AF16BC">
        <w:rPr>
          <w:rFonts w:ascii="Times New Roman" w:hAnsi="Times New Roman"/>
          <w:sz w:val="21"/>
          <w:szCs w:val="21"/>
          <w:lang w:val="ru-RU"/>
        </w:rPr>
        <w:t>-</w:t>
      </w:r>
      <w:r w:rsidRPr="00AF16BC">
        <w:rPr>
          <w:rFonts w:ascii="Arial" w:hAnsi="Arial" w:cs="Arial"/>
          <w:sz w:val="21"/>
          <w:szCs w:val="21"/>
          <w:lang w:val="ru-RU"/>
        </w:rPr>
        <w:t>ридиан бойына жақын орналасқан екен. Керуенге ілесіп кеткен арнайы адам қашықтықты өлшеу үшін түйелердің адымдарының санын есептеп отырған. Түйе адымының ор</w:t>
      </w:r>
      <w:r w:rsidRPr="00AF16BC">
        <w:rPr>
          <w:rFonts w:ascii="Times New Roman" w:hAnsi="Times New Roman"/>
          <w:sz w:val="21"/>
          <w:szCs w:val="21"/>
          <w:lang w:val="ru-RU"/>
        </w:rPr>
        <w:t>-</w:t>
      </w:r>
      <w:r w:rsidRPr="00AF16BC">
        <w:rPr>
          <w:rFonts w:ascii="Arial" w:hAnsi="Arial" w:cs="Arial"/>
          <w:sz w:val="21"/>
          <w:szCs w:val="21"/>
          <w:lang w:val="ru-RU"/>
        </w:rPr>
        <w:t>таша ұзындығын біле отырып, екі қаланың арақашықтығын жуықтап табуға болады. Жоғарыда келтірілген формула</w:t>
      </w:r>
      <w:r w:rsidRPr="00AF16BC">
        <w:rPr>
          <w:rFonts w:ascii="Times New Roman" w:hAnsi="Times New Roman"/>
          <w:sz w:val="21"/>
          <w:szCs w:val="21"/>
          <w:lang w:val="ru-RU"/>
        </w:rPr>
        <w:t>-</w:t>
      </w:r>
      <w:r w:rsidRPr="00AF16BC">
        <w:rPr>
          <w:rFonts w:ascii="Arial" w:hAnsi="Arial" w:cs="Arial"/>
          <w:sz w:val="21"/>
          <w:szCs w:val="21"/>
          <w:lang w:val="ru-RU"/>
        </w:rPr>
        <w:t>ларды пайдаланып өлшенген Жер радиусының қаншалықты</w:t>
      </w:r>
    </w:p>
    <w:p w:rsidR="003323E4" w:rsidRPr="00AF16BC" w:rsidRDefault="00281624">
      <w:pPr>
        <w:widowControl w:val="0"/>
        <w:autoSpaceDE w:val="0"/>
        <w:autoSpaceDN w:val="0"/>
        <w:adjustRightInd w:val="0"/>
        <w:spacing w:after="0" w:line="182" w:lineRule="auto"/>
        <w:ind w:left="2440"/>
        <w:rPr>
          <w:rFonts w:ascii="Times New Roman" w:hAnsi="Times New Roman"/>
          <w:sz w:val="24"/>
          <w:szCs w:val="24"/>
          <w:lang w:val="ru-RU"/>
        </w:rPr>
      </w:pPr>
      <w:r w:rsidRPr="00AF16BC">
        <w:rPr>
          <w:rFonts w:ascii="Arial" w:hAnsi="Arial" w:cs="Arial"/>
          <w:sz w:val="20"/>
          <w:szCs w:val="20"/>
          <w:lang w:val="ru-RU"/>
        </w:rPr>
        <w:t>дәл өлшенгендігін дәл қазір бағалау</w:t>
      </w:r>
    </w:p>
    <w:tbl>
      <w:tblPr>
        <w:tblW w:w="0" w:type="auto"/>
        <w:tblLayout w:type="fixed"/>
        <w:tblCellMar>
          <w:left w:w="0" w:type="dxa"/>
          <w:right w:w="0" w:type="dxa"/>
        </w:tblCellMar>
        <w:tblLook w:val="0000"/>
      </w:tblPr>
      <w:tblGrid>
        <w:gridCol w:w="420"/>
        <w:gridCol w:w="20"/>
        <w:gridCol w:w="820"/>
        <w:gridCol w:w="20"/>
        <w:gridCol w:w="720"/>
        <w:gridCol w:w="340"/>
        <w:gridCol w:w="860"/>
        <w:gridCol w:w="800"/>
        <w:gridCol w:w="420"/>
        <w:gridCol w:w="300"/>
        <w:gridCol w:w="1400"/>
        <w:gridCol w:w="20"/>
      </w:tblGrid>
      <w:tr w:rsidR="003323E4" w:rsidRPr="00AF16BC">
        <w:trPr>
          <w:trHeight w:val="383"/>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c>
          <w:tcPr>
            <w:tcW w:w="190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381" w:lineRule="exact"/>
              <w:ind w:left="560"/>
              <w:rPr>
                <w:rFonts w:ascii="Times New Roman" w:hAnsi="Times New Roman"/>
                <w:sz w:val="24"/>
                <w:szCs w:val="24"/>
              </w:rPr>
            </w:pPr>
            <w:r w:rsidRPr="00AF16BC">
              <w:rPr>
                <w:rFonts w:ascii="Arial" w:hAnsi="Arial" w:cs="Arial"/>
                <w:sz w:val="34"/>
                <w:szCs w:val="34"/>
              </w:rPr>
              <w:t>О</w:t>
            </w:r>
            <w:r w:rsidRPr="00AF16BC">
              <w:rPr>
                <w:rFonts w:ascii="Times New Roman" w:hAnsi="Times New Roman"/>
                <w:sz w:val="44"/>
                <w:szCs w:val="44"/>
                <w:vertAlign w:val="subscript"/>
              </w:rPr>
              <w:t>2</w:t>
            </w:r>
          </w:p>
        </w:tc>
        <w:tc>
          <w:tcPr>
            <w:tcW w:w="37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7"/>
                <w:sz w:val="24"/>
                <w:szCs w:val="24"/>
              </w:rPr>
              <w:t>қиын. Өйткені сол кездегі ұзындық</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7"/>
        </w:trPr>
        <w:tc>
          <w:tcPr>
            <w:tcW w:w="126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98" w:lineRule="exact"/>
              <w:ind w:left="280"/>
              <w:rPr>
                <w:rFonts w:ascii="Times New Roman" w:hAnsi="Times New Roman"/>
                <w:sz w:val="24"/>
                <w:szCs w:val="24"/>
              </w:rPr>
            </w:pPr>
            <w:r w:rsidRPr="00AF16BC">
              <w:rPr>
                <w:rFonts w:ascii="Arial" w:hAnsi="Arial" w:cs="Arial"/>
                <w:sz w:val="34"/>
                <w:szCs w:val="34"/>
              </w:rPr>
              <w:t>Е</w:t>
            </w: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72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34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8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бірлігі</w:t>
            </w:r>
          </w:p>
        </w:tc>
        <w:tc>
          <w:tcPr>
            <w:tcW w:w="122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Arial" w:hAnsi="Arial" w:cs="Arial"/>
                <w:sz w:val="24"/>
                <w:szCs w:val="24"/>
              </w:rPr>
              <w:t xml:space="preserve">- </w:t>
            </w:r>
            <w:r w:rsidRPr="00AF16BC">
              <w:rPr>
                <w:rFonts w:ascii="Arial" w:hAnsi="Arial" w:cs="Arial"/>
                <w:b/>
                <w:bCs/>
                <w:sz w:val="24"/>
                <w:szCs w:val="24"/>
              </w:rPr>
              <w:t>египет</w:t>
            </w:r>
          </w:p>
        </w:tc>
        <w:tc>
          <w:tcPr>
            <w:tcW w:w="170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b/>
                <w:bCs/>
                <w:sz w:val="24"/>
                <w:szCs w:val="24"/>
              </w:rPr>
              <w:t>стадиясының</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2"/>
        </w:trPr>
        <w:tc>
          <w:tcPr>
            <w:tcW w:w="126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7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8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22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7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4"/>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7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ұзындығы белгісіз. қазір үлкен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79"/>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8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қашықтықтарды</w:t>
            </w:r>
          </w:p>
        </w:tc>
        <w:tc>
          <w:tcPr>
            <w:tcW w:w="17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өлшеудің  дәл</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36"/>
                <w:szCs w:val="36"/>
              </w:rPr>
              <w:t>D</w:t>
            </w:r>
          </w:p>
        </w:tc>
        <w:tc>
          <w:tcPr>
            <w:tcW w:w="37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9"/>
                <w:sz w:val="24"/>
                <w:szCs w:val="24"/>
              </w:rPr>
              <w:t xml:space="preserve">әдісі- </w:t>
            </w:r>
            <w:r w:rsidRPr="00AF16BC">
              <w:rPr>
                <w:rFonts w:ascii="Arial" w:hAnsi="Arial" w:cs="Arial"/>
                <w:b/>
                <w:bCs/>
                <w:w w:val="99"/>
                <w:sz w:val="24"/>
                <w:szCs w:val="24"/>
              </w:rPr>
              <w:t>триангуляция әдісі</w:t>
            </w:r>
            <w:r w:rsidRPr="00AF16BC">
              <w:rPr>
                <w:rFonts w:ascii="Arial" w:hAnsi="Arial" w:cs="Arial"/>
                <w:w w:val="99"/>
                <w:sz w:val="24"/>
                <w:szCs w:val="24"/>
              </w:rPr>
              <w:t xml:space="preserve"> белгілі.</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83"/>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6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84" w:lineRule="exact"/>
              <w:ind w:left="100"/>
              <w:rPr>
                <w:rFonts w:ascii="Times New Roman" w:hAnsi="Times New Roman"/>
                <w:sz w:val="24"/>
                <w:szCs w:val="24"/>
              </w:rPr>
            </w:pPr>
            <w:r w:rsidRPr="00AF16BC">
              <w:rPr>
                <w:rFonts w:ascii="Arial" w:hAnsi="Arial" w:cs="Arial"/>
                <w:sz w:val="24"/>
                <w:szCs w:val="24"/>
              </w:rPr>
              <w:t>Ол үшін О</w:t>
            </w:r>
            <w:r w:rsidRPr="00AF16BC">
              <w:rPr>
                <w:rFonts w:ascii="Times New Roman" w:hAnsi="Times New Roman"/>
                <w:sz w:val="27"/>
                <w:szCs w:val="27"/>
                <w:vertAlign w:val="subscript"/>
              </w:rPr>
              <w:t>1</w:t>
            </w:r>
            <w:r w:rsidRPr="00AF16BC">
              <w:rPr>
                <w:rFonts w:ascii="Times New Roman" w:hAnsi="Times New Roman"/>
                <w:sz w:val="24"/>
                <w:szCs w:val="24"/>
              </w:rPr>
              <w:t>О</w:t>
            </w:r>
            <w:r w:rsidRPr="00AF16BC">
              <w:rPr>
                <w:rFonts w:ascii="Times New Roman" w:hAnsi="Times New Roman"/>
                <w:sz w:val="27"/>
                <w:szCs w:val="27"/>
                <w:vertAlign w:val="subscript"/>
              </w:rPr>
              <w:t>2</w:t>
            </w:r>
          </w:p>
        </w:tc>
        <w:tc>
          <w:tcPr>
            <w:tcW w:w="212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6"/>
                <w:sz w:val="24"/>
                <w:szCs w:val="24"/>
              </w:rPr>
              <w:t>пункттерінің арасы</w:t>
            </w:r>
            <w:r w:rsidRPr="00AF16BC">
              <w:rPr>
                <w:rFonts w:ascii="Times New Roman" w:hAnsi="Times New Roman"/>
                <w:w w:val="96"/>
                <w:sz w:val="24"/>
                <w:szCs w:val="24"/>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2"/>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720" w:type="dxa"/>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6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212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394809">
        <w:trPr>
          <w:trHeight w:val="284"/>
        </w:trPr>
        <w:tc>
          <w:tcPr>
            <w:tcW w:w="4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36"/>
                <w:szCs w:val="36"/>
              </w:rPr>
              <w:t>C</w:t>
            </w: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20" w:type="dxa"/>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7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lang w:val="ru-RU"/>
              </w:rPr>
            </w:pPr>
            <w:r w:rsidRPr="00AF16BC">
              <w:rPr>
                <w:rFonts w:ascii="Arial" w:hAnsi="Arial" w:cs="Arial"/>
                <w:sz w:val="24"/>
                <w:szCs w:val="24"/>
                <w:lang w:val="ru-RU"/>
              </w:rPr>
              <w:t>нан А,В,С,Д,Е,….т.с.с. пункттер</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394809">
        <w:trPr>
          <w:trHeight w:val="264"/>
        </w:trPr>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lang w:val="ru-RU"/>
              </w:rPr>
            </w:pPr>
          </w:p>
        </w:tc>
        <w:tc>
          <w:tcPr>
            <w:tcW w:w="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lang w:val="ru-RU"/>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lang w:val="ru-RU"/>
              </w:rPr>
            </w:pPr>
          </w:p>
        </w:tc>
        <w:tc>
          <w:tcPr>
            <w:tcW w:w="20" w:type="dxa"/>
            <w:tcBorders>
              <w:top w:val="nil"/>
              <w:left w:val="nil"/>
              <w:bottom w:val="single" w:sz="8" w:space="0" w:color="auto"/>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lang w:val="ru-RU"/>
              </w:rPr>
            </w:pPr>
          </w:p>
        </w:tc>
        <w:tc>
          <w:tcPr>
            <w:tcW w:w="720" w:type="dxa"/>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lang w:val="ru-RU"/>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lang w:val="ru-RU"/>
              </w:rPr>
            </w:pPr>
          </w:p>
        </w:tc>
        <w:tc>
          <w:tcPr>
            <w:tcW w:w="37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63" w:lineRule="exact"/>
              <w:jc w:val="right"/>
              <w:rPr>
                <w:rFonts w:ascii="Times New Roman" w:hAnsi="Times New Roman"/>
                <w:sz w:val="24"/>
                <w:szCs w:val="24"/>
                <w:lang w:val="ru-RU"/>
              </w:rPr>
            </w:pPr>
            <w:r w:rsidRPr="00AF16BC">
              <w:rPr>
                <w:rFonts w:ascii="Arial" w:hAnsi="Arial" w:cs="Arial"/>
                <w:w w:val="92"/>
                <w:sz w:val="24"/>
                <w:szCs w:val="24"/>
                <w:lang w:val="ru-RU"/>
              </w:rPr>
              <w:t>таңдап алынады. Негізгі шарт: әрбір</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284"/>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c>
          <w:tcPr>
            <w:tcW w:w="720" w:type="dxa"/>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36"/>
                <w:szCs w:val="36"/>
              </w:rPr>
              <w:t>B</w:t>
            </w:r>
          </w:p>
        </w:tc>
        <w:tc>
          <w:tcPr>
            <w:tcW w:w="37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пункттен басқа екі пункті көрініп</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83"/>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720" w:type="dxa"/>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380" w:type="dxa"/>
            <w:gridSpan w:val="4"/>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тұру қажет. Ал ОА</w:t>
            </w:r>
          </w:p>
        </w:tc>
        <w:tc>
          <w:tcPr>
            <w:tcW w:w="14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кесіндісі өте</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1"/>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2380" w:type="dxa"/>
            <w:gridSpan w:val="4"/>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4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4"/>
        </w:trPr>
        <w:tc>
          <w:tcPr>
            <w:tcW w:w="4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Times New Roman" w:hAnsi="Times New Roman"/>
                <w:w w:val="99"/>
                <w:sz w:val="36"/>
                <w:szCs w:val="36"/>
              </w:rPr>
              <w:t>A</w:t>
            </w: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7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8"/>
                <w:sz w:val="24"/>
                <w:szCs w:val="24"/>
              </w:rPr>
              <w:t xml:space="preserve">дәл өлшенуі қажет: (10км-ге ± </w:t>
            </w:r>
            <w:r w:rsidRPr="00AF16BC">
              <w:rPr>
                <w:rFonts w:ascii="Times New Roman" w:hAnsi="Times New Roman"/>
                <w:w w:val="98"/>
                <w:sz w:val="24"/>
                <w:szCs w:val="24"/>
              </w:rPr>
              <w:t>2мм</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4"/>
        </w:trPr>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82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3780" w:type="dxa"/>
            <w:gridSpan w:val="5"/>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дәлдік). Әрбір пунктке темірден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0"/>
        </w:trPr>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8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780" w:type="dxa"/>
            <w:gridSpan w:val="5"/>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4"/>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shd w:val="clear" w:color="auto" w:fill="000000"/>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3780" w:type="dxa"/>
            <w:gridSpan w:val="5"/>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4"/>
                <w:sz w:val="24"/>
                <w:szCs w:val="24"/>
              </w:rPr>
              <w:t>мұнаралар орнатылып, басқа пункт</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0"/>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900" w:type="dxa"/>
            <w:gridSpan w:val="4"/>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42" w:lineRule="exact"/>
              <w:ind w:left="700"/>
              <w:rPr>
                <w:rFonts w:ascii="Times New Roman" w:hAnsi="Times New Roman"/>
                <w:sz w:val="24"/>
                <w:szCs w:val="24"/>
              </w:rPr>
            </w:pPr>
            <w:r w:rsidRPr="00AF16BC">
              <w:rPr>
                <w:rFonts w:ascii="Times New Roman" w:hAnsi="Times New Roman"/>
                <w:sz w:val="31"/>
                <w:szCs w:val="31"/>
              </w:rPr>
              <w:t>O</w:t>
            </w:r>
            <w:r w:rsidRPr="00AF16BC">
              <w:rPr>
                <w:rFonts w:ascii="Times New Roman" w:hAnsi="Times New Roman"/>
                <w:sz w:val="39"/>
                <w:szCs w:val="39"/>
                <w:vertAlign w:val="subscript"/>
              </w:rPr>
              <w:t>1</w:t>
            </w:r>
          </w:p>
        </w:tc>
        <w:tc>
          <w:tcPr>
            <w:tcW w:w="3780" w:type="dxa"/>
            <w:gridSpan w:val="5"/>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4"/>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900" w:type="dxa"/>
            <w:gridSpan w:val="4"/>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7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5"/>
                <w:sz w:val="24"/>
                <w:szCs w:val="24"/>
              </w:rPr>
              <w:t>терге жүргізілген бағыттардың ара</w:t>
            </w:r>
            <w:r w:rsidRPr="00AF16BC">
              <w:rPr>
                <w:rFonts w:ascii="Times New Roman" w:hAnsi="Times New Roman"/>
                <w:w w:val="95"/>
                <w:sz w:val="24"/>
                <w:szCs w:val="24"/>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4"/>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900" w:type="dxa"/>
            <w:gridSpan w:val="4"/>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60"/>
              <w:jc w:val="center"/>
              <w:rPr>
                <w:rFonts w:ascii="Times New Roman" w:hAnsi="Times New Roman"/>
                <w:sz w:val="24"/>
                <w:szCs w:val="24"/>
              </w:rPr>
            </w:pPr>
            <w:r w:rsidRPr="00AF16BC">
              <w:rPr>
                <w:rFonts w:ascii="Times New Roman" w:hAnsi="Times New Roman"/>
                <w:i/>
                <w:iCs/>
                <w:w w:val="93"/>
                <w:sz w:val="24"/>
                <w:szCs w:val="24"/>
              </w:rPr>
              <w:t>18-</w:t>
            </w:r>
            <w:r w:rsidRPr="00AF16BC">
              <w:rPr>
                <w:rFonts w:ascii="Arial" w:hAnsi="Arial" w:cs="Arial"/>
                <w:i/>
                <w:iCs/>
                <w:w w:val="93"/>
                <w:sz w:val="24"/>
                <w:szCs w:val="24"/>
              </w:rPr>
              <w:t>сурет</w:t>
            </w:r>
            <w:r w:rsidRPr="00AF16BC">
              <w:rPr>
                <w:rFonts w:ascii="Times New Roman" w:hAnsi="Times New Roman"/>
                <w:i/>
                <w:iCs/>
                <w:w w:val="93"/>
                <w:sz w:val="24"/>
                <w:szCs w:val="24"/>
              </w:rPr>
              <w:t>:</w:t>
            </w:r>
          </w:p>
        </w:tc>
        <w:tc>
          <w:tcPr>
            <w:tcW w:w="37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сында бұрыштар өлшенуі керек.</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42"/>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900" w:type="dxa"/>
            <w:gridSpan w:val="4"/>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23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1" w:lineRule="exact"/>
              <w:ind w:left="500"/>
              <w:rPr>
                <w:rFonts w:ascii="Times New Roman" w:hAnsi="Times New Roman"/>
                <w:sz w:val="24"/>
                <w:szCs w:val="24"/>
              </w:rPr>
            </w:pPr>
            <w:r w:rsidRPr="00AF16BC">
              <w:rPr>
                <w:rFonts w:ascii="Arial" w:hAnsi="Arial" w:cs="Arial"/>
                <w:w w:val="97"/>
                <w:sz w:val="24"/>
                <w:szCs w:val="24"/>
              </w:rPr>
              <w:t>Үшбұрыштардың</w:t>
            </w:r>
          </w:p>
        </w:tc>
        <w:tc>
          <w:tcPr>
            <w:tcW w:w="14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1" w:lineRule="exact"/>
              <w:jc w:val="right"/>
              <w:rPr>
                <w:rFonts w:ascii="Times New Roman" w:hAnsi="Times New Roman"/>
                <w:sz w:val="24"/>
                <w:szCs w:val="24"/>
              </w:rPr>
            </w:pPr>
            <w:r w:rsidRPr="00AF16BC">
              <w:rPr>
                <w:rFonts w:ascii="Arial" w:hAnsi="Arial" w:cs="Arial"/>
                <w:sz w:val="24"/>
                <w:szCs w:val="24"/>
              </w:rPr>
              <w:t>бірінші­</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26"/>
        </w:trPr>
        <w:tc>
          <w:tcPr>
            <w:tcW w:w="2340" w:type="dxa"/>
            <w:gridSpan w:val="6"/>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i/>
                <w:iCs/>
                <w:w w:val="87"/>
                <w:sz w:val="24"/>
                <w:szCs w:val="24"/>
              </w:rPr>
              <w:t>Триангуляция әдісі</w:t>
            </w:r>
          </w:p>
        </w:tc>
        <w:tc>
          <w:tcPr>
            <w:tcW w:w="8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сінен­</w:t>
            </w:r>
          </w:p>
        </w:tc>
        <w:tc>
          <w:tcPr>
            <w:tcW w:w="8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w w:val="91"/>
                <w:sz w:val="24"/>
                <w:szCs w:val="24"/>
              </w:rPr>
              <w:t>бастап</w:t>
            </w:r>
          </w:p>
        </w:tc>
        <w:tc>
          <w:tcPr>
            <w:tcW w:w="21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барлығының  да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4"/>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w w:val="95"/>
                <w:sz w:val="24"/>
                <w:szCs w:val="24"/>
              </w:rPr>
              <w:t>қабырғаларын</w:t>
            </w:r>
          </w:p>
        </w:tc>
        <w:tc>
          <w:tcPr>
            <w:tcW w:w="21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есептеп шығаруға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overflowPunct w:val="0"/>
        <w:autoSpaceDE w:val="0"/>
        <w:autoSpaceDN w:val="0"/>
        <w:adjustRightInd w:val="0"/>
        <w:spacing w:after="0" w:line="288" w:lineRule="auto"/>
        <w:jc w:val="both"/>
        <w:rPr>
          <w:rFonts w:ascii="Times New Roman" w:hAnsi="Times New Roman"/>
          <w:sz w:val="24"/>
          <w:szCs w:val="24"/>
        </w:rPr>
      </w:pPr>
      <w:r w:rsidRPr="00A3036D">
        <w:rPr>
          <w:noProof/>
        </w:rPr>
        <w:pict>
          <v:shape id="_x0000_s1073" type="#_x0000_t75" style="position:absolute;left:0;text-align:left;margin-left:19.55pt;margin-top:-260.45pt;width:81.05pt;height:188.05pt;z-index:-132;mso-position-horizontal-relative:text;mso-position-vertical-relative:text" o:allowincell="f">
            <v:imagedata r:id="rId39" o:title=""/>
          </v:shape>
        </w:pict>
      </w:r>
      <w:r w:rsidR="00281624">
        <w:rPr>
          <w:rFonts w:ascii="Arial" w:hAnsi="Arial" w:cs="Arial"/>
          <w:sz w:val="21"/>
          <w:szCs w:val="21"/>
        </w:rPr>
        <w:t xml:space="preserve">болады. Ол үшін бір қабырғасының ұзындығын және іргелес екі бұрышының мәнін білсе жеткілікті. Сол арқылы </w:t>
      </w:r>
      <w:r w:rsidR="00281624">
        <w:rPr>
          <w:rFonts w:ascii="Times New Roman" w:hAnsi="Times New Roman"/>
          <w:sz w:val="21"/>
          <w:szCs w:val="21"/>
        </w:rPr>
        <w:t>О</w:t>
      </w:r>
      <w:r w:rsidR="00281624">
        <w:rPr>
          <w:rFonts w:ascii="Times New Roman" w:hAnsi="Times New Roman"/>
          <w:sz w:val="24"/>
          <w:szCs w:val="24"/>
          <w:vertAlign w:val="subscript"/>
        </w:rPr>
        <w:t>1</w:t>
      </w:r>
      <w:r w:rsidR="00281624">
        <w:rPr>
          <w:rFonts w:ascii="Arial" w:hAnsi="Arial" w:cs="Arial"/>
          <w:sz w:val="21"/>
          <w:szCs w:val="21"/>
        </w:rPr>
        <w:t>АВС…О</w:t>
      </w:r>
      <w:r w:rsidR="00281624">
        <w:rPr>
          <w:rFonts w:ascii="Times New Roman" w:hAnsi="Times New Roman"/>
          <w:sz w:val="24"/>
          <w:szCs w:val="24"/>
          <w:vertAlign w:val="subscript"/>
        </w:rPr>
        <w:t>2</w:t>
      </w:r>
      <w:r w:rsidR="00281624">
        <w:rPr>
          <w:rFonts w:ascii="Times New Roman" w:hAnsi="Times New Roman"/>
          <w:sz w:val="21"/>
          <w:szCs w:val="21"/>
        </w:rPr>
        <w:t xml:space="preserve"> </w:t>
      </w:r>
      <w:r w:rsidR="00281624">
        <w:rPr>
          <w:rFonts w:ascii="Arial" w:hAnsi="Arial" w:cs="Arial"/>
          <w:sz w:val="21"/>
          <w:szCs w:val="21"/>
        </w:rPr>
        <w:t>сынық сызығының ұзындығын,</w:t>
      </w:r>
      <w:r w:rsidR="00281624">
        <w:rPr>
          <w:rFonts w:ascii="Times New Roman" w:hAnsi="Times New Roman"/>
          <w:sz w:val="21"/>
          <w:szCs w:val="21"/>
        </w:rPr>
        <w:t xml:space="preserve"> </w:t>
      </w:r>
      <w:r w:rsidR="00281624">
        <w:rPr>
          <w:rFonts w:ascii="Arial" w:hAnsi="Arial" w:cs="Arial"/>
          <w:sz w:val="21"/>
          <w:szCs w:val="21"/>
        </w:rPr>
        <w:t>сол арқылы О</w:t>
      </w:r>
      <w:r w:rsidR="00281624">
        <w:rPr>
          <w:rFonts w:ascii="Times New Roman" w:hAnsi="Times New Roman"/>
          <w:sz w:val="24"/>
          <w:szCs w:val="24"/>
          <w:vertAlign w:val="subscript"/>
        </w:rPr>
        <w:t>1</w:t>
      </w:r>
      <w:r w:rsidR="00281624">
        <w:rPr>
          <w:rFonts w:ascii="Times New Roman" w:hAnsi="Times New Roman"/>
          <w:sz w:val="21"/>
          <w:szCs w:val="21"/>
        </w:rPr>
        <w:t>О</w:t>
      </w:r>
      <w:r w:rsidR="00281624">
        <w:rPr>
          <w:rFonts w:ascii="Times New Roman" w:hAnsi="Times New Roman"/>
          <w:sz w:val="24"/>
          <w:szCs w:val="24"/>
          <w:vertAlign w:val="subscript"/>
        </w:rPr>
        <w:t>2</w:t>
      </w:r>
      <w:r w:rsidR="00281624">
        <w:rPr>
          <w:rFonts w:ascii="Times New Roman" w:hAnsi="Times New Roman"/>
          <w:sz w:val="21"/>
          <w:szCs w:val="21"/>
        </w:rPr>
        <w:t xml:space="preserve"> </w:t>
      </w:r>
      <w:r w:rsidR="00281624">
        <w:rPr>
          <w:rFonts w:ascii="Arial" w:hAnsi="Arial" w:cs="Arial"/>
          <w:sz w:val="21"/>
          <w:szCs w:val="21"/>
        </w:rPr>
        <w:t>доғасының ұзындығын есептеуге болады. Осы әдіспен Жер бетіндегі көптеген пункттерінде меридиан доғаларының ұзындықтары өлшенді. Градустық өлшеулердің көмегімен</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100"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3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75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100" w:right="4160" w:bottom="435" w:left="4040" w:header="720" w:footer="720" w:gutter="0"/>
          <w:cols w:space="720" w:equalWidth="0">
            <w:col w:w="200"/>
          </w:cols>
          <w:noEndnote/>
        </w:sectPr>
      </w:pPr>
    </w:p>
    <w:p w:rsidR="003323E4" w:rsidRDefault="00281624">
      <w:pPr>
        <w:widowControl w:val="0"/>
        <w:overflowPunct w:val="0"/>
        <w:autoSpaceDE w:val="0"/>
        <w:autoSpaceDN w:val="0"/>
        <w:adjustRightInd w:val="0"/>
        <w:spacing w:after="0" w:line="275" w:lineRule="auto"/>
        <w:jc w:val="both"/>
        <w:rPr>
          <w:rFonts w:ascii="Times New Roman" w:hAnsi="Times New Roman"/>
          <w:sz w:val="24"/>
          <w:szCs w:val="24"/>
        </w:rPr>
      </w:pPr>
      <w:bookmarkStart w:id="73" w:name="page151"/>
      <w:bookmarkEnd w:id="73"/>
      <w:r>
        <w:rPr>
          <w:rFonts w:ascii="Arial" w:hAnsi="Arial" w:cs="Arial"/>
          <w:sz w:val="23"/>
          <w:szCs w:val="23"/>
        </w:rPr>
        <w:lastRenderedPageBreak/>
        <w:t>сол пункттерге сәйкес келетін Жер радиусының мәндері есептеліп табылды. Бұндай жұмыстарды Ұлы Француз революциясы кезінде француз геодезистері бастаған бо</w:t>
      </w:r>
      <w:r>
        <w:rPr>
          <w:rFonts w:ascii="Times New Roman" w:hAnsi="Times New Roman"/>
          <w:sz w:val="23"/>
          <w:szCs w:val="23"/>
        </w:rPr>
        <w:t>-</w:t>
      </w:r>
      <w:r>
        <w:rPr>
          <w:rFonts w:ascii="Arial" w:hAnsi="Arial" w:cs="Arial"/>
          <w:sz w:val="23"/>
          <w:szCs w:val="23"/>
        </w:rPr>
        <w:t>латын. Олар Оңтүстік Америкада және Париж маңында өлшеулер жүргізді. Кейінгі дәуірде ең көлемді зерттеулерді американдық Хейфорд –АҚШ-та, Совет Одағында - Кра</w:t>
      </w:r>
      <w:r>
        <w:rPr>
          <w:rFonts w:ascii="Times New Roman" w:hAnsi="Times New Roman"/>
          <w:sz w:val="23"/>
          <w:szCs w:val="23"/>
        </w:rPr>
        <w:t>-</w:t>
      </w:r>
      <w:r>
        <w:rPr>
          <w:rFonts w:ascii="Arial" w:hAnsi="Arial" w:cs="Arial"/>
          <w:sz w:val="23"/>
          <w:szCs w:val="23"/>
        </w:rPr>
        <w:t>совский мен Изотов жүргізді.</w:t>
      </w:r>
    </w:p>
    <w:p w:rsidR="003323E4" w:rsidRDefault="003323E4">
      <w:pPr>
        <w:widowControl w:val="0"/>
        <w:autoSpaceDE w:val="0"/>
        <w:autoSpaceDN w:val="0"/>
        <w:adjustRightInd w:val="0"/>
        <w:spacing w:after="0" w:line="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4" w:lineRule="auto"/>
        <w:ind w:firstLine="397"/>
        <w:jc w:val="both"/>
        <w:rPr>
          <w:rFonts w:ascii="Times New Roman" w:hAnsi="Times New Roman"/>
          <w:sz w:val="24"/>
          <w:szCs w:val="24"/>
        </w:rPr>
      </w:pPr>
      <w:r>
        <w:rPr>
          <w:rFonts w:ascii="Arial" w:hAnsi="Arial" w:cs="Arial"/>
          <w:sz w:val="24"/>
          <w:szCs w:val="24"/>
        </w:rPr>
        <w:t>Бұндай зерттеулер нәтижесінде Жер формасының шар</w:t>
      </w:r>
      <w:r>
        <w:rPr>
          <w:rFonts w:ascii="Times New Roman" w:hAnsi="Times New Roman"/>
          <w:sz w:val="24"/>
          <w:szCs w:val="24"/>
        </w:rPr>
        <w:t>-</w:t>
      </w:r>
      <w:r>
        <w:rPr>
          <w:rFonts w:ascii="Arial" w:hAnsi="Arial" w:cs="Arial"/>
          <w:sz w:val="24"/>
          <w:szCs w:val="24"/>
        </w:rPr>
        <w:t>дан өзгешелеу екендігі анықталып отыр. Cол себепті 1° меридиан доғасының ұзындығы экватор маңында – 110,6 км , ал полюстердің маңында – 111,7 км –ге жуық. Жердің сыртқы пішіні сфероид немесе эллипсоидқа жақын деп айтуға болады.</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6" w:lineRule="auto"/>
        <w:ind w:firstLine="397"/>
        <w:jc w:val="both"/>
        <w:rPr>
          <w:rFonts w:ascii="Times New Roman" w:hAnsi="Times New Roman"/>
          <w:sz w:val="24"/>
          <w:szCs w:val="24"/>
        </w:rPr>
      </w:pPr>
      <w:r>
        <w:rPr>
          <w:rFonts w:ascii="Arial" w:hAnsi="Arial" w:cs="Arial"/>
          <w:sz w:val="21"/>
          <w:szCs w:val="21"/>
        </w:rPr>
        <w:t>Космос аппараттарының көмегімен Жер бетінде бұдан да үлкен қашықтықтарды өлшеуге болады. Бұндай кең көлемді зерттеулер материктердің ара қашықтығын өте дәл өлшеп қана қоймай, оның жыл сайын бірнеше сантиметр өсіп не кеміп бара жатқандығын да анықтауға мүмкіндік берді. Жердің бетіндегі қашықтықтарды геодезиялық жа</w:t>
      </w:r>
      <w:r>
        <w:rPr>
          <w:rFonts w:ascii="Times New Roman" w:hAnsi="Times New Roman"/>
          <w:sz w:val="21"/>
          <w:szCs w:val="21"/>
        </w:rPr>
        <w:t>-</w:t>
      </w:r>
      <w:r>
        <w:rPr>
          <w:rFonts w:ascii="Arial" w:hAnsi="Arial" w:cs="Arial"/>
          <w:sz w:val="21"/>
          <w:szCs w:val="21"/>
        </w:rPr>
        <w:t xml:space="preserve">санды серіктердің көмегімен өлшеу әдісін </w:t>
      </w:r>
      <w:r>
        <w:rPr>
          <w:rFonts w:ascii="Arial" w:hAnsi="Arial" w:cs="Arial"/>
          <w:i/>
          <w:iCs/>
          <w:sz w:val="21"/>
          <w:szCs w:val="21"/>
        </w:rPr>
        <w:t>космостық три</w:t>
      </w:r>
      <w:r>
        <w:rPr>
          <w:rFonts w:ascii="Times New Roman" w:hAnsi="Times New Roman"/>
          <w:i/>
          <w:iCs/>
          <w:sz w:val="21"/>
          <w:szCs w:val="21"/>
        </w:rPr>
        <w:t>-</w:t>
      </w:r>
      <w:r>
        <w:rPr>
          <w:rFonts w:ascii="Arial" w:hAnsi="Arial" w:cs="Arial"/>
          <w:i/>
          <w:iCs/>
          <w:sz w:val="21"/>
          <w:szCs w:val="21"/>
        </w:rPr>
        <w:t xml:space="preserve">ангуляция </w:t>
      </w:r>
      <w:r>
        <w:rPr>
          <w:rFonts w:ascii="Arial" w:hAnsi="Arial" w:cs="Arial"/>
          <w:sz w:val="21"/>
          <w:szCs w:val="21"/>
        </w:rPr>
        <w:t>деп атайды.</w:t>
      </w:r>
      <w:r>
        <w:rPr>
          <w:rFonts w:ascii="Arial" w:hAnsi="Arial" w:cs="Arial"/>
          <w:i/>
          <w:iCs/>
          <w:sz w:val="21"/>
          <w:szCs w:val="21"/>
        </w:rPr>
        <w:t xml:space="preserve"> </w:t>
      </w:r>
      <w:r>
        <w:rPr>
          <w:rFonts w:ascii="Arial" w:hAnsi="Arial" w:cs="Arial"/>
          <w:sz w:val="21"/>
          <w:szCs w:val="21"/>
        </w:rPr>
        <w:t>Бортында радиогеодезиялық аппа</w:t>
      </w:r>
      <w:r>
        <w:rPr>
          <w:rFonts w:ascii="Times New Roman" w:hAnsi="Times New Roman"/>
          <w:sz w:val="21"/>
          <w:szCs w:val="21"/>
        </w:rPr>
        <w:t>-</w:t>
      </w:r>
      <w:r>
        <w:rPr>
          <w:rFonts w:ascii="Arial" w:hAnsi="Arial" w:cs="Arial"/>
          <w:sz w:val="21"/>
          <w:szCs w:val="21"/>
        </w:rPr>
        <w:t>ратурасы бар Жердің жасанды серігі алдын ала есептелген траектория бойымен ұшырылады. Жер бетінде бірнеше пункт белгіленіп әрбір пункттен ж.ж.серігіне бағыттардың бұрыштары өлшенеді. Бұл бір уақыт мезетінде істелуі қажет және сол мезетте серіктен радиодабылдардың кешігу уақыты бойынша серікке дейінгі қашықтықтар өлшенеді. Өлшенген бұрыштық және сызықтық шамалар бойынша бақылаулар жүргізілген пункттердің ара қашықтықтарын анықтайды. Сол арқылы Жердің пішіні, яғни Жер эллипсоидінің элементтері анықталды. Олар мынадай бо</w:t>
      </w:r>
      <w:r>
        <w:rPr>
          <w:rFonts w:ascii="Times New Roman" w:hAnsi="Times New Roman"/>
          <w:sz w:val="21"/>
          <w:szCs w:val="21"/>
        </w:rPr>
        <w:t>-</w:t>
      </w:r>
      <w:r>
        <w:rPr>
          <w:rFonts w:ascii="Arial" w:hAnsi="Arial" w:cs="Arial"/>
          <w:sz w:val="21"/>
          <w:szCs w:val="21"/>
        </w:rPr>
        <w:t>лып шықты (19-сурет):</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6" w:lineRule="exact"/>
        <w:rPr>
          <w:rFonts w:ascii="Times New Roman" w:hAnsi="Times New Roman"/>
          <w:sz w:val="24"/>
          <w:szCs w:val="24"/>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76</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3323E4" w:rsidRPr="00AF16BC" w:rsidRDefault="00A3036D">
      <w:pPr>
        <w:framePr w:w="200" w:h="201" w:wrap="auto" w:vAnchor="page" w:hAnchor="page" w:x="4032" w:y="10965"/>
        <w:widowControl w:val="0"/>
        <w:autoSpaceDE w:val="0"/>
        <w:autoSpaceDN w:val="0"/>
        <w:adjustRightInd w:val="0"/>
        <w:spacing w:after="0" w:line="240" w:lineRule="auto"/>
        <w:rPr>
          <w:rFonts w:ascii="Times New Roman" w:hAnsi="Times New Roman"/>
          <w:sz w:val="24"/>
          <w:szCs w:val="24"/>
          <w:lang w:val="ru-RU"/>
        </w:rPr>
      </w:pPr>
      <w:bookmarkStart w:id="74" w:name="page153"/>
      <w:bookmarkEnd w:id="74"/>
      <w:r w:rsidRPr="00A3036D">
        <w:rPr>
          <w:noProof/>
        </w:rPr>
        <w:lastRenderedPageBreak/>
        <w:pict>
          <v:shape id="_x0000_s1074" type="#_x0000_t75" style="position:absolute;margin-left:70.65pt;margin-top:56.7pt;width:265.1pt;height:175.55pt;z-index:-131;mso-position-horizontal-relative:page;mso-position-vertical-relative:page" o:allowincell="f">
            <v:imagedata r:id="rId40" o:title="" chromakey="white"/>
            <w10:wrap anchorx="page" anchory="page"/>
          </v:shape>
        </w:pict>
      </w:r>
    </w:p>
    <w:p w:rsidR="003323E4" w:rsidRPr="00AF16BC" w:rsidRDefault="00281624">
      <w:pPr>
        <w:framePr w:w="280" w:h="201" w:wrap="auto" w:vAnchor="page" w:hAnchor="page" w:x="4001" w:y="10965"/>
        <w:widowControl w:val="0"/>
        <w:autoSpaceDE w:val="0"/>
        <w:autoSpaceDN w:val="0"/>
        <w:adjustRightInd w:val="0"/>
        <w:spacing w:after="0" w:line="210" w:lineRule="auto"/>
        <w:rPr>
          <w:rFonts w:ascii="Times New Roman" w:hAnsi="Times New Roman"/>
          <w:sz w:val="20"/>
          <w:szCs w:val="20"/>
          <w:lang w:val="ru-RU"/>
        </w:rPr>
      </w:pPr>
      <w:r w:rsidRPr="00AF16BC">
        <w:rPr>
          <w:rFonts w:ascii="Times New Roman" w:hAnsi="Times New Roman"/>
          <w:sz w:val="20"/>
          <w:szCs w:val="20"/>
          <w:lang w:val="ru-RU"/>
        </w:rPr>
        <w:t>77</w:t>
      </w:r>
    </w:p>
    <w:p w:rsidR="003323E4" w:rsidRPr="00AF16BC" w:rsidRDefault="003323E4">
      <w:pPr>
        <w:framePr w:w="829" w:h="1158" w:wrap="auto" w:vAnchor="page" w:hAnchor="page" w:x="2894" w:y="10008"/>
        <w:widowControl w:val="0"/>
        <w:autoSpaceDE w:val="0"/>
        <w:autoSpaceDN w:val="0"/>
        <w:adjustRightInd w:val="0"/>
        <w:spacing w:after="0" w:line="240" w:lineRule="auto"/>
        <w:rPr>
          <w:rFonts w:ascii="Times New Roman" w:hAnsi="Times New Roman"/>
          <w:sz w:val="24"/>
          <w:szCs w:val="24"/>
          <w:lang w:val="ru-RU"/>
        </w:rPr>
      </w:pPr>
    </w:p>
    <w:p w:rsidR="003323E4" w:rsidRPr="00AF16BC" w:rsidRDefault="00281624">
      <w:pPr>
        <w:framePr w:w="600" w:h="465" w:wrap="auto" w:vAnchor="page" w:hAnchor="page" w:x="3161" w:y="10008"/>
        <w:widowControl w:val="0"/>
        <w:autoSpaceDE w:val="0"/>
        <w:autoSpaceDN w:val="0"/>
        <w:adjustRightInd w:val="0"/>
        <w:spacing w:after="0" w:line="-232" w:lineRule="auto"/>
        <w:ind w:firstLine="209"/>
        <w:rPr>
          <w:rFonts w:ascii="Times New Roman" w:hAnsi="Times New Roman"/>
          <w:sz w:val="26"/>
          <w:szCs w:val="26"/>
          <w:vertAlign w:val="superscript"/>
          <w:lang w:val="ru-RU"/>
        </w:rPr>
      </w:pPr>
      <w:r w:rsidRPr="00AF16BC">
        <w:rPr>
          <w:rFonts w:ascii="Times New Roman" w:hAnsi="Times New Roman"/>
          <w:sz w:val="26"/>
          <w:szCs w:val="26"/>
          <w:vertAlign w:val="superscript"/>
          <w:lang w:val="ru-RU"/>
        </w:rPr>
        <w:t>1 298,25</w:t>
      </w:r>
    </w:p>
    <w:p w:rsidR="003323E4" w:rsidRPr="00AF16BC" w:rsidRDefault="003323E4">
      <w:pPr>
        <w:framePr w:w="1398" w:h="1648" w:wrap="auto" w:vAnchor="page" w:hAnchor="page" w:x="2893" w:y="9518"/>
        <w:widowControl w:val="0"/>
        <w:autoSpaceDE w:val="0"/>
        <w:autoSpaceDN w:val="0"/>
        <w:adjustRightInd w:val="0"/>
        <w:spacing w:after="0" w:line="240" w:lineRule="auto"/>
        <w:rPr>
          <w:rFonts w:ascii="Times New Roman" w:hAnsi="Times New Roman"/>
          <w:sz w:val="24"/>
          <w:szCs w:val="24"/>
          <w:lang w:val="ru-RU"/>
        </w:rPr>
      </w:pPr>
    </w:p>
    <w:p w:rsidR="003323E4" w:rsidRPr="00AF16BC" w:rsidRDefault="00281624">
      <w:pPr>
        <w:framePr w:w="1480" w:h="197" w:wrap="auto" w:vAnchor="page" w:hAnchor="page" w:x="2861" w:y="9518"/>
        <w:widowControl w:val="0"/>
        <w:autoSpaceDE w:val="0"/>
        <w:autoSpaceDN w:val="0"/>
        <w:adjustRightInd w:val="0"/>
        <w:spacing w:after="0" w:line="205" w:lineRule="auto"/>
        <w:rPr>
          <w:rFonts w:ascii="Arial" w:hAnsi="Arial" w:cs="Arial"/>
          <w:i/>
          <w:iCs/>
          <w:sz w:val="20"/>
          <w:szCs w:val="20"/>
          <w:lang w:val="ru-RU"/>
        </w:rPr>
      </w:pPr>
      <w:r w:rsidRPr="00AF16BC">
        <w:rPr>
          <w:rFonts w:ascii="Arial" w:hAnsi="Arial" w:cs="Arial"/>
          <w:i/>
          <w:iCs/>
          <w:sz w:val="20"/>
          <w:szCs w:val="20"/>
          <w:lang w:val="ru-RU"/>
        </w:rPr>
        <w:t>а = 6378,16 км</w:t>
      </w:r>
    </w:p>
    <w:p w:rsidR="003323E4" w:rsidRPr="00AF16BC" w:rsidRDefault="00281624">
      <w:pPr>
        <w:framePr w:w="1460" w:h="227" w:wrap="auto" w:vAnchor="page" w:hAnchor="page" w:x="2861" w:y="9745"/>
        <w:widowControl w:val="0"/>
        <w:autoSpaceDE w:val="0"/>
        <w:autoSpaceDN w:val="0"/>
        <w:adjustRightInd w:val="0"/>
        <w:spacing w:after="0" w:line="237" w:lineRule="auto"/>
        <w:rPr>
          <w:rFonts w:ascii="Arial" w:hAnsi="Arial" w:cs="Arial"/>
          <w:i/>
          <w:iCs/>
          <w:sz w:val="20"/>
          <w:szCs w:val="20"/>
          <w:lang w:val="ru-RU"/>
        </w:rPr>
      </w:pPr>
      <w:r w:rsidRPr="00AF16BC">
        <w:rPr>
          <w:rFonts w:ascii="Arial" w:hAnsi="Arial" w:cs="Arial"/>
          <w:i/>
          <w:iCs/>
          <w:sz w:val="20"/>
          <w:szCs w:val="20"/>
          <w:lang w:val="ru-RU"/>
        </w:rPr>
        <w:t>в = 6356,78 км</w: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7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3380"/>
        <w:rPr>
          <w:rFonts w:ascii="Times New Roman" w:hAnsi="Times New Roman"/>
          <w:sz w:val="24"/>
          <w:szCs w:val="24"/>
          <w:lang w:val="ru-RU"/>
        </w:rPr>
      </w:pPr>
      <w:r w:rsidRPr="00AF16BC">
        <w:rPr>
          <w:rFonts w:ascii="Arial" w:hAnsi="Arial" w:cs="Arial"/>
          <w:sz w:val="13"/>
          <w:szCs w:val="13"/>
          <w:lang w:val="ru-RU"/>
        </w:rPr>
        <w:t>Е</w:t>
      </w:r>
    </w:p>
    <w:p w:rsidR="003323E4" w:rsidRPr="00AF16BC" w:rsidRDefault="003323E4">
      <w:pPr>
        <w:widowControl w:val="0"/>
        <w:autoSpaceDE w:val="0"/>
        <w:autoSpaceDN w:val="0"/>
        <w:adjustRightInd w:val="0"/>
        <w:spacing w:after="0" w:line="3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39" w:lineRule="auto"/>
        <w:jc w:val="right"/>
        <w:rPr>
          <w:rFonts w:ascii="Times New Roman" w:hAnsi="Times New Roman"/>
          <w:sz w:val="24"/>
          <w:szCs w:val="24"/>
          <w:lang w:val="ru-RU"/>
        </w:rPr>
      </w:pPr>
      <w:r>
        <w:rPr>
          <w:rFonts w:ascii="Arial" w:hAnsi="Arial" w:cs="Arial"/>
          <w:sz w:val="13"/>
          <w:szCs w:val="13"/>
        </w:rPr>
        <w:t>F</w:t>
      </w:r>
    </w:p>
    <w:p w:rsidR="003323E4" w:rsidRPr="00AF16BC" w:rsidRDefault="003323E4">
      <w:pPr>
        <w:widowControl w:val="0"/>
        <w:autoSpaceDE w:val="0"/>
        <w:autoSpaceDN w:val="0"/>
        <w:adjustRightInd w:val="0"/>
        <w:spacing w:after="0" w:line="120" w:lineRule="exact"/>
        <w:rPr>
          <w:rFonts w:ascii="Times New Roman" w:hAnsi="Times New Roman"/>
          <w:sz w:val="24"/>
          <w:szCs w:val="24"/>
          <w:lang w:val="ru-RU"/>
        </w:rPr>
      </w:pPr>
    </w:p>
    <w:p w:rsidR="003323E4" w:rsidRPr="00AF16BC" w:rsidRDefault="00281624">
      <w:pPr>
        <w:widowControl w:val="0"/>
        <w:tabs>
          <w:tab w:val="left" w:pos="2026"/>
        </w:tabs>
        <w:autoSpaceDE w:val="0"/>
        <w:autoSpaceDN w:val="0"/>
        <w:adjustRightInd w:val="0"/>
        <w:spacing w:after="0" w:line="240" w:lineRule="auto"/>
        <w:rPr>
          <w:rFonts w:ascii="Times New Roman" w:hAnsi="Times New Roman"/>
          <w:sz w:val="24"/>
          <w:szCs w:val="24"/>
          <w:lang w:val="ru-RU"/>
        </w:rPr>
      </w:pPr>
      <w:r w:rsidRPr="00AF16BC">
        <w:rPr>
          <w:rFonts w:ascii="MS PGothic" w:eastAsia="MS PGothic" w:hAnsi="Times New Roman" w:cs="MS PGothic"/>
          <w:sz w:val="60"/>
          <w:szCs w:val="60"/>
          <w:lang w:val="ru-RU"/>
        </w:rPr>
        <w:t xml:space="preserve"> </w:t>
      </w:r>
      <w:r w:rsidRPr="00AF16BC">
        <w:rPr>
          <w:rFonts w:ascii="Times New Roman" w:hAnsi="Times New Roman"/>
          <w:sz w:val="24"/>
          <w:szCs w:val="24"/>
          <w:lang w:val="ru-RU"/>
        </w:rPr>
        <w:tab/>
      </w:r>
      <w:r w:rsidR="00394809" w:rsidRPr="00A3036D">
        <w:rPr>
          <w:rFonts w:ascii="Times New Roman" w:hAnsi="Times New Roman"/>
          <w:sz w:val="24"/>
          <w:szCs w:val="24"/>
        </w:rPr>
        <w:pict>
          <v:shape id="_x0000_i1035" type="#_x0000_t75" style="width:63.6pt;height:41.95pt">
            <v:imagedata r:id="rId41" o:title=""/>
          </v:shape>
        </w:pict>
      </w:r>
      <w:r w:rsidRPr="00AF16BC">
        <w:rPr>
          <w:rFonts w:ascii="Arial" w:hAnsi="Arial" w:cs="Arial"/>
          <w:sz w:val="25"/>
          <w:szCs w:val="25"/>
          <w:vertAlign w:val="superscript"/>
          <w:lang w:val="ru-RU"/>
        </w:rPr>
        <w:t xml:space="preserve"> </w:t>
      </w:r>
      <w:r>
        <w:rPr>
          <w:rFonts w:ascii="Arial" w:hAnsi="Arial" w:cs="Arial"/>
          <w:sz w:val="25"/>
          <w:szCs w:val="25"/>
          <w:vertAlign w:val="superscript"/>
        </w:rPr>
        <w:t>D</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440" w:right="2640" w:bottom="1440" w:left="1400" w:header="720" w:footer="720" w:gutter="0"/>
          <w:cols w:space="720" w:equalWidth="0">
            <w:col w:w="4360"/>
          </w:cols>
          <w:noEndnote/>
        </w:sectPr>
      </w:pPr>
    </w:p>
    <w:p w:rsidR="003323E4" w:rsidRPr="00AF16BC" w:rsidRDefault="003323E4">
      <w:pPr>
        <w:widowControl w:val="0"/>
        <w:autoSpaceDE w:val="0"/>
        <w:autoSpaceDN w:val="0"/>
        <w:adjustRightInd w:val="0"/>
        <w:spacing w:after="0" w:line="16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13"/>
          <w:szCs w:val="13"/>
          <w:lang w:val="ru-RU"/>
        </w:rPr>
        <w:t>А</w:t>
      </w:r>
    </w:p>
    <w:p w:rsidR="003323E4" w:rsidRPr="00AF16BC" w:rsidRDefault="00281624">
      <w:pPr>
        <w:widowControl w:val="0"/>
        <w:autoSpaceDE w:val="0"/>
        <w:autoSpaceDN w:val="0"/>
        <w:adjustRightInd w:val="0"/>
        <w:spacing w:after="0" w:line="58" w:lineRule="exact"/>
        <w:rPr>
          <w:rFonts w:ascii="Times New Roman" w:hAnsi="Times New Roman"/>
          <w:sz w:val="24"/>
          <w:szCs w:val="24"/>
          <w:lang w:val="ru-RU"/>
        </w:rPr>
      </w:pPr>
      <w:r w:rsidRPr="00AF16BC">
        <w:rPr>
          <w:rFonts w:ascii="Times New Roman" w:hAnsi="Times New Roman"/>
          <w:sz w:val="24"/>
          <w:szCs w:val="24"/>
          <w:lang w:val="ru-RU"/>
        </w:rPr>
        <w:br w:type="column"/>
      </w: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11"/>
          <w:szCs w:val="11"/>
          <w:lang w:val="ru-RU"/>
        </w:rPr>
        <w:t>С</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440" w:right="4880" w:bottom="1440" w:left="1940" w:header="720" w:footer="720" w:gutter="0"/>
          <w:cols w:num="2" w:space="1400" w:equalWidth="0">
            <w:col w:w="100" w:space="1400"/>
            <w:col w:w="80"/>
          </w:cols>
          <w:noEndnote/>
        </w:sectPr>
      </w:pPr>
    </w:p>
    <w:p w:rsidR="003323E4" w:rsidRPr="00AF16BC" w:rsidRDefault="003323E4">
      <w:pPr>
        <w:widowControl w:val="0"/>
        <w:autoSpaceDE w:val="0"/>
        <w:autoSpaceDN w:val="0"/>
        <w:adjustRightInd w:val="0"/>
        <w:spacing w:after="0" w:line="31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700"/>
        <w:rPr>
          <w:rFonts w:ascii="Times New Roman" w:hAnsi="Times New Roman"/>
          <w:sz w:val="24"/>
          <w:szCs w:val="24"/>
          <w:lang w:val="ru-RU"/>
        </w:rPr>
      </w:pPr>
      <w:r w:rsidRPr="00AF16BC">
        <w:rPr>
          <w:rFonts w:ascii="Arial" w:hAnsi="Arial" w:cs="Arial"/>
          <w:sz w:val="13"/>
          <w:szCs w:val="13"/>
          <w:lang w:val="ru-RU"/>
        </w:rPr>
        <w:t>В</w:t>
      </w:r>
    </w:p>
    <w:p w:rsidR="003323E4" w:rsidRPr="00AF16BC" w:rsidRDefault="003323E4">
      <w:pPr>
        <w:widowControl w:val="0"/>
        <w:autoSpaceDE w:val="0"/>
        <w:autoSpaceDN w:val="0"/>
        <w:adjustRightInd w:val="0"/>
        <w:spacing w:after="0" w:line="34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140"/>
        <w:rPr>
          <w:rFonts w:ascii="Times New Roman" w:hAnsi="Times New Roman"/>
          <w:sz w:val="24"/>
          <w:szCs w:val="24"/>
          <w:lang w:val="ru-RU"/>
        </w:rPr>
      </w:pPr>
      <w:r w:rsidRPr="00AF16BC">
        <w:rPr>
          <w:rFonts w:ascii="Times New Roman" w:hAnsi="Times New Roman"/>
          <w:i/>
          <w:iCs/>
          <w:sz w:val="24"/>
          <w:szCs w:val="24"/>
          <w:lang w:val="ru-RU"/>
        </w:rPr>
        <w:t>19-</w:t>
      </w:r>
      <w:r w:rsidRPr="00AF16BC">
        <w:rPr>
          <w:rFonts w:ascii="Arial" w:hAnsi="Arial" w:cs="Arial"/>
          <w:i/>
          <w:iCs/>
          <w:sz w:val="24"/>
          <w:szCs w:val="24"/>
          <w:lang w:val="ru-RU"/>
        </w:rPr>
        <w:t>сурет</w:t>
      </w:r>
      <w:r w:rsidRPr="00AF16BC">
        <w:rPr>
          <w:rFonts w:ascii="Times New Roman" w:hAnsi="Times New Roman"/>
          <w:i/>
          <w:iCs/>
          <w:sz w:val="24"/>
          <w:szCs w:val="24"/>
          <w:lang w:val="ru-RU"/>
        </w:rPr>
        <w:t xml:space="preserve">: </w:t>
      </w:r>
      <w:r w:rsidRPr="00AF16BC">
        <w:rPr>
          <w:rFonts w:ascii="Arial" w:hAnsi="Arial" w:cs="Arial"/>
          <w:i/>
          <w:iCs/>
          <w:sz w:val="24"/>
          <w:szCs w:val="24"/>
          <w:lang w:val="ru-RU"/>
        </w:rPr>
        <w:t>Космостық триангуляция</w:t>
      </w:r>
    </w:p>
    <w:p w:rsidR="003323E4" w:rsidRPr="00AF16BC" w:rsidRDefault="003323E4">
      <w:pPr>
        <w:widowControl w:val="0"/>
        <w:autoSpaceDE w:val="0"/>
        <w:autoSpaceDN w:val="0"/>
        <w:adjustRightInd w:val="0"/>
        <w:spacing w:after="0" w:line="8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300"/>
        <w:rPr>
          <w:rFonts w:ascii="Times New Roman" w:hAnsi="Times New Roman"/>
          <w:sz w:val="24"/>
          <w:szCs w:val="24"/>
          <w:lang w:val="ru-RU"/>
        </w:rPr>
      </w:pPr>
      <w:r w:rsidRPr="00AF16BC">
        <w:rPr>
          <w:rFonts w:ascii="Arial" w:hAnsi="Arial" w:cs="Arial"/>
          <w:i/>
          <w:iCs/>
          <w:sz w:val="20"/>
          <w:szCs w:val="20"/>
          <w:lang w:val="ru-RU"/>
        </w:rPr>
        <w:t>а = 6375750 метр</w:t>
      </w:r>
    </w:p>
    <w:p w:rsidR="003323E4" w:rsidRPr="00AF16BC" w:rsidRDefault="003323E4">
      <w:pPr>
        <w:widowControl w:val="0"/>
        <w:autoSpaceDE w:val="0"/>
        <w:autoSpaceDN w:val="0"/>
        <w:adjustRightInd w:val="0"/>
        <w:spacing w:after="0" w:line="8"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92" w:lineRule="exact"/>
        <w:ind w:left="3660" w:right="2080" w:hanging="2341"/>
        <w:rPr>
          <w:rFonts w:ascii="Times New Roman" w:hAnsi="Times New Roman"/>
          <w:sz w:val="24"/>
          <w:szCs w:val="24"/>
          <w:lang w:val="ru-RU"/>
        </w:rPr>
      </w:pPr>
      <w:r w:rsidRPr="00AF16BC">
        <w:rPr>
          <w:rFonts w:ascii="Arial" w:hAnsi="Arial" w:cs="Arial"/>
          <w:i/>
          <w:iCs/>
          <w:sz w:val="20"/>
          <w:szCs w:val="20"/>
          <w:lang w:val="ru-RU"/>
        </w:rPr>
        <w:t>в</w:t>
      </w:r>
      <w:r w:rsidRPr="00AF16BC">
        <w:rPr>
          <w:rFonts w:ascii="Arial" w:hAnsi="Arial" w:cs="Arial"/>
          <w:sz w:val="25"/>
          <w:szCs w:val="25"/>
          <w:vertAlign w:val="superscript"/>
          <w:lang w:val="ru-RU"/>
        </w:rPr>
        <w:t>с</w:t>
      </w:r>
      <w:r w:rsidRPr="00AF16BC">
        <w:rPr>
          <w:rFonts w:ascii="Arial" w:hAnsi="Arial" w:cs="Arial"/>
          <w:i/>
          <w:iCs/>
          <w:sz w:val="20"/>
          <w:szCs w:val="20"/>
          <w:lang w:val="ru-RU"/>
        </w:rPr>
        <w:t xml:space="preserve"> = 6355390 метр </w:t>
      </w:r>
      <w:r w:rsidRPr="00AF16BC">
        <w:rPr>
          <w:rFonts w:ascii="Times New Roman" w:hAnsi="Times New Roman"/>
          <w:sz w:val="34"/>
          <w:szCs w:val="34"/>
          <w:vertAlign w:val="superscript"/>
          <w:lang w:val="ru-RU"/>
        </w:rPr>
        <w:t>1</w:t>
      </w:r>
      <w:r w:rsidRPr="00AF16BC">
        <w:rPr>
          <w:rFonts w:ascii="Arial" w:hAnsi="Arial" w:cs="Arial"/>
          <w:i/>
          <w:iCs/>
          <w:sz w:val="20"/>
          <w:szCs w:val="20"/>
          <w:lang w:val="ru-RU"/>
        </w:rPr>
        <w:t xml:space="preserve"> </w:t>
      </w:r>
      <w:r w:rsidRPr="00AF16BC">
        <w:rPr>
          <w:rFonts w:ascii="Times New Roman" w:hAnsi="Times New Roman"/>
          <w:sz w:val="17"/>
          <w:szCs w:val="17"/>
          <w:lang w:val="ru-RU"/>
        </w:rPr>
        <w:t>298,2</w:t>
      </w:r>
    </w:p>
    <w:p w:rsidR="003323E4" w:rsidRPr="00AF16BC" w:rsidRDefault="00A3036D">
      <w:pPr>
        <w:widowControl w:val="0"/>
        <w:autoSpaceDE w:val="0"/>
        <w:autoSpaceDN w:val="0"/>
        <w:adjustRightInd w:val="0"/>
        <w:spacing w:after="0" w:line="62" w:lineRule="exact"/>
        <w:rPr>
          <w:rFonts w:ascii="Times New Roman" w:hAnsi="Times New Roman"/>
          <w:sz w:val="24"/>
          <w:szCs w:val="24"/>
          <w:lang w:val="ru-RU"/>
        </w:rPr>
      </w:pPr>
      <w:r w:rsidRPr="00A3036D">
        <w:rPr>
          <w:noProof/>
        </w:rPr>
        <w:pict>
          <v:line id="_x0000_s1075" style="position:absolute;z-index:-130" from="181.9pt,-7.5pt" to="202.15pt,-7.5pt" o:allowincell="f" strokeweight=".36pt"/>
        </w:pict>
      </w:r>
    </w:p>
    <w:p w:rsidR="003323E4" w:rsidRPr="00AF16BC" w:rsidRDefault="00281624">
      <w:pPr>
        <w:widowControl w:val="0"/>
        <w:autoSpaceDE w:val="0"/>
        <w:autoSpaceDN w:val="0"/>
        <w:adjustRightInd w:val="0"/>
        <w:spacing w:after="0" w:line="239" w:lineRule="auto"/>
        <w:ind w:left="1300"/>
        <w:rPr>
          <w:rFonts w:ascii="Times New Roman" w:hAnsi="Times New Roman"/>
          <w:sz w:val="24"/>
          <w:szCs w:val="24"/>
          <w:lang w:val="ru-RU"/>
        </w:rPr>
      </w:pPr>
      <w:r w:rsidRPr="00AF16BC">
        <w:rPr>
          <w:rFonts w:ascii="Arial" w:hAnsi="Arial" w:cs="Arial"/>
          <w:i/>
          <w:iCs/>
          <w:sz w:val="20"/>
          <w:szCs w:val="20"/>
          <w:lang w:val="ru-RU"/>
        </w:rPr>
        <w:t>в</w:t>
      </w:r>
      <w:r w:rsidRPr="00AF16BC">
        <w:rPr>
          <w:rFonts w:ascii="Arial" w:hAnsi="Arial" w:cs="Arial"/>
          <w:i/>
          <w:iCs/>
          <w:sz w:val="25"/>
          <w:szCs w:val="25"/>
          <w:vertAlign w:val="subscript"/>
          <w:lang w:val="ru-RU"/>
        </w:rPr>
        <w:t>о</w:t>
      </w:r>
      <w:r w:rsidRPr="00AF16BC">
        <w:rPr>
          <w:rFonts w:ascii="Arial" w:hAnsi="Arial" w:cs="Arial"/>
          <w:i/>
          <w:iCs/>
          <w:sz w:val="20"/>
          <w:szCs w:val="20"/>
          <w:lang w:val="ru-RU"/>
        </w:rPr>
        <w:t xml:space="preserve"> = 6355360 метр</w:t>
      </w:r>
    </w:p>
    <w:p w:rsidR="003323E4" w:rsidRPr="00AF16BC" w:rsidRDefault="003323E4">
      <w:pPr>
        <w:widowControl w:val="0"/>
        <w:autoSpaceDE w:val="0"/>
        <w:autoSpaceDN w:val="0"/>
        <w:adjustRightInd w:val="0"/>
        <w:spacing w:after="0" w:line="390"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23" w:lineRule="auto"/>
        <w:ind w:firstLine="397"/>
        <w:jc w:val="both"/>
        <w:rPr>
          <w:rFonts w:ascii="Times New Roman" w:hAnsi="Times New Roman"/>
          <w:sz w:val="24"/>
          <w:szCs w:val="24"/>
          <w:lang w:val="ru-RU"/>
        </w:rPr>
      </w:pPr>
      <w:r w:rsidRPr="00AF16BC">
        <w:rPr>
          <w:rFonts w:ascii="Arial" w:hAnsi="Arial" w:cs="Arial"/>
          <w:sz w:val="23"/>
          <w:szCs w:val="23"/>
          <w:lang w:val="ru-RU"/>
        </w:rPr>
        <w:t xml:space="preserve">Мұнда </w:t>
      </w:r>
      <w:r w:rsidRPr="00AF16BC">
        <w:rPr>
          <w:rFonts w:ascii="Times New Roman" w:hAnsi="Times New Roman"/>
          <w:i/>
          <w:iCs/>
          <w:sz w:val="23"/>
          <w:szCs w:val="23"/>
          <w:lang w:val="ru-RU"/>
        </w:rPr>
        <w:t>а</w:t>
      </w:r>
      <w:r w:rsidRPr="00AF16BC">
        <w:rPr>
          <w:rFonts w:ascii="Arial" w:hAnsi="Arial" w:cs="Arial"/>
          <w:sz w:val="23"/>
          <w:szCs w:val="23"/>
          <w:lang w:val="ru-RU"/>
        </w:rPr>
        <w:t xml:space="preserve"> – Жер эллипсоидінің үлкен жарты осі (экваторлық радиусы), </w:t>
      </w:r>
      <w:r w:rsidRPr="00AF16BC">
        <w:rPr>
          <w:rFonts w:ascii="Arial" w:hAnsi="Arial" w:cs="Arial"/>
          <w:i/>
          <w:iCs/>
          <w:sz w:val="23"/>
          <w:szCs w:val="23"/>
          <w:lang w:val="ru-RU"/>
        </w:rPr>
        <w:t>в</w:t>
      </w:r>
      <w:r w:rsidRPr="00AF16BC">
        <w:rPr>
          <w:rFonts w:ascii="Times New Roman" w:hAnsi="Times New Roman"/>
          <w:sz w:val="26"/>
          <w:szCs w:val="26"/>
          <w:vertAlign w:val="subscript"/>
          <w:lang w:val="ru-RU"/>
        </w:rPr>
        <w:t>с</w:t>
      </w:r>
      <w:r w:rsidRPr="00AF16BC">
        <w:rPr>
          <w:rFonts w:ascii="Arial" w:hAnsi="Arial" w:cs="Arial"/>
          <w:sz w:val="23"/>
          <w:szCs w:val="23"/>
          <w:lang w:val="ru-RU"/>
        </w:rPr>
        <w:t xml:space="preserve"> – Жер эллипсоидінің кіші жар</w:t>
      </w:r>
      <w:r w:rsidRPr="00AF16BC">
        <w:rPr>
          <w:rFonts w:ascii="Times New Roman" w:hAnsi="Times New Roman"/>
          <w:sz w:val="23"/>
          <w:szCs w:val="23"/>
          <w:lang w:val="ru-RU"/>
        </w:rPr>
        <w:t>-</w:t>
      </w:r>
      <w:r w:rsidRPr="00AF16BC">
        <w:rPr>
          <w:rFonts w:ascii="Arial" w:hAnsi="Arial" w:cs="Arial"/>
          <w:sz w:val="23"/>
          <w:szCs w:val="23"/>
          <w:lang w:val="ru-RU"/>
        </w:rPr>
        <w:t xml:space="preserve">ты осі (солтүстік полюстік радиус), </w:t>
      </w:r>
      <w:r w:rsidRPr="00AF16BC">
        <w:rPr>
          <w:rFonts w:ascii="Arial" w:hAnsi="Arial" w:cs="Arial"/>
          <w:i/>
          <w:iCs/>
          <w:sz w:val="23"/>
          <w:szCs w:val="23"/>
          <w:lang w:val="ru-RU"/>
        </w:rPr>
        <w:t>в</w:t>
      </w:r>
      <w:r w:rsidRPr="00AF16BC">
        <w:rPr>
          <w:rFonts w:ascii="Times New Roman" w:hAnsi="Times New Roman"/>
          <w:i/>
          <w:iCs/>
          <w:sz w:val="26"/>
          <w:szCs w:val="26"/>
          <w:vertAlign w:val="subscript"/>
          <w:lang w:val="ru-RU"/>
        </w:rPr>
        <w:t>о</w:t>
      </w:r>
      <w:r w:rsidRPr="00AF16BC">
        <w:rPr>
          <w:rFonts w:ascii="Arial" w:hAnsi="Arial" w:cs="Arial"/>
          <w:sz w:val="23"/>
          <w:szCs w:val="23"/>
          <w:lang w:val="ru-RU"/>
        </w:rPr>
        <w:t xml:space="preserve"> </w:t>
      </w:r>
      <w:r w:rsidRPr="00AF16BC">
        <w:rPr>
          <w:rFonts w:ascii="Times New Roman" w:hAnsi="Times New Roman"/>
          <w:i/>
          <w:iCs/>
          <w:sz w:val="23"/>
          <w:szCs w:val="23"/>
          <w:lang w:val="ru-RU"/>
        </w:rPr>
        <w:t>–</w:t>
      </w:r>
      <w:r w:rsidRPr="00AF16BC">
        <w:rPr>
          <w:rFonts w:ascii="Arial" w:hAnsi="Arial" w:cs="Arial"/>
          <w:sz w:val="23"/>
          <w:szCs w:val="23"/>
          <w:lang w:val="ru-RU"/>
        </w:rPr>
        <w:t xml:space="preserve"> Жердің оңтүстік</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23" w:lineRule="auto"/>
        <w:jc w:val="both"/>
        <w:rPr>
          <w:rFonts w:ascii="Times New Roman" w:hAnsi="Times New Roman"/>
          <w:sz w:val="24"/>
          <w:szCs w:val="24"/>
          <w:lang w:val="ru-RU"/>
        </w:rPr>
      </w:pPr>
      <w:r w:rsidRPr="00AF16BC">
        <w:rPr>
          <w:rFonts w:ascii="Arial" w:hAnsi="Arial" w:cs="Arial"/>
          <w:sz w:val="24"/>
          <w:szCs w:val="24"/>
          <w:lang w:val="ru-RU"/>
        </w:rPr>
        <w:t xml:space="preserve">полюстік радиусы, </w:t>
      </w:r>
      <w:r>
        <w:rPr>
          <w:rFonts w:ascii="Arial" w:hAnsi="Arial" w:cs="Arial"/>
          <w:sz w:val="24"/>
          <w:szCs w:val="24"/>
        </w:rPr>
        <w:t>α</w:t>
      </w:r>
      <w:r w:rsidRPr="00AF16BC">
        <w:rPr>
          <w:rFonts w:ascii="Arial" w:hAnsi="Arial" w:cs="Arial"/>
          <w:sz w:val="24"/>
          <w:szCs w:val="24"/>
          <w:lang w:val="ru-RU"/>
        </w:rPr>
        <w:t xml:space="preserve">-эллипсоидтің сығылуы: </w:t>
      </w:r>
      <w:r>
        <w:rPr>
          <w:rFonts w:ascii="Arial" w:hAnsi="Arial" w:cs="Arial"/>
          <w:i/>
          <w:iCs/>
          <w:sz w:val="17"/>
          <w:szCs w:val="17"/>
        </w:rPr>
        <w:t>a</w:t>
      </w:r>
      <w:r w:rsidRPr="00AF16BC">
        <w:rPr>
          <w:rFonts w:ascii="Times New Roman" w:hAnsi="Times New Roman"/>
          <w:i/>
          <w:iCs/>
          <w:sz w:val="17"/>
          <w:szCs w:val="17"/>
          <w:lang w:val="ru-RU"/>
        </w:rPr>
        <w:t>=</w:t>
      </w:r>
      <w:r w:rsidRPr="00AF16BC">
        <w:rPr>
          <w:rFonts w:ascii="Arial" w:hAnsi="Arial" w:cs="Arial"/>
          <w:sz w:val="24"/>
          <w:szCs w:val="24"/>
          <w:lang w:val="ru-RU"/>
        </w:rPr>
        <w:t xml:space="preserve"> </w:t>
      </w:r>
      <w:r>
        <w:rPr>
          <w:rFonts w:ascii="Times New Roman" w:hAnsi="Times New Roman"/>
          <w:i/>
          <w:iCs/>
          <w:sz w:val="41"/>
          <w:szCs w:val="41"/>
          <w:u w:val="single"/>
          <w:vertAlign w:val="superscript"/>
        </w:rPr>
        <w:t>a</w:t>
      </w:r>
      <w:r w:rsidRPr="00AF16BC">
        <w:rPr>
          <w:rFonts w:ascii="Arial" w:hAnsi="Arial" w:cs="Arial"/>
          <w:sz w:val="24"/>
          <w:szCs w:val="24"/>
          <w:lang w:val="ru-RU"/>
        </w:rPr>
        <w:t xml:space="preserve"> </w:t>
      </w:r>
      <w:r>
        <w:rPr>
          <w:rFonts w:ascii="Times New Roman" w:hAnsi="Times New Roman"/>
          <w:i/>
          <w:iCs/>
          <w:sz w:val="41"/>
          <w:szCs w:val="41"/>
          <w:vertAlign w:val="subscript"/>
        </w:rPr>
        <w:t>a</w:t>
      </w:r>
      <w:r w:rsidRPr="00AF16BC">
        <w:rPr>
          <w:rFonts w:ascii="Arial" w:hAnsi="Arial" w:cs="Arial"/>
          <w:sz w:val="41"/>
          <w:szCs w:val="41"/>
          <w:u w:val="single"/>
          <w:vertAlign w:val="superscript"/>
          <w:lang w:val="ru-RU"/>
        </w:rPr>
        <w:t>-</w:t>
      </w:r>
      <w:r w:rsidRPr="00AF16BC">
        <w:rPr>
          <w:rFonts w:ascii="Arial" w:hAnsi="Arial" w:cs="Arial"/>
          <w:sz w:val="24"/>
          <w:szCs w:val="24"/>
          <w:lang w:val="ru-RU"/>
        </w:rPr>
        <w:t xml:space="preserve"> </w:t>
      </w:r>
      <w:r>
        <w:rPr>
          <w:rFonts w:ascii="Times New Roman" w:hAnsi="Times New Roman"/>
          <w:i/>
          <w:iCs/>
          <w:sz w:val="41"/>
          <w:szCs w:val="41"/>
          <w:u w:val="single"/>
          <w:vertAlign w:val="superscript"/>
        </w:rPr>
        <w:t>b</w:t>
      </w:r>
      <w:r w:rsidRPr="00AF16BC">
        <w:rPr>
          <w:rFonts w:ascii="Arial" w:hAnsi="Arial" w:cs="Arial"/>
          <w:sz w:val="24"/>
          <w:szCs w:val="24"/>
          <w:lang w:val="ru-RU"/>
        </w:rPr>
        <w:t xml:space="preserve"> ; </w:t>
      </w:r>
      <w:r w:rsidRPr="00AF16BC">
        <w:rPr>
          <w:rFonts w:ascii="Times New Roman" w:hAnsi="Times New Roman"/>
          <w:sz w:val="24"/>
          <w:szCs w:val="24"/>
          <w:lang w:val="ru-RU"/>
        </w:rPr>
        <w:t>Осы</w:t>
      </w:r>
      <w:r w:rsidRPr="00AF16BC">
        <w:rPr>
          <w:rFonts w:ascii="Arial" w:hAnsi="Arial" w:cs="Arial"/>
          <w:sz w:val="24"/>
          <w:szCs w:val="24"/>
          <w:lang w:val="ru-RU"/>
        </w:rPr>
        <w:t xml:space="preserve"> сан мәндерінен көрі­ніп тұрғаны: Жердің оңтүстік полюсы Жер центріне солтүстік полюске қарағанда 30 метр жақын екен, ал экваторлық нүктелер центрден 20 км 360 м қашық екен.</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4" w:lineRule="auto"/>
        <w:ind w:firstLine="397"/>
        <w:jc w:val="both"/>
        <w:rPr>
          <w:rFonts w:ascii="Times New Roman" w:hAnsi="Times New Roman"/>
          <w:sz w:val="24"/>
          <w:szCs w:val="24"/>
          <w:lang w:val="ru-RU"/>
        </w:rPr>
      </w:pPr>
      <w:r w:rsidRPr="00AF16BC">
        <w:rPr>
          <w:rFonts w:ascii="Arial" w:hAnsi="Arial" w:cs="Arial"/>
          <w:sz w:val="23"/>
          <w:szCs w:val="23"/>
          <w:lang w:val="ru-RU"/>
        </w:rPr>
        <w:t>Халықаралық астрономиялық одақ 1964 - жылы Жер эллипсоидының элементтерінің мынадай мәндерін</w:t>
      </w: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қабылдады:</w:t>
      </w:r>
    </w:p>
    <w:p w:rsidR="003323E4" w:rsidRPr="00AF16BC" w:rsidRDefault="00A3036D">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440" w:right="1260" w:bottom="1440" w:left="1020" w:header="720" w:footer="720" w:gutter="0"/>
          <w:cols w:space="1400" w:equalWidth="0">
            <w:col w:w="6120" w:space="1400"/>
          </w:cols>
          <w:noEndnote/>
        </w:sectPr>
      </w:pPr>
      <w:r w:rsidRPr="00A3036D">
        <w:rPr>
          <w:noProof/>
        </w:rPr>
        <w:pict>
          <v:line id="_x0000_s1076" style="position:absolute;z-index:-129" from="108.35pt,32.55pt" to="135.25pt,32.55pt" o:allowincell="f" strokeweight=".13969mm"/>
        </w:pict>
      </w:r>
    </w:p>
    <w:p w:rsidR="003323E4" w:rsidRPr="00AF16BC" w:rsidRDefault="00281624">
      <w:pPr>
        <w:widowControl w:val="0"/>
        <w:overflowPunct w:val="0"/>
        <w:autoSpaceDE w:val="0"/>
        <w:autoSpaceDN w:val="0"/>
        <w:adjustRightInd w:val="0"/>
        <w:spacing w:after="0" w:line="278" w:lineRule="auto"/>
        <w:ind w:firstLine="397"/>
        <w:jc w:val="both"/>
        <w:rPr>
          <w:rFonts w:ascii="Times New Roman" w:hAnsi="Times New Roman"/>
          <w:sz w:val="24"/>
          <w:szCs w:val="24"/>
          <w:lang w:val="ru-RU"/>
        </w:rPr>
      </w:pPr>
      <w:bookmarkStart w:id="75" w:name="page155"/>
      <w:bookmarkEnd w:id="75"/>
      <w:r w:rsidRPr="00AF16BC">
        <w:rPr>
          <w:rFonts w:ascii="Arial" w:hAnsi="Arial" w:cs="Arial"/>
          <w:sz w:val="21"/>
          <w:szCs w:val="21"/>
          <w:lang w:val="ru-RU"/>
        </w:rPr>
        <w:lastRenderedPageBreak/>
        <w:t>Жоғарыда келтірілген эллипсоид параметрлерінің мәндерінің қайсысы Жердің шын пішініне жақындығы жөнінде пікір таластыру қажет пе? Бұрын айтып өткеніміздей Жер формасын ешбір геометриялық фигура дәл сипат</w:t>
      </w:r>
      <w:r w:rsidRPr="00AF16BC">
        <w:rPr>
          <w:rFonts w:ascii="Times New Roman" w:hAnsi="Times New Roman"/>
          <w:sz w:val="21"/>
          <w:szCs w:val="21"/>
          <w:lang w:val="ru-RU"/>
        </w:rPr>
        <w:t>-</w:t>
      </w:r>
      <w:r w:rsidRPr="00AF16BC">
        <w:rPr>
          <w:rFonts w:ascii="Arial" w:hAnsi="Arial" w:cs="Arial"/>
          <w:sz w:val="21"/>
          <w:szCs w:val="21"/>
          <w:lang w:val="ru-RU"/>
        </w:rPr>
        <w:t xml:space="preserve">тай алмайды. Сондықтан Жер формасы жайлы айтқанда физикалық, яғни таулы-қыратты формасын емес, </w:t>
      </w:r>
      <w:r w:rsidRPr="00AF16BC">
        <w:rPr>
          <w:rFonts w:ascii="Arial" w:hAnsi="Arial" w:cs="Arial"/>
          <w:i/>
          <w:iCs/>
          <w:sz w:val="21"/>
          <w:szCs w:val="21"/>
          <w:lang w:val="ru-RU"/>
        </w:rPr>
        <w:t>геоид</w:t>
      </w:r>
      <w:r w:rsidRPr="00AF16BC">
        <w:rPr>
          <w:rFonts w:ascii="Arial" w:hAnsi="Arial" w:cs="Arial"/>
          <w:sz w:val="21"/>
          <w:szCs w:val="21"/>
          <w:lang w:val="ru-RU"/>
        </w:rPr>
        <w:t xml:space="preserve"> деп аталатын жұмыр фигураның пішінін айтады. Геоид деп – мұхитта түнық су деңгейімен беттесетін, ал материктерде сол беттің жалғасы болып табылатын </w:t>
      </w:r>
      <w:r w:rsidRPr="00AF16BC">
        <w:rPr>
          <w:rFonts w:ascii="Arial" w:hAnsi="Arial" w:cs="Arial"/>
          <w:i/>
          <w:iCs/>
          <w:sz w:val="21"/>
          <w:szCs w:val="21"/>
          <w:lang w:val="ru-RU"/>
        </w:rPr>
        <w:t>теңбе-</w:t>
      </w:r>
      <w:r w:rsidRPr="00AF16BC">
        <w:rPr>
          <w:rFonts w:ascii="Arial" w:hAnsi="Arial" w:cs="Arial"/>
          <w:sz w:val="21"/>
          <w:szCs w:val="21"/>
          <w:lang w:val="ru-RU"/>
        </w:rPr>
        <w:t xml:space="preserve"> </w:t>
      </w:r>
      <w:r w:rsidRPr="00AF16BC">
        <w:rPr>
          <w:rFonts w:ascii="Arial" w:hAnsi="Arial" w:cs="Arial"/>
          <w:i/>
          <w:iCs/>
          <w:sz w:val="21"/>
          <w:szCs w:val="21"/>
          <w:lang w:val="ru-RU"/>
        </w:rPr>
        <w:t>теңдік бетті</w:t>
      </w:r>
      <w:r w:rsidRPr="00AF16BC">
        <w:rPr>
          <w:rFonts w:ascii="Arial" w:hAnsi="Arial" w:cs="Arial"/>
          <w:sz w:val="21"/>
          <w:szCs w:val="21"/>
          <w:lang w:val="ru-RU"/>
        </w:rPr>
        <w:t xml:space="preserve"> айтады. </w:t>
      </w:r>
      <w:r w:rsidRPr="00AF16BC">
        <w:rPr>
          <w:rFonts w:ascii="Arial" w:hAnsi="Arial" w:cs="Arial"/>
          <w:i/>
          <w:iCs/>
          <w:sz w:val="21"/>
          <w:szCs w:val="21"/>
          <w:lang w:val="ru-RU"/>
        </w:rPr>
        <w:t>Теңбе-теңдік бет</w:t>
      </w:r>
      <w:r w:rsidRPr="00AF16BC">
        <w:rPr>
          <w:rFonts w:ascii="Arial" w:hAnsi="Arial" w:cs="Arial"/>
          <w:sz w:val="21"/>
          <w:szCs w:val="21"/>
          <w:lang w:val="ru-RU"/>
        </w:rPr>
        <w:t xml:space="preserve"> </w:t>
      </w:r>
      <w:r w:rsidRPr="00AF16BC">
        <w:rPr>
          <w:rFonts w:ascii="Arial" w:hAnsi="Arial" w:cs="Arial"/>
          <w:i/>
          <w:iCs/>
          <w:sz w:val="21"/>
          <w:szCs w:val="21"/>
          <w:lang w:val="ru-RU"/>
        </w:rPr>
        <w:t>-</w:t>
      </w:r>
      <w:r w:rsidRPr="00AF16BC">
        <w:rPr>
          <w:rFonts w:ascii="Arial" w:hAnsi="Arial" w:cs="Arial"/>
          <w:sz w:val="21"/>
          <w:szCs w:val="21"/>
          <w:lang w:val="ru-RU"/>
        </w:rPr>
        <w:t xml:space="preserve"> дегеніміз қандай да бір нүктесіне жүргізілген нормаль сол нүктедегі вертикаль сызықпен (ауырлық күші бағытымен) сәйкес келетін бетті айтады. Материкте теңбе-теңдік бет жер бетінен төмен орналасқан. Геоид пішіні Жер эллипсоиды пішінінен өзгешелеу. Бірақ қайткенде де олардың деңгейлерінің айырмасы 100 метрден артық болмайды.</w:t>
      </w:r>
    </w:p>
    <w:p w:rsidR="003323E4" w:rsidRPr="00AF16BC"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23" w:lineRule="auto"/>
        <w:ind w:firstLine="397"/>
        <w:jc w:val="both"/>
        <w:rPr>
          <w:rFonts w:ascii="Times New Roman" w:hAnsi="Times New Roman"/>
          <w:sz w:val="24"/>
          <w:szCs w:val="24"/>
          <w:lang w:val="ru-RU"/>
        </w:rPr>
      </w:pPr>
      <w:r w:rsidRPr="00AF16BC">
        <w:rPr>
          <w:rFonts w:ascii="Arial" w:hAnsi="Arial" w:cs="Arial"/>
          <w:lang w:val="ru-RU"/>
        </w:rPr>
        <w:t>Сонымен астрономиялық бағдарлау әдістері Жер пла­ нетасының формасын анықтауға көмегін тигізіп отыр.</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4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78</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3323E4" w:rsidRPr="00AF16BC" w:rsidRDefault="00281624">
      <w:pPr>
        <w:widowControl w:val="0"/>
        <w:autoSpaceDE w:val="0"/>
        <w:autoSpaceDN w:val="0"/>
        <w:adjustRightInd w:val="0"/>
        <w:spacing w:after="0" w:line="240" w:lineRule="auto"/>
        <w:ind w:left="700"/>
        <w:rPr>
          <w:rFonts w:ascii="Times New Roman" w:hAnsi="Times New Roman"/>
          <w:sz w:val="24"/>
          <w:szCs w:val="24"/>
          <w:lang w:val="ru-RU"/>
        </w:rPr>
      </w:pPr>
      <w:bookmarkStart w:id="76" w:name="page157"/>
      <w:bookmarkEnd w:id="76"/>
      <w:r w:rsidRPr="00AF16BC">
        <w:rPr>
          <w:rFonts w:ascii="Arial" w:hAnsi="Arial" w:cs="Arial"/>
          <w:b/>
          <w:bCs/>
          <w:sz w:val="24"/>
          <w:szCs w:val="24"/>
          <w:lang w:val="ru-RU"/>
        </w:rPr>
        <w:lastRenderedPageBreak/>
        <w:t>БІРІНШІ БӨЛІМНІҢ қорытындыСЫ</w:t>
      </w:r>
    </w:p>
    <w:p w:rsidR="003323E4" w:rsidRPr="00AF16BC" w:rsidRDefault="003323E4">
      <w:pPr>
        <w:widowControl w:val="0"/>
        <w:autoSpaceDE w:val="0"/>
        <w:autoSpaceDN w:val="0"/>
        <w:adjustRightInd w:val="0"/>
        <w:spacing w:after="0" w:line="30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8" w:lineRule="auto"/>
        <w:ind w:firstLine="397"/>
        <w:jc w:val="both"/>
        <w:rPr>
          <w:rFonts w:ascii="Times New Roman" w:hAnsi="Times New Roman"/>
          <w:sz w:val="24"/>
          <w:szCs w:val="24"/>
          <w:lang w:val="ru-RU"/>
        </w:rPr>
      </w:pPr>
      <w:r w:rsidRPr="00AF16BC">
        <w:rPr>
          <w:rFonts w:ascii="Arial" w:hAnsi="Arial" w:cs="Arial"/>
          <w:sz w:val="21"/>
          <w:szCs w:val="21"/>
          <w:lang w:val="ru-RU"/>
        </w:rPr>
        <w:t>Сонымен, осы бөлімде астрономияның алғашқы бөлімі – астрометрияның негізгі анықтамаларымен таныстыңыздар. Астрометрияның қолданылу өрісі жайлы мәлімет алдыңыздар. Бұл қазіргі астрономиялық білімнің шағын ғана бөлігі. қазіргі кезде, яғни астрономиялық білімнің көлемі ерекше өскен, жаңа салалар пайда болған заманда астрометрияның маңызы төмендемеген қалыпта. Өйткені астрономиялық бақылау жүргізуді мақсат еткен адам осы бөлімді меңгеруі тиіс, Сонымен қатар бақылау шарттарын ескеруі, Жердің өз осінен айналмалы қозғалысын, Жердің Күнді айнала қозғалатындығын ескеруі қажет. Жермен байланысты санақ жүйесі инерциясыздығынан пайда бола</w:t>
      </w:r>
      <w:r w:rsidRPr="00AF16BC">
        <w:rPr>
          <w:rFonts w:ascii="Times New Roman" w:hAnsi="Times New Roman"/>
          <w:sz w:val="21"/>
          <w:szCs w:val="21"/>
          <w:lang w:val="ru-RU"/>
        </w:rPr>
        <w:t>-</w:t>
      </w:r>
      <w:r w:rsidRPr="00AF16BC">
        <w:rPr>
          <w:rFonts w:ascii="Arial" w:hAnsi="Arial" w:cs="Arial"/>
          <w:sz w:val="21"/>
          <w:szCs w:val="21"/>
          <w:lang w:val="ru-RU"/>
        </w:rPr>
        <w:t>тын эффектілерді ескермей, бақылаудан ғылыми тұрғыдан құнды мәліметтерді ала алмайды. Аспандағы шырақтардың өзара орналасуын, көрінерлік қозғалысын аспан координат</w:t>
      </w:r>
      <w:r w:rsidRPr="00AF16BC">
        <w:rPr>
          <w:rFonts w:ascii="Times New Roman" w:hAnsi="Times New Roman"/>
          <w:sz w:val="21"/>
          <w:szCs w:val="21"/>
          <w:lang w:val="ru-RU"/>
        </w:rPr>
        <w:t>-</w:t>
      </w:r>
      <w:r w:rsidRPr="00AF16BC">
        <w:rPr>
          <w:rFonts w:ascii="Arial" w:hAnsi="Arial" w:cs="Arial"/>
          <w:sz w:val="21"/>
          <w:szCs w:val="21"/>
          <w:lang w:val="ru-RU"/>
        </w:rPr>
        <w:t>тары жүйелерінің көмегімен ғана сипаттауға болады. Аспан шырақтарының қозғалысын ерте кезден бері уақыт өлшеу мақсатында, жер бетін бағдарлау мақсатында қолданып келеді. Жер бетіндегі пункттердің географиялық коорди</w:t>
      </w:r>
      <w:r w:rsidRPr="00AF16BC">
        <w:rPr>
          <w:rFonts w:ascii="Times New Roman" w:hAnsi="Times New Roman"/>
          <w:sz w:val="21"/>
          <w:szCs w:val="21"/>
          <w:lang w:val="ru-RU"/>
        </w:rPr>
        <w:t>-</w:t>
      </w:r>
      <w:r w:rsidRPr="00AF16BC">
        <w:rPr>
          <w:rFonts w:ascii="Arial" w:hAnsi="Arial" w:cs="Arial"/>
          <w:sz w:val="21"/>
          <w:szCs w:val="21"/>
          <w:lang w:val="ru-RU"/>
        </w:rPr>
        <w:t>наттарын дәл өлшеу мүмкіндігі Жер планетасының дәл формасын анықтауға жол ашып отыр. Бұл - Жер плане</w:t>
      </w:r>
      <w:r w:rsidRPr="00AF16BC">
        <w:rPr>
          <w:rFonts w:ascii="Times New Roman" w:hAnsi="Times New Roman"/>
          <w:sz w:val="21"/>
          <w:szCs w:val="21"/>
          <w:lang w:val="ru-RU"/>
        </w:rPr>
        <w:t>-</w:t>
      </w:r>
      <w:r w:rsidRPr="00AF16BC">
        <w:rPr>
          <w:rFonts w:ascii="Arial" w:hAnsi="Arial" w:cs="Arial"/>
          <w:sz w:val="21"/>
          <w:szCs w:val="21"/>
          <w:lang w:val="ru-RU"/>
        </w:rPr>
        <w:t>тасын зерттеу үшін қажет. Болашақта астрометрия басқа планеталардың бетінде аспан шырақтарын бақылау шарт</w:t>
      </w:r>
      <w:r w:rsidRPr="00AF16BC">
        <w:rPr>
          <w:rFonts w:ascii="Times New Roman" w:hAnsi="Times New Roman"/>
          <w:sz w:val="21"/>
          <w:szCs w:val="21"/>
          <w:lang w:val="ru-RU"/>
        </w:rPr>
        <w:t>-</w:t>
      </w:r>
      <w:r w:rsidRPr="00AF16BC">
        <w:rPr>
          <w:rFonts w:ascii="Arial" w:hAnsi="Arial" w:cs="Arial"/>
          <w:sz w:val="21"/>
          <w:szCs w:val="21"/>
          <w:lang w:val="ru-RU"/>
        </w:rPr>
        <w:t>тарын анықтауға қолданылатыны сөзсіз.</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0"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69" w:lineRule="exact"/>
        <w:rPr>
          <w:rFonts w:ascii="Times New Roman" w:hAnsi="Times New Roman"/>
          <w:sz w:val="24"/>
          <w:szCs w:val="24"/>
          <w:lang w:val="ru-RU"/>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79</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0" w:right="4160" w:bottom="435" w:left="4040" w:header="720" w:footer="720" w:gutter="0"/>
          <w:cols w:space="720" w:equalWidth="0">
            <w:col w:w="200"/>
          </w:cols>
          <w:noEndnote/>
        </w:sectPr>
      </w:pPr>
    </w:p>
    <w:p w:rsidR="003323E4" w:rsidRDefault="00281624">
      <w:pPr>
        <w:widowControl w:val="0"/>
        <w:autoSpaceDE w:val="0"/>
        <w:autoSpaceDN w:val="0"/>
        <w:adjustRightInd w:val="0"/>
        <w:spacing w:after="0" w:line="240" w:lineRule="auto"/>
        <w:ind w:left="1760"/>
        <w:rPr>
          <w:rFonts w:ascii="Times New Roman" w:hAnsi="Times New Roman"/>
          <w:sz w:val="24"/>
          <w:szCs w:val="24"/>
        </w:rPr>
      </w:pPr>
      <w:bookmarkStart w:id="77" w:name="page159"/>
      <w:bookmarkEnd w:id="77"/>
      <w:r>
        <w:rPr>
          <w:rFonts w:ascii="Arial" w:hAnsi="Arial" w:cs="Arial"/>
          <w:b/>
          <w:bCs/>
          <w:i/>
          <w:iCs/>
          <w:sz w:val="24"/>
          <w:szCs w:val="24"/>
        </w:rPr>
        <w:lastRenderedPageBreak/>
        <w:t>Пайдаланылған әдебиет</w:t>
      </w:r>
    </w:p>
    <w:p w:rsidR="003323E4" w:rsidRDefault="003323E4">
      <w:pPr>
        <w:widowControl w:val="0"/>
        <w:autoSpaceDE w:val="0"/>
        <w:autoSpaceDN w:val="0"/>
        <w:adjustRightInd w:val="0"/>
        <w:spacing w:after="0" w:line="306" w:lineRule="exact"/>
        <w:rPr>
          <w:rFonts w:ascii="Times New Roman" w:hAnsi="Times New Roman"/>
          <w:sz w:val="24"/>
          <w:szCs w:val="24"/>
        </w:rPr>
      </w:pPr>
    </w:p>
    <w:p w:rsidR="003323E4" w:rsidRPr="00AF16BC" w:rsidRDefault="00281624">
      <w:pPr>
        <w:widowControl w:val="0"/>
        <w:numPr>
          <w:ilvl w:val="0"/>
          <w:numId w:val="14"/>
        </w:numPr>
        <w:tabs>
          <w:tab w:val="clear" w:pos="720"/>
          <w:tab w:val="num" w:pos="560"/>
        </w:tabs>
        <w:overflowPunct w:val="0"/>
        <w:autoSpaceDE w:val="0"/>
        <w:autoSpaceDN w:val="0"/>
        <w:adjustRightInd w:val="0"/>
        <w:spacing w:after="0" w:line="240" w:lineRule="auto"/>
        <w:ind w:left="560" w:hanging="269"/>
        <w:jc w:val="both"/>
        <w:rPr>
          <w:rFonts w:ascii="Arial" w:hAnsi="Arial" w:cs="Arial"/>
          <w:sz w:val="23"/>
          <w:szCs w:val="23"/>
          <w:lang w:val="ru-RU"/>
        </w:rPr>
      </w:pPr>
      <w:r w:rsidRPr="00AF16BC">
        <w:rPr>
          <w:rFonts w:ascii="Arial" w:hAnsi="Arial" w:cs="Arial"/>
          <w:sz w:val="23"/>
          <w:szCs w:val="23"/>
          <w:lang w:val="ru-RU"/>
        </w:rPr>
        <w:t xml:space="preserve">Цветков К.А.,- Курс практической астрономии,– М.– </w:t>
      </w:r>
    </w:p>
    <w:p w:rsidR="003323E4" w:rsidRPr="00AF16BC" w:rsidRDefault="003323E4">
      <w:pPr>
        <w:widowControl w:val="0"/>
        <w:autoSpaceDE w:val="0"/>
        <w:autoSpaceDN w:val="0"/>
        <w:adjustRightInd w:val="0"/>
        <w:spacing w:after="0" w:line="23" w:lineRule="exact"/>
        <w:rPr>
          <w:rFonts w:ascii="Arial" w:hAnsi="Arial" w:cs="Arial"/>
          <w:sz w:val="23"/>
          <w:szCs w:val="23"/>
          <w:lang w:val="ru-RU"/>
        </w:rPr>
      </w:pPr>
    </w:p>
    <w:p w:rsidR="003323E4" w:rsidRDefault="00281624">
      <w:pPr>
        <w:widowControl w:val="0"/>
        <w:overflowPunct w:val="0"/>
        <w:autoSpaceDE w:val="0"/>
        <w:autoSpaceDN w:val="0"/>
        <w:adjustRightInd w:val="0"/>
        <w:spacing w:after="0" w:line="240" w:lineRule="auto"/>
        <w:jc w:val="both"/>
        <w:rPr>
          <w:rFonts w:ascii="Arial" w:hAnsi="Arial" w:cs="Arial"/>
          <w:sz w:val="23"/>
          <w:szCs w:val="23"/>
        </w:rPr>
      </w:pPr>
      <w:r>
        <w:rPr>
          <w:rFonts w:ascii="Arial" w:hAnsi="Arial" w:cs="Arial"/>
          <w:sz w:val="24"/>
          <w:szCs w:val="24"/>
        </w:rPr>
        <w:t xml:space="preserve">Л.: ОНТИ, 1934. </w:t>
      </w:r>
    </w:p>
    <w:p w:rsidR="003323E4" w:rsidRDefault="003323E4">
      <w:pPr>
        <w:widowControl w:val="0"/>
        <w:autoSpaceDE w:val="0"/>
        <w:autoSpaceDN w:val="0"/>
        <w:adjustRightInd w:val="0"/>
        <w:spacing w:after="0" w:line="12" w:lineRule="exact"/>
        <w:rPr>
          <w:rFonts w:ascii="Arial" w:hAnsi="Arial" w:cs="Arial"/>
          <w:sz w:val="23"/>
          <w:szCs w:val="23"/>
        </w:rPr>
      </w:pPr>
    </w:p>
    <w:p w:rsidR="003323E4" w:rsidRPr="00AF16BC" w:rsidRDefault="00281624">
      <w:pPr>
        <w:widowControl w:val="0"/>
        <w:numPr>
          <w:ilvl w:val="0"/>
          <w:numId w:val="14"/>
        </w:numPr>
        <w:tabs>
          <w:tab w:val="clear" w:pos="720"/>
          <w:tab w:val="num" w:pos="616"/>
        </w:tabs>
        <w:overflowPunct w:val="0"/>
        <w:autoSpaceDE w:val="0"/>
        <w:autoSpaceDN w:val="0"/>
        <w:adjustRightInd w:val="0"/>
        <w:spacing w:after="0" w:line="250" w:lineRule="auto"/>
        <w:ind w:left="0" w:firstLine="291"/>
        <w:jc w:val="both"/>
        <w:rPr>
          <w:rFonts w:ascii="Arial" w:hAnsi="Arial" w:cs="Arial"/>
          <w:sz w:val="24"/>
          <w:szCs w:val="24"/>
          <w:lang w:val="ru-RU"/>
        </w:rPr>
      </w:pPr>
      <w:r w:rsidRPr="00AF16BC">
        <w:rPr>
          <w:rFonts w:ascii="Arial" w:hAnsi="Arial" w:cs="Arial"/>
          <w:sz w:val="24"/>
          <w:szCs w:val="24"/>
          <w:lang w:val="ru-RU"/>
        </w:rPr>
        <w:t xml:space="preserve">Попов Л.И.,- Общедоступная практическая астро­ номия,–М.: ОГИЗ, 1946.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Pr="00AF16BC" w:rsidRDefault="00281624">
      <w:pPr>
        <w:widowControl w:val="0"/>
        <w:numPr>
          <w:ilvl w:val="0"/>
          <w:numId w:val="14"/>
        </w:numPr>
        <w:overflowPunct w:val="0"/>
        <w:autoSpaceDE w:val="0"/>
        <w:autoSpaceDN w:val="0"/>
        <w:adjustRightInd w:val="0"/>
        <w:spacing w:after="0" w:line="240" w:lineRule="auto"/>
        <w:ind w:hanging="429"/>
        <w:jc w:val="both"/>
        <w:rPr>
          <w:rFonts w:ascii="Arial" w:hAnsi="Arial" w:cs="Arial"/>
          <w:lang w:val="ru-RU"/>
        </w:rPr>
      </w:pPr>
      <w:r w:rsidRPr="00AF16BC">
        <w:rPr>
          <w:rFonts w:ascii="Arial" w:hAnsi="Arial" w:cs="Arial"/>
          <w:lang w:val="ru-RU"/>
        </w:rPr>
        <w:t xml:space="preserve">Перельман Я.И.,– Занимательная астрономия,–М.: </w:t>
      </w:r>
    </w:p>
    <w:p w:rsidR="003323E4" w:rsidRPr="00AF16BC" w:rsidRDefault="003323E4">
      <w:pPr>
        <w:widowControl w:val="0"/>
        <w:autoSpaceDE w:val="0"/>
        <w:autoSpaceDN w:val="0"/>
        <w:adjustRightInd w:val="0"/>
        <w:spacing w:after="0" w:line="35" w:lineRule="exact"/>
        <w:rPr>
          <w:rFonts w:ascii="Arial" w:hAnsi="Arial" w:cs="Arial"/>
          <w:lang w:val="ru-RU"/>
        </w:rPr>
      </w:pPr>
    </w:p>
    <w:p w:rsidR="003323E4" w:rsidRDefault="00281624">
      <w:pPr>
        <w:widowControl w:val="0"/>
        <w:overflowPunct w:val="0"/>
        <w:autoSpaceDE w:val="0"/>
        <w:autoSpaceDN w:val="0"/>
        <w:adjustRightInd w:val="0"/>
        <w:spacing w:after="0" w:line="240" w:lineRule="auto"/>
        <w:jc w:val="both"/>
        <w:rPr>
          <w:rFonts w:ascii="Arial" w:hAnsi="Arial" w:cs="Arial"/>
        </w:rPr>
      </w:pPr>
      <w:r>
        <w:rPr>
          <w:rFonts w:ascii="Arial" w:hAnsi="Arial" w:cs="Arial"/>
          <w:sz w:val="24"/>
          <w:szCs w:val="24"/>
        </w:rPr>
        <w:t xml:space="preserve">ОГИЗ; 1946. </w:t>
      </w:r>
    </w:p>
    <w:p w:rsidR="003323E4" w:rsidRDefault="003323E4">
      <w:pPr>
        <w:widowControl w:val="0"/>
        <w:autoSpaceDE w:val="0"/>
        <w:autoSpaceDN w:val="0"/>
        <w:adjustRightInd w:val="0"/>
        <w:spacing w:after="0" w:line="12" w:lineRule="exact"/>
        <w:rPr>
          <w:rFonts w:ascii="Arial" w:hAnsi="Arial" w:cs="Arial"/>
        </w:rPr>
      </w:pPr>
    </w:p>
    <w:p w:rsidR="003323E4" w:rsidRPr="00AF16BC" w:rsidRDefault="00281624">
      <w:pPr>
        <w:widowControl w:val="0"/>
        <w:numPr>
          <w:ilvl w:val="0"/>
          <w:numId w:val="14"/>
        </w:numPr>
        <w:overflowPunct w:val="0"/>
        <w:autoSpaceDE w:val="0"/>
        <w:autoSpaceDN w:val="0"/>
        <w:adjustRightInd w:val="0"/>
        <w:spacing w:after="0" w:line="240" w:lineRule="auto"/>
        <w:ind w:hanging="429"/>
        <w:jc w:val="both"/>
        <w:rPr>
          <w:rFonts w:ascii="Arial" w:hAnsi="Arial" w:cs="Arial"/>
          <w:sz w:val="24"/>
          <w:szCs w:val="24"/>
          <w:lang w:val="ru-RU"/>
        </w:rPr>
      </w:pPr>
      <w:r w:rsidRPr="00AF16BC">
        <w:rPr>
          <w:rFonts w:ascii="Arial" w:hAnsi="Arial" w:cs="Arial"/>
          <w:sz w:val="24"/>
          <w:szCs w:val="24"/>
          <w:lang w:val="ru-RU"/>
        </w:rPr>
        <w:t xml:space="preserve">Шур Я.И., Рассказы о календаре,–М.:1962. </w:t>
      </w:r>
    </w:p>
    <w:p w:rsidR="003323E4" w:rsidRPr="00AF16BC" w:rsidRDefault="003323E4">
      <w:pPr>
        <w:widowControl w:val="0"/>
        <w:autoSpaceDE w:val="0"/>
        <w:autoSpaceDN w:val="0"/>
        <w:adjustRightInd w:val="0"/>
        <w:spacing w:after="0" w:line="12" w:lineRule="exact"/>
        <w:rPr>
          <w:rFonts w:ascii="Arial" w:hAnsi="Arial" w:cs="Arial"/>
          <w:sz w:val="24"/>
          <w:szCs w:val="24"/>
          <w:lang w:val="ru-RU"/>
        </w:rPr>
      </w:pPr>
    </w:p>
    <w:p w:rsidR="003323E4" w:rsidRPr="00AF16BC" w:rsidRDefault="00281624">
      <w:pPr>
        <w:widowControl w:val="0"/>
        <w:numPr>
          <w:ilvl w:val="0"/>
          <w:numId w:val="14"/>
        </w:numPr>
        <w:overflowPunct w:val="0"/>
        <w:autoSpaceDE w:val="0"/>
        <w:autoSpaceDN w:val="0"/>
        <w:adjustRightInd w:val="0"/>
        <w:spacing w:after="0" w:line="250" w:lineRule="auto"/>
        <w:ind w:left="0" w:firstLine="291"/>
        <w:jc w:val="both"/>
        <w:rPr>
          <w:rFonts w:ascii="Arial" w:hAnsi="Arial" w:cs="Arial"/>
          <w:sz w:val="24"/>
          <w:szCs w:val="24"/>
          <w:lang w:val="ru-RU"/>
        </w:rPr>
      </w:pPr>
      <w:r w:rsidRPr="00AF16BC">
        <w:rPr>
          <w:rFonts w:ascii="Arial" w:hAnsi="Arial" w:cs="Arial"/>
          <w:sz w:val="24"/>
          <w:szCs w:val="24"/>
          <w:lang w:val="ru-RU"/>
        </w:rPr>
        <w:t xml:space="preserve">Әбішұлы Х.. Халық астрономиясы,- Алматы, қазақ мем. баспасы,1959.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Pr="00AF16BC" w:rsidRDefault="00281624">
      <w:pPr>
        <w:widowControl w:val="0"/>
        <w:numPr>
          <w:ilvl w:val="0"/>
          <w:numId w:val="14"/>
        </w:numPr>
        <w:overflowPunct w:val="0"/>
        <w:autoSpaceDE w:val="0"/>
        <w:autoSpaceDN w:val="0"/>
        <w:adjustRightInd w:val="0"/>
        <w:spacing w:after="0" w:line="240" w:lineRule="auto"/>
        <w:ind w:hanging="429"/>
        <w:jc w:val="both"/>
        <w:rPr>
          <w:rFonts w:ascii="Arial" w:hAnsi="Arial" w:cs="Arial"/>
          <w:sz w:val="24"/>
          <w:szCs w:val="24"/>
          <w:lang w:val="ru-RU"/>
        </w:rPr>
      </w:pPr>
      <w:r w:rsidRPr="00AF16BC">
        <w:rPr>
          <w:rFonts w:ascii="Arial" w:hAnsi="Arial" w:cs="Arial"/>
          <w:sz w:val="24"/>
          <w:szCs w:val="24"/>
          <w:lang w:val="ru-RU"/>
        </w:rPr>
        <w:t xml:space="preserve">Әбішев Х.. Аспан сыры, - Алматы, 1966. </w:t>
      </w:r>
    </w:p>
    <w:p w:rsidR="003323E4" w:rsidRPr="00AF16BC" w:rsidRDefault="003323E4">
      <w:pPr>
        <w:widowControl w:val="0"/>
        <w:autoSpaceDE w:val="0"/>
        <w:autoSpaceDN w:val="0"/>
        <w:adjustRightInd w:val="0"/>
        <w:spacing w:after="0" w:line="12" w:lineRule="exact"/>
        <w:rPr>
          <w:rFonts w:ascii="Arial" w:hAnsi="Arial" w:cs="Arial"/>
          <w:sz w:val="24"/>
          <w:szCs w:val="24"/>
          <w:lang w:val="ru-RU"/>
        </w:rPr>
      </w:pPr>
    </w:p>
    <w:p w:rsidR="003323E4" w:rsidRPr="00AF16BC" w:rsidRDefault="00281624">
      <w:pPr>
        <w:widowControl w:val="0"/>
        <w:numPr>
          <w:ilvl w:val="0"/>
          <w:numId w:val="14"/>
        </w:numPr>
        <w:overflowPunct w:val="0"/>
        <w:autoSpaceDE w:val="0"/>
        <w:autoSpaceDN w:val="0"/>
        <w:adjustRightInd w:val="0"/>
        <w:spacing w:after="0" w:line="240" w:lineRule="auto"/>
        <w:ind w:hanging="429"/>
        <w:jc w:val="both"/>
        <w:rPr>
          <w:rFonts w:ascii="Arial" w:hAnsi="Arial" w:cs="Arial"/>
          <w:sz w:val="23"/>
          <w:szCs w:val="23"/>
          <w:lang w:val="ru-RU"/>
        </w:rPr>
      </w:pPr>
      <w:r w:rsidRPr="00AF16BC">
        <w:rPr>
          <w:rFonts w:ascii="Arial" w:hAnsi="Arial" w:cs="Arial"/>
          <w:sz w:val="23"/>
          <w:szCs w:val="23"/>
          <w:lang w:val="ru-RU"/>
        </w:rPr>
        <w:t xml:space="preserve">Пирожный Н.А..-Астрономия: М.: Высшая школа, </w:t>
      </w:r>
    </w:p>
    <w:p w:rsidR="003323E4" w:rsidRPr="00AF16BC" w:rsidRDefault="003323E4">
      <w:pPr>
        <w:widowControl w:val="0"/>
        <w:autoSpaceDE w:val="0"/>
        <w:autoSpaceDN w:val="0"/>
        <w:adjustRightInd w:val="0"/>
        <w:spacing w:after="0" w:line="23" w:lineRule="exact"/>
        <w:rPr>
          <w:rFonts w:ascii="Arial" w:hAnsi="Arial" w:cs="Arial"/>
          <w:sz w:val="23"/>
          <w:szCs w:val="23"/>
          <w:lang w:val="ru-RU"/>
        </w:rPr>
      </w:pPr>
    </w:p>
    <w:p w:rsidR="003323E4" w:rsidRDefault="00281624">
      <w:pPr>
        <w:widowControl w:val="0"/>
        <w:overflowPunct w:val="0"/>
        <w:autoSpaceDE w:val="0"/>
        <w:autoSpaceDN w:val="0"/>
        <w:adjustRightInd w:val="0"/>
        <w:spacing w:after="0" w:line="240" w:lineRule="auto"/>
        <w:jc w:val="both"/>
        <w:rPr>
          <w:rFonts w:ascii="Arial" w:hAnsi="Arial" w:cs="Arial"/>
          <w:sz w:val="23"/>
          <w:szCs w:val="23"/>
        </w:rPr>
      </w:pPr>
      <w:r>
        <w:rPr>
          <w:rFonts w:ascii="Times New Roman" w:hAnsi="Times New Roman"/>
          <w:sz w:val="24"/>
          <w:szCs w:val="24"/>
        </w:rPr>
        <w:t xml:space="preserve">1967. </w:t>
      </w:r>
    </w:p>
    <w:p w:rsidR="003323E4" w:rsidRDefault="003323E4">
      <w:pPr>
        <w:widowControl w:val="0"/>
        <w:autoSpaceDE w:val="0"/>
        <w:autoSpaceDN w:val="0"/>
        <w:adjustRightInd w:val="0"/>
        <w:spacing w:after="0" w:line="12" w:lineRule="exact"/>
        <w:rPr>
          <w:rFonts w:ascii="Arial" w:hAnsi="Arial" w:cs="Arial"/>
          <w:sz w:val="23"/>
          <w:szCs w:val="23"/>
        </w:rPr>
      </w:pPr>
    </w:p>
    <w:p w:rsidR="003323E4" w:rsidRPr="00AF16BC" w:rsidRDefault="00281624">
      <w:pPr>
        <w:widowControl w:val="0"/>
        <w:numPr>
          <w:ilvl w:val="0"/>
          <w:numId w:val="14"/>
        </w:numPr>
        <w:overflowPunct w:val="0"/>
        <w:autoSpaceDE w:val="0"/>
        <w:autoSpaceDN w:val="0"/>
        <w:adjustRightInd w:val="0"/>
        <w:spacing w:after="0" w:line="285" w:lineRule="auto"/>
        <w:ind w:left="0" w:firstLine="291"/>
        <w:jc w:val="both"/>
        <w:rPr>
          <w:rFonts w:ascii="Arial" w:hAnsi="Arial" w:cs="Arial"/>
          <w:sz w:val="21"/>
          <w:szCs w:val="21"/>
          <w:lang w:val="ru-RU"/>
        </w:rPr>
      </w:pPr>
      <w:r w:rsidRPr="00AF16BC">
        <w:rPr>
          <w:rFonts w:ascii="Arial" w:hAnsi="Arial" w:cs="Arial"/>
          <w:sz w:val="21"/>
          <w:szCs w:val="21"/>
          <w:lang w:val="ru-RU"/>
        </w:rPr>
        <w:t>Завельский Ф.С.–Время и его измерение от биллион</w:t>
      </w:r>
      <w:r w:rsidRPr="00AF16BC">
        <w:rPr>
          <w:rFonts w:ascii="Times New Roman" w:hAnsi="Times New Roman"/>
          <w:sz w:val="21"/>
          <w:szCs w:val="21"/>
          <w:lang w:val="ru-RU"/>
        </w:rPr>
        <w:t>-</w:t>
      </w:r>
      <w:r w:rsidRPr="00AF16BC">
        <w:rPr>
          <w:rFonts w:ascii="Arial" w:hAnsi="Arial" w:cs="Arial"/>
          <w:sz w:val="21"/>
          <w:szCs w:val="21"/>
          <w:lang w:val="ru-RU"/>
        </w:rPr>
        <w:t xml:space="preserve">ных долей секунды до миллиардов лет: М.: Наука,1977 </w:t>
      </w:r>
    </w:p>
    <w:p w:rsidR="003323E4" w:rsidRPr="00AF16BC" w:rsidRDefault="00281624">
      <w:pPr>
        <w:widowControl w:val="0"/>
        <w:numPr>
          <w:ilvl w:val="0"/>
          <w:numId w:val="14"/>
        </w:numPr>
        <w:overflowPunct w:val="0"/>
        <w:autoSpaceDE w:val="0"/>
        <w:autoSpaceDN w:val="0"/>
        <w:adjustRightInd w:val="0"/>
        <w:spacing w:after="0" w:line="250" w:lineRule="auto"/>
        <w:ind w:left="0" w:firstLine="291"/>
        <w:jc w:val="both"/>
        <w:rPr>
          <w:rFonts w:ascii="Arial" w:hAnsi="Arial" w:cs="Arial"/>
          <w:sz w:val="24"/>
          <w:szCs w:val="24"/>
          <w:lang w:val="ru-RU"/>
        </w:rPr>
      </w:pPr>
      <w:r w:rsidRPr="00AF16BC">
        <w:rPr>
          <w:rFonts w:ascii="Arial" w:hAnsi="Arial" w:cs="Arial"/>
          <w:sz w:val="24"/>
          <w:szCs w:val="24"/>
          <w:lang w:val="ru-RU"/>
        </w:rPr>
        <w:t xml:space="preserve">Б.А. Воронцов–Вельяминов.–Астрономия: Орта мектеп­­тің 11–сыныбына арналған оқулық.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Pr="00AF16BC" w:rsidRDefault="00281624">
      <w:pPr>
        <w:widowControl w:val="0"/>
        <w:numPr>
          <w:ilvl w:val="0"/>
          <w:numId w:val="14"/>
        </w:numPr>
        <w:overflowPunct w:val="0"/>
        <w:autoSpaceDE w:val="0"/>
        <w:autoSpaceDN w:val="0"/>
        <w:adjustRightInd w:val="0"/>
        <w:spacing w:after="0" w:line="240" w:lineRule="auto"/>
        <w:ind w:hanging="429"/>
        <w:jc w:val="both"/>
        <w:rPr>
          <w:rFonts w:ascii="Arial" w:hAnsi="Arial" w:cs="Arial"/>
          <w:sz w:val="24"/>
          <w:szCs w:val="24"/>
          <w:lang w:val="ru-RU"/>
        </w:rPr>
      </w:pPr>
      <w:r w:rsidRPr="00AF16BC">
        <w:rPr>
          <w:rFonts w:ascii="Arial" w:hAnsi="Arial" w:cs="Arial"/>
          <w:sz w:val="24"/>
          <w:szCs w:val="24"/>
          <w:lang w:val="ru-RU"/>
        </w:rPr>
        <w:t xml:space="preserve">Ысқақов М.И.. Халық календары,- Алматы,1980. </w:t>
      </w:r>
    </w:p>
    <w:p w:rsidR="003323E4" w:rsidRPr="00AF16BC" w:rsidRDefault="003323E4">
      <w:pPr>
        <w:widowControl w:val="0"/>
        <w:autoSpaceDE w:val="0"/>
        <w:autoSpaceDN w:val="0"/>
        <w:adjustRightInd w:val="0"/>
        <w:spacing w:after="0" w:line="12" w:lineRule="exact"/>
        <w:rPr>
          <w:rFonts w:ascii="Arial" w:hAnsi="Arial" w:cs="Arial"/>
          <w:sz w:val="24"/>
          <w:szCs w:val="24"/>
          <w:lang w:val="ru-RU"/>
        </w:rPr>
      </w:pPr>
    </w:p>
    <w:p w:rsidR="003323E4" w:rsidRPr="00723F4B" w:rsidRDefault="00281624">
      <w:pPr>
        <w:widowControl w:val="0"/>
        <w:numPr>
          <w:ilvl w:val="0"/>
          <w:numId w:val="14"/>
        </w:numPr>
        <w:overflowPunct w:val="0"/>
        <w:autoSpaceDE w:val="0"/>
        <w:autoSpaceDN w:val="0"/>
        <w:adjustRightInd w:val="0"/>
        <w:spacing w:after="0" w:line="240" w:lineRule="auto"/>
        <w:ind w:hanging="429"/>
        <w:jc w:val="both"/>
        <w:rPr>
          <w:rFonts w:ascii="Arial" w:hAnsi="Arial" w:cs="Arial"/>
          <w:lang w:val="ru-RU"/>
        </w:rPr>
      </w:pPr>
      <w:r w:rsidRPr="00AF16BC">
        <w:rPr>
          <w:rFonts w:ascii="Arial" w:hAnsi="Arial" w:cs="Arial"/>
          <w:lang w:val="ru-RU"/>
        </w:rPr>
        <w:t xml:space="preserve">Карпенко Ю.А.. Названия звездного неба. </w:t>
      </w:r>
      <w:r w:rsidRPr="00723F4B">
        <w:rPr>
          <w:rFonts w:ascii="Arial" w:hAnsi="Arial" w:cs="Arial"/>
          <w:lang w:val="ru-RU"/>
        </w:rPr>
        <w:t xml:space="preserve">М., Наука, </w:t>
      </w:r>
    </w:p>
    <w:p w:rsidR="003323E4" w:rsidRPr="00723F4B" w:rsidRDefault="003323E4">
      <w:pPr>
        <w:widowControl w:val="0"/>
        <w:autoSpaceDE w:val="0"/>
        <w:autoSpaceDN w:val="0"/>
        <w:adjustRightInd w:val="0"/>
        <w:spacing w:after="0" w:line="35" w:lineRule="exact"/>
        <w:rPr>
          <w:rFonts w:ascii="Arial" w:hAnsi="Arial" w:cs="Arial"/>
          <w:lang w:val="ru-RU"/>
        </w:rPr>
      </w:pPr>
    </w:p>
    <w:p w:rsidR="003323E4" w:rsidRDefault="00281624">
      <w:pPr>
        <w:widowControl w:val="0"/>
        <w:overflowPunct w:val="0"/>
        <w:autoSpaceDE w:val="0"/>
        <w:autoSpaceDN w:val="0"/>
        <w:adjustRightInd w:val="0"/>
        <w:spacing w:after="0" w:line="240" w:lineRule="auto"/>
        <w:jc w:val="both"/>
        <w:rPr>
          <w:rFonts w:ascii="Arial" w:hAnsi="Arial" w:cs="Arial"/>
        </w:rPr>
      </w:pPr>
      <w:r>
        <w:rPr>
          <w:rFonts w:ascii="Times New Roman" w:hAnsi="Times New Roman"/>
          <w:sz w:val="24"/>
          <w:szCs w:val="24"/>
        </w:rPr>
        <w:t xml:space="preserve">1981. </w:t>
      </w:r>
    </w:p>
    <w:p w:rsidR="003323E4" w:rsidRDefault="003323E4">
      <w:pPr>
        <w:widowControl w:val="0"/>
        <w:autoSpaceDE w:val="0"/>
        <w:autoSpaceDN w:val="0"/>
        <w:adjustRightInd w:val="0"/>
        <w:spacing w:after="0" w:line="12" w:lineRule="exact"/>
        <w:rPr>
          <w:rFonts w:ascii="Arial" w:hAnsi="Arial" w:cs="Arial"/>
        </w:rPr>
      </w:pPr>
    </w:p>
    <w:p w:rsidR="003323E4" w:rsidRPr="00AF16BC" w:rsidRDefault="00281624">
      <w:pPr>
        <w:widowControl w:val="0"/>
        <w:numPr>
          <w:ilvl w:val="0"/>
          <w:numId w:val="14"/>
        </w:numPr>
        <w:overflowPunct w:val="0"/>
        <w:autoSpaceDE w:val="0"/>
        <w:autoSpaceDN w:val="0"/>
        <w:adjustRightInd w:val="0"/>
        <w:spacing w:after="0" w:line="240" w:lineRule="auto"/>
        <w:ind w:hanging="429"/>
        <w:jc w:val="both"/>
        <w:rPr>
          <w:rFonts w:ascii="Arial" w:hAnsi="Arial" w:cs="Arial"/>
          <w:sz w:val="24"/>
          <w:szCs w:val="24"/>
          <w:lang w:val="ru-RU"/>
        </w:rPr>
      </w:pPr>
      <w:r w:rsidRPr="00AF16BC">
        <w:rPr>
          <w:rFonts w:ascii="Arial" w:hAnsi="Arial" w:cs="Arial"/>
          <w:sz w:val="24"/>
          <w:szCs w:val="24"/>
          <w:lang w:val="ru-RU"/>
        </w:rPr>
        <w:t xml:space="preserve">Климишин И.А..– Календарь и хронология.– </w:t>
      </w:r>
    </w:p>
    <w:p w:rsidR="003323E4" w:rsidRPr="00AF16BC" w:rsidRDefault="003323E4">
      <w:pPr>
        <w:widowControl w:val="0"/>
        <w:autoSpaceDE w:val="0"/>
        <w:autoSpaceDN w:val="0"/>
        <w:adjustRightInd w:val="0"/>
        <w:spacing w:after="0" w:line="12" w:lineRule="exact"/>
        <w:rPr>
          <w:rFonts w:ascii="Arial" w:hAnsi="Arial" w:cs="Arial"/>
          <w:sz w:val="24"/>
          <w:szCs w:val="24"/>
          <w:lang w:val="ru-RU"/>
        </w:rPr>
      </w:pPr>
    </w:p>
    <w:p w:rsidR="003323E4" w:rsidRDefault="00281624">
      <w:pPr>
        <w:widowControl w:val="0"/>
        <w:overflowPunct w:val="0"/>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М.:Наука,1981. </w:t>
      </w:r>
    </w:p>
    <w:p w:rsidR="003323E4" w:rsidRDefault="003323E4">
      <w:pPr>
        <w:widowControl w:val="0"/>
        <w:autoSpaceDE w:val="0"/>
        <w:autoSpaceDN w:val="0"/>
        <w:adjustRightInd w:val="0"/>
        <w:spacing w:after="0" w:line="12" w:lineRule="exact"/>
        <w:rPr>
          <w:rFonts w:ascii="Arial" w:hAnsi="Arial" w:cs="Arial"/>
          <w:sz w:val="24"/>
          <w:szCs w:val="24"/>
        </w:rPr>
      </w:pPr>
    </w:p>
    <w:p w:rsidR="003323E4" w:rsidRPr="00AF16BC" w:rsidRDefault="00281624">
      <w:pPr>
        <w:widowControl w:val="0"/>
        <w:numPr>
          <w:ilvl w:val="0"/>
          <w:numId w:val="14"/>
        </w:numPr>
        <w:overflowPunct w:val="0"/>
        <w:autoSpaceDE w:val="0"/>
        <w:autoSpaceDN w:val="0"/>
        <w:adjustRightInd w:val="0"/>
        <w:spacing w:after="0" w:line="250" w:lineRule="auto"/>
        <w:ind w:left="0" w:firstLine="291"/>
        <w:jc w:val="both"/>
        <w:rPr>
          <w:rFonts w:ascii="Arial" w:hAnsi="Arial" w:cs="Arial"/>
          <w:sz w:val="24"/>
          <w:szCs w:val="24"/>
          <w:lang w:val="ru-RU"/>
        </w:rPr>
      </w:pPr>
      <w:r w:rsidRPr="00AF16BC">
        <w:rPr>
          <w:rFonts w:ascii="Arial" w:hAnsi="Arial" w:cs="Arial"/>
          <w:sz w:val="24"/>
          <w:szCs w:val="24"/>
          <w:lang w:val="ru-RU"/>
        </w:rPr>
        <w:t xml:space="preserve">Цыбульский В.В..–Календари и хронология стран мира.–М.: Просвещение,1982.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Pr="00AF16BC" w:rsidRDefault="00281624">
      <w:pPr>
        <w:widowControl w:val="0"/>
        <w:numPr>
          <w:ilvl w:val="0"/>
          <w:numId w:val="14"/>
        </w:numPr>
        <w:overflowPunct w:val="0"/>
        <w:autoSpaceDE w:val="0"/>
        <w:autoSpaceDN w:val="0"/>
        <w:adjustRightInd w:val="0"/>
        <w:spacing w:after="0" w:line="240" w:lineRule="auto"/>
        <w:ind w:hanging="429"/>
        <w:jc w:val="both"/>
        <w:rPr>
          <w:rFonts w:ascii="Arial" w:hAnsi="Arial" w:cs="Arial"/>
          <w:lang w:val="ru-RU"/>
        </w:rPr>
      </w:pPr>
      <w:r w:rsidRPr="00AF16BC">
        <w:rPr>
          <w:rFonts w:ascii="Arial" w:hAnsi="Arial" w:cs="Arial"/>
          <w:lang w:val="ru-RU"/>
        </w:rPr>
        <w:t xml:space="preserve">Астрономический календарь,постоянная часть: М.: </w:t>
      </w:r>
    </w:p>
    <w:p w:rsidR="003323E4" w:rsidRPr="00AF16BC" w:rsidRDefault="003323E4">
      <w:pPr>
        <w:widowControl w:val="0"/>
        <w:autoSpaceDE w:val="0"/>
        <w:autoSpaceDN w:val="0"/>
        <w:adjustRightInd w:val="0"/>
        <w:spacing w:after="0" w:line="35" w:lineRule="exact"/>
        <w:rPr>
          <w:rFonts w:ascii="Arial" w:hAnsi="Arial" w:cs="Arial"/>
          <w:lang w:val="ru-RU"/>
        </w:rPr>
      </w:pPr>
    </w:p>
    <w:p w:rsidR="003323E4" w:rsidRDefault="00281624">
      <w:pPr>
        <w:widowControl w:val="0"/>
        <w:overflowPunct w:val="0"/>
        <w:autoSpaceDE w:val="0"/>
        <w:autoSpaceDN w:val="0"/>
        <w:adjustRightInd w:val="0"/>
        <w:spacing w:after="0" w:line="240" w:lineRule="auto"/>
        <w:jc w:val="both"/>
        <w:rPr>
          <w:rFonts w:ascii="Arial" w:hAnsi="Arial" w:cs="Arial"/>
        </w:rPr>
      </w:pPr>
      <w:r>
        <w:rPr>
          <w:rFonts w:ascii="Arial" w:hAnsi="Arial" w:cs="Arial"/>
          <w:sz w:val="24"/>
          <w:szCs w:val="24"/>
        </w:rPr>
        <w:t xml:space="preserve">Наука, 1983. </w:t>
      </w:r>
    </w:p>
    <w:p w:rsidR="003323E4" w:rsidRDefault="003323E4">
      <w:pPr>
        <w:widowControl w:val="0"/>
        <w:autoSpaceDE w:val="0"/>
        <w:autoSpaceDN w:val="0"/>
        <w:adjustRightInd w:val="0"/>
        <w:spacing w:after="0" w:line="12" w:lineRule="exact"/>
        <w:rPr>
          <w:rFonts w:ascii="Arial" w:hAnsi="Arial" w:cs="Arial"/>
        </w:rPr>
      </w:pPr>
    </w:p>
    <w:p w:rsidR="003323E4" w:rsidRPr="00AF16BC" w:rsidRDefault="00281624">
      <w:pPr>
        <w:widowControl w:val="0"/>
        <w:numPr>
          <w:ilvl w:val="0"/>
          <w:numId w:val="14"/>
        </w:numPr>
        <w:overflowPunct w:val="0"/>
        <w:autoSpaceDE w:val="0"/>
        <w:autoSpaceDN w:val="0"/>
        <w:adjustRightInd w:val="0"/>
        <w:spacing w:after="0" w:line="250" w:lineRule="auto"/>
        <w:ind w:left="0" w:firstLine="291"/>
        <w:jc w:val="both"/>
        <w:rPr>
          <w:rFonts w:ascii="Arial" w:hAnsi="Arial" w:cs="Arial"/>
          <w:sz w:val="24"/>
          <w:szCs w:val="24"/>
          <w:lang w:val="ru-RU"/>
        </w:rPr>
      </w:pPr>
      <w:r w:rsidRPr="00AF16BC">
        <w:rPr>
          <w:rFonts w:ascii="Arial" w:hAnsi="Arial" w:cs="Arial"/>
          <w:sz w:val="24"/>
          <w:szCs w:val="24"/>
          <w:lang w:val="ru-RU"/>
        </w:rPr>
        <w:t xml:space="preserve">Бакулин П.И., Кононович Э.В., Мороз В.И..– Курс общей астрономии: М.: Наука, 1983.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Pr="00AF16BC" w:rsidRDefault="00281624">
      <w:pPr>
        <w:widowControl w:val="0"/>
        <w:numPr>
          <w:ilvl w:val="0"/>
          <w:numId w:val="14"/>
        </w:numPr>
        <w:tabs>
          <w:tab w:val="clear" w:pos="720"/>
          <w:tab w:val="num" w:pos="791"/>
        </w:tabs>
        <w:overflowPunct w:val="0"/>
        <w:autoSpaceDE w:val="0"/>
        <w:autoSpaceDN w:val="0"/>
        <w:adjustRightInd w:val="0"/>
        <w:spacing w:after="0" w:line="261" w:lineRule="auto"/>
        <w:ind w:left="0" w:firstLine="291"/>
        <w:jc w:val="both"/>
        <w:rPr>
          <w:rFonts w:ascii="Arial" w:hAnsi="Arial" w:cs="Arial"/>
          <w:sz w:val="23"/>
          <w:szCs w:val="23"/>
          <w:lang w:val="ru-RU"/>
        </w:rPr>
      </w:pPr>
      <w:r w:rsidRPr="00AF16BC">
        <w:rPr>
          <w:rFonts w:ascii="Arial" w:hAnsi="Arial" w:cs="Arial"/>
          <w:sz w:val="23"/>
          <w:szCs w:val="23"/>
          <w:lang w:val="ru-RU"/>
        </w:rPr>
        <w:t xml:space="preserve">Дагаев М.М., Демин В.Г., Климишин И.А.,Чаругин В.М..– Астрономия: М.: Просвещение,1983 . </w:t>
      </w:r>
    </w:p>
    <w:p w:rsidR="003323E4" w:rsidRDefault="00281624">
      <w:pPr>
        <w:widowControl w:val="0"/>
        <w:numPr>
          <w:ilvl w:val="0"/>
          <w:numId w:val="14"/>
        </w:numPr>
        <w:overflowPunct w:val="0"/>
        <w:autoSpaceDE w:val="0"/>
        <w:autoSpaceDN w:val="0"/>
        <w:adjustRightInd w:val="0"/>
        <w:spacing w:after="0" w:line="240" w:lineRule="auto"/>
        <w:ind w:hanging="429"/>
        <w:jc w:val="both"/>
        <w:rPr>
          <w:rFonts w:ascii="Arial" w:hAnsi="Arial" w:cs="Arial"/>
        </w:rPr>
      </w:pPr>
      <w:r w:rsidRPr="00AF16BC">
        <w:rPr>
          <w:rFonts w:ascii="Arial" w:hAnsi="Arial" w:cs="Arial"/>
          <w:lang w:val="ru-RU"/>
        </w:rPr>
        <w:t xml:space="preserve">Буткевич А.В., Зеликсон М.С.. </w:t>
      </w:r>
      <w:r>
        <w:rPr>
          <w:rFonts w:ascii="Arial" w:hAnsi="Arial" w:cs="Arial"/>
        </w:rPr>
        <w:t xml:space="preserve">Вечные календари.– </w:t>
      </w:r>
    </w:p>
    <w:p w:rsidR="003323E4" w:rsidRDefault="003323E4">
      <w:pPr>
        <w:widowControl w:val="0"/>
        <w:autoSpaceDE w:val="0"/>
        <w:autoSpaceDN w:val="0"/>
        <w:adjustRightInd w:val="0"/>
        <w:spacing w:after="0" w:line="35" w:lineRule="exact"/>
        <w:rPr>
          <w:rFonts w:ascii="Arial" w:hAnsi="Arial" w:cs="Arial"/>
        </w:rPr>
      </w:pPr>
    </w:p>
    <w:p w:rsidR="003323E4" w:rsidRDefault="00281624">
      <w:pPr>
        <w:widowControl w:val="0"/>
        <w:overflowPunct w:val="0"/>
        <w:autoSpaceDE w:val="0"/>
        <w:autoSpaceDN w:val="0"/>
        <w:adjustRightInd w:val="0"/>
        <w:spacing w:after="0" w:line="240" w:lineRule="auto"/>
        <w:jc w:val="both"/>
        <w:rPr>
          <w:rFonts w:ascii="Arial" w:hAnsi="Arial" w:cs="Arial"/>
        </w:rPr>
      </w:pPr>
      <w:r>
        <w:rPr>
          <w:rFonts w:ascii="Arial" w:hAnsi="Arial" w:cs="Arial"/>
          <w:sz w:val="24"/>
          <w:szCs w:val="24"/>
        </w:rPr>
        <w:t xml:space="preserve">М.:Наука, 1984. </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1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80</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8" w:right="4020" w:bottom="435" w:left="4180" w:header="720" w:footer="720" w:gutter="0"/>
          <w:cols w:space="720" w:equalWidth="0">
            <w:col w:w="200"/>
          </w:cols>
          <w:noEndnote/>
        </w:sectPr>
      </w:pPr>
    </w:p>
    <w:p w:rsidR="003323E4" w:rsidRPr="00AF16BC" w:rsidRDefault="00281624">
      <w:pPr>
        <w:widowControl w:val="0"/>
        <w:numPr>
          <w:ilvl w:val="0"/>
          <w:numId w:val="15"/>
        </w:numPr>
        <w:overflowPunct w:val="0"/>
        <w:autoSpaceDE w:val="0"/>
        <w:autoSpaceDN w:val="0"/>
        <w:adjustRightInd w:val="0"/>
        <w:spacing w:after="0" w:line="250" w:lineRule="auto"/>
        <w:ind w:left="0" w:firstLine="287"/>
        <w:jc w:val="both"/>
        <w:rPr>
          <w:rFonts w:ascii="Arial" w:hAnsi="Arial" w:cs="Arial"/>
          <w:sz w:val="24"/>
          <w:szCs w:val="24"/>
          <w:lang w:val="ru-RU"/>
        </w:rPr>
      </w:pPr>
      <w:bookmarkStart w:id="78" w:name="page161"/>
      <w:bookmarkEnd w:id="78"/>
      <w:r w:rsidRPr="00AF16BC">
        <w:rPr>
          <w:rFonts w:ascii="Arial" w:hAnsi="Arial" w:cs="Arial"/>
          <w:sz w:val="24"/>
          <w:szCs w:val="24"/>
          <w:lang w:val="ru-RU"/>
        </w:rPr>
        <w:lastRenderedPageBreak/>
        <w:t xml:space="preserve">Бановски А..- Мифы и легенды о созвездиях ,- Алма-Ата: Казахстан, 1985.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Pr="00AF16BC" w:rsidRDefault="00281624">
      <w:pPr>
        <w:widowControl w:val="0"/>
        <w:numPr>
          <w:ilvl w:val="0"/>
          <w:numId w:val="15"/>
        </w:numPr>
        <w:overflowPunct w:val="0"/>
        <w:autoSpaceDE w:val="0"/>
        <w:autoSpaceDN w:val="0"/>
        <w:adjustRightInd w:val="0"/>
        <w:spacing w:after="0" w:line="240" w:lineRule="auto"/>
        <w:ind w:hanging="433"/>
        <w:jc w:val="both"/>
        <w:rPr>
          <w:rFonts w:ascii="Arial" w:hAnsi="Arial" w:cs="Arial"/>
          <w:sz w:val="24"/>
          <w:szCs w:val="24"/>
          <w:lang w:val="ru-RU"/>
        </w:rPr>
      </w:pPr>
      <w:r w:rsidRPr="00AF16BC">
        <w:rPr>
          <w:rFonts w:ascii="Arial" w:hAnsi="Arial" w:cs="Arial"/>
          <w:sz w:val="24"/>
          <w:szCs w:val="24"/>
          <w:lang w:val="ru-RU"/>
        </w:rPr>
        <w:t xml:space="preserve">Хренов Л.С., Голуб И.Я..– Время и календарь.– </w:t>
      </w:r>
    </w:p>
    <w:p w:rsidR="003323E4" w:rsidRPr="00AF16BC" w:rsidRDefault="003323E4">
      <w:pPr>
        <w:widowControl w:val="0"/>
        <w:autoSpaceDE w:val="0"/>
        <w:autoSpaceDN w:val="0"/>
        <w:adjustRightInd w:val="0"/>
        <w:spacing w:after="0" w:line="12" w:lineRule="exact"/>
        <w:rPr>
          <w:rFonts w:ascii="Arial" w:hAnsi="Arial" w:cs="Arial"/>
          <w:sz w:val="24"/>
          <w:szCs w:val="24"/>
          <w:lang w:val="ru-RU"/>
        </w:rPr>
      </w:pPr>
    </w:p>
    <w:p w:rsidR="003323E4" w:rsidRDefault="00281624">
      <w:pPr>
        <w:widowControl w:val="0"/>
        <w:overflowPunct w:val="0"/>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М.:Наука,1989. </w:t>
      </w:r>
    </w:p>
    <w:p w:rsidR="003323E4" w:rsidRDefault="003323E4">
      <w:pPr>
        <w:widowControl w:val="0"/>
        <w:autoSpaceDE w:val="0"/>
        <w:autoSpaceDN w:val="0"/>
        <w:adjustRightInd w:val="0"/>
        <w:spacing w:after="0" w:line="12" w:lineRule="exact"/>
        <w:rPr>
          <w:rFonts w:ascii="Arial" w:hAnsi="Arial" w:cs="Arial"/>
          <w:sz w:val="24"/>
          <w:szCs w:val="24"/>
        </w:rPr>
      </w:pPr>
    </w:p>
    <w:p w:rsidR="003323E4" w:rsidRDefault="00281624">
      <w:pPr>
        <w:widowControl w:val="0"/>
        <w:numPr>
          <w:ilvl w:val="0"/>
          <w:numId w:val="15"/>
        </w:numPr>
        <w:overflowPunct w:val="0"/>
        <w:autoSpaceDE w:val="0"/>
        <w:autoSpaceDN w:val="0"/>
        <w:adjustRightInd w:val="0"/>
        <w:spacing w:after="0" w:line="250" w:lineRule="auto"/>
        <w:ind w:left="0" w:firstLine="287"/>
        <w:jc w:val="both"/>
        <w:rPr>
          <w:rFonts w:ascii="Arial" w:hAnsi="Arial" w:cs="Arial"/>
          <w:sz w:val="24"/>
          <w:szCs w:val="24"/>
        </w:rPr>
      </w:pPr>
      <w:r>
        <w:rPr>
          <w:rFonts w:ascii="Arial" w:hAnsi="Arial" w:cs="Arial"/>
          <w:sz w:val="24"/>
          <w:szCs w:val="24"/>
        </w:rPr>
        <w:t xml:space="preserve">Қарамұрзин А.. Астрономиядан қосымша оқуға арналған кейбір мәселелер.- Алматы, Рауан, 1990. </w:t>
      </w:r>
    </w:p>
    <w:p w:rsidR="003323E4" w:rsidRDefault="003323E4">
      <w:pPr>
        <w:widowControl w:val="0"/>
        <w:autoSpaceDE w:val="0"/>
        <w:autoSpaceDN w:val="0"/>
        <w:adjustRightInd w:val="0"/>
        <w:spacing w:after="0" w:line="1" w:lineRule="exact"/>
        <w:rPr>
          <w:rFonts w:ascii="Arial" w:hAnsi="Arial" w:cs="Arial"/>
          <w:sz w:val="24"/>
          <w:szCs w:val="24"/>
        </w:rPr>
      </w:pPr>
    </w:p>
    <w:p w:rsidR="003323E4" w:rsidRDefault="00281624">
      <w:pPr>
        <w:widowControl w:val="0"/>
        <w:numPr>
          <w:ilvl w:val="0"/>
          <w:numId w:val="15"/>
        </w:numPr>
        <w:overflowPunct w:val="0"/>
        <w:autoSpaceDE w:val="0"/>
        <w:autoSpaceDN w:val="0"/>
        <w:adjustRightInd w:val="0"/>
        <w:spacing w:after="0" w:line="286" w:lineRule="auto"/>
        <w:ind w:left="0" w:firstLine="287"/>
        <w:jc w:val="both"/>
        <w:rPr>
          <w:rFonts w:ascii="Arial" w:hAnsi="Arial" w:cs="Arial"/>
          <w:sz w:val="21"/>
          <w:szCs w:val="21"/>
        </w:rPr>
      </w:pPr>
      <w:r w:rsidRPr="00AF16BC">
        <w:rPr>
          <w:rFonts w:ascii="Arial" w:hAnsi="Arial" w:cs="Arial"/>
          <w:sz w:val="21"/>
          <w:szCs w:val="21"/>
          <w:lang w:val="ru-RU"/>
        </w:rPr>
        <w:t xml:space="preserve">Левитан Е.П. Астрономия: учебник для 11 класса общеобразовательных учреждений. </w:t>
      </w:r>
      <w:r>
        <w:rPr>
          <w:rFonts w:ascii="Arial" w:hAnsi="Arial" w:cs="Arial"/>
          <w:sz w:val="21"/>
          <w:szCs w:val="21"/>
        </w:rPr>
        <w:t xml:space="preserve">М.: Просвещение, 1994. </w:t>
      </w:r>
    </w:p>
    <w:p w:rsidR="003323E4" w:rsidRPr="00AF16BC" w:rsidRDefault="00281624">
      <w:pPr>
        <w:widowControl w:val="0"/>
        <w:numPr>
          <w:ilvl w:val="0"/>
          <w:numId w:val="15"/>
        </w:numPr>
        <w:overflowPunct w:val="0"/>
        <w:autoSpaceDE w:val="0"/>
        <w:autoSpaceDN w:val="0"/>
        <w:adjustRightInd w:val="0"/>
        <w:spacing w:after="0" w:line="250" w:lineRule="auto"/>
        <w:ind w:left="0" w:firstLine="287"/>
        <w:jc w:val="both"/>
        <w:rPr>
          <w:rFonts w:ascii="Arial" w:hAnsi="Arial" w:cs="Arial"/>
          <w:sz w:val="24"/>
          <w:szCs w:val="24"/>
          <w:lang w:val="ru-RU"/>
        </w:rPr>
      </w:pPr>
      <w:r w:rsidRPr="00AF16BC">
        <w:rPr>
          <w:rFonts w:ascii="Arial" w:hAnsi="Arial" w:cs="Arial"/>
          <w:sz w:val="24"/>
          <w:szCs w:val="24"/>
          <w:lang w:val="ru-RU"/>
        </w:rPr>
        <w:t xml:space="preserve">Бекбасаров Н.М.. Астрономияға кіріспе. Орта мектептің 11-сыныбында астрономияны оқытуға арналған көмекші құрал,- Алматы, Рауан, 1996.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Default="00281624">
      <w:pPr>
        <w:widowControl w:val="0"/>
        <w:numPr>
          <w:ilvl w:val="0"/>
          <w:numId w:val="15"/>
        </w:numPr>
        <w:overflowPunct w:val="0"/>
        <w:autoSpaceDE w:val="0"/>
        <w:autoSpaceDN w:val="0"/>
        <w:adjustRightInd w:val="0"/>
        <w:spacing w:after="0" w:line="273" w:lineRule="auto"/>
        <w:ind w:left="0" w:firstLine="287"/>
        <w:jc w:val="both"/>
        <w:rPr>
          <w:rFonts w:ascii="Arial" w:hAnsi="Arial" w:cs="Arial"/>
        </w:rPr>
      </w:pPr>
      <w:r w:rsidRPr="00AF16BC">
        <w:rPr>
          <w:rFonts w:ascii="Arial" w:hAnsi="Arial" w:cs="Arial"/>
          <w:lang w:val="ru-RU"/>
        </w:rPr>
        <w:t xml:space="preserve">Имажанова Қ.И. Астрономия терминдерінің қысқа­ ша орысша-қазақша түсіндірме сөздігі.- </w:t>
      </w:r>
      <w:r>
        <w:rPr>
          <w:rFonts w:ascii="Arial" w:hAnsi="Arial" w:cs="Arial"/>
        </w:rPr>
        <w:t xml:space="preserve">Алматы,1996. </w:t>
      </w:r>
    </w:p>
    <w:p w:rsidR="003323E4" w:rsidRDefault="00281624">
      <w:pPr>
        <w:widowControl w:val="0"/>
        <w:numPr>
          <w:ilvl w:val="0"/>
          <w:numId w:val="15"/>
        </w:numPr>
        <w:overflowPunct w:val="0"/>
        <w:autoSpaceDE w:val="0"/>
        <w:autoSpaceDN w:val="0"/>
        <w:adjustRightInd w:val="0"/>
        <w:spacing w:after="0" w:line="250" w:lineRule="auto"/>
        <w:ind w:left="0" w:firstLine="287"/>
        <w:jc w:val="both"/>
        <w:rPr>
          <w:rFonts w:ascii="Arial" w:hAnsi="Arial" w:cs="Arial"/>
          <w:sz w:val="24"/>
          <w:szCs w:val="24"/>
        </w:rPr>
      </w:pPr>
      <w:r w:rsidRPr="00AF16BC">
        <w:rPr>
          <w:rFonts w:ascii="Arial" w:hAnsi="Arial" w:cs="Arial"/>
          <w:sz w:val="24"/>
          <w:szCs w:val="24"/>
          <w:lang w:val="ru-RU"/>
        </w:rPr>
        <w:t xml:space="preserve">Энгельгардт И..- Когда наступит ХХ1 век.// </w:t>
      </w:r>
      <w:r>
        <w:rPr>
          <w:rFonts w:ascii="Arial" w:hAnsi="Arial" w:cs="Arial"/>
          <w:sz w:val="24"/>
          <w:szCs w:val="24"/>
        </w:rPr>
        <w:t xml:space="preserve">Наука и жизнь. 1, 1999. С.8-11. </w:t>
      </w:r>
    </w:p>
    <w:p w:rsidR="003323E4" w:rsidRDefault="003323E4">
      <w:pPr>
        <w:widowControl w:val="0"/>
        <w:autoSpaceDE w:val="0"/>
        <w:autoSpaceDN w:val="0"/>
        <w:adjustRightInd w:val="0"/>
        <w:spacing w:after="0" w:line="1" w:lineRule="exact"/>
        <w:rPr>
          <w:rFonts w:ascii="Arial" w:hAnsi="Arial" w:cs="Arial"/>
          <w:sz w:val="24"/>
          <w:szCs w:val="24"/>
        </w:rPr>
      </w:pPr>
    </w:p>
    <w:p w:rsidR="003323E4" w:rsidRPr="00AF16BC" w:rsidRDefault="00281624">
      <w:pPr>
        <w:widowControl w:val="0"/>
        <w:numPr>
          <w:ilvl w:val="0"/>
          <w:numId w:val="15"/>
        </w:numPr>
        <w:overflowPunct w:val="0"/>
        <w:autoSpaceDE w:val="0"/>
        <w:autoSpaceDN w:val="0"/>
        <w:adjustRightInd w:val="0"/>
        <w:spacing w:after="0" w:line="250" w:lineRule="auto"/>
        <w:ind w:left="0" w:firstLine="287"/>
        <w:jc w:val="both"/>
        <w:rPr>
          <w:rFonts w:ascii="Arial" w:hAnsi="Arial" w:cs="Arial"/>
          <w:sz w:val="24"/>
          <w:szCs w:val="24"/>
          <w:lang w:val="ru-RU"/>
        </w:rPr>
      </w:pPr>
      <w:r w:rsidRPr="00AF16BC">
        <w:rPr>
          <w:rFonts w:ascii="Arial" w:hAnsi="Arial" w:cs="Arial"/>
          <w:sz w:val="24"/>
          <w:szCs w:val="24"/>
          <w:lang w:val="ru-RU"/>
        </w:rPr>
        <w:t xml:space="preserve">Левитан Е.-Современные и старинные созвездия// Наука и жизнь,10,1999.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Pr="00AF16BC" w:rsidRDefault="00281624">
      <w:pPr>
        <w:widowControl w:val="0"/>
        <w:numPr>
          <w:ilvl w:val="0"/>
          <w:numId w:val="15"/>
        </w:numPr>
        <w:overflowPunct w:val="0"/>
        <w:autoSpaceDE w:val="0"/>
        <w:autoSpaceDN w:val="0"/>
        <w:adjustRightInd w:val="0"/>
        <w:spacing w:after="0" w:line="240" w:lineRule="auto"/>
        <w:ind w:hanging="433"/>
        <w:jc w:val="both"/>
        <w:rPr>
          <w:rFonts w:ascii="Arial" w:hAnsi="Arial" w:cs="Arial"/>
          <w:sz w:val="21"/>
          <w:szCs w:val="21"/>
          <w:lang w:val="ru-RU"/>
        </w:rPr>
      </w:pPr>
      <w:r w:rsidRPr="00AF16BC">
        <w:rPr>
          <w:rFonts w:ascii="Arial" w:hAnsi="Arial" w:cs="Arial"/>
          <w:sz w:val="21"/>
          <w:szCs w:val="21"/>
          <w:lang w:val="ru-RU"/>
        </w:rPr>
        <w:t>Левитан Е.-Когда же все таки начнется ХХ1 век// На</w:t>
      </w:r>
      <w:r w:rsidRPr="00AF16BC">
        <w:rPr>
          <w:rFonts w:ascii="Times New Roman" w:hAnsi="Times New Roman"/>
          <w:sz w:val="21"/>
          <w:szCs w:val="21"/>
          <w:lang w:val="ru-RU"/>
        </w:rPr>
        <w:t>-</w:t>
      </w:r>
      <w:r w:rsidRPr="00AF16BC">
        <w:rPr>
          <w:rFonts w:ascii="Arial" w:hAnsi="Arial" w:cs="Arial"/>
          <w:sz w:val="21"/>
          <w:szCs w:val="21"/>
          <w:lang w:val="ru-RU"/>
        </w:rPr>
        <w:t xml:space="preserve"> </w:t>
      </w:r>
    </w:p>
    <w:p w:rsidR="003323E4" w:rsidRPr="00AF16BC" w:rsidRDefault="003323E4">
      <w:pPr>
        <w:widowControl w:val="0"/>
        <w:autoSpaceDE w:val="0"/>
        <w:autoSpaceDN w:val="0"/>
        <w:adjustRightInd w:val="0"/>
        <w:spacing w:after="0" w:line="45" w:lineRule="exact"/>
        <w:rPr>
          <w:rFonts w:ascii="Arial" w:hAnsi="Arial" w:cs="Arial"/>
          <w:sz w:val="21"/>
          <w:szCs w:val="21"/>
          <w:lang w:val="ru-RU"/>
        </w:rPr>
      </w:pPr>
    </w:p>
    <w:p w:rsidR="003323E4" w:rsidRDefault="00281624">
      <w:pPr>
        <w:widowControl w:val="0"/>
        <w:overflowPunct w:val="0"/>
        <w:autoSpaceDE w:val="0"/>
        <w:autoSpaceDN w:val="0"/>
        <w:adjustRightInd w:val="0"/>
        <w:spacing w:after="0" w:line="240" w:lineRule="auto"/>
        <w:jc w:val="both"/>
        <w:rPr>
          <w:rFonts w:ascii="Arial" w:hAnsi="Arial" w:cs="Arial"/>
          <w:sz w:val="21"/>
          <w:szCs w:val="21"/>
        </w:rPr>
      </w:pPr>
      <w:r>
        <w:rPr>
          <w:rFonts w:ascii="Arial" w:hAnsi="Arial" w:cs="Arial"/>
          <w:sz w:val="24"/>
          <w:szCs w:val="24"/>
        </w:rPr>
        <w:t xml:space="preserve">ука и жизнь, 11,1999,с.5-6. </w:t>
      </w:r>
    </w:p>
    <w:p w:rsidR="003323E4" w:rsidRDefault="003323E4">
      <w:pPr>
        <w:widowControl w:val="0"/>
        <w:autoSpaceDE w:val="0"/>
        <w:autoSpaceDN w:val="0"/>
        <w:adjustRightInd w:val="0"/>
        <w:spacing w:after="0" w:line="12" w:lineRule="exact"/>
        <w:rPr>
          <w:rFonts w:ascii="Arial" w:hAnsi="Arial" w:cs="Arial"/>
          <w:sz w:val="21"/>
          <w:szCs w:val="21"/>
        </w:rPr>
      </w:pPr>
    </w:p>
    <w:p w:rsidR="003323E4" w:rsidRPr="00AF16BC" w:rsidRDefault="00281624">
      <w:pPr>
        <w:widowControl w:val="0"/>
        <w:numPr>
          <w:ilvl w:val="0"/>
          <w:numId w:val="15"/>
        </w:numPr>
        <w:overflowPunct w:val="0"/>
        <w:autoSpaceDE w:val="0"/>
        <w:autoSpaceDN w:val="0"/>
        <w:adjustRightInd w:val="0"/>
        <w:spacing w:after="0" w:line="240" w:lineRule="auto"/>
        <w:ind w:hanging="433"/>
        <w:jc w:val="both"/>
        <w:rPr>
          <w:rFonts w:ascii="Arial" w:hAnsi="Arial" w:cs="Arial"/>
          <w:sz w:val="24"/>
          <w:szCs w:val="24"/>
          <w:lang w:val="ru-RU"/>
        </w:rPr>
      </w:pPr>
      <w:r w:rsidRPr="00AF16BC">
        <w:rPr>
          <w:rFonts w:ascii="Arial" w:hAnsi="Arial" w:cs="Arial"/>
          <w:sz w:val="24"/>
          <w:szCs w:val="24"/>
          <w:lang w:val="ru-RU"/>
        </w:rPr>
        <w:t xml:space="preserve">Левитан Е..- Имена звезд // Наука и жизнь,1999, </w:t>
      </w:r>
    </w:p>
    <w:p w:rsidR="003323E4" w:rsidRPr="00AF16BC" w:rsidRDefault="003323E4">
      <w:pPr>
        <w:widowControl w:val="0"/>
        <w:autoSpaceDE w:val="0"/>
        <w:autoSpaceDN w:val="0"/>
        <w:adjustRightInd w:val="0"/>
        <w:spacing w:after="0" w:line="12" w:lineRule="exact"/>
        <w:rPr>
          <w:rFonts w:ascii="Arial" w:hAnsi="Arial" w:cs="Arial"/>
          <w:sz w:val="24"/>
          <w:szCs w:val="24"/>
          <w:lang w:val="ru-RU"/>
        </w:rPr>
      </w:pPr>
    </w:p>
    <w:p w:rsidR="003323E4" w:rsidRDefault="00281624">
      <w:pPr>
        <w:widowControl w:val="0"/>
        <w:overflowPunct w:val="0"/>
        <w:autoSpaceDE w:val="0"/>
        <w:autoSpaceDN w:val="0"/>
        <w:adjustRightInd w:val="0"/>
        <w:spacing w:after="0" w:line="240" w:lineRule="auto"/>
        <w:jc w:val="both"/>
        <w:rPr>
          <w:rFonts w:ascii="Arial" w:hAnsi="Arial" w:cs="Arial"/>
          <w:sz w:val="24"/>
          <w:szCs w:val="24"/>
        </w:rPr>
      </w:pPr>
      <w:r>
        <w:rPr>
          <w:rFonts w:ascii="Times New Roman" w:hAnsi="Times New Roman"/>
          <w:sz w:val="24"/>
          <w:szCs w:val="24"/>
        </w:rPr>
        <w:t xml:space="preserve">с.114-118. </w:t>
      </w:r>
    </w:p>
    <w:p w:rsidR="003323E4" w:rsidRDefault="003323E4">
      <w:pPr>
        <w:widowControl w:val="0"/>
        <w:autoSpaceDE w:val="0"/>
        <w:autoSpaceDN w:val="0"/>
        <w:adjustRightInd w:val="0"/>
        <w:spacing w:after="0" w:line="12" w:lineRule="exact"/>
        <w:rPr>
          <w:rFonts w:ascii="Arial" w:hAnsi="Arial" w:cs="Arial"/>
          <w:sz w:val="24"/>
          <w:szCs w:val="24"/>
        </w:rPr>
      </w:pPr>
    </w:p>
    <w:p w:rsidR="003323E4" w:rsidRDefault="00281624">
      <w:pPr>
        <w:widowControl w:val="0"/>
        <w:numPr>
          <w:ilvl w:val="0"/>
          <w:numId w:val="15"/>
        </w:numPr>
        <w:overflowPunct w:val="0"/>
        <w:autoSpaceDE w:val="0"/>
        <w:autoSpaceDN w:val="0"/>
        <w:adjustRightInd w:val="0"/>
        <w:spacing w:after="0" w:line="285" w:lineRule="auto"/>
        <w:ind w:left="0" w:firstLine="287"/>
        <w:jc w:val="both"/>
        <w:rPr>
          <w:rFonts w:ascii="Times New Roman" w:hAnsi="Times New Roman"/>
          <w:sz w:val="21"/>
          <w:szCs w:val="21"/>
        </w:rPr>
      </w:pPr>
      <w:r>
        <w:rPr>
          <w:rFonts w:ascii="Arial" w:hAnsi="Arial" w:cs="Arial"/>
          <w:sz w:val="21"/>
          <w:szCs w:val="21"/>
        </w:rPr>
        <w:t xml:space="preserve">қазақша-орысша, орысша-қазақша терминологиялық сөздік: физика және астрономия, Алматы, Рауан,1999. </w:t>
      </w:r>
    </w:p>
    <w:p w:rsidR="003323E4" w:rsidRDefault="003323E4">
      <w:pPr>
        <w:widowControl w:val="0"/>
        <w:autoSpaceDE w:val="0"/>
        <w:autoSpaceDN w:val="0"/>
        <w:adjustRightInd w:val="0"/>
        <w:spacing w:after="0" w:line="1" w:lineRule="exact"/>
        <w:rPr>
          <w:rFonts w:ascii="Times New Roman" w:hAnsi="Times New Roman"/>
          <w:sz w:val="21"/>
          <w:szCs w:val="21"/>
        </w:rPr>
      </w:pPr>
    </w:p>
    <w:p w:rsidR="003323E4" w:rsidRPr="00AF16BC" w:rsidRDefault="00281624">
      <w:pPr>
        <w:widowControl w:val="0"/>
        <w:numPr>
          <w:ilvl w:val="0"/>
          <w:numId w:val="15"/>
        </w:numPr>
        <w:overflowPunct w:val="0"/>
        <w:autoSpaceDE w:val="0"/>
        <w:autoSpaceDN w:val="0"/>
        <w:adjustRightInd w:val="0"/>
        <w:spacing w:after="0" w:line="240" w:lineRule="auto"/>
        <w:ind w:hanging="433"/>
        <w:jc w:val="both"/>
        <w:rPr>
          <w:rFonts w:ascii="Arial" w:hAnsi="Arial" w:cs="Arial"/>
          <w:lang w:val="ru-RU"/>
        </w:rPr>
      </w:pPr>
      <w:r w:rsidRPr="00AF16BC">
        <w:rPr>
          <w:rFonts w:ascii="Arial" w:hAnsi="Arial" w:cs="Arial"/>
          <w:lang w:val="ru-RU"/>
        </w:rPr>
        <w:t xml:space="preserve">Бекбасар Н.М.. Практикалық астрономия,- Алматы, </w:t>
      </w:r>
    </w:p>
    <w:p w:rsidR="003323E4" w:rsidRPr="00AF16BC" w:rsidRDefault="003323E4">
      <w:pPr>
        <w:widowControl w:val="0"/>
        <w:autoSpaceDE w:val="0"/>
        <w:autoSpaceDN w:val="0"/>
        <w:adjustRightInd w:val="0"/>
        <w:spacing w:after="0" w:line="35" w:lineRule="exact"/>
        <w:rPr>
          <w:rFonts w:ascii="Arial" w:hAnsi="Arial" w:cs="Arial"/>
          <w:lang w:val="ru-RU"/>
        </w:rPr>
      </w:pPr>
    </w:p>
    <w:p w:rsidR="003323E4" w:rsidRDefault="00281624">
      <w:pPr>
        <w:widowControl w:val="0"/>
        <w:overflowPunct w:val="0"/>
        <w:autoSpaceDE w:val="0"/>
        <w:autoSpaceDN w:val="0"/>
        <w:adjustRightInd w:val="0"/>
        <w:spacing w:after="0" w:line="240" w:lineRule="auto"/>
        <w:jc w:val="both"/>
        <w:rPr>
          <w:rFonts w:ascii="Arial" w:hAnsi="Arial" w:cs="Arial"/>
        </w:rPr>
      </w:pPr>
      <w:r>
        <w:rPr>
          <w:rFonts w:ascii="Times New Roman" w:hAnsi="Times New Roman"/>
          <w:sz w:val="24"/>
          <w:szCs w:val="24"/>
        </w:rPr>
        <w:t xml:space="preserve">2000. </w:t>
      </w:r>
    </w:p>
    <w:p w:rsidR="003323E4" w:rsidRDefault="003323E4">
      <w:pPr>
        <w:widowControl w:val="0"/>
        <w:autoSpaceDE w:val="0"/>
        <w:autoSpaceDN w:val="0"/>
        <w:adjustRightInd w:val="0"/>
        <w:spacing w:after="0" w:line="12" w:lineRule="exact"/>
        <w:rPr>
          <w:rFonts w:ascii="Arial" w:hAnsi="Arial" w:cs="Arial"/>
        </w:rPr>
      </w:pPr>
    </w:p>
    <w:p w:rsidR="003323E4" w:rsidRDefault="00281624">
      <w:pPr>
        <w:widowControl w:val="0"/>
        <w:numPr>
          <w:ilvl w:val="0"/>
          <w:numId w:val="15"/>
        </w:numPr>
        <w:overflowPunct w:val="0"/>
        <w:autoSpaceDE w:val="0"/>
        <w:autoSpaceDN w:val="0"/>
        <w:adjustRightInd w:val="0"/>
        <w:spacing w:after="0" w:line="272" w:lineRule="auto"/>
        <w:ind w:left="0" w:firstLine="287"/>
        <w:jc w:val="both"/>
        <w:rPr>
          <w:rFonts w:ascii="Arial" w:hAnsi="Arial" w:cs="Arial"/>
        </w:rPr>
      </w:pPr>
      <w:r w:rsidRPr="00AF16BC">
        <w:rPr>
          <w:rFonts w:ascii="Arial" w:hAnsi="Arial" w:cs="Arial"/>
          <w:lang w:val="ru-RU"/>
        </w:rPr>
        <w:t>Башарұлы Р., Қазақбаева Д., Тоқбергенова У., Бек</w:t>
      </w:r>
      <w:r w:rsidRPr="00AF16BC">
        <w:rPr>
          <w:rFonts w:ascii="Times New Roman" w:hAnsi="Times New Roman"/>
          <w:lang w:val="ru-RU"/>
        </w:rPr>
        <w:t>-</w:t>
      </w:r>
      <w:r w:rsidRPr="00AF16BC">
        <w:rPr>
          <w:rFonts w:ascii="Arial" w:hAnsi="Arial" w:cs="Arial"/>
          <w:lang w:val="ru-RU"/>
        </w:rPr>
        <w:t xml:space="preserve">басар Н.- Физика және астрономия. </w:t>
      </w:r>
      <w:r>
        <w:rPr>
          <w:rFonts w:ascii="Arial" w:hAnsi="Arial" w:cs="Arial"/>
        </w:rPr>
        <w:t xml:space="preserve">Жалпы білім беретін мектептің 9-сыныбына арналған байқау оқулығы.– Алматы, </w:t>
      </w:r>
    </w:p>
    <w:p w:rsidR="003323E4" w:rsidRDefault="003323E4">
      <w:pPr>
        <w:widowControl w:val="0"/>
        <w:autoSpaceDE w:val="0"/>
        <w:autoSpaceDN w:val="0"/>
        <w:adjustRightInd w:val="0"/>
        <w:spacing w:after="0" w:line="1" w:lineRule="exact"/>
        <w:rPr>
          <w:rFonts w:ascii="Arial" w:hAnsi="Arial" w:cs="Arial"/>
        </w:rPr>
      </w:pPr>
    </w:p>
    <w:p w:rsidR="003323E4" w:rsidRDefault="00281624">
      <w:pPr>
        <w:widowControl w:val="0"/>
        <w:overflowPunct w:val="0"/>
        <w:autoSpaceDE w:val="0"/>
        <w:autoSpaceDN w:val="0"/>
        <w:adjustRightInd w:val="0"/>
        <w:spacing w:after="0" w:line="240" w:lineRule="auto"/>
        <w:jc w:val="both"/>
        <w:rPr>
          <w:rFonts w:ascii="Arial" w:hAnsi="Arial" w:cs="Arial"/>
        </w:rPr>
      </w:pPr>
      <w:r>
        <w:rPr>
          <w:rFonts w:ascii="Arial" w:hAnsi="Arial" w:cs="Arial"/>
          <w:sz w:val="24"/>
          <w:szCs w:val="24"/>
        </w:rPr>
        <w:t xml:space="preserve">Рауан, 2000. </w:t>
      </w:r>
    </w:p>
    <w:p w:rsidR="003323E4" w:rsidRDefault="003323E4">
      <w:pPr>
        <w:widowControl w:val="0"/>
        <w:autoSpaceDE w:val="0"/>
        <w:autoSpaceDN w:val="0"/>
        <w:adjustRightInd w:val="0"/>
        <w:spacing w:after="0" w:line="12" w:lineRule="exact"/>
        <w:rPr>
          <w:rFonts w:ascii="Arial" w:hAnsi="Arial" w:cs="Arial"/>
        </w:rPr>
      </w:pPr>
    </w:p>
    <w:p w:rsidR="003323E4" w:rsidRPr="00AF16BC" w:rsidRDefault="00281624">
      <w:pPr>
        <w:widowControl w:val="0"/>
        <w:numPr>
          <w:ilvl w:val="0"/>
          <w:numId w:val="15"/>
        </w:numPr>
        <w:overflowPunct w:val="0"/>
        <w:autoSpaceDE w:val="0"/>
        <w:autoSpaceDN w:val="0"/>
        <w:adjustRightInd w:val="0"/>
        <w:spacing w:after="0" w:line="240" w:lineRule="auto"/>
        <w:ind w:hanging="433"/>
        <w:jc w:val="both"/>
        <w:rPr>
          <w:rFonts w:ascii="Arial" w:hAnsi="Arial" w:cs="Arial"/>
          <w:sz w:val="24"/>
          <w:szCs w:val="24"/>
          <w:lang w:val="ru-RU"/>
        </w:rPr>
      </w:pPr>
      <w:r w:rsidRPr="00AF16BC">
        <w:rPr>
          <w:rFonts w:ascii="Arial" w:hAnsi="Arial" w:cs="Arial"/>
          <w:sz w:val="24"/>
          <w:szCs w:val="24"/>
          <w:lang w:val="ru-RU"/>
        </w:rPr>
        <w:t xml:space="preserve">Левитан Е.. //Наука и жизнь, 10, 2000, с.78, 80. </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80" w:bottom="435" w:left="1000" w:header="720" w:footer="720" w:gutter="0"/>
          <w:cols w:space="720" w:equalWidth="0">
            <w:col w:w="612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7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81</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440" w:right="8391" w:bottom="1440" w:left="0" w:header="720" w:footer="720" w:gutter="0"/>
          <w:cols w:space="720"/>
          <w:noEndnote/>
        </w:sectPr>
      </w:pPr>
      <w:bookmarkStart w:id="79" w:name="page163"/>
      <w:bookmarkEnd w:id="79"/>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bookmarkStart w:id="80" w:name="page165"/>
      <w:bookmarkEnd w:id="80"/>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8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b/>
          <w:bCs/>
          <w:sz w:val="36"/>
          <w:szCs w:val="36"/>
          <w:lang w:val="ru-RU"/>
        </w:rPr>
        <w:t>Аспан механикасы</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440" w:right="2120" w:bottom="1440" w:left="1880" w:header="720" w:footer="720" w:gutter="0"/>
          <w:cols w:space="720" w:equalWidth="0">
            <w:col w:w="4400"/>
          </w:cols>
          <w:noEndnote/>
        </w:sectPr>
      </w:pPr>
    </w:p>
    <w:p w:rsidR="003323E4" w:rsidRPr="00AF16BC" w:rsidRDefault="00281624">
      <w:pPr>
        <w:widowControl w:val="0"/>
        <w:autoSpaceDE w:val="0"/>
        <w:autoSpaceDN w:val="0"/>
        <w:adjustRightInd w:val="0"/>
        <w:spacing w:after="0" w:line="240" w:lineRule="auto"/>
        <w:ind w:left="840"/>
        <w:rPr>
          <w:rFonts w:ascii="Times New Roman" w:hAnsi="Times New Roman"/>
          <w:sz w:val="24"/>
          <w:szCs w:val="24"/>
          <w:lang w:val="ru-RU"/>
        </w:rPr>
      </w:pPr>
      <w:bookmarkStart w:id="81" w:name="page167"/>
      <w:bookmarkEnd w:id="81"/>
      <w:r w:rsidRPr="00AF16BC">
        <w:rPr>
          <w:rFonts w:ascii="Arial" w:hAnsi="Arial" w:cs="Arial"/>
          <w:b/>
          <w:bCs/>
          <w:sz w:val="24"/>
          <w:szCs w:val="24"/>
          <w:lang w:val="ru-RU"/>
        </w:rPr>
        <w:lastRenderedPageBreak/>
        <w:t>Аспан механикасыНА кіріспе</w:t>
      </w:r>
    </w:p>
    <w:p w:rsidR="003323E4" w:rsidRPr="00AF16BC" w:rsidRDefault="003323E4">
      <w:pPr>
        <w:widowControl w:val="0"/>
        <w:autoSpaceDE w:val="0"/>
        <w:autoSpaceDN w:val="0"/>
        <w:adjustRightInd w:val="0"/>
        <w:spacing w:after="0" w:line="289"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5" w:lineRule="auto"/>
        <w:ind w:firstLine="397"/>
        <w:jc w:val="both"/>
        <w:rPr>
          <w:rFonts w:ascii="Times New Roman" w:hAnsi="Times New Roman"/>
          <w:sz w:val="24"/>
          <w:szCs w:val="24"/>
          <w:lang w:val="ru-RU"/>
        </w:rPr>
      </w:pPr>
      <w:r w:rsidRPr="00AF16BC">
        <w:rPr>
          <w:rFonts w:ascii="Arial" w:hAnsi="Arial" w:cs="Arial"/>
          <w:lang w:val="ru-RU"/>
        </w:rPr>
        <w:t>Астрономияның әрқашанда қызықтыратын жағы - аспандағы шырақтардың қозғалыстарын түсіндіруі. Осы тұрғыдан алғанда аспан денелерінің екі тобын бөліп айтуға болады: жұлдыздар және планеталар. Жұлдыздардың тәуліктік көрінерлік қозғалысы астрометрия саласын</w:t>
      </w:r>
      <w:r w:rsidRPr="00AF16BC">
        <w:rPr>
          <w:rFonts w:ascii="Times New Roman" w:hAnsi="Times New Roman"/>
          <w:lang w:val="ru-RU"/>
        </w:rPr>
        <w:t>-</w:t>
      </w:r>
      <w:r w:rsidRPr="00AF16BC">
        <w:rPr>
          <w:rFonts w:ascii="Arial" w:hAnsi="Arial" w:cs="Arial"/>
          <w:lang w:val="ru-RU"/>
        </w:rPr>
        <w:t>да сипатталады және түсіндіріледі. Астрометрия - аспан денелерінің көрінерлік қозғалыстарын зерттеу әдістерін қорытады, астрономиялық бақылаулардың көмегімен дәл уақытты анықтау, күнтізбелерді құру, жер бетіндегі бағдарлану және пункттердің географиялық координатта</w:t>
      </w:r>
      <w:r w:rsidRPr="00AF16BC">
        <w:rPr>
          <w:rFonts w:ascii="Times New Roman" w:hAnsi="Times New Roman"/>
          <w:lang w:val="ru-RU"/>
        </w:rPr>
        <w:t>-</w:t>
      </w:r>
      <w:r w:rsidRPr="00AF16BC">
        <w:rPr>
          <w:rFonts w:ascii="Arial" w:hAnsi="Arial" w:cs="Arial"/>
          <w:lang w:val="ru-RU"/>
        </w:rPr>
        <w:t>рын анықтау әдістерін зерттейді. Ал планеталардың және Күн жүйесінің басқа денелерінің қозғалыстарына осы оқу құралында сипаттама бермекшіміз. Бұл- астрономияның</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b/>
          <w:bCs/>
          <w:sz w:val="23"/>
          <w:szCs w:val="23"/>
          <w:lang w:val="ru-RU"/>
        </w:rPr>
        <w:t xml:space="preserve">планеталық астрономия </w:t>
      </w:r>
      <w:r w:rsidRPr="00AF16BC">
        <w:rPr>
          <w:rFonts w:ascii="Arial" w:hAnsi="Arial" w:cs="Arial"/>
          <w:sz w:val="23"/>
          <w:szCs w:val="23"/>
          <w:lang w:val="ru-RU"/>
        </w:rPr>
        <w:t>мен</w:t>
      </w:r>
      <w:r w:rsidRPr="00AF16BC">
        <w:rPr>
          <w:rFonts w:ascii="Arial" w:hAnsi="Arial" w:cs="Arial"/>
          <w:b/>
          <w:bCs/>
          <w:sz w:val="23"/>
          <w:szCs w:val="23"/>
          <w:lang w:val="ru-RU"/>
        </w:rPr>
        <w:t xml:space="preserve"> аспан механикасы </w:t>
      </w:r>
      <w:r w:rsidRPr="00AF16BC">
        <w:rPr>
          <w:rFonts w:ascii="Times New Roman" w:hAnsi="Times New Roman"/>
          <w:sz w:val="23"/>
          <w:szCs w:val="23"/>
          <w:lang w:val="ru-RU"/>
        </w:rPr>
        <w:t>сала-</w:t>
      </w:r>
    </w:p>
    <w:p w:rsidR="003323E4" w:rsidRPr="00AF16BC" w:rsidRDefault="003323E4">
      <w:pPr>
        <w:widowControl w:val="0"/>
        <w:autoSpaceDE w:val="0"/>
        <w:autoSpaceDN w:val="0"/>
        <w:adjustRightInd w:val="0"/>
        <w:spacing w:after="0" w:line="19"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8" w:lineRule="auto"/>
        <w:jc w:val="both"/>
        <w:rPr>
          <w:rFonts w:ascii="Times New Roman" w:hAnsi="Times New Roman"/>
          <w:sz w:val="24"/>
          <w:szCs w:val="24"/>
          <w:lang w:val="ru-RU"/>
        </w:rPr>
      </w:pPr>
      <w:r w:rsidRPr="00AF16BC">
        <w:rPr>
          <w:rFonts w:ascii="Arial" w:hAnsi="Arial" w:cs="Arial"/>
          <w:sz w:val="21"/>
          <w:szCs w:val="21"/>
          <w:lang w:val="ru-RU"/>
        </w:rPr>
        <w:t>лары. Планеталық астрономия саласында планеталардың көрінерлік және нақты қозғалыстарына сипаттама беріледі. Аспан механикасы - аспан денелерінің және олардың жүйелерінің тартылыс күштерінің және басқа күштердің әсерінен болатын кеңістіктік қозғалыстарын зерттейді. Аспан денелерінің фигуралары мен олардың орнықтылығын, аспан денелерінің және олардың жүйелерінің пайда болуы және эволюциясы мәселелерін түсінуге көмектеседі.</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0" w:lineRule="auto"/>
        <w:ind w:firstLine="397"/>
        <w:jc w:val="both"/>
        <w:rPr>
          <w:rFonts w:ascii="Times New Roman" w:hAnsi="Times New Roman"/>
          <w:sz w:val="24"/>
          <w:szCs w:val="24"/>
          <w:lang w:val="ru-RU"/>
        </w:rPr>
      </w:pPr>
      <w:r w:rsidRPr="00AF16BC">
        <w:rPr>
          <w:rFonts w:ascii="Arial" w:hAnsi="Arial" w:cs="Arial"/>
          <w:lang w:val="ru-RU"/>
        </w:rPr>
        <w:t>Планеталар физикасы, Күн физикасы, астрофизи</w:t>
      </w:r>
      <w:r w:rsidRPr="00AF16BC">
        <w:rPr>
          <w:rFonts w:ascii="Times New Roman" w:hAnsi="Times New Roman"/>
          <w:lang w:val="ru-RU"/>
        </w:rPr>
        <w:t>-</w:t>
      </w:r>
      <w:r w:rsidRPr="00AF16BC">
        <w:rPr>
          <w:rFonts w:ascii="Arial" w:hAnsi="Arial" w:cs="Arial"/>
          <w:lang w:val="ru-RU"/>
        </w:rPr>
        <w:t>ка аспан денелерінің физикалық құрылымын, химиялық құрамын физикалық әдістемелердің көмегімен зерттейді. Жұлдыздар астрономиясы кеңістікте жұлдыздардың, газ</w:t>
      </w:r>
      <w:r w:rsidRPr="00AF16BC">
        <w:rPr>
          <w:rFonts w:ascii="Times New Roman" w:hAnsi="Times New Roman"/>
          <w:lang w:val="ru-RU"/>
        </w:rPr>
        <w:t>-</w:t>
      </w:r>
      <w:r w:rsidRPr="00AF16BC">
        <w:rPr>
          <w:rFonts w:ascii="Arial" w:hAnsi="Arial" w:cs="Arial"/>
          <w:lang w:val="ru-RU"/>
        </w:rPr>
        <w:t>ды - шаңды бұлттардың, жұлдыз жүйелерінің орналасуын, олардың құрылымы мен эволюциясын, орнықтылығын зерттейді. Жұлдыздар астрономиясының бір бөлімі: жұлдыз жүйелерінің динамикасы болып табылады. Жұлдыз ди</w:t>
      </w:r>
      <w:r w:rsidRPr="00AF16BC">
        <w:rPr>
          <w:rFonts w:ascii="Times New Roman" w:hAnsi="Times New Roman"/>
          <w:lang w:val="ru-RU"/>
        </w:rPr>
        <w:t>-</w:t>
      </w:r>
      <w:r w:rsidRPr="00AF16BC">
        <w:rPr>
          <w:rFonts w:ascii="Arial" w:hAnsi="Arial" w:cs="Arial"/>
          <w:lang w:val="ru-RU"/>
        </w:rPr>
        <w:t xml:space="preserve">намикасы алғашында аспан механикасының құрамында пайда болған. Оны сол кезде </w:t>
      </w:r>
      <w:r w:rsidRPr="00AF16BC">
        <w:rPr>
          <w:rFonts w:ascii="Arial" w:hAnsi="Arial" w:cs="Arial"/>
          <w:i/>
          <w:iCs/>
          <w:lang w:val="ru-RU"/>
        </w:rPr>
        <w:t>жұлдыздардың аспан меха</w:t>
      </w:r>
      <w:r w:rsidRPr="00AF16BC">
        <w:rPr>
          <w:rFonts w:ascii="Times New Roman" w:hAnsi="Times New Roman"/>
          <w:i/>
          <w:iCs/>
          <w:lang w:val="ru-RU"/>
        </w:rPr>
        <w:t>-</w:t>
      </w:r>
      <w:r w:rsidRPr="00AF16BC">
        <w:rPr>
          <w:rFonts w:ascii="Arial" w:hAnsi="Arial" w:cs="Arial"/>
          <w:i/>
          <w:iCs/>
          <w:lang w:val="ru-RU"/>
        </w:rPr>
        <w:t xml:space="preserve">никасы </w:t>
      </w:r>
      <w:r w:rsidRPr="00AF16BC">
        <w:rPr>
          <w:rFonts w:ascii="Arial" w:hAnsi="Arial" w:cs="Arial"/>
          <w:lang w:val="ru-RU"/>
        </w:rPr>
        <w:t>деп те атаған көрінеді,</w:t>
      </w:r>
      <w:r w:rsidRPr="00AF16BC">
        <w:rPr>
          <w:rFonts w:ascii="Arial" w:hAnsi="Arial" w:cs="Arial"/>
          <w:i/>
          <w:iCs/>
          <w:lang w:val="ru-RU"/>
        </w:rPr>
        <w:t xml:space="preserve"> </w:t>
      </w:r>
      <w:r w:rsidRPr="00AF16BC">
        <w:rPr>
          <w:rFonts w:ascii="Arial" w:hAnsi="Arial" w:cs="Arial"/>
          <w:lang w:val="ru-RU"/>
        </w:rPr>
        <w:t>өйткені ол</w:t>
      </w:r>
      <w:r w:rsidRPr="00AF16BC">
        <w:rPr>
          <w:rFonts w:ascii="Arial" w:hAnsi="Arial" w:cs="Arial"/>
          <w:i/>
          <w:iCs/>
          <w:lang w:val="ru-RU"/>
        </w:rPr>
        <w:t xml:space="preserve"> </w:t>
      </w:r>
      <w:r w:rsidRPr="00AF16BC">
        <w:rPr>
          <w:rFonts w:ascii="Arial" w:hAnsi="Arial" w:cs="Arial"/>
          <w:lang w:val="ru-RU"/>
        </w:rPr>
        <w:t>-</w:t>
      </w:r>
      <w:r w:rsidRPr="00AF16BC">
        <w:rPr>
          <w:rFonts w:ascii="Arial" w:hAnsi="Arial" w:cs="Arial"/>
          <w:i/>
          <w:iCs/>
          <w:lang w:val="ru-RU"/>
        </w:rPr>
        <w:t xml:space="preserve"> </w:t>
      </w:r>
      <w:r w:rsidRPr="00AF16BC">
        <w:rPr>
          <w:rFonts w:ascii="Arial" w:hAnsi="Arial" w:cs="Arial"/>
          <w:lang w:val="ru-RU"/>
        </w:rPr>
        <w:t>жұлдыздардың</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4"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4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84</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4"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65" w:lineRule="auto"/>
        <w:jc w:val="both"/>
        <w:rPr>
          <w:rFonts w:ascii="Times New Roman" w:hAnsi="Times New Roman"/>
          <w:sz w:val="24"/>
          <w:szCs w:val="24"/>
          <w:lang w:val="ru-RU"/>
        </w:rPr>
      </w:pPr>
      <w:bookmarkStart w:id="82" w:name="page169"/>
      <w:bookmarkEnd w:id="82"/>
      <w:r w:rsidRPr="00AF16BC">
        <w:rPr>
          <w:rFonts w:ascii="Arial" w:hAnsi="Arial" w:cs="Arial"/>
          <w:lang w:val="ru-RU"/>
        </w:rPr>
        <w:lastRenderedPageBreak/>
        <w:t>тартылыс күштерінің әсерінен қозғалыстарын түсіндіріп, болашақтағы орындарын алдын - ала есептеп табуды мақсат етеді. Кейінірек ол зерттеу объектісі бойынша аспан механикасынан оқшауланып, бөлек сала болып да</w:t>
      </w:r>
      <w:r w:rsidRPr="00AF16BC">
        <w:rPr>
          <w:rFonts w:ascii="Times New Roman" w:hAnsi="Times New Roman"/>
          <w:lang w:val="ru-RU"/>
        </w:rPr>
        <w:t>-</w:t>
      </w:r>
      <w:r w:rsidRPr="00AF16BC">
        <w:rPr>
          <w:rFonts w:ascii="Arial" w:hAnsi="Arial" w:cs="Arial"/>
          <w:lang w:val="ru-RU"/>
        </w:rPr>
        <w:t>мып келеді. Жұлдыз жүйелерінің динамикасы Ғаламның құрамындағы жұлдыздардың тартылыс күштерінің әсерінен қозғалыстарының заңдылықтарын анықтайды.</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4" w:lineRule="auto"/>
        <w:ind w:firstLine="397"/>
        <w:jc w:val="both"/>
        <w:rPr>
          <w:rFonts w:ascii="Times New Roman" w:hAnsi="Times New Roman"/>
          <w:sz w:val="24"/>
          <w:szCs w:val="24"/>
          <w:lang w:val="ru-RU"/>
        </w:rPr>
      </w:pPr>
      <w:r w:rsidRPr="00AF16BC">
        <w:rPr>
          <w:rFonts w:ascii="Arial" w:hAnsi="Arial" w:cs="Arial"/>
          <w:lang w:val="ru-RU"/>
        </w:rPr>
        <w:t>Соңғы жылдары әлем халқы назарын аударған қомақты мәселенің бірі – космостық зерттеулерді іске асы</w:t>
      </w:r>
      <w:r w:rsidRPr="00AF16BC">
        <w:rPr>
          <w:rFonts w:ascii="Times New Roman" w:hAnsi="Times New Roman"/>
          <w:lang w:val="ru-RU"/>
        </w:rPr>
        <w:t>-</w:t>
      </w:r>
      <w:r w:rsidRPr="00AF16BC">
        <w:rPr>
          <w:rFonts w:ascii="Arial" w:hAnsi="Arial" w:cs="Arial"/>
          <w:lang w:val="ru-RU"/>
        </w:rPr>
        <w:t>ру. Бұл ХХ ғасырдың ғылым мен техниканың маңызды жетістіктерінің бірі екеніне ешкім талас келтірмейді. Жа</w:t>
      </w:r>
      <w:r w:rsidRPr="00AF16BC">
        <w:rPr>
          <w:rFonts w:ascii="Times New Roman" w:hAnsi="Times New Roman"/>
          <w:lang w:val="ru-RU"/>
        </w:rPr>
        <w:t>-</w:t>
      </w:r>
      <w:r w:rsidRPr="00AF16BC">
        <w:rPr>
          <w:rFonts w:ascii="Arial" w:hAnsi="Arial" w:cs="Arial"/>
          <w:lang w:val="ru-RU"/>
        </w:rPr>
        <w:t xml:space="preserve">санды аппараттардың Жердің тартылыс өрісін жеңіп, ғарыш кеңістігін және басқа аспан денелерін зерттеу мақсатымен, ғарыш кеңістігіне ұшып шығып, сапар шегуі дұрыс теориялық негізсіз мүмкін болмас еді. Бұл теория – Ньютонның бүкіләлемдік тартылыс заңына сүйенген </w:t>
      </w:r>
      <w:r w:rsidRPr="00AF16BC">
        <w:rPr>
          <w:rFonts w:ascii="Arial" w:hAnsi="Arial" w:cs="Arial"/>
          <w:b/>
          <w:bCs/>
          <w:i/>
          <w:iCs/>
          <w:lang w:val="ru-RU"/>
        </w:rPr>
        <w:t>аспан</w:t>
      </w:r>
      <w:r w:rsidRPr="00AF16BC">
        <w:rPr>
          <w:rFonts w:ascii="Arial" w:hAnsi="Arial" w:cs="Arial"/>
          <w:lang w:val="ru-RU"/>
        </w:rPr>
        <w:t xml:space="preserve"> </w:t>
      </w:r>
      <w:r w:rsidRPr="00AF16BC">
        <w:rPr>
          <w:rFonts w:ascii="Arial" w:hAnsi="Arial" w:cs="Arial"/>
          <w:b/>
          <w:bCs/>
          <w:i/>
          <w:iCs/>
          <w:lang w:val="ru-RU"/>
        </w:rPr>
        <w:t xml:space="preserve">механикасы </w:t>
      </w:r>
      <w:r w:rsidRPr="00AF16BC">
        <w:rPr>
          <w:rFonts w:ascii="Arial" w:hAnsi="Arial" w:cs="Arial"/>
          <w:lang w:val="ru-RU"/>
        </w:rPr>
        <w:t>еді.</w:t>
      </w:r>
      <w:r w:rsidRPr="00AF16BC">
        <w:rPr>
          <w:rFonts w:ascii="Arial" w:hAnsi="Arial" w:cs="Arial"/>
          <w:b/>
          <w:bCs/>
          <w:i/>
          <w:iCs/>
          <w:lang w:val="ru-RU"/>
        </w:rPr>
        <w:t xml:space="preserve"> </w:t>
      </w:r>
      <w:r w:rsidRPr="00AF16BC">
        <w:rPr>
          <w:rFonts w:ascii="Arial" w:hAnsi="Arial" w:cs="Arial"/>
          <w:lang w:val="ru-RU"/>
        </w:rPr>
        <w:t>Сонымен</w:t>
      </w:r>
      <w:r w:rsidRPr="00AF16BC">
        <w:rPr>
          <w:rFonts w:ascii="Arial" w:hAnsi="Arial" w:cs="Arial"/>
          <w:b/>
          <w:bCs/>
          <w:i/>
          <w:iCs/>
          <w:lang w:val="ru-RU"/>
        </w:rPr>
        <w:t xml:space="preserve"> аспан механикасы </w:t>
      </w:r>
      <w:r w:rsidRPr="00AF16BC">
        <w:rPr>
          <w:rFonts w:ascii="Arial" w:hAnsi="Arial" w:cs="Arial"/>
          <w:lang w:val="ru-RU"/>
        </w:rPr>
        <w:t>-</w:t>
      </w:r>
      <w:r w:rsidRPr="00AF16BC">
        <w:rPr>
          <w:rFonts w:ascii="Arial" w:hAnsi="Arial" w:cs="Arial"/>
          <w:b/>
          <w:bCs/>
          <w:i/>
          <w:iCs/>
          <w:lang w:val="ru-RU"/>
        </w:rPr>
        <w:t xml:space="preserve"> </w:t>
      </w:r>
      <w:r w:rsidRPr="00AF16BC">
        <w:rPr>
          <w:rFonts w:ascii="Arial" w:hAnsi="Arial" w:cs="Arial"/>
          <w:lang w:val="ru-RU"/>
        </w:rPr>
        <w:t>қазіргі</w:t>
      </w:r>
      <w:r w:rsidRPr="00AF16BC">
        <w:rPr>
          <w:rFonts w:ascii="Arial" w:hAnsi="Arial" w:cs="Arial"/>
          <w:b/>
          <w:bCs/>
          <w:i/>
          <w:iCs/>
          <w:lang w:val="ru-RU"/>
        </w:rPr>
        <w:t xml:space="preserve"> </w:t>
      </w:r>
      <w:r w:rsidRPr="00AF16BC">
        <w:rPr>
          <w:rFonts w:ascii="Arial" w:hAnsi="Arial" w:cs="Arial"/>
          <w:lang w:val="ru-RU"/>
        </w:rPr>
        <w:t>Күн жүйесі денелерінің және жасанды денелер қозғалысын түсіндіре алатын, болашақ қозғалысын жоғары дәлдікпен алдын ала есептеуге мүмкіндік беретін теория. Астроно</w:t>
      </w:r>
      <w:r w:rsidRPr="00AF16BC">
        <w:rPr>
          <w:rFonts w:ascii="Times New Roman" w:hAnsi="Times New Roman"/>
          <w:lang w:val="ru-RU"/>
        </w:rPr>
        <w:t>-</w:t>
      </w:r>
      <w:r w:rsidRPr="00AF16BC">
        <w:rPr>
          <w:rFonts w:ascii="Arial" w:hAnsi="Arial" w:cs="Arial"/>
          <w:lang w:val="ru-RU"/>
        </w:rPr>
        <w:t>мия тарихында жаңа планетаны ашу оқиғасы да аспан механикасының дәл есептеулерімен байланысты болған.</w:t>
      </w:r>
    </w:p>
    <w:p w:rsidR="003323E4" w:rsidRPr="00AF16BC" w:rsidRDefault="003323E4">
      <w:pPr>
        <w:widowControl w:val="0"/>
        <w:autoSpaceDE w:val="0"/>
        <w:autoSpaceDN w:val="0"/>
        <w:adjustRightInd w:val="0"/>
        <w:spacing w:after="0" w:line="1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8"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Аспан механикасының бір саласы - </w:t>
      </w:r>
      <w:r w:rsidRPr="00AF16BC">
        <w:rPr>
          <w:rFonts w:ascii="Arial" w:hAnsi="Arial" w:cs="Arial"/>
          <w:b/>
          <w:bCs/>
          <w:i/>
          <w:iCs/>
          <w:sz w:val="21"/>
          <w:szCs w:val="21"/>
          <w:lang w:val="ru-RU"/>
        </w:rPr>
        <w:t>астродинамика</w:t>
      </w:r>
      <w:r w:rsidRPr="00AF16BC">
        <w:rPr>
          <w:rFonts w:ascii="Times New Roman" w:hAnsi="Times New Roman"/>
          <w:sz w:val="21"/>
          <w:szCs w:val="21"/>
          <w:lang w:val="ru-RU"/>
        </w:rPr>
        <w:t>.</w:t>
      </w:r>
      <w:r w:rsidRPr="00AF16BC">
        <w:rPr>
          <w:rFonts w:ascii="Arial" w:hAnsi="Arial" w:cs="Arial"/>
          <w:sz w:val="21"/>
          <w:szCs w:val="21"/>
          <w:lang w:val="ru-RU"/>
        </w:rPr>
        <w:t xml:space="preserve"> Ол ғарышкерлік саласына да кіреді. </w:t>
      </w:r>
      <w:r w:rsidRPr="00AF16BC">
        <w:rPr>
          <w:rFonts w:ascii="Arial" w:hAnsi="Arial" w:cs="Arial"/>
          <w:b/>
          <w:bCs/>
          <w:sz w:val="21"/>
          <w:szCs w:val="21"/>
          <w:lang w:val="ru-RU"/>
        </w:rPr>
        <w:t>Ғарышкерлік</w:t>
      </w:r>
      <w:r w:rsidRPr="00AF16BC">
        <w:rPr>
          <w:rFonts w:ascii="Arial" w:hAnsi="Arial" w:cs="Arial"/>
          <w:sz w:val="21"/>
          <w:szCs w:val="21"/>
          <w:lang w:val="ru-RU"/>
        </w:rPr>
        <w:t xml:space="preserve"> </w:t>
      </w:r>
      <w:r w:rsidRPr="00AF16BC">
        <w:rPr>
          <w:rFonts w:ascii="Times New Roman" w:hAnsi="Times New Roman"/>
          <w:sz w:val="21"/>
          <w:szCs w:val="21"/>
          <w:lang w:val="ru-RU"/>
        </w:rPr>
        <w:t>(</w:t>
      </w:r>
      <w:r w:rsidRPr="00AF16BC">
        <w:rPr>
          <w:rFonts w:ascii="Arial" w:hAnsi="Arial" w:cs="Arial"/>
          <w:b/>
          <w:bCs/>
          <w:i/>
          <w:iCs/>
          <w:sz w:val="21"/>
          <w:szCs w:val="21"/>
          <w:lang w:val="ru-RU"/>
        </w:rPr>
        <w:t>кос</w:t>
      </w:r>
      <w:r w:rsidRPr="00AF16BC">
        <w:rPr>
          <w:rFonts w:ascii="Times New Roman" w:hAnsi="Times New Roman"/>
          <w:b/>
          <w:bCs/>
          <w:i/>
          <w:iCs/>
          <w:sz w:val="21"/>
          <w:szCs w:val="21"/>
          <w:lang w:val="ru-RU"/>
        </w:rPr>
        <w:t>-</w:t>
      </w:r>
      <w:r w:rsidRPr="00AF16BC">
        <w:rPr>
          <w:rFonts w:ascii="Arial" w:hAnsi="Arial" w:cs="Arial"/>
          <w:b/>
          <w:bCs/>
          <w:i/>
          <w:iCs/>
          <w:sz w:val="21"/>
          <w:szCs w:val="21"/>
          <w:lang w:val="ru-RU"/>
        </w:rPr>
        <w:t>монавтика</w:t>
      </w:r>
      <w:r w:rsidRPr="00AF16BC">
        <w:rPr>
          <w:rFonts w:ascii="Arial" w:hAnsi="Arial" w:cs="Arial"/>
          <w:sz w:val="21"/>
          <w:szCs w:val="21"/>
          <w:lang w:val="ru-RU"/>
        </w:rPr>
        <w:t>)</w:t>
      </w:r>
      <w:r w:rsidRPr="00AF16BC">
        <w:rPr>
          <w:rFonts w:ascii="Arial" w:hAnsi="Arial" w:cs="Arial"/>
          <w:b/>
          <w:bCs/>
          <w:i/>
          <w:iCs/>
          <w:sz w:val="21"/>
          <w:szCs w:val="21"/>
          <w:lang w:val="ru-RU"/>
        </w:rPr>
        <w:t xml:space="preserve"> </w:t>
      </w:r>
      <w:r w:rsidRPr="00AF16BC">
        <w:rPr>
          <w:rFonts w:ascii="Arial" w:hAnsi="Arial" w:cs="Arial"/>
          <w:sz w:val="21"/>
          <w:szCs w:val="21"/>
          <w:lang w:val="ru-RU"/>
        </w:rPr>
        <w:t>өз алдына жеке сала болып табылады.</w:t>
      </w:r>
      <w:r w:rsidRPr="00AF16BC">
        <w:rPr>
          <w:rFonts w:ascii="Arial" w:hAnsi="Arial" w:cs="Arial"/>
          <w:b/>
          <w:bCs/>
          <w:i/>
          <w:iCs/>
          <w:sz w:val="21"/>
          <w:szCs w:val="21"/>
          <w:lang w:val="ru-RU"/>
        </w:rPr>
        <w:t xml:space="preserve"> </w:t>
      </w:r>
      <w:r w:rsidRPr="00AF16BC">
        <w:rPr>
          <w:rFonts w:ascii="Arial" w:hAnsi="Arial" w:cs="Arial"/>
          <w:sz w:val="21"/>
          <w:szCs w:val="21"/>
          <w:lang w:val="ru-RU"/>
        </w:rPr>
        <w:t>Ол ав</w:t>
      </w:r>
      <w:r w:rsidRPr="00AF16BC">
        <w:rPr>
          <w:rFonts w:ascii="Times New Roman" w:hAnsi="Times New Roman"/>
          <w:sz w:val="21"/>
          <w:szCs w:val="21"/>
          <w:lang w:val="ru-RU"/>
        </w:rPr>
        <w:t>-</w:t>
      </w:r>
      <w:r w:rsidRPr="00AF16BC">
        <w:rPr>
          <w:rFonts w:ascii="Arial" w:hAnsi="Arial" w:cs="Arial"/>
          <w:sz w:val="21"/>
          <w:szCs w:val="21"/>
          <w:lang w:val="ru-RU"/>
        </w:rPr>
        <w:t>томатты және құрамында адам бар ғарыштық аппараттар</w:t>
      </w:r>
      <w:r w:rsidRPr="00AF16BC">
        <w:rPr>
          <w:rFonts w:ascii="Times New Roman" w:hAnsi="Times New Roman"/>
          <w:sz w:val="21"/>
          <w:szCs w:val="21"/>
          <w:lang w:val="ru-RU"/>
        </w:rPr>
        <w:t>-</w:t>
      </w:r>
      <w:r w:rsidRPr="00AF16BC">
        <w:rPr>
          <w:rFonts w:ascii="Arial" w:hAnsi="Arial" w:cs="Arial"/>
          <w:sz w:val="21"/>
          <w:szCs w:val="21"/>
          <w:lang w:val="ru-RU"/>
        </w:rPr>
        <w:t>ды пайдаланып, әлемдік кеңістікті зерттеуді және игеруді мақсат ететін ғылым мен техника саласы болып табылады.</w:t>
      </w: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3"/>
          <w:szCs w:val="23"/>
          <w:lang w:val="ru-RU"/>
        </w:rPr>
        <w:t xml:space="preserve">Ол </w:t>
      </w:r>
      <w:r w:rsidRPr="00AF16BC">
        <w:rPr>
          <w:rFonts w:ascii="Arial" w:hAnsi="Arial" w:cs="Arial"/>
          <w:i/>
          <w:iCs/>
          <w:sz w:val="23"/>
          <w:szCs w:val="23"/>
          <w:lang w:val="ru-RU"/>
        </w:rPr>
        <w:t>ракетодинамика</w:t>
      </w:r>
      <w:r w:rsidRPr="00AF16BC">
        <w:rPr>
          <w:rFonts w:ascii="Times New Roman" w:hAnsi="Times New Roman"/>
          <w:sz w:val="23"/>
          <w:szCs w:val="23"/>
          <w:lang w:val="ru-RU"/>
        </w:rPr>
        <w:t xml:space="preserve"> </w:t>
      </w:r>
      <w:r w:rsidRPr="00AF16BC">
        <w:rPr>
          <w:rFonts w:ascii="Arial" w:hAnsi="Arial" w:cs="Arial"/>
          <w:sz w:val="23"/>
          <w:szCs w:val="23"/>
          <w:lang w:val="ru-RU"/>
        </w:rPr>
        <w:t>және</w:t>
      </w:r>
      <w:r w:rsidRPr="00AF16BC">
        <w:rPr>
          <w:rFonts w:ascii="Times New Roman" w:hAnsi="Times New Roman"/>
          <w:sz w:val="23"/>
          <w:szCs w:val="23"/>
          <w:lang w:val="ru-RU"/>
        </w:rPr>
        <w:t xml:space="preserve"> </w:t>
      </w:r>
      <w:r w:rsidRPr="00AF16BC">
        <w:rPr>
          <w:rFonts w:ascii="Arial" w:hAnsi="Arial" w:cs="Arial"/>
          <w:i/>
          <w:iCs/>
          <w:sz w:val="23"/>
          <w:szCs w:val="23"/>
          <w:lang w:val="ru-RU"/>
        </w:rPr>
        <w:t>астродинамика</w:t>
      </w:r>
      <w:r w:rsidRPr="00AF16BC">
        <w:rPr>
          <w:rFonts w:ascii="Times New Roman" w:hAnsi="Times New Roman"/>
          <w:sz w:val="23"/>
          <w:szCs w:val="23"/>
          <w:lang w:val="ru-RU"/>
        </w:rPr>
        <w:t xml:space="preserve"> </w:t>
      </w:r>
      <w:r w:rsidRPr="00AF16BC">
        <w:rPr>
          <w:rFonts w:ascii="Arial" w:hAnsi="Arial" w:cs="Arial"/>
          <w:sz w:val="23"/>
          <w:szCs w:val="23"/>
          <w:lang w:val="ru-RU"/>
        </w:rPr>
        <w:t>деп бөлінеді.</w:t>
      </w:r>
    </w:p>
    <w:p w:rsidR="003323E4" w:rsidRPr="00AF16BC" w:rsidRDefault="003323E4">
      <w:pPr>
        <w:widowControl w:val="0"/>
        <w:autoSpaceDE w:val="0"/>
        <w:autoSpaceDN w:val="0"/>
        <w:adjustRightInd w:val="0"/>
        <w:spacing w:after="0" w:line="1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6" w:lineRule="auto"/>
        <w:jc w:val="both"/>
        <w:rPr>
          <w:rFonts w:ascii="Times New Roman" w:hAnsi="Times New Roman"/>
          <w:sz w:val="24"/>
          <w:szCs w:val="24"/>
          <w:lang w:val="ru-RU"/>
        </w:rPr>
      </w:pPr>
      <w:r w:rsidRPr="00AF16BC">
        <w:rPr>
          <w:rFonts w:ascii="Arial" w:hAnsi="Arial" w:cs="Arial"/>
          <w:lang w:val="ru-RU"/>
        </w:rPr>
        <w:t>Р</w:t>
      </w:r>
      <w:r w:rsidRPr="00AF16BC">
        <w:rPr>
          <w:rFonts w:ascii="Arial" w:hAnsi="Arial" w:cs="Arial"/>
          <w:i/>
          <w:iCs/>
          <w:lang w:val="ru-RU"/>
        </w:rPr>
        <w:t>акетодинамика</w:t>
      </w:r>
      <w:r w:rsidRPr="00AF16BC">
        <w:rPr>
          <w:rFonts w:ascii="Arial" w:hAnsi="Arial" w:cs="Arial"/>
          <w:lang w:val="ru-RU"/>
        </w:rPr>
        <w:t xml:space="preserve"> саласын қарастыру біздің мақсатымызға кірмейді. </w:t>
      </w:r>
      <w:r w:rsidRPr="00AF16BC">
        <w:rPr>
          <w:rFonts w:ascii="Arial" w:hAnsi="Arial" w:cs="Arial"/>
          <w:b/>
          <w:bCs/>
          <w:i/>
          <w:iCs/>
          <w:lang w:val="ru-RU"/>
        </w:rPr>
        <w:t>Астродинамика</w:t>
      </w:r>
      <w:r w:rsidRPr="00AF16BC">
        <w:rPr>
          <w:rFonts w:ascii="Arial" w:hAnsi="Arial" w:cs="Arial"/>
          <w:lang w:val="ru-RU"/>
        </w:rPr>
        <w:t xml:space="preserve"> - жасанды аспан денелерінің қозғалысын және оларды басқару мәселелерін зерттейтін аспан механикасының саласы болып табылады.</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29" w:lineRule="auto"/>
        <w:ind w:firstLine="397"/>
        <w:jc w:val="both"/>
        <w:rPr>
          <w:rFonts w:ascii="Times New Roman" w:hAnsi="Times New Roman"/>
          <w:sz w:val="24"/>
          <w:szCs w:val="24"/>
          <w:lang w:val="ru-RU"/>
        </w:rPr>
      </w:pPr>
      <w:r w:rsidRPr="00AF16BC">
        <w:rPr>
          <w:rFonts w:ascii="Arial" w:hAnsi="Arial" w:cs="Arial"/>
          <w:sz w:val="21"/>
          <w:szCs w:val="21"/>
          <w:lang w:val="ru-RU"/>
        </w:rPr>
        <w:t>Аспан механикасы саласынан білім алу үшін астрономия оқулықтарын [2-4,6,8,9] оқыған дұрыс болады. Солардың</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85</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53" w:lineRule="auto"/>
        <w:jc w:val="both"/>
        <w:rPr>
          <w:rFonts w:ascii="Times New Roman" w:hAnsi="Times New Roman"/>
          <w:sz w:val="24"/>
          <w:szCs w:val="24"/>
          <w:lang w:val="ru-RU"/>
        </w:rPr>
      </w:pPr>
      <w:bookmarkStart w:id="83" w:name="page171"/>
      <w:bookmarkEnd w:id="83"/>
      <w:r w:rsidRPr="00AF16BC">
        <w:rPr>
          <w:rFonts w:ascii="Arial" w:hAnsi="Arial" w:cs="Arial"/>
          <w:sz w:val="23"/>
          <w:szCs w:val="23"/>
          <w:lang w:val="ru-RU"/>
        </w:rPr>
        <w:lastRenderedPageBreak/>
        <w:t>ішінде университеттерге арналған Бакулин және басқ.[8], педагогтік институттарға арналған Дагаев және басқ.[9], Голубева және басқ.[4], гидрометеорологиялық институт студенттеріне арналған Пирожныйдың [3] оқулығын айтуға болады. Сөйтіп, алдын-ала астрономиялық дайындық алып кіріскен дұрыс болар еді. Кейбір кітаптарды дайындықсыз оқуға да болады: бұл қазақ тілінде шығарылған Х.Әбішұлының «Халық астрономиясы»[2] және «Аспан сыры», өте түсінікті тілмен жазылған Е.А.Гребеников, Ю.А.Рябовтың [11,14] кітаптары, А.А. Гурштейннің [23], Деминнің [18] О. Байндердің [15] кітапшаларын айтуға бо</w:t>
      </w:r>
      <w:r w:rsidRPr="00AF16BC">
        <w:rPr>
          <w:rFonts w:ascii="Times New Roman" w:hAnsi="Times New Roman"/>
          <w:sz w:val="23"/>
          <w:szCs w:val="23"/>
          <w:lang w:val="ru-RU"/>
        </w:rPr>
        <w:t>-</w:t>
      </w:r>
      <w:r w:rsidRPr="00AF16BC">
        <w:rPr>
          <w:rFonts w:ascii="Arial" w:hAnsi="Arial" w:cs="Arial"/>
          <w:sz w:val="23"/>
          <w:szCs w:val="23"/>
          <w:lang w:val="ru-RU"/>
        </w:rPr>
        <w:t>лады.</w:t>
      </w:r>
    </w:p>
    <w:p w:rsidR="003323E4" w:rsidRPr="00AF16BC" w:rsidRDefault="003323E4">
      <w:pPr>
        <w:widowControl w:val="0"/>
        <w:autoSpaceDE w:val="0"/>
        <w:autoSpaceDN w:val="0"/>
        <w:adjustRightInd w:val="0"/>
        <w:spacing w:after="0" w:line="10"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b/>
          <w:bCs/>
          <w:sz w:val="23"/>
          <w:szCs w:val="23"/>
          <w:lang w:val="ru-RU"/>
        </w:rPr>
        <w:t>Аспан механикасының пайда болуы және дамуы</w:t>
      </w:r>
    </w:p>
    <w:p w:rsidR="003323E4" w:rsidRPr="00AF16BC" w:rsidRDefault="003323E4">
      <w:pPr>
        <w:widowControl w:val="0"/>
        <w:autoSpaceDE w:val="0"/>
        <w:autoSpaceDN w:val="0"/>
        <w:adjustRightInd w:val="0"/>
        <w:spacing w:after="0" w:line="20"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1" w:lineRule="auto"/>
        <w:ind w:firstLine="397"/>
        <w:jc w:val="both"/>
        <w:rPr>
          <w:rFonts w:ascii="Times New Roman" w:hAnsi="Times New Roman"/>
          <w:sz w:val="24"/>
          <w:szCs w:val="24"/>
          <w:lang w:val="ru-RU"/>
        </w:rPr>
      </w:pPr>
      <w:r w:rsidRPr="00AF16BC">
        <w:rPr>
          <w:rFonts w:ascii="Arial" w:hAnsi="Arial" w:cs="Arial"/>
          <w:sz w:val="21"/>
          <w:szCs w:val="21"/>
          <w:lang w:val="ru-RU"/>
        </w:rPr>
        <w:t>Адам баласы ежелден планеталардың аспандағы орын ауыстыруын бақылап, оны өз тұрғысынан түсіндіруге тырысқан. Қазақ халқының ауыз әдебиетінде осындай аңыздардың үлгілерін табуға болады. Меркурийді қазақтар - Болпан немесе Кіші Шолпан, Марсты - Қызыл жұлдыз, Юпитерді – Есекқырған, Сатурнды – Қоңырқай деп атаса керек. (Прманов К. Сохраним самобытные научные тер</w:t>
      </w:r>
      <w:r w:rsidRPr="00AF16BC">
        <w:rPr>
          <w:rFonts w:ascii="Times New Roman" w:hAnsi="Times New Roman"/>
          <w:sz w:val="21"/>
          <w:szCs w:val="21"/>
          <w:lang w:val="ru-RU"/>
        </w:rPr>
        <w:t>-</w:t>
      </w:r>
      <w:r w:rsidRPr="00AF16BC">
        <w:rPr>
          <w:rFonts w:ascii="Arial" w:hAnsi="Arial" w:cs="Arial"/>
          <w:sz w:val="21"/>
          <w:szCs w:val="21"/>
          <w:lang w:val="ru-RU"/>
        </w:rPr>
        <w:t>мины казахского народа.//Физика және астрономия-Фи</w:t>
      </w:r>
      <w:r w:rsidRPr="00AF16BC">
        <w:rPr>
          <w:rFonts w:ascii="Times New Roman" w:hAnsi="Times New Roman"/>
          <w:sz w:val="21"/>
          <w:szCs w:val="21"/>
          <w:lang w:val="ru-RU"/>
        </w:rPr>
        <w:t>-</w:t>
      </w:r>
      <w:r w:rsidRPr="00AF16BC">
        <w:rPr>
          <w:rFonts w:ascii="Arial" w:hAnsi="Arial" w:cs="Arial"/>
          <w:sz w:val="21"/>
          <w:szCs w:val="21"/>
          <w:lang w:val="ru-RU"/>
        </w:rPr>
        <w:t>зика и астрономия, №6(15), 2005). Аспан шырақтарының қозғалысы жөніндегі алғашқы көзқарастар кей халықтарда аңыз түрінде сақталды. Ежелгі грек философтарының еңбектерінде әлемнің моделі түрінде қалыптасты. Ежелгі грек философтарының ең алғашқы модельдері осындай сипатта болды. Филолайдың, Аристархтың, Пифагордың, Аристотельдің және т. б. философтардың әлем жүйелерінің әрқайсысы аспандағы шырақтардың көрінерлік қозғалысын түсіндіруге тырысты. Осы модельдердің ішінде ең жетілгені Птолемей моделі болған. Ежелгі грек ойшылдары Әлемнің негізгі қасиеті етіп сфералық симметрияны бөліп алды. Жалпы симметрия принципі («Гармония») астрономияның ғылым болып қалыптасуына себепші болған екен [45]. Парменид мифологиялық көзқарастан нақты физикалық</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4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86</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65" w:lineRule="auto"/>
        <w:jc w:val="both"/>
        <w:rPr>
          <w:rFonts w:ascii="Times New Roman" w:hAnsi="Times New Roman"/>
          <w:sz w:val="24"/>
          <w:szCs w:val="24"/>
          <w:lang w:val="ru-RU"/>
        </w:rPr>
      </w:pPr>
      <w:bookmarkStart w:id="84" w:name="page173"/>
      <w:bookmarkEnd w:id="84"/>
      <w:r w:rsidRPr="00AF16BC">
        <w:rPr>
          <w:rFonts w:ascii="Arial" w:hAnsi="Arial" w:cs="Arial"/>
          <w:lang w:val="ru-RU"/>
        </w:rPr>
        <w:lastRenderedPageBreak/>
        <w:t>әлем ұғымына көшті. Филолай аспан денелерін де Жерді де шар пішінді, ал олардың қозғалысы сфералық сим</w:t>
      </w:r>
      <w:r w:rsidRPr="00AF16BC">
        <w:rPr>
          <w:rFonts w:ascii="Times New Roman" w:hAnsi="Times New Roman"/>
          <w:lang w:val="ru-RU"/>
        </w:rPr>
        <w:t>-</w:t>
      </w:r>
      <w:r w:rsidRPr="00AF16BC">
        <w:rPr>
          <w:rFonts w:ascii="Arial" w:hAnsi="Arial" w:cs="Arial"/>
          <w:lang w:val="ru-RU"/>
        </w:rPr>
        <w:t>метриялы қозғалыс деп есептеді, ал Эратосфен Жердің сфералық пішінін қабылдап, оның өлшемдерін анықтау әдісін ұсынды. Астрономияның дамуына ежелгі грек астро</w:t>
      </w:r>
      <w:r w:rsidRPr="00AF16BC">
        <w:rPr>
          <w:rFonts w:ascii="Times New Roman" w:hAnsi="Times New Roman"/>
          <w:lang w:val="ru-RU"/>
        </w:rPr>
        <w:t>-</w:t>
      </w:r>
      <w:r w:rsidRPr="00AF16BC">
        <w:rPr>
          <w:rFonts w:ascii="Arial" w:hAnsi="Arial" w:cs="Arial"/>
          <w:lang w:val="ru-RU"/>
        </w:rPr>
        <w:t xml:space="preserve">номдарымен бірге үнді, қытай және араб астрономдары ерекше үлес қосқан. Орта ғасырларда Европа елдерінде ғылым үшін қара түнек заман орнағанда, ғылымның, оның ішінде астрономияның жетістіктерін болашақ ұрпақ үшін сақтап, әрі толықтырып, дамытқан араб және Орта Азия ғалымдары болатын. Әл-Хорезми, әл-Фараби, ә </w:t>
      </w:r>
      <w:r w:rsidRPr="00AF16BC">
        <w:rPr>
          <w:rFonts w:ascii="Times New Roman" w:hAnsi="Times New Roman"/>
          <w:lang w:val="ru-RU"/>
        </w:rPr>
        <w:t>л-</w:t>
      </w:r>
      <w:r w:rsidRPr="00AF16BC">
        <w:rPr>
          <w:rFonts w:ascii="Arial" w:hAnsi="Arial" w:cs="Arial"/>
          <w:lang w:val="ru-RU"/>
        </w:rPr>
        <w:t>Баттани, Бируни және т.б. даналар ежелгі дүние мен үнді астрономиясының мұрасын игеріп дамытты [22,26]. Әл-Фараби жан-жақты еңбек жазған ғалым болса да оның астрономиялық бағыттағы еңбектері ерекше орын алады. Ол Птолемей жүйесін жетілдіріп, оны түсіндіретін еңбектер жазды, алғашқы болып Шолпанның Күн дискісінен өтуін бақылаған. Европада бұл құбылысты көп кейін, 1639 жылы ғана бақылаған. Бируни жайында оқырман [42] жинақтан, ал Әл-Фараби астрономиялық еңбектері жайында Кубесовтың [22] кітабынан танысуға болады.</w:t>
      </w:r>
    </w:p>
    <w:p w:rsidR="003323E4" w:rsidRPr="00AF16BC" w:rsidRDefault="003323E4">
      <w:pPr>
        <w:widowControl w:val="0"/>
        <w:autoSpaceDE w:val="0"/>
        <w:autoSpaceDN w:val="0"/>
        <w:adjustRightInd w:val="0"/>
        <w:spacing w:after="0" w:line="1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3" w:lineRule="auto"/>
        <w:ind w:firstLine="397"/>
        <w:jc w:val="both"/>
        <w:rPr>
          <w:rFonts w:ascii="Times New Roman" w:hAnsi="Times New Roman"/>
          <w:sz w:val="24"/>
          <w:szCs w:val="24"/>
          <w:lang w:val="ru-RU"/>
        </w:rPr>
      </w:pPr>
      <w:r w:rsidRPr="00AF16BC">
        <w:rPr>
          <w:rFonts w:ascii="Arial" w:hAnsi="Arial" w:cs="Arial"/>
          <w:sz w:val="21"/>
          <w:szCs w:val="21"/>
          <w:lang w:val="ru-RU"/>
        </w:rPr>
        <w:t>Птолемей жүйесі планеталардың қозғалыстарын ал</w:t>
      </w:r>
      <w:r w:rsidRPr="00AF16BC">
        <w:rPr>
          <w:rFonts w:ascii="Times New Roman" w:hAnsi="Times New Roman"/>
          <w:sz w:val="21"/>
          <w:szCs w:val="21"/>
          <w:lang w:val="ru-RU"/>
        </w:rPr>
        <w:t>-</w:t>
      </w:r>
      <w:r w:rsidRPr="00AF16BC">
        <w:rPr>
          <w:rFonts w:ascii="Arial" w:hAnsi="Arial" w:cs="Arial"/>
          <w:sz w:val="21"/>
          <w:szCs w:val="21"/>
          <w:lang w:val="ru-RU"/>
        </w:rPr>
        <w:t>дын ала есептеуге мүмкіндік беретіндіктен, әрі діни көзқарастарға үйлесетіндіктен, орта ғасырларға дейінгі аралықта бұл модель дүниетанымдық және практикалық қажеттіктерді қанағаттандыратын ең сенімді модель бо</w:t>
      </w:r>
      <w:r w:rsidRPr="00AF16BC">
        <w:rPr>
          <w:rFonts w:ascii="Times New Roman" w:hAnsi="Times New Roman"/>
          <w:sz w:val="21"/>
          <w:szCs w:val="21"/>
          <w:lang w:val="ru-RU"/>
        </w:rPr>
        <w:t>-</w:t>
      </w:r>
      <w:r w:rsidRPr="00AF16BC">
        <w:rPr>
          <w:rFonts w:ascii="Arial" w:hAnsi="Arial" w:cs="Arial"/>
          <w:sz w:val="21"/>
          <w:szCs w:val="21"/>
          <w:lang w:val="ru-RU"/>
        </w:rPr>
        <w:t>лып танылған. Орта ғасырлардағы теңіздегі саяхаттардың арқасында Жер бетінде коммуникациялық байланыстардың күшеюі, және сонымен байланысты Жер бетінде бағдарлау әдістеріне қойылатын талаптың күшеюі Птолемей жүйесінің кемшіліктерін көрсетті. Оның ішіндегі бастысы - шындыққа үйлеспейтіндігі болатын. Николай Коперниктің терең зерт</w:t>
      </w:r>
      <w:r w:rsidRPr="00AF16BC">
        <w:rPr>
          <w:rFonts w:ascii="Times New Roman" w:hAnsi="Times New Roman"/>
          <w:sz w:val="21"/>
          <w:szCs w:val="21"/>
          <w:lang w:val="ru-RU"/>
        </w:rPr>
        <w:t>-</w:t>
      </w:r>
      <w:r w:rsidRPr="00AF16BC">
        <w:rPr>
          <w:rFonts w:ascii="Arial" w:hAnsi="Arial" w:cs="Arial"/>
          <w:sz w:val="21"/>
          <w:szCs w:val="21"/>
          <w:lang w:val="ru-RU"/>
        </w:rPr>
        <w:t>теу жұмысы нәтижесінде жаңа модель - Коперник жүйесі дүниеге келді. Бұл жүйенің де кемшіліктері бар еді, бірақ ол Күн жүйесі құрылымын дұрыс негізде түсіндірді. Коперник</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34"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87</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54" w:lineRule="auto"/>
        <w:jc w:val="both"/>
        <w:rPr>
          <w:rFonts w:ascii="Times New Roman" w:hAnsi="Times New Roman"/>
          <w:sz w:val="24"/>
          <w:szCs w:val="24"/>
          <w:lang w:val="ru-RU"/>
        </w:rPr>
      </w:pPr>
      <w:bookmarkStart w:id="85" w:name="page175"/>
      <w:bookmarkEnd w:id="85"/>
      <w:r w:rsidRPr="00AF16BC">
        <w:rPr>
          <w:rFonts w:ascii="Arial" w:hAnsi="Arial" w:cs="Arial"/>
          <w:sz w:val="23"/>
          <w:szCs w:val="23"/>
          <w:lang w:val="ru-RU"/>
        </w:rPr>
        <w:lastRenderedPageBreak/>
        <w:t>идеясы діннің кертартпа қарсылығын жойып, ғылымның қарыштап алға дамуына түрткі болды. (Коперниктің өмірі мен қызметі егжей-тегжейлі баяндалған еңбектерді оқуға болады- [40-42]) Осы кезде аспан денелерінің қозғалысы дұрыс негізде түсіндіріліп, дәл есептелінетін болған. Бұның өзі уақытты өлшеу, Жер бетіндегі бағдарлану, Жер қорларын барлау және т.б. практикалық мәселелерді шешу үшін қажет болды.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ind w:firstLine="397"/>
        <w:jc w:val="both"/>
        <w:rPr>
          <w:rFonts w:ascii="Times New Roman" w:hAnsi="Times New Roman"/>
          <w:sz w:val="24"/>
          <w:szCs w:val="24"/>
          <w:lang w:val="ru-RU"/>
        </w:rPr>
      </w:pPr>
      <w:r w:rsidRPr="00AF16BC">
        <w:rPr>
          <w:rFonts w:ascii="Arial" w:hAnsi="Arial" w:cs="Arial"/>
          <w:sz w:val="21"/>
          <w:szCs w:val="21"/>
          <w:lang w:val="ru-RU"/>
        </w:rPr>
        <w:t>Иоганн Кеплер Коперник жүйесінің елеулі кемші­ ліктерін түзетіп, планеталардың қозғалысын дәлірек түсіндіретін заңдарды ашты. (Кеплер және Дж. Бру</w:t>
      </w:r>
      <w:r w:rsidRPr="00AF16BC">
        <w:rPr>
          <w:rFonts w:ascii="Times New Roman" w:hAnsi="Times New Roman"/>
          <w:sz w:val="21"/>
          <w:szCs w:val="21"/>
          <w:lang w:val="ru-RU"/>
        </w:rPr>
        <w:t>-</w:t>
      </w:r>
      <w:r w:rsidRPr="00AF16BC">
        <w:rPr>
          <w:rFonts w:ascii="Arial" w:hAnsi="Arial" w:cs="Arial"/>
          <w:sz w:val="21"/>
          <w:szCs w:val="21"/>
          <w:lang w:val="ru-RU"/>
        </w:rPr>
        <w:t>но жайында - [4,23,42]). Ал Ньютон осы заңдар негізінде денелердің әсерлесуінің универсал заңын ашты. Бұл заң аспан механикасына негіз болған заң. Осыдан кейін аспан денелерінің қозғалысын есептегенде осы заңды пайдалана</w:t>
      </w:r>
      <w:r w:rsidRPr="00AF16BC">
        <w:rPr>
          <w:rFonts w:ascii="Times New Roman" w:hAnsi="Times New Roman"/>
          <w:sz w:val="21"/>
          <w:szCs w:val="21"/>
          <w:lang w:val="ru-RU"/>
        </w:rPr>
        <w:t>-</w:t>
      </w:r>
      <w:r w:rsidRPr="00AF16BC">
        <w:rPr>
          <w:rFonts w:ascii="Arial" w:hAnsi="Arial" w:cs="Arial"/>
          <w:sz w:val="21"/>
          <w:szCs w:val="21"/>
          <w:lang w:val="ru-RU"/>
        </w:rPr>
        <w:t>тын болған. Бұл аспан денелерінің қозғалыстарын алдын ала есептеуге мүмкіндік берді. Есептелген координаттар аспан денелерінің бақылаудан алынған координаттардан айырмашылығы шамалы болған. Есептеу нәтижелерін ұзақ уақытқа пайдалану үшін, олар дәлірек болуы үшін, планетаға Күннің әсерін ғана емес, басқа денелердің ұйытқуларын есепке алу керек болды. Сондықтан аспан механикасының есептерін шешу оңай емес болатын. Нью</w:t>
      </w:r>
      <w:r w:rsidRPr="00AF16BC">
        <w:rPr>
          <w:rFonts w:ascii="Times New Roman" w:hAnsi="Times New Roman"/>
          <w:sz w:val="21"/>
          <w:szCs w:val="21"/>
          <w:lang w:val="ru-RU"/>
        </w:rPr>
        <w:t>-</w:t>
      </w:r>
      <w:r w:rsidRPr="00AF16BC">
        <w:rPr>
          <w:rFonts w:ascii="Arial" w:hAnsi="Arial" w:cs="Arial"/>
          <w:sz w:val="21"/>
          <w:szCs w:val="21"/>
          <w:lang w:val="ru-RU"/>
        </w:rPr>
        <w:t xml:space="preserve">тон заңының көмегімен аспан денелерінің қозғалысын зерттеу- таза математикалық есепке айналды, ал аспан механикасының табыстары–математиканың дамуында еле­­ улі жетістіктермен байланысты болды. Айталық, </w:t>
      </w:r>
      <w:r>
        <w:rPr>
          <w:rFonts w:ascii="Arial" w:hAnsi="Arial" w:cs="Arial"/>
          <w:sz w:val="21"/>
          <w:szCs w:val="21"/>
        </w:rPr>
        <w:t>XVIII</w:t>
      </w:r>
      <w:r w:rsidRPr="00AF16BC">
        <w:rPr>
          <w:rFonts w:ascii="Arial" w:hAnsi="Arial" w:cs="Arial"/>
          <w:sz w:val="21"/>
          <w:szCs w:val="21"/>
          <w:lang w:val="ru-RU"/>
        </w:rPr>
        <w:t xml:space="preserve"> ғасырдың басында аспан механикасының дамуында Ньютон еңбектерінің күшті әсері арқасында болса, аяқ жағында бұл ғылым – математик ғалымдар Клеро (1713-1765), Далам</w:t>
      </w:r>
      <w:r w:rsidRPr="00AF16BC">
        <w:rPr>
          <w:rFonts w:ascii="Times New Roman" w:hAnsi="Times New Roman"/>
          <w:sz w:val="21"/>
          <w:szCs w:val="21"/>
          <w:lang w:val="ru-RU"/>
        </w:rPr>
        <w:t>-</w:t>
      </w:r>
    </w:p>
    <w:p w:rsidR="003323E4" w:rsidRPr="00AF16BC"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lang w:val="ru-RU"/>
        </w:rPr>
        <w:t>бер (1717-1783), Эйлер (1707-1783), Лагранж (1736-1813)</w:t>
      </w:r>
    </w:p>
    <w:p w:rsidR="003323E4" w:rsidRPr="00AF16BC" w:rsidRDefault="003323E4">
      <w:pPr>
        <w:widowControl w:val="0"/>
        <w:autoSpaceDE w:val="0"/>
        <w:autoSpaceDN w:val="0"/>
        <w:adjustRightInd w:val="0"/>
        <w:spacing w:after="0" w:line="1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2" w:lineRule="auto"/>
        <w:jc w:val="both"/>
        <w:rPr>
          <w:rFonts w:ascii="Times New Roman" w:hAnsi="Times New Roman"/>
          <w:sz w:val="24"/>
          <w:szCs w:val="24"/>
          <w:lang w:val="ru-RU"/>
        </w:rPr>
      </w:pPr>
      <w:r w:rsidRPr="00AF16BC">
        <w:rPr>
          <w:rFonts w:ascii="Arial" w:hAnsi="Arial" w:cs="Arial"/>
          <w:sz w:val="21"/>
          <w:szCs w:val="21"/>
          <w:lang w:val="ru-RU"/>
        </w:rPr>
        <w:t>және Лаплас (1749-1827)[43] еңбектерімен дамытылды. Сол кезеңде жеке аспан денелерінің қозғалыс теорияларын құру әдістемелері жасалынды. Жер бетінде бағдарлану үшін Айдың қозғалысын анықтайтын таблицалар жасалынды.</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9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88</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80" w:lineRule="auto"/>
        <w:ind w:firstLine="397"/>
        <w:jc w:val="both"/>
        <w:rPr>
          <w:rFonts w:ascii="Times New Roman" w:hAnsi="Times New Roman"/>
          <w:sz w:val="24"/>
          <w:szCs w:val="24"/>
          <w:lang w:val="ru-RU"/>
        </w:rPr>
      </w:pPr>
      <w:bookmarkStart w:id="86" w:name="page177"/>
      <w:bookmarkEnd w:id="86"/>
      <w:r>
        <w:rPr>
          <w:rFonts w:ascii="Arial" w:hAnsi="Arial" w:cs="Arial"/>
        </w:rPr>
        <w:lastRenderedPageBreak/>
        <w:t>XIX</w:t>
      </w:r>
      <w:r w:rsidRPr="00AF16BC">
        <w:rPr>
          <w:rFonts w:ascii="Arial" w:hAnsi="Arial" w:cs="Arial"/>
          <w:lang w:val="ru-RU"/>
        </w:rPr>
        <w:t xml:space="preserve"> ғасыр – аспан денелері, әсіресе үлкен планета</w:t>
      </w:r>
      <w:r w:rsidRPr="00AF16BC">
        <w:rPr>
          <w:rFonts w:ascii="Times New Roman" w:hAnsi="Times New Roman"/>
          <w:lang w:val="ru-RU"/>
        </w:rPr>
        <w:t>-</w:t>
      </w:r>
      <w:r w:rsidRPr="00AF16BC">
        <w:rPr>
          <w:rFonts w:ascii="Arial" w:hAnsi="Arial" w:cs="Arial"/>
          <w:lang w:val="ru-RU"/>
        </w:rPr>
        <w:t>лар қозғалысының аналитикалық теорияларының шығуы, қазіргі уақытқа дейін қолданылатын таблицалардың пайда болуы- астрономдардың үлкен тобының еңбегінің нәтижесі болды. Солардың ішінде көп үлес қосқандары: Леве</w:t>
      </w:r>
      <w:r w:rsidRPr="00AF16BC">
        <w:rPr>
          <w:rFonts w:ascii="Times New Roman" w:hAnsi="Times New Roman"/>
          <w:lang w:val="ru-RU"/>
        </w:rPr>
        <w:t>-</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3"/>
          <w:szCs w:val="23"/>
          <w:lang w:val="ru-RU"/>
        </w:rPr>
        <w:t>рье (1811-1877), Ньюкомб (1835-1909), Хилл (1838-1914)</w:t>
      </w:r>
    </w:p>
    <w:p w:rsidR="003323E4" w:rsidRPr="00AF16BC" w:rsidRDefault="003323E4">
      <w:pPr>
        <w:widowControl w:val="0"/>
        <w:autoSpaceDE w:val="0"/>
        <w:autoSpaceDN w:val="0"/>
        <w:adjustRightInd w:val="0"/>
        <w:spacing w:after="0" w:line="3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8" w:lineRule="auto"/>
        <w:jc w:val="both"/>
        <w:rPr>
          <w:rFonts w:ascii="Times New Roman" w:hAnsi="Times New Roman"/>
          <w:sz w:val="24"/>
          <w:szCs w:val="24"/>
          <w:lang w:val="ru-RU"/>
        </w:rPr>
      </w:pPr>
      <w:r w:rsidRPr="00AF16BC">
        <w:rPr>
          <w:rFonts w:ascii="Arial" w:hAnsi="Arial" w:cs="Arial"/>
          <w:sz w:val="23"/>
          <w:szCs w:val="23"/>
          <w:lang w:val="ru-RU"/>
        </w:rPr>
        <w:t>болған. Бұл ғасыр- аспан механикасының есептеу әдістері ғана емес, сонымен бірге бақылау әдістерінің дамып, табыстарға жетіп жүрген дәуірі. Юпитер мен Сатурнның көптеген серіктерінің ашылуы, қозғалыстарының сипаттамаларының анықталуы, Уран планетасы ашылып, орбитасының элементерінің анықталуы үлкен табыс болды. Ал Нептунның ашылу тарихы ғылыми әдістемелердің қуаттылығын көрсетті [11,24,39]. Бұл планетаны «қалам ұшымен тапты» деген теңеу бар. Бұл жайында кейінірек айта кетерміз.</w:t>
      </w:r>
    </w:p>
    <w:p w:rsidR="003323E4" w:rsidRPr="00AF16BC"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4" w:lineRule="auto"/>
        <w:ind w:firstLine="397"/>
        <w:jc w:val="both"/>
        <w:rPr>
          <w:rFonts w:ascii="Times New Roman" w:hAnsi="Times New Roman"/>
          <w:sz w:val="24"/>
          <w:szCs w:val="24"/>
          <w:lang w:val="ru-RU"/>
        </w:rPr>
      </w:pPr>
      <w:r>
        <w:rPr>
          <w:rFonts w:ascii="Arial" w:hAnsi="Arial" w:cs="Arial"/>
          <w:sz w:val="21"/>
          <w:szCs w:val="21"/>
        </w:rPr>
        <w:t>XIX</w:t>
      </w:r>
      <w:r w:rsidRPr="00AF16BC">
        <w:rPr>
          <w:rFonts w:ascii="Arial" w:hAnsi="Arial" w:cs="Arial"/>
          <w:sz w:val="21"/>
          <w:szCs w:val="21"/>
          <w:lang w:val="ru-RU"/>
        </w:rPr>
        <w:t xml:space="preserve"> ғасыр астрономияның тағы бір елеулі табысымен белгілі. 40-шы жылдары жұлдыздарға дейінгі қашықтықтар өлшеніп, астроном–ғалымдар жұлдыздардың Ғаламдағы қозғалыстарын механика заңдарына сүйеніп зерттей бастады. Бұл астрономияның жаңа саласы: </w:t>
      </w:r>
      <w:r w:rsidRPr="00AF16BC">
        <w:rPr>
          <w:rFonts w:ascii="Arial" w:hAnsi="Arial" w:cs="Arial"/>
          <w:b/>
          <w:bCs/>
          <w:i/>
          <w:iCs/>
          <w:sz w:val="21"/>
          <w:szCs w:val="21"/>
          <w:lang w:val="ru-RU"/>
        </w:rPr>
        <w:t>жұлдыздық</w:t>
      </w:r>
      <w:r w:rsidRPr="00AF16BC">
        <w:rPr>
          <w:rFonts w:ascii="Arial" w:hAnsi="Arial" w:cs="Arial"/>
          <w:sz w:val="21"/>
          <w:szCs w:val="21"/>
          <w:lang w:val="ru-RU"/>
        </w:rPr>
        <w:t xml:space="preserve"> </w:t>
      </w:r>
      <w:r w:rsidRPr="00AF16BC">
        <w:rPr>
          <w:rFonts w:ascii="Arial" w:hAnsi="Arial" w:cs="Arial"/>
          <w:b/>
          <w:bCs/>
          <w:i/>
          <w:iCs/>
          <w:sz w:val="21"/>
          <w:szCs w:val="21"/>
          <w:lang w:val="ru-RU"/>
        </w:rPr>
        <w:t xml:space="preserve">динамиканың </w:t>
      </w:r>
      <w:r w:rsidRPr="00AF16BC">
        <w:rPr>
          <w:rFonts w:ascii="Times New Roman" w:hAnsi="Times New Roman"/>
          <w:sz w:val="21"/>
          <w:szCs w:val="21"/>
          <w:lang w:val="ru-RU"/>
        </w:rPr>
        <w:t>п</w:t>
      </w:r>
      <w:r w:rsidRPr="00AF16BC">
        <w:rPr>
          <w:rFonts w:ascii="Arial" w:hAnsi="Arial" w:cs="Arial"/>
          <w:sz w:val="21"/>
          <w:szCs w:val="21"/>
          <w:lang w:val="ru-RU"/>
        </w:rPr>
        <w:t>айда болғаны еді.</w:t>
      </w:r>
      <w:r w:rsidRPr="00AF16BC">
        <w:rPr>
          <w:rFonts w:ascii="Arial" w:hAnsi="Arial" w:cs="Arial"/>
          <w:b/>
          <w:bCs/>
          <w:i/>
          <w:iCs/>
          <w:sz w:val="21"/>
          <w:szCs w:val="21"/>
          <w:lang w:val="ru-RU"/>
        </w:rPr>
        <w:t xml:space="preserve"> </w:t>
      </w:r>
      <w:r w:rsidRPr="00AF16BC">
        <w:rPr>
          <w:rFonts w:ascii="Arial" w:hAnsi="Arial" w:cs="Arial"/>
          <w:sz w:val="21"/>
          <w:szCs w:val="21"/>
          <w:lang w:val="ru-RU"/>
        </w:rPr>
        <w:t>Жұлдыздық динамика</w:t>
      </w:r>
      <w:r w:rsidRPr="00AF16BC">
        <w:rPr>
          <w:rFonts w:ascii="Arial" w:hAnsi="Arial" w:cs="Arial"/>
          <w:b/>
          <w:bCs/>
          <w:i/>
          <w:iCs/>
          <w:sz w:val="21"/>
          <w:szCs w:val="21"/>
          <w:lang w:val="ru-RU"/>
        </w:rPr>
        <w:t xml:space="preserve"> </w:t>
      </w:r>
      <w:r w:rsidRPr="00AF16BC">
        <w:rPr>
          <w:rFonts w:ascii="Arial" w:hAnsi="Arial" w:cs="Arial"/>
          <w:sz w:val="21"/>
          <w:szCs w:val="21"/>
          <w:lang w:val="ru-RU"/>
        </w:rPr>
        <w:t xml:space="preserve">саласында өзіндік зертеу әдістері қалыптасқанмен, оның негізін аспан механикасының әдістері құраған. Сондықтан жұлдыздық динамиканы кейде </w:t>
      </w:r>
      <w:r w:rsidRPr="00AF16BC">
        <w:rPr>
          <w:rFonts w:ascii="Arial" w:hAnsi="Arial" w:cs="Arial"/>
          <w:b/>
          <w:bCs/>
          <w:i/>
          <w:iCs/>
          <w:sz w:val="21"/>
          <w:szCs w:val="21"/>
          <w:lang w:val="ru-RU"/>
        </w:rPr>
        <w:t>жұлдыздардың аспан ме­</w:t>
      </w:r>
      <w:r w:rsidRPr="00AF16BC">
        <w:rPr>
          <w:rFonts w:ascii="Arial" w:hAnsi="Arial" w:cs="Arial"/>
          <w:sz w:val="21"/>
          <w:szCs w:val="21"/>
          <w:lang w:val="ru-RU"/>
        </w:rPr>
        <w:t xml:space="preserve"> </w:t>
      </w:r>
      <w:r w:rsidRPr="00AF16BC">
        <w:rPr>
          <w:rFonts w:ascii="Arial" w:hAnsi="Arial" w:cs="Arial"/>
          <w:b/>
          <w:bCs/>
          <w:i/>
          <w:iCs/>
          <w:sz w:val="21"/>
          <w:szCs w:val="21"/>
          <w:lang w:val="ru-RU"/>
        </w:rPr>
        <w:t xml:space="preserve">ханикасы </w:t>
      </w:r>
      <w:r w:rsidRPr="00AF16BC">
        <w:rPr>
          <w:rFonts w:ascii="Arial" w:hAnsi="Arial" w:cs="Arial"/>
          <w:sz w:val="21"/>
          <w:szCs w:val="21"/>
          <w:lang w:val="ru-RU"/>
        </w:rPr>
        <w:t>деп атайды.</w:t>
      </w:r>
      <w:r w:rsidRPr="00AF16BC">
        <w:rPr>
          <w:rFonts w:ascii="Arial" w:hAnsi="Arial" w:cs="Arial"/>
          <w:b/>
          <w:bCs/>
          <w:i/>
          <w:iCs/>
          <w:sz w:val="21"/>
          <w:szCs w:val="21"/>
          <w:lang w:val="ru-RU"/>
        </w:rPr>
        <w:t xml:space="preserve"> </w:t>
      </w:r>
      <w:r w:rsidRPr="00AF16BC">
        <w:rPr>
          <w:rFonts w:ascii="Arial" w:hAnsi="Arial" w:cs="Arial"/>
          <w:sz w:val="21"/>
          <w:szCs w:val="21"/>
          <w:lang w:val="ru-RU"/>
        </w:rPr>
        <w:t>Бұл мәселелерді</w:t>
      </w:r>
      <w:r w:rsidRPr="00AF16BC">
        <w:rPr>
          <w:rFonts w:ascii="Arial" w:hAnsi="Arial" w:cs="Arial"/>
          <w:b/>
          <w:bCs/>
          <w:i/>
          <w:iCs/>
          <w:sz w:val="21"/>
          <w:szCs w:val="21"/>
          <w:lang w:val="ru-RU"/>
        </w:rPr>
        <w:t xml:space="preserve"> </w:t>
      </w:r>
      <w:r w:rsidRPr="00AF16BC">
        <w:rPr>
          <w:rFonts w:ascii="Arial" w:hAnsi="Arial" w:cs="Arial"/>
          <w:sz w:val="21"/>
          <w:szCs w:val="21"/>
          <w:lang w:val="ru-RU"/>
        </w:rPr>
        <w:t>[34(29-53б), 35(308-323б), 36, 63-67] кітаптар мен мақалалардан оқуға болады.</w:t>
      </w:r>
    </w:p>
    <w:p w:rsidR="003323E4" w:rsidRPr="00AF16BC" w:rsidRDefault="00281624">
      <w:pPr>
        <w:widowControl w:val="0"/>
        <w:overflowPunct w:val="0"/>
        <w:autoSpaceDE w:val="0"/>
        <w:autoSpaceDN w:val="0"/>
        <w:adjustRightInd w:val="0"/>
        <w:spacing w:after="0"/>
        <w:ind w:firstLine="397"/>
        <w:jc w:val="both"/>
        <w:rPr>
          <w:rFonts w:ascii="Times New Roman" w:hAnsi="Times New Roman"/>
          <w:sz w:val="24"/>
          <w:szCs w:val="24"/>
          <w:lang w:val="ru-RU"/>
        </w:rPr>
      </w:pPr>
      <w:r>
        <w:rPr>
          <w:rFonts w:ascii="Arial" w:hAnsi="Arial" w:cs="Arial"/>
          <w:sz w:val="23"/>
          <w:szCs w:val="23"/>
        </w:rPr>
        <w:t>XX</w:t>
      </w:r>
      <w:r w:rsidRPr="00AF16BC">
        <w:rPr>
          <w:rFonts w:ascii="Arial" w:hAnsi="Arial" w:cs="Arial"/>
          <w:sz w:val="23"/>
          <w:szCs w:val="23"/>
          <w:lang w:val="ru-RU"/>
        </w:rPr>
        <w:t xml:space="preserve"> ғасырдың бірінші жартысында планеталардың, серіктердің, кометалардың қозғалыс теорияларын құру әдістемелері дами берді. Бірақ бұл кез сапалық ас</w:t>
      </w:r>
      <w:r w:rsidRPr="00AF16BC">
        <w:rPr>
          <w:rFonts w:ascii="Times New Roman" w:hAnsi="Times New Roman"/>
          <w:sz w:val="23"/>
          <w:szCs w:val="23"/>
          <w:lang w:val="ru-RU"/>
        </w:rPr>
        <w:t>-</w:t>
      </w:r>
      <w:r w:rsidRPr="00AF16BC">
        <w:rPr>
          <w:rFonts w:ascii="Arial" w:hAnsi="Arial" w:cs="Arial"/>
          <w:sz w:val="23"/>
          <w:szCs w:val="23"/>
          <w:lang w:val="ru-RU"/>
        </w:rPr>
        <w:t>пан механикасының дамуымен ерекшеленеді. Фран</w:t>
      </w:r>
      <w:r w:rsidRPr="00AF16BC">
        <w:rPr>
          <w:rFonts w:ascii="Times New Roman" w:hAnsi="Times New Roman"/>
          <w:sz w:val="23"/>
          <w:szCs w:val="23"/>
          <w:lang w:val="ru-RU"/>
        </w:rPr>
        <w:t>-</w:t>
      </w:r>
      <w:r w:rsidRPr="00AF16BC">
        <w:rPr>
          <w:rFonts w:ascii="Arial" w:hAnsi="Arial" w:cs="Arial"/>
          <w:sz w:val="23"/>
          <w:szCs w:val="23"/>
          <w:lang w:val="ru-RU"/>
        </w:rPr>
        <w:t>цуз ғалымы А. Пуанкаре және орыс ғалымы А.М. Ля</w:t>
      </w:r>
      <w:r w:rsidRPr="00AF16BC">
        <w:rPr>
          <w:rFonts w:ascii="Times New Roman" w:hAnsi="Times New Roman"/>
          <w:sz w:val="23"/>
          <w:szCs w:val="23"/>
          <w:lang w:val="ru-RU"/>
        </w:rPr>
        <w:t>-</w:t>
      </w:r>
      <w:r w:rsidRPr="00AF16BC">
        <w:rPr>
          <w:rFonts w:ascii="Arial" w:hAnsi="Arial" w:cs="Arial"/>
          <w:sz w:val="23"/>
          <w:szCs w:val="23"/>
          <w:lang w:val="ru-RU"/>
        </w:rPr>
        <w:t>пунов шығарған жаңа әдістемелер аспан денелерінің</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8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89</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68" w:lineRule="auto"/>
        <w:jc w:val="both"/>
        <w:rPr>
          <w:rFonts w:ascii="Times New Roman" w:hAnsi="Times New Roman"/>
          <w:sz w:val="24"/>
          <w:szCs w:val="24"/>
          <w:lang w:val="ru-RU"/>
        </w:rPr>
      </w:pPr>
      <w:bookmarkStart w:id="87" w:name="page179"/>
      <w:bookmarkEnd w:id="87"/>
      <w:r w:rsidRPr="00AF16BC">
        <w:rPr>
          <w:rFonts w:ascii="Arial" w:hAnsi="Arial" w:cs="Arial"/>
          <w:sz w:val="23"/>
          <w:szCs w:val="23"/>
          <w:lang w:val="ru-RU"/>
        </w:rPr>
        <w:lastRenderedPageBreak/>
        <w:t>қозғалыстарын жүздеген миллион жыл аралықтары үшін есептеуге мүмкіндік береді. Бұл сапалық әдістемелер ас</w:t>
      </w:r>
      <w:r w:rsidRPr="00AF16BC">
        <w:rPr>
          <w:rFonts w:ascii="Times New Roman" w:hAnsi="Times New Roman"/>
          <w:sz w:val="23"/>
          <w:szCs w:val="23"/>
          <w:lang w:val="ru-RU"/>
        </w:rPr>
        <w:t>-</w:t>
      </w:r>
      <w:r w:rsidRPr="00AF16BC">
        <w:rPr>
          <w:rFonts w:ascii="Arial" w:hAnsi="Arial" w:cs="Arial"/>
          <w:sz w:val="23"/>
          <w:szCs w:val="23"/>
          <w:lang w:val="ru-RU"/>
        </w:rPr>
        <w:t>пан денелерінің қозғалыстарындағы ортақ қасиеттеріне сүйенеді. [11,17,34(3-28б.), 35(123-137б.)].</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0" w:lineRule="auto"/>
        <w:ind w:firstLine="397"/>
        <w:jc w:val="both"/>
        <w:rPr>
          <w:rFonts w:ascii="Times New Roman" w:hAnsi="Times New Roman"/>
          <w:sz w:val="24"/>
          <w:szCs w:val="24"/>
          <w:lang w:val="ru-RU"/>
        </w:rPr>
      </w:pPr>
      <w:r w:rsidRPr="00AF16BC">
        <w:rPr>
          <w:rFonts w:ascii="Arial" w:hAnsi="Arial" w:cs="Arial"/>
          <w:lang w:val="ru-RU"/>
        </w:rPr>
        <w:t>Қазіргі кезең аспан механикасының дамуында қызықты кезең. Ғарыштық зерттеулер аспан механикасына жаңа сер</w:t>
      </w:r>
      <w:r w:rsidRPr="00AF16BC">
        <w:rPr>
          <w:rFonts w:ascii="Times New Roman" w:hAnsi="Times New Roman"/>
          <w:lang w:val="ru-RU"/>
        </w:rPr>
        <w:t>-</w:t>
      </w:r>
      <w:r w:rsidRPr="00AF16BC">
        <w:rPr>
          <w:rFonts w:ascii="Arial" w:hAnsi="Arial" w:cs="Arial"/>
          <w:lang w:val="ru-RU"/>
        </w:rPr>
        <w:t>пін бергендей болды. Космонавтиканың (ғарышкерліктің) пайда болу және даму тарихымен [11,46-59] еңбектерінде танысуға болады. Енді ол аспан денелерінің қозғалыстарын зерттеп қана қоймай, сонымен бірге жасанды аспан денелерінің қозғалысын басқарып тұруды мақсат ете</w:t>
      </w:r>
      <w:r w:rsidRPr="00AF16BC">
        <w:rPr>
          <w:rFonts w:ascii="Times New Roman" w:hAnsi="Times New Roman"/>
          <w:lang w:val="ru-RU"/>
        </w:rPr>
        <w:t>-</w:t>
      </w:r>
      <w:r w:rsidRPr="00AF16BC">
        <w:rPr>
          <w:rFonts w:ascii="Arial" w:hAnsi="Arial" w:cs="Arial"/>
          <w:lang w:val="ru-RU"/>
        </w:rPr>
        <w:t>ді. Ал болашақта табиғи аспан денелерінің қозғалысын да басқаратын деңгейге жету мүмкін болмас па екен? Ғарыш кемелерін басқаруда басты мәселе – ұшу ке</w:t>
      </w:r>
      <w:r w:rsidRPr="00AF16BC">
        <w:rPr>
          <w:rFonts w:ascii="Times New Roman" w:hAnsi="Times New Roman"/>
          <w:lang w:val="ru-RU"/>
        </w:rPr>
        <w:t>-</w:t>
      </w:r>
      <w:r w:rsidRPr="00AF16BC">
        <w:rPr>
          <w:rFonts w:ascii="Arial" w:hAnsi="Arial" w:cs="Arial"/>
          <w:lang w:val="ru-RU"/>
        </w:rPr>
        <w:t>зінде траекториялардың түзету, яғни коррекция жасау болып табылады. Бұл мәселе планетааралық сапарларда маңызды болып отыр. Бұл мәселені түсіну үшін физикалық тәжірибелердің барысымен салыстырып көрейік: кез-келген физикалық тәжірибе қателіксіз орындалмайды. Тәжірибе жасаған ғалымның басты көздейтін мақсаты: қателіктерді мейлінше азайту. Тәжірибе көп сатылы бол</w:t>
      </w:r>
      <w:r w:rsidRPr="00AF16BC">
        <w:rPr>
          <w:rFonts w:ascii="Times New Roman" w:hAnsi="Times New Roman"/>
          <w:lang w:val="ru-RU"/>
        </w:rPr>
        <w:t>-</w:t>
      </w:r>
      <w:r w:rsidRPr="00AF16BC">
        <w:rPr>
          <w:rFonts w:ascii="Arial" w:hAnsi="Arial" w:cs="Arial"/>
          <w:lang w:val="ru-RU"/>
        </w:rPr>
        <w:t>са, әр сатыдағы қателіктер қосылып, үлкен шамаға жетуі мүмкін. Ғарыштық ұшу сапарларында да басында жібе</w:t>
      </w:r>
      <w:r w:rsidRPr="00AF16BC">
        <w:rPr>
          <w:rFonts w:ascii="Times New Roman" w:hAnsi="Times New Roman"/>
          <w:lang w:val="ru-RU"/>
        </w:rPr>
        <w:t>-</w:t>
      </w:r>
      <w:r w:rsidRPr="00AF16BC">
        <w:rPr>
          <w:rFonts w:ascii="Arial" w:hAnsi="Arial" w:cs="Arial"/>
          <w:lang w:val="ru-RU"/>
        </w:rPr>
        <w:t>рілген шамалы қателіктер үлкен қашықтықтарды ұшып өткенде үлкен қателіктерге әкеліп соқтырады. Сондықтан ұшу барысында қозғалтқыштарды іске қосып түзетулерді енгізу керек.</w:t>
      </w:r>
    </w:p>
    <w:p w:rsidR="003323E4" w:rsidRPr="00AF16BC" w:rsidRDefault="003323E4">
      <w:pPr>
        <w:widowControl w:val="0"/>
        <w:autoSpaceDE w:val="0"/>
        <w:autoSpaceDN w:val="0"/>
        <w:adjustRightInd w:val="0"/>
        <w:spacing w:after="0" w:line="1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08" w:lineRule="auto"/>
        <w:ind w:firstLine="397"/>
        <w:jc w:val="both"/>
        <w:rPr>
          <w:rFonts w:ascii="Times New Roman" w:hAnsi="Times New Roman"/>
          <w:sz w:val="24"/>
          <w:szCs w:val="24"/>
          <w:lang w:val="ru-RU"/>
        </w:rPr>
      </w:pPr>
      <w:r w:rsidRPr="00AF16BC">
        <w:rPr>
          <w:rFonts w:ascii="Arial" w:hAnsi="Arial" w:cs="Arial"/>
          <w:sz w:val="21"/>
          <w:szCs w:val="21"/>
          <w:lang w:val="ru-RU"/>
        </w:rPr>
        <w:t>Қазіргі кезде ғарышкерлік мәселелерімен байланысты аспан механикасының тағы бір мәселесі өзекті болып ке</w:t>
      </w:r>
      <w:r w:rsidRPr="00AF16BC">
        <w:rPr>
          <w:rFonts w:ascii="Times New Roman" w:hAnsi="Times New Roman"/>
          <w:sz w:val="21"/>
          <w:szCs w:val="21"/>
          <w:lang w:val="ru-RU"/>
        </w:rPr>
        <w:t>-</w:t>
      </w:r>
      <w:r w:rsidRPr="00AF16BC">
        <w:rPr>
          <w:rFonts w:ascii="Arial" w:hAnsi="Arial" w:cs="Arial"/>
          <w:sz w:val="21"/>
          <w:szCs w:val="21"/>
          <w:lang w:val="ru-RU"/>
        </w:rPr>
        <w:t>леді. Бұл “Жоғары ұйытқулар” мәселесі. Табиғи аспан денелерінің қозғалысын зерттегенде бұл мәселе көтерілмеген болатын, өйткені бұл денелердің арақашықтығы өте үлкен, сондықтан бір-біріне тарту күштері Күннің тарту күшінен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5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90</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73" w:lineRule="auto"/>
        <w:jc w:val="both"/>
        <w:rPr>
          <w:rFonts w:ascii="Times New Roman" w:hAnsi="Times New Roman"/>
          <w:sz w:val="24"/>
          <w:szCs w:val="24"/>
          <w:lang w:val="ru-RU"/>
        </w:rPr>
      </w:pPr>
      <w:bookmarkStart w:id="88" w:name="page181"/>
      <w:bookmarkEnd w:id="88"/>
      <w:r w:rsidRPr="00AF16BC">
        <w:rPr>
          <w:rFonts w:ascii="Arial" w:hAnsi="Arial" w:cs="Arial"/>
          <w:lang w:val="ru-RU"/>
        </w:rPr>
        <w:lastRenderedPageBreak/>
        <w:t>әлдеқайда әлсіз. Ғарыш аппараты ұшу сапарының бір бөлігін планеталарға жақын қашықтықта өту керек, сол кез</w:t>
      </w:r>
      <w:r w:rsidRPr="00AF16BC">
        <w:rPr>
          <w:rFonts w:ascii="Times New Roman" w:hAnsi="Times New Roman"/>
          <w:lang w:val="ru-RU"/>
        </w:rPr>
        <w:t>-</w:t>
      </w:r>
      <w:r w:rsidRPr="00AF16BC">
        <w:rPr>
          <w:rFonts w:ascii="Arial" w:hAnsi="Arial" w:cs="Arial"/>
          <w:lang w:val="ru-RU"/>
        </w:rPr>
        <w:t>де солардың тарапынан күшті әсер түседі. Осы әсерлерді есептеу шешімді күрделендіріп жібереді. Бұрындары да осыған шамалас есептер қарастырылған болатын, атап айтқанда, кометалардың Юпитер маңынан өтуі, тіпті Марстың қозғалысының теориясын жасағанда да. Өйткені Юпитердің Марс планетасының қозғалысына әсері күшті болды. Бұл есеп „</w:t>
      </w:r>
      <w:r w:rsidRPr="00AF16BC">
        <w:rPr>
          <w:rFonts w:ascii="Arial" w:hAnsi="Arial" w:cs="Arial"/>
          <w:b/>
          <w:bCs/>
          <w:i/>
          <w:iCs/>
          <w:lang w:val="ru-RU"/>
        </w:rPr>
        <w:t>әсер ету сфералары</w:t>
      </w:r>
      <w:r w:rsidRPr="00AF16BC">
        <w:rPr>
          <w:rFonts w:ascii="Arial" w:hAnsi="Arial" w:cs="Arial"/>
          <w:lang w:val="ru-RU"/>
        </w:rPr>
        <w:t>” әдісінің көмегімен жеңілдетілетін болды. [11]</w:t>
      </w:r>
    </w:p>
    <w:p w:rsidR="003323E4" w:rsidRPr="00AF16BC"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lang w:val="ru-RU"/>
        </w:rPr>
      </w:pPr>
      <w:r w:rsidRPr="00AF16BC">
        <w:rPr>
          <w:rFonts w:ascii="Arial" w:hAnsi="Arial" w:cs="Arial"/>
          <w:lang w:val="ru-RU"/>
        </w:rPr>
        <w:t>Қазіргі ғарыштық зерттеулердің аспан механикасының алдына қойған мәселелердің бірі – есептеулерді тез атқару қажеттігі. Бұрынғы заманның мамандары қозғалыс теориясын қорытуға бірнеше жыл жұмсайтын, ал сол кез</w:t>
      </w:r>
      <w:r w:rsidRPr="00AF16BC">
        <w:rPr>
          <w:rFonts w:ascii="Times New Roman" w:hAnsi="Times New Roman"/>
          <w:lang w:val="ru-RU"/>
        </w:rPr>
        <w:t>-</w:t>
      </w:r>
      <w:r w:rsidRPr="00AF16BC">
        <w:rPr>
          <w:rFonts w:ascii="Arial" w:hAnsi="Arial" w:cs="Arial"/>
          <w:lang w:val="ru-RU"/>
        </w:rPr>
        <w:t>де жұмысты жылдамдату мәселесі көтерілмеген болатын. Қазір ғарыш аппаратының траекториясына дер кезінде коррекция енгізу үшін орбита элементтерін үздіксіз есеп</w:t>
      </w:r>
      <w:r w:rsidRPr="00AF16BC">
        <w:rPr>
          <w:rFonts w:ascii="Times New Roman" w:hAnsi="Times New Roman"/>
          <w:lang w:val="ru-RU"/>
        </w:rPr>
        <w:t>-</w:t>
      </w:r>
      <w:r w:rsidRPr="00AF16BC">
        <w:rPr>
          <w:rFonts w:ascii="Arial" w:hAnsi="Arial" w:cs="Arial"/>
          <w:lang w:val="ru-RU"/>
        </w:rPr>
        <w:t>теп тұру керек. Ал бұл- есептеу операцияларын өте тез атқарылуын қажет етеді. Қазір бұл есептеулер электронды есептеуіш машиналарды қолданудың арқасында көп жеңілдетілді.</w:t>
      </w:r>
    </w:p>
    <w:p w:rsidR="003323E4" w:rsidRPr="00AF16BC" w:rsidRDefault="003323E4">
      <w:pPr>
        <w:widowControl w:val="0"/>
        <w:autoSpaceDE w:val="0"/>
        <w:autoSpaceDN w:val="0"/>
        <w:adjustRightInd w:val="0"/>
        <w:spacing w:after="0" w:line="10"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2" w:lineRule="auto"/>
        <w:ind w:firstLine="397"/>
        <w:jc w:val="both"/>
        <w:rPr>
          <w:rFonts w:ascii="Times New Roman" w:hAnsi="Times New Roman"/>
          <w:sz w:val="24"/>
          <w:szCs w:val="24"/>
          <w:lang w:val="ru-RU"/>
        </w:rPr>
      </w:pPr>
      <w:r w:rsidRPr="00AF16BC">
        <w:rPr>
          <w:rFonts w:ascii="Arial" w:hAnsi="Arial" w:cs="Arial"/>
          <w:sz w:val="21"/>
          <w:szCs w:val="21"/>
          <w:lang w:val="ru-RU"/>
        </w:rPr>
        <w:t>Сонымен кейінгі жылдары аспан механикасының зерт</w:t>
      </w:r>
      <w:r w:rsidRPr="00AF16BC">
        <w:rPr>
          <w:rFonts w:ascii="Times New Roman" w:hAnsi="Times New Roman"/>
          <w:sz w:val="21"/>
          <w:szCs w:val="21"/>
          <w:lang w:val="ru-RU"/>
        </w:rPr>
        <w:t>-</w:t>
      </w:r>
      <w:r w:rsidRPr="00AF16BC">
        <w:rPr>
          <w:rFonts w:ascii="Arial" w:hAnsi="Arial" w:cs="Arial"/>
          <w:sz w:val="21"/>
          <w:szCs w:val="21"/>
          <w:lang w:val="ru-RU"/>
        </w:rPr>
        <w:t>тейтін мәселелерінің көлемі ұлғайып кеткен. Бұл жаңа әдістемелердің пайда болуына және дамуына түрткі болды. Аспан механикасының басқа салалармен байланысы күшейді (басқару теориясы, биология, медицина, радиоэлектроника және т.б.). Жаңа саланың пайда болуы басқа салалардың алдына жаңа мәселелер қояды, ескі бағыттарды қайта қарауды қажет етеді. Мысалы, ғарыштық зерттеулерді іске асыру үшін үлкен планеталардың координаттарын дәлірек анықтау қажет болды. ХХ ғасырда жасанды аспан денеле</w:t>
      </w:r>
      <w:r w:rsidRPr="00AF16BC">
        <w:rPr>
          <w:rFonts w:ascii="Times New Roman" w:hAnsi="Times New Roman"/>
          <w:sz w:val="21"/>
          <w:szCs w:val="21"/>
          <w:lang w:val="ru-RU"/>
        </w:rPr>
        <w:t>-</w:t>
      </w:r>
      <w:r w:rsidRPr="00AF16BC">
        <w:rPr>
          <w:rFonts w:ascii="Arial" w:hAnsi="Arial" w:cs="Arial"/>
          <w:sz w:val="21"/>
          <w:szCs w:val="21"/>
          <w:lang w:val="ru-RU"/>
        </w:rPr>
        <w:t>рін ұшыру мәселесін іске асыру үшін де осындай есептеулер жасау қажет болған. Бұл есептің ең жеңіл түрдегі үлгілері жұмысымызда келтіріліп отыр.</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3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91</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93" w:lineRule="auto"/>
        <w:ind w:firstLine="397"/>
        <w:jc w:val="both"/>
        <w:rPr>
          <w:rFonts w:ascii="Times New Roman" w:hAnsi="Times New Roman"/>
          <w:sz w:val="24"/>
          <w:szCs w:val="24"/>
          <w:lang w:val="ru-RU"/>
        </w:rPr>
      </w:pPr>
      <w:bookmarkStart w:id="89" w:name="page183"/>
      <w:bookmarkEnd w:id="89"/>
      <w:r w:rsidRPr="00AF16BC">
        <w:rPr>
          <w:rFonts w:ascii="Arial" w:hAnsi="Arial" w:cs="Arial"/>
          <w:sz w:val="21"/>
          <w:szCs w:val="21"/>
          <w:lang w:val="ru-RU"/>
        </w:rPr>
        <w:lastRenderedPageBreak/>
        <w:t>Аспан механикасының теориялық негіздерімен Дубошиннің­ кітаптарынан [1,5] және Арнольдтың [10] еңбегінен танысуға болады. Бұл кітаптар математикалық жағынан қиын болса, жоғарыда айтылған: Е.А.Гребеников, Ю.А.Рябовтың кітаптары [11,14], А.А. Гурштейннің [23], Деминнің [18], О.Байндердің [15] кітапшалары - түсінуге жеңіл. Астрономияның, оның ішінде аспан механикасының мектеп курсында да алатын орны бөлек. Мектепте осы пәндер бойынша факультатив өткізуге болады. Оқушыларды қызықтыратын тақырыптардың бірі: Космонавтика. Бұл Марленскийдің [53], Кожеуровтың[56], Байндердің [15] және т.б. кітаптарында қамтылған. Планеталарды бақылау әдістерімен Бекбасаровтың [29] мектеп оқушыларына арналған кітаптан танысуға болады. Аспан механикасы саласынан көптеген есептер келтіруге болады. Сондай есеп</w:t>
      </w:r>
      <w:r w:rsidRPr="00AF16BC">
        <w:rPr>
          <w:rFonts w:ascii="Times New Roman" w:hAnsi="Times New Roman"/>
          <w:sz w:val="21"/>
          <w:szCs w:val="21"/>
          <w:lang w:val="ru-RU"/>
        </w:rPr>
        <w:t>-</w:t>
      </w:r>
      <w:r w:rsidRPr="00AF16BC">
        <w:rPr>
          <w:rFonts w:ascii="Arial" w:hAnsi="Arial" w:cs="Arial"/>
          <w:sz w:val="21"/>
          <w:szCs w:val="21"/>
          <w:lang w:val="ru-RU"/>
        </w:rPr>
        <w:t>тер Белонучкиннің [44] кітабында көптеп келтірілген.</w:t>
      </w:r>
    </w:p>
    <w:p w:rsidR="003323E4" w:rsidRPr="00AF16BC" w:rsidRDefault="003323E4">
      <w:pPr>
        <w:widowControl w:val="0"/>
        <w:autoSpaceDE w:val="0"/>
        <w:autoSpaceDN w:val="0"/>
        <w:adjustRightInd w:val="0"/>
        <w:spacing w:after="0" w:line="1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7" w:lineRule="auto"/>
        <w:ind w:firstLine="397"/>
        <w:jc w:val="both"/>
        <w:rPr>
          <w:rFonts w:ascii="Times New Roman" w:hAnsi="Times New Roman"/>
          <w:sz w:val="24"/>
          <w:szCs w:val="24"/>
          <w:lang w:val="ru-RU"/>
        </w:rPr>
      </w:pPr>
      <w:r w:rsidRPr="00AF16BC">
        <w:rPr>
          <w:rFonts w:ascii="Arial" w:hAnsi="Arial" w:cs="Arial"/>
          <w:sz w:val="23"/>
          <w:szCs w:val="23"/>
          <w:lang w:val="ru-RU"/>
        </w:rPr>
        <w:t>Біздің жұмысымызда аспан механикасына, астроди</w:t>
      </w:r>
      <w:r w:rsidRPr="00AF16BC">
        <w:rPr>
          <w:rFonts w:ascii="Times New Roman" w:hAnsi="Times New Roman"/>
          <w:sz w:val="23"/>
          <w:szCs w:val="23"/>
          <w:lang w:val="ru-RU"/>
        </w:rPr>
        <w:t>-</w:t>
      </w:r>
      <w:r w:rsidRPr="00AF16BC">
        <w:rPr>
          <w:rFonts w:ascii="Arial" w:hAnsi="Arial" w:cs="Arial"/>
          <w:sz w:val="23"/>
          <w:szCs w:val="23"/>
          <w:lang w:val="ru-RU"/>
        </w:rPr>
        <w:t>намика және ғарышкерлік космонавтика және жұлдыз жүйелері динамикасы салаларына қысқаша сипаттама бе</w:t>
      </w:r>
      <w:r w:rsidRPr="00AF16BC">
        <w:rPr>
          <w:rFonts w:ascii="Times New Roman" w:hAnsi="Times New Roman"/>
          <w:sz w:val="23"/>
          <w:szCs w:val="23"/>
          <w:lang w:val="ru-RU"/>
        </w:rPr>
        <w:t>-</w:t>
      </w:r>
      <w:r w:rsidRPr="00AF16BC">
        <w:rPr>
          <w:rFonts w:ascii="Arial" w:hAnsi="Arial" w:cs="Arial"/>
          <w:sz w:val="23"/>
          <w:szCs w:val="23"/>
          <w:lang w:val="ru-RU"/>
        </w:rPr>
        <w:t>ріледі. Толық және жан-жақты сипаттама беру кейінгі басылымдардың мақсатына қалады.</w:t>
      </w:r>
    </w:p>
    <w:p w:rsidR="003323E4" w:rsidRPr="00AF16BC"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5" w:lineRule="auto"/>
        <w:ind w:firstLine="397"/>
        <w:jc w:val="both"/>
        <w:rPr>
          <w:rFonts w:ascii="Times New Roman" w:hAnsi="Times New Roman"/>
          <w:sz w:val="24"/>
          <w:szCs w:val="24"/>
          <w:lang w:val="ru-RU"/>
        </w:rPr>
      </w:pPr>
      <w:r w:rsidRPr="00AF16BC">
        <w:rPr>
          <w:rFonts w:ascii="Arial" w:hAnsi="Arial" w:cs="Arial"/>
          <w:lang w:val="ru-RU"/>
        </w:rPr>
        <w:t>Жалпы сіздің назарыңызға ұсынылып отырған жұмыста Күн жүйесі планеталардың қозғалысынан және аспан механикасынан қажетті мәліметтер келтіріл</w:t>
      </w:r>
      <w:r w:rsidRPr="00AF16BC">
        <w:rPr>
          <w:rFonts w:ascii="Times New Roman" w:hAnsi="Times New Roman"/>
          <w:lang w:val="ru-RU"/>
        </w:rPr>
        <w:t>-</w:t>
      </w:r>
      <w:r w:rsidRPr="00AF16BC">
        <w:rPr>
          <w:rFonts w:ascii="Arial" w:hAnsi="Arial" w:cs="Arial"/>
          <w:lang w:val="ru-RU"/>
        </w:rPr>
        <w:t>ді. Осы саладағы маңызды мәселелермен таныстыруды мақсат қылдық. Жұмысымыздың бірінші тарауында планеталардың қозғалыстарымен, бұларды түсіндіретін модельдермен, яғни Птолемей және Коперник әлемдік жүйелерімен таныстыруды мақсат еттік. Бұл тарауға «Ке</w:t>
      </w:r>
      <w:r w:rsidRPr="00AF16BC">
        <w:rPr>
          <w:rFonts w:ascii="Times New Roman" w:hAnsi="Times New Roman"/>
          <w:lang w:val="ru-RU"/>
        </w:rPr>
        <w:t>-</w:t>
      </w:r>
      <w:r w:rsidRPr="00AF16BC">
        <w:rPr>
          <w:rFonts w:ascii="Arial" w:hAnsi="Arial" w:cs="Arial"/>
          <w:lang w:val="ru-RU"/>
        </w:rPr>
        <w:t>плер заңдары» тақырыбын кіргізіп отырғанымыз жұмыстың логикалық құрылымын сақтау үшін, өйткені бұл заңдар планеталардың нақты қозғалыстарын дәлірек сипаттайды. Екінші тарауда планеталардың қозғалыстарын түсіндіру</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8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92</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80" w:lineRule="auto"/>
        <w:jc w:val="both"/>
        <w:rPr>
          <w:rFonts w:ascii="Times New Roman" w:hAnsi="Times New Roman"/>
          <w:sz w:val="24"/>
          <w:szCs w:val="24"/>
          <w:lang w:val="ru-RU"/>
        </w:rPr>
      </w:pPr>
      <w:bookmarkStart w:id="90" w:name="page185"/>
      <w:bookmarkEnd w:id="90"/>
      <w:r w:rsidRPr="00AF16BC">
        <w:rPr>
          <w:rFonts w:ascii="Arial" w:hAnsi="Arial" w:cs="Arial"/>
          <w:lang w:val="ru-RU"/>
        </w:rPr>
        <w:lastRenderedPageBreak/>
        <w:t>мақсаты қойылады. Бұл тарауда аспан механикасы әдістемелеріне сипаттама беріледі. Бұнда математикалық аппаратты мейлінше сығымдап беруге тырыстық. Үшінші тарауда қазіргі аспан механикасының құрамындағы астро</w:t>
      </w:r>
      <w:r w:rsidRPr="00AF16BC">
        <w:rPr>
          <w:rFonts w:ascii="Times New Roman" w:hAnsi="Times New Roman"/>
          <w:lang w:val="ru-RU"/>
        </w:rPr>
        <w:t>-</w:t>
      </w:r>
      <w:r w:rsidRPr="00AF16BC">
        <w:rPr>
          <w:rFonts w:ascii="Arial" w:hAnsi="Arial" w:cs="Arial"/>
          <w:lang w:val="ru-RU"/>
        </w:rPr>
        <w:t>динамика, ғарышкерлік (космонавтика). Қосымшада аспан механикасынан ертеректе бөлініп кеткен жұлдыздық дина</w:t>
      </w:r>
      <w:r w:rsidRPr="00AF16BC">
        <w:rPr>
          <w:rFonts w:ascii="Times New Roman" w:hAnsi="Times New Roman"/>
          <w:lang w:val="ru-RU"/>
        </w:rPr>
        <w:t>-</w:t>
      </w:r>
      <w:r w:rsidRPr="00AF16BC">
        <w:rPr>
          <w:rFonts w:ascii="Arial" w:hAnsi="Arial" w:cs="Arial"/>
          <w:lang w:val="ru-RU"/>
        </w:rPr>
        <w:t>мика салаларына жалпы сипаттама берілді.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5" w:lineRule="auto"/>
        <w:ind w:firstLine="397"/>
        <w:jc w:val="both"/>
        <w:rPr>
          <w:rFonts w:ascii="Times New Roman" w:hAnsi="Times New Roman"/>
          <w:sz w:val="24"/>
          <w:szCs w:val="24"/>
          <w:lang w:val="ru-RU"/>
        </w:rPr>
      </w:pPr>
      <w:r w:rsidRPr="00AF16BC">
        <w:rPr>
          <w:rFonts w:ascii="Arial" w:hAnsi="Arial" w:cs="Arial"/>
          <w:sz w:val="23"/>
          <w:szCs w:val="23"/>
          <w:lang w:val="ru-RU"/>
        </w:rPr>
        <w:t>Қорытындылай келе, осы жұмысымды тексеруге уақытын бөлген және құнды кеңес айтқан әріптестерім Сырым Жәлел Сырымұлына, Ахметкереев Серік Хабирұлына, жұмысты дайындауға көп көмек көрсеткен Тасмағамбетов Талғат, Хисмаденов Нәби, Иманғали Ер</w:t>
      </w:r>
      <w:r w:rsidRPr="00AF16BC">
        <w:rPr>
          <w:rFonts w:ascii="Times New Roman" w:hAnsi="Times New Roman"/>
          <w:sz w:val="23"/>
          <w:szCs w:val="23"/>
          <w:lang w:val="ru-RU"/>
        </w:rPr>
        <w:t>-</w:t>
      </w:r>
      <w:r w:rsidRPr="00AF16BC">
        <w:rPr>
          <w:rFonts w:ascii="Arial" w:hAnsi="Arial" w:cs="Arial"/>
          <w:sz w:val="23"/>
          <w:szCs w:val="23"/>
          <w:lang w:val="ru-RU"/>
        </w:rPr>
        <w:t>лан, Сәриев Алтынбек сынды шәкірттеріме және т.б. көмекшілеріме алғысымды білдіргім келеді.</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10"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93</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537" w:lineRule="auto"/>
        <w:ind w:left="120" w:right="100" w:firstLine="2461"/>
        <w:rPr>
          <w:rFonts w:ascii="Times New Roman" w:hAnsi="Times New Roman"/>
          <w:sz w:val="24"/>
          <w:szCs w:val="24"/>
          <w:lang w:val="ru-RU"/>
        </w:rPr>
      </w:pPr>
      <w:bookmarkStart w:id="91" w:name="page187"/>
      <w:bookmarkEnd w:id="91"/>
      <w:r w:rsidRPr="00AF16BC">
        <w:rPr>
          <w:rFonts w:ascii="Arial" w:hAnsi="Arial" w:cs="Arial"/>
          <w:b/>
          <w:bCs/>
          <w:sz w:val="24"/>
          <w:szCs w:val="24"/>
          <w:lang w:val="ru-RU"/>
        </w:rPr>
        <w:lastRenderedPageBreak/>
        <w:t>1 ТАРАУ Күн жүйесі планеталарының қозғалысы</w:t>
      </w:r>
    </w:p>
    <w:p w:rsidR="003323E4" w:rsidRPr="00AF16BC" w:rsidRDefault="00A3036D">
      <w:pPr>
        <w:widowControl w:val="0"/>
        <w:autoSpaceDE w:val="0"/>
        <w:autoSpaceDN w:val="0"/>
        <w:adjustRightInd w:val="0"/>
        <w:spacing w:after="0" w:line="384" w:lineRule="exact"/>
        <w:rPr>
          <w:rFonts w:ascii="Times New Roman" w:hAnsi="Times New Roman"/>
          <w:sz w:val="24"/>
          <w:szCs w:val="24"/>
          <w:lang w:val="ru-RU"/>
        </w:rPr>
      </w:pPr>
      <w:r w:rsidRPr="00A3036D">
        <w:rPr>
          <w:noProof/>
        </w:rPr>
        <w:pict>
          <v:line id="_x0000_s1077" style="position:absolute;z-index:-128" from="18.55pt,-8.2pt" to="285pt,-8.2pt" o:allowincell="f" strokeweight="1pt"/>
        </w:pict>
      </w:r>
      <w:r w:rsidRPr="00A3036D">
        <w:rPr>
          <w:noProof/>
        </w:rPr>
        <w:pict>
          <v:line id="_x0000_s1078" style="position:absolute;z-index:-127" from="69.55pt,1.45pt" to="222.6pt,1.45pt" o:allowincell="f" strokeweight="1pt"/>
        </w:pict>
      </w:r>
    </w:p>
    <w:p w:rsidR="003323E4" w:rsidRPr="00AF16BC" w:rsidRDefault="00281624">
      <w:pPr>
        <w:widowControl w:val="0"/>
        <w:autoSpaceDE w:val="0"/>
        <w:autoSpaceDN w:val="0"/>
        <w:adjustRightInd w:val="0"/>
        <w:spacing w:after="0" w:line="240" w:lineRule="auto"/>
        <w:ind w:left="900"/>
        <w:rPr>
          <w:rFonts w:ascii="Times New Roman" w:hAnsi="Times New Roman"/>
          <w:sz w:val="24"/>
          <w:szCs w:val="24"/>
          <w:lang w:val="ru-RU"/>
        </w:rPr>
      </w:pPr>
      <w:r w:rsidRPr="00AF16BC">
        <w:rPr>
          <w:rFonts w:ascii="Arial" w:hAnsi="Arial" w:cs="Arial"/>
          <w:b/>
          <w:bCs/>
          <w:i/>
          <w:iCs/>
          <w:sz w:val="24"/>
          <w:szCs w:val="24"/>
          <w:lang w:val="ru-RU"/>
        </w:rPr>
        <w:t>§1 Планеталардың көрінерлік қозғалысы</w:t>
      </w:r>
    </w:p>
    <w:p w:rsidR="003323E4" w:rsidRPr="00AF16BC" w:rsidRDefault="003323E4">
      <w:pPr>
        <w:widowControl w:val="0"/>
        <w:autoSpaceDE w:val="0"/>
        <w:autoSpaceDN w:val="0"/>
        <w:adjustRightInd w:val="0"/>
        <w:spacing w:after="0" w:line="30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lang w:val="ru-RU"/>
        </w:rPr>
      </w:pPr>
      <w:r w:rsidRPr="00AF16BC">
        <w:rPr>
          <w:rFonts w:ascii="Arial" w:hAnsi="Arial" w:cs="Arial"/>
          <w:sz w:val="23"/>
          <w:szCs w:val="23"/>
          <w:lang w:val="ru-RU"/>
        </w:rPr>
        <w:t>Аспан механикасына кіріспестен бұрын аспан шырақтарының көрінерлік қозғалысына сипаттама беріп алу ыңғайлы болар еді. Өйткені аспан механикасы аспан шырақтарының қозғалысын түсіндіретін модельдердің орнында пайда болды, солардың әрі мұрагері, әрі жоғарғы шыңы болып табылады. Сондықтан, алдыменен шырақтардың қозғалыстарын сипаттап, одан кейін осы қозғалыстарды түсіндіретін әлемдік жүйелерге түсінік берейік.</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ind w:firstLine="397"/>
        <w:jc w:val="both"/>
        <w:rPr>
          <w:rFonts w:ascii="Times New Roman" w:hAnsi="Times New Roman"/>
          <w:sz w:val="24"/>
          <w:szCs w:val="24"/>
          <w:lang w:val="ru-RU"/>
        </w:rPr>
      </w:pPr>
      <w:r w:rsidRPr="00AF16BC">
        <w:rPr>
          <w:rFonts w:ascii="Arial" w:hAnsi="Arial" w:cs="Arial"/>
          <w:lang w:val="ru-RU"/>
        </w:rPr>
        <w:t>Аспандағы шырақтар көрінерлік қозғалысының ерекшеліктері бойынша 2 топқа бөлінеді: жұлдыздар және планеталар (ғаламшарлар). Жұлдыздардың аспандағы өзара орналасуы өзгермейді. Ал планеталар болса уақыт өткен сайын баяу орын ауыстырып, аспан сферасын ай</w:t>
      </w:r>
      <w:r w:rsidRPr="00AF16BC">
        <w:rPr>
          <w:rFonts w:ascii="Times New Roman" w:hAnsi="Times New Roman"/>
          <w:lang w:val="ru-RU"/>
        </w:rPr>
        <w:t>-</w:t>
      </w:r>
      <w:r w:rsidRPr="00AF16BC">
        <w:rPr>
          <w:rFonts w:ascii="Arial" w:hAnsi="Arial" w:cs="Arial"/>
          <w:lang w:val="ru-RU"/>
        </w:rPr>
        <w:t>налып шығады. Планеталардың аспандағы орын ауысты</w:t>
      </w:r>
      <w:r w:rsidRPr="00AF16BC">
        <w:rPr>
          <w:rFonts w:ascii="Times New Roman" w:hAnsi="Times New Roman"/>
          <w:lang w:val="ru-RU"/>
        </w:rPr>
        <w:t>-</w:t>
      </w:r>
      <w:r w:rsidRPr="00AF16BC">
        <w:rPr>
          <w:rFonts w:ascii="Arial" w:hAnsi="Arial" w:cs="Arial"/>
          <w:lang w:val="ru-RU"/>
        </w:rPr>
        <w:t xml:space="preserve">руы бірқалыпты емес. Аспанда планета бірде тез, бірде баяу қозғалып, соңынан тоқтап, одан кейін кері бағытта қозғалып, артынан тағы біртіндеп баяулап, тоқтап, содан кейін тура қозғалысын жалғастырады. Осы қозғалыс белгілі бір уақыттан кейін қайталанады. Бұдан кейін көрінерлік қозғалысы біртіндеп үдетіледі. Планеталардың ішінде екеуі, атап айтқанда, Шолпан және Меркурий, таң атар кезде- күншығыста, немесе кешкі ымыртта- күнбатыста көрініп қалады. Бұларды </w:t>
      </w:r>
      <w:r w:rsidRPr="00AF16BC">
        <w:rPr>
          <w:rFonts w:ascii="Arial" w:hAnsi="Arial" w:cs="Arial"/>
          <w:b/>
          <w:bCs/>
          <w:lang w:val="ru-RU"/>
        </w:rPr>
        <w:t>төменгі планеталар</w:t>
      </w:r>
      <w:r w:rsidRPr="00AF16BC">
        <w:rPr>
          <w:rFonts w:ascii="Arial" w:hAnsi="Arial" w:cs="Arial"/>
          <w:lang w:val="ru-RU"/>
        </w:rPr>
        <w:t xml:space="preserve"> деп атаған. Бұл планеталардың Күннен бұрыштық қашықтығы </w:t>
      </w:r>
      <w:r w:rsidRPr="00AF16BC">
        <w:rPr>
          <w:rFonts w:ascii="Arial" w:hAnsi="Arial" w:cs="Arial"/>
          <w:b/>
          <w:bCs/>
          <w:lang w:val="ru-RU"/>
        </w:rPr>
        <w:t>элонга</w:t>
      </w:r>
      <w:r w:rsidRPr="00AF16BC">
        <w:rPr>
          <w:rFonts w:ascii="Times New Roman" w:hAnsi="Times New Roman"/>
          <w:b/>
          <w:bCs/>
          <w:lang w:val="ru-RU"/>
        </w:rPr>
        <w:t>-</w:t>
      </w:r>
      <w:r w:rsidRPr="00AF16BC">
        <w:rPr>
          <w:rFonts w:ascii="Arial" w:hAnsi="Arial" w:cs="Arial"/>
          <w:b/>
          <w:bCs/>
          <w:lang w:val="ru-RU"/>
        </w:rPr>
        <w:t xml:space="preserve">ция </w:t>
      </w:r>
      <w:r w:rsidRPr="00AF16BC">
        <w:rPr>
          <w:rFonts w:ascii="Arial" w:hAnsi="Arial" w:cs="Arial"/>
          <w:lang w:val="ru-RU"/>
        </w:rPr>
        <w:t>деп аталған.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0"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170"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94</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0"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78" w:lineRule="auto"/>
        <w:ind w:firstLine="397"/>
        <w:jc w:val="both"/>
        <w:rPr>
          <w:rFonts w:ascii="Times New Roman" w:hAnsi="Times New Roman"/>
          <w:sz w:val="24"/>
          <w:szCs w:val="24"/>
          <w:lang w:val="ru-RU"/>
        </w:rPr>
      </w:pPr>
      <w:bookmarkStart w:id="92" w:name="page189"/>
      <w:bookmarkEnd w:id="92"/>
      <w:r w:rsidRPr="00AF16BC">
        <w:rPr>
          <w:rFonts w:ascii="Arial" w:hAnsi="Arial" w:cs="Arial"/>
          <w:lang w:val="ru-RU"/>
        </w:rPr>
        <w:lastRenderedPageBreak/>
        <w:t xml:space="preserve">Планеталардың Күнге қатысты орналасуында ерекше қалыптар болады. Оларды </w:t>
      </w:r>
      <w:r w:rsidRPr="00AF16BC">
        <w:rPr>
          <w:rFonts w:ascii="Arial" w:hAnsi="Arial" w:cs="Arial"/>
          <w:b/>
          <w:bCs/>
          <w:lang w:val="ru-RU"/>
        </w:rPr>
        <w:t>конфигурациялар</w:t>
      </w:r>
      <w:r w:rsidRPr="00AF16BC">
        <w:rPr>
          <w:rFonts w:ascii="Arial" w:hAnsi="Arial" w:cs="Arial"/>
          <w:lang w:val="ru-RU"/>
        </w:rPr>
        <w:t xml:space="preserve"> деп атаған. Айталық, төменгі планеталардың мына конфигурация</w:t>
      </w:r>
      <w:r w:rsidRPr="00AF16BC">
        <w:rPr>
          <w:rFonts w:ascii="Times New Roman" w:hAnsi="Times New Roman"/>
          <w:lang w:val="ru-RU"/>
        </w:rPr>
        <w:t>-</w:t>
      </w:r>
      <w:r w:rsidRPr="00AF16BC">
        <w:rPr>
          <w:rFonts w:ascii="Arial" w:hAnsi="Arial" w:cs="Arial"/>
          <w:lang w:val="ru-RU"/>
        </w:rPr>
        <w:t xml:space="preserve">сы: Күннен батысқа ең үлкен қашықтауы - </w:t>
      </w:r>
      <w:r w:rsidRPr="00AF16BC">
        <w:rPr>
          <w:rFonts w:ascii="Arial" w:hAnsi="Arial" w:cs="Arial"/>
          <w:b/>
          <w:bCs/>
          <w:lang w:val="ru-RU"/>
        </w:rPr>
        <w:t>ең үлкен ба</w:t>
      </w:r>
      <w:r w:rsidRPr="00AF16BC">
        <w:rPr>
          <w:rFonts w:ascii="Times New Roman" w:hAnsi="Times New Roman"/>
          <w:b/>
          <w:bCs/>
          <w:lang w:val="ru-RU"/>
        </w:rPr>
        <w:t>-</w:t>
      </w:r>
      <w:r w:rsidRPr="00AF16BC">
        <w:rPr>
          <w:rFonts w:ascii="Arial" w:hAnsi="Arial" w:cs="Arial"/>
          <w:b/>
          <w:bCs/>
          <w:lang w:val="ru-RU"/>
        </w:rPr>
        <w:t xml:space="preserve">тыс элонгациясы </w:t>
      </w:r>
      <w:r w:rsidRPr="00AF16BC">
        <w:rPr>
          <w:rFonts w:ascii="Arial" w:hAnsi="Arial" w:cs="Arial"/>
          <w:lang w:val="ru-RU"/>
        </w:rPr>
        <w:t>деп аталады.</w:t>
      </w:r>
      <w:r w:rsidRPr="00AF16BC">
        <w:rPr>
          <w:rFonts w:ascii="Arial" w:hAnsi="Arial" w:cs="Arial"/>
          <w:b/>
          <w:bCs/>
          <w:lang w:val="ru-RU"/>
        </w:rPr>
        <w:t xml:space="preserve"> </w:t>
      </w:r>
      <w:r w:rsidRPr="00AF16BC">
        <w:rPr>
          <w:rFonts w:ascii="Arial" w:hAnsi="Arial" w:cs="Arial"/>
          <w:lang w:val="ru-RU"/>
        </w:rPr>
        <w:t>Планета бұл кезде күн</w:t>
      </w:r>
      <w:r w:rsidRPr="00AF16BC">
        <w:rPr>
          <w:rFonts w:ascii="Arial" w:hAnsi="Arial" w:cs="Arial"/>
          <w:b/>
          <w:bCs/>
          <w:lang w:val="ru-RU"/>
        </w:rPr>
        <w:t xml:space="preserve"> </w:t>
      </w:r>
      <w:r w:rsidRPr="00AF16BC">
        <w:rPr>
          <w:rFonts w:ascii="Arial" w:hAnsi="Arial" w:cs="Arial"/>
          <w:lang w:val="ru-RU"/>
        </w:rPr>
        <w:t xml:space="preserve">батқаннан кейін кешкі ымыртта көріне бастайды. Бұдан кейін планета көрінерлік жылдық қозғалысында Күнді қуып жетеді. Бұл кезде планета Күн сәулелерінен көрінбейді. Бұл конфигурация ( </w:t>
      </w:r>
      <w:r>
        <w:rPr>
          <w:rFonts w:ascii="Arial" w:hAnsi="Arial" w:cs="Arial"/>
        </w:rPr>
        <w:t>λ</w:t>
      </w:r>
      <w:r w:rsidRPr="00AF16BC">
        <w:rPr>
          <w:rFonts w:ascii="Times New Roman" w:hAnsi="Times New Roman"/>
          <w:sz w:val="25"/>
          <w:szCs w:val="25"/>
          <w:vertAlign w:val="subscript"/>
          <w:lang w:val="ru-RU"/>
        </w:rPr>
        <w:t>пл</w:t>
      </w:r>
      <w:r w:rsidRPr="00AF16BC">
        <w:rPr>
          <w:rFonts w:ascii="Arial" w:hAnsi="Arial" w:cs="Arial"/>
          <w:lang w:val="ru-RU"/>
        </w:rPr>
        <w:t>=</w:t>
      </w:r>
      <w:r>
        <w:rPr>
          <w:rFonts w:ascii="Arial" w:hAnsi="Arial" w:cs="Arial"/>
        </w:rPr>
        <w:t>λ</w:t>
      </w:r>
      <w:r w:rsidRPr="00AF16BC">
        <w:rPr>
          <w:rFonts w:ascii="Arial" w:hAnsi="Arial" w:cs="Arial"/>
          <w:sz w:val="25"/>
          <w:szCs w:val="25"/>
          <w:vertAlign w:val="subscript"/>
          <w:lang w:val="ru-RU"/>
        </w:rPr>
        <w:t>☼</w:t>
      </w:r>
      <w:r w:rsidRPr="00AF16BC">
        <w:rPr>
          <w:rFonts w:ascii="Arial" w:hAnsi="Arial" w:cs="Arial"/>
          <w:lang w:val="ru-RU"/>
        </w:rPr>
        <w:t xml:space="preserve"> ) Күнмен </w:t>
      </w:r>
      <w:r w:rsidRPr="00AF16BC">
        <w:rPr>
          <w:rFonts w:ascii="Arial" w:hAnsi="Arial" w:cs="Arial"/>
          <w:b/>
          <w:bCs/>
          <w:lang w:val="ru-RU"/>
        </w:rPr>
        <w:t>жоғарғы қосылуы</w:t>
      </w:r>
      <w:r w:rsidRPr="00AF16BC">
        <w:rPr>
          <w:rFonts w:ascii="Arial" w:hAnsi="Arial" w:cs="Arial"/>
          <w:lang w:val="ru-RU"/>
        </w:rPr>
        <w:t xml:space="preserve"> деп аталады. Бұдан кейін планета Күннен озып шыққандай күншығыста- таң атар алдында көрініп, </w:t>
      </w:r>
      <w:r w:rsidRPr="00AF16BC">
        <w:rPr>
          <w:rFonts w:ascii="Arial" w:hAnsi="Arial" w:cs="Arial"/>
          <w:b/>
          <w:bCs/>
          <w:lang w:val="ru-RU"/>
        </w:rPr>
        <w:t>ең</w:t>
      </w:r>
      <w:r w:rsidRPr="00AF16BC">
        <w:rPr>
          <w:rFonts w:ascii="Arial" w:hAnsi="Arial" w:cs="Arial"/>
          <w:lang w:val="ru-RU"/>
        </w:rPr>
        <w:t xml:space="preserve"> </w:t>
      </w:r>
      <w:r w:rsidRPr="00AF16BC">
        <w:rPr>
          <w:rFonts w:ascii="Arial" w:hAnsi="Arial" w:cs="Arial"/>
          <w:b/>
          <w:bCs/>
          <w:i/>
          <w:iCs/>
          <w:lang w:val="ru-RU"/>
        </w:rPr>
        <w:t>үлкен шығыс</w:t>
      </w:r>
      <w:r w:rsidRPr="00AF16BC">
        <w:rPr>
          <w:rFonts w:ascii="Arial" w:hAnsi="Arial" w:cs="Arial"/>
          <w:lang w:val="ru-RU"/>
        </w:rPr>
        <w:t xml:space="preserve"> </w:t>
      </w:r>
      <w:r w:rsidRPr="00AF16BC">
        <w:rPr>
          <w:rFonts w:ascii="Arial" w:hAnsi="Arial" w:cs="Arial"/>
          <w:b/>
          <w:bCs/>
          <w:i/>
          <w:iCs/>
          <w:lang w:val="ru-RU"/>
        </w:rPr>
        <w:t xml:space="preserve">элонгациясы </w:t>
      </w:r>
      <w:r w:rsidRPr="00AF16BC">
        <w:rPr>
          <w:rFonts w:ascii="Arial" w:hAnsi="Arial" w:cs="Arial"/>
          <w:lang w:val="ru-RU"/>
        </w:rPr>
        <w:t>деп аталатын конфигурациясында Күннен</w:t>
      </w:r>
      <w:r w:rsidRPr="00AF16BC">
        <w:rPr>
          <w:rFonts w:ascii="Arial" w:hAnsi="Arial" w:cs="Arial"/>
          <w:b/>
          <w:bCs/>
          <w:i/>
          <w:iCs/>
          <w:lang w:val="ru-RU"/>
        </w:rPr>
        <w:t xml:space="preserve"> </w:t>
      </w:r>
      <w:r w:rsidRPr="00AF16BC">
        <w:rPr>
          <w:rFonts w:ascii="Arial" w:hAnsi="Arial" w:cs="Arial"/>
          <w:lang w:val="ru-RU"/>
        </w:rPr>
        <w:t>ең үлкен қашықтығында көрінеді. Бұдан кейін планета тоқтап, кідіріп, кері бағытта қозғала бастаған сияқты бо</w:t>
      </w:r>
      <w:r w:rsidRPr="00AF16BC">
        <w:rPr>
          <w:rFonts w:ascii="Times New Roman" w:hAnsi="Times New Roman"/>
          <w:lang w:val="ru-RU"/>
        </w:rPr>
        <w:t>-</w:t>
      </w:r>
      <w:r w:rsidRPr="00AF16BC">
        <w:rPr>
          <w:rFonts w:ascii="Arial" w:hAnsi="Arial" w:cs="Arial"/>
          <w:lang w:val="ru-RU"/>
        </w:rPr>
        <w:t xml:space="preserve">лады. Күн сәулелерінде көрінбей кететін конфигурацияны </w:t>
      </w:r>
      <w:r w:rsidRPr="00AF16BC">
        <w:rPr>
          <w:rFonts w:ascii="Arial" w:hAnsi="Arial" w:cs="Arial"/>
          <w:b/>
          <w:bCs/>
          <w:lang w:val="ru-RU"/>
        </w:rPr>
        <w:t xml:space="preserve">Күнмен төменгі қосылуы </w:t>
      </w:r>
      <w:r w:rsidRPr="00AF16BC">
        <w:rPr>
          <w:rFonts w:ascii="Arial" w:hAnsi="Arial" w:cs="Arial"/>
          <w:lang w:val="ru-RU"/>
        </w:rPr>
        <w:t>деп атайды.</w:t>
      </w:r>
      <w:r w:rsidRPr="00AF16BC">
        <w:rPr>
          <w:rFonts w:ascii="Arial" w:hAnsi="Arial" w:cs="Arial"/>
          <w:b/>
          <w:bCs/>
          <w:lang w:val="ru-RU"/>
        </w:rPr>
        <w:t xml:space="preserve"> </w:t>
      </w:r>
      <w:r w:rsidRPr="00AF16BC">
        <w:rPr>
          <w:rFonts w:ascii="Arial" w:hAnsi="Arial" w:cs="Arial"/>
          <w:lang w:val="ru-RU"/>
        </w:rPr>
        <w:t>Меркурийдің ең</w:t>
      </w:r>
      <w:r w:rsidRPr="00AF16BC">
        <w:rPr>
          <w:rFonts w:ascii="Arial" w:hAnsi="Arial" w:cs="Arial"/>
          <w:b/>
          <w:bCs/>
          <w:lang w:val="ru-RU"/>
        </w:rPr>
        <w:t xml:space="preserve"> </w:t>
      </w:r>
      <w:r w:rsidRPr="00AF16BC">
        <w:rPr>
          <w:rFonts w:ascii="Arial" w:hAnsi="Arial" w:cs="Arial"/>
          <w:lang w:val="ru-RU"/>
        </w:rPr>
        <w:t>үлкен элонгациясы 18°</w:t>
      </w:r>
      <w:r w:rsidRPr="00AF16BC">
        <w:rPr>
          <w:rFonts w:ascii="Times New Roman" w:hAnsi="Times New Roman"/>
          <w:lang w:val="ru-RU"/>
        </w:rPr>
        <w:t>-28</w:t>
      </w:r>
      <w:r w:rsidRPr="00AF16BC">
        <w:rPr>
          <w:rFonts w:ascii="Arial" w:hAnsi="Arial" w:cs="Arial"/>
          <w:lang w:val="ru-RU"/>
        </w:rPr>
        <w:t>°, ал Шолпандікі: 45°</w:t>
      </w:r>
      <w:r w:rsidRPr="00AF16BC">
        <w:rPr>
          <w:rFonts w:ascii="Times New Roman" w:hAnsi="Times New Roman"/>
          <w:lang w:val="ru-RU"/>
        </w:rPr>
        <w:t>-48</w:t>
      </w:r>
      <w:r w:rsidRPr="00AF16BC">
        <w:rPr>
          <w:rFonts w:ascii="Arial" w:hAnsi="Arial" w:cs="Arial"/>
          <w:lang w:val="ru-RU"/>
        </w:rPr>
        <w:t>°. Күн өзінің көрінерлік жылдық қозғалысында аспанда 1 жыл</w:t>
      </w:r>
      <w:r w:rsidRPr="00AF16BC">
        <w:rPr>
          <w:rFonts w:ascii="Times New Roman" w:hAnsi="Times New Roman"/>
          <w:lang w:val="ru-RU"/>
        </w:rPr>
        <w:t>-</w:t>
      </w:r>
      <w:r w:rsidRPr="00AF16BC">
        <w:rPr>
          <w:rFonts w:ascii="Arial" w:hAnsi="Arial" w:cs="Arial"/>
          <w:lang w:val="ru-RU"/>
        </w:rPr>
        <w:t>да толық бір айналым жасайтындығын білесіздер. Осы қозғалысында Күн 12 шоқжұлдызды кесіп өтеді. Бұларды</w:t>
      </w:r>
    </w:p>
    <w:p w:rsidR="003323E4" w:rsidRPr="00AF16BC"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7" w:lineRule="auto"/>
        <w:jc w:val="both"/>
        <w:rPr>
          <w:rFonts w:ascii="Times New Roman" w:hAnsi="Times New Roman"/>
          <w:sz w:val="24"/>
          <w:szCs w:val="24"/>
          <w:lang w:val="ru-RU"/>
        </w:rPr>
      </w:pPr>
      <w:r w:rsidRPr="00AF16BC">
        <w:rPr>
          <w:rFonts w:ascii="Arial" w:hAnsi="Arial" w:cs="Arial"/>
          <w:b/>
          <w:bCs/>
          <w:sz w:val="24"/>
          <w:szCs w:val="24"/>
          <w:lang w:val="ru-RU"/>
        </w:rPr>
        <w:t xml:space="preserve">зодиактық шоқжұлдыздар </w:t>
      </w:r>
      <w:r w:rsidRPr="00AF16BC">
        <w:rPr>
          <w:rFonts w:ascii="Arial" w:hAnsi="Arial" w:cs="Arial"/>
          <w:sz w:val="24"/>
          <w:szCs w:val="24"/>
          <w:lang w:val="ru-RU"/>
        </w:rPr>
        <w:t>деп атайды.</w:t>
      </w:r>
      <w:r w:rsidRPr="00AF16BC">
        <w:rPr>
          <w:rFonts w:ascii="Arial" w:hAnsi="Arial" w:cs="Arial"/>
          <w:b/>
          <w:bCs/>
          <w:sz w:val="24"/>
          <w:szCs w:val="24"/>
          <w:lang w:val="ru-RU"/>
        </w:rPr>
        <w:t xml:space="preserve"> </w:t>
      </w:r>
      <w:r w:rsidRPr="00AF16BC">
        <w:rPr>
          <w:rFonts w:ascii="Arial" w:hAnsi="Arial" w:cs="Arial"/>
          <w:sz w:val="24"/>
          <w:szCs w:val="24"/>
          <w:lang w:val="ru-RU"/>
        </w:rPr>
        <w:t>Күн маңында</w:t>
      </w:r>
      <w:r w:rsidRPr="00AF16BC">
        <w:rPr>
          <w:rFonts w:ascii="Arial" w:hAnsi="Arial" w:cs="Arial"/>
          <w:b/>
          <w:bCs/>
          <w:sz w:val="24"/>
          <w:szCs w:val="24"/>
          <w:lang w:val="ru-RU"/>
        </w:rPr>
        <w:t xml:space="preserve"> </w:t>
      </w:r>
      <w:r w:rsidRPr="00AF16BC">
        <w:rPr>
          <w:rFonts w:ascii="Arial" w:hAnsi="Arial" w:cs="Arial"/>
          <w:sz w:val="24"/>
          <w:szCs w:val="24"/>
          <w:lang w:val="ru-RU"/>
        </w:rPr>
        <w:t>қозғалған Шолпан мен Меркурий де осы шоқжұлдыздардан өтетіндігі анық.</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8" w:lineRule="auto"/>
        <w:ind w:firstLine="397"/>
        <w:jc w:val="both"/>
        <w:rPr>
          <w:rFonts w:ascii="Times New Roman" w:hAnsi="Times New Roman"/>
          <w:sz w:val="24"/>
          <w:szCs w:val="24"/>
          <w:lang w:val="ru-RU"/>
        </w:rPr>
      </w:pPr>
      <w:r w:rsidRPr="00AF16BC">
        <w:rPr>
          <w:rFonts w:ascii="Arial" w:hAnsi="Arial" w:cs="Arial"/>
          <w:b/>
          <w:bCs/>
          <w:sz w:val="21"/>
          <w:szCs w:val="21"/>
          <w:lang w:val="ru-RU"/>
        </w:rPr>
        <w:t>Сыртқы планеталарға</w:t>
      </w:r>
      <w:r w:rsidRPr="00AF16BC">
        <w:rPr>
          <w:rFonts w:ascii="Arial" w:hAnsi="Arial" w:cs="Arial"/>
          <w:sz w:val="21"/>
          <w:szCs w:val="21"/>
          <w:lang w:val="ru-RU"/>
        </w:rPr>
        <w:t>:</w:t>
      </w:r>
      <w:r w:rsidRPr="00AF16BC">
        <w:rPr>
          <w:rFonts w:ascii="Arial" w:hAnsi="Arial" w:cs="Arial"/>
          <w:b/>
          <w:bCs/>
          <w:sz w:val="21"/>
          <w:szCs w:val="21"/>
          <w:lang w:val="ru-RU"/>
        </w:rPr>
        <w:t xml:space="preserve"> </w:t>
      </w:r>
      <w:r w:rsidRPr="00AF16BC">
        <w:rPr>
          <w:rFonts w:ascii="Arial" w:hAnsi="Arial" w:cs="Arial"/>
          <w:sz w:val="21"/>
          <w:szCs w:val="21"/>
          <w:lang w:val="ru-RU"/>
        </w:rPr>
        <w:t>Марс,</w:t>
      </w:r>
      <w:r w:rsidRPr="00AF16BC">
        <w:rPr>
          <w:rFonts w:ascii="Arial" w:hAnsi="Arial" w:cs="Arial"/>
          <w:b/>
          <w:bCs/>
          <w:sz w:val="21"/>
          <w:szCs w:val="21"/>
          <w:lang w:val="ru-RU"/>
        </w:rPr>
        <w:t xml:space="preserve"> </w:t>
      </w:r>
      <w:r w:rsidRPr="00AF16BC">
        <w:rPr>
          <w:rFonts w:ascii="Arial" w:hAnsi="Arial" w:cs="Arial"/>
          <w:sz w:val="21"/>
          <w:szCs w:val="21"/>
          <w:lang w:val="ru-RU"/>
        </w:rPr>
        <w:t>Юпитер Сатурн және</w:t>
      </w:r>
      <w:r w:rsidRPr="00AF16BC">
        <w:rPr>
          <w:rFonts w:ascii="Arial" w:hAnsi="Arial" w:cs="Arial"/>
          <w:b/>
          <w:bCs/>
          <w:sz w:val="21"/>
          <w:szCs w:val="21"/>
          <w:lang w:val="ru-RU"/>
        </w:rPr>
        <w:t xml:space="preserve"> </w:t>
      </w:r>
      <w:r w:rsidRPr="00AF16BC">
        <w:rPr>
          <w:rFonts w:ascii="Arial" w:hAnsi="Arial" w:cs="Arial"/>
          <w:sz w:val="21"/>
          <w:szCs w:val="21"/>
          <w:lang w:val="ru-RU"/>
        </w:rPr>
        <w:t>т. б. планеталар жатады. Аталған үшеуі ерте заманнан белгілі, қалғандары кейін табылды. Сыртқы планеталардың көрінерлік қозғалысының Күнмен байланысы шамалы және баяу. Олардың қозғалысында да ерекше қалыптар- конфи</w:t>
      </w:r>
      <w:r w:rsidRPr="00AF16BC">
        <w:rPr>
          <w:rFonts w:ascii="Times New Roman" w:hAnsi="Times New Roman"/>
          <w:sz w:val="21"/>
          <w:szCs w:val="21"/>
          <w:lang w:val="ru-RU"/>
        </w:rPr>
        <w:t>-</w:t>
      </w:r>
      <w:r w:rsidRPr="00AF16BC">
        <w:rPr>
          <w:rFonts w:ascii="Arial" w:hAnsi="Arial" w:cs="Arial"/>
          <w:sz w:val="21"/>
          <w:szCs w:val="21"/>
          <w:lang w:val="ru-RU"/>
        </w:rPr>
        <w:t xml:space="preserve">гурациялар бөлінген. Көрінерлік қозғалысында Күннен озып өткен планета </w:t>
      </w:r>
      <w:r w:rsidRPr="00AF16BC">
        <w:rPr>
          <w:rFonts w:ascii="Arial" w:hAnsi="Arial" w:cs="Arial"/>
          <w:b/>
          <w:bCs/>
          <w:sz w:val="21"/>
          <w:szCs w:val="21"/>
          <w:lang w:val="ru-RU"/>
        </w:rPr>
        <w:t>Күнмен қосылуы</w:t>
      </w:r>
      <w:r w:rsidRPr="00AF16BC">
        <w:rPr>
          <w:rFonts w:ascii="Arial" w:hAnsi="Arial" w:cs="Arial"/>
          <w:sz w:val="21"/>
          <w:szCs w:val="21"/>
          <w:lang w:val="ru-RU"/>
        </w:rPr>
        <w:t xml:space="preserve"> конфигурациясынан асқан кезде (</w:t>
      </w:r>
      <w:r>
        <w:rPr>
          <w:rFonts w:ascii="Arial" w:hAnsi="Arial" w:cs="Arial"/>
          <w:sz w:val="21"/>
          <w:szCs w:val="21"/>
        </w:rPr>
        <w:t>λ</w:t>
      </w:r>
      <w:r w:rsidRPr="00AF16BC">
        <w:rPr>
          <w:rFonts w:ascii="Times New Roman" w:hAnsi="Times New Roman"/>
          <w:sz w:val="24"/>
          <w:szCs w:val="24"/>
          <w:vertAlign w:val="subscript"/>
          <w:lang w:val="ru-RU"/>
        </w:rPr>
        <w:t>пл</w:t>
      </w:r>
      <w:r w:rsidRPr="00AF16BC">
        <w:rPr>
          <w:rFonts w:ascii="Arial" w:hAnsi="Arial" w:cs="Arial"/>
          <w:sz w:val="21"/>
          <w:szCs w:val="21"/>
          <w:lang w:val="ru-RU"/>
        </w:rPr>
        <w:t>=</w:t>
      </w:r>
      <w:r>
        <w:rPr>
          <w:rFonts w:ascii="Arial" w:hAnsi="Arial" w:cs="Arial"/>
          <w:sz w:val="21"/>
          <w:szCs w:val="21"/>
        </w:rPr>
        <w:t>λ</w:t>
      </w:r>
      <w:r w:rsidRPr="00AF16BC">
        <w:rPr>
          <w:rFonts w:ascii="Arial" w:hAnsi="Arial" w:cs="Arial"/>
          <w:sz w:val="24"/>
          <w:szCs w:val="24"/>
          <w:vertAlign w:val="subscript"/>
          <w:lang w:val="ru-RU"/>
        </w:rPr>
        <w:t>☼</w:t>
      </w:r>
      <w:r w:rsidRPr="00AF16BC">
        <w:rPr>
          <w:rFonts w:ascii="Arial" w:hAnsi="Arial" w:cs="Arial"/>
          <w:sz w:val="21"/>
          <w:szCs w:val="21"/>
          <w:lang w:val="ru-RU"/>
        </w:rPr>
        <w:t xml:space="preserve"> ) (</w:t>
      </w:r>
      <w:r>
        <w:rPr>
          <w:rFonts w:ascii="Arial" w:hAnsi="Arial" w:cs="Arial"/>
          <w:sz w:val="21"/>
          <w:szCs w:val="21"/>
        </w:rPr>
        <w:t>λ</w:t>
      </w:r>
      <w:r w:rsidRPr="00AF16BC">
        <w:rPr>
          <w:rFonts w:ascii="Arial" w:hAnsi="Arial" w:cs="Arial"/>
          <w:sz w:val="21"/>
          <w:szCs w:val="21"/>
          <w:lang w:val="ru-RU"/>
        </w:rPr>
        <w:t xml:space="preserve">- эклиптикалық бойлық), қозғалысын баяулатып, тоқтап, одан кейін кері қозғала бастайды; кері қозғалысының орта шенінде планета мен Күннің </w:t>
      </w:r>
      <w:r>
        <w:rPr>
          <w:rFonts w:ascii="Arial" w:hAnsi="Arial" w:cs="Arial"/>
          <w:sz w:val="21"/>
          <w:szCs w:val="21"/>
        </w:rPr>
        <w:t>λ</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5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95</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61" w:lineRule="auto"/>
        <w:ind w:right="20"/>
        <w:jc w:val="both"/>
        <w:rPr>
          <w:rFonts w:ascii="Times New Roman" w:hAnsi="Times New Roman"/>
          <w:sz w:val="24"/>
          <w:szCs w:val="24"/>
          <w:lang w:val="ru-RU"/>
        </w:rPr>
      </w:pPr>
      <w:bookmarkStart w:id="93" w:name="page191"/>
      <w:bookmarkEnd w:id="93"/>
      <w:r w:rsidRPr="00AF16BC">
        <w:rPr>
          <w:rFonts w:ascii="Arial" w:hAnsi="Arial" w:cs="Arial"/>
          <w:sz w:val="23"/>
          <w:szCs w:val="23"/>
          <w:lang w:val="ru-RU"/>
        </w:rPr>
        <w:lastRenderedPageBreak/>
        <w:t xml:space="preserve">эклиптикалық бойлықтарының айырмасы 180° болады. Бұл конфигурация </w:t>
      </w:r>
      <w:r w:rsidRPr="00AF16BC">
        <w:rPr>
          <w:rFonts w:ascii="Arial" w:hAnsi="Arial" w:cs="Arial"/>
          <w:b/>
          <w:bCs/>
          <w:sz w:val="23"/>
          <w:szCs w:val="23"/>
          <w:lang w:val="ru-RU"/>
        </w:rPr>
        <w:t>қарама-қарсы тұру</w:t>
      </w:r>
      <w:r w:rsidRPr="00AF16BC">
        <w:rPr>
          <w:rFonts w:ascii="Arial" w:hAnsi="Arial" w:cs="Arial"/>
          <w:sz w:val="23"/>
          <w:szCs w:val="23"/>
          <w:lang w:val="ru-RU"/>
        </w:rPr>
        <w:t xml:space="preserve"> деп аталады.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38" w:lineRule="auto"/>
        <w:ind w:firstLine="397"/>
        <w:jc w:val="both"/>
        <w:rPr>
          <w:rFonts w:ascii="Times New Roman" w:hAnsi="Times New Roman"/>
          <w:sz w:val="24"/>
          <w:szCs w:val="24"/>
          <w:lang w:val="ru-RU"/>
        </w:rPr>
      </w:pPr>
      <w:r w:rsidRPr="00AF16BC">
        <w:rPr>
          <w:rFonts w:ascii="Arial" w:hAnsi="Arial" w:cs="Arial"/>
          <w:lang w:val="ru-RU"/>
        </w:rPr>
        <w:t>Күнмен қосылуы (</w:t>
      </w:r>
      <w:r>
        <w:rPr>
          <w:rFonts w:ascii="Arial" w:hAnsi="Arial" w:cs="Arial"/>
        </w:rPr>
        <w:t>λ</w:t>
      </w:r>
      <w:r w:rsidRPr="00AF16BC">
        <w:rPr>
          <w:rFonts w:ascii="Times New Roman" w:hAnsi="Times New Roman"/>
          <w:sz w:val="25"/>
          <w:szCs w:val="25"/>
          <w:vertAlign w:val="subscript"/>
          <w:lang w:val="ru-RU"/>
        </w:rPr>
        <w:t>пл</w:t>
      </w:r>
      <w:r w:rsidRPr="00AF16BC">
        <w:rPr>
          <w:rFonts w:ascii="Arial" w:hAnsi="Arial" w:cs="Arial"/>
          <w:lang w:val="ru-RU"/>
        </w:rPr>
        <w:t>=</w:t>
      </w:r>
      <w:r>
        <w:rPr>
          <w:rFonts w:ascii="Arial" w:hAnsi="Arial" w:cs="Arial"/>
        </w:rPr>
        <w:t>λ</w:t>
      </w:r>
      <w:r w:rsidRPr="00AF16BC">
        <w:rPr>
          <w:rFonts w:ascii="Arial" w:hAnsi="Arial" w:cs="Arial"/>
          <w:sz w:val="25"/>
          <w:szCs w:val="25"/>
          <w:vertAlign w:val="subscript"/>
          <w:lang w:val="ru-RU"/>
        </w:rPr>
        <w:t>☼</w:t>
      </w:r>
      <w:r w:rsidRPr="00AF16BC">
        <w:rPr>
          <w:rFonts w:ascii="Arial" w:hAnsi="Arial" w:cs="Arial"/>
          <w:lang w:val="ru-RU"/>
        </w:rPr>
        <w:t>) мен қарама-қарсы тұру (</w:t>
      </w:r>
      <w:r>
        <w:rPr>
          <w:rFonts w:ascii="Arial" w:hAnsi="Arial" w:cs="Arial"/>
        </w:rPr>
        <w:t>λ</w:t>
      </w:r>
      <w:r w:rsidRPr="00AF16BC">
        <w:rPr>
          <w:rFonts w:ascii="Times New Roman" w:hAnsi="Times New Roman"/>
          <w:sz w:val="25"/>
          <w:szCs w:val="25"/>
          <w:vertAlign w:val="subscript"/>
          <w:lang w:val="ru-RU"/>
        </w:rPr>
        <w:t>пл</w:t>
      </w:r>
      <w:r w:rsidRPr="00AF16BC">
        <w:rPr>
          <w:rFonts w:ascii="Arial" w:hAnsi="Arial" w:cs="Arial"/>
          <w:lang w:val="ru-RU"/>
        </w:rPr>
        <w:t>=</w:t>
      </w:r>
      <w:r>
        <w:rPr>
          <w:rFonts w:ascii="Arial" w:hAnsi="Arial" w:cs="Arial"/>
        </w:rPr>
        <w:t>λ</w:t>
      </w:r>
      <w:r w:rsidRPr="00AF16BC">
        <w:rPr>
          <w:rFonts w:ascii="Arial" w:hAnsi="Arial" w:cs="Arial"/>
          <w:sz w:val="25"/>
          <w:szCs w:val="25"/>
          <w:vertAlign w:val="subscript"/>
          <w:lang w:val="ru-RU"/>
        </w:rPr>
        <w:t>☼</w:t>
      </w:r>
      <w:r w:rsidRPr="00AF16BC">
        <w:rPr>
          <w:rFonts w:ascii="Times New Roman" w:hAnsi="Times New Roman"/>
          <w:lang w:val="ru-RU"/>
        </w:rPr>
        <w:t>+12</w:t>
      </w:r>
      <w:r w:rsidRPr="00AF16BC">
        <w:rPr>
          <w:rFonts w:ascii="Arial" w:hAnsi="Arial" w:cs="Arial"/>
          <w:sz w:val="25"/>
          <w:szCs w:val="25"/>
          <w:vertAlign w:val="superscript"/>
          <w:lang w:val="ru-RU"/>
        </w:rPr>
        <w:t>һ</w:t>
      </w:r>
      <w:r w:rsidRPr="00AF16BC">
        <w:rPr>
          <w:rFonts w:ascii="Arial" w:hAnsi="Arial" w:cs="Arial"/>
          <w:lang w:val="ru-RU"/>
        </w:rPr>
        <w:t xml:space="preserve">) конфигурацияларының арасында, дәлірек: </w:t>
      </w:r>
      <w:r>
        <w:rPr>
          <w:rFonts w:ascii="Arial" w:hAnsi="Arial" w:cs="Arial"/>
        </w:rPr>
        <w:t>λ</w:t>
      </w:r>
      <w:r w:rsidRPr="00AF16BC">
        <w:rPr>
          <w:rFonts w:ascii="Times New Roman" w:hAnsi="Times New Roman"/>
          <w:sz w:val="25"/>
          <w:szCs w:val="25"/>
          <w:vertAlign w:val="subscript"/>
          <w:lang w:val="ru-RU"/>
        </w:rPr>
        <w:t>пл</w:t>
      </w:r>
      <w:r w:rsidRPr="00AF16BC">
        <w:rPr>
          <w:rFonts w:ascii="Arial" w:hAnsi="Arial" w:cs="Arial"/>
          <w:lang w:val="ru-RU"/>
        </w:rPr>
        <w:t>=</w:t>
      </w:r>
      <w:r>
        <w:rPr>
          <w:rFonts w:ascii="Arial" w:hAnsi="Arial" w:cs="Arial"/>
        </w:rPr>
        <w:t>λ</w:t>
      </w:r>
      <w:r w:rsidRPr="00AF16BC">
        <w:rPr>
          <w:rFonts w:ascii="Arial" w:hAnsi="Arial" w:cs="Arial"/>
          <w:sz w:val="25"/>
          <w:szCs w:val="25"/>
          <w:vertAlign w:val="subscript"/>
          <w:lang w:val="ru-RU"/>
        </w:rPr>
        <w:t>☼</w:t>
      </w:r>
      <w:r w:rsidRPr="00AF16BC">
        <w:rPr>
          <w:rFonts w:ascii="Times New Roman" w:hAnsi="Times New Roman"/>
          <w:lang w:val="ru-RU"/>
        </w:rPr>
        <w:t>+6</w:t>
      </w:r>
      <w:r w:rsidRPr="00AF16BC">
        <w:rPr>
          <w:rFonts w:ascii="Arial" w:hAnsi="Arial" w:cs="Arial"/>
          <w:sz w:val="25"/>
          <w:szCs w:val="25"/>
          <w:vertAlign w:val="superscript"/>
          <w:lang w:val="ru-RU"/>
        </w:rPr>
        <w:t>һ</w:t>
      </w:r>
      <w:r w:rsidRPr="00AF16BC">
        <w:rPr>
          <w:rFonts w:ascii="Arial" w:hAnsi="Arial" w:cs="Arial"/>
          <w:lang w:val="ru-RU"/>
        </w:rPr>
        <w:t xml:space="preserve"> нүктелерінде, яғни планета Күннен 90° шығысқа</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lang w:val="ru-RU"/>
        </w:rPr>
        <w:t>(</w:t>
      </w:r>
      <w:r w:rsidRPr="00AF16BC">
        <w:rPr>
          <w:rFonts w:ascii="Arial" w:hAnsi="Arial" w:cs="Arial"/>
          <w:b/>
          <w:bCs/>
          <w:lang w:val="ru-RU"/>
        </w:rPr>
        <w:t>шығыс квадратура</w:t>
      </w:r>
      <w:r w:rsidRPr="00AF16BC">
        <w:rPr>
          <w:rFonts w:ascii="Arial" w:hAnsi="Arial" w:cs="Arial"/>
          <w:lang w:val="ru-RU"/>
        </w:rPr>
        <w:t>)</w:t>
      </w:r>
      <w:r w:rsidRPr="00AF16BC">
        <w:rPr>
          <w:rFonts w:ascii="Times New Roman" w:hAnsi="Times New Roman"/>
          <w:lang w:val="ru-RU"/>
        </w:rPr>
        <w:t xml:space="preserve"> </w:t>
      </w:r>
      <w:r w:rsidRPr="00AF16BC">
        <w:rPr>
          <w:rFonts w:ascii="Arial" w:hAnsi="Arial" w:cs="Arial"/>
          <w:lang w:val="ru-RU"/>
        </w:rPr>
        <w:t>және</w:t>
      </w:r>
      <w:r w:rsidRPr="00AF16BC">
        <w:rPr>
          <w:rFonts w:ascii="Times New Roman" w:hAnsi="Times New Roman"/>
          <w:lang w:val="ru-RU"/>
        </w:rPr>
        <w:t xml:space="preserve"> </w:t>
      </w:r>
      <w:r w:rsidRPr="00AF16BC">
        <w:rPr>
          <w:rFonts w:ascii="Arial" w:hAnsi="Arial" w:cs="Arial"/>
          <w:lang w:val="ru-RU"/>
        </w:rPr>
        <w:t>90°</w:t>
      </w:r>
      <w:r w:rsidRPr="00AF16BC">
        <w:rPr>
          <w:rFonts w:ascii="Times New Roman" w:hAnsi="Times New Roman"/>
          <w:lang w:val="ru-RU"/>
        </w:rPr>
        <w:t xml:space="preserve"> </w:t>
      </w:r>
      <w:r w:rsidRPr="00AF16BC">
        <w:rPr>
          <w:rFonts w:ascii="Arial" w:hAnsi="Arial" w:cs="Arial"/>
          <w:lang w:val="ru-RU"/>
        </w:rPr>
        <w:t>батысқа</w:t>
      </w:r>
      <w:r w:rsidRPr="00AF16BC">
        <w:rPr>
          <w:rFonts w:ascii="Times New Roman" w:hAnsi="Times New Roman"/>
          <w:lang w:val="ru-RU"/>
        </w:rPr>
        <w:t xml:space="preserve"> </w:t>
      </w:r>
      <w:r w:rsidRPr="00AF16BC">
        <w:rPr>
          <w:rFonts w:ascii="Arial" w:hAnsi="Arial" w:cs="Arial"/>
          <w:b/>
          <w:bCs/>
          <w:lang w:val="ru-RU"/>
        </w:rPr>
        <w:t>(батыс квадрату</w:t>
      </w:r>
      <w:r w:rsidRPr="00AF16BC">
        <w:rPr>
          <w:rFonts w:ascii="Times New Roman" w:hAnsi="Times New Roman"/>
          <w:b/>
          <w:bCs/>
          <w:lang w:val="ru-RU"/>
        </w:rPr>
        <w:t>-</w:t>
      </w:r>
    </w:p>
    <w:p w:rsidR="003323E4" w:rsidRPr="00AF16BC" w:rsidRDefault="003323E4">
      <w:pPr>
        <w:widowControl w:val="0"/>
        <w:autoSpaceDE w:val="0"/>
        <w:autoSpaceDN w:val="0"/>
        <w:adjustRightInd w:val="0"/>
        <w:spacing w:after="0" w:line="34"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1" w:lineRule="auto"/>
        <w:jc w:val="both"/>
        <w:rPr>
          <w:rFonts w:ascii="Times New Roman" w:hAnsi="Times New Roman"/>
          <w:sz w:val="24"/>
          <w:szCs w:val="24"/>
          <w:lang w:val="ru-RU"/>
        </w:rPr>
      </w:pPr>
      <w:r w:rsidRPr="00AF16BC">
        <w:rPr>
          <w:rFonts w:ascii="Arial" w:hAnsi="Arial" w:cs="Arial"/>
          <w:b/>
          <w:bCs/>
          <w:sz w:val="24"/>
          <w:szCs w:val="24"/>
          <w:lang w:val="ru-RU"/>
        </w:rPr>
        <w:t xml:space="preserve">ра) </w:t>
      </w:r>
      <w:r w:rsidRPr="00AF16BC">
        <w:rPr>
          <w:rFonts w:ascii="Arial" w:hAnsi="Arial" w:cs="Arial"/>
          <w:sz w:val="24"/>
          <w:szCs w:val="24"/>
          <w:lang w:val="ru-RU"/>
        </w:rPr>
        <w:t>ығысып орналасқан конфигурациялар бар.</w:t>
      </w:r>
      <w:r w:rsidRPr="00AF16BC">
        <w:rPr>
          <w:rFonts w:ascii="Arial" w:hAnsi="Arial" w:cs="Arial"/>
          <w:b/>
          <w:bCs/>
          <w:sz w:val="24"/>
          <w:szCs w:val="24"/>
          <w:lang w:val="ru-RU"/>
        </w:rPr>
        <w:t xml:space="preserve"> </w:t>
      </w:r>
      <w:r w:rsidRPr="00AF16BC">
        <w:rPr>
          <w:rFonts w:ascii="Arial" w:hAnsi="Arial" w:cs="Arial"/>
          <w:sz w:val="24"/>
          <w:szCs w:val="24"/>
          <w:lang w:val="ru-RU"/>
        </w:rPr>
        <w:t>Планетаның</w:t>
      </w:r>
      <w:r w:rsidRPr="00AF16BC">
        <w:rPr>
          <w:rFonts w:ascii="Arial" w:hAnsi="Arial" w:cs="Arial"/>
          <w:b/>
          <w:bCs/>
          <w:sz w:val="24"/>
          <w:szCs w:val="24"/>
          <w:lang w:val="ru-RU"/>
        </w:rPr>
        <w:t xml:space="preserve"> </w:t>
      </w:r>
      <w:r w:rsidRPr="00AF16BC">
        <w:rPr>
          <w:rFonts w:ascii="Arial" w:hAnsi="Arial" w:cs="Arial"/>
          <w:sz w:val="24"/>
          <w:szCs w:val="24"/>
          <w:lang w:val="ru-RU"/>
        </w:rPr>
        <w:t>осы конфигурацияларында: Күн мен өзі- бірі- горизонтта шығып не батып жатқан мезетте, екіншісі- жоғары кульми</w:t>
      </w:r>
      <w:r w:rsidRPr="00AF16BC">
        <w:rPr>
          <w:rFonts w:ascii="Times New Roman" w:hAnsi="Times New Roman"/>
          <w:sz w:val="24"/>
          <w:szCs w:val="24"/>
          <w:lang w:val="ru-RU"/>
        </w:rPr>
        <w:t>-</w:t>
      </w:r>
      <w:r w:rsidRPr="00AF16BC">
        <w:rPr>
          <w:rFonts w:ascii="Arial" w:hAnsi="Arial" w:cs="Arial"/>
          <w:sz w:val="24"/>
          <w:szCs w:val="24"/>
          <w:lang w:val="ru-RU"/>
        </w:rPr>
        <w:t>нацияда болады.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lang w:val="ru-RU"/>
        </w:rPr>
      </w:pPr>
      <w:r w:rsidRPr="00AF16BC">
        <w:rPr>
          <w:rFonts w:ascii="Arial" w:hAnsi="Arial" w:cs="Arial"/>
          <w:sz w:val="24"/>
          <w:szCs w:val="24"/>
          <w:lang w:val="ru-RU"/>
        </w:rPr>
        <w:t>Планеталардың көрінерлік жылдық қозғалысы түсініксіз болып көрінеді. Сондықтан болар, ежелден астрономдар осы қозғалысты әртүрлі аңыздармен түсіндіруге, түрліше жоруға тырысты.</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lang w:val="ru-RU"/>
        </w:rPr>
      </w:pPr>
      <w:r w:rsidRPr="00AF16BC">
        <w:rPr>
          <w:rFonts w:ascii="Arial" w:hAnsi="Arial" w:cs="Arial"/>
          <w:sz w:val="23"/>
          <w:szCs w:val="23"/>
          <w:lang w:val="ru-RU"/>
        </w:rPr>
        <w:t xml:space="preserve">Планеталардың көрінерлік баяу қозғалысын зерт­ теуге мынадай қажеттіктер де себеп болды. Әрбір планета үшін аттас конфигурациялар бірдей уақыт аралықтарында қайталанып тұрды. Бұл уақыт аралығы планетаның </w:t>
      </w:r>
      <w:r w:rsidRPr="00AF16BC">
        <w:rPr>
          <w:rFonts w:ascii="Arial" w:hAnsi="Arial" w:cs="Arial"/>
          <w:i/>
          <w:iCs/>
          <w:sz w:val="23"/>
          <w:szCs w:val="23"/>
          <w:lang w:val="ru-RU"/>
        </w:rPr>
        <w:t xml:space="preserve">синодтық периоды </w:t>
      </w:r>
      <w:r w:rsidRPr="00AF16BC">
        <w:rPr>
          <w:rFonts w:ascii="Arial" w:hAnsi="Arial" w:cs="Arial"/>
          <w:sz w:val="23"/>
          <w:szCs w:val="23"/>
          <w:lang w:val="ru-RU"/>
        </w:rPr>
        <w:t>деп аталды.</w:t>
      </w:r>
      <w:r w:rsidRPr="00AF16BC">
        <w:rPr>
          <w:rFonts w:ascii="Arial" w:hAnsi="Arial" w:cs="Arial"/>
          <w:i/>
          <w:iCs/>
          <w:sz w:val="23"/>
          <w:szCs w:val="23"/>
          <w:lang w:val="ru-RU"/>
        </w:rPr>
        <w:t xml:space="preserve"> </w:t>
      </w:r>
      <w:r w:rsidRPr="00AF16BC">
        <w:rPr>
          <w:rFonts w:ascii="Arial" w:hAnsi="Arial" w:cs="Arial"/>
          <w:sz w:val="23"/>
          <w:szCs w:val="23"/>
          <w:lang w:val="ru-RU"/>
        </w:rPr>
        <w:t>Планетаның көрінерлік баяу</w:t>
      </w:r>
      <w:r w:rsidRPr="00AF16BC">
        <w:rPr>
          <w:rFonts w:ascii="Arial" w:hAnsi="Arial" w:cs="Arial"/>
          <w:i/>
          <w:iCs/>
          <w:sz w:val="23"/>
          <w:szCs w:val="23"/>
          <w:lang w:val="ru-RU"/>
        </w:rPr>
        <w:t xml:space="preserve"> </w:t>
      </w:r>
      <w:r w:rsidRPr="00AF16BC">
        <w:rPr>
          <w:rFonts w:ascii="Arial" w:hAnsi="Arial" w:cs="Arial"/>
          <w:sz w:val="23"/>
          <w:szCs w:val="23"/>
          <w:lang w:val="ru-RU"/>
        </w:rPr>
        <w:t>қозғалысының синодтық кезенің біле отырып, болашақ уақыт мезеттеріндей орналасуын алдын ала есептеуге бо</w:t>
      </w:r>
      <w:r w:rsidRPr="00AF16BC">
        <w:rPr>
          <w:rFonts w:ascii="Times New Roman" w:hAnsi="Times New Roman"/>
          <w:sz w:val="23"/>
          <w:szCs w:val="23"/>
          <w:lang w:val="ru-RU"/>
        </w:rPr>
        <w:t>-</w:t>
      </w:r>
      <w:r w:rsidRPr="00AF16BC">
        <w:rPr>
          <w:rFonts w:ascii="Arial" w:hAnsi="Arial" w:cs="Arial"/>
          <w:sz w:val="23"/>
          <w:szCs w:val="23"/>
          <w:lang w:val="ru-RU"/>
        </w:rPr>
        <w:t>латын. Сондықтан планеталардың бақылаудан алынған координаттарын есептелген таблицадағы мәнімен салы</w:t>
      </w:r>
      <w:r w:rsidRPr="00AF16BC">
        <w:rPr>
          <w:rFonts w:ascii="Times New Roman" w:hAnsi="Times New Roman"/>
          <w:sz w:val="23"/>
          <w:szCs w:val="23"/>
          <w:lang w:val="ru-RU"/>
        </w:rPr>
        <w:t>-</w:t>
      </w:r>
      <w:r w:rsidRPr="00AF16BC">
        <w:rPr>
          <w:rFonts w:ascii="Arial" w:hAnsi="Arial" w:cs="Arial"/>
          <w:sz w:val="23"/>
          <w:szCs w:val="23"/>
          <w:lang w:val="ru-RU"/>
        </w:rPr>
        <w:t>стыра отырып, теңізде жүрген саяхатшылар, не шөл дала</w:t>
      </w:r>
      <w:r w:rsidRPr="00AF16BC">
        <w:rPr>
          <w:rFonts w:ascii="Times New Roman" w:hAnsi="Times New Roman"/>
          <w:sz w:val="23"/>
          <w:szCs w:val="23"/>
          <w:lang w:val="ru-RU"/>
        </w:rPr>
        <w:t>-</w:t>
      </w:r>
      <w:r w:rsidRPr="00AF16BC">
        <w:rPr>
          <w:rFonts w:ascii="Arial" w:hAnsi="Arial" w:cs="Arial"/>
          <w:sz w:val="23"/>
          <w:szCs w:val="23"/>
          <w:lang w:val="ru-RU"/>
        </w:rPr>
        <w:t>да жүрген керуеншілер дәл уақытта біле алатын. Ал оны жергілікті күн уақытымен салыстыра отырып берілген пунктің географиялық ендігін анықтай алатын мүмкіндігі болған.</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4" w:lineRule="auto"/>
        <w:ind w:firstLine="397"/>
        <w:jc w:val="both"/>
        <w:rPr>
          <w:rFonts w:ascii="Times New Roman" w:hAnsi="Times New Roman"/>
          <w:sz w:val="24"/>
          <w:szCs w:val="24"/>
          <w:lang w:val="ru-RU"/>
        </w:rPr>
      </w:pPr>
      <w:r w:rsidRPr="00AF16BC">
        <w:rPr>
          <w:rFonts w:ascii="Arial" w:hAnsi="Arial" w:cs="Arial"/>
          <w:lang w:val="ru-RU"/>
        </w:rPr>
        <w:t>Сондықтан, планеталардың көрінерлік қозғалысын дұрыс түсініп, есептей білудің адам қоғамының өмірінде маңызы жоғары болған. Ежелгі абыздар аспан денелерінің көрінерлік қозғалысын болжау мүмкіндігіне ие болғандықтан, қараңғы халыққа билігін асыра алған. Планеталар қозғалысы адам тағдырына әсер етеді деген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4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96</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48" w:lineRule="auto"/>
        <w:jc w:val="both"/>
        <w:rPr>
          <w:rFonts w:ascii="Times New Roman" w:hAnsi="Times New Roman"/>
          <w:sz w:val="24"/>
          <w:szCs w:val="24"/>
          <w:lang w:val="ru-RU"/>
        </w:rPr>
      </w:pPr>
      <w:bookmarkStart w:id="94" w:name="page193"/>
      <w:bookmarkEnd w:id="94"/>
      <w:r w:rsidRPr="00AF16BC">
        <w:rPr>
          <w:rFonts w:ascii="Arial" w:hAnsi="Arial" w:cs="Arial"/>
          <w:sz w:val="24"/>
          <w:szCs w:val="24"/>
          <w:lang w:val="ru-RU"/>
        </w:rPr>
        <w:lastRenderedPageBreak/>
        <w:t>астрологиялық ілімнің де адам қоғамында орны ерекше бо</w:t>
      </w:r>
      <w:r w:rsidRPr="00AF16BC">
        <w:rPr>
          <w:rFonts w:ascii="Times New Roman" w:hAnsi="Times New Roman"/>
          <w:sz w:val="24"/>
          <w:szCs w:val="24"/>
          <w:lang w:val="ru-RU"/>
        </w:rPr>
        <w:t>-</w:t>
      </w:r>
      <w:r w:rsidRPr="00AF16BC">
        <w:rPr>
          <w:rFonts w:ascii="Arial" w:hAnsi="Arial" w:cs="Arial"/>
          <w:sz w:val="24"/>
          <w:szCs w:val="24"/>
          <w:lang w:val="ru-RU"/>
        </w:rPr>
        <w:t>латын. Жақсы астроном сол заманда астролог болуы шарт еді.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340"/>
        <w:rPr>
          <w:rFonts w:ascii="Times New Roman" w:hAnsi="Times New Roman"/>
          <w:sz w:val="24"/>
          <w:szCs w:val="24"/>
          <w:lang w:val="ru-RU"/>
        </w:rPr>
      </w:pPr>
      <w:r w:rsidRPr="00AF16BC">
        <w:rPr>
          <w:rFonts w:ascii="Arial" w:hAnsi="Arial" w:cs="Arial"/>
          <w:b/>
          <w:bCs/>
          <w:i/>
          <w:iCs/>
          <w:sz w:val="24"/>
          <w:szCs w:val="24"/>
          <w:lang w:val="ru-RU"/>
        </w:rPr>
        <w:t>§2. Птолемейдің әлемдік жүйесі</w:t>
      </w:r>
    </w:p>
    <w:p w:rsidR="003323E4" w:rsidRPr="00AF16BC" w:rsidRDefault="003323E4">
      <w:pPr>
        <w:widowControl w:val="0"/>
        <w:autoSpaceDE w:val="0"/>
        <w:autoSpaceDN w:val="0"/>
        <w:adjustRightInd w:val="0"/>
        <w:spacing w:after="0" w:line="30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Планеталардың, Ай және Күннің көрінерлік жылдық қозғалыстарын түсіндіру үшін ерте заманнан бастап әртүрлі модельдер ұсынылған болатын. Қазіргі көзқарас тұрғысынан барлық модельдерді геоцентрлік және гелиоцентрлік болып екі топқа бөлуге болар еді. Бұлардың ішінде ежелгі грек математигі Пифагордың, философта</w:t>
      </w:r>
      <w:r w:rsidRPr="00AF16BC">
        <w:rPr>
          <w:rFonts w:ascii="Times New Roman" w:hAnsi="Times New Roman"/>
          <w:lang w:val="ru-RU"/>
        </w:rPr>
        <w:t>-</w:t>
      </w:r>
      <w:r w:rsidRPr="00AF16BC">
        <w:rPr>
          <w:rFonts w:ascii="Arial" w:hAnsi="Arial" w:cs="Arial"/>
          <w:lang w:val="ru-RU"/>
        </w:rPr>
        <w:t>ры Аристарх және Аристотельдің модельдері бар. Ари</w:t>
      </w:r>
      <w:r w:rsidRPr="00AF16BC">
        <w:rPr>
          <w:rFonts w:ascii="Times New Roman" w:hAnsi="Times New Roman"/>
          <w:lang w:val="ru-RU"/>
        </w:rPr>
        <w:t>-</w:t>
      </w:r>
      <w:r w:rsidRPr="00AF16BC">
        <w:rPr>
          <w:rFonts w:ascii="Arial" w:hAnsi="Arial" w:cs="Arial"/>
          <w:lang w:val="ru-RU"/>
        </w:rPr>
        <w:t xml:space="preserve">стотель, Евдокс және Калипп әрбір планета хрустальдан жасалған сфераның ішінде, сфералар өзіндік осьтен, өзіндік жылдамдықпен Жерді бірқалыпты айналады деп есептеген. Бұл сфералардың айналу механизмі анық емес-тін. (б.э.д. </w:t>
      </w:r>
      <w:r>
        <w:rPr>
          <w:rFonts w:ascii="Arial" w:hAnsi="Arial" w:cs="Arial"/>
        </w:rPr>
        <w:t>V</w:t>
      </w:r>
      <w:r w:rsidRPr="00AF16BC">
        <w:rPr>
          <w:rFonts w:ascii="Arial" w:hAnsi="Arial" w:cs="Arial"/>
          <w:lang w:val="ru-RU"/>
        </w:rPr>
        <w:t xml:space="preserve"> ғасыр). Филолай, Пифагор сияқты, Жер және планеталар, Күнмен бірге Орталық Оттың маңында айнала қозғалады деп есептеген.</w:t>
      </w:r>
    </w:p>
    <w:p w:rsidR="003323E4" w:rsidRPr="00AF16BC" w:rsidRDefault="00281624">
      <w:pPr>
        <w:widowControl w:val="0"/>
        <w:overflowPunct w:val="0"/>
        <w:autoSpaceDE w:val="0"/>
        <w:autoSpaceDN w:val="0"/>
        <w:adjustRightInd w:val="0"/>
        <w:spacing w:after="0" w:line="291"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Гикетас (б.э.д. </w:t>
      </w:r>
      <w:r>
        <w:rPr>
          <w:rFonts w:ascii="Arial" w:hAnsi="Arial" w:cs="Arial"/>
          <w:sz w:val="21"/>
          <w:szCs w:val="21"/>
        </w:rPr>
        <w:t>V</w:t>
      </w:r>
      <w:r w:rsidRPr="00AF16BC">
        <w:rPr>
          <w:rFonts w:ascii="Arial" w:hAnsi="Arial" w:cs="Arial"/>
          <w:sz w:val="21"/>
          <w:szCs w:val="21"/>
          <w:lang w:val="ru-RU"/>
        </w:rPr>
        <w:t xml:space="preserve"> ғасыр) және Понтиялық Гераклид - Жердің өз осінен айналуы мүмкін деп есептеген, сол айна</w:t>
      </w:r>
      <w:r w:rsidRPr="00AF16BC">
        <w:rPr>
          <w:rFonts w:ascii="Times New Roman" w:hAnsi="Times New Roman"/>
          <w:sz w:val="21"/>
          <w:szCs w:val="21"/>
          <w:lang w:val="ru-RU"/>
        </w:rPr>
        <w:t>-</w:t>
      </w:r>
      <w:r w:rsidRPr="00AF16BC">
        <w:rPr>
          <w:rFonts w:ascii="Arial" w:hAnsi="Arial" w:cs="Arial"/>
          <w:sz w:val="21"/>
          <w:szCs w:val="21"/>
          <w:lang w:val="ru-RU"/>
        </w:rPr>
        <w:t xml:space="preserve">лыс аспан сферасының көрінерлік тәуліктік қозғалысына себеп болады деп есептеген. Аристарх (б.э.д. </w:t>
      </w:r>
      <w:r>
        <w:rPr>
          <w:rFonts w:ascii="Arial" w:hAnsi="Arial" w:cs="Arial"/>
          <w:sz w:val="21"/>
          <w:szCs w:val="21"/>
        </w:rPr>
        <w:t>III</w:t>
      </w:r>
      <w:r w:rsidRPr="00AF16BC">
        <w:rPr>
          <w:rFonts w:ascii="Arial" w:hAnsi="Arial" w:cs="Arial"/>
          <w:sz w:val="21"/>
          <w:szCs w:val="21"/>
          <w:lang w:val="ru-RU"/>
        </w:rPr>
        <w:t xml:space="preserve"> ғасыр) және Селевк (б.э.д. </w:t>
      </w:r>
      <w:r>
        <w:rPr>
          <w:rFonts w:ascii="Arial" w:hAnsi="Arial" w:cs="Arial"/>
          <w:sz w:val="21"/>
          <w:szCs w:val="21"/>
        </w:rPr>
        <w:t>II</w:t>
      </w:r>
      <w:r w:rsidRPr="00AF16BC">
        <w:rPr>
          <w:rFonts w:ascii="Arial" w:hAnsi="Arial" w:cs="Arial"/>
          <w:sz w:val="21"/>
          <w:szCs w:val="21"/>
          <w:lang w:val="ru-RU"/>
        </w:rPr>
        <w:t xml:space="preserve"> ғасыр): Жер өз осінен айналады және барлық планеталармен қоса Күнді айнала қозғалады, - деп жазып кеткен. Бұл моделдер гелиоцентрлік болған. Яғни Әлем центрінде Күн орналасқан деп қабылдайды Бірақ бұл модель тек көзқарас болып айтылған және планета</w:t>
      </w:r>
      <w:r w:rsidRPr="00AF16BC">
        <w:rPr>
          <w:rFonts w:ascii="Times New Roman" w:hAnsi="Times New Roman"/>
          <w:sz w:val="21"/>
          <w:szCs w:val="21"/>
          <w:lang w:val="ru-RU"/>
        </w:rPr>
        <w:t>-</w:t>
      </w:r>
      <w:r w:rsidRPr="00AF16BC">
        <w:rPr>
          <w:rFonts w:ascii="Arial" w:hAnsi="Arial" w:cs="Arial"/>
          <w:sz w:val="21"/>
          <w:szCs w:val="21"/>
          <w:lang w:val="ru-RU"/>
        </w:rPr>
        <w:t>лар қозғалысын дәл есептеулерімен дәлелденбеген бола</w:t>
      </w:r>
      <w:r w:rsidRPr="00AF16BC">
        <w:rPr>
          <w:rFonts w:ascii="Times New Roman" w:hAnsi="Times New Roman"/>
          <w:sz w:val="21"/>
          <w:szCs w:val="21"/>
          <w:lang w:val="ru-RU"/>
        </w:rPr>
        <w:t>-</w:t>
      </w:r>
      <w:r w:rsidRPr="00AF16BC">
        <w:rPr>
          <w:rFonts w:ascii="Arial" w:hAnsi="Arial" w:cs="Arial"/>
          <w:sz w:val="21"/>
          <w:szCs w:val="21"/>
          <w:lang w:val="ru-RU"/>
        </w:rPr>
        <w:t>тын. Сол кезде-ақ Аристархты дінсіз деп айыптаған екен. Бұл көзқарастың адам баласының үйреншікті тәжірибесіне қайшы келгендіктен, кейін оны қайтып айтқан ешкім болған жоқ.. Аталған модельдердің басқаларында Әлем центрінде Жер орналасқандықтан, оларды геоцентрлік деп атайды.</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3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97</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73" w:lineRule="auto"/>
        <w:jc w:val="both"/>
        <w:rPr>
          <w:rFonts w:ascii="Times New Roman" w:hAnsi="Times New Roman"/>
          <w:sz w:val="24"/>
          <w:szCs w:val="24"/>
          <w:lang w:val="ru-RU"/>
        </w:rPr>
      </w:pPr>
      <w:bookmarkStart w:id="95" w:name="page195"/>
      <w:bookmarkEnd w:id="95"/>
      <w:r w:rsidRPr="00AF16BC">
        <w:rPr>
          <w:rFonts w:ascii="Arial" w:hAnsi="Arial" w:cs="Arial"/>
          <w:lang w:val="ru-RU"/>
        </w:rPr>
        <w:lastRenderedPageBreak/>
        <w:t>Модельдердің ішінде ең жетілгені - Птолемейдің әлемдік жүйесі болатын (1-сурет). Ежелгі дүние астрономдарының көзқарастары жайында бірқатар кітаптарда баяндалған. Осы мәселе бойынша: [26,42] –ні оқуға болады.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lang w:val="ru-RU"/>
        </w:rPr>
      </w:pPr>
      <w:r w:rsidRPr="00AF16BC">
        <w:rPr>
          <w:rFonts w:ascii="Arial" w:hAnsi="Arial" w:cs="Arial"/>
          <w:sz w:val="21"/>
          <w:szCs w:val="21"/>
          <w:lang w:val="ru-RU"/>
        </w:rPr>
        <w:t>Птолемейдің әлемдік моделінің центрінде Жер орналасқан. Басқа аспан денелері, оның ішінде Күн мен Ай, - Жерді шеңберлік траекториялармен айнала қозғалады. Бірақ планеталардың да, Күн мен Айдың да көрінерлік қозғалысы бірқалыпты болмағандықтан, деферент деп ата</w:t>
      </w:r>
      <w:r w:rsidRPr="00AF16BC">
        <w:rPr>
          <w:rFonts w:ascii="Times New Roman" w:hAnsi="Times New Roman"/>
          <w:sz w:val="21"/>
          <w:szCs w:val="21"/>
          <w:lang w:val="ru-RU"/>
        </w:rPr>
        <w:t>-</w:t>
      </w:r>
      <w:r w:rsidRPr="00AF16BC">
        <w:rPr>
          <w:rFonts w:ascii="Arial" w:hAnsi="Arial" w:cs="Arial"/>
          <w:sz w:val="21"/>
          <w:szCs w:val="21"/>
          <w:lang w:val="ru-RU"/>
        </w:rPr>
        <w:t>латын шеңберлік жолдармен планеталардың өздері емес, эпи-циклдердің центрлері бірқалыпты орын ауыстырады. Ал планетаның өзі эпицикл бойымен орын ауыстырады.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 xml:space="preserve">Планеталардың, Ай және Күннің көрінерлік жылдық қозғалыстарын түсіндіру үшін ерте заманнан бастап әртүрлі модельдер ұсынылған болатын. Қазіргі көзқарас тұрғысынан барлық модельдерді </w:t>
      </w:r>
      <w:r w:rsidRPr="00AF16BC">
        <w:rPr>
          <w:rFonts w:ascii="Arial" w:hAnsi="Arial" w:cs="Arial"/>
          <w:i/>
          <w:iCs/>
          <w:lang w:val="ru-RU"/>
        </w:rPr>
        <w:t>геоцентрлік</w:t>
      </w:r>
      <w:r w:rsidRPr="00AF16BC">
        <w:rPr>
          <w:rFonts w:ascii="Arial" w:hAnsi="Arial" w:cs="Arial"/>
          <w:lang w:val="ru-RU"/>
        </w:rPr>
        <w:t xml:space="preserve"> және </w:t>
      </w:r>
      <w:r w:rsidRPr="00AF16BC">
        <w:rPr>
          <w:rFonts w:ascii="Arial" w:hAnsi="Arial" w:cs="Arial"/>
          <w:i/>
          <w:iCs/>
          <w:lang w:val="ru-RU"/>
        </w:rPr>
        <w:t xml:space="preserve">гелиоцентрлік </w:t>
      </w:r>
      <w:r w:rsidRPr="00AF16BC">
        <w:rPr>
          <w:rFonts w:ascii="Arial" w:hAnsi="Arial" w:cs="Arial"/>
          <w:lang w:val="ru-RU"/>
        </w:rPr>
        <w:t>болып екі топқа бөлуге болар еді.</w:t>
      </w:r>
      <w:r w:rsidRPr="00AF16BC">
        <w:rPr>
          <w:rFonts w:ascii="Arial" w:hAnsi="Arial" w:cs="Arial"/>
          <w:i/>
          <w:iCs/>
          <w:lang w:val="ru-RU"/>
        </w:rPr>
        <w:t xml:space="preserve"> </w:t>
      </w:r>
      <w:r w:rsidRPr="00AF16BC">
        <w:rPr>
          <w:rFonts w:ascii="Arial" w:hAnsi="Arial" w:cs="Arial"/>
          <w:lang w:val="ru-RU"/>
        </w:rPr>
        <w:t>Бұлардың</w:t>
      </w:r>
      <w:r w:rsidRPr="00AF16BC">
        <w:rPr>
          <w:rFonts w:ascii="Arial" w:hAnsi="Arial" w:cs="Arial"/>
          <w:i/>
          <w:iCs/>
          <w:lang w:val="ru-RU"/>
        </w:rPr>
        <w:t xml:space="preserve"> </w:t>
      </w:r>
      <w:r w:rsidRPr="00AF16BC">
        <w:rPr>
          <w:rFonts w:ascii="Arial" w:hAnsi="Arial" w:cs="Arial"/>
          <w:lang w:val="ru-RU"/>
        </w:rPr>
        <w:t>ішінде ежелгі грек математигі Пифагордың, философта</w:t>
      </w:r>
      <w:r w:rsidRPr="00AF16BC">
        <w:rPr>
          <w:rFonts w:ascii="Times New Roman" w:hAnsi="Times New Roman"/>
          <w:lang w:val="ru-RU"/>
        </w:rPr>
        <w:t>-</w:t>
      </w:r>
      <w:r w:rsidRPr="00AF16BC">
        <w:rPr>
          <w:rFonts w:ascii="Arial" w:hAnsi="Arial" w:cs="Arial"/>
          <w:lang w:val="ru-RU"/>
        </w:rPr>
        <w:t>ры Аристарх және Аристотельдің модельдері бар. Арис</w:t>
      </w:r>
      <w:r w:rsidRPr="00AF16BC">
        <w:rPr>
          <w:rFonts w:ascii="Times New Roman" w:hAnsi="Times New Roman"/>
          <w:lang w:val="ru-RU"/>
        </w:rPr>
        <w:t>-</w:t>
      </w:r>
      <w:r w:rsidRPr="00AF16BC">
        <w:rPr>
          <w:rFonts w:ascii="Arial" w:hAnsi="Arial" w:cs="Arial"/>
          <w:lang w:val="ru-RU"/>
        </w:rPr>
        <w:t xml:space="preserve">тотель, Евдокс және Калипп әрбір планета хрустальдан жасалған сфераның ішінде, сфералар өзіндік осьтен, өзіндік жылдамдықпен Жерді бірқалыпты айналады деп есептеген. Бұл сфералардың айналу механизмі анық емес-тін. (б.э.д. </w:t>
      </w:r>
      <w:r>
        <w:rPr>
          <w:rFonts w:ascii="Arial" w:hAnsi="Arial" w:cs="Arial"/>
        </w:rPr>
        <w:t>V</w:t>
      </w:r>
      <w:r w:rsidRPr="00AF16BC">
        <w:rPr>
          <w:rFonts w:ascii="Arial" w:hAnsi="Arial" w:cs="Arial"/>
          <w:lang w:val="ru-RU"/>
        </w:rPr>
        <w:t xml:space="preserve"> ғасыр). Филолай, Пифагор сияқты, Жер және планеталар, Күнмен бірге Орталық Оттың маңында айнала қозғалады деп есептеген.</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6"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Гикетас (б.э.д. </w:t>
      </w:r>
      <w:r>
        <w:rPr>
          <w:rFonts w:ascii="Arial" w:hAnsi="Arial" w:cs="Arial"/>
          <w:sz w:val="21"/>
          <w:szCs w:val="21"/>
        </w:rPr>
        <w:t>V</w:t>
      </w:r>
      <w:r w:rsidRPr="00AF16BC">
        <w:rPr>
          <w:rFonts w:ascii="Arial" w:hAnsi="Arial" w:cs="Arial"/>
          <w:sz w:val="21"/>
          <w:szCs w:val="21"/>
          <w:lang w:val="ru-RU"/>
        </w:rPr>
        <w:t xml:space="preserve"> ғасыр) және Понтиялық Гераклид - Жердің өз осінен айналуы мүмкін деп есептеген, сол айналыс аспан сферасының көрінерлік тәуліктік қозғалысына себеп болады деп есептеген. Аристарх (б.э.д. </w:t>
      </w:r>
      <w:r>
        <w:rPr>
          <w:rFonts w:ascii="Arial" w:hAnsi="Arial" w:cs="Arial"/>
          <w:sz w:val="21"/>
          <w:szCs w:val="21"/>
        </w:rPr>
        <w:t>III</w:t>
      </w:r>
      <w:r w:rsidRPr="00AF16BC">
        <w:rPr>
          <w:rFonts w:ascii="Arial" w:hAnsi="Arial" w:cs="Arial"/>
          <w:sz w:val="21"/>
          <w:szCs w:val="21"/>
          <w:lang w:val="ru-RU"/>
        </w:rPr>
        <w:t xml:space="preserve"> ғасыр) және Се</w:t>
      </w:r>
      <w:r w:rsidRPr="00AF16BC">
        <w:rPr>
          <w:rFonts w:ascii="Times New Roman" w:hAnsi="Times New Roman"/>
          <w:sz w:val="21"/>
          <w:szCs w:val="21"/>
          <w:lang w:val="ru-RU"/>
        </w:rPr>
        <w:t>-</w:t>
      </w:r>
      <w:r w:rsidRPr="00AF16BC">
        <w:rPr>
          <w:rFonts w:ascii="Arial" w:hAnsi="Arial" w:cs="Arial"/>
          <w:sz w:val="21"/>
          <w:szCs w:val="21"/>
          <w:lang w:val="ru-RU"/>
        </w:rPr>
        <w:t xml:space="preserve">левк (б.э.д. </w:t>
      </w:r>
      <w:r>
        <w:rPr>
          <w:rFonts w:ascii="Arial" w:hAnsi="Arial" w:cs="Arial"/>
          <w:sz w:val="21"/>
          <w:szCs w:val="21"/>
        </w:rPr>
        <w:t>II</w:t>
      </w:r>
      <w:r w:rsidRPr="00AF16BC">
        <w:rPr>
          <w:rFonts w:ascii="Arial" w:hAnsi="Arial" w:cs="Arial"/>
          <w:sz w:val="21"/>
          <w:szCs w:val="21"/>
          <w:lang w:val="ru-RU"/>
        </w:rPr>
        <w:t xml:space="preserve"> ғасыр): Жер өз осінен айналады және барлық планеталармен қоса Күнді айнала қозғалады, - деп жазып кеткен. Бұл моделдер </w:t>
      </w:r>
      <w:r w:rsidRPr="00AF16BC">
        <w:rPr>
          <w:rFonts w:ascii="Arial" w:hAnsi="Arial" w:cs="Arial"/>
          <w:b/>
          <w:bCs/>
          <w:sz w:val="21"/>
          <w:szCs w:val="21"/>
          <w:lang w:val="ru-RU"/>
        </w:rPr>
        <w:t>гелиоцентрлік</w:t>
      </w:r>
      <w:r w:rsidRPr="00AF16BC">
        <w:rPr>
          <w:rFonts w:ascii="Arial" w:hAnsi="Arial" w:cs="Arial"/>
          <w:sz w:val="21"/>
          <w:szCs w:val="21"/>
          <w:lang w:val="ru-RU"/>
        </w:rPr>
        <w:t xml:space="preserve"> болған. Яғни Әлем центрінде Күн орналасқан деп қабылдайды Бірақ бұл</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46"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4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98</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46" w:right="4020" w:bottom="435" w:left="418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72" w:lineRule="auto"/>
        <w:jc w:val="both"/>
        <w:rPr>
          <w:rFonts w:ascii="Times New Roman" w:hAnsi="Times New Roman"/>
          <w:sz w:val="24"/>
          <w:szCs w:val="24"/>
          <w:lang w:val="ru-RU"/>
        </w:rPr>
      </w:pPr>
      <w:bookmarkStart w:id="96" w:name="page197"/>
      <w:bookmarkEnd w:id="96"/>
      <w:r w:rsidRPr="00AF16BC">
        <w:rPr>
          <w:rFonts w:ascii="Arial" w:hAnsi="Arial" w:cs="Arial"/>
          <w:lang w:val="ru-RU"/>
        </w:rPr>
        <w:lastRenderedPageBreak/>
        <w:t xml:space="preserve">модель тек көзқарас болып айтылған және планеталар қозғалысын дәл есептеулерімен дәлелденбеген болатын. Сол кезде-ақ Аристархты дінсіз деп айыптаған екен. Бұл көзқарастың адам баласының үйреншікті тәжірибесіне қайшы келгендіктен, кейін оны қайтып айтқан ешкім болған жоқ. Аталған модельдердің басқаларында Әлем центрінде Жер орналасқандықтан, оларды </w:t>
      </w:r>
      <w:r w:rsidRPr="00AF16BC">
        <w:rPr>
          <w:rFonts w:ascii="Arial" w:hAnsi="Arial" w:cs="Arial"/>
          <w:b/>
          <w:bCs/>
          <w:lang w:val="ru-RU"/>
        </w:rPr>
        <w:t>геоцентрлік</w:t>
      </w:r>
      <w:r w:rsidRPr="00AF16BC">
        <w:rPr>
          <w:rFonts w:ascii="Arial" w:hAnsi="Arial" w:cs="Arial"/>
          <w:lang w:val="ru-RU"/>
        </w:rPr>
        <w:t xml:space="preserve"> деп атайды. Модельдердің ішінде ең жетілгені - Птолемейдің әлемдік жүйесі болатын (1-сурет). Ежелгі дүние астрономдарының көзқарастары жайында бірқатар кітаптарда баяндалған. Осы мәселе бойынша: [26,42] –ні оқуға болады.</w:t>
      </w:r>
    </w:p>
    <w:p w:rsidR="003323E4" w:rsidRPr="00AF16BC"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8"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Птолемейдің әлемдік моделінің центрінде Жер орналасқан. Басқа аспан денелері, оның ішінде Күн мен Ай, - Жерді шеңберлік траекториялармен айнала қозғалады. Бірақ планеталардың да, Күн мен Ай-дың да көрінерлік қозғалысы бірқалыпты болмағандықтан, </w:t>
      </w:r>
      <w:r w:rsidRPr="00AF16BC">
        <w:rPr>
          <w:rFonts w:ascii="Arial" w:hAnsi="Arial" w:cs="Arial"/>
          <w:i/>
          <w:iCs/>
          <w:sz w:val="21"/>
          <w:szCs w:val="21"/>
          <w:lang w:val="ru-RU"/>
        </w:rPr>
        <w:t>деферент</w:t>
      </w:r>
      <w:r w:rsidRPr="00AF16BC">
        <w:rPr>
          <w:rFonts w:ascii="Arial" w:hAnsi="Arial" w:cs="Arial"/>
          <w:sz w:val="21"/>
          <w:szCs w:val="21"/>
          <w:lang w:val="ru-RU"/>
        </w:rPr>
        <w:t xml:space="preserve"> деп аталатын шеңберлік жолдармен планеталардың өздері емес, </w:t>
      </w:r>
      <w:r w:rsidRPr="00AF16BC">
        <w:rPr>
          <w:rFonts w:ascii="Arial" w:hAnsi="Arial" w:cs="Arial"/>
          <w:i/>
          <w:iCs/>
          <w:sz w:val="21"/>
          <w:szCs w:val="21"/>
          <w:lang w:val="ru-RU"/>
        </w:rPr>
        <w:t xml:space="preserve">эпициклдердің </w:t>
      </w:r>
      <w:r w:rsidRPr="00AF16BC">
        <w:rPr>
          <w:rFonts w:ascii="Arial" w:hAnsi="Arial" w:cs="Arial"/>
          <w:sz w:val="21"/>
          <w:szCs w:val="21"/>
          <w:lang w:val="ru-RU"/>
        </w:rPr>
        <w:t>центрлері бірқалыпты орын ауыстырады.</w:t>
      </w:r>
      <w:r w:rsidRPr="00AF16BC">
        <w:rPr>
          <w:rFonts w:ascii="Arial" w:hAnsi="Arial" w:cs="Arial"/>
          <w:i/>
          <w:iCs/>
          <w:sz w:val="21"/>
          <w:szCs w:val="21"/>
          <w:lang w:val="ru-RU"/>
        </w:rPr>
        <w:t xml:space="preserve"> </w:t>
      </w:r>
      <w:r w:rsidRPr="00AF16BC">
        <w:rPr>
          <w:rFonts w:ascii="Arial" w:hAnsi="Arial" w:cs="Arial"/>
          <w:sz w:val="21"/>
          <w:szCs w:val="21"/>
          <w:lang w:val="ru-RU"/>
        </w:rPr>
        <w:t>Ал</w:t>
      </w:r>
      <w:r w:rsidRPr="00AF16BC">
        <w:rPr>
          <w:rFonts w:ascii="Arial" w:hAnsi="Arial" w:cs="Arial"/>
          <w:i/>
          <w:iCs/>
          <w:sz w:val="21"/>
          <w:szCs w:val="21"/>
          <w:lang w:val="ru-RU"/>
        </w:rPr>
        <w:t xml:space="preserve"> </w:t>
      </w:r>
      <w:r w:rsidRPr="00AF16BC">
        <w:rPr>
          <w:rFonts w:ascii="Arial" w:hAnsi="Arial" w:cs="Arial"/>
          <w:sz w:val="21"/>
          <w:szCs w:val="21"/>
          <w:lang w:val="ru-RU"/>
        </w:rPr>
        <w:t>планетаның өзі эпицикл бойымен орын ауыстырады.</w:t>
      </w:r>
    </w:p>
    <w:p w:rsidR="003323E4" w:rsidRPr="00AF16BC"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079" type="#_x0000_t75" style="position:absolute;margin-left:60.55pt;margin-top:4.1pt;width:190.45pt;height:189.75pt;z-index:-126" o:allowincell="f">
            <v:imagedata r:id="rId42" o:title=""/>
          </v:shape>
        </w:pic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9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240"/>
        <w:rPr>
          <w:rFonts w:ascii="Times New Roman" w:hAnsi="Times New Roman"/>
          <w:sz w:val="24"/>
          <w:szCs w:val="24"/>
          <w:lang w:val="ru-RU"/>
        </w:rPr>
      </w:pPr>
      <w:r w:rsidRPr="00AF16BC">
        <w:rPr>
          <w:rFonts w:ascii="Arial" w:hAnsi="Arial" w:cs="Arial"/>
          <w:i/>
          <w:iCs/>
          <w:sz w:val="24"/>
          <w:szCs w:val="24"/>
          <w:lang w:val="ru-RU"/>
        </w:rPr>
        <w:t>1. сурет. Птолемейдің әлемдік жүйесі.</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16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99</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60" w:bottom="435" w:left="4040" w:header="720" w:footer="720" w:gutter="0"/>
          <w:cols w:space="720" w:equalWidth="0">
            <w:col w:w="200"/>
          </w:cols>
          <w:noEndnote/>
        </w:sectPr>
      </w:pPr>
    </w:p>
    <w:p w:rsidR="003323E4" w:rsidRPr="00AF16BC" w:rsidRDefault="00281624">
      <w:pPr>
        <w:widowControl w:val="0"/>
        <w:overflowPunct w:val="0"/>
        <w:autoSpaceDE w:val="0"/>
        <w:autoSpaceDN w:val="0"/>
        <w:adjustRightInd w:val="0"/>
        <w:spacing w:after="0" w:line="250" w:lineRule="auto"/>
        <w:ind w:firstLine="397"/>
        <w:rPr>
          <w:rFonts w:ascii="Times New Roman" w:hAnsi="Times New Roman"/>
          <w:sz w:val="24"/>
          <w:szCs w:val="24"/>
          <w:lang w:val="ru-RU"/>
        </w:rPr>
      </w:pPr>
      <w:bookmarkStart w:id="97" w:name="page199"/>
      <w:bookmarkEnd w:id="97"/>
      <w:r w:rsidRPr="00AF16BC">
        <w:rPr>
          <w:rFonts w:ascii="Arial" w:hAnsi="Arial" w:cs="Arial"/>
          <w:sz w:val="24"/>
          <w:szCs w:val="24"/>
          <w:lang w:val="ru-RU"/>
        </w:rPr>
        <w:lastRenderedPageBreak/>
        <w:t>Птолемейдің әлемдік жүйесін 4 ереже арқылы білдіруге болады: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Default="00281624">
      <w:pPr>
        <w:widowControl w:val="0"/>
        <w:numPr>
          <w:ilvl w:val="0"/>
          <w:numId w:val="16"/>
        </w:numPr>
        <w:tabs>
          <w:tab w:val="clear" w:pos="720"/>
          <w:tab w:val="num" w:pos="640"/>
        </w:tabs>
        <w:overflowPunct w:val="0"/>
        <w:autoSpaceDE w:val="0"/>
        <w:autoSpaceDN w:val="0"/>
        <w:adjustRightInd w:val="0"/>
        <w:spacing w:after="0" w:line="240" w:lineRule="auto"/>
        <w:ind w:left="640" w:hanging="236"/>
        <w:jc w:val="both"/>
        <w:rPr>
          <w:rFonts w:ascii="Arial" w:hAnsi="Arial" w:cs="Arial"/>
          <w:sz w:val="24"/>
          <w:szCs w:val="24"/>
        </w:rPr>
      </w:pPr>
      <w:r>
        <w:rPr>
          <w:rFonts w:ascii="Arial" w:hAnsi="Arial" w:cs="Arial"/>
          <w:sz w:val="24"/>
          <w:szCs w:val="24"/>
        </w:rPr>
        <w:t xml:space="preserve">Әлемнің центрінде Жер орналасқан. </w:t>
      </w:r>
    </w:p>
    <w:p w:rsidR="003323E4" w:rsidRDefault="003323E4">
      <w:pPr>
        <w:widowControl w:val="0"/>
        <w:autoSpaceDE w:val="0"/>
        <w:autoSpaceDN w:val="0"/>
        <w:adjustRightInd w:val="0"/>
        <w:spacing w:after="0" w:line="12" w:lineRule="exact"/>
        <w:rPr>
          <w:rFonts w:ascii="Arial" w:hAnsi="Arial" w:cs="Arial"/>
          <w:sz w:val="24"/>
          <w:szCs w:val="24"/>
        </w:rPr>
      </w:pPr>
    </w:p>
    <w:p w:rsidR="003323E4" w:rsidRDefault="00281624">
      <w:pPr>
        <w:widowControl w:val="0"/>
        <w:numPr>
          <w:ilvl w:val="0"/>
          <w:numId w:val="16"/>
        </w:numPr>
        <w:tabs>
          <w:tab w:val="clear" w:pos="720"/>
          <w:tab w:val="num" w:pos="640"/>
        </w:tabs>
        <w:overflowPunct w:val="0"/>
        <w:autoSpaceDE w:val="0"/>
        <w:autoSpaceDN w:val="0"/>
        <w:adjustRightInd w:val="0"/>
        <w:spacing w:after="0" w:line="240" w:lineRule="auto"/>
        <w:ind w:left="640" w:hanging="236"/>
        <w:jc w:val="both"/>
        <w:rPr>
          <w:rFonts w:ascii="Arial" w:hAnsi="Arial" w:cs="Arial"/>
          <w:sz w:val="24"/>
          <w:szCs w:val="24"/>
        </w:rPr>
      </w:pPr>
      <w:r>
        <w:rPr>
          <w:rFonts w:ascii="Arial" w:hAnsi="Arial" w:cs="Arial"/>
          <w:sz w:val="24"/>
          <w:szCs w:val="24"/>
        </w:rPr>
        <w:t xml:space="preserve">Жер қозғалмайды </w:t>
      </w:r>
    </w:p>
    <w:p w:rsidR="003323E4" w:rsidRDefault="003323E4">
      <w:pPr>
        <w:widowControl w:val="0"/>
        <w:autoSpaceDE w:val="0"/>
        <w:autoSpaceDN w:val="0"/>
        <w:adjustRightInd w:val="0"/>
        <w:spacing w:after="0" w:line="13" w:lineRule="exact"/>
        <w:rPr>
          <w:rFonts w:ascii="Arial" w:hAnsi="Arial" w:cs="Arial"/>
          <w:sz w:val="24"/>
          <w:szCs w:val="24"/>
        </w:rPr>
      </w:pPr>
    </w:p>
    <w:p w:rsidR="003323E4" w:rsidRPr="00AF16BC" w:rsidRDefault="00281624">
      <w:pPr>
        <w:widowControl w:val="0"/>
        <w:numPr>
          <w:ilvl w:val="0"/>
          <w:numId w:val="16"/>
        </w:numPr>
        <w:tabs>
          <w:tab w:val="clear" w:pos="720"/>
          <w:tab w:val="num" w:pos="659"/>
        </w:tabs>
        <w:overflowPunct w:val="0"/>
        <w:autoSpaceDE w:val="0"/>
        <w:autoSpaceDN w:val="0"/>
        <w:adjustRightInd w:val="0"/>
        <w:spacing w:after="0" w:line="251" w:lineRule="auto"/>
        <w:ind w:left="0" w:firstLine="404"/>
        <w:jc w:val="both"/>
        <w:rPr>
          <w:rFonts w:ascii="Arial" w:hAnsi="Arial" w:cs="Arial"/>
          <w:b/>
          <w:bCs/>
          <w:sz w:val="24"/>
          <w:szCs w:val="24"/>
          <w:lang w:val="ru-RU"/>
        </w:rPr>
      </w:pPr>
      <w:r w:rsidRPr="00AF16BC">
        <w:rPr>
          <w:rFonts w:ascii="Arial" w:hAnsi="Arial" w:cs="Arial"/>
          <w:b/>
          <w:bCs/>
          <w:sz w:val="24"/>
          <w:szCs w:val="24"/>
          <w:lang w:val="ru-RU"/>
        </w:rPr>
        <w:t xml:space="preserve">Барлық аспан денелері Жерді айнала қозғалады. Аспан денелердің қозғалысы шеңбер бойымен әрі бірқалыпты болады. </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right="20" w:firstLine="397"/>
        <w:jc w:val="both"/>
        <w:rPr>
          <w:rFonts w:ascii="Times New Roman" w:hAnsi="Times New Roman"/>
          <w:sz w:val="24"/>
          <w:szCs w:val="24"/>
          <w:lang w:val="ru-RU"/>
        </w:rPr>
      </w:pPr>
      <w:r w:rsidRPr="00AF16BC">
        <w:rPr>
          <w:rFonts w:ascii="Arial" w:hAnsi="Arial" w:cs="Arial"/>
          <w:lang w:val="ru-RU"/>
        </w:rPr>
        <w:t>Барлық аспан денелерінің тәуліктік қозғалысы Әлемнің тұтасымен Жерді айналып қозғалуынан деп түсіндіріледі.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8" w:lineRule="auto"/>
        <w:ind w:firstLine="497"/>
        <w:jc w:val="both"/>
        <w:rPr>
          <w:rFonts w:ascii="Times New Roman" w:hAnsi="Times New Roman"/>
          <w:sz w:val="24"/>
          <w:szCs w:val="24"/>
          <w:lang w:val="ru-RU"/>
        </w:rPr>
      </w:pPr>
      <w:r w:rsidRPr="00AF16BC">
        <w:rPr>
          <w:rFonts w:ascii="Arial" w:hAnsi="Arial" w:cs="Arial"/>
          <w:sz w:val="21"/>
          <w:szCs w:val="21"/>
          <w:lang w:val="ru-RU"/>
        </w:rPr>
        <w:t>Планеталардың кері қозғалысы эпициклдер бойымен қозғалуымен түсіндіріледі. Эпициклдер мен деференттердің радиустарын дәл таңдаса, онда планеталардың көрінерлік жылдық қозғалыстары есептелген мәңдерімен дәл келетіні соншама, планеталардың қозғалысын біраз уақытқа ал</w:t>
      </w:r>
      <w:r w:rsidRPr="00AF16BC">
        <w:rPr>
          <w:rFonts w:ascii="Times New Roman" w:hAnsi="Times New Roman"/>
          <w:sz w:val="21"/>
          <w:szCs w:val="21"/>
          <w:lang w:val="ru-RU"/>
        </w:rPr>
        <w:t>-</w:t>
      </w:r>
      <w:r w:rsidRPr="00AF16BC">
        <w:rPr>
          <w:rFonts w:ascii="Arial" w:hAnsi="Arial" w:cs="Arial"/>
          <w:sz w:val="21"/>
          <w:szCs w:val="21"/>
          <w:lang w:val="ru-RU"/>
        </w:rPr>
        <w:t>дын ала болжауға да мүмкіншілік пайда болатын. Осыған қоса Птолемей қосымша екі шарт қабылдаған. Бұл шарттар Күнге жүргізілген бағытты ерекшелендіреді.</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1" w:lineRule="auto"/>
        <w:ind w:right="20" w:firstLine="397"/>
        <w:jc w:val="both"/>
        <w:rPr>
          <w:rFonts w:ascii="Times New Roman" w:hAnsi="Times New Roman"/>
          <w:sz w:val="24"/>
          <w:szCs w:val="24"/>
          <w:lang w:val="ru-RU"/>
        </w:rPr>
      </w:pPr>
      <w:r w:rsidRPr="00AF16BC">
        <w:rPr>
          <w:rFonts w:ascii="Arial" w:hAnsi="Arial" w:cs="Arial"/>
          <w:sz w:val="24"/>
          <w:szCs w:val="24"/>
          <w:lang w:val="ru-RU"/>
        </w:rPr>
        <w:t>Төменгі планеталар эпициклдерінің, Жер және Күн центрлері бір түзудің бойында жатады.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6" w:lineRule="auto"/>
        <w:ind w:firstLine="397"/>
        <w:jc w:val="both"/>
        <w:rPr>
          <w:rFonts w:ascii="Times New Roman" w:hAnsi="Times New Roman"/>
          <w:sz w:val="24"/>
          <w:szCs w:val="24"/>
          <w:lang w:val="ru-RU"/>
        </w:rPr>
      </w:pPr>
      <w:r w:rsidRPr="00AF16BC">
        <w:rPr>
          <w:rFonts w:ascii="Arial" w:hAnsi="Arial" w:cs="Arial"/>
          <w:b/>
          <w:bCs/>
          <w:lang w:val="ru-RU"/>
        </w:rPr>
        <w:t xml:space="preserve">Жоғарғы планеталардың эпициклдерінің радиус-векторлары осы түзуге параллель </w:t>
      </w:r>
      <w:r w:rsidRPr="00AF16BC">
        <w:rPr>
          <w:rFonts w:ascii="Arial" w:hAnsi="Arial" w:cs="Arial"/>
          <w:lang w:val="ru-RU"/>
        </w:rPr>
        <w:t>Бұдан басқа Птоле</w:t>
      </w:r>
      <w:r w:rsidRPr="00AF16BC">
        <w:rPr>
          <w:rFonts w:ascii="Times New Roman" w:hAnsi="Times New Roman"/>
          <w:lang w:val="ru-RU"/>
        </w:rPr>
        <w:t>-</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09" w:lineRule="exact"/>
        <w:jc w:val="both"/>
        <w:rPr>
          <w:rFonts w:ascii="Times New Roman" w:hAnsi="Times New Roman"/>
          <w:sz w:val="24"/>
          <w:szCs w:val="24"/>
          <w:lang w:val="ru-RU"/>
        </w:rPr>
      </w:pPr>
      <w:r w:rsidRPr="00AF16BC">
        <w:rPr>
          <w:rFonts w:ascii="Arial" w:hAnsi="Arial" w:cs="Arial"/>
          <w:lang w:val="ru-RU"/>
        </w:rPr>
        <w:t xml:space="preserve">мей: </w:t>
      </w:r>
      <w:r>
        <w:rPr>
          <w:rFonts w:ascii="Times New Roman" w:hAnsi="Times New Roman"/>
          <w:i/>
          <w:iCs/>
          <w:sz w:val="31"/>
          <w:szCs w:val="31"/>
          <w:vertAlign w:val="subscript"/>
        </w:rPr>
        <w:t>S</w:t>
      </w:r>
      <w:r w:rsidRPr="00AF16BC">
        <w:rPr>
          <w:rFonts w:ascii="Times New Roman" w:hAnsi="Times New Roman"/>
          <w:sz w:val="31"/>
          <w:szCs w:val="31"/>
          <w:vertAlign w:val="superscript"/>
          <w:lang w:val="ru-RU"/>
        </w:rPr>
        <w:t>1</w:t>
      </w:r>
      <w:r w:rsidRPr="00AF16BC">
        <w:rPr>
          <w:rFonts w:ascii="Arial" w:hAnsi="Arial" w:cs="Arial"/>
          <w:lang w:val="ru-RU"/>
        </w:rPr>
        <w:t xml:space="preserve"> </w:t>
      </w:r>
      <w:r w:rsidRPr="00AF16BC">
        <w:rPr>
          <w:rFonts w:ascii="Arial" w:hAnsi="Arial" w:cs="Arial"/>
          <w:sz w:val="16"/>
          <w:szCs w:val="16"/>
          <w:lang w:val="ru-RU"/>
        </w:rPr>
        <w:t>=</w:t>
      </w:r>
      <w:r w:rsidRPr="00AF16BC">
        <w:rPr>
          <w:rFonts w:ascii="Arial" w:hAnsi="Arial" w:cs="Arial"/>
          <w:lang w:val="ru-RU"/>
        </w:rPr>
        <w:t xml:space="preserve"> </w:t>
      </w:r>
      <w:r>
        <w:rPr>
          <w:rFonts w:ascii="Times New Roman" w:hAnsi="Times New Roman"/>
          <w:i/>
          <w:iCs/>
          <w:sz w:val="31"/>
          <w:szCs w:val="31"/>
          <w:vertAlign w:val="subscript"/>
        </w:rPr>
        <w:t>T</w:t>
      </w:r>
      <w:r w:rsidRPr="00AF16BC">
        <w:rPr>
          <w:rFonts w:ascii="Times New Roman" w:hAnsi="Times New Roman"/>
          <w:sz w:val="31"/>
          <w:szCs w:val="31"/>
          <w:vertAlign w:val="superscript"/>
          <w:lang w:val="ru-RU"/>
        </w:rPr>
        <w:t>1</w:t>
      </w:r>
      <w:r w:rsidRPr="00AF16BC">
        <w:rPr>
          <w:rFonts w:ascii="Arial" w:hAnsi="Arial" w:cs="Arial"/>
          <w:lang w:val="ru-RU"/>
        </w:rPr>
        <w:t xml:space="preserve"> </w:t>
      </w:r>
      <w:r w:rsidRPr="00AF16BC">
        <w:rPr>
          <w:rFonts w:ascii="Arial" w:hAnsi="Arial" w:cs="Arial"/>
          <w:sz w:val="16"/>
          <w:szCs w:val="16"/>
          <w:lang w:val="ru-RU"/>
        </w:rPr>
        <w:t>-</w:t>
      </w:r>
      <w:r w:rsidRPr="00AF16BC">
        <w:rPr>
          <w:rFonts w:ascii="Arial" w:hAnsi="Arial" w:cs="Arial"/>
          <w:lang w:val="ru-RU"/>
        </w:rPr>
        <w:t xml:space="preserve"> </w:t>
      </w:r>
      <w:r>
        <w:rPr>
          <w:rFonts w:ascii="Times New Roman" w:hAnsi="Times New Roman"/>
          <w:i/>
          <w:iCs/>
          <w:sz w:val="31"/>
          <w:szCs w:val="31"/>
          <w:vertAlign w:val="subscript"/>
        </w:rPr>
        <w:t>T</w:t>
      </w:r>
      <w:r w:rsidRPr="00AF16BC">
        <w:rPr>
          <w:rFonts w:ascii="Times New Roman" w:hAnsi="Times New Roman"/>
          <w:sz w:val="31"/>
          <w:szCs w:val="31"/>
          <w:vertAlign w:val="superscript"/>
          <w:lang w:val="ru-RU"/>
        </w:rPr>
        <w:t>1</w:t>
      </w:r>
      <w:r w:rsidRPr="00AF16BC">
        <w:rPr>
          <w:rFonts w:ascii="Arial" w:hAnsi="Arial" w:cs="Arial"/>
          <w:lang w:val="ru-RU"/>
        </w:rPr>
        <w:t xml:space="preserve"> теңдеуін дәлелдеусіз қабылдап алды. Мұнда </w:t>
      </w:r>
      <w:r>
        <w:rPr>
          <w:rFonts w:ascii="Arial" w:hAnsi="Arial" w:cs="Arial"/>
        </w:rPr>
        <w:t>S</w:t>
      </w:r>
      <w:r w:rsidRPr="00AF16BC">
        <w:rPr>
          <w:rFonts w:ascii="Arial" w:hAnsi="Arial" w:cs="Arial"/>
          <w:lang w:val="ru-RU"/>
        </w:rPr>
        <w:t>- планеталардың</w:t>
      </w:r>
      <w:r w:rsidRPr="00AF16BC">
        <w:rPr>
          <w:rFonts w:ascii="MS PGothic" w:eastAsia="MS PGothic" w:hAnsi="Arial" w:cs="MS PGothic" w:hint="eastAsia"/>
          <w:sz w:val="18"/>
          <w:szCs w:val="18"/>
          <w:vertAlign w:val="superscript"/>
          <w:lang w:val="ru-RU"/>
        </w:rPr>
        <w:t>⊕</w:t>
      </w:r>
      <w:r w:rsidRPr="00AF16BC">
        <w:rPr>
          <w:rFonts w:ascii="Arial" w:hAnsi="Arial" w:cs="Arial"/>
          <w:lang w:val="ru-RU"/>
        </w:rPr>
        <w:t xml:space="preserve"> эпицикл бойымен айналу кезеңі. </w:t>
      </w:r>
      <w:r>
        <w:rPr>
          <w:rFonts w:ascii="Times New Roman" w:hAnsi="Times New Roman"/>
          <w:i/>
          <w:iCs/>
        </w:rPr>
        <w:t>T</w:t>
      </w:r>
      <w:r w:rsidRPr="00AF16BC">
        <w:rPr>
          <w:rFonts w:ascii="Times New Roman" w:hAnsi="Times New Roman"/>
          <w:i/>
          <w:iCs/>
          <w:lang w:val="ru-RU"/>
        </w:rPr>
        <w:t xml:space="preserve"> </w:t>
      </w:r>
      <w:r w:rsidRPr="00AF16BC">
        <w:rPr>
          <w:rFonts w:ascii="Arial" w:hAnsi="Arial" w:cs="Arial"/>
          <w:lang w:val="ru-RU"/>
        </w:rPr>
        <w:t>-</w:t>
      </w:r>
      <w:r w:rsidRPr="00AF16BC">
        <w:rPr>
          <w:rFonts w:ascii="Times New Roman" w:hAnsi="Times New Roman"/>
          <w:i/>
          <w:iCs/>
          <w:lang w:val="ru-RU"/>
        </w:rPr>
        <w:t xml:space="preserve"> </w:t>
      </w:r>
      <w:r w:rsidRPr="00AF16BC">
        <w:rPr>
          <w:rFonts w:ascii="Arial" w:hAnsi="Arial" w:cs="Arial"/>
          <w:lang w:val="ru-RU"/>
        </w:rPr>
        <w:t>эпицикл центрлерінің деферент бойымен айналу кезеңі.</w:t>
      </w:r>
    </w:p>
    <w:p w:rsidR="003323E4" w:rsidRPr="00AF16BC" w:rsidRDefault="00A3036D">
      <w:pPr>
        <w:widowControl w:val="0"/>
        <w:autoSpaceDE w:val="0"/>
        <w:autoSpaceDN w:val="0"/>
        <w:adjustRightInd w:val="0"/>
        <w:spacing w:after="0" w:line="3" w:lineRule="exact"/>
        <w:rPr>
          <w:rFonts w:ascii="Times New Roman" w:hAnsi="Times New Roman"/>
          <w:sz w:val="24"/>
          <w:szCs w:val="24"/>
          <w:lang w:val="ru-RU"/>
        </w:rPr>
      </w:pPr>
      <w:r w:rsidRPr="00A3036D">
        <w:rPr>
          <w:noProof/>
        </w:rPr>
        <w:pict>
          <v:line id="_x0000_s1080" style="position:absolute;z-index:-125" from="49.9pt,-34.85pt" to="55.95pt,-34.85pt" o:allowincell="f" strokeweight=".1247mm"/>
        </w:pict>
      </w:r>
      <w:r w:rsidRPr="00A3036D">
        <w:rPr>
          <w:noProof/>
        </w:rPr>
        <w:pict>
          <v:line id="_x0000_s1081" style="position:absolute;z-index:-124" from="65.5pt,-34.85pt" to="71.7pt,-34.85pt" o:allowincell="f" strokeweight=".1247mm"/>
        </w:pict>
      </w:r>
      <w:r w:rsidRPr="00A3036D">
        <w:rPr>
          <w:noProof/>
        </w:rPr>
        <w:pict>
          <v:line id="_x0000_s1082" style="position:absolute;z-index:-123" from="80.15pt,-34.85pt" to="90.15pt,-34.85pt" o:allowincell="f" strokeweight=".1247mm"/>
        </w:pict>
      </w:r>
    </w:p>
    <w:p w:rsidR="003323E4" w:rsidRPr="00AF16BC" w:rsidRDefault="00281624">
      <w:pPr>
        <w:widowControl w:val="0"/>
        <w:overflowPunct w:val="0"/>
        <w:autoSpaceDE w:val="0"/>
        <w:autoSpaceDN w:val="0"/>
        <w:adjustRightInd w:val="0"/>
        <w:spacing w:after="0" w:line="288" w:lineRule="exact"/>
        <w:ind w:firstLine="22"/>
        <w:jc w:val="both"/>
        <w:rPr>
          <w:rFonts w:ascii="Times New Roman" w:hAnsi="Times New Roman"/>
          <w:sz w:val="24"/>
          <w:szCs w:val="24"/>
          <w:lang w:val="ru-RU"/>
        </w:rPr>
      </w:pPr>
      <w:r>
        <w:rPr>
          <w:rFonts w:ascii="Times New Roman" w:hAnsi="Times New Roman"/>
          <w:i/>
          <w:iCs/>
        </w:rPr>
        <w:t>T</w:t>
      </w:r>
      <w:r w:rsidRPr="00AF16BC">
        <w:rPr>
          <w:rFonts w:ascii="MS PGothic" w:eastAsia="MS PGothic" w:hAnsi="Times New Roman" w:cs="MS PGothic" w:hint="eastAsia"/>
          <w:sz w:val="25"/>
          <w:szCs w:val="25"/>
          <w:vertAlign w:val="subscript"/>
          <w:lang w:val="ru-RU"/>
        </w:rPr>
        <w:t>⊕</w:t>
      </w:r>
      <w:r w:rsidRPr="00AF16BC">
        <w:rPr>
          <w:rFonts w:ascii="Times New Roman" w:hAnsi="Times New Roman"/>
          <w:i/>
          <w:iCs/>
          <w:lang w:val="ru-RU"/>
        </w:rPr>
        <w:t xml:space="preserve"> </w:t>
      </w:r>
      <w:r w:rsidRPr="00AF16BC">
        <w:rPr>
          <w:rFonts w:ascii="Arial" w:hAnsi="Arial" w:cs="Arial"/>
          <w:sz w:val="21"/>
          <w:szCs w:val="21"/>
          <w:lang w:val="ru-RU"/>
        </w:rPr>
        <w:t>-</w:t>
      </w:r>
      <w:r w:rsidRPr="00AF16BC">
        <w:rPr>
          <w:rFonts w:ascii="Times New Roman" w:hAnsi="Times New Roman"/>
          <w:i/>
          <w:iCs/>
          <w:lang w:val="ru-RU"/>
        </w:rPr>
        <w:t xml:space="preserve"> </w:t>
      </w:r>
      <w:r w:rsidRPr="00AF16BC">
        <w:rPr>
          <w:rFonts w:ascii="Arial" w:hAnsi="Arial" w:cs="Arial"/>
          <w:sz w:val="21"/>
          <w:szCs w:val="21"/>
          <w:lang w:val="ru-RU"/>
        </w:rPr>
        <w:t>тропикалық жыл.</w:t>
      </w:r>
      <w:r w:rsidRPr="00AF16BC">
        <w:rPr>
          <w:rFonts w:ascii="Times New Roman" w:hAnsi="Times New Roman"/>
          <w:i/>
          <w:iCs/>
          <w:lang w:val="ru-RU"/>
        </w:rPr>
        <w:t xml:space="preserve"> </w:t>
      </w:r>
      <w:r w:rsidRPr="00AF16BC">
        <w:rPr>
          <w:rFonts w:ascii="Arial" w:hAnsi="Arial" w:cs="Arial"/>
          <w:sz w:val="21"/>
          <w:szCs w:val="21"/>
          <w:lang w:val="ru-RU"/>
        </w:rPr>
        <w:t>Бұл теңдеу кейін ішкі планеталардың</w:t>
      </w:r>
      <w:r w:rsidRPr="00AF16BC">
        <w:rPr>
          <w:rFonts w:ascii="Times New Roman" w:hAnsi="Times New Roman"/>
          <w:i/>
          <w:iCs/>
          <w:lang w:val="ru-RU"/>
        </w:rPr>
        <w:t xml:space="preserve"> </w:t>
      </w:r>
      <w:r w:rsidRPr="00AF16BC">
        <w:rPr>
          <w:rFonts w:ascii="Arial" w:hAnsi="Arial" w:cs="Arial"/>
          <w:sz w:val="21"/>
          <w:szCs w:val="21"/>
          <w:lang w:val="ru-RU"/>
        </w:rPr>
        <w:t xml:space="preserve">нақты орбиталық қозғалысы мен көрінерлік қозғалысының сипаттамаларын байланыстыратын </w:t>
      </w:r>
      <w:r w:rsidRPr="00AF16BC">
        <w:rPr>
          <w:rFonts w:ascii="Arial" w:hAnsi="Arial" w:cs="Arial"/>
          <w:b/>
          <w:bCs/>
          <w:sz w:val="21"/>
          <w:szCs w:val="21"/>
          <w:lang w:val="ru-RU"/>
        </w:rPr>
        <w:t>синодтық қозғалыс</w:t>
      </w:r>
      <w:r w:rsidRPr="00AF16BC">
        <w:rPr>
          <w:rFonts w:ascii="Arial" w:hAnsi="Arial" w:cs="Arial"/>
          <w:sz w:val="21"/>
          <w:szCs w:val="21"/>
          <w:lang w:val="ru-RU"/>
        </w:rPr>
        <w:t xml:space="preserve"> </w:t>
      </w:r>
      <w:r w:rsidRPr="00AF16BC">
        <w:rPr>
          <w:rFonts w:ascii="Arial" w:hAnsi="Arial" w:cs="Arial"/>
          <w:b/>
          <w:bCs/>
          <w:sz w:val="21"/>
          <w:szCs w:val="21"/>
          <w:lang w:val="ru-RU"/>
        </w:rPr>
        <w:t xml:space="preserve">теңдеулерінің </w:t>
      </w:r>
      <w:r w:rsidRPr="00AF16BC">
        <w:rPr>
          <w:rFonts w:ascii="Arial" w:hAnsi="Arial" w:cs="Arial"/>
          <w:sz w:val="21"/>
          <w:szCs w:val="21"/>
          <w:lang w:val="ru-RU"/>
        </w:rPr>
        <w:t>бірі болып шықты.</w:t>
      </w:r>
      <w:r w:rsidRPr="00AF16BC">
        <w:rPr>
          <w:rFonts w:ascii="Arial" w:hAnsi="Arial" w:cs="Arial"/>
          <w:b/>
          <w:bCs/>
          <w:sz w:val="21"/>
          <w:szCs w:val="21"/>
          <w:lang w:val="ru-RU"/>
        </w:rPr>
        <w:t xml:space="preserve"> </w:t>
      </w:r>
      <w:r w:rsidRPr="00AF16BC">
        <w:rPr>
          <w:rFonts w:ascii="Arial" w:hAnsi="Arial" w:cs="Arial"/>
          <w:sz w:val="21"/>
          <w:szCs w:val="21"/>
          <w:lang w:val="ru-RU"/>
        </w:rPr>
        <w:t>Птоломей бұл</w:t>
      </w:r>
      <w:r w:rsidRPr="00AF16BC">
        <w:rPr>
          <w:rFonts w:ascii="Arial" w:hAnsi="Arial" w:cs="Arial"/>
          <w:b/>
          <w:bCs/>
          <w:sz w:val="21"/>
          <w:szCs w:val="21"/>
          <w:lang w:val="ru-RU"/>
        </w:rPr>
        <w:t xml:space="preserve"> </w:t>
      </w:r>
      <w:r w:rsidRPr="00AF16BC">
        <w:rPr>
          <w:rFonts w:ascii="Arial" w:hAnsi="Arial" w:cs="Arial"/>
          <w:sz w:val="21"/>
          <w:szCs w:val="21"/>
          <w:lang w:val="ru-RU"/>
        </w:rPr>
        <w:t xml:space="preserve">сұлбаларды түзету үшін </w:t>
      </w:r>
      <w:r w:rsidRPr="00AF16BC">
        <w:rPr>
          <w:rFonts w:ascii="Arial" w:hAnsi="Arial" w:cs="Arial"/>
          <w:b/>
          <w:bCs/>
          <w:sz w:val="21"/>
          <w:szCs w:val="21"/>
          <w:lang w:val="ru-RU"/>
        </w:rPr>
        <w:t>эксцентр</w:t>
      </w:r>
      <w:r w:rsidRPr="00AF16BC">
        <w:rPr>
          <w:rFonts w:ascii="Arial" w:hAnsi="Arial" w:cs="Arial"/>
          <w:sz w:val="21"/>
          <w:szCs w:val="21"/>
          <w:lang w:val="ru-RU"/>
        </w:rPr>
        <w:t xml:space="preserve"> және </w:t>
      </w:r>
      <w:r w:rsidRPr="00AF16BC">
        <w:rPr>
          <w:rFonts w:ascii="Arial" w:hAnsi="Arial" w:cs="Arial"/>
          <w:b/>
          <w:bCs/>
          <w:sz w:val="21"/>
          <w:szCs w:val="21"/>
          <w:lang w:val="ru-RU"/>
        </w:rPr>
        <w:t>эквант</w:t>
      </w:r>
      <w:r w:rsidRPr="00AF16BC">
        <w:rPr>
          <w:rFonts w:ascii="Arial" w:hAnsi="Arial" w:cs="Arial"/>
          <w:sz w:val="21"/>
          <w:szCs w:val="21"/>
          <w:lang w:val="ru-RU"/>
        </w:rPr>
        <w:t xml:space="preserve"> ұғымдарын енгізді. Ондағы мақсаты: планеталар мен Күннің көрінерлік қозғалысының бірқалыпсыздығын түсіндіру. Ең алдымен эпициклдың центрі деферент бойымен емес, центрі Жерден ығысқан шеңбер бойымен қозғалады. Оны </w:t>
      </w:r>
      <w:r w:rsidRPr="00AF16BC">
        <w:rPr>
          <w:rFonts w:ascii="Arial" w:hAnsi="Arial" w:cs="Arial"/>
          <w:i/>
          <w:iCs/>
          <w:sz w:val="21"/>
          <w:szCs w:val="21"/>
          <w:lang w:val="ru-RU"/>
        </w:rPr>
        <w:t>эксцентр</w:t>
      </w:r>
      <w:r w:rsidRPr="00AF16BC">
        <w:rPr>
          <w:rFonts w:ascii="Arial" w:hAnsi="Arial" w:cs="Arial"/>
          <w:sz w:val="21"/>
          <w:szCs w:val="21"/>
          <w:lang w:val="ru-RU"/>
        </w:rPr>
        <w:t xml:space="preserve"> деп атайды. Бірақ эпицикл центрі эксцентрмен бірқалыпсыз</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15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100</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86" w:lineRule="auto"/>
        <w:jc w:val="both"/>
        <w:rPr>
          <w:rFonts w:ascii="Times New Roman" w:hAnsi="Times New Roman"/>
          <w:sz w:val="24"/>
          <w:szCs w:val="24"/>
          <w:lang w:val="ru-RU"/>
        </w:rPr>
      </w:pPr>
      <w:bookmarkStart w:id="98" w:name="page201"/>
      <w:bookmarkEnd w:id="98"/>
      <w:r w:rsidRPr="00AF16BC">
        <w:rPr>
          <w:rFonts w:ascii="Arial" w:hAnsi="Arial" w:cs="Arial"/>
          <w:sz w:val="21"/>
          <w:szCs w:val="21"/>
          <w:lang w:val="ru-RU"/>
        </w:rPr>
        <w:lastRenderedPageBreak/>
        <w:t xml:space="preserve">қозғалады. Ал </w:t>
      </w:r>
      <w:r w:rsidRPr="00AF16BC">
        <w:rPr>
          <w:rFonts w:ascii="Arial" w:hAnsi="Arial" w:cs="Arial"/>
          <w:i/>
          <w:iCs/>
          <w:sz w:val="21"/>
          <w:szCs w:val="21"/>
          <w:lang w:val="ru-RU"/>
        </w:rPr>
        <w:t>эквант</w:t>
      </w:r>
      <w:r w:rsidRPr="00AF16BC">
        <w:rPr>
          <w:rFonts w:ascii="Arial" w:hAnsi="Arial" w:cs="Arial"/>
          <w:sz w:val="21"/>
          <w:szCs w:val="21"/>
          <w:lang w:val="ru-RU"/>
        </w:rPr>
        <w:t xml:space="preserve"> деп аталатын нүктеден қарағанда, бұл қозғалыс бірқалыпты болып көрінеді. </w:t>
      </w:r>
      <w:r w:rsidRPr="00AF16BC">
        <w:rPr>
          <w:rFonts w:ascii="Arial" w:hAnsi="Arial" w:cs="Arial"/>
          <w:i/>
          <w:iCs/>
          <w:sz w:val="21"/>
          <w:szCs w:val="21"/>
          <w:lang w:val="ru-RU"/>
        </w:rPr>
        <w:t>Эквант</w:t>
      </w:r>
      <w:r w:rsidRPr="00AF16BC">
        <w:rPr>
          <w:rFonts w:ascii="Arial" w:hAnsi="Arial" w:cs="Arial"/>
          <w:sz w:val="21"/>
          <w:szCs w:val="21"/>
          <w:lang w:val="ru-RU"/>
        </w:rPr>
        <w:t xml:space="preserve"> деп со</w:t>
      </w:r>
      <w:r w:rsidRPr="00AF16BC">
        <w:rPr>
          <w:rFonts w:ascii="Times New Roman" w:hAnsi="Times New Roman"/>
          <w:sz w:val="21"/>
          <w:szCs w:val="21"/>
          <w:lang w:val="ru-RU"/>
        </w:rPr>
        <w:t>-</w:t>
      </w:r>
      <w:r w:rsidRPr="00AF16BC">
        <w:rPr>
          <w:rFonts w:ascii="Arial" w:hAnsi="Arial" w:cs="Arial"/>
          <w:sz w:val="21"/>
          <w:szCs w:val="21"/>
          <w:lang w:val="ru-RU"/>
        </w:rPr>
        <w:t>нымен бірге центрі осы нүктеде болатын шеңберді де айта</w:t>
      </w:r>
      <w:r w:rsidRPr="00AF16BC">
        <w:rPr>
          <w:rFonts w:ascii="Times New Roman" w:hAnsi="Times New Roman"/>
          <w:sz w:val="21"/>
          <w:szCs w:val="21"/>
          <w:lang w:val="ru-RU"/>
        </w:rPr>
        <w:t>-</w:t>
      </w:r>
      <w:r w:rsidRPr="00AF16BC">
        <w:rPr>
          <w:rFonts w:ascii="Arial" w:hAnsi="Arial" w:cs="Arial"/>
          <w:sz w:val="21"/>
          <w:szCs w:val="21"/>
          <w:lang w:val="ru-RU"/>
        </w:rPr>
        <w:t>ды. Әрбір планета Күн және Ай үшін деферент, эпицикл, эксцентр немесе экванттын таңдап, жазықтықтарының бір-біріне көлбеулік бұрыштарын таңдап, аспан денелерінің орын ауыстыруларын дәл есептеуге мүмкіндік пайда болды.</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2" w:lineRule="auto"/>
        <w:ind w:firstLine="397"/>
        <w:jc w:val="both"/>
        <w:rPr>
          <w:rFonts w:ascii="Times New Roman" w:hAnsi="Times New Roman"/>
          <w:sz w:val="24"/>
          <w:szCs w:val="24"/>
          <w:lang w:val="ru-RU"/>
        </w:rPr>
      </w:pPr>
      <w:r w:rsidRPr="00AF16BC">
        <w:rPr>
          <w:rFonts w:ascii="Arial" w:hAnsi="Arial" w:cs="Arial"/>
          <w:sz w:val="21"/>
          <w:szCs w:val="21"/>
          <w:lang w:val="ru-RU"/>
        </w:rPr>
        <w:t>Птолемей жүйесіне сүйеніп, ежелгі астрономдар планеталардың орындарын алдын ала есептеу мүмкіндігіне ие болды. Ал бұл орындардың координаттарының есеп</w:t>
      </w:r>
      <w:r w:rsidRPr="00AF16BC">
        <w:rPr>
          <w:rFonts w:ascii="Times New Roman" w:hAnsi="Times New Roman"/>
          <w:sz w:val="21"/>
          <w:szCs w:val="21"/>
          <w:lang w:val="ru-RU"/>
        </w:rPr>
        <w:t>-</w:t>
      </w:r>
      <w:r w:rsidRPr="00AF16BC">
        <w:rPr>
          <w:rFonts w:ascii="Arial" w:hAnsi="Arial" w:cs="Arial"/>
          <w:sz w:val="21"/>
          <w:szCs w:val="21"/>
          <w:lang w:val="ru-RU"/>
        </w:rPr>
        <w:t>телген мәндерін бақылаудан табылған мәндерімен салы</w:t>
      </w:r>
      <w:r w:rsidRPr="00AF16BC">
        <w:rPr>
          <w:rFonts w:ascii="Times New Roman" w:hAnsi="Times New Roman"/>
          <w:sz w:val="21"/>
          <w:szCs w:val="21"/>
          <w:lang w:val="ru-RU"/>
        </w:rPr>
        <w:t>-</w:t>
      </w:r>
      <w:r w:rsidRPr="00AF16BC">
        <w:rPr>
          <w:rFonts w:ascii="Arial" w:hAnsi="Arial" w:cs="Arial"/>
          <w:sz w:val="21"/>
          <w:szCs w:val="21"/>
          <w:lang w:val="ru-RU"/>
        </w:rPr>
        <w:t>стырып ертедегі саяхатшылар, теңізшілер сол моменттегі Жер бетіндегі өз орнының географиялық координаттарын анықтай алатын болған. Басында бақылау дәлдігі өте төмен болған жағдайда Птолемей жүйесі практикалық қажеттерді қанағаттандырды. Кейін дәлдік жоғарылаған сайын бақылау мен теориялық есептеулердің арасындағы қайшылықтарды жою үшін теориялық модель жетілдірілді. Бұл үшін жүйе күрделендіріліп, оған қосымша эпициклдер еңгізілді.</w:t>
      </w:r>
    </w:p>
    <w:p w:rsidR="003323E4" w:rsidRPr="00AF16BC" w:rsidRDefault="003323E4">
      <w:pPr>
        <w:widowControl w:val="0"/>
        <w:autoSpaceDE w:val="0"/>
        <w:autoSpaceDN w:val="0"/>
        <w:adjustRightInd w:val="0"/>
        <w:spacing w:after="0" w:line="209"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340"/>
        <w:rPr>
          <w:rFonts w:ascii="Times New Roman" w:hAnsi="Times New Roman"/>
          <w:sz w:val="24"/>
          <w:szCs w:val="24"/>
          <w:lang w:val="ru-RU"/>
        </w:rPr>
      </w:pPr>
      <w:r w:rsidRPr="00AF16BC">
        <w:rPr>
          <w:rFonts w:ascii="Arial" w:hAnsi="Arial" w:cs="Arial"/>
          <w:b/>
          <w:bCs/>
          <w:i/>
          <w:iCs/>
          <w:sz w:val="24"/>
          <w:szCs w:val="24"/>
          <w:lang w:val="ru-RU"/>
        </w:rPr>
        <w:t>§3. Коперниктің әлемдік жүйесі</w:t>
      </w:r>
    </w:p>
    <w:p w:rsidR="003323E4" w:rsidRPr="00AF16BC" w:rsidRDefault="003323E4">
      <w:pPr>
        <w:widowControl w:val="0"/>
        <w:autoSpaceDE w:val="0"/>
        <w:autoSpaceDN w:val="0"/>
        <w:adjustRightInd w:val="0"/>
        <w:spacing w:after="0" w:line="30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8" w:lineRule="auto"/>
        <w:ind w:firstLine="397"/>
        <w:jc w:val="both"/>
        <w:rPr>
          <w:rFonts w:ascii="Times New Roman" w:hAnsi="Times New Roman"/>
          <w:sz w:val="24"/>
          <w:szCs w:val="24"/>
          <w:lang w:val="ru-RU"/>
        </w:rPr>
      </w:pPr>
      <w:r>
        <w:rPr>
          <w:rFonts w:ascii="Arial" w:hAnsi="Arial" w:cs="Arial"/>
        </w:rPr>
        <w:t>XIV</w:t>
      </w:r>
      <w:r w:rsidRPr="00AF16BC">
        <w:rPr>
          <w:rFonts w:ascii="Arial" w:hAnsi="Arial" w:cs="Arial"/>
          <w:lang w:val="ru-RU"/>
        </w:rPr>
        <w:t xml:space="preserve"> ғасырдың басында бұл жүйенің күрделенгені сон</w:t>
      </w:r>
      <w:r w:rsidRPr="00AF16BC">
        <w:rPr>
          <w:rFonts w:ascii="Times New Roman" w:hAnsi="Times New Roman"/>
          <w:lang w:val="ru-RU"/>
        </w:rPr>
        <w:t>-</w:t>
      </w:r>
      <w:r w:rsidRPr="00AF16BC">
        <w:rPr>
          <w:rFonts w:ascii="Arial" w:hAnsi="Arial" w:cs="Arial"/>
          <w:lang w:val="ru-RU"/>
        </w:rPr>
        <w:t>шама, теңізде жүзушілердің қажетін қанағаттандыра алма</w:t>
      </w:r>
      <w:r w:rsidRPr="00AF16BC">
        <w:rPr>
          <w:rFonts w:ascii="Times New Roman" w:hAnsi="Times New Roman"/>
          <w:lang w:val="ru-RU"/>
        </w:rPr>
        <w:t>-</w:t>
      </w:r>
      <w:r w:rsidRPr="00AF16BC">
        <w:rPr>
          <w:rFonts w:ascii="Arial" w:hAnsi="Arial" w:cs="Arial"/>
          <w:lang w:val="ru-RU"/>
        </w:rPr>
        <w:t>ды. Бұл кезде теңіз державасы деп танылған Испанияның теңізшілері әлемдік жүйенің күрделілігін айтып, Аль</w:t>
      </w:r>
      <w:r w:rsidRPr="00AF16BC">
        <w:rPr>
          <w:rFonts w:ascii="Times New Roman" w:hAnsi="Times New Roman"/>
          <w:lang w:val="ru-RU"/>
        </w:rPr>
        <w:t>-</w:t>
      </w:r>
      <w:r w:rsidRPr="00AF16BC">
        <w:rPr>
          <w:rFonts w:ascii="Arial" w:hAnsi="Arial" w:cs="Arial"/>
          <w:lang w:val="ru-RU"/>
        </w:rPr>
        <w:t>фонс Х короліне шағымдана берген соң, король жердің түкпір-түкпірінен астрономдарды шақырып, кеңес құрады. Астрономдардың өз ауыздарынан олардың жүйелерімен танысқаннан кейін (Бұл моделдер Птолемей жүйесінен аса алмаған сияқты): «Жаратушы менен кеңес сұраған болса, әлемнің жеңілірек жобасын ұсынар едім» - деген екен. Осы сөз Рим папасының құлағына жеткеннен кейін, «құдайға тіл тигізді»- деген айыппен корольді тағынан тайдырды дейді.</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5"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49"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101</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5"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72" w:lineRule="auto"/>
        <w:jc w:val="both"/>
        <w:rPr>
          <w:rFonts w:ascii="Times New Roman" w:hAnsi="Times New Roman"/>
          <w:sz w:val="24"/>
          <w:szCs w:val="24"/>
          <w:lang w:val="ru-RU"/>
        </w:rPr>
      </w:pPr>
      <w:bookmarkStart w:id="99" w:name="page203"/>
      <w:bookmarkEnd w:id="99"/>
      <w:r w:rsidRPr="00AF16BC">
        <w:rPr>
          <w:rFonts w:ascii="Arial" w:hAnsi="Arial" w:cs="Arial"/>
          <w:lang w:val="ru-RU"/>
        </w:rPr>
        <w:lastRenderedPageBreak/>
        <w:t>АльфонсХ планеталардың орындарының жаңа таблицала</w:t>
      </w:r>
      <w:r w:rsidRPr="00AF16BC">
        <w:rPr>
          <w:rFonts w:ascii="Times New Roman" w:hAnsi="Times New Roman"/>
          <w:lang w:val="ru-RU"/>
        </w:rPr>
        <w:t>-</w:t>
      </w:r>
      <w:r w:rsidRPr="00AF16BC">
        <w:rPr>
          <w:rFonts w:ascii="Arial" w:hAnsi="Arial" w:cs="Arial"/>
          <w:lang w:val="ru-RU"/>
        </w:rPr>
        <w:t>рын бастыруға көмегін тигізіпті. Альфонсин таблицалары өз заманының ең дәл таблицалары болыпты.</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rPr>
      </w:pPr>
      <w:r w:rsidRPr="00AF16BC">
        <w:rPr>
          <w:rFonts w:ascii="Arial" w:hAnsi="Arial" w:cs="Arial"/>
          <w:sz w:val="23"/>
          <w:szCs w:val="23"/>
          <w:lang w:val="ru-RU"/>
        </w:rPr>
        <w:t>Дегенмен, Птолемей моделінің күрделілігі (5 планета</w:t>
      </w:r>
      <w:r w:rsidRPr="00AF16BC">
        <w:rPr>
          <w:rFonts w:ascii="Times New Roman" w:hAnsi="Times New Roman"/>
          <w:sz w:val="23"/>
          <w:szCs w:val="23"/>
          <w:lang w:val="ru-RU"/>
        </w:rPr>
        <w:t>-</w:t>
      </w:r>
      <w:r w:rsidRPr="00AF16BC">
        <w:rPr>
          <w:rFonts w:ascii="Arial" w:hAnsi="Arial" w:cs="Arial"/>
          <w:sz w:val="23"/>
          <w:szCs w:val="23"/>
          <w:lang w:val="ru-RU"/>
        </w:rPr>
        <w:t>сы бар жүйеде 75 эпицикл болғанын айтсақ та, күрделілігін түсінуге жеткілікті.) өндіргіш күштердің дамуына тежеу салды. Осыдан әлемдік жүйені қайта қараудың қажеттігі туды. Бұл қажеттіктен Коперниктің әлем жүйесі пайда болған. Коперник- поляк халқының данышпан ғалымы әрі қоғамдық қайраткері. Ерен еңбегі нәтижесінде, 1543 жылы 6 кітап жазған. «Аспан сфераларының айналымдары жай</w:t>
      </w:r>
      <w:r w:rsidRPr="00AF16BC">
        <w:rPr>
          <w:rFonts w:ascii="Times New Roman" w:hAnsi="Times New Roman"/>
          <w:sz w:val="23"/>
          <w:szCs w:val="23"/>
          <w:lang w:val="ru-RU"/>
        </w:rPr>
        <w:t>-</w:t>
      </w:r>
      <w:r w:rsidRPr="00AF16BC">
        <w:rPr>
          <w:rFonts w:ascii="Arial" w:hAnsi="Arial" w:cs="Arial"/>
          <w:sz w:val="23"/>
          <w:szCs w:val="23"/>
          <w:lang w:val="ru-RU"/>
        </w:rPr>
        <w:t xml:space="preserve">ында» деп аталатын бұл еңбегінде Жердің қозғалыстары жайындағы идеяны математикалық жағынан негіздеп, Әлемнің жаңа жүйесін баяндады. </w:t>
      </w:r>
      <w:r>
        <w:rPr>
          <w:rFonts w:ascii="Arial" w:hAnsi="Arial" w:cs="Arial"/>
          <w:sz w:val="23"/>
          <w:szCs w:val="23"/>
        </w:rPr>
        <w:t>Бұл жүйе келесі ереже</w:t>
      </w:r>
      <w:r>
        <w:rPr>
          <w:rFonts w:ascii="Times New Roman" w:hAnsi="Times New Roman"/>
          <w:sz w:val="23"/>
          <w:szCs w:val="23"/>
        </w:rPr>
        <w:t>-</w:t>
      </w:r>
      <w:r>
        <w:rPr>
          <w:rFonts w:ascii="Arial" w:hAnsi="Arial" w:cs="Arial"/>
          <w:sz w:val="23"/>
          <w:szCs w:val="23"/>
        </w:rPr>
        <w:t>лерге сүйенеді:</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numPr>
          <w:ilvl w:val="0"/>
          <w:numId w:val="17"/>
        </w:numPr>
        <w:tabs>
          <w:tab w:val="clear" w:pos="720"/>
          <w:tab w:val="num" w:pos="520"/>
        </w:tabs>
        <w:overflowPunct w:val="0"/>
        <w:autoSpaceDE w:val="0"/>
        <w:autoSpaceDN w:val="0"/>
        <w:adjustRightInd w:val="0"/>
        <w:spacing w:after="0" w:line="240" w:lineRule="auto"/>
        <w:ind w:left="520" w:hanging="362"/>
        <w:jc w:val="both"/>
        <w:rPr>
          <w:rFonts w:ascii="Times New Roman" w:hAnsi="Times New Roman"/>
          <w:sz w:val="24"/>
          <w:szCs w:val="24"/>
        </w:rPr>
      </w:pPr>
      <w:r>
        <w:rPr>
          <w:rFonts w:ascii="Arial" w:hAnsi="Arial" w:cs="Arial"/>
          <w:sz w:val="24"/>
          <w:szCs w:val="24"/>
        </w:rPr>
        <w:t xml:space="preserve">Әлем центрінде Күн орналасқан. </w:t>
      </w:r>
    </w:p>
    <w:p w:rsidR="003323E4" w:rsidRDefault="003323E4">
      <w:pPr>
        <w:widowControl w:val="0"/>
        <w:autoSpaceDE w:val="0"/>
        <w:autoSpaceDN w:val="0"/>
        <w:adjustRightInd w:val="0"/>
        <w:spacing w:after="0" w:line="10" w:lineRule="exact"/>
        <w:rPr>
          <w:rFonts w:ascii="Times New Roman" w:hAnsi="Times New Roman"/>
          <w:sz w:val="24"/>
          <w:szCs w:val="24"/>
        </w:rPr>
      </w:pPr>
    </w:p>
    <w:p w:rsidR="003323E4" w:rsidRDefault="00281624">
      <w:pPr>
        <w:widowControl w:val="0"/>
        <w:numPr>
          <w:ilvl w:val="0"/>
          <w:numId w:val="17"/>
        </w:numPr>
        <w:tabs>
          <w:tab w:val="clear" w:pos="720"/>
          <w:tab w:val="num" w:pos="520"/>
        </w:tabs>
        <w:overflowPunct w:val="0"/>
        <w:autoSpaceDE w:val="0"/>
        <w:autoSpaceDN w:val="0"/>
        <w:adjustRightInd w:val="0"/>
        <w:spacing w:after="0" w:line="240" w:lineRule="auto"/>
        <w:ind w:left="520" w:hanging="362"/>
        <w:jc w:val="both"/>
        <w:rPr>
          <w:rFonts w:ascii="Times New Roman" w:hAnsi="Times New Roman"/>
          <w:sz w:val="24"/>
          <w:szCs w:val="24"/>
        </w:rPr>
      </w:pPr>
      <w:r>
        <w:rPr>
          <w:rFonts w:ascii="Arial" w:hAnsi="Arial" w:cs="Arial"/>
          <w:sz w:val="24"/>
          <w:szCs w:val="24"/>
        </w:rPr>
        <w:t xml:space="preserve">Шар тәрізді Жер өз осінен айналады. </w:t>
      </w:r>
    </w:p>
    <w:p w:rsidR="003323E4" w:rsidRDefault="003323E4">
      <w:pPr>
        <w:widowControl w:val="0"/>
        <w:autoSpaceDE w:val="0"/>
        <w:autoSpaceDN w:val="0"/>
        <w:adjustRightInd w:val="0"/>
        <w:spacing w:after="0" w:line="10" w:lineRule="exact"/>
        <w:rPr>
          <w:rFonts w:ascii="Times New Roman" w:hAnsi="Times New Roman"/>
          <w:sz w:val="24"/>
          <w:szCs w:val="24"/>
        </w:rPr>
      </w:pPr>
    </w:p>
    <w:p w:rsidR="003323E4" w:rsidRDefault="00281624">
      <w:pPr>
        <w:widowControl w:val="0"/>
        <w:numPr>
          <w:ilvl w:val="0"/>
          <w:numId w:val="17"/>
        </w:numPr>
        <w:tabs>
          <w:tab w:val="clear" w:pos="720"/>
          <w:tab w:val="num" w:pos="520"/>
        </w:tabs>
        <w:overflowPunct w:val="0"/>
        <w:autoSpaceDE w:val="0"/>
        <w:autoSpaceDN w:val="0"/>
        <w:adjustRightInd w:val="0"/>
        <w:spacing w:after="0" w:line="250" w:lineRule="auto"/>
        <w:ind w:left="520" w:hanging="362"/>
        <w:jc w:val="both"/>
        <w:rPr>
          <w:rFonts w:ascii="Times New Roman" w:hAnsi="Times New Roman"/>
          <w:sz w:val="24"/>
          <w:szCs w:val="24"/>
        </w:rPr>
      </w:pPr>
      <w:r>
        <w:rPr>
          <w:rFonts w:ascii="Arial" w:hAnsi="Arial" w:cs="Arial"/>
          <w:sz w:val="24"/>
          <w:szCs w:val="24"/>
        </w:rPr>
        <w:t xml:space="preserve">Барлық планеталар және Жер - Күнді айнала қозғалады, осы арқылы Күннің жұлдыздар ішінде көрінерлік қозғалысы түсіндіріледі. </w:t>
      </w:r>
    </w:p>
    <w:p w:rsidR="003323E4" w:rsidRDefault="00281624">
      <w:pPr>
        <w:widowControl w:val="0"/>
        <w:numPr>
          <w:ilvl w:val="0"/>
          <w:numId w:val="17"/>
        </w:numPr>
        <w:tabs>
          <w:tab w:val="clear" w:pos="720"/>
          <w:tab w:val="num" w:pos="520"/>
        </w:tabs>
        <w:overflowPunct w:val="0"/>
        <w:autoSpaceDE w:val="0"/>
        <w:autoSpaceDN w:val="0"/>
        <w:adjustRightInd w:val="0"/>
        <w:spacing w:after="0" w:line="275" w:lineRule="auto"/>
        <w:ind w:left="520" w:hanging="362"/>
        <w:jc w:val="both"/>
        <w:rPr>
          <w:rFonts w:ascii="Times New Roman" w:hAnsi="Times New Roman"/>
          <w:sz w:val="24"/>
          <w:szCs w:val="24"/>
        </w:rPr>
      </w:pPr>
      <w:r>
        <w:rPr>
          <w:rFonts w:ascii="Arial" w:hAnsi="Arial" w:cs="Arial"/>
          <w:sz w:val="24"/>
          <w:szCs w:val="24"/>
        </w:rPr>
        <w:t xml:space="preserve">Барлық қозғалыстар шеңберлік орбиталармен және бірқалыпты болады. </w:t>
      </w:r>
    </w:p>
    <w:p w:rsidR="003323E4" w:rsidRDefault="003323E4">
      <w:pPr>
        <w:widowControl w:val="0"/>
        <w:autoSpaceDE w:val="0"/>
        <w:autoSpaceDN w:val="0"/>
        <w:adjustRightInd w:val="0"/>
        <w:spacing w:after="0" w:line="206"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7" w:lineRule="auto"/>
        <w:ind w:firstLine="397"/>
        <w:jc w:val="both"/>
        <w:rPr>
          <w:rFonts w:ascii="Times New Roman" w:hAnsi="Times New Roman"/>
          <w:sz w:val="24"/>
          <w:szCs w:val="24"/>
        </w:rPr>
      </w:pPr>
      <w:r>
        <w:rPr>
          <w:rFonts w:ascii="Arial" w:hAnsi="Arial" w:cs="Arial"/>
          <w:sz w:val="23"/>
          <w:szCs w:val="23"/>
        </w:rPr>
        <w:t>Коперник бұл қорытындыға кең көлемді зерттеу</w:t>
      </w:r>
      <w:r>
        <w:rPr>
          <w:rFonts w:ascii="Times New Roman" w:hAnsi="Times New Roman"/>
          <w:sz w:val="23"/>
          <w:szCs w:val="23"/>
        </w:rPr>
        <w:t>-</w:t>
      </w:r>
      <w:r>
        <w:rPr>
          <w:rFonts w:ascii="Arial" w:hAnsi="Arial" w:cs="Arial"/>
          <w:sz w:val="23"/>
          <w:szCs w:val="23"/>
        </w:rPr>
        <w:t>лер нәтижесінде келген. Ол планеталар мен Жер орби</w:t>
      </w:r>
      <w:r>
        <w:rPr>
          <w:rFonts w:ascii="Times New Roman" w:hAnsi="Times New Roman"/>
          <w:sz w:val="23"/>
          <w:szCs w:val="23"/>
        </w:rPr>
        <w:t>-</w:t>
      </w:r>
      <w:r>
        <w:rPr>
          <w:rFonts w:ascii="Arial" w:hAnsi="Arial" w:cs="Arial"/>
          <w:sz w:val="23"/>
          <w:szCs w:val="23"/>
        </w:rPr>
        <w:t>талары жазықтықтарының бір-біріне жақын екендігін, яғни эклиптика жазықтығына өте жуық екендігін айтады. Төменгі планеталар көрінерлік қозғалыс кезінде Күннен алшақ шықпайтындығы: олардың нақты қозғалысының Күн маңында болатындығын көрсетеді. Басқа планета</w:t>
      </w:r>
      <w:r>
        <w:rPr>
          <w:rFonts w:ascii="Times New Roman" w:hAnsi="Times New Roman"/>
          <w:sz w:val="23"/>
          <w:szCs w:val="23"/>
        </w:rPr>
        <w:t>-</w:t>
      </w:r>
      <w:r>
        <w:rPr>
          <w:rFonts w:ascii="Arial" w:hAnsi="Arial" w:cs="Arial"/>
          <w:sz w:val="23"/>
          <w:szCs w:val="23"/>
        </w:rPr>
        <w:t>лар Коперник моделінде Жермен салыстырғанда Күннен алысырақ орналасатындығы. Ал көрінерлік қозғалысы жөнінен планетаның ішінде шапшаң орын ауыстыраты</w:t>
      </w:r>
      <w:r>
        <w:rPr>
          <w:rFonts w:ascii="Times New Roman" w:hAnsi="Times New Roman"/>
          <w:sz w:val="23"/>
          <w:szCs w:val="23"/>
        </w:rPr>
        <w:t>-</w:t>
      </w:r>
      <w:r>
        <w:rPr>
          <w:rFonts w:ascii="Arial" w:hAnsi="Arial" w:cs="Arial"/>
          <w:sz w:val="23"/>
          <w:szCs w:val="23"/>
        </w:rPr>
        <w:t>ны Марс болса, ол Жерге ең жақын қозғалатын плане</w:t>
      </w:r>
      <w:r>
        <w:rPr>
          <w:rFonts w:ascii="Times New Roman" w:hAnsi="Times New Roman"/>
          <w:sz w:val="23"/>
          <w:szCs w:val="23"/>
        </w:rPr>
        <w:t>-</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101"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13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102</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101"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73" w:lineRule="auto"/>
        <w:jc w:val="both"/>
        <w:rPr>
          <w:rFonts w:ascii="Times New Roman" w:hAnsi="Times New Roman"/>
          <w:sz w:val="24"/>
          <w:szCs w:val="24"/>
        </w:rPr>
      </w:pPr>
      <w:bookmarkStart w:id="100" w:name="page205"/>
      <w:bookmarkEnd w:id="100"/>
      <w:r>
        <w:rPr>
          <w:rFonts w:ascii="Arial" w:hAnsi="Arial" w:cs="Arial"/>
        </w:rPr>
        <w:lastRenderedPageBreak/>
        <w:t>та болғаны. Ал Юпитер мен Сатурн баяуырақ қозғалады, демек олар Марсқа қарағанда Күннен алысырақ. Аспан шырақтарының тәуліктік қозғалысын Коперник Жердің өз осінен айнала қозғалысының салдарынан көрінетін құбылыс деп есептеген. Коперник жүйесінің ең сыртқы сфе</w:t>
      </w:r>
      <w:r>
        <w:rPr>
          <w:rFonts w:ascii="Times New Roman" w:hAnsi="Times New Roman"/>
        </w:rPr>
        <w:t>-</w:t>
      </w:r>
      <w:r>
        <w:rPr>
          <w:rFonts w:ascii="Arial" w:hAnsi="Arial" w:cs="Arial"/>
        </w:rPr>
        <w:t>расында Птолемейдікіндей жұлдыздар бекітіліп қойылған деп, ал барлық планеталардың нақты орбиталық қозғалысы шеңбер бойымен болады деп есептелген.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rPr>
      </w:pPr>
      <w:r>
        <w:rPr>
          <w:rFonts w:ascii="Arial" w:hAnsi="Arial" w:cs="Arial"/>
          <w:sz w:val="21"/>
          <w:szCs w:val="21"/>
        </w:rPr>
        <w:t>Өйткені ол заманда шеңбер барлық фигуралардың ішінде ең жетілгені, ол құдайға жағымды фигура, одан басқа фигу</w:t>
      </w:r>
      <w:r>
        <w:rPr>
          <w:rFonts w:ascii="Times New Roman" w:hAnsi="Times New Roman"/>
          <w:sz w:val="21"/>
          <w:szCs w:val="21"/>
        </w:rPr>
        <w:t>-</w:t>
      </w:r>
      <w:r>
        <w:rPr>
          <w:rFonts w:ascii="Arial" w:hAnsi="Arial" w:cs="Arial"/>
          <w:sz w:val="21"/>
          <w:szCs w:val="21"/>
        </w:rPr>
        <w:t>ра болуы мүмкін емес деп есептелген. Коперниктің соңғы болжамы, әрине қате болғандықтан Коперник жүйесінің болжамдарының дәлдігі жоғары болмаған. Дәлдігін күшейту мақсатымен Коперник жүйесіне де эпициклдер енгізілген көрінеді. Кеплер еңбектеріне дейінгі кезеңде бұл қолданылған амалсыз шара еді. Коперниктің осы қателігін кейін Кеплер түзеткен болатын.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0" w:lineRule="auto"/>
        <w:ind w:firstLine="397"/>
        <w:jc w:val="both"/>
        <w:rPr>
          <w:rFonts w:ascii="Arial" w:hAnsi="Arial" w:cs="Arial"/>
          <w:sz w:val="24"/>
          <w:szCs w:val="24"/>
        </w:rPr>
      </w:pPr>
      <w:r>
        <w:rPr>
          <w:rFonts w:ascii="Arial" w:hAnsi="Arial" w:cs="Arial"/>
          <w:sz w:val="24"/>
          <w:szCs w:val="24"/>
        </w:rPr>
        <w:t>Неміс математигі және астрономы Эразм Рейнгольд Ко</w:t>
      </w:r>
      <w:r>
        <w:rPr>
          <w:rFonts w:ascii="Times New Roman" w:hAnsi="Times New Roman"/>
          <w:sz w:val="24"/>
          <w:szCs w:val="24"/>
        </w:rPr>
        <w:t>-</w:t>
      </w:r>
      <w:r>
        <w:rPr>
          <w:rFonts w:ascii="Arial" w:hAnsi="Arial" w:cs="Arial"/>
          <w:sz w:val="24"/>
          <w:szCs w:val="24"/>
        </w:rPr>
        <w:t>перник жүйесіне сүйеніп, планеталардың жаңа таблицала</w:t>
      </w:r>
      <w:r>
        <w:rPr>
          <w:rFonts w:ascii="Times New Roman" w:hAnsi="Times New Roman"/>
          <w:sz w:val="24"/>
          <w:szCs w:val="24"/>
        </w:rPr>
        <w:t>-</w:t>
      </w:r>
      <w:r>
        <w:rPr>
          <w:rFonts w:ascii="Arial" w:hAnsi="Arial" w:cs="Arial"/>
          <w:sz w:val="24"/>
          <w:szCs w:val="24"/>
        </w:rPr>
        <w:t>рын құрған екен. «Пруссиялық таблицалар» деп аталған бұл жүйенің</w:t>
      </w:r>
    </w:p>
    <w:p w:rsidR="00394809" w:rsidRDefault="00394809">
      <w:pPr>
        <w:widowControl w:val="0"/>
        <w:overflowPunct w:val="0"/>
        <w:autoSpaceDE w:val="0"/>
        <w:autoSpaceDN w:val="0"/>
        <w:adjustRightInd w:val="0"/>
        <w:spacing w:after="0" w:line="260" w:lineRule="auto"/>
        <w:ind w:firstLine="397"/>
        <w:jc w:val="both"/>
        <w:rPr>
          <w:rFonts w:ascii="Times New Roman" w:hAnsi="Times New Roman"/>
          <w:sz w:val="24"/>
          <w:szCs w:val="24"/>
        </w:rPr>
      </w:pP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083" type="#_x0000_t75" style="position:absolute;margin-left:65.65pt;margin-top:-8.65pt;width:173.75pt;height:170.65pt;z-index:-122" o:allowincell="f">
            <v:imagedata r:id="rId43"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6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040"/>
        <w:rPr>
          <w:rFonts w:ascii="Times New Roman" w:hAnsi="Times New Roman"/>
          <w:sz w:val="24"/>
          <w:szCs w:val="24"/>
        </w:rPr>
      </w:pPr>
      <w:r>
        <w:rPr>
          <w:rFonts w:ascii="Arial" w:hAnsi="Arial" w:cs="Arial"/>
          <w:i/>
          <w:iCs/>
          <w:sz w:val="24"/>
          <w:szCs w:val="24"/>
        </w:rPr>
        <w:t>2- сурет. Коперниктің Әлемдік жүйесі</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70"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lastRenderedPageBreak/>
        <w:t>103</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66" w:lineRule="auto"/>
        <w:jc w:val="both"/>
        <w:rPr>
          <w:rFonts w:ascii="Times New Roman" w:hAnsi="Times New Roman"/>
          <w:sz w:val="24"/>
          <w:szCs w:val="24"/>
        </w:rPr>
      </w:pPr>
      <w:bookmarkStart w:id="101" w:name="page207"/>
      <w:bookmarkEnd w:id="101"/>
      <w:r>
        <w:rPr>
          <w:rFonts w:ascii="Arial" w:hAnsi="Arial" w:cs="Arial"/>
          <w:sz w:val="24"/>
          <w:szCs w:val="24"/>
        </w:rPr>
        <w:lastRenderedPageBreak/>
        <w:t>қателіктері бұрыңғы таблицалармен салыстырғанда өте аз болыпты. Сондықтан, біраз уақыт астрономдар осы табли</w:t>
      </w:r>
      <w:r>
        <w:rPr>
          <w:rFonts w:ascii="Times New Roman" w:hAnsi="Times New Roman"/>
          <w:sz w:val="24"/>
          <w:szCs w:val="24"/>
        </w:rPr>
        <w:t>-</w:t>
      </w:r>
      <w:r>
        <w:rPr>
          <w:rFonts w:ascii="Arial" w:hAnsi="Arial" w:cs="Arial"/>
          <w:sz w:val="24"/>
          <w:szCs w:val="24"/>
        </w:rPr>
        <w:t>цаларды пайдаланған екен [24].</w:t>
      </w:r>
    </w:p>
    <w:p w:rsidR="003323E4" w:rsidRDefault="003323E4">
      <w:pPr>
        <w:widowControl w:val="0"/>
        <w:autoSpaceDE w:val="0"/>
        <w:autoSpaceDN w:val="0"/>
        <w:adjustRightInd w:val="0"/>
        <w:spacing w:after="0" w:line="227"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4" w:lineRule="auto"/>
        <w:ind w:left="1640" w:right="360" w:hanging="1273"/>
        <w:rPr>
          <w:rFonts w:ascii="Times New Roman" w:hAnsi="Times New Roman"/>
          <w:sz w:val="24"/>
          <w:szCs w:val="24"/>
        </w:rPr>
      </w:pPr>
      <w:r>
        <w:rPr>
          <w:rFonts w:ascii="Arial" w:hAnsi="Arial" w:cs="Arial"/>
          <w:b/>
          <w:bCs/>
          <w:i/>
          <w:iCs/>
          <w:sz w:val="23"/>
          <w:szCs w:val="23"/>
        </w:rPr>
        <w:t>§4 Конфигурацияларды түсіндіру. Синодтық және сидерлік айналыс кезеңдері</w:t>
      </w:r>
    </w:p>
    <w:p w:rsidR="003323E4" w:rsidRDefault="00281624">
      <w:pPr>
        <w:widowControl w:val="0"/>
        <w:overflowPunct w:val="0"/>
        <w:autoSpaceDE w:val="0"/>
        <w:autoSpaceDN w:val="0"/>
        <w:adjustRightInd w:val="0"/>
        <w:spacing w:after="0" w:line="261" w:lineRule="auto"/>
        <w:ind w:firstLine="524"/>
        <w:jc w:val="both"/>
        <w:rPr>
          <w:rFonts w:ascii="Times New Roman" w:hAnsi="Times New Roman"/>
          <w:sz w:val="24"/>
          <w:szCs w:val="24"/>
        </w:rPr>
      </w:pPr>
      <w:r>
        <w:rPr>
          <w:rFonts w:ascii="Arial" w:hAnsi="Arial" w:cs="Arial"/>
          <w:sz w:val="23"/>
          <w:szCs w:val="23"/>
        </w:rPr>
        <w:t>Коперник моделінде планеталардың қозғалысы мен планеталар конфигурациялары қалай түсіндіріледі?</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5" w:lineRule="auto"/>
        <w:ind w:firstLine="397"/>
        <w:jc w:val="both"/>
        <w:rPr>
          <w:rFonts w:ascii="Times New Roman" w:hAnsi="Times New Roman"/>
          <w:sz w:val="24"/>
          <w:szCs w:val="24"/>
        </w:rPr>
      </w:pPr>
      <w:r>
        <w:rPr>
          <w:rFonts w:ascii="Arial" w:hAnsi="Arial" w:cs="Arial"/>
        </w:rPr>
        <w:t>Бұны түсінуге төмендегі сурет көмектеседі: ортасында Күн орналасқан, Т- Жер центрі болсын. Онда V</w:t>
      </w:r>
      <w:r>
        <w:rPr>
          <w:rFonts w:ascii="Times New Roman" w:hAnsi="Times New Roman"/>
          <w:sz w:val="25"/>
          <w:szCs w:val="25"/>
          <w:vertAlign w:val="subscript"/>
        </w:rPr>
        <w:t>1</w:t>
      </w:r>
      <w:r>
        <w:rPr>
          <w:rFonts w:ascii="Arial" w:hAnsi="Arial" w:cs="Arial"/>
        </w:rPr>
        <w:t xml:space="preserve"> , V</w:t>
      </w:r>
      <w:r>
        <w:rPr>
          <w:rFonts w:ascii="Arial" w:hAnsi="Arial" w:cs="Arial"/>
          <w:sz w:val="25"/>
          <w:szCs w:val="25"/>
          <w:vertAlign w:val="subscript"/>
        </w:rPr>
        <w:t>2,</w:t>
      </w:r>
      <w:r>
        <w:rPr>
          <w:rFonts w:ascii="Arial" w:hAnsi="Arial" w:cs="Arial"/>
        </w:rPr>
        <w:t xml:space="preserve"> </w:t>
      </w:r>
      <w:r>
        <w:rPr>
          <w:rFonts w:ascii="Times New Roman" w:hAnsi="Times New Roman"/>
        </w:rPr>
        <w:t>V</w:t>
      </w:r>
      <w:r>
        <w:rPr>
          <w:rFonts w:ascii="Arial" w:hAnsi="Arial" w:cs="Arial"/>
          <w:sz w:val="25"/>
          <w:szCs w:val="25"/>
          <w:vertAlign w:val="subscript"/>
        </w:rPr>
        <w:t>3,</w:t>
      </w:r>
      <w:r>
        <w:rPr>
          <w:rFonts w:ascii="Arial" w:hAnsi="Arial" w:cs="Arial"/>
        </w:rPr>
        <w:t xml:space="preserve"> </w:t>
      </w:r>
      <w:r>
        <w:rPr>
          <w:rFonts w:ascii="Times New Roman" w:hAnsi="Times New Roman"/>
        </w:rPr>
        <w:t>V</w:t>
      </w:r>
      <w:r>
        <w:rPr>
          <w:rFonts w:ascii="Times New Roman" w:hAnsi="Times New Roman"/>
          <w:sz w:val="25"/>
          <w:szCs w:val="25"/>
          <w:vertAlign w:val="subscript"/>
        </w:rPr>
        <w:t>4</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37" w:lineRule="auto"/>
        <w:jc w:val="both"/>
        <w:rPr>
          <w:rFonts w:ascii="Times New Roman" w:hAnsi="Times New Roman"/>
          <w:sz w:val="24"/>
          <w:szCs w:val="24"/>
        </w:rPr>
      </w:pPr>
      <w:r>
        <w:rPr>
          <w:rFonts w:ascii="Arial" w:hAnsi="Arial" w:cs="Arial"/>
          <w:sz w:val="24"/>
          <w:szCs w:val="24"/>
        </w:rPr>
        <w:t>– төменгі планетаның конфигурацияларына, ал М</w:t>
      </w:r>
      <w:r>
        <w:rPr>
          <w:rFonts w:ascii="Times New Roman" w:hAnsi="Times New Roman"/>
          <w:sz w:val="27"/>
          <w:szCs w:val="27"/>
          <w:vertAlign w:val="subscript"/>
        </w:rPr>
        <w:t>1</w:t>
      </w:r>
      <w:r>
        <w:rPr>
          <w:rFonts w:ascii="Arial" w:hAnsi="Arial" w:cs="Arial"/>
          <w:sz w:val="24"/>
          <w:szCs w:val="24"/>
        </w:rPr>
        <w:t>, М</w:t>
      </w:r>
      <w:r>
        <w:rPr>
          <w:rFonts w:ascii="Times New Roman" w:hAnsi="Times New Roman"/>
          <w:sz w:val="27"/>
          <w:szCs w:val="27"/>
          <w:vertAlign w:val="subscript"/>
        </w:rPr>
        <w:t>2</w:t>
      </w:r>
      <w:r>
        <w:rPr>
          <w:rFonts w:ascii="Arial" w:hAnsi="Arial" w:cs="Arial"/>
          <w:sz w:val="24"/>
          <w:szCs w:val="24"/>
        </w:rPr>
        <w:t>, М</w:t>
      </w:r>
      <w:r>
        <w:rPr>
          <w:rFonts w:ascii="Arial" w:hAnsi="Arial" w:cs="Arial"/>
          <w:sz w:val="27"/>
          <w:szCs w:val="27"/>
          <w:vertAlign w:val="subscript"/>
        </w:rPr>
        <w:t>3,</w:t>
      </w:r>
      <w:r>
        <w:rPr>
          <w:rFonts w:ascii="Arial" w:hAnsi="Arial" w:cs="Arial"/>
          <w:sz w:val="24"/>
          <w:szCs w:val="24"/>
        </w:rPr>
        <w:t xml:space="preserve"> М</w:t>
      </w:r>
      <w:r>
        <w:rPr>
          <w:rFonts w:ascii="Times New Roman" w:hAnsi="Times New Roman"/>
          <w:sz w:val="27"/>
          <w:szCs w:val="27"/>
          <w:vertAlign w:val="subscript"/>
        </w:rPr>
        <w:t>4</w:t>
      </w:r>
      <w:r>
        <w:rPr>
          <w:rFonts w:ascii="Arial" w:hAnsi="Arial" w:cs="Arial"/>
          <w:sz w:val="24"/>
          <w:szCs w:val="24"/>
        </w:rPr>
        <w:t xml:space="preserve"> – нүктелері - жоғарғы планетаның конфигурацияларына сәйкес келеді.</w:t>
      </w:r>
    </w:p>
    <w:p w:rsidR="003323E4" w:rsidRDefault="003323E4">
      <w:pPr>
        <w:widowControl w:val="0"/>
        <w:autoSpaceDE w:val="0"/>
        <w:autoSpaceDN w:val="0"/>
        <w:adjustRightInd w:val="0"/>
        <w:spacing w:after="0" w:line="349"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980"/>
        <w:rPr>
          <w:rFonts w:ascii="Times New Roman" w:hAnsi="Times New Roman"/>
          <w:sz w:val="24"/>
          <w:szCs w:val="24"/>
        </w:rPr>
      </w:pPr>
      <w:r>
        <w:rPr>
          <w:rFonts w:ascii="Arial" w:hAnsi="Arial" w:cs="Arial"/>
          <w:sz w:val="21"/>
          <w:szCs w:val="21"/>
        </w:rPr>
        <w:t>М</w:t>
      </w:r>
      <w:r>
        <w:rPr>
          <w:rFonts w:ascii="Times New Roman" w:hAnsi="Times New Roman"/>
          <w:sz w:val="14"/>
          <w:szCs w:val="14"/>
        </w:rPr>
        <w:t>3</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084" type="#_x0000_t75" style="position:absolute;margin-left:40.25pt;margin-top:8.4pt;width:236.45pt;height:215.7pt;z-index:-121" o:allowincell="f">
            <v:imagedata r:id="rId44"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79"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3100"/>
        <w:rPr>
          <w:rFonts w:ascii="Times New Roman" w:hAnsi="Times New Roman"/>
          <w:sz w:val="24"/>
          <w:szCs w:val="24"/>
        </w:rPr>
      </w:pPr>
      <w:r>
        <w:rPr>
          <w:rFonts w:ascii="Times New Roman" w:hAnsi="Times New Roman"/>
          <w:sz w:val="21"/>
          <w:szCs w:val="21"/>
        </w:rPr>
        <w:t>V</w:t>
      </w:r>
      <w:r>
        <w:rPr>
          <w:rFonts w:ascii="Times New Roman" w:hAnsi="Times New Roman"/>
          <w:sz w:val="14"/>
          <w:szCs w:val="14"/>
        </w:rPr>
        <w:t>3</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66" w:lineRule="exact"/>
        <w:rPr>
          <w:rFonts w:ascii="Times New Roman" w:hAnsi="Times New Roman"/>
          <w:sz w:val="24"/>
          <w:szCs w:val="24"/>
        </w:rPr>
      </w:pPr>
    </w:p>
    <w:tbl>
      <w:tblPr>
        <w:tblW w:w="0" w:type="auto"/>
        <w:tblInd w:w="2160" w:type="dxa"/>
        <w:tblLayout w:type="fixed"/>
        <w:tblCellMar>
          <w:left w:w="0" w:type="dxa"/>
          <w:right w:w="0" w:type="dxa"/>
        </w:tblCellMar>
        <w:tblLook w:val="0000"/>
      </w:tblPr>
      <w:tblGrid>
        <w:gridCol w:w="980"/>
        <w:gridCol w:w="840"/>
        <w:gridCol w:w="20"/>
      </w:tblGrid>
      <w:tr w:rsidR="003323E4" w:rsidRPr="00AF16BC">
        <w:trPr>
          <w:trHeight w:val="283"/>
        </w:trPr>
        <w:tc>
          <w:tcPr>
            <w:tcW w:w="9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21"/>
                <w:szCs w:val="21"/>
              </w:rPr>
              <w:t>V</w:t>
            </w:r>
            <w:r w:rsidRPr="00AF16BC">
              <w:rPr>
                <w:rFonts w:ascii="Times New Roman" w:hAnsi="Times New Roman"/>
                <w:sz w:val="14"/>
                <w:szCs w:val="14"/>
              </w:rPr>
              <w:t>4</w:t>
            </w:r>
          </w:p>
        </w:tc>
        <w:tc>
          <w:tcPr>
            <w:tcW w:w="8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14"/>
                <w:szCs w:val="14"/>
              </w:rPr>
              <w:t>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8"/>
        </w:trPr>
        <w:tc>
          <w:tcPr>
            <w:tcW w:w="9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8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52"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3160"/>
        <w:rPr>
          <w:rFonts w:ascii="Times New Roman" w:hAnsi="Times New Roman"/>
          <w:sz w:val="24"/>
          <w:szCs w:val="24"/>
        </w:rPr>
      </w:pPr>
      <w:r>
        <w:rPr>
          <w:rFonts w:ascii="Times New Roman" w:hAnsi="Times New Roman"/>
          <w:sz w:val="21"/>
          <w:szCs w:val="21"/>
        </w:rPr>
        <w:t>V</w:t>
      </w:r>
      <w:r>
        <w:rPr>
          <w:rFonts w:ascii="Times New Roman" w:hAnsi="Times New Roman"/>
          <w:sz w:val="14"/>
          <w:szCs w:val="14"/>
        </w:rPr>
        <w:t>1</w:t>
      </w:r>
    </w:p>
    <w:p w:rsidR="003323E4" w:rsidRDefault="003323E4">
      <w:pPr>
        <w:widowControl w:val="0"/>
        <w:autoSpaceDE w:val="0"/>
        <w:autoSpaceDN w:val="0"/>
        <w:adjustRightInd w:val="0"/>
        <w:spacing w:after="0" w:line="267" w:lineRule="exact"/>
        <w:rPr>
          <w:rFonts w:ascii="Times New Roman" w:hAnsi="Times New Roman"/>
          <w:sz w:val="24"/>
          <w:szCs w:val="24"/>
        </w:rPr>
      </w:pPr>
    </w:p>
    <w:p w:rsidR="003323E4" w:rsidRDefault="00281624">
      <w:pPr>
        <w:widowControl w:val="0"/>
        <w:autoSpaceDE w:val="0"/>
        <w:autoSpaceDN w:val="0"/>
        <w:adjustRightInd w:val="0"/>
        <w:spacing w:after="0" w:line="323" w:lineRule="exact"/>
        <w:ind w:left="2940"/>
        <w:rPr>
          <w:rFonts w:ascii="Times New Roman" w:hAnsi="Times New Roman"/>
          <w:sz w:val="24"/>
          <w:szCs w:val="24"/>
        </w:rPr>
      </w:pPr>
      <w:r>
        <w:rPr>
          <w:rFonts w:ascii="Arial" w:hAnsi="Arial" w:cs="Arial"/>
          <w:sz w:val="25"/>
          <w:szCs w:val="25"/>
        </w:rPr>
        <w:t xml:space="preserve">Же       </w:t>
      </w:r>
      <w:r>
        <w:rPr>
          <w:rFonts w:ascii="Times New Roman" w:hAnsi="Times New Roman"/>
          <w:sz w:val="28"/>
          <w:szCs w:val="28"/>
          <w:vertAlign w:val="subscript"/>
        </w:rPr>
        <w:t>2</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8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980"/>
        <w:rPr>
          <w:rFonts w:ascii="Times New Roman" w:hAnsi="Times New Roman"/>
          <w:sz w:val="24"/>
          <w:szCs w:val="24"/>
        </w:rPr>
      </w:pPr>
      <w:r>
        <w:rPr>
          <w:rFonts w:ascii="Arial" w:hAnsi="Arial" w:cs="Arial"/>
          <w:sz w:val="21"/>
          <w:szCs w:val="21"/>
        </w:rPr>
        <w:t>М</w:t>
      </w:r>
      <w:r>
        <w:rPr>
          <w:rFonts w:ascii="Times New Roman" w:hAnsi="Times New Roman"/>
          <w:sz w:val="14"/>
          <w:szCs w:val="14"/>
        </w:rPr>
        <w:t>1</w:t>
      </w:r>
    </w:p>
    <w:p w:rsidR="003323E4" w:rsidRDefault="003323E4">
      <w:pPr>
        <w:widowControl w:val="0"/>
        <w:autoSpaceDE w:val="0"/>
        <w:autoSpaceDN w:val="0"/>
        <w:adjustRightInd w:val="0"/>
        <w:spacing w:after="0" w:line="171" w:lineRule="exact"/>
        <w:rPr>
          <w:rFonts w:ascii="Times New Roman" w:hAnsi="Times New Roman"/>
          <w:sz w:val="24"/>
          <w:szCs w:val="24"/>
        </w:rPr>
      </w:pPr>
    </w:p>
    <w:p w:rsidR="003323E4" w:rsidRDefault="00281624">
      <w:pPr>
        <w:widowControl w:val="0"/>
        <w:overflowPunct w:val="0"/>
        <w:autoSpaceDE w:val="0"/>
        <w:autoSpaceDN w:val="0"/>
        <w:adjustRightInd w:val="0"/>
        <w:spacing w:after="0" w:line="361" w:lineRule="auto"/>
        <w:ind w:left="2080" w:right="520" w:hanging="1553"/>
        <w:rPr>
          <w:rFonts w:ascii="Times New Roman" w:hAnsi="Times New Roman"/>
          <w:sz w:val="24"/>
          <w:szCs w:val="24"/>
        </w:rPr>
      </w:pPr>
      <w:r>
        <w:rPr>
          <w:rFonts w:ascii="Arial" w:hAnsi="Arial" w:cs="Arial"/>
          <w:i/>
          <w:iCs/>
          <w:sz w:val="21"/>
          <w:szCs w:val="21"/>
        </w:rPr>
        <w:t>3- сурет. Жоғарғы және төменгі планеталардың конфигурациялары.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104</w:t>
      </w:r>
    </w:p>
    <w:p w:rsidR="003323E4" w:rsidRDefault="00A3036D">
      <w:pPr>
        <w:widowControl w:val="0"/>
        <w:autoSpaceDE w:val="0"/>
        <w:autoSpaceDN w:val="0"/>
        <w:adjustRightInd w:val="0"/>
        <w:spacing w:after="0" w:line="20" w:lineRule="exact"/>
        <w:rPr>
          <w:rFonts w:ascii="Times New Roman" w:hAnsi="Times New Roman"/>
          <w:sz w:val="24"/>
          <w:szCs w:val="24"/>
        </w:rPr>
      </w:pPr>
      <w:r w:rsidRPr="00A3036D">
        <w:rPr>
          <w:noProof/>
        </w:rPr>
        <w:pict>
          <v:shape id="_x0000_s1085" type="#_x0000_t75" style="position:absolute;margin-left:-206.95pt;margin-top:35.55pt;width:0;height:0;z-index:-120" o:allowincell="f">
            <v:imagedata r:id="rId45" o:title=""/>
          </v:shape>
        </w:pict>
      </w:r>
    </w:p>
    <w:p w:rsidR="003323E4" w:rsidRDefault="003323E4">
      <w:pPr>
        <w:widowControl w:val="0"/>
        <w:autoSpaceDE w:val="0"/>
        <w:autoSpaceDN w:val="0"/>
        <w:adjustRightInd w:val="0"/>
        <w:spacing w:after="0" w:line="20" w:lineRule="exact"/>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tbl>
      <w:tblPr>
        <w:tblW w:w="0" w:type="auto"/>
        <w:tblLayout w:type="fixed"/>
        <w:tblCellMar>
          <w:left w:w="0" w:type="dxa"/>
          <w:right w:w="0" w:type="dxa"/>
        </w:tblCellMar>
        <w:tblLook w:val="0000"/>
      </w:tblPr>
      <w:tblGrid>
        <w:gridCol w:w="420"/>
        <w:gridCol w:w="600"/>
        <w:gridCol w:w="520"/>
        <w:gridCol w:w="240"/>
        <w:gridCol w:w="460"/>
        <w:gridCol w:w="660"/>
        <w:gridCol w:w="1060"/>
        <w:gridCol w:w="340"/>
        <w:gridCol w:w="1860"/>
        <w:gridCol w:w="20"/>
      </w:tblGrid>
      <w:tr w:rsidR="003323E4" w:rsidRPr="00AF16BC">
        <w:trPr>
          <w:trHeight w:val="554"/>
        </w:trPr>
        <w:tc>
          <w:tcPr>
            <w:tcW w:w="10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bookmarkStart w:id="102" w:name="page209"/>
            <w:bookmarkEnd w:id="102"/>
            <w:r w:rsidRPr="00AF16BC">
              <w:rPr>
                <w:rFonts w:ascii="Times New Roman" w:hAnsi="Times New Roman"/>
                <w:w w:val="87"/>
                <w:sz w:val="48"/>
                <w:szCs w:val="48"/>
                <w:vertAlign w:val="superscript"/>
              </w:rPr>
              <w:lastRenderedPageBreak/>
              <w:t>V</w:t>
            </w:r>
            <w:r w:rsidRPr="00AF16BC">
              <w:rPr>
                <w:rFonts w:ascii="Arial" w:hAnsi="Arial" w:cs="Arial"/>
                <w:w w:val="87"/>
                <w:sz w:val="14"/>
                <w:szCs w:val="14"/>
              </w:rPr>
              <w:t xml:space="preserve">2, </w:t>
            </w:r>
            <w:r w:rsidRPr="00AF16BC">
              <w:rPr>
                <w:rFonts w:ascii="Times New Roman" w:hAnsi="Times New Roman"/>
                <w:w w:val="87"/>
                <w:sz w:val="48"/>
                <w:szCs w:val="48"/>
                <w:vertAlign w:val="superscript"/>
              </w:rPr>
              <w:t>V</w:t>
            </w:r>
            <w:r w:rsidRPr="00AF16BC">
              <w:rPr>
                <w:rFonts w:ascii="Times New Roman" w:hAnsi="Times New Roman"/>
                <w:w w:val="87"/>
                <w:sz w:val="14"/>
                <w:szCs w:val="14"/>
              </w:rPr>
              <w:t>4</w:t>
            </w:r>
          </w:p>
        </w:tc>
        <w:tc>
          <w:tcPr>
            <w:tcW w:w="18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w w:val="91"/>
                <w:sz w:val="24"/>
                <w:szCs w:val="24"/>
              </w:rPr>
              <w:t>– қалыптарында</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4"/>
        </w:trPr>
        <w:tc>
          <w:tcPr>
            <w:tcW w:w="2900" w:type="dxa"/>
            <w:gridSpan w:val="6"/>
            <w:tcBorders>
              <w:top w:val="nil"/>
              <w:left w:val="nil"/>
              <w:bottom w:val="nil"/>
              <w:right w:val="nil"/>
            </w:tcBorders>
            <w:vAlign w:val="bottom"/>
          </w:tcPr>
          <w:p w:rsidR="003323E4" w:rsidRPr="00AF16BC" w:rsidRDefault="00281624">
            <w:pPr>
              <w:widowControl w:val="0"/>
              <w:autoSpaceDE w:val="0"/>
              <w:autoSpaceDN w:val="0"/>
              <w:adjustRightInd w:val="0"/>
              <w:spacing w:after="0" w:line="254" w:lineRule="exact"/>
              <w:rPr>
                <w:rFonts w:ascii="Times New Roman" w:hAnsi="Times New Roman"/>
                <w:sz w:val="24"/>
                <w:szCs w:val="24"/>
              </w:rPr>
            </w:pPr>
            <w:r w:rsidRPr="00AF16BC">
              <w:rPr>
                <w:rFonts w:ascii="Arial" w:hAnsi="Arial" w:cs="Arial"/>
                <w:sz w:val="24"/>
                <w:szCs w:val="24"/>
              </w:rPr>
              <w:t>төменгі планета (Шол</w:t>
            </w:r>
            <w:r w:rsidRPr="00AF16BC">
              <w:rPr>
                <w:rFonts w:ascii="Times New Roman" w:hAnsi="Times New Roman"/>
                <w:sz w:val="24"/>
                <w:szCs w:val="24"/>
              </w:rPr>
              <w:t>-</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пан</w:t>
            </w:r>
          </w:p>
        </w:tc>
        <w:tc>
          <w:tcPr>
            <w:tcW w:w="11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0"/>
              <w:rPr>
                <w:rFonts w:ascii="Times New Roman" w:hAnsi="Times New Roman"/>
                <w:sz w:val="24"/>
                <w:szCs w:val="24"/>
              </w:rPr>
            </w:pPr>
            <w:r w:rsidRPr="00AF16BC">
              <w:rPr>
                <w:rFonts w:ascii="Arial" w:hAnsi="Arial" w:cs="Arial"/>
                <w:sz w:val="24"/>
                <w:szCs w:val="24"/>
              </w:rPr>
              <w:t>немесе</w:t>
            </w:r>
          </w:p>
        </w:tc>
        <w:tc>
          <w:tcPr>
            <w:tcW w:w="13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w w:val="98"/>
                <w:sz w:val="24"/>
                <w:szCs w:val="24"/>
              </w:rPr>
              <w:t>Меркурий)</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10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Жердегі</w:t>
            </w:r>
          </w:p>
        </w:tc>
        <w:tc>
          <w:tcPr>
            <w:tcW w:w="18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w w:val="96"/>
                <w:sz w:val="24"/>
                <w:szCs w:val="24"/>
              </w:rPr>
              <w:t>бақылаушының</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15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4"/>
                <w:sz w:val="24"/>
                <w:szCs w:val="24"/>
              </w:rPr>
              <w:t>көзқарасынша</w:t>
            </w: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sz w:val="24"/>
                <w:szCs w:val="24"/>
              </w:rPr>
              <w:t>Күннен</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3"/>
        </w:trPr>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ең</w:t>
            </w:r>
          </w:p>
        </w:tc>
        <w:tc>
          <w:tcPr>
            <w:tcW w:w="24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w w:val="96"/>
                <w:sz w:val="24"/>
                <w:szCs w:val="24"/>
              </w:rPr>
              <w:t>шалғай нүктелерінде</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17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2"/>
                <w:sz w:val="24"/>
                <w:szCs w:val="24"/>
              </w:rPr>
              <w:t>орналасқандағы,</w:t>
            </w:r>
          </w:p>
        </w:tc>
        <w:tc>
          <w:tcPr>
            <w:tcW w:w="11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sz w:val="24"/>
                <w:szCs w:val="24"/>
              </w:rPr>
              <w:t xml:space="preserve">яғни </w:t>
            </w:r>
            <w:r w:rsidRPr="00AF16BC">
              <w:rPr>
                <w:rFonts w:ascii="Arial" w:hAnsi="Arial" w:cs="Arial"/>
                <w:b/>
                <w:bCs/>
                <w:sz w:val="24"/>
                <w:szCs w:val="24"/>
              </w:rPr>
              <w:t>ең</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2900" w:type="dxa"/>
            <w:gridSpan w:val="6"/>
            <w:tcBorders>
              <w:top w:val="nil"/>
              <w:left w:val="nil"/>
              <w:bottom w:val="nil"/>
              <w:right w:val="nil"/>
            </w:tcBorders>
            <w:vAlign w:val="bottom"/>
          </w:tcPr>
          <w:p w:rsidR="003323E4" w:rsidRPr="00AF16BC" w:rsidRDefault="00281624">
            <w:pPr>
              <w:widowControl w:val="0"/>
              <w:autoSpaceDE w:val="0"/>
              <w:autoSpaceDN w:val="0"/>
              <w:adjustRightInd w:val="0"/>
              <w:spacing w:after="0" w:line="287" w:lineRule="exact"/>
              <w:ind w:right="60"/>
              <w:jc w:val="right"/>
              <w:rPr>
                <w:rFonts w:ascii="Times New Roman" w:hAnsi="Times New Roman"/>
                <w:sz w:val="24"/>
                <w:szCs w:val="24"/>
              </w:rPr>
            </w:pPr>
            <w:r w:rsidRPr="00AF16BC">
              <w:rPr>
                <w:rFonts w:ascii="Arial" w:hAnsi="Arial" w:cs="Arial"/>
                <w:b/>
                <w:bCs/>
                <w:sz w:val="24"/>
                <w:szCs w:val="24"/>
              </w:rPr>
              <w:t>үлкен шығыс</w:t>
            </w:r>
            <w:r w:rsidRPr="00AF16BC">
              <w:rPr>
                <w:rFonts w:ascii="Times New Roman" w:hAnsi="Times New Roman"/>
                <w:sz w:val="24"/>
                <w:szCs w:val="24"/>
              </w:rPr>
              <w:t>-  (V</w:t>
            </w:r>
            <w:r w:rsidRPr="00AF16BC">
              <w:rPr>
                <w:rFonts w:ascii="Times New Roman" w:hAnsi="Times New Roman"/>
                <w:sz w:val="27"/>
                <w:szCs w:val="27"/>
                <w:vertAlign w:val="subscript"/>
              </w:rPr>
              <w:t>4</w:t>
            </w:r>
            <w:r w:rsidRPr="00AF16BC">
              <w:rPr>
                <w:rFonts w:ascii="Arial" w:hAnsi="Arial" w:cs="Arial"/>
                <w:sz w:val="24"/>
                <w:szCs w:val="24"/>
              </w:rPr>
              <w:t>)</w:t>
            </w:r>
            <w:r w:rsidRPr="00AF16BC">
              <w:rPr>
                <w:rFonts w:ascii="Arial" w:hAnsi="Arial" w:cs="Arial"/>
                <w:b/>
                <w:bCs/>
                <w:sz w:val="24"/>
                <w:szCs w:val="24"/>
              </w:rPr>
              <w:t xml:space="preserve"> </w:t>
            </w:r>
            <w:r w:rsidRPr="00AF16BC">
              <w:rPr>
                <w:rFonts w:ascii="Arial" w:hAnsi="Arial" w:cs="Arial"/>
                <w:sz w:val="24"/>
                <w:szCs w:val="24"/>
              </w:rPr>
              <w:t>не</w:t>
            </w:r>
            <w:r w:rsidRPr="00AF16BC">
              <w:rPr>
                <w:rFonts w:ascii="Times New Roman" w:hAnsi="Times New Roman"/>
                <w:sz w:val="24"/>
                <w:szCs w:val="24"/>
              </w:rPr>
              <w:t>-</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10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24"/>
                <w:szCs w:val="24"/>
              </w:rPr>
              <w:t xml:space="preserve">месе  </w:t>
            </w:r>
            <w:r w:rsidRPr="00AF16BC">
              <w:rPr>
                <w:rFonts w:ascii="Arial" w:hAnsi="Arial" w:cs="Arial"/>
                <w:b/>
                <w:bCs/>
                <w:sz w:val="24"/>
                <w:szCs w:val="24"/>
              </w:rPr>
              <w:t>ең</w:t>
            </w:r>
          </w:p>
        </w:tc>
        <w:tc>
          <w:tcPr>
            <w:tcW w:w="7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w w:val="90"/>
                <w:sz w:val="24"/>
                <w:szCs w:val="24"/>
              </w:rPr>
              <w:t>үлкен</w:t>
            </w:r>
          </w:p>
        </w:tc>
        <w:tc>
          <w:tcPr>
            <w:tcW w:w="11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b/>
                <w:bCs/>
                <w:sz w:val="24"/>
                <w:szCs w:val="24"/>
              </w:rPr>
              <w:t>батыс</w:t>
            </w:r>
            <w:r w:rsidRPr="00AF16BC">
              <w:rPr>
                <w:rFonts w:ascii="Times New Roman" w:hAnsi="Times New Roman"/>
                <w:sz w:val="24"/>
                <w:szCs w:val="24"/>
              </w:rPr>
              <w:t>-</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93"/>
        </w:trPr>
        <w:tc>
          <w:tcPr>
            <w:tcW w:w="2900" w:type="dxa"/>
            <w:gridSpan w:val="6"/>
            <w:tcBorders>
              <w:top w:val="nil"/>
              <w:left w:val="nil"/>
              <w:bottom w:val="nil"/>
              <w:right w:val="nil"/>
            </w:tcBorders>
            <w:vAlign w:val="bottom"/>
          </w:tcPr>
          <w:p w:rsidR="003323E4" w:rsidRPr="00AF16BC" w:rsidRDefault="00281624">
            <w:pPr>
              <w:widowControl w:val="0"/>
              <w:autoSpaceDE w:val="0"/>
              <w:autoSpaceDN w:val="0"/>
              <w:adjustRightInd w:val="0"/>
              <w:spacing w:after="0" w:line="292" w:lineRule="exact"/>
              <w:ind w:right="60"/>
              <w:jc w:val="right"/>
              <w:rPr>
                <w:rFonts w:ascii="Times New Roman" w:hAnsi="Times New Roman"/>
                <w:sz w:val="24"/>
                <w:szCs w:val="24"/>
              </w:rPr>
            </w:pPr>
            <w:r w:rsidRPr="00AF16BC">
              <w:rPr>
                <w:rFonts w:ascii="Times New Roman" w:hAnsi="Times New Roman"/>
                <w:w w:val="92"/>
                <w:sz w:val="24"/>
                <w:szCs w:val="24"/>
              </w:rPr>
              <w:t>(V</w:t>
            </w:r>
            <w:r w:rsidRPr="00AF16BC">
              <w:rPr>
                <w:rFonts w:ascii="Times New Roman" w:hAnsi="Times New Roman"/>
                <w:w w:val="92"/>
                <w:sz w:val="27"/>
                <w:szCs w:val="27"/>
                <w:vertAlign w:val="subscript"/>
              </w:rPr>
              <w:t>2</w:t>
            </w:r>
            <w:r w:rsidRPr="00AF16BC">
              <w:rPr>
                <w:rFonts w:ascii="Times New Roman" w:hAnsi="Times New Roman"/>
                <w:w w:val="92"/>
                <w:sz w:val="24"/>
                <w:szCs w:val="24"/>
              </w:rPr>
              <w:t xml:space="preserve">) </w:t>
            </w:r>
            <w:r w:rsidRPr="00AF16BC">
              <w:rPr>
                <w:rFonts w:ascii="Arial" w:hAnsi="Arial" w:cs="Arial"/>
                <w:b/>
                <w:bCs/>
                <w:w w:val="92"/>
                <w:sz w:val="24"/>
                <w:szCs w:val="24"/>
              </w:rPr>
              <w:t>элонгациясы</w:t>
            </w:r>
            <w:r w:rsidRPr="00AF16BC">
              <w:rPr>
                <w:rFonts w:ascii="Times New Roman" w:hAnsi="Times New Roman"/>
                <w:w w:val="92"/>
                <w:sz w:val="24"/>
                <w:szCs w:val="24"/>
              </w:rPr>
              <w:t xml:space="preserve"> </w:t>
            </w:r>
            <w:r w:rsidRPr="00AF16BC">
              <w:rPr>
                <w:rFonts w:ascii="Arial" w:hAnsi="Arial" w:cs="Arial"/>
                <w:w w:val="92"/>
                <w:sz w:val="24"/>
                <w:szCs w:val="24"/>
              </w:rPr>
              <w:t>болып,</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3"/>
        </w:trPr>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24"/>
                <w:szCs w:val="24"/>
              </w:rPr>
              <w:t>ал</w:t>
            </w:r>
          </w:p>
        </w:tc>
        <w:tc>
          <w:tcPr>
            <w:tcW w:w="24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83" w:lineRule="exact"/>
              <w:ind w:right="60"/>
              <w:jc w:val="right"/>
              <w:rPr>
                <w:rFonts w:ascii="Times New Roman" w:hAnsi="Times New Roman"/>
                <w:sz w:val="24"/>
                <w:szCs w:val="24"/>
              </w:rPr>
            </w:pPr>
            <w:r w:rsidRPr="00AF16BC">
              <w:rPr>
                <w:rFonts w:ascii="Times New Roman" w:hAnsi="Times New Roman"/>
                <w:w w:val="97"/>
                <w:sz w:val="24"/>
                <w:szCs w:val="24"/>
              </w:rPr>
              <w:t>V</w:t>
            </w:r>
            <w:r w:rsidRPr="00AF16BC">
              <w:rPr>
                <w:rFonts w:ascii="Times New Roman" w:hAnsi="Times New Roman"/>
                <w:w w:val="97"/>
                <w:sz w:val="27"/>
                <w:szCs w:val="27"/>
                <w:vertAlign w:val="subscript"/>
              </w:rPr>
              <w:t>1</w:t>
            </w:r>
            <w:r w:rsidRPr="00AF16BC">
              <w:rPr>
                <w:rFonts w:ascii="Arial" w:hAnsi="Arial" w:cs="Arial"/>
                <w:w w:val="97"/>
                <w:sz w:val="24"/>
                <w:szCs w:val="24"/>
              </w:rPr>
              <w:t>, V</w:t>
            </w:r>
            <w:r w:rsidRPr="00AF16BC">
              <w:rPr>
                <w:rFonts w:ascii="Times New Roman" w:hAnsi="Times New Roman"/>
                <w:w w:val="97"/>
                <w:sz w:val="27"/>
                <w:szCs w:val="27"/>
                <w:vertAlign w:val="subscript"/>
              </w:rPr>
              <w:t>3</w:t>
            </w:r>
            <w:r w:rsidRPr="00AF16BC">
              <w:rPr>
                <w:rFonts w:ascii="Times New Roman" w:hAnsi="Times New Roman"/>
                <w:w w:val="97"/>
                <w:sz w:val="24"/>
                <w:szCs w:val="24"/>
              </w:rPr>
              <w:t xml:space="preserve"> </w:t>
            </w:r>
            <w:r w:rsidRPr="00AF16BC">
              <w:rPr>
                <w:rFonts w:ascii="Arial" w:hAnsi="Arial" w:cs="Arial"/>
                <w:w w:val="97"/>
                <w:sz w:val="24"/>
                <w:szCs w:val="24"/>
              </w:rPr>
              <w:t>қалыптарында</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93"/>
        </w:trPr>
        <w:tc>
          <w:tcPr>
            <w:tcW w:w="10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b/>
                <w:bCs/>
                <w:sz w:val="24"/>
                <w:szCs w:val="24"/>
              </w:rPr>
              <w:t>Күнмен</w:t>
            </w:r>
          </w:p>
        </w:tc>
        <w:tc>
          <w:tcPr>
            <w:tcW w:w="12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b/>
                <w:bCs/>
                <w:w w:val="98"/>
                <w:sz w:val="24"/>
                <w:szCs w:val="24"/>
              </w:rPr>
              <w:t>қосылуы</w:t>
            </w:r>
          </w:p>
        </w:tc>
        <w:tc>
          <w:tcPr>
            <w:tcW w:w="6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sz w:val="24"/>
                <w:szCs w:val="24"/>
              </w:rPr>
              <w:t>бо</w:t>
            </w:r>
            <w:r w:rsidRPr="00AF16BC">
              <w:rPr>
                <w:rFonts w:ascii="Times New Roman" w:hAnsi="Times New Roman"/>
                <w:sz w:val="24"/>
                <w:szCs w:val="24"/>
              </w:rPr>
              <w:t>-</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3"/>
        </w:trPr>
        <w:tc>
          <w:tcPr>
            <w:tcW w:w="2900" w:type="dxa"/>
            <w:gridSpan w:val="6"/>
            <w:tcBorders>
              <w:top w:val="nil"/>
              <w:left w:val="nil"/>
              <w:bottom w:val="nil"/>
              <w:right w:val="nil"/>
            </w:tcBorders>
            <w:vAlign w:val="bottom"/>
          </w:tcPr>
          <w:p w:rsidR="003323E4" w:rsidRPr="00AF16BC" w:rsidRDefault="00281624">
            <w:pPr>
              <w:widowControl w:val="0"/>
              <w:autoSpaceDE w:val="0"/>
              <w:autoSpaceDN w:val="0"/>
              <w:adjustRightInd w:val="0"/>
              <w:spacing w:after="0" w:line="283" w:lineRule="exact"/>
              <w:ind w:right="60"/>
              <w:jc w:val="right"/>
              <w:rPr>
                <w:rFonts w:ascii="Times New Roman" w:hAnsi="Times New Roman"/>
                <w:sz w:val="24"/>
                <w:szCs w:val="24"/>
              </w:rPr>
            </w:pPr>
            <w:r w:rsidRPr="00AF16BC">
              <w:rPr>
                <w:rFonts w:ascii="Arial" w:hAnsi="Arial" w:cs="Arial"/>
                <w:sz w:val="24"/>
                <w:szCs w:val="24"/>
              </w:rPr>
              <w:t>латыны көрініп тұр: V</w:t>
            </w:r>
            <w:r w:rsidRPr="00AF16BC">
              <w:rPr>
                <w:rFonts w:ascii="Times New Roman" w:hAnsi="Times New Roman"/>
                <w:sz w:val="27"/>
                <w:szCs w:val="27"/>
                <w:vertAlign w:val="subscript"/>
              </w:rPr>
              <w:t>1</w:t>
            </w:r>
            <w:r w:rsidRPr="00AF16BC">
              <w:rPr>
                <w:rFonts w:ascii="Times New Roman" w:hAnsi="Times New Roman"/>
                <w:sz w:val="24"/>
                <w:szCs w:val="24"/>
              </w:rPr>
              <w:t>-</w:t>
            </w: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7"/>
        </w:trPr>
        <w:tc>
          <w:tcPr>
            <w:tcW w:w="10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b/>
                <w:bCs/>
                <w:sz w:val="24"/>
                <w:szCs w:val="24"/>
              </w:rPr>
              <w:t>төменгі</w:t>
            </w:r>
          </w:p>
        </w:tc>
        <w:tc>
          <w:tcPr>
            <w:tcW w:w="12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b/>
                <w:bCs/>
                <w:w w:val="94"/>
                <w:sz w:val="24"/>
                <w:szCs w:val="24"/>
              </w:rPr>
              <w:t>қосылуы</w:t>
            </w:r>
            <w:r w:rsidRPr="00AF16BC">
              <w:rPr>
                <w:rFonts w:ascii="Arial" w:hAnsi="Arial" w:cs="Arial"/>
                <w:w w:val="94"/>
                <w:sz w:val="24"/>
                <w:szCs w:val="24"/>
              </w:rPr>
              <w:t>,</w:t>
            </w:r>
          </w:p>
        </w:tc>
        <w:tc>
          <w:tcPr>
            <w:tcW w:w="6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sz w:val="24"/>
                <w:szCs w:val="24"/>
              </w:rPr>
              <w:t>V</w:t>
            </w:r>
            <w:r w:rsidRPr="00AF16BC">
              <w:rPr>
                <w:rFonts w:ascii="Times New Roman" w:hAnsi="Times New Roman"/>
                <w:sz w:val="27"/>
                <w:szCs w:val="27"/>
                <w:vertAlign w:val="subscript"/>
              </w:rPr>
              <w:t>3</w:t>
            </w:r>
            <w:r w:rsidRPr="00AF16BC">
              <w:rPr>
                <w:rFonts w:ascii="Times New Roman" w:hAnsi="Times New Roman"/>
                <w:sz w:val="24"/>
                <w:szCs w:val="24"/>
              </w:rPr>
              <w:t>-</w:t>
            </w:r>
          </w:p>
        </w:tc>
        <w:tc>
          <w:tcPr>
            <w:tcW w:w="32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i/>
                <w:iCs/>
                <w:w w:val="91"/>
                <w:sz w:val="24"/>
                <w:szCs w:val="24"/>
              </w:rPr>
              <w:t>4-сурет. Сыртқы планетаның</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14"/>
        </w:trPr>
        <w:tc>
          <w:tcPr>
            <w:tcW w:w="10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13" w:lineRule="exact"/>
              <w:rPr>
                <w:rFonts w:ascii="Times New Roman" w:hAnsi="Times New Roman"/>
                <w:sz w:val="24"/>
                <w:szCs w:val="24"/>
              </w:rPr>
            </w:pPr>
            <w:r w:rsidRPr="00AF16BC">
              <w:rPr>
                <w:rFonts w:ascii="Arial" w:hAnsi="Arial" w:cs="Arial"/>
                <w:b/>
                <w:bCs/>
                <w:w w:val="99"/>
                <w:sz w:val="24"/>
                <w:szCs w:val="24"/>
              </w:rPr>
              <w:t>жоғарғы</w:t>
            </w:r>
          </w:p>
        </w:tc>
        <w:tc>
          <w:tcPr>
            <w:tcW w:w="12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13" w:lineRule="exact"/>
              <w:jc w:val="right"/>
              <w:rPr>
                <w:rFonts w:ascii="Times New Roman" w:hAnsi="Times New Roman"/>
                <w:sz w:val="24"/>
                <w:szCs w:val="24"/>
              </w:rPr>
            </w:pPr>
            <w:r w:rsidRPr="00AF16BC">
              <w:rPr>
                <w:rFonts w:ascii="Arial" w:hAnsi="Arial" w:cs="Arial"/>
                <w:b/>
                <w:bCs/>
                <w:w w:val="96"/>
                <w:sz w:val="24"/>
                <w:szCs w:val="24"/>
              </w:rPr>
              <w:t>қосылуы</w:t>
            </w:r>
            <w:r w:rsidRPr="00AF16BC">
              <w:rPr>
                <w:rFonts w:ascii="Arial" w:hAnsi="Arial" w:cs="Arial"/>
                <w:w w:val="96"/>
                <w:sz w:val="24"/>
                <w:szCs w:val="24"/>
              </w:rPr>
              <w:t>.</w:t>
            </w:r>
          </w:p>
        </w:tc>
        <w:tc>
          <w:tcPr>
            <w:tcW w:w="6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13" w:lineRule="exact"/>
              <w:ind w:right="60"/>
              <w:jc w:val="right"/>
              <w:rPr>
                <w:rFonts w:ascii="Times New Roman" w:hAnsi="Times New Roman"/>
                <w:sz w:val="24"/>
                <w:szCs w:val="24"/>
              </w:rPr>
            </w:pPr>
            <w:r w:rsidRPr="00AF16BC">
              <w:rPr>
                <w:rFonts w:ascii="Arial" w:hAnsi="Arial" w:cs="Arial"/>
                <w:sz w:val="24"/>
                <w:szCs w:val="24"/>
              </w:rPr>
              <w:t>Дәл</w:t>
            </w:r>
          </w:p>
        </w:tc>
        <w:tc>
          <w:tcPr>
            <w:tcW w:w="326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80"/>
              <w:jc w:val="right"/>
              <w:rPr>
                <w:rFonts w:ascii="Times New Roman" w:hAnsi="Times New Roman"/>
                <w:sz w:val="24"/>
                <w:szCs w:val="24"/>
              </w:rPr>
            </w:pPr>
            <w:r w:rsidRPr="00AF16BC">
              <w:rPr>
                <w:rFonts w:ascii="Arial" w:hAnsi="Arial" w:cs="Arial"/>
                <w:i/>
                <w:iCs/>
                <w:w w:val="99"/>
                <w:sz w:val="24"/>
                <w:szCs w:val="24"/>
              </w:rPr>
              <w:t>кері қозғалысын түсіндіру</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6"/>
        </w:trPr>
        <w:tc>
          <w:tcPr>
            <w:tcW w:w="154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87" w:lineRule="exact"/>
              <w:rPr>
                <w:rFonts w:ascii="Times New Roman" w:hAnsi="Times New Roman"/>
                <w:sz w:val="24"/>
                <w:szCs w:val="24"/>
              </w:rPr>
            </w:pPr>
            <w:r w:rsidRPr="00AF16BC">
              <w:rPr>
                <w:rFonts w:ascii="Arial" w:hAnsi="Arial" w:cs="Arial"/>
                <w:w w:val="91"/>
                <w:sz w:val="24"/>
                <w:szCs w:val="24"/>
              </w:rPr>
              <w:t>сол сияқты, М</w:t>
            </w:r>
            <w:r w:rsidRPr="00AF16BC">
              <w:rPr>
                <w:rFonts w:ascii="Times New Roman" w:hAnsi="Times New Roman"/>
                <w:w w:val="91"/>
                <w:sz w:val="27"/>
                <w:szCs w:val="27"/>
                <w:vertAlign w:val="subscript"/>
              </w:rPr>
              <w:t>1</w:t>
            </w:r>
          </w:p>
        </w:tc>
        <w:tc>
          <w:tcPr>
            <w:tcW w:w="136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w w:val="90"/>
                <w:sz w:val="24"/>
                <w:szCs w:val="24"/>
              </w:rPr>
              <w:t>– қалпында</w:t>
            </w:r>
          </w:p>
        </w:tc>
        <w:tc>
          <w:tcPr>
            <w:tcW w:w="326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2"/>
        </w:trPr>
        <w:tc>
          <w:tcPr>
            <w:tcW w:w="154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36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3"/>
        </w:trPr>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Күн</w:t>
            </w:r>
          </w:p>
        </w:tc>
        <w:tc>
          <w:tcPr>
            <w:tcW w:w="182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және планета</w:t>
            </w:r>
          </w:p>
        </w:tc>
        <w:tc>
          <w:tcPr>
            <w:tcW w:w="392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Жердің қарама-қарсы жақтарында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93"/>
        </w:trPr>
        <w:tc>
          <w:tcPr>
            <w:tcW w:w="17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24"/>
                <w:szCs w:val="24"/>
              </w:rPr>
              <w:t>(</w:t>
            </w:r>
            <w:r w:rsidRPr="00AF16BC">
              <w:rPr>
                <w:rFonts w:ascii="Arial" w:hAnsi="Arial" w:cs="Arial"/>
                <w:b/>
                <w:bCs/>
                <w:sz w:val="24"/>
                <w:szCs w:val="24"/>
              </w:rPr>
              <w:t>қарама-қарсы</w:t>
            </w:r>
          </w:p>
        </w:tc>
        <w:tc>
          <w:tcPr>
            <w:tcW w:w="11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92" w:lineRule="exact"/>
              <w:jc w:val="right"/>
              <w:rPr>
                <w:rFonts w:ascii="Times New Roman" w:hAnsi="Times New Roman"/>
                <w:sz w:val="24"/>
                <w:szCs w:val="24"/>
              </w:rPr>
            </w:pPr>
            <w:r w:rsidRPr="00AF16BC">
              <w:rPr>
                <w:rFonts w:ascii="Arial" w:hAnsi="Arial" w:cs="Arial"/>
                <w:b/>
                <w:bCs/>
                <w:sz w:val="24"/>
                <w:szCs w:val="24"/>
              </w:rPr>
              <w:t>тұру</w:t>
            </w:r>
            <w:r w:rsidRPr="00AF16BC">
              <w:rPr>
                <w:rFonts w:ascii="Arial" w:hAnsi="Arial" w:cs="Arial"/>
                <w:sz w:val="24"/>
                <w:szCs w:val="24"/>
              </w:rPr>
              <w:t>),</w:t>
            </w:r>
            <w:r w:rsidRPr="00AF16BC">
              <w:rPr>
                <w:rFonts w:ascii="Arial" w:hAnsi="Arial" w:cs="Arial"/>
                <w:b/>
                <w:bCs/>
                <w:sz w:val="24"/>
                <w:szCs w:val="24"/>
              </w:rPr>
              <w:t xml:space="preserve"> </w:t>
            </w:r>
            <w:r w:rsidRPr="00AF16BC">
              <w:rPr>
                <w:rFonts w:ascii="Arial" w:hAnsi="Arial" w:cs="Arial"/>
                <w:sz w:val="24"/>
                <w:szCs w:val="24"/>
              </w:rPr>
              <w:t>М</w:t>
            </w:r>
            <w:r w:rsidRPr="00AF16BC">
              <w:rPr>
                <w:rFonts w:ascii="Arial" w:hAnsi="Arial" w:cs="Arial"/>
                <w:sz w:val="27"/>
                <w:szCs w:val="27"/>
                <w:vertAlign w:val="subscript"/>
              </w:rPr>
              <w:t>2,</w:t>
            </w:r>
          </w:p>
        </w:tc>
        <w:tc>
          <w:tcPr>
            <w:tcW w:w="10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92" w:lineRule="exact"/>
              <w:ind w:left="60"/>
              <w:rPr>
                <w:rFonts w:ascii="Times New Roman" w:hAnsi="Times New Roman"/>
                <w:sz w:val="24"/>
                <w:szCs w:val="24"/>
              </w:rPr>
            </w:pPr>
            <w:r w:rsidRPr="00AF16BC">
              <w:rPr>
                <w:rFonts w:ascii="Arial" w:hAnsi="Arial" w:cs="Arial"/>
                <w:sz w:val="24"/>
                <w:szCs w:val="24"/>
              </w:rPr>
              <w:t xml:space="preserve">М </w:t>
            </w:r>
            <w:r w:rsidRPr="00AF16BC">
              <w:rPr>
                <w:rFonts w:ascii="Times New Roman" w:hAnsi="Times New Roman"/>
                <w:sz w:val="27"/>
                <w:szCs w:val="27"/>
                <w:vertAlign w:val="subscript"/>
              </w:rPr>
              <w:t>4</w:t>
            </w:r>
            <w:r w:rsidRPr="00AF16BC">
              <w:rPr>
                <w:rFonts w:ascii="Arial" w:hAnsi="Arial" w:cs="Arial"/>
                <w:sz w:val="24"/>
                <w:szCs w:val="24"/>
              </w:rPr>
              <w:t xml:space="preserve"> –Күн</w:t>
            </w:r>
          </w:p>
        </w:tc>
        <w:tc>
          <w:tcPr>
            <w:tcW w:w="22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мен планета өзара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3"/>
        </w:trPr>
        <w:tc>
          <w:tcPr>
            <w:tcW w:w="3960" w:type="dxa"/>
            <w:gridSpan w:val="7"/>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8"/>
                <w:sz w:val="24"/>
                <w:szCs w:val="24"/>
              </w:rPr>
              <w:t>перпендикуляр бағытта көрінеді, ал</w:t>
            </w:r>
          </w:p>
        </w:tc>
        <w:tc>
          <w:tcPr>
            <w:tcW w:w="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83" w:lineRule="exact"/>
              <w:rPr>
                <w:rFonts w:ascii="Times New Roman" w:hAnsi="Times New Roman"/>
                <w:sz w:val="24"/>
                <w:szCs w:val="24"/>
              </w:rPr>
            </w:pPr>
            <w:r w:rsidRPr="00AF16BC">
              <w:rPr>
                <w:rFonts w:ascii="Arial" w:hAnsi="Arial" w:cs="Arial"/>
                <w:sz w:val="32"/>
                <w:szCs w:val="32"/>
                <w:vertAlign w:val="superscript"/>
              </w:rPr>
              <w:t>М</w:t>
            </w:r>
            <w:r w:rsidRPr="00AF16BC">
              <w:rPr>
                <w:rFonts w:ascii="Times New Roman" w:hAnsi="Times New Roman"/>
                <w:sz w:val="12"/>
                <w:szCs w:val="12"/>
              </w:rPr>
              <w:t>3</w:t>
            </w:r>
          </w:p>
        </w:tc>
        <w:tc>
          <w:tcPr>
            <w:tcW w:w="18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2"/>
                <w:sz w:val="24"/>
                <w:szCs w:val="24"/>
              </w:rPr>
              <w:t>–планета Күнмен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4300" w:type="dxa"/>
            <w:gridSpan w:val="8"/>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5"/>
                <w:sz w:val="24"/>
                <w:szCs w:val="24"/>
              </w:rPr>
              <w:t>қосылып кеткендей көрінеді (</w:t>
            </w:r>
            <w:r w:rsidRPr="00AF16BC">
              <w:rPr>
                <w:rFonts w:ascii="Arial" w:hAnsi="Arial" w:cs="Arial"/>
                <w:b/>
                <w:bCs/>
                <w:w w:val="95"/>
                <w:sz w:val="24"/>
                <w:szCs w:val="24"/>
              </w:rPr>
              <w:t>қосылуы</w:t>
            </w:r>
            <w:r w:rsidRPr="00AF16BC">
              <w:rPr>
                <w:rFonts w:ascii="Times New Roman" w:hAnsi="Times New Roman"/>
                <w:w w:val="95"/>
                <w:sz w:val="24"/>
                <w:szCs w:val="24"/>
              </w:rPr>
              <w:t>).</w:t>
            </w:r>
          </w:p>
        </w:tc>
        <w:tc>
          <w:tcPr>
            <w:tcW w:w="18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87" w:lineRule="exact"/>
              <w:jc w:val="right"/>
              <w:rPr>
                <w:rFonts w:ascii="Times New Roman" w:hAnsi="Times New Roman"/>
                <w:sz w:val="24"/>
                <w:szCs w:val="24"/>
              </w:rPr>
            </w:pPr>
            <w:r w:rsidRPr="00AF16BC">
              <w:rPr>
                <w:rFonts w:ascii="Arial" w:hAnsi="Arial" w:cs="Arial"/>
                <w:sz w:val="24"/>
                <w:szCs w:val="24"/>
              </w:rPr>
              <w:t>М</w:t>
            </w:r>
            <w:r w:rsidRPr="00AF16BC">
              <w:rPr>
                <w:rFonts w:ascii="Times New Roman" w:hAnsi="Times New Roman"/>
                <w:sz w:val="27"/>
                <w:szCs w:val="27"/>
                <w:vertAlign w:val="subscript"/>
              </w:rPr>
              <w:t>2</w:t>
            </w:r>
            <w:r w:rsidRPr="00AF16BC">
              <w:rPr>
                <w:rFonts w:ascii="Arial" w:hAnsi="Arial" w:cs="Arial"/>
                <w:sz w:val="24"/>
                <w:szCs w:val="24"/>
              </w:rPr>
              <w:t xml:space="preserve"> </w:t>
            </w:r>
            <w:r w:rsidRPr="00AF16BC">
              <w:rPr>
                <w:rFonts w:ascii="Times New Roman" w:hAnsi="Times New Roman"/>
                <w:sz w:val="24"/>
                <w:szCs w:val="24"/>
              </w:rPr>
              <w:t>–</w:t>
            </w:r>
            <w:r w:rsidRPr="00AF16BC">
              <w:rPr>
                <w:rFonts w:ascii="Arial" w:hAnsi="Arial" w:cs="Arial"/>
                <w:b/>
                <w:bCs/>
                <w:sz w:val="24"/>
                <w:szCs w:val="24"/>
              </w:rPr>
              <w:t>батыс ква</w:t>
            </w:r>
            <w:r w:rsidRPr="00AF16BC">
              <w:rPr>
                <w:rFonts w:ascii="Times New Roman" w:hAnsi="Times New Roman"/>
                <w:b/>
                <w:bCs/>
                <w:sz w:val="24"/>
                <w:szCs w:val="24"/>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Pr="00AF16BC" w:rsidRDefault="00A3036D">
      <w:pPr>
        <w:widowControl w:val="0"/>
        <w:autoSpaceDE w:val="0"/>
        <w:autoSpaceDN w:val="0"/>
        <w:adjustRightInd w:val="0"/>
        <w:spacing w:after="0" w:line="233" w:lineRule="auto"/>
        <w:rPr>
          <w:rFonts w:ascii="Times New Roman" w:hAnsi="Times New Roman"/>
          <w:sz w:val="24"/>
          <w:szCs w:val="24"/>
          <w:lang w:val="ru-RU"/>
        </w:rPr>
      </w:pPr>
      <w:r w:rsidRPr="00A3036D">
        <w:rPr>
          <w:noProof/>
        </w:rPr>
        <w:pict>
          <v:shape id="_x0000_s1086" type="#_x0000_t75" style="position:absolute;margin-left:146.5pt;margin-top:-283.95pt;width:159.7pt;height:184.45pt;z-index:-119;mso-position-horizontal-relative:text;mso-position-vertical-relative:text" o:allowincell="f">
            <v:imagedata r:id="rId46" o:title=""/>
          </v:shape>
        </w:pict>
      </w:r>
      <w:r w:rsidR="00281624" w:rsidRPr="00AF16BC">
        <w:rPr>
          <w:rFonts w:ascii="Arial" w:hAnsi="Arial" w:cs="Arial"/>
          <w:b/>
          <w:bCs/>
          <w:sz w:val="23"/>
          <w:szCs w:val="23"/>
          <w:lang w:val="ru-RU"/>
        </w:rPr>
        <w:t>дратура</w:t>
      </w:r>
      <w:r w:rsidR="00281624" w:rsidRPr="00AF16BC">
        <w:rPr>
          <w:rFonts w:ascii="Arial" w:hAnsi="Arial" w:cs="Arial"/>
          <w:sz w:val="23"/>
          <w:szCs w:val="23"/>
          <w:lang w:val="ru-RU"/>
        </w:rPr>
        <w:t>,</w:t>
      </w:r>
      <w:r w:rsidR="00281624" w:rsidRPr="00AF16BC">
        <w:rPr>
          <w:rFonts w:ascii="Arial" w:hAnsi="Arial" w:cs="Arial"/>
          <w:b/>
          <w:bCs/>
          <w:sz w:val="23"/>
          <w:szCs w:val="23"/>
          <w:lang w:val="ru-RU"/>
        </w:rPr>
        <w:t xml:space="preserve"> </w:t>
      </w:r>
      <w:r w:rsidR="00281624" w:rsidRPr="00AF16BC">
        <w:rPr>
          <w:rFonts w:ascii="Arial" w:hAnsi="Arial" w:cs="Arial"/>
          <w:sz w:val="23"/>
          <w:szCs w:val="23"/>
          <w:lang w:val="ru-RU"/>
        </w:rPr>
        <w:t>М</w:t>
      </w:r>
      <w:r w:rsidR="00281624" w:rsidRPr="00AF16BC">
        <w:rPr>
          <w:rFonts w:ascii="Times New Roman" w:hAnsi="Times New Roman"/>
          <w:sz w:val="26"/>
          <w:szCs w:val="26"/>
          <w:vertAlign w:val="subscript"/>
          <w:lang w:val="ru-RU"/>
        </w:rPr>
        <w:t>4</w:t>
      </w:r>
      <w:r w:rsidR="00281624" w:rsidRPr="00AF16BC">
        <w:rPr>
          <w:rFonts w:ascii="Times New Roman" w:hAnsi="Times New Roman"/>
          <w:sz w:val="23"/>
          <w:szCs w:val="23"/>
          <w:lang w:val="ru-RU"/>
        </w:rPr>
        <w:t>-</w:t>
      </w:r>
      <w:r w:rsidR="00281624" w:rsidRPr="00AF16BC">
        <w:rPr>
          <w:rFonts w:ascii="Arial" w:hAnsi="Arial" w:cs="Arial"/>
          <w:b/>
          <w:bCs/>
          <w:sz w:val="23"/>
          <w:szCs w:val="23"/>
          <w:lang w:val="ru-RU"/>
        </w:rPr>
        <w:t xml:space="preserve">шығыс квадратура </w:t>
      </w:r>
      <w:r w:rsidR="00281624" w:rsidRPr="00AF16BC">
        <w:rPr>
          <w:rFonts w:ascii="Arial" w:hAnsi="Arial" w:cs="Arial"/>
          <w:sz w:val="23"/>
          <w:szCs w:val="23"/>
          <w:lang w:val="ru-RU"/>
        </w:rPr>
        <w:t>ішкі орбитадағы плане</w:t>
      </w:r>
      <w:r w:rsidR="00281624" w:rsidRPr="00AF16BC">
        <w:rPr>
          <w:rFonts w:ascii="Times New Roman" w:hAnsi="Times New Roman"/>
          <w:sz w:val="23"/>
          <w:szCs w:val="23"/>
          <w:lang w:val="ru-RU"/>
        </w:rPr>
        <w:t>-</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3" w:lineRule="auto"/>
        <w:ind w:right="40"/>
        <w:jc w:val="both"/>
        <w:rPr>
          <w:rFonts w:ascii="Times New Roman" w:hAnsi="Times New Roman"/>
          <w:sz w:val="24"/>
          <w:szCs w:val="24"/>
          <w:lang w:val="ru-RU"/>
        </w:rPr>
      </w:pPr>
      <w:r w:rsidRPr="00AF16BC">
        <w:rPr>
          <w:rFonts w:ascii="Arial" w:hAnsi="Arial" w:cs="Arial"/>
          <w:sz w:val="23"/>
          <w:szCs w:val="23"/>
          <w:lang w:val="ru-RU"/>
        </w:rPr>
        <w:t>та сыртқыдан гөрі жоғары бұрыштық жылдамдықпен қоз-ғалады. Планеталардың көрінерлік қозғалысын түсіндіретін 4-сурет. Сондықтан Жер сыртқы планетаны қуып жет</w:t>
      </w:r>
      <w:r w:rsidRPr="00AF16BC">
        <w:rPr>
          <w:rFonts w:ascii="Times New Roman" w:hAnsi="Times New Roman"/>
          <w:sz w:val="23"/>
          <w:szCs w:val="23"/>
          <w:lang w:val="ru-RU"/>
        </w:rPr>
        <w:t>-</w:t>
      </w:r>
      <w:r w:rsidRPr="00AF16BC">
        <w:rPr>
          <w:rFonts w:ascii="Arial" w:hAnsi="Arial" w:cs="Arial"/>
          <w:sz w:val="23"/>
          <w:szCs w:val="23"/>
          <w:lang w:val="ru-RU"/>
        </w:rPr>
        <w:t>кенше (Т</w:t>
      </w:r>
      <w:r w:rsidRPr="00AF16BC">
        <w:rPr>
          <w:rFonts w:ascii="Times New Roman" w:hAnsi="Times New Roman"/>
          <w:sz w:val="26"/>
          <w:szCs w:val="26"/>
          <w:vertAlign w:val="subscript"/>
          <w:lang w:val="ru-RU"/>
        </w:rPr>
        <w:t>2</w:t>
      </w:r>
      <w:r w:rsidRPr="00AF16BC">
        <w:rPr>
          <w:rFonts w:ascii="Arial" w:hAnsi="Arial" w:cs="Arial"/>
          <w:sz w:val="23"/>
          <w:szCs w:val="23"/>
          <w:lang w:val="ru-RU"/>
        </w:rPr>
        <w:t>-қалпы) планетаның көрінерлік қозғалысы (М</w:t>
      </w:r>
      <w:r w:rsidRPr="00AF16BC">
        <w:rPr>
          <w:rFonts w:ascii="Times New Roman" w:hAnsi="Times New Roman"/>
          <w:sz w:val="26"/>
          <w:szCs w:val="26"/>
          <w:vertAlign w:val="subscript"/>
          <w:lang w:val="ru-RU"/>
        </w:rPr>
        <w:t>1</w:t>
      </w:r>
      <w:r w:rsidRPr="00AF16BC">
        <w:rPr>
          <w:rFonts w:ascii="Times New Roman" w:hAnsi="Times New Roman"/>
          <w:sz w:val="23"/>
          <w:szCs w:val="23"/>
          <w:lang w:val="ru-RU"/>
        </w:rPr>
        <w:t>-</w:t>
      </w:r>
      <w:r w:rsidRPr="00AF16BC">
        <w:rPr>
          <w:rFonts w:ascii="Arial" w:hAnsi="Arial" w:cs="Arial"/>
          <w:sz w:val="23"/>
          <w:szCs w:val="23"/>
          <w:lang w:val="ru-RU"/>
        </w:rPr>
        <w:t>қалпы) баяулаған сияқты болып көрінеді, бірақ біраздан кейін тоқтап, Жер мен планетаны гелиоцентрлік бағыттары бір-біріне жақындаған кезде (Т</w:t>
      </w:r>
      <w:r w:rsidRPr="00AF16BC">
        <w:rPr>
          <w:rFonts w:ascii="Times New Roman" w:hAnsi="Times New Roman"/>
          <w:sz w:val="26"/>
          <w:szCs w:val="26"/>
          <w:vertAlign w:val="subscript"/>
          <w:lang w:val="ru-RU"/>
        </w:rPr>
        <w:t>1</w:t>
      </w:r>
      <w:r w:rsidRPr="00AF16BC">
        <w:rPr>
          <w:rFonts w:ascii="Arial" w:hAnsi="Arial" w:cs="Arial"/>
          <w:sz w:val="23"/>
          <w:szCs w:val="23"/>
          <w:lang w:val="ru-RU"/>
        </w:rPr>
        <w:t xml:space="preserve"> және М</w:t>
      </w:r>
      <w:r w:rsidRPr="00AF16BC">
        <w:rPr>
          <w:rFonts w:ascii="Times New Roman" w:hAnsi="Times New Roman"/>
          <w:sz w:val="26"/>
          <w:szCs w:val="26"/>
          <w:vertAlign w:val="subscript"/>
          <w:lang w:val="ru-RU"/>
        </w:rPr>
        <w:t>2</w:t>
      </w:r>
      <w:r w:rsidRPr="00AF16BC">
        <w:rPr>
          <w:rFonts w:ascii="Arial" w:hAnsi="Arial" w:cs="Arial"/>
          <w:sz w:val="23"/>
          <w:szCs w:val="23"/>
          <w:lang w:val="ru-RU"/>
        </w:rPr>
        <w:t xml:space="preserve"> қалпы) Жердің гелиоцентрлік бағыты тезірек бұрылатындықтан сыртқы планета кері бағытта орын ауыстырған сияқты болып көрінеді. Қарама-қарсы тұру М</w:t>
      </w:r>
      <w:r w:rsidRPr="00AF16BC">
        <w:rPr>
          <w:rFonts w:ascii="Times New Roman" w:hAnsi="Times New Roman"/>
          <w:sz w:val="26"/>
          <w:szCs w:val="26"/>
          <w:vertAlign w:val="subscript"/>
          <w:lang w:val="ru-RU"/>
        </w:rPr>
        <w:t>1</w:t>
      </w:r>
      <w:r w:rsidRPr="00AF16BC">
        <w:rPr>
          <w:rFonts w:ascii="Arial" w:hAnsi="Arial" w:cs="Arial"/>
          <w:sz w:val="23"/>
          <w:szCs w:val="23"/>
          <w:lang w:val="ru-RU"/>
        </w:rPr>
        <w:t xml:space="preserve"> моментінде кері бағыттағы көрінерлік қозғалыс учаскесінің ең ортасы болады. Осы</w:t>
      </w:r>
      <w:r w:rsidRPr="00AF16BC">
        <w:rPr>
          <w:rFonts w:ascii="Times New Roman" w:hAnsi="Times New Roman"/>
          <w:sz w:val="23"/>
          <w:szCs w:val="23"/>
          <w:lang w:val="ru-RU"/>
        </w:rPr>
        <w:t>-</w:t>
      </w:r>
      <w:r w:rsidRPr="00AF16BC">
        <w:rPr>
          <w:rFonts w:ascii="Arial" w:hAnsi="Arial" w:cs="Arial"/>
          <w:sz w:val="23"/>
          <w:szCs w:val="23"/>
          <w:lang w:val="ru-RU"/>
        </w:rPr>
        <w:t>лайша сыртқы планетаның көрінерлік кері қозғалысы түсіндіріледі.</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826" w:right="1220" w:bottom="435" w:left="1020" w:header="720" w:footer="720" w:gutter="0"/>
          <w:cols w:space="720" w:equalWidth="0">
            <w:col w:w="6160"/>
          </w:cols>
          <w:noEndnote/>
        </w:sectPr>
      </w:pPr>
    </w:p>
    <w:p w:rsidR="003323E4" w:rsidRPr="00AF16BC" w:rsidRDefault="003323E4">
      <w:pPr>
        <w:widowControl w:val="0"/>
        <w:autoSpaceDE w:val="0"/>
        <w:autoSpaceDN w:val="0"/>
        <w:adjustRightInd w:val="0"/>
        <w:spacing w:after="0" w:line="8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105</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826"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75" w:lineRule="auto"/>
        <w:ind w:firstLine="397"/>
        <w:jc w:val="both"/>
        <w:rPr>
          <w:rFonts w:ascii="Times New Roman" w:hAnsi="Times New Roman"/>
          <w:sz w:val="24"/>
          <w:szCs w:val="24"/>
          <w:lang w:val="ru-RU"/>
        </w:rPr>
      </w:pPr>
      <w:bookmarkStart w:id="103" w:name="page211"/>
      <w:bookmarkEnd w:id="103"/>
      <w:r w:rsidRPr="00AF16BC">
        <w:rPr>
          <w:rFonts w:ascii="Arial" w:hAnsi="Arial" w:cs="Arial"/>
          <w:sz w:val="21"/>
          <w:szCs w:val="21"/>
          <w:lang w:val="ru-RU"/>
        </w:rPr>
        <w:lastRenderedPageBreak/>
        <w:t>Синодтық айналу кезеңі (</w:t>
      </w:r>
      <w:r>
        <w:rPr>
          <w:rFonts w:ascii="Arial" w:hAnsi="Arial" w:cs="Arial"/>
          <w:sz w:val="21"/>
          <w:szCs w:val="21"/>
        </w:rPr>
        <w:t>S</w:t>
      </w:r>
      <w:r w:rsidRPr="00AF16BC">
        <w:rPr>
          <w:rFonts w:ascii="Arial" w:hAnsi="Arial" w:cs="Arial"/>
          <w:sz w:val="21"/>
          <w:szCs w:val="21"/>
          <w:lang w:val="ru-RU"/>
        </w:rPr>
        <w:t>) бұрыннан белгілі. Планетаның бұл кезеңі аттас конфигурациялардың қайталануының арасындағы уақыт аралығы болатын. Жаңа модельде (5-сурет) Т</w:t>
      </w:r>
      <w:r w:rsidRPr="00AF16BC">
        <w:rPr>
          <w:rFonts w:ascii="Times New Roman" w:hAnsi="Times New Roman"/>
          <w:sz w:val="24"/>
          <w:szCs w:val="24"/>
          <w:vertAlign w:val="subscript"/>
          <w:lang w:val="ru-RU"/>
        </w:rPr>
        <w:t>1</w:t>
      </w:r>
      <w:r w:rsidRPr="00AF16BC">
        <w:rPr>
          <w:rFonts w:ascii="Arial" w:hAnsi="Arial" w:cs="Arial"/>
          <w:sz w:val="21"/>
          <w:szCs w:val="21"/>
          <w:lang w:val="ru-RU"/>
        </w:rPr>
        <w:t xml:space="preserve">-Жер, ал </w:t>
      </w:r>
      <w:r>
        <w:rPr>
          <w:rFonts w:ascii="Arial" w:hAnsi="Arial" w:cs="Arial"/>
          <w:sz w:val="21"/>
          <w:szCs w:val="21"/>
        </w:rPr>
        <w:t>V</w:t>
      </w:r>
      <w:r w:rsidRPr="00AF16BC">
        <w:rPr>
          <w:rFonts w:ascii="Times New Roman" w:hAnsi="Times New Roman"/>
          <w:sz w:val="24"/>
          <w:szCs w:val="24"/>
          <w:vertAlign w:val="subscript"/>
          <w:lang w:val="ru-RU"/>
        </w:rPr>
        <w:t>1</w:t>
      </w:r>
      <w:r w:rsidRPr="00AF16BC">
        <w:rPr>
          <w:rFonts w:ascii="Arial" w:hAnsi="Arial" w:cs="Arial"/>
          <w:sz w:val="21"/>
          <w:szCs w:val="21"/>
          <w:lang w:val="ru-RU"/>
        </w:rPr>
        <w:t>-ішкі планета (Шолпан) - Күнмен бір түзудің бойында орналасқан кон</w:t>
      </w:r>
      <w:r w:rsidRPr="00AF16BC">
        <w:rPr>
          <w:rFonts w:ascii="Times New Roman" w:hAnsi="Times New Roman"/>
          <w:sz w:val="21"/>
          <w:szCs w:val="21"/>
          <w:lang w:val="ru-RU"/>
        </w:rPr>
        <w:t>-</w:t>
      </w:r>
      <w:r w:rsidRPr="00AF16BC">
        <w:rPr>
          <w:rFonts w:ascii="Arial" w:hAnsi="Arial" w:cs="Arial"/>
          <w:sz w:val="21"/>
          <w:szCs w:val="21"/>
          <w:lang w:val="ru-RU"/>
        </w:rPr>
        <w:t>фигурация –Күнмен қосылуы болсын. Шолпан мен Жер қайтадан осы конфигурацияға келуі үшін бір айналым</w:t>
      </w:r>
      <w:r w:rsidRPr="00AF16BC">
        <w:rPr>
          <w:rFonts w:ascii="Times New Roman" w:hAnsi="Times New Roman"/>
          <w:sz w:val="21"/>
          <w:szCs w:val="21"/>
          <w:lang w:val="ru-RU"/>
        </w:rPr>
        <w:t>-</w:t>
      </w:r>
      <w:r w:rsidRPr="00AF16BC">
        <w:rPr>
          <w:rFonts w:ascii="Arial" w:hAnsi="Arial" w:cs="Arial"/>
          <w:sz w:val="21"/>
          <w:szCs w:val="21"/>
          <w:lang w:val="ru-RU"/>
        </w:rPr>
        <w:t>нан артық орын ауыстыруы тиіс. Сондықтан синодтық айналу кезеңі (</w:t>
      </w:r>
      <w:r>
        <w:rPr>
          <w:rFonts w:ascii="Arial" w:hAnsi="Arial" w:cs="Arial"/>
          <w:sz w:val="21"/>
          <w:szCs w:val="21"/>
        </w:rPr>
        <w:t>S</w:t>
      </w:r>
      <w:r w:rsidRPr="00AF16BC">
        <w:rPr>
          <w:rFonts w:ascii="Arial" w:hAnsi="Arial" w:cs="Arial"/>
          <w:sz w:val="21"/>
          <w:szCs w:val="21"/>
          <w:lang w:val="ru-RU"/>
        </w:rPr>
        <w:t xml:space="preserve">) планетаның айналу кезеңіне тең емес. Планеталардың қозғалысы жайындағы көзқарас түбегейлі өзгеретіндіктен жаңа уақыт аралықтарын қолдануға тура келеді. Планетаның Күнді толық бір айналуына қажетті уақыт аралығы – </w:t>
      </w:r>
      <w:r w:rsidRPr="00AF16BC">
        <w:rPr>
          <w:rFonts w:ascii="Arial" w:hAnsi="Arial" w:cs="Arial"/>
          <w:b/>
          <w:bCs/>
          <w:sz w:val="21"/>
          <w:szCs w:val="21"/>
          <w:lang w:val="ru-RU"/>
        </w:rPr>
        <w:t>сидерлік айналыс кезеңі</w:t>
      </w:r>
      <w:r w:rsidRPr="00AF16BC">
        <w:rPr>
          <w:rFonts w:ascii="Arial" w:hAnsi="Arial" w:cs="Arial"/>
          <w:sz w:val="21"/>
          <w:szCs w:val="21"/>
          <w:lang w:val="ru-RU"/>
        </w:rPr>
        <w:t xml:space="preserve"> енгізіледі (Т). Суретте ішкі планета осы уақыт аралығы ішінде бір айналып бұрыңғы орнына - (</w:t>
      </w:r>
      <w:r>
        <w:rPr>
          <w:rFonts w:ascii="Arial" w:hAnsi="Arial" w:cs="Arial"/>
          <w:sz w:val="21"/>
          <w:szCs w:val="21"/>
        </w:rPr>
        <w:t>V</w:t>
      </w:r>
      <w:r w:rsidRPr="00AF16BC">
        <w:rPr>
          <w:rFonts w:ascii="Times New Roman" w:hAnsi="Times New Roman"/>
          <w:sz w:val="24"/>
          <w:szCs w:val="24"/>
          <w:vertAlign w:val="subscript"/>
          <w:lang w:val="ru-RU"/>
        </w:rPr>
        <w:t>1</w:t>
      </w:r>
      <w:r w:rsidRPr="00AF16BC">
        <w:rPr>
          <w:rFonts w:ascii="Arial" w:hAnsi="Arial" w:cs="Arial"/>
          <w:sz w:val="21"/>
          <w:szCs w:val="21"/>
          <w:lang w:val="ru-RU"/>
        </w:rPr>
        <w:t xml:space="preserve"> ) қайтып келгенде, Жер өз орнынан -(Т</w:t>
      </w:r>
      <w:r w:rsidRPr="00AF16BC">
        <w:rPr>
          <w:rFonts w:ascii="Times New Roman" w:hAnsi="Times New Roman"/>
          <w:sz w:val="24"/>
          <w:szCs w:val="24"/>
          <w:vertAlign w:val="subscript"/>
          <w:lang w:val="ru-RU"/>
        </w:rPr>
        <w:t>1</w:t>
      </w:r>
      <w:r w:rsidRPr="00AF16BC">
        <w:rPr>
          <w:rFonts w:ascii="Arial" w:hAnsi="Arial" w:cs="Arial"/>
          <w:sz w:val="21"/>
          <w:szCs w:val="21"/>
          <w:lang w:val="ru-RU"/>
        </w:rPr>
        <w:t xml:space="preserve">) кетіп қалады. Ішкі планета оны </w:t>
      </w:r>
      <w:r>
        <w:rPr>
          <w:rFonts w:ascii="Arial" w:hAnsi="Arial" w:cs="Arial"/>
          <w:sz w:val="21"/>
          <w:szCs w:val="21"/>
        </w:rPr>
        <w:t>V</w:t>
      </w:r>
      <w:r w:rsidRPr="00AF16BC">
        <w:rPr>
          <w:rFonts w:ascii="Times New Roman" w:hAnsi="Times New Roman"/>
          <w:sz w:val="24"/>
          <w:szCs w:val="24"/>
          <w:vertAlign w:val="subscript"/>
          <w:lang w:val="ru-RU"/>
        </w:rPr>
        <w:t>2</w:t>
      </w:r>
      <w:r w:rsidRPr="00AF16BC">
        <w:rPr>
          <w:rFonts w:ascii="Arial" w:hAnsi="Arial" w:cs="Arial"/>
          <w:sz w:val="21"/>
          <w:szCs w:val="21"/>
          <w:lang w:val="ru-RU"/>
        </w:rPr>
        <w:t xml:space="preserve"> қалпында қуып жетіп, сол кезде ғана бұрыңғы конфигурациясы қайталанады. Бұл аралық синодтық айналу кезеңі (</w:t>
      </w:r>
      <w:r>
        <w:rPr>
          <w:rFonts w:ascii="Arial" w:hAnsi="Arial" w:cs="Arial"/>
          <w:sz w:val="21"/>
          <w:szCs w:val="21"/>
        </w:rPr>
        <w:t>S</w:t>
      </w:r>
      <w:r w:rsidRPr="00AF16BC">
        <w:rPr>
          <w:rFonts w:ascii="Arial" w:hAnsi="Arial" w:cs="Arial"/>
          <w:sz w:val="21"/>
          <w:szCs w:val="21"/>
          <w:lang w:val="ru-RU"/>
        </w:rPr>
        <w:t>) болып табылады. Жердің сидерлік айналыс периоды – жұлдыздық жылға тең. Планетаның синодтық және сидерлік кезеңітарының арасындағы байланысты анықтау үшін планеталар қозғалысына механикадағы жылдамдықтарды қосу теоремасын қолданып көрейік. Бір тәулікте планетаның</w:t>
      </w:r>
    </w:p>
    <w:p w:rsidR="003323E4" w:rsidRPr="00AF16BC" w:rsidRDefault="00281624">
      <w:pPr>
        <w:widowControl w:val="0"/>
        <w:autoSpaceDE w:val="0"/>
        <w:autoSpaceDN w:val="0"/>
        <w:adjustRightInd w:val="0"/>
        <w:spacing w:after="0" w:line="194" w:lineRule="auto"/>
        <w:rPr>
          <w:rFonts w:ascii="Times New Roman" w:hAnsi="Times New Roman"/>
          <w:sz w:val="24"/>
          <w:szCs w:val="24"/>
          <w:lang w:val="ru-RU"/>
        </w:rPr>
      </w:pPr>
      <w:r w:rsidRPr="00AF16BC">
        <w:rPr>
          <w:rFonts w:ascii="Arial" w:hAnsi="Arial" w:cs="Arial"/>
          <w:sz w:val="24"/>
          <w:szCs w:val="24"/>
          <w:lang w:val="ru-RU"/>
        </w:rPr>
        <w:t xml:space="preserve">орбита бойымен өтетін доғасы: </w:t>
      </w:r>
      <w:r w:rsidRPr="00AF16BC">
        <w:rPr>
          <w:rFonts w:ascii="Times New Roman" w:hAnsi="Times New Roman"/>
          <w:sz w:val="35"/>
          <w:szCs w:val="35"/>
          <w:u w:val="single"/>
          <w:vertAlign w:val="superscript"/>
          <w:lang w:val="ru-RU"/>
        </w:rPr>
        <w:t>360</w:t>
      </w:r>
      <w:r w:rsidRPr="00AF16BC">
        <w:rPr>
          <w:rFonts w:ascii="Arial" w:hAnsi="Arial" w:cs="Arial"/>
          <w:sz w:val="35"/>
          <w:szCs w:val="35"/>
          <w:u w:val="single"/>
          <w:vertAlign w:val="superscript"/>
          <w:lang w:val="ru-RU"/>
        </w:rPr>
        <w:t>°</w:t>
      </w:r>
      <w:r w:rsidRPr="00AF16BC">
        <w:rPr>
          <w:rFonts w:ascii="Times New Roman" w:hAnsi="Times New Roman"/>
          <w:sz w:val="24"/>
          <w:szCs w:val="24"/>
          <w:lang w:val="ru-RU"/>
        </w:rPr>
        <w:t>.</w:t>
      </w:r>
    </w:p>
    <w:p w:rsidR="003323E4" w:rsidRPr="00AF16BC" w:rsidRDefault="00281624">
      <w:pPr>
        <w:widowControl w:val="0"/>
        <w:autoSpaceDE w:val="0"/>
        <w:autoSpaceDN w:val="0"/>
        <w:adjustRightInd w:val="0"/>
        <w:spacing w:after="0" w:line="182" w:lineRule="auto"/>
        <w:rPr>
          <w:rFonts w:ascii="Times New Roman" w:hAnsi="Times New Roman"/>
          <w:sz w:val="24"/>
          <w:szCs w:val="24"/>
          <w:lang w:val="ru-RU"/>
        </w:rPr>
      </w:pPr>
      <w:r w:rsidRPr="00AF16BC">
        <w:rPr>
          <w:rFonts w:ascii="Arial" w:hAnsi="Arial" w:cs="Arial"/>
          <w:sz w:val="16"/>
          <w:szCs w:val="16"/>
          <w:lang w:val="ru-RU"/>
        </w:rPr>
        <w:t xml:space="preserve">Жер болса бір тәулікте </w:t>
      </w:r>
      <w:r w:rsidRPr="00AF16BC">
        <w:rPr>
          <w:rFonts w:ascii="Times New Roman" w:hAnsi="Times New Roman"/>
          <w:sz w:val="21"/>
          <w:szCs w:val="21"/>
          <w:u w:val="single"/>
          <w:vertAlign w:val="superscript"/>
          <w:lang w:val="ru-RU"/>
        </w:rPr>
        <w:t>360</w:t>
      </w:r>
      <w:r w:rsidRPr="00AF16BC">
        <w:rPr>
          <w:rFonts w:ascii="Arial" w:hAnsi="Arial" w:cs="Arial"/>
          <w:sz w:val="21"/>
          <w:szCs w:val="21"/>
          <w:u w:val="single"/>
          <w:vertAlign w:val="superscript"/>
          <w:lang w:val="ru-RU"/>
        </w:rPr>
        <w:t>°</w:t>
      </w:r>
      <w:r w:rsidRPr="00AF16BC">
        <w:rPr>
          <w:rFonts w:ascii="Arial" w:hAnsi="Arial" w:cs="Arial"/>
          <w:sz w:val="16"/>
          <w:szCs w:val="16"/>
          <w:lang w:val="ru-RU"/>
        </w:rPr>
        <w:t xml:space="preserve">  доғаны</w:t>
      </w:r>
      <w:r>
        <w:rPr>
          <w:rFonts w:ascii="Times New Roman" w:hAnsi="Times New Roman"/>
          <w:i/>
          <w:iCs/>
          <w:sz w:val="21"/>
          <w:szCs w:val="21"/>
          <w:vertAlign w:val="superscript"/>
        </w:rPr>
        <w:t>T</w:t>
      </w:r>
      <w:r w:rsidRPr="00AF16BC">
        <w:rPr>
          <w:rFonts w:ascii="Arial" w:hAnsi="Arial" w:cs="Arial"/>
          <w:sz w:val="16"/>
          <w:szCs w:val="16"/>
          <w:lang w:val="ru-RU"/>
        </w:rPr>
        <w:t xml:space="preserve">  өтеді. Ал </w:t>
      </w:r>
      <w:r w:rsidRPr="00AF16BC">
        <w:rPr>
          <w:rFonts w:ascii="Times New Roman" w:hAnsi="Times New Roman"/>
          <w:sz w:val="23"/>
          <w:szCs w:val="23"/>
          <w:u w:val="single"/>
          <w:vertAlign w:val="superscript"/>
          <w:lang w:val="ru-RU"/>
        </w:rPr>
        <w:t>360</w:t>
      </w:r>
      <w:r w:rsidRPr="00AF16BC">
        <w:rPr>
          <w:rFonts w:ascii="Arial" w:hAnsi="Arial" w:cs="Arial"/>
          <w:sz w:val="23"/>
          <w:szCs w:val="23"/>
          <w:u w:val="single"/>
          <w:vertAlign w:val="superscript"/>
          <w:lang w:val="ru-RU"/>
        </w:rPr>
        <w:t>°</w:t>
      </w:r>
    </w:p>
    <w:p w:rsidR="003323E4" w:rsidRPr="00AF16BC" w:rsidRDefault="00281624">
      <w:pPr>
        <w:widowControl w:val="0"/>
        <w:tabs>
          <w:tab w:val="left" w:pos="5840"/>
        </w:tabs>
        <w:autoSpaceDE w:val="0"/>
        <w:autoSpaceDN w:val="0"/>
        <w:adjustRightInd w:val="0"/>
        <w:spacing w:after="0" w:line="184" w:lineRule="auto"/>
        <w:ind w:left="3020"/>
        <w:rPr>
          <w:rFonts w:ascii="Times New Roman" w:hAnsi="Times New Roman"/>
          <w:sz w:val="24"/>
          <w:szCs w:val="24"/>
          <w:lang w:val="ru-RU"/>
        </w:rPr>
      </w:pPr>
      <w:r>
        <w:rPr>
          <w:rFonts w:ascii="Times New Roman" w:hAnsi="Times New Roman"/>
          <w:i/>
          <w:iCs/>
          <w:sz w:val="18"/>
          <w:szCs w:val="18"/>
        </w:rPr>
        <w:t>T</w:t>
      </w:r>
      <w:r w:rsidRPr="00AF16BC">
        <w:rPr>
          <w:rFonts w:ascii="Times New Roman" w:hAnsi="Times New Roman"/>
          <w:sz w:val="24"/>
          <w:szCs w:val="24"/>
          <w:lang w:val="ru-RU"/>
        </w:rPr>
        <w:tab/>
      </w:r>
      <w:r>
        <w:rPr>
          <w:rFonts w:ascii="Times New Roman" w:hAnsi="Times New Roman"/>
          <w:i/>
          <w:iCs/>
          <w:sz w:val="20"/>
          <w:szCs w:val="20"/>
        </w:rPr>
        <w:t>S</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53" w:lineRule="exact"/>
        <w:rPr>
          <w:rFonts w:ascii="Times New Roman" w:hAnsi="Times New Roman"/>
          <w:sz w:val="24"/>
          <w:szCs w:val="24"/>
          <w:lang w:val="ru-RU"/>
        </w:rPr>
      </w:pPr>
      <w:r w:rsidRPr="00AF16BC">
        <w:rPr>
          <w:rFonts w:ascii="Arial" w:hAnsi="Arial" w:cs="Arial"/>
          <w:lang w:val="ru-RU"/>
        </w:rPr>
        <w:t xml:space="preserve">-планетаның бір тәулік ішінде </w:t>
      </w:r>
      <w:r w:rsidRPr="00AF16BC">
        <w:rPr>
          <w:rFonts w:ascii="MS PGothic" w:eastAsia="MS PGothic" w:hAnsi="Arial" w:cs="MS PGothic" w:hint="eastAsia"/>
          <w:sz w:val="18"/>
          <w:szCs w:val="18"/>
          <w:vertAlign w:val="superscript"/>
          <w:lang w:val="ru-RU"/>
        </w:rPr>
        <w:t>⊕</w:t>
      </w:r>
      <w:r w:rsidRPr="00AF16BC">
        <w:rPr>
          <w:rFonts w:ascii="Arial" w:hAnsi="Arial" w:cs="Arial"/>
          <w:lang w:val="ru-RU"/>
        </w:rPr>
        <w:t>көрінерлік орнының өзгеруі.</w:t>
      </w:r>
    </w:p>
    <w:p w:rsidR="003323E4" w:rsidRPr="00AF16BC" w:rsidRDefault="003323E4">
      <w:pPr>
        <w:widowControl w:val="0"/>
        <w:autoSpaceDE w:val="0"/>
        <w:autoSpaceDN w:val="0"/>
        <w:adjustRightInd w:val="0"/>
        <w:spacing w:after="0" w:line="5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3" w:lineRule="auto"/>
        <w:jc w:val="both"/>
        <w:rPr>
          <w:rFonts w:ascii="Times New Roman" w:hAnsi="Times New Roman"/>
          <w:sz w:val="24"/>
          <w:szCs w:val="24"/>
          <w:lang w:val="ru-RU"/>
        </w:rPr>
      </w:pPr>
      <w:r w:rsidRPr="00AF16BC">
        <w:rPr>
          <w:rFonts w:ascii="Arial" w:hAnsi="Arial" w:cs="Arial"/>
          <w:lang w:val="ru-RU"/>
        </w:rPr>
        <w:t>Екі дененің абсолют жылдамдықтарының аймасы олардың салыстырмалы жылдамдығына теңдігі сияқты, планета мен Жердің тәуліктік орбиталық жолдарының айырмасы планетаның көрінерлік тәулікті орын ауыстыруын</w:t>
      </w:r>
    </w:p>
    <w:p w:rsidR="003323E4" w:rsidRPr="00AF16BC" w:rsidRDefault="003323E4">
      <w:pPr>
        <w:widowControl w:val="0"/>
        <w:autoSpaceDE w:val="0"/>
        <w:autoSpaceDN w:val="0"/>
        <w:adjustRightInd w:val="0"/>
        <w:spacing w:after="0" w:line="4" w:lineRule="exact"/>
        <w:rPr>
          <w:rFonts w:ascii="Times New Roman" w:hAnsi="Times New Roman"/>
          <w:sz w:val="24"/>
          <w:szCs w:val="24"/>
          <w:lang w:val="ru-RU"/>
        </w:rPr>
      </w:pPr>
    </w:p>
    <w:tbl>
      <w:tblPr>
        <w:tblW w:w="0" w:type="auto"/>
        <w:tblLayout w:type="fixed"/>
        <w:tblCellMar>
          <w:left w:w="0" w:type="dxa"/>
          <w:right w:w="0" w:type="dxa"/>
        </w:tblCellMar>
        <w:tblLook w:val="0000"/>
      </w:tblPr>
      <w:tblGrid>
        <w:gridCol w:w="3620"/>
        <w:gridCol w:w="680"/>
        <w:gridCol w:w="260"/>
        <w:gridCol w:w="460"/>
        <w:gridCol w:w="440"/>
        <w:gridCol w:w="520"/>
        <w:gridCol w:w="20"/>
      </w:tblGrid>
      <w:tr w:rsidR="003323E4" w:rsidRPr="00AF16BC">
        <w:trPr>
          <w:trHeight w:val="361"/>
        </w:trPr>
        <w:tc>
          <w:tcPr>
            <w:tcW w:w="36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8"/>
                <w:sz w:val="24"/>
                <w:szCs w:val="24"/>
              </w:rPr>
              <w:t>береді. Төменгі планеталар үшін</w:t>
            </w:r>
          </w:p>
        </w:tc>
        <w:tc>
          <w:tcPr>
            <w:tcW w:w="6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sz w:val="27"/>
                <w:szCs w:val="27"/>
                <w:u w:val="single"/>
              </w:rPr>
              <w:t>360</w:t>
            </w:r>
            <w:r w:rsidRPr="00AF16BC">
              <w:rPr>
                <w:rFonts w:ascii="Times New Roman" w:hAnsi="Times New Roman"/>
                <w:sz w:val="31"/>
                <w:szCs w:val="31"/>
                <w:u w:val="single"/>
                <w:vertAlign w:val="superscript"/>
              </w:rPr>
              <w:t>0</w:t>
            </w:r>
          </w:p>
        </w:tc>
        <w:tc>
          <w:tcPr>
            <w:tcW w:w="2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Times New Roman" w:hAnsi="Times New Roman"/>
                <w:sz w:val="24"/>
                <w:szCs w:val="24"/>
              </w:rPr>
              <w:t>–</w:t>
            </w:r>
          </w:p>
        </w:tc>
        <w:tc>
          <w:tcPr>
            <w:tcW w:w="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6"/>
                <w:szCs w:val="26"/>
                <w:u w:val="single"/>
              </w:rPr>
              <w:t>360</w:t>
            </w:r>
          </w:p>
        </w:tc>
        <w:tc>
          <w:tcPr>
            <w:tcW w:w="4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66"/>
              <w:jc w:val="right"/>
              <w:rPr>
                <w:rFonts w:ascii="Times New Roman" w:hAnsi="Times New Roman"/>
                <w:sz w:val="24"/>
                <w:szCs w:val="24"/>
              </w:rPr>
            </w:pPr>
            <w:r w:rsidRPr="00AF16BC">
              <w:rPr>
                <w:rFonts w:ascii="Times New Roman" w:hAnsi="Times New Roman"/>
                <w:w w:val="79"/>
                <w:sz w:val="15"/>
                <w:szCs w:val="15"/>
                <w:u w:val="single"/>
              </w:rPr>
              <w:t>0</w:t>
            </w:r>
          </w:p>
        </w:tc>
        <w:tc>
          <w:tcPr>
            <w:tcW w:w="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sz w:val="24"/>
                <w:szCs w:val="24"/>
                <w:u w:val="single"/>
              </w:rPr>
              <w:t>360</w:t>
            </w:r>
            <w:r w:rsidRPr="00AF16BC">
              <w:rPr>
                <w:rFonts w:ascii="Times New Roman" w:hAnsi="Times New Roman"/>
                <w:sz w:val="28"/>
                <w:szCs w:val="28"/>
                <w:u w:val="single"/>
                <w:vertAlign w:val="superscript"/>
              </w:rPr>
              <w:t>0</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98"/>
        </w:trPr>
        <w:tc>
          <w:tcPr>
            <w:tcW w:w="36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6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97" w:lineRule="exact"/>
              <w:jc w:val="center"/>
              <w:rPr>
                <w:rFonts w:ascii="Times New Roman" w:hAnsi="Times New Roman"/>
                <w:sz w:val="24"/>
                <w:szCs w:val="24"/>
              </w:rPr>
            </w:pPr>
            <w:r w:rsidRPr="00AF16BC">
              <w:rPr>
                <w:rFonts w:ascii="Times New Roman" w:hAnsi="Times New Roman"/>
                <w:i/>
                <w:iCs/>
                <w:sz w:val="21"/>
                <w:szCs w:val="21"/>
              </w:rPr>
              <w:t>T</w:t>
            </w:r>
          </w:p>
        </w:tc>
        <w:tc>
          <w:tcPr>
            <w:tcW w:w="2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97" w:lineRule="exact"/>
              <w:jc w:val="right"/>
              <w:rPr>
                <w:rFonts w:ascii="Times New Roman" w:hAnsi="Times New Roman"/>
                <w:sz w:val="24"/>
                <w:szCs w:val="24"/>
              </w:rPr>
            </w:pPr>
            <w:r w:rsidRPr="00AF16BC">
              <w:rPr>
                <w:rFonts w:ascii="Times New Roman" w:hAnsi="Times New Roman"/>
                <w:i/>
                <w:iCs/>
                <w:sz w:val="19"/>
                <w:szCs w:val="19"/>
              </w:rPr>
              <w:t>T</w:t>
            </w:r>
            <w:r>
              <w:rPr>
                <w:rFonts w:ascii="MS PGothic" w:eastAsia="MS PGothic" w:hAnsi="Times New Roman" w:cs="MS PGothic" w:hint="eastAsia"/>
                <w:vertAlign w:val="subscript"/>
              </w:rPr>
              <w:t>⊕</w:t>
            </w:r>
          </w:p>
        </w:tc>
        <w:tc>
          <w:tcPr>
            <w:tcW w:w="4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97" w:lineRule="exact"/>
              <w:jc w:val="right"/>
              <w:rPr>
                <w:rFonts w:ascii="Times New Roman" w:hAnsi="Times New Roman"/>
                <w:sz w:val="24"/>
                <w:szCs w:val="24"/>
              </w:rPr>
            </w:pPr>
            <w:r w:rsidRPr="00AF16BC">
              <w:rPr>
                <w:rFonts w:ascii="Arial" w:hAnsi="Arial" w:cs="Arial"/>
              </w:rPr>
              <w:t>=</w:t>
            </w:r>
          </w:p>
        </w:tc>
        <w:tc>
          <w:tcPr>
            <w:tcW w:w="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97" w:lineRule="exact"/>
              <w:jc w:val="center"/>
              <w:rPr>
                <w:rFonts w:ascii="Times New Roman" w:hAnsi="Times New Roman"/>
                <w:sz w:val="24"/>
                <w:szCs w:val="24"/>
              </w:rPr>
            </w:pPr>
            <w:r w:rsidRPr="00AF16BC">
              <w:rPr>
                <w:rFonts w:ascii="Times New Roman" w:hAnsi="Times New Roman"/>
                <w:i/>
                <w:iCs/>
              </w:rPr>
              <w:t>S</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4"/>
        </w:trPr>
        <w:tc>
          <w:tcPr>
            <w:tcW w:w="36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немесе</w:t>
            </w: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72"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36"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106</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72" w:right="3960" w:bottom="435" w:left="4140" w:header="720" w:footer="720" w:gutter="0"/>
          <w:cols w:space="720" w:equalWidth="0">
            <w:col w:w="300"/>
          </w:cols>
          <w:noEndnote/>
        </w:sectPr>
      </w:pPr>
    </w:p>
    <w:p w:rsidR="003323E4" w:rsidRDefault="00A3036D">
      <w:pPr>
        <w:widowControl w:val="0"/>
        <w:autoSpaceDE w:val="0"/>
        <w:autoSpaceDN w:val="0"/>
        <w:adjustRightInd w:val="0"/>
        <w:spacing w:after="0" w:line="200" w:lineRule="exact"/>
        <w:rPr>
          <w:rFonts w:ascii="Times New Roman" w:hAnsi="Times New Roman"/>
          <w:sz w:val="24"/>
          <w:szCs w:val="24"/>
        </w:rPr>
      </w:pPr>
      <w:bookmarkStart w:id="104" w:name="page213"/>
      <w:bookmarkEnd w:id="104"/>
      <w:r w:rsidRPr="00A3036D">
        <w:rPr>
          <w:noProof/>
        </w:rPr>
        <w:lastRenderedPageBreak/>
        <w:pict>
          <v:shape id="_x0000_s1087" type="#_x0000_t75" style="position:absolute;margin-left:82.5pt;margin-top:58.5pt;width:241.1pt;height:218.9pt;z-index:-118;mso-position-horizontal-relative:page;mso-position-vertical-relative:page" o:allowincell="f">
            <v:imagedata r:id="rId47" o:title="" chromakey="white"/>
            <w10:wrap anchorx="page" anchory="pag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67"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620"/>
        <w:rPr>
          <w:rFonts w:ascii="Times New Roman" w:hAnsi="Times New Roman"/>
          <w:sz w:val="24"/>
          <w:szCs w:val="24"/>
        </w:rPr>
      </w:pPr>
      <w:r>
        <w:rPr>
          <w:rFonts w:ascii="Times New Roman" w:hAnsi="Times New Roman"/>
          <w:i/>
          <w:iCs/>
          <w:sz w:val="24"/>
          <w:szCs w:val="24"/>
        </w:rPr>
        <w:t>5-cурет.</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80"/>
        <w:rPr>
          <w:rFonts w:ascii="Times New Roman" w:hAnsi="Times New Roman"/>
          <w:sz w:val="24"/>
          <w:szCs w:val="24"/>
        </w:rPr>
      </w:pPr>
      <w:r>
        <w:rPr>
          <w:rFonts w:ascii="Arial" w:hAnsi="Arial" w:cs="Arial"/>
          <w:i/>
          <w:iCs/>
        </w:rPr>
        <w:t>Синодтық және сидерлік кезеңдердің айырмашылығы</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56" w:lineRule="exact"/>
        <w:rPr>
          <w:rFonts w:ascii="Times New Roman" w:hAnsi="Times New Roman"/>
          <w:sz w:val="24"/>
          <w:szCs w:val="24"/>
        </w:rPr>
      </w:pPr>
    </w:p>
    <w:tbl>
      <w:tblPr>
        <w:tblW w:w="0" w:type="auto"/>
        <w:tblInd w:w="500" w:type="dxa"/>
        <w:tblLayout w:type="fixed"/>
        <w:tblCellMar>
          <w:left w:w="0" w:type="dxa"/>
          <w:right w:w="0" w:type="dxa"/>
        </w:tblCellMar>
        <w:tblLook w:val="0000"/>
      </w:tblPr>
      <w:tblGrid>
        <w:gridCol w:w="200"/>
        <w:gridCol w:w="340"/>
        <w:gridCol w:w="320"/>
        <w:gridCol w:w="240"/>
        <w:gridCol w:w="200"/>
        <w:gridCol w:w="1660"/>
        <w:gridCol w:w="20"/>
      </w:tblGrid>
      <w:tr w:rsidR="003323E4" w:rsidRPr="00AF16BC">
        <w:trPr>
          <w:trHeight w:val="322"/>
        </w:trPr>
        <w:tc>
          <w:tcPr>
            <w:tcW w:w="2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321" w:lineRule="exact"/>
              <w:ind w:left="40"/>
              <w:rPr>
                <w:rFonts w:ascii="Times New Roman" w:hAnsi="Times New Roman"/>
                <w:sz w:val="24"/>
                <w:szCs w:val="24"/>
              </w:rPr>
            </w:pPr>
            <w:r w:rsidRPr="00AF16BC">
              <w:rPr>
                <w:rFonts w:ascii="Times New Roman" w:hAnsi="Times New Roman"/>
                <w:w w:val="99"/>
                <w:sz w:val="28"/>
                <w:szCs w:val="28"/>
              </w:rPr>
              <w:t>1</w:t>
            </w:r>
          </w:p>
        </w:tc>
        <w:tc>
          <w:tcPr>
            <w:tcW w:w="6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309" w:lineRule="exact"/>
              <w:jc w:val="right"/>
              <w:rPr>
                <w:rFonts w:ascii="Times New Roman" w:hAnsi="Times New Roman"/>
                <w:sz w:val="24"/>
                <w:szCs w:val="24"/>
              </w:rPr>
            </w:pPr>
            <w:r w:rsidRPr="00AF16BC">
              <w:rPr>
                <w:rFonts w:ascii="Times New Roman" w:hAnsi="Times New Roman"/>
                <w:sz w:val="27"/>
                <w:szCs w:val="27"/>
              </w:rPr>
              <w:t>1</w:t>
            </w: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321" w:lineRule="exact"/>
              <w:ind w:left="40"/>
              <w:rPr>
                <w:rFonts w:ascii="Times New Roman" w:hAnsi="Times New Roman"/>
                <w:sz w:val="24"/>
                <w:szCs w:val="24"/>
              </w:rPr>
            </w:pPr>
            <w:r w:rsidRPr="00AF16BC">
              <w:rPr>
                <w:rFonts w:ascii="Times New Roman" w:hAnsi="Times New Roman"/>
                <w:w w:val="99"/>
                <w:sz w:val="28"/>
                <w:szCs w:val="28"/>
              </w:rPr>
              <w:t>1</w:t>
            </w:r>
          </w:p>
        </w:tc>
        <w:tc>
          <w:tcPr>
            <w:tcW w:w="1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17"/>
        </w:trPr>
        <w:tc>
          <w:tcPr>
            <w:tcW w:w="20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Times New Roman" w:hAnsi="Times New Roman"/>
                <w:sz w:val="24"/>
                <w:szCs w:val="24"/>
              </w:rPr>
              <w:t>—</w:t>
            </w:r>
          </w:p>
        </w:tc>
        <w:tc>
          <w:tcPr>
            <w:tcW w:w="3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w:t>
            </w:r>
          </w:p>
        </w:tc>
        <w:tc>
          <w:tcPr>
            <w:tcW w:w="20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6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(4.1)</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07"/>
        </w:trPr>
        <w:tc>
          <w:tcPr>
            <w:tcW w:w="2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28"/>
                <w:szCs w:val="28"/>
              </w:rPr>
              <w:t>T</w:t>
            </w: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405" w:lineRule="exact"/>
              <w:jc w:val="center"/>
              <w:rPr>
                <w:rFonts w:ascii="Times New Roman" w:hAnsi="Times New Roman"/>
                <w:sz w:val="24"/>
                <w:szCs w:val="24"/>
              </w:rPr>
            </w:pPr>
            <w:r w:rsidRPr="00AF16BC">
              <w:rPr>
                <w:rFonts w:ascii="Times New Roman" w:hAnsi="Times New Roman"/>
                <w:i/>
                <w:iCs/>
                <w:sz w:val="47"/>
                <w:szCs w:val="47"/>
                <w:vertAlign w:val="superscript"/>
              </w:rPr>
              <w:t>T</w:t>
            </w:r>
            <w:r>
              <w:rPr>
                <w:rFonts w:ascii="MS PGothic" w:eastAsia="MS PGothic" w:hAnsi="Times New Roman" w:cs="MS PGothic" w:hint="eastAsia"/>
                <w:sz w:val="14"/>
                <w:szCs w:val="14"/>
              </w:rPr>
              <w:t>⊕</w:t>
            </w:r>
          </w:p>
        </w:tc>
        <w:tc>
          <w:tcPr>
            <w:tcW w:w="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sz w:val="28"/>
                <w:szCs w:val="28"/>
              </w:rPr>
              <w:t>S</w:t>
            </w:r>
          </w:p>
        </w:tc>
        <w:tc>
          <w:tcPr>
            <w:tcW w:w="16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4"/>
          <w:szCs w:val="24"/>
        </w:rPr>
        <w:t>Жоғарғы планеталар үшін дәл солай</w:t>
      </w:r>
    </w:p>
    <w:p w:rsidR="003323E4" w:rsidRDefault="003323E4">
      <w:pPr>
        <w:widowControl w:val="0"/>
        <w:autoSpaceDE w:val="0"/>
        <w:autoSpaceDN w:val="0"/>
        <w:adjustRightInd w:val="0"/>
        <w:spacing w:after="0" w:line="238" w:lineRule="exact"/>
        <w:rPr>
          <w:rFonts w:ascii="Times New Roman" w:hAnsi="Times New Roman"/>
          <w:sz w:val="24"/>
          <w:szCs w:val="24"/>
        </w:rPr>
      </w:pPr>
    </w:p>
    <w:tbl>
      <w:tblPr>
        <w:tblW w:w="0" w:type="auto"/>
        <w:tblInd w:w="500" w:type="dxa"/>
        <w:tblLayout w:type="fixed"/>
        <w:tblCellMar>
          <w:left w:w="0" w:type="dxa"/>
          <w:right w:w="0" w:type="dxa"/>
        </w:tblCellMar>
        <w:tblLook w:val="0000"/>
      </w:tblPr>
      <w:tblGrid>
        <w:gridCol w:w="220"/>
        <w:gridCol w:w="440"/>
        <w:gridCol w:w="220"/>
        <w:gridCol w:w="240"/>
        <w:gridCol w:w="220"/>
        <w:gridCol w:w="1720"/>
        <w:gridCol w:w="20"/>
      </w:tblGrid>
      <w:tr w:rsidR="003323E4" w:rsidRPr="00AF16BC">
        <w:trPr>
          <w:trHeight w:val="398"/>
        </w:trPr>
        <w:tc>
          <w:tcPr>
            <w:tcW w:w="2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sz w:val="29"/>
                <w:szCs w:val="29"/>
              </w:rPr>
              <w:t>1</w:t>
            </w:r>
          </w:p>
        </w:tc>
        <w:tc>
          <w:tcPr>
            <w:tcW w:w="6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80"/>
              <w:rPr>
                <w:rFonts w:ascii="Times New Roman" w:hAnsi="Times New Roman"/>
                <w:sz w:val="24"/>
                <w:szCs w:val="24"/>
              </w:rPr>
            </w:pPr>
            <w:r w:rsidRPr="00AF16BC">
              <w:rPr>
                <w:rFonts w:ascii="Times New Roman" w:hAnsi="Times New Roman"/>
                <w:sz w:val="29"/>
                <w:szCs w:val="29"/>
              </w:rPr>
              <w:t>1</w:t>
            </w:r>
          </w:p>
        </w:tc>
        <w:tc>
          <w:tcPr>
            <w:tcW w:w="4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60"/>
              <w:rPr>
                <w:rFonts w:ascii="Times New Roman" w:hAnsi="Times New Roman"/>
                <w:sz w:val="24"/>
                <w:szCs w:val="24"/>
              </w:rPr>
            </w:pPr>
            <w:r w:rsidRPr="00AF16BC">
              <w:rPr>
                <w:rFonts w:ascii="Times New Roman" w:hAnsi="Times New Roman"/>
                <w:sz w:val="31"/>
                <w:szCs w:val="31"/>
              </w:rPr>
              <w:t>1</w:t>
            </w:r>
          </w:p>
        </w:tc>
        <w:tc>
          <w:tcPr>
            <w:tcW w:w="1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1"/>
        </w:trPr>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60"/>
              <w:rPr>
                <w:rFonts w:ascii="Times New Roman" w:hAnsi="Times New Roman"/>
                <w:sz w:val="24"/>
                <w:szCs w:val="24"/>
              </w:rPr>
            </w:pPr>
            <w:r w:rsidRPr="00AF16BC">
              <w:rPr>
                <w:rFonts w:ascii="Times New Roman" w:hAnsi="Times New Roman"/>
                <w:sz w:val="24"/>
                <w:szCs w:val="24"/>
              </w:rPr>
              <w:t>—</w:t>
            </w:r>
          </w:p>
        </w:tc>
        <w:tc>
          <w:tcPr>
            <w:tcW w:w="2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w:t>
            </w:r>
          </w:p>
        </w:tc>
        <w:tc>
          <w:tcPr>
            <w:tcW w:w="2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7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(4.2)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2"/>
        </w:trPr>
        <w:tc>
          <w:tcPr>
            <w:tcW w:w="2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29"/>
                <w:szCs w:val="29"/>
              </w:rPr>
              <w:t>T</w:t>
            </w:r>
          </w:p>
        </w:tc>
        <w:tc>
          <w:tcPr>
            <w:tcW w:w="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sz w:val="31"/>
                <w:szCs w:val="31"/>
              </w:rPr>
              <w:t>S</w:t>
            </w:r>
          </w:p>
        </w:tc>
        <w:tc>
          <w:tcPr>
            <w:tcW w:w="17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76"/>
        </w:trPr>
        <w:tc>
          <w:tcPr>
            <w:tcW w:w="2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29"/>
                <w:szCs w:val="29"/>
              </w:rPr>
              <w:t>T</w:t>
            </w:r>
          </w:p>
        </w:tc>
        <w:tc>
          <w:tcPr>
            <w:tcW w:w="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7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2" w:lineRule="auto"/>
        <w:jc w:val="both"/>
        <w:rPr>
          <w:rFonts w:ascii="Times New Roman" w:hAnsi="Times New Roman"/>
          <w:sz w:val="24"/>
          <w:szCs w:val="24"/>
        </w:rPr>
      </w:pPr>
      <w:r>
        <w:rPr>
          <w:rFonts w:ascii="Arial" w:hAnsi="Arial" w:cs="Arial"/>
          <w:sz w:val="24"/>
          <w:szCs w:val="24"/>
        </w:rPr>
        <w:t xml:space="preserve">осы екі теңдеуді </w:t>
      </w:r>
      <w:r>
        <w:rPr>
          <w:rFonts w:ascii="Arial" w:hAnsi="Arial" w:cs="Arial"/>
          <w:b/>
          <w:bCs/>
          <w:sz w:val="24"/>
          <w:szCs w:val="24"/>
        </w:rPr>
        <w:t>синодтық қозғалыс теңдеулері</w:t>
      </w:r>
      <w:r>
        <w:rPr>
          <w:rFonts w:ascii="Arial" w:hAnsi="Arial" w:cs="Arial"/>
          <w:sz w:val="24"/>
          <w:szCs w:val="24"/>
        </w:rPr>
        <w:t xml:space="preserve"> деп атайды. Бұл теңдеулер планетаның синодтық айналыс пе</w:t>
      </w:r>
      <w:r>
        <w:rPr>
          <w:rFonts w:ascii="Times New Roman" w:hAnsi="Times New Roman"/>
          <w:sz w:val="24"/>
          <w:szCs w:val="24"/>
        </w:rPr>
        <w:t>-</w:t>
      </w:r>
      <w:r>
        <w:rPr>
          <w:rFonts w:ascii="Arial" w:hAnsi="Arial" w:cs="Arial"/>
          <w:sz w:val="24"/>
          <w:szCs w:val="24"/>
        </w:rPr>
        <w:t>риоды белгілі болған жағдайда сидерлік айналыс кезеңін анықтауға мүмкіндік береді.</w:t>
      </w:r>
    </w:p>
    <w:p w:rsidR="003323E4" w:rsidRDefault="003323E4">
      <w:pPr>
        <w:widowControl w:val="0"/>
        <w:autoSpaceDE w:val="0"/>
        <w:autoSpaceDN w:val="0"/>
        <w:adjustRightInd w:val="0"/>
        <w:spacing w:after="0" w:line="383"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960"/>
        <w:rPr>
          <w:rFonts w:ascii="Times New Roman" w:hAnsi="Times New Roman"/>
          <w:sz w:val="24"/>
          <w:szCs w:val="24"/>
        </w:rPr>
      </w:pPr>
      <w:r>
        <w:rPr>
          <w:rFonts w:ascii="Times New Roman" w:hAnsi="Times New Roman"/>
          <w:sz w:val="20"/>
          <w:szCs w:val="20"/>
        </w:rPr>
        <w:t>107</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440" w:right="1260" w:bottom="435" w:left="1020" w:header="720" w:footer="720" w:gutter="0"/>
          <w:cols w:space="720" w:equalWidth="0">
            <w:col w:w="6120"/>
          </w:cols>
          <w:noEndnote/>
        </w:sectPr>
      </w:pPr>
    </w:p>
    <w:p w:rsidR="003323E4" w:rsidRDefault="00281624">
      <w:pPr>
        <w:widowControl w:val="0"/>
        <w:autoSpaceDE w:val="0"/>
        <w:autoSpaceDN w:val="0"/>
        <w:adjustRightInd w:val="0"/>
        <w:spacing w:after="0" w:line="240" w:lineRule="auto"/>
        <w:ind w:left="1460"/>
        <w:rPr>
          <w:rFonts w:ascii="Times New Roman" w:hAnsi="Times New Roman"/>
          <w:sz w:val="24"/>
          <w:szCs w:val="24"/>
        </w:rPr>
      </w:pPr>
      <w:bookmarkStart w:id="105" w:name="page215"/>
      <w:bookmarkEnd w:id="105"/>
      <w:r>
        <w:rPr>
          <w:rFonts w:ascii="Arial" w:hAnsi="Arial" w:cs="Arial"/>
          <w:b/>
          <w:bCs/>
          <w:i/>
          <w:iCs/>
          <w:sz w:val="24"/>
          <w:szCs w:val="24"/>
        </w:rPr>
        <w:lastRenderedPageBreak/>
        <w:t>§5 Коперник ілімінің таралуы</w:t>
      </w:r>
    </w:p>
    <w:p w:rsidR="003323E4" w:rsidRDefault="003323E4">
      <w:pPr>
        <w:widowControl w:val="0"/>
        <w:autoSpaceDE w:val="0"/>
        <w:autoSpaceDN w:val="0"/>
        <w:adjustRightInd w:val="0"/>
        <w:spacing w:after="0" w:line="306"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rPr>
      </w:pPr>
      <w:r>
        <w:rPr>
          <w:rFonts w:ascii="Arial" w:hAnsi="Arial" w:cs="Arial"/>
        </w:rPr>
        <w:t>Коперник теориясының ғылым дамуындағы маңызы жоғары болған. Бұл ілімнің маңызы планеталардың қозға­ лысын анықтап беруінде ғана емес. Ең басты жетістігі – шіркеудегі авторитетін шайқалтуы болып отыр. Христиан шіркеуі дәулетінің шарықтаған шегі болатын. Христиан діні үшін Птолемейдің әлемдік жүйесі негізгі фундаменттік ілім болды. Жердің орны әлемнің центрінде, құдайға да бұл жүйеде орын табылады: барлық сфералардың сыр</w:t>
      </w:r>
      <w:r>
        <w:rPr>
          <w:rFonts w:ascii="Times New Roman" w:hAnsi="Times New Roman"/>
        </w:rPr>
        <w:t>-</w:t>
      </w:r>
      <w:r>
        <w:rPr>
          <w:rFonts w:ascii="Arial" w:hAnsi="Arial" w:cs="Arial"/>
        </w:rPr>
        <w:t>тында. Сол заманда шіркеудің көзқарасына қайшы келетін көзқарасты білдіру құдайдың бар болуына күмән келтірумен бірдей болды. «Ғылым діни ұстанымдарды дәлелдеу үшін ғана керек»,- дейтін пікірді ұстанған шіркеу инквизи</w:t>
      </w:r>
      <w:r>
        <w:rPr>
          <w:rFonts w:ascii="Times New Roman" w:hAnsi="Times New Roman"/>
        </w:rPr>
        <w:t>-</w:t>
      </w:r>
      <w:r>
        <w:rPr>
          <w:rFonts w:ascii="Arial" w:hAnsi="Arial" w:cs="Arial"/>
        </w:rPr>
        <w:t>циясы мүшелері шіркеуге қарсы шыққандарды қуғынға ұшыратқан заман болды.</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ind w:firstLine="397"/>
        <w:jc w:val="both"/>
        <w:rPr>
          <w:rFonts w:ascii="Times New Roman" w:hAnsi="Times New Roman"/>
          <w:sz w:val="24"/>
          <w:szCs w:val="24"/>
        </w:rPr>
      </w:pPr>
      <w:r>
        <w:rPr>
          <w:rFonts w:ascii="Arial" w:hAnsi="Arial" w:cs="Arial"/>
        </w:rPr>
        <w:t>Коперник ілімі орныққаннан кейін ғылым діннің салған бұғауынан босап шығып, өзіндік екпінімен дамыды. Хри</w:t>
      </w:r>
      <w:r>
        <w:rPr>
          <w:rFonts w:ascii="Times New Roman" w:hAnsi="Times New Roman"/>
        </w:rPr>
        <w:t>-</w:t>
      </w:r>
      <w:r>
        <w:rPr>
          <w:rFonts w:ascii="Arial" w:hAnsi="Arial" w:cs="Arial"/>
        </w:rPr>
        <w:t>стиан дін абыздары сол кезден бері Коперник ілімін жоққа шығаруды мақсат қылып, барын салып отыр. Бастапқы кез</w:t>
      </w:r>
      <w:r>
        <w:rPr>
          <w:rFonts w:ascii="Times New Roman" w:hAnsi="Times New Roman"/>
        </w:rPr>
        <w:t>-</w:t>
      </w:r>
      <w:r>
        <w:rPr>
          <w:rFonts w:ascii="Arial" w:hAnsi="Arial" w:cs="Arial"/>
        </w:rPr>
        <w:t>де дін басшылығы Коперник ілімін практикалық қажеттікті өтейтін пайдалы модель санап, қош қарсы алды. Кейін іліммен танысқан кейбір адамдар діннің ұстанған бағытына кереғар қарсы қорытындыға келетін болғандықтан, инк</w:t>
      </w:r>
      <w:r>
        <w:rPr>
          <w:rFonts w:ascii="Times New Roman" w:hAnsi="Times New Roman"/>
        </w:rPr>
        <w:t>-</w:t>
      </w:r>
      <w:r>
        <w:rPr>
          <w:rFonts w:ascii="Arial" w:hAnsi="Arial" w:cs="Arial"/>
        </w:rPr>
        <w:t>визиция кітапқа тыйым салып, сондай адамдарды қуғынға ұшыратып, қолға түсіргендерді зәбірлеп, көзқарастарынан бас тартуға мәжбүр еткен. Бұл адамдар өз еңбектерімен Коперник ілімін дамытып, кемшіліктерін түзетіп, ілімнің дұрыстығын дәлелдейтін мәліметтер тапқан. Сондай адамның бірі - Джордано Бруно еді. Оның қызметі Копер</w:t>
      </w:r>
      <w:r>
        <w:rPr>
          <w:rFonts w:ascii="Times New Roman" w:hAnsi="Times New Roman"/>
        </w:rPr>
        <w:t>-</w:t>
      </w:r>
      <w:r>
        <w:rPr>
          <w:rFonts w:ascii="Arial" w:hAnsi="Arial" w:cs="Arial"/>
        </w:rPr>
        <w:t>ник ілімін Еуропаға таратып уағыздауы ғана емес, соны</w:t>
      </w:r>
      <w:r>
        <w:rPr>
          <w:rFonts w:ascii="Times New Roman" w:hAnsi="Times New Roman"/>
        </w:rPr>
        <w:t>-</w:t>
      </w:r>
      <w:r>
        <w:rPr>
          <w:rFonts w:ascii="Arial" w:hAnsi="Arial" w:cs="Arial"/>
        </w:rPr>
        <w:t>мен бірге - әрбір жұлдыздың жеке дара Күн жүйесі болып табылатындығы жөніндегі болжамды айтуы еді. Ал Күн жүйесі әлемдегі көп жүйенің бірі болса, онда Жер тәрізді</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55" w:lineRule="exact"/>
        <w:rPr>
          <w:rFonts w:ascii="Times New Roman" w:hAnsi="Times New Roman"/>
          <w:sz w:val="24"/>
          <w:szCs w:val="24"/>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108</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48"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50" w:lineRule="auto"/>
        <w:jc w:val="both"/>
        <w:rPr>
          <w:rFonts w:ascii="Times New Roman" w:hAnsi="Times New Roman"/>
          <w:sz w:val="24"/>
          <w:szCs w:val="24"/>
          <w:lang w:val="ru-RU"/>
        </w:rPr>
      </w:pPr>
      <w:bookmarkStart w:id="106" w:name="page217"/>
      <w:bookmarkEnd w:id="106"/>
      <w:r w:rsidRPr="00AF16BC">
        <w:rPr>
          <w:rFonts w:ascii="Arial" w:hAnsi="Arial" w:cs="Arial"/>
          <w:sz w:val="24"/>
          <w:szCs w:val="24"/>
          <w:lang w:val="ru-RU"/>
        </w:rPr>
        <w:lastRenderedPageBreak/>
        <w:t>планеталар да, ақыл иесі - адам баласы да әлемде жалғыз емес. Осы көзқарасты Еуропаға таратқаны үшін Бруно ұсталып, шіркеу инквизициясының үкімі бойынша өлім жа</w:t>
      </w:r>
      <w:r w:rsidRPr="00AF16BC">
        <w:rPr>
          <w:rFonts w:ascii="Times New Roman" w:hAnsi="Times New Roman"/>
          <w:sz w:val="24"/>
          <w:szCs w:val="24"/>
          <w:lang w:val="ru-RU"/>
        </w:rPr>
        <w:t>-</w:t>
      </w:r>
      <w:r w:rsidRPr="00AF16BC">
        <w:rPr>
          <w:rFonts w:ascii="Arial" w:hAnsi="Arial" w:cs="Arial"/>
          <w:sz w:val="24"/>
          <w:szCs w:val="24"/>
          <w:lang w:val="ru-RU"/>
        </w:rPr>
        <w:t>засына кесіліп отқа өртелінді [42].</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8" w:lineRule="auto"/>
        <w:ind w:firstLine="397"/>
        <w:jc w:val="both"/>
        <w:rPr>
          <w:rFonts w:ascii="Times New Roman" w:hAnsi="Times New Roman"/>
          <w:sz w:val="24"/>
          <w:szCs w:val="24"/>
          <w:lang w:val="ru-RU"/>
        </w:rPr>
      </w:pPr>
      <w:r w:rsidRPr="00AF16BC">
        <w:rPr>
          <w:rFonts w:ascii="Arial" w:hAnsi="Arial" w:cs="Arial"/>
          <w:sz w:val="21"/>
          <w:szCs w:val="21"/>
          <w:lang w:val="ru-RU"/>
        </w:rPr>
        <w:t>Коперник іліміне қосымша дәлелдерді тапқан адамның бірі - Галилео Галилей. Ол өзінің механикадан, астроно</w:t>
      </w:r>
      <w:r w:rsidRPr="00AF16BC">
        <w:rPr>
          <w:rFonts w:ascii="Times New Roman" w:hAnsi="Times New Roman"/>
          <w:sz w:val="21"/>
          <w:szCs w:val="21"/>
          <w:lang w:val="ru-RU"/>
        </w:rPr>
        <w:t>-</w:t>
      </w:r>
      <w:r w:rsidRPr="00AF16BC">
        <w:rPr>
          <w:rFonts w:ascii="Arial" w:hAnsi="Arial" w:cs="Arial"/>
          <w:sz w:val="21"/>
          <w:szCs w:val="21"/>
          <w:lang w:val="ru-RU"/>
        </w:rPr>
        <w:t>миядан терең ойлы тәжірибелері мен еңбектерішен белгілі болған еді. Бірақ астрономиядан басты жаңалықтарын көру трубасын аспанға бағыттаған кезде ашты. Ең алғашқы болып телескопты жасап, соның көмегімен Ай бетіндегі тауларды, Күн бетіндегі дақтарды, Шолпан фазаларын бақылаған, Юпитердің маныңда төрт серігі қозғалатындығын ашты. Атмосфералық құбылыс деп есептеліп жүрген Құс жолының әлсіз жұлдыздардан құралғанын анықтады. Бұл жаңалықтар Коперниктік модельді дәлелдей түскендей болды. Өйткені, Шолпан фазаларының болуы: мұның Күнді айналатынды­ ғын дәлелі болса, Ай бетіндегі кедір-бұдырлардың бо</w:t>
      </w:r>
      <w:r w:rsidRPr="00AF16BC">
        <w:rPr>
          <w:rFonts w:ascii="Times New Roman" w:hAnsi="Times New Roman"/>
          <w:sz w:val="21"/>
          <w:szCs w:val="21"/>
          <w:lang w:val="ru-RU"/>
        </w:rPr>
        <w:t>-</w:t>
      </w:r>
      <w:r w:rsidRPr="00AF16BC">
        <w:rPr>
          <w:rFonts w:ascii="Arial" w:hAnsi="Arial" w:cs="Arial"/>
          <w:sz w:val="21"/>
          <w:szCs w:val="21"/>
          <w:lang w:val="ru-RU"/>
        </w:rPr>
        <w:t>луы Айдың Жер сияқты аспан денесі екендігінің дәлелі еді. Ал Юпитер планетасы серіктерімен қоса Күн жүйесі тәрізді жүйені құрауы бұл жүйенің әлемде жалғыз еместігін көрсетеді. Галилей инквизицияның қолына түсіп, жәбірленіп, көзқарасынан бас тартуға мәжбүр болды. Бірақ бұндай шаралар Коперник ілімінің таралуын тоқтата алма</w:t>
      </w:r>
      <w:r w:rsidRPr="00AF16BC">
        <w:rPr>
          <w:rFonts w:ascii="Times New Roman" w:hAnsi="Times New Roman"/>
          <w:sz w:val="21"/>
          <w:szCs w:val="21"/>
          <w:lang w:val="ru-RU"/>
        </w:rPr>
        <w:t>-</w:t>
      </w:r>
      <w:r w:rsidRPr="00AF16BC">
        <w:rPr>
          <w:rFonts w:ascii="Arial" w:hAnsi="Arial" w:cs="Arial"/>
          <w:sz w:val="21"/>
          <w:szCs w:val="21"/>
          <w:lang w:val="ru-RU"/>
        </w:rPr>
        <w:t>ды. Сонымен Коперник ілімінің пайда болуы ғылымның, адамзаттың дамуында ерекше маңызды меже болды. Бұл жаңалықтан кейін астрономия ғылымы қарыштап алға да</w:t>
      </w:r>
      <w:r w:rsidRPr="00AF16BC">
        <w:rPr>
          <w:rFonts w:ascii="Times New Roman" w:hAnsi="Times New Roman"/>
          <w:sz w:val="21"/>
          <w:szCs w:val="21"/>
          <w:lang w:val="ru-RU"/>
        </w:rPr>
        <w:t>-</w:t>
      </w:r>
      <w:r w:rsidRPr="00AF16BC">
        <w:rPr>
          <w:rFonts w:ascii="Arial" w:hAnsi="Arial" w:cs="Arial"/>
          <w:sz w:val="21"/>
          <w:szCs w:val="21"/>
          <w:lang w:val="ru-RU"/>
        </w:rPr>
        <w:t>мып кетті. Бұдан кейін Күн жүйесі тереңірек зерттеліп, мәліметтер жинақталып, толықтырылды. Жаңа пла</w:t>
      </w:r>
      <w:r w:rsidRPr="00AF16BC">
        <w:rPr>
          <w:rFonts w:ascii="Times New Roman" w:hAnsi="Times New Roman"/>
          <w:sz w:val="21"/>
          <w:szCs w:val="21"/>
          <w:lang w:val="ru-RU"/>
        </w:rPr>
        <w:t>-</w:t>
      </w:r>
      <w:r w:rsidRPr="00AF16BC">
        <w:rPr>
          <w:rFonts w:ascii="Arial" w:hAnsi="Arial" w:cs="Arial"/>
          <w:sz w:val="21"/>
          <w:szCs w:val="21"/>
          <w:lang w:val="ru-RU"/>
        </w:rPr>
        <w:t>неталар ашылып, планеталарға дейінгі қашықтықтар, планеталардың массалары анықталды.</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0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109</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20" w:bottom="435" w:left="3980" w:header="720" w:footer="720" w:gutter="0"/>
          <w:cols w:space="720" w:equalWidth="0">
            <w:col w:w="300"/>
          </w:cols>
          <w:noEndnote/>
        </w:sectPr>
      </w:pPr>
    </w:p>
    <w:p w:rsidR="003323E4" w:rsidRPr="00AF16BC" w:rsidRDefault="00281624">
      <w:pPr>
        <w:widowControl w:val="0"/>
        <w:autoSpaceDE w:val="0"/>
        <w:autoSpaceDN w:val="0"/>
        <w:adjustRightInd w:val="0"/>
        <w:spacing w:after="0" w:line="240" w:lineRule="auto"/>
        <w:ind w:left="540"/>
        <w:rPr>
          <w:rFonts w:ascii="Times New Roman" w:hAnsi="Times New Roman"/>
          <w:sz w:val="24"/>
          <w:szCs w:val="24"/>
          <w:lang w:val="ru-RU"/>
        </w:rPr>
      </w:pPr>
      <w:bookmarkStart w:id="107" w:name="page219"/>
      <w:bookmarkEnd w:id="107"/>
      <w:r w:rsidRPr="00AF16BC">
        <w:rPr>
          <w:rFonts w:ascii="Arial" w:hAnsi="Arial" w:cs="Arial"/>
          <w:b/>
          <w:bCs/>
          <w:i/>
          <w:iCs/>
          <w:sz w:val="23"/>
          <w:szCs w:val="23"/>
          <w:lang w:val="ru-RU"/>
        </w:rPr>
        <w:lastRenderedPageBreak/>
        <w:t>§6 Күн жүйесіндегі геометриялық қатынастар</w:t>
      </w:r>
    </w:p>
    <w:p w:rsidR="003323E4" w:rsidRPr="00AF16BC" w:rsidRDefault="003323E4">
      <w:pPr>
        <w:widowControl w:val="0"/>
        <w:autoSpaceDE w:val="0"/>
        <w:autoSpaceDN w:val="0"/>
        <w:adjustRightInd w:val="0"/>
        <w:spacing w:after="0" w:line="30"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0" w:lineRule="auto"/>
        <w:ind w:firstLine="397"/>
        <w:rPr>
          <w:rFonts w:ascii="Times New Roman" w:hAnsi="Times New Roman"/>
          <w:sz w:val="24"/>
          <w:szCs w:val="24"/>
          <w:lang w:val="ru-RU"/>
        </w:rPr>
      </w:pPr>
      <w:r w:rsidRPr="00AF16BC">
        <w:rPr>
          <w:rFonts w:ascii="Arial" w:hAnsi="Arial" w:cs="Arial"/>
          <w:sz w:val="24"/>
          <w:szCs w:val="24"/>
          <w:lang w:val="ru-RU"/>
        </w:rPr>
        <w:t>Күн жүйесі денелеріне дейінгі қашықтықты анықтаудың екі әдісі белгілі: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numPr>
          <w:ilvl w:val="0"/>
          <w:numId w:val="18"/>
        </w:numPr>
        <w:tabs>
          <w:tab w:val="clear" w:pos="720"/>
          <w:tab w:val="num" w:pos="740"/>
        </w:tabs>
        <w:overflowPunct w:val="0"/>
        <w:autoSpaceDE w:val="0"/>
        <w:autoSpaceDN w:val="0"/>
        <w:adjustRightInd w:val="0"/>
        <w:spacing w:after="0" w:line="249" w:lineRule="auto"/>
        <w:ind w:left="740" w:hanging="356"/>
        <w:jc w:val="both"/>
        <w:rPr>
          <w:rFonts w:ascii="Times New Roman" w:hAnsi="Times New Roman"/>
          <w:sz w:val="24"/>
          <w:szCs w:val="24"/>
          <w:lang w:val="ru-RU"/>
        </w:rPr>
      </w:pPr>
      <w:r w:rsidRPr="00AF16BC">
        <w:rPr>
          <w:rFonts w:ascii="Arial" w:hAnsi="Arial" w:cs="Arial"/>
          <w:sz w:val="24"/>
          <w:szCs w:val="24"/>
          <w:lang w:val="ru-RU"/>
        </w:rPr>
        <w:t xml:space="preserve">Тригонометриялық әдіс- шырақтың горизонттық экваторлық параллаксын өлшеуге негізделген. </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1" w:lineRule="auto"/>
        <w:ind w:firstLine="397"/>
        <w:jc w:val="both"/>
        <w:rPr>
          <w:rFonts w:ascii="Times New Roman" w:hAnsi="Times New Roman"/>
          <w:sz w:val="24"/>
          <w:szCs w:val="24"/>
          <w:lang w:val="ru-RU"/>
        </w:rPr>
      </w:pPr>
      <w:r w:rsidRPr="00AF16BC">
        <w:rPr>
          <w:rFonts w:ascii="Arial" w:hAnsi="Arial" w:cs="Arial"/>
          <w:lang w:val="ru-RU"/>
        </w:rPr>
        <w:t>Радиолокациялық әдіс- планетаға қуатты электро­ магниттік толқын жіберіліп, планетаға барып қайту уақыты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1" w:lineRule="auto"/>
        <w:jc w:val="both"/>
        <w:rPr>
          <w:rFonts w:ascii="Times New Roman" w:hAnsi="Times New Roman"/>
          <w:sz w:val="24"/>
          <w:szCs w:val="24"/>
          <w:lang w:val="ru-RU"/>
        </w:rPr>
      </w:pPr>
      <w:r w:rsidRPr="00AF16BC">
        <w:rPr>
          <w:rFonts w:ascii="Arial" w:hAnsi="Arial" w:cs="Arial"/>
          <w:sz w:val="20"/>
          <w:szCs w:val="20"/>
          <w:lang w:val="ru-RU"/>
        </w:rPr>
        <w:t xml:space="preserve">өлшенеді. </w:t>
      </w:r>
      <w:r>
        <w:rPr>
          <w:rFonts w:ascii="Arial" w:hAnsi="Arial" w:cs="Arial"/>
          <w:sz w:val="33"/>
          <w:szCs w:val="33"/>
          <w:vertAlign w:val="superscript"/>
        </w:rPr>
        <w:t>D</w:t>
      </w:r>
      <w:r w:rsidRPr="00AF16BC">
        <w:rPr>
          <w:rFonts w:ascii="Arial" w:hAnsi="Arial" w:cs="Arial"/>
          <w:sz w:val="33"/>
          <w:szCs w:val="33"/>
          <w:vertAlign w:val="superscript"/>
          <w:lang w:val="ru-RU"/>
        </w:rPr>
        <w:t xml:space="preserve"> =</w:t>
      </w:r>
      <w:r w:rsidRPr="00AF16BC">
        <w:rPr>
          <w:rFonts w:ascii="Arial" w:hAnsi="Arial" w:cs="Arial"/>
          <w:sz w:val="20"/>
          <w:szCs w:val="20"/>
          <w:lang w:val="ru-RU"/>
        </w:rPr>
        <w:t xml:space="preserve"> </w:t>
      </w:r>
      <w:r>
        <w:rPr>
          <w:rFonts w:ascii="Times New Roman" w:hAnsi="Times New Roman"/>
          <w:i/>
          <w:iCs/>
          <w:sz w:val="33"/>
          <w:szCs w:val="33"/>
          <w:u w:val="single"/>
          <w:vertAlign w:val="superscript"/>
        </w:rPr>
        <w:t>ct</w:t>
      </w:r>
      <w:r w:rsidRPr="00AF16BC">
        <w:rPr>
          <w:rFonts w:ascii="Times New Roman" w:hAnsi="Times New Roman"/>
          <w:sz w:val="33"/>
          <w:szCs w:val="33"/>
          <w:vertAlign w:val="subscript"/>
          <w:lang w:val="ru-RU"/>
        </w:rPr>
        <w:t>2</w:t>
      </w:r>
      <w:r w:rsidRPr="00AF16BC">
        <w:rPr>
          <w:rFonts w:ascii="Arial" w:hAnsi="Arial" w:cs="Arial"/>
          <w:sz w:val="20"/>
          <w:szCs w:val="20"/>
          <w:lang w:val="ru-RU"/>
        </w:rPr>
        <w:t xml:space="preserve"> (6.1) Аспан денелеріне дейінгі қа­шықтықты­ анықтаудың тригонометриялық әдісі триангуляция әдісіне ұқсайды. Мысалы, Жер бетіндегі үлкен қашықтықтарды өлшеу әдісін қарастырайық. А нүктесінен алыстағы </w:t>
      </w:r>
      <w:r>
        <w:rPr>
          <w:rFonts w:ascii="Arial" w:hAnsi="Arial" w:cs="Arial"/>
          <w:sz w:val="20"/>
          <w:szCs w:val="20"/>
        </w:rPr>
        <w:t>S</w:t>
      </w:r>
      <w:r w:rsidRPr="00AF16BC">
        <w:rPr>
          <w:rFonts w:ascii="Arial" w:hAnsi="Arial" w:cs="Arial"/>
          <w:sz w:val="20"/>
          <w:szCs w:val="20"/>
          <w:lang w:val="ru-RU"/>
        </w:rPr>
        <w:t xml:space="preserve"> нүктесіне (6-сурет) дейінгі қашықтықты анықтау үшін</w:t>
      </w:r>
    </w:p>
    <w:p w:rsidR="003323E4" w:rsidRPr="00AF16BC" w:rsidRDefault="003323E4">
      <w:pPr>
        <w:widowControl w:val="0"/>
        <w:autoSpaceDE w:val="0"/>
        <w:autoSpaceDN w:val="0"/>
        <w:adjustRightInd w:val="0"/>
        <w:spacing w:after="0" w:line="5" w:lineRule="exact"/>
        <w:rPr>
          <w:rFonts w:ascii="Times New Roman" w:hAnsi="Times New Roman"/>
          <w:sz w:val="24"/>
          <w:szCs w:val="24"/>
          <w:lang w:val="ru-RU"/>
        </w:rPr>
      </w:pPr>
    </w:p>
    <w:tbl>
      <w:tblPr>
        <w:tblW w:w="0" w:type="auto"/>
        <w:tblLayout w:type="fixed"/>
        <w:tblCellMar>
          <w:left w:w="0" w:type="dxa"/>
          <w:right w:w="0" w:type="dxa"/>
        </w:tblCellMar>
        <w:tblLook w:val="0000"/>
      </w:tblPr>
      <w:tblGrid>
        <w:gridCol w:w="3140"/>
        <w:gridCol w:w="480"/>
        <w:gridCol w:w="320"/>
        <w:gridCol w:w="360"/>
        <w:gridCol w:w="360"/>
        <w:gridCol w:w="260"/>
        <w:gridCol w:w="700"/>
        <w:gridCol w:w="100"/>
        <w:gridCol w:w="420"/>
        <w:gridCol w:w="20"/>
      </w:tblGrid>
      <w:tr w:rsidR="003323E4" w:rsidRPr="00AF16BC">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c>
          <w:tcPr>
            <w:tcW w:w="4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АВ</w:t>
            </w:r>
          </w:p>
        </w:tc>
        <w:tc>
          <w:tcPr>
            <w:tcW w:w="130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базисінің</w:t>
            </w:r>
          </w:p>
        </w:tc>
        <w:tc>
          <w:tcPr>
            <w:tcW w:w="12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ұзындығы</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өлшеніп,</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5"/>
                <w:sz w:val="24"/>
                <w:szCs w:val="24"/>
              </w:rPr>
              <w:t>бұл</w:t>
            </w:r>
          </w:p>
        </w:tc>
        <w:tc>
          <w:tcPr>
            <w:tcW w:w="14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нүктелердегі</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α</w:t>
            </w:r>
          </w:p>
        </w:tc>
        <w:tc>
          <w:tcPr>
            <w:tcW w:w="6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sz w:val="24"/>
                <w:szCs w:val="24"/>
              </w:rPr>
              <w:t>және</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β</w:t>
            </w: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1"/>
                <w:sz w:val="24"/>
                <w:szCs w:val="24"/>
              </w:rPr>
              <w:t>бұрыштары</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w w:val="92"/>
                <w:sz w:val="24"/>
                <w:szCs w:val="24"/>
              </w:rPr>
              <w:t>өлшенеді.</w:t>
            </w:r>
          </w:p>
        </w:tc>
        <w:tc>
          <w:tcPr>
            <w:tcW w:w="142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0"/>
              <w:rPr>
                <w:rFonts w:ascii="Times New Roman" w:hAnsi="Times New Roman"/>
                <w:sz w:val="24"/>
                <w:szCs w:val="24"/>
              </w:rPr>
            </w:pPr>
            <w:r w:rsidRPr="00AF16BC">
              <w:rPr>
                <w:rFonts w:ascii="Arial" w:hAnsi="Arial" w:cs="Arial"/>
                <w:w w:val="90"/>
                <w:sz w:val="24"/>
                <w:szCs w:val="24"/>
              </w:rPr>
              <w:t>Бақылаушы</w:t>
            </w: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2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нүктесінен</w:t>
            </w:r>
          </w:p>
        </w:tc>
        <w:tc>
          <w:tcPr>
            <w:tcW w:w="2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7"/>
                <w:sz w:val="24"/>
                <w:szCs w:val="24"/>
              </w:rPr>
              <w:t>В</w:t>
            </w:r>
          </w:p>
        </w:tc>
        <w:tc>
          <w:tcPr>
            <w:tcW w:w="12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нүктесіне</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394809">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0" w:type="dxa"/>
            <w:gridSpan w:val="8"/>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lang w:val="ru-RU"/>
              </w:rPr>
            </w:pPr>
            <w:r w:rsidRPr="00AF16BC">
              <w:rPr>
                <w:rFonts w:ascii="Arial" w:hAnsi="Arial" w:cs="Arial"/>
                <w:w w:val="94"/>
                <w:sz w:val="24"/>
                <w:szCs w:val="24"/>
                <w:lang w:val="ru-RU"/>
              </w:rPr>
              <w:t xml:space="preserve">көшкенде </w:t>
            </w:r>
            <w:r w:rsidRPr="00AF16BC">
              <w:rPr>
                <w:rFonts w:ascii="Arial" w:hAnsi="Arial" w:cs="Arial"/>
                <w:w w:val="94"/>
                <w:sz w:val="24"/>
                <w:szCs w:val="24"/>
              </w:rPr>
              <w:t>S</w:t>
            </w:r>
            <w:r w:rsidRPr="00AF16BC">
              <w:rPr>
                <w:rFonts w:ascii="Arial" w:hAnsi="Arial" w:cs="Arial"/>
                <w:w w:val="94"/>
                <w:sz w:val="24"/>
                <w:szCs w:val="24"/>
                <w:lang w:val="ru-RU"/>
              </w:rPr>
              <w:t xml:space="preserve"> денесі де оның</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c>
          <w:tcPr>
            <w:tcW w:w="152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w w:val="94"/>
                <w:sz w:val="24"/>
                <w:szCs w:val="24"/>
              </w:rPr>
              <w:t>аржағындағы</w:t>
            </w:r>
          </w:p>
        </w:tc>
        <w:tc>
          <w:tcPr>
            <w:tcW w:w="9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7"/>
                <w:sz w:val="24"/>
                <w:szCs w:val="24"/>
              </w:rPr>
              <w:t>денелер</w:t>
            </w: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7"/>
                <w:sz w:val="24"/>
                <w:szCs w:val="24"/>
              </w:rPr>
              <w:t>фо</w:t>
            </w:r>
            <w:r w:rsidRPr="00AF16BC">
              <w:rPr>
                <w:rFonts w:ascii="Times New Roman" w:hAnsi="Times New Roman"/>
                <w:w w:val="97"/>
                <w:sz w:val="24"/>
                <w:szCs w:val="24"/>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w w:val="95"/>
                <w:sz w:val="24"/>
                <w:szCs w:val="24"/>
              </w:rPr>
              <w:t>нында</w:t>
            </w:r>
          </w:p>
        </w:tc>
        <w:tc>
          <w:tcPr>
            <w:tcW w:w="7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орны</w:t>
            </w:r>
          </w:p>
        </w:tc>
        <w:tc>
          <w:tcPr>
            <w:tcW w:w="14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өзгеретіндей</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0" w:type="dxa"/>
            <w:gridSpan w:val="8"/>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болып көрінеді. Бұл ығысу</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берілген</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АВ</w:t>
            </w:r>
          </w:p>
        </w:tc>
        <w:tc>
          <w:tcPr>
            <w:tcW w:w="9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sz w:val="24"/>
                <w:szCs w:val="24"/>
              </w:rPr>
              <w:t>базисі</w:t>
            </w:r>
          </w:p>
        </w:tc>
        <w:tc>
          <w:tcPr>
            <w:tcW w:w="5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үшін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4"/>
        </w:trPr>
        <w:tc>
          <w:tcPr>
            <w:tcW w:w="3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i/>
                <w:iCs/>
                <w:w w:val="89"/>
                <w:sz w:val="24"/>
                <w:szCs w:val="24"/>
              </w:rPr>
              <w:t>6-сурет.</w:t>
            </w:r>
          </w:p>
        </w:tc>
        <w:tc>
          <w:tcPr>
            <w:tcW w:w="3000" w:type="dxa"/>
            <w:gridSpan w:val="8"/>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π бұрышына тең. π - АВ</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0"/>
        </w:trPr>
        <w:tc>
          <w:tcPr>
            <w:tcW w:w="3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80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w w:val="98"/>
                <w:sz w:val="24"/>
                <w:szCs w:val="24"/>
              </w:rPr>
              <w:t>базисі</w:t>
            </w:r>
          </w:p>
        </w:tc>
        <w:tc>
          <w:tcPr>
            <w:tcW w:w="1780" w:type="dxa"/>
            <w:gridSpan w:val="5"/>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w w:val="97"/>
                <w:sz w:val="24"/>
                <w:szCs w:val="24"/>
              </w:rPr>
              <w:t xml:space="preserve">үшін </w:t>
            </w:r>
            <w:r w:rsidRPr="00AF16BC">
              <w:rPr>
                <w:rFonts w:ascii="Arial" w:hAnsi="Arial" w:cs="Arial"/>
                <w:i/>
                <w:iCs/>
                <w:w w:val="97"/>
                <w:sz w:val="24"/>
                <w:szCs w:val="24"/>
              </w:rPr>
              <w:t>параллакс</w:t>
            </w:r>
          </w:p>
        </w:tc>
        <w:tc>
          <w:tcPr>
            <w:tcW w:w="4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9"/>
                <w:sz w:val="24"/>
                <w:szCs w:val="24"/>
              </w:rPr>
              <w:t>деп</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1"/>
        </w:trPr>
        <w:tc>
          <w:tcPr>
            <w:tcW w:w="3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i/>
                <w:iCs/>
                <w:w w:val="89"/>
                <w:sz w:val="24"/>
                <w:szCs w:val="24"/>
              </w:rPr>
              <w:t>Параллакс бұрышы-π</w:t>
            </w:r>
          </w:p>
        </w:tc>
        <w:tc>
          <w:tcPr>
            <w:tcW w:w="8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780" w:type="dxa"/>
            <w:gridSpan w:val="5"/>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3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24"/>
                <w:szCs w:val="24"/>
              </w:rPr>
              <w:t>аталады.</w:t>
            </w:r>
          </w:p>
        </w:tc>
        <w:tc>
          <w:tcPr>
            <w:tcW w:w="13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АВ базисі</w:t>
            </w: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2"/>
                <w:sz w:val="24"/>
                <w:szCs w:val="24"/>
              </w:rPr>
              <w:t>мен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3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w w:val="88"/>
                <w:sz w:val="24"/>
                <w:szCs w:val="24"/>
              </w:rPr>
              <w:t>параллакс</w:t>
            </w:r>
          </w:p>
        </w:tc>
        <w:tc>
          <w:tcPr>
            <w:tcW w:w="13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80"/>
              <w:jc w:val="right"/>
              <w:rPr>
                <w:rFonts w:ascii="Times New Roman" w:hAnsi="Times New Roman"/>
                <w:sz w:val="24"/>
                <w:szCs w:val="24"/>
              </w:rPr>
            </w:pPr>
            <w:r w:rsidRPr="00AF16BC">
              <w:rPr>
                <w:rFonts w:ascii="Arial" w:hAnsi="Arial" w:cs="Arial"/>
                <w:sz w:val="24"/>
                <w:szCs w:val="24"/>
              </w:rPr>
              <w:t>берілген</w:t>
            </w:r>
          </w:p>
        </w:tc>
        <w:tc>
          <w:tcPr>
            <w:tcW w:w="5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бол</w:t>
            </w:r>
            <w:r w:rsidRPr="00AF16BC">
              <w:rPr>
                <w:rFonts w:ascii="Times New Roman" w:hAnsi="Times New Roman"/>
                <w:sz w:val="24"/>
                <w:szCs w:val="24"/>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3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 xml:space="preserve">са, онда </w:t>
            </w:r>
            <w:r w:rsidRPr="00AF16BC">
              <w:rPr>
                <w:rFonts w:ascii="Arial" w:hAnsi="Arial" w:cs="Arial"/>
                <w:sz w:val="24"/>
                <w:szCs w:val="24"/>
              </w:rPr>
              <w:t>S</w:t>
            </w:r>
            <w:r w:rsidRPr="00AF16BC">
              <w:rPr>
                <w:rFonts w:ascii="Arial" w:hAnsi="Arial" w:cs="Arial"/>
                <w:sz w:val="24"/>
                <w:szCs w:val="24"/>
                <w:lang w:val="ru-RU"/>
              </w:rPr>
              <w:t xml:space="preserve"> денесіне дейінгі</w:t>
            </w:r>
          </w:p>
        </w:tc>
        <w:tc>
          <w:tcPr>
            <w:tcW w:w="11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w w:val="98"/>
                <w:sz w:val="24"/>
                <w:szCs w:val="24"/>
              </w:rPr>
              <w:t>қашықтық</w:t>
            </w:r>
          </w:p>
        </w:tc>
        <w:tc>
          <w:tcPr>
            <w:tcW w:w="6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jc w:val="center"/>
              <w:rPr>
                <w:rFonts w:ascii="Times New Roman" w:hAnsi="Times New Roman"/>
                <w:sz w:val="24"/>
                <w:szCs w:val="24"/>
              </w:rPr>
            </w:pPr>
            <w:r w:rsidRPr="00AF16BC">
              <w:rPr>
                <w:rFonts w:ascii="Arial" w:hAnsi="Arial" w:cs="Arial"/>
                <w:w w:val="89"/>
                <w:sz w:val="24"/>
                <w:szCs w:val="24"/>
              </w:rPr>
              <w:t>оңай</w:t>
            </w:r>
          </w:p>
        </w:tc>
        <w:tc>
          <w:tcPr>
            <w:tcW w:w="12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9"/>
                <w:sz w:val="24"/>
                <w:szCs w:val="24"/>
              </w:rPr>
              <w:t>табылады.</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overflowPunct w:val="0"/>
        <w:autoSpaceDE w:val="0"/>
        <w:autoSpaceDN w:val="0"/>
        <w:adjustRightInd w:val="0"/>
        <w:spacing w:after="0" w:line="242" w:lineRule="auto"/>
        <w:jc w:val="both"/>
        <w:rPr>
          <w:rFonts w:ascii="Times New Roman" w:hAnsi="Times New Roman"/>
          <w:sz w:val="24"/>
          <w:szCs w:val="24"/>
        </w:rPr>
      </w:pPr>
      <w:r w:rsidRPr="001B3D0D">
        <w:rPr>
          <w:noProof/>
          <w:highlight w:val="yellow"/>
        </w:rPr>
        <w:pict>
          <v:shape id="_x0000_s1088" type="#_x0000_t75" style="position:absolute;left:0;text-align:left;margin-left:3.5pt;margin-top:-211pt;width:149.95pt;height:145.55pt;z-index:-117;mso-position-horizontal-relative:text;mso-position-vertical-relative:text" o:allowincell="f">
            <v:imagedata r:id="rId48" o:title=""/>
          </v:shape>
        </w:pict>
      </w:r>
      <w:r w:rsidR="00281624" w:rsidRPr="001B3D0D">
        <w:rPr>
          <w:rFonts w:ascii="Arial" w:hAnsi="Arial" w:cs="Arial"/>
          <w:sz w:val="23"/>
          <w:szCs w:val="23"/>
          <w:highlight w:val="yellow"/>
        </w:rPr>
        <w:t>Жер центрінен және Жер бетіндегі бір нүктеден кез кел</w:t>
      </w:r>
      <w:r w:rsidR="00281624">
        <w:rPr>
          <w:rFonts w:ascii="Times New Roman" w:hAnsi="Times New Roman"/>
          <w:sz w:val="23"/>
          <w:szCs w:val="23"/>
        </w:rPr>
        <w:t>-</w:t>
      </w:r>
      <w:r w:rsidR="00281624">
        <w:rPr>
          <w:rFonts w:ascii="Arial" w:hAnsi="Arial" w:cs="Arial"/>
          <w:sz w:val="23"/>
          <w:szCs w:val="23"/>
        </w:rPr>
        <w:t>ген S</w:t>
      </w:r>
      <w:r w:rsidR="00281624">
        <w:rPr>
          <w:rFonts w:ascii="Times New Roman" w:hAnsi="Times New Roman"/>
          <w:sz w:val="26"/>
          <w:szCs w:val="26"/>
          <w:vertAlign w:val="subscript"/>
        </w:rPr>
        <w:t>1</w:t>
      </w:r>
      <w:r w:rsidR="00281624">
        <w:rPr>
          <w:rFonts w:ascii="Arial" w:hAnsi="Arial" w:cs="Arial"/>
          <w:sz w:val="23"/>
          <w:szCs w:val="23"/>
        </w:rPr>
        <w:t>шыраққа шейін бағыттардың арасындағы бұрыш:</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Pr="00AF16BC" w:rsidRDefault="00281624">
      <w:pPr>
        <w:widowControl w:val="0"/>
        <w:overflowPunct w:val="0"/>
        <w:autoSpaceDE w:val="0"/>
        <w:autoSpaceDN w:val="0"/>
        <w:adjustRightInd w:val="0"/>
        <w:spacing w:after="0" w:line="311" w:lineRule="auto"/>
        <w:jc w:val="both"/>
        <w:rPr>
          <w:rFonts w:ascii="Times New Roman" w:hAnsi="Times New Roman"/>
          <w:sz w:val="24"/>
          <w:szCs w:val="24"/>
          <w:lang w:val="ru-RU"/>
        </w:rPr>
      </w:pPr>
      <w:r w:rsidRPr="00AF16BC">
        <w:rPr>
          <w:rFonts w:ascii="Times New Roman" w:hAnsi="Times New Roman"/>
          <w:sz w:val="21"/>
          <w:szCs w:val="21"/>
          <w:lang w:val="ru-RU"/>
        </w:rPr>
        <w:t xml:space="preserve">(р)- </w:t>
      </w:r>
      <w:r w:rsidRPr="00AF16BC">
        <w:rPr>
          <w:rFonts w:ascii="Arial" w:hAnsi="Arial" w:cs="Arial"/>
          <w:b/>
          <w:bCs/>
          <w:sz w:val="21"/>
          <w:szCs w:val="21"/>
          <w:lang w:val="ru-RU"/>
        </w:rPr>
        <w:t>тәуліктік параллакс</w:t>
      </w:r>
      <w:r w:rsidRPr="00AF16BC">
        <w:rPr>
          <w:rFonts w:ascii="Times New Roman" w:hAnsi="Times New Roman"/>
          <w:sz w:val="21"/>
          <w:szCs w:val="21"/>
          <w:lang w:val="ru-RU"/>
        </w:rPr>
        <w:t xml:space="preserve"> </w:t>
      </w:r>
      <w:r w:rsidRPr="00AF16BC">
        <w:rPr>
          <w:rFonts w:ascii="Arial" w:hAnsi="Arial" w:cs="Arial"/>
          <w:sz w:val="21"/>
          <w:szCs w:val="21"/>
          <w:lang w:val="ru-RU"/>
        </w:rPr>
        <w:t>деп аталады</w:t>
      </w:r>
      <w:r w:rsidRPr="00AF16BC">
        <w:rPr>
          <w:rFonts w:ascii="Times New Roman" w:hAnsi="Times New Roman"/>
          <w:sz w:val="21"/>
          <w:szCs w:val="21"/>
          <w:lang w:val="ru-RU"/>
        </w:rPr>
        <w:t xml:space="preserve"> </w:t>
      </w:r>
      <w:r w:rsidRPr="00AF16BC">
        <w:rPr>
          <w:rFonts w:ascii="Arial" w:hAnsi="Arial" w:cs="Arial"/>
          <w:sz w:val="21"/>
          <w:szCs w:val="21"/>
          <w:lang w:val="ru-RU"/>
        </w:rPr>
        <w:t>(7-сурет).</w:t>
      </w:r>
      <w:r w:rsidRPr="00AF16BC">
        <w:rPr>
          <w:rFonts w:ascii="Times New Roman" w:hAnsi="Times New Roman"/>
          <w:sz w:val="21"/>
          <w:szCs w:val="21"/>
          <w:lang w:val="ru-RU"/>
        </w:rPr>
        <w:t xml:space="preserve"> </w:t>
      </w:r>
      <w:r w:rsidRPr="00AF16BC">
        <w:rPr>
          <w:rFonts w:ascii="Arial" w:hAnsi="Arial" w:cs="Arial"/>
          <w:sz w:val="21"/>
          <w:szCs w:val="21"/>
          <w:lang w:val="ru-RU"/>
        </w:rPr>
        <w:t>Ол тәулік</w:t>
      </w:r>
      <w:r w:rsidRPr="00AF16BC">
        <w:rPr>
          <w:rFonts w:ascii="Times New Roman" w:hAnsi="Times New Roman"/>
          <w:sz w:val="21"/>
          <w:szCs w:val="21"/>
          <w:lang w:val="ru-RU"/>
        </w:rPr>
        <w:t xml:space="preserve"> </w:t>
      </w:r>
      <w:r w:rsidRPr="00AF16BC">
        <w:rPr>
          <w:rFonts w:ascii="Arial" w:hAnsi="Arial" w:cs="Arial"/>
          <w:sz w:val="21"/>
          <w:szCs w:val="21"/>
          <w:lang w:val="ru-RU"/>
        </w:rPr>
        <w:t xml:space="preserve">бойы өзгерісте болады. Шырақ горизонттан көрінген кезде параллакс ең үлкен мәнге ие болады және </w:t>
      </w:r>
      <w:r w:rsidRPr="00AF16BC">
        <w:rPr>
          <w:rFonts w:ascii="Arial" w:hAnsi="Arial" w:cs="Arial"/>
          <w:b/>
          <w:bCs/>
          <w:sz w:val="21"/>
          <w:szCs w:val="21"/>
          <w:lang w:val="ru-RU"/>
        </w:rPr>
        <w:t>горизонттық па</w:t>
      </w:r>
      <w:r w:rsidRPr="00AF16BC">
        <w:rPr>
          <w:rFonts w:ascii="Times New Roman" w:hAnsi="Times New Roman"/>
          <w:b/>
          <w:bCs/>
          <w:sz w:val="21"/>
          <w:szCs w:val="21"/>
          <w:lang w:val="ru-RU"/>
        </w:rPr>
        <w:t>-</w:t>
      </w:r>
      <w:r w:rsidRPr="00AF16BC">
        <w:rPr>
          <w:rFonts w:ascii="Arial" w:hAnsi="Arial" w:cs="Arial"/>
          <w:b/>
          <w:bCs/>
          <w:sz w:val="21"/>
          <w:szCs w:val="21"/>
          <w:lang w:val="ru-RU"/>
        </w:rPr>
        <w:t xml:space="preserve">раллакс </w:t>
      </w:r>
      <w:r w:rsidRPr="00AF16BC">
        <w:rPr>
          <w:rFonts w:ascii="Arial" w:hAnsi="Arial" w:cs="Arial"/>
          <w:sz w:val="21"/>
          <w:szCs w:val="21"/>
          <w:lang w:val="ru-RU"/>
        </w:rPr>
        <w:t>(Р</w:t>
      </w:r>
      <w:r w:rsidRPr="00AF16BC">
        <w:rPr>
          <w:rFonts w:ascii="Times New Roman" w:hAnsi="Times New Roman"/>
          <w:sz w:val="24"/>
          <w:szCs w:val="24"/>
          <w:vertAlign w:val="subscript"/>
          <w:lang w:val="ru-RU"/>
        </w:rPr>
        <w:t>0</w:t>
      </w:r>
      <w:r w:rsidRPr="00AF16BC">
        <w:rPr>
          <w:rFonts w:ascii="Arial" w:hAnsi="Arial" w:cs="Arial"/>
          <w:sz w:val="21"/>
          <w:szCs w:val="21"/>
          <w:lang w:val="ru-RU"/>
        </w:rPr>
        <w:t>)</w:t>
      </w:r>
      <w:r w:rsidRPr="00AF16BC">
        <w:rPr>
          <w:rFonts w:ascii="Arial" w:hAnsi="Arial" w:cs="Arial"/>
          <w:b/>
          <w:bCs/>
          <w:sz w:val="21"/>
          <w:szCs w:val="21"/>
          <w:lang w:val="ru-RU"/>
        </w:rPr>
        <w:t xml:space="preserve"> </w:t>
      </w:r>
      <w:r w:rsidRPr="00AF16BC">
        <w:rPr>
          <w:rFonts w:ascii="Arial" w:hAnsi="Arial" w:cs="Arial"/>
          <w:sz w:val="21"/>
          <w:szCs w:val="21"/>
          <w:lang w:val="ru-RU"/>
        </w:rPr>
        <w:t>деп аталады.</w:t>
      </w:r>
      <w:r w:rsidRPr="00AF16BC">
        <w:rPr>
          <w:rFonts w:ascii="Arial" w:hAnsi="Arial" w:cs="Arial"/>
          <w:b/>
          <w:bCs/>
          <w:sz w:val="21"/>
          <w:szCs w:val="21"/>
          <w:lang w:val="ru-RU"/>
        </w:rPr>
        <w:t xml:space="preserve"> </w:t>
      </w:r>
      <w:r w:rsidRPr="00AF16BC">
        <w:rPr>
          <w:rFonts w:ascii="Arial" w:hAnsi="Arial" w:cs="Arial"/>
          <w:sz w:val="21"/>
          <w:szCs w:val="21"/>
          <w:lang w:val="ru-RU"/>
        </w:rPr>
        <w:t>Шырақтың горизонттық парал</w:t>
      </w:r>
      <w:r w:rsidRPr="00AF16BC">
        <w:rPr>
          <w:rFonts w:ascii="Times New Roman" w:hAnsi="Times New Roman"/>
          <w:sz w:val="21"/>
          <w:szCs w:val="21"/>
          <w:lang w:val="ru-RU"/>
        </w:rPr>
        <w:t>-</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4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16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110</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48"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57" w:lineRule="auto"/>
        <w:jc w:val="both"/>
        <w:rPr>
          <w:rFonts w:ascii="Times New Roman" w:hAnsi="Times New Roman"/>
          <w:sz w:val="24"/>
          <w:szCs w:val="24"/>
        </w:rPr>
      </w:pPr>
      <w:bookmarkStart w:id="108" w:name="page221"/>
      <w:bookmarkEnd w:id="108"/>
      <w:r w:rsidRPr="00AF16BC">
        <w:rPr>
          <w:rFonts w:ascii="Arial" w:hAnsi="Arial" w:cs="Arial"/>
          <w:lang w:val="ru-RU"/>
        </w:rPr>
        <w:lastRenderedPageBreak/>
        <w:t xml:space="preserve">лаксын табу үшін, бізге шырақ- </w:t>
      </w:r>
      <w:r>
        <w:rPr>
          <w:rFonts w:ascii="Arial" w:hAnsi="Arial" w:cs="Arial"/>
        </w:rPr>
        <w:t>S</w:t>
      </w:r>
      <w:r w:rsidRPr="00AF16BC">
        <w:rPr>
          <w:rFonts w:ascii="Times New Roman" w:hAnsi="Times New Roman"/>
          <w:sz w:val="25"/>
          <w:szCs w:val="25"/>
          <w:vertAlign w:val="subscript"/>
          <w:lang w:val="ru-RU"/>
        </w:rPr>
        <w:t>1</w:t>
      </w:r>
      <w:r w:rsidRPr="00AF16BC">
        <w:rPr>
          <w:rFonts w:ascii="Arial" w:hAnsi="Arial" w:cs="Arial"/>
          <w:lang w:val="ru-RU"/>
        </w:rPr>
        <w:t xml:space="preserve"> –дің зениттік қашықтығы </w:t>
      </w:r>
      <w:r>
        <w:rPr>
          <w:rFonts w:ascii="Arial" w:hAnsi="Arial" w:cs="Arial"/>
        </w:rPr>
        <w:t>z</w:t>
      </w:r>
      <w:r w:rsidRPr="00AF16BC">
        <w:rPr>
          <w:rFonts w:ascii="Arial" w:hAnsi="Arial" w:cs="Arial"/>
          <w:lang w:val="ru-RU"/>
        </w:rPr>
        <w:t xml:space="preserve"> белгілі болуы керек. </w:t>
      </w:r>
      <w:r>
        <w:rPr>
          <w:rFonts w:ascii="Arial" w:hAnsi="Arial" w:cs="Arial"/>
        </w:rPr>
        <w:t>z</w:t>
      </w:r>
      <w:r w:rsidRPr="00AF16BC">
        <w:rPr>
          <w:rFonts w:ascii="Arial" w:hAnsi="Arial" w:cs="Arial"/>
          <w:lang w:val="ru-RU"/>
        </w:rPr>
        <w:t>=&lt;</w:t>
      </w:r>
      <w:r>
        <w:rPr>
          <w:rFonts w:ascii="Arial" w:hAnsi="Arial" w:cs="Arial"/>
        </w:rPr>
        <w:t>ZAS</w:t>
      </w:r>
      <w:r w:rsidRPr="00AF16BC">
        <w:rPr>
          <w:rFonts w:ascii="Arial" w:hAnsi="Arial" w:cs="Arial"/>
          <w:lang w:val="ru-RU"/>
        </w:rPr>
        <w:t xml:space="preserve"> (7-сурет). </w:t>
      </w:r>
      <w:r>
        <w:rPr>
          <w:rFonts w:ascii="Arial" w:hAnsi="Arial" w:cs="Arial"/>
        </w:rPr>
        <w:t>OAS және OAS</w:t>
      </w:r>
      <w:r>
        <w:rPr>
          <w:rFonts w:ascii="Times New Roman" w:hAnsi="Times New Roman"/>
          <w:sz w:val="25"/>
          <w:szCs w:val="25"/>
          <w:vertAlign w:val="subscript"/>
        </w:rPr>
        <w:t>1</w:t>
      </w:r>
      <w:r>
        <w:rPr>
          <w:rFonts w:ascii="Arial" w:hAnsi="Arial" w:cs="Arial"/>
        </w:rPr>
        <w:t xml:space="preserve"> үшбұрыштарынан синустар теоремасына сәйкес:</w:t>
      </w:r>
    </w:p>
    <w:p w:rsidR="003323E4" w:rsidRDefault="003323E4">
      <w:pPr>
        <w:widowControl w:val="0"/>
        <w:autoSpaceDE w:val="0"/>
        <w:autoSpaceDN w:val="0"/>
        <w:adjustRightInd w:val="0"/>
        <w:spacing w:after="0" w:line="1" w:lineRule="exact"/>
        <w:rPr>
          <w:rFonts w:ascii="Times New Roman" w:hAnsi="Times New Roman"/>
          <w:sz w:val="24"/>
          <w:szCs w:val="24"/>
        </w:rPr>
      </w:pPr>
    </w:p>
    <w:tbl>
      <w:tblPr>
        <w:tblW w:w="0" w:type="auto"/>
        <w:tblInd w:w="1020" w:type="dxa"/>
        <w:tblLayout w:type="fixed"/>
        <w:tblCellMar>
          <w:left w:w="0" w:type="dxa"/>
          <w:right w:w="0" w:type="dxa"/>
        </w:tblCellMar>
        <w:tblLook w:val="0000"/>
      </w:tblPr>
      <w:tblGrid>
        <w:gridCol w:w="640"/>
        <w:gridCol w:w="1000"/>
        <w:gridCol w:w="1680"/>
        <w:gridCol w:w="1540"/>
        <w:gridCol w:w="20"/>
      </w:tblGrid>
      <w:tr w:rsidR="003323E4" w:rsidRPr="00AF16BC">
        <w:trPr>
          <w:trHeight w:val="603"/>
        </w:trPr>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520"/>
              <w:rPr>
                <w:rFonts w:ascii="Times New Roman" w:hAnsi="Times New Roman"/>
                <w:sz w:val="24"/>
                <w:szCs w:val="24"/>
              </w:rPr>
            </w:pPr>
            <w:r w:rsidRPr="00AF16BC">
              <w:rPr>
                <w:rFonts w:ascii="Times New Roman" w:hAnsi="Times New Roman"/>
                <w:b/>
                <w:bCs/>
                <w:sz w:val="32"/>
                <w:szCs w:val="32"/>
              </w:rPr>
              <w:t>S</w:t>
            </w:r>
            <w:r w:rsidRPr="00AF16BC">
              <w:rPr>
                <w:rFonts w:ascii="Times New Roman" w:hAnsi="Times New Roman"/>
                <w:b/>
                <w:bCs/>
                <w:sz w:val="42"/>
                <w:szCs w:val="42"/>
                <w:vertAlign w:val="subscript"/>
              </w:rPr>
              <w:t>1</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90"/>
        </w:trPr>
        <w:tc>
          <w:tcPr>
            <w:tcW w:w="6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40"/>
              <w:rPr>
                <w:rFonts w:ascii="Times New Roman" w:hAnsi="Times New Roman"/>
                <w:sz w:val="24"/>
                <w:szCs w:val="24"/>
              </w:rPr>
            </w:pPr>
            <w:r w:rsidRPr="00AF16BC">
              <w:rPr>
                <w:rFonts w:ascii="Times New Roman" w:hAnsi="Times New Roman"/>
                <w:b/>
                <w:bCs/>
                <w:sz w:val="28"/>
                <w:szCs w:val="28"/>
              </w:rPr>
              <w:t>A</w:t>
            </w:r>
          </w:p>
        </w:tc>
        <w:tc>
          <w:tcPr>
            <w:tcW w:w="10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0"/>
              <w:rPr>
                <w:rFonts w:ascii="Times New Roman" w:hAnsi="Times New Roman"/>
                <w:sz w:val="24"/>
                <w:szCs w:val="24"/>
              </w:rPr>
            </w:pPr>
            <w:r w:rsidRPr="00AF16BC">
              <w:rPr>
                <w:rFonts w:ascii="Times New Roman" w:hAnsi="Times New Roman"/>
                <w:sz w:val="32"/>
                <w:szCs w:val="32"/>
              </w:rPr>
              <w:t>z</w:t>
            </w:r>
          </w:p>
        </w:tc>
        <w:tc>
          <w:tcPr>
            <w:tcW w:w="16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40"/>
              <w:rPr>
                <w:rFonts w:ascii="Times New Roman" w:hAnsi="Times New Roman"/>
                <w:sz w:val="24"/>
                <w:szCs w:val="24"/>
              </w:rPr>
            </w:pPr>
            <w:r w:rsidRPr="00AF16BC">
              <w:rPr>
                <w:rFonts w:ascii="Times New Roman" w:hAnsi="Times New Roman"/>
                <w:sz w:val="32"/>
                <w:szCs w:val="32"/>
              </w:rPr>
              <w:t>p</w:t>
            </w:r>
          </w:p>
        </w:tc>
        <w:tc>
          <w:tcPr>
            <w:tcW w:w="1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5"/>
        </w:trPr>
        <w:tc>
          <w:tcPr>
            <w:tcW w:w="6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0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62"/>
        </w:trPr>
        <w:tc>
          <w:tcPr>
            <w:tcW w:w="6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b/>
                <w:bCs/>
                <w:sz w:val="32"/>
                <w:szCs w:val="32"/>
              </w:rPr>
              <w:t>R</w:t>
            </w:r>
            <w:r w:rsidRPr="00AF16BC">
              <w:rPr>
                <w:rFonts w:ascii="Times New Roman" w:hAnsi="Times New Roman"/>
                <w:b/>
                <w:bCs/>
                <w:sz w:val="42"/>
                <w:szCs w:val="42"/>
                <w:vertAlign w:val="subscript"/>
              </w:rPr>
              <w:t>0</w:t>
            </w:r>
          </w:p>
        </w:tc>
        <w:tc>
          <w:tcPr>
            <w:tcW w:w="10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80"/>
              <w:rPr>
                <w:rFonts w:ascii="Times New Roman" w:hAnsi="Times New Roman"/>
                <w:sz w:val="24"/>
                <w:szCs w:val="24"/>
              </w:rPr>
            </w:pPr>
            <w:r w:rsidRPr="00AF16BC">
              <w:rPr>
                <w:rFonts w:ascii="Times New Roman" w:hAnsi="Times New Roman"/>
                <w:sz w:val="32"/>
                <w:szCs w:val="32"/>
              </w:rPr>
              <w:t>p</w:t>
            </w:r>
            <w:r w:rsidRPr="00AF16BC">
              <w:rPr>
                <w:rFonts w:ascii="Times New Roman" w:hAnsi="Times New Roman"/>
                <w:sz w:val="42"/>
                <w:szCs w:val="42"/>
                <w:vertAlign w:val="subscript"/>
              </w:rPr>
              <w:t>o</w:t>
            </w:r>
          </w:p>
        </w:tc>
        <w:tc>
          <w:tcPr>
            <w:tcW w:w="15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360"/>
              <w:rPr>
                <w:rFonts w:ascii="Times New Roman" w:hAnsi="Times New Roman"/>
                <w:sz w:val="24"/>
                <w:szCs w:val="24"/>
              </w:rPr>
            </w:pPr>
            <w:r w:rsidRPr="00AF16BC">
              <w:rPr>
                <w:rFonts w:ascii="Times New Roman" w:hAnsi="Times New Roman"/>
                <w:b/>
                <w:bCs/>
                <w:w w:val="89"/>
                <w:sz w:val="32"/>
                <w:szCs w:val="32"/>
              </w:rPr>
              <w:t>S</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64"/>
        </w:trPr>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0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5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295" w:lineRule="exact"/>
        <w:rPr>
          <w:rFonts w:ascii="Times New Roman" w:hAnsi="Times New Roman"/>
          <w:sz w:val="24"/>
          <w:szCs w:val="24"/>
        </w:rPr>
      </w:pPr>
      <w:r w:rsidRPr="00A3036D">
        <w:rPr>
          <w:noProof/>
        </w:rPr>
        <w:pict>
          <v:shape id="_x0000_s1089" type="#_x0000_t75" style="position:absolute;margin-left:12.45pt;margin-top:-104.75pt;width:265.55pt;height:172.85pt;z-index:-116;mso-position-horizontal-relative:text;mso-position-vertical-relative:text" o:allowincell="f">
            <v:imagedata r:id="rId49" o:title=""/>
          </v:shape>
        </w:pict>
      </w:r>
    </w:p>
    <w:p w:rsidR="003323E4" w:rsidRDefault="00281624">
      <w:pPr>
        <w:widowControl w:val="0"/>
        <w:autoSpaceDE w:val="0"/>
        <w:autoSpaceDN w:val="0"/>
        <w:adjustRightInd w:val="0"/>
        <w:spacing w:after="0" w:line="240" w:lineRule="auto"/>
        <w:ind w:left="660"/>
        <w:rPr>
          <w:rFonts w:ascii="Times New Roman" w:hAnsi="Times New Roman"/>
          <w:sz w:val="24"/>
          <w:szCs w:val="24"/>
        </w:rPr>
      </w:pPr>
      <w:r>
        <w:rPr>
          <w:rFonts w:ascii="Arial" w:hAnsi="Arial" w:cs="Arial"/>
          <w:sz w:val="36"/>
          <w:szCs w:val="36"/>
        </w:rPr>
        <w:t>Жер</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64"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560"/>
        <w:rPr>
          <w:rFonts w:ascii="Times New Roman" w:hAnsi="Times New Roman"/>
          <w:sz w:val="24"/>
          <w:szCs w:val="24"/>
        </w:rPr>
      </w:pPr>
      <w:r>
        <w:rPr>
          <w:rFonts w:ascii="Arial" w:hAnsi="Arial" w:cs="Arial"/>
          <w:i/>
          <w:iCs/>
          <w:sz w:val="23"/>
          <w:szCs w:val="23"/>
        </w:rPr>
        <w:t>7-сурет. Тәуліктік және горизонттық параллакс</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70" w:lineRule="exact"/>
        <w:rPr>
          <w:rFonts w:ascii="Times New Roman" w:hAnsi="Times New Roman"/>
          <w:sz w:val="24"/>
          <w:szCs w:val="24"/>
        </w:rPr>
      </w:pPr>
    </w:p>
    <w:tbl>
      <w:tblPr>
        <w:tblW w:w="0" w:type="auto"/>
        <w:tblLayout w:type="fixed"/>
        <w:tblCellMar>
          <w:left w:w="0" w:type="dxa"/>
          <w:right w:w="0" w:type="dxa"/>
        </w:tblCellMar>
        <w:tblLook w:val="0000"/>
      </w:tblPr>
      <w:tblGrid>
        <w:gridCol w:w="40"/>
        <w:gridCol w:w="280"/>
        <w:gridCol w:w="420"/>
        <w:gridCol w:w="140"/>
        <w:gridCol w:w="120"/>
        <w:gridCol w:w="260"/>
        <w:gridCol w:w="20"/>
        <w:gridCol w:w="180"/>
        <w:gridCol w:w="60"/>
        <w:gridCol w:w="200"/>
        <w:gridCol w:w="3480"/>
        <w:gridCol w:w="900"/>
        <w:gridCol w:w="20"/>
      </w:tblGrid>
      <w:tr w:rsidR="003323E4" w:rsidRPr="00AF16BC">
        <w:trPr>
          <w:trHeight w:val="332"/>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60" w:type="dxa"/>
            <w:gridSpan w:val="2"/>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 xml:space="preserve">sin </w:t>
            </w:r>
            <w:r w:rsidRPr="00AF16BC">
              <w:rPr>
                <w:rFonts w:ascii="Times New Roman" w:hAnsi="Times New Roman"/>
                <w:i/>
                <w:iCs/>
                <w:sz w:val="24"/>
                <w:szCs w:val="24"/>
              </w:rPr>
              <w:t>P</w:t>
            </w:r>
          </w:p>
        </w:tc>
        <w:tc>
          <w:tcPr>
            <w:tcW w:w="1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99"/>
                <w:sz w:val="24"/>
                <w:szCs w:val="24"/>
              </w:rPr>
              <w:t>=</w:t>
            </w:r>
          </w:p>
        </w:tc>
        <w:tc>
          <w:tcPr>
            <w:tcW w:w="20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sz w:val="24"/>
                <w:szCs w:val="24"/>
              </w:rPr>
              <w:t>R</w:t>
            </w:r>
          </w:p>
        </w:tc>
        <w:tc>
          <w:tcPr>
            <w:tcW w:w="348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5"/>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4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6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34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12"/>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70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24" w:lineRule="exact"/>
              <w:rPr>
                <w:rFonts w:ascii="Times New Roman" w:hAnsi="Times New Roman"/>
                <w:sz w:val="24"/>
                <w:szCs w:val="24"/>
              </w:rPr>
            </w:pPr>
            <w:r w:rsidRPr="00AF16BC">
              <w:rPr>
                <w:rFonts w:ascii="Arial" w:hAnsi="Arial" w:cs="Arial"/>
                <w:w w:val="89"/>
                <w:sz w:val="23"/>
                <w:szCs w:val="23"/>
              </w:rPr>
              <w:t>sin</w:t>
            </w:r>
            <w:r w:rsidRPr="00AF16BC">
              <w:rPr>
                <w:rFonts w:ascii="Arial" w:hAnsi="Arial" w:cs="Arial"/>
                <w:w w:val="89"/>
                <w:sz w:val="37"/>
                <w:szCs w:val="37"/>
              </w:rPr>
              <w:t>(</w:t>
            </w:r>
            <w:r w:rsidRPr="00AF16BC">
              <w:rPr>
                <w:rFonts w:ascii="Times New Roman" w:hAnsi="Times New Roman"/>
                <w:w w:val="89"/>
                <w:sz w:val="23"/>
                <w:szCs w:val="23"/>
              </w:rPr>
              <w:t>180</w:t>
            </w:r>
          </w:p>
        </w:tc>
        <w:tc>
          <w:tcPr>
            <w:tcW w:w="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320" w:type="dxa"/>
            <w:gridSpan w:val="7"/>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24" w:lineRule="exact"/>
              <w:rPr>
                <w:rFonts w:ascii="Times New Roman" w:hAnsi="Times New Roman"/>
                <w:sz w:val="24"/>
                <w:szCs w:val="24"/>
              </w:rPr>
            </w:pPr>
            <w:r w:rsidRPr="00AF16BC">
              <w:rPr>
                <w:rFonts w:ascii="Arial" w:hAnsi="Arial" w:cs="Arial"/>
                <w:sz w:val="23"/>
                <w:szCs w:val="23"/>
              </w:rPr>
              <w:t xml:space="preserve">- </w:t>
            </w:r>
            <w:r w:rsidRPr="00AF16BC">
              <w:rPr>
                <w:rFonts w:ascii="Times New Roman" w:hAnsi="Times New Roman"/>
                <w:i/>
                <w:iCs/>
                <w:sz w:val="23"/>
                <w:szCs w:val="23"/>
              </w:rPr>
              <w:t>z</w:t>
            </w:r>
            <w:r w:rsidRPr="00AF16BC">
              <w:rPr>
                <w:rFonts w:ascii="Arial" w:hAnsi="Arial" w:cs="Arial"/>
                <w:sz w:val="37"/>
                <w:szCs w:val="37"/>
              </w:rPr>
              <w:t>)</w:t>
            </w:r>
            <w:r w:rsidRPr="00AF16BC">
              <w:rPr>
                <w:rFonts w:ascii="Arial" w:hAnsi="Arial" w:cs="Arial"/>
                <w:sz w:val="23"/>
                <w:szCs w:val="23"/>
              </w:rPr>
              <w:t xml:space="preserve"> D</w:t>
            </w:r>
          </w:p>
        </w:tc>
        <w:tc>
          <w:tcPr>
            <w:tcW w:w="9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(6.2).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14"/>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7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4320" w:type="dxa"/>
            <w:gridSpan w:val="7"/>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9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2"/>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5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77" w:lineRule="exact"/>
              <w:jc w:val="right"/>
              <w:rPr>
                <w:rFonts w:ascii="Times New Roman" w:hAnsi="Times New Roman"/>
                <w:sz w:val="24"/>
                <w:szCs w:val="24"/>
              </w:rPr>
            </w:pPr>
            <w:r w:rsidRPr="00AF16BC">
              <w:rPr>
                <w:rFonts w:ascii="Arial" w:hAnsi="Arial" w:cs="Arial"/>
                <w:sz w:val="24"/>
                <w:szCs w:val="24"/>
              </w:rPr>
              <w:t>si</w:t>
            </w:r>
            <w:r w:rsidRPr="00AF16BC">
              <w:rPr>
                <w:rFonts w:ascii="Times New Roman" w:hAnsi="Times New Roman"/>
                <w:sz w:val="24"/>
                <w:szCs w:val="24"/>
              </w:rPr>
              <w:t>n</w:t>
            </w:r>
            <w:r w:rsidRPr="00AF16BC">
              <w:rPr>
                <w:rFonts w:ascii="Arial" w:hAnsi="Arial" w:cs="Arial"/>
                <w:sz w:val="24"/>
                <w:szCs w:val="24"/>
              </w:rPr>
              <w:t xml:space="preserve"> </w:t>
            </w:r>
            <w:r w:rsidRPr="00AF16BC">
              <w:rPr>
                <w:rFonts w:ascii="Times New Roman" w:hAnsi="Times New Roman"/>
                <w:i/>
                <w:iCs/>
                <w:sz w:val="24"/>
                <w:szCs w:val="24"/>
              </w:rPr>
              <w:t>P</w:t>
            </w: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sz w:val="24"/>
                <w:szCs w:val="24"/>
              </w:rPr>
              <w:t>R</w:t>
            </w: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3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9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1"/>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60" w:type="dxa"/>
            <w:gridSpan w:val="2"/>
            <w:vMerge/>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w:t>
            </w:r>
          </w:p>
        </w:tc>
        <w:tc>
          <w:tcPr>
            <w:tcW w:w="180" w:type="dxa"/>
            <w:vMerge/>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740" w:type="dxa"/>
            <w:gridSpan w:val="3"/>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7"/>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5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0"/>
                <w:sz w:val="24"/>
                <w:szCs w:val="24"/>
              </w:rPr>
              <w:t>si</w:t>
            </w:r>
            <w:r w:rsidRPr="00AF16BC">
              <w:rPr>
                <w:rFonts w:ascii="Times New Roman" w:hAnsi="Times New Roman"/>
                <w:w w:val="90"/>
                <w:sz w:val="24"/>
                <w:szCs w:val="24"/>
              </w:rPr>
              <w:t>n 90</w:t>
            </w:r>
          </w:p>
        </w:tc>
        <w:tc>
          <w:tcPr>
            <w:tcW w:w="12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3920" w:type="dxa"/>
            <w:gridSpan w:val="4"/>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3640"/>
              <w:jc w:val="center"/>
              <w:rPr>
                <w:rFonts w:ascii="Times New Roman" w:hAnsi="Times New Roman"/>
                <w:sz w:val="24"/>
                <w:szCs w:val="24"/>
              </w:rPr>
            </w:pPr>
            <w:r w:rsidRPr="00AF16BC">
              <w:rPr>
                <w:rFonts w:ascii="Arial" w:hAnsi="Arial" w:cs="Arial"/>
                <w:w w:val="92"/>
                <w:sz w:val="24"/>
                <w:szCs w:val="24"/>
              </w:rPr>
              <w:t>D</w:t>
            </w: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0"/>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5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920" w:type="dxa"/>
            <w:gridSpan w:val="4"/>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51"/>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5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3920" w:type="dxa"/>
            <w:gridSpan w:val="4"/>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9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(6.3).</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64"/>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9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96"/>
        </w:trPr>
        <w:tc>
          <w:tcPr>
            <w:tcW w:w="7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8"/>
                <w:sz w:val="24"/>
                <w:szCs w:val="24"/>
              </w:rPr>
              <w:t>бұдан:</w:t>
            </w: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77" w:lineRule="exact"/>
              <w:ind w:left="2940"/>
              <w:rPr>
                <w:rFonts w:ascii="Times New Roman" w:hAnsi="Times New Roman"/>
                <w:sz w:val="24"/>
                <w:szCs w:val="24"/>
              </w:rPr>
            </w:pPr>
            <w:r w:rsidRPr="00AF16BC">
              <w:rPr>
                <w:rFonts w:ascii="Arial" w:hAnsi="Arial" w:cs="Arial"/>
                <w:w w:val="99"/>
                <w:sz w:val="24"/>
                <w:szCs w:val="24"/>
              </w:rPr>
              <w:t xml:space="preserve">sin </w:t>
            </w:r>
            <w:r w:rsidRPr="00AF16BC">
              <w:rPr>
                <w:rFonts w:ascii="Times New Roman" w:hAnsi="Times New Roman"/>
                <w:i/>
                <w:iCs/>
                <w:w w:val="99"/>
                <w:sz w:val="24"/>
                <w:szCs w:val="24"/>
              </w:rPr>
              <w:t>P</w:t>
            </w:r>
          </w:p>
        </w:tc>
        <w:tc>
          <w:tcPr>
            <w:tcW w:w="9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40"/>
              <w:jc w:val="right"/>
              <w:rPr>
                <w:rFonts w:ascii="Times New Roman" w:hAnsi="Times New Roman"/>
                <w:sz w:val="24"/>
                <w:szCs w:val="24"/>
              </w:rPr>
            </w:pPr>
            <w:r w:rsidRPr="00AF16BC">
              <w:rPr>
                <w:rFonts w:ascii="Arial" w:hAnsi="Arial" w:cs="Arial"/>
                <w:w w:val="92"/>
                <w:sz w:val="48"/>
                <w:szCs w:val="48"/>
                <w:vertAlign w:val="subscript"/>
              </w:rPr>
              <w:t>=</w:t>
            </w:r>
            <w:r w:rsidRPr="00AF16BC">
              <w:rPr>
                <w:rFonts w:ascii="Arial" w:hAnsi="Arial" w:cs="Arial"/>
                <w:w w:val="92"/>
                <w:sz w:val="24"/>
                <w:szCs w:val="24"/>
              </w:rPr>
              <w:t xml:space="preserve"> </w:t>
            </w:r>
            <w:r w:rsidRPr="00AF16BC">
              <w:rPr>
                <w:rFonts w:ascii="Arial" w:hAnsi="Arial" w:cs="Arial"/>
                <w:w w:val="92"/>
                <w:sz w:val="24"/>
                <w:szCs w:val="24"/>
                <w:u w:val="single"/>
              </w:rPr>
              <w:t>sin</w:t>
            </w:r>
            <w:r w:rsidRPr="00AF16BC">
              <w:rPr>
                <w:rFonts w:ascii="Arial" w:hAnsi="Arial" w:cs="Arial"/>
                <w:w w:val="92"/>
                <w:sz w:val="24"/>
                <w:szCs w:val="24"/>
              </w:rPr>
              <w:t xml:space="preserve"> </w:t>
            </w:r>
            <w:r w:rsidRPr="00AF16BC">
              <w:rPr>
                <w:rFonts w:ascii="Times New Roman" w:hAnsi="Times New Roman"/>
                <w:i/>
                <w:iCs/>
                <w:w w:val="92"/>
                <w:sz w:val="24"/>
                <w:szCs w:val="24"/>
                <w:u w:val="single"/>
              </w:rPr>
              <w:t>P</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8"/>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9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80"/>
              <w:jc w:val="right"/>
              <w:rPr>
                <w:rFonts w:ascii="Times New Roman" w:hAnsi="Times New Roman"/>
                <w:sz w:val="24"/>
                <w:szCs w:val="24"/>
              </w:rPr>
            </w:pPr>
            <w:r w:rsidRPr="00AF16BC">
              <w:rPr>
                <w:rFonts w:ascii="Arial" w:hAnsi="Arial" w:cs="Arial"/>
                <w:sz w:val="24"/>
                <w:szCs w:val="24"/>
              </w:rPr>
              <w:t xml:space="preserve">sin </w:t>
            </w:r>
            <w:r w:rsidRPr="00AF16BC">
              <w:rPr>
                <w:rFonts w:ascii="Times New Roman" w:hAnsi="Times New Roman"/>
                <w:i/>
                <w:iCs/>
                <w:sz w:val="24"/>
                <w:szCs w:val="24"/>
              </w:rPr>
              <w:t>z</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17"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sz w:val="24"/>
          <w:szCs w:val="24"/>
        </w:rPr>
        <w:t>R мен Р</w:t>
      </w:r>
      <w:r>
        <w:rPr>
          <w:rFonts w:ascii="Times New Roman" w:hAnsi="Times New Roman"/>
          <w:sz w:val="27"/>
          <w:szCs w:val="27"/>
          <w:vertAlign w:val="subscript"/>
        </w:rPr>
        <w:t>0</w:t>
      </w:r>
      <w:r>
        <w:rPr>
          <w:rFonts w:ascii="Arial" w:hAnsi="Arial" w:cs="Arial"/>
          <w:sz w:val="24"/>
          <w:szCs w:val="24"/>
        </w:rPr>
        <w:t xml:space="preserve"> шамаларын анықтап аспан денесіне дейінгі қашықтықты анықтауға болады. Күн жүйесі денелерінің Айдан басқасының параллаксы секундпен өлшенеді, сол себепті жуықтап:</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41"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111</w:t>
      </w:r>
    </w:p>
    <w:p w:rsidR="003323E4" w:rsidRDefault="00A3036D">
      <w:pPr>
        <w:widowControl w:val="0"/>
        <w:autoSpaceDE w:val="0"/>
        <w:autoSpaceDN w:val="0"/>
        <w:adjustRightInd w:val="0"/>
        <w:spacing w:after="0" w:line="20" w:lineRule="exact"/>
        <w:rPr>
          <w:rFonts w:ascii="Times New Roman" w:hAnsi="Times New Roman"/>
          <w:sz w:val="24"/>
          <w:szCs w:val="24"/>
        </w:rPr>
      </w:pPr>
      <w:r w:rsidRPr="00A3036D">
        <w:rPr>
          <w:noProof/>
        </w:rPr>
        <w:pict>
          <v:shape id="_x0000_s1090" type="#_x0000_t75" style="position:absolute;margin-left:-198.95pt;margin-top:35.55pt;width:0;height:0;z-index:-115" o:allowincell="f">
            <v:imagedata r:id="rId45" o:title=""/>
          </v:shape>
        </w:pict>
      </w:r>
    </w:p>
    <w:p w:rsidR="003323E4" w:rsidRDefault="003323E4">
      <w:pPr>
        <w:widowControl w:val="0"/>
        <w:autoSpaceDE w:val="0"/>
        <w:autoSpaceDN w:val="0"/>
        <w:adjustRightInd w:val="0"/>
        <w:spacing w:after="0" w:line="20" w:lineRule="exact"/>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tbl>
      <w:tblPr>
        <w:tblW w:w="0" w:type="auto"/>
        <w:tblLayout w:type="fixed"/>
        <w:tblCellMar>
          <w:left w:w="0" w:type="dxa"/>
          <w:right w:w="0" w:type="dxa"/>
        </w:tblCellMar>
        <w:tblLook w:val="0000"/>
      </w:tblPr>
      <w:tblGrid>
        <w:gridCol w:w="880"/>
        <w:gridCol w:w="460"/>
        <w:gridCol w:w="480"/>
        <w:gridCol w:w="760"/>
        <w:gridCol w:w="1760"/>
        <w:gridCol w:w="80"/>
        <w:gridCol w:w="300"/>
        <w:gridCol w:w="760"/>
        <w:gridCol w:w="120"/>
        <w:gridCol w:w="180"/>
        <w:gridCol w:w="20"/>
      </w:tblGrid>
      <w:tr w:rsidR="003323E4" w:rsidRPr="00AF16BC">
        <w:trPr>
          <w:trHeight w:val="331"/>
        </w:trPr>
        <w:tc>
          <w:tcPr>
            <w:tcW w:w="8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40"/>
              <w:rPr>
                <w:rFonts w:ascii="Times New Roman" w:hAnsi="Times New Roman"/>
                <w:sz w:val="24"/>
                <w:szCs w:val="24"/>
              </w:rPr>
            </w:pPr>
            <w:bookmarkStart w:id="109" w:name="page223"/>
            <w:bookmarkEnd w:id="109"/>
            <w:r w:rsidRPr="00AF16BC">
              <w:rPr>
                <w:rFonts w:ascii="Arial" w:hAnsi="Arial" w:cs="Arial"/>
                <w:i/>
                <w:iCs/>
                <w:sz w:val="24"/>
                <w:szCs w:val="24"/>
              </w:rPr>
              <w:lastRenderedPageBreak/>
              <w:t xml:space="preserve">p </w:t>
            </w:r>
            <w:r w:rsidRPr="00AF16BC">
              <w:rPr>
                <w:rFonts w:ascii="Arial" w:hAnsi="Arial" w:cs="Arial"/>
                <w:sz w:val="24"/>
                <w:szCs w:val="24"/>
              </w:rPr>
              <w:t>=</w:t>
            </w:r>
          </w:p>
        </w:tc>
        <w:tc>
          <w:tcPr>
            <w:tcW w:w="46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95"/>
                <w:sz w:val="24"/>
                <w:szCs w:val="24"/>
              </w:rPr>
              <w:t>P</w:t>
            </w: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7"/>
        </w:trPr>
        <w:tc>
          <w:tcPr>
            <w:tcW w:w="8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4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94"/>
                <w:sz w:val="24"/>
                <w:szCs w:val="24"/>
              </w:rPr>
              <w:t xml:space="preserve">sin </w:t>
            </w:r>
            <w:r w:rsidRPr="00AF16BC">
              <w:rPr>
                <w:rFonts w:ascii="Times New Roman" w:hAnsi="Times New Roman"/>
                <w:i/>
                <w:iCs/>
                <w:w w:val="94"/>
                <w:sz w:val="24"/>
                <w:szCs w:val="24"/>
              </w:rPr>
              <w:t>z</w:t>
            </w: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11"/>
        </w:trPr>
        <w:tc>
          <w:tcPr>
            <w:tcW w:w="8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1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98"/>
        </w:trPr>
        <w:tc>
          <w:tcPr>
            <w:tcW w:w="5480" w:type="dxa"/>
            <w:gridSpan w:val="8"/>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w w:val="91"/>
                <w:sz w:val="24"/>
                <w:szCs w:val="24"/>
                <w:lang w:val="ru-RU"/>
              </w:rPr>
              <w:t>деп алуға болады. Ал қашықтық (6.3) формуласынан</w:t>
            </w:r>
          </w:p>
        </w:tc>
        <w:tc>
          <w:tcPr>
            <w:tcW w:w="1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u w:val="single"/>
              </w:rPr>
              <w:t>′′</w:t>
            </w: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98"/>
        </w:trPr>
        <w:tc>
          <w:tcPr>
            <w:tcW w:w="13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1"/>
                <w:sz w:val="24"/>
                <w:szCs w:val="24"/>
              </w:rPr>
              <w:t>анықталады:</w:t>
            </w: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5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620"/>
              <w:jc w:val="center"/>
              <w:rPr>
                <w:rFonts w:ascii="Times New Roman" w:hAnsi="Times New Roman"/>
                <w:sz w:val="24"/>
                <w:szCs w:val="24"/>
              </w:rPr>
            </w:pPr>
            <w:r w:rsidRPr="00AF16BC">
              <w:rPr>
                <w:rFonts w:ascii="Times New Roman" w:hAnsi="Times New Roman"/>
                <w:i/>
                <w:iCs/>
                <w:w w:val="95"/>
                <w:sz w:val="24"/>
                <w:szCs w:val="24"/>
              </w:rPr>
              <w:t>R</w:t>
            </w:r>
          </w:p>
        </w:tc>
        <w:tc>
          <w:tcPr>
            <w:tcW w:w="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72"/>
              </w:rPr>
              <w:t>′′</w:t>
            </w: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u w:val="single"/>
              </w:rPr>
              <w:t>206265</w:t>
            </w:r>
          </w:p>
        </w:tc>
        <w:tc>
          <w:tcPr>
            <w:tcW w:w="1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9"/>
        </w:trPr>
        <w:tc>
          <w:tcPr>
            <w:tcW w:w="8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w w:val="99"/>
                <w:sz w:val="24"/>
                <w:szCs w:val="24"/>
              </w:rPr>
              <w:t>D =</w:t>
            </w:r>
          </w:p>
        </w:tc>
        <w:tc>
          <w:tcPr>
            <w:tcW w:w="76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7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w w:val="94"/>
                <w:sz w:val="24"/>
                <w:szCs w:val="24"/>
              </w:rPr>
              <w:t xml:space="preserve">= </w:t>
            </w:r>
            <w:r w:rsidRPr="00AF16BC">
              <w:rPr>
                <w:rFonts w:ascii="Arial" w:hAnsi="Arial" w:cs="Arial"/>
                <w:w w:val="94"/>
                <w:sz w:val="31"/>
                <w:szCs w:val="31"/>
              </w:rPr>
              <w:t>(</w:t>
            </w:r>
            <w:r w:rsidRPr="00AF16BC">
              <w:rPr>
                <w:rFonts w:ascii="Times New Roman" w:hAnsi="Times New Roman"/>
                <w:w w:val="94"/>
                <w:sz w:val="24"/>
                <w:szCs w:val="24"/>
              </w:rPr>
              <w:t>1</w:t>
            </w:r>
            <w:r w:rsidRPr="00AF16BC">
              <w:rPr>
                <w:rFonts w:ascii="Times New Roman" w:hAnsi="Times New Roman"/>
                <w:i/>
                <w:iCs/>
                <w:w w:val="94"/>
                <w:sz w:val="24"/>
                <w:szCs w:val="24"/>
              </w:rPr>
              <w:t>rad</w:t>
            </w:r>
            <w:r w:rsidRPr="00AF16BC">
              <w:rPr>
                <w:rFonts w:ascii="Arial" w:hAnsi="Arial" w:cs="Arial"/>
                <w:w w:val="94"/>
                <w:sz w:val="24"/>
                <w:szCs w:val="24"/>
              </w:rPr>
              <w:t xml:space="preserve"> = </w:t>
            </w:r>
            <w:r w:rsidRPr="00AF16BC">
              <w:rPr>
                <w:rFonts w:ascii="Times New Roman" w:hAnsi="Times New Roman"/>
                <w:w w:val="94"/>
                <w:sz w:val="24"/>
                <w:szCs w:val="24"/>
              </w:rPr>
              <w:t>206265</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3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7"/>
                <w:sz w:val="32"/>
                <w:szCs w:val="32"/>
              </w:rPr>
              <w:t>)</w:t>
            </w:r>
            <w:r w:rsidRPr="00AF16BC">
              <w:rPr>
                <w:rFonts w:ascii="Arial" w:hAnsi="Arial" w:cs="Arial"/>
                <w:w w:val="97"/>
                <w:sz w:val="24"/>
                <w:szCs w:val="24"/>
              </w:rPr>
              <w:t>=</w:t>
            </w:r>
          </w:p>
        </w:tc>
        <w:tc>
          <w:tcPr>
            <w:tcW w:w="7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Times New Roman" w:hAnsi="Times New Roman"/>
                <w:i/>
                <w:iCs/>
                <w:sz w:val="24"/>
                <w:szCs w:val="24"/>
              </w:rPr>
              <w:t>P</w:t>
            </w:r>
            <w:r w:rsidRPr="00AF16BC">
              <w:rPr>
                <w:rFonts w:ascii="Times New Roman" w:hAnsi="Times New Roman"/>
                <w:sz w:val="28"/>
                <w:szCs w:val="28"/>
                <w:vertAlign w:val="subscript"/>
              </w:rPr>
              <w:t>0</w:t>
            </w:r>
            <w:r w:rsidRPr="00AF16BC">
              <w:rPr>
                <w:rFonts w:ascii="Arial" w:hAnsi="Arial" w:cs="Arial"/>
                <w:sz w:val="24"/>
                <w:szCs w:val="24"/>
              </w:rPr>
              <w:t>′′</w:t>
            </w: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w w:val="95"/>
                <w:sz w:val="24"/>
                <w:szCs w:val="24"/>
              </w:rPr>
              <w:t>R</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75"/>
        </w:trPr>
        <w:tc>
          <w:tcPr>
            <w:tcW w:w="8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82"/>
                <w:sz w:val="24"/>
                <w:szCs w:val="24"/>
              </w:rPr>
              <w:t>P</w:t>
            </w:r>
            <w:r w:rsidRPr="00AF16BC">
              <w:rPr>
                <w:rFonts w:ascii="Times New Roman" w:hAnsi="Times New Roman"/>
                <w:w w:val="82"/>
                <w:sz w:val="28"/>
                <w:szCs w:val="28"/>
                <w:vertAlign w:val="subscript"/>
              </w:rPr>
              <w:t>0</w:t>
            </w:r>
            <w:r w:rsidRPr="00AF16BC">
              <w:rPr>
                <w:rFonts w:ascii="Times New Roman" w:hAnsi="Times New Roman"/>
                <w:i/>
                <w:iCs/>
                <w:w w:val="82"/>
                <w:sz w:val="24"/>
                <w:szCs w:val="24"/>
              </w:rPr>
              <w:t xml:space="preserve"> </w:t>
            </w:r>
            <w:r w:rsidRPr="00AF16BC">
              <w:rPr>
                <w:rFonts w:ascii="Arial" w:hAnsi="Arial" w:cs="Arial"/>
                <w:w w:val="82"/>
                <w:sz w:val="31"/>
                <w:szCs w:val="31"/>
              </w:rPr>
              <w:t>(</w:t>
            </w:r>
            <w:r w:rsidRPr="00AF16BC">
              <w:rPr>
                <w:rFonts w:ascii="Times New Roman" w:hAnsi="Times New Roman"/>
                <w:i/>
                <w:iCs/>
                <w:w w:val="82"/>
                <w:sz w:val="24"/>
                <w:szCs w:val="24"/>
              </w:rPr>
              <w:t xml:space="preserve">rad </w:t>
            </w:r>
            <w:r w:rsidRPr="00AF16BC">
              <w:rPr>
                <w:rFonts w:ascii="Arial" w:hAnsi="Arial" w:cs="Arial"/>
                <w:w w:val="82"/>
                <w:sz w:val="31"/>
                <w:szCs w:val="31"/>
              </w:rPr>
              <w:t>)</w:t>
            </w:r>
          </w:p>
        </w:tc>
        <w:tc>
          <w:tcPr>
            <w:tcW w:w="17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091" type="#_x0000_t75" style="position:absolute;margin-left:5.8pt;margin-top:7pt;width:288.15pt;height:133.6pt;z-index:-114;mso-position-horizontal-relative:text;mso-position-vertical-relative:text" o:allowincell="f">
            <v:imagedata r:id="rId50"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98" w:lineRule="exact"/>
        <w:rPr>
          <w:rFonts w:ascii="Times New Roman" w:hAnsi="Times New Roman"/>
          <w:sz w:val="24"/>
          <w:szCs w:val="24"/>
        </w:rPr>
      </w:pPr>
    </w:p>
    <w:tbl>
      <w:tblPr>
        <w:tblW w:w="0" w:type="auto"/>
        <w:tblInd w:w="1220" w:type="dxa"/>
        <w:tblLayout w:type="fixed"/>
        <w:tblCellMar>
          <w:left w:w="0" w:type="dxa"/>
          <w:right w:w="0" w:type="dxa"/>
        </w:tblCellMar>
        <w:tblLook w:val="0000"/>
      </w:tblPr>
      <w:tblGrid>
        <w:gridCol w:w="960"/>
        <w:gridCol w:w="2320"/>
        <w:gridCol w:w="1540"/>
        <w:gridCol w:w="20"/>
      </w:tblGrid>
      <w:tr w:rsidR="003323E4" w:rsidRPr="00AF16BC">
        <w:trPr>
          <w:trHeight w:val="288"/>
        </w:trPr>
        <w:tc>
          <w:tcPr>
            <w:tcW w:w="9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1"/>
                <w:szCs w:val="21"/>
              </w:rPr>
              <w:t>Ж</w:t>
            </w:r>
          </w:p>
        </w:tc>
        <w:tc>
          <w:tcPr>
            <w:tcW w:w="2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780"/>
              <w:rPr>
                <w:rFonts w:ascii="Times New Roman" w:hAnsi="Times New Roman"/>
                <w:sz w:val="24"/>
                <w:szCs w:val="24"/>
              </w:rPr>
            </w:pPr>
            <w:r w:rsidRPr="00AF16BC">
              <w:rPr>
                <w:rFonts w:ascii="Arial Narrow" w:hAnsi="Arial Narrow" w:cs="Arial Narrow"/>
                <w:sz w:val="21"/>
                <w:szCs w:val="21"/>
              </w:rPr>
              <w:t>∆</w:t>
            </w:r>
          </w:p>
        </w:tc>
        <w:tc>
          <w:tcPr>
            <w:tcW w:w="15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20"/>
              <w:rPr>
                <w:rFonts w:ascii="Times New Roman" w:hAnsi="Times New Roman"/>
                <w:sz w:val="24"/>
                <w:szCs w:val="24"/>
              </w:rPr>
            </w:pPr>
            <w:r w:rsidRPr="00AF16BC">
              <w:rPr>
                <w:rFonts w:ascii="Times New Roman" w:hAnsi="Times New Roman"/>
                <w:w w:val="85"/>
                <w:sz w:val="21"/>
                <w:szCs w:val="21"/>
              </w:rPr>
              <w:t>S</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19"/>
        </w:trPr>
        <w:tc>
          <w:tcPr>
            <w:tcW w:w="9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5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350" w:right="1120" w:bottom="435" w:left="1240" w:header="720" w:footer="720" w:gutter="0"/>
          <w:cols w:space="720" w:equalWidth="0">
            <w:col w:w="6040"/>
          </w:cols>
          <w:noEndnote/>
        </w:sectPr>
      </w:pPr>
    </w:p>
    <w:p w:rsidR="003323E4" w:rsidRDefault="003323E4">
      <w:pPr>
        <w:widowControl w:val="0"/>
        <w:autoSpaceDE w:val="0"/>
        <w:autoSpaceDN w:val="0"/>
        <w:adjustRightInd w:val="0"/>
        <w:spacing w:after="0" w:line="21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18"/>
          <w:szCs w:val="18"/>
        </w:rPr>
        <w:t>R</w:t>
      </w:r>
      <w:r>
        <w:rPr>
          <w:rFonts w:ascii="Times New Roman" w:hAnsi="Times New Roman"/>
          <w:sz w:val="23"/>
          <w:szCs w:val="23"/>
          <w:vertAlign w:val="subscript"/>
        </w:rPr>
        <w:t>0</w:t>
      </w: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br w:type="column"/>
      </w:r>
      <w:r>
        <w:rPr>
          <w:rFonts w:ascii="Times New Roman" w:hAnsi="Times New Roman"/>
          <w:sz w:val="20"/>
          <w:szCs w:val="20"/>
        </w:rPr>
        <w:lastRenderedPageBreak/>
        <w:t>P</w:t>
      </w:r>
      <w:r>
        <w:rPr>
          <w:rFonts w:ascii="Times New Roman" w:hAnsi="Times New Roman"/>
          <w:sz w:val="26"/>
          <w:szCs w:val="26"/>
          <w:vertAlign w:val="subscript"/>
        </w:rPr>
        <w:t>0</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350" w:right="3540" w:bottom="435" w:left="2460" w:header="720" w:footer="720" w:gutter="0"/>
          <w:cols w:num="2" w:space="2000" w:equalWidth="0">
            <w:col w:w="200" w:space="2000"/>
            <w:col w:w="20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56"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460"/>
        <w:rPr>
          <w:rFonts w:ascii="Times New Roman" w:hAnsi="Times New Roman"/>
          <w:sz w:val="24"/>
          <w:szCs w:val="24"/>
        </w:rPr>
      </w:pPr>
      <w:r>
        <w:rPr>
          <w:rFonts w:ascii="Times New Roman" w:hAnsi="Times New Roman"/>
          <w:sz w:val="21"/>
          <w:szCs w:val="21"/>
        </w:rPr>
        <w:t>O</w:t>
      </w:r>
    </w:p>
    <w:p w:rsidR="003323E4" w:rsidRDefault="003323E4">
      <w:pPr>
        <w:widowControl w:val="0"/>
        <w:autoSpaceDE w:val="0"/>
        <w:autoSpaceDN w:val="0"/>
        <w:adjustRightInd w:val="0"/>
        <w:spacing w:after="0" w:line="40"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640"/>
        <w:rPr>
          <w:rFonts w:ascii="Times New Roman" w:hAnsi="Times New Roman"/>
          <w:sz w:val="24"/>
          <w:szCs w:val="24"/>
        </w:rPr>
      </w:pPr>
      <w:r>
        <w:rPr>
          <w:rFonts w:ascii="Arial" w:hAnsi="Arial" w:cs="Arial"/>
          <w:i/>
          <w:iCs/>
          <w:sz w:val="24"/>
          <w:szCs w:val="24"/>
        </w:rPr>
        <w:t>8-сурет.</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20"/>
        <w:rPr>
          <w:rFonts w:ascii="Times New Roman" w:hAnsi="Times New Roman"/>
          <w:sz w:val="24"/>
          <w:szCs w:val="24"/>
        </w:rPr>
      </w:pPr>
      <w:r>
        <w:rPr>
          <w:rFonts w:ascii="Arial" w:hAnsi="Arial" w:cs="Arial"/>
          <w:i/>
          <w:iCs/>
          <w:sz w:val="23"/>
          <w:szCs w:val="23"/>
        </w:rPr>
        <w:t>Қашықтықтарды анықтаудың параллакстік әдісі.</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1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8" w:lineRule="exact"/>
        <w:ind w:firstLine="397"/>
        <w:jc w:val="both"/>
        <w:rPr>
          <w:rFonts w:ascii="Times New Roman" w:hAnsi="Times New Roman"/>
          <w:sz w:val="24"/>
          <w:szCs w:val="24"/>
        </w:rPr>
      </w:pPr>
      <w:r>
        <w:rPr>
          <w:rFonts w:ascii="Arial" w:hAnsi="Arial" w:cs="Arial"/>
          <w:sz w:val="21"/>
          <w:szCs w:val="21"/>
        </w:rPr>
        <w:t>Ай параллаксы: π</w:t>
      </w:r>
      <w:r>
        <w:rPr>
          <w:rFonts w:ascii="Times New Roman" w:hAnsi="Times New Roman"/>
          <w:b/>
          <w:bCs/>
          <w:sz w:val="24"/>
          <w:szCs w:val="24"/>
          <w:vertAlign w:val="subscript"/>
        </w:rPr>
        <w:t>c</w:t>
      </w:r>
      <w:r>
        <w:rPr>
          <w:rFonts w:ascii="Arial" w:hAnsi="Arial" w:cs="Arial"/>
          <w:sz w:val="21"/>
          <w:szCs w:val="21"/>
        </w:rPr>
        <w:t>= 57</w:t>
      </w:r>
      <w:r>
        <w:rPr>
          <w:rFonts w:ascii="Arial" w:hAnsi="Arial" w:cs="Arial"/>
          <w:sz w:val="24"/>
          <w:szCs w:val="24"/>
          <w:vertAlign w:val="superscript"/>
        </w:rPr>
        <w:t>’</w:t>
      </w:r>
      <w:r>
        <w:rPr>
          <w:rFonts w:ascii="Times New Roman" w:hAnsi="Times New Roman"/>
          <w:sz w:val="21"/>
          <w:szCs w:val="21"/>
        </w:rPr>
        <w:t>2</w:t>
      </w:r>
      <w:r>
        <w:rPr>
          <w:rFonts w:ascii="Arial" w:hAnsi="Arial" w:cs="Arial"/>
          <w:sz w:val="24"/>
          <w:szCs w:val="24"/>
          <w:vertAlign w:val="superscript"/>
        </w:rPr>
        <w:t>»</w:t>
      </w:r>
      <w:r>
        <w:rPr>
          <w:rFonts w:ascii="Arial" w:hAnsi="Arial" w:cs="Arial"/>
          <w:sz w:val="21"/>
          <w:szCs w:val="21"/>
        </w:rPr>
        <w:t>,70, яғни Жерден қашықтықтығы 384400 км немесе 60</w:t>
      </w:r>
      <w:r>
        <w:rPr>
          <w:rFonts w:ascii="Times New Roman" w:hAnsi="Times New Roman"/>
          <w:i/>
          <w:iCs/>
          <w:sz w:val="21"/>
          <w:szCs w:val="21"/>
        </w:rPr>
        <w:t>R</w:t>
      </w:r>
      <w:r>
        <w:rPr>
          <w:rFonts w:ascii="MS PGothic" w:eastAsia="MS PGothic" w:hAnsi="Arial" w:cs="MS PGothic" w:hint="eastAsia"/>
          <w:sz w:val="23"/>
          <w:szCs w:val="23"/>
          <w:vertAlign w:val="subscript"/>
        </w:rPr>
        <w:t>⊕</w:t>
      </w:r>
      <w:r>
        <w:rPr>
          <w:rFonts w:ascii="Arial" w:hAnsi="Arial" w:cs="Arial"/>
          <w:sz w:val="21"/>
          <w:szCs w:val="21"/>
        </w:rPr>
        <w:t xml:space="preserve"> . Айдың Жерден қашықтығын ең алғаш ертеде грек астрономы Аристарх ұсынған әдіс бойынша­ Гиппарх тапқан болатын - (59 </w:t>
      </w:r>
      <w:r>
        <w:rPr>
          <w:rFonts w:ascii="Times New Roman" w:hAnsi="Times New Roman"/>
          <w:i/>
          <w:iCs/>
          <w:sz w:val="21"/>
          <w:szCs w:val="21"/>
        </w:rPr>
        <w:t>R</w:t>
      </w:r>
      <w:r>
        <w:rPr>
          <w:rFonts w:ascii="MS PGothic" w:eastAsia="MS PGothic" w:hAnsi="Arial" w:cs="MS PGothic" w:hint="eastAsia"/>
          <w:sz w:val="23"/>
          <w:szCs w:val="23"/>
          <w:vertAlign w:val="subscript"/>
        </w:rPr>
        <w:t>⊕</w:t>
      </w:r>
      <w:r>
        <w:rPr>
          <w:rFonts w:ascii="Arial" w:hAnsi="Arial" w:cs="Arial"/>
          <w:sz w:val="21"/>
          <w:szCs w:val="21"/>
        </w:rPr>
        <w:t xml:space="preserve"> ). Бірінші әдісті 8- суретке қарап та түсінуге болады: &lt; ЖОМ - тік бұрыш</w:t>
      </w:r>
    </w:p>
    <w:p w:rsidR="003323E4" w:rsidRDefault="003323E4">
      <w:pPr>
        <w:widowControl w:val="0"/>
        <w:autoSpaceDE w:val="0"/>
        <w:autoSpaceDN w:val="0"/>
        <w:adjustRightInd w:val="0"/>
        <w:spacing w:after="0" w:line="7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болғандықтан,</w:t>
      </w:r>
    </w:p>
    <w:p w:rsidR="003323E4" w:rsidRDefault="003323E4">
      <w:pPr>
        <w:widowControl w:val="0"/>
        <w:autoSpaceDE w:val="0"/>
        <w:autoSpaceDN w:val="0"/>
        <w:adjustRightInd w:val="0"/>
        <w:spacing w:after="0" w:line="106" w:lineRule="exact"/>
        <w:rPr>
          <w:rFonts w:ascii="Times New Roman" w:hAnsi="Times New Roman"/>
          <w:sz w:val="24"/>
          <w:szCs w:val="24"/>
        </w:rPr>
      </w:pPr>
    </w:p>
    <w:tbl>
      <w:tblPr>
        <w:tblW w:w="0" w:type="auto"/>
        <w:tblLayout w:type="fixed"/>
        <w:tblCellMar>
          <w:left w:w="0" w:type="dxa"/>
          <w:right w:w="0" w:type="dxa"/>
        </w:tblCellMar>
        <w:tblLook w:val="0000"/>
      </w:tblPr>
      <w:tblGrid>
        <w:gridCol w:w="1080"/>
        <w:gridCol w:w="560"/>
        <w:gridCol w:w="560"/>
        <w:gridCol w:w="760"/>
        <w:gridCol w:w="240"/>
        <w:gridCol w:w="340"/>
        <w:gridCol w:w="660"/>
        <w:gridCol w:w="1060"/>
        <w:gridCol w:w="860"/>
        <w:gridCol w:w="20"/>
      </w:tblGrid>
      <w:tr w:rsidR="003323E4" w:rsidRPr="00AF16BC">
        <w:trPr>
          <w:trHeight w:val="381"/>
        </w:trPr>
        <w:tc>
          <w:tcPr>
            <w:tcW w:w="10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60"/>
              <w:rPr>
                <w:rFonts w:ascii="Times New Roman" w:hAnsi="Times New Roman"/>
                <w:sz w:val="24"/>
                <w:szCs w:val="24"/>
              </w:rPr>
            </w:pPr>
            <w:r w:rsidRPr="00AF16BC">
              <w:rPr>
                <w:rFonts w:ascii="Arial" w:hAnsi="Arial" w:cs="Arial"/>
                <w:sz w:val="24"/>
                <w:szCs w:val="24"/>
              </w:rPr>
              <w:t>D =</w:t>
            </w:r>
          </w:p>
        </w:tc>
        <w:tc>
          <w:tcPr>
            <w:tcW w:w="56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83"/>
                <w:sz w:val="24"/>
                <w:szCs w:val="24"/>
              </w:rPr>
              <w:t>R</w:t>
            </w:r>
            <w:r w:rsidRPr="00AF16BC">
              <w:rPr>
                <w:rFonts w:ascii="Times New Roman" w:hAnsi="Times New Roman"/>
                <w:w w:val="83"/>
                <w:sz w:val="28"/>
                <w:szCs w:val="28"/>
                <w:vertAlign w:val="subscript"/>
              </w:rPr>
              <w:t>0</w:t>
            </w:r>
          </w:p>
        </w:tc>
        <w:tc>
          <w:tcPr>
            <w:tcW w:w="5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(6.4)</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7"/>
        </w:trPr>
        <w:tc>
          <w:tcPr>
            <w:tcW w:w="10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12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34" w:lineRule="exact"/>
              <w:ind w:right="620"/>
              <w:jc w:val="center"/>
              <w:rPr>
                <w:rFonts w:ascii="Times New Roman" w:hAnsi="Times New Roman"/>
                <w:sz w:val="24"/>
                <w:szCs w:val="24"/>
              </w:rPr>
            </w:pPr>
            <w:r w:rsidRPr="00AF16BC">
              <w:rPr>
                <w:rFonts w:ascii="Arial" w:hAnsi="Arial" w:cs="Arial"/>
                <w:w w:val="88"/>
                <w:sz w:val="24"/>
                <w:szCs w:val="24"/>
              </w:rPr>
              <w:t xml:space="preserve">sin </w:t>
            </w:r>
            <w:r w:rsidRPr="00AF16BC">
              <w:rPr>
                <w:rFonts w:ascii="Times New Roman" w:hAnsi="Times New Roman"/>
                <w:i/>
                <w:iCs/>
                <w:w w:val="88"/>
                <w:sz w:val="24"/>
                <w:szCs w:val="24"/>
              </w:rPr>
              <w:t>P</w:t>
            </w: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8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8"/>
        </w:trPr>
        <w:tc>
          <w:tcPr>
            <w:tcW w:w="1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12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8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0"/>
        </w:trPr>
        <w:tc>
          <w:tcPr>
            <w:tcW w:w="1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5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60" w:lineRule="exact"/>
              <w:jc w:val="right"/>
              <w:rPr>
                <w:rFonts w:ascii="Times New Roman" w:hAnsi="Times New Roman"/>
                <w:sz w:val="24"/>
                <w:szCs w:val="24"/>
              </w:rPr>
            </w:pPr>
            <w:r w:rsidRPr="00AF16BC">
              <w:rPr>
                <w:rFonts w:ascii="Times New Roman" w:hAnsi="Times New Roman"/>
                <w:sz w:val="6"/>
                <w:szCs w:val="6"/>
              </w:rPr>
              <w:t>0</w:t>
            </w:r>
          </w:p>
        </w:tc>
        <w:tc>
          <w:tcPr>
            <w:tcW w:w="5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94"/>
        </w:trPr>
        <w:tc>
          <w:tcPr>
            <w:tcW w:w="296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
              <w:jc w:val="right"/>
              <w:rPr>
                <w:rFonts w:ascii="Times New Roman" w:hAnsi="Times New Roman"/>
                <w:sz w:val="24"/>
                <w:szCs w:val="24"/>
              </w:rPr>
            </w:pPr>
            <w:r w:rsidRPr="00AF16BC">
              <w:rPr>
                <w:rFonts w:ascii="Arial" w:hAnsi="Arial" w:cs="Arial"/>
                <w:w w:val="90"/>
                <w:sz w:val="24"/>
                <w:szCs w:val="24"/>
              </w:rPr>
              <w:t>P</w:t>
            </w:r>
            <w:r w:rsidRPr="00AF16BC">
              <w:rPr>
                <w:rFonts w:ascii="Times New Roman" w:hAnsi="Times New Roman"/>
                <w:w w:val="90"/>
                <w:sz w:val="27"/>
                <w:szCs w:val="27"/>
                <w:vertAlign w:val="subscript"/>
              </w:rPr>
              <w:t>0</w:t>
            </w:r>
            <w:r w:rsidRPr="00AF16BC">
              <w:rPr>
                <w:rFonts w:ascii="Arial" w:hAnsi="Arial" w:cs="Arial"/>
                <w:w w:val="90"/>
                <w:sz w:val="24"/>
                <w:szCs w:val="24"/>
              </w:rPr>
              <w:t>- экваторлық параллаксы-</w:t>
            </w: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26"/>
        </w:trPr>
        <w:tc>
          <w:tcPr>
            <w:tcW w:w="1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rPr>
              <w:t>′′</w:t>
            </w:r>
          </w:p>
        </w:tc>
        <w:tc>
          <w:tcPr>
            <w:tcW w:w="58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320"/>
              <w:jc w:val="right"/>
              <w:rPr>
                <w:rFonts w:ascii="Times New Roman" w:hAnsi="Times New Roman"/>
                <w:sz w:val="24"/>
                <w:szCs w:val="24"/>
              </w:rPr>
            </w:pPr>
            <w:r w:rsidRPr="00AF16BC">
              <w:rPr>
                <w:rFonts w:ascii="Times New Roman" w:hAnsi="Times New Roman"/>
                <w:i/>
                <w:iCs/>
                <w:w w:val="88"/>
              </w:rPr>
              <w:t>R</w:t>
            </w: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
        </w:trPr>
        <w:tc>
          <w:tcPr>
            <w:tcW w:w="220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8" w:lineRule="exact"/>
              <w:ind w:left="60"/>
              <w:rPr>
                <w:rFonts w:ascii="Times New Roman" w:hAnsi="Times New Roman"/>
                <w:sz w:val="24"/>
                <w:szCs w:val="24"/>
              </w:rPr>
            </w:pPr>
            <w:r w:rsidRPr="00AF16BC">
              <w:rPr>
                <w:rFonts w:ascii="Arial" w:hAnsi="Arial" w:cs="Arial"/>
                <w:sz w:val="17"/>
                <w:szCs w:val="17"/>
              </w:rPr>
              <w:t>sin P</w:t>
            </w:r>
            <w:r w:rsidRPr="00AF16BC">
              <w:rPr>
                <w:rFonts w:ascii="Times New Roman" w:hAnsi="Times New Roman"/>
                <w:sz w:val="19"/>
                <w:szCs w:val="19"/>
                <w:vertAlign w:val="subscript"/>
              </w:rPr>
              <w:t>0</w:t>
            </w:r>
            <w:r w:rsidRPr="00AF16BC">
              <w:rPr>
                <w:rFonts w:ascii="Arial" w:hAnsi="Arial" w:cs="Arial"/>
                <w:sz w:val="17"/>
                <w:szCs w:val="17"/>
              </w:rPr>
              <w:t>=P</w:t>
            </w:r>
            <w:r w:rsidRPr="00AF16BC">
              <w:rPr>
                <w:rFonts w:ascii="Times New Roman" w:hAnsi="Times New Roman"/>
                <w:sz w:val="19"/>
                <w:szCs w:val="19"/>
                <w:vertAlign w:val="subscript"/>
              </w:rPr>
              <w:t>0</w:t>
            </w:r>
            <w:r w:rsidRPr="00AF16BC">
              <w:rPr>
                <w:rFonts w:ascii="Arial" w:hAnsi="Arial" w:cs="Arial"/>
                <w:sz w:val="17"/>
                <w:szCs w:val="17"/>
              </w:rPr>
              <w:t>» sin1»=</w:t>
            </w:r>
            <w:r w:rsidRPr="00AF16BC">
              <w:rPr>
                <w:rFonts w:ascii="Arial" w:hAnsi="Arial" w:cs="Arial"/>
                <w:sz w:val="28"/>
                <w:szCs w:val="28"/>
                <w:vertAlign w:val="superscript"/>
              </w:rPr>
              <w:t>D =</w:t>
            </w:r>
          </w:p>
        </w:tc>
        <w:tc>
          <w:tcPr>
            <w:tcW w:w="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
                <w:szCs w:val="2"/>
              </w:rPr>
              <w:t>206265</w:t>
            </w:r>
          </w:p>
        </w:tc>
        <w:tc>
          <w:tcPr>
            <w:tcW w:w="5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10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163" w:lineRule="exact"/>
              <w:rPr>
                <w:rFonts w:ascii="Times New Roman" w:hAnsi="Times New Roman"/>
                <w:sz w:val="24"/>
                <w:szCs w:val="24"/>
              </w:rPr>
            </w:pPr>
            <w:r w:rsidRPr="00AF16BC">
              <w:rPr>
                <w:rFonts w:ascii="Times New Roman" w:hAnsi="Times New Roman"/>
                <w:sz w:val="16"/>
                <w:szCs w:val="16"/>
              </w:rPr>
              <w:t>206265</w:t>
            </w:r>
            <w:r w:rsidRPr="00AF16BC">
              <w:rPr>
                <w:rFonts w:ascii="Arial" w:hAnsi="Arial" w:cs="Arial"/>
                <w:sz w:val="16"/>
                <w:szCs w:val="16"/>
              </w:rPr>
              <w:t>′′</w:t>
            </w:r>
            <w:r w:rsidRPr="00AF16BC">
              <w:rPr>
                <w:rFonts w:ascii="Times New Roman" w:hAnsi="Times New Roman"/>
                <w:i/>
                <w:iCs/>
                <w:sz w:val="16"/>
                <w:szCs w:val="16"/>
              </w:rPr>
              <w:t>R</w:t>
            </w:r>
            <w:r w:rsidRPr="00AF16BC">
              <w:rPr>
                <w:rFonts w:ascii="Times New Roman" w:hAnsi="Times New Roman"/>
                <w:sz w:val="18"/>
                <w:szCs w:val="18"/>
                <w:vertAlign w:val="subscript"/>
              </w:rPr>
              <w:t>0</w:t>
            </w:r>
          </w:p>
        </w:tc>
        <w:tc>
          <w:tcPr>
            <w:tcW w:w="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82"/>
        </w:trPr>
        <w:tc>
          <w:tcPr>
            <w:tcW w:w="220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76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4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62" w:lineRule="exact"/>
              <w:jc w:val="right"/>
              <w:rPr>
                <w:rFonts w:ascii="Times New Roman" w:hAnsi="Times New Roman"/>
                <w:sz w:val="24"/>
                <w:szCs w:val="24"/>
              </w:rPr>
            </w:pPr>
            <w:r w:rsidRPr="00AF16BC">
              <w:rPr>
                <w:rFonts w:ascii="Times New Roman" w:hAnsi="Times New Roman"/>
                <w:sz w:val="6"/>
                <w:szCs w:val="6"/>
              </w:rPr>
              <w:t>0</w:t>
            </w: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35" w:lineRule="exact"/>
              <w:ind w:right="100"/>
              <w:jc w:val="right"/>
              <w:rPr>
                <w:rFonts w:ascii="Times New Roman" w:hAnsi="Times New Roman"/>
                <w:sz w:val="24"/>
                <w:szCs w:val="24"/>
              </w:rPr>
            </w:pPr>
            <w:r w:rsidRPr="00AF16BC">
              <w:rPr>
                <w:rFonts w:ascii="Arial" w:hAnsi="Arial" w:cs="Arial"/>
                <w:sz w:val="24"/>
                <w:szCs w:val="24"/>
              </w:rPr>
              <w:t>;</w:t>
            </w:r>
          </w:p>
        </w:tc>
        <w:tc>
          <w:tcPr>
            <w:tcW w:w="6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35" w:lineRule="exact"/>
              <w:ind w:left="220"/>
              <w:rPr>
                <w:rFonts w:ascii="Times New Roman" w:hAnsi="Times New Roman"/>
                <w:sz w:val="24"/>
                <w:szCs w:val="24"/>
              </w:rPr>
            </w:pPr>
            <w:r w:rsidRPr="00AF16BC">
              <w:rPr>
                <w:rFonts w:ascii="Arial" w:hAnsi="Arial" w:cs="Arial"/>
                <w:sz w:val="24"/>
                <w:szCs w:val="24"/>
              </w:rPr>
              <w:t>D =</w:t>
            </w:r>
          </w:p>
        </w:tc>
        <w:tc>
          <w:tcPr>
            <w:tcW w:w="10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8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35" w:lineRule="exact"/>
              <w:jc w:val="right"/>
              <w:rPr>
                <w:rFonts w:ascii="Times New Roman" w:hAnsi="Times New Roman"/>
                <w:sz w:val="24"/>
                <w:szCs w:val="24"/>
              </w:rPr>
            </w:pPr>
            <w:r w:rsidRPr="00AF16BC">
              <w:rPr>
                <w:rFonts w:ascii="Times New Roman" w:hAnsi="Times New Roman"/>
                <w:sz w:val="24"/>
                <w:szCs w:val="24"/>
              </w:rPr>
              <w:t>(6.5)</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3"/>
        </w:trPr>
        <w:tc>
          <w:tcPr>
            <w:tcW w:w="220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7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133" w:lineRule="exact"/>
              <w:ind w:right="46"/>
              <w:jc w:val="right"/>
              <w:rPr>
                <w:rFonts w:ascii="Times New Roman" w:hAnsi="Times New Roman"/>
                <w:sz w:val="24"/>
                <w:szCs w:val="24"/>
              </w:rPr>
            </w:pPr>
            <w:r w:rsidRPr="00AF16BC">
              <w:rPr>
                <w:rFonts w:ascii="Arial" w:hAnsi="Arial" w:cs="Arial"/>
                <w:sz w:val="15"/>
                <w:szCs w:val="15"/>
              </w:rPr>
              <w:t>″</w:t>
            </w: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6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060" w:type="dxa"/>
            <w:vMerge/>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8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5"/>
        </w:trPr>
        <w:tc>
          <w:tcPr>
            <w:tcW w:w="220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7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6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0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4" w:lineRule="exact"/>
              <w:ind w:left="560"/>
              <w:rPr>
                <w:rFonts w:ascii="Times New Roman" w:hAnsi="Times New Roman"/>
                <w:sz w:val="24"/>
                <w:szCs w:val="24"/>
              </w:rPr>
            </w:pPr>
            <w:r w:rsidRPr="00AF16BC">
              <w:rPr>
                <w:rFonts w:ascii="Arial" w:hAnsi="Arial" w:cs="Arial"/>
                <w:sz w:val="24"/>
                <w:szCs w:val="24"/>
              </w:rPr>
              <w:t>″</w:t>
            </w:r>
          </w:p>
        </w:tc>
        <w:tc>
          <w:tcPr>
            <w:tcW w:w="8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0"/>
        </w:trPr>
        <w:tc>
          <w:tcPr>
            <w:tcW w:w="1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5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5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99" w:lineRule="exact"/>
              <w:ind w:right="146"/>
              <w:jc w:val="right"/>
              <w:rPr>
                <w:rFonts w:ascii="Times New Roman" w:hAnsi="Times New Roman"/>
                <w:sz w:val="24"/>
                <w:szCs w:val="24"/>
              </w:rPr>
            </w:pPr>
            <w:r w:rsidRPr="00AF16BC">
              <w:rPr>
                <w:rFonts w:ascii="Times New Roman" w:hAnsi="Times New Roman"/>
                <w:i/>
                <w:iCs/>
                <w:sz w:val="20"/>
                <w:szCs w:val="20"/>
              </w:rPr>
              <w:t>P</w:t>
            </w:r>
            <w:r w:rsidRPr="00AF16BC">
              <w:rPr>
                <w:rFonts w:ascii="Times New Roman" w:hAnsi="Times New Roman"/>
                <w:sz w:val="23"/>
                <w:szCs w:val="23"/>
                <w:vertAlign w:val="subscript"/>
              </w:rPr>
              <w:t>0</w:t>
            </w: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0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79"/>
        </w:trPr>
        <w:tc>
          <w:tcPr>
            <w:tcW w:w="1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5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5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0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78" w:lineRule="exact"/>
              <w:ind w:left="380"/>
              <w:rPr>
                <w:rFonts w:ascii="Times New Roman" w:hAnsi="Times New Roman"/>
                <w:sz w:val="24"/>
                <w:szCs w:val="24"/>
              </w:rPr>
            </w:pPr>
            <w:r w:rsidRPr="00AF16BC">
              <w:rPr>
                <w:rFonts w:ascii="Times New Roman" w:hAnsi="Times New Roman"/>
                <w:i/>
                <w:iCs/>
                <w:sz w:val="17"/>
                <w:szCs w:val="17"/>
              </w:rPr>
              <w:t>P</w:t>
            </w:r>
            <w:r w:rsidRPr="00AF16BC">
              <w:rPr>
                <w:rFonts w:ascii="Times New Roman" w:hAnsi="Times New Roman"/>
                <w:sz w:val="20"/>
                <w:szCs w:val="20"/>
                <w:vertAlign w:val="subscript"/>
              </w:rPr>
              <w:t>0</w:t>
            </w:r>
          </w:p>
        </w:tc>
        <w:tc>
          <w:tcPr>
            <w:tcW w:w="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350" w:right="1020" w:bottom="435" w:left="1240" w:header="720" w:footer="720" w:gutter="0"/>
          <w:cols w:space="2000" w:equalWidth="0">
            <w:col w:w="6140" w:space="2000"/>
          </w:cols>
          <w:noEndnote/>
        </w:sect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lastRenderedPageBreak/>
        <w:t>112</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350" w:right="3960" w:bottom="435" w:left="4140" w:header="720" w:footer="720" w:gutter="0"/>
          <w:cols w:space="2000" w:equalWidth="0">
            <w:col w:w="300" w:space="2000"/>
          </w:cols>
          <w:noEndnote/>
        </w:sectPr>
      </w:pPr>
    </w:p>
    <w:p w:rsidR="003323E4" w:rsidRDefault="00281624">
      <w:pPr>
        <w:widowControl w:val="0"/>
        <w:overflowPunct w:val="0"/>
        <w:autoSpaceDE w:val="0"/>
        <w:autoSpaceDN w:val="0"/>
        <w:adjustRightInd w:val="0"/>
        <w:spacing w:after="0" w:line="281" w:lineRule="auto"/>
        <w:ind w:firstLine="397"/>
        <w:jc w:val="both"/>
        <w:rPr>
          <w:rFonts w:ascii="Times New Roman" w:hAnsi="Times New Roman"/>
          <w:sz w:val="24"/>
          <w:szCs w:val="24"/>
        </w:rPr>
      </w:pPr>
      <w:bookmarkStart w:id="110" w:name="page225"/>
      <w:bookmarkEnd w:id="110"/>
      <w:r>
        <w:rPr>
          <w:rFonts w:ascii="Arial" w:hAnsi="Arial" w:cs="Arial"/>
          <w:sz w:val="21"/>
          <w:szCs w:val="21"/>
        </w:rPr>
        <w:lastRenderedPageBreak/>
        <w:t>Мұнда горизонттық параллакс бұрышының аз екендігін ескеріп, sin1</w:t>
      </w:r>
      <w:r>
        <w:rPr>
          <w:rFonts w:ascii="Arial" w:hAnsi="Arial" w:cs="Arial"/>
          <w:sz w:val="24"/>
          <w:szCs w:val="24"/>
          <w:vertAlign w:val="superscript"/>
        </w:rPr>
        <w:t>»</w:t>
      </w:r>
      <w:r>
        <w:rPr>
          <w:rFonts w:ascii="Arial" w:hAnsi="Arial" w:cs="Arial"/>
          <w:sz w:val="21"/>
          <w:szCs w:val="21"/>
        </w:rPr>
        <w:t>=1/206265</w:t>
      </w:r>
      <w:r>
        <w:rPr>
          <w:rFonts w:ascii="Arial" w:hAnsi="Arial" w:cs="Arial"/>
          <w:sz w:val="24"/>
          <w:szCs w:val="24"/>
          <w:vertAlign w:val="superscript"/>
        </w:rPr>
        <w:t>»</w:t>
      </w:r>
      <w:r>
        <w:rPr>
          <w:rFonts w:ascii="Arial" w:hAnsi="Arial" w:cs="Arial"/>
          <w:sz w:val="21"/>
          <w:szCs w:val="21"/>
        </w:rPr>
        <w:t xml:space="preserve"> алмастырдық. Сонымен планетаға дейінгі қашықтықты анықтау үшін, оны екі қалыптан бақылау қажет. Шырақ аспан меридианының бойын</w:t>
      </w:r>
      <w:r>
        <w:rPr>
          <w:rFonts w:ascii="Times New Roman" w:hAnsi="Times New Roman"/>
          <w:sz w:val="21"/>
          <w:szCs w:val="21"/>
        </w:rPr>
        <w:t>-</w:t>
      </w:r>
      <w:r>
        <w:rPr>
          <w:rFonts w:ascii="Arial" w:hAnsi="Arial" w:cs="Arial"/>
          <w:sz w:val="21"/>
          <w:szCs w:val="21"/>
        </w:rPr>
        <w:t xml:space="preserve">да және горизонттың бойында тұрғандағы қалыптарын анықтау арқылы екі бағыттың арасындағы бұрышты анықтау керек. Екі бақылауды бір мезетте істеу керек. Жердің экваторлық радиусы басқа радиустардан үлкен болғандықтан, оның мәніне шағып есептелген параллакстік бұрыш </w:t>
      </w:r>
      <w:r>
        <w:rPr>
          <w:rFonts w:ascii="Arial" w:hAnsi="Arial" w:cs="Arial"/>
          <w:b/>
          <w:bCs/>
          <w:sz w:val="21"/>
          <w:szCs w:val="21"/>
        </w:rPr>
        <w:t>горизонттық экваторлық параллакс</w:t>
      </w:r>
      <w:r>
        <w:rPr>
          <w:rFonts w:ascii="Arial" w:hAnsi="Arial" w:cs="Arial"/>
          <w:sz w:val="21"/>
          <w:szCs w:val="21"/>
        </w:rPr>
        <w:t xml:space="preserve"> деп ата</w:t>
      </w:r>
      <w:r>
        <w:rPr>
          <w:rFonts w:ascii="Times New Roman" w:hAnsi="Times New Roman"/>
          <w:sz w:val="21"/>
          <w:szCs w:val="21"/>
        </w:rPr>
        <w:t>-</w:t>
      </w:r>
    </w:p>
    <w:p w:rsidR="003323E4" w:rsidRDefault="003323E4">
      <w:pPr>
        <w:widowControl w:val="0"/>
        <w:autoSpaceDE w:val="0"/>
        <w:autoSpaceDN w:val="0"/>
        <w:adjustRightInd w:val="0"/>
        <w:spacing w:after="0" w:line="10"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2" w:lineRule="auto"/>
        <w:jc w:val="both"/>
        <w:rPr>
          <w:rFonts w:ascii="Times New Roman" w:hAnsi="Times New Roman"/>
          <w:sz w:val="24"/>
          <w:szCs w:val="24"/>
        </w:rPr>
      </w:pPr>
      <w:r>
        <w:rPr>
          <w:rFonts w:ascii="Arial" w:hAnsi="Arial" w:cs="Arial"/>
        </w:rPr>
        <w:t>лады. Сонымен, тригонометриялық әдістің негізгі иде</w:t>
      </w:r>
      <w:r>
        <w:rPr>
          <w:rFonts w:ascii="Times New Roman" w:hAnsi="Times New Roman"/>
        </w:rPr>
        <w:t>-</w:t>
      </w:r>
      <w:r>
        <w:rPr>
          <w:rFonts w:ascii="Arial" w:hAnsi="Arial" w:cs="Arial"/>
        </w:rPr>
        <w:t>ясы: шырақтың горизонттық экваторлық параллаксын анықтау болып табылады. Осы кезде тригонометриялық әдіс алыс планеталардың, астероидтардың, кометалардың қашықтықтарын анықтау үшін қолданылады.</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rPr>
      </w:pPr>
      <w:r>
        <w:rPr>
          <w:rFonts w:ascii="Arial" w:hAnsi="Arial" w:cs="Arial"/>
        </w:rPr>
        <w:t xml:space="preserve">Сонымен, </w:t>
      </w:r>
      <w:r>
        <w:rPr>
          <w:rFonts w:ascii="Arial" w:hAnsi="Arial" w:cs="Arial"/>
          <w:i/>
          <w:iCs/>
        </w:rPr>
        <w:t>горизонттық экваторлық параллакс деге­</w:t>
      </w:r>
      <w:r>
        <w:rPr>
          <w:rFonts w:ascii="Arial" w:hAnsi="Arial" w:cs="Arial"/>
        </w:rPr>
        <w:t xml:space="preserve"> </w:t>
      </w:r>
      <w:r>
        <w:rPr>
          <w:rFonts w:ascii="Arial" w:hAnsi="Arial" w:cs="Arial"/>
          <w:i/>
          <w:iCs/>
        </w:rPr>
        <w:t xml:space="preserve">німіз аспан денесінен өлшенген Жердін бұрыштық ра­ диусы болып табылады. </w:t>
      </w:r>
      <w:r>
        <w:rPr>
          <w:rFonts w:ascii="Arial" w:hAnsi="Arial" w:cs="Arial"/>
        </w:rPr>
        <w:t>Планетааралық қашықтықтарды</w:t>
      </w:r>
      <w:r>
        <w:rPr>
          <w:rFonts w:ascii="Arial" w:hAnsi="Arial" w:cs="Arial"/>
          <w:i/>
          <w:iCs/>
        </w:rPr>
        <w:t xml:space="preserve"> </w:t>
      </w:r>
      <w:r>
        <w:rPr>
          <w:rFonts w:ascii="Arial" w:hAnsi="Arial" w:cs="Arial"/>
        </w:rPr>
        <w:t>өлшегенде бірлік етіп метрлік жүйені пайдалану ыңғайсыз, Жердің радиусы да бұндай қашықтықтарды өлшеу үшін өте кішкентай болып тұр. Бұл орайда ыңғайлы ұзындық:</w:t>
      </w:r>
    </w:p>
    <w:p w:rsidR="003323E4" w:rsidRDefault="00A3036D">
      <w:pPr>
        <w:widowControl w:val="0"/>
        <w:autoSpaceDE w:val="0"/>
        <w:autoSpaceDN w:val="0"/>
        <w:adjustRightInd w:val="0"/>
        <w:spacing w:after="0" w:line="2" w:lineRule="exact"/>
        <w:rPr>
          <w:rFonts w:ascii="Times New Roman" w:hAnsi="Times New Roman"/>
          <w:sz w:val="24"/>
          <w:szCs w:val="24"/>
        </w:rPr>
      </w:pPr>
      <w:r w:rsidRPr="00A3036D">
        <w:rPr>
          <w:noProof/>
        </w:rPr>
        <w:pict>
          <v:line id="_x0000_s1092" style="position:absolute;z-index:-113" from="77.5pt,-72.7pt" to="306.15pt,-72.7pt" o:allowincell="f" strokeweight=".20672mm"/>
        </w:pict>
      </w:r>
      <w:r w:rsidRPr="00A3036D">
        <w:rPr>
          <w:noProof/>
        </w:rPr>
        <w:pict>
          <v:line id="_x0000_s1093" style="position:absolute;z-index:-112" from="0,-58.3pt" to="306.15pt,-58.3pt" o:allowincell="f" strokeweight=".20672mm"/>
        </w:pict>
      </w:r>
      <w:r w:rsidRPr="00A3036D">
        <w:rPr>
          <w:noProof/>
        </w:rPr>
        <w:pict>
          <v:line id="_x0000_s1094" style="position:absolute;z-index:-111" from="0,-43.9pt" to="130.6pt,-43.9pt" o:allowincell="f" strokeweight=".20672mm"/>
        </w:pict>
      </w:r>
    </w:p>
    <w:p w:rsidR="003323E4" w:rsidRDefault="00281624">
      <w:pPr>
        <w:widowControl w:val="0"/>
        <w:overflowPunct w:val="0"/>
        <w:autoSpaceDE w:val="0"/>
        <w:autoSpaceDN w:val="0"/>
        <w:adjustRightInd w:val="0"/>
        <w:spacing w:after="0" w:line="268" w:lineRule="auto"/>
        <w:jc w:val="both"/>
        <w:rPr>
          <w:rFonts w:ascii="Times New Roman" w:hAnsi="Times New Roman"/>
          <w:sz w:val="24"/>
          <w:szCs w:val="24"/>
        </w:rPr>
      </w:pPr>
      <w:r>
        <w:rPr>
          <w:rFonts w:ascii="Arial" w:hAnsi="Arial" w:cs="Arial"/>
          <w:i/>
          <w:iCs/>
          <w:sz w:val="23"/>
          <w:szCs w:val="23"/>
        </w:rPr>
        <w:t xml:space="preserve">Жердің Күннен орташа қашықтығы </w:t>
      </w:r>
      <w:r>
        <w:rPr>
          <w:rFonts w:ascii="Arial" w:hAnsi="Arial" w:cs="Arial"/>
          <w:sz w:val="23"/>
          <w:szCs w:val="23"/>
        </w:rPr>
        <w:t>болып табылады.</w:t>
      </w:r>
      <w:r>
        <w:rPr>
          <w:rFonts w:ascii="Arial" w:hAnsi="Arial" w:cs="Arial"/>
          <w:i/>
          <w:iCs/>
          <w:sz w:val="23"/>
          <w:szCs w:val="23"/>
        </w:rPr>
        <w:t xml:space="preserve"> </w:t>
      </w:r>
      <w:r>
        <w:rPr>
          <w:rFonts w:ascii="Arial" w:hAnsi="Arial" w:cs="Arial"/>
          <w:sz w:val="23"/>
          <w:szCs w:val="23"/>
        </w:rPr>
        <w:t>Бұл</w:t>
      </w:r>
      <w:r>
        <w:rPr>
          <w:rFonts w:ascii="Arial" w:hAnsi="Arial" w:cs="Arial"/>
          <w:i/>
          <w:iCs/>
          <w:sz w:val="23"/>
          <w:szCs w:val="23"/>
        </w:rPr>
        <w:t xml:space="preserve"> </w:t>
      </w:r>
      <w:r>
        <w:rPr>
          <w:rFonts w:ascii="Arial" w:hAnsi="Arial" w:cs="Arial"/>
          <w:sz w:val="23"/>
          <w:szCs w:val="23"/>
        </w:rPr>
        <w:t xml:space="preserve">ұзындық </w:t>
      </w:r>
      <w:r>
        <w:rPr>
          <w:rFonts w:ascii="Arial" w:hAnsi="Arial" w:cs="Arial"/>
          <w:b/>
          <w:bCs/>
          <w:sz w:val="23"/>
          <w:szCs w:val="23"/>
        </w:rPr>
        <w:t>астрономиялық бірлік</w:t>
      </w:r>
      <w:r>
        <w:rPr>
          <w:rFonts w:ascii="Arial" w:hAnsi="Arial" w:cs="Arial"/>
          <w:sz w:val="23"/>
          <w:szCs w:val="23"/>
        </w:rPr>
        <w:t xml:space="preserve"> (а.б.) деп аталады.</w:t>
      </w:r>
    </w:p>
    <w:p w:rsidR="003323E4" w:rsidRDefault="00A3036D">
      <w:pPr>
        <w:widowControl w:val="0"/>
        <w:autoSpaceDE w:val="0"/>
        <w:autoSpaceDN w:val="0"/>
        <w:adjustRightInd w:val="0"/>
        <w:spacing w:after="0" w:line="1" w:lineRule="exact"/>
        <w:rPr>
          <w:rFonts w:ascii="Times New Roman" w:hAnsi="Times New Roman"/>
          <w:sz w:val="24"/>
          <w:szCs w:val="24"/>
        </w:rPr>
      </w:pPr>
      <w:r w:rsidRPr="00A3036D">
        <w:rPr>
          <w:noProof/>
        </w:rPr>
        <w:pict>
          <v:line id="_x0000_s1095" style="position:absolute;z-index:-110" from="0,-15.95pt" to="190.6pt,-15.95pt" o:allowincell="f" strokeweight=".20672mm"/>
        </w:pict>
      </w:r>
    </w:p>
    <w:p w:rsidR="003323E4" w:rsidRDefault="00281624">
      <w:pPr>
        <w:widowControl w:val="0"/>
        <w:overflowPunct w:val="0"/>
        <w:autoSpaceDE w:val="0"/>
        <w:autoSpaceDN w:val="0"/>
        <w:adjustRightInd w:val="0"/>
        <w:spacing w:after="0" w:line="289" w:lineRule="auto"/>
        <w:ind w:firstLine="397"/>
        <w:jc w:val="both"/>
        <w:rPr>
          <w:rFonts w:ascii="Times New Roman" w:hAnsi="Times New Roman"/>
          <w:sz w:val="24"/>
          <w:szCs w:val="24"/>
        </w:rPr>
      </w:pPr>
      <w:r>
        <w:rPr>
          <w:rFonts w:ascii="Arial" w:hAnsi="Arial" w:cs="Arial"/>
          <w:sz w:val="21"/>
          <w:szCs w:val="21"/>
        </w:rPr>
        <w:t>Радиолокациялық әдіс жақын орналасқан денелерге дейінгі қашықтықтарды анықтау үшін қолданылады. 1946 жылдан Айға, 1957-63 жж. Күнге, Меркурийге, Шолпанға, Марсқа, Юпитерге радиоимпульстер жіберіледі. Дабылдың шығар моменті t</w:t>
      </w:r>
      <w:r>
        <w:rPr>
          <w:rFonts w:ascii="Times New Roman" w:hAnsi="Times New Roman"/>
          <w:sz w:val="24"/>
          <w:szCs w:val="24"/>
          <w:vertAlign w:val="subscript"/>
        </w:rPr>
        <w:t>1</w:t>
      </w:r>
      <w:r>
        <w:rPr>
          <w:rFonts w:ascii="Arial" w:hAnsi="Arial" w:cs="Arial"/>
          <w:sz w:val="21"/>
          <w:szCs w:val="21"/>
        </w:rPr>
        <w:t>, және қайту моменті t</w:t>
      </w:r>
      <w:r>
        <w:rPr>
          <w:rFonts w:ascii="Times New Roman" w:hAnsi="Times New Roman"/>
          <w:sz w:val="24"/>
          <w:szCs w:val="24"/>
          <w:vertAlign w:val="subscript"/>
        </w:rPr>
        <w:t>2</w:t>
      </w:r>
      <w:r>
        <w:rPr>
          <w:rFonts w:ascii="Arial" w:hAnsi="Arial" w:cs="Arial"/>
          <w:sz w:val="21"/>
          <w:szCs w:val="21"/>
        </w:rPr>
        <w:t xml:space="preserve"> өте жоғары дәлдікпен өлшенеді, (10</w:t>
      </w:r>
      <w:r>
        <w:rPr>
          <w:rFonts w:ascii="Times New Roman" w:hAnsi="Times New Roman"/>
          <w:sz w:val="24"/>
          <w:szCs w:val="24"/>
          <w:vertAlign w:val="superscript"/>
        </w:rPr>
        <w:t>-6</w:t>
      </w:r>
      <w:r>
        <w:rPr>
          <w:rFonts w:ascii="Arial" w:hAnsi="Arial" w:cs="Arial"/>
          <w:sz w:val="21"/>
          <w:szCs w:val="21"/>
        </w:rPr>
        <w:t xml:space="preserve"> c). Сонда дабылдың зерттелінетін денеге барып жетуіне және шағылған дабылдың қайтып келуіне бірдей уақыт аралығы кетеді деп есептеп,</w:t>
      </w:r>
    </w:p>
    <w:tbl>
      <w:tblPr>
        <w:tblW w:w="0" w:type="auto"/>
        <w:tblInd w:w="440" w:type="dxa"/>
        <w:tblLayout w:type="fixed"/>
        <w:tblCellMar>
          <w:left w:w="0" w:type="dxa"/>
          <w:right w:w="0" w:type="dxa"/>
        </w:tblCellMar>
        <w:tblLook w:val="0000"/>
      </w:tblPr>
      <w:tblGrid>
        <w:gridCol w:w="1080"/>
        <w:gridCol w:w="2180"/>
        <w:gridCol w:w="2380"/>
      </w:tblGrid>
      <w:tr w:rsidR="003323E4" w:rsidRPr="00AF16BC">
        <w:trPr>
          <w:trHeight w:val="325"/>
        </w:trPr>
        <w:tc>
          <w:tcPr>
            <w:tcW w:w="32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324" w:lineRule="exact"/>
              <w:ind w:right="1920"/>
              <w:jc w:val="right"/>
              <w:rPr>
                <w:rFonts w:ascii="Times New Roman" w:hAnsi="Times New Roman"/>
                <w:sz w:val="24"/>
                <w:szCs w:val="24"/>
              </w:rPr>
            </w:pPr>
            <w:r w:rsidRPr="00AF16BC">
              <w:rPr>
                <w:rFonts w:ascii="Arial" w:hAnsi="Arial" w:cs="Arial"/>
                <w:sz w:val="37"/>
                <w:szCs w:val="37"/>
                <w:vertAlign w:val="subscript"/>
              </w:rPr>
              <w:t>D =</w:t>
            </w:r>
            <w:r w:rsidRPr="00AF16BC">
              <w:rPr>
                <w:rFonts w:ascii="Times New Roman" w:hAnsi="Times New Roman"/>
                <w:sz w:val="13"/>
                <w:szCs w:val="13"/>
              </w:rPr>
              <w:t xml:space="preserve"> </w:t>
            </w:r>
            <w:r w:rsidRPr="00AF16BC">
              <w:rPr>
                <w:rFonts w:ascii="Times New Roman" w:hAnsi="Times New Roman"/>
                <w:i/>
                <w:iCs/>
                <w:sz w:val="37"/>
                <w:szCs w:val="37"/>
                <w:u w:val="single"/>
                <w:vertAlign w:val="superscript"/>
              </w:rPr>
              <w:t>c</w:t>
            </w:r>
            <w:r w:rsidRPr="00AF16BC">
              <w:rPr>
                <w:rFonts w:ascii="Times New Roman" w:hAnsi="Times New Roman"/>
                <w:sz w:val="37"/>
                <w:szCs w:val="37"/>
                <w:u w:val="single"/>
                <w:vertAlign w:val="superscript"/>
              </w:rPr>
              <w:t>(</w:t>
            </w:r>
            <w:r w:rsidRPr="00AF16BC">
              <w:rPr>
                <w:rFonts w:ascii="Times New Roman" w:hAnsi="Times New Roman"/>
                <w:i/>
                <w:iCs/>
                <w:sz w:val="37"/>
                <w:szCs w:val="37"/>
                <w:u w:val="single"/>
                <w:vertAlign w:val="superscript"/>
              </w:rPr>
              <w:t>t</w:t>
            </w:r>
            <w:r w:rsidRPr="00AF16BC">
              <w:rPr>
                <w:rFonts w:ascii="Times New Roman" w:hAnsi="Times New Roman"/>
                <w:sz w:val="13"/>
                <w:szCs w:val="13"/>
                <w:u w:val="single"/>
              </w:rPr>
              <w:t>2</w:t>
            </w:r>
            <w:r w:rsidRPr="00AF16BC">
              <w:rPr>
                <w:rFonts w:ascii="Times New Roman" w:hAnsi="Times New Roman"/>
                <w:sz w:val="13"/>
                <w:szCs w:val="13"/>
              </w:rPr>
              <w:t xml:space="preserve"> </w:t>
            </w:r>
            <w:r w:rsidRPr="00AF16BC">
              <w:rPr>
                <w:rFonts w:ascii="Arial" w:hAnsi="Arial" w:cs="Arial"/>
                <w:sz w:val="37"/>
                <w:szCs w:val="37"/>
                <w:u w:val="single"/>
                <w:vertAlign w:val="superscript"/>
              </w:rPr>
              <w:t>-</w:t>
            </w:r>
            <w:r w:rsidRPr="00AF16BC">
              <w:rPr>
                <w:rFonts w:ascii="Times New Roman" w:hAnsi="Times New Roman"/>
                <w:sz w:val="13"/>
                <w:szCs w:val="13"/>
              </w:rPr>
              <w:t xml:space="preserve"> </w:t>
            </w:r>
            <w:r w:rsidRPr="00AF16BC">
              <w:rPr>
                <w:rFonts w:ascii="Times New Roman" w:hAnsi="Times New Roman"/>
                <w:i/>
                <w:iCs/>
                <w:sz w:val="37"/>
                <w:szCs w:val="37"/>
                <w:u w:val="single"/>
                <w:vertAlign w:val="superscript"/>
              </w:rPr>
              <w:t>t</w:t>
            </w:r>
            <w:r w:rsidRPr="00AF16BC">
              <w:rPr>
                <w:rFonts w:ascii="Times New Roman" w:hAnsi="Times New Roman"/>
                <w:sz w:val="13"/>
                <w:szCs w:val="13"/>
                <w:u w:val="single"/>
              </w:rPr>
              <w:t>1</w:t>
            </w:r>
            <w:r w:rsidRPr="00AF16BC">
              <w:rPr>
                <w:rFonts w:ascii="Times New Roman" w:hAnsi="Times New Roman"/>
                <w:sz w:val="37"/>
                <w:szCs w:val="37"/>
                <w:u w:val="single"/>
                <w:vertAlign w:val="superscript"/>
              </w:rPr>
              <w:t>)</w:t>
            </w:r>
          </w:p>
        </w:tc>
        <w:tc>
          <w:tcPr>
            <w:tcW w:w="2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356"/>
        </w:trPr>
        <w:tc>
          <w:tcPr>
            <w:tcW w:w="10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09"/>
              <w:jc w:val="right"/>
              <w:rPr>
                <w:rFonts w:ascii="Times New Roman" w:hAnsi="Times New Roman"/>
                <w:sz w:val="24"/>
                <w:szCs w:val="24"/>
              </w:rPr>
            </w:pPr>
            <w:r w:rsidRPr="00AF16BC">
              <w:rPr>
                <w:rFonts w:ascii="Times New Roman" w:hAnsi="Times New Roman"/>
                <w:sz w:val="24"/>
                <w:szCs w:val="24"/>
              </w:rPr>
              <w:t>2</w:t>
            </w:r>
          </w:p>
        </w:tc>
        <w:tc>
          <w:tcPr>
            <w:tcW w:w="21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800"/>
              <w:jc w:val="right"/>
              <w:rPr>
                <w:rFonts w:ascii="Times New Roman" w:hAnsi="Times New Roman"/>
                <w:sz w:val="24"/>
                <w:szCs w:val="24"/>
              </w:rPr>
            </w:pPr>
            <w:r w:rsidRPr="00AF16BC">
              <w:rPr>
                <w:rFonts w:ascii="Arial" w:hAnsi="Arial" w:cs="Arial"/>
                <w:sz w:val="24"/>
                <w:szCs w:val="24"/>
              </w:rPr>
              <w:t>,</w:t>
            </w:r>
          </w:p>
        </w:tc>
        <w:tc>
          <w:tcPr>
            <w:tcW w:w="23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(6.6)</w:t>
            </w:r>
          </w:p>
        </w:tc>
      </w:tr>
    </w:tbl>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76"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113</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50" w:lineRule="auto"/>
        <w:jc w:val="both"/>
        <w:rPr>
          <w:rFonts w:ascii="Times New Roman" w:hAnsi="Times New Roman"/>
          <w:sz w:val="24"/>
          <w:szCs w:val="24"/>
        </w:rPr>
      </w:pPr>
      <w:bookmarkStart w:id="111" w:name="page227"/>
      <w:bookmarkEnd w:id="111"/>
      <w:r>
        <w:rPr>
          <w:rFonts w:ascii="Arial" w:hAnsi="Arial" w:cs="Arial"/>
          <w:sz w:val="24"/>
          <w:szCs w:val="24"/>
        </w:rPr>
        <w:lastRenderedPageBreak/>
        <w:t>– формуласын пайдаланып, аспан денесіне дейінгі қашықтықты өлшеуге болады. c- вакуумде радио­ толқындардын жылдамдығы. (c = 299792,5 км/с.)</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9" w:lineRule="auto"/>
        <w:ind w:firstLine="397"/>
        <w:jc w:val="both"/>
        <w:rPr>
          <w:rFonts w:ascii="Times New Roman" w:hAnsi="Times New Roman"/>
          <w:sz w:val="24"/>
          <w:szCs w:val="24"/>
        </w:rPr>
      </w:pPr>
      <w:r>
        <w:rPr>
          <w:rFonts w:ascii="Arial" w:hAnsi="Arial" w:cs="Arial"/>
        </w:rPr>
        <w:t>Астрономиялық бірлікті өлшеу үшін Күн радиолокаци</w:t>
      </w:r>
      <w:r>
        <w:rPr>
          <w:rFonts w:ascii="Times New Roman" w:hAnsi="Times New Roman"/>
        </w:rPr>
        <w:t>-</w:t>
      </w:r>
      <w:r>
        <w:rPr>
          <w:rFonts w:ascii="Arial" w:hAnsi="Arial" w:cs="Arial"/>
        </w:rPr>
        <w:t>ясы тиімсіз, өйткені радиосәуленің Күн атмосферасының қай қабатынан шағылатыны белгісіз. Күнді бақылайтын қондырғылар тез қызып, қате көрсеткіштер бере бастай</w:t>
      </w:r>
      <w:r>
        <w:rPr>
          <w:rFonts w:ascii="Times New Roman" w:hAnsi="Times New Roman"/>
        </w:rPr>
        <w:t>-</w:t>
      </w:r>
      <w:r>
        <w:rPr>
          <w:rFonts w:ascii="Arial" w:hAnsi="Arial" w:cs="Arial"/>
        </w:rPr>
        <w:t>ды. Сондықтан, бұндай зерттеулер жүргізілгеннің өзінде де, нәтиженің қаншалықты дұрыс екендігіне күмән туады. Аристарх пен Гиппарх Күнге дейінгі қашықтықты өлшеп көрген. Бұл нәтиже қазіргі қабылданған мәнінен 20 есе кіші. XVII ғасырда Кассини бұл қашықтықты Марс параллаксі бойынша тапты.</w:t>
      </w:r>
    </w:p>
    <w:p w:rsidR="003323E4" w:rsidRDefault="003323E4">
      <w:pPr>
        <w:widowControl w:val="0"/>
        <w:autoSpaceDE w:val="0"/>
        <w:autoSpaceDN w:val="0"/>
        <w:adjustRightInd w:val="0"/>
        <w:spacing w:after="0" w:line="346" w:lineRule="exact"/>
        <w:rPr>
          <w:rFonts w:ascii="Times New Roman" w:hAnsi="Times New Roman"/>
          <w:sz w:val="24"/>
          <w:szCs w:val="24"/>
        </w:rPr>
      </w:pPr>
    </w:p>
    <w:tbl>
      <w:tblPr>
        <w:tblW w:w="0" w:type="auto"/>
        <w:tblInd w:w="320" w:type="dxa"/>
        <w:tblLayout w:type="fixed"/>
        <w:tblCellMar>
          <w:left w:w="0" w:type="dxa"/>
          <w:right w:w="0" w:type="dxa"/>
        </w:tblCellMar>
        <w:tblLook w:val="0000"/>
      </w:tblPr>
      <w:tblGrid>
        <w:gridCol w:w="500"/>
        <w:gridCol w:w="420"/>
        <w:gridCol w:w="540"/>
        <w:gridCol w:w="120"/>
        <w:gridCol w:w="340"/>
        <w:gridCol w:w="420"/>
        <w:gridCol w:w="400"/>
        <w:gridCol w:w="100"/>
        <w:gridCol w:w="380"/>
        <w:gridCol w:w="160"/>
        <w:gridCol w:w="620"/>
        <w:gridCol w:w="500"/>
        <w:gridCol w:w="1260"/>
        <w:gridCol w:w="20"/>
      </w:tblGrid>
      <w:tr w:rsidR="003323E4" w:rsidRPr="00AF16BC">
        <w:trPr>
          <w:trHeight w:val="56"/>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87"/>
                <w:sz w:val="17"/>
                <w:szCs w:val="17"/>
              </w:rPr>
              <w:t>R</w:t>
            </w: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5"/>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6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19"/>
                <w:szCs w:val="19"/>
              </w:rPr>
              <w:t>Р</w:t>
            </w:r>
            <w:r w:rsidRPr="00AF16BC">
              <w:rPr>
                <w:rFonts w:ascii="Arial" w:hAnsi="Arial" w:cs="Arial"/>
                <w:sz w:val="12"/>
                <w:szCs w:val="12"/>
              </w:rPr>
              <w:t>ок</w:t>
            </w: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2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0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0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5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19"/>
                <w:szCs w:val="19"/>
              </w:rPr>
              <w:t>Р</w:t>
            </w:r>
            <w:r w:rsidRPr="00AF16BC">
              <w:rPr>
                <w:rFonts w:ascii="Arial" w:hAnsi="Arial" w:cs="Arial"/>
                <w:sz w:val="12"/>
                <w:szCs w:val="12"/>
              </w:rPr>
              <w:t>ор</w:t>
            </w: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9"/>
        </w:trPr>
        <w:tc>
          <w:tcPr>
            <w:tcW w:w="5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17"/>
                <w:szCs w:val="17"/>
              </w:rPr>
              <w:t>Күн</w:t>
            </w: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6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4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3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5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2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20"/>
              <w:rPr>
                <w:rFonts w:ascii="Times New Roman" w:hAnsi="Times New Roman"/>
                <w:sz w:val="24"/>
                <w:szCs w:val="24"/>
              </w:rPr>
            </w:pPr>
            <w:r w:rsidRPr="00AF16BC">
              <w:rPr>
                <w:rFonts w:ascii="Arial" w:hAnsi="Arial" w:cs="Arial"/>
                <w:w w:val="91"/>
                <w:sz w:val="17"/>
                <w:szCs w:val="17"/>
              </w:rPr>
              <w:t>Планета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4"/>
        </w:trPr>
        <w:tc>
          <w:tcPr>
            <w:tcW w:w="5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6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5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2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7"/>
        </w:trPr>
        <w:tc>
          <w:tcPr>
            <w:tcW w:w="5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2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5"/>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2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176" w:lineRule="exact"/>
              <w:ind w:left="620"/>
              <w:rPr>
                <w:rFonts w:ascii="Times New Roman" w:hAnsi="Times New Roman"/>
                <w:sz w:val="24"/>
                <w:szCs w:val="24"/>
              </w:rPr>
            </w:pPr>
            <w:r w:rsidRPr="00AF16BC">
              <w:rPr>
                <w:rFonts w:ascii="Arial" w:hAnsi="Arial" w:cs="Arial"/>
                <w:sz w:val="17"/>
                <w:szCs w:val="17"/>
              </w:rPr>
              <w:t>немесе</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1"/>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i/>
                <w:iCs/>
                <w:sz w:val="19"/>
                <w:szCs w:val="19"/>
              </w:rPr>
              <w:t>а</w:t>
            </w: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1"/>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2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20"/>
              <w:rPr>
                <w:rFonts w:ascii="Times New Roman" w:hAnsi="Times New Roman"/>
                <w:sz w:val="24"/>
                <w:szCs w:val="24"/>
              </w:rPr>
            </w:pPr>
            <w:r w:rsidRPr="00AF16BC">
              <w:rPr>
                <w:rFonts w:ascii="Arial" w:hAnsi="Arial" w:cs="Arial"/>
                <w:w w:val="84"/>
                <w:sz w:val="17"/>
                <w:szCs w:val="17"/>
              </w:rPr>
              <w:t>астероид</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18"/>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6"/>
                <w:sz w:val="17"/>
                <w:szCs w:val="17"/>
              </w:rPr>
              <w:t>Жер</w:t>
            </w: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2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86"/>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3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7"/>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80" w:type="dxa"/>
            <w:gridSpan w:val="2"/>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9"/>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880" w:type="dxa"/>
            <w:gridSpan w:val="3"/>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1"/>
        </w:trPr>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4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i/>
                <w:iCs/>
                <w:sz w:val="17"/>
                <w:szCs w:val="17"/>
              </w:rPr>
              <w:t>а</w:t>
            </w:r>
            <w:r w:rsidRPr="00AF16BC">
              <w:rPr>
                <w:rFonts w:ascii="Arial" w:hAnsi="Arial" w:cs="Arial"/>
                <w:i/>
                <w:iCs/>
                <w:sz w:val="9"/>
                <w:szCs w:val="9"/>
              </w:rPr>
              <w:t>Р</w:t>
            </w:r>
          </w:p>
        </w:tc>
        <w:tc>
          <w:tcPr>
            <w:tcW w:w="480" w:type="dxa"/>
            <w:gridSpan w:val="2"/>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387" w:lineRule="exact"/>
        <w:rPr>
          <w:rFonts w:ascii="Times New Roman" w:hAnsi="Times New Roman"/>
          <w:sz w:val="24"/>
          <w:szCs w:val="24"/>
        </w:rPr>
      </w:pPr>
      <w:r w:rsidRPr="00A3036D">
        <w:rPr>
          <w:noProof/>
        </w:rPr>
        <w:pict>
          <v:shape id="_x0000_s1096" type="#_x0000_t75" style="position:absolute;margin-left:3pt;margin-top:-65.05pt;width:265.45pt;height:69.2pt;z-index:-109;mso-position-horizontal-relative:text;mso-position-vertical-relative:text" o:allowincell="f">
            <v:imagedata r:id="rId51" o:title=""/>
          </v:shape>
        </w:pict>
      </w:r>
    </w:p>
    <w:p w:rsidR="003323E4" w:rsidRDefault="00281624">
      <w:pPr>
        <w:widowControl w:val="0"/>
        <w:overflowPunct w:val="0"/>
        <w:autoSpaceDE w:val="0"/>
        <w:autoSpaceDN w:val="0"/>
        <w:adjustRightInd w:val="0"/>
        <w:spacing w:after="0" w:line="334" w:lineRule="auto"/>
        <w:ind w:left="640" w:right="640" w:firstLine="1141"/>
        <w:rPr>
          <w:rFonts w:ascii="Times New Roman" w:hAnsi="Times New Roman"/>
          <w:sz w:val="24"/>
          <w:szCs w:val="24"/>
        </w:rPr>
      </w:pPr>
      <w:r>
        <w:rPr>
          <w:rFonts w:ascii="Arial" w:hAnsi="Arial" w:cs="Arial"/>
          <w:i/>
          <w:iCs/>
        </w:rPr>
        <w:t>9-сурет. Астрономиялық бірліктің мәнін және Күн параллаксін анықтау</w:t>
      </w:r>
    </w:p>
    <w:p w:rsidR="003323E4" w:rsidRDefault="003323E4">
      <w:pPr>
        <w:widowControl w:val="0"/>
        <w:autoSpaceDE w:val="0"/>
        <w:autoSpaceDN w:val="0"/>
        <w:adjustRightInd w:val="0"/>
        <w:spacing w:after="0" w:line="320"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rPr>
      </w:pPr>
      <w:r>
        <w:rPr>
          <w:rFonts w:ascii="Arial" w:hAnsi="Arial" w:cs="Arial"/>
        </w:rPr>
        <w:t>Күнге дейінгі қашықтықты анықтау Күн жүйесіндегі басқа өлшемдерін анықтау үшін де манызды. Қазіргі қабылданған мәндер Күнге жақын келген планетаның параллаксын өлшеу арқылы табылады. Бұл үшін бұрын Меркурий, Шолпан, Марс, кейін 23 млн. км жақындап келетін Эрос астероиды (радиусы 20 км) қолданылған [9].</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4"/>
          <w:szCs w:val="24"/>
        </w:rPr>
        <w:t>Осы әдісті талдап қарастырайық (9-сурет):</w:t>
      </w:r>
    </w:p>
    <w:p w:rsidR="003323E4" w:rsidRDefault="003323E4">
      <w:pPr>
        <w:widowControl w:val="0"/>
        <w:autoSpaceDE w:val="0"/>
        <w:autoSpaceDN w:val="0"/>
        <w:adjustRightInd w:val="0"/>
        <w:spacing w:after="0" w:line="8" w:lineRule="exact"/>
        <w:rPr>
          <w:rFonts w:ascii="Times New Roman" w:hAnsi="Times New Roman"/>
          <w:sz w:val="24"/>
          <w:szCs w:val="24"/>
        </w:rPr>
      </w:pPr>
    </w:p>
    <w:p w:rsidR="003323E4" w:rsidRDefault="00281624">
      <w:pPr>
        <w:widowControl w:val="0"/>
        <w:overflowPunct w:val="0"/>
        <w:autoSpaceDE w:val="0"/>
        <w:autoSpaceDN w:val="0"/>
        <w:adjustRightInd w:val="0"/>
        <w:spacing w:after="0" w:line="238" w:lineRule="auto"/>
        <w:ind w:firstLine="457"/>
        <w:jc w:val="both"/>
        <w:rPr>
          <w:rFonts w:ascii="Times New Roman" w:hAnsi="Times New Roman"/>
          <w:sz w:val="24"/>
          <w:szCs w:val="24"/>
        </w:rPr>
      </w:pPr>
      <w:r>
        <w:rPr>
          <w:rFonts w:ascii="Arial" w:hAnsi="Arial" w:cs="Arial"/>
          <w:sz w:val="24"/>
          <w:szCs w:val="24"/>
        </w:rPr>
        <w:t>Р</w:t>
      </w:r>
      <w:r>
        <w:rPr>
          <w:rFonts w:ascii="Times New Roman" w:hAnsi="Times New Roman"/>
          <w:sz w:val="27"/>
          <w:szCs w:val="27"/>
          <w:vertAlign w:val="subscript"/>
        </w:rPr>
        <w:t>ор</w:t>
      </w:r>
      <w:r>
        <w:rPr>
          <w:rFonts w:ascii="Arial" w:hAnsi="Arial" w:cs="Arial"/>
          <w:sz w:val="24"/>
          <w:szCs w:val="24"/>
        </w:rPr>
        <w:t xml:space="preserve"> – планетаның, Р</w:t>
      </w:r>
      <w:r>
        <w:rPr>
          <w:rFonts w:ascii="Times New Roman" w:hAnsi="Times New Roman"/>
          <w:sz w:val="27"/>
          <w:szCs w:val="27"/>
          <w:vertAlign w:val="subscript"/>
        </w:rPr>
        <w:t>ок</w:t>
      </w:r>
      <w:r>
        <w:rPr>
          <w:rFonts w:ascii="Arial" w:hAnsi="Arial" w:cs="Arial"/>
          <w:sz w:val="24"/>
          <w:szCs w:val="24"/>
        </w:rPr>
        <w:t xml:space="preserve"> –Күннің параллакстары, </w:t>
      </w:r>
      <w:r>
        <w:rPr>
          <w:rFonts w:ascii="Times New Roman" w:hAnsi="Times New Roman"/>
          <w:i/>
          <w:iCs/>
          <w:sz w:val="24"/>
          <w:szCs w:val="24"/>
        </w:rPr>
        <w:t>а</w:t>
      </w:r>
      <w:r>
        <w:rPr>
          <w:rFonts w:ascii="Arial" w:hAnsi="Arial" w:cs="Arial"/>
          <w:sz w:val="24"/>
          <w:szCs w:val="24"/>
        </w:rPr>
        <w:t xml:space="preserve"> – Жердің Күннен қашықтығы, </w:t>
      </w:r>
      <w:r>
        <w:rPr>
          <w:rFonts w:ascii="Times New Roman" w:hAnsi="Times New Roman"/>
          <w:i/>
          <w:iCs/>
          <w:sz w:val="24"/>
          <w:szCs w:val="24"/>
        </w:rPr>
        <w:t>а</w:t>
      </w:r>
      <w:r>
        <w:rPr>
          <w:rFonts w:ascii="Times New Roman" w:hAnsi="Times New Roman"/>
          <w:sz w:val="27"/>
          <w:szCs w:val="27"/>
          <w:vertAlign w:val="subscript"/>
        </w:rPr>
        <w:t>р</w:t>
      </w:r>
      <w:r>
        <w:rPr>
          <w:rFonts w:ascii="Arial" w:hAnsi="Arial" w:cs="Arial"/>
          <w:sz w:val="24"/>
          <w:szCs w:val="24"/>
        </w:rPr>
        <w:t xml:space="preserve"> – планетанын Күннен қашықтығы. R - Жер радиусы.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1"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14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114</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1" w:right="3960" w:bottom="435" w:left="4140" w:header="720" w:footer="720" w:gutter="0"/>
          <w:cols w:space="720" w:equalWidth="0">
            <w:col w:w="300"/>
          </w:cols>
          <w:noEndnote/>
        </w:sectPr>
      </w:pPr>
    </w:p>
    <w:tbl>
      <w:tblPr>
        <w:tblW w:w="0" w:type="auto"/>
        <w:tblLayout w:type="fixed"/>
        <w:tblCellMar>
          <w:left w:w="0" w:type="dxa"/>
          <w:right w:w="0" w:type="dxa"/>
        </w:tblCellMar>
        <w:tblLook w:val="0000"/>
      </w:tblPr>
      <w:tblGrid>
        <w:gridCol w:w="140"/>
        <w:gridCol w:w="160"/>
        <w:gridCol w:w="260"/>
        <w:gridCol w:w="20"/>
        <w:gridCol w:w="20"/>
        <w:gridCol w:w="20"/>
        <w:gridCol w:w="120"/>
        <w:gridCol w:w="20"/>
        <w:gridCol w:w="440"/>
        <w:gridCol w:w="160"/>
        <w:gridCol w:w="20"/>
        <w:gridCol w:w="20"/>
        <w:gridCol w:w="80"/>
        <w:gridCol w:w="260"/>
        <w:gridCol w:w="140"/>
        <w:gridCol w:w="120"/>
        <w:gridCol w:w="240"/>
        <w:gridCol w:w="40"/>
        <w:gridCol w:w="220"/>
        <w:gridCol w:w="240"/>
        <w:gridCol w:w="300"/>
        <w:gridCol w:w="60"/>
        <w:gridCol w:w="200"/>
        <w:gridCol w:w="40"/>
        <w:gridCol w:w="300"/>
        <w:gridCol w:w="100"/>
        <w:gridCol w:w="2380"/>
        <w:gridCol w:w="20"/>
      </w:tblGrid>
      <w:tr w:rsidR="003323E4" w:rsidRPr="00AF16BC">
        <w:trPr>
          <w:trHeight w:val="345"/>
        </w:trPr>
        <w:tc>
          <w:tcPr>
            <w:tcW w:w="56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bookmarkStart w:id="112" w:name="page229"/>
            <w:bookmarkEnd w:id="112"/>
            <w:r w:rsidRPr="00AF16BC">
              <w:rPr>
                <w:rFonts w:ascii="Arial" w:hAnsi="Arial" w:cs="Arial"/>
                <w:w w:val="83"/>
                <w:sz w:val="24"/>
                <w:szCs w:val="24"/>
              </w:rPr>
              <w:lastRenderedPageBreak/>
              <w:t>sinР</w:t>
            </w:r>
            <w:r w:rsidRPr="00AF16BC">
              <w:rPr>
                <w:rFonts w:ascii="Times New Roman" w:hAnsi="Times New Roman"/>
                <w:w w:val="83"/>
                <w:sz w:val="27"/>
                <w:szCs w:val="27"/>
                <w:vertAlign w:val="subscript"/>
              </w:rPr>
              <w:t>ок</w:t>
            </w:r>
          </w:p>
        </w:tc>
        <w:tc>
          <w:tcPr>
            <w:tcW w:w="6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w w:val="79"/>
                <w:sz w:val="4"/>
                <w:szCs w:val="4"/>
              </w:rPr>
              <w:t>R</w:t>
            </w: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w w:val="77"/>
                <w:sz w:val="48"/>
                <w:szCs w:val="48"/>
                <w:vertAlign w:val="superscript"/>
              </w:rPr>
              <w:t>Р</w:t>
            </w:r>
            <w:r w:rsidRPr="00AF16BC">
              <w:rPr>
                <w:rFonts w:ascii="Times New Roman" w:hAnsi="Times New Roman"/>
                <w:w w:val="77"/>
                <w:sz w:val="14"/>
                <w:szCs w:val="14"/>
              </w:rPr>
              <w:t>ок</w:t>
            </w:r>
            <w:r w:rsidRPr="00AF16BC">
              <w:rPr>
                <w:rFonts w:ascii="Arial" w:hAnsi="Arial" w:cs="Arial"/>
                <w:w w:val="77"/>
                <w:sz w:val="48"/>
                <w:szCs w:val="48"/>
                <w:vertAlign w:val="superscript"/>
              </w:rPr>
              <w:t>=</w:t>
            </w:r>
          </w:p>
        </w:tc>
        <w:tc>
          <w:tcPr>
            <w:tcW w:w="1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w w:val="95"/>
                <w:sz w:val="24"/>
                <w:szCs w:val="24"/>
              </w:rPr>
              <w:t>R</w:t>
            </w: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60" w:type="dxa"/>
            <w:gridSpan w:val="8"/>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6"/>
                <w:sz w:val="27"/>
                <w:szCs w:val="27"/>
                <w:vertAlign w:val="subscript"/>
              </w:rPr>
              <w:t>;</w:t>
            </w:r>
            <w:r w:rsidRPr="00AF16BC">
              <w:rPr>
                <w:rFonts w:ascii="Arial" w:hAnsi="Arial" w:cs="Arial"/>
                <w:w w:val="96"/>
                <w:sz w:val="24"/>
                <w:szCs w:val="24"/>
              </w:rPr>
              <w:t xml:space="preserve"> бірақ sinР</w:t>
            </w:r>
            <w:r w:rsidRPr="00AF16BC">
              <w:rPr>
                <w:rFonts w:ascii="Times New Roman" w:hAnsi="Times New Roman"/>
                <w:w w:val="96"/>
                <w:sz w:val="27"/>
                <w:szCs w:val="27"/>
                <w:vertAlign w:val="subscript"/>
              </w:rPr>
              <w:t>ор</w:t>
            </w:r>
            <w:r w:rsidRPr="00AF16BC">
              <w:rPr>
                <w:rFonts w:ascii="Arial" w:hAnsi="Arial" w:cs="Arial"/>
                <w:w w:val="96"/>
                <w:sz w:val="24"/>
                <w:szCs w:val="24"/>
              </w:rPr>
              <w:t xml:space="preserve"> =</w:t>
            </w: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sz w:val="24"/>
                <w:szCs w:val="24"/>
              </w:rPr>
              <w:t>R</w:t>
            </w: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3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w w:val="92"/>
                <w:sz w:val="24"/>
                <w:szCs w:val="24"/>
              </w:rPr>
              <w:t>≈ Р</w:t>
            </w:r>
            <w:r w:rsidRPr="00AF16BC">
              <w:rPr>
                <w:rFonts w:ascii="Times New Roman" w:hAnsi="Times New Roman"/>
                <w:w w:val="92"/>
                <w:sz w:val="27"/>
                <w:szCs w:val="27"/>
                <w:vertAlign w:val="subscript"/>
              </w:rPr>
              <w:t>ор</w:t>
            </w:r>
            <w:r w:rsidRPr="00AF16BC">
              <w:rPr>
                <w:rFonts w:ascii="Arial" w:hAnsi="Arial" w:cs="Arial"/>
                <w:w w:val="92"/>
                <w:sz w:val="24"/>
                <w:szCs w:val="24"/>
              </w:rPr>
              <w:t xml:space="preserve"> екенін ескерсек ;</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9"/>
        </w:trPr>
        <w:tc>
          <w:tcPr>
            <w:tcW w:w="56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60" w:type="dxa"/>
            <w:gridSpan w:val="3"/>
            <w:vMerge/>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60" w:type="dxa"/>
            <w:vMerge w:val="restart"/>
            <w:tcBorders>
              <w:top w:val="single" w:sz="8" w:space="0" w:color="auto"/>
              <w:left w:val="nil"/>
              <w:bottom w:val="single" w:sz="8" w:space="0" w:color="auto"/>
              <w:right w:val="nil"/>
            </w:tcBorders>
            <w:vAlign w:val="bottom"/>
          </w:tcPr>
          <w:p w:rsidR="003323E4" w:rsidRPr="00AF16BC" w:rsidRDefault="00281624">
            <w:pPr>
              <w:widowControl w:val="0"/>
              <w:autoSpaceDE w:val="0"/>
              <w:autoSpaceDN w:val="0"/>
              <w:adjustRightInd w:val="0"/>
              <w:spacing w:after="0" w:line="198" w:lineRule="exact"/>
              <w:ind w:left="20"/>
              <w:rPr>
                <w:rFonts w:ascii="Times New Roman" w:hAnsi="Times New Roman"/>
                <w:sz w:val="24"/>
                <w:szCs w:val="24"/>
              </w:rPr>
            </w:pPr>
            <w:r w:rsidRPr="00AF16BC">
              <w:rPr>
                <w:rFonts w:ascii="Times New Roman" w:hAnsi="Times New Roman"/>
                <w:i/>
                <w:iCs/>
                <w:sz w:val="23"/>
                <w:szCs w:val="23"/>
              </w:rPr>
              <w:t>a</w:t>
            </w:r>
          </w:p>
        </w:tc>
        <w:tc>
          <w:tcPr>
            <w:tcW w:w="2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560" w:type="dxa"/>
            <w:gridSpan w:val="8"/>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60" w:type="dxa"/>
            <w:gridSpan w:val="2"/>
            <w:vMerge w:val="restart"/>
            <w:tcBorders>
              <w:top w:val="single" w:sz="8" w:space="0" w:color="auto"/>
              <w:left w:val="nil"/>
              <w:bottom w:val="single" w:sz="8" w:space="0" w:color="auto"/>
              <w:right w:val="nil"/>
            </w:tcBorders>
            <w:vAlign w:val="bottom"/>
          </w:tcPr>
          <w:p w:rsidR="003323E4" w:rsidRPr="00AF16BC" w:rsidRDefault="00281624">
            <w:pPr>
              <w:widowControl w:val="0"/>
              <w:autoSpaceDE w:val="0"/>
              <w:autoSpaceDN w:val="0"/>
              <w:adjustRightInd w:val="0"/>
              <w:spacing w:after="0" w:line="198" w:lineRule="exact"/>
              <w:ind w:right="40"/>
              <w:jc w:val="right"/>
              <w:rPr>
                <w:rFonts w:ascii="Times New Roman" w:hAnsi="Times New Roman"/>
                <w:sz w:val="24"/>
                <w:szCs w:val="24"/>
              </w:rPr>
            </w:pPr>
            <w:r w:rsidRPr="00AF16BC">
              <w:rPr>
                <w:rFonts w:ascii="Times New Roman" w:hAnsi="Times New Roman"/>
                <w:i/>
                <w:iCs/>
                <w:sz w:val="23"/>
                <w:szCs w:val="23"/>
                <w:vertAlign w:val="superscript"/>
              </w:rPr>
              <w:t>a</w:t>
            </w:r>
            <w:r w:rsidRPr="00AF16BC">
              <w:rPr>
                <w:rFonts w:ascii="Times New Roman" w:hAnsi="Times New Roman"/>
                <w:i/>
                <w:iCs/>
                <w:sz w:val="11"/>
                <w:szCs w:val="11"/>
              </w:rPr>
              <w:t xml:space="preserve"> p</w:t>
            </w:r>
          </w:p>
        </w:tc>
        <w:tc>
          <w:tcPr>
            <w:tcW w:w="40" w:type="dxa"/>
            <w:vMerge w:val="restart"/>
            <w:tcBorders>
              <w:top w:val="single" w:sz="8" w:space="0" w:color="auto"/>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00" w:type="dxa"/>
            <w:vMerge w:val="restart"/>
            <w:tcBorders>
              <w:top w:val="single" w:sz="8" w:space="0" w:color="auto"/>
              <w:left w:val="nil"/>
              <w:bottom w:val="single" w:sz="8" w:space="0" w:color="auto"/>
              <w:right w:val="nil"/>
            </w:tcBorders>
            <w:vAlign w:val="bottom"/>
          </w:tcPr>
          <w:p w:rsidR="003323E4" w:rsidRPr="00AF16BC" w:rsidRDefault="00281624">
            <w:pPr>
              <w:widowControl w:val="0"/>
              <w:autoSpaceDE w:val="0"/>
              <w:autoSpaceDN w:val="0"/>
              <w:adjustRightInd w:val="0"/>
              <w:spacing w:after="0" w:line="198" w:lineRule="exact"/>
              <w:rPr>
                <w:rFonts w:ascii="Times New Roman" w:hAnsi="Times New Roman"/>
                <w:sz w:val="24"/>
                <w:szCs w:val="24"/>
              </w:rPr>
            </w:pPr>
            <w:r w:rsidRPr="00AF16BC">
              <w:rPr>
                <w:rFonts w:ascii="Arial" w:hAnsi="Arial" w:cs="Arial"/>
              </w:rPr>
              <w:t xml:space="preserve">- </w:t>
            </w:r>
            <w:r w:rsidRPr="00AF16BC">
              <w:rPr>
                <w:rFonts w:ascii="Times New Roman" w:hAnsi="Times New Roman"/>
                <w:i/>
                <w:iCs/>
              </w:rPr>
              <w:t>a</w:t>
            </w:r>
          </w:p>
        </w:tc>
        <w:tc>
          <w:tcPr>
            <w:tcW w:w="100" w:type="dxa"/>
            <w:vMerge w:val="restart"/>
            <w:tcBorders>
              <w:top w:val="single" w:sz="8" w:space="0" w:color="auto"/>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3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5"/>
        </w:trPr>
        <w:tc>
          <w:tcPr>
            <w:tcW w:w="56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w w:val="78"/>
                <w:sz w:val="5"/>
                <w:szCs w:val="5"/>
              </w:rPr>
              <w:t>a</w:t>
            </w:r>
          </w:p>
        </w:tc>
        <w:tc>
          <w:tcPr>
            <w:tcW w:w="1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560" w:type="dxa"/>
            <w:gridSpan w:val="8"/>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3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9"/>
        </w:trPr>
        <w:tc>
          <w:tcPr>
            <w:tcW w:w="580" w:type="dxa"/>
            <w:gridSpan w:val="4"/>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4"/>
                <w:sz w:val="24"/>
                <w:szCs w:val="24"/>
              </w:rPr>
              <w:t>Р = Р</w:t>
            </w: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gridSpan w:val="2"/>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2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w w:val="97"/>
                <w:sz w:val="24"/>
                <w:szCs w:val="24"/>
              </w:rPr>
              <w:t xml:space="preserve">a </w:t>
            </w:r>
            <w:r w:rsidRPr="00AF16BC">
              <w:rPr>
                <w:rFonts w:ascii="Times New Roman" w:hAnsi="Times New Roman"/>
                <w:i/>
                <w:iCs/>
                <w:w w:val="97"/>
                <w:sz w:val="28"/>
                <w:szCs w:val="28"/>
                <w:vertAlign w:val="subscript"/>
              </w:rPr>
              <w:t>p</w:t>
            </w:r>
            <w:r w:rsidRPr="00AF16BC">
              <w:rPr>
                <w:rFonts w:ascii="Times New Roman" w:hAnsi="Times New Roman"/>
                <w:i/>
                <w:iCs/>
                <w:w w:val="97"/>
                <w:sz w:val="24"/>
                <w:szCs w:val="24"/>
              </w:rPr>
              <w:t xml:space="preserve"> </w:t>
            </w:r>
            <w:r w:rsidRPr="00AF16BC">
              <w:rPr>
                <w:rFonts w:ascii="Arial" w:hAnsi="Arial" w:cs="Arial"/>
                <w:w w:val="97"/>
                <w:sz w:val="24"/>
                <w:szCs w:val="24"/>
              </w:rPr>
              <w:t>-</w:t>
            </w:r>
            <w:r w:rsidRPr="00AF16BC">
              <w:rPr>
                <w:rFonts w:ascii="Times New Roman" w:hAnsi="Times New Roman"/>
                <w:i/>
                <w:iCs/>
                <w:w w:val="97"/>
                <w:sz w:val="24"/>
                <w:szCs w:val="24"/>
              </w:rPr>
              <w:t xml:space="preserve"> a</w:t>
            </w:r>
          </w:p>
        </w:tc>
        <w:tc>
          <w:tcPr>
            <w:tcW w:w="2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Arial" w:hAnsi="Arial" w:cs="Arial"/>
                <w:w w:val="76"/>
                <w:sz w:val="24"/>
                <w:szCs w:val="24"/>
              </w:rPr>
              <w:t>= Р</w:t>
            </w: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74"/>
                <w:sz w:val="24"/>
                <w:szCs w:val="24"/>
              </w:rPr>
              <w:t>(</w:t>
            </w:r>
          </w:p>
        </w:tc>
        <w:tc>
          <w:tcPr>
            <w:tcW w:w="280" w:type="dxa"/>
            <w:gridSpan w:val="2"/>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ind w:right="20"/>
              <w:jc w:val="center"/>
              <w:rPr>
                <w:rFonts w:ascii="Times New Roman" w:hAnsi="Times New Roman"/>
                <w:sz w:val="24"/>
                <w:szCs w:val="24"/>
              </w:rPr>
            </w:pPr>
            <w:r w:rsidRPr="00AF16BC">
              <w:rPr>
                <w:rFonts w:ascii="Times New Roman" w:hAnsi="Times New Roman"/>
                <w:i/>
                <w:iCs/>
                <w:w w:val="80"/>
                <w:sz w:val="24"/>
                <w:szCs w:val="24"/>
              </w:rPr>
              <w:t xml:space="preserve">a </w:t>
            </w:r>
            <w:r w:rsidRPr="00AF16BC">
              <w:rPr>
                <w:rFonts w:ascii="Times New Roman" w:hAnsi="Times New Roman"/>
                <w:i/>
                <w:iCs/>
                <w:w w:val="80"/>
                <w:sz w:val="28"/>
                <w:szCs w:val="28"/>
                <w:vertAlign w:val="subscript"/>
              </w:rPr>
              <w:t>p</w:t>
            </w:r>
          </w:p>
        </w:tc>
        <w:tc>
          <w:tcPr>
            <w:tcW w:w="4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80"/>
              <w:jc w:val="right"/>
              <w:rPr>
                <w:rFonts w:ascii="Times New Roman" w:hAnsi="Times New Roman"/>
                <w:sz w:val="24"/>
                <w:szCs w:val="24"/>
              </w:rPr>
            </w:pPr>
            <w:r w:rsidRPr="00AF16BC">
              <w:rPr>
                <w:rFonts w:ascii="Times New Roman" w:hAnsi="Times New Roman"/>
                <w:sz w:val="24"/>
                <w:szCs w:val="24"/>
              </w:rPr>
              <w:t>-1)</w:t>
            </w: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5"/>
        </w:trPr>
        <w:tc>
          <w:tcPr>
            <w:tcW w:w="580" w:type="dxa"/>
            <w:gridSpan w:val="4"/>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620" w:type="dxa"/>
            <w:gridSpan w:val="3"/>
            <w:vMerge/>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8"/>
        </w:trPr>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08" w:lineRule="exact"/>
              <w:rPr>
                <w:rFonts w:ascii="Times New Roman" w:hAnsi="Times New Roman"/>
                <w:sz w:val="24"/>
                <w:szCs w:val="24"/>
              </w:rPr>
            </w:pPr>
            <w:r w:rsidRPr="00AF16BC">
              <w:rPr>
                <w:rFonts w:ascii="Times New Roman" w:hAnsi="Times New Roman"/>
                <w:sz w:val="12"/>
                <w:szCs w:val="12"/>
              </w:rPr>
              <w:t>ок</w:t>
            </w: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108" w:lineRule="exact"/>
              <w:rPr>
                <w:rFonts w:ascii="Times New Roman" w:hAnsi="Times New Roman"/>
                <w:sz w:val="24"/>
                <w:szCs w:val="24"/>
              </w:rPr>
            </w:pPr>
            <w:r w:rsidRPr="00AF16BC">
              <w:rPr>
                <w:rFonts w:ascii="Times New Roman" w:hAnsi="Times New Roman"/>
                <w:sz w:val="12"/>
                <w:szCs w:val="12"/>
              </w:rPr>
              <w:t>ор</w:t>
            </w: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60"/>
              <w:rPr>
                <w:rFonts w:ascii="Times New Roman" w:hAnsi="Times New Roman"/>
                <w:sz w:val="24"/>
                <w:szCs w:val="24"/>
              </w:rPr>
            </w:pPr>
            <w:r w:rsidRPr="00AF16BC">
              <w:rPr>
                <w:rFonts w:ascii="Times New Roman" w:hAnsi="Times New Roman"/>
                <w:i/>
                <w:iCs/>
                <w:sz w:val="24"/>
                <w:szCs w:val="24"/>
              </w:rPr>
              <w:t>a</w:t>
            </w: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08" w:lineRule="exact"/>
              <w:jc w:val="right"/>
              <w:rPr>
                <w:rFonts w:ascii="Times New Roman" w:hAnsi="Times New Roman"/>
                <w:sz w:val="24"/>
                <w:szCs w:val="24"/>
              </w:rPr>
            </w:pPr>
            <w:r w:rsidRPr="00AF16BC">
              <w:rPr>
                <w:rFonts w:ascii="Times New Roman" w:hAnsi="Times New Roman"/>
                <w:w w:val="99"/>
                <w:sz w:val="12"/>
                <w:szCs w:val="12"/>
              </w:rPr>
              <w:t>ор</w:t>
            </w: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108" w:lineRule="exact"/>
              <w:jc w:val="center"/>
              <w:rPr>
                <w:rFonts w:ascii="Times New Roman" w:hAnsi="Times New Roman"/>
                <w:sz w:val="24"/>
                <w:szCs w:val="24"/>
              </w:rPr>
            </w:pPr>
            <w:r w:rsidRPr="00AF16BC">
              <w:rPr>
                <w:rFonts w:ascii="Times New Roman" w:hAnsi="Times New Roman"/>
                <w:i/>
                <w:iCs/>
                <w:sz w:val="12"/>
                <w:szCs w:val="12"/>
              </w:rPr>
              <w:t>a</w:t>
            </w: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46"/>
        </w:trPr>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4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322" w:lineRule="exact"/>
              <w:ind w:right="40"/>
              <w:jc w:val="right"/>
              <w:rPr>
                <w:rFonts w:ascii="Times New Roman" w:hAnsi="Times New Roman"/>
                <w:sz w:val="24"/>
                <w:szCs w:val="24"/>
              </w:rPr>
            </w:pPr>
            <w:r w:rsidRPr="00AF16BC">
              <w:rPr>
                <w:rFonts w:ascii="Times New Roman" w:hAnsi="Times New Roman"/>
                <w:i/>
                <w:iCs/>
                <w:sz w:val="24"/>
                <w:szCs w:val="24"/>
              </w:rPr>
              <w:t>a</w:t>
            </w:r>
            <w:r w:rsidRPr="00AF16BC">
              <w:rPr>
                <w:rFonts w:ascii="Times New Roman" w:hAnsi="Times New Roman"/>
                <w:i/>
                <w:iCs/>
                <w:sz w:val="28"/>
                <w:szCs w:val="28"/>
                <w:vertAlign w:val="subscript"/>
              </w:rPr>
              <w:t>p</w:t>
            </w:r>
            <w:r w:rsidRPr="00AF16BC">
              <w:rPr>
                <w:rFonts w:ascii="Times New Roman" w:hAnsi="Times New Roman"/>
                <w:i/>
                <w:iCs/>
                <w:sz w:val="24"/>
                <w:szCs w:val="24"/>
              </w:rPr>
              <w:t xml:space="preserve">  </w:t>
            </w:r>
            <w:r w:rsidRPr="00AF16BC">
              <w:rPr>
                <w:rFonts w:ascii="Times New Roman" w:hAnsi="Times New Roman"/>
                <w:sz w:val="28"/>
                <w:szCs w:val="28"/>
                <w:vertAlign w:val="superscript"/>
              </w:rPr>
              <w:t>3</w:t>
            </w:r>
          </w:p>
        </w:tc>
        <w:tc>
          <w:tcPr>
            <w:tcW w:w="90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322" w:lineRule="exact"/>
              <w:ind w:left="240"/>
              <w:rPr>
                <w:rFonts w:ascii="Times New Roman" w:hAnsi="Times New Roman"/>
                <w:sz w:val="24"/>
                <w:szCs w:val="24"/>
              </w:rPr>
            </w:pPr>
            <w:r w:rsidRPr="00AF16BC">
              <w:rPr>
                <w:rFonts w:ascii="Times New Roman" w:hAnsi="Times New Roman"/>
                <w:i/>
                <w:iCs/>
                <w:sz w:val="24"/>
                <w:szCs w:val="24"/>
              </w:rPr>
              <w:t>T</w:t>
            </w:r>
            <w:r w:rsidRPr="00AF16BC">
              <w:rPr>
                <w:rFonts w:ascii="Times New Roman" w:hAnsi="Times New Roman"/>
                <w:i/>
                <w:iCs/>
                <w:sz w:val="28"/>
                <w:szCs w:val="28"/>
                <w:vertAlign w:val="subscript"/>
              </w:rPr>
              <w:t>p</w:t>
            </w:r>
            <w:r w:rsidRPr="00AF16BC">
              <w:rPr>
                <w:rFonts w:ascii="Times New Roman" w:hAnsi="Times New Roman"/>
                <w:i/>
                <w:iCs/>
                <w:sz w:val="24"/>
                <w:szCs w:val="24"/>
              </w:rPr>
              <w:t xml:space="preserve">   </w:t>
            </w:r>
            <w:r w:rsidRPr="00AF16BC">
              <w:rPr>
                <w:rFonts w:ascii="Times New Roman" w:hAnsi="Times New Roman"/>
                <w:sz w:val="28"/>
                <w:szCs w:val="28"/>
                <w:vertAlign w:val="superscript"/>
              </w:rPr>
              <w:t>2</w:t>
            </w: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6"/>
        </w:trPr>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4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4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60" w:type="dxa"/>
            <w:gridSpan w:val="2"/>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0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48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120" w:lineRule="exact"/>
              <w:rPr>
                <w:rFonts w:ascii="Times New Roman" w:hAnsi="Times New Roman"/>
                <w:sz w:val="24"/>
                <w:szCs w:val="24"/>
              </w:rPr>
            </w:pPr>
            <w:r w:rsidRPr="00AF16BC">
              <w:rPr>
                <w:rFonts w:ascii="Arial" w:hAnsi="Arial" w:cs="Arial"/>
                <w:sz w:val="13"/>
                <w:szCs w:val="13"/>
              </w:rPr>
              <w:t>сүйеніп, табатынымыз:</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
        </w:trPr>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3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3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4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9"/>
        </w:trPr>
        <w:tc>
          <w:tcPr>
            <w:tcW w:w="2280" w:type="dxa"/>
            <w:gridSpan w:val="18"/>
            <w:tcBorders>
              <w:top w:val="nil"/>
              <w:left w:val="nil"/>
              <w:bottom w:val="nil"/>
              <w:right w:val="nil"/>
            </w:tcBorders>
            <w:vAlign w:val="bottom"/>
          </w:tcPr>
          <w:p w:rsidR="003323E4" w:rsidRPr="00AF16BC" w:rsidRDefault="00281624">
            <w:pPr>
              <w:widowControl w:val="0"/>
              <w:autoSpaceDE w:val="0"/>
              <w:autoSpaceDN w:val="0"/>
              <w:adjustRightInd w:val="0"/>
              <w:spacing w:after="0" w:line="9" w:lineRule="exact"/>
              <w:ind w:right="80"/>
              <w:jc w:val="right"/>
              <w:rPr>
                <w:rFonts w:ascii="Times New Roman" w:hAnsi="Times New Roman"/>
                <w:sz w:val="24"/>
                <w:szCs w:val="24"/>
              </w:rPr>
            </w:pPr>
            <w:r w:rsidRPr="00AF16BC">
              <w:rPr>
                <w:rFonts w:ascii="Arial" w:hAnsi="Arial" w:cs="Arial"/>
                <w:sz w:val="2"/>
                <w:szCs w:val="2"/>
              </w:rPr>
              <w:t>Кеплердің 3 заңына</w:t>
            </w: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5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9" w:lineRule="exact"/>
              <w:ind w:right="240"/>
              <w:jc w:val="right"/>
              <w:rPr>
                <w:rFonts w:ascii="Times New Roman" w:hAnsi="Times New Roman"/>
                <w:sz w:val="24"/>
                <w:szCs w:val="24"/>
              </w:rPr>
            </w:pPr>
            <w:r w:rsidRPr="00AF16BC">
              <w:rPr>
                <w:rFonts w:ascii="Arial" w:hAnsi="Arial" w:cs="Arial"/>
                <w:sz w:val="2"/>
                <w:szCs w:val="2"/>
              </w:rPr>
              <w:t>=</w:t>
            </w: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24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349"/>
        </w:trPr>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w w:val="84"/>
                <w:sz w:val="14"/>
                <w:szCs w:val="14"/>
              </w:rPr>
              <w:t>2</w:t>
            </w: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gridSpan w:val="2"/>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gridSpan w:val="2"/>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76" w:lineRule="exact"/>
              <w:ind w:right="120"/>
              <w:jc w:val="right"/>
              <w:rPr>
                <w:rFonts w:ascii="Times New Roman" w:hAnsi="Times New Roman"/>
                <w:sz w:val="24"/>
                <w:szCs w:val="24"/>
              </w:rPr>
            </w:pPr>
            <w:r w:rsidRPr="00AF16BC">
              <w:rPr>
                <w:rFonts w:ascii="Times New Roman" w:hAnsi="Times New Roman"/>
                <w:i/>
                <w:iCs/>
                <w:sz w:val="24"/>
                <w:szCs w:val="24"/>
              </w:rPr>
              <w:t>a</w:t>
            </w:r>
          </w:p>
        </w:tc>
        <w:tc>
          <w:tcPr>
            <w:tcW w:w="5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349" w:lineRule="exact"/>
              <w:ind w:right="40"/>
              <w:jc w:val="right"/>
              <w:rPr>
                <w:rFonts w:ascii="Times New Roman" w:hAnsi="Times New Roman"/>
                <w:sz w:val="24"/>
                <w:szCs w:val="24"/>
              </w:rPr>
            </w:pPr>
            <w:r w:rsidRPr="00AF16BC">
              <w:rPr>
                <w:rFonts w:ascii="Times New Roman" w:hAnsi="Times New Roman"/>
                <w:i/>
                <w:iCs/>
                <w:sz w:val="40"/>
                <w:szCs w:val="40"/>
                <w:vertAlign w:val="superscript"/>
              </w:rPr>
              <w:t>T</w:t>
            </w: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58"/>
        </w:trPr>
        <w:tc>
          <w:tcPr>
            <w:tcW w:w="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3" w:lineRule="exact"/>
              <w:rPr>
                <w:rFonts w:ascii="Times New Roman" w:hAnsi="Times New Roman"/>
                <w:sz w:val="24"/>
                <w:szCs w:val="24"/>
              </w:rPr>
            </w:pPr>
            <w:r w:rsidRPr="00AF16BC">
              <w:rPr>
                <w:rFonts w:ascii="Arial" w:hAnsi="Arial" w:cs="Arial"/>
                <w:w w:val="74"/>
                <w:sz w:val="24"/>
                <w:szCs w:val="24"/>
              </w:rPr>
              <w:t>Р</w:t>
            </w: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30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3" w:lineRule="exact"/>
              <w:ind w:left="40"/>
              <w:rPr>
                <w:rFonts w:ascii="Times New Roman" w:hAnsi="Times New Roman"/>
                <w:sz w:val="24"/>
                <w:szCs w:val="24"/>
              </w:rPr>
            </w:pPr>
            <w:r w:rsidRPr="00AF16BC">
              <w:rPr>
                <w:rFonts w:ascii="Arial" w:hAnsi="Arial" w:cs="Arial"/>
                <w:w w:val="79"/>
                <w:sz w:val="24"/>
                <w:szCs w:val="24"/>
              </w:rPr>
              <w:t>=Р</w:t>
            </w: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6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158" w:lineRule="exact"/>
              <w:ind w:left="120"/>
              <w:rPr>
                <w:rFonts w:ascii="Times New Roman" w:hAnsi="Times New Roman"/>
                <w:sz w:val="24"/>
                <w:szCs w:val="24"/>
              </w:rPr>
            </w:pPr>
            <w:r w:rsidRPr="00AF16BC">
              <w:rPr>
                <w:rFonts w:ascii="Times New Roman" w:hAnsi="Times New Roman"/>
                <w:i/>
                <w:iCs/>
                <w:sz w:val="18"/>
                <w:szCs w:val="18"/>
                <w:u w:val="single"/>
              </w:rPr>
              <w:t>Tp</w:t>
            </w:r>
          </w:p>
        </w:tc>
        <w:tc>
          <w:tcPr>
            <w:tcW w:w="1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158" w:lineRule="exact"/>
              <w:ind w:left="20"/>
              <w:rPr>
                <w:rFonts w:ascii="Times New Roman" w:hAnsi="Times New Roman"/>
                <w:sz w:val="24"/>
                <w:szCs w:val="24"/>
              </w:rPr>
            </w:pPr>
            <w:r w:rsidRPr="00AF16BC">
              <w:rPr>
                <w:rFonts w:ascii="Times New Roman" w:hAnsi="Times New Roman"/>
                <w:w w:val="84"/>
                <w:sz w:val="14"/>
                <w:szCs w:val="14"/>
              </w:rPr>
              <w:t>3</w:t>
            </w: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60" w:type="dxa"/>
            <w:gridSpan w:val="2"/>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820" w:type="dxa"/>
            <w:gridSpan w:val="4"/>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3" w:lineRule="exact"/>
              <w:ind w:left="80"/>
              <w:rPr>
                <w:rFonts w:ascii="Times New Roman" w:hAnsi="Times New Roman"/>
                <w:sz w:val="24"/>
                <w:szCs w:val="24"/>
              </w:rPr>
            </w:pPr>
            <w:r w:rsidRPr="00AF16BC">
              <w:rPr>
                <w:rFonts w:ascii="Times New Roman" w:hAnsi="Times New Roman"/>
                <w:sz w:val="24"/>
                <w:szCs w:val="24"/>
              </w:rPr>
              <w:t>(6.7)</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85"/>
        </w:trPr>
        <w:tc>
          <w:tcPr>
            <w:tcW w:w="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152" w:lineRule="exact"/>
              <w:rPr>
                <w:rFonts w:ascii="Times New Roman" w:hAnsi="Times New Roman"/>
                <w:sz w:val="24"/>
                <w:szCs w:val="24"/>
              </w:rPr>
            </w:pPr>
            <w:r w:rsidRPr="00AF16BC">
              <w:rPr>
                <w:rFonts w:ascii="Times New Roman" w:hAnsi="Times New Roman"/>
                <w:sz w:val="14"/>
                <w:szCs w:val="14"/>
              </w:rPr>
              <w:t>ок</w:t>
            </w:r>
          </w:p>
        </w:tc>
        <w:tc>
          <w:tcPr>
            <w:tcW w:w="30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152" w:lineRule="exact"/>
              <w:rPr>
                <w:rFonts w:ascii="Times New Roman" w:hAnsi="Times New Roman"/>
                <w:sz w:val="24"/>
                <w:szCs w:val="24"/>
              </w:rPr>
            </w:pPr>
            <w:r w:rsidRPr="00AF16BC">
              <w:rPr>
                <w:rFonts w:ascii="Times New Roman" w:hAnsi="Times New Roman"/>
                <w:w w:val="85"/>
                <w:sz w:val="14"/>
                <w:szCs w:val="14"/>
              </w:rPr>
              <w:t>ор</w:t>
            </w: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80" w:type="dxa"/>
            <w:gridSpan w:val="2"/>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820" w:type="dxa"/>
            <w:gridSpan w:val="4"/>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8"/>
        </w:trPr>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4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68" w:lineRule="exact"/>
              <w:jc w:val="right"/>
              <w:rPr>
                <w:rFonts w:ascii="Times New Roman" w:hAnsi="Times New Roman"/>
                <w:sz w:val="24"/>
                <w:szCs w:val="24"/>
              </w:rPr>
            </w:pPr>
            <w:r w:rsidRPr="00AF16BC">
              <w:rPr>
                <w:rFonts w:ascii="Arial" w:hAnsi="Arial" w:cs="Arial"/>
                <w:sz w:val="6"/>
                <w:szCs w:val="6"/>
              </w:rPr>
              <w:t>-</w:t>
            </w:r>
            <w:r w:rsidRPr="00AF16BC">
              <w:rPr>
                <w:rFonts w:ascii="Times New Roman" w:hAnsi="Times New Roman"/>
                <w:sz w:val="6"/>
                <w:szCs w:val="6"/>
              </w:rPr>
              <w:t>1</w:t>
            </w: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60"/>
        </w:trPr>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80" w:type="dxa"/>
            <w:gridSpan w:val="2"/>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60" w:type="dxa"/>
            <w:gridSpan w:val="2"/>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6"/>
        </w:trPr>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56" w:lineRule="exact"/>
              <w:ind w:left="120"/>
              <w:rPr>
                <w:rFonts w:ascii="Times New Roman" w:hAnsi="Times New Roman"/>
                <w:sz w:val="24"/>
                <w:szCs w:val="24"/>
              </w:rPr>
            </w:pPr>
            <w:r w:rsidRPr="00AF16BC">
              <w:rPr>
                <w:rFonts w:ascii="Times New Roman" w:hAnsi="Times New Roman"/>
                <w:i/>
                <w:iCs/>
                <w:sz w:val="6"/>
                <w:szCs w:val="6"/>
              </w:rPr>
              <w:t>T</w:t>
            </w:r>
          </w:p>
        </w:tc>
        <w:tc>
          <w:tcPr>
            <w:tcW w:w="1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60" w:type="dxa"/>
            <w:gridSpan w:val="2"/>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91"/>
        </w:trPr>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66"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5" w:lineRule="auto"/>
        <w:ind w:firstLine="397"/>
        <w:jc w:val="both"/>
        <w:rPr>
          <w:rFonts w:ascii="Times New Roman" w:hAnsi="Times New Roman"/>
          <w:sz w:val="24"/>
          <w:szCs w:val="24"/>
        </w:rPr>
      </w:pPr>
      <w:r>
        <w:rPr>
          <w:rFonts w:ascii="Arial" w:hAnsi="Arial" w:cs="Arial"/>
        </w:rPr>
        <w:t>Сөйтіп, қандай да бір планетаның немесе астероидтың Күнге қатысты қозғалыс сипаттамаларын анықтай оты</w:t>
      </w:r>
      <w:r>
        <w:rPr>
          <w:rFonts w:ascii="Times New Roman" w:hAnsi="Times New Roman"/>
        </w:rPr>
        <w:t>-</w:t>
      </w:r>
      <w:r>
        <w:rPr>
          <w:rFonts w:ascii="Arial" w:hAnsi="Arial" w:cs="Arial"/>
        </w:rPr>
        <w:t>рып, Жердің Күнге дейінгі қашықтығын анықтауға болады. Соның бірі: Эрос 1930-31 жылдары Жерге жақындап келді Бұл кезде өлшенген параллакс P</w:t>
      </w:r>
      <w:r>
        <w:rPr>
          <w:rFonts w:ascii="Arial" w:hAnsi="Arial" w:cs="Arial"/>
          <w:sz w:val="25"/>
          <w:szCs w:val="25"/>
          <w:vertAlign w:val="subscript"/>
        </w:rPr>
        <w:t>ok</w:t>
      </w:r>
      <w:r>
        <w:rPr>
          <w:rFonts w:ascii="Arial" w:hAnsi="Arial" w:cs="Arial"/>
        </w:rPr>
        <w:t xml:space="preserve">=8″,790±0″,001. (Эрос (немесе Эрот) астероиды 1898 ж табылған. Ерекшелігі 37 жыл сайын қарама-қарсы тұруы кезінде Жерге өте жақын келеді. Әсіресе </w:t>
      </w:r>
      <w:r>
        <w:rPr>
          <w:rFonts w:ascii="Arial" w:hAnsi="Arial" w:cs="Arial"/>
          <w:i/>
          <w:iCs/>
        </w:rPr>
        <w:t>ұлы қарама-</w:t>
      </w:r>
      <w:r>
        <w:rPr>
          <w:rFonts w:ascii="Arial" w:hAnsi="Arial" w:cs="Arial"/>
        </w:rPr>
        <w:t xml:space="preserve"> </w:t>
      </w:r>
      <w:r>
        <w:rPr>
          <w:rFonts w:ascii="Arial" w:hAnsi="Arial" w:cs="Arial"/>
          <w:i/>
          <w:iCs/>
        </w:rPr>
        <w:t>қарсы тұрулары</w:t>
      </w:r>
      <w:r>
        <w:rPr>
          <w:rFonts w:ascii="Arial" w:hAnsi="Arial" w:cs="Arial"/>
        </w:rPr>
        <w:t xml:space="preserve"> кезінде Мар</w:t>
      </w:r>
      <w:r>
        <w:rPr>
          <w:rFonts w:ascii="Times New Roman" w:hAnsi="Times New Roman"/>
        </w:rPr>
        <w:t>-</w:t>
      </w:r>
      <w:r>
        <w:rPr>
          <w:rFonts w:ascii="Arial" w:hAnsi="Arial" w:cs="Arial"/>
        </w:rPr>
        <w:t>спен салыстырғанда Жерге 2,5 есе жақын келетін көрінеді. 1931 жылы оның Жерден ең жақын қашықтығы 0,15 а.б., ал параллаксы 60″ болған). Астрономиялық бірлікті ең дәл анықтаулар: СССР мен АҚШ-та - Меркурий, Шолпан мен Марс радиолокациясы арқылы жасалды. 1976 жыл</w:t>
      </w:r>
      <w:r>
        <w:rPr>
          <w:rFonts w:ascii="Times New Roman" w:hAnsi="Times New Roman"/>
        </w:rPr>
        <w:t>-</w:t>
      </w:r>
      <w:r>
        <w:rPr>
          <w:rFonts w:ascii="Arial" w:hAnsi="Arial" w:cs="Arial"/>
        </w:rPr>
        <w:t xml:space="preserve">дан Халықаралық астрономдар Одағы </w:t>
      </w:r>
      <w:r>
        <w:rPr>
          <w:rFonts w:ascii="Arial" w:hAnsi="Arial" w:cs="Arial"/>
          <w:b/>
          <w:bCs/>
          <w:i/>
          <w:iCs/>
        </w:rPr>
        <w:t>астрономиялық</w:t>
      </w:r>
      <w:r>
        <w:rPr>
          <w:rFonts w:ascii="Arial" w:hAnsi="Arial" w:cs="Arial"/>
        </w:rPr>
        <w:t xml:space="preserve"> </w:t>
      </w:r>
      <w:r>
        <w:rPr>
          <w:rFonts w:ascii="Arial" w:hAnsi="Arial" w:cs="Arial"/>
          <w:b/>
          <w:bCs/>
          <w:i/>
          <w:iCs/>
        </w:rPr>
        <w:t xml:space="preserve">бірліктің </w:t>
      </w:r>
      <w:r>
        <w:rPr>
          <w:rFonts w:ascii="Arial" w:hAnsi="Arial" w:cs="Arial"/>
        </w:rPr>
        <w:t>мәнін</w:t>
      </w:r>
      <w:r>
        <w:rPr>
          <w:rFonts w:ascii="Arial" w:hAnsi="Arial" w:cs="Arial"/>
          <w:b/>
          <w:bCs/>
          <w:i/>
          <w:iCs/>
        </w:rPr>
        <w:t xml:space="preserve"> </w:t>
      </w:r>
      <w:r>
        <w:rPr>
          <w:rFonts w:ascii="Times New Roman" w:hAnsi="Times New Roman"/>
          <w:i/>
          <w:iCs/>
        </w:rPr>
        <w:t>а</w:t>
      </w:r>
      <w:r>
        <w:rPr>
          <w:rFonts w:ascii="Times New Roman" w:hAnsi="Times New Roman"/>
          <w:sz w:val="25"/>
          <w:szCs w:val="25"/>
          <w:vertAlign w:val="subscript"/>
        </w:rPr>
        <w:t>0</w:t>
      </w:r>
      <w:r>
        <w:rPr>
          <w:rFonts w:ascii="Arial" w:hAnsi="Arial" w:cs="Arial"/>
        </w:rPr>
        <w:t>=149597870</w:t>
      </w:r>
      <w:r>
        <w:rPr>
          <w:rFonts w:ascii="Arial" w:hAnsi="Arial" w:cs="Arial"/>
          <w:b/>
          <w:bCs/>
          <w:i/>
          <w:iCs/>
        </w:rPr>
        <w:t xml:space="preserve"> </w:t>
      </w:r>
      <w:r>
        <w:rPr>
          <w:rFonts w:ascii="Arial" w:hAnsi="Arial" w:cs="Arial"/>
        </w:rPr>
        <w:t>±</w:t>
      </w:r>
      <w:r>
        <w:rPr>
          <w:rFonts w:ascii="Arial" w:hAnsi="Arial" w:cs="Arial"/>
          <w:b/>
          <w:bCs/>
          <w:i/>
          <w:iCs/>
        </w:rPr>
        <w:t xml:space="preserve"> </w:t>
      </w:r>
      <w:r>
        <w:rPr>
          <w:rFonts w:ascii="Arial" w:hAnsi="Arial" w:cs="Arial"/>
        </w:rPr>
        <w:t>10</w:t>
      </w:r>
      <w:r>
        <w:rPr>
          <w:rFonts w:ascii="Arial" w:hAnsi="Arial" w:cs="Arial"/>
          <w:b/>
          <w:bCs/>
          <w:i/>
          <w:iCs/>
        </w:rPr>
        <w:t xml:space="preserve"> </w:t>
      </w:r>
      <w:r>
        <w:rPr>
          <w:rFonts w:ascii="Arial" w:hAnsi="Arial" w:cs="Arial"/>
        </w:rPr>
        <w:t>км деп бекітті.</w:t>
      </w:r>
      <w:r>
        <w:rPr>
          <w:rFonts w:ascii="Arial" w:hAnsi="Arial" w:cs="Arial"/>
          <w:b/>
          <w:bCs/>
          <w:i/>
          <w:iCs/>
        </w:rPr>
        <w:t xml:space="preserve"> </w:t>
      </w:r>
      <w:r>
        <w:rPr>
          <w:rFonts w:ascii="Arial" w:hAnsi="Arial" w:cs="Arial"/>
        </w:rPr>
        <w:t>Ал Күн</w:t>
      </w:r>
      <w:r>
        <w:rPr>
          <w:rFonts w:ascii="Arial" w:hAnsi="Arial" w:cs="Arial"/>
          <w:b/>
          <w:bCs/>
          <w:i/>
          <w:iCs/>
        </w:rPr>
        <w:t xml:space="preserve"> </w:t>
      </w:r>
      <w:r>
        <w:rPr>
          <w:rFonts w:ascii="Arial" w:hAnsi="Arial" w:cs="Arial"/>
        </w:rPr>
        <w:t>параллаксы Р</w:t>
      </w:r>
      <w:r>
        <w:rPr>
          <w:rFonts w:ascii="Times New Roman" w:hAnsi="Times New Roman"/>
          <w:sz w:val="25"/>
          <w:szCs w:val="25"/>
          <w:vertAlign w:val="subscript"/>
        </w:rPr>
        <w:t>ок</w:t>
      </w:r>
      <w:r>
        <w:rPr>
          <w:rFonts w:ascii="Arial" w:hAnsi="Arial" w:cs="Arial"/>
        </w:rPr>
        <w:t>=8″,794 тең деп есептеледі.</w:t>
      </w:r>
    </w:p>
    <w:p w:rsidR="003323E4" w:rsidRDefault="003323E4">
      <w:pPr>
        <w:widowControl w:val="0"/>
        <w:autoSpaceDE w:val="0"/>
        <w:autoSpaceDN w:val="0"/>
        <w:adjustRightInd w:val="0"/>
        <w:spacing w:after="0" w:line="10" w:lineRule="exact"/>
        <w:rPr>
          <w:rFonts w:ascii="Times New Roman" w:hAnsi="Times New Roman"/>
          <w:sz w:val="24"/>
          <w:szCs w:val="24"/>
        </w:rPr>
      </w:pPr>
    </w:p>
    <w:p w:rsidR="003323E4" w:rsidRDefault="00281624">
      <w:pPr>
        <w:widowControl w:val="0"/>
        <w:overflowPunct w:val="0"/>
        <w:autoSpaceDE w:val="0"/>
        <w:autoSpaceDN w:val="0"/>
        <w:adjustRightInd w:val="0"/>
        <w:spacing w:after="0" w:line="243" w:lineRule="auto"/>
        <w:ind w:firstLine="397"/>
        <w:jc w:val="both"/>
        <w:rPr>
          <w:rFonts w:ascii="Times New Roman" w:hAnsi="Times New Roman"/>
          <w:sz w:val="24"/>
          <w:szCs w:val="24"/>
        </w:rPr>
      </w:pPr>
      <w:r>
        <w:rPr>
          <w:rFonts w:ascii="Arial" w:hAnsi="Arial" w:cs="Arial"/>
          <w:sz w:val="24"/>
          <w:szCs w:val="24"/>
        </w:rPr>
        <w:t>Күн жүйесіндегі денелеріне дейінгі қашықтықтар астрономиялық бірліктермен өлшенеді.</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ind w:firstLine="397"/>
        <w:jc w:val="both"/>
        <w:rPr>
          <w:rFonts w:ascii="Times New Roman" w:hAnsi="Times New Roman"/>
          <w:sz w:val="24"/>
          <w:szCs w:val="24"/>
        </w:rPr>
      </w:pPr>
      <w:r>
        <w:rPr>
          <w:rFonts w:ascii="Arial" w:hAnsi="Arial" w:cs="Arial"/>
        </w:rPr>
        <w:t>Осы әдіс жұлдыздарға дейінгі қашықтарды анықтау үшін де қолданылады. Бірақ негіз болып Жер радиусы қабылдана алмайды, бұл өте кіші шама болып табыла</w:t>
      </w:r>
      <w:r>
        <w:rPr>
          <w:rFonts w:ascii="Times New Roman" w:hAnsi="Times New Roman"/>
        </w:rPr>
        <w:t>-</w:t>
      </w:r>
      <w:r>
        <w:rPr>
          <w:rFonts w:ascii="Arial" w:hAnsi="Arial" w:cs="Arial"/>
        </w:rPr>
        <w:t xml:space="preserve">ды. Бұндай қашықтықтарды анықтау үшін негіз болып Жердін орбитасының орташа радиусы, яғни астрономиялық бірлік </w:t>
      </w:r>
      <w:r>
        <w:rPr>
          <w:rFonts w:ascii="Arial" w:hAnsi="Arial" w:cs="Arial"/>
          <w:b/>
          <w:bCs/>
          <w:i/>
          <w:iCs/>
        </w:rPr>
        <w:t>а</w:t>
      </w:r>
      <w:r>
        <w:rPr>
          <w:rFonts w:ascii="Arial" w:hAnsi="Arial" w:cs="Arial"/>
        </w:rPr>
        <w:t xml:space="preserve"> – алынады. p – Күн центрінен және Жер орбита</w:t>
      </w:r>
      <w:r>
        <w:rPr>
          <w:rFonts w:ascii="Times New Roman" w:hAnsi="Times New Roman"/>
        </w:rPr>
        <w:t>-</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986"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20"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115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986"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44" w:lineRule="auto"/>
        <w:jc w:val="both"/>
        <w:rPr>
          <w:rFonts w:ascii="Times New Roman" w:hAnsi="Times New Roman"/>
          <w:sz w:val="24"/>
          <w:szCs w:val="24"/>
        </w:rPr>
      </w:pPr>
      <w:bookmarkStart w:id="113" w:name="page231"/>
      <w:bookmarkEnd w:id="113"/>
      <w:r>
        <w:rPr>
          <w:rFonts w:ascii="Arial" w:hAnsi="Arial" w:cs="Arial"/>
          <w:sz w:val="24"/>
          <w:szCs w:val="24"/>
        </w:rPr>
        <w:lastRenderedPageBreak/>
        <w:t xml:space="preserve">сынан жұлдызға жүргізілген бағыттардын арасындағы бұрыштын ең үлкен мәні. Бұл бұрыш </w:t>
      </w:r>
      <w:r>
        <w:rPr>
          <w:rFonts w:ascii="Arial" w:hAnsi="Arial" w:cs="Arial"/>
          <w:b/>
          <w:bCs/>
          <w:sz w:val="24"/>
          <w:szCs w:val="24"/>
        </w:rPr>
        <w:t>жылдық параллакс</w:t>
      </w:r>
      <w:r>
        <w:rPr>
          <w:rFonts w:ascii="Arial" w:hAnsi="Arial" w:cs="Arial"/>
          <w:sz w:val="24"/>
          <w:szCs w:val="24"/>
        </w:rPr>
        <w:t xml:space="preserve"> деп аталады,немесе Жер орбитасының орташа радиусының жұлдыздан өлшегендігі бұрыштық өлшемі болып табыла</w:t>
      </w:r>
      <w:r>
        <w:rPr>
          <w:rFonts w:ascii="Times New Roman" w:hAnsi="Times New Roman"/>
          <w:sz w:val="24"/>
          <w:szCs w:val="24"/>
        </w:rPr>
        <w:t>-</w:t>
      </w:r>
      <w:r>
        <w:rPr>
          <w:rFonts w:ascii="Arial" w:hAnsi="Arial" w:cs="Arial"/>
          <w:sz w:val="24"/>
          <w:szCs w:val="24"/>
        </w:rPr>
        <w:t>ды. 10- суреттен:</w:t>
      </w:r>
    </w:p>
    <w:tbl>
      <w:tblPr>
        <w:tblW w:w="0" w:type="auto"/>
        <w:tblInd w:w="1980" w:type="dxa"/>
        <w:tblLayout w:type="fixed"/>
        <w:tblCellMar>
          <w:left w:w="0" w:type="dxa"/>
          <w:right w:w="0" w:type="dxa"/>
        </w:tblCellMar>
        <w:tblLook w:val="0000"/>
      </w:tblPr>
      <w:tblGrid>
        <w:gridCol w:w="420"/>
        <w:gridCol w:w="500"/>
        <w:gridCol w:w="260"/>
        <w:gridCol w:w="980"/>
        <w:gridCol w:w="1900"/>
        <w:gridCol w:w="20"/>
      </w:tblGrid>
      <w:tr w:rsidR="003323E4" w:rsidRPr="00AF16BC">
        <w:trPr>
          <w:trHeight w:val="246"/>
        </w:trPr>
        <w:tc>
          <w:tcPr>
            <w:tcW w:w="4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D =</w:t>
            </w:r>
          </w:p>
        </w:tc>
        <w:tc>
          <w:tcPr>
            <w:tcW w:w="5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99"/>
                <w:sz w:val="24"/>
                <w:szCs w:val="24"/>
              </w:rPr>
              <w:t>a</w:t>
            </w: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9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5" w:lineRule="exact"/>
              <w:ind w:left="740"/>
              <w:rPr>
                <w:rFonts w:ascii="Times New Roman" w:hAnsi="Times New Roman"/>
                <w:sz w:val="24"/>
                <w:szCs w:val="24"/>
              </w:rPr>
            </w:pPr>
            <w:r w:rsidRPr="00AF16BC">
              <w:rPr>
                <w:rFonts w:ascii="Arial" w:hAnsi="Arial" w:cs="Arial"/>
                <w:sz w:val="24"/>
                <w:szCs w:val="24"/>
              </w:rPr>
              <w:t>′′</w:t>
            </w:r>
          </w:p>
        </w:tc>
        <w:tc>
          <w:tcPr>
            <w:tcW w:w="19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5" w:lineRule="exact"/>
              <w:jc w:val="right"/>
              <w:rPr>
                <w:rFonts w:ascii="Times New Roman" w:hAnsi="Times New Roman"/>
                <w:sz w:val="24"/>
                <w:szCs w:val="24"/>
              </w:rPr>
            </w:pPr>
            <w:r w:rsidRPr="00AF16BC">
              <w:rPr>
                <w:rFonts w:ascii="Times New Roman" w:hAnsi="Times New Roman"/>
                <w:sz w:val="24"/>
                <w:szCs w:val="24"/>
              </w:rPr>
              <w:t>(6.8)</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53"/>
        </w:trPr>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5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2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152" w:lineRule="exact"/>
              <w:ind w:left="60"/>
              <w:rPr>
                <w:rFonts w:ascii="Times New Roman" w:hAnsi="Times New Roman"/>
                <w:sz w:val="24"/>
                <w:szCs w:val="24"/>
              </w:rPr>
            </w:pPr>
            <w:r w:rsidRPr="00AF16BC">
              <w:rPr>
                <w:rFonts w:ascii="Arial" w:hAnsi="Arial" w:cs="Arial"/>
                <w:sz w:val="17"/>
                <w:szCs w:val="17"/>
                <w:vertAlign w:val="subscript"/>
              </w:rPr>
              <w:t>=</w:t>
            </w:r>
            <w:r w:rsidRPr="00AF16BC">
              <w:rPr>
                <w:rFonts w:ascii="Times New Roman" w:hAnsi="Times New Roman"/>
                <w:sz w:val="14"/>
                <w:szCs w:val="14"/>
              </w:rPr>
              <w:t xml:space="preserve"> 206265 </w:t>
            </w:r>
            <w:r w:rsidRPr="00AF16BC">
              <w:rPr>
                <w:rFonts w:ascii="Times New Roman" w:hAnsi="Times New Roman"/>
                <w:i/>
                <w:iCs/>
                <w:sz w:val="14"/>
                <w:szCs w:val="14"/>
              </w:rPr>
              <w:t>a</w:t>
            </w:r>
          </w:p>
        </w:tc>
        <w:tc>
          <w:tcPr>
            <w:tcW w:w="1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26"/>
        </w:trPr>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00" w:type="dxa"/>
            <w:tcBorders>
              <w:top w:val="single" w:sz="8" w:space="0" w:color="auto"/>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si</w:t>
            </w:r>
            <w:r w:rsidRPr="00AF16BC">
              <w:rPr>
                <w:rFonts w:ascii="Times New Roman" w:hAnsi="Times New Roman"/>
                <w:w w:val="89"/>
                <w:sz w:val="24"/>
                <w:szCs w:val="24"/>
              </w:rPr>
              <w:t>n</w:t>
            </w:r>
            <w:r w:rsidRPr="00AF16BC">
              <w:rPr>
                <w:rFonts w:ascii="Arial" w:hAnsi="Arial" w:cs="Arial"/>
                <w:w w:val="89"/>
                <w:sz w:val="24"/>
                <w:szCs w:val="24"/>
              </w:rPr>
              <w:t xml:space="preserve"> </w:t>
            </w:r>
            <w:r w:rsidRPr="00AF16BC">
              <w:rPr>
                <w:rFonts w:ascii="Arial" w:hAnsi="Arial" w:cs="Arial"/>
                <w:i/>
                <w:iCs/>
                <w:w w:val="89"/>
                <w:sz w:val="24"/>
                <w:szCs w:val="24"/>
              </w:rPr>
              <w:t>p</w:t>
            </w: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980" w:type="dxa"/>
            <w:tcBorders>
              <w:top w:val="single" w:sz="8" w:space="0" w:color="auto"/>
              <w:left w:val="nil"/>
              <w:bottom w:val="nil"/>
              <w:right w:val="nil"/>
            </w:tcBorders>
            <w:vAlign w:val="bottom"/>
          </w:tcPr>
          <w:p w:rsidR="003323E4" w:rsidRPr="00AF16BC" w:rsidRDefault="00281624">
            <w:pPr>
              <w:widowControl w:val="0"/>
              <w:autoSpaceDE w:val="0"/>
              <w:autoSpaceDN w:val="0"/>
              <w:adjustRightInd w:val="0"/>
              <w:spacing w:after="0" w:line="425" w:lineRule="exact"/>
              <w:ind w:left="340"/>
              <w:rPr>
                <w:rFonts w:ascii="Times New Roman" w:hAnsi="Times New Roman"/>
                <w:sz w:val="24"/>
                <w:szCs w:val="24"/>
              </w:rPr>
            </w:pPr>
            <w:r w:rsidRPr="00AF16BC">
              <w:rPr>
                <w:rFonts w:ascii="Arial" w:hAnsi="Arial" w:cs="Arial"/>
                <w:i/>
                <w:iCs/>
                <w:sz w:val="48"/>
                <w:szCs w:val="48"/>
                <w:vertAlign w:val="subscript"/>
              </w:rPr>
              <w:t>p</w:t>
            </w:r>
            <w:r w:rsidRPr="00AF16BC">
              <w:rPr>
                <w:rFonts w:ascii="Arial" w:hAnsi="Arial" w:cs="Arial"/>
                <w:sz w:val="24"/>
                <w:szCs w:val="24"/>
              </w:rPr>
              <w:t xml:space="preserve"> ″</w:t>
            </w:r>
          </w:p>
        </w:tc>
        <w:tc>
          <w:tcPr>
            <w:tcW w:w="1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overflowPunct w:val="0"/>
        <w:autoSpaceDE w:val="0"/>
        <w:autoSpaceDN w:val="0"/>
        <w:adjustRightInd w:val="0"/>
        <w:spacing w:after="0" w:line="268" w:lineRule="auto"/>
        <w:ind w:firstLine="397"/>
        <w:jc w:val="both"/>
        <w:rPr>
          <w:rFonts w:ascii="Times New Roman" w:hAnsi="Times New Roman"/>
          <w:sz w:val="24"/>
          <w:szCs w:val="24"/>
        </w:rPr>
      </w:pPr>
      <w:r>
        <w:rPr>
          <w:rFonts w:ascii="Arial" w:hAnsi="Arial" w:cs="Arial"/>
        </w:rPr>
        <w:t xml:space="preserve">Жұлдыздарға дейін қашықтықтарды анықтағанда-жылдық параллакс шамасы қолданылады. Осыдан шыққан жұлдыздарға дейінгі қашықтықтың өлшем бірлігі – парсек (қысқартылған «параллакс – секунда»), яғни бұл- жылдық </w:t>
      </w:r>
      <w:r>
        <w:rPr>
          <w:rFonts w:ascii="Times New Roman" w:hAnsi="Times New Roman"/>
        </w:rPr>
        <w:t>параллаксы 1</w:t>
      </w:r>
      <w:r>
        <w:rPr>
          <w:rFonts w:ascii="Arial" w:hAnsi="Arial" w:cs="Arial"/>
          <w:sz w:val="25"/>
          <w:szCs w:val="25"/>
          <w:vertAlign w:val="superscript"/>
        </w:rPr>
        <w:t>»</w:t>
      </w:r>
      <w:r>
        <w:rPr>
          <w:rFonts w:ascii="Times New Roman" w:hAnsi="Times New Roman"/>
        </w:rPr>
        <w:t xml:space="preserve"> </w:t>
      </w:r>
      <w:r>
        <w:rPr>
          <w:rFonts w:ascii="Arial" w:hAnsi="Arial" w:cs="Arial"/>
        </w:rPr>
        <w:t>болатындай жұлдыздың қашықтығы</w:t>
      </w:r>
      <w:r>
        <w:rPr>
          <w:rFonts w:ascii="Times New Roman" w:hAnsi="Times New Roman"/>
        </w:rPr>
        <w:t xml:space="preserve"> </w:t>
      </w:r>
      <w:r>
        <w:rPr>
          <w:rFonts w:ascii="Arial" w:hAnsi="Arial" w:cs="Arial"/>
        </w:rPr>
        <w:t>(1пк).</w:t>
      </w:r>
      <w:r>
        <w:rPr>
          <w:rFonts w:ascii="Times New Roman" w:hAnsi="Times New Roman"/>
        </w:rPr>
        <w:t xml:space="preserve"> </w:t>
      </w:r>
      <w:r>
        <w:rPr>
          <w:rFonts w:ascii="Arial" w:hAnsi="Arial" w:cs="Arial"/>
        </w:rPr>
        <w:t>Сонымен, келтірілген әдістердің көмегімен Күн жүйесіндегі барлық үлкенді -кішілі денелерге дейінгі және жақын жұлдыздарға дейінгі қашықтықтар өлшенді.</w:t>
      </w:r>
    </w:p>
    <w:p w:rsidR="003323E4" w:rsidRDefault="003323E4">
      <w:pPr>
        <w:widowControl w:val="0"/>
        <w:autoSpaceDE w:val="0"/>
        <w:autoSpaceDN w:val="0"/>
        <w:adjustRightInd w:val="0"/>
        <w:spacing w:after="0" w:line="213"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660"/>
        <w:rPr>
          <w:rFonts w:ascii="Times New Roman" w:hAnsi="Times New Roman"/>
          <w:sz w:val="24"/>
          <w:szCs w:val="24"/>
        </w:rPr>
      </w:pPr>
      <w:r>
        <w:rPr>
          <w:rFonts w:ascii="Arial" w:hAnsi="Arial" w:cs="Arial"/>
          <w:b/>
          <w:bCs/>
          <w:i/>
          <w:iCs/>
          <w:sz w:val="24"/>
          <w:szCs w:val="24"/>
        </w:rPr>
        <w:t>Күн жүйесі денелерінің өлшемдерін анықтау</w:t>
      </w:r>
    </w:p>
    <w:p w:rsidR="003323E4" w:rsidRDefault="003323E4">
      <w:pPr>
        <w:widowControl w:val="0"/>
        <w:autoSpaceDE w:val="0"/>
        <w:autoSpaceDN w:val="0"/>
        <w:adjustRightInd w:val="0"/>
        <w:spacing w:after="0" w:line="290"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4" w:lineRule="auto"/>
        <w:ind w:firstLine="397"/>
        <w:jc w:val="both"/>
        <w:rPr>
          <w:rFonts w:ascii="Times New Roman" w:hAnsi="Times New Roman"/>
          <w:sz w:val="24"/>
          <w:szCs w:val="24"/>
        </w:rPr>
      </w:pPr>
      <w:r>
        <w:rPr>
          <w:rFonts w:ascii="Arial" w:hAnsi="Arial" w:cs="Arial"/>
          <w:sz w:val="23"/>
          <w:szCs w:val="23"/>
        </w:rPr>
        <w:t xml:space="preserve">Жерден әртүрлі аспан денелері үлкен, кіші болып көрінеді. Бұл аспан денесінін өзіндік өлшемдеріне ғана байланысты емес, сонымен бірге оның бақылаушыдан қашықтығына тәуелді. Шырақ дискісінің Жерден көріну бұрышы </w:t>
      </w:r>
      <w:r>
        <w:rPr>
          <w:rFonts w:ascii="Arial" w:hAnsi="Arial" w:cs="Arial"/>
          <w:i/>
          <w:iCs/>
          <w:sz w:val="23"/>
          <w:szCs w:val="23"/>
        </w:rPr>
        <w:t>шырақтың бұрыштық диаметрі</w:t>
      </w:r>
      <w:r>
        <w:rPr>
          <w:rFonts w:ascii="Arial" w:hAnsi="Arial" w:cs="Arial"/>
          <w:sz w:val="23"/>
          <w:szCs w:val="23"/>
        </w:rPr>
        <w:t xml:space="preserve"> деп аталады.</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1" w:lineRule="auto"/>
        <w:jc w:val="both"/>
        <w:rPr>
          <w:rFonts w:ascii="Times New Roman" w:hAnsi="Times New Roman"/>
          <w:sz w:val="24"/>
          <w:szCs w:val="24"/>
        </w:rPr>
      </w:pPr>
      <w:r>
        <w:rPr>
          <w:rFonts w:ascii="Arial" w:hAnsi="Arial" w:cs="Arial"/>
        </w:rPr>
        <w:t>Кейбір аспан денелерінің бұрыштық диаметрлерін тікелей бақылаудан анықтауға болады. Ең үлкен бұрыштық диа</w:t>
      </w:r>
      <w:r>
        <w:rPr>
          <w:rFonts w:ascii="Times New Roman" w:hAnsi="Times New Roman"/>
        </w:rPr>
        <w:t>-</w:t>
      </w:r>
      <w:r>
        <w:rPr>
          <w:rFonts w:ascii="Arial" w:hAnsi="Arial" w:cs="Arial"/>
        </w:rPr>
        <w:t>метр Күн мен Айда ≈ 32′′ қа жуық. Планеталардікі бұдан кіші, яғни 1′′-тан кіші. Жұлдыздардың бұрыштық диаметрі 0-ге жуық деп есептеуге болады, өйткені өте күшті теле</w:t>
      </w:r>
      <w:r>
        <w:rPr>
          <w:rFonts w:ascii="Times New Roman" w:hAnsi="Times New Roman"/>
        </w:rPr>
        <w:t>-</w:t>
      </w:r>
      <w:r>
        <w:rPr>
          <w:rFonts w:ascii="Arial" w:hAnsi="Arial" w:cs="Arial"/>
        </w:rPr>
        <w:t>скоптармен бақылағанда жұлдыздар жарық нүкте болып көрінеді. Біздің қарастыратынымыз, жақын, яғни Күн жүйесі денелерінің, бұрыштық өлшемдерін анықтау. Сол аспан денесінің Жерге дейінгі қашықтығы белгілі болса, оның диаметрін сызықтық өлшемдермен анықтауға болады.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69"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30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116</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69" w:right="3960" w:bottom="435" w:left="4140" w:header="720" w:footer="720" w:gutter="0"/>
          <w:cols w:space="720" w:equalWidth="0">
            <w:col w:w="300"/>
          </w:cols>
          <w:noEndnote/>
        </w:sectPr>
      </w:pPr>
    </w:p>
    <w:tbl>
      <w:tblPr>
        <w:tblW w:w="0" w:type="auto"/>
        <w:tblInd w:w="560" w:type="dxa"/>
        <w:tblLayout w:type="fixed"/>
        <w:tblCellMar>
          <w:left w:w="0" w:type="dxa"/>
          <w:right w:w="0" w:type="dxa"/>
        </w:tblCellMar>
        <w:tblLook w:val="0000"/>
      </w:tblPr>
      <w:tblGrid>
        <w:gridCol w:w="80"/>
        <w:gridCol w:w="340"/>
        <w:gridCol w:w="100"/>
        <w:gridCol w:w="2040"/>
        <w:gridCol w:w="440"/>
        <w:gridCol w:w="80"/>
        <w:gridCol w:w="520"/>
        <w:gridCol w:w="1620"/>
        <w:gridCol w:w="340"/>
        <w:gridCol w:w="20"/>
      </w:tblGrid>
      <w:tr w:rsidR="003323E4" w:rsidRPr="00AF16BC">
        <w:trPr>
          <w:trHeight w:val="41"/>
        </w:trPr>
        <w:tc>
          <w:tcPr>
            <w:tcW w:w="80" w:type="dxa"/>
            <w:tcBorders>
              <w:top w:val="nil"/>
              <w:left w:val="nil"/>
              <w:bottom w:val="nil"/>
              <w:right w:val="nil"/>
            </w:tcBorders>
            <w:vAlign w:val="bottom"/>
          </w:tcPr>
          <w:p w:rsidR="003323E4" w:rsidRPr="00AF16BC" w:rsidRDefault="00A3036D">
            <w:pPr>
              <w:widowControl w:val="0"/>
              <w:autoSpaceDE w:val="0"/>
              <w:autoSpaceDN w:val="0"/>
              <w:adjustRightInd w:val="0"/>
              <w:spacing w:after="0" w:line="240" w:lineRule="auto"/>
              <w:rPr>
                <w:rFonts w:ascii="Times New Roman" w:hAnsi="Times New Roman"/>
                <w:sz w:val="3"/>
                <w:szCs w:val="3"/>
              </w:rPr>
            </w:pPr>
            <w:bookmarkStart w:id="114" w:name="page233"/>
            <w:bookmarkEnd w:id="114"/>
            <w:r w:rsidRPr="00A3036D">
              <w:rPr>
                <w:noProof/>
              </w:rPr>
              <w:lastRenderedPageBreak/>
              <w:pict>
                <v:shape id="_x0000_s1097" type="#_x0000_t75" style="position:absolute;margin-left:67.1pt;margin-top:56.85pt;width:290.05pt;height:74.6pt;z-index:-108;mso-position-horizontal-relative:page;mso-position-vertical-relative:page" o:allowincell="f">
                  <v:imagedata r:id="rId52" o:title="" chromakey="white"/>
                  <w10:wrap anchorx="page" anchory="page"/>
                </v:shape>
              </w:pict>
            </w:r>
          </w:p>
        </w:tc>
        <w:tc>
          <w:tcPr>
            <w:tcW w:w="4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Times New Roman" w:hAnsi="Times New Roman"/>
                <w:sz w:val="20"/>
                <w:szCs w:val="20"/>
              </w:rPr>
              <w:t>R</w:t>
            </w:r>
            <w:r w:rsidRPr="00AF16BC">
              <w:rPr>
                <w:rFonts w:ascii="Times New Roman" w:hAnsi="Times New Roman"/>
                <w:sz w:val="25"/>
                <w:szCs w:val="25"/>
                <w:vertAlign w:val="subscript"/>
              </w:rPr>
              <w:t>0</w:t>
            </w:r>
          </w:p>
        </w:tc>
        <w:tc>
          <w:tcPr>
            <w:tcW w:w="2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1"/>
        </w:trPr>
        <w:tc>
          <w:tcPr>
            <w:tcW w:w="8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4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204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9"/>
        </w:trPr>
        <w:tc>
          <w:tcPr>
            <w:tcW w:w="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4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20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4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Times New Roman" w:hAnsi="Times New Roman"/>
                <w:sz w:val="17"/>
                <w:szCs w:val="17"/>
              </w:rPr>
              <w:t>p</w:t>
            </w:r>
            <w:r w:rsidRPr="00AF16BC">
              <w:rPr>
                <w:rFonts w:ascii="Times New Roman" w:hAnsi="Times New Roman"/>
                <w:sz w:val="11"/>
                <w:szCs w:val="11"/>
              </w:rPr>
              <w:t>0</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1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Times New Roman" w:hAnsi="Times New Roman"/>
                <w:sz w:val="20"/>
                <w:szCs w:val="20"/>
              </w:rPr>
              <w:t>M</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4"/>
        </w:trPr>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
        </w:trPr>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23"/>
                <w:szCs w:val="23"/>
              </w:rPr>
              <w:t>Ж</w:t>
            </w: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2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162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111"/>
        </w:trPr>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6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3"/>
        </w:trPr>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2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3"/>
        </w:trPr>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140" w:type="dxa"/>
            <w:gridSpan w:val="2"/>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8"/>
        </w:trPr>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2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20"/>
                <w:szCs w:val="20"/>
              </w:rPr>
              <w:t>ρ</w:t>
            </w:r>
          </w:p>
        </w:tc>
        <w:tc>
          <w:tcPr>
            <w:tcW w:w="1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6"/>
        </w:trPr>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4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820"/>
        <w:rPr>
          <w:rFonts w:ascii="Times New Roman" w:hAnsi="Times New Roman"/>
          <w:sz w:val="24"/>
          <w:szCs w:val="24"/>
        </w:rPr>
      </w:pPr>
      <w:r>
        <w:rPr>
          <w:rFonts w:ascii="Arial" w:hAnsi="Arial" w:cs="Arial"/>
          <w:i/>
          <w:iCs/>
          <w:sz w:val="24"/>
          <w:szCs w:val="24"/>
        </w:rPr>
        <w:t>11-сурет. Аспан денесінің диаметрін өлшеу</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50" w:lineRule="exact"/>
        <w:rPr>
          <w:rFonts w:ascii="Times New Roman" w:hAnsi="Times New Roman"/>
          <w:sz w:val="24"/>
          <w:szCs w:val="24"/>
        </w:rPr>
      </w:pPr>
    </w:p>
    <w:p w:rsidR="003323E4" w:rsidRDefault="00281624">
      <w:pPr>
        <w:widowControl w:val="0"/>
        <w:overflowPunct w:val="0"/>
        <w:autoSpaceDE w:val="0"/>
        <w:autoSpaceDN w:val="0"/>
        <w:adjustRightInd w:val="0"/>
        <w:spacing w:after="0" w:line="346" w:lineRule="auto"/>
        <w:jc w:val="both"/>
        <w:rPr>
          <w:rFonts w:ascii="Times New Roman" w:hAnsi="Times New Roman"/>
          <w:sz w:val="24"/>
          <w:szCs w:val="24"/>
        </w:rPr>
      </w:pPr>
      <w:r>
        <w:rPr>
          <w:rFonts w:ascii="Arial" w:hAnsi="Arial" w:cs="Arial"/>
        </w:rPr>
        <w:t>Суретте: r - М шырақтын бұрыштық радиусы, D - шыраққа дейінгі қашықтық Р</w:t>
      </w:r>
      <w:r>
        <w:rPr>
          <w:rFonts w:ascii="Times New Roman" w:hAnsi="Times New Roman"/>
          <w:sz w:val="25"/>
          <w:szCs w:val="25"/>
          <w:vertAlign w:val="subscript"/>
        </w:rPr>
        <w:t>о</w:t>
      </w:r>
      <w:r>
        <w:rPr>
          <w:rFonts w:ascii="Arial" w:hAnsi="Arial" w:cs="Arial"/>
        </w:rPr>
        <w:t xml:space="preserve"> – шырақтың горизонттық экваторлық параллаксы, R</w:t>
      </w:r>
      <w:r>
        <w:rPr>
          <w:rFonts w:ascii="Times New Roman" w:hAnsi="Times New Roman"/>
          <w:sz w:val="25"/>
          <w:szCs w:val="25"/>
          <w:vertAlign w:val="subscript"/>
        </w:rPr>
        <w:t>о</w:t>
      </w:r>
      <w:r>
        <w:rPr>
          <w:rFonts w:ascii="Arial" w:hAnsi="Arial" w:cs="Arial"/>
        </w:rPr>
        <w:t xml:space="preserve"> және r – Жердің және М шырақтың сызық­</w:t>
      </w:r>
    </w:p>
    <w:p w:rsidR="003323E4" w:rsidRDefault="00281624">
      <w:pPr>
        <w:widowControl w:val="0"/>
        <w:autoSpaceDE w:val="0"/>
        <w:autoSpaceDN w:val="0"/>
        <w:adjustRightInd w:val="0"/>
        <w:spacing w:after="0" w:line="228" w:lineRule="auto"/>
        <w:rPr>
          <w:rFonts w:ascii="Times New Roman" w:hAnsi="Times New Roman"/>
          <w:sz w:val="24"/>
          <w:szCs w:val="24"/>
        </w:rPr>
      </w:pPr>
      <w:r>
        <w:rPr>
          <w:rFonts w:ascii="Arial" w:hAnsi="Arial" w:cs="Arial"/>
          <w:sz w:val="23"/>
          <w:szCs w:val="23"/>
        </w:rPr>
        <w:t>тық радиустары белгіленген. Суреттен r =D sinr және R</w:t>
      </w:r>
      <w:r>
        <w:rPr>
          <w:rFonts w:ascii="Times New Roman" w:hAnsi="Times New Roman"/>
          <w:sz w:val="13"/>
          <w:szCs w:val="13"/>
        </w:rPr>
        <w:t>о</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182" w:lineRule="auto"/>
        <w:jc w:val="both"/>
        <w:rPr>
          <w:rFonts w:ascii="Times New Roman" w:hAnsi="Times New Roman"/>
          <w:sz w:val="24"/>
          <w:szCs w:val="24"/>
        </w:rPr>
      </w:pPr>
      <w:r>
        <w:rPr>
          <w:rFonts w:ascii="Arial" w:hAnsi="Arial" w:cs="Arial"/>
          <w:sz w:val="42"/>
          <w:szCs w:val="42"/>
          <w:vertAlign w:val="superscript"/>
        </w:rPr>
        <w:t>=D</w:t>
      </w:r>
      <w:r>
        <w:rPr>
          <w:rFonts w:ascii="Arial" w:hAnsi="Arial" w:cs="Arial"/>
        </w:rPr>
        <w:t xml:space="preserve"> </w:t>
      </w:r>
      <w:r>
        <w:rPr>
          <w:rFonts w:ascii="Arial" w:hAnsi="Arial" w:cs="Arial"/>
          <w:sz w:val="42"/>
          <w:szCs w:val="42"/>
          <w:vertAlign w:val="superscript"/>
        </w:rPr>
        <w:t>sin</w:t>
      </w:r>
      <w:r>
        <w:rPr>
          <w:rFonts w:ascii="Arial" w:hAnsi="Arial" w:cs="Arial"/>
        </w:rPr>
        <w:t xml:space="preserve"> </w:t>
      </w:r>
      <w:r>
        <w:rPr>
          <w:rFonts w:ascii="Arial" w:hAnsi="Arial" w:cs="Arial"/>
          <w:sz w:val="42"/>
          <w:szCs w:val="42"/>
          <w:vertAlign w:val="superscript"/>
        </w:rPr>
        <w:t>Р</w:t>
      </w:r>
      <w:r>
        <w:rPr>
          <w:rFonts w:ascii="Times New Roman" w:hAnsi="Times New Roman"/>
          <w:sz w:val="24"/>
          <w:szCs w:val="24"/>
          <w:vertAlign w:val="superscript"/>
        </w:rPr>
        <w:t>о</w:t>
      </w:r>
      <w:r>
        <w:rPr>
          <w:rFonts w:ascii="Arial" w:hAnsi="Arial" w:cs="Arial"/>
        </w:rPr>
        <w:t xml:space="preserve"> , ал r =</w:t>
      </w:r>
      <w:r>
        <w:rPr>
          <w:rFonts w:ascii="Arial" w:hAnsi="Arial" w:cs="Arial"/>
          <w:sz w:val="42"/>
          <w:szCs w:val="42"/>
          <w:vertAlign w:val="superscript"/>
        </w:rPr>
        <w:t>sin</w:t>
      </w:r>
      <w:r>
        <w:rPr>
          <w:rFonts w:ascii="Arial" w:hAnsi="Arial" w:cs="Arial"/>
        </w:rPr>
        <w:t xml:space="preserve"> </w:t>
      </w:r>
      <w:r>
        <w:rPr>
          <w:rFonts w:ascii="Arial" w:hAnsi="Arial" w:cs="Arial"/>
          <w:i/>
          <w:iCs/>
          <w:sz w:val="42"/>
          <w:szCs w:val="42"/>
          <w:vertAlign w:val="superscript"/>
        </w:rPr>
        <w:t>r</w:t>
      </w:r>
      <w:r>
        <w:rPr>
          <w:rFonts w:ascii="Arial" w:hAnsi="Arial" w:cs="Arial"/>
        </w:rPr>
        <w:t xml:space="preserve"> R</w:t>
      </w:r>
      <w:r>
        <w:rPr>
          <w:rFonts w:ascii="Times New Roman" w:hAnsi="Times New Roman"/>
          <w:sz w:val="24"/>
          <w:szCs w:val="24"/>
          <w:vertAlign w:val="superscript"/>
        </w:rPr>
        <w:t>о</w:t>
      </w:r>
      <w:r>
        <w:rPr>
          <w:rFonts w:ascii="Arial" w:hAnsi="Arial" w:cs="Arial"/>
        </w:rPr>
        <w:t xml:space="preserve"> екендігі көрінеді, ал бұрыштардың </w:t>
      </w:r>
      <w:r>
        <w:rPr>
          <w:rFonts w:ascii="Arial" w:hAnsi="Arial" w:cs="Arial"/>
          <w:sz w:val="42"/>
          <w:szCs w:val="42"/>
          <w:vertAlign w:val="subscript"/>
        </w:rPr>
        <w:t>кішілігін ескеріп</w:t>
      </w:r>
      <w:r>
        <w:rPr>
          <w:rFonts w:ascii="Arial" w:hAnsi="Arial" w:cs="Arial"/>
          <w:sz w:val="42"/>
          <w:szCs w:val="42"/>
          <w:vertAlign w:val="superscript"/>
        </w:rPr>
        <w:t>sin</w:t>
      </w:r>
      <w:r>
        <w:rPr>
          <w:rFonts w:ascii="Arial" w:hAnsi="Arial" w:cs="Arial"/>
          <w:sz w:val="42"/>
          <w:szCs w:val="42"/>
          <w:vertAlign w:val="subscript"/>
        </w:rPr>
        <w:t>:</w:t>
      </w:r>
      <w:r>
        <w:rPr>
          <w:rFonts w:ascii="Times New Roman" w:hAnsi="Times New Roman"/>
          <w:sz w:val="12"/>
          <w:szCs w:val="12"/>
        </w:rPr>
        <w:t xml:space="preserve"> </w:t>
      </w:r>
      <w:r>
        <w:rPr>
          <w:rFonts w:ascii="Times New Roman" w:hAnsi="Times New Roman"/>
          <w:i/>
          <w:iCs/>
          <w:sz w:val="42"/>
          <w:szCs w:val="42"/>
          <w:vertAlign w:val="superscript"/>
        </w:rPr>
        <w:t>P</w:t>
      </w:r>
      <w:r>
        <w:rPr>
          <w:rFonts w:ascii="Times New Roman" w:hAnsi="Times New Roman"/>
          <w:sz w:val="25"/>
          <w:szCs w:val="25"/>
          <w:vertAlign w:val="superscript"/>
        </w:rPr>
        <w:t>0</w:t>
      </w:r>
      <w:r>
        <w:rPr>
          <w:rFonts w:ascii="Arial" w:hAnsi="Arial" w:cs="Arial"/>
          <w:sz w:val="42"/>
          <w:szCs w:val="42"/>
          <w:vertAlign w:val="subscript"/>
        </w:rPr>
        <w:t>r =</w:t>
      </w:r>
      <w:r>
        <w:rPr>
          <w:rFonts w:ascii="Times New Roman" w:hAnsi="Times New Roman"/>
          <w:sz w:val="12"/>
          <w:szCs w:val="12"/>
        </w:rPr>
        <w:t xml:space="preserve"> </w:t>
      </w:r>
      <w:r>
        <w:rPr>
          <w:rFonts w:ascii="Arial" w:hAnsi="Arial" w:cs="Arial"/>
          <w:i/>
          <w:iCs/>
          <w:sz w:val="42"/>
          <w:szCs w:val="42"/>
          <w:vertAlign w:val="superscript"/>
        </w:rPr>
        <w:t>r</w:t>
      </w:r>
      <w:r>
        <w:rPr>
          <w:rFonts w:ascii="Times New Roman" w:hAnsi="Times New Roman"/>
          <w:sz w:val="12"/>
          <w:szCs w:val="12"/>
        </w:rPr>
        <w:t xml:space="preserve"> </w:t>
      </w:r>
      <w:r>
        <w:rPr>
          <w:rFonts w:ascii="Arial" w:hAnsi="Arial" w:cs="Arial"/>
          <w:sz w:val="42"/>
          <w:szCs w:val="42"/>
          <w:vertAlign w:val="subscript"/>
        </w:rPr>
        <w:t>R</w:t>
      </w:r>
      <w:r>
        <w:rPr>
          <w:rFonts w:ascii="Times New Roman" w:hAnsi="Times New Roman"/>
          <w:sz w:val="12"/>
          <w:szCs w:val="12"/>
        </w:rPr>
        <w:t>о</w:t>
      </w:r>
    </w:p>
    <w:p w:rsidR="003323E4" w:rsidRDefault="00A3036D">
      <w:pPr>
        <w:widowControl w:val="0"/>
        <w:autoSpaceDE w:val="0"/>
        <w:autoSpaceDN w:val="0"/>
        <w:adjustRightInd w:val="0"/>
        <w:spacing w:after="0" w:line="1" w:lineRule="exact"/>
        <w:rPr>
          <w:rFonts w:ascii="Times New Roman" w:hAnsi="Times New Roman"/>
          <w:sz w:val="24"/>
          <w:szCs w:val="24"/>
        </w:rPr>
      </w:pPr>
      <w:r w:rsidRPr="00A3036D">
        <w:rPr>
          <w:noProof/>
        </w:rPr>
        <w:pict>
          <v:line id="_x0000_s1098" style="position:absolute;z-index:-107" from="81.95pt,-20.05pt" to="110.4pt,-20.05pt" o:allowincell="f" strokeweight=".5pt"/>
        </w:pict>
      </w:r>
      <w:r w:rsidRPr="00A3036D">
        <w:rPr>
          <w:noProof/>
        </w:rPr>
        <w:pict>
          <v:line id="_x0000_s1099" style="position:absolute;z-index:-106" from="123.4pt,-.05pt" to="136.1pt,-.05pt" o:allowincell="f" strokeweight=".5pt"/>
        </w:pict>
      </w:r>
    </w:p>
    <w:p w:rsidR="003323E4" w:rsidRDefault="00281624">
      <w:pPr>
        <w:widowControl w:val="0"/>
        <w:autoSpaceDE w:val="0"/>
        <w:autoSpaceDN w:val="0"/>
        <w:adjustRightInd w:val="0"/>
        <w:spacing w:after="0" w:line="240" w:lineRule="auto"/>
        <w:ind w:left="2500"/>
        <w:rPr>
          <w:rFonts w:ascii="Times New Roman" w:hAnsi="Times New Roman"/>
          <w:sz w:val="24"/>
          <w:szCs w:val="24"/>
        </w:rPr>
      </w:pPr>
      <w:r>
        <w:rPr>
          <w:rFonts w:ascii="Times New Roman" w:hAnsi="Times New Roman"/>
          <w:i/>
          <w:iCs/>
          <w:sz w:val="24"/>
          <w:szCs w:val="24"/>
        </w:rPr>
        <w:t>P</w:t>
      </w:r>
      <w:r>
        <w:rPr>
          <w:rFonts w:ascii="Times New Roman" w:hAnsi="Times New Roman"/>
          <w:sz w:val="28"/>
          <w:szCs w:val="28"/>
          <w:vertAlign w:val="subscript"/>
        </w:rPr>
        <w:t>0</w:t>
      </w:r>
    </w:p>
    <w:p w:rsidR="003323E4" w:rsidRDefault="003323E4">
      <w:pPr>
        <w:widowControl w:val="0"/>
        <w:autoSpaceDE w:val="0"/>
        <w:autoSpaceDN w:val="0"/>
        <w:adjustRightInd w:val="0"/>
        <w:spacing w:after="0" w:line="94"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3" w:lineRule="auto"/>
        <w:ind w:firstLine="397"/>
        <w:jc w:val="both"/>
        <w:rPr>
          <w:rFonts w:ascii="Times New Roman" w:hAnsi="Times New Roman"/>
          <w:sz w:val="24"/>
          <w:szCs w:val="24"/>
        </w:rPr>
      </w:pPr>
      <w:r>
        <w:rPr>
          <w:rFonts w:ascii="Arial" w:hAnsi="Arial" w:cs="Arial"/>
        </w:rPr>
        <w:t>Денелердің дискілерінің әр бағыттағы диаметрлерін өлшеп, дұрыс пішініп анықтауға болады. Аспан денелерінің сығылғандығының немесе созылғандығының салдарынан дененің бір диаметрі басқа диаметрлерінен артық неме</w:t>
      </w:r>
      <w:r>
        <w:rPr>
          <w:rFonts w:ascii="Times New Roman" w:hAnsi="Times New Roman"/>
        </w:rPr>
        <w:t>-</w:t>
      </w:r>
      <w:r>
        <w:rPr>
          <w:rFonts w:ascii="Arial" w:hAnsi="Arial" w:cs="Arial"/>
        </w:rPr>
        <w:t>се кіші болуы мүмкін. Сол арқылы аспан денесінің дұрыс пішінін анықтауға болады.</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315" w:lineRule="auto"/>
        <w:ind w:firstLine="397"/>
        <w:jc w:val="both"/>
        <w:rPr>
          <w:rFonts w:ascii="Times New Roman" w:hAnsi="Times New Roman"/>
          <w:sz w:val="24"/>
          <w:szCs w:val="24"/>
        </w:rPr>
      </w:pPr>
      <w:r>
        <w:rPr>
          <w:rFonts w:ascii="Arial" w:hAnsi="Arial" w:cs="Arial"/>
        </w:rPr>
        <w:t>Жасалған өлшеулердің нәтижесінде Жер тәрізді Марс, Юпитер, Сатурн, Уран, Нептун планеталардың пішіні де бір диаметрінен жалпайтылған шар болатындығы анықталған. Бұрыштың диаметрін өлшеуге болмайтын жағдайда (өте қашық болса) денелердін сызықтық өлшемдерін арнайы әдістемелермен анықтайды.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294"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71"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117</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294"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340" w:lineRule="auto"/>
        <w:ind w:left="1960" w:right="1260" w:hanging="686"/>
        <w:rPr>
          <w:rFonts w:ascii="Times New Roman" w:hAnsi="Times New Roman"/>
          <w:sz w:val="24"/>
          <w:szCs w:val="24"/>
        </w:rPr>
      </w:pPr>
      <w:bookmarkStart w:id="115" w:name="page235"/>
      <w:bookmarkEnd w:id="115"/>
      <w:r>
        <w:rPr>
          <w:rFonts w:ascii="Arial" w:hAnsi="Arial" w:cs="Arial"/>
          <w:b/>
          <w:bCs/>
          <w:i/>
          <w:iCs/>
        </w:rPr>
        <w:lastRenderedPageBreak/>
        <w:t>§7. Жұлдыздар аберрациясы және жылдық параллаксы</w:t>
      </w:r>
    </w:p>
    <w:p w:rsidR="003323E4" w:rsidRDefault="003323E4">
      <w:pPr>
        <w:widowControl w:val="0"/>
        <w:autoSpaceDE w:val="0"/>
        <w:autoSpaceDN w:val="0"/>
        <w:adjustRightInd w:val="0"/>
        <w:spacing w:after="0" w:line="16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rPr>
      </w:pPr>
      <w:r>
        <w:rPr>
          <w:rFonts w:ascii="Arial" w:hAnsi="Arial" w:cs="Arial"/>
          <w:sz w:val="23"/>
          <w:szCs w:val="23"/>
        </w:rPr>
        <w:t>Бұл эллипстің өлшемдері жұлдыздың жақын-алыстығына байланысты. Өте алыс жұлдыздар үшін білінбейді. Жұлдыз эклиптика жазықтығына неғұрлым жақын болса, соғұрлым эллипс сығылған болады. Ал эклиптика жазықтығындағы жұлдыз үшін параллакстық эл</w:t>
      </w:r>
      <w:r>
        <w:rPr>
          <w:rFonts w:ascii="Times New Roman" w:hAnsi="Times New Roman"/>
          <w:sz w:val="23"/>
          <w:szCs w:val="23"/>
        </w:rPr>
        <w:t>-</w:t>
      </w:r>
      <w:r>
        <w:rPr>
          <w:rFonts w:ascii="Arial" w:hAnsi="Arial" w:cs="Arial"/>
          <w:sz w:val="23"/>
          <w:szCs w:val="23"/>
        </w:rPr>
        <w:t>липс сызықшаға айналады. Параллакстық эллипстің үлкен диаметрі 0,′′76- тан аспайды.</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100" type="#_x0000_t75" style="position:absolute;margin-left:40.3pt;margin-top:-1.85pt;width:226.1pt;height:167.75pt;z-index:-105" o:allowincell="f">
            <v:imagedata r:id="rId53"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4"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560"/>
        <w:rPr>
          <w:rFonts w:ascii="Times New Roman" w:hAnsi="Times New Roman"/>
          <w:sz w:val="24"/>
          <w:szCs w:val="24"/>
        </w:rPr>
      </w:pPr>
      <w:r>
        <w:rPr>
          <w:rFonts w:ascii="Arial" w:hAnsi="Arial" w:cs="Arial"/>
          <w:i/>
          <w:iCs/>
          <w:sz w:val="24"/>
          <w:szCs w:val="24"/>
        </w:rPr>
        <w:t>12-сурет. Жылдық параллакс</w:t>
      </w:r>
    </w:p>
    <w:p w:rsidR="003323E4" w:rsidRDefault="003323E4">
      <w:pPr>
        <w:widowControl w:val="0"/>
        <w:autoSpaceDE w:val="0"/>
        <w:autoSpaceDN w:val="0"/>
        <w:adjustRightInd w:val="0"/>
        <w:spacing w:after="0" w:line="349"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4" w:lineRule="auto"/>
        <w:ind w:right="20" w:firstLine="397"/>
        <w:jc w:val="both"/>
        <w:rPr>
          <w:rFonts w:ascii="Times New Roman" w:hAnsi="Times New Roman"/>
          <w:sz w:val="24"/>
          <w:szCs w:val="24"/>
        </w:rPr>
      </w:pPr>
      <w:r>
        <w:rPr>
          <w:rFonts w:ascii="Arial" w:hAnsi="Arial" w:cs="Arial"/>
          <w:b/>
          <w:bCs/>
          <w:sz w:val="24"/>
          <w:szCs w:val="24"/>
        </w:rPr>
        <w:t>Жердің орбита бойымен қозғалысы салдарынан жұлдыздың көрінерлік қалпының эллипстік траекто</w:t>
      </w:r>
      <w:r>
        <w:rPr>
          <w:rFonts w:ascii="Times New Roman" w:hAnsi="Times New Roman"/>
          <w:b/>
          <w:bCs/>
          <w:sz w:val="24"/>
          <w:szCs w:val="24"/>
        </w:rPr>
        <w:t>-</w:t>
      </w:r>
      <w:r>
        <w:rPr>
          <w:rFonts w:ascii="Arial" w:hAnsi="Arial" w:cs="Arial"/>
          <w:b/>
          <w:bCs/>
          <w:sz w:val="24"/>
          <w:szCs w:val="24"/>
        </w:rPr>
        <w:t>рия бойымен көрінерлік орын ауыстыруы жылдық па</w:t>
      </w:r>
      <w:r>
        <w:rPr>
          <w:rFonts w:ascii="Times New Roman" w:hAnsi="Times New Roman"/>
          <w:b/>
          <w:bCs/>
          <w:sz w:val="24"/>
          <w:szCs w:val="24"/>
        </w:rPr>
        <w:t>-</w:t>
      </w:r>
      <w:r>
        <w:rPr>
          <w:rFonts w:ascii="Arial" w:hAnsi="Arial" w:cs="Arial"/>
          <w:b/>
          <w:bCs/>
          <w:sz w:val="24"/>
          <w:szCs w:val="24"/>
          <w:u w:val="single"/>
        </w:rPr>
        <w:t>раллакс</w:t>
      </w:r>
      <w:r>
        <w:rPr>
          <w:rFonts w:ascii="Arial" w:hAnsi="Arial" w:cs="Arial"/>
          <w:b/>
          <w:bCs/>
          <w:sz w:val="24"/>
          <w:szCs w:val="24"/>
        </w:rPr>
        <w:t xml:space="preserve"> деп аталады.</w:t>
      </w:r>
    </w:p>
    <w:p w:rsidR="003323E4" w:rsidRDefault="00A3036D">
      <w:pPr>
        <w:widowControl w:val="0"/>
        <w:autoSpaceDE w:val="0"/>
        <w:autoSpaceDN w:val="0"/>
        <w:adjustRightInd w:val="0"/>
        <w:spacing w:after="0" w:line="2" w:lineRule="exact"/>
        <w:rPr>
          <w:rFonts w:ascii="Times New Roman" w:hAnsi="Times New Roman"/>
          <w:sz w:val="24"/>
          <w:szCs w:val="24"/>
        </w:rPr>
      </w:pPr>
      <w:r w:rsidRPr="00A3036D">
        <w:rPr>
          <w:noProof/>
        </w:rPr>
        <w:pict>
          <v:line id="_x0000_s1101" style="position:absolute;z-index:-104" from="238.85pt,-15.7pt" to="306.5pt,-15.7pt" o:allowincell="f" strokeweight=".40322mm"/>
        </w:pict>
      </w:r>
    </w:p>
    <w:p w:rsidR="003323E4" w:rsidRDefault="00281624">
      <w:pPr>
        <w:widowControl w:val="0"/>
        <w:overflowPunct w:val="0"/>
        <w:autoSpaceDE w:val="0"/>
        <w:autoSpaceDN w:val="0"/>
        <w:adjustRightInd w:val="0"/>
        <w:spacing w:after="0" w:line="290" w:lineRule="auto"/>
        <w:ind w:firstLine="397"/>
        <w:jc w:val="both"/>
        <w:rPr>
          <w:rFonts w:ascii="Times New Roman" w:hAnsi="Times New Roman"/>
          <w:sz w:val="24"/>
          <w:szCs w:val="24"/>
        </w:rPr>
      </w:pPr>
      <w:r>
        <w:rPr>
          <w:rFonts w:ascii="Arial" w:hAnsi="Arial" w:cs="Arial"/>
        </w:rPr>
        <w:t>Жердің орбиталық қозғалысына байланысты жұлдыз­ дардың орналасуындағы өзгерістер басқа да себеп</w:t>
      </w:r>
      <w:r>
        <w:rPr>
          <w:rFonts w:ascii="Times New Roman" w:hAnsi="Times New Roman"/>
        </w:rPr>
        <w:t>-</w:t>
      </w:r>
      <w:r>
        <w:rPr>
          <w:rFonts w:ascii="Arial" w:hAnsi="Arial" w:cs="Arial"/>
        </w:rPr>
        <w:t>пен болады. Бұл- Жердің жылдамдығына тәуелді бола</w:t>
      </w:r>
      <w:r>
        <w:rPr>
          <w:rFonts w:ascii="Times New Roman" w:hAnsi="Times New Roman"/>
        </w:rPr>
        <w:t>-</w:t>
      </w:r>
      <w:r>
        <w:rPr>
          <w:rFonts w:ascii="Arial" w:hAnsi="Arial" w:cs="Arial"/>
        </w:rPr>
        <w:t>тын аберрациялық ығысулар. Телескоппен жұлдызды бақылайтын астроном Жермен бірге қозғала отырып vt</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0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118</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8"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39" w:lineRule="auto"/>
        <w:jc w:val="both"/>
        <w:rPr>
          <w:rFonts w:ascii="Times New Roman" w:hAnsi="Times New Roman"/>
          <w:sz w:val="24"/>
          <w:szCs w:val="24"/>
        </w:rPr>
      </w:pPr>
      <w:bookmarkStart w:id="116" w:name="page237"/>
      <w:bookmarkEnd w:id="116"/>
      <w:r>
        <w:rPr>
          <w:rFonts w:ascii="Arial" w:hAnsi="Arial" w:cs="Arial"/>
          <w:sz w:val="24"/>
          <w:szCs w:val="24"/>
        </w:rPr>
        <w:lastRenderedPageBreak/>
        <w:t>қашықтыққа орын ауыстырғанда, окулярға түскен сәуле s бағытта көрінгенімен басқа бағыттан (s</w:t>
      </w:r>
      <w:r>
        <w:rPr>
          <w:rFonts w:ascii="Times New Roman" w:hAnsi="Times New Roman"/>
          <w:sz w:val="27"/>
          <w:szCs w:val="27"/>
          <w:vertAlign w:val="superscript"/>
        </w:rPr>
        <w:t>|</w:t>
      </w:r>
      <w:r>
        <w:rPr>
          <w:rFonts w:ascii="Arial" w:hAnsi="Arial" w:cs="Arial"/>
          <w:sz w:val="24"/>
          <w:szCs w:val="24"/>
        </w:rPr>
        <w:t>) келген сәуле бо</w:t>
      </w:r>
      <w:r>
        <w:rPr>
          <w:rFonts w:ascii="Times New Roman" w:hAnsi="Times New Roman"/>
          <w:sz w:val="24"/>
          <w:szCs w:val="24"/>
        </w:rPr>
        <w:t>-</w:t>
      </w:r>
      <w:r>
        <w:rPr>
          <w:rFonts w:ascii="Arial" w:hAnsi="Arial" w:cs="Arial"/>
          <w:sz w:val="24"/>
          <w:szCs w:val="24"/>
        </w:rPr>
        <w:t>лып табылады. Яғни s бағыттағы жұлдыз s</w:t>
      </w:r>
      <w:r>
        <w:rPr>
          <w:rFonts w:ascii="Times New Roman" w:hAnsi="Times New Roman"/>
          <w:sz w:val="27"/>
          <w:szCs w:val="27"/>
          <w:vertAlign w:val="superscript"/>
        </w:rPr>
        <w:t>|</w:t>
      </w:r>
      <w:r>
        <w:rPr>
          <w:rFonts w:ascii="Arial" w:hAnsi="Arial" w:cs="Arial"/>
          <w:sz w:val="24"/>
          <w:szCs w:val="24"/>
        </w:rPr>
        <w:t xml:space="preserve"> бағыттан табы</w:t>
      </w:r>
      <w:r>
        <w:rPr>
          <w:rFonts w:ascii="Times New Roman" w:hAnsi="Times New Roman"/>
          <w:sz w:val="24"/>
          <w:szCs w:val="24"/>
        </w:rPr>
        <w:t>-</w:t>
      </w:r>
      <w:r>
        <w:rPr>
          <w:rFonts w:ascii="Arial" w:hAnsi="Arial" w:cs="Arial"/>
          <w:sz w:val="24"/>
          <w:szCs w:val="24"/>
        </w:rPr>
        <w:t>лады.</w:t>
      </w:r>
    </w:p>
    <w:tbl>
      <w:tblPr>
        <w:tblW w:w="0" w:type="auto"/>
        <w:tblLayout w:type="fixed"/>
        <w:tblCellMar>
          <w:left w:w="0" w:type="dxa"/>
          <w:right w:w="0" w:type="dxa"/>
        </w:tblCellMar>
        <w:tblLook w:val="0000"/>
      </w:tblPr>
      <w:tblGrid>
        <w:gridCol w:w="1400"/>
        <w:gridCol w:w="560"/>
        <w:gridCol w:w="280"/>
        <w:gridCol w:w="540"/>
        <w:gridCol w:w="840"/>
        <w:gridCol w:w="720"/>
        <w:gridCol w:w="680"/>
        <w:gridCol w:w="1100"/>
        <w:gridCol w:w="20"/>
      </w:tblGrid>
      <w:tr w:rsidR="003323E4" w:rsidRPr="00AF16BC">
        <w:trPr>
          <w:trHeight w:val="246"/>
        </w:trPr>
        <w:tc>
          <w:tcPr>
            <w:tcW w:w="6120" w:type="dxa"/>
            <w:gridSpan w:val="8"/>
            <w:tcBorders>
              <w:top w:val="nil"/>
              <w:left w:val="nil"/>
              <w:bottom w:val="nil"/>
              <w:right w:val="nil"/>
            </w:tcBorders>
            <w:vAlign w:val="bottom"/>
          </w:tcPr>
          <w:p w:rsidR="003323E4" w:rsidRPr="00AF16BC" w:rsidRDefault="00281624">
            <w:pPr>
              <w:widowControl w:val="0"/>
              <w:autoSpaceDE w:val="0"/>
              <w:autoSpaceDN w:val="0"/>
              <w:adjustRightInd w:val="0"/>
              <w:spacing w:after="0" w:line="246" w:lineRule="exact"/>
              <w:jc w:val="right"/>
              <w:rPr>
                <w:rFonts w:ascii="Times New Roman" w:hAnsi="Times New Roman"/>
                <w:sz w:val="24"/>
                <w:szCs w:val="24"/>
              </w:rPr>
            </w:pPr>
            <w:r w:rsidRPr="00AF16BC">
              <w:rPr>
                <w:rFonts w:ascii="Arial" w:hAnsi="Arial" w:cs="Arial"/>
                <w:w w:val="98"/>
                <w:sz w:val="24"/>
                <w:szCs w:val="24"/>
              </w:rPr>
              <w:t>13-суретте σ-аберрациялық бұрыш. синустар теорема</w:t>
            </w:r>
            <w:r w:rsidRPr="00AF16BC">
              <w:rPr>
                <w:rFonts w:ascii="Times New Roman" w:hAnsi="Times New Roman"/>
                <w:w w:val="98"/>
                <w:sz w:val="24"/>
                <w:szCs w:val="24"/>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00"/>
        </w:trPr>
        <w:tc>
          <w:tcPr>
            <w:tcW w:w="19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99" w:lineRule="exact"/>
              <w:rPr>
                <w:rFonts w:ascii="Times New Roman" w:hAnsi="Times New Roman"/>
                <w:sz w:val="24"/>
                <w:szCs w:val="24"/>
              </w:rPr>
            </w:pPr>
            <w:r w:rsidRPr="00AF16BC">
              <w:rPr>
                <w:rFonts w:ascii="Arial" w:hAnsi="Arial" w:cs="Arial"/>
                <w:sz w:val="19"/>
                <w:szCs w:val="19"/>
              </w:rPr>
              <w:t xml:space="preserve">сына сәйкес: </w:t>
            </w:r>
            <w:r w:rsidRPr="00AF16BC">
              <w:rPr>
                <w:rFonts w:ascii="Arial" w:hAnsi="Arial" w:cs="Arial"/>
                <w:sz w:val="34"/>
                <w:szCs w:val="34"/>
                <w:vertAlign w:val="superscript"/>
              </w:rPr>
              <w:t>si</w:t>
            </w:r>
            <w:r w:rsidRPr="00AF16BC">
              <w:rPr>
                <w:rFonts w:ascii="Times New Roman" w:hAnsi="Times New Roman"/>
                <w:sz w:val="34"/>
                <w:szCs w:val="34"/>
                <w:vertAlign w:val="superscript"/>
              </w:rPr>
              <w:t>n</w:t>
            </w:r>
            <w:r w:rsidRPr="00AF16BC">
              <w:rPr>
                <w:rFonts w:ascii="Arial" w:hAnsi="Arial" w:cs="Arial"/>
                <w:sz w:val="19"/>
                <w:szCs w:val="19"/>
              </w:rPr>
              <w:t xml:space="preserve"> </w:t>
            </w:r>
            <w:r w:rsidRPr="00AF16BC">
              <w:rPr>
                <w:rFonts w:ascii="Arial" w:hAnsi="Arial" w:cs="Arial"/>
                <w:i/>
                <w:iCs/>
                <w:sz w:val="34"/>
                <w:szCs w:val="34"/>
                <w:vertAlign w:val="superscript"/>
              </w:rPr>
              <w:t>s</w:t>
            </w: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99" w:lineRule="exact"/>
              <w:jc w:val="center"/>
              <w:rPr>
                <w:rFonts w:ascii="Times New Roman" w:hAnsi="Times New Roman"/>
                <w:sz w:val="24"/>
                <w:szCs w:val="24"/>
              </w:rPr>
            </w:pPr>
            <w:r w:rsidRPr="00AF16BC">
              <w:rPr>
                <w:rFonts w:ascii="Arial" w:hAnsi="Arial" w:cs="Arial"/>
                <w:w w:val="90"/>
                <w:sz w:val="26"/>
                <w:szCs w:val="26"/>
              </w:rPr>
              <w:t>si</w:t>
            </w:r>
            <w:r w:rsidRPr="00AF16BC">
              <w:rPr>
                <w:rFonts w:ascii="Times New Roman" w:hAnsi="Times New Roman"/>
                <w:w w:val="90"/>
                <w:sz w:val="26"/>
                <w:szCs w:val="26"/>
              </w:rPr>
              <w:t>n</w:t>
            </w:r>
            <w:r w:rsidRPr="00AF16BC">
              <w:rPr>
                <w:rFonts w:ascii="Arial" w:hAnsi="Arial" w:cs="Arial"/>
                <w:w w:val="90"/>
                <w:sz w:val="26"/>
                <w:szCs w:val="26"/>
              </w:rPr>
              <w:t xml:space="preserve"> </w:t>
            </w:r>
            <w:r w:rsidRPr="00AF16BC">
              <w:rPr>
                <w:rFonts w:ascii="Arial" w:hAnsi="Arial" w:cs="Arial"/>
                <w:i/>
                <w:iCs/>
                <w:w w:val="90"/>
                <w:sz w:val="26"/>
                <w:szCs w:val="26"/>
              </w:rPr>
              <w:t>θ</w:t>
            </w:r>
          </w:p>
        </w:tc>
        <w:tc>
          <w:tcPr>
            <w:tcW w:w="8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w w:val="95"/>
                <w:sz w:val="24"/>
                <w:szCs w:val="24"/>
              </w:rPr>
              <w:t>, бұдан</w:t>
            </w: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u w:val="single"/>
              </w:rPr>
              <w:t>V</w:t>
            </w:r>
          </w:p>
        </w:tc>
        <w:tc>
          <w:tcPr>
            <w:tcW w:w="11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900"/>
              <w:jc w:val="right"/>
              <w:rPr>
                <w:rFonts w:ascii="Times New Roman" w:hAnsi="Times New Roman"/>
                <w:sz w:val="24"/>
                <w:szCs w:val="24"/>
              </w:rPr>
            </w:pPr>
            <w:r w:rsidRPr="00AF16BC">
              <w:rPr>
                <w:rFonts w:ascii="Arial" w:hAnsi="Arial" w:cs="Arial"/>
                <w:w w:val="89"/>
                <w:sz w:val="24"/>
                <w:szCs w:val="24"/>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3"/>
        </w:trPr>
        <w:tc>
          <w:tcPr>
            <w:tcW w:w="1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56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6"/>
                <w:szCs w:val="26"/>
              </w:rPr>
              <w:t>=</w:t>
            </w:r>
          </w:p>
        </w:tc>
        <w:tc>
          <w:tcPr>
            <w:tcW w:w="5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7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rPr>
              <w:t>sin</w:t>
            </w:r>
            <w:r w:rsidRPr="00AF16BC">
              <w:rPr>
                <w:rFonts w:ascii="Arial" w:hAnsi="Arial" w:cs="Arial"/>
                <w:i/>
                <w:iCs/>
              </w:rPr>
              <w:t>s</w:t>
            </w:r>
            <w:r w:rsidRPr="00AF16BC">
              <w:rPr>
                <w:rFonts w:ascii="Arial" w:hAnsi="Arial" w:cs="Arial"/>
              </w:rPr>
              <w:t xml:space="preserve"> =</w:t>
            </w:r>
          </w:p>
        </w:tc>
        <w:tc>
          <w:tcPr>
            <w:tcW w:w="6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19" w:lineRule="exact"/>
              <w:ind w:left="60"/>
              <w:rPr>
                <w:rFonts w:ascii="Times New Roman" w:hAnsi="Times New Roman"/>
                <w:sz w:val="24"/>
                <w:szCs w:val="24"/>
              </w:rPr>
            </w:pPr>
            <w:r w:rsidRPr="00AF16BC">
              <w:rPr>
                <w:rFonts w:ascii="Times New Roman" w:hAnsi="Times New Roman"/>
                <w:i/>
                <w:iCs/>
                <w:sz w:val="36"/>
                <w:szCs w:val="36"/>
                <w:vertAlign w:val="subscript"/>
              </w:rPr>
              <w:t>c</w:t>
            </w:r>
            <w:r w:rsidRPr="00AF16BC">
              <w:rPr>
                <w:rFonts w:ascii="Arial" w:hAnsi="Arial" w:cs="Arial"/>
                <w:sz w:val="19"/>
                <w:szCs w:val="19"/>
              </w:rPr>
              <w:t xml:space="preserve"> sin</w:t>
            </w:r>
            <w:r w:rsidRPr="00AF16BC">
              <w:rPr>
                <w:rFonts w:ascii="Arial" w:hAnsi="Arial" w:cs="Arial"/>
                <w:i/>
                <w:iCs/>
                <w:sz w:val="19"/>
                <w:szCs w:val="19"/>
              </w:rPr>
              <w:t>θ</w:t>
            </w:r>
          </w:p>
        </w:tc>
        <w:tc>
          <w:tcPr>
            <w:tcW w:w="1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6"/>
        </w:trPr>
        <w:tc>
          <w:tcPr>
            <w:tcW w:w="1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5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55" w:lineRule="exact"/>
              <w:ind w:left="140"/>
              <w:rPr>
                <w:rFonts w:ascii="Times New Roman" w:hAnsi="Times New Roman"/>
                <w:sz w:val="24"/>
                <w:szCs w:val="24"/>
              </w:rPr>
            </w:pPr>
            <w:r w:rsidRPr="00AF16BC">
              <w:rPr>
                <w:rFonts w:ascii="Times New Roman" w:hAnsi="Times New Roman"/>
                <w:i/>
                <w:iCs/>
                <w:sz w:val="26"/>
                <w:szCs w:val="26"/>
              </w:rPr>
              <w:t>Vt</w:t>
            </w:r>
          </w:p>
        </w:tc>
        <w:tc>
          <w:tcPr>
            <w:tcW w:w="2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5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55" w:lineRule="exact"/>
              <w:jc w:val="center"/>
              <w:rPr>
                <w:rFonts w:ascii="Times New Roman" w:hAnsi="Times New Roman"/>
                <w:sz w:val="24"/>
                <w:szCs w:val="24"/>
              </w:rPr>
            </w:pPr>
            <w:r w:rsidRPr="00AF16BC">
              <w:rPr>
                <w:rFonts w:ascii="Times New Roman" w:hAnsi="Times New Roman"/>
                <w:i/>
                <w:iCs/>
                <w:sz w:val="26"/>
                <w:szCs w:val="26"/>
              </w:rPr>
              <w:t>ct</w:t>
            </w: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7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6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34"/>
        </w:trPr>
        <w:tc>
          <w:tcPr>
            <w:tcW w:w="6120" w:type="dxa"/>
            <w:gridSpan w:val="8"/>
            <w:tcBorders>
              <w:top w:val="nil"/>
              <w:left w:val="nil"/>
              <w:bottom w:val="nil"/>
              <w:right w:val="nil"/>
            </w:tcBorders>
            <w:vAlign w:val="bottom"/>
          </w:tcPr>
          <w:p w:rsidR="003323E4" w:rsidRPr="00AF16BC" w:rsidRDefault="00281624">
            <w:pPr>
              <w:widowControl w:val="0"/>
              <w:autoSpaceDE w:val="0"/>
              <w:autoSpaceDN w:val="0"/>
              <w:adjustRightInd w:val="0"/>
              <w:spacing w:after="0" w:line="233" w:lineRule="exact"/>
              <w:rPr>
                <w:rFonts w:ascii="Times New Roman" w:hAnsi="Times New Roman"/>
                <w:sz w:val="24"/>
                <w:szCs w:val="24"/>
              </w:rPr>
            </w:pPr>
            <w:r w:rsidRPr="00AF16BC">
              <w:rPr>
                <w:rFonts w:ascii="Arial" w:hAnsi="Arial" w:cs="Arial"/>
                <w:sz w:val="24"/>
                <w:szCs w:val="24"/>
              </w:rPr>
              <w:t>мұнда: σ- өте кішкентай бұрыш болғандықтан,-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394809">
        <w:trPr>
          <w:trHeight w:val="283"/>
        </w:trPr>
        <w:tc>
          <w:tcPr>
            <w:tcW w:w="27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83" w:lineRule="exact"/>
              <w:rPr>
                <w:rFonts w:ascii="Times New Roman" w:hAnsi="Times New Roman"/>
                <w:sz w:val="24"/>
                <w:szCs w:val="24"/>
              </w:rPr>
            </w:pPr>
            <w:r w:rsidRPr="00AF16BC">
              <w:rPr>
                <w:rFonts w:ascii="Arial" w:hAnsi="Arial" w:cs="Arial"/>
                <w:sz w:val="32"/>
                <w:szCs w:val="32"/>
                <w:vertAlign w:val="superscript"/>
              </w:rPr>
              <w:t>σ =</w:t>
            </w:r>
            <w:r w:rsidRPr="00AF16BC">
              <w:rPr>
                <w:rFonts w:ascii="Times New Roman" w:hAnsi="Times New Roman"/>
                <w:sz w:val="19"/>
                <w:szCs w:val="19"/>
              </w:rPr>
              <w:t xml:space="preserve"> 206265</w:t>
            </w:r>
            <w:r w:rsidRPr="00AF16BC">
              <w:rPr>
                <w:rFonts w:ascii="Arial" w:hAnsi="Arial" w:cs="Arial"/>
                <w:sz w:val="19"/>
                <w:szCs w:val="19"/>
              </w:rPr>
              <w:t>′′</w:t>
            </w:r>
            <w:r w:rsidRPr="00AF16BC">
              <w:rPr>
                <w:rFonts w:ascii="Times New Roman" w:hAnsi="Times New Roman"/>
                <w:i/>
                <w:iCs/>
                <w:sz w:val="27"/>
                <w:szCs w:val="27"/>
                <w:u w:val="single"/>
                <w:vertAlign w:val="superscript"/>
              </w:rPr>
              <w:t>V</w:t>
            </w:r>
            <w:r w:rsidRPr="00AF16BC">
              <w:rPr>
                <w:rFonts w:ascii="Times New Roman" w:hAnsi="Times New Roman"/>
                <w:sz w:val="19"/>
                <w:szCs w:val="19"/>
              </w:rPr>
              <w:t xml:space="preserve"> </w:t>
            </w:r>
            <w:r w:rsidRPr="00AF16BC">
              <w:rPr>
                <w:rFonts w:ascii="Arial" w:hAnsi="Arial" w:cs="Arial"/>
                <w:sz w:val="19"/>
                <w:szCs w:val="19"/>
              </w:rPr>
              <w:t>sinθ,</w:t>
            </w:r>
            <w:r w:rsidRPr="00AF16BC">
              <w:rPr>
                <w:rFonts w:ascii="Times New Roman" w:hAnsi="Times New Roman"/>
                <w:sz w:val="19"/>
                <w:szCs w:val="19"/>
              </w:rPr>
              <w:t xml:space="preserve"> </w:t>
            </w:r>
            <w:r w:rsidRPr="00AF16BC">
              <w:rPr>
                <w:rFonts w:ascii="Arial" w:hAnsi="Arial" w:cs="Arial"/>
                <w:sz w:val="19"/>
                <w:szCs w:val="19"/>
              </w:rPr>
              <w:t>мұнда:</w:t>
            </w:r>
          </w:p>
        </w:tc>
        <w:tc>
          <w:tcPr>
            <w:tcW w:w="334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lang w:val="ru-RU"/>
              </w:rPr>
            </w:pPr>
            <w:r w:rsidRPr="00AF16BC">
              <w:rPr>
                <w:rFonts w:ascii="Times New Roman" w:hAnsi="Times New Roman"/>
                <w:i/>
                <w:iCs/>
                <w:sz w:val="24"/>
                <w:szCs w:val="24"/>
              </w:rPr>
              <w:t>V</w:t>
            </w:r>
            <w:r w:rsidRPr="00AF16BC">
              <w:rPr>
                <w:rFonts w:ascii="Arial" w:hAnsi="Arial" w:cs="Arial"/>
                <w:sz w:val="24"/>
                <w:szCs w:val="24"/>
                <w:lang w:val="ru-RU"/>
              </w:rPr>
              <w:t>=29,78</w:t>
            </w:r>
            <w:r w:rsidRPr="00AF16BC">
              <w:rPr>
                <w:rFonts w:ascii="Times New Roman" w:hAnsi="Times New Roman"/>
                <w:i/>
                <w:iCs/>
                <w:sz w:val="24"/>
                <w:szCs w:val="24"/>
                <w:lang w:val="ru-RU"/>
              </w:rPr>
              <w:t xml:space="preserve"> </w:t>
            </w:r>
            <w:r w:rsidRPr="00AF16BC">
              <w:rPr>
                <w:rFonts w:ascii="Arial" w:hAnsi="Arial" w:cs="Arial"/>
                <w:sz w:val="24"/>
                <w:szCs w:val="24"/>
                <w:lang w:val="ru-RU"/>
              </w:rPr>
              <w:t>км/с</w:t>
            </w:r>
            <w:r w:rsidRPr="00AF16BC">
              <w:rPr>
                <w:rFonts w:ascii="Times New Roman" w:hAnsi="Times New Roman"/>
                <w:i/>
                <w:iCs/>
                <w:sz w:val="24"/>
                <w:szCs w:val="24"/>
                <w:lang w:val="ru-RU"/>
              </w:rPr>
              <w:t xml:space="preserve"> </w:t>
            </w:r>
            <w:r w:rsidRPr="00AF16BC">
              <w:rPr>
                <w:rFonts w:ascii="Arial" w:hAnsi="Arial" w:cs="Arial"/>
                <w:sz w:val="24"/>
                <w:szCs w:val="24"/>
                <w:lang w:val="ru-RU"/>
              </w:rPr>
              <w:t>-Жердің орбита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bl>
    <w:p w:rsidR="003323E4" w:rsidRPr="00AF16BC" w:rsidRDefault="00281624">
      <w:pPr>
        <w:widowControl w:val="0"/>
        <w:autoSpaceDE w:val="0"/>
        <w:autoSpaceDN w:val="0"/>
        <w:adjustRightInd w:val="0"/>
        <w:spacing w:after="0" w:line="187" w:lineRule="auto"/>
        <w:ind w:left="1360"/>
        <w:rPr>
          <w:rFonts w:ascii="Times New Roman" w:hAnsi="Times New Roman"/>
          <w:sz w:val="24"/>
          <w:szCs w:val="24"/>
          <w:lang w:val="ru-RU"/>
        </w:rPr>
      </w:pPr>
      <w:r>
        <w:rPr>
          <w:rFonts w:ascii="Times New Roman" w:hAnsi="Times New Roman"/>
          <w:i/>
          <w:iCs/>
          <w:sz w:val="18"/>
          <w:szCs w:val="18"/>
        </w:rPr>
        <w:t>c</w:t>
      </w: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lang w:val="ru-RU"/>
        </w:rPr>
        <w:t>бойымен қозғалыс жылдамдығы, ал с=299792 км/с -жарық</w:t>
      </w:r>
    </w:p>
    <w:p w:rsidR="003323E4" w:rsidRPr="00AF16BC" w:rsidRDefault="003323E4">
      <w:pPr>
        <w:widowControl w:val="0"/>
        <w:autoSpaceDE w:val="0"/>
        <w:autoSpaceDN w:val="0"/>
        <w:adjustRightInd w:val="0"/>
        <w:spacing w:after="0" w:line="8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0" w:lineRule="auto"/>
        <w:jc w:val="both"/>
        <w:rPr>
          <w:rFonts w:ascii="Times New Roman" w:hAnsi="Times New Roman"/>
          <w:sz w:val="24"/>
          <w:szCs w:val="24"/>
          <w:lang w:val="ru-RU"/>
        </w:rPr>
      </w:pPr>
      <w:r w:rsidRPr="00AF16BC">
        <w:rPr>
          <w:rFonts w:ascii="Arial" w:hAnsi="Arial" w:cs="Arial"/>
          <w:sz w:val="23"/>
          <w:szCs w:val="23"/>
          <w:lang w:val="ru-RU"/>
        </w:rPr>
        <w:t>жылдамдығы екенін ескерсек</w:t>
      </w:r>
      <w:r w:rsidRPr="00AF16BC">
        <w:rPr>
          <w:rFonts w:ascii="Arial" w:hAnsi="Arial" w:cs="Arial"/>
          <w:b/>
          <w:bCs/>
          <w:sz w:val="23"/>
          <w:szCs w:val="23"/>
          <w:lang w:val="ru-RU"/>
        </w:rPr>
        <w:t>:</w:t>
      </w:r>
      <w:r w:rsidRPr="00AF16BC">
        <w:rPr>
          <w:rFonts w:ascii="Arial" w:hAnsi="Arial" w:cs="Arial"/>
          <w:sz w:val="23"/>
          <w:szCs w:val="23"/>
          <w:lang w:val="ru-RU"/>
        </w:rPr>
        <w:t xml:space="preserve"> </w:t>
      </w:r>
      <w:r>
        <w:rPr>
          <w:rFonts w:ascii="Arial" w:hAnsi="Arial" w:cs="Arial"/>
          <w:sz w:val="23"/>
          <w:szCs w:val="23"/>
        </w:rPr>
        <w:t>σ</w:t>
      </w:r>
      <w:r w:rsidRPr="00AF16BC">
        <w:rPr>
          <w:rFonts w:ascii="Arial" w:hAnsi="Arial" w:cs="Arial"/>
          <w:sz w:val="23"/>
          <w:szCs w:val="23"/>
          <w:lang w:val="ru-RU"/>
        </w:rPr>
        <w:t>=20′′,496</w:t>
      </w:r>
      <w:r>
        <w:rPr>
          <w:rFonts w:ascii="Arial" w:hAnsi="Arial" w:cs="Arial"/>
          <w:sz w:val="23"/>
          <w:szCs w:val="23"/>
        </w:rPr>
        <w:t>sinθ</w:t>
      </w:r>
      <w:r w:rsidRPr="00AF16BC">
        <w:rPr>
          <w:rFonts w:ascii="Arial" w:hAnsi="Arial" w:cs="Arial"/>
          <w:sz w:val="23"/>
          <w:szCs w:val="23"/>
          <w:lang w:val="ru-RU"/>
        </w:rPr>
        <w:t>≈</w:t>
      </w:r>
      <w:r w:rsidRPr="00AF16BC">
        <w:rPr>
          <w:rFonts w:ascii="Times New Roman" w:hAnsi="Times New Roman"/>
          <w:sz w:val="23"/>
          <w:szCs w:val="23"/>
          <w:lang w:val="ru-RU"/>
        </w:rPr>
        <w:t>20</w:t>
      </w:r>
      <w:r w:rsidRPr="00AF16BC">
        <w:rPr>
          <w:rFonts w:ascii="Arial" w:hAnsi="Arial" w:cs="Arial"/>
          <w:sz w:val="23"/>
          <w:szCs w:val="23"/>
          <w:lang w:val="ru-RU"/>
        </w:rPr>
        <w:t>′′,50</w:t>
      </w:r>
      <w:r>
        <w:rPr>
          <w:rFonts w:ascii="Arial" w:hAnsi="Arial" w:cs="Arial"/>
          <w:sz w:val="23"/>
          <w:szCs w:val="23"/>
        </w:rPr>
        <w:t>sinθ</w:t>
      </w:r>
      <w:r w:rsidRPr="00AF16BC">
        <w:rPr>
          <w:rFonts w:ascii="Arial" w:hAnsi="Arial" w:cs="Arial"/>
          <w:sz w:val="23"/>
          <w:szCs w:val="23"/>
          <w:lang w:val="ru-RU"/>
        </w:rPr>
        <w:t xml:space="preserve"> екендігі шығады. Мұнда </w:t>
      </w:r>
      <w:r>
        <w:rPr>
          <w:rFonts w:ascii="Arial" w:hAnsi="Arial" w:cs="Arial"/>
          <w:sz w:val="23"/>
          <w:szCs w:val="23"/>
        </w:rPr>
        <w:t>θ</w:t>
      </w:r>
      <w:r w:rsidRPr="00AF16BC">
        <w:rPr>
          <w:rFonts w:ascii="Arial" w:hAnsi="Arial" w:cs="Arial"/>
          <w:sz w:val="23"/>
          <w:szCs w:val="23"/>
          <w:lang w:val="ru-RU"/>
        </w:rPr>
        <w:t xml:space="preserve"> - шырақтың жорымал орнына жүргізілген бағыт пен бақылаушының қозғалыс бағытының арасындағы бұрыш.</w:t>
      </w:r>
    </w:p>
    <w:p w:rsidR="003323E4" w:rsidRPr="00AF16BC"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102" type="#_x0000_t75" style="position:absolute;margin-left:67.25pt;margin-top:-1.45pt;width:166.2pt;height:164.6pt;z-index:-103" o:allowincell="f">
            <v:imagedata r:id="rId54" o:title=""/>
          </v:shape>
        </w:pic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0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580"/>
        <w:rPr>
          <w:rFonts w:ascii="Times New Roman" w:hAnsi="Times New Roman"/>
          <w:sz w:val="24"/>
          <w:szCs w:val="24"/>
          <w:lang w:val="ru-RU"/>
        </w:rPr>
      </w:pPr>
      <w:r w:rsidRPr="00AF16BC">
        <w:rPr>
          <w:rFonts w:ascii="Arial" w:hAnsi="Arial" w:cs="Arial"/>
          <w:i/>
          <w:iCs/>
          <w:sz w:val="23"/>
          <w:szCs w:val="23"/>
          <w:lang w:val="ru-RU"/>
        </w:rPr>
        <w:t>13 сурет. Жұлдыз аберрациясының пайда болуы</w:t>
      </w:r>
    </w:p>
    <w:p w:rsidR="003323E4" w:rsidRPr="00AF16BC" w:rsidRDefault="003323E4">
      <w:pPr>
        <w:widowControl w:val="0"/>
        <w:autoSpaceDE w:val="0"/>
        <w:autoSpaceDN w:val="0"/>
        <w:adjustRightInd w:val="0"/>
        <w:spacing w:after="0" w:line="14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lang w:val="ru-RU"/>
        </w:rPr>
      </w:pPr>
      <w:r w:rsidRPr="00AF16BC">
        <w:rPr>
          <w:rFonts w:ascii="Arial" w:hAnsi="Arial" w:cs="Arial"/>
          <w:b/>
          <w:bCs/>
          <w:sz w:val="24"/>
          <w:szCs w:val="24"/>
          <w:lang w:val="ru-RU"/>
        </w:rPr>
        <w:t>Сонымен. Бақылаушының қозғалыс жылдамды­ ғының әсерінен­ жұлдыздардың көрінерлік орында­ рының ығысу құбылысы астрономиялық аберрация деп аталады.</w:t>
      </w:r>
    </w:p>
    <w:p w:rsidR="003323E4" w:rsidRPr="00AF16BC" w:rsidRDefault="00A3036D">
      <w:pPr>
        <w:widowControl w:val="0"/>
        <w:autoSpaceDE w:val="0"/>
        <w:autoSpaceDN w:val="0"/>
        <w:adjustRightInd w:val="0"/>
        <w:spacing w:after="0" w:line="2" w:lineRule="exact"/>
        <w:rPr>
          <w:rFonts w:ascii="Times New Roman" w:hAnsi="Times New Roman"/>
          <w:sz w:val="24"/>
          <w:szCs w:val="24"/>
          <w:lang w:val="ru-RU"/>
        </w:rPr>
      </w:pPr>
      <w:r w:rsidRPr="00A3036D">
        <w:rPr>
          <w:noProof/>
        </w:rPr>
        <w:pict>
          <v:line id="_x0000_s1103" style="position:absolute;z-index:-102" from="147.8pt,-15.05pt" to="306.15pt,-15.05pt" o:allowincell="f" strokeweight=".40322mm"/>
        </w:pict>
      </w:r>
    </w:p>
    <w:p w:rsidR="003323E4" w:rsidRPr="00AF16BC" w:rsidRDefault="00281624">
      <w:pPr>
        <w:widowControl w:val="0"/>
        <w:overflowPunct w:val="0"/>
        <w:autoSpaceDE w:val="0"/>
        <w:autoSpaceDN w:val="0"/>
        <w:adjustRightInd w:val="0"/>
        <w:spacing w:after="0" w:line="360"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Бақылаушы екі қозғалысқа қатысатындықтан, </w:t>
      </w:r>
      <w:r w:rsidRPr="00AF16BC">
        <w:rPr>
          <w:rFonts w:ascii="Arial" w:hAnsi="Arial" w:cs="Arial"/>
          <w:b/>
          <w:bCs/>
          <w:sz w:val="21"/>
          <w:szCs w:val="21"/>
          <w:u w:val="single"/>
          <w:lang w:val="ru-RU"/>
        </w:rPr>
        <w:t>аберра</w:t>
      </w:r>
      <w:r w:rsidRPr="00AF16BC">
        <w:rPr>
          <w:rFonts w:ascii="Times New Roman" w:hAnsi="Times New Roman"/>
          <w:b/>
          <w:bCs/>
          <w:sz w:val="21"/>
          <w:szCs w:val="21"/>
          <w:u w:val="single"/>
          <w:lang w:val="ru-RU"/>
        </w:rPr>
        <w:t>-</w:t>
      </w:r>
      <w:r w:rsidRPr="00AF16BC">
        <w:rPr>
          <w:rFonts w:ascii="Arial" w:hAnsi="Arial" w:cs="Arial"/>
          <w:b/>
          <w:bCs/>
          <w:sz w:val="21"/>
          <w:szCs w:val="21"/>
          <w:u w:val="single"/>
          <w:lang w:val="ru-RU"/>
        </w:rPr>
        <w:t>ция</w:t>
      </w:r>
      <w:r w:rsidRPr="00AF16BC">
        <w:rPr>
          <w:rFonts w:ascii="Times New Roman" w:hAnsi="Times New Roman"/>
          <w:sz w:val="21"/>
          <w:szCs w:val="21"/>
          <w:lang w:val="ru-RU"/>
        </w:rPr>
        <w:t>-</w:t>
      </w:r>
      <w:r w:rsidRPr="00AF16BC">
        <w:rPr>
          <w:rFonts w:ascii="Arial" w:hAnsi="Arial" w:cs="Arial"/>
          <w:b/>
          <w:bCs/>
          <w:sz w:val="21"/>
          <w:szCs w:val="21"/>
          <w:lang w:val="ru-RU"/>
        </w:rPr>
        <w:t xml:space="preserve"> тәуліктік </w:t>
      </w:r>
      <w:r w:rsidRPr="00AF16BC">
        <w:rPr>
          <w:rFonts w:ascii="Arial" w:hAnsi="Arial" w:cs="Arial"/>
          <w:sz w:val="21"/>
          <w:szCs w:val="21"/>
          <w:lang w:val="ru-RU"/>
        </w:rPr>
        <w:t>және</w:t>
      </w:r>
      <w:r w:rsidRPr="00AF16BC">
        <w:rPr>
          <w:rFonts w:ascii="Arial" w:hAnsi="Arial" w:cs="Arial"/>
          <w:b/>
          <w:bCs/>
          <w:sz w:val="21"/>
          <w:szCs w:val="21"/>
          <w:lang w:val="ru-RU"/>
        </w:rPr>
        <w:t xml:space="preserve"> </w:t>
      </w:r>
      <w:r w:rsidRPr="00AF16BC">
        <w:rPr>
          <w:rFonts w:ascii="Arial" w:hAnsi="Arial" w:cs="Arial"/>
          <w:b/>
          <w:bCs/>
          <w:sz w:val="21"/>
          <w:szCs w:val="21"/>
          <w:u w:val="single"/>
          <w:lang w:val="ru-RU"/>
        </w:rPr>
        <w:t>жылдық</w:t>
      </w:r>
      <w:r w:rsidRPr="00AF16BC">
        <w:rPr>
          <w:rFonts w:ascii="Arial" w:hAnsi="Arial" w:cs="Arial"/>
          <w:b/>
          <w:bCs/>
          <w:sz w:val="21"/>
          <w:szCs w:val="21"/>
          <w:lang w:val="ru-RU"/>
        </w:rPr>
        <w:t xml:space="preserve"> </w:t>
      </w:r>
      <w:r w:rsidRPr="00AF16BC">
        <w:rPr>
          <w:rFonts w:ascii="Arial" w:hAnsi="Arial" w:cs="Arial"/>
          <w:sz w:val="21"/>
          <w:szCs w:val="21"/>
          <w:lang w:val="ru-RU"/>
        </w:rPr>
        <w:t>деп екі түрлі болады.</w:t>
      </w:r>
      <w:r w:rsidRPr="00AF16BC">
        <w:rPr>
          <w:rFonts w:ascii="Arial" w:hAnsi="Arial" w:cs="Arial"/>
          <w:b/>
          <w:bCs/>
          <w:sz w:val="21"/>
          <w:szCs w:val="21"/>
          <w:lang w:val="ru-RU"/>
        </w:rPr>
        <w:t xml:space="preserve"> </w:t>
      </w:r>
      <w:r w:rsidRPr="00AF16BC">
        <w:rPr>
          <w:rFonts w:ascii="Arial" w:hAnsi="Arial" w:cs="Arial"/>
          <w:sz w:val="21"/>
          <w:szCs w:val="21"/>
          <w:lang w:val="ru-RU"/>
        </w:rPr>
        <w:t>Жылдық</w:t>
      </w:r>
    </w:p>
    <w:p w:rsidR="003323E4" w:rsidRPr="00AF16BC" w:rsidRDefault="00A3036D">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r w:rsidRPr="00A3036D">
        <w:rPr>
          <w:noProof/>
        </w:rPr>
        <w:pict>
          <v:line id="_x0000_s1104" style="position:absolute;z-index:-101" from="26.05pt,-8.3pt" to="78.1pt,-8.3pt" o:allowincell="f" strokeweight=".40322mm"/>
        </w:pict>
      </w:r>
    </w:p>
    <w:p w:rsidR="003323E4" w:rsidRPr="00AF16BC" w:rsidRDefault="003323E4">
      <w:pPr>
        <w:widowControl w:val="0"/>
        <w:autoSpaceDE w:val="0"/>
        <w:autoSpaceDN w:val="0"/>
        <w:adjustRightInd w:val="0"/>
        <w:spacing w:after="0" w:line="2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119</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66" w:lineRule="auto"/>
        <w:jc w:val="both"/>
        <w:rPr>
          <w:rFonts w:ascii="Times New Roman" w:hAnsi="Times New Roman"/>
          <w:sz w:val="24"/>
          <w:szCs w:val="24"/>
          <w:lang w:val="ru-RU"/>
        </w:rPr>
      </w:pPr>
      <w:bookmarkStart w:id="117" w:name="page239"/>
      <w:bookmarkEnd w:id="117"/>
      <w:r w:rsidRPr="00AF16BC">
        <w:rPr>
          <w:rFonts w:ascii="Times New Roman" w:hAnsi="Times New Roman"/>
          <w:lang w:val="ru-RU"/>
        </w:rPr>
        <w:lastRenderedPageBreak/>
        <w:t>п</w:t>
      </w:r>
      <w:r w:rsidRPr="00AF16BC">
        <w:rPr>
          <w:rFonts w:ascii="Arial" w:hAnsi="Arial" w:cs="Arial"/>
          <w:lang w:val="ru-RU"/>
        </w:rPr>
        <w:t>араллакстың салдарынан Жердің қозғалыс бағыты үнемі</w:t>
      </w:r>
      <w:r w:rsidRPr="00AF16BC">
        <w:rPr>
          <w:rFonts w:ascii="Times New Roman" w:hAnsi="Times New Roman"/>
          <w:lang w:val="ru-RU"/>
        </w:rPr>
        <w:t xml:space="preserve"> </w:t>
      </w:r>
      <w:r w:rsidRPr="00AF16BC">
        <w:rPr>
          <w:rFonts w:ascii="Arial" w:hAnsi="Arial" w:cs="Arial"/>
          <w:lang w:val="ru-RU"/>
        </w:rPr>
        <w:t xml:space="preserve">өзгеріп тұратындықтан , жұлдыз аспанда шын қалпының маңында аберрациялық эллипс бойымен орын ауыстырған сияқты болады. Эллипстің жарты осьтері 20′′,50 және </w:t>
      </w:r>
      <w:r w:rsidRPr="00AF16BC">
        <w:rPr>
          <w:rFonts w:ascii="Times New Roman" w:hAnsi="Times New Roman"/>
          <w:lang w:val="ru-RU"/>
        </w:rPr>
        <w:t>20</w:t>
      </w:r>
      <w:r w:rsidRPr="00AF16BC">
        <w:rPr>
          <w:rFonts w:ascii="Arial" w:hAnsi="Arial" w:cs="Arial"/>
          <w:lang w:val="ru-RU"/>
        </w:rPr>
        <w:t>′′,50</w:t>
      </w:r>
      <w:r>
        <w:rPr>
          <w:rFonts w:ascii="Arial" w:hAnsi="Arial" w:cs="Arial"/>
        </w:rPr>
        <w:t>sinβ</w:t>
      </w:r>
      <w:r w:rsidRPr="00AF16BC">
        <w:rPr>
          <w:rFonts w:ascii="Arial" w:hAnsi="Arial" w:cs="Arial"/>
          <w:lang w:val="ru-RU"/>
        </w:rPr>
        <w:t>,</w:t>
      </w:r>
      <w:r w:rsidRPr="00AF16BC">
        <w:rPr>
          <w:rFonts w:ascii="Times New Roman" w:hAnsi="Times New Roman"/>
          <w:lang w:val="ru-RU"/>
        </w:rPr>
        <w:t xml:space="preserve"> </w:t>
      </w:r>
      <w:r w:rsidRPr="00AF16BC">
        <w:rPr>
          <w:rFonts w:ascii="Arial" w:hAnsi="Arial" w:cs="Arial"/>
          <w:lang w:val="ru-RU"/>
        </w:rPr>
        <w:t>мұндағы</w:t>
      </w:r>
      <w:r w:rsidRPr="00AF16BC">
        <w:rPr>
          <w:rFonts w:ascii="Times New Roman" w:hAnsi="Times New Roman"/>
          <w:lang w:val="ru-RU"/>
        </w:rPr>
        <w:t xml:space="preserve"> </w:t>
      </w:r>
      <w:r>
        <w:rPr>
          <w:rFonts w:ascii="Arial" w:hAnsi="Arial" w:cs="Arial"/>
        </w:rPr>
        <w:t>b</w:t>
      </w:r>
      <w:r w:rsidRPr="00AF16BC">
        <w:rPr>
          <w:rFonts w:ascii="Arial" w:hAnsi="Arial" w:cs="Arial"/>
          <w:lang w:val="ru-RU"/>
        </w:rPr>
        <w:t>-жұлдыздың эклиптикалық ендігі.</w:t>
      </w:r>
      <w:r w:rsidRPr="00AF16BC">
        <w:rPr>
          <w:rFonts w:ascii="Times New Roman" w:hAnsi="Times New Roman"/>
          <w:lang w:val="ru-RU"/>
        </w:rPr>
        <w:t xml:space="preserve"> </w:t>
      </w:r>
      <w:r w:rsidRPr="00AF16BC">
        <w:rPr>
          <w:rFonts w:ascii="Arial" w:hAnsi="Arial" w:cs="Arial"/>
          <w:lang w:val="ru-RU"/>
        </w:rPr>
        <w:t>Эклиптика полюсындағы жұлдыз үшін аберрациялық эл</w:t>
      </w:r>
      <w:r w:rsidRPr="00AF16BC">
        <w:rPr>
          <w:rFonts w:ascii="Times New Roman" w:hAnsi="Times New Roman"/>
          <w:lang w:val="ru-RU"/>
        </w:rPr>
        <w:t>-</w:t>
      </w:r>
      <w:r w:rsidRPr="00AF16BC">
        <w:rPr>
          <w:rFonts w:ascii="Arial" w:hAnsi="Arial" w:cs="Arial"/>
          <w:lang w:val="ru-RU"/>
        </w:rPr>
        <w:t xml:space="preserve">липс шеңберге айналады: өйткені </w:t>
      </w:r>
      <w:r>
        <w:rPr>
          <w:rFonts w:ascii="Arial" w:hAnsi="Arial" w:cs="Arial"/>
        </w:rPr>
        <w:t>b</w:t>
      </w:r>
      <w:r w:rsidRPr="00AF16BC">
        <w:rPr>
          <w:rFonts w:ascii="Arial" w:hAnsi="Arial" w:cs="Arial"/>
          <w:lang w:val="ru-RU"/>
        </w:rPr>
        <w:t xml:space="preserve"> =90</w:t>
      </w:r>
      <w:r w:rsidRPr="00AF16BC">
        <w:rPr>
          <w:rFonts w:ascii="Times New Roman" w:hAnsi="Times New Roman"/>
          <w:sz w:val="25"/>
          <w:szCs w:val="25"/>
          <w:vertAlign w:val="superscript"/>
          <w:lang w:val="ru-RU"/>
        </w:rPr>
        <w:t>0</w:t>
      </w:r>
      <w:r w:rsidRPr="00AF16BC">
        <w:rPr>
          <w:rFonts w:ascii="Arial" w:hAnsi="Arial" w:cs="Arial"/>
          <w:lang w:val="ru-RU"/>
        </w:rPr>
        <w:t xml:space="preserve">, ал </w:t>
      </w:r>
      <w:r>
        <w:rPr>
          <w:rFonts w:ascii="Arial" w:hAnsi="Arial" w:cs="Arial"/>
        </w:rPr>
        <w:t>sinb</w:t>
      </w:r>
      <w:r w:rsidRPr="00AF16BC">
        <w:rPr>
          <w:rFonts w:ascii="Arial" w:hAnsi="Arial" w:cs="Arial"/>
          <w:lang w:val="ru-RU"/>
        </w:rPr>
        <w:t>=1, ал эклиптика жазықтығындағы жұлдыз үшін – ұзындығы</w:t>
      </w:r>
    </w:p>
    <w:p w:rsidR="003323E4" w:rsidRPr="00AF16BC" w:rsidRDefault="00281624">
      <w:pPr>
        <w:widowControl w:val="0"/>
        <w:autoSpaceDE w:val="0"/>
        <w:autoSpaceDN w:val="0"/>
        <w:adjustRightInd w:val="0"/>
        <w:spacing w:after="0" w:line="238" w:lineRule="auto"/>
        <w:rPr>
          <w:rFonts w:ascii="Times New Roman" w:hAnsi="Times New Roman"/>
          <w:sz w:val="24"/>
          <w:szCs w:val="24"/>
          <w:lang w:val="ru-RU"/>
        </w:rPr>
      </w:pPr>
      <w:r w:rsidRPr="00AF16BC">
        <w:rPr>
          <w:rFonts w:ascii="Times New Roman" w:hAnsi="Times New Roman"/>
          <w:lang w:val="ru-RU"/>
        </w:rPr>
        <w:t>20</w:t>
      </w:r>
      <w:r w:rsidRPr="00AF16BC">
        <w:rPr>
          <w:rFonts w:ascii="Arial" w:hAnsi="Arial" w:cs="Arial"/>
          <w:sz w:val="25"/>
          <w:szCs w:val="25"/>
          <w:vertAlign w:val="superscript"/>
          <w:lang w:val="ru-RU"/>
        </w:rPr>
        <w:t>»</w:t>
      </w:r>
      <w:r w:rsidRPr="00AF16BC">
        <w:rPr>
          <w:rFonts w:ascii="Arial" w:hAnsi="Arial" w:cs="Arial"/>
          <w:lang w:val="ru-RU"/>
        </w:rPr>
        <w:t>,50 * 2 = 41</w:t>
      </w:r>
      <w:r w:rsidRPr="00AF16BC">
        <w:rPr>
          <w:rFonts w:ascii="Arial" w:hAnsi="Arial" w:cs="Arial"/>
          <w:sz w:val="25"/>
          <w:szCs w:val="25"/>
          <w:vertAlign w:val="superscript"/>
          <w:lang w:val="ru-RU"/>
        </w:rPr>
        <w:t>»</w:t>
      </w:r>
      <w:r w:rsidRPr="00AF16BC">
        <w:rPr>
          <w:rFonts w:ascii="Arial" w:hAnsi="Arial" w:cs="Arial"/>
          <w:lang w:val="ru-RU"/>
        </w:rPr>
        <w:t>,00</w:t>
      </w:r>
      <w:r w:rsidRPr="00AF16BC">
        <w:rPr>
          <w:rFonts w:ascii="Times New Roman" w:hAnsi="Times New Roman"/>
          <w:lang w:val="ru-RU"/>
        </w:rPr>
        <w:t xml:space="preserve"> </w:t>
      </w:r>
      <w:r w:rsidRPr="00AF16BC">
        <w:rPr>
          <w:rFonts w:ascii="Arial" w:hAnsi="Arial" w:cs="Arial"/>
          <w:lang w:val="ru-RU"/>
        </w:rPr>
        <w:t>сызыққа айналады,</w:t>
      </w:r>
      <w:r w:rsidRPr="00AF16BC">
        <w:rPr>
          <w:rFonts w:ascii="Times New Roman" w:hAnsi="Times New Roman"/>
          <w:lang w:val="ru-RU"/>
        </w:rPr>
        <w:t xml:space="preserve"> </w:t>
      </w:r>
      <w:r w:rsidRPr="00AF16BC">
        <w:rPr>
          <w:rFonts w:ascii="Arial" w:hAnsi="Arial" w:cs="Arial"/>
          <w:lang w:val="ru-RU"/>
        </w:rPr>
        <w:t>өйткені</w:t>
      </w:r>
      <w:r w:rsidRPr="00AF16BC">
        <w:rPr>
          <w:rFonts w:ascii="Times New Roman" w:hAnsi="Times New Roman"/>
          <w:lang w:val="ru-RU"/>
        </w:rPr>
        <w:t xml:space="preserve"> </w:t>
      </w:r>
      <w:r w:rsidRPr="00AF16BC">
        <w:rPr>
          <w:rFonts w:ascii="Arial" w:hAnsi="Arial" w:cs="Arial"/>
          <w:lang w:val="ru-RU"/>
        </w:rPr>
        <w:t>-</w:t>
      </w:r>
      <w:r w:rsidRPr="00AF16BC">
        <w:rPr>
          <w:rFonts w:ascii="Times New Roman" w:hAnsi="Times New Roman"/>
          <w:lang w:val="ru-RU"/>
        </w:rPr>
        <w:t xml:space="preserve"> </w:t>
      </w:r>
      <w:r>
        <w:rPr>
          <w:rFonts w:ascii="Arial" w:hAnsi="Arial" w:cs="Arial"/>
        </w:rPr>
        <w:t>b</w:t>
      </w:r>
      <w:r w:rsidRPr="00AF16BC">
        <w:rPr>
          <w:rFonts w:ascii="Arial" w:hAnsi="Arial" w:cs="Arial"/>
          <w:lang w:val="ru-RU"/>
        </w:rPr>
        <w:t xml:space="preserve">=0, </w:t>
      </w:r>
      <w:r>
        <w:rPr>
          <w:rFonts w:ascii="Arial" w:hAnsi="Arial" w:cs="Arial"/>
        </w:rPr>
        <w:t>sinb</w:t>
      </w:r>
      <w:r w:rsidRPr="00AF16BC">
        <w:rPr>
          <w:rFonts w:ascii="Arial" w:hAnsi="Arial" w:cs="Arial"/>
          <w:lang w:val="ru-RU"/>
        </w:rPr>
        <w:t>=0.</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8" w:lineRule="auto"/>
        <w:jc w:val="both"/>
        <w:rPr>
          <w:rFonts w:ascii="Times New Roman" w:hAnsi="Times New Roman"/>
          <w:sz w:val="24"/>
          <w:szCs w:val="24"/>
          <w:lang w:val="ru-RU"/>
        </w:rPr>
      </w:pPr>
      <w:r w:rsidRPr="00AF16BC">
        <w:rPr>
          <w:rFonts w:ascii="Arial" w:hAnsi="Arial" w:cs="Arial"/>
          <w:sz w:val="24"/>
          <w:szCs w:val="24"/>
          <w:lang w:val="ru-RU"/>
        </w:rPr>
        <w:t>Бұл эллипстің үлкендігі Жердің орбиталық жылдамдығына ғана байланысты, бірақ жұлдыздың алыс-жақындығына тәуелді емес.</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5" w:lineRule="auto"/>
        <w:ind w:firstLine="397"/>
        <w:jc w:val="both"/>
        <w:rPr>
          <w:rFonts w:ascii="Times New Roman" w:hAnsi="Times New Roman"/>
          <w:sz w:val="24"/>
          <w:szCs w:val="24"/>
          <w:lang w:val="ru-RU"/>
        </w:rPr>
      </w:pPr>
      <w:r w:rsidRPr="00AF16BC">
        <w:rPr>
          <w:rFonts w:ascii="Arial" w:hAnsi="Arial" w:cs="Arial"/>
          <w:sz w:val="24"/>
          <w:szCs w:val="24"/>
          <w:lang w:val="ru-RU"/>
        </w:rPr>
        <w:t>Космостың ұшулар іске асырылғанға дейін астроно­ миялық аберрация және жылдық параллакс Жердің орби­ талық қозғалысының дәлелі болған.</w:t>
      </w:r>
    </w:p>
    <w:p w:rsidR="003323E4" w:rsidRPr="00AF16BC" w:rsidRDefault="003323E4">
      <w:pPr>
        <w:widowControl w:val="0"/>
        <w:autoSpaceDE w:val="0"/>
        <w:autoSpaceDN w:val="0"/>
        <w:adjustRightInd w:val="0"/>
        <w:spacing w:after="0" w:line="224"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080"/>
        <w:rPr>
          <w:rFonts w:ascii="Times New Roman" w:hAnsi="Times New Roman"/>
          <w:sz w:val="24"/>
          <w:szCs w:val="24"/>
          <w:lang w:val="ru-RU"/>
        </w:rPr>
      </w:pPr>
      <w:r w:rsidRPr="00AF16BC">
        <w:rPr>
          <w:rFonts w:ascii="Arial" w:hAnsi="Arial" w:cs="Arial"/>
          <w:b/>
          <w:bCs/>
          <w:i/>
          <w:iCs/>
          <w:sz w:val="24"/>
          <w:szCs w:val="24"/>
          <w:lang w:val="ru-RU"/>
        </w:rPr>
        <w:t>§8. Коперник ілімінің дамып жетілуі</w:t>
      </w:r>
    </w:p>
    <w:p w:rsidR="003323E4" w:rsidRPr="00AF16BC" w:rsidRDefault="003323E4">
      <w:pPr>
        <w:widowControl w:val="0"/>
        <w:autoSpaceDE w:val="0"/>
        <w:autoSpaceDN w:val="0"/>
        <w:adjustRightInd w:val="0"/>
        <w:spacing w:after="0" w:line="30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8" w:lineRule="auto"/>
        <w:ind w:firstLine="397"/>
        <w:jc w:val="both"/>
        <w:rPr>
          <w:rFonts w:ascii="Times New Roman" w:hAnsi="Times New Roman"/>
          <w:sz w:val="24"/>
          <w:szCs w:val="24"/>
          <w:lang w:val="ru-RU"/>
        </w:rPr>
      </w:pPr>
      <w:r w:rsidRPr="00AF16BC">
        <w:rPr>
          <w:rFonts w:ascii="Arial" w:hAnsi="Arial" w:cs="Arial"/>
          <w:sz w:val="21"/>
          <w:szCs w:val="21"/>
          <w:lang w:val="ru-RU"/>
        </w:rPr>
        <w:t>Коперник планеталарды хрусталь сфералардың бой</w:t>
      </w:r>
      <w:r w:rsidRPr="00AF16BC">
        <w:rPr>
          <w:rFonts w:ascii="Times New Roman" w:hAnsi="Times New Roman"/>
          <w:sz w:val="21"/>
          <w:szCs w:val="21"/>
          <w:lang w:val="ru-RU"/>
        </w:rPr>
        <w:t>-</w:t>
      </w:r>
      <w:r w:rsidRPr="00AF16BC">
        <w:rPr>
          <w:rFonts w:ascii="Arial" w:hAnsi="Arial" w:cs="Arial"/>
          <w:sz w:val="21"/>
          <w:szCs w:val="21"/>
          <w:lang w:val="ru-RU"/>
        </w:rPr>
        <w:t>ымен бекітіліп, домалайды деп есептеген. Птолемей жүйесінде де сфералар бір-біріне байланысқан жүйе құрайтын. Хрусталь сфералардан бас тартып, орбита ұғымын енгізген - Тихо Браге болатын. Оның қолданған бақылау әдістемесі, құралдары сол заманда аса озық әрі дәл болатын. Бірақ Браге Жерді қозғалмайды деп есептеді. Планеталар Күнді айналса, Күн Жерді айналады – деп есеп</w:t>
      </w:r>
      <w:r w:rsidRPr="00AF16BC">
        <w:rPr>
          <w:rFonts w:ascii="Times New Roman" w:hAnsi="Times New Roman"/>
          <w:sz w:val="21"/>
          <w:szCs w:val="21"/>
          <w:lang w:val="ru-RU"/>
        </w:rPr>
        <w:t>-</w:t>
      </w:r>
      <w:r w:rsidRPr="00AF16BC">
        <w:rPr>
          <w:rFonts w:ascii="Arial" w:hAnsi="Arial" w:cs="Arial"/>
          <w:sz w:val="21"/>
          <w:szCs w:val="21"/>
          <w:lang w:val="ru-RU"/>
        </w:rPr>
        <w:t>теген. [26] Орта ғасырларда ең алғашқы ғылыми –зерттеу мекемесінің үлгісі: Ураниборг атты қала құрып, ғылыми зерттеу жұмыстарын кең көлемде жүргізбекші болған. Бірақ кейін Дания билеушісімен тіл табыса алмай, Прагаға көшіп, сонда жұмыс істеген ол 40 жыл бойы Марс планетасын бақылап, координаттарын мейлінше дәл өлшеп отырған. Ал Иоганн Кеплер (1574-1630) Коперник ілімін жақтайтын ғалымдардың бірі болды. Прага қаласында Дания астроно</w:t>
      </w:r>
      <w:r w:rsidRPr="00AF16BC">
        <w:rPr>
          <w:rFonts w:ascii="Times New Roman" w:hAnsi="Times New Roman"/>
          <w:sz w:val="21"/>
          <w:szCs w:val="21"/>
          <w:lang w:val="ru-RU"/>
        </w:rPr>
        <w:t>-</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45"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129"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120</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45"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72" w:lineRule="auto"/>
        <w:jc w:val="both"/>
        <w:rPr>
          <w:rFonts w:ascii="Times New Roman" w:hAnsi="Times New Roman"/>
          <w:sz w:val="24"/>
          <w:szCs w:val="24"/>
          <w:lang w:val="ru-RU"/>
        </w:rPr>
      </w:pPr>
      <w:bookmarkStart w:id="118" w:name="page241"/>
      <w:bookmarkEnd w:id="118"/>
      <w:r w:rsidRPr="00AF16BC">
        <w:rPr>
          <w:rFonts w:ascii="Arial" w:hAnsi="Arial" w:cs="Arial"/>
          <w:lang w:val="ru-RU"/>
        </w:rPr>
        <w:lastRenderedPageBreak/>
        <w:t>мы Тихо Брагенің шақыруымен жұмыс істеуге келіп, Браге дүниеден озғаннан кейін, соның орнына тағайындалған. Ке</w:t>
      </w:r>
      <w:r w:rsidRPr="00AF16BC">
        <w:rPr>
          <w:rFonts w:ascii="Times New Roman" w:hAnsi="Times New Roman"/>
          <w:lang w:val="ru-RU"/>
        </w:rPr>
        <w:t>-</w:t>
      </w:r>
      <w:r w:rsidRPr="00AF16BC">
        <w:rPr>
          <w:rFonts w:ascii="Arial" w:hAnsi="Arial" w:cs="Arial"/>
          <w:lang w:val="ru-RU"/>
        </w:rPr>
        <w:t>плер Коперник ілімінің дұрыстығын дәлелдейтін фактілерді іздестіреді. Марс қозғалысын ұзақ уақыт Тихо Брагемен бірге жасалған бақылаулардың нәтижелерін пайдаланып, бұл планета үшін орбитасын анықтамақшы болады. Сол замандағы астрономдардың да, Коперниктің де ойынша планеталардың орбиталары тек шеңбер болуы мүмкін. Ке</w:t>
      </w:r>
      <w:r w:rsidRPr="00AF16BC">
        <w:rPr>
          <w:rFonts w:ascii="Times New Roman" w:hAnsi="Times New Roman"/>
          <w:lang w:val="ru-RU"/>
        </w:rPr>
        <w:t>-</w:t>
      </w:r>
      <w:r w:rsidRPr="00AF16BC">
        <w:rPr>
          <w:rFonts w:ascii="Arial" w:hAnsi="Arial" w:cs="Arial"/>
          <w:lang w:val="ru-RU"/>
        </w:rPr>
        <w:t>плер 1609 жылы Марс орбитасы шеңбер емес, эллипс де</w:t>
      </w:r>
      <w:r w:rsidRPr="00AF16BC">
        <w:rPr>
          <w:rFonts w:ascii="Times New Roman" w:hAnsi="Times New Roman"/>
          <w:lang w:val="ru-RU"/>
        </w:rPr>
        <w:t>-</w:t>
      </w:r>
      <w:r w:rsidRPr="00AF16BC">
        <w:rPr>
          <w:rFonts w:ascii="Arial" w:hAnsi="Arial" w:cs="Arial"/>
          <w:lang w:val="ru-RU"/>
        </w:rPr>
        <w:t>ген қорытындыға келеді. Күн сол эллипстің бір фокусінде орналасқан болып шықты. Кеплер кейін басқа заңдарды ашады.</w:t>
      </w:r>
    </w:p>
    <w:p w:rsidR="003323E4" w:rsidRPr="00AF16BC" w:rsidRDefault="003323E4">
      <w:pPr>
        <w:widowControl w:val="0"/>
        <w:autoSpaceDE w:val="0"/>
        <w:autoSpaceDN w:val="0"/>
        <w:adjustRightInd w:val="0"/>
        <w:spacing w:after="0" w:line="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sz w:val="24"/>
          <w:szCs w:val="24"/>
          <w:lang w:val="ru-RU"/>
        </w:rPr>
        <w:t xml:space="preserve">Сонымен, </w:t>
      </w:r>
      <w:r w:rsidRPr="00AF16BC">
        <w:rPr>
          <w:rFonts w:ascii="Arial" w:hAnsi="Arial" w:cs="Arial"/>
          <w:b/>
          <w:bCs/>
          <w:sz w:val="24"/>
          <w:szCs w:val="24"/>
          <w:lang w:val="ru-RU"/>
        </w:rPr>
        <w:t>Кеплердің</w:t>
      </w:r>
      <w:r w:rsidRPr="00AF16BC">
        <w:rPr>
          <w:rFonts w:ascii="Arial" w:hAnsi="Arial" w:cs="Arial"/>
          <w:sz w:val="24"/>
          <w:szCs w:val="24"/>
          <w:lang w:val="ru-RU"/>
        </w:rPr>
        <w:t xml:space="preserve"> </w:t>
      </w:r>
      <w:r w:rsidRPr="00AF16BC">
        <w:rPr>
          <w:rFonts w:ascii="Arial" w:hAnsi="Arial" w:cs="Arial"/>
          <w:b/>
          <w:bCs/>
          <w:sz w:val="24"/>
          <w:szCs w:val="24"/>
          <w:lang w:val="ru-RU"/>
        </w:rPr>
        <w:t>1-заңы</w:t>
      </w:r>
      <w:r w:rsidRPr="00AF16BC">
        <w:rPr>
          <w:rFonts w:ascii="Arial" w:hAnsi="Arial" w:cs="Arial"/>
          <w:sz w:val="24"/>
          <w:szCs w:val="24"/>
          <w:lang w:val="ru-RU"/>
        </w:rPr>
        <w:t>:</w:t>
      </w:r>
    </w:p>
    <w:p w:rsidR="003323E4" w:rsidRPr="00AF16BC" w:rsidRDefault="00A3036D">
      <w:pPr>
        <w:widowControl w:val="0"/>
        <w:autoSpaceDE w:val="0"/>
        <w:autoSpaceDN w:val="0"/>
        <w:adjustRightInd w:val="0"/>
        <w:spacing w:after="0" w:line="12" w:lineRule="exact"/>
        <w:rPr>
          <w:rFonts w:ascii="Times New Roman" w:hAnsi="Times New Roman"/>
          <w:sz w:val="24"/>
          <w:szCs w:val="24"/>
          <w:lang w:val="ru-RU"/>
        </w:rPr>
      </w:pPr>
      <w:r w:rsidRPr="00A3036D">
        <w:rPr>
          <w:noProof/>
        </w:rPr>
        <w:pict>
          <v:line id="_x0000_s1105" style="position:absolute;z-index:-100" from="73.65pt,-.15pt" to="169.75pt,-.15pt" o:allowincell="f" strokeweight=".40322mm"/>
        </w:pict>
      </w:r>
    </w:p>
    <w:p w:rsidR="003323E4" w:rsidRPr="00AF16BC"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lang w:val="ru-RU"/>
        </w:rPr>
      </w:pPr>
      <w:r w:rsidRPr="00AF16BC">
        <w:rPr>
          <w:rFonts w:ascii="Arial" w:hAnsi="Arial" w:cs="Arial"/>
          <w:b/>
          <w:bCs/>
          <w:sz w:val="24"/>
          <w:szCs w:val="24"/>
          <w:lang w:val="ru-RU"/>
        </w:rPr>
        <w:t>Әрбір планета эллипс бойымен қозғалады, оның бір фокусінде Күн орналасады.</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5" w:lineRule="auto"/>
        <w:ind w:firstLine="397"/>
        <w:jc w:val="both"/>
        <w:rPr>
          <w:rFonts w:ascii="Times New Roman" w:hAnsi="Times New Roman"/>
          <w:sz w:val="24"/>
          <w:szCs w:val="24"/>
          <w:lang w:val="ru-RU"/>
        </w:rPr>
      </w:pPr>
      <w:r w:rsidRPr="00AF16BC">
        <w:rPr>
          <w:rFonts w:ascii="Arial" w:hAnsi="Arial" w:cs="Arial"/>
          <w:sz w:val="24"/>
          <w:szCs w:val="24"/>
          <w:lang w:val="ru-RU"/>
        </w:rPr>
        <w:t xml:space="preserve">Эллипстің негізгі сипаттамалары </w:t>
      </w:r>
      <w:r w:rsidRPr="00AF16BC">
        <w:rPr>
          <w:rFonts w:ascii="Times New Roman" w:hAnsi="Times New Roman"/>
          <w:i/>
          <w:iCs/>
          <w:sz w:val="24"/>
          <w:szCs w:val="24"/>
          <w:lang w:val="ru-RU"/>
        </w:rPr>
        <w:t>а</w:t>
      </w:r>
      <w:r w:rsidRPr="00AF16BC">
        <w:rPr>
          <w:rFonts w:ascii="Arial" w:hAnsi="Arial" w:cs="Arial"/>
          <w:sz w:val="24"/>
          <w:szCs w:val="24"/>
          <w:lang w:val="ru-RU"/>
        </w:rPr>
        <w:t xml:space="preserve">-үлкен жарты осі (14-сурет), </w:t>
      </w:r>
      <w:r>
        <w:rPr>
          <w:rFonts w:ascii="Arial" w:hAnsi="Arial" w:cs="Arial"/>
          <w:i/>
          <w:iCs/>
          <w:sz w:val="24"/>
          <w:szCs w:val="24"/>
        </w:rPr>
        <w:t>ε</w:t>
      </w:r>
      <w:r w:rsidRPr="00AF16BC">
        <w:rPr>
          <w:rFonts w:ascii="Arial" w:hAnsi="Arial" w:cs="Arial"/>
          <w:sz w:val="24"/>
          <w:szCs w:val="24"/>
          <w:lang w:val="ru-RU"/>
        </w:rPr>
        <w:t>- эксцентриситет</w:t>
      </w:r>
    </w:p>
    <w:p w:rsidR="003323E4" w:rsidRPr="00AF16BC" w:rsidRDefault="00A3036D">
      <w:pPr>
        <w:widowControl w:val="0"/>
        <w:autoSpaceDE w:val="0"/>
        <w:autoSpaceDN w:val="0"/>
        <w:adjustRightInd w:val="0"/>
        <w:spacing w:after="0" w:line="117" w:lineRule="exact"/>
        <w:rPr>
          <w:rFonts w:ascii="Times New Roman" w:hAnsi="Times New Roman"/>
          <w:sz w:val="24"/>
          <w:szCs w:val="24"/>
          <w:lang w:val="ru-RU"/>
        </w:rPr>
      </w:pPr>
      <w:r w:rsidRPr="00A3036D">
        <w:rPr>
          <w:noProof/>
        </w:rPr>
        <w:pict>
          <v:shape id="_x0000_s1106" type="#_x0000_t75" style="position:absolute;margin-left:25pt;margin-top:2.65pt;width:262.2pt;height:184.7pt;z-index:-99" o:allowincell="f">
            <v:imagedata r:id="rId55" o:title=""/>
          </v:shape>
        </w:pict>
      </w:r>
    </w:p>
    <w:tbl>
      <w:tblPr>
        <w:tblW w:w="0" w:type="auto"/>
        <w:tblInd w:w="500" w:type="dxa"/>
        <w:tblLayout w:type="fixed"/>
        <w:tblCellMar>
          <w:left w:w="0" w:type="dxa"/>
          <w:right w:w="0" w:type="dxa"/>
        </w:tblCellMar>
        <w:tblLook w:val="0000"/>
      </w:tblPr>
      <w:tblGrid>
        <w:gridCol w:w="180"/>
        <w:gridCol w:w="480"/>
        <w:gridCol w:w="840"/>
        <w:gridCol w:w="2140"/>
        <w:gridCol w:w="400"/>
        <w:gridCol w:w="1120"/>
        <w:gridCol w:w="20"/>
      </w:tblGrid>
      <w:tr w:rsidR="003323E4" w:rsidRPr="00AF16BC">
        <w:trPr>
          <w:trHeight w:val="250"/>
        </w:trPr>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lang w:val="ru-RU"/>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lang w:val="ru-RU"/>
              </w:rPr>
            </w:pP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lang w:val="ru-RU"/>
              </w:rPr>
            </w:pPr>
          </w:p>
        </w:tc>
        <w:tc>
          <w:tcPr>
            <w:tcW w:w="2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740"/>
              <w:rPr>
                <w:rFonts w:ascii="Times New Roman" w:hAnsi="Times New Roman"/>
                <w:sz w:val="24"/>
                <w:szCs w:val="24"/>
              </w:rPr>
            </w:pPr>
            <w:r w:rsidRPr="00AF16BC">
              <w:rPr>
                <w:rFonts w:ascii="Times New Roman" w:hAnsi="Times New Roman"/>
                <w:sz w:val="19"/>
                <w:szCs w:val="19"/>
              </w:rPr>
              <w:t>Y</w:t>
            </w: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00"/>
        </w:trPr>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540"/>
              <w:rPr>
                <w:rFonts w:ascii="Times New Roman" w:hAnsi="Times New Roman"/>
                <w:sz w:val="24"/>
                <w:szCs w:val="24"/>
              </w:rPr>
            </w:pPr>
            <w:r w:rsidRPr="00AF16BC">
              <w:rPr>
                <w:rFonts w:ascii="Times New Roman" w:hAnsi="Times New Roman"/>
                <w:sz w:val="16"/>
                <w:szCs w:val="16"/>
              </w:rPr>
              <w:t>S</w:t>
            </w: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91"/>
        </w:trPr>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40"/>
              <w:rPr>
                <w:rFonts w:ascii="Times New Roman" w:hAnsi="Times New Roman"/>
                <w:sz w:val="24"/>
                <w:szCs w:val="24"/>
              </w:rPr>
            </w:pPr>
            <w:r w:rsidRPr="00AF16BC">
              <w:rPr>
                <w:rFonts w:ascii="Times New Roman" w:hAnsi="Times New Roman"/>
                <w:i/>
                <w:iCs/>
                <w:sz w:val="19"/>
                <w:szCs w:val="19"/>
              </w:rPr>
              <w:t>b</w:t>
            </w: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20"/>
              <w:rPr>
                <w:rFonts w:ascii="Times New Roman" w:hAnsi="Times New Roman"/>
                <w:sz w:val="24"/>
                <w:szCs w:val="24"/>
              </w:rPr>
            </w:pPr>
            <w:r w:rsidRPr="00AF16BC">
              <w:rPr>
                <w:rFonts w:ascii="Times New Roman" w:hAnsi="Times New Roman"/>
                <w:sz w:val="16"/>
                <w:szCs w:val="16"/>
              </w:rPr>
              <w:t>S</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79"/>
        </w:trPr>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2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1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84"/>
        </w:trPr>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20"/>
              <w:rPr>
                <w:rFonts w:ascii="Times New Roman" w:hAnsi="Times New Roman"/>
                <w:sz w:val="24"/>
                <w:szCs w:val="24"/>
              </w:rPr>
            </w:pPr>
            <w:r w:rsidRPr="00AF16BC">
              <w:rPr>
                <w:rFonts w:ascii="Times New Roman" w:hAnsi="Times New Roman"/>
                <w:i/>
                <w:iCs/>
                <w:sz w:val="19"/>
                <w:szCs w:val="19"/>
              </w:rPr>
              <w:t>c</w:t>
            </w: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72"/>
        </w:trPr>
        <w:tc>
          <w:tcPr>
            <w:tcW w:w="1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19"/>
                <w:szCs w:val="19"/>
              </w:rPr>
              <w:t>l</w:t>
            </w:r>
          </w:p>
        </w:tc>
        <w:tc>
          <w:tcPr>
            <w:tcW w:w="4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Times New Roman" w:hAnsi="Times New Roman"/>
                <w:sz w:val="16"/>
                <w:szCs w:val="16"/>
              </w:rPr>
              <w:t>S</w:t>
            </w:r>
          </w:p>
        </w:tc>
        <w:tc>
          <w:tcPr>
            <w:tcW w:w="8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60"/>
              <w:rPr>
                <w:rFonts w:ascii="Times New Roman" w:hAnsi="Times New Roman"/>
                <w:sz w:val="24"/>
                <w:szCs w:val="24"/>
              </w:rPr>
            </w:pPr>
            <w:r w:rsidRPr="00AF16BC">
              <w:rPr>
                <w:rFonts w:ascii="Times New Roman" w:hAnsi="Times New Roman"/>
                <w:sz w:val="17"/>
                <w:szCs w:val="17"/>
              </w:rPr>
              <w:t>F</w:t>
            </w:r>
            <w:r w:rsidRPr="00AF16BC">
              <w:rPr>
                <w:rFonts w:ascii="Times New Roman" w:hAnsi="Times New Roman"/>
                <w:vertAlign w:val="subscript"/>
              </w:rPr>
              <w:t>2</w:t>
            </w:r>
          </w:p>
        </w:tc>
        <w:tc>
          <w:tcPr>
            <w:tcW w:w="2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900"/>
              <w:rPr>
                <w:rFonts w:ascii="Times New Roman" w:hAnsi="Times New Roman"/>
                <w:sz w:val="24"/>
                <w:szCs w:val="24"/>
              </w:rPr>
            </w:pPr>
            <w:r w:rsidRPr="00AF16BC">
              <w:rPr>
                <w:rFonts w:ascii="Times New Roman" w:hAnsi="Times New Roman"/>
                <w:i/>
                <w:iCs/>
              </w:rPr>
              <w:t>a</w:t>
            </w:r>
          </w:p>
        </w:tc>
        <w:tc>
          <w:tcPr>
            <w:tcW w:w="4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Times New Roman" w:hAnsi="Times New Roman"/>
                <w:sz w:val="17"/>
                <w:szCs w:val="17"/>
              </w:rPr>
              <w:t>F</w:t>
            </w:r>
            <w:r w:rsidRPr="00AF16BC">
              <w:rPr>
                <w:rFonts w:ascii="Times New Roman" w:hAnsi="Times New Roman"/>
                <w:vertAlign w:val="subscript"/>
              </w:rPr>
              <w:t>1</w:t>
            </w:r>
          </w:p>
        </w:tc>
        <w:tc>
          <w:tcPr>
            <w:tcW w:w="11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940"/>
              <w:rPr>
                <w:rFonts w:ascii="Times New Roman" w:hAnsi="Times New Roman"/>
                <w:sz w:val="24"/>
                <w:szCs w:val="24"/>
              </w:rPr>
            </w:pPr>
            <w:r w:rsidRPr="00AF16BC">
              <w:rPr>
                <w:rFonts w:ascii="Times New Roman" w:hAnsi="Times New Roman"/>
                <w:i/>
                <w:iCs/>
                <w:w w:val="83"/>
                <w:sz w:val="19"/>
                <w:szCs w:val="19"/>
              </w:rPr>
              <w:t>2b</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74"/>
        </w:trPr>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2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780"/>
              <w:rPr>
                <w:rFonts w:ascii="Times New Roman" w:hAnsi="Times New Roman"/>
                <w:sz w:val="24"/>
                <w:szCs w:val="24"/>
              </w:rPr>
            </w:pPr>
            <w:r w:rsidRPr="00AF16BC">
              <w:rPr>
                <w:rFonts w:ascii="Times New Roman" w:hAnsi="Times New Roman"/>
                <w:sz w:val="19"/>
                <w:szCs w:val="19"/>
              </w:rPr>
              <w:t>2c</w:t>
            </w: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11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Times New Roman" w:hAnsi="Times New Roman"/>
                <w:sz w:val="19"/>
                <w:szCs w:val="19"/>
              </w:rPr>
              <w:t>q</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63"/>
        </w:trPr>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2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91"/>
        </w:trPr>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40"/>
              <w:rPr>
                <w:rFonts w:ascii="Times New Roman" w:hAnsi="Times New Roman"/>
                <w:sz w:val="24"/>
                <w:szCs w:val="24"/>
              </w:rPr>
            </w:pPr>
            <w:r w:rsidRPr="00AF16BC">
              <w:rPr>
                <w:rFonts w:ascii="Times New Roman" w:hAnsi="Times New Roman"/>
                <w:sz w:val="19"/>
                <w:szCs w:val="19"/>
              </w:rPr>
              <w:t>Q</w:t>
            </w: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74"/>
        </w:trPr>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940"/>
              <w:rPr>
                <w:rFonts w:ascii="Times New Roman" w:hAnsi="Times New Roman"/>
                <w:sz w:val="24"/>
                <w:szCs w:val="24"/>
              </w:rPr>
            </w:pPr>
            <w:r w:rsidRPr="00AF16BC">
              <w:rPr>
                <w:rFonts w:ascii="Times New Roman" w:hAnsi="Times New Roman"/>
                <w:sz w:val="19"/>
                <w:szCs w:val="19"/>
              </w:rPr>
              <w:t>2</w:t>
            </w:r>
            <w:r w:rsidRPr="00AF16BC">
              <w:rPr>
                <w:rFonts w:ascii="Arial" w:hAnsi="Arial" w:cs="Arial"/>
                <w:i/>
                <w:iCs/>
                <w:sz w:val="19"/>
                <w:szCs w:val="19"/>
              </w:rPr>
              <w:t>а</w:t>
            </w: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8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9" w:lineRule="auto"/>
        <w:ind w:left="40" w:right="40"/>
        <w:jc w:val="center"/>
        <w:rPr>
          <w:rFonts w:ascii="Times New Roman" w:hAnsi="Times New Roman"/>
          <w:sz w:val="24"/>
          <w:szCs w:val="24"/>
        </w:rPr>
      </w:pPr>
      <w:r>
        <w:rPr>
          <w:rFonts w:ascii="Arial" w:hAnsi="Arial" w:cs="Arial"/>
          <w:i/>
          <w:iCs/>
          <w:sz w:val="23"/>
          <w:szCs w:val="23"/>
        </w:rPr>
        <w:t>14- сурет. Планета орбитасының элементтері: а-эллипстің үлкен жарты осі, b- эллипстің кіші жарты осі, с- фокустің эллипстің центрінен қашықтығы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5"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1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121</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5" w:right="4120" w:bottom="435" w:left="3980" w:header="720" w:footer="720" w:gutter="0"/>
          <w:cols w:space="720" w:equalWidth="0">
            <w:col w:w="300"/>
          </w:cols>
          <w:noEndnote/>
        </w:sectPr>
      </w:pPr>
    </w:p>
    <w:tbl>
      <w:tblPr>
        <w:tblW w:w="0" w:type="auto"/>
        <w:tblInd w:w="40" w:type="dxa"/>
        <w:tblLayout w:type="fixed"/>
        <w:tblCellMar>
          <w:left w:w="0" w:type="dxa"/>
          <w:right w:w="0" w:type="dxa"/>
        </w:tblCellMar>
        <w:tblLook w:val="0000"/>
      </w:tblPr>
      <w:tblGrid>
        <w:gridCol w:w="640"/>
        <w:gridCol w:w="340"/>
        <w:gridCol w:w="2560"/>
        <w:gridCol w:w="2080"/>
      </w:tblGrid>
      <w:tr w:rsidR="003323E4" w:rsidRPr="00AF16BC">
        <w:trPr>
          <w:trHeight w:val="323"/>
        </w:trPr>
        <w:tc>
          <w:tcPr>
            <w:tcW w:w="640" w:type="dxa"/>
            <w:tcBorders>
              <w:top w:val="nil"/>
              <w:left w:val="nil"/>
              <w:bottom w:val="nil"/>
              <w:right w:val="nil"/>
            </w:tcBorders>
            <w:vAlign w:val="bottom"/>
          </w:tcPr>
          <w:p w:rsidR="003323E4" w:rsidRPr="00AF16BC" w:rsidRDefault="00A3036D">
            <w:pPr>
              <w:widowControl w:val="0"/>
              <w:autoSpaceDE w:val="0"/>
              <w:autoSpaceDN w:val="0"/>
              <w:adjustRightInd w:val="0"/>
              <w:spacing w:after="0" w:line="240" w:lineRule="auto"/>
              <w:ind w:left="480"/>
              <w:rPr>
                <w:rFonts w:ascii="Times New Roman" w:hAnsi="Times New Roman"/>
                <w:sz w:val="24"/>
                <w:szCs w:val="24"/>
              </w:rPr>
            </w:pPr>
            <w:bookmarkStart w:id="119" w:name="page243"/>
            <w:bookmarkEnd w:id="119"/>
            <w:r w:rsidRPr="00A3036D">
              <w:rPr>
                <w:noProof/>
              </w:rPr>
              <w:lastRenderedPageBreak/>
              <w:pict>
                <v:shape id="_x0000_s1107" type="#_x0000_t75" style="position:absolute;left:0;text-align:left;margin-left:85.4pt;margin-top:60.4pt;width:79.4pt;height:21.1pt;z-index:-98;mso-position-horizontal-relative:page;mso-position-vertical-relative:page" o:allowincell="f">
                  <v:imagedata r:id="rId56" o:title="" chromakey="white"/>
                  <w10:wrap anchorx="page" anchory="page"/>
                </v:shape>
              </w:pict>
            </w:r>
            <w:r w:rsidR="00281624" w:rsidRPr="00AF16BC">
              <w:rPr>
                <w:rFonts w:ascii="Times New Roman" w:hAnsi="Times New Roman"/>
                <w:i/>
                <w:iCs/>
                <w:sz w:val="28"/>
                <w:szCs w:val="28"/>
              </w:rPr>
              <w:t>c</w:t>
            </w: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5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Times New Roman" w:hAnsi="Times New Roman"/>
                <w:i/>
                <w:iCs/>
                <w:sz w:val="28"/>
                <w:szCs w:val="28"/>
              </w:rPr>
              <w:t xml:space="preserve">a </w:t>
            </w:r>
            <w:r w:rsidRPr="00AF16BC">
              <w:rPr>
                <w:rFonts w:ascii="Times New Roman" w:hAnsi="Times New Roman"/>
                <w:sz w:val="28"/>
                <w:szCs w:val="28"/>
                <w:vertAlign w:val="superscript"/>
              </w:rPr>
              <w:t>2</w:t>
            </w:r>
            <w:r w:rsidRPr="00AF16BC">
              <w:rPr>
                <w:rFonts w:ascii="Times New Roman" w:hAnsi="Times New Roman"/>
                <w:i/>
                <w:iCs/>
                <w:sz w:val="28"/>
                <w:szCs w:val="28"/>
              </w:rPr>
              <w:t xml:space="preserve">  </w:t>
            </w:r>
            <w:r w:rsidRPr="00AF16BC">
              <w:rPr>
                <w:rFonts w:ascii="Arial" w:hAnsi="Arial" w:cs="Arial"/>
                <w:sz w:val="28"/>
                <w:szCs w:val="28"/>
              </w:rPr>
              <w:t>-</w:t>
            </w:r>
            <w:r w:rsidRPr="00AF16BC">
              <w:rPr>
                <w:rFonts w:ascii="Times New Roman" w:hAnsi="Times New Roman"/>
                <w:i/>
                <w:iCs/>
                <w:sz w:val="28"/>
                <w:szCs w:val="28"/>
              </w:rPr>
              <w:t xml:space="preserve"> b </w:t>
            </w:r>
            <w:r w:rsidRPr="00AF16BC">
              <w:rPr>
                <w:rFonts w:ascii="Times New Roman" w:hAnsi="Times New Roman"/>
                <w:sz w:val="28"/>
                <w:szCs w:val="28"/>
                <w:vertAlign w:val="superscript"/>
              </w:rPr>
              <w:t>2</w:t>
            </w:r>
          </w:p>
        </w:tc>
        <w:tc>
          <w:tcPr>
            <w:tcW w:w="2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701"/>
        </w:trPr>
        <w:tc>
          <w:tcPr>
            <w:tcW w:w="6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i/>
                <w:iCs/>
                <w:w w:val="99"/>
                <w:sz w:val="28"/>
                <w:szCs w:val="28"/>
              </w:rPr>
              <w:t xml:space="preserve">ε </w:t>
            </w:r>
            <w:r w:rsidRPr="00AF16BC">
              <w:rPr>
                <w:rFonts w:ascii="Arial" w:hAnsi="Arial" w:cs="Arial"/>
                <w:w w:val="99"/>
                <w:sz w:val="28"/>
                <w:szCs w:val="28"/>
              </w:rPr>
              <w:t>=</w:t>
            </w:r>
            <w:r w:rsidRPr="00AF16BC">
              <w:rPr>
                <w:rFonts w:ascii="Arial" w:hAnsi="Arial" w:cs="Arial"/>
                <w:i/>
                <w:iCs/>
                <w:w w:val="99"/>
                <w:sz w:val="28"/>
                <w:szCs w:val="28"/>
              </w:rPr>
              <w:t xml:space="preserve"> </w:t>
            </w:r>
            <w:r w:rsidRPr="00AF16BC">
              <w:rPr>
                <w:rFonts w:ascii="Times New Roman" w:hAnsi="Times New Roman"/>
                <w:i/>
                <w:iCs/>
                <w:w w:val="99"/>
                <w:sz w:val="55"/>
                <w:szCs w:val="55"/>
                <w:vertAlign w:val="subscript"/>
              </w:rPr>
              <w:t>a</w:t>
            </w:r>
          </w:p>
        </w:tc>
        <w:tc>
          <w:tcPr>
            <w:tcW w:w="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
              <w:jc w:val="right"/>
              <w:rPr>
                <w:rFonts w:ascii="Times New Roman" w:hAnsi="Times New Roman"/>
                <w:sz w:val="24"/>
                <w:szCs w:val="24"/>
              </w:rPr>
            </w:pPr>
            <w:r w:rsidRPr="00AF16BC">
              <w:rPr>
                <w:rFonts w:ascii="Arial" w:hAnsi="Arial" w:cs="Arial"/>
                <w:sz w:val="28"/>
                <w:szCs w:val="28"/>
              </w:rPr>
              <w:t>=</w:t>
            </w:r>
          </w:p>
        </w:tc>
        <w:tc>
          <w:tcPr>
            <w:tcW w:w="25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Times New Roman" w:hAnsi="Times New Roman"/>
                <w:i/>
                <w:iCs/>
                <w:sz w:val="28"/>
                <w:szCs w:val="28"/>
              </w:rPr>
              <w:t>a</w:t>
            </w:r>
          </w:p>
        </w:tc>
        <w:tc>
          <w:tcPr>
            <w:tcW w:w="20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(8.1)</w:t>
            </w:r>
          </w:p>
        </w:tc>
      </w:tr>
    </w:tbl>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эллипстің декарттық координат жүйесіндегі теңдеуі:</w:t>
      </w:r>
    </w:p>
    <w:tbl>
      <w:tblPr>
        <w:tblW w:w="0" w:type="auto"/>
        <w:tblLayout w:type="fixed"/>
        <w:tblCellMar>
          <w:left w:w="0" w:type="dxa"/>
          <w:right w:w="0" w:type="dxa"/>
        </w:tblCellMar>
        <w:tblLook w:val="0000"/>
      </w:tblPr>
      <w:tblGrid>
        <w:gridCol w:w="40"/>
        <w:gridCol w:w="360"/>
        <w:gridCol w:w="260"/>
        <w:gridCol w:w="380"/>
        <w:gridCol w:w="3340"/>
        <w:gridCol w:w="740"/>
        <w:gridCol w:w="20"/>
      </w:tblGrid>
      <w:tr w:rsidR="003323E4" w:rsidRPr="00AF16BC">
        <w:trPr>
          <w:trHeight w:val="539"/>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537" w:lineRule="exact"/>
              <w:jc w:val="right"/>
              <w:rPr>
                <w:rFonts w:ascii="Times New Roman" w:hAnsi="Times New Roman"/>
                <w:sz w:val="24"/>
                <w:szCs w:val="24"/>
              </w:rPr>
            </w:pPr>
            <w:r w:rsidRPr="00AF16BC">
              <w:rPr>
                <w:rFonts w:ascii="Times New Roman" w:hAnsi="Times New Roman"/>
                <w:i/>
                <w:iCs/>
                <w:w w:val="86"/>
                <w:sz w:val="56"/>
                <w:szCs w:val="56"/>
                <w:vertAlign w:val="subscript"/>
              </w:rPr>
              <w:t>x</w:t>
            </w:r>
            <w:r w:rsidRPr="00AF16BC">
              <w:rPr>
                <w:rFonts w:ascii="Times New Roman" w:hAnsi="Times New Roman"/>
                <w:w w:val="86"/>
                <w:sz w:val="24"/>
                <w:szCs w:val="24"/>
              </w:rPr>
              <w:t xml:space="preserve"> 2</w:t>
            </w:r>
          </w:p>
        </w:tc>
        <w:tc>
          <w:tcPr>
            <w:tcW w:w="2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8"/>
                <w:szCs w:val="28"/>
              </w:rPr>
              <w:t>+</w:t>
            </w:r>
          </w:p>
        </w:tc>
        <w:tc>
          <w:tcPr>
            <w:tcW w:w="38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538" w:lineRule="exact"/>
              <w:ind w:left="60"/>
              <w:rPr>
                <w:rFonts w:ascii="Times New Roman" w:hAnsi="Times New Roman"/>
                <w:sz w:val="24"/>
                <w:szCs w:val="24"/>
              </w:rPr>
            </w:pPr>
            <w:r w:rsidRPr="00AF16BC">
              <w:rPr>
                <w:rFonts w:ascii="Times New Roman" w:hAnsi="Times New Roman"/>
                <w:i/>
                <w:iCs/>
                <w:w w:val="84"/>
                <w:sz w:val="28"/>
                <w:szCs w:val="28"/>
              </w:rPr>
              <w:t xml:space="preserve">y </w:t>
            </w:r>
            <w:r w:rsidRPr="00AF16BC">
              <w:rPr>
                <w:rFonts w:ascii="Times New Roman" w:hAnsi="Times New Roman"/>
                <w:w w:val="84"/>
                <w:sz w:val="48"/>
                <w:szCs w:val="48"/>
                <w:vertAlign w:val="superscript"/>
              </w:rPr>
              <w:t>2</w:t>
            </w:r>
          </w:p>
        </w:tc>
        <w:tc>
          <w:tcPr>
            <w:tcW w:w="3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780"/>
              <w:jc w:val="right"/>
              <w:rPr>
                <w:rFonts w:ascii="Times New Roman" w:hAnsi="Times New Roman"/>
                <w:sz w:val="24"/>
                <w:szCs w:val="24"/>
              </w:rPr>
            </w:pPr>
            <w:r w:rsidRPr="00AF16BC">
              <w:rPr>
                <w:rFonts w:ascii="Arial" w:hAnsi="Arial" w:cs="Arial"/>
                <w:sz w:val="28"/>
                <w:szCs w:val="28"/>
              </w:rPr>
              <w:t>=</w:t>
            </w:r>
            <w:r w:rsidRPr="00AF16BC">
              <w:rPr>
                <w:rFonts w:ascii="Times New Roman" w:hAnsi="Times New Roman"/>
                <w:sz w:val="28"/>
                <w:szCs w:val="28"/>
              </w:rPr>
              <w:t>1</w:t>
            </w:r>
          </w:p>
        </w:tc>
        <w:tc>
          <w:tcPr>
            <w:tcW w:w="7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47"/>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7" w:lineRule="exact"/>
              <w:jc w:val="right"/>
              <w:rPr>
                <w:rFonts w:ascii="Times New Roman" w:hAnsi="Times New Roman"/>
                <w:sz w:val="24"/>
                <w:szCs w:val="24"/>
              </w:rPr>
            </w:pPr>
            <w:r w:rsidRPr="00AF16BC">
              <w:rPr>
                <w:rFonts w:ascii="Times New Roman" w:hAnsi="Times New Roman"/>
                <w:i/>
                <w:iCs/>
                <w:sz w:val="19"/>
                <w:szCs w:val="19"/>
              </w:rPr>
              <w:t xml:space="preserve">a </w:t>
            </w:r>
            <w:r w:rsidRPr="00AF16BC">
              <w:rPr>
                <w:rFonts w:ascii="Times New Roman" w:hAnsi="Times New Roman"/>
                <w:sz w:val="28"/>
                <w:szCs w:val="28"/>
                <w:vertAlign w:val="superscript"/>
              </w:rPr>
              <w:t>2</w:t>
            </w:r>
          </w:p>
        </w:tc>
        <w:tc>
          <w:tcPr>
            <w:tcW w:w="2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3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7" w:lineRule="exact"/>
              <w:ind w:left="20"/>
              <w:rPr>
                <w:rFonts w:ascii="Times New Roman" w:hAnsi="Times New Roman"/>
                <w:sz w:val="24"/>
                <w:szCs w:val="24"/>
              </w:rPr>
            </w:pPr>
            <w:r w:rsidRPr="00AF16BC">
              <w:rPr>
                <w:rFonts w:ascii="Times New Roman" w:hAnsi="Times New Roman"/>
                <w:i/>
                <w:iCs/>
                <w:sz w:val="19"/>
                <w:szCs w:val="19"/>
              </w:rPr>
              <w:t>b</w:t>
            </w:r>
            <w:r w:rsidRPr="00AF16BC">
              <w:rPr>
                <w:rFonts w:ascii="Times New Roman" w:hAnsi="Times New Roman"/>
                <w:sz w:val="28"/>
                <w:szCs w:val="28"/>
                <w:vertAlign w:val="superscript"/>
              </w:rPr>
              <w:t>2</w:t>
            </w:r>
          </w:p>
        </w:tc>
        <w:tc>
          <w:tcPr>
            <w:tcW w:w="3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7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86"/>
        </w:trPr>
        <w:tc>
          <w:tcPr>
            <w:tcW w:w="104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мұндағы</w:t>
            </w:r>
          </w:p>
        </w:tc>
        <w:tc>
          <w:tcPr>
            <w:tcW w:w="3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Times New Roman" w:hAnsi="Times New Roman"/>
                <w:i/>
                <w:iCs/>
                <w:sz w:val="28"/>
                <w:szCs w:val="28"/>
              </w:rPr>
              <w:t xml:space="preserve">b </w:t>
            </w:r>
            <w:r w:rsidRPr="00AF16BC">
              <w:rPr>
                <w:rFonts w:ascii="Arial" w:hAnsi="Arial" w:cs="Arial"/>
                <w:sz w:val="28"/>
                <w:szCs w:val="28"/>
              </w:rPr>
              <w:t>=</w:t>
            </w:r>
            <w:r w:rsidRPr="00AF16BC">
              <w:rPr>
                <w:rFonts w:ascii="Times New Roman" w:hAnsi="Times New Roman"/>
                <w:i/>
                <w:iCs/>
                <w:sz w:val="28"/>
                <w:szCs w:val="28"/>
              </w:rPr>
              <w:t xml:space="preserve"> a</w:t>
            </w:r>
          </w:p>
        </w:tc>
        <w:tc>
          <w:tcPr>
            <w:tcW w:w="7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384" w:lineRule="exact"/>
              <w:rPr>
                <w:rFonts w:ascii="Times New Roman" w:hAnsi="Times New Roman"/>
                <w:sz w:val="24"/>
                <w:szCs w:val="24"/>
              </w:rPr>
            </w:pPr>
            <w:r w:rsidRPr="00AF16BC">
              <w:rPr>
                <w:rFonts w:ascii="Times New Roman" w:hAnsi="Times New Roman"/>
                <w:sz w:val="26"/>
                <w:szCs w:val="26"/>
              </w:rPr>
              <w:t xml:space="preserve">1 </w:t>
            </w:r>
            <w:r w:rsidRPr="00AF16BC">
              <w:rPr>
                <w:rFonts w:ascii="Arial" w:hAnsi="Arial" w:cs="Arial"/>
                <w:sz w:val="26"/>
                <w:szCs w:val="26"/>
              </w:rPr>
              <w:t>-</w:t>
            </w:r>
            <w:r w:rsidRPr="00AF16BC">
              <w:rPr>
                <w:rFonts w:ascii="Times New Roman" w:hAnsi="Times New Roman"/>
                <w:sz w:val="26"/>
                <w:szCs w:val="26"/>
              </w:rPr>
              <w:t xml:space="preserve"> </w:t>
            </w:r>
            <w:r w:rsidRPr="00AF16BC">
              <w:rPr>
                <w:rFonts w:ascii="Arial" w:hAnsi="Arial" w:cs="Arial"/>
                <w:i/>
                <w:iCs/>
                <w:sz w:val="26"/>
                <w:szCs w:val="26"/>
              </w:rPr>
              <w:t>ε</w:t>
            </w:r>
            <w:r w:rsidRPr="00AF16BC">
              <w:rPr>
                <w:rFonts w:ascii="Times New Roman" w:hAnsi="Times New Roman"/>
                <w:sz w:val="26"/>
                <w:szCs w:val="26"/>
              </w:rPr>
              <w:t xml:space="preserve"> </w:t>
            </w:r>
            <w:r w:rsidRPr="00AF16BC">
              <w:rPr>
                <w:rFonts w:ascii="Times New Roman" w:hAnsi="Times New Roman"/>
                <w:sz w:val="44"/>
                <w:szCs w:val="44"/>
                <w:vertAlign w:val="superscript"/>
              </w:rPr>
              <w:t>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240" w:lineRule="auto"/>
        <w:rPr>
          <w:rFonts w:ascii="Times New Roman" w:hAnsi="Times New Roman"/>
          <w:sz w:val="24"/>
          <w:szCs w:val="24"/>
        </w:rPr>
      </w:pPr>
      <w:r w:rsidRPr="00A3036D">
        <w:rPr>
          <w:noProof/>
        </w:rPr>
        <w:pict>
          <v:shape id="_x0000_s1108" type="#_x0000_t75" style="position:absolute;margin-left:210.5pt;margin-top:-20.05pt;width:8.5pt;height:18.45pt;z-index:-97;mso-position-horizontal-relative:text;mso-position-vertical-relative:text" o:allowincell="f">
            <v:imagedata r:id="rId57" o:title=""/>
          </v:shape>
        </w:pict>
      </w:r>
      <w:r w:rsidR="00281624">
        <w:rPr>
          <w:rFonts w:ascii="Arial" w:hAnsi="Arial" w:cs="Arial"/>
          <w:sz w:val="24"/>
          <w:szCs w:val="24"/>
        </w:rPr>
        <w:t>эллипстің полюстық координаттар жүйесіндегі теңдеуі:</w:t>
      </w:r>
    </w:p>
    <w:p w:rsidR="003323E4" w:rsidRDefault="003323E4">
      <w:pPr>
        <w:widowControl w:val="0"/>
        <w:autoSpaceDE w:val="0"/>
        <w:autoSpaceDN w:val="0"/>
        <w:adjustRightInd w:val="0"/>
        <w:spacing w:after="0" w:line="280" w:lineRule="exact"/>
        <w:rPr>
          <w:rFonts w:ascii="Times New Roman" w:hAnsi="Times New Roman"/>
          <w:sz w:val="24"/>
          <w:szCs w:val="24"/>
        </w:rPr>
      </w:pPr>
    </w:p>
    <w:tbl>
      <w:tblPr>
        <w:tblW w:w="0" w:type="auto"/>
        <w:tblInd w:w="40" w:type="dxa"/>
        <w:tblLayout w:type="fixed"/>
        <w:tblCellMar>
          <w:left w:w="0" w:type="dxa"/>
          <w:right w:w="0" w:type="dxa"/>
        </w:tblCellMar>
        <w:tblLook w:val="0000"/>
      </w:tblPr>
      <w:tblGrid>
        <w:gridCol w:w="380"/>
        <w:gridCol w:w="2160"/>
        <w:gridCol w:w="20"/>
      </w:tblGrid>
      <w:tr w:rsidR="003323E4" w:rsidRPr="00AF16BC">
        <w:trPr>
          <w:trHeight w:val="324"/>
        </w:trPr>
        <w:tc>
          <w:tcPr>
            <w:tcW w:w="3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28"/>
                <w:szCs w:val="28"/>
              </w:rPr>
              <w:t xml:space="preserve">r </w:t>
            </w:r>
            <w:r w:rsidRPr="00AF16BC">
              <w:rPr>
                <w:rFonts w:ascii="Arial" w:hAnsi="Arial" w:cs="Arial"/>
                <w:sz w:val="28"/>
                <w:szCs w:val="28"/>
              </w:rPr>
              <w:t>=</w:t>
            </w:r>
          </w:p>
        </w:tc>
        <w:tc>
          <w:tcPr>
            <w:tcW w:w="2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580"/>
              <w:rPr>
                <w:rFonts w:ascii="Times New Roman" w:hAnsi="Times New Roman"/>
                <w:sz w:val="24"/>
                <w:szCs w:val="24"/>
              </w:rPr>
            </w:pPr>
            <w:r w:rsidRPr="00AF16BC">
              <w:rPr>
                <w:rFonts w:ascii="Times New Roman" w:hAnsi="Times New Roman"/>
                <w:i/>
                <w:iCs/>
                <w:sz w:val="28"/>
                <w:szCs w:val="28"/>
              </w:rPr>
              <w:t>p</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19"/>
        </w:trPr>
        <w:tc>
          <w:tcPr>
            <w:tcW w:w="3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517" w:lineRule="exact"/>
              <w:ind w:left="20"/>
              <w:rPr>
                <w:rFonts w:ascii="Times New Roman" w:hAnsi="Times New Roman"/>
                <w:sz w:val="24"/>
                <w:szCs w:val="24"/>
              </w:rPr>
            </w:pPr>
            <w:r w:rsidRPr="00AF16BC">
              <w:rPr>
                <w:rFonts w:ascii="Times New Roman" w:hAnsi="Times New Roman"/>
                <w:w w:val="99"/>
                <w:sz w:val="28"/>
                <w:szCs w:val="28"/>
              </w:rPr>
              <w:t xml:space="preserve">1 </w:t>
            </w:r>
            <w:r w:rsidRPr="00AF16BC">
              <w:rPr>
                <w:rFonts w:ascii="Arial" w:hAnsi="Arial" w:cs="Arial"/>
                <w:w w:val="99"/>
                <w:sz w:val="28"/>
                <w:szCs w:val="28"/>
              </w:rPr>
              <w:t>+</w:t>
            </w:r>
            <w:r w:rsidRPr="00AF16BC">
              <w:rPr>
                <w:rFonts w:ascii="Times New Roman" w:hAnsi="Times New Roman"/>
                <w:w w:val="99"/>
                <w:sz w:val="28"/>
                <w:szCs w:val="28"/>
              </w:rPr>
              <w:t xml:space="preserve"> </w:t>
            </w:r>
            <w:r w:rsidRPr="00AF16BC">
              <w:rPr>
                <w:rFonts w:ascii="Arial" w:hAnsi="Arial" w:cs="Arial"/>
                <w:i/>
                <w:iCs/>
                <w:w w:val="99"/>
                <w:sz w:val="28"/>
                <w:szCs w:val="28"/>
              </w:rPr>
              <w:t>ε</w:t>
            </w:r>
            <w:r w:rsidRPr="00AF16BC">
              <w:rPr>
                <w:rFonts w:ascii="Times New Roman" w:hAnsi="Times New Roman"/>
                <w:w w:val="99"/>
                <w:sz w:val="28"/>
                <w:szCs w:val="28"/>
              </w:rPr>
              <w:t xml:space="preserve"> </w:t>
            </w:r>
            <w:r w:rsidRPr="00AF16BC">
              <w:rPr>
                <w:rFonts w:ascii="Arial" w:hAnsi="Arial" w:cs="Arial"/>
                <w:w w:val="99"/>
                <w:sz w:val="28"/>
                <w:szCs w:val="28"/>
              </w:rPr>
              <w:t>cos</w:t>
            </w:r>
            <w:r w:rsidRPr="00AF16BC">
              <w:rPr>
                <w:rFonts w:ascii="Arial" w:hAnsi="Arial" w:cs="Arial"/>
                <w:i/>
                <w:iCs/>
                <w:w w:val="99"/>
                <w:sz w:val="28"/>
                <w:szCs w:val="28"/>
              </w:rPr>
              <w:t>j</w:t>
            </w:r>
            <w:r w:rsidRPr="00AF16BC">
              <w:rPr>
                <w:rFonts w:ascii="Times New Roman" w:hAnsi="Times New Roman"/>
                <w:w w:val="99"/>
                <w:sz w:val="28"/>
                <w:szCs w:val="28"/>
              </w:rPr>
              <w:t xml:space="preserve"> </w:t>
            </w:r>
            <w:r w:rsidRPr="00AF16BC">
              <w:rPr>
                <w:rFonts w:ascii="Arial" w:hAnsi="Arial" w:cs="Arial"/>
                <w:w w:val="99"/>
                <w:sz w:val="48"/>
                <w:szCs w:val="48"/>
                <w:vertAlign w:val="superscript"/>
              </w:rPr>
              <w:t>,  (8.2)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182" w:lineRule="auto"/>
        <w:ind w:left="1280"/>
        <w:rPr>
          <w:rFonts w:ascii="Times New Roman" w:hAnsi="Times New Roman"/>
          <w:sz w:val="24"/>
          <w:szCs w:val="24"/>
        </w:rPr>
      </w:pPr>
      <w:r w:rsidRPr="00A3036D">
        <w:rPr>
          <w:noProof/>
        </w:rPr>
        <w:pict>
          <v:line id="_x0000_s1109" style="position:absolute;left:0;text-align:left;z-index:-96;mso-position-horizontal-relative:text;mso-position-vertical-relative:text" from="22.8pt,-22.2pt" to="83pt,-22.2pt" o:allowincell="f" strokeweight=".5pt"/>
        </w:pict>
      </w:r>
      <w:r w:rsidR="00281624">
        <w:rPr>
          <w:rFonts w:ascii="Times New Roman" w:hAnsi="Times New Roman"/>
          <w:i/>
          <w:iCs/>
          <w:sz w:val="25"/>
          <w:szCs w:val="25"/>
          <w:u w:val="single"/>
        </w:rPr>
        <w:t>b</w:t>
      </w:r>
      <w:r w:rsidR="00281624">
        <w:rPr>
          <w:rFonts w:ascii="Times New Roman" w:hAnsi="Times New Roman"/>
          <w:sz w:val="42"/>
          <w:szCs w:val="42"/>
          <w:u w:val="single"/>
          <w:vertAlign w:val="superscript"/>
        </w:rPr>
        <w:t>2</w:t>
      </w:r>
    </w:p>
    <w:p w:rsidR="003323E4" w:rsidRPr="00AF16BC" w:rsidRDefault="00281624">
      <w:pPr>
        <w:widowControl w:val="0"/>
        <w:autoSpaceDE w:val="0"/>
        <w:autoSpaceDN w:val="0"/>
        <w:adjustRightInd w:val="0"/>
        <w:spacing w:after="0" w:line="182" w:lineRule="auto"/>
        <w:rPr>
          <w:rFonts w:ascii="Times New Roman" w:hAnsi="Times New Roman"/>
          <w:sz w:val="24"/>
          <w:szCs w:val="24"/>
          <w:lang w:val="ru-RU"/>
        </w:rPr>
      </w:pPr>
      <w:r w:rsidRPr="00AF16BC">
        <w:rPr>
          <w:rFonts w:ascii="Arial" w:hAnsi="Arial" w:cs="Arial"/>
          <w:sz w:val="20"/>
          <w:szCs w:val="20"/>
          <w:lang w:val="ru-RU"/>
        </w:rPr>
        <w:t xml:space="preserve">мұнда: </w:t>
      </w:r>
      <w:r>
        <w:rPr>
          <w:rFonts w:ascii="Times New Roman" w:hAnsi="Times New Roman"/>
          <w:i/>
          <w:iCs/>
          <w:sz w:val="41"/>
          <w:szCs w:val="41"/>
          <w:vertAlign w:val="superscript"/>
        </w:rPr>
        <w:t>p</w:t>
      </w:r>
      <w:r w:rsidRPr="00AF16BC">
        <w:rPr>
          <w:rFonts w:ascii="Arial" w:hAnsi="Arial" w:cs="Arial"/>
          <w:sz w:val="20"/>
          <w:szCs w:val="20"/>
          <w:lang w:val="ru-RU"/>
        </w:rPr>
        <w:t xml:space="preserve"> </w:t>
      </w:r>
      <w:r w:rsidRPr="00AF16BC">
        <w:rPr>
          <w:rFonts w:ascii="Arial" w:hAnsi="Arial" w:cs="Arial"/>
          <w:sz w:val="41"/>
          <w:szCs w:val="41"/>
          <w:vertAlign w:val="superscript"/>
          <w:lang w:val="ru-RU"/>
        </w:rPr>
        <w:t>=</w:t>
      </w:r>
      <w:r w:rsidRPr="00AF16BC">
        <w:rPr>
          <w:rFonts w:ascii="Arial" w:hAnsi="Arial" w:cs="Arial"/>
          <w:sz w:val="20"/>
          <w:szCs w:val="20"/>
          <w:lang w:val="ru-RU"/>
        </w:rPr>
        <w:t xml:space="preserve"> </w:t>
      </w:r>
      <w:r>
        <w:rPr>
          <w:rFonts w:ascii="Times New Roman" w:hAnsi="Times New Roman"/>
          <w:i/>
          <w:iCs/>
          <w:sz w:val="23"/>
          <w:szCs w:val="23"/>
        </w:rPr>
        <w:t>a</w:t>
      </w:r>
      <w:r w:rsidRPr="00AF16BC">
        <w:rPr>
          <w:rFonts w:ascii="Arial" w:hAnsi="Arial" w:cs="Arial"/>
          <w:sz w:val="20"/>
          <w:szCs w:val="20"/>
          <w:lang w:val="ru-RU"/>
        </w:rPr>
        <w:t xml:space="preserve">  -  фокустық параметр.</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7" w:lineRule="auto"/>
        <w:jc w:val="both"/>
        <w:rPr>
          <w:rFonts w:ascii="Times New Roman" w:hAnsi="Times New Roman"/>
          <w:sz w:val="24"/>
          <w:szCs w:val="24"/>
          <w:lang w:val="ru-RU"/>
        </w:rPr>
      </w:pPr>
      <w:r w:rsidRPr="00AF16BC">
        <w:rPr>
          <w:rFonts w:ascii="Arial" w:hAnsi="Arial" w:cs="Arial"/>
          <w:sz w:val="24"/>
          <w:szCs w:val="24"/>
          <w:lang w:val="ru-RU"/>
        </w:rPr>
        <w:t xml:space="preserve">Бұл заң планетаның траекториясын көрсетеді. Келесі заң </w:t>
      </w:r>
      <w:r w:rsidRPr="00AF16BC">
        <w:rPr>
          <w:rFonts w:ascii="Times New Roman" w:hAnsi="Times New Roman"/>
          <w:sz w:val="24"/>
          <w:szCs w:val="24"/>
          <w:lang w:val="ru-RU"/>
        </w:rPr>
        <w:t>п</w:t>
      </w:r>
      <w:r w:rsidRPr="00AF16BC">
        <w:rPr>
          <w:rFonts w:ascii="Arial" w:hAnsi="Arial" w:cs="Arial"/>
          <w:sz w:val="24"/>
          <w:szCs w:val="24"/>
          <w:lang w:val="ru-RU"/>
        </w:rPr>
        <w:t>ланетаның траектория бойымен қалай қозғалатындағын</w:t>
      </w:r>
      <w:r w:rsidRPr="00AF16BC">
        <w:rPr>
          <w:rFonts w:ascii="Times New Roman" w:hAnsi="Times New Roman"/>
          <w:sz w:val="24"/>
          <w:szCs w:val="24"/>
          <w:lang w:val="ru-RU"/>
        </w:rPr>
        <w:t xml:space="preserve"> </w:t>
      </w:r>
      <w:r w:rsidRPr="00AF16BC">
        <w:rPr>
          <w:rFonts w:ascii="Arial" w:hAnsi="Arial" w:cs="Arial"/>
          <w:sz w:val="24"/>
          <w:szCs w:val="24"/>
          <w:lang w:val="ru-RU"/>
        </w:rPr>
        <w:t>білдіреді: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b/>
          <w:bCs/>
          <w:sz w:val="24"/>
          <w:szCs w:val="24"/>
          <w:lang w:val="ru-RU"/>
        </w:rPr>
        <w:t xml:space="preserve">Кеплердің 2-заңы. </w:t>
      </w:r>
      <w:r w:rsidRPr="00AF16BC">
        <w:rPr>
          <w:rFonts w:ascii="Arial" w:hAnsi="Arial" w:cs="Arial"/>
          <w:b/>
          <w:bCs/>
          <w:i/>
          <w:iCs/>
          <w:sz w:val="24"/>
          <w:szCs w:val="24"/>
          <w:lang w:val="ru-RU"/>
        </w:rPr>
        <w:t>Аудандар заңы:</w:t>
      </w:r>
    </w:p>
    <w:p w:rsidR="003323E4" w:rsidRPr="00AF16BC" w:rsidRDefault="003323E4">
      <w:pPr>
        <w:widowControl w:val="0"/>
        <w:autoSpaceDE w:val="0"/>
        <w:autoSpaceDN w:val="0"/>
        <w:adjustRightInd w:val="0"/>
        <w:spacing w:after="0" w:line="2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9" w:lineRule="auto"/>
        <w:ind w:firstLine="397"/>
        <w:jc w:val="both"/>
        <w:rPr>
          <w:rFonts w:ascii="Times New Roman" w:hAnsi="Times New Roman"/>
          <w:sz w:val="24"/>
          <w:szCs w:val="24"/>
          <w:lang w:val="ru-RU"/>
        </w:rPr>
      </w:pPr>
      <w:r w:rsidRPr="00AF16BC">
        <w:rPr>
          <w:rFonts w:ascii="Arial" w:hAnsi="Arial" w:cs="Arial"/>
          <w:b/>
          <w:bCs/>
          <w:sz w:val="24"/>
          <w:szCs w:val="24"/>
          <w:lang w:val="ru-RU"/>
        </w:rPr>
        <w:t>Күннен ойша жүргізілген радиус-вектор, бірдей уақыт аралықтарында бірдей аудандар сызады.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7" w:lineRule="exact"/>
        <w:ind w:firstLine="397"/>
        <w:jc w:val="both"/>
        <w:rPr>
          <w:rFonts w:ascii="Times New Roman" w:hAnsi="Times New Roman"/>
          <w:sz w:val="24"/>
          <w:szCs w:val="24"/>
          <w:lang w:val="ru-RU"/>
        </w:rPr>
      </w:pPr>
      <w:r w:rsidRPr="00AF16BC">
        <w:rPr>
          <w:rFonts w:ascii="Arial" w:hAnsi="Arial" w:cs="Arial"/>
          <w:lang w:val="ru-RU"/>
        </w:rPr>
        <w:t xml:space="preserve">Кеплердің екінші заңына орай 14-суреттегі </w:t>
      </w:r>
      <w:r>
        <w:rPr>
          <w:rFonts w:ascii="Arial" w:hAnsi="Arial" w:cs="Arial"/>
        </w:rPr>
        <w:t>S</w:t>
      </w:r>
      <w:r w:rsidRPr="00AF16BC">
        <w:rPr>
          <w:rFonts w:ascii="Times New Roman" w:hAnsi="Times New Roman"/>
          <w:sz w:val="25"/>
          <w:szCs w:val="25"/>
          <w:vertAlign w:val="subscript"/>
          <w:lang w:val="ru-RU"/>
        </w:rPr>
        <w:t>1</w:t>
      </w:r>
      <w:r w:rsidRPr="00AF16BC">
        <w:rPr>
          <w:rFonts w:ascii="Arial" w:hAnsi="Arial" w:cs="Arial"/>
          <w:lang w:val="ru-RU"/>
        </w:rPr>
        <w:t>,</w:t>
      </w:r>
      <w:r>
        <w:rPr>
          <w:rFonts w:ascii="Arial" w:hAnsi="Arial" w:cs="Arial"/>
        </w:rPr>
        <w:t>S</w:t>
      </w:r>
      <w:r w:rsidRPr="00AF16BC">
        <w:rPr>
          <w:rFonts w:ascii="Times New Roman" w:hAnsi="Times New Roman"/>
          <w:sz w:val="25"/>
          <w:szCs w:val="25"/>
          <w:vertAlign w:val="subscript"/>
          <w:lang w:val="ru-RU"/>
        </w:rPr>
        <w:t>2</w:t>
      </w:r>
      <w:r w:rsidRPr="00AF16BC">
        <w:rPr>
          <w:rFonts w:ascii="Arial" w:hAnsi="Arial" w:cs="Arial"/>
          <w:lang w:val="ru-RU"/>
        </w:rPr>
        <w:t>,</w:t>
      </w:r>
      <w:r>
        <w:rPr>
          <w:rFonts w:ascii="Arial" w:hAnsi="Arial" w:cs="Arial"/>
        </w:rPr>
        <w:t>S</w:t>
      </w:r>
      <w:r w:rsidRPr="00AF16BC">
        <w:rPr>
          <w:rFonts w:ascii="Times New Roman" w:hAnsi="Times New Roman"/>
          <w:sz w:val="25"/>
          <w:szCs w:val="25"/>
          <w:vertAlign w:val="subscript"/>
          <w:lang w:val="ru-RU"/>
        </w:rPr>
        <w:t>3</w:t>
      </w:r>
      <w:r w:rsidRPr="00AF16BC">
        <w:rPr>
          <w:rFonts w:ascii="Arial" w:hAnsi="Arial" w:cs="Arial"/>
          <w:lang w:val="ru-RU"/>
        </w:rPr>
        <w:t xml:space="preserve"> ау</w:t>
      </w:r>
      <w:r w:rsidRPr="00AF16BC">
        <w:rPr>
          <w:rFonts w:ascii="Times New Roman" w:hAnsi="Times New Roman"/>
          <w:lang w:val="ru-RU"/>
        </w:rPr>
        <w:t>-</w:t>
      </w:r>
      <w:r w:rsidRPr="00AF16BC">
        <w:rPr>
          <w:rFonts w:ascii="Arial" w:hAnsi="Arial" w:cs="Arial"/>
          <w:lang w:val="ru-RU"/>
        </w:rPr>
        <w:t>дандарды планетаның радиус - векторы сызып өтетін уақыт аралықтары бірдей, бұл аудандар шамалары жағынан да тең, олай болса, радиустары бірдей болмағандықтан, бірдей уақыт аралықтарында планетаның жүріп өткен жолда</w:t>
      </w:r>
      <w:r w:rsidRPr="00AF16BC">
        <w:rPr>
          <w:rFonts w:ascii="Times New Roman" w:hAnsi="Times New Roman"/>
          <w:lang w:val="ru-RU"/>
        </w:rPr>
        <w:t>-</w:t>
      </w:r>
      <w:r w:rsidRPr="00AF16BC">
        <w:rPr>
          <w:rFonts w:ascii="Arial" w:hAnsi="Arial" w:cs="Arial"/>
          <w:lang w:val="ru-RU"/>
        </w:rPr>
        <w:t xml:space="preserve">ры: </w:t>
      </w:r>
      <w:r w:rsidRPr="00AF16BC">
        <w:rPr>
          <w:rFonts w:ascii="Times New Roman" w:hAnsi="Times New Roman"/>
          <w:sz w:val="26"/>
          <w:szCs w:val="26"/>
          <w:vertAlign w:val="subscript"/>
          <w:lang w:val="ru-RU"/>
        </w:rPr>
        <w:t>1</w:t>
      </w:r>
      <w:r w:rsidRPr="00AF16BC">
        <w:rPr>
          <w:rFonts w:ascii="Arial" w:hAnsi="Arial" w:cs="Arial"/>
          <w:lang w:val="ru-RU"/>
        </w:rPr>
        <w:t xml:space="preserve"> , </w:t>
      </w:r>
      <w:r w:rsidRPr="00AF16BC">
        <w:rPr>
          <w:rFonts w:ascii="Times New Roman" w:hAnsi="Times New Roman"/>
          <w:sz w:val="26"/>
          <w:szCs w:val="26"/>
          <w:vertAlign w:val="subscript"/>
          <w:lang w:val="ru-RU"/>
        </w:rPr>
        <w:t>2</w:t>
      </w:r>
      <w:r w:rsidRPr="00AF16BC">
        <w:rPr>
          <w:rFonts w:ascii="Arial" w:hAnsi="Arial" w:cs="Arial"/>
          <w:lang w:val="ru-RU"/>
        </w:rPr>
        <w:t xml:space="preserve"> , </w:t>
      </w:r>
      <w:r w:rsidRPr="00AF16BC">
        <w:rPr>
          <w:rFonts w:ascii="Times New Roman" w:hAnsi="Times New Roman"/>
          <w:sz w:val="26"/>
          <w:szCs w:val="26"/>
          <w:vertAlign w:val="subscript"/>
          <w:lang w:val="ru-RU"/>
        </w:rPr>
        <w:t>3</w:t>
      </w:r>
      <w:r w:rsidRPr="00AF16BC">
        <w:rPr>
          <w:rFonts w:ascii="Arial" w:hAnsi="Arial" w:cs="Arial"/>
          <w:lang w:val="ru-RU"/>
        </w:rPr>
        <w:t xml:space="preserve"> бірдей емес. Яғни планетаның орбита бой</w:t>
      </w:r>
      <w:r w:rsidRPr="00AF16BC">
        <w:rPr>
          <w:rFonts w:ascii="Times New Roman" w:hAnsi="Times New Roman"/>
          <w:lang w:val="ru-RU"/>
        </w:rPr>
        <w:t>-</w:t>
      </w:r>
      <w:r w:rsidRPr="00AF16BC">
        <w:rPr>
          <w:rFonts w:ascii="Arial" w:hAnsi="Arial" w:cs="Arial"/>
          <w:lang w:val="ru-RU"/>
        </w:rPr>
        <w:t xml:space="preserve">ымен қозғалыс жылдамдағының мәндері бірдей емес. Ең жоғары жылдамдыққа планета П нүктесінде ие болады. Бұл нүкте- Күнге ең жақын нүктесі: </w:t>
      </w:r>
      <w:r w:rsidRPr="00AF16BC">
        <w:rPr>
          <w:rFonts w:ascii="Arial" w:hAnsi="Arial" w:cs="Arial"/>
          <w:i/>
          <w:iCs/>
          <w:lang w:val="ru-RU"/>
        </w:rPr>
        <w:t>перигелий</w:t>
      </w:r>
      <w:r w:rsidRPr="00AF16BC">
        <w:rPr>
          <w:rFonts w:ascii="Arial" w:hAnsi="Arial" w:cs="Arial"/>
          <w:lang w:val="ru-RU"/>
        </w:rPr>
        <w:t xml:space="preserve"> (П) деп атала</w:t>
      </w:r>
      <w:r w:rsidRPr="00AF16BC">
        <w:rPr>
          <w:rFonts w:ascii="Times New Roman" w:hAnsi="Times New Roman"/>
          <w:lang w:val="ru-RU"/>
        </w:rPr>
        <w:t>-</w:t>
      </w:r>
      <w:r w:rsidRPr="00AF16BC">
        <w:rPr>
          <w:rFonts w:ascii="Arial" w:hAnsi="Arial" w:cs="Arial"/>
          <w:lang w:val="ru-RU"/>
        </w:rPr>
        <w:t>ды. Суреттен және (8.1) формуладан перигелийдің Күннен қашықтығы</w:t>
      </w:r>
    </w:p>
    <w:p w:rsidR="003323E4" w:rsidRPr="00AF16BC" w:rsidRDefault="003323E4">
      <w:pPr>
        <w:widowControl w:val="0"/>
        <w:autoSpaceDE w:val="0"/>
        <w:autoSpaceDN w:val="0"/>
        <w:adjustRightInd w:val="0"/>
        <w:spacing w:after="0" w:line="10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2900"/>
        <w:rPr>
          <w:rFonts w:ascii="Times New Roman" w:hAnsi="Times New Roman"/>
          <w:sz w:val="24"/>
          <w:szCs w:val="24"/>
          <w:lang w:val="ru-RU"/>
        </w:rPr>
      </w:pPr>
      <w:r w:rsidRPr="00AF16BC">
        <w:rPr>
          <w:rFonts w:ascii="Times New Roman" w:hAnsi="Times New Roman"/>
          <w:sz w:val="20"/>
          <w:szCs w:val="20"/>
          <w:lang w:val="ru-RU"/>
        </w:rPr>
        <w:t>122</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179" w:right="1020" w:bottom="435" w:left="1240" w:header="720" w:footer="720" w:gutter="0"/>
          <w:cols w:space="720" w:equalWidth="0">
            <w:col w:w="6140"/>
          </w:cols>
          <w:noEndnote/>
        </w:sectPr>
      </w:pPr>
    </w:p>
    <w:p w:rsidR="003323E4" w:rsidRPr="00AF16BC" w:rsidRDefault="00281624">
      <w:pPr>
        <w:widowControl w:val="0"/>
        <w:autoSpaceDE w:val="0"/>
        <w:autoSpaceDN w:val="0"/>
        <w:adjustRightInd w:val="0"/>
        <w:spacing w:after="0" w:line="239" w:lineRule="auto"/>
        <w:ind w:left="1880"/>
        <w:rPr>
          <w:rFonts w:ascii="Times New Roman" w:hAnsi="Times New Roman"/>
          <w:sz w:val="24"/>
          <w:szCs w:val="24"/>
          <w:lang w:val="ru-RU"/>
        </w:rPr>
      </w:pPr>
      <w:bookmarkStart w:id="120" w:name="page245"/>
      <w:bookmarkEnd w:id="120"/>
      <w:r>
        <w:rPr>
          <w:rFonts w:ascii="Times New Roman" w:hAnsi="Times New Roman"/>
          <w:i/>
          <w:iCs/>
          <w:sz w:val="24"/>
          <w:szCs w:val="24"/>
        </w:rPr>
        <w:lastRenderedPageBreak/>
        <w:t>q</w:t>
      </w:r>
      <w:r w:rsidRPr="00AF16BC">
        <w:rPr>
          <w:rFonts w:ascii="Times New Roman" w:hAnsi="Times New Roman"/>
          <w:i/>
          <w:iCs/>
          <w:sz w:val="24"/>
          <w:szCs w:val="24"/>
          <w:lang w:val="ru-RU"/>
        </w:rPr>
        <w:t xml:space="preserve"> </w:t>
      </w:r>
      <w:r w:rsidRPr="00AF16BC">
        <w:rPr>
          <w:rFonts w:ascii="Arial" w:hAnsi="Arial" w:cs="Arial"/>
          <w:sz w:val="24"/>
          <w:szCs w:val="24"/>
          <w:lang w:val="ru-RU"/>
        </w:rPr>
        <w:t>=</w:t>
      </w:r>
      <w:r w:rsidRPr="00AF16BC">
        <w:rPr>
          <w:rFonts w:ascii="Times New Roman" w:hAnsi="Times New Roman"/>
          <w:i/>
          <w:iCs/>
          <w:sz w:val="24"/>
          <w:szCs w:val="24"/>
          <w:lang w:val="ru-RU"/>
        </w:rPr>
        <w:t xml:space="preserve"> </w:t>
      </w:r>
      <w:r>
        <w:rPr>
          <w:rFonts w:ascii="Times New Roman" w:hAnsi="Times New Roman"/>
          <w:i/>
          <w:iCs/>
          <w:sz w:val="24"/>
          <w:szCs w:val="24"/>
        </w:rPr>
        <w:t>r</w:t>
      </w:r>
      <w:r>
        <w:rPr>
          <w:rFonts w:ascii="Arial" w:hAnsi="Arial" w:cs="Arial"/>
          <w:sz w:val="28"/>
          <w:szCs w:val="28"/>
          <w:vertAlign w:val="subscript"/>
        </w:rPr>
        <w:t>min</w:t>
      </w:r>
      <w:r w:rsidRPr="00AF16BC">
        <w:rPr>
          <w:rFonts w:ascii="Times New Roman" w:hAnsi="Times New Roman"/>
          <w:i/>
          <w:iCs/>
          <w:sz w:val="24"/>
          <w:szCs w:val="24"/>
          <w:lang w:val="ru-RU"/>
        </w:rPr>
        <w:t xml:space="preserve"> </w:t>
      </w:r>
      <w:r w:rsidRPr="00AF16BC">
        <w:rPr>
          <w:rFonts w:ascii="Arial" w:hAnsi="Arial" w:cs="Arial"/>
          <w:sz w:val="24"/>
          <w:szCs w:val="24"/>
          <w:lang w:val="ru-RU"/>
        </w:rPr>
        <w:t>=</w:t>
      </w:r>
      <w:r w:rsidRPr="00AF16BC">
        <w:rPr>
          <w:rFonts w:ascii="Times New Roman" w:hAnsi="Times New Roman"/>
          <w:i/>
          <w:iCs/>
          <w:sz w:val="24"/>
          <w:szCs w:val="24"/>
          <w:lang w:val="ru-RU"/>
        </w:rPr>
        <w:t xml:space="preserve"> </w:t>
      </w:r>
      <w:r>
        <w:rPr>
          <w:rFonts w:ascii="Times New Roman" w:hAnsi="Times New Roman"/>
          <w:i/>
          <w:iCs/>
          <w:sz w:val="24"/>
          <w:szCs w:val="24"/>
        </w:rPr>
        <w:t>a</w:t>
      </w:r>
      <w:r w:rsidRPr="00AF16BC">
        <w:rPr>
          <w:rFonts w:ascii="Times New Roman" w:hAnsi="Times New Roman"/>
          <w:i/>
          <w:iCs/>
          <w:sz w:val="24"/>
          <w:szCs w:val="24"/>
          <w:lang w:val="ru-RU"/>
        </w:rPr>
        <w:t xml:space="preserve"> </w:t>
      </w:r>
      <w:r w:rsidRPr="00AF16BC">
        <w:rPr>
          <w:rFonts w:ascii="Arial" w:hAnsi="Arial" w:cs="Arial"/>
          <w:sz w:val="24"/>
          <w:szCs w:val="24"/>
          <w:lang w:val="ru-RU"/>
        </w:rPr>
        <w:t>-</w:t>
      </w:r>
      <w:r w:rsidRPr="00AF16BC">
        <w:rPr>
          <w:rFonts w:ascii="Times New Roman" w:hAnsi="Times New Roman"/>
          <w:i/>
          <w:iCs/>
          <w:sz w:val="24"/>
          <w:szCs w:val="24"/>
          <w:lang w:val="ru-RU"/>
        </w:rPr>
        <w:t xml:space="preserve"> </w:t>
      </w:r>
      <w:r>
        <w:rPr>
          <w:rFonts w:ascii="Times New Roman" w:hAnsi="Times New Roman"/>
          <w:i/>
          <w:iCs/>
          <w:sz w:val="24"/>
          <w:szCs w:val="24"/>
        </w:rPr>
        <w:t>c</w:t>
      </w:r>
      <w:r w:rsidRPr="00AF16BC">
        <w:rPr>
          <w:rFonts w:ascii="Times New Roman" w:hAnsi="Times New Roman"/>
          <w:i/>
          <w:iCs/>
          <w:sz w:val="24"/>
          <w:szCs w:val="24"/>
          <w:lang w:val="ru-RU"/>
        </w:rPr>
        <w:t xml:space="preserve"> </w:t>
      </w:r>
      <w:r w:rsidRPr="00AF16BC">
        <w:rPr>
          <w:rFonts w:ascii="Arial" w:hAnsi="Arial" w:cs="Arial"/>
          <w:sz w:val="24"/>
          <w:szCs w:val="24"/>
          <w:lang w:val="ru-RU"/>
        </w:rPr>
        <w:t>=</w:t>
      </w:r>
      <w:r w:rsidRPr="00AF16BC">
        <w:rPr>
          <w:rFonts w:ascii="Times New Roman" w:hAnsi="Times New Roman"/>
          <w:i/>
          <w:iCs/>
          <w:sz w:val="24"/>
          <w:szCs w:val="24"/>
          <w:lang w:val="ru-RU"/>
        </w:rPr>
        <w:t xml:space="preserve"> </w:t>
      </w:r>
      <w:r>
        <w:rPr>
          <w:rFonts w:ascii="Times New Roman" w:hAnsi="Times New Roman"/>
          <w:i/>
          <w:iCs/>
          <w:sz w:val="24"/>
          <w:szCs w:val="24"/>
        </w:rPr>
        <w:t>a</w:t>
      </w:r>
      <w:r w:rsidRPr="00AF16BC">
        <w:rPr>
          <w:rFonts w:ascii="Arial" w:hAnsi="Arial" w:cs="Arial"/>
          <w:sz w:val="31"/>
          <w:szCs w:val="31"/>
          <w:lang w:val="ru-RU"/>
        </w:rPr>
        <w:t>(</w:t>
      </w:r>
      <w:r w:rsidRPr="00AF16BC">
        <w:rPr>
          <w:rFonts w:ascii="Times New Roman" w:hAnsi="Times New Roman"/>
          <w:sz w:val="24"/>
          <w:szCs w:val="24"/>
          <w:lang w:val="ru-RU"/>
        </w:rPr>
        <w:t>1</w:t>
      </w:r>
      <w:r w:rsidRPr="00AF16BC">
        <w:rPr>
          <w:rFonts w:ascii="Times New Roman" w:hAnsi="Times New Roman"/>
          <w:i/>
          <w:iCs/>
          <w:sz w:val="24"/>
          <w:szCs w:val="24"/>
          <w:lang w:val="ru-RU"/>
        </w:rPr>
        <w:t xml:space="preserve"> </w:t>
      </w:r>
      <w:r w:rsidRPr="00AF16BC">
        <w:rPr>
          <w:rFonts w:ascii="Arial" w:hAnsi="Arial" w:cs="Arial"/>
          <w:sz w:val="24"/>
          <w:szCs w:val="24"/>
          <w:lang w:val="ru-RU"/>
        </w:rPr>
        <w:t>-</w:t>
      </w:r>
      <w:r w:rsidRPr="00AF16BC">
        <w:rPr>
          <w:rFonts w:ascii="Times New Roman" w:hAnsi="Times New Roman"/>
          <w:i/>
          <w:iCs/>
          <w:sz w:val="24"/>
          <w:szCs w:val="24"/>
          <w:lang w:val="ru-RU"/>
        </w:rPr>
        <w:t xml:space="preserve"> </w:t>
      </w:r>
      <w:r>
        <w:rPr>
          <w:rFonts w:ascii="Times New Roman" w:hAnsi="Times New Roman"/>
          <w:i/>
          <w:iCs/>
          <w:sz w:val="24"/>
          <w:szCs w:val="24"/>
        </w:rPr>
        <w:t>e</w:t>
      </w:r>
      <w:r w:rsidRPr="00AF16BC">
        <w:rPr>
          <w:rFonts w:ascii="Arial" w:hAnsi="Arial" w:cs="Arial"/>
          <w:sz w:val="31"/>
          <w:szCs w:val="31"/>
          <w:lang w:val="ru-RU"/>
        </w:rPr>
        <w:t>)</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8" w:lineRule="auto"/>
        <w:ind w:right="160"/>
        <w:jc w:val="both"/>
        <w:rPr>
          <w:rFonts w:ascii="Times New Roman" w:hAnsi="Times New Roman"/>
          <w:sz w:val="24"/>
          <w:szCs w:val="24"/>
          <w:lang w:val="ru-RU"/>
        </w:rPr>
      </w:pPr>
      <w:r w:rsidRPr="00AF16BC">
        <w:rPr>
          <w:rFonts w:ascii="Arial" w:hAnsi="Arial" w:cs="Arial"/>
          <w:sz w:val="23"/>
          <w:szCs w:val="23"/>
          <w:lang w:val="ru-RU"/>
        </w:rPr>
        <w:t xml:space="preserve">болатындығы көрінеді. Ең төменгі жылдамдықтың мәні­­ не планета А нүктесінде ие болады. Бұл нүкте- </w:t>
      </w:r>
      <w:r w:rsidRPr="00AF16BC">
        <w:rPr>
          <w:rFonts w:ascii="Arial" w:hAnsi="Arial" w:cs="Arial"/>
          <w:i/>
          <w:iCs/>
          <w:sz w:val="23"/>
          <w:szCs w:val="23"/>
          <w:lang w:val="ru-RU"/>
        </w:rPr>
        <w:t>афелий</w:t>
      </w:r>
      <w:r w:rsidRPr="00AF16BC">
        <w:rPr>
          <w:rFonts w:ascii="Arial" w:hAnsi="Arial" w:cs="Arial"/>
          <w:sz w:val="23"/>
          <w:szCs w:val="23"/>
          <w:lang w:val="ru-RU"/>
        </w:rPr>
        <w:t xml:space="preserve"> </w:t>
      </w:r>
      <w:r w:rsidRPr="00AF16BC">
        <w:rPr>
          <w:rFonts w:ascii="Times New Roman" w:hAnsi="Times New Roman"/>
          <w:sz w:val="23"/>
          <w:szCs w:val="23"/>
          <w:lang w:val="ru-RU"/>
        </w:rPr>
        <w:t>(А)</w:t>
      </w:r>
      <w:r w:rsidRPr="00AF16BC">
        <w:rPr>
          <w:rFonts w:ascii="Arial" w:hAnsi="Arial" w:cs="Arial"/>
          <w:sz w:val="23"/>
          <w:szCs w:val="23"/>
          <w:lang w:val="ru-RU"/>
        </w:rPr>
        <w:t xml:space="preserve"> деп аталады. Суреттен және (8.1) формуладан орбитаның ең алыс нүктесінің қашықтығы:</w:t>
      </w:r>
    </w:p>
    <w:p w:rsidR="003323E4" w:rsidRPr="00AF16BC" w:rsidRDefault="00A3036D">
      <w:pPr>
        <w:widowControl w:val="0"/>
        <w:autoSpaceDE w:val="0"/>
        <w:autoSpaceDN w:val="0"/>
        <w:adjustRightInd w:val="0"/>
        <w:spacing w:after="0" w:line="214" w:lineRule="exact"/>
        <w:rPr>
          <w:rFonts w:ascii="Times New Roman" w:hAnsi="Times New Roman"/>
          <w:sz w:val="24"/>
          <w:szCs w:val="24"/>
          <w:lang w:val="ru-RU"/>
        </w:rPr>
      </w:pPr>
      <w:r w:rsidRPr="00A3036D">
        <w:rPr>
          <w:noProof/>
        </w:rPr>
        <w:pict>
          <v:shape id="_x0000_s1110" type="#_x0000_t75" style="position:absolute;margin-left:90.1pt;margin-top:-4.1pt;width:126pt;height:19pt;z-index:-95" o:allowincell="f">
            <v:imagedata r:id="rId58" o:title=""/>
          </v:shape>
        </w:pict>
      </w:r>
    </w:p>
    <w:p w:rsidR="003323E4" w:rsidRPr="00AF16BC" w:rsidRDefault="00281624">
      <w:pPr>
        <w:widowControl w:val="0"/>
        <w:overflowPunct w:val="0"/>
        <w:autoSpaceDE w:val="0"/>
        <w:autoSpaceDN w:val="0"/>
        <w:adjustRightInd w:val="0"/>
        <w:spacing w:after="0" w:line="255" w:lineRule="auto"/>
        <w:ind w:right="160"/>
        <w:jc w:val="both"/>
        <w:rPr>
          <w:rFonts w:ascii="Times New Roman" w:hAnsi="Times New Roman"/>
          <w:sz w:val="24"/>
          <w:szCs w:val="24"/>
          <w:lang w:val="ru-RU"/>
        </w:rPr>
      </w:pPr>
      <w:r w:rsidRPr="00AF16BC">
        <w:rPr>
          <w:rFonts w:ascii="Arial" w:hAnsi="Arial" w:cs="Arial"/>
          <w:sz w:val="23"/>
          <w:szCs w:val="23"/>
          <w:lang w:val="ru-RU"/>
        </w:rPr>
        <w:t xml:space="preserve">Осыдан орбитаның үлкен жарты осі </w:t>
      </w:r>
      <w:r w:rsidRPr="00AF16BC">
        <w:rPr>
          <w:rFonts w:ascii="Times New Roman" w:hAnsi="Times New Roman"/>
          <w:i/>
          <w:iCs/>
          <w:sz w:val="23"/>
          <w:szCs w:val="23"/>
          <w:lang w:val="ru-RU"/>
        </w:rPr>
        <w:t>а</w:t>
      </w:r>
      <w:r w:rsidRPr="00AF16BC">
        <w:rPr>
          <w:rFonts w:ascii="Arial" w:hAnsi="Arial" w:cs="Arial"/>
          <w:sz w:val="23"/>
          <w:szCs w:val="23"/>
          <w:lang w:val="ru-RU"/>
        </w:rPr>
        <w:t xml:space="preserve"> - А мен П нүктеле­ рінің арақашықтығының жартысына теңдігі көрінеді.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59" w:lineRule="auto"/>
        <w:ind w:right="160" w:firstLine="397"/>
        <w:jc w:val="both"/>
        <w:rPr>
          <w:rFonts w:ascii="Times New Roman" w:hAnsi="Times New Roman"/>
          <w:sz w:val="24"/>
          <w:szCs w:val="24"/>
        </w:rPr>
      </w:pPr>
      <w:r w:rsidRPr="00AF16BC">
        <w:rPr>
          <w:rFonts w:ascii="Arial" w:hAnsi="Arial" w:cs="Arial"/>
          <w:sz w:val="24"/>
          <w:szCs w:val="24"/>
          <w:lang w:val="ru-RU"/>
        </w:rPr>
        <w:t xml:space="preserve">Кеплердің екінші заңын секторлық жылдамдықтың тұрақтылығы деп түсіну керек. </w:t>
      </w:r>
      <w:r>
        <w:rPr>
          <w:rFonts w:ascii="Arial" w:hAnsi="Arial" w:cs="Arial"/>
          <w:sz w:val="24"/>
          <w:szCs w:val="24"/>
        </w:rPr>
        <w:t>Математикалық түрде бұл жылдамдықтың формуласы:</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111" type="#_x0000_t75" style="position:absolute;margin-left:128.35pt;margin-top:2.5pt;width:69.35pt;height:35pt;z-index:-94" o:allowincell="f">
            <v:imagedata r:id="rId59" o:title=""/>
          </v:shape>
        </w:pict>
      </w:r>
    </w:p>
    <w:p w:rsidR="003323E4" w:rsidRDefault="003323E4">
      <w:pPr>
        <w:widowControl w:val="0"/>
        <w:autoSpaceDE w:val="0"/>
        <w:autoSpaceDN w:val="0"/>
        <w:adjustRightInd w:val="0"/>
        <w:spacing w:after="0" w:line="306" w:lineRule="exact"/>
        <w:rPr>
          <w:rFonts w:ascii="Times New Roman" w:hAnsi="Times New Roman"/>
          <w:sz w:val="24"/>
          <w:szCs w:val="24"/>
        </w:rPr>
      </w:pPr>
    </w:p>
    <w:tbl>
      <w:tblPr>
        <w:tblW w:w="0" w:type="auto"/>
        <w:tblLayout w:type="fixed"/>
        <w:tblCellMar>
          <w:left w:w="0" w:type="dxa"/>
          <w:right w:w="0" w:type="dxa"/>
        </w:tblCellMar>
        <w:tblLook w:val="0000"/>
      </w:tblPr>
      <w:tblGrid>
        <w:gridCol w:w="1140"/>
        <w:gridCol w:w="3160"/>
        <w:gridCol w:w="320"/>
        <w:gridCol w:w="1500"/>
        <w:gridCol w:w="20"/>
      </w:tblGrid>
      <w:tr w:rsidR="003323E4" w:rsidRPr="00AF16BC">
        <w:trPr>
          <w:trHeight w:val="280"/>
        </w:trPr>
        <w:tc>
          <w:tcPr>
            <w:tcW w:w="1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sz w:val="23"/>
                <w:szCs w:val="23"/>
              </w:rPr>
              <w:t>∂</w:t>
            </w:r>
            <w:r w:rsidRPr="00AF16BC">
              <w:rPr>
                <w:rFonts w:ascii="Arial" w:hAnsi="Arial" w:cs="Arial"/>
                <w:i/>
                <w:iCs/>
                <w:sz w:val="23"/>
                <w:szCs w:val="23"/>
              </w:rPr>
              <w:t>j</w:t>
            </w:r>
          </w:p>
        </w:tc>
        <w:tc>
          <w:tcPr>
            <w:tcW w:w="15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00"/>
              <w:jc w:val="right"/>
              <w:rPr>
                <w:rFonts w:ascii="Times New Roman" w:hAnsi="Times New Roman"/>
                <w:sz w:val="24"/>
                <w:szCs w:val="24"/>
              </w:rPr>
            </w:pPr>
            <w:r w:rsidRPr="00AF16BC">
              <w:rPr>
                <w:rFonts w:ascii="Times New Roman" w:hAnsi="Times New Roman"/>
                <w:sz w:val="24"/>
                <w:szCs w:val="24"/>
              </w:rPr>
              <w:t>(8.3)</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12"/>
        </w:trPr>
        <w:tc>
          <w:tcPr>
            <w:tcW w:w="1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мұнда σ-</w:t>
            </w:r>
          </w:p>
        </w:tc>
        <w:tc>
          <w:tcPr>
            <w:tcW w:w="31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24"/>
                <w:szCs w:val="24"/>
              </w:rPr>
              <w:t>секторлық жылдамдық, ал</w:t>
            </w:r>
          </w:p>
        </w:tc>
        <w:tc>
          <w:tcPr>
            <w:tcW w:w="320" w:type="dxa"/>
            <w:vMerge/>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5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8"/>
                <w:sz w:val="24"/>
                <w:szCs w:val="24"/>
              </w:rPr>
              <w:t>- планетаның</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53"/>
        </w:trPr>
        <w:tc>
          <w:tcPr>
            <w:tcW w:w="1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3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52" w:lineRule="exact"/>
              <w:jc w:val="center"/>
              <w:rPr>
                <w:rFonts w:ascii="Times New Roman" w:hAnsi="Times New Roman"/>
                <w:sz w:val="24"/>
                <w:szCs w:val="24"/>
              </w:rPr>
            </w:pPr>
            <w:r w:rsidRPr="00AF16BC">
              <w:rPr>
                <w:rFonts w:ascii="Arial" w:hAnsi="Arial" w:cs="Arial"/>
                <w:sz w:val="17"/>
                <w:szCs w:val="17"/>
              </w:rPr>
              <w:t>∂</w:t>
            </w:r>
            <w:r w:rsidRPr="00AF16BC">
              <w:rPr>
                <w:rFonts w:ascii="Times New Roman" w:hAnsi="Times New Roman"/>
                <w:i/>
                <w:iCs/>
                <w:sz w:val="17"/>
                <w:szCs w:val="17"/>
              </w:rPr>
              <w:t>t</w:t>
            </w:r>
          </w:p>
        </w:tc>
        <w:tc>
          <w:tcPr>
            <w:tcW w:w="15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0"/>
        </w:trPr>
        <w:tc>
          <w:tcPr>
            <w:tcW w:w="1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7"/>
                <w:sz w:val="24"/>
                <w:szCs w:val="24"/>
              </w:rPr>
              <w:t>айналмалы</w:t>
            </w:r>
          </w:p>
        </w:tc>
        <w:tc>
          <w:tcPr>
            <w:tcW w:w="34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320"/>
              <w:rPr>
                <w:rFonts w:ascii="Times New Roman" w:hAnsi="Times New Roman"/>
                <w:sz w:val="24"/>
                <w:szCs w:val="24"/>
              </w:rPr>
            </w:pPr>
            <w:r w:rsidRPr="00AF16BC">
              <w:rPr>
                <w:rFonts w:ascii="Arial" w:hAnsi="Arial" w:cs="Arial"/>
                <w:sz w:val="24"/>
                <w:szCs w:val="24"/>
              </w:rPr>
              <w:t>қозғалысының  бұрыштық</w:t>
            </w:r>
          </w:p>
        </w:tc>
        <w:tc>
          <w:tcPr>
            <w:tcW w:w="15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9"/>
                <w:sz w:val="24"/>
                <w:szCs w:val="24"/>
              </w:rPr>
              <w:t>жылдамдығы</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overflowPunct w:val="0"/>
        <w:autoSpaceDE w:val="0"/>
        <w:autoSpaceDN w:val="0"/>
        <w:adjustRightInd w:val="0"/>
        <w:spacing w:after="0" w:line="253" w:lineRule="auto"/>
        <w:ind w:right="160"/>
        <w:jc w:val="both"/>
        <w:rPr>
          <w:rFonts w:ascii="Times New Roman" w:hAnsi="Times New Roman"/>
          <w:sz w:val="24"/>
          <w:szCs w:val="24"/>
        </w:rPr>
      </w:pPr>
      <w:r>
        <w:rPr>
          <w:rFonts w:ascii="Arial" w:hAnsi="Arial" w:cs="Arial"/>
          <w:sz w:val="23"/>
          <w:szCs w:val="23"/>
        </w:rPr>
        <w:t>болып табылады. Бұл теңдеу Кеплердің екінші заңының математикалық түрі болып табылады. Классикалық меха­ ника курсында бұл заңның импульс моментінің сақталу заңымен түбірлес екендігі көрсетіледі.</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4"/>
          <w:szCs w:val="24"/>
        </w:rPr>
        <w:t xml:space="preserve">Ал 1618 жылы </w:t>
      </w:r>
      <w:r>
        <w:rPr>
          <w:rFonts w:ascii="Arial" w:hAnsi="Arial" w:cs="Arial"/>
          <w:b/>
          <w:bCs/>
          <w:sz w:val="24"/>
          <w:szCs w:val="24"/>
        </w:rPr>
        <w:t>Кеплер үшінші заңын</w:t>
      </w:r>
      <w:r>
        <w:rPr>
          <w:rFonts w:ascii="Arial" w:hAnsi="Arial" w:cs="Arial"/>
          <w:sz w:val="24"/>
          <w:szCs w:val="24"/>
        </w:rPr>
        <w:t xml:space="preserve"> ашады:</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44" w:lineRule="auto"/>
        <w:ind w:right="160" w:firstLine="397"/>
        <w:jc w:val="both"/>
        <w:rPr>
          <w:rFonts w:ascii="Times New Roman" w:hAnsi="Times New Roman"/>
          <w:sz w:val="24"/>
          <w:szCs w:val="24"/>
        </w:rPr>
      </w:pPr>
      <w:r>
        <w:rPr>
          <w:rFonts w:ascii="Arial" w:hAnsi="Arial" w:cs="Arial"/>
          <w:b/>
          <w:bCs/>
          <w:sz w:val="24"/>
          <w:szCs w:val="24"/>
        </w:rPr>
        <w:t>Планеталардың айналу кезеңдерінің квадрат­ тарының қатынасы орбиталарының үлкен жарты остерінің кубтарының қатынасындай болады.</w:t>
      </w:r>
    </w:p>
    <w:tbl>
      <w:tblPr>
        <w:tblW w:w="0" w:type="auto"/>
        <w:tblInd w:w="2980" w:type="dxa"/>
        <w:tblLayout w:type="fixed"/>
        <w:tblCellMar>
          <w:left w:w="0" w:type="dxa"/>
          <w:right w:w="0" w:type="dxa"/>
        </w:tblCellMar>
        <w:tblLook w:val="0000"/>
      </w:tblPr>
      <w:tblGrid>
        <w:gridCol w:w="260"/>
        <w:gridCol w:w="200"/>
        <w:gridCol w:w="1300"/>
        <w:gridCol w:w="1540"/>
        <w:gridCol w:w="20"/>
      </w:tblGrid>
      <w:tr w:rsidR="003323E4" w:rsidRPr="00AF16BC">
        <w:trPr>
          <w:trHeight w:val="295"/>
        </w:trPr>
        <w:tc>
          <w:tcPr>
            <w:tcW w:w="2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95" w:lineRule="exact"/>
              <w:jc w:val="center"/>
              <w:rPr>
                <w:rFonts w:ascii="Times New Roman" w:hAnsi="Times New Roman"/>
                <w:sz w:val="24"/>
                <w:szCs w:val="24"/>
              </w:rPr>
            </w:pPr>
            <w:r w:rsidRPr="00AF16BC">
              <w:rPr>
                <w:rFonts w:ascii="Times New Roman" w:hAnsi="Times New Roman"/>
                <w:i/>
                <w:iCs/>
                <w:w w:val="92"/>
                <w:sz w:val="34"/>
                <w:szCs w:val="34"/>
                <w:u w:val="single"/>
                <w:vertAlign w:val="subscript"/>
              </w:rPr>
              <w:t>T</w:t>
            </w:r>
            <w:r w:rsidRPr="00AF16BC">
              <w:rPr>
                <w:rFonts w:ascii="Times New Roman" w:hAnsi="Times New Roman"/>
                <w:w w:val="92"/>
                <w:sz w:val="12"/>
                <w:szCs w:val="12"/>
                <w:u w:val="single"/>
              </w:rPr>
              <w:t xml:space="preserve"> 2</w:t>
            </w:r>
          </w:p>
        </w:tc>
        <w:tc>
          <w:tcPr>
            <w:tcW w:w="2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9"/>
                <w:sz w:val="24"/>
                <w:szCs w:val="24"/>
              </w:rPr>
              <w:t>=</w:t>
            </w:r>
          </w:p>
        </w:tc>
        <w:tc>
          <w:tcPr>
            <w:tcW w:w="13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94" w:lineRule="exact"/>
              <w:ind w:left="40"/>
              <w:rPr>
                <w:rFonts w:ascii="Times New Roman" w:hAnsi="Times New Roman"/>
                <w:sz w:val="24"/>
                <w:szCs w:val="24"/>
              </w:rPr>
            </w:pPr>
            <w:r w:rsidRPr="00AF16BC">
              <w:rPr>
                <w:rFonts w:ascii="Times New Roman" w:hAnsi="Times New Roman"/>
                <w:i/>
                <w:iCs/>
                <w:sz w:val="24"/>
                <w:szCs w:val="24"/>
                <w:u w:val="single"/>
              </w:rPr>
              <w:t>a</w:t>
            </w:r>
            <w:r w:rsidRPr="00AF16BC">
              <w:rPr>
                <w:rFonts w:ascii="Times New Roman" w:hAnsi="Times New Roman"/>
                <w:sz w:val="28"/>
                <w:szCs w:val="28"/>
                <w:u w:val="single"/>
                <w:vertAlign w:val="superscript"/>
              </w:rPr>
              <w:t>3</w:t>
            </w:r>
          </w:p>
        </w:tc>
        <w:tc>
          <w:tcPr>
            <w:tcW w:w="15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(8.4)</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39"/>
        </w:trPr>
        <w:tc>
          <w:tcPr>
            <w:tcW w:w="2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84"/>
                <w:sz w:val="14"/>
                <w:szCs w:val="14"/>
              </w:rPr>
              <w:t>1</w:t>
            </w:r>
          </w:p>
        </w:tc>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3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033"/>
              <w:jc w:val="right"/>
              <w:rPr>
                <w:rFonts w:ascii="Times New Roman" w:hAnsi="Times New Roman"/>
                <w:sz w:val="24"/>
                <w:szCs w:val="24"/>
              </w:rPr>
            </w:pPr>
            <w:r w:rsidRPr="00AF16BC">
              <w:rPr>
                <w:rFonts w:ascii="Times New Roman" w:hAnsi="Times New Roman"/>
                <w:sz w:val="14"/>
                <w:szCs w:val="14"/>
              </w:rPr>
              <w:t>1</w:t>
            </w:r>
          </w:p>
        </w:tc>
        <w:tc>
          <w:tcPr>
            <w:tcW w:w="1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92"/>
        </w:trPr>
        <w:tc>
          <w:tcPr>
            <w:tcW w:w="2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92" w:lineRule="exact"/>
              <w:jc w:val="center"/>
              <w:rPr>
                <w:rFonts w:ascii="Times New Roman" w:hAnsi="Times New Roman"/>
                <w:sz w:val="24"/>
                <w:szCs w:val="24"/>
              </w:rPr>
            </w:pPr>
            <w:r w:rsidRPr="00AF16BC">
              <w:rPr>
                <w:rFonts w:ascii="Times New Roman" w:hAnsi="Times New Roman"/>
                <w:i/>
                <w:iCs/>
                <w:w w:val="88"/>
                <w:sz w:val="19"/>
                <w:szCs w:val="19"/>
              </w:rPr>
              <w:t xml:space="preserve">T </w:t>
            </w:r>
            <w:r w:rsidRPr="00AF16BC">
              <w:rPr>
                <w:rFonts w:ascii="Times New Roman" w:hAnsi="Times New Roman"/>
                <w:w w:val="88"/>
                <w:vertAlign w:val="superscript"/>
              </w:rPr>
              <w:t>2</w:t>
            </w: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3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92" w:lineRule="exact"/>
              <w:ind w:left="40"/>
              <w:rPr>
                <w:rFonts w:ascii="Times New Roman" w:hAnsi="Times New Roman"/>
                <w:sz w:val="24"/>
                <w:szCs w:val="24"/>
              </w:rPr>
            </w:pPr>
            <w:r w:rsidRPr="00AF16BC">
              <w:rPr>
                <w:rFonts w:ascii="Times New Roman" w:hAnsi="Times New Roman"/>
                <w:i/>
                <w:iCs/>
                <w:sz w:val="19"/>
                <w:szCs w:val="19"/>
              </w:rPr>
              <w:t>a</w:t>
            </w:r>
            <w:r w:rsidRPr="00AF16BC">
              <w:rPr>
                <w:rFonts w:ascii="Times New Roman" w:hAnsi="Times New Roman"/>
                <w:vertAlign w:val="superscript"/>
              </w:rPr>
              <w:t>3</w:t>
            </w:r>
          </w:p>
        </w:tc>
        <w:tc>
          <w:tcPr>
            <w:tcW w:w="1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17"/>
        </w:trPr>
        <w:tc>
          <w:tcPr>
            <w:tcW w:w="2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16" w:lineRule="exact"/>
              <w:ind w:right="27"/>
              <w:jc w:val="right"/>
              <w:rPr>
                <w:rFonts w:ascii="Times New Roman" w:hAnsi="Times New Roman"/>
                <w:sz w:val="24"/>
                <w:szCs w:val="24"/>
              </w:rPr>
            </w:pPr>
            <w:r w:rsidRPr="00AF16BC">
              <w:rPr>
                <w:rFonts w:ascii="Times New Roman" w:hAnsi="Times New Roman"/>
                <w:sz w:val="13"/>
                <w:szCs w:val="13"/>
              </w:rPr>
              <w:t>2</w:t>
            </w: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3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16" w:lineRule="exact"/>
              <w:ind w:right="1013"/>
              <w:jc w:val="right"/>
              <w:rPr>
                <w:rFonts w:ascii="Times New Roman" w:hAnsi="Times New Roman"/>
                <w:sz w:val="24"/>
                <w:szCs w:val="24"/>
              </w:rPr>
            </w:pPr>
            <w:r w:rsidRPr="00AF16BC">
              <w:rPr>
                <w:rFonts w:ascii="Times New Roman" w:hAnsi="Times New Roman"/>
                <w:sz w:val="13"/>
                <w:szCs w:val="13"/>
              </w:rPr>
              <w:t>2</w:t>
            </w:r>
          </w:p>
        </w:tc>
        <w:tc>
          <w:tcPr>
            <w:tcW w:w="1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overflowPunct w:val="0"/>
        <w:autoSpaceDE w:val="0"/>
        <w:autoSpaceDN w:val="0"/>
        <w:adjustRightInd w:val="0"/>
        <w:spacing w:after="0" w:line="253" w:lineRule="auto"/>
        <w:ind w:right="160" w:firstLine="397"/>
        <w:jc w:val="both"/>
        <w:rPr>
          <w:rFonts w:ascii="Times New Roman" w:hAnsi="Times New Roman"/>
          <w:sz w:val="24"/>
          <w:szCs w:val="24"/>
        </w:rPr>
      </w:pPr>
      <w:r>
        <w:rPr>
          <w:rFonts w:ascii="Times New Roman" w:hAnsi="Times New Roman"/>
          <w:sz w:val="21"/>
          <w:szCs w:val="21"/>
        </w:rPr>
        <w:t>Т</w:t>
      </w:r>
      <w:r>
        <w:rPr>
          <w:rFonts w:ascii="Times New Roman" w:hAnsi="Times New Roman"/>
          <w:sz w:val="24"/>
          <w:szCs w:val="24"/>
          <w:vertAlign w:val="subscript"/>
        </w:rPr>
        <w:t>1</w:t>
      </w:r>
      <w:r>
        <w:rPr>
          <w:rFonts w:ascii="Times New Roman" w:hAnsi="Times New Roman"/>
          <w:sz w:val="21"/>
          <w:szCs w:val="21"/>
        </w:rPr>
        <w:t xml:space="preserve"> </w:t>
      </w:r>
      <w:r>
        <w:rPr>
          <w:rFonts w:ascii="Arial" w:hAnsi="Arial" w:cs="Arial"/>
          <w:sz w:val="21"/>
          <w:szCs w:val="21"/>
        </w:rPr>
        <w:t>және Т</w:t>
      </w:r>
      <w:r>
        <w:rPr>
          <w:rFonts w:ascii="Times New Roman" w:hAnsi="Times New Roman"/>
          <w:sz w:val="24"/>
          <w:szCs w:val="24"/>
          <w:vertAlign w:val="subscript"/>
        </w:rPr>
        <w:t>2</w:t>
      </w:r>
      <w:r>
        <w:rPr>
          <w:rFonts w:ascii="Times New Roman" w:hAnsi="Times New Roman"/>
          <w:sz w:val="21"/>
          <w:szCs w:val="21"/>
        </w:rPr>
        <w:t xml:space="preserve"> </w:t>
      </w:r>
      <w:r>
        <w:rPr>
          <w:rFonts w:ascii="Arial" w:hAnsi="Arial" w:cs="Arial"/>
          <w:sz w:val="21"/>
          <w:szCs w:val="21"/>
        </w:rPr>
        <w:t>–</w:t>
      </w:r>
      <w:r>
        <w:rPr>
          <w:rFonts w:ascii="Times New Roman" w:hAnsi="Times New Roman"/>
          <w:sz w:val="21"/>
          <w:szCs w:val="21"/>
        </w:rPr>
        <w:t xml:space="preserve"> </w:t>
      </w:r>
      <w:r>
        <w:rPr>
          <w:rFonts w:ascii="Arial" w:hAnsi="Arial" w:cs="Arial"/>
          <w:sz w:val="21"/>
          <w:szCs w:val="21"/>
        </w:rPr>
        <w:t>екі планетаның Күнді айналу кезеңдері.</w:t>
      </w:r>
      <w:r>
        <w:rPr>
          <w:rFonts w:ascii="Times New Roman" w:hAnsi="Times New Roman"/>
          <w:sz w:val="21"/>
          <w:szCs w:val="21"/>
        </w:rPr>
        <w:t xml:space="preserve"> Ал </w:t>
      </w:r>
      <w:r>
        <w:rPr>
          <w:rFonts w:ascii="Times New Roman" w:hAnsi="Times New Roman"/>
          <w:i/>
          <w:iCs/>
          <w:sz w:val="21"/>
          <w:szCs w:val="21"/>
        </w:rPr>
        <w:t>a</w:t>
      </w:r>
      <w:r>
        <w:rPr>
          <w:rFonts w:ascii="Times New Roman" w:hAnsi="Times New Roman"/>
          <w:sz w:val="25"/>
          <w:szCs w:val="25"/>
          <w:vertAlign w:val="subscript"/>
        </w:rPr>
        <w:t>1</w:t>
      </w:r>
      <w:r>
        <w:rPr>
          <w:rFonts w:ascii="Times New Roman" w:hAnsi="Times New Roman"/>
          <w:sz w:val="21"/>
          <w:szCs w:val="21"/>
        </w:rPr>
        <w:t xml:space="preserve"> </w:t>
      </w:r>
      <w:r>
        <w:rPr>
          <w:rFonts w:ascii="Arial" w:hAnsi="Arial" w:cs="Arial"/>
          <w:sz w:val="21"/>
          <w:szCs w:val="21"/>
        </w:rPr>
        <w:t>және</w:t>
      </w:r>
      <w:r>
        <w:rPr>
          <w:rFonts w:ascii="Times New Roman" w:hAnsi="Times New Roman"/>
          <w:sz w:val="21"/>
          <w:szCs w:val="21"/>
        </w:rPr>
        <w:t xml:space="preserve"> </w:t>
      </w:r>
      <w:r>
        <w:rPr>
          <w:rFonts w:ascii="Times New Roman" w:hAnsi="Times New Roman"/>
          <w:i/>
          <w:iCs/>
          <w:sz w:val="21"/>
          <w:szCs w:val="21"/>
        </w:rPr>
        <w:t>a</w:t>
      </w:r>
      <w:r>
        <w:rPr>
          <w:rFonts w:ascii="Times New Roman" w:hAnsi="Times New Roman"/>
          <w:sz w:val="25"/>
          <w:szCs w:val="25"/>
          <w:vertAlign w:val="subscript"/>
        </w:rPr>
        <w:t>2</w:t>
      </w:r>
      <w:r>
        <w:rPr>
          <w:rFonts w:ascii="Times New Roman" w:hAnsi="Times New Roman"/>
          <w:sz w:val="21"/>
          <w:szCs w:val="21"/>
        </w:rPr>
        <w:t xml:space="preserve"> - </w:t>
      </w:r>
      <w:r>
        <w:rPr>
          <w:rFonts w:ascii="Arial" w:hAnsi="Arial" w:cs="Arial"/>
          <w:sz w:val="21"/>
          <w:szCs w:val="21"/>
        </w:rPr>
        <w:t>олардың Күннен орташа қашықтықтары</w:t>
      </w:r>
      <w:r>
        <w:rPr>
          <w:rFonts w:ascii="Times New Roman" w:hAnsi="Times New Roman"/>
          <w:sz w:val="21"/>
          <w:szCs w:val="21"/>
        </w:rPr>
        <w:t xml:space="preserve"> </w:t>
      </w:r>
      <w:r>
        <w:rPr>
          <w:rFonts w:ascii="Arial" w:hAnsi="Arial" w:cs="Arial"/>
          <w:sz w:val="21"/>
          <w:szCs w:val="21"/>
        </w:rPr>
        <w:t>(орбиталардың үлкен жарты остері). Кеплер заңдары планеталардың қозғалыстарының кинематикасын білдіреді.</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9" w:lineRule="auto"/>
        <w:ind w:right="160" w:firstLine="397"/>
        <w:jc w:val="both"/>
        <w:rPr>
          <w:rFonts w:ascii="Times New Roman" w:hAnsi="Times New Roman"/>
          <w:sz w:val="24"/>
          <w:szCs w:val="24"/>
        </w:rPr>
      </w:pPr>
      <w:r>
        <w:rPr>
          <w:rFonts w:ascii="Arial" w:hAnsi="Arial" w:cs="Arial"/>
          <w:sz w:val="24"/>
          <w:szCs w:val="24"/>
        </w:rPr>
        <w:t>Бірінші заң – планета орбитасының түрін, пішінін көрсететін болса, екінші заң осы орбитамен қозғалу ерекшеліктерін білдіреді, ал үшінші заң – әртүрлі</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154" w:right="1100" w:bottom="435" w:left="1020" w:header="720" w:footer="720" w:gutter="0"/>
          <w:cols w:space="720" w:equalWidth="0">
            <w:col w:w="6280"/>
          </w:cols>
          <w:noEndnote/>
        </w:sectPr>
      </w:pPr>
    </w:p>
    <w:p w:rsidR="003323E4" w:rsidRDefault="003323E4">
      <w:pPr>
        <w:widowControl w:val="0"/>
        <w:autoSpaceDE w:val="0"/>
        <w:autoSpaceDN w:val="0"/>
        <w:adjustRightInd w:val="0"/>
        <w:spacing w:after="0" w:line="158"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123</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154"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65" w:lineRule="auto"/>
        <w:jc w:val="both"/>
        <w:rPr>
          <w:rFonts w:ascii="Times New Roman" w:hAnsi="Times New Roman"/>
          <w:sz w:val="24"/>
          <w:szCs w:val="24"/>
        </w:rPr>
      </w:pPr>
      <w:bookmarkStart w:id="121" w:name="page247"/>
      <w:bookmarkEnd w:id="121"/>
      <w:r>
        <w:rPr>
          <w:rFonts w:ascii="Arial" w:hAnsi="Arial" w:cs="Arial"/>
        </w:rPr>
        <w:lastRenderedPageBreak/>
        <w:t>планеталардың қозғалысының параметрлерін бір-бірімен байланыстырады, яғни Күн жүйесі планеталарын біртұтас жүйе қылады. Кеплер заңдары – планеталардың қозғалыс заңдары болғандықтан, Коперниктің гелиоцентрлік жүйе­ сінің соңғы негіздемесі болды. Осы заңдар негізінде 1627 жылы Кеплер планеталардың болашақ орындарын есептеуге мүмкіндік беретін Рудольфин таблицаларын бастырып шығарады. Оған дейін қолданылып келген Прусстық таблицалардың (§3) көрсеткіштері бақылаумен салыстырғанда қателіктері көбейіп кеткендіктен және ол практикалық қажеттікті қанағаттандыра алмайтындықтан, ал жаңа таблицалардың дәлдігі жоғары болғандықтан, астрономдар Рудольфин таблицаларын 100 жылдай уақыт аралығында пайдаланды.</w:t>
      </w:r>
    </w:p>
    <w:p w:rsidR="003323E4" w:rsidRDefault="003323E4">
      <w:pPr>
        <w:widowControl w:val="0"/>
        <w:autoSpaceDE w:val="0"/>
        <w:autoSpaceDN w:val="0"/>
        <w:adjustRightInd w:val="0"/>
        <w:spacing w:after="0" w:line="1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9" w:lineRule="auto"/>
        <w:ind w:firstLine="397"/>
        <w:jc w:val="both"/>
        <w:rPr>
          <w:rFonts w:ascii="Times New Roman" w:hAnsi="Times New Roman"/>
          <w:sz w:val="24"/>
          <w:szCs w:val="24"/>
        </w:rPr>
      </w:pPr>
      <w:r>
        <w:rPr>
          <w:rFonts w:ascii="Arial" w:hAnsi="Arial" w:cs="Arial"/>
          <w:sz w:val="24"/>
          <w:szCs w:val="24"/>
        </w:rPr>
        <w:t>Кеплер заңдары Ньютонның механикасында түсін­ дірілді. Бұл заңдардың негізінде Ньютон өзінің бүкіләлемдік тартылыс заңын тапты.</w:t>
      </w:r>
    </w:p>
    <w:p w:rsidR="003323E4" w:rsidRDefault="003323E4">
      <w:pPr>
        <w:widowControl w:val="0"/>
        <w:autoSpaceDE w:val="0"/>
        <w:autoSpaceDN w:val="0"/>
        <w:adjustRightInd w:val="0"/>
        <w:spacing w:after="0" w:line="352" w:lineRule="exact"/>
        <w:rPr>
          <w:rFonts w:ascii="Times New Roman" w:hAnsi="Times New Roman"/>
          <w:sz w:val="24"/>
          <w:szCs w:val="24"/>
        </w:rPr>
      </w:pPr>
    </w:p>
    <w:p w:rsidR="003323E4" w:rsidRPr="00AF16BC" w:rsidRDefault="00281624">
      <w:pPr>
        <w:widowControl w:val="0"/>
        <w:autoSpaceDE w:val="0"/>
        <w:autoSpaceDN w:val="0"/>
        <w:adjustRightInd w:val="0"/>
        <w:spacing w:after="0" w:line="240" w:lineRule="auto"/>
        <w:ind w:left="420"/>
        <w:rPr>
          <w:rFonts w:ascii="Times New Roman" w:hAnsi="Times New Roman"/>
          <w:sz w:val="24"/>
          <w:szCs w:val="24"/>
          <w:lang w:val="ru-RU"/>
        </w:rPr>
      </w:pPr>
      <w:r w:rsidRPr="00AF16BC">
        <w:rPr>
          <w:rFonts w:ascii="Arial" w:hAnsi="Arial" w:cs="Arial"/>
          <w:sz w:val="21"/>
          <w:szCs w:val="21"/>
          <w:lang w:val="ru-RU"/>
        </w:rPr>
        <w:t xml:space="preserve">К ү н с ә у л е л е р і    </w:t>
      </w:r>
      <w:r w:rsidRPr="00AF16BC">
        <w:rPr>
          <w:rFonts w:ascii="Arial" w:hAnsi="Arial" w:cs="Arial"/>
          <w:i/>
          <w:iCs/>
          <w:sz w:val="24"/>
          <w:szCs w:val="24"/>
          <w:lang w:val="ru-RU"/>
        </w:rPr>
        <w:t>15-сурет.</w:t>
      </w:r>
      <w:r w:rsidRPr="00AF16BC">
        <w:rPr>
          <w:rFonts w:ascii="Arial" w:hAnsi="Arial" w:cs="Arial"/>
          <w:sz w:val="21"/>
          <w:szCs w:val="21"/>
          <w:lang w:val="ru-RU"/>
        </w:rPr>
        <w:t xml:space="preserve"> </w:t>
      </w:r>
      <w:r w:rsidRPr="00AF16BC">
        <w:rPr>
          <w:rFonts w:ascii="Arial" w:hAnsi="Arial" w:cs="Arial"/>
          <w:i/>
          <w:iCs/>
          <w:sz w:val="24"/>
          <w:szCs w:val="24"/>
          <w:lang w:val="ru-RU"/>
        </w:rPr>
        <w:t>Ай фазалары.</w:t>
      </w:r>
    </w:p>
    <w:p w:rsidR="003323E4" w:rsidRPr="00AF16BC" w:rsidRDefault="00A3036D">
      <w:pPr>
        <w:widowControl w:val="0"/>
        <w:autoSpaceDE w:val="0"/>
        <w:autoSpaceDN w:val="0"/>
        <w:adjustRightInd w:val="0"/>
        <w:spacing w:after="0" w:line="231" w:lineRule="auto"/>
        <w:ind w:left="3120"/>
        <w:rPr>
          <w:rFonts w:ascii="Times New Roman" w:hAnsi="Times New Roman"/>
          <w:sz w:val="24"/>
          <w:szCs w:val="24"/>
          <w:lang w:val="ru-RU"/>
        </w:rPr>
      </w:pPr>
      <w:r w:rsidRPr="00A3036D">
        <w:rPr>
          <w:noProof/>
        </w:rPr>
        <w:pict>
          <v:shape id="_x0000_s1112" type="#_x0000_t75" style="position:absolute;left:0;text-align:left;margin-left:1.25pt;margin-top:-.75pt;width:2in;height:168.75pt;z-index:-93" o:allowincell="f">
            <v:imagedata r:id="rId60" o:title=""/>
          </v:shape>
        </w:pict>
      </w:r>
      <w:r w:rsidR="00281624">
        <w:rPr>
          <w:rFonts w:ascii="Arial" w:hAnsi="Arial" w:cs="Arial"/>
          <w:i/>
          <w:iCs/>
          <w:sz w:val="24"/>
          <w:szCs w:val="24"/>
        </w:rPr>
        <w:t>I</w:t>
      </w:r>
      <w:r w:rsidR="00281624" w:rsidRPr="00AF16BC">
        <w:rPr>
          <w:rFonts w:ascii="Arial" w:hAnsi="Arial" w:cs="Arial"/>
          <w:i/>
          <w:iCs/>
          <w:sz w:val="24"/>
          <w:szCs w:val="24"/>
          <w:lang w:val="ru-RU"/>
        </w:rPr>
        <w:t>- Жаңа ай (</w:t>
      </w:r>
      <w:r w:rsidR="00281624">
        <w:rPr>
          <w:rFonts w:ascii="Arial" w:hAnsi="Arial" w:cs="Arial"/>
          <w:sz w:val="24"/>
          <w:szCs w:val="24"/>
        </w:rPr>
        <w:t>y</w:t>
      </w:r>
      <w:r w:rsidR="00281624" w:rsidRPr="00AF16BC">
        <w:rPr>
          <w:rFonts w:ascii="Arial" w:hAnsi="Arial" w:cs="Arial"/>
          <w:i/>
          <w:iCs/>
          <w:sz w:val="24"/>
          <w:szCs w:val="24"/>
          <w:lang w:val="ru-RU"/>
        </w:rPr>
        <w:t xml:space="preserve"> </w:t>
      </w:r>
      <w:r w:rsidR="00281624" w:rsidRPr="00AF16BC">
        <w:rPr>
          <w:rFonts w:ascii="Times New Roman" w:hAnsi="Times New Roman"/>
          <w:i/>
          <w:iCs/>
          <w:sz w:val="24"/>
          <w:szCs w:val="24"/>
          <w:lang w:val="ru-RU"/>
        </w:rPr>
        <w:t>=</w:t>
      </w:r>
      <w:r w:rsidR="00281624" w:rsidRPr="00AF16BC">
        <w:rPr>
          <w:rFonts w:ascii="Arial" w:hAnsi="Arial" w:cs="Arial"/>
          <w:i/>
          <w:iCs/>
          <w:sz w:val="24"/>
          <w:szCs w:val="24"/>
          <w:lang w:val="ru-RU"/>
        </w:rPr>
        <w:t xml:space="preserve"> 180</w:t>
      </w:r>
      <w:r w:rsidR="00281624" w:rsidRPr="00AF16BC">
        <w:rPr>
          <w:rFonts w:ascii="Arial" w:hAnsi="Arial" w:cs="Arial"/>
          <w:i/>
          <w:iCs/>
          <w:sz w:val="27"/>
          <w:szCs w:val="27"/>
          <w:vertAlign w:val="superscript"/>
          <w:lang w:val="ru-RU"/>
        </w:rPr>
        <w:t>0</w:t>
      </w:r>
      <w:r w:rsidR="00281624" w:rsidRPr="00AF16BC">
        <w:rPr>
          <w:rFonts w:ascii="Arial" w:hAnsi="Arial" w:cs="Arial"/>
          <w:i/>
          <w:iCs/>
          <w:sz w:val="24"/>
          <w:szCs w:val="24"/>
          <w:lang w:val="ru-RU"/>
        </w:rPr>
        <w:t>)</w:t>
      </w:r>
    </w:p>
    <w:p w:rsidR="003323E4" w:rsidRPr="00AF16BC" w:rsidRDefault="00281624">
      <w:pPr>
        <w:widowControl w:val="0"/>
        <w:autoSpaceDE w:val="0"/>
        <w:autoSpaceDN w:val="0"/>
        <w:adjustRightInd w:val="0"/>
        <w:spacing w:after="0" w:line="223" w:lineRule="auto"/>
        <w:ind w:left="3060"/>
        <w:rPr>
          <w:rFonts w:ascii="Times New Roman" w:hAnsi="Times New Roman"/>
          <w:sz w:val="24"/>
          <w:szCs w:val="24"/>
          <w:lang w:val="ru-RU"/>
        </w:rPr>
      </w:pPr>
      <w:r>
        <w:rPr>
          <w:rFonts w:ascii="Arial" w:hAnsi="Arial" w:cs="Arial"/>
          <w:i/>
          <w:iCs/>
          <w:sz w:val="24"/>
          <w:szCs w:val="24"/>
        </w:rPr>
        <w:t>II</w:t>
      </w:r>
      <w:r w:rsidRPr="00AF16BC">
        <w:rPr>
          <w:rFonts w:ascii="Arial" w:hAnsi="Arial" w:cs="Arial"/>
          <w:i/>
          <w:iCs/>
          <w:sz w:val="24"/>
          <w:szCs w:val="24"/>
          <w:lang w:val="ru-RU"/>
        </w:rPr>
        <w:t>-Алғашқы ширек (</w:t>
      </w:r>
      <w:r>
        <w:rPr>
          <w:rFonts w:ascii="Arial" w:hAnsi="Arial" w:cs="Arial"/>
          <w:sz w:val="24"/>
          <w:szCs w:val="24"/>
        </w:rPr>
        <w:t>y</w:t>
      </w:r>
      <w:r w:rsidRPr="00AF16BC">
        <w:rPr>
          <w:rFonts w:ascii="Times New Roman" w:hAnsi="Times New Roman"/>
          <w:i/>
          <w:iCs/>
          <w:sz w:val="24"/>
          <w:szCs w:val="24"/>
          <w:lang w:val="ru-RU"/>
        </w:rPr>
        <w:t>=</w:t>
      </w:r>
      <w:r w:rsidRPr="00AF16BC">
        <w:rPr>
          <w:rFonts w:ascii="Arial" w:hAnsi="Arial" w:cs="Arial"/>
          <w:i/>
          <w:iCs/>
          <w:sz w:val="24"/>
          <w:szCs w:val="24"/>
          <w:lang w:val="ru-RU"/>
        </w:rPr>
        <w:t xml:space="preserve"> 90</w:t>
      </w:r>
      <w:r w:rsidRPr="00AF16BC">
        <w:rPr>
          <w:rFonts w:ascii="Arial" w:hAnsi="Arial" w:cs="Arial"/>
          <w:i/>
          <w:iCs/>
          <w:sz w:val="27"/>
          <w:szCs w:val="27"/>
          <w:vertAlign w:val="superscript"/>
          <w:lang w:val="ru-RU"/>
        </w:rPr>
        <w:t>0</w:t>
      </w:r>
      <w:r w:rsidRPr="00AF16BC">
        <w:rPr>
          <w:rFonts w:ascii="Arial" w:hAnsi="Arial" w:cs="Arial"/>
          <w:i/>
          <w:iCs/>
          <w:sz w:val="24"/>
          <w:szCs w:val="24"/>
          <w:lang w:val="ru-RU"/>
        </w:rPr>
        <w:t>)</w:t>
      </w:r>
    </w:p>
    <w:p w:rsidR="003323E4" w:rsidRPr="00AF16BC" w:rsidRDefault="00281624">
      <w:pPr>
        <w:widowControl w:val="0"/>
        <w:autoSpaceDE w:val="0"/>
        <w:autoSpaceDN w:val="0"/>
        <w:adjustRightInd w:val="0"/>
        <w:spacing w:after="0" w:line="223" w:lineRule="auto"/>
        <w:ind w:left="3060"/>
        <w:rPr>
          <w:rFonts w:ascii="Times New Roman" w:hAnsi="Times New Roman"/>
          <w:sz w:val="24"/>
          <w:szCs w:val="24"/>
          <w:lang w:val="ru-RU"/>
        </w:rPr>
      </w:pPr>
      <w:r>
        <w:rPr>
          <w:rFonts w:ascii="Arial" w:hAnsi="Arial" w:cs="Arial"/>
          <w:i/>
          <w:iCs/>
          <w:sz w:val="24"/>
          <w:szCs w:val="24"/>
        </w:rPr>
        <w:t>III</w:t>
      </w:r>
      <w:r w:rsidRPr="00AF16BC">
        <w:rPr>
          <w:rFonts w:ascii="Arial" w:hAnsi="Arial" w:cs="Arial"/>
          <w:i/>
          <w:iCs/>
          <w:sz w:val="24"/>
          <w:szCs w:val="24"/>
          <w:lang w:val="ru-RU"/>
        </w:rPr>
        <w:t>- Толық ай (</w:t>
      </w:r>
      <w:r>
        <w:rPr>
          <w:rFonts w:ascii="Arial" w:hAnsi="Arial" w:cs="Arial"/>
          <w:sz w:val="24"/>
          <w:szCs w:val="24"/>
        </w:rPr>
        <w:t>y</w:t>
      </w:r>
      <w:r w:rsidRPr="00AF16BC">
        <w:rPr>
          <w:rFonts w:ascii="Times New Roman" w:hAnsi="Times New Roman"/>
          <w:i/>
          <w:iCs/>
          <w:sz w:val="24"/>
          <w:szCs w:val="24"/>
          <w:lang w:val="ru-RU"/>
        </w:rPr>
        <w:t>=</w:t>
      </w:r>
      <w:r w:rsidRPr="00AF16BC">
        <w:rPr>
          <w:rFonts w:ascii="Arial" w:hAnsi="Arial" w:cs="Arial"/>
          <w:i/>
          <w:iCs/>
          <w:sz w:val="24"/>
          <w:szCs w:val="24"/>
          <w:lang w:val="ru-RU"/>
        </w:rPr>
        <w:t xml:space="preserve"> 0</w:t>
      </w:r>
      <w:r w:rsidRPr="00AF16BC">
        <w:rPr>
          <w:rFonts w:ascii="Arial" w:hAnsi="Arial" w:cs="Arial"/>
          <w:i/>
          <w:iCs/>
          <w:sz w:val="27"/>
          <w:szCs w:val="27"/>
          <w:vertAlign w:val="superscript"/>
          <w:lang w:val="ru-RU"/>
        </w:rPr>
        <w:t>0</w:t>
      </w:r>
      <w:r w:rsidRPr="00AF16BC">
        <w:rPr>
          <w:rFonts w:ascii="Arial" w:hAnsi="Arial" w:cs="Arial"/>
          <w:i/>
          <w:iCs/>
          <w:sz w:val="24"/>
          <w:szCs w:val="24"/>
          <w:lang w:val="ru-RU"/>
        </w:rPr>
        <w:t>)</w:t>
      </w:r>
    </w:p>
    <w:p w:rsidR="003323E4" w:rsidRPr="00AF16BC" w:rsidRDefault="00281624">
      <w:pPr>
        <w:widowControl w:val="0"/>
        <w:autoSpaceDE w:val="0"/>
        <w:autoSpaceDN w:val="0"/>
        <w:adjustRightInd w:val="0"/>
        <w:spacing w:after="0" w:line="240" w:lineRule="auto"/>
        <w:ind w:left="3060"/>
        <w:rPr>
          <w:rFonts w:ascii="Times New Roman" w:hAnsi="Times New Roman"/>
          <w:sz w:val="24"/>
          <w:szCs w:val="24"/>
          <w:lang w:val="ru-RU"/>
        </w:rPr>
      </w:pPr>
      <w:r>
        <w:rPr>
          <w:rFonts w:ascii="Arial" w:hAnsi="Arial" w:cs="Arial"/>
          <w:i/>
          <w:iCs/>
          <w:sz w:val="24"/>
          <w:szCs w:val="24"/>
        </w:rPr>
        <w:t>IV</w:t>
      </w:r>
      <w:r w:rsidRPr="00AF16BC">
        <w:rPr>
          <w:rFonts w:ascii="Arial" w:hAnsi="Arial" w:cs="Arial"/>
          <w:i/>
          <w:iCs/>
          <w:sz w:val="24"/>
          <w:szCs w:val="24"/>
          <w:lang w:val="ru-RU"/>
        </w:rPr>
        <w:t xml:space="preserve"> - Соңғы ширек (</w:t>
      </w:r>
      <w:r>
        <w:rPr>
          <w:rFonts w:ascii="Arial" w:hAnsi="Arial" w:cs="Arial"/>
          <w:sz w:val="24"/>
          <w:szCs w:val="24"/>
        </w:rPr>
        <w:t>y</w:t>
      </w:r>
      <w:r w:rsidRPr="00AF16BC">
        <w:rPr>
          <w:rFonts w:ascii="Times New Roman" w:hAnsi="Times New Roman"/>
          <w:i/>
          <w:iCs/>
          <w:sz w:val="24"/>
          <w:szCs w:val="24"/>
          <w:lang w:val="ru-RU"/>
        </w:rPr>
        <w:t>=</w:t>
      </w:r>
      <w:r w:rsidRPr="00AF16BC">
        <w:rPr>
          <w:rFonts w:ascii="Arial" w:hAnsi="Arial" w:cs="Arial"/>
          <w:i/>
          <w:iCs/>
          <w:sz w:val="24"/>
          <w:szCs w:val="24"/>
          <w:lang w:val="ru-RU"/>
        </w:rPr>
        <w:t xml:space="preserve"> </w:t>
      </w:r>
      <w:r w:rsidRPr="00AF16BC">
        <w:rPr>
          <w:rFonts w:ascii="Arial" w:hAnsi="Arial" w:cs="Arial"/>
          <w:sz w:val="24"/>
          <w:szCs w:val="24"/>
          <w:lang w:val="ru-RU"/>
        </w:rPr>
        <w:t>-9</w:t>
      </w:r>
      <w:r w:rsidRPr="00AF16BC">
        <w:rPr>
          <w:rFonts w:ascii="Arial" w:hAnsi="Arial" w:cs="Arial"/>
          <w:i/>
          <w:iCs/>
          <w:sz w:val="24"/>
          <w:szCs w:val="24"/>
          <w:lang w:val="ru-RU"/>
        </w:rPr>
        <w:t>0</w:t>
      </w:r>
      <w:r w:rsidRPr="00AF16BC">
        <w:rPr>
          <w:rFonts w:ascii="Arial" w:hAnsi="Arial" w:cs="Arial"/>
          <w:i/>
          <w:iCs/>
          <w:sz w:val="27"/>
          <w:szCs w:val="27"/>
          <w:vertAlign w:val="superscript"/>
          <w:lang w:val="ru-RU"/>
        </w:rPr>
        <w:t>0</w:t>
      </w:r>
      <w:r w:rsidRPr="00AF16BC">
        <w:rPr>
          <w:rFonts w:ascii="Arial" w:hAnsi="Arial" w:cs="Arial"/>
          <w:i/>
          <w:iCs/>
          <w:sz w:val="24"/>
          <w:szCs w:val="24"/>
          <w:lang w:val="ru-RU"/>
        </w:rPr>
        <w:t>)</w: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9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3020"/>
        <w:rPr>
          <w:rFonts w:ascii="Times New Roman" w:hAnsi="Times New Roman"/>
          <w:sz w:val="24"/>
          <w:szCs w:val="24"/>
          <w:lang w:val="ru-RU"/>
        </w:rPr>
      </w:pPr>
      <w:r w:rsidRPr="00AF16BC">
        <w:rPr>
          <w:rFonts w:ascii="Arial" w:hAnsi="Arial" w:cs="Arial"/>
          <w:b/>
          <w:bCs/>
          <w:i/>
          <w:iCs/>
          <w:sz w:val="21"/>
          <w:szCs w:val="21"/>
          <w:lang w:val="ru-RU"/>
        </w:rPr>
        <w:t>§9. Ай көрінерлік қозғалысы.</w:t>
      </w:r>
    </w:p>
    <w:p w:rsidR="003323E4" w:rsidRPr="00AF16BC" w:rsidRDefault="003323E4">
      <w:pPr>
        <w:widowControl w:val="0"/>
        <w:autoSpaceDE w:val="0"/>
        <w:autoSpaceDN w:val="0"/>
        <w:adjustRightInd w:val="0"/>
        <w:spacing w:after="0" w:line="4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3180"/>
        <w:rPr>
          <w:rFonts w:ascii="Times New Roman" w:hAnsi="Times New Roman"/>
          <w:sz w:val="24"/>
          <w:szCs w:val="24"/>
          <w:lang w:val="ru-RU"/>
        </w:rPr>
      </w:pPr>
      <w:r w:rsidRPr="00AF16BC">
        <w:rPr>
          <w:rFonts w:ascii="Arial" w:hAnsi="Arial" w:cs="Arial"/>
          <w:b/>
          <w:bCs/>
          <w:i/>
          <w:iCs/>
          <w:lang w:val="ru-RU"/>
        </w:rPr>
        <w:t>Ай фазалары. Тұтылулар</w:t>
      </w:r>
    </w:p>
    <w:p w:rsidR="003323E4" w:rsidRPr="00AF16BC" w:rsidRDefault="003323E4">
      <w:pPr>
        <w:widowControl w:val="0"/>
        <w:autoSpaceDE w:val="0"/>
        <w:autoSpaceDN w:val="0"/>
        <w:adjustRightInd w:val="0"/>
        <w:spacing w:after="0" w:line="329"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left="2920"/>
        <w:jc w:val="both"/>
        <w:rPr>
          <w:rFonts w:ascii="Times New Roman" w:hAnsi="Times New Roman"/>
          <w:sz w:val="24"/>
          <w:szCs w:val="24"/>
          <w:lang w:val="ru-RU"/>
        </w:rPr>
      </w:pPr>
      <w:r w:rsidRPr="00AF16BC">
        <w:rPr>
          <w:rFonts w:ascii="Arial" w:hAnsi="Arial" w:cs="Arial"/>
          <w:lang w:val="ru-RU"/>
        </w:rPr>
        <w:t>Ай тәуліктік қозғалысы кезінде басқа шырақтар тәрізді аспан параллелі бойымен шығыста</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3" w:lineRule="auto"/>
        <w:jc w:val="both"/>
        <w:rPr>
          <w:rFonts w:ascii="Times New Roman" w:hAnsi="Times New Roman"/>
          <w:sz w:val="24"/>
          <w:szCs w:val="24"/>
          <w:lang w:val="ru-RU"/>
        </w:rPr>
      </w:pPr>
      <w:r w:rsidRPr="00AF16BC">
        <w:rPr>
          <w:rFonts w:ascii="Arial" w:hAnsi="Arial" w:cs="Arial"/>
          <w:sz w:val="23"/>
          <w:szCs w:val="23"/>
          <w:lang w:val="ru-RU"/>
        </w:rPr>
        <w:t>туып, батыста батады. Сонымен бірге Ай жұлдыздардың ішінде батыстан шығысқа баяу орын ауыстырады. Бұл көрінерлік қозғалыс Айдың Жерді айналып қозғалуынан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94"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74"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124</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94"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jc w:val="both"/>
        <w:rPr>
          <w:rFonts w:ascii="Times New Roman" w:hAnsi="Times New Roman"/>
          <w:sz w:val="24"/>
          <w:szCs w:val="24"/>
          <w:lang w:val="ru-RU"/>
        </w:rPr>
      </w:pPr>
      <w:bookmarkStart w:id="122" w:name="page249"/>
      <w:bookmarkEnd w:id="122"/>
      <w:r w:rsidRPr="00AF16BC">
        <w:rPr>
          <w:rFonts w:ascii="Arial" w:hAnsi="Arial" w:cs="Arial"/>
          <w:lang w:val="ru-RU"/>
        </w:rPr>
        <w:lastRenderedPageBreak/>
        <w:t xml:space="preserve">болады. Айдың Жерді бір айналып өту уақыты </w:t>
      </w:r>
      <w:r w:rsidRPr="00AF16BC">
        <w:rPr>
          <w:rFonts w:ascii="Arial" w:hAnsi="Arial" w:cs="Arial"/>
          <w:b/>
          <w:bCs/>
          <w:lang w:val="ru-RU"/>
        </w:rPr>
        <w:t>сидерлік</w:t>
      </w:r>
      <w:r w:rsidRPr="00AF16BC">
        <w:rPr>
          <w:rFonts w:ascii="Arial" w:hAnsi="Arial" w:cs="Arial"/>
          <w:lang w:val="ru-RU"/>
        </w:rPr>
        <w:t xml:space="preserve"> </w:t>
      </w:r>
      <w:r w:rsidRPr="00AF16BC">
        <w:rPr>
          <w:rFonts w:ascii="Arial" w:hAnsi="Arial" w:cs="Arial"/>
          <w:b/>
          <w:bCs/>
          <w:lang w:val="ru-RU"/>
        </w:rPr>
        <w:t xml:space="preserve">ай </w:t>
      </w:r>
      <w:r w:rsidRPr="00AF16BC">
        <w:rPr>
          <w:rFonts w:ascii="Arial" w:hAnsi="Arial" w:cs="Arial"/>
          <w:lang w:val="ru-RU"/>
        </w:rPr>
        <w:t>деп аталады.</w:t>
      </w:r>
      <w:r w:rsidRPr="00AF16BC">
        <w:rPr>
          <w:rFonts w:ascii="Arial" w:hAnsi="Arial" w:cs="Arial"/>
          <w:b/>
          <w:bCs/>
          <w:lang w:val="ru-RU"/>
        </w:rPr>
        <w:t xml:space="preserve"> </w:t>
      </w:r>
      <w:r w:rsidRPr="00AF16BC">
        <w:rPr>
          <w:rFonts w:ascii="Arial" w:hAnsi="Arial" w:cs="Arial"/>
          <w:lang w:val="ru-RU"/>
        </w:rPr>
        <w:t>Оның ұзақтығы</w:t>
      </w:r>
      <w:r w:rsidRPr="00AF16BC">
        <w:rPr>
          <w:rFonts w:ascii="Arial" w:hAnsi="Arial" w:cs="Arial"/>
          <w:b/>
          <w:bCs/>
          <w:lang w:val="ru-RU"/>
        </w:rPr>
        <w:t xml:space="preserve"> </w:t>
      </w:r>
      <w:r w:rsidRPr="00AF16BC">
        <w:rPr>
          <w:rFonts w:ascii="Arial" w:hAnsi="Arial" w:cs="Arial"/>
          <w:lang w:val="ru-RU"/>
        </w:rPr>
        <w:t>27,32</w:t>
      </w:r>
      <w:r w:rsidRPr="00AF16BC">
        <w:rPr>
          <w:rFonts w:ascii="Arial" w:hAnsi="Arial" w:cs="Arial"/>
          <w:b/>
          <w:bCs/>
          <w:lang w:val="ru-RU"/>
        </w:rPr>
        <w:t xml:space="preserve"> </w:t>
      </w:r>
      <w:r w:rsidRPr="00AF16BC">
        <w:rPr>
          <w:rFonts w:ascii="Arial" w:hAnsi="Arial" w:cs="Arial"/>
          <w:lang w:val="ru-RU"/>
        </w:rPr>
        <w:t>орташа күн тәулігіне</w:t>
      </w:r>
      <w:r w:rsidRPr="00AF16BC">
        <w:rPr>
          <w:rFonts w:ascii="Arial" w:hAnsi="Arial" w:cs="Arial"/>
          <w:b/>
          <w:bCs/>
          <w:lang w:val="ru-RU"/>
        </w:rPr>
        <w:t xml:space="preserve"> </w:t>
      </w:r>
      <w:r w:rsidRPr="00AF16BC">
        <w:rPr>
          <w:rFonts w:ascii="Arial" w:hAnsi="Arial" w:cs="Arial"/>
          <w:lang w:val="ru-RU"/>
        </w:rPr>
        <w:t xml:space="preserve">тең. Осы нақты қозғалысы кезінде Айдың сыртқы түрі өзгереді, (Бекбасаров [29] фазаларды </w:t>
      </w:r>
      <w:r w:rsidRPr="00AF16BC">
        <w:rPr>
          <w:rFonts w:ascii="Arial" w:hAnsi="Arial" w:cs="Arial"/>
          <w:i/>
          <w:iCs/>
          <w:lang w:val="ru-RU"/>
        </w:rPr>
        <w:t>айдың жаңасы</w:t>
      </w:r>
      <w:r w:rsidRPr="00AF16BC">
        <w:rPr>
          <w:rFonts w:ascii="Arial" w:hAnsi="Arial" w:cs="Arial"/>
          <w:lang w:val="ru-RU"/>
        </w:rPr>
        <w:t xml:space="preserve"> деп атаған. Бұл халықтың төл атауы болса керек.) Осы өзгерістерді қарастырайық (15-сурет). Кей күндері Ай көрінбейді (</w:t>
      </w:r>
      <w:r>
        <w:rPr>
          <w:rFonts w:ascii="Arial" w:hAnsi="Arial" w:cs="Arial"/>
        </w:rPr>
        <w:t>I</w:t>
      </w:r>
      <w:r w:rsidRPr="00AF16BC">
        <w:rPr>
          <w:rFonts w:ascii="Arial" w:hAnsi="Arial" w:cs="Arial"/>
          <w:lang w:val="ru-RU"/>
        </w:rPr>
        <w:t xml:space="preserve">-қалпы). Бұл </w:t>
      </w:r>
      <w:r w:rsidRPr="00AF16BC">
        <w:rPr>
          <w:rFonts w:ascii="Arial" w:hAnsi="Arial" w:cs="Arial"/>
          <w:i/>
          <w:iCs/>
          <w:lang w:val="ru-RU"/>
        </w:rPr>
        <w:t>жаңа ай</w:t>
      </w:r>
      <w:r w:rsidRPr="00AF16BC">
        <w:rPr>
          <w:rFonts w:ascii="Arial" w:hAnsi="Arial" w:cs="Arial"/>
          <w:lang w:val="ru-RU"/>
        </w:rPr>
        <w:t xml:space="preserve"> фазасына сәйкес келеді. Содан кейін Айдың түрі жұқа орақ болады (сол жағынан ойша таяқша қойса «Р» әрпі тәрізді болады- «месяц рож</w:t>
      </w:r>
      <w:r w:rsidRPr="00AF16BC">
        <w:rPr>
          <w:rFonts w:ascii="Times New Roman" w:hAnsi="Times New Roman"/>
          <w:lang w:val="ru-RU"/>
        </w:rPr>
        <w:t>-</w:t>
      </w:r>
      <w:r w:rsidRPr="00AF16BC">
        <w:rPr>
          <w:rFonts w:ascii="Arial" w:hAnsi="Arial" w:cs="Arial"/>
          <w:lang w:val="ru-RU"/>
        </w:rPr>
        <w:t xml:space="preserve">дается»- ай туды), одан кейін жарты ай болғаны – </w:t>
      </w:r>
      <w:r w:rsidRPr="00AF16BC">
        <w:rPr>
          <w:rFonts w:ascii="Arial" w:hAnsi="Arial" w:cs="Arial"/>
          <w:i/>
          <w:iCs/>
          <w:lang w:val="ru-RU"/>
        </w:rPr>
        <w:t>алғашқы</w:t>
      </w:r>
      <w:r w:rsidRPr="00AF16BC">
        <w:rPr>
          <w:rFonts w:ascii="Arial" w:hAnsi="Arial" w:cs="Arial"/>
          <w:lang w:val="ru-RU"/>
        </w:rPr>
        <w:t xml:space="preserve"> </w:t>
      </w:r>
      <w:r w:rsidRPr="00AF16BC">
        <w:rPr>
          <w:rFonts w:ascii="Arial" w:hAnsi="Arial" w:cs="Arial"/>
          <w:i/>
          <w:iCs/>
          <w:lang w:val="ru-RU"/>
        </w:rPr>
        <w:t xml:space="preserve">ширек </w:t>
      </w:r>
      <w:r w:rsidRPr="00AF16BC">
        <w:rPr>
          <w:rFonts w:ascii="Arial" w:hAnsi="Arial" w:cs="Arial"/>
          <w:lang w:val="ru-RU"/>
        </w:rPr>
        <w:t>фазасы</w:t>
      </w:r>
      <w:r w:rsidRPr="00AF16BC">
        <w:rPr>
          <w:rFonts w:ascii="Arial" w:hAnsi="Arial" w:cs="Arial"/>
          <w:i/>
          <w:iCs/>
          <w:lang w:val="ru-RU"/>
        </w:rPr>
        <w:t xml:space="preserve"> </w:t>
      </w:r>
      <w:r w:rsidRPr="00AF16BC">
        <w:rPr>
          <w:rFonts w:ascii="Arial" w:hAnsi="Arial" w:cs="Arial"/>
          <w:lang w:val="ru-RU"/>
        </w:rPr>
        <w:t>(</w:t>
      </w:r>
      <w:r>
        <w:rPr>
          <w:rFonts w:ascii="Arial" w:hAnsi="Arial" w:cs="Arial"/>
        </w:rPr>
        <w:t>II</w:t>
      </w:r>
      <w:r w:rsidRPr="00AF16BC">
        <w:rPr>
          <w:rFonts w:ascii="Arial" w:hAnsi="Arial" w:cs="Arial"/>
          <w:lang w:val="ru-RU"/>
        </w:rPr>
        <w:t>-қалпы);</w:t>
      </w:r>
      <w:r w:rsidRPr="00AF16BC">
        <w:rPr>
          <w:rFonts w:ascii="Arial" w:hAnsi="Arial" w:cs="Arial"/>
          <w:i/>
          <w:iCs/>
          <w:lang w:val="ru-RU"/>
        </w:rPr>
        <w:t xml:space="preserve"> </w:t>
      </w:r>
      <w:r w:rsidRPr="00AF16BC">
        <w:rPr>
          <w:rFonts w:ascii="Arial" w:hAnsi="Arial" w:cs="Arial"/>
          <w:lang w:val="ru-RU"/>
        </w:rPr>
        <w:t>Айдың толық болуы</w:t>
      </w:r>
      <w:r w:rsidRPr="00AF16BC">
        <w:rPr>
          <w:rFonts w:ascii="Arial" w:hAnsi="Arial" w:cs="Arial"/>
          <w:i/>
          <w:iCs/>
          <w:lang w:val="ru-RU"/>
        </w:rPr>
        <w:t xml:space="preserve"> </w:t>
      </w:r>
      <w:r w:rsidRPr="00AF16BC">
        <w:rPr>
          <w:rFonts w:ascii="Arial" w:hAnsi="Arial" w:cs="Arial"/>
          <w:lang w:val="ru-RU"/>
        </w:rPr>
        <w:t>–</w:t>
      </w:r>
      <w:r w:rsidRPr="00AF16BC">
        <w:rPr>
          <w:rFonts w:ascii="Arial" w:hAnsi="Arial" w:cs="Arial"/>
          <w:i/>
          <w:iCs/>
          <w:lang w:val="ru-RU"/>
        </w:rPr>
        <w:t xml:space="preserve"> толық ай </w:t>
      </w:r>
      <w:r w:rsidRPr="00AF16BC">
        <w:rPr>
          <w:rFonts w:ascii="Arial" w:hAnsi="Arial" w:cs="Arial"/>
          <w:lang w:val="ru-RU"/>
        </w:rPr>
        <w:t>фазасы (</w:t>
      </w:r>
      <w:r>
        <w:rPr>
          <w:rFonts w:ascii="Arial" w:hAnsi="Arial" w:cs="Arial"/>
        </w:rPr>
        <w:t>III</w:t>
      </w:r>
      <w:r w:rsidRPr="00AF16BC">
        <w:rPr>
          <w:rFonts w:ascii="Arial" w:hAnsi="Arial" w:cs="Arial"/>
          <w:lang w:val="ru-RU"/>
        </w:rPr>
        <w:t>-қалпы); бұдан кейін қайта азайып жарты ай бо</w:t>
      </w:r>
      <w:r w:rsidRPr="00AF16BC">
        <w:rPr>
          <w:rFonts w:ascii="Times New Roman" w:hAnsi="Times New Roman"/>
          <w:lang w:val="ru-RU"/>
        </w:rPr>
        <w:t>-</w:t>
      </w:r>
      <w:r w:rsidRPr="00AF16BC">
        <w:rPr>
          <w:rFonts w:ascii="Arial" w:hAnsi="Arial" w:cs="Arial"/>
          <w:lang w:val="ru-RU"/>
        </w:rPr>
        <w:t xml:space="preserve">луы – </w:t>
      </w:r>
      <w:r w:rsidRPr="00AF16BC">
        <w:rPr>
          <w:rFonts w:ascii="Arial" w:hAnsi="Arial" w:cs="Arial"/>
          <w:i/>
          <w:iCs/>
          <w:lang w:val="ru-RU"/>
        </w:rPr>
        <w:t>соңғы ширек</w:t>
      </w:r>
      <w:r w:rsidRPr="00AF16BC">
        <w:rPr>
          <w:rFonts w:ascii="Arial" w:hAnsi="Arial" w:cs="Arial"/>
          <w:lang w:val="ru-RU"/>
        </w:rPr>
        <w:t xml:space="preserve"> фазасы деп аталады (</w:t>
      </w:r>
      <w:r>
        <w:rPr>
          <w:rFonts w:ascii="Arial" w:hAnsi="Arial" w:cs="Arial"/>
        </w:rPr>
        <w:t>IV</w:t>
      </w:r>
      <w:r w:rsidRPr="00AF16BC">
        <w:rPr>
          <w:rFonts w:ascii="Arial" w:hAnsi="Arial" w:cs="Arial"/>
          <w:lang w:val="ru-RU"/>
        </w:rPr>
        <w:t>-қалпы) («С»-әрпі тәрізді-«старый месяц»-ескі ай). Ай фазаларының ауысуының себебі: Күн мен Айдың Жердегі бақылаушыға қатысты алғанда орналасуының өзгеруінің салдарынан жарықталынатын бөлігінің түрінің алмасуы болып табы</w:t>
      </w:r>
      <w:r w:rsidRPr="00AF16BC">
        <w:rPr>
          <w:rFonts w:ascii="Times New Roman" w:hAnsi="Times New Roman"/>
          <w:lang w:val="ru-RU"/>
        </w:rPr>
        <w:t>-</w:t>
      </w:r>
      <w:r w:rsidRPr="00AF16BC">
        <w:rPr>
          <w:rFonts w:ascii="Arial" w:hAnsi="Arial" w:cs="Arial"/>
          <w:lang w:val="ru-RU"/>
        </w:rPr>
        <w:t xml:space="preserve">лады. Айдың қараңғы бөлігін жарық бөлігінен айыратын сызық – </w:t>
      </w:r>
      <w:r w:rsidRPr="00AF16BC">
        <w:rPr>
          <w:rFonts w:ascii="Arial" w:hAnsi="Arial" w:cs="Arial"/>
          <w:b/>
          <w:bCs/>
          <w:i/>
          <w:iCs/>
          <w:u w:val="single"/>
          <w:lang w:val="ru-RU"/>
        </w:rPr>
        <w:t>терминатор</w:t>
      </w:r>
      <w:r w:rsidRPr="00AF16BC">
        <w:rPr>
          <w:rFonts w:ascii="Arial" w:hAnsi="Arial" w:cs="Arial"/>
          <w:lang w:val="ru-RU"/>
        </w:rPr>
        <w:t xml:space="preserve"> деп аталады. Күн-Ай мен Ай-Жер</w:t>
      </w:r>
    </w:p>
    <w:p w:rsidR="003323E4" w:rsidRPr="00AF16BC"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113" type="#_x0000_t75" style="position:absolute;margin-left:-.45pt;margin-top:9.15pt;width:305.45pt;height:168.35pt;z-index:-92" o:allowincell="f">
            <v:imagedata r:id="rId61" o:title=""/>
          </v:shape>
        </w:pic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2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6" w:lineRule="auto"/>
        <w:ind w:left="2220" w:right="280" w:hanging="1965"/>
        <w:rPr>
          <w:rFonts w:ascii="Times New Roman" w:hAnsi="Times New Roman"/>
          <w:sz w:val="24"/>
          <w:szCs w:val="24"/>
          <w:lang w:val="ru-RU"/>
        </w:rPr>
      </w:pPr>
      <w:r w:rsidRPr="00AF16BC">
        <w:rPr>
          <w:rFonts w:ascii="Arial" w:hAnsi="Arial" w:cs="Arial"/>
          <w:i/>
          <w:iCs/>
          <w:sz w:val="24"/>
          <w:szCs w:val="24"/>
          <w:lang w:val="ru-RU"/>
        </w:rPr>
        <w:t>16-сурет. Айдың синодтық және сидерлік кезеңдердің айырмашылығы</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4"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9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125</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4"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49" w:lineRule="auto"/>
        <w:ind w:right="20"/>
        <w:jc w:val="both"/>
        <w:rPr>
          <w:rFonts w:ascii="Times New Roman" w:hAnsi="Times New Roman"/>
          <w:sz w:val="24"/>
          <w:szCs w:val="24"/>
          <w:lang w:val="ru-RU"/>
        </w:rPr>
      </w:pPr>
      <w:bookmarkStart w:id="123" w:name="page251"/>
      <w:bookmarkEnd w:id="123"/>
      <w:r w:rsidRPr="00AF16BC">
        <w:rPr>
          <w:rFonts w:ascii="Arial" w:hAnsi="Arial" w:cs="Arial"/>
          <w:sz w:val="24"/>
          <w:szCs w:val="24"/>
          <w:lang w:val="ru-RU"/>
        </w:rPr>
        <w:lastRenderedPageBreak/>
        <w:t xml:space="preserve">бағыттарының арасындағы бұрыш- </w:t>
      </w:r>
      <w:r>
        <w:rPr>
          <w:rFonts w:ascii="Arial" w:hAnsi="Arial" w:cs="Arial"/>
          <w:sz w:val="24"/>
          <w:szCs w:val="24"/>
        </w:rPr>
        <w:t>y</w:t>
      </w:r>
      <w:r w:rsidRPr="00AF16BC">
        <w:rPr>
          <w:rFonts w:ascii="Arial" w:hAnsi="Arial" w:cs="Arial"/>
          <w:sz w:val="24"/>
          <w:szCs w:val="24"/>
          <w:lang w:val="ru-RU"/>
        </w:rPr>
        <w:t xml:space="preserve"> -фазалық бұрыш деп аталады. Бір фазасынан келесі фазаға өткенше шамамен 7 тәулік өтеді.</w:t>
      </w:r>
    </w:p>
    <w:p w:rsidR="003323E4" w:rsidRPr="00AF16BC" w:rsidRDefault="00281624">
      <w:pPr>
        <w:widowControl w:val="0"/>
        <w:overflowPunct w:val="0"/>
        <w:autoSpaceDE w:val="0"/>
        <w:autoSpaceDN w:val="0"/>
        <w:adjustRightInd w:val="0"/>
        <w:spacing w:after="0" w:line="285" w:lineRule="auto"/>
        <w:ind w:firstLine="397"/>
        <w:jc w:val="both"/>
        <w:rPr>
          <w:rFonts w:ascii="Times New Roman" w:hAnsi="Times New Roman"/>
          <w:sz w:val="24"/>
          <w:szCs w:val="24"/>
          <w:lang w:val="ru-RU"/>
        </w:rPr>
      </w:pPr>
      <w:r w:rsidRPr="00AF16BC">
        <w:rPr>
          <w:rFonts w:ascii="Arial" w:hAnsi="Arial" w:cs="Arial"/>
          <w:b/>
          <w:bCs/>
          <w:sz w:val="21"/>
          <w:szCs w:val="21"/>
          <w:lang w:val="ru-RU"/>
        </w:rPr>
        <w:t xml:space="preserve">Ай фазаларының қайталану уақыты синодтық ай деп аталады. </w:t>
      </w:r>
      <w:r w:rsidRPr="00AF16BC">
        <w:rPr>
          <w:rFonts w:ascii="Arial" w:hAnsi="Arial" w:cs="Arial"/>
          <w:sz w:val="21"/>
          <w:szCs w:val="21"/>
          <w:lang w:val="ru-RU"/>
        </w:rPr>
        <w:t>Ол</w:t>
      </w:r>
      <w:r w:rsidRPr="00AF16BC">
        <w:rPr>
          <w:rFonts w:ascii="Arial" w:hAnsi="Arial" w:cs="Arial"/>
          <w:b/>
          <w:bCs/>
          <w:sz w:val="21"/>
          <w:szCs w:val="21"/>
          <w:lang w:val="ru-RU"/>
        </w:rPr>
        <w:t xml:space="preserve"> </w:t>
      </w:r>
      <w:r w:rsidRPr="00AF16BC">
        <w:rPr>
          <w:rFonts w:ascii="Arial" w:hAnsi="Arial" w:cs="Arial"/>
          <w:sz w:val="21"/>
          <w:szCs w:val="21"/>
          <w:lang w:val="ru-RU"/>
        </w:rPr>
        <w:t>29,53</w:t>
      </w:r>
      <w:r w:rsidRPr="00AF16BC">
        <w:rPr>
          <w:rFonts w:ascii="Arial" w:hAnsi="Arial" w:cs="Arial"/>
          <w:b/>
          <w:bCs/>
          <w:sz w:val="21"/>
          <w:szCs w:val="21"/>
          <w:lang w:val="ru-RU"/>
        </w:rPr>
        <w:t xml:space="preserve"> </w:t>
      </w:r>
      <w:r w:rsidRPr="00AF16BC">
        <w:rPr>
          <w:rFonts w:ascii="Arial" w:hAnsi="Arial" w:cs="Arial"/>
          <w:sz w:val="21"/>
          <w:szCs w:val="21"/>
          <w:lang w:val="ru-RU"/>
        </w:rPr>
        <w:t>орташа күн тәулігіне тең.</w:t>
      </w:r>
      <w:r w:rsidRPr="00AF16BC">
        <w:rPr>
          <w:rFonts w:ascii="Arial" w:hAnsi="Arial" w:cs="Arial"/>
          <w:b/>
          <w:bCs/>
          <w:sz w:val="21"/>
          <w:szCs w:val="21"/>
          <w:lang w:val="ru-RU"/>
        </w:rPr>
        <w:t xml:space="preserve"> </w:t>
      </w:r>
      <w:r w:rsidRPr="00AF16BC">
        <w:rPr>
          <w:rFonts w:ascii="Arial" w:hAnsi="Arial" w:cs="Arial"/>
          <w:sz w:val="21"/>
          <w:szCs w:val="21"/>
          <w:lang w:val="ru-RU"/>
        </w:rPr>
        <w:t>Синодтық</w:t>
      </w:r>
      <w:r w:rsidRPr="00AF16BC">
        <w:rPr>
          <w:rFonts w:ascii="Arial" w:hAnsi="Arial" w:cs="Arial"/>
          <w:b/>
          <w:bCs/>
          <w:sz w:val="21"/>
          <w:szCs w:val="21"/>
          <w:lang w:val="ru-RU"/>
        </w:rPr>
        <w:t xml:space="preserve"> </w:t>
      </w:r>
      <w:r w:rsidRPr="00AF16BC">
        <w:rPr>
          <w:rFonts w:ascii="Arial" w:hAnsi="Arial" w:cs="Arial"/>
          <w:sz w:val="21"/>
          <w:szCs w:val="21"/>
          <w:lang w:val="ru-RU"/>
        </w:rPr>
        <w:t xml:space="preserve">және сидерлік айдың арасындағы байланыс ішкі планетаның синодтық қозғалысының теңдеуіндей. Бұл екі кезеннің бір-біріне тең болмауының себебі – Жердің Күнді айнала қозғалуынан. Сол себепті, Ай Жерді толық бір айналым жасағанда бұрыңғы фазасына жету үшін тағыда 2 тәуліктей уақыт керек. Бұл екі периодтан басқа </w:t>
      </w:r>
      <w:r w:rsidRPr="00AF16BC">
        <w:rPr>
          <w:rFonts w:ascii="Arial" w:hAnsi="Arial" w:cs="Arial"/>
          <w:b/>
          <w:bCs/>
          <w:sz w:val="21"/>
          <w:szCs w:val="21"/>
          <w:lang w:val="ru-RU"/>
        </w:rPr>
        <w:t>аномалиялық ай</w:t>
      </w:r>
      <w:r w:rsidRPr="00AF16BC">
        <w:rPr>
          <w:rFonts w:ascii="Arial" w:hAnsi="Arial" w:cs="Arial"/>
          <w:sz w:val="21"/>
          <w:szCs w:val="21"/>
          <w:lang w:val="ru-RU"/>
        </w:rPr>
        <w:t xml:space="preserve"> </w:t>
      </w:r>
      <w:r w:rsidRPr="00AF16BC">
        <w:rPr>
          <w:rFonts w:ascii="Times New Roman" w:hAnsi="Times New Roman"/>
          <w:sz w:val="21"/>
          <w:szCs w:val="21"/>
          <w:lang w:val="ru-RU"/>
        </w:rPr>
        <w:t>–</w:t>
      </w:r>
      <w:r w:rsidRPr="00AF16BC">
        <w:rPr>
          <w:rFonts w:ascii="Arial" w:hAnsi="Arial" w:cs="Arial"/>
          <w:sz w:val="21"/>
          <w:szCs w:val="21"/>
          <w:lang w:val="ru-RU"/>
        </w:rPr>
        <w:t xml:space="preserve"> </w:t>
      </w:r>
      <w:r w:rsidRPr="00AF16BC">
        <w:rPr>
          <w:rFonts w:ascii="Arial" w:hAnsi="Arial" w:cs="Arial"/>
          <w:b/>
          <w:bCs/>
          <w:sz w:val="21"/>
          <w:szCs w:val="21"/>
          <w:lang w:val="ru-RU"/>
        </w:rPr>
        <w:t xml:space="preserve">Айдың перигейден қатарынан 2 рет өтуінің кезеңі </w:t>
      </w:r>
      <w:r w:rsidRPr="00AF16BC">
        <w:rPr>
          <w:rFonts w:ascii="Arial" w:hAnsi="Arial" w:cs="Arial"/>
          <w:sz w:val="21"/>
          <w:szCs w:val="21"/>
          <w:lang w:val="ru-RU"/>
        </w:rPr>
        <w:t>(27,55</w:t>
      </w:r>
    </w:p>
    <w:p w:rsidR="003323E4" w:rsidRPr="00AF16BC" w:rsidRDefault="00A3036D">
      <w:pPr>
        <w:widowControl w:val="0"/>
        <w:autoSpaceDE w:val="0"/>
        <w:autoSpaceDN w:val="0"/>
        <w:adjustRightInd w:val="0"/>
        <w:spacing w:after="0" w:line="9" w:lineRule="exact"/>
        <w:rPr>
          <w:rFonts w:ascii="Times New Roman" w:hAnsi="Times New Roman"/>
          <w:sz w:val="24"/>
          <w:szCs w:val="24"/>
          <w:lang w:val="ru-RU"/>
        </w:rPr>
      </w:pPr>
      <w:r w:rsidRPr="00A3036D">
        <w:rPr>
          <w:noProof/>
        </w:rPr>
        <w:pict>
          <v:line id="_x0000_s1114" style="position:absolute;z-index:-91" from="234.9pt,-115.45pt" to="306.5pt,-115.45pt" o:allowincell="f" strokeweight=".40322mm"/>
        </w:pict>
      </w:r>
      <w:r w:rsidRPr="00A3036D">
        <w:rPr>
          <w:noProof/>
        </w:rPr>
        <w:pict>
          <v:line id="_x0000_s1115" style="position:absolute;z-index:-90" from="202.8pt,-14.65pt" to="296.25pt,-14.65pt" o:allowincell="f" strokeweight=".40322mm"/>
        </w:pict>
      </w:r>
    </w:p>
    <w:p w:rsidR="003323E4" w:rsidRPr="00AF16BC" w:rsidRDefault="00281624">
      <w:pPr>
        <w:widowControl w:val="0"/>
        <w:overflowPunct w:val="0"/>
        <w:autoSpaceDE w:val="0"/>
        <w:autoSpaceDN w:val="0"/>
        <w:adjustRightInd w:val="0"/>
        <w:spacing w:after="0" w:line="272" w:lineRule="auto"/>
        <w:jc w:val="both"/>
        <w:rPr>
          <w:rFonts w:ascii="Times New Roman" w:hAnsi="Times New Roman"/>
          <w:sz w:val="24"/>
          <w:szCs w:val="24"/>
          <w:lang w:val="ru-RU"/>
        </w:rPr>
      </w:pPr>
      <w:r w:rsidRPr="00AF16BC">
        <w:rPr>
          <w:rFonts w:ascii="Arial" w:hAnsi="Arial" w:cs="Arial"/>
          <w:lang w:val="ru-RU"/>
        </w:rPr>
        <w:t>тәулік). (</w:t>
      </w:r>
      <w:r w:rsidRPr="00AF16BC">
        <w:rPr>
          <w:rFonts w:ascii="Arial" w:hAnsi="Arial" w:cs="Arial"/>
          <w:b/>
          <w:bCs/>
          <w:lang w:val="ru-RU"/>
        </w:rPr>
        <w:t>Перигей</w:t>
      </w:r>
      <w:r w:rsidRPr="00AF16BC">
        <w:rPr>
          <w:rFonts w:ascii="Arial" w:hAnsi="Arial" w:cs="Arial"/>
          <w:lang w:val="ru-RU"/>
        </w:rPr>
        <w:t xml:space="preserve"> </w:t>
      </w:r>
      <w:r w:rsidRPr="00AF16BC">
        <w:rPr>
          <w:rFonts w:ascii="Times New Roman" w:hAnsi="Times New Roman"/>
          <w:b/>
          <w:bCs/>
          <w:i/>
          <w:iCs/>
          <w:lang w:val="ru-RU"/>
        </w:rPr>
        <w:t>–</w:t>
      </w:r>
      <w:r w:rsidRPr="00AF16BC">
        <w:rPr>
          <w:rFonts w:ascii="Arial" w:hAnsi="Arial" w:cs="Arial"/>
          <w:lang w:val="ru-RU"/>
        </w:rPr>
        <w:t xml:space="preserve"> Айдың Жерге ең жақын келетін орбита нүктесі</w:t>
      </w:r>
      <w:r w:rsidRPr="00AF16BC">
        <w:rPr>
          <w:rFonts w:ascii="Times New Roman" w:hAnsi="Times New Roman"/>
          <w:b/>
          <w:bCs/>
          <w:i/>
          <w:iCs/>
          <w:lang w:val="ru-RU"/>
        </w:rPr>
        <w:t>.</w:t>
      </w:r>
      <w:r w:rsidRPr="00AF16BC">
        <w:rPr>
          <w:rFonts w:ascii="Times New Roman" w:hAnsi="Times New Roman"/>
          <w:lang w:val="ru-RU"/>
        </w:rPr>
        <w:t>)</w:t>
      </w:r>
      <w:r w:rsidRPr="00AF16BC">
        <w:rPr>
          <w:rFonts w:ascii="Arial" w:hAnsi="Arial" w:cs="Arial"/>
          <w:lang w:val="ru-RU"/>
        </w:rPr>
        <w:t xml:space="preserve"> </w:t>
      </w:r>
      <w:r w:rsidRPr="00AF16BC">
        <w:rPr>
          <w:rFonts w:ascii="Arial" w:hAnsi="Arial" w:cs="Arial"/>
          <w:b/>
          <w:bCs/>
          <w:lang w:val="ru-RU"/>
        </w:rPr>
        <w:t>Дракондық ай</w:t>
      </w:r>
      <w:r w:rsidRPr="00AF16BC">
        <w:rPr>
          <w:rFonts w:ascii="Arial" w:hAnsi="Arial" w:cs="Arial"/>
          <w:lang w:val="ru-RU"/>
        </w:rPr>
        <w:t xml:space="preserve"> </w:t>
      </w:r>
      <w:r w:rsidRPr="00AF16BC">
        <w:rPr>
          <w:rFonts w:ascii="Times New Roman" w:hAnsi="Times New Roman"/>
          <w:lang w:val="ru-RU"/>
        </w:rPr>
        <w:t>–</w:t>
      </w:r>
      <w:r w:rsidRPr="00AF16BC">
        <w:rPr>
          <w:rFonts w:ascii="Arial" w:hAnsi="Arial" w:cs="Arial"/>
          <w:lang w:val="ru-RU"/>
        </w:rPr>
        <w:t xml:space="preserve"> </w:t>
      </w:r>
      <w:r w:rsidRPr="00AF16BC">
        <w:rPr>
          <w:rFonts w:ascii="Arial" w:hAnsi="Arial" w:cs="Arial"/>
          <w:b/>
          <w:bCs/>
          <w:lang w:val="ru-RU"/>
        </w:rPr>
        <w:t>Айдың орбита түйінінен</w:t>
      </w:r>
      <w:r w:rsidRPr="00AF16BC">
        <w:rPr>
          <w:rFonts w:ascii="Arial" w:hAnsi="Arial" w:cs="Arial"/>
          <w:lang w:val="ru-RU"/>
        </w:rPr>
        <w:t xml:space="preserve"> </w:t>
      </w:r>
      <w:r w:rsidRPr="00AF16BC">
        <w:rPr>
          <w:rFonts w:ascii="Times New Roman" w:hAnsi="Times New Roman"/>
          <w:lang w:val="ru-RU"/>
        </w:rPr>
        <w:t>2 рет</w:t>
      </w:r>
    </w:p>
    <w:p w:rsidR="003323E4" w:rsidRPr="00AF16BC" w:rsidRDefault="00A3036D">
      <w:pPr>
        <w:widowControl w:val="0"/>
        <w:autoSpaceDE w:val="0"/>
        <w:autoSpaceDN w:val="0"/>
        <w:adjustRightInd w:val="0"/>
        <w:spacing w:after="0" w:line="2" w:lineRule="exact"/>
        <w:rPr>
          <w:rFonts w:ascii="Times New Roman" w:hAnsi="Times New Roman"/>
          <w:sz w:val="24"/>
          <w:szCs w:val="24"/>
          <w:lang w:val="ru-RU"/>
        </w:rPr>
      </w:pPr>
      <w:r w:rsidRPr="00A3036D">
        <w:rPr>
          <w:noProof/>
        </w:rPr>
        <w:pict>
          <v:line id="_x0000_s1116" style="position:absolute;z-index:-89" from="48.6pt,-.65pt" to="128.35pt,-.65pt" o:allowincell="f" strokeweight=".40322mm"/>
        </w:pict>
      </w:r>
    </w:p>
    <w:p w:rsidR="003323E4" w:rsidRPr="00AF16BC" w:rsidRDefault="00281624">
      <w:pPr>
        <w:widowControl w:val="0"/>
        <w:overflowPunct w:val="0"/>
        <w:autoSpaceDE w:val="0"/>
        <w:autoSpaceDN w:val="0"/>
        <w:adjustRightInd w:val="0"/>
        <w:spacing w:after="0" w:line="249" w:lineRule="auto"/>
        <w:jc w:val="both"/>
        <w:rPr>
          <w:rFonts w:ascii="Times New Roman" w:hAnsi="Times New Roman"/>
          <w:sz w:val="24"/>
          <w:szCs w:val="24"/>
          <w:lang w:val="ru-RU"/>
        </w:rPr>
      </w:pPr>
      <w:r w:rsidRPr="00AF16BC">
        <w:rPr>
          <w:rFonts w:ascii="Arial" w:hAnsi="Arial" w:cs="Arial"/>
          <w:sz w:val="24"/>
          <w:szCs w:val="24"/>
          <w:lang w:val="ru-RU"/>
        </w:rPr>
        <w:t>өтуінің кезеңі (27.21 тәулік). (</w:t>
      </w:r>
      <w:r w:rsidRPr="00AF16BC">
        <w:rPr>
          <w:rFonts w:ascii="Arial" w:hAnsi="Arial" w:cs="Arial"/>
          <w:b/>
          <w:bCs/>
          <w:sz w:val="24"/>
          <w:szCs w:val="24"/>
          <w:u w:val="single"/>
          <w:lang w:val="ru-RU"/>
        </w:rPr>
        <w:t>Орбита түйіні</w:t>
      </w:r>
      <w:r w:rsidRPr="00AF16BC">
        <w:rPr>
          <w:rFonts w:ascii="Arial" w:hAnsi="Arial" w:cs="Arial"/>
          <w:sz w:val="24"/>
          <w:szCs w:val="24"/>
          <w:lang w:val="ru-RU"/>
        </w:rPr>
        <w:t xml:space="preserve">–эклиптика жазықтығымен қиылысу нүктесі.) </w:t>
      </w:r>
      <w:r w:rsidRPr="00AF16BC">
        <w:rPr>
          <w:rFonts w:ascii="Arial" w:hAnsi="Arial" w:cs="Arial"/>
          <w:b/>
          <w:bCs/>
          <w:sz w:val="24"/>
          <w:szCs w:val="24"/>
          <w:lang w:val="ru-RU"/>
        </w:rPr>
        <w:t>Тропикалық ай</w:t>
      </w:r>
      <w:r w:rsidRPr="00AF16BC">
        <w:rPr>
          <w:rFonts w:ascii="Arial" w:hAnsi="Arial" w:cs="Arial"/>
          <w:sz w:val="24"/>
          <w:szCs w:val="24"/>
          <w:lang w:val="ru-RU"/>
        </w:rPr>
        <w:t xml:space="preserve"> </w:t>
      </w:r>
      <w:r w:rsidRPr="00AF16BC">
        <w:rPr>
          <w:rFonts w:ascii="Times New Roman" w:hAnsi="Times New Roman"/>
          <w:sz w:val="24"/>
          <w:szCs w:val="24"/>
          <w:lang w:val="ru-RU"/>
        </w:rPr>
        <w:t>–</w:t>
      </w:r>
    </w:p>
    <w:p w:rsidR="003323E4" w:rsidRPr="00AF16BC" w:rsidRDefault="00A3036D">
      <w:pPr>
        <w:widowControl w:val="0"/>
        <w:autoSpaceDE w:val="0"/>
        <w:autoSpaceDN w:val="0"/>
        <w:adjustRightInd w:val="0"/>
        <w:spacing w:after="0" w:line="2" w:lineRule="exact"/>
        <w:rPr>
          <w:rFonts w:ascii="Times New Roman" w:hAnsi="Times New Roman"/>
          <w:sz w:val="24"/>
          <w:szCs w:val="24"/>
          <w:lang w:val="ru-RU"/>
        </w:rPr>
      </w:pPr>
      <w:r w:rsidRPr="00A3036D">
        <w:rPr>
          <w:noProof/>
        </w:rPr>
        <w:pict>
          <v:line id="_x0000_s1117" style="position:absolute;z-index:-88" from="197.9pt,-.65pt" to="290.85pt,-.65pt" o:allowincell="f" strokeweight=".40322mm"/>
        </w:pict>
      </w:r>
    </w:p>
    <w:p w:rsidR="003323E4" w:rsidRPr="00AF16BC" w:rsidRDefault="00281624">
      <w:pPr>
        <w:widowControl w:val="0"/>
        <w:overflowPunct w:val="0"/>
        <w:autoSpaceDE w:val="0"/>
        <w:autoSpaceDN w:val="0"/>
        <w:adjustRightInd w:val="0"/>
        <w:spacing w:after="0" w:line="277" w:lineRule="auto"/>
        <w:jc w:val="both"/>
        <w:rPr>
          <w:rFonts w:ascii="Times New Roman" w:hAnsi="Times New Roman"/>
          <w:sz w:val="24"/>
          <w:szCs w:val="24"/>
          <w:lang w:val="ru-RU"/>
        </w:rPr>
      </w:pPr>
      <w:r w:rsidRPr="00AF16BC">
        <w:rPr>
          <w:rFonts w:ascii="Arial" w:hAnsi="Arial" w:cs="Arial"/>
          <w:b/>
          <w:bCs/>
          <w:sz w:val="21"/>
          <w:szCs w:val="21"/>
          <w:lang w:val="ru-RU"/>
        </w:rPr>
        <w:t>Айдың эклиптикалық бойлығының 360</w:t>
      </w:r>
      <w:r w:rsidRPr="00AF16BC">
        <w:rPr>
          <w:rFonts w:ascii="Arial" w:hAnsi="Arial" w:cs="Arial"/>
          <w:b/>
          <w:bCs/>
          <w:sz w:val="24"/>
          <w:szCs w:val="24"/>
          <w:vertAlign w:val="superscript"/>
          <w:lang w:val="ru-RU"/>
        </w:rPr>
        <w:t>0</w:t>
      </w:r>
      <w:r w:rsidRPr="00AF16BC">
        <w:rPr>
          <w:rFonts w:ascii="Arial" w:hAnsi="Arial" w:cs="Arial"/>
          <w:b/>
          <w:bCs/>
          <w:sz w:val="21"/>
          <w:szCs w:val="21"/>
          <w:lang w:val="ru-RU"/>
        </w:rPr>
        <w:t>-қа өзгеру уақыты</w:t>
      </w:r>
      <w:r w:rsidRPr="00AF16BC">
        <w:rPr>
          <w:rFonts w:ascii="Times New Roman" w:hAnsi="Times New Roman"/>
          <w:sz w:val="21"/>
          <w:szCs w:val="21"/>
          <w:lang w:val="ru-RU"/>
        </w:rPr>
        <w:t>.</w:t>
      </w:r>
      <w:r w:rsidRPr="00AF16BC">
        <w:rPr>
          <w:rFonts w:ascii="Arial" w:hAnsi="Arial" w:cs="Arial"/>
          <w:b/>
          <w:bCs/>
          <w:sz w:val="21"/>
          <w:szCs w:val="21"/>
          <w:lang w:val="ru-RU"/>
        </w:rPr>
        <w:t xml:space="preserve"> </w:t>
      </w:r>
      <w:r w:rsidRPr="00AF16BC">
        <w:rPr>
          <w:rFonts w:ascii="Arial" w:hAnsi="Arial" w:cs="Arial"/>
          <w:sz w:val="21"/>
          <w:szCs w:val="21"/>
          <w:lang w:val="ru-RU"/>
        </w:rPr>
        <w:t>Прецессияның әсерінен ол сидерлік айдан</w:t>
      </w:r>
      <w:r w:rsidRPr="00AF16BC">
        <w:rPr>
          <w:rFonts w:ascii="Arial" w:hAnsi="Arial" w:cs="Arial"/>
          <w:b/>
          <w:bCs/>
          <w:sz w:val="21"/>
          <w:szCs w:val="21"/>
          <w:lang w:val="ru-RU"/>
        </w:rPr>
        <w:t xml:space="preserve"> </w:t>
      </w:r>
      <w:r w:rsidRPr="00AF16BC">
        <w:rPr>
          <w:rFonts w:ascii="Arial" w:hAnsi="Arial" w:cs="Arial"/>
          <w:sz w:val="21"/>
          <w:szCs w:val="21"/>
          <w:lang w:val="ru-RU"/>
        </w:rPr>
        <w:t>7</w:t>
      </w:r>
      <w:r w:rsidRPr="00AF16BC">
        <w:rPr>
          <w:rFonts w:ascii="Arial" w:hAnsi="Arial" w:cs="Arial"/>
          <w:b/>
          <w:bCs/>
          <w:sz w:val="21"/>
          <w:szCs w:val="21"/>
          <w:lang w:val="ru-RU"/>
        </w:rPr>
        <w:t xml:space="preserve"> </w:t>
      </w:r>
      <w:r w:rsidRPr="00AF16BC">
        <w:rPr>
          <w:rFonts w:ascii="Arial" w:hAnsi="Arial" w:cs="Arial"/>
          <w:sz w:val="21"/>
          <w:szCs w:val="21"/>
          <w:lang w:val="ru-RU"/>
        </w:rPr>
        <w:t>сек</w:t>
      </w:r>
      <w:r w:rsidRPr="00AF16BC">
        <w:rPr>
          <w:rFonts w:ascii="Arial" w:hAnsi="Arial" w:cs="Arial"/>
          <w:b/>
          <w:bCs/>
          <w:sz w:val="21"/>
          <w:szCs w:val="21"/>
          <w:lang w:val="ru-RU"/>
        </w:rPr>
        <w:t xml:space="preserve"> </w:t>
      </w:r>
      <w:r w:rsidRPr="00AF16BC">
        <w:rPr>
          <w:rFonts w:ascii="Arial" w:hAnsi="Arial" w:cs="Arial"/>
          <w:sz w:val="21"/>
          <w:szCs w:val="21"/>
          <w:lang w:val="ru-RU"/>
        </w:rPr>
        <w:t>кем. Аномалиялық айдың сидерлік айдан ұзақ болуының себебі: айдың перигейінің орбиталық қозғалысы бағытында біртіндеп жылысатындығы. Дракондық айдың сидерлік айдан кем болуының себебі: ай орбитасы түйіндерінің Ай қозғалысына қарсы бағытта қозғалатындығында. (Бір жыл ішінде Ай орбитасының түйіндері шығыстан батысқа 19,3</w:t>
      </w:r>
      <w:r w:rsidRPr="00AF16BC">
        <w:rPr>
          <w:rFonts w:ascii="Times New Roman" w:hAnsi="Times New Roman"/>
          <w:sz w:val="24"/>
          <w:szCs w:val="24"/>
          <w:vertAlign w:val="superscript"/>
          <w:lang w:val="ru-RU"/>
        </w:rPr>
        <w:t>0</w:t>
      </w:r>
      <w:r w:rsidRPr="00AF16BC">
        <w:rPr>
          <w:rFonts w:ascii="Times New Roman" w:hAnsi="Times New Roman"/>
          <w:sz w:val="21"/>
          <w:szCs w:val="21"/>
          <w:lang w:val="ru-RU"/>
        </w:rPr>
        <w:t>-</w:t>
      </w:r>
      <w:r w:rsidRPr="00AF16BC">
        <w:rPr>
          <w:rFonts w:ascii="Arial" w:hAnsi="Arial" w:cs="Arial"/>
          <w:sz w:val="21"/>
          <w:szCs w:val="21"/>
          <w:lang w:val="ru-RU"/>
        </w:rPr>
        <w:t>қа орын ауыстырып толық айналымды 18,6 жылда жасайды</w:t>
      </w:r>
    </w:p>
    <w:p w:rsidR="003323E4" w:rsidRPr="00AF16BC" w:rsidRDefault="00281624">
      <w:pPr>
        <w:widowControl w:val="0"/>
        <w:autoSpaceDE w:val="0"/>
        <w:autoSpaceDN w:val="0"/>
        <w:adjustRightInd w:val="0"/>
        <w:spacing w:after="0" w:line="227" w:lineRule="auto"/>
        <w:rPr>
          <w:rFonts w:ascii="Times New Roman" w:hAnsi="Times New Roman"/>
          <w:sz w:val="24"/>
          <w:szCs w:val="24"/>
          <w:lang w:val="ru-RU"/>
        </w:rPr>
      </w:pPr>
      <w:r w:rsidRPr="00AF16BC">
        <w:rPr>
          <w:rFonts w:ascii="Times New Roman" w:hAnsi="Times New Roman"/>
          <w:sz w:val="24"/>
          <w:szCs w:val="24"/>
          <w:lang w:val="ru-RU"/>
        </w:rPr>
        <w:t>360</w:t>
      </w:r>
      <w:r w:rsidRPr="00AF16BC">
        <w:rPr>
          <w:rFonts w:ascii="Times New Roman" w:hAnsi="Times New Roman"/>
          <w:sz w:val="27"/>
          <w:szCs w:val="27"/>
          <w:vertAlign w:val="superscript"/>
          <w:lang w:val="ru-RU"/>
        </w:rPr>
        <w:t>0</w:t>
      </w:r>
      <w:r w:rsidRPr="00AF16BC">
        <w:rPr>
          <w:rFonts w:ascii="Arial" w:hAnsi="Arial" w:cs="Arial"/>
          <w:sz w:val="24"/>
          <w:szCs w:val="24"/>
          <w:lang w:val="ru-RU"/>
        </w:rPr>
        <w:t>:19,3</w:t>
      </w:r>
      <w:r w:rsidRPr="00AF16BC">
        <w:rPr>
          <w:rFonts w:ascii="Times New Roman" w:hAnsi="Times New Roman"/>
          <w:sz w:val="27"/>
          <w:szCs w:val="27"/>
          <w:vertAlign w:val="superscript"/>
          <w:lang w:val="ru-RU"/>
        </w:rPr>
        <w:t>0</w:t>
      </w:r>
      <w:r w:rsidRPr="00AF16BC">
        <w:rPr>
          <w:rFonts w:ascii="Arial" w:hAnsi="Arial" w:cs="Arial"/>
          <w:sz w:val="24"/>
          <w:szCs w:val="24"/>
          <w:lang w:val="ru-RU"/>
        </w:rPr>
        <w:t>=18,6</w:t>
      </w:r>
      <w:r w:rsidRPr="00AF16BC">
        <w:rPr>
          <w:rFonts w:ascii="Times New Roman" w:hAnsi="Times New Roman"/>
          <w:sz w:val="24"/>
          <w:szCs w:val="24"/>
          <w:lang w:val="ru-RU"/>
        </w:rPr>
        <w:t xml:space="preserve"> </w:t>
      </w:r>
      <w:r w:rsidRPr="00AF16BC">
        <w:rPr>
          <w:rFonts w:ascii="Arial" w:hAnsi="Arial" w:cs="Arial"/>
          <w:sz w:val="24"/>
          <w:szCs w:val="24"/>
          <w:lang w:val="ru-RU"/>
        </w:rPr>
        <w:t>жыл).</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sz w:val="24"/>
          <w:szCs w:val="24"/>
          <w:u w:val="single"/>
          <w:lang w:val="ru-RU"/>
        </w:rPr>
        <w:t>Тұтылулар:</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9" w:lineRule="auto"/>
        <w:ind w:firstLine="397"/>
        <w:jc w:val="both"/>
        <w:rPr>
          <w:rFonts w:ascii="Times New Roman" w:hAnsi="Times New Roman"/>
          <w:sz w:val="24"/>
          <w:szCs w:val="24"/>
          <w:lang w:val="ru-RU"/>
        </w:rPr>
      </w:pPr>
      <w:r w:rsidRPr="00AF16BC">
        <w:rPr>
          <w:rFonts w:ascii="Arial" w:hAnsi="Arial" w:cs="Arial"/>
          <w:sz w:val="23"/>
          <w:szCs w:val="23"/>
          <w:lang w:val="ru-RU"/>
        </w:rPr>
        <w:t>Ай өз қозғалысында дискісімен алыстағы кейбір шырақтарды көрсетпеуі мүмкін. Бұл құбылысты Айдың</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2" w:lineRule="auto"/>
        <w:jc w:val="both"/>
        <w:rPr>
          <w:rFonts w:ascii="Times New Roman" w:hAnsi="Times New Roman"/>
          <w:sz w:val="24"/>
          <w:szCs w:val="24"/>
          <w:lang w:val="ru-RU"/>
        </w:rPr>
      </w:pPr>
      <w:r w:rsidRPr="00AF16BC">
        <w:rPr>
          <w:rFonts w:ascii="Arial" w:hAnsi="Arial" w:cs="Arial"/>
          <w:i/>
          <w:iCs/>
          <w:sz w:val="24"/>
          <w:szCs w:val="24"/>
          <w:lang w:val="ru-RU"/>
        </w:rPr>
        <w:t xml:space="preserve">шырақтарды жабуы </w:t>
      </w:r>
      <w:r w:rsidRPr="00AF16BC">
        <w:rPr>
          <w:rFonts w:ascii="Arial" w:hAnsi="Arial" w:cs="Arial"/>
          <w:sz w:val="24"/>
          <w:szCs w:val="24"/>
          <w:lang w:val="ru-RU"/>
        </w:rPr>
        <w:t>деп атайды.</w:t>
      </w:r>
      <w:r w:rsidRPr="00AF16BC">
        <w:rPr>
          <w:rFonts w:ascii="Arial" w:hAnsi="Arial" w:cs="Arial"/>
          <w:i/>
          <w:iCs/>
          <w:sz w:val="24"/>
          <w:szCs w:val="24"/>
          <w:lang w:val="ru-RU"/>
        </w:rPr>
        <w:t xml:space="preserve"> </w:t>
      </w:r>
      <w:r w:rsidRPr="00AF16BC">
        <w:rPr>
          <w:rFonts w:ascii="Arial" w:hAnsi="Arial" w:cs="Arial"/>
          <w:b/>
          <w:bCs/>
          <w:sz w:val="24"/>
          <w:szCs w:val="24"/>
          <w:lang w:val="ru-RU"/>
        </w:rPr>
        <w:t>Айдың Күн бетін жабуы</w:t>
      </w:r>
      <w:r w:rsidRPr="00AF16BC">
        <w:rPr>
          <w:rFonts w:ascii="Arial" w:hAnsi="Arial" w:cs="Arial"/>
          <w:i/>
          <w:iCs/>
          <w:sz w:val="24"/>
          <w:szCs w:val="24"/>
          <w:lang w:val="ru-RU"/>
        </w:rPr>
        <w:t xml:space="preserve"> </w:t>
      </w:r>
      <w:r w:rsidRPr="00AF16BC">
        <w:rPr>
          <w:rFonts w:ascii="Arial" w:hAnsi="Arial" w:cs="Arial"/>
          <w:b/>
          <w:bCs/>
          <w:sz w:val="24"/>
          <w:szCs w:val="24"/>
          <w:lang w:val="ru-RU"/>
        </w:rPr>
        <w:t xml:space="preserve">Күн тұтылуы </w:t>
      </w:r>
      <w:r w:rsidRPr="00AF16BC">
        <w:rPr>
          <w:rFonts w:ascii="Arial" w:hAnsi="Arial" w:cs="Arial"/>
          <w:sz w:val="24"/>
          <w:szCs w:val="24"/>
          <w:lang w:val="ru-RU"/>
        </w:rPr>
        <w:t>деп аталады.</w:t>
      </w:r>
    </w:p>
    <w:p w:rsidR="003323E4" w:rsidRPr="00AF16BC" w:rsidRDefault="00A3036D">
      <w:pPr>
        <w:widowControl w:val="0"/>
        <w:autoSpaceDE w:val="0"/>
        <w:autoSpaceDN w:val="0"/>
        <w:adjustRightInd w:val="0"/>
        <w:spacing w:after="0" w:line="1" w:lineRule="exact"/>
        <w:rPr>
          <w:rFonts w:ascii="Times New Roman" w:hAnsi="Times New Roman"/>
          <w:sz w:val="24"/>
          <w:szCs w:val="24"/>
          <w:lang w:val="ru-RU"/>
        </w:rPr>
      </w:pPr>
      <w:r w:rsidRPr="00A3036D">
        <w:rPr>
          <w:noProof/>
        </w:rPr>
        <w:pict>
          <v:line id="_x0000_s1118" style="position:absolute;z-index:-87" from=".35pt,-.95pt" to="74.2pt,-.95pt" o:allowincell="f" strokeweight=".40322mm"/>
        </w:pict>
      </w:r>
    </w:p>
    <w:p w:rsidR="003323E4" w:rsidRPr="00AF16BC" w:rsidRDefault="00281624">
      <w:pPr>
        <w:widowControl w:val="0"/>
        <w:overflowPunct w:val="0"/>
        <w:autoSpaceDE w:val="0"/>
        <w:autoSpaceDN w:val="0"/>
        <w:adjustRightInd w:val="0"/>
        <w:spacing w:after="0" w:line="302" w:lineRule="auto"/>
        <w:ind w:firstLine="397"/>
        <w:jc w:val="both"/>
        <w:rPr>
          <w:rFonts w:ascii="Times New Roman" w:hAnsi="Times New Roman"/>
          <w:sz w:val="24"/>
          <w:szCs w:val="24"/>
          <w:lang w:val="ru-RU"/>
        </w:rPr>
      </w:pPr>
      <w:r w:rsidRPr="00AF16BC">
        <w:rPr>
          <w:rFonts w:ascii="Arial" w:hAnsi="Arial" w:cs="Arial"/>
          <w:lang w:val="ru-RU"/>
        </w:rPr>
        <w:t>Бақылаушының орналасуына байланысты Күн тұтылуы әртүрлі болып көрінуі мүмкін. 17-суретте көрінетіндей Жер бетінде толық көлеңкелі аймақ: диаметрі 270 км-ден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6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126</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68" w:right="3960" w:bottom="435" w:left="4140" w:header="720" w:footer="720" w:gutter="0"/>
          <w:cols w:space="720" w:equalWidth="0">
            <w:col w:w="300"/>
          </w:cols>
          <w:noEndnote/>
        </w:sectPr>
      </w:pPr>
    </w:p>
    <w:tbl>
      <w:tblPr>
        <w:tblW w:w="0" w:type="auto"/>
        <w:tblLayout w:type="fixed"/>
        <w:tblCellMar>
          <w:left w:w="0" w:type="dxa"/>
          <w:right w:w="0" w:type="dxa"/>
        </w:tblCellMar>
        <w:tblLook w:val="0000"/>
      </w:tblPr>
      <w:tblGrid>
        <w:gridCol w:w="1160"/>
        <w:gridCol w:w="440"/>
        <w:gridCol w:w="560"/>
        <w:gridCol w:w="360"/>
        <w:gridCol w:w="820"/>
      </w:tblGrid>
      <w:tr w:rsidR="003323E4" w:rsidRPr="00AF16BC">
        <w:trPr>
          <w:trHeight w:val="276"/>
        </w:trPr>
        <w:tc>
          <w:tcPr>
            <w:tcW w:w="334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bookmarkStart w:id="124" w:name="page253"/>
            <w:bookmarkEnd w:id="124"/>
            <w:r w:rsidRPr="00AF16BC">
              <w:rPr>
                <w:rFonts w:ascii="Arial" w:hAnsi="Arial" w:cs="Arial"/>
                <w:w w:val="94"/>
                <w:sz w:val="24"/>
                <w:szCs w:val="24"/>
              </w:rPr>
              <w:lastRenderedPageBreak/>
              <w:t>аспайтын дөңгелек және соның</w:t>
            </w:r>
          </w:p>
        </w:tc>
      </w:tr>
      <w:tr w:rsidR="003323E4" w:rsidRPr="00AF16BC">
        <w:trPr>
          <w:trHeight w:val="276"/>
        </w:trPr>
        <w:tc>
          <w:tcPr>
            <w:tcW w:w="1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5"/>
                <w:sz w:val="24"/>
                <w:szCs w:val="24"/>
              </w:rPr>
              <w:t>сыртында-</w:t>
            </w:r>
          </w:p>
        </w:tc>
        <w:tc>
          <w:tcPr>
            <w:tcW w:w="10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300"/>
              <w:rPr>
                <w:rFonts w:ascii="Times New Roman" w:hAnsi="Times New Roman"/>
                <w:sz w:val="24"/>
                <w:szCs w:val="24"/>
              </w:rPr>
            </w:pPr>
            <w:r w:rsidRPr="00AF16BC">
              <w:rPr>
                <w:rFonts w:ascii="Arial" w:hAnsi="Arial" w:cs="Arial"/>
                <w:sz w:val="24"/>
                <w:szCs w:val="24"/>
              </w:rPr>
              <w:t>шала</w:t>
            </w:r>
          </w:p>
        </w:tc>
        <w:tc>
          <w:tcPr>
            <w:tcW w:w="11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көлеңкелі</w:t>
            </w:r>
          </w:p>
        </w:tc>
      </w:tr>
      <w:tr w:rsidR="003323E4" w:rsidRPr="00AF16BC">
        <w:trPr>
          <w:trHeight w:val="276"/>
        </w:trPr>
        <w:tc>
          <w:tcPr>
            <w:tcW w:w="1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аймақ..</w:t>
            </w:r>
          </w:p>
        </w:tc>
        <w:tc>
          <w:tcPr>
            <w:tcW w:w="10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Arial" w:hAnsi="Arial" w:cs="Arial"/>
                <w:sz w:val="24"/>
                <w:szCs w:val="24"/>
              </w:rPr>
              <w:t>Толық</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0"/>
                <w:sz w:val="24"/>
                <w:szCs w:val="24"/>
              </w:rPr>
              <w:t>көлеңке</w:t>
            </w:r>
          </w:p>
        </w:tc>
      </w:tr>
      <w:tr w:rsidR="003323E4" w:rsidRPr="00AF16BC">
        <w:trPr>
          <w:trHeight w:val="276"/>
        </w:trPr>
        <w:tc>
          <w:tcPr>
            <w:tcW w:w="334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8"/>
                <w:sz w:val="24"/>
                <w:szCs w:val="24"/>
              </w:rPr>
              <w:t>конустың ішінде (суретте-Жер</w:t>
            </w:r>
          </w:p>
        </w:tc>
      </w:tr>
      <w:tr w:rsidR="003323E4" w:rsidRPr="00AF16BC">
        <w:trPr>
          <w:trHeight w:val="276"/>
        </w:trPr>
        <w:tc>
          <w:tcPr>
            <w:tcW w:w="1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бетіндегі-</w:t>
            </w:r>
          </w:p>
        </w:tc>
        <w:tc>
          <w:tcPr>
            <w:tcW w:w="10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20"/>
              <w:rPr>
                <w:rFonts w:ascii="Times New Roman" w:hAnsi="Times New Roman"/>
                <w:sz w:val="24"/>
                <w:szCs w:val="24"/>
              </w:rPr>
            </w:pPr>
            <w:r w:rsidRPr="00AF16BC">
              <w:rPr>
                <w:rFonts w:ascii="Arial" w:hAnsi="Arial" w:cs="Arial"/>
                <w:sz w:val="24"/>
                <w:szCs w:val="24"/>
              </w:rPr>
              <w:t>«А»</w:t>
            </w:r>
          </w:p>
        </w:tc>
        <w:tc>
          <w:tcPr>
            <w:tcW w:w="11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8"/>
                <w:sz w:val="24"/>
                <w:szCs w:val="24"/>
              </w:rPr>
              <w:t>аймағында)</w:t>
            </w:r>
          </w:p>
        </w:tc>
      </w:tr>
      <w:tr w:rsidR="003323E4" w:rsidRPr="00AF16BC">
        <w:trPr>
          <w:trHeight w:val="276"/>
        </w:trPr>
        <w:tc>
          <w:tcPr>
            <w:tcW w:w="334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 толық күн тұтылуы, яғни</w:t>
            </w:r>
          </w:p>
        </w:tc>
      </w:tr>
      <w:tr w:rsidR="003323E4" w:rsidRPr="00AF16BC">
        <w:trPr>
          <w:trHeight w:val="276"/>
        </w:trPr>
        <w:tc>
          <w:tcPr>
            <w:tcW w:w="334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Айдың дискісінің Күн дискі сін</w:t>
            </w:r>
          </w:p>
        </w:tc>
      </w:tr>
      <w:tr w:rsidR="003323E4" w:rsidRPr="00AF16BC">
        <w:trPr>
          <w:trHeight w:val="276"/>
        </w:trPr>
        <w:tc>
          <w:tcPr>
            <w:tcW w:w="334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4"/>
                <w:sz w:val="24"/>
                <w:szCs w:val="24"/>
              </w:rPr>
              <w:t>толық жабуы байқалады. Шала</w:t>
            </w:r>
          </w:p>
        </w:tc>
      </w:tr>
      <w:tr w:rsidR="003323E4" w:rsidRPr="00AF16BC">
        <w:trPr>
          <w:trHeight w:val="276"/>
        </w:trPr>
        <w:tc>
          <w:tcPr>
            <w:tcW w:w="16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көлеңке түсіп</w:t>
            </w:r>
          </w:p>
        </w:tc>
        <w:tc>
          <w:tcPr>
            <w:tcW w:w="9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4"/>
                <w:szCs w:val="24"/>
              </w:rPr>
              <w:t>тұрған</w:t>
            </w:r>
          </w:p>
        </w:tc>
        <w:tc>
          <w:tcPr>
            <w:tcW w:w="8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7"/>
                <w:sz w:val="24"/>
                <w:szCs w:val="24"/>
              </w:rPr>
              <w:t>аймақта</w:t>
            </w:r>
          </w:p>
        </w:tc>
      </w:tr>
      <w:tr w:rsidR="003323E4" w:rsidRPr="00AF16BC">
        <w:trPr>
          <w:trHeight w:val="276"/>
        </w:trPr>
        <w:tc>
          <w:tcPr>
            <w:tcW w:w="334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(ВСДЕ аймағында) – күннін</w:t>
            </w:r>
          </w:p>
        </w:tc>
      </w:tr>
      <w:tr w:rsidR="003323E4" w:rsidRPr="00AF16BC">
        <w:trPr>
          <w:trHeight w:val="276"/>
        </w:trPr>
        <w:tc>
          <w:tcPr>
            <w:tcW w:w="334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шала тұтылуы – яғни күннің</w:t>
            </w:r>
          </w:p>
        </w:tc>
      </w:tr>
      <w:tr w:rsidR="003323E4" w:rsidRPr="00AF16BC">
        <w:trPr>
          <w:trHeight w:val="276"/>
        </w:trPr>
        <w:tc>
          <w:tcPr>
            <w:tcW w:w="16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бір бөлігінің</w:t>
            </w:r>
          </w:p>
        </w:tc>
        <w:tc>
          <w:tcPr>
            <w:tcW w:w="5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w w:val="86"/>
                <w:sz w:val="24"/>
                <w:szCs w:val="24"/>
              </w:rPr>
              <w:t>ғана</w:t>
            </w:r>
          </w:p>
        </w:tc>
        <w:tc>
          <w:tcPr>
            <w:tcW w:w="11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жабылуы</w:t>
            </w:r>
          </w:p>
        </w:tc>
      </w:tr>
      <w:tr w:rsidR="003323E4" w:rsidRPr="00AF16BC">
        <w:trPr>
          <w:trHeight w:val="276"/>
        </w:trPr>
        <w:tc>
          <w:tcPr>
            <w:tcW w:w="1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87"/>
                <w:sz w:val="24"/>
                <w:szCs w:val="24"/>
              </w:rPr>
              <w:t>байқалады.</w:t>
            </w:r>
          </w:p>
        </w:tc>
        <w:tc>
          <w:tcPr>
            <w:tcW w:w="10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300"/>
              <w:rPr>
                <w:rFonts w:ascii="Times New Roman" w:hAnsi="Times New Roman"/>
                <w:sz w:val="24"/>
                <w:szCs w:val="24"/>
              </w:rPr>
            </w:pPr>
            <w:r w:rsidRPr="00AF16BC">
              <w:rPr>
                <w:rFonts w:ascii="Arial" w:hAnsi="Arial" w:cs="Arial"/>
                <w:sz w:val="24"/>
                <w:szCs w:val="24"/>
              </w:rPr>
              <w:t>Шала</w:t>
            </w:r>
          </w:p>
        </w:tc>
        <w:tc>
          <w:tcPr>
            <w:tcW w:w="11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көлеңкелі</w:t>
            </w:r>
          </w:p>
        </w:tc>
      </w:tr>
      <w:tr w:rsidR="003323E4" w:rsidRPr="00AF16BC">
        <w:trPr>
          <w:trHeight w:val="276"/>
        </w:trPr>
        <w:tc>
          <w:tcPr>
            <w:tcW w:w="1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конустың</w:t>
            </w:r>
          </w:p>
        </w:tc>
        <w:tc>
          <w:tcPr>
            <w:tcW w:w="21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сыртындағы  Жер</w:t>
            </w:r>
          </w:p>
        </w:tc>
      </w:tr>
      <w:tr w:rsidR="003323E4" w:rsidRPr="00AF16BC">
        <w:trPr>
          <w:trHeight w:val="276"/>
        </w:trPr>
        <w:tc>
          <w:tcPr>
            <w:tcW w:w="1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бетінің</w:t>
            </w:r>
          </w:p>
        </w:tc>
        <w:tc>
          <w:tcPr>
            <w:tcW w:w="13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1"/>
                <w:sz w:val="24"/>
                <w:szCs w:val="24"/>
              </w:rPr>
              <w:t>нүктелерінде</w:t>
            </w:r>
          </w:p>
        </w:tc>
        <w:tc>
          <w:tcPr>
            <w:tcW w:w="8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Күн</w:t>
            </w:r>
          </w:p>
        </w:tc>
      </w:tr>
    </w:tbl>
    <w:p w:rsidR="003323E4" w:rsidRDefault="00A3036D">
      <w:pPr>
        <w:widowControl w:val="0"/>
        <w:overflowPunct w:val="0"/>
        <w:autoSpaceDE w:val="0"/>
        <w:autoSpaceDN w:val="0"/>
        <w:adjustRightInd w:val="0"/>
        <w:spacing w:after="0" w:line="275" w:lineRule="auto"/>
        <w:jc w:val="both"/>
        <w:rPr>
          <w:rFonts w:ascii="Times New Roman" w:hAnsi="Times New Roman"/>
          <w:sz w:val="24"/>
          <w:szCs w:val="24"/>
        </w:rPr>
      </w:pPr>
      <w:r w:rsidRPr="00A3036D">
        <w:rPr>
          <w:noProof/>
        </w:rPr>
        <w:pict>
          <v:shape id="_x0000_s1119" type="#_x0000_t75" style="position:absolute;left:0;text-align:left;margin-left:176.45pt;margin-top:-203.2pt;width:129.75pt;height:200.15pt;z-index:-86;mso-position-horizontal-relative:text;mso-position-vertical-relative:text" o:allowincell="f">
            <v:imagedata r:id="rId62" o:title=""/>
          </v:shape>
        </w:pict>
      </w:r>
      <w:r w:rsidR="00281624">
        <w:rPr>
          <w:rFonts w:ascii="Arial" w:hAnsi="Arial" w:cs="Arial"/>
        </w:rPr>
        <w:t>дискісі толық көрінеді, тұтылу байқалмайды. Толық көлеңке конусының биіктігі 374 мың км, Айдың Жерден қашықтығы 363300 км ден 405500 км-ге дейін өзгереді. Бұдан байқайтынымыз: бұл қашықтық толық көлеңке конусының ұзындығынан асатын болса, онда Жер бетінде барлық нүктелерінде шала Күн тұтылу байқалады.</w:t>
      </w:r>
    </w:p>
    <w:p w:rsidR="003323E4" w:rsidRDefault="00A3036D">
      <w:pPr>
        <w:widowControl w:val="0"/>
        <w:autoSpaceDE w:val="0"/>
        <w:autoSpaceDN w:val="0"/>
        <w:adjustRightInd w:val="0"/>
        <w:spacing w:after="0" w:line="40" w:lineRule="exact"/>
        <w:rPr>
          <w:rFonts w:ascii="Times New Roman" w:hAnsi="Times New Roman"/>
          <w:sz w:val="24"/>
          <w:szCs w:val="24"/>
        </w:rPr>
      </w:pPr>
      <w:r w:rsidRPr="00A3036D">
        <w:rPr>
          <w:noProof/>
        </w:rPr>
        <w:pict>
          <v:shape id="_x0000_s1120" type="#_x0000_t75" style="position:absolute;margin-left:7.9pt;margin-top:-.05pt;width:296.15pt;height:142.8pt;z-index:-85" o:allowincell="f">
            <v:imagedata r:id="rId63" o:title=""/>
          </v:shape>
        </w:pict>
      </w:r>
    </w:p>
    <w:p w:rsidR="003323E4" w:rsidRPr="00AF16BC" w:rsidRDefault="00281624">
      <w:pPr>
        <w:widowControl w:val="0"/>
        <w:autoSpaceDE w:val="0"/>
        <w:autoSpaceDN w:val="0"/>
        <w:adjustRightInd w:val="0"/>
        <w:spacing w:after="0" w:line="240" w:lineRule="auto"/>
        <w:ind w:left="5180"/>
        <w:rPr>
          <w:rFonts w:ascii="Times New Roman" w:hAnsi="Times New Roman"/>
          <w:sz w:val="24"/>
          <w:szCs w:val="24"/>
          <w:lang w:val="ru-RU"/>
        </w:rPr>
      </w:pPr>
      <w:r w:rsidRPr="00AF16BC">
        <w:rPr>
          <w:rFonts w:ascii="Arial" w:hAnsi="Arial" w:cs="Arial"/>
          <w:sz w:val="13"/>
          <w:szCs w:val="13"/>
          <w:lang w:val="ru-RU"/>
        </w:rPr>
        <w:t>В</w:t>
      </w:r>
    </w:p>
    <w:p w:rsidR="003323E4" w:rsidRPr="00AF16BC" w:rsidRDefault="003323E4">
      <w:pPr>
        <w:widowControl w:val="0"/>
        <w:autoSpaceDE w:val="0"/>
        <w:autoSpaceDN w:val="0"/>
        <w:adjustRightInd w:val="0"/>
        <w:spacing w:after="0" w:line="38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39" w:lineRule="auto"/>
        <w:ind w:left="5600"/>
        <w:rPr>
          <w:rFonts w:ascii="Times New Roman" w:hAnsi="Times New Roman"/>
          <w:sz w:val="24"/>
          <w:szCs w:val="24"/>
          <w:lang w:val="ru-RU"/>
        </w:rPr>
      </w:pPr>
      <w:r w:rsidRPr="00AF16BC">
        <w:rPr>
          <w:rFonts w:ascii="Arial" w:hAnsi="Arial" w:cs="Arial"/>
          <w:sz w:val="21"/>
          <w:szCs w:val="21"/>
          <w:lang w:val="ru-RU"/>
        </w:rPr>
        <w:t>ЖЕР</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5600"/>
        <w:rPr>
          <w:rFonts w:ascii="Times New Roman" w:hAnsi="Times New Roman"/>
          <w:sz w:val="24"/>
          <w:szCs w:val="24"/>
          <w:lang w:val="ru-RU"/>
        </w:rPr>
      </w:pPr>
      <w:r w:rsidRPr="00AF16BC">
        <w:rPr>
          <w:rFonts w:ascii="Arial" w:hAnsi="Arial" w:cs="Arial"/>
          <w:sz w:val="21"/>
          <w:szCs w:val="21"/>
          <w:lang w:val="ru-RU"/>
        </w:rPr>
        <w:t>БЕТІ</w:t>
      </w:r>
    </w:p>
    <w:p w:rsidR="003323E4" w:rsidRPr="00AF16BC" w:rsidRDefault="003323E4">
      <w:pPr>
        <w:widowControl w:val="0"/>
        <w:autoSpaceDE w:val="0"/>
        <w:autoSpaceDN w:val="0"/>
        <w:adjustRightInd w:val="0"/>
        <w:spacing w:after="0" w:line="12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39" w:lineRule="auto"/>
        <w:ind w:left="5680"/>
        <w:rPr>
          <w:rFonts w:ascii="Times New Roman" w:hAnsi="Times New Roman"/>
          <w:sz w:val="24"/>
          <w:szCs w:val="24"/>
          <w:lang w:val="ru-RU"/>
        </w:rPr>
      </w:pPr>
      <w:r w:rsidRPr="00AF16BC">
        <w:rPr>
          <w:rFonts w:ascii="Arial" w:hAnsi="Arial" w:cs="Arial"/>
          <w:sz w:val="13"/>
          <w:szCs w:val="13"/>
          <w:lang w:val="ru-RU"/>
        </w:rPr>
        <w:t>С</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820"/>
        <w:rPr>
          <w:rFonts w:ascii="Times New Roman" w:hAnsi="Times New Roman"/>
          <w:sz w:val="24"/>
          <w:szCs w:val="24"/>
          <w:lang w:val="ru-RU"/>
        </w:rPr>
      </w:pPr>
      <w:r w:rsidRPr="00AF16BC">
        <w:rPr>
          <w:rFonts w:ascii="Arial" w:hAnsi="Arial" w:cs="Arial"/>
          <w:sz w:val="13"/>
          <w:szCs w:val="13"/>
          <w:lang w:val="ru-RU"/>
        </w:rPr>
        <w:t>А</w:t>
      </w:r>
    </w:p>
    <w:p w:rsidR="003323E4" w:rsidRPr="00AF16BC" w:rsidRDefault="003323E4">
      <w:pPr>
        <w:widowControl w:val="0"/>
        <w:autoSpaceDE w:val="0"/>
        <w:autoSpaceDN w:val="0"/>
        <w:adjustRightInd w:val="0"/>
        <w:spacing w:after="0" w:line="28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5680"/>
        <w:rPr>
          <w:rFonts w:ascii="Times New Roman" w:hAnsi="Times New Roman"/>
          <w:sz w:val="24"/>
          <w:szCs w:val="24"/>
          <w:lang w:val="ru-RU"/>
        </w:rPr>
      </w:pPr>
      <w:r w:rsidRPr="00AF16BC">
        <w:rPr>
          <w:rFonts w:ascii="Arial" w:hAnsi="Arial" w:cs="Arial"/>
          <w:sz w:val="13"/>
          <w:szCs w:val="13"/>
          <w:lang w:val="ru-RU"/>
        </w:rPr>
        <w:t>Д</w: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1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280"/>
        <w:rPr>
          <w:rFonts w:ascii="Times New Roman" w:hAnsi="Times New Roman"/>
          <w:sz w:val="24"/>
          <w:szCs w:val="24"/>
          <w:lang w:val="ru-RU"/>
        </w:rPr>
      </w:pPr>
      <w:r w:rsidRPr="00AF16BC">
        <w:rPr>
          <w:rFonts w:ascii="Arial" w:hAnsi="Arial" w:cs="Arial"/>
          <w:i/>
          <w:iCs/>
          <w:sz w:val="24"/>
          <w:szCs w:val="24"/>
          <w:lang w:val="ru-RU"/>
        </w:rPr>
        <w:t>17-сурет. Күн тұтылулары.</w:t>
      </w:r>
    </w:p>
    <w:p w:rsidR="003323E4" w:rsidRPr="00AF16BC" w:rsidRDefault="003323E4">
      <w:pPr>
        <w:widowControl w:val="0"/>
        <w:autoSpaceDE w:val="0"/>
        <w:autoSpaceDN w:val="0"/>
        <w:adjustRightInd w:val="0"/>
        <w:spacing w:after="0" w:line="2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5100"/>
        <w:rPr>
          <w:rFonts w:ascii="Times New Roman" w:hAnsi="Times New Roman"/>
          <w:sz w:val="24"/>
          <w:szCs w:val="24"/>
          <w:lang w:val="ru-RU"/>
        </w:rPr>
      </w:pPr>
      <w:r w:rsidRPr="00AF16BC">
        <w:rPr>
          <w:rFonts w:ascii="Arial" w:hAnsi="Arial" w:cs="Arial"/>
          <w:sz w:val="13"/>
          <w:szCs w:val="13"/>
          <w:lang w:val="ru-RU"/>
        </w:rPr>
        <w:t>Е</w:t>
      </w:r>
    </w:p>
    <w:p w:rsidR="003323E4" w:rsidRPr="00AF16BC" w:rsidRDefault="003323E4">
      <w:pPr>
        <w:widowControl w:val="0"/>
        <w:autoSpaceDE w:val="0"/>
        <w:autoSpaceDN w:val="0"/>
        <w:adjustRightInd w:val="0"/>
        <w:spacing w:after="0" w:line="214"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03" w:lineRule="auto"/>
        <w:jc w:val="both"/>
        <w:rPr>
          <w:rFonts w:ascii="Times New Roman" w:hAnsi="Times New Roman"/>
          <w:sz w:val="24"/>
          <w:szCs w:val="24"/>
          <w:lang w:val="ru-RU"/>
        </w:rPr>
      </w:pPr>
      <w:r w:rsidRPr="00AF16BC">
        <w:rPr>
          <w:rFonts w:ascii="Arial" w:hAnsi="Arial" w:cs="Arial"/>
          <w:lang w:val="ru-RU"/>
        </w:rPr>
        <w:t xml:space="preserve">Көлеңкелі облыстың центрінде Күннін </w:t>
      </w:r>
      <w:r w:rsidRPr="00AF16BC">
        <w:rPr>
          <w:rFonts w:ascii="Arial" w:hAnsi="Arial" w:cs="Arial"/>
          <w:i/>
          <w:iCs/>
          <w:lang w:val="ru-RU"/>
        </w:rPr>
        <w:t>сақиналық тұтылуы</w:t>
      </w:r>
      <w:r w:rsidRPr="00AF16BC">
        <w:rPr>
          <w:rFonts w:ascii="Arial" w:hAnsi="Arial" w:cs="Arial"/>
          <w:lang w:val="ru-RU"/>
        </w:rPr>
        <w:t xml:space="preserve"> байқалады. Күн сақина тәрізді көрінеді. Күн тұтылу байқалатын кез - </w:t>
      </w:r>
      <w:r w:rsidRPr="00AF16BC">
        <w:rPr>
          <w:rFonts w:ascii="Arial" w:hAnsi="Arial" w:cs="Arial"/>
          <w:i/>
          <w:iCs/>
          <w:lang w:val="ru-RU"/>
        </w:rPr>
        <w:t>жаңа ай фазасы</w:t>
      </w:r>
      <w:r w:rsidRPr="00AF16BC">
        <w:rPr>
          <w:rFonts w:ascii="Arial" w:hAnsi="Arial" w:cs="Arial"/>
          <w:lang w:val="ru-RU"/>
        </w:rPr>
        <w:t xml:space="preserve"> болатын уақыт.</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6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69"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127</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6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84" w:lineRule="auto"/>
        <w:ind w:firstLine="397"/>
        <w:jc w:val="both"/>
        <w:rPr>
          <w:rFonts w:ascii="Times New Roman" w:hAnsi="Times New Roman"/>
          <w:sz w:val="24"/>
          <w:szCs w:val="24"/>
          <w:lang w:val="ru-RU"/>
        </w:rPr>
      </w:pPr>
      <w:bookmarkStart w:id="125" w:name="page255"/>
      <w:bookmarkEnd w:id="125"/>
      <w:r w:rsidRPr="00AF16BC">
        <w:rPr>
          <w:rFonts w:ascii="Arial" w:hAnsi="Arial" w:cs="Arial"/>
          <w:sz w:val="21"/>
          <w:szCs w:val="21"/>
          <w:lang w:val="ru-RU"/>
        </w:rPr>
        <w:lastRenderedPageBreak/>
        <w:t>Ай өз орбитасының бойымен қозғалуының және Жердің өз осінен айналмалы қозғалысының салдарынан Айдың көлеңкесі Жер бетімен батыстан шығысқа орын ауысты</w:t>
      </w:r>
      <w:r w:rsidRPr="00AF16BC">
        <w:rPr>
          <w:rFonts w:ascii="Times New Roman" w:hAnsi="Times New Roman"/>
          <w:sz w:val="21"/>
          <w:szCs w:val="21"/>
          <w:lang w:val="ru-RU"/>
        </w:rPr>
        <w:t>-</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59" w:lineRule="auto"/>
        <w:jc w:val="both"/>
        <w:rPr>
          <w:rFonts w:ascii="Times New Roman" w:hAnsi="Times New Roman"/>
          <w:sz w:val="24"/>
          <w:szCs w:val="24"/>
        </w:rPr>
      </w:pPr>
      <w:r w:rsidRPr="00AF16BC">
        <w:rPr>
          <w:rFonts w:ascii="Arial" w:hAnsi="Arial" w:cs="Arial"/>
          <w:sz w:val="24"/>
          <w:szCs w:val="24"/>
          <w:lang w:val="ru-RU"/>
        </w:rPr>
        <w:t xml:space="preserve">рады. </w:t>
      </w:r>
      <w:r w:rsidRPr="00AF16BC">
        <w:rPr>
          <w:rFonts w:ascii="Arial" w:hAnsi="Arial" w:cs="Arial"/>
          <w:b/>
          <w:bCs/>
          <w:sz w:val="24"/>
          <w:szCs w:val="24"/>
          <w:lang w:val="ru-RU"/>
        </w:rPr>
        <w:t>Ай тұтылуы</w:t>
      </w:r>
      <w:r w:rsidRPr="00AF16BC">
        <w:rPr>
          <w:rFonts w:ascii="Arial" w:hAnsi="Arial" w:cs="Arial"/>
          <w:sz w:val="24"/>
          <w:szCs w:val="24"/>
          <w:lang w:val="ru-RU"/>
        </w:rPr>
        <w:t xml:space="preserve"> дегеніміз </w:t>
      </w:r>
      <w:r w:rsidRPr="00AF16BC">
        <w:rPr>
          <w:rFonts w:ascii="Arial" w:hAnsi="Arial" w:cs="Arial"/>
          <w:b/>
          <w:bCs/>
          <w:sz w:val="24"/>
          <w:szCs w:val="24"/>
          <w:lang w:val="ru-RU"/>
        </w:rPr>
        <w:t>Айдың Жер көлеңкесіне</w:t>
      </w:r>
      <w:r w:rsidRPr="00AF16BC">
        <w:rPr>
          <w:rFonts w:ascii="Arial" w:hAnsi="Arial" w:cs="Arial"/>
          <w:sz w:val="24"/>
          <w:szCs w:val="24"/>
          <w:lang w:val="ru-RU"/>
        </w:rPr>
        <w:t xml:space="preserve"> </w:t>
      </w:r>
      <w:r w:rsidRPr="00AF16BC">
        <w:rPr>
          <w:rFonts w:ascii="Arial" w:hAnsi="Arial" w:cs="Arial"/>
          <w:b/>
          <w:bCs/>
          <w:sz w:val="24"/>
          <w:szCs w:val="24"/>
          <w:lang w:val="ru-RU"/>
        </w:rPr>
        <w:t>кіріп, көрінбей кетуі</w:t>
      </w:r>
      <w:r w:rsidRPr="00AF16BC">
        <w:rPr>
          <w:rFonts w:ascii="Arial" w:hAnsi="Arial" w:cs="Arial"/>
          <w:sz w:val="24"/>
          <w:szCs w:val="24"/>
          <w:lang w:val="ru-RU"/>
        </w:rPr>
        <w:t>.</w:t>
      </w:r>
      <w:r w:rsidRPr="00AF16BC">
        <w:rPr>
          <w:rFonts w:ascii="Arial" w:hAnsi="Arial" w:cs="Arial"/>
          <w:b/>
          <w:bCs/>
          <w:sz w:val="24"/>
          <w:szCs w:val="24"/>
          <w:lang w:val="ru-RU"/>
        </w:rPr>
        <w:t xml:space="preserve"> </w:t>
      </w:r>
      <w:r w:rsidRPr="00AF16BC">
        <w:rPr>
          <w:rFonts w:ascii="Arial" w:hAnsi="Arial" w:cs="Arial"/>
          <w:sz w:val="24"/>
          <w:szCs w:val="24"/>
          <w:lang w:val="ru-RU"/>
        </w:rPr>
        <w:t>Жердің көлеңкесі де конус тәрізді</w:t>
      </w:r>
      <w:r w:rsidRPr="00AF16BC">
        <w:rPr>
          <w:rFonts w:ascii="Arial" w:hAnsi="Arial" w:cs="Arial"/>
          <w:b/>
          <w:bCs/>
          <w:sz w:val="24"/>
          <w:szCs w:val="24"/>
          <w:lang w:val="ru-RU"/>
        </w:rPr>
        <w:t xml:space="preserve"> </w:t>
      </w:r>
      <w:r w:rsidRPr="00AF16BC">
        <w:rPr>
          <w:rFonts w:ascii="Arial" w:hAnsi="Arial" w:cs="Arial"/>
          <w:sz w:val="24"/>
          <w:szCs w:val="24"/>
          <w:lang w:val="ru-RU"/>
        </w:rPr>
        <w:t xml:space="preserve">болады. Ай орбитасының маңындағы конус диаметрі Ай диаметрінен 2,5 есе үлкен болады. </w:t>
      </w:r>
      <w:r>
        <w:rPr>
          <w:rFonts w:ascii="Arial" w:hAnsi="Arial" w:cs="Arial"/>
          <w:sz w:val="24"/>
          <w:szCs w:val="24"/>
        </w:rPr>
        <w:t>Ай тұтылуы кезінде Айдың бетіне күн сәулесі түспейді.</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line id="_x0000_s1121" style="position:absolute;z-index:-84" from="35.3pt,-60.8pt" to="106.65pt,-60.8pt" o:allowincell="f" strokeweight=".40322mm"/>
        </w:pict>
      </w:r>
      <w:r w:rsidRPr="00A3036D">
        <w:rPr>
          <w:noProof/>
        </w:rPr>
        <w:pict>
          <v:shape id="_x0000_s1122" type="#_x0000_t75" style="position:absolute;margin-left:4.25pt;margin-top:7.7pt;width:296.7pt;height:119.3pt;z-index:-83" o:allowincell="f">
            <v:imagedata r:id="rId64"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32" w:lineRule="exact"/>
        <w:rPr>
          <w:rFonts w:ascii="Times New Roman" w:hAnsi="Times New Roman"/>
          <w:sz w:val="24"/>
          <w:szCs w:val="24"/>
        </w:rPr>
      </w:pPr>
    </w:p>
    <w:tbl>
      <w:tblPr>
        <w:tblW w:w="0" w:type="auto"/>
        <w:tblInd w:w="1040" w:type="dxa"/>
        <w:tblLayout w:type="fixed"/>
        <w:tblCellMar>
          <w:left w:w="0" w:type="dxa"/>
          <w:right w:w="0" w:type="dxa"/>
        </w:tblCellMar>
        <w:tblLook w:val="0000"/>
      </w:tblPr>
      <w:tblGrid>
        <w:gridCol w:w="1780"/>
        <w:gridCol w:w="2240"/>
        <w:gridCol w:w="20"/>
      </w:tblGrid>
      <w:tr w:rsidR="003323E4" w:rsidRPr="00AF16BC">
        <w:trPr>
          <w:trHeight w:val="206"/>
        </w:trPr>
        <w:tc>
          <w:tcPr>
            <w:tcW w:w="17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rPr>
              <w:t>Күн</w:t>
            </w:r>
          </w:p>
        </w:tc>
        <w:tc>
          <w:tcPr>
            <w:tcW w:w="22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140"/>
              <w:rPr>
                <w:rFonts w:ascii="Times New Roman" w:hAnsi="Times New Roman"/>
                <w:sz w:val="24"/>
                <w:szCs w:val="24"/>
              </w:rPr>
            </w:pPr>
            <w:r w:rsidRPr="00AF16BC">
              <w:rPr>
                <w:rFonts w:ascii="Arial" w:hAnsi="Arial" w:cs="Arial"/>
                <w:w w:val="74"/>
                <w:sz w:val="16"/>
                <w:szCs w:val="16"/>
              </w:rPr>
              <w:t>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8"/>
        </w:trPr>
        <w:tc>
          <w:tcPr>
            <w:tcW w:w="17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22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0"/>
              <w:rPr>
                <w:rFonts w:ascii="Times New Roman" w:hAnsi="Times New Roman"/>
                <w:sz w:val="24"/>
                <w:szCs w:val="24"/>
              </w:rPr>
            </w:pPr>
            <w:r w:rsidRPr="00AF16BC">
              <w:rPr>
                <w:rFonts w:ascii="Arial" w:hAnsi="Arial" w:cs="Arial"/>
              </w:rPr>
              <w:t>Ж</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5"/>
        </w:trPr>
        <w:tc>
          <w:tcPr>
            <w:tcW w:w="17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2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92"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740"/>
        <w:rPr>
          <w:rFonts w:ascii="Times New Roman" w:hAnsi="Times New Roman"/>
          <w:sz w:val="24"/>
          <w:szCs w:val="24"/>
        </w:rPr>
      </w:pPr>
      <w:r>
        <w:rPr>
          <w:rFonts w:ascii="Arial" w:hAnsi="Arial" w:cs="Arial"/>
          <w:i/>
          <w:iCs/>
          <w:sz w:val="28"/>
          <w:szCs w:val="28"/>
        </w:rPr>
        <w:t>18 сурет. Ай тұтылуы</w:t>
      </w:r>
    </w:p>
    <w:p w:rsidR="003323E4" w:rsidRDefault="003323E4">
      <w:pPr>
        <w:widowControl w:val="0"/>
        <w:autoSpaceDE w:val="0"/>
        <w:autoSpaceDN w:val="0"/>
        <w:adjustRightInd w:val="0"/>
        <w:spacing w:after="0" w:line="177"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3" w:lineRule="auto"/>
        <w:ind w:right="40" w:firstLine="397"/>
        <w:jc w:val="both"/>
        <w:rPr>
          <w:rFonts w:ascii="Times New Roman" w:hAnsi="Times New Roman"/>
          <w:sz w:val="24"/>
          <w:szCs w:val="24"/>
        </w:rPr>
      </w:pPr>
      <w:r>
        <w:rPr>
          <w:rFonts w:ascii="Arial" w:hAnsi="Arial" w:cs="Arial"/>
        </w:rPr>
        <w:t>Сондықтан толық ай тұтылуын Жердің теріс жағындағы барлық халық көре алады. Ай толық көлеңкеленсе (2 сағатқа дейін) – толық тұтылу, жартылай болса – шала тұтылу деп аталады. Тұтылулар болуы үшін Ай толық фазасына жақын болу керек.</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7" w:lineRule="auto"/>
        <w:ind w:right="40" w:firstLine="397"/>
        <w:jc w:val="both"/>
        <w:rPr>
          <w:rFonts w:ascii="Times New Roman" w:hAnsi="Times New Roman"/>
          <w:sz w:val="24"/>
          <w:szCs w:val="24"/>
        </w:rPr>
      </w:pPr>
      <w:r>
        <w:rPr>
          <w:rFonts w:ascii="Arial" w:hAnsi="Arial" w:cs="Arial"/>
        </w:rPr>
        <w:t>Тұтылу шарттарына келер болсақ, ең басты шарт: жаңа ай не толық ай кезінде Ай эклиптика жазықтығында болуы керек. Ай мен Жер орбиталарының жазықтығы бір-бірімен беттескенде тұтылулар ай сайын болатын еді. Ай орбитасы эклиптика жазықтығымен 5</w:t>
      </w:r>
      <w:r>
        <w:rPr>
          <w:rFonts w:ascii="Times New Roman" w:hAnsi="Times New Roman"/>
          <w:sz w:val="25"/>
          <w:szCs w:val="25"/>
          <w:vertAlign w:val="superscript"/>
        </w:rPr>
        <w:t>0</w:t>
      </w:r>
      <w:r>
        <w:rPr>
          <w:rFonts w:ascii="Times New Roman" w:hAnsi="Times New Roman"/>
        </w:rPr>
        <w:t>09</w:t>
      </w:r>
      <w:r>
        <w:rPr>
          <w:rFonts w:ascii="Times New Roman" w:hAnsi="Times New Roman"/>
          <w:sz w:val="25"/>
          <w:szCs w:val="25"/>
          <w:vertAlign w:val="superscript"/>
        </w:rPr>
        <w:t>|</w:t>
      </w:r>
      <w:r>
        <w:rPr>
          <w:rFonts w:ascii="Arial" w:hAnsi="Arial" w:cs="Arial"/>
        </w:rPr>
        <w:t xml:space="preserve"> бұрыш жасайды; екеуі бір-біріне көлбеу болғандықтан, бұндай моменттер сиректеу болады.</w:t>
      </w:r>
    </w:p>
    <w:p w:rsidR="003323E4" w:rsidRDefault="003323E4">
      <w:pPr>
        <w:widowControl w:val="0"/>
        <w:autoSpaceDE w:val="0"/>
        <w:autoSpaceDN w:val="0"/>
        <w:adjustRightInd w:val="0"/>
        <w:spacing w:after="0" w:line="6"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5" w:lineRule="auto"/>
        <w:ind w:right="40" w:firstLine="397"/>
        <w:jc w:val="both"/>
        <w:rPr>
          <w:rFonts w:ascii="Times New Roman" w:hAnsi="Times New Roman"/>
          <w:sz w:val="24"/>
          <w:szCs w:val="24"/>
        </w:rPr>
      </w:pPr>
      <w:r>
        <w:rPr>
          <w:rFonts w:ascii="Arial" w:hAnsi="Arial" w:cs="Arial"/>
        </w:rPr>
        <w:t>Айдың және Күннің дискілерінің бұрыштық диа­ метрлері бірдейге жуық және 0</w:t>
      </w:r>
      <w:r>
        <w:rPr>
          <w:rFonts w:ascii="Times New Roman" w:hAnsi="Times New Roman"/>
          <w:sz w:val="25"/>
          <w:szCs w:val="25"/>
          <w:vertAlign w:val="superscript"/>
        </w:rPr>
        <w:t>0</w:t>
      </w:r>
      <w:r>
        <w:rPr>
          <w:rFonts w:ascii="Arial" w:hAnsi="Arial" w:cs="Arial"/>
        </w:rPr>
        <w:t>, 5. Бұл 5</w:t>
      </w:r>
      <w:r>
        <w:rPr>
          <w:rFonts w:ascii="Times New Roman" w:hAnsi="Times New Roman"/>
          <w:sz w:val="25"/>
          <w:szCs w:val="25"/>
          <w:vertAlign w:val="superscript"/>
        </w:rPr>
        <w:t>0</w:t>
      </w:r>
      <w:r>
        <w:rPr>
          <w:rFonts w:ascii="Arial" w:hAnsi="Arial" w:cs="Arial"/>
        </w:rPr>
        <w:t>,2 тан кем. Айдың жұлдызды аспандағы жолы эклиптикамен 2 нүктеде</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0"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6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128</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0"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61" w:lineRule="auto"/>
        <w:jc w:val="both"/>
        <w:rPr>
          <w:rFonts w:ascii="Times New Roman" w:hAnsi="Times New Roman"/>
          <w:sz w:val="24"/>
          <w:szCs w:val="24"/>
        </w:rPr>
      </w:pPr>
      <w:bookmarkStart w:id="126" w:name="page257"/>
      <w:bookmarkEnd w:id="126"/>
      <w:r>
        <w:rPr>
          <w:rFonts w:ascii="Arial" w:hAnsi="Arial" w:cs="Arial"/>
        </w:rPr>
        <w:lastRenderedPageBreak/>
        <w:t xml:space="preserve">қиылысады. Оларды </w:t>
      </w:r>
      <w:r>
        <w:rPr>
          <w:rFonts w:ascii="Arial" w:hAnsi="Arial" w:cs="Arial"/>
          <w:i/>
          <w:iCs/>
        </w:rPr>
        <w:t>шарықтау</w:t>
      </w:r>
      <w:r>
        <w:rPr>
          <w:rFonts w:ascii="Arial" w:hAnsi="Arial" w:cs="Arial"/>
        </w:rPr>
        <w:t xml:space="preserve"> немесе </w:t>
      </w:r>
      <w:r>
        <w:rPr>
          <w:rFonts w:ascii="Arial" w:hAnsi="Arial" w:cs="Arial"/>
          <w:i/>
          <w:iCs/>
        </w:rPr>
        <w:t>құлдырау түйіні</w:t>
      </w:r>
      <w:r>
        <w:rPr>
          <w:rFonts w:ascii="Arial" w:hAnsi="Arial" w:cs="Arial"/>
        </w:rPr>
        <w:t xml:space="preserve"> деп атайды. Күн тұтылуы болу үшін Ай өзінін түйінің маңында ең көп дегенде 16</w:t>
      </w:r>
      <w:r>
        <w:rPr>
          <w:rFonts w:ascii="Times New Roman" w:hAnsi="Times New Roman"/>
          <w:sz w:val="25"/>
          <w:szCs w:val="25"/>
          <w:vertAlign w:val="superscript"/>
        </w:rPr>
        <w:t>0</w:t>
      </w:r>
      <w:r>
        <w:rPr>
          <w:rFonts w:ascii="Arial" w:hAnsi="Arial" w:cs="Arial"/>
        </w:rPr>
        <w:t xml:space="preserve"> қашықтықта (шала Күн тұтылуы үшін) немесе тіпті 11</w:t>
      </w:r>
      <w:r>
        <w:rPr>
          <w:rFonts w:ascii="Times New Roman" w:hAnsi="Times New Roman"/>
          <w:sz w:val="25"/>
          <w:szCs w:val="25"/>
          <w:vertAlign w:val="superscript"/>
        </w:rPr>
        <w:t>0</w:t>
      </w:r>
      <w:r>
        <w:rPr>
          <w:rFonts w:ascii="Arial" w:hAnsi="Arial" w:cs="Arial"/>
        </w:rPr>
        <w:t xml:space="preserve"> қашықтықта (толық Күн тұтылуы үшін) бо</w:t>
      </w:r>
      <w:r>
        <w:rPr>
          <w:rFonts w:ascii="Times New Roman" w:hAnsi="Times New Roman"/>
        </w:rPr>
        <w:t>-</w:t>
      </w:r>
      <w:r>
        <w:rPr>
          <w:rFonts w:ascii="Arial" w:hAnsi="Arial" w:cs="Arial"/>
        </w:rPr>
        <w:t xml:space="preserve">луы тиіс. Ертеде адамдар Ай тұтылуын бақылай отырып, шырақты </w:t>
      </w:r>
      <w:r>
        <w:rPr>
          <w:rFonts w:ascii="Arial" w:hAnsi="Arial" w:cs="Arial"/>
          <w:i/>
          <w:iCs/>
        </w:rPr>
        <w:t>Айдаһар</w:t>
      </w:r>
      <w:r>
        <w:rPr>
          <w:rFonts w:ascii="Arial" w:hAnsi="Arial" w:cs="Arial"/>
        </w:rPr>
        <w:t xml:space="preserve"> жейтін болар деп ойлаған. Сондықтан болар шарықтау түйінінің белгісі: </w:t>
      </w:r>
      <w:r>
        <w:rPr>
          <w:rFonts w:ascii="Wingdings" w:hAnsi="Wingdings" w:cs="Wingdings"/>
          <w:b/>
          <w:bCs/>
        </w:rPr>
        <w:t></w:t>
      </w:r>
      <w:r>
        <w:rPr>
          <w:rFonts w:ascii="Times New Roman" w:hAnsi="Times New Roman"/>
        </w:rPr>
        <w:t>.</w:t>
      </w:r>
    </w:p>
    <w:p w:rsidR="003323E4" w:rsidRDefault="003323E4">
      <w:pPr>
        <w:widowControl w:val="0"/>
        <w:autoSpaceDE w:val="0"/>
        <w:autoSpaceDN w:val="0"/>
        <w:adjustRightInd w:val="0"/>
        <w:spacing w:after="0" w:line="7"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0" w:lineRule="auto"/>
        <w:ind w:firstLine="397"/>
        <w:jc w:val="both"/>
        <w:rPr>
          <w:rFonts w:ascii="Times New Roman" w:hAnsi="Times New Roman"/>
          <w:sz w:val="24"/>
          <w:szCs w:val="24"/>
        </w:rPr>
      </w:pPr>
      <w:r>
        <w:rPr>
          <w:rFonts w:ascii="Arial" w:hAnsi="Arial" w:cs="Arial"/>
        </w:rPr>
        <w:t>Сонымен Ай мен Күн түйіндердің маңында 2 зонада (ұзындығы 32</w:t>
      </w:r>
      <w:r>
        <w:rPr>
          <w:rFonts w:ascii="Times New Roman" w:hAnsi="Times New Roman"/>
          <w:sz w:val="25"/>
          <w:szCs w:val="25"/>
          <w:vertAlign w:val="superscript"/>
        </w:rPr>
        <w:t>0</w:t>
      </w:r>
      <w:r>
        <w:rPr>
          <w:rFonts w:ascii="Arial" w:hAnsi="Arial" w:cs="Arial"/>
        </w:rPr>
        <w:t xml:space="preserve"> немесе 22</w:t>
      </w:r>
      <w:r>
        <w:rPr>
          <w:rFonts w:ascii="Times New Roman" w:hAnsi="Times New Roman"/>
          <w:sz w:val="25"/>
          <w:szCs w:val="25"/>
          <w:vertAlign w:val="superscript"/>
        </w:rPr>
        <w:t>0</w:t>
      </w:r>
      <w:r>
        <w:rPr>
          <w:rFonts w:ascii="Arial" w:hAnsi="Arial" w:cs="Arial"/>
        </w:rPr>
        <w:t xml:space="preserve"> болатын) орналасқан жағдайда ғана Күн тұтылуы мүмкін. 1 тәулік ішінде Ай түйіндері Күннің жылдық қозғалысына қарсы бағытты 0</w:t>
      </w:r>
      <w:r>
        <w:rPr>
          <w:rFonts w:ascii="Times New Roman" w:hAnsi="Times New Roman"/>
          <w:sz w:val="25"/>
          <w:szCs w:val="25"/>
          <w:vertAlign w:val="superscript"/>
        </w:rPr>
        <w:t>0</w:t>
      </w:r>
      <w:r>
        <w:rPr>
          <w:rFonts w:ascii="Arial" w:hAnsi="Arial" w:cs="Arial"/>
        </w:rPr>
        <w:t>,053-қа, ал 32 тәулікте 1</w:t>
      </w:r>
      <w:r>
        <w:rPr>
          <w:rFonts w:ascii="Times New Roman" w:hAnsi="Times New Roman"/>
          <w:sz w:val="25"/>
          <w:szCs w:val="25"/>
          <w:vertAlign w:val="superscript"/>
        </w:rPr>
        <w:t>0</w:t>
      </w:r>
      <w:r>
        <w:rPr>
          <w:rFonts w:ascii="Arial" w:hAnsi="Arial" w:cs="Arial"/>
        </w:rPr>
        <w:t>,5-қа орын ауыстырады. Сол себепті Күн тұтылулар зонасын 32</w:t>
      </w:r>
      <w:r>
        <w:rPr>
          <w:rFonts w:ascii="Times New Roman" w:hAnsi="Times New Roman"/>
          <w:sz w:val="25"/>
          <w:szCs w:val="25"/>
          <w:vertAlign w:val="superscript"/>
        </w:rPr>
        <w:t>0</w:t>
      </w:r>
      <w:r>
        <w:rPr>
          <w:rFonts w:ascii="Arial" w:hAnsi="Arial" w:cs="Arial"/>
        </w:rPr>
        <w:t>: 1</w:t>
      </w:r>
      <w:r>
        <w:rPr>
          <w:rFonts w:ascii="Times New Roman" w:hAnsi="Times New Roman"/>
          <w:sz w:val="25"/>
          <w:szCs w:val="25"/>
          <w:vertAlign w:val="superscript"/>
        </w:rPr>
        <w:t>0</w:t>
      </w:r>
      <w:r>
        <w:rPr>
          <w:rFonts w:ascii="Arial" w:hAnsi="Arial" w:cs="Arial"/>
        </w:rPr>
        <w:t>-32 тәулікте емес, 30 тәулікте өтеді. Осы аралықта кем дегенде бір рет жаңа ай туады, ал сол кезде Күн тұтылады. Бірақ кейбір жағдайда 2 ретте жаңа ай болуы мүмкін, өйткені синодтық айдың ұзақтығы 29,53 тәулік. Сондықтан Күн тұтылулар бір жылда ең азы 2 рет, ең көбі 4 не 5 рет болады (бұл соңғы рет 1935 жылы болса, келесіде 2206 жылы болады).</w:t>
      </w:r>
    </w:p>
    <w:p w:rsidR="003323E4" w:rsidRDefault="003323E4">
      <w:pPr>
        <w:widowControl w:val="0"/>
        <w:autoSpaceDE w:val="0"/>
        <w:autoSpaceDN w:val="0"/>
        <w:adjustRightInd w:val="0"/>
        <w:spacing w:after="0" w:line="1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rPr>
      </w:pPr>
      <w:r>
        <w:rPr>
          <w:rFonts w:ascii="Arial" w:hAnsi="Arial" w:cs="Arial"/>
          <w:sz w:val="21"/>
          <w:szCs w:val="21"/>
        </w:rPr>
        <w:t>Ай тұтылуларының болу шарты қатаңдау: 11</w:t>
      </w:r>
      <w:r>
        <w:rPr>
          <w:rFonts w:ascii="Times New Roman" w:hAnsi="Times New Roman"/>
          <w:sz w:val="24"/>
          <w:szCs w:val="24"/>
          <w:vertAlign w:val="superscript"/>
        </w:rPr>
        <w:t>0</w:t>
      </w:r>
      <w:r>
        <w:rPr>
          <w:rFonts w:ascii="Arial" w:hAnsi="Arial" w:cs="Arial"/>
          <w:sz w:val="21"/>
          <w:szCs w:val="21"/>
        </w:rPr>
        <w:t xml:space="preserve">- шала, </w:t>
      </w:r>
      <w:r>
        <w:rPr>
          <w:rFonts w:ascii="Times New Roman" w:hAnsi="Times New Roman"/>
          <w:sz w:val="21"/>
          <w:szCs w:val="21"/>
        </w:rPr>
        <w:t>5</w:t>
      </w:r>
      <w:r>
        <w:rPr>
          <w:rFonts w:ascii="Times New Roman" w:hAnsi="Times New Roman"/>
          <w:sz w:val="24"/>
          <w:szCs w:val="24"/>
          <w:vertAlign w:val="superscript"/>
        </w:rPr>
        <w:t>0</w:t>
      </w:r>
      <w:r>
        <w:rPr>
          <w:rFonts w:ascii="Arial" w:hAnsi="Arial" w:cs="Arial"/>
          <w:sz w:val="21"/>
          <w:szCs w:val="21"/>
        </w:rPr>
        <w:t>-толық ай тұтылулары үшін зонанын үлкендігі</w:t>
      </w:r>
      <w:r>
        <w:rPr>
          <w:rFonts w:ascii="Times New Roman" w:hAnsi="Times New Roman"/>
          <w:sz w:val="21"/>
          <w:szCs w:val="21"/>
        </w:rPr>
        <w:t xml:space="preserve"> </w:t>
      </w:r>
      <w:r>
        <w:rPr>
          <w:rFonts w:ascii="Arial" w:hAnsi="Arial" w:cs="Arial"/>
          <w:sz w:val="21"/>
          <w:szCs w:val="21"/>
        </w:rPr>
        <w:t>22</w:t>
      </w:r>
      <w:r>
        <w:rPr>
          <w:rFonts w:ascii="Times New Roman" w:hAnsi="Times New Roman"/>
          <w:sz w:val="24"/>
          <w:szCs w:val="24"/>
          <w:vertAlign w:val="superscript"/>
        </w:rPr>
        <w:t>0</w:t>
      </w:r>
      <w:r>
        <w:rPr>
          <w:rFonts w:ascii="Arial" w:hAnsi="Arial" w:cs="Arial"/>
          <w:sz w:val="21"/>
          <w:szCs w:val="21"/>
        </w:rPr>
        <w:t>.</w:t>
      </w:r>
      <w:r>
        <w:rPr>
          <w:rFonts w:ascii="Times New Roman" w:hAnsi="Times New Roman"/>
          <w:sz w:val="21"/>
          <w:szCs w:val="21"/>
        </w:rPr>
        <w:t xml:space="preserve"> </w:t>
      </w:r>
      <w:r>
        <w:rPr>
          <w:rFonts w:ascii="Arial" w:hAnsi="Arial" w:cs="Arial"/>
          <w:sz w:val="21"/>
          <w:szCs w:val="21"/>
        </w:rPr>
        <w:t>Ал Ай</w:t>
      </w:r>
      <w:r>
        <w:rPr>
          <w:rFonts w:ascii="Times New Roman" w:hAnsi="Times New Roman"/>
          <w:sz w:val="21"/>
          <w:szCs w:val="21"/>
        </w:rPr>
        <w:t xml:space="preserve"> </w:t>
      </w:r>
      <w:r>
        <w:rPr>
          <w:rFonts w:ascii="Arial" w:hAnsi="Arial" w:cs="Arial"/>
          <w:sz w:val="21"/>
          <w:szCs w:val="21"/>
        </w:rPr>
        <w:t>осы зонаны синодтық айдан әлдеқайда аз уақыт аралығында өтеді. Айдың осы зонада Жер көлеңкесімен кездесу ықтималдығы өте төмен, сондықтан кейбір жылдарда Ай тұтылу болмайды. Ең көп дегенде жылына 2 тұтылу болуы мүмкін (әрбір зонада бір-бірден) немесе тіпті 3 болған мезгіл де болған (1973 ж).</w:t>
      </w:r>
      <w:r>
        <w:rPr>
          <w:rFonts w:ascii="Arial" w:hAnsi="Arial" w:cs="Arial"/>
          <w:sz w:val="21"/>
          <w:szCs w:val="21"/>
        </w:rPr>
        <w:t> </w:t>
      </w:r>
      <w:r>
        <w:rPr>
          <w:rFonts w:ascii="Arial" w:hAnsi="Arial" w:cs="Arial"/>
          <w:sz w:val="21"/>
          <w:szCs w:val="21"/>
        </w:rPr>
        <w:t xml:space="preserve"> Шала ай тұтылуларын ескергенде 4 ай тұтылуы болатын. Ай өз орбитасының бір түйініне қайтып келуінің уақыт аралығы дракондық айға тең. (1 тәулікте Ай аспан сферасында 13 </w:t>
      </w:r>
      <w:r>
        <w:rPr>
          <w:rFonts w:ascii="Times New Roman" w:hAnsi="Times New Roman"/>
          <w:sz w:val="24"/>
          <w:szCs w:val="24"/>
          <w:vertAlign w:val="superscript"/>
        </w:rPr>
        <w:t>0</w:t>
      </w:r>
      <w:r>
        <w:rPr>
          <w:rFonts w:ascii="Arial" w:hAnsi="Arial" w:cs="Arial"/>
          <w:sz w:val="21"/>
          <w:szCs w:val="21"/>
        </w:rPr>
        <w:t>,2-қа шығысқа орын ауыстырса, ай түйіндері Айға қарсы бағытта 1</w:t>
      </w:r>
      <w:r>
        <w:rPr>
          <w:rFonts w:ascii="Times New Roman" w:hAnsi="Times New Roman"/>
          <w:sz w:val="24"/>
          <w:szCs w:val="24"/>
          <w:vertAlign w:val="superscript"/>
        </w:rPr>
        <w:t>0</w:t>
      </w:r>
      <w:r>
        <w:rPr>
          <w:rFonts w:ascii="Arial" w:hAnsi="Arial" w:cs="Arial"/>
          <w:sz w:val="21"/>
          <w:szCs w:val="21"/>
        </w:rPr>
        <w:t>,5-қа орын ауыстырады).</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3" w:lineRule="auto"/>
        <w:ind w:firstLine="397"/>
        <w:jc w:val="both"/>
        <w:rPr>
          <w:rFonts w:ascii="Times New Roman" w:hAnsi="Times New Roman"/>
          <w:sz w:val="24"/>
          <w:szCs w:val="24"/>
        </w:rPr>
      </w:pPr>
      <w:r>
        <w:rPr>
          <w:rFonts w:ascii="Arial" w:hAnsi="Arial" w:cs="Arial"/>
          <w:sz w:val="23"/>
          <w:szCs w:val="23"/>
        </w:rPr>
        <w:t>Ертеде адамдар тұтылулардың себептерін білмей­ тіндіктен, Күн мен Айдың түрлерінің өзгергенін көргенде, зәреқұты қалмайтын. Адамдар аспанды бейне бір ала</w:t>
      </w:r>
      <w:r>
        <w:rPr>
          <w:rFonts w:ascii="Times New Roman" w:hAnsi="Times New Roman"/>
          <w:sz w:val="23"/>
          <w:szCs w:val="23"/>
        </w:rPr>
        <w:t>-</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36"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6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129</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36"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72" w:lineRule="auto"/>
        <w:jc w:val="both"/>
        <w:rPr>
          <w:rFonts w:ascii="Times New Roman" w:hAnsi="Times New Roman"/>
          <w:sz w:val="24"/>
          <w:szCs w:val="24"/>
        </w:rPr>
      </w:pPr>
      <w:bookmarkStart w:id="127" w:name="page259"/>
      <w:bookmarkEnd w:id="127"/>
      <w:r>
        <w:rPr>
          <w:rFonts w:ascii="Arial" w:hAnsi="Arial" w:cs="Arial"/>
        </w:rPr>
        <w:lastRenderedPageBreak/>
        <w:t>пат күштері айқасып жатыр деп есептейтін. Абыздар, астрологтар аспанды ұзақ бақылау жасап жүргендіктен тұтылулардың қайталанатындығын білуі тиіс еді. Бірақ бұл білімдерін олар жария етпей, өздері қызмет еткен билеушілердің билігін күшейту үшін және өздерінің қадірін жоғарылату үшін пайдаланды. Жылнамаларда талай Күн және Ай тұтылулар жайында хабар сақталған. Бұл хабар</w:t>
      </w:r>
      <w:r>
        <w:rPr>
          <w:rFonts w:ascii="Times New Roman" w:hAnsi="Times New Roman"/>
        </w:rPr>
        <w:t>-</w:t>
      </w:r>
      <w:r>
        <w:rPr>
          <w:rFonts w:ascii="Arial" w:hAnsi="Arial" w:cs="Arial"/>
        </w:rPr>
        <w:t>ды тарихшылар да, астрономдар да кейбір маңызды тари</w:t>
      </w:r>
      <w:r>
        <w:rPr>
          <w:rFonts w:ascii="Times New Roman" w:hAnsi="Times New Roman"/>
        </w:rPr>
        <w:t>-</w:t>
      </w:r>
      <w:r>
        <w:rPr>
          <w:rFonts w:ascii="Arial" w:hAnsi="Arial" w:cs="Arial"/>
        </w:rPr>
        <w:t>хи оқиғалардың мезгілдерін аңықтау үшін пайдаланады, әртүрлі календарлық жылсанауларды салыстыруға, Күн және Айдың қозғалысын дәлірек анықтауға қолданады.</w:t>
      </w:r>
    </w:p>
    <w:p w:rsidR="003323E4" w:rsidRDefault="003323E4">
      <w:pPr>
        <w:widowControl w:val="0"/>
        <w:autoSpaceDE w:val="0"/>
        <w:autoSpaceDN w:val="0"/>
        <w:adjustRightInd w:val="0"/>
        <w:spacing w:after="0" w:line="1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sz w:val="24"/>
          <w:szCs w:val="24"/>
        </w:rPr>
        <w:t>Тұтылуларды есептеу әдістері жақсы дамыған: біздің дәуірге дейінгі бірнеше мың жыл бұрын болған тұтылуларды қазір минут-секундына дейінгі дәлдікпен анықтай алады, 3000-шы жылға дейінгі болашақ тұтылулардың кестесімен таныстыра алады.</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rPr>
      </w:pPr>
      <w:r>
        <w:rPr>
          <w:rFonts w:ascii="Arial" w:hAnsi="Arial" w:cs="Arial"/>
        </w:rPr>
        <w:t>Тұтылулардың болуының белгілі бір реттілігі бар. Бұған негізі 242 дракондық ай 223 синодтық айға ұзақтығы бой</w:t>
      </w:r>
      <w:r>
        <w:rPr>
          <w:rFonts w:ascii="Times New Roman" w:hAnsi="Times New Roman"/>
        </w:rPr>
        <w:t>-</w:t>
      </w:r>
      <w:r>
        <w:rPr>
          <w:rFonts w:ascii="Arial" w:hAnsi="Arial" w:cs="Arial"/>
        </w:rPr>
        <w:t>ынша тең. 242 дракондық ай – 223 синодтық айға тең</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3" w:lineRule="auto"/>
        <w:jc w:val="both"/>
        <w:rPr>
          <w:rFonts w:ascii="Times New Roman" w:hAnsi="Times New Roman"/>
          <w:sz w:val="24"/>
          <w:szCs w:val="24"/>
        </w:rPr>
      </w:pPr>
      <w:r>
        <w:rPr>
          <w:rFonts w:ascii="Arial" w:hAnsi="Arial" w:cs="Arial"/>
          <w:sz w:val="21"/>
          <w:szCs w:val="21"/>
        </w:rPr>
        <w:t>223 син.ай=223</w:t>
      </w:r>
      <w:r>
        <w:rPr>
          <w:rFonts w:ascii="Arial" w:hAnsi="Arial" w:cs="Arial"/>
          <w:sz w:val="18"/>
          <w:szCs w:val="18"/>
        </w:rPr>
        <w:t>*</w:t>
      </w:r>
      <w:r>
        <w:rPr>
          <w:rFonts w:ascii="Arial" w:hAnsi="Arial" w:cs="Arial"/>
          <w:sz w:val="21"/>
          <w:szCs w:val="21"/>
        </w:rPr>
        <w:t>29,53тәулік=6585,32тәулік=18жыл 10,8 тәу. 242 драк.ай=242</w:t>
      </w:r>
      <w:r>
        <w:rPr>
          <w:rFonts w:ascii="Arial" w:hAnsi="Arial" w:cs="Arial"/>
          <w:sz w:val="18"/>
          <w:szCs w:val="18"/>
        </w:rPr>
        <w:t>*</w:t>
      </w:r>
      <w:r>
        <w:rPr>
          <w:rFonts w:ascii="Arial" w:hAnsi="Arial" w:cs="Arial"/>
          <w:sz w:val="21"/>
          <w:szCs w:val="21"/>
        </w:rPr>
        <w:t>27,21тәулік=658,535тәулік=18жыл 10,5 тәу.</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rPr>
      </w:pPr>
      <w:r>
        <w:rPr>
          <w:rFonts w:ascii="Arial" w:hAnsi="Arial" w:cs="Arial"/>
        </w:rPr>
        <w:t xml:space="preserve">Сонымен, </w:t>
      </w:r>
      <w:r>
        <w:rPr>
          <w:rFonts w:ascii="Arial" w:hAnsi="Arial" w:cs="Arial"/>
          <w:b/>
          <w:bCs/>
        </w:rPr>
        <w:t>18</w:t>
      </w:r>
      <w:r>
        <w:rPr>
          <w:rFonts w:ascii="Arial" w:hAnsi="Arial" w:cs="Arial"/>
        </w:rPr>
        <w:t xml:space="preserve"> </w:t>
      </w:r>
      <w:r>
        <w:rPr>
          <w:rFonts w:ascii="Arial" w:hAnsi="Arial" w:cs="Arial"/>
          <w:b/>
          <w:bCs/>
        </w:rPr>
        <w:t>жыл</w:t>
      </w:r>
      <w:r>
        <w:rPr>
          <w:rFonts w:ascii="Arial" w:hAnsi="Arial" w:cs="Arial"/>
        </w:rPr>
        <w:t xml:space="preserve"> </w:t>
      </w:r>
      <w:r>
        <w:rPr>
          <w:rFonts w:ascii="Arial" w:hAnsi="Arial" w:cs="Arial"/>
          <w:b/>
          <w:bCs/>
        </w:rPr>
        <w:t>11,3</w:t>
      </w:r>
      <w:r>
        <w:rPr>
          <w:rFonts w:ascii="Arial" w:hAnsi="Arial" w:cs="Arial"/>
        </w:rPr>
        <w:t xml:space="preserve"> </w:t>
      </w:r>
      <w:r>
        <w:rPr>
          <w:rFonts w:ascii="Arial" w:hAnsi="Arial" w:cs="Arial"/>
          <w:b/>
          <w:bCs/>
        </w:rPr>
        <w:t>тәуліктен кейін тұтылулар</w:t>
      </w:r>
      <w:r>
        <w:rPr>
          <w:rFonts w:ascii="Arial" w:hAnsi="Arial" w:cs="Arial"/>
        </w:rPr>
        <w:t xml:space="preserve"> </w:t>
      </w:r>
      <w:r>
        <w:rPr>
          <w:rFonts w:ascii="Arial" w:hAnsi="Arial" w:cs="Arial"/>
          <w:b/>
          <w:bCs/>
        </w:rPr>
        <w:t>бұрыңғы ретімен қайталанып тұрады</w:t>
      </w:r>
      <w:r>
        <w:rPr>
          <w:rFonts w:ascii="Arial" w:hAnsi="Arial" w:cs="Arial"/>
        </w:rPr>
        <w:t>.</w:t>
      </w:r>
      <w:r>
        <w:rPr>
          <w:rFonts w:ascii="Arial" w:hAnsi="Arial" w:cs="Arial"/>
          <w:b/>
          <w:bCs/>
        </w:rPr>
        <w:t xml:space="preserve"> </w:t>
      </w:r>
      <w:r>
        <w:rPr>
          <w:rFonts w:ascii="Arial" w:hAnsi="Arial" w:cs="Arial"/>
        </w:rPr>
        <w:t>Тәуліктің саны</w:t>
      </w:r>
      <w:r>
        <w:rPr>
          <w:rFonts w:ascii="Arial" w:hAnsi="Arial" w:cs="Arial"/>
          <w:b/>
          <w:bCs/>
        </w:rPr>
        <w:t xml:space="preserve"> </w:t>
      </w:r>
      <w:r>
        <w:rPr>
          <w:rFonts w:ascii="Arial" w:hAnsi="Arial" w:cs="Arial"/>
        </w:rPr>
        <w:t xml:space="preserve">бүтін болмағандықтан тұтылулардың шарттары осы аралықтан кейін өзгереді. Осы уақыт аралығы б.д. дейінгі VI – ғасырда-ақ белгілі болған. Ежелгі мысырлықтар оны </w:t>
      </w:r>
      <w:r>
        <w:rPr>
          <w:rFonts w:ascii="Arial" w:hAnsi="Arial" w:cs="Arial"/>
          <w:b/>
          <w:bCs/>
          <w:u w:val="single"/>
        </w:rPr>
        <w:t>сарос</w:t>
      </w:r>
      <w:r>
        <w:rPr>
          <w:rFonts w:ascii="Arial" w:hAnsi="Arial" w:cs="Arial"/>
          <w:b/>
          <w:bCs/>
        </w:rPr>
        <w:t xml:space="preserve"> </w:t>
      </w:r>
      <w:r>
        <w:rPr>
          <w:rFonts w:ascii="Arial" w:hAnsi="Arial" w:cs="Arial"/>
        </w:rPr>
        <w:t>деп атаған.</w:t>
      </w:r>
      <w:r>
        <w:rPr>
          <w:rFonts w:ascii="Arial" w:hAnsi="Arial" w:cs="Arial"/>
          <w:b/>
          <w:bCs/>
        </w:rPr>
        <w:t xml:space="preserve"> </w:t>
      </w:r>
      <w:r>
        <w:rPr>
          <w:rFonts w:ascii="Arial" w:hAnsi="Arial" w:cs="Arial"/>
        </w:rPr>
        <w:t>Әрбір сарос ішінде</w:t>
      </w:r>
      <w:r>
        <w:rPr>
          <w:rFonts w:ascii="Arial" w:hAnsi="Arial" w:cs="Arial"/>
          <w:b/>
          <w:bCs/>
        </w:rPr>
        <w:t xml:space="preserve"> </w:t>
      </w:r>
      <w:r>
        <w:rPr>
          <w:rFonts w:ascii="Arial" w:hAnsi="Arial" w:cs="Arial"/>
        </w:rPr>
        <w:t>43</w:t>
      </w:r>
      <w:r>
        <w:rPr>
          <w:rFonts w:ascii="Arial" w:hAnsi="Arial" w:cs="Arial"/>
          <w:b/>
          <w:bCs/>
        </w:rPr>
        <w:t xml:space="preserve"> </w:t>
      </w:r>
      <w:r>
        <w:rPr>
          <w:rFonts w:ascii="Arial" w:hAnsi="Arial" w:cs="Arial"/>
        </w:rPr>
        <w:t>күн және</w:t>
      </w:r>
      <w:r>
        <w:rPr>
          <w:rFonts w:ascii="Arial" w:hAnsi="Arial" w:cs="Arial"/>
          <w:b/>
          <w:bCs/>
        </w:rPr>
        <w:t xml:space="preserve"> </w:t>
      </w:r>
      <w:r>
        <w:rPr>
          <w:rFonts w:ascii="Arial" w:hAnsi="Arial" w:cs="Arial"/>
        </w:rPr>
        <w:t>28</w:t>
      </w:r>
      <w:r>
        <w:rPr>
          <w:rFonts w:ascii="Arial" w:hAnsi="Arial" w:cs="Arial"/>
          <w:b/>
          <w:bCs/>
        </w:rPr>
        <w:t xml:space="preserve"> </w:t>
      </w:r>
      <w:r>
        <w:rPr>
          <w:rFonts w:ascii="Arial" w:hAnsi="Arial" w:cs="Arial"/>
        </w:rPr>
        <w:t>ай</w:t>
      </w:r>
      <w:r>
        <w:rPr>
          <w:rFonts w:ascii="Arial" w:hAnsi="Arial" w:cs="Arial"/>
          <w:b/>
          <w:bCs/>
        </w:rPr>
        <w:t xml:space="preserve"> </w:t>
      </w:r>
      <w:r>
        <w:rPr>
          <w:rFonts w:ascii="Arial" w:hAnsi="Arial" w:cs="Arial"/>
        </w:rPr>
        <w:t>тұтылулары болады. Тұтылулардың қайталануынын басқа да көпшілік біле бермейтін циклдері бар.</w:t>
      </w:r>
    </w:p>
    <w:p w:rsidR="003323E4" w:rsidRDefault="003323E4">
      <w:pPr>
        <w:widowControl w:val="0"/>
        <w:autoSpaceDE w:val="0"/>
        <w:autoSpaceDN w:val="0"/>
        <w:adjustRightInd w:val="0"/>
        <w:spacing w:after="0" w:line="7"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7" w:lineRule="auto"/>
        <w:ind w:firstLine="397"/>
        <w:jc w:val="both"/>
        <w:rPr>
          <w:rFonts w:ascii="Times New Roman" w:hAnsi="Times New Roman"/>
          <w:sz w:val="24"/>
          <w:szCs w:val="24"/>
        </w:rPr>
      </w:pPr>
      <w:r>
        <w:rPr>
          <w:rFonts w:ascii="Arial" w:hAnsi="Arial" w:cs="Arial"/>
        </w:rPr>
        <w:t>Күн және Ай тұтылуларын бақылау - ғылыми зерттеу</w:t>
      </w:r>
      <w:r>
        <w:rPr>
          <w:rFonts w:ascii="Times New Roman" w:hAnsi="Times New Roman"/>
        </w:rPr>
        <w:t>-</w:t>
      </w:r>
      <w:r>
        <w:rPr>
          <w:rFonts w:ascii="Arial" w:hAnsi="Arial" w:cs="Arial"/>
        </w:rPr>
        <w:t>лер жасау үшін қажет. Мысалы, Күннің толық тұтылуларын бақылай отырып, тұтылу мезетінде күн дискісі толық жабылған кезінде, Күн атмосферасын және Күн тәжін бақылауға, зерттеуге өте ыңғайлы жағдай пайда болады.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64"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3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130</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64"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73" w:lineRule="auto"/>
        <w:jc w:val="both"/>
        <w:rPr>
          <w:rFonts w:ascii="Times New Roman" w:hAnsi="Times New Roman"/>
          <w:sz w:val="24"/>
          <w:szCs w:val="24"/>
        </w:rPr>
      </w:pPr>
      <w:bookmarkStart w:id="128" w:name="page261"/>
      <w:bookmarkEnd w:id="128"/>
      <w:r>
        <w:rPr>
          <w:rFonts w:ascii="Arial" w:hAnsi="Arial" w:cs="Arial"/>
        </w:rPr>
        <w:lastRenderedPageBreak/>
        <w:t>Ғалымдар бұндай мүмкіншілікті жібермеуге тырысады. Мысалы: 20-ғасырдың басында Күн тұтылуын пайдаланып, Эйнштейннің салыстырмалық теориясының дәлелі болып табылатын фактіге. Күн маңында жарық сәулесінің қисық жолмен таралатындығына көз жеткізген.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2" w:lineRule="auto"/>
        <w:ind w:firstLine="397"/>
        <w:jc w:val="both"/>
        <w:rPr>
          <w:rFonts w:ascii="Times New Roman" w:hAnsi="Times New Roman"/>
          <w:sz w:val="24"/>
          <w:szCs w:val="24"/>
        </w:rPr>
      </w:pPr>
      <w:r>
        <w:rPr>
          <w:rFonts w:ascii="Arial" w:hAnsi="Arial" w:cs="Arial"/>
          <w:sz w:val="24"/>
          <w:szCs w:val="24"/>
        </w:rPr>
        <w:t>Тұтылу мәселелері жөнінде [3,4-9] кітаптарында сипат</w:t>
      </w:r>
      <w:r>
        <w:rPr>
          <w:rFonts w:ascii="Times New Roman" w:hAnsi="Times New Roman"/>
          <w:sz w:val="24"/>
          <w:szCs w:val="24"/>
        </w:rPr>
        <w:t>-</w:t>
      </w:r>
      <w:r>
        <w:rPr>
          <w:rFonts w:ascii="Arial" w:hAnsi="Arial" w:cs="Arial"/>
          <w:sz w:val="24"/>
          <w:szCs w:val="24"/>
        </w:rPr>
        <w:t>тама берілген.</w:t>
      </w:r>
    </w:p>
    <w:p w:rsidR="003323E4" w:rsidRDefault="00A3036D">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r w:rsidRPr="00A3036D">
        <w:rPr>
          <w:noProof/>
        </w:rPr>
        <w:pict>
          <v:shape id="_x0000_s1123" type="#_x0000_t75" style="position:absolute;margin-left:68.05pt;margin-top:46.7pt;width:189.9pt;height:333.95pt;z-index:-82" o:allowincell="f">
            <v:imagedata r:id="rId65"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16"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131</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numPr>
          <w:ilvl w:val="0"/>
          <w:numId w:val="19"/>
        </w:numPr>
        <w:tabs>
          <w:tab w:val="clear" w:pos="720"/>
          <w:tab w:val="num" w:pos="2740"/>
        </w:tabs>
        <w:overflowPunct w:val="0"/>
        <w:autoSpaceDE w:val="0"/>
        <w:autoSpaceDN w:val="0"/>
        <w:adjustRightInd w:val="0"/>
        <w:spacing w:after="0" w:line="240" w:lineRule="auto"/>
        <w:ind w:left="2740" w:hanging="419"/>
        <w:jc w:val="both"/>
        <w:rPr>
          <w:rFonts w:ascii="Arial" w:hAnsi="Arial" w:cs="Arial"/>
          <w:b/>
          <w:bCs/>
          <w:sz w:val="24"/>
          <w:szCs w:val="24"/>
        </w:rPr>
      </w:pPr>
      <w:bookmarkStart w:id="129" w:name="page263"/>
      <w:bookmarkEnd w:id="129"/>
      <w:r>
        <w:rPr>
          <w:rFonts w:ascii="Arial" w:hAnsi="Arial" w:cs="Arial"/>
          <w:b/>
          <w:bCs/>
          <w:sz w:val="24"/>
          <w:szCs w:val="24"/>
        </w:rPr>
        <w:lastRenderedPageBreak/>
        <w:t xml:space="preserve">Т А Р А У </w:t>
      </w:r>
    </w:p>
    <w:p w:rsidR="003323E4" w:rsidRDefault="003323E4">
      <w:pPr>
        <w:widowControl w:val="0"/>
        <w:autoSpaceDE w:val="0"/>
        <w:autoSpaceDN w:val="0"/>
        <w:adjustRightInd w:val="0"/>
        <w:spacing w:after="0" w:line="300"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7" w:lineRule="auto"/>
        <w:ind w:left="2160" w:right="840" w:hanging="1312"/>
        <w:rPr>
          <w:rFonts w:ascii="Times New Roman" w:hAnsi="Times New Roman"/>
          <w:sz w:val="24"/>
          <w:szCs w:val="24"/>
        </w:rPr>
      </w:pPr>
      <w:r>
        <w:rPr>
          <w:rFonts w:ascii="Arial" w:hAnsi="Arial" w:cs="Arial"/>
          <w:b/>
          <w:bCs/>
          <w:sz w:val="24"/>
          <w:szCs w:val="24"/>
        </w:rPr>
        <w:t>Аспан механикасының негізгі принциптері</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line id="_x0000_s1124" style="position:absolute;z-index:-81" from="20.2pt,3pt" to="286.65pt,3pt" o:allowincell="f" strokeweight="1pt"/>
        </w:pict>
      </w:r>
      <w:r w:rsidRPr="00A3036D">
        <w:rPr>
          <w:noProof/>
        </w:rPr>
        <w:pict>
          <v:line id="_x0000_s1125" style="position:absolute;z-index:-80" from="71.2pt,12.7pt" to="224.25pt,12.7pt" o:allowincell="f" strokeweight="1pt"/>
        </w:pict>
      </w:r>
    </w:p>
    <w:p w:rsidR="003323E4" w:rsidRDefault="003323E4">
      <w:pPr>
        <w:widowControl w:val="0"/>
        <w:autoSpaceDE w:val="0"/>
        <w:autoSpaceDN w:val="0"/>
        <w:adjustRightInd w:val="0"/>
        <w:spacing w:after="0" w:line="29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020"/>
        <w:rPr>
          <w:rFonts w:ascii="Times New Roman" w:hAnsi="Times New Roman"/>
          <w:sz w:val="24"/>
          <w:szCs w:val="24"/>
        </w:rPr>
      </w:pPr>
      <w:r>
        <w:rPr>
          <w:rFonts w:ascii="Arial" w:hAnsi="Arial" w:cs="Arial"/>
          <w:b/>
          <w:bCs/>
          <w:i/>
          <w:iCs/>
          <w:sz w:val="24"/>
          <w:szCs w:val="24"/>
        </w:rPr>
        <w:t>§10. Аспан механикасына сипаттама</w:t>
      </w:r>
    </w:p>
    <w:p w:rsidR="003323E4" w:rsidRDefault="003323E4">
      <w:pPr>
        <w:widowControl w:val="0"/>
        <w:autoSpaceDE w:val="0"/>
        <w:autoSpaceDN w:val="0"/>
        <w:adjustRightInd w:val="0"/>
        <w:spacing w:after="0" w:line="306"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left="400" w:right="20"/>
        <w:rPr>
          <w:rFonts w:ascii="Times New Roman" w:hAnsi="Times New Roman"/>
          <w:sz w:val="24"/>
          <w:szCs w:val="24"/>
        </w:rPr>
      </w:pPr>
      <w:r>
        <w:rPr>
          <w:rFonts w:ascii="Arial" w:hAnsi="Arial" w:cs="Arial"/>
          <w:sz w:val="24"/>
          <w:szCs w:val="24"/>
        </w:rPr>
        <w:t>Аспан механикасының негізгі есебі Аспан механикасы - жасанды және табиғи аспан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jc w:val="both"/>
        <w:rPr>
          <w:rFonts w:ascii="Times New Roman" w:hAnsi="Times New Roman"/>
          <w:sz w:val="24"/>
          <w:szCs w:val="24"/>
        </w:rPr>
      </w:pPr>
      <w:r>
        <w:rPr>
          <w:rFonts w:ascii="Arial" w:hAnsi="Arial" w:cs="Arial"/>
          <w:sz w:val="24"/>
          <w:szCs w:val="24"/>
        </w:rPr>
        <w:t>денелерінің қозғалыстарын зерттейтін механика бөлімі. Зерттеу объектісінің ерекшеліктеріне сәйкес өзіндік заңдары, принциптері және зерттеу әдістері бар. Аспан механикасының негізін - бүкіләлемдік тартылыс заңы және механика принциптері құрайды; зерттеу әдістемелері - математикалық әдістер.</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sz w:val="24"/>
          <w:szCs w:val="24"/>
        </w:rPr>
        <w:t>Аспан денелерінің қозғалысын есептеуде үш сатыны бөліп алуға болады.</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sz w:val="24"/>
          <w:szCs w:val="24"/>
        </w:rPr>
        <w:t>Механикалық схема таңдап алып, қозғалыс теңдеулерін құру.</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4"/>
          <w:szCs w:val="24"/>
        </w:rPr>
        <w:t>Қозғалыс теңдеулерін шешу.</w:t>
      </w:r>
    </w:p>
    <w:p w:rsidR="003323E4" w:rsidRDefault="003323E4">
      <w:pPr>
        <w:widowControl w:val="0"/>
        <w:autoSpaceDE w:val="0"/>
        <w:autoSpaceDN w:val="0"/>
        <w:adjustRightInd w:val="0"/>
        <w:spacing w:after="0" w:line="7"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right="20" w:firstLine="397"/>
        <w:jc w:val="both"/>
        <w:rPr>
          <w:rFonts w:ascii="Times New Roman" w:hAnsi="Times New Roman"/>
          <w:sz w:val="24"/>
          <w:szCs w:val="24"/>
        </w:rPr>
      </w:pPr>
      <w:r>
        <w:rPr>
          <w:rFonts w:ascii="Arial" w:hAnsi="Arial" w:cs="Arial"/>
          <w:b/>
          <w:bCs/>
          <w:sz w:val="24"/>
          <w:szCs w:val="24"/>
        </w:rPr>
        <w:t>Табылған шешімдерді бақылаудан табылған мәліметтермен салыстыру</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1" w:lineRule="auto"/>
        <w:ind w:firstLine="397"/>
        <w:jc w:val="both"/>
        <w:rPr>
          <w:rFonts w:ascii="Times New Roman" w:hAnsi="Times New Roman"/>
          <w:sz w:val="24"/>
          <w:szCs w:val="24"/>
        </w:rPr>
      </w:pPr>
      <w:r>
        <w:rPr>
          <w:rFonts w:ascii="Arial" w:hAnsi="Arial" w:cs="Arial"/>
          <w:sz w:val="24"/>
          <w:szCs w:val="24"/>
        </w:rPr>
        <w:t xml:space="preserve">Механикалық схемалар қандай болуы мүмкін?: Бұл </w:t>
      </w:r>
      <w:r>
        <w:rPr>
          <w:rFonts w:ascii="Arial" w:hAnsi="Arial" w:cs="Arial"/>
          <w:b/>
          <w:bCs/>
          <w:sz w:val="24"/>
          <w:szCs w:val="24"/>
        </w:rPr>
        <w:t>екі</w:t>
      </w:r>
      <w:r>
        <w:rPr>
          <w:rFonts w:ascii="Arial" w:hAnsi="Arial" w:cs="Arial"/>
          <w:sz w:val="24"/>
          <w:szCs w:val="24"/>
        </w:rPr>
        <w:t xml:space="preserve"> </w:t>
      </w:r>
      <w:r>
        <w:rPr>
          <w:rFonts w:ascii="Arial" w:hAnsi="Arial" w:cs="Arial"/>
          <w:b/>
          <w:bCs/>
          <w:sz w:val="24"/>
          <w:szCs w:val="24"/>
        </w:rPr>
        <w:t xml:space="preserve">дене есебі </w:t>
      </w:r>
      <w:r>
        <w:rPr>
          <w:rFonts w:ascii="Arial" w:hAnsi="Arial" w:cs="Arial"/>
          <w:sz w:val="24"/>
          <w:szCs w:val="24"/>
        </w:rPr>
        <w:t>(Күн</w:t>
      </w:r>
      <w:r>
        <w:rPr>
          <w:rFonts w:ascii="Arial" w:hAnsi="Arial" w:cs="Arial"/>
          <w:b/>
          <w:bCs/>
          <w:sz w:val="24"/>
          <w:szCs w:val="24"/>
        </w:rPr>
        <w:t xml:space="preserve"> </w:t>
      </w:r>
      <w:r>
        <w:rPr>
          <w:rFonts w:ascii="Arial" w:hAnsi="Arial" w:cs="Arial"/>
          <w:sz w:val="24"/>
          <w:szCs w:val="24"/>
        </w:rPr>
        <w:t>-</w:t>
      </w:r>
      <w:r>
        <w:rPr>
          <w:rFonts w:ascii="Arial" w:hAnsi="Arial" w:cs="Arial"/>
          <w:b/>
          <w:bCs/>
          <w:sz w:val="24"/>
          <w:szCs w:val="24"/>
        </w:rPr>
        <w:t xml:space="preserve"> </w:t>
      </w:r>
      <w:r>
        <w:rPr>
          <w:rFonts w:ascii="Arial" w:hAnsi="Arial" w:cs="Arial"/>
          <w:sz w:val="24"/>
          <w:szCs w:val="24"/>
        </w:rPr>
        <w:t>Қозғалыс теңдеулерінің шешімдері қате</w:t>
      </w:r>
      <w:r>
        <w:rPr>
          <w:rFonts w:ascii="Arial" w:hAnsi="Arial" w:cs="Arial"/>
          <w:b/>
          <w:bCs/>
          <w:sz w:val="24"/>
          <w:szCs w:val="24"/>
        </w:rPr>
        <w:t xml:space="preserve"> </w:t>
      </w:r>
      <w:r>
        <w:rPr>
          <w:rFonts w:ascii="Arial" w:hAnsi="Arial" w:cs="Arial"/>
          <w:sz w:val="24"/>
          <w:szCs w:val="24"/>
        </w:rPr>
        <w:t>немесе өте жуық болуы мүмкін.</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sz w:val="24"/>
          <w:szCs w:val="24"/>
        </w:rPr>
        <w:t>Қозғалыс параметрлері, - яғни орбитаның бастапқы элементтері, планета массалары- дұрыс анықталмауы мүмкін.</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rPr>
      </w:pPr>
      <w:r>
        <w:rPr>
          <w:rFonts w:ascii="Arial" w:hAnsi="Arial" w:cs="Arial"/>
        </w:rPr>
        <w:t>Механикалық схема дұрыс болмауы мүмкін, яғни үлкен ұйтқу туғызатын күштердің бәрі ескерілмеуі мүмкін.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322" w:lineRule="auto"/>
        <w:ind w:firstLine="397"/>
        <w:jc w:val="both"/>
        <w:rPr>
          <w:rFonts w:ascii="Times New Roman" w:hAnsi="Times New Roman"/>
          <w:sz w:val="24"/>
          <w:szCs w:val="24"/>
        </w:rPr>
      </w:pPr>
      <w:r>
        <w:rPr>
          <w:rFonts w:ascii="Arial" w:hAnsi="Arial" w:cs="Arial"/>
          <w:sz w:val="21"/>
          <w:szCs w:val="21"/>
        </w:rPr>
        <w:t>Бұл себептердің бәрі де қатар әсер етуі мүмкін, бұл жағдайда қандай себептің басым болатынын анықтау қиын. Алғашқы екі себепті мойындамауға болмайды, бірақ олар</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0"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132</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0"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85" w:lineRule="auto"/>
        <w:jc w:val="both"/>
        <w:rPr>
          <w:rFonts w:ascii="Times New Roman" w:hAnsi="Times New Roman"/>
          <w:sz w:val="24"/>
          <w:szCs w:val="24"/>
          <w:lang w:val="ru-RU"/>
        </w:rPr>
      </w:pPr>
      <w:bookmarkStart w:id="130" w:name="page265"/>
      <w:bookmarkEnd w:id="130"/>
      <w:r>
        <w:rPr>
          <w:rFonts w:ascii="Arial" w:hAnsi="Arial" w:cs="Arial"/>
          <w:sz w:val="21"/>
          <w:szCs w:val="21"/>
        </w:rPr>
        <w:lastRenderedPageBreak/>
        <w:t>үлкен қателіктерге ұрындырмайды. Үшінші себепті тексер</w:t>
      </w:r>
      <w:r>
        <w:rPr>
          <w:rFonts w:ascii="Times New Roman" w:hAnsi="Times New Roman"/>
          <w:sz w:val="21"/>
          <w:szCs w:val="21"/>
        </w:rPr>
        <w:t>-</w:t>
      </w:r>
      <w:r>
        <w:rPr>
          <w:rFonts w:ascii="Arial" w:hAnsi="Arial" w:cs="Arial"/>
          <w:sz w:val="21"/>
          <w:szCs w:val="21"/>
        </w:rPr>
        <w:t>мек болып, ағылшын ғалымы Адамс пен француз ғалымы Леверье Уранның қозғалысына үлкен ұйтқу туғызатын бел</w:t>
      </w:r>
      <w:r>
        <w:rPr>
          <w:rFonts w:ascii="Times New Roman" w:hAnsi="Times New Roman"/>
          <w:sz w:val="21"/>
          <w:szCs w:val="21"/>
        </w:rPr>
        <w:t>-</w:t>
      </w:r>
      <w:r>
        <w:rPr>
          <w:rFonts w:ascii="Arial" w:hAnsi="Arial" w:cs="Arial"/>
          <w:sz w:val="21"/>
          <w:szCs w:val="21"/>
        </w:rPr>
        <w:t xml:space="preserve">гісіз планетаның орнын есептеп тауып, бақылаушыларға бағыт көрсетіп береді. </w:t>
      </w:r>
      <w:r w:rsidRPr="00AF16BC">
        <w:rPr>
          <w:rFonts w:ascii="Arial" w:hAnsi="Arial" w:cs="Arial"/>
          <w:sz w:val="21"/>
          <w:szCs w:val="21"/>
          <w:lang w:val="ru-RU"/>
        </w:rPr>
        <w:t>Неміс астрономы Галле сол планетаны есептелген орнынан жақын жерден тауып алды. Сонымен, аспан механикасында пайда болған дағдарыстың аяғы оның жеңісімен аяқталды. Жаңа планета Нептун ашылды. Плу</w:t>
      </w:r>
      <w:r w:rsidRPr="00AF16BC">
        <w:rPr>
          <w:rFonts w:ascii="Times New Roman" w:hAnsi="Times New Roman"/>
          <w:sz w:val="21"/>
          <w:szCs w:val="21"/>
          <w:lang w:val="ru-RU"/>
        </w:rPr>
        <w:t>-</w:t>
      </w:r>
      <w:r w:rsidRPr="00AF16BC">
        <w:rPr>
          <w:rFonts w:ascii="Arial" w:hAnsi="Arial" w:cs="Arial"/>
          <w:sz w:val="21"/>
          <w:szCs w:val="21"/>
          <w:lang w:val="ru-RU"/>
        </w:rPr>
        <w:t>тон планетасының ашылу тарихы осыған ұқсас. [24,39]</w:t>
      </w:r>
    </w:p>
    <w:p w:rsidR="003323E4" w:rsidRPr="00AF16BC"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lang w:val="ru-RU"/>
        </w:rPr>
      </w:pPr>
      <w:r w:rsidRPr="00AF16BC">
        <w:rPr>
          <w:rFonts w:ascii="Arial" w:hAnsi="Arial" w:cs="Arial"/>
          <w:sz w:val="24"/>
          <w:szCs w:val="24"/>
          <w:lang w:val="ru-RU"/>
        </w:rPr>
        <w:t>Сонымен аналитикалық қозғалыс теориялары дәлдіктің жоғарғы шегіне жеткен сияқты. Болашақ теориялардың дәлдігі бұдан да жоғары болуы тиіс. Сонымен бірге аналитикалық теориялардың кейбір кемшілігі түзетілуі қажет. Бұл – аналитикалық теориялардың бақылау мәліметтеріне шекті уақыт аралықтарында ғана сәйкес ке</w:t>
      </w:r>
      <w:r w:rsidRPr="00AF16BC">
        <w:rPr>
          <w:rFonts w:ascii="Times New Roman" w:hAnsi="Times New Roman"/>
          <w:sz w:val="24"/>
          <w:szCs w:val="24"/>
          <w:lang w:val="ru-RU"/>
        </w:rPr>
        <w:t>-</w:t>
      </w:r>
      <w:r w:rsidRPr="00AF16BC">
        <w:rPr>
          <w:rFonts w:ascii="Arial" w:hAnsi="Arial" w:cs="Arial"/>
          <w:sz w:val="24"/>
          <w:szCs w:val="24"/>
          <w:lang w:val="ru-RU"/>
        </w:rPr>
        <w:t>луі.</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lang w:val="ru-RU"/>
        </w:rPr>
      </w:pPr>
      <w:r w:rsidRPr="00AF16BC">
        <w:rPr>
          <w:rFonts w:ascii="Arial" w:hAnsi="Arial" w:cs="Arial"/>
          <w:lang w:val="ru-RU"/>
        </w:rPr>
        <w:t xml:space="preserve">Планеталармен бірге Жердің серігі Айдың қозғалысы да зерттеліп келді. Айдың алғашқы аналитикалық теорияларын жасаған ғалымдар Даламбер 1751ж., Клеро 1752ж., Эйлер 1753ж. болатын. </w:t>
      </w:r>
      <w:r>
        <w:rPr>
          <w:rFonts w:ascii="Arial" w:hAnsi="Arial" w:cs="Arial"/>
        </w:rPr>
        <w:t>XVIII</w:t>
      </w:r>
      <w:r w:rsidRPr="00AF16BC">
        <w:rPr>
          <w:rFonts w:ascii="Arial" w:hAnsi="Arial" w:cs="Arial"/>
          <w:lang w:val="ru-RU"/>
        </w:rPr>
        <w:t xml:space="preserve"> ғасырдың аяғына де</w:t>
      </w:r>
      <w:r w:rsidRPr="00AF16BC">
        <w:rPr>
          <w:rFonts w:ascii="Times New Roman" w:hAnsi="Times New Roman"/>
          <w:lang w:val="ru-RU"/>
        </w:rPr>
        <w:t>-</w:t>
      </w:r>
      <w:r w:rsidRPr="00AF16BC">
        <w:rPr>
          <w:rFonts w:ascii="Arial" w:hAnsi="Arial" w:cs="Arial"/>
          <w:lang w:val="ru-RU"/>
        </w:rPr>
        <w:t>йін ең дәл теория Лаплас теориясы болды. Оның дәлдігі 0</w:t>
      </w:r>
      <w:r>
        <w:rPr>
          <w:rFonts w:ascii="Arial" w:hAnsi="Arial" w:cs="Arial"/>
        </w:rPr>
        <w:t>΄</w:t>
      </w:r>
      <w:r w:rsidRPr="00AF16BC">
        <w:rPr>
          <w:rFonts w:ascii="Arial" w:hAnsi="Arial" w:cs="Arial"/>
          <w:lang w:val="ru-RU"/>
        </w:rPr>
        <w:t xml:space="preserve">,5. Бұдан да дәл теория, яғни бақылау дәлдігіне сәйкес келетін теория,- </w:t>
      </w:r>
      <w:r w:rsidRPr="00AF16BC">
        <w:rPr>
          <w:rFonts w:ascii="Arial" w:hAnsi="Arial" w:cs="Arial"/>
          <w:i/>
          <w:iCs/>
          <w:lang w:val="ru-RU"/>
        </w:rPr>
        <w:t>Ганзен</w:t>
      </w:r>
      <w:r w:rsidRPr="00AF16BC">
        <w:rPr>
          <w:rFonts w:ascii="Arial" w:hAnsi="Arial" w:cs="Arial"/>
          <w:lang w:val="ru-RU"/>
        </w:rPr>
        <w:t xml:space="preserve"> теориясы болып табылатын. Бірақ бұл теорияның дәлдігі біртіндеп кеміп, Браун теориясымен алмасты. Браун теориясының да бақылаумен сәйкес болуы үшін Ньютон заңына қосылғыш болуы керек деп еске</w:t>
      </w:r>
      <w:r w:rsidRPr="00AF16BC">
        <w:rPr>
          <w:rFonts w:ascii="Times New Roman" w:hAnsi="Times New Roman"/>
          <w:lang w:val="ru-RU"/>
        </w:rPr>
        <w:t>-</w:t>
      </w:r>
      <w:r w:rsidRPr="00AF16BC">
        <w:rPr>
          <w:rFonts w:ascii="Arial" w:hAnsi="Arial" w:cs="Arial"/>
          <w:lang w:val="ru-RU"/>
        </w:rPr>
        <w:t>ріп есептеп жүрді. Астрономдар бұл түзетудің қажеттігін талқылап, ізденіп жүріп маңызды жаңалыққа келеді: ас</w:t>
      </w:r>
      <w:r w:rsidRPr="00AF16BC">
        <w:rPr>
          <w:rFonts w:ascii="Times New Roman" w:hAnsi="Times New Roman"/>
          <w:lang w:val="ru-RU"/>
        </w:rPr>
        <w:t>-</w:t>
      </w:r>
      <w:r w:rsidRPr="00AF16BC">
        <w:rPr>
          <w:rFonts w:ascii="Arial" w:hAnsi="Arial" w:cs="Arial"/>
          <w:lang w:val="ru-RU"/>
        </w:rPr>
        <w:t xml:space="preserve">пан денелерінің қозғалысын зерттегенде уақыт санаудың ерекше бірқалыпты жүйесі керек. Бұл жүйе </w:t>
      </w:r>
      <w:r w:rsidRPr="00AF16BC">
        <w:rPr>
          <w:rFonts w:ascii="Arial" w:hAnsi="Arial" w:cs="Arial"/>
          <w:b/>
          <w:bCs/>
          <w:i/>
          <w:iCs/>
          <w:lang w:val="ru-RU"/>
        </w:rPr>
        <w:t>эфемеридтік</w:t>
      </w:r>
      <w:r w:rsidRPr="00AF16BC">
        <w:rPr>
          <w:rFonts w:ascii="Arial" w:hAnsi="Arial" w:cs="Arial"/>
          <w:lang w:val="ru-RU"/>
        </w:rPr>
        <w:t xml:space="preserve"> </w:t>
      </w:r>
      <w:r w:rsidRPr="00AF16BC">
        <w:rPr>
          <w:rFonts w:ascii="Arial" w:hAnsi="Arial" w:cs="Arial"/>
          <w:b/>
          <w:bCs/>
          <w:i/>
          <w:iCs/>
          <w:lang w:val="ru-RU"/>
        </w:rPr>
        <w:t xml:space="preserve">уақыт санау жүйесі </w:t>
      </w:r>
      <w:r w:rsidRPr="00AF16BC">
        <w:rPr>
          <w:rFonts w:ascii="Arial" w:hAnsi="Arial" w:cs="Arial"/>
          <w:lang w:val="ru-RU"/>
        </w:rPr>
        <w:t>болып табылады.</w:t>
      </w:r>
    </w:p>
    <w:p w:rsidR="003323E4" w:rsidRPr="00AF16BC" w:rsidRDefault="003323E4">
      <w:pPr>
        <w:widowControl w:val="0"/>
        <w:autoSpaceDE w:val="0"/>
        <w:autoSpaceDN w:val="0"/>
        <w:adjustRightInd w:val="0"/>
        <w:spacing w:after="0" w:line="1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02" w:lineRule="auto"/>
        <w:ind w:firstLine="397"/>
        <w:jc w:val="both"/>
        <w:rPr>
          <w:rFonts w:ascii="Times New Roman" w:hAnsi="Times New Roman"/>
          <w:sz w:val="24"/>
          <w:szCs w:val="24"/>
          <w:lang w:val="ru-RU"/>
        </w:rPr>
      </w:pPr>
      <w:r w:rsidRPr="00AF16BC">
        <w:rPr>
          <w:rFonts w:ascii="Arial" w:hAnsi="Arial" w:cs="Arial"/>
          <w:lang w:val="ru-RU"/>
        </w:rPr>
        <w:t>Кейінгі жылдары бақылау жасаудың орнына, қозғалыс теңдеулерін электронды есептеуіш машиналарда сандық жолмен шешіп, алынған мәліметтерді теориялық</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2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133</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55" w:lineRule="auto"/>
        <w:jc w:val="both"/>
        <w:rPr>
          <w:rFonts w:ascii="Times New Roman" w:hAnsi="Times New Roman"/>
          <w:sz w:val="24"/>
          <w:szCs w:val="24"/>
          <w:lang w:val="ru-RU"/>
        </w:rPr>
      </w:pPr>
      <w:bookmarkStart w:id="131" w:name="page267"/>
      <w:bookmarkEnd w:id="131"/>
      <w:r w:rsidRPr="00AF16BC">
        <w:rPr>
          <w:rFonts w:ascii="Arial" w:hAnsi="Arial" w:cs="Arial"/>
          <w:sz w:val="24"/>
          <w:szCs w:val="24"/>
          <w:lang w:val="ru-RU"/>
        </w:rPr>
        <w:lastRenderedPageBreak/>
        <w:t>мәліметтермен салыстыру үшін пайдаланады. Бұның ыңғайлылығы сол – бақылауды жүргізу кейде қиындау болады, бақылаудың қателіктері көп болып кеткен кезде де салыстыру қиынға тиетін жағдайда, сандық шешімдер қолдануға ыңғайлырақ.</w:t>
      </w:r>
    </w:p>
    <w:p w:rsidR="003323E4" w:rsidRPr="00AF16BC" w:rsidRDefault="003323E4">
      <w:pPr>
        <w:widowControl w:val="0"/>
        <w:autoSpaceDE w:val="0"/>
        <w:autoSpaceDN w:val="0"/>
        <w:adjustRightInd w:val="0"/>
        <w:spacing w:after="0" w:line="23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140"/>
        <w:rPr>
          <w:rFonts w:ascii="Times New Roman" w:hAnsi="Times New Roman"/>
          <w:sz w:val="24"/>
          <w:szCs w:val="24"/>
          <w:lang w:val="ru-RU"/>
        </w:rPr>
      </w:pPr>
      <w:r w:rsidRPr="00AF16BC">
        <w:rPr>
          <w:rFonts w:ascii="Arial" w:hAnsi="Arial" w:cs="Arial"/>
          <w:b/>
          <w:bCs/>
          <w:i/>
          <w:iCs/>
          <w:sz w:val="24"/>
          <w:szCs w:val="24"/>
          <w:lang w:val="ru-RU"/>
        </w:rPr>
        <w:t>Аспан механикасының әдістемелері</w:t>
      </w:r>
    </w:p>
    <w:p w:rsidR="003323E4" w:rsidRPr="00AF16BC" w:rsidRDefault="003323E4">
      <w:pPr>
        <w:widowControl w:val="0"/>
        <w:autoSpaceDE w:val="0"/>
        <w:autoSpaceDN w:val="0"/>
        <w:adjustRightInd w:val="0"/>
        <w:spacing w:after="0" w:line="298"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5" w:lineRule="auto"/>
        <w:ind w:firstLine="397"/>
        <w:jc w:val="both"/>
        <w:rPr>
          <w:rFonts w:ascii="Times New Roman" w:hAnsi="Times New Roman"/>
          <w:sz w:val="24"/>
          <w:szCs w:val="24"/>
          <w:lang w:val="ru-RU"/>
        </w:rPr>
      </w:pPr>
      <w:r w:rsidRPr="00AF16BC">
        <w:rPr>
          <w:rFonts w:ascii="Arial" w:hAnsi="Arial" w:cs="Arial"/>
          <w:sz w:val="23"/>
          <w:szCs w:val="23"/>
          <w:lang w:val="ru-RU"/>
        </w:rPr>
        <w:t xml:space="preserve">Аспан механикасының барлық әдістемелерін 3 топқа жіктеуге болады: </w:t>
      </w:r>
      <w:r w:rsidRPr="00AF16BC">
        <w:rPr>
          <w:rFonts w:ascii="Arial" w:hAnsi="Arial" w:cs="Arial"/>
          <w:b/>
          <w:bCs/>
          <w:sz w:val="23"/>
          <w:szCs w:val="23"/>
          <w:lang w:val="ru-RU"/>
        </w:rPr>
        <w:t>аналитикалық әдістемелер;</w:t>
      </w:r>
      <w:r w:rsidRPr="00AF16BC">
        <w:rPr>
          <w:rFonts w:ascii="Arial" w:hAnsi="Arial" w:cs="Arial"/>
          <w:sz w:val="23"/>
          <w:szCs w:val="23"/>
          <w:lang w:val="ru-RU"/>
        </w:rPr>
        <w:t xml:space="preserve"> </w:t>
      </w:r>
      <w:r w:rsidRPr="00AF16BC">
        <w:rPr>
          <w:rFonts w:ascii="Arial" w:hAnsi="Arial" w:cs="Arial"/>
          <w:b/>
          <w:bCs/>
          <w:sz w:val="23"/>
          <w:szCs w:val="23"/>
          <w:lang w:val="ru-RU"/>
        </w:rPr>
        <w:t>сандық</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b/>
          <w:bCs/>
          <w:sz w:val="24"/>
          <w:szCs w:val="24"/>
          <w:lang w:val="ru-RU"/>
        </w:rPr>
        <w:t>әдістемелер және сапалық әдістемелер.</w:t>
      </w:r>
    </w:p>
    <w:p w:rsidR="003323E4" w:rsidRPr="00AF16BC" w:rsidRDefault="003323E4">
      <w:pPr>
        <w:widowControl w:val="0"/>
        <w:autoSpaceDE w:val="0"/>
        <w:autoSpaceDN w:val="0"/>
        <w:adjustRightInd w:val="0"/>
        <w:spacing w:after="0" w:line="1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6" w:lineRule="auto"/>
        <w:ind w:firstLine="397"/>
        <w:jc w:val="both"/>
        <w:rPr>
          <w:rFonts w:ascii="Times New Roman" w:hAnsi="Times New Roman"/>
          <w:sz w:val="24"/>
          <w:szCs w:val="24"/>
          <w:lang w:val="ru-RU"/>
        </w:rPr>
      </w:pPr>
      <w:r w:rsidRPr="00AF16BC">
        <w:rPr>
          <w:rFonts w:ascii="Arial" w:hAnsi="Arial" w:cs="Arial"/>
          <w:sz w:val="24"/>
          <w:szCs w:val="24"/>
          <w:lang w:val="ru-RU"/>
        </w:rPr>
        <w:t>Аспан денелерінің қозғалыстарын зерттеу үшін аса күрделі теңдеулерді шешу керек. Бұдан кейін ас</w:t>
      </w:r>
      <w:r w:rsidRPr="00AF16BC">
        <w:rPr>
          <w:rFonts w:ascii="Times New Roman" w:hAnsi="Times New Roman"/>
          <w:sz w:val="24"/>
          <w:szCs w:val="24"/>
          <w:lang w:val="ru-RU"/>
        </w:rPr>
        <w:t>-</w:t>
      </w:r>
      <w:r w:rsidRPr="00AF16BC">
        <w:rPr>
          <w:rFonts w:ascii="Arial" w:hAnsi="Arial" w:cs="Arial"/>
          <w:sz w:val="24"/>
          <w:szCs w:val="24"/>
          <w:lang w:val="ru-RU"/>
        </w:rPr>
        <w:t>пан денелерінің координаттарының немесе орбита элементтерінің уақыттан тәуелділік функцияларын анықтау керек. Барлық планеталар үшін:</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lang w:val="ru-RU"/>
        </w:rPr>
      </w:pPr>
      <w:r w:rsidRPr="00AF16BC">
        <w:rPr>
          <w:rFonts w:ascii="Arial" w:hAnsi="Arial" w:cs="Arial"/>
          <w:lang w:val="ru-RU"/>
        </w:rPr>
        <w:t>х=х(</w:t>
      </w:r>
      <w:r>
        <w:rPr>
          <w:rFonts w:ascii="Arial" w:hAnsi="Arial" w:cs="Arial"/>
        </w:rPr>
        <w:t>t</w:t>
      </w:r>
      <w:r w:rsidRPr="00AF16BC">
        <w:rPr>
          <w:rFonts w:ascii="Arial" w:hAnsi="Arial" w:cs="Arial"/>
          <w:lang w:val="ru-RU"/>
        </w:rPr>
        <w:t xml:space="preserve">), </w:t>
      </w:r>
      <w:r>
        <w:rPr>
          <w:rFonts w:ascii="Arial" w:hAnsi="Arial" w:cs="Arial"/>
        </w:rPr>
        <w:t>z</w:t>
      </w:r>
      <w:r w:rsidRPr="00AF16BC">
        <w:rPr>
          <w:rFonts w:ascii="Arial" w:hAnsi="Arial" w:cs="Arial"/>
          <w:lang w:val="ru-RU"/>
        </w:rPr>
        <w:t>=у(</w:t>
      </w:r>
      <w:r>
        <w:rPr>
          <w:rFonts w:ascii="Arial" w:hAnsi="Arial" w:cs="Arial"/>
        </w:rPr>
        <w:t>t</w:t>
      </w:r>
      <w:r w:rsidRPr="00AF16BC">
        <w:rPr>
          <w:rFonts w:ascii="Arial" w:hAnsi="Arial" w:cs="Arial"/>
          <w:lang w:val="ru-RU"/>
        </w:rPr>
        <w:t xml:space="preserve">), </w:t>
      </w:r>
      <w:r>
        <w:rPr>
          <w:rFonts w:ascii="Arial" w:hAnsi="Arial" w:cs="Arial"/>
        </w:rPr>
        <w:t>z</w:t>
      </w:r>
      <w:r w:rsidRPr="00AF16BC">
        <w:rPr>
          <w:rFonts w:ascii="Arial" w:hAnsi="Arial" w:cs="Arial"/>
          <w:lang w:val="ru-RU"/>
        </w:rPr>
        <w:t>=</w:t>
      </w:r>
      <w:r>
        <w:rPr>
          <w:rFonts w:ascii="Arial" w:hAnsi="Arial" w:cs="Arial"/>
        </w:rPr>
        <w:t>z</w:t>
      </w:r>
      <w:r w:rsidRPr="00AF16BC">
        <w:rPr>
          <w:rFonts w:ascii="Arial" w:hAnsi="Arial" w:cs="Arial"/>
          <w:lang w:val="ru-RU"/>
        </w:rPr>
        <w:t>(</w:t>
      </w:r>
      <w:r>
        <w:rPr>
          <w:rFonts w:ascii="Arial" w:hAnsi="Arial" w:cs="Arial"/>
        </w:rPr>
        <w:t>t</w:t>
      </w:r>
      <w:r w:rsidRPr="00AF16BC">
        <w:rPr>
          <w:rFonts w:ascii="Arial" w:hAnsi="Arial" w:cs="Arial"/>
          <w:lang w:val="ru-RU"/>
        </w:rPr>
        <w:t xml:space="preserve">) функциялары белгілі болған жағдайда Күн жүйесі денелерінің орналасуын кез келген уақыт моменті үшін анықтауға болар еді. Есептің шешімі осындай функциялар түрінде алынатын болса, онда шешім </w:t>
      </w:r>
      <w:r w:rsidRPr="00AF16BC">
        <w:rPr>
          <w:rFonts w:ascii="Arial" w:hAnsi="Arial" w:cs="Arial"/>
          <w:b/>
          <w:bCs/>
          <w:lang w:val="ru-RU"/>
        </w:rPr>
        <w:t xml:space="preserve">аналитикалық </w:t>
      </w:r>
      <w:r w:rsidRPr="00AF16BC">
        <w:rPr>
          <w:rFonts w:ascii="Arial" w:hAnsi="Arial" w:cs="Arial"/>
          <w:lang w:val="ru-RU"/>
        </w:rPr>
        <w:t>түрінде табылған дейді.</w:t>
      </w:r>
      <w:r w:rsidRPr="00AF16BC">
        <w:rPr>
          <w:rFonts w:ascii="Arial" w:hAnsi="Arial" w:cs="Arial"/>
          <w:b/>
          <w:bCs/>
          <w:lang w:val="ru-RU"/>
        </w:rPr>
        <w:t xml:space="preserve"> </w:t>
      </w:r>
      <w:r w:rsidRPr="00AF16BC">
        <w:rPr>
          <w:rFonts w:ascii="Arial" w:hAnsi="Arial" w:cs="Arial"/>
          <w:lang w:val="ru-RU"/>
        </w:rPr>
        <w:t>Планетаның</w:t>
      </w:r>
      <w:r w:rsidRPr="00AF16BC">
        <w:rPr>
          <w:rFonts w:ascii="Arial" w:hAnsi="Arial" w:cs="Arial"/>
          <w:b/>
          <w:bCs/>
          <w:lang w:val="ru-RU"/>
        </w:rPr>
        <w:t xml:space="preserve"> </w:t>
      </w:r>
      <w:r w:rsidRPr="00AF16BC">
        <w:rPr>
          <w:rFonts w:ascii="Arial" w:hAnsi="Arial" w:cs="Arial"/>
          <w:lang w:val="ru-RU"/>
        </w:rPr>
        <w:t xml:space="preserve">қозғалыс теориясы </w:t>
      </w:r>
      <w:r w:rsidRPr="00AF16BC">
        <w:rPr>
          <w:rFonts w:ascii="Arial" w:hAnsi="Arial" w:cs="Arial"/>
          <w:b/>
          <w:bCs/>
          <w:lang w:val="ru-RU"/>
        </w:rPr>
        <w:t>аналитикалық теория</w:t>
      </w:r>
      <w:r w:rsidRPr="00AF16BC">
        <w:rPr>
          <w:rFonts w:ascii="Arial" w:hAnsi="Arial" w:cs="Arial"/>
          <w:lang w:val="ru-RU"/>
        </w:rPr>
        <w:t xml:space="preserve"> деп атала</w:t>
      </w:r>
      <w:r w:rsidRPr="00AF16BC">
        <w:rPr>
          <w:rFonts w:ascii="Times New Roman" w:hAnsi="Times New Roman"/>
          <w:lang w:val="ru-RU"/>
        </w:rPr>
        <w:t>-</w:t>
      </w:r>
      <w:r w:rsidRPr="00AF16BC">
        <w:rPr>
          <w:rFonts w:ascii="Arial" w:hAnsi="Arial" w:cs="Arial"/>
          <w:lang w:val="ru-RU"/>
        </w:rPr>
        <w:t>ды. Сонымен, аспан механикасында аспан денелерінің қозғалысының аналитикалық теориясы дегеніміз, ко­ ординаттардың немесе орбита элементтерінің уақыттан тәуелділігін білдіретін формулалар жүйесін айтады. Аспан денелерінің сипаттамалары бұл формулаларда әріп арқылы беріледі. Аналитикалық теорияның артықшылығы - ол кез-келген уақыт моментіндегі, айталық, миллион жыл</w:t>
      </w:r>
      <w:r w:rsidRPr="00AF16BC">
        <w:rPr>
          <w:rFonts w:ascii="Times New Roman" w:hAnsi="Times New Roman"/>
          <w:lang w:val="ru-RU"/>
        </w:rPr>
        <w:t>-</w:t>
      </w:r>
      <w:r w:rsidRPr="00AF16BC">
        <w:rPr>
          <w:rFonts w:ascii="Arial" w:hAnsi="Arial" w:cs="Arial"/>
          <w:lang w:val="ru-RU"/>
        </w:rPr>
        <w:t>дан кейін немесе миллион жыл бұрын планетаның ор</w:t>
      </w:r>
      <w:r w:rsidRPr="00AF16BC">
        <w:rPr>
          <w:rFonts w:ascii="Times New Roman" w:hAnsi="Times New Roman"/>
          <w:lang w:val="ru-RU"/>
        </w:rPr>
        <w:t>-</w:t>
      </w:r>
      <w:r w:rsidRPr="00AF16BC">
        <w:rPr>
          <w:rFonts w:ascii="Arial" w:hAnsi="Arial" w:cs="Arial"/>
          <w:lang w:val="ru-RU"/>
        </w:rPr>
        <w:t>наласуын табуға мүмкіндік береді. Бұл мақсатта орын</w:t>
      </w:r>
      <w:r w:rsidRPr="00AF16BC">
        <w:rPr>
          <w:rFonts w:ascii="Times New Roman" w:hAnsi="Times New Roman"/>
          <w:lang w:val="ru-RU"/>
        </w:rPr>
        <w:t>-</w:t>
      </w:r>
      <w:r w:rsidRPr="00AF16BC">
        <w:rPr>
          <w:rFonts w:ascii="Arial" w:hAnsi="Arial" w:cs="Arial"/>
          <w:lang w:val="ru-RU"/>
        </w:rPr>
        <w:t>далатын операциялардың саны өте аз. Массаны және планетаның қозғалысының бастапқы шарттарын өзгертіп, сол аналитикалық теориядан жаңа шарттарға сәйкес</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86"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164"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134</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86"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72" w:lineRule="auto"/>
        <w:ind w:right="20"/>
        <w:jc w:val="both"/>
        <w:rPr>
          <w:rFonts w:ascii="Times New Roman" w:hAnsi="Times New Roman"/>
          <w:sz w:val="24"/>
          <w:szCs w:val="24"/>
          <w:lang w:val="ru-RU"/>
        </w:rPr>
      </w:pPr>
      <w:bookmarkStart w:id="132" w:name="page269"/>
      <w:bookmarkEnd w:id="132"/>
      <w:r w:rsidRPr="00AF16BC">
        <w:rPr>
          <w:rFonts w:ascii="Arial" w:hAnsi="Arial" w:cs="Arial"/>
          <w:lang w:val="ru-RU"/>
        </w:rPr>
        <w:lastRenderedPageBreak/>
        <w:t>планетаның орналасуының қалай өзгеретіндігін есептеп шығару оңай. Ал сандық әдістемелерді қолданар болсақ, бұл есепті ең басынан бастап, әрбір уақыт моменті үшін са</w:t>
      </w:r>
      <w:r w:rsidRPr="00AF16BC">
        <w:rPr>
          <w:rFonts w:ascii="Times New Roman" w:hAnsi="Times New Roman"/>
          <w:lang w:val="ru-RU"/>
        </w:rPr>
        <w:t>-</w:t>
      </w:r>
      <w:r w:rsidRPr="00AF16BC">
        <w:rPr>
          <w:rFonts w:ascii="Arial" w:hAnsi="Arial" w:cs="Arial"/>
          <w:lang w:val="ru-RU"/>
        </w:rPr>
        <w:t>ты-сатылап, миллион жыл үшін шығару керек болады.</w:t>
      </w:r>
    </w:p>
    <w:p w:rsidR="003323E4" w:rsidRPr="00AF16BC"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right="20" w:firstLine="397"/>
        <w:jc w:val="both"/>
        <w:rPr>
          <w:rFonts w:ascii="Times New Roman" w:hAnsi="Times New Roman"/>
          <w:sz w:val="24"/>
          <w:szCs w:val="24"/>
          <w:lang w:val="ru-RU"/>
        </w:rPr>
      </w:pPr>
      <w:r w:rsidRPr="00AF16BC">
        <w:rPr>
          <w:rFonts w:ascii="Arial" w:hAnsi="Arial" w:cs="Arial"/>
          <w:lang w:val="ru-RU"/>
        </w:rPr>
        <w:t>Аналитикалық теориядан бастапқы шарттар, планета массасы өзгергенде, қозғалыстың өзгеру сипатын анықтау оңай. Ал сандық теорияның көмегімен бұны анықтау үшін, бастапқы шарттар мен планета массасын өзгерте отырып, теңдеулердің сандық шешімін анықтап, содан шыққан әр түрлі сандық массивтерді мұқият салыстыра отырып, заңдылықтарды іздестіру керек.</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6" w:lineRule="auto"/>
        <w:ind w:right="20" w:firstLine="397"/>
        <w:jc w:val="both"/>
        <w:rPr>
          <w:rFonts w:ascii="Times New Roman" w:hAnsi="Times New Roman"/>
          <w:sz w:val="24"/>
          <w:szCs w:val="24"/>
          <w:lang w:val="ru-RU"/>
        </w:rPr>
      </w:pPr>
      <w:r w:rsidRPr="00AF16BC">
        <w:rPr>
          <w:rFonts w:ascii="Arial" w:hAnsi="Arial" w:cs="Arial"/>
          <w:sz w:val="21"/>
          <w:szCs w:val="21"/>
          <w:lang w:val="ru-RU"/>
        </w:rPr>
        <w:t>Аналитикалық теория дәлдігі және эффективтігі жағынан жақсы теория болса, ешқандай сандық теорияны қажет етпейді. Дегенмен ЭЕМ-ның дамуы аналитикалық теорияларды құруды да жеңілдететін дәрежеге жетіп отыр. ЭЕМ-ның жадының күрт өсуі, есептеу шапшаңдығының жоғарылауы- формулалармен жұмыс істеуге мүмкіндік береді. Соның көмегімен Айдың, барлық планеталардың таза сандық- аналитикалық теориялары құрылды. Сандық аналитикалық­ теориялар белгілі аналитикалық теориялар</w:t>
      </w:r>
      <w:r w:rsidRPr="00AF16BC">
        <w:rPr>
          <w:rFonts w:ascii="Times New Roman" w:hAnsi="Times New Roman"/>
          <w:sz w:val="21"/>
          <w:szCs w:val="21"/>
          <w:lang w:val="ru-RU"/>
        </w:rPr>
        <w:t>-</w:t>
      </w:r>
      <w:r w:rsidRPr="00AF16BC">
        <w:rPr>
          <w:rFonts w:ascii="Arial" w:hAnsi="Arial" w:cs="Arial"/>
          <w:sz w:val="21"/>
          <w:szCs w:val="21"/>
          <w:lang w:val="ru-RU"/>
        </w:rPr>
        <w:t>ды пайдаланып, планеталардың қозғалысын дәл есептеу</w:t>
      </w:r>
      <w:r w:rsidRPr="00AF16BC">
        <w:rPr>
          <w:rFonts w:ascii="Times New Roman" w:hAnsi="Times New Roman"/>
          <w:sz w:val="21"/>
          <w:szCs w:val="21"/>
          <w:lang w:val="ru-RU"/>
        </w:rPr>
        <w:t>-</w:t>
      </w:r>
      <w:r w:rsidRPr="00AF16BC">
        <w:rPr>
          <w:rFonts w:ascii="Arial" w:hAnsi="Arial" w:cs="Arial"/>
          <w:sz w:val="21"/>
          <w:szCs w:val="21"/>
          <w:lang w:val="ru-RU"/>
        </w:rPr>
        <w:t>ге мүмкіндік береді. ЭЕМ-ның шамасы қазір әріптермен өрнектелген теорияларды құруға да мүмкіндік береді.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lang w:val="ru-RU"/>
        </w:rPr>
      </w:pPr>
      <w:r w:rsidRPr="00AF16BC">
        <w:rPr>
          <w:rFonts w:ascii="Arial" w:hAnsi="Arial" w:cs="Arial"/>
          <w:lang w:val="ru-RU"/>
        </w:rPr>
        <w:t>Сонымен, бұл формулалардың универсалдылығы да көрініп тұр. Кез- келген аспан денесінің сандық сипатта</w:t>
      </w:r>
      <w:r w:rsidRPr="00AF16BC">
        <w:rPr>
          <w:rFonts w:ascii="Times New Roman" w:hAnsi="Times New Roman"/>
          <w:lang w:val="ru-RU"/>
        </w:rPr>
        <w:t>-</w:t>
      </w:r>
      <w:r w:rsidRPr="00AF16BC">
        <w:rPr>
          <w:rFonts w:ascii="Arial" w:hAnsi="Arial" w:cs="Arial"/>
          <w:lang w:val="ru-RU"/>
        </w:rPr>
        <w:t>маларын осы формулаларға қойғанда осы дененің кез-келген уақыт моментіндегі орналасуын анықтауға болады.</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8" w:lineRule="auto"/>
        <w:ind w:right="20" w:firstLine="397"/>
        <w:jc w:val="both"/>
        <w:rPr>
          <w:rFonts w:ascii="Times New Roman" w:hAnsi="Times New Roman"/>
          <w:sz w:val="24"/>
          <w:szCs w:val="24"/>
          <w:lang w:val="ru-RU"/>
        </w:rPr>
      </w:pPr>
      <w:r w:rsidRPr="00AF16BC">
        <w:rPr>
          <w:rFonts w:ascii="Arial" w:hAnsi="Arial" w:cs="Arial"/>
          <w:sz w:val="23"/>
          <w:szCs w:val="23"/>
          <w:lang w:val="ru-RU"/>
        </w:rPr>
        <w:t>Бірақ өкінішке орай, аспан механикасында қолданы­ латын барлық механикалық схемаларды сипаттайтын теңдеулердің дәл аналитикалық шешімдерін қазір анықтау мүмкін емес. Бірақ қазір жуықтап шешудің эффективті әдістемелері бар. Олар жеткілікті дәлдікпен, қажетті ұзақ уақыт аралықтарында Күн жүйесі денелерінің орна</w:t>
      </w:r>
      <w:r w:rsidRPr="00AF16BC">
        <w:rPr>
          <w:rFonts w:ascii="Times New Roman" w:hAnsi="Times New Roman"/>
          <w:sz w:val="23"/>
          <w:szCs w:val="23"/>
          <w:lang w:val="ru-RU"/>
        </w:rPr>
        <w:t>-</w:t>
      </w:r>
      <w:r w:rsidRPr="00AF16BC">
        <w:rPr>
          <w:rFonts w:ascii="Arial" w:hAnsi="Arial" w:cs="Arial"/>
          <w:sz w:val="23"/>
          <w:szCs w:val="23"/>
          <w:lang w:val="ru-RU"/>
        </w:rPr>
        <w:t>ласуын анықтауға мүмкіндік береді.</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40" w:bottom="435" w:left="1020" w:header="720" w:footer="720" w:gutter="0"/>
          <w:cols w:space="720" w:equalWidth="0">
            <w:col w:w="6140"/>
          </w:cols>
          <w:noEndnote/>
        </w:sectPr>
      </w:pPr>
    </w:p>
    <w:p w:rsidR="003323E4" w:rsidRPr="00AF16BC" w:rsidRDefault="003323E4">
      <w:pPr>
        <w:widowControl w:val="0"/>
        <w:autoSpaceDE w:val="0"/>
        <w:autoSpaceDN w:val="0"/>
        <w:adjustRightInd w:val="0"/>
        <w:spacing w:after="0" w:line="6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135</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lang w:val="ru-RU"/>
        </w:rPr>
      </w:pPr>
      <w:bookmarkStart w:id="133" w:name="page271"/>
      <w:bookmarkEnd w:id="133"/>
      <w:r w:rsidRPr="00AF16BC">
        <w:rPr>
          <w:rFonts w:ascii="Arial" w:hAnsi="Arial" w:cs="Arial"/>
          <w:sz w:val="24"/>
          <w:szCs w:val="24"/>
          <w:lang w:val="ru-RU"/>
        </w:rPr>
        <w:lastRenderedPageBreak/>
        <w:t>Аналитикалық зерттеу әдістемелері - денелердің қозғалысындағы ұйтқуларды есептеуді мақсат ететіндігі жоғарыда айтылған.</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Астрономдар сандық есептеу әдістерін ерте заман</w:t>
      </w:r>
      <w:r w:rsidRPr="00AF16BC">
        <w:rPr>
          <w:rFonts w:ascii="Times New Roman" w:hAnsi="Times New Roman"/>
          <w:lang w:val="ru-RU"/>
        </w:rPr>
        <w:t>-</w:t>
      </w:r>
      <w:r w:rsidRPr="00AF16BC">
        <w:rPr>
          <w:rFonts w:ascii="Arial" w:hAnsi="Arial" w:cs="Arial"/>
          <w:lang w:val="ru-RU"/>
        </w:rPr>
        <w:t>нан қолдана бастаған. Шынында да аспан шырақтарының көрінерлік орындары жайында бақылау мәліметтер жинақталған кезде, оларды сандық есептеулер арқылы теориялық мәліметтермен салыстыру қажет болады.</w:t>
      </w:r>
    </w:p>
    <w:p w:rsidR="003323E4"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rPr>
      </w:pPr>
      <w:r w:rsidRPr="00AF16BC">
        <w:rPr>
          <w:rFonts w:ascii="Arial" w:hAnsi="Arial" w:cs="Arial"/>
          <w:lang w:val="ru-RU"/>
        </w:rPr>
        <w:t>Сандық әдістемелер, электронды есептеуіш машина</w:t>
      </w:r>
      <w:r w:rsidRPr="00AF16BC">
        <w:rPr>
          <w:rFonts w:ascii="Times New Roman" w:hAnsi="Times New Roman"/>
          <w:lang w:val="ru-RU"/>
        </w:rPr>
        <w:t>-</w:t>
      </w:r>
      <w:r w:rsidRPr="00AF16BC">
        <w:rPr>
          <w:rFonts w:ascii="Arial" w:hAnsi="Arial" w:cs="Arial"/>
          <w:lang w:val="ru-RU"/>
        </w:rPr>
        <w:t xml:space="preserve">лар пайда болмастан бұрын, аналитикалық әдістермен салыстырғанда әлдеқайда сирек қолданылды. </w:t>
      </w:r>
      <w:r>
        <w:rPr>
          <w:rFonts w:ascii="Arial" w:hAnsi="Arial" w:cs="Arial"/>
        </w:rPr>
        <w:t>Негізінен, бұрын бұл әдістемелердің көмегімен кейбір кометалардың</w:t>
      </w:r>
    </w:p>
    <w:p w:rsidR="003323E4" w:rsidRDefault="003323E4">
      <w:pPr>
        <w:widowControl w:val="0"/>
        <w:autoSpaceDE w:val="0"/>
        <w:autoSpaceDN w:val="0"/>
        <w:adjustRightInd w:val="0"/>
        <w:spacing w:after="0" w:line="3" w:lineRule="exact"/>
        <w:rPr>
          <w:rFonts w:ascii="Times New Roman" w:hAnsi="Times New Roman"/>
          <w:sz w:val="24"/>
          <w:szCs w:val="24"/>
        </w:rPr>
      </w:pPr>
    </w:p>
    <w:tbl>
      <w:tblPr>
        <w:tblW w:w="0" w:type="auto"/>
        <w:tblLayout w:type="fixed"/>
        <w:tblCellMar>
          <w:left w:w="0" w:type="dxa"/>
          <w:right w:w="0" w:type="dxa"/>
        </w:tblCellMar>
        <w:tblLook w:val="0000"/>
      </w:tblPr>
      <w:tblGrid>
        <w:gridCol w:w="720"/>
        <w:gridCol w:w="1620"/>
        <w:gridCol w:w="1920"/>
        <w:gridCol w:w="1880"/>
      </w:tblGrid>
      <w:tr w:rsidR="003323E4" w:rsidRPr="00AF16BC">
        <w:trPr>
          <w:trHeight w:val="288"/>
        </w:trPr>
        <w:tc>
          <w:tcPr>
            <w:tcW w:w="7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және</w:t>
            </w:r>
          </w:p>
        </w:tc>
        <w:tc>
          <w:tcPr>
            <w:tcW w:w="16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sz w:val="24"/>
                <w:szCs w:val="24"/>
              </w:rPr>
              <w:t>кейбір  кіші</w:t>
            </w:r>
          </w:p>
        </w:tc>
        <w:tc>
          <w:tcPr>
            <w:tcW w:w="19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планеталардың</w:t>
            </w:r>
          </w:p>
        </w:tc>
        <w:tc>
          <w:tcPr>
            <w:tcW w:w="18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9"/>
                <w:sz w:val="24"/>
                <w:szCs w:val="24"/>
              </w:rPr>
              <w:t>орбиталарын  аз</w:t>
            </w:r>
          </w:p>
        </w:tc>
      </w:tr>
      <w:tr w:rsidR="003323E4" w:rsidRPr="00AF16BC">
        <w:trPr>
          <w:trHeight w:val="288"/>
        </w:trPr>
        <w:tc>
          <w:tcPr>
            <w:tcW w:w="7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уақыт</w:t>
            </w:r>
          </w:p>
        </w:tc>
        <w:tc>
          <w:tcPr>
            <w:tcW w:w="16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90"/>
                <w:sz w:val="24"/>
                <w:szCs w:val="24"/>
              </w:rPr>
              <w:t>аралықтары</w:t>
            </w:r>
          </w:p>
        </w:tc>
        <w:tc>
          <w:tcPr>
            <w:tcW w:w="38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үшін есептейтін. Бұлардың си</w:t>
            </w:r>
            <w:r w:rsidRPr="00AF16BC">
              <w:rPr>
                <w:rFonts w:ascii="Times New Roman" w:hAnsi="Times New Roman"/>
                <w:sz w:val="24"/>
                <w:szCs w:val="24"/>
              </w:rPr>
              <w:t>-</w:t>
            </w:r>
          </w:p>
        </w:tc>
      </w:tr>
      <w:tr w:rsidR="003323E4" w:rsidRPr="00AF16BC">
        <w:trPr>
          <w:trHeight w:val="288"/>
        </w:trPr>
        <w:tc>
          <w:tcPr>
            <w:tcW w:w="23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рек қолданылуының</w:t>
            </w:r>
          </w:p>
        </w:tc>
        <w:tc>
          <w:tcPr>
            <w:tcW w:w="19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360"/>
              <w:rPr>
                <w:rFonts w:ascii="Times New Roman" w:hAnsi="Times New Roman"/>
                <w:sz w:val="24"/>
                <w:szCs w:val="24"/>
              </w:rPr>
            </w:pPr>
            <w:r w:rsidRPr="00AF16BC">
              <w:rPr>
                <w:rFonts w:ascii="Arial" w:hAnsi="Arial" w:cs="Arial"/>
                <w:sz w:val="24"/>
                <w:szCs w:val="24"/>
              </w:rPr>
              <w:t>себебі: аспан</w:t>
            </w:r>
          </w:p>
        </w:tc>
        <w:tc>
          <w:tcPr>
            <w:tcW w:w="18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механикасының</w:t>
            </w:r>
          </w:p>
        </w:tc>
      </w:tr>
    </w:tbl>
    <w:p w:rsidR="003323E4" w:rsidRDefault="00281624">
      <w:pPr>
        <w:widowControl w:val="0"/>
        <w:overflowPunct w:val="0"/>
        <w:autoSpaceDE w:val="0"/>
        <w:autoSpaceDN w:val="0"/>
        <w:adjustRightInd w:val="0"/>
        <w:spacing w:after="0" w:line="285" w:lineRule="auto"/>
        <w:jc w:val="both"/>
        <w:rPr>
          <w:rFonts w:ascii="Times New Roman" w:hAnsi="Times New Roman"/>
          <w:sz w:val="24"/>
          <w:szCs w:val="24"/>
        </w:rPr>
      </w:pPr>
      <w:r>
        <w:rPr>
          <w:rFonts w:ascii="Arial" w:hAnsi="Arial" w:cs="Arial"/>
          <w:sz w:val="21"/>
          <w:szCs w:val="21"/>
        </w:rPr>
        <w:t>есептерінде осы әдістемелерді қолданғанда миллиардтаған операцияны орындау керек, ал бұл операцияны электрон</w:t>
      </w:r>
      <w:r>
        <w:rPr>
          <w:rFonts w:ascii="Times New Roman" w:hAnsi="Times New Roman"/>
          <w:sz w:val="21"/>
          <w:szCs w:val="21"/>
        </w:rPr>
        <w:t>-</w:t>
      </w:r>
      <w:r>
        <w:rPr>
          <w:rFonts w:ascii="Arial" w:hAnsi="Arial" w:cs="Arial"/>
          <w:sz w:val="21"/>
          <w:szCs w:val="21"/>
        </w:rPr>
        <w:t>ды- есептеуіш машинасыз атқару қиын. Бұл әдістемелерді қолдана бастаған - ағылшын астрономы Адамс (1819-1892) болатын. Оның әдісі осы уақытқа дейін қолданылып келеді және тек аспан механикасында ғана емес, соны</w:t>
      </w:r>
      <w:r>
        <w:rPr>
          <w:rFonts w:ascii="Times New Roman" w:hAnsi="Times New Roman"/>
          <w:sz w:val="21"/>
          <w:szCs w:val="21"/>
        </w:rPr>
        <w:t>-</w:t>
      </w:r>
      <w:r>
        <w:rPr>
          <w:rFonts w:ascii="Arial" w:hAnsi="Arial" w:cs="Arial"/>
          <w:sz w:val="21"/>
          <w:szCs w:val="21"/>
        </w:rPr>
        <w:t>мен қатар басқа салаларда да қолданылады.</w:t>
      </w:r>
    </w:p>
    <w:p w:rsidR="003323E4" w:rsidRDefault="003323E4">
      <w:pPr>
        <w:widowControl w:val="0"/>
        <w:autoSpaceDE w:val="0"/>
        <w:autoSpaceDN w:val="0"/>
        <w:adjustRightInd w:val="0"/>
        <w:spacing w:after="0" w:line="6"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2" w:lineRule="auto"/>
        <w:ind w:firstLine="397"/>
        <w:jc w:val="both"/>
        <w:rPr>
          <w:rFonts w:ascii="Times New Roman" w:hAnsi="Times New Roman"/>
          <w:sz w:val="24"/>
          <w:szCs w:val="24"/>
        </w:rPr>
      </w:pPr>
      <w:r>
        <w:rPr>
          <w:rFonts w:ascii="Arial" w:hAnsi="Arial" w:cs="Arial"/>
          <w:sz w:val="21"/>
          <w:szCs w:val="21"/>
        </w:rPr>
        <w:t xml:space="preserve">Сандық есептеулерді орындау барысында өзіндік қиындықтар пайда болады. Ең алдымен, </w:t>
      </w:r>
      <w:r>
        <w:rPr>
          <w:rFonts w:ascii="Arial" w:hAnsi="Arial" w:cs="Arial"/>
          <w:b/>
          <w:bCs/>
          <w:sz w:val="21"/>
          <w:szCs w:val="21"/>
        </w:rPr>
        <w:t>есептеу</w:t>
      </w:r>
      <w:r>
        <w:rPr>
          <w:rFonts w:ascii="Arial" w:hAnsi="Arial" w:cs="Arial"/>
          <w:sz w:val="21"/>
          <w:szCs w:val="21"/>
        </w:rPr>
        <w:t xml:space="preserve"> </w:t>
      </w:r>
      <w:r>
        <w:rPr>
          <w:rFonts w:ascii="Arial" w:hAnsi="Arial" w:cs="Arial"/>
          <w:b/>
          <w:bCs/>
          <w:sz w:val="21"/>
          <w:szCs w:val="21"/>
        </w:rPr>
        <w:t>нәтижесінің қателіктерін бағалау</w:t>
      </w:r>
      <w:r>
        <w:rPr>
          <w:rFonts w:ascii="Arial" w:hAnsi="Arial" w:cs="Arial"/>
          <w:sz w:val="21"/>
          <w:szCs w:val="21"/>
        </w:rPr>
        <w:t>.</w:t>
      </w:r>
      <w:r>
        <w:rPr>
          <w:rFonts w:ascii="Arial" w:hAnsi="Arial" w:cs="Arial"/>
          <w:b/>
          <w:bCs/>
          <w:sz w:val="21"/>
          <w:szCs w:val="21"/>
        </w:rPr>
        <w:t xml:space="preserve"> </w:t>
      </w:r>
      <w:r>
        <w:rPr>
          <w:rFonts w:ascii="Arial" w:hAnsi="Arial" w:cs="Arial"/>
          <w:sz w:val="21"/>
          <w:szCs w:val="21"/>
        </w:rPr>
        <w:t>Қателіктерді бағалауды</w:t>
      </w:r>
      <w:r>
        <w:rPr>
          <w:rFonts w:ascii="Arial" w:hAnsi="Arial" w:cs="Arial"/>
          <w:b/>
          <w:bCs/>
          <w:sz w:val="21"/>
          <w:szCs w:val="21"/>
        </w:rPr>
        <w:t xml:space="preserve"> </w:t>
      </w:r>
      <w:r>
        <w:rPr>
          <w:rFonts w:ascii="Arial" w:hAnsi="Arial" w:cs="Arial"/>
          <w:sz w:val="21"/>
          <w:szCs w:val="21"/>
        </w:rPr>
        <w:t>астрономдар физиктерден бұрынырақ бастаған. Сандық әдістерді де шығарған аспан механикасының мамандары болатын. Аналитикалық әдістердің ыңғайсыз жағы: ас</w:t>
      </w:r>
      <w:r>
        <w:rPr>
          <w:rFonts w:ascii="Times New Roman" w:hAnsi="Times New Roman"/>
          <w:sz w:val="21"/>
          <w:szCs w:val="21"/>
        </w:rPr>
        <w:t>-</w:t>
      </w:r>
      <w:r>
        <w:rPr>
          <w:rFonts w:ascii="Arial" w:hAnsi="Arial" w:cs="Arial"/>
          <w:sz w:val="21"/>
          <w:szCs w:val="21"/>
        </w:rPr>
        <w:t>пан денелерінің механикалық қозғалысының теңдеулерін жалпы түрде шешу- көпшілік жағдайда мүмкін болмайды. Сондықтан бұл теңдеулерді жуық түрде шешеді. Алғашқы сандық әдісті Эйлер, одан кейінгі ең белгілі әдістерді Адамс, Рунге және Кутт, Коуэлл және Кроммлин ұсынған болатын. Бұл әдістер әлі де жетілдіріліп дамып жатыр.</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4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136</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50" w:lineRule="auto"/>
        <w:jc w:val="both"/>
        <w:rPr>
          <w:rFonts w:ascii="Times New Roman" w:hAnsi="Times New Roman"/>
          <w:sz w:val="24"/>
          <w:szCs w:val="24"/>
        </w:rPr>
      </w:pPr>
      <w:bookmarkStart w:id="134" w:name="page273"/>
      <w:bookmarkEnd w:id="134"/>
      <w:r>
        <w:rPr>
          <w:rFonts w:ascii="Arial" w:hAnsi="Arial" w:cs="Arial"/>
          <w:sz w:val="24"/>
          <w:szCs w:val="24"/>
        </w:rPr>
        <w:lastRenderedPageBreak/>
        <w:t>XX ғасырдың ортасына таман пайда болған ЭЕМ-лар бұл жұмысты автоматтандырып, жеңілдетті. Бірақ қазір ас</w:t>
      </w:r>
      <w:r>
        <w:rPr>
          <w:rFonts w:ascii="Times New Roman" w:hAnsi="Times New Roman"/>
          <w:sz w:val="24"/>
          <w:szCs w:val="24"/>
        </w:rPr>
        <w:t>-</w:t>
      </w:r>
      <w:r>
        <w:rPr>
          <w:rFonts w:ascii="Arial" w:hAnsi="Arial" w:cs="Arial"/>
          <w:sz w:val="24"/>
          <w:szCs w:val="24"/>
        </w:rPr>
        <w:t>пан механикасының қоятын мәселелері ЭЕМ-ның қолдану шектеріне жақындап келеді, өйткені бақылау дәлдігі XX ғасырдың ортасына дейін керемет жоғарылап, есептеу дәлдігіне жақындап қалды. Лазерлік қондырғылар аспан денелеріне дейінгі қашықтықтарды өте дәл анықтауға мүмкіндік берді.</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8" w:lineRule="auto"/>
        <w:ind w:firstLine="397"/>
        <w:jc w:val="both"/>
        <w:rPr>
          <w:rFonts w:ascii="Times New Roman" w:hAnsi="Times New Roman"/>
          <w:sz w:val="24"/>
          <w:szCs w:val="24"/>
        </w:rPr>
      </w:pPr>
      <w:r>
        <w:rPr>
          <w:rFonts w:ascii="Arial" w:hAnsi="Arial" w:cs="Arial"/>
          <w:sz w:val="21"/>
          <w:szCs w:val="21"/>
        </w:rPr>
        <w:t>Ал планетааралық қашықтықтарды дәл анықтау ғарыштық сапарларды іске асыру үшін керек. Лазер сәулесін аспан денелерінен шағылу үшін сол денелердің бетіне шағылдырушы қондырғылар орнату қажет. Сандық теориялар аз уақытқа болса да аналитикалық теориялардан дәлірек мәндерді есептеуге мүмкіндік берді. XX ғасырдың аяғына таман аналитикалық теориялардан да дәл мәлімет беретін, сонымен бірге ұзақ уақыт аралықтарына есептел</w:t>
      </w:r>
      <w:r>
        <w:rPr>
          <w:rFonts w:ascii="Times New Roman" w:hAnsi="Times New Roman"/>
          <w:sz w:val="21"/>
          <w:szCs w:val="21"/>
        </w:rPr>
        <w:t>-</w:t>
      </w:r>
      <w:r>
        <w:rPr>
          <w:rFonts w:ascii="Arial" w:hAnsi="Arial" w:cs="Arial"/>
          <w:sz w:val="21"/>
          <w:szCs w:val="21"/>
        </w:rPr>
        <w:t>ген сандық теориялар да пайда болды. Бұл теорияларды құру үшін астрономдар мен математиктердің үлкен коллек</w:t>
      </w:r>
      <w:r>
        <w:rPr>
          <w:rFonts w:ascii="Times New Roman" w:hAnsi="Times New Roman"/>
          <w:sz w:val="21"/>
          <w:szCs w:val="21"/>
        </w:rPr>
        <w:t>-</w:t>
      </w:r>
      <w:r>
        <w:rPr>
          <w:rFonts w:ascii="Arial" w:hAnsi="Arial" w:cs="Arial"/>
          <w:sz w:val="21"/>
          <w:szCs w:val="21"/>
        </w:rPr>
        <w:t>тивтері еңбек етті. Енді сандық теориялардың дәлдігін тек</w:t>
      </w:r>
      <w:r>
        <w:rPr>
          <w:rFonts w:ascii="Times New Roman" w:hAnsi="Times New Roman"/>
          <w:sz w:val="21"/>
          <w:szCs w:val="21"/>
        </w:rPr>
        <w:t>-</w:t>
      </w:r>
      <w:r>
        <w:rPr>
          <w:rFonts w:ascii="Arial" w:hAnsi="Arial" w:cs="Arial"/>
          <w:sz w:val="21"/>
          <w:szCs w:val="21"/>
        </w:rPr>
        <w:t>серу үшін оның қорытындыларын бақылау мәліметтерімен емес, сандық есептеулерінің қортындыларымен салыстыру орын алып келе жатыр. Бұның тиімділігі сол азғана уақыт аралығына есептелген сандық теория аналитикалық те</w:t>
      </w:r>
      <w:r>
        <w:rPr>
          <w:rFonts w:ascii="Times New Roman" w:hAnsi="Times New Roman"/>
          <w:sz w:val="21"/>
          <w:szCs w:val="21"/>
        </w:rPr>
        <w:t>-</w:t>
      </w:r>
      <w:r>
        <w:rPr>
          <w:rFonts w:ascii="Arial" w:hAnsi="Arial" w:cs="Arial"/>
          <w:sz w:val="21"/>
          <w:szCs w:val="21"/>
        </w:rPr>
        <w:t>ориялардан дәлірек болғанымен қатар, сандық есеп</w:t>
      </w:r>
      <w:r>
        <w:rPr>
          <w:rFonts w:ascii="Times New Roman" w:hAnsi="Times New Roman"/>
          <w:sz w:val="21"/>
          <w:szCs w:val="21"/>
        </w:rPr>
        <w:t>-</w:t>
      </w:r>
      <w:r>
        <w:rPr>
          <w:rFonts w:ascii="Arial" w:hAnsi="Arial" w:cs="Arial"/>
          <w:sz w:val="21"/>
          <w:szCs w:val="21"/>
        </w:rPr>
        <w:t>теу эксперимент болып қарастырылады, яғни берілген механикалық схеманың негізінде құрылған аналитикалық теорияны тексеруге көмектеседі. Аспан денелерінің нақты қозғалысы қандай да механикалық схемаға сәйкес келмейді және схема негізінде құрылған аналитикалық теория қандай дәл болса да есептеулі қозғалыстан өзгеше нәтижеге кел</w:t>
      </w:r>
      <w:r>
        <w:rPr>
          <w:rFonts w:ascii="Times New Roman" w:hAnsi="Times New Roman"/>
          <w:sz w:val="21"/>
          <w:szCs w:val="21"/>
        </w:rPr>
        <w:t>-</w:t>
      </w:r>
      <w:r>
        <w:rPr>
          <w:rFonts w:ascii="Arial" w:hAnsi="Arial" w:cs="Arial"/>
          <w:sz w:val="21"/>
          <w:szCs w:val="21"/>
        </w:rPr>
        <w:t>тіреді. Бірақ сандық әдістемелерінің кемшіліктері де жоқ емес. Бұл теориялар қандай да бір уақыт моменттеріндегі ас</w:t>
      </w:r>
      <w:r>
        <w:rPr>
          <w:rFonts w:ascii="Times New Roman" w:hAnsi="Times New Roman"/>
          <w:sz w:val="21"/>
          <w:szCs w:val="21"/>
        </w:rPr>
        <w:t>-</w:t>
      </w:r>
      <w:r>
        <w:rPr>
          <w:rFonts w:ascii="Arial" w:hAnsi="Arial" w:cs="Arial"/>
          <w:sz w:val="21"/>
          <w:szCs w:val="21"/>
        </w:rPr>
        <w:t>пан денелерінің орналасуларын, орбитаның элементтерінің бастапқы мәндерімен байланысын көрсете алмайды.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58"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137</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rPr>
      </w:pPr>
      <w:bookmarkStart w:id="135" w:name="page275"/>
      <w:bookmarkEnd w:id="135"/>
      <w:r>
        <w:rPr>
          <w:rFonts w:ascii="Arial" w:hAnsi="Arial" w:cs="Arial"/>
          <w:b/>
          <w:bCs/>
        </w:rPr>
        <w:lastRenderedPageBreak/>
        <w:t xml:space="preserve">Сандық есептеулер әдісінің </w:t>
      </w:r>
      <w:r>
        <w:rPr>
          <w:rFonts w:ascii="Arial" w:hAnsi="Arial" w:cs="Arial"/>
        </w:rPr>
        <w:t>негізгі идеясы:</w:t>
      </w:r>
      <w:r>
        <w:rPr>
          <w:rFonts w:ascii="Arial" w:hAnsi="Arial" w:cs="Arial"/>
          <w:b/>
          <w:bCs/>
        </w:rPr>
        <w:t xml:space="preserve"> </w:t>
      </w:r>
      <w:r>
        <w:rPr>
          <w:rFonts w:ascii="Arial" w:hAnsi="Arial" w:cs="Arial"/>
        </w:rPr>
        <w:t>дененің</w:t>
      </w:r>
      <w:r>
        <w:rPr>
          <w:rFonts w:ascii="Arial" w:hAnsi="Arial" w:cs="Arial"/>
          <w:b/>
          <w:bCs/>
        </w:rPr>
        <w:t xml:space="preserve"> </w:t>
      </w:r>
      <w:r>
        <w:rPr>
          <w:rFonts w:ascii="Arial" w:hAnsi="Arial" w:cs="Arial"/>
        </w:rPr>
        <w:t>қозғалысы кезінде, белгілі бір шекті уақыт аралығы ішін</w:t>
      </w:r>
      <w:r>
        <w:rPr>
          <w:rFonts w:ascii="Times New Roman" w:hAnsi="Times New Roman"/>
        </w:rPr>
        <w:t>-</w:t>
      </w:r>
      <w:r>
        <w:rPr>
          <w:rFonts w:ascii="Arial" w:hAnsi="Arial" w:cs="Arial"/>
        </w:rPr>
        <w:t>де жүріп өткен жолды анықтау үшін,- оны ұсақ уақыт аралықтарына бөліп, әрбір ұсақ уақыт аралығында қозғалыс бірқалыпты үдемелі деп есептеп дененің координаттарын есептеп тауып, координаттарды тапқаннан кейін, денеге әсер күшін және үдеуін табады. Бұл табылған мәндер ке</w:t>
      </w:r>
      <w:r>
        <w:rPr>
          <w:rFonts w:ascii="Times New Roman" w:hAnsi="Times New Roman"/>
        </w:rPr>
        <w:t>-</w:t>
      </w:r>
      <w:r>
        <w:rPr>
          <w:rFonts w:ascii="Arial" w:hAnsi="Arial" w:cs="Arial"/>
        </w:rPr>
        <w:t>лесі уақыт аралығының - “қадамның”- бастапқы мәндері деп алынып, сол қадамның аяғындағы координат, күш және үдеудің мәндерін есептеп шығаруға қолданылады, сөйтіп кез келген шекті уақыт аралықтарында дененің қозғалысын интегралдап шығуға болады. Бұл есептеулерде қадамдардың уақыт аралықтарын бірдей деп (“тұрақты қадам”), немесе өзгермелі етіп (“айнымалы қадам”) алуға болады. Бұндай әдіспен есептеу жуық шешімге келті</w:t>
      </w:r>
      <w:r>
        <w:rPr>
          <w:rFonts w:ascii="Times New Roman" w:hAnsi="Times New Roman"/>
        </w:rPr>
        <w:t>-</w:t>
      </w:r>
      <w:r>
        <w:rPr>
          <w:rFonts w:ascii="Arial" w:hAnsi="Arial" w:cs="Arial"/>
        </w:rPr>
        <w:t>ретіні сөзсіз. Өйткені әрбір қадамда үдеу өзгермейді деп қабылдау – қате. Бірақ есептеу қадамын азайта бер</w:t>
      </w:r>
      <w:r>
        <w:rPr>
          <w:rFonts w:ascii="Times New Roman" w:hAnsi="Times New Roman"/>
        </w:rPr>
        <w:t>-</w:t>
      </w:r>
      <w:r>
        <w:rPr>
          <w:rFonts w:ascii="Arial" w:hAnsi="Arial" w:cs="Arial"/>
        </w:rPr>
        <w:t>се, дәлдік жоғарылайды. Ал бұл есептеу жұмыстарын көбейткеннен басқа, жалпы қателікті де көбейтетіні анық (қадамдар саны көбейеді).</w:t>
      </w:r>
    </w:p>
    <w:p w:rsidR="003323E4" w:rsidRDefault="003323E4">
      <w:pPr>
        <w:widowControl w:val="0"/>
        <w:autoSpaceDE w:val="0"/>
        <w:autoSpaceDN w:val="0"/>
        <w:adjustRightInd w:val="0"/>
        <w:spacing w:after="0" w:line="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rPr>
      </w:pPr>
      <w:r>
        <w:rPr>
          <w:rFonts w:ascii="Arial" w:hAnsi="Arial" w:cs="Arial"/>
        </w:rPr>
        <w:t>Сонымен, бір жағынан, белгілі бір шекті уақыт аралығында қадамдардың санын көбейту арқылы дәлдікті жоғарылатуға мүмкін болса, екінші жағынан, бұл жалпы қателікті өсіреді. Қадамды қандай етіп алу керек? Бұл сұраққа бірмәнді жауап жоқ, өйткені бәрі де қойылған</w:t>
      </w:r>
    </w:p>
    <w:p w:rsidR="003323E4" w:rsidRDefault="003323E4">
      <w:pPr>
        <w:widowControl w:val="0"/>
        <w:autoSpaceDE w:val="0"/>
        <w:autoSpaceDN w:val="0"/>
        <w:adjustRightInd w:val="0"/>
        <w:spacing w:after="0" w:line="1" w:lineRule="exact"/>
        <w:rPr>
          <w:rFonts w:ascii="Times New Roman" w:hAnsi="Times New Roman"/>
          <w:sz w:val="24"/>
          <w:szCs w:val="24"/>
        </w:rPr>
      </w:pPr>
    </w:p>
    <w:tbl>
      <w:tblPr>
        <w:tblW w:w="0" w:type="auto"/>
        <w:tblLayout w:type="fixed"/>
        <w:tblCellMar>
          <w:left w:w="0" w:type="dxa"/>
          <w:right w:w="0" w:type="dxa"/>
        </w:tblCellMar>
        <w:tblLook w:val="0000"/>
      </w:tblPr>
      <w:tblGrid>
        <w:gridCol w:w="1020"/>
        <w:gridCol w:w="1860"/>
        <w:gridCol w:w="1960"/>
        <w:gridCol w:w="480"/>
        <w:gridCol w:w="820"/>
      </w:tblGrid>
      <w:tr w:rsidR="003323E4" w:rsidRPr="00AF16BC">
        <w:trPr>
          <w:trHeight w:val="288"/>
        </w:trPr>
        <w:tc>
          <w:tcPr>
            <w:tcW w:w="532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мақсатқа, берілген дәлдікке және есептейтін</w:t>
            </w:r>
          </w:p>
        </w:tc>
        <w:tc>
          <w:tcPr>
            <w:tcW w:w="8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уақыт</w:t>
            </w:r>
          </w:p>
        </w:tc>
      </w:tr>
      <w:tr w:rsidR="003323E4" w:rsidRPr="00AF16BC">
        <w:trPr>
          <w:trHeight w:val="288"/>
        </w:trPr>
        <w:tc>
          <w:tcPr>
            <w:tcW w:w="48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1"/>
                <w:sz w:val="24"/>
                <w:szCs w:val="24"/>
              </w:rPr>
              <w:t>аралықтарына байланысты. Мысалы: жасанды</w:t>
            </w:r>
          </w:p>
        </w:tc>
        <w:tc>
          <w:tcPr>
            <w:tcW w:w="13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серіктердің</w:t>
            </w:r>
          </w:p>
        </w:tc>
      </w:tr>
      <w:tr w:rsidR="003323E4" w:rsidRPr="00AF16BC">
        <w:trPr>
          <w:trHeight w:val="288"/>
        </w:trPr>
        <w:tc>
          <w:tcPr>
            <w:tcW w:w="48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5"/>
                <w:sz w:val="24"/>
                <w:szCs w:val="24"/>
              </w:rPr>
              <w:t>орбиталарын есептеу үшін, есептеу қадамын</w:t>
            </w:r>
          </w:p>
        </w:tc>
        <w:tc>
          <w:tcPr>
            <w:tcW w:w="13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5"/>
                <w:sz w:val="24"/>
                <w:szCs w:val="24"/>
              </w:rPr>
              <w:t>бірнеше се</w:t>
            </w:r>
            <w:r w:rsidRPr="00AF16BC">
              <w:rPr>
                <w:rFonts w:ascii="Times New Roman" w:hAnsi="Times New Roman"/>
                <w:w w:val="95"/>
                <w:sz w:val="24"/>
                <w:szCs w:val="24"/>
              </w:rPr>
              <w:t>-</w:t>
            </w:r>
          </w:p>
        </w:tc>
      </w:tr>
      <w:tr w:rsidR="003323E4" w:rsidRPr="00394809">
        <w:trPr>
          <w:trHeight w:val="288"/>
        </w:trPr>
        <w:tc>
          <w:tcPr>
            <w:tcW w:w="10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кунд етіп</w:t>
            </w:r>
          </w:p>
        </w:tc>
        <w:tc>
          <w:tcPr>
            <w:tcW w:w="512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lang w:val="ru-RU"/>
              </w:rPr>
            </w:pPr>
            <w:r w:rsidRPr="00AF16BC">
              <w:rPr>
                <w:rFonts w:ascii="Arial" w:hAnsi="Arial" w:cs="Arial"/>
                <w:w w:val="97"/>
                <w:sz w:val="24"/>
                <w:szCs w:val="24"/>
                <w:lang w:val="ru-RU"/>
              </w:rPr>
              <w:t>алады, ал үлкен планеталардың орбиталарын</w:t>
            </w:r>
          </w:p>
        </w:tc>
      </w:tr>
      <w:tr w:rsidR="003323E4" w:rsidRPr="00AF16BC">
        <w:trPr>
          <w:trHeight w:val="283"/>
        </w:trPr>
        <w:tc>
          <w:tcPr>
            <w:tcW w:w="48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7"/>
                <w:sz w:val="24"/>
                <w:szCs w:val="24"/>
              </w:rPr>
              <w:t>есептегенде 20- 40 тәулік алынады. Сандық</w:t>
            </w:r>
          </w:p>
        </w:tc>
        <w:tc>
          <w:tcPr>
            <w:tcW w:w="13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есептеудің</w:t>
            </w:r>
          </w:p>
        </w:tc>
      </w:tr>
      <w:tr w:rsidR="003323E4" w:rsidRPr="00AF16BC">
        <w:trPr>
          <w:trHeight w:val="293"/>
        </w:trPr>
        <w:tc>
          <w:tcPr>
            <w:tcW w:w="10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 xml:space="preserve">тағы </w:t>
            </w:r>
            <w:r w:rsidRPr="00AF16BC">
              <w:rPr>
                <w:rFonts w:ascii="Arial" w:hAnsi="Arial" w:cs="Arial"/>
                <w:b/>
                <w:bCs/>
                <w:sz w:val="24"/>
                <w:szCs w:val="24"/>
              </w:rPr>
              <w:t>бір</w:t>
            </w:r>
          </w:p>
        </w:tc>
        <w:tc>
          <w:tcPr>
            <w:tcW w:w="18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b/>
                <w:bCs/>
                <w:w w:val="96"/>
                <w:sz w:val="24"/>
                <w:szCs w:val="24"/>
              </w:rPr>
              <w:t>кемістігі</w:t>
            </w:r>
            <w:r w:rsidRPr="00AF16BC">
              <w:rPr>
                <w:rFonts w:ascii="Arial" w:hAnsi="Arial" w:cs="Arial"/>
                <w:w w:val="96"/>
                <w:sz w:val="24"/>
                <w:szCs w:val="24"/>
              </w:rPr>
              <w:t>:</w:t>
            </w:r>
            <w:r w:rsidRPr="00AF16BC">
              <w:rPr>
                <w:rFonts w:ascii="Arial" w:hAnsi="Arial" w:cs="Arial"/>
                <w:b/>
                <w:bCs/>
                <w:w w:val="96"/>
                <w:sz w:val="24"/>
                <w:szCs w:val="24"/>
              </w:rPr>
              <w:t xml:space="preserve"> </w:t>
            </w:r>
            <w:r w:rsidRPr="00AF16BC">
              <w:rPr>
                <w:rFonts w:ascii="Arial" w:hAnsi="Arial" w:cs="Arial"/>
                <w:w w:val="96"/>
                <w:sz w:val="24"/>
                <w:szCs w:val="24"/>
              </w:rPr>
              <w:t>қандай</w:t>
            </w:r>
          </w:p>
        </w:tc>
        <w:tc>
          <w:tcPr>
            <w:tcW w:w="32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да уақыт моментіндегі аспан</w:t>
            </w:r>
          </w:p>
        </w:tc>
      </w:tr>
      <w:tr w:rsidR="003323E4" w:rsidRPr="00AF16BC">
        <w:trPr>
          <w:trHeight w:val="288"/>
        </w:trPr>
        <w:tc>
          <w:tcPr>
            <w:tcW w:w="28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7"/>
                <w:sz w:val="24"/>
                <w:szCs w:val="24"/>
              </w:rPr>
              <w:t>денесінің координаттарын</w:t>
            </w:r>
          </w:p>
        </w:tc>
        <w:tc>
          <w:tcPr>
            <w:tcW w:w="19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Arial" w:hAnsi="Arial" w:cs="Arial"/>
                <w:w w:val="90"/>
                <w:sz w:val="24"/>
                <w:szCs w:val="24"/>
              </w:rPr>
              <w:t>есептегенде, оның</w:t>
            </w:r>
          </w:p>
        </w:tc>
        <w:tc>
          <w:tcPr>
            <w:tcW w:w="13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алдындағы</w:t>
            </w:r>
          </w:p>
        </w:tc>
      </w:tr>
    </w:tbl>
    <w:p w:rsidR="003323E4" w:rsidRPr="00AF16BC" w:rsidRDefault="00281624">
      <w:pPr>
        <w:widowControl w:val="0"/>
        <w:overflowPunct w:val="0"/>
        <w:autoSpaceDE w:val="0"/>
        <w:autoSpaceDN w:val="0"/>
        <w:adjustRightInd w:val="0"/>
        <w:spacing w:after="0" w:line="342" w:lineRule="auto"/>
        <w:jc w:val="both"/>
        <w:rPr>
          <w:rFonts w:ascii="Times New Roman" w:hAnsi="Times New Roman"/>
          <w:sz w:val="24"/>
          <w:szCs w:val="24"/>
          <w:lang w:val="ru-RU"/>
        </w:rPr>
      </w:pPr>
      <w:r>
        <w:rPr>
          <w:rFonts w:ascii="Arial" w:hAnsi="Arial" w:cs="Arial"/>
          <w:sz w:val="21"/>
          <w:szCs w:val="21"/>
        </w:rPr>
        <w:t xml:space="preserve">уақыт аралықтарындағы координаттарын есептеу қажет. </w:t>
      </w:r>
      <w:r w:rsidRPr="00AF16BC">
        <w:rPr>
          <w:rFonts w:ascii="Arial" w:hAnsi="Arial" w:cs="Arial"/>
          <w:sz w:val="21"/>
          <w:szCs w:val="21"/>
          <w:lang w:val="ru-RU"/>
        </w:rPr>
        <w:t>Ал аналитикалық әдістемеде кез келген моменттегі дененің</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4"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138</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4"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77" w:lineRule="auto"/>
        <w:jc w:val="both"/>
        <w:rPr>
          <w:rFonts w:ascii="Times New Roman" w:hAnsi="Times New Roman"/>
          <w:sz w:val="24"/>
          <w:szCs w:val="24"/>
          <w:lang w:val="ru-RU"/>
        </w:rPr>
      </w:pPr>
      <w:bookmarkStart w:id="136" w:name="page277"/>
      <w:bookmarkEnd w:id="136"/>
      <w:r w:rsidRPr="00AF16BC">
        <w:rPr>
          <w:rFonts w:ascii="Arial" w:hAnsi="Arial" w:cs="Arial"/>
          <w:sz w:val="21"/>
          <w:szCs w:val="21"/>
          <w:lang w:val="ru-RU"/>
        </w:rPr>
        <w:lastRenderedPageBreak/>
        <w:t xml:space="preserve">орналасуын есептеу үшін, алдыңғы моменттегі орналасуын білу қажет емес. Осы жағынан аналитикалық әдістің артықшылығы бар. Сапалық әдістемелердің алдындағы әдістемелерден айырмашылығы: қозғалыстардың қандай да бір қасиеттерін анықтау үшін </w:t>
      </w:r>
      <w:r w:rsidRPr="00AF16BC">
        <w:rPr>
          <w:rFonts w:ascii="Arial" w:hAnsi="Arial" w:cs="Arial"/>
          <w:i/>
          <w:iCs/>
          <w:sz w:val="21"/>
          <w:szCs w:val="21"/>
          <w:lang w:val="ru-RU"/>
        </w:rPr>
        <w:t>жалпы шешімін табуды</w:t>
      </w:r>
      <w:r w:rsidRPr="00AF16BC">
        <w:rPr>
          <w:rFonts w:ascii="Arial" w:hAnsi="Arial" w:cs="Arial"/>
          <w:sz w:val="21"/>
          <w:szCs w:val="21"/>
          <w:lang w:val="ru-RU"/>
        </w:rPr>
        <w:t xml:space="preserve"> </w:t>
      </w:r>
      <w:r w:rsidRPr="00AF16BC">
        <w:rPr>
          <w:rFonts w:ascii="Arial" w:hAnsi="Arial" w:cs="Arial"/>
          <w:i/>
          <w:iCs/>
          <w:sz w:val="21"/>
          <w:szCs w:val="21"/>
          <w:lang w:val="ru-RU"/>
        </w:rPr>
        <w:t>қажет етпейді</w:t>
      </w:r>
      <w:r w:rsidRPr="00AF16BC">
        <w:rPr>
          <w:rFonts w:ascii="Arial" w:hAnsi="Arial" w:cs="Arial"/>
          <w:sz w:val="21"/>
          <w:szCs w:val="21"/>
          <w:lang w:val="ru-RU"/>
        </w:rPr>
        <w:t>.</w:t>
      </w:r>
      <w:r w:rsidRPr="00AF16BC">
        <w:rPr>
          <w:rFonts w:ascii="Arial" w:hAnsi="Arial" w:cs="Arial"/>
          <w:i/>
          <w:iCs/>
          <w:sz w:val="21"/>
          <w:szCs w:val="21"/>
          <w:lang w:val="ru-RU"/>
        </w:rPr>
        <w:t xml:space="preserve"> </w:t>
      </w:r>
      <w:r w:rsidRPr="00AF16BC">
        <w:rPr>
          <w:rFonts w:ascii="Arial" w:hAnsi="Arial" w:cs="Arial"/>
          <w:sz w:val="21"/>
          <w:szCs w:val="21"/>
          <w:lang w:val="ru-RU"/>
        </w:rPr>
        <w:t>Пуанкаре және Ляпунов қорытып шығарған</w:t>
      </w:r>
      <w:r w:rsidRPr="00AF16BC">
        <w:rPr>
          <w:rFonts w:ascii="Arial" w:hAnsi="Arial" w:cs="Arial"/>
          <w:i/>
          <w:iCs/>
          <w:sz w:val="21"/>
          <w:szCs w:val="21"/>
          <w:lang w:val="ru-RU"/>
        </w:rPr>
        <w:t xml:space="preserve"> </w:t>
      </w:r>
      <w:r w:rsidRPr="00AF16BC">
        <w:rPr>
          <w:rFonts w:ascii="Arial" w:hAnsi="Arial" w:cs="Arial"/>
          <w:sz w:val="21"/>
          <w:szCs w:val="21"/>
          <w:lang w:val="ru-RU"/>
        </w:rPr>
        <w:t>сапалық әдістемелер жоғарғы математиканың аса күрделі бөлімдерінің қатарына кіреді. Аспан механикасының кей</w:t>
      </w:r>
      <w:r w:rsidRPr="00AF16BC">
        <w:rPr>
          <w:rFonts w:ascii="Times New Roman" w:hAnsi="Times New Roman"/>
          <w:sz w:val="21"/>
          <w:szCs w:val="21"/>
          <w:lang w:val="ru-RU"/>
        </w:rPr>
        <w:t>-</w:t>
      </w:r>
      <w:r w:rsidRPr="00AF16BC">
        <w:rPr>
          <w:rFonts w:ascii="Arial" w:hAnsi="Arial" w:cs="Arial"/>
          <w:sz w:val="21"/>
          <w:szCs w:val="21"/>
          <w:lang w:val="ru-RU"/>
        </w:rPr>
        <w:t>бір сапалық мәселелерін шешкенде аналитикалық немесе сандық шешімдер пайдаланады. Бірақ сапалық әдістер ас</w:t>
      </w:r>
      <w:r w:rsidRPr="00AF16BC">
        <w:rPr>
          <w:rFonts w:ascii="Times New Roman" w:hAnsi="Times New Roman"/>
          <w:sz w:val="21"/>
          <w:szCs w:val="21"/>
          <w:lang w:val="ru-RU"/>
        </w:rPr>
        <w:t>-</w:t>
      </w:r>
      <w:r w:rsidRPr="00AF16BC">
        <w:rPr>
          <w:rFonts w:ascii="Arial" w:hAnsi="Arial" w:cs="Arial"/>
          <w:sz w:val="21"/>
          <w:szCs w:val="21"/>
          <w:lang w:val="ru-RU"/>
        </w:rPr>
        <w:t>пан денелерінің координаттарын анықтауды мақсат ет</w:t>
      </w:r>
      <w:r w:rsidRPr="00AF16BC">
        <w:rPr>
          <w:rFonts w:ascii="Times New Roman" w:hAnsi="Times New Roman"/>
          <w:sz w:val="21"/>
          <w:szCs w:val="21"/>
          <w:lang w:val="ru-RU"/>
        </w:rPr>
        <w:t>-</w:t>
      </w:r>
      <w:r w:rsidRPr="00AF16BC">
        <w:rPr>
          <w:rFonts w:ascii="Arial" w:hAnsi="Arial" w:cs="Arial"/>
          <w:sz w:val="21"/>
          <w:szCs w:val="21"/>
          <w:lang w:val="ru-RU"/>
        </w:rPr>
        <w:t>пейді. Сапалық әдістемені қолданғанда көздейтін мақсат: аспан денелерінің қозғалыстарының жалпы қасиеттерін зерттеу. «Күн жүйесінің үлкен уақыт аралықтарында эволюциясы қандай?»- деген сұраққа жауап іздейді. Күн жүйесі көптеген миллиард жыл бұрын қандай болды және сонша жыл кейін ыдырап кетпей ме? («Күн жүйесінің орнықтылығы мәселесі»). Планеталардың серіктер жүйесі қалай өзгереді? Миллион жыл бұрын Ай қалай қозғалды және миллион жылдан кейін ол қалай қозғалады?</w:t>
      </w:r>
    </w:p>
    <w:p w:rsidR="003323E4" w:rsidRPr="00AF16BC" w:rsidRDefault="003323E4">
      <w:pPr>
        <w:widowControl w:val="0"/>
        <w:autoSpaceDE w:val="0"/>
        <w:autoSpaceDN w:val="0"/>
        <w:adjustRightInd w:val="0"/>
        <w:spacing w:after="0" w:line="20"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b/>
          <w:bCs/>
          <w:sz w:val="24"/>
          <w:szCs w:val="24"/>
          <w:lang w:val="ru-RU"/>
        </w:rPr>
        <w:t>Аспан механикасының жетістіктері</w:t>
      </w:r>
    </w:p>
    <w:p w:rsidR="003323E4" w:rsidRPr="00AF16BC" w:rsidRDefault="003323E4">
      <w:pPr>
        <w:widowControl w:val="0"/>
        <w:autoSpaceDE w:val="0"/>
        <w:autoSpaceDN w:val="0"/>
        <w:adjustRightInd w:val="0"/>
        <w:spacing w:after="0" w:line="9"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3" w:lineRule="auto"/>
        <w:ind w:firstLine="397"/>
        <w:jc w:val="both"/>
        <w:rPr>
          <w:rFonts w:ascii="Times New Roman" w:hAnsi="Times New Roman"/>
          <w:sz w:val="24"/>
          <w:szCs w:val="24"/>
          <w:lang w:val="ru-RU"/>
        </w:rPr>
      </w:pPr>
      <w:r w:rsidRPr="00AF16BC">
        <w:rPr>
          <w:rFonts w:ascii="Arial" w:hAnsi="Arial" w:cs="Arial"/>
          <w:sz w:val="24"/>
          <w:szCs w:val="24"/>
          <w:lang w:val="ru-RU"/>
        </w:rPr>
        <w:t>Сонымен, аспан механикасының теңдеулерін пайда­ ланып, негізгі екі есепті шешеді: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sz w:val="24"/>
          <w:szCs w:val="24"/>
          <w:lang w:val="ru-RU"/>
        </w:rPr>
        <w:t>Тура есеп:</w:t>
      </w:r>
    </w:p>
    <w:p w:rsidR="003323E4" w:rsidRPr="00AF16BC" w:rsidRDefault="00281624">
      <w:pPr>
        <w:widowControl w:val="0"/>
        <w:overflowPunct w:val="0"/>
        <w:autoSpaceDE w:val="0"/>
        <w:autoSpaceDN w:val="0"/>
        <w:adjustRightInd w:val="0"/>
        <w:spacing w:after="0" w:line="244" w:lineRule="auto"/>
        <w:ind w:firstLine="397"/>
        <w:jc w:val="both"/>
        <w:rPr>
          <w:rFonts w:ascii="Times New Roman" w:hAnsi="Times New Roman"/>
          <w:sz w:val="24"/>
          <w:szCs w:val="24"/>
          <w:lang w:val="ru-RU"/>
        </w:rPr>
      </w:pPr>
      <w:r w:rsidRPr="00AF16BC">
        <w:rPr>
          <w:rFonts w:ascii="Arial" w:hAnsi="Arial" w:cs="Arial"/>
          <w:b/>
          <w:bCs/>
          <w:sz w:val="24"/>
          <w:szCs w:val="24"/>
          <w:lang w:val="ru-RU"/>
        </w:rPr>
        <w:t>Өзара тартылу күштері белгілі болғанда, аспан денелерінің координаттарын немесе орбита элементтерін табу.</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sz w:val="24"/>
          <w:szCs w:val="24"/>
          <w:lang w:val="ru-RU"/>
        </w:rPr>
        <w:t>Кері есеп:</w:t>
      </w:r>
    </w:p>
    <w:p w:rsidR="003323E4" w:rsidRPr="00AF16BC" w:rsidRDefault="00281624">
      <w:pPr>
        <w:widowControl w:val="0"/>
        <w:overflowPunct w:val="0"/>
        <w:autoSpaceDE w:val="0"/>
        <w:autoSpaceDN w:val="0"/>
        <w:adjustRightInd w:val="0"/>
        <w:spacing w:after="0" w:line="245" w:lineRule="auto"/>
        <w:ind w:firstLine="397"/>
        <w:jc w:val="both"/>
        <w:rPr>
          <w:rFonts w:ascii="Times New Roman" w:hAnsi="Times New Roman"/>
          <w:sz w:val="24"/>
          <w:szCs w:val="24"/>
          <w:lang w:val="ru-RU"/>
        </w:rPr>
      </w:pPr>
      <w:r w:rsidRPr="00AF16BC">
        <w:rPr>
          <w:rFonts w:ascii="Arial" w:hAnsi="Arial" w:cs="Arial"/>
          <w:b/>
          <w:bCs/>
          <w:sz w:val="24"/>
          <w:szCs w:val="24"/>
          <w:lang w:val="ru-RU"/>
        </w:rPr>
        <w:t>Аспан денелерінің қозғалысы анықталған болса, әсер ететін күштерді табу.</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7" w:lineRule="auto"/>
        <w:ind w:firstLine="397"/>
        <w:jc w:val="both"/>
        <w:rPr>
          <w:rFonts w:ascii="Times New Roman" w:hAnsi="Times New Roman"/>
          <w:sz w:val="24"/>
          <w:szCs w:val="24"/>
          <w:lang w:val="ru-RU"/>
        </w:rPr>
      </w:pPr>
      <w:r w:rsidRPr="00AF16BC">
        <w:rPr>
          <w:rFonts w:ascii="Arial" w:hAnsi="Arial" w:cs="Arial"/>
          <w:sz w:val="21"/>
          <w:szCs w:val="21"/>
          <w:lang w:val="ru-RU"/>
        </w:rPr>
        <w:t>Астрономдар қазіргі заманда бірінші есептің жуық ше</w:t>
      </w:r>
      <w:r w:rsidRPr="00AF16BC">
        <w:rPr>
          <w:rFonts w:ascii="Times New Roman" w:hAnsi="Times New Roman"/>
          <w:sz w:val="21"/>
          <w:szCs w:val="21"/>
          <w:lang w:val="ru-RU"/>
        </w:rPr>
        <w:t>-</w:t>
      </w:r>
      <w:r w:rsidRPr="00AF16BC">
        <w:rPr>
          <w:rFonts w:ascii="Arial" w:hAnsi="Arial" w:cs="Arial"/>
          <w:sz w:val="21"/>
          <w:szCs w:val="21"/>
          <w:lang w:val="ru-RU"/>
        </w:rPr>
        <w:t>шімін ғана тауып үйренді. Бұл шешім барлық планеталардың орындарын алдын ала есептеп табуға мүмкіндік береді.</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98" w:lineRule="auto"/>
        <w:ind w:firstLine="397"/>
        <w:jc w:val="both"/>
        <w:rPr>
          <w:rFonts w:ascii="Times New Roman" w:hAnsi="Times New Roman"/>
          <w:sz w:val="24"/>
          <w:szCs w:val="24"/>
          <w:lang w:val="ru-RU"/>
        </w:rPr>
      </w:pPr>
      <w:r w:rsidRPr="00AF16BC">
        <w:rPr>
          <w:rFonts w:ascii="Arial" w:hAnsi="Arial" w:cs="Arial"/>
          <w:sz w:val="23"/>
          <w:szCs w:val="23"/>
          <w:lang w:val="ru-RU"/>
        </w:rPr>
        <w:t xml:space="preserve">Үлкен планеталардың қозғалыстарын анықтағанда қолданылатын механикалық схема: </w:t>
      </w:r>
      <w:r>
        <w:rPr>
          <w:rFonts w:ascii="Arial" w:hAnsi="Arial" w:cs="Arial"/>
          <w:sz w:val="23"/>
          <w:szCs w:val="23"/>
        </w:rPr>
        <w:t>n</w:t>
      </w:r>
      <w:r w:rsidRPr="00AF16BC">
        <w:rPr>
          <w:rFonts w:ascii="Arial" w:hAnsi="Arial" w:cs="Arial"/>
          <w:sz w:val="23"/>
          <w:szCs w:val="23"/>
          <w:lang w:val="ru-RU"/>
        </w:rPr>
        <w:t xml:space="preserve"> – дене есебі. Яғни</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139</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303" w:lineRule="auto"/>
        <w:jc w:val="both"/>
        <w:rPr>
          <w:rFonts w:ascii="Times New Roman" w:hAnsi="Times New Roman"/>
          <w:sz w:val="24"/>
          <w:szCs w:val="24"/>
          <w:lang w:val="ru-RU"/>
        </w:rPr>
      </w:pPr>
      <w:bookmarkStart w:id="137" w:name="page279"/>
      <w:bookmarkEnd w:id="137"/>
      <w:r w:rsidRPr="00AF16BC">
        <w:rPr>
          <w:rFonts w:ascii="Arial" w:hAnsi="Arial" w:cs="Arial"/>
          <w:sz w:val="20"/>
          <w:szCs w:val="20"/>
          <w:lang w:val="ru-RU"/>
        </w:rPr>
        <w:lastRenderedPageBreak/>
        <w:t>барлық планеталар – материалдық нүктелер деп қабылд­ анып­, ал әрқайсысының қозғалыстары Кеплер заңдарына жуық түрде бағынады деп есептеледі, ал басқа планеталардың әсерлері ұйтқулар түрінде ескеріледі. Планетаға әсер ететін күшті қатарға жіктеп, қатардың мүшелерін есептеп табу</w:t>
      </w:r>
      <w:r w:rsidRPr="00AF16BC">
        <w:rPr>
          <w:rFonts w:ascii="Times New Roman" w:hAnsi="Times New Roman"/>
          <w:sz w:val="20"/>
          <w:szCs w:val="20"/>
          <w:lang w:val="ru-RU"/>
        </w:rPr>
        <w:t>-</w:t>
      </w:r>
      <w:r w:rsidRPr="00AF16BC">
        <w:rPr>
          <w:rFonts w:ascii="Arial" w:hAnsi="Arial" w:cs="Arial"/>
          <w:sz w:val="20"/>
          <w:szCs w:val="20"/>
          <w:lang w:val="ru-RU"/>
        </w:rPr>
        <w:t>мен бірдей. Бұл есеп Леверье еңбектерінде дәл анықталған болатын. Ол коллегалармен жұмыла еңбек етіп, формуладағы 105 мүшені есептеп тапқан. Бұл мүшелерді тізіп жазу үшін 200 беттік кітап керек екен. Қозғалыс теңдеулерінің оң жағындағы мүшелерін анықтап болғаннан кейін Леверье, Ньюкомб және Хилл үлкен планеталардың элементтерінің ұйтқуларын анықтау. Бұл шешімдер өте дәл анықталады, бірақ шешімдерінің қолданылу мерзімі шектеулі. Бұл мер</w:t>
      </w:r>
      <w:r w:rsidRPr="00AF16BC">
        <w:rPr>
          <w:rFonts w:ascii="Times New Roman" w:hAnsi="Times New Roman"/>
          <w:sz w:val="20"/>
          <w:szCs w:val="20"/>
          <w:lang w:val="ru-RU"/>
        </w:rPr>
        <w:t>-</w:t>
      </w:r>
      <w:r w:rsidRPr="00AF16BC">
        <w:rPr>
          <w:rFonts w:ascii="Arial" w:hAnsi="Arial" w:cs="Arial"/>
          <w:sz w:val="20"/>
          <w:szCs w:val="20"/>
          <w:lang w:val="ru-RU"/>
        </w:rPr>
        <w:t>зімді анықтау мүмкін емес. Аналитикалық теорияның қаншалықты сапалылығы бақылау мәліметтерімен салыстыру арқылы анықталады. Леверье, Ньюкомб және Хилл құрған теориясын әлі бір-екі ғасыр бойына пайдала</w:t>
      </w:r>
      <w:r w:rsidRPr="00AF16BC">
        <w:rPr>
          <w:rFonts w:ascii="Times New Roman" w:hAnsi="Times New Roman"/>
          <w:sz w:val="20"/>
          <w:szCs w:val="20"/>
          <w:lang w:val="ru-RU"/>
        </w:rPr>
        <w:t>-</w:t>
      </w:r>
      <w:r w:rsidRPr="00AF16BC">
        <w:rPr>
          <w:rFonts w:ascii="Arial" w:hAnsi="Arial" w:cs="Arial"/>
          <w:sz w:val="20"/>
          <w:szCs w:val="20"/>
          <w:lang w:val="ru-RU"/>
        </w:rPr>
        <w:t>ну мүмкін. Ал одан үлкен уақыт аралықтарына қолдануға бола ма, жоқ па - болашақ көрсетеді. Осы нәтижелерді авторлар таблица түрінде бастырып шығарған. Онда ұйтқулардың коэффициенттерінің формулалары, әртүрлі планеталар үшін осы коэффициенттердің мәндері беріл</w:t>
      </w:r>
      <w:r w:rsidRPr="00AF16BC">
        <w:rPr>
          <w:rFonts w:ascii="Times New Roman" w:hAnsi="Times New Roman"/>
          <w:sz w:val="20"/>
          <w:szCs w:val="20"/>
          <w:lang w:val="ru-RU"/>
        </w:rPr>
        <w:t>-</w:t>
      </w:r>
      <w:r w:rsidRPr="00AF16BC">
        <w:rPr>
          <w:rFonts w:ascii="Arial" w:hAnsi="Arial" w:cs="Arial"/>
          <w:sz w:val="20"/>
          <w:szCs w:val="20"/>
          <w:lang w:val="ru-RU"/>
        </w:rPr>
        <w:t>ген. Қазір осы таблицалардың негізінде жыл сайын пла</w:t>
      </w:r>
      <w:r w:rsidRPr="00AF16BC">
        <w:rPr>
          <w:rFonts w:ascii="Times New Roman" w:hAnsi="Times New Roman"/>
          <w:sz w:val="20"/>
          <w:szCs w:val="20"/>
          <w:lang w:val="ru-RU"/>
        </w:rPr>
        <w:t>-</w:t>
      </w:r>
      <w:r w:rsidRPr="00AF16BC">
        <w:rPr>
          <w:rFonts w:ascii="Arial" w:hAnsi="Arial" w:cs="Arial"/>
          <w:sz w:val="20"/>
          <w:szCs w:val="20"/>
          <w:lang w:val="ru-RU"/>
        </w:rPr>
        <w:t>неталар мен серіктердің аспандағы орнын көрсететін астрономиялық жылнамалар бастырылып шығарылады. Аспан механикасының теңдеулеріне массалар да кіре</w:t>
      </w:r>
      <w:r w:rsidRPr="00AF16BC">
        <w:rPr>
          <w:rFonts w:ascii="Times New Roman" w:hAnsi="Times New Roman"/>
          <w:sz w:val="20"/>
          <w:szCs w:val="20"/>
          <w:lang w:val="ru-RU"/>
        </w:rPr>
        <w:t>-</w:t>
      </w:r>
      <w:r w:rsidRPr="00AF16BC">
        <w:rPr>
          <w:rFonts w:ascii="Arial" w:hAnsi="Arial" w:cs="Arial"/>
          <w:sz w:val="20"/>
          <w:szCs w:val="20"/>
          <w:lang w:val="ru-RU"/>
        </w:rPr>
        <w:t>ді, сондықтан теория массаларды анықтауды қажет ете</w:t>
      </w:r>
      <w:r w:rsidRPr="00AF16BC">
        <w:rPr>
          <w:rFonts w:ascii="Times New Roman" w:hAnsi="Times New Roman"/>
          <w:sz w:val="20"/>
          <w:szCs w:val="20"/>
          <w:lang w:val="ru-RU"/>
        </w:rPr>
        <w:t>-</w:t>
      </w:r>
      <w:r w:rsidRPr="00AF16BC">
        <w:rPr>
          <w:rFonts w:ascii="Arial" w:hAnsi="Arial" w:cs="Arial"/>
          <w:sz w:val="20"/>
          <w:szCs w:val="20"/>
          <w:lang w:val="ru-RU"/>
        </w:rPr>
        <w:t>ді. Қозғалыс теориясы мейлінше дәл болуы үшін масса</w:t>
      </w:r>
      <w:r w:rsidRPr="00AF16BC">
        <w:rPr>
          <w:rFonts w:ascii="Times New Roman" w:hAnsi="Times New Roman"/>
          <w:sz w:val="20"/>
          <w:szCs w:val="20"/>
          <w:lang w:val="ru-RU"/>
        </w:rPr>
        <w:t>-</w:t>
      </w:r>
      <w:r w:rsidRPr="00AF16BC">
        <w:rPr>
          <w:rFonts w:ascii="Arial" w:hAnsi="Arial" w:cs="Arial"/>
          <w:sz w:val="20"/>
          <w:szCs w:val="20"/>
          <w:lang w:val="ru-RU"/>
        </w:rPr>
        <w:t>лар да мейлінше дәл анықталуы тиіс. Жақсы құрылған аналитикалық теориялар планеталардың Күнді айкалу периодтарын дәл анықтауға мүмкіндік береді. Ал Кеплердің үшінші заңының көмегімен периодтар массаларды дәл анықтауға мүмкіндік береді. Леверье, Ньюкомб және Хилл сонымен қазір де маңызын жоғалтпаған. Қазір ғалымдар</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70"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94"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140</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70"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57" w:lineRule="auto"/>
        <w:rPr>
          <w:rFonts w:ascii="Times New Roman" w:hAnsi="Times New Roman"/>
          <w:sz w:val="24"/>
          <w:szCs w:val="24"/>
          <w:lang w:val="ru-RU"/>
        </w:rPr>
      </w:pPr>
      <w:bookmarkStart w:id="138" w:name="page281"/>
      <w:bookmarkEnd w:id="138"/>
      <w:r w:rsidRPr="00AF16BC">
        <w:rPr>
          <w:rFonts w:ascii="Arial" w:hAnsi="Arial" w:cs="Arial"/>
          <w:sz w:val="23"/>
          <w:szCs w:val="23"/>
          <w:lang w:val="ru-RU"/>
        </w:rPr>
        <w:lastRenderedPageBreak/>
        <w:t>осы жұмыстарды жалғастыруда. Олар планеталардың бадан да дәл теорияларын шығару үшін еңбек етіп жүр.</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43" w:lineRule="auto"/>
        <w:ind w:firstLine="397"/>
        <w:rPr>
          <w:rFonts w:ascii="Times New Roman" w:hAnsi="Times New Roman"/>
          <w:sz w:val="24"/>
          <w:szCs w:val="24"/>
        </w:rPr>
      </w:pPr>
      <w:r w:rsidRPr="00AF16BC">
        <w:rPr>
          <w:rFonts w:ascii="Arial" w:hAnsi="Arial" w:cs="Arial"/>
          <w:sz w:val="24"/>
          <w:szCs w:val="24"/>
          <w:lang w:val="ru-RU"/>
        </w:rPr>
        <w:t xml:space="preserve">Аспан механикасының аса күрделі есептерінің бірі – Айдың теориясын құруы. </w:t>
      </w:r>
      <w:r>
        <w:rPr>
          <w:rFonts w:ascii="Arial" w:hAnsi="Arial" w:cs="Arial"/>
          <w:sz w:val="24"/>
          <w:szCs w:val="24"/>
        </w:rPr>
        <w:t>Күрделі болуының себебі:</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numPr>
          <w:ilvl w:val="0"/>
          <w:numId w:val="20"/>
        </w:numPr>
        <w:tabs>
          <w:tab w:val="clear" w:pos="720"/>
          <w:tab w:val="num" w:pos="650"/>
        </w:tabs>
        <w:overflowPunct w:val="0"/>
        <w:autoSpaceDE w:val="0"/>
        <w:autoSpaceDN w:val="0"/>
        <w:adjustRightInd w:val="0"/>
        <w:spacing w:after="0" w:line="243" w:lineRule="auto"/>
        <w:ind w:left="0" w:firstLine="397"/>
        <w:jc w:val="both"/>
        <w:rPr>
          <w:rFonts w:ascii="Arial" w:hAnsi="Arial" w:cs="Arial"/>
          <w:sz w:val="24"/>
          <w:szCs w:val="24"/>
        </w:rPr>
      </w:pPr>
      <w:r>
        <w:rPr>
          <w:rFonts w:ascii="Arial" w:hAnsi="Arial" w:cs="Arial"/>
          <w:sz w:val="24"/>
          <w:szCs w:val="24"/>
        </w:rPr>
        <w:t xml:space="preserve">Жерге жақындығының арқасында Айдың қозғалысы дәл анықталады. </w:t>
      </w:r>
    </w:p>
    <w:p w:rsidR="003323E4" w:rsidRDefault="003323E4">
      <w:pPr>
        <w:widowControl w:val="0"/>
        <w:autoSpaceDE w:val="0"/>
        <w:autoSpaceDN w:val="0"/>
        <w:adjustRightInd w:val="0"/>
        <w:spacing w:after="0" w:line="1" w:lineRule="exact"/>
        <w:rPr>
          <w:rFonts w:ascii="Arial" w:hAnsi="Arial" w:cs="Arial"/>
          <w:sz w:val="24"/>
          <w:szCs w:val="24"/>
        </w:rPr>
      </w:pPr>
    </w:p>
    <w:p w:rsidR="003323E4" w:rsidRDefault="00281624">
      <w:pPr>
        <w:widowControl w:val="0"/>
        <w:numPr>
          <w:ilvl w:val="0"/>
          <w:numId w:val="20"/>
        </w:numPr>
        <w:tabs>
          <w:tab w:val="clear" w:pos="720"/>
          <w:tab w:val="num" w:pos="640"/>
        </w:tabs>
        <w:overflowPunct w:val="0"/>
        <w:autoSpaceDE w:val="0"/>
        <w:autoSpaceDN w:val="0"/>
        <w:adjustRightInd w:val="0"/>
        <w:spacing w:after="0" w:line="240" w:lineRule="auto"/>
        <w:ind w:left="640" w:hanging="243"/>
        <w:jc w:val="both"/>
        <w:rPr>
          <w:rFonts w:ascii="Arial" w:hAnsi="Arial" w:cs="Arial"/>
        </w:rPr>
      </w:pPr>
      <w:r>
        <w:rPr>
          <w:rFonts w:ascii="Arial" w:hAnsi="Arial" w:cs="Arial"/>
        </w:rPr>
        <w:t xml:space="preserve">Ай қозғалысында Күн өте күшті ұйтқулар туғызады. </w:t>
      </w:r>
    </w:p>
    <w:p w:rsidR="003323E4" w:rsidRDefault="003323E4">
      <w:pPr>
        <w:widowControl w:val="0"/>
        <w:autoSpaceDE w:val="0"/>
        <w:autoSpaceDN w:val="0"/>
        <w:adjustRightInd w:val="0"/>
        <w:spacing w:after="0" w:line="27" w:lineRule="exact"/>
        <w:rPr>
          <w:rFonts w:ascii="Arial" w:hAnsi="Arial" w:cs="Arial"/>
        </w:rPr>
      </w:pPr>
    </w:p>
    <w:p w:rsidR="003323E4" w:rsidRDefault="00281624">
      <w:pPr>
        <w:widowControl w:val="0"/>
        <w:numPr>
          <w:ilvl w:val="0"/>
          <w:numId w:val="20"/>
        </w:numPr>
        <w:tabs>
          <w:tab w:val="clear" w:pos="720"/>
          <w:tab w:val="num" w:pos="638"/>
        </w:tabs>
        <w:overflowPunct w:val="0"/>
        <w:autoSpaceDE w:val="0"/>
        <w:autoSpaceDN w:val="0"/>
        <w:adjustRightInd w:val="0"/>
        <w:spacing w:after="0" w:line="243" w:lineRule="auto"/>
        <w:ind w:left="0" w:firstLine="397"/>
        <w:jc w:val="both"/>
        <w:rPr>
          <w:rFonts w:ascii="Arial" w:hAnsi="Arial" w:cs="Arial"/>
          <w:sz w:val="24"/>
          <w:szCs w:val="24"/>
        </w:rPr>
      </w:pPr>
      <w:r>
        <w:rPr>
          <w:rFonts w:ascii="Arial" w:hAnsi="Arial" w:cs="Arial"/>
          <w:sz w:val="24"/>
          <w:szCs w:val="24"/>
        </w:rPr>
        <w:t xml:space="preserve">Айдың қозғалысын қарастырғанда, Жерді- материал­ дық нүкте деп есептеуге болмайды. </w:t>
      </w:r>
    </w:p>
    <w:p w:rsidR="003323E4" w:rsidRDefault="003323E4">
      <w:pPr>
        <w:widowControl w:val="0"/>
        <w:autoSpaceDE w:val="0"/>
        <w:autoSpaceDN w:val="0"/>
        <w:adjustRightInd w:val="0"/>
        <w:spacing w:after="0" w:line="1" w:lineRule="exact"/>
        <w:rPr>
          <w:rFonts w:ascii="Arial" w:hAnsi="Arial" w:cs="Arial"/>
          <w:sz w:val="24"/>
          <w:szCs w:val="24"/>
        </w:rPr>
      </w:pPr>
    </w:p>
    <w:p w:rsidR="003323E4" w:rsidRDefault="00281624">
      <w:pPr>
        <w:widowControl w:val="0"/>
        <w:overflowPunct w:val="0"/>
        <w:autoSpaceDE w:val="0"/>
        <w:autoSpaceDN w:val="0"/>
        <w:adjustRightInd w:val="0"/>
        <w:spacing w:after="0" w:line="243" w:lineRule="auto"/>
        <w:ind w:firstLine="397"/>
        <w:jc w:val="both"/>
        <w:rPr>
          <w:rFonts w:ascii="Arial" w:hAnsi="Arial" w:cs="Arial"/>
          <w:sz w:val="24"/>
          <w:szCs w:val="24"/>
        </w:rPr>
      </w:pPr>
      <w:r>
        <w:rPr>
          <w:rFonts w:ascii="Arial" w:hAnsi="Arial" w:cs="Arial"/>
          <w:sz w:val="24"/>
          <w:szCs w:val="24"/>
        </w:rPr>
        <w:t xml:space="preserve">Ай қозғалысын дәл анықтау зерттеудегі басты мақсат емес, оның практикалық тұрғыдан да маңызы бар: Жер бетінде кемелерге дұрыс бағдар беру, Жердің өз осінен айналмалы қозғалысын зерттеу және т. б. мақсаттар үшін керек. Ай теориясын шығару жөнінде көп еңбек сіңірген Хилл мен Браун. Бұл жөнінде [28] көп тарихи мәліметтер келтірілген. </w:t>
      </w:r>
    </w:p>
    <w:p w:rsidR="003323E4" w:rsidRDefault="003323E4">
      <w:pPr>
        <w:widowControl w:val="0"/>
        <w:autoSpaceDE w:val="0"/>
        <w:autoSpaceDN w:val="0"/>
        <w:adjustRightInd w:val="0"/>
        <w:spacing w:after="0" w:line="4" w:lineRule="exact"/>
        <w:rPr>
          <w:rFonts w:ascii="Arial" w:hAnsi="Arial" w:cs="Arial"/>
          <w:sz w:val="24"/>
          <w:szCs w:val="24"/>
        </w:rPr>
      </w:pPr>
    </w:p>
    <w:p w:rsidR="003323E4" w:rsidRDefault="00281624">
      <w:pPr>
        <w:widowControl w:val="0"/>
        <w:overflowPunct w:val="0"/>
        <w:autoSpaceDE w:val="0"/>
        <w:autoSpaceDN w:val="0"/>
        <w:adjustRightInd w:val="0"/>
        <w:spacing w:after="0" w:line="265" w:lineRule="auto"/>
        <w:ind w:firstLine="397"/>
        <w:jc w:val="both"/>
        <w:rPr>
          <w:rFonts w:ascii="Arial" w:hAnsi="Arial" w:cs="Arial"/>
          <w:sz w:val="24"/>
          <w:szCs w:val="24"/>
        </w:rPr>
      </w:pPr>
      <w:r>
        <w:rPr>
          <w:rFonts w:ascii="Arial" w:hAnsi="Arial" w:cs="Arial"/>
        </w:rPr>
        <w:t>Күн жүйесіндегі қозғалыстарды зерттеуде тағы бір маңызды мәселе: планеталардың серіктер жүйелерін зерт</w:t>
      </w:r>
      <w:r>
        <w:rPr>
          <w:rFonts w:ascii="Times New Roman" w:hAnsi="Times New Roman"/>
        </w:rPr>
        <w:t>-</w:t>
      </w:r>
      <w:r>
        <w:rPr>
          <w:rFonts w:ascii="Arial" w:hAnsi="Arial" w:cs="Arial"/>
        </w:rPr>
        <w:t xml:space="preserve">теу. Серіктер жүйесі Күн жүйесіне ұқсайды. Олай болса планеталардың қозғалыс теориялары, әдістемелері серіктер жүйесінде қолданылуы мүмкін. Бірақ ерекшеліктері де жоқ емес. Біріншісі: планеталарды бұл жағдайда материалдық нүкте деп есептеуге болмайды, себебі планеталардың сығылуы жақын қашықтықтарда білінеді. Екіншісі: Күннің, басқа планеталардың, басқа серіктердің ұйтқуларын ескеру қажет. </w:t>
      </w:r>
    </w:p>
    <w:p w:rsidR="003323E4" w:rsidRDefault="003323E4">
      <w:pPr>
        <w:widowControl w:val="0"/>
        <w:autoSpaceDE w:val="0"/>
        <w:autoSpaceDN w:val="0"/>
        <w:adjustRightInd w:val="0"/>
        <w:spacing w:after="0" w:line="5" w:lineRule="exact"/>
        <w:rPr>
          <w:rFonts w:ascii="Arial" w:hAnsi="Arial" w:cs="Arial"/>
          <w:sz w:val="24"/>
          <w:szCs w:val="24"/>
        </w:rPr>
      </w:pPr>
    </w:p>
    <w:p w:rsidR="003323E4" w:rsidRDefault="00281624">
      <w:pPr>
        <w:widowControl w:val="0"/>
        <w:overflowPunct w:val="0"/>
        <w:autoSpaceDE w:val="0"/>
        <w:autoSpaceDN w:val="0"/>
        <w:adjustRightInd w:val="0"/>
        <w:spacing w:after="0" w:line="272" w:lineRule="auto"/>
        <w:ind w:firstLine="397"/>
        <w:jc w:val="both"/>
        <w:rPr>
          <w:rFonts w:ascii="Arial" w:hAnsi="Arial" w:cs="Arial"/>
          <w:sz w:val="24"/>
          <w:szCs w:val="24"/>
        </w:rPr>
      </w:pPr>
      <w:r>
        <w:rPr>
          <w:rFonts w:ascii="Arial" w:hAnsi="Arial" w:cs="Arial"/>
        </w:rPr>
        <w:t xml:space="preserve">Күн жүйесіндегі астероид пен кометалардың қоз­ ғалыстарының теорияларын жасау мүмкін болмай отыр. Өйткені, бұлардың қозғалыстарында ұйтқулар көп. Кіші планета- астероидтің қозғалысын есептегенде негізінен үлкен планеталардың ұйтқуларын анықтау керек. Қазір тіркелген астероидтардың саны 4000[16]. Астероидтың ұйтқыланбаған траекториясының параметрлерін 3 қалпы­ ның координаттарын өлшеу арқылы анықтайды. Оны есептеудің әдісін Гаусс көрсеткен болатын. Осы әдіспен </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3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141</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54" w:lineRule="auto"/>
        <w:jc w:val="both"/>
        <w:rPr>
          <w:rFonts w:ascii="Times New Roman" w:hAnsi="Times New Roman"/>
          <w:sz w:val="24"/>
          <w:szCs w:val="24"/>
        </w:rPr>
      </w:pPr>
      <w:bookmarkStart w:id="139" w:name="page283"/>
      <w:bookmarkEnd w:id="139"/>
      <w:r>
        <w:rPr>
          <w:rFonts w:ascii="Arial" w:hAnsi="Arial" w:cs="Arial"/>
          <w:sz w:val="24"/>
          <w:szCs w:val="24"/>
        </w:rPr>
        <w:lastRenderedPageBreak/>
        <w:t>қатар аспан механикасының теориясында шектелген үш дене есебі де қолданылады.</w:t>
      </w:r>
    </w:p>
    <w:p w:rsidR="003323E4" w:rsidRDefault="00281624">
      <w:pPr>
        <w:widowControl w:val="0"/>
        <w:overflowPunct w:val="0"/>
        <w:autoSpaceDE w:val="0"/>
        <w:autoSpaceDN w:val="0"/>
        <w:adjustRightInd w:val="0"/>
        <w:spacing w:after="0" w:line="264" w:lineRule="auto"/>
        <w:ind w:firstLine="397"/>
        <w:jc w:val="both"/>
        <w:rPr>
          <w:rFonts w:ascii="Times New Roman" w:hAnsi="Times New Roman"/>
          <w:sz w:val="24"/>
          <w:szCs w:val="24"/>
        </w:rPr>
      </w:pPr>
      <w:r>
        <w:rPr>
          <w:rFonts w:ascii="Arial" w:hAnsi="Arial" w:cs="Arial"/>
          <w:sz w:val="23"/>
          <w:szCs w:val="23"/>
        </w:rPr>
        <w:t>Астероидтардың жеке траекторияларын есептеген</w:t>
      </w:r>
      <w:r>
        <w:rPr>
          <w:rFonts w:ascii="Times New Roman" w:hAnsi="Times New Roman"/>
          <w:sz w:val="23"/>
          <w:szCs w:val="23"/>
        </w:rPr>
        <w:t>-</w:t>
      </w:r>
      <w:r>
        <w:rPr>
          <w:rFonts w:ascii="Arial" w:hAnsi="Arial" w:cs="Arial"/>
          <w:sz w:val="23"/>
          <w:szCs w:val="23"/>
        </w:rPr>
        <w:t>нен басқа, астрономдар астероидтар белдеуін тұтасымен де зерттейді. Күннен өлшегенде кейбір қашықтықтарда (3а.б.,3,1а.б.,4а.б.) астериодтардың орбиталары жиі кез</w:t>
      </w:r>
      <w:r>
        <w:rPr>
          <w:rFonts w:ascii="Times New Roman" w:hAnsi="Times New Roman"/>
          <w:sz w:val="23"/>
          <w:szCs w:val="23"/>
        </w:rPr>
        <w:t>-</w:t>
      </w:r>
      <w:r>
        <w:rPr>
          <w:rFonts w:ascii="Arial" w:hAnsi="Arial" w:cs="Arial"/>
          <w:sz w:val="23"/>
          <w:szCs w:val="23"/>
        </w:rPr>
        <w:t>деседі, ал кейбірінде сирек, тіпті жоқтың қасы. Соңғы аймақтарды – Кирквуд люктері деп атайды. Бұл мәселені зерттеу Күн жүйесінің эволюциясы мәселелері бойынша мәлімет беруі мүмкін.</w:t>
      </w:r>
    </w:p>
    <w:p w:rsidR="003323E4" w:rsidRDefault="00A3036D">
      <w:pPr>
        <w:widowControl w:val="0"/>
        <w:autoSpaceDE w:val="0"/>
        <w:autoSpaceDN w:val="0"/>
        <w:adjustRightInd w:val="0"/>
        <w:spacing w:after="0" w:line="6" w:lineRule="exact"/>
        <w:rPr>
          <w:rFonts w:ascii="Times New Roman" w:hAnsi="Times New Roman"/>
          <w:sz w:val="24"/>
          <w:szCs w:val="24"/>
        </w:rPr>
      </w:pPr>
      <w:r w:rsidRPr="00A3036D">
        <w:rPr>
          <w:noProof/>
        </w:rPr>
        <w:pict>
          <v:line id="_x0000_s1126" style="position:absolute;z-index:-79" from="80.1pt,-30.15pt" to="168.9pt,-30.15pt" o:allowincell="f" strokeweight=".20672mm"/>
        </w:pict>
      </w:r>
    </w:p>
    <w:p w:rsidR="003323E4" w:rsidRDefault="00281624">
      <w:pPr>
        <w:widowControl w:val="0"/>
        <w:overflowPunct w:val="0"/>
        <w:autoSpaceDE w:val="0"/>
        <w:autoSpaceDN w:val="0"/>
        <w:adjustRightInd w:val="0"/>
        <w:spacing w:after="0" w:line="264" w:lineRule="auto"/>
        <w:ind w:firstLine="397"/>
        <w:jc w:val="both"/>
        <w:rPr>
          <w:rFonts w:ascii="Times New Roman" w:hAnsi="Times New Roman"/>
          <w:sz w:val="24"/>
          <w:szCs w:val="24"/>
        </w:rPr>
      </w:pPr>
      <w:r>
        <w:rPr>
          <w:rFonts w:ascii="Arial" w:hAnsi="Arial" w:cs="Arial"/>
          <w:sz w:val="23"/>
          <w:szCs w:val="23"/>
        </w:rPr>
        <w:t>Кометалардың қозғалысын зерттеу осы күні, негізі</w:t>
      </w:r>
      <w:r>
        <w:rPr>
          <w:rFonts w:ascii="Times New Roman" w:hAnsi="Times New Roman"/>
          <w:sz w:val="23"/>
          <w:szCs w:val="23"/>
        </w:rPr>
        <w:t>-</w:t>
      </w:r>
      <w:r>
        <w:rPr>
          <w:rFonts w:ascii="Arial" w:hAnsi="Arial" w:cs="Arial"/>
          <w:sz w:val="23"/>
          <w:szCs w:val="23"/>
        </w:rPr>
        <w:t>нен, сандық әдіспен атқарылады. Бұның себебі кометалар басқа аспан денесінен масса жағынан өте кем, ал қозғалысы кезінде үлкен планеталарға өте жақын өтеді. Бұлар коме</w:t>
      </w:r>
      <w:r>
        <w:rPr>
          <w:rFonts w:ascii="Times New Roman" w:hAnsi="Times New Roman"/>
          <w:sz w:val="23"/>
          <w:szCs w:val="23"/>
        </w:rPr>
        <w:t>-</w:t>
      </w:r>
      <w:r>
        <w:rPr>
          <w:rFonts w:ascii="Arial" w:hAnsi="Arial" w:cs="Arial"/>
          <w:sz w:val="23"/>
          <w:szCs w:val="23"/>
        </w:rPr>
        <w:t>та қозғалысында күшті ұйтқу туғызады. Күшті ұйтқулы қозғалыстар теориясы әлі жоқ.</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4" w:lineRule="auto"/>
        <w:ind w:firstLine="397"/>
        <w:jc w:val="both"/>
        <w:rPr>
          <w:rFonts w:ascii="Times New Roman" w:hAnsi="Times New Roman"/>
          <w:sz w:val="24"/>
          <w:szCs w:val="24"/>
        </w:rPr>
      </w:pPr>
      <w:r>
        <w:rPr>
          <w:rFonts w:ascii="Arial" w:hAnsi="Arial" w:cs="Arial"/>
          <w:sz w:val="24"/>
          <w:szCs w:val="24"/>
        </w:rPr>
        <w:t>Аспан механикасының зерттейтін бір қозғалыстар тобы – аспан денелерінің айналмалы қозғалыстары. Қазір Күн жүйесінде Плутоннан басқа барлық планеталардың айналмалы қозғалыстары зерттелінді. Айналу осьтері кеңістіктегі бағытын өзгертпейді, айналу кезеңдері тұрақты болып келеді.</w:t>
      </w:r>
    </w:p>
    <w:p w:rsidR="003323E4" w:rsidRPr="00AF16BC" w:rsidRDefault="00281624">
      <w:pPr>
        <w:widowControl w:val="0"/>
        <w:overflowPunct w:val="0"/>
        <w:autoSpaceDE w:val="0"/>
        <w:autoSpaceDN w:val="0"/>
        <w:adjustRightInd w:val="0"/>
        <w:spacing w:after="0" w:line="297" w:lineRule="auto"/>
        <w:ind w:firstLine="397"/>
        <w:jc w:val="both"/>
        <w:rPr>
          <w:rFonts w:ascii="Times New Roman" w:hAnsi="Times New Roman"/>
          <w:sz w:val="24"/>
          <w:szCs w:val="24"/>
          <w:lang w:val="ru-RU"/>
        </w:rPr>
      </w:pPr>
      <w:r>
        <w:rPr>
          <w:rFonts w:ascii="Arial" w:hAnsi="Arial" w:cs="Arial"/>
          <w:sz w:val="21"/>
          <w:szCs w:val="21"/>
        </w:rPr>
        <w:t xml:space="preserve">Планеталар сфералық пішінді болмағандықтан, яғни полюстер бағытында сығылғандықтан, планеталар мен Күннің, және планеталар мен серіктерінің өзара тартылуы планеталардың айналмалы қозғалыстарына әсерін тигізеді. Осы әсердің салдарынан айналу осьтерін кеңістікте бұруға бағытталған күш моменттері пайда болуы тиіс. </w:t>
      </w:r>
      <w:r w:rsidRPr="00AF16BC">
        <w:rPr>
          <w:rFonts w:ascii="Arial" w:hAnsi="Arial" w:cs="Arial"/>
          <w:sz w:val="21"/>
          <w:szCs w:val="21"/>
          <w:lang w:val="ru-RU"/>
        </w:rPr>
        <w:t>Осы се</w:t>
      </w:r>
      <w:r w:rsidRPr="00AF16BC">
        <w:rPr>
          <w:rFonts w:ascii="Times New Roman" w:hAnsi="Times New Roman"/>
          <w:sz w:val="21"/>
          <w:szCs w:val="21"/>
          <w:lang w:val="ru-RU"/>
        </w:rPr>
        <w:t>-</w:t>
      </w:r>
      <w:r w:rsidRPr="00AF16BC">
        <w:rPr>
          <w:rFonts w:ascii="Arial" w:hAnsi="Arial" w:cs="Arial"/>
          <w:sz w:val="21"/>
          <w:szCs w:val="21"/>
          <w:lang w:val="ru-RU"/>
        </w:rPr>
        <w:t xml:space="preserve">бепті </w:t>
      </w:r>
      <w:r w:rsidRPr="00AF16BC">
        <w:rPr>
          <w:rFonts w:ascii="Arial" w:hAnsi="Arial" w:cs="Arial"/>
          <w:b/>
          <w:bCs/>
          <w:sz w:val="21"/>
          <w:szCs w:val="21"/>
          <w:lang w:val="ru-RU"/>
        </w:rPr>
        <w:t>прецессия</w:t>
      </w:r>
      <w:r w:rsidRPr="00AF16BC">
        <w:rPr>
          <w:rFonts w:ascii="Arial" w:hAnsi="Arial" w:cs="Arial"/>
          <w:sz w:val="21"/>
          <w:szCs w:val="21"/>
          <w:lang w:val="ru-RU"/>
        </w:rPr>
        <w:t xml:space="preserve"> және </w:t>
      </w:r>
      <w:r w:rsidRPr="00AF16BC">
        <w:rPr>
          <w:rFonts w:ascii="Arial" w:hAnsi="Arial" w:cs="Arial"/>
          <w:b/>
          <w:bCs/>
          <w:sz w:val="21"/>
          <w:szCs w:val="21"/>
          <w:lang w:val="ru-RU"/>
        </w:rPr>
        <w:t>нутация</w:t>
      </w:r>
      <w:r w:rsidRPr="00AF16BC">
        <w:rPr>
          <w:rFonts w:ascii="Arial" w:hAnsi="Arial" w:cs="Arial"/>
          <w:sz w:val="21"/>
          <w:szCs w:val="21"/>
          <w:lang w:val="ru-RU"/>
        </w:rPr>
        <w:t xml:space="preserve"> құбылыстары пайда болуы тиіс. Бұл құбылыс Жер үшін зерттелді. Серіктің тартылыс күштерінің нәтижесінде планеталардың айналу жиіліктері де азаюы тиіс. Жер үшін бұл құбылыс та анықталды. Бұның себебі: тасулардың кешігуі деп көрсетілген.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191"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142</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3960" w:bottom="435" w:left="4140" w:header="720" w:footer="720" w:gutter="0"/>
          <w:cols w:space="720" w:equalWidth="0">
            <w:col w:w="300"/>
          </w:cols>
          <w:noEndnote/>
        </w:sect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bookmarkStart w:id="140" w:name="page285"/>
      <w:bookmarkEnd w:id="140"/>
      <w:r w:rsidRPr="00AF16BC">
        <w:rPr>
          <w:rFonts w:ascii="Arial" w:hAnsi="Arial" w:cs="Arial"/>
          <w:b/>
          <w:bCs/>
          <w:i/>
          <w:iCs/>
          <w:sz w:val="24"/>
          <w:szCs w:val="24"/>
          <w:lang w:val="ru-RU"/>
        </w:rPr>
        <w:lastRenderedPageBreak/>
        <w:t>Сапалық аспан механикасының нәтижелері</w:t>
      </w:r>
      <w:r w:rsidRPr="00AF16BC">
        <w:rPr>
          <w:rFonts w:ascii="Arial" w:hAnsi="Arial" w:cs="Arial"/>
          <w:b/>
          <w:bCs/>
          <w:sz w:val="24"/>
          <w:szCs w:val="24"/>
          <w:lang w:val="ru-RU"/>
        </w:rPr>
        <w:t>:</w:t>
      </w:r>
    </w:p>
    <w:p w:rsidR="003323E4" w:rsidRPr="00AF16BC" w:rsidRDefault="00A3036D">
      <w:pPr>
        <w:widowControl w:val="0"/>
        <w:autoSpaceDE w:val="0"/>
        <w:autoSpaceDN w:val="0"/>
        <w:adjustRightInd w:val="0"/>
        <w:spacing w:after="0" w:line="14" w:lineRule="exact"/>
        <w:rPr>
          <w:rFonts w:ascii="Times New Roman" w:hAnsi="Times New Roman"/>
          <w:sz w:val="24"/>
          <w:szCs w:val="24"/>
          <w:lang w:val="ru-RU"/>
        </w:rPr>
      </w:pPr>
      <w:r w:rsidRPr="00A3036D">
        <w:rPr>
          <w:noProof/>
        </w:rPr>
        <w:pict>
          <v:line id="_x0000_s1127" style="position:absolute;z-index:-78" from="19.85pt,-.1pt" to="263.25pt,-.1pt" o:allowincell="f" strokeweight=".40322mm"/>
        </w:pict>
      </w:r>
    </w:p>
    <w:p w:rsidR="003323E4" w:rsidRPr="00AF16BC" w:rsidRDefault="00281624">
      <w:pPr>
        <w:widowControl w:val="0"/>
        <w:overflowPunct w:val="0"/>
        <w:autoSpaceDE w:val="0"/>
        <w:autoSpaceDN w:val="0"/>
        <w:adjustRightInd w:val="0"/>
        <w:spacing w:after="0" w:line="288"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Аналитикалық және сандық әдістемелердің көмегі­ мен планеталардың, серіктерінің, кіші планеталар мен кометалардың ондаған, жүздеген жылдар бұрын қалай қозғалғанын немесе сонша жылдан кейін қалай қозғалатындығын анықтауға болады. Ал миллиард жыл бұрын Күн жүйесі қандай болды немесе миллиард жылдан кейін қандай болады деген мәселе тек сапалық әдістемелер-дің көмегімен зерттеледі. Сапалық әдістемелер Лаплас пен Лагранж еңбектерінен басталып, зерттелінді. Бұл мәселенің шешуі 3 дене есебінің қозғалыс теңдеулерінде </w:t>
      </w:r>
      <w:r w:rsidRPr="00AF16BC">
        <w:rPr>
          <w:rFonts w:ascii="Arial" w:hAnsi="Arial" w:cs="Arial"/>
          <w:i/>
          <w:iCs/>
          <w:sz w:val="21"/>
          <w:szCs w:val="21"/>
          <w:lang w:val="ru-RU"/>
        </w:rPr>
        <w:t>ғасырлық</w:t>
      </w:r>
      <w:r w:rsidRPr="00AF16BC">
        <w:rPr>
          <w:rFonts w:ascii="Arial" w:hAnsi="Arial" w:cs="Arial"/>
          <w:sz w:val="21"/>
          <w:szCs w:val="21"/>
          <w:lang w:val="ru-RU"/>
        </w:rPr>
        <w:t xml:space="preserve"> ұйтқулардың болуы не болмау мәселесіне тіреледі. Қазір бұндай мүшелердің болатыны анық. Бірақ олардың шамасы өте аз. Осы мәселеге үндесетін тағы бір маңызды мәселе:</w:t>
      </w:r>
    </w:p>
    <w:p w:rsidR="003323E4" w:rsidRPr="00AF16BC" w:rsidRDefault="003323E4">
      <w:pPr>
        <w:widowControl w:val="0"/>
        <w:autoSpaceDE w:val="0"/>
        <w:autoSpaceDN w:val="0"/>
        <w:adjustRightInd w:val="0"/>
        <w:spacing w:after="0" w:line="20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8" w:lineRule="auto"/>
        <w:ind w:firstLine="542"/>
        <w:jc w:val="both"/>
        <w:rPr>
          <w:rFonts w:ascii="Times New Roman" w:hAnsi="Times New Roman"/>
          <w:sz w:val="24"/>
          <w:szCs w:val="24"/>
          <w:lang w:val="ru-RU"/>
        </w:rPr>
      </w:pPr>
      <w:r w:rsidRPr="00AF16BC">
        <w:rPr>
          <w:rFonts w:ascii="Arial" w:hAnsi="Arial" w:cs="Arial"/>
          <w:b/>
          <w:bCs/>
          <w:sz w:val="24"/>
          <w:szCs w:val="24"/>
          <w:lang w:val="ru-RU"/>
        </w:rPr>
        <w:t>Күн жүйесінің орнықтылығының мәселесі: Күн жүйесінің осы құрылымы бұзылмай енді қанша уақыт қозғалады.</w:t>
      </w:r>
    </w:p>
    <w:p w:rsidR="003323E4" w:rsidRPr="00AF16BC" w:rsidRDefault="00A3036D">
      <w:pPr>
        <w:widowControl w:val="0"/>
        <w:autoSpaceDE w:val="0"/>
        <w:autoSpaceDN w:val="0"/>
        <w:adjustRightInd w:val="0"/>
        <w:spacing w:after="0" w:line="1" w:lineRule="exact"/>
        <w:rPr>
          <w:rFonts w:ascii="Times New Roman" w:hAnsi="Times New Roman"/>
          <w:sz w:val="24"/>
          <w:szCs w:val="24"/>
          <w:lang w:val="ru-RU"/>
        </w:rPr>
      </w:pPr>
      <w:r w:rsidRPr="00A3036D">
        <w:rPr>
          <w:noProof/>
        </w:rPr>
        <w:pict>
          <v:line id="_x0000_s1128" style="position:absolute;z-index:-77" from="27.1pt,-29.1pt" to="273.3pt,-29.1pt" o:allowincell="f" strokeweight=".40322mm"/>
        </w:pict>
      </w: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Күн жүйесінің орнықтылығы жайында Дубошиннің мақалаларынан оқып танысуға болады [32,(3-28б),33,(123-137б)]. Күн жүйесінің болашағы жөніндегі мәселе таза механикалық мәселе емес, өйткені мұнда электрлік, магниттік, термодинамикалық процесстер де маңызды роль атқарады. Бірақ бұл мәселенің механикалық сипатты жақтары да бар. Солардың бірі: Күн жүйесіндегі аспан денелерінің траекторияларын ұзақ уақыт аралықтарына (көптеген миллион жыл) есептеуге мүмкіндік бар ма? Мүмкін болса болашақта планеталар бір-бірімен соқтығысып, не ажырап кете ме? Кеңістікке сейіліп кете ме, әлде керісінше, бәрі Күн бетіне құлап тына ма? Бұл мәселенің күрделілігі сол, планетаға әсер ететін күштердің ішінде барлығын да, тіпті шамалыларын да ескеру қажет. Өйткені әлсіз күш ұзақ уақыт аралығында әсер етіп елеулі өзгерістерге келтіруі мүмкін.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4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19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143</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4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65" w:lineRule="auto"/>
        <w:ind w:firstLine="397"/>
        <w:jc w:val="both"/>
        <w:rPr>
          <w:rFonts w:ascii="Times New Roman" w:hAnsi="Times New Roman"/>
          <w:sz w:val="24"/>
          <w:szCs w:val="24"/>
          <w:lang w:val="ru-RU"/>
        </w:rPr>
      </w:pPr>
      <w:bookmarkStart w:id="141" w:name="page287"/>
      <w:bookmarkEnd w:id="141"/>
      <w:r w:rsidRPr="00AF16BC">
        <w:rPr>
          <w:rFonts w:ascii="Arial" w:hAnsi="Arial" w:cs="Arial"/>
          <w:lang w:val="ru-RU"/>
        </w:rPr>
        <w:lastRenderedPageBreak/>
        <w:t>Күн жүйесінің орнықтылығы жайындағы мәселені 1773 жылы Лаплас баяндаған екен. Бұл жұмысында ғасырлық ұйтқуларды зерттей отырып, Күн жүйесінің орнықтылығы жайында теоремасын дәлелдеген болатын. Бірнеше жылдан кейін Лагранж оның дәлелдеулерін толықтырды.</w:t>
      </w:r>
    </w:p>
    <w:p w:rsidR="003323E4" w:rsidRPr="00AF16BC"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3" w:lineRule="auto"/>
        <w:ind w:right="20" w:firstLine="397"/>
        <w:jc w:val="both"/>
        <w:rPr>
          <w:rFonts w:ascii="Times New Roman" w:hAnsi="Times New Roman"/>
          <w:sz w:val="24"/>
          <w:szCs w:val="24"/>
          <w:lang w:val="ru-RU"/>
        </w:rPr>
      </w:pPr>
      <w:r w:rsidRPr="00AF16BC">
        <w:rPr>
          <w:rFonts w:ascii="Arial" w:hAnsi="Arial" w:cs="Arial"/>
          <w:sz w:val="24"/>
          <w:szCs w:val="24"/>
          <w:lang w:val="ru-RU"/>
        </w:rPr>
        <w:t xml:space="preserve">Сапалық аспан денесінің зерттейтін тағы бір қызық мәселесі: </w:t>
      </w:r>
      <w:r w:rsidRPr="00AF16BC">
        <w:rPr>
          <w:rFonts w:ascii="Arial" w:hAnsi="Arial" w:cs="Arial"/>
          <w:b/>
          <w:bCs/>
          <w:i/>
          <w:iCs/>
          <w:sz w:val="24"/>
          <w:szCs w:val="24"/>
          <w:lang w:val="ru-RU"/>
        </w:rPr>
        <w:t>қармау</w:t>
      </w:r>
      <w:r w:rsidRPr="00AF16BC">
        <w:rPr>
          <w:rFonts w:ascii="Arial" w:hAnsi="Arial" w:cs="Arial"/>
          <w:sz w:val="24"/>
          <w:szCs w:val="24"/>
          <w:lang w:val="ru-RU"/>
        </w:rPr>
        <w:t xml:space="preserve"> және </w:t>
      </w:r>
      <w:r w:rsidRPr="00AF16BC">
        <w:rPr>
          <w:rFonts w:ascii="Arial" w:hAnsi="Arial" w:cs="Arial"/>
          <w:b/>
          <w:bCs/>
          <w:i/>
          <w:iCs/>
          <w:sz w:val="24"/>
          <w:szCs w:val="24"/>
          <w:lang w:val="ru-RU"/>
        </w:rPr>
        <w:t>алмасу есептері</w:t>
      </w:r>
      <w:r w:rsidRPr="00AF16BC">
        <w:rPr>
          <w:rFonts w:ascii="Arial" w:hAnsi="Arial" w:cs="Arial"/>
          <w:sz w:val="24"/>
          <w:szCs w:val="24"/>
          <w:lang w:val="ru-RU"/>
        </w:rPr>
        <w:t>:</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5" w:lineRule="auto"/>
        <w:ind w:firstLine="397"/>
        <w:jc w:val="both"/>
        <w:rPr>
          <w:rFonts w:ascii="Times New Roman" w:hAnsi="Times New Roman"/>
          <w:sz w:val="24"/>
          <w:szCs w:val="24"/>
          <w:lang w:val="ru-RU"/>
        </w:rPr>
      </w:pPr>
      <w:r w:rsidRPr="00AF16BC">
        <w:rPr>
          <w:rFonts w:ascii="Arial" w:hAnsi="Arial" w:cs="Arial"/>
          <w:lang w:val="ru-RU"/>
        </w:rPr>
        <w:t xml:space="preserve">Екі дене жүйесіне үшінші дене жақындап келе жатыр. Жақындасқаннан кейін бұл дене ұшып шығып кете ме, әлде сол жүйеде қала ма? (Қалғанды </w:t>
      </w:r>
      <w:r w:rsidRPr="00AF16BC">
        <w:rPr>
          <w:rFonts w:ascii="Arial" w:hAnsi="Arial" w:cs="Arial"/>
          <w:b/>
          <w:bCs/>
          <w:i/>
          <w:iCs/>
          <w:lang w:val="ru-RU"/>
        </w:rPr>
        <w:t>қармап</w:t>
      </w:r>
      <w:r w:rsidRPr="00AF16BC">
        <w:rPr>
          <w:rFonts w:ascii="Arial" w:hAnsi="Arial" w:cs="Arial"/>
          <w:lang w:val="ru-RU"/>
        </w:rPr>
        <w:t xml:space="preserve"> алды дейді). Немесе бұл дене қалып, есесіне жүйенің басқа денесі шығып кете ме? (Бұл мүмкіндікті </w:t>
      </w:r>
      <w:r w:rsidRPr="00AF16BC">
        <w:rPr>
          <w:rFonts w:ascii="Arial" w:hAnsi="Arial" w:cs="Arial"/>
          <w:b/>
          <w:bCs/>
          <w:i/>
          <w:iCs/>
          <w:lang w:val="ru-RU"/>
        </w:rPr>
        <w:t>алмасу</w:t>
      </w:r>
      <w:r w:rsidRPr="00AF16BC">
        <w:rPr>
          <w:rFonts w:ascii="Arial" w:hAnsi="Arial" w:cs="Arial"/>
          <w:lang w:val="ru-RU"/>
        </w:rPr>
        <w:t xml:space="preserve"> деп атайды) Бұл мәселе 4- не</w:t>
      </w:r>
      <w:r w:rsidRPr="00AF16BC">
        <w:rPr>
          <w:rFonts w:ascii="Times New Roman" w:hAnsi="Times New Roman"/>
          <w:lang w:val="ru-RU"/>
        </w:rPr>
        <w:t>-</w:t>
      </w:r>
      <w:r w:rsidRPr="00AF16BC">
        <w:rPr>
          <w:rFonts w:ascii="Arial" w:hAnsi="Arial" w:cs="Arial"/>
          <w:lang w:val="ru-RU"/>
        </w:rPr>
        <w:t>месе 5- денелер есебінде де қарастырылуы мүмкін. Мысалы: О.Ю. Шмидтің Күн жүйесінің пайда болуы жөніндегі гипотезасы Күннің өтіп бара жатқан ұсақ бөлшектер бұлтын қармау мәселесімен байланысты.</w:t>
      </w:r>
    </w:p>
    <w:p w:rsidR="003323E4" w:rsidRPr="00AF16BC"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2" w:lineRule="auto"/>
        <w:ind w:firstLine="397"/>
        <w:jc w:val="both"/>
        <w:rPr>
          <w:rFonts w:ascii="Times New Roman" w:hAnsi="Times New Roman"/>
          <w:sz w:val="24"/>
          <w:szCs w:val="24"/>
          <w:lang w:val="ru-RU"/>
        </w:rPr>
      </w:pPr>
      <w:r w:rsidRPr="00AF16BC">
        <w:rPr>
          <w:rFonts w:ascii="Arial" w:hAnsi="Arial" w:cs="Arial"/>
          <w:sz w:val="21"/>
          <w:szCs w:val="21"/>
          <w:lang w:val="ru-RU"/>
        </w:rPr>
        <w:t>Сапалық мәселелердің біразы планеталардың және планета серіктерінің пайда болуымен және қозғалысымен байланысты. Соның бірі астероид орбиталарының кеңіс­ тіктегі орналасуының біртексіздігімен байланысты. Бұлардың жиі орналасқан аймақтар мен сирек орналасқан аймақтары (бостықтар) кезекпе- кезек орналасқан. Бұлардың орналасуындағы реттілік, заңдылықтар Юпи­ тердің орташа тәуліктік қозғалысымен байланысы бар сияқты. Бостықтардың басым көпшілігі астероид пен Юпитердің орташа тәуліктік қозғалыстарының өлшемдес болған кеңістік аймақтарында байқалады. Бұл жағдайларда, қозғалыстарының өлшемдес болған жағдайларында, Юпитердің ұйтқулары артып кетеді деп есептеуге болады. Кіші планеталардың үлкен жарты остерінің ғасырлық ұйтқулары пайда болуы мүмкін. Сондықтан Юпитердің және басқа планеталардың ұзақ әсер етуінің нәтижесінде люктер пайда болады. Онда бұл өлшемдестіктің басқа да салдары болуы тиіс. Ғасырлық ұйтқулар пайда болуы мүмкін болмаса, онда люктердің пайда болуы, және кіші</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3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144</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53" w:lineRule="auto"/>
        <w:jc w:val="both"/>
        <w:rPr>
          <w:rFonts w:ascii="Times New Roman" w:hAnsi="Times New Roman"/>
          <w:sz w:val="24"/>
          <w:szCs w:val="24"/>
          <w:lang w:val="ru-RU"/>
        </w:rPr>
      </w:pPr>
      <w:bookmarkStart w:id="142" w:name="page289"/>
      <w:bookmarkEnd w:id="142"/>
      <w:r w:rsidRPr="00AF16BC">
        <w:rPr>
          <w:rFonts w:ascii="Arial" w:hAnsi="Arial" w:cs="Arial"/>
          <w:sz w:val="23"/>
          <w:szCs w:val="23"/>
          <w:lang w:val="ru-RU"/>
        </w:rPr>
        <w:lastRenderedPageBreak/>
        <w:t>планеталардың қозғалысында пайда болатын басқа да ерек</w:t>
      </w:r>
      <w:r w:rsidRPr="00AF16BC">
        <w:rPr>
          <w:rFonts w:ascii="Times New Roman" w:hAnsi="Times New Roman"/>
          <w:sz w:val="23"/>
          <w:szCs w:val="23"/>
          <w:lang w:val="ru-RU"/>
        </w:rPr>
        <w:t>-</w:t>
      </w:r>
      <w:r w:rsidRPr="00AF16BC">
        <w:rPr>
          <w:rFonts w:ascii="Arial" w:hAnsi="Arial" w:cs="Arial"/>
          <w:sz w:val="23"/>
          <w:szCs w:val="23"/>
          <w:lang w:val="ru-RU"/>
        </w:rPr>
        <w:t>шеліктер, күн жүйесі пайда болғаннан бері бар.</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7" w:lineRule="auto"/>
        <w:ind w:firstLine="397"/>
        <w:jc w:val="both"/>
        <w:rPr>
          <w:rFonts w:ascii="Times New Roman" w:hAnsi="Times New Roman"/>
          <w:sz w:val="24"/>
          <w:szCs w:val="24"/>
          <w:lang w:val="ru-RU"/>
        </w:rPr>
      </w:pPr>
      <w:r w:rsidRPr="00AF16BC">
        <w:rPr>
          <w:rFonts w:ascii="Arial" w:hAnsi="Arial" w:cs="Arial"/>
          <w:sz w:val="21"/>
          <w:szCs w:val="21"/>
          <w:lang w:val="ru-RU"/>
        </w:rPr>
        <w:t>Қай көзқарастың дұрыс екенін кесіп айтатындай мәлімет жоқ. Сапалық зерттеулердің қамтитын тағы бір мәселесі: ас</w:t>
      </w:r>
      <w:r w:rsidRPr="00AF16BC">
        <w:rPr>
          <w:rFonts w:ascii="Times New Roman" w:hAnsi="Times New Roman"/>
          <w:sz w:val="21"/>
          <w:szCs w:val="21"/>
          <w:lang w:val="ru-RU"/>
        </w:rPr>
        <w:t>-</w:t>
      </w:r>
      <w:r w:rsidRPr="00AF16BC">
        <w:rPr>
          <w:rFonts w:ascii="Arial" w:hAnsi="Arial" w:cs="Arial"/>
          <w:sz w:val="21"/>
          <w:szCs w:val="21"/>
          <w:lang w:val="ru-RU"/>
        </w:rPr>
        <w:t>пан денелерінің массалары өзгеріссіз қалады деген көзқарас дұрыс болмайтын шығар. Эволюция процестері кезінде ас</w:t>
      </w:r>
      <w:r w:rsidRPr="00AF16BC">
        <w:rPr>
          <w:rFonts w:ascii="Times New Roman" w:hAnsi="Times New Roman"/>
          <w:sz w:val="21"/>
          <w:szCs w:val="21"/>
          <w:lang w:val="ru-RU"/>
        </w:rPr>
        <w:t>-</w:t>
      </w:r>
      <w:r w:rsidRPr="00AF16BC">
        <w:rPr>
          <w:rFonts w:ascii="Arial" w:hAnsi="Arial" w:cs="Arial"/>
          <w:sz w:val="21"/>
          <w:szCs w:val="21"/>
          <w:lang w:val="ru-RU"/>
        </w:rPr>
        <w:t>пан денелерінің массалары өзгереді. Ал массасы айнымалы денелердің орбита элементтері де өзгеріп тұрады. Бұл мәселелерді зерттеу енді-енді басталып келе жатыр.</w:t>
      </w:r>
    </w:p>
    <w:p w:rsidR="003323E4" w:rsidRPr="00AF16BC"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7" w:lineRule="auto"/>
        <w:ind w:firstLine="397"/>
        <w:jc w:val="both"/>
        <w:rPr>
          <w:rFonts w:ascii="Times New Roman" w:hAnsi="Times New Roman"/>
          <w:sz w:val="24"/>
          <w:szCs w:val="24"/>
          <w:lang w:val="ru-RU"/>
        </w:rPr>
      </w:pPr>
      <w:r w:rsidRPr="00AF16BC">
        <w:rPr>
          <w:rFonts w:ascii="Arial" w:hAnsi="Arial" w:cs="Arial"/>
          <w:sz w:val="21"/>
          <w:szCs w:val="21"/>
          <w:lang w:val="ru-RU"/>
        </w:rPr>
        <w:t>Планеталардың жақын серіктерінің (Айдың, Марс серіктерінің және т.б.) қозғалыстарына тасулардың әсерінің қандай болатындығы жөніндегі мәселе аяғына дейін зерт</w:t>
      </w:r>
      <w:r w:rsidRPr="00AF16BC">
        <w:rPr>
          <w:rFonts w:ascii="Times New Roman" w:hAnsi="Times New Roman"/>
          <w:sz w:val="21"/>
          <w:szCs w:val="21"/>
          <w:lang w:val="ru-RU"/>
        </w:rPr>
        <w:t>-</w:t>
      </w:r>
      <w:r w:rsidRPr="00AF16BC">
        <w:rPr>
          <w:rFonts w:ascii="Arial" w:hAnsi="Arial" w:cs="Arial"/>
          <w:sz w:val="21"/>
          <w:szCs w:val="21"/>
          <w:lang w:val="ru-RU"/>
        </w:rPr>
        <w:t>телген жоқ. Тасу үйкелісі ұзақ уақыт аралықтарында Күн жүйесіндегі қозғалыстарға елерліктей әсер етуі мүмкін.</w:t>
      </w:r>
    </w:p>
    <w:p w:rsidR="003323E4" w:rsidRPr="00AF16BC"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5" w:lineRule="auto"/>
        <w:ind w:firstLine="397"/>
        <w:jc w:val="both"/>
        <w:rPr>
          <w:rFonts w:ascii="Times New Roman" w:hAnsi="Times New Roman"/>
          <w:sz w:val="24"/>
          <w:szCs w:val="24"/>
          <w:lang w:val="ru-RU"/>
        </w:rPr>
      </w:pPr>
      <w:r w:rsidRPr="00AF16BC">
        <w:rPr>
          <w:rFonts w:ascii="Arial" w:hAnsi="Arial" w:cs="Arial"/>
          <w:lang w:val="ru-RU"/>
        </w:rPr>
        <w:t>Америка ғалымы Себехей: „ІІІ-мыңжылдықтың табал­ дырығындағы аспан механикасының ашық мәселелері”</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2" w:lineRule="auto"/>
        <w:jc w:val="both"/>
        <w:rPr>
          <w:rFonts w:ascii="Times New Roman" w:hAnsi="Times New Roman"/>
          <w:sz w:val="24"/>
          <w:szCs w:val="24"/>
          <w:lang w:val="ru-RU"/>
        </w:rPr>
      </w:pPr>
      <w:r w:rsidRPr="00AF16BC">
        <w:rPr>
          <w:rFonts w:ascii="Arial" w:hAnsi="Arial" w:cs="Arial"/>
          <w:sz w:val="21"/>
          <w:szCs w:val="21"/>
          <w:lang w:val="ru-RU"/>
        </w:rPr>
        <w:t>– атты мақаласында аспан механикасының өткені және болашағы жөнінде мынадай пікір білдірді: „Аспан механикасы қысқаша уақыт аралығында болжам жасау үшін интегралданбайтын және трансцендентті теңдеулерге сүйенеді. Болжамның дәлдігі әртүрлі факторларға тәуелді: айталық маңызды сандық есептеулер компьютерлік техниканың дамуындағы жетістіктермен байланысты. Ас</w:t>
      </w:r>
      <w:r w:rsidRPr="00AF16BC">
        <w:rPr>
          <w:rFonts w:ascii="Times New Roman" w:hAnsi="Times New Roman"/>
          <w:sz w:val="21"/>
          <w:szCs w:val="21"/>
          <w:lang w:val="ru-RU"/>
        </w:rPr>
        <w:t>-</w:t>
      </w:r>
      <w:r w:rsidRPr="00AF16BC">
        <w:rPr>
          <w:rFonts w:ascii="Arial" w:hAnsi="Arial" w:cs="Arial"/>
          <w:sz w:val="21"/>
          <w:szCs w:val="21"/>
          <w:lang w:val="ru-RU"/>
        </w:rPr>
        <w:t>пан механикасының алғашқы ғылыми нәтижелерін Нью</w:t>
      </w:r>
      <w:r w:rsidRPr="00AF16BC">
        <w:rPr>
          <w:rFonts w:ascii="Times New Roman" w:hAnsi="Times New Roman"/>
          <w:sz w:val="21"/>
          <w:szCs w:val="21"/>
          <w:lang w:val="ru-RU"/>
        </w:rPr>
        <w:t>-</w:t>
      </w:r>
      <w:r w:rsidRPr="00AF16BC">
        <w:rPr>
          <w:rFonts w:ascii="Arial" w:hAnsi="Arial" w:cs="Arial"/>
          <w:sz w:val="21"/>
          <w:szCs w:val="21"/>
          <w:lang w:val="ru-RU"/>
        </w:rPr>
        <w:t>тон шығарды. Аналитика тұрғысынан қуатты серпін 17-ғасырда болды (Эйлер, Лаплас, Лагранж, Гаусс), ал 18-ғасырда- аспан механикасының сапалық әдістемелерінің дамуы (Гамильтон, Хилл, Якоби, Пуанкаре, Тиссеран) қуатты болды. Аспан механикасының келешектегі дамуы өзара байланысқан 3 бағыт бойынша болатындығы анық: аналитикалық, сандық есептеулер және бақылау әдістерінің жетілдірілуі. Аналитикада ықтималдық әдістемелері басым болады, айталық орбиталардың орнықтылығы және хаосы теориясы, периодты орбиталар теориясы. Плане</w:t>
      </w:r>
      <w:r w:rsidRPr="00AF16BC">
        <w:rPr>
          <w:rFonts w:ascii="Times New Roman" w:hAnsi="Times New Roman"/>
          <w:sz w:val="21"/>
          <w:szCs w:val="21"/>
          <w:lang w:val="ru-RU"/>
        </w:rPr>
        <w:t>-</w:t>
      </w:r>
      <w:r w:rsidRPr="00AF16BC">
        <w:rPr>
          <w:rFonts w:ascii="Arial" w:hAnsi="Arial" w:cs="Arial"/>
          <w:sz w:val="21"/>
          <w:szCs w:val="21"/>
          <w:lang w:val="ru-RU"/>
        </w:rPr>
        <w:t>талар ұйтқуларын есептеу дәлдігінің, релятивистік және</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30"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145</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88" w:lineRule="auto"/>
        <w:jc w:val="both"/>
        <w:rPr>
          <w:rFonts w:ascii="Times New Roman" w:hAnsi="Times New Roman"/>
          <w:sz w:val="24"/>
          <w:szCs w:val="24"/>
          <w:lang w:val="ru-RU"/>
        </w:rPr>
      </w:pPr>
      <w:bookmarkStart w:id="143" w:name="page291"/>
      <w:bookmarkEnd w:id="143"/>
      <w:r w:rsidRPr="00AF16BC">
        <w:rPr>
          <w:rFonts w:ascii="Arial" w:hAnsi="Arial" w:cs="Arial"/>
          <w:sz w:val="21"/>
          <w:szCs w:val="21"/>
          <w:lang w:val="ru-RU"/>
        </w:rPr>
        <w:lastRenderedPageBreak/>
        <w:t>гравитациялық емес эффектілерді ескеріп, планеталардың эфемеридаларын анықтау дәлдігінің жоғарылауы. Әсіресе көңіл аударатын мәселе: болашақта астероидпен соқтығысу қаупін алдан-ала болжап, болдырмаудың техникалық мүмкіншіліктерін ойлап шығару. Болашақта космостық ұшулар жиі және тұрақты болуымен байланысты, оларды атқару әдістемелері де жеңілдеуі тиіс.” (</w:t>
      </w:r>
      <w:r>
        <w:rPr>
          <w:rFonts w:ascii="Arial" w:hAnsi="Arial" w:cs="Arial"/>
          <w:sz w:val="21"/>
          <w:szCs w:val="21"/>
        </w:rPr>
        <w:t>Selectial</w:t>
      </w:r>
      <w:r w:rsidRPr="00AF16BC">
        <w:rPr>
          <w:rFonts w:ascii="Arial" w:hAnsi="Arial" w:cs="Arial"/>
          <w:sz w:val="21"/>
          <w:szCs w:val="21"/>
          <w:lang w:val="ru-RU"/>
        </w:rPr>
        <w:t xml:space="preserve"> </w:t>
      </w:r>
      <w:r>
        <w:rPr>
          <w:rFonts w:ascii="Arial" w:hAnsi="Arial" w:cs="Arial"/>
          <w:sz w:val="21"/>
          <w:szCs w:val="21"/>
        </w:rPr>
        <w:t>Mech</w:t>
      </w:r>
      <w:r w:rsidRPr="00AF16BC">
        <w:rPr>
          <w:rFonts w:ascii="Arial" w:hAnsi="Arial" w:cs="Arial"/>
          <w:sz w:val="21"/>
          <w:szCs w:val="21"/>
          <w:lang w:val="ru-RU"/>
        </w:rPr>
        <w:t xml:space="preserve">. </w:t>
      </w:r>
      <w:r>
        <w:rPr>
          <w:rFonts w:ascii="Arial" w:hAnsi="Arial" w:cs="Arial"/>
          <w:sz w:val="21"/>
          <w:szCs w:val="21"/>
        </w:rPr>
        <w:t>and</w:t>
      </w:r>
      <w:r w:rsidRPr="00AF16BC">
        <w:rPr>
          <w:rFonts w:ascii="Arial" w:hAnsi="Arial" w:cs="Arial"/>
          <w:sz w:val="21"/>
          <w:szCs w:val="21"/>
          <w:lang w:val="ru-RU"/>
        </w:rPr>
        <w:t xml:space="preserve"> </w:t>
      </w:r>
      <w:r>
        <w:rPr>
          <w:rFonts w:ascii="Arial" w:hAnsi="Arial" w:cs="Arial"/>
          <w:sz w:val="21"/>
          <w:szCs w:val="21"/>
        </w:rPr>
        <w:t>Dynamical</w:t>
      </w:r>
      <w:r w:rsidRPr="00AF16BC">
        <w:rPr>
          <w:rFonts w:ascii="Arial" w:hAnsi="Arial" w:cs="Arial"/>
          <w:sz w:val="21"/>
          <w:szCs w:val="21"/>
          <w:lang w:val="ru-RU"/>
        </w:rPr>
        <w:t xml:space="preserve"> </w:t>
      </w:r>
      <w:r>
        <w:rPr>
          <w:rFonts w:ascii="Arial" w:hAnsi="Arial" w:cs="Arial"/>
          <w:sz w:val="21"/>
          <w:szCs w:val="21"/>
        </w:rPr>
        <w:t>Astron</w:t>
      </w:r>
      <w:r w:rsidRPr="00AF16BC">
        <w:rPr>
          <w:rFonts w:ascii="Arial" w:hAnsi="Arial" w:cs="Arial"/>
          <w:sz w:val="21"/>
          <w:szCs w:val="21"/>
          <w:lang w:val="ru-RU"/>
        </w:rPr>
        <w:t>.-1996-1997,-</w:t>
      </w:r>
      <w:r w:rsidRPr="00AF16BC">
        <w:rPr>
          <w:rFonts w:ascii="Times New Roman" w:hAnsi="Times New Roman"/>
          <w:sz w:val="21"/>
          <w:szCs w:val="21"/>
          <w:u w:val="single"/>
          <w:lang w:val="ru-RU"/>
        </w:rPr>
        <w:t>65</w:t>
      </w:r>
      <w:r w:rsidRPr="00AF16BC">
        <w:rPr>
          <w:rFonts w:ascii="Arial" w:hAnsi="Arial" w:cs="Arial"/>
          <w:sz w:val="21"/>
          <w:szCs w:val="21"/>
          <w:lang w:val="ru-RU"/>
        </w:rPr>
        <w:t>,№1-2.-р.205-211)</w:t>
      </w:r>
    </w:p>
    <w:p w:rsidR="003323E4" w:rsidRPr="00AF16BC" w:rsidRDefault="003323E4">
      <w:pPr>
        <w:widowControl w:val="0"/>
        <w:autoSpaceDE w:val="0"/>
        <w:autoSpaceDN w:val="0"/>
        <w:adjustRightInd w:val="0"/>
        <w:spacing w:after="0" w:line="19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1" w:lineRule="auto"/>
        <w:ind w:left="1860" w:right="260" w:hanging="1595"/>
        <w:rPr>
          <w:rFonts w:ascii="Times New Roman" w:hAnsi="Times New Roman"/>
          <w:sz w:val="24"/>
          <w:szCs w:val="24"/>
          <w:lang w:val="ru-RU"/>
        </w:rPr>
      </w:pPr>
      <w:r w:rsidRPr="00AF16BC">
        <w:rPr>
          <w:rFonts w:ascii="Arial" w:hAnsi="Arial" w:cs="Arial"/>
          <w:b/>
          <w:bCs/>
          <w:i/>
          <w:iCs/>
          <w:sz w:val="24"/>
          <w:szCs w:val="24"/>
          <w:lang w:val="ru-RU"/>
        </w:rPr>
        <w:t>§11. Ньютонның бүкіләлемдік тартылыс заңының ашылуы. Екі дене есебі</w: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3" w:lineRule="auto"/>
        <w:ind w:firstLine="397"/>
        <w:jc w:val="both"/>
        <w:rPr>
          <w:rFonts w:ascii="Times New Roman" w:hAnsi="Times New Roman"/>
          <w:sz w:val="24"/>
          <w:szCs w:val="24"/>
          <w:lang w:val="ru-RU"/>
        </w:rPr>
      </w:pPr>
      <w:r w:rsidRPr="00AF16BC">
        <w:rPr>
          <w:rFonts w:ascii="Arial" w:hAnsi="Arial" w:cs="Arial"/>
          <w:sz w:val="24"/>
          <w:szCs w:val="24"/>
          <w:lang w:val="ru-RU"/>
        </w:rPr>
        <w:t>Астрономия қазіргі ғылымның фундаментін қалаған ғылымдардың пайда болуы мен дамуында маңызды роль атқарды [45]. Сондай ғылымның алғашқысы механика болып табылады.</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8" w:lineRule="auto"/>
        <w:ind w:firstLine="397"/>
        <w:jc w:val="both"/>
        <w:rPr>
          <w:rFonts w:ascii="Times New Roman" w:hAnsi="Times New Roman"/>
          <w:sz w:val="24"/>
          <w:szCs w:val="24"/>
          <w:lang w:val="ru-RU"/>
        </w:rPr>
      </w:pPr>
      <w:r w:rsidRPr="00AF16BC">
        <w:rPr>
          <w:rFonts w:ascii="Arial" w:hAnsi="Arial" w:cs="Arial"/>
          <w:lang w:val="ru-RU"/>
        </w:rPr>
        <w:t>Коперниктің Жердің өз осінен айналуы жөніндегі ойларында инерция заңы мен импульстың сақталу заңы жайында интуициялық түсініктері болған. Денелерді тарту қасиеті Жерге ғана емес, басқа денелерге де тән деп есепте</w:t>
      </w:r>
      <w:r w:rsidRPr="00AF16BC">
        <w:rPr>
          <w:rFonts w:ascii="Times New Roman" w:hAnsi="Times New Roman"/>
          <w:lang w:val="ru-RU"/>
        </w:rPr>
        <w:t>-</w:t>
      </w:r>
      <w:r w:rsidRPr="00AF16BC">
        <w:rPr>
          <w:rFonts w:ascii="Arial" w:hAnsi="Arial" w:cs="Arial"/>
          <w:lang w:val="ru-RU"/>
        </w:rPr>
        <w:t>ді. Аристотелден Галилейге дейінгі ғалымдар инерциялық қозғалыс тек аспан денелеріне ғана тән, яғни шеңбер бойымен бірқалыпты қозғалысты инерциялық деп есеп</w:t>
      </w:r>
      <w:r w:rsidRPr="00AF16BC">
        <w:rPr>
          <w:rFonts w:ascii="Times New Roman" w:hAnsi="Times New Roman"/>
          <w:lang w:val="ru-RU"/>
        </w:rPr>
        <w:t>-</w:t>
      </w:r>
      <w:r w:rsidRPr="00AF16BC">
        <w:rPr>
          <w:rFonts w:ascii="Arial" w:hAnsi="Arial" w:cs="Arial"/>
          <w:lang w:val="ru-RU"/>
        </w:rPr>
        <w:t>теген. Кеплер – инерциялық қозғалыс түзу сызықты және бірқалыпты болады, ал аспан денелерінің эллипс бойымен қозғалысы Күннің күштік әсерінен болады деп есептеген. Тарту күшін Кеплер жан –жаққа таралып жатқан жарық ағынындай көреді. Сол себепті болар ол жарық сәулесі интенсивтігінің қашықтықпен өзгеру мәселесін зерттеп, осы бағытта біраз жаңалық табады [45]. Ньютон да осы көзқарасты ұстанып ауырлық күші қашықтық өскен сайын-</w:t>
      </w:r>
      <w:r w:rsidRPr="00AF16BC">
        <w:rPr>
          <w:rFonts w:ascii="Arial" w:hAnsi="Arial" w:cs="Arial"/>
          <w:b/>
          <w:bCs/>
          <w:i/>
          <w:iCs/>
          <w:lang w:val="ru-RU"/>
        </w:rPr>
        <w:t xml:space="preserve">жарықталыну </w:t>
      </w:r>
      <w:r w:rsidRPr="00AF16BC">
        <w:rPr>
          <w:rFonts w:ascii="Arial" w:hAnsi="Arial" w:cs="Arial"/>
          <w:lang w:val="ru-RU"/>
        </w:rPr>
        <w:t>сияқты заңдылықпен,</w:t>
      </w:r>
      <w:r w:rsidRPr="00AF16BC">
        <w:rPr>
          <w:rFonts w:ascii="Arial" w:hAnsi="Arial" w:cs="Arial"/>
          <w:b/>
          <w:bCs/>
          <w:i/>
          <w:iCs/>
          <w:lang w:val="ru-RU"/>
        </w:rPr>
        <w:t xml:space="preserve"> </w:t>
      </w:r>
      <w:r w:rsidRPr="00AF16BC">
        <w:rPr>
          <w:rFonts w:ascii="Arial" w:hAnsi="Arial" w:cs="Arial"/>
          <w:lang w:val="ru-RU"/>
        </w:rPr>
        <w:t>яғни дененің Жер</w:t>
      </w:r>
      <w:r w:rsidRPr="00AF16BC">
        <w:rPr>
          <w:rFonts w:ascii="Arial" w:hAnsi="Arial" w:cs="Arial"/>
          <w:b/>
          <w:bCs/>
          <w:i/>
          <w:iCs/>
          <w:lang w:val="ru-RU"/>
        </w:rPr>
        <w:t xml:space="preserve"> </w:t>
      </w:r>
      <w:r w:rsidRPr="00AF16BC">
        <w:rPr>
          <w:rFonts w:ascii="Arial" w:hAnsi="Arial" w:cs="Arial"/>
          <w:lang w:val="ru-RU"/>
        </w:rPr>
        <w:t>центрінен қашықтығының квадратына кері пропорционал болатындай кемуі керек деп есептеген [38].</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338"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146</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53" w:lineRule="auto"/>
        <w:ind w:firstLine="397"/>
        <w:jc w:val="both"/>
        <w:rPr>
          <w:rFonts w:ascii="Times New Roman" w:hAnsi="Times New Roman"/>
          <w:sz w:val="24"/>
          <w:szCs w:val="24"/>
          <w:lang w:val="ru-RU"/>
        </w:rPr>
      </w:pPr>
      <w:bookmarkStart w:id="144" w:name="page293"/>
      <w:bookmarkEnd w:id="144"/>
      <w:r w:rsidRPr="00AF16BC">
        <w:rPr>
          <w:rFonts w:ascii="Arial" w:hAnsi="Arial" w:cs="Arial"/>
          <w:sz w:val="23"/>
          <w:szCs w:val="23"/>
          <w:lang w:val="ru-RU"/>
        </w:rPr>
        <w:lastRenderedPageBreak/>
        <w:t>Екі дене есебі классикалық механика, кванттық ме</w:t>
      </w:r>
      <w:r w:rsidRPr="00AF16BC">
        <w:rPr>
          <w:rFonts w:ascii="Times New Roman" w:hAnsi="Times New Roman"/>
          <w:sz w:val="23"/>
          <w:szCs w:val="23"/>
          <w:lang w:val="ru-RU"/>
        </w:rPr>
        <w:t>-</w:t>
      </w:r>
      <w:r w:rsidRPr="00AF16BC">
        <w:rPr>
          <w:rFonts w:ascii="Arial" w:hAnsi="Arial" w:cs="Arial"/>
          <w:sz w:val="23"/>
          <w:szCs w:val="23"/>
          <w:lang w:val="ru-RU"/>
        </w:rPr>
        <w:t>ханика салаларында белгілі, шешімі анықталған есеп. Астрономиялық тұрғыдан бұл есептің мағынасы: тартылыс күшінің әсерінен материалдық нүктенің қозғалысы жайындағы есеп. Бұл есепті шешу үшін қозғалыс теңдеулерін интегралдау қажет. Материалдық нүктенің орталық денеге тартылыс күші Ньютонның бүкіләлемдік тартылыс заңынан анықталады:</w:t>
      </w:r>
    </w:p>
    <w:p w:rsidR="003323E4" w:rsidRPr="00AF16BC" w:rsidRDefault="00281624">
      <w:pPr>
        <w:widowControl w:val="0"/>
        <w:autoSpaceDE w:val="0"/>
        <w:autoSpaceDN w:val="0"/>
        <w:adjustRightInd w:val="0"/>
        <w:spacing w:after="0" w:line="221" w:lineRule="auto"/>
        <w:ind w:left="3000"/>
        <w:rPr>
          <w:rFonts w:ascii="Times New Roman" w:hAnsi="Times New Roman"/>
          <w:sz w:val="24"/>
          <w:szCs w:val="24"/>
          <w:lang w:val="ru-RU"/>
        </w:rPr>
      </w:pPr>
      <w:r w:rsidRPr="00AF16BC">
        <w:rPr>
          <w:rFonts w:ascii="Times New Roman" w:hAnsi="Times New Roman"/>
          <w:i/>
          <w:iCs/>
          <w:sz w:val="24"/>
          <w:szCs w:val="24"/>
          <w:lang w:val="ru-RU"/>
        </w:rPr>
        <w:t>т</w:t>
      </w:r>
      <w:r w:rsidRPr="00AF16BC">
        <w:rPr>
          <w:rFonts w:ascii="Arial" w:hAnsi="Arial" w:cs="Arial"/>
          <w:i/>
          <w:iCs/>
          <w:sz w:val="27"/>
          <w:szCs w:val="27"/>
          <w:vertAlign w:val="subscript"/>
          <w:lang w:val="ru-RU"/>
        </w:rPr>
        <w:t>1</w:t>
      </w:r>
      <w:r w:rsidRPr="00AF16BC">
        <w:rPr>
          <w:rFonts w:ascii="Times New Roman" w:hAnsi="Times New Roman"/>
          <w:i/>
          <w:iCs/>
          <w:sz w:val="24"/>
          <w:szCs w:val="24"/>
          <w:lang w:val="ru-RU"/>
        </w:rPr>
        <w:t>т</w:t>
      </w:r>
      <w:r w:rsidRPr="00AF16BC">
        <w:rPr>
          <w:rFonts w:ascii="Arial" w:hAnsi="Arial" w:cs="Arial"/>
          <w:i/>
          <w:iCs/>
          <w:sz w:val="27"/>
          <w:szCs w:val="27"/>
          <w:vertAlign w:val="subscript"/>
          <w:lang w:val="ru-RU"/>
        </w:rPr>
        <w:t>2</w:t>
      </w:r>
    </w:p>
    <w:p w:rsidR="003323E4" w:rsidRPr="00AF16BC" w:rsidRDefault="00281624">
      <w:pPr>
        <w:widowControl w:val="0"/>
        <w:autoSpaceDE w:val="0"/>
        <w:autoSpaceDN w:val="0"/>
        <w:adjustRightInd w:val="0"/>
        <w:spacing w:after="0" w:line="240" w:lineRule="auto"/>
        <w:ind w:left="2240"/>
        <w:rPr>
          <w:rFonts w:ascii="Times New Roman" w:hAnsi="Times New Roman"/>
          <w:sz w:val="24"/>
          <w:szCs w:val="24"/>
          <w:lang w:val="ru-RU"/>
        </w:rPr>
      </w:pPr>
      <w:r>
        <w:rPr>
          <w:rFonts w:ascii="Arial" w:hAnsi="Arial" w:cs="Arial"/>
          <w:sz w:val="24"/>
          <w:szCs w:val="24"/>
        </w:rPr>
        <w:t>F</w:t>
      </w:r>
      <w:r w:rsidRPr="00AF16BC">
        <w:rPr>
          <w:rFonts w:ascii="Arial" w:hAnsi="Arial" w:cs="Arial"/>
          <w:sz w:val="24"/>
          <w:szCs w:val="24"/>
          <w:lang w:val="ru-RU"/>
        </w:rPr>
        <w:t>=</w:t>
      </w:r>
      <w:r>
        <w:rPr>
          <w:rFonts w:ascii="Arial" w:hAnsi="Arial" w:cs="Arial"/>
          <w:sz w:val="24"/>
          <w:szCs w:val="24"/>
        </w:rPr>
        <w:t>G</w:t>
      </w:r>
      <w:r w:rsidRPr="00AF16BC">
        <w:rPr>
          <w:rFonts w:ascii="Arial" w:hAnsi="Arial" w:cs="Arial"/>
          <w:sz w:val="24"/>
          <w:szCs w:val="24"/>
          <w:lang w:val="ru-RU"/>
        </w:rPr>
        <w:t>———  (11.1)</w:t>
      </w:r>
    </w:p>
    <w:p w:rsidR="003323E4" w:rsidRPr="00AF16BC" w:rsidRDefault="00281624">
      <w:pPr>
        <w:widowControl w:val="0"/>
        <w:autoSpaceDE w:val="0"/>
        <w:autoSpaceDN w:val="0"/>
        <w:adjustRightInd w:val="0"/>
        <w:spacing w:after="0" w:line="218" w:lineRule="auto"/>
        <w:ind w:left="3120"/>
        <w:rPr>
          <w:rFonts w:ascii="Times New Roman" w:hAnsi="Times New Roman"/>
          <w:sz w:val="24"/>
          <w:szCs w:val="24"/>
          <w:lang w:val="ru-RU"/>
        </w:rPr>
      </w:pPr>
      <w:r>
        <w:rPr>
          <w:rFonts w:ascii="Arial" w:hAnsi="Arial" w:cs="Arial"/>
          <w:sz w:val="24"/>
          <w:szCs w:val="24"/>
        </w:rPr>
        <w:t>R</w:t>
      </w:r>
      <w:r w:rsidRPr="00AF16BC">
        <w:rPr>
          <w:rFonts w:ascii="Times New Roman" w:hAnsi="Times New Roman"/>
          <w:sz w:val="27"/>
          <w:szCs w:val="27"/>
          <w:vertAlign w:val="superscript"/>
          <w:lang w:val="ru-RU"/>
        </w:rPr>
        <w:t>2</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3" w:lineRule="auto"/>
        <w:ind w:firstLine="397"/>
        <w:jc w:val="both"/>
        <w:rPr>
          <w:rFonts w:ascii="Times New Roman" w:hAnsi="Times New Roman"/>
          <w:sz w:val="24"/>
          <w:szCs w:val="24"/>
          <w:lang w:val="ru-RU"/>
        </w:rPr>
      </w:pPr>
      <w:r w:rsidRPr="00AF16BC">
        <w:rPr>
          <w:rFonts w:ascii="Arial" w:hAnsi="Arial" w:cs="Arial"/>
          <w:sz w:val="24"/>
          <w:szCs w:val="24"/>
          <w:lang w:val="ru-RU"/>
        </w:rPr>
        <w:t>Тартылыс күштерінің әсерінен материалдық нүктенің қозғалысы Кеплердің үш заңының көмегімен жақсы сипатталады. Ал Ньютонның бүкіләлемдік тартылыс заңын қалай қорытуға болады?</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2" w:lineRule="auto"/>
        <w:ind w:firstLine="524"/>
        <w:jc w:val="both"/>
        <w:rPr>
          <w:rFonts w:ascii="Times New Roman" w:hAnsi="Times New Roman"/>
          <w:sz w:val="24"/>
          <w:szCs w:val="24"/>
          <w:lang w:val="ru-RU"/>
        </w:rPr>
      </w:pPr>
      <w:r w:rsidRPr="00AF16BC">
        <w:rPr>
          <w:rFonts w:ascii="Arial" w:hAnsi="Arial" w:cs="Arial"/>
          <w:sz w:val="21"/>
          <w:szCs w:val="21"/>
          <w:lang w:val="ru-RU"/>
        </w:rPr>
        <w:t>Кеплердің үш заңының ашылуы Коперниктің Әлемдік жүйесіне жақсы фундамент құрса да, планеталардың тұйық орбита бойымен қозғалысының себебі анық болмады. Бұл мәселе бойынша өз ойларын Галилей де, Кеплер де, басқа ғалымдар да айтып кетті. Галилейдің аспан денелерінің қозғалысының себептеріне көзқарасы дұрыс емес болатын. Ол планеталардың шеңбер бойымен бірқалыпты қозғалысын инерциямен қозғалуы деп түсіндірген. Ке</w:t>
      </w:r>
      <w:r w:rsidRPr="00AF16BC">
        <w:rPr>
          <w:rFonts w:ascii="Times New Roman" w:hAnsi="Times New Roman"/>
          <w:sz w:val="21"/>
          <w:szCs w:val="21"/>
          <w:lang w:val="ru-RU"/>
        </w:rPr>
        <w:t>-</w:t>
      </w:r>
      <w:r w:rsidRPr="00AF16BC">
        <w:rPr>
          <w:rFonts w:ascii="Arial" w:hAnsi="Arial" w:cs="Arial"/>
          <w:sz w:val="21"/>
          <w:szCs w:val="21"/>
          <w:lang w:val="ru-RU"/>
        </w:rPr>
        <w:t>плер планеталардың шеңбер бойымен қозғалысын Күннің өзі өріс күшімен планеталарды орбита бойымен итер</w:t>
      </w:r>
      <w:r w:rsidRPr="00AF16BC">
        <w:rPr>
          <w:rFonts w:ascii="Times New Roman" w:hAnsi="Times New Roman"/>
          <w:sz w:val="21"/>
          <w:szCs w:val="21"/>
          <w:lang w:val="ru-RU"/>
        </w:rPr>
        <w:t>-</w:t>
      </w:r>
      <w:r w:rsidRPr="00AF16BC">
        <w:rPr>
          <w:rFonts w:ascii="Arial" w:hAnsi="Arial" w:cs="Arial"/>
          <w:sz w:val="21"/>
          <w:szCs w:val="21"/>
          <w:lang w:val="ru-RU"/>
        </w:rPr>
        <w:t>мелеп тұруынан деп түсіндіреді. Борелли (1666 жылы) планеталардың тарту күші мен центрден тепкіш әсерінің теңбе-тең болуы мүмкіндігі жөнінде болжам айтты. Көріп отырсыздар, шындыққа жақындағаны – соңғы көзқарас болатын. Бұл идея, және одан кейінгілері де ғылыми жағынан дәлелденген жоқ. Бұл мәселені математикалық әдістермен толық шешкен Ньютон болды. Ньютонның бүкіл әлемдік тартылыс заңын ашылу тарихы [11,38] кітаптарында бар. Кеплердің және Галилейдің бұл мәселеге</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31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147</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43" w:lineRule="auto"/>
        <w:jc w:val="both"/>
        <w:rPr>
          <w:rFonts w:ascii="Times New Roman" w:hAnsi="Times New Roman"/>
          <w:sz w:val="24"/>
          <w:szCs w:val="24"/>
          <w:lang w:val="ru-RU"/>
        </w:rPr>
      </w:pPr>
      <w:bookmarkStart w:id="145" w:name="page295"/>
      <w:bookmarkEnd w:id="145"/>
      <w:r w:rsidRPr="00AF16BC">
        <w:rPr>
          <w:rFonts w:ascii="Arial" w:hAnsi="Arial" w:cs="Arial"/>
          <w:sz w:val="24"/>
          <w:szCs w:val="24"/>
          <w:lang w:val="ru-RU"/>
        </w:rPr>
        <w:lastRenderedPageBreak/>
        <w:t>көзқарасымен таныстырып, Ньютонның жаңалығының қалай пайда болғанымен таныстырады.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8" w:lineRule="auto"/>
        <w:ind w:firstLine="397"/>
        <w:jc w:val="both"/>
        <w:rPr>
          <w:rFonts w:ascii="Times New Roman" w:hAnsi="Times New Roman"/>
          <w:sz w:val="24"/>
          <w:szCs w:val="24"/>
          <w:lang w:val="ru-RU"/>
        </w:rPr>
      </w:pPr>
      <w:r w:rsidRPr="00AF16BC">
        <w:rPr>
          <w:rFonts w:ascii="Arial" w:hAnsi="Arial" w:cs="Arial"/>
          <w:sz w:val="24"/>
          <w:szCs w:val="24"/>
          <w:lang w:val="ru-RU"/>
        </w:rPr>
        <w:t>Кеплердің 3 заңына сүйеніп, Ньютон барлық дене</w:t>
      </w:r>
      <w:r w:rsidRPr="00AF16BC">
        <w:rPr>
          <w:rFonts w:ascii="Times New Roman" w:hAnsi="Times New Roman"/>
          <w:sz w:val="24"/>
          <w:szCs w:val="24"/>
          <w:lang w:val="ru-RU"/>
        </w:rPr>
        <w:t>-</w:t>
      </w:r>
      <w:r w:rsidRPr="00AF16BC">
        <w:rPr>
          <w:rFonts w:ascii="Arial" w:hAnsi="Arial" w:cs="Arial"/>
          <w:sz w:val="24"/>
          <w:szCs w:val="24"/>
          <w:lang w:val="ru-RU"/>
        </w:rPr>
        <w:t>лер бір-біріне тартылатындығын көрсетті. Айды орбита</w:t>
      </w:r>
      <w:r w:rsidRPr="00AF16BC">
        <w:rPr>
          <w:rFonts w:ascii="Times New Roman" w:hAnsi="Times New Roman"/>
          <w:sz w:val="24"/>
          <w:szCs w:val="24"/>
          <w:lang w:val="ru-RU"/>
        </w:rPr>
        <w:t>-</w:t>
      </w:r>
      <w:r w:rsidRPr="00AF16BC">
        <w:rPr>
          <w:rFonts w:ascii="Arial" w:hAnsi="Arial" w:cs="Arial"/>
          <w:sz w:val="24"/>
          <w:szCs w:val="24"/>
          <w:lang w:val="ru-RU"/>
        </w:rPr>
        <w:t>да ұстап тұратын күш пен Жер бетіндегі ауырлық күшінің табиғаты бір деп болжам жасап, ол Айдың қозғалысын зерттейді және ол үшін ауырлық күші үдеуін есептеп шығарады.</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tbl>
      <w:tblPr>
        <w:tblW w:w="0" w:type="auto"/>
        <w:tblInd w:w="1380" w:type="dxa"/>
        <w:tblLayout w:type="fixed"/>
        <w:tblCellMar>
          <w:left w:w="0" w:type="dxa"/>
          <w:right w:w="0" w:type="dxa"/>
        </w:tblCellMar>
        <w:tblLook w:val="0000"/>
      </w:tblPr>
      <w:tblGrid>
        <w:gridCol w:w="360"/>
        <w:gridCol w:w="420"/>
        <w:gridCol w:w="560"/>
        <w:gridCol w:w="180"/>
        <w:gridCol w:w="540"/>
        <w:gridCol w:w="400"/>
        <w:gridCol w:w="440"/>
        <w:gridCol w:w="340"/>
        <w:gridCol w:w="140"/>
        <w:gridCol w:w="20"/>
      </w:tblGrid>
      <w:tr w:rsidR="003323E4" w:rsidRPr="00AF16BC">
        <w:trPr>
          <w:trHeight w:val="209"/>
        </w:trPr>
        <w:tc>
          <w:tcPr>
            <w:tcW w:w="3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30"/>
                <w:szCs w:val="30"/>
                <w:u w:val="single"/>
              </w:rPr>
              <w:t>а</w:t>
            </w:r>
          </w:p>
        </w:tc>
        <w:tc>
          <w:tcPr>
            <w:tcW w:w="42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7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46" w:lineRule="exact"/>
              <w:ind w:right="20"/>
              <w:jc w:val="right"/>
              <w:rPr>
                <w:rFonts w:ascii="Times New Roman" w:hAnsi="Times New Roman"/>
                <w:sz w:val="24"/>
                <w:szCs w:val="24"/>
              </w:rPr>
            </w:pPr>
            <w:r w:rsidRPr="00AF16BC">
              <w:rPr>
                <w:rFonts w:ascii="Times New Roman" w:hAnsi="Times New Roman"/>
                <w:i/>
                <w:iCs/>
                <w:sz w:val="30"/>
                <w:szCs w:val="30"/>
              </w:rPr>
              <w:t>R</w:t>
            </w:r>
            <w:r w:rsidRPr="00AF16BC">
              <w:rPr>
                <w:rFonts w:ascii="Arial" w:hAnsi="Arial" w:cs="Arial"/>
                <w:i/>
                <w:iCs/>
                <w:sz w:val="30"/>
                <w:szCs w:val="30"/>
                <w:vertAlign w:val="subscript"/>
              </w:rPr>
              <w:t>же</w:t>
            </w:r>
            <w:r w:rsidRPr="00AF16BC">
              <w:rPr>
                <w:rFonts w:ascii="Times New Roman" w:hAnsi="Times New Roman"/>
                <w:i/>
                <w:iCs/>
                <w:sz w:val="30"/>
                <w:szCs w:val="30"/>
                <w:vertAlign w:val="subscript"/>
              </w:rPr>
              <w:t>р</w:t>
            </w:r>
          </w:p>
        </w:tc>
        <w:tc>
          <w:tcPr>
            <w:tcW w:w="5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345"/>
              <w:jc w:val="right"/>
              <w:rPr>
                <w:rFonts w:ascii="Times New Roman" w:hAnsi="Times New Roman"/>
                <w:sz w:val="24"/>
                <w:szCs w:val="24"/>
              </w:rPr>
            </w:pPr>
            <w:r w:rsidRPr="00AF16BC">
              <w:rPr>
                <w:rFonts w:ascii="Times New Roman" w:hAnsi="Times New Roman"/>
                <w:w w:val="74"/>
                <w:sz w:val="16"/>
                <w:szCs w:val="16"/>
              </w:rPr>
              <w:t>2</w:t>
            </w:r>
          </w:p>
        </w:tc>
        <w:tc>
          <w:tcPr>
            <w:tcW w:w="4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sz w:val="30"/>
                <w:szCs w:val="30"/>
                <w:u w:val="single"/>
              </w:rPr>
              <w:t>а</w:t>
            </w: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30"/>
                <w:szCs w:val="30"/>
              </w:rPr>
              <w:t>1</w:t>
            </w: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6"/>
        </w:trPr>
        <w:tc>
          <w:tcPr>
            <w:tcW w:w="3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7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4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4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60"/>
              <w:jc w:val="right"/>
              <w:rPr>
                <w:rFonts w:ascii="Times New Roman" w:hAnsi="Times New Roman"/>
                <w:sz w:val="24"/>
                <w:szCs w:val="24"/>
              </w:rPr>
            </w:pPr>
            <w:r w:rsidRPr="00AF16BC">
              <w:rPr>
                <w:rFonts w:ascii="Arial" w:hAnsi="Arial" w:cs="Arial"/>
                <w:sz w:val="32"/>
                <w:szCs w:val="32"/>
              </w:rPr>
              <w:t>=</w:t>
            </w: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80"/>
        </w:trPr>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80" w:lineRule="exact"/>
              <w:ind w:left="160"/>
              <w:rPr>
                <w:rFonts w:ascii="Times New Roman" w:hAnsi="Times New Roman"/>
                <w:sz w:val="24"/>
                <w:szCs w:val="24"/>
              </w:rPr>
            </w:pPr>
            <w:r w:rsidRPr="00AF16BC">
              <w:rPr>
                <w:rFonts w:ascii="Arial" w:hAnsi="Arial" w:cs="Arial"/>
                <w:i/>
                <w:iCs/>
                <w:sz w:val="9"/>
                <w:szCs w:val="9"/>
                <w:u w:val="single"/>
              </w:rPr>
              <w:t>ай</w:t>
            </w:r>
          </w:p>
        </w:tc>
        <w:tc>
          <w:tcPr>
            <w:tcW w:w="42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56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8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5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79" w:lineRule="exact"/>
              <w:jc w:val="right"/>
              <w:rPr>
                <w:rFonts w:ascii="Times New Roman" w:hAnsi="Times New Roman"/>
                <w:sz w:val="24"/>
                <w:szCs w:val="24"/>
              </w:rPr>
            </w:pPr>
            <w:r>
              <w:rPr>
                <w:rFonts w:ascii="MS PGothic" w:eastAsia="MS PGothic" w:hAnsi="Times New Roman" w:cs="MS PGothic" w:hint="eastAsia"/>
                <w:sz w:val="30"/>
                <w:szCs w:val="30"/>
              </w:rPr>
              <w:t>⇒</w:t>
            </w:r>
          </w:p>
        </w:tc>
        <w:tc>
          <w:tcPr>
            <w:tcW w:w="4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80" w:lineRule="exact"/>
              <w:ind w:left="200"/>
              <w:rPr>
                <w:rFonts w:ascii="Times New Roman" w:hAnsi="Times New Roman"/>
                <w:sz w:val="24"/>
                <w:szCs w:val="24"/>
              </w:rPr>
            </w:pPr>
            <w:r w:rsidRPr="00AF16BC">
              <w:rPr>
                <w:rFonts w:ascii="Arial" w:hAnsi="Arial" w:cs="Arial"/>
                <w:i/>
                <w:iCs/>
                <w:sz w:val="9"/>
                <w:szCs w:val="9"/>
                <w:u w:val="single"/>
              </w:rPr>
              <w:t>ай</w:t>
            </w:r>
          </w:p>
        </w:tc>
        <w:tc>
          <w:tcPr>
            <w:tcW w:w="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3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4"/>
        </w:trPr>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5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5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179" w:lineRule="exact"/>
              <w:jc w:val="right"/>
              <w:rPr>
                <w:rFonts w:ascii="Times New Roman" w:hAnsi="Times New Roman"/>
                <w:sz w:val="24"/>
                <w:szCs w:val="24"/>
              </w:rPr>
            </w:pPr>
            <w:r w:rsidRPr="00AF16BC">
              <w:rPr>
                <w:rFonts w:ascii="Times New Roman" w:hAnsi="Times New Roman"/>
                <w:w w:val="74"/>
                <w:sz w:val="16"/>
                <w:szCs w:val="16"/>
              </w:rPr>
              <w:t>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6"/>
        </w:trPr>
        <w:tc>
          <w:tcPr>
            <w:tcW w:w="3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Times New Roman" w:hAnsi="Times New Roman"/>
                <w:i/>
                <w:iCs/>
                <w:sz w:val="30"/>
                <w:szCs w:val="30"/>
              </w:rPr>
              <w:t>g</w:t>
            </w: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35" w:lineRule="exact"/>
              <w:jc w:val="right"/>
              <w:rPr>
                <w:rFonts w:ascii="Times New Roman" w:hAnsi="Times New Roman"/>
                <w:sz w:val="24"/>
                <w:szCs w:val="24"/>
              </w:rPr>
            </w:pPr>
            <w:r w:rsidRPr="00AF16BC">
              <w:rPr>
                <w:rFonts w:ascii="Arial" w:hAnsi="Arial" w:cs="Arial"/>
                <w:sz w:val="15"/>
                <w:szCs w:val="15"/>
              </w:rPr>
              <w:t>=</w:t>
            </w:r>
          </w:p>
        </w:tc>
        <w:tc>
          <w:tcPr>
            <w:tcW w:w="5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20"/>
              <w:rPr>
                <w:rFonts w:ascii="Times New Roman" w:hAnsi="Times New Roman"/>
                <w:sz w:val="24"/>
                <w:szCs w:val="24"/>
              </w:rPr>
            </w:pPr>
            <w:r w:rsidRPr="00AF16BC">
              <w:rPr>
                <w:rFonts w:ascii="Times New Roman" w:hAnsi="Times New Roman"/>
                <w:i/>
                <w:iCs/>
                <w:sz w:val="30"/>
                <w:szCs w:val="30"/>
              </w:rPr>
              <w:t>r</w:t>
            </w: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5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4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Times New Roman" w:hAnsi="Times New Roman"/>
                <w:i/>
                <w:iCs/>
                <w:sz w:val="30"/>
                <w:szCs w:val="30"/>
              </w:rPr>
              <w:t>g</w:t>
            </w:r>
          </w:p>
        </w:tc>
        <w:tc>
          <w:tcPr>
            <w:tcW w:w="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99"/>
                <w:sz w:val="30"/>
                <w:szCs w:val="30"/>
              </w:rPr>
              <w:t>60</w:t>
            </w:r>
          </w:p>
        </w:tc>
        <w:tc>
          <w:tcPr>
            <w:tcW w:w="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7"/>
        </w:trPr>
        <w:tc>
          <w:tcPr>
            <w:tcW w:w="3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30" w:lineRule="exact"/>
        <w:rPr>
          <w:rFonts w:ascii="Times New Roman" w:hAnsi="Times New Roman"/>
          <w:sz w:val="24"/>
          <w:szCs w:val="24"/>
        </w:rPr>
      </w:pPr>
    </w:p>
    <w:p w:rsidR="003323E4" w:rsidRDefault="00281624">
      <w:pPr>
        <w:widowControl w:val="0"/>
        <w:overflowPunct w:val="0"/>
        <w:autoSpaceDE w:val="0"/>
        <w:autoSpaceDN w:val="0"/>
        <w:adjustRightInd w:val="0"/>
        <w:spacing w:after="0" w:line="242" w:lineRule="auto"/>
        <w:ind w:firstLine="397"/>
        <w:jc w:val="both"/>
        <w:rPr>
          <w:rFonts w:ascii="Times New Roman" w:hAnsi="Times New Roman"/>
          <w:sz w:val="24"/>
          <w:szCs w:val="24"/>
        </w:rPr>
      </w:pPr>
      <w:r>
        <w:rPr>
          <w:rFonts w:ascii="Arial" w:hAnsi="Arial" w:cs="Arial"/>
          <w:sz w:val="23"/>
          <w:szCs w:val="23"/>
        </w:rPr>
        <w:t>(Ай центрінің Жер центрінен қашықтығы Жер радиусынан­ 60 есе артық болатындықтан.) Жер бетін</w:t>
      </w:r>
      <w:r>
        <w:rPr>
          <w:rFonts w:ascii="Times New Roman" w:hAnsi="Times New Roman"/>
          <w:sz w:val="23"/>
          <w:szCs w:val="23"/>
        </w:rPr>
        <w:t>-</w:t>
      </w:r>
      <w:r>
        <w:rPr>
          <w:rFonts w:ascii="Arial" w:hAnsi="Arial" w:cs="Arial"/>
          <w:sz w:val="23"/>
          <w:szCs w:val="23"/>
        </w:rPr>
        <w:t>де g=9,8 м/c</w:t>
      </w:r>
      <w:r>
        <w:rPr>
          <w:rFonts w:ascii="Times New Roman" w:hAnsi="Times New Roman"/>
          <w:sz w:val="26"/>
          <w:szCs w:val="26"/>
          <w:vertAlign w:val="superscript"/>
        </w:rPr>
        <w:t>2</w:t>
      </w:r>
      <w:r>
        <w:rPr>
          <w:rFonts w:ascii="Arial" w:hAnsi="Arial" w:cs="Arial"/>
          <w:sz w:val="23"/>
          <w:szCs w:val="23"/>
        </w:rPr>
        <w:t>, Жер радиусы 6370 км. Айдың Жер центрі</w:t>
      </w:r>
      <w:r>
        <w:rPr>
          <w:rFonts w:ascii="Times New Roman" w:hAnsi="Times New Roman"/>
          <w:sz w:val="23"/>
          <w:szCs w:val="23"/>
        </w:rPr>
        <w:t>-</w:t>
      </w:r>
      <w:r>
        <w:rPr>
          <w:rFonts w:ascii="Arial" w:hAnsi="Arial" w:cs="Arial"/>
          <w:sz w:val="23"/>
          <w:szCs w:val="23"/>
        </w:rPr>
        <w:t>нен қашықтығы 384000 км, Ай орбитасындай қашықтықта еркін түсу үдеуі: (384000)</w:t>
      </w:r>
      <w:r>
        <w:rPr>
          <w:rFonts w:ascii="Times New Roman" w:hAnsi="Times New Roman"/>
          <w:sz w:val="26"/>
          <w:szCs w:val="26"/>
          <w:vertAlign w:val="superscript"/>
        </w:rPr>
        <w:t>2</w:t>
      </w:r>
      <w:r>
        <w:rPr>
          <w:rFonts w:ascii="Times New Roman" w:hAnsi="Times New Roman"/>
          <w:sz w:val="23"/>
          <w:szCs w:val="23"/>
        </w:rPr>
        <w:t>/(6370)</w:t>
      </w:r>
      <w:r>
        <w:rPr>
          <w:rFonts w:ascii="Times New Roman" w:hAnsi="Times New Roman"/>
          <w:sz w:val="26"/>
          <w:szCs w:val="26"/>
          <w:vertAlign w:val="superscript"/>
        </w:rPr>
        <w:t>2</w:t>
      </w:r>
      <w:r>
        <w:rPr>
          <w:rFonts w:ascii="Arial" w:hAnsi="Arial" w:cs="Arial"/>
          <w:sz w:val="23"/>
          <w:szCs w:val="23"/>
        </w:rPr>
        <w:t>=3640 есе азаюы тиіс, 9,8 м/с</w:t>
      </w:r>
      <w:r>
        <w:rPr>
          <w:rFonts w:ascii="Times New Roman" w:hAnsi="Times New Roman"/>
          <w:sz w:val="26"/>
          <w:szCs w:val="26"/>
          <w:vertAlign w:val="superscript"/>
        </w:rPr>
        <w:t>2</w:t>
      </w:r>
      <w:r>
        <w:rPr>
          <w:rFonts w:ascii="Arial" w:hAnsi="Arial" w:cs="Arial"/>
          <w:sz w:val="23"/>
          <w:szCs w:val="23"/>
        </w:rPr>
        <w:t xml:space="preserve">-ты 3640 – қа бөліп табатынымыз </w:t>
      </w:r>
      <w:r>
        <w:rPr>
          <w:rFonts w:ascii="Times New Roman" w:hAnsi="Times New Roman"/>
          <w:i/>
          <w:iCs/>
          <w:sz w:val="23"/>
          <w:szCs w:val="23"/>
        </w:rPr>
        <w:t>а</w:t>
      </w:r>
      <w:r>
        <w:rPr>
          <w:rFonts w:ascii="Arial" w:hAnsi="Arial" w:cs="Arial"/>
          <w:sz w:val="26"/>
          <w:szCs w:val="26"/>
          <w:vertAlign w:val="subscript"/>
        </w:rPr>
        <w:t>ай</w:t>
      </w:r>
      <w:r>
        <w:rPr>
          <w:rFonts w:ascii="Arial" w:hAnsi="Arial" w:cs="Arial"/>
          <w:sz w:val="23"/>
          <w:szCs w:val="23"/>
        </w:rPr>
        <w:t xml:space="preserve"> =0,00270 м/с</w:t>
      </w:r>
      <w:r>
        <w:rPr>
          <w:rFonts w:ascii="Times New Roman" w:hAnsi="Times New Roman"/>
          <w:sz w:val="26"/>
          <w:szCs w:val="26"/>
          <w:vertAlign w:val="superscript"/>
        </w:rPr>
        <w:t>2</w:t>
      </w:r>
      <w:r>
        <w:rPr>
          <w:rFonts w:ascii="Times New Roman" w:hAnsi="Times New Roman"/>
          <w:sz w:val="23"/>
          <w:szCs w:val="23"/>
        </w:rPr>
        <w:t>.</w:t>
      </w:r>
      <w:r>
        <w:rPr>
          <w:rFonts w:ascii="Arial" w:hAnsi="Arial" w:cs="Arial"/>
          <w:sz w:val="23"/>
          <w:szCs w:val="23"/>
        </w:rPr>
        <w:t xml:space="preserve"> Бұл Жердің тарту күшінің әсерінен пайда болатын Айдың үдеуі. Ньютон центрден тепкіш күштердің үдеуін есептеп шығарды: </w:t>
      </w:r>
      <w:r>
        <w:rPr>
          <w:rFonts w:ascii="Times New Roman" w:hAnsi="Times New Roman"/>
          <w:i/>
          <w:iCs/>
          <w:sz w:val="23"/>
          <w:szCs w:val="23"/>
        </w:rPr>
        <w:t>w</w:t>
      </w:r>
      <w:r>
        <w:rPr>
          <w:rFonts w:ascii="Arial" w:hAnsi="Arial" w:cs="Arial"/>
          <w:sz w:val="23"/>
          <w:szCs w:val="23"/>
        </w:rPr>
        <w:t xml:space="preserve"> =</w:t>
      </w:r>
      <w:r>
        <w:rPr>
          <w:rFonts w:ascii="Arial" w:hAnsi="Arial" w:cs="Arial"/>
          <w:i/>
          <w:iCs/>
          <w:sz w:val="23"/>
          <w:szCs w:val="23"/>
        </w:rPr>
        <w:t>υ</w:t>
      </w:r>
      <w:r>
        <w:rPr>
          <w:rFonts w:ascii="Times New Roman" w:hAnsi="Times New Roman"/>
          <w:sz w:val="26"/>
          <w:szCs w:val="26"/>
          <w:vertAlign w:val="superscript"/>
        </w:rPr>
        <w:t>2</w:t>
      </w:r>
      <w:r>
        <w:rPr>
          <w:rFonts w:ascii="Arial" w:hAnsi="Arial" w:cs="Arial"/>
          <w:sz w:val="23"/>
          <w:szCs w:val="23"/>
        </w:rPr>
        <w:t>/r</w:t>
      </w:r>
    </w:p>
    <w:p w:rsidR="003323E4" w:rsidRDefault="003323E4">
      <w:pPr>
        <w:widowControl w:val="0"/>
        <w:autoSpaceDE w:val="0"/>
        <w:autoSpaceDN w:val="0"/>
        <w:adjustRightInd w:val="0"/>
        <w:spacing w:after="0" w:line="9"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1" w:lineRule="auto"/>
        <w:ind w:firstLine="397"/>
        <w:jc w:val="both"/>
        <w:rPr>
          <w:rFonts w:ascii="Times New Roman" w:hAnsi="Times New Roman"/>
          <w:sz w:val="24"/>
          <w:szCs w:val="24"/>
        </w:rPr>
      </w:pPr>
      <w:r>
        <w:rPr>
          <w:rFonts w:ascii="Arial" w:hAnsi="Arial" w:cs="Arial"/>
          <w:sz w:val="23"/>
          <w:szCs w:val="23"/>
        </w:rPr>
        <w:t xml:space="preserve">Тексеріп көрейік: Айдың орбиталық жылдамдығы: </w:t>
      </w:r>
      <w:r>
        <w:rPr>
          <w:rFonts w:ascii="Arial" w:hAnsi="Arial" w:cs="Arial"/>
          <w:i/>
          <w:iCs/>
          <w:sz w:val="23"/>
          <w:szCs w:val="23"/>
        </w:rPr>
        <w:t>υ</w:t>
      </w:r>
      <w:r>
        <w:rPr>
          <w:rFonts w:ascii="Arial" w:hAnsi="Arial" w:cs="Arial"/>
          <w:sz w:val="23"/>
          <w:szCs w:val="23"/>
        </w:rPr>
        <w:t>=(2πr) / T ,</w:t>
      </w:r>
      <w:r>
        <w:rPr>
          <w:rFonts w:ascii="Arial" w:hAnsi="Arial" w:cs="Arial"/>
          <w:i/>
          <w:iCs/>
          <w:sz w:val="23"/>
          <w:szCs w:val="23"/>
        </w:rPr>
        <w:t xml:space="preserve"> </w:t>
      </w:r>
      <w:r>
        <w:rPr>
          <w:rFonts w:ascii="Arial" w:hAnsi="Arial" w:cs="Arial"/>
          <w:sz w:val="23"/>
          <w:szCs w:val="23"/>
        </w:rPr>
        <w:t>мұндағы Т</w:t>
      </w:r>
      <w:r>
        <w:rPr>
          <w:rFonts w:ascii="Arial" w:hAnsi="Arial" w:cs="Arial"/>
          <w:i/>
          <w:iCs/>
          <w:sz w:val="23"/>
          <w:szCs w:val="23"/>
        </w:rPr>
        <w:t xml:space="preserve"> </w:t>
      </w:r>
      <w:r>
        <w:rPr>
          <w:rFonts w:ascii="Arial" w:hAnsi="Arial" w:cs="Arial"/>
          <w:b/>
          <w:bCs/>
          <w:sz w:val="23"/>
          <w:szCs w:val="23"/>
        </w:rPr>
        <w:t>–</w:t>
      </w:r>
      <w:r>
        <w:rPr>
          <w:rFonts w:ascii="Arial" w:hAnsi="Arial" w:cs="Arial"/>
          <w:i/>
          <w:iCs/>
          <w:sz w:val="23"/>
          <w:szCs w:val="23"/>
        </w:rPr>
        <w:t xml:space="preserve"> </w:t>
      </w:r>
      <w:r>
        <w:rPr>
          <w:rFonts w:ascii="Arial" w:hAnsi="Arial" w:cs="Arial"/>
          <w:sz w:val="23"/>
          <w:szCs w:val="23"/>
        </w:rPr>
        <w:t>Aйдың орбита бойымен айналу</w:t>
      </w:r>
      <w:r>
        <w:rPr>
          <w:rFonts w:ascii="Arial" w:hAnsi="Arial" w:cs="Arial"/>
          <w:i/>
          <w:iCs/>
          <w:sz w:val="23"/>
          <w:szCs w:val="23"/>
        </w:rPr>
        <w:t xml:space="preserve"> </w:t>
      </w:r>
      <w:r>
        <w:rPr>
          <w:rFonts w:ascii="Arial" w:hAnsi="Arial" w:cs="Arial"/>
          <w:sz w:val="23"/>
          <w:szCs w:val="23"/>
        </w:rPr>
        <w:t>кезені. Т</w:t>
      </w:r>
      <w:r>
        <w:rPr>
          <w:rFonts w:ascii="Times New Roman" w:hAnsi="Times New Roman"/>
          <w:b/>
          <w:bCs/>
          <w:sz w:val="23"/>
          <w:szCs w:val="23"/>
        </w:rPr>
        <w:t>=</w:t>
      </w:r>
      <w:r>
        <w:rPr>
          <w:rFonts w:ascii="Arial" w:hAnsi="Arial" w:cs="Arial"/>
          <w:sz w:val="23"/>
          <w:szCs w:val="23"/>
        </w:rPr>
        <w:t xml:space="preserve">27,32 тәулік; </w:t>
      </w:r>
      <w:r>
        <w:rPr>
          <w:rFonts w:ascii="Times New Roman" w:hAnsi="Times New Roman"/>
          <w:i/>
          <w:iCs/>
          <w:sz w:val="23"/>
          <w:szCs w:val="23"/>
        </w:rPr>
        <w:t>v</w:t>
      </w:r>
      <w:r>
        <w:rPr>
          <w:rFonts w:ascii="Arial" w:hAnsi="Arial" w:cs="Arial"/>
          <w:sz w:val="23"/>
          <w:szCs w:val="23"/>
        </w:rPr>
        <w:t xml:space="preserve">= 1,02 км/с; </w:t>
      </w:r>
      <w:r>
        <w:rPr>
          <w:rFonts w:ascii="Times New Roman" w:hAnsi="Times New Roman"/>
          <w:i/>
          <w:iCs/>
          <w:sz w:val="23"/>
          <w:szCs w:val="23"/>
        </w:rPr>
        <w:t>w</w:t>
      </w:r>
      <w:r>
        <w:rPr>
          <w:rFonts w:ascii="Arial" w:hAnsi="Arial" w:cs="Arial"/>
          <w:sz w:val="23"/>
          <w:szCs w:val="23"/>
        </w:rPr>
        <w:t>=0,00271 м/с</w:t>
      </w:r>
      <w:r>
        <w:rPr>
          <w:rFonts w:ascii="Times New Roman" w:hAnsi="Times New Roman"/>
          <w:sz w:val="26"/>
          <w:szCs w:val="26"/>
          <w:vertAlign w:val="superscript"/>
        </w:rPr>
        <w:t>2</w:t>
      </w:r>
      <w:r>
        <w:rPr>
          <w:rFonts w:ascii="Arial" w:hAnsi="Arial" w:cs="Arial"/>
          <w:sz w:val="23"/>
          <w:szCs w:val="23"/>
        </w:rPr>
        <w:t xml:space="preserve">; Көріп отырғанымыздай 2 үдеу тең: </w:t>
      </w:r>
      <w:r>
        <w:rPr>
          <w:rFonts w:ascii="Times New Roman" w:hAnsi="Times New Roman"/>
          <w:i/>
          <w:iCs/>
          <w:sz w:val="23"/>
          <w:szCs w:val="23"/>
        </w:rPr>
        <w:t>а</w:t>
      </w:r>
      <w:r>
        <w:rPr>
          <w:rFonts w:ascii="Arial" w:hAnsi="Arial" w:cs="Arial"/>
          <w:sz w:val="26"/>
          <w:szCs w:val="26"/>
          <w:vertAlign w:val="subscript"/>
        </w:rPr>
        <w:t>ай</w:t>
      </w:r>
      <w:r>
        <w:rPr>
          <w:rFonts w:ascii="Arial" w:hAnsi="Arial" w:cs="Arial"/>
          <w:sz w:val="23"/>
          <w:szCs w:val="23"/>
        </w:rPr>
        <w:t xml:space="preserve"> = </w:t>
      </w:r>
      <w:r>
        <w:rPr>
          <w:rFonts w:ascii="Times New Roman" w:hAnsi="Times New Roman"/>
          <w:i/>
          <w:iCs/>
          <w:sz w:val="23"/>
          <w:szCs w:val="23"/>
        </w:rPr>
        <w:t>w</w:t>
      </w:r>
      <w:r>
        <w:rPr>
          <w:rFonts w:ascii="Arial" w:hAnsi="Arial" w:cs="Arial"/>
          <w:sz w:val="23"/>
          <w:szCs w:val="23"/>
        </w:rPr>
        <w:t>. Сондықтан бұдан шығатын қорытынды: Жер бетіндегі үдеудің мен Айдың қозғалысын туғызатын үдеудің себебі бір- Жердің денелер</w:t>
      </w:r>
      <w:r>
        <w:rPr>
          <w:rFonts w:ascii="Times New Roman" w:hAnsi="Times New Roman"/>
          <w:sz w:val="23"/>
          <w:szCs w:val="23"/>
        </w:rPr>
        <w:t>-</w:t>
      </w:r>
      <w:r>
        <w:rPr>
          <w:rFonts w:ascii="Arial" w:hAnsi="Arial" w:cs="Arial"/>
          <w:sz w:val="23"/>
          <w:szCs w:val="23"/>
        </w:rPr>
        <w:t>ді тарту күші болып табылады.</w:t>
      </w:r>
    </w:p>
    <w:p w:rsidR="003323E4" w:rsidRDefault="003323E4">
      <w:pPr>
        <w:widowControl w:val="0"/>
        <w:autoSpaceDE w:val="0"/>
        <w:autoSpaceDN w:val="0"/>
        <w:adjustRightInd w:val="0"/>
        <w:spacing w:after="0" w:line="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0" w:lineRule="auto"/>
        <w:ind w:firstLine="397"/>
        <w:jc w:val="both"/>
        <w:rPr>
          <w:rFonts w:ascii="Times New Roman" w:hAnsi="Times New Roman"/>
          <w:sz w:val="24"/>
          <w:szCs w:val="24"/>
        </w:rPr>
      </w:pPr>
      <w:r>
        <w:rPr>
          <w:rFonts w:ascii="Arial" w:hAnsi="Arial" w:cs="Arial"/>
          <w:sz w:val="23"/>
          <w:szCs w:val="23"/>
        </w:rPr>
        <w:t>Осыған сүйеніп, Ньютон Айдың Жерді айналғанда, ал Жердің және басқа планеталардың Күнді айналғанда әсер ететін күштің аналитикалық түрін табуды мақсат етеді. Бір планетаның Күнді айнала қозғалысын қарастырайық. Кинетикалық энергияның өзгерісі жайындағы теорема бойынша, бұл планета үшін:</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144"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148</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p w:rsidR="003323E4" w:rsidRDefault="00A3036D">
      <w:pPr>
        <w:widowControl w:val="0"/>
        <w:autoSpaceDE w:val="0"/>
        <w:autoSpaceDN w:val="0"/>
        <w:adjustRightInd w:val="0"/>
        <w:spacing w:after="0" w:line="200" w:lineRule="exact"/>
        <w:rPr>
          <w:rFonts w:ascii="Times New Roman" w:hAnsi="Times New Roman"/>
          <w:sz w:val="24"/>
          <w:szCs w:val="24"/>
        </w:rPr>
      </w:pPr>
      <w:bookmarkStart w:id="146" w:name="page297"/>
      <w:bookmarkEnd w:id="146"/>
      <w:r w:rsidRPr="00A3036D">
        <w:rPr>
          <w:noProof/>
        </w:rPr>
        <w:lastRenderedPageBreak/>
        <w:pict>
          <v:shape id="_x0000_s1129" type="#_x0000_t75" style="position:absolute;margin-left:85.5pt;margin-top:56.7pt;width:163.5pt;height:44.15pt;z-index:-76;mso-position-horizontal-relative:page;mso-position-vertical-relative:page" o:allowincell="f">
            <v:imagedata r:id="rId66" o:title="" chromakey="white"/>
            <w10:wrap anchorx="page" anchory="page"/>
          </v:shape>
        </w:pict>
      </w:r>
    </w:p>
    <w:p w:rsidR="003323E4" w:rsidRDefault="003323E4">
      <w:pPr>
        <w:widowControl w:val="0"/>
        <w:autoSpaceDE w:val="0"/>
        <w:autoSpaceDN w:val="0"/>
        <w:adjustRightInd w:val="0"/>
        <w:spacing w:after="0" w:line="212"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5540"/>
        <w:rPr>
          <w:rFonts w:ascii="Times New Roman" w:hAnsi="Times New Roman"/>
          <w:sz w:val="24"/>
          <w:szCs w:val="24"/>
        </w:rPr>
      </w:pPr>
      <w:r>
        <w:rPr>
          <w:rFonts w:ascii="Times New Roman" w:hAnsi="Times New Roman"/>
          <w:sz w:val="24"/>
          <w:szCs w:val="24"/>
        </w:rPr>
        <w:t>(11.1)</w:t>
      </w:r>
    </w:p>
    <w:p w:rsidR="003323E4" w:rsidRDefault="003323E4">
      <w:pPr>
        <w:widowControl w:val="0"/>
        <w:autoSpaceDE w:val="0"/>
        <w:autoSpaceDN w:val="0"/>
        <w:adjustRightInd w:val="0"/>
        <w:spacing w:after="0" w:line="2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0" w:lineRule="auto"/>
        <w:ind w:firstLine="397"/>
        <w:jc w:val="both"/>
        <w:rPr>
          <w:rFonts w:ascii="Times New Roman" w:hAnsi="Times New Roman"/>
          <w:sz w:val="24"/>
          <w:szCs w:val="24"/>
        </w:rPr>
      </w:pPr>
      <w:r>
        <w:rPr>
          <w:rFonts w:ascii="Arial" w:hAnsi="Arial" w:cs="Arial"/>
          <w:sz w:val="23"/>
          <w:szCs w:val="23"/>
        </w:rPr>
        <w:t>Мұнда m,υ- планетаның массасы және жылдамдығы, r – оның Күннен қашықтығы, F- планетаның Күнге тарту күші. Планета жазық траектория бойымен қозғалғандықтан, осы жазықтықта полярлық координат жүйесін енгізген ыңғайлы:</w:t>
      </w:r>
    </w:p>
    <w:p w:rsidR="003323E4" w:rsidRDefault="00A3036D">
      <w:pPr>
        <w:widowControl w:val="0"/>
        <w:autoSpaceDE w:val="0"/>
        <w:autoSpaceDN w:val="0"/>
        <w:adjustRightInd w:val="0"/>
        <w:spacing w:after="0" w:line="240" w:lineRule="auto"/>
        <w:ind w:left="400"/>
        <w:rPr>
          <w:rFonts w:ascii="Times New Roman" w:hAnsi="Times New Roman"/>
          <w:sz w:val="24"/>
          <w:szCs w:val="24"/>
        </w:rPr>
      </w:pPr>
      <w:r w:rsidRPr="00A3036D">
        <w:rPr>
          <w:noProof/>
        </w:rPr>
        <w:pict>
          <v:shape id="_x0000_s1130" type="#_x0000_t75" style="position:absolute;left:0;text-align:left;margin-left:57.55pt;margin-top:-9.4pt;width:134.7pt;height:13.25pt;z-index:-75" o:allowincell="f">
            <v:imagedata r:id="rId67" o:title=""/>
          </v:shape>
        </w:pict>
      </w:r>
      <w:r w:rsidR="00281624">
        <w:rPr>
          <w:rFonts w:ascii="Arial" w:hAnsi="Arial" w:cs="Arial"/>
          <w:sz w:val="24"/>
          <w:szCs w:val="24"/>
        </w:rPr>
        <w:t>Онда:</w:t>
      </w:r>
    </w:p>
    <w:tbl>
      <w:tblPr>
        <w:tblW w:w="0" w:type="auto"/>
        <w:tblInd w:w="400" w:type="dxa"/>
        <w:tblLayout w:type="fixed"/>
        <w:tblCellMar>
          <w:left w:w="0" w:type="dxa"/>
          <w:right w:w="0" w:type="dxa"/>
        </w:tblCellMar>
        <w:tblLook w:val="0000"/>
      </w:tblPr>
      <w:tblGrid>
        <w:gridCol w:w="1780"/>
        <w:gridCol w:w="160"/>
        <w:gridCol w:w="620"/>
        <w:gridCol w:w="420"/>
        <w:gridCol w:w="240"/>
        <w:gridCol w:w="2300"/>
        <w:gridCol w:w="20"/>
      </w:tblGrid>
      <w:tr w:rsidR="003323E4" w:rsidRPr="00AF16BC">
        <w:trPr>
          <w:trHeight w:val="239"/>
        </w:trPr>
        <w:tc>
          <w:tcPr>
            <w:tcW w:w="17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640"/>
              <w:rPr>
                <w:rFonts w:ascii="Times New Roman" w:hAnsi="Times New Roman"/>
                <w:sz w:val="24"/>
                <w:szCs w:val="24"/>
              </w:rPr>
            </w:pPr>
            <w:r w:rsidRPr="00AF16BC">
              <w:rPr>
                <w:rFonts w:ascii="Times New Roman" w:hAnsi="Times New Roman"/>
                <w:i/>
                <w:iCs/>
                <w:w w:val="89"/>
                <w:sz w:val="30"/>
                <w:szCs w:val="30"/>
              </w:rPr>
              <w:t>v</w:t>
            </w:r>
          </w:p>
        </w:tc>
        <w:tc>
          <w:tcPr>
            <w:tcW w:w="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99"/>
                <w:sz w:val="16"/>
                <w:szCs w:val="16"/>
              </w:rPr>
              <w:t>2</w:t>
            </w:r>
          </w:p>
        </w:tc>
        <w:tc>
          <w:tcPr>
            <w:tcW w:w="6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38" w:lineRule="exact"/>
              <w:ind w:left="340"/>
              <w:rPr>
                <w:rFonts w:ascii="Times New Roman" w:hAnsi="Times New Roman"/>
                <w:sz w:val="24"/>
                <w:szCs w:val="24"/>
              </w:rPr>
            </w:pPr>
            <w:r w:rsidRPr="00AF16BC">
              <w:rPr>
                <w:rFonts w:ascii="Times New Roman" w:hAnsi="Times New Roman"/>
                <w:sz w:val="27"/>
                <w:szCs w:val="27"/>
                <w:vertAlign w:val="superscript"/>
              </w:rPr>
              <w:t>2</w:t>
            </w:r>
          </w:p>
        </w:tc>
        <w:tc>
          <w:tcPr>
            <w:tcW w:w="6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70"/>
              <w:jc w:val="right"/>
              <w:rPr>
                <w:rFonts w:ascii="Times New Roman" w:hAnsi="Times New Roman"/>
                <w:sz w:val="24"/>
                <w:szCs w:val="24"/>
              </w:rPr>
            </w:pPr>
            <w:r w:rsidRPr="00AF16BC">
              <w:rPr>
                <w:rFonts w:ascii="Times New Roman" w:hAnsi="Times New Roman"/>
                <w:sz w:val="16"/>
                <w:szCs w:val="16"/>
              </w:rPr>
              <w:t>2</w:t>
            </w:r>
          </w:p>
        </w:tc>
        <w:tc>
          <w:tcPr>
            <w:tcW w:w="23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093"/>
              <w:jc w:val="right"/>
              <w:rPr>
                <w:rFonts w:ascii="Times New Roman" w:hAnsi="Times New Roman"/>
                <w:sz w:val="24"/>
                <w:szCs w:val="24"/>
              </w:rPr>
            </w:pPr>
            <w:r w:rsidRPr="00AF16BC">
              <w:rPr>
                <w:rFonts w:ascii="Times New Roman" w:hAnsi="Times New Roman"/>
                <w:w w:val="99"/>
                <w:sz w:val="16"/>
                <w:szCs w:val="16"/>
              </w:rPr>
              <w:t>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2"/>
        </w:trPr>
        <w:tc>
          <w:tcPr>
            <w:tcW w:w="17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312" w:lineRule="exact"/>
              <w:ind w:left="40"/>
              <w:rPr>
                <w:rFonts w:ascii="Times New Roman" w:hAnsi="Times New Roman"/>
                <w:sz w:val="24"/>
                <w:szCs w:val="24"/>
              </w:rPr>
            </w:pPr>
            <w:r w:rsidRPr="00AF16BC">
              <w:rPr>
                <w:rFonts w:ascii="Arial" w:hAnsi="Arial" w:cs="Arial"/>
                <w:sz w:val="30"/>
                <w:szCs w:val="30"/>
              </w:rPr>
              <w:t xml:space="preserve">= </w:t>
            </w:r>
            <w:r w:rsidRPr="00AF16BC">
              <w:rPr>
                <w:rFonts w:ascii="Times New Roman" w:hAnsi="Times New Roman"/>
                <w:i/>
                <w:iCs/>
                <w:sz w:val="30"/>
                <w:szCs w:val="30"/>
              </w:rPr>
              <w:t>r</w:t>
            </w: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312" w:lineRule="exact"/>
              <w:rPr>
                <w:rFonts w:ascii="Times New Roman" w:hAnsi="Times New Roman"/>
                <w:sz w:val="24"/>
                <w:szCs w:val="24"/>
              </w:rPr>
            </w:pPr>
            <w:r w:rsidRPr="00AF16BC">
              <w:rPr>
                <w:rFonts w:ascii="Arial" w:hAnsi="Arial" w:cs="Arial"/>
                <w:sz w:val="30"/>
                <w:szCs w:val="30"/>
              </w:rPr>
              <w:t xml:space="preserve">+ </w:t>
            </w:r>
            <w:r w:rsidRPr="00AF16BC">
              <w:rPr>
                <w:rFonts w:ascii="Times New Roman" w:hAnsi="Times New Roman"/>
                <w:i/>
                <w:iCs/>
                <w:sz w:val="30"/>
                <w:szCs w:val="30"/>
              </w:rPr>
              <w:t>r</w:t>
            </w:r>
          </w:p>
        </w:tc>
        <w:tc>
          <w:tcPr>
            <w:tcW w:w="2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310" w:lineRule="exact"/>
              <w:jc w:val="right"/>
              <w:rPr>
                <w:rFonts w:ascii="Times New Roman" w:hAnsi="Times New Roman"/>
                <w:sz w:val="24"/>
                <w:szCs w:val="24"/>
              </w:rPr>
            </w:pPr>
            <w:r w:rsidRPr="00AF16BC">
              <w:rPr>
                <w:rFonts w:ascii="Arial" w:hAnsi="Arial" w:cs="Arial"/>
                <w:i/>
                <w:iCs/>
                <w:w w:val="92"/>
                <w:sz w:val="30"/>
                <w:szCs w:val="30"/>
              </w:rPr>
              <w:t>w</w:t>
            </w:r>
          </w:p>
        </w:tc>
        <w:tc>
          <w:tcPr>
            <w:tcW w:w="23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073"/>
              <w:jc w:val="right"/>
              <w:rPr>
                <w:rFonts w:ascii="Times New Roman" w:hAnsi="Times New Roman"/>
                <w:sz w:val="24"/>
                <w:szCs w:val="24"/>
              </w:rPr>
            </w:pPr>
            <w:r w:rsidRPr="00AF16BC">
              <w:rPr>
                <w:rFonts w:ascii="Times New Roman" w:hAnsi="Times New Roman"/>
                <w:sz w:val="24"/>
                <w:szCs w:val="24"/>
              </w:rPr>
              <w:t>(11.2)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4"/>
        </w:trPr>
        <w:tc>
          <w:tcPr>
            <w:tcW w:w="17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sz w:val="30"/>
                <w:szCs w:val="30"/>
                <w:u w:val="single"/>
              </w:rPr>
              <w:t>2</w:t>
            </w:r>
            <w:r w:rsidRPr="00AF16BC">
              <w:rPr>
                <w:rFonts w:ascii="Arial" w:hAnsi="Arial" w:cs="Arial"/>
                <w:i/>
                <w:iCs/>
                <w:sz w:val="30"/>
                <w:szCs w:val="30"/>
                <w:u w:val="single"/>
              </w:rPr>
              <w:t>s</w:t>
            </w: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3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4"/>
        </w:trPr>
        <w:tc>
          <w:tcPr>
            <w:tcW w:w="17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және</w:t>
            </w: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Arial" w:hAnsi="Arial" w:cs="Arial"/>
                <w:i/>
                <w:iCs/>
                <w:w w:val="96"/>
                <w:sz w:val="30"/>
                <w:szCs w:val="30"/>
              </w:rPr>
              <w:t xml:space="preserve">w </w:t>
            </w:r>
            <w:r w:rsidRPr="00AF16BC">
              <w:rPr>
                <w:rFonts w:ascii="Arial" w:hAnsi="Arial" w:cs="Arial"/>
                <w:w w:val="96"/>
                <w:sz w:val="30"/>
                <w:szCs w:val="30"/>
              </w:rPr>
              <w:t>=</w:t>
            </w:r>
          </w:p>
        </w:tc>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3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(8.6) теңдеуден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66"/>
        </w:trPr>
        <w:tc>
          <w:tcPr>
            <w:tcW w:w="17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sz w:val="30"/>
                <w:szCs w:val="30"/>
              </w:rPr>
              <w:t>r</w:t>
            </w:r>
            <w:r w:rsidRPr="00AF16BC">
              <w:rPr>
                <w:rFonts w:ascii="Times New Roman" w:hAnsi="Times New Roman"/>
                <w:sz w:val="30"/>
                <w:szCs w:val="30"/>
                <w:vertAlign w:val="superscript"/>
              </w:rPr>
              <w:t>2</w:t>
            </w: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131" type="#_x0000_t75" style="position:absolute;margin-left:58.3pt;margin-top:1.8pt;width:201.1pt;height:35.3pt;z-index:-74;mso-position-horizontal-relative:text;mso-position-vertical-relative:text" o:allowincell="f">
            <v:imagedata r:id="rId68"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99" w:lineRule="exact"/>
        <w:rPr>
          <w:rFonts w:ascii="Times New Roman" w:hAnsi="Times New Roman"/>
          <w:sz w:val="24"/>
          <w:szCs w:val="24"/>
        </w:rPr>
      </w:pPr>
    </w:p>
    <w:tbl>
      <w:tblPr>
        <w:tblW w:w="0" w:type="auto"/>
        <w:tblLayout w:type="fixed"/>
        <w:tblCellMar>
          <w:left w:w="0" w:type="dxa"/>
          <w:right w:w="0" w:type="dxa"/>
        </w:tblCellMar>
        <w:tblLook w:val="0000"/>
      </w:tblPr>
      <w:tblGrid>
        <w:gridCol w:w="2540"/>
        <w:gridCol w:w="300"/>
        <w:gridCol w:w="80"/>
        <w:gridCol w:w="520"/>
        <w:gridCol w:w="120"/>
        <w:gridCol w:w="900"/>
        <w:gridCol w:w="420"/>
        <w:gridCol w:w="380"/>
        <w:gridCol w:w="860"/>
        <w:gridCol w:w="20"/>
      </w:tblGrid>
      <w:tr w:rsidR="003323E4" w:rsidRPr="00394809">
        <w:trPr>
          <w:trHeight w:val="277"/>
        </w:trPr>
        <w:tc>
          <w:tcPr>
            <w:tcW w:w="6120" w:type="dxa"/>
            <w:gridSpan w:val="9"/>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w w:val="95"/>
                <w:sz w:val="24"/>
                <w:szCs w:val="24"/>
                <w:lang w:val="ru-RU"/>
              </w:rPr>
              <w:t>О</w:t>
            </w:r>
            <w:r w:rsidRPr="00AF16BC">
              <w:rPr>
                <w:rFonts w:ascii="Arial" w:hAnsi="Arial" w:cs="Arial"/>
                <w:w w:val="95"/>
                <w:sz w:val="24"/>
                <w:szCs w:val="24"/>
                <w:lang w:val="ru-RU"/>
              </w:rPr>
              <w:t>сы екі шаманы</w:t>
            </w:r>
            <w:r w:rsidRPr="00AF16BC">
              <w:rPr>
                <w:rFonts w:ascii="Times New Roman" w:hAnsi="Times New Roman"/>
                <w:w w:val="95"/>
                <w:sz w:val="24"/>
                <w:szCs w:val="24"/>
                <w:lang w:val="ru-RU"/>
              </w:rPr>
              <w:t xml:space="preserve"> </w:t>
            </w:r>
            <w:r w:rsidRPr="00AF16BC">
              <w:rPr>
                <w:rFonts w:ascii="Arial" w:hAnsi="Arial" w:cs="Arial"/>
                <w:w w:val="95"/>
                <w:sz w:val="24"/>
                <w:szCs w:val="24"/>
                <w:lang w:val="ru-RU"/>
              </w:rPr>
              <w:t>(11.2)</w:t>
            </w:r>
            <w:r w:rsidRPr="00AF16BC">
              <w:rPr>
                <w:rFonts w:ascii="Times New Roman" w:hAnsi="Times New Roman"/>
                <w:w w:val="95"/>
                <w:sz w:val="24"/>
                <w:szCs w:val="24"/>
                <w:lang w:val="ru-RU"/>
              </w:rPr>
              <w:t xml:space="preserve"> </w:t>
            </w:r>
            <w:r w:rsidRPr="00AF16BC">
              <w:rPr>
                <w:rFonts w:ascii="Arial" w:hAnsi="Arial" w:cs="Arial"/>
                <w:w w:val="95"/>
                <w:sz w:val="24"/>
                <w:szCs w:val="24"/>
                <w:lang w:val="ru-RU"/>
              </w:rPr>
              <w:t>теңдеуге,</w:t>
            </w:r>
            <w:r w:rsidRPr="00AF16BC">
              <w:rPr>
                <w:rFonts w:ascii="Times New Roman" w:hAnsi="Times New Roman"/>
                <w:w w:val="95"/>
                <w:sz w:val="24"/>
                <w:szCs w:val="24"/>
                <w:lang w:val="ru-RU"/>
              </w:rPr>
              <w:t xml:space="preserve"> </w:t>
            </w:r>
            <w:r w:rsidRPr="00AF16BC">
              <w:rPr>
                <w:rFonts w:ascii="Arial" w:hAnsi="Arial" w:cs="Arial"/>
                <w:w w:val="95"/>
                <w:sz w:val="24"/>
                <w:szCs w:val="24"/>
                <w:lang w:val="ru-RU"/>
              </w:rPr>
              <w:t>немесе</w:t>
            </w:r>
            <w:r w:rsidRPr="00AF16BC">
              <w:rPr>
                <w:rFonts w:ascii="Times New Roman" w:hAnsi="Times New Roman"/>
                <w:w w:val="95"/>
                <w:sz w:val="24"/>
                <w:szCs w:val="24"/>
                <w:lang w:val="ru-RU"/>
              </w:rPr>
              <w:t xml:space="preserve"> </w:t>
            </w:r>
            <w:r w:rsidRPr="00AF16BC">
              <w:rPr>
                <w:rFonts w:ascii="Arial" w:hAnsi="Arial" w:cs="Arial"/>
                <w:w w:val="95"/>
                <w:sz w:val="24"/>
                <w:szCs w:val="24"/>
                <w:lang w:val="ru-RU"/>
              </w:rPr>
              <w:t>(11.1)-</w:t>
            </w:r>
            <w:r w:rsidRPr="00AF16BC">
              <w:rPr>
                <w:rFonts w:ascii="Times New Roman" w:hAnsi="Times New Roman"/>
                <w:w w:val="95"/>
                <w:sz w:val="24"/>
                <w:szCs w:val="24"/>
                <w:lang w:val="ru-RU"/>
              </w:rPr>
              <w:t xml:space="preserve"> </w:t>
            </w:r>
            <w:r w:rsidRPr="00AF16BC">
              <w:rPr>
                <w:rFonts w:ascii="Arial" w:hAnsi="Arial" w:cs="Arial"/>
                <w:w w:val="95"/>
                <w:sz w:val="24"/>
                <w:szCs w:val="24"/>
                <w:lang w:val="ru-RU"/>
              </w:rPr>
              <w:t>ке қояйық</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394"/>
        </w:trPr>
        <w:tc>
          <w:tcPr>
            <w:tcW w:w="29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280"/>
              <w:rPr>
                <w:rFonts w:ascii="Times New Roman" w:hAnsi="Times New Roman"/>
                <w:sz w:val="24"/>
                <w:szCs w:val="24"/>
              </w:rPr>
            </w:pPr>
            <w:r w:rsidRPr="00AF16BC">
              <w:rPr>
                <w:rFonts w:ascii="Times New Roman" w:hAnsi="Times New Roman"/>
                <w:i/>
                <w:iCs/>
                <w:sz w:val="30"/>
                <w:szCs w:val="30"/>
                <w:u w:val="single"/>
              </w:rPr>
              <w:t>m</w:t>
            </w:r>
            <w:r w:rsidRPr="00AF16BC">
              <w:rPr>
                <w:rFonts w:ascii="Times New Roman" w:hAnsi="Times New Roman"/>
                <w:i/>
                <w:iCs/>
                <w:sz w:val="30"/>
                <w:szCs w:val="30"/>
              </w:rPr>
              <w:t xml:space="preserve"> d</w:t>
            </w:r>
          </w:p>
        </w:tc>
        <w:tc>
          <w:tcPr>
            <w:tcW w:w="5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439" w:lineRule="exact"/>
              <w:ind w:left="60"/>
              <w:rPr>
                <w:rFonts w:ascii="Times New Roman" w:hAnsi="Times New Roman"/>
                <w:sz w:val="24"/>
                <w:szCs w:val="24"/>
              </w:rPr>
            </w:pPr>
            <w:r w:rsidRPr="00AF16BC">
              <w:rPr>
                <w:rFonts w:ascii="Times New Roman" w:hAnsi="Times New Roman"/>
                <w:w w:val="86"/>
                <w:sz w:val="24"/>
                <w:szCs w:val="24"/>
              </w:rPr>
              <w:t xml:space="preserve">[ </w:t>
            </w:r>
            <w:r w:rsidRPr="00AF16BC">
              <w:rPr>
                <w:rFonts w:ascii="Arial" w:hAnsi="Arial" w:cs="Arial"/>
                <w:w w:val="86"/>
                <w:sz w:val="38"/>
                <w:szCs w:val="38"/>
              </w:rPr>
              <w:t>(</w:t>
            </w:r>
            <w:r w:rsidRPr="00AF16BC">
              <w:rPr>
                <w:rFonts w:ascii="Times New Roman" w:hAnsi="Times New Roman"/>
                <w:i/>
                <w:iCs/>
                <w:w w:val="86"/>
                <w:sz w:val="30"/>
                <w:szCs w:val="30"/>
              </w:rPr>
              <w:t>r</w:t>
            </w:r>
            <w:r w:rsidRPr="00AF16BC">
              <w:rPr>
                <w:rFonts w:ascii="Arial" w:hAnsi="Arial" w:cs="Arial"/>
                <w:w w:val="86"/>
                <w:sz w:val="38"/>
                <w:szCs w:val="38"/>
              </w:rPr>
              <w:t>)</w:t>
            </w:r>
          </w:p>
        </w:tc>
        <w:tc>
          <w:tcPr>
            <w:tcW w:w="1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74"/>
                <w:sz w:val="16"/>
                <w:szCs w:val="16"/>
              </w:rPr>
              <w:t>2</w:t>
            </w:r>
          </w:p>
        </w:tc>
        <w:tc>
          <w:tcPr>
            <w:tcW w:w="9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w w:val="93"/>
                <w:sz w:val="30"/>
                <w:szCs w:val="30"/>
              </w:rPr>
              <w:t xml:space="preserve">+ </w:t>
            </w:r>
            <w:r w:rsidRPr="00AF16BC">
              <w:rPr>
                <w:rFonts w:ascii="Times New Roman" w:hAnsi="Times New Roman"/>
                <w:i/>
                <w:iCs/>
                <w:w w:val="93"/>
                <w:sz w:val="30"/>
                <w:szCs w:val="30"/>
              </w:rPr>
              <w:t>r</w:t>
            </w:r>
            <w:r w:rsidRPr="00AF16BC">
              <w:rPr>
                <w:rFonts w:ascii="Arial" w:hAnsi="Arial" w:cs="Arial"/>
                <w:w w:val="93"/>
                <w:sz w:val="30"/>
                <w:szCs w:val="30"/>
              </w:rPr>
              <w:t xml:space="preserve"> </w:t>
            </w:r>
            <w:r w:rsidRPr="00AF16BC">
              <w:rPr>
                <w:rFonts w:ascii="Times New Roman" w:hAnsi="Times New Roman"/>
                <w:w w:val="93"/>
                <w:sz w:val="30"/>
                <w:szCs w:val="30"/>
                <w:vertAlign w:val="superscript"/>
              </w:rPr>
              <w:t>2</w:t>
            </w:r>
            <w:r w:rsidRPr="00AF16BC">
              <w:rPr>
                <w:rFonts w:ascii="Arial" w:hAnsi="Arial" w:cs="Arial"/>
                <w:i/>
                <w:iCs/>
                <w:w w:val="93"/>
                <w:sz w:val="30"/>
                <w:szCs w:val="30"/>
              </w:rPr>
              <w:t>w</w:t>
            </w:r>
            <w:r w:rsidRPr="00AF16BC">
              <w:rPr>
                <w:rFonts w:ascii="Times New Roman" w:hAnsi="Times New Roman"/>
                <w:w w:val="93"/>
                <w:sz w:val="30"/>
                <w:szCs w:val="30"/>
                <w:vertAlign w:val="superscript"/>
              </w:rPr>
              <w:t>2</w:t>
            </w:r>
          </w:p>
        </w:tc>
        <w:tc>
          <w:tcPr>
            <w:tcW w:w="4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24"/>
                <w:szCs w:val="24"/>
              </w:rPr>
              <w:t>]=</w:t>
            </w:r>
            <w:r w:rsidRPr="00AF16BC">
              <w:rPr>
                <w:rFonts w:ascii="Times New Roman" w:hAnsi="Times New Roman"/>
                <w:b/>
                <w:bCs/>
                <w:sz w:val="24"/>
                <w:szCs w:val="24"/>
              </w:rPr>
              <w:t>F</w:t>
            </w:r>
          </w:p>
        </w:tc>
        <w:tc>
          <w:tcPr>
            <w:tcW w:w="12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sz w:val="30"/>
                <w:szCs w:val="30"/>
              </w:rPr>
              <w:t>dr</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3"/>
        </w:trPr>
        <w:tc>
          <w:tcPr>
            <w:tcW w:w="25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320"/>
              <w:rPr>
                <w:rFonts w:ascii="Times New Roman" w:hAnsi="Times New Roman"/>
                <w:sz w:val="24"/>
                <w:szCs w:val="24"/>
              </w:rPr>
            </w:pPr>
            <w:r w:rsidRPr="00AF16BC">
              <w:rPr>
                <w:rFonts w:ascii="Times New Roman" w:hAnsi="Times New Roman"/>
                <w:sz w:val="30"/>
                <w:szCs w:val="30"/>
              </w:rPr>
              <w:t>2</w:t>
            </w:r>
          </w:p>
        </w:tc>
        <w:tc>
          <w:tcPr>
            <w:tcW w:w="380" w:type="dxa"/>
            <w:gridSpan w:val="2"/>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5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9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380" w:type="dxa"/>
            <w:vMerge w:val="restart"/>
            <w:tcBorders>
              <w:top w:val="single" w:sz="8" w:space="0" w:color="auto"/>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sz w:val="30"/>
                <w:szCs w:val="30"/>
              </w:rPr>
              <w:t>d</w:t>
            </w:r>
            <w:r w:rsidRPr="00AF16BC">
              <w:rPr>
                <w:rFonts w:ascii="Arial" w:hAnsi="Arial" w:cs="Arial"/>
                <w:i/>
                <w:iCs/>
                <w:sz w:val="30"/>
                <w:szCs w:val="30"/>
              </w:rPr>
              <w:t>j</w:t>
            </w:r>
          </w:p>
        </w:tc>
        <w:tc>
          <w:tcPr>
            <w:tcW w:w="86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82"/>
        </w:trPr>
        <w:tc>
          <w:tcPr>
            <w:tcW w:w="25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sz w:val="30"/>
                <w:szCs w:val="30"/>
              </w:rPr>
              <w:t>d</w:t>
            </w:r>
            <w:r w:rsidRPr="00AF16BC">
              <w:rPr>
                <w:rFonts w:ascii="Arial" w:hAnsi="Arial" w:cs="Arial"/>
                <w:i/>
                <w:iCs/>
                <w:sz w:val="30"/>
                <w:szCs w:val="30"/>
              </w:rPr>
              <w:t>j</w:t>
            </w:r>
          </w:p>
        </w:tc>
        <w:tc>
          <w:tcPr>
            <w:tcW w:w="5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9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4"/>
        </w:trPr>
        <w:tc>
          <w:tcPr>
            <w:tcW w:w="6120" w:type="dxa"/>
            <w:gridSpan w:val="9"/>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7"/>
                <w:sz w:val="24"/>
                <w:szCs w:val="24"/>
              </w:rPr>
              <w:t>дифференциалдап, қысқартып, бұл теңдеуден шығара­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0"/>
        </w:trPr>
        <w:tc>
          <w:tcPr>
            <w:tcW w:w="28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тынымыз:</w:t>
            </w:r>
          </w:p>
        </w:tc>
        <w:tc>
          <w:tcPr>
            <w:tcW w:w="3280" w:type="dxa"/>
            <w:gridSpan w:val="7"/>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434"/>
              <w:jc w:val="right"/>
              <w:rPr>
                <w:rFonts w:ascii="Times New Roman" w:hAnsi="Times New Roman"/>
                <w:sz w:val="24"/>
                <w:szCs w:val="24"/>
              </w:rPr>
            </w:pPr>
            <w:r w:rsidRPr="00AF16BC">
              <w:rPr>
                <w:rFonts w:ascii="Times New Roman" w:hAnsi="Times New Roman"/>
                <w:sz w:val="30"/>
                <w:szCs w:val="30"/>
                <w:u w:val="single"/>
              </w:rPr>
              <w:t>4</w:t>
            </w:r>
            <w:r w:rsidRPr="00AF16BC">
              <w:rPr>
                <w:rFonts w:ascii="Times New Roman" w:hAnsi="Times New Roman"/>
                <w:i/>
                <w:iCs/>
                <w:sz w:val="30"/>
                <w:szCs w:val="30"/>
                <w:u w:val="single"/>
              </w:rPr>
              <w:t>m</w:t>
            </w:r>
            <w:r w:rsidRPr="00AF16BC">
              <w:rPr>
                <w:rFonts w:ascii="Arial" w:hAnsi="Arial" w:cs="Arial"/>
                <w:i/>
                <w:iCs/>
                <w:sz w:val="29"/>
                <w:szCs w:val="29"/>
                <w:u w:val="single"/>
              </w:rPr>
              <w:t>s</w:t>
            </w:r>
            <w:r w:rsidRPr="00AF16BC">
              <w:rPr>
                <w:rFonts w:ascii="Times New Roman" w:hAnsi="Times New Roman"/>
                <w:sz w:val="30"/>
                <w:szCs w:val="30"/>
                <w:u w:val="single"/>
              </w:rPr>
              <w:t xml:space="preserve"> </w:t>
            </w:r>
            <w:r w:rsidRPr="00AF16BC">
              <w:rPr>
                <w:rFonts w:ascii="Times New Roman" w:hAnsi="Times New Roman"/>
                <w:sz w:val="30"/>
                <w:szCs w:val="30"/>
                <w:u w:val="single"/>
                <w:vertAlign w:val="superscript"/>
              </w:rPr>
              <w:t>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9"/>
        </w:trPr>
        <w:tc>
          <w:tcPr>
            <w:tcW w:w="28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460"/>
              <w:rPr>
                <w:rFonts w:ascii="Times New Roman" w:hAnsi="Times New Roman"/>
                <w:sz w:val="24"/>
                <w:szCs w:val="24"/>
              </w:rPr>
            </w:pPr>
            <w:r w:rsidRPr="00AF16BC">
              <w:rPr>
                <w:rFonts w:ascii="Arial" w:hAnsi="Arial" w:cs="Arial"/>
                <w:w w:val="98"/>
                <w:sz w:val="24"/>
                <w:szCs w:val="24"/>
              </w:rPr>
              <w:t>F=-</w:t>
            </w:r>
          </w:p>
        </w:tc>
        <w:tc>
          <w:tcPr>
            <w:tcW w:w="3280" w:type="dxa"/>
            <w:gridSpan w:val="7"/>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9"/>
        </w:trPr>
        <w:tc>
          <w:tcPr>
            <w:tcW w:w="28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280" w:type="dxa"/>
            <w:gridSpan w:val="7"/>
            <w:tcBorders>
              <w:top w:val="nil"/>
              <w:left w:val="nil"/>
              <w:bottom w:val="nil"/>
              <w:right w:val="nil"/>
            </w:tcBorders>
            <w:vAlign w:val="bottom"/>
          </w:tcPr>
          <w:p w:rsidR="003323E4" w:rsidRPr="00AF16BC" w:rsidRDefault="00281624">
            <w:pPr>
              <w:widowControl w:val="0"/>
              <w:autoSpaceDE w:val="0"/>
              <w:autoSpaceDN w:val="0"/>
              <w:adjustRightInd w:val="0"/>
              <w:spacing w:after="0" w:line="139" w:lineRule="exact"/>
              <w:jc w:val="right"/>
              <w:rPr>
                <w:rFonts w:ascii="Times New Roman" w:hAnsi="Times New Roman"/>
                <w:sz w:val="24"/>
                <w:szCs w:val="24"/>
              </w:rPr>
            </w:pPr>
            <w:r w:rsidRPr="00AF16BC">
              <w:rPr>
                <w:rFonts w:ascii="Times New Roman" w:hAnsi="Times New Roman"/>
                <w:sz w:val="16"/>
                <w:szCs w:val="16"/>
              </w:rPr>
              <w:t>(11.3)</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47"/>
        </w:trPr>
        <w:tc>
          <w:tcPr>
            <w:tcW w:w="2840" w:type="dxa"/>
            <w:gridSpan w:val="2"/>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80" w:type="dxa"/>
            <w:gridSpan w:val="7"/>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574"/>
              <w:jc w:val="right"/>
              <w:rPr>
                <w:rFonts w:ascii="Times New Roman" w:hAnsi="Times New Roman"/>
                <w:sz w:val="24"/>
                <w:szCs w:val="24"/>
              </w:rPr>
            </w:pPr>
            <w:r w:rsidRPr="00AF16BC">
              <w:rPr>
                <w:rFonts w:ascii="Times New Roman" w:hAnsi="Times New Roman"/>
                <w:i/>
                <w:iCs/>
                <w:sz w:val="30"/>
                <w:szCs w:val="30"/>
              </w:rPr>
              <w:t>pr</w:t>
            </w:r>
            <w:r w:rsidRPr="00AF16BC">
              <w:rPr>
                <w:rFonts w:ascii="Times New Roman" w:hAnsi="Times New Roman"/>
                <w:sz w:val="30"/>
                <w:szCs w:val="30"/>
                <w:vertAlign w:val="superscript"/>
              </w:rPr>
              <w:t>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autoSpaceDE w:val="0"/>
        <w:autoSpaceDN w:val="0"/>
        <w:adjustRightInd w:val="0"/>
        <w:spacing w:after="0" w:line="189" w:lineRule="auto"/>
        <w:rPr>
          <w:rFonts w:ascii="Times New Roman" w:hAnsi="Times New Roman"/>
          <w:sz w:val="24"/>
          <w:szCs w:val="24"/>
        </w:rPr>
      </w:pPr>
      <w:r>
        <w:rPr>
          <w:rFonts w:ascii="Arial" w:hAnsi="Arial" w:cs="Arial"/>
        </w:rPr>
        <w:t>Бұл- планетаға әсер ететін күш. Эллипстің ауданы S=</w:t>
      </w:r>
      <w:r>
        <w:rPr>
          <w:rFonts w:ascii="Arial" w:hAnsi="Arial" w:cs="Arial"/>
          <w:i/>
          <w:iCs/>
          <w:sz w:val="43"/>
          <w:szCs w:val="43"/>
          <w:vertAlign w:val="superscript"/>
        </w:rPr>
        <w:t>p</w:t>
      </w:r>
      <w:r>
        <w:rPr>
          <w:rFonts w:ascii="Arial" w:hAnsi="Arial" w:cs="Arial"/>
        </w:rPr>
        <w:t xml:space="preserve"> </w:t>
      </w:r>
      <w:r>
        <w:rPr>
          <w:rFonts w:ascii="Times New Roman" w:hAnsi="Times New Roman"/>
          <w:i/>
          <w:iCs/>
        </w:rPr>
        <w:t>аb</w:t>
      </w:r>
    </w:p>
    <w:p w:rsidR="003323E4" w:rsidRDefault="00281624">
      <w:pPr>
        <w:widowControl w:val="0"/>
        <w:autoSpaceDE w:val="0"/>
        <w:autoSpaceDN w:val="0"/>
        <w:adjustRightInd w:val="0"/>
        <w:spacing w:after="0" w:line="183" w:lineRule="auto"/>
        <w:rPr>
          <w:rFonts w:ascii="Times New Roman" w:hAnsi="Times New Roman"/>
          <w:sz w:val="24"/>
          <w:szCs w:val="24"/>
        </w:rPr>
      </w:pPr>
      <w:r>
        <w:rPr>
          <w:rFonts w:ascii="Arial" w:hAnsi="Arial" w:cs="Arial"/>
          <w:sz w:val="24"/>
          <w:szCs w:val="24"/>
        </w:rPr>
        <w:t>болғандықтан:</w:t>
      </w:r>
    </w:p>
    <w:p w:rsidR="003323E4" w:rsidRPr="00AF16BC" w:rsidRDefault="00281624">
      <w:pPr>
        <w:widowControl w:val="0"/>
        <w:autoSpaceDE w:val="0"/>
        <w:autoSpaceDN w:val="0"/>
        <w:adjustRightInd w:val="0"/>
        <w:spacing w:after="0" w:line="240" w:lineRule="auto"/>
        <w:ind w:left="2480"/>
        <w:rPr>
          <w:rFonts w:ascii="Times New Roman" w:hAnsi="Times New Roman"/>
          <w:sz w:val="24"/>
          <w:szCs w:val="24"/>
          <w:lang w:val="ru-RU"/>
        </w:rPr>
      </w:pPr>
      <w:r>
        <w:rPr>
          <w:rFonts w:ascii="Arial" w:hAnsi="Arial" w:cs="Arial"/>
          <w:i/>
          <w:iCs/>
          <w:sz w:val="30"/>
          <w:szCs w:val="30"/>
        </w:rPr>
        <w:t>s</w:t>
      </w:r>
      <w:r w:rsidRPr="00AF16BC">
        <w:rPr>
          <w:rFonts w:ascii="Arial" w:hAnsi="Arial" w:cs="Arial"/>
          <w:i/>
          <w:iCs/>
          <w:sz w:val="30"/>
          <w:szCs w:val="30"/>
          <w:lang w:val="ru-RU"/>
        </w:rPr>
        <w:t xml:space="preserve"> </w:t>
      </w:r>
      <w:r w:rsidRPr="00AF16BC">
        <w:rPr>
          <w:rFonts w:ascii="Arial" w:hAnsi="Arial" w:cs="Arial"/>
          <w:sz w:val="30"/>
          <w:szCs w:val="30"/>
          <w:lang w:val="ru-RU"/>
        </w:rPr>
        <w:t>=</w:t>
      </w:r>
      <w:r w:rsidRPr="00AF16BC">
        <w:rPr>
          <w:rFonts w:ascii="Arial" w:hAnsi="Arial" w:cs="Arial"/>
          <w:i/>
          <w:iCs/>
          <w:sz w:val="30"/>
          <w:szCs w:val="30"/>
          <w:lang w:val="ru-RU"/>
        </w:rPr>
        <w:t xml:space="preserve"> </w:t>
      </w:r>
      <w:r>
        <w:rPr>
          <w:rFonts w:ascii="Arial" w:hAnsi="Arial" w:cs="Arial"/>
          <w:i/>
          <w:iCs/>
          <w:sz w:val="60"/>
          <w:szCs w:val="60"/>
          <w:u w:val="single"/>
          <w:vertAlign w:val="superscript"/>
        </w:rPr>
        <w:t>p</w:t>
      </w:r>
      <w:r>
        <w:rPr>
          <w:rFonts w:ascii="Times New Roman" w:hAnsi="Times New Roman"/>
          <w:i/>
          <w:iCs/>
          <w:sz w:val="60"/>
          <w:szCs w:val="60"/>
          <w:vertAlign w:val="subscript"/>
        </w:rPr>
        <w:t>T</w:t>
      </w:r>
      <w:r>
        <w:rPr>
          <w:rFonts w:ascii="Times New Roman" w:hAnsi="Times New Roman"/>
          <w:i/>
          <w:iCs/>
          <w:sz w:val="60"/>
          <w:szCs w:val="60"/>
          <w:u w:val="single"/>
          <w:vertAlign w:val="superscript"/>
        </w:rPr>
        <w:t>ab</w:t>
      </w:r>
    </w:p>
    <w:p w:rsidR="003323E4" w:rsidRPr="00AF16BC" w:rsidRDefault="003323E4">
      <w:pPr>
        <w:widowControl w:val="0"/>
        <w:autoSpaceDE w:val="0"/>
        <w:autoSpaceDN w:val="0"/>
        <w:adjustRightInd w:val="0"/>
        <w:spacing w:after="0" w:line="179"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Arial" w:hAnsi="Arial" w:cs="Arial"/>
          <w:sz w:val="24"/>
          <w:szCs w:val="24"/>
          <w:lang w:val="ru-RU"/>
        </w:rPr>
        <w:t>болады; ал аналитикалық  геометриядан - эллипстің</w:t>
      </w:r>
    </w:p>
    <w:p w:rsidR="003323E4" w:rsidRPr="00AF16BC" w:rsidRDefault="003323E4">
      <w:pPr>
        <w:widowControl w:val="0"/>
        <w:autoSpaceDE w:val="0"/>
        <w:autoSpaceDN w:val="0"/>
        <w:adjustRightInd w:val="0"/>
        <w:spacing w:after="0" w:line="12" w:lineRule="exact"/>
        <w:rPr>
          <w:rFonts w:ascii="Times New Roman" w:hAnsi="Times New Roman"/>
          <w:sz w:val="24"/>
          <w:szCs w:val="24"/>
          <w:lang w:val="ru-RU"/>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параметрі:</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440"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5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149</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440" w:right="4120" w:bottom="435" w:left="3980" w:header="720" w:footer="720" w:gutter="0"/>
          <w:cols w:space="720" w:equalWidth="0">
            <w:col w:w="300"/>
          </w:cols>
          <w:noEndnote/>
        </w:sectPr>
      </w:pPr>
    </w:p>
    <w:tbl>
      <w:tblPr>
        <w:tblW w:w="0" w:type="auto"/>
        <w:tblLayout w:type="fixed"/>
        <w:tblCellMar>
          <w:left w:w="0" w:type="dxa"/>
          <w:right w:w="0" w:type="dxa"/>
        </w:tblCellMar>
        <w:tblLook w:val="0000"/>
      </w:tblPr>
      <w:tblGrid>
        <w:gridCol w:w="2760"/>
        <w:gridCol w:w="100"/>
        <w:gridCol w:w="280"/>
        <w:gridCol w:w="40"/>
        <w:gridCol w:w="580"/>
        <w:gridCol w:w="520"/>
        <w:gridCol w:w="1840"/>
        <w:gridCol w:w="20"/>
      </w:tblGrid>
      <w:tr w:rsidR="003323E4" w:rsidRPr="00AF16BC">
        <w:trPr>
          <w:trHeight w:val="857"/>
        </w:trPr>
        <w:tc>
          <w:tcPr>
            <w:tcW w:w="27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460"/>
              <w:rPr>
                <w:rFonts w:ascii="Times New Roman" w:hAnsi="Times New Roman"/>
                <w:sz w:val="24"/>
                <w:szCs w:val="24"/>
              </w:rPr>
            </w:pPr>
            <w:bookmarkStart w:id="147" w:name="page299"/>
            <w:bookmarkEnd w:id="147"/>
            <w:r w:rsidRPr="00AF16BC">
              <w:rPr>
                <w:rFonts w:ascii="Arial" w:hAnsi="Arial" w:cs="Arial"/>
                <w:w w:val="93"/>
                <w:sz w:val="24"/>
                <w:szCs w:val="24"/>
              </w:rPr>
              <w:lastRenderedPageBreak/>
              <w:t>P=</w:t>
            </w:r>
          </w:p>
        </w:tc>
        <w:tc>
          <w:tcPr>
            <w:tcW w:w="3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sz w:val="60"/>
                <w:szCs w:val="60"/>
                <w:u w:val="single"/>
                <w:vertAlign w:val="subscript"/>
              </w:rPr>
              <w:t>b</w:t>
            </w:r>
            <w:r w:rsidRPr="00AF16BC">
              <w:rPr>
                <w:rFonts w:ascii="Times New Roman" w:hAnsi="Times New Roman"/>
                <w:sz w:val="16"/>
                <w:szCs w:val="16"/>
              </w:rPr>
              <w:t xml:space="preserve"> 2</w:t>
            </w: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69"/>
        </w:trPr>
        <w:tc>
          <w:tcPr>
            <w:tcW w:w="27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38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sz w:val="30"/>
                <w:szCs w:val="30"/>
              </w:rPr>
              <w:t>а</w:t>
            </w: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5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6"/>
        </w:trPr>
        <w:tc>
          <w:tcPr>
            <w:tcW w:w="2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5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3"/>
        </w:trPr>
        <w:tc>
          <w:tcPr>
            <w:tcW w:w="4280" w:type="dxa"/>
            <w:gridSpan w:val="6"/>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болатындығы белгілі және сондықтан</w:t>
            </w:r>
          </w:p>
        </w:tc>
        <w:tc>
          <w:tcPr>
            <w:tcW w:w="1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95"/>
        </w:trPr>
        <w:tc>
          <w:tcPr>
            <w:tcW w:w="2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460"/>
              <w:rPr>
                <w:rFonts w:ascii="Times New Roman" w:hAnsi="Times New Roman"/>
                <w:sz w:val="24"/>
                <w:szCs w:val="24"/>
              </w:rPr>
            </w:pPr>
            <w:r w:rsidRPr="00AF16BC">
              <w:rPr>
                <w:rFonts w:ascii="Times New Roman" w:hAnsi="Times New Roman"/>
                <w:sz w:val="24"/>
                <w:szCs w:val="24"/>
                <w:u w:val="single"/>
              </w:rPr>
              <w:t>4</w:t>
            </w:r>
            <w:r w:rsidRPr="00AF16BC">
              <w:rPr>
                <w:rFonts w:ascii="Arial" w:hAnsi="Arial" w:cs="Arial"/>
                <w:i/>
                <w:iCs/>
                <w:sz w:val="24"/>
                <w:szCs w:val="24"/>
                <w:u w:val="single"/>
              </w:rPr>
              <w:t>s</w:t>
            </w:r>
          </w:p>
        </w:tc>
        <w:tc>
          <w:tcPr>
            <w:tcW w:w="1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14"/>
                <w:szCs w:val="14"/>
                <w:u w:val="single"/>
              </w:rPr>
              <w:t>2</w:t>
            </w: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94" w:lineRule="exact"/>
              <w:ind w:right="420"/>
              <w:jc w:val="center"/>
              <w:rPr>
                <w:rFonts w:ascii="Times New Roman" w:hAnsi="Times New Roman"/>
                <w:sz w:val="24"/>
                <w:szCs w:val="24"/>
              </w:rPr>
            </w:pPr>
            <w:r w:rsidRPr="00AF16BC">
              <w:rPr>
                <w:rFonts w:ascii="Times New Roman" w:hAnsi="Times New Roman"/>
                <w:w w:val="90"/>
                <w:sz w:val="24"/>
                <w:szCs w:val="24"/>
              </w:rPr>
              <w:t>4</w:t>
            </w:r>
            <w:r w:rsidRPr="00AF16BC">
              <w:rPr>
                <w:rFonts w:ascii="Arial" w:hAnsi="Arial" w:cs="Arial"/>
                <w:i/>
                <w:iCs/>
                <w:w w:val="90"/>
                <w:sz w:val="24"/>
                <w:szCs w:val="24"/>
              </w:rPr>
              <w:t>p</w:t>
            </w:r>
            <w:r w:rsidRPr="00AF16BC">
              <w:rPr>
                <w:rFonts w:ascii="Times New Roman" w:hAnsi="Times New Roman"/>
                <w:w w:val="90"/>
                <w:sz w:val="24"/>
                <w:szCs w:val="24"/>
              </w:rPr>
              <w:t xml:space="preserve"> </w:t>
            </w:r>
            <w:r w:rsidRPr="00AF16BC">
              <w:rPr>
                <w:rFonts w:ascii="Times New Roman" w:hAnsi="Times New Roman"/>
                <w:w w:val="90"/>
                <w:sz w:val="28"/>
                <w:szCs w:val="28"/>
                <w:vertAlign w:val="superscript"/>
              </w:rPr>
              <w:t>2</w:t>
            </w:r>
            <w:r w:rsidRPr="00AF16BC">
              <w:rPr>
                <w:rFonts w:ascii="Times New Roman" w:hAnsi="Times New Roman"/>
                <w:i/>
                <w:iCs/>
                <w:w w:val="90"/>
                <w:sz w:val="24"/>
                <w:szCs w:val="24"/>
              </w:rPr>
              <w:t>а</w:t>
            </w:r>
            <w:r w:rsidRPr="00AF16BC">
              <w:rPr>
                <w:rFonts w:ascii="Times New Roman" w:hAnsi="Times New Roman"/>
                <w:w w:val="90"/>
                <w:sz w:val="28"/>
                <w:szCs w:val="28"/>
                <w:vertAlign w:val="superscript"/>
              </w:rPr>
              <w:t>3</w:t>
            </w:r>
          </w:p>
        </w:tc>
        <w:tc>
          <w:tcPr>
            <w:tcW w:w="18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637"/>
              <w:jc w:val="right"/>
              <w:rPr>
                <w:rFonts w:ascii="Times New Roman" w:hAnsi="Times New Roman"/>
                <w:sz w:val="24"/>
                <w:szCs w:val="24"/>
              </w:rPr>
            </w:pPr>
            <w:r w:rsidRPr="00AF16BC">
              <w:rPr>
                <w:rFonts w:ascii="Times New Roman" w:hAnsi="Times New Roman"/>
                <w:sz w:val="14"/>
                <w:szCs w:val="14"/>
              </w:rPr>
              <w:t>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3"/>
        </w:trPr>
        <w:tc>
          <w:tcPr>
            <w:tcW w:w="27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600"/>
              <w:rPr>
                <w:rFonts w:ascii="Times New Roman" w:hAnsi="Times New Roman"/>
                <w:sz w:val="24"/>
                <w:szCs w:val="24"/>
              </w:rPr>
            </w:pPr>
            <w:r w:rsidRPr="00AF16BC">
              <w:rPr>
                <w:rFonts w:ascii="Times New Roman" w:hAnsi="Times New Roman"/>
                <w:i/>
                <w:iCs/>
                <w:sz w:val="24"/>
                <w:szCs w:val="24"/>
              </w:rPr>
              <w:t>p</w:t>
            </w:r>
          </w:p>
        </w:tc>
        <w:tc>
          <w:tcPr>
            <w:tcW w:w="38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80"/>
              <w:rPr>
                <w:rFonts w:ascii="Times New Roman" w:hAnsi="Times New Roman"/>
                <w:sz w:val="24"/>
                <w:szCs w:val="24"/>
              </w:rPr>
            </w:pPr>
            <w:r w:rsidRPr="00AF16BC">
              <w:rPr>
                <w:rFonts w:ascii="Arial" w:hAnsi="Arial" w:cs="Arial"/>
                <w:sz w:val="24"/>
                <w:szCs w:val="24"/>
              </w:rPr>
              <w:t>=</w:t>
            </w:r>
          </w:p>
        </w:tc>
        <w:tc>
          <w:tcPr>
            <w:tcW w:w="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58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5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w w:val="95"/>
                <w:sz w:val="24"/>
                <w:szCs w:val="24"/>
              </w:rPr>
              <w:t xml:space="preserve">= </w:t>
            </w:r>
            <w:r w:rsidRPr="00AF16BC">
              <w:rPr>
                <w:rFonts w:ascii="Times New Roman" w:hAnsi="Times New Roman"/>
                <w:w w:val="95"/>
                <w:sz w:val="24"/>
                <w:szCs w:val="24"/>
              </w:rPr>
              <w:t>4</w:t>
            </w:r>
            <w:r w:rsidRPr="00AF16BC">
              <w:rPr>
                <w:rFonts w:ascii="Arial" w:hAnsi="Arial" w:cs="Arial"/>
                <w:i/>
                <w:iCs/>
                <w:w w:val="95"/>
                <w:sz w:val="24"/>
                <w:szCs w:val="24"/>
              </w:rPr>
              <w:t>p</w:t>
            </w:r>
          </w:p>
        </w:tc>
        <w:tc>
          <w:tcPr>
            <w:tcW w:w="18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417"/>
              <w:jc w:val="right"/>
              <w:rPr>
                <w:rFonts w:ascii="Times New Roman" w:hAnsi="Times New Roman"/>
                <w:sz w:val="24"/>
                <w:szCs w:val="24"/>
              </w:rPr>
            </w:pPr>
            <w:r w:rsidRPr="00AF16BC">
              <w:rPr>
                <w:rFonts w:ascii="Arial" w:hAnsi="Arial" w:cs="Arial"/>
                <w:i/>
                <w:iCs/>
                <w:sz w:val="24"/>
                <w:szCs w:val="24"/>
              </w:rPr>
              <w:t>a</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78"/>
        </w:trPr>
        <w:tc>
          <w:tcPr>
            <w:tcW w:w="27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78" w:lineRule="exact"/>
              <w:jc w:val="center"/>
              <w:rPr>
                <w:rFonts w:ascii="Times New Roman" w:hAnsi="Times New Roman"/>
                <w:sz w:val="24"/>
                <w:szCs w:val="24"/>
              </w:rPr>
            </w:pPr>
            <w:r w:rsidRPr="00AF16BC">
              <w:rPr>
                <w:rFonts w:ascii="Times New Roman" w:hAnsi="Times New Roman"/>
                <w:i/>
                <w:iCs/>
                <w:w w:val="90"/>
                <w:sz w:val="24"/>
                <w:szCs w:val="24"/>
              </w:rPr>
              <w:t xml:space="preserve">T </w:t>
            </w:r>
            <w:r w:rsidRPr="00AF16BC">
              <w:rPr>
                <w:rFonts w:ascii="Times New Roman" w:hAnsi="Times New Roman"/>
                <w:w w:val="90"/>
                <w:sz w:val="28"/>
                <w:szCs w:val="28"/>
                <w:vertAlign w:val="superscript"/>
              </w:rPr>
              <w:t>2</w:t>
            </w:r>
          </w:p>
        </w:tc>
        <w:tc>
          <w:tcPr>
            <w:tcW w:w="5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394809">
        <w:trPr>
          <w:trHeight w:val="254"/>
        </w:trPr>
        <w:tc>
          <w:tcPr>
            <w:tcW w:w="6120" w:type="dxa"/>
            <w:gridSpan w:val="7"/>
            <w:tcBorders>
              <w:top w:val="nil"/>
              <w:left w:val="nil"/>
              <w:bottom w:val="nil"/>
              <w:right w:val="nil"/>
            </w:tcBorders>
            <w:vAlign w:val="bottom"/>
          </w:tcPr>
          <w:p w:rsidR="003323E4" w:rsidRPr="00AF16BC" w:rsidRDefault="00281624">
            <w:pPr>
              <w:widowControl w:val="0"/>
              <w:autoSpaceDE w:val="0"/>
              <w:autoSpaceDN w:val="0"/>
              <w:adjustRightInd w:val="0"/>
              <w:spacing w:after="0" w:line="253" w:lineRule="exact"/>
              <w:rPr>
                <w:rFonts w:ascii="Times New Roman" w:hAnsi="Times New Roman"/>
                <w:sz w:val="24"/>
                <w:szCs w:val="24"/>
                <w:lang w:val="ru-RU"/>
              </w:rPr>
            </w:pPr>
            <w:r w:rsidRPr="00AF16BC">
              <w:rPr>
                <w:rFonts w:ascii="Arial" w:hAnsi="Arial" w:cs="Arial"/>
                <w:sz w:val="24"/>
                <w:szCs w:val="24"/>
                <w:lang w:val="ru-RU"/>
              </w:rPr>
              <w:t>Осы формулаларды (11.3)–ке қойып, табатынымыз.:</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416"/>
        </w:trPr>
        <w:tc>
          <w:tcPr>
            <w:tcW w:w="27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220"/>
              <w:rPr>
                <w:rFonts w:ascii="Times New Roman" w:hAnsi="Times New Roman"/>
                <w:sz w:val="24"/>
                <w:szCs w:val="24"/>
              </w:rPr>
            </w:pPr>
            <w:r w:rsidRPr="00AF16BC">
              <w:rPr>
                <w:rFonts w:ascii="Arial" w:hAnsi="Arial" w:cs="Arial"/>
                <w:sz w:val="24"/>
                <w:szCs w:val="24"/>
              </w:rPr>
              <w:t xml:space="preserve">F=- </w:t>
            </w:r>
            <w:r w:rsidRPr="00AF16BC">
              <w:rPr>
                <w:rFonts w:ascii="Times New Roman" w:hAnsi="Times New Roman"/>
                <w:i/>
                <w:iCs/>
                <w:sz w:val="30"/>
                <w:szCs w:val="30"/>
              </w:rPr>
              <w:t>f</w:t>
            </w: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Times New Roman" w:hAnsi="Times New Roman"/>
                <w:i/>
                <w:iCs/>
                <w:w w:val="92"/>
                <w:sz w:val="30"/>
                <w:szCs w:val="30"/>
              </w:rPr>
              <w:t>m</w:t>
            </w:r>
          </w:p>
        </w:tc>
        <w:tc>
          <w:tcPr>
            <w:tcW w:w="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(11.4)</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85"/>
        </w:trPr>
        <w:tc>
          <w:tcPr>
            <w:tcW w:w="27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2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w w:val="82"/>
                <w:sz w:val="30"/>
                <w:szCs w:val="30"/>
              </w:rPr>
              <w:t xml:space="preserve">r </w:t>
            </w:r>
            <w:r w:rsidRPr="00AF16BC">
              <w:rPr>
                <w:rFonts w:ascii="Times New Roman" w:hAnsi="Times New Roman"/>
                <w:w w:val="82"/>
                <w:sz w:val="30"/>
                <w:szCs w:val="30"/>
                <w:vertAlign w:val="superscript"/>
              </w:rPr>
              <w:t>2</w:t>
            </w: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5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8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64"/>
        </w:trPr>
        <w:tc>
          <w:tcPr>
            <w:tcW w:w="2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2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5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56"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7" w:lineRule="auto"/>
        <w:ind w:firstLine="397"/>
        <w:jc w:val="both"/>
        <w:rPr>
          <w:rFonts w:ascii="Times New Roman" w:hAnsi="Times New Roman"/>
          <w:sz w:val="24"/>
          <w:szCs w:val="24"/>
        </w:rPr>
      </w:pPr>
      <w:r>
        <w:rPr>
          <w:rFonts w:ascii="Arial" w:hAnsi="Arial" w:cs="Arial"/>
        </w:rPr>
        <w:t xml:space="preserve">Мұндағы </w:t>
      </w:r>
      <w:r>
        <w:rPr>
          <w:rFonts w:ascii="Times New Roman" w:hAnsi="Times New Roman"/>
          <w:i/>
          <w:iCs/>
        </w:rPr>
        <w:t>f</w:t>
      </w:r>
      <w:r>
        <w:rPr>
          <w:rFonts w:ascii="Arial" w:hAnsi="Arial" w:cs="Arial"/>
        </w:rPr>
        <w:t xml:space="preserve"> = 4</w:t>
      </w:r>
      <w:r>
        <w:rPr>
          <w:rFonts w:ascii="Arial" w:hAnsi="Arial" w:cs="Arial"/>
          <w:i/>
          <w:iCs/>
        </w:rPr>
        <w:t>p</w:t>
      </w:r>
      <w:r>
        <w:rPr>
          <w:rFonts w:ascii="Arial" w:hAnsi="Arial" w:cs="Arial"/>
        </w:rPr>
        <w:t xml:space="preserve"> </w:t>
      </w:r>
      <w:r>
        <w:rPr>
          <w:rFonts w:ascii="Times New Roman" w:hAnsi="Times New Roman"/>
          <w:sz w:val="26"/>
          <w:szCs w:val="26"/>
          <w:vertAlign w:val="superscript"/>
        </w:rPr>
        <w:t>2</w:t>
      </w:r>
      <w:r>
        <w:rPr>
          <w:rFonts w:ascii="Arial" w:hAnsi="Arial" w:cs="Arial"/>
          <w:i/>
          <w:iCs/>
        </w:rPr>
        <w:t>a</w:t>
      </w:r>
      <w:r>
        <w:rPr>
          <w:rFonts w:ascii="Arial" w:hAnsi="Arial" w:cs="Arial"/>
        </w:rPr>
        <w:t xml:space="preserve"> көбейткіші барлық планеталар үшін бірдей (бұл Кеплердің 3-заңынан шығады). (11.4) теңдеуден көрінетіні планетаның Күнге тарту күші планетаның массасына тура пропорционал, ал Күннен қашықтығының квадратына кері пропорционал. Бұл - Күн тарапынан планетаға әсер ететін күш. Планета тарапынан Күнге шама жағынан дәл сондай, бағыты жағынан қарама-қарсы күш әсер етеді деп болжам айтуға болар еді. Бұл күш Күн массасына тура пропорционал, ал Күннен қашықтығының квадратына кері пропорционал болуы тиіс.</w:t>
      </w:r>
    </w:p>
    <w:p w:rsidR="003323E4" w:rsidRDefault="003323E4">
      <w:pPr>
        <w:widowControl w:val="0"/>
        <w:autoSpaceDE w:val="0"/>
        <w:autoSpaceDN w:val="0"/>
        <w:adjustRightInd w:val="0"/>
        <w:spacing w:after="0" w:line="10" w:lineRule="exact"/>
        <w:rPr>
          <w:rFonts w:ascii="Times New Roman" w:hAnsi="Times New Roman"/>
          <w:sz w:val="24"/>
          <w:szCs w:val="24"/>
        </w:rPr>
      </w:pPr>
    </w:p>
    <w:tbl>
      <w:tblPr>
        <w:tblW w:w="0" w:type="auto"/>
        <w:tblInd w:w="2260" w:type="dxa"/>
        <w:tblLayout w:type="fixed"/>
        <w:tblCellMar>
          <w:left w:w="0" w:type="dxa"/>
          <w:right w:w="0" w:type="dxa"/>
        </w:tblCellMar>
        <w:tblLook w:val="0000"/>
      </w:tblPr>
      <w:tblGrid>
        <w:gridCol w:w="780"/>
        <w:gridCol w:w="1400"/>
        <w:gridCol w:w="1700"/>
        <w:gridCol w:w="20"/>
      </w:tblGrid>
      <w:tr w:rsidR="003323E4" w:rsidRPr="00AF16BC">
        <w:trPr>
          <w:trHeight w:val="306"/>
        </w:trPr>
        <w:tc>
          <w:tcPr>
            <w:tcW w:w="7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25"/>
                <w:szCs w:val="25"/>
              </w:rPr>
              <w:t xml:space="preserve">F </w:t>
            </w:r>
            <w:r w:rsidRPr="00AF16BC">
              <w:rPr>
                <w:rFonts w:ascii="Arial" w:hAnsi="Arial" w:cs="Arial"/>
                <w:sz w:val="25"/>
                <w:szCs w:val="25"/>
              </w:rPr>
              <w:t>′ =</w:t>
            </w:r>
            <w:r w:rsidRPr="00AF16BC">
              <w:rPr>
                <w:rFonts w:ascii="Times New Roman" w:hAnsi="Times New Roman"/>
                <w:i/>
                <w:iCs/>
                <w:sz w:val="25"/>
                <w:szCs w:val="25"/>
              </w:rPr>
              <w:t xml:space="preserve"> f </w:t>
            </w:r>
            <w:r w:rsidRPr="00AF16BC">
              <w:rPr>
                <w:rFonts w:ascii="Arial" w:hAnsi="Arial" w:cs="Arial"/>
                <w:sz w:val="25"/>
                <w:szCs w:val="25"/>
              </w:rPr>
              <w:t>′</w:t>
            </w:r>
          </w:p>
        </w:tc>
        <w:tc>
          <w:tcPr>
            <w:tcW w:w="14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25"/>
                <w:szCs w:val="25"/>
              </w:rPr>
              <w:t>Μ</w:t>
            </w:r>
          </w:p>
        </w:tc>
        <w:tc>
          <w:tcPr>
            <w:tcW w:w="17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71"/>
        </w:trPr>
        <w:tc>
          <w:tcPr>
            <w:tcW w:w="7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Times New Roman" w:hAnsi="Times New Roman"/>
                <w:i/>
                <w:iCs/>
                <w:sz w:val="25"/>
                <w:szCs w:val="25"/>
              </w:rPr>
              <w:t xml:space="preserve">r </w:t>
            </w:r>
            <w:r w:rsidRPr="00AF16BC">
              <w:rPr>
                <w:rFonts w:ascii="Times New Roman" w:hAnsi="Times New Roman"/>
                <w:sz w:val="25"/>
                <w:szCs w:val="25"/>
                <w:vertAlign w:val="superscript"/>
              </w:rPr>
              <w:t>2</w:t>
            </w:r>
          </w:p>
        </w:tc>
        <w:tc>
          <w:tcPr>
            <w:tcW w:w="17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(11.5)</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overflowPunct w:val="0"/>
        <w:autoSpaceDE w:val="0"/>
        <w:autoSpaceDN w:val="0"/>
        <w:adjustRightInd w:val="0"/>
        <w:spacing w:after="0" w:line="242" w:lineRule="auto"/>
        <w:ind w:firstLine="428"/>
        <w:jc w:val="both"/>
        <w:rPr>
          <w:rFonts w:ascii="Times New Roman" w:hAnsi="Times New Roman"/>
          <w:sz w:val="24"/>
          <w:szCs w:val="24"/>
        </w:rPr>
      </w:pPr>
      <w:r w:rsidRPr="00A3036D">
        <w:rPr>
          <w:noProof/>
        </w:rPr>
        <w:pict>
          <v:line id="_x0000_s1132" style="position:absolute;left:0;text-align:left;z-index:-73;mso-position-horizontal-relative:text;mso-position-vertical-relative:text" from="152.8pt,-14.75pt" to="171.2pt,-14.75pt" o:allowincell="f" strokeweight=".14814mm"/>
        </w:pict>
      </w:r>
      <w:r w:rsidR="00281624">
        <w:rPr>
          <w:rFonts w:ascii="Arial" w:hAnsi="Arial" w:cs="Arial"/>
          <w:sz w:val="28"/>
          <w:szCs w:val="28"/>
        </w:rPr>
        <w:t>Μ</w:t>
      </w:r>
      <w:r w:rsidR="00281624">
        <w:rPr>
          <w:rFonts w:ascii="Arial" w:hAnsi="Arial" w:cs="Arial"/>
        </w:rPr>
        <w:t>-</w:t>
      </w:r>
      <w:r w:rsidR="00281624">
        <w:rPr>
          <w:rFonts w:ascii="Arial" w:hAnsi="Arial" w:cs="Arial"/>
          <w:sz w:val="28"/>
          <w:szCs w:val="28"/>
        </w:rPr>
        <w:t xml:space="preserve"> </w:t>
      </w:r>
      <w:r w:rsidR="00281624">
        <w:rPr>
          <w:rFonts w:ascii="Arial" w:hAnsi="Arial" w:cs="Arial"/>
        </w:rPr>
        <w:t>Күн массасы.</w:t>
      </w:r>
      <w:r w:rsidR="00281624">
        <w:rPr>
          <w:rFonts w:ascii="Arial" w:hAnsi="Arial" w:cs="Arial"/>
          <w:sz w:val="28"/>
          <w:szCs w:val="28"/>
        </w:rPr>
        <w:t xml:space="preserve"> </w:t>
      </w:r>
      <w:r w:rsidR="00281624">
        <w:rPr>
          <w:rFonts w:ascii="Arial" w:hAnsi="Arial" w:cs="Arial"/>
        </w:rPr>
        <w:t>Сонымен,</w:t>
      </w:r>
      <w:r w:rsidR="00281624">
        <w:rPr>
          <w:rFonts w:ascii="Arial" w:hAnsi="Arial" w:cs="Arial"/>
          <w:sz w:val="28"/>
          <w:szCs w:val="28"/>
        </w:rPr>
        <w:t xml:space="preserve"> </w:t>
      </w:r>
      <w:r w:rsidR="00281624">
        <w:rPr>
          <w:rFonts w:ascii="Arial" w:hAnsi="Arial" w:cs="Arial"/>
        </w:rPr>
        <w:t>Ньютонның үшінші заңы</w:t>
      </w:r>
      <w:r w:rsidR="00281624">
        <w:rPr>
          <w:rFonts w:ascii="Arial" w:hAnsi="Arial" w:cs="Arial"/>
          <w:sz w:val="28"/>
          <w:szCs w:val="28"/>
        </w:rPr>
        <w:t xml:space="preserve"> </w:t>
      </w:r>
      <w:r w:rsidR="00281624">
        <w:rPr>
          <w:rFonts w:ascii="Arial" w:hAnsi="Arial" w:cs="Arial"/>
        </w:rPr>
        <w:t>бойынша: |F|=|F’|. (11.4) және (11.5) теңдеулерден: 2 күшті</w:t>
      </w:r>
    </w:p>
    <w:p w:rsidR="003323E4" w:rsidRDefault="003323E4">
      <w:pPr>
        <w:widowControl w:val="0"/>
        <w:autoSpaceDE w:val="0"/>
        <w:autoSpaceDN w:val="0"/>
        <w:adjustRightInd w:val="0"/>
        <w:spacing w:after="0" w:line="92" w:lineRule="exact"/>
        <w:rPr>
          <w:rFonts w:ascii="Times New Roman" w:hAnsi="Times New Roman"/>
          <w:sz w:val="24"/>
          <w:szCs w:val="24"/>
        </w:rPr>
      </w:pPr>
    </w:p>
    <w:tbl>
      <w:tblPr>
        <w:tblW w:w="0" w:type="auto"/>
        <w:tblLayout w:type="fixed"/>
        <w:tblCellMar>
          <w:left w:w="0" w:type="dxa"/>
          <w:right w:w="0" w:type="dxa"/>
        </w:tblCellMar>
        <w:tblLook w:val="0000"/>
      </w:tblPr>
      <w:tblGrid>
        <w:gridCol w:w="2840"/>
        <w:gridCol w:w="240"/>
        <w:gridCol w:w="260"/>
        <w:gridCol w:w="340"/>
        <w:gridCol w:w="1160"/>
        <w:gridCol w:w="20"/>
      </w:tblGrid>
      <w:tr w:rsidR="003323E4" w:rsidRPr="00AF16BC">
        <w:trPr>
          <w:trHeight w:val="284"/>
        </w:trPr>
        <w:tc>
          <w:tcPr>
            <w:tcW w:w="28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теңестіріп табатынымыз:</w:t>
            </w:r>
          </w:p>
        </w:tc>
        <w:tc>
          <w:tcPr>
            <w:tcW w:w="2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Times New Roman" w:hAnsi="Times New Roman"/>
                <w:i/>
                <w:iCs/>
                <w:w w:val="96"/>
                <w:sz w:val="23"/>
                <w:szCs w:val="23"/>
              </w:rPr>
              <w:t xml:space="preserve">f </w:t>
            </w:r>
            <w:r w:rsidRPr="00AF16BC">
              <w:rPr>
                <w:rFonts w:ascii="Arial" w:hAnsi="Arial" w:cs="Arial"/>
                <w:w w:val="96"/>
                <w:sz w:val="23"/>
                <w:szCs w:val="23"/>
              </w:rPr>
              <w:t>′</w:t>
            </w: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Times New Roman" w:hAnsi="Times New Roman"/>
                <w:i/>
                <w:iCs/>
                <w:sz w:val="23"/>
                <w:szCs w:val="23"/>
              </w:rPr>
              <w:t>f</w:t>
            </w:r>
          </w:p>
        </w:tc>
        <w:tc>
          <w:tcPr>
            <w:tcW w:w="1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77"/>
        </w:trPr>
        <w:tc>
          <w:tcPr>
            <w:tcW w:w="28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780"/>
              <w:rPr>
                <w:rFonts w:ascii="Times New Roman" w:hAnsi="Times New Roman"/>
                <w:sz w:val="24"/>
                <w:szCs w:val="24"/>
              </w:rPr>
            </w:pPr>
            <w:r w:rsidRPr="00AF16BC">
              <w:rPr>
                <w:rFonts w:ascii="Times New Roman" w:hAnsi="Times New Roman"/>
                <w:i/>
                <w:iCs/>
                <w:sz w:val="24"/>
                <w:szCs w:val="24"/>
              </w:rPr>
              <w:t>f</w:t>
            </w:r>
            <w:r w:rsidRPr="00AF16BC">
              <w:rPr>
                <w:rFonts w:ascii="Arial" w:hAnsi="Arial" w:cs="Arial"/>
                <w:sz w:val="24"/>
                <w:szCs w:val="24"/>
              </w:rPr>
              <w:t>m=</w:t>
            </w:r>
            <w:r w:rsidRPr="00AF16BC">
              <w:rPr>
                <w:rFonts w:ascii="Times New Roman" w:hAnsi="Times New Roman"/>
                <w:i/>
                <w:iCs/>
                <w:sz w:val="24"/>
                <w:szCs w:val="24"/>
              </w:rPr>
              <w:t>f</w:t>
            </w:r>
            <w:r w:rsidRPr="00AF16BC">
              <w:rPr>
                <w:rFonts w:ascii="Arial" w:hAnsi="Arial" w:cs="Arial"/>
                <w:sz w:val="24"/>
                <w:szCs w:val="24"/>
              </w:rPr>
              <w:t>M→</w:t>
            </w:r>
          </w:p>
        </w:tc>
        <w:tc>
          <w:tcPr>
            <w:tcW w:w="240" w:type="dxa"/>
            <w:vMerge/>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2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3"/>
                <w:szCs w:val="23"/>
              </w:rPr>
              <w:t>=</w:t>
            </w:r>
          </w:p>
        </w:tc>
        <w:tc>
          <w:tcPr>
            <w:tcW w:w="340" w:type="dxa"/>
            <w:vMerge/>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1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w w:val="95"/>
                <w:sz w:val="23"/>
                <w:szCs w:val="23"/>
              </w:rPr>
              <w:t xml:space="preserve">= </w:t>
            </w:r>
            <w:r w:rsidRPr="00AF16BC">
              <w:rPr>
                <w:rFonts w:ascii="Times New Roman" w:hAnsi="Times New Roman"/>
                <w:i/>
                <w:iCs/>
                <w:w w:val="95"/>
                <w:sz w:val="23"/>
                <w:szCs w:val="23"/>
              </w:rPr>
              <w:t>G</w:t>
            </w:r>
            <w:r w:rsidRPr="00AF16BC">
              <w:rPr>
                <w:rFonts w:ascii="Arial" w:hAnsi="Arial" w:cs="Arial"/>
                <w:w w:val="95"/>
                <w:sz w:val="23"/>
                <w:szCs w:val="23"/>
              </w:rPr>
              <w:t xml:space="preserve"> = </w:t>
            </w:r>
            <w:r w:rsidRPr="00AF16BC">
              <w:rPr>
                <w:rFonts w:ascii="Times New Roman" w:hAnsi="Times New Roman"/>
                <w:i/>
                <w:iCs/>
                <w:w w:val="95"/>
                <w:sz w:val="23"/>
                <w:szCs w:val="23"/>
              </w:rPr>
              <w:t>const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6"/>
        </w:trPr>
        <w:tc>
          <w:tcPr>
            <w:tcW w:w="28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63" w:lineRule="exact"/>
              <w:ind w:left="40"/>
              <w:rPr>
                <w:rFonts w:ascii="Times New Roman" w:hAnsi="Times New Roman"/>
                <w:sz w:val="24"/>
                <w:szCs w:val="24"/>
              </w:rPr>
            </w:pPr>
            <w:r w:rsidRPr="00AF16BC">
              <w:rPr>
                <w:rFonts w:ascii="Times New Roman" w:hAnsi="Times New Roman"/>
                <w:i/>
                <w:iCs/>
                <w:sz w:val="23"/>
                <w:szCs w:val="23"/>
              </w:rPr>
              <w:t>m</w:t>
            </w:r>
          </w:p>
        </w:tc>
        <w:tc>
          <w:tcPr>
            <w:tcW w:w="2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63" w:lineRule="exact"/>
              <w:ind w:left="20"/>
              <w:rPr>
                <w:rFonts w:ascii="Times New Roman" w:hAnsi="Times New Roman"/>
                <w:sz w:val="24"/>
                <w:szCs w:val="24"/>
              </w:rPr>
            </w:pPr>
            <w:r w:rsidRPr="00AF16BC">
              <w:rPr>
                <w:rFonts w:ascii="Times New Roman" w:hAnsi="Times New Roman"/>
                <w:i/>
                <w:iCs/>
                <w:sz w:val="23"/>
                <w:szCs w:val="23"/>
              </w:rPr>
              <w:t>M</w:t>
            </w:r>
          </w:p>
        </w:tc>
        <w:tc>
          <w:tcPr>
            <w:tcW w:w="1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8"/>
        </w:trPr>
        <w:tc>
          <w:tcPr>
            <w:tcW w:w="2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Pr="00AF16BC" w:rsidRDefault="00281624">
      <w:pPr>
        <w:widowControl w:val="0"/>
        <w:overflowPunct w:val="0"/>
        <w:autoSpaceDE w:val="0"/>
        <w:autoSpaceDN w:val="0"/>
        <w:adjustRightInd w:val="0"/>
        <w:spacing w:after="0" w:line="284" w:lineRule="auto"/>
        <w:ind w:left="400" w:hanging="397"/>
        <w:rPr>
          <w:rFonts w:ascii="Times New Roman" w:hAnsi="Times New Roman"/>
          <w:sz w:val="24"/>
          <w:szCs w:val="24"/>
          <w:lang w:val="ru-RU"/>
        </w:rPr>
      </w:pPr>
      <w:r>
        <w:rPr>
          <w:rFonts w:ascii="Arial" w:hAnsi="Arial" w:cs="Arial"/>
          <w:sz w:val="21"/>
          <w:szCs w:val="21"/>
        </w:rPr>
        <w:t>G</w:t>
      </w:r>
      <w:r w:rsidRPr="00AF16BC">
        <w:rPr>
          <w:rFonts w:ascii="Arial" w:hAnsi="Arial" w:cs="Arial"/>
          <w:sz w:val="21"/>
          <w:szCs w:val="21"/>
          <w:lang w:val="ru-RU"/>
        </w:rPr>
        <w:t>- гравитациялық тұрақты деп аталады. (</w:t>
      </w:r>
      <w:r>
        <w:rPr>
          <w:rFonts w:ascii="Arial" w:hAnsi="Arial" w:cs="Arial"/>
          <w:sz w:val="21"/>
          <w:szCs w:val="21"/>
        </w:rPr>
        <w:t>G</w:t>
      </w:r>
      <w:r w:rsidRPr="00AF16BC">
        <w:rPr>
          <w:rFonts w:ascii="Arial" w:hAnsi="Arial" w:cs="Arial"/>
          <w:sz w:val="21"/>
          <w:szCs w:val="21"/>
          <w:lang w:val="ru-RU"/>
        </w:rPr>
        <w:t>=6,67х10</w:t>
      </w:r>
      <w:r w:rsidRPr="00AF16BC">
        <w:rPr>
          <w:rFonts w:ascii="Times New Roman" w:hAnsi="Times New Roman"/>
          <w:sz w:val="24"/>
          <w:szCs w:val="24"/>
          <w:vertAlign w:val="superscript"/>
          <w:lang w:val="ru-RU"/>
        </w:rPr>
        <w:t>-11</w:t>
      </w:r>
      <w:r w:rsidRPr="00AF16BC">
        <w:rPr>
          <w:rFonts w:ascii="Times New Roman" w:hAnsi="Times New Roman"/>
          <w:sz w:val="21"/>
          <w:szCs w:val="21"/>
          <w:lang w:val="ru-RU"/>
        </w:rPr>
        <w:t>м</w:t>
      </w:r>
      <w:r w:rsidRPr="00AF16BC">
        <w:rPr>
          <w:rFonts w:ascii="Times New Roman" w:hAnsi="Times New Roman"/>
          <w:sz w:val="24"/>
          <w:szCs w:val="24"/>
          <w:vertAlign w:val="superscript"/>
          <w:lang w:val="ru-RU"/>
        </w:rPr>
        <w:t>2</w:t>
      </w:r>
      <w:r w:rsidRPr="00AF16BC">
        <w:rPr>
          <w:rFonts w:ascii="Times New Roman" w:hAnsi="Times New Roman"/>
          <w:sz w:val="21"/>
          <w:szCs w:val="21"/>
          <w:lang w:val="ru-RU"/>
        </w:rPr>
        <w:t>/(к</w:t>
      </w:r>
      <w:r w:rsidRPr="00AF16BC">
        <w:rPr>
          <w:rFonts w:ascii="Arial" w:hAnsi="Arial" w:cs="Arial"/>
          <w:i/>
          <w:iCs/>
          <w:sz w:val="21"/>
          <w:szCs w:val="21"/>
          <w:lang w:val="ru-RU"/>
        </w:rPr>
        <w:t>г</w:t>
      </w:r>
      <w:r w:rsidRPr="00AF16BC">
        <w:rPr>
          <w:rFonts w:ascii="Arial" w:hAnsi="Arial" w:cs="Arial"/>
          <w:sz w:val="21"/>
          <w:szCs w:val="21"/>
          <w:lang w:val="ru-RU"/>
        </w:rPr>
        <w:t xml:space="preserve"> </w:t>
      </w:r>
      <w:r w:rsidRPr="00AF16BC">
        <w:rPr>
          <w:rFonts w:ascii="Times New Roman" w:hAnsi="Times New Roman"/>
          <w:sz w:val="21"/>
          <w:szCs w:val="21"/>
          <w:lang w:val="ru-RU"/>
        </w:rPr>
        <w:t>с</w:t>
      </w:r>
      <w:r w:rsidRPr="00AF16BC">
        <w:rPr>
          <w:rFonts w:ascii="Times New Roman" w:hAnsi="Times New Roman"/>
          <w:sz w:val="24"/>
          <w:szCs w:val="24"/>
          <w:vertAlign w:val="superscript"/>
          <w:lang w:val="ru-RU"/>
        </w:rPr>
        <w:t>2</w:t>
      </w:r>
      <w:r w:rsidRPr="00AF16BC">
        <w:rPr>
          <w:rFonts w:ascii="Times New Roman" w:hAnsi="Times New Roman"/>
          <w:sz w:val="21"/>
          <w:szCs w:val="21"/>
          <w:lang w:val="ru-RU"/>
        </w:rPr>
        <w:t>))</w:t>
      </w:r>
      <w:r w:rsidRPr="00AF16BC">
        <w:rPr>
          <w:rFonts w:ascii="Arial" w:hAnsi="Arial" w:cs="Arial"/>
          <w:sz w:val="21"/>
          <w:szCs w:val="21"/>
          <w:lang w:val="ru-RU"/>
        </w:rPr>
        <w:t xml:space="preserve"> Сонымен, Күн мен дененің бір- біріне тартатын күші:</w:t>
      </w:r>
    </w:p>
    <w:p w:rsidR="003323E4" w:rsidRPr="00AF16BC" w:rsidRDefault="003323E4">
      <w:pPr>
        <w:widowControl w:val="0"/>
        <w:autoSpaceDE w:val="0"/>
        <w:autoSpaceDN w:val="0"/>
        <w:adjustRightInd w:val="0"/>
        <w:spacing w:after="0" w:line="41" w:lineRule="exact"/>
        <w:rPr>
          <w:rFonts w:ascii="Times New Roman" w:hAnsi="Times New Roman"/>
          <w:sz w:val="24"/>
          <w:szCs w:val="24"/>
          <w:lang w:val="ru-RU"/>
        </w:rPr>
      </w:pPr>
    </w:p>
    <w:tbl>
      <w:tblPr>
        <w:tblW w:w="0" w:type="auto"/>
        <w:tblInd w:w="2200" w:type="dxa"/>
        <w:tblLayout w:type="fixed"/>
        <w:tblCellMar>
          <w:left w:w="0" w:type="dxa"/>
          <w:right w:w="0" w:type="dxa"/>
        </w:tblCellMar>
        <w:tblLook w:val="0000"/>
      </w:tblPr>
      <w:tblGrid>
        <w:gridCol w:w="840"/>
        <w:gridCol w:w="1500"/>
        <w:gridCol w:w="1580"/>
        <w:gridCol w:w="20"/>
      </w:tblGrid>
      <w:tr w:rsidR="003323E4" w:rsidRPr="00AF16BC">
        <w:trPr>
          <w:trHeight w:val="352"/>
        </w:trPr>
        <w:tc>
          <w:tcPr>
            <w:tcW w:w="8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27"/>
                <w:szCs w:val="27"/>
              </w:rPr>
              <w:t xml:space="preserve">F </w:t>
            </w:r>
            <w:r w:rsidRPr="00AF16BC">
              <w:rPr>
                <w:rFonts w:ascii="Arial" w:hAnsi="Arial" w:cs="Arial"/>
                <w:sz w:val="27"/>
                <w:szCs w:val="27"/>
              </w:rPr>
              <w:t>= -</w:t>
            </w:r>
            <w:r w:rsidRPr="00AF16BC">
              <w:rPr>
                <w:rFonts w:ascii="Times New Roman" w:hAnsi="Times New Roman"/>
                <w:i/>
                <w:iCs/>
                <w:sz w:val="27"/>
                <w:szCs w:val="27"/>
              </w:rPr>
              <w:t>G</w:t>
            </w:r>
          </w:p>
        </w:tc>
        <w:tc>
          <w:tcPr>
            <w:tcW w:w="15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847"/>
              <w:jc w:val="center"/>
              <w:rPr>
                <w:rFonts w:ascii="Times New Roman" w:hAnsi="Times New Roman"/>
                <w:sz w:val="24"/>
                <w:szCs w:val="24"/>
              </w:rPr>
            </w:pPr>
            <w:r w:rsidRPr="00AF16BC">
              <w:rPr>
                <w:rFonts w:ascii="Arial" w:hAnsi="Arial" w:cs="Arial"/>
                <w:sz w:val="27"/>
                <w:szCs w:val="27"/>
                <w:u w:val="single"/>
              </w:rPr>
              <w:t>Μ</w:t>
            </w:r>
            <w:r w:rsidRPr="00AF16BC">
              <w:rPr>
                <w:rFonts w:ascii="Times New Roman" w:hAnsi="Times New Roman"/>
                <w:i/>
                <w:iCs/>
                <w:sz w:val="27"/>
                <w:szCs w:val="27"/>
                <w:u w:val="single"/>
              </w:rPr>
              <w:t>m</w:t>
            </w:r>
          </w:p>
        </w:tc>
        <w:tc>
          <w:tcPr>
            <w:tcW w:w="15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(11.6)</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2"/>
        </w:trPr>
        <w:tc>
          <w:tcPr>
            <w:tcW w:w="8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5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887"/>
              <w:jc w:val="center"/>
              <w:rPr>
                <w:rFonts w:ascii="Times New Roman" w:hAnsi="Times New Roman"/>
                <w:sz w:val="24"/>
                <w:szCs w:val="24"/>
              </w:rPr>
            </w:pPr>
            <w:r w:rsidRPr="00AF16BC">
              <w:rPr>
                <w:rFonts w:ascii="Times New Roman" w:hAnsi="Times New Roman"/>
                <w:i/>
                <w:iCs/>
                <w:w w:val="95"/>
                <w:sz w:val="27"/>
                <w:szCs w:val="27"/>
              </w:rPr>
              <w:t>r</w:t>
            </w:r>
            <w:r w:rsidRPr="00AF16BC">
              <w:rPr>
                <w:rFonts w:ascii="Times New Roman" w:hAnsi="Times New Roman"/>
                <w:w w:val="95"/>
                <w:sz w:val="31"/>
                <w:szCs w:val="31"/>
                <w:vertAlign w:val="superscript"/>
              </w:rPr>
              <w:t>2</w:t>
            </w:r>
          </w:p>
        </w:tc>
        <w:tc>
          <w:tcPr>
            <w:tcW w:w="15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30"/>
        </w:trPr>
        <w:tc>
          <w:tcPr>
            <w:tcW w:w="8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687"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30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150</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687"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56" w:lineRule="auto"/>
        <w:ind w:firstLine="397"/>
        <w:jc w:val="both"/>
        <w:rPr>
          <w:rFonts w:ascii="Times New Roman" w:hAnsi="Times New Roman"/>
          <w:sz w:val="24"/>
          <w:szCs w:val="24"/>
        </w:rPr>
      </w:pPr>
      <w:bookmarkStart w:id="148" w:name="page301"/>
      <w:bookmarkEnd w:id="148"/>
      <w:r>
        <w:rPr>
          <w:rFonts w:ascii="Arial" w:hAnsi="Arial" w:cs="Arial"/>
          <w:sz w:val="24"/>
          <w:szCs w:val="24"/>
        </w:rPr>
        <w:lastRenderedPageBreak/>
        <w:t>Ньютон тартылыс күші мен ауырлық күштің бір-біріне сәйкес екендігін көрсеткеннен кейін, мынадай қорытындыға келеді:</w:t>
      </w:r>
    </w:p>
    <w:p w:rsidR="003323E4" w:rsidRDefault="00281624">
      <w:pPr>
        <w:widowControl w:val="0"/>
        <w:overflowPunct w:val="0"/>
        <w:autoSpaceDE w:val="0"/>
        <w:autoSpaceDN w:val="0"/>
        <w:adjustRightInd w:val="0"/>
        <w:spacing w:after="0" w:line="257" w:lineRule="auto"/>
        <w:ind w:firstLine="397"/>
        <w:jc w:val="both"/>
        <w:rPr>
          <w:rFonts w:ascii="Times New Roman" w:hAnsi="Times New Roman"/>
          <w:sz w:val="24"/>
          <w:szCs w:val="24"/>
        </w:rPr>
      </w:pPr>
      <w:r>
        <w:rPr>
          <w:rFonts w:ascii="Arial" w:hAnsi="Arial" w:cs="Arial"/>
          <w:b/>
          <w:bCs/>
          <w:sz w:val="24"/>
          <w:szCs w:val="24"/>
        </w:rPr>
        <w:t>2 материалдық дененің тартылу күші олардың массаларының көбейтіндісіне пропорционал және ара қашықтықтарының квадратына кері пропорцио</w:t>
      </w:r>
      <w:r>
        <w:rPr>
          <w:rFonts w:ascii="Times New Roman" w:hAnsi="Times New Roman"/>
          <w:b/>
          <w:bCs/>
          <w:sz w:val="24"/>
          <w:szCs w:val="24"/>
        </w:rPr>
        <w:t>-</w:t>
      </w:r>
      <w:r>
        <w:rPr>
          <w:rFonts w:ascii="Arial" w:hAnsi="Arial" w:cs="Arial"/>
          <w:b/>
          <w:bCs/>
          <w:sz w:val="24"/>
          <w:szCs w:val="24"/>
        </w:rPr>
        <w:t>нал.</w:t>
      </w: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rPr>
        <w:t xml:space="preserve">Бұл тұжырым </w:t>
      </w:r>
      <w:r>
        <w:rPr>
          <w:rFonts w:ascii="Arial" w:hAnsi="Arial" w:cs="Arial"/>
          <w:b/>
          <w:bCs/>
        </w:rPr>
        <w:t>бүкіләлемдік тартылыс заңы</w:t>
      </w:r>
      <w:r>
        <w:rPr>
          <w:rFonts w:ascii="Arial" w:hAnsi="Arial" w:cs="Arial"/>
        </w:rPr>
        <w:t xml:space="preserve"> деп ата</w:t>
      </w:r>
      <w:r>
        <w:rPr>
          <w:rFonts w:ascii="Times New Roman" w:hAnsi="Times New Roman"/>
        </w:rPr>
        <w:t>-</w:t>
      </w:r>
    </w:p>
    <w:p w:rsidR="003323E4" w:rsidRDefault="003323E4">
      <w:pPr>
        <w:widowControl w:val="0"/>
        <w:autoSpaceDE w:val="0"/>
        <w:autoSpaceDN w:val="0"/>
        <w:adjustRightInd w:val="0"/>
        <w:spacing w:after="0" w:line="4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лады.</w:t>
      </w:r>
    </w:p>
    <w:p w:rsidR="003323E4" w:rsidRDefault="003323E4">
      <w:pPr>
        <w:widowControl w:val="0"/>
        <w:autoSpaceDE w:val="0"/>
        <w:autoSpaceDN w:val="0"/>
        <w:adjustRightInd w:val="0"/>
        <w:spacing w:after="0" w:line="1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7" w:lineRule="auto"/>
        <w:ind w:firstLine="397"/>
        <w:jc w:val="both"/>
        <w:rPr>
          <w:rFonts w:ascii="Times New Roman" w:hAnsi="Times New Roman"/>
          <w:sz w:val="24"/>
          <w:szCs w:val="24"/>
        </w:rPr>
      </w:pPr>
      <w:r>
        <w:rPr>
          <w:rFonts w:ascii="Arial" w:hAnsi="Arial" w:cs="Arial"/>
          <w:sz w:val="24"/>
          <w:szCs w:val="24"/>
        </w:rPr>
        <w:t xml:space="preserve">Осыдан астрономияда қолданылатын </w:t>
      </w:r>
      <w:r>
        <w:rPr>
          <w:rFonts w:ascii="Arial" w:hAnsi="Arial" w:cs="Arial"/>
          <w:b/>
          <w:bCs/>
          <w:sz w:val="24"/>
          <w:szCs w:val="24"/>
        </w:rPr>
        <w:t>екі дене есебінің</w:t>
      </w:r>
      <w:r>
        <w:rPr>
          <w:rFonts w:ascii="Arial" w:hAnsi="Arial" w:cs="Arial"/>
          <w:sz w:val="24"/>
          <w:szCs w:val="24"/>
        </w:rPr>
        <w:t xml:space="preserve"> анықтамасын келтіре кетейік:</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8" w:lineRule="auto"/>
        <w:ind w:firstLine="518"/>
        <w:jc w:val="both"/>
        <w:rPr>
          <w:rFonts w:ascii="Times New Roman" w:hAnsi="Times New Roman"/>
          <w:sz w:val="24"/>
          <w:szCs w:val="24"/>
        </w:rPr>
      </w:pPr>
      <w:r>
        <w:rPr>
          <w:rFonts w:ascii="Arial" w:hAnsi="Arial" w:cs="Arial"/>
          <w:b/>
          <w:bCs/>
          <w:sz w:val="24"/>
          <w:szCs w:val="24"/>
        </w:rPr>
        <w:t>Екі дене есебі- бір-бірімен ньютондық тартылыс күшімен әсерлесетін екі дененің қозғалысы жайындағы есеп.</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0" w:lineRule="auto"/>
        <w:ind w:firstLine="624"/>
        <w:jc w:val="both"/>
        <w:rPr>
          <w:rFonts w:ascii="Times New Roman" w:hAnsi="Times New Roman"/>
          <w:sz w:val="24"/>
          <w:szCs w:val="24"/>
        </w:rPr>
      </w:pPr>
      <w:r>
        <w:rPr>
          <w:rFonts w:ascii="Arial" w:hAnsi="Arial" w:cs="Arial"/>
          <w:sz w:val="24"/>
          <w:szCs w:val="24"/>
        </w:rPr>
        <w:t>Екі дене есебі классикалық механиканың көп қолданылатын, әрі шешімін тапқан есебінің бірі.</w:t>
      </w:r>
    </w:p>
    <w:p w:rsidR="003323E4" w:rsidRDefault="003323E4">
      <w:pPr>
        <w:widowControl w:val="0"/>
        <w:autoSpaceDE w:val="0"/>
        <w:autoSpaceDN w:val="0"/>
        <w:adjustRightInd w:val="0"/>
        <w:spacing w:after="0" w:line="199"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780"/>
        <w:rPr>
          <w:rFonts w:ascii="Times New Roman" w:hAnsi="Times New Roman"/>
          <w:sz w:val="24"/>
          <w:szCs w:val="24"/>
        </w:rPr>
      </w:pPr>
      <w:r>
        <w:rPr>
          <w:rFonts w:ascii="Arial" w:hAnsi="Arial" w:cs="Arial"/>
          <w:b/>
          <w:bCs/>
          <w:i/>
          <w:iCs/>
          <w:sz w:val="24"/>
          <w:szCs w:val="24"/>
        </w:rPr>
        <w:t>§ 12. Кеплер заңдарының жалпылама түрі</w:t>
      </w:r>
    </w:p>
    <w:p w:rsidR="003323E4" w:rsidRDefault="003323E4">
      <w:pPr>
        <w:widowControl w:val="0"/>
        <w:autoSpaceDE w:val="0"/>
        <w:autoSpaceDN w:val="0"/>
        <w:adjustRightInd w:val="0"/>
        <w:spacing w:after="0" w:line="310"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4" w:lineRule="auto"/>
        <w:ind w:firstLine="397"/>
        <w:jc w:val="both"/>
        <w:rPr>
          <w:rFonts w:ascii="Times New Roman" w:hAnsi="Times New Roman"/>
          <w:sz w:val="24"/>
          <w:szCs w:val="24"/>
        </w:rPr>
      </w:pPr>
      <w:r>
        <w:rPr>
          <w:rFonts w:ascii="Arial" w:hAnsi="Arial" w:cs="Arial"/>
        </w:rPr>
        <w:t>Бүкіл әлемдік тартылыс заңын ашқаннан кейін Ньютон кері есепті де шешті. Ол бүкіл әлемдік тартылыс заңына сүйеніп Кеплер заңдарын қайта қорытып шығарды. Осы еңбектің нәтижесінде Кеплердің бірінші заңы бұрынғыдан да жалпы күйінде, үшінші заң – бұрынғыдан да дәлірек күйінде алынды. Ньютон осы есепті шешкенде екі дене есебін, яғни Күн мен планетаның әсерлесуі және қозғалуы жайындағы есепті қарастырған.</w:t>
      </w:r>
    </w:p>
    <w:p w:rsidR="003323E4" w:rsidRDefault="003323E4">
      <w:pPr>
        <w:widowControl w:val="0"/>
        <w:autoSpaceDE w:val="0"/>
        <w:autoSpaceDN w:val="0"/>
        <w:adjustRightInd w:val="0"/>
        <w:spacing w:after="0" w:line="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rPr>
        <w:t>Қандай да бір планетаның қозғалыс теңдеуін құрайық.</w:t>
      </w:r>
    </w:p>
    <w:p w:rsidR="003323E4" w:rsidRDefault="003323E4">
      <w:pPr>
        <w:widowControl w:val="0"/>
        <w:autoSpaceDE w:val="0"/>
        <w:autoSpaceDN w:val="0"/>
        <w:adjustRightInd w:val="0"/>
        <w:spacing w:after="0" w:line="4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rPr>
        <w:t>Күн қозғалмайды деп есептегенде (11.6) теңдеуге сәйкес</w:t>
      </w:r>
    </w:p>
    <w:p w:rsidR="003323E4" w:rsidRDefault="00281624">
      <w:pPr>
        <w:widowControl w:val="0"/>
        <w:autoSpaceDE w:val="0"/>
        <w:autoSpaceDN w:val="0"/>
        <w:adjustRightInd w:val="0"/>
        <w:spacing w:after="0" w:line="193" w:lineRule="auto"/>
        <w:ind w:left="5100"/>
        <w:rPr>
          <w:rFonts w:ascii="Times New Roman" w:hAnsi="Times New Roman"/>
          <w:sz w:val="24"/>
          <w:szCs w:val="24"/>
        </w:rPr>
      </w:pPr>
      <w:r>
        <w:rPr>
          <w:rFonts w:ascii="Times New Roman" w:hAnsi="Times New Roman"/>
          <w:i/>
          <w:iCs/>
          <w:sz w:val="28"/>
          <w:szCs w:val="28"/>
        </w:rPr>
        <w:t>M</w:t>
      </w:r>
    </w:p>
    <w:p w:rsidR="003323E4" w:rsidRDefault="00281624">
      <w:pPr>
        <w:widowControl w:val="0"/>
        <w:autoSpaceDE w:val="0"/>
        <w:autoSpaceDN w:val="0"/>
        <w:adjustRightInd w:val="0"/>
        <w:spacing w:after="0" w:line="220" w:lineRule="auto"/>
        <w:rPr>
          <w:rFonts w:ascii="Times New Roman" w:hAnsi="Times New Roman"/>
          <w:sz w:val="24"/>
          <w:szCs w:val="24"/>
        </w:rPr>
      </w:pPr>
      <w:r>
        <w:rPr>
          <w:rFonts w:ascii="Arial" w:hAnsi="Arial" w:cs="Arial"/>
          <w:sz w:val="24"/>
          <w:szCs w:val="24"/>
        </w:rPr>
        <w:t xml:space="preserve">тартылыс күшінің планетаға беретін үдеуі: </w:t>
      </w:r>
      <w:r>
        <w:rPr>
          <w:rFonts w:ascii="Arial" w:hAnsi="Arial" w:cs="Arial"/>
          <w:sz w:val="56"/>
          <w:szCs w:val="56"/>
          <w:vertAlign w:val="superscript"/>
        </w:rPr>
        <w:t>-</w:t>
      </w:r>
      <w:r>
        <w:rPr>
          <w:rFonts w:ascii="Arial" w:hAnsi="Arial" w:cs="Arial"/>
          <w:sz w:val="24"/>
          <w:szCs w:val="24"/>
        </w:rPr>
        <w:t xml:space="preserve"> </w:t>
      </w:r>
      <w:r>
        <w:rPr>
          <w:rFonts w:ascii="Times New Roman" w:hAnsi="Times New Roman"/>
          <w:i/>
          <w:iCs/>
          <w:sz w:val="56"/>
          <w:szCs w:val="56"/>
          <w:vertAlign w:val="superscript"/>
        </w:rPr>
        <w:t>G</w:t>
      </w:r>
      <w:r>
        <w:rPr>
          <w:rFonts w:ascii="Arial" w:hAnsi="Arial" w:cs="Arial"/>
          <w:sz w:val="24"/>
          <w:szCs w:val="24"/>
        </w:rPr>
        <w:t xml:space="preserve"> </w:t>
      </w:r>
      <w:r>
        <w:rPr>
          <w:rFonts w:ascii="Times New Roman" w:hAnsi="Times New Roman"/>
          <w:i/>
          <w:iCs/>
          <w:sz w:val="56"/>
          <w:szCs w:val="56"/>
          <w:vertAlign w:val="subscript"/>
        </w:rPr>
        <w:t>r</w:t>
      </w:r>
      <w:r>
        <w:rPr>
          <w:rFonts w:ascii="Arial" w:hAnsi="Arial" w:cs="Arial"/>
          <w:sz w:val="24"/>
          <w:szCs w:val="24"/>
        </w:rPr>
        <w:t xml:space="preserve"> </w:t>
      </w:r>
      <w:r>
        <w:rPr>
          <w:rFonts w:ascii="Times New Roman" w:hAnsi="Times New Roman"/>
          <w:sz w:val="28"/>
          <w:szCs w:val="28"/>
          <w:vertAlign w:val="superscript"/>
        </w:rPr>
        <w:t>2</w:t>
      </w:r>
      <w:r>
        <w:rPr>
          <w:rFonts w:ascii="Arial" w:hAnsi="Arial" w:cs="Arial"/>
          <w:sz w:val="24"/>
          <w:szCs w:val="24"/>
        </w:rPr>
        <w:t xml:space="preserve">   </w:t>
      </w:r>
      <w:r>
        <w:rPr>
          <w:rFonts w:ascii="Times New Roman" w:hAnsi="Times New Roman"/>
          <w:sz w:val="24"/>
          <w:szCs w:val="24"/>
        </w:rPr>
        <w:t>.</w:t>
      </w:r>
    </w:p>
    <w:p w:rsidR="003323E4" w:rsidRDefault="00A3036D">
      <w:pPr>
        <w:widowControl w:val="0"/>
        <w:autoSpaceDE w:val="0"/>
        <w:autoSpaceDN w:val="0"/>
        <w:adjustRightInd w:val="0"/>
        <w:spacing w:after="0" w:line="240" w:lineRule="auto"/>
        <w:rPr>
          <w:rFonts w:ascii="Times New Roman" w:hAnsi="Times New Roman"/>
          <w:sz w:val="24"/>
          <w:szCs w:val="24"/>
        </w:rPr>
        <w:sectPr w:rsidR="003323E4">
          <w:pgSz w:w="8391" w:h="11906"/>
          <w:pgMar w:top="1049" w:right="1260" w:bottom="435" w:left="1020" w:header="720" w:footer="720" w:gutter="0"/>
          <w:cols w:space="720" w:equalWidth="0">
            <w:col w:w="6120"/>
          </w:cols>
          <w:noEndnote/>
        </w:sectPr>
      </w:pPr>
      <w:r w:rsidRPr="00A3036D">
        <w:rPr>
          <w:noProof/>
        </w:rPr>
        <w:pict>
          <v:line id="_x0000_s1133" style="position:absolute;z-index:-72" from="254.35pt,-24.2pt" to="269.7pt,-24.2pt" o:allowincell="f" strokeweight=".17617mm"/>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15" w:lineRule="exact"/>
        <w:rPr>
          <w:rFonts w:ascii="Times New Roman" w:hAnsi="Times New Roman"/>
          <w:sz w:val="24"/>
          <w:szCs w:val="24"/>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151</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49"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40" w:lineRule="auto"/>
        <w:ind w:left="3220" w:right="60" w:hanging="3207"/>
        <w:jc w:val="both"/>
        <w:rPr>
          <w:rFonts w:ascii="Times New Roman" w:hAnsi="Times New Roman"/>
          <w:sz w:val="24"/>
          <w:szCs w:val="24"/>
          <w:lang w:val="ru-RU"/>
        </w:rPr>
      </w:pPr>
      <w:bookmarkStart w:id="149" w:name="page303"/>
      <w:bookmarkEnd w:id="149"/>
      <w:r w:rsidRPr="00AF16BC">
        <w:rPr>
          <w:rFonts w:ascii="Arial" w:hAnsi="Arial" w:cs="Arial"/>
          <w:sz w:val="24"/>
          <w:szCs w:val="24"/>
          <w:lang w:val="ru-RU"/>
        </w:rPr>
        <w:lastRenderedPageBreak/>
        <w:t xml:space="preserve">Екінші жағынан планета да Күнді сондай күшпен </w:t>
      </w:r>
      <w:r>
        <w:rPr>
          <w:rFonts w:ascii="Times New Roman" w:hAnsi="Times New Roman"/>
          <w:i/>
          <w:iCs/>
          <w:sz w:val="28"/>
          <w:szCs w:val="28"/>
        </w:rPr>
        <w:t>m</w:t>
      </w:r>
    </w:p>
    <w:p w:rsidR="003323E4" w:rsidRPr="00AF16BC" w:rsidRDefault="003323E4">
      <w:pPr>
        <w:widowControl w:val="0"/>
        <w:autoSpaceDE w:val="0"/>
        <w:autoSpaceDN w:val="0"/>
        <w:adjustRightInd w:val="0"/>
        <w:spacing w:after="0" w:line="223"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192" w:lineRule="auto"/>
        <w:ind w:right="60"/>
        <w:jc w:val="both"/>
        <w:rPr>
          <w:rFonts w:ascii="Times New Roman" w:hAnsi="Times New Roman"/>
          <w:sz w:val="24"/>
          <w:szCs w:val="24"/>
          <w:lang w:val="ru-RU"/>
        </w:rPr>
      </w:pPr>
      <w:r w:rsidRPr="00AF16BC">
        <w:rPr>
          <w:rFonts w:ascii="Arial" w:hAnsi="Arial" w:cs="Arial"/>
          <w:sz w:val="24"/>
          <w:szCs w:val="24"/>
          <w:lang w:val="ru-RU"/>
        </w:rPr>
        <w:t xml:space="preserve">тартып, беретін үдеуі: </w:t>
      </w:r>
      <w:r w:rsidRPr="00AF16BC">
        <w:rPr>
          <w:rFonts w:ascii="Arial" w:hAnsi="Arial" w:cs="Arial"/>
          <w:sz w:val="56"/>
          <w:szCs w:val="56"/>
          <w:vertAlign w:val="superscript"/>
          <w:lang w:val="ru-RU"/>
        </w:rPr>
        <w:t>-</w:t>
      </w:r>
      <w:r w:rsidRPr="00AF16BC">
        <w:rPr>
          <w:rFonts w:ascii="Arial" w:hAnsi="Arial" w:cs="Arial"/>
          <w:sz w:val="24"/>
          <w:szCs w:val="24"/>
          <w:lang w:val="ru-RU"/>
        </w:rPr>
        <w:t xml:space="preserve"> </w:t>
      </w:r>
      <w:r>
        <w:rPr>
          <w:rFonts w:ascii="Times New Roman" w:hAnsi="Times New Roman"/>
          <w:i/>
          <w:iCs/>
          <w:sz w:val="56"/>
          <w:szCs w:val="56"/>
          <w:vertAlign w:val="superscript"/>
        </w:rPr>
        <w:t>G</w:t>
      </w:r>
      <w:r w:rsidRPr="00AF16BC">
        <w:rPr>
          <w:rFonts w:ascii="Arial" w:hAnsi="Arial" w:cs="Arial"/>
          <w:sz w:val="24"/>
          <w:szCs w:val="24"/>
          <w:lang w:val="ru-RU"/>
        </w:rPr>
        <w:t xml:space="preserve"> </w:t>
      </w:r>
      <w:r>
        <w:rPr>
          <w:rFonts w:ascii="Times New Roman" w:hAnsi="Times New Roman"/>
          <w:i/>
          <w:iCs/>
          <w:sz w:val="28"/>
          <w:szCs w:val="28"/>
        </w:rPr>
        <w:t>r</w:t>
      </w:r>
      <w:r w:rsidRPr="00AF16BC">
        <w:rPr>
          <w:rFonts w:ascii="Arial" w:hAnsi="Arial" w:cs="Arial"/>
          <w:sz w:val="24"/>
          <w:szCs w:val="24"/>
          <w:lang w:val="ru-RU"/>
        </w:rPr>
        <w:t xml:space="preserve"> </w:t>
      </w:r>
      <w:r w:rsidRPr="00AF16BC">
        <w:rPr>
          <w:rFonts w:ascii="Times New Roman" w:hAnsi="Times New Roman"/>
          <w:sz w:val="28"/>
          <w:szCs w:val="28"/>
          <w:vertAlign w:val="superscript"/>
          <w:lang w:val="ru-RU"/>
        </w:rPr>
        <w:t>2</w:t>
      </w:r>
      <w:r w:rsidRPr="00AF16BC">
        <w:rPr>
          <w:rFonts w:ascii="Arial" w:hAnsi="Arial" w:cs="Arial"/>
          <w:sz w:val="24"/>
          <w:szCs w:val="24"/>
          <w:lang w:val="ru-RU"/>
        </w:rPr>
        <w:t xml:space="preserve"> . Планетаның Күнмен салыстырғандағы үдеуін табу үшін 2 үдеуді бір бірінен алып тастау керек</w:t>
      </w:r>
    </w:p>
    <w:p w:rsidR="003323E4" w:rsidRPr="00AF16BC" w:rsidRDefault="00A3036D">
      <w:pPr>
        <w:widowControl w:val="0"/>
        <w:autoSpaceDE w:val="0"/>
        <w:autoSpaceDN w:val="0"/>
        <w:adjustRightInd w:val="0"/>
        <w:spacing w:after="0" w:line="3" w:lineRule="exact"/>
        <w:rPr>
          <w:rFonts w:ascii="Times New Roman" w:hAnsi="Times New Roman"/>
          <w:sz w:val="24"/>
          <w:szCs w:val="24"/>
          <w:lang w:val="ru-RU"/>
        </w:rPr>
      </w:pPr>
      <w:r w:rsidRPr="00A3036D">
        <w:rPr>
          <w:noProof/>
        </w:rPr>
        <w:pict>
          <v:line id="_x0000_s1134" style="position:absolute;z-index:-71" from="158.35pt,-42.55pt" to="172.85pt,-42.55pt" o:allowincell="f" strokeweight=".5pt"/>
        </w:pict>
      </w:r>
    </w:p>
    <w:p w:rsidR="003323E4" w:rsidRDefault="00281624">
      <w:pPr>
        <w:widowControl w:val="0"/>
        <w:tabs>
          <w:tab w:val="num" w:pos="4820"/>
        </w:tabs>
        <w:autoSpaceDE w:val="0"/>
        <w:autoSpaceDN w:val="0"/>
        <w:adjustRightInd w:val="0"/>
        <w:spacing w:after="0" w:line="554" w:lineRule="exact"/>
        <w:ind w:left="40"/>
        <w:rPr>
          <w:rFonts w:ascii="Times New Roman" w:hAnsi="Times New Roman"/>
          <w:sz w:val="24"/>
          <w:szCs w:val="24"/>
        </w:rPr>
      </w:pPr>
      <w:r>
        <w:rPr>
          <w:rFonts w:ascii="Times New Roman" w:hAnsi="Times New Roman"/>
          <w:i/>
          <w:iCs/>
          <w:sz w:val="30"/>
          <w:szCs w:val="30"/>
        </w:rPr>
        <w:t xml:space="preserve">w </w:t>
      </w:r>
      <w:r>
        <w:rPr>
          <w:rFonts w:ascii="Arial" w:hAnsi="Arial" w:cs="Arial"/>
          <w:sz w:val="48"/>
          <w:szCs w:val="48"/>
          <w:vertAlign w:val="subscript"/>
        </w:rPr>
        <w:t>=</w:t>
      </w:r>
      <w:r>
        <w:rPr>
          <w:rFonts w:ascii="Arial" w:hAnsi="Arial" w:cs="Arial"/>
          <w:sz w:val="24"/>
          <w:szCs w:val="24"/>
        </w:rPr>
        <w:t>-</w:t>
      </w:r>
      <w:r>
        <w:rPr>
          <w:rFonts w:ascii="Times New Roman" w:hAnsi="Times New Roman"/>
          <w:i/>
          <w:iCs/>
          <w:sz w:val="24"/>
          <w:szCs w:val="24"/>
        </w:rPr>
        <w:t>G</w:t>
      </w:r>
      <w:r>
        <w:rPr>
          <w:rFonts w:ascii="Times New Roman" w:hAnsi="Times New Roman"/>
          <w:i/>
          <w:iCs/>
          <w:sz w:val="30"/>
          <w:szCs w:val="30"/>
        </w:rPr>
        <w:t xml:space="preserve"> </w:t>
      </w:r>
      <w:r>
        <w:rPr>
          <w:rFonts w:ascii="Times New Roman" w:hAnsi="Times New Roman"/>
          <w:i/>
          <w:iCs/>
          <w:sz w:val="48"/>
          <w:szCs w:val="48"/>
          <w:u w:val="single"/>
          <w:vertAlign w:val="superscript"/>
        </w:rPr>
        <w:t>M</w:t>
      </w:r>
      <w:r>
        <w:rPr>
          <w:rFonts w:ascii="Times New Roman" w:hAnsi="Times New Roman"/>
          <w:i/>
          <w:iCs/>
          <w:sz w:val="48"/>
          <w:szCs w:val="48"/>
          <w:vertAlign w:val="subscript"/>
        </w:rPr>
        <w:t>r</w:t>
      </w:r>
      <w:r>
        <w:rPr>
          <w:rFonts w:ascii="Times New Roman" w:hAnsi="Times New Roman"/>
          <w:sz w:val="30"/>
          <w:szCs w:val="30"/>
          <w:vertAlign w:val="subscript"/>
        </w:rPr>
        <w:t>3</w:t>
      </w:r>
      <w:r>
        <w:rPr>
          <w:rFonts w:ascii="Times New Roman" w:hAnsi="Times New Roman"/>
          <w:i/>
          <w:iCs/>
          <w:sz w:val="30"/>
          <w:szCs w:val="30"/>
        </w:rPr>
        <w:t xml:space="preserve">  </w:t>
      </w:r>
      <w:r>
        <w:rPr>
          <w:rFonts w:ascii="Times New Roman" w:hAnsi="Times New Roman"/>
          <w:i/>
          <w:iCs/>
          <w:sz w:val="24"/>
          <w:szCs w:val="24"/>
        </w:rPr>
        <w:t>r</w:t>
      </w:r>
      <w:r>
        <w:rPr>
          <w:rFonts w:ascii="Times New Roman" w:hAnsi="Times New Roman"/>
          <w:i/>
          <w:iCs/>
          <w:sz w:val="30"/>
          <w:szCs w:val="30"/>
        </w:rPr>
        <w:t xml:space="preserve"> </w:t>
      </w:r>
      <w:r>
        <w:rPr>
          <w:rFonts w:ascii="Arial" w:hAnsi="Arial" w:cs="Arial"/>
          <w:sz w:val="24"/>
          <w:szCs w:val="24"/>
        </w:rPr>
        <w:t>-</w:t>
      </w:r>
      <w:r>
        <w:rPr>
          <w:rFonts w:ascii="Times New Roman" w:hAnsi="Times New Roman"/>
          <w:i/>
          <w:iCs/>
          <w:sz w:val="24"/>
          <w:szCs w:val="24"/>
        </w:rPr>
        <w:t>G</w:t>
      </w:r>
      <w:r>
        <w:rPr>
          <w:rFonts w:ascii="Times New Roman" w:hAnsi="Times New Roman"/>
          <w:i/>
          <w:iCs/>
          <w:sz w:val="30"/>
          <w:szCs w:val="30"/>
        </w:rPr>
        <w:t xml:space="preserve"> </w:t>
      </w:r>
      <w:r>
        <w:rPr>
          <w:rFonts w:ascii="Times New Roman" w:hAnsi="Times New Roman"/>
          <w:i/>
          <w:iCs/>
          <w:sz w:val="48"/>
          <w:szCs w:val="48"/>
          <w:vertAlign w:val="subscript"/>
        </w:rPr>
        <w:t>r</w:t>
      </w:r>
      <w:r>
        <w:rPr>
          <w:rFonts w:ascii="Times New Roman" w:hAnsi="Times New Roman"/>
          <w:i/>
          <w:iCs/>
          <w:sz w:val="48"/>
          <w:szCs w:val="48"/>
          <w:vertAlign w:val="superscript"/>
        </w:rPr>
        <w:t>m</w:t>
      </w:r>
      <w:r>
        <w:rPr>
          <w:rFonts w:ascii="Times New Roman" w:hAnsi="Times New Roman"/>
          <w:sz w:val="30"/>
          <w:szCs w:val="30"/>
          <w:vertAlign w:val="subscript"/>
        </w:rPr>
        <w:t>3</w:t>
      </w:r>
      <w:r>
        <w:rPr>
          <w:rFonts w:ascii="Times New Roman" w:hAnsi="Times New Roman"/>
          <w:i/>
          <w:iCs/>
          <w:sz w:val="30"/>
          <w:szCs w:val="30"/>
        </w:rPr>
        <w:t xml:space="preserve"> </w:t>
      </w:r>
      <w:r>
        <w:rPr>
          <w:rFonts w:ascii="Times New Roman" w:hAnsi="Times New Roman"/>
          <w:i/>
          <w:iCs/>
          <w:sz w:val="24"/>
          <w:szCs w:val="24"/>
        </w:rPr>
        <w:t>r</w:t>
      </w:r>
      <w:r>
        <w:rPr>
          <w:rFonts w:ascii="Times New Roman" w:hAnsi="Times New Roman"/>
          <w:i/>
          <w:iCs/>
          <w:sz w:val="30"/>
          <w:szCs w:val="30"/>
        </w:rPr>
        <w:t xml:space="preserve"> </w:t>
      </w:r>
      <w:r>
        <w:rPr>
          <w:rFonts w:ascii="Arial" w:hAnsi="Arial" w:cs="Arial"/>
          <w:sz w:val="24"/>
          <w:szCs w:val="24"/>
        </w:rPr>
        <w:t>= -</w:t>
      </w:r>
      <w:r>
        <w:rPr>
          <w:rFonts w:ascii="Times New Roman" w:hAnsi="Times New Roman"/>
          <w:i/>
          <w:iCs/>
          <w:sz w:val="30"/>
          <w:szCs w:val="30"/>
        </w:rPr>
        <w:t xml:space="preserve"> </w:t>
      </w:r>
      <w:r>
        <w:rPr>
          <w:rFonts w:ascii="Times New Roman" w:hAnsi="Times New Roman"/>
          <w:i/>
          <w:iCs/>
          <w:sz w:val="48"/>
          <w:szCs w:val="48"/>
          <w:vertAlign w:val="subscript"/>
        </w:rPr>
        <w:t>r</w:t>
      </w:r>
      <w:r>
        <w:rPr>
          <w:rFonts w:ascii="Times New Roman" w:hAnsi="Times New Roman"/>
          <w:i/>
          <w:iCs/>
          <w:sz w:val="48"/>
          <w:szCs w:val="48"/>
          <w:vertAlign w:val="superscript"/>
        </w:rPr>
        <w:t>G</w:t>
      </w:r>
      <w:r>
        <w:rPr>
          <w:rFonts w:ascii="Times New Roman" w:hAnsi="Times New Roman"/>
          <w:sz w:val="30"/>
          <w:szCs w:val="30"/>
          <w:vertAlign w:val="subscript"/>
        </w:rPr>
        <w:t>3</w:t>
      </w:r>
      <w:r>
        <w:rPr>
          <w:rFonts w:ascii="Times New Roman" w:hAnsi="Times New Roman"/>
          <w:i/>
          <w:iCs/>
          <w:sz w:val="30"/>
          <w:szCs w:val="30"/>
        </w:rPr>
        <w:t xml:space="preserve"> </w:t>
      </w:r>
      <w:r>
        <w:rPr>
          <w:rFonts w:ascii="Arial" w:hAnsi="Arial" w:cs="Arial"/>
          <w:sz w:val="31"/>
          <w:szCs w:val="31"/>
        </w:rPr>
        <w:t>(</w:t>
      </w:r>
      <w:r>
        <w:rPr>
          <w:rFonts w:ascii="Times New Roman" w:hAnsi="Times New Roman"/>
          <w:i/>
          <w:iCs/>
          <w:sz w:val="24"/>
          <w:szCs w:val="24"/>
        </w:rPr>
        <w:t>M</w:t>
      </w:r>
      <w:r>
        <w:rPr>
          <w:rFonts w:ascii="Times New Roman" w:hAnsi="Times New Roman"/>
          <w:i/>
          <w:iCs/>
          <w:sz w:val="30"/>
          <w:szCs w:val="30"/>
        </w:rPr>
        <w:t xml:space="preserve"> </w:t>
      </w:r>
      <w:r>
        <w:rPr>
          <w:rFonts w:ascii="Arial" w:hAnsi="Arial" w:cs="Arial"/>
          <w:sz w:val="24"/>
          <w:szCs w:val="24"/>
        </w:rPr>
        <w:t>+</w:t>
      </w:r>
      <w:r>
        <w:rPr>
          <w:rFonts w:ascii="Times New Roman" w:hAnsi="Times New Roman"/>
          <w:i/>
          <w:iCs/>
          <w:sz w:val="30"/>
          <w:szCs w:val="30"/>
        </w:rPr>
        <w:t xml:space="preserve"> </w:t>
      </w:r>
      <w:r>
        <w:rPr>
          <w:rFonts w:ascii="Times New Roman" w:hAnsi="Times New Roman"/>
          <w:i/>
          <w:iCs/>
          <w:sz w:val="24"/>
          <w:szCs w:val="24"/>
        </w:rPr>
        <w:t>m</w:t>
      </w:r>
      <w:r>
        <w:rPr>
          <w:rFonts w:ascii="Arial" w:hAnsi="Arial" w:cs="Arial"/>
          <w:sz w:val="31"/>
          <w:szCs w:val="31"/>
        </w:rPr>
        <w:t>)</w:t>
      </w:r>
      <w:r>
        <w:rPr>
          <w:rFonts w:ascii="Times New Roman" w:hAnsi="Times New Roman"/>
          <w:i/>
          <w:iCs/>
          <w:sz w:val="24"/>
          <w:szCs w:val="24"/>
        </w:rPr>
        <w:t>r</w:t>
      </w:r>
      <w:r>
        <w:rPr>
          <w:rFonts w:ascii="Times New Roman" w:hAnsi="Times New Roman"/>
          <w:sz w:val="24"/>
          <w:szCs w:val="24"/>
        </w:rPr>
        <w:tab/>
      </w:r>
      <w:r>
        <w:rPr>
          <w:rFonts w:ascii="Times New Roman" w:hAnsi="Times New Roman"/>
          <w:sz w:val="36"/>
          <w:szCs w:val="36"/>
          <w:vertAlign w:val="subscript"/>
        </w:rPr>
        <w:t>(12.1)</w:t>
      </w:r>
    </w:p>
    <w:p w:rsidR="003323E4" w:rsidRDefault="00A3036D">
      <w:pPr>
        <w:widowControl w:val="0"/>
        <w:autoSpaceDE w:val="0"/>
        <w:autoSpaceDN w:val="0"/>
        <w:adjustRightInd w:val="0"/>
        <w:spacing w:after="0" w:line="66" w:lineRule="exact"/>
        <w:rPr>
          <w:rFonts w:ascii="Times New Roman" w:hAnsi="Times New Roman"/>
          <w:sz w:val="24"/>
          <w:szCs w:val="24"/>
        </w:rPr>
      </w:pPr>
      <w:r w:rsidRPr="00A3036D">
        <w:rPr>
          <w:noProof/>
        </w:rPr>
        <w:pict>
          <v:line id="_x0000_s1135" style="position:absolute;z-index:-70" from="85.8pt,-11.2pt" to="98.6pt,-11.2pt" o:allowincell="f" strokeweight=".5pt"/>
        </w:pict>
      </w:r>
      <w:r w:rsidRPr="00A3036D">
        <w:rPr>
          <w:noProof/>
        </w:rPr>
        <w:pict>
          <v:line id="_x0000_s1136" style="position:absolute;z-index:-69" from="128.35pt,-11.2pt" to="141.15pt,-11.2pt" o:allowincell="f" strokeweight=".5pt"/>
        </w:pict>
      </w:r>
    </w:p>
    <w:p w:rsidR="003323E4" w:rsidRDefault="00281624">
      <w:pPr>
        <w:widowControl w:val="0"/>
        <w:overflowPunct w:val="0"/>
        <w:autoSpaceDE w:val="0"/>
        <w:autoSpaceDN w:val="0"/>
        <w:adjustRightInd w:val="0"/>
        <w:spacing w:after="0" w:line="237" w:lineRule="auto"/>
        <w:ind w:right="80"/>
        <w:jc w:val="both"/>
        <w:rPr>
          <w:rFonts w:ascii="Times New Roman" w:hAnsi="Times New Roman"/>
          <w:sz w:val="24"/>
          <w:szCs w:val="24"/>
        </w:rPr>
      </w:pPr>
      <w:r>
        <w:rPr>
          <w:rFonts w:ascii="Arial" w:hAnsi="Arial" w:cs="Arial"/>
          <w:sz w:val="24"/>
          <w:szCs w:val="24"/>
        </w:rPr>
        <w:t>бұл үдеу 2 денені қосатын түзудің бойымен бағытталған. Сондықтан</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137" type="#_x0000_t75" style="position:absolute;margin-left:19.75pt;margin-top:1.15pt;width:147.25pt;height:37.5pt;z-index:-68" o:allowincell="f">
            <v:imagedata r:id="rId69" o:title=""/>
          </v:shape>
        </w:pict>
      </w:r>
    </w:p>
    <w:p w:rsidR="003323E4" w:rsidRDefault="003323E4">
      <w:pPr>
        <w:widowControl w:val="0"/>
        <w:autoSpaceDE w:val="0"/>
        <w:autoSpaceDN w:val="0"/>
        <w:adjustRightInd w:val="0"/>
        <w:spacing w:after="0" w:line="321" w:lineRule="exact"/>
        <w:rPr>
          <w:rFonts w:ascii="Times New Roman" w:hAnsi="Times New Roman"/>
          <w:sz w:val="24"/>
          <w:szCs w:val="24"/>
        </w:rPr>
      </w:pPr>
    </w:p>
    <w:tbl>
      <w:tblPr>
        <w:tblW w:w="0" w:type="auto"/>
        <w:tblLayout w:type="fixed"/>
        <w:tblCellMar>
          <w:left w:w="0" w:type="dxa"/>
          <w:right w:w="0" w:type="dxa"/>
        </w:tblCellMar>
        <w:tblLook w:val="0000"/>
      </w:tblPr>
      <w:tblGrid>
        <w:gridCol w:w="760"/>
        <w:gridCol w:w="640"/>
        <w:gridCol w:w="120"/>
        <w:gridCol w:w="3680"/>
        <w:gridCol w:w="960"/>
        <w:gridCol w:w="20"/>
      </w:tblGrid>
      <w:tr w:rsidR="003323E4" w:rsidRPr="00AF16BC">
        <w:trPr>
          <w:trHeight w:val="288"/>
        </w:trPr>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9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20"/>
              <w:jc w:val="right"/>
              <w:rPr>
                <w:rFonts w:ascii="Times New Roman" w:hAnsi="Times New Roman"/>
                <w:sz w:val="24"/>
                <w:szCs w:val="24"/>
              </w:rPr>
            </w:pPr>
            <w:r w:rsidRPr="00AF16BC">
              <w:rPr>
                <w:rFonts w:ascii="Times New Roman" w:hAnsi="Times New Roman"/>
                <w:sz w:val="24"/>
                <w:szCs w:val="24"/>
              </w:rPr>
              <w:t>(12.2)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394809">
        <w:trPr>
          <w:trHeight w:val="288"/>
        </w:trPr>
        <w:tc>
          <w:tcPr>
            <w:tcW w:w="616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AF16BC">
              <w:rPr>
                <w:rFonts w:ascii="Arial" w:hAnsi="Arial" w:cs="Arial"/>
                <w:w w:val="90"/>
                <w:sz w:val="24"/>
                <w:szCs w:val="24"/>
                <w:lang w:val="ru-RU"/>
              </w:rPr>
              <w:t>Екі дене есебі, классикалық механикада көрсетілгендей,</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394809">
        <w:trPr>
          <w:trHeight w:val="271"/>
        </w:trPr>
        <w:tc>
          <w:tcPr>
            <w:tcW w:w="520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70" w:lineRule="exact"/>
              <w:rPr>
                <w:rFonts w:ascii="Times New Roman" w:hAnsi="Times New Roman"/>
                <w:sz w:val="24"/>
                <w:szCs w:val="24"/>
                <w:lang w:val="ru-RU"/>
              </w:rPr>
            </w:pPr>
            <w:r w:rsidRPr="00AF16BC">
              <w:rPr>
                <w:rFonts w:ascii="Arial" w:hAnsi="Arial" w:cs="Arial"/>
                <w:w w:val="91"/>
                <w:sz w:val="24"/>
                <w:szCs w:val="24"/>
                <w:lang w:val="ru-RU"/>
              </w:rPr>
              <w:t>бір дене есебіне келтіріледі. Бұл дененің массасы:</w:t>
            </w:r>
          </w:p>
        </w:tc>
        <w:tc>
          <w:tcPr>
            <w:tcW w:w="9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lang w:val="ru-RU"/>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338"/>
        </w:trPr>
        <w:tc>
          <w:tcPr>
            <w:tcW w:w="7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sz w:val="24"/>
                <w:szCs w:val="24"/>
              </w:rPr>
              <w:t>μ=</w:t>
            </w:r>
          </w:p>
        </w:tc>
        <w:tc>
          <w:tcPr>
            <w:tcW w:w="64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318" w:lineRule="exact"/>
              <w:jc w:val="right"/>
              <w:rPr>
                <w:rFonts w:ascii="Times New Roman" w:hAnsi="Times New Roman"/>
                <w:sz w:val="24"/>
                <w:szCs w:val="24"/>
              </w:rPr>
            </w:pPr>
            <w:r w:rsidRPr="00AF16BC">
              <w:rPr>
                <w:rFonts w:ascii="Times New Roman" w:hAnsi="Times New Roman"/>
                <w:i/>
                <w:iCs/>
                <w:sz w:val="24"/>
                <w:szCs w:val="24"/>
              </w:rPr>
              <w:t>m</w:t>
            </w:r>
            <w:r w:rsidRPr="00AF16BC">
              <w:rPr>
                <w:rFonts w:ascii="Times New Roman" w:hAnsi="Times New Roman"/>
                <w:sz w:val="28"/>
                <w:szCs w:val="28"/>
                <w:vertAlign w:val="subscript"/>
              </w:rPr>
              <w:t>1</w:t>
            </w:r>
            <w:r w:rsidRPr="00AF16BC">
              <w:rPr>
                <w:rFonts w:ascii="Times New Roman" w:hAnsi="Times New Roman"/>
                <w:i/>
                <w:iCs/>
                <w:sz w:val="24"/>
                <w:szCs w:val="24"/>
              </w:rPr>
              <w:t>m</w:t>
            </w:r>
            <w:r w:rsidRPr="00AF16BC">
              <w:rPr>
                <w:rFonts w:ascii="Times New Roman" w:hAnsi="Times New Roman"/>
                <w:sz w:val="28"/>
                <w:szCs w:val="28"/>
                <w:vertAlign w:val="subscript"/>
              </w:rPr>
              <w:t>2</w:t>
            </w:r>
          </w:p>
        </w:tc>
        <w:tc>
          <w:tcPr>
            <w:tcW w:w="1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9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(12.3),</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0"/>
        </w:trPr>
        <w:tc>
          <w:tcPr>
            <w:tcW w:w="7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444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30" w:lineRule="exact"/>
              <w:ind w:left="20"/>
              <w:rPr>
                <w:rFonts w:ascii="Times New Roman" w:hAnsi="Times New Roman"/>
                <w:sz w:val="24"/>
                <w:szCs w:val="24"/>
              </w:rPr>
            </w:pPr>
            <w:r w:rsidRPr="00AF16BC">
              <w:rPr>
                <w:rFonts w:ascii="Times New Roman" w:hAnsi="Times New Roman"/>
                <w:i/>
                <w:iCs/>
                <w:sz w:val="24"/>
                <w:szCs w:val="24"/>
              </w:rPr>
              <w:t xml:space="preserve">m </w:t>
            </w:r>
            <w:r w:rsidRPr="00AF16BC">
              <w:rPr>
                <w:rFonts w:ascii="Arial" w:hAnsi="Arial" w:cs="Arial"/>
                <w:sz w:val="24"/>
                <w:szCs w:val="24"/>
              </w:rPr>
              <w:t>+</w:t>
            </w:r>
            <w:r w:rsidRPr="00AF16BC">
              <w:rPr>
                <w:rFonts w:ascii="Times New Roman" w:hAnsi="Times New Roman"/>
                <w:i/>
                <w:iCs/>
                <w:sz w:val="24"/>
                <w:szCs w:val="24"/>
              </w:rPr>
              <w:t xml:space="preserve"> m</w:t>
            </w:r>
          </w:p>
        </w:tc>
        <w:tc>
          <w:tcPr>
            <w:tcW w:w="9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0"/>
        </w:trPr>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444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9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62"/>
        </w:trPr>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6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97"/>
              <w:jc w:val="right"/>
              <w:rPr>
                <w:rFonts w:ascii="Times New Roman" w:hAnsi="Times New Roman"/>
                <w:sz w:val="24"/>
                <w:szCs w:val="24"/>
              </w:rPr>
            </w:pPr>
            <w:r w:rsidRPr="00AF16BC">
              <w:rPr>
                <w:rFonts w:ascii="Times New Roman" w:hAnsi="Times New Roman"/>
                <w:sz w:val="14"/>
                <w:szCs w:val="14"/>
              </w:rPr>
              <w:t>1</w:t>
            </w:r>
          </w:p>
        </w:tc>
        <w:tc>
          <w:tcPr>
            <w:tcW w:w="1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84"/>
                <w:sz w:val="14"/>
                <w:szCs w:val="14"/>
              </w:rPr>
              <w:t>2</w:t>
            </w:r>
          </w:p>
        </w:tc>
        <w:tc>
          <w:tcPr>
            <w:tcW w:w="3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9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Pr="00AF16BC" w:rsidRDefault="00281624">
      <w:pPr>
        <w:widowControl w:val="0"/>
        <w:overflowPunct w:val="0"/>
        <w:autoSpaceDE w:val="0"/>
        <w:autoSpaceDN w:val="0"/>
        <w:adjustRightInd w:val="0"/>
        <w:spacing w:after="0" w:line="283" w:lineRule="auto"/>
        <w:ind w:right="60" w:firstLine="432"/>
        <w:jc w:val="both"/>
        <w:rPr>
          <w:rFonts w:ascii="Times New Roman" w:hAnsi="Times New Roman"/>
          <w:sz w:val="24"/>
          <w:szCs w:val="24"/>
          <w:lang w:val="ru-RU"/>
        </w:rPr>
      </w:pPr>
      <w:r>
        <w:rPr>
          <w:rFonts w:ascii="Arial" w:hAnsi="Arial" w:cs="Arial"/>
          <w:sz w:val="21"/>
          <w:szCs w:val="21"/>
        </w:rPr>
        <w:t xml:space="preserve">бұл дене орталық-симметриялы U(r) өрісінде қозғалады. </w:t>
      </w:r>
      <w:r w:rsidRPr="00AF16BC">
        <w:rPr>
          <w:rFonts w:ascii="Arial" w:hAnsi="Arial" w:cs="Arial"/>
          <w:sz w:val="21"/>
          <w:szCs w:val="21"/>
          <w:lang w:val="ru-RU"/>
        </w:rPr>
        <w:t>Бұл қозғалыста энергия сақталу заңы орындалады:</w:t>
      </w:r>
    </w:p>
    <w:tbl>
      <w:tblPr>
        <w:tblW w:w="0" w:type="auto"/>
        <w:tblInd w:w="400" w:type="dxa"/>
        <w:tblLayout w:type="fixed"/>
        <w:tblCellMar>
          <w:left w:w="0" w:type="dxa"/>
          <w:right w:w="0" w:type="dxa"/>
        </w:tblCellMar>
        <w:tblLook w:val="0000"/>
      </w:tblPr>
      <w:tblGrid>
        <w:gridCol w:w="320"/>
        <w:gridCol w:w="380"/>
        <w:gridCol w:w="3640"/>
        <w:gridCol w:w="1340"/>
        <w:gridCol w:w="20"/>
      </w:tblGrid>
      <w:tr w:rsidR="003323E4" w:rsidRPr="00AF16BC">
        <w:trPr>
          <w:trHeight w:val="335"/>
        </w:trPr>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9"/>
                <w:sz w:val="24"/>
                <w:szCs w:val="24"/>
              </w:rPr>
              <w:t>Е=</w:t>
            </w:r>
          </w:p>
        </w:tc>
        <w:tc>
          <w:tcPr>
            <w:tcW w:w="38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i/>
                <w:iCs/>
                <w:w w:val="94"/>
                <w:sz w:val="25"/>
                <w:szCs w:val="25"/>
              </w:rPr>
              <w:t>µ</w:t>
            </w:r>
            <w:r w:rsidRPr="00AF16BC">
              <w:rPr>
                <w:rFonts w:ascii="Times New Roman" w:hAnsi="Times New Roman"/>
                <w:i/>
                <w:iCs/>
                <w:w w:val="94"/>
                <w:sz w:val="25"/>
                <w:szCs w:val="25"/>
              </w:rPr>
              <w:t>v</w:t>
            </w:r>
            <w:r w:rsidRPr="00AF16BC">
              <w:rPr>
                <w:rFonts w:ascii="Times New Roman" w:hAnsi="Times New Roman"/>
                <w:w w:val="94"/>
                <w:sz w:val="25"/>
                <w:szCs w:val="25"/>
                <w:vertAlign w:val="superscript"/>
              </w:rPr>
              <w:t>2</w:t>
            </w:r>
          </w:p>
        </w:tc>
        <w:tc>
          <w:tcPr>
            <w:tcW w:w="36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Arial" w:hAnsi="Arial" w:cs="Arial"/>
                <w:sz w:val="24"/>
                <w:szCs w:val="24"/>
              </w:rPr>
              <w:t>+ U(r)</w:t>
            </w:r>
          </w:p>
        </w:tc>
        <w:tc>
          <w:tcPr>
            <w:tcW w:w="1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(12.4)</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1"/>
        </w:trPr>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36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1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321"/>
        </w:trPr>
        <w:tc>
          <w:tcPr>
            <w:tcW w:w="7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5"/>
                <w:szCs w:val="25"/>
              </w:rPr>
              <w:t>2</w:t>
            </w:r>
          </w:p>
        </w:tc>
        <w:tc>
          <w:tcPr>
            <w:tcW w:w="3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5"/>
        </w:trPr>
        <w:tc>
          <w:tcPr>
            <w:tcW w:w="43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54" w:lineRule="exact"/>
              <w:rPr>
                <w:rFonts w:ascii="Times New Roman" w:hAnsi="Times New Roman"/>
                <w:sz w:val="24"/>
                <w:szCs w:val="24"/>
              </w:rPr>
            </w:pPr>
            <w:r w:rsidRPr="00AF16BC">
              <w:rPr>
                <w:rFonts w:ascii="Arial" w:hAnsi="Arial" w:cs="Arial"/>
                <w:sz w:val="24"/>
                <w:szCs w:val="24"/>
              </w:rPr>
              <w:t>Импульс моментінің сақталу заңы:</w:t>
            </w: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37"/>
        </w:trPr>
        <w:tc>
          <w:tcPr>
            <w:tcW w:w="43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436" w:lineRule="exact"/>
              <w:ind w:left="40"/>
              <w:rPr>
                <w:rFonts w:ascii="Times New Roman" w:hAnsi="Times New Roman"/>
                <w:sz w:val="24"/>
                <w:szCs w:val="24"/>
              </w:rPr>
            </w:pPr>
            <w:r w:rsidRPr="00AF16BC">
              <w:rPr>
                <w:rFonts w:ascii="Times New Roman" w:hAnsi="Times New Roman"/>
                <w:i/>
                <w:iCs/>
                <w:sz w:val="24"/>
                <w:szCs w:val="24"/>
              </w:rPr>
              <w:t xml:space="preserve">L </w:t>
            </w:r>
            <w:r w:rsidRPr="00AF16BC">
              <w:rPr>
                <w:rFonts w:ascii="Arial" w:hAnsi="Arial" w:cs="Arial"/>
                <w:sz w:val="48"/>
                <w:szCs w:val="48"/>
                <w:vertAlign w:val="subscript"/>
              </w:rPr>
              <w:t>=</w:t>
            </w:r>
            <w:r w:rsidRPr="00AF16BC">
              <w:rPr>
                <w:rFonts w:ascii="Arial" w:hAnsi="Arial" w:cs="Arial"/>
                <w:sz w:val="39"/>
                <w:szCs w:val="39"/>
              </w:rPr>
              <w:t>[</w:t>
            </w:r>
            <w:r w:rsidRPr="00AF16BC">
              <w:rPr>
                <w:rFonts w:ascii="Times New Roman" w:hAnsi="Times New Roman"/>
                <w:i/>
                <w:iCs/>
                <w:sz w:val="30"/>
                <w:szCs w:val="30"/>
              </w:rPr>
              <w:t>rp</w:t>
            </w:r>
            <w:r w:rsidRPr="00AF16BC">
              <w:rPr>
                <w:rFonts w:ascii="Arial" w:hAnsi="Arial" w:cs="Arial"/>
                <w:sz w:val="39"/>
                <w:szCs w:val="39"/>
              </w:rPr>
              <w:t>]</w:t>
            </w:r>
            <w:r w:rsidRPr="00AF16BC">
              <w:rPr>
                <w:rFonts w:ascii="Arial" w:hAnsi="Arial" w:cs="Arial"/>
                <w:sz w:val="30"/>
                <w:szCs w:val="30"/>
              </w:rPr>
              <w:t>=</w:t>
            </w:r>
            <w:r w:rsidRPr="00AF16BC">
              <w:rPr>
                <w:rFonts w:ascii="Times New Roman" w:hAnsi="Times New Roman"/>
                <w:i/>
                <w:iCs/>
                <w:sz w:val="24"/>
                <w:szCs w:val="24"/>
              </w:rPr>
              <w:t xml:space="preserve"> </w:t>
            </w:r>
            <w:r w:rsidRPr="00AF16BC">
              <w:rPr>
                <w:rFonts w:ascii="Arial" w:hAnsi="Arial" w:cs="Arial"/>
                <w:i/>
                <w:iCs/>
                <w:sz w:val="30"/>
                <w:szCs w:val="30"/>
              </w:rPr>
              <w:t>µ</w:t>
            </w:r>
            <w:r w:rsidRPr="00AF16BC">
              <w:rPr>
                <w:rFonts w:ascii="Arial" w:hAnsi="Arial" w:cs="Arial"/>
                <w:sz w:val="39"/>
                <w:szCs w:val="39"/>
              </w:rPr>
              <w:t>[</w:t>
            </w:r>
            <w:r w:rsidRPr="00AF16BC">
              <w:rPr>
                <w:rFonts w:ascii="Times New Roman" w:hAnsi="Times New Roman"/>
                <w:i/>
                <w:iCs/>
                <w:sz w:val="30"/>
                <w:szCs w:val="30"/>
              </w:rPr>
              <w:t>rv</w:t>
            </w:r>
            <w:r w:rsidRPr="00AF16BC">
              <w:rPr>
                <w:rFonts w:ascii="Arial" w:hAnsi="Arial" w:cs="Arial"/>
                <w:sz w:val="39"/>
                <w:szCs w:val="39"/>
              </w:rPr>
              <w:t>]</w:t>
            </w:r>
          </w:p>
        </w:tc>
        <w:tc>
          <w:tcPr>
            <w:tcW w:w="1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(12.5)</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overflowPunct w:val="0"/>
        <w:autoSpaceDE w:val="0"/>
        <w:autoSpaceDN w:val="0"/>
        <w:adjustRightInd w:val="0"/>
        <w:spacing w:after="0" w:line="250" w:lineRule="auto"/>
        <w:ind w:right="60" w:firstLine="397"/>
        <w:jc w:val="both"/>
        <w:rPr>
          <w:rFonts w:ascii="Times New Roman" w:hAnsi="Times New Roman"/>
          <w:sz w:val="24"/>
          <w:szCs w:val="24"/>
        </w:rPr>
      </w:pPr>
      <w:r>
        <w:rPr>
          <w:rFonts w:ascii="Arial" w:hAnsi="Arial" w:cs="Arial"/>
          <w:sz w:val="24"/>
          <w:szCs w:val="24"/>
        </w:rPr>
        <w:t>түрінде жазылады. Осы теңдеулерді шешіп, әрбір дененің қозғалыс заңдарын табуға болады.</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0" w:lineRule="auto"/>
        <w:ind w:right="60" w:firstLine="397"/>
        <w:jc w:val="both"/>
        <w:rPr>
          <w:rFonts w:ascii="Times New Roman" w:hAnsi="Times New Roman"/>
          <w:sz w:val="24"/>
          <w:szCs w:val="24"/>
        </w:rPr>
      </w:pPr>
      <w:r>
        <w:rPr>
          <w:rFonts w:ascii="Arial" w:hAnsi="Arial" w:cs="Arial"/>
        </w:rPr>
        <w:t xml:space="preserve">Ең алдымен айтарымыз, орталық симметриялы өрісте толық импульс моменті сақталады: </w:t>
      </w:r>
      <w:r>
        <w:rPr>
          <w:rFonts w:ascii="Times New Roman" w:hAnsi="Times New Roman"/>
          <w:i/>
          <w:iCs/>
          <w:sz w:val="21"/>
          <w:szCs w:val="21"/>
        </w:rPr>
        <w:t>L</w:t>
      </w:r>
      <w:r>
        <w:rPr>
          <w:rFonts w:ascii="Arial" w:hAnsi="Arial" w:cs="Arial"/>
        </w:rPr>
        <w:t xml:space="preserve"> =const. Екінші</w:t>
      </w:r>
    </w:p>
    <w:p w:rsidR="003323E4" w:rsidRDefault="00281624">
      <w:pPr>
        <w:widowControl w:val="0"/>
        <w:overflowPunct w:val="0"/>
        <w:autoSpaceDE w:val="0"/>
        <w:autoSpaceDN w:val="0"/>
        <w:adjustRightInd w:val="0"/>
        <w:spacing w:after="0" w:line="320" w:lineRule="exact"/>
        <w:ind w:right="60"/>
        <w:jc w:val="both"/>
        <w:rPr>
          <w:rFonts w:ascii="Times New Roman" w:hAnsi="Times New Roman"/>
          <w:sz w:val="24"/>
          <w:szCs w:val="24"/>
        </w:rPr>
      </w:pPr>
      <w:r>
        <w:rPr>
          <w:rFonts w:ascii="Arial" w:hAnsi="Arial" w:cs="Arial"/>
        </w:rPr>
        <w:t xml:space="preserve">жағынан </w:t>
      </w:r>
      <w:r>
        <w:rPr>
          <w:rFonts w:ascii="Arial" w:hAnsi="Arial" w:cs="Arial"/>
          <w:sz w:val="43"/>
          <w:szCs w:val="43"/>
        </w:rPr>
        <w:t>(</w:t>
      </w:r>
      <w:r>
        <w:rPr>
          <w:rFonts w:ascii="Times New Roman" w:hAnsi="Times New Roman"/>
          <w:i/>
          <w:iCs/>
          <w:sz w:val="27"/>
          <w:szCs w:val="27"/>
        </w:rPr>
        <w:t>Lr</w:t>
      </w:r>
      <w:r>
        <w:rPr>
          <w:rFonts w:ascii="Arial" w:hAnsi="Arial" w:cs="Arial"/>
        </w:rPr>
        <w:t xml:space="preserve"> </w:t>
      </w:r>
      <w:r>
        <w:rPr>
          <w:rFonts w:ascii="Arial" w:hAnsi="Arial" w:cs="Arial"/>
          <w:sz w:val="43"/>
          <w:szCs w:val="43"/>
        </w:rPr>
        <w:t>)</w:t>
      </w:r>
      <w:r>
        <w:rPr>
          <w:rFonts w:ascii="Arial" w:hAnsi="Arial" w:cs="Arial"/>
        </w:rPr>
        <w:t>=0 (12.6) өйткені бұл жағдайда</w:t>
      </w:r>
      <w:r>
        <w:rPr>
          <w:rFonts w:ascii="Arial" w:hAnsi="Arial" w:cs="Arial"/>
          <w:i/>
          <w:iCs/>
          <w:sz w:val="27"/>
          <w:szCs w:val="27"/>
        </w:rPr>
        <w:t>µ</w:t>
      </w:r>
      <w:r>
        <w:rPr>
          <w:rFonts w:ascii="Arial" w:hAnsi="Arial" w:cs="Arial"/>
          <w:sz w:val="35"/>
          <w:szCs w:val="35"/>
        </w:rPr>
        <w:t>[</w:t>
      </w:r>
      <w:r>
        <w:rPr>
          <w:rFonts w:ascii="Times New Roman" w:hAnsi="Times New Roman"/>
          <w:i/>
          <w:iCs/>
          <w:sz w:val="27"/>
          <w:szCs w:val="27"/>
        </w:rPr>
        <w:t>rv</w:t>
      </w:r>
      <w:r>
        <w:rPr>
          <w:rFonts w:ascii="Arial" w:hAnsi="Arial" w:cs="Arial"/>
          <w:sz w:val="35"/>
          <w:szCs w:val="35"/>
        </w:rPr>
        <w:t>]</w:t>
      </w:r>
      <w:r>
        <w:rPr>
          <w:rFonts w:ascii="Times New Roman" w:hAnsi="Times New Roman"/>
          <w:i/>
          <w:iCs/>
          <w:sz w:val="27"/>
          <w:szCs w:val="27"/>
        </w:rPr>
        <w:t>r</w:t>
      </w:r>
      <w:r>
        <w:rPr>
          <w:rFonts w:ascii="Arial" w:hAnsi="Arial" w:cs="Arial"/>
        </w:rPr>
        <w:t xml:space="preserve"> - аралас көбейтіндіде параллель екі вектор көбейтіледі, ал бұндай көбейтінді әрқашан нөлге тең. Сондықтан (12.6)</w:t>
      </w:r>
    </w:p>
    <w:tbl>
      <w:tblPr>
        <w:tblW w:w="0" w:type="auto"/>
        <w:tblLayout w:type="fixed"/>
        <w:tblCellMar>
          <w:left w:w="0" w:type="dxa"/>
          <w:right w:w="0" w:type="dxa"/>
        </w:tblCellMar>
        <w:tblLook w:val="0000"/>
      </w:tblPr>
      <w:tblGrid>
        <w:gridCol w:w="3180"/>
        <w:gridCol w:w="3020"/>
        <w:gridCol w:w="20"/>
      </w:tblGrid>
      <w:tr w:rsidR="003323E4" w:rsidRPr="00AF16BC">
        <w:trPr>
          <w:trHeight w:val="243"/>
        </w:trPr>
        <w:tc>
          <w:tcPr>
            <w:tcW w:w="31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1" w:lineRule="exact"/>
              <w:rPr>
                <w:rFonts w:ascii="Times New Roman" w:hAnsi="Times New Roman"/>
                <w:sz w:val="24"/>
                <w:szCs w:val="24"/>
              </w:rPr>
            </w:pPr>
            <w:r w:rsidRPr="00AF16BC">
              <w:rPr>
                <w:rFonts w:ascii="Arial" w:hAnsi="Arial" w:cs="Arial"/>
                <w:sz w:val="24"/>
                <w:szCs w:val="24"/>
              </w:rPr>
              <w:t>теңдеуді</w:t>
            </w:r>
          </w:p>
        </w:tc>
        <w:tc>
          <w:tcPr>
            <w:tcW w:w="30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64"/>
        </w:trPr>
        <w:tc>
          <w:tcPr>
            <w:tcW w:w="3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30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(12.7)</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85"/>
        </w:trPr>
        <w:tc>
          <w:tcPr>
            <w:tcW w:w="31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84" w:lineRule="exact"/>
              <w:ind w:left="440"/>
              <w:rPr>
                <w:rFonts w:ascii="Times New Roman" w:hAnsi="Times New Roman"/>
                <w:sz w:val="24"/>
                <w:szCs w:val="24"/>
              </w:rPr>
            </w:pPr>
            <w:r w:rsidRPr="00AF16BC">
              <w:rPr>
                <w:rFonts w:ascii="Arial" w:hAnsi="Arial" w:cs="Arial"/>
                <w:sz w:val="21"/>
                <w:szCs w:val="21"/>
              </w:rPr>
              <w:t>(</w:t>
            </w:r>
            <w:r w:rsidRPr="00AF16BC">
              <w:rPr>
                <w:rFonts w:ascii="Times New Roman" w:hAnsi="Times New Roman"/>
                <w:i/>
                <w:iCs/>
                <w:sz w:val="16"/>
                <w:szCs w:val="16"/>
              </w:rPr>
              <w:t>Lr</w:t>
            </w:r>
            <w:r w:rsidRPr="00AF16BC">
              <w:rPr>
                <w:rFonts w:ascii="Arial" w:hAnsi="Arial" w:cs="Arial"/>
                <w:sz w:val="21"/>
                <w:szCs w:val="21"/>
              </w:rPr>
              <w:t xml:space="preserve"> )</w:t>
            </w:r>
            <w:r w:rsidRPr="00AF16BC">
              <w:rPr>
                <w:rFonts w:ascii="Arial" w:hAnsi="Arial" w:cs="Arial"/>
                <w:sz w:val="16"/>
                <w:szCs w:val="16"/>
              </w:rPr>
              <w:t>=L</w:t>
            </w:r>
            <w:r w:rsidRPr="00AF16BC">
              <w:rPr>
                <w:rFonts w:ascii="Times New Roman" w:hAnsi="Times New Roman"/>
                <w:sz w:val="17"/>
                <w:szCs w:val="17"/>
                <w:vertAlign w:val="subscript"/>
              </w:rPr>
              <w:t>x</w:t>
            </w:r>
            <w:r w:rsidRPr="00AF16BC">
              <w:rPr>
                <w:rFonts w:ascii="Arial" w:hAnsi="Arial" w:cs="Arial"/>
                <w:sz w:val="21"/>
                <w:szCs w:val="21"/>
              </w:rPr>
              <w:t xml:space="preserve"> </w:t>
            </w:r>
            <w:r w:rsidRPr="00AF16BC">
              <w:rPr>
                <w:rFonts w:ascii="Times New Roman" w:hAnsi="Times New Roman"/>
                <w:sz w:val="16"/>
                <w:szCs w:val="16"/>
              </w:rPr>
              <w:t>x+L</w:t>
            </w:r>
            <w:r w:rsidRPr="00AF16BC">
              <w:rPr>
                <w:rFonts w:ascii="Arial" w:hAnsi="Arial" w:cs="Arial"/>
                <w:sz w:val="17"/>
                <w:szCs w:val="17"/>
                <w:vertAlign w:val="subscript"/>
              </w:rPr>
              <w:t>y</w:t>
            </w:r>
            <w:r w:rsidRPr="00AF16BC">
              <w:rPr>
                <w:rFonts w:ascii="Arial" w:hAnsi="Arial" w:cs="Arial"/>
                <w:sz w:val="21"/>
                <w:szCs w:val="21"/>
              </w:rPr>
              <w:t xml:space="preserve"> </w:t>
            </w:r>
            <w:r w:rsidRPr="00AF16BC">
              <w:rPr>
                <w:rFonts w:ascii="Arial" w:hAnsi="Arial" w:cs="Arial"/>
                <w:sz w:val="16"/>
                <w:szCs w:val="16"/>
              </w:rPr>
              <w:t>y+L</w:t>
            </w:r>
            <w:r w:rsidRPr="00AF16BC">
              <w:rPr>
                <w:rFonts w:ascii="Arial" w:hAnsi="Arial" w:cs="Arial"/>
                <w:sz w:val="17"/>
                <w:szCs w:val="17"/>
                <w:vertAlign w:val="subscript"/>
              </w:rPr>
              <w:t>z</w:t>
            </w:r>
            <w:r w:rsidRPr="00AF16BC">
              <w:rPr>
                <w:rFonts w:ascii="Arial" w:hAnsi="Arial" w:cs="Arial"/>
                <w:sz w:val="21"/>
                <w:szCs w:val="21"/>
              </w:rPr>
              <w:t xml:space="preserve"> </w:t>
            </w:r>
            <w:r w:rsidRPr="00AF16BC">
              <w:rPr>
                <w:rFonts w:ascii="Arial" w:hAnsi="Arial" w:cs="Arial"/>
                <w:sz w:val="16"/>
                <w:szCs w:val="16"/>
              </w:rPr>
              <w:t>z=0</w:t>
            </w:r>
          </w:p>
        </w:tc>
        <w:tc>
          <w:tcPr>
            <w:tcW w:w="30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94"/>
        </w:trPr>
        <w:tc>
          <w:tcPr>
            <w:tcW w:w="31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sz w:val="24"/>
                <w:szCs w:val="24"/>
              </w:rPr>
              <w:t>түрінде жазып, L</w:t>
            </w:r>
            <w:r w:rsidRPr="00AF16BC">
              <w:rPr>
                <w:rFonts w:ascii="Times New Roman" w:hAnsi="Times New Roman"/>
                <w:sz w:val="27"/>
                <w:szCs w:val="27"/>
                <w:vertAlign w:val="subscript"/>
              </w:rPr>
              <w:t>x</w:t>
            </w:r>
            <w:r w:rsidRPr="00AF16BC">
              <w:rPr>
                <w:rFonts w:ascii="Arial" w:hAnsi="Arial" w:cs="Arial"/>
                <w:sz w:val="24"/>
                <w:szCs w:val="24"/>
              </w:rPr>
              <w:t>, L</w:t>
            </w:r>
            <w:r w:rsidRPr="00AF16BC">
              <w:rPr>
                <w:rFonts w:ascii="Arial" w:hAnsi="Arial" w:cs="Arial"/>
                <w:sz w:val="27"/>
                <w:szCs w:val="27"/>
                <w:vertAlign w:val="subscript"/>
              </w:rPr>
              <w:t>y</w:t>
            </w:r>
            <w:r w:rsidRPr="00AF16BC">
              <w:rPr>
                <w:rFonts w:ascii="Arial" w:hAnsi="Arial" w:cs="Arial"/>
                <w:sz w:val="24"/>
                <w:szCs w:val="24"/>
              </w:rPr>
              <w:t>, L</w:t>
            </w:r>
            <w:r w:rsidRPr="00AF16BC">
              <w:rPr>
                <w:rFonts w:ascii="Arial" w:hAnsi="Arial" w:cs="Arial"/>
                <w:sz w:val="27"/>
                <w:szCs w:val="27"/>
                <w:vertAlign w:val="subscript"/>
              </w:rPr>
              <w:t>z</w:t>
            </w:r>
          </w:p>
        </w:tc>
        <w:tc>
          <w:tcPr>
            <w:tcW w:w="30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9"/>
                <w:sz w:val="24"/>
                <w:szCs w:val="24"/>
              </w:rPr>
              <w:t>– тұрақты шамалар екенін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960" w:bottom="435" w:left="1240" w:header="720" w:footer="720" w:gutter="0"/>
          <w:cols w:space="720" w:equalWidth="0">
            <w:col w:w="6200"/>
          </w:cols>
          <w:noEndnote/>
        </w:sectPr>
      </w:pPr>
    </w:p>
    <w:p w:rsidR="003323E4" w:rsidRDefault="003323E4">
      <w:pPr>
        <w:widowControl w:val="0"/>
        <w:autoSpaceDE w:val="0"/>
        <w:autoSpaceDN w:val="0"/>
        <w:adjustRightInd w:val="0"/>
        <w:spacing w:after="0" w:line="64"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152</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51" w:lineRule="auto"/>
        <w:ind w:right="560"/>
        <w:jc w:val="both"/>
        <w:rPr>
          <w:rFonts w:ascii="Times New Roman" w:hAnsi="Times New Roman"/>
          <w:sz w:val="24"/>
          <w:szCs w:val="24"/>
        </w:rPr>
      </w:pPr>
      <w:bookmarkStart w:id="150" w:name="page305"/>
      <w:bookmarkEnd w:id="150"/>
      <w:r>
        <w:rPr>
          <w:rFonts w:ascii="Arial" w:hAnsi="Arial" w:cs="Arial"/>
          <w:sz w:val="24"/>
          <w:szCs w:val="24"/>
        </w:rPr>
        <w:lastRenderedPageBreak/>
        <w:t xml:space="preserve">ескерсек, онда (12.7)- теңдеу: </w:t>
      </w:r>
      <w:r>
        <w:rPr>
          <w:rFonts w:ascii="Times New Roman" w:hAnsi="Times New Roman"/>
          <w:i/>
          <w:iCs/>
          <w:sz w:val="24"/>
          <w:szCs w:val="24"/>
        </w:rPr>
        <w:t>а</w:t>
      </w:r>
      <w:r>
        <w:rPr>
          <w:rFonts w:ascii="Times New Roman" w:hAnsi="Times New Roman"/>
          <w:sz w:val="24"/>
          <w:szCs w:val="24"/>
        </w:rPr>
        <w:t>х+</w:t>
      </w:r>
      <w:r>
        <w:rPr>
          <w:rFonts w:ascii="Times New Roman" w:hAnsi="Times New Roman"/>
          <w:i/>
          <w:iCs/>
          <w:sz w:val="24"/>
          <w:szCs w:val="24"/>
        </w:rPr>
        <w:t>b</w:t>
      </w:r>
      <w:r>
        <w:rPr>
          <w:rFonts w:ascii="Arial" w:hAnsi="Arial" w:cs="Arial"/>
          <w:sz w:val="24"/>
          <w:szCs w:val="24"/>
        </w:rPr>
        <w:t>у+</w:t>
      </w:r>
      <w:r>
        <w:rPr>
          <w:rFonts w:ascii="Times New Roman" w:hAnsi="Times New Roman"/>
          <w:i/>
          <w:iCs/>
          <w:sz w:val="24"/>
          <w:szCs w:val="24"/>
        </w:rPr>
        <w:t>c</w:t>
      </w:r>
      <w:r>
        <w:rPr>
          <w:rFonts w:ascii="Arial" w:hAnsi="Arial" w:cs="Arial"/>
          <w:sz w:val="24"/>
          <w:szCs w:val="24"/>
        </w:rPr>
        <w:t>z=0 жазықтық теңдеуі болып шығады. Яғни траекторияның барлық нүктелері сол жазықтықта жатады деп айтуға болады. Траекторияның теңдеуін қорыту үшін, осы жазықтықта полярлық (үйектік) координат жүйесін енгізу керек.</w:t>
      </w:r>
    </w:p>
    <w:p w:rsidR="003323E4" w:rsidRDefault="003323E4">
      <w:pPr>
        <w:widowControl w:val="0"/>
        <w:autoSpaceDE w:val="0"/>
        <w:autoSpaceDN w:val="0"/>
        <w:adjustRightInd w:val="0"/>
        <w:spacing w:after="0" w:line="1" w:lineRule="exact"/>
        <w:rPr>
          <w:rFonts w:ascii="Times New Roman" w:hAnsi="Times New Roman"/>
          <w:sz w:val="24"/>
          <w:szCs w:val="24"/>
        </w:rPr>
      </w:pPr>
    </w:p>
    <w:tbl>
      <w:tblPr>
        <w:tblW w:w="0" w:type="auto"/>
        <w:tblLayout w:type="fixed"/>
        <w:tblCellMar>
          <w:left w:w="0" w:type="dxa"/>
          <w:right w:w="0" w:type="dxa"/>
        </w:tblCellMar>
        <w:tblLook w:val="0000"/>
      </w:tblPr>
      <w:tblGrid>
        <w:gridCol w:w="600"/>
        <w:gridCol w:w="700"/>
        <w:gridCol w:w="380"/>
        <w:gridCol w:w="80"/>
        <w:gridCol w:w="80"/>
        <w:gridCol w:w="140"/>
        <w:gridCol w:w="1520"/>
        <w:gridCol w:w="1340"/>
        <w:gridCol w:w="1840"/>
        <w:gridCol w:w="20"/>
      </w:tblGrid>
      <w:tr w:rsidR="003323E4" w:rsidRPr="00AF16BC">
        <w:trPr>
          <w:trHeight w:val="486"/>
        </w:trPr>
        <w:tc>
          <w:tcPr>
            <w:tcW w:w="168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414" w:lineRule="exact"/>
              <w:ind w:left="440"/>
              <w:rPr>
                <w:rFonts w:ascii="Times New Roman" w:hAnsi="Times New Roman"/>
                <w:sz w:val="24"/>
                <w:szCs w:val="24"/>
              </w:rPr>
            </w:pPr>
            <w:r w:rsidRPr="00AF16BC">
              <w:rPr>
                <w:rFonts w:ascii="Times New Roman" w:hAnsi="Times New Roman"/>
                <w:i/>
                <w:iCs/>
                <w:sz w:val="36"/>
                <w:szCs w:val="36"/>
              </w:rPr>
              <w:t xml:space="preserve">r </w:t>
            </w:r>
            <w:r>
              <w:rPr>
                <w:rFonts w:ascii="MS PGothic" w:eastAsia="MS PGothic" w:hAnsi="Times New Roman" w:cs="MS PGothic"/>
                <w:sz w:val="36"/>
                <w:szCs w:val="36"/>
              </w:rPr>
              <w:t>=</w:t>
            </w:r>
            <w:r w:rsidRPr="00AF16BC">
              <w:rPr>
                <w:rFonts w:ascii="Times New Roman" w:hAnsi="Times New Roman"/>
                <w:i/>
                <w:iCs/>
                <w:sz w:val="36"/>
                <w:szCs w:val="36"/>
              </w:rPr>
              <w:t xml:space="preserve"> r </w:t>
            </w:r>
            <w:r>
              <w:rPr>
                <w:rFonts w:ascii="MS PGothic" w:eastAsia="MS PGothic" w:hAnsi="Times New Roman" w:cs="MS PGothic" w:hint="eastAsia"/>
                <w:sz w:val="36"/>
                <w:szCs w:val="36"/>
              </w:rPr>
              <w:t>⋅</w:t>
            </w:r>
            <w:r w:rsidRPr="00AF16BC">
              <w:rPr>
                <w:rFonts w:ascii="Times New Roman" w:hAnsi="Times New Roman"/>
                <w:i/>
                <w:iCs/>
                <w:sz w:val="36"/>
                <w:szCs w:val="36"/>
              </w:rPr>
              <w:t>e</w:t>
            </w:r>
            <w:r w:rsidRPr="00AF16BC">
              <w:rPr>
                <w:rFonts w:ascii="Times New Roman" w:hAnsi="Times New Roman"/>
                <w:i/>
                <w:iCs/>
                <w:sz w:val="36"/>
                <w:szCs w:val="36"/>
                <w:vertAlign w:val="subscript"/>
              </w:rPr>
              <w:t>r</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(12.8),</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38"/>
        </w:trPr>
        <w:tc>
          <w:tcPr>
            <w:tcW w:w="6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7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6"/>
        </w:trPr>
        <w:tc>
          <w:tcPr>
            <w:tcW w:w="6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7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60" w:type="dxa"/>
            <w:gridSpan w:val="2"/>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7"/>
        </w:trPr>
        <w:tc>
          <w:tcPr>
            <w:tcW w:w="130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07" w:lineRule="exact"/>
              <w:ind w:left="420"/>
              <w:rPr>
                <w:rFonts w:ascii="Times New Roman" w:hAnsi="Times New Roman"/>
                <w:sz w:val="24"/>
                <w:szCs w:val="24"/>
              </w:rPr>
            </w:pPr>
            <w:r w:rsidRPr="00AF16BC">
              <w:rPr>
                <w:rFonts w:ascii="Times New Roman" w:hAnsi="Times New Roman"/>
                <w:i/>
                <w:iCs/>
                <w:sz w:val="30"/>
                <w:szCs w:val="30"/>
              </w:rPr>
              <w:t xml:space="preserve">v </w:t>
            </w:r>
            <w:r w:rsidRPr="00AF16BC">
              <w:rPr>
                <w:rFonts w:ascii="Arial" w:hAnsi="Arial" w:cs="Arial"/>
                <w:sz w:val="30"/>
                <w:szCs w:val="30"/>
              </w:rPr>
              <w:t>=</w:t>
            </w:r>
            <w:r w:rsidRPr="00AF16BC">
              <w:rPr>
                <w:rFonts w:ascii="Times New Roman" w:hAnsi="Times New Roman"/>
                <w:i/>
                <w:iCs/>
                <w:sz w:val="30"/>
                <w:szCs w:val="30"/>
              </w:rPr>
              <w:t xml:space="preserve"> re</w:t>
            </w:r>
            <w:r w:rsidRPr="00AF16BC">
              <w:rPr>
                <w:rFonts w:ascii="Times New Roman" w:hAnsi="Times New Roman"/>
                <w:i/>
                <w:iCs/>
                <w:sz w:val="30"/>
                <w:szCs w:val="30"/>
                <w:vertAlign w:val="subscript"/>
              </w:rPr>
              <w:t>r</w:t>
            </w: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8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440"/>
              <w:jc w:val="right"/>
              <w:rPr>
                <w:rFonts w:ascii="Times New Roman" w:hAnsi="Times New Roman"/>
                <w:sz w:val="24"/>
                <w:szCs w:val="24"/>
              </w:rPr>
            </w:pPr>
            <w:r w:rsidRPr="00AF16BC">
              <w:rPr>
                <w:rFonts w:ascii="Times New Roman" w:hAnsi="Times New Roman"/>
                <w:sz w:val="24"/>
                <w:szCs w:val="24"/>
              </w:rPr>
              <w:t>(12.9)</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41"/>
        </w:trPr>
        <w:tc>
          <w:tcPr>
            <w:tcW w:w="13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220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exact"/>
              <w:ind w:left="20"/>
              <w:rPr>
                <w:rFonts w:ascii="Times New Roman" w:hAnsi="Times New Roman"/>
                <w:sz w:val="24"/>
                <w:szCs w:val="24"/>
              </w:rPr>
            </w:pPr>
            <w:r w:rsidRPr="00AF16BC">
              <w:rPr>
                <w:rFonts w:ascii="Arial" w:hAnsi="Arial" w:cs="Arial"/>
                <w:sz w:val="27"/>
                <w:szCs w:val="27"/>
              </w:rPr>
              <w:t xml:space="preserve">+ </w:t>
            </w:r>
            <w:r w:rsidRPr="00AF16BC">
              <w:rPr>
                <w:rFonts w:ascii="Times New Roman" w:hAnsi="Times New Roman"/>
                <w:i/>
                <w:iCs/>
                <w:sz w:val="27"/>
                <w:szCs w:val="27"/>
              </w:rPr>
              <w:t>r</w:t>
            </w:r>
            <w:r w:rsidRPr="00AF16BC">
              <w:rPr>
                <w:rFonts w:ascii="Arial" w:hAnsi="Arial" w:cs="Arial"/>
                <w:i/>
                <w:iCs/>
                <w:sz w:val="27"/>
                <w:szCs w:val="27"/>
              </w:rPr>
              <w:t>j</w:t>
            </w:r>
            <w:r w:rsidRPr="00AF16BC">
              <w:rPr>
                <w:rFonts w:ascii="Times New Roman" w:hAnsi="Times New Roman"/>
                <w:i/>
                <w:iCs/>
                <w:sz w:val="27"/>
                <w:szCs w:val="27"/>
              </w:rPr>
              <w:t>e</w:t>
            </w:r>
            <w:r w:rsidRPr="00AF16BC">
              <w:rPr>
                <w:rFonts w:ascii="Arial" w:hAnsi="Arial" w:cs="Arial"/>
                <w:i/>
                <w:iCs/>
                <w:sz w:val="27"/>
                <w:szCs w:val="27"/>
                <w:vertAlign w:val="subscript"/>
              </w:rPr>
              <w:t>j</w:t>
            </w: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8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394809">
        <w:trPr>
          <w:trHeight w:val="288"/>
        </w:trPr>
        <w:tc>
          <w:tcPr>
            <w:tcW w:w="6680" w:type="dxa"/>
            <w:gridSpan w:val="9"/>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440"/>
              <w:jc w:val="right"/>
              <w:rPr>
                <w:rFonts w:ascii="Times New Roman" w:hAnsi="Times New Roman"/>
                <w:sz w:val="24"/>
                <w:szCs w:val="24"/>
                <w:lang w:val="ru-RU"/>
              </w:rPr>
            </w:pPr>
            <w:r w:rsidRPr="00AF16BC">
              <w:rPr>
                <w:rFonts w:ascii="Arial" w:hAnsi="Arial" w:cs="Arial"/>
                <w:sz w:val="24"/>
                <w:szCs w:val="24"/>
                <w:lang w:val="ru-RU"/>
              </w:rPr>
              <w:t>Осы координат жүйесінде энергия мен импульстің</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288"/>
        </w:trPr>
        <w:tc>
          <w:tcPr>
            <w:tcW w:w="3500" w:type="dxa"/>
            <w:gridSpan w:val="7"/>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сақталу заңын жазып шешейік.</w:t>
            </w:r>
          </w:p>
        </w:tc>
        <w:tc>
          <w:tcPr>
            <w:tcW w:w="1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sz w:val="24"/>
                <w:szCs w:val="24"/>
              </w:rPr>
              <w:t>Бұл (12.9)</w:t>
            </w:r>
          </w:p>
        </w:tc>
        <w:tc>
          <w:tcPr>
            <w:tcW w:w="18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440"/>
              <w:jc w:val="right"/>
              <w:rPr>
                <w:rFonts w:ascii="Times New Roman" w:hAnsi="Times New Roman"/>
                <w:sz w:val="24"/>
                <w:szCs w:val="24"/>
              </w:rPr>
            </w:pPr>
            <w:r w:rsidRPr="00AF16BC">
              <w:rPr>
                <w:rFonts w:ascii="Arial" w:hAnsi="Arial" w:cs="Arial"/>
                <w:w w:val="93"/>
                <w:sz w:val="24"/>
                <w:szCs w:val="24"/>
              </w:rPr>
              <w:t>шамаларды</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9"/>
        </w:trPr>
        <w:tc>
          <w:tcPr>
            <w:tcW w:w="6680" w:type="dxa"/>
            <w:gridSpan w:val="9"/>
            <w:tcBorders>
              <w:top w:val="nil"/>
              <w:left w:val="nil"/>
              <w:bottom w:val="nil"/>
              <w:right w:val="nil"/>
            </w:tcBorders>
            <w:vAlign w:val="bottom"/>
          </w:tcPr>
          <w:p w:rsidR="003323E4" w:rsidRPr="00AF16BC" w:rsidRDefault="00281624">
            <w:pPr>
              <w:widowControl w:val="0"/>
              <w:autoSpaceDE w:val="0"/>
              <w:autoSpaceDN w:val="0"/>
              <w:adjustRightInd w:val="0"/>
              <w:spacing w:after="0" w:line="259" w:lineRule="exact"/>
              <w:rPr>
                <w:rFonts w:ascii="Times New Roman" w:hAnsi="Times New Roman"/>
                <w:sz w:val="24"/>
                <w:szCs w:val="24"/>
              </w:rPr>
            </w:pPr>
            <w:r w:rsidRPr="00AF16BC">
              <w:rPr>
                <w:rFonts w:ascii="Arial" w:hAnsi="Arial" w:cs="Arial"/>
                <w:sz w:val="24"/>
                <w:szCs w:val="24"/>
              </w:rPr>
              <w:t>(12.4),( 12.5) формулаларға қойып табатынымыз:</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3"/>
        </w:trPr>
        <w:tc>
          <w:tcPr>
            <w:tcW w:w="6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99" w:lineRule="exact"/>
              <w:ind w:left="120"/>
              <w:rPr>
                <w:rFonts w:ascii="Times New Roman" w:hAnsi="Times New Roman"/>
                <w:sz w:val="24"/>
                <w:szCs w:val="24"/>
              </w:rPr>
            </w:pPr>
            <w:r w:rsidRPr="00AF16BC">
              <w:rPr>
                <w:rFonts w:ascii="Times New Roman" w:hAnsi="Times New Roman"/>
                <w:i/>
                <w:iCs/>
                <w:sz w:val="26"/>
                <w:szCs w:val="26"/>
                <w:u w:val="single"/>
              </w:rPr>
              <w:t>m</w:t>
            </w:r>
            <w:r w:rsidRPr="00AF16BC">
              <w:rPr>
                <w:rFonts w:ascii="Times New Roman" w:hAnsi="Times New Roman"/>
                <w:i/>
                <w:iCs/>
                <w:sz w:val="26"/>
                <w:szCs w:val="26"/>
              </w:rPr>
              <w:t xml:space="preserve">  </w:t>
            </w:r>
            <w:r w:rsidRPr="00AF16BC">
              <w:rPr>
                <w:rFonts w:ascii="Times New Roman" w:hAnsi="Times New Roman"/>
                <w:sz w:val="26"/>
                <w:szCs w:val="26"/>
                <w:vertAlign w:val="subscript"/>
              </w:rPr>
              <w:t>2</w:t>
            </w: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99"/>
                <w:sz w:val="12"/>
                <w:szCs w:val="12"/>
              </w:rPr>
              <w:t>2</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9"/>
        </w:trPr>
        <w:tc>
          <w:tcPr>
            <w:tcW w:w="6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7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20" w:type="dxa"/>
            <w:gridSpan w:val="2"/>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8"/>
        </w:trPr>
        <w:tc>
          <w:tcPr>
            <w:tcW w:w="130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61" w:lineRule="exact"/>
              <w:ind w:left="400"/>
              <w:rPr>
                <w:rFonts w:ascii="Times New Roman" w:hAnsi="Times New Roman"/>
                <w:sz w:val="24"/>
                <w:szCs w:val="24"/>
              </w:rPr>
            </w:pPr>
            <w:r w:rsidRPr="00AF16BC">
              <w:rPr>
                <w:rFonts w:ascii="Arial" w:hAnsi="Arial" w:cs="Arial"/>
                <w:sz w:val="21"/>
                <w:szCs w:val="21"/>
              </w:rPr>
              <w:t xml:space="preserve">E= </w:t>
            </w:r>
            <w:r w:rsidRPr="00AF16BC">
              <w:rPr>
                <w:rFonts w:ascii="Times New Roman" w:hAnsi="Times New Roman"/>
                <w:sz w:val="41"/>
                <w:szCs w:val="41"/>
                <w:vertAlign w:val="subscript"/>
              </w:rPr>
              <w:t>2</w:t>
            </w:r>
            <w:r w:rsidRPr="00AF16BC">
              <w:rPr>
                <w:rFonts w:ascii="Arial" w:hAnsi="Arial" w:cs="Arial"/>
                <w:sz w:val="21"/>
                <w:szCs w:val="21"/>
              </w:rPr>
              <w:t xml:space="preserve"> </w:t>
            </w:r>
            <w:r w:rsidRPr="00AF16BC">
              <w:rPr>
                <w:rFonts w:ascii="Arial" w:hAnsi="Arial" w:cs="Arial"/>
                <w:sz w:val="32"/>
                <w:szCs w:val="32"/>
              </w:rPr>
              <w:t>(</w:t>
            </w:r>
            <w:r w:rsidRPr="00AF16BC">
              <w:rPr>
                <w:rFonts w:ascii="Times New Roman" w:hAnsi="Times New Roman"/>
                <w:i/>
                <w:iCs/>
              </w:rPr>
              <w:t>r</w:t>
            </w:r>
          </w:p>
        </w:tc>
        <w:tc>
          <w:tcPr>
            <w:tcW w:w="3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w w:val="92"/>
                <w:sz w:val="26"/>
                <w:szCs w:val="26"/>
              </w:rPr>
              <w:t xml:space="preserve">+ </w:t>
            </w:r>
            <w:r w:rsidRPr="00AF16BC">
              <w:rPr>
                <w:rFonts w:ascii="Times New Roman" w:hAnsi="Times New Roman"/>
                <w:i/>
                <w:iCs/>
                <w:w w:val="92"/>
                <w:sz w:val="26"/>
                <w:szCs w:val="26"/>
              </w:rPr>
              <w:t>r</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2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8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820"/>
              <w:jc w:val="right"/>
              <w:rPr>
                <w:rFonts w:ascii="Times New Roman" w:hAnsi="Times New Roman"/>
                <w:sz w:val="24"/>
                <w:szCs w:val="24"/>
              </w:rPr>
            </w:pPr>
            <w:r w:rsidRPr="00AF16BC">
              <w:rPr>
                <w:rFonts w:ascii="Arial" w:hAnsi="Arial" w:cs="Arial"/>
                <w:sz w:val="24"/>
                <w:szCs w:val="24"/>
              </w:rPr>
              <w:t>(12.10)</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04"/>
        </w:trPr>
        <w:tc>
          <w:tcPr>
            <w:tcW w:w="13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7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304" w:lineRule="exact"/>
              <w:rPr>
                <w:rFonts w:ascii="Times New Roman" w:hAnsi="Times New Roman"/>
                <w:sz w:val="24"/>
                <w:szCs w:val="24"/>
              </w:rPr>
            </w:pPr>
            <w:r w:rsidRPr="00AF16BC">
              <w:rPr>
                <w:rFonts w:ascii="Arial" w:hAnsi="Arial" w:cs="Arial"/>
                <w:i/>
                <w:iCs/>
                <w:sz w:val="23"/>
                <w:szCs w:val="23"/>
              </w:rPr>
              <w:t>j</w:t>
            </w:r>
            <w:r w:rsidRPr="00AF16BC">
              <w:rPr>
                <w:rFonts w:ascii="Arial" w:hAnsi="Arial" w:cs="Arial"/>
                <w:sz w:val="35"/>
                <w:szCs w:val="35"/>
              </w:rPr>
              <w:t>)</w:t>
            </w:r>
            <w:r w:rsidRPr="00AF16BC">
              <w:rPr>
                <w:rFonts w:ascii="Arial" w:hAnsi="Arial" w:cs="Arial"/>
              </w:rPr>
              <w:t>+ U(r)</w:t>
            </w: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5"/>
        </w:trPr>
        <w:tc>
          <w:tcPr>
            <w:tcW w:w="6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40"/>
              <w:rPr>
                <w:rFonts w:ascii="Times New Roman" w:hAnsi="Times New Roman"/>
                <w:sz w:val="24"/>
                <w:szCs w:val="24"/>
              </w:rPr>
            </w:pPr>
            <w:r w:rsidRPr="00AF16BC">
              <w:rPr>
                <w:rFonts w:ascii="Times New Roman" w:hAnsi="Times New Roman"/>
                <w:i/>
                <w:iCs/>
                <w:sz w:val="24"/>
                <w:szCs w:val="24"/>
              </w:rPr>
              <w:t>L</w:t>
            </w:r>
          </w:p>
        </w:tc>
        <w:tc>
          <w:tcPr>
            <w:tcW w:w="7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12"/>
                <w:szCs w:val="12"/>
              </w:rPr>
              <w:t>2</w:t>
            </w: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8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780"/>
              <w:jc w:val="right"/>
              <w:rPr>
                <w:rFonts w:ascii="Times New Roman" w:hAnsi="Times New Roman"/>
                <w:sz w:val="24"/>
                <w:szCs w:val="24"/>
              </w:rPr>
            </w:pPr>
            <w:r w:rsidRPr="00AF16BC">
              <w:rPr>
                <w:rFonts w:ascii="Times New Roman" w:hAnsi="Times New Roman"/>
                <w:sz w:val="24"/>
                <w:szCs w:val="24"/>
              </w:rPr>
              <w:t>(12.11)</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17"/>
        </w:trPr>
        <w:tc>
          <w:tcPr>
            <w:tcW w:w="6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7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16" w:lineRule="exact"/>
              <w:ind w:left="20"/>
              <w:rPr>
                <w:rFonts w:ascii="Times New Roman" w:hAnsi="Times New Roman"/>
                <w:sz w:val="24"/>
                <w:szCs w:val="24"/>
              </w:rPr>
            </w:pPr>
            <w:r w:rsidRPr="00AF16BC">
              <w:rPr>
                <w:rFonts w:ascii="Arial" w:hAnsi="Arial" w:cs="Arial"/>
                <w:sz w:val="25"/>
                <w:szCs w:val="25"/>
                <w:vertAlign w:val="subscript"/>
              </w:rPr>
              <w:t>=</w:t>
            </w:r>
            <w:r w:rsidRPr="00AF16BC">
              <w:rPr>
                <w:rFonts w:ascii="Arial" w:hAnsi="Arial" w:cs="Arial"/>
                <w:i/>
                <w:iCs/>
                <w:sz w:val="17"/>
                <w:szCs w:val="17"/>
              </w:rPr>
              <w:t>µ</w:t>
            </w:r>
            <w:r w:rsidRPr="00AF16BC">
              <w:rPr>
                <w:rFonts w:ascii="Arial" w:hAnsi="Arial" w:cs="Arial"/>
                <w:sz w:val="20"/>
                <w:szCs w:val="20"/>
              </w:rPr>
              <w:t>[</w:t>
            </w:r>
            <w:r w:rsidRPr="00AF16BC">
              <w:rPr>
                <w:rFonts w:ascii="Times New Roman" w:hAnsi="Times New Roman"/>
                <w:i/>
                <w:iCs/>
                <w:sz w:val="17"/>
                <w:szCs w:val="17"/>
              </w:rPr>
              <w:t>rv</w:t>
            </w:r>
          </w:p>
        </w:tc>
        <w:tc>
          <w:tcPr>
            <w:tcW w:w="6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16" w:lineRule="exact"/>
              <w:ind w:right="38"/>
              <w:jc w:val="right"/>
              <w:rPr>
                <w:rFonts w:ascii="Times New Roman" w:hAnsi="Times New Roman"/>
                <w:sz w:val="24"/>
                <w:szCs w:val="24"/>
              </w:rPr>
            </w:pPr>
            <w:r w:rsidRPr="00AF16BC">
              <w:rPr>
                <w:rFonts w:ascii="Arial" w:hAnsi="Arial" w:cs="Arial"/>
                <w:sz w:val="25"/>
                <w:szCs w:val="25"/>
              </w:rPr>
              <w:t>]</w:t>
            </w:r>
            <w:r w:rsidRPr="00AF16BC">
              <w:rPr>
                <w:rFonts w:ascii="Arial" w:hAnsi="Arial" w:cs="Arial"/>
                <w:sz w:val="19"/>
                <w:szCs w:val="19"/>
              </w:rPr>
              <w:t>=</w:t>
            </w:r>
            <w:r w:rsidRPr="00AF16BC">
              <w:rPr>
                <w:rFonts w:ascii="Arial" w:hAnsi="Arial" w:cs="Arial"/>
                <w:sz w:val="25"/>
                <w:szCs w:val="25"/>
              </w:rPr>
              <w:t xml:space="preserve"> </w:t>
            </w:r>
            <w:r w:rsidRPr="00AF16BC">
              <w:rPr>
                <w:rFonts w:ascii="Arial" w:hAnsi="Arial" w:cs="Arial"/>
                <w:i/>
                <w:iCs/>
                <w:sz w:val="19"/>
                <w:szCs w:val="19"/>
              </w:rPr>
              <w:t>µ</w:t>
            </w:r>
            <w:r w:rsidRPr="00AF16BC">
              <w:rPr>
                <w:rFonts w:ascii="Times New Roman" w:hAnsi="Times New Roman"/>
                <w:i/>
                <w:iCs/>
                <w:sz w:val="19"/>
                <w:szCs w:val="19"/>
              </w:rPr>
              <w:t>r</w:t>
            </w:r>
          </w:p>
        </w:tc>
        <w:tc>
          <w:tcPr>
            <w:tcW w:w="1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16" w:lineRule="exact"/>
              <w:ind w:right="1118"/>
              <w:jc w:val="center"/>
              <w:rPr>
                <w:rFonts w:ascii="Times New Roman" w:hAnsi="Times New Roman"/>
                <w:sz w:val="24"/>
                <w:szCs w:val="24"/>
              </w:rPr>
            </w:pPr>
            <w:r w:rsidRPr="00AF16BC">
              <w:rPr>
                <w:rFonts w:ascii="Arial" w:hAnsi="Arial" w:cs="Arial"/>
                <w:i/>
                <w:iCs/>
                <w:sz w:val="25"/>
                <w:szCs w:val="25"/>
              </w:rPr>
              <w:t>j</w:t>
            </w:r>
            <w:r w:rsidRPr="00AF16BC">
              <w:rPr>
                <w:rFonts w:ascii="Times New Roman" w:hAnsi="Times New Roman"/>
                <w:i/>
                <w:iCs/>
                <w:sz w:val="25"/>
                <w:szCs w:val="25"/>
              </w:rPr>
              <w:t>k</w:t>
            </w:r>
          </w:p>
        </w:tc>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18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176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Классикалық</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механикада</w:t>
            </w:r>
          </w:p>
        </w:tc>
        <w:tc>
          <w:tcPr>
            <w:tcW w:w="1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93"/>
                <w:sz w:val="24"/>
                <w:szCs w:val="24"/>
              </w:rPr>
              <w:t>секторлық</w:t>
            </w:r>
          </w:p>
        </w:tc>
        <w:tc>
          <w:tcPr>
            <w:tcW w:w="18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440"/>
              <w:jc w:val="right"/>
              <w:rPr>
                <w:rFonts w:ascii="Times New Roman" w:hAnsi="Times New Roman"/>
                <w:sz w:val="24"/>
                <w:szCs w:val="24"/>
              </w:rPr>
            </w:pPr>
            <w:r w:rsidRPr="00AF16BC">
              <w:rPr>
                <w:rFonts w:ascii="Arial" w:hAnsi="Arial" w:cs="Arial"/>
                <w:w w:val="94"/>
                <w:sz w:val="24"/>
                <w:szCs w:val="24"/>
              </w:rPr>
              <w:t>жылдамдық</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overflowPunct w:val="0"/>
        <w:autoSpaceDE w:val="0"/>
        <w:autoSpaceDN w:val="0"/>
        <w:adjustRightInd w:val="0"/>
        <w:spacing w:after="0" w:line="305" w:lineRule="auto"/>
        <w:ind w:right="560"/>
        <w:jc w:val="both"/>
        <w:rPr>
          <w:rFonts w:ascii="Times New Roman" w:hAnsi="Times New Roman"/>
          <w:sz w:val="24"/>
          <w:szCs w:val="24"/>
        </w:rPr>
      </w:pPr>
      <w:r>
        <w:rPr>
          <w:rFonts w:ascii="Arial" w:hAnsi="Arial" w:cs="Arial"/>
          <w:sz w:val="23"/>
          <w:szCs w:val="23"/>
        </w:rPr>
        <w:t>ұғымы қарастырылады. Бұл траекторияның радиус-векторы сызған сектор ауданының өзгеру жылдамдығы:</w:t>
      </w:r>
    </w:p>
    <w:p w:rsidR="003323E4" w:rsidRDefault="00A3036D">
      <w:pPr>
        <w:widowControl w:val="0"/>
        <w:autoSpaceDE w:val="0"/>
        <w:autoSpaceDN w:val="0"/>
        <w:adjustRightInd w:val="0"/>
        <w:spacing w:after="0" w:line="78" w:lineRule="exact"/>
        <w:rPr>
          <w:rFonts w:ascii="Times New Roman" w:hAnsi="Times New Roman"/>
          <w:sz w:val="24"/>
          <w:szCs w:val="24"/>
        </w:rPr>
      </w:pPr>
      <w:r w:rsidRPr="00A3036D">
        <w:rPr>
          <w:noProof/>
        </w:rPr>
        <w:pict>
          <v:shape id="_x0000_s1138" type="#_x0000_t75" style="position:absolute;margin-left:0;margin-top:-4.7pt;width:75pt;height:19.55pt;z-index:-67" o:allowincell="f">
            <v:imagedata r:id="rId70" o:title=""/>
          </v:shape>
        </w:pict>
      </w:r>
    </w:p>
    <w:p w:rsidR="003323E4" w:rsidRDefault="00281624">
      <w:pPr>
        <w:widowControl w:val="0"/>
        <w:autoSpaceDE w:val="0"/>
        <w:autoSpaceDN w:val="0"/>
        <w:adjustRightInd w:val="0"/>
        <w:spacing w:after="0" w:line="240" w:lineRule="auto"/>
        <w:ind w:left="1560"/>
        <w:rPr>
          <w:rFonts w:ascii="Times New Roman" w:hAnsi="Times New Roman"/>
          <w:sz w:val="24"/>
          <w:szCs w:val="24"/>
        </w:rPr>
      </w:pPr>
      <w:r>
        <w:rPr>
          <w:rFonts w:ascii="Arial" w:hAnsi="Arial" w:cs="Arial"/>
          <w:sz w:val="24"/>
          <w:szCs w:val="24"/>
        </w:rPr>
        <w:t>(үшбұрыштың ауданы)</w:t>
      </w:r>
    </w:p>
    <w:p w:rsidR="003323E4" w:rsidRDefault="00A3036D">
      <w:pPr>
        <w:widowControl w:val="0"/>
        <w:autoSpaceDE w:val="0"/>
        <w:autoSpaceDN w:val="0"/>
        <w:adjustRightInd w:val="0"/>
        <w:spacing w:after="0" w:line="300" w:lineRule="exact"/>
        <w:rPr>
          <w:rFonts w:ascii="Times New Roman" w:hAnsi="Times New Roman"/>
          <w:sz w:val="24"/>
          <w:szCs w:val="24"/>
        </w:rPr>
      </w:pPr>
      <w:r w:rsidRPr="00A3036D">
        <w:rPr>
          <w:noProof/>
        </w:rPr>
        <w:pict>
          <v:shape id="_x0000_s1139" type="#_x0000_t75" style="position:absolute;margin-left:0;margin-top:-2.85pt;width:214.75pt;height:43.4pt;z-index:-66" o:allowincell="f">
            <v:imagedata r:id="rId71" o:title=""/>
          </v:shape>
        </w:pict>
      </w:r>
    </w:p>
    <w:p w:rsidR="003323E4" w:rsidRDefault="00281624">
      <w:pPr>
        <w:widowControl w:val="0"/>
        <w:autoSpaceDE w:val="0"/>
        <w:autoSpaceDN w:val="0"/>
        <w:adjustRightInd w:val="0"/>
        <w:spacing w:after="0" w:line="240" w:lineRule="auto"/>
        <w:ind w:left="5140"/>
        <w:rPr>
          <w:rFonts w:ascii="Times New Roman" w:hAnsi="Times New Roman"/>
          <w:sz w:val="24"/>
          <w:szCs w:val="24"/>
        </w:rPr>
      </w:pPr>
      <w:r>
        <w:rPr>
          <w:rFonts w:ascii="Times New Roman" w:hAnsi="Times New Roman"/>
          <w:sz w:val="24"/>
          <w:szCs w:val="24"/>
        </w:rPr>
        <w:t>(12.12)</w:t>
      </w:r>
    </w:p>
    <w:p w:rsidR="003323E4" w:rsidRDefault="003323E4">
      <w:pPr>
        <w:widowControl w:val="0"/>
        <w:autoSpaceDE w:val="0"/>
        <w:autoSpaceDN w:val="0"/>
        <w:adjustRightInd w:val="0"/>
        <w:spacing w:after="0" w:line="300" w:lineRule="exact"/>
        <w:rPr>
          <w:rFonts w:ascii="Times New Roman" w:hAnsi="Times New Roman"/>
          <w:sz w:val="24"/>
          <w:szCs w:val="24"/>
        </w:rPr>
      </w:pPr>
    </w:p>
    <w:p w:rsidR="003323E4" w:rsidRDefault="00281624">
      <w:pPr>
        <w:widowControl w:val="0"/>
        <w:overflowPunct w:val="0"/>
        <w:autoSpaceDE w:val="0"/>
        <w:autoSpaceDN w:val="0"/>
        <w:adjustRightInd w:val="0"/>
        <w:spacing w:after="0" w:line="249" w:lineRule="auto"/>
        <w:ind w:right="560" w:firstLine="397"/>
        <w:jc w:val="both"/>
        <w:rPr>
          <w:rFonts w:ascii="Times New Roman" w:hAnsi="Times New Roman"/>
          <w:sz w:val="24"/>
          <w:szCs w:val="24"/>
        </w:rPr>
      </w:pPr>
      <w:r>
        <w:rPr>
          <w:rFonts w:ascii="Arial" w:hAnsi="Arial" w:cs="Arial"/>
          <w:sz w:val="24"/>
          <w:szCs w:val="24"/>
        </w:rPr>
        <w:t>Сонымен импульстың сақталуы – секторлық жыл­ дамдықтың тұрақтылығын білдіреді. Ал бұдан шыға­тын қорытынды:</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2" w:lineRule="auto"/>
        <w:ind w:right="560" w:firstLine="397"/>
        <w:jc w:val="both"/>
        <w:rPr>
          <w:rFonts w:ascii="Times New Roman" w:hAnsi="Times New Roman"/>
          <w:sz w:val="24"/>
          <w:szCs w:val="24"/>
        </w:rPr>
      </w:pPr>
      <w:r>
        <w:rPr>
          <w:rFonts w:ascii="Arial" w:hAnsi="Arial" w:cs="Arial"/>
          <w:i/>
          <w:iCs/>
        </w:rPr>
        <w:t>Бірдей уақыт аралықтарында материалдық нүктенің (планетаның) радиус-векторы бірдей аудандар сызады:</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4"/>
          <w:szCs w:val="24"/>
        </w:rPr>
        <w:t xml:space="preserve">Ал бұл </w:t>
      </w:r>
      <w:r>
        <w:rPr>
          <w:rFonts w:ascii="Arial" w:hAnsi="Arial" w:cs="Arial"/>
          <w:b/>
          <w:bCs/>
          <w:sz w:val="24"/>
          <w:szCs w:val="24"/>
        </w:rPr>
        <w:t>Кеплердің екінші заңы</w:t>
      </w:r>
      <w:r>
        <w:rPr>
          <w:rFonts w:ascii="Arial" w:hAnsi="Arial" w:cs="Arial"/>
          <w:sz w:val="24"/>
          <w:szCs w:val="24"/>
        </w:rPr>
        <w:t xml:space="preserve"> болып табылады</w:t>
      </w:r>
      <w:r>
        <w:rPr>
          <w:rFonts w:ascii="Times New Roman" w:hAnsi="Times New Roman"/>
          <w:i/>
          <w:iCs/>
          <w:sz w:val="24"/>
          <w:szCs w:val="24"/>
        </w:rPr>
        <w:t>.</w:t>
      </w:r>
    </w:p>
    <w:p w:rsidR="003323E4" w:rsidRDefault="003323E4">
      <w:pPr>
        <w:widowControl w:val="0"/>
        <w:autoSpaceDE w:val="0"/>
        <w:autoSpaceDN w:val="0"/>
        <w:adjustRightInd w:val="0"/>
        <w:spacing w:after="0" w:line="16"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Полярлық координат жүйесінде:</w:t>
      </w:r>
    </w:p>
    <w:p w:rsidR="003323E4" w:rsidRDefault="003323E4">
      <w:pPr>
        <w:widowControl w:val="0"/>
        <w:autoSpaceDE w:val="0"/>
        <w:autoSpaceDN w:val="0"/>
        <w:adjustRightInd w:val="0"/>
        <w:spacing w:after="0" w:line="147" w:lineRule="exact"/>
        <w:rPr>
          <w:rFonts w:ascii="Times New Roman" w:hAnsi="Times New Roman"/>
          <w:sz w:val="24"/>
          <w:szCs w:val="24"/>
        </w:rPr>
      </w:pPr>
    </w:p>
    <w:tbl>
      <w:tblPr>
        <w:tblW w:w="0" w:type="auto"/>
        <w:tblInd w:w="440" w:type="dxa"/>
        <w:tblLayout w:type="fixed"/>
        <w:tblCellMar>
          <w:left w:w="0" w:type="dxa"/>
          <w:right w:w="0" w:type="dxa"/>
        </w:tblCellMar>
        <w:tblLook w:val="0000"/>
      </w:tblPr>
      <w:tblGrid>
        <w:gridCol w:w="120"/>
        <w:gridCol w:w="120"/>
        <w:gridCol w:w="1800"/>
        <w:gridCol w:w="1880"/>
        <w:gridCol w:w="1600"/>
        <w:gridCol w:w="20"/>
      </w:tblGrid>
      <w:tr w:rsidR="003323E4" w:rsidRPr="00AF16BC">
        <w:trPr>
          <w:trHeight w:val="308"/>
        </w:trPr>
        <w:tc>
          <w:tcPr>
            <w:tcW w:w="1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w w:val="88"/>
                <w:sz w:val="29"/>
                <w:szCs w:val="29"/>
              </w:rPr>
              <w:t>r</w:t>
            </w:r>
          </w:p>
        </w:tc>
        <w:tc>
          <w:tcPr>
            <w:tcW w:w="1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19"/>
                <w:szCs w:val="19"/>
              </w:rPr>
              <w:t>2</w:t>
            </w:r>
          </w:p>
        </w:tc>
        <w:tc>
          <w:tcPr>
            <w:tcW w:w="18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Arial" w:hAnsi="Arial" w:cs="Arial"/>
                <w:sz w:val="24"/>
                <w:szCs w:val="24"/>
              </w:rPr>
              <w:t>(C</w:t>
            </w:r>
            <w:r w:rsidRPr="00AF16BC">
              <w:rPr>
                <w:rFonts w:ascii="Times New Roman" w:hAnsi="Times New Roman"/>
                <w:sz w:val="27"/>
                <w:szCs w:val="27"/>
                <w:vertAlign w:val="subscript"/>
              </w:rPr>
              <w:t>1</w:t>
            </w:r>
            <w:r w:rsidRPr="00AF16BC">
              <w:rPr>
                <w:rFonts w:ascii="Arial" w:hAnsi="Arial" w:cs="Arial"/>
                <w:sz w:val="24"/>
                <w:szCs w:val="24"/>
              </w:rPr>
              <w:t xml:space="preserve">=2s </w:t>
            </w:r>
            <w:r w:rsidRPr="00AF16BC">
              <w:rPr>
                <w:rFonts w:ascii="Times New Roman" w:hAnsi="Times New Roman"/>
                <w:sz w:val="24"/>
                <w:szCs w:val="24"/>
              </w:rPr>
              <w:t>)</w:t>
            </w:r>
          </w:p>
        </w:tc>
        <w:tc>
          <w:tcPr>
            <w:tcW w:w="16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(12.13)</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30"/>
        </w:trPr>
        <w:tc>
          <w:tcPr>
            <w:tcW w:w="1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i/>
                <w:iCs/>
                <w:sz w:val="29"/>
                <w:szCs w:val="29"/>
              </w:rPr>
              <w:t xml:space="preserve">j </w:t>
            </w:r>
            <w:r w:rsidRPr="00AF16BC">
              <w:rPr>
                <w:rFonts w:ascii="Arial" w:hAnsi="Arial" w:cs="Arial"/>
                <w:sz w:val="29"/>
                <w:szCs w:val="29"/>
              </w:rPr>
              <w:t>=</w:t>
            </w:r>
            <w:r w:rsidRPr="00AF16BC">
              <w:rPr>
                <w:rFonts w:ascii="Arial" w:hAnsi="Arial" w:cs="Arial"/>
                <w:i/>
                <w:iCs/>
                <w:sz w:val="29"/>
                <w:szCs w:val="29"/>
              </w:rPr>
              <w:t xml:space="preserve"> </w:t>
            </w:r>
            <w:r w:rsidRPr="00AF16BC">
              <w:rPr>
                <w:rFonts w:ascii="Times New Roman" w:hAnsi="Times New Roman"/>
                <w:i/>
                <w:iCs/>
                <w:sz w:val="29"/>
                <w:szCs w:val="29"/>
              </w:rPr>
              <w:t>const</w:t>
            </w:r>
            <w:r w:rsidRPr="00AF16BC">
              <w:rPr>
                <w:rFonts w:ascii="Times New Roman" w:hAnsi="Times New Roman"/>
                <w:sz w:val="29"/>
                <w:szCs w:val="29"/>
              </w:rPr>
              <w:t>.</w:t>
            </w:r>
            <w:r w:rsidRPr="00AF16BC">
              <w:rPr>
                <w:rFonts w:ascii="Arial" w:hAnsi="Arial" w:cs="Arial"/>
                <w:i/>
                <w:iCs/>
                <w:sz w:val="29"/>
                <w:szCs w:val="29"/>
              </w:rPr>
              <w:t xml:space="preserve"> </w:t>
            </w:r>
            <w:r w:rsidRPr="00AF16BC">
              <w:rPr>
                <w:rFonts w:ascii="Arial" w:hAnsi="Arial" w:cs="Arial"/>
                <w:sz w:val="29"/>
                <w:szCs w:val="29"/>
              </w:rPr>
              <w:t>=</w:t>
            </w:r>
            <w:r w:rsidRPr="00AF16BC">
              <w:rPr>
                <w:rFonts w:ascii="Arial" w:hAnsi="Arial" w:cs="Arial"/>
                <w:i/>
                <w:iCs/>
                <w:sz w:val="29"/>
                <w:szCs w:val="29"/>
              </w:rPr>
              <w:t xml:space="preserve"> </w:t>
            </w:r>
            <w:r w:rsidRPr="00AF16BC">
              <w:rPr>
                <w:rFonts w:ascii="Times New Roman" w:hAnsi="Times New Roman"/>
                <w:i/>
                <w:iCs/>
                <w:sz w:val="29"/>
                <w:szCs w:val="29"/>
              </w:rPr>
              <w:t>C</w:t>
            </w:r>
            <w:r w:rsidRPr="00AF16BC">
              <w:rPr>
                <w:rFonts w:ascii="Times New Roman" w:hAnsi="Times New Roman"/>
                <w:sz w:val="37"/>
                <w:szCs w:val="37"/>
                <w:vertAlign w:val="subscript"/>
              </w:rPr>
              <w:t>1</w:t>
            </w:r>
          </w:p>
        </w:tc>
        <w:tc>
          <w:tcPr>
            <w:tcW w:w="18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5" w:right="700" w:bottom="435" w:left="1020" w:header="720" w:footer="720" w:gutter="0"/>
          <w:cols w:space="720" w:equalWidth="0">
            <w:col w:w="6680"/>
          </w:cols>
          <w:noEndnote/>
        </w:sectPr>
      </w:pPr>
    </w:p>
    <w:p w:rsidR="003323E4" w:rsidRDefault="003323E4">
      <w:pPr>
        <w:widowControl w:val="0"/>
        <w:autoSpaceDE w:val="0"/>
        <w:autoSpaceDN w:val="0"/>
        <w:adjustRightInd w:val="0"/>
        <w:spacing w:after="0" w:line="11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153</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5" w:right="4120" w:bottom="435" w:left="3980" w:header="720" w:footer="720" w:gutter="0"/>
          <w:cols w:space="720" w:equalWidth="0">
            <w:col w:w="300"/>
          </w:cols>
          <w:noEndnote/>
        </w:sectPr>
      </w:pPr>
    </w:p>
    <w:p w:rsidR="003323E4" w:rsidRDefault="003323E4">
      <w:pPr>
        <w:framePr w:w="2759" w:h="649" w:wrap="auto" w:vAnchor="page" w:hAnchor="page" w:x="1680" w:y="3491"/>
        <w:widowControl w:val="0"/>
        <w:autoSpaceDE w:val="0"/>
        <w:autoSpaceDN w:val="0"/>
        <w:adjustRightInd w:val="0"/>
        <w:spacing w:after="0" w:line="240" w:lineRule="auto"/>
        <w:rPr>
          <w:rFonts w:ascii="Times New Roman" w:hAnsi="Times New Roman"/>
          <w:sz w:val="24"/>
          <w:szCs w:val="24"/>
        </w:rPr>
      </w:pPr>
      <w:bookmarkStart w:id="151" w:name="page307"/>
      <w:bookmarkEnd w:id="151"/>
    </w:p>
    <w:p w:rsidR="003323E4" w:rsidRDefault="00281624">
      <w:pPr>
        <w:framePr w:w="2320" w:h="387" w:wrap="auto" w:vAnchor="page" w:hAnchor="page" w:x="1641" w:y="3491"/>
        <w:widowControl w:val="0"/>
        <w:autoSpaceDE w:val="0"/>
        <w:autoSpaceDN w:val="0"/>
        <w:adjustRightInd w:val="0"/>
        <w:spacing w:after="0" w:line="-387" w:lineRule="auto"/>
        <w:rPr>
          <w:rFonts w:ascii="Times New Roman" w:hAnsi="Times New Roman"/>
          <w:i/>
          <w:iCs/>
        </w:rPr>
      </w:pPr>
      <w:r>
        <w:rPr>
          <w:rFonts w:ascii="Times New Roman" w:hAnsi="Times New Roman"/>
          <w:i/>
          <w:iCs/>
        </w:rPr>
        <w:t xml:space="preserve">E </w:t>
      </w:r>
      <w:r>
        <w:rPr>
          <w:rFonts w:ascii="Arial" w:hAnsi="Arial" w:cs="Arial"/>
        </w:rPr>
        <w:t>=</w:t>
      </w:r>
      <w:r>
        <w:rPr>
          <w:rFonts w:ascii="Times New Roman" w:hAnsi="Times New Roman"/>
          <w:i/>
          <w:iCs/>
        </w:rPr>
        <w:t xml:space="preserve"> </w:t>
      </w:r>
      <w:r>
        <w:rPr>
          <w:rFonts w:ascii="Arial" w:hAnsi="Arial" w:cs="Arial"/>
          <w:i/>
          <w:iCs/>
          <w:sz w:val="43"/>
          <w:szCs w:val="43"/>
          <w:u w:val="single"/>
          <w:vertAlign w:val="superscript"/>
        </w:rPr>
        <w:t>µ</w:t>
      </w:r>
      <w:r>
        <w:rPr>
          <w:rFonts w:ascii="Times New Roman" w:hAnsi="Times New Roman"/>
          <w:i/>
          <w:iCs/>
        </w:rPr>
        <w:t xml:space="preserve"> r </w:t>
      </w:r>
      <w:r>
        <w:rPr>
          <w:rFonts w:ascii="Times New Roman" w:hAnsi="Times New Roman"/>
          <w:vertAlign w:val="superscript"/>
        </w:rPr>
        <w:t>2</w:t>
      </w:r>
      <w:r>
        <w:rPr>
          <w:rFonts w:ascii="Times New Roman" w:hAnsi="Times New Roman"/>
          <w:i/>
          <w:iCs/>
        </w:rPr>
        <w:t xml:space="preserve">  </w:t>
      </w:r>
      <w:r>
        <w:rPr>
          <w:rFonts w:ascii="Arial" w:hAnsi="Arial" w:cs="Arial"/>
        </w:rPr>
        <w:t>+</w:t>
      </w:r>
      <w:r>
        <w:rPr>
          <w:rFonts w:ascii="Times New Roman" w:hAnsi="Times New Roman"/>
          <w:i/>
          <w:iCs/>
        </w:rPr>
        <w:t xml:space="preserve"> </w:t>
      </w:r>
      <w:r>
        <w:rPr>
          <w:rFonts w:ascii="Times New Roman" w:hAnsi="Times New Roman"/>
          <w:i/>
          <w:iCs/>
          <w:sz w:val="43"/>
          <w:szCs w:val="43"/>
          <w:vertAlign w:val="superscript"/>
        </w:rPr>
        <w:t>L</w:t>
      </w:r>
      <w:r>
        <w:rPr>
          <w:rFonts w:ascii="Times New Roman" w:hAnsi="Times New Roman"/>
          <w:vertAlign w:val="superscript"/>
        </w:rPr>
        <w:t>2</w:t>
      </w:r>
      <w:r>
        <w:rPr>
          <w:rFonts w:ascii="Times New Roman" w:hAnsi="Times New Roman"/>
          <w:i/>
          <w:iCs/>
        </w:rPr>
        <w:t xml:space="preserve">    </w:t>
      </w:r>
      <w:r>
        <w:rPr>
          <w:rFonts w:ascii="Arial" w:hAnsi="Arial" w:cs="Arial"/>
        </w:rPr>
        <w:t>+</w:t>
      </w:r>
      <w:r>
        <w:rPr>
          <w:rFonts w:ascii="Times New Roman" w:hAnsi="Times New Roman"/>
          <w:i/>
          <w:iCs/>
        </w:rPr>
        <w:t xml:space="preserve">U </w:t>
      </w:r>
      <w:r>
        <w:rPr>
          <w:rFonts w:ascii="Arial" w:hAnsi="Arial" w:cs="Arial"/>
          <w:sz w:val="28"/>
          <w:szCs w:val="28"/>
        </w:rPr>
        <w:t>(</w:t>
      </w:r>
      <w:r>
        <w:rPr>
          <w:rFonts w:ascii="Times New Roman" w:hAnsi="Times New Roman"/>
          <w:i/>
          <w:iCs/>
        </w:rPr>
        <w:t>r</w:t>
      </w:r>
      <w:r>
        <w:rPr>
          <w:rFonts w:ascii="Arial" w:hAnsi="Arial" w:cs="Arial"/>
          <w:sz w:val="28"/>
          <w:szCs w:val="28"/>
        </w:rPr>
        <w:t>)</w:t>
      </w:r>
    </w:p>
    <w:p w:rsidR="003323E4" w:rsidRDefault="00281624">
      <w:pPr>
        <w:framePr w:w="200" w:h="236" w:wrap="auto" w:vAnchor="page" w:hAnchor="page" w:x="2081" w:y="3826"/>
        <w:widowControl w:val="0"/>
        <w:autoSpaceDE w:val="0"/>
        <w:autoSpaceDN w:val="0"/>
        <w:adjustRightInd w:val="0"/>
        <w:spacing w:after="0" w:line="233" w:lineRule="auto"/>
        <w:rPr>
          <w:rFonts w:ascii="Times New Roman" w:hAnsi="Times New Roman"/>
          <w:sz w:val="23"/>
          <w:szCs w:val="23"/>
        </w:rPr>
      </w:pPr>
      <w:r>
        <w:rPr>
          <w:rFonts w:ascii="Times New Roman" w:hAnsi="Times New Roman"/>
          <w:sz w:val="23"/>
          <w:szCs w:val="23"/>
        </w:rPr>
        <w:t>2</w:t>
      </w:r>
    </w:p>
    <w:p w:rsidR="003323E4" w:rsidRDefault="00281624">
      <w:pPr>
        <w:framePr w:w="520" w:h="236" w:wrap="auto" w:vAnchor="page" w:hAnchor="page" w:x="2721" w:y="3826"/>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2</w:t>
      </w:r>
      <w:r>
        <w:rPr>
          <w:rFonts w:ascii="Arial" w:hAnsi="Arial" w:cs="Arial"/>
          <w:i/>
          <w:iCs/>
          <w:sz w:val="21"/>
          <w:szCs w:val="21"/>
        </w:rPr>
        <w:t>µ</w:t>
      </w:r>
      <w:r>
        <w:rPr>
          <w:rFonts w:ascii="Times New Roman" w:hAnsi="Times New Roman"/>
          <w:i/>
          <w:iCs/>
          <w:sz w:val="21"/>
          <w:szCs w:val="21"/>
        </w:rPr>
        <w:t>r</w:t>
      </w:r>
      <w:r>
        <w:rPr>
          <w:rFonts w:ascii="Times New Roman" w:hAnsi="Times New Roman"/>
          <w:sz w:val="21"/>
          <w:szCs w:val="21"/>
        </w:rPr>
        <w:t xml:space="preserve"> </w:t>
      </w:r>
      <w:r>
        <w:rPr>
          <w:rFonts w:ascii="Times New Roman" w:hAnsi="Times New Roman"/>
          <w:sz w:val="21"/>
          <w:szCs w:val="21"/>
          <w:vertAlign w:val="superscript"/>
        </w:rPr>
        <w:t>2</w:t>
      </w:r>
    </w:p>
    <w:tbl>
      <w:tblPr>
        <w:tblW w:w="0" w:type="auto"/>
        <w:tblLayout w:type="fixed"/>
        <w:tblCellMar>
          <w:left w:w="0" w:type="dxa"/>
          <w:right w:w="0" w:type="dxa"/>
        </w:tblCellMar>
        <w:tblLook w:val="0000"/>
      </w:tblPr>
      <w:tblGrid>
        <w:gridCol w:w="1140"/>
        <w:gridCol w:w="20"/>
        <w:gridCol w:w="180"/>
        <w:gridCol w:w="1360"/>
        <w:gridCol w:w="1780"/>
        <w:gridCol w:w="460"/>
        <w:gridCol w:w="1040"/>
        <w:gridCol w:w="20"/>
      </w:tblGrid>
      <w:tr w:rsidR="003323E4" w:rsidRPr="00AF16BC">
        <w:trPr>
          <w:trHeight w:val="314"/>
        </w:trPr>
        <w:tc>
          <w:tcPr>
            <w:tcW w:w="448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Импульстың сақталу заңынан:</w:t>
            </w:r>
          </w:p>
        </w:tc>
        <w:tc>
          <w:tcPr>
            <w:tcW w:w="4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sz w:val="30"/>
                <w:szCs w:val="30"/>
              </w:rPr>
              <w:t>L</w:t>
            </w:r>
          </w:p>
        </w:tc>
        <w:tc>
          <w:tcPr>
            <w:tcW w:w="1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4"/>
        </w:trPr>
        <w:tc>
          <w:tcPr>
            <w:tcW w:w="1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8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36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7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45" w:lineRule="exact"/>
              <w:ind w:left="1240"/>
              <w:rPr>
                <w:rFonts w:ascii="Times New Roman" w:hAnsi="Times New Roman"/>
                <w:sz w:val="24"/>
                <w:szCs w:val="24"/>
              </w:rPr>
            </w:pPr>
            <w:r w:rsidRPr="00AF16BC">
              <w:rPr>
                <w:rFonts w:ascii="Arial" w:hAnsi="Arial" w:cs="Arial"/>
                <w:i/>
                <w:iCs/>
                <w:sz w:val="30"/>
                <w:szCs w:val="30"/>
              </w:rPr>
              <w:t xml:space="preserve">j </w:t>
            </w:r>
            <w:r w:rsidRPr="00AF16BC">
              <w:rPr>
                <w:rFonts w:ascii="Arial" w:hAnsi="Arial" w:cs="Arial"/>
                <w:sz w:val="30"/>
                <w:szCs w:val="30"/>
              </w:rPr>
              <w:t>=</w:t>
            </w:r>
          </w:p>
        </w:tc>
        <w:tc>
          <w:tcPr>
            <w:tcW w:w="460" w:type="dxa"/>
            <w:vMerge/>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4"/>
        </w:trPr>
        <w:tc>
          <w:tcPr>
            <w:tcW w:w="1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3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7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i/>
                <w:iCs/>
                <w:w w:val="84"/>
                <w:sz w:val="30"/>
                <w:szCs w:val="30"/>
              </w:rPr>
              <w:t>µ</w:t>
            </w:r>
            <w:r w:rsidRPr="00AF16BC">
              <w:rPr>
                <w:rFonts w:ascii="Times New Roman" w:hAnsi="Times New Roman"/>
                <w:i/>
                <w:iCs/>
                <w:w w:val="84"/>
                <w:sz w:val="30"/>
                <w:szCs w:val="30"/>
              </w:rPr>
              <w:t>r</w:t>
            </w:r>
            <w:r w:rsidRPr="00AF16BC">
              <w:rPr>
                <w:rFonts w:ascii="Arial" w:hAnsi="Arial" w:cs="Arial"/>
                <w:i/>
                <w:iCs/>
                <w:w w:val="84"/>
                <w:sz w:val="30"/>
                <w:szCs w:val="30"/>
              </w:rPr>
              <w:t xml:space="preserve"> </w:t>
            </w:r>
            <w:r w:rsidRPr="00AF16BC">
              <w:rPr>
                <w:rFonts w:ascii="Times New Roman" w:hAnsi="Times New Roman"/>
                <w:w w:val="84"/>
                <w:sz w:val="30"/>
                <w:szCs w:val="30"/>
                <w:vertAlign w:val="superscript"/>
              </w:rPr>
              <w:t>2</w:t>
            </w:r>
          </w:p>
        </w:tc>
        <w:tc>
          <w:tcPr>
            <w:tcW w:w="10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(12.14)</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9"/>
        </w:trPr>
        <w:tc>
          <w:tcPr>
            <w:tcW w:w="4480" w:type="dxa"/>
            <w:gridSpan w:val="5"/>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sz w:val="24"/>
                <w:szCs w:val="24"/>
              </w:rPr>
              <w:t>ал энергия сақталу заңынан (12.10):</w:t>
            </w:r>
          </w:p>
        </w:tc>
        <w:tc>
          <w:tcPr>
            <w:tcW w:w="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82"/>
        </w:trPr>
        <w:tc>
          <w:tcPr>
            <w:tcW w:w="4480" w:type="dxa"/>
            <w:gridSpan w:val="5"/>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30"/>
        </w:trPr>
        <w:tc>
          <w:tcPr>
            <w:tcW w:w="1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8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36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7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09"/>
        </w:trPr>
        <w:tc>
          <w:tcPr>
            <w:tcW w:w="11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89" w:lineRule="exact"/>
              <w:ind w:left="440"/>
              <w:rPr>
                <w:rFonts w:ascii="Times New Roman" w:hAnsi="Times New Roman"/>
                <w:sz w:val="24"/>
                <w:szCs w:val="24"/>
              </w:rPr>
            </w:pPr>
            <w:r w:rsidRPr="00AF16BC">
              <w:rPr>
                <w:rFonts w:ascii="Times New Roman" w:hAnsi="Times New Roman"/>
                <w:i/>
                <w:iCs/>
                <w:sz w:val="25"/>
                <w:szCs w:val="25"/>
              </w:rPr>
              <w:t xml:space="preserve">r </w:t>
            </w:r>
            <w:r w:rsidRPr="00AF16BC">
              <w:rPr>
                <w:rFonts w:ascii="Arial" w:hAnsi="Arial" w:cs="Arial"/>
                <w:sz w:val="25"/>
                <w:szCs w:val="25"/>
              </w:rPr>
              <w:t>= ±</w:t>
            </w:r>
          </w:p>
        </w:tc>
        <w:tc>
          <w:tcPr>
            <w:tcW w:w="18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5"/>
                <w:szCs w:val="25"/>
              </w:rPr>
              <w:t>2</w:t>
            </w:r>
          </w:p>
        </w:tc>
        <w:tc>
          <w:tcPr>
            <w:tcW w:w="31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Arial" w:hAnsi="Arial" w:cs="Arial"/>
                <w:sz w:val="37"/>
                <w:szCs w:val="37"/>
              </w:rPr>
              <w:t>(</w:t>
            </w:r>
            <w:r w:rsidRPr="00AF16BC">
              <w:rPr>
                <w:rFonts w:ascii="Times New Roman" w:hAnsi="Times New Roman"/>
                <w:i/>
                <w:iCs/>
                <w:sz w:val="25"/>
                <w:szCs w:val="25"/>
              </w:rPr>
              <w:t>E</w:t>
            </w:r>
            <w:r w:rsidRPr="00AF16BC">
              <w:rPr>
                <w:rFonts w:ascii="Arial" w:hAnsi="Arial" w:cs="Arial"/>
                <w:sz w:val="37"/>
                <w:szCs w:val="37"/>
              </w:rPr>
              <w:t xml:space="preserve"> </w:t>
            </w:r>
            <w:r w:rsidRPr="00AF16BC">
              <w:rPr>
                <w:rFonts w:ascii="Arial" w:hAnsi="Arial" w:cs="Arial"/>
                <w:sz w:val="25"/>
                <w:szCs w:val="25"/>
              </w:rPr>
              <w:t>-</w:t>
            </w:r>
            <w:r w:rsidRPr="00AF16BC">
              <w:rPr>
                <w:rFonts w:ascii="Times New Roman" w:hAnsi="Times New Roman"/>
                <w:i/>
                <w:iCs/>
                <w:sz w:val="25"/>
                <w:szCs w:val="25"/>
              </w:rPr>
              <w:t>U</w:t>
            </w:r>
            <w:r w:rsidRPr="00AF16BC">
              <w:rPr>
                <w:rFonts w:ascii="Arial" w:hAnsi="Arial" w:cs="Arial"/>
                <w:sz w:val="37"/>
                <w:szCs w:val="37"/>
              </w:rPr>
              <w:t xml:space="preserve"> </w:t>
            </w:r>
            <w:r w:rsidRPr="00AF16BC">
              <w:rPr>
                <w:rFonts w:ascii="Arial" w:hAnsi="Arial" w:cs="Arial"/>
                <w:i/>
                <w:iCs/>
                <w:sz w:val="23"/>
                <w:szCs w:val="23"/>
                <w:vertAlign w:val="subscript"/>
              </w:rPr>
              <w:t>эфф</w:t>
            </w:r>
            <w:r w:rsidRPr="00AF16BC">
              <w:rPr>
                <w:rFonts w:ascii="Arial" w:hAnsi="Arial" w:cs="Arial"/>
                <w:sz w:val="37"/>
                <w:szCs w:val="37"/>
              </w:rPr>
              <w:t xml:space="preserve"> </w:t>
            </w:r>
            <w:r w:rsidRPr="00AF16BC">
              <w:rPr>
                <w:rFonts w:ascii="Arial" w:hAnsi="Arial" w:cs="Arial"/>
                <w:sz w:val="32"/>
                <w:szCs w:val="32"/>
              </w:rPr>
              <w:t>(</w:t>
            </w:r>
            <w:r w:rsidRPr="00AF16BC">
              <w:rPr>
                <w:rFonts w:ascii="Times New Roman" w:hAnsi="Times New Roman"/>
                <w:i/>
                <w:iCs/>
                <w:sz w:val="25"/>
                <w:szCs w:val="25"/>
              </w:rPr>
              <w:t>r</w:t>
            </w:r>
            <w:r w:rsidRPr="00AF16BC">
              <w:rPr>
                <w:rFonts w:ascii="Arial" w:hAnsi="Arial" w:cs="Arial"/>
                <w:sz w:val="32"/>
                <w:szCs w:val="32"/>
              </w:rPr>
              <w:t>)</w:t>
            </w:r>
            <w:r w:rsidRPr="00AF16BC">
              <w:rPr>
                <w:rFonts w:ascii="Arial" w:hAnsi="Arial" w:cs="Arial"/>
                <w:sz w:val="37"/>
                <w:szCs w:val="37"/>
              </w:rPr>
              <w:t>)</w:t>
            </w: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7"/>
        </w:trPr>
        <w:tc>
          <w:tcPr>
            <w:tcW w:w="11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i/>
                <w:iCs/>
                <w:w w:val="96"/>
                <w:sz w:val="25"/>
                <w:szCs w:val="25"/>
              </w:rPr>
              <w:t>µ</w:t>
            </w:r>
          </w:p>
        </w:tc>
        <w:tc>
          <w:tcPr>
            <w:tcW w:w="31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0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00"/>
              <w:jc w:val="right"/>
              <w:rPr>
                <w:rFonts w:ascii="Times New Roman" w:hAnsi="Times New Roman"/>
                <w:sz w:val="24"/>
                <w:szCs w:val="24"/>
              </w:rPr>
            </w:pPr>
            <w:r w:rsidRPr="00AF16BC">
              <w:rPr>
                <w:rFonts w:ascii="Arial" w:hAnsi="Arial" w:cs="Arial"/>
                <w:w w:val="96"/>
                <w:sz w:val="24"/>
                <w:szCs w:val="24"/>
              </w:rPr>
              <w:t>(12.15),</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53"/>
        </w:trPr>
        <w:tc>
          <w:tcPr>
            <w:tcW w:w="1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7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0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8"/>
        </w:trPr>
        <w:tc>
          <w:tcPr>
            <w:tcW w:w="1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7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0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4"/>
        </w:trPr>
        <w:tc>
          <w:tcPr>
            <w:tcW w:w="5980" w:type="dxa"/>
            <w:gridSpan w:val="7"/>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7"/>
                <w:sz w:val="24"/>
                <w:szCs w:val="24"/>
              </w:rPr>
              <w:t>табамыз, өйткені (12.10) формуладан, (12.4) қойғанда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374" w:lineRule="exact"/>
        <w:rPr>
          <w:rFonts w:ascii="Times New Roman" w:hAnsi="Times New Roman"/>
          <w:sz w:val="24"/>
          <w:szCs w:val="24"/>
        </w:rPr>
      </w:pPr>
      <w:r w:rsidRPr="00A3036D">
        <w:rPr>
          <w:noProof/>
        </w:rPr>
        <w:pict>
          <v:shape id="_x0000_s1140" type="#_x0000_t75" style="position:absolute;margin-left:-110.5pt;margin-top:-52.8pt;width:7.7pt;height:32.65pt;z-index:-65;mso-position-horizontal-relative:text;mso-position-vertical-relative:text" o:allowincell="f">
            <v:imagedata r:id="rId72" o:title=""/>
          </v:shape>
        </w:pict>
      </w:r>
      <w:r w:rsidRPr="00A3036D">
        <w:rPr>
          <w:noProof/>
        </w:rPr>
        <w:pict>
          <v:line id="_x0000_s1141" style="position:absolute;z-index:-64;mso-position-horizontal-relative:text;mso-position-vertical-relative:text" from="-84.2pt,14.55pt" to="-59.9pt,14.55pt" o:allowincell="f" strokeweight=".1376mm"/>
        </w:pict>
      </w:r>
    </w:p>
    <w:p w:rsidR="003323E4" w:rsidRDefault="00281624">
      <w:pPr>
        <w:widowControl w:val="0"/>
        <w:autoSpaceDE w:val="0"/>
        <w:autoSpaceDN w:val="0"/>
        <w:adjustRightInd w:val="0"/>
        <w:spacing w:after="0" w:line="240" w:lineRule="auto"/>
        <w:ind w:left="5100"/>
        <w:rPr>
          <w:rFonts w:ascii="Times New Roman" w:hAnsi="Times New Roman"/>
          <w:sz w:val="24"/>
          <w:szCs w:val="24"/>
        </w:rPr>
      </w:pPr>
      <w:r>
        <w:rPr>
          <w:rFonts w:ascii="Arial" w:hAnsi="Arial" w:cs="Arial"/>
          <w:sz w:val="24"/>
          <w:szCs w:val="24"/>
        </w:rPr>
        <w:t>(12.16),</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48" w:lineRule="auto"/>
        <w:ind w:firstLine="397"/>
        <w:jc w:val="both"/>
        <w:rPr>
          <w:rFonts w:ascii="Times New Roman" w:hAnsi="Times New Roman"/>
          <w:sz w:val="24"/>
          <w:szCs w:val="24"/>
        </w:rPr>
      </w:pPr>
      <w:r>
        <w:rPr>
          <w:rFonts w:ascii="Arial" w:hAnsi="Arial" w:cs="Arial"/>
          <w:sz w:val="24"/>
          <w:szCs w:val="24"/>
        </w:rPr>
        <w:t>шығады. Осындағы соңғы екі мүше радиус- вектордың функциялары болғандықтан, біріктіріліп, эффективті потенциалдық энергия деп аталады:</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160"/>
        <w:rPr>
          <w:rFonts w:ascii="Times New Roman" w:hAnsi="Times New Roman"/>
          <w:sz w:val="24"/>
          <w:szCs w:val="24"/>
        </w:rPr>
      </w:pPr>
      <w:r>
        <w:rPr>
          <w:rFonts w:ascii="Times New Roman" w:hAnsi="Times New Roman"/>
          <w:i/>
          <w:iCs/>
          <w:sz w:val="23"/>
          <w:szCs w:val="23"/>
        </w:rPr>
        <w:t>L</w:t>
      </w:r>
      <w:r>
        <w:rPr>
          <w:rFonts w:ascii="Times New Roman" w:hAnsi="Times New Roman"/>
          <w:sz w:val="23"/>
          <w:szCs w:val="23"/>
          <w:vertAlign w:val="superscript"/>
        </w:rPr>
        <w:t>2</w:t>
      </w:r>
    </w:p>
    <w:p w:rsidR="003323E4" w:rsidRDefault="00A3036D">
      <w:pPr>
        <w:widowControl w:val="0"/>
        <w:tabs>
          <w:tab w:val="left" w:pos="5140"/>
        </w:tabs>
        <w:autoSpaceDE w:val="0"/>
        <w:autoSpaceDN w:val="0"/>
        <w:adjustRightInd w:val="0"/>
        <w:spacing w:after="0" w:line="240" w:lineRule="auto"/>
        <w:ind w:left="400"/>
        <w:rPr>
          <w:rFonts w:ascii="Times New Roman" w:hAnsi="Times New Roman"/>
          <w:sz w:val="24"/>
          <w:szCs w:val="24"/>
        </w:rPr>
      </w:pPr>
      <w:r w:rsidRPr="00A3036D">
        <w:rPr>
          <w:noProof/>
        </w:rPr>
        <w:pict>
          <v:line id="_x0000_s1142" style="position:absolute;left:0;text-align:left;z-index:-63" from="100.6pt,2.3pt" to="124.1pt,2.3pt" o:allowincell="f" strokeweight=".1323mm"/>
        </w:pict>
      </w:r>
      <w:r w:rsidR="00281624">
        <w:rPr>
          <w:rFonts w:ascii="Arial" w:hAnsi="Arial" w:cs="Arial"/>
          <w:sz w:val="24"/>
          <w:szCs w:val="24"/>
        </w:rPr>
        <w:t>U</w:t>
      </w:r>
      <w:r w:rsidR="00281624">
        <w:rPr>
          <w:rFonts w:ascii="Arial" w:hAnsi="Arial" w:cs="Arial"/>
          <w:sz w:val="27"/>
          <w:szCs w:val="27"/>
          <w:vertAlign w:val="subscript"/>
        </w:rPr>
        <w:t>эфф</w:t>
      </w:r>
      <w:r w:rsidR="00281624">
        <w:rPr>
          <w:rFonts w:ascii="Arial" w:hAnsi="Arial" w:cs="Arial"/>
          <w:sz w:val="24"/>
          <w:szCs w:val="24"/>
        </w:rPr>
        <w:t>(r )= U(r ) +</w:t>
      </w:r>
      <w:r w:rsidR="00281624">
        <w:rPr>
          <w:rFonts w:ascii="Times New Roman" w:hAnsi="Times New Roman"/>
          <w:sz w:val="45"/>
          <w:szCs w:val="45"/>
          <w:vertAlign w:val="superscript"/>
        </w:rPr>
        <w:t>2</w:t>
      </w:r>
      <w:r w:rsidR="00281624">
        <w:rPr>
          <w:rFonts w:ascii="Arial" w:hAnsi="Arial" w:cs="Arial"/>
          <w:i/>
          <w:iCs/>
          <w:sz w:val="45"/>
          <w:szCs w:val="45"/>
          <w:vertAlign w:val="superscript"/>
        </w:rPr>
        <w:t>µ</w:t>
      </w:r>
      <w:r w:rsidR="00281624">
        <w:rPr>
          <w:rFonts w:ascii="Times New Roman" w:hAnsi="Times New Roman"/>
          <w:i/>
          <w:iCs/>
          <w:sz w:val="45"/>
          <w:szCs w:val="45"/>
          <w:vertAlign w:val="superscript"/>
        </w:rPr>
        <w:t>r</w:t>
      </w:r>
      <w:r w:rsidR="00281624">
        <w:rPr>
          <w:rFonts w:ascii="Arial" w:hAnsi="Arial" w:cs="Arial"/>
          <w:sz w:val="24"/>
          <w:szCs w:val="24"/>
        </w:rPr>
        <w:t xml:space="preserve"> </w:t>
      </w:r>
      <w:r w:rsidR="00281624">
        <w:rPr>
          <w:rFonts w:ascii="Times New Roman" w:hAnsi="Times New Roman"/>
          <w:sz w:val="21"/>
          <w:szCs w:val="21"/>
          <w:vertAlign w:val="superscript"/>
        </w:rPr>
        <w:t>2</w:t>
      </w:r>
      <w:r w:rsidR="00281624">
        <w:rPr>
          <w:rFonts w:ascii="Times New Roman" w:hAnsi="Times New Roman"/>
          <w:sz w:val="24"/>
          <w:szCs w:val="24"/>
        </w:rPr>
        <w:tab/>
      </w:r>
      <w:r w:rsidR="00281624">
        <w:rPr>
          <w:rFonts w:ascii="Arial" w:hAnsi="Arial" w:cs="Arial"/>
        </w:rPr>
        <w:t>(12.17),</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Pr="00AF16BC" w:rsidRDefault="00281624">
      <w:pPr>
        <w:widowControl w:val="0"/>
        <w:overflowPunct w:val="0"/>
        <w:autoSpaceDE w:val="0"/>
        <w:autoSpaceDN w:val="0"/>
        <w:adjustRightInd w:val="0"/>
        <w:spacing w:after="0" w:line="247" w:lineRule="auto"/>
        <w:ind w:firstLine="397"/>
        <w:jc w:val="both"/>
        <w:rPr>
          <w:rFonts w:ascii="Times New Roman" w:hAnsi="Times New Roman"/>
          <w:sz w:val="24"/>
          <w:szCs w:val="24"/>
          <w:lang w:val="ru-RU"/>
        </w:rPr>
      </w:pPr>
      <w:r w:rsidRPr="00AF16BC">
        <w:rPr>
          <w:rFonts w:ascii="Arial" w:hAnsi="Arial" w:cs="Arial"/>
          <w:sz w:val="24"/>
          <w:szCs w:val="24"/>
          <w:lang w:val="ru-RU"/>
        </w:rPr>
        <w:t>Сонымен, (12.14), (12.15) формулалардан траектория теңдеуін табамыз:</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tbl>
      <w:tblPr>
        <w:tblW w:w="0" w:type="auto"/>
        <w:tblLayout w:type="fixed"/>
        <w:tblCellMar>
          <w:left w:w="0" w:type="dxa"/>
          <w:right w:w="0" w:type="dxa"/>
        </w:tblCellMar>
        <w:tblLook w:val="0000"/>
      </w:tblPr>
      <w:tblGrid>
        <w:gridCol w:w="1280"/>
        <w:gridCol w:w="260"/>
        <w:gridCol w:w="280"/>
        <w:gridCol w:w="860"/>
        <w:gridCol w:w="320"/>
        <w:gridCol w:w="340"/>
        <w:gridCol w:w="320"/>
        <w:gridCol w:w="240"/>
        <w:gridCol w:w="480"/>
        <w:gridCol w:w="680"/>
        <w:gridCol w:w="1080"/>
        <w:gridCol w:w="20"/>
      </w:tblGrid>
      <w:tr w:rsidR="003323E4" w:rsidRPr="00AF16BC">
        <w:trPr>
          <w:trHeight w:val="291"/>
        </w:trPr>
        <w:tc>
          <w:tcPr>
            <w:tcW w:w="15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20"/>
              <w:rPr>
                <w:rFonts w:ascii="Times New Roman" w:hAnsi="Times New Roman"/>
                <w:sz w:val="24"/>
                <w:szCs w:val="24"/>
              </w:rPr>
            </w:pPr>
            <w:r w:rsidRPr="00AF16BC">
              <w:rPr>
                <w:rFonts w:ascii="Arial" w:hAnsi="Arial" w:cs="Arial"/>
                <w:i/>
                <w:iCs/>
              </w:rPr>
              <w:t xml:space="preserve">j </w:t>
            </w:r>
            <w:r w:rsidRPr="00AF16BC">
              <w:rPr>
                <w:rFonts w:ascii="Arial" w:hAnsi="Arial" w:cs="Arial"/>
              </w:rPr>
              <w:t>= ∫</w:t>
            </w:r>
            <w:r w:rsidRPr="00AF16BC">
              <w:rPr>
                <w:rFonts w:ascii="Arial" w:hAnsi="Arial" w:cs="Arial"/>
                <w:i/>
                <w:iCs/>
              </w:rPr>
              <w:t xml:space="preserve"> </w:t>
            </w:r>
            <w:r w:rsidRPr="00AF16BC">
              <w:rPr>
                <w:rFonts w:ascii="Times New Roman" w:hAnsi="Times New Roman"/>
                <w:i/>
                <w:iCs/>
              </w:rPr>
              <w:t>d</w:t>
            </w:r>
            <w:r w:rsidRPr="00AF16BC">
              <w:rPr>
                <w:rFonts w:ascii="Arial" w:hAnsi="Arial" w:cs="Arial"/>
                <w:i/>
                <w:iCs/>
              </w:rPr>
              <w:t xml:space="preserve">j </w:t>
            </w:r>
            <w:r w:rsidRPr="00AF16BC">
              <w:rPr>
                <w:rFonts w:ascii="Arial" w:hAnsi="Arial" w:cs="Arial"/>
              </w:rPr>
              <w:t>= ∫</w:t>
            </w:r>
          </w:p>
        </w:tc>
        <w:tc>
          <w:tcPr>
            <w:tcW w:w="28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6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ind w:left="460"/>
              <w:rPr>
                <w:rFonts w:ascii="Times New Roman" w:hAnsi="Times New Roman"/>
                <w:sz w:val="24"/>
                <w:szCs w:val="24"/>
              </w:rPr>
            </w:pPr>
            <w:r w:rsidRPr="00AF16BC">
              <w:rPr>
                <w:rFonts w:ascii="Times New Roman" w:hAnsi="Times New Roman"/>
                <w:i/>
                <w:iCs/>
              </w:rPr>
              <w:t>Ldr</w:t>
            </w:r>
          </w:p>
        </w:tc>
        <w:tc>
          <w:tcPr>
            <w:tcW w:w="3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52"/>
        </w:trPr>
        <w:tc>
          <w:tcPr>
            <w:tcW w:w="15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rPr>
              <w:t xml:space="preserve">r </w:t>
            </w:r>
            <w:r w:rsidRPr="00AF16BC">
              <w:rPr>
                <w:rFonts w:ascii="Times New Roman" w:hAnsi="Times New Roman"/>
                <w:vertAlign w:val="superscript"/>
              </w:rPr>
              <w:t>2</w:t>
            </w:r>
          </w:p>
        </w:tc>
        <w:tc>
          <w:tcPr>
            <w:tcW w:w="11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352" w:lineRule="exact"/>
              <w:jc w:val="right"/>
              <w:rPr>
                <w:rFonts w:ascii="Times New Roman" w:hAnsi="Times New Roman"/>
                <w:sz w:val="24"/>
                <w:szCs w:val="24"/>
              </w:rPr>
            </w:pPr>
            <w:r w:rsidRPr="00AF16BC">
              <w:rPr>
                <w:rFonts w:ascii="Times New Roman" w:hAnsi="Times New Roman"/>
                <w:w w:val="99"/>
              </w:rPr>
              <w:t>2</w:t>
            </w:r>
            <w:r w:rsidRPr="00AF16BC">
              <w:rPr>
                <w:rFonts w:ascii="Arial" w:hAnsi="Arial" w:cs="Arial"/>
                <w:i/>
                <w:iCs/>
                <w:w w:val="99"/>
              </w:rPr>
              <w:t>µ</w:t>
            </w:r>
            <w:r w:rsidRPr="00AF16BC">
              <w:rPr>
                <w:rFonts w:ascii="Arial" w:hAnsi="Arial" w:cs="Arial"/>
                <w:w w:val="99"/>
                <w:sz w:val="33"/>
                <w:szCs w:val="33"/>
              </w:rPr>
              <w:t>(</w:t>
            </w:r>
            <w:r w:rsidRPr="00AF16BC">
              <w:rPr>
                <w:rFonts w:ascii="Times New Roman" w:hAnsi="Times New Roman"/>
                <w:i/>
                <w:iCs/>
                <w:w w:val="99"/>
              </w:rPr>
              <w:t>E</w:t>
            </w:r>
            <w:r w:rsidRPr="00AF16BC">
              <w:rPr>
                <w:rFonts w:ascii="Times New Roman" w:hAnsi="Times New Roman"/>
                <w:w w:val="99"/>
              </w:rPr>
              <w:t xml:space="preserve"> </w:t>
            </w:r>
            <w:r w:rsidRPr="00AF16BC">
              <w:rPr>
                <w:rFonts w:ascii="Arial" w:hAnsi="Arial" w:cs="Arial"/>
                <w:w w:val="99"/>
              </w:rPr>
              <w:t>-</w:t>
            </w:r>
            <w:r w:rsidRPr="00AF16BC">
              <w:rPr>
                <w:rFonts w:ascii="Times New Roman" w:hAnsi="Times New Roman"/>
                <w:i/>
                <w:iCs/>
                <w:w w:val="99"/>
              </w:rPr>
              <w:t>U</w:t>
            </w:r>
            <w:r w:rsidRPr="00AF16BC">
              <w:rPr>
                <w:rFonts w:ascii="Times New Roman" w:hAnsi="Times New Roman"/>
                <w:w w:val="99"/>
              </w:rPr>
              <w:t xml:space="preserve"> </w:t>
            </w:r>
            <w:r w:rsidRPr="00AF16BC">
              <w:rPr>
                <w:rFonts w:ascii="Arial" w:hAnsi="Arial" w:cs="Arial"/>
                <w:i/>
                <w:iCs/>
                <w:w w:val="99"/>
                <w:vertAlign w:val="subscript"/>
              </w:rPr>
              <w:t>эфф</w:t>
            </w:r>
          </w:p>
        </w:tc>
        <w:tc>
          <w:tcPr>
            <w:tcW w:w="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351" w:lineRule="exact"/>
              <w:ind w:left="20"/>
              <w:rPr>
                <w:rFonts w:ascii="Times New Roman" w:hAnsi="Times New Roman"/>
                <w:sz w:val="24"/>
                <w:szCs w:val="24"/>
              </w:rPr>
            </w:pPr>
            <w:r w:rsidRPr="00AF16BC">
              <w:rPr>
                <w:rFonts w:ascii="Arial" w:hAnsi="Arial" w:cs="Arial"/>
                <w:w w:val="77"/>
                <w:sz w:val="29"/>
                <w:szCs w:val="29"/>
              </w:rPr>
              <w:t>(</w:t>
            </w:r>
            <w:r w:rsidRPr="00AF16BC">
              <w:rPr>
                <w:rFonts w:ascii="Times New Roman" w:hAnsi="Times New Roman"/>
                <w:i/>
                <w:iCs/>
                <w:w w:val="77"/>
              </w:rPr>
              <w:t>r</w:t>
            </w:r>
            <w:r w:rsidRPr="00AF16BC">
              <w:rPr>
                <w:rFonts w:ascii="Arial" w:hAnsi="Arial" w:cs="Arial"/>
                <w:w w:val="77"/>
                <w:sz w:val="29"/>
                <w:szCs w:val="29"/>
              </w:rPr>
              <w:t>)</w:t>
            </w:r>
            <w:r w:rsidRPr="00AF16BC">
              <w:rPr>
                <w:rFonts w:ascii="Arial" w:hAnsi="Arial" w:cs="Arial"/>
                <w:w w:val="77"/>
                <w:sz w:val="33"/>
                <w:szCs w:val="33"/>
              </w:rPr>
              <w:t>)</w:t>
            </w: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40"/>
              <w:jc w:val="right"/>
              <w:rPr>
                <w:rFonts w:ascii="Times New Roman" w:hAnsi="Times New Roman"/>
                <w:sz w:val="24"/>
                <w:szCs w:val="24"/>
              </w:rPr>
            </w:pPr>
            <w:r w:rsidRPr="00AF16BC">
              <w:rPr>
                <w:rFonts w:ascii="Arial" w:hAnsi="Arial" w:cs="Arial"/>
                <w:sz w:val="24"/>
                <w:szCs w:val="24"/>
              </w:rPr>
              <w:t>(12.18),</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6"/>
        </w:trPr>
        <w:tc>
          <w:tcPr>
            <w:tcW w:w="1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0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394809">
        <w:trPr>
          <w:trHeight w:val="288"/>
        </w:trPr>
        <w:tc>
          <w:tcPr>
            <w:tcW w:w="6140" w:type="dxa"/>
            <w:gridSpan w:val="11"/>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lang w:val="ru-RU"/>
              </w:rPr>
            </w:pPr>
            <w:r w:rsidRPr="00AF16BC">
              <w:rPr>
                <w:rFonts w:ascii="Arial" w:hAnsi="Arial" w:cs="Arial"/>
                <w:sz w:val="24"/>
                <w:szCs w:val="24"/>
                <w:lang w:val="ru-RU"/>
              </w:rPr>
              <w:t>Планета гравитациялық өрісте қозғалады, оның</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259"/>
        </w:trPr>
        <w:tc>
          <w:tcPr>
            <w:tcW w:w="26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59" w:lineRule="exact"/>
              <w:rPr>
                <w:rFonts w:ascii="Times New Roman" w:hAnsi="Times New Roman"/>
                <w:sz w:val="24"/>
                <w:szCs w:val="24"/>
              </w:rPr>
            </w:pPr>
            <w:r w:rsidRPr="00AF16BC">
              <w:rPr>
                <w:rFonts w:ascii="Arial" w:hAnsi="Arial" w:cs="Arial"/>
                <w:w w:val="91"/>
                <w:sz w:val="24"/>
                <w:szCs w:val="24"/>
              </w:rPr>
              <w:t>потенциалдық энергиясы:</w:t>
            </w: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48"/>
        </w:trPr>
        <w:tc>
          <w:tcPr>
            <w:tcW w:w="18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348" w:lineRule="exact"/>
              <w:ind w:left="1040"/>
              <w:rPr>
                <w:rFonts w:ascii="Times New Roman" w:hAnsi="Times New Roman"/>
                <w:sz w:val="24"/>
                <w:szCs w:val="24"/>
              </w:rPr>
            </w:pPr>
            <w:r w:rsidRPr="00AF16BC">
              <w:rPr>
                <w:rFonts w:ascii="Arial" w:hAnsi="Arial" w:cs="Arial"/>
                <w:sz w:val="40"/>
                <w:szCs w:val="40"/>
                <w:vertAlign w:val="subscript"/>
              </w:rPr>
              <w:t>-</w:t>
            </w:r>
            <w:r w:rsidRPr="00AF16BC">
              <w:rPr>
                <w:rFonts w:ascii="Times New Roman" w:hAnsi="Times New Roman"/>
                <w:i/>
                <w:iCs/>
              </w:rPr>
              <w:t xml:space="preserve"> </w:t>
            </w:r>
            <w:r w:rsidRPr="00AF16BC">
              <w:rPr>
                <w:rFonts w:ascii="Times New Roman" w:hAnsi="Times New Roman"/>
                <w:i/>
                <w:iCs/>
                <w:u w:val="single"/>
              </w:rPr>
              <w:t>GMm</w:t>
            </w:r>
          </w:p>
        </w:tc>
        <w:tc>
          <w:tcPr>
            <w:tcW w:w="8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347" w:lineRule="exact"/>
              <w:ind w:left="60"/>
              <w:rPr>
                <w:rFonts w:ascii="Times New Roman" w:hAnsi="Times New Roman"/>
                <w:sz w:val="24"/>
                <w:szCs w:val="24"/>
              </w:rPr>
            </w:pPr>
            <w:r w:rsidRPr="00AF16BC">
              <w:rPr>
                <w:rFonts w:ascii="Arial" w:hAnsi="Arial" w:cs="Arial"/>
              </w:rPr>
              <w:t>= -</w:t>
            </w:r>
            <w:r w:rsidRPr="00AF16BC">
              <w:rPr>
                <w:rFonts w:ascii="Arial" w:hAnsi="Arial" w:cs="Arial"/>
                <w:i/>
                <w:iCs/>
                <w:sz w:val="40"/>
                <w:szCs w:val="40"/>
                <w:u w:val="single"/>
                <w:vertAlign w:val="superscript"/>
              </w:rPr>
              <w:t>a</w:t>
            </w: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1"/>
        </w:trPr>
        <w:tc>
          <w:tcPr>
            <w:tcW w:w="12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sz w:val="24"/>
                <w:szCs w:val="24"/>
              </w:rPr>
              <w:t>U(r )=</w:t>
            </w:r>
          </w:p>
        </w:tc>
        <w:tc>
          <w:tcPr>
            <w:tcW w:w="5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80"/>
              <w:rPr>
                <w:rFonts w:ascii="Times New Roman" w:hAnsi="Times New Roman"/>
                <w:sz w:val="24"/>
                <w:szCs w:val="24"/>
              </w:rPr>
            </w:pPr>
            <w:r w:rsidRPr="00AF16BC">
              <w:rPr>
                <w:rFonts w:ascii="Times New Roman" w:hAnsi="Times New Roman"/>
                <w:i/>
                <w:iCs/>
                <w:sz w:val="25"/>
                <w:szCs w:val="25"/>
              </w:rPr>
              <w:t>r</w:t>
            </w:r>
          </w:p>
        </w:tc>
        <w:tc>
          <w:tcPr>
            <w:tcW w:w="8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80"/>
              <w:rPr>
                <w:rFonts w:ascii="Times New Roman" w:hAnsi="Times New Roman"/>
                <w:sz w:val="24"/>
                <w:szCs w:val="24"/>
              </w:rPr>
            </w:pPr>
            <w:r w:rsidRPr="00AF16BC">
              <w:rPr>
                <w:rFonts w:ascii="Times New Roman" w:hAnsi="Times New Roman"/>
                <w:i/>
                <w:iCs/>
                <w:sz w:val="25"/>
                <w:szCs w:val="25"/>
              </w:rPr>
              <w:t>r</w:t>
            </w: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(12.19),</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99"/>
        </w:trPr>
        <w:tc>
          <w:tcPr>
            <w:tcW w:w="26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w w:val="99"/>
                <w:sz w:val="24"/>
                <w:szCs w:val="24"/>
              </w:rPr>
              <w:t>онда толық энергия:</w:t>
            </w: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54"/>
              <w:jc w:val="right"/>
              <w:rPr>
                <w:rFonts w:ascii="Times New Roman" w:hAnsi="Times New Roman"/>
                <w:sz w:val="24"/>
                <w:szCs w:val="24"/>
              </w:rPr>
            </w:pPr>
            <w:r w:rsidRPr="00AF16BC">
              <w:rPr>
                <w:rFonts w:ascii="Times New Roman" w:hAnsi="Times New Roman"/>
                <w:w w:val="81"/>
                <w:sz w:val="24"/>
                <w:szCs w:val="24"/>
              </w:rPr>
              <w:t>Е</w:t>
            </w: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(12.20),</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01"/>
        </w:trPr>
        <w:tc>
          <w:tcPr>
            <w:tcW w:w="12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sz w:val="24"/>
                <w:szCs w:val="24"/>
              </w:rPr>
              <w:t>немесе</w:t>
            </w: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w w:val="87"/>
                <w:sz w:val="26"/>
                <w:szCs w:val="26"/>
              </w:rPr>
              <w:t xml:space="preserve">v </w:t>
            </w:r>
            <w:r w:rsidRPr="00AF16BC">
              <w:rPr>
                <w:rFonts w:ascii="Times New Roman" w:hAnsi="Times New Roman"/>
                <w:w w:val="87"/>
                <w:sz w:val="26"/>
                <w:szCs w:val="26"/>
                <w:vertAlign w:val="superscript"/>
              </w:rPr>
              <w:t>2</w:t>
            </w:r>
            <w:r w:rsidRPr="00AF16BC">
              <w:rPr>
                <w:rFonts w:ascii="Times New Roman" w:hAnsi="Times New Roman"/>
                <w:i/>
                <w:iCs/>
                <w:w w:val="87"/>
                <w:sz w:val="26"/>
                <w:szCs w:val="26"/>
              </w:rPr>
              <w:t xml:space="preserve">  </w:t>
            </w:r>
            <w:r w:rsidRPr="00AF16BC">
              <w:rPr>
                <w:rFonts w:ascii="Arial" w:hAnsi="Arial" w:cs="Arial"/>
                <w:w w:val="87"/>
                <w:sz w:val="26"/>
                <w:szCs w:val="26"/>
              </w:rPr>
              <w:t>=</w:t>
            </w:r>
            <w:r w:rsidRPr="00AF16BC">
              <w:rPr>
                <w:rFonts w:ascii="Times New Roman" w:hAnsi="Times New Roman"/>
                <w:i/>
                <w:iCs/>
                <w:w w:val="87"/>
                <w:sz w:val="26"/>
                <w:szCs w:val="26"/>
              </w:rPr>
              <w:t xml:space="preserve"> </w:t>
            </w:r>
            <w:r w:rsidRPr="00AF16BC">
              <w:rPr>
                <w:rFonts w:ascii="Times New Roman" w:hAnsi="Times New Roman"/>
                <w:w w:val="87"/>
                <w:sz w:val="26"/>
                <w:szCs w:val="26"/>
              </w:rPr>
              <w:t>2</w:t>
            </w:r>
            <w:r w:rsidRPr="00AF16BC">
              <w:rPr>
                <w:rFonts w:ascii="Times New Roman" w:hAnsi="Times New Roman"/>
                <w:i/>
                <w:iCs/>
                <w:w w:val="87"/>
                <w:sz w:val="26"/>
                <w:szCs w:val="26"/>
              </w:rPr>
              <w:t>G</w:t>
            </w: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i/>
                <w:iCs/>
                <w:sz w:val="26"/>
                <w:szCs w:val="26"/>
                <w:u w:val="single"/>
              </w:rPr>
              <w:t>M</w:t>
            </w:r>
          </w:p>
        </w:tc>
        <w:tc>
          <w:tcPr>
            <w:tcW w:w="6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51"/>
                <w:szCs w:val="51"/>
                <w:vertAlign w:val="subscript"/>
              </w:rPr>
              <w:t>+</w:t>
            </w:r>
            <w:r w:rsidRPr="00AF16BC">
              <w:rPr>
                <w:rFonts w:ascii="Times New Roman" w:hAnsi="Times New Roman"/>
                <w:sz w:val="26"/>
                <w:szCs w:val="26"/>
              </w:rPr>
              <w:t xml:space="preserve"> </w:t>
            </w:r>
            <w:r w:rsidRPr="00AF16BC">
              <w:rPr>
                <w:rFonts w:ascii="Times New Roman" w:hAnsi="Times New Roman"/>
                <w:sz w:val="26"/>
                <w:szCs w:val="26"/>
                <w:u w:val="single"/>
              </w:rPr>
              <w:t>2</w:t>
            </w:r>
            <w:r w:rsidRPr="00AF16BC">
              <w:rPr>
                <w:rFonts w:ascii="Times New Roman" w:hAnsi="Times New Roman"/>
                <w:i/>
                <w:iCs/>
                <w:sz w:val="26"/>
                <w:szCs w:val="26"/>
                <w:u w:val="single"/>
              </w:rPr>
              <w:t>E</w:t>
            </w:r>
          </w:p>
        </w:tc>
        <w:tc>
          <w:tcPr>
            <w:tcW w:w="2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6"/>
                <w:szCs w:val="26"/>
              </w:rPr>
              <w:t>=</w:t>
            </w:r>
          </w:p>
        </w:tc>
        <w:tc>
          <w:tcPr>
            <w:tcW w:w="48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sz w:val="26"/>
                <w:szCs w:val="26"/>
              </w:rPr>
              <w:t>2</w:t>
            </w:r>
            <w:r w:rsidRPr="00AF16BC">
              <w:rPr>
                <w:rFonts w:ascii="Arial" w:hAnsi="Arial" w:cs="Arial"/>
                <w:i/>
                <w:iCs/>
                <w:sz w:val="26"/>
                <w:szCs w:val="26"/>
              </w:rPr>
              <w:t>a</w:t>
            </w:r>
          </w:p>
        </w:tc>
        <w:tc>
          <w:tcPr>
            <w:tcW w:w="6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26"/>
                <w:szCs w:val="26"/>
              </w:rPr>
              <w:t xml:space="preserve">+ </w:t>
            </w:r>
            <w:r w:rsidRPr="00AF16BC">
              <w:rPr>
                <w:rFonts w:ascii="Times New Roman" w:hAnsi="Times New Roman"/>
                <w:i/>
                <w:iCs/>
                <w:sz w:val="26"/>
                <w:szCs w:val="26"/>
              </w:rPr>
              <w:t>C</w:t>
            </w:r>
            <w:r w:rsidRPr="00AF16BC">
              <w:rPr>
                <w:rFonts w:ascii="Times New Roman" w:hAnsi="Times New Roman"/>
                <w:sz w:val="26"/>
                <w:szCs w:val="26"/>
                <w:vertAlign w:val="subscript"/>
              </w:rPr>
              <w:t>2</w:t>
            </w:r>
          </w:p>
        </w:tc>
        <w:tc>
          <w:tcPr>
            <w:tcW w:w="10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(12.21)</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3"/>
        </w:trPr>
        <w:tc>
          <w:tcPr>
            <w:tcW w:w="12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8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i/>
                <w:iCs/>
                <w:sz w:val="26"/>
                <w:szCs w:val="26"/>
              </w:rPr>
              <w:t>r</w:t>
            </w:r>
            <w:r w:rsidRPr="00AF16BC">
              <w:rPr>
                <w:rFonts w:ascii="Arial" w:hAnsi="Arial" w:cs="Arial"/>
                <w:i/>
                <w:iCs/>
                <w:sz w:val="26"/>
                <w:szCs w:val="26"/>
              </w:rPr>
              <w:t>µ</w:t>
            </w:r>
          </w:p>
        </w:tc>
        <w:tc>
          <w:tcPr>
            <w:tcW w:w="6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87"/>
                <w:sz w:val="26"/>
                <w:szCs w:val="26"/>
              </w:rPr>
              <w:t xml:space="preserve">mr </w:t>
            </w:r>
            <w:r w:rsidRPr="00AF16BC">
              <w:rPr>
                <w:rFonts w:ascii="Arial" w:hAnsi="Arial" w:cs="Arial"/>
                <w:i/>
                <w:iCs/>
                <w:w w:val="87"/>
                <w:sz w:val="26"/>
                <w:szCs w:val="26"/>
              </w:rPr>
              <w:t>µ</w:t>
            </w:r>
          </w:p>
        </w:tc>
        <w:tc>
          <w:tcPr>
            <w:tcW w:w="6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0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42"/>
        </w:trPr>
        <w:tc>
          <w:tcPr>
            <w:tcW w:w="1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sz w:val="26"/>
                <w:szCs w:val="26"/>
              </w:rPr>
              <w:t>m</w:t>
            </w: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r w:rsidRPr="00A3036D">
        <w:rPr>
          <w:noProof/>
        </w:rPr>
        <w:pict>
          <v:shape id="_x0000_s1143" type="#_x0000_t75" style="position:absolute;margin-left:88.2pt;margin-top:-195.95pt;width:77.65pt;height:14.85pt;z-index:-62;mso-position-horizontal-relative:text;mso-position-vertical-relative:text" o:allowincell="f">
            <v:imagedata r:id="rId73" o:title=""/>
          </v:shape>
        </w:pict>
      </w:r>
      <w:r w:rsidRPr="00A3036D">
        <w:rPr>
          <w:noProof/>
        </w:rPr>
        <w:pict>
          <v:shape id="_x0000_s1144" type="#_x0000_t75" style="position:absolute;margin-left:150.2pt;margin-top:-110.55pt;width:93.05pt;height:35.15pt;z-index:-61;mso-position-horizontal-relative:text;mso-position-vertical-relative:text" o:allowincell="f">
            <v:imagedata r:id="rId74"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26"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154</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bookmarkStart w:id="152" w:name="page309"/>
      <w:bookmarkEnd w:id="152"/>
      <w:r w:rsidRPr="00AF16BC">
        <w:rPr>
          <w:rFonts w:ascii="Arial" w:hAnsi="Arial" w:cs="Arial"/>
          <w:sz w:val="24"/>
          <w:szCs w:val="24"/>
          <w:lang w:val="ru-RU"/>
        </w:rPr>
        <w:lastRenderedPageBreak/>
        <w:t>Онда траектория теңдеуі нақтылана түседі:</w:t>
      </w:r>
    </w:p>
    <w:tbl>
      <w:tblPr>
        <w:tblW w:w="0" w:type="auto"/>
        <w:tblLayout w:type="fixed"/>
        <w:tblCellMar>
          <w:left w:w="0" w:type="dxa"/>
          <w:right w:w="0" w:type="dxa"/>
        </w:tblCellMar>
        <w:tblLook w:val="0000"/>
      </w:tblPr>
      <w:tblGrid>
        <w:gridCol w:w="820"/>
        <w:gridCol w:w="320"/>
        <w:gridCol w:w="640"/>
        <w:gridCol w:w="180"/>
        <w:gridCol w:w="140"/>
        <w:gridCol w:w="120"/>
        <w:gridCol w:w="200"/>
        <w:gridCol w:w="360"/>
        <w:gridCol w:w="460"/>
        <w:gridCol w:w="60"/>
        <w:gridCol w:w="140"/>
        <w:gridCol w:w="40"/>
        <w:gridCol w:w="320"/>
        <w:gridCol w:w="100"/>
        <w:gridCol w:w="440"/>
        <w:gridCol w:w="320"/>
        <w:gridCol w:w="1460"/>
        <w:gridCol w:w="20"/>
      </w:tblGrid>
      <w:tr w:rsidR="003323E4" w:rsidRPr="00AF16BC">
        <w:trPr>
          <w:trHeight w:val="155"/>
        </w:trPr>
        <w:tc>
          <w:tcPr>
            <w:tcW w:w="8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20"/>
              <w:rPr>
                <w:rFonts w:ascii="Times New Roman" w:hAnsi="Times New Roman"/>
                <w:sz w:val="24"/>
                <w:szCs w:val="24"/>
              </w:rPr>
            </w:pPr>
            <w:r w:rsidRPr="00AF16BC">
              <w:rPr>
                <w:rFonts w:ascii="Arial" w:hAnsi="Arial" w:cs="Arial"/>
                <w:i/>
                <w:iCs/>
                <w:sz w:val="25"/>
                <w:szCs w:val="25"/>
              </w:rPr>
              <w:t xml:space="preserve">j </w:t>
            </w:r>
            <w:r w:rsidRPr="00AF16BC">
              <w:rPr>
                <w:rFonts w:ascii="Arial" w:hAnsi="Arial" w:cs="Arial"/>
                <w:sz w:val="25"/>
                <w:szCs w:val="25"/>
              </w:rPr>
              <w:t>=</w:t>
            </w: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55" w:lineRule="exact"/>
              <w:jc w:val="center"/>
              <w:rPr>
                <w:rFonts w:ascii="Times New Roman" w:hAnsi="Times New Roman"/>
                <w:sz w:val="24"/>
                <w:szCs w:val="24"/>
              </w:rPr>
            </w:pPr>
            <w:r w:rsidRPr="00AF16BC">
              <w:rPr>
                <w:rFonts w:ascii="Times New Roman" w:hAnsi="Times New Roman"/>
                <w:i/>
                <w:iCs/>
                <w:sz w:val="15"/>
                <w:szCs w:val="15"/>
              </w:rPr>
              <w:t>r</w:t>
            </w: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46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99"/>
                <w:sz w:val="25"/>
                <w:szCs w:val="25"/>
              </w:rPr>
              <w:t>Ldr</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84"/>
        </w:trPr>
        <w:tc>
          <w:tcPr>
            <w:tcW w:w="8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29" w:lineRule="exact"/>
              <w:jc w:val="center"/>
              <w:rPr>
                <w:rFonts w:ascii="Times New Roman" w:hAnsi="Times New Roman"/>
                <w:sz w:val="24"/>
                <w:szCs w:val="24"/>
              </w:rPr>
            </w:pPr>
            <w:r w:rsidRPr="00AF16BC">
              <w:rPr>
                <w:rFonts w:ascii="Arial" w:hAnsi="Arial" w:cs="Arial"/>
                <w:w w:val="96"/>
                <w:sz w:val="30"/>
                <w:szCs w:val="30"/>
              </w:rPr>
              <w:t>∫</w:t>
            </w: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46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6"/>
        </w:trPr>
        <w:tc>
          <w:tcPr>
            <w:tcW w:w="8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5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5"/>
                <w:szCs w:val="25"/>
                <w:u w:val="single"/>
              </w:rPr>
              <w:t>2</w:t>
            </w:r>
            <w:r w:rsidRPr="00AF16BC">
              <w:rPr>
                <w:rFonts w:ascii="Arial" w:hAnsi="Arial" w:cs="Arial"/>
                <w:i/>
                <w:iCs/>
                <w:sz w:val="25"/>
                <w:szCs w:val="25"/>
                <w:u w:val="single"/>
              </w:rPr>
              <w:t>µa</w:t>
            </w:r>
          </w:p>
        </w:tc>
        <w:tc>
          <w:tcPr>
            <w:tcW w:w="4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442" w:lineRule="exact"/>
              <w:jc w:val="right"/>
              <w:rPr>
                <w:rFonts w:ascii="Times New Roman" w:hAnsi="Times New Roman"/>
                <w:sz w:val="24"/>
                <w:szCs w:val="24"/>
              </w:rPr>
            </w:pPr>
            <w:r w:rsidRPr="00AF16BC">
              <w:rPr>
                <w:rFonts w:ascii="Arial" w:hAnsi="Arial" w:cs="Arial"/>
                <w:sz w:val="50"/>
                <w:szCs w:val="50"/>
                <w:vertAlign w:val="subscript"/>
              </w:rPr>
              <w:t>-</w:t>
            </w:r>
            <w:r w:rsidRPr="00AF16BC">
              <w:rPr>
                <w:rFonts w:ascii="Times New Roman" w:hAnsi="Times New Roman"/>
                <w:i/>
                <w:iCs/>
                <w:sz w:val="25"/>
                <w:szCs w:val="25"/>
              </w:rPr>
              <w:t xml:space="preserve"> </w:t>
            </w:r>
            <w:r w:rsidRPr="00AF16BC">
              <w:rPr>
                <w:rFonts w:ascii="Times New Roman" w:hAnsi="Times New Roman"/>
                <w:i/>
                <w:iCs/>
                <w:sz w:val="25"/>
                <w:szCs w:val="25"/>
                <w:u w:val="single"/>
              </w:rPr>
              <w:t>L</w:t>
            </w:r>
            <w:r w:rsidRPr="00AF16BC">
              <w:rPr>
                <w:rFonts w:ascii="Times New Roman" w:hAnsi="Times New Roman"/>
                <w:sz w:val="25"/>
                <w:szCs w:val="25"/>
                <w:u w:val="single"/>
                <w:vertAlign w:val="superscript"/>
              </w:rPr>
              <w:t>2</w:t>
            </w: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99"/>
        </w:trPr>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0" w:type="dxa"/>
            <w:gridSpan w:val="5"/>
            <w:tcBorders>
              <w:top w:val="nil"/>
              <w:left w:val="nil"/>
              <w:bottom w:val="nil"/>
              <w:right w:val="nil"/>
            </w:tcBorders>
            <w:vAlign w:val="bottom"/>
          </w:tcPr>
          <w:p w:rsidR="003323E4" w:rsidRPr="00AF16BC" w:rsidRDefault="00281624">
            <w:pPr>
              <w:widowControl w:val="0"/>
              <w:autoSpaceDE w:val="0"/>
              <w:autoSpaceDN w:val="0"/>
              <w:adjustRightInd w:val="0"/>
              <w:spacing w:after="0" w:line="298" w:lineRule="exact"/>
              <w:jc w:val="center"/>
              <w:rPr>
                <w:rFonts w:ascii="Times New Roman" w:hAnsi="Times New Roman"/>
                <w:sz w:val="24"/>
                <w:szCs w:val="24"/>
              </w:rPr>
            </w:pPr>
            <w:r w:rsidRPr="00AF16BC">
              <w:rPr>
                <w:rFonts w:ascii="Times New Roman" w:hAnsi="Times New Roman"/>
                <w:i/>
                <w:iCs/>
                <w:sz w:val="17"/>
                <w:szCs w:val="17"/>
                <w:vertAlign w:val="superscript"/>
              </w:rPr>
              <w:t>r</w:t>
            </w:r>
            <w:r w:rsidRPr="00AF16BC">
              <w:rPr>
                <w:rFonts w:ascii="Arial" w:hAnsi="Arial" w:cs="Arial"/>
                <w:sz w:val="10"/>
                <w:szCs w:val="10"/>
              </w:rPr>
              <w:t>mi</w:t>
            </w:r>
            <w:r w:rsidRPr="00AF16BC">
              <w:rPr>
                <w:rFonts w:ascii="Times New Roman" w:hAnsi="Times New Roman"/>
                <w:sz w:val="10"/>
                <w:szCs w:val="10"/>
              </w:rPr>
              <w:t>n</w:t>
            </w:r>
            <w:r w:rsidRPr="00AF16BC">
              <w:rPr>
                <w:rFonts w:ascii="Arial" w:hAnsi="Arial" w:cs="Arial"/>
                <w:sz w:val="10"/>
                <w:szCs w:val="10"/>
              </w:rPr>
              <w:t xml:space="preserve">  </w:t>
            </w:r>
            <w:r w:rsidRPr="00AF16BC">
              <w:rPr>
                <w:rFonts w:ascii="Times New Roman" w:hAnsi="Times New Roman"/>
                <w:i/>
                <w:iCs/>
                <w:sz w:val="34"/>
                <w:szCs w:val="34"/>
                <w:vertAlign w:val="subscript"/>
              </w:rPr>
              <w:t>r</w:t>
            </w:r>
            <w:r w:rsidRPr="00AF16BC">
              <w:rPr>
                <w:rFonts w:ascii="Arial" w:hAnsi="Arial" w:cs="Arial"/>
                <w:sz w:val="10"/>
                <w:szCs w:val="10"/>
              </w:rPr>
              <w:t xml:space="preserve"> </w:t>
            </w:r>
            <w:r w:rsidRPr="00AF16BC">
              <w:rPr>
                <w:rFonts w:ascii="Times New Roman" w:hAnsi="Times New Roman"/>
                <w:sz w:val="10"/>
                <w:szCs w:val="10"/>
              </w:rPr>
              <w:t>2</w:t>
            </w:r>
            <w:r w:rsidRPr="00AF16BC">
              <w:rPr>
                <w:rFonts w:ascii="Arial" w:hAnsi="Arial" w:cs="Arial"/>
                <w:sz w:val="10"/>
                <w:szCs w:val="10"/>
              </w:rPr>
              <w:t xml:space="preserve">    </w:t>
            </w:r>
            <w:r w:rsidRPr="00AF16BC">
              <w:rPr>
                <w:rFonts w:ascii="Times New Roman" w:hAnsi="Times New Roman"/>
                <w:sz w:val="34"/>
                <w:szCs w:val="34"/>
                <w:vertAlign w:val="subscript"/>
              </w:rPr>
              <w:t>2</w:t>
            </w:r>
            <w:r w:rsidRPr="00AF16BC">
              <w:rPr>
                <w:rFonts w:ascii="Arial" w:hAnsi="Arial" w:cs="Arial"/>
                <w:i/>
                <w:iCs/>
                <w:sz w:val="34"/>
                <w:szCs w:val="34"/>
                <w:vertAlign w:val="subscript"/>
              </w:rPr>
              <w:t>µ</w:t>
            </w:r>
            <w:r w:rsidRPr="00AF16BC">
              <w:rPr>
                <w:rFonts w:ascii="Times New Roman" w:hAnsi="Times New Roman"/>
                <w:i/>
                <w:iCs/>
                <w:sz w:val="34"/>
                <w:szCs w:val="34"/>
                <w:vertAlign w:val="subscript"/>
              </w:rPr>
              <w:t>E</w:t>
            </w:r>
            <w:r w:rsidRPr="00AF16BC">
              <w:rPr>
                <w:rFonts w:ascii="Arial" w:hAnsi="Arial" w:cs="Arial"/>
                <w:sz w:val="10"/>
                <w:szCs w:val="10"/>
              </w:rPr>
              <w:t xml:space="preserve"> </w:t>
            </w:r>
            <w:r w:rsidRPr="00AF16BC">
              <w:rPr>
                <w:rFonts w:ascii="Arial" w:hAnsi="Arial" w:cs="Arial"/>
                <w:sz w:val="34"/>
                <w:szCs w:val="34"/>
                <w:vertAlign w:val="subscript"/>
              </w:rPr>
              <w:t>+</w:t>
            </w:r>
          </w:p>
        </w:tc>
        <w:tc>
          <w:tcPr>
            <w:tcW w:w="5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34"/>
        </w:trPr>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sz w:val="25"/>
                <w:szCs w:val="25"/>
              </w:rPr>
              <w:t>r</w:t>
            </w:r>
          </w:p>
        </w:tc>
        <w:tc>
          <w:tcPr>
            <w:tcW w:w="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i/>
                <w:iCs/>
                <w:sz w:val="25"/>
                <w:szCs w:val="25"/>
              </w:rPr>
              <w:t xml:space="preserve">r </w:t>
            </w:r>
            <w:r w:rsidRPr="00AF16BC">
              <w:rPr>
                <w:rFonts w:ascii="Times New Roman" w:hAnsi="Times New Roman"/>
                <w:sz w:val="25"/>
                <w:szCs w:val="25"/>
                <w:vertAlign w:val="superscript"/>
              </w:rPr>
              <w:t>2</w:t>
            </w: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sz w:val="30"/>
                <w:szCs w:val="30"/>
                <w:u w:val="single"/>
              </w:rPr>
              <w:t>1</w:t>
            </w:r>
          </w:p>
        </w:tc>
        <w:tc>
          <w:tcPr>
            <w:tcW w:w="1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(12.22),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95"/>
        </w:trPr>
        <w:tc>
          <w:tcPr>
            <w:tcW w:w="4340" w:type="dxa"/>
            <w:gridSpan w:val="15"/>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w w:val="95"/>
                <w:sz w:val="24"/>
                <w:szCs w:val="24"/>
              </w:rPr>
              <w:t>Айнымалыларды алмастырайық:</w:t>
            </w:r>
            <w:r w:rsidRPr="00AF16BC">
              <w:rPr>
                <w:rFonts w:ascii="Arial" w:hAnsi="Arial" w:cs="Arial"/>
                <w:i/>
                <w:iCs/>
                <w:w w:val="95"/>
                <w:sz w:val="30"/>
                <w:szCs w:val="30"/>
              </w:rPr>
              <w:t>χ</w:t>
            </w:r>
            <w:r w:rsidRPr="00AF16BC">
              <w:rPr>
                <w:rFonts w:ascii="Arial" w:hAnsi="Arial" w:cs="Arial"/>
                <w:w w:val="95"/>
                <w:sz w:val="24"/>
                <w:szCs w:val="24"/>
              </w:rPr>
              <w:t xml:space="preserve"> </w:t>
            </w:r>
            <w:r w:rsidRPr="00AF16BC">
              <w:rPr>
                <w:rFonts w:ascii="Arial" w:hAnsi="Arial" w:cs="Arial"/>
                <w:w w:val="95"/>
                <w:sz w:val="30"/>
                <w:szCs w:val="30"/>
              </w:rPr>
              <w:t>=</w:t>
            </w:r>
          </w:p>
        </w:tc>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Оны (12.22)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97"/>
        </w:trPr>
        <w:tc>
          <w:tcPr>
            <w:tcW w:w="2420" w:type="dxa"/>
            <w:gridSpan w:val="7"/>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4"/>
                <w:sz w:val="24"/>
                <w:szCs w:val="24"/>
              </w:rPr>
              <w:t>теңдеуге қойған кезде:</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Times New Roman" w:hAnsi="Times New Roman"/>
                <w:i/>
                <w:iCs/>
                <w:sz w:val="30"/>
                <w:szCs w:val="30"/>
              </w:rPr>
              <w:t>r</w:t>
            </w: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77"/>
        </w:trPr>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76" w:lineRule="exact"/>
              <w:jc w:val="center"/>
              <w:rPr>
                <w:rFonts w:ascii="Times New Roman" w:hAnsi="Times New Roman"/>
                <w:sz w:val="24"/>
                <w:szCs w:val="24"/>
              </w:rPr>
            </w:pPr>
            <w:r w:rsidRPr="00AF16BC">
              <w:rPr>
                <w:rFonts w:ascii="Arial" w:hAnsi="Arial" w:cs="Arial"/>
                <w:i/>
                <w:iCs/>
                <w:sz w:val="14"/>
                <w:szCs w:val="14"/>
              </w:rPr>
              <w:t>χ</w:t>
            </w:r>
            <w:r w:rsidRPr="00AF16BC">
              <w:rPr>
                <w:rFonts w:ascii="Arial" w:hAnsi="Arial" w:cs="Arial"/>
                <w:sz w:val="14"/>
                <w:szCs w:val="14"/>
              </w:rPr>
              <w:t>=</w:t>
            </w:r>
            <w:r w:rsidRPr="00AF16BC">
              <w:rPr>
                <w:rFonts w:ascii="Times New Roman" w:hAnsi="Times New Roman"/>
                <w:sz w:val="28"/>
                <w:szCs w:val="28"/>
                <w:u w:val="single"/>
                <w:vertAlign w:val="superscript"/>
              </w:rPr>
              <w:t>1</w:t>
            </w: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i/>
                <w:iCs/>
                <w:sz w:val="24"/>
                <w:szCs w:val="24"/>
              </w:rPr>
              <w:t>Ld</w:t>
            </w:r>
            <w:r w:rsidRPr="00AF16BC">
              <w:rPr>
                <w:rFonts w:ascii="Arial" w:hAnsi="Arial" w:cs="Arial"/>
                <w:i/>
                <w:iCs/>
                <w:sz w:val="24"/>
                <w:szCs w:val="24"/>
              </w:rPr>
              <w:t>χ</w:t>
            </w: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7"/>
        </w:trPr>
        <w:tc>
          <w:tcPr>
            <w:tcW w:w="8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i/>
                <w:iCs/>
                <w:sz w:val="24"/>
                <w:szCs w:val="24"/>
              </w:rPr>
              <w:t xml:space="preserve">j </w:t>
            </w:r>
            <w:r w:rsidRPr="00AF16BC">
              <w:rPr>
                <w:rFonts w:ascii="Arial" w:hAnsi="Arial" w:cs="Arial"/>
                <w:sz w:val="24"/>
                <w:szCs w:val="24"/>
              </w:rPr>
              <w:t>=</w:t>
            </w: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46" w:lineRule="exact"/>
              <w:ind w:left="220"/>
              <w:rPr>
                <w:rFonts w:ascii="Times New Roman" w:hAnsi="Times New Roman"/>
                <w:sz w:val="24"/>
                <w:szCs w:val="24"/>
              </w:rPr>
            </w:pPr>
            <w:r w:rsidRPr="00AF16BC">
              <w:rPr>
                <w:rFonts w:ascii="Times New Roman" w:hAnsi="Times New Roman"/>
                <w:i/>
                <w:iCs/>
                <w:sz w:val="14"/>
                <w:szCs w:val="14"/>
              </w:rPr>
              <w:t>r</w:t>
            </w: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5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0"/>
        </w:trPr>
        <w:tc>
          <w:tcPr>
            <w:tcW w:w="8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02" w:lineRule="exact"/>
              <w:jc w:val="center"/>
              <w:rPr>
                <w:rFonts w:ascii="Times New Roman" w:hAnsi="Times New Roman"/>
                <w:sz w:val="24"/>
                <w:szCs w:val="24"/>
              </w:rPr>
            </w:pPr>
            <w:r w:rsidRPr="00AF16BC">
              <w:rPr>
                <w:rFonts w:ascii="Arial" w:hAnsi="Arial" w:cs="Arial"/>
                <w:sz w:val="29"/>
                <w:szCs w:val="29"/>
              </w:rPr>
              <w:t>∫</w:t>
            </w: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5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63"/>
        </w:trPr>
        <w:tc>
          <w:tcPr>
            <w:tcW w:w="8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46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i/>
                <w:iCs/>
                <w:sz w:val="24"/>
                <w:szCs w:val="24"/>
                <w:u w:val="single"/>
              </w:rPr>
              <w:t>µ</w:t>
            </w:r>
            <w:r w:rsidRPr="00AF16BC">
              <w:rPr>
                <w:rFonts w:ascii="Times New Roman" w:hAnsi="Times New Roman"/>
                <w:sz w:val="24"/>
                <w:szCs w:val="24"/>
                <w:u w:val="single"/>
                <w:vertAlign w:val="superscript"/>
              </w:rPr>
              <w:t>2</w:t>
            </w:r>
            <w:r w:rsidRPr="00AF16BC">
              <w:rPr>
                <w:rFonts w:ascii="Arial" w:hAnsi="Arial" w:cs="Arial"/>
                <w:i/>
                <w:iCs/>
                <w:sz w:val="24"/>
                <w:szCs w:val="24"/>
                <w:u w:val="single"/>
              </w:rPr>
              <w:t>a</w:t>
            </w:r>
          </w:p>
        </w:tc>
        <w:tc>
          <w:tcPr>
            <w:tcW w:w="3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sz w:val="11"/>
                <w:szCs w:val="11"/>
                <w:u w:val="single"/>
              </w:rPr>
              <w:t>2</w:t>
            </w:r>
          </w:p>
        </w:tc>
        <w:tc>
          <w:tcPr>
            <w:tcW w:w="46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3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i/>
                <w:iCs/>
                <w:sz w:val="24"/>
                <w:szCs w:val="24"/>
                <w:u w:val="single"/>
              </w:rPr>
              <w:t>µa</w:t>
            </w:r>
          </w:p>
        </w:tc>
        <w:tc>
          <w:tcPr>
            <w:tcW w:w="10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4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304"/>
              <w:jc w:val="right"/>
              <w:rPr>
                <w:rFonts w:ascii="Times New Roman" w:hAnsi="Times New Roman"/>
                <w:sz w:val="24"/>
                <w:szCs w:val="24"/>
              </w:rPr>
            </w:pPr>
            <w:r w:rsidRPr="00AF16BC">
              <w:rPr>
                <w:rFonts w:ascii="Times New Roman" w:hAnsi="Times New Roman"/>
                <w:sz w:val="11"/>
                <w:szCs w:val="11"/>
              </w:rPr>
              <w:t>2</w:t>
            </w: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69"/>
        </w:trPr>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68" w:lineRule="exact"/>
              <w:jc w:val="center"/>
              <w:rPr>
                <w:rFonts w:ascii="Times New Roman" w:hAnsi="Times New Roman"/>
                <w:sz w:val="24"/>
                <w:szCs w:val="24"/>
              </w:rPr>
            </w:pPr>
            <w:r w:rsidRPr="00AF16BC">
              <w:rPr>
                <w:rFonts w:ascii="Arial" w:hAnsi="Arial" w:cs="Arial"/>
                <w:i/>
                <w:iCs/>
                <w:sz w:val="19"/>
                <w:szCs w:val="19"/>
                <w:vertAlign w:val="superscript"/>
              </w:rPr>
              <w:t>χ</w:t>
            </w:r>
            <w:r w:rsidRPr="00AF16BC">
              <w:rPr>
                <w:rFonts w:ascii="Times New Roman" w:hAnsi="Times New Roman"/>
                <w:i/>
                <w:iCs/>
                <w:sz w:val="10"/>
                <w:szCs w:val="10"/>
              </w:rPr>
              <w:t>mfx</w:t>
            </w:r>
          </w:p>
        </w:tc>
        <w:tc>
          <w:tcPr>
            <w:tcW w:w="6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5"/>
              <w:jc w:val="center"/>
              <w:rPr>
                <w:rFonts w:ascii="Times New Roman" w:hAnsi="Times New Roman"/>
                <w:sz w:val="24"/>
                <w:szCs w:val="24"/>
              </w:rPr>
            </w:pPr>
            <w:r w:rsidRPr="00AF16BC">
              <w:rPr>
                <w:rFonts w:ascii="Times New Roman" w:hAnsi="Times New Roman"/>
                <w:sz w:val="24"/>
                <w:szCs w:val="24"/>
              </w:rPr>
              <w:t>2</w:t>
            </w:r>
            <w:r w:rsidRPr="00AF16BC">
              <w:rPr>
                <w:rFonts w:ascii="Arial" w:hAnsi="Arial" w:cs="Arial"/>
                <w:i/>
                <w:iCs/>
                <w:sz w:val="24"/>
                <w:szCs w:val="24"/>
              </w:rPr>
              <w:t>µ</w:t>
            </w:r>
            <w:r w:rsidRPr="00AF16BC">
              <w:rPr>
                <w:rFonts w:ascii="Times New Roman" w:hAnsi="Times New Roman"/>
                <w:i/>
                <w:iCs/>
                <w:sz w:val="24"/>
                <w:szCs w:val="24"/>
              </w:rPr>
              <w:t>E</w:t>
            </w:r>
          </w:p>
        </w:tc>
        <w:tc>
          <w:tcPr>
            <w:tcW w:w="1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w w:val="99"/>
                <w:sz w:val="24"/>
                <w:szCs w:val="24"/>
              </w:rPr>
              <w:t>+</w:t>
            </w:r>
          </w:p>
        </w:tc>
        <w:tc>
          <w:tcPr>
            <w:tcW w:w="46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3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20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w:t>
            </w:r>
          </w:p>
        </w:tc>
        <w:tc>
          <w:tcPr>
            <w:tcW w:w="3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75"/>
        </w:trPr>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6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32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435" w:lineRule="exact"/>
              <w:jc w:val="center"/>
              <w:rPr>
                <w:rFonts w:ascii="Times New Roman" w:hAnsi="Times New Roman"/>
                <w:sz w:val="24"/>
                <w:szCs w:val="24"/>
              </w:rPr>
            </w:pPr>
            <w:r w:rsidRPr="00AF16BC">
              <w:rPr>
                <w:rFonts w:ascii="Times New Roman" w:hAnsi="Times New Roman"/>
                <w:i/>
                <w:iCs/>
                <w:w w:val="78"/>
                <w:sz w:val="47"/>
                <w:szCs w:val="47"/>
                <w:vertAlign w:val="subscript"/>
              </w:rPr>
              <w:t>L</w:t>
            </w:r>
            <w:r w:rsidRPr="00AF16BC">
              <w:rPr>
                <w:rFonts w:ascii="Times New Roman" w:hAnsi="Times New Roman"/>
                <w:w w:val="78"/>
                <w:sz w:val="11"/>
                <w:szCs w:val="11"/>
              </w:rPr>
              <w:t>2</w:t>
            </w: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74" w:lineRule="exact"/>
              <w:jc w:val="right"/>
              <w:rPr>
                <w:rFonts w:ascii="Times New Roman" w:hAnsi="Times New Roman"/>
                <w:sz w:val="24"/>
                <w:szCs w:val="24"/>
              </w:rPr>
            </w:pPr>
            <w:r w:rsidRPr="00AF16BC">
              <w:rPr>
                <w:rFonts w:ascii="Arial" w:hAnsi="Arial" w:cs="Arial"/>
                <w:sz w:val="20"/>
                <w:szCs w:val="20"/>
              </w:rPr>
              <w:t>-</w:t>
            </w:r>
          </w:p>
        </w:tc>
        <w:tc>
          <w:tcPr>
            <w:tcW w:w="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74" w:lineRule="exact"/>
              <w:rPr>
                <w:rFonts w:ascii="Times New Roman" w:hAnsi="Times New Roman"/>
                <w:sz w:val="24"/>
                <w:szCs w:val="24"/>
              </w:rPr>
            </w:pPr>
            <w:r w:rsidRPr="00AF16BC">
              <w:rPr>
                <w:rFonts w:ascii="Times New Roman" w:hAnsi="Times New Roman"/>
                <w:i/>
                <w:iCs/>
                <w:sz w:val="20"/>
                <w:szCs w:val="20"/>
              </w:rPr>
              <w:t>L</w:t>
            </w:r>
            <w:r w:rsidRPr="00AF16BC">
              <w:rPr>
                <w:rFonts w:ascii="Arial" w:hAnsi="Arial" w:cs="Arial"/>
                <w:i/>
                <w:iCs/>
                <w:sz w:val="20"/>
                <w:szCs w:val="20"/>
              </w:rPr>
              <w:t>χ</w:t>
            </w:r>
          </w:p>
        </w:tc>
        <w:tc>
          <w:tcPr>
            <w:tcW w:w="2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4"/>
              <w:jc w:val="right"/>
              <w:rPr>
                <w:rFonts w:ascii="Times New Roman" w:hAnsi="Times New Roman"/>
                <w:sz w:val="24"/>
                <w:szCs w:val="24"/>
              </w:rPr>
            </w:pPr>
            <w:r w:rsidRPr="00AF16BC">
              <w:rPr>
                <w:rFonts w:ascii="Times New Roman" w:hAnsi="Times New Roman"/>
                <w:i/>
                <w:iCs/>
                <w:sz w:val="24"/>
                <w:szCs w:val="24"/>
              </w:rPr>
              <w:t>L</w:t>
            </w: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61"/>
        </w:trPr>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2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rPr>
            </w:pPr>
          </w:p>
        </w:tc>
        <w:tc>
          <w:tcPr>
            <w:tcW w:w="14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(12.23).</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2"/>
        </w:trPr>
        <w:tc>
          <w:tcPr>
            <w:tcW w:w="2780" w:type="dxa"/>
            <w:gridSpan w:val="8"/>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w w:val="99"/>
                <w:sz w:val="24"/>
                <w:szCs w:val="24"/>
              </w:rPr>
              <w:t>Бұдан табатынымыз:</w:t>
            </w: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1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8"/>
        </w:trPr>
        <w:tc>
          <w:tcPr>
            <w:tcW w:w="2780" w:type="dxa"/>
            <w:gridSpan w:val="8"/>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27"/>
        </w:trPr>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sz w:val="23"/>
                <w:szCs w:val="23"/>
              </w:rPr>
              <w:t>L</w:t>
            </w:r>
            <w:r w:rsidRPr="00AF16BC">
              <w:rPr>
                <w:rFonts w:ascii="Arial" w:hAnsi="Arial" w:cs="Arial"/>
                <w:i/>
                <w:iCs/>
                <w:sz w:val="23"/>
                <w:szCs w:val="23"/>
              </w:rPr>
              <w:t>χ</w:t>
            </w:r>
            <w:r w:rsidRPr="00AF16BC">
              <w:rPr>
                <w:rFonts w:ascii="Times New Roman" w:hAnsi="Times New Roman"/>
                <w:i/>
                <w:iCs/>
                <w:sz w:val="23"/>
                <w:szCs w:val="23"/>
              </w:rPr>
              <w:t xml:space="preserve"> </w:t>
            </w:r>
            <w:r w:rsidRPr="00AF16BC">
              <w:rPr>
                <w:rFonts w:ascii="Arial" w:hAnsi="Arial" w:cs="Arial"/>
                <w:sz w:val="23"/>
                <w:szCs w:val="23"/>
              </w:rPr>
              <w:t>-</w:t>
            </w:r>
          </w:p>
        </w:tc>
        <w:tc>
          <w:tcPr>
            <w:tcW w:w="320" w:type="dxa"/>
            <w:gridSpan w:val="2"/>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i/>
                <w:iCs/>
                <w:sz w:val="23"/>
                <w:szCs w:val="23"/>
              </w:rPr>
              <w:t>µa</w:t>
            </w: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gridSpan w:val="2"/>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sz w:val="23"/>
                <w:szCs w:val="23"/>
              </w:rPr>
              <w:t>p</w:t>
            </w:r>
          </w:p>
        </w:tc>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3"/>
                <w:szCs w:val="23"/>
              </w:rPr>
              <w:t>-</w:t>
            </w:r>
            <w:r w:rsidRPr="00AF16BC">
              <w:rPr>
                <w:rFonts w:ascii="Times New Roman" w:hAnsi="Times New Roman"/>
                <w:sz w:val="23"/>
                <w:szCs w:val="23"/>
              </w:rPr>
              <w:t>1</w:t>
            </w: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6"/>
        </w:trPr>
        <w:tc>
          <w:tcPr>
            <w:tcW w:w="11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i/>
                <w:iCs/>
                <w:sz w:val="23"/>
                <w:szCs w:val="23"/>
              </w:rPr>
              <w:t xml:space="preserve">j </w:t>
            </w:r>
            <w:r w:rsidRPr="00AF16BC">
              <w:rPr>
                <w:rFonts w:ascii="Arial" w:hAnsi="Arial" w:cs="Arial"/>
                <w:sz w:val="23"/>
                <w:szCs w:val="23"/>
              </w:rPr>
              <w:t>=</w:t>
            </w:r>
            <w:r w:rsidRPr="00AF16BC">
              <w:rPr>
                <w:rFonts w:ascii="Arial" w:hAnsi="Arial" w:cs="Arial"/>
                <w:i/>
                <w:iCs/>
                <w:sz w:val="23"/>
                <w:szCs w:val="23"/>
              </w:rPr>
              <w:t xml:space="preserve"> </w:t>
            </w:r>
            <w:r w:rsidRPr="00AF16BC">
              <w:rPr>
                <w:rFonts w:ascii="Arial" w:hAnsi="Arial" w:cs="Arial"/>
                <w:sz w:val="23"/>
                <w:szCs w:val="23"/>
              </w:rPr>
              <w:t>arccos</w:t>
            </w:r>
          </w:p>
        </w:tc>
        <w:tc>
          <w:tcPr>
            <w:tcW w:w="6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4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Times New Roman" w:hAnsi="Times New Roman"/>
                <w:i/>
                <w:iCs/>
                <w:sz w:val="23"/>
                <w:szCs w:val="23"/>
              </w:rPr>
              <w:t>L</w:t>
            </w: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82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w w:val="89"/>
                <w:sz w:val="23"/>
                <w:szCs w:val="23"/>
              </w:rPr>
              <w:t>= arccos</w:t>
            </w: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w w:val="88"/>
                <w:sz w:val="23"/>
                <w:szCs w:val="23"/>
              </w:rPr>
              <w:t>r</w:t>
            </w: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4"/>
        </w:trPr>
        <w:tc>
          <w:tcPr>
            <w:tcW w:w="11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44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82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45"/>
        </w:trPr>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w w:val="99"/>
                <w:sz w:val="23"/>
                <w:szCs w:val="23"/>
              </w:rPr>
              <w:t>2</w:t>
            </w:r>
            <w:r w:rsidRPr="00AF16BC">
              <w:rPr>
                <w:rFonts w:ascii="Arial" w:hAnsi="Arial" w:cs="Arial"/>
                <w:i/>
                <w:iCs/>
                <w:w w:val="99"/>
                <w:sz w:val="23"/>
                <w:szCs w:val="23"/>
              </w:rPr>
              <w:t>µ</w:t>
            </w:r>
            <w:r w:rsidRPr="00AF16BC">
              <w:rPr>
                <w:rFonts w:ascii="Times New Roman" w:hAnsi="Times New Roman"/>
                <w:i/>
                <w:iCs/>
                <w:w w:val="99"/>
                <w:sz w:val="23"/>
                <w:szCs w:val="23"/>
              </w:rPr>
              <w:t>E</w:t>
            </w:r>
            <w:r w:rsidRPr="00AF16BC">
              <w:rPr>
                <w:rFonts w:ascii="Times New Roman" w:hAnsi="Times New Roman"/>
                <w:w w:val="99"/>
                <w:sz w:val="23"/>
                <w:szCs w:val="23"/>
              </w:rPr>
              <w:t xml:space="preserve"> </w:t>
            </w:r>
            <w:r w:rsidRPr="00AF16BC">
              <w:rPr>
                <w:rFonts w:ascii="Arial" w:hAnsi="Arial" w:cs="Arial"/>
                <w:w w:val="99"/>
                <w:sz w:val="23"/>
                <w:szCs w:val="23"/>
              </w:rPr>
              <w:t>+</w:t>
            </w:r>
          </w:p>
        </w:tc>
        <w:tc>
          <w:tcPr>
            <w:tcW w:w="4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i/>
                <w:iCs/>
                <w:sz w:val="23"/>
                <w:szCs w:val="23"/>
                <w:u w:val="single"/>
              </w:rPr>
              <w:t>µ</w:t>
            </w:r>
            <w:r w:rsidRPr="00AF16BC">
              <w:rPr>
                <w:rFonts w:ascii="Times New Roman" w:hAnsi="Times New Roman"/>
                <w:sz w:val="23"/>
                <w:szCs w:val="23"/>
                <w:u w:val="single"/>
                <w:vertAlign w:val="superscript"/>
              </w:rPr>
              <w:t>2</w:t>
            </w:r>
            <w:r w:rsidRPr="00AF16BC">
              <w:rPr>
                <w:rFonts w:ascii="Arial" w:hAnsi="Arial" w:cs="Arial"/>
                <w:i/>
                <w:iCs/>
                <w:sz w:val="23"/>
                <w:szCs w:val="23"/>
                <w:u w:val="single"/>
              </w:rPr>
              <w:t>a</w:t>
            </w:r>
          </w:p>
        </w:tc>
        <w:tc>
          <w:tcPr>
            <w:tcW w:w="2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0"/>
              <w:jc w:val="right"/>
              <w:rPr>
                <w:rFonts w:ascii="Times New Roman" w:hAnsi="Times New Roman"/>
                <w:sz w:val="24"/>
                <w:szCs w:val="24"/>
              </w:rPr>
            </w:pPr>
            <w:r w:rsidRPr="00AF16BC">
              <w:rPr>
                <w:rFonts w:ascii="Times New Roman" w:hAnsi="Times New Roman"/>
                <w:sz w:val="11"/>
                <w:szCs w:val="11"/>
                <w:u w:val="single"/>
              </w:rPr>
              <w:t>2</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0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98"/>
                <w:sz w:val="23"/>
                <w:szCs w:val="23"/>
              </w:rPr>
              <w:t xml:space="preserve">1 </w:t>
            </w:r>
            <w:r w:rsidRPr="00AF16BC">
              <w:rPr>
                <w:rFonts w:ascii="Arial" w:hAnsi="Arial" w:cs="Arial"/>
                <w:w w:val="98"/>
                <w:sz w:val="23"/>
                <w:szCs w:val="23"/>
              </w:rPr>
              <w:t>+</w:t>
            </w:r>
            <w:r w:rsidRPr="00AF16BC">
              <w:rPr>
                <w:rFonts w:ascii="Times New Roman" w:hAnsi="Times New Roman"/>
                <w:w w:val="98"/>
                <w:sz w:val="23"/>
                <w:szCs w:val="23"/>
              </w:rPr>
              <w:t xml:space="preserve"> </w:t>
            </w:r>
            <w:r w:rsidRPr="00AF16BC">
              <w:rPr>
                <w:rFonts w:ascii="Arial" w:hAnsi="Arial" w:cs="Arial"/>
                <w:i/>
                <w:iCs/>
                <w:w w:val="98"/>
                <w:sz w:val="23"/>
                <w:szCs w:val="23"/>
              </w:rPr>
              <w:t>ε</w:t>
            </w: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00"/>
        </w:trPr>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sz w:val="23"/>
                <w:szCs w:val="23"/>
              </w:rPr>
              <w:t>L</w:t>
            </w:r>
            <w:r w:rsidRPr="00AF16BC">
              <w:rPr>
                <w:rFonts w:ascii="Times New Roman" w:hAnsi="Times New Roman"/>
                <w:sz w:val="23"/>
                <w:szCs w:val="23"/>
                <w:vertAlign w:val="superscript"/>
              </w:rPr>
              <w:t>2</w:t>
            </w: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40"/>
              <w:jc w:val="right"/>
              <w:rPr>
                <w:rFonts w:ascii="Times New Roman" w:hAnsi="Times New Roman"/>
                <w:sz w:val="24"/>
                <w:szCs w:val="24"/>
              </w:rPr>
            </w:pPr>
            <w:r w:rsidRPr="00AF16BC">
              <w:rPr>
                <w:rFonts w:ascii="Times New Roman" w:hAnsi="Times New Roman"/>
                <w:sz w:val="24"/>
                <w:szCs w:val="24"/>
              </w:rPr>
              <w:t>(12.24)</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4"/>
        </w:trPr>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6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Pr="00AF16BC" w:rsidRDefault="00A3036D">
      <w:pPr>
        <w:widowControl w:val="0"/>
        <w:autoSpaceDE w:val="0"/>
        <w:autoSpaceDN w:val="0"/>
        <w:adjustRightInd w:val="0"/>
        <w:spacing w:after="0" w:line="240" w:lineRule="auto"/>
        <w:ind w:left="220"/>
        <w:rPr>
          <w:rFonts w:ascii="Times New Roman" w:hAnsi="Times New Roman"/>
          <w:sz w:val="24"/>
          <w:szCs w:val="24"/>
          <w:lang w:val="ru-RU"/>
        </w:rPr>
      </w:pPr>
      <w:r w:rsidRPr="00A3036D">
        <w:rPr>
          <w:noProof/>
        </w:rPr>
        <w:pict>
          <v:shape id="_x0000_s1145" type="#_x0000_t75" style="position:absolute;left:0;text-align:left;margin-left:56.8pt;margin-top:-235.4pt;width:109.25pt;height:34.4pt;z-index:-60;mso-position-horizontal-relative:text;mso-position-vertical-relative:text" o:allowincell="f">
            <v:imagedata r:id="rId75" o:title=""/>
          </v:shape>
        </w:pict>
      </w:r>
      <w:r w:rsidRPr="00A3036D">
        <w:rPr>
          <w:noProof/>
        </w:rPr>
        <w:pict>
          <v:shape id="_x0000_s1146" type="#_x0000_t75" style="position:absolute;left:0;text-align:left;margin-left:56.8pt;margin-top:-127.45pt;width:145.5pt;height:36.7pt;z-index:-59;mso-position-horizontal-relative:text;mso-position-vertical-relative:text" o:allowincell="f">
            <v:imagedata r:id="rId76" o:title=""/>
          </v:shape>
        </w:pict>
      </w:r>
      <w:r w:rsidRPr="00A3036D">
        <w:rPr>
          <w:noProof/>
        </w:rPr>
        <w:pict>
          <v:shape id="_x0000_s1147" type="#_x0000_t75" style="position:absolute;left:0;text-align:left;margin-left:50.4pt;margin-top:-42pt;width:68.7pt;height:30.8pt;z-index:-58;mso-position-horizontal-relative:text;mso-position-vertical-relative:text" o:allowincell="f">
            <v:imagedata r:id="rId77" o:title=""/>
          </v:shape>
        </w:pict>
      </w:r>
      <w:r w:rsidRPr="00A3036D">
        <w:rPr>
          <w:noProof/>
        </w:rPr>
        <w:pict>
          <v:shape id="_x0000_s1148" type="#_x0000_t75" style="position:absolute;left:0;text-align:left;margin-left:161.05pt;margin-top:-42pt;width:31.55pt;height:14.5pt;z-index:-57;mso-position-horizontal-relative:text;mso-position-vertical-relative:text" o:allowincell="f">
            <v:imagedata r:id="rId78" o:title=""/>
          </v:shape>
        </w:pict>
      </w:r>
      <w:r w:rsidR="00281624" w:rsidRPr="00AF16BC">
        <w:rPr>
          <w:rFonts w:ascii="Arial" w:hAnsi="Arial" w:cs="Arial"/>
          <w:sz w:val="23"/>
          <w:szCs w:val="23"/>
          <w:lang w:val="ru-RU"/>
        </w:rPr>
        <w:t xml:space="preserve">Мұндағы: р- фокустік параметр, ал </w:t>
      </w:r>
      <w:r w:rsidR="00281624">
        <w:rPr>
          <w:rFonts w:ascii="Arial" w:hAnsi="Arial" w:cs="Arial"/>
          <w:sz w:val="23"/>
          <w:szCs w:val="23"/>
        </w:rPr>
        <w:t>ε</w:t>
      </w:r>
      <w:r w:rsidR="00281624" w:rsidRPr="00AF16BC">
        <w:rPr>
          <w:rFonts w:ascii="Arial" w:hAnsi="Arial" w:cs="Arial"/>
          <w:sz w:val="23"/>
          <w:szCs w:val="23"/>
          <w:lang w:val="ru-RU"/>
        </w:rPr>
        <w:t xml:space="preserve"> - эксцентриситет:</w:t>
      </w:r>
    </w:p>
    <w:p w:rsidR="003323E4" w:rsidRPr="00AF16BC" w:rsidRDefault="003323E4">
      <w:pPr>
        <w:widowControl w:val="0"/>
        <w:autoSpaceDE w:val="0"/>
        <w:autoSpaceDN w:val="0"/>
        <w:adjustRightInd w:val="0"/>
        <w:spacing w:after="0" w:line="34" w:lineRule="exact"/>
        <w:rPr>
          <w:rFonts w:ascii="Times New Roman" w:hAnsi="Times New Roman"/>
          <w:sz w:val="24"/>
          <w:szCs w:val="24"/>
          <w:lang w:val="ru-RU"/>
        </w:rPr>
      </w:pPr>
    </w:p>
    <w:tbl>
      <w:tblPr>
        <w:tblW w:w="0" w:type="auto"/>
        <w:tblInd w:w="400" w:type="dxa"/>
        <w:tblLayout w:type="fixed"/>
        <w:tblCellMar>
          <w:left w:w="0" w:type="dxa"/>
          <w:right w:w="0" w:type="dxa"/>
        </w:tblCellMar>
        <w:tblLook w:val="0000"/>
      </w:tblPr>
      <w:tblGrid>
        <w:gridCol w:w="1340"/>
        <w:gridCol w:w="20"/>
        <w:gridCol w:w="200"/>
        <w:gridCol w:w="80"/>
        <w:gridCol w:w="80"/>
        <w:gridCol w:w="1120"/>
        <w:gridCol w:w="1180"/>
        <w:gridCol w:w="1440"/>
        <w:gridCol w:w="20"/>
      </w:tblGrid>
      <w:tr w:rsidR="003323E4" w:rsidRPr="00AF16BC">
        <w:trPr>
          <w:trHeight w:val="369"/>
        </w:trPr>
        <w:tc>
          <w:tcPr>
            <w:tcW w:w="1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900"/>
              <w:rPr>
                <w:rFonts w:ascii="Times New Roman" w:hAnsi="Times New Roman"/>
                <w:sz w:val="24"/>
                <w:szCs w:val="24"/>
              </w:rPr>
            </w:pPr>
            <w:r w:rsidRPr="00AF16BC">
              <w:rPr>
                <w:rFonts w:ascii="Times New Roman" w:hAnsi="Times New Roman"/>
                <w:i/>
                <w:iCs/>
                <w:sz w:val="27"/>
                <w:szCs w:val="27"/>
              </w:rPr>
              <w:t xml:space="preserve">p </w:t>
            </w:r>
            <w:r w:rsidRPr="00AF16BC">
              <w:rPr>
                <w:rFonts w:ascii="Arial" w:hAnsi="Arial" w:cs="Arial"/>
                <w:sz w:val="27"/>
                <w:szCs w:val="27"/>
              </w:rPr>
              <w:t>=</w:t>
            </w:r>
          </w:p>
        </w:tc>
        <w:tc>
          <w:tcPr>
            <w:tcW w:w="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gridSpan w:val="2"/>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Times New Roman" w:hAnsi="Times New Roman"/>
                <w:i/>
                <w:iCs/>
                <w:w w:val="83"/>
                <w:sz w:val="27"/>
                <w:szCs w:val="27"/>
              </w:rPr>
              <w:t>L</w:t>
            </w:r>
            <w:r w:rsidRPr="00AF16BC">
              <w:rPr>
                <w:rFonts w:ascii="Times New Roman" w:hAnsi="Times New Roman"/>
                <w:w w:val="83"/>
                <w:sz w:val="27"/>
                <w:szCs w:val="27"/>
                <w:vertAlign w:val="superscript"/>
              </w:rPr>
              <w:t>2</w:t>
            </w:r>
          </w:p>
        </w:tc>
        <w:tc>
          <w:tcPr>
            <w:tcW w:w="8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0"/>
              <w:rPr>
                <w:rFonts w:ascii="Times New Roman" w:hAnsi="Times New Roman"/>
                <w:sz w:val="24"/>
                <w:szCs w:val="24"/>
              </w:rPr>
            </w:pPr>
            <w:r w:rsidRPr="00AF16BC">
              <w:rPr>
                <w:rFonts w:ascii="Arial" w:hAnsi="Arial" w:cs="Arial"/>
                <w:i/>
                <w:iCs/>
                <w:sz w:val="25"/>
                <w:szCs w:val="25"/>
              </w:rPr>
              <w:t xml:space="preserve">ε </w:t>
            </w:r>
            <w:r w:rsidRPr="00AF16BC">
              <w:rPr>
                <w:rFonts w:ascii="Arial" w:hAnsi="Arial" w:cs="Arial"/>
                <w:sz w:val="25"/>
                <w:szCs w:val="25"/>
              </w:rPr>
              <w:t>=</w:t>
            </w:r>
            <w:r w:rsidRPr="00AF16BC">
              <w:rPr>
                <w:rFonts w:ascii="Arial" w:hAnsi="Arial" w:cs="Arial"/>
                <w:i/>
                <w:iCs/>
                <w:sz w:val="25"/>
                <w:szCs w:val="25"/>
              </w:rPr>
              <w:t xml:space="preserve"> </w:t>
            </w:r>
            <w:r w:rsidRPr="00AF16BC">
              <w:rPr>
                <w:rFonts w:ascii="Times New Roman" w:hAnsi="Times New Roman"/>
                <w:sz w:val="25"/>
                <w:szCs w:val="25"/>
              </w:rPr>
              <w:t>1</w:t>
            </w:r>
            <w:r w:rsidRPr="00AF16BC">
              <w:rPr>
                <w:rFonts w:ascii="Arial" w:hAnsi="Arial" w:cs="Arial"/>
                <w:i/>
                <w:iCs/>
                <w:sz w:val="25"/>
                <w:szCs w:val="25"/>
              </w:rPr>
              <w:t xml:space="preserve"> </w:t>
            </w:r>
            <w:r w:rsidRPr="00AF16BC">
              <w:rPr>
                <w:rFonts w:ascii="Arial" w:hAnsi="Arial" w:cs="Arial"/>
                <w:sz w:val="25"/>
                <w:szCs w:val="25"/>
              </w:rPr>
              <w:t>+</w:t>
            </w:r>
          </w:p>
        </w:tc>
        <w:tc>
          <w:tcPr>
            <w:tcW w:w="11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534"/>
              <w:jc w:val="center"/>
              <w:rPr>
                <w:rFonts w:ascii="Times New Roman" w:hAnsi="Times New Roman"/>
                <w:sz w:val="24"/>
                <w:szCs w:val="24"/>
              </w:rPr>
            </w:pPr>
            <w:r w:rsidRPr="00AF16BC">
              <w:rPr>
                <w:rFonts w:ascii="Times New Roman" w:hAnsi="Times New Roman"/>
                <w:w w:val="95"/>
                <w:sz w:val="25"/>
                <w:szCs w:val="25"/>
              </w:rPr>
              <w:t>2</w:t>
            </w:r>
            <w:r w:rsidRPr="00AF16BC">
              <w:rPr>
                <w:rFonts w:ascii="Times New Roman" w:hAnsi="Times New Roman"/>
                <w:i/>
                <w:iCs/>
                <w:w w:val="95"/>
                <w:sz w:val="25"/>
                <w:szCs w:val="25"/>
              </w:rPr>
              <w:t>EL</w:t>
            </w:r>
            <w:r w:rsidRPr="00AF16BC">
              <w:rPr>
                <w:rFonts w:ascii="Times New Roman" w:hAnsi="Times New Roman"/>
                <w:w w:val="95"/>
                <w:sz w:val="25"/>
                <w:szCs w:val="25"/>
                <w:vertAlign w:val="superscript"/>
              </w:rPr>
              <w:t>2</w:t>
            </w:r>
          </w:p>
        </w:tc>
        <w:tc>
          <w:tcPr>
            <w:tcW w:w="1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6"/>
        </w:trPr>
        <w:tc>
          <w:tcPr>
            <w:tcW w:w="1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1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49"/>
        </w:trPr>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348" w:lineRule="exact"/>
              <w:rPr>
                <w:rFonts w:ascii="Times New Roman" w:hAnsi="Times New Roman"/>
                <w:sz w:val="24"/>
                <w:szCs w:val="24"/>
              </w:rPr>
            </w:pPr>
            <w:r w:rsidRPr="00AF16BC">
              <w:rPr>
                <w:rFonts w:ascii="Arial" w:hAnsi="Arial" w:cs="Arial"/>
                <w:i/>
                <w:iCs/>
                <w:sz w:val="24"/>
                <w:szCs w:val="24"/>
              </w:rPr>
              <w:t xml:space="preserve">µa </w:t>
            </w:r>
            <w:r w:rsidRPr="00AF16BC">
              <w:rPr>
                <w:rFonts w:ascii="Times New Roman" w:hAnsi="Times New Roman"/>
                <w:sz w:val="40"/>
                <w:szCs w:val="40"/>
                <w:vertAlign w:val="subscript"/>
              </w:rPr>
              <w:t>.</w:t>
            </w:r>
          </w:p>
        </w:tc>
        <w:tc>
          <w:tcPr>
            <w:tcW w:w="11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534"/>
              <w:jc w:val="center"/>
              <w:rPr>
                <w:rFonts w:ascii="Times New Roman" w:hAnsi="Times New Roman"/>
                <w:sz w:val="24"/>
                <w:szCs w:val="24"/>
              </w:rPr>
            </w:pPr>
            <w:r w:rsidRPr="00AF16BC">
              <w:rPr>
                <w:rFonts w:ascii="Arial" w:hAnsi="Arial" w:cs="Arial"/>
                <w:i/>
                <w:iCs/>
                <w:w w:val="91"/>
                <w:sz w:val="25"/>
                <w:szCs w:val="25"/>
              </w:rPr>
              <w:t xml:space="preserve">µa </w:t>
            </w:r>
            <w:r w:rsidRPr="00AF16BC">
              <w:rPr>
                <w:rFonts w:ascii="Times New Roman" w:hAnsi="Times New Roman"/>
                <w:w w:val="91"/>
                <w:sz w:val="25"/>
                <w:szCs w:val="25"/>
                <w:vertAlign w:val="superscript"/>
              </w:rPr>
              <w:t>2</w:t>
            </w:r>
          </w:p>
        </w:tc>
        <w:tc>
          <w:tcPr>
            <w:tcW w:w="14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80"/>
              <w:rPr>
                <w:rFonts w:ascii="Times New Roman" w:hAnsi="Times New Roman"/>
                <w:sz w:val="24"/>
                <w:szCs w:val="24"/>
              </w:rPr>
            </w:pPr>
            <w:r w:rsidRPr="00AF16BC">
              <w:rPr>
                <w:rFonts w:ascii="Times New Roman" w:hAnsi="Times New Roman"/>
                <w:sz w:val="24"/>
                <w:szCs w:val="24"/>
              </w:rPr>
              <w:t>(12.25)</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4"/>
        </w:trPr>
        <w:tc>
          <w:tcPr>
            <w:tcW w:w="2840" w:type="dxa"/>
            <w:gridSpan w:val="6"/>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1"/>
                <w:sz w:val="24"/>
                <w:szCs w:val="24"/>
              </w:rPr>
              <w:t>Осыдан траектория теңдеуі</w:t>
            </w:r>
          </w:p>
        </w:tc>
        <w:tc>
          <w:tcPr>
            <w:tcW w:w="1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58"/>
        </w:trPr>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Times New Roman" w:hAnsi="Times New Roman"/>
                <w:i/>
                <w:iCs/>
                <w:w w:val="95"/>
                <w:sz w:val="25"/>
                <w:szCs w:val="25"/>
              </w:rPr>
              <w:t>p</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38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5"/>
                <w:szCs w:val="25"/>
              </w:rPr>
              <w:t xml:space="preserve">= </w:t>
            </w:r>
            <w:r w:rsidRPr="00AF16BC">
              <w:rPr>
                <w:rFonts w:ascii="Times New Roman" w:hAnsi="Times New Roman"/>
                <w:sz w:val="25"/>
                <w:szCs w:val="25"/>
              </w:rPr>
              <w:t>1</w:t>
            </w:r>
            <w:r w:rsidRPr="00AF16BC">
              <w:rPr>
                <w:rFonts w:ascii="Arial" w:hAnsi="Arial" w:cs="Arial"/>
                <w:sz w:val="25"/>
                <w:szCs w:val="25"/>
              </w:rPr>
              <w:t xml:space="preserve"> + </w:t>
            </w:r>
            <w:r w:rsidRPr="00AF16BC">
              <w:rPr>
                <w:rFonts w:ascii="Arial" w:hAnsi="Arial" w:cs="Arial"/>
                <w:i/>
                <w:iCs/>
                <w:sz w:val="25"/>
                <w:szCs w:val="25"/>
              </w:rPr>
              <w:t>ε</w:t>
            </w:r>
            <w:r w:rsidRPr="00AF16BC">
              <w:rPr>
                <w:rFonts w:ascii="Arial" w:hAnsi="Arial" w:cs="Arial"/>
                <w:sz w:val="25"/>
                <w:szCs w:val="25"/>
              </w:rPr>
              <w:t xml:space="preserve"> cos</w:t>
            </w:r>
            <w:r w:rsidRPr="00AF16BC">
              <w:rPr>
                <w:rFonts w:ascii="Arial" w:hAnsi="Arial" w:cs="Arial"/>
                <w:i/>
                <w:iCs/>
                <w:sz w:val="25"/>
                <w:szCs w:val="25"/>
              </w:rPr>
              <w:t>j</w:t>
            </w:r>
          </w:p>
        </w:tc>
        <w:tc>
          <w:tcPr>
            <w:tcW w:w="1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3"/>
        </w:trPr>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8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sz w:val="25"/>
                <w:szCs w:val="25"/>
              </w:rPr>
              <w:t>r</w:t>
            </w:r>
          </w:p>
        </w:tc>
        <w:tc>
          <w:tcPr>
            <w:tcW w:w="238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4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80"/>
              <w:rPr>
                <w:rFonts w:ascii="Times New Roman" w:hAnsi="Times New Roman"/>
                <w:sz w:val="24"/>
                <w:szCs w:val="24"/>
              </w:rPr>
            </w:pPr>
            <w:r w:rsidRPr="00AF16BC">
              <w:rPr>
                <w:rFonts w:ascii="Times New Roman" w:hAnsi="Times New Roman"/>
                <w:w w:val="97"/>
                <w:sz w:val="24"/>
                <w:szCs w:val="24"/>
              </w:rPr>
              <w:t>(12.26).</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35"/>
        </w:trPr>
        <w:tc>
          <w:tcPr>
            <w:tcW w:w="1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2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1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0"/>
                <w:szCs w:val="2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overflowPunct w:val="0"/>
        <w:autoSpaceDE w:val="0"/>
        <w:autoSpaceDN w:val="0"/>
        <w:adjustRightInd w:val="0"/>
        <w:spacing w:after="0" w:line="247" w:lineRule="auto"/>
        <w:ind w:firstLine="397"/>
        <w:jc w:val="both"/>
        <w:rPr>
          <w:rFonts w:ascii="Times New Roman" w:hAnsi="Times New Roman"/>
          <w:sz w:val="24"/>
          <w:szCs w:val="24"/>
        </w:rPr>
      </w:pPr>
      <w:r w:rsidRPr="00A3036D">
        <w:rPr>
          <w:noProof/>
        </w:rPr>
        <w:pict>
          <v:shape id="_x0000_s1149" type="#_x0000_t75" style="position:absolute;left:0;text-align:left;margin-left:136.3pt;margin-top:-95.7pt;width:54.4pt;height:34.45pt;z-index:-56;mso-position-horizontal-relative:text;mso-position-vertical-relative:text" o:allowincell="f">
            <v:imagedata r:id="rId79" o:title=""/>
          </v:shape>
        </w:pict>
      </w:r>
      <w:r w:rsidR="00281624">
        <w:rPr>
          <w:rFonts w:ascii="Arial" w:hAnsi="Arial" w:cs="Arial"/>
          <w:sz w:val="24"/>
          <w:szCs w:val="24"/>
        </w:rPr>
        <w:t>Бұл теңдеу полярлық координат жүйесіндегі екінші ретті конустық қиманың теңдеуі деп аталады. Конустық қима 4-түрлі: шеңбер, эллипс, парабола және гипербола. Демек, осыдан шығатын қорытынды:</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rPr>
      </w:pPr>
      <w:r>
        <w:rPr>
          <w:rFonts w:ascii="Arial" w:hAnsi="Arial" w:cs="Arial"/>
          <w:b/>
          <w:bCs/>
          <w:sz w:val="24"/>
          <w:szCs w:val="24"/>
        </w:rPr>
        <w:t>Гравитациялық тартылыс өрісінде дене тек эллип­­ стік­ траекториямен ғана емес, ε- эксцентриситеттің мәніне байланысты, парабола немесе гипербола бойымен де қозғалуы мүмкін.</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01"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76"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155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01"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51" w:lineRule="auto"/>
        <w:ind w:left="20" w:firstLine="397"/>
        <w:jc w:val="both"/>
        <w:rPr>
          <w:rFonts w:ascii="Times New Roman" w:hAnsi="Times New Roman"/>
          <w:sz w:val="24"/>
          <w:szCs w:val="24"/>
        </w:rPr>
      </w:pPr>
      <w:bookmarkStart w:id="153" w:name="page311"/>
      <w:bookmarkEnd w:id="153"/>
      <w:r>
        <w:rPr>
          <w:rFonts w:ascii="Arial" w:hAnsi="Arial" w:cs="Arial"/>
          <w:sz w:val="24"/>
          <w:szCs w:val="24"/>
        </w:rPr>
        <w:lastRenderedPageBreak/>
        <w:t xml:space="preserve">Бұл ереже </w:t>
      </w:r>
      <w:r>
        <w:rPr>
          <w:rFonts w:ascii="Arial" w:hAnsi="Arial" w:cs="Arial"/>
          <w:b/>
          <w:bCs/>
          <w:sz w:val="24"/>
          <w:szCs w:val="24"/>
        </w:rPr>
        <w:t>Кеплердің</w:t>
      </w:r>
      <w:r>
        <w:rPr>
          <w:rFonts w:ascii="Arial" w:hAnsi="Arial" w:cs="Arial"/>
          <w:sz w:val="24"/>
          <w:szCs w:val="24"/>
        </w:rPr>
        <w:t xml:space="preserve"> </w:t>
      </w:r>
      <w:r>
        <w:rPr>
          <w:rFonts w:ascii="Arial" w:hAnsi="Arial" w:cs="Arial"/>
          <w:b/>
          <w:bCs/>
          <w:sz w:val="24"/>
          <w:szCs w:val="24"/>
        </w:rPr>
        <w:t>1-заңының жалпылама түрі</w:t>
      </w:r>
      <w:r>
        <w:rPr>
          <w:rFonts w:ascii="Arial" w:hAnsi="Arial" w:cs="Arial"/>
          <w:sz w:val="24"/>
          <w:szCs w:val="24"/>
        </w:rPr>
        <w:t xml:space="preserve"> деп аталады. Ал (12.26)-теңдеу осы қисықтардың </w:t>
      </w:r>
      <w:r>
        <w:rPr>
          <w:rFonts w:ascii="Arial" w:hAnsi="Arial" w:cs="Arial"/>
          <w:i/>
          <w:iCs/>
          <w:sz w:val="24"/>
          <w:szCs w:val="24"/>
        </w:rPr>
        <w:t>фокустық</w:t>
      </w:r>
      <w:r>
        <w:rPr>
          <w:rFonts w:ascii="Arial" w:hAnsi="Arial" w:cs="Arial"/>
          <w:sz w:val="24"/>
          <w:szCs w:val="24"/>
        </w:rPr>
        <w:t xml:space="preserve"> </w:t>
      </w:r>
      <w:r>
        <w:rPr>
          <w:rFonts w:ascii="Arial" w:hAnsi="Arial" w:cs="Arial"/>
          <w:i/>
          <w:iCs/>
          <w:sz w:val="24"/>
          <w:szCs w:val="24"/>
        </w:rPr>
        <w:t xml:space="preserve">теңдеуі </w:t>
      </w:r>
      <w:r>
        <w:rPr>
          <w:rFonts w:ascii="Arial" w:hAnsi="Arial" w:cs="Arial"/>
          <w:sz w:val="24"/>
          <w:szCs w:val="24"/>
        </w:rPr>
        <w:t>деп аталады.</w:t>
      </w:r>
      <w:r>
        <w:rPr>
          <w:rFonts w:ascii="Arial" w:hAnsi="Arial" w:cs="Arial"/>
          <w:i/>
          <w:iCs/>
          <w:sz w:val="24"/>
          <w:szCs w:val="24"/>
        </w:rPr>
        <w:t xml:space="preserve"> Фокустық </w:t>
      </w:r>
      <w:r>
        <w:rPr>
          <w:rFonts w:ascii="Arial" w:hAnsi="Arial" w:cs="Arial"/>
          <w:sz w:val="24"/>
          <w:szCs w:val="24"/>
        </w:rPr>
        <w:t>аталатын себебі:</w:t>
      </w:r>
      <w:r>
        <w:rPr>
          <w:rFonts w:ascii="Arial" w:hAnsi="Arial" w:cs="Arial"/>
          <w:i/>
          <w:iCs/>
          <w:sz w:val="24"/>
          <w:szCs w:val="24"/>
        </w:rPr>
        <w:t xml:space="preserve"> </w:t>
      </w:r>
      <w:r>
        <w:rPr>
          <w:rFonts w:ascii="Arial" w:hAnsi="Arial" w:cs="Arial"/>
          <w:sz w:val="24"/>
          <w:szCs w:val="24"/>
        </w:rPr>
        <w:t>координат</w:t>
      </w:r>
      <w:r>
        <w:rPr>
          <w:rFonts w:ascii="Arial" w:hAnsi="Arial" w:cs="Arial"/>
          <w:i/>
          <w:iCs/>
          <w:sz w:val="24"/>
          <w:szCs w:val="24"/>
        </w:rPr>
        <w:t xml:space="preserve"> </w:t>
      </w:r>
      <w:r>
        <w:rPr>
          <w:rFonts w:ascii="Arial" w:hAnsi="Arial" w:cs="Arial"/>
          <w:sz w:val="24"/>
          <w:szCs w:val="24"/>
        </w:rPr>
        <w:t>жүйесінің төбесі қисықтардың фокусының бірінде орналасады.</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3" w:lineRule="auto"/>
        <w:ind w:left="20" w:firstLine="397"/>
        <w:jc w:val="both"/>
        <w:rPr>
          <w:rFonts w:ascii="Times New Roman" w:hAnsi="Times New Roman"/>
          <w:sz w:val="24"/>
          <w:szCs w:val="24"/>
        </w:rPr>
      </w:pPr>
      <w:r>
        <w:rPr>
          <w:rFonts w:ascii="Arial" w:hAnsi="Arial" w:cs="Arial"/>
        </w:rPr>
        <w:t xml:space="preserve">Бірақ аспан денесінің қандай траекториямен қоз­ ғалатыны </w:t>
      </w:r>
      <w:r>
        <w:rPr>
          <w:rFonts w:ascii="Arial" w:hAnsi="Arial" w:cs="Arial"/>
          <w:i/>
          <w:iCs/>
        </w:rPr>
        <w:t>ε</w:t>
      </w:r>
      <w:r>
        <w:rPr>
          <w:rFonts w:ascii="Arial" w:hAnsi="Arial" w:cs="Arial"/>
        </w:rPr>
        <w:t>-нің мәніне, яғни L,E тұрақтылардың мәндеріне байланысты. Ал бұл тұрақтылардың мәндері бастапқы шарттарға тәуелді. Осыдан шығатын қорытынды:</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left="20" w:firstLine="397"/>
        <w:jc w:val="both"/>
        <w:rPr>
          <w:rFonts w:ascii="Times New Roman" w:hAnsi="Times New Roman"/>
          <w:sz w:val="24"/>
          <w:szCs w:val="24"/>
        </w:rPr>
      </w:pPr>
      <w:r>
        <w:rPr>
          <w:rFonts w:ascii="Arial" w:hAnsi="Arial" w:cs="Arial"/>
          <w:sz w:val="24"/>
          <w:szCs w:val="24"/>
        </w:rPr>
        <w:t xml:space="preserve">Дененің қандай траекториямен қозғалатындығы бас­ тапқы шарттарға </w:t>
      </w:r>
      <w:r w:rsidR="00394809" w:rsidRPr="00A3036D">
        <w:rPr>
          <w:rFonts w:ascii="Times New Roman" w:hAnsi="Times New Roman"/>
          <w:sz w:val="24"/>
          <w:szCs w:val="24"/>
        </w:rPr>
        <w:pict>
          <v:shape id="_x0000_i1036" type="#_x0000_t75" style="width:37.1pt;height:15pt">
            <v:imagedata r:id="rId80" o:title=""/>
          </v:shape>
        </w:pict>
      </w:r>
      <w:r>
        <w:rPr>
          <w:rFonts w:ascii="Arial" w:hAnsi="Arial" w:cs="Arial"/>
          <w:sz w:val="24"/>
          <w:szCs w:val="24"/>
        </w:rPr>
        <w:t xml:space="preserve"> байланысты:</w:t>
      </w:r>
    </w:p>
    <w:p w:rsidR="003323E4" w:rsidRDefault="003323E4">
      <w:pPr>
        <w:widowControl w:val="0"/>
        <w:autoSpaceDE w:val="0"/>
        <w:autoSpaceDN w:val="0"/>
        <w:adjustRightInd w:val="0"/>
        <w:spacing w:after="0" w:line="372" w:lineRule="exact"/>
        <w:rPr>
          <w:rFonts w:ascii="Times New Roman" w:hAnsi="Times New Roman"/>
          <w:sz w:val="24"/>
          <w:szCs w:val="24"/>
        </w:rPr>
      </w:pPr>
    </w:p>
    <w:tbl>
      <w:tblPr>
        <w:tblW w:w="0" w:type="auto"/>
        <w:tblInd w:w="20" w:type="dxa"/>
        <w:tblLayout w:type="fixed"/>
        <w:tblCellMar>
          <w:left w:w="0" w:type="dxa"/>
          <w:right w:w="0" w:type="dxa"/>
        </w:tblCellMar>
        <w:tblLook w:val="0000"/>
      </w:tblPr>
      <w:tblGrid>
        <w:gridCol w:w="280"/>
        <w:gridCol w:w="200"/>
        <w:gridCol w:w="100"/>
        <w:gridCol w:w="240"/>
        <w:gridCol w:w="720"/>
        <w:gridCol w:w="4600"/>
        <w:gridCol w:w="20"/>
      </w:tblGrid>
      <w:tr w:rsidR="003323E4" w:rsidRPr="00394809">
        <w:trPr>
          <w:trHeight w:val="354"/>
        </w:trPr>
        <w:tc>
          <w:tcPr>
            <w:tcW w:w="2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24"/>
                <w:szCs w:val="24"/>
              </w:rPr>
              <w:t>а)</w:t>
            </w:r>
          </w:p>
        </w:tc>
        <w:tc>
          <w:tcPr>
            <w:tcW w:w="2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i/>
                <w:iCs/>
                <w:w w:val="90"/>
                <w:sz w:val="20"/>
                <w:szCs w:val="20"/>
              </w:rPr>
              <w:t>υ</w:t>
            </w:r>
          </w:p>
        </w:tc>
        <w:tc>
          <w:tcPr>
            <w:tcW w:w="1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79"/>
                <w:sz w:val="10"/>
                <w:szCs w:val="10"/>
              </w:rPr>
              <w:t>0</w:t>
            </w:r>
          </w:p>
        </w:tc>
        <w:tc>
          <w:tcPr>
            <w:tcW w:w="2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0"/>
                <w:szCs w:val="20"/>
              </w:rPr>
              <w:t>=</w:t>
            </w:r>
          </w:p>
        </w:tc>
        <w:tc>
          <w:tcPr>
            <w:tcW w:w="7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sz w:val="20"/>
                <w:szCs w:val="20"/>
              </w:rPr>
              <w:t>2</w:t>
            </w:r>
            <w:r w:rsidRPr="00AF16BC">
              <w:rPr>
                <w:rFonts w:ascii="Times New Roman" w:hAnsi="Times New Roman"/>
                <w:i/>
                <w:iCs/>
                <w:sz w:val="20"/>
                <w:szCs w:val="20"/>
              </w:rPr>
              <w:t>GM</w:t>
            </w:r>
          </w:p>
        </w:tc>
        <w:tc>
          <w:tcPr>
            <w:tcW w:w="46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80"/>
              <w:rPr>
                <w:rFonts w:ascii="Times New Roman" w:hAnsi="Times New Roman"/>
                <w:sz w:val="24"/>
                <w:szCs w:val="24"/>
                <w:lang w:val="ru-RU"/>
              </w:rPr>
            </w:pPr>
            <w:r w:rsidRPr="00AF16BC">
              <w:rPr>
                <w:rFonts w:ascii="Arial" w:hAnsi="Arial" w:cs="Arial"/>
                <w:w w:val="99"/>
                <w:sz w:val="24"/>
                <w:szCs w:val="24"/>
                <w:lang w:val="ru-RU"/>
              </w:rPr>
              <w:t xml:space="preserve">болса, онда (12.20) теңдеуге сәйкес </w:t>
            </w:r>
            <w:r w:rsidRPr="00AF16BC">
              <w:rPr>
                <w:rFonts w:ascii="Arial" w:hAnsi="Arial" w:cs="Arial"/>
                <w:w w:val="99"/>
                <w:sz w:val="24"/>
                <w:szCs w:val="24"/>
              </w:rPr>
              <w:t>E</w:t>
            </w:r>
            <w:r w:rsidRPr="00AF16BC">
              <w:rPr>
                <w:rFonts w:ascii="Arial" w:hAnsi="Arial" w:cs="Arial"/>
                <w:w w:val="99"/>
                <w:sz w:val="24"/>
                <w:szCs w:val="24"/>
                <w:lang w:val="ru-RU"/>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81"/>
        </w:trPr>
        <w:tc>
          <w:tcPr>
            <w:tcW w:w="2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lang w:val="ru-RU"/>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lang w:val="ru-RU"/>
              </w:rPr>
            </w:pPr>
          </w:p>
        </w:tc>
        <w:tc>
          <w:tcPr>
            <w:tcW w:w="1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lang w:val="ru-RU"/>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lang w:val="ru-RU"/>
              </w:rPr>
            </w:pPr>
          </w:p>
        </w:tc>
        <w:tc>
          <w:tcPr>
            <w:tcW w:w="7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09" w:lineRule="exact"/>
              <w:jc w:val="center"/>
              <w:rPr>
                <w:rFonts w:ascii="Times New Roman" w:hAnsi="Times New Roman"/>
                <w:sz w:val="24"/>
                <w:szCs w:val="24"/>
              </w:rPr>
            </w:pPr>
            <w:r w:rsidRPr="00AF16BC">
              <w:rPr>
                <w:rFonts w:ascii="Times New Roman" w:hAnsi="Times New Roman"/>
                <w:i/>
                <w:iCs/>
                <w:w w:val="82"/>
                <w:sz w:val="20"/>
                <w:szCs w:val="20"/>
              </w:rPr>
              <w:t>r</w:t>
            </w:r>
            <w:r w:rsidRPr="00AF16BC">
              <w:rPr>
                <w:rFonts w:ascii="Times New Roman" w:hAnsi="Times New Roman"/>
                <w:w w:val="82"/>
                <w:sz w:val="20"/>
                <w:szCs w:val="20"/>
                <w:vertAlign w:val="subscript"/>
              </w:rPr>
              <w:t>0</w:t>
            </w:r>
          </w:p>
        </w:tc>
        <w:tc>
          <w:tcPr>
            <w:tcW w:w="46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9"/>
        </w:trPr>
        <w:tc>
          <w:tcPr>
            <w:tcW w:w="2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7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46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Pr="00AF16BC" w:rsidRDefault="00A3036D">
      <w:pPr>
        <w:widowControl w:val="0"/>
        <w:autoSpaceDE w:val="0"/>
        <w:autoSpaceDN w:val="0"/>
        <w:adjustRightInd w:val="0"/>
        <w:spacing w:after="0" w:line="240" w:lineRule="auto"/>
        <w:ind w:left="20"/>
        <w:rPr>
          <w:rFonts w:ascii="Times New Roman" w:hAnsi="Times New Roman"/>
          <w:sz w:val="24"/>
          <w:szCs w:val="24"/>
          <w:lang w:val="ru-RU"/>
        </w:rPr>
      </w:pPr>
      <w:r w:rsidRPr="00A3036D">
        <w:rPr>
          <w:noProof/>
        </w:rPr>
        <w:pict>
          <v:shape id="_x0000_s1150" type="#_x0000_t75" style="position:absolute;left:0;text-align:left;margin-left:39.45pt;margin-top:-27.9pt;width:32.3pt;height:28.15pt;z-index:-55;mso-position-horizontal-relative:text;mso-position-vertical-relative:text" o:allowincell="f">
            <v:imagedata r:id="rId81" o:title=""/>
          </v:shape>
        </w:pict>
      </w:r>
      <w:r w:rsidR="00281624" w:rsidRPr="00AF16BC">
        <w:rPr>
          <w:rFonts w:ascii="Arial" w:hAnsi="Arial" w:cs="Arial"/>
          <w:sz w:val="24"/>
          <w:szCs w:val="24"/>
          <w:lang w:val="ru-RU"/>
        </w:rPr>
        <w:t xml:space="preserve">0, ал (12.25) теңдеуден </w:t>
      </w:r>
      <w:r w:rsidR="00281624">
        <w:rPr>
          <w:rFonts w:ascii="Arial" w:hAnsi="Arial" w:cs="Arial"/>
          <w:i/>
          <w:iCs/>
          <w:sz w:val="24"/>
          <w:szCs w:val="24"/>
        </w:rPr>
        <w:t>ε</w:t>
      </w:r>
      <w:r w:rsidR="00281624" w:rsidRPr="00AF16BC">
        <w:rPr>
          <w:rFonts w:ascii="Arial" w:hAnsi="Arial" w:cs="Arial"/>
          <w:sz w:val="24"/>
          <w:szCs w:val="24"/>
          <w:lang w:val="ru-RU"/>
        </w:rPr>
        <w:t>=1; онда дене параболалық</w:t>
      </w:r>
    </w:p>
    <w:p w:rsidR="003323E4" w:rsidRPr="00AF16BC" w:rsidRDefault="003323E4">
      <w:pPr>
        <w:widowControl w:val="0"/>
        <w:autoSpaceDE w:val="0"/>
        <w:autoSpaceDN w:val="0"/>
        <w:adjustRightInd w:val="0"/>
        <w:spacing w:after="0" w:line="32" w:lineRule="exact"/>
        <w:rPr>
          <w:rFonts w:ascii="Times New Roman" w:hAnsi="Times New Roman"/>
          <w:sz w:val="24"/>
          <w:szCs w:val="24"/>
          <w:lang w:val="ru-RU"/>
        </w:rPr>
      </w:pPr>
    </w:p>
    <w:tbl>
      <w:tblPr>
        <w:tblW w:w="0" w:type="auto"/>
        <w:tblInd w:w="20" w:type="dxa"/>
        <w:tblLayout w:type="fixed"/>
        <w:tblCellMar>
          <w:left w:w="0" w:type="dxa"/>
          <w:right w:w="0" w:type="dxa"/>
        </w:tblCellMar>
        <w:tblLook w:val="0000"/>
      </w:tblPr>
      <w:tblGrid>
        <w:gridCol w:w="840"/>
        <w:gridCol w:w="720"/>
        <w:gridCol w:w="2920"/>
        <w:gridCol w:w="440"/>
        <w:gridCol w:w="260"/>
        <w:gridCol w:w="680"/>
        <w:gridCol w:w="280"/>
        <w:gridCol w:w="20"/>
      </w:tblGrid>
      <w:tr w:rsidR="003323E4" w:rsidRPr="00AF16BC">
        <w:trPr>
          <w:trHeight w:val="291"/>
        </w:trPr>
        <w:tc>
          <w:tcPr>
            <w:tcW w:w="15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1"/>
                <w:sz w:val="24"/>
                <w:szCs w:val="24"/>
              </w:rPr>
              <w:t>траекториямен</w:t>
            </w:r>
          </w:p>
        </w:tc>
        <w:tc>
          <w:tcPr>
            <w:tcW w:w="29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0"/>
              <w:rPr>
                <w:rFonts w:ascii="Times New Roman" w:hAnsi="Times New Roman"/>
                <w:sz w:val="24"/>
                <w:szCs w:val="24"/>
              </w:rPr>
            </w:pPr>
            <w:r w:rsidRPr="00AF16BC">
              <w:rPr>
                <w:rFonts w:ascii="Arial" w:hAnsi="Arial" w:cs="Arial"/>
                <w:sz w:val="24"/>
                <w:szCs w:val="24"/>
              </w:rPr>
              <w:t>қозғалады. Сондықтан</w:t>
            </w:r>
          </w:p>
        </w:tc>
        <w:tc>
          <w:tcPr>
            <w:tcW w:w="4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20"/>
              <w:rPr>
                <w:rFonts w:ascii="Times New Roman" w:hAnsi="Times New Roman"/>
                <w:sz w:val="24"/>
                <w:szCs w:val="24"/>
              </w:rPr>
            </w:pPr>
            <w:r w:rsidRPr="00AF16BC">
              <w:rPr>
                <w:rFonts w:ascii="Arial" w:hAnsi="Arial" w:cs="Arial"/>
                <w:i/>
                <w:iCs/>
                <w:sz w:val="21"/>
                <w:szCs w:val="21"/>
              </w:rPr>
              <w:t>υ</w:t>
            </w:r>
            <w:r w:rsidRPr="00AF16BC">
              <w:rPr>
                <w:rFonts w:ascii="Times New Roman" w:hAnsi="Times New Roman"/>
                <w:sz w:val="21"/>
                <w:szCs w:val="21"/>
                <w:vertAlign w:val="subscript"/>
              </w:rPr>
              <w:t>0</w:t>
            </w:r>
          </w:p>
        </w:tc>
        <w:tc>
          <w:tcPr>
            <w:tcW w:w="2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7"/>
              <w:jc w:val="right"/>
              <w:rPr>
                <w:rFonts w:ascii="Times New Roman" w:hAnsi="Times New Roman"/>
                <w:sz w:val="24"/>
                <w:szCs w:val="24"/>
              </w:rPr>
            </w:pPr>
            <w:r w:rsidRPr="00AF16BC">
              <w:rPr>
                <w:rFonts w:ascii="Arial" w:hAnsi="Arial" w:cs="Arial"/>
                <w:w w:val="97"/>
                <w:sz w:val="21"/>
                <w:szCs w:val="21"/>
              </w:rPr>
              <w:t>=</w:t>
            </w:r>
          </w:p>
        </w:tc>
        <w:tc>
          <w:tcPr>
            <w:tcW w:w="6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7"/>
                <w:sz w:val="21"/>
                <w:szCs w:val="21"/>
              </w:rPr>
              <w:t>2</w:t>
            </w:r>
            <w:r w:rsidRPr="00AF16BC">
              <w:rPr>
                <w:rFonts w:ascii="Times New Roman" w:hAnsi="Times New Roman"/>
                <w:i/>
                <w:iCs/>
                <w:w w:val="97"/>
                <w:sz w:val="21"/>
                <w:szCs w:val="21"/>
              </w:rPr>
              <w:t>GM</w:t>
            </w:r>
          </w:p>
        </w:tc>
        <w:tc>
          <w:tcPr>
            <w:tcW w:w="2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9"/>
        </w:trPr>
        <w:tc>
          <w:tcPr>
            <w:tcW w:w="448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i/>
                <w:iCs/>
                <w:sz w:val="24"/>
                <w:szCs w:val="24"/>
              </w:rPr>
              <w:t xml:space="preserve">параболалық жылдамдық </w:t>
            </w:r>
            <w:r w:rsidRPr="00AF16BC">
              <w:rPr>
                <w:rFonts w:ascii="Arial" w:hAnsi="Arial" w:cs="Arial"/>
                <w:sz w:val="24"/>
                <w:szCs w:val="24"/>
              </w:rPr>
              <w:t>деп аталады.</w:t>
            </w:r>
          </w:p>
        </w:tc>
        <w:tc>
          <w:tcPr>
            <w:tcW w:w="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2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6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89"/>
                <w:sz w:val="41"/>
                <w:szCs w:val="41"/>
                <w:vertAlign w:val="superscript"/>
              </w:rPr>
              <w:t>r</w:t>
            </w:r>
            <w:r w:rsidRPr="00AF16BC">
              <w:rPr>
                <w:rFonts w:ascii="Times New Roman" w:hAnsi="Times New Roman"/>
                <w:w w:val="89"/>
                <w:sz w:val="10"/>
                <w:szCs w:val="10"/>
              </w:rPr>
              <w:t>0</w:t>
            </w: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38"/>
        </w:trPr>
        <w:tc>
          <w:tcPr>
            <w:tcW w:w="448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394809">
        <w:trPr>
          <w:trHeight w:val="284"/>
        </w:trPr>
        <w:tc>
          <w:tcPr>
            <w:tcW w:w="8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48"/>
                <w:szCs w:val="48"/>
                <w:vertAlign w:val="subscript"/>
              </w:rPr>
              <w:t>б)</w:t>
            </w:r>
            <w:r w:rsidRPr="00AF16BC">
              <w:rPr>
                <w:rFonts w:ascii="Times New Roman" w:hAnsi="Times New Roman"/>
                <w:sz w:val="10"/>
                <w:szCs w:val="10"/>
              </w:rPr>
              <w:t xml:space="preserve"> </w:t>
            </w:r>
            <w:r w:rsidRPr="00AF16BC">
              <w:rPr>
                <w:rFonts w:ascii="Arial" w:hAnsi="Arial" w:cs="Arial"/>
                <w:i/>
                <w:iCs/>
                <w:sz w:val="40"/>
                <w:szCs w:val="40"/>
                <w:vertAlign w:val="superscript"/>
              </w:rPr>
              <w:t>υ</w:t>
            </w:r>
            <w:r w:rsidRPr="00AF16BC">
              <w:rPr>
                <w:rFonts w:ascii="Times New Roman" w:hAnsi="Times New Roman"/>
                <w:sz w:val="10"/>
                <w:szCs w:val="10"/>
              </w:rPr>
              <w:t xml:space="preserve">0  </w:t>
            </w:r>
            <w:r w:rsidRPr="00AF16BC">
              <w:rPr>
                <w:rFonts w:ascii="Arial" w:hAnsi="Arial" w:cs="Arial"/>
                <w:sz w:val="40"/>
                <w:szCs w:val="40"/>
                <w:vertAlign w:val="superscript"/>
              </w:rPr>
              <w:t>&lt;</w:t>
            </w:r>
          </w:p>
        </w:tc>
        <w:tc>
          <w:tcPr>
            <w:tcW w:w="7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sz w:val="20"/>
                <w:szCs w:val="20"/>
              </w:rPr>
              <w:t>2</w:t>
            </w:r>
            <w:r w:rsidRPr="00AF16BC">
              <w:rPr>
                <w:rFonts w:ascii="Times New Roman" w:hAnsi="Times New Roman"/>
                <w:i/>
                <w:iCs/>
                <w:sz w:val="20"/>
                <w:szCs w:val="20"/>
              </w:rPr>
              <w:t>GM</w:t>
            </w:r>
          </w:p>
        </w:tc>
        <w:tc>
          <w:tcPr>
            <w:tcW w:w="4580" w:type="dxa"/>
            <w:gridSpan w:val="5"/>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lang w:val="ru-RU"/>
              </w:rPr>
            </w:pPr>
            <w:r w:rsidRPr="00AF16BC">
              <w:rPr>
                <w:rFonts w:ascii="Arial" w:hAnsi="Arial" w:cs="Arial"/>
                <w:w w:val="98"/>
                <w:sz w:val="24"/>
                <w:szCs w:val="24"/>
                <w:lang w:val="ru-RU"/>
              </w:rPr>
              <w:t xml:space="preserve">болса </w:t>
            </w:r>
            <w:r w:rsidRPr="00AF16BC">
              <w:rPr>
                <w:rFonts w:ascii="Arial" w:hAnsi="Arial" w:cs="Arial"/>
                <w:w w:val="98"/>
                <w:sz w:val="24"/>
                <w:szCs w:val="24"/>
              </w:rPr>
              <w:t>E</w:t>
            </w:r>
            <w:r w:rsidRPr="00AF16BC">
              <w:rPr>
                <w:rFonts w:ascii="Arial" w:hAnsi="Arial" w:cs="Arial"/>
                <w:w w:val="98"/>
                <w:sz w:val="24"/>
                <w:szCs w:val="24"/>
                <w:lang w:val="ru-RU"/>
              </w:rPr>
              <w:t xml:space="preserve">&lt; 0, ал </w:t>
            </w:r>
            <w:r w:rsidRPr="00AF16BC">
              <w:rPr>
                <w:rFonts w:ascii="Arial" w:hAnsi="Arial" w:cs="Arial"/>
                <w:i/>
                <w:iCs/>
                <w:w w:val="98"/>
                <w:sz w:val="24"/>
                <w:szCs w:val="24"/>
              </w:rPr>
              <w:t>ε</w:t>
            </w:r>
            <w:r w:rsidRPr="00AF16BC">
              <w:rPr>
                <w:rFonts w:ascii="Arial" w:hAnsi="Arial" w:cs="Arial"/>
                <w:w w:val="98"/>
                <w:sz w:val="24"/>
                <w:szCs w:val="24"/>
                <w:lang w:val="ru-RU"/>
              </w:rPr>
              <w:t xml:space="preserve"> &lt; 1, онда дене эллипстік</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300"/>
        </w:trPr>
        <w:tc>
          <w:tcPr>
            <w:tcW w:w="8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pPr>
          </w:p>
        </w:tc>
        <w:tc>
          <w:tcPr>
            <w:tcW w:w="7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96"/>
                <w:sz w:val="20"/>
                <w:szCs w:val="20"/>
              </w:rPr>
              <w:t>r</w:t>
            </w:r>
            <w:r w:rsidRPr="00AF16BC">
              <w:rPr>
                <w:rFonts w:ascii="Times New Roman" w:hAnsi="Times New Roman"/>
                <w:w w:val="96"/>
                <w:sz w:val="20"/>
                <w:szCs w:val="20"/>
                <w:vertAlign w:val="subscript"/>
              </w:rPr>
              <w:t>0</w:t>
            </w:r>
          </w:p>
        </w:tc>
        <w:tc>
          <w:tcPr>
            <w:tcW w:w="4580" w:type="dxa"/>
            <w:gridSpan w:val="5"/>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240" w:lineRule="auto"/>
        <w:ind w:left="20"/>
        <w:rPr>
          <w:rFonts w:ascii="Times New Roman" w:hAnsi="Times New Roman"/>
          <w:sz w:val="24"/>
          <w:szCs w:val="24"/>
        </w:rPr>
      </w:pPr>
      <w:r w:rsidRPr="00A3036D">
        <w:rPr>
          <w:noProof/>
        </w:rPr>
        <w:pict>
          <v:shape id="_x0000_s1151" type="#_x0000_t75" style="position:absolute;left:0;text-align:left;margin-left:256.75pt;margin-top:-72.8pt;width:32.75pt;height:28.55pt;z-index:-54;mso-position-horizontal-relative:text;mso-position-vertical-relative:text" o:allowincell="f">
            <v:imagedata r:id="rId82" o:title=""/>
          </v:shape>
        </w:pict>
      </w:r>
      <w:r w:rsidRPr="00A3036D">
        <w:rPr>
          <w:noProof/>
        </w:rPr>
        <w:pict>
          <v:shape id="_x0000_s1152" type="#_x0000_t75" style="position:absolute;left:0;text-align:left;margin-left:39.85pt;margin-top:-28.25pt;width:32.55pt;height:28.4pt;z-index:-53;mso-position-horizontal-relative:text;mso-position-vertical-relative:text" o:allowincell="f">
            <v:imagedata r:id="rId83" o:title=""/>
          </v:shape>
        </w:pict>
      </w:r>
      <w:r w:rsidR="00281624">
        <w:rPr>
          <w:rFonts w:ascii="Arial" w:hAnsi="Arial" w:cs="Arial"/>
          <w:sz w:val="24"/>
          <w:szCs w:val="24"/>
        </w:rPr>
        <w:t>орбитамен Күнді айнала қозғалады.</w:t>
      </w:r>
    </w:p>
    <w:p w:rsidR="003323E4" w:rsidRDefault="003323E4">
      <w:pPr>
        <w:widowControl w:val="0"/>
        <w:autoSpaceDE w:val="0"/>
        <w:autoSpaceDN w:val="0"/>
        <w:adjustRightInd w:val="0"/>
        <w:spacing w:after="0" w:line="171" w:lineRule="exact"/>
        <w:rPr>
          <w:rFonts w:ascii="Times New Roman" w:hAnsi="Times New Roman"/>
          <w:sz w:val="24"/>
          <w:szCs w:val="24"/>
        </w:rPr>
      </w:pPr>
    </w:p>
    <w:p w:rsidR="003323E4" w:rsidRDefault="00281624">
      <w:pPr>
        <w:widowControl w:val="0"/>
        <w:autoSpaceDE w:val="0"/>
        <w:autoSpaceDN w:val="0"/>
        <w:adjustRightInd w:val="0"/>
        <w:spacing w:after="0" w:line="239" w:lineRule="auto"/>
        <w:ind w:left="880"/>
        <w:rPr>
          <w:rFonts w:ascii="Times New Roman" w:hAnsi="Times New Roman"/>
          <w:sz w:val="24"/>
          <w:szCs w:val="24"/>
        </w:rPr>
      </w:pPr>
      <w:r>
        <w:rPr>
          <w:rFonts w:ascii="Times New Roman" w:hAnsi="Times New Roman"/>
          <w:sz w:val="20"/>
          <w:szCs w:val="20"/>
        </w:rPr>
        <w:t>2</w:t>
      </w:r>
      <w:r>
        <w:rPr>
          <w:rFonts w:ascii="Times New Roman" w:hAnsi="Times New Roman"/>
          <w:i/>
          <w:iCs/>
          <w:sz w:val="20"/>
          <w:szCs w:val="20"/>
        </w:rPr>
        <w:t>GM</w:t>
      </w:r>
    </w:p>
    <w:p w:rsidR="003323E4" w:rsidRDefault="00A3036D">
      <w:pPr>
        <w:widowControl w:val="0"/>
        <w:autoSpaceDE w:val="0"/>
        <w:autoSpaceDN w:val="0"/>
        <w:adjustRightInd w:val="0"/>
        <w:spacing w:after="0" w:line="1" w:lineRule="exact"/>
        <w:rPr>
          <w:rFonts w:ascii="Times New Roman" w:hAnsi="Times New Roman"/>
          <w:sz w:val="24"/>
          <w:szCs w:val="24"/>
        </w:rPr>
      </w:pPr>
      <w:r w:rsidRPr="00A3036D">
        <w:rPr>
          <w:noProof/>
        </w:rPr>
        <w:pict>
          <v:shape id="_x0000_s1153" type="#_x0000_t75" style="position:absolute;margin-left:35.85pt;margin-top:-9.9pt;width:31.85pt;height:27.75pt;z-index:-52" o:allowincell="f">
            <v:imagedata r:id="rId84" o:title=""/>
          </v:shape>
        </w:pict>
      </w:r>
    </w:p>
    <w:p w:rsidR="003323E4" w:rsidRDefault="00281624">
      <w:pPr>
        <w:widowControl w:val="0"/>
        <w:overflowPunct w:val="0"/>
        <w:autoSpaceDE w:val="0"/>
        <w:autoSpaceDN w:val="0"/>
        <w:adjustRightInd w:val="0"/>
        <w:spacing w:after="0" w:line="203" w:lineRule="auto"/>
        <w:ind w:left="20"/>
        <w:jc w:val="both"/>
        <w:rPr>
          <w:rFonts w:ascii="Times New Roman" w:hAnsi="Times New Roman"/>
          <w:sz w:val="24"/>
          <w:szCs w:val="24"/>
        </w:rPr>
      </w:pPr>
      <w:r>
        <w:rPr>
          <w:rFonts w:ascii="Times New Roman" w:hAnsi="Times New Roman"/>
          <w:sz w:val="24"/>
          <w:szCs w:val="24"/>
        </w:rPr>
        <w:t xml:space="preserve">в) </w:t>
      </w:r>
      <w:r>
        <w:rPr>
          <w:rFonts w:ascii="Arial" w:hAnsi="Arial" w:cs="Arial"/>
          <w:i/>
          <w:iCs/>
          <w:sz w:val="39"/>
          <w:szCs w:val="39"/>
          <w:vertAlign w:val="superscript"/>
        </w:rPr>
        <w:t>υ</w:t>
      </w:r>
      <w:r>
        <w:rPr>
          <w:rFonts w:ascii="Times New Roman" w:hAnsi="Times New Roman"/>
          <w:sz w:val="19"/>
          <w:szCs w:val="19"/>
          <w:vertAlign w:val="superscript"/>
        </w:rPr>
        <w:t>0</w:t>
      </w:r>
      <w:r>
        <w:rPr>
          <w:rFonts w:ascii="Times New Roman" w:hAnsi="Times New Roman"/>
          <w:sz w:val="24"/>
          <w:szCs w:val="24"/>
        </w:rPr>
        <w:t xml:space="preserve"> </w:t>
      </w:r>
      <w:r>
        <w:rPr>
          <w:rFonts w:ascii="Arial" w:hAnsi="Arial" w:cs="Arial"/>
          <w:sz w:val="39"/>
          <w:szCs w:val="39"/>
          <w:vertAlign w:val="superscript"/>
        </w:rPr>
        <w:t>&gt;</w:t>
      </w:r>
      <w:r>
        <w:rPr>
          <w:rFonts w:ascii="Times New Roman" w:hAnsi="Times New Roman"/>
          <w:sz w:val="24"/>
          <w:szCs w:val="24"/>
        </w:rPr>
        <w:t xml:space="preserve"> </w:t>
      </w:r>
      <w:r>
        <w:rPr>
          <w:rFonts w:ascii="Times New Roman" w:hAnsi="Times New Roman"/>
          <w:i/>
          <w:iCs/>
          <w:sz w:val="19"/>
          <w:szCs w:val="19"/>
        </w:rPr>
        <w:t>r</w:t>
      </w:r>
      <w:r>
        <w:rPr>
          <w:rFonts w:ascii="Times New Roman" w:hAnsi="Times New Roman"/>
          <w:sz w:val="19"/>
          <w:szCs w:val="19"/>
          <w:vertAlign w:val="subscript"/>
        </w:rPr>
        <w:t>0</w:t>
      </w:r>
      <w:r>
        <w:rPr>
          <w:rFonts w:ascii="Times New Roman" w:hAnsi="Times New Roman"/>
          <w:sz w:val="24"/>
          <w:szCs w:val="24"/>
        </w:rPr>
        <w:t xml:space="preserve"> </w:t>
      </w:r>
      <w:r>
        <w:rPr>
          <w:rFonts w:ascii="Arial" w:hAnsi="Arial" w:cs="Arial"/>
          <w:sz w:val="24"/>
          <w:szCs w:val="24"/>
        </w:rPr>
        <w:t>болса</w:t>
      </w:r>
      <w:r>
        <w:rPr>
          <w:rFonts w:ascii="Times New Roman" w:hAnsi="Times New Roman"/>
          <w:sz w:val="24"/>
          <w:szCs w:val="24"/>
        </w:rPr>
        <w:t xml:space="preserve"> </w:t>
      </w:r>
      <w:r>
        <w:rPr>
          <w:rFonts w:ascii="Arial" w:hAnsi="Arial" w:cs="Arial"/>
          <w:sz w:val="24"/>
          <w:szCs w:val="24"/>
        </w:rPr>
        <w:t>E&gt; 0,</w:t>
      </w:r>
      <w:r>
        <w:rPr>
          <w:rFonts w:ascii="Times New Roman" w:hAnsi="Times New Roman"/>
          <w:sz w:val="24"/>
          <w:szCs w:val="24"/>
        </w:rPr>
        <w:t xml:space="preserve"> </w:t>
      </w:r>
      <w:r>
        <w:rPr>
          <w:rFonts w:ascii="Arial" w:hAnsi="Arial" w:cs="Arial"/>
          <w:sz w:val="24"/>
          <w:szCs w:val="24"/>
        </w:rPr>
        <w:t>ал</w:t>
      </w:r>
      <w:r>
        <w:rPr>
          <w:rFonts w:ascii="Times New Roman" w:hAnsi="Times New Roman"/>
          <w:sz w:val="24"/>
          <w:szCs w:val="24"/>
        </w:rPr>
        <w:t xml:space="preserve"> </w:t>
      </w:r>
      <w:r>
        <w:rPr>
          <w:rFonts w:ascii="Arial" w:hAnsi="Arial" w:cs="Arial"/>
          <w:i/>
          <w:iCs/>
          <w:sz w:val="24"/>
          <w:szCs w:val="24"/>
        </w:rPr>
        <w:t>ε</w:t>
      </w:r>
      <w:r>
        <w:rPr>
          <w:rFonts w:ascii="Arial" w:hAnsi="Arial" w:cs="Arial"/>
          <w:sz w:val="24"/>
          <w:szCs w:val="24"/>
        </w:rPr>
        <w:t>&gt;1</w:t>
      </w:r>
      <w:r>
        <w:rPr>
          <w:rFonts w:ascii="Times New Roman" w:hAnsi="Times New Roman"/>
          <w:sz w:val="24"/>
          <w:szCs w:val="24"/>
        </w:rPr>
        <w:t xml:space="preserve"> </w:t>
      </w:r>
      <w:r>
        <w:rPr>
          <w:rFonts w:ascii="Arial" w:hAnsi="Arial" w:cs="Arial"/>
          <w:sz w:val="24"/>
          <w:szCs w:val="24"/>
        </w:rPr>
        <w:t>онда дене гиперболалық</w:t>
      </w:r>
      <w:r>
        <w:rPr>
          <w:rFonts w:ascii="Times New Roman" w:hAnsi="Times New Roman"/>
          <w:sz w:val="24"/>
          <w:szCs w:val="24"/>
        </w:rPr>
        <w:t xml:space="preserve"> </w:t>
      </w:r>
      <w:r>
        <w:rPr>
          <w:rFonts w:ascii="Arial" w:hAnsi="Arial" w:cs="Arial"/>
          <w:sz w:val="24"/>
          <w:szCs w:val="24"/>
        </w:rPr>
        <w:t>типті орбита бойымен Күнге жақын келіп, кетеді.</w:t>
      </w:r>
    </w:p>
    <w:p w:rsidR="003323E4" w:rsidRDefault="00A3036D">
      <w:pPr>
        <w:widowControl w:val="0"/>
        <w:autoSpaceDE w:val="0"/>
        <w:autoSpaceDN w:val="0"/>
        <w:adjustRightInd w:val="0"/>
        <w:spacing w:after="0" w:line="200" w:lineRule="exact"/>
        <w:rPr>
          <w:rFonts w:ascii="Times New Roman" w:hAnsi="Times New Roman"/>
          <w:sz w:val="24"/>
          <w:szCs w:val="24"/>
        </w:rPr>
      </w:pPr>
      <w:r w:rsidRPr="00A3036D">
        <w:rPr>
          <w:noProof/>
        </w:rPr>
        <w:pict>
          <v:shape id="_x0000_s1154" type="#_x0000_t75" style="position:absolute;margin-left:18.35pt;margin-top:14.05pt;width:54.25pt;height:33.3pt;z-index:-51" o:allowincell="f">
            <v:imagedata r:id="rId85" o:title=""/>
          </v:shape>
        </w:pict>
      </w:r>
    </w:p>
    <w:p w:rsidR="003323E4" w:rsidRDefault="003323E4">
      <w:pPr>
        <w:widowControl w:val="0"/>
        <w:autoSpaceDE w:val="0"/>
        <w:autoSpaceDN w:val="0"/>
        <w:adjustRightInd w:val="0"/>
        <w:spacing w:after="0" w:line="267" w:lineRule="exact"/>
        <w:rPr>
          <w:rFonts w:ascii="Times New Roman" w:hAnsi="Times New Roman"/>
          <w:sz w:val="24"/>
          <w:szCs w:val="24"/>
        </w:rPr>
      </w:pPr>
    </w:p>
    <w:tbl>
      <w:tblPr>
        <w:tblW w:w="0" w:type="auto"/>
        <w:tblInd w:w="20" w:type="dxa"/>
        <w:tblLayout w:type="fixed"/>
        <w:tblCellMar>
          <w:left w:w="0" w:type="dxa"/>
          <w:right w:w="0" w:type="dxa"/>
        </w:tblCellMar>
        <w:tblLook w:val="0000"/>
      </w:tblPr>
      <w:tblGrid>
        <w:gridCol w:w="880"/>
        <w:gridCol w:w="580"/>
        <w:gridCol w:w="4660"/>
      </w:tblGrid>
      <w:tr w:rsidR="003323E4" w:rsidRPr="00394809">
        <w:trPr>
          <w:trHeight w:val="318"/>
        </w:trPr>
        <w:tc>
          <w:tcPr>
            <w:tcW w:w="8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г)</w:t>
            </w:r>
          </w:p>
        </w:tc>
        <w:tc>
          <w:tcPr>
            <w:tcW w:w="5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60"/>
              <w:rPr>
                <w:rFonts w:ascii="Times New Roman" w:hAnsi="Times New Roman"/>
                <w:sz w:val="24"/>
                <w:szCs w:val="24"/>
                <w:lang w:val="ru-RU"/>
              </w:rPr>
            </w:pPr>
            <w:r w:rsidRPr="00AF16BC">
              <w:rPr>
                <w:rFonts w:ascii="Arial" w:hAnsi="Arial" w:cs="Arial"/>
                <w:sz w:val="24"/>
                <w:szCs w:val="24"/>
                <w:lang w:val="ru-RU"/>
              </w:rPr>
              <w:t xml:space="preserve">болса, </w:t>
            </w:r>
            <w:r w:rsidRPr="00AF16BC">
              <w:rPr>
                <w:rFonts w:ascii="Arial" w:hAnsi="Arial" w:cs="Arial"/>
                <w:i/>
                <w:iCs/>
                <w:sz w:val="24"/>
                <w:szCs w:val="24"/>
              </w:rPr>
              <w:t>ε</w:t>
            </w:r>
            <w:r w:rsidRPr="00AF16BC">
              <w:rPr>
                <w:rFonts w:ascii="Arial" w:hAnsi="Arial" w:cs="Arial"/>
                <w:sz w:val="24"/>
                <w:szCs w:val="24"/>
                <w:lang w:val="ru-RU"/>
              </w:rPr>
              <w:t>=0, - орбита шеңбер болады.</w:t>
            </w:r>
          </w:p>
        </w:tc>
      </w:tr>
      <w:tr w:rsidR="003323E4" w:rsidRPr="00AF16BC">
        <w:trPr>
          <w:trHeight w:val="472"/>
        </w:trPr>
        <w:tc>
          <w:tcPr>
            <w:tcW w:w="8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i/>
                <w:iCs/>
                <w:w w:val="91"/>
                <w:sz w:val="20"/>
                <w:szCs w:val="20"/>
              </w:rPr>
              <w:t>υ</w:t>
            </w:r>
            <w:r w:rsidRPr="00AF16BC">
              <w:rPr>
                <w:rFonts w:ascii="Times New Roman" w:hAnsi="Times New Roman"/>
                <w:w w:val="91"/>
                <w:sz w:val="20"/>
                <w:szCs w:val="20"/>
                <w:vertAlign w:val="subscript"/>
              </w:rPr>
              <w:t>0</w:t>
            </w:r>
            <w:r w:rsidRPr="00AF16BC">
              <w:rPr>
                <w:rFonts w:ascii="Arial" w:hAnsi="Arial" w:cs="Arial"/>
                <w:i/>
                <w:iCs/>
                <w:w w:val="91"/>
                <w:sz w:val="20"/>
                <w:szCs w:val="20"/>
              </w:rPr>
              <w:t xml:space="preserve">  </w:t>
            </w:r>
            <w:r w:rsidRPr="00AF16BC">
              <w:rPr>
                <w:rFonts w:ascii="Arial" w:hAnsi="Arial" w:cs="Arial"/>
                <w:w w:val="91"/>
                <w:sz w:val="20"/>
                <w:szCs w:val="20"/>
              </w:rPr>
              <w:t>=</w:t>
            </w:r>
            <w:r w:rsidRPr="00AF16BC">
              <w:rPr>
                <w:rFonts w:ascii="Arial" w:hAnsi="Arial" w:cs="Arial"/>
                <w:i/>
                <w:iCs/>
                <w:w w:val="91"/>
                <w:sz w:val="20"/>
                <w:szCs w:val="20"/>
              </w:rPr>
              <w:t xml:space="preserve"> </w:t>
            </w:r>
            <w:r w:rsidRPr="00AF16BC">
              <w:rPr>
                <w:rFonts w:ascii="Times New Roman" w:hAnsi="Times New Roman"/>
                <w:i/>
                <w:iCs/>
                <w:w w:val="91"/>
                <w:sz w:val="20"/>
                <w:szCs w:val="20"/>
              </w:rPr>
              <w:t>v</w:t>
            </w:r>
            <w:r w:rsidRPr="00AF16BC">
              <w:rPr>
                <w:rFonts w:ascii="Arial" w:hAnsi="Arial" w:cs="Arial"/>
                <w:i/>
                <w:iCs/>
                <w:w w:val="91"/>
                <w:sz w:val="20"/>
                <w:szCs w:val="20"/>
              </w:rPr>
              <w:t xml:space="preserve"> </w:t>
            </w:r>
            <w:r w:rsidRPr="00AF16BC">
              <w:rPr>
                <w:rFonts w:ascii="Times New Roman" w:hAnsi="Times New Roman"/>
                <w:i/>
                <w:iCs/>
                <w:w w:val="91"/>
                <w:sz w:val="20"/>
                <w:szCs w:val="20"/>
                <w:vertAlign w:val="subscript"/>
              </w:rPr>
              <w:t>Ä</w:t>
            </w:r>
            <w:r w:rsidRPr="00AF16BC">
              <w:rPr>
                <w:rFonts w:ascii="Arial" w:hAnsi="Arial" w:cs="Arial"/>
                <w:i/>
                <w:iCs/>
                <w:w w:val="91"/>
                <w:sz w:val="20"/>
                <w:szCs w:val="20"/>
              </w:rPr>
              <w:t xml:space="preserve">  </w:t>
            </w:r>
            <w:r w:rsidRPr="00AF16BC">
              <w:rPr>
                <w:rFonts w:ascii="Arial" w:hAnsi="Arial" w:cs="Arial"/>
                <w:w w:val="91"/>
                <w:sz w:val="20"/>
                <w:szCs w:val="20"/>
              </w:rPr>
              <w:t>=</w:t>
            </w:r>
          </w:p>
        </w:tc>
        <w:tc>
          <w:tcPr>
            <w:tcW w:w="5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96"/>
                <w:sz w:val="20"/>
                <w:szCs w:val="20"/>
              </w:rPr>
              <w:t>GM</w:t>
            </w:r>
          </w:p>
        </w:tc>
        <w:tc>
          <w:tcPr>
            <w:tcW w:w="46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60"/>
              <w:rPr>
                <w:rFonts w:ascii="Times New Roman" w:hAnsi="Times New Roman"/>
                <w:sz w:val="24"/>
                <w:szCs w:val="24"/>
              </w:rPr>
            </w:pPr>
            <w:r w:rsidRPr="00AF16BC">
              <w:rPr>
                <w:rFonts w:ascii="Arial" w:hAnsi="Arial" w:cs="Arial"/>
                <w:i/>
                <w:iCs/>
                <w:sz w:val="24"/>
                <w:szCs w:val="24"/>
              </w:rPr>
              <w:t xml:space="preserve">дөңгелектік жылдамдық </w:t>
            </w:r>
            <w:r w:rsidRPr="00AF16BC">
              <w:rPr>
                <w:rFonts w:ascii="Arial" w:hAnsi="Arial" w:cs="Arial"/>
                <w:sz w:val="24"/>
                <w:szCs w:val="24"/>
              </w:rPr>
              <w:t>деп аталады.</w:t>
            </w:r>
          </w:p>
        </w:tc>
      </w:tr>
      <w:tr w:rsidR="003323E4" w:rsidRPr="00AF16BC">
        <w:trPr>
          <w:trHeight w:val="279"/>
        </w:trPr>
        <w:tc>
          <w:tcPr>
            <w:tcW w:w="8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82"/>
                <w:sz w:val="20"/>
                <w:szCs w:val="20"/>
              </w:rPr>
              <w:t>r</w:t>
            </w:r>
            <w:r w:rsidRPr="00AF16BC">
              <w:rPr>
                <w:rFonts w:ascii="Times New Roman" w:hAnsi="Times New Roman"/>
                <w:w w:val="82"/>
                <w:sz w:val="20"/>
                <w:szCs w:val="20"/>
                <w:vertAlign w:val="subscript"/>
              </w:rPr>
              <w:t>0</w:t>
            </w:r>
          </w:p>
        </w:tc>
        <w:tc>
          <w:tcPr>
            <w:tcW w:w="4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bl>
    <w:p w:rsidR="003323E4" w:rsidRDefault="00A3036D">
      <w:pPr>
        <w:widowControl w:val="0"/>
        <w:autoSpaceDE w:val="0"/>
        <w:autoSpaceDN w:val="0"/>
        <w:adjustRightInd w:val="0"/>
        <w:spacing w:after="0" w:line="102" w:lineRule="exact"/>
        <w:rPr>
          <w:rFonts w:ascii="Times New Roman" w:hAnsi="Times New Roman"/>
          <w:sz w:val="24"/>
          <w:szCs w:val="24"/>
        </w:rPr>
      </w:pPr>
      <w:r w:rsidRPr="00A3036D">
        <w:rPr>
          <w:noProof/>
        </w:rPr>
        <w:pict>
          <v:shape id="_x0000_s1155" type="#_x0000_t75" style="position:absolute;margin-left:42.7pt;margin-top:-27.55pt;width:26pt;height:27.2pt;z-index:-50;mso-position-horizontal-relative:text;mso-position-vertical-relative:text" o:allowincell="f">
            <v:imagedata r:id="rId86" o:title=""/>
          </v:shape>
        </w:pict>
      </w:r>
    </w:p>
    <w:p w:rsidR="003323E4" w:rsidRDefault="00281624">
      <w:pPr>
        <w:widowControl w:val="0"/>
        <w:overflowPunct w:val="0"/>
        <w:autoSpaceDE w:val="0"/>
        <w:autoSpaceDN w:val="0"/>
        <w:adjustRightInd w:val="0"/>
        <w:spacing w:after="0" w:line="302" w:lineRule="auto"/>
        <w:ind w:right="40" w:firstLine="397"/>
        <w:jc w:val="both"/>
        <w:rPr>
          <w:rFonts w:ascii="Times New Roman" w:hAnsi="Times New Roman"/>
          <w:sz w:val="24"/>
          <w:szCs w:val="24"/>
        </w:rPr>
      </w:pPr>
      <w:r>
        <w:rPr>
          <w:rFonts w:ascii="Arial" w:hAnsi="Arial" w:cs="Arial"/>
        </w:rPr>
        <w:t>Сонымен, (12.26) теңдеудің қамтитын қозғалыс түрлері Кеплердің бірінші заңындағыдан көбірек. Гравитациялық тартылыс күшінің әсерінен дене шеңбер немесе эллипстік</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34" w:right="1020" w:bottom="435" w:left="1220" w:header="720" w:footer="720" w:gutter="0"/>
          <w:cols w:space="720" w:equalWidth="0">
            <w:col w:w="6160"/>
          </w:cols>
          <w:noEndnote/>
        </w:sectPr>
      </w:pPr>
    </w:p>
    <w:p w:rsidR="003323E4" w:rsidRDefault="003323E4">
      <w:pPr>
        <w:widowControl w:val="0"/>
        <w:autoSpaceDE w:val="0"/>
        <w:autoSpaceDN w:val="0"/>
        <w:adjustRightInd w:val="0"/>
        <w:spacing w:after="0" w:line="9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156</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34" w:right="3960" w:bottom="435" w:left="4140" w:header="720" w:footer="720" w:gutter="0"/>
          <w:cols w:space="720" w:equalWidth="0">
            <w:col w:w="300"/>
          </w:cols>
          <w:noEndnote/>
        </w:sectPr>
      </w:pPr>
    </w:p>
    <w:p w:rsidR="003323E4" w:rsidRDefault="00281624">
      <w:pPr>
        <w:widowControl w:val="0"/>
        <w:autoSpaceDE w:val="0"/>
        <w:autoSpaceDN w:val="0"/>
        <w:adjustRightInd w:val="0"/>
        <w:spacing w:after="0" w:line="138" w:lineRule="exact"/>
        <w:ind w:left="2240"/>
        <w:rPr>
          <w:rFonts w:ascii="Times New Roman" w:hAnsi="Times New Roman"/>
          <w:sz w:val="24"/>
          <w:szCs w:val="24"/>
        </w:rPr>
      </w:pPr>
      <w:bookmarkStart w:id="154" w:name="page313"/>
      <w:bookmarkEnd w:id="154"/>
      <w:r>
        <w:rPr>
          <w:rFonts w:ascii="Times New Roman" w:hAnsi="Times New Roman"/>
          <w:sz w:val="12"/>
          <w:szCs w:val="12"/>
        </w:rPr>
        <w:lastRenderedPageBreak/>
        <w:t>0</w:t>
      </w:r>
    </w:p>
    <w:p w:rsidR="003323E4" w:rsidRDefault="00A3036D">
      <w:pPr>
        <w:widowControl w:val="0"/>
        <w:autoSpaceDE w:val="0"/>
        <w:autoSpaceDN w:val="0"/>
        <w:adjustRightInd w:val="0"/>
        <w:spacing w:after="0" w:line="240" w:lineRule="exact"/>
        <w:rPr>
          <w:rFonts w:ascii="Times New Roman" w:hAnsi="Times New Roman"/>
          <w:sz w:val="24"/>
          <w:szCs w:val="24"/>
        </w:rPr>
      </w:pPr>
      <w:r w:rsidRPr="00A3036D">
        <w:rPr>
          <w:noProof/>
        </w:rPr>
        <w:pict>
          <v:shape id="_x0000_s1156" type="#_x0000_t75" style="position:absolute;margin-left:30.75pt;margin-top:.95pt;width:243.4pt;height:191.4pt;z-index:-49" o:allowincell="f">
            <v:imagedata r:id="rId87" o:title=""/>
          </v:shape>
        </w:pict>
      </w:r>
    </w:p>
    <w:p w:rsidR="003323E4" w:rsidRDefault="00281624">
      <w:pPr>
        <w:widowControl w:val="0"/>
        <w:autoSpaceDE w:val="0"/>
        <w:autoSpaceDN w:val="0"/>
        <w:adjustRightInd w:val="0"/>
        <w:spacing w:after="0" w:line="240" w:lineRule="auto"/>
        <w:ind w:left="840"/>
        <w:rPr>
          <w:rFonts w:ascii="Times New Roman" w:hAnsi="Times New Roman"/>
          <w:sz w:val="24"/>
          <w:szCs w:val="24"/>
        </w:rPr>
      </w:pPr>
      <w:r>
        <w:rPr>
          <w:rFonts w:ascii="Arial" w:hAnsi="Arial" w:cs="Arial"/>
          <w:sz w:val="16"/>
          <w:szCs w:val="16"/>
        </w:rPr>
        <w:t>Гипербола</w:t>
      </w:r>
    </w:p>
    <w:p w:rsidR="003323E4" w:rsidRDefault="00281624">
      <w:pPr>
        <w:widowControl w:val="0"/>
        <w:tabs>
          <w:tab w:val="left" w:pos="3440"/>
        </w:tabs>
        <w:autoSpaceDE w:val="0"/>
        <w:autoSpaceDN w:val="0"/>
        <w:adjustRightInd w:val="0"/>
        <w:spacing w:after="0" w:line="240" w:lineRule="auto"/>
        <w:ind w:left="840"/>
        <w:rPr>
          <w:rFonts w:ascii="Times New Roman" w:hAnsi="Times New Roman"/>
          <w:sz w:val="24"/>
          <w:szCs w:val="24"/>
        </w:rPr>
      </w:pPr>
      <w:r>
        <w:rPr>
          <w:rFonts w:ascii="Arial" w:hAnsi="Arial" w:cs="Arial"/>
        </w:rPr>
        <w:t>υ</w:t>
      </w:r>
      <w:r>
        <w:rPr>
          <w:rFonts w:ascii="Times New Roman" w:hAnsi="Times New Roman"/>
          <w:sz w:val="29"/>
          <w:szCs w:val="29"/>
          <w:vertAlign w:val="subscript"/>
        </w:rPr>
        <w:t>0</w:t>
      </w:r>
      <w:r>
        <w:rPr>
          <w:rFonts w:ascii="Arial" w:hAnsi="Arial" w:cs="Arial"/>
        </w:rPr>
        <w:t xml:space="preserve"> </w:t>
      </w:r>
      <w:r>
        <w:rPr>
          <w:rFonts w:ascii="Times New Roman" w:hAnsi="Times New Roman"/>
        </w:rPr>
        <w:t>›</w:t>
      </w:r>
      <w:r>
        <w:rPr>
          <w:rFonts w:ascii="Arial" w:hAnsi="Arial" w:cs="Arial"/>
        </w:rPr>
        <w:t>υ</w:t>
      </w:r>
      <w:r>
        <w:rPr>
          <w:rFonts w:ascii="Arial" w:hAnsi="Arial" w:cs="Arial"/>
          <w:sz w:val="29"/>
          <w:szCs w:val="29"/>
          <w:vertAlign w:val="subscript"/>
        </w:rPr>
        <w:t>п</w:t>
      </w:r>
      <w:r>
        <w:rPr>
          <w:rFonts w:ascii="Times New Roman" w:hAnsi="Times New Roman"/>
          <w:sz w:val="24"/>
          <w:szCs w:val="24"/>
        </w:rPr>
        <w:tab/>
      </w:r>
      <w:r>
        <w:rPr>
          <w:rFonts w:ascii="Times New Roman" w:hAnsi="Times New Roman"/>
          <w:b/>
          <w:bCs/>
          <w:sz w:val="16"/>
          <w:szCs w:val="16"/>
        </w:rPr>
        <w:t>r</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13"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3200"/>
        <w:rPr>
          <w:rFonts w:ascii="Times New Roman" w:hAnsi="Times New Roman"/>
          <w:sz w:val="24"/>
          <w:szCs w:val="24"/>
        </w:rPr>
      </w:pPr>
      <w:r>
        <w:rPr>
          <w:rFonts w:ascii="Arial" w:hAnsi="Arial" w:cs="Arial"/>
        </w:rPr>
        <w:t>υ</w:t>
      </w:r>
      <w:r>
        <w:rPr>
          <w:rFonts w:ascii="Times New Roman" w:hAnsi="Times New Roman"/>
          <w:sz w:val="29"/>
          <w:szCs w:val="29"/>
          <w:vertAlign w:val="subscript"/>
        </w:rPr>
        <w:t>0</w:t>
      </w:r>
      <w:r>
        <w:rPr>
          <w:rFonts w:ascii="Times New Roman" w:hAnsi="Times New Roman"/>
        </w:rPr>
        <w:t>=</w:t>
      </w:r>
      <w:r>
        <w:rPr>
          <w:rFonts w:ascii="Arial" w:hAnsi="Arial" w:cs="Arial"/>
        </w:rPr>
        <w:t>υ</w:t>
      </w:r>
      <w:r>
        <w:rPr>
          <w:rFonts w:ascii="Arial" w:hAnsi="Arial" w:cs="Arial"/>
          <w:sz w:val="29"/>
          <w:szCs w:val="29"/>
          <w:vertAlign w:val="subscript"/>
        </w:rPr>
        <w:t>д</w:t>
      </w:r>
    </w:p>
    <w:p w:rsidR="003323E4" w:rsidRDefault="003323E4">
      <w:pPr>
        <w:widowControl w:val="0"/>
        <w:autoSpaceDE w:val="0"/>
        <w:autoSpaceDN w:val="0"/>
        <w:adjustRightInd w:val="0"/>
        <w:spacing w:after="0" w:line="32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580"/>
        <w:rPr>
          <w:rFonts w:ascii="Times New Roman" w:hAnsi="Times New Roman"/>
          <w:sz w:val="24"/>
          <w:szCs w:val="24"/>
        </w:rPr>
      </w:pPr>
      <w:r>
        <w:rPr>
          <w:rFonts w:ascii="Arial" w:hAnsi="Arial" w:cs="Arial"/>
          <w:sz w:val="16"/>
          <w:szCs w:val="16"/>
        </w:rPr>
        <w:t>Парабола</w:t>
      </w:r>
    </w:p>
    <w:p w:rsidR="003323E4" w:rsidRDefault="00281624">
      <w:pPr>
        <w:widowControl w:val="0"/>
        <w:tabs>
          <w:tab w:val="left" w:pos="3220"/>
        </w:tabs>
        <w:autoSpaceDE w:val="0"/>
        <w:autoSpaceDN w:val="0"/>
        <w:adjustRightInd w:val="0"/>
        <w:spacing w:after="0" w:line="240" w:lineRule="auto"/>
        <w:ind w:left="640"/>
        <w:rPr>
          <w:rFonts w:ascii="Times New Roman" w:hAnsi="Times New Roman"/>
          <w:sz w:val="24"/>
          <w:szCs w:val="24"/>
        </w:rPr>
      </w:pPr>
      <w:r>
        <w:rPr>
          <w:rFonts w:ascii="Arial" w:hAnsi="Arial" w:cs="Arial"/>
          <w:sz w:val="44"/>
          <w:szCs w:val="44"/>
          <w:vertAlign w:val="superscript"/>
        </w:rPr>
        <w:t>υ</w:t>
      </w:r>
      <w:r>
        <w:rPr>
          <w:rFonts w:ascii="Times New Roman" w:hAnsi="Times New Roman"/>
          <w:sz w:val="29"/>
          <w:szCs w:val="29"/>
          <w:vertAlign w:val="superscript"/>
        </w:rPr>
        <w:t>0</w:t>
      </w:r>
      <w:r>
        <w:rPr>
          <w:rFonts w:ascii="Times New Roman" w:hAnsi="Times New Roman"/>
          <w:sz w:val="44"/>
          <w:szCs w:val="44"/>
          <w:vertAlign w:val="superscript"/>
        </w:rPr>
        <w:t>=</w:t>
      </w:r>
      <w:r>
        <w:rPr>
          <w:rFonts w:ascii="Arial" w:hAnsi="Arial" w:cs="Arial"/>
          <w:sz w:val="44"/>
          <w:szCs w:val="44"/>
          <w:vertAlign w:val="superscript"/>
        </w:rPr>
        <w:t>υ</w:t>
      </w:r>
      <w:r>
        <w:rPr>
          <w:rFonts w:ascii="Arial" w:hAnsi="Arial" w:cs="Arial"/>
          <w:sz w:val="29"/>
          <w:szCs w:val="29"/>
          <w:vertAlign w:val="superscript"/>
        </w:rPr>
        <w:t>п</w:t>
      </w:r>
      <w:r>
        <w:rPr>
          <w:rFonts w:ascii="Times New Roman" w:hAnsi="Times New Roman"/>
          <w:sz w:val="24"/>
          <w:szCs w:val="24"/>
        </w:rPr>
        <w:tab/>
      </w:r>
      <w:r>
        <w:rPr>
          <w:rFonts w:ascii="Arial" w:hAnsi="Arial" w:cs="Arial"/>
          <w:sz w:val="19"/>
          <w:szCs w:val="19"/>
        </w:rPr>
        <w:t>υ</w:t>
      </w:r>
      <w:r>
        <w:rPr>
          <w:rFonts w:ascii="Arial" w:hAnsi="Arial" w:cs="Arial"/>
          <w:sz w:val="24"/>
          <w:szCs w:val="24"/>
          <w:vertAlign w:val="subscript"/>
        </w:rPr>
        <w:t>д</w:t>
      </w:r>
      <w:r>
        <w:rPr>
          <w:rFonts w:ascii="Times New Roman" w:hAnsi="Times New Roman"/>
          <w:sz w:val="19"/>
          <w:szCs w:val="19"/>
        </w:rPr>
        <w:t>‹</w:t>
      </w:r>
      <w:r>
        <w:rPr>
          <w:rFonts w:ascii="Arial" w:hAnsi="Arial" w:cs="Arial"/>
          <w:sz w:val="19"/>
          <w:szCs w:val="19"/>
        </w:rPr>
        <w:t>υ</w:t>
      </w:r>
      <w:r>
        <w:rPr>
          <w:rFonts w:ascii="Times New Roman" w:hAnsi="Times New Roman"/>
          <w:sz w:val="24"/>
          <w:szCs w:val="24"/>
          <w:vertAlign w:val="subscript"/>
        </w:rPr>
        <w:t>0</w:t>
      </w:r>
      <w:r>
        <w:rPr>
          <w:rFonts w:ascii="Times New Roman" w:hAnsi="Times New Roman"/>
          <w:sz w:val="19"/>
          <w:szCs w:val="19"/>
        </w:rPr>
        <w:t>‹</w:t>
      </w:r>
      <w:r>
        <w:rPr>
          <w:rFonts w:ascii="Arial" w:hAnsi="Arial" w:cs="Arial"/>
          <w:sz w:val="19"/>
          <w:szCs w:val="19"/>
        </w:rPr>
        <w:t>υ</w:t>
      </w:r>
      <w:r>
        <w:rPr>
          <w:rFonts w:ascii="Arial" w:hAnsi="Arial" w:cs="Arial"/>
          <w:sz w:val="24"/>
          <w:szCs w:val="24"/>
          <w:vertAlign w:val="subscript"/>
        </w:rPr>
        <w:t>п</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98" w:lineRule="exact"/>
        <w:rPr>
          <w:rFonts w:ascii="Times New Roman" w:hAnsi="Times New Roman"/>
          <w:sz w:val="24"/>
          <w:szCs w:val="24"/>
        </w:rPr>
      </w:pPr>
    </w:p>
    <w:p w:rsidR="003323E4" w:rsidRPr="00AF16BC" w:rsidRDefault="00394809">
      <w:pPr>
        <w:widowControl w:val="0"/>
        <w:autoSpaceDE w:val="0"/>
        <w:autoSpaceDN w:val="0"/>
        <w:adjustRightInd w:val="0"/>
        <w:spacing w:after="0" w:line="240" w:lineRule="auto"/>
        <w:ind w:left="2540"/>
        <w:rPr>
          <w:rFonts w:ascii="Times New Roman" w:hAnsi="Times New Roman"/>
          <w:sz w:val="24"/>
          <w:szCs w:val="24"/>
          <w:lang w:val="ru-RU"/>
        </w:rPr>
      </w:pPr>
      <w:r w:rsidRPr="00A3036D">
        <w:rPr>
          <w:rFonts w:ascii="Times New Roman" w:hAnsi="Times New Roman"/>
          <w:sz w:val="24"/>
          <w:szCs w:val="24"/>
        </w:rPr>
        <w:pict>
          <v:shape id="_x0000_i1037" type="#_x0000_t75" style="width:27.85pt;height:19pt">
            <v:imagedata r:id="rId88" o:title=""/>
          </v:shape>
        </w:pict>
      </w:r>
      <w:r w:rsidR="00281624" w:rsidRPr="00AF16BC">
        <w:rPr>
          <w:rFonts w:ascii="Arial" w:hAnsi="Arial" w:cs="Arial"/>
          <w:lang w:val="ru-RU"/>
        </w:rPr>
        <w:t xml:space="preserve"> </w:t>
      </w:r>
      <w:r w:rsidR="00281624">
        <w:rPr>
          <w:rFonts w:ascii="Arial" w:hAnsi="Arial" w:cs="Arial"/>
        </w:rPr>
        <w:t>υ</w:t>
      </w:r>
      <w:r w:rsidR="00281624" w:rsidRPr="00AF16BC">
        <w:rPr>
          <w:rFonts w:ascii="Arial" w:hAnsi="Arial" w:cs="Arial"/>
          <w:sz w:val="29"/>
          <w:szCs w:val="29"/>
          <w:vertAlign w:val="subscript"/>
          <w:lang w:val="ru-RU"/>
        </w:rPr>
        <w:t>д</w:t>
      </w:r>
      <w:r w:rsidR="00281624" w:rsidRPr="00AF16BC">
        <w:rPr>
          <w:rFonts w:ascii="Times New Roman" w:hAnsi="Times New Roman"/>
          <w:lang w:val="ru-RU"/>
        </w:rPr>
        <w:t>‹</w:t>
      </w:r>
      <w:r w:rsidR="00281624">
        <w:rPr>
          <w:rFonts w:ascii="Arial" w:hAnsi="Arial" w:cs="Arial"/>
        </w:rPr>
        <w:t>υ</w:t>
      </w:r>
      <w:r w:rsidR="00281624" w:rsidRPr="00AF16BC">
        <w:rPr>
          <w:rFonts w:ascii="Times New Roman" w:hAnsi="Times New Roman"/>
          <w:sz w:val="29"/>
          <w:szCs w:val="29"/>
          <w:vertAlign w:val="subscript"/>
          <w:lang w:val="ru-RU"/>
        </w:rPr>
        <w:t>0</w:t>
      </w:r>
      <w:r w:rsidR="00281624" w:rsidRPr="00AF16BC">
        <w:rPr>
          <w:rFonts w:ascii="Times New Roman" w:hAnsi="Times New Roman"/>
          <w:lang w:val="ru-RU"/>
        </w:rPr>
        <w:t>‹</w:t>
      </w:r>
      <w:r w:rsidR="00281624">
        <w:rPr>
          <w:rFonts w:ascii="Arial" w:hAnsi="Arial" w:cs="Arial"/>
        </w:rPr>
        <w:t>υ</w:t>
      </w:r>
      <w:r w:rsidR="00281624" w:rsidRPr="00AF16BC">
        <w:rPr>
          <w:rFonts w:ascii="Arial" w:hAnsi="Arial" w:cs="Arial"/>
          <w:sz w:val="29"/>
          <w:szCs w:val="29"/>
          <w:vertAlign w:val="subscript"/>
          <w:lang w:val="ru-RU"/>
        </w:rPr>
        <w:t>п</w:t>
      </w:r>
    </w:p>
    <w:p w:rsidR="003323E4" w:rsidRPr="00AF16BC" w:rsidRDefault="003323E4">
      <w:pPr>
        <w:widowControl w:val="0"/>
        <w:autoSpaceDE w:val="0"/>
        <w:autoSpaceDN w:val="0"/>
        <w:adjustRightInd w:val="0"/>
        <w:spacing w:after="0" w:line="34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280"/>
        <w:rPr>
          <w:rFonts w:ascii="Times New Roman" w:hAnsi="Times New Roman"/>
          <w:sz w:val="24"/>
          <w:szCs w:val="24"/>
          <w:lang w:val="ru-RU"/>
        </w:rPr>
      </w:pPr>
      <w:r w:rsidRPr="00AF16BC">
        <w:rPr>
          <w:rFonts w:ascii="Arial" w:hAnsi="Arial" w:cs="Arial"/>
          <w:i/>
          <w:iCs/>
          <w:lang w:val="ru-RU"/>
        </w:rPr>
        <w:t>19-сурет. Аспан денелерінің троекториялары турлері</w: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74"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61" w:lineRule="auto"/>
        <w:jc w:val="both"/>
        <w:rPr>
          <w:rFonts w:ascii="Times New Roman" w:hAnsi="Times New Roman"/>
          <w:sz w:val="24"/>
          <w:szCs w:val="24"/>
        </w:rPr>
      </w:pPr>
      <w:r w:rsidRPr="00AF16BC">
        <w:rPr>
          <w:rFonts w:ascii="Arial" w:hAnsi="Arial" w:cs="Arial"/>
          <w:sz w:val="24"/>
          <w:szCs w:val="24"/>
          <w:lang w:val="ru-RU"/>
        </w:rPr>
        <w:t xml:space="preserve">траекториямен ғана емес, сонымен бірге параболалық немесе гиперболалық траекториямен де қозғала алады. </w:t>
      </w:r>
      <w:r>
        <w:rPr>
          <w:rFonts w:ascii="Arial" w:hAnsi="Arial" w:cs="Arial"/>
          <w:sz w:val="24"/>
          <w:szCs w:val="24"/>
        </w:rPr>
        <w:t>Осы теңдеулерден Кеплердің үшінші заңын қорытуға болады. (11.8) теңдеу бойынша,</w:t>
      </w:r>
    </w:p>
    <w:p w:rsidR="003323E4" w:rsidRDefault="003323E4">
      <w:pPr>
        <w:widowControl w:val="0"/>
        <w:autoSpaceDE w:val="0"/>
        <w:autoSpaceDN w:val="0"/>
        <w:adjustRightInd w:val="0"/>
        <w:spacing w:after="0" w:line="138" w:lineRule="exact"/>
        <w:rPr>
          <w:rFonts w:ascii="Times New Roman" w:hAnsi="Times New Roman"/>
          <w:sz w:val="24"/>
          <w:szCs w:val="24"/>
        </w:rPr>
      </w:pPr>
    </w:p>
    <w:tbl>
      <w:tblPr>
        <w:tblW w:w="0" w:type="auto"/>
        <w:tblInd w:w="1040" w:type="dxa"/>
        <w:tblLayout w:type="fixed"/>
        <w:tblCellMar>
          <w:left w:w="0" w:type="dxa"/>
          <w:right w:w="0" w:type="dxa"/>
        </w:tblCellMar>
        <w:tblLook w:val="0000"/>
      </w:tblPr>
      <w:tblGrid>
        <w:gridCol w:w="200"/>
        <w:gridCol w:w="680"/>
        <w:gridCol w:w="420"/>
        <w:gridCol w:w="3560"/>
        <w:gridCol w:w="20"/>
      </w:tblGrid>
      <w:tr w:rsidR="003323E4" w:rsidRPr="00AF16BC">
        <w:trPr>
          <w:trHeight w:val="294"/>
        </w:trPr>
        <w:tc>
          <w:tcPr>
            <w:tcW w:w="2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i/>
                <w:iCs/>
                <w:w w:val="85"/>
                <w:sz w:val="21"/>
                <w:szCs w:val="21"/>
              </w:rPr>
              <w:t>C</w:t>
            </w:r>
          </w:p>
        </w:tc>
        <w:tc>
          <w:tcPr>
            <w:tcW w:w="6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1"/>
                <w:szCs w:val="21"/>
              </w:rPr>
              <w:t xml:space="preserve">= </w:t>
            </w:r>
            <w:r w:rsidRPr="00AF16BC">
              <w:rPr>
                <w:rFonts w:ascii="Times New Roman" w:hAnsi="Times New Roman"/>
                <w:sz w:val="21"/>
                <w:szCs w:val="21"/>
              </w:rPr>
              <w:t>2</w:t>
            </w:r>
            <w:r w:rsidRPr="00AF16BC">
              <w:rPr>
                <w:rFonts w:ascii="Arial" w:hAnsi="Arial" w:cs="Arial"/>
                <w:i/>
                <w:iCs/>
                <w:sz w:val="21"/>
                <w:szCs w:val="21"/>
              </w:rPr>
              <w:t>s</w:t>
            </w:r>
            <w:r w:rsidRPr="00AF16BC">
              <w:rPr>
                <w:rFonts w:ascii="Arial" w:hAnsi="Arial" w:cs="Arial"/>
                <w:sz w:val="21"/>
                <w:szCs w:val="21"/>
              </w:rPr>
              <w:t xml:space="preserve"> =</w:t>
            </w:r>
          </w:p>
        </w:tc>
        <w:tc>
          <w:tcPr>
            <w:tcW w:w="42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7"/>
                <w:sz w:val="21"/>
                <w:szCs w:val="21"/>
              </w:rPr>
              <w:t>2</w:t>
            </w:r>
            <w:r w:rsidRPr="00AF16BC">
              <w:rPr>
                <w:rFonts w:ascii="Arial" w:hAnsi="Arial" w:cs="Arial"/>
                <w:i/>
                <w:iCs/>
                <w:w w:val="97"/>
                <w:sz w:val="21"/>
                <w:szCs w:val="21"/>
              </w:rPr>
              <w:t>p</w:t>
            </w:r>
            <w:r w:rsidRPr="00AF16BC">
              <w:rPr>
                <w:rFonts w:ascii="Times New Roman" w:hAnsi="Times New Roman"/>
                <w:i/>
                <w:iCs/>
                <w:w w:val="97"/>
                <w:sz w:val="21"/>
                <w:szCs w:val="21"/>
              </w:rPr>
              <w:t>ab</w:t>
            </w:r>
          </w:p>
        </w:tc>
        <w:tc>
          <w:tcPr>
            <w:tcW w:w="35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(12.27)</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
        </w:trPr>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6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35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165"/>
        </w:trPr>
        <w:tc>
          <w:tcPr>
            <w:tcW w:w="2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13"/>
                <w:szCs w:val="13"/>
              </w:rPr>
              <w:t>1</w:t>
            </w: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4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190" w:lineRule="exact"/>
              <w:jc w:val="center"/>
              <w:rPr>
                <w:rFonts w:ascii="Times New Roman" w:hAnsi="Times New Roman"/>
                <w:sz w:val="24"/>
                <w:szCs w:val="24"/>
              </w:rPr>
            </w:pPr>
            <w:r w:rsidRPr="00AF16BC">
              <w:rPr>
                <w:rFonts w:ascii="Times New Roman" w:hAnsi="Times New Roman"/>
                <w:i/>
                <w:iCs/>
                <w:sz w:val="21"/>
                <w:szCs w:val="21"/>
              </w:rPr>
              <w:t>T</w:t>
            </w:r>
          </w:p>
        </w:tc>
        <w:tc>
          <w:tcPr>
            <w:tcW w:w="35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6"/>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4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35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bl>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rPr>
        <w:t>Жоғарыдағы (12.26) теңдеудегі параметрдің мәнін пайда­</w:t>
      </w:r>
    </w:p>
    <w:p w:rsidR="003323E4" w:rsidRDefault="003323E4">
      <w:pPr>
        <w:widowControl w:val="0"/>
        <w:autoSpaceDE w:val="0"/>
        <w:autoSpaceDN w:val="0"/>
        <w:adjustRightInd w:val="0"/>
        <w:spacing w:after="0" w:line="35" w:lineRule="exact"/>
        <w:rPr>
          <w:rFonts w:ascii="Times New Roman" w:hAnsi="Times New Roman"/>
          <w:sz w:val="24"/>
          <w:szCs w:val="24"/>
        </w:rPr>
      </w:pPr>
    </w:p>
    <w:tbl>
      <w:tblPr>
        <w:tblW w:w="0" w:type="auto"/>
        <w:tblLayout w:type="fixed"/>
        <w:tblCellMar>
          <w:left w:w="0" w:type="dxa"/>
          <w:right w:w="0" w:type="dxa"/>
        </w:tblCellMar>
        <w:tblLook w:val="0000"/>
      </w:tblPr>
      <w:tblGrid>
        <w:gridCol w:w="1060"/>
        <w:gridCol w:w="460"/>
        <w:gridCol w:w="280"/>
        <w:gridCol w:w="180"/>
        <w:gridCol w:w="80"/>
        <w:gridCol w:w="60"/>
        <w:gridCol w:w="360"/>
        <w:gridCol w:w="280"/>
        <w:gridCol w:w="700"/>
        <w:gridCol w:w="940"/>
        <w:gridCol w:w="1520"/>
        <w:gridCol w:w="20"/>
      </w:tblGrid>
      <w:tr w:rsidR="003323E4" w:rsidRPr="00AF16BC">
        <w:trPr>
          <w:trHeight w:val="298"/>
        </w:trPr>
        <w:tc>
          <w:tcPr>
            <w:tcW w:w="10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3"/>
                <w:sz w:val="24"/>
                <w:szCs w:val="24"/>
              </w:rPr>
              <w:t xml:space="preserve">лансақ: </w:t>
            </w:r>
            <w:r w:rsidRPr="00AF16BC">
              <w:rPr>
                <w:rFonts w:ascii="Times New Roman" w:hAnsi="Times New Roman"/>
                <w:i/>
                <w:iCs/>
                <w:w w:val="93"/>
                <w:sz w:val="21"/>
                <w:szCs w:val="21"/>
              </w:rPr>
              <w:t>C</w:t>
            </w:r>
            <w:r w:rsidRPr="00AF16BC">
              <w:rPr>
                <w:rFonts w:ascii="Times New Roman" w:hAnsi="Times New Roman"/>
                <w:w w:val="93"/>
                <w:sz w:val="21"/>
                <w:szCs w:val="21"/>
                <w:vertAlign w:val="subscript"/>
              </w:rPr>
              <w:t>1</w:t>
            </w:r>
          </w:p>
        </w:tc>
        <w:tc>
          <w:tcPr>
            <w:tcW w:w="1420" w:type="dxa"/>
            <w:gridSpan w:val="6"/>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21"/>
                <w:szCs w:val="21"/>
              </w:rPr>
              <w:t xml:space="preserve">= </w:t>
            </w:r>
            <w:r w:rsidRPr="00AF16BC">
              <w:rPr>
                <w:rFonts w:ascii="Times New Roman" w:hAnsi="Times New Roman"/>
                <w:i/>
                <w:iCs/>
                <w:sz w:val="21"/>
                <w:szCs w:val="21"/>
              </w:rPr>
              <w:t>p</w:t>
            </w:r>
            <w:r w:rsidRPr="00AF16BC">
              <w:rPr>
                <w:rFonts w:ascii="Arial" w:hAnsi="Arial" w:cs="Arial"/>
                <w:i/>
                <w:iCs/>
                <w:sz w:val="21"/>
                <w:szCs w:val="21"/>
              </w:rPr>
              <w:t>a</w:t>
            </w:r>
            <w:r w:rsidRPr="00AF16BC">
              <w:rPr>
                <w:rFonts w:ascii="Arial" w:hAnsi="Arial" w:cs="Arial"/>
                <w:sz w:val="21"/>
                <w:szCs w:val="21"/>
              </w:rPr>
              <w:t xml:space="preserve"> </w:t>
            </w:r>
            <w:r w:rsidRPr="00AF16BC">
              <w:rPr>
                <w:rFonts w:ascii="Arial" w:hAnsi="Arial" w:cs="Arial"/>
                <w:sz w:val="24"/>
                <w:szCs w:val="24"/>
              </w:rPr>
              <w:t>осыдан</w:t>
            </w:r>
          </w:p>
        </w:tc>
        <w:tc>
          <w:tcPr>
            <w:tcW w:w="2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i/>
                <w:iCs/>
                <w:sz w:val="40"/>
                <w:szCs w:val="40"/>
                <w:u w:val="single"/>
                <w:vertAlign w:val="subscript"/>
              </w:rPr>
              <w:t>b</w:t>
            </w:r>
            <w:r w:rsidRPr="00AF16BC">
              <w:rPr>
                <w:rFonts w:ascii="Times New Roman" w:hAnsi="Times New Roman"/>
                <w:sz w:val="10"/>
                <w:szCs w:val="10"/>
                <w:u w:val="single"/>
              </w:rPr>
              <w:t>2</w:t>
            </w:r>
          </w:p>
        </w:tc>
        <w:tc>
          <w:tcPr>
            <w:tcW w:w="7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394"/>
              <w:jc w:val="right"/>
              <w:rPr>
                <w:rFonts w:ascii="Times New Roman" w:hAnsi="Times New Roman"/>
                <w:sz w:val="24"/>
                <w:szCs w:val="24"/>
              </w:rPr>
            </w:pPr>
            <w:r w:rsidRPr="00AF16BC">
              <w:rPr>
                <w:rFonts w:ascii="Arial" w:hAnsi="Arial" w:cs="Arial"/>
              </w:rPr>
              <w:t>(</w:t>
            </w:r>
          </w:p>
        </w:tc>
        <w:tc>
          <w:tcPr>
            <w:tcW w:w="9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730"/>
              <w:jc w:val="right"/>
              <w:rPr>
                <w:rFonts w:ascii="Times New Roman" w:hAnsi="Times New Roman"/>
                <w:sz w:val="24"/>
                <w:szCs w:val="24"/>
              </w:rPr>
            </w:pPr>
            <w:r w:rsidRPr="00AF16BC">
              <w:rPr>
                <w:rFonts w:ascii="Arial" w:hAnsi="Arial" w:cs="Arial"/>
              </w:rPr>
              <w:t>)</w:t>
            </w: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92"/>
        </w:trPr>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7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191" w:lineRule="exact"/>
              <w:rPr>
                <w:rFonts w:ascii="Times New Roman" w:hAnsi="Times New Roman"/>
                <w:sz w:val="24"/>
                <w:szCs w:val="24"/>
              </w:rPr>
            </w:pPr>
            <w:r w:rsidRPr="00AF16BC">
              <w:rPr>
                <w:rFonts w:ascii="Times New Roman" w:hAnsi="Times New Roman"/>
                <w:w w:val="88"/>
                <w:sz w:val="20"/>
                <w:szCs w:val="20"/>
                <w:u w:val="single"/>
              </w:rPr>
              <w:t>4</w:t>
            </w:r>
            <w:r w:rsidRPr="00AF16BC">
              <w:rPr>
                <w:rFonts w:ascii="Arial" w:hAnsi="Arial" w:cs="Arial"/>
                <w:i/>
                <w:iCs/>
                <w:w w:val="88"/>
                <w:sz w:val="20"/>
                <w:szCs w:val="20"/>
                <w:u w:val="single"/>
              </w:rPr>
              <w:t>p</w:t>
            </w:r>
            <w:r w:rsidRPr="00AF16BC">
              <w:rPr>
                <w:rFonts w:ascii="Times New Roman" w:hAnsi="Times New Roman"/>
                <w:w w:val="88"/>
                <w:sz w:val="20"/>
                <w:szCs w:val="20"/>
                <w:u w:val="single"/>
              </w:rPr>
              <w:t xml:space="preserve"> </w:t>
            </w:r>
            <w:r w:rsidRPr="00AF16BC">
              <w:rPr>
                <w:rFonts w:ascii="Times New Roman" w:hAnsi="Times New Roman"/>
                <w:w w:val="88"/>
                <w:sz w:val="20"/>
                <w:szCs w:val="20"/>
                <w:u w:val="single"/>
                <w:vertAlign w:val="superscript"/>
              </w:rPr>
              <w:t>2</w:t>
            </w:r>
            <w:r w:rsidRPr="00AF16BC">
              <w:rPr>
                <w:rFonts w:ascii="Times New Roman" w:hAnsi="Times New Roman"/>
                <w:w w:val="88"/>
                <w:sz w:val="20"/>
                <w:szCs w:val="20"/>
                <w:u w:val="single"/>
              </w:rPr>
              <w:t xml:space="preserve"> </w:t>
            </w:r>
            <w:r w:rsidRPr="00AF16BC">
              <w:rPr>
                <w:rFonts w:ascii="Times New Roman" w:hAnsi="Times New Roman"/>
                <w:i/>
                <w:iCs/>
                <w:w w:val="88"/>
                <w:sz w:val="20"/>
                <w:szCs w:val="20"/>
                <w:u w:val="single"/>
              </w:rPr>
              <w:t>a</w:t>
            </w:r>
            <w:r w:rsidRPr="00AF16BC">
              <w:rPr>
                <w:rFonts w:ascii="Times New Roman" w:hAnsi="Times New Roman"/>
                <w:w w:val="88"/>
                <w:sz w:val="20"/>
                <w:szCs w:val="20"/>
                <w:u w:val="single"/>
              </w:rPr>
              <w:t xml:space="preserve"> </w:t>
            </w:r>
            <w:r w:rsidRPr="00AF16BC">
              <w:rPr>
                <w:rFonts w:ascii="Times New Roman" w:hAnsi="Times New Roman"/>
                <w:w w:val="88"/>
                <w:sz w:val="20"/>
                <w:szCs w:val="20"/>
                <w:u w:val="single"/>
                <w:vertAlign w:val="superscript"/>
              </w:rPr>
              <w:t>2</w:t>
            </w:r>
            <w:r w:rsidRPr="00AF16BC">
              <w:rPr>
                <w:rFonts w:ascii="Times New Roman" w:hAnsi="Times New Roman"/>
                <w:w w:val="88"/>
                <w:sz w:val="20"/>
                <w:szCs w:val="20"/>
                <w:u w:val="single"/>
              </w:rPr>
              <w:t xml:space="preserve"> </w:t>
            </w:r>
            <w:r w:rsidRPr="00AF16BC">
              <w:rPr>
                <w:rFonts w:ascii="Times New Roman" w:hAnsi="Times New Roman"/>
                <w:i/>
                <w:iCs/>
                <w:w w:val="88"/>
                <w:sz w:val="20"/>
                <w:szCs w:val="20"/>
                <w:u w:val="single"/>
              </w:rPr>
              <w:t>b</w:t>
            </w:r>
            <w:r w:rsidRPr="00AF16BC">
              <w:rPr>
                <w:rFonts w:ascii="Times New Roman" w:hAnsi="Times New Roman"/>
                <w:w w:val="88"/>
                <w:sz w:val="20"/>
                <w:szCs w:val="20"/>
                <w:u w:val="single"/>
                <w:vertAlign w:val="superscript"/>
              </w:rPr>
              <w:t>2</w:t>
            </w: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2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7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9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01"/>
        </w:trPr>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300" w:lineRule="exact"/>
              <w:ind w:left="240"/>
              <w:rPr>
                <w:rFonts w:ascii="Times New Roman" w:hAnsi="Times New Roman"/>
                <w:sz w:val="24"/>
                <w:szCs w:val="24"/>
              </w:rPr>
            </w:pPr>
            <w:r w:rsidRPr="00AF16BC">
              <w:rPr>
                <w:rFonts w:ascii="Times New Roman" w:hAnsi="Times New Roman"/>
                <w:i/>
                <w:iCs/>
                <w:w w:val="99"/>
                <w:sz w:val="34"/>
                <w:szCs w:val="34"/>
                <w:vertAlign w:val="subscript"/>
              </w:rPr>
              <w:t>T</w:t>
            </w:r>
            <w:r w:rsidRPr="00AF16BC">
              <w:rPr>
                <w:rFonts w:ascii="Times New Roman" w:hAnsi="Times New Roman"/>
                <w:w w:val="99"/>
                <w:sz w:val="10"/>
                <w:szCs w:val="10"/>
              </w:rPr>
              <w:t xml:space="preserve"> 2</w:t>
            </w: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sz w:val="20"/>
                <w:szCs w:val="20"/>
              </w:rPr>
              <w:t xml:space="preserve">= </w:t>
            </w:r>
            <w:r w:rsidRPr="00AF16BC">
              <w:rPr>
                <w:rFonts w:ascii="Times New Roman" w:hAnsi="Times New Roman"/>
                <w:i/>
                <w:iCs/>
                <w:sz w:val="20"/>
                <w:szCs w:val="20"/>
              </w:rPr>
              <w:t>p</w:t>
            </w:r>
            <w:r w:rsidRPr="00AF16BC">
              <w:rPr>
                <w:rFonts w:ascii="Arial" w:hAnsi="Arial" w:cs="Arial"/>
                <w:i/>
                <w:iCs/>
                <w:sz w:val="20"/>
                <w:szCs w:val="20"/>
              </w:rPr>
              <w:t>a</w:t>
            </w:r>
            <w:r w:rsidRPr="00AF16BC">
              <w:rPr>
                <w:rFonts w:ascii="Arial" w:hAnsi="Arial" w:cs="Arial"/>
                <w:sz w:val="20"/>
                <w:szCs w:val="20"/>
              </w:rPr>
              <w:t xml:space="preserve"> =</w:t>
            </w:r>
          </w:p>
        </w:tc>
        <w:tc>
          <w:tcPr>
            <w:tcW w:w="192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300" w:lineRule="exact"/>
              <w:ind w:right="770"/>
              <w:jc w:val="right"/>
              <w:rPr>
                <w:rFonts w:ascii="Times New Roman" w:hAnsi="Times New Roman"/>
                <w:sz w:val="24"/>
                <w:szCs w:val="24"/>
              </w:rPr>
            </w:pPr>
            <w:r w:rsidRPr="00AF16BC">
              <w:rPr>
                <w:rFonts w:ascii="Times New Roman" w:hAnsi="Times New Roman"/>
                <w:i/>
                <w:iCs/>
                <w:sz w:val="34"/>
                <w:szCs w:val="34"/>
                <w:vertAlign w:val="subscript"/>
              </w:rPr>
              <w:t>a</w:t>
            </w:r>
            <w:r w:rsidRPr="00AF16BC">
              <w:rPr>
                <w:rFonts w:ascii="Times New Roman" w:hAnsi="Times New Roman"/>
                <w:i/>
                <w:iCs/>
                <w:sz w:val="18"/>
                <w:szCs w:val="18"/>
              </w:rPr>
              <w:t xml:space="preserve"> G M </w:t>
            </w:r>
            <w:r w:rsidRPr="00AF16BC">
              <w:rPr>
                <w:rFonts w:ascii="Arial" w:hAnsi="Arial" w:cs="Arial"/>
                <w:sz w:val="18"/>
                <w:szCs w:val="18"/>
              </w:rPr>
              <w:t>+</w:t>
            </w:r>
            <w:r w:rsidRPr="00AF16BC">
              <w:rPr>
                <w:rFonts w:ascii="Times New Roman" w:hAnsi="Times New Roman"/>
                <w:i/>
                <w:iCs/>
                <w:sz w:val="18"/>
                <w:szCs w:val="18"/>
              </w:rPr>
              <w:t xml:space="preserve"> m</w:t>
            </w:r>
          </w:p>
        </w:tc>
        <w:tc>
          <w:tcPr>
            <w:tcW w:w="1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(12.28)</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2"/>
        </w:trPr>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4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0"/>
              <w:rPr>
                <w:rFonts w:ascii="Times New Roman" w:hAnsi="Times New Roman"/>
                <w:sz w:val="24"/>
                <w:szCs w:val="24"/>
              </w:rPr>
            </w:pPr>
            <w:r w:rsidRPr="00AF16BC">
              <w:rPr>
                <w:rFonts w:ascii="Times New Roman" w:hAnsi="Times New Roman"/>
                <w:sz w:val="20"/>
                <w:szCs w:val="20"/>
                <w:u w:val="single"/>
              </w:rPr>
              <w:t>4</w:t>
            </w:r>
            <w:r w:rsidRPr="00AF16BC">
              <w:rPr>
                <w:rFonts w:ascii="Arial" w:hAnsi="Arial" w:cs="Arial"/>
                <w:i/>
                <w:iCs/>
                <w:sz w:val="20"/>
                <w:szCs w:val="20"/>
                <w:u w:val="single"/>
              </w:rPr>
              <w:t>p</w:t>
            </w:r>
          </w:p>
        </w:tc>
        <w:tc>
          <w:tcPr>
            <w:tcW w:w="2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43"/>
              <w:jc w:val="right"/>
              <w:rPr>
                <w:rFonts w:ascii="Times New Roman" w:hAnsi="Times New Roman"/>
                <w:sz w:val="24"/>
                <w:szCs w:val="24"/>
              </w:rPr>
            </w:pPr>
            <w:r w:rsidRPr="00AF16BC">
              <w:rPr>
                <w:rFonts w:ascii="Times New Roman" w:hAnsi="Times New Roman"/>
                <w:w w:val="79"/>
                <w:sz w:val="10"/>
                <w:szCs w:val="10"/>
                <w:u w:val="single"/>
              </w:rPr>
              <w:t>2</w:t>
            </w:r>
          </w:p>
        </w:tc>
        <w:tc>
          <w:tcPr>
            <w:tcW w:w="1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sz w:val="20"/>
                <w:szCs w:val="20"/>
                <w:u w:val="single"/>
              </w:rPr>
              <w:t>T</w:t>
            </w:r>
          </w:p>
        </w:tc>
        <w:tc>
          <w:tcPr>
            <w:tcW w:w="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79"/>
                <w:sz w:val="10"/>
                <w:szCs w:val="10"/>
                <w:u w:val="single"/>
              </w:rPr>
              <w:t>2</w:t>
            </w:r>
          </w:p>
        </w:tc>
        <w:tc>
          <w:tcPr>
            <w:tcW w:w="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74"/>
                <w:sz w:val="16"/>
                <w:szCs w:val="16"/>
                <w:u w:val="single"/>
              </w:rPr>
              <w:t>(</w:t>
            </w:r>
          </w:p>
        </w:tc>
        <w:tc>
          <w:tcPr>
            <w:tcW w:w="3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21" w:lineRule="exact"/>
              <w:jc w:val="right"/>
              <w:rPr>
                <w:rFonts w:ascii="Times New Roman" w:hAnsi="Times New Roman"/>
                <w:sz w:val="24"/>
                <w:szCs w:val="24"/>
              </w:rPr>
            </w:pPr>
            <w:r w:rsidRPr="00AF16BC">
              <w:rPr>
                <w:rFonts w:ascii="Arial" w:hAnsi="Arial" w:cs="Arial"/>
                <w:u w:val="single"/>
              </w:rPr>
              <w:t>)</w:t>
            </w:r>
          </w:p>
        </w:tc>
        <w:tc>
          <w:tcPr>
            <w:tcW w:w="7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9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6"/>
        </w:trPr>
        <w:tc>
          <w:tcPr>
            <w:tcW w:w="1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0"/>
                <w:szCs w:val="20"/>
              </w:rPr>
              <w:t>=</w:t>
            </w:r>
          </w:p>
        </w:tc>
        <w:tc>
          <w:tcPr>
            <w:tcW w:w="1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6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96" w:lineRule="exact"/>
              <w:jc w:val="right"/>
              <w:rPr>
                <w:rFonts w:ascii="Times New Roman" w:hAnsi="Times New Roman"/>
                <w:sz w:val="24"/>
                <w:szCs w:val="24"/>
              </w:rPr>
            </w:pPr>
            <w:r w:rsidRPr="00AF16BC">
              <w:rPr>
                <w:rFonts w:ascii="Times New Roman" w:hAnsi="Times New Roman"/>
                <w:i/>
                <w:iCs/>
                <w:sz w:val="11"/>
                <w:szCs w:val="11"/>
                <w:u w:val="single"/>
              </w:rPr>
              <w:t xml:space="preserve">M </w:t>
            </w:r>
            <w:r w:rsidRPr="00AF16BC">
              <w:rPr>
                <w:rFonts w:ascii="Arial" w:hAnsi="Arial" w:cs="Arial"/>
                <w:sz w:val="11"/>
                <w:szCs w:val="11"/>
                <w:u w:val="single"/>
              </w:rPr>
              <w:t>+</w:t>
            </w:r>
            <w:r w:rsidRPr="00AF16BC">
              <w:rPr>
                <w:rFonts w:ascii="Times New Roman" w:hAnsi="Times New Roman"/>
                <w:i/>
                <w:iCs/>
                <w:sz w:val="11"/>
                <w:szCs w:val="11"/>
                <w:u w:val="single"/>
              </w:rPr>
              <w:t xml:space="preserve"> m</w:t>
            </w:r>
          </w:p>
        </w:tc>
        <w:tc>
          <w:tcPr>
            <w:tcW w:w="7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0"/>
                <w:szCs w:val="20"/>
              </w:rPr>
              <w:t xml:space="preserve">= </w:t>
            </w:r>
            <w:r w:rsidRPr="00AF16BC">
              <w:rPr>
                <w:rFonts w:ascii="Times New Roman" w:hAnsi="Times New Roman"/>
                <w:i/>
                <w:iCs/>
                <w:sz w:val="20"/>
                <w:szCs w:val="20"/>
              </w:rPr>
              <w:t>const</w:t>
            </w:r>
          </w:p>
        </w:tc>
        <w:tc>
          <w:tcPr>
            <w:tcW w:w="9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9"/>
        </w:trPr>
        <w:tc>
          <w:tcPr>
            <w:tcW w:w="15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 xml:space="preserve">Сондықтан </w:t>
            </w:r>
            <w:r w:rsidRPr="00AF16BC">
              <w:rPr>
                <w:rFonts w:ascii="Times New Roman" w:hAnsi="Times New Roman"/>
                <w:i/>
                <w:iCs/>
                <w:sz w:val="20"/>
                <w:szCs w:val="20"/>
              </w:rPr>
              <w:t>G</w:t>
            </w:r>
          </w:p>
        </w:tc>
        <w:tc>
          <w:tcPr>
            <w:tcW w:w="2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Times New Roman" w:hAnsi="Times New Roman"/>
                <w:i/>
                <w:iCs/>
                <w:sz w:val="20"/>
                <w:szCs w:val="20"/>
              </w:rPr>
              <w:t>a</w:t>
            </w:r>
            <w:r w:rsidRPr="00AF16BC">
              <w:rPr>
                <w:rFonts w:ascii="Times New Roman" w:hAnsi="Times New Roman"/>
                <w:sz w:val="20"/>
                <w:szCs w:val="20"/>
                <w:vertAlign w:val="superscript"/>
              </w:rPr>
              <w:t>3</w:t>
            </w: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9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overflowPunct w:val="0"/>
        <w:autoSpaceDE w:val="0"/>
        <w:autoSpaceDN w:val="0"/>
        <w:adjustRightInd w:val="0"/>
        <w:spacing w:after="0" w:line="284" w:lineRule="auto"/>
        <w:rPr>
          <w:rFonts w:ascii="Times New Roman" w:hAnsi="Times New Roman"/>
          <w:sz w:val="24"/>
          <w:szCs w:val="24"/>
        </w:rPr>
      </w:pPr>
      <w:r>
        <w:rPr>
          <w:rFonts w:ascii="Arial" w:hAnsi="Arial" w:cs="Arial"/>
          <w:sz w:val="23"/>
          <w:szCs w:val="23"/>
        </w:rPr>
        <w:t>Сонымен, денелердің орталық симметриялы тартылыс өрісінде қозғалысы кезінде, мына қатынас орындалады:</w:t>
      </w:r>
    </w:p>
    <w:p w:rsidR="003323E4" w:rsidRDefault="003323E4">
      <w:pPr>
        <w:widowControl w:val="0"/>
        <w:autoSpaceDE w:val="0"/>
        <w:autoSpaceDN w:val="0"/>
        <w:adjustRightInd w:val="0"/>
        <w:spacing w:after="0" w:line="1" w:lineRule="exact"/>
        <w:rPr>
          <w:rFonts w:ascii="Times New Roman" w:hAnsi="Times New Roman"/>
          <w:sz w:val="24"/>
          <w:szCs w:val="24"/>
        </w:rPr>
      </w:pPr>
    </w:p>
    <w:tbl>
      <w:tblPr>
        <w:tblW w:w="0" w:type="auto"/>
        <w:tblInd w:w="1020" w:type="dxa"/>
        <w:tblLayout w:type="fixed"/>
        <w:tblCellMar>
          <w:left w:w="0" w:type="dxa"/>
          <w:right w:w="0" w:type="dxa"/>
        </w:tblCellMar>
        <w:tblLook w:val="0000"/>
      </w:tblPr>
      <w:tblGrid>
        <w:gridCol w:w="20"/>
        <w:gridCol w:w="800"/>
        <w:gridCol w:w="40"/>
        <w:gridCol w:w="2000"/>
        <w:gridCol w:w="2080"/>
        <w:gridCol w:w="20"/>
      </w:tblGrid>
      <w:tr w:rsidR="003323E4" w:rsidRPr="00AF16BC">
        <w:trPr>
          <w:trHeight w:val="311"/>
        </w:trPr>
        <w:tc>
          <w:tcPr>
            <w:tcW w:w="8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0"/>
              <w:jc w:val="center"/>
              <w:rPr>
                <w:rFonts w:ascii="Times New Roman" w:hAnsi="Times New Roman"/>
                <w:sz w:val="24"/>
                <w:szCs w:val="24"/>
              </w:rPr>
            </w:pPr>
            <w:r w:rsidRPr="00AF16BC">
              <w:rPr>
                <w:rFonts w:ascii="Times New Roman" w:hAnsi="Times New Roman"/>
                <w:i/>
                <w:iCs/>
                <w:w w:val="90"/>
                <w:sz w:val="19"/>
                <w:szCs w:val="19"/>
              </w:rPr>
              <w:t xml:space="preserve">T </w:t>
            </w:r>
            <w:r w:rsidRPr="00AF16BC">
              <w:rPr>
                <w:rFonts w:ascii="Times New Roman" w:hAnsi="Times New Roman"/>
                <w:w w:val="90"/>
                <w:vertAlign w:val="superscript"/>
              </w:rPr>
              <w:t>2</w:t>
            </w:r>
            <w:r w:rsidRPr="00AF16BC">
              <w:rPr>
                <w:rFonts w:ascii="Times New Roman" w:hAnsi="Times New Roman"/>
                <w:i/>
                <w:iCs/>
                <w:w w:val="90"/>
                <w:sz w:val="19"/>
                <w:szCs w:val="19"/>
              </w:rPr>
              <w:t xml:space="preserve"> </w:t>
            </w:r>
            <w:r w:rsidRPr="00AF16BC">
              <w:rPr>
                <w:rFonts w:ascii="Arial" w:hAnsi="Arial" w:cs="Arial"/>
                <w:w w:val="90"/>
                <w:sz w:val="23"/>
                <w:szCs w:val="23"/>
              </w:rPr>
              <w:t>(</w:t>
            </w:r>
            <w:r w:rsidRPr="00AF16BC">
              <w:rPr>
                <w:rFonts w:ascii="Times New Roman" w:hAnsi="Times New Roman"/>
                <w:i/>
                <w:iCs/>
                <w:w w:val="90"/>
                <w:sz w:val="19"/>
                <w:szCs w:val="19"/>
              </w:rPr>
              <w:t xml:space="preserve">M </w:t>
            </w:r>
            <w:r w:rsidRPr="00AF16BC">
              <w:rPr>
                <w:rFonts w:ascii="Arial" w:hAnsi="Arial" w:cs="Arial"/>
                <w:w w:val="90"/>
                <w:sz w:val="19"/>
                <w:szCs w:val="19"/>
              </w:rPr>
              <w:t>+</w:t>
            </w:r>
            <w:r w:rsidRPr="00AF16BC">
              <w:rPr>
                <w:rFonts w:ascii="Times New Roman" w:hAnsi="Times New Roman"/>
                <w:i/>
                <w:iCs/>
                <w:w w:val="90"/>
                <w:sz w:val="19"/>
                <w:szCs w:val="19"/>
              </w:rPr>
              <w:t xml:space="preserve"> m</w:t>
            </w:r>
            <w:r w:rsidRPr="00AF16BC">
              <w:rPr>
                <w:rFonts w:ascii="Arial" w:hAnsi="Arial" w:cs="Arial"/>
                <w:w w:val="90"/>
                <w:sz w:val="23"/>
                <w:szCs w:val="23"/>
              </w:rPr>
              <w:t>)</w:t>
            </w:r>
          </w:p>
        </w:tc>
        <w:tc>
          <w:tcPr>
            <w:tcW w:w="20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19"/>
                <w:szCs w:val="19"/>
              </w:rPr>
              <w:t xml:space="preserve">= </w:t>
            </w:r>
            <w:r w:rsidRPr="00AF16BC">
              <w:rPr>
                <w:rFonts w:ascii="Times New Roman" w:hAnsi="Times New Roman"/>
                <w:i/>
                <w:iCs/>
                <w:sz w:val="19"/>
                <w:szCs w:val="19"/>
              </w:rPr>
              <w:t>const</w:t>
            </w:r>
          </w:p>
        </w:tc>
        <w:tc>
          <w:tcPr>
            <w:tcW w:w="20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rPr>
              <w:t>(12.29)</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86"/>
        </w:trPr>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800" w:type="dxa"/>
            <w:vMerge w:val="restart"/>
            <w:tcBorders>
              <w:top w:val="single" w:sz="8" w:space="0" w:color="auto"/>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94"/>
                <w:sz w:val="19"/>
                <w:szCs w:val="19"/>
              </w:rPr>
              <w:t>a</w:t>
            </w:r>
            <w:r w:rsidRPr="00AF16BC">
              <w:rPr>
                <w:rFonts w:ascii="Times New Roman" w:hAnsi="Times New Roman"/>
                <w:w w:val="94"/>
                <w:vertAlign w:val="superscript"/>
              </w:rPr>
              <w:t>3</w:t>
            </w:r>
          </w:p>
        </w:tc>
        <w:tc>
          <w:tcPr>
            <w:tcW w:w="4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0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0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16"/>
        </w:trPr>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8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20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20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96"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0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157</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96"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74" w:lineRule="auto"/>
        <w:ind w:firstLine="397"/>
        <w:jc w:val="both"/>
        <w:rPr>
          <w:rFonts w:ascii="Times New Roman" w:hAnsi="Times New Roman"/>
          <w:sz w:val="24"/>
          <w:szCs w:val="24"/>
        </w:rPr>
      </w:pPr>
      <w:bookmarkStart w:id="155" w:name="page315"/>
      <w:bookmarkEnd w:id="155"/>
      <w:r>
        <w:rPr>
          <w:rFonts w:ascii="Arial" w:hAnsi="Arial" w:cs="Arial"/>
        </w:rPr>
        <w:lastRenderedPageBreak/>
        <w:t xml:space="preserve">Бұл теңдеу Кеплердің үшінші заңының мағынасын дәлірек жеткізеді, (12.29)-ші теңдеу </w:t>
      </w:r>
      <w:r>
        <w:rPr>
          <w:rFonts w:ascii="Arial" w:hAnsi="Arial" w:cs="Arial"/>
          <w:b/>
          <w:bCs/>
        </w:rPr>
        <w:t>Кеплер үшінші</w:t>
      </w:r>
      <w:r>
        <w:rPr>
          <w:rFonts w:ascii="Arial" w:hAnsi="Arial" w:cs="Arial"/>
        </w:rPr>
        <w:t xml:space="preserve"> </w:t>
      </w:r>
      <w:r>
        <w:rPr>
          <w:rFonts w:ascii="Arial" w:hAnsi="Arial" w:cs="Arial"/>
          <w:b/>
          <w:bCs/>
        </w:rPr>
        <w:t xml:space="preserve">заңының жалпылама түрі </w:t>
      </w:r>
      <w:r>
        <w:rPr>
          <w:rFonts w:ascii="Arial" w:hAnsi="Arial" w:cs="Arial"/>
        </w:rPr>
        <w:t>болып табылады.</w:t>
      </w:r>
      <w:r>
        <w:rPr>
          <w:rFonts w:ascii="Arial" w:hAnsi="Arial" w:cs="Arial"/>
          <w:b/>
          <w:bCs/>
        </w:rPr>
        <w:t xml:space="preserve"> </w:t>
      </w:r>
      <w:r>
        <w:rPr>
          <w:rFonts w:ascii="Arial" w:hAnsi="Arial" w:cs="Arial"/>
        </w:rPr>
        <w:t>Кеплердің</w:t>
      </w:r>
      <w:r>
        <w:rPr>
          <w:rFonts w:ascii="Arial" w:hAnsi="Arial" w:cs="Arial"/>
          <w:b/>
          <w:bCs/>
        </w:rPr>
        <w:t xml:space="preserve"> </w:t>
      </w:r>
      <w:r>
        <w:rPr>
          <w:rFonts w:ascii="Arial" w:hAnsi="Arial" w:cs="Arial"/>
        </w:rPr>
        <w:t>үшінші заңы 1-тарауда §8</w:t>
      </w:r>
      <w:r>
        <w:rPr>
          <w:rFonts w:ascii="Times New Roman" w:hAnsi="Times New Roman"/>
          <w:b/>
          <w:bCs/>
        </w:rPr>
        <w:t>-</w:t>
      </w:r>
      <w:r>
        <w:rPr>
          <w:rFonts w:ascii="Arial" w:hAnsi="Arial" w:cs="Arial"/>
        </w:rPr>
        <w:t xml:space="preserve">де бақылау нәтижесі түрінде берілген. Бірақ (12.29) теңдеу бұған қарағанда теориялық жолмен алынған теңдеу. Онымен салыстырғанда (8.4) формадағы теңдеу Күн жүйесі планеталары үшін ғана жазылғандығы көрініп тұр. Шынында да (12.29) теңдеуде </w:t>
      </w:r>
      <w:r>
        <w:rPr>
          <w:rFonts w:ascii="Times New Roman" w:hAnsi="Times New Roman"/>
          <w:i/>
          <w:iCs/>
        </w:rPr>
        <w:t xml:space="preserve">m - </w:t>
      </w:r>
      <w:r>
        <w:rPr>
          <w:rFonts w:ascii="Arial" w:hAnsi="Arial" w:cs="Arial"/>
        </w:rPr>
        <w:t>планета массасы</w:t>
      </w:r>
      <w:r>
        <w:rPr>
          <w:rFonts w:ascii="Arial" w:hAnsi="Arial" w:cs="Arial"/>
          <w:i/>
          <w:iCs/>
        </w:rPr>
        <w:t>,</w:t>
      </w:r>
      <w:r>
        <w:rPr>
          <w:rFonts w:ascii="Times New Roman" w:hAnsi="Times New Roman"/>
          <w:i/>
          <w:iCs/>
        </w:rPr>
        <w:t xml:space="preserve"> </w:t>
      </w:r>
      <w:r>
        <w:rPr>
          <w:rFonts w:ascii="Arial" w:hAnsi="Arial" w:cs="Arial"/>
          <w:i/>
          <w:iCs/>
        </w:rPr>
        <w:t>ал</w:t>
      </w:r>
      <w:r>
        <w:rPr>
          <w:rFonts w:ascii="Times New Roman" w:hAnsi="Times New Roman"/>
          <w:i/>
          <w:iCs/>
        </w:rPr>
        <w:t xml:space="preserve"> </w:t>
      </w:r>
      <w:r>
        <w:rPr>
          <w:rFonts w:ascii="Arial" w:hAnsi="Arial" w:cs="Arial"/>
          <w:i/>
          <w:iCs/>
        </w:rPr>
        <w:t>M-</w:t>
      </w:r>
      <w:r>
        <w:rPr>
          <w:rFonts w:ascii="Times New Roman" w:hAnsi="Times New Roman"/>
          <w:i/>
          <w:iCs/>
        </w:rPr>
        <w:t xml:space="preserve"> </w:t>
      </w:r>
      <w:r>
        <w:rPr>
          <w:rFonts w:ascii="Arial" w:hAnsi="Arial" w:cs="Arial"/>
        </w:rPr>
        <w:t>Күн массасы болса,</w:t>
      </w:r>
      <w:r>
        <w:rPr>
          <w:rFonts w:ascii="Times New Roman" w:hAnsi="Times New Roman"/>
          <w:i/>
          <w:iCs/>
        </w:rPr>
        <w:t xml:space="preserve"> </w:t>
      </w:r>
      <w:r>
        <w:rPr>
          <w:rFonts w:ascii="Arial" w:hAnsi="Arial" w:cs="Arial"/>
        </w:rPr>
        <w:t>онда</w:t>
      </w:r>
      <w:r>
        <w:rPr>
          <w:rFonts w:ascii="Times New Roman" w:hAnsi="Times New Roman"/>
          <w:i/>
          <w:iCs/>
        </w:rPr>
        <w:t xml:space="preserve"> m «M </w:t>
      </w:r>
      <w:r>
        <w:rPr>
          <w:rFonts w:ascii="Arial" w:hAnsi="Arial" w:cs="Arial"/>
        </w:rPr>
        <w:t>болатындықтан Күн жүйесіндегі планеталар үшін</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180" w:lineRule="auto"/>
        <w:ind w:left="2580" w:right="2460" w:hanging="31"/>
        <w:rPr>
          <w:rFonts w:ascii="Times New Roman" w:hAnsi="Times New Roman"/>
          <w:sz w:val="24"/>
          <w:szCs w:val="24"/>
        </w:rPr>
      </w:pPr>
      <w:r>
        <w:rPr>
          <w:rFonts w:ascii="Times New Roman" w:hAnsi="Times New Roman"/>
          <w:i/>
          <w:iCs/>
          <w:sz w:val="47"/>
          <w:szCs w:val="47"/>
          <w:u w:val="single"/>
          <w:vertAlign w:val="superscript"/>
        </w:rPr>
        <w:t>T</w:t>
      </w:r>
      <w:r>
        <w:rPr>
          <w:rFonts w:ascii="Arial" w:hAnsi="Arial" w:cs="Arial"/>
          <w:sz w:val="24"/>
          <w:szCs w:val="24"/>
        </w:rPr>
        <w:t xml:space="preserve"> </w:t>
      </w:r>
      <w:r>
        <w:rPr>
          <w:rFonts w:ascii="Times New Roman" w:hAnsi="Times New Roman"/>
          <w:sz w:val="27"/>
          <w:szCs w:val="27"/>
          <w:u w:val="single"/>
          <w:vertAlign w:val="superscript"/>
        </w:rPr>
        <w:t>2</w:t>
      </w:r>
      <w:r>
        <w:rPr>
          <w:rFonts w:ascii="Arial" w:hAnsi="Arial" w:cs="Arial"/>
          <w:sz w:val="24"/>
          <w:szCs w:val="24"/>
        </w:rPr>
        <w:t xml:space="preserve"> = </w:t>
      </w:r>
      <w:r>
        <w:rPr>
          <w:rFonts w:ascii="Times New Roman" w:hAnsi="Times New Roman"/>
          <w:i/>
          <w:iCs/>
          <w:sz w:val="24"/>
          <w:szCs w:val="24"/>
        </w:rPr>
        <w:t>const</w:t>
      </w:r>
      <w:r>
        <w:rPr>
          <w:rFonts w:ascii="Times New Roman" w:hAnsi="Times New Roman"/>
          <w:sz w:val="24"/>
          <w:szCs w:val="24"/>
        </w:rPr>
        <w:t>`</w:t>
      </w:r>
      <w:r>
        <w:rPr>
          <w:rFonts w:ascii="Arial" w:hAnsi="Arial" w:cs="Arial"/>
          <w:sz w:val="24"/>
          <w:szCs w:val="24"/>
        </w:rPr>
        <w:t xml:space="preserve"> </w:t>
      </w:r>
      <w:r>
        <w:rPr>
          <w:rFonts w:ascii="Times New Roman" w:hAnsi="Times New Roman"/>
          <w:i/>
          <w:iCs/>
          <w:sz w:val="24"/>
          <w:szCs w:val="24"/>
        </w:rPr>
        <w:t>a</w:t>
      </w:r>
      <w:r>
        <w:rPr>
          <w:rFonts w:ascii="Times New Roman" w:hAnsi="Times New Roman"/>
          <w:sz w:val="27"/>
          <w:szCs w:val="27"/>
          <w:vertAlign w:val="superscript"/>
        </w:rPr>
        <w:t>3</w:t>
      </w: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i/>
          <w:iCs/>
          <w:sz w:val="24"/>
          <w:szCs w:val="24"/>
        </w:rPr>
        <w:t xml:space="preserve">Сонымен, (12.29) теңдеудің артықшылығы, бұл теңдеу Күн мен планета жүйесі үшін ғана емес, кез келген денелер жұбы үшін жарай береді. </w:t>
      </w:r>
      <w:r>
        <w:rPr>
          <w:rFonts w:ascii="Arial" w:hAnsi="Arial" w:cs="Arial"/>
          <w:sz w:val="24"/>
          <w:szCs w:val="24"/>
        </w:rPr>
        <w:t>Ал ондай жүйе мысалдары:</w:t>
      </w:r>
      <w:r>
        <w:rPr>
          <w:rFonts w:ascii="Arial" w:hAnsi="Arial" w:cs="Arial"/>
          <w:i/>
          <w:iCs/>
          <w:sz w:val="24"/>
          <w:szCs w:val="24"/>
        </w:rPr>
        <w:t xml:space="preserve"> </w:t>
      </w:r>
      <w:r>
        <w:rPr>
          <w:rFonts w:ascii="Arial" w:hAnsi="Arial" w:cs="Arial"/>
          <w:sz w:val="24"/>
          <w:szCs w:val="24"/>
        </w:rPr>
        <w:t>қос</w:t>
      </w:r>
      <w:r>
        <w:rPr>
          <w:rFonts w:ascii="Arial" w:hAnsi="Arial" w:cs="Arial"/>
          <w:i/>
          <w:iCs/>
          <w:sz w:val="24"/>
          <w:szCs w:val="24"/>
        </w:rPr>
        <w:t xml:space="preserve"> </w:t>
      </w:r>
      <w:r>
        <w:rPr>
          <w:rFonts w:ascii="Arial" w:hAnsi="Arial" w:cs="Arial"/>
          <w:sz w:val="24"/>
          <w:szCs w:val="24"/>
        </w:rPr>
        <w:t>жұлдыз жүйесі; планета мен оның серігі, астероидтардың кейбір жұптары және т.с.с.. Сондықтан, (12.29) теңдеу универсалды болып келеді, яғни қолданылу аумағы кеңірек болады.</w:t>
      </w:r>
    </w:p>
    <w:p w:rsidR="003323E4" w:rsidRDefault="003323E4">
      <w:pPr>
        <w:widowControl w:val="0"/>
        <w:autoSpaceDE w:val="0"/>
        <w:autoSpaceDN w:val="0"/>
        <w:adjustRightInd w:val="0"/>
        <w:spacing w:after="0" w:line="8" w:lineRule="exact"/>
        <w:rPr>
          <w:rFonts w:ascii="Times New Roman" w:hAnsi="Times New Roman"/>
          <w:sz w:val="24"/>
          <w:szCs w:val="24"/>
        </w:rPr>
      </w:pPr>
    </w:p>
    <w:p w:rsidR="003323E4" w:rsidRDefault="00281624">
      <w:pPr>
        <w:widowControl w:val="0"/>
        <w:overflowPunct w:val="0"/>
        <w:autoSpaceDE w:val="0"/>
        <w:autoSpaceDN w:val="0"/>
        <w:adjustRightInd w:val="0"/>
        <w:spacing w:after="0" w:line="249" w:lineRule="auto"/>
        <w:ind w:right="20" w:firstLine="397"/>
        <w:jc w:val="both"/>
        <w:rPr>
          <w:rFonts w:ascii="Times New Roman" w:hAnsi="Times New Roman"/>
          <w:sz w:val="24"/>
          <w:szCs w:val="24"/>
        </w:rPr>
      </w:pPr>
      <w:r>
        <w:rPr>
          <w:rFonts w:ascii="Arial" w:hAnsi="Arial" w:cs="Arial"/>
          <w:sz w:val="24"/>
          <w:szCs w:val="24"/>
        </w:rPr>
        <w:t>Сонымен Ньютонның бүкіләлемдік тартылыс заңына сүйеніп, Кеплердің үш заңының жалпылама түрін қалайша қорытып шығаратындығын көрсеттік.</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4" w:lineRule="auto"/>
        <w:ind w:right="20"/>
        <w:jc w:val="both"/>
        <w:rPr>
          <w:rFonts w:ascii="Times New Roman" w:hAnsi="Times New Roman"/>
          <w:sz w:val="24"/>
          <w:szCs w:val="24"/>
        </w:rPr>
      </w:pPr>
      <w:r>
        <w:rPr>
          <w:rFonts w:ascii="Arial" w:hAnsi="Arial" w:cs="Arial"/>
        </w:rPr>
        <w:t xml:space="preserve">Жоғарыда табылған </w:t>
      </w:r>
      <w:r>
        <w:rPr>
          <w:rFonts w:ascii="Times New Roman" w:hAnsi="Times New Roman"/>
          <w:i/>
          <w:iCs/>
        </w:rPr>
        <w:t>р</w:t>
      </w:r>
      <w:r>
        <w:rPr>
          <w:rFonts w:ascii="Arial" w:hAnsi="Arial" w:cs="Arial"/>
        </w:rPr>
        <w:t xml:space="preserve"> мен </w:t>
      </w:r>
      <w:r>
        <w:rPr>
          <w:rFonts w:ascii="Arial" w:hAnsi="Arial" w:cs="Arial"/>
          <w:i/>
          <w:iCs/>
        </w:rPr>
        <w:t>ε</w:t>
      </w:r>
      <w:r>
        <w:rPr>
          <w:rFonts w:ascii="Arial" w:hAnsi="Arial" w:cs="Arial"/>
        </w:rPr>
        <w:t>–нің мәндерін (8.1), (8.3) фор­ мулаларындағы мәндерімен салыстырып, табатынымыз:</w:t>
      </w:r>
    </w:p>
    <w:tbl>
      <w:tblPr>
        <w:tblW w:w="0" w:type="auto"/>
        <w:tblInd w:w="180" w:type="dxa"/>
        <w:tblLayout w:type="fixed"/>
        <w:tblCellMar>
          <w:left w:w="0" w:type="dxa"/>
          <w:right w:w="0" w:type="dxa"/>
        </w:tblCellMar>
        <w:tblLook w:val="0000"/>
      </w:tblPr>
      <w:tblGrid>
        <w:gridCol w:w="460"/>
        <w:gridCol w:w="320"/>
        <w:gridCol w:w="440"/>
        <w:gridCol w:w="100"/>
        <w:gridCol w:w="120"/>
        <w:gridCol w:w="200"/>
        <w:gridCol w:w="160"/>
        <w:gridCol w:w="140"/>
        <w:gridCol w:w="1300"/>
        <w:gridCol w:w="400"/>
        <w:gridCol w:w="720"/>
        <w:gridCol w:w="720"/>
        <w:gridCol w:w="280"/>
        <w:gridCol w:w="340"/>
        <w:gridCol w:w="200"/>
        <w:gridCol w:w="20"/>
      </w:tblGrid>
      <w:tr w:rsidR="003323E4" w:rsidRPr="00AF16BC">
        <w:trPr>
          <w:trHeight w:val="296"/>
        </w:trPr>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3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52" w:lineRule="exact"/>
              <w:ind w:left="280"/>
              <w:rPr>
                <w:rFonts w:ascii="Times New Roman" w:hAnsi="Times New Roman"/>
                <w:sz w:val="24"/>
                <w:szCs w:val="24"/>
              </w:rPr>
            </w:pPr>
            <w:r w:rsidRPr="00AF16BC">
              <w:rPr>
                <w:rFonts w:ascii="Times New Roman" w:hAnsi="Times New Roman"/>
                <w:i/>
                <w:iCs/>
                <w:sz w:val="40"/>
                <w:szCs w:val="40"/>
                <w:vertAlign w:val="subscript"/>
              </w:rPr>
              <w:t>p</w:t>
            </w:r>
            <w:r w:rsidRPr="00AF16BC">
              <w:rPr>
                <w:rFonts w:ascii="Times New Roman" w:hAnsi="Times New Roman"/>
                <w:i/>
                <w:iCs/>
                <w:sz w:val="21"/>
                <w:szCs w:val="21"/>
              </w:rPr>
              <w:t xml:space="preserve"> </w:t>
            </w:r>
            <w:r w:rsidRPr="00AF16BC">
              <w:rPr>
                <w:rFonts w:ascii="Arial" w:hAnsi="Arial" w:cs="Arial"/>
                <w:sz w:val="40"/>
                <w:szCs w:val="40"/>
                <w:vertAlign w:val="subscript"/>
              </w:rPr>
              <w:t>=</w:t>
            </w:r>
            <w:r w:rsidRPr="00AF16BC">
              <w:rPr>
                <w:rFonts w:ascii="Times New Roman" w:hAnsi="Times New Roman"/>
                <w:i/>
                <w:iCs/>
                <w:sz w:val="21"/>
                <w:szCs w:val="21"/>
              </w:rPr>
              <w:t xml:space="preserve"> </w:t>
            </w:r>
            <w:r w:rsidRPr="00AF16BC">
              <w:rPr>
                <w:rFonts w:ascii="Times New Roman" w:hAnsi="Times New Roman"/>
                <w:i/>
                <w:iCs/>
                <w:sz w:val="21"/>
                <w:szCs w:val="21"/>
                <w:u w:val="single"/>
              </w:rPr>
              <w:t>b</w:t>
            </w:r>
            <w:r w:rsidRPr="00AF16BC">
              <w:rPr>
                <w:rFonts w:ascii="Times New Roman" w:hAnsi="Times New Roman"/>
                <w:sz w:val="23"/>
                <w:szCs w:val="23"/>
                <w:u w:val="single"/>
                <w:vertAlign w:val="superscript"/>
              </w:rPr>
              <w:t>2</w:t>
            </w:r>
            <w:r w:rsidRPr="00AF16BC">
              <w:rPr>
                <w:rFonts w:ascii="Times New Roman" w:hAnsi="Times New Roman"/>
                <w:i/>
                <w:iCs/>
                <w:sz w:val="21"/>
                <w:szCs w:val="21"/>
              </w:rPr>
              <w:t xml:space="preserve">  </w:t>
            </w:r>
            <w:r w:rsidRPr="00AF16BC">
              <w:rPr>
                <w:rFonts w:ascii="Arial" w:hAnsi="Arial" w:cs="Arial"/>
                <w:sz w:val="40"/>
                <w:szCs w:val="40"/>
                <w:vertAlign w:val="subscript"/>
              </w:rPr>
              <w:t>=</w:t>
            </w:r>
          </w:p>
        </w:tc>
        <w:tc>
          <w:tcPr>
            <w:tcW w:w="40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75" w:lineRule="exact"/>
              <w:jc w:val="center"/>
              <w:rPr>
                <w:rFonts w:ascii="Times New Roman" w:hAnsi="Times New Roman"/>
                <w:sz w:val="24"/>
                <w:szCs w:val="24"/>
              </w:rPr>
            </w:pPr>
            <w:r w:rsidRPr="00AF16BC">
              <w:rPr>
                <w:rFonts w:ascii="Times New Roman" w:hAnsi="Times New Roman"/>
                <w:i/>
                <w:iCs/>
                <w:sz w:val="21"/>
                <w:szCs w:val="21"/>
              </w:rPr>
              <w:t>L</w:t>
            </w:r>
            <w:r w:rsidRPr="00AF16BC">
              <w:rPr>
                <w:rFonts w:ascii="Times New Roman" w:hAnsi="Times New Roman"/>
                <w:sz w:val="24"/>
                <w:szCs w:val="24"/>
                <w:vertAlign w:val="superscript"/>
              </w:rPr>
              <w:t>2</w:t>
            </w: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8"/>
        </w:trPr>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3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112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740"/>
              <w:jc w:val="center"/>
              <w:rPr>
                <w:rFonts w:ascii="Times New Roman" w:hAnsi="Times New Roman"/>
                <w:sz w:val="24"/>
                <w:szCs w:val="24"/>
              </w:rPr>
            </w:pPr>
            <w:r w:rsidRPr="00AF16BC">
              <w:rPr>
                <w:rFonts w:ascii="Arial" w:hAnsi="Arial" w:cs="Arial"/>
                <w:i/>
                <w:iCs/>
                <w:sz w:val="21"/>
                <w:szCs w:val="21"/>
              </w:rPr>
              <w:t>µa</w:t>
            </w: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282"/>
        </w:trPr>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3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780"/>
              <w:rPr>
                <w:rFonts w:ascii="Times New Roman" w:hAnsi="Times New Roman"/>
                <w:sz w:val="24"/>
                <w:szCs w:val="24"/>
              </w:rPr>
            </w:pPr>
            <w:r w:rsidRPr="00AF16BC">
              <w:rPr>
                <w:rFonts w:ascii="Times New Roman" w:hAnsi="Times New Roman"/>
                <w:i/>
                <w:iCs/>
                <w:sz w:val="21"/>
                <w:szCs w:val="21"/>
              </w:rPr>
              <w:t>a</w:t>
            </w:r>
          </w:p>
        </w:tc>
        <w:tc>
          <w:tcPr>
            <w:tcW w:w="112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29"/>
        </w:trPr>
        <w:tc>
          <w:tcPr>
            <w:tcW w:w="4360" w:type="dxa"/>
            <w:gridSpan w:val="11"/>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20"/>
              <w:rPr>
                <w:rFonts w:ascii="Times New Roman" w:hAnsi="Times New Roman"/>
                <w:sz w:val="24"/>
                <w:szCs w:val="24"/>
              </w:rPr>
            </w:pPr>
            <w:r w:rsidRPr="00AF16BC">
              <w:rPr>
                <w:rFonts w:ascii="Arial" w:hAnsi="Arial" w:cs="Arial"/>
                <w:w w:val="98"/>
                <w:sz w:val="24"/>
                <w:szCs w:val="24"/>
              </w:rPr>
              <w:t>Тұрақтылардың мәндерін анықтайық:</w:t>
            </w: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4"/>
        </w:trPr>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3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0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0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2"/>
        </w:trPr>
        <w:tc>
          <w:tcPr>
            <w:tcW w:w="4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74"/>
              <w:jc w:val="right"/>
              <w:rPr>
                <w:rFonts w:ascii="Times New Roman" w:hAnsi="Times New Roman"/>
                <w:sz w:val="24"/>
                <w:szCs w:val="24"/>
              </w:rPr>
            </w:pPr>
            <w:r w:rsidRPr="00AF16BC">
              <w:rPr>
                <w:rFonts w:ascii="Times New Roman" w:hAnsi="Times New Roman"/>
                <w:i/>
                <w:iCs/>
                <w:w w:val="87"/>
                <w:sz w:val="18"/>
                <w:szCs w:val="18"/>
              </w:rPr>
              <w:t>Ñ</w:t>
            </w:r>
            <w:r w:rsidRPr="00AF16BC">
              <w:rPr>
                <w:rFonts w:ascii="Times New Roman" w:hAnsi="Times New Roman"/>
                <w:w w:val="87"/>
                <w:sz w:val="21"/>
                <w:szCs w:val="21"/>
                <w:vertAlign w:val="subscript"/>
              </w:rPr>
              <w:t>1</w:t>
            </w:r>
            <w:r w:rsidRPr="00AF16BC">
              <w:rPr>
                <w:rFonts w:ascii="Arial" w:hAnsi="Arial" w:cs="Arial"/>
                <w:w w:val="87"/>
                <w:sz w:val="18"/>
                <w:szCs w:val="18"/>
              </w:rPr>
              <w:t>=</w:t>
            </w:r>
          </w:p>
        </w:tc>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99"/>
                <w:sz w:val="18"/>
                <w:szCs w:val="18"/>
                <w:u w:val="single"/>
              </w:rPr>
              <w:t>b</w:t>
            </w:r>
            <w:r w:rsidRPr="00AF16BC">
              <w:rPr>
                <w:rFonts w:ascii="Times New Roman" w:hAnsi="Times New Roman"/>
                <w:w w:val="99"/>
                <w:sz w:val="21"/>
                <w:szCs w:val="21"/>
                <w:u w:val="single"/>
                <w:vertAlign w:val="superscript"/>
              </w:rPr>
              <w:t>2</w:t>
            </w:r>
            <w:r w:rsidRPr="00AF16BC">
              <w:rPr>
                <w:rFonts w:ascii="Arial" w:hAnsi="Arial" w:cs="Arial"/>
                <w:i/>
                <w:iCs/>
                <w:w w:val="99"/>
                <w:sz w:val="18"/>
                <w:szCs w:val="18"/>
                <w:u w:val="single"/>
              </w:rPr>
              <w:t>a</w:t>
            </w:r>
          </w:p>
        </w:tc>
        <w:tc>
          <w:tcPr>
            <w:tcW w:w="5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48" w:lineRule="exact"/>
              <w:ind w:left="60"/>
              <w:rPr>
                <w:rFonts w:ascii="Times New Roman" w:hAnsi="Times New Roman"/>
                <w:sz w:val="24"/>
                <w:szCs w:val="24"/>
              </w:rPr>
            </w:pPr>
            <w:r w:rsidRPr="00AF16BC">
              <w:rPr>
                <w:rFonts w:ascii="Arial" w:hAnsi="Arial" w:cs="Arial"/>
                <w:sz w:val="36"/>
                <w:szCs w:val="36"/>
                <w:vertAlign w:val="subscript"/>
              </w:rPr>
              <w:t>=</w:t>
            </w:r>
            <w:r w:rsidRPr="00AF16BC">
              <w:rPr>
                <w:rFonts w:ascii="Times New Roman" w:hAnsi="Times New Roman"/>
                <w:i/>
                <w:iCs/>
                <w:sz w:val="18"/>
                <w:szCs w:val="18"/>
              </w:rPr>
              <w:t xml:space="preserve"> </w:t>
            </w:r>
            <w:r w:rsidRPr="00AF16BC">
              <w:rPr>
                <w:rFonts w:ascii="Times New Roman" w:hAnsi="Times New Roman"/>
                <w:i/>
                <w:iCs/>
                <w:sz w:val="18"/>
                <w:szCs w:val="18"/>
                <w:u w:val="single"/>
              </w:rPr>
              <w:t>a</w:t>
            </w:r>
            <w:r w:rsidRPr="00AF16BC">
              <w:rPr>
                <w:rFonts w:ascii="Times New Roman" w:hAnsi="Times New Roman"/>
                <w:i/>
                <w:iCs/>
                <w:sz w:val="18"/>
                <w:szCs w:val="18"/>
              </w:rPr>
              <w:t xml:space="preserve"> </w:t>
            </w:r>
            <w:r w:rsidRPr="00AF16BC">
              <w:rPr>
                <w:rFonts w:ascii="Times New Roman" w:hAnsi="Times New Roman"/>
                <w:sz w:val="18"/>
                <w:szCs w:val="18"/>
                <w:u w:val="single"/>
              </w:rPr>
              <w:t>1</w:t>
            </w:r>
          </w:p>
        </w:tc>
        <w:tc>
          <w:tcPr>
            <w:tcW w:w="1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18"/>
                <w:szCs w:val="18"/>
                <w:u w:val="single"/>
              </w:rPr>
              <w:t>-</w:t>
            </w:r>
          </w:p>
        </w:tc>
        <w:tc>
          <w:tcPr>
            <w:tcW w:w="2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Times New Roman" w:hAnsi="Times New Roman"/>
                <w:i/>
                <w:iCs/>
                <w:sz w:val="18"/>
                <w:szCs w:val="18"/>
                <w:u w:val="single"/>
              </w:rPr>
              <w:t>e</w:t>
            </w:r>
            <w:r w:rsidRPr="00AF16BC">
              <w:rPr>
                <w:rFonts w:ascii="Times New Roman" w:hAnsi="Times New Roman"/>
                <w:sz w:val="21"/>
                <w:szCs w:val="21"/>
                <w:u w:val="single"/>
                <w:vertAlign w:val="superscript"/>
              </w:rPr>
              <w:t>2</w:t>
            </w:r>
          </w:p>
        </w:tc>
        <w:tc>
          <w:tcPr>
            <w:tcW w:w="16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1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0"/>
        </w:trPr>
        <w:tc>
          <w:tcPr>
            <w:tcW w:w="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5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1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06" w:lineRule="exact"/>
              <w:rPr>
                <w:rFonts w:ascii="Times New Roman" w:hAnsi="Times New Roman"/>
                <w:sz w:val="24"/>
                <w:szCs w:val="24"/>
              </w:rPr>
            </w:pPr>
            <w:r w:rsidRPr="00AF16BC">
              <w:rPr>
                <w:rFonts w:ascii="Arial" w:hAnsi="Arial" w:cs="Arial"/>
                <w:i/>
                <w:iCs/>
                <w:sz w:val="18"/>
                <w:szCs w:val="18"/>
              </w:rPr>
              <w:t>a</w:t>
            </w:r>
          </w:p>
        </w:tc>
        <w:tc>
          <w:tcPr>
            <w:tcW w:w="1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4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7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28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3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20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102"/>
        </w:trPr>
        <w:tc>
          <w:tcPr>
            <w:tcW w:w="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5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20" w:type="dxa"/>
            <w:vMerge/>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6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42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80"/>
              <w:rPr>
                <w:rFonts w:ascii="Times New Roman" w:hAnsi="Times New Roman"/>
                <w:sz w:val="24"/>
                <w:szCs w:val="24"/>
              </w:rPr>
            </w:pPr>
            <w:r w:rsidRPr="00AF16BC">
              <w:rPr>
                <w:rFonts w:ascii="Arial" w:hAnsi="Arial" w:cs="Arial"/>
                <w:sz w:val="24"/>
                <w:szCs w:val="24"/>
              </w:rPr>
              <w:t>немесе</w:t>
            </w:r>
          </w:p>
        </w:tc>
        <w:tc>
          <w:tcPr>
            <w:tcW w:w="100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98" w:lineRule="exact"/>
              <w:ind w:left="220"/>
              <w:rPr>
                <w:rFonts w:ascii="Times New Roman" w:hAnsi="Times New Roman"/>
                <w:sz w:val="24"/>
                <w:szCs w:val="24"/>
              </w:rPr>
            </w:pPr>
            <w:r w:rsidRPr="00AF16BC">
              <w:rPr>
                <w:rFonts w:ascii="Times New Roman" w:hAnsi="Times New Roman"/>
                <w:i/>
                <w:iCs/>
                <w:sz w:val="21"/>
                <w:szCs w:val="21"/>
              </w:rPr>
              <w:t>Ñ</w:t>
            </w:r>
            <w:r w:rsidRPr="00AF16BC">
              <w:rPr>
                <w:rFonts w:ascii="Times New Roman" w:hAnsi="Times New Roman"/>
                <w:sz w:val="24"/>
                <w:szCs w:val="24"/>
                <w:vertAlign w:val="subscript"/>
              </w:rPr>
              <w:t>1</w:t>
            </w:r>
            <w:r w:rsidRPr="00AF16BC">
              <w:rPr>
                <w:rFonts w:ascii="Arial" w:hAnsi="Arial" w:cs="Arial"/>
                <w:sz w:val="21"/>
                <w:szCs w:val="21"/>
              </w:rPr>
              <w:t>=</w:t>
            </w:r>
            <w:r w:rsidRPr="00AF16BC">
              <w:rPr>
                <w:rFonts w:ascii="Times New Roman" w:hAnsi="Times New Roman"/>
                <w:i/>
                <w:iCs/>
                <w:sz w:val="21"/>
                <w:szCs w:val="21"/>
              </w:rPr>
              <w:t xml:space="preserve"> a</w:t>
            </w:r>
            <w:r w:rsidRPr="00AF16BC">
              <w:rPr>
                <w:rFonts w:ascii="Arial" w:hAnsi="Arial" w:cs="Arial"/>
                <w:sz w:val="33"/>
                <w:szCs w:val="33"/>
              </w:rPr>
              <w:t>(</w:t>
            </w:r>
            <w:r w:rsidRPr="00AF16BC">
              <w:rPr>
                <w:rFonts w:ascii="Times New Roman" w:hAnsi="Times New Roman"/>
                <w:sz w:val="21"/>
                <w:szCs w:val="21"/>
              </w:rPr>
              <w:t>1</w:t>
            </w:r>
          </w:p>
        </w:tc>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12"/>
                <w:szCs w:val="12"/>
              </w:rPr>
              <w:t>2</w:t>
            </w:r>
          </w:p>
        </w:tc>
        <w:tc>
          <w:tcPr>
            <w:tcW w:w="2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99" w:lineRule="exact"/>
              <w:rPr>
                <w:rFonts w:ascii="Times New Roman" w:hAnsi="Times New Roman"/>
                <w:sz w:val="24"/>
                <w:szCs w:val="24"/>
              </w:rPr>
            </w:pPr>
            <w:r w:rsidRPr="00AF16BC">
              <w:rPr>
                <w:rFonts w:ascii="Arial" w:hAnsi="Arial" w:cs="Arial"/>
                <w:w w:val="81"/>
                <w:sz w:val="33"/>
                <w:szCs w:val="33"/>
              </w:rPr>
              <w:t>)</w:t>
            </w:r>
            <w:r w:rsidRPr="00AF16BC">
              <w:rPr>
                <w:rFonts w:ascii="Arial" w:hAnsi="Arial" w:cs="Arial"/>
                <w:i/>
                <w:iCs/>
                <w:w w:val="81"/>
                <w:sz w:val="20"/>
                <w:szCs w:val="20"/>
              </w:rPr>
              <w:t>a</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9"/>
        </w:trPr>
        <w:tc>
          <w:tcPr>
            <w:tcW w:w="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182" w:lineRule="exact"/>
              <w:jc w:val="center"/>
              <w:rPr>
                <w:rFonts w:ascii="Times New Roman" w:hAnsi="Times New Roman"/>
                <w:sz w:val="24"/>
                <w:szCs w:val="24"/>
              </w:rPr>
            </w:pPr>
            <w:r w:rsidRPr="00AF16BC">
              <w:rPr>
                <w:rFonts w:ascii="Times New Roman" w:hAnsi="Times New Roman"/>
                <w:i/>
                <w:iCs/>
                <w:w w:val="88"/>
                <w:sz w:val="18"/>
                <w:szCs w:val="18"/>
              </w:rPr>
              <w:t>a</w:t>
            </w:r>
          </w:p>
        </w:tc>
        <w:tc>
          <w:tcPr>
            <w:tcW w:w="5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42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0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3"/>
        </w:trPr>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4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133" w:lineRule="exact"/>
              <w:ind w:left="20"/>
              <w:rPr>
                <w:rFonts w:ascii="Times New Roman" w:hAnsi="Times New Roman"/>
                <w:sz w:val="24"/>
                <w:szCs w:val="24"/>
              </w:rPr>
            </w:pPr>
            <w:r w:rsidRPr="00AF16BC">
              <w:rPr>
                <w:rFonts w:ascii="Times New Roman" w:hAnsi="Times New Roman"/>
                <w:i/>
                <w:iCs/>
                <w:sz w:val="15"/>
                <w:szCs w:val="15"/>
              </w:rPr>
              <w:t>a</w:t>
            </w: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242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0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33" w:lineRule="exact"/>
              <w:ind w:right="31"/>
              <w:jc w:val="right"/>
              <w:rPr>
                <w:rFonts w:ascii="Times New Roman" w:hAnsi="Times New Roman"/>
                <w:sz w:val="24"/>
                <w:szCs w:val="24"/>
              </w:rPr>
            </w:pPr>
            <w:r w:rsidRPr="00AF16BC">
              <w:rPr>
                <w:rFonts w:ascii="Arial" w:hAnsi="Arial" w:cs="Arial"/>
                <w:sz w:val="15"/>
                <w:szCs w:val="15"/>
              </w:rPr>
              <w:t xml:space="preserve">- </w:t>
            </w:r>
            <w:r w:rsidRPr="00AF16BC">
              <w:rPr>
                <w:rFonts w:ascii="Times New Roman" w:hAnsi="Times New Roman"/>
                <w:i/>
                <w:iCs/>
                <w:sz w:val="15"/>
                <w:szCs w:val="15"/>
              </w:rPr>
              <w:t>e</w:t>
            </w:r>
          </w:p>
        </w:tc>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Pr="00AF16BC" w:rsidRDefault="00A3036D">
      <w:pPr>
        <w:widowControl w:val="0"/>
        <w:overflowPunct w:val="0"/>
        <w:autoSpaceDE w:val="0"/>
        <w:autoSpaceDN w:val="0"/>
        <w:adjustRightInd w:val="0"/>
        <w:spacing w:after="0" w:line="236" w:lineRule="auto"/>
        <w:rPr>
          <w:rFonts w:ascii="Times New Roman" w:hAnsi="Times New Roman"/>
          <w:sz w:val="24"/>
          <w:szCs w:val="24"/>
          <w:lang w:val="ru-RU"/>
        </w:rPr>
      </w:pPr>
      <w:r w:rsidRPr="00A3036D">
        <w:rPr>
          <w:noProof/>
        </w:rPr>
        <w:pict>
          <v:shape id="_x0000_s1157" type="#_x0000_t75" style="position:absolute;margin-left:26.35pt;margin-top:-24.85pt;width:5.65pt;height:23.85pt;z-index:-48;mso-position-horizontal-relative:text;mso-position-vertical-relative:text" o:allowincell="f">
            <v:imagedata r:id="rId89" o:title=""/>
          </v:shape>
        </w:pict>
      </w:r>
      <w:r w:rsidRPr="00A3036D">
        <w:rPr>
          <w:noProof/>
        </w:rPr>
        <w:pict>
          <v:shape id="_x0000_s1158" type="#_x0000_t75" style="position:absolute;margin-left:64.95pt;margin-top:-24.85pt;width:5.65pt;height:10.7pt;z-index:-47;mso-position-horizontal-relative:text;mso-position-vertical-relative:text" o:allowincell="f">
            <v:imagedata r:id="rId90" o:title=""/>
          </v:shape>
        </w:pict>
      </w:r>
      <w:r w:rsidRPr="00A3036D">
        <w:rPr>
          <w:noProof/>
        </w:rPr>
        <w:pict>
          <v:shape id="_x0000_s1159" type="#_x0000_t75" style="position:absolute;margin-left:69.7pt;margin-top:-9.95pt;width:5.6pt;height:9.55pt;z-index:-46;mso-position-horizontal-relative:text;mso-position-vertical-relative:text" o:allowincell="f">
            <v:imagedata r:id="rId91" o:title=""/>
          </v:shape>
        </w:pict>
      </w:r>
      <w:r w:rsidRPr="00A3036D">
        <w:rPr>
          <w:noProof/>
        </w:rPr>
        <w:pict>
          <v:shape id="_x0000_s1160" type="#_x0000_t75" style="position:absolute;margin-left:93.2pt;margin-top:-17.8pt;width:5.6pt;height:9.55pt;z-index:-45;mso-position-horizontal-relative:text;mso-position-vertical-relative:text" o:allowincell="f">
            <v:imagedata r:id="rId91" o:title=""/>
          </v:shape>
        </w:pict>
      </w:r>
      <w:r w:rsidRPr="00A3036D">
        <w:rPr>
          <w:noProof/>
        </w:rPr>
        <w:pict>
          <v:shape id="_x0000_s1161" type="#_x0000_t75" style="position:absolute;margin-left:257.1pt;margin-top:-16.65pt;width:6.3pt;height:13.95pt;z-index:-44;mso-position-horizontal-relative:text;mso-position-vertical-relative:text" o:allowincell="f">
            <v:imagedata r:id="rId92" o:title=""/>
          </v:shape>
        </w:pict>
      </w:r>
      <w:r w:rsidR="00281624" w:rsidRPr="00AF16BC">
        <w:rPr>
          <w:rFonts w:ascii="Arial" w:hAnsi="Arial" w:cs="Arial"/>
          <w:lang w:val="ru-RU"/>
        </w:rPr>
        <w:t>Осыдан кейін (12.21) формуладағы С</w:t>
      </w:r>
      <w:r w:rsidR="00281624" w:rsidRPr="00AF16BC">
        <w:rPr>
          <w:rFonts w:ascii="Times New Roman" w:hAnsi="Times New Roman"/>
          <w:sz w:val="25"/>
          <w:szCs w:val="25"/>
          <w:vertAlign w:val="subscript"/>
          <w:lang w:val="ru-RU"/>
        </w:rPr>
        <w:t>2</w:t>
      </w:r>
      <w:r w:rsidR="00281624" w:rsidRPr="00AF16BC">
        <w:rPr>
          <w:rFonts w:ascii="Arial" w:hAnsi="Arial" w:cs="Arial"/>
          <w:lang w:val="ru-RU"/>
        </w:rPr>
        <w:t>-нің мәнін табуға бо</w:t>
      </w:r>
      <w:r w:rsidR="00281624" w:rsidRPr="00AF16BC">
        <w:rPr>
          <w:rFonts w:ascii="Times New Roman" w:hAnsi="Times New Roman"/>
          <w:lang w:val="ru-RU"/>
        </w:rPr>
        <w:t>-</w:t>
      </w:r>
      <w:r w:rsidR="00281624" w:rsidRPr="00AF16BC">
        <w:rPr>
          <w:rFonts w:ascii="Arial" w:hAnsi="Arial" w:cs="Arial"/>
          <w:lang w:val="ru-RU"/>
        </w:rPr>
        <w:t>лады. С</w:t>
      </w:r>
      <w:r w:rsidR="00281624" w:rsidRPr="00AF16BC">
        <w:rPr>
          <w:rFonts w:ascii="Times New Roman" w:hAnsi="Times New Roman"/>
          <w:sz w:val="25"/>
          <w:szCs w:val="25"/>
          <w:vertAlign w:val="subscript"/>
          <w:lang w:val="ru-RU"/>
        </w:rPr>
        <w:t>1</w:t>
      </w:r>
      <w:r w:rsidR="00281624" w:rsidRPr="00AF16BC">
        <w:rPr>
          <w:rFonts w:ascii="Arial" w:hAnsi="Arial" w:cs="Arial"/>
          <w:lang w:val="ru-RU"/>
        </w:rPr>
        <w:t xml:space="preserve">–дің табылған мәнін </w:t>
      </w:r>
      <w:r w:rsidR="00281624">
        <w:rPr>
          <w:rFonts w:ascii="Arial" w:hAnsi="Arial" w:cs="Arial"/>
          <w:i/>
          <w:iCs/>
        </w:rPr>
        <w:t>ε</w:t>
      </w:r>
      <w:r w:rsidR="00281624" w:rsidRPr="00AF16BC">
        <w:rPr>
          <w:rFonts w:ascii="Arial" w:hAnsi="Arial" w:cs="Arial"/>
          <w:lang w:val="ru-RU"/>
        </w:rPr>
        <w:t>- нің формуласына қойсақ:</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496" w:lineRule="exact"/>
        <w:ind w:left="40"/>
        <w:rPr>
          <w:rFonts w:ascii="Times New Roman" w:hAnsi="Times New Roman"/>
          <w:sz w:val="24"/>
          <w:szCs w:val="24"/>
          <w:lang w:val="ru-RU"/>
        </w:rPr>
      </w:pPr>
      <w:r>
        <w:rPr>
          <w:rFonts w:ascii="Arial" w:hAnsi="Arial" w:cs="Arial"/>
          <w:i/>
          <w:iCs/>
        </w:rPr>
        <w:t>ε</w:t>
      </w:r>
      <w:r w:rsidRPr="00AF16BC">
        <w:rPr>
          <w:rFonts w:ascii="Arial" w:hAnsi="Arial" w:cs="Arial"/>
          <w:i/>
          <w:iCs/>
          <w:lang w:val="ru-RU"/>
        </w:rPr>
        <w:t xml:space="preserve"> </w:t>
      </w:r>
      <w:r w:rsidRPr="00AF16BC">
        <w:rPr>
          <w:rFonts w:ascii="Times New Roman" w:hAnsi="Times New Roman"/>
          <w:sz w:val="25"/>
          <w:szCs w:val="25"/>
          <w:vertAlign w:val="superscript"/>
          <w:lang w:val="ru-RU"/>
        </w:rPr>
        <w:t>2</w:t>
      </w:r>
      <w:r w:rsidRPr="00AF16BC">
        <w:rPr>
          <w:rFonts w:ascii="Arial" w:hAnsi="Arial" w:cs="Arial"/>
          <w:i/>
          <w:iCs/>
          <w:lang w:val="ru-RU"/>
        </w:rPr>
        <w:t xml:space="preserve"> </w:t>
      </w:r>
      <w:r w:rsidRPr="00AF16BC">
        <w:rPr>
          <w:rFonts w:ascii="Arial" w:hAnsi="Arial" w:cs="Arial"/>
          <w:lang w:val="ru-RU"/>
        </w:rPr>
        <w:t>=</w:t>
      </w:r>
      <w:r w:rsidRPr="00AF16BC">
        <w:rPr>
          <w:rFonts w:ascii="Arial" w:hAnsi="Arial" w:cs="Arial"/>
          <w:i/>
          <w:iCs/>
          <w:lang w:val="ru-RU"/>
        </w:rPr>
        <w:t xml:space="preserve"> </w:t>
      </w:r>
      <w:r w:rsidRPr="00AF16BC">
        <w:rPr>
          <w:rFonts w:ascii="Times New Roman" w:hAnsi="Times New Roman"/>
          <w:lang w:val="ru-RU"/>
        </w:rPr>
        <w:t>1</w:t>
      </w:r>
      <w:r w:rsidRPr="00AF16BC">
        <w:rPr>
          <w:rFonts w:ascii="Arial" w:hAnsi="Arial" w:cs="Arial"/>
          <w:i/>
          <w:iCs/>
          <w:lang w:val="ru-RU"/>
        </w:rPr>
        <w:t xml:space="preserve"> </w:t>
      </w:r>
      <w:r w:rsidRPr="00AF16BC">
        <w:rPr>
          <w:rFonts w:ascii="Arial" w:hAnsi="Arial" w:cs="Arial"/>
          <w:lang w:val="ru-RU"/>
        </w:rPr>
        <w:t>+</w:t>
      </w:r>
      <w:r w:rsidRPr="00AF16BC">
        <w:rPr>
          <w:rFonts w:ascii="Arial" w:hAnsi="Arial" w:cs="Arial"/>
          <w:i/>
          <w:iCs/>
          <w:lang w:val="ru-RU"/>
        </w:rPr>
        <w:t xml:space="preserve"> </w:t>
      </w:r>
      <w:r>
        <w:rPr>
          <w:rFonts w:ascii="Times New Roman" w:hAnsi="Times New Roman"/>
          <w:i/>
          <w:iCs/>
          <w:sz w:val="43"/>
          <w:szCs w:val="43"/>
          <w:vertAlign w:val="superscript"/>
        </w:rPr>
        <w:t>C</w:t>
      </w:r>
      <w:r>
        <w:rPr>
          <w:rFonts w:ascii="Arial" w:hAnsi="Arial" w:cs="Arial"/>
          <w:i/>
          <w:iCs/>
          <w:sz w:val="43"/>
          <w:szCs w:val="43"/>
          <w:vertAlign w:val="subscript"/>
        </w:rPr>
        <w:t>a</w:t>
      </w:r>
      <w:r w:rsidRPr="00AF16BC">
        <w:rPr>
          <w:rFonts w:ascii="Times New Roman" w:hAnsi="Times New Roman"/>
          <w:sz w:val="25"/>
          <w:szCs w:val="25"/>
          <w:vertAlign w:val="superscript"/>
          <w:lang w:val="ru-RU"/>
        </w:rPr>
        <w:t>2</w:t>
      </w:r>
      <w:r w:rsidRPr="00AF16BC">
        <w:rPr>
          <w:rFonts w:ascii="Arial" w:hAnsi="Arial" w:cs="Arial"/>
          <w:i/>
          <w:iCs/>
          <w:lang w:val="ru-RU"/>
        </w:rPr>
        <w:t xml:space="preserve"> </w:t>
      </w:r>
      <w:r w:rsidRPr="00AF16BC">
        <w:rPr>
          <w:rFonts w:ascii="MS PGothic" w:eastAsia="MS PGothic" w:hAnsi="Arial" w:cs="MS PGothic" w:hint="eastAsia"/>
          <w:lang w:val="ru-RU"/>
        </w:rPr>
        <w:t>⋅</w:t>
      </w:r>
      <w:r>
        <w:rPr>
          <w:rFonts w:ascii="Times New Roman" w:hAnsi="Times New Roman"/>
          <w:i/>
          <w:iCs/>
        </w:rPr>
        <w:t>a</w:t>
      </w:r>
      <w:r w:rsidRPr="00AF16BC">
        <w:rPr>
          <w:rFonts w:ascii="Arial" w:hAnsi="Arial" w:cs="Arial"/>
          <w:sz w:val="35"/>
          <w:szCs w:val="35"/>
          <w:lang w:val="ru-RU"/>
        </w:rPr>
        <w:t>(</w:t>
      </w:r>
      <w:r w:rsidRPr="00AF16BC">
        <w:rPr>
          <w:rFonts w:ascii="Times New Roman" w:hAnsi="Times New Roman"/>
          <w:lang w:val="ru-RU"/>
        </w:rPr>
        <w:t>1</w:t>
      </w:r>
      <w:r w:rsidRPr="00AF16BC">
        <w:rPr>
          <w:rFonts w:ascii="Arial" w:hAnsi="Arial" w:cs="Arial"/>
          <w:i/>
          <w:iCs/>
          <w:lang w:val="ru-RU"/>
        </w:rPr>
        <w:t xml:space="preserve"> </w:t>
      </w:r>
      <w:r w:rsidRPr="00AF16BC">
        <w:rPr>
          <w:rFonts w:ascii="Arial" w:hAnsi="Arial" w:cs="Arial"/>
          <w:lang w:val="ru-RU"/>
        </w:rPr>
        <w:t>-</w:t>
      </w:r>
      <w:r>
        <w:rPr>
          <w:rFonts w:ascii="Arial" w:hAnsi="Arial" w:cs="Arial"/>
          <w:i/>
          <w:iCs/>
        </w:rPr>
        <w:t>ε</w:t>
      </w:r>
      <w:r w:rsidRPr="00AF16BC">
        <w:rPr>
          <w:rFonts w:ascii="Arial" w:hAnsi="Arial" w:cs="Arial"/>
          <w:i/>
          <w:iCs/>
          <w:lang w:val="ru-RU"/>
        </w:rPr>
        <w:t xml:space="preserve"> </w:t>
      </w:r>
      <w:r w:rsidRPr="00AF16BC">
        <w:rPr>
          <w:rFonts w:ascii="Times New Roman" w:hAnsi="Times New Roman"/>
          <w:sz w:val="25"/>
          <w:szCs w:val="25"/>
          <w:vertAlign w:val="superscript"/>
          <w:lang w:val="ru-RU"/>
        </w:rPr>
        <w:t>2</w:t>
      </w:r>
      <w:r w:rsidRPr="00AF16BC">
        <w:rPr>
          <w:rFonts w:ascii="Arial" w:hAnsi="Arial" w:cs="Arial"/>
          <w:i/>
          <w:iCs/>
          <w:lang w:val="ru-RU"/>
        </w:rPr>
        <w:t xml:space="preserve"> </w:t>
      </w:r>
      <w:r w:rsidRPr="00AF16BC">
        <w:rPr>
          <w:rFonts w:ascii="Arial" w:hAnsi="Arial" w:cs="Arial"/>
          <w:sz w:val="35"/>
          <w:szCs w:val="35"/>
          <w:lang w:val="ru-RU"/>
        </w:rPr>
        <w:t>)</w:t>
      </w:r>
    </w:p>
    <w:p w:rsidR="003323E4" w:rsidRPr="00AF16BC" w:rsidRDefault="00A3036D">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r w:rsidRPr="00A3036D">
        <w:rPr>
          <w:noProof/>
        </w:rPr>
        <w:pict>
          <v:line id="_x0000_s1162" style="position:absolute;z-index:-43" from="38.35pt,-9.8pt" to="50.8pt,-9.8pt" o:allowincell="f" strokeweight=".16039mm"/>
        </w:pict>
      </w:r>
    </w:p>
    <w:p w:rsidR="003323E4" w:rsidRPr="00AF16BC" w:rsidRDefault="003323E4">
      <w:pPr>
        <w:widowControl w:val="0"/>
        <w:autoSpaceDE w:val="0"/>
        <w:autoSpaceDN w:val="0"/>
        <w:adjustRightInd w:val="0"/>
        <w:spacing w:after="0" w:line="266" w:lineRule="exact"/>
        <w:rPr>
          <w:rFonts w:ascii="Times New Roman" w:hAnsi="Times New Roman"/>
          <w:sz w:val="24"/>
          <w:szCs w:val="24"/>
          <w:lang w:val="ru-RU"/>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158</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tbl>
      <w:tblPr>
        <w:tblW w:w="0" w:type="auto"/>
        <w:tblInd w:w="60" w:type="dxa"/>
        <w:tblLayout w:type="fixed"/>
        <w:tblCellMar>
          <w:left w:w="0" w:type="dxa"/>
          <w:right w:w="0" w:type="dxa"/>
        </w:tblCellMar>
        <w:tblLook w:val="0000"/>
      </w:tblPr>
      <w:tblGrid>
        <w:gridCol w:w="480"/>
        <w:gridCol w:w="140"/>
        <w:gridCol w:w="160"/>
        <w:gridCol w:w="300"/>
        <w:gridCol w:w="180"/>
        <w:gridCol w:w="200"/>
        <w:gridCol w:w="80"/>
        <w:gridCol w:w="80"/>
        <w:gridCol w:w="280"/>
        <w:gridCol w:w="200"/>
        <w:gridCol w:w="20"/>
        <w:gridCol w:w="120"/>
        <w:gridCol w:w="160"/>
        <w:gridCol w:w="260"/>
        <w:gridCol w:w="80"/>
        <w:gridCol w:w="3320"/>
        <w:gridCol w:w="20"/>
      </w:tblGrid>
      <w:tr w:rsidR="003323E4" w:rsidRPr="00AF16BC">
        <w:trPr>
          <w:trHeight w:val="468"/>
        </w:trPr>
        <w:tc>
          <w:tcPr>
            <w:tcW w:w="62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bookmarkStart w:id="156" w:name="page317"/>
            <w:bookmarkEnd w:id="156"/>
            <w:r w:rsidRPr="00AF16BC">
              <w:rPr>
                <w:rFonts w:ascii="Arial" w:hAnsi="Arial" w:cs="Arial"/>
                <w:w w:val="90"/>
                <w:sz w:val="24"/>
                <w:szCs w:val="24"/>
              </w:rPr>
              <w:lastRenderedPageBreak/>
              <w:t>бұдан</w:t>
            </w: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79"/>
                <w:sz w:val="10"/>
                <w:szCs w:val="10"/>
              </w:rPr>
              <w:t>2</w:t>
            </w: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0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447" w:lineRule="exact"/>
              <w:jc w:val="center"/>
              <w:rPr>
                <w:rFonts w:ascii="Times New Roman" w:hAnsi="Times New Roman"/>
                <w:sz w:val="24"/>
                <w:szCs w:val="24"/>
              </w:rPr>
            </w:pPr>
            <w:r w:rsidRPr="00AF16BC">
              <w:rPr>
                <w:rFonts w:ascii="Times New Roman" w:hAnsi="Times New Roman"/>
                <w:i/>
                <w:iCs/>
                <w:w w:val="85"/>
                <w:sz w:val="39"/>
                <w:szCs w:val="39"/>
                <w:vertAlign w:val="superscript"/>
              </w:rPr>
              <w:t>C</w:t>
            </w:r>
            <w:r w:rsidRPr="00AF16BC">
              <w:rPr>
                <w:rFonts w:ascii="Times New Roman" w:hAnsi="Times New Roman"/>
                <w:w w:val="85"/>
                <w:sz w:val="12"/>
                <w:szCs w:val="12"/>
              </w:rPr>
              <w:t>2</w:t>
            </w:r>
          </w:p>
        </w:tc>
        <w:tc>
          <w:tcPr>
            <w:tcW w:w="2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99"/>
                <w:sz w:val="12"/>
                <w:szCs w:val="12"/>
              </w:rPr>
              <w:t>2</w:t>
            </w:r>
          </w:p>
        </w:tc>
        <w:tc>
          <w:tcPr>
            <w:tcW w:w="3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161"/>
              <w:jc w:val="right"/>
              <w:rPr>
                <w:rFonts w:ascii="Times New Roman" w:hAnsi="Times New Roman"/>
                <w:sz w:val="24"/>
                <w:szCs w:val="24"/>
              </w:rPr>
            </w:pPr>
            <w:r w:rsidRPr="00AF16BC">
              <w:rPr>
                <w:rFonts w:ascii="Arial" w:hAnsi="Arial" w:cs="Arial"/>
                <w:i/>
                <w:iCs/>
                <w:sz w:val="20"/>
                <w:szCs w:val="20"/>
                <w:u w:val="single"/>
              </w:rPr>
              <w:t>a</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4"/>
        </w:trPr>
        <w:tc>
          <w:tcPr>
            <w:tcW w:w="62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760" w:type="dxa"/>
            <w:gridSpan w:val="4"/>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90" w:lineRule="exact"/>
              <w:jc w:val="right"/>
              <w:rPr>
                <w:rFonts w:ascii="Times New Roman" w:hAnsi="Times New Roman"/>
                <w:sz w:val="24"/>
                <w:szCs w:val="24"/>
              </w:rPr>
            </w:pPr>
            <w:r w:rsidRPr="00AF16BC">
              <w:rPr>
                <w:rFonts w:ascii="Arial" w:hAnsi="Arial" w:cs="Arial"/>
                <w:sz w:val="20"/>
                <w:szCs w:val="20"/>
              </w:rPr>
              <w:t xml:space="preserve">- </w:t>
            </w:r>
            <w:r w:rsidRPr="00AF16BC">
              <w:rPr>
                <w:rFonts w:ascii="Arial" w:hAnsi="Arial" w:cs="Arial"/>
                <w:sz w:val="31"/>
                <w:szCs w:val="31"/>
              </w:rPr>
              <w:t>(</w:t>
            </w:r>
            <w:r w:rsidRPr="00AF16BC">
              <w:rPr>
                <w:rFonts w:ascii="Times New Roman" w:hAnsi="Times New Roman"/>
                <w:sz w:val="20"/>
                <w:szCs w:val="20"/>
              </w:rPr>
              <w:t>1</w:t>
            </w:r>
            <w:r w:rsidRPr="00AF16BC">
              <w:rPr>
                <w:rFonts w:ascii="Arial" w:hAnsi="Arial" w:cs="Arial"/>
                <w:sz w:val="20"/>
                <w:szCs w:val="20"/>
              </w:rPr>
              <w:t xml:space="preserve"> -</w:t>
            </w:r>
            <w:r w:rsidRPr="00AF16BC">
              <w:rPr>
                <w:rFonts w:ascii="Arial" w:hAnsi="Arial" w:cs="Arial"/>
                <w:i/>
                <w:iCs/>
                <w:sz w:val="20"/>
                <w:szCs w:val="20"/>
              </w:rPr>
              <w:t>ε</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90" w:lineRule="exact"/>
              <w:jc w:val="center"/>
              <w:rPr>
                <w:rFonts w:ascii="Times New Roman" w:hAnsi="Times New Roman"/>
                <w:sz w:val="24"/>
                <w:szCs w:val="24"/>
              </w:rPr>
            </w:pPr>
            <w:r w:rsidRPr="00AF16BC">
              <w:rPr>
                <w:rFonts w:ascii="Arial" w:hAnsi="Arial" w:cs="Arial"/>
                <w:w w:val="91"/>
                <w:sz w:val="32"/>
                <w:szCs w:val="32"/>
              </w:rPr>
              <w:t>)</w:t>
            </w:r>
            <w:r w:rsidRPr="00AF16BC">
              <w:rPr>
                <w:rFonts w:ascii="Arial" w:hAnsi="Arial" w:cs="Arial"/>
                <w:w w:val="91"/>
                <w:sz w:val="19"/>
                <w:szCs w:val="19"/>
              </w:rPr>
              <w:t>=</w:t>
            </w:r>
          </w:p>
        </w:tc>
        <w:tc>
          <w:tcPr>
            <w:tcW w:w="2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i/>
                <w:iCs/>
                <w:sz w:val="20"/>
                <w:szCs w:val="20"/>
              </w:rPr>
              <w:t>a</w:t>
            </w: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8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89" w:lineRule="exact"/>
              <w:ind w:left="40"/>
              <w:rPr>
                <w:rFonts w:ascii="Times New Roman" w:hAnsi="Times New Roman"/>
                <w:sz w:val="24"/>
                <w:szCs w:val="24"/>
              </w:rPr>
            </w:pPr>
            <w:r w:rsidRPr="00AF16BC">
              <w:rPr>
                <w:rFonts w:ascii="Times New Roman" w:hAnsi="Times New Roman"/>
                <w:i/>
                <w:iCs/>
                <w:w w:val="72"/>
                <w:sz w:val="20"/>
                <w:szCs w:val="20"/>
              </w:rPr>
              <w:t>a</w:t>
            </w:r>
            <w:r w:rsidRPr="00AF16BC">
              <w:rPr>
                <w:rFonts w:ascii="Arial" w:hAnsi="Arial" w:cs="Arial"/>
                <w:w w:val="72"/>
                <w:sz w:val="31"/>
                <w:szCs w:val="31"/>
              </w:rPr>
              <w:t>(</w:t>
            </w:r>
            <w:r w:rsidRPr="00AF16BC">
              <w:rPr>
                <w:rFonts w:ascii="Times New Roman" w:hAnsi="Times New Roman"/>
                <w:w w:val="72"/>
                <w:sz w:val="20"/>
                <w:szCs w:val="20"/>
              </w:rPr>
              <w:t>1</w:t>
            </w:r>
          </w:p>
        </w:tc>
        <w:tc>
          <w:tcPr>
            <w:tcW w:w="2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20" w:lineRule="exact"/>
              <w:ind w:left="20"/>
              <w:rPr>
                <w:rFonts w:ascii="Times New Roman" w:hAnsi="Times New Roman"/>
                <w:sz w:val="24"/>
                <w:szCs w:val="24"/>
              </w:rPr>
            </w:pPr>
            <w:r w:rsidRPr="00AF16BC">
              <w:rPr>
                <w:rFonts w:ascii="Arial" w:hAnsi="Arial" w:cs="Arial"/>
                <w:sz w:val="20"/>
                <w:szCs w:val="20"/>
              </w:rPr>
              <w:t>-</w:t>
            </w:r>
            <w:r w:rsidRPr="00AF16BC">
              <w:rPr>
                <w:rFonts w:ascii="Arial" w:hAnsi="Arial" w:cs="Arial"/>
                <w:i/>
                <w:iCs/>
                <w:sz w:val="20"/>
                <w:szCs w:val="20"/>
              </w:rPr>
              <w:t>ε</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3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89" w:lineRule="exact"/>
              <w:ind w:right="2161"/>
              <w:jc w:val="right"/>
              <w:rPr>
                <w:rFonts w:ascii="Times New Roman" w:hAnsi="Times New Roman"/>
                <w:sz w:val="24"/>
                <w:szCs w:val="24"/>
              </w:rPr>
            </w:pPr>
            <w:r w:rsidRPr="00AF16BC">
              <w:rPr>
                <w:rFonts w:ascii="Arial" w:hAnsi="Arial" w:cs="Arial"/>
                <w:w w:val="92"/>
                <w:sz w:val="27"/>
                <w:szCs w:val="27"/>
              </w:rPr>
              <w:t>)</w:t>
            </w:r>
            <w:r>
              <w:rPr>
                <w:rFonts w:ascii="MS PGothic" w:eastAsia="MS PGothic" w:hAnsi="Arial" w:cs="MS PGothic" w:hint="eastAsia"/>
                <w:w w:val="92"/>
                <w:sz w:val="33"/>
                <w:szCs w:val="33"/>
                <w:vertAlign w:val="superscript"/>
              </w:rPr>
              <w:t>⇒</w:t>
            </w:r>
            <w:r w:rsidRPr="00AF16BC">
              <w:rPr>
                <w:rFonts w:ascii="Arial" w:hAnsi="Arial" w:cs="Arial"/>
                <w:w w:val="92"/>
                <w:sz w:val="27"/>
                <w:szCs w:val="27"/>
              </w:rPr>
              <w:t xml:space="preserve"> </w:t>
            </w:r>
            <w:r w:rsidRPr="00AF16BC">
              <w:rPr>
                <w:rFonts w:ascii="Times New Roman" w:hAnsi="Times New Roman"/>
                <w:i/>
                <w:iCs/>
                <w:w w:val="92"/>
                <w:sz w:val="33"/>
                <w:szCs w:val="33"/>
                <w:vertAlign w:val="superscript"/>
              </w:rPr>
              <w:t>C</w:t>
            </w:r>
            <w:r w:rsidRPr="00AF16BC">
              <w:rPr>
                <w:rFonts w:ascii="Times New Roman" w:hAnsi="Times New Roman"/>
                <w:w w:val="92"/>
                <w:sz w:val="10"/>
                <w:szCs w:val="10"/>
              </w:rPr>
              <w:t>2</w:t>
            </w:r>
            <w:r w:rsidRPr="00AF16BC">
              <w:rPr>
                <w:rFonts w:ascii="Arial" w:hAnsi="Arial" w:cs="Arial"/>
                <w:w w:val="92"/>
                <w:sz w:val="27"/>
                <w:szCs w:val="27"/>
              </w:rPr>
              <w:t xml:space="preserve"> </w:t>
            </w:r>
            <w:r w:rsidRPr="00AF16BC">
              <w:rPr>
                <w:rFonts w:ascii="Arial" w:hAnsi="Arial" w:cs="Arial"/>
                <w:w w:val="92"/>
                <w:sz w:val="33"/>
                <w:szCs w:val="33"/>
                <w:vertAlign w:val="superscript"/>
              </w:rPr>
              <w:t>= -</w:t>
            </w:r>
            <w:r w:rsidRPr="00AF16BC">
              <w:rPr>
                <w:rFonts w:ascii="Arial" w:hAnsi="Arial" w:cs="Arial"/>
                <w:w w:val="92"/>
                <w:sz w:val="27"/>
                <w:szCs w:val="27"/>
              </w:rPr>
              <w:t xml:space="preserve"> </w:t>
            </w:r>
            <w:r w:rsidRPr="00AF16BC">
              <w:rPr>
                <w:rFonts w:ascii="Times New Roman" w:hAnsi="Times New Roman"/>
                <w:i/>
                <w:iCs/>
                <w:w w:val="92"/>
                <w:sz w:val="33"/>
                <w:szCs w:val="33"/>
                <w:vertAlign w:val="subscript"/>
              </w:rPr>
              <w:t>a</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6"/>
        </w:trPr>
        <w:tc>
          <w:tcPr>
            <w:tcW w:w="4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760" w:type="dxa"/>
            <w:gridSpan w:val="4"/>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3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4"/>
        </w:trPr>
        <w:tc>
          <w:tcPr>
            <w:tcW w:w="6060" w:type="dxa"/>
            <w:gridSpan w:val="16"/>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340"/>
              <w:rPr>
                <w:rFonts w:ascii="Times New Roman" w:hAnsi="Times New Roman"/>
                <w:sz w:val="24"/>
                <w:szCs w:val="24"/>
              </w:rPr>
            </w:pPr>
            <w:r w:rsidRPr="00AF16BC">
              <w:rPr>
                <w:rFonts w:ascii="Arial" w:hAnsi="Arial" w:cs="Arial"/>
                <w:sz w:val="24"/>
                <w:szCs w:val="24"/>
              </w:rPr>
              <w:t>бұны (12.21) формуласына қойып, табатынымыз:</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96"/>
        </w:trPr>
        <w:tc>
          <w:tcPr>
            <w:tcW w:w="4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340"/>
              <w:rPr>
                <w:rFonts w:ascii="Times New Roman" w:hAnsi="Times New Roman"/>
                <w:sz w:val="24"/>
                <w:szCs w:val="24"/>
              </w:rPr>
            </w:pPr>
            <w:r w:rsidRPr="00AF16BC">
              <w:rPr>
                <w:rFonts w:ascii="Arial" w:hAnsi="Arial" w:cs="Arial"/>
                <w:i/>
                <w:iCs/>
                <w:sz w:val="21"/>
                <w:szCs w:val="21"/>
              </w:rPr>
              <w:t>υ</w:t>
            </w:r>
          </w:p>
        </w:tc>
        <w:tc>
          <w:tcPr>
            <w:tcW w:w="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4"/>
              <w:jc w:val="right"/>
              <w:rPr>
                <w:rFonts w:ascii="Times New Roman" w:hAnsi="Times New Roman"/>
                <w:sz w:val="24"/>
                <w:szCs w:val="24"/>
              </w:rPr>
            </w:pPr>
            <w:r w:rsidRPr="00AF16BC">
              <w:rPr>
                <w:rFonts w:ascii="Times New Roman" w:hAnsi="Times New Roman"/>
                <w:w w:val="71"/>
                <w:sz w:val="11"/>
                <w:szCs w:val="11"/>
              </w:rPr>
              <w:t>2</w:t>
            </w:r>
          </w:p>
        </w:tc>
        <w:tc>
          <w:tcPr>
            <w:tcW w:w="1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81"/>
                <w:sz w:val="21"/>
                <w:szCs w:val="21"/>
              </w:rPr>
              <w:t>=</w:t>
            </w:r>
          </w:p>
        </w:tc>
        <w:tc>
          <w:tcPr>
            <w:tcW w:w="3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8"/>
                <w:sz w:val="21"/>
                <w:szCs w:val="21"/>
                <w:u w:val="single"/>
              </w:rPr>
              <w:t>2</w:t>
            </w:r>
            <w:r w:rsidRPr="00AF16BC">
              <w:rPr>
                <w:rFonts w:ascii="Arial" w:hAnsi="Arial" w:cs="Arial"/>
                <w:i/>
                <w:iCs/>
                <w:w w:val="98"/>
                <w:sz w:val="21"/>
                <w:szCs w:val="21"/>
                <w:u w:val="single"/>
              </w:rPr>
              <w:t>a</w:t>
            </w:r>
          </w:p>
        </w:tc>
        <w:tc>
          <w:tcPr>
            <w:tcW w:w="1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1"/>
                <w:szCs w:val="21"/>
              </w:rPr>
              <w:t>-</w:t>
            </w:r>
          </w:p>
        </w:tc>
        <w:tc>
          <w:tcPr>
            <w:tcW w:w="2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i/>
                <w:iCs/>
                <w:sz w:val="21"/>
                <w:szCs w:val="21"/>
                <w:u w:val="single"/>
              </w:rPr>
              <w:t>a</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1" w:lineRule="exact"/>
              <w:ind w:left="200"/>
              <w:rPr>
                <w:rFonts w:ascii="Times New Roman" w:hAnsi="Times New Roman"/>
                <w:sz w:val="24"/>
                <w:szCs w:val="24"/>
              </w:rPr>
            </w:pPr>
            <w:r w:rsidRPr="00AF16BC">
              <w:rPr>
                <w:rFonts w:ascii="Times New Roman" w:hAnsi="Times New Roman"/>
                <w:sz w:val="21"/>
                <w:szCs w:val="21"/>
                <w:u w:val="single"/>
              </w:rPr>
              <w:t>2</w:t>
            </w:r>
          </w:p>
        </w:tc>
        <w:tc>
          <w:tcPr>
            <w:tcW w:w="1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1"/>
                <w:szCs w:val="21"/>
              </w:rPr>
              <w:t>-</w:t>
            </w:r>
          </w:p>
        </w:tc>
        <w:tc>
          <w:tcPr>
            <w:tcW w:w="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w w:val="94"/>
                <w:sz w:val="21"/>
                <w:szCs w:val="21"/>
                <w:u w:val="single"/>
              </w:rPr>
              <w:t>1</w:t>
            </w: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9"/>
        </w:trPr>
        <w:tc>
          <w:tcPr>
            <w:tcW w:w="4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97"/>
                <w:sz w:val="21"/>
                <w:szCs w:val="21"/>
              </w:rPr>
              <w:t>r</w:t>
            </w:r>
          </w:p>
        </w:tc>
        <w:tc>
          <w:tcPr>
            <w:tcW w:w="1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i/>
                <w:iCs/>
                <w:sz w:val="21"/>
                <w:szCs w:val="21"/>
              </w:rPr>
              <w:t>a</w:t>
            </w:r>
          </w:p>
        </w:tc>
        <w:tc>
          <w:tcPr>
            <w:tcW w:w="4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109" w:lineRule="exact"/>
              <w:ind w:left="3"/>
              <w:jc w:val="center"/>
              <w:rPr>
                <w:rFonts w:ascii="Times New Roman" w:hAnsi="Times New Roman"/>
                <w:sz w:val="24"/>
                <w:szCs w:val="24"/>
              </w:rPr>
            </w:pPr>
            <w:r w:rsidRPr="00AF16BC">
              <w:rPr>
                <w:rFonts w:ascii="Arial" w:hAnsi="Arial" w:cs="Arial"/>
                <w:sz w:val="11"/>
                <w:szCs w:val="11"/>
              </w:rPr>
              <w:t xml:space="preserve">= </w:t>
            </w:r>
            <w:r w:rsidRPr="00AF16BC">
              <w:rPr>
                <w:rFonts w:ascii="Arial" w:hAnsi="Arial" w:cs="Arial"/>
                <w:i/>
                <w:iCs/>
                <w:sz w:val="11"/>
                <w:szCs w:val="11"/>
              </w:rPr>
              <w:t>a</w:t>
            </w:r>
          </w:p>
        </w:tc>
        <w:tc>
          <w:tcPr>
            <w:tcW w:w="2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97"/>
                <w:sz w:val="21"/>
                <w:szCs w:val="21"/>
              </w:rPr>
              <w:t>r</w:t>
            </w:r>
          </w:p>
        </w:tc>
        <w:tc>
          <w:tcPr>
            <w:tcW w:w="1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Times New Roman" w:hAnsi="Times New Roman"/>
                <w:i/>
                <w:iCs/>
                <w:w w:val="94"/>
                <w:sz w:val="21"/>
                <w:szCs w:val="21"/>
              </w:rPr>
              <w:t>a</w:t>
            </w: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(12.30)</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75"/>
        </w:trPr>
        <w:tc>
          <w:tcPr>
            <w:tcW w:w="78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340"/>
              <w:rPr>
                <w:rFonts w:ascii="Times New Roman" w:hAnsi="Times New Roman"/>
                <w:sz w:val="24"/>
                <w:szCs w:val="24"/>
              </w:rPr>
            </w:pPr>
            <w:r w:rsidRPr="00AF16BC">
              <w:rPr>
                <w:rFonts w:ascii="Arial" w:hAnsi="Arial" w:cs="Arial"/>
                <w:sz w:val="24"/>
                <w:szCs w:val="24"/>
              </w:rPr>
              <w:t>Бұл</w:t>
            </w:r>
          </w:p>
        </w:tc>
        <w:tc>
          <w:tcPr>
            <w:tcW w:w="3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3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76"/>
        </w:trPr>
        <w:tc>
          <w:tcPr>
            <w:tcW w:w="78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6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аспан</w:t>
            </w:r>
          </w:p>
        </w:tc>
        <w:tc>
          <w:tcPr>
            <w:tcW w:w="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20" w:type="dxa"/>
            <w:gridSpan w:val="7"/>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w w:val="94"/>
                <w:sz w:val="24"/>
                <w:szCs w:val="24"/>
              </w:rPr>
              <w:t>денесінің</w:t>
            </w:r>
          </w:p>
        </w:tc>
        <w:tc>
          <w:tcPr>
            <w:tcW w:w="3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қозғалысындағы энергияның</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overflowPunct w:val="0"/>
        <w:autoSpaceDE w:val="0"/>
        <w:autoSpaceDN w:val="0"/>
        <w:adjustRightInd w:val="0"/>
        <w:spacing w:after="0" w:line="262" w:lineRule="auto"/>
        <w:jc w:val="both"/>
        <w:rPr>
          <w:rFonts w:ascii="Times New Roman" w:hAnsi="Times New Roman"/>
          <w:sz w:val="24"/>
          <w:szCs w:val="24"/>
        </w:rPr>
      </w:pPr>
      <w:r>
        <w:rPr>
          <w:rFonts w:ascii="Arial" w:hAnsi="Arial" w:cs="Arial"/>
          <w:sz w:val="23"/>
          <w:szCs w:val="23"/>
        </w:rPr>
        <w:t xml:space="preserve">сақталу заңының басқа түрі; бұны </w:t>
      </w:r>
      <w:r>
        <w:rPr>
          <w:rFonts w:ascii="Arial" w:hAnsi="Arial" w:cs="Arial"/>
          <w:b/>
          <w:bCs/>
          <w:i/>
          <w:iCs/>
          <w:sz w:val="23"/>
          <w:szCs w:val="23"/>
        </w:rPr>
        <w:t>“жанды күштер</w:t>
      </w:r>
      <w:r>
        <w:rPr>
          <w:rFonts w:ascii="Arial" w:hAnsi="Arial" w:cs="Arial"/>
          <w:sz w:val="23"/>
          <w:szCs w:val="23"/>
        </w:rPr>
        <w:t xml:space="preserve"> </w:t>
      </w:r>
      <w:r>
        <w:rPr>
          <w:rFonts w:ascii="Arial" w:hAnsi="Arial" w:cs="Arial"/>
          <w:b/>
          <w:bCs/>
          <w:i/>
          <w:iCs/>
          <w:sz w:val="23"/>
          <w:szCs w:val="23"/>
        </w:rPr>
        <w:t xml:space="preserve">интегралы” (“Интеграл живых сил”) </w:t>
      </w:r>
      <w:r>
        <w:rPr>
          <w:rFonts w:ascii="Arial" w:hAnsi="Arial" w:cs="Arial"/>
          <w:sz w:val="23"/>
          <w:szCs w:val="23"/>
        </w:rPr>
        <w:t>деп те атайды.</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3" w:lineRule="auto"/>
        <w:jc w:val="both"/>
        <w:rPr>
          <w:rFonts w:ascii="Times New Roman" w:hAnsi="Times New Roman"/>
          <w:sz w:val="24"/>
          <w:szCs w:val="24"/>
        </w:rPr>
      </w:pPr>
      <w:r>
        <w:rPr>
          <w:rFonts w:ascii="Arial" w:hAnsi="Arial" w:cs="Arial"/>
        </w:rPr>
        <w:t>Сонымен бірге формула: “</w:t>
      </w:r>
      <w:r>
        <w:rPr>
          <w:rFonts w:ascii="Arial" w:hAnsi="Arial" w:cs="Arial"/>
          <w:i/>
          <w:iCs/>
        </w:rPr>
        <w:t>вириал туралы теорема</w:t>
      </w:r>
      <w:r>
        <w:rPr>
          <w:rFonts w:ascii="Arial" w:hAnsi="Arial" w:cs="Arial"/>
        </w:rPr>
        <w:t>”-сының (§27) мағынасына сәйкес келеді. Осы формуладан, (8.4), (8.5) формулаларын пайдаланып, перигелийдегі және афелийдегі жылдамдықтарды анықтайық:</w:t>
      </w:r>
    </w:p>
    <w:p w:rsidR="003323E4" w:rsidRDefault="00A3036D">
      <w:pPr>
        <w:widowControl w:val="0"/>
        <w:autoSpaceDE w:val="0"/>
        <w:autoSpaceDN w:val="0"/>
        <w:adjustRightInd w:val="0"/>
        <w:spacing w:after="0" w:line="123" w:lineRule="exact"/>
        <w:rPr>
          <w:rFonts w:ascii="Times New Roman" w:hAnsi="Times New Roman"/>
          <w:sz w:val="24"/>
          <w:szCs w:val="24"/>
        </w:rPr>
      </w:pPr>
      <w:r w:rsidRPr="00A3036D">
        <w:rPr>
          <w:noProof/>
        </w:rPr>
        <w:pict>
          <v:shape id="_x0000_s1163" type="#_x0000_t75" style="position:absolute;margin-left:19.85pt;margin-top:-3.85pt;width:235pt;height:32.8pt;z-index:-42" o:allowincell="f">
            <v:imagedata r:id="rId93" o:title=""/>
          </v:shape>
        </w:pict>
      </w:r>
    </w:p>
    <w:tbl>
      <w:tblPr>
        <w:tblW w:w="0" w:type="auto"/>
        <w:tblInd w:w="320" w:type="dxa"/>
        <w:tblLayout w:type="fixed"/>
        <w:tblCellMar>
          <w:left w:w="0" w:type="dxa"/>
          <w:right w:w="0" w:type="dxa"/>
        </w:tblCellMar>
        <w:tblLook w:val="0000"/>
      </w:tblPr>
      <w:tblGrid>
        <w:gridCol w:w="120"/>
        <w:gridCol w:w="140"/>
        <w:gridCol w:w="240"/>
        <w:gridCol w:w="320"/>
        <w:gridCol w:w="160"/>
        <w:gridCol w:w="160"/>
        <w:gridCol w:w="140"/>
        <w:gridCol w:w="140"/>
        <w:gridCol w:w="300"/>
        <w:gridCol w:w="140"/>
        <w:gridCol w:w="180"/>
        <w:gridCol w:w="140"/>
        <w:gridCol w:w="260"/>
        <w:gridCol w:w="420"/>
        <w:gridCol w:w="300"/>
        <w:gridCol w:w="140"/>
        <w:gridCol w:w="500"/>
        <w:gridCol w:w="320"/>
        <w:gridCol w:w="160"/>
        <w:gridCol w:w="520"/>
        <w:gridCol w:w="1000"/>
        <w:gridCol w:w="20"/>
      </w:tblGrid>
      <w:tr w:rsidR="003323E4" w:rsidRPr="00AF16BC">
        <w:trPr>
          <w:trHeight w:val="314"/>
        </w:trPr>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(12.31)</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98"/>
        </w:trPr>
        <w:tc>
          <w:tcPr>
            <w:tcW w:w="1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i/>
                <w:iCs/>
                <w:w w:val="90"/>
                <w:sz w:val="20"/>
                <w:szCs w:val="20"/>
              </w:rPr>
              <w:t>υ</w:t>
            </w: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
              <w:jc w:val="right"/>
              <w:rPr>
                <w:rFonts w:ascii="Times New Roman" w:hAnsi="Times New Roman"/>
                <w:sz w:val="24"/>
                <w:szCs w:val="24"/>
              </w:rPr>
            </w:pPr>
            <w:r w:rsidRPr="00AF16BC">
              <w:rPr>
                <w:rFonts w:ascii="Arial" w:hAnsi="Arial" w:cs="Arial"/>
                <w:sz w:val="20"/>
                <w:szCs w:val="20"/>
              </w:rPr>
              <w:t>=</w:t>
            </w: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99"/>
                <w:sz w:val="20"/>
                <w:szCs w:val="20"/>
              </w:rPr>
              <w:t>2</w:t>
            </w:r>
          </w:p>
        </w:tc>
        <w:tc>
          <w:tcPr>
            <w:tcW w:w="1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0"/>
                <w:szCs w:val="20"/>
              </w:rPr>
              <w:t>-</w:t>
            </w:r>
          </w:p>
        </w:tc>
        <w:tc>
          <w:tcPr>
            <w:tcW w:w="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99"/>
                <w:sz w:val="20"/>
                <w:szCs w:val="20"/>
              </w:rPr>
              <w:t>1</w:t>
            </w: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Arial" w:hAnsi="Arial" w:cs="Arial"/>
                <w:w w:val="84"/>
                <w:sz w:val="20"/>
                <w:szCs w:val="20"/>
              </w:rPr>
              <w:t xml:space="preserve">= </w:t>
            </w:r>
            <w:r w:rsidRPr="00AF16BC">
              <w:rPr>
                <w:rFonts w:ascii="Arial" w:hAnsi="Arial" w:cs="Arial"/>
                <w:i/>
                <w:iCs/>
                <w:w w:val="84"/>
                <w:sz w:val="20"/>
                <w:szCs w:val="20"/>
              </w:rPr>
              <w:t>υ</w:t>
            </w: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99"/>
                <w:sz w:val="20"/>
                <w:szCs w:val="20"/>
              </w:rPr>
              <w:t>2</w:t>
            </w:r>
          </w:p>
        </w:tc>
        <w:tc>
          <w:tcPr>
            <w:tcW w:w="2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0"/>
                <w:szCs w:val="20"/>
              </w:rPr>
              <w:t>-</w:t>
            </w:r>
            <w:r w:rsidRPr="00AF16BC">
              <w:rPr>
                <w:rFonts w:ascii="Times New Roman" w:hAnsi="Times New Roman"/>
                <w:sz w:val="20"/>
                <w:szCs w:val="20"/>
              </w:rPr>
              <w:t>1</w:t>
            </w: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30" w:lineRule="exact"/>
              <w:jc w:val="right"/>
              <w:rPr>
                <w:rFonts w:ascii="Times New Roman" w:hAnsi="Times New Roman"/>
                <w:sz w:val="24"/>
                <w:szCs w:val="24"/>
              </w:rPr>
            </w:pPr>
            <w:r w:rsidRPr="00AF16BC">
              <w:rPr>
                <w:rFonts w:ascii="Arial" w:hAnsi="Arial" w:cs="Arial"/>
                <w:sz w:val="20"/>
                <w:szCs w:val="20"/>
              </w:rPr>
              <w:t xml:space="preserve">+ </w:t>
            </w:r>
            <w:r w:rsidRPr="00AF16BC">
              <w:rPr>
                <w:rFonts w:ascii="Arial" w:hAnsi="Arial" w:cs="Arial"/>
                <w:i/>
                <w:iCs/>
                <w:sz w:val="20"/>
                <w:szCs w:val="20"/>
              </w:rPr>
              <w:t>ε</w:t>
            </w:r>
          </w:p>
        </w:tc>
        <w:tc>
          <w:tcPr>
            <w:tcW w:w="3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Arial" w:hAnsi="Arial" w:cs="Arial"/>
                <w:w w:val="84"/>
                <w:sz w:val="20"/>
                <w:szCs w:val="20"/>
              </w:rPr>
              <w:t xml:space="preserve">= </w:t>
            </w:r>
            <w:r w:rsidRPr="00AF16BC">
              <w:rPr>
                <w:rFonts w:ascii="Arial" w:hAnsi="Arial" w:cs="Arial"/>
                <w:i/>
                <w:iCs/>
                <w:w w:val="84"/>
                <w:sz w:val="20"/>
                <w:szCs w:val="20"/>
              </w:rPr>
              <w:t>υ</w:t>
            </w: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Times New Roman" w:hAnsi="Times New Roman"/>
                <w:w w:val="98"/>
                <w:sz w:val="20"/>
                <w:szCs w:val="20"/>
              </w:rPr>
              <w:t xml:space="preserve">1 </w:t>
            </w:r>
            <w:r w:rsidRPr="00AF16BC">
              <w:rPr>
                <w:rFonts w:ascii="Arial" w:hAnsi="Arial" w:cs="Arial"/>
                <w:w w:val="98"/>
                <w:sz w:val="20"/>
                <w:szCs w:val="20"/>
              </w:rPr>
              <w:t>+</w:t>
            </w:r>
            <w:r w:rsidRPr="00AF16BC">
              <w:rPr>
                <w:rFonts w:ascii="Times New Roman" w:hAnsi="Times New Roman"/>
                <w:w w:val="98"/>
                <w:sz w:val="20"/>
                <w:szCs w:val="20"/>
              </w:rPr>
              <w:t xml:space="preserve"> </w:t>
            </w:r>
            <w:r w:rsidRPr="00AF16BC">
              <w:rPr>
                <w:rFonts w:ascii="Arial" w:hAnsi="Arial" w:cs="Arial"/>
                <w:i/>
                <w:iCs/>
                <w:w w:val="98"/>
                <w:sz w:val="20"/>
                <w:szCs w:val="20"/>
              </w:rPr>
              <w:t>ε</w:t>
            </w:r>
          </w:p>
        </w:tc>
        <w:tc>
          <w:tcPr>
            <w:tcW w:w="3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w w:val="84"/>
                <w:sz w:val="20"/>
                <w:szCs w:val="20"/>
              </w:rPr>
              <w:t xml:space="preserve">= </w:t>
            </w:r>
            <w:r w:rsidRPr="00AF16BC">
              <w:rPr>
                <w:rFonts w:ascii="Arial" w:hAnsi="Arial" w:cs="Arial"/>
                <w:i/>
                <w:iCs/>
                <w:w w:val="84"/>
                <w:sz w:val="20"/>
                <w:szCs w:val="20"/>
              </w:rPr>
              <w:t>υ</w:t>
            </w: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Times New Roman" w:hAnsi="Times New Roman"/>
                <w:i/>
                <w:iCs/>
                <w:sz w:val="20"/>
                <w:szCs w:val="20"/>
              </w:rPr>
              <w:t>Q</w:t>
            </w:r>
          </w:p>
        </w:tc>
        <w:tc>
          <w:tcPr>
            <w:tcW w:w="10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(12.32)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27"/>
        </w:trPr>
        <w:tc>
          <w:tcPr>
            <w:tcW w:w="1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12"/>
                <w:szCs w:val="12"/>
              </w:rPr>
              <w:t>Q</w:t>
            </w:r>
          </w:p>
        </w:tc>
        <w:tc>
          <w:tcPr>
            <w:tcW w:w="2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27" w:lineRule="exact"/>
              <w:jc w:val="right"/>
              <w:rPr>
                <w:rFonts w:ascii="Times New Roman" w:hAnsi="Times New Roman"/>
                <w:sz w:val="24"/>
                <w:szCs w:val="24"/>
              </w:rPr>
            </w:pPr>
            <w:r w:rsidRPr="00AF16BC">
              <w:rPr>
                <w:rFonts w:ascii="Arial" w:hAnsi="Arial" w:cs="Arial"/>
                <w:i/>
                <w:iCs/>
                <w:sz w:val="14"/>
                <w:szCs w:val="14"/>
              </w:rPr>
              <w:t>a</w:t>
            </w: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12"/>
                <w:szCs w:val="12"/>
              </w:rPr>
              <w:t>a</w:t>
            </w: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2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12"/>
                <w:szCs w:val="12"/>
              </w:rPr>
              <w:t>a</w:t>
            </w:r>
          </w:p>
        </w:tc>
        <w:tc>
          <w:tcPr>
            <w:tcW w:w="5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3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12"/>
                <w:szCs w:val="12"/>
              </w:rPr>
              <w:t>a</w:t>
            </w: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0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3"/>
        </w:trPr>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8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68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31" w:lineRule="exact"/>
              <w:jc w:val="right"/>
              <w:rPr>
                <w:rFonts w:ascii="Times New Roman" w:hAnsi="Times New Roman"/>
                <w:sz w:val="24"/>
                <w:szCs w:val="24"/>
              </w:rPr>
            </w:pPr>
            <w:r w:rsidRPr="00AF16BC">
              <w:rPr>
                <w:rFonts w:ascii="Times New Roman" w:hAnsi="Times New Roman"/>
                <w:sz w:val="20"/>
                <w:szCs w:val="20"/>
              </w:rPr>
              <w:t xml:space="preserve">1 </w:t>
            </w:r>
            <w:r w:rsidRPr="00AF16BC">
              <w:rPr>
                <w:rFonts w:ascii="Arial" w:hAnsi="Arial" w:cs="Arial"/>
                <w:sz w:val="20"/>
                <w:szCs w:val="20"/>
              </w:rPr>
              <w:t>-</w:t>
            </w:r>
            <w:r w:rsidRPr="00AF16BC">
              <w:rPr>
                <w:rFonts w:ascii="Arial" w:hAnsi="Arial" w:cs="Arial"/>
                <w:i/>
                <w:iCs/>
                <w:sz w:val="20"/>
                <w:szCs w:val="20"/>
              </w:rPr>
              <w:t>ε</w:t>
            </w: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5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Times New Roman" w:hAnsi="Times New Roman"/>
                <w:sz w:val="20"/>
                <w:szCs w:val="20"/>
              </w:rPr>
              <w:t xml:space="preserve">1 </w:t>
            </w:r>
            <w:r w:rsidRPr="00AF16BC">
              <w:rPr>
                <w:rFonts w:ascii="Arial" w:hAnsi="Arial" w:cs="Arial"/>
                <w:sz w:val="20"/>
                <w:szCs w:val="20"/>
              </w:rPr>
              <w:t>-</w:t>
            </w:r>
            <w:r w:rsidRPr="00AF16BC">
              <w:rPr>
                <w:rFonts w:ascii="Arial" w:hAnsi="Arial" w:cs="Arial"/>
                <w:i/>
                <w:iCs/>
                <w:sz w:val="20"/>
                <w:szCs w:val="20"/>
              </w:rPr>
              <w:t>ε</w:t>
            </w: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5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Times New Roman" w:hAnsi="Times New Roman"/>
                <w:i/>
                <w:iCs/>
                <w:sz w:val="20"/>
                <w:szCs w:val="20"/>
              </w:rPr>
              <w:t>q</w:t>
            </w:r>
          </w:p>
        </w:tc>
        <w:tc>
          <w:tcPr>
            <w:tcW w:w="10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327"/>
        </w:trPr>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80" w:type="dxa"/>
            <w:gridSpan w:val="4"/>
            <w:tcBorders>
              <w:top w:val="nil"/>
              <w:left w:val="nil"/>
              <w:bottom w:val="nil"/>
              <w:right w:val="nil"/>
            </w:tcBorders>
            <w:vAlign w:val="bottom"/>
          </w:tcPr>
          <w:p w:rsidR="003323E4" w:rsidRPr="00AF16BC" w:rsidRDefault="00281624">
            <w:pPr>
              <w:widowControl w:val="0"/>
              <w:autoSpaceDE w:val="0"/>
              <w:autoSpaceDN w:val="0"/>
              <w:adjustRightInd w:val="0"/>
              <w:spacing w:after="0" w:line="230" w:lineRule="exact"/>
              <w:jc w:val="right"/>
              <w:rPr>
                <w:rFonts w:ascii="Times New Roman" w:hAnsi="Times New Roman"/>
                <w:sz w:val="24"/>
                <w:szCs w:val="24"/>
              </w:rPr>
            </w:pPr>
            <w:r w:rsidRPr="00AF16BC">
              <w:rPr>
                <w:rFonts w:ascii="Times New Roman" w:hAnsi="Times New Roman"/>
                <w:i/>
                <w:iCs/>
                <w:sz w:val="20"/>
                <w:szCs w:val="20"/>
              </w:rPr>
              <w:t>q  a</w:t>
            </w: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68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0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240" w:lineRule="auto"/>
        <w:ind w:left="400"/>
        <w:rPr>
          <w:rFonts w:ascii="Times New Roman" w:hAnsi="Times New Roman"/>
          <w:sz w:val="24"/>
          <w:szCs w:val="24"/>
        </w:rPr>
      </w:pPr>
      <w:r w:rsidRPr="00A3036D">
        <w:rPr>
          <w:noProof/>
        </w:rPr>
        <w:pict>
          <v:shape id="_x0000_s1164" type="#_x0000_t75" style="position:absolute;left:0;text-align:left;margin-left:38.5pt;margin-top:-37.25pt;width:205.2pt;height:30.5pt;z-index:-41;mso-position-horizontal-relative:text;mso-position-vertical-relative:text" o:allowincell="f">
            <v:imagedata r:id="rId94" o:title=""/>
          </v:shape>
        </w:pict>
      </w:r>
      <w:r w:rsidR="00281624">
        <w:rPr>
          <w:rFonts w:ascii="Arial" w:hAnsi="Arial" w:cs="Arial"/>
          <w:sz w:val="24"/>
          <w:szCs w:val="24"/>
        </w:rPr>
        <w:t xml:space="preserve">Мұндағы </w:t>
      </w:r>
      <w:r w:rsidR="00281624">
        <w:rPr>
          <w:rFonts w:ascii="Arial" w:hAnsi="Arial" w:cs="Arial"/>
          <w:i/>
          <w:iCs/>
          <w:sz w:val="43"/>
          <w:szCs w:val="43"/>
          <w:vertAlign w:val="superscript"/>
        </w:rPr>
        <w:t>υ</w:t>
      </w:r>
      <w:r w:rsidR="00281624">
        <w:rPr>
          <w:rFonts w:ascii="Times New Roman" w:hAnsi="Times New Roman"/>
          <w:i/>
          <w:iCs/>
          <w:sz w:val="12"/>
          <w:szCs w:val="12"/>
        </w:rPr>
        <w:t>a</w:t>
      </w:r>
      <w:r w:rsidR="00281624">
        <w:rPr>
          <w:rFonts w:ascii="Arial" w:hAnsi="Arial" w:cs="Arial"/>
          <w:sz w:val="24"/>
          <w:szCs w:val="24"/>
        </w:rPr>
        <w:t xml:space="preserve">  </w:t>
      </w:r>
      <w:r w:rsidR="00281624">
        <w:rPr>
          <w:rFonts w:ascii="Arial" w:hAnsi="Arial" w:cs="Arial"/>
          <w:sz w:val="43"/>
          <w:szCs w:val="43"/>
          <w:vertAlign w:val="superscript"/>
        </w:rPr>
        <w:t xml:space="preserve">= </w:t>
      </w:r>
      <w:r w:rsidR="00394809" w:rsidRPr="00A3036D">
        <w:rPr>
          <w:rFonts w:ascii="Times New Roman" w:hAnsi="Times New Roman"/>
          <w:sz w:val="24"/>
          <w:szCs w:val="24"/>
        </w:rPr>
        <w:pict>
          <v:shape id="_x0000_i1038" type="#_x0000_t75" style="width:1.75pt;height:1.75pt">
            <v:imagedata r:id="rId95" o:title=""/>
          </v:shape>
        </w:pict>
      </w:r>
      <w:r w:rsidR="00394809" w:rsidRPr="00A3036D">
        <w:rPr>
          <w:rFonts w:ascii="Times New Roman" w:hAnsi="Times New Roman"/>
          <w:sz w:val="24"/>
          <w:szCs w:val="24"/>
        </w:rPr>
        <w:pict>
          <v:shape id="_x0000_i1039" type="#_x0000_t75" style="width:2.65pt;height:22.55pt">
            <v:imagedata r:id="rId96" o:title=""/>
          </v:shape>
        </w:pict>
      </w:r>
      <w:r w:rsidR="00281624">
        <w:rPr>
          <w:rFonts w:ascii="Arial" w:hAnsi="Arial" w:cs="Arial"/>
          <w:i/>
          <w:iCs/>
          <w:sz w:val="43"/>
          <w:szCs w:val="43"/>
          <w:u w:val="single"/>
          <w:vertAlign w:val="superscript"/>
        </w:rPr>
        <w:t>a</w:t>
      </w:r>
      <w:r w:rsidR="00281624">
        <w:rPr>
          <w:rFonts w:ascii="Times New Roman" w:hAnsi="Times New Roman"/>
          <w:i/>
          <w:iCs/>
          <w:sz w:val="43"/>
          <w:szCs w:val="43"/>
          <w:vertAlign w:val="subscript"/>
        </w:rPr>
        <w:t>a</w:t>
      </w:r>
      <w:r w:rsidR="00281624">
        <w:rPr>
          <w:rFonts w:ascii="Arial" w:hAnsi="Arial" w:cs="Arial"/>
          <w:i/>
          <w:iCs/>
          <w:sz w:val="43"/>
          <w:szCs w:val="43"/>
          <w:u w:val="single"/>
        </w:rPr>
        <w:t xml:space="preserve">  </w:t>
      </w:r>
      <w:r w:rsidR="00281624">
        <w:rPr>
          <w:rFonts w:ascii="Arial" w:hAnsi="Arial" w:cs="Arial"/>
          <w:sz w:val="24"/>
          <w:szCs w:val="24"/>
        </w:rPr>
        <w:t>-</w:t>
      </w:r>
      <w:r w:rsidR="00281624">
        <w:rPr>
          <w:rFonts w:ascii="Arial" w:hAnsi="Arial" w:cs="Arial"/>
          <w:i/>
          <w:iCs/>
          <w:sz w:val="43"/>
          <w:szCs w:val="43"/>
          <w:u w:val="single"/>
        </w:rPr>
        <w:t xml:space="preserve"> </w:t>
      </w:r>
      <w:r w:rsidR="00281624">
        <w:rPr>
          <w:rFonts w:ascii="Arial" w:hAnsi="Arial" w:cs="Arial"/>
          <w:sz w:val="24"/>
          <w:szCs w:val="24"/>
        </w:rPr>
        <w:t>дөнгелектік жылдамдық.</w:t>
      </w:r>
    </w:p>
    <w:p w:rsidR="003323E4" w:rsidRDefault="00A3036D">
      <w:pPr>
        <w:widowControl w:val="0"/>
        <w:autoSpaceDE w:val="0"/>
        <w:autoSpaceDN w:val="0"/>
        <w:adjustRightInd w:val="0"/>
        <w:spacing w:after="0" w:line="3" w:lineRule="exact"/>
        <w:rPr>
          <w:rFonts w:ascii="Times New Roman" w:hAnsi="Times New Roman"/>
          <w:sz w:val="24"/>
          <w:szCs w:val="24"/>
        </w:rPr>
      </w:pPr>
      <w:r w:rsidRPr="00A3036D">
        <w:rPr>
          <w:noProof/>
        </w:rPr>
        <w:pict>
          <v:shape id="_x0000_s1165" type="#_x0000_t75" style="position:absolute;margin-left:95.1pt;margin-top:-10pt;width:2.9pt;height:9.95pt;z-index:-40" o:allowincell="f">
            <v:imagedata r:id="rId97" o:title=""/>
          </v:shape>
        </w:pict>
      </w:r>
      <w:r w:rsidRPr="00A3036D">
        <w:rPr>
          <w:noProof/>
        </w:rPr>
        <w:pict>
          <v:line id="_x0000_s1166" style="position:absolute;z-index:-39" from="100.35pt,-26.55pt" to="110.5pt,-26.55pt" o:allowincell="f" strokeweight=".15872mm"/>
        </w:pict>
      </w:r>
    </w:p>
    <w:p w:rsidR="003323E4" w:rsidRDefault="00281624">
      <w:pPr>
        <w:widowControl w:val="0"/>
        <w:overflowPunct w:val="0"/>
        <w:autoSpaceDE w:val="0"/>
        <w:autoSpaceDN w:val="0"/>
        <w:adjustRightInd w:val="0"/>
        <w:spacing w:after="0" w:line="302" w:lineRule="auto"/>
        <w:ind w:firstLine="397"/>
        <w:jc w:val="both"/>
        <w:rPr>
          <w:rFonts w:ascii="Times New Roman" w:hAnsi="Times New Roman"/>
          <w:sz w:val="24"/>
          <w:szCs w:val="24"/>
        </w:rPr>
      </w:pPr>
      <w:r>
        <w:rPr>
          <w:rFonts w:ascii="Arial" w:hAnsi="Arial" w:cs="Arial"/>
        </w:rPr>
        <w:t>Ньютонның бүкіләлемдік тартылыс заңының негізінде қорытылған Кеплер заңдары астрономияда көп қолданыс тауып, астрономдардың сенімді құралына айналды.</w:t>
      </w:r>
    </w:p>
    <w:p w:rsidR="003323E4" w:rsidRDefault="003323E4">
      <w:pPr>
        <w:widowControl w:val="0"/>
        <w:autoSpaceDE w:val="0"/>
        <w:autoSpaceDN w:val="0"/>
        <w:adjustRightInd w:val="0"/>
        <w:spacing w:after="0" w:line="191"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220"/>
        <w:rPr>
          <w:rFonts w:ascii="Times New Roman" w:hAnsi="Times New Roman"/>
          <w:sz w:val="24"/>
          <w:szCs w:val="24"/>
        </w:rPr>
      </w:pPr>
      <w:r>
        <w:rPr>
          <w:rFonts w:ascii="Arial" w:hAnsi="Arial" w:cs="Arial"/>
          <w:b/>
          <w:bCs/>
          <w:i/>
          <w:iCs/>
          <w:sz w:val="21"/>
          <w:szCs w:val="21"/>
        </w:rPr>
        <w:t>§13. Аспан денелерінің массаларын анықтау әдістері</w:t>
      </w:r>
    </w:p>
    <w:p w:rsidR="003323E4" w:rsidRDefault="003323E4">
      <w:pPr>
        <w:widowControl w:val="0"/>
        <w:autoSpaceDE w:val="0"/>
        <w:autoSpaceDN w:val="0"/>
        <w:adjustRightInd w:val="0"/>
        <w:spacing w:after="0" w:line="34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6" w:lineRule="auto"/>
        <w:ind w:firstLine="489"/>
        <w:jc w:val="both"/>
        <w:rPr>
          <w:rFonts w:ascii="Times New Roman" w:hAnsi="Times New Roman"/>
          <w:sz w:val="24"/>
          <w:szCs w:val="24"/>
        </w:rPr>
      </w:pPr>
      <w:r>
        <w:rPr>
          <w:rFonts w:ascii="Arial" w:hAnsi="Arial" w:cs="Arial"/>
          <w:sz w:val="24"/>
          <w:szCs w:val="24"/>
        </w:rPr>
        <w:t>Сонымен өткен параграфта Ньютонның бүкіләлемдік тартылыс заңына сүйеніп, екі дене есебінің шешімін таптық. Осы шешімге сүйеніп, аспан денелерінің масса</w:t>
      </w:r>
      <w:r>
        <w:rPr>
          <w:rFonts w:ascii="Times New Roman" w:hAnsi="Times New Roman"/>
          <w:sz w:val="24"/>
          <w:szCs w:val="24"/>
        </w:rPr>
        <w:t>-</w:t>
      </w:r>
      <w:r>
        <w:rPr>
          <w:rFonts w:ascii="Arial" w:hAnsi="Arial" w:cs="Arial"/>
          <w:sz w:val="24"/>
          <w:szCs w:val="24"/>
        </w:rPr>
        <w:t>ларын анықтауға болатындығын көрсетейік. Жалпы Күн жүйесі планеталарының массаларын анықтау үшін 3 әдіс қолданылады: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896"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4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159</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896"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52" w:lineRule="auto"/>
        <w:ind w:firstLine="397"/>
        <w:jc w:val="both"/>
        <w:rPr>
          <w:rFonts w:ascii="Times New Roman" w:hAnsi="Times New Roman"/>
          <w:sz w:val="24"/>
          <w:szCs w:val="24"/>
        </w:rPr>
      </w:pPr>
      <w:bookmarkStart w:id="157" w:name="page319"/>
      <w:bookmarkEnd w:id="157"/>
      <w:r>
        <w:rPr>
          <w:rFonts w:ascii="Arial" w:hAnsi="Arial" w:cs="Arial"/>
          <w:b/>
          <w:bCs/>
          <w:sz w:val="24"/>
          <w:szCs w:val="24"/>
        </w:rPr>
        <w:lastRenderedPageBreak/>
        <w:t>1. Аспан денесінің массасын бетіндегі гравимет­ риялық өлшеулер арқылы анықтау.</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Pr="00AF16BC" w:rsidRDefault="00281624">
      <w:pPr>
        <w:widowControl w:val="0"/>
        <w:autoSpaceDE w:val="0"/>
        <w:autoSpaceDN w:val="0"/>
        <w:adjustRightInd w:val="0"/>
        <w:spacing w:after="0" w:line="240" w:lineRule="auto"/>
        <w:ind w:left="600"/>
        <w:rPr>
          <w:rFonts w:ascii="Times New Roman" w:hAnsi="Times New Roman"/>
          <w:sz w:val="24"/>
          <w:szCs w:val="24"/>
          <w:lang w:val="ru-RU"/>
        </w:rPr>
      </w:pPr>
      <w:r w:rsidRPr="00AF16BC">
        <w:rPr>
          <w:rFonts w:ascii="Arial" w:hAnsi="Arial" w:cs="Arial"/>
          <w:sz w:val="23"/>
          <w:szCs w:val="23"/>
          <w:lang w:val="ru-RU"/>
        </w:rPr>
        <w:t>Мысалы: Жер бетінде кез келген дененің салмағы</w:t>
      </w:r>
    </w:p>
    <w:p w:rsidR="003323E4" w:rsidRPr="00AF16BC" w:rsidRDefault="003323E4">
      <w:pPr>
        <w:widowControl w:val="0"/>
        <w:autoSpaceDE w:val="0"/>
        <w:autoSpaceDN w:val="0"/>
        <w:adjustRightInd w:val="0"/>
        <w:spacing w:after="0" w:line="49" w:lineRule="exact"/>
        <w:rPr>
          <w:rFonts w:ascii="Times New Roman" w:hAnsi="Times New Roman"/>
          <w:sz w:val="24"/>
          <w:szCs w:val="24"/>
          <w:lang w:val="ru-RU"/>
        </w:rPr>
      </w:pPr>
    </w:p>
    <w:tbl>
      <w:tblPr>
        <w:tblW w:w="0" w:type="auto"/>
        <w:tblInd w:w="660" w:type="dxa"/>
        <w:tblLayout w:type="fixed"/>
        <w:tblCellMar>
          <w:left w:w="0" w:type="dxa"/>
          <w:right w:w="0" w:type="dxa"/>
        </w:tblCellMar>
        <w:tblLook w:val="0000"/>
      </w:tblPr>
      <w:tblGrid>
        <w:gridCol w:w="1160"/>
        <w:gridCol w:w="360"/>
        <w:gridCol w:w="1560"/>
        <w:gridCol w:w="1960"/>
        <w:gridCol w:w="20"/>
      </w:tblGrid>
      <w:tr w:rsidR="003323E4" w:rsidRPr="00AF16BC">
        <w:trPr>
          <w:trHeight w:val="322"/>
        </w:trPr>
        <w:tc>
          <w:tcPr>
            <w:tcW w:w="11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i/>
                <w:iCs/>
                <w:sz w:val="24"/>
                <w:szCs w:val="24"/>
              </w:rPr>
              <w:t xml:space="preserve">P </w:t>
            </w:r>
            <w:r w:rsidRPr="00AF16BC">
              <w:rPr>
                <w:rFonts w:ascii="Arial" w:hAnsi="Arial" w:cs="Arial"/>
                <w:sz w:val="24"/>
                <w:szCs w:val="24"/>
              </w:rPr>
              <w:t>=</w:t>
            </w:r>
            <w:r w:rsidRPr="00AF16BC">
              <w:rPr>
                <w:rFonts w:ascii="Times New Roman" w:hAnsi="Times New Roman"/>
                <w:i/>
                <w:iCs/>
                <w:sz w:val="24"/>
                <w:szCs w:val="24"/>
              </w:rPr>
              <w:t xml:space="preserve"> mg </w:t>
            </w:r>
            <w:r w:rsidRPr="00AF16BC">
              <w:rPr>
                <w:rFonts w:ascii="Arial" w:hAnsi="Arial" w:cs="Arial"/>
                <w:sz w:val="24"/>
                <w:szCs w:val="24"/>
              </w:rPr>
              <w:t>=</w:t>
            </w:r>
            <w:r w:rsidRPr="00AF16BC">
              <w:rPr>
                <w:rFonts w:ascii="Times New Roman" w:hAnsi="Times New Roman"/>
                <w:i/>
                <w:iCs/>
                <w:sz w:val="24"/>
                <w:szCs w:val="24"/>
              </w:rPr>
              <w:t xml:space="preserve"> G</w:t>
            </w:r>
          </w:p>
        </w:tc>
        <w:tc>
          <w:tcPr>
            <w:tcW w:w="19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310" w:lineRule="exact"/>
              <w:ind w:right="1311"/>
              <w:jc w:val="right"/>
              <w:rPr>
                <w:rFonts w:ascii="Times New Roman" w:hAnsi="Times New Roman"/>
                <w:sz w:val="24"/>
                <w:szCs w:val="24"/>
              </w:rPr>
            </w:pPr>
            <w:r w:rsidRPr="00AF16BC">
              <w:rPr>
                <w:rFonts w:ascii="Times New Roman" w:hAnsi="Times New Roman"/>
                <w:i/>
                <w:iCs/>
                <w:sz w:val="24"/>
                <w:szCs w:val="24"/>
                <w:u w:val="single"/>
              </w:rPr>
              <w:t>M</w:t>
            </w:r>
            <w:r>
              <w:rPr>
                <w:rFonts w:ascii="MS PGothic" w:eastAsia="MS PGothic" w:hAnsi="Times New Roman" w:cs="MS PGothic" w:hint="eastAsia"/>
                <w:sz w:val="27"/>
                <w:szCs w:val="27"/>
                <w:u w:val="single"/>
                <w:vertAlign w:val="subscript"/>
              </w:rPr>
              <w:t>⊕</w:t>
            </w:r>
            <w:r w:rsidRPr="00AF16BC">
              <w:rPr>
                <w:rFonts w:ascii="Times New Roman" w:hAnsi="Times New Roman"/>
                <w:i/>
                <w:iCs/>
                <w:sz w:val="24"/>
                <w:szCs w:val="24"/>
                <w:u w:val="single"/>
              </w:rPr>
              <w:t>m</w:t>
            </w:r>
          </w:p>
        </w:tc>
        <w:tc>
          <w:tcPr>
            <w:tcW w:w="19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(13.1)</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5"/>
        </w:trPr>
        <w:tc>
          <w:tcPr>
            <w:tcW w:w="1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10" w:lineRule="exact"/>
              <w:ind w:left="120"/>
              <w:rPr>
                <w:rFonts w:ascii="Times New Roman" w:hAnsi="Times New Roman"/>
                <w:sz w:val="24"/>
                <w:szCs w:val="24"/>
              </w:rPr>
            </w:pPr>
            <w:r w:rsidRPr="00AF16BC">
              <w:rPr>
                <w:rFonts w:ascii="Times New Roman" w:hAnsi="Times New Roman"/>
                <w:i/>
                <w:iCs/>
                <w:w w:val="92"/>
                <w:sz w:val="24"/>
                <w:szCs w:val="24"/>
              </w:rPr>
              <w:t>R</w:t>
            </w:r>
            <w:r>
              <w:rPr>
                <w:rFonts w:ascii="MS PGothic" w:eastAsia="MS PGothic" w:hAnsi="Times New Roman" w:cs="MS PGothic" w:hint="eastAsia"/>
                <w:w w:val="92"/>
                <w:sz w:val="27"/>
                <w:szCs w:val="27"/>
                <w:vertAlign w:val="subscript"/>
              </w:rPr>
              <w:t>⊕</w:t>
            </w:r>
          </w:p>
        </w:tc>
        <w:tc>
          <w:tcPr>
            <w:tcW w:w="15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411"/>
              <w:jc w:val="right"/>
              <w:rPr>
                <w:rFonts w:ascii="Times New Roman" w:hAnsi="Times New Roman"/>
                <w:sz w:val="24"/>
                <w:szCs w:val="24"/>
              </w:rPr>
            </w:pPr>
            <w:r w:rsidRPr="00AF16BC">
              <w:rPr>
                <w:rFonts w:ascii="Times New Roman" w:hAnsi="Times New Roman"/>
                <w:w w:val="84"/>
                <w:sz w:val="14"/>
                <w:szCs w:val="14"/>
              </w:rPr>
              <w:t>2</w:t>
            </w:r>
          </w:p>
        </w:tc>
        <w:tc>
          <w:tcPr>
            <w:tcW w:w="19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70"/>
        </w:trPr>
        <w:tc>
          <w:tcPr>
            <w:tcW w:w="11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3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15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19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70" w:lineRule="exact"/>
        <w:rPr>
          <w:rFonts w:ascii="Times New Roman" w:hAnsi="Times New Roman"/>
          <w:sz w:val="24"/>
          <w:szCs w:val="24"/>
        </w:rPr>
      </w:pPr>
    </w:p>
    <w:p w:rsidR="003323E4" w:rsidRPr="00AF16BC" w:rsidRDefault="00281624">
      <w:pPr>
        <w:widowControl w:val="0"/>
        <w:autoSpaceDE w:val="0"/>
        <w:autoSpaceDN w:val="0"/>
        <w:adjustRightInd w:val="0"/>
        <w:spacing w:after="0" w:line="240" w:lineRule="auto"/>
        <w:ind w:left="600"/>
        <w:rPr>
          <w:rFonts w:ascii="Times New Roman" w:hAnsi="Times New Roman"/>
          <w:sz w:val="24"/>
          <w:szCs w:val="24"/>
          <w:lang w:val="ru-RU"/>
        </w:rPr>
      </w:pPr>
      <w:r w:rsidRPr="00AF16BC">
        <w:rPr>
          <w:rFonts w:ascii="Arial" w:hAnsi="Arial" w:cs="Arial"/>
          <w:sz w:val="21"/>
          <w:szCs w:val="21"/>
          <w:lang w:val="ru-RU"/>
        </w:rPr>
        <w:t>М</w:t>
      </w:r>
      <w:r>
        <w:rPr>
          <w:rFonts w:ascii="Wingdings" w:hAnsi="Wingdings" w:cs="Wingdings"/>
          <w:b/>
          <w:bCs/>
          <w:sz w:val="24"/>
          <w:szCs w:val="24"/>
          <w:vertAlign w:val="subscript"/>
        </w:rPr>
        <w:t></w:t>
      </w:r>
      <w:r w:rsidRPr="00AF16BC">
        <w:rPr>
          <w:rFonts w:ascii="Times New Roman" w:hAnsi="Times New Roman"/>
          <w:sz w:val="21"/>
          <w:szCs w:val="21"/>
          <w:lang w:val="ru-RU"/>
        </w:rPr>
        <w:t>–</w:t>
      </w:r>
      <w:r w:rsidRPr="00AF16BC">
        <w:rPr>
          <w:rFonts w:ascii="Arial" w:hAnsi="Arial" w:cs="Arial"/>
          <w:sz w:val="21"/>
          <w:szCs w:val="21"/>
          <w:lang w:val="ru-RU"/>
        </w:rPr>
        <w:t xml:space="preserve">Жер массасы, </w:t>
      </w:r>
      <w:r>
        <w:rPr>
          <w:rFonts w:ascii="Arial" w:hAnsi="Arial" w:cs="Arial"/>
          <w:sz w:val="21"/>
          <w:szCs w:val="21"/>
        </w:rPr>
        <w:t>R</w:t>
      </w:r>
      <w:r>
        <w:rPr>
          <w:rFonts w:ascii="Wingdings" w:hAnsi="Wingdings" w:cs="Wingdings"/>
          <w:b/>
          <w:bCs/>
          <w:sz w:val="24"/>
          <w:szCs w:val="24"/>
          <w:vertAlign w:val="subscript"/>
        </w:rPr>
        <w:t></w:t>
      </w:r>
      <w:r w:rsidRPr="00AF16BC">
        <w:rPr>
          <w:rFonts w:ascii="Times New Roman" w:hAnsi="Times New Roman"/>
          <w:sz w:val="21"/>
          <w:szCs w:val="21"/>
          <w:lang w:val="ru-RU"/>
        </w:rPr>
        <w:t>–</w:t>
      </w:r>
      <w:r w:rsidRPr="00AF16BC">
        <w:rPr>
          <w:rFonts w:ascii="Arial" w:hAnsi="Arial" w:cs="Arial"/>
          <w:sz w:val="21"/>
          <w:szCs w:val="21"/>
          <w:lang w:val="ru-RU"/>
        </w:rPr>
        <w:t xml:space="preserve">Жер радиусы </w:t>
      </w:r>
      <w:r>
        <w:rPr>
          <w:rFonts w:ascii="Arial" w:hAnsi="Arial" w:cs="Arial"/>
          <w:sz w:val="21"/>
          <w:szCs w:val="21"/>
        </w:rPr>
        <w:t>m</w:t>
      </w:r>
      <w:r w:rsidRPr="00AF16BC">
        <w:rPr>
          <w:rFonts w:ascii="Arial" w:hAnsi="Arial" w:cs="Arial"/>
          <w:sz w:val="21"/>
          <w:szCs w:val="21"/>
          <w:lang w:val="ru-RU"/>
        </w:rPr>
        <w:t xml:space="preserve"> – Жер бетіндегі</w:t>
      </w:r>
    </w:p>
    <w:p w:rsidR="003323E4" w:rsidRPr="00AF16BC" w:rsidRDefault="003323E4">
      <w:pPr>
        <w:widowControl w:val="0"/>
        <w:autoSpaceDE w:val="0"/>
        <w:autoSpaceDN w:val="0"/>
        <w:adjustRightInd w:val="0"/>
        <w:spacing w:after="0" w:line="84" w:lineRule="exact"/>
        <w:rPr>
          <w:rFonts w:ascii="Times New Roman" w:hAnsi="Times New Roman"/>
          <w:sz w:val="24"/>
          <w:szCs w:val="24"/>
          <w:lang w:val="ru-RU"/>
        </w:rPr>
      </w:pPr>
    </w:p>
    <w:tbl>
      <w:tblPr>
        <w:tblW w:w="0" w:type="auto"/>
        <w:tblLayout w:type="fixed"/>
        <w:tblCellMar>
          <w:left w:w="0" w:type="dxa"/>
          <w:right w:w="0" w:type="dxa"/>
        </w:tblCellMar>
        <w:tblLook w:val="0000"/>
      </w:tblPr>
      <w:tblGrid>
        <w:gridCol w:w="1520"/>
        <w:gridCol w:w="3000"/>
        <w:gridCol w:w="1220"/>
      </w:tblGrid>
      <w:tr w:rsidR="003323E4" w:rsidRPr="00AF16BC">
        <w:trPr>
          <w:trHeight w:val="288"/>
        </w:trPr>
        <w:tc>
          <w:tcPr>
            <w:tcW w:w="45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636"/>
              <w:jc w:val="right"/>
              <w:rPr>
                <w:rFonts w:ascii="Times New Roman" w:hAnsi="Times New Roman"/>
                <w:sz w:val="24"/>
                <w:szCs w:val="24"/>
              </w:rPr>
            </w:pPr>
            <w:r w:rsidRPr="00AF16BC">
              <w:rPr>
                <w:rFonts w:ascii="Arial" w:hAnsi="Arial" w:cs="Arial"/>
                <w:w w:val="90"/>
                <w:sz w:val="24"/>
                <w:szCs w:val="24"/>
              </w:rPr>
              <w:t>кез келген дененің массасы</w:t>
            </w:r>
          </w:p>
        </w:tc>
        <w:tc>
          <w:tcPr>
            <w:tcW w:w="1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273"/>
        </w:trPr>
        <w:tc>
          <w:tcPr>
            <w:tcW w:w="45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71" w:lineRule="exact"/>
              <w:ind w:right="596"/>
              <w:jc w:val="right"/>
              <w:rPr>
                <w:rFonts w:ascii="Times New Roman" w:hAnsi="Times New Roman"/>
                <w:sz w:val="24"/>
                <w:szCs w:val="24"/>
              </w:rPr>
            </w:pPr>
            <w:r w:rsidRPr="00AF16BC">
              <w:rPr>
                <w:rFonts w:ascii="Arial" w:hAnsi="Arial" w:cs="Arial"/>
                <w:sz w:val="24"/>
                <w:szCs w:val="24"/>
              </w:rPr>
              <w:t>Бұл теңдеуден еркін түсу үдеуі:</w:t>
            </w:r>
          </w:p>
        </w:tc>
        <w:tc>
          <w:tcPr>
            <w:tcW w:w="1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r>
      <w:tr w:rsidR="003323E4" w:rsidRPr="00AF16BC">
        <w:trPr>
          <w:trHeight w:val="362"/>
        </w:trPr>
        <w:tc>
          <w:tcPr>
            <w:tcW w:w="45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361" w:lineRule="exact"/>
              <w:ind w:right="2856"/>
              <w:jc w:val="right"/>
              <w:rPr>
                <w:rFonts w:ascii="Times New Roman" w:hAnsi="Times New Roman"/>
                <w:sz w:val="24"/>
                <w:szCs w:val="24"/>
              </w:rPr>
            </w:pPr>
            <w:r w:rsidRPr="00AF16BC">
              <w:rPr>
                <w:rFonts w:ascii="Times New Roman" w:hAnsi="Times New Roman"/>
                <w:i/>
                <w:iCs/>
                <w:sz w:val="41"/>
                <w:szCs w:val="41"/>
                <w:vertAlign w:val="subscript"/>
              </w:rPr>
              <w:t xml:space="preserve">g </w:t>
            </w:r>
            <w:r w:rsidRPr="00AF16BC">
              <w:rPr>
                <w:rFonts w:ascii="Arial" w:hAnsi="Arial" w:cs="Arial"/>
                <w:sz w:val="40"/>
                <w:szCs w:val="40"/>
                <w:vertAlign w:val="subscript"/>
              </w:rPr>
              <w:t>=</w:t>
            </w:r>
            <w:r w:rsidRPr="00AF16BC">
              <w:rPr>
                <w:rFonts w:ascii="Times New Roman" w:hAnsi="Times New Roman"/>
                <w:i/>
                <w:iCs/>
                <w:sz w:val="41"/>
                <w:szCs w:val="41"/>
                <w:vertAlign w:val="subscript"/>
              </w:rPr>
              <w:t xml:space="preserve"> G </w:t>
            </w:r>
            <w:r w:rsidRPr="00AF16BC">
              <w:rPr>
                <w:rFonts w:ascii="Times New Roman" w:hAnsi="Times New Roman"/>
                <w:i/>
                <w:iCs/>
                <w:sz w:val="40"/>
                <w:szCs w:val="40"/>
                <w:u w:val="single"/>
                <w:vertAlign w:val="superscript"/>
              </w:rPr>
              <w:t>M</w:t>
            </w:r>
            <w:r>
              <w:rPr>
                <w:rFonts w:ascii="MS PGothic" w:eastAsia="MS PGothic" w:hAnsi="Times New Roman" w:cs="MS PGothic" w:hint="eastAsia"/>
                <w:sz w:val="12"/>
                <w:szCs w:val="12"/>
                <w:u w:val="single"/>
              </w:rPr>
              <w:t>⊕</w:t>
            </w:r>
          </w:p>
        </w:tc>
        <w:tc>
          <w:tcPr>
            <w:tcW w:w="12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(13.2)</w:t>
            </w:r>
          </w:p>
        </w:tc>
      </w:tr>
      <w:tr w:rsidR="003323E4" w:rsidRPr="00AF16BC">
        <w:trPr>
          <w:trHeight w:val="295"/>
        </w:trPr>
        <w:tc>
          <w:tcPr>
            <w:tcW w:w="1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87" w:lineRule="exact"/>
              <w:ind w:left="1300"/>
              <w:rPr>
                <w:rFonts w:ascii="Times New Roman" w:hAnsi="Times New Roman"/>
                <w:sz w:val="24"/>
                <w:szCs w:val="24"/>
              </w:rPr>
            </w:pPr>
            <w:r w:rsidRPr="00AF16BC">
              <w:rPr>
                <w:rFonts w:ascii="Times New Roman" w:hAnsi="Times New Roman"/>
                <w:i/>
                <w:iCs/>
                <w:w w:val="91"/>
              </w:rPr>
              <w:t>R</w:t>
            </w:r>
            <w:r>
              <w:rPr>
                <w:rFonts w:ascii="MS PGothic" w:eastAsia="MS PGothic" w:hAnsi="Times New Roman" w:cs="MS PGothic" w:hint="eastAsia"/>
                <w:w w:val="91"/>
                <w:sz w:val="25"/>
                <w:szCs w:val="25"/>
                <w:vertAlign w:val="subscript"/>
              </w:rPr>
              <w:t>⊕</w:t>
            </w:r>
          </w:p>
        </w:tc>
        <w:tc>
          <w:tcPr>
            <w:tcW w:w="30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2856"/>
              <w:jc w:val="right"/>
              <w:rPr>
                <w:rFonts w:ascii="Times New Roman" w:hAnsi="Times New Roman"/>
                <w:sz w:val="24"/>
                <w:szCs w:val="24"/>
              </w:rPr>
            </w:pPr>
            <w:r w:rsidRPr="00AF16BC">
              <w:rPr>
                <w:rFonts w:ascii="Times New Roman" w:hAnsi="Times New Roman"/>
                <w:w w:val="91"/>
                <w:sz w:val="13"/>
                <w:szCs w:val="13"/>
              </w:rPr>
              <w:t>2</w:t>
            </w:r>
          </w:p>
        </w:tc>
        <w:tc>
          <w:tcPr>
            <w:tcW w:w="1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bl>
    <w:p w:rsidR="003323E4" w:rsidRDefault="00281624">
      <w:pPr>
        <w:widowControl w:val="0"/>
        <w:overflowPunct w:val="0"/>
        <w:autoSpaceDE w:val="0"/>
        <w:autoSpaceDN w:val="0"/>
        <w:adjustRightInd w:val="0"/>
        <w:spacing w:after="0"/>
        <w:ind w:firstLine="397"/>
        <w:jc w:val="both"/>
        <w:rPr>
          <w:rFonts w:ascii="Times New Roman" w:hAnsi="Times New Roman"/>
          <w:sz w:val="24"/>
          <w:szCs w:val="24"/>
        </w:rPr>
      </w:pPr>
      <w:r>
        <w:rPr>
          <w:rFonts w:ascii="Arial" w:hAnsi="Arial" w:cs="Arial"/>
          <w:sz w:val="23"/>
          <w:szCs w:val="23"/>
        </w:rPr>
        <w:t>g - шамасын басқа әдістермен, айталық, маятниктің кезенің өлшеу арқылы анықтауға болады. Жер радиусын градустық өлшеулер арқылы анықтайды. Содан кейін (13.2) формуладан Жер массасын анықтау қиын емес.</w:t>
      </w:r>
    </w:p>
    <w:p w:rsidR="003323E4" w:rsidRDefault="003323E4">
      <w:pPr>
        <w:widowControl w:val="0"/>
        <w:autoSpaceDE w:val="0"/>
        <w:autoSpaceDN w:val="0"/>
        <w:adjustRightInd w:val="0"/>
        <w:spacing w:after="0" w:line="4" w:lineRule="exact"/>
        <w:rPr>
          <w:rFonts w:ascii="Times New Roman" w:hAnsi="Times New Roman"/>
          <w:sz w:val="24"/>
          <w:szCs w:val="24"/>
        </w:rPr>
      </w:pPr>
    </w:p>
    <w:tbl>
      <w:tblPr>
        <w:tblW w:w="0" w:type="auto"/>
        <w:tblInd w:w="660" w:type="dxa"/>
        <w:tblLayout w:type="fixed"/>
        <w:tblCellMar>
          <w:left w:w="0" w:type="dxa"/>
          <w:right w:w="0" w:type="dxa"/>
        </w:tblCellMar>
        <w:tblLook w:val="0000"/>
      </w:tblPr>
      <w:tblGrid>
        <w:gridCol w:w="620"/>
        <w:gridCol w:w="400"/>
        <w:gridCol w:w="120"/>
        <w:gridCol w:w="3940"/>
        <w:gridCol w:w="20"/>
      </w:tblGrid>
      <w:tr w:rsidR="003323E4" w:rsidRPr="00AF16BC">
        <w:trPr>
          <w:trHeight w:val="381"/>
        </w:trPr>
        <w:tc>
          <w:tcPr>
            <w:tcW w:w="62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322" w:lineRule="exact"/>
              <w:rPr>
                <w:rFonts w:ascii="Times New Roman" w:hAnsi="Times New Roman"/>
                <w:sz w:val="24"/>
                <w:szCs w:val="24"/>
              </w:rPr>
            </w:pPr>
            <w:r w:rsidRPr="00AF16BC">
              <w:rPr>
                <w:rFonts w:ascii="Times New Roman" w:hAnsi="Times New Roman"/>
                <w:i/>
                <w:iCs/>
                <w:sz w:val="24"/>
                <w:szCs w:val="24"/>
              </w:rPr>
              <w:t>M</w:t>
            </w:r>
            <w:r>
              <w:rPr>
                <w:rFonts w:ascii="MS PGothic" w:eastAsia="MS PGothic" w:hAnsi="Times New Roman" w:cs="MS PGothic" w:hint="eastAsia"/>
                <w:sz w:val="28"/>
                <w:szCs w:val="28"/>
                <w:vertAlign w:val="subscript"/>
              </w:rPr>
              <w:t>⊕</w:t>
            </w:r>
            <w:r w:rsidRPr="00AF16BC">
              <w:rPr>
                <w:rFonts w:ascii="Times New Roman" w:hAnsi="Times New Roman"/>
                <w:i/>
                <w:iCs/>
                <w:sz w:val="24"/>
                <w:szCs w:val="24"/>
              </w:rPr>
              <w:t xml:space="preserve"> </w:t>
            </w:r>
            <w:r w:rsidRPr="00AF16BC">
              <w:rPr>
                <w:rFonts w:ascii="Arial" w:hAnsi="Arial" w:cs="Arial"/>
                <w:sz w:val="24"/>
                <w:szCs w:val="24"/>
              </w:rPr>
              <w:t>=</w:t>
            </w:r>
          </w:p>
        </w:tc>
        <w:tc>
          <w:tcPr>
            <w:tcW w:w="40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322" w:lineRule="exact"/>
              <w:jc w:val="center"/>
              <w:rPr>
                <w:rFonts w:ascii="Times New Roman" w:hAnsi="Times New Roman"/>
                <w:sz w:val="24"/>
                <w:szCs w:val="24"/>
              </w:rPr>
            </w:pPr>
            <w:r w:rsidRPr="00AF16BC">
              <w:rPr>
                <w:rFonts w:ascii="Times New Roman" w:hAnsi="Times New Roman"/>
                <w:i/>
                <w:iCs/>
                <w:w w:val="99"/>
                <w:sz w:val="24"/>
                <w:szCs w:val="24"/>
              </w:rPr>
              <w:t>gR</w:t>
            </w:r>
            <w:r>
              <w:rPr>
                <w:rFonts w:ascii="MS PGothic" w:eastAsia="MS PGothic" w:hAnsi="Times New Roman" w:cs="MS PGothic" w:hint="eastAsia"/>
                <w:w w:val="99"/>
                <w:sz w:val="28"/>
                <w:szCs w:val="28"/>
                <w:vertAlign w:val="subscript"/>
              </w:rPr>
              <w:t>⊕</w:t>
            </w:r>
          </w:p>
        </w:tc>
        <w:tc>
          <w:tcPr>
            <w:tcW w:w="12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w w:val="84"/>
                <w:sz w:val="14"/>
                <w:szCs w:val="14"/>
              </w:rPr>
              <w:t>2</w:t>
            </w:r>
          </w:p>
        </w:tc>
        <w:tc>
          <w:tcPr>
            <w:tcW w:w="39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4"/>
                <w:szCs w:val="24"/>
              </w:rPr>
              <w:t>(13.3)</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99"/>
        </w:trPr>
        <w:tc>
          <w:tcPr>
            <w:tcW w:w="62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4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i/>
                <w:iCs/>
                <w:w w:val="92"/>
                <w:sz w:val="24"/>
                <w:szCs w:val="24"/>
              </w:rPr>
              <w:t>G</w:t>
            </w: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39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9"/>
        </w:trPr>
        <w:tc>
          <w:tcPr>
            <w:tcW w:w="6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39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87" w:lineRule="exact"/>
        <w:rPr>
          <w:rFonts w:ascii="Times New Roman" w:hAnsi="Times New Roman"/>
          <w:sz w:val="24"/>
          <w:szCs w:val="24"/>
        </w:rPr>
      </w:pPr>
    </w:p>
    <w:p w:rsidR="003323E4" w:rsidRDefault="00281624">
      <w:pPr>
        <w:widowControl w:val="0"/>
        <w:autoSpaceDE w:val="0"/>
        <w:autoSpaceDN w:val="0"/>
        <w:adjustRightInd w:val="0"/>
        <w:spacing w:after="0" w:line="368" w:lineRule="exact"/>
        <w:ind w:left="400"/>
        <w:rPr>
          <w:rFonts w:ascii="Times New Roman" w:hAnsi="Times New Roman"/>
          <w:sz w:val="24"/>
          <w:szCs w:val="24"/>
        </w:rPr>
      </w:pPr>
      <w:r>
        <w:rPr>
          <w:rFonts w:ascii="Times New Roman" w:hAnsi="Times New Roman"/>
          <w:sz w:val="24"/>
          <w:szCs w:val="24"/>
        </w:rPr>
        <w:t xml:space="preserve">Жер массасы m </w:t>
      </w:r>
      <w:r>
        <w:rPr>
          <w:rFonts w:ascii="MS PGothic" w:eastAsia="MS PGothic" w:hAnsi="Times New Roman" w:cs="MS PGothic" w:hint="eastAsia"/>
          <w:sz w:val="32"/>
          <w:szCs w:val="32"/>
          <w:vertAlign w:val="subscript"/>
        </w:rPr>
        <w:t>⊕</w:t>
      </w:r>
      <w:r>
        <w:rPr>
          <w:rFonts w:ascii="Arial" w:hAnsi="Arial" w:cs="Arial"/>
          <w:sz w:val="24"/>
          <w:szCs w:val="24"/>
        </w:rPr>
        <w:t>=5.976·10</w:t>
      </w:r>
      <w:r>
        <w:rPr>
          <w:rFonts w:ascii="Times New Roman" w:hAnsi="Times New Roman"/>
          <w:sz w:val="32"/>
          <w:szCs w:val="32"/>
          <w:vertAlign w:val="superscript"/>
        </w:rPr>
        <w:t>24</w:t>
      </w:r>
      <w:r>
        <w:rPr>
          <w:rFonts w:ascii="Arial" w:hAnsi="Arial" w:cs="Arial"/>
          <w:sz w:val="24"/>
          <w:szCs w:val="24"/>
        </w:rPr>
        <w:t>кг≈6·10</w:t>
      </w:r>
      <w:r>
        <w:rPr>
          <w:rFonts w:ascii="Times New Roman" w:hAnsi="Times New Roman"/>
          <w:sz w:val="32"/>
          <w:szCs w:val="32"/>
          <w:vertAlign w:val="superscript"/>
        </w:rPr>
        <w:t>24</w:t>
      </w:r>
      <w:r>
        <w:rPr>
          <w:rFonts w:ascii="Arial" w:hAnsi="Arial" w:cs="Arial"/>
          <w:sz w:val="24"/>
          <w:szCs w:val="24"/>
        </w:rPr>
        <w:t>кг</w:t>
      </w:r>
    </w:p>
    <w:p w:rsidR="003323E4" w:rsidRDefault="00281624">
      <w:pPr>
        <w:widowControl w:val="0"/>
        <w:overflowPunct w:val="0"/>
        <w:autoSpaceDE w:val="0"/>
        <w:autoSpaceDN w:val="0"/>
        <w:adjustRightInd w:val="0"/>
        <w:spacing w:after="0" w:line="241" w:lineRule="auto"/>
        <w:ind w:firstLine="397"/>
        <w:rPr>
          <w:rFonts w:ascii="Times New Roman" w:hAnsi="Times New Roman"/>
          <w:sz w:val="24"/>
          <w:szCs w:val="24"/>
        </w:rPr>
      </w:pPr>
      <w:r>
        <w:rPr>
          <w:rFonts w:ascii="Arial" w:hAnsi="Arial" w:cs="Arial"/>
          <w:sz w:val="24"/>
          <w:szCs w:val="24"/>
        </w:rPr>
        <w:t>Басқа аспан денесіне адам баласы аяқ аттап басқан кез</w:t>
      </w:r>
      <w:r>
        <w:rPr>
          <w:rFonts w:ascii="Times New Roman" w:hAnsi="Times New Roman"/>
          <w:sz w:val="24"/>
          <w:szCs w:val="24"/>
        </w:rPr>
        <w:t>-</w:t>
      </w:r>
      <w:r>
        <w:rPr>
          <w:rFonts w:ascii="Arial" w:hAnsi="Arial" w:cs="Arial"/>
          <w:sz w:val="24"/>
          <w:szCs w:val="24"/>
        </w:rPr>
        <w:t>де, осы әдісті пайдалануына болады.</w:t>
      </w:r>
    </w:p>
    <w:p w:rsidR="003323E4" w:rsidRDefault="00281624">
      <w:pPr>
        <w:widowControl w:val="0"/>
        <w:tabs>
          <w:tab w:val="left" w:pos="820"/>
        </w:tabs>
        <w:autoSpaceDE w:val="0"/>
        <w:autoSpaceDN w:val="0"/>
        <w:adjustRightInd w:val="0"/>
        <w:spacing w:after="0" w:line="240" w:lineRule="auto"/>
        <w:ind w:left="40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Arial" w:hAnsi="Arial" w:cs="Arial"/>
          <w:b/>
          <w:bCs/>
          <w:sz w:val="24"/>
          <w:szCs w:val="24"/>
        </w:rPr>
        <w:t>Серігі бар аспан денелерінің массаларын</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45" w:lineRule="auto"/>
        <w:rPr>
          <w:rFonts w:ascii="Times New Roman" w:hAnsi="Times New Roman"/>
          <w:sz w:val="24"/>
          <w:szCs w:val="24"/>
        </w:rPr>
      </w:pPr>
      <w:r>
        <w:rPr>
          <w:rFonts w:ascii="Arial" w:hAnsi="Arial" w:cs="Arial"/>
          <w:b/>
          <w:bCs/>
          <w:sz w:val="24"/>
          <w:szCs w:val="24"/>
        </w:rPr>
        <w:t>Кеплердің үшінші заңының дәл формуласын (12.29) қолдану арқылы анықтау.</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numPr>
          <w:ilvl w:val="0"/>
          <w:numId w:val="21"/>
        </w:numPr>
        <w:tabs>
          <w:tab w:val="clear" w:pos="720"/>
          <w:tab w:val="num" w:pos="716"/>
        </w:tabs>
        <w:overflowPunct w:val="0"/>
        <w:autoSpaceDE w:val="0"/>
        <w:autoSpaceDN w:val="0"/>
        <w:adjustRightInd w:val="0"/>
        <w:spacing w:after="0" w:line="232" w:lineRule="auto"/>
        <w:ind w:left="0" w:firstLine="404"/>
        <w:jc w:val="both"/>
        <w:rPr>
          <w:rFonts w:ascii="Times New Roman" w:hAnsi="Times New Roman"/>
        </w:rPr>
      </w:pPr>
      <w:r>
        <w:rPr>
          <w:rFonts w:ascii="Arial" w:hAnsi="Arial" w:cs="Arial"/>
        </w:rPr>
        <w:t>Планета мен серік, массалары m және m</w:t>
      </w:r>
      <w:r>
        <w:rPr>
          <w:rFonts w:ascii="Times New Roman" w:hAnsi="Times New Roman"/>
          <w:sz w:val="25"/>
          <w:szCs w:val="25"/>
          <w:vertAlign w:val="subscript"/>
        </w:rPr>
        <w:t>1</w:t>
      </w:r>
      <w:r>
        <w:rPr>
          <w:rFonts w:ascii="Arial" w:hAnsi="Arial" w:cs="Arial"/>
        </w:rPr>
        <w:t xml:space="preserve">, серік орбитасының үлкен жарты осі </w:t>
      </w:r>
      <w:r>
        <w:rPr>
          <w:rFonts w:ascii="Times New Roman" w:hAnsi="Times New Roman"/>
          <w:i/>
          <w:iCs/>
        </w:rPr>
        <w:t>а</w:t>
      </w:r>
      <w:r>
        <w:rPr>
          <w:rFonts w:ascii="Times New Roman" w:hAnsi="Times New Roman"/>
          <w:sz w:val="25"/>
          <w:szCs w:val="25"/>
          <w:vertAlign w:val="subscript"/>
        </w:rPr>
        <w:t>с</w:t>
      </w:r>
      <w:r>
        <w:rPr>
          <w:rFonts w:ascii="Arial" w:hAnsi="Arial" w:cs="Arial"/>
        </w:rPr>
        <w:t>, серіктің айналу кезені t</w:t>
      </w:r>
      <w:r>
        <w:rPr>
          <w:rFonts w:ascii="Arial" w:hAnsi="Arial" w:cs="Arial"/>
          <w:sz w:val="25"/>
          <w:szCs w:val="25"/>
          <w:vertAlign w:val="subscript"/>
        </w:rPr>
        <w:t>c</w:t>
      </w:r>
      <w:r>
        <w:rPr>
          <w:rFonts w:ascii="Times New Roman" w:hAnsi="Times New Roman"/>
        </w:rPr>
        <w:t>.</w:t>
      </w:r>
      <w:r>
        <w:rPr>
          <w:rFonts w:ascii="Arial" w:hAnsi="Arial" w:cs="Arial"/>
        </w:rPr>
        <w:t xml:space="preserve"> </w:t>
      </w:r>
    </w:p>
    <w:p w:rsidR="003323E4" w:rsidRDefault="003323E4">
      <w:pPr>
        <w:widowControl w:val="0"/>
        <w:autoSpaceDE w:val="0"/>
        <w:autoSpaceDN w:val="0"/>
        <w:adjustRightInd w:val="0"/>
        <w:spacing w:after="0" w:line="2" w:lineRule="exact"/>
        <w:rPr>
          <w:rFonts w:ascii="Times New Roman" w:hAnsi="Times New Roman"/>
        </w:rPr>
      </w:pPr>
    </w:p>
    <w:p w:rsidR="003323E4" w:rsidRPr="00AF16BC" w:rsidRDefault="00281624">
      <w:pPr>
        <w:widowControl w:val="0"/>
        <w:numPr>
          <w:ilvl w:val="0"/>
          <w:numId w:val="21"/>
        </w:numPr>
        <w:tabs>
          <w:tab w:val="clear" w:pos="720"/>
          <w:tab w:val="num" w:pos="689"/>
        </w:tabs>
        <w:overflowPunct w:val="0"/>
        <w:autoSpaceDE w:val="0"/>
        <w:autoSpaceDN w:val="0"/>
        <w:adjustRightInd w:val="0"/>
        <w:spacing w:after="0" w:line="243" w:lineRule="auto"/>
        <w:ind w:left="0" w:firstLine="404"/>
        <w:jc w:val="both"/>
        <w:rPr>
          <w:rFonts w:ascii="Arial" w:hAnsi="Arial" w:cs="Arial"/>
          <w:sz w:val="24"/>
          <w:szCs w:val="24"/>
          <w:lang w:val="ru-RU"/>
        </w:rPr>
      </w:pPr>
      <w:r w:rsidRPr="00AF16BC">
        <w:rPr>
          <w:rFonts w:ascii="Arial" w:hAnsi="Arial" w:cs="Arial"/>
          <w:sz w:val="24"/>
          <w:szCs w:val="24"/>
          <w:lang w:val="ru-RU"/>
        </w:rPr>
        <w:t xml:space="preserve">Күн және планета, массалары М және </w:t>
      </w:r>
      <w:r>
        <w:rPr>
          <w:rFonts w:ascii="Arial" w:hAnsi="Arial" w:cs="Arial"/>
          <w:sz w:val="24"/>
          <w:szCs w:val="24"/>
        </w:rPr>
        <w:t>m</w:t>
      </w:r>
      <w:r w:rsidRPr="00AF16BC">
        <w:rPr>
          <w:rFonts w:ascii="Arial" w:hAnsi="Arial" w:cs="Arial"/>
          <w:sz w:val="24"/>
          <w:szCs w:val="24"/>
          <w:lang w:val="ru-RU"/>
        </w:rPr>
        <w:t xml:space="preserve">, планета орбитасының үлкен шарты осы </w:t>
      </w:r>
      <w:r w:rsidRPr="00AF16BC">
        <w:rPr>
          <w:rFonts w:ascii="Times New Roman" w:hAnsi="Times New Roman"/>
          <w:i/>
          <w:iCs/>
          <w:sz w:val="24"/>
          <w:szCs w:val="24"/>
          <w:lang w:val="ru-RU"/>
        </w:rPr>
        <w:t>а</w:t>
      </w:r>
      <w:r w:rsidRPr="00AF16BC">
        <w:rPr>
          <w:rFonts w:ascii="Arial" w:hAnsi="Arial" w:cs="Arial"/>
          <w:sz w:val="24"/>
          <w:szCs w:val="24"/>
          <w:lang w:val="ru-RU"/>
        </w:rPr>
        <w:t xml:space="preserve">, планетаның айналу периоды Т. </w:t>
      </w:r>
    </w:p>
    <w:p w:rsidR="003323E4" w:rsidRPr="00AF16BC" w:rsidRDefault="00281624">
      <w:pPr>
        <w:widowControl w:val="0"/>
        <w:overflowPunct w:val="0"/>
        <w:autoSpaceDE w:val="0"/>
        <w:autoSpaceDN w:val="0"/>
        <w:adjustRightInd w:val="0"/>
        <w:spacing w:after="0" w:line="240" w:lineRule="auto"/>
        <w:ind w:left="400"/>
        <w:jc w:val="both"/>
        <w:rPr>
          <w:rFonts w:ascii="Arial" w:hAnsi="Arial" w:cs="Arial"/>
          <w:sz w:val="24"/>
          <w:szCs w:val="24"/>
          <w:lang w:val="ru-RU"/>
        </w:rPr>
      </w:pPr>
      <w:r w:rsidRPr="00AF16BC">
        <w:rPr>
          <w:rFonts w:ascii="Arial" w:hAnsi="Arial" w:cs="Arial"/>
          <w:sz w:val="24"/>
          <w:szCs w:val="24"/>
          <w:lang w:val="ru-RU"/>
        </w:rPr>
        <w:t xml:space="preserve">Кеплердің үшінші заңы бойынша: </w:t>
      </w:r>
    </w:p>
    <w:p w:rsidR="003323E4" w:rsidRPr="00AF16BC" w:rsidRDefault="00A3036D">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0" w:right="1020" w:bottom="435" w:left="1240" w:header="720" w:footer="720" w:gutter="0"/>
          <w:cols w:space="720" w:equalWidth="0">
            <w:col w:w="6140"/>
          </w:cols>
          <w:noEndnote/>
        </w:sectPr>
      </w:pPr>
      <w:r w:rsidRPr="00A3036D">
        <w:rPr>
          <w:noProof/>
        </w:rPr>
        <w:pict>
          <v:shape id="_x0000_s1167" type="#_x0000_t75" style="position:absolute;margin-left:203pt;margin-top:-4.4pt;width:82.4pt;height:35.3pt;z-index:-38" o:allowincell="f">
            <v:imagedata r:id="rId98" o:title=""/>
          </v:shape>
        </w:pic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1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160</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0" w:right="3960" w:bottom="435" w:left="4140" w:header="720" w:footer="720" w:gutter="0"/>
          <w:cols w:space="720" w:equalWidth="0">
            <w:col w:w="300"/>
          </w:cols>
          <w:noEndnote/>
        </w:sectPr>
      </w:pPr>
    </w:p>
    <w:p w:rsidR="003323E4" w:rsidRPr="00AF16BC" w:rsidRDefault="00281624">
      <w:pPr>
        <w:widowControl w:val="0"/>
        <w:autoSpaceDE w:val="0"/>
        <w:autoSpaceDN w:val="0"/>
        <w:adjustRightInd w:val="0"/>
        <w:spacing w:after="0" w:line="240" w:lineRule="auto"/>
        <w:ind w:left="400"/>
        <w:rPr>
          <w:rFonts w:ascii="Times New Roman" w:hAnsi="Times New Roman"/>
          <w:sz w:val="24"/>
          <w:szCs w:val="24"/>
          <w:lang w:val="ru-RU"/>
        </w:rPr>
      </w:pPr>
      <w:bookmarkStart w:id="158" w:name="page321"/>
      <w:bookmarkEnd w:id="158"/>
      <w:r w:rsidRPr="00AF16BC">
        <w:rPr>
          <w:rFonts w:ascii="Arial" w:hAnsi="Arial" w:cs="Arial"/>
          <w:sz w:val="24"/>
          <w:szCs w:val="24"/>
          <w:lang w:val="ru-RU"/>
        </w:rPr>
        <w:lastRenderedPageBreak/>
        <w:t>Осы теңдеуді мына түрге келтіруге болады.</w:t>
      </w:r>
    </w:p>
    <w:p w:rsidR="003323E4" w:rsidRPr="00AF16BC"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168" type="#_x0000_t75" style="position:absolute;margin-left:86.85pt;margin-top:10.45pt;width:132.5pt;height:36.75pt;z-index:-37" o:allowincell="f">
            <v:imagedata r:id="rId99" o:title=""/>
          </v:shape>
        </w:pict>
      </w:r>
      <w:r w:rsidRPr="00A3036D">
        <w:rPr>
          <w:noProof/>
        </w:rPr>
        <w:pict>
          <v:shape id="_x0000_s1169" type="#_x0000_t75" style="position:absolute;margin-left:199.8pt;margin-top:57.45pt;width:19.5pt;height:31.5pt;z-index:-36" o:allowincell="f">
            <v:imagedata r:id="rId100" o:title=""/>
          </v:shape>
        </w:pict>
      </w: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AF16BC" w:rsidRDefault="003323E4">
      <w:pPr>
        <w:widowControl w:val="0"/>
        <w:autoSpaceDE w:val="0"/>
        <w:autoSpaceDN w:val="0"/>
        <w:adjustRightInd w:val="0"/>
        <w:spacing w:after="0" w:line="388" w:lineRule="exact"/>
        <w:rPr>
          <w:rFonts w:ascii="Times New Roman" w:hAnsi="Times New Roman"/>
          <w:sz w:val="24"/>
          <w:szCs w:val="24"/>
          <w:lang w:val="ru-RU"/>
        </w:rPr>
      </w:pPr>
    </w:p>
    <w:tbl>
      <w:tblPr>
        <w:tblW w:w="0" w:type="auto"/>
        <w:tblLayout w:type="fixed"/>
        <w:tblCellMar>
          <w:left w:w="0" w:type="dxa"/>
          <w:right w:w="0" w:type="dxa"/>
        </w:tblCellMar>
        <w:tblLook w:val="0000"/>
      </w:tblPr>
      <w:tblGrid>
        <w:gridCol w:w="780"/>
        <w:gridCol w:w="2040"/>
        <w:gridCol w:w="1100"/>
        <w:gridCol w:w="2200"/>
        <w:gridCol w:w="20"/>
      </w:tblGrid>
      <w:tr w:rsidR="003323E4" w:rsidRPr="00AF16BC">
        <w:trPr>
          <w:trHeight w:val="316"/>
        </w:trPr>
        <w:tc>
          <w:tcPr>
            <w:tcW w:w="7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i/>
                <w:iCs/>
                <w:sz w:val="24"/>
                <w:szCs w:val="24"/>
                <w:u w:val="single"/>
              </w:rPr>
              <w:t>M</w:t>
            </w:r>
          </w:p>
        </w:tc>
        <w:tc>
          <w:tcPr>
            <w:tcW w:w="20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-нің шамасы өте</w:t>
            </w:r>
          </w:p>
        </w:tc>
        <w:tc>
          <w:tcPr>
            <w:tcW w:w="11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8"/>
                <w:sz w:val="24"/>
                <w:szCs w:val="24"/>
              </w:rPr>
              <w:t>үлкен, ал</w:t>
            </w:r>
          </w:p>
        </w:tc>
        <w:tc>
          <w:tcPr>
            <w:tcW w:w="22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шамасы кейбір</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3"/>
        </w:trPr>
        <w:tc>
          <w:tcPr>
            <w:tcW w:w="7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22" w:lineRule="exact"/>
              <w:jc w:val="right"/>
              <w:rPr>
                <w:rFonts w:ascii="Times New Roman" w:hAnsi="Times New Roman"/>
                <w:sz w:val="24"/>
                <w:szCs w:val="24"/>
              </w:rPr>
            </w:pPr>
            <w:r w:rsidRPr="00AF16BC">
              <w:rPr>
                <w:rFonts w:ascii="Times New Roman" w:hAnsi="Times New Roman"/>
                <w:i/>
                <w:iCs/>
                <w:sz w:val="24"/>
                <w:szCs w:val="24"/>
              </w:rPr>
              <w:t>m</w:t>
            </w:r>
          </w:p>
        </w:tc>
        <w:tc>
          <w:tcPr>
            <w:tcW w:w="20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1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4"/>
        </w:trPr>
        <w:tc>
          <w:tcPr>
            <w:tcW w:w="28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3"/>
                <w:sz w:val="24"/>
                <w:szCs w:val="24"/>
              </w:rPr>
              <w:t>планеталар және олардың</w:t>
            </w:r>
          </w:p>
        </w:tc>
        <w:tc>
          <w:tcPr>
            <w:tcW w:w="11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серіктері</w:t>
            </w:r>
          </w:p>
        </w:tc>
        <w:tc>
          <w:tcPr>
            <w:tcW w:w="22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үшін өте кіші, оны</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autoSpaceDE w:val="0"/>
        <w:autoSpaceDN w:val="0"/>
        <w:adjustRightInd w:val="0"/>
        <w:spacing w:after="0" w:line="208" w:lineRule="auto"/>
        <w:rPr>
          <w:rFonts w:ascii="Times New Roman" w:hAnsi="Times New Roman"/>
          <w:sz w:val="24"/>
          <w:szCs w:val="24"/>
        </w:rPr>
      </w:pPr>
      <w:r>
        <w:rPr>
          <w:rFonts w:ascii="Arial" w:hAnsi="Arial" w:cs="Arial"/>
          <w:sz w:val="23"/>
          <w:szCs w:val="23"/>
        </w:rPr>
        <w:t>ескермеуге болады. Теңдеудің оң жағындағы шамалар</w:t>
      </w:r>
    </w:p>
    <w:p w:rsidR="003323E4" w:rsidRDefault="00281624">
      <w:pPr>
        <w:widowControl w:val="0"/>
        <w:autoSpaceDE w:val="0"/>
        <w:autoSpaceDN w:val="0"/>
        <w:adjustRightInd w:val="0"/>
        <w:spacing w:after="0" w:line="184" w:lineRule="auto"/>
        <w:ind w:left="4480"/>
        <w:rPr>
          <w:rFonts w:ascii="Times New Roman" w:hAnsi="Times New Roman"/>
          <w:sz w:val="24"/>
          <w:szCs w:val="24"/>
        </w:rPr>
      </w:pPr>
      <w:r>
        <w:rPr>
          <w:rFonts w:ascii="Times New Roman" w:hAnsi="Times New Roman"/>
          <w:i/>
          <w:iCs/>
          <w:sz w:val="20"/>
          <w:szCs w:val="20"/>
          <w:u w:val="single"/>
        </w:rPr>
        <w:t>M</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183" w:lineRule="auto"/>
        <w:jc w:val="both"/>
        <w:rPr>
          <w:rFonts w:ascii="Times New Roman" w:hAnsi="Times New Roman"/>
          <w:sz w:val="24"/>
          <w:szCs w:val="24"/>
        </w:rPr>
      </w:pPr>
      <w:r>
        <w:rPr>
          <w:rFonts w:ascii="Arial" w:hAnsi="Arial" w:cs="Arial"/>
          <w:sz w:val="19"/>
          <w:szCs w:val="19"/>
        </w:rPr>
        <w:t xml:space="preserve">өлшенетін шамалар. Оларды өлшеп, </w:t>
      </w:r>
      <w:r>
        <w:rPr>
          <w:rFonts w:ascii="Times New Roman" w:hAnsi="Times New Roman"/>
          <w:i/>
          <w:iCs/>
          <w:sz w:val="34"/>
          <w:szCs w:val="34"/>
          <w:vertAlign w:val="subscript"/>
        </w:rPr>
        <w:t>m</w:t>
      </w:r>
      <w:r>
        <w:rPr>
          <w:rFonts w:ascii="Arial" w:hAnsi="Arial" w:cs="Arial"/>
          <w:sz w:val="19"/>
          <w:szCs w:val="19"/>
        </w:rPr>
        <w:t xml:space="preserve"> қатынасын анықтауға болады. Мысалы: Юпитер үшін </w:t>
      </w:r>
      <w:r>
        <w:rPr>
          <w:rFonts w:ascii="Times New Roman" w:hAnsi="Times New Roman"/>
          <w:i/>
          <w:iCs/>
          <w:sz w:val="34"/>
          <w:szCs w:val="34"/>
          <w:u w:val="single"/>
          <w:vertAlign w:val="superscript"/>
        </w:rPr>
        <w:t>M</w:t>
      </w:r>
      <w:r>
        <w:rPr>
          <w:rFonts w:ascii="Arial" w:hAnsi="Arial" w:cs="Arial"/>
          <w:sz w:val="19"/>
          <w:szCs w:val="19"/>
        </w:rPr>
        <w:t xml:space="preserve"> </w:t>
      </w:r>
      <w:r>
        <w:rPr>
          <w:rFonts w:ascii="Arial" w:hAnsi="Arial" w:cs="Arial"/>
          <w:sz w:val="34"/>
          <w:szCs w:val="34"/>
          <w:vertAlign w:val="subscript"/>
        </w:rPr>
        <w:t>=</w:t>
      </w:r>
      <w:r>
        <w:rPr>
          <w:rFonts w:ascii="Times New Roman" w:hAnsi="Times New Roman"/>
          <w:sz w:val="34"/>
          <w:szCs w:val="34"/>
          <w:vertAlign w:val="subscript"/>
        </w:rPr>
        <w:t>1050</w:t>
      </w:r>
      <w:r>
        <w:rPr>
          <w:rFonts w:ascii="Arial" w:hAnsi="Arial" w:cs="Arial"/>
          <w:sz w:val="34"/>
          <w:szCs w:val="34"/>
          <w:vertAlign w:val="subscript"/>
        </w:rPr>
        <w:t>,</w:t>
      </w:r>
      <w:r>
        <w:rPr>
          <w:rFonts w:ascii="Arial" w:hAnsi="Arial" w:cs="Arial"/>
          <w:sz w:val="19"/>
          <w:szCs w:val="19"/>
        </w:rPr>
        <w:t xml:space="preserve"> </w:t>
      </w:r>
      <w:r>
        <w:rPr>
          <w:rFonts w:ascii="Times New Roman" w:hAnsi="Times New Roman"/>
          <w:sz w:val="19"/>
          <w:szCs w:val="19"/>
        </w:rPr>
        <w:t>ал</w:t>
      </w:r>
    </w:p>
    <w:p w:rsidR="003323E4" w:rsidRDefault="00281624">
      <w:pPr>
        <w:widowControl w:val="0"/>
        <w:tabs>
          <w:tab w:val="num" w:pos="4760"/>
        </w:tabs>
        <w:autoSpaceDE w:val="0"/>
        <w:autoSpaceDN w:val="0"/>
        <w:adjustRightInd w:val="0"/>
        <w:spacing w:after="0" w:line="357" w:lineRule="exact"/>
        <w:rPr>
          <w:rFonts w:ascii="Times New Roman" w:hAnsi="Times New Roman"/>
          <w:sz w:val="24"/>
          <w:szCs w:val="24"/>
        </w:rPr>
      </w:pPr>
      <w:r>
        <w:rPr>
          <w:rFonts w:ascii="Arial" w:hAnsi="Arial" w:cs="Arial"/>
          <w:sz w:val="20"/>
          <w:szCs w:val="20"/>
        </w:rPr>
        <w:t xml:space="preserve">Жер үшін </w:t>
      </w:r>
      <w:r>
        <w:rPr>
          <w:rFonts w:ascii="Times New Roman" w:hAnsi="Times New Roman"/>
          <w:i/>
          <w:iCs/>
          <w:sz w:val="41"/>
          <w:szCs w:val="41"/>
          <w:u w:val="single"/>
          <w:vertAlign w:val="superscript"/>
        </w:rPr>
        <w:t>M</w:t>
      </w:r>
      <w:r>
        <w:rPr>
          <w:rFonts w:ascii="MS PGothic" w:eastAsia="MS PGothic" w:hAnsi="Arial" w:cs="MS PGothic" w:hint="eastAsia"/>
          <w:sz w:val="26"/>
          <w:szCs w:val="26"/>
          <w:u w:val="single"/>
          <w:vertAlign w:val="superscript"/>
        </w:rPr>
        <w:t>⊗</w:t>
      </w:r>
      <w:r>
        <w:rPr>
          <w:rFonts w:ascii="Arial" w:hAnsi="Arial" w:cs="Arial"/>
          <w:sz w:val="20"/>
          <w:szCs w:val="20"/>
        </w:rPr>
        <w:t xml:space="preserve"> </w:t>
      </w:r>
      <w:r>
        <w:rPr>
          <w:rFonts w:ascii="Arial" w:hAnsi="Arial" w:cs="Arial"/>
          <w:sz w:val="41"/>
          <w:szCs w:val="41"/>
          <w:vertAlign w:val="subscript"/>
        </w:rPr>
        <w:t>=</w:t>
      </w:r>
      <w:r>
        <w:rPr>
          <w:rFonts w:ascii="Arial" w:hAnsi="Arial" w:cs="Arial"/>
          <w:sz w:val="20"/>
          <w:szCs w:val="20"/>
        </w:rPr>
        <w:t xml:space="preserve"> </w:t>
      </w:r>
      <w:r>
        <w:rPr>
          <w:rFonts w:ascii="Times New Roman" w:hAnsi="Times New Roman"/>
          <w:sz w:val="41"/>
          <w:szCs w:val="41"/>
          <w:vertAlign w:val="subscript"/>
        </w:rPr>
        <w:t>333000</w:t>
      </w:r>
      <w:r>
        <w:rPr>
          <w:rFonts w:ascii="Times New Roman" w:hAnsi="Times New Roman"/>
          <w:sz w:val="20"/>
          <w:szCs w:val="20"/>
        </w:rPr>
        <w:t>.</w:t>
      </w:r>
      <w:r>
        <w:rPr>
          <w:rFonts w:ascii="Times New Roman" w:hAnsi="Times New Roman"/>
          <w:sz w:val="24"/>
          <w:szCs w:val="24"/>
        </w:rPr>
        <w:tab/>
      </w:r>
      <w:r>
        <w:rPr>
          <w:rFonts w:ascii="Times New Roman" w:hAnsi="Times New Roman"/>
          <w:i/>
          <w:iCs/>
          <w:sz w:val="37"/>
          <w:szCs w:val="37"/>
          <w:vertAlign w:val="superscript"/>
        </w:rPr>
        <w:t>m</w:t>
      </w:r>
    </w:p>
    <w:p w:rsidR="003323E4" w:rsidRDefault="00281624">
      <w:pPr>
        <w:widowControl w:val="0"/>
        <w:autoSpaceDE w:val="0"/>
        <w:autoSpaceDN w:val="0"/>
        <w:adjustRightInd w:val="0"/>
        <w:spacing w:after="0" w:line="364" w:lineRule="exact"/>
        <w:ind w:left="1160"/>
        <w:rPr>
          <w:rFonts w:ascii="Times New Roman" w:hAnsi="Times New Roman"/>
          <w:sz w:val="24"/>
          <w:szCs w:val="24"/>
        </w:rPr>
      </w:pPr>
      <w:r>
        <w:rPr>
          <w:rFonts w:ascii="Times New Roman" w:hAnsi="Times New Roman"/>
          <w:i/>
          <w:iCs/>
          <w:sz w:val="28"/>
          <w:szCs w:val="28"/>
        </w:rPr>
        <w:t>m</w:t>
      </w:r>
      <w:r>
        <w:rPr>
          <w:rFonts w:ascii="MS PGothic" w:eastAsia="MS PGothic" w:hAnsi="Times New Roman" w:cs="MS PGothic" w:hint="eastAsia"/>
          <w:sz w:val="33"/>
          <w:szCs w:val="33"/>
          <w:vertAlign w:val="subscript"/>
        </w:rPr>
        <w:t>⊕</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Pr="00AF16BC" w:rsidRDefault="00281624">
      <w:pPr>
        <w:widowControl w:val="0"/>
        <w:overflowPunct w:val="0"/>
        <w:autoSpaceDE w:val="0"/>
        <w:autoSpaceDN w:val="0"/>
        <w:adjustRightInd w:val="0"/>
        <w:spacing w:after="0" w:line="298" w:lineRule="auto"/>
        <w:ind w:firstLine="397"/>
        <w:jc w:val="both"/>
        <w:rPr>
          <w:rFonts w:ascii="Times New Roman" w:hAnsi="Times New Roman"/>
          <w:sz w:val="24"/>
          <w:szCs w:val="24"/>
          <w:lang w:val="ru-RU"/>
        </w:rPr>
      </w:pPr>
      <w:r>
        <w:rPr>
          <w:rFonts w:ascii="Arial" w:hAnsi="Arial" w:cs="Arial"/>
          <w:sz w:val="21"/>
          <w:szCs w:val="21"/>
        </w:rPr>
        <w:t xml:space="preserve">Бірақ Жермен салыстырғанда Ай массасы үлкендеу, оны ескермеуге болмайды. </w:t>
      </w:r>
      <w:r w:rsidRPr="00AF16BC">
        <w:rPr>
          <w:rFonts w:ascii="Arial" w:hAnsi="Arial" w:cs="Arial"/>
          <w:sz w:val="21"/>
          <w:szCs w:val="21"/>
          <w:lang w:val="ru-RU"/>
        </w:rPr>
        <w:t>Жер массасын анықтау үшін Ай массасын алдын ала табу керек. Ай массасын анықтау қиын есеп болып табылады. Бірақ Айдың тарту күшінің әсерінен Жер центрі шағын болса да эллипстік траекториямен қозғалуы тиіс, бір айда ортақ массалар центрін бір айналып шығуы керек, бұл өзгерістерді байқау үшін басқа аспан денесінің координаттарын үздіксіз өлшей отырып, сондай кезеңін болатын өзгерістерді іздеу қажет. Күн центрінің көрнекі орындарын ұзақ уақыт бойы дәл анықтап отырса, оның бойлығында айлық кезеңпен бір өзгерістер байқалған. Бұл өзгерістер “</w:t>
      </w:r>
      <w:r w:rsidRPr="00AF16BC">
        <w:rPr>
          <w:rFonts w:ascii="Arial" w:hAnsi="Arial" w:cs="Arial"/>
          <w:i/>
          <w:iCs/>
          <w:sz w:val="21"/>
          <w:szCs w:val="21"/>
          <w:lang w:val="ru-RU"/>
        </w:rPr>
        <w:t>Ай теңсіздігі</w:t>
      </w:r>
      <w:r w:rsidRPr="00AF16BC">
        <w:rPr>
          <w:rFonts w:ascii="Arial" w:hAnsi="Arial" w:cs="Arial"/>
          <w:sz w:val="21"/>
          <w:szCs w:val="21"/>
          <w:lang w:val="ru-RU"/>
        </w:rPr>
        <w:t>” деп аталған екен. Бұл өзгерістердің себебі: Жер центрінің шынында да Жер-Ай жүйесінің ортақ массалар центрін айнала эллипстік траекториямен қозғалуы болып шықты. (§15-ті қара)</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1" w:lineRule="auto"/>
        <w:ind w:firstLine="397"/>
        <w:jc w:val="both"/>
        <w:rPr>
          <w:rFonts w:ascii="Times New Roman" w:hAnsi="Times New Roman"/>
          <w:sz w:val="24"/>
          <w:szCs w:val="24"/>
          <w:lang w:val="ru-RU"/>
        </w:rPr>
      </w:pPr>
      <w:r w:rsidRPr="00AF16BC">
        <w:rPr>
          <w:rFonts w:ascii="Arial" w:hAnsi="Arial" w:cs="Arial"/>
          <w:sz w:val="24"/>
          <w:szCs w:val="24"/>
          <w:lang w:val="ru-RU"/>
        </w:rPr>
        <w:t>Бұл массалар центрі Жер центрінен 4650 км қашықтықта, Жер қабығының астында екен. Осы шаманы анықтағаннан кейін Жер мен Ай массаларының қатынасы анықталды.</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116"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161</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91" w:lineRule="auto"/>
        <w:ind w:firstLine="397"/>
        <w:jc w:val="both"/>
        <w:rPr>
          <w:rFonts w:ascii="Times New Roman" w:hAnsi="Times New Roman"/>
          <w:sz w:val="24"/>
          <w:szCs w:val="24"/>
          <w:lang w:val="ru-RU"/>
        </w:rPr>
      </w:pPr>
      <w:bookmarkStart w:id="159" w:name="page323"/>
      <w:bookmarkEnd w:id="159"/>
      <w:r w:rsidRPr="00AF16BC">
        <w:rPr>
          <w:rFonts w:ascii="Arial" w:hAnsi="Arial" w:cs="Arial"/>
          <w:lang w:val="ru-RU"/>
        </w:rPr>
        <w:lastRenderedPageBreak/>
        <w:t xml:space="preserve">Жер мен Айдың массасының қатынасы 1930-31 жылы Эрос кіші планетасының қозғалысын бақылау арқылы дәлірек анықталған. Кейін Жердің жасанды серіктерінің қозғалыстары арқылы да табылды. Айдың жасанды </w:t>
      </w:r>
      <w:r w:rsidRPr="00AF16BC">
        <w:rPr>
          <w:rFonts w:ascii="Times New Roman" w:hAnsi="Times New Roman"/>
          <w:lang w:val="ru-RU"/>
        </w:rPr>
        <w:t>се</w:t>
      </w:r>
      <w:r w:rsidRPr="00AF16BC">
        <w:rPr>
          <w:rFonts w:ascii="Arial" w:hAnsi="Arial" w:cs="Arial"/>
          <w:lang w:val="ru-RU"/>
        </w:rPr>
        <w:t>ріктерінің қозғалысы бойынша Ай массасы анықталғанда,</w:t>
      </w:r>
    </w:p>
    <w:tbl>
      <w:tblPr>
        <w:tblW w:w="0" w:type="auto"/>
        <w:tblLayout w:type="fixed"/>
        <w:tblCellMar>
          <w:left w:w="0" w:type="dxa"/>
          <w:right w:w="0" w:type="dxa"/>
        </w:tblCellMar>
        <w:tblLook w:val="0000"/>
      </w:tblPr>
      <w:tblGrid>
        <w:gridCol w:w="40"/>
        <w:gridCol w:w="340"/>
        <w:gridCol w:w="560"/>
        <w:gridCol w:w="1120"/>
        <w:gridCol w:w="740"/>
        <w:gridCol w:w="1100"/>
        <w:gridCol w:w="920"/>
        <w:gridCol w:w="560"/>
        <w:gridCol w:w="760"/>
        <w:gridCol w:w="20"/>
      </w:tblGrid>
      <w:tr w:rsidR="003323E4" w:rsidRPr="00394809">
        <w:trPr>
          <w:trHeight w:val="247"/>
        </w:trPr>
        <w:tc>
          <w:tcPr>
            <w:tcW w:w="6140" w:type="dxa"/>
            <w:gridSpan w:val="9"/>
            <w:tcBorders>
              <w:top w:val="nil"/>
              <w:left w:val="nil"/>
              <w:bottom w:val="nil"/>
              <w:right w:val="nil"/>
            </w:tcBorders>
            <w:vAlign w:val="bottom"/>
          </w:tcPr>
          <w:p w:rsidR="003323E4" w:rsidRPr="00AF16BC" w:rsidRDefault="00281624">
            <w:pPr>
              <w:widowControl w:val="0"/>
              <w:autoSpaceDE w:val="0"/>
              <w:autoSpaceDN w:val="0"/>
              <w:adjustRightInd w:val="0"/>
              <w:spacing w:after="0" w:line="246" w:lineRule="exact"/>
              <w:jc w:val="right"/>
              <w:rPr>
                <w:rFonts w:ascii="Times New Roman" w:hAnsi="Times New Roman"/>
                <w:sz w:val="24"/>
                <w:szCs w:val="24"/>
                <w:lang w:val="ru-RU"/>
              </w:rPr>
            </w:pPr>
            <w:r w:rsidRPr="00AF16BC">
              <w:rPr>
                <w:rFonts w:ascii="Arial" w:hAnsi="Arial" w:cs="Arial"/>
                <w:w w:val="91"/>
                <w:sz w:val="24"/>
                <w:szCs w:val="24"/>
                <w:lang w:val="ru-RU"/>
              </w:rPr>
              <w:t>соңғы қатынасқа сәйкес келді (1966). Сонымен бұл қатынас</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266"/>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lang w:val="ru-RU"/>
              </w:rPr>
            </w:pPr>
          </w:p>
        </w:tc>
        <w:tc>
          <w:tcPr>
            <w:tcW w:w="34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ind w:right="20"/>
              <w:jc w:val="right"/>
              <w:rPr>
                <w:rFonts w:ascii="Times New Roman" w:hAnsi="Times New Roman"/>
                <w:sz w:val="24"/>
                <w:szCs w:val="24"/>
              </w:rPr>
            </w:pPr>
            <w:r w:rsidRPr="00AF16BC">
              <w:rPr>
                <w:rFonts w:ascii="Times New Roman" w:hAnsi="Times New Roman"/>
                <w:sz w:val="21"/>
                <w:szCs w:val="21"/>
              </w:rPr>
              <w:t>1</w:t>
            </w:r>
          </w:p>
        </w:tc>
        <w:tc>
          <w:tcPr>
            <w:tcW w:w="242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93"/>
                <w:sz w:val="24"/>
                <w:szCs w:val="24"/>
              </w:rPr>
              <w:t>-ке тең болып шықты.</w:t>
            </w:r>
          </w:p>
        </w:tc>
        <w:tc>
          <w:tcPr>
            <w:tcW w:w="1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9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3"/>
                <w:szCs w:val="23"/>
              </w:rPr>
            </w:pPr>
          </w:p>
        </w:tc>
        <w:tc>
          <w:tcPr>
            <w:tcW w:w="132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460" w:lineRule="exact"/>
              <w:ind w:left="140"/>
              <w:rPr>
                <w:rFonts w:ascii="Times New Roman" w:hAnsi="Times New Roman"/>
                <w:sz w:val="24"/>
                <w:szCs w:val="24"/>
              </w:rPr>
            </w:pPr>
            <w:r w:rsidRPr="00AF16BC">
              <w:rPr>
                <w:rFonts w:ascii="Times New Roman" w:hAnsi="Times New Roman"/>
                <w:i/>
                <w:iCs/>
                <w:sz w:val="40"/>
                <w:szCs w:val="40"/>
                <w:u w:val="single"/>
                <w:vertAlign w:val="superscript"/>
              </w:rPr>
              <w:t>M</w:t>
            </w:r>
            <w:r>
              <w:rPr>
                <w:rFonts w:ascii="MS PGothic" w:eastAsia="MS PGothic" w:hAnsi="Times New Roman" w:cs="MS PGothic" w:hint="eastAsia"/>
                <w:sz w:val="24"/>
                <w:szCs w:val="24"/>
                <w:u w:val="single"/>
                <w:vertAlign w:val="superscript"/>
              </w:rPr>
              <w:t>⊗</w:t>
            </w:r>
            <w:r w:rsidRPr="00AF16BC">
              <w:rPr>
                <w:rFonts w:ascii="Times New Roman" w:hAnsi="Times New Roman"/>
                <w:sz w:val="20"/>
                <w:szCs w:val="20"/>
              </w:rPr>
              <w:t xml:space="preserve"> </w:t>
            </w:r>
            <w:r>
              <w:rPr>
                <w:rFonts w:ascii="MS PGothic" w:eastAsia="MS PGothic" w:hAnsi="Times New Roman" w:cs="MS PGothic"/>
                <w:sz w:val="20"/>
                <w:szCs w:val="20"/>
              </w:rPr>
              <w:t>=</w:t>
            </w:r>
            <w:r w:rsidRPr="00AF16BC">
              <w:rPr>
                <w:rFonts w:ascii="Times New Roman" w:hAnsi="Times New Roman"/>
                <w:sz w:val="20"/>
                <w:szCs w:val="20"/>
              </w:rPr>
              <w:t xml:space="preserve"> 333000</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80"/>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80" w:lineRule="exact"/>
              <w:jc w:val="center"/>
              <w:rPr>
                <w:rFonts w:ascii="Times New Roman" w:hAnsi="Times New Roman"/>
                <w:sz w:val="24"/>
                <w:szCs w:val="24"/>
              </w:rPr>
            </w:pPr>
            <w:r w:rsidRPr="00AF16BC">
              <w:rPr>
                <w:rFonts w:ascii="Times New Roman" w:hAnsi="Times New Roman"/>
                <w:w w:val="89"/>
                <w:sz w:val="20"/>
                <w:szCs w:val="20"/>
              </w:rPr>
              <w:t>81</w:t>
            </w:r>
            <w:r w:rsidRPr="00AF16BC">
              <w:rPr>
                <w:rFonts w:ascii="Arial" w:hAnsi="Arial" w:cs="Arial"/>
                <w:w w:val="89"/>
                <w:sz w:val="20"/>
                <w:szCs w:val="20"/>
              </w:rPr>
              <w:t>,</w:t>
            </w:r>
            <w:r w:rsidRPr="00AF16BC">
              <w:rPr>
                <w:rFonts w:ascii="Times New Roman" w:hAnsi="Times New Roman"/>
                <w:w w:val="89"/>
                <w:sz w:val="20"/>
                <w:szCs w:val="20"/>
              </w:rPr>
              <w:t>3</w:t>
            </w:r>
          </w:p>
        </w:tc>
        <w:tc>
          <w:tcPr>
            <w:tcW w:w="242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9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132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52"/>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6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52" w:lineRule="exact"/>
              <w:ind w:left="20"/>
              <w:rPr>
                <w:rFonts w:ascii="Times New Roman" w:hAnsi="Times New Roman"/>
                <w:sz w:val="24"/>
                <w:szCs w:val="24"/>
              </w:rPr>
            </w:pPr>
            <w:r w:rsidRPr="00AF16BC">
              <w:rPr>
                <w:rFonts w:ascii="Arial" w:hAnsi="Arial" w:cs="Arial"/>
                <w:sz w:val="24"/>
                <w:szCs w:val="24"/>
              </w:rPr>
              <w:t>Сонымен осы</w:t>
            </w:r>
          </w:p>
        </w:tc>
        <w:tc>
          <w:tcPr>
            <w:tcW w:w="27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52" w:lineRule="exact"/>
              <w:ind w:left="20"/>
              <w:rPr>
                <w:rFonts w:ascii="Times New Roman" w:hAnsi="Times New Roman"/>
                <w:sz w:val="24"/>
                <w:szCs w:val="24"/>
              </w:rPr>
            </w:pPr>
            <w:r w:rsidRPr="00AF16BC">
              <w:rPr>
                <w:rFonts w:ascii="Arial" w:hAnsi="Arial" w:cs="Arial"/>
                <w:sz w:val="24"/>
                <w:szCs w:val="24"/>
              </w:rPr>
              <w:t>қатынасты пайдаланып</w:t>
            </w:r>
          </w:p>
        </w:tc>
        <w:tc>
          <w:tcPr>
            <w:tcW w:w="5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51" w:lineRule="exact"/>
              <w:ind w:left="160"/>
              <w:rPr>
                <w:rFonts w:ascii="Times New Roman" w:hAnsi="Times New Roman"/>
                <w:sz w:val="24"/>
                <w:szCs w:val="24"/>
              </w:rPr>
            </w:pPr>
            <w:r w:rsidRPr="00AF16BC">
              <w:rPr>
                <w:rFonts w:ascii="Times New Roman" w:hAnsi="Times New Roman"/>
                <w:i/>
                <w:iCs/>
                <w:sz w:val="29"/>
                <w:szCs w:val="29"/>
                <w:vertAlign w:val="superscript"/>
              </w:rPr>
              <w:t>m</w:t>
            </w:r>
            <w:r>
              <w:rPr>
                <w:rFonts w:ascii="MS PGothic" w:eastAsia="MS PGothic" w:hAnsi="Times New Roman" w:cs="MS PGothic" w:hint="eastAsia"/>
                <w:sz w:val="11"/>
                <w:szCs w:val="11"/>
              </w:rPr>
              <w:t>⊕</w:t>
            </w: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20"/>
        </w:trPr>
        <w:tc>
          <w:tcPr>
            <w:tcW w:w="9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екендігі­</w:t>
            </w:r>
          </w:p>
        </w:tc>
        <w:tc>
          <w:tcPr>
            <w:tcW w:w="11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90"/>
                <w:sz w:val="24"/>
                <w:szCs w:val="24"/>
              </w:rPr>
              <w:t>табылып,</w:t>
            </w:r>
          </w:p>
        </w:tc>
        <w:tc>
          <w:tcPr>
            <w:tcW w:w="7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80"/>
              <w:rPr>
                <w:rFonts w:ascii="Times New Roman" w:hAnsi="Times New Roman"/>
                <w:sz w:val="24"/>
                <w:szCs w:val="24"/>
              </w:rPr>
            </w:pPr>
            <w:r w:rsidRPr="00AF16BC">
              <w:rPr>
                <w:rFonts w:ascii="Arial" w:hAnsi="Arial" w:cs="Arial"/>
                <w:sz w:val="24"/>
                <w:szCs w:val="24"/>
              </w:rPr>
              <w:t>Күн</w:t>
            </w:r>
          </w:p>
        </w:tc>
        <w:tc>
          <w:tcPr>
            <w:tcW w:w="11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sz w:val="24"/>
                <w:szCs w:val="24"/>
              </w:rPr>
              <w:t>массасы</w:t>
            </w:r>
          </w:p>
        </w:tc>
        <w:tc>
          <w:tcPr>
            <w:tcW w:w="14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76" w:lineRule="exact"/>
              <w:ind w:left="60"/>
              <w:rPr>
                <w:rFonts w:ascii="Times New Roman" w:hAnsi="Times New Roman"/>
                <w:sz w:val="24"/>
                <w:szCs w:val="24"/>
              </w:rPr>
            </w:pPr>
            <w:r w:rsidRPr="00AF16BC">
              <w:rPr>
                <w:rFonts w:ascii="Times New Roman" w:hAnsi="Times New Roman"/>
                <w:i/>
                <w:iCs/>
                <w:sz w:val="20"/>
                <w:szCs w:val="20"/>
              </w:rPr>
              <w:t>M</w:t>
            </w:r>
            <w:r>
              <w:rPr>
                <w:rFonts w:ascii="MS PGothic" w:eastAsia="MS PGothic" w:hAnsi="Times New Roman" w:cs="MS PGothic" w:hint="eastAsia"/>
                <w:sz w:val="24"/>
                <w:szCs w:val="24"/>
                <w:vertAlign w:val="subscript"/>
              </w:rPr>
              <w:t>⊗</w:t>
            </w:r>
            <w:r w:rsidRPr="00AF16BC">
              <w:rPr>
                <w:rFonts w:ascii="Times New Roman" w:hAnsi="Times New Roman"/>
                <w:i/>
                <w:iCs/>
                <w:sz w:val="20"/>
                <w:szCs w:val="20"/>
              </w:rPr>
              <w:t xml:space="preserve"> </w:t>
            </w:r>
            <w:r>
              <w:rPr>
                <w:rFonts w:ascii="MS PGothic" w:eastAsia="MS PGothic" w:hAnsi="Times New Roman" w:cs="MS PGothic"/>
                <w:sz w:val="20"/>
                <w:szCs w:val="20"/>
              </w:rPr>
              <w:t>=</w:t>
            </w:r>
            <w:r w:rsidRPr="00AF16BC">
              <w:rPr>
                <w:rFonts w:ascii="Times New Roman" w:hAnsi="Times New Roman"/>
                <w:i/>
                <w:iCs/>
                <w:sz w:val="20"/>
                <w:szCs w:val="20"/>
              </w:rPr>
              <w:t xml:space="preserve"> </w:t>
            </w:r>
            <w:r w:rsidRPr="00AF16BC">
              <w:rPr>
                <w:rFonts w:ascii="Times New Roman" w:hAnsi="Times New Roman"/>
                <w:sz w:val="20"/>
                <w:szCs w:val="20"/>
              </w:rPr>
              <w:t>2</w:t>
            </w:r>
            <w:r w:rsidRPr="00AF16BC">
              <w:rPr>
                <w:rFonts w:ascii="Times New Roman" w:hAnsi="Times New Roman"/>
                <w:i/>
                <w:iCs/>
                <w:sz w:val="20"/>
                <w:szCs w:val="20"/>
              </w:rPr>
              <w:t xml:space="preserve"> </w:t>
            </w:r>
            <w:r>
              <w:rPr>
                <w:rFonts w:ascii="MS PGothic" w:eastAsia="MS PGothic" w:hAnsi="Times New Roman" w:cs="MS PGothic" w:hint="eastAsia"/>
                <w:sz w:val="20"/>
                <w:szCs w:val="20"/>
              </w:rPr>
              <w:t>⋅</w:t>
            </w:r>
            <w:r w:rsidRPr="00AF16BC">
              <w:rPr>
                <w:rFonts w:ascii="Times New Roman" w:hAnsi="Times New Roman"/>
                <w:sz w:val="20"/>
                <w:szCs w:val="20"/>
              </w:rPr>
              <w:t>10</w:t>
            </w:r>
            <w:r w:rsidRPr="00AF16BC">
              <w:rPr>
                <w:rFonts w:ascii="Times New Roman" w:hAnsi="Times New Roman"/>
                <w:sz w:val="24"/>
                <w:szCs w:val="24"/>
                <w:vertAlign w:val="superscript"/>
              </w:rPr>
              <w:t>30</w:t>
            </w:r>
            <w:r w:rsidRPr="00AF16BC">
              <w:rPr>
                <w:rFonts w:ascii="Times New Roman" w:hAnsi="Times New Roman"/>
                <w:i/>
                <w:iCs/>
                <w:sz w:val="20"/>
                <w:szCs w:val="20"/>
              </w:rPr>
              <w:t xml:space="preserve"> </w:t>
            </w:r>
            <w:r w:rsidRPr="00AF16BC">
              <w:rPr>
                <w:rFonts w:ascii="Arial" w:hAnsi="Arial" w:cs="Arial"/>
                <w:i/>
                <w:iCs/>
                <w:sz w:val="20"/>
                <w:szCs w:val="20"/>
              </w:rPr>
              <w:t>кг</w:t>
            </w:r>
          </w:p>
        </w:tc>
        <w:tc>
          <w:tcPr>
            <w:tcW w:w="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болып</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4"/>
        </w:trPr>
        <w:tc>
          <w:tcPr>
            <w:tcW w:w="9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шықты.</w:t>
            </w:r>
          </w:p>
        </w:tc>
        <w:tc>
          <w:tcPr>
            <w:tcW w:w="11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9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20"/>
        </w:trPr>
        <w:tc>
          <w:tcPr>
            <w:tcW w:w="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24"/>
                <w:szCs w:val="24"/>
              </w:rPr>
              <w:t>Күн</w:t>
            </w:r>
          </w:p>
        </w:tc>
        <w:tc>
          <w:tcPr>
            <w:tcW w:w="11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jc w:val="center"/>
              <w:rPr>
                <w:rFonts w:ascii="Times New Roman" w:hAnsi="Times New Roman"/>
                <w:sz w:val="24"/>
                <w:szCs w:val="24"/>
              </w:rPr>
            </w:pPr>
            <w:r w:rsidRPr="00AF16BC">
              <w:rPr>
                <w:rFonts w:ascii="Arial" w:hAnsi="Arial" w:cs="Arial"/>
                <w:w w:val="89"/>
                <w:sz w:val="24"/>
                <w:szCs w:val="24"/>
              </w:rPr>
              <w:t>массасын</w:t>
            </w:r>
          </w:p>
        </w:tc>
        <w:tc>
          <w:tcPr>
            <w:tcW w:w="7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60"/>
              <w:rPr>
                <w:rFonts w:ascii="Times New Roman" w:hAnsi="Times New Roman"/>
                <w:sz w:val="24"/>
                <w:szCs w:val="24"/>
              </w:rPr>
            </w:pPr>
            <w:r w:rsidRPr="00AF16BC">
              <w:rPr>
                <w:rFonts w:ascii="Arial" w:hAnsi="Arial" w:cs="Arial"/>
                <w:w w:val="98"/>
                <w:sz w:val="24"/>
                <w:szCs w:val="24"/>
              </w:rPr>
              <w:t>біле</w:t>
            </w:r>
          </w:p>
        </w:tc>
        <w:tc>
          <w:tcPr>
            <w:tcW w:w="11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0"/>
              <w:rPr>
                <w:rFonts w:ascii="Times New Roman" w:hAnsi="Times New Roman"/>
                <w:sz w:val="24"/>
                <w:szCs w:val="24"/>
              </w:rPr>
            </w:pPr>
            <w:r w:rsidRPr="00AF16BC">
              <w:rPr>
                <w:rFonts w:ascii="Arial" w:hAnsi="Arial" w:cs="Arial"/>
                <w:w w:val="95"/>
                <w:sz w:val="24"/>
                <w:szCs w:val="24"/>
              </w:rPr>
              <w:t>отырып,</w:t>
            </w:r>
          </w:p>
        </w:tc>
        <w:tc>
          <w:tcPr>
            <w:tcW w:w="9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20"/>
              <w:rPr>
                <w:rFonts w:ascii="Times New Roman" w:hAnsi="Times New Roman"/>
                <w:sz w:val="24"/>
                <w:szCs w:val="24"/>
              </w:rPr>
            </w:pPr>
            <w:r w:rsidRPr="00AF16BC">
              <w:rPr>
                <w:rFonts w:ascii="Arial" w:hAnsi="Arial" w:cs="Arial"/>
                <w:sz w:val="24"/>
                <w:szCs w:val="24"/>
              </w:rPr>
              <w:t>серігі</w:t>
            </w:r>
          </w:p>
        </w:tc>
        <w:tc>
          <w:tcPr>
            <w:tcW w:w="5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40"/>
              <w:rPr>
                <w:rFonts w:ascii="Times New Roman" w:hAnsi="Times New Roman"/>
                <w:sz w:val="24"/>
                <w:szCs w:val="24"/>
              </w:rPr>
            </w:pPr>
            <w:r w:rsidRPr="00AF16BC">
              <w:rPr>
                <w:rFonts w:ascii="Arial" w:hAnsi="Arial" w:cs="Arial"/>
                <w:w w:val="98"/>
                <w:sz w:val="24"/>
                <w:szCs w:val="24"/>
              </w:rPr>
              <w:t>бар</w:t>
            </w:r>
          </w:p>
        </w:tc>
        <w:tc>
          <w:tcPr>
            <w:tcW w:w="7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басқа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6" w:lineRule="exact"/>
        <w:rPr>
          <w:rFonts w:ascii="Times New Roman" w:hAnsi="Times New Roman"/>
          <w:sz w:val="24"/>
          <w:szCs w:val="24"/>
        </w:rPr>
      </w:pPr>
    </w:p>
    <w:p w:rsidR="003323E4" w:rsidRPr="00AF16BC" w:rsidRDefault="00281624">
      <w:pPr>
        <w:widowControl w:val="0"/>
        <w:overflowPunct w:val="0"/>
        <w:autoSpaceDE w:val="0"/>
        <w:autoSpaceDN w:val="0"/>
        <w:adjustRightInd w:val="0"/>
        <w:spacing w:after="0" w:line="271" w:lineRule="auto"/>
        <w:jc w:val="both"/>
        <w:rPr>
          <w:rFonts w:ascii="Times New Roman" w:hAnsi="Times New Roman"/>
          <w:sz w:val="24"/>
          <w:szCs w:val="24"/>
          <w:lang w:val="ru-RU"/>
        </w:rPr>
      </w:pPr>
      <w:r w:rsidRPr="00AF16BC">
        <w:rPr>
          <w:rFonts w:ascii="Arial" w:hAnsi="Arial" w:cs="Arial"/>
          <w:lang w:val="ru-RU"/>
        </w:rPr>
        <w:t>планеталардың да массасын анықтауға болады. Жер мен Ай тәрізді, Плутон мен Харон массалары бір-біріне жақын. Сондықтан бұларды қосарлы планета деп атайды.</w:t>
      </w:r>
    </w:p>
    <w:p w:rsidR="003323E4" w:rsidRPr="00AF16BC" w:rsidRDefault="00A3036D">
      <w:pPr>
        <w:widowControl w:val="0"/>
        <w:autoSpaceDE w:val="0"/>
        <w:autoSpaceDN w:val="0"/>
        <w:adjustRightInd w:val="0"/>
        <w:spacing w:after="0" w:line="3" w:lineRule="exact"/>
        <w:rPr>
          <w:rFonts w:ascii="Times New Roman" w:hAnsi="Times New Roman"/>
          <w:sz w:val="24"/>
          <w:szCs w:val="24"/>
          <w:lang w:val="ru-RU"/>
        </w:rPr>
      </w:pPr>
      <w:r w:rsidRPr="00A3036D">
        <w:rPr>
          <w:noProof/>
        </w:rPr>
        <w:pict>
          <v:line id="_x0000_s1170" style="position:absolute;z-index:-35" from="107.65pt,-.6pt" to="193.6pt,-.6pt" o:allowincell="f" strokeweight=".20672mm"/>
        </w:pict>
      </w:r>
    </w:p>
    <w:p w:rsidR="003323E4" w:rsidRPr="00AF16BC"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lang w:val="ru-RU"/>
        </w:rPr>
      </w:pPr>
      <w:r w:rsidRPr="00AF16BC">
        <w:rPr>
          <w:rFonts w:ascii="Arial" w:hAnsi="Arial" w:cs="Arial"/>
          <w:b/>
          <w:bCs/>
          <w:sz w:val="21"/>
          <w:szCs w:val="21"/>
          <w:lang w:val="ru-RU"/>
        </w:rPr>
        <w:t>3. Серіктері жоқ планеталардың массаларын, олар­ дың басқа аспан денелерінің қозғалысына түсірген әсері</w:t>
      </w:r>
    </w:p>
    <w:p w:rsidR="003323E4" w:rsidRPr="00AF16BC" w:rsidRDefault="00281624">
      <w:pPr>
        <w:widowControl w:val="0"/>
        <w:autoSpaceDE w:val="0"/>
        <w:autoSpaceDN w:val="0"/>
        <w:adjustRightInd w:val="0"/>
        <w:spacing w:after="0" w:line="207" w:lineRule="auto"/>
        <w:rPr>
          <w:rFonts w:ascii="Times New Roman" w:hAnsi="Times New Roman"/>
          <w:sz w:val="24"/>
          <w:szCs w:val="24"/>
          <w:lang w:val="ru-RU"/>
        </w:rPr>
      </w:pPr>
      <w:r w:rsidRPr="00AF16BC">
        <w:rPr>
          <w:rFonts w:ascii="Arial" w:hAnsi="Arial" w:cs="Arial"/>
          <w:b/>
          <w:bCs/>
          <w:sz w:val="24"/>
          <w:szCs w:val="24"/>
          <w:lang w:val="ru-RU"/>
        </w:rPr>
        <w:t>бойынша анықтайды.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0" w:lineRule="auto"/>
        <w:ind w:firstLine="397"/>
        <w:jc w:val="both"/>
        <w:rPr>
          <w:rFonts w:ascii="Times New Roman" w:hAnsi="Times New Roman"/>
          <w:sz w:val="24"/>
          <w:szCs w:val="24"/>
          <w:lang w:val="ru-RU"/>
        </w:rPr>
      </w:pPr>
      <w:r w:rsidRPr="00AF16BC">
        <w:rPr>
          <w:rFonts w:ascii="Arial" w:hAnsi="Arial" w:cs="Arial"/>
          <w:i/>
          <w:iCs/>
          <w:sz w:val="23"/>
          <w:szCs w:val="23"/>
          <w:lang w:val="ru-RU"/>
        </w:rPr>
        <w:t xml:space="preserve">мысалы: </w:t>
      </w:r>
      <w:r w:rsidRPr="00AF16BC">
        <w:rPr>
          <w:rFonts w:ascii="Arial" w:hAnsi="Arial" w:cs="Arial"/>
          <w:sz w:val="23"/>
          <w:szCs w:val="23"/>
          <w:lang w:val="ru-RU"/>
        </w:rPr>
        <w:t>Меркурий мен Шолпанның массасын</w:t>
      </w:r>
      <w:r w:rsidRPr="00AF16BC">
        <w:rPr>
          <w:rFonts w:ascii="Arial" w:hAnsi="Arial" w:cs="Arial"/>
          <w:i/>
          <w:iCs/>
          <w:sz w:val="23"/>
          <w:szCs w:val="23"/>
          <w:lang w:val="ru-RU"/>
        </w:rPr>
        <w:t xml:space="preserve"> </w:t>
      </w:r>
      <w:r w:rsidRPr="00AF16BC">
        <w:rPr>
          <w:rFonts w:ascii="Arial" w:hAnsi="Arial" w:cs="Arial"/>
          <w:sz w:val="23"/>
          <w:szCs w:val="23"/>
          <w:lang w:val="ru-RU"/>
        </w:rPr>
        <w:t>анықтау үшін, осы денелердің басқа денелердің кеңістік қозғалысына ұйтқу әсері зерттелді. Бұл денелерге Жердің, Марстың, кейбір кіші планеталардың және Энке-Баклунд кометасының қозғалысына тигізетін ұйтқытушы әсерлері бойынша массалары анықталды.</w:t>
      </w:r>
    </w:p>
    <w:p w:rsidR="003323E4" w:rsidRPr="00AF16BC" w:rsidRDefault="003323E4">
      <w:pPr>
        <w:widowControl w:val="0"/>
        <w:autoSpaceDE w:val="0"/>
        <w:autoSpaceDN w:val="0"/>
        <w:adjustRightInd w:val="0"/>
        <w:spacing w:after="0" w:line="22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ind w:left="1160"/>
        <w:rPr>
          <w:rFonts w:ascii="Times New Roman" w:hAnsi="Times New Roman"/>
          <w:sz w:val="24"/>
          <w:szCs w:val="24"/>
          <w:lang w:val="ru-RU"/>
        </w:rPr>
      </w:pPr>
      <w:r w:rsidRPr="00AF16BC">
        <w:rPr>
          <w:rFonts w:ascii="Arial" w:hAnsi="Arial" w:cs="Arial"/>
          <w:b/>
          <w:bCs/>
          <w:i/>
          <w:iCs/>
          <w:sz w:val="24"/>
          <w:szCs w:val="24"/>
          <w:lang w:val="ru-RU"/>
        </w:rPr>
        <w:t>§14. Күн жүйесіндегі аспан денелері</w:t>
      </w:r>
    </w:p>
    <w:p w:rsidR="003323E4" w:rsidRPr="00AF16BC" w:rsidRDefault="003323E4">
      <w:pPr>
        <w:widowControl w:val="0"/>
        <w:autoSpaceDE w:val="0"/>
        <w:autoSpaceDN w:val="0"/>
        <w:adjustRightInd w:val="0"/>
        <w:spacing w:after="0" w:line="300"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5" w:lineRule="auto"/>
        <w:ind w:right="20" w:firstLine="397"/>
        <w:jc w:val="both"/>
        <w:rPr>
          <w:rFonts w:ascii="Times New Roman" w:hAnsi="Times New Roman"/>
          <w:sz w:val="24"/>
          <w:szCs w:val="24"/>
          <w:lang w:val="ru-RU"/>
        </w:rPr>
      </w:pPr>
      <w:r w:rsidRPr="00AF16BC">
        <w:rPr>
          <w:rFonts w:ascii="Arial" w:hAnsi="Arial" w:cs="Arial"/>
          <w:b/>
          <w:bCs/>
          <w:i/>
          <w:iCs/>
          <w:lang w:val="ru-RU"/>
        </w:rPr>
        <w:t xml:space="preserve">Күн жүйесі </w:t>
      </w:r>
      <w:r w:rsidRPr="00AF16BC">
        <w:rPr>
          <w:rFonts w:ascii="Arial" w:hAnsi="Arial" w:cs="Arial"/>
          <w:b/>
          <w:bCs/>
          <w:lang w:val="ru-RU"/>
        </w:rPr>
        <w:t>деп Күн және оны айнала қозғалатын</w:t>
      </w:r>
      <w:r w:rsidRPr="00AF16BC">
        <w:rPr>
          <w:rFonts w:ascii="Arial" w:hAnsi="Arial" w:cs="Arial"/>
          <w:b/>
          <w:bCs/>
          <w:i/>
          <w:iCs/>
          <w:lang w:val="ru-RU"/>
        </w:rPr>
        <w:t xml:space="preserve"> </w:t>
      </w:r>
      <w:r w:rsidRPr="00AF16BC">
        <w:rPr>
          <w:rFonts w:ascii="Arial" w:hAnsi="Arial" w:cs="Arial"/>
          <w:b/>
          <w:bCs/>
          <w:lang w:val="ru-RU"/>
        </w:rPr>
        <w:t>материалдық денелерден және олардың арасындағы шаң - тозаңнан, газдан құралған үлкен жүйені айтады.</w:t>
      </w:r>
    </w:p>
    <w:p w:rsidR="003323E4" w:rsidRPr="00AF16BC" w:rsidRDefault="00281624">
      <w:pPr>
        <w:widowControl w:val="0"/>
        <w:overflowPunct w:val="0"/>
        <w:autoSpaceDE w:val="0"/>
        <w:autoSpaceDN w:val="0"/>
        <w:adjustRightInd w:val="0"/>
        <w:spacing w:after="0" w:line="292" w:lineRule="auto"/>
        <w:ind w:right="20" w:firstLine="397"/>
        <w:jc w:val="both"/>
        <w:rPr>
          <w:rFonts w:ascii="Times New Roman" w:hAnsi="Times New Roman"/>
          <w:sz w:val="24"/>
          <w:szCs w:val="24"/>
          <w:lang w:val="ru-RU"/>
        </w:rPr>
      </w:pPr>
      <w:r w:rsidRPr="00AF16BC">
        <w:rPr>
          <w:rFonts w:ascii="Arial" w:hAnsi="Arial" w:cs="Arial"/>
          <w:lang w:val="ru-RU"/>
        </w:rPr>
        <w:t>Күнді айнала эллипстік траекториялармен үлкен, сфералық пішінді, үлкендігі Жермен шамалас, тіпті одан да үлкен 9 планета қозғалады деп есептеліп келді. Бұлардың атаулары: (Күннен алыстаған ретімен) Меркурий, Шолпан,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69"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74"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162</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69"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60" w:lineRule="auto"/>
        <w:jc w:val="both"/>
        <w:rPr>
          <w:rFonts w:ascii="Times New Roman" w:hAnsi="Times New Roman"/>
          <w:sz w:val="24"/>
          <w:szCs w:val="24"/>
          <w:lang w:val="ru-RU"/>
        </w:rPr>
      </w:pPr>
      <w:bookmarkStart w:id="160" w:name="page325"/>
      <w:bookmarkEnd w:id="160"/>
      <w:r w:rsidRPr="00AF16BC">
        <w:rPr>
          <w:rFonts w:ascii="Arial" w:hAnsi="Arial" w:cs="Arial"/>
          <w:sz w:val="23"/>
          <w:szCs w:val="23"/>
          <w:lang w:val="ru-RU"/>
        </w:rPr>
        <w:lastRenderedPageBreak/>
        <w:t>Марс, Юпитер, Сатурн, Уран, Нептун және Плутон. Сатурннан кейінгі планеталар Коперник ілімі орныққаннан кейін ашылды. Соңғысы Плутон - жақында, 1930 жылы ғана ашылды. Қазір кейбір астрономдардың – Плутонның орбитасының сыртында 10-шы планета болуы мүмкін деген болжамы бар болатын. Бірақ бұл аспан денесі осы уақытқа дейін табылмай келді.</w:t>
      </w:r>
    </w:p>
    <w:p w:rsidR="003323E4" w:rsidRPr="00AF16BC"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lang w:val="ru-RU"/>
        </w:rPr>
      </w:pPr>
      <w:r w:rsidRPr="00AF16BC">
        <w:rPr>
          <w:rFonts w:ascii="Arial" w:hAnsi="Arial" w:cs="Arial"/>
          <w:sz w:val="23"/>
          <w:szCs w:val="23"/>
          <w:lang w:val="ru-RU"/>
        </w:rPr>
        <w:t xml:space="preserve">Бұл аспан денелері кейінгі кезге дейін – </w:t>
      </w:r>
      <w:r w:rsidRPr="00AF16BC">
        <w:rPr>
          <w:rFonts w:ascii="Arial" w:hAnsi="Arial" w:cs="Arial"/>
          <w:i/>
          <w:iCs/>
          <w:sz w:val="23"/>
          <w:szCs w:val="23"/>
          <w:lang w:val="ru-RU"/>
        </w:rPr>
        <w:t>үлкен</w:t>
      </w:r>
      <w:r w:rsidRPr="00AF16BC">
        <w:rPr>
          <w:rFonts w:ascii="Arial" w:hAnsi="Arial" w:cs="Arial"/>
          <w:sz w:val="23"/>
          <w:szCs w:val="23"/>
          <w:lang w:val="ru-RU"/>
        </w:rPr>
        <w:t xml:space="preserve"> </w:t>
      </w:r>
      <w:r w:rsidRPr="00AF16BC">
        <w:rPr>
          <w:rFonts w:ascii="Arial" w:hAnsi="Arial" w:cs="Arial"/>
          <w:i/>
          <w:iCs/>
          <w:sz w:val="23"/>
          <w:szCs w:val="23"/>
          <w:lang w:val="ru-RU"/>
        </w:rPr>
        <w:t xml:space="preserve">планеталар </w:t>
      </w:r>
      <w:r w:rsidRPr="00AF16BC">
        <w:rPr>
          <w:rFonts w:ascii="Arial" w:hAnsi="Arial" w:cs="Arial"/>
          <w:sz w:val="23"/>
          <w:szCs w:val="23"/>
          <w:lang w:val="ru-RU"/>
        </w:rPr>
        <w:t>деп аталып келді.</w:t>
      </w:r>
      <w:r w:rsidRPr="00AF16BC">
        <w:rPr>
          <w:rFonts w:ascii="Arial" w:hAnsi="Arial" w:cs="Arial"/>
          <w:i/>
          <w:iCs/>
          <w:sz w:val="23"/>
          <w:szCs w:val="23"/>
          <w:lang w:val="ru-RU"/>
        </w:rPr>
        <w:t xml:space="preserve"> </w:t>
      </w:r>
      <w:r w:rsidRPr="00AF16BC">
        <w:rPr>
          <w:rFonts w:ascii="Arial" w:hAnsi="Arial" w:cs="Arial"/>
          <w:sz w:val="23"/>
          <w:szCs w:val="23"/>
          <w:lang w:val="ru-RU"/>
        </w:rPr>
        <w:t>Бұлардың пішіндері</w:t>
      </w:r>
      <w:r w:rsidRPr="00AF16BC">
        <w:rPr>
          <w:rFonts w:ascii="Arial" w:hAnsi="Arial" w:cs="Arial"/>
          <w:i/>
          <w:iCs/>
          <w:sz w:val="23"/>
          <w:szCs w:val="23"/>
          <w:lang w:val="ru-RU"/>
        </w:rPr>
        <w:t xml:space="preserve"> </w:t>
      </w:r>
      <w:r w:rsidRPr="00AF16BC">
        <w:rPr>
          <w:rFonts w:ascii="Arial" w:hAnsi="Arial" w:cs="Arial"/>
          <w:sz w:val="23"/>
          <w:szCs w:val="23"/>
          <w:lang w:val="ru-RU"/>
        </w:rPr>
        <w:t>айналу эллипсоидтарына жақын, олар өзіндік айналу осі бойындағы диаметрі бойымен сығылған. Ең үлкені – Юпитер, диаметрі Жердікінен 11,2 есе үлкен. Сатурн, Уран, Нептун да үлкен денелер. Өлшемдері жағынан Жерге ең жақыны Шолпан, ал планеталардың ең кішісі – Меркурий. Планеталар масса бойынша да бір-біріне ұқсамайды. Ең үлкен масса – Юпитерде, ал ең кішісі – Меркурийде. Барлық планеталардың массалары Күн массасымен салыстырғанда өте аз, Күн массасының 0,31%-ін құрайды (қосымшаны қараңыз).</w:t>
      </w:r>
    </w:p>
    <w:p w:rsidR="003323E4" w:rsidRPr="00AF16BC" w:rsidRDefault="003323E4">
      <w:pPr>
        <w:widowControl w:val="0"/>
        <w:autoSpaceDE w:val="0"/>
        <w:autoSpaceDN w:val="0"/>
        <w:adjustRightInd w:val="0"/>
        <w:spacing w:after="0" w:line="8"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5"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Күн жүйесіне кіретін денелердің біразы планеталарды айнала қозғалады. Бұл – </w:t>
      </w:r>
      <w:r w:rsidRPr="00AF16BC">
        <w:rPr>
          <w:rFonts w:ascii="Arial" w:hAnsi="Arial" w:cs="Arial"/>
          <w:i/>
          <w:iCs/>
          <w:sz w:val="21"/>
          <w:szCs w:val="21"/>
          <w:lang w:val="ru-RU"/>
        </w:rPr>
        <w:t>планета серіктері</w:t>
      </w:r>
      <w:r w:rsidRPr="00AF16BC">
        <w:rPr>
          <w:rFonts w:ascii="Arial" w:hAnsi="Arial" w:cs="Arial"/>
          <w:sz w:val="21"/>
          <w:szCs w:val="21"/>
          <w:lang w:val="ru-RU"/>
        </w:rPr>
        <w:t xml:space="preserve"> деп аталатын үлкенді-кішілі денелер. Жердің серігі – Ай. Марстың серіктері – Фобос және Деймос. Юпитер, Сатурн, Уран мен Нептунның серіктері орасан көп. Серіктердің, сақиналардың ашылуы тарихын [11]-тан оқып танысуға болады. Марс серігінің екеуі де ірі тас кесек пішінді, өлшемдері өте кіші (25км, 13,5км). Бұлардың көрінерлік қозғалыстары қызық. Орбиталары шеңберге жуық. Фобос өз перицентрінде Марс бетіне өте жақын келеді (4000 км). Оның орбитамен айналу жылдамдығы (7</w:t>
      </w:r>
      <w:r>
        <w:rPr>
          <w:rFonts w:ascii="Arial" w:hAnsi="Arial" w:cs="Arial"/>
          <w:sz w:val="24"/>
          <w:szCs w:val="24"/>
          <w:vertAlign w:val="superscript"/>
        </w:rPr>
        <w:t>h</w:t>
      </w:r>
      <w:r w:rsidRPr="00AF16BC">
        <w:rPr>
          <w:rFonts w:ascii="Arial" w:hAnsi="Arial" w:cs="Arial"/>
          <w:sz w:val="21"/>
          <w:szCs w:val="21"/>
          <w:lang w:val="ru-RU"/>
        </w:rPr>
        <w:t xml:space="preserve"> </w:t>
      </w:r>
      <w:r w:rsidRPr="00AF16BC">
        <w:rPr>
          <w:rFonts w:ascii="Times New Roman" w:hAnsi="Times New Roman"/>
          <w:sz w:val="21"/>
          <w:szCs w:val="21"/>
          <w:lang w:val="ru-RU"/>
        </w:rPr>
        <w:t>39</w:t>
      </w:r>
      <w:r>
        <w:rPr>
          <w:rFonts w:ascii="Times New Roman" w:hAnsi="Times New Roman"/>
          <w:sz w:val="24"/>
          <w:szCs w:val="24"/>
          <w:vertAlign w:val="superscript"/>
        </w:rPr>
        <w:t>m</w:t>
      </w:r>
      <w:r w:rsidRPr="00AF16BC">
        <w:rPr>
          <w:rFonts w:ascii="Arial" w:hAnsi="Arial" w:cs="Arial"/>
          <w:sz w:val="21"/>
          <w:szCs w:val="21"/>
          <w:lang w:val="ru-RU"/>
        </w:rPr>
        <w:t xml:space="preserve"> </w:t>
      </w:r>
      <w:r w:rsidRPr="00AF16BC">
        <w:rPr>
          <w:rFonts w:ascii="Times New Roman" w:hAnsi="Times New Roman"/>
          <w:sz w:val="21"/>
          <w:szCs w:val="21"/>
          <w:lang w:val="ru-RU"/>
        </w:rPr>
        <w:t>14</w:t>
      </w:r>
      <w:r>
        <w:rPr>
          <w:rFonts w:ascii="Arial" w:hAnsi="Arial" w:cs="Arial"/>
          <w:sz w:val="24"/>
          <w:szCs w:val="24"/>
          <w:vertAlign w:val="superscript"/>
        </w:rPr>
        <w:t>s</w:t>
      </w:r>
      <w:r w:rsidRPr="00AF16BC">
        <w:rPr>
          <w:rFonts w:ascii="Arial" w:hAnsi="Arial" w:cs="Arial"/>
          <w:sz w:val="21"/>
          <w:szCs w:val="21"/>
          <w:lang w:val="ru-RU"/>
        </w:rPr>
        <w:t xml:space="preserve"> ) планетаның өз өсінен айналу жылдамдығынан 24 </w:t>
      </w:r>
      <w:r>
        <w:rPr>
          <w:rFonts w:ascii="Arial" w:hAnsi="Arial" w:cs="Arial"/>
          <w:sz w:val="24"/>
          <w:szCs w:val="24"/>
          <w:vertAlign w:val="superscript"/>
        </w:rPr>
        <w:t>h</w:t>
      </w:r>
      <w:r w:rsidRPr="00AF16BC">
        <w:rPr>
          <w:rFonts w:ascii="Arial" w:hAnsi="Arial" w:cs="Arial"/>
          <w:sz w:val="21"/>
          <w:szCs w:val="21"/>
          <w:lang w:val="ru-RU"/>
        </w:rPr>
        <w:t xml:space="preserve"> </w:t>
      </w:r>
      <w:r w:rsidRPr="00AF16BC">
        <w:rPr>
          <w:rFonts w:ascii="Times New Roman" w:hAnsi="Times New Roman"/>
          <w:sz w:val="21"/>
          <w:szCs w:val="21"/>
          <w:lang w:val="ru-RU"/>
        </w:rPr>
        <w:t>37</w:t>
      </w:r>
      <w:r>
        <w:rPr>
          <w:rFonts w:ascii="Times New Roman" w:hAnsi="Times New Roman"/>
          <w:sz w:val="24"/>
          <w:szCs w:val="24"/>
          <w:vertAlign w:val="superscript"/>
        </w:rPr>
        <w:t>m</w:t>
      </w:r>
      <w:r w:rsidRPr="00AF16BC">
        <w:rPr>
          <w:rFonts w:ascii="Arial" w:hAnsi="Arial" w:cs="Arial"/>
          <w:sz w:val="21"/>
          <w:szCs w:val="21"/>
          <w:lang w:val="ru-RU"/>
        </w:rPr>
        <w:t xml:space="preserve"> </w:t>
      </w:r>
      <w:r w:rsidRPr="00AF16BC">
        <w:rPr>
          <w:rFonts w:ascii="Times New Roman" w:hAnsi="Times New Roman"/>
          <w:sz w:val="21"/>
          <w:szCs w:val="21"/>
          <w:lang w:val="ru-RU"/>
        </w:rPr>
        <w:t>23</w:t>
      </w:r>
      <w:r>
        <w:rPr>
          <w:rFonts w:ascii="Arial" w:hAnsi="Arial" w:cs="Arial"/>
          <w:sz w:val="24"/>
          <w:szCs w:val="24"/>
          <w:vertAlign w:val="superscript"/>
        </w:rPr>
        <w:t>s</w:t>
      </w:r>
      <w:r w:rsidRPr="00AF16BC">
        <w:rPr>
          <w:rFonts w:ascii="Arial" w:hAnsi="Arial" w:cs="Arial"/>
          <w:sz w:val="21"/>
          <w:szCs w:val="21"/>
          <w:lang w:val="ru-RU"/>
        </w:rPr>
        <w:t xml:space="preserve"> жоғары. Сондықтан Марстың бір тәулігі өткенше Фобос Марсты үш айналып шығады, батыстан шығып, шығыстан батады. Марстан қарағанда ең үлкен өлшемі Айдан сәл кіші. Деймостың айналу</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69"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37"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163</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69"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66" w:lineRule="auto"/>
        <w:ind w:right="20"/>
        <w:jc w:val="both"/>
        <w:rPr>
          <w:rFonts w:ascii="Times New Roman" w:hAnsi="Times New Roman"/>
          <w:sz w:val="24"/>
          <w:szCs w:val="24"/>
          <w:lang w:val="ru-RU"/>
        </w:rPr>
      </w:pPr>
      <w:bookmarkStart w:id="161" w:name="page327"/>
      <w:bookmarkEnd w:id="161"/>
      <w:r w:rsidRPr="00AF16BC">
        <w:rPr>
          <w:rFonts w:ascii="Arial" w:hAnsi="Arial" w:cs="Arial"/>
          <w:sz w:val="21"/>
          <w:szCs w:val="21"/>
          <w:lang w:val="ru-RU"/>
        </w:rPr>
        <w:lastRenderedPageBreak/>
        <w:t>жылдамдығы 30</w:t>
      </w:r>
      <w:r>
        <w:rPr>
          <w:rFonts w:ascii="Arial" w:hAnsi="Arial" w:cs="Arial"/>
          <w:sz w:val="24"/>
          <w:szCs w:val="24"/>
          <w:vertAlign w:val="superscript"/>
        </w:rPr>
        <w:t>h</w:t>
      </w:r>
      <w:r w:rsidRPr="00AF16BC">
        <w:rPr>
          <w:rFonts w:ascii="Arial" w:hAnsi="Arial" w:cs="Arial"/>
          <w:sz w:val="21"/>
          <w:szCs w:val="21"/>
          <w:lang w:val="ru-RU"/>
        </w:rPr>
        <w:t xml:space="preserve"> </w:t>
      </w:r>
      <w:r w:rsidRPr="00AF16BC">
        <w:rPr>
          <w:rFonts w:ascii="Times New Roman" w:hAnsi="Times New Roman"/>
          <w:sz w:val="21"/>
          <w:szCs w:val="21"/>
          <w:lang w:val="ru-RU"/>
        </w:rPr>
        <w:t>17</w:t>
      </w:r>
      <w:r>
        <w:rPr>
          <w:rFonts w:ascii="Times New Roman" w:hAnsi="Times New Roman"/>
          <w:sz w:val="24"/>
          <w:szCs w:val="24"/>
          <w:vertAlign w:val="superscript"/>
        </w:rPr>
        <w:t>m</w:t>
      </w:r>
      <w:r w:rsidRPr="00AF16BC">
        <w:rPr>
          <w:rFonts w:ascii="Arial" w:hAnsi="Arial" w:cs="Arial"/>
          <w:sz w:val="21"/>
          <w:szCs w:val="21"/>
          <w:lang w:val="ru-RU"/>
        </w:rPr>
        <w:t xml:space="preserve"> </w:t>
      </w:r>
      <w:r w:rsidRPr="00AF16BC">
        <w:rPr>
          <w:rFonts w:ascii="Times New Roman" w:hAnsi="Times New Roman"/>
          <w:sz w:val="21"/>
          <w:szCs w:val="21"/>
          <w:lang w:val="ru-RU"/>
        </w:rPr>
        <w:t>55</w:t>
      </w:r>
      <w:r>
        <w:rPr>
          <w:rFonts w:ascii="Arial" w:hAnsi="Arial" w:cs="Arial"/>
          <w:sz w:val="24"/>
          <w:szCs w:val="24"/>
          <w:vertAlign w:val="superscript"/>
        </w:rPr>
        <w:t>s</w:t>
      </w:r>
      <w:r w:rsidRPr="00AF16BC">
        <w:rPr>
          <w:rFonts w:ascii="Arial" w:hAnsi="Arial" w:cs="Arial"/>
          <w:sz w:val="21"/>
          <w:szCs w:val="21"/>
          <w:lang w:val="ru-RU"/>
        </w:rPr>
        <w:t xml:space="preserve"> , ол шығыстан шығып, батысқа батады. Фобос пен Деймос планетаға өте жақын қозғалады.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5" w:lineRule="auto"/>
        <w:ind w:right="20" w:firstLine="397"/>
        <w:jc w:val="both"/>
        <w:rPr>
          <w:rFonts w:ascii="Times New Roman" w:hAnsi="Times New Roman"/>
          <w:sz w:val="24"/>
          <w:szCs w:val="24"/>
          <w:lang w:val="ru-RU"/>
        </w:rPr>
      </w:pPr>
      <w:r w:rsidRPr="00AF16BC">
        <w:rPr>
          <w:rFonts w:ascii="Arial" w:hAnsi="Arial" w:cs="Arial"/>
          <w:sz w:val="21"/>
          <w:szCs w:val="21"/>
          <w:lang w:val="ru-RU"/>
        </w:rPr>
        <w:t>Юпитер серіктерінің ішінде Галилей ашқан серіктер бар. Бұлар: Ио, Еуропа, Ганимед және Каллисто. Бұлардың Юпитерді айналу жылдамдықтары өте тез. Мысалы: Гани</w:t>
      </w:r>
      <w:r w:rsidRPr="00AF16BC">
        <w:rPr>
          <w:rFonts w:ascii="Times New Roman" w:hAnsi="Times New Roman"/>
          <w:sz w:val="21"/>
          <w:szCs w:val="21"/>
          <w:lang w:val="ru-RU"/>
        </w:rPr>
        <w:t>-</w:t>
      </w:r>
      <w:r w:rsidRPr="00AF16BC">
        <w:rPr>
          <w:rFonts w:ascii="Arial" w:hAnsi="Arial" w:cs="Arial"/>
          <w:sz w:val="21"/>
          <w:szCs w:val="21"/>
          <w:lang w:val="ru-RU"/>
        </w:rPr>
        <w:t>мед 7 тәулікте бір айналым жасайды. Амальтеяның Юпи</w:t>
      </w:r>
      <w:r w:rsidRPr="00AF16BC">
        <w:rPr>
          <w:rFonts w:ascii="Times New Roman" w:hAnsi="Times New Roman"/>
          <w:sz w:val="21"/>
          <w:szCs w:val="21"/>
          <w:lang w:val="ru-RU"/>
        </w:rPr>
        <w:t>-</w:t>
      </w:r>
      <w:r w:rsidRPr="00AF16BC">
        <w:rPr>
          <w:rFonts w:ascii="Arial" w:hAnsi="Arial" w:cs="Arial"/>
          <w:sz w:val="21"/>
          <w:szCs w:val="21"/>
          <w:lang w:val="ru-RU"/>
        </w:rPr>
        <w:t>терден қашықтығы Айдың орбиталық радиусынан 2 есе кіші, бірақ айналу периоды 12 сағатқа жуық. Бұның себебі - Юпитердің тартылысының күштілігінде.</w:t>
      </w:r>
    </w:p>
    <w:p w:rsidR="003323E4" w:rsidRPr="00AF16BC"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81" w:lineRule="auto"/>
        <w:ind w:right="20" w:firstLine="397"/>
        <w:jc w:val="both"/>
        <w:rPr>
          <w:rFonts w:ascii="Times New Roman" w:hAnsi="Times New Roman"/>
          <w:sz w:val="24"/>
          <w:szCs w:val="24"/>
        </w:rPr>
      </w:pPr>
      <w:r w:rsidRPr="00AF16BC">
        <w:rPr>
          <w:rFonts w:ascii="Arial" w:hAnsi="Arial" w:cs="Arial"/>
          <w:lang w:val="ru-RU"/>
        </w:rPr>
        <w:t>Бірақ галилейлік серіктердің басты ерекшелігі: олардың орбиталары – шеңбер. Бұл шеңберлер Юпитердің эква</w:t>
      </w:r>
      <w:r w:rsidRPr="00AF16BC">
        <w:rPr>
          <w:rFonts w:ascii="Times New Roman" w:hAnsi="Times New Roman"/>
          <w:lang w:val="ru-RU"/>
        </w:rPr>
        <w:t>-</w:t>
      </w:r>
      <w:r w:rsidRPr="00AF16BC">
        <w:rPr>
          <w:rFonts w:ascii="Arial" w:hAnsi="Arial" w:cs="Arial"/>
          <w:lang w:val="ru-RU"/>
        </w:rPr>
        <w:t>тор жазықтығында жатады, екіншіден, осы орбиталар</w:t>
      </w:r>
      <w:r w:rsidRPr="00AF16BC">
        <w:rPr>
          <w:rFonts w:ascii="Times New Roman" w:hAnsi="Times New Roman"/>
          <w:lang w:val="ru-RU"/>
        </w:rPr>
        <w:t>-</w:t>
      </w:r>
      <w:r w:rsidRPr="00AF16BC">
        <w:rPr>
          <w:rFonts w:ascii="Arial" w:hAnsi="Arial" w:cs="Arial"/>
          <w:lang w:val="ru-RU"/>
        </w:rPr>
        <w:t xml:space="preserve">мен қозғалыстары резонансты сипатта болатыны. </w:t>
      </w:r>
      <w:r>
        <w:rPr>
          <w:rFonts w:ascii="Arial" w:hAnsi="Arial" w:cs="Arial"/>
        </w:rPr>
        <w:t>Егер Т</w:t>
      </w:r>
      <w:r>
        <w:rPr>
          <w:rFonts w:ascii="Arial" w:hAnsi="Arial" w:cs="Arial"/>
          <w:sz w:val="25"/>
          <w:szCs w:val="25"/>
          <w:vertAlign w:val="subscript"/>
        </w:rPr>
        <w:t>1,</w:t>
      </w:r>
    </w:p>
    <w:tbl>
      <w:tblPr>
        <w:tblW w:w="0" w:type="auto"/>
        <w:tblLayout w:type="fixed"/>
        <w:tblCellMar>
          <w:left w:w="0" w:type="dxa"/>
          <w:right w:w="0" w:type="dxa"/>
        </w:tblCellMar>
        <w:tblLook w:val="0000"/>
      </w:tblPr>
      <w:tblGrid>
        <w:gridCol w:w="40"/>
        <w:gridCol w:w="160"/>
        <w:gridCol w:w="180"/>
        <w:gridCol w:w="200"/>
        <w:gridCol w:w="180"/>
        <w:gridCol w:w="180"/>
        <w:gridCol w:w="3460"/>
        <w:gridCol w:w="820"/>
        <w:gridCol w:w="420"/>
        <w:gridCol w:w="200"/>
        <w:gridCol w:w="220"/>
        <w:gridCol w:w="100"/>
        <w:gridCol w:w="20"/>
      </w:tblGrid>
      <w:tr w:rsidR="003323E4" w:rsidRPr="00AF16BC">
        <w:trPr>
          <w:trHeight w:val="285"/>
        </w:trPr>
        <w:tc>
          <w:tcPr>
            <w:tcW w:w="4400" w:type="dxa"/>
            <w:gridSpan w:val="7"/>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510"/>
              <w:jc w:val="right"/>
              <w:rPr>
                <w:rFonts w:ascii="Times New Roman" w:hAnsi="Times New Roman"/>
                <w:sz w:val="24"/>
                <w:szCs w:val="24"/>
              </w:rPr>
            </w:pPr>
            <w:r w:rsidRPr="00AF16BC">
              <w:rPr>
                <w:rFonts w:ascii="Times New Roman" w:hAnsi="Times New Roman"/>
                <w:w w:val="90"/>
                <w:sz w:val="24"/>
                <w:szCs w:val="24"/>
              </w:rPr>
              <w:t>Т</w:t>
            </w:r>
            <w:r w:rsidRPr="00AF16BC">
              <w:rPr>
                <w:rFonts w:ascii="Arial" w:hAnsi="Arial" w:cs="Arial"/>
                <w:w w:val="90"/>
                <w:sz w:val="27"/>
                <w:szCs w:val="27"/>
                <w:vertAlign w:val="subscript"/>
              </w:rPr>
              <w:t>2,</w:t>
            </w:r>
            <w:r w:rsidRPr="00AF16BC">
              <w:rPr>
                <w:rFonts w:ascii="Times New Roman" w:hAnsi="Times New Roman"/>
                <w:w w:val="90"/>
                <w:sz w:val="24"/>
                <w:szCs w:val="24"/>
              </w:rPr>
              <w:t xml:space="preserve"> Т</w:t>
            </w:r>
            <w:r w:rsidRPr="00AF16BC">
              <w:rPr>
                <w:rFonts w:ascii="Arial" w:hAnsi="Arial" w:cs="Arial"/>
                <w:w w:val="90"/>
                <w:sz w:val="27"/>
                <w:szCs w:val="27"/>
                <w:vertAlign w:val="subscript"/>
              </w:rPr>
              <w:t>3,</w:t>
            </w:r>
            <w:r w:rsidRPr="00AF16BC">
              <w:rPr>
                <w:rFonts w:ascii="Times New Roman" w:hAnsi="Times New Roman"/>
                <w:w w:val="90"/>
                <w:sz w:val="24"/>
                <w:szCs w:val="24"/>
              </w:rPr>
              <w:t xml:space="preserve"> Т</w:t>
            </w:r>
            <w:r w:rsidRPr="00AF16BC">
              <w:rPr>
                <w:rFonts w:ascii="Times New Roman" w:hAnsi="Times New Roman"/>
                <w:w w:val="90"/>
                <w:sz w:val="27"/>
                <w:szCs w:val="27"/>
                <w:vertAlign w:val="subscript"/>
              </w:rPr>
              <w:t>4</w:t>
            </w:r>
            <w:r w:rsidRPr="00AF16BC">
              <w:rPr>
                <w:rFonts w:ascii="Times New Roman" w:hAnsi="Times New Roman"/>
                <w:w w:val="90"/>
                <w:sz w:val="24"/>
                <w:szCs w:val="24"/>
              </w:rPr>
              <w:t xml:space="preserve">  </w:t>
            </w:r>
            <w:r w:rsidRPr="00AF16BC">
              <w:rPr>
                <w:rFonts w:ascii="Arial" w:hAnsi="Arial" w:cs="Arial"/>
                <w:w w:val="90"/>
                <w:sz w:val="24"/>
                <w:szCs w:val="24"/>
              </w:rPr>
              <w:t>–</w:t>
            </w:r>
            <w:r w:rsidRPr="00AF16BC">
              <w:rPr>
                <w:rFonts w:ascii="Times New Roman" w:hAnsi="Times New Roman"/>
                <w:w w:val="90"/>
                <w:sz w:val="24"/>
                <w:szCs w:val="24"/>
              </w:rPr>
              <w:t xml:space="preserve"> </w:t>
            </w:r>
            <w:r w:rsidRPr="00AF16BC">
              <w:rPr>
                <w:rFonts w:ascii="Arial" w:hAnsi="Arial" w:cs="Arial"/>
                <w:w w:val="90"/>
                <w:sz w:val="24"/>
                <w:szCs w:val="24"/>
              </w:rPr>
              <w:t>айналыс кезеңдері болса,</w:t>
            </w: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85" w:lineRule="exact"/>
              <w:jc w:val="right"/>
              <w:rPr>
                <w:rFonts w:ascii="Times New Roman" w:hAnsi="Times New Roman"/>
                <w:sz w:val="24"/>
                <w:szCs w:val="24"/>
              </w:rPr>
            </w:pPr>
            <w:r w:rsidRPr="00AF16BC">
              <w:rPr>
                <w:rFonts w:ascii="Times New Roman" w:hAnsi="Times New Roman"/>
                <w:i/>
                <w:iCs/>
                <w:sz w:val="33"/>
                <w:szCs w:val="33"/>
                <w:u w:val="single"/>
                <w:vertAlign w:val="superscript"/>
              </w:rPr>
              <w:t>Ò</w:t>
            </w:r>
            <w:r w:rsidRPr="00AF16BC">
              <w:rPr>
                <w:rFonts w:ascii="Times New Roman" w:hAnsi="Times New Roman"/>
                <w:sz w:val="11"/>
                <w:szCs w:val="11"/>
                <w:u w:val="single"/>
              </w:rPr>
              <w:t>4</w:t>
            </w:r>
          </w:p>
        </w:tc>
        <w:tc>
          <w:tcPr>
            <w:tcW w:w="2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sz w:val="20"/>
                <w:szCs w:val="20"/>
              </w:rPr>
              <w:t>≈</w:t>
            </w:r>
          </w:p>
        </w:tc>
        <w:tc>
          <w:tcPr>
            <w:tcW w:w="2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20"/>
                <w:szCs w:val="20"/>
                <w:u w:val="single"/>
              </w:rPr>
              <w:t>3</w:t>
            </w: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81"/>
        </w:trPr>
        <w:tc>
          <w:tcPr>
            <w:tcW w:w="4400" w:type="dxa"/>
            <w:gridSpan w:val="7"/>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8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10"/>
              <w:jc w:val="right"/>
              <w:rPr>
                <w:rFonts w:ascii="Times New Roman" w:hAnsi="Times New Roman"/>
                <w:sz w:val="24"/>
                <w:szCs w:val="24"/>
              </w:rPr>
            </w:pPr>
            <w:r w:rsidRPr="00AF16BC">
              <w:rPr>
                <w:rFonts w:ascii="Arial" w:hAnsi="Arial" w:cs="Arial"/>
                <w:sz w:val="14"/>
                <w:szCs w:val="14"/>
              </w:rPr>
              <w:t>,</w:t>
            </w: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81" w:lineRule="exact"/>
              <w:jc w:val="right"/>
              <w:rPr>
                <w:rFonts w:ascii="Times New Roman" w:hAnsi="Times New Roman"/>
                <w:sz w:val="24"/>
                <w:szCs w:val="24"/>
              </w:rPr>
            </w:pPr>
            <w:r w:rsidRPr="00AF16BC">
              <w:rPr>
                <w:rFonts w:ascii="Times New Roman" w:hAnsi="Times New Roman"/>
                <w:i/>
                <w:iCs/>
                <w:sz w:val="19"/>
                <w:szCs w:val="19"/>
              </w:rPr>
              <w:t>Ò</w:t>
            </w:r>
            <w:r w:rsidRPr="00AF16BC">
              <w:rPr>
                <w:rFonts w:ascii="Times New Roman" w:hAnsi="Times New Roman"/>
                <w:sz w:val="21"/>
                <w:szCs w:val="21"/>
                <w:vertAlign w:val="subscript"/>
              </w:rPr>
              <w:t>3</w:t>
            </w:r>
          </w:p>
        </w:tc>
        <w:tc>
          <w:tcPr>
            <w:tcW w:w="2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5"/>
                <w:szCs w:val="15"/>
              </w:rPr>
            </w:pPr>
          </w:p>
        </w:tc>
        <w:tc>
          <w:tcPr>
            <w:tcW w:w="2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181" w:lineRule="exact"/>
              <w:jc w:val="right"/>
              <w:rPr>
                <w:rFonts w:ascii="Times New Roman" w:hAnsi="Times New Roman"/>
                <w:sz w:val="24"/>
                <w:szCs w:val="24"/>
              </w:rPr>
            </w:pPr>
            <w:r w:rsidRPr="00AF16BC">
              <w:rPr>
                <w:rFonts w:ascii="Times New Roman" w:hAnsi="Times New Roman"/>
                <w:sz w:val="20"/>
                <w:szCs w:val="20"/>
              </w:rPr>
              <w:t>7</w:t>
            </w:r>
          </w:p>
        </w:tc>
        <w:tc>
          <w:tcPr>
            <w:tcW w:w="1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14"/>
                <w:szCs w:val="14"/>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44"/>
        </w:trPr>
        <w:tc>
          <w:tcPr>
            <w:tcW w:w="40" w:type="dxa"/>
            <w:vMerge w:val="restart"/>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6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18"/>
                <w:szCs w:val="18"/>
              </w:rPr>
              <w:t>1</w:t>
            </w:r>
          </w:p>
        </w:tc>
        <w:tc>
          <w:tcPr>
            <w:tcW w:w="1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18"/>
                <w:szCs w:val="18"/>
              </w:rPr>
              <w:t>-</w:t>
            </w:r>
          </w:p>
        </w:tc>
        <w:tc>
          <w:tcPr>
            <w:tcW w:w="20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18"/>
                <w:szCs w:val="18"/>
              </w:rPr>
              <w:t>3</w:t>
            </w:r>
          </w:p>
        </w:tc>
        <w:tc>
          <w:tcPr>
            <w:tcW w:w="1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18"/>
                <w:szCs w:val="18"/>
              </w:rPr>
              <w:t>+</w:t>
            </w:r>
          </w:p>
        </w:tc>
        <w:tc>
          <w:tcPr>
            <w:tcW w:w="180" w:type="dxa"/>
            <w:tcBorders>
              <w:top w:val="nil"/>
              <w:left w:val="nil"/>
              <w:bottom w:val="single" w:sz="8" w:space="0" w:color="auto"/>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Times New Roman" w:hAnsi="Times New Roman"/>
                <w:sz w:val="18"/>
                <w:szCs w:val="18"/>
              </w:rPr>
              <w:t>2</w:t>
            </w:r>
          </w:p>
        </w:tc>
        <w:tc>
          <w:tcPr>
            <w:tcW w:w="34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3130"/>
              <w:jc w:val="right"/>
              <w:rPr>
                <w:rFonts w:ascii="Times New Roman" w:hAnsi="Times New Roman"/>
                <w:sz w:val="24"/>
                <w:szCs w:val="24"/>
              </w:rPr>
            </w:pPr>
            <w:r w:rsidRPr="00AF16BC">
              <w:rPr>
                <w:rFonts w:ascii="Arial" w:hAnsi="Arial" w:cs="Arial"/>
                <w:w w:val="89"/>
                <w:sz w:val="18"/>
                <w:szCs w:val="18"/>
              </w:rPr>
              <w:t xml:space="preserve">= </w:t>
            </w:r>
            <w:r w:rsidRPr="00AF16BC">
              <w:rPr>
                <w:rFonts w:ascii="Times New Roman" w:hAnsi="Times New Roman"/>
                <w:w w:val="89"/>
                <w:sz w:val="18"/>
                <w:szCs w:val="18"/>
              </w:rPr>
              <w:t>0</w:t>
            </w: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1"/>
                <w:szCs w:val="21"/>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9"/>
        </w:trPr>
        <w:tc>
          <w:tcPr>
            <w:tcW w:w="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34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213"/>
        </w:trPr>
        <w:tc>
          <w:tcPr>
            <w:tcW w:w="2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13" w:lineRule="exact"/>
              <w:jc w:val="center"/>
              <w:rPr>
                <w:rFonts w:ascii="Times New Roman" w:hAnsi="Times New Roman"/>
                <w:sz w:val="24"/>
                <w:szCs w:val="24"/>
              </w:rPr>
            </w:pPr>
            <w:r w:rsidRPr="00AF16BC">
              <w:rPr>
                <w:rFonts w:ascii="Times New Roman" w:hAnsi="Times New Roman"/>
                <w:i/>
                <w:iCs/>
                <w:w w:val="89"/>
                <w:sz w:val="18"/>
                <w:szCs w:val="18"/>
              </w:rPr>
              <w:t>Ò</w:t>
            </w:r>
            <w:r w:rsidRPr="00AF16BC">
              <w:rPr>
                <w:rFonts w:ascii="Times New Roman" w:hAnsi="Times New Roman"/>
                <w:w w:val="89"/>
                <w:sz w:val="21"/>
                <w:szCs w:val="21"/>
                <w:vertAlign w:val="subscript"/>
              </w:rPr>
              <w:t>1</w:t>
            </w: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2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13" w:lineRule="exact"/>
              <w:jc w:val="right"/>
              <w:rPr>
                <w:rFonts w:ascii="Times New Roman" w:hAnsi="Times New Roman"/>
                <w:sz w:val="24"/>
                <w:szCs w:val="24"/>
              </w:rPr>
            </w:pPr>
            <w:r w:rsidRPr="00AF16BC">
              <w:rPr>
                <w:rFonts w:ascii="Times New Roman" w:hAnsi="Times New Roman"/>
                <w:i/>
                <w:iCs/>
                <w:w w:val="79"/>
                <w:sz w:val="18"/>
                <w:szCs w:val="18"/>
              </w:rPr>
              <w:t>Ò</w:t>
            </w:r>
            <w:r w:rsidRPr="00AF16BC">
              <w:rPr>
                <w:rFonts w:ascii="Times New Roman" w:hAnsi="Times New Roman"/>
                <w:w w:val="79"/>
                <w:sz w:val="21"/>
                <w:szCs w:val="21"/>
                <w:vertAlign w:val="subscript"/>
              </w:rPr>
              <w:t>2</w:t>
            </w: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36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13" w:lineRule="exact"/>
              <w:ind w:right="3070"/>
              <w:jc w:val="right"/>
              <w:rPr>
                <w:rFonts w:ascii="Times New Roman" w:hAnsi="Times New Roman"/>
                <w:sz w:val="24"/>
                <w:szCs w:val="24"/>
              </w:rPr>
            </w:pPr>
            <w:r w:rsidRPr="00AF16BC">
              <w:rPr>
                <w:rFonts w:ascii="Times New Roman" w:hAnsi="Times New Roman"/>
                <w:i/>
                <w:iCs/>
                <w:w w:val="98"/>
                <w:sz w:val="24"/>
                <w:szCs w:val="24"/>
                <w:vertAlign w:val="superscript"/>
              </w:rPr>
              <w:t>Ò</w:t>
            </w:r>
            <w:r w:rsidRPr="00AF16BC">
              <w:rPr>
                <w:rFonts w:ascii="Times New Roman" w:hAnsi="Times New Roman"/>
                <w:w w:val="98"/>
                <w:sz w:val="9"/>
                <w:szCs w:val="9"/>
              </w:rPr>
              <w:t>3</w:t>
            </w:r>
            <w:r w:rsidRPr="00AF16BC">
              <w:rPr>
                <w:rFonts w:ascii="Times New Roman" w:hAnsi="Times New Roman"/>
                <w:w w:val="98"/>
                <w:sz w:val="24"/>
                <w:szCs w:val="24"/>
                <w:vertAlign w:val="subscript"/>
              </w:rPr>
              <w:t>.</w:t>
            </w:r>
          </w:p>
        </w:tc>
        <w:tc>
          <w:tcPr>
            <w:tcW w:w="8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4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2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1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8"/>
                <w:szCs w:val="1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overflowPunct w:val="0"/>
        <w:autoSpaceDE w:val="0"/>
        <w:autoSpaceDN w:val="0"/>
        <w:adjustRightInd w:val="0"/>
        <w:spacing w:after="0" w:line="269" w:lineRule="auto"/>
        <w:ind w:right="40" w:firstLine="397"/>
        <w:jc w:val="both"/>
        <w:rPr>
          <w:rFonts w:ascii="Times New Roman" w:hAnsi="Times New Roman"/>
          <w:sz w:val="24"/>
          <w:szCs w:val="24"/>
        </w:rPr>
      </w:pPr>
      <w:r w:rsidRPr="00A3036D">
        <w:rPr>
          <w:noProof/>
        </w:rPr>
        <w:pict>
          <v:shape id="_x0000_s1171" type="#_x0000_t75" style="position:absolute;left:0;text-align:left;margin-left:198.45pt;margin-top:-48.3pt;width:49.35pt;height:24.85pt;z-index:-34;mso-position-horizontal-relative:text;mso-position-vertical-relative:text" o:allowincell="f">
            <v:imagedata r:id="rId101" o:title=""/>
          </v:shape>
        </w:pict>
      </w:r>
      <w:r w:rsidR="00281624">
        <w:rPr>
          <w:rFonts w:ascii="Arial" w:hAnsi="Arial" w:cs="Arial"/>
          <w:sz w:val="24"/>
          <w:szCs w:val="24"/>
        </w:rPr>
        <w:t>Осы резонансты қозғалыс 370 жылдай уақытта әлі өзгере қойған жоқ.</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3" w:lineRule="auto"/>
        <w:ind w:right="20" w:firstLine="397"/>
        <w:jc w:val="both"/>
        <w:rPr>
          <w:rFonts w:ascii="Times New Roman" w:hAnsi="Times New Roman"/>
          <w:sz w:val="24"/>
          <w:szCs w:val="24"/>
        </w:rPr>
      </w:pPr>
      <w:r>
        <w:rPr>
          <w:rFonts w:ascii="Arial" w:hAnsi="Arial" w:cs="Arial"/>
        </w:rPr>
        <w:t xml:space="preserve">Юпитер серіктерінің жетеуінің диаметрлері 30-40 км-ден аспайды, екеуі 70-80 км, үшеуінің диаметрлері: </w:t>
      </w:r>
      <w:r>
        <w:rPr>
          <w:rFonts w:ascii="Times New Roman" w:hAnsi="Times New Roman"/>
          <w:sz w:val="21"/>
          <w:szCs w:val="21"/>
        </w:rPr>
        <w:t>100</w:t>
      </w:r>
      <w:r>
        <w:rPr>
          <w:rFonts w:ascii="Arial" w:hAnsi="Arial" w:cs="Arial"/>
        </w:rPr>
        <w:t xml:space="preserve"> </w:t>
      </w:r>
      <w:r>
        <w:rPr>
          <w:rFonts w:ascii="Arial" w:hAnsi="Arial" w:cs="Arial"/>
          <w:sz w:val="21"/>
          <w:szCs w:val="21"/>
        </w:rPr>
        <w:t>÷</w:t>
      </w:r>
      <w:r>
        <w:rPr>
          <w:rFonts w:ascii="Times New Roman" w:hAnsi="Times New Roman"/>
          <w:sz w:val="21"/>
          <w:szCs w:val="21"/>
        </w:rPr>
        <w:t>300</w:t>
      </w:r>
      <w:r>
        <w:rPr>
          <w:rFonts w:ascii="Arial" w:hAnsi="Arial" w:cs="Arial"/>
        </w:rPr>
        <w:t xml:space="preserve"> км аралығында, төрт серіктің диаметрлері: </w:t>
      </w:r>
      <w:r>
        <w:rPr>
          <w:rFonts w:ascii="Times New Roman" w:hAnsi="Times New Roman"/>
          <w:sz w:val="21"/>
          <w:szCs w:val="21"/>
        </w:rPr>
        <w:t>3000</w:t>
      </w:r>
      <w:r>
        <w:rPr>
          <w:rFonts w:ascii="Arial" w:hAnsi="Arial" w:cs="Arial"/>
        </w:rPr>
        <w:t xml:space="preserve"> </w:t>
      </w:r>
      <w:r>
        <w:rPr>
          <w:rFonts w:ascii="Arial" w:hAnsi="Arial" w:cs="Arial"/>
          <w:sz w:val="21"/>
          <w:szCs w:val="21"/>
        </w:rPr>
        <w:t>÷</w:t>
      </w:r>
      <w:r>
        <w:rPr>
          <w:rFonts w:ascii="Times New Roman" w:hAnsi="Times New Roman"/>
          <w:sz w:val="21"/>
          <w:szCs w:val="21"/>
        </w:rPr>
        <w:t>5000</w:t>
      </w:r>
      <w:r>
        <w:rPr>
          <w:rFonts w:ascii="Arial" w:hAnsi="Arial" w:cs="Arial"/>
        </w:rPr>
        <w:t xml:space="preserve"> </w:t>
      </w:r>
      <w:r>
        <w:rPr>
          <w:rFonts w:ascii="Times New Roman" w:hAnsi="Times New Roman"/>
        </w:rPr>
        <w:t>км.</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7" w:lineRule="auto"/>
        <w:ind w:right="20" w:firstLine="397"/>
        <w:jc w:val="both"/>
        <w:rPr>
          <w:rFonts w:ascii="Times New Roman" w:hAnsi="Times New Roman"/>
          <w:sz w:val="24"/>
          <w:szCs w:val="24"/>
        </w:rPr>
      </w:pPr>
      <w:r>
        <w:rPr>
          <w:rFonts w:ascii="Arial" w:hAnsi="Arial" w:cs="Arial"/>
          <w:sz w:val="21"/>
          <w:szCs w:val="21"/>
        </w:rPr>
        <w:t xml:space="preserve">Юпитердің басқа серіктері өте жақын және өте алыс қашықтықта айналады және 3 топ болып қозғалады. Үш серік Амальтеямен бірге бір топ құрайды; бұлар-серіктердің ішінде ең жақындары: 100-200 мың км қашықтықта, айналу кезеңдері 7 сағ ÷16 сағат, 4 серігі - бір топ, планетадан 11 млн км қашықтықта, айналу периодтары- </w:t>
      </w:r>
      <w:r>
        <w:rPr>
          <w:rFonts w:ascii="Times New Roman" w:hAnsi="Times New Roman"/>
          <w:sz w:val="20"/>
          <w:szCs w:val="20"/>
        </w:rPr>
        <w:t>230</w:t>
      </w:r>
      <w:r>
        <w:rPr>
          <w:rFonts w:ascii="Arial" w:hAnsi="Arial" w:cs="Arial"/>
          <w:sz w:val="21"/>
          <w:szCs w:val="21"/>
        </w:rPr>
        <w:t xml:space="preserve"> </w:t>
      </w:r>
      <w:r>
        <w:rPr>
          <w:rFonts w:ascii="Arial" w:hAnsi="Arial" w:cs="Arial"/>
          <w:sz w:val="20"/>
          <w:szCs w:val="20"/>
        </w:rPr>
        <w:t>÷</w:t>
      </w:r>
      <w:r>
        <w:rPr>
          <w:rFonts w:ascii="Arial" w:hAnsi="Arial" w:cs="Arial"/>
          <w:sz w:val="21"/>
          <w:szCs w:val="21"/>
        </w:rPr>
        <w:t xml:space="preserve"> </w:t>
      </w:r>
      <w:r>
        <w:rPr>
          <w:rFonts w:ascii="Times New Roman" w:hAnsi="Times New Roman"/>
          <w:sz w:val="20"/>
          <w:szCs w:val="20"/>
        </w:rPr>
        <w:t>260</w:t>
      </w:r>
      <w:r>
        <w:rPr>
          <w:rFonts w:ascii="Arial" w:hAnsi="Arial" w:cs="Arial"/>
          <w:sz w:val="21"/>
          <w:szCs w:val="21"/>
        </w:rPr>
        <w:t xml:space="preserve"> тәулік, келесі 4 серігі - 2-топ: кезеңдері 21-22 млн. км қашықтықта, айналу кезеңдері </w:t>
      </w:r>
      <w:r>
        <w:rPr>
          <w:rFonts w:ascii="Times New Roman" w:hAnsi="Times New Roman"/>
          <w:sz w:val="21"/>
          <w:szCs w:val="21"/>
        </w:rPr>
        <w:t>630</w:t>
      </w:r>
      <w:r>
        <w:rPr>
          <w:rFonts w:ascii="Arial" w:hAnsi="Arial" w:cs="Arial"/>
          <w:sz w:val="21"/>
          <w:szCs w:val="21"/>
        </w:rPr>
        <w:t xml:space="preserve"> ÷760 тәулік, орбиталары созылыңқы</w:t>
      </w:r>
    </w:p>
    <w:p w:rsidR="003323E4" w:rsidRDefault="003323E4">
      <w:pPr>
        <w:widowControl w:val="0"/>
        <w:autoSpaceDE w:val="0"/>
        <w:autoSpaceDN w:val="0"/>
        <w:adjustRightInd w:val="0"/>
        <w:spacing w:after="0" w:line="8"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0" w:lineRule="auto"/>
        <w:ind w:left="40" w:right="20" w:hanging="30"/>
        <w:jc w:val="both"/>
        <w:rPr>
          <w:rFonts w:ascii="Times New Roman" w:hAnsi="Times New Roman"/>
          <w:sz w:val="24"/>
          <w:szCs w:val="24"/>
        </w:rPr>
      </w:pPr>
      <w:r>
        <w:rPr>
          <w:rFonts w:ascii="Arial" w:hAnsi="Arial" w:cs="Arial"/>
          <w:sz w:val="23"/>
          <w:szCs w:val="23"/>
        </w:rPr>
        <w:t xml:space="preserve">эллипс ( </w:t>
      </w:r>
      <w:r>
        <w:rPr>
          <w:rFonts w:ascii="Times New Roman" w:hAnsi="Times New Roman"/>
          <w:i/>
          <w:iCs/>
        </w:rPr>
        <w:t>e</w:t>
      </w:r>
      <w:r>
        <w:rPr>
          <w:rFonts w:ascii="Arial" w:hAnsi="Arial" w:cs="Arial"/>
          <w:sz w:val="23"/>
          <w:szCs w:val="23"/>
        </w:rPr>
        <w:t xml:space="preserve"> </w:t>
      </w:r>
      <w:r>
        <w:rPr>
          <w:rFonts w:ascii="Arial" w:hAnsi="Arial" w:cs="Arial"/>
        </w:rPr>
        <w:t>=</w:t>
      </w:r>
      <w:r>
        <w:rPr>
          <w:rFonts w:ascii="Arial" w:hAnsi="Arial" w:cs="Arial"/>
          <w:sz w:val="23"/>
          <w:szCs w:val="23"/>
        </w:rPr>
        <w:t xml:space="preserve"> </w:t>
      </w:r>
      <w:r>
        <w:rPr>
          <w:rFonts w:ascii="Times New Roman" w:hAnsi="Times New Roman"/>
        </w:rPr>
        <w:t>0.13</w:t>
      </w:r>
      <w:r>
        <w:rPr>
          <w:rFonts w:ascii="Arial" w:hAnsi="Arial" w:cs="Arial"/>
          <w:sz w:val="23"/>
          <w:szCs w:val="23"/>
        </w:rPr>
        <w:t xml:space="preserve"> </w:t>
      </w:r>
      <w:r>
        <w:rPr>
          <w:rFonts w:ascii="Arial" w:hAnsi="Arial" w:cs="Arial"/>
        </w:rPr>
        <w:t>÷</w:t>
      </w:r>
      <w:r>
        <w:rPr>
          <w:rFonts w:ascii="Arial" w:hAnsi="Arial" w:cs="Arial"/>
          <w:sz w:val="23"/>
          <w:szCs w:val="23"/>
        </w:rPr>
        <w:t xml:space="preserve"> </w:t>
      </w:r>
      <w:r>
        <w:rPr>
          <w:rFonts w:ascii="Times New Roman" w:hAnsi="Times New Roman"/>
        </w:rPr>
        <w:t>0.378</w:t>
      </w:r>
      <w:r>
        <w:rPr>
          <w:rFonts w:ascii="Arial" w:hAnsi="Arial" w:cs="Arial"/>
          <w:sz w:val="23"/>
          <w:szCs w:val="23"/>
        </w:rPr>
        <w:t xml:space="preserve"> ). Көлбеулік бұрыштары да үлкен </w:t>
      </w:r>
      <w:r>
        <w:rPr>
          <w:rFonts w:ascii="Arial" w:hAnsi="Arial" w:cs="Arial"/>
          <w:i/>
          <w:iCs/>
        </w:rPr>
        <w:t xml:space="preserve">i </w:t>
      </w:r>
      <w:r>
        <w:rPr>
          <w:rFonts w:ascii="Arial" w:hAnsi="Arial" w:cs="Arial"/>
        </w:rPr>
        <w:t>=</w:t>
      </w:r>
      <w:r>
        <w:rPr>
          <w:rFonts w:ascii="Arial" w:hAnsi="Arial" w:cs="Arial"/>
          <w:i/>
          <w:iCs/>
        </w:rPr>
        <w:t xml:space="preserve"> </w:t>
      </w:r>
      <w:r>
        <w:rPr>
          <w:rFonts w:ascii="Times New Roman" w:hAnsi="Times New Roman"/>
        </w:rPr>
        <w:t>25</w:t>
      </w:r>
      <w:r>
        <w:rPr>
          <w:rFonts w:ascii="Arial" w:hAnsi="Arial" w:cs="Arial"/>
        </w:rPr>
        <w:t>° ÷</w:t>
      </w:r>
      <w:r>
        <w:rPr>
          <w:rFonts w:ascii="Times New Roman" w:hAnsi="Times New Roman"/>
        </w:rPr>
        <w:t>35</w:t>
      </w:r>
      <w:r>
        <w:rPr>
          <w:rFonts w:ascii="Arial" w:hAnsi="Arial" w:cs="Arial"/>
        </w:rPr>
        <w:t>°</w:t>
      </w:r>
      <w:r>
        <w:rPr>
          <w:rFonts w:ascii="Arial" w:hAnsi="Arial" w:cs="Arial"/>
          <w:sz w:val="23"/>
          <w:szCs w:val="23"/>
        </w:rPr>
        <w:t>.</w:t>
      </w:r>
      <w:r>
        <w:rPr>
          <w:rFonts w:ascii="Arial" w:hAnsi="Arial" w:cs="Arial"/>
          <w:i/>
          <w:iCs/>
        </w:rPr>
        <w:t xml:space="preserve"> </w:t>
      </w:r>
      <w:r>
        <w:rPr>
          <w:rFonts w:ascii="Arial" w:hAnsi="Arial" w:cs="Arial"/>
          <w:sz w:val="23"/>
          <w:szCs w:val="23"/>
        </w:rPr>
        <w:t>Үшінші топтағы</w:t>
      </w:r>
      <w:r>
        <w:rPr>
          <w:rFonts w:ascii="Arial" w:hAnsi="Arial" w:cs="Arial"/>
          <w:i/>
          <w:iCs/>
        </w:rPr>
        <w:t xml:space="preserve"> </w:t>
      </w:r>
      <w:r>
        <w:rPr>
          <w:rFonts w:ascii="Arial" w:hAnsi="Arial" w:cs="Arial"/>
          <w:sz w:val="23"/>
          <w:szCs w:val="23"/>
        </w:rPr>
        <w:t>4</w:t>
      </w:r>
      <w:r>
        <w:rPr>
          <w:rFonts w:ascii="Arial" w:hAnsi="Arial" w:cs="Arial"/>
          <w:i/>
          <w:iCs/>
        </w:rPr>
        <w:t xml:space="preserve"> </w:t>
      </w:r>
      <w:r>
        <w:rPr>
          <w:rFonts w:ascii="Arial" w:hAnsi="Arial" w:cs="Arial"/>
          <w:sz w:val="23"/>
          <w:szCs w:val="23"/>
        </w:rPr>
        <w:t>серік кері бағытта айнала</w:t>
      </w:r>
      <w:r>
        <w:rPr>
          <w:rFonts w:ascii="Times New Roman" w:hAnsi="Times New Roman"/>
          <w:sz w:val="23"/>
          <w:szCs w:val="23"/>
        </w:rPr>
        <w:t>-</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Arial" w:hAnsi="Arial" w:cs="Arial"/>
          <w:sz w:val="24"/>
          <w:szCs w:val="24"/>
        </w:rPr>
        <w:t>ды.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00" w:bottom="435" w:left="1240" w:header="720" w:footer="720" w:gutter="0"/>
          <w:cols w:space="720" w:equalWidth="0">
            <w:col w:w="6160"/>
          </w:cols>
          <w:noEndnote/>
        </w:sectPr>
      </w:pPr>
    </w:p>
    <w:p w:rsidR="003323E4" w:rsidRDefault="003323E4">
      <w:pPr>
        <w:widowControl w:val="0"/>
        <w:autoSpaceDE w:val="0"/>
        <w:autoSpaceDN w:val="0"/>
        <w:adjustRightInd w:val="0"/>
        <w:spacing w:after="0" w:line="18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164</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rPr>
      </w:pPr>
      <w:bookmarkStart w:id="162" w:name="page329"/>
      <w:bookmarkEnd w:id="162"/>
      <w:r>
        <w:rPr>
          <w:rFonts w:ascii="Arial" w:hAnsi="Arial" w:cs="Arial"/>
        </w:rPr>
        <w:lastRenderedPageBreak/>
        <w:t>Сатурнның 5 ең үлкен серігі XVII ғасырда табыл</w:t>
      </w:r>
      <w:r>
        <w:rPr>
          <w:rFonts w:ascii="Times New Roman" w:hAnsi="Times New Roman"/>
        </w:rPr>
        <w:t>-</w:t>
      </w:r>
      <w:r>
        <w:rPr>
          <w:rFonts w:ascii="Arial" w:hAnsi="Arial" w:cs="Arial"/>
        </w:rPr>
        <w:t>ды: Тефия, Диона, Рея, Титан (2800км), Япет. XVII-XIX ғасырларда - 4 серік, 1966 жылы – Янус ашылды, ал 1980 жылы планетааралық станциялар тағы 7 серікті табады.</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6" w:lineRule="auto"/>
        <w:ind w:right="20" w:firstLine="600"/>
        <w:jc w:val="both"/>
        <w:rPr>
          <w:rFonts w:ascii="Times New Roman" w:hAnsi="Times New Roman"/>
          <w:sz w:val="24"/>
          <w:szCs w:val="24"/>
        </w:rPr>
      </w:pPr>
      <w:r>
        <w:rPr>
          <w:rFonts w:ascii="Arial" w:hAnsi="Arial" w:cs="Arial"/>
          <w:sz w:val="21"/>
          <w:szCs w:val="21"/>
        </w:rPr>
        <w:t>Сатурн серіктері – 17. Ішіндегі ең үлкені Титан, негізгі серіктері планетаны шеңбер бойымен экваторлық жазықтықта айналады. Ең жеңілдері және ең жақындары-12 серік: планетадан 137 мың км-ден 377 км-ге дейінгі қашықтықтарда айналады. Ірілері (3) - алысырақ айналатын 5 серіктің ішінде 1,2 млн. км-ден -12 млн. км-ге дейін.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right="20" w:firstLine="600"/>
        <w:jc w:val="both"/>
        <w:rPr>
          <w:rFonts w:ascii="Times New Roman" w:hAnsi="Times New Roman"/>
          <w:sz w:val="24"/>
          <w:szCs w:val="24"/>
        </w:rPr>
      </w:pPr>
      <w:r>
        <w:rPr>
          <w:rFonts w:ascii="Arial" w:hAnsi="Arial" w:cs="Arial"/>
          <w:sz w:val="24"/>
          <w:szCs w:val="24"/>
        </w:rPr>
        <w:t>Уранның да серіктері сондай ерекшелік байқатады, 10 серігі – жақын, планетадан 49-86 мың км. Ал қалған 5 серік планетадан 129-582 мың км қашықтықта, диаметрлері де ірілеу.</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right="20" w:firstLine="600"/>
        <w:jc w:val="both"/>
        <w:rPr>
          <w:rFonts w:ascii="Times New Roman" w:hAnsi="Times New Roman"/>
          <w:sz w:val="24"/>
          <w:szCs w:val="24"/>
        </w:rPr>
      </w:pPr>
      <w:r>
        <w:rPr>
          <w:rFonts w:ascii="Arial" w:hAnsi="Arial" w:cs="Arial"/>
          <w:sz w:val="24"/>
          <w:szCs w:val="24"/>
        </w:rPr>
        <w:t>Нептунның 8 серігі бар. Бұлардың ішінде екеуі бұрыннан белгілі: Тритон және Нереида. Тритон 1846 жылы табылды, бұл өте ірі серік, айналысы кері бағытта. Нереида 1949-жылы, ал қалған серіктері бертін келе, 1989-жылы ғана табылды.</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3" w:lineRule="auto"/>
        <w:ind w:right="20" w:firstLine="600"/>
        <w:jc w:val="both"/>
        <w:rPr>
          <w:rFonts w:ascii="Times New Roman" w:hAnsi="Times New Roman"/>
          <w:sz w:val="24"/>
          <w:szCs w:val="24"/>
        </w:rPr>
      </w:pPr>
      <w:r>
        <w:rPr>
          <w:rFonts w:ascii="Arial" w:hAnsi="Arial" w:cs="Arial"/>
        </w:rPr>
        <w:t>Күн жүйесінде бұрыннан бері бақыланып келген объектілердің бір түрі: планета сақиналары. XVII ғ.ғ. Сатурнның сақинасын Х.Гюйгенс байқаған. Бұлар өлшем­ дері бірнеше см-ден 1 км-ге дейін ұсақ бөлшектерден құралатындығы кейін белгілі болды. Сақиналардың бірі</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0" w:lineRule="auto"/>
        <w:ind w:left="3620" w:right="20"/>
        <w:jc w:val="both"/>
        <w:rPr>
          <w:rFonts w:ascii="Times New Roman" w:hAnsi="Times New Roman"/>
          <w:sz w:val="24"/>
          <w:szCs w:val="24"/>
        </w:rPr>
      </w:pPr>
      <w:r>
        <w:rPr>
          <w:rFonts w:ascii="Arial" w:hAnsi="Arial" w:cs="Arial"/>
          <w:sz w:val="21"/>
          <w:szCs w:val="21"/>
        </w:rPr>
        <w:t>өлшемі 20-30 км ірілеу денелерден құралған, яғни серіктердей. Сақи­ на тәрізді жүйелер 1977-86 жылдары Юпитер мен Уранның маңында</w:t>
      </w:r>
    </w:p>
    <w:p w:rsidR="003323E4" w:rsidRDefault="00A3036D">
      <w:pPr>
        <w:widowControl w:val="0"/>
        <w:autoSpaceDE w:val="0"/>
        <w:autoSpaceDN w:val="0"/>
        <w:adjustRightInd w:val="0"/>
        <w:spacing w:after="0" w:line="13" w:lineRule="exact"/>
        <w:rPr>
          <w:rFonts w:ascii="Times New Roman" w:hAnsi="Times New Roman"/>
          <w:sz w:val="24"/>
          <w:szCs w:val="24"/>
        </w:rPr>
      </w:pPr>
      <w:r w:rsidRPr="00A3036D">
        <w:rPr>
          <w:noProof/>
        </w:rPr>
        <w:pict>
          <v:shape id="_x0000_s1172" type="#_x0000_t75" style="position:absolute;margin-left:4.5pt;margin-top:-82.65pt;width:167pt;height:132.2pt;z-index:-33" o:allowincell="f">
            <v:imagedata r:id="rId102" o:title=""/>
          </v:shape>
        </w:pict>
      </w:r>
    </w:p>
    <w:p w:rsidR="003323E4" w:rsidRDefault="00281624">
      <w:pPr>
        <w:widowControl w:val="0"/>
        <w:autoSpaceDE w:val="0"/>
        <w:autoSpaceDN w:val="0"/>
        <w:adjustRightInd w:val="0"/>
        <w:spacing w:after="0" w:line="240" w:lineRule="auto"/>
        <w:ind w:left="3620"/>
        <w:rPr>
          <w:rFonts w:ascii="Times New Roman" w:hAnsi="Times New Roman"/>
          <w:sz w:val="24"/>
          <w:szCs w:val="24"/>
        </w:rPr>
      </w:pPr>
      <w:r>
        <w:rPr>
          <w:rFonts w:ascii="Arial" w:hAnsi="Arial" w:cs="Arial"/>
          <w:sz w:val="24"/>
          <w:szCs w:val="24"/>
        </w:rPr>
        <w:t>табылды [11].</w:t>
      </w:r>
    </w:p>
    <w:p w:rsidR="003323E4" w:rsidRDefault="003323E4">
      <w:pPr>
        <w:widowControl w:val="0"/>
        <w:autoSpaceDE w:val="0"/>
        <w:autoSpaceDN w:val="0"/>
        <w:adjustRightInd w:val="0"/>
        <w:spacing w:after="0" w:line="12" w:lineRule="exact"/>
        <w:rPr>
          <w:rFonts w:ascii="Times New Roman" w:hAnsi="Times New Roman"/>
          <w:sz w:val="24"/>
          <w:szCs w:val="24"/>
        </w:rPr>
      </w:pPr>
    </w:p>
    <w:p w:rsidR="003323E4" w:rsidRDefault="00281624">
      <w:pPr>
        <w:widowControl w:val="0"/>
        <w:overflowPunct w:val="0"/>
        <w:autoSpaceDE w:val="0"/>
        <w:autoSpaceDN w:val="0"/>
        <w:adjustRightInd w:val="0"/>
        <w:spacing w:after="0" w:line="357" w:lineRule="auto"/>
        <w:ind w:left="3620"/>
        <w:jc w:val="both"/>
        <w:rPr>
          <w:rFonts w:ascii="Times New Roman" w:hAnsi="Times New Roman"/>
          <w:sz w:val="24"/>
          <w:szCs w:val="24"/>
        </w:rPr>
      </w:pPr>
      <w:r>
        <w:rPr>
          <w:rFonts w:ascii="Arial" w:hAnsi="Arial" w:cs="Arial"/>
          <w:sz w:val="21"/>
          <w:szCs w:val="21"/>
        </w:rPr>
        <w:t>Әсіресе кейінгі жылдары бақылау дәлдігінің</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6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165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86" w:lineRule="auto"/>
        <w:jc w:val="both"/>
        <w:rPr>
          <w:rFonts w:ascii="Times New Roman" w:hAnsi="Times New Roman"/>
          <w:sz w:val="24"/>
          <w:szCs w:val="24"/>
          <w:lang w:val="ru-RU"/>
        </w:rPr>
      </w:pPr>
      <w:bookmarkStart w:id="163" w:name="page331"/>
      <w:bookmarkEnd w:id="163"/>
      <w:r>
        <w:rPr>
          <w:rFonts w:ascii="Arial" w:hAnsi="Arial" w:cs="Arial"/>
          <w:sz w:val="21"/>
          <w:szCs w:val="21"/>
        </w:rPr>
        <w:lastRenderedPageBreak/>
        <w:t xml:space="preserve">жоға­рылауына байланысты, ғарыштық аппараттарды қолдану нәтижесінде белгілі серіктердің саны орасан көбейді. </w:t>
      </w:r>
      <w:r w:rsidRPr="00AF16BC">
        <w:rPr>
          <w:rFonts w:ascii="Arial" w:hAnsi="Arial" w:cs="Arial"/>
          <w:sz w:val="21"/>
          <w:szCs w:val="21"/>
          <w:lang w:val="ru-RU"/>
        </w:rPr>
        <w:t>[4,(1968)] –да ұзын саны: 31 көрсетілген болса, [8,1983]-де: 43 (1+2+15+17+5+2+1), Дагаевтың астр-да[9,1983]-да: 44 (1+2+16+17+5+2+1), [33,2002г]-де – 60 (1+2+16+17+15+8+1). Жақша ішіндегі сандар - Жерден бастап Плутонға дейін әрбір планетаның белгілі серіктерінің санын білдіреді. Серіктерінің пішіні шар тәрізді. Өлшемдері жағынан ең ірілері - Юпитер серіктері: Ганимед, диаметрі-5262км, Каллисто - 4800км, Сатурн серігі: Титан -5150км.</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1" w:lineRule="auto"/>
        <w:ind w:right="20" w:firstLine="397"/>
        <w:jc w:val="both"/>
        <w:rPr>
          <w:rFonts w:ascii="Times New Roman" w:hAnsi="Times New Roman"/>
          <w:sz w:val="24"/>
          <w:szCs w:val="24"/>
          <w:lang w:val="ru-RU"/>
        </w:rPr>
      </w:pPr>
      <w:r w:rsidRPr="00AF16BC">
        <w:rPr>
          <w:rFonts w:ascii="Arial" w:hAnsi="Arial" w:cs="Arial"/>
          <w:sz w:val="23"/>
          <w:szCs w:val="23"/>
          <w:lang w:val="ru-RU"/>
        </w:rPr>
        <w:t>Алып планеталардың маңында өте ұсақ бөлшектер де қозғалады. Бұлардың өлшемдері метрден аспайды. Бұл денелер бір жазықтықта орналасып сақиналар болып көрінеді. Сақиналардың арасында саңылаулар байқалады. Мысалы, Сатурн сақиналарында Кассини саңылауы бұрыннан белгілі. (Қосымшаны қараңыз)</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49" w:lineRule="auto"/>
        <w:ind w:firstLine="397"/>
        <w:jc w:val="both"/>
        <w:rPr>
          <w:rFonts w:ascii="Times New Roman" w:hAnsi="Times New Roman"/>
          <w:sz w:val="24"/>
          <w:szCs w:val="24"/>
          <w:lang w:val="ru-RU"/>
        </w:rPr>
      </w:pPr>
      <w:r w:rsidRPr="00AF16BC">
        <w:rPr>
          <w:rFonts w:ascii="Arial" w:hAnsi="Arial" w:cs="Arial"/>
          <w:sz w:val="24"/>
          <w:szCs w:val="24"/>
          <w:lang w:val="ru-RU"/>
        </w:rPr>
        <w:t>Үлкен ғаламшарлар мен серіктерінен басқа күн жүйесінің құрамында кіші ғаламшарлар немесе астероидтар бар. Астероидтардың ашылу тарихы детективті әңгімедегі желіске ұқсайды. Иоганн Тициус және Боде 1772 жылы планета орбиталардың үлкен жарты осьтері сан мәні жағынан бір заңдылыққа бағынатындығын анықтаған. Бұл заңдылық:</w:t>
      </w:r>
    </w:p>
    <w:p w:rsidR="003323E4" w:rsidRPr="00AF16BC" w:rsidRDefault="00281624">
      <w:pPr>
        <w:widowControl w:val="0"/>
        <w:autoSpaceDE w:val="0"/>
        <w:autoSpaceDN w:val="0"/>
        <w:adjustRightInd w:val="0"/>
        <w:spacing w:after="0" w:line="231" w:lineRule="auto"/>
        <w:ind w:left="400"/>
        <w:rPr>
          <w:rFonts w:ascii="Times New Roman" w:hAnsi="Times New Roman"/>
          <w:sz w:val="24"/>
          <w:szCs w:val="24"/>
          <w:lang w:val="ru-RU"/>
        </w:rPr>
      </w:pPr>
      <w:r>
        <w:rPr>
          <w:rFonts w:ascii="Times New Roman" w:hAnsi="Times New Roman"/>
          <w:i/>
          <w:iCs/>
          <w:sz w:val="24"/>
          <w:szCs w:val="24"/>
        </w:rPr>
        <w:t>a</w:t>
      </w:r>
      <w:r>
        <w:rPr>
          <w:rFonts w:ascii="Times New Roman" w:hAnsi="Times New Roman"/>
          <w:i/>
          <w:iCs/>
          <w:sz w:val="27"/>
          <w:szCs w:val="27"/>
          <w:vertAlign w:val="subscript"/>
        </w:rPr>
        <w:t>n</w:t>
      </w:r>
      <w:r w:rsidRPr="00AF16BC">
        <w:rPr>
          <w:rFonts w:ascii="Arial" w:hAnsi="Arial" w:cs="Arial"/>
          <w:sz w:val="24"/>
          <w:szCs w:val="24"/>
          <w:lang w:val="ru-RU"/>
        </w:rPr>
        <w:t>= (0,3·2</w:t>
      </w:r>
      <w:r>
        <w:rPr>
          <w:rFonts w:ascii="Times New Roman" w:hAnsi="Times New Roman"/>
          <w:sz w:val="27"/>
          <w:szCs w:val="27"/>
          <w:vertAlign w:val="superscript"/>
        </w:rPr>
        <w:t>n</w:t>
      </w:r>
      <w:r w:rsidRPr="00AF16BC">
        <w:rPr>
          <w:rFonts w:ascii="Arial" w:hAnsi="Arial" w:cs="Arial"/>
          <w:sz w:val="24"/>
          <w:szCs w:val="24"/>
          <w:lang w:val="ru-RU"/>
        </w:rPr>
        <w:t>+0,4)</w:t>
      </w:r>
      <w:r w:rsidRPr="00AF16BC">
        <w:rPr>
          <w:rFonts w:ascii="Times New Roman" w:hAnsi="Times New Roman"/>
          <w:i/>
          <w:iCs/>
          <w:sz w:val="24"/>
          <w:szCs w:val="24"/>
          <w:lang w:val="ru-RU"/>
        </w:rPr>
        <w:t xml:space="preserve"> </w:t>
      </w:r>
      <w:r w:rsidRPr="00AF16BC">
        <w:rPr>
          <w:rFonts w:ascii="Arial" w:hAnsi="Arial" w:cs="Arial"/>
          <w:sz w:val="24"/>
          <w:szCs w:val="24"/>
          <w:lang w:val="ru-RU"/>
        </w:rPr>
        <w:t>а.б.</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93" w:lineRule="auto"/>
        <w:ind w:firstLine="397"/>
        <w:jc w:val="both"/>
        <w:rPr>
          <w:rFonts w:ascii="Times New Roman" w:hAnsi="Times New Roman"/>
          <w:sz w:val="24"/>
          <w:szCs w:val="24"/>
        </w:rPr>
      </w:pPr>
      <w:r w:rsidRPr="00AF16BC">
        <w:rPr>
          <w:rFonts w:ascii="Arial" w:hAnsi="Arial" w:cs="Arial"/>
          <w:sz w:val="21"/>
          <w:szCs w:val="21"/>
          <w:lang w:val="ru-RU"/>
        </w:rPr>
        <w:t>Қазіргі заманда Тициус-Боде заңдылығының нақты мәндермен қалай үйлесетіндігін төменгі таблица көрсетеді: Бұл кезде Нептун мен Плутон белгісіз болатын. Сондықтан Тициус - Боде заңдылығы шындыққа өте жақын бо</w:t>
      </w:r>
      <w:r w:rsidRPr="00AF16BC">
        <w:rPr>
          <w:rFonts w:ascii="Times New Roman" w:hAnsi="Times New Roman"/>
          <w:sz w:val="21"/>
          <w:szCs w:val="21"/>
          <w:lang w:val="ru-RU"/>
        </w:rPr>
        <w:t>-</w:t>
      </w:r>
      <w:r w:rsidRPr="00AF16BC">
        <w:rPr>
          <w:rFonts w:ascii="Arial" w:hAnsi="Arial" w:cs="Arial"/>
          <w:sz w:val="21"/>
          <w:szCs w:val="21"/>
          <w:lang w:val="ru-RU"/>
        </w:rPr>
        <w:t>лып көрінген. Бірақ Марс пен Юпитер аралығында бір планетаның орны бос тұрған сияқты болды. Сол кезде белгілі болған планеталардың ешқайсысының сипаттамала</w:t>
      </w:r>
      <w:r w:rsidRPr="00AF16BC">
        <w:rPr>
          <w:rFonts w:ascii="Times New Roman" w:hAnsi="Times New Roman"/>
          <w:sz w:val="21"/>
          <w:szCs w:val="21"/>
          <w:lang w:val="ru-RU"/>
        </w:rPr>
        <w:t>-</w:t>
      </w:r>
      <w:r w:rsidRPr="00AF16BC">
        <w:rPr>
          <w:rFonts w:ascii="Arial" w:hAnsi="Arial" w:cs="Arial"/>
          <w:sz w:val="21"/>
          <w:szCs w:val="21"/>
          <w:lang w:val="ru-RU"/>
        </w:rPr>
        <w:t>ры бұл орынға сәйкес келмеді. Осы планетаны таппақшы болып іздеу де салынды. Кездейсоқ Пиацци аспаннан осын</w:t>
      </w:r>
      <w:r w:rsidRPr="00AF16BC">
        <w:rPr>
          <w:rFonts w:ascii="Times New Roman" w:hAnsi="Times New Roman"/>
          <w:sz w:val="21"/>
          <w:szCs w:val="21"/>
          <w:lang w:val="ru-RU"/>
        </w:rPr>
        <w:t>-</w:t>
      </w:r>
      <w:r w:rsidRPr="00AF16BC">
        <w:rPr>
          <w:rFonts w:ascii="Arial" w:hAnsi="Arial" w:cs="Arial"/>
          <w:sz w:val="21"/>
          <w:szCs w:val="21"/>
          <w:lang w:val="ru-RU"/>
        </w:rPr>
        <w:t xml:space="preserve">дай аспан денесін тапқандай болды. </w:t>
      </w:r>
      <w:r>
        <w:rPr>
          <w:rFonts w:ascii="Arial" w:hAnsi="Arial" w:cs="Arial"/>
          <w:sz w:val="21"/>
          <w:szCs w:val="21"/>
        </w:rPr>
        <w:t>Бірақ кейін Ольберс</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31"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6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166</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31" w:right="3960" w:bottom="435" w:left="4140" w:header="720" w:footer="720" w:gutter="0"/>
          <w:cols w:space="720" w:equalWidth="0">
            <w:col w:w="300"/>
          </w:cols>
          <w:noEndnote/>
        </w:sectPr>
      </w:pPr>
    </w:p>
    <w:tbl>
      <w:tblPr>
        <w:tblW w:w="0" w:type="auto"/>
        <w:tblLayout w:type="fixed"/>
        <w:tblCellMar>
          <w:left w:w="0" w:type="dxa"/>
          <w:right w:w="0" w:type="dxa"/>
        </w:tblCellMar>
        <w:tblLook w:val="0000"/>
      </w:tblPr>
      <w:tblGrid>
        <w:gridCol w:w="1660"/>
        <w:gridCol w:w="840"/>
        <w:gridCol w:w="1980"/>
        <w:gridCol w:w="1660"/>
        <w:gridCol w:w="30"/>
      </w:tblGrid>
      <w:tr w:rsidR="003323E4" w:rsidRPr="00AF16BC">
        <w:trPr>
          <w:trHeight w:val="318"/>
        </w:trPr>
        <w:tc>
          <w:tcPr>
            <w:tcW w:w="1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bookmarkStart w:id="164" w:name="page333"/>
            <w:bookmarkEnd w:id="164"/>
          </w:p>
        </w:tc>
        <w:tc>
          <w:tcPr>
            <w:tcW w:w="8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9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6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520"/>
              <w:rPr>
                <w:rFonts w:ascii="Times New Roman" w:hAnsi="Times New Roman"/>
                <w:sz w:val="24"/>
                <w:szCs w:val="24"/>
              </w:rPr>
            </w:pPr>
            <w:r w:rsidRPr="00AF16BC">
              <w:rPr>
                <w:rFonts w:ascii="Arial" w:hAnsi="Arial" w:cs="Arial"/>
                <w:i/>
                <w:iCs/>
                <w:w w:val="94"/>
                <w:sz w:val="24"/>
                <w:szCs w:val="24"/>
              </w:rPr>
              <w:t>2-Таблица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4"/>
        </w:trPr>
        <w:tc>
          <w:tcPr>
            <w:tcW w:w="166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84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98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66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09"/>
        </w:trPr>
        <w:tc>
          <w:tcPr>
            <w:tcW w:w="1660" w:type="dxa"/>
            <w:tcBorders>
              <w:top w:val="nil"/>
              <w:left w:val="single" w:sz="8" w:space="0" w:color="auto"/>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40" w:type="dxa"/>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640" w:type="dxa"/>
            <w:gridSpan w:val="2"/>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b/>
                <w:bCs/>
                <w:w w:val="97"/>
                <w:sz w:val="24"/>
                <w:szCs w:val="24"/>
              </w:rPr>
              <w:t>Күннен қашықтығы</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0"/>
        </w:trPr>
        <w:tc>
          <w:tcPr>
            <w:tcW w:w="1660" w:type="dxa"/>
            <w:tcBorders>
              <w:top w:val="nil"/>
              <w:left w:val="single" w:sz="8" w:space="0" w:color="auto"/>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40" w:type="dxa"/>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3640" w:type="dxa"/>
            <w:gridSpan w:val="2"/>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b/>
                <w:bCs/>
                <w:w w:val="92"/>
                <w:sz w:val="24"/>
                <w:szCs w:val="24"/>
              </w:rPr>
              <w:t>(астрономиялық бірлік</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8"/>
        </w:trPr>
        <w:tc>
          <w:tcPr>
            <w:tcW w:w="1660" w:type="dxa"/>
            <w:vMerge w:val="restart"/>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380"/>
              <w:rPr>
                <w:rFonts w:ascii="Times New Roman" w:hAnsi="Times New Roman"/>
                <w:sz w:val="24"/>
                <w:szCs w:val="24"/>
              </w:rPr>
            </w:pPr>
            <w:r w:rsidRPr="00AF16BC">
              <w:rPr>
                <w:rFonts w:ascii="Arial" w:hAnsi="Arial" w:cs="Arial"/>
                <w:b/>
                <w:bCs/>
                <w:sz w:val="24"/>
                <w:szCs w:val="24"/>
              </w:rPr>
              <w:t>планета</w:t>
            </w:r>
          </w:p>
        </w:tc>
        <w:tc>
          <w:tcPr>
            <w:tcW w:w="840" w:type="dxa"/>
            <w:vMerge w:val="restart"/>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340"/>
              <w:rPr>
                <w:rFonts w:ascii="Times New Roman" w:hAnsi="Times New Roman"/>
                <w:sz w:val="24"/>
                <w:szCs w:val="24"/>
              </w:rPr>
            </w:pPr>
            <w:r w:rsidRPr="00AF16BC">
              <w:rPr>
                <w:rFonts w:ascii="Times New Roman" w:hAnsi="Times New Roman"/>
                <w:b/>
                <w:bCs/>
                <w:sz w:val="24"/>
                <w:szCs w:val="24"/>
              </w:rPr>
              <w:t>n</w:t>
            </w:r>
          </w:p>
        </w:tc>
        <w:tc>
          <w:tcPr>
            <w:tcW w:w="3640" w:type="dxa"/>
            <w:gridSpan w:val="2"/>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b/>
                <w:bCs/>
                <w:w w:val="90"/>
                <w:sz w:val="24"/>
                <w:szCs w:val="24"/>
              </w:rPr>
              <w:t>өлшемімен)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1"/>
        </w:trPr>
        <w:tc>
          <w:tcPr>
            <w:tcW w:w="1660" w:type="dxa"/>
            <w:vMerge/>
            <w:tcBorders>
              <w:top w:val="nil"/>
              <w:left w:val="single" w:sz="8" w:space="0" w:color="auto"/>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840" w:type="dxa"/>
            <w:vMerge/>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980" w:type="dxa"/>
            <w:tcBorders>
              <w:top w:val="nil"/>
              <w:left w:val="nil"/>
              <w:bottom w:val="single" w:sz="8" w:space="0" w:color="auto"/>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6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67"/>
        </w:trPr>
        <w:tc>
          <w:tcPr>
            <w:tcW w:w="1660" w:type="dxa"/>
            <w:tcBorders>
              <w:top w:val="nil"/>
              <w:left w:val="single" w:sz="8" w:space="0" w:color="auto"/>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40" w:type="dxa"/>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b/>
                <w:bCs/>
                <w:w w:val="90"/>
                <w:sz w:val="24"/>
                <w:szCs w:val="24"/>
              </w:rPr>
              <w:t>Тициус–Боде</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b/>
                <w:bCs/>
                <w:w w:val="97"/>
                <w:sz w:val="24"/>
                <w:szCs w:val="24"/>
              </w:rPr>
              <w:t>Нақты мәні</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8"/>
        </w:trPr>
        <w:tc>
          <w:tcPr>
            <w:tcW w:w="1660" w:type="dxa"/>
            <w:tcBorders>
              <w:top w:val="nil"/>
              <w:left w:val="single" w:sz="8" w:space="0" w:color="auto"/>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840" w:type="dxa"/>
            <w:tcBorders>
              <w:top w:val="nil"/>
              <w:left w:val="nil"/>
              <w:bottom w:val="nil"/>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b/>
                <w:bCs/>
                <w:w w:val="89"/>
                <w:sz w:val="24"/>
                <w:szCs w:val="24"/>
              </w:rPr>
              <w:t>заңы</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b/>
                <w:bCs/>
                <w:w w:val="90"/>
                <w:sz w:val="24"/>
                <w:szCs w:val="24"/>
              </w:rPr>
              <w:t>(а.б.)</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8"/>
        </w:trPr>
        <w:tc>
          <w:tcPr>
            <w:tcW w:w="166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8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98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6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422"/>
        </w:trPr>
        <w:tc>
          <w:tcPr>
            <w:tcW w:w="166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rPr>
              <w:t>Меркурий</w:t>
            </w:r>
          </w:p>
        </w:tc>
        <w:tc>
          <w:tcPr>
            <w:tcW w:w="8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sz w:val="24"/>
                <w:szCs w:val="24"/>
              </w:rPr>
              <w:t>-∞</w:t>
            </w: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9"/>
                <w:sz w:val="24"/>
                <w:szCs w:val="24"/>
              </w:rPr>
              <w:t>0.4</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0,39</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0"/>
        </w:trPr>
        <w:tc>
          <w:tcPr>
            <w:tcW w:w="166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rPr>
              <w:t>Шолпан</w:t>
            </w:r>
          </w:p>
        </w:tc>
        <w:tc>
          <w:tcPr>
            <w:tcW w:w="8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9"/>
                <w:sz w:val="24"/>
                <w:szCs w:val="24"/>
              </w:rPr>
              <w:t>0</w:t>
            </w: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0,7</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0,71</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0"/>
        </w:trPr>
        <w:tc>
          <w:tcPr>
            <w:tcW w:w="166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Times New Roman" w:hAnsi="Times New Roman"/>
                <w:b/>
                <w:bCs/>
              </w:rPr>
              <w:t>Жер</w:t>
            </w:r>
          </w:p>
        </w:tc>
        <w:tc>
          <w:tcPr>
            <w:tcW w:w="8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9"/>
                <w:sz w:val="24"/>
                <w:szCs w:val="24"/>
              </w:rPr>
              <w:t>1</w:t>
            </w: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1,0</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1,00</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0"/>
        </w:trPr>
        <w:tc>
          <w:tcPr>
            <w:tcW w:w="166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rPr>
              <w:t>Марс</w:t>
            </w:r>
          </w:p>
        </w:tc>
        <w:tc>
          <w:tcPr>
            <w:tcW w:w="8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9"/>
                <w:sz w:val="24"/>
                <w:szCs w:val="24"/>
              </w:rPr>
              <w:t>2</w:t>
            </w: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1,6</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1,52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0"/>
        </w:trPr>
        <w:tc>
          <w:tcPr>
            <w:tcW w:w="166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rPr>
              <w:t>Астероидтар</w:t>
            </w:r>
          </w:p>
        </w:tc>
        <w:tc>
          <w:tcPr>
            <w:tcW w:w="8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9"/>
                <w:sz w:val="24"/>
                <w:szCs w:val="24"/>
              </w:rPr>
              <w:t>3</w:t>
            </w: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2,8</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2,8</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0"/>
        </w:trPr>
        <w:tc>
          <w:tcPr>
            <w:tcW w:w="166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rPr>
              <w:t>Юпитер</w:t>
            </w:r>
          </w:p>
        </w:tc>
        <w:tc>
          <w:tcPr>
            <w:tcW w:w="8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9"/>
                <w:sz w:val="24"/>
                <w:szCs w:val="24"/>
              </w:rPr>
              <w:t>4</w:t>
            </w: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5,2</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5,2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0"/>
        </w:trPr>
        <w:tc>
          <w:tcPr>
            <w:tcW w:w="166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rPr>
              <w:t>Сатурн</w:t>
            </w:r>
          </w:p>
        </w:tc>
        <w:tc>
          <w:tcPr>
            <w:tcW w:w="8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9"/>
                <w:sz w:val="24"/>
                <w:szCs w:val="24"/>
              </w:rPr>
              <w:t>5</w:t>
            </w: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10,0</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9,54</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0"/>
        </w:trPr>
        <w:tc>
          <w:tcPr>
            <w:tcW w:w="166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rPr>
              <w:t>Уран</w:t>
            </w:r>
          </w:p>
        </w:tc>
        <w:tc>
          <w:tcPr>
            <w:tcW w:w="8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9"/>
                <w:sz w:val="24"/>
                <w:szCs w:val="24"/>
              </w:rPr>
              <w:t>6</w:t>
            </w: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19,6</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19,2</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0"/>
        </w:trPr>
        <w:tc>
          <w:tcPr>
            <w:tcW w:w="166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rPr>
              <w:t>Нептун</w:t>
            </w:r>
          </w:p>
        </w:tc>
        <w:tc>
          <w:tcPr>
            <w:tcW w:w="8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9"/>
                <w:sz w:val="24"/>
                <w:szCs w:val="24"/>
              </w:rPr>
              <w:t>7</w:t>
            </w: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38,8</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30,1</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315"/>
        </w:trPr>
        <w:tc>
          <w:tcPr>
            <w:tcW w:w="1660" w:type="dxa"/>
            <w:tcBorders>
              <w:top w:val="nil"/>
              <w:left w:val="single" w:sz="8" w:space="0" w:color="auto"/>
              <w:bottom w:val="nil"/>
              <w:right w:val="single" w:sz="8" w:space="0" w:color="auto"/>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b/>
                <w:bCs/>
              </w:rPr>
              <w:t>Плутон</w:t>
            </w:r>
          </w:p>
        </w:tc>
        <w:tc>
          <w:tcPr>
            <w:tcW w:w="84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Times New Roman" w:hAnsi="Times New Roman"/>
                <w:w w:val="99"/>
                <w:sz w:val="24"/>
                <w:szCs w:val="24"/>
              </w:rPr>
              <w:t>8</w:t>
            </w:r>
          </w:p>
        </w:tc>
        <w:tc>
          <w:tcPr>
            <w:tcW w:w="198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77,2</w:t>
            </w:r>
          </w:p>
        </w:tc>
        <w:tc>
          <w:tcPr>
            <w:tcW w:w="1660" w:type="dxa"/>
            <w:tcBorders>
              <w:top w:val="nil"/>
              <w:left w:val="nil"/>
              <w:bottom w:val="nil"/>
              <w:right w:val="single" w:sz="8" w:space="0" w:color="auto"/>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9"/>
                <w:sz w:val="24"/>
                <w:szCs w:val="24"/>
              </w:rPr>
              <w:t>39,4</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53"/>
        </w:trPr>
        <w:tc>
          <w:tcPr>
            <w:tcW w:w="1660" w:type="dxa"/>
            <w:tcBorders>
              <w:top w:val="nil"/>
              <w:left w:val="single" w:sz="8" w:space="0" w:color="auto"/>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84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98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1660" w:type="dxa"/>
            <w:tcBorders>
              <w:top w:val="nil"/>
              <w:left w:val="nil"/>
              <w:bottom w:val="single" w:sz="8" w:space="0" w:color="auto"/>
              <w:right w:val="single" w:sz="8" w:space="0" w:color="auto"/>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293" w:lineRule="exact"/>
        <w:rPr>
          <w:rFonts w:ascii="Times New Roman" w:hAnsi="Times New Roman"/>
          <w:sz w:val="24"/>
          <w:szCs w:val="24"/>
        </w:rPr>
      </w:pPr>
    </w:p>
    <w:p w:rsidR="003323E4" w:rsidRPr="00AF16BC" w:rsidRDefault="00281624">
      <w:pPr>
        <w:widowControl w:val="0"/>
        <w:overflowPunct w:val="0"/>
        <w:autoSpaceDE w:val="0"/>
        <w:autoSpaceDN w:val="0"/>
        <w:adjustRightInd w:val="0"/>
        <w:spacing w:after="0" w:line="291" w:lineRule="auto"/>
        <w:jc w:val="both"/>
        <w:rPr>
          <w:rFonts w:ascii="Times New Roman" w:hAnsi="Times New Roman"/>
          <w:sz w:val="24"/>
          <w:szCs w:val="24"/>
          <w:lang w:val="ru-RU"/>
        </w:rPr>
      </w:pPr>
      <w:r w:rsidRPr="00AF16BC">
        <w:rPr>
          <w:rFonts w:ascii="Arial" w:hAnsi="Arial" w:cs="Arial"/>
          <w:sz w:val="21"/>
          <w:szCs w:val="21"/>
          <w:lang w:val="ru-RU"/>
        </w:rPr>
        <w:t>Палладаны, ал 2 жыл өткен соң – Юнона, 5 жылдан кейін Веста. Осы денелердің пайда болуы жөнінде гипотеза айт</w:t>
      </w:r>
      <w:r w:rsidRPr="00AF16BC">
        <w:rPr>
          <w:rFonts w:ascii="Times New Roman" w:hAnsi="Times New Roman"/>
          <w:sz w:val="21"/>
          <w:szCs w:val="21"/>
          <w:lang w:val="ru-RU"/>
        </w:rPr>
        <w:t>-</w:t>
      </w:r>
      <w:r w:rsidRPr="00AF16BC">
        <w:rPr>
          <w:rFonts w:ascii="Arial" w:hAnsi="Arial" w:cs="Arial"/>
          <w:sz w:val="21"/>
          <w:szCs w:val="21"/>
          <w:lang w:val="ru-RU"/>
        </w:rPr>
        <w:t>ты. Бұдан кейін тағы басқа сондай денелер көптеп табыла бастады Жұлдыз тәрізді бұл денелердің көрінерлік дискісі байқалмағандықтан, бұл денелерді: “астероид”-жұлдыз тәріздес деп атады. Астероидтардың өлшемдері әртүрлі, ең ірілері: Церера, диаметрі - 1003км, Паллада- 608км, Веста-538км. Кейбіреулерінің пішіні сфералық емес. Бетіндегі температуралары: -100°С маңайында. Кейбіреулерінің өз серіктері де бар: айталық, Ида (</w:t>
      </w:r>
      <w:r>
        <w:rPr>
          <w:rFonts w:ascii="Arial" w:hAnsi="Arial" w:cs="Arial"/>
          <w:sz w:val="21"/>
          <w:szCs w:val="21"/>
        </w:rPr>
        <w:t>D</w:t>
      </w:r>
      <w:r w:rsidRPr="00AF16BC">
        <w:rPr>
          <w:rFonts w:ascii="Arial" w:hAnsi="Arial" w:cs="Arial"/>
          <w:sz w:val="21"/>
          <w:szCs w:val="21"/>
          <w:lang w:val="ru-RU"/>
        </w:rPr>
        <w:t>=45км) деген астероидтің қасында Дактиль (</w:t>
      </w:r>
      <w:r>
        <w:rPr>
          <w:rFonts w:ascii="Arial" w:hAnsi="Arial" w:cs="Arial"/>
          <w:sz w:val="21"/>
          <w:szCs w:val="21"/>
        </w:rPr>
        <w:t>d</w:t>
      </w:r>
      <w:r w:rsidRPr="00AF16BC">
        <w:rPr>
          <w:rFonts w:ascii="Arial" w:hAnsi="Arial" w:cs="Arial"/>
          <w:sz w:val="21"/>
          <w:szCs w:val="21"/>
          <w:lang w:val="ru-RU"/>
        </w:rPr>
        <w:t xml:space="preserve">=700м) табылды. Астероидтардың орбиталары негізінен Марс пен Юпитердің орбиталарының арасында орналасады. Осы аймақты </w:t>
      </w:r>
      <w:r w:rsidRPr="00AF16BC">
        <w:rPr>
          <w:rFonts w:ascii="Arial" w:hAnsi="Arial" w:cs="Arial"/>
          <w:i/>
          <w:iCs/>
          <w:sz w:val="21"/>
          <w:szCs w:val="21"/>
          <w:lang w:val="ru-RU"/>
        </w:rPr>
        <w:t>астероидтар белдеуі</w:t>
      </w:r>
      <w:r w:rsidRPr="00AF16BC">
        <w:rPr>
          <w:rFonts w:ascii="Arial" w:hAnsi="Arial" w:cs="Arial"/>
          <w:sz w:val="21"/>
          <w:szCs w:val="21"/>
          <w:lang w:val="ru-RU"/>
        </w:rPr>
        <w:t xml:space="preserve"> деп атайды. Осы уақытқа дейін 10000 (кейбір мәліметтерге</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5"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10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167</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5"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84" w:lineRule="auto"/>
        <w:jc w:val="both"/>
        <w:rPr>
          <w:rFonts w:ascii="Times New Roman" w:hAnsi="Times New Roman"/>
          <w:sz w:val="24"/>
          <w:szCs w:val="24"/>
          <w:lang w:val="ru-RU"/>
        </w:rPr>
      </w:pPr>
      <w:bookmarkStart w:id="165" w:name="page335"/>
      <w:bookmarkEnd w:id="165"/>
      <w:r w:rsidRPr="00AF16BC">
        <w:rPr>
          <w:rFonts w:ascii="Arial" w:hAnsi="Arial" w:cs="Arial"/>
          <w:sz w:val="21"/>
          <w:szCs w:val="21"/>
          <w:lang w:val="ru-RU"/>
        </w:rPr>
        <w:lastRenderedPageBreak/>
        <w:t>қараса - 40000) астероид табылды, соның ішінде 4000 тарта астероидтың орбитасы анықталған. Астероидтардың барлығы Күнді тура, яғни планеталардың айналу бағытында айналады. Орбиталары-ның эксцентриситеттері аз (0,10-0,17), көлбеулігі де көбісінде аз (5°</w:t>
      </w:r>
      <w:r w:rsidRPr="00AF16BC">
        <w:rPr>
          <w:rFonts w:ascii="Times New Roman" w:hAnsi="Times New Roman"/>
          <w:sz w:val="21"/>
          <w:szCs w:val="21"/>
          <w:lang w:val="ru-RU"/>
        </w:rPr>
        <w:t>-10</w:t>
      </w:r>
      <w:r w:rsidRPr="00AF16BC">
        <w:rPr>
          <w:rFonts w:ascii="Arial" w:hAnsi="Arial" w:cs="Arial"/>
          <w:sz w:val="21"/>
          <w:szCs w:val="21"/>
          <w:lang w:val="ru-RU"/>
        </w:rPr>
        <w:t xml:space="preserve">°), жылдамдықтары орташа есеппен </w:t>
      </w:r>
      <w:r>
        <w:rPr>
          <w:rFonts w:ascii="Arial" w:hAnsi="Arial" w:cs="Arial"/>
          <w:sz w:val="21"/>
          <w:szCs w:val="21"/>
        </w:rPr>
        <w:t>υ</w:t>
      </w:r>
      <w:r w:rsidRPr="00AF16BC">
        <w:rPr>
          <w:rFonts w:ascii="Arial" w:hAnsi="Arial" w:cs="Arial"/>
          <w:sz w:val="21"/>
          <w:szCs w:val="21"/>
          <w:lang w:val="ru-RU"/>
        </w:rPr>
        <w:t>=20км/с, астероидтардың 97%-нің орбиталарының үлкен жарты осьтері 2,17 а.б.-тен 3,64 а.б.-ке дейін, бір айналымға 3-9 жылдай уақыт өтеді. Бірақ ауытқулар да бар: мысалы, Эрос – 644 күнде Күнді бір айналып шықса, Гидальго- 14 жылда бір айналым жасайды. Кейбір астероидтық орбиталардың эклиптика жазықтығына көлбеулік бұрыштары 20°</w:t>
      </w:r>
      <w:r w:rsidRPr="00AF16BC">
        <w:rPr>
          <w:rFonts w:ascii="Times New Roman" w:hAnsi="Times New Roman"/>
          <w:sz w:val="21"/>
          <w:szCs w:val="21"/>
          <w:lang w:val="ru-RU"/>
        </w:rPr>
        <w:t>-30</w:t>
      </w:r>
      <w:r w:rsidRPr="00AF16BC">
        <w:rPr>
          <w:rFonts w:ascii="Arial" w:hAnsi="Arial" w:cs="Arial"/>
          <w:sz w:val="21"/>
          <w:szCs w:val="21"/>
          <w:lang w:val="ru-RU"/>
        </w:rPr>
        <w:t>°-қа, тіпті 50</w:t>
      </w:r>
      <w:r w:rsidRPr="00AF16BC">
        <w:rPr>
          <w:rFonts w:ascii="Times New Roman" w:hAnsi="Times New Roman"/>
          <w:sz w:val="24"/>
          <w:szCs w:val="24"/>
          <w:vertAlign w:val="superscript"/>
          <w:lang w:val="ru-RU"/>
        </w:rPr>
        <w:t>0</w:t>
      </w:r>
      <w:r w:rsidRPr="00AF16BC">
        <w:rPr>
          <w:rFonts w:ascii="Arial" w:hAnsi="Arial" w:cs="Arial"/>
          <w:sz w:val="21"/>
          <w:szCs w:val="21"/>
          <w:lang w:val="ru-RU"/>
        </w:rPr>
        <w:t xml:space="preserve">-қа дейін барып қалады, кейбір орбиталардың эксцентриситеті үлкен (0,8-ге дейін). Сол себепті көптеген астероидтардың перигелийі Марс орбитасының ішіне де кіріп кетеді, ал кейбіреулері Жер орбитасының ішіне (Аполлон тобы) тіпті Шолпан орбитасының ішіне де кіріп; кейбірінің перигелийі тіпті Күнге өте жақын, мысалы: Икар астероидының перигелийі Күннен </w:t>
      </w:r>
      <w:r>
        <w:rPr>
          <w:rFonts w:ascii="Arial" w:hAnsi="Arial" w:cs="Arial"/>
          <w:sz w:val="21"/>
          <w:szCs w:val="21"/>
        </w:rPr>
        <w:t>q</w:t>
      </w:r>
      <w:r w:rsidRPr="00AF16BC">
        <w:rPr>
          <w:rFonts w:ascii="Arial" w:hAnsi="Arial" w:cs="Arial"/>
          <w:sz w:val="21"/>
          <w:szCs w:val="21"/>
          <w:lang w:val="ru-RU"/>
        </w:rPr>
        <w:t>=0,19 а.б. қашықтықта, яғни Меркурийдікінен 2 есе аз, сол нүктеде оның беткі температурасы 600°С-ге жетеді. Ал көптеген астероидтар белдеудің сыртына да шығып кетеді. Кейбірінің афелийлері (Гидальго) Сатурн орбитасына таяу орналасады. Бір қызығы, кейбір астероидтардың серіктері болатындығы анықталып отыр. Мысалы, кейінгі кезде Ида астероидының серігі – Дактиль, ал 1866 жылы ашылған Сильвия астероидының (диаметрі-250 км) қасынан 2001 жылы Ромул (диаметрі-20км), ал жақында- Рем (диаметрі-7км) серіктері табылды.</w:t>
      </w:r>
    </w:p>
    <w:p w:rsidR="003323E4" w:rsidRPr="00AF16BC" w:rsidRDefault="003323E4">
      <w:pPr>
        <w:widowControl w:val="0"/>
        <w:autoSpaceDE w:val="0"/>
        <w:autoSpaceDN w:val="0"/>
        <w:adjustRightInd w:val="0"/>
        <w:spacing w:after="0" w:line="20"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00" w:lineRule="auto"/>
        <w:ind w:firstLine="397"/>
        <w:jc w:val="both"/>
        <w:rPr>
          <w:rFonts w:ascii="Times New Roman" w:hAnsi="Times New Roman"/>
          <w:sz w:val="24"/>
          <w:szCs w:val="24"/>
          <w:lang w:val="ru-RU"/>
        </w:rPr>
      </w:pPr>
      <w:r w:rsidRPr="00AF16BC">
        <w:rPr>
          <w:rFonts w:ascii="Arial" w:hAnsi="Arial" w:cs="Arial"/>
          <w:sz w:val="21"/>
          <w:szCs w:val="21"/>
          <w:lang w:val="ru-RU"/>
        </w:rPr>
        <w:t>Астероидтардың (Церерадан басқасының) массалары плане-талар мен серіктерінің массаларынан әлдеқайда кіші. Белдеудің ішіндегі орбиталардың басым бөлігі өте орнықты, Күн жүйесі пайда болғаннан бері өзгермей келеді. Ал белдеудің сыртындағы астероидтар өмірі қысқа, үлкен планеталар гравитациялық өрістерімен оларды қармап</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7"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32"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168</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7"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73" w:lineRule="auto"/>
        <w:jc w:val="both"/>
        <w:rPr>
          <w:rFonts w:ascii="Times New Roman" w:hAnsi="Times New Roman"/>
          <w:sz w:val="24"/>
          <w:szCs w:val="24"/>
          <w:lang w:val="ru-RU"/>
        </w:rPr>
      </w:pPr>
      <w:bookmarkStart w:id="166" w:name="page337"/>
      <w:bookmarkEnd w:id="166"/>
      <w:r w:rsidRPr="00AF16BC">
        <w:rPr>
          <w:rFonts w:ascii="Arial" w:hAnsi="Arial" w:cs="Arial"/>
          <w:lang w:val="ru-RU"/>
        </w:rPr>
        <w:lastRenderedPageBreak/>
        <w:t xml:space="preserve">алады немесе басқа орбитаға көшіріп жібереді. Осының нәтижесінде олар бір-бірімен соқтығысып ұсақ кесекке бөлінеді, метеорлық денелер пайда болады. Астероидтар белдеуінің ішінде кейбір қашықтықтарда астероидтар жоқтың қасы. </w:t>
      </w:r>
      <w:r w:rsidRPr="00AF16BC">
        <w:rPr>
          <w:rFonts w:ascii="Arial" w:hAnsi="Arial" w:cs="Arial"/>
          <w:b/>
          <w:bCs/>
          <w:lang w:val="ru-RU"/>
        </w:rPr>
        <w:t>Астероид орбиталары кездеспейтін</w:t>
      </w:r>
      <w:r w:rsidRPr="00AF16BC">
        <w:rPr>
          <w:rFonts w:ascii="Arial" w:hAnsi="Arial" w:cs="Arial"/>
          <w:lang w:val="ru-RU"/>
        </w:rPr>
        <w:t xml:space="preserve"> </w:t>
      </w:r>
      <w:r w:rsidRPr="00AF16BC">
        <w:rPr>
          <w:rFonts w:ascii="Arial" w:hAnsi="Arial" w:cs="Arial"/>
          <w:b/>
          <w:bCs/>
          <w:lang w:val="ru-RU"/>
        </w:rPr>
        <w:t xml:space="preserve">зоналарды Кирквуд люктері деп атайды. </w:t>
      </w:r>
      <w:r w:rsidRPr="00AF16BC">
        <w:rPr>
          <w:rFonts w:ascii="Arial" w:hAnsi="Arial" w:cs="Arial"/>
          <w:lang w:val="ru-RU"/>
        </w:rPr>
        <w:t>Кирквуд</w:t>
      </w:r>
      <w:r w:rsidRPr="00AF16BC">
        <w:rPr>
          <w:rFonts w:ascii="Arial" w:hAnsi="Arial" w:cs="Arial"/>
          <w:b/>
          <w:bCs/>
          <w:lang w:val="ru-RU"/>
        </w:rPr>
        <w:t xml:space="preserve"> </w:t>
      </w:r>
      <w:r w:rsidRPr="00AF16BC">
        <w:rPr>
          <w:rFonts w:ascii="Arial" w:hAnsi="Arial" w:cs="Arial"/>
          <w:lang w:val="ru-RU"/>
        </w:rPr>
        <w:t>астероидтардың периодтарының ішінде кездеспейтіндерін Юпитердің айналыс периодымен салыстырып, олардың қатынастары: 3/1, 5/2, 7/3, 2/1 болатынын анықтады. Ал 2/3 қатынасқа сәйкес қашықтықта астероидтар болғанымен, оған дейін және одан кейін бос зоналар болып тұр. Юпитердің периодты әсерімен резонансқа түсіп, осы орбиталардан астероидтар кететін болып тұр.</w:t>
      </w:r>
    </w:p>
    <w:p w:rsidR="003323E4" w:rsidRPr="00AF16BC" w:rsidRDefault="00A3036D">
      <w:pPr>
        <w:widowControl w:val="0"/>
        <w:autoSpaceDE w:val="0"/>
        <w:autoSpaceDN w:val="0"/>
        <w:adjustRightInd w:val="0"/>
        <w:spacing w:after="0" w:line="3" w:lineRule="exact"/>
        <w:rPr>
          <w:rFonts w:ascii="Times New Roman" w:hAnsi="Times New Roman"/>
          <w:sz w:val="24"/>
          <w:szCs w:val="24"/>
          <w:lang w:val="ru-RU"/>
        </w:rPr>
      </w:pPr>
      <w:r w:rsidRPr="00A3036D">
        <w:rPr>
          <w:noProof/>
        </w:rPr>
        <w:pict>
          <v:line id="_x0000_s1173" style="position:absolute;z-index:-32" from="68.6pt,-101.6pt" to="170.45pt,-101.6pt" o:allowincell="f" strokeweight=".40322mm"/>
        </w:pict>
      </w:r>
    </w:p>
    <w:p w:rsidR="003323E4" w:rsidRPr="00AF16BC" w:rsidRDefault="00281624">
      <w:pPr>
        <w:widowControl w:val="0"/>
        <w:overflowPunct w:val="0"/>
        <w:autoSpaceDE w:val="0"/>
        <w:autoSpaceDN w:val="0"/>
        <w:adjustRightInd w:val="0"/>
        <w:spacing w:after="0" w:line="285" w:lineRule="auto"/>
        <w:ind w:firstLine="397"/>
        <w:jc w:val="both"/>
        <w:rPr>
          <w:rFonts w:ascii="Times New Roman" w:hAnsi="Times New Roman"/>
          <w:sz w:val="24"/>
          <w:szCs w:val="24"/>
          <w:lang w:val="ru-RU"/>
        </w:rPr>
      </w:pPr>
      <w:r w:rsidRPr="00AF16BC">
        <w:rPr>
          <w:rFonts w:ascii="Arial" w:hAnsi="Arial" w:cs="Arial"/>
          <w:sz w:val="21"/>
          <w:szCs w:val="21"/>
          <w:lang w:val="ru-RU"/>
        </w:rPr>
        <w:t xml:space="preserve">Жаңа ашылған астероидтарға нөмір береді, ал кейбіреулеріне атау тағайындайды. Астероидтардың ата­ улары алғашында грек-рим мифологиясының кейіп­ керлерінің аттарымен берілсе, кейін алуан түрлі атаулар берілетін болды. Әйел аттары, белгілі адамдардың аттары (көзі тірісінде берілмейді), жер атаулары және т.с.с.. Бұл – ашқан адамның құзырында, бірақ оны ХАО (Халықаралық астрономдар одағы) бекітеді. Қазақстанмен байланысты 6 астероид аталыпты: </w:t>
      </w:r>
      <w:r w:rsidRPr="00AF16BC">
        <w:rPr>
          <w:rFonts w:ascii="Arial" w:hAnsi="Arial" w:cs="Arial"/>
          <w:i/>
          <w:iCs/>
          <w:sz w:val="21"/>
          <w:szCs w:val="21"/>
          <w:lang w:val="ru-RU"/>
        </w:rPr>
        <w:t>Казахстания</w:t>
      </w:r>
      <w:r w:rsidRPr="00AF16BC">
        <w:rPr>
          <w:rFonts w:ascii="Arial" w:hAnsi="Arial" w:cs="Arial"/>
          <w:sz w:val="21"/>
          <w:szCs w:val="21"/>
          <w:lang w:val="ru-RU"/>
        </w:rPr>
        <w:t xml:space="preserve"> (№2178, ашылған жылы-1972), </w:t>
      </w:r>
      <w:r w:rsidRPr="00AF16BC">
        <w:rPr>
          <w:rFonts w:ascii="Arial" w:hAnsi="Arial" w:cs="Arial"/>
          <w:i/>
          <w:iCs/>
          <w:sz w:val="21"/>
          <w:szCs w:val="21"/>
          <w:lang w:val="ru-RU"/>
        </w:rPr>
        <w:t>Целина</w:t>
      </w:r>
      <w:r w:rsidRPr="00AF16BC">
        <w:rPr>
          <w:rFonts w:ascii="Arial" w:hAnsi="Arial" w:cs="Arial"/>
          <w:sz w:val="21"/>
          <w:szCs w:val="21"/>
          <w:lang w:val="ru-RU"/>
        </w:rPr>
        <w:t xml:space="preserve"> (№2111, 1969), </w:t>
      </w:r>
      <w:r w:rsidRPr="00AF16BC">
        <w:rPr>
          <w:rFonts w:ascii="Arial" w:hAnsi="Arial" w:cs="Arial"/>
          <w:i/>
          <w:iCs/>
          <w:sz w:val="21"/>
          <w:szCs w:val="21"/>
          <w:lang w:val="ru-RU"/>
        </w:rPr>
        <w:t>Сәтпаев</w:t>
      </w:r>
      <w:r w:rsidRPr="00AF16BC">
        <w:rPr>
          <w:rFonts w:ascii="Arial" w:hAnsi="Arial" w:cs="Arial"/>
          <w:sz w:val="21"/>
          <w:szCs w:val="21"/>
          <w:lang w:val="ru-RU"/>
        </w:rPr>
        <w:t xml:space="preserve"> (№2402, 1979), </w:t>
      </w:r>
      <w:r w:rsidRPr="00AF16BC">
        <w:rPr>
          <w:rFonts w:ascii="Arial" w:hAnsi="Arial" w:cs="Arial"/>
          <w:i/>
          <w:iCs/>
          <w:sz w:val="21"/>
          <w:szCs w:val="21"/>
          <w:lang w:val="ru-RU"/>
        </w:rPr>
        <w:t xml:space="preserve">Байқоңыр </w:t>
      </w:r>
      <w:r w:rsidRPr="00AF16BC">
        <w:rPr>
          <w:rFonts w:ascii="Arial" w:hAnsi="Arial" w:cs="Arial"/>
          <w:sz w:val="21"/>
          <w:szCs w:val="21"/>
          <w:lang w:val="ru-RU"/>
        </w:rPr>
        <w:t>(№2700, 1976),</w:t>
      </w:r>
      <w:r w:rsidRPr="00AF16BC">
        <w:rPr>
          <w:rFonts w:ascii="Arial" w:hAnsi="Arial" w:cs="Arial"/>
          <w:i/>
          <w:iCs/>
          <w:sz w:val="21"/>
          <w:szCs w:val="21"/>
          <w:lang w:val="ru-RU"/>
        </w:rPr>
        <w:t xml:space="preserve"> Пацаев </w:t>
      </w:r>
      <w:r w:rsidRPr="00AF16BC">
        <w:rPr>
          <w:rFonts w:ascii="Arial" w:hAnsi="Arial" w:cs="Arial"/>
          <w:sz w:val="21"/>
          <w:szCs w:val="21"/>
          <w:lang w:val="ru-RU"/>
        </w:rPr>
        <w:t>(ғарышкер,</w:t>
      </w:r>
      <w:r w:rsidRPr="00AF16BC">
        <w:rPr>
          <w:rFonts w:ascii="Arial" w:hAnsi="Arial" w:cs="Arial"/>
          <w:i/>
          <w:iCs/>
          <w:sz w:val="21"/>
          <w:szCs w:val="21"/>
          <w:lang w:val="ru-RU"/>
        </w:rPr>
        <w:t xml:space="preserve"> </w:t>
      </w:r>
      <w:r w:rsidRPr="00AF16BC">
        <w:rPr>
          <w:rFonts w:ascii="Arial" w:hAnsi="Arial" w:cs="Arial"/>
          <w:sz w:val="21"/>
          <w:szCs w:val="21"/>
          <w:lang w:val="ru-RU"/>
        </w:rPr>
        <w:t>№1791,</w:t>
      </w:r>
      <w:r w:rsidRPr="00AF16BC">
        <w:rPr>
          <w:rFonts w:ascii="Arial" w:hAnsi="Arial" w:cs="Arial"/>
          <w:i/>
          <w:iCs/>
          <w:sz w:val="21"/>
          <w:szCs w:val="21"/>
          <w:lang w:val="ru-RU"/>
        </w:rPr>
        <w:t xml:space="preserve"> </w:t>
      </w:r>
      <w:r w:rsidRPr="00AF16BC">
        <w:rPr>
          <w:rFonts w:ascii="Arial" w:hAnsi="Arial" w:cs="Arial"/>
          <w:sz w:val="21"/>
          <w:szCs w:val="21"/>
          <w:lang w:val="ru-RU"/>
        </w:rPr>
        <w:t xml:space="preserve">1967), </w:t>
      </w:r>
      <w:r w:rsidRPr="00AF16BC">
        <w:rPr>
          <w:rFonts w:ascii="Arial" w:hAnsi="Arial" w:cs="Arial"/>
          <w:i/>
          <w:iCs/>
          <w:sz w:val="21"/>
          <w:szCs w:val="21"/>
          <w:lang w:val="ru-RU"/>
        </w:rPr>
        <w:t>Тихов</w:t>
      </w:r>
      <w:r w:rsidRPr="00AF16BC">
        <w:rPr>
          <w:rFonts w:ascii="Arial" w:hAnsi="Arial" w:cs="Arial"/>
          <w:sz w:val="21"/>
          <w:szCs w:val="21"/>
          <w:lang w:val="ru-RU"/>
        </w:rPr>
        <w:t xml:space="preserve"> (№2251, 1977), </w:t>
      </w:r>
      <w:r w:rsidRPr="00AF16BC">
        <w:rPr>
          <w:rFonts w:ascii="Arial" w:hAnsi="Arial" w:cs="Arial"/>
          <w:i/>
          <w:iCs/>
          <w:sz w:val="21"/>
          <w:szCs w:val="21"/>
          <w:lang w:val="ru-RU"/>
        </w:rPr>
        <w:t>Фесенков</w:t>
      </w:r>
      <w:r w:rsidRPr="00AF16BC">
        <w:rPr>
          <w:rFonts w:ascii="Arial" w:hAnsi="Arial" w:cs="Arial"/>
          <w:sz w:val="21"/>
          <w:szCs w:val="21"/>
          <w:lang w:val="ru-RU"/>
        </w:rPr>
        <w:t xml:space="preserve"> (№2286, 1977),</w:t>
      </w:r>
    </w:p>
    <w:p w:rsidR="003323E4" w:rsidRPr="00AF16BC" w:rsidRDefault="003323E4">
      <w:pPr>
        <w:widowControl w:val="0"/>
        <w:autoSpaceDE w:val="0"/>
        <w:autoSpaceDN w:val="0"/>
        <w:adjustRightInd w:val="0"/>
        <w:spacing w:after="0" w:line="1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1" w:lineRule="auto"/>
        <w:jc w:val="both"/>
        <w:rPr>
          <w:rFonts w:ascii="Times New Roman" w:hAnsi="Times New Roman"/>
          <w:sz w:val="24"/>
          <w:szCs w:val="24"/>
          <w:lang w:val="ru-RU"/>
        </w:rPr>
      </w:pPr>
      <w:r w:rsidRPr="00AF16BC">
        <w:rPr>
          <w:rFonts w:ascii="Arial" w:hAnsi="Arial" w:cs="Arial"/>
          <w:i/>
          <w:iCs/>
          <w:sz w:val="24"/>
          <w:szCs w:val="24"/>
          <w:lang w:val="ru-RU"/>
        </w:rPr>
        <w:t xml:space="preserve">Рожковский </w:t>
      </w:r>
      <w:r w:rsidRPr="00AF16BC">
        <w:rPr>
          <w:rFonts w:ascii="Arial" w:hAnsi="Arial" w:cs="Arial"/>
          <w:sz w:val="24"/>
          <w:szCs w:val="24"/>
          <w:lang w:val="ru-RU"/>
        </w:rPr>
        <w:t>(№3986,1985) (қазақстандық астрономдар).</w:t>
      </w:r>
      <w:r w:rsidRPr="00AF16BC">
        <w:rPr>
          <w:rFonts w:ascii="Arial" w:hAnsi="Arial" w:cs="Arial"/>
          <w:i/>
          <w:iCs/>
          <w:sz w:val="24"/>
          <w:szCs w:val="24"/>
          <w:lang w:val="ru-RU"/>
        </w:rPr>
        <w:t xml:space="preserve"> </w:t>
      </w:r>
      <w:r w:rsidRPr="00AF16BC">
        <w:rPr>
          <w:rFonts w:ascii="Arial" w:hAnsi="Arial" w:cs="Arial"/>
          <w:sz w:val="24"/>
          <w:szCs w:val="24"/>
          <w:lang w:val="ru-RU"/>
        </w:rPr>
        <w:t>Басқа мемлекеттердің көпшілігінің атаулары әлі берілген жоқ.</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00" w:lineRule="auto"/>
        <w:ind w:firstLine="397"/>
        <w:jc w:val="both"/>
        <w:rPr>
          <w:rFonts w:ascii="Times New Roman" w:hAnsi="Times New Roman"/>
          <w:sz w:val="24"/>
          <w:szCs w:val="24"/>
          <w:lang w:val="ru-RU"/>
        </w:rPr>
      </w:pPr>
      <w:r w:rsidRPr="00AF16BC">
        <w:rPr>
          <w:rFonts w:ascii="Arial" w:hAnsi="Arial" w:cs="Arial"/>
          <w:sz w:val="21"/>
          <w:szCs w:val="21"/>
          <w:lang w:val="ru-RU"/>
        </w:rPr>
        <w:t>1977 жылы ең алғашқы мұз астероид табылып, оған “Ясон” деген атау тағайындалды (</w:t>
      </w:r>
      <w:r>
        <w:rPr>
          <w:rFonts w:ascii="Arial" w:hAnsi="Arial" w:cs="Arial"/>
          <w:sz w:val="21"/>
          <w:szCs w:val="21"/>
        </w:rPr>
        <w:t>R</w:t>
      </w:r>
      <w:r w:rsidRPr="00AF16BC">
        <w:rPr>
          <w:rFonts w:ascii="Arial" w:hAnsi="Arial" w:cs="Arial"/>
          <w:sz w:val="21"/>
          <w:szCs w:val="21"/>
          <w:lang w:val="ru-RU"/>
        </w:rPr>
        <w:t xml:space="preserve">=600км, Т=-230ºС). Бұл ең үлкен астероид. Юпитер мен Сатурнның орбиталарының арасындағы астероидтар белдеуін </w:t>
      </w:r>
      <w:r w:rsidRPr="00AF16BC">
        <w:rPr>
          <w:rFonts w:ascii="Arial" w:hAnsi="Arial" w:cs="Arial"/>
          <w:b/>
          <w:bCs/>
          <w:i/>
          <w:iCs/>
          <w:sz w:val="21"/>
          <w:szCs w:val="21"/>
          <w:lang w:val="ru-RU"/>
        </w:rPr>
        <w:t xml:space="preserve">Кентаврлер аймағы </w:t>
      </w:r>
      <w:r w:rsidRPr="00AF16BC">
        <w:rPr>
          <w:rFonts w:ascii="Arial" w:hAnsi="Arial" w:cs="Arial"/>
          <w:sz w:val="21"/>
          <w:szCs w:val="21"/>
          <w:lang w:val="ru-RU"/>
        </w:rPr>
        <w:t>деп атайды.</w:t>
      </w:r>
      <w:r w:rsidRPr="00AF16BC">
        <w:rPr>
          <w:rFonts w:ascii="Arial" w:hAnsi="Arial" w:cs="Arial"/>
          <w:b/>
          <w:bCs/>
          <w:i/>
          <w:iCs/>
          <w:sz w:val="21"/>
          <w:szCs w:val="21"/>
          <w:lang w:val="ru-RU"/>
        </w:rPr>
        <w:t xml:space="preserve"> </w:t>
      </w:r>
      <w:r w:rsidRPr="00AF16BC">
        <w:rPr>
          <w:rFonts w:ascii="Arial" w:hAnsi="Arial" w:cs="Arial"/>
          <w:sz w:val="21"/>
          <w:szCs w:val="21"/>
          <w:lang w:val="ru-RU"/>
        </w:rPr>
        <w:t>Қазір Нептун мен Плутон</w:t>
      </w:r>
      <w:r w:rsidRPr="00AF16BC">
        <w:rPr>
          <w:rFonts w:ascii="Arial" w:hAnsi="Arial" w:cs="Arial"/>
          <w:b/>
          <w:bCs/>
          <w:i/>
          <w:iCs/>
          <w:sz w:val="21"/>
          <w:szCs w:val="21"/>
          <w:lang w:val="ru-RU"/>
        </w:rPr>
        <w:t xml:space="preserve"> </w:t>
      </w:r>
      <w:r w:rsidRPr="00AF16BC">
        <w:rPr>
          <w:rFonts w:ascii="Arial" w:hAnsi="Arial" w:cs="Arial"/>
          <w:sz w:val="21"/>
          <w:szCs w:val="21"/>
          <w:lang w:val="ru-RU"/>
        </w:rPr>
        <w:t>ғаламшарларының арасында 360 мұз астероиды табылған.</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30"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169</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66" w:lineRule="auto"/>
        <w:jc w:val="both"/>
        <w:rPr>
          <w:rFonts w:ascii="Times New Roman" w:hAnsi="Times New Roman"/>
          <w:sz w:val="24"/>
          <w:szCs w:val="24"/>
          <w:lang w:val="ru-RU"/>
        </w:rPr>
      </w:pPr>
      <w:bookmarkStart w:id="167" w:name="page339"/>
      <w:bookmarkEnd w:id="167"/>
      <w:r w:rsidRPr="00AF16BC">
        <w:rPr>
          <w:rFonts w:ascii="Arial" w:hAnsi="Arial" w:cs="Arial"/>
          <w:lang w:val="ru-RU"/>
        </w:rPr>
        <w:lastRenderedPageBreak/>
        <w:t>Плутон ғаламшарының орбитасының сыртынан да кейінгі кезде сондай, тіпті онан да үлкен денелер де табылып тұр. Мысалы: 2003</w:t>
      </w:r>
      <w:r>
        <w:rPr>
          <w:rFonts w:ascii="Arial" w:hAnsi="Arial" w:cs="Arial"/>
        </w:rPr>
        <w:t>U</w:t>
      </w:r>
      <w:r w:rsidRPr="00AF16BC">
        <w:rPr>
          <w:rFonts w:ascii="Arial" w:hAnsi="Arial" w:cs="Arial"/>
          <w:lang w:val="ru-RU"/>
        </w:rPr>
        <w:t>В</w:t>
      </w:r>
      <w:r w:rsidRPr="00AF16BC">
        <w:rPr>
          <w:rFonts w:ascii="Times New Roman" w:hAnsi="Times New Roman"/>
          <w:sz w:val="25"/>
          <w:szCs w:val="25"/>
          <w:vertAlign w:val="subscript"/>
          <w:lang w:val="ru-RU"/>
        </w:rPr>
        <w:t>313</w:t>
      </w:r>
      <w:r w:rsidRPr="00AF16BC">
        <w:rPr>
          <w:rFonts w:ascii="Arial" w:hAnsi="Arial" w:cs="Arial"/>
          <w:lang w:val="ru-RU"/>
        </w:rPr>
        <w:t xml:space="preserve"> объектісі (Қазір оған «Эрида» деп ат қойды). Ондай объектілердің бәрін «Нептуннан тыс объектілер» (ТНО) деп атап кетті. Бұл аймақ </w:t>
      </w:r>
      <w:r w:rsidRPr="00AF16BC">
        <w:rPr>
          <w:rFonts w:ascii="Arial" w:hAnsi="Arial" w:cs="Arial"/>
          <w:b/>
          <w:bCs/>
          <w:i/>
          <w:iCs/>
          <w:lang w:val="ru-RU"/>
        </w:rPr>
        <w:t>Койпер белдеуі</w:t>
      </w:r>
      <w:r w:rsidRPr="00AF16BC">
        <w:rPr>
          <w:rFonts w:ascii="Arial" w:hAnsi="Arial" w:cs="Arial"/>
          <w:lang w:val="ru-RU"/>
        </w:rPr>
        <w:t xml:space="preserve"> деп аталады. (39 а.б.-тен 60 а.б.-ке дейін.)</w:t>
      </w:r>
    </w:p>
    <w:p w:rsidR="003323E4" w:rsidRPr="00AF16BC"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 xml:space="preserve">Халықаралық Астрономиялық Одақтың 2006-жылдың тамызында болған </w:t>
      </w:r>
      <w:r>
        <w:rPr>
          <w:rFonts w:ascii="Arial" w:hAnsi="Arial" w:cs="Arial"/>
        </w:rPr>
        <w:t>XXVI</w:t>
      </w:r>
      <w:r w:rsidRPr="00AF16BC">
        <w:rPr>
          <w:rFonts w:ascii="Arial" w:hAnsi="Arial" w:cs="Arial"/>
          <w:lang w:val="ru-RU"/>
        </w:rPr>
        <w:t xml:space="preserve"> сессиясында аспан денелері классификациясына өзгеріс енгізді. Енді ғаламшар (пла­ нета) есебінен Плутон-Харон жүйесін бөліп алып, оған жаңа атау: «ергежейлі планета» тағайындады. Бұл топқа астероидтардың ішінен өлшемдері ең жақын Церераны қосты. Басқа астероидтарға «кіші планета» емес, Күн жүйесінің кіші денелері деген ортақ атау берді. Ал «планета» дегеніміз не? «Планета» атану үшін аспан денесі 3 шартты қанағаттандыруы тиіс:</w:t>
      </w:r>
    </w:p>
    <w:p w:rsidR="003323E4" w:rsidRPr="00AF16BC"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Default="00281624">
      <w:pPr>
        <w:widowControl w:val="0"/>
        <w:numPr>
          <w:ilvl w:val="0"/>
          <w:numId w:val="22"/>
        </w:numPr>
        <w:tabs>
          <w:tab w:val="clear" w:pos="720"/>
          <w:tab w:val="num" w:pos="640"/>
        </w:tabs>
        <w:overflowPunct w:val="0"/>
        <w:autoSpaceDE w:val="0"/>
        <w:autoSpaceDN w:val="0"/>
        <w:adjustRightInd w:val="0"/>
        <w:spacing w:after="0" w:line="240" w:lineRule="auto"/>
        <w:ind w:left="640" w:hanging="236"/>
        <w:jc w:val="both"/>
        <w:rPr>
          <w:rFonts w:ascii="Arial" w:hAnsi="Arial" w:cs="Arial"/>
          <w:sz w:val="24"/>
          <w:szCs w:val="24"/>
        </w:rPr>
      </w:pPr>
      <w:r>
        <w:rPr>
          <w:rFonts w:ascii="Arial" w:hAnsi="Arial" w:cs="Arial"/>
          <w:sz w:val="24"/>
          <w:szCs w:val="24"/>
        </w:rPr>
        <w:t xml:space="preserve">Ол Күнді айнала қозғалады. </w:t>
      </w:r>
    </w:p>
    <w:p w:rsidR="003323E4" w:rsidRDefault="003323E4">
      <w:pPr>
        <w:widowControl w:val="0"/>
        <w:autoSpaceDE w:val="0"/>
        <w:autoSpaceDN w:val="0"/>
        <w:adjustRightInd w:val="0"/>
        <w:spacing w:after="0" w:line="12" w:lineRule="exact"/>
        <w:rPr>
          <w:rFonts w:ascii="Arial" w:hAnsi="Arial" w:cs="Arial"/>
          <w:sz w:val="24"/>
          <w:szCs w:val="24"/>
        </w:rPr>
      </w:pPr>
    </w:p>
    <w:p w:rsidR="003323E4" w:rsidRPr="00AF16BC" w:rsidRDefault="00281624">
      <w:pPr>
        <w:widowControl w:val="0"/>
        <w:numPr>
          <w:ilvl w:val="0"/>
          <w:numId w:val="22"/>
        </w:numPr>
        <w:tabs>
          <w:tab w:val="clear" w:pos="720"/>
          <w:tab w:val="num" w:pos="640"/>
        </w:tabs>
        <w:overflowPunct w:val="0"/>
        <w:autoSpaceDE w:val="0"/>
        <w:autoSpaceDN w:val="0"/>
        <w:adjustRightInd w:val="0"/>
        <w:spacing w:after="0" w:line="240" w:lineRule="auto"/>
        <w:ind w:left="640" w:hanging="236"/>
        <w:jc w:val="both"/>
        <w:rPr>
          <w:rFonts w:ascii="Arial" w:hAnsi="Arial" w:cs="Arial"/>
          <w:sz w:val="21"/>
          <w:szCs w:val="21"/>
          <w:lang w:val="ru-RU"/>
        </w:rPr>
      </w:pPr>
      <w:r w:rsidRPr="00AF16BC">
        <w:rPr>
          <w:rFonts w:ascii="Arial" w:hAnsi="Arial" w:cs="Arial"/>
          <w:sz w:val="21"/>
          <w:szCs w:val="21"/>
          <w:lang w:val="ru-RU"/>
        </w:rPr>
        <w:t xml:space="preserve">Ол домалақ болуы тиіс. (Яғни массасы жоғары болуы </w:t>
      </w:r>
    </w:p>
    <w:p w:rsidR="003323E4" w:rsidRPr="00AF16BC" w:rsidRDefault="003323E4">
      <w:pPr>
        <w:widowControl w:val="0"/>
        <w:autoSpaceDE w:val="0"/>
        <w:autoSpaceDN w:val="0"/>
        <w:adjustRightInd w:val="0"/>
        <w:spacing w:after="0" w:line="46" w:lineRule="exact"/>
        <w:rPr>
          <w:rFonts w:ascii="Arial" w:hAnsi="Arial" w:cs="Arial"/>
          <w:sz w:val="21"/>
          <w:szCs w:val="21"/>
          <w:lang w:val="ru-RU"/>
        </w:rPr>
      </w:pPr>
    </w:p>
    <w:p w:rsidR="003323E4" w:rsidRDefault="00281624">
      <w:pPr>
        <w:widowControl w:val="0"/>
        <w:overflowPunct w:val="0"/>
        <w:autoSpaceDE w:val="0"/>
        <w:autoSpaceDN w:val="0"/>
        <w:adjustRightInd w:val="0"/>
        <w:spacing w:after="0" w:line="240" w:lineRule="auto"/>
        <w:jc w:val="both"/>
        <w:rPr>
          <w:rFonts w:ascii="Arial" w:hAnsi="Arial" w:cs="Arial"/>
          <w:sz w:val="21"/>
          <w:szCs w:val="21"/>
        </w:rPr>
      </w:pPr>
      <w:r>
        <w:rPr>
          <w:rFonts w:ascii="Arial" w:hAnsi="Arial" w:cs="Arial"/>
          <w:sz w:val="24"/>
          <w:szCs w:val="24"/>
        </w:rPr>
        <w:t xml:space="preserve">тиіс) </w:t>
      </w:r>
    </w:p>
    <w:p w:rsidR="003323E4" w:rsidRDefault="003323E4">
      <w:pPr>
        <w:widowControl w:val="0"/>
        <w:autoSpaceDE w:val="0"/>
        <w:autoSpaceDN w:val="0"/>
        <w:adjustRightInd w:val="0"/>
        <w:spacing w:after="0" w:line="12" w:lineRule="exact"/>
        <w:rPr>
          <w:rFonts w:ascii="Arial" w:hAnsi="Arial" w:cs="Arial"/>
          <w:sz w:val="21"/>
          <w:szCs w:val="21"/>
        </w:rPr>
      </w:pPr>
    </w:p>
    <w:p w:rsidR="003323E4" w:rsidRDefault="00281624">
      <w:pPr>
        <w:widowControl w:val="0"/>
        <w:numPr>
          <w:ilvl w:val="0"/>
          <w:numId w:val="22"/>
        </w:numPr>
        <w:tabs>
          <w:tab w:val="clear" w:pos="720"/>
          <w:tab w:val="num" w:pos="746"/>
        </w:tabs>
        <w:overflowPunct w:val="0"/>
        <w:autoSpaceDE w:val="0"/>
        <w:autoSpaceDN w:val="0"/>
        <w:adjustRightInd w:val="0"/>
        <w:spacing w:after="0" w:line="250" w:lineRule="auto"/>
        <w:ind w:left="0" w:firstLine="404"/>
        <w:jc w:val="both"/>
        <w:rPr>
          <w:rFonts w:ascii="Arial" w:hAnsi="Arial" w:cs="Arial"/>
          <w:sz w:val="24"/>
          <w:szCs w:val="24"/>
        </w:rPr>
      </w:pPr>
      <w:r>
        <w:rPr>
          <w:rFonts w:ascii="Arial" w:hAnsi="Arial" w:cs="Arial"/>
          <w:sz w:val="24"/>
          <w:szCs w:val="24"/>
        </w:rPr>
        <w:t xml:space="preserve">Оның маңында серіктерден басқа ұсақ денелер қалмауы тиіс. </w:t>
      </w:r>
    </w:p>
    <w:p w:rsidR="003323E4" w:rsidRDefault="003323E4">
      <w:pPr>
        <w:widowControl w:val="0"/>
        <w:autoSpaceDE w:val="0"/>
        <w:autoSpaceDN w:val="0"/>
        <w:adjustRightInd w:val="0"/>
        <w:spacing w:after="0" w:line="1" w:lineRule="exact"/>
        <w:rPr>
          <w:rFonts w:ascii="Arial" w:hAnsi="Arial" w:cs="Arial"/>
          <w:sz w:val="24"/>
          <w:szCs w:val="24"/>
        </w:rPr>
      </w:pPr>
    </w:p>
    <w:p w:rsidR="003323E4" w:rsidRDefault="00281624">
      <w:pPr>
        <w:widowControl w:val="0"/>
        <w:overflowPunct w:val="0"/>
        <w:autoSpaceDE w:val="0"/>
        <w:autoSpaceDN w:val="0"/>
        <w:adjustRightInd w:val="0"/>
        <w:spacing w:after="0" w:line="250" w:lineRule="auto"/>
        <w:ind w:firstLine="397"/>
        <w:jc w:val="both"/>
        <w:rPr>
          <w:rFonts w:ascii="Arial" w:hAnsi="Arial" w:cs="Arial"/>
          <w:sz w:val="24"/>
          <w:szCs w:val="24"/>
        </w:rPr>
      </w:pPr>
      <w:r>
        <w:rPr>
          <w:rFonts w:ascii="Arial" w:hAnsi="Arial" w:cs="Arial"/>
          <w:sz w:val="24"/>
          <w:szCs w:val="24"/>
        </w:rPr>
        <w:t xml:space="preserve">«Ергежейлі планета» - алдыңғы екі шартты ғана қанағаттандырады. </w:t>
      </w:r>
    </w:p>
    <w:p w:rsidR="003323E4" w:rsidRDefault="003323E4">
      <w:pPr>
        <w:widowControl w:val="0"/>
        <w:autoSpaceDE w:val="0"/>
        <w:autoSpaceDN w:val="0"/>
        <w:adjustRightInd w:val="0"/>
        <w:spacing w:after="0" w:line="1" w:lineRule="exact"/>
        <w:rPr>
          <w:rFonts w:ascii="Arial" w:hAnsi="Arial" w:cs="Arial"/>
          <w:sz w:val="24"/>
          <w:szCs w:val="24"/>
        </w:rPr>
      </w:pPr>
    </w:p>
    <w:p w:rsidR="003323E4" w:rsidRDefault="00281624">
      <w:pPr>
        <w:widowControl w:val="0"/>
        <w:overflowPunct w:val="0"/>
        <w:autoSpaceDE w:val="0"/>
        <w:autoSpaceDN w:val="0"/>
        <w:adjustRightInd w:val="0"/>
        <w:spacing w:after="0" w:line="250" w:lineRule="auto"/>
        <w:ind w:firstLine="397"/>
        <w:jc w:val="both"/>
        <w:rPr>
          <w:rFonts w:ascii="Arial" w:hAnsi="Arial" w:cs="Arial"/>
          <w:sz w:val="24"/>
          <w:szCs w:val="24"/>
        </w:rPr>
      </w:pPr>
      <w:r>
        <w:rPr>
          <w:rFonts w:ascii="Arial" w:hAnsi="Arial" w:cs="Arial"/>
          <w:sz w:val="24"/>
          <w:szCs w:val="24"/>
        </w:rPr>
        <w:t>Ольберс гипотезасы бойынша астероидтар ертеде жарылып кеткен планетаның бытыраған қалдықтары болуы мүмкін деген. Оны “</w:t>
      </w:r>
      <w:r>
        <w:rPr>
          <w:rFonts w:ascii="Arial" w:hAnsi="Arial" w:cs="Arial"/>
          <w:i/>
          <w:iCs/>
          <w:sz w:val="24"/>
          <w:szCs w:val="24"/>
        </w:rPr>
        <w:t>Фаэтон</w:t>
      </w:r>
      <w:r>
        <w:rPr>
          <w:rFonts w:ascii="Arial" w:hAnsi="Arial" w:cs="Arial"/>
          <w:sz w:val="24"/>
          <w:szCs w:val="24"/>
        </w:rPr>
        <w:t xml:space="preserve">” деп атаған. Жарылысты туғызуы мүмкін себептерінің ішінде Юпитердің ұйтқу әсері айтылады. </w:t>
      </w:r>
    </w:p>
    <w:p w:rsidR="003323E4" w:rsidRDefault="003323E4">
      <w:pPr>
        <w:widowControl w:val="0"/>
        <w:autoSpaceDE w:val="0"/>
        <w:autoSpaceDN w:val="0"/>
        <w:adjustRightInd w:val="0"/>
        <w:spacing w:after="0" w:line="2" w:lineRule="exact"/>
        <w:rPr>
          <w:rFonts w:ascii="Arial" w:hAnsi="Arial" w:cs="Arial"/>
          <w:sz w:val="24"/>
          <w:szCs w:val="24"/>
        </w:rPr>
      </w:pPr>
    </w:p>
    <w:p w:rsidR="003323E4" w:rsidRDefault="00281624">
      <w:pPr>
        <w:widowControl w:val="0"/>
        <w:overflowPunct w:val="0"/>
        <w:autoSpaceDE w:val="0"/>
        <w:autoSpaceDN w:val="0"/>
        <w:adjustRightInd w:val="0"/>
        <w:spacing w:after="0" w:line="284" w:lineRule="auto"/>
        <w:ind w:firstLine="477"/>
        <w:jc w:val="both"/>
        <w:rPr>
          <w:rFonts w:ascii="Arial" w:hAnsi="Arial" w:cs="Arial"/>
          <w:sz w:val="24"/>
          <w:szCs w:val="24"/>
        </w:rPr>
      </w:pPr>
      <w:r>
        <w:rPr>
          <w:rFonts w:ascii="Arial" w:hAnsi="Arial" w:cs="Arial"/>
        </w:rPr>
        <w:t xml:space="preserve">Қазір астрономдар астероидтардың пайда болуы Күн жүйесінің пайда болуымен үйлесе болған шығар деген пікірді ұстанады. Астероидтардың жалпы саны 30-70 мың болар деген болжам бар, бәрін қосқанда жалпы радиусы 1450 км шар құрайды, жалпы массасы Күн массасының 0,001 бөлігіндей [20] болуы мүмкін. Астероидтардың </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4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170</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73" w:lineRule="auto"/>
        <w:ind w:right="3440"/>
        <w:jc w:val="both"/>
        <w:rPr>
          <w:rFonts w:ascii="Times New Roman" w:hAnsi="Times New Roman"/>
          <w:sz w:val="24"/>
          <w:szCs w:val="24"/>
        </w:rPr>
      </w:pPr>
      <w:bookmarkStart w:id="168" w:name="page341"/>
      <w:bookmarkEnd w:id="168"/>
      <w:r>
        <w:rPr>
          <w:rFonts w:ascii="Arial" w:hAnsi="Arial" w:cs="Arial"/>
        </w:rPr>
        <w:lastRenderedPageBreak/>
        <w:t xml:space="preserve">негізгі сипаттамалары Қосым­шада­ келтірілген. Өлшемдері 1 км – ден кіші астероидтарды </w:t>
      </w:r>
      <w:r>
        <w:rPr>
          <w:rFonts w:ascii="Arial" w:hAnsi="Arial" w:cs="Arial"/>
          <w:b/>
          <w:bCs/>
        </w:rPr>
        <w:t>метео­</w:t>
      </w:r>
      <w:r>
        <w:rPr>
          <w:rFonts w:ascii="Arial" w:hAnsi="Arial" w:cs="Arial"/>
        </w:rPr>
        <w:t xml:space="preserve"> </w:t>
      </w:r>
      <w:r>
        <w:rPr>
          <w:rFonts w:ascii="Arial" w:hAnsi="Arial" w:cs="Arial"/>
          <w:b/>
          <w:bCs/>
        </w:rPr>
        <w:t xml:space="preserve">роид </w:t>
      </w:r>
      <w:r>
        <w:rPr>
          <w:rFonts w:ascii="Arial" w:hAnsi="Arial" w:cs="Arial"/>
        </w:rPr>
        <w:t>деп атайды.</w:t>
      </w:r>
    </w:p>
    <w:p w:rsidR="003323E4" w:rsidRDefault="00A3036D">
      <w:pPr>
        <w:widowControl w:val="0"/>
        <w:autoSpaceDE w:val="0"/>
        <w:autoSpaceDN w:val="0"/>
        <w:adjustRightInd w:val="0"/>
        <w:spacing w:after="0" w:line="1" w:lineRule="exact"/>
        <w:rPr>
          <w:rFonts w:ascii="Times New Roman" w:hAnsi="Times New Roman"/>
          <w:sz w:val="24"/>
          <w:szCs w:val="24"/>
        </w:rPr>
      </w:pPr>
      <w:r w:rsidRPr="00A3036D">
        <w:rPr>
          <w:noProof/>
        </w:rPr>
        <w:pict>
          <v:shape id="_x0000_s1174" type="#_x0000_t75" style="position:absolute;margin-left:141.85pt;margin-top:-68.1pt;width:164.3pt;height:134.85pt;z-index:-31" o:allowincell="f">
            <v:imagedata r:id="rId103" o:title=""/>
          </v:shape>
        </w:pict>
      </w:r>
    </w:p>
    <w:p w:rsidR="003323E4" w:rsidRDefault="00281624">
      <w:pPr>
        <w:widowControl w:val="0"/>
        <w:overflowPunct w:val="0"/>
        <w:autoSpaceDE w:val="0"/>
        <w:autoSpaceDN w:val="0"/>
        <w:adjustRightInd w:val="0"/>
        <w:spacing w:after="0" w:line="286" w:lineRule="auto"/>
        <w:ind w:right="3440" w:firstLine="397"/>
        <w:jc w:val="both"/>
        <w:rPr>
          <w:rFonts w:ascii="Times New Roman" w:hAnsi="Times New Roman"/>
          <w:sz w:val="24"/>
          <w:szCs w:val="24"/>
        </w:rPr>
      </w:pPr>
      <w:r>
        <w:rPr>
          <w:rFonts w:ascii="Arial" w:hAnsi="Arial" w:cs="Arial"/>
          <w:sz w:val="21"/>
          <w:szCs w:val="21"/>
        </w:rPr>
        <w:t>Күн жүйесінде планета мен астероидтардан бас­ қа кішкене денелердің шоғырлары­ кездеседі. Олар шаң мен тозаңнан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1" w:lineRule="auto"/>
        <w:jc w:val="both"/>
        <w:rPr>
          <w:rFonts w:ascii="Times New Roman" w:hAnsi="Times New Roman"/>
          <w:sz w:val="24"/>
          <w:szCs w:val="24"/>
        </w:rPr>
      </w:pPr>
      <w:r>
        <w:rPr>
          <w:rFonts w:ascii="Arial" w:hAnsi="Arial" w:cs="Arial"/>
          <w:sz w:val="23"/>
          <w:szCs w:val="23"/>
        </w:rPr>
        <w:t>құралған қабықшамен қоршалған. Бұл дене Күнге жақындағанда оның маңында үлкен құйрық пайда болады. Комета атауы соны білдіреді. (</w:t>
      </w:r>
      <w:r>
        <w:rPr>
          <w:rFonts w:ascii="Arial" w:hAnsi="Arial" w:cs="Arial"/>
          <w:i/>
          <w:iCs/>
          <w:sz w:val="23"/>
          <w:szCs w:val="23"/>
        </w:rPr>
        <w:t>Кометес</w:t>
      </w:r>
      <w:r>
        <w:rPr>
          <w:rFonts w:ascii="Arial" w:hAnsi="Arial" w:cs="Arial"/>
          <w:sz w:val="23"/>
          <w:szCs w:val="23"/>
        </w:rPr>
        <w:t xml:space="preserve"> – құйрықты немесе шашты-түкті жұлдыз). Кометалар эллипстік траекториялармен қозғалып, Күн маңында жақындаған кезде ғана көрінеді. Жылына Күн маңында 4-6 комета бақыланады. Күннен алыс аймақтарда комета көрінбейді. Астероидтар мен кометалардың қозғалыс ерекшеліктері және табиғаты, зерттеу тарихы жөнінен Ф.Ю.Зигельдің [16] Е.А.Гребеников пен Ю.А.Рябовтың [24] және А.Н.Симоненконың [26] кітаптарынан тереңірек оқуға болады.</w:t>
      </w:r>
    </w:p>
    <w:p w:rsidR="003323E4" w:rsidRDefault="003323E4">
      <w:pPr>
        <w:widowControl w:val="0"/>
        <w:autoSpaceDE w:val="0"/>
        <w:autoSpaceDN w:val="0"/>
        <w:adjustRightInd w:val="0"/>
        <w:spacing w:after="0" w:line="5"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2" w:lineRule="auto"/>
        <w:ind w:left="3360" w:firstLine="397"/>
        <w:rPr>
          <w:rFonts w:ascii="Times New Roman" w:hAnsi="Times New Roman"/>
          <w:sz w:val="24"/>
          <w:szCs w:val="24"/>
        </w:rPr>
      </w:pPr>
      <w:r>
        <w:rPr>
          <w:rFonts w:ascii="Arial" w:hAnsi="Arial" w:cs="Arial"/>
          <w:sz w:val="21"/>
          <w:szCs w:val="21"/>
        </w:rPr>
        <w:t>Күн жүйесі кеңістігінде пішіні дұрыс емес басқа да көптеген дене бар. Олардың кейбіреулерінің өлшемдерінің кішкентай­ лығы соншама, оларды бақылауға мүмкін бол­ майды. Бұл денелер Жер­ мен соқтығысқан кезінде, атмосферада жарқырап­ жанып­ өтіп, аспанда аққан жұлдыз болып көрінеді.</w:t>
      </w:r>
    </w:p>
    <w:p w:rsidR="003323E4" w:rsidRDefault="00A3036D">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r w:rsidRPr="00A3036D">
        <w:rPr>
          <w:noProof/>
        </w:rPr>
        <w:pict>
          <v:shape id="_x0000_s1175" type="#_x0000_t75" style="position:absolute;margin-left:-1.5pt;margin-top:-165.55pt;width:160.35pt;height:157.45pt;z-index:-30" o:allowincell="f">
            <v:imagedata r:id="rId104" o:title=""/>
          </v:shape>
        </w:pict>
      </w:r>
    </w:p>
    <w:p w:rsidR="003323E4" w:rsidRDefault="003323E4">
      <w:pPr>
        <w:widowControl w:val="0"/>
        <w:autoSpaceDE w:val="0"/>
        <w:autoSpaceDN w:val="0"/>
        <w:adjustRightInd w:val="0"/>
        <w:spacing w:after="0" w:line="44"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171</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61" w:lineRule="auto"/>
        <w:ind w:right="20"/>
        <w:jc w:val="both"/>
        <w:rPr>
          <w:rFonts w:ascii="Times New Roman" w:hAnsi="Times New Roman"/>
          <w:sz w:val="24"/>
          <w:szCs w:val="24"/>
        </w:rPr>
      </w:pPr>
      <w:bookmarkStart w:id="169" w:name="page343"/>
      <w:bookmarkEnd w:id="169"/>
      <w:r>
        <w:rPr>
          <w:rFonts w:ascii="Arial" w:hAnsi="Arial" w:cs="Arial"/>
          <w:sz w:val="23"/>
          <w:szCs w:val="23"/>
        </w:rPr>
        <w:lastRenderedPageBreak/>
        <w:t>Бұндай ұсақ денелердің бұлты бұрынғы кометалардың траекториялары бойынан табылатыны бар.</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rPr>
      </w:pPr>
      <w:r>
        <w:rPr>
          <w:rFonts w:ascii="Arial" w:hAnsi="Arial" w:cs="Arial"/>
          <w:sz w:val="21"/>
          <w:szCs w:val="21"/>
        </w:rPr>
        <w:t xml:space="preserve">Метеорлық денелердің өлшемі метрлер шамалас болса, олар Жер атмосферасында жанып үлгірмей, жер бетіне түседі. Ұшып бара жатқанда бұларды </w:t>
      </w:r>
      <w:r>
        <w:rPr>
          <w:rFonts w:ascii="Arial" w:hAnsi="Arial" w:cs="Arial"/>
          <w:b/>
          <w:bCs/>
          <w:sz w:val="21"/>
          <w:szCs w:val="21"/>
        </w:rPr>
        <w:t>болид</w:t>
      </w:r>
      <w:r>
        <w:rPr>
          <w:rFonts w:ascii="Arial" w:hAnsi="Arial" w:cs="Arial"/>
          <w:sz w:val="21"/>
          <w:szCs w:val="21"/>
        </w:rPr>
        <w:t xml:space="preserve"> деп атайды. Ал жер бетіне түскен қалдықтарын </w:t>
      </w:r>
      <w:r>
        <w:rPr>
          <w:rFonts w:ascii="Arial" w:hAnsi="Arial" w:cs="Arial"/>
          <w:b/>
          <w:bCs/>
          <w:sz w:val="21"/>
          <w:szCs w:val="21"/>
        </w:rPr>
        <w:t>метеорит</w:t>
      </w:r>
      <w:r>
        <w:rPr>
          <w:rFonts w:ascii="Arial" w:hAnsi="Arial" w:cs="Arial"/>
          <w:sz w:val="21"/>
          <w:szCs w:val="21"/>
        </w:rPr>
        <w:t xml:space="preserve"> деп атайды. Жер бетіне түскен метеориттердің ішіндегі ең үлкендері: Сихоте-Алинь метеориті, Гоба метеориті (60 тонна).</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Pr>
          <w:rFonts w:ascii="Arial" w:hAnsi="Arial" w:cs="Arial"/>
        </w:rPr>
        <w:t xml:space="preserve">Қазір астрономдар басқа жұлдыздардың маңынан ғаламшарларды іздеп жүр. </w:t>
      </w:r>
      <w:r w:rsidRPr="00AF16BC">
        <w:rPr>
          <w:rFonts w:ascii="Arial" w:hAnsi="Arial" w:cs="Arial"/>
          <w:lang w:val="ru-RU"/>
        </w:rPr>
        <w:t>Оларды “Экзопланеталар” деп атайды. 2006 жылдың ортасына дейін 200-ге тарта сондай дене табылды. Көбісі Юпитер тәрізді үлкен денелер. Бұндай зерттеуді жүргізгенде бірнеше мақсат көздейді:</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numPr>
          <w:ilvl w:val="0"/>
          <w:numId w:val="23"/>
        </w:numPr>
        <w:tabs>
          <w:tab w:val="clear" w:pos="720"/>
          <w:tab w:val="num" w:pos="627"/>
        </w:tabs>
        <w:overflowPunct w:val="0"/>
        <w:autoSpaceDE w:val="0"/>
        <w:autoSpaceDN w:val="0"/>
        <w:adjustRightInd w:val="0"/>
        <w:spacing w:after="0" w:line="250" w:lineRule="auto"/>
        <w:ind w:left="0" w:firstLine="404"/>
        <w:jc w:val="both"/>
        <w:rPr>
          <w:rFonts w:ascii="Arial" w:hAnsi="Arial" w:cs="Arial"/>
          <w:sz w:val="24"/>
          <w:szCs w:val="24"/>
          <w:lang w:val="ru-RU"/>
        </w:rPr>
      </w:pPr>
      <w:r w:rsidRPr="00AF16BC">
        <w:rPr>
          <w:rFonts w:ascii="Arial" w:hAnsi="Arial" w:cs="Arial"/>
          <w:sz w:val="24"/>
          <w:szCs w:val="24"/>
          <w:lang w:val="ru-RU"/>
        </w:rPr>
        <w:t xml:space="preserve">Әлемнің пайда болуы және дамуы жөнінде жаңа мәлімет жинау.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Pr="00AF16BC" w:rsidRDefault="00281624">
      <w:pPr>
        <w:widowControl w:val="0"/>
        <w:numPr>
          <w:ilvl w:val="0"/>
          <w:numId w:val="23"/>
        </w:numPr>
        <w:tabs>
          <w:tab w:val="clear" w:pos="720"/>
          <w:tab w:val="num" w:pos="607"/>
        </w:tabs>
        <w:overflowPunct w:val="0"/>
        <w:autoSpaceDE w:val="0"/>
        <w:autoSpaceDN w:val="0"/>
        <w:adjustRightInd w:val="0"/>
        <w:spacing w:after="0" w:line="250" w:lineRule="auto"/>
        <w:ind w:left="0" w:firstLine="404"/>
        <w:jc w:val="both"/>
        <w:rPr>
          <w:rFonts w:ascii="Arial" w:hAnsi="Arial" w:cs="Arial"/>
          <w:sz w:val="24"/>
          <w:szCs w:val="24"/>
          <w:lang w:val="ru-RU"/>
        </w:rPr>
      </w:pPr>
      <w:r w:rsidRPr="00AF16BC">
        <w:rPr>
          <w:rFonts w:ascii="Arial" w:hAnsi="Arial" w:cs="Arial"/>
          <w:sz w:val="24"/>
          <w:szCs w:val="24"/>
          <w:lang w:val="ru-RU"/>
        </w:rPr>
        <w:t xml:space="preserve">Біздің ғаламшардың эволюциясы жөніндегі білімді дамыту.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Pr="00AF16BC" w:rsidRDefault="00281624">
      <w:pPr>
        <w:widowControl w:val="0"/>
        <w:numPr>
          <w:ilvl w:val="0"/>
          <w:numId w:val="23"/>
        </w:numPr>
        <w:tabs>
          <w:tab w:val="clear" w:pos="720"/>
          <w:tab w:val="num" w:pos="598"/>
        </w:tabs>
        <w:overflowPunct w:val="0"/>
        <w:autoSpaceDE w:val="0"/>
        <w:autoSpaceDN w:val="0"/>
        <w:adjustRightInd w:val="0"/>
        <w:spacing w:after="0" w:line="250" w:lineRule="auto"/>
        <w:ind w:left="0" w:firstLine="404"/>
        <w:jc w:val="both"/>
        <w:rPr>
          <w:rFonts w:ascii="Arial" w:hAnsi="Arial" w:cs="Arial"/>
          <w:sz w:val="24"/>
          <w:szCs w:val="24"/>
          <w:lang w:val="ru-RU"/>
        </w:rPr>
      </w:pPr>
      <w:r w:rsidRPr="00AF16BC">
        <w:rPr>
          <w:rFonts w:ascii="Arial" w:hAnsi="Arial" w:cs="Arial"/>
          <w:sz w:val="24"/>
          <w:szCs w:val="24"/>
          <w:lang w:val="ru-RU"/>
        </w:rPr>
        <w:t xml:space="preserve">Басқа жерлерде тіршіліктің пайда болуына қажетті шарттарды іздеу. </w:t>
      </w:r>
    </w:p>
    <w:p w:rsidR="003323E4" w:rsidRPr="00AF16BC" w:rsidRDefault="003323E4">
      <w:pPr>
        <w:widowControl w:val="0"/>
        <w:autoSpaceDE w:val="0"/>
        <w:autoSpaceDN w:val="0"/>
        <w:adjustRightInd w:val="0"/>
        <w:spacing w:after="0" w:line="1" w:lineRule="exact"/>
        <w:rPr>
          <w:rFonts w:ascii="Arial" w:hAnsi="Arial" w:cs="Arial"/>
          <w:sz w:val="24"/>
          <w:szCs w:val="24"/>
          <w:lang w:val="ru-RU"/>
        </w:rPr>
      </w:pPr>
    </w:p>
    <w:p w:rsidR="003323E4" w:rsidRPr="00AF16BC" w:rsidRDefault="00281624">
      <w:pPr>
        <w:widowControl w:val="0"/>
        <w:overflowPunct w:val="0"/>
        <w:autoSpaceDE w:val="0"/>
        <w:autoSpaceDN w:val="0"/>
        <w:adjustRightInd w:val="0"/>
        <w:spacing w:after="0" w:line="322" w:lineRule="auto"/>
        <w:ind w:firstLine="397"/>
        <w:jc w:val="both"/>
        <w:rPr>
          <w:rFonts w:ascii="Arial" w:hAnsi="Arial" w:cs="Arial"/>
          <w:sz w:val="24"/>
          <w:szCs w:val="24"/>
          <w:lang w:val="ru-RU"/>
        </w:rPr>
      </w:pPr>
      <w:r w:rsidRPr="00AF16BC">
        <w:rPr>
          <w:rFonts w:ascii="Arial" w:hAnsi="Arial" w:cs="Arial"/>
          <w:sz w:val="21"/>
          <w:szCs w:val="21"/>
          <w:lang w:val="ru-RU"/>
        </w:rPr>
        <w:t xml:space="preserve">Сонымен, ғаламшарларды және басқа аспан денелерінің қозғалыстарында зерттеуді күткен мәселелер әлі көп. Осы қозғалыстарды зерттеуде қандай қиындықтар бар? </w:t>
      </w:r>
    </w:p>
    <w:p w:rsidR="003323E4" w:rsidRPr="00AF16BC" w:rsidRDefault="003323E4">
      <w:pPr>
        <w:widowControl w:val="0"/>
        <w:autoSpaceDE w:val="0"/>
        <w:autoSpaceDN w:val="0"/>
        <w:adjustRightInd w:val="0"/>
        <w:spacing w:after="0" w:line="175"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7" w:lineRule="auto"/>
        <w:ind w:left="2460" w:right="360" w:hanging="2118"/>
        <w:rPr>
          <w:rFonts w:ascii="Times New Roman" w:hAnsi="Times New Roman"/>
          <w:sz w:val="24"/>
          <w:szCs w:val="24"/>
          <w:lang w:val="ru-RU"/>
        </w:rPr>
      </w:pPr>
      <w:r w:rsidRPr="00AF16BC">
        <w:rPr>
          <w:rFonts w:ascii="Arial" w:hAnsi="Arial" w:cs="Arial"/>
          <w:b/>
          <w:bCs/>
          <w:sz w:val="24"/>
          <w:szCs w:val="24"/>
          <w:lang w:val="ru-RU"/>
        </w:rPr>
        <w:t>§15. Ғаламшарлардың және олардың серіктерінің қозғалысы</w:t>
      </w:r>
    </w:p>
    <w:p w:rsidR="003323E4" w:rsidRPr="00AF16BC" w:rsidRDefault="003323E4">
      <w:pPr>
        <w:widowControl w:val="0"/>
        <w:autoSpaceDE w:val="0"/>
        <w:autoSpaceDN w:val="0"/>
        <w:adjustRightInd w:val="0"/>
        <w:spacing w:after="0" w:line="209"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lang w:val="ru-RU"/>
        </w:rPr>
      </w:pPr>
      <w:r w:rsidRPr="00AF16BC">
        <w:rPr>
          <w:rFonts w:ascii="Arial" w:hAnsi="Arial" w:cs="Arial"/>
          <w:lang w:val="ru-RU"/>
        </w:rPr>
        <w:t>Күн жүйесіндегі денелердің қозғалысы жайында есеп қандай болады? Күн жүйесіндегі денелердің бәріде бір-біріне Ньютон заңына сәйкес күшпен тартылады деп есеп</w:t>
      </w:r>
      <w:r w:rsidRPr="00AF16BC">
        <w:rPr>
          <w:rFonts w:ascii="Times New Roman" w:hAnsi="Times New Roman"/>
          <w:lang w:val="ru-RU"/>
        </w:rPr>
        <w:t>-</w:t>
      </w:r>
      <w:r w:rsidRPr="00AF16BC">
        <w:rPr>
          <w:rFonts w:ascii="Arial" w:hAnsi="Arial" w:cs="Arial"/>
          <w:lang w:val="ru-RU"/>
        </w:rPr>
        <w:t>теп, белгілі бір бастапқы моментте олардың орындары және жылдамдықтары белгілі болса, математикалық әдіспен олардың қозғалысын зерттеу болып табылады.</w:t>
      </w:r>
    </w:p>
    <w:p w:rsidR="003323E4" w:rsidRPr="00AF16BC"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327" w:lineRule="auto"/>
        <w:ind w:firstLine="397"/>
        <w:jc w:val="both"/>
        <w:rPr>
          <w:rFonts w:ascii="Times New Roman" w:hAnsi="Times New Roman"/>
          <w:sz w:val="24"/>
          <w:szCs w:val="24"/>
          <w:lang w:val="ru-RU"/>
        </w:rPr>
      </w:pPr>
      <w:r w:rsidRPr="00AF16BC">
        <w:rPr>
          <w:rFonts w:ascii="Arial" w:hAnsi="Arial" w:cs="Arial"/>
          <w:lang w:val="ru-RU"/>
        </w:rPr>
        <w:t>Бірақ есепті бұндай жалпы күйде қоюдың қажеті жоқ. Яғни барлық денелердің бір-біріне әсерін ескерудің қажеті</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020" w:bottom="435" w:left="1240" w:header="720" w:footer="720" w:gutter="0"/>
          <w:cols w:space="720" w:equalWidth="0">
            <w:col w:w="6140"/>
          </w:cols>
          <w:noEndnote/>
        </w:sect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lastRenderedPageBreak/>
        <w:t>172</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85" w:lineRule="auto"/>
        <w:jc w:val="both"/>
        <w:rPr>
          <w:rFonts w:ascii="Times New Roman" w:hAnsi="Times New Roman"/>
          <w:sz w:val="24"/>
          <w:szCs w:val="24"/>
          <w:lang w:val="ru-RU"/>
        </w:rPr>
      </w:pPr>
      <w:bookmarkStart w:id="170" w:name="page345"/>
      <w:bookmarkEnd w:id="170"/>
      <w:r w:rsidRPr="00AF16BC">
        <w:rPr>
          <w:rFonts w:ascii="Arial" w:hAnsi="Arial" w:cs="Arial"/>
          <w:sz w:val="21"/>
          <w:szCs w:val="21"/>
          <w:lang w:val="ru-RU"/>
        </w:rPr>
        <w:lastRenderedPageBreak/>
        <w:t>болмайтын шығар. Мысалы, кометалар мен астероидтардың массалары планета массаларымен салыстырғанда өте аз. Сондықтан Күнге және планеталарға беретін үдеулері де мардымсыз аз. Планеталар мен олардың серіктерінің қозғалысына кометалардың тіпті өте жақын өткеннің өзінде елеулі әсерін тигізетіндігі әлі байқалған жоқ. Осы</w:t>
      </w:r>
      <w:r w:rsidRPr="00AF16BC">
        <w:rPr>
          <w:rFonts w:ascii="Times New Roman" w:hAnsi="Times New Roman"/>
          <w:sz w:val="21"/>
          <w:szCs w:val="21"/>
          <w:lang w:val="ru-RU"/>
        </w:rPr>
        <w:t>-</w:t>
      </w:r>
      <w:r w:rsidRPr="00AF16BC">
        <w:rPr>
          <w:rFonts w:ascii="Arial" w:hAnsi="Arial" w:cs="Arial"/>
          <w:sz w:val="21"/>
          <w:szCs w:val="21"/>
          <w:lang w:val="ru-RU"/>
        </w:rPr>
        <w:t>дан кометаның массасы, ең көп дегенде, Жер массасынан миллион есе аз екендігін білдіреді. Ең үлкен астероидтың массалары, жуықтап алғанда, Жер массасынан мыңдаған тіпті миллиондаған есе аз. Барлығын қосып есептегенде Жер массасының 1/700-ден артпайтындығы белгілі. Со</w:t>
      </w:r>
      <w:r w:rsidRPr="00AF16BC">
        <w:rPr>
          <w:rFonts w:ascii="Times New Roman" w:hAnsi="Times New Roman"/>
          <w:sz w:val="21"/>
          <w:szCs w:val="21"/>
          <w:lang w:val="ru-RU"/>
        </w:rPr>
        <w:t>-</w:t>
      </w:r>
      <w:r w:rsidRPr="00AF16BC">
        <w:rPr>
          <w:rFonts w:ascii="Arial" w:hAnsi="Arial" w:cs="Arial"/>
          <w:sz w:val="21"/>
          <w:szCs w:val="21"/>
          <w:lang w:val="ru-RU"/>
        </w:rPr>
        <w:t>нымен планеталар мен серіктердің қозғалыстарын астеро</w:t>
      </w:r>
      <w:r w:rsidRPr="00AF16BC">
        <w:rPr>
          <w:rFonts w:ascii="Times New Roman" w:hAnsi="Times New Roman"/>
          <w:sz w:val="21"/>
          <w:szCs w:val="21"/>
          <w:lang w:val="ru-RU"/>
        </w:rPr>
        <w:t>-</w:t>
      </w:r>
      <w:r w:rsidRPr="00AF16BC">
        <w:rPr>
          <w:rFonts w:ascii="Arial" w:hAnsi="Arial" w:cs="Arial"/>
          <w:sz w:val="21"/>
          <w:szCs w:val="21"/>
          <w:lang w:val="ru-RU"/>
        </w:rPr>
        <w:t>идтар мен кометалардың қозғалысынан бөлек қарастыру­ға­ болады дегеніміз.</w:t>
      </w:r>
    </w:p>
    <w:p w:rsidR="003323E4" w:rsidRPr="00AF16BC" w:rsidRDefault="003323E4">
      <w:pPr>
        <w:widowControl w:val="0"/>
        <w:autoSpaceDE w:val="0"/>
        <w:autoSpaceDN w:val="0"/>
        <w:adjustRightInd w:val="0"/>
        <w:spacing w:after="0" w:line="14"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lang w:val="ru-RU"/>
        </w:rPr>
      </w:pPr>
      <w:r w:rsidRPr="00AF16BC">
        <w:rPr>
          <w:rFonts w:ascii="Arial" w:hAnsi="Arial" w:cs="Arial"/>
          <w:lang w:val="ru-RU"/>
        </w:rPr>
        <w:t>Екіншіден, серіктердің массалары да планета массала</w:t>
      </w:r>
      <w:r w:rsidRPr="00AF16BC">
        <w:rPr>
          <w:rFonts w:ascii="Times New Roman" w:hAnsi="Times New Roman"/>
          <w:lang w:val="ru-RU"/>
        </w:rPr>
        <w:t>-</w:t>
      </w:r>
      <w:r w:rsidRPr="00AF16BC">
        <w:rPr>
          <w:rFonts w:ascii="Arial" w:hAnsi="Arial" w:cs="Arial"/>
          <w:lang w:val="ru-RU"/>
        </w:rPr>
        <w:t>рынан көп кіші, тек Жер-Ай және Плутон-Харон жүйелері үшін ғана серіктің планетаға әсерін ескеру қажет.</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lang w:val="ru-RU"/>
        </w:rPr>
      </w:pPr>
      <w:r w:rsidRPr="00AF16BC">
        <w:rPr>
          <w:rFonts w:ascii="Arial" w:hAnsi="Arial" w:cs="Arial"/>
          <w:sz w:val="21"/>
          <w:szCs w:val="21"/>
          <w:lang w:val="ru-RU"/>
        </w:rPr>
        <w:t>Сонымен, планеталардың, астероидтардың, серіктердің және кометалардың қозғалыстарын біртұтас етіп қа­ растырғанан гөрі, әрқайсысын бөлек зерттеген ыңғайлы.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lang w:val="ru-RU"/>
        </w:rPr>
      </w:pPr>
      <w:r w:rsidRPr="00AF16BC">
        <w:rPr>
          <w:rFonts w:ascii="Arial" w:hAnsi="Arial" w:cs="Arial"/>
          <w:sz w:val="23"/>
          <w:szCs w:val="23"/>
          <w:lang w:val="ru-RU"/>
        </w:rPr>
        <w:t>Планеталардың қозғалысын зерттегенде, олардың бір-біріне әсері және Күннің әсері ескеріледі. Яғни бұл есеп 10 дене есебі болып табылады. Серіктердің қозғалыстарын қарастырғанда планетаның тартылысы - негізгі күш, ал басқа серіктердің әсері, Күннің және басқа планеталардың ұйтқу туғызады деп қабылдау керек.</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1" w:lineRule="auto"/>
        <w:ind w:firstLine="397"/>
        <w:jc w:val="both"/>
        <w:rPr>
          <w:rFonts w:ascii="Times New Roman" w:hAnsi="Times New Roman"/>
          <w:sz w:val="24"/>
          <w:szCs w:val="24"/>
          <w:lang w:val="ru-RU"/>
        </w:rPr>
      </w:pPr>
      <w:r w:rsidRPr="00AF16BC">
        <w:rPr>
          <w:rFonts w:ascii="Arial" w:hAnsi="Arial" w:cs="Arial"/>
          <w:lang w:val="ru-RU"/>
        </w:rPr>
        <w:t>Астероидтар мен кометалардың қозғалыстарын зерт</w:t>
      </w:r>
      <w:r w:rsidRPr="00AF16BC">
        <w:rPr>
          <w:rFonts w:ascii="Times New Roman" w:hAnsi="Times New Roman"/>
          <w:lang w:val="ru-RU"/>
        </w:rPr>
        <w:t>-</w:t>
      </w:r>
      <w:r w:rsidRPr="00AF16BC">
        <w:rPr>
          <w:rFonts w:ascii="Arial" w:hAnsi="Arial" w:cs="Arial"/>
          <w:lang w:val="ru-RU"/>
        </w:rPr>
        <w:t xml:space="preserve">теген кезде, бұл қозғалыстарға Күн мен планеталар әсер етеді деп есептеу қажет. Бірақ сонда да біз екі дене емес, бірнеше дене есебін қарастыруға мәжбүрміз. Ал бұл есеп өте қиын, әлі толық шешілмеген. Юпитердің ұйтқу әсерінен астероидтардың қозғалғанда </w:t>
      </w:r>
      <w:r w:rsidRPr="00AF16BC">
        <w:rPr>
          <w:rFonts w:ascii="Arial" w:hAnsi="Arial" w:cs="Arial"/>
          <w:i/>
          <w:iCs/>
          <w:lang w:val="ru-RU"/>
        </w:rPr>
        <w:t>Якоби интегралы</w:t>
      </w:r>
      <w:r w:rsidRPr="00AF16BC">
        <w:rPr>
          <w:rFonts w:ascii="Arial" w:hAnsi="Arial" w:cs="Arial"/>
          <w:lang w:val="ru-RU"/>
        </w:rPr>
        <w:t xml:space="preserve"> деп аталатын шама өз мәнін өзгертпейді. 1923 жылы Хира</w:t>
      </w:r>
      <w:r w:rsidRPr="00AF16BC">
        <w:rPr>
          <w:rFonts w:ascii="Times New Roman" w:hAnsi="Times New Roman"/>
          <w:lang w:val="ru-RU"/>
        </w:rPr>
        <w:t>-</w:t>
      </w:r>
      <w:r w:rsidRPr="00AF16BC">
        <w:rPr>
          <w:rFonts w:ascii="Arial" w:hAnsi="Arial" w:cs="Arial"/>
          <w:lang w:val="ru-RU"/>
        </w:rPr>
        <w:t>яма осы интегралдың мәніне қарай астероидтар 5 дененің</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58" w:right="1260" w:bottom="435" w:left="1020" w:header="720" w:footer="720" w:gutter="0"/>
          <w:cols w:space="720" w:equalWidth="0">
            <w:col w:w="6120"/>
          </w:cols>
          <w:noEndnote/>
        </w:sectPr>
      </w:pPr>
    </w:p>
    <w:p w:rsidR="003323E4" w:rsidRPr="00AF16BC" w:rsidRDefault="003323E4">
      <w:pPr>
        <w:widowControl w:val="0"/>
        <w:autoSpaceDE w:val="0"/>
        <w:autoSpaceDN w:val="0"/>
        <w:adjustRightInd w:val="0"/>
        <w:spacing w:after="0" w:line="45"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173</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58" w:right="4120" w:bottom="435" w:left="398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73" w:lineRule="auto"/>
        <w:jc w:val="both"/>
        <w:rPr>
          <w:rFonts w:ascii="Times New Roman" w:hAnsi="Times New Roman"/>
          <w:sz w:val="24"/>
          <w:szCs w:val="24"/>
          <w:lang w:val="ru-RU"/>
        </w:rPr>
      </w:pPr>
      <w:bookmarkStart w:id="171" w:name="page347"/>
      <w:bookmarkEnd w:id="171"/>
      <w:r w:rsidRPr="00AF16BC">
        <w:rPr>
          <w:rFonts w:ascii="Arial" w:hAnsi="Arial" w:cs="Arial"/>
          <w:lang w:val="ru-RU"/>
        </w:rPr>
        <w:lastRenderedPageBreak/>
        <w:t xml:space="preserve">қиратылуы нәтижесінде пайда болды деп болжам жасады. Әрбір денені құраған топты </w:t>
      </w:r>
      <w:r w:rsidRPr="00AF16BC">
        <w:rPr>
          <w:rFonts w:ascii="Arial" w:hAnsi="Arial" w:cs="Arial"/>
          <w:i/>
          <w:iCs/>
          <w:lang w:val="ru-RU"/>
        </w:rPr>
        <w:t>астероидтар үйірі</w:t>
      </w:r>
      <w:r w:rsidRPr="00AF16BC">
        <w:rPr>
          <w:rFonts w:ascii="Arial" w:hAnsi="Arial" w:cs="Arial"/>
          <w:lang w:val="ru-RU"/>
        </w:rPr>
        <w:t xml:space="preserve"> деп атаған. Мысалы: Флора астероидының үйіріне 57 кіші плане</w:t>
      </w:r>
      <w:r w:rsidRPr="00AF16BC">
        <w:rPr>
          <w:rFonts w:ascii="Times New Roman" w:hAnsi="Times New Roman"/>
          <w:lang w:val="ru-RU"/>
        </w:rPr>
        <w:t>-</w:t>
      </w:r>
      <w:r w:rsidRPr="00AF16BC">
        <w:rPr>
          <w:rFonts w:ascii="Arial" w:hAnsi="Arial" w:cs="Arial"/>
          <w:lang w:val="ru-RU"/>
        </w:rPr>
        <w:t>та кіреді екен. Кейінгі зерттеулер бұл үйірлердің саны 12 немесе тіпті 30 болуы мүмкін екендігін көрсетті. Әртүрлі үйірге жатқызылған астероидтардың орбиталарының бір-бірінен айырмашылығы көп. [20]</w:t>
      </w:r>
    </w:p>
    <w:p w:rsidR="003323E4" w:rsidRPr="00AF16BC" w:rsidRDefault="00A3036D">
      <w:pPr>
        <w:widowControl w:val="0"/>
        <w:autoSpaceDE w:val="0"/>
        <w:autoSpaceDN w:val="0"/>
        <w:adjustRightInd w:val="0"/>
        <w:spacing w:after="0" w:line="1" w:lineRule="exact"/>
        <w:rPr>
          <w:rFonts w:ascii="Times New Roman" w:hAnsi="Times New Roman"/>
          <w:sz w:val="24"/>
          <w:szCs w:val="24"/>
          <w:lang w:val="ru-RU"/>
        </w:rPr>
      </w:pPr>
      <w:r w:rsidRPr="00A3036D">
        <w:rPr>
          <w:noProof/>
        </w:rPr>
        <w:pict>
          <v:line id="_x0000_s1176" style="position:absolute;z-index:-29" from="148.2pt,-72.95pt" to="245.95pt,-72.95pt" o:allowincell="f" strokeweight=".20672mm"/>
        </w:pict>
      </w:r>
    </w:p>
    <w:p w:rsidR="003323E4" w:rsidRPr="00AF16BC"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lang w:val="ru-RU"/>
        </w:rPr>
      </w:pPr>
      <w:r w:rsidRPr="00AF16BC">
        <w:rPr>
          <w:rFonts w:ascii="Arial" w:hAnsi="Arial" w:cs="Arial"/>
          <w:lang w:val="ru-RU"/>
        </w:rPr>
        <w:t>Көп дене есебін жалпы түрде толық шешу дегеніміз, бұл денелердің массалары және бастапқы қалыптары мен жылдамдықтары қандай болғанына қарамастан олардың қозғалыстарының қасиеттерін тауып, орындарын есептеу</w:t>
      </w:r>
      <w:r w:rsidRPr="00AF16BC">
        <w:rPr>
          <w:rFonts w:ascii="Times New Roman" w:hAnsi="Times New Roman"/>
          <w:lang w:val="ru-RU"/>
        </w:rPr>
        <w:t>-</w:t>
      </w:r>
      <w:r w:rsidRPr="00AF16BC">
        <w:rPr>
          <w:rFonts w:ascii="Arial" w:hAnsi="Arial" w:cs="Arial"/>
          <w:lang w:val="ru-RU"/>
        </w:rPr>
        <w:t>ге мүмкіндік беретін формулаларды табу. Бұның себебі – қозғалыстардың күрделілігінде болып тұр. Ең жеңіл деген 3 дене есебінің мысалдарын қарастырайық.</w:t>
      </w:r>
    </w:p>
    <w:p w:rsidR="003323E4" w:rsidRPr="00AF16BC"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89" w:lineRule="auto"/>
        <w:ind w:firstLine="397"/>
        <w:jc w:val="both"/>
        <w:rPr>
          <w:rFonts w:ascii="Times New Roman" w:hAnsi="Times New Roman"/>
          <w:sz w:val="24"/>
          <w:szCs w:val="24"/>
          <w:lang w:val="ru-RU"/>
        </w:rPr>
      </w:pPr>
      <w:r w:rsidRPr="00AF16BC">
        <w:rPr>
          <w:rFonts w:ascii="Arial" w:hAnsi="Arial" w:cs="Arial"/>
          <w:sz w:val="21"/>
          <w:szCs w:val="21"/>
          <w:lang w:val="ru-RU"/>
        </w:rPr>
        <w:t>Айталық, Күн, Юпитер және кометаның қозғалысын зерттеген болайық. Бұндай есепті 3 дененің шектелген есебі дейді. Шектелгендігі: кометаның Күннің және Юпитердің қозғалыстарына әсерін ескермеуге болады. Комета Юпитер</w:t>
      </w:r>
      <w:r w:rsidRPr="00AF16BC">
        <w:rPr>
          <w:rFonts w:ascii="Times New Roman" w:hAnsi="Times New Roman"/>
          <w:sz w:val="21"/>
          <w:szCs w:val="21"/>
          <w:lang w:val="ru-RU"/>
        </w:rPr>
        <w:t>-</w:t>
      </w:r>
      <w:r w:rsidRPr="00AF16BC">
        <w:rPr>
          <w:rFonts w:ascii="Arial" w:hAnsi="Arial" w:cs="Arial"/>
          <w:sz w:val="21"/>
          <w:szCs w:val="21"/>
          <w:lang w:val="ru-RU"/>
        </w:rPr>
        <w:t>ден алыс қозғалғанда Юпитерге тартылуы шамалы болып, Күнге қатысты эллипстік траекториямен қозғалады делік. Юпитерге жақындаған кезде, оның әсерінен орбитасын өзгертіп, басқа орбитаға ауысып керуі мүмкін бұл орбита параболалық немесе гиперболалық немесе эллипстік болуы мүмкін. Бұл сол денелердің бастапқы жылдамдықтарына және жақындасуына байланысты. Сол орбита - эллипс бол</w:t>
      </w:r>
      <w:r w:rsidRPr="00AF16BC">
        <w:rPr>
          <w:rFonts w:ascii="Times New Roman" w:hAnsi="Times New Roman"/>
          <w:sz w:val="21"/>
          <w:szCs w:val="21"/>
          <w:lang w:val="ru-RU"/>
        </w:rPr>
        <w:t>-</w:t>
      </w:r>
      <w:r w:rsidRPr="00AF16BC">
        <w:rPr>
          <w:rFonts w:ascii="Arial" w:hAnsi="Arial" w:cs="Arial"/>
          <w:sz w:val="21"/>
          <w:szCs w:val="21"/>
          <w:lang w:val="ru-RU"/>
        </w:rPr>
        <w:t>сын делік. Соның бойымен қозғала отырып, Юпитермен кездескен нүктесіне қайтып келеді делік. Бірақ Юпитер бұл нүктеден кетіп қалады, немесе болашақта бұлардың кезеңдері өлшемдес болып қалған жағдайда тағы да кездесіп қалуы мүмкін. Сонда тағы да ұйтқудың әсерінен кометаның орбитасы өзгеріп, жаңа орбитаға ауысады (эллипстік, параболалық немесе гиперболалық) Сонда мына мәселеге назар аударайық. Бірінші кездесудің шарттарында аздаған өзгеріс болса, соның нәтижесінде кометаның ауысқан жаңа</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pgSz w:w="8391" w:h="11906"/>
          <w:pgMar w:top="1068" w:right="1020" w:bottom="435" w:left="1240" w:header="720" w:footer="720" w:gutter="0"/>
          <w:cols w:space="720" w:equalWidth="0">
            <w:col w:w="6140"/>
          </w:cols>
          <w:noEndnote/>
        </w:sectPr>
      </w:pPr>
    </w:p>
    <w:p w:rsidR="003323E4" w:rsidRPr="00AF16BC" w:rsidRDefault="003323E4">
      <w:pPr>
        <w:widowControl w:val="0"/>
        <w:autoSpaceDE w:val="0"/>
        <w:autoSpaceDN w:val="0"/>
        <w:adjustRightInd w:val="0"/>
        <w:spacing w:after="0" w:line="43" w:lineRule="exact"/>
        <w:rPr>
          <w:rFonts w:ascii="Times New Roman" w:hAnsi="Times New Roman"/>
          <w:sz w:val="24"/>
          <w:szCs w:val="24"/>
          <w:lang w:val="ru-RU"/>
        </w:rPr>
      </w:pPr>
    </w:p>
    <w:p w:rsidR="003323E4" w:rsidRPr="00AF16BC" w:rsidRDefault="00281624">
      <w:pPr>
        <w:widowControl w:val="0"/>
        <w:autoSpaceDE w:val="0"/>
        <w:autoSpaceDN w:val="0"/>
        <w:adjustRightInd w:val="0"/>
        <w:spacing w:after="0" w:line="240" w:lineRule="auto"/>
        <w:rPr>
          <w:rFonts w:ascii="Times New Roman" w:hAnsi="Times New Roman"/>
          <w:sz w:val="24"/>
          <w:szCs w:val="24"/>
          <w:lang w:val="ru-RU"/>
        </w:rPr>
      </w:pPr>
      <w:r w:rsidRPr="00AF16BC">
        <w:rPr>
          <w:rFonts w:ascii="Times New Roman" w:hAnsi="Times New Roman"/>
          <w:sz w:val="20"/>
          <w:szCs w:val="20"/>
          <w:lang w:val="ru-RU"/>
        </w:rPr>
        <w:t>174</w:t>
      </w:r>
    </w:p>
    <w:p w:rsidR="003323E4" w:rsidRPr="00AF16BC"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AF16BC">
          <w:type w:val="continuous"/>
          <w:pgSz w:w="8391" w:h="11906"/>
          <w:pgMar w:top="1068" w:right="3960" w:bottom="435" w:left="4140" w:header="720" w:footer="720" w:gutter="0"/>
          <w:cols w:space="720" w:equalWidth="0">
            <w:col w:w="300"/>
          </w:cols>
          <w:noEndnote/>
        </w:sectPr>
      </w:pPr>
    </w:p>
    <w:p w:rsidR="003323E4" w:rsidRPr="00AF16BC" w:rsidRDefault="00281624">
      <w:pPr>
        <w:widowControl w:val="0"/>
        <w:overflowPunct w:val="0"/>
        <w:autoSpaceDE w:val="0"/>
        <w:autoSpaceDN w:val="0"/>
        <w:adjustRightInd w:val="0"/>
        <w:spacing w:after="0" w:line="249" w:lineRule="auto"/>
        <w:jc w:val="both"/>
        <w:rPr>
          <w:rFonts w:ascii="Times New Roman" w:hAnsi="Times New Roman"/>
          <w:sz w:val="24"/>
          <w:szCs w:val="24"/>
          <w:lang w:val="ru-RU"/>
        </w:rPr>
      </w:pPr>
      <w:bookmarkStart w:id="172" w:name="page349"/>
      <w:bookmarkEnd w:id="172"/>
      <w:r w:rsidRPr="00AF16BC">
        <w:rPr>
          <w:rFonts w:ascii="Arial" w:hAnsi="Arial" w:cs="Arial"/>
          <w:sz w:val="24"/>
          <w:szCs w:val="24"/>
          <w:lang w:val="ru-RU"/>
        </w:rPr>
        <w:lastRenderedPageBreak/>
        <w:t>орбитасының параметрлері өте көп өзгеріске ұшырауы мүмкін, ал бұның екінші кездесуге әсері көп. Ал екінші траектория эллипс болса, үшінші кездесу де болуы мүмкін. Бұндай қозғалыстарды ескеретін жалпы формула өте күрделі болуы тиіс, өйткені бастапқы шарттардың аздаған өзгерістерінен кейінгі қозғалыстардың үлкен өзгерістері сәйкес келеді.</w:t>
      </w:r>
    </w:p>
    <w:p w:rsidR="003323E4" w:rsidRPr="00AF16BC"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52" w:lineRule="auto"/>
        <w:ind w:firstLine="397"/>
        <w:jc w:val="both"/>
        <w:rPr>
          <w:rFonts w:ascii="Times New Roman" w:hAnsi="Times New Roman"/>
          <w:sz w:val="24"/>
          <w:szCs w:val="24"/>
          <w:lang w:val="ru-RU"/>
        </w:rPr>
      </w:pPr>
      <w:r w:rsidRPr="00AF16BC">
        <w:rPr>
          <w:rFonts w:ascii="Arial" w:hAnsi="Arial" w:cs="Arial"/>
          <w:b/>
          <w:bCs/>
          <w:sz w:val="24"/>
          <w:szCs w:val="24"/>
          <w:lang w:val="ru-RU"/>
        </w:rPr>
        <w:t>Аспан денелерінің қозғалысының аналитикалық теориялары­</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Аспан механикасында аспан денелерінің қозғалыс теориясын­ құру деп сәйкес дифференциалдық қозғалыс теңдеулерінің шешімдерін тауып, соның негізінде аспан денелерінің кеңістікте теориялық орындарын есептеуге қозғалыстарының әртүрлі қасиеттерін зерттеуге және т.б. мүмкіндік беретін формулаларды құрауды айтады.</w:t>
      </w:r>
    </w:p>
    <w:p w:rsidR="003323E4" w:rsidRPr="00AF16BC"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AF16BC"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lang w:val="ru-RU"/>
        </w:rPr>
      </w:pPr>
      <w:r w:rsidRPr="00AF16BC">
        <w:rPr>
          <w:rFonts w:ascii="Arial" w:hAnsi="Arial" w:cs="Arial"/>
          <w:lang w:val="ru-RU"/>
        </w:rPr>
        <w:t>Аналитикалық қозғалыс теорияларын құруды алғашқы сатысы қозғалыс теңдеулерін құру. Бұл үшін қозғалыстың механикалық схемасын таңдау, механикалық схема дегеніміз аспан денелерінің тартылыс күштерінің</w:t>
      </w:r>
    </w:p>
    <w:p w:rsidR="003323E4" w:rsidRPr="00AF16BC" w:rsidRDefault="003323E4">
      <w:pPr>
        <w:widowControl w:val="0"/>
        <w:autoSpaceDE w:val="0"/>
        <w:autoSpaceDN w:val="0"/>
        <w:adjustRightInd w:val="0"/>
        <w:spacing w:after="0" w:line="1" w:lineRule="exact"/>
        <w:rPr>
          <w:rFonts w:ascii="Times New Roman" w:hAnsi="Times New Roman"/>
          <w:sz w:val="24"/>
          <w:szCs w:val="24"/>
          <w:lang w:val="ru-RU"/>
        </w:rPr>
      </w:pPr>
    </w:p>
    <w:tbl>
      <w:tblPr>
        <w:tblW w:w="0" w:type="auto"/>
        <w:tblLayout w:type="fixed"/>
        <w:tblCellMar>
          <w:left w:w="0" w:type="dxa"/>
          <w:right w:w="0" w:type="dxa"/>
        </w:tblCellMar>
        <w:tblLook w:val="0000"/>
      </w:tblPr>
      <w:tblGrid>
        <w:gridCol w:w="500"/>
        <w:gridCol w:w="1340"/>
        <w:gridCol w:w="460"/>
        <w:gridCol w:w="700"/>
        <w:gridCol w:w="520"/>
        <w:gridCol w:w="1160"/>
        <w:gridCol w:w="700"/>
        <w:gridCol w:w="740"/>
      </w:tblGrid>
      <w:tr w:rsidR="003323E4" w:rsidRPr="00AF16BC">
        <w:trPr>
          <w:trHeight w:val="288"/>
        </w:trPr>
        <w:tc>
          <w:tcPr>
            <w:tcW w:w="230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1"/>
                <w:sz w:val="24"/>
                <w:szCs w:val="24"/>
              </w:rPr>
              <w:t>әсерлесуінің сүлбасы.</w:t>
            </w:r>
          </w:p>
        </w:tc>
        <w:tc>
          <w:tcPr>
            <w:tcW w:w="7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1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7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AF16BC">
        <w:trPr>
          <w:trHeight w:val="288"/>
        </w:trPr>
        <w:tc>
          <w:tcPr>
            <w:tcW w:w="18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sz w:val="24"/>
                <w:szCs w:val="24"/>
              </w:rPr>
              <w:t>Күн  жүйесі</w:t>
            </w:r>
          </w:p>
        </w:tc>
        <w:tc>
          <w:tcPr>
            <w:tcW w:w="168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90"/>
                <w:sz w:val="24"/>
                <w:szCs w:val="24"/>
              </w:rPr>
              <w:t>денелерінің</w:t>
            </w:r>
          </w:p>
        </w:tc>
        <w:tc>
          <w:tcPr>
            <w:tcW w:w="1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93"/>
                <w:sz w:val="24"/>
                <w:szCs w:val="24"/>
              </w:rPr>
              <w:t>қозғалысы</w:t>
            </w:r>
          </w:p>
        </w:tc>
        <w:tc>
          <w:tcPr>
            <w:tcW w:w="14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жайындағы</w:t>
            </w:r>
          </w:p>
        </w:tc>
      </w:tr>
      <w:tr w:rsidR="003323E4" w:rsidRPr="00AF16BC">
        <w:trPr>
          <w:trHeight w:val="288"/>
        </w:trPr>
        <w:tc>
          <w:tcPr>
            <w:tcW w:w="18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есепті құрғанда</w:t>
            </w:r>
          </w:p>
        </w:tc>
        <w:tc>
          <w:tcPr>
            <w:tcW w:w="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Arial" w:hAnsi="Arial" w:cs="Arial"/>
                <w:sz w:val="24"/>
                <w:szCs w:val="24"/>
              </w:rPr>
              <w:t>ең</w:t>
            </w:r>
          </w:p>
        </w:tc>
        <w:tc>
          <w:tcPr>
            <w:tcW w:w="7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86"/>
                <w:sz w:val="24"/>
                <w:szCs w:val="24"/>
              </w:rPr>
              <w:t>дәл</w:t>
            </w:r>
          </w:p>
        </w:tc>
        <w:tc>
          <w:tcPr>
            <w:tcW w:w="16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80"/>
              <w:rPr>
                <w:rFonts w:ascii="Times New Roman" w:hAnsi="Times New Roman"/>
                <w:sz w:val="24"/>
                <w:szCs w:val="24"/>
              </w:rPr>
            </w:pPr>
            <w:r w:rsidRPr="00AF16BC">
              <w:rPr>
                <w:rFonts w:ascii="Arial" w:hAnsi="Arial" w:cs="Arial"/>
                <w:sz w:val="24"/>
                <w:szCs w:val="24"/>
              </w:rPr>
              <w:t>механикалық</w:t>
            </w:r>
          </w:p>
        </w:tc>
        <w:tc>
          <w:tcPr>
            <w:tcW w:w="7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Arial" w:hAnsi="Arial" w:cs="Arial"/>
                <w:w w:val="86"/>
                <w:sz w:val="24"/>
                <w:szCs w:val="24"/>
              </w:rPr>
              <w:t>схема:</w:t>
            </w:r>
          </w:p>
        </w:tc>
        <w:tc>
          <w:tcPr>
            <w:tcW w:w="7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Күн</w:t>
            </w:r>
          </w:p>
        </w:tc>
      </w:tr>
      <w:tr w:rsidR="003323E4" w:rsidRPr="00AF16BC">
        <w:trPr>
          <w:trHeight w:val="288"/>
        </w:trPr>
        <w:tc>
          <w:tcPr>
            <w:tcW w:w="230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жүйесіндегі барлық</w:t>
            </w:r>
          </w:p>
        </w:tc>
        <w:tc>
          <w:tcPr>
            <w:tcW w:w="12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1"/>
                <w:sz w:val="24"/>
                <w:szCs w:val="24"/>
              </w:rPr>
              <w:t>денелердің</w:t>
            </w:r>
          </w:p>
        </w:tc>
        <w:tc>
          <w:tcPr>
            <w:tcW w:w="1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95"/>
                <w:sz w:val="24"/>
                <w:szCs w:val="24"/>
              </w:rPr>
              <w:t>Ньютон</w:t>
            </w:r>
          </w:p>
        </w:tc>
        <w:tc>
          <w:tcPr>
            <w:tcW w:w="7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24"/>
                <w:szCs w:val="24"/>
              </w:rPr>
              <w:t>заңы</w:t>
            </w:r>
          </w:p>
        </w:tc>
        <w:tc>
          <w:tcPr>
            <w:tcW w:w="7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1"/>
                <w:sz w:val="24"/>
                <w:szCs w:val="24"/>
              </w:rPr>
              <w:t>бойын</w:t>
            </w:r>
            <w:r w:rsidRPr="00AF16BC">
              <w:rPr>
                <w:rFonts w:ascii="Times New Roman" w:hAnsi="Times New Roman"/>
                <w:w w:val="91"/>
                <w:sz w:val="24"/>
                <w:szCs w:val="24"/>
              </w:rPr>
              <w:t>-</w:t>
            </w:r>
          </w:p>
        </w:tc>
      </w:tr>
      <w:tr w:rsidR="003323E4" w:rsidRPr="00AF16BC">
        <w:trPr>
          <w:trHeight w:val="288"/>
        </w:trPr>
        <w:tc>
          <w:tcPr>
            <w:tcW w:w="5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ша</w:t>
            </w:r>
          </w:p>
        </w:tc>
        <w:tc>
          <w:tcPr>
            <w:tcW w:w="250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
              <w:rPr>
                <w:rFonts w:ascii="Times New Roman" w:hAnsi="Times New Roman"/>
                <w:sz w:val="24"/>
                <w:szCs w:val="24"/>
              </w:rPr>
            </w:pPr>
            <w:r w:rsidRPr="00AF16BC">
              <w:rPr>
                <w:rFonts w:ascii="Arial" w:hAnsi="Arial" w:cs="Arial"/>
                <w:sz w:val="24"/>
                <w:szCs w:val="24"/>
              </w:rPr>
              <w:t>тартылыс күштерінің</w:t>
            </w:r>
          </w:p>
        </w:tc>
        <w:tc>
          <w:tcPr>
            <w:tcW w:w="238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20"/>
              <w:rPr>
                <w:rFonts w:ascii="Times New Roman" w:hAnsi="Times New Roman"/>
                <w:sz w:val="24"/>
                <w:szCs w:val="24"/>
              </w:rPr>
            </w:pPr>
            <w:r w:rsidRPr="00AF16BC">
              <w:rPr>
                <w:rFonts w:ascii="Arial" w:hAnsi="Arial" w:cs="Arial"/>
                <w:sz w:val="24"/>
                <w:szCs w:val="24"/>
              </w:rPr>
              <w:t>әсерінін қозғалады.</w:t>
            </w:r>
          </w:p>
        </w:tc>
        <w:tc>
          <w:tcPr>
            <w:tcW w:w="7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Бұған</w:t>
            </w:r>
          </w:p>
        </w:tc>
      </w:tr>
      <w:tr w:rsidR="003323E4" w:rsidRPr="00AF16BC">
        <w:trPr>
          <w:trHeight w:val="288"/>
        </w:trPr>
        <w:tc>
          <w:tcPr>
            <w:tcW w:w="50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7"/>
                <w:sz w:val="24"/>
                <w:szCs w:val="24"/>
              </w:rPr>
              <w:t>қоса</w:t>
            </w:r>
          </w:p>
        </w:tc>
        <w:tc>
          <w:tcPr>
            <w:tcW w:w="18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w w:val="95"/>
                <w:sz w:val="24"/>
                <w:szCs w:val="24"/>
              </w:rPr>
              <w:t>планеталардың</w:t>
            </w:r>
          </w:p>
        </w:tc>
        <w:tc>
          <w:tcPr>
            <w:tcW w:w="12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сфералық</w:t>
            </w:r>
          </w:p>
        </w:tc>
        <w:tc>
          <w:tcPr>
            <w:tcW w:w="11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center"/>
              <w:rPr>
                <w:rFonts w:ascii="Times New Roman" w:hAnsi="Times New Roman"/>
                <w:sz w:val="24"/>
                <w:szCs w:val="24"/>
              </w:rPr>
            </w:pPr>
            <w:r w:rsidRPr="00AF16BC">
              <w:rPr>
                <w:rFonts w:ascii="Arial" w:hAnsi="Arial" w:cs="Arial"/>
                <w:w w:val="97"/>
                <w:sz w:val="24"/>
                <w:szCs w:val="24"/>
              </w:rPr>
              <w:t>пішіндері</w:t>
            </w:r>
          </w:p>
        </w:tc>
        <w:tc>
          <w:tcPr>
            <w:tcW w:w="144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4"/>
                <w:sz w:val="24"/>
                <w:szCs w:val="24"/>
              </w:rPr>
              <w:t>болмауының,</w:t>
            </w:r>
          </w:p>
        </w:tc>
      </w:tr>
    </w:tbl>
    <w:p w:rsidR="003323E4" w:rsidRDefault="00281624">
      <w:pPr>
        <w:widowControl w:val="0"/>
        <w:overflowPunct w:val="0"/>
        <w:autoSpaceDE w:val="0"/>
        <w:autoSpaceDN w:val="0"/>
        <w:adjustRightInd w:val="0"/>
        <w:spacing w:after="0" w:line="281" w:lineRule="auto"/>
        <w:jc w:val="both"/>
        <w:rPr>
          <w:rFonts w:ascii="Times New Roman" w:hAnsi="Times New Roman"/>
          <w:sz w:val="24"/>
          <w:szCs w:val="24"/>
        </w:rPr>
      </w:pPr>
      <w:r>
        <w:rPr>
          <w:rFonts w:ascii="Arial" w:hAnsi="Arial" w:cs="Arial"/>
        </w:rPr>
        <w:t>планеталардың айналуының және т.б. әсерлерден пай</w:t>
      </w:r>
      <w:r>
        <w:rPr>
          <w:rFonts w:ascii="Times New Roman" w:hAnsi="Times New Roman"/>
        </w:rPr>
        <w:t>-</w:t>
      </w:r>
      <w:r>
        <w:rPr>
          <w:rFonts w:ascii="Arial" w:hAnsi="Arial" w:cs="Arial"/>
        </w:rPr>
        <w:t>да болатын күштерді ескеру қажет. Бұндай сұлба күрделі оның бәрін толық ескеру мүмкін емсе. Сұлбаны жеңілдету керек. Бірақ планеталардың, серіктердің, астероидтардың, кометалардың, кішкене метеорлық денелердің әсерлері бірдей емес. Бұларды жеке-жеке ескеруге болады. Ең ал</w:t>
      </w:r>
      <w:r>
        <w:rPr>
          <w:rFonts w:ascii="Times New Roman" w:hAnsi="Times New Roman"/>
        </w:rPr>
        <w:t>-</w:t>
      </w:r>
      <w:r>
        <w:rPr>
          <w:rFonts w:ascii="Arial" w:hAnsi="Arial" w:cs="Arial"/>
        </w:rPr>
        <w:t>дымен, Күннің әсері планеталардың бір-біріне әсерінен әлдеқайда күшті болатындығын ескеру керек.</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333"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175</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rPr>
      </w:pPr>
      <w:bookmarkStart w:id="173" w:name="page351"/>
      <w:bookmarkEnd w:id="173"/>
      <w:r>
        <w:rPr>
          <w:rFonts w:ascii="Arial" w:hAnsi="Arial" w:cs="Arial"/>
        </w:rPr>
        <w:lastRenderedPageBreak/>
        <w:t xml:space="preserve">Барлық ғаламшарлардың қозғалу траекториясы эллипс болып табылады. Эллипстің бір фокусінде Күн орналасқан болып шығады. Эллипстің эксцентриситеті өте аз шама. Ең үлкені </w:t>
      </w:r>
      <w:r>
        <w:rPr>
          <w:rFonts w:ascii="Times New Roman" w:hAnsi="Times New Roman"/>
          <w:i/>
          <w:iCs/>
        </w:rPr>
        <w:t>е</w:t>
      </w:r>
      <w:r>
        <w:rPr>
          <w:rFonts w:ascii="Arial" w:hAnsi="Arial" w:cs="Arial"/>
        </w:rPr>
        <w:t>=0,25- Плутон орбитасына тән, яғни кіші жар</w:t>
      </w:r>
      <w:r>
        <w:rPr>
          <w:rFonts w:ascii="Times New Roman" w:hAnsi="Times New Roman"/>
        </w:rPr>
        <w:t>-</w:t>
      </w:r>
      <w:r>
        <w:rPr>
          <w:rFonts w:ascii="Arial" w:hAnsi="Arial" w:cs="Arial"/>
        </w:rPr>
        <w:t>ты осі үлкен жарты осінің 97%-ін құрайды. Сонымен, ғаламшарлардың орбиталары шеңберлерге жуық.</w:t>
      </w:r>
    </w:p>
    <w:p w:rsidR="003323E4" w:rsidRDefault="00281624">
      <w:pPr>
        <w:widowControl w:val="0"/>
        <w:overflowPunct w:val="0"/>
        <w:autoSpaceDE w:val="0"/>
        <w:autoSpaceDN w:val="0"/>
        <w:adjustRightInd w:val="0"/>
        <w:spacing w:after="0" w:line="288" w:lineRule="auto"/>
        <w:ind w:firstLine="397"/>
        <w:jc w:val="both"/>
        <w:rPr>
          <w:rFonts w:ascii="Times New Roman" w:hAnsi="Times New Roman"/>
          <w:sz w:val="24"/>
          <w:szCs w:val="24"/>
        </w:rPr>
      </w:pPr>
      <w:r>
        <w:rPr>
          <w:rFonts w:ascii="Arial" w:hAnsi="Arial" w:cs="Arial"/>
          <w:sz w:val="21"/>
          <w:szCs w:val="21"/>
        </w:rPr>
        <w:t>Ғаламшар серіктерінің қозғалу теориясы ғалам­ шарлардың қозғалу теориялардан өзгешелеу. Күн жүйесінде ғаламшарлардың қозғалыстарын зерттегенде, оларды материалдық нүкте деп есептеуге болады. Ал серіктердің қозғалыстары ғаламшарлардың маңында болғандықтан ғаламшарларды материалдық нүкте деп есептеуге бол</w:t>
      </w:r>
      <w:r>
        <w:rPr>
          <w:rFonts w:ascii="Times New Roman" w:hAnsi="Times New Roman"/>
          <w:sz w:val="21"/>
          <w:szCs w:val="21"/>
        </w:rPr>
        <w:t>-</w:t>
      </w:r>
      <w:r>
        <w:rPr>
          <w:rFonts w:ascii="Arial" w:hAnsi="Arial" w:cs="Arial"/>
          <w:sz w:val="21"/>
          <w:szCs w:val="21"/>
        </w:rPr>
        <w:t>майтынын жоғарыда айттық. Серіктердің орбиталары да эксцентриситеті кіші эллипс болып келеді. Орбиталарының өлшемі ғаламшар орбитасына қатысты алғанда өте кіші шама болып табылады. Басқа үлкен денелердің әсері, яғни ұйтқуды есептеуге тура келеді. Ұйтқу факторларын 4 топқа бөледі. Біріншіден, - орталық ғаламшардың пішінімен бай</w:t>
      </w:r>
      <w:r>
        <w:rPr>
          <w:rFonts w:ascii="Times New Roman" w:hAnsi="Times New Roman"/>
          <w:sz w:val="21"/>
          <w:szCs w:val="21"/>
        </w:rPr>
        <w:t>-</w:t>
      </w:r>
      <w:r>
        <w:rPr>
          <w:rFonts w:ascii="Arial" w:hAnsi="Arial" w:cs="Arial"/>
          <w:sz w:val="21"/>
          <w:szCs w:val="21"/>
        </w:rPr>
        <w:t>ланысты ұйтқулар(сығылуына байланысты); екіншіден -Күн тарапынан ұйтқулар; үшіншіден - сол планетаның басқа серіктері тарапынан ұйтқулар; төртіншіден - басқа планеталар тарапынан ұйтқулар. Бұл ұйтқулар Ай үшін ғана ескерілуі мүмкін. Басқа серіктер үшін бұл ұйтқулар бақылау дәлдігінен көп кіші. Көптеген жағдайда алғашқы екі топтағы ұйтқуларды, ал кейбір серіктер үшін басқа серіктердің ұйтқуларын ескеруге тура келеді. Мысалы: Са</w:t>
      </w:r>
      <w:r>
        <w:rPr>
          <w:rFonts w:ascii="Times New Roman" w:hAnsi="Times New Roman"/>
          <w:sz w:val="21"/>
          <w:szCs w:val="21"/>
        </w:rPr>
        <w:t>-</w:t>
      </w:r>
      <w:r>
        <w:rPr>
          <w:rFonts w:ascii="Arial" w:hAnsi="Arial" w:cs="Arial"/>
          <w:sz w:val="21"/>
          <w:szCs w:val="21"/>
        </w:rPr>
        <w:t>турн серігі Титанның басқа серіктерге ұйтқу әсері күшті. Ал Юпитер серіктерінің ішінде Еуропа, Ганимед және Кал­­ листо күшті ұйтқулар туғызады.</w:t>
      </w:r>
    </w:p>
    <w:p w:rsidR="003323E4" w:rsidRDefault="003323E4">
      <w:pPr>
        <w:widowControl w:val="0"/>
        <w:autoSpaceDE w:val="0"/>
        <w:autoSpaceDN w:val="0"/>
        <w:adjustRightInd w:val="0"/>
        <w:spacing w:after="0" w:line="24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5" w:lineRule="auto"/>
        <w:jc w:val="both"/>
        <w:rPr>
          <w:rFonts w:ascii="Times New Roman" w:hAnsi="Times New Roman"/>
          <w:sz w:val="24"/>
          <w:szCs w:val="24"/>
        </w:rPr>
      </w:pPr>
      <w:r>
        <w:rPr>
          <w:rFonts w:ascii="Arial" w:hAnsi="Arial" w:cs="Arial"/>
          <w:sz w:val="21"/>
          <w:szCs w:val="21"/>
        </w:rPr>
        <w:t xml:space="preserve">Ғаламшарлардың орбиталарының сипаттайтын бірнеше шаманы атап өтейік. Бұлар орбитаның сыртқы пішінін, эклиптикаға салыстырғандағы орналасуын сипаттайды. Бұл шамалар: </w:t>
      </w:r>
      <w:r>
        <w:rPr>
          <w:rFonts w:ascii="Times New Roman" w:hAnsi="Times New Roman"/>
          <w:i/>
          <w:iCs/>
          <w:sz w:val="21"/>
          <w:szCs w:val="21"/>
        </w:rPr>
        <w:t>a</w:t>
      </w:r>
      <w:r>
        <w:rPr>
          <w:rFonts w:ascii="Arial" w:hAnsi="Arial" w:cs="Arial"/>
          <w:sz w:val="21"/>
          <w:szCs w:val="21"/>
        </w:rPr>
        <w:t xml:space="preserve">, </w:t>
      </w:r>
      <w:r>
        <w:rPr>
          <w:rFonts w:ascii="Arial" w:hAnsi="Arial" w:cs="Arial"/>
          <w:i/>
          <w:iCs/>
          <w:sz w:val="21"/>
          <w:szCs w:val="21"/>
        </w:rPr>
        <w:t>e, i</w:t>
      </w:r>
      <w:r>
        <w:rPr>
          <w:rFonts w:ascii="Arial" w:hAnsi="Arial" w:cs="Arial"/>
          <w:sz w:val="21"/>
          <w:szCs w:val="21"/>
        </w:rPr>
        <w:t xml:space="preserve">, Ω, ω және </w:t>
      </w:r>
      <w:r>
        <w:rPr>
          <w:rFonts w:ascii="Times New Roman" w:hAnsi="Times New Roman"/>
          <w:i/>
          <w:iCs/>
          <w:sz w:val="21"/>
          <w:szCs w:val="21"/>
        </w:rPr>
        <w:t>t</w:t>
      </w:r>
      <w:r>
        <w:rPr>
          <w:rFonts w:ascii="Times New Roman" w:hAnsi="Times New Roman"/>
          <w:sz w:val="24"/>
          <w:szCs w:val="24"/>
          <w:vertAlign w:val="subscript"/>
        </w:rPr>
        <w:t>0</w:t>
      </w:r>
      <w:r>
        <w:rPr>
          <w:rFonts w:ascii="Arial" w:hAnsi="Arial" w:cs="Arial"/>
          <w:sz w:val="21"/>
          <w:szCs w:val="21"/>
        </w:rPr>
        <w:t xml:space="preserve">. Мұндағы </w:t>
      </w:r>
      <w:r>
        <w:rPr>
          <w:rFonts w:ascii="Times New Roman" w:hAnsi="Times New Roman"/>
          <w:i/>
          <w:iCs/>
          <w:sz w:val="21"/>
          <w:szCs w:val="21"/>
        </w:rPr>
        <w:t>а</w:t>
      </w:r>
      <w:r>
        <w:rPr>
          <w:rFonts w:ascii="Arial" w:hAnsi="Arial" w:cs="Arial"/>
          <w:sz w:val="21"/>
          <w:szCs w:val="21"/>
        </w:rPr>
        <w:t xml:space="preserve"> – орбитаның үлкен жарты осі, </w:t>
      </w:r>
      <w:r>
        <w:rPr>
          <w:rFonts w:ascii="Times New Roman" w:hAnsi="Times New Roman"/>
          <w:i/>
          <w:iCs/>
          <w:sz w:val="21"/>
          <w:szCs w:val="21"/>
        </w:rPr>
        <w:t>е</w:t>
      </w:r>
      <w:r>
        <w:rPr>
          <w:rFonts w:ascii="Arial" w:hAnsi="Arial" w:cs="Arial"/>
          <w:sz w:val="21"/>
          <w:szCs w:val="21"/>
        </w:rPr>
        <w:t xml:space="preserve"> – эксцентриситеті, </w:t>
      </w:r>
      <w:r>
        <w:rPr>
          <w:rFonts w:ascii="Arial" w:hAnsi="Arial" w:cs="Arial"/>
          <w:i/>
          <w:iCs/>
          <w:sz w:val="21"/>
          <w:szCs w:val="21"/>
        </w:rPr>
        <w:t>і</w:t>
      </w:r>
      <w:r>
        <w:rPr>
          <w:rFonts w:ascii="Arial" w:hAnsi="Arial" w:cs="Arial"/>
          <w:sz w:val="21"/>
          <w:szCs w:val="21"/>
        </w:rPr>
        <w:t xml:space="preserve"> – орбита жазықтығының</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176</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47" w:lineRule="auto"/>
        <w:jc w:val="both"/>
        <w:rPr>
          <w:rFonts w:ascii="Times New Roman" w:hAnsi="Times New Roman"/>
          <w:sz w:val="24"/>
          <w:szCs w:val="24"/>
        </w:rPr>
      </w:pPr>
      <w:bookmarkStart w:id="174" w:name="page353"/>
      <w:bookmarkEnd w:id="174"/>
      <w:r>
        <w:rPr>
          <w:rFonts w:ascii="Arial" w:hAnsi="Arial" w:cs="Arial"/>
          <w:sz w:val="24"/>
          <w:szCs w:val="24"/>
        </w:rPr>
        <w:lastRenderedPageBreak/>
        <w:t xml:space="preserve">эклиптика жазықтығымен жасайтын бұрышы (орбита көлбеулігі деп аталады). Осы екі жазықтықтың қиылысу сызығы </w:t>
      </w:r>
      <w:r>
        <w:rPr>
          <w:rFonts w:ascii="Arial" w:hAnsi="Arial" w:cs="Arial"/>
          <w:i/>
          <w:iCs/>
          <w:sz w:val="24"/>
          <w:szCs w:val="24"/>
        </w:rPr>
        <w:t>түйіндер сызығы</w:t>
      </w:r>
      <w:r>
        <w:rPr>
          <w:rFonts w:ascii="Arial" w:hAnsi="Arial" w:cs="Arial"/>
          <w:sz w:val="24"/>
          <w:szCs w:val="24"/>
        </w:rPr>
        <w:t xml:space="preserve"> деп аталады, ал орбитаның эклиптикамен қиылысу нүктелері </w:t>
      </w:r>
      <w:r>
        <w:rPr>
          <w:rFonts w:ascii="Arial" w:hAnsi="Arial" w:cs="Arial"/>
          <w:i/>
          <w:iCs/>
          <w:sz w:val="24"/>
          <w:szCs w:val="24"/>
        </w:rPr>
        <w:t>түйіндер</w:t>
      </w:r>
      <w:r>
        <w:rPr>
          <w:rFonts w:ascii="Arial" w:hAnsi="Arial" w:cs="Arial"/>
          <w:sz w:val="24"/>
          <w:szCs w:val="24"/>
        </w:rPr>
        <w:t xml:space="preserve"> деп аталады. Ғаламшардың оңтүстік жарты шардан солтүстікке өткен түйіні </w:t>
      </w:r>
      <w:r>
        <w:rPr>
          <w:rFonts w:ascii="Arial" w:hAnsi="Arial" w:cs="Arial"/>
          <w:i/>
          <w:iCs/>
          <w:sz w:val="24"/>
          <w:szCs w:val="24"/>
        </w:rPr>
        <w:t>шарықтау түйіні</w:t>
      </w:r>
      <w:r>
        <w:rPr>
          <w:rFonts w:ascii="Arial" w:hAnsi="Arial" w:cs="Arial"/>
          <w:sz w:val="24"/>
          <w:szCs w:val="24"/>
        </w:rPr>
        <w:t xml:space="preserve"> арқылы өтеді Ω, ал екіншісі – </w:t>
      </w:r>
      <w:r>
        <w:rPr>
          <w:rFonts w:ascii="Arial" w:hAnsi="Arial" w:cs="Arial"/>
          <w:i/>
          <w:iCs/>
          <w:sz w:val="24"/>
          <w:szCs w:val="24"/>
        </w:rPr>
        <w:t xml:space="preserve">құлдырау түйіні </w:t>
      </w:r>
      <w:r>
        <w:rPr>
          <w:rFonts w:ascii="Arial" w:hAnsi="Arial" w:cs="Arial"/>
          <w:sz w:val="24"/>
          <w:szCs w:val="24"/>
        </w:rPr>
        <w:t>J</w:t>
      </w:r>
      <w:r>
        <w:rPr>
          <w:rFonts w:ascii="Arial" w:hAnsi="Arial" w:cs="Arial"/>
          <w:i/>
          <w:iCs/>
          <w:sz w:val="24"/>
          <w:szCs w:val="24"/>
        </w:rPr>
        <w:t xml:space="preserve"> </w:t>
      </w:r>
      <w:r>
        <w:rPr>
          <w:rFonts w:ascii="Arial" w:hAnsi="Arial" w:cs="Arial"/>
          <w:sz w:val="24"/>
          <w:szCs w:val="24"/>
        </w:rPr>
        <w:t>деп аталады.</w:t>
      </w:r>
      <w:r>
        <w:rPr>
          <w:rFonts w:ascii="Arial" w:hAnsi="Arial" w:cs="Arial"/>
          <w:i/>
          <w:iCs/>
          <w:sz w:val="24"/>
          <w:szCs w:val="24"/>
        </w:rPr>
        <w:t xml:space="preserve"> </w:t>
      </w:r>
      <w:r>
        <w:rPr>
          <w:rFonts w:ascii="Arial" w:hAnsi="Arial" w:cs="Arial"/>
          <w:sz w:val="24"/>
          <w:szCs w:val="24"/>
        </w:rPr>
        <w:t>Х-осі</w:t>
      </w:r>
      <w:r>
        <w:rPr>
          <w:rFonts w:ascii="Arial" w:hAnsi="Arial" w:cs="Arial"/>
          <w:i/>
          <w:iCs/>
          <w:sz w:val="24"/>
          <w:szCs w:val="24"/>
        </w:rPr>
        <w:t xml:space="preserve"> </w:t>
      </w:r>
      <w:r>
        <w:rPr>
          <w:rFonts w:ascii="Arial" w:hAnsi="Arial" w:cs="Arial"/>
          <w:sz w:val="24"/>
          <w:szCs w:val="24"/>
        </w:rPr>
        <w:t>–</w:t>
      </w:r>
      <w:r>
        <w:rPr>
          <w:rFonts w:ascii="Arial" w:hAnsi="Arial" w:cs="Arial"/>
          <w:i/>
          <w:iCs/>
          <w:sz w:val="24"/>
          <w:szCs w:val="24"/>
        </w:rPr>
        <w:t xml:space="preserve"> </w:t>
      </w:r>
      <w:r>
        <w:rPr>
          <w:rFonts w:ascii="Arial" w:hAnsi="Arial" w:cs="Arial"/>
          <w:sz w:val="24"/>
          <w:szCs w:val="24"/>
        </w:rPr>
        <w:t>көктемгі күн мен</w:t>
      </w:r>
      <w:r>
        <w:rPr>
          <w:rFonts w:ascii="Arial" w:hAnsi="Arial" w:cs="Arial"/>
          <w:i/>
          <w:iCs/>
          <w:sz w:val="24"/>
          <w:szCs w:val="24"/>
        </w:rPr>
        <w:t xml:space="preserve"> </w:t>
      </w:r>
      <w:r>
        <w:rPr>
          <w:rFonts w:ascii="Arial" w:hAnsi="Arial" w:cs="Arial"/>
          <w:sz w:val="24"/>
          <w:szCs w:val="24"/>
        </w:rPr>
        <w:t>түн теңесу нүктесі g арқылы жіберілсе (l=0), у-осін - l =90</w:t>
      </w:r>
      <w:r>
        <w:rPr>
          <w:rFonts w:ascii="Arial" w:hAnsi="Arial" w:cs="Arial"/>
          <w:sz w:val="27"/>
          <w:szCs w:val="27"/>
          <w:vertAlign w:val="superscript"/>
        </w:rPr>
        <w:t>0</w:t>
      </w:r>
      <w:r>
        <w:rPr>
          <w:rFonts w:ascii="Arial" w:hAnsi="Arial" w:cs="Arial"/>
          <w:sz w:val="24"/>
          <w:szCs w:val="24"/>
        </w:rPr>
        <w:t xml:space="preserve"> бағытымен, ал эклиптиканың солтүстік полюсына – z-осін жіберейік.</w:t>
      </w:r>
    </w:p>
    <w:p w:rsidR="003323E4" w:rsidRDefault="00281624">
      <w:pPr>
        <w:widowControl w:val="0"/>
        <w:overflowPunct w:val="0"/>
        <w:autoSpaceDE w:val="0"/>
        <w:autoSpaceDN w:val="0"/>
        <w:adjustRightInd w:val="0"/>
        <w:spacing w:after="0" w:line="278" w:lineRule="auto"/>
        <w:ind w:firstLine="397"/>
        <w:jc w:val="both"/>
        <w:rPr>
          <w:rFonts w:ascii="Times New Roman" w:hAnsi="Times New Roman"/>
          <w:sz w:val="24"/>
          <w:szCs w:val="24"/>
        </w:rPr>
      </w:pPr>
      <w:r>
        <w:rPr>
          <w:rFonts w:ascii="Arial" w:hAnsi="Arial" w:cs="Arial"/>
        </w:rPr>
        <w:t xml:space="preserve">Онда түйіннің g нүктесінен қашықтығы </w:t>
      </w:r>
      <w:r>
        <w:rPr>
          <w:rFonts w:ascii="Arial" w:hAnsi="Arial" w:cs="Arial"/>
          <w:i/>
          <w:iCs/>
        </w:rPr>
        <w:t>шарықтау</w:t>
      </w:r>
      <w:r>
        <w:rPr>
          <w:rFonts w:ascii="Arial" w:hAnsi="Arial" w:cs="Arial"/>
        </w:rPr>
        <w:t xml:space="preserve"> </w:t>
      </w:r>
      <w:r>
        <w:rPr>
          <w:rFonts w:ascii="Arial" w:hAnsi="Arial" w:cs="Arial"/>
          <w:i/>
          <w:iCs/>
        </w:rPr>
        <w:t xml:space="preserve">түйінін ің бойлығы </w:t>
      </w:r>
      <w:r>
        <w:rPr>
          <w:rFonts w:ascii="Arial" w:hAnsi="Arial" w:cs="Arial"/>
        </w:rPr>
        <w:t>деп аталады, Ω</w:t>
      </w:r>
      <w:r>
        <w:rPr>
          <w:rFonts w:ascii="Arial" w:hAnsi="Arial" w:cs="Arial"/>
          <w:i/>
          <w:iCs/>
        </w:rPr>
        <w:t xml:space="preserve"> </w:t>
      </w:r>
      <w:r>
        <w:rPr>
          <w:rFonts w:ascii="Arial" w:hAnsi="Arial" w:cs="Arial"/>
        </w:rPr>
        <w:t>деп белгіленеді</w:t>
      </w:r>
      <w:r>
        <w:rPr>
          <w:rFonts w:ascii="Arial" w:hAnsi="Arial" w:cs="Arial"/>
          <w:i/>
          <w:iCs/>
        </w:rPr>
        <w:t xml:space="preserve"> </w:t>
      </w:r>
      <w:r>
        <w:rPr>
          <w:rFonts w:ascii="Arial" w:hAnsi="Arial" w:cs="Arial"/>
        </w:rPr>
        <w:t>0÷</w:t>
      </w:r>
      <w:r>
        <w:rPr>
          <w:rFonts w:ascii="Arial" w:hAnsi="Arial" w:cs="Arial"/>
          <w:i/>
          <w:iCs/>
        </w:rPr>
        <w:t xml:space="preserve"> </w:t>
      </w:r>
      <w:r>
        <w:rPr>
          <w:rFonts w:ascii="Times New Roman" w:hAnsi="Times New Roman"/>
        </w:rPr>
        <w:t>360</w:t>
      </w:r>
      <w:r>
        <w:rPr>
          <w:rFonts w:ascii="Times New Roman" w:hAnsi="Times New Roman"/>
          <w:sz w:val="25"/>
          <w:szCs w:val="25"/>
          <w:vertAlign w:val="superscript"/>
        </w:rPr>
        <w:t>0</w:t>
      </w:r>
      <w:r>
        <w:rPr>
          <w:rFonts w:ascii="Arial" w:hAnsi="Arial" w:cs="Arial"/>
          <w:i/>
          <w:iCs/>
        </w:rPr>
        <w:t xml:space="preserve"> </w:t>
      </w:r>
      <w:r>
        <w:rPr>
          <w:rFonts w:ascii="Arial" w:hAnsi="Arial" w:cs="Arial"/>
        </w:rPr>
        <w:t>бойлықтар өсетін жаққа, яғни Күннің жылдық қозғалысы жағына қарай бағытталған. Орбитаның сол жазықтықта ор</w:t>
      </w:r>
      <w:r>
        <w:rPr>
          <w:rFonts w:ascii="Times New Roman" w:hAnsi="Times New Roman"/>
        </w:rPr>
        <w:t>-</w:t>
      </w:r>
      <w:r>
        <w:rPr>
          <w:rFonts w:ascii="Arial" w:hAnsi="Arial" w:cs="Arial"/>
        </w:rPr>
        <w:t xml:space="preserve">наласуын перигелийдің түйінінен қашықтығымен (w) </w:t>
      </w:r>
      <w:r>
        <w:rPr>
          <w:rFonts w:ascii="Times New Roman" w:hAnsi="Times New Roman"/>
        </w:rPr>
        <w:t>си-</w:t>
      </w:r>
      <w:r>
        <w:rPr>
          <w:rFonts w:ascii="Arial" w:hAnsi="Arial" w:cs="Arial"/>
        </w:rPr>
        <w:t xml:space="preserve">паттайды, және планетаның қозғалу бағытында өлшейді. Планетаның орбитадағы орнын: перигелийге және денеге жүргізілген бағыттардың арасындағы бұрышпен не болмаса планетаның перигелийден өту уақыт моментімен </w:t>
      </w:r>
      <w:r>
        <w:rPr>
          <w:rFonts w:ascii="Times New Roman" w:hAnsi="Times New Roman"/>
        </w:rPr>
        <w:t>t</w:t>
      </w:r>
      <w:r>
        <w:rPr>
          <w:rFonts w:ascii="Times New Roman" w:hAnsi="Times New Roman"/>
          <w:sz w:val="25"/>
          <w:szCs w:val="25"/>
          <w:vertAlign w:val="subscript"/>
        </w:rPr>
        <w:t>0</w:t>
      </w:r>
      <w:r>
        <w:rPr>
          <w:rFonts w:ascii="Times New Roman" w:hAnsi="Times New Roman"/>
        </w:rPr>
        <w:t xml:space="preserve"> </w:t>
      </w:r>
      <w:r>
        <w:rPr>
          <w:rFonts w:ascii="Arial" w:hAnsi="Arial" w:cs="Arial"/>
        </w:rPr>
        <w:t>сипаттайды.</w:t>
      </w:r>
      <w:r>
        <w:rPr>
          <w:rFonts w:ascii="Times New Roman" w:hAnsi="Times New Roman"/>
        </w:rPr>
        <w:t xml:space="preserve"> </w:t>
      </w:r>
      <w:r>
        <w:rPr>
          <w:rFonts w:ascii="Arial" w:hAnsi="Arial" w:cs="Arial"/>
        </w:rPr>
        <w:t>Планеталардың ішінде көлбеулігі ерекше</w:t>
      </w:r>
      <w:r>
        <w:rPr>
          <w:rFonts w:ascii="Times New Roman" w:hAnsi="Times New Roman"/>
        </w:rPr>
        <w:t xml:space="preserve"> </w:t>
      </w:r>
      <w:r>
        <w:rPr>
          <w:rFonts w:ascii="Arial" w:hAnsi="Arial" w:cs="Arial"/>
        </w:rPr>
        <w:t>үлкені – Плутондкі (</w:t>
      </w:r>
      <w:r>
        <w:rPr>
          <w:rFonts w:ascii="Arial" w:hAnsi="Arial" w:cs="Arial"/>
          <w:i/>
          <w:iCs/>
        </w:rPr>
        <w:t>і</w:t>
      </w:r>
      <w:r>
        <w:rPr>
          <w:rFonts w:ascii="Arial" w:hAnsi="Arial" w:cs="Arial"/>
        </w:rPr>
        <w:t>=</w:t>
      </w:r>
      <w:r>
        <w:rPr>
          <w:rFonts w:ascii="Times New Roman" w:hAnsi="Times New Roman"/>
          <w:sz w:val="19"/>
          <w:szCs w:val="19"/>
        </w:rPr>
        <w:t>17</w:t>
      </w:r>
      <w:r>
        <w:rPr>
          <w:rFonts w:ascii="Times New Roman" w:hAnsi="Times New Roman"/>
          <w:vertAlign w:val="superscript"/>
        </w:rPr>
        <w:t>0</w:t>
      </w:r>
      <w:r>
        <w:rPr>
          <w:rFonts w:ascii="Times New Roman" w:hAnsi="Times New Roman"/>
          <w:sz w:val="19"/>
          <w:szCs w:val="19"/>
        </w:rPr>
        <w:t>18</w:t>
      </w:r>
      <w:r>
        <w:rPr>
          <w:rFonts w:ascii="Arial" w:hAnsi="Arial" w:cs="Arial"/>
          <w:sz w:val="19"/>
          <w:szCs w:val="19"/>
        </w:rPr>
        <w:t>)</w:t>
      </w:r>
      <w:r>
        <w:rPr>
          <w:rFonts w:ascii="Arial" w:hAnsi="Arial" w:cs="Arial"/>
          <w:vertAlign w:val="superscript"/>
        </w:rPr>
        <w:t>,</w:t>
      </w:r>
    </w:p>
    <w:p w:rsidR="003323E4" w:rsidRDefault="00A3036D">
      <w:pPr>
        <w:widowControl w:val="0"/>
        <w:autoSpaceDE w:val="0"/>
        <w:autoSpaceDN w:val="0"/>
        <w:adjustRightInd w:val="0"/>
        <w:spacing w:after="0" w:line="23" w:lineRule="exact"/>
        <w:rPr>
          <w:rFonts w:ascii="Times New Roman" w:hAnsi="Times New Roman"/>
          <w:sz w:val="24"/>
          <w:szCs w:val="24"/>
        </w:rPr>
      </w:pPr>
      <w:r w:rsidRPr="00A3036D">
        <w:rPr>
          <w:noProof/>
        </w:rPr>
        <w:pict>
          <v:shape id="_x0000_s1177" type="#_x0000_t75" style="position:absolute;margin-left:25.25pt;margin-top:-2pt;width:260.35pt;height:161.3pt;z-index:-28" o:allowincell="f">
            <v:imagedata r:id="rId105" o:title=""/>
          </v:shape>
        </w:pict>
      </w:r>
    </w:p>
    <w:p w:rsidR="003323E4" w:rsidRDefault="00281624">
      <w:pPr>
        <w:widowControl w:val="0"/>
        <w:autoSpaceDE w:val="0"/>
        <w:autoSpaceDN w:val="0"/>
        <w:adjustRightInd w:val="0"/>
        <w:spacing w:after="0" w:line="240" w:lineRule="auto"/>
        <w:ind w:left="2820"/>
        <w:rPr>
          <w:rFonts w:ascii="Times New Roman" w:hAnsi="Times New Roman"/>
          <w:sz w:val="24"/>
          <w:szCs w:val="24"/>
        </w:rPr>
      </w:pPr>
      <w:r>
        <w:rPr>
          <w:rFonts w:ascii="Times New Roman" w:hAnsi="Times New Roman"/>
          <w:sz w:val="19"/>
          <w:szCs w:val="19"/>
        </w:rPr>
        <w:t>z</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12" w:lineRule="exact"/>
        <w:rPr>
          <w:rFonts w:ascii="Times New Roman" w:hAnsi="Times New Roman"/>
          <w:sz w:val="24"/>
          <w:szCs w:val="24"/>
        </w:rPr>
      </w:pPr>
    </w:p>
    <w:tbl>
      <w:tblPr>
        <w:tblW w:w="0" w:type="auto"/>
        <w:tblInd w:w="2820" w:type="dxa"/>
        <w:tblLayout w:type="fixed"/>
        <w:tblCellMar>
          <w:left w:w="0" w:type="dxa"/>
          <w:right w:w="0" w:type="dxa"/>
        </w:tblCellMar>
        <w:tblLook w:val="0000"/>
      </w:tblPr>
      <w:tblGrid>
        <w:gridCol w:w="340"/>
        <w:gridCol w:w="680"/>
        <w:gridCol w:w="2060"/>
        <w:gridCol w:w="20"/>
      </w:tblGrid>
      <w:tr w:rsidR="003323E4" w:rsidRPr="00AF16BC">
        <w:trPr>
          <w:trHeight w:val="162"/>
        </w:trPr>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4"/>
                <w:szCs w:val="14"/>
              </w:rPr>
            </w:pPr>
          </w:p>
        </w:tc>
        <w:tc>
          <w:tcPr>
            <w:tcW w:w="20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800"/>
              <w:jc w:val="right"/>
              <w:rPr>
                <w:rFonts w:ascii="Times New Roman" w:hAnsi="Times New Roman"/>
                <w:sz w:val="24"/>
                <w:szCs w:val="24"/>
              </w:rPr>
            </w:pPr>
            <w:r w:rsidRPr="00AF16BC">
              <w:rPr>
                <w:rFonts w:ascii="Times New Roman" w:hAnsi="Times New Roman"/>
                <w:sz w:val="12"/>
                <w:szCs w:val="12"/>
              </w:rPr>
              <w:t>0</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767"/>
        </w:trPr>
        <w:tc>
          <w:tcPr>
            <w:tcW w:w="3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Times New Roman" w:hAnsi="Times New Roman"/>
                <w:sz w:val="19"/>
                <w:szCs w:val="19"/>
              </w:rPr>
              <w:t>O</w:t>
            </w:r>
          </w:p>
        </w:tc>
        <w:tc>
          <w:tcPr>
            <w:tcW w:w="6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00"/>
              <w:rPr>
                <w:rFonts w:ascii="Times New Roman" w:hAnsi="Times New Roman"/>
                <w:sz w:val="24"/>
                <w:szCs w:val="24"/>
              </w:rPr>
            </w:pPr>
            <w:r w:rsidRPr="00AF16BC">
              <w:rPr>
                <w:rFonts w:ascii="Arial" w:hAnsi="Arial" w:cs="Arial"/>
                <w:sz w:val="17"/>
                <w:szCs w:val="17"/>
              </w:rPr>
              <w:t>ω</w:t>
            </w:r>
          </w:p>
        </w:tc>
        <w:tc>
          <w:tcPr>
            <w:tcW w:w="20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19"/>
                <w:szCs w:val="19"/>
              </w:rPr>
              <w:t>у</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30"/>
        </w:trPr>
        <w:tc>
          <w:tcPr>
            <w:tcW w:w="34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6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206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right="1580"/>
              <w:jc w:val="right"/>
              <w:rPr>
                <w:rFonts w:ascii="Times New Roman" w:hAnsi="Times New Roman"/>
                <w:sz w:val="24"/>
                <w:szCs w:val="24"/>
              </w:rPr>
            </w:pPr>
            <w:r w:rsidRPr="00AF16BC">
              <w:rPr>
                <w:rFonts w:ascii="Arial" w:hAnsi="Arial" w:cs="Arial"/>
                <w:i/>
                <w:iCs/>
                <w:sz w:val="17"/>
                <w:szCs w:val="17"/>
              </w:rPr>
              <w:t>і</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6"/>
        </w:trPr>
        <w:tc>
          <w:tcPr>
            <w:tcW w:w="3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190" w:lineRule="exact"/>
              <w:ind w:left="20"/>
              <w:rPr>
                <w:rFonts w:ascii="Times New Roman" w:hAnsi="Times New Roman"/>
                <w:sz w:val="24"/>
                <w:szCs w:val="24"/>
              </w:rPr>
            </w:pPr>
            <w:r>
              <w:rPr>
                <w:rFonts w:ascii="MS PGothic" w:eastAsia="MS PGothic" w:hAnsi="Times New Roman" w:cs="MS PGothic" w:hint="eastAsia"/>
                <w:sz w:val="19"/>
                <w:szCs w:val="19"/>
              </w:rPr>
              <w:t>Ω</w:t>
            </w: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206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9"/>
        </w:trPr>
        <w:tc>
          <w:tcPr>
            <w:tcW w:w="3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6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20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281624">
      <w:pPr>
        <w:widowControl w:val="0"/>
        <w:tabs>
          <w:tab w:val="num" w:pos="2020"/>
        </w:tabs>
        <w:autoSpaceDE w:val="0"/>
        <w:autoSpaceDN w:val="0"/>
        <w:adjustRightInd w:val="0"/>
        <w:spacing w:after="0" w:line="180" w:lineRule="auto"/>
        <w:ind w:left="1480"/>
        <w:rPr>
          <w:rFonts w:ascii="Times New Roman" w:hAnsi="Times New Roman"/>
          <w:sz w:val="24"/>
          <w:szCs w:val="24"/>
        </w:rPr>
      </w:pPr>
      <w:r>
        <w:rPr>
          <w:rFonts w:ascii="Arial" w:hAnsi="Arial" w:cs="Arial"/>
          <w:sz w:val="18"/>
          <w:szCs w:val="18"/>
        </w:rPr>
        <w:t>л</w:t>
      </w:r>
      <w:r>
        <w:rPr>
          <w:rFonts w:ascii="Times New Roman" w:hAnsi="Times New Roman"/>
          <w:sz w:val="24"/>
          <w:szCs w:val="24"/>
        </w:rPr>
        <w:tab/>
      </w:r>
      <w:r>
        <w:rPr>
          <w:rFonts w:ascii="Arial" w:hAnsi="Arial" w:cs="Arial"/>
          <w:sz w:val="18"/>
          <w:szCs w:val="18"/>
        </w:rPr>
        <w:t xml:space="preserve">и  </w:t>
      </w:r>
      <w:r>
        <w:rPr>
          <w:rFonts w:ascii="Arial" w:hAnsi="Arial" w:cs="Arial"/>
          <w:sz w:val="35"/>
          <w:szCs w:val="35"/>
          <w:vertAlign w:val="subscript"/>
        </w:rPr>
        <w:t>γ</w:t>
      </w:r>
      <w:r>
        <w:rPr>
          <w:rFonts w:ascii="Arial" w:hAnsi="Arial" w:cs="Arial"/>
          <w:sz w:val="18"/>
          <w:szCs w:val="18"/>
        </w:rPr>
        <w:t xml:space="preserve"> п   т </w:t>
      </w:r>
      <w:r>
        <w:rPr>
          <w:rFonts w:ascii="Wingdings" w:hAnsi="Wingdings" w:cs="Wingdings"/>
          <w:b/>
          <w:bCs/>
          <w:sz w:val="35"/>
          <w:szCs w:val="35"/>
          <w:vertAlign w:val="subscript"/>
        </w:rPr>
        <w:t></w:t>
      </w:r>
      <w:r>
        <w:rPr>
          <w:rFonts w:ascii="Arial" w:hAnsi="Arial" w:cs="Arial"/>
          <w:sz w:val="18"/>
          <w:szCs w:val="18"/>
        </w:rPr>
        <w:t xml:space="preserve">   и</w:t>
      </w:r>
    </w:p>
    <w:p w:rsidR="003323E4" w:rsidRDefault="003323E4">
      <w:pPr>
        <w:widowControl w:val="0"/>
        <w:autoSpaceDE w:val="0"/>
        <w:autoSpaceDN w:val="0"/>
        <w:adjustRightInd w:val="0"/>
        <w:spacing w:after="0" w:line="87"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620"/>
        <w:rPr>
          <w:rFonts w:ascii="Times New Roman" w:hAnsi="Times New Roman"/>
          <w:sz w:val="24"/>
          <w:szCs w:val="24"/>
        </w:rPr>
      </w:pPr>
      <w:r>
        <w:rPr>
          <w:rFonts w:ascii="Arial" w:hAnsi="Arial" w:cs="Arial"/>
          <w:i/>
          <w:iCs/>
          <w:sz w:val="24"/>
          <w:szCs w:val="24"/>
        </w:rPr>
        <w:t>20-сурет. Аспан денесінің орбита элементтері</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198"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177</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rPr>
      </w:pPr>
      <w:bookmarkStart w:id="175" w:name="page355"/>
      <w:bookmarkEnd w:id="175"/>
      <w:r>
        <w:rPr>
          <w:rFonts w:ascii="Arial" w:hAnsi="Arial" w:cs="Arial"/>
          <w:sz w:val="21"/>
          <w:szCs w:val="21"/>
        </w:rPr>
        <w:lastRenderedPageBreak/>
        <w:t xml:space="preserve">Гаусс үш бақылау арқылы планета орбитасын анықтау мүмкіндігін дәлелдеген болатын. Барлығы алты орбита элементі бар: </w:t>
      </w:r>
      <w:r>
        <w:rPr>
          <w:rFonts w:ascii="Arial" w:hAnsi="Arial" w:cs="Arial"/>
          <w:i/>
          <w:iCs/>
          <w:sz w:val="21"/>
          <w:szCs w:val="21"/>
        </w:rPr>
        <w:t>і,</w:t>
      </w:r>
      <w:r>
        <w:rPr>
          <w:rFonts w:ascii="Arial" w:hAnsi="Arial" w:cs="Arial"/>
          <w:sz w:val="21"/>
          <w:szCs w:val="21"/>
        </w:rPr>
        <w:t xml:space="preserve">Ω, a, е, ω, Т. Бұларды </w:t>
      </w:r>
      <w:r>
        <w:rPr>
          <w:rFonts w:ascii="Arial" w:hAnsi="Arial" w:cs="Arial"/>
          <w:b/>
          <w:bCs/>
          <w:i/>
          <w:iCs/>
          <w:sz w:val="21"/>
          <w:szCs w:val="21"/>
        </w:rPr>
        <w:t>Делонэ элементтері</w:t>
      </w:r>
      <w:r>
        <w:rPr>
          <w:rFonts w:ascii="Arial" w:hAnsi="Arial" w:cs="Arial"/>
          <w:sz w:val="21"/>
          <w:szCs w:val="21"/>
        </w:rPr>
        <w:t xml:space="preserve"> деп атайды. Астероидті бір бақылағанда оның аспандағы бұрыштық координаттары анықталады. Осы координат</w:t>
      </w:r>
      <w:r>
        <w:rPr>
          <w:rFonts w:ascii="Times New Roman" w:hAnsi="Times New Roman"/>
          <w:sz w:val="21"/>
          <w:szCs w:val="21"/>
        </w:rPr>
        <w:t>-</w:t>
      </w:r>
      <w:r>
        <w:rPr>
          <w:rFonts w:ascii="Arial" w:hAnsi="Arial" w:cs="Arial"/>
          <w:sz w:val="21"/>
          <w:szCs w:val="21"/>
        </w:rPr>
        <w:t>тарды орбита элементтерімен байланыстыратын 3 теңдеу құруға болады. Бірақ бұл теңдеулерге бір белгісіз кіреді-Планетаның Жерден қашықтығы. Олай болса, бір бақылау 7 белгісізі бар үш теңдеуді анықтайды. Екінші бақылағанда теңдеулерге тағы бір белгісіз пайда болады: планетаның Жерден жаңа қашықтығы. Сонымен, барлығы 6 теңдеу – 8 белгісіз. Ал үшінші бақылаудың нәтижесінде 9 теңдеу - 9 белгісіз болады. Бұл жүйенің жалғыз шешімі болу керек. Га</w:t>
      </w:r>
      <w:r>
        <w:rPr>
          <w:rFonts w:ascii="Times New Roman" w:hAnsi="Times New Roman"/>
          <w:sz w:val="21"/>
          <w:szCs w:val="21"/>
        </w:rPr>
        <w:t>-</w:t>
      </w:r>
      <w:r>
        <w:rPr>
          <w:rFonts w:ascii="Arial" w:hAnsi="Arial" w:cs="Arial"/>
          <w:sz w:val="21"/>
          <w:szCs w:val="21"/>
        </w:rPr>
        <w:t>усс әдісінің негізгі идеясы осы. Гаусс әдісімен анықталған орбита нағыз орбитаға алғашқы жуықтау болып табыла</w:t>
      </w:r>
      <w:r>
        <w:rPr>
          <w:rFonts w:ascii="Times New Roman" w:hAnsi="Times New Roman"/>
          <w:sz w:val="21"/>
          <w:szCs w:val="21"/>
        </w:rPr>
        <w:t>-</w:t>
      </w:r>
      <w:r>
        <w:rPr>
          <w:rFonts w:ascii="Arial" w:hAnsi="Arial" w:cs="Arial"/>
          <w:sz w:val="21"/>
          <w:szCs w:val="21"/>
        </w:rPr>
        <w:t>ды. Онда басқа планеталардың ұйтқулары ескерілмейді. Осы орбитаны жақсарту үшін барлық басқа планеталардың ұйтқулары ескерілуі тиіс.</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5" w:lineRule="auto"/>
        <w:ind w:firstLine="397"/>
        <w:jc w:val="both"/>
        <w:rPr>
          <w:rFonts w:ascii="Times New Roman" w:hAnsi="Times New Roman"/>
          <w:sz w:val="24"/>
          <w:szCs w:val="24"/>
        </w:rPr>
      </w:pPr>
      <w:r>
        <w:rPr>
          <w:rFonts w:ascii="Arial" w:hAnsi="Arial" w:cs="Arial"/>
          <w:sz w:val="24"/>
          <w:szCs w:val="24"/>
        </w:rPr>
        <w:t>Серіктердің орбиталарының жазықтықтары өз планеталарының экватор жазықтықтарымен сәйкес келеді. Айналу бағыты планеталардың Күнді айналу бағытымен сәйкес келеді. Серіктердің көбісінің орбиталарының жазықтықтары планетасының экваторлық жазықтығымен беттеседі. Кейбір серіктер планеталарын теріс бағытта ай</w:t>
      </w:r>
      <w:r>
        <w:rPr>
          <w:rFonts w:ascii="Times New Roman" w:hAnsi="Times New Roman"/>
          <w:sz w:val="24"/>
          <w:szCs w:val="24"/>
        </w:rPr>
        <w:t>-</w:t>
      </w:r>
      <w:r>
        <w:rPr>
          <w:rFonts w:ascii="Arial" w:hAnsi="Arial" w:cs="Arial"/>
          <w:sz w:val="24"/>
          <w:szCs w:val="24"/>
        </w:rPr>
        <w:t>налады.</w:t>
      </w:r>
    </w:p>
    <w:p w:rsidR="003323E4" w:rsidRDefault="003323E4">
      <w:pPr>
        <w:widowControl w:val="0"/>
        <w:autoSpaceDE w:val="0"/>
        <w:autoSpaceDN w:val="0"/>
        <w:adjustRightInd w:val="0"/>
        <w:spacing w:after="0" w:line="244" w:lineRule="exact"/>
        <w:rPr>
          <w:rFonts w:ascii="Times New Roman" w:hAnsi="Times New Roman"/>
          <w:sz w:val="24"/>
          <w:szCs w:val="24"/>
        </w:rPr>
      </w:pPr>
    </w:p>
    <w:p w:rsidR="003323E4" w:rsidRDefault="00281624">
      <w:pPr>
        <w:widowControl w:val="0"/>
        <w:overflowPunct w:val="0"/>
        <w:autoSpaceDE w:val="0"/>
        <w:autoSpaceDN w:val="0"/>
        <w:adjustRightInd w:val="0"/>
        <w:spacing w:after="0" w:line="363" w:lineRule="auto"/>
        <w:ind w:left="1520" w:right="1180" w:hanging="342"/>
        <w:rPr>
          <w:rFonts w:ascii="Times New Roman" w:hAnsi="Times New Roman"/>
          <w:sz w:val="24"/>
          <w:szCs w:val="24"/>
        </w:rPr>
      </w:pPr>
      <w:r>
        <w:rPr>
          <w:rFonts w:ascii="Arial" w:hAnsi="Arial" w:cs="Arial"/>
          <w:b/>
          <w:bCs/>
          <w:i/>
          <w:iCs/>
          <w:sz w:val="21"/>
          <w:szCs w:val="21"/>
        </w:rPr>
        <w:t>§16. Күн жүйесінің ұсақ денелерінің қозғалыстарына сипаттама</w:t>
      </w:r>
    </w:p>
    <w:p w:rsidR="003323E4" w:rsidRDefault="003323E4">
      <w:pPr>
        <w:widowControl w:val="0"/>
        <w:autoSpaceDE w:val="0"/>
        <w:autoSpaceDN w:val="0"/>
        <w:adjustRightInd w:val="0"/>
        <w:spacing w:after="0" w:line="140" w:lineRule="exact"/>
        <w:rPr>
          <w:rFonts w:ascii="Times New Roman" w:hAnsi="Times New Roman"/>
          <w:sz w:val="24"/>
          <w:szCs w:val="24"/>
        </w:rPr>
      </w:pPr>
    </w:p>
    <w:p w:rsidR="003323E4" w:rsidRDefault="00281624">
      <w:pPr>
        <w:widowControl w:val="0"/>
        <w:overflowPunct w:val="0"/>
        <w:autoSpaceDE w:val="0"/>
        <w:autoSpaceDN w:val="0"/>
        <w:adjustRightInd w:val="0"/>
        <w:spacing w:after="0" w:line="303" w:lineRule="auto"/>
        <w:ind w:right="20" w:firstLine="397"/>
        <w:jc w:val="both"/>
        <w:rPr>
          <w:rFonts w:ascii="Times New Roman" w:hAnsi="Times New Roman"/>
          <w:sz w:val="24"/>
          <w:szCs w:val="24"/>
        </w:rPr>
      </w:pPr>
      <w:r>
        <w:rPr>
          <w:rFonts w:ascii="Arial" w:hAnsi="Arial" w:cs="Arial"/>
          <w:sz w:val="21"/>
          <w:szCs w:val="21"/>
        </w:rPr>
        <w:t>Кіші планета (немесе астероидтің ) аспандағы қозғалысы жақсы байқалады. Оларды тіркеу үшін арасы бірнеше тәулік болатындай 3 нүктесінен көру керек. Бірақ өлшемінің кішілігінен, жалтырауының кемдігінен бір рет көрінген асте</w:t>
      </w:r>
      <w:r>
        <w:rPr>
          <w:rFonts w:ascii="Times New Roman" w:hAnsi="Times New Roman"/>
          <w:sz w:val="21"/>
          <w:szCs w:val="21"/>
        </w:rPr>
        <w:t>-</w:t>
      </w:r>
      <w:r>
        <w:rPr>
          <w:rFonts w:ascii="Arial" w:hAnsi="Arial" w:cs="Arial"/>
          <w:sz w:val="21"/>
          <w:szCs w:val="21"/>
        </w:rPr>
        <w:t>роид енді қайтара көрінбеуі мүмкін Мысалы, 1911 жылдан</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7"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178</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73" w:lineRule="auto"/>
        <w:jc w:val="both"/>
        <w:rPr>
          <w:rFonts w:ascii="Times New Roman" w:hAnsi="Times New Roman"/>
          <w:sz w:val="24"/>
          <w:szCs w:val="24"/>
        </w:rPr>
      </w:pPr>
      <w:bookmarkStart w:id="176" w:name="page357"/>
      <w:bookmarkEnd w:id="176"/>
      <w:r>
        <w:rPr>
          <w:rFonts w:ascii="Arial" w:hAnsi="Arial" w:cs="Arial"/>
        </w:rPr>
        <w:lastRenderedPageBreak/>
        <w:t>1930 жылға дейін 1962 кіші планета байқалған, бірақ соның тек 480-нде ғана орбиталары анықталды, яғни солар ғана тіркелді. Бұл мәселенің қиындығы сол астероидқа дейінгі қашықтық белгісіз болғандықтан, үш қалыптың бұрыштық координатасы бойынша траекторияны анықтау қажет бо</w:t>
      </w:r>
      <w:r>
        <w:rPr>
          <w:rFonts w:ascii="Times New Roman" w:hAnsi="Times New Roman"/>
        </w:rPr>
        <w:t>-</w:t>
      </w:r>
      <w:r>
        <w:rPr>
          <w:rFonts w:ascii="Arial" w:hAnsi="Arial" w:cs="Arial"/>
        </w:rPr>
        <w:t>лады. Ұйтқысыз траекторияны есептеумен қоса теория шектелген үш дене есебін де қолданады. Астероидтардың траекторияларының көбісінде Юпитердің ұйтқуларын ескеруге, ал Жерге және басқа планетаға жақындап келген астероидтардың ұйтқуларын зерттеу осы планеталардың массаларын анықтауға мүмкіндік беретіндігін (§13) білген жөн.</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Pr="00723F4B" w:rsidRDefault="00281624">
      <w:pPr>
        <w:widowControl w:val="0"/>
        <w:overflowPunct w:val="0"/>
        <w:autoSpaceDE w:val="0"/>
        <w:autoSpaceDN w:val="0"/>
        <w:adjustRightInd w:val="0"/>
        <w:spacing w:after="0" w:line="300" w:lineRule="auto"/>
        <w:ind w:left="3440" w:firstLine="397"/>
        <w:jc w:val="both"/>
        <w:rPr>
          <w:rFonts w:ascii="Times New Roman" w:hAnsi="Times New Roman"/>
          <w:sz w:val="24"/>
          <w:szCs w:val="24"/>
          <w:lang w:val="ru-RU"/>
        </w:rPr>
      </w:pPr>
      <w:r w:rsidRPr="00723F4B">
        <w:rPr>
          <w:rFonts w:ascii="Arial" w:hAnsi="Arial" w:cs="Arial"/>
          <w:sz w:val="20"/>
          <w:szCs w:val="20"/>
          <w:lang w:val="ru-RU"/>
        </w:rPr>
        <w:t>Астероидтердің орби­ талары­ үлкен плане­ талардың орбиталарындай</w:t>
      </w:r>
    </w:p>
    <w:p w:rsidR="003323E4" w:rsidRPr="00723F4B" w:rsidRDefault="00A3036D">
      <w:pPr>
        <w:widowControl w:val="0"/>
        <w:autoSpaceDE w:val="0"/>
        <w:autoSpaceDN w:val="0"/>
        <w:adjustRightInd w:val="0"/>
        <w:spacing w:after="0" w:line="2" w:lineRule="exact"/>
        <w:rPr>
          <w:rFonts w:ascii="Times New Roman" w:hAnsi="Times New Roman"/>
          <w:sz w:val="24"/>
          <w:szCs w:val="24"/>
          <w:lang w:val="ru-RU"/>
        </w:rPr>
      </w:pPr>
      <w:r w:rsidRPr="00A3036D">
        <w:rPr>
          <w:noProof/>
        </w:rPr>
        <w:pict>
          <v:shape id="_x0000_s1178" type="#_x0000_t75" style="position:absolute;margin-left:0;margin-top:-39.9pt;width:160.95pt;height:109.55pt;z-index:-27" o:allowincell="f">
            <v:imagedata r:id="rId106" o:title=""/>
          </v:shape>
        </w:pict>
      </w:r>
    </w:p>
    <w:tbl>
      <w:tblPr>
        <w:tblW w:w="0" w:type="auto"/>
        <w:tblInd w:w="3440" w:type="dxa"/>
        <w:tblLayout w:type="fixed"/>
        <w:tblCellMar>
          <w:left w:w="0" w:type="dxa"/>
          <w:right w:w="0" w:type="dxa"/>
        </w:tblCellMar>
        <w:tblLook w:val="0000"/>
      </w:tblPr>
      <w:tblGrid>
        <w:gridCol w:w="740"/>
        <w:gridCol w:w="760"/>
        <w:gridCol w:w="660"/>
        <w:gridCol w:w="520"/>
      </w:tblGrid>
      <w:tr w:rsidR="003323E4" w:rsidRPr="00AF16BC">
        <w:trPr>
          <w:trHeight w:val="288"/>
        </w:trPr>
        <w:tc>
          <w:tcPr>
            <w:tcW w:w="7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76"/>
                <w:sz w:val="24"/>
                <w:szCs w:val="24"/>
              </w:rPr>
              <w:t>болады­</w:t>
            </w:r>
          </w:p>
        </w:tc>
        <w:tc>
          <w:tcPr>
            <w:tcW w:w="194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 Орбита жазық­</w:t>
            </w:r>
          </w:p>
        </w:tc>
      </w:tr>
      <w:tr w:rsidR="003323E4" w:rsidRPr="00AF16BC">
        <w:trPr>
          <w:trHeight w:val="288"/>
        </w:trPr>
        <w:tc>
          <w:tcPr>
            <w:tcW w:w="15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тықтарының­</w:t>
            </w:r>
          </w:p>
        </w:tc>
        <w:tc>
          <w:tcPr>
            <w:tcW w:w="11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экли­п­</w:t>
            </w:r>
          </w:p>
        </w:tc>
      </w:tr>
      <w:tr w:rsidR="003323E4" w:rsidRPr="00AF16BC">
        <w:trPr>
          <w:trHeight w:val="288"/>
        </w:trPr>
        <w:tc>
          <w:tcPr>
            <w:tcW w:w="216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тика жазықтығына­</w:t>
            </w:r>
          </w:p>
        </w:tc>
        <w:tc>
          <w:tcPr>
            <w:tcW w:w="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2"/>
                <w:sz w:val="24"/>
                <w:szCs w:val="24"/>
              </w:rPr>
              <w:t>көл­­</w:t>
            </w:r>
          </w:p>
        </w:tc>
      </w:tr>
      <w:tr w:rsidR="003323E4" w:rsidRPr="00AF16BC">
        <w:trPr>
          <w:trHeight w:val="288"/>
        </w:trPr>
        <w:tc>
          <w:tcPr>
            <w:tcW w:w="7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9"/>
                <w:sz w:val="24"/>
                <w:szCs w:val="24"/>
              </w:rPr>
              <w:t>беулігі</w:t>
            </w:r>
          </w:p>
        </w:tc>
        <w:tc>
          <w:tcPr>
            <w:tcW w:w="142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w w:val="99"/>
                <w:sz w:val="24"/>
                <w:szCs w:val="24"/>
              </w:rPr>
              <w:t>шамалы,</w:t>
            </w:r>
          </w:p>
        </w:tc>
        <w:tc>
          <w:tcPr>
            <w:tcW w:w="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ал</w:t>
            </w:r>
          </w:p>
        </w:tc>
      </w:tr>
      <w:tr w:rsidR="003323E4" w:rsidRPr="00AF16BC">
        <w:trPr>
          <w:trHeight w:val="288"/>
        </w:trPr>
        <w:tc>
          <w:tcPr>
            <w:tcW w:w="15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орбиталары</w:t>
            </w:r>
          </w:p>
        </w:tc>
        <w:tc>
          <w:tcPr>
            <w:tcW w:w="118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w w:val="99"/>
                <w:sz w:val="24"/>
                <w:szCs w:val="24"/>
              </w:rPr>
              <w:t>шеңберге­</w:t>
            </w:r>
          </w:p>
        </w:tc>
      </w:tr>
    </w:tbl>
    <w:p w:rsidR="003323E4" w:rsidRDefault="00281624">
      <w:pPr>
        <w:widowControl w:val="0"/>
        <w:overflowPunct w:val="0"/>
        <w:autoSpaceDE w:val="0"/>
        <w:autoSpaceDN w:val="0"/>
        <w:adjustRightInd w:val="0"/>
        <w:spacing w:after="0" w:line="249" w:lineRule="auto"/>
        <w:rPr>
          <w:rFonts w:ascii="Times New Roman" w:hAnsi="Times New Roman"/>
          <w:sz w:val="24"/>
          <w:szCs w:val="24"/>
        </w:rPr>
      </w:pPr>
      <w:r>
        <w:rPr>
          <w:rFonts w:ascii="Arial" w:hAnsi="Arial" w:cs="Arial"/>
          <w:sz w:val="24"/>
          <w:szCs w:val="24"/>
        </w:rPr>
        <w:t>жақын. Бірақ, кейбір астероидтардың орбита жазық-тықтары эклиптика жазықтығымен 90</w:t>
      </w:r>
      <w:r>
        <w:rPr>
          <w:rFonts w:ascii="Times New Roman" w:hAnsi="Times New Roman"/>
          <w:sz w:val="27"/>
          <w:szCs w:val="27"/>
          <w:vertAlign w:val="superscript"/>
        </w:rPr>
        <w:t>0</w:t>
      </w:r>
      <w:r>
        <w:rPr>
          <w:rFonts w:ascii="Arial" w:hAnsi="Arial" w:cs="Arial"/>
          <w:sz w:val="24"/>
          <w:szCs w:val="24"/>
        </w:rPr>
        <w:t>-қа жуық бұрыш жа-сайды, ал кейбірінің, мысалы Икар, Адонис, Эрос, орбита эксцентриситеті өте жоғары, яғни орбиталары созылыңқы эллипс болып табылады, және Жер орбитасына өте жақын келеді. Кометалардың орбиталарын анықтау қиын, өйткені олар Күнге жақындағанда ғана кө­ ріне бастайды. Барлық кометалардың 50%-нің орбиталары эллипс тә­ різді, қалғандары пара­ болалыққа жақын неме­­</w:t>
      </w:r>
    </w:p>
    <w:p w:rsidR="003323E4" w:rsidRDefault="00A3036D">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r w:rsidRPr="00A3036D">
        <w:rPr>
          <w:noProof/>
        </w:rPr>
        <w:pict>
          <v:shape id="_x0000_s1179" type="#_x0000_t75" style="position:absolute;margin-left:128.55pt;margin-top:-63.05pt;width:177.65pt;height:115.75pt;z-index:-26" o:allowincell="f">
            <v:imagedata r:id="rId107"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45"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179</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73" w:lineRule="auto"/>
        <w:jc w:val="both"/>
        <w:rPr>
          <w:rFonts w:ascii="Times New Roman" w:hAnsi="Times New Roman"/>
          <w:sz w:val="24"/>
          <w:szCs w:val="24"/>
        </w:rPr>
      </w:pPr>
      <w:bookmarkStart w:id="177" w:name="page359"/>
      <w:bookmarkEnd w:id="177"/>
      <w:r>
        <w:rPr>
          <w:rFonts w:ascii="Arial" w:hAnsi="Arial" w:cs="Arial"/>
        </w:rPr>
        <w:lastRenderedPageBreak/>
        <w:t>се гиперболалық болып табылады, яғни орбиталары­ның эксцентриситеттері көбісінікі 0,9 пен1,03-тің аралығында. Кейбір эллипстік орбитамен қозғалатын кометалардың Күннен 40000 а.б. қашықтыққа ұзайтыны болжанып отыр (яғни Плутонмен салыстырғанда Күннен 1000 есе алысқа кетеді). ([7],73-74 б) Бірнеше комета Юпитердің, Сатурннің әсерінен орбиталарын өзгертіп отырады. Сол себепті Күн маңында да байқалып жүрген кометалар кенеттен жоғалып кетеді, яғни гиперболалық орбитамен Күн жүйесін тастап кететін болу керек.</w:t>
      </w:r>
    </w:p>
    <w:p w:rsidR="003323E4" w:rsidRDefault="003323E4">
      <w:pPr>
        <w:widowControl w:val="0"/>
        <w:autoSpaceDE w:val="0"/>
        <w:autoSpaceDN w:val="0"/>
        <w:adjustRightInd w:val="0"/>
        <w:spacing w:after="0" w:line="3" w:lineRule="exact"/>
        <w:rPr>
          <w:rFonts w:ascii="Times New Roman" w:hAnsi="Times New Roman"/>
          <w:sz w:val="24"/>
          <w:szCs w:val="24"/>
        </w:rPr>
      </w:pPr>
    </w:p>
    <w:p w:rsidR="003323E4" w:rsidRDefault="00281624">
      <w:pPr>
        <w:widowControl w:val="0"/>
        <w:overflowPunct w:val="0"/>
        <w:autoSpaceDE w:val="0"/>
        <w:autoSpaceDN w:val="0"/>
        <w:adjustRightInd w:val="0"/>
        <w:spacing w:after="0" w:line="291" w:lineRule="auto"/>
        <w:ind w:firstLine="397"/>
        <w:jc w:val="both"/>
        <w:rPr>
          <w:rFonts w:ascii="Times New Roman" w:hAnsi="Times New Roman"/>
          <w:sz w:val="24"/>
          <w:szCs w:val="24"/>
        </w:rPr>
      </w:pPr>
      <w:r>
        <w:rPr>
          <w:rFonts w:ascii="Arial" w:hAnsi="Arial" w:cs="Arial"/>
          <w:sz w:val="21"/>
          <w:szCs w:val="21"/>
        </w:rPr>
        <w:t>Ал, кейбірі сыртқы аймақтан тартылып көріне бастай­ ды. Астроном Оорттың пікірінше, Күн жүйесінің сыртқы аймақтарын кометалық ядролардың алып бұлты басып жатыр. Алып планеталардың тарту күштерінің әсерінен осы бұлттың ішінен әлсін- әлсін денелер жұлынып алынып, өте созылыңқы траекторияға аударылады. Соның арқасында Күн маңында жаңа комета көріне бастайды. Кері процесстер де болып тұрады. Кейбір кометалар алып планеталардың әсерінен сыртқы кометалық ядролар бұлтына (Оорт бұлты) тебіліп шығарылуы мүмкін. Кейбіреулері Күн сәулелерінің әсерінен затынан айрылып ыдырап, ұсақтау денелердің тобырына айналып, сол орбита бойымен қозғала береді, немесе алып планеталардың бірінің бетіне түседі. Мысалы, Шумейкер-Леви кометасы 20 шақты кесекке бөлініп, Юпитер бетіне түскендігін бақылау мүмкін болды. (суретте). Кейбірінің орнында шаң-тозаң ағыны ғана қала-</w:t>
      </w:r>
    </w:p>
    <w:p w:rsidR="003323E4" w:rsidRDefault="00A3036D">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20" w:bottom="435" w:left="1240" w:header="720" w:footer="720" w:gutter="0"/>
          <w:cols w:space="720" w:equalWidth="0">
            <w:col w:w="6140"/>
          </w:cols>
          <w:noEndnote/>
        </w:sectPr>
      </w:pPr>
      <w:r w:rsidRPr="00A3036D">
        <w:rPr>
          <w:noProof/>
        </w:rPr>
        <w:pict>
          <v:shape id="_x0000_s1180" type="#_x0000_t75" style="position:absolute;margin-left:.35pt;margin-top:.15pt;width:306.15pt;height:107.25pt;z-index:-25" o:allowincell="f">
            <v:imagedata r:id="rId108" o:title=""/>
          </v:shape>
        </w:pic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41"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180</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266" w:lineRule="auto"/>
        <w:jc w:val="both"/>
        <w:rPr>
          <w:rFonts w:ascii="Times New Roman" w:hAnsi="Times New Roman"/>
          <w:sz w:val="24"/>
          <w:szCs w:val="24"/>
        </w:rPr>
      </w:pPr>
      <w:bookmarkStart w:id="178" w:name="page361"/>
      <w:bookmarkEnd w:id="178"/>
      <w:r>
        <w:rPr>
          <w:rFonts w:ascii="Arial" w:hAnsi="Arial" w:cs="Arial"/>
          <w:sz w:val="24"/>
          <w:szCs w:val="24"/>
        </w:rPr>
        <w:lastRenderedPageBreak/>
        <w:t>ды. Жер орбита бойымен осындай бұлтты басып өтсе, Жер бетіндегі бақылаушылар аспаннан метеорлық жауынның болғанын байқайды.</w:t>
      </w:r>
    </w:p>
    <w:p w:rsidR="003323E4" w:rsidRDefault="003323E4">
      <w:pPr>
        <w:widowControl w:val="0"/>
        <w:autoSpaceDE w:val="0"/>
        <w:autoSpaceDN w:val="0"/>
        <w:adjustRightInd w:val="0"/>
        <w:spacing w:after="0" w:line="228"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b/>
          <w:bCs/>
          <w:i/>
          <w:iCs/>
        </w:rPr>
        <w:t>§17. Ай қозғалысындағы ұйтқуларды зертттеу</w:t>
      </w:r>
    </w:p>
    <w:p w:rsidR="003323E4" w:rsidRDefault="003323E4">
      <w:pPr>
        <w:widowControl w:val="0"/>
        <w:autoSpaceDE w:val="0"/>
        <w:autoSpaceDN w:val="0"/>
        <w:adjustRightInd w:val="0"/>
        <w:spacing w:after="0" w:line="329"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sz w:val="24"/>
          <w:szCs w:val="24"/>
        </w:rPr>
        <w:t>Күн жүйесінің құрамына кіретін денелер саны көп болғандықтан 2 дене есебін қарастыру бұл жағдайда өте жуық шешімдерді береді.</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rPr>
      </w:pPr>
      <w:r>
        <w:rPr>
          <w:rFonts w:ascii="Arial" w:hAnsi="Arial" w:cs="Arial"/>
          <w:sz w:val="23"/>
          <w:szCs w:val="23"/>
        </w:rPr>
        <w:t xml:space="preserve">Күн жүйесі денелерінің қозғалысын дәлірек есептеу үшін басқа денелердің әсерін ескеріп, ұйтқулар теориясын қолдану керек. Ұйтқулар теориясының негізгі есебі: Күн жүйесінің барлық денелерінің өзара әсерлерін есептеу болып табылады. Осы теорияны дамыту нәтижесінде </w:t>
      </w:r>
      <w:r>
        <w:rPr>
          <w:rFonts w:ascii="Arial" w:hAnsi="Arial" w:cs="Arial"/>
          <w:i/>
          <w:iCs/>
          <w:sz w:val="23"/>
          <w:szCs w:val="23"/>
        </w:rPr>
        <w:t>аспан</w:t>
      </w:r>
      <w:r>
        <w:rPr>
          <w:rFonts w:ascii="Arial" w:hAnsi="Arial" w:cs="Arial"/>
          <w:sz w:val="23"/>
          <w:szCs w:val="23"/>
        </w:rPr>
        <w:t xml:space="preserve"> </w:t>
      </w:r>
      <w:r>
        <w:rPr>
          <w:rFonts w:ascii="Arial" w:hAnsi="Arial" w:cs="Arial"/>
          <w:i/>
          <w:iCs/>
          <w:sz w:val="23"/>
          <w:szCs w:val="23"/>
        </w:rPr>
        <w:t xml:space="preserve">механикасы </w:t>
      </w:r>
      <w:r>
        <w:rPr>
          <w:rFonts w:ascii="Arial" w:hAnsi="Arial" w:cs="Arial"/>
          <w:sz w:val="23"/>
          <w:szCs w:val="23"/>
        </w:rPr>
        <w:t>пайда болды.</w:t>
      </w:r>
    </w:p>
    <w:p w:rsidR="003323E4" w:rsidRDefault="003323E4">
      <w:pPr>
        <w:widowControl w:val="0"/>
        <w:autoSpaceDE w:val="0"/>
        <w:autoSpaceDN w:val="0"/>
        <w:adjustRightInd w:val="0"/>
        <w:spacing w:after="0" w:line="2"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rPr>
      </w:pPr>
      <w:r>
        <w:rPr>
          <w:rFonts w:ascii="Arial" w:hAnsi="Arial" w:cs="Arial"/>
          <w:sz w:val="23"/>
          <w:szCs w:val="23"/>
        </w:rPr>
        <w:t>Аспан механикасының негізін қалағандар: Леонард Эйлер, француз ғалымы Клеро – Ай қозғалысының теориясын дамытты; Лагранж – планеталардың ұйтқу теориясын жасаған және Лаплас – аспан механикасы саласында біраз еңбегі бар. “Аспан механикасы” деп аталатын трактат жазған. Бұл еңбегінде осы саладағы барлық еңбектерді қорытындылап жазды. Аспан механикасының дамуына көп еңбек сіңірген француз математиктері болған. XVIII-XIX ғасырларда аспан механикасының ерекше дамуына 2 себеп болды:</w:t>
      </w:r>
    </w:p>
    <w:p w:rsidR="003323E4" w:rsidRDefault="003323E4">
      <w:pPr>
        <w:widowControl w:val="0"/>
        <w:autoSpaceDE w:val="0"/>
        <w:autoSpaceDN w:val="0"/>
        <w:adjustRightInd w:val="0"/>
        <w:spacing w:after="0" w:line="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rPr>
      </w:pPr>
      <w:r>
        <w:rPr>
          <w:rFonts w:ascii="Arial" w:hAnsi="Arial" w:cs="Arial"/>
          <w:sz w:val="24"/>
          <w:szCs w:val="24"/>
        </w:rPr>
        <w:t>Айдың дәл теориясын қорыту қажет болды, - саяхат</w:t>
      </w:r>
      <w:r>
        <w:rPr>
          <w:rFonts w:ascii="Times New Roman" w:hAnsi="Times New Roman"/>
          <w:sz w:val="24"/>
          <w:szCs w:val="24"/>
        </w:rPr>
        <w:t>-</w:t>
      </w:r>
      <w:r>
        <w:rPr>
          <w:rFonts w:ascii="Arial" w:hAnsi="Arial" w:cs="Arial"/>
          <w:sz w:val="24"/>
          <w:szCs w:val="24"/>
        </w:rPr>
        <w:t>шылар географиялық координаттарды анықтау үшін Айды бақылайтын еді.</w:t>
      </w: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rPr>
        <w:t>Бүкіл әлемдік тартылыс заңының дұрыстығын тексеру</w:t>
      </w:r>
    </w:p>
    <w:p w:rsidR="003323E4" w:rsidRDefault="003323E4">
      <w:pPr>
        <w:widowControl w:val="0"/>
        <w:autoSpaceDE w:val="0"/>
        <w:autoSpaceDN w:val="0"/>
        <w:adjustRightInd w:val="0"/>
        <w:spacing w:after="0" w:line="35" w:lineRule="exact"/>
        <w:rPr>
          <w:rFonts w:ascii="Times New Roman" w:hAnsi="Times New Roman"/>
          <w:sz w:val="24"/>
          <w:szCs w:val="24"/>
        </w:rPr>
      </w:pPr>
    </w:p>
    <w:tbl>
      <w:tblPr>
        <w:tblW w:w="0" w:type="auto"/>
        <w:tblLayout w:type="fixed"/>
        <w:tblCellMar>
          <w:left w:w="0" w:type="dxa"/>
          <w:right w:w="0" w:type="dxa"/>
        </w:tblCellMar>
        <w:tblLook w:val="0000"/>
      </w:tblPr>
      <w:tblGrid>
        <w:gridCol w:w="1460"/>
        <w:gridCol w:w="4660"/>
      </w:tblGrid>
      <w:tr w:rsidR="003323E4" w:rsidRPr="00AF16BC">
        <w:trPr>
          <w:trHeight w:val="288"/>
        </w:trPr>
        <w:tc>
          <w:tcPr>
            <w:tcW w:w="1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w w:val="96"/>
                <w:sz w:val="24"/>
                <w:szCs w:val="24"/>
              </w:rPr>
              <w:t>қажет болды.</w:t>
            </w:r>
          </w:p>
        </w:tc>
        <w:tc>
          <w:tcPr>
            <w:tcW w:w="4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r>
      <w:tr w:rsidR="003323E4" w:rsidRPr="00394809">
        <w:trPr>
          <w:trHeight w:val="288"/>
        </w:trPr>
        <w:tc>
          <w:tcPr>
            <w:tcW w:w="1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0"/>
              <w:rPr>
                <w:rFonts w:ascii="Times New Roman" w:hAnsi="Times New Roman"/>
                <w:sz w:val="24"/>
                <w:szCs w:val="24"/>
              </w:rPr>
            </w:pPr>
            <w:r w:rsidRPr="00AF16BC">
              <w:rPr>
                <w:rFonts w:ascii="Arial" w:hAnsi="Arial" w:cs="Arial"/>
                <w:sz w:val="24"/>
                <w:szCs w:val="24"/>
              </w:rPr>
              <w:t>1 себепті</w:t>
            </w:r>
          </w:p>
        </w:tc>
        <w:tc>
          <w:tcPr>
            <w:tcW w:w="4660" w:type="dxa"/>
            <w:tcBorders>
              <w:top w:val="nil"/>
              <w:left w:val="nil"/>
              <w:bottom w:val="nil"/>
              <w:right w:val="nil"/>
            </w:tcBorders>
            <w:vAlign w:val="bottom"/>
          </w:tcPr>
          <w:p w:rsidR="003323E4" w:rsidRPr="00723F4B" w:rsidRDefault="00281624">
            <w:pPr>
              <w:widowControl w:val="0"/>
              <w:autoSpaceDE w:val="0"/>
              <w:autoSpaceDN w:val="0"/>
              <w:adjustRightInd w:val="0"/>
              <w:spacing w:after="0" w:line="240" w:lineRule="auto"/>
              <w:jc w:val="right"/>
              <w:rPr>
                <w:rFonts w:ascii="Times New Roman" w:hAnsi="Times New Roman"/>
                <w:sz w:val="24"/>
                <w:szCs w:val="24"/>
                <w:lang w:val="ru-RU"/>
              </w:rPr>
            </w:pPr>
            <w:r w:rsidRPr="00723F4B">
              <w:rPr>
                <w:rFonts w:ascii="Arial" w:hAnsi="Arial" w:cs="Arial"/>
                <w:sz w:val="24"/>
                <w:szCs w:val="24"/>
                <w:lang w:val="ru-RU"/>
              </w:rPr>
              <w:t>былай түсіндіруге болады: Жер бетінде</w:t>
            </w:r>
            <w:r w:rsidRPr="00723F4B">
              <w:rPr>
                <w:rFonts w:ascii="Times New Roman" w:hAnsi="Times New Roman"/>
                <w:sz w:val="24"/>
                <w:szCs w:val="24"/>
                <w:lang w:val="ru-RU"/>
              </w:rPr>
              <w:t>-</w:t>
            </w:r>
          </w:p>
        </w:tc>
      </w:tr>
      <w:tr w:rsidR="003323E4" w:rsidRPr="00AF16BC">
        <w:trPr>
          <w:trHeight w:val="288"/>
        </w:trPr>
        <w:tc>
          <w:tcPr>
            <w:tcW w:w="14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4"/>
                <w:szCs w:val="24"/>
              </w:rPr>
              <w:t>гі орынның</w:t>
            </w:r>
          </w:p>
        </w:tc>
        <w:tc>
          <w:tcPr>
            <w:tcW w:w="46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jc w:val="right"/>
              <w:rPr>
                <w:rFonts w:ascii="Times New Roman" w:hAnsi="Times New Roman"/>
                <w:sz w:val="24"/>
                <w:szCs w:val="24"/>
              </w:rPr>
            </w:pPr>
            <w:r w:rsidRPr="00AF16BC">
              <w:rPr>
                <w:rFonts w:ascii="Arial" w:hAnsi="Arial" w:cs="Arial"/>
                <w:sz w:val="24"/>
                <w:szCs w:val="24"/>
              </w:rPr>
              <w:t>географиялық координаттарын табу үшін</w:t>
            </w:r>
          </w:p>
        </w:tc>
      </w:tr>
    </w:tbl>
    <w:p w:rsidR="003323E4" w:rsidRDefault="00281624">
      <w:pPr>
        <w:widowControl w:val="0"/>
        <w:overflowPunct w:val="0"/>
        <w:autoSpaceDE w:val="0"/>
        <w:autoSpaceDN w:val="0"/>
        <w:adjustRightInd w:val="0"/>
        <w:spacing w:after="0" w:line="283" w:lineRule="auto"/>
        <w:jc w:val="both"/>
        <w:rPr>
          <w:rFonts w:ascii="Times New Roman" w:hAnsi="Times New Roman"/>
          <w:sz w:val="24"/>
          <w:szCs w:val="24"/>
        </w:rPr>
      </w:pPr>
      <w:r>
        <w:rPr>
          <w:rFonts w:ascii="Arial" w:hAnsi="Arial" w:cs="Arial"/>
          <w:sz w:val="24"/>
          <w:szCs w:val="24"/>
        </w:rPr>
        <w:t>ол орынның жергілікті уақыт пен Гринвич уақытының айырмасын табу керек. Жергілікті уақытты Күн мен</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3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181</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88" w:lineRule="auto"/>
        <w:jc w:val="both"/>
        <w:rPr>
          <w:rFonts w:ascii="Times New Roman" w:hAnsi="Times New Roman"/>
          <w:sz w:val="24"/>
          <w:szCs w:val="24"/>
        </w:rPr>
      </w:pPr>
      <w:bookmarkStart w:id="179" w:name="page363"/>
      <w:bookmarkEnd w:id="179"/>
      <w:r>
        <w:rPr>
          <w:rFonts w:ascii="Arial" w:hAnsi="Arial" w:cs="Arial"/>
          <w:sz w:val="21"/>
          <w:szCs w:val="21"/>
        </w:rPr>
        <w:lastRenderedPageBreak/>
        <w:t xml:space="preserve">жұлдыздардың қозғалысынан анықтауға болатын. Ал ашық теңізде жүзе отырып, Гринвич уақытын қалай анықтауға болады? Қазір Гринвич уақытын радиодан естіп білеміз. Радиодан бұрын XIX ғасырда теңізшілер </w:t>
      </w:r>
      <w:r>
        <w:rPr>
          <w:rFonts w:ascii="Arial" w:hAnsi="Arial" w:cs="Arial"/>
          <w:i/>
          <w:iCs/>
          <w:sz w:val="21"/>
          <w:szCs w:val="21"/>
        </w:rPr>
        <w:t>хронометр</w:t>
      </w:r>
      <w:r>
        <w:rPr>
          <w:rFonts w:ascii="Arial" w:hAnsi="Arial" w:cs="Arial"/>
          <w:sz w:val="21"/>
          <w:szCs w:val="21"/>
        </w:rPr>
        <w:t xml:space="preserve"> деп аталатын жоғары сапалы сағаттарды пайдаланған. Бұндай хронометрлерді өзімен бірге сапарға алып жүретін. Ал XVIII ғасырда радио да, хронометрлер де болмаған кезде, Гринвич уақытын Айдың қозғалысы бойынша анықтаған. Айды бұл мақсатта сағат тілі етіп пайдаланатын, өйткені айдың жұлдыздарға қатысты қозғалысы өте жылдам (1сағатта -30’ жол жүретін). Сонда жұлдызды аспан ци</w:t>
      </w:r>
      <w:r>
        <w:rPr>
          <w:rFonts w:ascii="Times New Roman" w:hAnsi="Times New Roman"/>
          <w:sz w:val="21"/>
          <w:szCs w:val="21"/>
        </w:rPr>
        <w:t>-</w:t>
      </w:r>
      <w:r>
        <w:rPr>
          <w:rFonts w:ascii="Arial" w:hAnsi="Arial" w:cs="Arial"/>
          <w:sz w:val="21"/>
          <w:szCs w:val="21"/>
        </w:rPr>
        <w:t>ферблат болса, ай - сағат тілі болады. Енді бұл циферблатты белгілеу керек. Бұл үшін айдың қозғалыс теориясының не</w:t>
      </w:r>
      <w:r>
        <w:rPr>
          <w:rFonts w:ascii="Times New Roman" w:hAnsi="Times New Roman"/>
          <w:sz w:val="21"/>
          <w:szCs w:val="21"/>
        </w:rPr>
        <w:t>-</w:t>
      </w:r>
      <w:r>
        <w:rPr>
          <w:rFonts w:ascii="Arial" w:hAnsi="Arial" w:cs="Arial"/>
          <w:sz w:val="21"/>
          <w:szCs w:val="21"/>
        </w:rPr>
        <w:t>гізінде жасалған таблицаларды пайдаланады. Таблицалар Гринвич уақытының белгілі бір мезеттерінде Айдың орнын көрсетеді. Бұл таблицалар мейлінше дәл болуы керек. Айдың аспандағы орнын анықтауда 15 қателік болса, онда жер бетіндегі орнының анықталу дәлдігі 30 км болады. Ай қозғалысына ұйтқулар өте күшті әсер етеді, сондықтан айдың дәл теориясын құру қиынға түседі. Қазіргі уақытта бойлықты анықтау үшін басқа да дәл әдістер бар. Күн тұтылулары мезгілдерін, тұтылу ұзақтықтарын, тұтылу байқалатын аймақтың шекараларын анықтау үшін де айдың қозғалысының дәл теориясы керек. 2 себепке келсек, кезін</w:t>
      </w:r>
      <w:r>
        <w:rPr>
          <w:rFonts w:ascii="Times New Roman" w:hAnsi="Times New Roman"/>
          <w:sz w:val="21"/>
          <w:szCs w:val="21"/>
        </w:rPr>
        <w:t>-</w:t>
      </w:r>
      <w:r>
        <w:rPr>
          <w:rFonts w:ascii="Arial" w:hAnsi="Arial" w:cs="Arial"/>
          <w:sz w:val="21"/>
          <w:szCs w:val="21"/>
        </w:rPr>
        <w:t>де Ньютонның бүкіл әлемдік заңының дұрыстығына күмән туғызатындай жағдайлар болған. Бірақ мұқият зерттеудің нәтижесінде бұл күмәнді жағдайларға есептеу әдістеріндегі қателіктер себеп болғандығы анықталды. Ньютонның заңы планеталар қозғалысын қажетті дәлдікпен сипаттауға мүмкіндік береді. Бұл жөнінде Бронштэн [28] кітабында айтылады.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6"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331"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182</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6" w:right="3960" w:bottom="435" w:left="4140" w:header="720" w:footer="720" w:gutter="0"/>
          <w:cols w:space="720" w:equalWidth="0">
            <w:col w:w="300"/>
          </w:cols>
          <w:noEndnote/>
        </w:sectPr>
      </w:pPr>
    </w:p>
    <w:p w:rsidR="003323E4" w:rsidRDefault="00281624">
      <w:pPr>
        <w:widowControl w:val="0"/>
        <w:autoSpaceDE w:val="0"/>
        <w:autoSpaceDN w:val="0"/>
        <w:adjustRightInd w:val="0"/>
        <w:spacing w:after="0" w:line="240" w:lineRule="auto"/>
        <w:ind w:left="620"/>
        <w:rPr>
          <w:rFonts w:ascii="Times New Roman" w:hAnsi="Times New Roman"/>
          <w:sz w:val="24"/>
          <w:szCs w:val="24"/>
        </w:rPr>
      </w:pPr>
      <w:bookmarkStart w:id="180" w:name="page365"/>
      <w:bookmarkEnd w:id="180"/>
      <w:r>
        <w:rPr>
          <w:rFonts w:ascii="Arial" w:hAnsi="Arial" w:cs="Arial"/>
          <w:b/>
          <w:bCs/>
          <w:i/>
          <w:iCs/>
          <w:sz w:val="24"/>
          <w:szCs w:val="24"/>
        </w:rPr>
        <w:lastRenderedPageBreak/>
        <w:t>§18. Айдың және Күннің ұйтқу әсері. Тасулар</w:t>
      </w:r>
    </w:p>
    <w:p w:rsidR="003323E4" w:rsidRDefault="003323E4">
      <w:pPr>
        <w:widowControl w:val="0"/>
        <w:autoSpaceDE w:val="0"/>
        <w:autoSpaceDN w:val="0"/>
        <w:adjustRightInd w:val="0"/>
        <w:spacing w:after="0" w:line="306"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1"/>
          <w:szCs w:val="21"/>
        </w:rPr>
        <w:t>Аспан денелерінің ішінде Жерге ең жақын орналасқаны</w:t>
      </w:r>
    </w:p>
    <w:p w:rsidR="003323E4" w:rsidRDefault="003323E4">
      <w:pPr>
        <w:widowControl w:val="0"/>
        <w:autoSpaceDE w:val="0"/>
        <w:autoSpaceDN w:val="0"/>
        <w:adjustRightInd w:val="0"/>
        <w:spacing w:after="0" w:line="47"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5" w:lineRule="auto"/>
        <w:jc w:val="both"/>
        <w:rPr>
          <w:rFonts w:ascii="Times New Roman" w:hAnsi="Times New Roman"/>
          <w:sz w:val="24"/>
          <w:szCs w:val="24"/>
        </w:rPr>
      </w:pPr>
      <w:r>
        <w:rPr>
          <w:rFonts w:ascii="Arial" w:hAnsi="Arial" w:cs="Arial"/>
          <w:sz w:val="21"/>
          <w:szCs w:val="21"/>
        </w:rPr>
        <w:t>– Ай. Сондықтан Айдың массасы Жерден көп кіші болса да, Айдың Жерге динамикалық әсер күші елеулі шама болып табылады. 2 дене есебін қолдану нәтижесінде Жер мен Ай кеңістікте бір ортақ массалар центрін айнала қозғалады, ал массалар центрі Күн центрін Кеплер заңдарына сәйкес ай</w:t>
      </w:r>
      <w:r>
        <w:rPr>
          <w:rFonts w:ascii="Times New Roman" w:hAnsi="Times New Roman"/>
          <w:sz w:val="21"/>
          <w:szCs w:val="21"/>
        </w:rPr>
        <w:t>-</w:t>
      </w:r>
      <w:r>
        <w:rPr>
          <w:rFonts w:ascii="Arial" w:hAnsi="Arial" w:cs="Arial"/>
          <w:sz w:val="21"/>
          <w:szCs w:val="21"/>
        </w:rPr>
        <w:t>налып қозғалады. Бұл нүкте Жер центрінен 4700 км қашық­ тықта, яғни Жер қабығының астында орналасқан екен (§13). Ал Жердегі бақылаушы Жердің бұндай қозғалысын Күнді бақылай отырып байқайды, өйткені Жер центрі Күнді таза эллипс бойымен емес, күрделі толқын тәрізді қисық бойымен қозғалады. Толқынның периоды Айдың Күнді айналу пери</w:t>
      </w:r>
      <w:r>
        <w:rPr>
          <w:rFonts w:ascii="Times New Roman" w:hAnsi="Times New Roman"/>
          <w:sz w:val="21"/>
          <w:szCs w:val="21"/>
        </w:rPr>
        <w:t>-</w:t>
      </w:r>
      <w:r>
        <w:rPr>
          <w:rFonts w:ascii="Arial" w:hAnsi="Arial" w:cs="Arial"/>
          <w:sz w:val="21"/>
          <w:szCs w:val="21"/>
        </w:rPr>
        <w:t>одына тең. Жердің бұл қозғалысын анықтау үшін Күннің эклиптикадан ауытқуларын, яғни Күн центрінің эклип­ тикалық бойлығының өзгерісін бақылайды. Екінші әсер – тасулардың болуы. Күн және Айдың тартылыс күштерінің әсерінен Жердің теңіз, мұхиттарындағы су бетінің деңгейі тәулігіне 2 рет көтеріліп, түседі. Деңгейлердің бұл көтерілуі немесе түсуі су ағындарының болуымен байланысты емес, судың деңгейінің көтерілуінен немесе түсуінен болады. Материктің ішіндегі оқшау тұрған теңіздерде де су деңгейі көтеріліп, түседі, бірақ өте аз мөлшерде. Ал ашық мұхитта су үлкен биіктіктерге көтеріліп, түседі. Мысалы Норвегия фьордарында cу 11 метрге дейін, ал Канада жағалауындағы шығанақтардың бірінде 16 метрге жеткен. Су тасуының уақыт мезеті - белгілі бір пунктте тәулік сайын 26 минутке кейін басталып тұрады, яғни тасулардың периоды 12 сағ 26 мин және Айдың кульминациясы да осы кезеңмен келеді. Тасуларды түсіну үшін Жерді жұқалау су қабықшасы басып тұр деп есептейік. Мұхиттың Ай жағындағы нүктелеріне (А</w:t>
      </w:r>
    </w:p>
    <w:p w:rsidR="003323E4" w:rsidRDefault="00281624">
      <w:pPr>
        <w:widowControl w:val="0"/>
        <w:autoSpaceDE w:val="0"/>
        <w:autoSpaceDN w:val="0"/>
        <w:adjustRightInd w:val="0"/>
        <w:spacing w:after="0" w:line="183" w:lineRule="auto"/>
        <w:rPr>
          <w:rFonts w:ascii="Times New Roman" w:hAnsi="Times New Roman"/>
          <w:sz w:val="24"/>
          <w:szCs w:val="24"/>
        </w:rPr>
      </w:pPr>
      <w:r>
        <w:rPr>
          <w:rFonts w:ascii="Arial" w:hAnsi="Arial" w:cs="Arial"/>
          <w:sz w:val="20"/>
          <w:szCs w:val="20"/>
        </w:rPr>
        <w:t xml:space="preserve">нүктесі) әсер ететін күш </w:t>
      </w:r>
      <w:r>
        <w:rPr>
          <w:rFonts w:ascii="Times New Roman" w:hAnsi="Times New Roman"/>
          <w:i/>
          <w:iCs/>
          <w:sz w:val="33"/>
          <w:szCs w:val="33"/>
          <w:vertAlign w:val="superscript"/>
        </w:rPr>
        <w:t>F</w:t>
      </w:r>
      <w:r>
        <w:rPr>
          <w:rFonts w:ascii="Times New Roman" w:hAnsi="Times New Roman"/>
          <w:i/>
          <w:iCs/>
          <w:sz w:val="20"/>
          <w:szCs w:val="20"/>
          <w:vertAlign w:val="superscript"/>
        </w:rPr>
        <w:t>A</w:t>
      </w:r>
      <w:r>
        <w:rPr>
          <w:rFonts w:ascii="Arial" w:hAnsi="Arial" w:cs="Arial"/>
          <w:sz w:val="20"/>
          <w:szCs w:val="20"/>
        </w:rPr>
        <w:t xml:space="preserve">  </w:t>
      </w:r>
      <w:r>
        <w:rPr>
          <w:rFonts w:ascii="Arial" w:hAnsi="Arial" w:cs="Arial"/>
          <w:sz w:val="33"/>
          <w:szCs w:val="33"/>
          <w:vertAlign w:val="superscript"/>
        </w:rPr>
        <w:t>=</w:t>
      </w:r>
      <w:r>
        <w:rPr>
          <w:rFonts w:ascii="Arial" w:hAnsi="Arial" w:cs="Arial"/>
          <w:sz w:val="20"/>
          <w:szCs w:val="20"/>
        </w:rPr>
        <w:t xml:space="preserve"> </w:t>
      </w:r>
      <w:r>
        <w:rPr>
          <w:rFonts w:ascii="Times New Roman" w:hAnsi="Times New Roman"/>
          <w:i/>
          <w:iCs/>
          <w:sz w:val="33"/>
          <w:szCs w:val="33"/>
          <w:vertAlign w:val="superscript"/>
        </w:rPr>
        <w:t>f</w:t>
      </w:r>
      <w:r>
        <w:rPr>
          <w:rFonts w:ascii="Arial" w:hAnsi="Arial" w:cs="Arial"/>
          <w:sz w:val="20"/>
          <w:szCs w:val="20"/>
        </w:rPr>
        <w:t xml:space="preserve">   </w:t>
      </w:r>
      <w:r>
        <w:rPr>
          <w:rFonts w:ascii="Times New Roman" w:hAnsi="Times New Roman"/>
          <w:i/>
          <w:iCs/>
          <w:sz w:val="33"/>
          <w:szCs w:val="33"/>
          <w:vertAlign w:val="superscript"/>
        </w:rPr>
        <w:t>M</w:t>
      </w:r>
      <w:r>
        <w:rPr>
          <w:rFonts w:ascii="Arial" w:hAnsi="Arial" w:cs="Arial"/>
          <w:sz w:val="20"/>
          <w:szCs w:val="20"/>
        </w:rPr>
        <w:t xml:space="preserve"> </w:t>
      </w:r>
      <w:r>
        <w:rPr>
          <w:rFonts w:ascii="Arial" w:hAnsi="Arial" w:cs="Arial"/>
          <w:i/>
          <w:iCs/>
          <w:sz w:val="20"/>
          <w:szCs w:val="20"/>
          <w:vertAlign w:val="superscript"/>
        </w:rPr>
        <w:t>Ай</w:t>
      </w:r>
      <w:r>
        <w:rPr>
          <w:rFonts w:ascii="Arial" w:hAnsi="Arial" w:cs="Arial"/>
          <w:sz w:val="20"/>
          <w:szCs w:val="20"/>
        </w:rPr>
        <w:t xml:space="preserve">   , мұнда (</w:t>
      </w:r>
      <w:r>
        <w:rPr>
          <w:rFonts w:ascii="Times New Roman" w:hAnsi="Times New Roman"/>
          <w:i/>
          <w:iCs/>
          <w:sz w:val="20"/>
          <w:szCs w:val="20"/>
        </w:rPr>
        <w:t>f = Gm</w:t>
      </w:r>
      <w:r>
        <w:rPr>
          <w:rFonts w:ascii="Arial" w:hAnsi="Arial" w:cs="Arial"/>
          <w:sz w:val="20"/>
          <w:szCs w:val="20"/>
        </w:rPr>
        <w:t>),</w:t>
      </w:r>
    </w:p>
    <w:p w:rsidR="003323E4" w:rsidRPr="00723F4B" w:rsidRDefault="00A3036D">
      <w:pPr>
        <w:widowControl w:val="0"/>
        <w:autoSpaceDE w:val="0"/>
        <w:autoSpaceDN w:val="0"/>
        <w:adjustRightInd w:val="0"/>
        <w:spacing w:after="0" w:line="240" w:lineRule="auto"/>
        <w:ind w:left="3420"/>
        <w:rPr>
          <w:rFonts w:ascii="Times New Roman" w:hAnsi="Times New Roman"/>
          <w:sz w:val="24"/>
          <w:szCs w:val="24"/>
          <w:lang w:val="ru-RU"/>
        </w:rPr>
      </w:pPr>
      <w:r w:rsidRPr="00A3036D">
        <w:rPr>
          <w:noProof/>
        </w:rPr>
        <w:pict>
          <v:line id="_x0000_s1181" style="position:absolute;left:0;text-align:left;z-index:-24" from="170.65pt,.1pt" to="213.3pt,.1pt" o:allowincell="f" strokeweight=".14781mm"/>
        </w:pict>
      </w:r>
      <w:r w:rsidR="00281624" w:rsidRPr="00723F4B">
        <w:rPr>
          <w:rFonts w:ascii="Arial" w:hAnsi="Arial" w:cs="Arial"/>
          <w:sz w:val="27"/>
          <w:szCs w:val="27"/>
          <w:lang w:val="ru-RU"/>
        </w:rPr>
        <w:t>(</w:t>
      </w:r>
      <w:r w:rsidR="00281624">
        <w:rPr>
          <w:rFonts w:ascii="Times New Roman" w:hAnsi="Times New Roman"/>
          <w:i/>
          <w:iCs/>
          <w:sz w:val="21"/>
          <w:szCs w:val="21"/>
        </w:rPr>
        <w:t>r</w:t>
      </w:r>
      <w:r w:rsidR="00281624" w:rsidRPr="00723F4B">
        <w:rPr>
          <w:rFonts w:ascii="Arial" w:hAnsi="Arial" w:cs="Arial"/>
          <w:sz w:val="27"/>
          <w:szCs w:val="27"/>
          <w:lang w:val="ru-RU"/>
        </w:rPr>
        <w:t xml:space="preserve"> </w:t>
      </w:r>
      <w:r w:rsidR="00281624" w:rsidRPr="00723F4B">
        <w:rPr>
          <w:rFonts w:ascii="Arial" w:hAnsi="Arial" w:cs="Arial"/>
          <w:sz w:val="21"/>
          <w:szCs w:val="21"/>
          <w:lang w:val="ru-RU"/>
        </w:rPr>
        <w:t>-</w:t>
      </w:r>
      <w:r w:rsidR="00281624" w:rsidRPr="00723F4B">
        <w:rPr>
          <w:rFonts w:ascii="Arial" w:hAnsi="Arial" w:cs="Arial"/>
          <w:sz w:val="27"/>
          <w:szCs w:val="27"/>
          <w:lang w:val="ru-RU"/>
        </w:rPr>
        <w:t xml:space="preserve"> </w:t>
      </w:r>
      <w:r w:rsidR="00281624">
        <w:rPr>
          <w:rFonts w:ascii="Times New Roman" w:hAnsi="Times New Roman"/>
          <w:i/>
          <w:iCs/>
          <w:sz w:val="21"/>
          <w:szCs w:val="21"/>
        </w:rPr>
        <w:t>R</w:t>
      </w:r>
      <w:r w:rsidR="00281624" w:rsidRPr="00723F4B">
        <w:rPr>
          <w:rFonts w:ascii="Arial" w:hAnsi="Arial" w:cs="Arial"/>
          <w:sz w:val="27"/>
          <w:szCs w:val="27"/>
          <w:lang w:val="ru-RU"/>
        </w:rPr>
        <w:t>)</w:t>
      </w:r>
      <w:r w:rsidR="00281624" w:rsidRPr="00723F4B">
        <w:rPr>
          <w:rFonts w:ascii="Times New Roman" w:hAnsi="Times New Roman"/>
          <w:sz w:val="24"/>
          <w:szCs w:val="24"/>
          <w:vertAlign w:val="superscript"/>
          <w:lang w:val="ru-RU"/>
        </w:rPr>
        <w:t>2</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2" w:right="1260" w:bottom="435" w:left="1020" w:header="720" w:footer="720" w:gutter="0"/>
          <w:cols w:space="720" w:equalWidth="0">
            <w:col w:w="6120"/>
          </w:cols>
          <w:noEndnote/>
        </w:sectPr>
      </w:pPr>
    </w:p>
    <w:p w:rsidR="003323E4" w:rsidRPr="00723F4B" w:rsidRDefault="003323E4">
      <w:pPr>
        <w:widowControl w:val="0"/>
        <w:autoSpaceDE w:val="0"/>
        <w:autoSpaceDN w:val="0"/>
        <w:adjustRightInd w:val="0"/>
        <w:spacing w:after="0" w:line="120"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183</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2" w:right="4120" w:bottom="435" w:left="3980" w:header="720" w:footer="720" w:gutter="0"/>
          <w:cols w:space="720" w:equalWidth="0">
            <w:col w:w="300"/>
          </w:cols>
          <w:noEndnote/>
        </w:sectPr>
      </w:pPr>
    </w:p>
    <w:p w:rsidR="003323E4" w:rsidRPr="00723F4B" w:rsidRDefault="00A3036D">
      <w:pPr>
        <w:widowControl w:val="0"/>
        <w:autoSpaceDE w:val="0"/>
        <w:autoSpaceDN w:val="0"/>
        <w:adjustRightInd w:val="0"/>
        <w:spacing w:after="0" w:line="240" w:lineRule="auto"/>
        <w:ind w:left="5440"/>
        <w:rPr>
          <w:rFonts w:ascii="Times New Roman" w:hAnsi="Times New Roman"/>
          <w:sz w:val="24"/>
          <w:szCs w:val="24"/>
          <w:lang w:val="ru-RU"/>
        </w:rPr>
      </w:pPr>
      <w:bookmarkStart w:id="181" w:name="page367"/>
      <w:bookmarkEnd w:id="181"/>
      <w:r w:rsidRPr="00A3036D">
        <w:rPr>
          <w:noProof/>
        </w:rPr>
        <w:lastRenderedPageBreak/>
        <w:pict>
          <v:shape id="_x0000_s1182" type="#_x0000_t75" style="position:absolute;left:0;text-align:left;margin-left:63.6pt;margin-top:58.55pt;width:303.75pt;height:184.65pt;z-index:-23;mso-position-horizontal-relative:page;mso-position-vertical-relative:page" o:allowincell="f">
            <v:imagedata r:id="rId109" o:title="" chromakey="white"/>
            <w10:wrap anchorx="page" anchory="page"/>
          </v:shape>
        </w:pict>
      </w:r>
      <w:r w:rsidR="00281624" w:rsidRPr="00723F4B">
        <w:rPr>
          <w:rFonts w:ascii="Arial" w:hAnsi="Arial" w:cs="Arial"/>
          <w:sz w:val="20"/>
          <w:szCs w:val="20"/>
          <w:lang w:val="ru-RU"/>
        </w:rPr>
        <w:t>Ай</w:t>
      </w:r>
    </w:p>
    <w:p w:rsidR="003323E4" w:rsidRPr="00723F4B" w:rsidRDefault="003323E4">
      <w:pPr>
        <w:widowControl w:val="0"/>
        <w:autoSpaceDE w:val="0"/>
        <w:autoSpaceDN w:val="0"/>
        <w:adjustRightInd w:val="0"/>
        <w:spacing w:after="0" w:line="105"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1720"/>
        <w:rPr>
          <w:rFonts w:ascii="Times New Roman" w:hAnsi="Times New Roman"/>
          <w:sz w:val="24"/>
          <w:szCs w:val="24"/>
          <w:lang w:val="ru-RU"/>
        </w:rPr>
      </w:pPr>
      <w:r w:rsidRPr="00723F4B">
        <w:rPr>
          <w:rFonts w:ascii="Arial" w:hAnsi="Arial" w:cs="Arial"/>
          <w:sz w:val="20"/>
          <w:szCs w:val="20"/>
          <w:lang w:val="ru-RU"/>
        </w:rPr>
        <w:t>С</w:t>
      </w:r>
    </w:p>
    <w:p w:rsidR="003323E4" w:rsidRPr="00723F4B" w:rsidRDefault="003323E4">
      <w:pPr>
        <w:widowControl w:val="0"/>
        <w:autoSpaceDE w:val="0"/>
        <w:autoSpaceDN w:val="0"/>
        <w:adjustRightInd w:val="0"/>
        <w:spacing w:after="0" w:line="264" w:lineRule="exact"/>
        <w:rPr>
          <w:rFonts w:ascii="Times New Roman" w:hAnsi="Times New Roman"/>
          <w:sz w:val="24"/>
          <w:szCs w:val="24"/>
          <w:lang w:val="ru-RU"/>
        </w:rPr>
      </w:pPr>
    </w:p>
    <w:p w:rsidR="003323E4" w:rsidRPr="00723F4B" w:rsidRDefault="00281624">
      <w:pPr>
        <w:widowControl w:val="0"/>
        <w:tabs>
          <w:tab w:val="left" w:pos="4640"/>
        </w:tabs>
        <w:autoSpaceDE w:val="0"/>
        <w:autoSpaceDN w:val="0"/>
        <w:adjustRightInd w:val="0"/>
        <w:spacing w:after="0" w:line="240" w:lineRule="auto"/>
        <w:ind w:left="1800"/>
        <w:rPr>
          <w:rFonts w:ascii="Times New Roman" w:hAnsi="Times New Roman"/>
          <w:sz w:val="24"/>
          <w:szCs w:val="24"/>
          <w:lang w:val="ru-RU"/>
        </w:rPr>
      </w:pPr>
      <w:r>
        <w:rPr>
          <w:rFonts w:ascii="Times New Roman" w:hAnsi="Times New Roman"/>
          <w:sz w:val="20"/>
          <w:szCs w:val="20"/>
        </w:rPr>
        <w:t>F</w:t>
      </w:r>
      <w:r w:rsidRPr="00723F4B">
        <w:rPr>
          <w:rFonts w:ascii="Times New Roman" w:hAnsi="Times New Roman"/>
          <w:sz w:val="24"/>
          <w:szCs w:val="24"/>
          <w:lang w:val="ru-RU"/>
        </w:rPr>
        <w:tab/>
      </w:r>
      <w:r>
        <w:rPr>
          <w:rFonts w:ascii="Times New Roman" w:hAnsi="Times New Roman"/>
          <w:sz w:val="20"/>
          <w:szCs w:val="20"/>
        </w:rPr>
        <w:t>r</w:t>
      </w: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39" w:lineRule="exact"/>
        <w:rPr>
          <w:rFonts w:ascii="Times New Roman" w:hAnsi="Times New Roman"/>
          <w:sz w:val="24"/>
          <w:szCs w:val="24"/>
          <w:lang w:val="ru-RU"/>
        </w:rPr>
      </w:pPr>
    </w:p>
    <w:p w:rsidR="003323E4" w:rsidRPr="00723F4B" w:rsidRDefault="00281624">
      <w:pPr>
        <w:widowControl w:val="0"/>
        <w:tabs>
          <w:tab w:val="left" w:pos="3900"/>
        </w:tabs>
        <w:autoSpaceDE w:val="0"/>
        <w:autoSpaceDN w:val="0"/>
        <w:adjustRightInd w:val="0"/>
        <w:spacing w:after="0" w:line="240" w:lineRule="auto"/>
        <w:ind w:left="2100"/>
        <w:rPr>
          <w:rFonts w:ascii="Times New Roman" w:hAnsi="Times New Roman"/>
          <w:sz w:val="24"/>
          <w:szCs w:val="24"/>
          <w:lang w:val="ru-RU"/>
        </w:rPr>
      </w:pPr>
      <w:r>
        <w:rPr>
          <w:rFonts w:ascii="Times New Roman" w:hAnsi="Times New Roman"/>
          <w:sz w:val="20"/>
          <w:szCs w:val="20"/>
        </w:rPr>
        <w:t>F</w:t>
      </w:r>
      <w:r>
        <w:rPr>
          <w:rFonts w:ascii="Times New Roman" w:hAnsi="Times New Roman"/>
          <w:sz w:val="13"/>
          <w:szCs w:val="13"/>
        </w:rPr>
        <w:t>T</w:t>
      </w:r>
      <w:r w:rsidRPr="00723F4B">
        <w:rPr>
          <w:rFonts w:ascii="Times New Roman" w:hAnsi="Times New Roman"/>
          <w:sz w:val="24"/>
          <w:szCs w:val="24"/>
          <w:lang w:val="ru-RU"/>
        </w:rPr>
        <w:tab/>
      </w:r>
      <w:r>
        <w:rPr>
          <w:rFonts w:ascii="Times New Roman" w:hAnsi="Times New Roman"/>
          <w:sz w:val="20"/>
          <w:szCs w:val="20"/>
        </w:rPr>
        <w:t>F</w:t>
      </w:r>
      <w:r>
        <w:rPr>
          <w:rFonts w:ascii="Times New Roman" w:hAnsi="Times New Roman"/>
          <w:sz w:val="13"/>
          <w:szCs w:val="13"/>
        </w:rPr>
        <w:t>A</w:t>
      </w:r>
    </w:p>
    <w:p w:rsidR="003323E4" w:rsidRPr="00723F4B" w:rsidRDefault="003323E4">
      <w:pPr>
        <w:widowControl w:val="0"/>
        <w:autoSpaceDE w:val="0"/>
        <w:autoSpaceDN w:val="0"/>
        <w:adjustRightInd w:val="0"/>
        <w:spacing w:after="0" w:line="70" w:lineRule="exact"/>
        <w:rPr>
          <w:rFonts w:ascii="Times New Roman" w:hAnsi="Times New Roman"/>
          <w:sz w:val="24"/>
          <w:szCs w:val="24"/>
          <w:lang w:val="ru-RU"/>
        </w:rPr>
      </w:pPr>
    </w:p>
    <w:p w:rsidR="003323E4" w:rsidRPr="00723F4B" w:rsidRDefault="00281624">
      <w:pPr>
        <w:widowControl w:val="0"/>
        <w:tabs>
          <w:tab w:val="left" w:pos="3220"/>
        </w:tabs>
        <w:autoSpaceDE w:val="0"/>
        <w:autoSpaceDN w:val="0"/>
        <w:adjustRightInd w:val="0"/>
        <w:spacing w:after="0" w:line="239" w:lineRule="auto"/>
        <w:ind w:left="500"/>
        <w:rPr>
          <w:rFonts w:ascii="Times New Roman" w:hAnsi="Times New Roman"/>
          <w:sz w:val="24"/>
          <w:szCs w:val="24"/>
          <w:lang w:val="ru-RU"/>
        </w:rPr>
      </w:pPr>
      <w:r w:rsidRPr="00723F4B">
        <w:rPr>
          <w:rFonts w:ascii="Arial" w:hAnsi="Arial" w:cs="Arial"/>
          <w:sz w:val="20"/>
          <w:szCs w:val="20"/>
          <w:lang w:val="ru-RU"/>
        </w:rPr>
        <w:t xml:space="preserve">В  </w:t>
      </w:r>
      <w:r>
        <w:rPr>
          <w:rFonts w:ascii="Times New Roman" w:hAnsi="Times New Roman"/>
          <w:sz w:val="20"/>
          <w:szCs w:val="20"/>
        </w:rPr>
        <w:t>F</w:t>
      </w:r>
      <w:r w:rsidRPr="00723F4B">
        <w:rPr>
          <w:rFonts w:ascii="Times New Roman" w:hAnsi="Times New Roman"/>
          <w:sz w:val="24"/>
          <w:szCs w:val="24"/>
          <w:lang w:val="ru-RU"/>
        </w:rPr>
        <w:tab/>
      </w:r>
      <w:r w:rsidRPr="00723F4B">
        <w:rPr>
          <w:rFonts w:ascii="Arial" w:hAnsi="Arial" w:cs="Arial"/>
          <w:sz w:val="20"/>
          <w:szCs w:val="20"/>
          <w:lang w:val="ru-RU"/>
        </w:rPr>
        <w:t>А</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1700"/>
        <w:rPr>
          <w:rFonts w:ascii="Times New Roman" w:hAnsi="Times New Roman"/>
          <w:sz w:val="24"/>
          <w:szCs w:val="24"/>
          <w:lang w:val="ru-RU"/>
        </w:rPr>
      </w:pPr>
      <w:r w:rsidRPr="00723F4B">
        <w:rPr>
          <w:rFonts w:ascii="Arial" w:hAnsi="Arial" w:cs="Arial"/>
          <w:sz w:val="20"/>
          <w:szCs w:val="20"/>
          <w:lang w:val="ru-RU"/>
        </w:rPr>
        <w:t xml:space="preserve">Жер  </w:t>
      </w:r>
      <w:r>
        <w:rPr>
          <w:rFonts w:ascii="Times New Roman" w:hAnsi="Times New Roman"/>
          <w:sz w:val="20"/>
          <w:szCs w:val="20"/>
        </w:rPr>
        <w:t>R</w:t>
      </w: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370"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1960"/>
        <w:rPr>
          <w:rFonts w:ascii="Times New Roman" w:hAnsi="Times New Roman"/>
          <w:sz w:val="24"/>
          <w:szCs w:val="24"/>
          <w:lang w:val="ru-RU"/>
        </w:rPr>
      </w:pPr>
      <w:r>
        <w:rPr>
          <w:rFonts w:ascii="Times New Roman" w:hAnsi="Times New Roman"/>
          <w:sz w:val="20"/>
          <w:szCs w:val="20"/>
        </w:rPr>
        <w:t>F</w:t>
      </w:r>
      <w:r>
        <w:rPr>
          <w:rFonts w:ascii="Times New Roman" w:hAnsi="Times New Roman"/>
          <w:sz w:val="13"/>
          <w:szCs w:val="13"/>
        </w:rPr>
        <w:t>D</w:t>
      </w:r>
    </w:p>
    <w:p w:rsidR="003323E4" w:rsidRPr="00723F4B" w:rsidRDefault="003323E4">
      <w:pPr>
        <w:widowControl w:val="0"/>
        <w:autoSpaceDE w:val="0"/>
        <w:autoSpaceDN w:val="0"/>
        <w:adjustRightInd w:val="0"/>
        <w:spacing w:after="0" w:line="113"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2040"/>
        <w:rPr>
          <w:rFonts w:ascii="Times New Roman" w:hAnsi="Times New Roman"/>
          <w:sz w:val="24"/>
          <w:szCs w:val="24"/>
          <w:lang w:val="ru-RU"/>
        </w:rPr>
      </w:pPr>
      <w:r>
        <w:rPr>
          <w:rFonts w:ascii="Times New Roman" w:hAnsi="Times New Roman"/>
          <w:sz w:val="20"/>
          <w:szCs w:val="20"/>
        </w:rPr>
        <w:t>D</w:t>
      </w:r>
    </w:p>
    <w:p w:rsidR="003323E4" w:rsidRPr="00723F4B" w:rsidRDefault="003323E4">
      <w:pPr>
        <w:widowControl w:val="0"/>
        <w:autoSpaceDE w:val="0"/>
        <w:autoSpaceDN w:val="0"/>
        <w:adjustRightInd w:val="0"/>
        <w:spacing w:after="0" w:line="219"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260"/>
        <w:rPr>
          <w:rFonts w:ascii="Times New Roman" w:hAnsi="Times New Roman"/>
          <w:sz w:val="24"/>
          <w:szCs w:val="24"/>
          <w:lang w:val="ru-RU"/>
        </w:rPr>
      </w:pPr>
      <w:r w:rsidRPr="00723F4B">
        <w:rPr>
          <w:rFonts w:ascii="Arial" w:hAnsi="Arial" w:cs="Arial"/>
          <w:i/>
          <w:iCs/>
          <w:lang w:val="ru-RU"/>
        </w:rPr>
        <w:t>21-сурет. Тасулардың пайда болуы.Тасулардың кешігуі</w:t>
      </w:r>
    </w:p>
    <w:p w:rsidR="003323E4" w:rsidRPr="00723F4B" w:rsidRDefault="003323E4">
      <w:pPr>
        <w:widowControl w:val="0"/>
        <w:autoSpaceDE w:val="0"/>
        <w:autoSpaceDN w:val="0"/>
        <w:adjustRightInd w:val="0"/>
        <w:spacing w:after="0" w:line="185"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Arial" w:hAnsi="Arial" w:cs="Arial"/>
          <w:sz w:val="24"/>
          <w:szCs w:val="24"/>
          <w:lang w:val="ru-RU"/>
        </w:rPr>
        <w:t>ал қарама-қарсы жағындағы нүктелерге әсер күші</w:t>
      </w:r>
    </w:p>
    <w:p w:rsidR="003323E4" w:rsidRPr="00723F4B" w:rsidRDefault="00A3036D">
      <w:pPr>
        <w:widowControl w:val="0"/>
        <w:autoSpaceDE w:val="0"/>
        <w:autoSpaceDN w:val="0"/>
        <w:adjustRightInd w:val="0"/>
        <w:spacing w:after="0" w:line="224" w:lineRule="exact"/>
        <w:rPr>
          <w:rFonts w:ascii="Times New Roman" w:hAnsi="Times New Roman"/>
          <w:sz w:val="24"/>
          <w:szCs w:val="24"/>
          <w:lang w:val="ru-RU"/>
        </w:rPr>
      </w:pPr>
      <w:r w:rsidRPr="00A3036D">
        <w:rPr>
          <w:noProof/>
        </w:rPr>
        <w:pict>
          <v:shape id="_x0000_s1183" type="#_x0000_t75" style="position:absolute;margin-left:10.55pt;margin-top:2.35pt;width:84.9pt;height:31.25pt;z-index:-22" o:allowincell="f">
            <v:imagedata r:id="rId110" o:title=""/>
          </v:shape>
        </w:pict>
      </w:r>
    </w:p>
    <w:p w:rsidR="003323E4" w:rsidRPr="00723F4B" w:rsidRDefault="00281624">
      <w:pPr>
        <w:widowControl w:val="0"/>
        <w:autoSpaceDE w:val="0"/>
        <w:autoSpaceDN w:val="0"/>
        <w:adjustRightInd w:val="0"/>
        <w:spacing w:after="0" w:line="240" w:lineRule="auto"/>
        <w:ind w:left="2040"/>
        <w:rPr>
          <w:rFonts w:ascii="Times New Roman" w:hAnsi="Times New Roman"/>
          <w:sz w:val="24"/>
          <w:szCs w:val="24"/>
          <w:lang w:val="ru-RU"/>
        </w:rPr>
      </w:pPr>
      <w:r w:rsidRPr="00723F4B">
        <w:rPr>
          <w:rFonts w:ascii="Arial" w:hAnsi="Arial" w:cs="Arial"/>
          <w:sz w:val="23"/>
          <w:szCs w:val="23"/>
          <w:lang w:val="ru-RU"/>
        </w:rPr>
        <w:t>, Ал Жер центріндегі нүктелерге әсер</w:t>
      </w:r>
    </w:p>
    <w:p w:rsidR="003323E4" w:rsidRPr="00723F4B" w:rsidRDefault="00A3036D">
      <w:pPr>
        <w:widowControl w:val="0"/>
        <w:autoSpaceDE w:val="0"/>
        <w:autoSpaceDN w:val="0"/>
        <w:adjustRightInd w:val="0"/>
        <w:spacing w:after="0" w:line="235" w:lineRule="exact"/>
        <w:rPr>
          <w:rFonts w:ascii="Times New Roman" w:hAnsi="Times New Roman"/>
          <w:sz w:val="24"/>
          <w:szCs w:val="24"/>
          <w:lang w:val="ru-RU"/>
        </w:rPr>
      </w:pPr>
      <w:r w:rsidRPr="00A3036D">
        <w:rPr>
          <w:noProof/>
        </w:rPr>
        <w:pict>
          <v:shape id="_x0000_s1184" type="#_x0000_t75" style="position:absolute;margin-left:108.5pt;margin-top:6.15pt;width:84.2pt;height:30.5pt;z-index:-21" o:allowincell="f">
            <v:imagedata r:id="rId111" o:title=""/>
          </v:shape>
        </w:pict>
      </w: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Arial" w:hAnsi="Arial" w:cs="Arial"/>
          <w:sz w:val="24"/>
          <w:szCs w:val="24"/>
          <w:lang w:val="ru-RU"/>
        </w:rPr>
        <w:t>ететін күш</w:t>
      </w:r>
    </w:p>
    <w:p w:rsidR="003323E4" w:rsidRPr="00723F4B" w:rsidRDefault="003323E4">
      <w:pPr>
        <w:widowControl w:val="0"/>
        <w:autoSpaceDE w:val="0"/>
        <w:autoSpaceDN w:val="0"/>
        <w:adjustRightInd w:val="0"/>
        <w:spacing w:after="0" w:line="224"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723F4B">
        <w:rPr>
          <w:rFonts w:ascii="Arial" w:hAnsi="Arial" w:cs="Arial"/>
          <w:sz w:val="24"/>
          <w:szCs w:val="24"/>
          <w:lang w:val="ru-RU"/>
        </w:rPr>
        <w:t>Сонымен, А мен Т нүктелерін тартылыс күштерінің</w:t>
      </w:r>
    </w:p>
    <w:p w:rsidR="003323E4" w:rsidRPr="00723F4B" w:rsidRDefault="003323E4">
      <w:pPr>
        <w:widowControl w:val="0"/>
        <w:autoSpaceDE w:val="0"/>
        <w:autoSpaceDN w:val="0"/>
        <w:adjustRightInd w:val="0"/>
        <w:spacing w:after="0" w:line="224"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Arial" w:hAnsi="Arial" w:cs="Arial"/>
          <w:sz w:val="24"/>
          <w:szCs w:val="24"/>
          <w:lang w:val="ru-RU"/>
        </w:rPr>
        <w:t>айырмасы:</w:t>
      </w:r>
    </w:p>
    <w:p w:rsidR="003323E4" w:rsidRPr="00723F4B"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185" type="#_x0000_t75" style="position:absolute;margin-left:88.7pt;margin-top:-11.9pt;width:129.45pt;height:34.9pt;z-index:-20" o:allowincell="f">
            <v:imagedata r:id="rId112" o:title=""/>
          </v:shape>
        </w:pict>
      </w:r>
    </w:p>
    <w:p w:rsidR="003323E4" w:rsidRPr="00723F4B" w:rsidRDefault="003323E4">
      <w:pPr>
        <w:widowControl w:val="0"/>
        <w:autoSpaceDE w:val="0"/>
        <w:autoSpaceDN w:val="0"/>
        <w:adjustRightInd w:val="0"/>
        <w:spacing w:after="0" w:line="312"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300"/>
        <w:rPr>
          <w:rFonts w:ascii="Times New Roman" w:hAnsi="Times New Roman"/>
          <w:sz w:val="24"/>
          <w:szCs w:val="24"/>
          <w:lang w:val="ru-RU"/>
        </w:rPr>
      </w:pPr>
      <w:r w:rsidRPr="00723F4B">
        <w:rPr>
          <w:rFonts w:ascii="Arial" w:hAnsi="Arial" w:cs="Arial"/>
          <w:sz w:val="23"/>
          <w:szCs w:val="23"/>
          <w:lang w:val="ru-RU"/>
        </w:rPr>
        <w:t>Ал В мен Т нүктелерінің тарту күштерінің айырмасы:</w:t>
      </w:r>
    </w:p>
    <w:p w:rsidR="003323E4" w:rsidRPr="00723F4B"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186" type="#_x0000_t75" style="position:absolute;margin-left:74.5pt;margin-top:1.3pt;width:157.9pt;height:35.35pt;z-index:-19" o:allowincell="f">
            <v:imagedata r:id="rId113" o:title=""/>
          </v:shape>
        </w:pict>
      </w: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65"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Pr>
          <w:rFonts w:ascii="Arial" w:hAnsi="Arial" w:cs="Arial"/>
          <w:sz w:val="24"/>
          <w:szCs w:val="24"/>
        </w:rPr>
        <w:t>R</w:t>
      </w:r>
      <w:r w:rsidRPr="00723F4B">
        <w:rPr>
          <w:rFonts w:ascii="Arial" w:hAnsi="Arial" w:cs="Arial"/>
          <w:sz w:val="24"/>
          <w:szCs w:val="24"/>
          <w:lang w:val="ru-RU"/>
        </w:rPr>
        <w:t>&lt;&lt;</w:t>
      </w:r>
      <w:r>
        <w:rPr>
          <w:rFonts w:ascii="Arial" w:hAnsi="Arial" w:cs="Arial"/>
          <w:sz w:val="24"/>
          <w:szCs w:val="24"/>
        </w:rPr>
        <w:t>r</w:t>
      </w:r>
      <w:r w:rsidRPr="00723F4B">
        <w:rPr>
          <w:rFonts w:ascii="Arial" w:hAnsi="Arial" w:cs="Arial"/>
          <w:sz w:val="24"/>
          <w:szCs w:val="24"/>
          <w:lang w:val="ru-RU"/>
        </w:rPr>
        <w:t xml:space="preserve">  болатынын  ескеріп,  тасу  күшінің  шамасы:</w:t>
      </w:r>
    </w:p>
    <w:p w:rsidR="003323E4" w:rsidRPr="00723F4B" w:rsidRDefault="00A3036D">
      <w:pPr>
        <w:widowControl w:val="0"/>
        <w:autoSpaceDE w:val="0"/>
        <w:autoSpaceDN w:val="0"/>
        <w:adjustRightInd w:val="0"/>
        <w:spacing w:after="0" w:line="390" w:lineRule="exact"/>
        <w:rPr>
          <w:rFonts w:ascii="Times New Roman" w:hAnsi="Times New Roman"/>
          <w:sz w:val="24"/>
          <w:szCs w:val="24"/>
          <w:lang w:val="ru-RU"/>
        </w:rPr>
      </w:pPr>
      <w:r w:rsidRPr="00A3036D">
        <w:rPr>
          <w:noProof/>
        </w:rPr>
        <w:pict>
          <v:shape id="_x0000_s1187" type="#_x0000_t75" style="position:absolute;margin-left:.5pt;margin-top:.7pt;width:101.15pt;height:36.55pt;z-index:-18" o:allowincell="f">
            <v:imagedata r:id="rId114" o:title=""/>
          </v:shape>
        </w:pict>
      </w:r>
    </w:p>
    <w:p w:rsidR="003323E4" w:rsidRPr="00723F4B" w:rsidRDefault="00281624">
      <w:pPr>
        <w:widowControl w:val="0"/>
        <w:overflowPunct w:val="0"/>
        <w:autoSpaceDE w:val="0"/>
        <w:autoSpaceDN w:val="0"/>
        <w:adjustRightInd w:val="0"/>
        <w:spacing w:after="0" w:line="302" w:lineRule="auto"/>
        <w:ind w:firstLine="2029"/>
        <w:jc w:val="both"/>
        <w:rPr>
          <w:rFonts w:ascii="Times New Roman" w:hAnsi="Times New Roman"/>
          <w:sz w:val="24"/>
          <w:szCs w:val="24"/>
          <w:lang w:val="ru-RU"/>
        </w:rPr>
      </w:pPr>
      <w:r w:rsidRPr="00723F4B">
        <w:rPr>
          <w:rFonts w:ascii="Arial" w:hAnsi="Arial" w:cs="Arial"/>
          <w:lang w:val="ru-RU"/>
        </w:rPr>
        <w:t>яғни қашықтықтың кубына кері пропорционал екенін көреміз. Мұнда біз әрине жоғарыдағы нүктелердің Жерге тартылу күштерін есепке алмадық. Бұл</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309"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249"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184</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309" w:right="3960" w:bottom="435" w:left="414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50" w:lineRule="auto"/>
        <w:jc w:val="both"/>
        <w:rPr>
          <w:rFonts w:ascii="Times New Roman" w:hAnsi="Times New Roman"/>
          <w:sz w:val="24"/>
          <w:szCs w:val="24"/>
          <w:lang w:val="ru-RU"/>
        </w:rPr>
      </w:pPr>
      <w:bookmarkStart w:id="182" w:name="page369"/>
      <w:bookmarkEnd w:id="182"/>
      <w:r w:rsidRPr="00723F4B">
        <w:rPr>
          <w:rFonts w:ascii="Arial" w:hAnsi="Arial" w:cs="Arial"/>
          <w:sz w:val="24"/>
          <w:szCs w:val="24"/>
          <w:lang w:val="ru-RU"/>
        </w:rPr>
        <w:lastRenderedPageBreak/>
        <w:t>күш барлық нүктелер үшін бірдей болғандықтан тасудың пайда болуына қатысы болмайды.</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lang w:val="ru-RU"/>
        </w:rPr>
      </w:pPr>
      <w:r w:rsidRPr="00723F4B">
        <w:rPr>
          <w:rFonts w:ascii="Arial" w:hAnsi="Arial" w:cs="Arial"/>
          <w:sz w:val="21"/>
          <w:szCs w:val="21"/>
          <w:lang w:val="ru-RU"/>
        </w:rPr>
        <w:t>Күн тасулары. Күн де тасу туғызады, бірақ Күн әлдеқайда алыс орналасатындықтан, бұл тасулар Ай тасу</w:t>
      </w:r>
      <w:r w:rsidRPr="00723F4B">
        <w:rPr>
          <w:rFonts w:ascii="Times New Roman" w:hAnsi="Times New Roman"/>
          <w:sz w:val="21"/>
          <w:szCs w:val="21"/>
          <w:lang w:val="ru-RU"/>
        </w:rPr>
        <w:t>-</w:t>
      </w:r>
      <w:r w:rsidRPr="00723F4B">
        <w:rPr>
          <w:rFonts w:ascii="Arial" w:hAnsi="Arial" w:cs="Arial"/>
          <w:sz w:val="21"/>
          <w:szCs w:val="21"/>
          <w:lang w:val="ru-RU"/>
        </w:rPr>
        <w:t>ларынан көп әлсіз болады. Бұлар Ай тасуларын күшейтіп не әлсіретіп, білінеді. Жаңа ай не толық ай кезінде күшейту, ал алғашқы және соңғы ширекте әлсірету болады.</w:t>
      </w:r>
    </w:p>
    <w:p w:rsidR="003323E4" w:rsidRPr="00723F4B" w:rsidRDefault="00A3036D">
      <w:pPr>
        <w:widowControl w:val="0"/>
        <w:overflowPunct w:val="0"/>
        <w:autoSpaceDE w:val="0"/>
        <w:autoSpaceDN w:val="0"/>
        <w:adjustRightInd w:val="0"/>
        <w:spacing w:after="0" w:line="261" w:lineRule="auto"/>
        <w:ind w:firstLine="397"/>
        <w:jc w:val="both"/>
        <w:rPr>
          <w:rFonts w:ascii="Times New Roman" w:hAnsi="Times New Roman"/>
          <w:sz w:val="24"/>
          <w:szCs w:val="24"/>
          <w:lang w:val="ru-RU"/>
        </w:rPr>
      </w:pPr>
      <w:r w:rsidRPr="00A3036D">
        <w:rPr>
          <w:noProof/>
        </w:rPr>
        <w:pict>
          <v:line id="_x0000_s1188" style="position:absolute;left:0;text-align:left;z-index:-17" from="19.85pt,-58.6pt" to="96.55pt,-58.6pt" o:allowincell="f" strokeweight=".20672mm"/>
        </w:pict>
      </w:r>
      <w:r w:rsidR="00281624" w:rsidRPr="00723F4B">
        <w:rPr>
          <w:rFonts w:ascii="Arial" w:hAnsi="Arial" w:cs="Arial"/>
          <w:sz w:val="23"/>
          <w:szCs w:val="23"/>
          <w:lang w:val="ru-RU"/>
        </w:rPr>
        <w:t>Тасулар Жер бетіндегі материктер, құрлық жағалаудың кедергі әсерінен кешігіп тұрады. Жағалаудың күрделілігі, судың жағалаумен үйкелісі бұл кешігу құбылысын кей жағдайда күшейтеді, құбылыстың мезгілін ысыруына себепші болады. Бұл суреттен де көрініп тұр. Сол себепті тасулардың басталу мерзімін есептеу қиынға соғады. Бірақ, бұны білу практикалық тұрғыдан қажет, өйткені кемелердің порттарға кіре алуы үшін, рифтер маңында кемелердің қозғалуында сақтық ережелерін орындау мақсатында бұл қажет.</w:t>
      </w:r>
    </w:p>
    <w:p w:rsidR="003323E4" w:rsidRPr="00723F4B"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58" w:lineRule="auto"/>
        <w:ind w:firstLine="397"/>
        <w:jc w:val="both"/>
        <w:rPr>
          <w:rFonts w:ascii="Times New Roman" w:hAnsi="Times New Roman"/>
          <w:sz w:val="24"/>
          <w:szCs w:val="24"/>
          <w:lang w:val="ru-RU"/>
        </w:rPr>
      </w:pPr>
      <w:r w:rsidRPr="00723F4B">
        <w:rPr>
          <w:rFonts w:ascii="Arial" w:hAnsi="Arial" w:cs="Arial"/>
          <w:sz w:val="24"/>
          <w:szCs w:val="24"/>
          <w:lang w:val="ru-RU"/>
        </w:rPr>
        <w:t>Тасулар су қабығына ғана емес, сонымен бірге Жердің ауа қабатында да әсер етеді. Соның нәтижесінде атмосфералық қысымның кезеңдері өзгерісі байқалады. Жердің қатты қабығы да тасулардың әсерінен иіледі. Бірақ бұл иілуі әлсіз.</w:t>
      </w:r>
    </w:p>
    <w:p w:rsidR="003323E4" w:rsidRPr="00723F4B" w:rsidRDefault="003323E4">
      <w:pPr>
        <w:widowControl w:val="0"/>
        <w:autoSpaceDE w:val="0"/>
        <w:autoSpaceDN w:val="0"/>
        <w:adjustRightInd w:val="0"/>
        <w:spacing w:after="0" w:line="240"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7" w:lineRule="auto"/>
        <w:ind w:left="440" w:right="440" w:firstLine="1188"/>
        <w:rPr>
          <w:rFonts w:ascii="Times New Roman" w:hAnsi="Times New Roman"/>
          <w:sz w:val="24"/>
          <w:szCs w:val="24"/>
          <w:lang w:val="ru-RU"/>
        </w:rPr>
      </w:pPr>
      <w:r w:rsidRPr="00723F4B">
        <w:rPr>
          <w:rFonts w:ascii="Arial" w:hAnsi="Arial" w:cs="Arial"/>
          <w:b/>
          <w:bCs/>
          <w:sz w:val="24"/>
          <w:szCs w:val="24"/>
          <w:lang w:val="ru-RU"/>
        </w:rPr>
        <w:t>Айдың тартылыс күшінің Жердің өз осінен айналмалы қозғалысына әсері</w:t>
      </w:r>
    </w:p>
    <w:p w:rsidR="003323E4" w:rsidRPr="00723F4B" w:rsidRDefault="003323E4">
      <w:pPr>
        <w:widowControl w:val="0"/>
        <w:autoSpaceDE w:val="0"/>
        <w:autoSpaceDN w:val="0"/>
        <w:adjustRightInd w:val="0"/>
        <w:spacing w:after="0" w:line="209"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67" w:lineRule="auto"/>
        <w:ind w:firstLine="397"/>
        <w:jc w:val="both"/>
        <w:rPr>
          <w:rFonts w:ascii="Times New Roman" w:hAnsi="Times New Roman"/>
          <w:sz w:val="24"/>
          <w:szCs w:val="24"/>
          <w:lang w:val="ru-RU"/>
        </w:rPr>
      </w:pPr>
      <w:r w:rsidRPr="00723F4B">
        <w:rPr>
          <w:rFonts w:ascii="Arial" w:hAnsi="Arial" w:cs="Arial"/>
          <w:sz w:val="23"/>
          <w:szCs w:val="23"/>
          <w:lang w:val="ru-RU"/>
        </w:rPr>
        <w:t>Айдың тартылыс күштерінің Жерге әсері жоғарыда айтқан Жер центрінің тербелмелі қозғалысымен неме</w:t>
      </w:r>
      <w:r w:rsidRPr="00723F4B">
        <w:rPr>
          <w:rFonts w:ascii="Times New Roman" w:hAnsi="Times New Roman"/>
          <w:sz w:val="23"/>
          <w:szCs w:val="23"/>
          <w:lang w:val="ru-RU"/>
        </w:rPr>
        <w:t>-</w:t>
      </w:r>
      <w:r w:rsidRPr="00723F4B">
        <w:rPr>
          <w:rFonts w:ascii="Arial" w:hAnsi="Arial" w:cs="Arial"/>
          <w:sz w:val="23"/>
          <w:szCs w:val="23"/>
          <w:lang w:val="ru-RU"/>
        </w:rPr>
        <w:t>се тасулардың пайда болуымен шектеліп қана қоймайды, сонымен бірге Жердің өз осінің маңындағы айналмалы қозғалысына да әсерін тигізеді. Бұл әсердің екі салдары болуы мүмкін. Біріншіден, Жердің айналу кезенінің, яғни Жер тәулігі ұзақтығының бара-бара ұзаруы. Екіншіден, Жердің айналу осінің кеңістіктегі бағытының өзгеруі, бұл</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260" w:bottom="435" w:left="1020" w:header="720" w:footer="720" w:gutter="0"/>
          <w:cols w:space="720" w:equalWidth="0">
            <w:col w:w="6120"/>
          </w:cols>
          <w:noEndnote/>
        </w:sectPr>
      </w:pPr>
    </w:p>
    <w:p w:rsidR="003323E4" w:rsidRPr="00723F4B" w:rsidRDefault="003323E4">
      <w:pPr>
        <w:widowControl w:val="0"/>
        <w:autoSpaceDE w:val="0"/>
        <w:autoSpaceDN w:val="0"/>
        <w:adjustRightInd w:val="0"/>
        <w:spacing w:after="0" w:line="62"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185</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4120" w:bottom="435" w:left="398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80" w:lineRule="auto"/>
        <w:jc w:val="both"/>
        <w:rPr>
          <w:rFonts w:ascii="Times New Roman" w:hAnsi="Times New Roman"/>
          <w:sz w:val="24"/>
          <w:szCs w:val="24"/>
          <w:lang w:val="ru-RU"/>
        </w:rPr>
      </w:pPr>
      <w:bookmarkStart w:id="183" w:name="page371"/>
      <w:bookmarkEnd w:id="183"/>
      <w:r w:rsidRPr="00723F4B">
        <w:rPr>
          <w:rFonts w:ascii="Arial" w:hAnsi="Arial" w:cs="Arial"/>
          <w:sz w:val="21"/>
          <w:szCs w:val="21"/>
          <w:lang w:val="ru-RU"/>
        </w:rPr>
        <w:lastRenderedPageBreak/>
        <w:t xml:space="preserve">құбылыс </w:t>
      </w:r>
      <w:r w:rsidRPr="00723F4B">
        <w:rPr>
          <w:rFonts w:ascii="Arial" w:hAnsi="Arial" w:cs="Arial"/>
          <w:b/>
          <w:bCs/>
          <w:sz w:val="21"/>
          <w:szCs w:val="21"/>
          <w:lang w:val="ru-RU"/>
        </w:rPr>
        <w:t>прецессия</w:t>
      </w:r>
      <w:r w:rsidRPr="00723F4B">
        <w:rPr>
          <w:rFonts w:ascii="Arial" w:hAnsi="Arial" w:cs="Arial"/>
          <w:sz w:val="21"/>
          <w:szCs w:val="21"/>
          <w:lang w:val="ru-RU"/>
        </w:rPr>
        <w:t xml:space="preserve"> және </w:t>
      </w:r>
      <w:r w:rsidRPr="00723F4B">
        <w:rPr>
          <w:rFonts w:ascii="Arial" w:hAnsi="Arial" w:cs="Arial"/>
          <w:b/>
          <w:bCs/>
          <w:sz w:val="21"/>
          <w:szCs w:val="21"/>
          <w:lang w:val="ru-RU"/>
        </w:rPr>
        <w:t>нутация</w:t>
      </w:r>
      <w:r w:rsidRPr="00723F4B">
        <w:rPr>
          <w:rFonts w:ascii="Arial" w:hAnsi="Arial" w:cs="Arial"/>
          <w:sz w:val="21"/>
          <w:szCs w:val="21"/>
          <w:lang w:val="ru-RU"/>
        </w:rPr>
        <w:t xml:space="preserve"> деп аталады, және дүние полюсының аспандағы орнының өзгеруіне әкеп соғады.</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43" w:lineRule="auto"/>
        <w:ind w:firstLine="397"/>
        <w:jc w:val="both"/>
        <w:rPr>
          <w:rFonts w:ascii="Times New Roman" w:hAnsi="Times New Roman"/>
          <w:sz w:val="24"/>
          <w:szCs w:val="24"/>
          <w:lang w:val="ru-RU"/>
        </w:rPr>
      </w:pPr>
      <w:r w:rsidRPr="00723F4B">
        <w:rPr>
          <w:rFonts w:ascii="Arial" w:hAnsi="Arial" w:cs="Arial"/>
          <w:sz w:val="24"/>
          <w:szCs w:val="24"/>
          <w:lang w:val="ru-RU"/>
        </w:rPr>
        <w:t>Тасу өркештерінің құрлықпен үйкелісі салдарынан Жердің өз осінен айналу жылдамдығының біртіндеп кеми</w:t>
      </w:r>
      <w:r w:rsidRPr="00723F4B">
        <w:rPr>
          <w:rFonts w:ascii="Times New Roman" w:hAnsi="Times New Roman"/>
          <w:sz w:val="24"/>
          <w:szCs w:val="24"/>
          <w:lang w:val="ru-RU"/>
        </w:rPr>
        <w:t>-</w:t>
      </w:r>
      <w:r w:rsidRPr="00723F4B">
        <w:rPr>
          <w:rFonts w:ascii="Arial" w:hAnsi="Arial" w:cs="Arial"/>
          <w:sz w:val="24"/>
          <w:szCs w:val="24"/>
          <w:lang w:val="ru-RU"/>
        </w:rPr>
        <w:t>ды. Тасу өркештері Ай мен Жер центрлерін қосатын түзудің бойында емес, Жердің айналу бағытынан ығысыңқырап орналасқан болып көрінеді. Жердің айналу бағытына қарсы бағытта ығыса отырып, Жердің айналысын баяулатып оты</w:t>
      </w:r>
      <w:r w:rsidRPr="00723F4B">
        <w:rPr>
          <w:rFonts w:ascii="Times New Roman" w:hAnsi="Times New Roman"/>
          <w:sz w:val="24"/>
          <w:szCs w:val="24"/>
          <w:lang w:val="ru-RU"/>
        </w:rPr>
        <w:t>-</w:t>
      </w:r>
      <w:r w:rsidRPr="00723F4B">
        <w:rPr>
          <w:rFonts w:ascii="Arial" w:hAnsi="Arial" w:cs="Arial"/>
          <w:sz w:val="24"/>
          <w:szCs w:val="24"/>
          <w:lang w:val="ru-RU"/>
        </w:rPr>
        <w:t>рады.</w:t>
      </w:r>
    </w:p>
    <w:p w:rsidR="003323E4" w:rsidRPr="00723F4B"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2" w:lineRule="auto"/>
        <w:ind w:firstLine="397"/>
        <w:jc w:val="both"/>
        <w:rPr>
          <w:rFonts w:ascii="Times New Roman" w:hAnsi="Times New Roman"/>
          <w:sz w:val="24"/>
          <w:szCs w:val="24"/>
          <w:lang w:val="ru-RU"/>
        </w:rPr>
      </w:pPr>
      <w:r w:rsidRPr="00723F4B">
        <w:rPr>
          <w:rFonts w:ascii="Arial" w:hAnsi="Arial" w:cs="Arial"/>
          <w:sz w:val="21"/>
          <w:szCs w:val="21"/>
          <w:lang w:val="ru-RU"/>
        </w:rPr>
        <w:t>Сонымен, Айдың Жерге әсерінің нәтижесінде Жердің өз осінен айналу кезеңі өседі. Бұл әсер өте әлсіз болғанмен мыңдаған ғасырлар бойы бұл Жер айналысын әжептәуір ба</w:t>
      </w:r>
      <w:r w:rsidRPr="00723F4B">
        <w:rPr>
          <w:rFonts w:ascii="Times New Roman" w:hAnsi="Times New Roman"/>
          <w:sz w:val="21"/>
          <w:szCs w:val="21"/>
          <w:lang w:val="ru-RU"/>
        </w:rPr>
        <w:t>-</w:t>
      </w:r>
      <w:r w:rsidRPr="00723F4B">
        <w:rPr>
          <w:rFonts w:ascii="Arial" w:hAnsi="Arial" w:cs="Arial"/>
          <w:sz w:val="21"/>
          <w:szCs w:val="21"/>
          <w:lang w:val="ru-RU"/>
        </w:rPr>
        <w:t>яулатады. Тасулардың Жер мен Ай жүйесінің болашағына әсері бар ма? Әрине, бұл жүйеде импульс моментінің сақталу заңы орындалуы қажет. Сондықтан, Жердің айна</w:t>
      </w:r>
      <w:r w:rsidRPr="00723F4B">
        <w:rPr>
          <w:rFonts w:ascii="Times New Roman" w:hAnsi="Times New Roman"/>
          <w:sz w:val="21"/>
          <w:szCs w:val="21"/>
          <w:lang w:val="ru-RU"/>
        </w:rPr>
        <w:t>-</w:t>
      </w:r>
      <w:r w:rsidRPr="00723F4B">
        <w:rPr>
          <w:rFonts w:ascii="Arial" w:hAnsi="Arial" w:cs="Arial"/>
          <w:sz w:val="21"/>
          <w:szCs w:val="21"/>
          <w:lang w:val="ru-RU"/>
        </w:rPr>
        <w:t>лу жылдамдығының азаюы Айдың Жерден қашықтығының өсуіне келтіреді және Айдың Жерді айналу кезенінің өсуіне себепші болады. Қазір Айдың Жерден қашықтығы 60,3 Жер радиусындай, Ай бізден алыстап бара жатыр. Лазер локациясының көмегімен бұл қашықтық жылына 3,8 см өсетіндігі анықталды. Ғалымдардың есебі бойынша 4 млрд жыл бұрын Ай қазіргіден 3 есе жақын болған, яғни 20 Жер радиусындай қашықтығындай болған. Қашықтықтың өсу жылдамдығы бір қалыпты болмаған. 2,6 млрд жыл бұрын Айдың қашықтығы 23,2 Жер радиусы болса, тәуліктің ұзақтығы 8,4 сағат болған. Қашықтық 58,2 Жер радиусын</w:t>
      </w:r>
      <w:r w:rsidRPr="00723F4B">
        <w:rPr>
          <w:rFonts w:ascii="Times New Roman" w:hAnsi="Times New Roman"/>
          <w:sz w:val="21"/>
          <w:szCs w:val="21"/>
          <w:lang w:val="ru-RU"/>
        </w:rPr>
        <w:t>-</w:t>
      </w:r>
      <w:r w:rsidRPr="00723F4B">
        <w:rPr>
          <w:rFonts w:ascii="Arial" w:hAnsi="Arial" w:cs="Arial"/>
          <w:sz w:val="21"/>
          <w:szCs w:val="21"/>
          <w:lang w:val="ru-RU"/>
        </w:rPr>
        <w:t>дай болғанда, тәуліктің ұзақтығы 22,4 сағат болса керек. Дж. Дарвиннің есептеуі бойынша, Ай қазіргі арақышықтықтан 1,6 есе үлкен қашықтықта болғанда Жердің өз осінен айна</w:t>
      </w:r>
      <w:r w:rsidRPr="00723F4B">
        <w:rPr>
          <w:rFonts w:ascii="Times New Roman" w:hAnsi="Times New Roman"/>
          <w:sz w:val="21"/>
          <w:szCs w:val="21"/>
          <w:lang w:val="ru-RU"/>
        </w:rPr>
        <w:t>-</w:t>
      </w:r>
      <w:r w:rsidRPr="00723F4B">
        <w:rPr>
          <w:rFonts w:ascii="Arial" w:hAnsi="Arial" w:cs="Arial"/>
          <w:sz w:val="21"/>
          <w:szCs w:val="21"/>
          <w:lang w:val="ru-RU"/>
        </w:rPr>
        <w:t>лу периоды мен Айдың Жерді айналу кезеңі теңеседі және 55 тәулікке тең болады. Бұл кезде Жер мен Ай бір-біріне бір жағымен қарап қалады. Біраз уақыттан кейін Күннің тасу әрекетінің нәтижесінде Жер тәулігінің ұзақтығы кемиді, Яғни Ай Жерге жақындай түседі. Ай Жер экваторынан 2,5 есе Жер радиусындай қашықтықта болады.</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38"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17"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186</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38" w:right="3960" w:bottom="435" w:left="414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79" w:lineRule="auto"/>
        <w:ind w:firstLine="397"/>
        <w:jc w:val="both"/>
        <w:rPr>
          <w:rFonts w:ascii="Times New Roman" w:hAnsi="Times New Roman"/>
          <w:sz w:val="24"/>
          <w:szCs w:val="24"/>
          <w:lang w:val="ru-RU"/>
        </w:rPr>
      </w:pPr>
      <w:bookmarkStart w:id="184" w:name="page373"/>
      <w:bookmarkEnd w:id="184"/>
      <w:r w:rsidRPr="00723F4B">
        <w:rPr>
          <w:rFonts w:ascii="Arial" w:hAnsi="Arial" w:cs="Arial"/>
          <w:lang w:val="ru-RU"/>
        </w:rPr>
        <w:lastRenderedPageBreak/>
        <w:t>Ғалымдар тасуларды зерттейтін себебі, ертеде тәуліктің ұзақтығының қандай болғанын, жылда қанша тәулік бо</w:t>
      </w:r>
      <w:r w:rsidRPr="00723F4B">
        <w:rPr>
          <w:rFonts w:ascii="Times New Roman" w:hAnsi="Times New Roman"/>
          <w:lang w:val="ru-RU"/>
        </w:rPr>
        <w:t>-</w:t>
      </w:r>
      <w:r w:rsidRPr="00723F4B">
        <w:rPr>
          <w:rFonts w:ascii="Arial" w:hAnsi="Arial" w:cs="Arial"/>
          <w:lang w:val="ru-RU"/>
        </w:rPr>
        <w:t>латынын білу ғана емес, - ерте заманда Айдың тасуының кешігу уақытына қарай жер бетінде континенттердің ала</w:t>
      </w:r>
      <w:r w:rsidRPr="00723F4B">
        <w:rPr>
          <w:rFonts w:ascii="Times New Roman" w:hAnsi="Times New Roman"/>
          <w:lang w:val="ru-RU"/>
        </w:rPr>
        <w:t>-</w:t>
      </w:r>
      <w:r w:rsidRPr="00723F4B">
        <w:rPr>
          <w:rFonts w:ascii="Arial" w:hAnsi="Arial" w:cs="Arial"/>
          <w:lang w:val="ru-RU"/>
        </w:rPr>
        <w:t>тын үлестік салмағының қалай өзгеретіндігін анықтау бо</w:t>
      </w:r>
      <w:r w:rsidRPr="00723F4B">
        <w:rPr>
          <w:rFonts w:ascii="Times New Roman" w:hAnsi="Times New Roman"/>
          <w:lang w:val="ru-RU"/>
        </w:rPr>
        <w:t>-</w:t>
      </w:r>
      <w:r w:rsidRPr="00723F4B">
        <w:rPr>
          <w:rFonts w:ascii="Arial" w:hAnsi="Arial" w:cs="Arial"/>
          <w:lang w:val="ru-RU"/>
        </w:rPr>
        <w:t>латын. Континенттердің үлестік салмағы үнемі өсіп келеді. 1,6 млрд жыл бұрын қазіргіден 3 есе аз болатын. Үлкен қашықтыққа жақындаған кезде, Жердің Ай бетіндегі қуатты тасулары Айды қиратып, бірнеше бөліке бөледі деген гипо</w:t>
      </w:r>
      <w:r w:rsidRPr="00723F4B">
        <w:rPr>
          <w:rFonts w:ascii="Times New Roman" w:hAnsi="Times New Roman"/>
          <w:lang w:val="ru-RU"/>
        </w:rPr>
        <w:t>-</w:t>
      </w:r>
      <w:r w:rsidRPr="00723F4B">
        <w:rPr>
          <w:rFonts w:ascii="Arial" w:hAnsi="Arial" w:cs="Arial"/>
          <w:lang w:val="ru-RU"/>
        </w:rPr>
        <w:t>теза да бар.</w:t>
      </w:r>
    </w:p>
    <w:p w:rsidR="003323E4" w:rsidRPr="00723F4B" w:rsidRDefault="003323E4">
      <w:pPr>
        <w:widowControl w:val="0"/>
        <w:autoSpaceDE w:val="0"/>
        <w:autoSpaceDN w:val="0"/>
        <w:adjustRightInd w:val="0"/>
        <w:spacing w:after="0" w:line="218"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820"/>
        <w:rPr>
          <w:rFonts w:ascii="Times New Roman" w:hAnsi="Times New Roman"/>
          <w:sz w:val="24"/>
          <w:szCs w:val="24"/>
          <w:lang w:val="ru-RU"/>
        </w:rPr>
      </w:pPr>
      <w:r w:rsidRPr="00723F4B">
        <w:rPr>
          <w:rFonts w:ascii="Arial" w:hAnsi="Arial" w:cs="Arial"/>
          <w:b/>
          <w:bCs/>
          <w:sz w:val="24"/>
          <w:szCs w:val="24"/>
          <w:lang w:val="ru-RU"/>
        </w:rPr>
        <w:t>Жер осінің прецессиясы және нутациясы</w:t>
      </w:r>
    </w:p>
    <w:p w:rsidR="003323E4" w:rsidRPr="00723F4B" w:rsidRDefault="003323E4">
      <w:pPr>
        <w:widowControl w:val="0"/>
        <w:autoSpaceDE w:val="0"/>
        <w:autoSpaceDN w:val="0"/>
        <w:adjustRightInd w:val="0"/>
        <w:spacing w:after="0" w:line="305"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8" w:lineRule="auto"/>
        <w:ind w:firstLine="397"/>
        <w:jc w:val="both"/>
        <w:rPr>
          <w:rFonts w:ascii="Times New Roman" w:hAnsi="Times New Roman"/>
          <w:sz w:val="24"/>
          <w:szCs w:val="24"/>
          <w:lang w:val="ru-RU"/>
        </w:rPr>
      </w:pPr>
      <w:r w:rsidRPr="00723F4B">
        <w:rPr>
          <w:rFonts w:ascii="Arial" w:hAnsi="Arial" w:cs="Arial"/>
          <w:sz w:val="21"/>
          <w:szCs w:val="21"/>
          <w:lang w:val="ru-RU"/>
        </w:rPr>
        <w:t>Айдың Жерге күштік әсері Жер осін кеңістікте бұруға бағытталған. Бұл әсерді зерттеу үшін Жер мен Ай жүйесін жеке дара қарастырайық. (22-сурет) Жердің пішіні таза шар болса, оның массалары Жер центріне қатысты алғанда сим</w:t>
      </w:r>
      <w:r w:rsidRPr="00723F4B">
        <w:rPr>
          <w:rFonts w:ascii="Times New Roman" w:hAnsi="Times New Roman"/>
          <w:sz w:val="21"/>
          <w:szCs w:val="21"/>
          <w:lang w:val="ru-RU"/>
        </w:rPr>
        <w:t>-</w:t>
      </w:r>
      <w:r w:rsidRPr="00723F4B">
        <w:rPr>
          <w:rFonts w:ascii="Arial" w:hAnsi="Arial" w:cs="Arial"/>
          <w:sz w:val="21"/>
          <w:szCs w:val="21"/>
          <w:lang w:val="ru-RU"/>
        </w:rPr>
        <w:t>метриялы орналасқан болса, ондай Айдың тартылыс күшін Жер центріне түсірілген бір күш деп көрсетуге болар еді (</w:t>
      </w:r>
      <w:r>
        <w:rPr>
          <w:rFonts w:ascii="Arial" w:hAnsi="Arial" w:cs="Arial"/>
          <w:sz w:val="21"/>
          <w:szCs w:val="21"/>
        </w:rPr>
        <w:t>F</w:t>
      </w:r>
      <w:r w:rsidRPr="00723F4B">
        <w:rPr>
          <w:rFonts w:ascii="Arial" w:hAnsi="Arial" w:cs="Arial"/>
          <w:sz w:val="21"/>
          <w:szCs w:val="21"/>
          <w:lang w:val="ru-RU"/>
        </w:rPr>
        <w:t>). Бірақ Жер пішіні айналу эллипсоиды болғандықтан және полюстік жер радиусы ең кіші радиусы болғандықтан, Жерді бірнеше бөліктен құралған етіп көрсетуге болады: Сфераны экваторлық белдеу қоршап тұрған болсын. Белдеудің Айға тартылуының нәтижесінде пайда болатын эффектілерді қарастырайық. Тартылыс күштерінің бағыттары да, ша</w:t>
      </w:r>
      <w:r w:rsidRPr="00723F4B">
        <w:rPr>
          <w:rFonts w:ascii="Times New Roman" w:hAnsi="Times New Roman"/>
          <w:sz w:val="21"/>
          <w:szCs w:val="21"/>
          <w:lang w:val="ru-RU"/>
        </w:rPr>
        <w:t>-</w:t>
      </w:r>
      <w:r w:rsidRPr="00723F4B">
        <w:rPr>
          <w:rFonts w:ascii="Arial" w:hAnsi="Arial" w:cs="Arial"/>
          <w:sz w:val="21"/>
          <w:szCs w:val="21"/>
          <w:lang w:val="ru-RU"/>
        </w:rPr>
        <w:t xml:space="preserve">малары да әр түрлі болады </w:t>
      </w:r>
      <w:r>
        <w:rPr>
          <w:rFonts w:ascii="Arial" w:hAnsi="Arial" w:cs="Arial"/>
          <w:sz w:val="21"/>
          <w:szCs w:val="21"/>
        </w:rPr>
        <w:t>F</w:t>
      </w:r>
      <w:r w:rsidRPr="00723F4B">
        <w:rPr>
          <w:rFonts w:ascii="Arial" w:hAnsi="Arial" w:cs="Arial"/>
          <w:sz w:val="21"/>
          <w:szCs w:val="21"/>
          <w:lang w:val="ru-RU"/>
        </w:rPr>
        <w:t xml:space="preserve"> </w:t>
      </w:r>
      <w:r w:rsidRPr="00723F4B">
        <w:rPr>
          <w:rFonts w:ascii="Times New Roman" w:hAnsi="Times New Roman"/>
          <w:sz w:val="24"/>
          <w:szCs w:val="24"/>
          <w:vertAlign w:val="subscript"/>
          <w:lang w:val="ru-RU"/>
        </w:rPr>
        <w:t>1</w:t>
      </w:r>
      <w:r w:rsidRPr="00723F4B">
        <w:rPr>
          <w:rFonts w:ascii="Arial" w:hAnsi="Arial" w:cs="Arial"/>
          <w:sz w:val="21"/>
          <w:szCs w:val="21"/>
          <w:lang w:val="ru-RU"/>
        </w:rPr>
        <w:t>&gt;</w:t>
      </w:r>
      <w:r>
        <w:rPr>
          <w:rFonts w:ascii="Arial" w:hAnsi="Arial" w:cs="Arial"/>
          <w:sz w:val="21"/>
          <w:szCs w:val="21"/>
        </w:rPr>
        <w:t>F</w:t>
      </w:r>
      <w:r w:rsidRPr="00723F4B">
        <w:rPr>
          <w:rFonts w:ascii="Times New Roman" w:hAnsi="Times New Roman"/>
          <w:sz w:val="24"/>
          <w:szCs w:val="24"/>
          <w:vertAlign w:val="subscript"/>
          <w:lang w:val="ru-RU"/>
        </w:rPr>
        <w:t>2</w:t>
      </w:r>
      <w:r w:rsidRPr="00723F4B">
        <w:rPr>
          <w:rFonts w:ascii="Arial" w:hAnsi="Arial" w:cs="Arial"/>
          <w:sz w:val="21"/>
          <w:szCs w:val="21"/>
          <w:lang w:val="ru-RU"/>
        </w:rPr>
        <w:t>. ¤Өйткені, белдеулердің Айдан қашықтықтары да әр түрлі. Осы күштердің Жер центріне қатысты моменттерінің қосындысы 0-ге тең емес және сурет жазықтығына перпендикуляр болады. Экваторлық белдеудің барлық нүктелеріне әсер ететін күштердің моменттерін қосып, бас моментін табуға болады. Жердің басқа қозғалыстарын ескермей, өз осінен айналуын қарастыратын болсақ, импульс моменті үшін (</w:t>
      </w:r>
      <w:r>
        <w:rPr>
          <w:rFonts w:ascii="Arial" w:hAnsi="Arial" w:cs="Arial"/>
          <w:sz w:val="21"/>
          <w:szCs w:val="21"/>
        </w:rPr>
        <w:t>L</w:t>
      </w:r>
      <w:r w:rsidRPr="00723F4B">
        <w:rPr>
          <w:rFonts w:ascii="Arial" w:hAnsi="Arial" w:cs="Arial"/>
          <w:sz w:val="21"/>
          <w:szCs w:val="21"/>
          <w:lang w:val="ru-RU"/>
        </w:rPr>
        <w:t xml:space="preserve">): </w:t>
      </w:r>
      <w:r w:rsidR="00394809" w:rsidRPr="00A3036D">
        <w:rPr>
          <w:rFonts w:ascii="Times New Roman" w:hAnsi="Times New Roman"/>
          <w:sz w:val="24"/>
          <w:szCs w:val="24"/>
        </w:rPr>
        <w:pict>
          <v:shape id="_x0000_i1040" type="#_x0000_t75" style="width:45.05pt;height:34pt">
            <v:imagedata r:id="rId115" o:title=""/>
          </v:shape>
        </w:pic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260" w:bottom="435" w:left="1020" w:header="720" w:footer="720" w:gutter="0"/>
          <w:cols w:space="720" w:equalWidth="0">
            <w:col w:w="6120"/>
          </w:cols>
          <w:noEndnote/>
        </w:sectPr>
      </w:pPr>
    </w:p>
    <w:p w:rsidR="003323E4" w:rsidRPr="00723F4B" w:rsidRDefault="003323E4">
      <w:pPr>
        <w:widowControl w:val="0"/>
        <w:autoSpaceDE w:val="0"/>
        <w:autoSpaceDN w:val="0"/>
        <w:adjustRightInd w:val="0"/>
        <w:spacing w:after="0" w:line="44" w:lineRule="exact"/>
        <w:rPr>
          <w:rFonts w:ascii="Times New Roman" w:hAnsi="Times New Roman"/>
          <w:sz w:val="24"/>
          <w:szCs w:val="24"/>
          <w:lang w:val="ru-RU"/>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187</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4120" w:bottom="435" w:left="3980" w:header="720" w:footer="720" w:gutter="0"/>
          <w:cols w:space="720" w:equalWidth="0">
            <w:col w:w="300"/>
          </w:cols>
          <w:noEndnote/>
        </w:sectPr>
      </w:pPr>
    </w:p>
    <w:p w:rsidR="003323E4" w:rsidRDefault="00281624">
      <w:pPr>
        <w:widowControl w:val="0"/>
        <w:autoSpaceDE w:val="0"/>
        <w:autoSpaceDN w:val="0"/>
        <w:adjustRightInd w:val="0"/>
        <w:spacing w:after="0" w:line="240" w:lineRule="auto"/>
        <w:ind w:left="1640"/>
        <w:rPr>
          <w:rFonts w:ascii="Times New Roman" w:hAnsi="Times New Roman"/>
          <w:sz w:val="24"/>
          <w:szCs w:val="24"/>
        </w:rPr>
      </w:pPr>
      <w:bookmarkStart w:id="185" w:name="page375"/>
      <w:bookmarkEnd w:id="185"/>
      <w:r>
        <w:rPr>
          <w:rFonts w:ascii="Times New Roman" w:hAnsi="Times New Roman"/>
          <w:i/>
          <w:iCs/>
          <w:sz w:val="20"/>
          <w:szCs w:val="20"/>
        </w:rPr>
        <w:lastRenderedPageBreak/>
        <w:t>M</w:t>
      </w:r>
    </w:p>
    <w:p w:rsidR="003323E4" w:rsidRDefault="00A3036D">
      <w:pPr>
        <w:widowControl w:val="0"/>
        <w:autoSpaceDE w:val="0"/>
        <w:autoSpaceDN w:val="0"/>
        <w:adjustRightInd w:val="0"/>
        <w:spacing w:after="0" w:line="216" w:lineRule="exact"/>
        <w:rPr>
          <w:rFonts w:ascii="Times New Roman" w:hAnsi="Times New Roman"/>
          <w:sz w:val="24"/>
          <w:szCs w:val="24"/>
        </w:rPr>
      </w:pPr>
      <w:r w:rsidRPr="00A3036D">
        <w:rPr>
          <w:noProof/>
        </w:rPr>
        <w:pict>
          <v:shape id="_x0000_s1189" type="#_x0000_t75" style="position:absolute;margin-left:17.8pt;margin-top:-9.35pt;width:272.3pt;height:159.4pt;z-index:-16" o:allowincell="f">
            <v:imagedata r:id="rId116" o:title=""/>
          </v:shape>
        </w:pict>
      </w:r>
    </w:p>
    <w:tbl>
      <w:tblPr>
        <w:tblW w:w="0" w:type="auto"/>
        <w:tblInd w:w="1200" w:type="dxa"/>
        <w:tblLayout w:type="fixed"/>
        <w:tblCellMar>
          <w:left w:w="0" w:type="dxa"/>
          <w:right w:w="0" w:type="dxa"/>
        </w:tblCellMar>
        <w:tblLook w:val="0000"/>
      </w:tblPr>
      <w:tblGrid>
        <w:gridCol w:w="520"/>
        <w:gridCol w:w="1440"/>
        <w:gridCol w:w="2980"/>
        <w:gridCol w:w="20"/>
      </w:tblGrid>
      <w:tr w:rsidR="003323E4" w:rsidRPr="00AF16BC">
        <w:trPr>
          <w:trHeight w:val="285"/>
        </w:trPr>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4"/>
                <w:szCs w:val="24"/>
              </w:rPr>
            </w:pPr>
          </w:p>
        </w:tc>
        <w:tc>
          <w:tcPr>
            <w:tcW w:w="144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340"/>
              <w:rPr>
                <w:rFonts w:ascii="Times New Roman" w:hAnsi="Times New Roman"/>
                <w:sz w:val="24"/>
                <w:szCs w:val="24"/>
              </w:rPr>
            </w:pPr>
            <w:r w:rsidRPr="00AF16BC">
              <w:rPr>
                <w:rFonts w:ascii="Times New Roman" w:hAnsi="Times New Roman"/>
                <w:i/>
                <w:iCs/>
                <w:sz w:val="20"/>
                <w:szCs w:val="20"/>
              </w:rPr>
              <w:t>L</w:t>
            </w:r>
          </w:p>
        </w:tc>
        <w:tc>
          <w:tcPr>
            <w:tcW w:w="29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2720"/>
              <w:rPr>
                <w:rFonts w:ascii="Times New Roman" w:hAnsi="Times New Roman"/>
                <w:sz w:val="24"/>
                <w:szCs w:val="24"/>
              </w:rPr>
            </w:pPr>
            <w:r w:rsidRPr="00AF16BC">
              <w:rPr>
                <w:rFonts w:ascii="Arial" w:hAnsi="Arial" w:cs="Arial"/>
                <w:w w:val="97"/>
                <w:sz w:val="20"/>
                <w:szCs w:val="20"/>
              </w:rPr>
              <w:t>Ай</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927"/>
        </w:trPr>
        <w:tc>
          <w:tcPr>
            <w:tcW w:w="5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rPr>
                <w:rFonts w:ascii="Times New Roman" w:hAnsi="Times New Roman"/>
                <w:sz w:val="24"/>
                <w:szCs w:val="24"/>
              </w:rPr>
            </w:pPr>
            <w:r w:rsidRPr="00AF16BC">
              <w:rPr>
                <w:rFonts w:ascii="Arial" w:hAnsi="Arial" w:cs="Arial"/>
                <w:sz w:val="20"/>
                <w:szCs w:val="20"/>
              </w:rPr>
              <w:t>F</w:t>
            </w:r>
            <w:r w:rsidRPr="00AF16BC">
              <w:rPr>
                <w:rFonts w:ascii="Arial" w:hAnsi="Arial" w:cs="Arial"/>
                <w:sz w:val="12"/>
                <w:szCs w:val="12"/>
              </w:rPr>
              <w:t>2</w:t>
            </w:r>
          </w:p>
        </w:tc>
        <w:tc>
          <w:tcPr>
            <w:tcW w:w="144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0"/>
              <w:rPr>
                <w:rFonts w:ascii="Times New Roman" w:hAnsi="Times New Roman"/>
                <w:sz w:val="24"/>
                <w:szCs w:val="24"/>
              </w:rPr>
            </w:pPr>
            <w:r w:rsidRPr="00AF16BC">
              <w:rPr>
                <w:rFonts w:ascii="Arial" w:hAnsi="Arial" w:cs="Arial"/>
                <w:sz w:val="20"/>
                <w:szCs w:val="20"/>
              </w:rPr>
              <w:t>F</w:t>
            </w:r>
          </w:p>
        </w:tc>
        <w:tc>
          <w:tcPr>
            <w:tcW w:w="29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720"/>
              <w:rPr>
                <w:rFonts w:ascii="Times New Roman" w:hAnsi="Times New Roman"/>
                <w:sz w:val="24"/>
                <w:szCs w:val="24"/>
              </w:rPr>
            </w:pPr>
            <w:r w:rsidRPr="00AF16BC">
              <w:rPr>
                <w:rFonts w:ascii="Arial" w:hAnsi="Arial" w:cs="Arial"/>
                <w:sz w:val="20"/>
                <w:szCs w:val="20"/>
              </w:rPr>
              <w:t>F</w:t>
            </w:r>
            <w:r w:rsidRPr="00AF16BC">
              <w:rPr>
                <w:rFonts w:ascii="Arial" w:hAnsi="Arial" w:cs="Arial"/>
                <w:sz w:val="12"/>
                <w:szCs w:val="12"/>
              </w:rPr>
              <w:t>1</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43"/>
        </w:trPr>
        <w:tc>
          <w:tcPr>
            <w:tcW w:w="52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144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29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3323E4">
      <w:pPr>
        <w:widowControl w:val="0"/>
        <w:autoSpaceDE w:val="0"/>
        <w:autoSpaceDN w:val="0"/>
        <w:adjustRightInd w:val="0"/>
        <w:spacing w:after="0" w:line="176"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700"/>
        <w:rPr>
          <w:rFonts w:ascii="Times New Roman" w:hAnsi="Times New Roman"/>
          <w:sz w:val="24"/>
          <w:szCs w:val="24"/>
        </w:rPr>
      </w:pPr>
      <w:r>
        <w:rPr>
          <w:rFonts w:ascii="Arial" w:hAnsi="Arial" w:cs="Arial"/>
          <w:sz w:val="20"/>
          <w:szCs w:val="20"/>
        </w:rPr>
        <w:t>Жер</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89"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1180"/>
        <w:rPr>
          <w:rFonts w:ascii="Times New Roman" w:hAnsi="Times New Roman"/>
          <w:sz w:val="24"/>
          <w:szCs w:val="24"/>
        </w:rPr>
      </w:pPr>
      <w:r>
        <w:rPr>
          <w:rFonts w:ascii="Arial" w:hAnsi="Arial" w:cs="Arial"/>
          <w:i/>
          <w:iCs/>
          <w:sz w:val="24"/>
          <w:szCs w:val="24"/>
        </w:rPr>
        <w:t>22-сурет. Айдың прецессиялық әсері</w:t>
      </w:r>
    </w:p>
    <w:p w:rsidR="003323E4" w:rsidRDefault="00A3036D">
      <w:pPr>
        <w:widowControl w:val="0"/>
        <w:autoSpaceDE w:val="0"/>
        <w:autoSpaceDN w:val="0"/>
        <w:adjustRightInd w:val="0"/>
        <w:spacing w:after="0" w:line="98" w:lineRule="exact"/>
        <w:rPr>
          <w:rFonts w:ascii="Times New Roman" w:hAnsi="Times New Roman"/>
          <w:sz w:val="24"/>
          <w:szCs w:val="24"/>
        </w:rPr>
      </w:pPr>
      <w:r w:rsidRPr="00A3036D">
        <w:rPr>
          <w:noProof/>
        </w:rPr>
        <w:pict>
          <v:shape id="_x0000_s1190" type="#_x0000_t75" style="position:absolute;margin-left:9.9pt;margin-top:6.5pt;width:8.6pt;height:4pt;z-index:-15" o:allowincell="f">
            <v:imagedata r:id="rId117" o:title=""/>
          </v:shape>
        </w:pict>
      </w:r>
    </w:p>
    <w:p w:rsidR="003323E4" w:rsidRDefault="00281624">
      <w:pPr>
        <w:widowControl w:val="0"/>
        <w:autoSpaceDE w:val="0"/>
        <w:autoSpaceDN w:val="0"/>
        <w:adjustRightInd w:val="0"/>
        <w:spacing w:after="0" w:line="240" w:lineRule="auto"/>
        <w:ind w:left="60"/>
        <w:rPr>
          <w:rFonts w:ascii="Times New Roman" w:hAnsi="Times New Roman"/>
          <w:sz w:val="24"/>
          <w:szCs w:val="24"/>
        </w:rPr>
      </w:pPr>
      <w:r>
        <w:rPr>
          <w:rFonts w:ascii="Times New Roman" w:hAnsi="Times New Roman"/>
          <w:i/>
          <w:iCs/>
          <w:sz w:val="24"/>
          <w:szCs w:val="24"/>
          <w:u w:val="single"/>
        </w:rPr>
        <w:t>d L</w:t>
      </w:r>
    </w:p>
    <w:p w:rsidR="003323E4" w:rsidRDefault="00281624">
      <w:pPr>
        <w:widowControl w:val="0"/>
        <w:overflowPunct w:val="0"/>
        <w:autoSpaceDE w:val="0"/>
        <w:autoSpaceDN w:val="0"/>
        <w:adjustRightInd w:val="0"/>
        <w:spacing w:after="0" w:line="250" w:lineRule="auto"/>
        <w:ind w:firstLine="102"/>
        <w:jc w:val="both"/>
        <w:rPr>
          <w:rFonts w:ascii="Times New Roman" w:hAnsi="Times New Roman"/>
          <w:sz w:val="24"/>
          <w:szCs w:val="24"/>
        </w:rPr>
      </w:pPr>
      <w:r>
        <w:rPr>
          <w:rFonts w:ascii="Times New Roman" w:hAnsi="Times New Roman"/>
          <w:i/>
          <w:iCs/>
          <w:sz w:val="40"/>
          <w:szCs w:val="40"/>
          <w:vertAlign w:val="subscript"/>
        </w:rPr>
        <w:t>dt</w:t>
      </w:r>
      <w:r>
        <w:rPr>
          <w:rFonts w:ascii="Arial" w:hAnsi="Arial" w:cs="Arial"/>
          <w:sz w:val="21"/>
          <w:szCs w:val="21"/>
        </w:rPr>
        <w:t xml:space="preserve"> - L векторының ұшының жылдамдығы деп қарастырсақ, онда осы жылдамдықтың бағыты </w:t>
      </w:r>
      <w:r>
        <w:rPr>
          <w:rFonts w:ascii="Times New Roman" w:hAnsi="Times New Roman"/>
          <w:i/>
          <w:iCs/>
          <w:sz w:val="21"/>
          <w:szCs w:val="21"/>
        </w:rPr>
        <w:t>M</w:t>
      </w:r>
      <w:r>
        <w:rPr>
          <w:rFonts w:ascii="Arial" w:hAnsi="Arial" w:cs="Arial"/>
          <w:sz w:val="21"/>
          <w:szCs w:val="21"/>
        </w:rPr>
        <w:t xml:space="preserve"> –ге параллель. Олай болса Жердің осі де осы вектор сияқты орын ауыстырып, эклиптика осін айналып, кеңістікте конус сызады (23-су</w:t>
      </w:r>
      <w:r>
        <w:rPr>
          <w:rFonts w:ascii="Times New Roman" w:hAnsi="Times New Roman"/>
          <w:sz w:val="21"/>
          <w:szCs w:val="21"/>
        </w:rPr>
        <w:t>-</w:t>
      </w:r>
      <w:r>
        <w:rPr>
          <w:rFonts w:ascii="Arial" w:hAnsi="Arial" w:cs="Arial"/>
          <w:sz w:val="21"/>
          <w:szCs w:val="21"/>
        </w:rPr>
        <w:t xml:space="preserve">рет). Жер осінің мұндай қозғалысы </w:t>
      </w:r>
      <w:r>
        <w:rPr>
          <w:rFonts w:ascii="Arial" w:hAnsi="Arial" w:cs="Arial"/>
          <w:i/>
          <w:iCs/>
          <w:sz w:val="21"/>
          <w:szCs w:val="21"/>
        </w:rPr>
        <w:t>прецессия</w:t>
      </w:r>
      <w:r>
        <w:rPr>
          <w:rFonts w:ascii="Arial" w:hAnsi="Arial" w:cs="Arial"/>
          <w:sz w:val="21"/>
          <w:szCs w:val="21"/>
        </w:rPr>
        <w:t xml:space="preserve"> деп аталады.</w:t>
      </w:r>
    </w:p>
    <w:p w:rsidR="003323E4" w:rsidRDefault="00A3036D">
      <w:pPr>
        <w:widowControl w:val="0"/>
        <w:autoSpaceDE w:val="0"/>
        <w:autoSpaceDN w:val="0"/>
        <w:adjustRightInd w:val="0"/>
        <w:spacing w:after="0" w:line="109" w:lineRule="exact"/>
        <w:rPr>
          <w:rFonts w:ascii="Times New Roman" w:hAnsi="Times New Roman"/>
          <w:sz w:val="24"/>
          <w:szCs w:val="24"/>
        </w:rPr>
      </w:pPr>
      <w:r w:rsidRPr="00A3036D">
        <w:rPr>
          <w:noProof/>
        </w:rPr>
        <w:pict>
          <v:shape id="_x0000_s1191" type="#_x0000_t75" style="position:absolute;margin-left:183.95pt;margin-top:-58.05pt;width:13.4pt;height:4pt;z-index:-14" o:allowincell="f">
            <v:imagedata r:id="rId118" o:title=""/>
          </v:shape>
        </w:pict>
      </w:r>
    </w:p>
    <w:p w:rsidR="003323E4" w:rsidRDefault="00281624">
      <w:pPr>
        <w:widowControl w:val="0"/>
        <w:autoSpaceDE w:val="0"/>
        <w:autoSpaceDN w:val="0"/>
        <w:adjustRightInd w:val="0"/>
        <w:spacing w:after="0" w:line="240" w:lineRule="auto"/>
        <w:ind w:left="3020"/>
        <w:rPr>
          <w:rFonts w:ascii="Times New Roman" w:hAnsi="Times New Roman"/>
          <w:sz w:val="24"/>
          <w:szCs w:val="24"/>
        </w:rPr>
      </w:pPr>
      <w:r>
        <w:rPr>
          <w:rFonts w:ascii="Arial" w:hAnsi="Arial" w:cs="Arial"/>
          <w:sz w:val="16"/>
          <w:szCs w:val="16"/>
        </w:rPr>
        <w:t>П Эклиптика</w:t>
      </w:r>
    </w:p>
    <w:p w:rsidR="003323E4" w:rsidRDefault="00A3036D">
      <w:pPr>
        <w:widowControl w:val="0"/>
        <w:autoSpaceDE w:val="0"/>
        <w:autoSpaceDN w:val="0"/>
        <w:adjustRightInd w:val="0"/>
        <w:spacing w:after="0" w:line="213" w:lineRule="exact"/>
        <w:rPr>
          <w:rFonts w:ascii="Times New Roman" w:hAnsi="Times New Roman"/>
          <w:sz w:val="24"/>
          <w:szCs w:val="24"/>
        </w:rPr>
      </w:pPr>
      <w:r w:rsidRPr="00A3036D">
        <w:rPr>
          <w:noProof/>
        </w:rPr>
        <w:pict>
          <v:shape id="_x0000_s1192" type="#_x0000_t75" style="position:absolute;margin-left:40.6pt;margin-top:3.25pt;width:226.75pt;height:170.3pt;z-index:-13" o:allowincell="f">
            <v:imagedata r:id="rId119" o:title=""/>
          </v:shape>
        </w:pict>
      </w:r>
    </w:p>
    <w:p w:rsidR="003323E4" w:rsidRDefault="00281624">
      <w:pPr>
        <w:widowControl w:val="0"/>
        <w:autoSpaceDE w:val="0"/>
        <w:autoSpaceDN w:val="0"/>
        <w:adjustRightInd w:val="0"/>
        <w:spacing w:after="0" w:line="240" w:lineRule="auto"/>
        <w:ind w:left="4240"/>
        <w:rPr>
          <w:rFonts w:ascii="Times New Roman" w:hAnsi="Times New Roman"/>
          <w:sz w:val="24"/>
          <w:szCs w:val="24"/>
        </w:rPr>
      </w:pPr>
      <w:r>
        <w:rPr>
          <w:rFonts w:ascii="Arial" w:hAnsi="Arial" w:cs="Arial"/>
          <w:sz w:val="16"/>
          <w:szCs w:val="16"/>
        </w:rPr>
        <w:t>Р</w:t>
      </w: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00" w:lineRule="exact"/>
        <w:rPr>
          <w:rFonts w:ascii="Times New Roman" w:hAnsi="Times New Roman"/>
          <w:sz w:val="24"/>
          <w:szCs w:val="24"/>
        </w:rPr>
      </w:pPr>
    </w:p>
    <w:p w:rsidR="003323E4" w:rsidRDefault="003323E4">
      <w:pPr>
        <w:widowControl w:val="0"/>
        <w:autoSpaceDE w:val="0"/>
        <w:autoSpaceDN w:val="0"/>
        <w:adjustRightInd w:val="0"/>
        <w:spacing w:after="0" w:line="297"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3200"/>
        <w:rPr>
          <w:rFonts w:ascii="Times New Roman" w:hAnsi="Times New Roman"/>
          <w:sz w:val="24"/>
          <w:szCs w:val="24"/>
        </w:rPr>
      </w:pPr>
      <w:r>
        <w:rPr>
          <w:rFonts w:ascii="Arial" w:hAnsi="Arial" w:cs="Arial"/>
          <w:sz w:val="16"/>
          <w:szCs w:val="16"/>
        </w:rPr>
        <w:t>Эклиптика</w:t>
      </w:r>
    </w:p>
    <w:p w:rsidR="003323E4" w:rsidRDefault="003323E4">
      <w:pPr>
        <w:widowControl w:val="0"/>
        <w:autoSpaceDE w:val="0"/>
        <w:autoSpaceDN w:val="0"/>
        <w:adjustRightInd w:val="0"/>
        <w:spacing w:after="0" w:line="116" w:lineRule="exact"/>
        <w:rPr>
          <w:rFonts w:ascii="Times New Roman" w:hAnsi="Times New Roman"/>
          <w:sz w:val="24"/>
          <w:szCs w:val="24"/>
        </w:rPr>
      </w:pPr>
    </w:p>
    <w:p w:rsidR="003323E4" w:rsidRPr="00723F4B" w:rsidRDefault="00281624">
      <w:pPr>
        <w:widowControl w:val="0"/>
        <w:autoSpaceDE w:val="0"/>
        <w:autoSpaceDN w:val="0"/>
        <w:adjustRightInd w:val="0"/>
        <w:spacing w:after="0" w:line="240" w:lineRule="auto"/>
        <w:ind w:left="3300"/>
        <w:rPr>
          <w:rFonts w:ascii="Times New Roman" w:hAnsi="Times New Roman"/>
          <w:sz w:val="24"/>
          <w:szCs w:val="24"/>
          <w:lang w:val="ru-RU"/>
        </w:rPr>
      </w:pPr>
      <w:r w:rsidRPr="00723F4B">
        <w:rPr>
          <w:rFonts w:ascii="Arial" w:hAnsi="Arial" w:cs="Arial"/>
          <w:sz w:val="16"/>
          <w:szCs w:val="16"/>
          <w:lang w:val="ru-RU"/>
        </w:rPr>
        <w:t>Жер</w:t>
      </w: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400"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1320"/>
        <w:rPr>
          <w:rFonts w:ascii="Times New Roman" w:hAnsi="Times New Roman"/>
          <w:sz w:val="24"/>
          <w:szCs w:val="24"/>
          <w:lang w:val="ru-RU"/>
        </w:rPr>
      </w:pPr>
      <w:r w:rsidRPr="00723F4B">
        <w:rPr>
          <w:rFonts w:ascii="Arial" w:hAnsi="Arial" w:cs="Arial"/>
          <w:i/>
          <w:iCs/>
          <w:sz w:val="24"/>
          <w:szCs w:val="24"/>
          <w:lang w:val="ru-RU"/>
        </w:rPr>
        <w:t>23-сурет. Жер осінің прецессиясы</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161"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222"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188</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161" w:right="3960" w:bottom="435" w:left="414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lang w:val="ru-RU"/>
        </w:rPr>
      </w:pPr>
      <w:bookmarkStart w:id="186" w:name="page377"/>
      <w:bookmarkEnd w:id="186"/>
      <w:r w:rsidRPr="00723F4B">
        <w:rPr>
          <w:rFonts w:ascii="Arial" w:hAnsi="Arial" w:cs="Arial"/>
          <w:sz w:val="24"/>
          <w:szCs w:val="24"/>
          <w:lang w:val="ru-RU"/>
        </w:rPr>
        <w:lastRenderedPageBreak/>
        <w:t>Осындай талдауды Жер мен Күнге қолданып, бұл жағдайда да прецессия пайда болатынын көруге болады. Бірақ Күннің белдеудің қарама-қарсы нүктелерін тартатын күштерінің айырмасы шамалы болатындықтан, Күн прецес</w:t>
      </w:r>
      <w:r w:rsidRPr="00723F4B">
        <w:rPr>
          <w:rFonts w:ascii="Times New Roman" w:hAnsi="Times New Roman"/>
          <w:sz w:val="24"/>
          <w:szCs w:val="24"/>
          <w:lang w:val="ru-RU"/>
        </w:rPr>
        <w:t>-</w:t>
      </w:r>
      <w:r w:rsidRPr="00723F4B">
        <w:rPr>
          <w:rFonts w:ascii="Arial" w:hAnsi="Arial" w:cs="Arial"/>
          <w:sz w:val="24"/>
          <w:szCs w:val="24"/>
          <w:lang w:val="ru-RU"/>
        </w:rPr>
        <w:t>сиясы да әлсіз болады.</w:t>
      </w:r>
    </w:p>
    <w:p w:rsidR="003323E4" w:rsidRPr="00723F4B"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5" w:lineRule="auto"/>
        <w:ind w:firstLine="397"/>
        <w:jc w:val="both"/>
        <w:rPr>
          <w:rFonts w:ascii="Times New Roman" w:hAnsi="Times New Roman"/>
          <w:sz w:val="24"/>
          <w:szCs w:val="24"/>
          <w:lang w:val="ru-RU"/>
        </w:rPr>
      </w:pPr>
      <w:r w:rsidRPr="00723F4B">
        <w:rPr>
          <w:rFonts w:ascii="Arial" w:hAnsi="Arial" w:cs="Arial"/>
          <w:lang w:val="ru-RU"/>
        </w:rPr>
        <w:t xml:space="preserve">Күн және Айдың прецессиялық күштерінің бағыттары әрқашан өзгеріп тұрады, өйткені Айдың орбитасының эклиптикамен салыстырғанда орналасуы өзгеріп тұрады. Сондықтан М моментінің шамасы да, бағыты да өзгеріп тұрады. Жер осі прецессиялық конустың бетінің маңында тербеліп тұрады. Бұл тербелістерді </w:t>
      </w:r>
      <w:r w:rsidRPr="00723F4B">
        <w:rPr>
          <w:rFonts w:ascii="Arial" w:hAnsi="Arial" w:cs="Arial"/>
          <w:i/>
          <w:iCs/>
          <w:lang w:val="ru-RU"/>
        </w:rPr>
        <w:t>нутация</w:t>
      </w:r>
      <w:r w:rsidRPr="00723F4B">
        <w:rPr>
          <w:rFonts w:ascii="Arial" w:hAnsi="Arial" w:cs="Arial"/>
          <w:lang w:val="ru-RU"/>
        </w:rPr>
        <w:t xml:space="preserve"> деп атайды. Жер осі прецессиясының қайталану­ периоды 26000 жыл. Прецессиялық қозғалыстың салдарынан </w:t>
      </w:r>
      <w:r>
        <w:rPr>
          <w:rFonts w:ascii="Wingdings" w:hAnsi="Wingdings" w:cs="Wingdings"/>
          <w:b/>
          <w:bCs/>
        </w:rPr>
        <w:t></w:t>
      </w:r>
      <w:r w:rsidRPr="00723F4B">
        <w:rPr>
          <w:rFonts w:ascii="Arial" w:hAnsi="Arial" w:cs="Arial"/>
          <w:lang w:val="ru-RU"/>
        </w:rPr>
        <w:t xml:space="preserve"> (көктемгі күн мен түн теңесу нүктесі - аспан экваторымен эклиптиканың қиылысу нүктелерінің бірі) Күннің эклиптикадағы жылдық қозғалысының бағыты бойынша біртіндеп жылжиды. Бұл жылжу шамасы: 1 жылда</w:t>
      </w:r>
    </w:p>
    <w:p w:rsidR="003323E4" w:rsidRPr="00723F4B" w:rsidRDefault="00281624">
      <w:pPr>
        <w:widowControl w:val="0"/>
        <w:autoSpaceDE w:val="0"/>
        <w:autoSpaceDN w:val="0"/>
        <w:adjustRightInd w:val="0"/>
        <w:spacing w:after="0" w:line="180" w:lineRule="auto"/>
        <w:ind w:left="2460"/>
        <w:rPr>
          <w:rFonts w:ascii="Times New Roman" w:hAnsi="Times New Roman"/>
          <w:sz w:val="24"/>
          <w:szCs w:val="24"/>
          <w:lang w:val="ru-RU"/>
        </w:rPr>
      </w:pPr>
      <w:r w:rsidRPr="00723F4B">
        <w:rPr>
          <w:rFonts w:ascii="Times New Roman" w:hAnsi="Times New Roman"/>
          <w:sz w:val="23"/>
          <w:szCs w:val="23"/>
          <w:lang w:val="ru-RU"/>
        </w:rPr>
        <w:t>360</w:t>
      </w:r>
      <w:r w:rsidRPr="00723F4B">
        <w:rPr>
          <w:rFonts w:ascii="Times New Roman" w:hAnsi="Times New Roman"/>
          <w:sz w:val="27"/>
          <w:szCs w:val="27"/>
          <w:vertAlign w:val="superscript"/>
          <w:lang w:val="ru-RU"/>
        </w:rPr>
        <w:t>0</w:t>
      </w:r>
      <w:r w:rsidRPr="00723F4B">
        <w:rPr>
          <w:rFonts w:ascii="Times New Roman" w:hAnsi="Times New Roman"/>
          <w:sz w:val="23"/>
          <w:szCs w:val="23"/>
          <w:lang w:val="ru-RU"/>
        </w:rPr>
        <w:t xml:space="preserve">   </w:t>
      </w:r>
      <w:r w:rsidRPr="00723F4B">
        <w:rPr>
          <w:rFonts w:ascii="Arial" w:hAnsi="Arial" w:cs="Arial"/>
          <w:sz w:val="46"/>
          <w:szCs w:val="46"/>
          <w:vertAlign w:val="subscript"/>
          <w:lang w:val="ru-RU"/>
        </w:rPr>
        <w:t>=</w:t>
      </w:r>
      <w:r w:rsidRPr="00723F4B">
        <w:rPr>
          <w:rFonts w:ascii="Times New Roman" w:hAnsi="Times New Roman"/>
          <w:sz w:val="23"/>
          <w:szCs w:val="23"/>
          <w:lang w:val="ru-RU"/>
        </w:rPr>
        <w:t xml:space="preserve"> </w:t>
      </w:r>
      <w:r w:rsidRPr="00723F4B">
        <w:rPr>
          <w:rFonts w:ascii="Times New Roman" w:hAnsi="Times New Roman"/>
          <w:sz w:val="46"/>
          <w:szCs w:val="46"/>
          <w:vertAlign w:val="subscript"/>
          <w:lang w:val="ru-RU"/>
        </w:rPr>
        <w:t>50</w:t>
      </w:r>
      <w:r w:rsidRPr="00723F4B">
        <w:rPr>
          <w:rFonts w:ascii="Times New Roman" w:hAnsi="Times New Roman"/>
          <w:sz w:val="14"/>
          <w:szCs w:val="14"/>
          <w:lang w:val="ru-RU"/>
        </w:rPr>
        <w:t>''</w:t>
      </w:r>
      <w:r w:rsidRPr="00723F4B">
        <w:rPr>
          <w:rFonts w:ascii="Times New Roman" w:hAnsi="Times New Roman"/>
          <w:sz w:val="23"/>
          <w:szCs w:val="23"/>
          <w:lang w:val="ru-RU"/>
        </w:rPr>
        <w:t xml:space="preserve"> </w:t>
      </w:r>
      <w:r w:rsidRPr="00723F4B">
        <w:rPr>
          <w:rFonts w:ascii="Arial" w:hAnsi="Arial" w:cs="Arial"/>
          <w:sz w:val="46"/>
          <w:szCs w:val="46"/>
          <w:vertAlign w:val="subscript"/>
          <w:lang w:val="ru-RU"/>
        </w:rPr>
        <w:t>,</w:t>
      </w:r>
      <w:r w:rsidRPr="00723F4B">
        <w:rPr>
          <w:rFonts w:ascii="Times New Roman" w:hAnsi="Times New Roman"/>
          <w:sz w:val="46"/>
          <w:szCs w:val="46"/>
          <w:vertAlign w:val="subscript"/>
          <w:lang w:val="ru-RU"/>
        </w:rPr>
        <w:t>2</w:t>
      </w:r>
    </w:p>
    <w:p w:rsidR="003323E4" w:rsidRPr="00723F4B" w:rsidRDefault="00A3036D">
      <w:pPr>
        <w:widowControl w:val="0"/>
        <w:autoSpaceDE w:val="0"/>
        <w:autoSpaceDN w:val="0"/>
        <w:adjustRightInd w:val="0"/>
        <w:spacing w:after="0" w:line="2" w:lineRule="exact"/>
        <w:rPr>
          <w:rFonts w:ascii="Times New Roman" w:hAnsi="Times New Roman"/>
          <w:sz w:val="24"/>
          <w:szCs w:val="24"/>
          <w:lang w:val="ru-RU"/>
        </w:rPr>
      </w:pPr>
      <w:r w:rsidRPr="00A3036D">
        <w:rPr>
          <w:noProof/>
        </w:rPr>
        <w:pict>
          <v:line id="_x0000_s1193" style="position:absolute;z-index:-12" from="118.9pt,-.15pt" to="150.15pt,-.15pt" o:allowincell="f" strokeweight=".17708mm"/>
        </w:pict>
      </w:r>
    </w:p>
    <w:p w:rsidR="003323E4" w:rsidRPr="00723F4B" w:rsidRDefault="00281624">
      <w:pPr>
        <w:widowControl w:val="0"/>
        <w:autoSpaceDE w:val="0"/>
        <w:autoSpaceDN w:val="0"/>
        <w:adjustRightInd w:val="0"/>
        <w:spacing w:after="0" w:line="240" w:lineRule="auto"/>
        <w:ind w:left="2400"/>
        <w:rPr>
          <w:rFonts w:ascii="Times New Roman" w:hAnsi="Times New Roman"/>
          <w:sz w:val="24"/>
          <w:szCs w:val="24"/>
          <w:lang w:val="ru-RU"/>
        </w:rPr>
      </w:pPr>
      <w:r w:rsidRPr="00723F4B">
        <w:rPr>
          <w:rFonts w:ascii="Times New Roman" w:hAnsi="Times New Roman"/>
          <w:sz w:val="24"/>
          <w:szCs w:val="24"/>
          <w:lang w:val="ru-RU"/>
        </w:rPr>
        <w:t>26000</w:t>
      </w:r>
    </w:p>
    <w:p w:rsidR="003323E4" w:rsidRPr="00723F4B" w:rsidRDefault="003323E4">
      <w:pPr>
        <w:widowControl w:val="0"/>
        <w:autoSpaceDE w:val="0"/>
        <w:autoSpaceDN w:val="0"/>
        <w:adjustRightInd w:val="0"/>
        <w:spacing w:after="0" w:line="121"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723F4B">
        <w:rPr>
          <w:rFonts w:ascii="Arial" w:hAnsi="Arial" w:cs="Arial"/>
          <w:sz w:val="21"/>
          <w:szCs w:val="21"/>
          <w:lang w:val="ru-RU"/>
        </w:rPr>
        <w:t xml:space="preserve">Сонымен, </w:t>
      </w:r>
      <w:r>
        <w:rPr>
          <w:rFonts w:ascii="Wingdings" w:hAnsi="Wingdings" w:cs="Wingdings"/>
          <w:b/>
          <w:bCs/>
          <w:sz w:val="21"/>
          <w:szCs w:val="21"/>
        </w:rPr>
        <w:t></w:t>
      </w:r>
      <w:r w:rsidRPr="00723F4B">
        <w:rPr>
          <w:rFonts w:ascii="Arial" w:hAnsi="Arial" w:cs="Arial"/>
          <w:sz w:val="21"/>
          <w:szCs w:val="21"/>
          <w:lang w:val="ru-RU"/>
        </w:rPr>
        <w:t xml:space="preserve"> нүктесі бір зодиактық шоқжұлдыздан екін­­­</w:t>
      </w:r>
    </w:p>
    <w:p w:rsidR="003323E4" w:rsidRPr="00723F4B" w:rsidRDefault="003323E4">
      <w:pPr>
        <w:widowControl w:val="0"/>
        <w:autoSpaceDE w:val="0"/>
        <w:autoSpaceDN w:val="0"/>
        <w:adjustRightInd w:val="0"/>
        <w:spacing w:after="0" w:line="47"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3" w:lineRule="auto"/>
        <w:jc w:val="both"/>
        <w:rPr>
          <w:rFonts w:ascii="Times New Roman" w:hAnsi="Times New Roman"/>
          <w:sz w:val="24"/>
          <w:szCs w:val="24"/>
          <w:lang w:val="ru-RU"/>
        </w:rPr>
      </w:pPr>
      <w:r w:rsidRPr="00723F4B">
        <w:rPr>
          <w:rFonts w:ascii="Arial" w:hAnsi="Arial" w:cs="Arial"/>
          <w:lang w:val="ru-RU"/>
        </w:rPr>
        <w:t xml:space="preserve">шісіне­ орын ауыстырып біздің заманымыздан бергі уақытта Тоқты шоқжұлдызынан Балықтар шоқжұлдызына көшті. Осы қозғалыстың салдарынан тропикалық жыл, яғни Күн центрінің </w:t>
      </w:r>
      <w:r>
        <w:rPr>
          <w:rFonts w:ascii="Wingdings" w:hAnsi="Wingdings" w:cs="Wingdings"/>
          <w:b/>
          <w:bCs/>
        </w:rPr>
        <w:t></w:t>
      </w:r>
      <w:r w:rsidRPr="00723F4B">
        <w:rPr>
          <w:rFonts w:ascii="Arial" w:hAnsi="Arial" w:cs="Arial"/>
          <w:lang w:val="ru-RU"/>
        </w:rPr>
        <w:t xml:space="preserve"> нүктесінен өту периоды жұлдыздық жылмен, яғни Күннің эклиптиканы толық айналып шығуына кететін уақытпен, салыстырғанда қысқа болады.</w:t>
      </w:r>
    </w:p>
    <w:p w:rsidR="003323E4" w:rsidRPr="00723F4B"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97" w:lineRule="auto"/>
        <w:ind w:firstLine="397"/>
        <w:jc w:val="both"/>
        <w:rPr>
          <w:rFonts w:ascii="Times New Roman" w:hAnsi="Times New Roman"/>
          <w:sz w:val="24"/>
          <w:szCs w:val="24"/>
          <w:lang w:val="ru-RU"/>
        </w:rPr>
      </w:pPr>
      <w:r w:rsidRPr="00723F4B">
        <w:rPr>
          <w:rFonts w:ascii="Arial" w:hAnsi="Arial" w:cs="Arial"/>
          <w:sz w:val="21"/>
          <w:szCs w:val="21"/>
          <w:lang w:val="ru-RU"/>
        </w:rPr>
        <w:t>Прецессиялық қозғалыс – дүние осінің орнының өзгеруіне де себепші болады. Сол себепті дүние полюстері жұлдыздардың ішінде орын ауыстырып 26000 жыл ішінде жұлдызды аспанда бір үлкен шеңбер бойымен орын ауысты</w:t>
      </w:r>
      <w:r w:rsidRPr="00723F4B">
        <w:rPr>
          <w:rFonts w:ascii="Times New Roman" w:hAnsi="Times New Roman"/>
          <w:sz w:val="21"/>
          <w:szCs w:val="21"/>
          <w:lang w:val="ru-RU"/>
        </w:rPr>
        <w:t>-</w:t>
      </w:r>
      <w:r w:rsidRPr="00723F4B">
        <w:rPr>
          <w:rFonts w:ascii="Arial" w:hAnsi="Arial" w:cs="Arial"/>
          <w:sz w:val="21"/>
          <w:szCs w:val="21"/>
          <w:lang w:val="ru-RU"/>
        </w:rPr>
        <w:t xml:space="preserve">рады. Қазір Кіші аюдың </w:t>
      </w:r>
      <w:r>
        <w:rPr>
          <w:rFonts w:ascii="Arial" w:hAnsi="Arial" w:cs="Arial"/>
          <w:sz w:val="21"/>
          <w:szCs w:val="21"/>
        </w:rPr>
        <w:t>a</w:t>
      </w:r>
      <w:r w:rsidRPr="00723F4B">
        <w:rPr>
          <w:rFonts w:ascii="Arial" w:hAnsi="Arial" w:cs="Arial"/>
          <w:sz w:val="21"/>
          <w:szCs w:val="21"/>
          <w:lang w:val="ru-RU"/>
        </w:rPr>
        <w:t xml:space="preserve"> жұлдызы маңында орналасқан, 13000 жылдан кейін Лира шоқжұдызының Вега жұлдызы­ ның маңында орналасады. Бірнеше мың жылдан кейін</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260" w:bottom="435" w:left="1020" w:header="720" w:footer="720" w:gutter="0"/>
          <w:cols w:space="720" w:equalWidth="0">
            <w:col w:w="6120"/>
          </w:cols>
          <w:noEndnote/>
        </w:sectPr>
      </w:pPr>
    </w:p>
    <w:p w:rsidR="003323E4" w:rsidRPr="00723F4B" w:rsidRDefault="003323E4">
      <w:pPr>
        <w:widowControl w:val="0"/>
        <w:autoSpaceDE w:val="0"/>
        <w:autoSpaceDN w:val="0"/>
        <w:adjustRightInd w:val="0"/>
        <w:spacing w:after="0" w:line="80"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189</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4120" w:bottom="435" w:left="398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85" w:lineRule="auto"/>
        <w:jc w:val="both"/>
        <w:rPr>
          <w:rFonts w:ascii="Times New Roman" w:hAnsi="Times New Roman"/>
          <w:sz w:val="24"/>
          <w:szCs w:val="24"/>
          <w:lang w:val="ru-RU"/>
        </w:rPr>
      </w:pPr>
      <w:bookmarkStart w:id="187" w:name="page379"/>
      <w:bookmarkEnd w:id="187"/>
      <w:r w:rsidRPr="00723F4B">
        <w:rPr>
          <w:rFonts w:ascii="Arial" w:hAnsi="Arial" w:cs="Arial"/>
          <w:sz w:val="21"/>
          <w:szCs w:val="21"/>
          <w:lang w:val="ru-RU"/>
        </w:rPr>
        <w:lastRenderedPageBreak/>
        <w:t>біздің ендіктерде тұрып, Үшарқар-таразы шоқжұлдызын көруден қаламыз. Бірақ, бұрын көрінбей жүрген Оңтүстік Крест шоқжұлдызы көріне бастайды. Планеталардың әсерінен де прецессия құбылысы болады. Бұның салдары</w:t>
      </w:r>
      <w:r w:rsidRPr="00723F4B">
        <w:rPr>
          <w:rFonts w:ascii="Times New Roman" w:hAnsi="Times New Roman"/>
          <w:sz w:val="21"/>
          <w:szCs w:val="21"/>
          <w:lang w:val="ru-RU"/>
        </w:rPr>
        <w:t>-</w:t>
      </w:r>
      <w:r w:rsidRPr="00723F4B">
        <w:rPr>
          <w:rFonts w:ascii="Arial" w:hAnsi="Arial" w:cs="Arial"/>
          <w:sz w:val="21"/>
          <w:szCs w:val="21"/>
          <w:lang w:val="ru-RU"/>
        </w:rPr>
        <w:t>нан, прецессиялық сақина аспанда тұйықталмай қалады, өйткені планеталық прецессия эклиптика жазықтығын өзгертіп тұрады. Сол себепті, Солтүстік дүние полюсы өзінің 26000 жыл бұрынғы орнына қайтып келмей жылы</w:t>
      </w:r>
      <w:r w:rsidRPr="00723F4B">
        <w:rPr>
          <w:rFonts w:ascii="Times New Roman" w:hAnsi="Times New Roman"/>
          <w:sz w:val="21"/>
          <w:szCs w:val="21"/>
          <w:lang w:val="ru-RU"/>
        </w:rPr>
        <w:t>-</w:t>
      </w:r>
      <w:r w:rsidRPr="00723F4B">
        <w:rPr>
          <w:rFonts w:ascii="Arial" w:hAnsi="Arial" w:cs="Arial"/>
          <w:sz w:val="21"/>
          <w:szCs w:val="21"/>
          <w:lang w:val="ru-RU"/>
        </w:rPr>
        <w:t xml:space="preserve">сып отырады. Прецессияның маңызы жөнінде мынадай бір қызық гипотезадан аңғаруға болады. Өткен тарауда жылдың </w:t>
      </w:r>
      <w:r w:rsidRPr="00723F4B">
        <w:rPr>
          <w:rFonts w:ascii="Arial" w:hAnsi="Arial" w:cs="Arial"/>
          <w:i/>
          <w:iCs/>
          <w:sz w:val="21"/>
          <w:szCs w:val="21"/>
          <w:lang w:val="ru-RU"/>
        </w:rPr>
        <w:t>тропиктық</w:t>
      </w:r>
      <w:r w:rsidRPr="00723F4B">
        <w:rPr>
          <w:rFonts w:ascii="Arial" w:hAnsi="Arial" w:cs="Arial"/>
          <w:sz w:val="21"/>
          <w:szCs w:val="21"/>
          <w:lang w:val="ru-RU"/>
        </w:rPr>
        <w:t xml:space="preserve"> деп аталу себебін айтпаған едік. Жал</w:t>
      </w:r>
      <w:r w:rsidRPr="00723F4B">
        <w:rPr>
          <w:rFonts w:ascii="Times New Roman" w:hAnsi="Times New Roman"/>
          <w:sz w:val="21"/>
          <w:szCs w:val="21"/>
          <w:lang w:val="ru-RU"/>
        </w:rPr>
        <w:t>-</w:t>
      </w:r>
      <w:r w:rsidRPr="00723F4B">
        <w:rPr>
          <w:rFonts w:ascii="Arial" w:hAnsi="Arial" w:cs="Arial"/>
          <w:sz w:val="21"/>
          <w:szCs w:val="21"/>
          <w:lang w:val="ru-RU"/>
        </w:rPr>
        <w:t xml:space="preserve">пы жыл ұғымының мағынасын терең ұғынар болсақ, Жердің Күнді айналу периоды – </w:t>
      </w:r>
      <w:r w:rsidRPr="00723F4B">
        <w:rPr>
          <w:rFonts w:ascii="Arial" w:hAnsi="Arial" w:cs="Arial"/>
          <w:i/>
          <w:iCs/>
          <w:sz w:val="21"/>
          <w:szCs w:val="21"/>
          <w:lang w:val="ru-RU"/>
        </w:rPr>
        <w:t>сидерлік жыл</w:t>
      </w:r>
      <w:r w:rsidRPr="00723F4B">
        <w:rPr>
          <w:rFonts w:ascii="Arial" w:hAnsi="Arial" w:cs="Arial"/>
          <w:sz w:val="21"/>
          <w:szCs w:val="21"/>
          <w:lang w:val="ru-RU"/>
        </w:rPr>
        <w:t xml:space="preserve">, ал Күн центрінің </w:t>
      </w:r>
      <w:r>
        <w:rPr>
          <w:rFonts w:ascii="Wingdings" w:hAnsi="Wingdings" w:cs="Wingdings"/>
          <w:b/>
          <w:bCs/>
          <w:sz w:val="21"/>
          <w:szCs w:val="21"/>
        </w:rPr>
        <w:t></w:t>
      </w:r>
      <w:r>
        <w:rPr>
          <w:rFonts w:ascii="Wingdings" w:hAnsi="Wingdings" w:cs="Wingdings"/>
          <w:b/>
          <w:bCs/>
          <w:sz w:val="21"/>
          <w:szCs w:val="21"/>
        </w:rPr>
        <w:t></w:t>
      </w:r>
      <w:r w:rsidRPr="00723F4B">
        <w:rPr>
          <w:rFonts w:ascii="Arial" w:hAnsi="Arial" w:cs="Arial"/>
          <w:sz w:val="21"/>
          <w:szCs w:val="21"/>
          <w:lang w:val="ru-RU"/>
        </w:rPr>
        <w:t>нүктесінен екі рет қатарынан өтуінің арасындағы уақыт</w:t>
      </w:r>
      <w:r>
        <w:rPr>
          <w:rFonts w:ascii="Wingdings" w:hAnsi="Wingdings" w:cs="Wingdings"/>
          <w:b/>
          <w:bCs/>
          <w:sz w:val="21"/>
          <w:szCs w:val="21"/>
        </w:rPr>
        <w:t></w:t>
      </w:r>
      <w:r w:rsidRPr="00723F4B">
        <w:rPr>
          <w:rFonts w:ascii="Arial" w:hAnsi="Arial" w:cs="Arial"/>
          <w:sz w:val="21"/>
          <w:szCs w:val="21"/>
          <w:lang w:val="ru-RU"/>
        </w:rPr>
        <w:t xml:space="preserve">аралығы- </w:t>
      </w:r>
      <w:r w:rsidRPr="00723F4B">
        <w:rPr>
          <w:rFonts w:ascii="Arial" w:hAnsi="Arial" w:cs="Arial"/>
          <w:i/>
          <w:iCs/>
          <w:sz w:val="21"/>
          <w:szCs w:val="21"/>
          <w:lang w:val="ru-RU"/>
        </w:rPr>
        <w:t>тропиктық жыл</w:t>
      </w:r>
      <w:r w:rsidRPr="00723F4B">
        <w:rPr>
          <w:rFonts w:ascii="Arial" w:hAnsi="Arial" w:cs="Arial"/>
          <w:sz w:val="21"/>
          <w:szCs w:val="21"/>
          <w:lang w:val="ru-RU"/>
        </w:rPr>
        <w:t xml:space="preserve"> екенін білу керек. Екеуі өзара тең емес, айырмасы 20 минут. Бұған себепші – Жер осінің прецессиясы. Прецессияның әсерінен </w:t>
      </w:r>
      <w:r>
        <w:rPr>
          <w:rFonts w:ascii="Wingdings" w:hAnsi="Wingdings" w:cs="Wingdings"/>
          <w:b/>
          <w:bCs/>
          <w:sz w:val="21"/>
          <w:szCs w:val="21"/>
        </w:rPr>
        <w:t></w:t>
      </w:r>
      <w:r w:rsidRPr="00723F4B">
        <w:rPr>
          <w:rFonts w:ascii="Arial" w:hAnsi="Arial" w:cs="Arial"/>
          <w:sz w:val="21"/>
          <w:szCs w:val="21"/>
          <w:lang w:val="ru-RU"/>
        </w:rPr>
        <w:t xml:space="preserve"> нүктесі баяу</w:t>
      </w:r>
    </w:p>
    <w:p w:rsidR="003323E4" w:rsidRPr="00723F4B" w:rsidRDefault="00281624">
      <w:pPr>
        <w:widowControl w:val="0"/>
        <w:autoSpaceDE w:val="0"/>
        <w:autoSpaceDN w:val="0"/>
        <w:adjustRightInd w:val="0"/>
        <w:spacing w:after="0" w:line="180" w:lineRule="auto"/>
        <w:rPr>
          <w:rFonts w:ascii="Times New Roman" w:hAnsi="Times New Roman"/>
          <w:sz w:val="24"/>
          <w:szCs w:val="24"/>
          <w:lang w:val="ru-RU"/>
        </w:rPr>
      </w:pPr>
      <w:r w:rsidRPr="00723F4B">
        <w:rPr>
          <w:rFonts w:ascii="Arial" w:hAnsi="Arial" w:cs="Arial"/>
          <w:sz w:val="23"/>
          <w:szCs w:val="23"/>
          <w:lang w:val="ru-RU"/>
        </w:rPr>
        <w:t xml:space="preserve">орын ауыстыратындықтан: </w:t>
      </w:r>
      <w:r w:rsidRPr="00723F4B">
        <w:rPr>
          <w:rFonts w:ascii="Times New Roman" w:hAnsi="Times New Roman"/>
          <w:i/>
          <w:iCs/>
          <w:sz w:val="44"/>
          <w:szCs w:val="44"/>
          <w:vertAlign w:val="superscript"/>
          <w:lang w:val="ru-RU"/>
        </w:rPr>
        <w:t>Ò</w:t>
      </w:r>
      <w:r w:rsidRPr="00723F4B">
        <w:rPr>
          <w:rFonts w:ascii="Arial" w:hAnsi="Arial" w:cs="Arial"/>
          <w:i/>
          <w:iCs/>
          <w:sz w:val="33"/>
          <w:szCs w:val="33"/>
          <w:vertAlign w:val="superscript"/>
          <w:lang w:val="ru-RU"/>
        </w:rPr>
        <w:t>троп</w:t>
      </w:r>
      <w:r w:rsidRPr="00723F4B">
        <w:rPr>
          <w:rFonts w:ascii="Arial" w:hAnsi="Arial" w:cs="Arial"/>
          <w:sz w:val="23"/>
          <w:szCs w:val="23"/>
          <w:lang w:val="ru-RU"/>
        </w:rPr>
        <w:t xml:space="preserve"> </w:t>
      </w:r>
      <w:r w:rsidRPr="00723F4B">
        <w:rPr>
          <w:rFonts w:ascii="Arial" w:hAnsi="Arial" w:cs="Arial"/>
          <w:sz w:val="44"/>
          <w:szCs w:val="44"/>
          <w:vertAlign w:val="subscript"/>
          <w:lang w:val="ru-RU"/>
        </w:rPr>
        <w:t>=</w:t>
      </w:r>
      <w:r w:rsidRPr="00723F4B">
        <w:rPr>
          <w:rFonts w:ascii="Arial" w:hAnsi="Arial" w:cs="Arial"/>
          <w:sz w:val="23"/>
          <w:szCs w:val="23"/>
          <w:lang w:val="ru-RU"/>
        </w:rPr>
        <w:t xml:space="preserve">  </w:t>
      </w:r>
      <w:r w:rsidRPr="00723F4B">
        <w:rPr>
          <w:rFonts w:ascii="Times New Roman" w:hAnsi="Times New Roman"/>
          <w:sz w:val="44"/>
          <w:szCs w:val="44"/>
          <w:vertAlign w:val="superscript"/>
          <w:lang w:val="ru-RU"/>
        </w:rPr>
        <w:t>360</w:t>
      </w:r>
      <w:r w:rsidRPr="00723F4B">
        <w:rPr>
          <w:rFonts w:ascii="Arial" w:hAnsi="Arial" w:cs="Arial"/>
          <w:sz w:val="44"/>
          <w:szCs w:val="44"/>
          <w:vertAlign w:val="superscript"/>
          <w:lang w:val="ru-RU"/>
        </w:rPr>
        <w:t>°</w:t>
      </w:r>
    </w:p>
    <w:p w:rsidR="003323E4" w:rsidRPr="00723F4B" w:rsidRDefault="00A3036D">
      <w:pPr>
        <w:widowControl w:val="0"/>
        <w:autoSpaceDE w:val="0"/>
        <w:autoSpaceDN w:val="0"/>
        <w:adjustRightInd w:val="0"/>
        <w:spacing w:after="0" w:line="214" w:lineRule="auto"/>
        <w:ind w:left="2900"/>
        <w:rPr>
          <w:rFonts w:ascii="Times New Roman" w:hAnsi="Times New Roman"/>
          <w:sz w:val="24"/>
          <w:szCs w:val="24"/>
          <w:lang w:val="ru-RU"/>
        </w:rPr>
      </w:pPr>
      <w:r w:rsidRPr="00A3036D">
        <w:rPr>
          <w:noProof/>
        </w:rPr>
        <w:pict>
          <v:line id="_x0000_s1194" style="position:absolute;left:0;text-align:left;z-index:-11" from="144.55pt,-.1pt" to="175.2pt,-.1pt" o:allowincell="f" strokeweight=".5pt"/>
        </w:pict>
      </w:r>
      <w:r w:rsidRPr="00A3036D">
        <w:rPr>
          <w:noProof/>
        </w:rPr>
        <w:pict>
          <v:line id="_x0000_s1195" style="position:absolute;left:0;text-align:left;z-index:-10" from="189.2pt,-.1pt" to="237.6pt,-.1pt" o:allowincell="f" strokeweight=".5pt"/>
        </w:pict>
      </w:r>
      <w:r w:rsidR="00281624" w:rsidRPr="00723F4B">
        <w:rPr>
          <w:rFonts w:ascii="Times New Roman" w:hAnsi="Times New Roman"/>
          <w:i/>
          <w:iCs/>
          <w:sz w:val="48"/>
          <w:szCs w:val="48"/>
          <w:vertAlign w:val="superscript"/>
          <w:lang w:val="ru-RU"/>
        </w:rPr>
        <w:t>Ò</w:t>
      </w:r>
      <w:r w:rsidR="00281624" w:rsidRPr="00723F4B">
        <w:rPr>
          <w:rFonts w:ascii="Arial" w:hAnsi="Arial" w:cs="Arial"/>
          <w:i/>
          <w:iCs/>
          <w:sz w:val="18"/>
          <w:szCs w:val="18"/>
          <w:lang w:val="ru-RU"/>
        </w:rPr>
        <w:t xml:space="preserve">сидер  </w:t>
      </w:r>
      <w:r w:rsidR="00281624">
        <w:rPr>
          <w:rFonts w:ascii="Arial" w:hAnsi="Arial" w:cs="Arial"/>
          <w:i/>
          <w:iCs/>
          <w:sz w:val="48"/>
          <w:szCs w:val="48"/>
          <w:vertAlign w:val="superscript"/>
        </w:rPr>
        <w:t>w</w:t>
      </w:r>
      <w:r w:rsidR="00281624" w:rsidRPr="00723F4B">
        <w:rPr>
          <w:rFonts w:ascii="Times New Roman" w:hAnsi="Times New Roman"/>
          <w:i/>
          <w:iCs/>
          <w:sz w:val="18"/>
          <w:szCs w:val="18"/>
          <w:lang w:val="ru-RU"/>
        </w:rPr>
        <w:t>ор</w:t>
      </w:r>
      <w:r w:rsidR="00281624" w:rsidRPr="00723F4B">
        <w:rPr>
          <w:rFonts w:ascii="Arial" w:hAnsi="Arial" w:cs="Arial"/>
          <w:i/>
          <w:iCs/>
          <w:sz w:val="18"/>
          <w:szCs w:val="18"/>
          <w:lang w:val="ru-RU"/>
        </w:rPr>
        <w:t xml:space="preserve">  </w:t>
      </w:r>
      <w:r w:rsidR="00281624" w:rsidRPr="00723F4B">
        <w:rPr>
          <w:rFonts w:ascii="Arial" w:hAnsi="Arial" w:cs="Arial"/>
          <w:sz w:val="48"/>
          <w:szCs w:val="48"/>
          <w:vertAlign w:val="superscript"/>
          <w:lang w:val="ru-RU"/>
        </w:rPr>
        <w:t>-</w:t>
      </w:r>
      <w:r w:rsidR="00281624">
        <w:rPr>
          <w:rFonts w:ascii="Arial" w:hAnsi="Arial" w:cs="Arial"/>
          <w:i/>
          <w:iCs/>
          <w:sz w:val="48"/>
          <w:szCs w:val="48"/>
          <w:vertAlign w:val="superscript"/>
        </w:rPr>
        <w:t>w</w:t>
      </w:r>
      <w:r w:rsidR="00281624" w:rsidRPr="00723F4B">
        <w:rPr>
          <w:rFonts w:ascii="Arial" w:hAnsi="Arial" w:cs="Arial"/>
          <w:i/>
          <w:iCs/>
          <w:sz w:val="18"/>
          <w:szCs w:val="18"/>
          <w:lang w:val="ru-RU"/>
        </w:rPr>
        <w:t>пр</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61"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Arial" w:hAnsi="Arial" w:cs="Arial"/>
          <w:sz w:val="14"/>
          <w:szCs w:val="14"/>
          <w:lang w:val="ru-RU"/>
        </w:rPr>
        <w:t>қанат</w:t>
      </w:r>
    </w:p>
    <w:p w:rsidR="003323E4" w:rsidRPr="00723F4B" w:rsidRDefault="003323E4">
      <w:pPr>
        <w:widowControl w:val="0"/>
        <w:autoSpaceDE w:val="0"/>
        <w:autoSpaceDN w:val="0"/>
        <w:adjustRightInd w:val="0"/>
        <w:spacing w:after="0" w:line="340"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14"/>
          <w:szCs w:val="14"/>
        </w:rPr>
        <w:t>Аққу</w:t>
      </w:r>
    </w:p>
    <w:p w:rsidR="003323E4" w:rsidRDefault="00281624">
      <w:pPr>
        <w:widowControl w:val="0"/>
        <w:autoSpaceDE w:val="0"/>
        <w:autoSpaceDN w:val="0"/>
        <w:adjustRightInd w:val="0"/>
        <w:spacing w:after="0" w:line="1" w:lineRule="exact"/>
        <w:rPr>
          <w:rFonts w:ascii="Times New Roman" w:hAnsi="Times New Roman"/>
          <w:sz w:val="2"/>
          <w:szCs w:val="2"/>
        </w:rPr>
      </w:pPr>
      <w:r>
        <w:rPr>
          <w:rFonts w:ascii="Times New Roman" w:hAnsi="Times New Roman"/>
          <w:sz w:val="24"/>
          <w:szCs w:val="24"/>
        </w:rPr>
        <w:br w:type="column"/>
      </w:r>
    </w:p>
    <w:tbl>
      <w:tblPr>
        <w:tblW w:w="0" w:type="auto"/>
        <w:tblLayout w:type="fixed"/>
        <w:tblCellMar>
          <w:left w:w="0" w:type="dxa"/>
          <w:right w:w="0" w:type="dxa"/>
        </w:tblCellMar>
        <w:tblLook w:val="0000"/>
      </w:tblPr>
      <w:tblGrid>
        <w:gridCol w:w="200"/>
        <w:gridCol w:w="460"/>
        <w:gridCol w:w="280"/>
        <w:gridCol w:w="660"/>
        <w:gridCol w:w="180"/>
        <w:gridCol w:w="900"/>
        <w:gridCol w:w="780"/>
        <w:gridCol w:w="480"/>
        <w:gridCol w:w="420"/>
        <w:gridCol w:w="20"/>
      </w:tblGrid>
      <w:tr w:rsidR="003323E4" w:rsidRPr="00AF16BC">
        <w:trPr>
          <w:trHeight w:val="220"/>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68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sz w:val="20"/>
                <w:szCs w:val="20"/>
              </w:rPr>
              <w:t>Прецессияның</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0"/>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68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sz w:val="20"/>
                <w:szCs w:val="20"/>
              </w:rPr>
              <w:t>салдарынан</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0"/>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7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w w:val="88"/>
                <w:sz w:val="20"/>
                <w:szCs w:val="20"/>
              </w:rPr>
              <w:t>аспан</w:t>
            </w:r>
          </w:p>
        </w:tc>
        <w:tc>
          <w:tcPr>
            <w:tcW w:w="9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jc w:val="right"/>
              <w:rPr>
                <w:rFonts w:ascii="Times New Roman" w:hAnsi="Times New Roman"/>
                <w:sz w:val="24"/>
                <w:szCs w:val="24"/>
              </w:rPr>
            </w:pPr>
            <w:r w:rsidRPr="00AF16BC">
              <w:rPr>
                <w:rFonts w:ascii="Arial" w:hAnsi="Arial" w:cs="Arial"/>
                <w:i/>
                <w:iCs/>
                <w:sz w:val="20"/>
                <w:szCs w:val="20"/>
              </w:rPr>
              <w:t>сфе­ра­­</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394809">
        <w:trPr>
          <w:trHeight w:val="135"/>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680" w:type="dxa"/>
            <w:gridSpan w:val="3"/>
            <w:vMerge w:val="restart"/>
            <w:tcBorders>
              <w:top w:val="nil"/>
              <w:left w:val="nil"/>
              <w:bottom w:val="nil"/>
              <w:right w:val="nil"/>
            </w:tcBorders>
            <w:vAlign w:val="bottom"/>
          </w:tcPr>
          <w:p w:rsidR="003323E4" w:rsidRPr="00723F4B" w:rsidRDefault="00281624">
            <w:pPr>
              <w:widowControl w:val="0"/>
              <w:autoSpaceDE w:val="0"/>
              <w:autoSpaceDN w:val="0"/>
              <w:adjustRightInd w:val="0"/>
              <w:spacing w:after="0" w:line="219" w:lineRule="exact"/>
              <w:ind w:left="280"/>
              <w:rPr>
                <w:rFonts w:ascii="Times New Roman" w:hAnsi="Times New Roman"/>
                <w:sz w:val="24"/>
                <w:szCs w:val="24"/>
                <w:lang w:val="ru-RU"/>
              </w:rPr>
            </w:pPr>
            <w:r w:rsidRPr="00723F4B">
              <w:rPr>
                <w:rFonts w:ascii="Arial" w:hAnsi="Arial" w:cs="Arial"/>
                <w:i/>
                <w:iCs/>
                <w:w w:val="91"/>
                <w:sz w:val="20"/>
                <w:szCs w:val="20"/>
                <w:lang w:val="ru-RU"/>
              </w:rPr>
              <w:t>сы­н­да­ғы  сол­</w:t>
            </w:r>
          </w:p>
        </w:tc>
        <w:tc>
          <w:tcPr>
            <w:tcW w:w="0" w:type="dxa"/>
            <w:tcBorders>
              <w:top w:val="nil"/>
              <w:left w:val="nil"/>
              <w:bottom w:val="nil"/>
              <w:right w:val="nil"/>
            </w:tcBorders>
            <w:vAlign w:val="bottom"/>
          </w:tcPr>
          <w:p w:rsidR="003323E4" w:rsidRPr="00723F4B" w:rsidRDefault="003323E4">
            <w:pPr>
              <w:widowControl w:val="0"/>
              <w:autoSpaceDE w:val="0"/>
              <w:autoSpaceDN w:val="0"/>
              <w:adjustRightInd w:val="0"/>
              <w:spacing w:after="0" w:line="240" w:lineRule="auto"/>
              <w:rPr>
                <w:rFonts w:ascii="Times New Roman" w:hAnsi="Times New Roman"/>
                <w:sz w:val="2"/>
                <w:szCs w:val="2"/>
                <w:lang w:val="ru-RU"/>
              </w:rPr>
            </w:pPr>
          </w:p>
        </w:tc>
      </w:tr>
      <w:tr w:rsidR="003323E4" w:rsidRPr="00AF16BC">
        <w:trPr>
          <w:trHeight w:val="58"/>
        </w:trPr>
        <w:tc>
          <w:tcPr>
            <w:tcW w:w="66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80"/>
              <w:rPr>
                <w:rFonts w:ascii="Times New Roman" w:hAnsi="Times New Roman"/>
                <w:sz w:val="24"/>
                <w:szCs w:val="24"/>
              </w:rPr>
            </w:pPr>
            <w:r w:rsidRPr="00AF16BC">
              <w:rPr>
                <w:rFonts w:ascii="Arial" w:hAnsi="Arial" w:cs="Arial"/>
                <w:sz w:val="14"/>
                <w:szCs w:val="14"/>
              </w:rPr>
              <w:t>Цефей</w:t>
            </w: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68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7"/>
        </w:trPr>
        <w:tc>
          <w:tcPr>
            <w:tcW w:w="6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68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132"/>
        </w:trPr>
        <w:tc>
          <w:tcPr>
            <w:tcW w:w="66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1"/>
                <w:szCs w:val="11"/>
              </w:rPr>
            </w:pPr>
          </w:p>
        </w:tc>
        <w:tc>
          <w:tcPr>
            <w:tcW w:w="90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100"/>
              <w:rPr>
                <w:rFonts w:ascii="Times New Roman" w:hAnsi="Times New Roman"/>
                <w:sz w:val="24"/>
                <w:szCs w:val="24"/>
              </w:rPr>
            </w:pPr>
            <w:r w:rsidRPr="00AF16BC">
              <w:rPr>
                <w:rFonts w:ascii="Arial" w:hAnsi="Arial" w:cs="Arial"/>
                <w:sz w:val="14"/>
                <w:szCs w:val="14"/>
              </w:rPr>
              <w:t>Темірқазық</w:t>
            </w:r>
          </w:p>
        </w:tc>
        <w:tc>
          <w:tcPr>
            <w:tcW w:w="168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sz w:val="20"/>
                <w:szCs w:val="20"/>
              </w:rPr>
              <w:t>түстік  дүние</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88"/>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90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168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8"/>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c>
          <w:tcPr>
            <w:tcW w:w="1680" w:type="dxa"/>
            <w:gridSpan w:val="3"/>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sz w:val="20"/>
                <w:szCs w:val="20"/>
              </w:rPr>
              <w:t>полюсының</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0" w:lineRule="exact"/>
              <w:rPr>
                <w:rFonts w:ascii="Times New Roman" w:hAnsi="Times New Roman"/>
                <w:sz w:val="2"/>
                <w:szCs w:val="2"/>
              </w:rPr>
            </w:pPr>
          </w:p>
        </w:tc>
      </w:tr>
      <w:tr w:rsidR="003323E4" w:rsidRPr="00AF16BC">
        <w:trPr>
          <w:trHeight w:val="192"/>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1680" w:type="dxa"/>
            <w:gridSpan w:val="3"/>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6"/>
                <w:szCs w:val="16"/>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0"/>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68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sz w:val="20"/>
                <w:szCs w:val="20"/>
              </w:rPr>
              <w:t>жолы­ .(циф ­</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0"/>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2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w w:val="96"/>
                <w:sz w:val="20"/>
                <w:szCs w:val="20"/>
              </w:rPr>
              <w:t>рлер-оның</w:t>
            </w: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jc w:val="right"/>
              <w:rPr>
                <w:rFonts w:ascii="Times New Roman" w:hAnsi="Times New Roman"/>
                <w:sz w:val="24"/>
                <w:szCs w:val="24"/>
              </w:rPr>
            </w:pPr>
            <w:r w:rsidRPr="00AF16BC">
              <w:rPr>
                <w:rFonts w:ascii="Arial" w:hAnsi="Arial" w:cs="Arial"/>
                <w:i/>
                <w:iCs/>
                <w:sz w:val="20"/>
                <w:szCs w:val="20"/>
              </w:rPr>
              <w:t>әр</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0"/>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26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sz w:val="20"/>
                <w:szCs w:val="20"/>
              </w:rPr>
              <w:t>жылдары</w:t>
            </w:r>
          </w:p>
        </w:tc>
        <w:tc>
          <w:tcPr>
            <w:tcW w:w="42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jc w:val="right"/>
              <w:rPr>
                <w:rFonts w:ascii="Times New Roman" w:hAnsi="Times New Roman"/>
                <w:sz w:val="24"/>
                <w:szCs w:val="24"/>
              </w:rPr>
            </w:pPr>
            <w:r w:rsidRPr="00AF16BC">
              <w:rPr>
                <w:rFonts w:ascii="Arial" w:hAnsi="Arial" w:cs="Arial"/>
                <w:i/>
                <w:iCs/>
                <w:sz w:val="20"/>
                <w:szCs w:val="20"/>
              </w:rPr>
              <w:t>бо­</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0"/>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1680" w:type="dxa"/>
            <w:gridSpan w:val="3"/>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w w:val="90"/>
                <w:sz w:val="20"/>
                <w:szCs w:val="20"/>
              </w:rPr>
              <w:t>латын орны, ал</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220"/>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66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40"/>
              <w:rPr>
                <w:rFonts w:ascii="Times New Roman" w:hAnsi="Times New Roman"/>
                <w:sz w:val="24"/>
                <w:szCs w:val="24"/>
              </w:rPr>
            </w:pPr>
            <w:r w:rsidRPr="00AF16BC">
              <w:rPr>
                <w:rFonts w:ascii="Arial" w:hAnsi="Arial" w:cs="Arial"/>
                <w:sz w:val="14"/>
                <w:szCs w:val="14"/>
              </w:rPr>
              <w:t>құйрық</w:t>
            </w: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19"/>
                <w:szCs w:val="19"/>
              </w:rPr>
            </w:pPr>
          </w:p>
        </w:tc>
        <w:tc>
          <w:tcPr>
            <w:tcW w:w="780" w:type="dxa"/>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sz w:val="20"/>
                <w:szCs w:val="20"/>
              </w:rPr>
              <w:t>доға</w:t>
            </w:r>
          </w:p>
        </w:tc>
        <w:tc>
          <w:tcPr>
            <w:tcW w:w="900" w:type="dxa"/>
            <w:gridSpan w:val="2"/>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jc w:val="right"/>
              <w:rPr>
                <w:rFonts w:ascii="Times New Roman" w:hAnsi="Times New Roman"/>
                <w:sz w:val="24"/>
                <w:szCs w:val="24"/>
              </w:rPr>
            </w:pPr>
            <w:r w:rsidRPr="00AF16BC">
              <w:rPr>
                <w:rFonts w:ascii="Arial" w:hAnsi="Arial" w:cs="Arial"/>
                <w:i/>
                <w:iCs/>
                <w:w w:val="97"/>
                <w:sz w:val="20"/>
                <w:szCs w:val="20"/>
              </w:rPr>
              <w:t>арқылы­-</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61"/>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5"/>
                <w:szCs w:val="5"/>
              </w:rPr>
            </w:pPr>
          </w:p>
        </w:tc>
        <w:tc>
          <w:tcPr>
            <w:tcW w:w="7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w w:val="99"/>
                <w:sz w:val="20"/>
                <w:szCs w:val="20"/>
              </w:rPr>
              <w:t>орын</w:t>
            </w:r>
          </w:p>
        </w:tc>
        <w:tc>
          <w:tcPr>
            <w:tcW w:w="90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jc w:val="right"/>
              <w:rPr>
                <w:rFonts w:ascii="Times New Roman" w:hAnsi="Times New Roman"/>
                <w:sz w:val="24"/>
                <w:szCs w:val="24"/>
              </w:rPr>
            </w:pPr>
            <w:r w:rsidRPr="00AF16BC">
              <w:rPr>
                <w:rFonts w:ascii="Arial" w:hAnsi="Arial" w:cs="Arial"/>
                <w:i/>
                <w:iCs/>
                <w:sz w:val="20"/>
                <w:szCs w:val="20"/>
              </w:rPr>
              <w:t>ауысты</w:t>
            </w:r>
            <w:r w:rsidRPr="00AF16BC">
              <w:rPr>
                <w:rFonts w:ascii="Times New Roman" w:hAnsi="Times New Roman"/>
                <w:i/>
                <w:iCs/>
                <w:sz w:val="20"/>
                <w:szCs w:val="20"/>
              </w:rPr>
              <w:t>-</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51"/>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7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9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8"/>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74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40" w:lineRule="auto"/>
              <w:ind w:left="60"/>
              <w:rPr>
                <w:rFonts w:ascii="Times New Roman" w:hAnsi="Times New Roman"/>
                <w:sz w:val="24"/>
                <w:szCs w:val="24"/>
              </w:rPr>
            </w:pPr>
            <w:r w:rsidRPr="00AF16BC">
              <w:rPr>
                <w:rFonts w:ascii="Arial" w:hAnsi="Arial" w:cs="Arial"/>
                <w:sz w:val="14"/>
                <w:szCs w:val="14"/>
              </w:rPr>
              <w:t>Айдаһар</w:t>
            </w: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7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9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09"/>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74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780" w:type="dxa"/>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ind w:left="280"/>
              <w:rPr>
                <w:rFonts w:ascii="Times New Roman" w:hAnsi="Times New Roman"/>
                <w:sz w:val="24"/>
                <w:szCs w:val="24"/>
              </w:rPr>
            </w:pPr>
            <w:r w:rsidRPr="00AF16BC">
              <w:rPr>
                <w:rFonts w:ascii="Arial" w:hAnsi="Arial" w:cs="Arial"/>
                <w:i/>
                <w:iCs/>
                <w:sz w:val="20"/>
                <w:szCs w:val="20"/>
              </w:rPr>
              <w:t>руы</w:t>
            </w:r>
          </w:p>
        </w:tc>
        <w:tc>
          <w:tcPr>
            <w:tcW w:w="900" w:type="dxa"/>
            <w:gridSpan w:val="2"/>
            <w:vMerge w:val="restart"/>
            <w:tcBorders>
              <w:top w:val="nil"/>
              <w:left w:val="nil"/>
              <w:bottom w:val="nil"/>
              <w:right w:val="nil"/>
            </w:tcBorders>
            <w:vAlign w:val="bottom"/>
          </w:tcPr>
          <w:p w:rsidR="003323E4" w:rsidRPr="00AF16BC" w:rsidRDefault="00281624">
            <w:pPr>
              <w:widowControl w:val="0"/>
              <w:autoSpaceDE w:val="0"/>
              <w:autoSpaceDN w:val="0"/>
              <w:adjustRightInd w:val="0"/>
              <w:spacing w:after="0" w:line="219" w:lineRule="exact"/>
              <w:jc w:val="right"/>
              <w:rPr>
                <w:rFonts w:ascii="Times New Roman" w:hAnsi="Times New Roman"/>
                <w:sz w:val="24"/>
                <w:szCs w:val="24"/>
              </w:rPr>
            </w:pPr>
            <w:r w:rsidRPr="00AF16BC">
              <w:rPr>
                <w:rFonts w:ascii="Arial" w:hAnsi="Arial" w:cs="Arial"/>
                <w:i/>
                <w:iCs/>
                <w:w w:val="91"/>
                <w:sz w:val="20"/>
                <w:szCs w:val="20"/>
              </w:rPr>
              <w:t>көрсетіл­</w:t>
            </w: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r w:rsidR="003323E4" w:rsidRPr="00AF16BC">
        <w:trPr>
          <w:trHeight w:val="111"/>
        </w:trPr>
        <w:tc>
          <w:tcPr>
            <w:tcW w:w="2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4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2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66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18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90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780" w:type="dxa"/>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900" w:type="dxa"/>
            <w:gridSpan w:val="2"/>
            <w:vMerge/>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9"/>
                <w:szCs w:val="9"/>
              </w:rPr>
            </w:pPr>
          </w:p>
        </w:tc>
        <w:tc>
          <w:tcPr>
            <w:tcW w:w="0" w:type="dxa"/>
            <w:tcBorders>
              <w:top w:val="nil"/>
              <w:left w:val="nil"/>
              <w:bottom w:val="nil"/>
              <w:right w:val="nil"/>
            </w:tcBorders>
            <w:vAlign w:val="bottom"/>
          </w:tcPr>
          <w:p w:rsidR="003323E4" w:rsidRPr="00AF16BC" w:rsidRDefault="003323E4">
            <w:pPr>
              <w:widowControl w:val="0"/>
              <w:autoSpaceDE w:val="0"/>
              <w:autoSpaceDN w:val="0"/>
              <w:adjustRightInd w:val="0"/>
              <w:spacing w:after="0" w:line="240" w:lineRule="auto"/>
              <w:rPr>
                <w:rFonts w:ascii="Times New Roman" w:hAnsi="Times New Roman"/>
                <w:sz w:val="2"/>
                <w:szCs w:val="2"/>
              </w:rPr>
            </w:pPr>
          </w:p>
        </w:tc>
      </w:tr>
    </w:tbl>
    <w:p w:rsidR="003323E4" w:rsidRDefault="00A3036D">
      <w:pPr>
        <w:widowControl w:val="0"/>
        <w:autoSpaceDE w:val="0"/>
        <w:autoSpaceDN w:val="0"/>
        <w:adjustRightInd w:val="0"/>
        <w:spacing w:after="0" w:line="240" w:lineRule="auto"/>
        <w:ind w:left="2960"/>
        <w:rPr>
          <w:rFonts w:ascii="Times New Roman" w:hAnsi="Times New Roman"/>
          <w:sz w:val="24"/>
          <w:szCs w:val="24"/>
        </w:rPr>
      </w:pPr>
      <w:r w:rsidRPr="00A3036D">
        <w:rPr>
          <w:noProof/>
        </w:rPr>
        <w:pict>
          <v:shape id="_x0000_s1196" type="#_x0000_t75" style="position:absolute;left:0;text-align:left;margin-left:-90.75pt;margin-top:-135.9pt;width:306.3pt;height:196.55pt;z-index:-9;mso-position-horizontal-relative:text;mso-position-vertical-relative:text" o:allowincell="f">
            <v:imagedata r:id="rId120" o:title=""/>
          </v:shape>
        </w:pict>
      </w:r>
      <w:r w:rsidR="00281624">
        <w:rPr>
          <w:rFonts w:ascii="Arial" w:hAnsi="Arial" w:cs="Arial"/>
          <w:i/>
          <w:iCs/>
          <w:sz w:val="20"/>
          <w:szCs w:val="20"/>
        </w:rPr>
        <w:t>ген</w:t>
      </w:r>
    </w:p>
    <w:p w:rsidR="003323E4" w:rsidRDefault="003323E4">
      <w:pPr>
        <w:widowControl w:val="0"/>
        <w:autoSpaceDE w:val="0"/>
        <w:autoSpaceDN w:val="0"/>
        <w:adjustRightInd w:val="0"/>
        <w:spacing w:after="0" w:line="329"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6" w:lineRule="auto"/>
        <w:ind w:left="1200" w:right="580" w:hanging="1509"/>
        <w:rPr>
          <w:rFonts w:ascii="Times New Roman" w:hAnsi="Times New Roman"/>
          <w:sz w:val="24"/>
          <w:szCs w:val="24"/>
        </w:rPr>
      </w:pPr>
      <w:r>
        <w:rPr>
          <w:rFonts w:ascii="Arial" w:hAnsi="Arial" w:cs="Arial"/>
          <w:i/>
          <w:iCs/>
          <w:sz w:val="24"/>
          <w:szCs w:val="24"/>
        </w:rPr>
        <w:t>24-сурет. Дүние полюсының аспандағы қозғалысы</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980" w:bottom="435" w:left="1440" w:header="720" w:footer="720" w:gutter="0"/>
          <w:cols w:num="2" w:space="1220" w:equalWidth="0">
            <w:col w:w="400" w:space="1220"/>
            <w:col w:w="4360"/>
          </w:cols>
          <w:noEndnote/>
        </w:sectPr>
      </w:pPr>
    </w:p>
    <w:p w:rsidR="003323E4" w:rsidRDefault="003323E4">
      <w:pPr>
        <w:widowControl w:val="0"/>
        <w:autoSpaceDE w:val="0"/>
        <w:autoSpaceDN w:val="0"/>
        <w:adjustRightInd w:val="0"/>
        <w:spacing w:after="0" w:line="74"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190</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1220" w:equalWidth="0">
            <w:col w:w="300" w:space="1220"/>
          </w:cols>
          <w:noEndnote/>
        </w:sect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bookmarkStart w:id="188" w:name="page381"/>
      <w:bookmarkEnd w:id="188"/>
      <w:r>
        <w:rPr>
          <w:rFonts w:ascii="Arial" w:hAnsi="Arial" w:cs="Arial"/>
          <w:sz w:val="23"/>
          <w:szCs w:val="23"/>
        </w:rPr>
        <w:lastRenderedPageBreak/>
        <w:t xml:space="preserve">Мұнда w </w:t>
      </w:r>
      <w:r>
        <w:rPr>
          <w:rFonts w:ascii="Times New Roman" w:hAnsi="Times New Roman"/>
          <w:sz w:val="26"/>
          <w:szCs w:val="26"/>
          <w:vertAlign w:val="subscript"/>
        </w:rPr>
        <w:t>ор</w:t>
      </w:r>
      <w:r>
        <w:rPr>
          <w:rFonts w:ascii="Arial" w:hAnsi="Arial" w:cs="Arial"/>
          <w:sz w:val="23"/>
          <w:szCs w:val="23"/>
        </w:rPr>
        <w:t>- Жердің орбиталық қозғалысының орта</w:t>
      </w:r>
      <w:r>
        <w:rPr>
          <w:rFonts w:ascii="Times New Roman" w:hAnsi="Times New Roman"/>
          <w:sz w:val="23"/>
          <w:szCs w:val="23"/>
        </w:rPr>
        <w:t>-</w:t>
      </w:r>
    </w:p>
    <w:p w:rsidR="003323E4" w:rsidRDefault="003323E4">
      <w:pPr>
        <w:widowControl w:val="0"/>
        <w:autoSpaceDE w:val="0"/>
        <w:autoSpaceDN w:val="0"/>
        <w:adjustRightInd w:val="0"/>
        <w:spacing w:after="0" w:line="94"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4" w:lineRule="auto"/>
        <w:jc w:val="both"/>
        <w:rPr>
          <w:rFonts w:ascii="Times New Roman" w:hAnsi="Times New Roman"/>
          <w:sz w:val="24"/>
          <w:szCs w:val="24"/>
        </w:rPr>
      </w:pPr>
      <w:r>
        <w:rPr>
          <w:rFonts w:ascii="Arial" w:hAnsi="Arial" w:cs="Arial"/>
          <w:sz w:val="21"/>
          <w:szCs w:val="21"/>
        </w:rPr>
        <w:t xml:space="preserve">ша бұрыштық жылдамдығы (=360˚/жыл), w </w:t>
      </w:r>
      <w:r>
        <w:rPr>
          <w:rFonts w:ascii="Times New Roman" w:hAnsi="Times New Roman"/>
          <w:sz w:val="32"/>
          <w:szCs w:val="32"/>
          <w:vertAlign w:val="subscript"/>
        </w:rPr>
        <w:t>пр</w:t>
      </w:r>
      <w:r>
        <w:rPr>
          <w:rFonts w:ascii="Arial" w:hAnsi="Arial" w:cs="Arial"/>
          <w:sz w:val="21"/>
          <w:szCs w:val="21"/>
        </w:rPr>
        <w:t xml:space="preserve"> – прецес</w:t>
      </w:r>
      <w:r>
        <w:rPr>
          <w:rFonts w:ascii="Times New Roman" w:hAnsi="Times New Roman"/>
          <w:sz w:val="21"/>
          <w:szCs w:val="21"/>
        </w:rPr>
        <w:t>-</w:t>
      </w:r>
      <w:r>
        <w:rPr>
          <w:rFonts w:ascii="Arial" w:hAnsi="Arial" w:cs="Arial"/>
          <w:sz w:val="21"/>
          <w:szCs w:val="21"/>
        </w:rPr>
        <w:t>сия жылдамдығы (=-50,2˚/жыл). Cидерлік және тропиктық кезеңдердің жақындығы салдарынан жыл мезгілдерінің ал</w:t>
      </w:r>
      <w:r>
        <w:rPr>
          <w:rFonts w:ascii="Times New Roman" w:hAnsi="Times New Roman"/>
          <w:sz w:val="21"/>
          <w:szCs w:val="21"/>
        </w:rPr>
        <w:t>-</w:t>
      </w:r>
      <w:r>
        <w:rPr>
          <w:rFonts w:ascii="Arial" w:hAnsi="Arial" w:cs="Arial"/>
          <w:sz w:val="21"/>
          <w:szCs w:val="21"/>
        </w:rPr>
        <w:t>масуы Жердің Күнді бір айналымы аралығында болуы ке</w:t>
      </w:r>
      <w:r>
        <w:rPr>
          <w:rFonts w:ascii="Times New Roman" w:hAnsi="Times New Roman"/>
          <w:sz w:val="21"/>
          <w:szCs w:val="21"/>
        </w:rPr>
        <w:t>-</w:t>
      </w:r>
      <w:r>
        <w:rPr>
          <w:rFonts w:ascii="Arial" w:hAnsi="Arial" w:cs="Arial"/>
          <w:sz w:val="21"/>
          <w:szCs w:val="21"/>
        </w:rPr>
        <w:t>рек деген түсінік пайда болады. Бірақ формула бұның дұрыс еместігін көрсетеді. Егер прецессия жылдамдығының мәні үлкен болса, онда жыл мезгілдерінің толық алмасу циклі ұзақ болып, оның ішіне бірнеше сидерлік жыл сыйып кетуі мүмкін болар еді. Е.А. Бельшесов деген автор «Сколько может длиться год» («Знак вопроса» №3/2004,7бет), «Отче</w:t>
      </w:r>
      <w:r>
        <w:rPr>
          <w:rFonts w:ascii="Times New Roman" w:hAnsi="Times New Roman"/>
          <w:sz w:val="21"/>
          <w:szCs w:val="21"/>
        </w:rPr>
        <w:t>-</w:t>
      </w:r>
      <w:r>
        <w:rPr>
          <w:rFonts w:ascii="Arial" w:hAnsi="Arial" w:cs="Arial"/>
          <w:sz w:val="21"/>
          <w:szCs w:val="21"/>
        </w:rPr>
        <w:t>го вымерли мамонты» («Знак вопроса» №4/2004,25-30бет) мақалаларында Жердің прецессиясының жылдамдығы үнемі қазіргідей аз шама болмаған, біртіндеп түскен деп есептейді. Сол себепті тропикалық жылдың ұзақтығы да біртіндеп азайған болса керек. Қазіргі тундрада миллиондаған жылдар бұрын саваннаға тән климаттың болу себебі: сол замандағы прецессияның мәні жоғары болғандықтан, жылдық сезондардың ұзақтығынан, жыл мезгілдерінің алмасуы өте жай болғандығынан деп бол</w:t>
      </w:r>
      <w:r>
        <w:rPr>
          <w:rFonts w:ascii="Times New Roman" w:hAnsi="Times New Roman"/>
          <w:sz w:val="21"/>
          <w:szCs w:val="21"/>
        </w:rPr>
        <w:t>-</w:t>
      </w:r>
      <w:r>
        <w:rPr>
          <w:rFonts w:ascii="Arial" w:hAnsi="Arial" w:cs="Arial"/>
          <w:sz w:val="21"/>
          <w:szCs w:val="21"/>
        </w:rPr>
        <w:t>жам айтады. Сол себепті, солтүстікте өте жылы климат қалыптасып үлгіреді, ал күздің ұзақтығы сондай, мамонттар оңтүстікке өте жай қозғала отырып, осы жыл алмасуға ілесе алатын болған. Бірақ кейінгі дәуірде әртүрлі себептермен прецессия жылдамдығы күрт төмендеп кеткен де, жануар</w:t>
      </w:r>
      <w:r>
        <w:rPr>
          <w:rFonts w:ascii="Times New Roman" w:hAnsi="Times New Roman"/>
          <w:sz w:val="21"/>
          <w:szCs w:val="21"/>
        </w:rPr>
        <w:t>-</w:t>
      </w:r>
      <w:r>
        <w:rPr>
          <w:rFonts w:ascii="Arial" w:hAnsi="Arial" w:cs="Arial"/>
          <w:sz w:val="21"/>
          <w:szCs w:val="21"/>
        </w:rPr>
        <w:t>лар бұл өзгеріске ілесе алмай, біразы қырылып қалған, сол себепті осы уақытқа дейін өлі денелері тоң топырақ ішінде табылып қалады,- дейді. Мұздау дәуірі (ледниковый пери</w:t>
      </w:r>
      <w:r>
        <w:rPr>
          <w:rFonts w:ascii="Times New Roman" w:hAnsi="Times New Roman"/>
          <w:sz w:val="21"/>
          <w:szCs w:val="21"/>
        </w:rPr>
        <w:t>-</w:t>
      </w:r>
      <w:r>
        <w:rPr>
          <w:rFonts w:ascii="Arial" w:hAnsi="Arial" w:cs="Arial"/>
          <w:sz w:val="21"/>
          <w:szCs w:val="21"/>
        </w:rPr>
        <w:t>од) - ұзақ тропиктік жылдың қысқы мезгілдері болып табы</w:t>
      </w:r>
      <w:r>
        <w:rPr>
          <w:rFonts w:ascii="Times New Roman" w:hAnsi="Times New Roman"/>
          <w:sz w:val="21"/>
          <w:szCs w:val="21"/>
        </w:rPr>
        <w:t>-</w:t>
      </w:r>
      <w:r>
        <w:rPr>
          <w:rFonts w:ascii="Arial" w:hAnsi="Arial" w:cs="Arial"/>
          <w:sz w:val="21"/>
          <w:szCs w:val="21"/>
        </w:rPr>
        <w:t>лады. Ал қазіргі қабылданған ғылыми гипотеза бойынша, тундра аймағында саваннаның құрып, қазіргі климаттың орнауының себебін Күн жарық шығару интенсивтігінің өзгеруінен, Жердің тектоникалық қызметінен көреді.</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28" w:right="1260" w:bottom="435" w:left="1020" w:header="720" w:footer="720" w:gutter="0"/>
          <w:cols w:space="720" w:equalWidth="0">
            <w:col w:w="6120"/>
          </w:cols>
          <w:noEndnote/>
        </w:sectPr>
      </w:pPr>
    </w:p>
    <w:p w:rsidR="003323E4" w:rsidRDefault="003323E4">
      <w:pPr>
        <w:widowControl w:val="0"/>
        <w:autoSpaceDE w:val="0"/>
        <w:autoSpaceDN w:val="0"/>
        <w:adjustRightInd w:val="0"/>
        <w:spacing w:after="0" w:line="239"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191</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28" w:right="4120" w:bottom="435" w:left="3980" w:header="720" w:footer="720" w:gutter="0"/>
          <w:cols w:space="720" w:equalWidth="0">
            <w:col w:w="300"/>
          </w:cols>
          <w:noEndnote/>
        </w:sectPr>
      </w:pPr>
    </w:p>
    <w:p w:rsidR="003323E4" w:rsidRDefault="00281624">
      <w:pPr>
        <w:widowControl w:val="0"/>
        <w:overflowPunct w:val="0"/>
        <w:autoSpaceDE w:val="0"/>
        <w:autoSpaceDN w:val="0"/>
        <w:adjustRightInd w:val="0"/>
        <w:spacing w:after="0" w:line="288" w:lineRule="auto"/>
        <w:ind w:left="2460" w:right="660" w:hanging="1808"/>
        <w:rPr>
          <w:rFonts w:ascii="Times New Roman" w:hAnsi="Times New Roman"/>
          <w:sz w:val="24"/>
          <w:szCs w:val="24"/>
        </w:rPr>
      </w:pPr>
      <w:bookmarkStart w:id="189" w:name="page383"/>
      <w:bookmarkEnd w:id="189"/>
      <w:r>
        <w:rPr>
          <w:rFonts w:ascii="Arial" w:hAnsi="Arial" w:cs="Arial"/>
          <w:b/>
          <w:bCs/>
          <w:i/>
          <w:iCs/>
          <w:sz w:val="24"/>
          <w:szCs w:val="24"/>
        </w:rPr>
        <w:lastRenderedPageBreak/>
        <w:t>§19. Көп дененің қозғалысы жайындағы есеп. 3 дене есебі</w:t>
      </w:r>
    </w:p>
    <w:p w:rsidR="003323E4" w:rsidRDefault="003323E4">
      <w:pPr>
        <w:widowControl w:val="0"/>
        <w:autoSpaceDE w:val="0"/>
        <w:autoSpaceDN w:val="0"/>
        <w:adjustRightInd w:val="0"/>
        <w:spacing w:after="0" w:line="208" w:lineRule="exact"/>
        <w:rPr>
          <w:rFonts w:ascii="Times New Roman" w:hAnsi="Times New Roman"/>
          <w:sz w:val="24"/>
          <w:szCs w:val="24"/>
        </w:rPr>
      </w:pPr>
    </w:p>
    <w:p w:rsidR="003323E4"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rPr>
      </w:pPr>
      <w:r>
        <w:rPr>
          <w:rFonts w:ascii="Arial" w:hAnsi="Arial" w:cs="Arial"/>
          <w:sz w:val="21"/>
          <w:szCs w:val="21"/>
        </w:rPr>
        <w:t>Нақты жүйелер, соның бірі - Күн жүйесі, құрамында 2-ден көп дененің қозғалысын қамтиды. Бұл жүйеде денелер бір-біріне әсер ете отырып, қозғалады. Бұндай қозғалыстың теңдеулерін шешу – физиканың шешілмеген есебі.</w:t>
      </w:r>
    </w:p>
    <w:p w:rsidR="003323E4" w:rsidRDefault="003323E4">
      <w:pPr>
        <w:widowControl w:val="0"/>
        <w:autoSpaceDE w:val="0"/>
        <w:autoSpaceDN w:val="0"/>
        <w:adjustRightInd w:val="0"/>
        <w:spacing w:after="0" w:line="1" w:lineRule="exact"/>
        <w:rPr>
          <w:rFonts w:ascii="Times New Roman" w:hAnsi="Times New Roman"/>
          <w:sz w:val="24"/>
          <w:szCs w:val="24"/>
        </w:rPr>
      </w:pPr>
    </w:p>
    <w:p w:rsidR="003323E4" w:rsidRDefault="00281624">
      <w:pPr>
        <w:widowControl w:val="0"/>
        <w:overflowPunct w:val="0"/>
        <w:autoSpaceDE w:val="0"/>
        <w:autoSpaceDN w:val="0"/>
        <w:adjustRightInd w:val="0"/>
        <w:spacing w:after="0" w:line="273" w:lineRule="auto"/>
        <w:ind w:firstLine="397"/>
        <w:jc w:val="both"/>
        <w:rPr>
          <w:rFonts w:ascii="Times New Roman" w:hAnsi="Times New Roman"/>
          <w:sz w:val="24"/>
          <w:szCs w:val="24"/>
        </w:rPr>
      </w:pPr>
      <w:r>
        <w:rPr>
          <w:rFonts w:ascii="Arial" w:hAnsi="Arial" w:cs="Arial"/>
        </w:rPr>
        <w:t>Сонымен 3,4 немесе одан көп денелердің бір-бірінің тартылыс күштерінің әсерінен қозғалысын анықтау есебі-</w:t>
      </w:r>
      <w:r>
        <w:rPr>
          <w:rFonts w:ascii="Arial" w:hAnsi="Arial" w:cs="Arial"/>
          <w:i/>
          <w:iCs/>
        </w:rPr>
        <w:t xml:space="preserve">3,4 </w:t>
      </w:r>
      <w:r>
        <w:rPr>
          <w:rFonts w:ascii="Arial" w:hAnsi="Arial" w:cs="Arial"/>
        </w:rPr>
        <w:t>және т.с.с.</w:t>
      </w:r>
      <w:r>
        <w:rPr>
          <w:rFonts w:ascii="Arial" w:hAnsi="Arial" w:cs="Arial"/>
          <w:i/>
          <w:iCs/>
        </w:rPr>
        <w:t xml:space="preserve"> денелер есебі </w:t>
      </w:r>
      <w:r>
        <w:rPr>
          <w:rFonts w:ascii="Arial" w:hAnsi="Arial" w:cs="Arial"/>
        </w:rPr>
        <w:t>деп аталады.</w:t>
      </w:r>
      <w:r>
        <w:rPr>
          <w:rFonts w:ascii="Arial" w:hAnsi="Arial" w:cs="Arial"/>
          <w:i/>
          <w:iCs/>
        </w:rPr>
        <w:t xml:space="preserve"> </w:t>
      </w:r>
      <w:r>
        <w:rPr>
          <w:rFonts w:ascii="Arial" w:hAnsi="Arial" w:cs="Arial"/>
        </w:rPr>
        <w:t>Жалпы атаумен</w:t>
      </w:r>
      <w:r>
        <w:rPr>
          <w:rFonts w:ascii="Arial" w:hAnsi="Arial" w:cs="Arial"/>
          <w:i/>
          <w:iCs/>
        </w:rPr>
        <w:t xml:space="preserve"> </w:t>
      </w:r>
      <w:r>
        <w:rPr>
          <w:rFonts w:ascii="Arial" w:hAnsi="Arial" w:cs="Arial"/>
        </w:rPr>
        <w:t xml:space="preserve">бұл </w:t>
      </w:r>
      <w:r>
        <w:rPr>
          <w:rFonts w:ascii="Arial" w:hAnsi="Arial" w:cs="Arial"/>
          <w:i/>
          <w:iCs/>
        </w:rPr>
        <w:t>n –</w:t>
      </w:r>
      <w:r>
        <w:rPr>
          <w:rFonts w:ascii="Arial" w:hAnsi="Arial" w:cs="Arial"/>
        </w:rPr>
        <w:t xml:space="preserve"> </w:t>
      </w:r>
      <w:r>
        <w:rPr>
          <w:rFonts w:ascii="Arial" w:hAnsi="Arial" w:cs="Arial"/>
          <w:i/>
          <w:iCs/>
        </w:rPr>
        <w:t>дене есеб</w:t>
      </w:r>
      <w:r>
        <w:rPr>
          <w:rFonts w:ascii="Arial" w:hAnsi="Arial" w:cs="Arial"/>
        </w:rPr>
        <w:t>і деп аталады. Жалпы түрде n дене есебін осы уақытқа дейін әлі еш ғалым шешіп көрген емес. Сондықтан n дене есебін шешу үшін ұйтқуларды есептеу әдісі қолданылады. Планетаға Күннің тартылыс күшімен бірге басқа планеталардың тарту күштері де әсер етеді. Бұлар әлсіз болғанмен, планетаның қозғалысына әсері орбитасын өзгертеді, планетаның орбитада орналасуына да әсерін тигізеді. Сондықтан планеталар қозғалысының теориясы n дене есебіне негізделу керек. Оның шешу 2 дене есебімен салыстырғанда өте күрделі болып келеді. Сондықтан, бұл есеппен аспан механикасы айналысады. Ал n дене есебінің ішінде көбірек қолданылатыны - 3 дене есебі. Кез келген бастапқы жағдайлары үшін бұл есептің теориялық шешімін 1912 жылы финн математигі Зундман тапты. Бұл шешім өте баяу жинақталатын қатарлар түрінде табылғандықтан, денелердің қозғалыстарының қасиеттері мен сипаты жөнінде қорытындыларды шығаруға, денелердің кеңістікте орналасуын есептеуге мүмкіндік бермейді. Математикалық жағы [10] кітапта берілген. Сондықтан n дене есебін шешудің бірден- бір жолы: ұйтқуларды есептеу әдісін пайдалану (§20).</w:t>
      </w:r>
    </w:p>
    <w:p w:rsidR="003323E4" w:rsidRDefault="003323E4">
      <w:pPr>
        <w:widowControl w:val="0"/>
        <w:autoSpaceDE w:val="0"/>
        <w:autoSpaceDN w:val="0"/>
        <w:adjustRightInd w:val="0"/>
        <w:spacing w:after="0" w:line="6" w:lineRule="exact"/>
        <w:rPr>
          <w:rFonts w:ascii="Times New Roman" w:hAnsi="Times New Roman"/>
          <w:sz w:val="24"/>
          <w:szCs w:val="24"/>
        </w:rPr>
      </w:pPr>
    </w:p>
    <w:p w:rsidR="003323E4" w:rsidRDefault="00281624">
      <w:pPr>
        <w:widowControl w:val="0"/>
        <w:overflowPunct w:val="0"/>
        <w:autoSpaceDE w:val="0"/>
        <w:autoSpaceDN w:val="0"/>
        <w:adjustRightInd w:val="0"/>
        <w:spacing w:after="0" w:line="266" w:lineRule="auto"/>
        <w:ind w:firstLine="397"/>
        <w:jc w:val="both"/>
        <w:rPr>
          <w:rFonts w:ascii="Times New Roman" w:hAnsi="Times New Roman"/>
          <w:sz w:val="24"/>
          <w:szCs w:val="24"/>
        </w:rPr>
      </w:pPr>
      <w:r>
        <w:rPr>
          <w:rFonts w:ascii="Arial" w:hAnsi="Arial" w:cs="Arial"/>
          <w:sz w:val="24"/>
          <w:szCs w:val="24"/>
        </w:rPr>
        <w:t>Бірақ бастапқы шарттардың кейбір ерекше түрлері үшін үш дене есебінің шешімін Лагранж 1772 жылы тапқан. Бұл жағдайлары мынадай:</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48" w:right="1020" w:bottom="435" w:left="1240" w:header="720" w:footer="720" w:gutter="0"/>
          <w:cols w:space="720" w:equalWidth="0">
            <w:col w:w="6140"/>
          </w:cols>
          <w:noEndnote/>
        </w:sectPr>
      </w:pPr>
    </w:p>
    <w:p w:rsidR="003323E4" w:rsidRDefault="003323E4">
      <w:pPr>
        <w:widowControl w:val="0"/>
        <w:autoSpaceDE w:val="0"/>
        <w:autoSpaceDN w:val="0"/>
        <w:adjustRightInd w:val="0"/>
        <w:spacing w:after="0" w:line="64"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0"/>
          <w:szCs w:val="20"/>
        </w:rPr>
        <w:t>192</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48" w:right="3960" w:bottom="435" w:left="4140" w:header="720" w:footer="720" w:gutter="0"/>
          <w:cols w:space="720" w:equalWidth="0">
            <w:col w:w="300"/>
          </w:cols>
          <w:noEndnote/>
        </w:sectPr>
      </w:pPr>
    </w:p>
    <w:p w:rsidR="003323E4" w:rsidRDefault="00281624">
      <w:pPr>
        <w:widowControl w:val="0"/>
        <w:overflowPunct w:val="0"/>
        <w:autoSpaceDE w:val="0"/>
        <w:autoSpaceDN w:val="0"/>
        <w:adjustRightInd w:val="0"/>
        <w:spacing w:after="0" w:line="300" w:lineRule="auto"/>
        <w:ind w:firstLine="397"/>
        <w:jc w:val="both"/>
        <w:rPr>
          <w:rFonts w:ascii="Times New Roman" w:hAnsi="Times New Roman"/>
          <w:sz w:val="24"/>
          <w:szCs w:val="24"/>
        </w:rPr>
      </w:pPr>
      <w:bookmarkStart w:id="190" w:name="page385"/>
      <w:bookmarkEnd w:id="190"/>
      <w:r>
        <w:rPr>
          <w:rFonts w:ascii="Arial" w:hAnsi="Arial" w:cs="Arial"/>
          <w:sz w:val="20"/>
          <w:szCs w:val="20"/>
        </w:rPr>
        <w:lastRenderedPageBreak/>
        <w:t>Үш дене бір түзу бойында орналасса, олар ортақ масса</w:t>
      </w:r>
      <w:r>
        <w:rPr>
          <w:rFonts w:ascii="Times New Roman" w:hAnsi="Times New Roman"/>
          <w:sz w:val="20"/>
          <w:szCs w:val="20"/>
        </w:rPr>
        <w:t>-</w:t>
      </w:r>
      <w:r>
        <w:rPr>
          <w:rFonts w:ascii="Arial" w:hAnsi="Arial" w:cs="Arial"/>
          <w:sz w:val="20"/>
          <w:szCs w:val="20"/>
        </w:rPr>
        <w:t xml:space="preserve">лар центрін айнала отырып, түзу бойында қала береді. Бұл нүктелерді </w:t>
      </w:r>
      <w:r>
        <w:rPr>
          <w:rFonts w:ascii="Arial" w:hAnsi="Arial" w:cs="Arial"/>
          <w:i/>
          <w:iCs/>
          <w:sz w:val="20"/>
          <w:szCs w:val="20"/>
        </w:rPr>
        <w:t>либрацияның коллинеарлық нүктелері</w:t>
      </w:r>
      <w:r>
        <w:rPr>
          <w:rFonts w:ascii="Arial" w:hAnsi="Arial" w:cs="Arial"/>
          <w:sz w:val="20"/>
          <w:szCs w:val="20"/>
        </w:rPr>
        <w:t xml:space="preserve"> деп атайды.</w:t>
      </w:r>
    </w:p>
    <w:p w:rsidR="003323E4" w:rsidRDefault="00281624">
      <w:pPr>
        <w:widowControl w:val="0"/>
        <w:overflowPunct w:val="0"/>
        <w:autoSpaceDE w:val="0"/>
        <w:autoSpaceDN w:val="0"/>
        <w:adjustRightInd w:val="0"/>
        <w:spacing w:after="0" w:line="249" w:lineRule="auto"/>
        <w:ind w:right="20" w:firstLine="397"/>
        <w:jc w:val="both"/>
        <w:rPr>
          <w:rFonts w:ascii="Times New Roman" w:hAnsi="Times New Roman"/>
          <w:sz w:val="24"/>
          <w:szCs w:val="24"/>
        </w:rPr>
      </w:pPr>
      <w:r>
        <w:rPr>
          <w:rFonts w:ascii="Arial" w:hAnsi="Arial" w:cs="Arial"/>
          <w:sz w:val="24"/>
          <w:szCs w:val="24"/>
        </w:rPr>
        <w:t>Үш дене тең қабырғалы үшбұрыштың төбелерінде орналасса, ортақ массалар центрін айналғанда, бұл денелердің құрайтын үшбұрышы үнемі тең қабырғалы бо</w:t>
      </w:r>
      <w:r>
        <w:rPr>
          <w:rFonts w:ascii="Times New Roman" w:hAnsi="Times New Roman"/>
          <w:sz w:val="24"/>
          <w:szCs w:val="24"/>
        </w:rPr>
        <w:t>-</w:t>
      </w:r>
      <w:r>
        <w:rPr>
          <w:rFonts w:ascii="Arial" w:hAnsi="Arial" w:cs="Arial"/>
          <w:sz w:val="24"/>
          <w:szCs w:val="24"/>
        </w:rPr>
        <w:t xml:space="preserve">лып қала береді. Бұл нүктелері </w:t>
      </w:r>
      <w:r>
        <w:rPr>
          <w:rFonts w:ascii="Arial" w:hAnsi="Arial" w:cs="Arial"/>
          <w:i/>
          <w:iCs/>
          <w:sz w:val="24"/>
          <w:szCs w:val="24"/>
        </w:rPr>
        <w:t>либрацияның үшбұрыштық</w:t>
      </w:r>
      <w:r>
        <w:rPr>
          <w:rFonts w:ascii="Arial" w:hAnsi="Arial" w:cs="Arial"/>
          <w:sz w:val="24"/>
          <w:szCs w:val="24"/>
        </w:rPr>
        <w:t xml:space="preserve"> </w:t>
      </w:r>
      <w:r>
        <w:rPr>
          <w:rFonts w:ascii="Arial" w:hAnsi="Arial" w:cs="Arial"/>
          <w:i/>
          <w:iCs/>
          <w:sz w:val="24"/>
          <w:szCs w:val="24"/>
        </w:rPr>
        <w:t xml:space="preserve">нүктелері </w:t>
      </w:r>
      <w:r>
        <w:rPr>
          <w:rFonts w:ascii="Arial" w:hAnsi="Arial" w:cs="Arial"/>
          <w:sz w:val="24"/>
          <w:szCs w:val="24"/>
        </w:rPr>
        <w:t>деп аталады. 26-</w:t>
      </w:r>
      <w:r>
        <w:rPr>
          <w:rFonts w:ascii="Arial" w:hAnsi="Arial" w:cs="Arial"/>
          <w:i/>
          <w:iCs/>
          <w:sz w:val="24"/>
          <w:szCs w:val="24"/>
        </w:rPr>
        <w:t xml:space="preserve"> </w:t>
      </w:r>
      <w:r>
        <w:rPr>
          <w:rFonts w:ascii="Arial" w:hAnsi="Arial" w:cs="Arial"/>
          <w:sz w:val="24"/>
          <w:szCs w:val="24"/>
        </w:rPr>
        <w:t>суретте осы нүктелердің бәрі де</w:t>
      </w:r>
      <w:r>
        <w:rPr>
          <w:rFonts w:ascii="Arial" w:hAnsi="Arial" w:cs="Arial"/>
          <w:i/>
          <w:iCs/>
          <w:sz w:val="24"/>
          <w:szCs w:val="24"/>
        </w:rPr>
        <w:t xml:space="preserve"> </w:t>
      </w:r>
      <w:r>
        <w:rPr>
          <w:rFonts w:ascii="Arial" w:hAnsi="Arial" w:cs="Arial"/>
          <w:sz w:val="24"/>
          <w:szCs w:val="24"/>
        </w:rPr>
        <w:t>көрсетілген.</w:t>
      </w:r>
    </w:p>
    <w:p w:rsidR="003323E4" w:rsidRDefault="003323E4">
      <w:pPr>
        <w:widowControl w:val="0"/>
        <w:autoSpaceDE w:val="0"/>
        <w:autoSpaceDN w:val="0"/>
        <w:adjustRightInd w:val="0"/>
        <w:spacing w:after="0" w:line="5" w:lineRule="exact"/>
        <w:rPr>
          <w:rFonts w:ascii="Times New Roman" w:hAnsi="Times New Roman"/>
          <w:sz w:val="24"/>
          <w:szCs w:val="24"/>
        </w:rPr>
      </w:pPr>
    </w:p>
    <w:p w:rsidR="003323E4" w:rsidRDefault="00281624">
      <w:pPr>
        <w:widowControl w:val="0"/>
        <w:autoSpaceDE w:val="0"/>
        <w:autoSpaceDN w:val="0"/>
        <w:adjustRightInd w:val="0"/>
        <w:spacing w:after="0" w:line="240" w:lineRule="auto"/>
        <w:ind w:left="400"/>
        <w:rPr>
          <w:rFonts w:ascii="Times New Roman" w:hAnsi="Times New Roman"/>
          <w:sz w:val="24"/>
          <w:szCs w:val="24"/>
        </w:rPr>
      </w:pPr>
      <w:r>
        <w:rPr>
          <w:rFonts w:ascii="Arial" w:hAnsi="Arial" w:cs="Arial"/>
          <w:sz w:val="23"/>
          <w:szCs w:val="23"/>
        </w:rPr>
        <w:t xml:space="preserve">Бұл есепті </w:t>
      </w:r>
      <w:r>
        <w:rPr>
          <w:rFonts w:ascii="Arial" w:hAnsi="Arial" w:cs="Arial"/>
          <w:i/>
          <w:iCs/>
          <w:sz w:val="23"/>
          <w:szCs w:val="23"/>
        </w:rPr>
        <w:t>үш дененің шектелген есебі</w:t>
      </w:r>
      <w:r>
        <w:rPr>
          <w:rFonts w:ascii="Arial" w:hAnsi="Arial" w:cs="Arial"/>
          <w:sz w:val="23"/>
          <w:szCs w:val="23"/>
        </w:rPr>
        <w:t xml:space="preserve"> деп атайды.</w:t>
      </w:r>
    </w:p>
    <w:p w:rsidR="003323E4" w:rsidRDefault="003323E4">
      <w:pPr>
        <w:widowControl w:val="0"/>
        <w:autoSpaceDE w:val="0"/>
        <w:autoSpaceDN w:val="0"/>
        <w:adjustRightInd w:val="0"/>
        <w:spacing w:after="0" w:line="27" w:lineRule="exact"/>
        <w:rPr>
          <w:rFonts w:ascii="Times New Roman" w:hAnsi="Times New Roman"/>
          <w:sz w:val="24"/>
          <w:szCs w:val="24"/>
        </w:rPr>
      </w:pPr>
    </w:p>
    <w:p w:rsidR="003323E4" w:rsidRPr="00723F4B" w:rsidRDefault="00281624">
      <w:pPr>
        <w:widowControl w:val="0"/>
        <w:overflowPunct w:val="0"/>
        <w:autoSpaceDE w:val="0"/>
        <w:autoSpaceDN w:val="0"/>
        <w:adjustRightInd w:val="0"/>
        <w:spacing w:after="0" w:line="250" w:lineRule="auto"/>
        <w:ind w:right="20"/>
        <w:jc w:val="both"/>
        <w:rPr>
          <w:rFonts w:ascii="Times New Roman" w:hAnsi="Times New Roman"/>
          <w:sz w:val="24"/>
          <w:szCs w:val="24"/>
          <w:lang w:val="ru-RU"/>
        </w:rPr>
      </w:pPr>
      <w:r w:rsidRPr="00723F4B">
        <w:rPr>
          <w:rFonts w:ascii="Arial" w:hAnsi="Arial" w:cs="Arial"/>
          <w:sz w:val="24"/>
          <w:szCs w:val="24"/>
          <w:lang w:val="ru-RU"/>
        </w:rPr>
        <w:t>Бұл есептің шартында екі дене массасы үлкен денелер, ал үшінші дене массасы аз дене.</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9" w:lineRule="auto"/>
        <w:ind w:right="20" w:firstLine="397"/>
        <w:jc w:val="both"/>
        <w:rPr>
          <w:rFonts w:ascii="Times New Roman" w:hAnsi="Times New Roman"/>
          <w:sz w:val="24"/>
          <w:szCs w:val="24"/>
          <w:lang w:val="ru-RU"/>
        </w:rPr>
      </w:pPr>
      <w:r w:rsidRPr="00723F4B">
        <w:rPr>
          <w:rFonts w:ascii="Arial" w:hAnsi="Arial" w:cs="Arial"/>
          <w:sz w:val="21"/>
          <w:szCs w:val="21"/>
          <w:lang w:val="ru-RU"/>
        </w:rPr>
        <w:t>Күн жүйесінде үшбұрыштың либрация нүктелері Күнді айнала қозғалған Юпитердің орбитасында табылды. Юпи</w:t>
      </w:r>
      <w:r w:rsidRPr="00723F4B">
        <w:rPr>
          <w:rFonts w:ascii="Times New Roman" w:hAnsi="Times New Roman"/>
          <w:sz w:val="21"/>
          <w:szCs w:val="21"/>
          <w:lang w:val="ru-RU"/>
        </w:rPr>
        <w:t>-</w:t>
      </w:r>
      <w:r w:rsidRPr="00723F4B">
        <w:rPr>
          <w:rFonts w:ascii="Arial" w:hAnsi="Arial" w:cs="Arial"/>
          <w:sz w:val="21"/>
          <w:szCs w:val="21"/>
          <w:lang w:val="ru-RU"/>
        </w:rPr>
        <w:t>терден 60</w:t>
      </w:r>
      <w:r w:rsidRPr="00723F4B">
        <w:rPr>
          <w:rFonts w:ascii="Times New Roman" w:hAnsi="Times New Roman"/>
          <w:sz w:val="24"/>
          <w:szCs w:val="24"/>
          <w:vertAlign w:val="superscript"/>
          <w:lang w:val="ru-RU"/>
        </w:rPr>
        <w:t>0</w:t>
      </w:r>
      <w:r w:rsidRPr="00723F4B">
        <w:rPr>
          <w:rFonts w:ascii="Arial" w:hAnsi="Arial" w:cs="Arial"/>
          <w:sz w:val="21"/>
          <w:szCs w:val="21"/>
          <w:lang w:val="ru-RU"/>
        </w:rPr>
        <w:t>- алдында және 60</w:t>
      </w:r>
      <w:r w:rsidRPr="00723F4B">
        <w:rPr>
          <w:rFonts w:ascii="Times New Roman" w:hAnsi="Times New Roman"/>
          <w:sz w:val="24"/>
          <w:szCs w:val="24"/>
          <w:vertAlign w:val="superscript"/>
          <w:lang w:val="ru-RU"/>
        </w:rPr>
        <w:t>0</w:t>
      </w:r>
      <w:r w:rsidRPr="00723F4B">
        <w:rPr>
          <w:rFonts w:ascii="Arial" w:hAnsi="Arial" w:cs="Arial"/>
          <w:sz w:val="21"/>
          <w:szCs w:val="21"/>
          <w:lang w:val="ru-RU"/>
        </w:rPr>
        <w:t>- кейін астероидтің екі тобы та</w:t>
      </w:r>
      <w:r w:rsidRPr="00723F4B">
        <w:rPr>
          <w:rFonts w:ascii="Times New Roman" w:hAnsi="Times New Roman"/>
          <w:sz w:val="21"/>
          <w:szCs w:val="21"/>
          <w:lang w:val="ru-RU"/>
        </w:rPr>
        <w:t>-</w:t>
      </w:r>
      <w:r w:rsidRPr="00723F4B">
        <w:rPr>
          <w:rFonts w:ascii="Arial" w:hAnsi="Arial" w:cs="Arial"/>
          <w:sz w:val="21"/>
          <w:szCs w:val="21"/>
          <w:lang w:val="ru-RU"/>
        </w:rPr>
        <w:t>былды. Бұл астероидтарға Троя соғысының кейіпкерлерінің атаулары берілді. Әрбір топты Юпитермен және Күнмен қосатын түзулері тең қабырғалы үшбұрыш құрайды. Жер – Ай жүйесінде осындай нүктелерде ғарыштық шаң жиналғаны байқалды. Ал бірінші есеп шарттары қос жұлдыз жүйелерінде газ ағымдарының пайда болуын түсіндіреді.</w:t>
      </w:r>
    </w:p>
    <w:p w:rsidR="003323E4" w:rsidRPr="00723F4B" w:rsidRDefault="003323E4">
      <w:pPr>
        <w:widowControl w:val="0"/>
        <w:autoSpaceDE w:val="0"/>
        <w:autoSpaceDN w:val="0"/>
        <w:adjustRightInd w:val="0"/>
        <w:spacing w:after="0" w:line="212"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1840"/>
        <w:rPr>
          <w:rFonts w:ascii="Times New Roman" w:hAnsi="Times New Roman"/>
          <w:sz w:val="24"/>
          <w:szCs w:val="24"/>
          <w:lang w:val="ru-RU"/>
        </w:rPr>
      </w:pPr>
      <w:r w:rsidRPr="00723F4B">
        <w:rPr>
          <w:rFonts w:ascii="Arial" w:hAnsi="Arial" w:cs="Arial"/>
          <w:b/>
          <w:bCs/>
          <w:i/>
          <w:iCs/>
          <w:sz w:val="24"/>
          <w:szCs w:val="24"/>
          <w:lang w:val="ru-RU"/>
        </w:rPr>
        <w:t>§20. Ұйтқулы қозғалыс</w:t>
      </w:r>
    </w:p>
    <w:p w:rsidR="003323E4" w:rsidRPr="00723F4B" w:rsidRDefault="003323E4">
      <w:pPr>
        <w:widowControl w:val="0"/>
        <w:autoSpaceDE w:val="0"/>
        <w:autoSpaceDN w:val="0"/>
        <w:adjustRightInd w:val="0"/>
        <w:spacing w:after="0" w:line="306"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3" w:lineRule="auto"/>
        <w:ind w:right="20" w:firstLine="397"/>
        <w:jc w:val="both"/>
        <w:rPr>
          <w:rFonts w:ascii="Times New Roman" w:hAnsi="Times New Roman"/>
          <w:sz w:val="24"/>
          <w:szCs w:val="24"/>
          <w:lang w:val="ru-RU"/>
        </w:rPr>
      </w:pPr>
      <w:r w:rsidRPr="00723F4B">
        <w:rPr>
          <w:rFonts w:ascii="Arial" w:hAnsi="Arial" w:cs="Arial"/>
          <w:lang w:val="ru-RU"/>
        </w:rPr>
        <w:t xml:space="preserve">Ұйтқулы қозғалыс туралы есебін жоғарыда айтылған жағдайдан басқа жағдайларында шешу мүмкін болмай отыр. Сол сияқты </w:t>
      </w:r>
      <w:r>
        <w:rPr>
          <w:rFonts w:ascii="Arial" w:hAnsi="Arial" w:cs="Arial"/>
        </w:rPr>
        <w:t>n</w:t>
      </w:r>
      <w:r w:rsidRPr="00723F4B">
        <w:rPr>
          <w:rFonts w:ascii="Arial" w:hAnsi="Arial" w:cs="Arial"/>
          <w:lang w:val="ru-RU"/>
        </w:rPr>
        <w:t xml:space="preserve"> – дене есебінің шешімі осы уақытқа дейін анықталған жоқ. Күн жүйесінде 9 планета бар екенін ескерсек, бұл планеталардың қозғалысын анықтау – екі дене есебі болмайтындығы анық көрініп тұр. Бұл жағдайда планеталардың бір-бірінің қозғалысында туғызатын </w:t>
      </w:r>
      <w:r w:rsidRPr="00723F4B">
        <w:rPr>
          <w:rFonts w:ascii="Arial" w:hAnsi="Arial" w:cs="Arial"/>
          <w:b/>
          <w:bCs/>
          <w:i/>
          <w:iCs/>
          <w:lang w:val="ru-RU"/>
        </w:rPr>
        <w:t xml:space="preserve">ұйтқуларын </w:t>
      </w:r>
      <w:r w:rsidRPr="00723F4B">
        <w:rPr>
          <w:rFonts w:ascii="Arial" w:hAnsi="Arial" w:cs="Arial"/>
          <w:lang w:val="ru-RU"/>
        </w:rPr>
        <w:t>есептеу амалы қолданылады.</w:t>
      </w:r>
    </w:p>
    <w:p w:rsidR="003323E4" w:rsidRPr="00723F4B"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305" w:lineRule="auto"/>
        <w:ind w:right="20" w:firstLine="397"/>
        <w:jc w:val="both"/>
        <w:rPr>
          <w:rFonts w:ascii="Times New Roman" w:hAnsi="Times New Roman"/>
          <w:sz w:val="24"/>
          <w:szCs w:val="24"/>
          <w:lang w:val="ru-RU"/>
        </w:rPr>
      </w:pPr>
      <w:r w:rsidRPr="00723F4B">
        <w:rPr>
          <w:rFonts w:ascii="Arial" w:hAnsi="Arial" w:cs="Arial"/>
          <w:sz w:val="23"/>
          <w:szCs w:val="23"/>
          <w:lang w:val="ru-RU"/>
        </w:rPr>
        <w:t>Сонымен ұйтқулар қандай болатынына тоқталайық. Планеталардың қозғалысы Кеплер заңдарымен дәл</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240" w:bottom="435" w:left="1020" w:header="720" w:footer="720" w:gutter="0"/>
          <w:cols w:space="720" w:equalWidth="0">
            <w:col w:w="6140"/>
          </w:cols>
          <w:noEndnote/>
        </w:sectPr>
      </w:pPr>
    </w:p>
    <w:p w:rsidR="003323E4" w:rsidRPr="00723F4B" w:rsidRDefault="003323E4">
      <w:pPr>
        <w:widowControl w:val="0"/>
        <w:autoSpaceDE w:val="0"/>
        <w:autoSpaceDN w:val="0"/>
        <w:adjustRightInd w:val="0"/>
        <w:spacing w:after="0" w:line="17"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193</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4120" w:bottom="435" w:left="398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82" w:lineRule="auto"/>
        <w:jc w:val="both"/>
        <w:rPr>
          <w:rFonts w:ascii="Times New Roman" w:hAnsi="Times New Roman"/>
          <w:sz w:val="24"/>
          <w:szCs w:val="24"/>
          <w:lang w:val="ru-RU"/>
        </w:rPr>
      </w:pPr>
      <w:bookmarkStart w:id="191" w:name="page387"/>
      <w:bookmarkEnd w:id="191"/>
      <w:r w:rsidRPr="00723F4B">
        <w:rPr>
          <w:rFonts w:ascii="Arial" w:hAnsi="Arial" w:cs="Arial"/>
          <w:sz w:val="21"/>
          <w:szCs w:val="21"/>
          <w:lang w:val="ru-RU"/>
        </w:rPr>
        <w:lastRenderedPageBreak/>
        <w:t>сипатталмайтын болып тұр. Бірақ ұйтқулардың әсерінің шамалылығы сондай, планета қозғалысын, орбита эле­ мент</w:t>
      </w:r>
      <w:r w:rsidRPr="00723F4B">
        <w:rPr>
          <w:rFonts w:ascii="Times New Roman" w:hAnsi="Times New Roman"/>
          <w:i/>
          <w:iCs/>
          <w:sz w:val="21"/>
          <w:szCs w:val="21"/>
          <w:lang w:val="ru-RU"/>
        </w:rPr>
        <w:t>­</w:t>
      </w:r>
      <w:r w:rsidRPr="00723F4B">
        <w:rPr>
          <w:rFonts w:ascii="Arial" w:hAnsi="Arial" w:cs="Arial"/>
          <w:sz w:val="21"/>
          <w:szCs w:val="21"/>
          <w:lang w:val="ru-RU"/>
        </w:rPr>
        <w:t xml:space="preserve">терін айнымалы болады деп қарастырғанда, жуық түрде Кеплер заңдарына бағынады деп алуға болады. Орбита эллипстік болса, бір фокусінде Күн орналасқан болса, </w:t>
      </w:r>
      <w:r w:rsidRPr="00723F4B">
        <w:rPr>
          <w:rFonts w:ascii="Arial" w:hAnsi="Arial" w:cs="Arial"/>
          <w:i/>
          <w:iCs/>
          <w:sz w:val="21"/>
          <w:szCs w:val="21"/>
          <w:lang w:val="ru-RU"/>
        </w:rPr>
        <w:t>орбитаның элементтері</w:t>
      </w:r>
      <w:r w:rsidRPr="00723F4B">
        <w:rPr>
          <w:rFonts w:ascii="Arial" w:hAnsi="Arial" w:cs="Arial"/>
          <w:sz w:val="21"/>
          <w:szCs w:val="21"/>
          <w:lang w:val="ru-RU"/>
        </w:rPr>
        <w:t xml:space="preserve"> (§14) деп аталатын шамалар: перигелийі (П) және афелийі (А), үлкен жарты осі, эксцентриситеті, шарықтау және құлдырау түйіндері, эклиптика жазықтығына көлбеулік бұрышы - уақыт өткен сайын өзгеріске ұшырайды. Параметрлері, яғни өлшемдері, пішіні және орналасуы, үнемі өзгеріске ұшырайтын эллипстік орбитаны </w:t>
      </w:r>
      <w:r w:rsidRPr="00723F4B">
        <w:rPr>
          <w:rFonts w:ascii="Arial" w:hAnsi="Arial" w:cs="Arial"/>
          <w:b/>
          <w:bCs/>
          <w:i/>
          <w:iCs/>
          <w:sz w:val="21"/>
          <w:szCs w:val="21"/>
          <w:lang w:val="ru-RU"/>
        </w:rPr>
        <w:t>вариациялайтын</w:t>
      </w:r>
      <w:r w:rsidRPr="00723F4B">
        <w:rPr>
          <w:rFonts w:ascii="Arial" w:hAnsi="Arial" w:cs="Arial"/>
          <w:sz w:val="21"/>
          <w:szCs w:val="21"/>
          <w:lang w:val="ru-RU"/>
        </w:rPr>
        <w:t xml:space="preserve"> неме</w:t>
      </w:r>
      <w:r w:rsidRPr="00723F4B">
        <w:rPr>
          <w:rFonts w:ascii="Times New Roman" w:hAnsi="Times New Roman"/>
          <w:sz w:val="21"/>
          <w:szCs w:val="21"/>
          <w:lang w:val="ru-RU"/>
        </w:rPr>
        <w:t xml:space="preserve">-се </w:t>
      </w:r>
      <w:r w:rsidRPr="00723F4B">
        <w:rPr>
          <w:rFonts w:ascii="Arial" w:hAnsi="Arial" w:cs="Arial"/>
          <w:b/>
          <w:bCs/>
          <w:i/>
          <w:iCs/>
          <w:sz w:val="21"/>
          <w:szCs w:val="21"/>
          <w:lang w:val="ru-RU"/>
        </w:rPr>
        <w:t>оскуляциялайтын орбита</w:t>
      </w:r>
      <w:r w:rsidRPr="00723F4B">
        <w:rPr>
          <w:rFonts w:ascii="Times New Roman" w:hAnsi="Times New Roman"/>
          <w:sz w:val="21"/>
          <w:szCs w:val="21"/>
          <w:lang w:val="ru-RU"/>
        </w:rPr>
        <w:t xml:space="preserve"> </w:t>
      </w:r>
      <w:r w:rsidRPr="00723F4B">
        <w:rPr>
          <w:rFonts w:ascii="Arial" w:hAnsi="Arial" w:cs="Arial"/>
          <w:sz w:val="21"/>
          <w:szCs w:val="21"/>
          <w:lang w:val="ru-RU"/>
        </w:rPr>
        <w:t>деп атайды.</w:t>
      </w:r>
      <w:r w:rsidRPr="00723F4B">
        <w:rPr>
          <w:rFonts w:ascii="Times New Roman" w:hAnsi="Times New Roman"/>
          <w:sz w:val="21"/>
          <w:szCs w:val="21"/>
          <w:lang w:val="ru-RU"/>
        </w:rPr>
        <w:t xml:space="preserve"> </w:t>
      </w:r>
      <w:r w:rsidRPr="00723F4B">
        <w:rPr>
          <w:rFonts w:ascii="Arial" w:hAnsi="Arial" w:cs="Arial"/>
          <w:sz w:val="21"/>
          <w:szCs w:val="21"/>
          <w:lang w:val="ru-RU"/>
        </w:rPr>
        <w:t>Планеталардың</w:t>
      </w:r>
      <w:r w:rsidRPr="00723F4B">
        <w:rPr>
          <w:rFonts w:ascii="Times New Roman" w:hAnsi="Times New Roman"/>
          <w:sz w:val="21"/>
          <w:szCs w:val="21"/>
          <w:lang w:val="ru-RU"/>
        </w:rPr>
        <w:t xml:space="preserve"> </w:t>
      </w:r>
      <w:r w:rsidRPr="00723F4B">
        <w:rPr>
          <w:rFonts w:ascii="Arial" w:hAnsi="Arial" w:cs="Arial"/>
          <w:sz w:val="21"/>
          <w:szCs w:val="21"/>
          <w:lang w:val="ru-RU"/>
        </w:rPr>
        <w:t>ұйытқулы қозғалыстарын осы әдіспен сиппаттауды Эйлер 1756 жылы ұсынған болатын. Кейбір кезде бұл эллипстің өзгерісінің шамалылығы сондай, эллипстің формасы, орны шамалы өзгереді. Мысалы: Жер орбитасы соңғы 2000 жыл аралығында өз жазықтығында шамамен 6</w:t>
      </w:r>
      <w:r w:rsidRPr="00723F4B">
        <w:rPr>
          <w:rFonts w:ascii="Times New Roman" w:hAnsi="Times New Roman"/>
          <w:sz w:val="24"/>
          <w:szCs w:val="24"/>
          <w:vertAlign w:val="superscript"/>
          <w:lang w:val="ru-RU"/>
        </w:rPr>
        <w:t>0</w:t>
      </w:r>
      <w:r w:rsidRPr="00723F4B">
        <w:rPr>
          <w:rFonts w:ascii="Arial" w:hAnsi="Arial" w:cs="Arial"/>
          <w:sz w:val="21"/>
          <w:szCs w:val="21"/>
          <w:lang w:val="ru-RU"/>
        </w:rPr>
        <w:t xml:space="preserve"> -қа бұрылды. Ал Ай орбитасының жазықтығы бір айдың ішінде 3</w:t>
      </w:r>
      <w:r w:rsidRPr="00723F4B">
        <w:rPr>
          <w:rFonts w:ascii="Times New Roman" w:hAnsi="Times New Roman"/>
          <w:sz w:val="24"/>
          <w:szCs w:val="24"/>
          <w:vertAlign w:val="superscript"/>
          <w:lang w:val="ru-RU"/>
        </w:rPr>
        <w:t>0</w:t>
      </w:r>
      <w:r w:rsidRPr="00723F4B">
        <w:rPr>
          <w:rFonts w:ascii="Arial" w:hAnsi="Arial" w:cs="Arial"/>
          <w:sz w:val="21"/>
          <w:szCs w:val="21"/>
          <w:lang w:val="ru-RU"/>
        </w:rPr>
        <w:t xml:space="preserve"> қа бұрылатындығы белгілі. Осы өзгерістерді </w:t>
      </w:r>
      <w:r w:rsidRPr="00723F4B">
        <w:rPr>
          <w:rFonts w:ascii="Arial" w:hAnsi="Arial" w:cs="Arial"/>
          <w:i/>
          <w:iCs/>
          <w:sz w:val="21"/>
          <w:szCs w:val="21"/>
          <w:lang w:val="ru-RU"/>
        </w:rPr>
        <w:t>элементтердің</w:t>
      </w:r>
      <w:r w:rsidRPr="00723F4B">
        <w:rPr>
          <w:rFonts w:ascii="Arial" w:hAnsi="Arial" w:cs="Arial"/>
          <w:sz w:val="21"/>
          <w:szCs w:val="21"/>
          <w:lang w:val="ru-RU"/>
        </w:rPr>
        <w:t xml:space="preserve"> </w:t>
      </w:r>
      <w:r w:rsidRPr="00723F4B">
        <w:rPr>
          <w:rFonts w:ascii="Arial" w:hAnsi="Arial" w:cs="Arial"/>
          <w:i/>
          <w:iCs/>
          <w:sz w:val="21"/>
          <w:szCs w:val="21"/>
          <w:lang w:val="ru-RU"/>
        </w:rPr>
        <w:t xml:space="preserve">ұйтқулары </w:t>
      </w:r>
      <w:r w:rsidRPr="00723F4B">
        <w:rPr>
          <w:rFonts w:ascii="Arial" w:hAnsi="Arial" w:cs="Arial"/>
          <w:sz w:val="21"/>
          <w:szCs w:val="21"/>
          <w:lang w:val="ru-RU"/>
        </w:rPr>
        <w:t>деп атайды.</w:t>
      </w:r>
      <w:r w:rsidRPr="00723F4B">
        <w:rPr>
          <w:rFonts w:ascii="Arial" w:hAnsi="Arial" w:cs="Arial"/>
          <w:i/>
          <w:iCs/>
          <w:sz w:val="21"/>
          <w:szCs w:val="21"/>
          <w:lang w:val="ru-RU"/>
        </w:rPr>
        <w:t xml:space="preserve"> </w:t>
      </w:r>
      <w:r w:rsidRPr="00723F4B">
        <w:rPr>
          <w:rFonts w:ascii="Arial" w:hAnsi="Arial" w:cs="Arial"/>
          <w:sz w:val="21"/>
          <w:szCs w:val="21"/>
          <w:lang w:val="ru-RU"/>
        </w:rPr>
        <w:t>Элементтер ұйтқулары екі топқа</w:t>
      </w:r>
      <w:r w:rsidRPr="00723F4B">
        <w:rPr>
          <w:rFonts w:ascii="Arial" w:hAnsi="Arial" w:cs="Arial"/>
          <w:i/>
          <w:iCs/>
          <w:sz w:val="21"/>
          <w:szCs w:val="21"/>
          <w:lang w:val="ru-RU"/>
        </w:rPr>
        <w:t xml:space="preserve"> </w:t>
      </w:r>
      <w:r w:rsidRPr="00723F4B">
        <w:rPr>
          <w:rFonts w:ascii="Arial" w:hAnsi="Arial" w:cs="Arial"/>
          <w:sz w:val="21"/>
          <w:szCs w:val="21"/>
          <w:lang w:val="ru-RU"/>
        </w:rPr>
        <w:t xml:space="preserve">бөлінеді: </w:t>
      </w:r>
      <w:r w:rsidRPr="00723F4B">
        <w:rPr>
          <w:rFonts w:ascii="Arial" w:hAnsi="Arial" w:cs="Arial"/>
          <w:i/>
          <w:iCs/>
          <w:sz w:val="21"/>
          <w:szCs w:val="21"/>
          <w:lang w:val="ru-RU"/>
        </w:rPr>
        <w:t>ғасырлық ұйтқулар</w:t>
      </w:r>
      <w:r w:rsidRPr="00723F4B">
        <w:rPr>
          <w:rFonts w:ascii="Arial" w:hAnsi="Arial" w:cs="Arial"/>
          <w:sz w:val="21"/>
          <w:szCs w:val="21"/>
          <w:lang w:val="ru-RU"/>
        </w:rPr>
        <w:t xml:space="preserve"> және </w:t>
      </w:r>
      <w:r w:rsidRPr="00723F4B">
        <w:rPr>
          <w:rFonts w:ascii="Arial" w:hAnsi="Arial" w:cs="Arial"/>
          <w:i/>
          <w:iCs/>
          <w:sz w:val="21"/>
          <w:szCs w:val="21"/>
          <w:lang w:val="ru-RU"/>
        </w:rPr>
        <w:t>кезенді ұйтқулар</w:t>
      </w:r>
      <w:r w:rsidRPr="00723F4B">
        <w:rPr>
          <w:rFonts w:ascii="Times New Roman" w:hAnsi="Times New Roman"/>
          <w:sz w:val="21"/>
          <w:szCs w:val="21"/>
          <w:lang w:val="ru-RU"/>
        </w:rPr>
        <w:t>.</w:t>
      </w:r>
    </w:p>
    <w:p w:rsidR="003323E4" w:rsidRPr="00723F4B"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6" w:lineRule="auto"/>
        <w:jc w:val="both"/>
        <w:rPr>
          <w:rFonts w:ascii="Times New Roman" w:hAnsi="Times New Roman"/>
          <w:sz w:val="24"/>
          <w:szCs w:val="24"/>
          <w:lang w:val="ru-RU"/>
        </w:rPr>
      </w:pPr>
      <w:r w:rsidRPr="00723F4B">
        <w:rPr>
          <w:rFonts w:ascii="Arial" w:hAnsi="Arial" w:cs="Arial"/>
          <w:sz w:val="21"/>
          <w:szCs w:val="21"/>
          <w:lang w:val="ru-RU"/>
        </w:rPr>
        <w:t xml:space="preserve">Ғасырлық ұйтқулар бір бағытта және бірқалыпты болады. Бұлардың пайда болуы планеталардың орбиталарының бір-бірімен салыстырғанда орналасуына байланысты. Ғасырлық ұйтқулар орбитаның екі элементін өзгертеді: </w:t>
      </w:r>
      <w:r w:rsidRPr="00723F4B">
        <w:rPr>
          <w:rFonts w:ascii="Arial" w:hAnsi="Arial" w:cs="Arial"/>
          <w:i/>
          <w:iCs/>
          <w:sz w:val="21"/>
          <w:szCs w:val="21"/>
          <w:lang w:val="ru-RU"/>
        </w:rPr>
        <w:t>түйіндердің</w:t>
      </w:r>
      <w:r w:rsidRPr="00723F4B">
        <w:rPr>
          <w:rFonts w:ascii="Arial" w:hAnsi="Arial" w:cs="Arial"/>
          <w:sz w:val="21"/>
          <w:szCs w:val="21"/>
          <w:lang w:val="ru-RU"/>
        </w:rPr>
        <w:t xml:space="preserve"> </w:t>
      </w:r>
      <w:r w:rsidRPr="00723F4B">
        <w:rPr>
          <w:rFonts w:ascii="Arial" w:hAnsi="Arial" w:cs="Arial"/>
          <w:i/>
          <w:iCs/>
          <w:sz w:val="21"/>
          <w:szCs w:val="21"/>
          <w:lang w:val="ru-RU"/>
        </w:rPr>
        <w:t xml:space="preserve">бойлықтары </w:t>
      </w:r>
      <w:r>
        <w:rPr>
          <w:rFonts w:ascii="Arial" w:hAnsi="Arial" w:cs="Arial"/>
          <w:sz w:val="21"/>
          <w:szCs w:val="21"/>
        </w:rPr>
        <w:t>Ω</w:t>
      </w:r>
      <w:r w:rsidRPr="00723F4B">
        <w:rPr>
          <w:rFonts w:ascii="Arial" w:hAnsi="Arial" w:cs="Arial"/>
          <w:i/>
          <w:iCs/>
          <w:sz w:val="21"/>
          <w:szCs w:val="21"/>
          <w:lang w:val="ru-RU"/>
        </w:rPr>
        <w:t xml:space="preserve"> </w:t>
      </w:r>
      <w:r w:rsidRPr="00723F4B">
        <w:rPr>
          <w:rFonts w:ascii="Arial" w:hAnsi="Arial" w:cs="Arial"/>
          <w:sz w:val="21"/>
          <w:szCs w:val="21"/>
          <w:lang w:val="ru-RU"/>
        </w:rPr>
        <w:t>және</w:t>
      </w:r>
      <w:r w:rsidRPr="00723F4B">
        <w:rPr>
          <w:rFonts w:ascii="Arial" w:hAnsi="Arial" w:cs="Arial"/>
          <w:i/>
          <w:iCs/>
          <w:sz w:val="21"/>
          <w:szCs w:val="21"/>
          <w:lang w:val="ru-RU"/>
        </w:rPr>
        <w:t xml:space="preserve"> перигелий бойлығы </w:t>
      </w:r>
      <w:r>
        <w:rPr>
          <w:rFonts w:ascii="Arial" w:hAnsi="Arial" w:cs="Arial"/>
          <w:sz w:val="21"/>
          <w:szCs w:val="21"/>
        </w:rPr>
        <w:t>ω</w:t>
      </w:r>
      <w:r w:rsidRPr="00723F4B">
        <w:rPr>
          <w:rFonts w:ascii="Arial" w:hAnsi="Arial" w:cs="Arial"/>
          <w:sz w:val="21"/>
          <w:szCs w:val="21"/>
          <w:lang w:val="ru-RU"/>
        </w:rPr>
        <w:t>.</w:t>
      </w:r>
      <w:r w:rsidRPr="00723F4B">
        <w:rPr>
          <w:rFonts w:ascii="Arial" w:hAnsi="Arial" w:cs="Arial"/>
          <w:i/>
          <w:iCs/>
          <w:sz w:val="21"/>
          <w:szCs w:val="21"/>
          <w:lang w:val="ru-RU"/>
        </w:rPr>
        <w:t xml:space="preserve"> </w:t>
      </w:r>
      <w:r w:rsidRPr="00723F4B">
        <w:rPr>
          <w:rFonts w:ascii="Arial" w:hAnsi="Arial" w:cs="Arial"/>
          <w:sz w:val="21"/>
          <w:szCs w:val="21"/>
          <w:lang w:val="ru-RU"/>
        </w:rPr>
        <w:t>Мысалы:</w:t>
      </w:r>
      <w:r w:rsidRPr="00723F4B">
        <w:rPr>
          <w:rFonts w:ascii="Arial" w:hAnsi="Arial" w:cs="Arial"/>
          <w:i/>
          <w:iCs/>
          <w:sz w:val="21"/>
          <w:szCs w:val="21"/>
          <w:lang w:val="ru-RU"/>
        </w:rPr>
        <w:t xml:space="preserve"> </w:t>
      </w:r>
      <w:r w:rsidRPr="00723F4B">
        <w:rPr>
          <w:rFonts w:ascii="Arial" w:hAnsi="Arial" w:cs="Arial"/>
          <w:sz w:val="21"/>
          <w:szCs w:val="21"/>
          <w:lang w:val="ru-RU"/>
        </w:rPr>
        <w:t>Айдың</w:t>
      </w:r>
      <w:r w:rsidRPr="00723F4B">
        <w:rPr>
          <w:rFonts w:ascii="Arial" w:hAnsi="Arial" w:cs="Arial"/>
          <w:i/>
          <w:iCs/>
          <w:sz w:val="21"/>
          <w:szCs w:val="21"/>
          <w:lang w:val="ru-RU"/>
        </w:rPr>
        <w:t xml:space="preserve"> </w:t>
      </w:r>
      <w:r w:rsidRPr="00723F4B">
        <w:rPr>
          <w:rFonts w:ascii="Arial" w:hAnsi="Arial" w:cs="Arial"/>
          <w:sz w:val="21"/>
          <w:szCs w:val="21"/>
          <w:lang w:val="ru-RU"/>
        </w:rPr>
        <w:t>перигелийі басқа планеталар және Күннің әсерінен шығысқа қарай бірқалыпты орын ауыстырып, 9 жылда бір айналыс жасаса, Айдың түйіндері эклиптика бойымен батысқа қарай үнемі орын ауыстырып, 18 жыл 7 айда, яғни 6793 орташа күн тәулігі ішінде бір айналым жасайды.</w:t>
      </w:r>
    </w:p>
    <w:p w:rsidR="003323E4" w:rsidRPr="00723F4B"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341" w:lineRule="auto"/>
        <w:ind w:firstLine="397"/>
        <w:jc w:val="both"/>
        <w:rPr>
          <w:rFonts w:ascii="Times New Roman" w:hAnsi="Times New Roman"/>
          <w:sz w:val="24"/>
          <w:szCs w:val="24"/>
          <w:lang w:val="ru-RU"/>
        </w:rPr>
      </w:pPr>
      <w:r>
        <w:rPr>
          <w:rFonts w:ascii="Arial" w:hAnsi="Arial" w:cs="Arial"/>
          <w:sz w:val="21"/>
          <w:szCs w:val="21"/>
        </w:rPr>
        <w:t>Ω</w:t>
      </w:r>
      <w:r w:rsidRPr="00723F4B">
        <w:rPr>
          <w:rFonts w:ascii="Arial" w:hAnsi="Arial" w:cs="Arial"/>
          <w:sz w:val="21"/>
          <w:szCs w:val="21"/>
          <w:lang w:val="ru-RU"/>
        </w:rPr>
        <w:t xml:space="preserve">-мен </w:t>
      </w:r>
      <w:r>
        <w:rPr>
          <w:rFonts w:ascii="Arial" w:hAnsi="Arial" w:cs="Arial"/>
          <w:sz w:val="21"/>
          <w:szCs w:val="21"/>
        </w:rPr>
        <w:t>ω</w:t>
      </w:r>
      <w:r w:rsidRPr="00723F4B">
        <w:rPr>
          <w:rFonts w:ascii="Arial" w:hAnsi="Arial" w:cs="Arial"/>
          <w:sz w:val="21"/>
          <w:szCs w:val="21"/>
          <w:lang w:val="ru-RU"/>
        </w:rPr>
        <w:t xml:space="preserve">-нің өзгерістері периодты ұйтқулардың әсерінен де болады. Периодты ұйтқуларға: </w:t>
      </w:r>
      <w:r w:rsidRPr="00723F4B">
        <w:rPr>
          <w:rFonts w:ascii="Times New Roman" w:hAnsi="Times New Roman"/>
          <w:i/>
          <w:iCs/>
          <w:sz w:val="21"/>
          <w:szCs w:val="21"/>
          <w:lang w:val="ru-RU"/>
        </w:rPr>
        <w:t>а</w:t>
      </w:r>
      <w:r w:rsidRPr="00723F4B">
        <w:rPr>
          <w:rFonts w:ascii="Arial" w:hAnsi="Arial" w:cs="Arial"/>
          <w:sz w:val="21"/>
          <w:szCs w:val="21"/>
          <w:lang w:val="ru-RU"/>
        </w:rPr>
        <w:t xml:space="preserve"> үлкен жарты остерінің,</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194</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3960" w:bottom="435" w:left="414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88" w:lineRule="auto"/>
        <w:jc w:val="both"/>
        <w:rPr>
          <w:rFonts w:ascii="Times New Roman" w:hAnsi="Times New Roman"/>
          <w:sz w:val="24"/>
          <w:szCs w:val="24"/>
          <w:lang w:val="ru-RU"/>
        </w:rPr>
      </w:pPr>
      <w:bookmarkStart w:id="192" w:name="page389"/>
      <w:bookmarkEnd w:id="192"/>
      <w:r w:rsidRPr="00723F4B">
        <w:rPr>
          <w:rFonts w:ascii="Times New Roman" w:hAnsi="Times New Roman"/>
          <w:i/>
          <w:iCs/>
          <w:sz w:val="21"/>
          <w:szCs w:val="21"/>
          <w:lang w:val="ru-RU"/>
        </w:rPr>
        <w:lastRenderedPageBreak/>
        <w:t>е</w:t>
      </w:r>
      <w:r w:rsidRPr="00723F4B">
        <w:rPr>
          <w:rFonts w:ascii="Arial" w:hAnsi="Arial" w:cs="Arial"/>
          <w:sz w:val="21"/>
          <w:szCs w:val="21"/>
          <w:lang w:val="ru-RU"/>
        </w:rPr>
        <w:t>–</w:t>
      </w:r>
      <w:r w:rsidRPr="00723F4B">
        <w:rPr>
          <w:rFonts w:ascii="Times New Roman" w:hAnsi="Times New Roman"/>
          <w:i/>
          <w:iCs/>
          <w:sz w:val="21"/>
          <w:szCs w:val="21"/>
          <w:lang w:val="ru-RU"/>
        </w:rPr>
        <w:t xml:space="preserve"> </w:t>
      </w:r>
      <w:r w:rsidRPr="00723F4B">
        <w:rPr>
          <w:rFonts w:ascii="Arial" w:hAnsi="Arial" w:cs="Arial"/>
          <w:sz w:val="21"/>
          <w:szCs w:val="21"/>
          <w:lang w:val="ru-RU"/>
        </w:rPr>
        <w:t>эксцентриситеттері мен</w:t>
      </w:r>
      <w:r w:rsidRPr="00723F4B">
        <w:rPr>
          <w:rFonts w:ascii="Times New Roman" w:hAnsi="Times New Roman"/>
          <w:i/>
          <w:iCs/>
          <w:sz w:val="21"/>
          <w:szCs w:val="21"/>
          <w:lang w:val="ru-RU"/>
        </w:rPr>
        <w:t xml:space="preserve"> </w:t>
      </w:r>
      <w:r w:rsidRPr="00723F4B">
        <w:rPr>
          <w:rFonts w:ascii="Arial" w:hAnsi="Arial" w:cs="Arial"/>
          <w:i/>
          <w:iCs/>
          <w:sz w:val="21"/>
          <w:szCs w:val="21"/>
          <w:lang w:val="ru-RU"/>
        </w:rPr>
        <w:t>і</w:t>
      </w:r>
      <w:r w:rsidRPr="00723F4B">
        <w:rPr>
          <w:rFonts w:ascii="Times New Roman" w:hAnsi="Times New Roman"/>
          <w:i/>
          <w:iCs/>
          <w:sz w:val="21"/>
          <w:szCs w:val="21"/>
          <w:lang w:val="ru-RU"/>
        </w:rPr>
        <w:t xml:space="preserve"> </w:t>
      </w:r>
      <w:r w:rsidRPr="00723F4B">
        <w:rPr>
          <w:rFonts w:ascii="Arial" w:hAnsi="Arial" w:cs="Arial"/>
          <w:sz w:val="21"/>
          <w:szCs w:val="21"/>
          <w:lang w:val="ru-RU"/>
        </w:rPr>
        <w:t>–</w:t>
      </w:r>
      <w:r w:rsidRPr="00723F4B">
        <w:rPr>
          <w:rFonts w:ascii="Times New Roman" w:hAnsi="Times New Roman"/>
          <w:i/>
          <w:iCs/>
          <w:sz w:val="21"/>
          <w:szCs w:val="21"/>
          <w:lang w:val="ru-RU"/>
        </w:rPr>
        <w:t xml:space="preserve"> </w:t>
      </w:r>
      <w:r w:rsidRPr="00723F4B">
        <w:rPr>
          <w:rFonts w:ascii="Arial" w:hAnsi="Arial" w:cs="Arial"/>
          <w:sz w:val="21"/>
          <w:szCs w:val="21"/>
          <w:lang w:val="ru-RU"/>
        </w:rPr>
        <w:t>көлбеулік бұрыштарының</w:t>
      </w:r>
      <w:r w:rsidRPr="00723F4B">
        <w:rPr>
          <w:rFonts w:ascii="Times New Roman" w:hAnsi="Times New Roman"/>
          <w:i/>
          <w:iCs/>
          <w:sz w:val="21"/>
          <w:szCs w:val="21"/>
          <w:lang w:val="ru-RU"/>
        </w:rPr>
        <w:t xml:space="preserve"> </w:t>
      </w:r>
      <w:r w:rsidRPr="00723F4B">
        <w:rPr>
          <w:rFonts w:ascii="Arial" w:hAnsi="Arial" w:cs="Arial"/>
          <w:sz w:val="21"/>
          <w:szCs w:val="21"/>
          <w:lang w:val="ru-RU"/>
        </w:rPr>
        <w:t>өзгерістері жатады. Периодты ұйтқулар кезінде орбита элементтері кезекпе-кезек не өседі, не кемиді. Ұйтқуларды есептеу аспан механикасының ең қиын есептері болып табылады. Бірақ электронды есептеуіш машиналардың көмегімен бұл есеп әлдеқайда жеңілдейді. Қазір үлкен планеталардың орбиталарын жүз мыңдаған жылдар аралықтарға есептеп қоюға болады.Ұйтқулардың пайда болуы [11]-де тиянақты көрсетілген. Мысалы Юпитердің әсерінен Жердің қозғалысында пайда болатын ұйтқулар қарастырылған. Жалпы планеталардың қозғалысында периодты ұйтқулар онша үлкен шама емес. Бірақ абсолютті ұзындық бірліктеріне көшкен кезде елерліктей үлкен шамалар болуы мүмкін. Айталық: эллипстік қозғалыстан аутқулар Нептун үшін 1,9 млн.км, Марс үшін 46 мың км. Шолпан үшін 6 мың км. болады. Периодты ұйтқулардың ішінде кейбіреулері ғасырлық ұйтқуларға өте жуық болады. Бұндай ұйтқулардың кезендері өте үлкен болғаны соншама, оларды айыру қиынға түседі. Мысалға, 900 жылдық қайталанатын ұйтқулар келтіріледі. Әр планеталардың ұйтқуларының әсерлерінің кезендері өлшемдес болуы мүмкін. Сондықтан резонанс сияқты құбылыс пайда болады. Мысалы: Сатурнның және Юпитердің кезендері 12 және 30 жыл. Бұлардың өзара ұйтқулы қозғалыстары өзара үлкен болуының себебі: осы кезендерің өлшемдес болуы. Ғасырлық ұйтқулар мәселесі бойынша Рябов[11] қызықты мәліметтерді келтіреді. Айталық, аналитикалық теориялардан шығатын қорытындылардың бірі: 10 мың жыл ішінде Жер орбитасының эксцентриситеті азайып, яғни ор</w:t>
      </w:r>
      <w:r w:rsidRPr="00723F4B">
        <w:rPr>
          <w:rFonts w:ascii="Times New Roman" w:hAnsi="Times New Roman"/>
          <w:sz w:val="21"/>
          <w:szCs w:val="21"/>
          <w:lang w:val="ru-RU"/>
        </w:rPr>
        <w:t>-</w:t>
      </w:r>
      <w:r w:rsidRPr="00723F4B">
        <w:rPr>
          <w:rFonts w:ascii="Arial" w:hAnsi="Arial" w:cs="Arial"/>
          <w:sz w:val="21"/>
          <w:szCs w:val="21"/>
          <w:lang w:val="ru-RU"/>
        </w:rPr>
        <w:t>бита пішіні шеңберге жақындап қалатын болса, Юпитердікі өсіп кетуі мүмкін екендігі айтылады. Бірақ бұл болжамның дәлдігі аналитикалық теориялардың дәлдігіне байланысты екендігін естен шығармау қажет. Сондықтан қазіргі аналитикалық теориялар бойынша ұйтқуларды өте ұзақ</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5" w:right="1260" w:bottom="435" w:left="1020" w:header="720" w:footer="720" w:gutter="0"/>
          <w:cols w:space="720" w:equalWidth="0">
            <w:col w:w="6120"/>
          </w:cols>
          <w:noEndnote/>
        </w:sectPr>
      </w:pPr>
    </w:p>
    <w:p w:rsidR="003323E4" w:rsidRPr="00723F4B" w:rsidRDefault="003323E4">
      <w:pPr>
        <w:widowControl w:val="0"/>
        <w:autoSpaceDE w:val="0"/>
        <w:autoSpaceDN w:val="0"/>
        <w:adjustRightInd w:val="0"/>
        <w:spacing w:after="0" w:line="53"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195</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5" w:right="4120" w:bottom="435" w:left="398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69" w:lineRule="auto"/>
        <w:jc w:val="both"/>
        <w:rPr>
          <w:rFonts w:ascii="Times New Roman" w:hAnsi="Times New Roman"/>
          <w:sz w:val="24"/>
          <w:szCs w:val="24"/>
          <w:lang w:val="ru-RU"/>
        </w:rPr>
      </w:pPr>
      <w:bookmarkStart w:id="193" w:name="page391"/>
      <w:bookmarkEnd w:id="193"/>
      <w:r w:rsidRPr="00723F4B">
        <w:rPr>
          <w:rFonts w:ascii="Arial" w:hAnsi="Arial" w:cs="Arial"/>
          <w:lang w:val="ru-RU"/>
        </w:rPr>
        <w:lastRenderedPageBreak/>
        <w:t>уақытқа есептеу нәтижесінде ақылға сыйымсыз нәтижелер шығып қалуы мүмкін. Айталық эксцентриситет теріс шама болып қалуы мүмкін дегендей. Сонымен ғасырлық ұйтқуларды есептеу үшін аналитикалық теорияларды қолданған дұрыс болмайды. Аспан механикасында ұйтқуларды есептеудің басқа әдістері болатындығын айта кеткен жөн. Ғасырлық деп есептеліп жүрген кейбір ұйтқулар расында ұзақ кезенді ұйтқулар екендігін көрсетеді. Эксцентриситет пен орбитаның эклиптика жазықтығына көлбеулік бұрыштардың кейбір кезенді өзгерістері де сондай. Орбита элементтерінің тек екеуі ғана ғасырлық ұйтқуларды байқатады: шарықтау түйінінің бойлығы және перигелийдің түйінінен қашықтығы. Перигелийдің өзгерісі әсіресе Сатурн үшін елерліктей екен, ол 47 мың жылда бір айналым жасайды екен. Меркурийдікі 230 мың жылда бір айналым, яғни 100 жылда 565</w:t>
      </w:r>
      <w:r w:rsidRPr="00723F4B">
        <w:rPr>
          <w:rFonts w:ascii="Arial" w:hAnsi="Arial" w:cs="Arial"/>
          <w:sz w:val="25"/>
          <w:szCs w:val="25"/>
          <w:vertAlign w:val="superscript"/>
          <w:lang w:val="ru-RU"/>
        </w:rPr>
        <w:t>”</w:t>
      </w:r>
      <w:r w:rsidRPr="00723F4B">
        <w:rPr>
          <w:rFonts w:ascii="Arial" w:hAnsi="Arial" w:cs="Arial"/>
          <w:lang w:val="ru-RU"/>
        </w:rPr>
        <w:t xml:space="preserve"> болады екен. Бірақ бақыланып жүрген ығысу теориялық мәннен айырмашылығы үлкен екен: 42,2</w:t>
      </w:r>
      <w:r w:rsidRPr="00723F4B">
        <w:rPr>
          <w:rFonts w:ascii="Arial" w:hAnsi="Arial" w:cs="Arial"/>
          <w:sz w:val="25"/>
          <w:szCs w:val="25"/>
          <w:vertAlign w:val="superscript"/>
          <w:lang w:val="ru-RU"/>
        </w:rPr>
        <w:t>”</w:t>
      </w:r>
      <w:r w:rsidRPr="00723F4B">
        <w:rPr>
          <w:rFonts w:ascii="Arial" w:hAnsi="Arial" w:cs="Arial"/>
          <w:lang w:val="ru-RU"/>
        </w:rPr>
        <w:t xml:space="preserve"> қа дейін барады.</w:t>
      </w:r>
    </w:p>
    <w:p w:rsidR="003323E4" w:rsidRPr="00723F4B"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8" w:lineRule="auto"/>
        <w:ind w:firstLine="397"/>
        <w:jc w:val="both"/>
        <w:rPr>
          <w:rFonts w:ascii="Times New Roman" w:hAnsi="Times New Roman"/>
          <w:sz w:val="24"/>
          <w:szCs w:val="24"/>
          <w:lang w:val="ru-RU"/>
        </w:rPr>
      </w:pPr>
      <w:r w:rsidRPr="00723F4B">
        <w:rPr>
          <w:rFonts w:ascii="Arial" w:hAnsi="Arial" w:cs="Arial"/>
          <w:sz w:val="21"/>
          <w:szCs w:val="21"/>
          <w:lang w:val="ru-RU"/>
        </w:rPr>
        <w:t>Осындай есептеулердің дәлдігіне мысал болатын – Нептун планетасының ашылу тарихы болатын. 1781 жылы ағылшын астрономы Гершель кездейсоқ Уран планетасын табады. Бұл планетаның баяу қозғалатыны соншама, оны оған дейін жүз жыл бойы жұлдыз деп есептеген екен. Сөйтіп, координаттарын анықтай берген. Кейін қозғалысын талдай келе, барлық белгілі планеталардың ұйтқу әсерін ескерген кезде, Уранның қозғалысына тағы бір белгісіз планетаның әсер ететіндігін байқаған. Астрономдар енді осы белгісіз планетаның орнын оның ұйтқулары бойынша анықтауға кіріскен. Ағылшын ғалымы Адамс және француз ғалымы Леверье осы жұмысты бір-бірінен тәуелсіз бір уақытта бітіріп, есептеу арқылы тапқан планета координаттарын бақылаушы астрономдарға береді. Неміс астрономы Галле (1846 ж) сол түні-ақ планетаны есептелген орнынан 1</w:t>
      </w:r>
      <w:r w:rsidRPr="00723F4B">
        <w:rPr>
          <w:rFonts w:ascii="Arial" w:hAnsi="Arial" w:cs="Arial"/>
          <w:sz w:val="24"/>
          <w:szCs w:val="24"/>
          <w:vertAlign w:val="superscript"/>
          <w:lang w:val="ru-RU"/>
        </w:rPr>
        <w:t>°</w:t>
      </w:r>
      <w:r w:rsidRPr="00723F4B">
        <w:rPr>
          <w:rFonts w:ascii="Arial" w:hAnsi="Arial" w:cs="Arial"/>
          <w:sz w:val="21"/>
          <w:szCs w:val="21"/>
          <w:lang w:val="ru-RU"/>
        </w:rPr>
        <w:t xml:space="preserve"> қашықтықтан табады. Бұл Нептун планетасы еді. Дәл</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44"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196</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3960" w:bottom="435" w:left="414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58" w:lineRule="auto"/>
        <w:jc w:val="both"/>
        <w:rPr>
          <w:rFonts w:ascii="Times New Roman" w:hAnsi="Times New Roman"/>
          <w:sz w:val="24"/>
          <w:szCs w:val="24"/>
          <w:lang w:val="ru-RU"/>
        </w:rPr>
      </w:pPr>
      <w:bookmarkStart w:id="194" w:name="page393"/>
      <w:bookmarkEnd w:id="194"/>
      <w:r w:rsidRPr="00723F4B">
        <w:rPr>
          <w:rFonts w:ascii="Arial" w:hAnsi="Arial" w:cs="Arial"/>
          <w:sz w:val="24"/>
          <w:szCs w:val="24"/>
          <w:lang w:val="ru-RU"/>
        </w:rPr>
        <w:lastRenderedPageBreak/>
        <w:t>осылай Плутон планетасын да ХХ ғасырда тапқан болатын. Планетаның орнын алдын ала есептеп табу, оны қалам ұшында табылды деп айтуға тілге тиек болып отыр. Бұл Ньютонның бүкіләлемдік тартылыс заңының дұрыстығын дәлелдейді. [24,39]</w:t>
      </w:r>
    </w:p>
    <w:p w:rsidR="003323E4" w:rsidRPr="00723F4B" w:rsidRDefault="003323E4">
      <w:pPr>
        <w:widowControl w:val="0"/>
        <w:autoSpaceDE w:val="0"/>
        <w:autoSpaceDN w:val="0"/>
        <w:adjustRightInd w:val="0"/>
        <w:spacing w:after="0" w:line="239"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9" w:lineRule="auto"/>
        <w:ind w:left="1780" w:right="1340" w:hanging="445"/>
        <w:rPr>
          <w:rFonts w:ascii="Times New Roman" w:hAnsi="Times New Roman"/>
          <w:sz w:val="24"/>
          <w:szCs w:val="24"/>
          <w:lang w:val="ru-RU"/>
        </w:rPr>
      </w:pPr>
      <w:r w:rsidRPr="00723F4B">
        <w:rPr>
          <w:rFonts w:ascii="Arial" w:hAnsi="Arial" w:cs="Arial"/>
          <w:b/>
          <w:bCs/>
          <w:i/>
          <w:iCs/>
          <w:sz w:val="21"/>
          <w:szCs w:val="21"/>
          <w:lang w:val="ru-RU"/>
        </w:rPr>
        <w:t>§21. Сапалық аспан механикасы туралы шағын мәлімет</w:t>
      </w:r>
    </w:p>
    <w:p w:rsidR="003323E4" w:rsidRPr="00723F4B"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lang w:val="ru-RU"/>
        </w:rPr>
      </w:pPr>
      <w:r w:rsidRPr="00723F4B">
        <w:rPr>
          <w:rFonts w:ascii="Arial" w:hAnsi="Arial" w:cs="Arial"/>
          <w:sz w:val="21"/>
          <w:szCs w:val="21"/>
          <w:lang w:val="ru-RU"/>
        </w:rPr>
        <w:t>Күн жүйесінің болашақтағы күйін білу үшін, қазіргі күйі жайында мейлінше толық мәлімет жинау керек.Бірақ мұндай мәлімет толық болуы үшін Күн жүйесінің өткен шағы жай</w:t>
      </w:r>
      <w:r w:rsidRPr="00723F4B">
        <w:rPr>
          <w:rFonts w:ascii="Times New Roman" w:hAnsi="Times New Roman"/>
          <w:sz w:val="21"/>
          <w:szCs w:val="21"/>
          <w:lang w:val="ru-RU"/>
        </w:rPr>
        <w:t>-</w:t>
      </w:r>
      <w:r w:rsidRPr="00723F4B">
        <w:rPr>
          <w:rFonts w:ascii="Arial" w:hAnsi="Arial" w:cs="Arial"/>
          <w:sz w:val="21"/>
          <w:szCs w:val="21"/>
          <w:lang w:val="ru-RU"/>
        </w:rPr>
        <w:t>ында білу қажет болады. Мысалы қызметке жаңа адамды қабылдар алдында оның қабілетін, артықшылықтары мен кемшіліктерін білу керек, ал бұл үшін бұрыңғы қызметі жайында мәлімет жинайды, немесе соны ашып көрсететін әртүрлі документтерді талап етеді. Сол сияқты, Күн жүйесі қалай пайда болды, қазіргі күйге қалай қалыптасты де</w:t>
      </w:r>
      <w:r w:rsidRPr="00723F4B">
        <w:rPr>
          <w:rFonts w:ascii="Times New Roman" w:hAnsi="Times New Roman"/>
          <w:sz w:val="21"/>
          <w:szCs w:val="21"/>
          <w:lang w:val="ru-RU"/>
        </w:rPr>
        <w:t>-</w:t>
      </w:r>
      <w:r w:rsidRPr="00723F4B">
        <w:rPr>
          <w:rFonts w:ascii="Arial" w:hAnsi="Arial" w:cs="Arial"/>
          <w:sz w:val="21"/>
          <w:szCs w:val="21"/>
          <w:lang w:val="ru-RU"/>
        </w:rPr>
        <w:t>ген сауалға жауап іздеу керек. Бұл космологиялық мәселе болып табылады. Зерттелінетін аспан денелерінің пайда болуын және эволюция мәселелерін түсіндіретін теория бақылаудан табылған заңдылықтарды түсіндіре алатындай болуы керек. Өйткені бұл заңдылықтар жүйенің болашақ дамуында маңызды роль атқарады. Күн жүйесі денелерінің қозғалыстарында қандай ерекшеліктер бар? Тізіп айтайық:</w:t>
      </w:r>
    </w:p>
    <w:p w:rsidR="003323E4" w:rsidRPr="00723F4B" w:rsidRDefault="00281624">
      <w:pPr>
        <w:widowControl w:val="0"/>
        <w:overflowPunct w:val="0"/>
        <w:autoSpaceDE w:val="0"/>
        <w:autoSpaceDN w:val="0"/>
        <w:adjustRightInd w:val="0"/>
        <w:spacing w:after="0" w:line="250" w:lineRule="auto"/>
        <w:ind w:left="400"/>
        <w:rPr>
          <w:rFonts w:ascii="Times New Roman" w:hAnsi="Times New Roman"/>
          <w:sz w:val="24"/>
          <w:szCs w:val="24"/>
          <w:lang w:val="ru-RU"/>
        </w:rPr>
      </w:pPr>
      <w:r w:rsidRPr="00723F4B">
        <w:rPr>
          <w:rFonts w:ascii="Arial" w:hAnsi="Arial" w:cs="Arial"/>
          <w:sz w:val="24"/>
          <w:szCs w:val="24"/>
          <w:lang w:val="ru-RU"/>
        </w:rPr>
        <w:t>Планеталардың Күнді айналу бағыттары бірдей. Планеталардың өз осьтерінен айналу бағыттары</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50" w:lineRule="auto"/>
        <w:jc w:val="both"/>
        <w:rPr>
          <w:rFonts w:ascii="Times New Roman" w:hAnsi="Times New Roman"/>
          <w:sz w:val="24"/>
          <w:szCs w:val="24"/>
          <w:lang w:val="ru-RU"/>
        </w:rPr>
      </w:pPr>
      <w:r w:rsidRPr="00723F4B">
        <w:rPr>
          <w:rFonts w:ascii="Arial" w:hAnsi="Arial" w:cs="Arial"/>
          <w:sz w:val="24"/>
          <w:szCs w:val="24"/>
          <w:lang w:val="ru-RU"/>
        </w:rPr>
        <w:t>орбиталық қозғалыс бағыттарымен бірдей. Бұл заңдылыққа тек Уран мен Шолпан ғана бағынбайды.</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lang w:val="ru-RU"/>
        </w:rPr>
      </w:pPr>
      <w:r w:rsidRPr="00723F4B">
        <w:rPr>
          <w:rFonts w:ascii="Arial" w:hAnsi="Arial" w:cs="Arial"/>
          <w:sz w:val="24"/>
          <w:szCs w:val="24"/>
          <w:lang w:val="ru-RU"/>
        </w:rPr>
        <w:t>Планета орбиталарының эксцентриситеттері нөлге жуық, яғни орбита пішіндері шеңберге жақын. Меркурий мен Плутон орбиталары ғана өзгеше.</w:t>
      </w:r>
    </w:p>
    <w:p w:rsidR="003323E4" w:rsidRPr="00723F4B"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301" w:lineRule="auto"/>
        <w:ind w:firstLine="397"/>
        <w:jc w:val="both"/>
        <w:rPr>
          <w:rFonts w:ascii="Times New Roman" w:hAnsi="Times New Roman"/>
          <w:sz w:val="24"/>
          <w:szCs w:val="24"/>
          <w:lang w:val="ru-RU"/>
        </w:rPr>
      </w:pPr>
      <w:r w:rsidRPr="00723F4B">
        <w:rPr>
          <w:rFonts w:ascii="Arial" w:hAnsi="Arial" w:cs="Arial"/>
          <w:lang w:val="ru-RU"/>
        </w:rPr>
        <w:t>Меркурий мен Плутоннан басқа планеталардың орбита</w:t>
      </w:r>
      <w:r w:rsidRPr="00723F4B">
        <w:rPr>
          <w:rFonts w:ascii="Times New Roman" w:hAnsi="Times New Roman"/>
          <w:lang w:val="ru-RU"/>
        </w:rPr>
        <w:t>-</w:t>
      </w:r>
      <w:r w:rsidRPr="00723F4B">
        <w:rPr>
          <w:rFonts w:ascii="Arial" w:hAnsi="Arial" w:cs="Arial"/>
          <w:lang w:val="ru-RU"/>
        </w:rPr>
        <w:t>лары бір жазықтықта жатады. Бұл жазықтық Күн экваторы жазықтығымен жасайтын бұрышы өте кішкентай.</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260" w:bottom="435" w:left="1020" w:header="720" w:footer="720" w:gutter="0"/>
          <w:cols w:space="720" w:equalWidth="0">
            <w:col w:w="6120"/>
          </w:cols>
          <w:noEndnote/>
        </w:sectPr>
      </w:pPr>
    </w:p>
    <w:p w:rsidR="003323E4" w:rsidRPr="00723F4B" w:rsidRDefault="003323E4">
      <w:pPr>
        <w:widowControl w:val="0"/>
        <w:autoSpaceDE w:val="0"/>
        <w:autoSpaceDN w:val="0"/>
        <w:adjustRightInd w:val="0"/>
        <w:spacing w:after="0" w:line="24"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197</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4120" w:bottom="435" w:left="398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lang w:val="ru-RU"/>
        </w:rPr>
      </w:pPr>
      <w:bookmarkStart w:id="195" w:name="page395"/>
      <w:bookmarkEnd w:id="195"/>
      <w:r w:rsidRPr="00723F4B">
        <w:rPr>
          <w:rFonts w:ascii="Arial" w:hAnsi="Arial" w:cs="Arial"/>
          <w:sz w:val="24"/>
          <w:szCs w:val="24"/>
          <w:lang w:val="ru-RU"/>
        </w:rPr>
        <w:lastRenderedPageBreak/>
        <w:t>Күн жүйесінде масса мен қозғалыс мөлшерінің моменті бірқалыпсыз бөлінген: массаның 1%-і планеталардың үлесіне тисе, қалған 99%-і Күннің үлесіне тиеді. Ал қозғалыс мөлшерінің моментінің 2%-і Күннің үлесіне, ал 98%-і планеталардың үлесіне тиеді.</w:t>
      </w:r>
    </w:p>
    <w:p w:rsidR="003323E4" w:rsidRPr="00723F4B"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lang w:val="ru-RU"/>
        </w:rPr>
      </w:pPr>
      <w:r w:rsidRPr="00723F4B">
        <w:rPr>
          <w:rFonts w:ascii="Arial" w:hAnsi="Arial" w:cs="Arial"/>
          <w:sz w:val="24"/>
          <w:szCs w:val="24"/>
          <w:lang w:val="ru-RU"/>
        </w:rPr>
        <w:t>Күннің өз осінен айналу бағыты планеталардың Күнді айналу бағытымен бірдей.</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2" w:lineRule="auto"/>
        <w:ind w:firstLine="397"/>
        <w:jc w:val="both"/>
        <w:rPr>
          <w:rFonts w:ascii="Times New Roman" w:hAnsi="Times New Roman"/>
          <w:sz w:val="24"/>
          <w:szCs w:val="24"/>
          <w:lang w:val="ru-RU"/>
        </w:rPr>
      </w:pPr>
      <w:r w:rsidRPr="00723F4B">
        <w:rPr>
          <w:rFonts w:ascii="Arial" w:hAnsi="Arial" w:cs="Arial"/>
          <w:lang w:val="ru-RU"/>
        </w:rPr>
        <w:t>Планета серіктерінің басым көпшілігінің орбитала</w:t>
      </w:r>
      <w:r w:rsidRPr="00723F4B">
        <w:rPr>
          <w:rFonts w:ascii="Times New Roman" w:hAnsi="Times New Roman"/>
          <w:lang w:val="ru-RU"/>
        </w:rPr>
        <w:t>-</w:t>
      </w:r>
      <w:r w:rsidRPr="00723F4B">
        <w:rPr>
          <w:rFonts w:ascii="Arial" w:hAnsi="Arial" w:cs="Arial"/>
          <w:lang w:val="ru-RU"/>
        </w:rPr>
        <w:t>ры шеңберге жақын, ал қозғалыстарының бағыттары планеталардың Күнді айналу қозғалыстарымен бағыттас.</w:t>
      </w:r>
    </w:p>
    <w:p w:rsidR="003323E4" w:rsidRPr="00723F4B"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lang w:val="ru-RU"/>
        </w:rPr>
      </w:pPr>
      <w:r w:rsidRPr="00723F4B">
        <w:rPr>
          <w:rFonts w:ascii="Arial" w:hAnsi="Arial" w:cs="Arial"/>
          <w:sz w:val="23"/>
          <w:szCs w:val="23"/>
          <w:lang w:val="ru-RU"/>
        </w:rPr>
        <w:t>Серіктердің көпшілігінің орбиталарының жазықтықтары өз планеталарының экваторларының жазықтықтарымен жа</w:t>
      </w:r>
      <w:r w:rsidRPr="00723F4B">
        <w:rPr>
          <w:rFonts w:ascii="Times New Roman" w:hAnsi="Times New Roman"/>
          <w:sz w:val="23"/>
          <w:szCs w:val="23"/>
          <w:lang w:val="ru-RU"/>
        </w:rPr>
        <w:t>-</w:t>
      </w:r>
      <w:r w:rsidRPr="00723F4B">
        <w:rPr>
          <w:rFonts w:ascii="Arial" w:hAnsi="Arial" w:cs="Arial"/>
          <w:sz w:val="23"/>
          <w:szCs w:val="23"/>
          <w:lang w:val="ru-RU"/>
        </w:rPr>
        <w:t>сайтын бұрыштары өте кішкентай.</w:t>
      </w:r>
    </w:p>
    <w:p w:rsidR="003323E4" w:rsidRPr="00723F4B" w:rsidRDefault="00281624">
      <w:pPr>
        <w:widowControl w:val="0"/>
        <w:overflowPunct w:val="0"/>
        <w:autoSpaceDE w:val="0"/>
        <w:autoSpaceDN w:val="0"/>
        <w:adjustRightInd w:val="0"/>
        <w:spacing w:after="0" w:line="261" w:lineRule="auto"/>
        <w:ind w:firstLine="397"/>
        <w:jc w:val="both"/>
        <w:rPr>
          <w:rFonts w:ascii="Times New Roman" w:hAnsi="Times New Roman"/>
          <w:sz w:val="24"/>
          <w:szCs w:val="24"/>
          <w:lang w:val="ru-RU"/>
        </w:rPr>
      </w:pPr>
      <w:r w:rsidRPr="00723F4B">
        <w:rPr>
          <w:rFonts w:ascii="Arial" w:hAnsi="Arial" w:cs="Arial"/>
          <w:sz w:val="23"/>
          <w:szCs w:val="23"/>
          <w:lang w:val="ru-RU"/>
        </w:rPr>
        <w:t>Планеталар массалары жағынан екі топқа бөлінеді: Жер типті планеталар және алып- планеталар. Үлкен массалы планеталардың Күннен қашықтықтары үлкен, бірақ өз осьтерінен айналу кезендері өте аз (9-10 сағат). Тығыздықтары да шамалы. Керісінше, Жер типті планеталардың айналу периодтары үлкен, тығыздықтары жоғары (Қосымша: 2-таблица).</w:t>
      </w:r>
    </w:p>
    <w:p w:rsidR="003323E4" w:rsidRPr="00723F4B"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7" w:lineRule="auto"/>
        <w:ind w:firstLine="397"/>
        <w:jc w:val="both"/>
        <w:rPr>
          <w:rFonts w:ascii="Times New Roman" w:hAnsi="Times New Roman"/>
          <w:sz w:val="24"/>
          <w:szCs w:val="24"/>
          <w:lang w:val="ru-RU"/>
        </w:rPr>
      </w:pPr>
      <w:r w:rsidRPr="00723F4B">
        <w:rPr>
          <w:rFonts w:ascii="Arial" w:hAnsi="Arial" w:cs="Arial"/>
          <w:lang w:val="ru-RU"/>
        </w:rPr>
        <w:t xml:space="preserve">Қазіргі заманға дейін пайда болған гипотезалардың ешқайсысы осы заңдылықтарды толық дәлелдеген жоқ. Ең алғашқы болып пайда болған Кант гипотезасы, одан кейін пайда болған Лаплас гипотезасы Күн жүйесін </w:t>
      </w:r>
      <w:r w:rsidRPr="00723F4B">
        <w:rPr>
          <w:rFonts w:ascii="Arial" w:hAnsi="Arial" w:cs="Arial"/>
          <w:i/>
          <w:iCs/>
          <w:lang w:val="ru-RU"/>
        </w:rPr>
        <w:t xml:space="preserve">протопланеталық </w:t>
      </w:r>
      <w:r w:rsidRPr="00723F4B">
        <w:rPr>
          <w:rFonts w:ascii="Arial" w:hAnsi="Arial" w:cs="Arial"/>
          <w:lang w:val="ru-RU"/>
        </w:rPr>
        <w:t>деп аталатын газды</w:t>
      </w:r>
      <w:r w:rsidRPr="00723F4B">
        <w:rPr>
          <w:rFonts w:ascii="Arial" w:hAnsi="Arial" w:cs="Arial"/>
          <w:i/>
          <w:iCs/>
          <w:lang w:val="ru-RU"/>
        </w:rPr>
        <w:t xml:space="preserve"> </w:t>
      </w:r>
      <w:r w:rsidRPr="00723F4B">
        <w:rPr>
          <w:rFonts w:ascii="Arial" w:hAnsi="Arial" w:cs="Arial"/>
          <w:lang w:val="ru-RU"/>
        </w:rPr>
        <w:t>–шаңды бұлттан</w:t>
      </w:r>
      <w:r w:rsidRPr="00723F4B">
        <w:rPr>
          <w:rFonts w:ascii="Arial" w:hAnsi="Arial" w:cs="Arial"/>
          <w:i/>
          <w:iCs/>
          <w:lang w:val="ru-RU"/>
        </w:rPr>
        <w:t xml:space="preserve"> </w:t>
      </w:r>
      <w:r w:rsidRPr="00723F4B">
        <w:rPr>
          <w:rFonts w:ascii="Arial" w:hAnsi="Arial" w:cs="Arial"/>
          <w:lang w:val="ru-RU"/>
        </w:rPr>
        <w:t>пайда болды деп есептеген, сол бұлттың құрамындағы бөлшектердің соқтығысулары және бірігуі нәтижесінде планеталар, Күн жүйесіндегі басқа денелер пайда бол</w:t>
      </w:r>
      <w:r w:rsidRPr="00723F4B">
        <w:rPr>
          <w:rFonts w:ascii="Times New Roman" w:hAnsi="Times New Roman"/>
          <w:lang w:val="ru-RU"/>
        </w:rPr>
        <w:t>-</w:t>
      </w:r>
      <w:r w:rsidRPr="00723F4B">
        <w:rPr>
          <w:rFonts w:ascii="Arial" w:hAnsi="Arial" w:cs="Arial"/>
          <w:lang w:val="ru-RU"/>
        </w:rPr>
        <w:t>ды деп түсіндіреді. Бұндай гипотезалар «эволюциялық» деп аталады. Ал Бюффон, Джинс және т.б. ғалымдардың моделінде Күн жолында кездескен газды–шаңды бұлтты гравитациялық өрісімен қармап алып, ілестіріп әкетуі мүмкін деп есептеген. Бюффон, Джинс және тағы сон</w:t>
      </w:r>
      <w:r w:rsidRPr="00723F4B">
        <w:rPr>
          <w:rFonts w:ascii="Times New Roman" w:hAnsi="Times New Roman"/>
          <w:lang w:val="ru-RU"/>
        </w:rPr>
        <w:t>-</w:t>
      </w:r>
      <w:r w:rsidRPr="00723F4B">
        <w:rPr>
          <w:rFonts w:ascii="Arial" w:hAnsi="Arial" w:cs="Arial"/>
          <w:lang w:val="ru-RU"/>
        </w:rPr>
        <w:t>дай басқа да «катастрофиялық» типті гипотезалар жай</w:t>
      </w:r>
      <w:r w:rsidRPr="00723F4B">
        <w:rPr>
          <w:rFonts w:ascii="Times New Roman" w:hAnsi="Times New Roman"/>
          <w:lang w:val="ru-RU"/>
        </w:rPr>
        <w:t>-</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34"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79"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198</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34" w:right="3960" w:bottom="435" w:left="414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72" w:lineRule="auto"/>
        <w:jc w:val="both"/>
        <w:rPr>
          <w:rFonts w:ascii="Times New Roman" w:hAnsi="Times New Roman"/>
          <w:sz w:val="24"/>
          <w:szCs w:val="24"/>
          <w:lang w:val="ru-RU"/>
        </w:rPr>
      </w:pPr>
      <w:bookmarkStart w:id="196" w:name="page397"/>
      <w:bookmarkEnd w:id="196"/>
      <w:r w:rsidRPr="00723F4B">
        <w:rPr>
          <w:rFonts w:ascii="Arial" w:hAnsi="Arial" w:cs="Arial"/>
          <w:lang w:val="ru-RU"/>
        </w:rPr>
        <w:lastRenderedPageBreak/>
        <w:t>ында Н.Ф.Рейн мен Н.Н. Парийскийдің мақаласынан оқып танысуға болады [44]. Сонымен бірге [31]-де Күн жүйесінің пайда болуы жөніндегі әрбір гипотезаға сипатта</w:t>
      </w:r>
      <w:r w:rsidRPr="00723F4B">
        <w:rPr>
          <w:rFonts w:ascii="Times New Roman" w:hAnsi="Times New Roman"/>
          <w:lang w:val="ru-RU"/>
        </w:rPr>
        <w:t>-</w:t>
      </w:r>
      <w:r w:rsidRPr="00723F4B">
        <w:rPr>
          <w:rFonts w:ascii="Arial" w:hAnsi="Arial" w:cs="Arial"/>
          <w:lang w:val="ru-RU"/>
        </w:rPr>
        <w:t>ма берілген. Осы мәселелерді теориялық тұрғыдан зерттеу Күн жүйесінің қасиеттерін тереңірек меңгеруге, сол арқылы болашағын зерттеуге мүмкіндік береді [30].</w:t>
      </w:r>
    </w:p>
    <w:p w:rsidR="003323E4" w:rsidRPr="00723F4B"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400"/>
        <w:rPr>
          <w:rFonts w:ascii="Times New Roman" w:hAnsi="Times New Roman"/>
          <w:sz w:val="24"/>
          <w:szCs w:val="24"/>
          <w:lang w:val="ru-RU"/>
        </w:rPr>
      </w:pPr>
      <w:r w:rsidRPr="00723F4B">
        <w:rPr>
          <w:rFonts w:ascii="Arial" w:hAnsi="Arial" w:cs="Arial"/>
          <w:sz w:val="24"/>
          <w:szCs w:val="24"/>
          <w:lang w:val="ru-RU"/>
        </w:rPr>
        <w:t xml:space="preserve">Сонымен  </w:t>
      </w:r>
      <w:r w:rsidRPr="00723F4B">
        <w:rPr>
          <w:rFonts w:ascii="Arial" w:hAnsi="Arial" w:cs="Arial"/>
          <w:i/>
          <w:iCs/>
          <w:sz w:val="24"/>
          <w:szCs w:val="24"/>
          <w:lang w:val="ru-RU"/>
        </w:rPr>
        <w:t>сапалық әдістеменің негізгі мәселесі</w:t>
      </w:r>
      <w:r w:rsidRPr="00723F4B">
        <w:rPr>
          <w:rFonts w:ascii="Arial" w:hAnsi="Arial" w:cs="Arial"/>
          <w:sz w:val="24"/>
          <w:szCs w:val="24"/>
          <w:lang w:val="ru-RU"/>
        </w:rPr>
        <w:t>:</w:t>
      </w:r>
    </w:p>
    <w:p w:rsidR="003323E4" w:rsidRPr="00723F4B" w:rsidRDefault="003323E4">
      <w:pPr>
        <w:widowControl w:val="0"/>
        <w:autoSpaceDE w:val="0"/>
        <w:autoSpaceDN w:val="0"/>
        <w:adjustRightInd w:val="0"/>
        <w:spacing w:after="0" w:line="16"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8" w:lineRule="auto"/>
        <w:jc w:val="both"/>
        <w:rPr>
          <w:rFonts w:ascii="Times New Roman" w:hAnsi="Times New Roman"/>
          <w:sz w:val="24"/>
          <w:szCs w:val="24"/>
          <w:lang w:val="ru-RU"/>
        </w:rPr>
      </w:pPr>
      <w:r w:rsidRPr="00723F4B">
        <w:rPr>
          <w:rFonts w:ascii="Arial" w:hAnsi="Arial" w:cs="Arial"/>
          <w:sz w:val="21"/>
          <w:szCs w:val="21"/>
          <w:lang w:val="ru-RU"/>
        </w:rPr>
        <w:t>Күн жүйесінің болашағын анықтау. Болашақтағы оның геометриялық және динамикалық сипаттамаларын анықтау. Күн жүйесіндегі жеке денелердің орбиталарының және жүйенің эволюциясы мәселелері. Ішкі және сыртқы ұйтқу әсерлерінің нәтижесінде кейбір денелердің Күн жүйесінен лақтырылып тасталуы немесе, керісінше, сыртқы денелерді қармап алуы мүмкін бе? Денелердің бір-бірімен соқтығысуы немесе құлауы мүмкін бе? Күн жүйесіндегі механикалық процесстердің нәтижесінде планеталар, астероидтар және кометалар жойыла ма? Әлде планеталар жүйесі шексіз ұлғая беріп, ақырында ыдырай ма? - осындай сұрақтарға жауап іздеу қиын әрі күрделі іс. Аспан механикасы әдістерінің көмегімен осы сұрақтарға жауап табуға бола ма? Әрине, дүниеде мәңгі өмір сүретін нәрсе жоқ. Күн жүйесінің де ақыры болады. Күн жүйесінің дамуына механикалық про</w:t>
      </w:r>
      <w:r w:rsidRPr="00723F4B">
        <w:rPr>
          <w:rFonts w:ascii="Times New Roman" w:hAnsi="Times New Roman"/>
          <w:sz w:val="21"/>
          <w:szCs w:val="21"/>
          <w:lang w:val="ru-RU"/>
        </w:rPr>
        <w:t>-</w:t>
      </w:r>
      <w:r w:rsidRPr="00723F4B">
        <w:rPr>
          <w:rFonts w:ascii="Arial" w:hAnsi="Arial" w:cs="Arial"/>
          <w:sz w:val="21"/>
          <w:szCs w:val="21"/>
          <w:lang w:val="ru-RU"/>
        </w:rPr>
        <w:t>цесстер ғана емес, басқа да физикалық процесстер (айталық, жылулық процесстер) әсер ететіндігі анық. Бірақ сонда да Күн жүйесі эволюциясының кейбір мәселелеріне меха</w:t>
      </w:r>
      <w:r w:rsidRPr="00723F4B">
        <w:rPr>
          <w:rFonts w:ascii="Times New Roman" w:hAnsi="Times New Roman"/>
          <w:sz w:val="21"/>
          <w:szCs w:val="21"/>
          <w:lang w:val="ru-RU"/>
        </w:rPr>
        <w:t>-</w:t>
      </w:r>
      <w:r w:rsidRPr="00723F4B">
        <w:rPr>
          <w:rFonts w:ascii="Arial" w:hAnsi="Arial" w:cs="Arial"/>
          <w:sz w:val="21"/>
          <w:szCs w:val="21"/>
          <w:lang w:val="ru-RU"/>
        </w:rPr>
        <w:t>ника заңдарына сүйеніп қана жауап беруге болады. Бірақ ескеретін нәрсе бұл мәселенің қиындығы: қазірдің өзінде механиканың көптеген есептерінің дәл шешімдерін анықтау мүмкін емес. Айталық, 3 не одан да көп дененің қозғалысы жайындағы есепте табылған шешімдер дәл шешім емес, жуық шешім болғандықтан, аз уақыт аралықтарына ғана жарамды. Космологиялық уақыт аралықтарына есептеу үшін, қандай амал қолданылуы мүмкін. Осы тұрғыдан бұндай есепті шешу мүмкін емес сияқты.</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260" w:bottom="435" w:left="1020" w:header="720" w:footer="720" w:gutter="0"/>
          <w:cols w:space="720" w:equalWidth="0">
            <w:col w:w="6120"/>
          </w:cols>
          <w:noEndnote/>
        </w:sectPr>
      </w:pPr>
    </w:p>
    <w:p w:rsidR="003323E4" w:rsidRPr="00723F4B" w:rsidRDefault="003323E4">
      <w:pPr>
        <w:widowControl w:val="0"/>
        <w:autoSpaceDE w:val="0"/>
        <w:autoSpaceDN w:val="0"/>
        <w:adjustRightInd w:val="0"/>
        <w:spacing w:after="0" w:line="63"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199</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4120" w:bottom="435" w:left="398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lang w:val="ru-RU"/>
        </w:rPr>
      </w:pPr>
      <w:bookmarkStart w:id="197" w:name="page399"/>
      <w:bookmarkEnd w:id="197"/>
      <w:r w:rsidRPr="00723F4B">
        <w:rPr>
          <w:rFonts w:ascii="Arial" w:hAnsi="Arial" w:cs="Arial"/>
          <w:sz w:val="21"/>
          <w:szCs w:val="21"/>
          <w:lang w:val="ru-RU"/>
        </w:rPr>
        <w:lastRenderedPageBreak/>
        <w:t>Бірақ космологиялық уақыт аралықтарына жарамды шешімдерді табу, қозғалыс теңдеулерінің дәл шешімдерін анықтау есебіне қарағанда қиын мәселе емес екен. Бұндай мәселелерді шешу анализдің сапалық әдістемелерімен байланысты. Кейде күрделі, немесе тіпті шешімі жоқ теңдеулерді шешпестен бұрын, сол траекториялардың дөңестігін зерттеп, қозғалыстың кезендері анықтап, қозғалыс мүмкін болатын аймақтарды анықтап, қозғалысы кезінде денелердің соқтығысуларының мүмкін немесе мүмкін еместігін, траекторияның спираль тәрізді немесе тұзақ тәрізді екендігін, және тағы басқа сондай көптеген ерекшеліктерді анықтау арқылы сапалық есептерді шешуге болады. Аспан денелерінің қозғалыстарының орнықтылығы жайындағы есеп қозғалыстың орнықтылығының жалпы теориясының әдістемелерімен шешіледі. Бұл теория механиканың маңызды әрі дамыған бөлімі болып табылады. Қозғалыстың қасиеттерін сипаттағанда, жүйе: «</w:t>
      </w:r>
      <w:r w:rsidRPr="00723F4B">
        <w:rPr>
          <w:rFonts w:ascii="Arial" w:hAnsi="Arial" w:cs="Arial"/>
          <w:i/>
          <w:iCs/>
          <w:sz w:val="21"/>
          <w:szCs w:val="21"/>
          <w:lang w:val="ru-RU"/>
        </w:rPr>
        <w:t>Ляпунов бойынша орнықты</w:t>
      </w:r>
      <w:r w:rsidRPr="00723F4B">
        <w:rPr>
          <w:rFonts w:ascii="Arial" w:hAnsi="Arial" w:cs="Arial"/>
          <w:sz w:val="21"/>
          <w:szCs w:val="21"/>
          <w:lang w:val="ru-RU"/>
        </w:rPr>
        <w:t xml:space="preserve">» немесе «жүйе </w:t>
      </w:r>
      <w:r w:rsidRPr="00723F4B">
        <w:rPr>
          <w:rFonts w:ascii="Arial" w:hAnsi="Arial" w:cs="Arial"/>
          <w:i/>
          <w:iCs/>
          <w:sz w:val="21"/>
          <w:szCs w:val="21"/>
          <w:lang w:val="ru-RU"/>
        </w:rPr>
        <w:t>Ляпунов</w:t>
      </w:r>
      <w:r w:rsidRPr="00723F4B">
        <w:rPr>
          <w:rFonts w:ascii="Arial" w:hAnsi="Arial" w:cs="Arial"/>
          <w:sz w:val="21"/>
          <w:szCs w:val="21"/>
          <w:lang w:val="ru-RU"/>
        </w:rPr>
        <w:t xml:space="preserve"> </w:t>
      </w:r>
      <w:r w:rsidRPr="00723F4B">
        <w:rPr>
          <w:rFonts w:ascii="Arial" w:hAnsi="Arial" w:cs="Arial"/>
          <w:i/>
          <w:iCs/>
          <w:sz w:val="21"/>
          <w:szCs w:val="21"/>
          <w:lang w:val="ru-RU"/>
        </w:rPr>
        <w:t>бойынша орнықсыз</w:t>
      </w:r>
      <w:r w:rsidRPr="00723F4B">
        <w:rPr>
          <w:rFonts w:ascii="Arial" w:hAnsi="Arial" w:cs="Arial"/>
          <w:sz w:val="21"/>
          <w:szCs w:val="21"/>
          <w:lang w:val="ru-RU"/>
        </w:rPr>
        <w:t>»,</w:t>
      </w:r>
      <w:r w:rsidRPr="00723F4B">
        <w:rPr>
          <w:rFonts w:ascii="Arial" w:hAnsi="Arial" w:cs="Arial"/>
          <w:i/>
          <w:iCs/>
          <w:sz w:val="21"/>
          <w:szCs w:val="21"/>
          <w:lang w:val="ru-RU"/>
        </w:rPr>
        <w:t xml:space="preserve"> </w:t>
      </w:r>
      <w:r w:rsidRPr="00723F4B">
        <w:rPr>
          <w:rFonts w:ascii="Arial" w:hAnsi="Arial" w:cs="Arial"/>
          <w:sz w:val="21"/>
          <w:szCs w:val="21"/>
          <w:lang w:val="ru-RU"/>
        </w:rPr>
        <w:t>немесе</w:t>
      </w:r>
      <w:r w:rsidRPr="00723F4B">
        <w:rPr>
          <w:rFonts w:ascii="Arial" w:hAnsi="Arial" w:cs="Arial"/>
          <w:i/>
          <w:iCs/>
          <w:sz w:val="21"/>
          <w:szCs w:val="21"/>
          <w:lang w:val="ru-RU"/>
        </w:rPr>
        <w:t xml:space="preserve"> </w:t>
      </w:r>
      <w:r w:rsidRPr="00723F4B">
        <w:rPr>
          <w:rFonts w:ascii="Arial" w:hAnsi="Arial" w:cs="Arial"/>
          <w:sz w:val="21"/>
          <w:szCs w:val="21"/>
          <w:lang w:val="ru-RU"/>
        </w:rPr>
        <w:t>«жүйе</w:t>
      </w:r>
      <w:r w:rsidRPr="00723F4B">
        <w:rPr>
          <w:rFonts w:ascii="Arial" w:hAnsi="Arial" w:cs="Arial"/>
          <w:i/>
          <w:iCs/>
          <w:sz w:val="21"/>
          <w:szCs w:val="21"/>
          <w:lang w:val="ru-RU"/>
        </w:rPr>
        <w:t xml:space="preserve"> Ляпунов бойынша асимптотикалық орнықты</w:t>
      </w:r>
      <w:r w:rsidRPr="00723F4B">
        <w:rPr>
          <w:rFonts w:ascii="Arial" w:hAnsi="Arial" w:cs="Arial"/>
          <w:sz w:val="21"/>
          <w:szCs w:val="21"/>
          <w:lang w:val="ru-RU"/>
        </w:rPr>
        <w:t>»</w:t>
      </w:r>
      <w:r w:rsidRPr="00723F4B">
        <w:rPr>
          <w:rFonts w:ascii="Arial" w:hAnsi="Arial" w:cs="Arial"/>
          <w:i/>
          <w:iCs/>
          <w:sz w:val="21"/>
          <w:szCs w:val="21"/>
          <w:lang w:val="ru-RU"/>
        </w:rPr>
        <w:t xml:space="preserve"> </w:t>
      </w:r>
      <w:r w:rsidRPr="00723F4B">
        <w:rPr>
          <w:rFonts w:ascii="Arial" w:hAnsi="Arial" w:cs="Arial"/>
          <w:sz w:val="21"/>
          <w:szCs w:val="21"/>
          <w:lang w:val="ru-RU"/>
        </w:rPr>
        <w:t>деп сипаттайды.</w:t>
      </w:r>
      <w:r w:rsidRPr="00723F4B">
        <w:rPr>
          <w:rFonts w:ascii="Arial" w:hAnsi="Arial" w:cs="Arial"/>
          <w:i/>
          <w:iCs/>
          <w:sz w:val="21"/>
          <w:szCs w:val="21"/>
          <w:lang w:val="ru-RU"/>
        </w:rPr>
        <w:t xml:space="preserve"> </w:t>
      </w:r>
      <w:r w:rsidRPr="00723F4B">
        <w:rPr>
          <w:rFonts w:ascii="Arial" w:hAnsi="Arial" w:cs="Arial"/>
          <w:sz w:val="21"/>
          <w:szCs w:val="21"/>
          <w:lang w:val="ru-RU"/>
        </w:rPr>
        <w:t>Бұны қалай</w:t>
      </w:r>
      <w:r w:rsidRPr="00723F4B">
        <w:rPr>
          <w:rFonts w:ascii="Arial" w:hAnsi="Arial" w:cs="Arial"/>
          <w:i/>
          <w:iCs/>
          <w:sz w:val="21"/>
          <w:szCs w:val="21"/>
          <w:lang w:val="ru-RU"/>
        </w:rPr>
        <w:t xml:space="preserve"> </w:t>
      </w:r>
      <w:r w:rsidRPr="00723F4B">
        <w:rPr>
          <w:rFonts w:ascii="Arial" w:hAnsi="Arial" w:cs="Arial"/>
          <w:sz w:val="21"/>
          <w:szCs w:val="21"/>
          <w:lang w:val="ru-RU"/>
        </w:rPr>
        <w:t>түсінуге болады? Бұл үшін мынадай модель қарастыруға болады: сфералық пішінді ойыс шұңқырдың ішінде шарик болсын делік. Т - ортасындағы ең төмен нүктесі. Шарикті теңбе-теңдік қалпынан ауытқытса, ол сол қалыптың маңында шағын тербелістер жасайды. Бұндай теңбе-теңдік маңындағы қозғалысты «</w:t>
      </w:r>
      <w:r w:rsidRPr="00723F4B">
        <w:rPr>
          <w:rFonts w:ascii="Arial" w:hAnsi="Arial" w:cs="Arial"/>
          <w:i/>
          <w:iCs/>
          <w:sz w:val="21"/>
          <w:szCs w:val="21"/>
          <w:lang w:val="ru-RU"/>
        </w:rPr>
        <w:t>Ляпунов бойынша орнықты</w:t>
      </w:r>
      <w:r w:rsidRPr="00723F4B">
        <w:rPr>
          <w:rFonts w:ascii="Arial" w:hAnsi="Arial" w:cs="Arial"/>
          <w:sz w:val="21"/>
          <w:szCs w:val="21"/>
          <w:lang w:val="ru-RU"/>
        </w:rPr>
        <w:t>»</w:t>
      </w:r>
    </w:p>
    <w:p w:rsidR="003323E4" w:rsidRPr="00723F4B"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2" w:lineRule="auto"/>
        <w:jc w:val="both"/>
        <w:rPr>
          <w:rFonts w:ascii="Times New Roman" w:hAnsi="Times New Roman"/>
          <w:sz w:val="24"/>
          <w:szCs w:val="24"/>
          <w:lang w:val="ru-RU"/>
        </w:rPr>
      </w:pPr>
      <w:r w:rsidRPr="00723F4B">
        <w:rPr>
          <w:rFonts w:ascii="Arial" w:hAnsi="Arial" w:cs="Arial"/>
          <w:lang w:val="ru-RU"/>
        </w:rPr>
        <w:t>деп атайды. Денеге қоршаған ортаның (ауаның) кедергі күші әсерін ескерсек, дене біраз уақыттан кейін бастапқы теңбе-теңдік күйге шексіз жуықтайды. Бұндай теңбе-</w:t>
      </w:r>
    </w:p>
    <w:p w:rsidR="003323E4" w:rsidRPr="00723F4B" w:rsidRDefault="00281624">
      <w:pPr>
        <w:widowControl w:val="0"/>
        <w:overflowPunct w:val="0"/>
        <w:autoSpaceDE w:val="0"/>
        <w:autoSpaceDN w:val="0"/>
        <w:adjustRightInd w:val="0"/>
        <w:spacing w:after="0" w:line="288" w:lineRule="auto"/>
        <w:jc w:val="both"/>
        <w:rPr>
          <w:rFonts w:ascii="Times New Roman" w:hAnsi="Times New Roman"/>
          <w:sz w:val="24"/>
          <w:szCs w:val="24"/>
          <w:lang w:val="ru-RU"/>
        </w:rPr>
      </w:pPr>
      <w:r w:rsidRPr="00723F4B">
        <w:rPr>
          <w:rFonts w:ascii="Arial" w:hAnsi="Arial" w:cs="Arial"/>
          <w:lang w:val="ru-RU"/>
        </w:rPr>
        <w:t xml:space="preserve">теңдікті </w:t>
      </w:r>
      <w:r w:rsidRPr="00723F4B">
        <w:rPr>
          <w:rFonts w:ascii="Arial" w:hAnsi="Arial" w:cs="Arial"/>
          <w:i/>
          <w:iCs/>
          <w:lang w:val="ru-RU"/>
        </w:rPr>
        <w:t>Ляпунов бойынша асимптотикалық орнықты</w:t>
      </w:r>
      <w:r w:rsidRPr="00723F4B">
        <w:rPr>
          <w:rFonts w:ascii="Arial" w:hAnsi="Arial" w:cs="Arial"/>
          <w:lang w:val="ru-RU"/>
        </w:rPr>
        <w:t xml:space="preserve"> деп атайды. Үшінші жағдай: домалақ дене жарты шар тәрізді төмпешіктің үстінде теңбе-теңдікте орналасқан болсын. Сонда қандай да бір кездейсоқ әлсіз түрткі болса да, дене орнықтылық қалпынан домалап түсіп кетеді де, бұрыңғы</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40"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200</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3960" w:bottom="435" w:left="414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50" w:lineRule="auto"/>
        <w:ind w:right="120"/>
        <w:jc w:val="both"/>
        <w:rPr>
          <w:rFonts w:ascii="Times New Roman" w:hAnsi="Times New Roman"/>
          <w:sz w:val="24"/>
          <w:szCs w:val="24"/>
          <w:lang w:val="ru-RU"/>
        </w:rPr>
      </w:pPr>
      <w:bookmarkStart w:id="198" w:name="page401"/>
      <w:bookmarkEnd w:id="198"/>
      <w:r w:rsidRPr="00723F4B">
        <w:rPr>
          <w:rFonts w:ascii="Arial" w:hAnsi="Arial" w:cs="Arial"/>
          <w:sz w:val="24"/>
          <w:szCs w:val="24"/>
          <w:lang w:val="ru-RU"/>
        </w:rPr>
        <w:lastRenderedPageBreak/>
        <w:t xml:space="preserve">қалпына өздігінен қайтып келе алмайды. Бұндай теңбе-теңдікті </w:t>
      </w:r>
      <w:r w:rsidRPr="00723F4B">
        <w:rPr>
          <w:rFonts w:ascii="Arial" w:hAnsi="Arial" w:cs="Arial"/>
          <w:i/>
          <w:iCs/>
          <w:sz w:val="24"/>
          <w:szCs w:val="24"/>
          <w:lang w:val="ru-RU"/>
        </w:rPr>
        <w:t>Ляпунов бойынша орнықсыз</w:t>
      </w:r>
      <w:r w:rsidRPr="00723F4B">
        <w:rPr>
          <w:rFonts w:ascii="Arial" w:hAnsi="Arial" w:cs="Arial"/>
          <w:sz w:val="24"/>
          <w:szCs w:val="24"/>
          <w:lang w:val="ru-RU"/>
        </w:rPr>
        <w:t xml:space="preserve"> теңбе-теңдік деп атайды.</w:t>
      </w:r>
    </w:p>
    <w:p w:rsidR="003323E4" w:rsidRPr="00723F4B"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3" w:lineRule="auto"/>
        <w:ind w:right="120" w:firstLine="397"/>
        <w:jc w:val="both"/>
        <w:rPr>
          <w:rFonts w:ascii="Times New Roman" w:hAnsi="Times New Roman"/>
          <w:sz w:val="24"/>
          <w:szCs w:val="24"/>
          <w:lang w:val="ru-RU"/>
        </w:rPr>
      </w:pPr>
      <w:r w:rsidRPr="00723F4B">
        <w:rPr>
          <w:rFonts w:ascii="Arial" w:hAnsi="Arial" w:cs="Arial"/>
          <w:sz w:val="24"/>
          <w:szCs w:val="24"/>
          <w:lang w:val="ru-RU"/>
        </w:rPr>
        <w:t>Тағы бір мысал: ұршық тәрізді дене өз осінен айнала қозғалатын болсын. Оның айналу бұрышы:</w:t>
      </w:r>
    </w:p>
    <w:p w:rsidR="003323E4" w:rsidRPr="00723F4B"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197" type="#_x0000_t75" style="position:absolute;margin-left:116.45pt;margin-top:3.15pt;width:84.6pt;height:19.95pt;z-index:-8" o:allowincell="f">
            <v:imagedata r:id="rId121" o:title=""/>
          </v:shape>
        </w:pict>
      </w:r>
    </w:p>
    <w:p w:rsidR="003323E4" w:rsidRPr="00723F4B" w:rsidRDefault="003323E4">
      <w:pPr>
        <w:widowControl w:val="0"/>
        <w:autoSpaceDE w:val="0"/>
        <w:autoSpaceDN w:val="0"/>
        <w:adjustRightInd w:val="0"/>
        <w:spacing w:after="0" w:line="30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66" w:lineRule="auto"/>
        <w:ind w:right="120"/>
        <w:jc w:val="both"/>
        <w:rPr>
          <w:rFonts w:ascii="Times New Roman" w:hAnsi="Times New Roman"/>
          <w:sz w:val="24"/>
          <w:szCs w:val="24"/>
          <w:lang w:val="ru-RU"/>
        </w:rPr>
      </w:pPr>
      <w:r w:rsidRPr="00723F4B">
        <w:rPr>
          <w:rFonts w:ascii="Arial" w:hAnsi="Arial" w:cs="Arial"/>
          <w:sz w:val="24"/>
          <w:szCs w:val="24"/>
          <w:lang w:val="ru-RU"/>
        </w:rPr>
        <w:t>теңдеуімен беріледі. Сол денені үлкенірек бұрыштық жыл­ дамдықпен айналдырып жіберсек: (</w:t>
      </w:r>
      <w:r>
        <w:rPr>
          <w:rFonts w:ascii="Arial" w:hAnsi="Arial" w:cs="Arial"/>
          <w:sz w:val="24"/>
          <w:szCs w:val="24"/>
        </w:rPr>
        <w:t>d</w:t>
      </w:r>
      <w:r w:rsidRPr="00723F4B">
        <w:rPr>
          <w:rFonts w:ascii="Arial" w:hAnsi="Arial" w:cs="Arial"/>
          <w:sz w:val="24"/>
          <w:szCs w:val="24"/>
          <w:lang w:val="ru-RU"/>
        </w:rPr>
        <w:t>-өте аз шама) Онда дененің бұрылу бұрышының тәуелділігі:</w:t>
      </w:r>
    </w:p>
    <w:p w:rsidR="003323E4" w:rsidRPr="00723F4B"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shape id="_x0000_s1198" type="#_x0000_t75" style="position:absolute;margin-left:181.9pt;margin-top:-31.3pt;width:39.75pt;height:15.3pt;z-index:-7" o:allowincell="f">
            <v:imagedata r:id="rId122" o:title=""/>
          </v:shape>
        </w:pict>
      </w:r>
      <w:r w:rsidRPr="00A3036D">
        <w:rPr>
          <w:noProof/>
        </w:rPr>
        <w:pict>
          <v:shape id="_x0000_s1199" type="#_x0000_t75" style="position:absolute;margin-left:100.15pt;margin-top:.4pt;width:117.2pt;height:19.3pt;z-index:-6" o:allowincell="f">
            <v:imagedata r:id="rId123" o:title=""/>
          </v:shape>
        </w:pict>
      </w:r>
    </w:p>
    <w:p w:rsidR="003323E4" w:rsidRPr="00723F4B" w:rsidRDefault="003323E4">
      <w:pPr>
        <w:widowControl w:val="0"/>
        <w:autoSpaceDE w:val="0"/>
        <w:autoSpaceDN w:val="0"/>
        <w:adjustRightInd w:val="0"/>
        <w:spacing w:after="0" w:line="322"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5" w:lineRule="auto"/>
        <w:ind w:right="120" w:firstLine="397"/>
        <w:jc w:val="both"/>
        <w:rPr>
          <w:rFonts w:ascii="Times New Roman" w:hAnsi="Times New Roman"/>
          <w:sz w:val="24"/>
          <w:szCs w:val="24"/>
          <w:lang w:val="ru-RU"/>
        </w:rPr>
      </w:pPr>
      <w:r w:rsidRPr="00723F4B">
        <w:rPr>
          <w:rFonts w:ascii="Arial" w:hAnsi="Arial" w:cs="Arial"/>
          <w:sz w:val="21"/>
          <w:szCs w:val="21"/>
          <w:lang w:val="ru-RU"/>
        </w:rPr>
        <w:t xml:space="preserve">Бұндай қозғалыс ұйтқулы қозғалыс болып табылады. </w:t>
      </w:r>
      <w:r w:rsidRPr="00723F4B">
        <w:rPr>
          <w:rFonts w:ascii="Times New Roman" w:hAnsi="Times New Roman"/>
          <w:sz w:val="21"/>
          <w:szCs w:val="21"/>
          <w:lang w:val="ru-RU"/>
        </w:rPr>
        <w:t xml:space="preserve">Ал </w:t>
      </w:r>
      <w:r>
        <w:rPr>
          <w:rFonts w:ascii="Arial" w:hAnsi="Arial" w:cs="Arial"/>
          <w:sz w:val="21"/>
          <w:szCs w:val="21"/>
        </w:rPr>
        <w:t>D</w:t>
      </w:r>
      <w:r w:rsidRPr="00723F4B">
        <w:rPr>
          <w:rFonts w:ascii="Arial" w:hAnsi="Arial" w:cs="Arial"/>
          <w:sz w:val="21"/>
          <w:szCs w:val="21"/>
          <w:lang w:val="ru-RU"/>
        </w:rPr>
        <w:t xml:space="preserve"> </w:t>
      </w:r>
      <w:r>
        <w:rPr>
          <w:rFonts w:ascii="Arial" w:hAnsi="Arial" w:cs="Arial"/>
          <w:sz w:val="21"/>
          <w:szCs w:val="21"/>
        </w:rPr>
        <w:t>f</w:t>
      </w:r>
      <w:r w:rsidRPr="00723F4B">
        <w:rPr>
          <w:rFonts w:ascii="Arial" w:hAnsi="Arial" w:cs="Arial"/>
          <w:sz w:val="21"/>
          <w:szCs w:val="21"/>
          <w:lang w:val="ru-RU"/>
        </w:rPr>
        <w:t xml:space="preserve"> = </w:t>
      </w:r>
      <w:r>
        <w:rPr>
          <w:rFonts w:ascii="Arial" w:hAnsi="Arial" w:cs="Arial"/>
          <w:sz w:val="21"/>
          <w:szCs w:val="21"/>
        </w:rPr>
        <w:t>j</w:t>
      </w:r>
      <w:r w:rsidRPr="00723F4B">
        <w:rPr>
          <w:rFonts w:ascii="Arial" w:hAnsi="Arial" w:cs="Arial"/>
          <w:sz w:val="21"/>
          <w:szCs w:val="21"/>
          <w:lang w:val="ru-RU"/>
        </w:rPr>
        <w:t xml:space="preserve"> * - </w:t>
      </w:r>
      <w:r>
        <w:rPr>
          <w:rFonts w:ascii="Arial" w:hAnsi="Arial" w:cs="Arial"/>
          <w:sz w:val="21"/>
          <w:szCs w:val="21"/>
        </w:rPr>
        <w:t>j</w:t>
      </w:r>
      <w:r w:rsidRPr="00723F4B">
        <w:rPr>
          <w:rFonts w:ascii="Times New Roman" w:hAnsi="Times New Roman"/>
          <w:sz w:val="21"/>
          <w:szCs w:val="21"/>
          <w:lang w:val="ru-RU"/>
        </w:rPr>
        <w:t xml:space="preserve"> </w:t>
      </w:r>
      <w:r w:rsidRPr="00723F4B">
        <w:rPr>
          <w:rFonts w:ascii="Arial" w:hAnsi="Arial" w:cs="Arial"/>
          <w:sz w:val="21"/>
          <w:szCs w:val="21"/>
          <w:lang w:val="ru-RU"/>
        </w:rPr>
        <w:t>ұйтқу болып табылады.</w:t>
      </w:r>
      <w:r w:rsidRPr="00723F4B">
        <w:rPr>
          <w:rFonts w:ascii="Times New Roman" w:hAnsi="Times New Roman"/>
          <w:sz w:val="21"/>
          <w:szCs w:val="21"/>
          <w:lang w:val="ru-RU"/>
        </w:rPr>
        <w:t xml:space="preserve"> </w:t>
      </w:r>
      <w:r w:rsidRPr="00723F4B">
        <w:rPr>
          <w:rFonts w:ascii="Arial" w:hAnsi="Arial" w:cs="Arial"/>
          <w:sz w:val="21"/>
          <w:szCs w:val="21"/>
          <w:lang w:val="ru-RU"/>
        </w:rPr>
        <w:t>Ұйтқу біртіндеп</w:t>
      </w:r>
      <w:r w:rsidRPr="00723F4B">
        <w:rPr>
          <w:rFonts w:ascii="Times New Roman" w:hAnsi="Times New Roman"/>
          <w:sz w:val="21"/>
          <w:szCs w:val="21"/>
          <w:lang w:val="ru-RU"/>
        </w:rPr>
        <w:t xml:space="preserve"> </w:t>
      </w:r>
      <w:r w:rsidRPr="00723F4B">
        <w:rPr>
          <w:rFonts w:ascii="Arial" w:hAnsi="Arial" w:cs="Arial"/>
          <w:sz w:val="21"/>
          <w:szCs w:val="21"/>
          <w:lang w:val="ru-RU"/>
        </w:rPr>
        <w:t>өсе беретін болса, мұндай қозғалыс «</w:t>
      </w:r>
      <w:r w:rsidRPr="00723F4B">
        <w:rPr>
          <w:rFonts w:ascii="Arial" w:hAnsi="Arial" w:cs="Arial"/>
          <w:i/>
          <w:iCs/>
          <w:sz w:val="21"/>
          <w:szCs w:val="21"/>
          <w:lang w:val="ru-RU"/>
        </w:rPr>
        <w:t>Ляпунов бойын</w:t>
      </w:r>
      <w:r w:rsidRPr="00723F4B">
        <w:rPr>
          <w:rFonts w:ascii="Times New Roman" w:hAnsi="Times New Roman"/>
          <w:i/>
          <w:iCs/>
          <w:sz w:val="21"/>
          <w:szCs w:val="21"/>
          <w:lang w:val="ru-RU"/>
        </w:rPr>
        <w:t>-</w:t>
      </w:r>
      <w:r w:rsidRPr="00723F4B">
        <w:rPr>
          <w:rFonts w:ascii="Arial" w:hAnsi="Arial" w:cs="Arial"/>
          <w:i/>
          <w:iCs/>
          <w:sz w:val="21"/>
          <w:szCs w:val="21"/>
          <w:lang w:val="ru-RU"/>
        </w:rPr>
        <w:t>ша орнықсыз қозғалыс</w:t>
      </w:r>
      <w:r w:rsidRPr="00723F4B">
        <w:rPr>
          <w:rFonts w:ascii="Arial" w:hAnsi="Arial" w:cs="Arial"/>
          <w:sz w:val="21"/>
          <w:szCs w:val="21"/>
          <w:lang w:val="ru-RU"/>
        </w:rPr>
        <w:t>»</w:t>
      </w:r>
      <w:r w:rsidRPr="00723F4B">
        <w:rPr>
          <w:rFonts w:ascii="Arial" w:hAnsi="Arial" w:cs="Arial"/>
          <w:i/>
          <w:iCs/>
          <w:sz w:val="21"/>
          <w:szCs w:val="21"/>
          <w:lang w:val="ru-RU"/>
        </w:rPr>
        <w:t xml:space="preserve"> </w:t>
      </w:r>
      <w:r w:rsidRPr="00723F4B">
        <w:rPr>
          <w:rFonts w:ascii="Arial" w:hAnsi="Arial" w:cs="Arial"/>
          <w:sz w:val="21"/>
          <w:szCs w:val="21"/>
          <w:lang w:val="ru-RU"/>
        </w:rPr>
        <w:t>деп аталады.</w:t>
      </w:r>
      <w:r w:rsidRPr="00723F4B">
        <w:rPr>
          <w:rFonts w:ascii="Arial" w:hAnsi="Arial" w:cs="Arial"/>
          <w:i/>
          <w:iCs/>
          <w:sz w:val="21"/>
          <w:szCs w:val="21"/>
          <w:lang w:val="ru-RU"/>
        </w:rPr>
        <w:t xml:space="preserve"> </w:t>
      </w:r>
      <w:r w:rsidRPr="00723F4B">
        <w:rPr>
          <w:rFonts w:ascii="Arial" w:hAnsi="Arial" w:cs="Arial"/>
          <w:sz w:val="21"/>
          <w:szCs w:val="21"/>
          <w:lang w:val="ru-RU"/>
        </w:rPr>
        <w:t>Бұндай қозғалыс</w:t>
      </w:r>
      <w:r w:rsidRPr="00723F4B">
        <w:rPr>
          <w:rFonts w:ascii="Arial" w:hAnsi="Arial" w:cs="Arial"/>
          <w:i/>
          <w:iCs/>
          <w:sz w:val="21"/>
          <w:szCs w:val="21"/>
          <w:lang w:val="ru-RU"/>
        </w:rPr>
        <w:t xml:space="preserve"> </w:t>
      </w:r>
      <w:r w:rsidRPr="00723F4B">
        <w:rPr>
          <w:rFonts w:ascii="Arial" w:hAnsi="Arial" w:cs="Arial"/>
          <w:sz w:val="21"/>
          <w:szCs w:val="21"/>
          <w:lang w:val="ru-RU"/>
        </w:rPr>
        <w:t>орнықсыз болғанмен, «</w:t>
      </w:r>
      <w:r w:rsidRPr="00723F4B">
        <w:rPr>
          <w:rFonts w:ascii="Arial" w:hAnsi="Arial" w:cs="Arial"/>
          <w:i/>
          <w:iCs/>
          <w:sz w:val="21"/>
          <w:szCs w:val="21"/>
          <w:lang w:val="ru-RU"/>
        </w:rPr>
        <w:t>шартты орнықтылығы</w:t>
      </w:r>
      <w:r w:rsidRPr="00723F4B">
        <w:rPr>
          <w:rFonts w:ascii="Arial" w:hAnsi="Arial" w:cs="Arial"/>
          <w:sz w:val="21"/>
          <w:szCs w:val="21"/>
          <w:lang w:val="ru-RU"/>
        </w:rPr>
        <w:t xml:space="preserve">» бар: Оның бұрыштық жылдамдығын өзгертпей, бірақ бастапқы күйді өзгертсек, яғни </w:t>
      </w:r>
      <w:r>
        <w:rPr>
          <w:rFonts w:ascii="Arial" w:hAnsi="Arial" w:cs="Arial"/>
          <w:sz w:val="21"/>
          <w:szCs w:val="21"/>
        </w:rPr>
        <w:t>l</w:t>
      </w:r>
      <w:r w:rsidRPr="00723F4B">
        <w:rPr>
          <w:rFonts w:ascii="Arial" w:hAnsi="Arial" w:cs="Arial"/>
          <w:sz w:val="21"/>
          <w:szCs w:val="21"/>
          <w:lang w:val="ru-RU"/>
        </w:rPr>
        <w:t xml:space="preserve"> бұрышқа бұрып, айналдырып жіберсек,</w:t>
      </w:r>
    </w:p>
    <w:p w:rsidR="003323E4" w:rsidRPr="00723F4B"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723F4B" w:rsidRDefault="00281624">
      <w:pPr>
        <w:widowControl w:val="0"/>
        <w:tabs>
          <w:tab w:val="left" w:pos="5580"/>
        </w:tabs>
        <w:autoSpaceDE w:val="0"/>
        <w:autoSpaceDN w:val="0"/>
        <w:adjustRightInd w:val="0"/>
        <w:spacing w:after="0" w:line="240" w:lineRule="auto"/>
        <w:rPr>
          <w:rFonts w:ascii="Times New Roman" w:hAnsi="Times New Roman"/>
          <w:sz w:val="24"/>
          <w:szCs w:val="24"/>
          <w:lang w:val="ru-RU"/>
        </w:rPr>
      </w:pPr>
      <w:r w:rsidRPr="00723F4B">
        <w:rPr>
          <w:rFonts w:ascii="Arial" w:hAnsi="Arial" w:cs="Arial"/>
          <w:sz w:val="24"/>
          <w:szCs w:val="24"/>
          <w:lang w:val="ru-RU"/>
        </w:rPr>
        <w:t>онда бұл дененің қозғалысы</w:t>
      </w:r>
      <w:r w:rsidRPr="00723F4B">
        <w:rPr>
          <w:rFonts w:ascii="Times New Roman" w:hAnsi="Times New Roman"/>
          <w:sz w:val="24"/>
          <w:szCs w:val="24"/>
          <w:lang w:val="ru-RU"/>
        </w:rPr>
        <w:tab/>
      </w:r>
      <w:r w:rsidRPr="00723F4B">
        <w:rPr>
          <w:rFonts w:ascii="Arial" w:hAnsi="Arial" w:cs="Arial"/>
          <w:sz w:val="24"/>
          <w:szCs w:val="24"/>
          <w:lang w:val="ru-RU"/>
        </w:rPr>
        <w:t>Ұйтқу</w:t>
      </w:r>
    </w:p>
    <w:p w:rsidR="003323E4" w:rsidRPr="00723F4B" w:rsidRDefault="00A3036D">
      <w:pPr>
        <w:widowControl w:val="0"/>
        <w:autoSpaceDE w:val="0"/>
        <w:autoSpaceDN w:val="0"/>
        <w:adjustRightInd w:val="0"/>
        <w:spacing w:after="0" w:line="12" w:lineRule="exact"/>
        <w:rPr>
          <w:rFonts w:ascii="Times New Roman" w:hAnsi="Times New Roman"/>
          <w:sz w:val="24"/>
          <w:szCs w:val="24"/>
          <w:lang w:val="ru-RU"/>
        </w:rPr>
      </w:pPr>
      <w:r w:rsidRPr="00A3036D">
        <w:rPr>
          <w:noProof/>
        </w:rPr>
        <w:pict>
          <v:shape id="_x0000_s1200" type="#_x0000_t75" style="position:absolute;margin-left:147.45pt;margin-top:-12.9pt;width:119.45pt;height:15.85pt;z-index:-5" o:allowincell="f">
            <v:imagedata r:id="rId124" o:title=""/>
          </v:shape>
        </w:pict>
      </w: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Arial" w:hAnsi="Arial" w:cs="Arial"/>
          <w:sz w:val="24"/>
          <w:szCs w:val="24"/>
          <w:lang w:val="ru-RU"/>
        </w:rPr>
        <w:t>тұрақты шама болып табылады.</w:t>
      </w:r>
    </w:p>
    <w:p w:rsidR="003323E4" w:rsidRPr="00723F4B" w:rsidRDefault="00A3036D">
      <w:pPr>
        <w:widowControl w:val="0"/>
        <w:autoSpaceDE w:val="0"/>
        <w:autoSpaceDN w:val="0"/>
        <w:adjustRightInd w:val="0"/>
        <w:spacing w:after="0" w:line="381" w:lineRule="exact"/>
        <w:rPr>
          <w:rFonts w:ascii="Times New Roman" w:hAnsi="Times New Roman"/>
          <w:sz w:val="24"/>
          <w:szCs w:val="24"/>
          <w:lang w:val="ru-RU"/>
        </w:rPr>
      </w:pPr>
      <w:r w:rsidRPr="00A3036D">
        <w:rPr>
          <w:noProof/>
        </w:rPr>
        <w:pict>
          <v:shape id="_x0000_s1201" type="#_x0000_t75" style="position:absolute;margin-left:110.5pt;margin-top:1pt;width:85.25pt;height:18.45pt;z-index:-4" o:allowincell="f">
            <v:imagedata r:id="rId125" o:title=""/>
          </v:shape>
        </w:pict>
      </w:r>
    </w:p>
    <w:p w:rsidR="003323E4" w:rsidRPr="00723F4B" w:rsidRDefault="00281624">
      <w:pPr>
        <w:widowControl w:val="0"/>
        <w:overflowPunct w:val="0"/>
        <w:autoSpaceDE w:val="0"/>
        <w:autoSpaceDN w:val="0"/>
        <w:adjustRightInd w:val="0"/>
        <w:spacing w:after="0" w:line="245" w:lineRule="auto"/>
        <w:ind w:right="120" w:firstLine="397"/>
        <w:jc w:val="both"/>
        <w:rPr>
          <w:rFonts w:ascii="Times New Roman" w:hAnsi="Times New Roman"/>
          <w:sz w:val="24"/>
          <w:szCs w:val="24"/>
          <w:lang w:val="ru-RU"/>
        </w:rPr>
      </w:pPr>
      <w:r w:rsidRPr="00723F4B">
        <w:rPr>
          <w:rFonts w:ascii="Arial" w:hAnsi="Arial" w:cs="Arial"/>
          <w:sz w:val="24"/>
          <w:szCs w:val="24"/>
          <w:lang w:val="ru-RU"/>
        </w:rPr>
        <w:t>Мұндай қозғалыс «</w:t>
      </w:r>
      <w:r w:rsidRPr="00723F4B">
        <w:rPr>
          <w:rFonts w:ascii="Arial" w:hAnsi="Arial" w:cs="Arial"/>
          <w:i/>
          <w:iCs/>
          <w:sz w:val="24"/>
          <w:szCs w:val="24"/>
          <w:lang w:val="ru-RU"/>
        </w:rPr>
        <w:t>Ляпунов бойынша шартты орнық­</w:t>
      </w:r>
      <w:r w:rsidRPr="00723F4B">
        <w:rPr>
          <w:rFonts w:ascii="Arial" w:hAnsi="Arial" w:cs="Arial"/>
          <w:sz w:val="24"/>
          <w:szCs w:val="24"/>
          <w:lang w:val="ru-RU"/>
        </w:rPr>
        <w:t xml:space="preserve"> </w:t>
      </w:r>
      <w:r w:rsidRPr="00723F4B">
        <w:rPr>
          <w:rFonts w:ascii="Arial" w:hAnsi="Arial" w:cs="Arial"/>
          <w:i/>
          <w:iCs/>
          <w:sz w:val="24"/>
          <w:szCs w:val="24"/>
          <w:lang w:val="ru-RU"/>
        </w:rPr>
        <w:t>ты қозғалыс</w:t>
      </w:r>
      <w:r w:rsidRPr="00723F4B">
        <w:rPr>
          <w:rFonts w:ascii="Arial" w:hAnsi="Arial" w:cs="Arial"/>
          <w:sz w:val="24"/>
          <w:szCs w:val="24"/>
          <w:lang w:val="ru-RU"/>
        </w:rPr>
        <w:t>»</w:t>
      </w:r>
      <w:r w:rsidRPr="00723F4B">
        <w:rPr>
          <w:rFonts w:ascii="Arial" w:hAnsi="Arial" w:cs="Arial"/>
          <w:i/>
          <w:iCs/>
          <w:sz w:val="24"/>
          <w:szCs w:val="24"/>
          <w:lang w:val="ru-RU"/>
        </w:rPr>
        <w:t xml:space="preserve"> </w:t>
      </w:r>
      <w:r w:rsidRPr="00723F4B">
        <w:rPr>
          <w:rFonts w:ascii="Arial" w:hAnsi="Arial" w:cs="Arial"/>
          <w:sz w:val="24"/>
          <w:szCs w:val="24"/>
          <w:lang w:val="ru-RU"/>
        </w:rPr>
        <w:t>деп аталады.</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2" w:lineRule="auto"/>
        <w:ind w:right="120" w:firstLine="397"/>
        <w:jc w:val="both"/>
        <w:rPr>
          <w:rFonts w:ascii="Times New Roman" w:hAnsi="Times New Roman"/>
          <w:sz w:val="24"/>
          <w:szCs w:val="24"/>
          <w:lang w:val="ru-RU"/>
        </w:rPr>
      </w:pPr>
      <w:r w:rsidRPr="00723F4B">
        <w:rPr>
          <w:rFonts w:ascii="Arial" w:hAnsi="Arial" w:cs="Arial"/>
          <w:lang w:val="ru-RU"/>
        </w:rPr>
        <w:t>Сонымен, қорытып айтатын болсақ, бастапқы уақыт моментінде ұйтқуланбаған қозғалысқа мейлінше жуық қозғалыстар болашақ моменттерде де орны мен жылдамдығы сондай жақын болып қала берсе, мұндай қозғалыс орнықты болады. Кем дегенде бір траекто</w:t>
      </w:r>
      <w:r w:rsidRPr="00723F4B">
        <w:rPr>
          <w:rFonts w:ascii="Times New Roman" w:hAnsi="Times New Roman"/>
          <w:lang w:val="ru-RU"/>
        </w:rPr>
        <w:t>-</w:t>
      </w:r>
      <w:r w:rsidRPr="00723F4B">
        <w:rPr>
          <w:rFonts w:ascii="Arial" w:hAnsi="Arial" w:cs="Arial"/>
          <w:lang w:val="ru-RU"/>
        </w:rPr>
        <w:t>рия, бір қозғалыс ұйтқуланбаған қозғалыстан алшақтай беретін болса, онда осы ұйтқуланбаған қозғалыс орнықсыз қозғалыс болып табылады. Ұйтқулы қозғалыс бара-бара ұйтқуланбаған қозғалысқа шексіз жуықтайтын болса, онда мұндай қозғалыс асимптотикалық орнықты деп аталады.</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140" w:bottom="435" w:left="1020" w:header="720" w:footer="720" w:gutter="0"/>
          <w:cols w:space="720" w:equalWidth="0">
            <w:col w:w="6240"/>
          </w:cols>
          <w:noEndnote/>
        </w:sectPr>
      </w:pPr>
    </w:p>
    <w:p w:rsidR="003323E4" w:rsidRPr="00723F4B" w:rsidRDefault="003323E4">
      <w:pPr>
        <w:widowControl w:val="0"/>
        <w:autoSpaceDE w:val="0"/>
        <w:autoSpaceDN w:val="0"/>
        <w:adjustRightInd w:val="0"/>
        <w:spacing w:after="0" w:line="57"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201</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4120" w:bottom="435" w:left="398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56" w:lineRule="auto"/>
        <w:ind w:firstLine="397"/>
        <w:jc w:val="both"/>
        <w:rPr>
          <w:rFonts w:ascii="Times New Roman" w:hAnsi="Times New Roman"/>
          <w:sz w:val="24"/>
          <w:szCs w:val="24"/>
          <w:lang w:val="ru-RU"/>
        </w:rPr>
      </w:pPr>
      <w:bookmarkStart w:id="199" w:name="page403"/>
      <w:bookmarkEnd w:id="199"/>
      <w:r w:rsidRPr="00723F4B">
        <w:rPr>
          <w:rFonts w:ascii="Arial" w:hAnsi="Arial" w:cs="Arial"/>
          <w:sz w:val="24"/>
          <w:szCs w:val="24"/>
          <w:lang w:val="ru-RU"/>
        </w:rPr>
        <w:lastRenderedPageBreak/>
        <w:t>Аспан механикасында орнықтылықтың мұндай түрлеріне қоса «орбиталық орнықтылық» та бар. Бұл жағдайда ұйтқулардың әсерінен орбитаның параметрлері өзгерсе де, қозғалыстың сипаты өзгермейді. Күн жүйесінің орнықтылығын зерттегенде, ең болмаса үлкен планеталар үшін орбиталық орнықтылық анықталса, жеткілікті болар еді.</w:t>
      </w:r>
    </w:p>
    <w:p w:rsidR="003323E4" w:rsidRPr="00723F4B" w:rsidRDefault="003323E4">
      <w:pPr>
        <w:widowControl w:val="0"/>
        <w:autoSpaceDE w:val="0"/>
        <w:autoSpaceDN w:val="0"/>
        <w:adjustRightInd w:val="0"/>
        <w:spacing w:after="0" w:line="6"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760"/>
        <w:rPr>
          <w:rFonts w:ascii="Times New Roman" w:hAnsi="Times New Roman"/>
          <w:sz w:val="24"/>
          <w:szCs w:val="24"/>
          <w:lang w:val="ru-RU"/>
        </w:rPr>
      </w:pPr>
      <w:r w:rsidRPr="00723F4B">
        <w:rPr>
          <w:rFonts w:ascii="Arial" w:hAnsi="Arial" w:cs="Arial"/>
          <w:b/>
          <w:bCs/>
          <w:sz w:val="24"/>
          <w:szCs w:val="24"/>
          <w:lang w:val="ru-RU"/>
        </w:rPr>
        <w:t>Сапалық аспан механикасына толықтыру</w:t>
      </w:r>
    </w:p>
    <w:p w:rsidR="003323E4" w:rsidRPr="00723F4B" w:rsidRDefault="003323E4">
      <w:pPr>
        <w:widowControl w:val="0"/>
        <w:autoSpaceDE w:val="0"/>
        <w:autoSpaceDN w:val="0"/>
        <w:adjustRightInd w:val="0"/>
        <w:spacing w:after="0" w:line="25"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96" w:lineRule="auto"/>
        <w:ind w:firstLine="397"/>
        <w:jc w:val="both"/>
        <w:rPr>
          <w:rFonts w:ascii="Times New Roman" w:hAnsi="Times New Roman"/>
          <w:sz w:val="24"/>
          <w:szCs w:val="24"/>
          <w:lang w:val="ru-RU"/>
        </w:rPr>
      </w:pPr>
      <w:r w:rsidRPr="00723F4B">
        <w:rPr>
          <w:rFonts w:ascii="Arial" w:hAnsi="Arial" w:cs="Arial"/>
          <w:sz w:val="21"/>
          <w:szCs w:val="21"/>
          <w:lang w:val="ru-RU"/>
        </w:rPr>
        <w:t>Ляпунов теориясы орындалуы үшін қойылатын маңызды бір талап: ұйтқуланбаған қозғалыс пен оған жуық ұйтқулы қозғалыстар бірдей күштердің әсерінен атқарылу қажеттігі. Осы талап механикалық зерттеулерде Ляпунов теориясының қолданылуын тежейтін фактор болды. Өйткені механика саласында қандай да мәселені зерттеу барысында, «идеалданған», яғни жай модельдер қолданылады. Мысалы: аспан механикасында жоғарыда айтылған «механикалық есеп» дегеніміз: «екі дене есебі», «үш дене есебі», «</w:t>
      </w:r>
      <w:r>
        <w:rPr>
          <w:rFonts w:ascii="Arial" w:hAnsi="Arial" w:cs="Arial"/>
          <w:sz w:val="21"/>
          <w:szCs w:val="21"/>
        </w:rPr>
        <w:t>n</w:t>
      </w:r>
      <w:r w:rsidRPr="00723F4B">
        <w:rPr>
          <w:rFonts w:ascii="Arial" w:hAnsi="Arial" w:cs="Arial"/>
          <w:sz w:val="21"/>
          <w:szCs w:val="21"/>
          <w:lang w:val="ru-RU"/>
        </w:rPr>
        <w:t xml:space="preserve"> дене есебі»-сондай жай модельдердің бірі болып табылады. Кейінгі модельде ескерілетін күштер саны алдындағыдан көбірек болып келеді. Қандай модельді алсақ та, шындыққа толық сәйкес келмейді. Теңдеулері нақты қозғалысқа жуық болады. Зерттеу барысында ғалымдар модельдің кемістік жақтарын анықтап, бұдан да дәлірек модельді құру үшін, бастапқы модельде ескерілмеген шамалы күштерді зерт</w:t>
      </w:r>
      <w:r w:rsidRPr="00723F4B">
        <w:rPr>
          <w:rFonts w:ascii="Times New Roman" w:hAnsi="Times New Roman"/>
          <w:sz w:val="21"/>
          <w:szCs w:val="21"/>
          <w:lang w:val="ru-RU"/>
        </w:rPr>
        <w:t>-</w:t>
      </w:r>
      <w:r w:rsidRPr="00723F4B">
        <w:rPr>
          <w:rFonts w:ascii="Arial" w:hAnsi="Arial" w:cs="Arial"/>
          <w:sz w:val="21"/>
          <w:szCs w:val="21"/>
          <w:lang w:val="ru-RU"/>
        </w:rPr>
        <w:t>теп, бұрыңғыдан да дәлірек қозғалыс теңдеулерін құрады. Бірақ бұл жаңа теңдеулер жүйесі үшін орнықтылық есебі жаңадан шешілуі тиіс. Кейде Ляпунов есебі бұрыңғы мо</w:t>
      </w:r>
      <w:r w:rsidRPr="00723F4B">
        <w:rPr>
          <w:rFonts w:ascii="Times New Roman" w:hAnsi="Times New Roman"/>
          <w:sz w:val="21"/>
          <w:szCs w:val="21"/>
          <w:lang w:val="ru-RU"/>
        </w:rPr>
        <w:t>-</w:t>
      </w:r>
      <w:r w:rsidRPr="00723F4B">
        <w:rPr>
          <w:rFonts w:ascii="Arial" w:hAnsi="Arial" w:cs="Arial"/>
          <w:sz w:val="21"/>
          <w:szCs w:val="21"/>
          <w:lang w:val="ru-RU"/>
        </w:rPr>
        <w:t>дель үшін шешілгенімен, жаңа модель үшін шешуі болмай қалуы мүмкін. Сондықтан математиктер мен механиктер басқа жол ұсынады. Олардың ұсынысы: бұрыңғы, яғни жай модельде, ескерілмеген әлсіз ұйтқу күштерін келесі модельде ескергенде, орнықтылықтың сақталатындығын немесе сақталмайтындығын анықтау қажет. Қысқа уақыт</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79"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69"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202</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79" w:right="3960" w:bottom="435" w:left="414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77" w:lineRule="auto"/>
        <w:jc w:val="both"/>
        <w:rPr>
          <w:rFonts w:ascii="Times New Roman" w:hAnsi="Times New Roman"/>
          <w:sz w:val="24"/>
          <w:szCs w:val="24"/>
          <w:lang w:val="ru-RU"/>
        </w:rPr>
      </w:pPr>
      <w:bookmarkStart w:id="200" w:name="page405"/>
      <w:bookmarkEnd w:id="200"/>
      <w:r w:rsidRPr="00723F4B">
        <w:rPr>
          <w:rFonts w:ascii="Times New Roman" w:hAnsi="Times New Roman"/>
          <w:sz w:val="21"/>
          <w:szCs w:val="21"/>
          <w:lang w:val="ru-RU"/>
        </w:rPr>
        <w:lastRenderedPageBreak/>
        <w:t>а</w:t>
      </w:r>
      <w:r w:rsidRPr="00723F4B">
        <w:rPr>
          <w:rFonts w:ascii="Arial" w:hAnsi="Arial" w:cs="Arial"/>
          <w:sz w:val="21"/>
          <w:szCs w:val="21"/>
          <w:lang w:val="ru-RU"/>
        </w:rPr>
        <w:t>ралықтарында бұл күштер елеулі әсер бермеуі мүмкін.</w:t>
      </w:r>
      <w:r w:rsidRPr="00723F4B">
        <w:rPr>
          <w:rFonts w:ascii="Times New Roman" w:hAnsi="Times New Roman"/>
          <w:sz w:val="21"/>
          <w:szCs w:val="21"/>
          <w:lang w:val="ru-RU"/>
        </w:rPr>
        <w:t xml:space="preserve"> </w:t>
      </w:r>
      <w:r w:rsidRPr="00723F4B">
        <w:rPr>
          <w:rFonts w:ascii="Arial" w:hAnsi="Arial" w:cs="Arial"/>
          <w:sz w:val="21"/>
          <w:szCs w:val="21"/>
          <w:lang w:val="ru-RU"/>
        </w:rPr>
        <w:t>Бірақ</w:t>
      </w:r>
      <w:r w:rsidRPr="00723F4B">
        <w:rPr>
          <w:rFonts w:ascii="Times New Roman" w:hAnsi="Times New Roman"/>
          <w:sz w:val="21"/>
          <w:szCs w:val="21"/>
          <w:lang w:val="ru-RU"/>
        </w:rPr>
        <w:t xml:space="preserve"> </w:t>
      </w:r>
      <w:r w:rsidRPr="00723F4B">
        <w:rPr>
          <w:rFonts w:ascii="Arial" w:hAnsi="Arial" w:cs="Arial"/>
          <w:sz w:val="21"/>
          <w:szCs w:val="21"/>
          <w:lang w:val="ru-RU"/>
        </w:rPr>
        <w:t>космогониялық деп аталатын ұзақ уақыт аралықтарында қозғалыстың сипатын өзгертіп жіберуі мүмкін.</w:t>
      </w:r>
    </w:p>
    <w:p w:rsidR="003323E4" w:rsidRPr="00723F4B"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8" w:lineRule="auto"/>
        <w:ind w:firstLine="397"/>
        <w:jc w:val="both"/>
        <w:rPr>
          <w:rFonts w:ascii="Times New Roman" w:hAnsi="Times New Roman"/>
          <w:sz w:val="24"/>
          <w:szCs w:val="24"/>
          <w:lang w:val="ru-RU"/>
        </w:rPr>
      </w:pPr>
      <w:r w:rsidRPr="00723F4B">
        <w:rPr>
          <w:rFonts w:ascii="Arial" w:hAnsi="Arial" w:cs="Arial"/>
          <w:sz w:val="21"/>
          <w:szCs w:val="21"/>
          <w:lang w:val="ru-RU"/>
        </w:rPr>
        <w:t>Күннің әсерінен планета қозғалысының орнықтылығы Ляпунов әдістерімен зерттелді. Ал осы планета қозғалысына басқа планеталардың әсерін ескере жасалған жаңартылған есептің шешімі орнықты ма? Күн жүйесінің орнықтылығы жайындағы есепті қалай шешуге болады? Ляпунов теори</w:t>
      </w:r>
      <w:r w:rsidRPr="00723F4B">
        <w:rPr>
          <w:rFonts w:ascii="Times New Roman" w:hAnsi="Times New Roman"/>
          <w:sz w:val="21"/>
          <w:szCs w:val="21"/>
          <w:lang w:val="ru-RU"/>
        </w:rPr>
        <w:t>-</w:t>
      </w:r>
      <w:r w:rsidRPr="00723F4B">
        <w:rPr>
          <w:rFonts w:ascii="Arial" w:hAnsi="Arial" w:cs="Arial"/>
          <w:sz w:val="21"/>
          <w:szCs w:val="21"/>
          <w:lang w:val="ru-RU"/>
        </w:rPr>
        <w:t>ясы қолданылуы мүмкін болуы үшін ұйтқу тұрақты бо</w:t>
      </w:r>
      <w:r w:rsidRPr="00723F4B">
        <w:rPr>
          <w:rFonts w:ascii="Times New Roman" w:hAnsi="Times New Roman"/>
          <w:sz w:val="21"/>
          <w:szCs w:val="21"/>
          <w:lang w:val="ru-RU"/>
        </w:rPr>
        <w:t>-</w:t>
      </w:r>
      <w:r w:rsidRPr="00723F4B">
        <w:rPr>
          <w:rFonts w:ascii="Arial" w:hAnsi="Arial" w:cs="Arial"/>
          <w:sz w:val="21"/>
          <w:szCs w:val="21"/>
          <w:lang w:val="ru-RU"/>
        </w:rPr>
        <w:t>луы қажет. Ал Күн жүйесі үшін бұл теория қолданылуы мүмкін емес, өйткені ұйтқудың әсері бағыты жағынан, шамасы жағынан үнемі өзгеріп тұрады. Сондықтан Күн жүйесінің орнықтылығы мәселесін шешу үшін Ляпунов теоремаларының қолданылу өрістерін кеңейтетіндей дамы</w:t>
      </w:r>
      <w:r w:rsidRPr="00723F4B">
        <w:rPr>
          <w:rFonts w:ascii="Times New Roman" w:hAnsi="Times New Roman"/>
          <w:sz w:val="21"/>
          <w:szCs w:val="21"/>
          <w:lang w:val="ru-RU"/>
        </w:rPr>
        <w:t>-</w:t>
      </w:r>
      <w:r w:rsidRPr="00723F4B">
        <w:rPr>
          <w:rFonts w:ascii="Arial" w:hAnsi="Arial" w:cs="Arial"/>
          <w:sz w:val="21"/>
          <w:szCs w:val="21"/>
          <w:lang w:val="ru-RU"/>
        </w:rPr>
        <w:t>ту керек, немесе екінші жолы: жаңа әдістерді қорыту керек.</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65" w:lineRule="auto"/>
        <w:ind w:firstLine="397"/>
        <w:jc w:val="both"/>
        <w:rPr>
          <w:rFonts w:ascii="Times New Roman" w:hAnsi="Times New Roman"/>
          <w:sz w:val="24"/>
          <w:szCs w:val="24"/>
          <w:lang w:val="ru-RU"/>
        </w:rPr>
      </w:pPr>
      <w:r w:rsidRPr="00723F4B">
        <w:rPr>
          <w:rFonts w:ascii="Arial" w:hAnsi="Arial" w:cs="Arial"/>
          <w:lang w:val="ru-RU"/>
        </w:rPr>
        <w:t>Механика мен математиканың дамуы нәтижесінде орнықтылық мәселесін шешудің жаңа жолы пайда бол</w:t>
      </w:r>
      <w:r w:rsidRPr="00723F4B">
        <w:rPr>
          <w:rFonts w:ascii="Times New Roman" w:hAnsi="Times New Roman"/>
          <w:lang w:val="ru-RU"/>
        </w:rPr>
        <w:t>-</w:t>
      </w:r>
      <w:r w:rsidRPr="00723F4B">
        <w:rPr>
          <w:rFonts w:ascii="Arial" w:hAnsi="Arial" w:cs="Arial"/>
          <w:lang w:val="ru-RU"/>
        </w:rPr>
        <w:t>ды. Бұл жаңа әдістеме- россиялық ғалымдар Колмогоров А.Н., Арнольд В.И. және американдық ғалым Ю. Мозердің еңбектері нәтижесінде құрылған КАМ-теориясын қолдануға негізделген. Ең жай түрде бұл теорема мынаны айтады:</w:t>
      </w:r>
    </w:p>
    <w:p w:rsidR="003323E4" w:rsidRPr="00723F4B"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1" w:lineRule="auto"/>
        <w:ind w:firstLine="397"/>
        <w:jc w:val="both"/>
        <w:rPr>
          <w:rFonts w:ascii="Times New Roman" w:hAnsi="Times New Roman"/>
          <w:sz w:val="24"/>
          <w:szCs w:val="24"/>
          <w:lang w:val="ru-RU"/>
        </w:rPr>
      </w:pPr>
      <w:r w:rsidRPr="00723F4B">
        <w:rPr>
          <w:rFonts w:ascii="Arial" w:hAnsi="Arial" w:cs="Arial"/>
          <w:lang w:val="ru-RU"/>
        </w:rPr>
        <w:t>«Планета массалары шамалы болса, орбита экс</w:t>
      </w:r>
      <w:r w:rsidRPr="00723F4B">
        <w:rPr>
          <w:rFonts w:ascii="Times New Roman" w:hAnsi="Times New Roman"/>
          <w:lang w:val="ru-RU"/>
        </w:rPr>
        <w:t>-</w:t>
      </w:r>
      <w:r w:rsidRPr="00723F4B">
        <w:rPr>
          <w:rFonts w:ascii="Arial" w:hAnsi="Arial" w:cs="Arial"/>
          <w:lang w:val="ru-RU"/>
        </w:rPr>
        <w:t>центриситет - тері аз, орбита жазықтықтарының эклип</w:t>
      </w:r>
      <w:r w:rsidRPr="00723F4B">
        <w:rPr>
          <w:rFonts w:ascii="Times New Roman" w:hAnsi="Times New Roman"/>
          <w:lang w:val="ru-RU"/>
        </w:rPr>
        <w:t>-</w:t>
      </w:r>
      <w:r w:rsidRPr="00723F4B">
        <w:rPr>
          <w:rFonts w:ascii="Arial" w:hAnsi="Arial" w:cs="Arial"/>
          <w:lang w:val="ru-RU"/>
        </w:rPr>
        <w:t>тика жазықтығына көлбеулік бұрыштары аз болса, онда планеталардың бастапқы орындары мен бастапқы жылдамдықтарының мүмкін мәндерінің басым көпшіліктері үшін планеталардың қозғалыстары әрқашан шартты кезендері болады және эксцентриситеттері мен көлбеулік бұрыштары үнемі шамалы мәндерді қабылдайды, ал үлкен жарты осьтері бастапқы мәндердің маңында құбылады.» Сонымен КАМ теоремасы Күн жүйесіндей объектілердің болашақта да орнықты болатындығын дәлелдейді. Бірақ бұл теорема орындалуы үшін, Күн жүйесі денелерінің қозғалыстарында, бастапқа шарттарында еш резонанстық қатынас болмауы керек.</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260" w:bottom="435" w:left="1020" w:header="720" w:footer="720" w:gutter="0"/>
          <w:cols w:space="720" w:equalWidth="0">
            <w:col w:w="6120"/>
          </w:cols>
          <w:noEndnote/>
        </w:sectPr>
      </w:pPr>
    </w:p>
    <w:p w:rsidR="003323E4" w:rsidRPr="00723F4B" w:rsidRDefault="003323E4">
      <w:pPr>
        <w:widowControl w:val="0"/>
        <w:autoSpaceDE w:val="0"/>
        <w:autoSpaceDN w:val="0"/>
        <w:adjustRightInd w:val="0"/>
        <w:spacing w:after="0" w:line="23"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203</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4120" w:bottom="435" w:left="398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86" w:lineRule="auto"/>
        <w:ind w:firstLine="397"/>
        <w:jc w:val="both"/>
        <w:rPr>
          <w:rFonts w:ascii="Times New Roman" w:hAnsi="Times New Roman"/>
          <w:sz w:val="24"/>
          <w:szCs w:val="24"/>
          <w:lang w:val="ru-RU"/>
        </w:rPr>
      </w:pPr>
      <w:bookmarkStart w:id="201" w:name="page407"/>
      <w:bookmarkEnd w:id="201"/>
      <w:r w:rsidRPr="00723F4B">
        <w:rPr>
          <w:rFonts w:ascii="Arial" w:hAnsi="Arial" w:cs="Arial"/>
          <w:sz w:val="21"/>
          <w:szCs w:val="21"/>
          <w:lang w:val="ru-RU"/>
        </w:rPr>
        <w:lastRenderedPageBreak/>
        <w:t>Бірақ Күн жүйесіндегі нақты қозғалыстарды зерттей келе, бұл қозғалыстардың ішінде резонансты қатынастар көп екендігіне көз жеткізуге болады ([18], 237б). Профессор Молчановтың пікірінше тербелмелі жүйе дамып жетілген болса, ол міндетті түрде резонансты болады. Осы көзқарасты көптеген бақылаулар және зерттеулер дәлелдейтін сияқты.</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91" w:lineRule="auto"/>
        <w:ind w:firstLine="397"/>
        <w:jc w:val="both"/>
        <w:rPr>
          <w:rFonts w:ascii="Times New Roman" w:hAnsi="Times New Roman"/>
          <w:sz w:val="24"/>
          <w:szCs w:val="24"/>
          <w:lang w:val="ru-RU"/>
        </w:rPr>
      </w:pPr>
      <w:r w:rsidRPr="00723F4B">
        <w:rPr>
          <w:rFonts w:ascii="Arial" w:hAnsi="Arial" w:cs="Arial"/>
          <w:sz w:val="21"/>
          <w:szCs w:val="21"/>
          <w:lang w:val="ru-RU"/>
        </w:rPr>
        <w:t>Волков М.С. 1973 жылы планеталардың ілгерілемелі-айналмалы қозғалыстарын қарастыра отырып, Күн жүйесінің орнықтылығы жөнінде Арнольд теоремасын дәлелдейді. Бірақ бұл жағдайда да Күн жүйесінде резонансты қозғалыстар жиі байқалады. Соның бірі - Айдың Жерге үнемі бір жағымен қарайтындығы - Айдың орбиталық қозғалыс кезендері мен өз осінен айналу кезендері теңдігі болып табылады. Бұл жалғыз мысал емес. Басқа планеталардың бірқатар серіктері де осындай резонанстардың мысалда</w:t>
      </w:r>
      <w:r w:rsidRPr="00723F4B">
        <w:rPr>
          <w:rFonts w:ascii="Times New Roman" w:hAnsi="Times New Roman"/>
          <w:sz w:val="21"/>
          <w:szCs w:val="21"/>
          <w:lang w:val="ru-RU"/>
        </w:rPr>
        <w:t>-</w:t>
      </w:r>
      <w:r w:rsidRPr="00723F4B">
        <w:rPr>
          <w:rFonts w:ascii="Arial" w:hAnsi="Arial" w:cs="Arial"/>
          <w:sz w:val="21"/>
          <w:szCs w:val="21"/>
          <w:lang w:val="ru-RU"/>
        </w:rPr>
        <w:t>ры бола алады. Планеталардың ішінде Меркурийдің үшін бұл кезендерің қатынасы 2:3 қатынасындай екен. Соны</w:t>
      </w:r>
      <w:r w:rsidRPr="00723F4B">
        <w:rPr>
          <w:rFonts w:ascii="Times New Roman" w:hAnsi="Times New Roman"/>
          <w:sz w:val="21"/>
          <w:szCs w:val="21"/>
          <w:lang w:val="ru-RU"/>
        </w:rPr>
        <w:t>-</w:t>
      </w:r>
      <w:r w:rsidRPr="00723F4B">
        <w:rPr>
          <w:rFonts w:ascii="Arial" w:hAnsi="Arial" w:cs="Arial"/>
          <w:sz w:val="21"/>
          <w:szCs w:val="21"/>
          <w:lang w:val="ru-RU"/>
        </w:rPr>
        <w:t>мен бұндай зерттеулер Күн жүйесінің болашағы мәселесін анықтай түсуге, планеталық қозғалыс эволюциясының ерекшеліктерін анықтауға көмектеседі. Сонымен бұл бағытта әлі зерттеуді күтіп тұрған мәселелер ұшан-теңіз.</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200" w:lineRule="exact"/>
        <w:rPr>
          <w:rFonts w:ascii="Times New Roman" w:hAnsi="Times New Roman"/>
          <w:sz w:val="24"/>
          <w:szCs w:val="24"/>
          <w:lang w:val="ru-RU"/>
        </w:rPr>
      </w:pPr>
    </w:p>
    <w:p w:rsidR="003323E4" w:rsidRPr="00723F4B" w:rsidRDefault="003323E4">
      <w:pPr>
        <w:widowControl w:val="0"/>
        <w:autoSpaceDE w:val="0"/>
        <w:autoSpaceDN w:val="0"/>
        <w:adjustRightInd w:val="0"/>
        <w:spacing w:after="0" w:line="383"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204</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3960" w:bottom="435" w:left="4140" w:header="720" w:footer="720" w:gutter="0"/>
          <w:cols w:space="720" w:equalWidth="0">
            <w:col w:w="300"/>
          </w:cols>
          <w:noEndnote/>
        </w:sectPr>
      </w:pPr>
    </w:p>
    <w:p w:rsidR="003323E4" w:rsidRPr="00723F4B" w:rsidRDefault="00281624">
      <w:pPr>
        <w:widowControl w:val="0"/>
        <w:autoSpaceDE w:val="0"/>
        <w:autoSpaceDN w:val="0"/>
        <w:adjustRightInd w:val="0"/>
        <w:spacing w:after="0" w:line="240" w:lineRule="auto"/>
        <w:ind w:left="2380"/>
        <w:rPr>
          <w:rFonts w:ascii="Times New Roman" w:hAnsi="Times New Roman"/>
          <w:sz w:val="24"/>
          <w:szCs w:val="24"/>
          <w:lang w:val="ru-RU"/>
        </w:rPr>
      </w:pPr>
      <w:bookmarkStart w:id="202" w:name="page409"/>
      <w:bookmarkEnd w:id="202"/>
      <w:r w:rsidRPr="00723F4B">
        <w:rPr>
          <w:rFonts w:ascii="Arial" w:hAnsi="Arial" w:cs="Arial"/>
          <w:b/>
          <w:bCs/>
          <w:sz w:val="24"/>
          <w:szCs w:val="24"/>
          <w:lang w:val="ru-RU"/>
        </w:rPr>
        <w:lastRenderedPageBreak/>
        <w:t>3 Т А Р А У</w:t>
      </w:r>
    </w:p>
    <w:p w:rsidR="003323E4" w:rsidRPr="00723F4B" w:rsidRDefault="003323E4">
      <w:pPr>
        <w:widowControl w:val="0"/>
        <w:autoSpaceDE w:val="0"/>
        <w:autoSpaceDN w:val="0"/>
        <w:adjustRightInd w:val="0"/>
        <w:spacing w:after="0" w:line="144"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71" w:lineRule="auto"/>
        <w:ind w:left="1120" w:right="80" w:hanging="1037"/>
        <w:rPr>
          <w:rFonts w:ascii="Times New Roman" w:hAnsi="Times New Roman"/>
          <w:sz w:val="24"/>
          <w:szCs w:val="24"/>
          <w:lang w:val="ru-RU"/>
        </w:rPr>
      </w:pPr>
      <w:r w:rsidRPr="00723F4B">
        <w:rPr>
          <w:rFonts w:ascii="Arial" w:hAnsi="Arial" w:cs="Arial"/>
          <w:b/>
          <w:bCs/>
          <w:sz w:val="24"/>
          <w:szCs w:val="24"/>
          <w:lang w:val="ru-RU"/>
        </w:rPr>
        <w:t>АСПАН МЕХАНИКАСЫНЫҢ НЕГІЗГІ САЛАЛАРЫ ЖӘНЕ ЖҰЛДЫЗ ДИНАМИКАСЫ</w:t>
      </w:r>
    </w:p>
    <w:p w:rsidR="003323E4" w:rsidRPr="00723F4B" w:rsidRDefault="00A3036D">
      <w:pPr>
        <w:widowControl w:val="0"/>
        <w:autoSpaceDE w:val="0"/>
        <w:autoSpaceDN w:val="0"/>
        <w:adjustRightInd w:val="0"/>
        <w:spacing w:after="0" w:line="200" w:lineRule="exact"/>
        <w:rPr>
          <w:rFonts w:ascii="Times New Roman" w:hAnsi="Times New Roman"/>
          <w:sz w:val="24"/>
          <w:szCs w:val="24"/>
          <w:lang w:val="ru-RU"/>
        </w:rPr>
      </w:pPr>
      <w:r w:rsidRPr="00A3036D">
        <w:rPr>
          <w:noProof/>
        </w:rPr>
        <w:pict>
          <v:line id="_x0000_s1202" style="position:absolute;z-index:-3" from="23.4pt,4.95pt" to="289.85pt,4.95pt" o:allowincell="f" strokeweight="1pt"/>
        </w:pict>
      </w:r>
      <w:r w:rsidRPr="00A3036D">
        <w:rPr>
          <w:noProof/>
        </w:rPr>
        <w:pict>
          <v:line id="_x0000_s1203" style="position:absolute;z-index:-2" from="74.4pt,14.65pt" to="227.5pt,14.65pt" o:allowincell="f" strokeweight="1pt"/>
        </w:pict>
      </w:r>
    </w:p>
    <w:p w:rsidR="003323E4" w:rsidRPr="00723F4B" w:rsidRDefault="003323E4">
      <w:pPr>
        <w:widowControl w:val="0"/>
        <w:autoSpaceDE w:val="0"/>
        <w:autoSpaceDN w:val="0"/>
        <w:adjustRightInd w:val="0"/>
        <w:spacing w:after="0" w:line="375"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ind w:left="1640"/>
        <w:rPr>
          <w:rFonts w:ascii="Times New Roman" w:hAnsi="Times New Roman"/>
          <w:sz w:val="24"/>
          <w:szCs w:val="24"/>
          <w:lang w:val="ru-RU"/>
        </w:rPr>
      </w:pPr>
      <w:r w:rsidRPr="00723F4B">
        <w:rPr>
          <w:rFonts w:ascii="Times New Roman" w:hAnsi="Times New Roman"/>
          <w:b/>
          <w:bCs/>
          <w:sz w:val="24"/>
          <w:szCs w:val="24"/>
          <w:lang w:val="ru-RU"/>
        </w:rPr>
        <w:t>§</w:t>
      </w:r>
      <w:r w:rsidRPr="00723F4B">
        <w:rPr>
          <w:rFonts w:ascii="Arial" w:hAnsi="Arial" w:cs="Arial"/>
          <w:b/>
          <w:bCs/>
          <w:i/>
          <w:iCs/>
          <w:sz w:val="24"/>
          <w:szCs w:val="24"/>
          <w:lang w:val="ru-RU"/>
        </w:rPr>
        <w:t>22.</w:t>
      </w:r>
      <w:r w:rsidRPr="00723F4B">
        <w:rPr>
          <w:rFonts w:ascii="Times New Roman" w:hAnsi="Times New Roman"/>
          <w:b/>
          <w:bCs/>
          <w:sz w:val="24"/>
          <w:szCs w:val="24"/>
          <w:lang w:val="ru-RU"/>
        </w:rPr>
        <w:t xml:space="preserve"> </w:t>
      </w:r>
      <w:r w:rsidRPr="00723F4B">
        <w:rPr>
          <w:rFonts w:ascii="Arial" w:hAnsi="Arial" w:cs="Arial"/>
          <w:b/>
          <w:bCs/>
          <w:i/>
          <w:iCs/>
          <w:sz w:val="24"/>
          <w:szCs w:val="24"/>
          <w:lang w:val="ru-RU"/>
        </w:rPr>
        <w:t>Ғарышкерлік негіздері</w:t>
      </w:r>
    </w:p>
    <w:p w:rsidR="003323E4" w:rsidRPr="00723F4B" w:rsidRDefault="003323E4">
      <w:pPr>
        <w:widowControl w:val="0"/>
        <w:autoSpaceDE w:val="0"/>
        <w:autoSpaceDN w:val="0"/>
        <w:adjustRightInd w:val="0"/>
        <w:spacing w:after="0" w:line="269"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56" w:lineRule="auto"/>
        <w:ind w:firstLine="397"/>
        <w:jc w:val="both"/>
        <w:rPr>
          <w:rFonts w:ascii="Times New Roman" w:hAnsi="Times New Roman"/>
          <w:sz w:val="24"/>
          <w:szCs w:val="24"/>
          <w:lang w:val="ru-RU"/>
        </w:rPr>
      </w:pPr>
      <w:r w:rsidRPr="00723F4B">
        <w:rPr>
          <w:rFonts w:ascii="Arial" w:hAnsi="Arial" w:cs="Arial"/>
          <w:lang w:val="ru-RU"/>
        </w:rPr>
        <w:t>Кейінгі жарты ғасырда адамзат өз дамуында маңызды межеге жетті. Ғылым мен техниканың дамуы нәтижесінде, жасанды қондырғылар ұшырылып, Жердің маңындағы ғарыштық зерттеулерге кірісті. Бұл оқиғаның маңызы жоғары – сол уақытқа дейін болып көрмеген қозғалыстарды, яғни реактивті аппараттарды ұшыру мүмкіндігін іске асыру болады. Содан бері тырнақтап жиған тәжірибе ғылым мен техниканың алдында бара-бара үлкен мәселелерді қойып, іске асыруға мүмкіндік береді.</w:t>
      </w:r>
    </w:p>
    <w:p w:rsidR="003323E4" w:rsidRPr="00723F4B" w:rsidRDefault="003323E4">
      <w:pPr>
        <w:widowControl w:val="0"/>
        <w:autoSpaceDE w:val="0"/>
        <w:autoSpaceDN w:val="0"/>
        <w:adjustRightInd w:val="0"/>
        <w:spacing w:after="0" w:line="2"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34" w:lineRule="auto"/>
        <w:ind w:firstLine="397"/>
        <w:jc w:val="both"/>
        <w:rPr>
          <w:rFonts w:ascii="Times New Roman" w:hAnsi="Times New Roman"/>
          <w:sz w:val="24"/>
          <w:szCs w:val="24"/>
          <w:lang w:val="ru-RU"/>
        </w:rPr>
      </w:pPr>
      <w:r w:rsidRPr="00723F4B">
        <w:rPr>
          <w:rFonts w:ascii="Arial" w:hAnsi="Arial" w:cs="Arial"/>
          <w:sz w:val="24"/>
          <w:szCs w:val="24"/>
          <w:lang w:val="ru-RU"/>
        </w:rPr>
        <w:t>Бұндай мақсаттарды іске асыру ғылым мен техни</w:t>
      </w:r>
      <w:r w:rsidRPr="00723F4B">
        <w:rPr>
          <w:rFonts w:ascii="Times New Roman" w:hAnsi="Times New Roman"/>
          <w:sz w:val="24"/>
          <w:szCs w:val="24"/>
          <w:lang w:val="ru-RU"/>
        </w:rPr>
        <w:t>-</w:t>
      </w:r>
      <w:r w:rsidRPr="00723F4B">
        <w:rPr>
          <w:rFonts w:ascii="Arial" w:hAnsi="Arial" w:cs="Arial"/>
          <w:sz w:val="24"/>
          <w:szCs w:val="24"/>
          <w:lang w:val="ru-RU"/>
        </w:rPr>
        <w:t>ка, экономикасы озық дамыған мемлекеттердің ғана қолынан келеді. Өйткені ғарыштық аппараттарды ұшыру үшін ең озық технологиялар, ғылым мен техниканың ең соңғы жетістіктері қолданылу керек. Сондықтан бұндай мақсаттарды іске асыруға шамасы келген мемлекеттер саусақпен санарлықтай. Алдыңғы шепте АҚШ, Ресей, Қытай, Жапон мемлекеті.</w:t>
      </w:r>
    </w:p>
    <w:p w:rsidR="003323E4" w:rsidRPr="00723F4B" w:rsidRDefault="003323E4">
      <w:pPr>
        <w:widowControl w:val="0"/>
        <w:autoSpaceDE w:val="0"/>
        <w:autoSpaceDN w:val="0"/>
        <w:adjustRightInd w:val="0"/>
        <w:spacing w:after="0" w:line="5"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55" w:lineRule="auto"/>
        <w:ind w:firstLine="397"/>
        <w:jc w:val="both"/>
        <w:rPr>
          <w:rFonts w:ascii="Times New Roman" w:hAnsi="Times New Roman"/>
          <w:sz w:val="24"/>
          <w:szCs w:val="24"/>
          <w:lang w:val="ru-RU"/>
        </w:rPr>
      </w:pPr>
      <w:r w:rsidRPr="00723F4B">
        <w:rPr>
          <w:rFonts w:ascii="Arial" w:hAnsi="Arial" w:cs="Arial"/>
          <w:lang w:val="ru-RU"/>
        </w:rPr>
        <w:t>Ғарышкерлік дегеніміз не? Орыс және бұрыңғы Совет Одағы әдебиетінде осы ғылым саласы “космонавтика” деп аталған. Сөз төркініне келсек “космос” – әлем, “навтика” – теңізде жүзу деген мағынаны береді. АҚШ-та бұл терминнің орнына “астронавтика” ұғымы бар. “Астрон” – жұлдыз. Бұл ғылым саласы ма әлде техника саласы ма?</w:t>
      </w:r>
    </w:p>
    <w:p w:rsidR="003323E4" w:rsidRPr="00723F4B"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58" w:lineRule="auto"/>
        <w:ind w:firstLine="397"/>
        <w:jc w:val="both"/>
        <w:rPr>
          <w:rFonts w:ascii="Times New Roman" w:hAnsi="Times New Roman"/>
          <w:sz w:val="24"/>
          <w:szCs w:val="24"/>
          <w:lang w:val="ru-RU"/>
        </w:rPr>
      </w:pPr>
      <w:r w:rsidRPr="00723F4B">
        <w:rPr>
          <w:rFonts w:ascii="Arial" w:hAnsi="Arial" w:cs="Arial"/>
          <w:b/>
          <w:bCs/>
          <w:sz w:val="23"/>
          <w:szCs w:val="23"/>
          <w:lang w:val="ru-RU"/>
        </w:rPr>
        <w:t>Ғарышкерлік - Жер маңындағы ғарышты зерт</w:t>
      </w:r>
      <w:r w:rsidRPr="00723F4B">
        <w:rPr>
          <w:rFonts w:ascii="Times New Roman" w:hAnsi="Times New Roman"/>
          <w:b/>
          <w:bCs/>
          <w:sz w:val="23"/>
          <w:szCs w:val="23"/>
          <w:lang w:val="ru-RU"/>
        </w:rPr>
        <w:t>-</w:t>
      </w:r>
      <w:r w:rsidRPr="00723F4B">
        <w:rPr>
          <w:rFonts w:ascii="Arial" w:hAnsi="Arial" w:cs="Arial"/>
          <w:b/>
          <w:bCs/>
          <w:sz w:val="23"/>
          <w:szCs w:val="23"/>
          <w:lang w:val="ru-RU"/>
        </w:rPr>
        <w:t>теу және игеру мақсатымен оған кіру үшін қажетті эффективті құралдарды жасау және тиісті әдістерді табу негізінде біріктірілген ғылым мен техника салаларының жиынтығы болып табылады</w:t>
      </w:r>
      <w:r w:rsidRPr="00723F4B">
        <w:rPr>
          <w:rFonts w:ascii="Times New Roman" w:hAnsi="Times New Roman"/>
          <w:sz w:val="23"/>
          <w:szCs w:val="23"/>
          <w:lang w:val="ru-RU"/>
        </w:rPr>
        <w:t>.</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0" w:right="1260" w:bottom="435" w:left="1020" w:header="720" w:footer="720" w:gutter="0"/>
          <w:cols w:space="720" w:equalWidth="0">
            <w:col w:w="6120"/>
          </w:cols>
          <w:noEndnote/>
        </w:sectPr>
      </w:pPr>
    </w:p>
    <w:p w:rsidR="003323E4" w:rsidRPr="00723F4B" w:rsidRDefault="003323E4">
      <w:pPr>
        <w:widowControl w:val="0"/>
        <w:autoSpaceDE w:val="0"/>
        <w:autoSpaceDN w:val="0"/>
        <w:adjustRightInd w:val="0"/>
        <w:spacing w:after="0" w:line="120"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205</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0" w:right="4120" w:bottom="435" w:left="398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53" w:lineRule="auto"/>
        <w:ind w:firstLine="397"/>
        <w:jc w:val="both"/>
        <w:rPr>
          <w:rFonts w:ascii="Times New Roman" w:hAnsi="Times New Roman"/>
          <w:sz w:val="24"/>
          <w:szCs w:val="24"/>
          <w:lang w:val="ru-RU"/>
        </w:rPr>
      </w:pPr>
      <w:bookmarkStart w:id="203" w:name="page411"/>
      <w:bookmarkEnd w:id="203"/>
      <w:r w:rsidRPr="00723F4B">
        <w:rPr>
          <w:rFonts w:ascii="Arial" w:hAnsi="Arial" w:cs="Arial"/>
          <w:sz w:val="23"/>
          <w:szCs w:val="23"/>
          <w:lang w:val="ru-RU"/>
        </w:rPr>
        <w:lastRenderedPageBreak/>
        <w:t>Ғарышкерлік - ғарыштық кеңістікте бағытталған қоз-ғалыстарды зерттеу, басқарылатын ракеталарды жасау тәжірибесін дамыту, солардың көмегімен ғарышқа авто</w:t>
      </w:r>
      <w:r w:rsidRPr="00723F4B">
        <w:rPr>
          <w:rFonts w:ascii="Times New Roman" w:hAnsi="Times New Roman"/>
          <w:sz w:val="23"/>
          <w:szCs w:val="23"/>
          <w:lang w:val="ru-RU"/>
        </w:rPr>
        <w:t>-</w:t>
      </w:r>
      <w:r w:rsidRPr="00723F4B">
        <w:rPr>
          <w:rFonts w:ascii="Arial" w:hAnsi="Arial" w:cs="Arial"/>
          <w:sz w:val="23"/>
          <w:szCs w:val="23"/>
          <w:lang w:val="ru-RU"/>
        </w:rPr>
        <w:t>матты және пилоттық ғарыштық аппараттарды ұшыру, жоспарланған ғарыштық ұшуларды сәтті орындау үшін қажетті техникалық қызметтерді ұйымдастыру -сияқты мәселелерді шешеді.</w:t>
      </w:r>
    </w:p>
    <w:p w:rsidR="003323E4" w:rsidRPr="00723F4B" w:rsidRDefault="003323E4">
      <w:pPr>
        <w:widowControl w:val="0"/>
        <w:autoSpaceDE w:val="0"/>
        <w:autoSpaceDN w:val="0"/>
        <w:adjustRightInd w:val="0"/>
        <w:spacing w:after="0" w:line="7"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41" w:lineRule="auto"/>
        <w:ind w:firstLine="397"/>
        <w:jc w:val="both"/>
        <w:rPr>
          <w:rFonts w:ascii="Times New Roman" w:hAnsi="Times New Roman"/>
          <w:sz w:val="24"/>
          <w:szCs w:val="24"/>
          <w:lang w:val="ru-RU"/>
        </w:rPr>
      </w:pPr>
      <w:r w:rsidRPr="00723F4B">
        <w:rPr>
          <w:rFonts w:ascii="Arial" w:hAnsi="Arial" w:cs="Arial"/>
          <w:sz w:val="24"/>
          <w:szCs w:val="24"/>
          <w:lang w:val="ru-RU"/>
        </w:rPr>
        <w:t xml:space="preserve">Ғарышкерлік дамуы арқасында қазірдің өзінде іске асып тұрған мәселелер: </w:t>
      </w:r>
      <w:r w:rsidRPr="00723F4B">
        <w:rPr>
          <w:rFonts w:ascii="Arial" w:hAnsi="Arial" w:cs="Arial"/>
          <w:b/>
          <w:bCs/>
          <w:sz w:val="24"/>
          <w:szCs w:val="24"/>
          <w:lang w:val="ru-RU"/>
        </w:rPr>
        <w:t>әлемдік масштабта</w:t>
      </w:r>
      <w:r w:rsidRPr="00723F4B">
        <w:rPr>
          <w:rFonts w:ascii="Arial" w:hAnsi="Arial" w:cs="Arial"/>
          <w:sz w:val="24"/>
          <w:szCs w:val="24"/>
          <w:lang w:val="ru-RU"/>
        </w:rPr>
        <w:t xml:space="preserve"> </w:t>
      </w:r>
      <w:r w:rsidRPr="00723F4B">
        <w:rPr>
          <w:rFonts w:ascii="Arial" w:hAnsi="Arial" w:cs="Arial"/>
          <w:b/>
          <w:bCs/>
          <w:sz w:val="24"/>
          <w:szCs w:val="24"/>
          <w:lang w:val="ru-RU"/>
        </w:rPr>
        <w:t>-</w:t>
      </w:r>
      <w:r w:rsidRPr="00723F4B">
        <w:rPr>
          <w:rFonts w:ascii="Arial" w:hAnsi="Arial" w:cs="Arial"/>
          <w:sz w:val="24"/>
          <w:szCs w:val="24"/>
          <w:lang w:val="ru-RU"/>
        </w:rPr>
        <w:t xml:space="preserve"> </w:t>
      </w:r>
      <w:r w:rsidRPr="00723F4B">
        <w:rPr>
          <w:rFonts w:ascii="Arial" w:hAnsi="Arial" w:cs="Arial"/>
          <w:b/>
          <w:bCs/>
          <w:sz w:val="24"/>
          <w:szCs w:val="24"/>
          <w:lang w:val="ru-RU"/>
        </w:rPr>
        <w:t>радио</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54" w:lineRule="auto"/>
        <w:jc w:val="both"/>
        <w:rPr>
          <w:rFonts w:ascii="Times New Roman" w:hAnsi="Times New Roman"/>
          <w:sz w:val="24"/>
          <w:szCs w:val="24"/>
          <w:lang w:val="ru-RU"/>
        </w:rPr>
      </w:pPr>
      <w:r w:rsidRPr="00723F4B">
        <w:rPr>
          <w:rFonts w:ascii="Arial" w:hAnsi="Arial" w:cs="Arial"/>
          <w:b/>
          <w:bCs/>
          <w:sz w:val="23"/>
          <w:szCs w:val="23"/>
          <w:lang w:val="ru-RU"/>
        </w:rPr>
        <w:t>және телевизиялық байланыс, ауа райы қызметтері, теңіз кемелері мен ұшақтарды ауа райына байла</w:t>
      </w:r>
      <w:r w:rsidRPr="00723F4B">
        <w:rPr>
          <w:rFonts w:ascii="Times New Roman" w:hAnsi="Times New Roman"/>
          <w:b/>
          <w:bCs/>
          <w:sz w:val="23"/>
          <w:szCs w:val="23"/>
          <w:lang w:val="ru-RU"/>
        </w:rPr>
        <w:t>-</w:t>
      </w:r>
      <w:r w:rsidRPr="00723F4B">
        <w:rPr>
          <w:rFonts w:ascii="Arial" w:hAnsi="Arial" w:cs="Arial"/>
          <w:b/>
          <w:bCs/>
          <w:sz w:val="23"/>
          <w:szCs w:val="23"/>
          <w:lang w:val="ru-RU"/>
        </w:rPr>
        <w:t>ныссыз Жер бетінде бағдарлауға мүмкіндік беретін навигациялық жүйелерді құру, аспан денелерінің электро­магниттік­ және корпускулярлық сәулелерін зерттеу үшін орбиталық зертханаларды жасап ұшыру, Жер және оның байлықтарын зерттеу, Жерден тыс эксперименттерді іске асыру, жаңа материалдарды және жаңа өсімдіктер сорттарын шығару т.б. мәселелер болып табылады.</w:t>
      </w:r>
    </w:p>
    <w:p w:rsidR="003323E4" w:rsidRPr="00723F4B"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83" w:lineRule="auto"/>
        <w:ind w:right="20" w:firstLine="397"/>
        <w:jc w:val="both"/>
        <w:rPr>
          <w:rFonts w:ascii="Times New Roman" w:hAnsi="Times New Roman"/>
          <w:sz w:val="24"/>
          <w:szCs w:val="24"/>
          <w:lang w:val="ru-RU"/>
        </w:rPr>
      </w:pPr>
      <w:r w:rsidRPr="00723F4B">
        <w:rPr>
          <w:rFonts w:ascii="Arial" w:hAnsi="Arial" w:cs="Arial"/>
          <w:sz w:val="21"/>
          <w:szCs w:val="21"/>
          <w:lang w:val="ru-RU"/>
        </w:rPr>
        <w:t>Ғарыштық ұшулар жайында алғаш идеяларды айтқан Циолковский К.Э. болатын. Жастайынан ауруға шалдығып, құлағы естімесе де, мектепті , кейін университет бітіріп, ол 1879 жылы арифметика және геометриядан сабақ беруге рұқсат алады. 1892 жылы Калугаға көшкеннен кейін Жердің тартылыс күшін жеңетін аппараттар жасау, ғарыштық ұшулар мәселесін зерттеу, ал 1903 жылы осы мәселе бойынша алғашқы мақаласын бастырып шығарады. “Әлем кеңістігін реактивті аспаптармен зерттеу” және тағы басқа мақалаларында зымырандардың ұшу кезінде массасының өзгеретіндігін ескере отырып, оның ұшу теориясын және ғарыштық ұшулар мүмкіндігін негіздеп дәлелдеді. 1926-29 жылдары көп сатылы ракета теориясын жасады. Басқа елдерде де реактивті қозғалысты зерттеп, алғашқы ракеталарды жасап, кейін ракеталық ғарыштық техникада кеңінен қолданылған бірқатар идеяларды іске</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020" w:bottom="435" w:left="1240" w:header="720" w:footer="720" w:gutter="0"/>
          <w:cols w:space="720" w:equalWidth="0">
            <w:col w:w="6140"/>
          </w:cols>
          <w:noEndnote/>
        </w:sectPr>
      </w:pPr>
    </w:p>
    <w:p w:rsidR="003323E4" w:rsidRPr="00723F4B" w:rsidRDefault="003323E4">
      <w:pPr>
        <w:widowControl w:val="0"/>
        <w:autoSpaceDE w:val="0"/>
        <w:autoSpaceDN w:val="0"/>
        <w:adjustRightInd w:val="0"/>
        <w:spacing w:after="0" w:line="28"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206</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3960" w:bottom="435" w:left="414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82" w:lineRule="auto"/>
        <w:jc w:val="both"/>
        <w:rPr>
          <w:rFonts w:ascii="Times New Roman" w:hAnsi="Times New Roman"/>
          <w:sz w:val="24"/>
          <w:szCs w:val="24"/>
          <w:lang w:val="ru-RU"/>
        </w:rPr>
      </w:pPr>
      <w:bookmarkStart w:id="204" w:name="page413"/>
      <w:bookmarkEnd w:id="204"/>
      <w:r w:rsidRPr="00723F4B">
        <w:rPr>
          <w:rFonts w:ascii="Arial" w:hAnsi="Arial" w:cs="Arial"/>
          <w:sz w:val="21"/>
          <w:szCs w:val="21"/>
          <w:lang w:val="ru-RU"/>
        </w:rPr>
        <w:lastRenderedPageBreak/>
        <w:t xml:space="preserve">асырған қайраткерлер шыққан болатын . Мысалы АҚШ-та - Годдард Р.Х. (1919ж), Германияда – Г.Оберт (1923ж), Францияда - Эно-Пельтри (1913ж), ең алғашқы космостық қоғамдар да құрыла бастады. Бұл қоғамдар космостық ұшулар идеясын насихаттаумен шұғылданды. 20-шы жылдарында сол бағытта жұмыс атқарған әртүрлі топтар пайда болып, реактивті ұшқыш құралдарды жасап шығару жөнінде тәжірибелерді бастаған болатын: Совет Одағында-1924жылы, Австрияда- 1926 жылы, Германияда 1927 жылы, Ұлыбритания мен АҚШ-та 1930жылы. АҚШ-та сұйық реактивті қозғалтқыштарды жасау жөніндегі тәжірибелерді Годдард Р.Х бастаған болатын. Ол 1926 жылы сұйық отынды ракета ұшырды. Германияда мұндай ракеталарды зертханалық сынақтан өткізу жөніндегі жұмыстарды 1929 жылы Г. Оберт бастады. Ал ұшырып сынауды И.Винклер бастады. Германия 1932 жылдан бастап әскери мақсатта ракеталар жасауға кірісті. 1937 жылы Пенемюндеде ракеталық әскери полигон құрылып, онда В. фон Браунның басшылығымен </w:t>
      </w:r>
      <w:r>
        <w:rPr>
          <w:rFonts w:ascii="Arial" w:hAnsi="Arial" w:cs="Arial"/>
          <w:sz w:val="21"/>
          <w:szCs w:val="21"/>
        </w:rPr>
        <w:t>V</w:t>
      </w:r>
      <w:r w:rsidRPr="00723F4B">
        <w:rPr>
          <w:rFonts w:ascii="Arial" w:hAnsi="Arial" w:cs="Arial"/>
          <w:sz w:val="21"/>
          <w:szCs w:val="21"/>
          <w:lang w:val="ru-RU"/>
        </w:rPr>
        <w:t>-2 ракетасын жасау қолға алынды. 1942 жылы оны сынақтан өткізе бастады.</w:t>
      </w:r>
    </w:p>
    <w:p w:rsidR="003323E4" w:rsidRPr="00723F4B"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69" w:lineRule="auto"/>
        <w:ind w:firstLine="397"/>
        <w:jc w:val="both"/>
        <w:rPr>
          <w:rFonts w:ascii="Times New Roman" w:hAnsi="Times New Roman"/>
          <w:sz w:val="24"/>
          <w:szCs w:val="24"/>
          <w:lang w:val="ru-RU"/>
        </w:rPr>
      </w:pPr>
      <w:r w:rsidRPr="00723F4B">
        <w:rPr>
          <w:rFonts w:ascii="Arial" w:hAnsi="Arial" w:cs="Arial"/>
          <w:lang w:val="ru-RU"/>
        </w:rPr>
        <w:t>СССР- де Тихомировтың басшылығымен 1921 жылы Москвада, кейін (1927ж) Ленинградқа көшірілген ГДЛ зерттеу тобы және бірнеше қалада – ГИРД-тер (Реактивті Қозғалысты Зерттеу Тобы ) құрылып, жұмыс жүргізді. Осы топтардан реактивті қозғалысты зерттеуге күш салып, ғарыштық ұшу сапарларының мәселелерін ой елегінен өткізіп, ғарышты игерудің тиімді жолдарын таң-</w:t>
      </w:r>
    </w:p>
    <w:p w:rsidR="003323E4" w:rsidRPr="00723F4B" w:rsidRDefault="003323E4">
      <w:pPr>
        <w:widowControl w:val="0"/>
        <w:autoSpaceDE w:val="0"/>
        <w:autoSpaceDN w:val="0"/>
        <w:adjustRightInd w:val="0"/>
        <w:spacing w:after="0" w:line="3"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65" w:lineRule="auto"/>
        <w:ind w:left="3100"/>
        <w:jc w:val="both"/>
        <w:rPr>
          <w:rFonts w:ascii="Times New Roman" w:hAnsi="Times New Roman"/>
          <w:sz w:val="24"/>
          <w:szCs w:val="24"/>
          <w:lang w:val="ru-RU"/>
        </w:rPr>
      </w:pPr>
      <w:r w:rsidRPr="00723F4B">
        <w:rPr>
          <w:rFonts w:ascii="Arial" w:hAnsi="Arial" w:cs="Arial"/>
          <w:sz w:val="23"/>
          <w:szCs w:val="23"/>
          <w:lang w:val="ru-RU"/>
        </w:rPr>
        <w:t>дауға еңбектерін сіңірген Кондратюк С., Цандер Ф.А., Королев С.П. және т.б. ғалымдар шыққан болатын. Бұл коллективтердің еңбек­ терінің­ нәтижесінде 1933 жылы алғашқы шағын</w:t>
      </w:r>
    </w:p>
    <w:p w:rsidR="003323E4" w:rsidRPr="00723F4B" w:rsidRDefault="00A3036D">
      <w:pPr>
        <w:widowControl w:val="0"/>
        <w:autoSpaceDE w:val="0"/>
        <w:autoSpaceDN w:val="0"/>
        <w:adjustRightInd w:val="0"/>
        <w:spacing w:after="0" w:line="240" w:lineRule="auto"/>
        <w:rPr>
          <w:rFonts w:ascii="Times New Roman" w:hAnsi="Times New Roman"/>
          <w:sz w:val="24"/>
          <w:szCs w:val="24"/>
          <w:lang w:val="ru-RU"/>
        </w:rPr>
        <w:sectPr w:rsidR="003323E4" w:rsidRPr="00723F4B">
          <w:pgSz w:w="8391" w:h="11906"/>
          <w:pgMar w:top="1058" w:right="1260" w:bottom="435" w:left="1020" w:header="720" w:footer="720" w:gutter="0"/>
          <w:cols w:space="720" w:equalWidth="0">
            <w:col w:w="6120"/>
          </w:cols>
          <w:noEndnote/>
        </w:sectPr>
      </w:pPr>
      <w:r w:rsidRPr="00A3036D">
        <w:rPr>
          <w:noProof/>
        </w:rPr>
        <w:pict>
          <v:shape id="_x0000_s1204" type="#_x0000_t75" style="position:absolute;margin-left:0;margin-top:-95.2pt;width:145.9pt;height:95.4pt;z-index:-1" o:allowincell="f">
            <v:imagedata r:id="rId126" o:title=""/>
          </v:shape>
        </w:pict>
      </w:r>
    </w:p>
    <w:p w:rsidR="003323E4" w:rsidRPr="00723F4B" w:rsidRDefault="003323E4">
      <w:pPr>
        <w:widowControl w:val="0"/>
        <w:autoSpaceDE w:val="0"/>
        <w:autoSpaceDN w:val="0"/>
        <w:adjustRightInd w:val="0"/>
        <w:spacing w:after="0" w:line="195" w:lineRule="exact"/>
        <w:rPr>
          <w:rFonts w:ascii="Times New Roman" w:hAnsi="Times New Roman"/>
          <w:sz w:val="24"/>
          <w:szCs w:val="24"/>
          <w:lang w:val="ru-RU"/>
        </w:rPr>
      </w:pPr>
    </w:p>
    <w:p w:rsidR="003323E4" w:rsidRPr="00723F4B" w:rsidRDefault="00281624">
      <w:pPr>
        <w:widowControl w:val="0"/>
        <w:autoSpaceDE w:val="0"/>
        <w:autoSpaceDN w:val="0"/>
        <w:adjustRightInd w:val="0"/>
        <w:spacing w:after="0" w:line="240" w:lineRule="auto"/>
        <w:rPr>
          <w:rFonts w:ascii="Times New Roman" w:hAnsi="Times New Roman"/>
          <w:sz w:val="24"/>
          <w:szCs w:val="24"/>
          <w:lang w:val="ru-RU"/>
        </w:rPr>
      </w:pPr>
      <w:r w:rsidRPr="00723F4B">
        <w:rPr>
          <w:rFonts w:ascii="Times New Roman" w:hAnsi="Times New Roman"/>
          <w:sz w:val="20"/>
          <w:szCs w:val="20"/>
          <w:lang w:val="ru-RU"/>
        </w:rPr>
        <w:t>207</w:t>
      </w:r>
    </w:p>
    <w:p w:rsidR="003323E4" w:rsidRPr="00723F4B" w:rsidRDefault="003323E4">
      <w:pPr>
        <w:widowControl w:val="0"/>
        <w:autoSpaceDE w:val="0"/>
        <w:autoSpaceDN w:val="0"/>
        <w:adjustRightInd w:val="0"/>
        <w:spacing w:after="0" w:line="240" w:lineRule="auto"/>
        <w:rPr>
          <w:rFonts w:ascii="Times New Roman" w:hAnsi="Times New Roman"/>
          <w:sz w:val="24"/>
          <w:szCs w:val="24"/>
          <w:lang w:val="ru-RU"/>
        </w:rPr>
        <w:sectPr w:rsidR="003323E4" w:rsidRPr="00723F4B">
          <w:type w:val="continuous"/>
          <w:pgSz w:w="8391" w:h="11906"/>
          <w:pgMar w:top="1058" w:right="4120" w:bottom="435" w:left="3980" w:header="720" w:footer="720" w:gutter="0"/>
          <w:cols w:space="720" w:equalWidth="0">
            <w:col w:w="300"/>
          </w:cols>
          <w:noEndnote/>
        </w:sectPr>
      </w:pPr>
    </w:p>
    <w:p w:rsidR="003323E4" w:rsidRPr="00723F4B" w:rsidRDefault="00281624">
      <w:pPr>
        <w:widowControl w:val="0"/>
        <w:overflowPunct w:val="0"/>
        <w:autoSpaceDE w:val="0"/>
        <w:autoSpaceDN w:val="0"/>
        <w:adjustRightInd w:val="0"/>
        <w:spacing w:after="0" w:line="261" w:lineRule="auto"/>
        <w:jc w:val="both"/>
        <w:rPr>
          <w:rFonts w:ascii="Times New Roman" w:hAnsi="Times New Roman"/>
          <w:sz w:val="24"/>
          <w:szCs w:val="24"/>
          <w:lang w:val="ru-RU"/>
        </w:rPr>
      </w:pPr>
      <w:bookmarkStart w:id="205" w:name="page415"/>
      <w:bookmarkEnd w:id="205"/>
      <w:r w:rsidRPr="00723F4B">
        <w:rPr>
          <w:rFonts w:ascii="Arial" w:hAnsi="Arial" w:cs="Arial"/>
          <w:sz w:val="23"/>
          <w:szCs w:val="23"/>
          <w:lang w:val="ru-RU"/>
        </w:rPr>
        <w:lastRenderedPageBreak/>
        <w:t>ракета ұшырылып, тәжірибелер алғашқы сәтті нәтижеле-рін берді. Осыдан кейін бұл топтар біріктіріліп, РНИИ ғы-лыми-зерттеу орталығы құрылды.</w:t>
      </w:r>
    </w:p>
    <w:p w:rsidR="003323E4" w:rsidRPr="00723F4B" w:rsidRDefault="003323E4">
      <w:pPr>
        <w:widowControl w:val="0"/>
        <w:autoSpaceDE w:val="0"/>
        <w:autoSpaceDN w:val="0"/>
        <w:adjustRightInd w:val="0"/>
        <w:spacing w:after="0" w:line="1" w:lineRule="exact"/>
        <w:rPr>
          <w:rFonts w:ascii="Times New Roman" w:hAnsi="Times New Roman"/>
          <w:sz w:val="24"/>
          <w:szCs w:val="24"/>
          <w:lang w:val="ru-RU"/>
        </w:rPr>
      </w:pPr>
    </w:p>
    <w:p w:rsidR="003323E4" w:rsidRPr="00723F4B" w:rsidRDefault="00281624">
      <w:pPr>
        <w:widowControl w:val="0"/>
        <w:overflowPunct w:val="0"/>
        <w:autoSpaceDE w:val="0"/>
        <w:autoSpaceDN w:val="0"/>
        <w:adjustRightInd w:val="0"/>
        <w:spacing w:after="0" w:line="250" w:lineRule="auto"/>
        <w:ind w:firstLine="397"/>
        <w:jc w:val="both"/>
        <w:rPr>
          <w:rFonts w:ascii="Times New Roman" w:hAnsi="Times New Roman"/>
          <w:sz w:val="24"/>
          <w:szCs w:val="24"/>
          <w:lang w:val="ru-RU"/>
        </w:rPr>
      </w:pPr>
      <w:r w:rsidRPr="00723F4B">
        <w:rPr>
          <w:rFonts w:ascii="Arial" w:hAnsi="Arial" w:cs="Arial"/>
          <w:sz w:val="24"/>
          <w:szCs w:val="24"/>
          <w:lang w:val="ru-RU"/>
        </w:rPr>
        <w:t>Реактивті қозғалысты екінші дүниежүзілік со-ғыс кезінде бірнеше алдыңғы қатарлы, озық дамыған елдер қолданған болатын. Германияда – Фау -1, Фау-2 зымырандары, Совет Одағында- самолеттердегі реактивті үдеткіштер және реактивті снарядтар жасалып, қолданылған болатын. Екінші дүниежүзілік соғыс аяқталған соң ракета бейбіт мақсатта қолданыла бастады. Мысалы: атмосфераны зондтау.</w:t>
      </w:r>
    </w:p>
    <w:p w:rsidR="003323E4" w:rsidRPr="00723F4B" w:rsidRDefault="003323E4">
      <w:pPr>
        <w:widowControl w:val="0"/>
        <w:autoSpaceDE w:val="0"/>
        <w:autoSpaceDN w:val="0"/>
        <w:adjustRightInd w:val="0"/>
        <w:spacing w:after="0" w:line="4" w:lineRule="exact"/>
        <w:rPr>
          <w:rFonts w:ascii="Times New Roman" w:hAnsi="Times New Roman"/>
          <w:sz w:val="24"/>
          <w:szCs w:val="24"/>
          <w:lang w:val="ru-RU"/>
        </w:rPr>
      </w:pPr>
    </w:p>
    <w:p w:rsidR="003323E4" w:rsidRDefault="00281624">
      <w:pPr>
        <w:widowControl w:val="0"/>
        <w:overflowPunct w:val="0"/>
        <w:autoSpaceDE w:val="0"/>
        <w:autoSpaceDN w:val="0"/>
        <w:adjustRightInd w:val="0"/>
        <w:spacing w:after="0" w:line="289" w:lineRule="auto"/>
        <w:ind w:firstLine="397"/>
        <w:jc w:val="both"/>
        <w:rPr>
          <w:rFonts w:ascii="Times New Roman" w:hAnsi="Times New Roman"/>
          <w:sz w:val="24"/>
          <w:szCs w:val="24"/>
        </w:rPr>
      </w:pPr>
      <w:r w:rsidRPr="00723F4B">
        <w:rPr>
          <w:rFonts w:ascii="Arial" w:hAnsi="Arial" w:cs="Arial"/>
          <w:sz w:val="21"/>
          <w:szCs w:val="21"/>
          <w:lang w:val="ru-RU"/>
        </w:rPr>
        <w:t xml:space="preserve">Сол заманда қоғамдық сананың, ғылымның, техника мен өндірістің дамуы ғарышқа жасанды ақпараттарды ұшыруға жағдай жасайтындай емес еді . Бұндай жағдай 50-ші жылдары ғана пайда болды. Бұл кезде ғарыштық зерттеулердің қажеттіктерін өтейтін, өте жоғары техно-логияларды меңгеріп, жаңа, аса сапалы материалдарды шығаратын өндіріс салалары, ғылыми-зерттеу кол­ лективтері пайда болды. Соның нәтижесінде 1957 жылы алғашқы Жердің жасанды серігі ұшырылды. Содан бері Жер маңында көптеген аппарат ұшырылды. Ғарышта алуан түрлі эксперименттер жүргізілді, ғарыштық кеңістік зерттелінді. Айға, Шолпанға, Меркурийге, Марсқа, басқа планеталарға аппараттар ұшырылды, көптеген құнды мәліметтер алынды. Қазір ғарышкерлік үлкен сала болып табылады, оның теориялық өзегін астродинамика және ракетодинамика құрайды. Космонавтика (Ғарышкерлік) жайында [46 -59]-ден оқып мәлімет алуға болады . АҚШ және Батыс Европа елдерінде ғарышкерліктің қалай дамығандығы, тарихы , ғарыштық ұшулармен байланысты қиындықтар жайында ([48], 27-39б) мақалалар жинағында егжей - тегжейлі баяндалған. </w:t>
      </w:r>
      <w:r>
        <w:rPr>
          <w:rFonts w:ascii="Arial" w:hAnsi="Arial" w:cs="Arial"/>
          <w:sz w:val="21"/>
          <w:szCs w:val="21"/>
        </w:rPr>
        <w:t>Ал Совет Одағындағы зерттеулер тарихы ([46,47, 49-53] еңбектерінде баяндалған.</w:t>
      </w:r>
    </w:p>
    <w:p w:rsidR="003323E4" w:rsidRDefault="003323E4">
      <w:pPr>
        <w:widowControl w:val="0"/>
        <w:autoSpaceDE w:val="0"/>
        <w:autoSpaceDN w:val="0"/>
        <w:adjustRightInd w:val="0"/>
        <w:spacing w:after="0" w:line="240" w:lineRule="auto"/>
        <w:rPr>
          <w:rFonts w:ascii="Times New Roman" w:hAnsi="Times New Roman"/>
          <w:sz w:val="24"/>
          <w:szCs w:val="24"/>
        </w:rPr>
        <w:sectPr w:rsidR="003323E4">
          <w:pgSz w:w="8391" w:h="11906"/>
          <w:pgMar w:top="1058" w:right="1040" w:bottom="435" w:left="1240" w:header="720" w:footer="720" w:gutter="0"/>
          <w:cols w:space="720" w:equalWidth="0">
            <w:col w:w="6120"/>
          </w:cols>
          <w:noEndnote/>
        </w:sectPr>
      </w:pPr>
    </w:p>
    <w:p w:rsidR="003323E4" w:rsidRDefault="003323E4">
      <w:pPr>
        <w:widowControl w:val="0"/>
        <w:autoSpaceDE w:val="0"/>
        <w:autoSpaceDN w:val="0"/>
        <w:adjustRightInd w:val="0"/>
        <w:spacing w:after="0" w:line="340" w:lineRule="exact"/>
        <w:rPr>
          <w:rFonts w:ascii="Times New Roman" w:hAnsi="Times New Roman"/>
          <w:sz w:val="24"/>
          <w:szCs w:val="24"/>
        </w:rPr>
      </w:pPr>
    </w:p>
    <w:p w:rsidR="003323E4" w:rsidRDefault="00281624">
      <w:pPr>
        <w:widowControl w:val="0"/>
        <w:autoSpaceDE w:val="0"/>
        <w:autoSpaceDN w:val="0"/>
        <w:adjustRightInd w:val="0"/>
        <w:spacing w:after="0" w:line="240" w:lineRule="auto"/>
        <w:rPr>
          <w:rFonts w:ascii="Times New Roman" w:hAnsi="Times New Roman"/>
          <w:sz w:val="24"/>
          <w:szCs w:val="24"/>
        </w:rPr>
        <w:sectPr w:rsidR="003323E4">
          <w:type w:val="continuous"/>
          <w:pgSz w:w="8391" w:h="11906"/>
          <w:pgMar w:top="1058" w:right="3960" w:bottom="435" w:left="4140" w:header="720" w:footer="720" w:gutter="0"/>
          <w:cols w:space="720" w:equalWidth="0">
            <w:col w:w="300"/>
          </w:cols>
          <w:noEndnote/>
        </w:sectPr>
      </w:pPr>
      <w:r>
        <w:rPr>
          <w:rFonts w:ascii="Times New Roman" w:hAnsi="Times New Roman"/>
          <w:sz w:val="20"/>
          <w:szCs w:val="20"/>
        </w:rPr>
        <w:t>208</w:t>
      </w:r>
      <w:bookmarkStart w:id="206" w:name="_GoBack"/>
      <w:bookmarkEnd w:id="206"/>
    </w:p>
    <w:p w:rsidR="003323E4" w:rsidRPr="00F64517" w:rsidRDefault="003323E4" w:rsidP="00F64517">
      <w:pPr>
        <w:widowControl w:val="0"/>
        <w:autoSpaceDE w:val="0"/>
        <w:autoSpaceDN w:val="0"/>
        <w:adjustRightInd w:val="0"/>
        <w:spacing w:after="0" w:line="240" w:lineRule="auto"/>
        <w:rPr>
          <w:rFonts w:ascii="Times New Roman" w:hAnsi="Times New Roman"/>
          <w:sz w:val="24"/>
          <w:szCs w:val="24"/>
          <w:lang w:val="ru-RU"/>
        </w:rPr>
      </w:pPr>
      <w:bookmarkStart w:id="207" w:name="page417"/>
      <w:bookmarkEnd w:id="207"/>
    </w:p>
    <w:sectPr w:rsidR="003323E4" w:rsidRPr="00F64517" w:rsidSect="00F64517">
      <w:pgSz w:w="8391" w:h="11906"/>
      <w:pgMar w:top="800" w:right="1020" w:bottom="629" w:left="1000" w:header="720" w:footer="720" w:gutter="0"/>
      <w:cols w:space="720" w:equalWidth="0">
        <w:col w:w="638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1506" w:rsidRDefault="00951506" w:rsidP="00BC52EA">
      <w:pPr>
        <w:spacing w:after="0" w:line="240" w:lineRule="auto"/>
      </w:pPr>
      <w:r>
        <w:separator/>
      </w:r>
    </w:p>
  </w:endnote>
  <w:endnote w:type="continuationSeparator" w:id="0">
    <w:p w:rsidR="00951506" w:rsidRDefault="00951506" w:rsidP="00BC52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Times New Roman CYR">
    <w:panose1 w:val="02020603050405020304"/>
    <w:charset w:val="CC"/>
    <w:family w:val="roman"/>
    <w:pitch w:val="variable"/>
    <w:sig w:usb0="E0002EFF" w:usb1="C0007843" w:usb2="00000009" w:usb3="00000000" w:csb0="000001FF" w:csb1="00000000"/>
  </w:font>
  <w:font w:name="Mistral">
    <w:altName w:val="Courier New"/>
    <w:charset w:val="CC"/>
    <w:family w:val="script"/>
    <w:pitch w:val="variable"/>
    <w:sig w:usb0="00000001"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1506" w:rsidRDefault="00951506" w:rsidP="00BC52EA">
      <w:pPr>
        <w:spacing w:after="0" w:line="240" w:lineRule="auto"/>
      </w:pPr>
      <w:r>
        <w:separator/>
      </w:r>
    </w:p>
  </w:footnote>
  <w:footnote w:type="continuationSeparator" w:id="0">
    <w:p w:rsidR="00951506" w:rsidRDefault="00951506" w:rsidP="00BC52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0"/>
    <w:multiLevelType w:val="hybridMultilevel"/>
    <w:tmpl w:val="0000759A"/>
    <w:lvl w:ilvl="0" w:tplc="0000235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EB"/>
    <w:multiLevelType w:val="hybridMultilevel"/>
    <w:tmpl w:val="00000BB3"/>
    <w:lvl w:ilvl="0" w:tplc="00002EA6">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74D"/>
    <w:multiLevelType w:val="hybridMultilevel"/>
    <w:tmpl w:val="00004DC8"/>
    <w:lvl w:ilvl="0" w:tplc="00006443">
      <w:start w:val="1"/>
      <w:numFmt w:val="bullet"/>
      <w:lvlText w:val="а"/>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822"/>
    <w:multiLevelType w:val="hybridMultilevel"/>
    <w:tmpl w:val="00005991"/>
    <w:lvl w:ilvl="0" w:tplc="000040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BDB"/>
    <w:multiLevelType w:val="hybridMultilevel"/>
    <w:tmpl w:val="000056AE"/>
    <w:lvl w:ilvl="0" w:tplc="000007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DDC"/>
    <w:multiLevelType w:val="hybridMultilevel"/>
    <w:tmpl w:val="00004CAD"/>
    <w:lvl w:ilvl="0" w:tplc="0000314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12E1"/>
    <w:multiLevelType w:val="hybridMultilevel"/>
    <w:tmpl w:val="0000798B"/>
    <w:lvl w:ilvl="0" w:tplc="0000121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13E9"/>
    <w:multiLevelType w:val="hybridMultilevel"/>
    <w:tmpl w:val="00004080"/>
    <w:lvl w:ilvl="0" w:tplc="00005DB2">
      <w:start w:val="5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15A1"/>
    <w:multiLevelType w:val="hybridMultilevel"/>
    <w:tmpl w:val="00005422"/>
    <w:lvl w:ilvl="0" w:tplc="00003EF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16C5"/>
    <w:multiLevelType w:val="hybridMultilevel"/>
    <w:tmpl w:val="00006899"/>
    <w:lvl w:ilvl="0" w:tplc="00003CD5">
      <w:start w:val="4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1A49"/>
    <w:multiLevelType w:val="hybridMultilevel"/>
    <w:tmpl w:val="00005F32"/>
    <w:lvl w:ilvl="0" w:tplc="00003BF6">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1AD4"/>
    <w:multiLevelType w:val="hybridMultilevel"/>
    <w:tmpl w:val="000063CB"/>
    <w:lvl w:ilvl="0" w:tplc="00006BF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22EE"/>
    <w:multiLevelType w:val="hybridMultilevel"/>
    <w:tmpl w:val="00004B40"/>
    <w:lvl w:ilvl="0" w:tplc="000058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2CD6"/>
    <w:multiLevelType w:val="hybridMultilevel"/>
    <w:tmpl w:val="000072AE"/>
    <w:lvl w:ilvl="0" w:tplc="00006952">
      <w:start w:val="1"/>
      <w:numFmt w:val="bullet"/>
      <w:lvlText w:val="\endash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2E40"/>
    <w:multiLevelType w:val="hybridMultilevel"/>
    <w:tmpl w:val="00001366"/>
    <w:lvl w:ilvl="0" w:tplc="00001CD0">
      <w:start w:val="1"/>
      <w:numFmt w:val="bullet"/>
      <w:lvlText w:val="к"/>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305E"/>
    <w:multiLevelType w:val="hybridMultilevel"/>
    <w:tmpl w:val="0000440D"/>
    <w:lvl w:ilvl="0" w:tplc="0000491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323B"/>
    <w:multiLevelType w:val="hybridMultilevel"/>
    <w:tmpl w:val="00002213"/>
    <w:lvl w:ilvl="0" w:tplc="0000260D">
      <w:start w:val="1"/>
      <w:numFmt w:val="bullet"/>
      <w:lvlText w:val="ІІ"/>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33EA"/>
    <w:multiLevelType w:val="hybridMultilevel"/>
    <w:tmpl w:val="000023C9"/>
    <w:lvl w:ilvl="0" w:tplc="000048CC">
      <w:start w:val="6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366B"/>
    <w:multiLevelType w:val="hybridMultilevel"/>
    <w:tmpl w:val="000066C4"/>
    <w:lvl w:ilvl="0" w:tplc="0000423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3699"/>
    <w:multiLevelType w:val="hybridMultilevel"/>
    <w:tmpl w:val="00000902"/>
    <w:lvl w:ilvl="0" w:tplc="00007BB9">
      <w:start w:val="2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390C"/>
    <w:multiLevelType w:val="hybridMultilevel"/>
    <w:tmpl w:val="00000F3E"/>
    <w:lvl w:ilvl="0" w:tplc="00000099">
      <w:start w:val="1"/>
      <w:numFmt w:val="bullet"/>
      <w:lvlText w:val=""/>
      <w:lvlJc w:val="left"/>
      <w:pPr>
        <w:tabs>
          <w:tab w:val="num" w:pos="720"/>
        </w:tabs>
        <w:ind w:left="720" w:hanging="360"/>
      </w:pPr>
    </w:lvl>
    <w:lvl w:ilvl="1" w:tplc="0000012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3A9E"/>
    <w:multiLevelType w:val="hybridMultilevel"/>
    <w:tmpl w:val="0000797D"/>
    <w:lvl w:ilvl="0" w:tplc="00005F4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3B25"/>
    <w:multiLevelType w:val="hybridMultilevel"/>
    <w:tmpl w:val="00001E1F"/>
    <w:lvl w:ilvl="0" w:tplc="00006E5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4D06"/>
    <w:multiLevelType w:val="hybridMultilevel"/>
    <w:tmpl w:val="00004DB7"/>
    <w:lvl w:ilvl="0" w:tplc="00001547">
      <w:start w:val="1"/>
      <w:numFmt w:val="bullet"/>
      <w:lvlText w:val="•"/>
      <w:lvlJc w:val="left"/>
      <w:pPr>
        <w:tabs>
          <w:tab w:val="num" w:pos="2770"/>
        </w:tabs>
        <w:ind w:left="277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54DE"/>
    <w:multiLevelType w:val="hybridMultilevel"/>
    <w:tmpl w:val="000039B3"/>
    <w:lvl w:ilvl="0" w:tplc="00002D12">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5753"/>
    <w:multiLevelType w:val="hybridMultilevel"/>
    <w:tmpl w:val="000060BF"/>
    <w:lvl w:ilvl="0" w:tplc="00005C67">
      <w:start w:val="6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5772"/>
    <w:multiLevelType w:val="hybridMultilevel"/>
    <w:tmpl w:val="0000139D"/>
    <w:lvl w:ilvl="0" w:tplc="00007049">
      <w:start w:val="3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5AF1"/>
    <w:multiLevelType w:val="hybridMultilevel"/>
    <w:tmpl w:val="000041BB"/>
    <w:lvl w:ilvl="0" w:tplc="000026E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5E14"/>
    <w:multiLevelType w:val="hybridMultilevel"/>
    <w:tmpl w:val="00004DF2"/>
    <w:lvl w:ilvl="0" w:tplc="00004944">
      <w:start w:val="1"/>
      <w:numFmt w:val="bullet"/>
      <w:lvlText w:val="С"/>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66BB"/>
    <w:multiLevelType w:val="hybridMultilevel"/>
    <w:tmpl w:val="0000428B"/>
    <w:lvl w:ilvl="0" w:tplc="000026A6">
      <w:start w:val="1"/>
      <w:numFmt w:val="bullet"/>
      <w:lvlText w:val="А"/>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6784"/>
    <w:multiLevelType w:val="hybridMultilevel"/>
    <w:tmpl w:val="00004AE1"/>
    <w:lvl w:ilvl="0" w:tplc="00003D6C">
      <w:start w:val="1"/>
      <w:numFmt w:val="bullet"/>
      <w:lvlText w:val="\endash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692C"/>
    <w:multiLevelType w:val="hybridMultilevel"/>
    <w:tmpl w:val="00004A80"/>
    <w:lvl w:ilvl="0" w:tplc="0000187E">
      <w:start w:val="3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6B36"/>
    <w:multiLevelType w:val="hybridMultilevel"/>
    <w:tmpl w:val="00005CFD"/>
    <w:lvl w:ilvl="0" w:tplc="00003E1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6B89"/>
    <w:multiLevelType w:val="hybridMultilevel"/>
    <w:tmpl w:val="0000030A"/>
    <w:lvl w:ilvl="0" w:tplc="0000301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701F"/>
    <w:multiLevelType w:val="hybridMultilevel"/>
    <w:tmpl w:val="00005D03"/>
    <w:lvl w:ilvl="0" w:tplc="00007A5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73DA"/>
    <w:multiLevelType w:val="hybridMultilevel"/>
    <w:tmpl w:val="000058B0"/>
    <w:lvl w:ilvl="0" w:tplc="000026CA">
      <w:start w:val="1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767D"/>
    <w:multiLevelType w:val="hybridMultilevel"/>
    <w:tmpl w:val="00004509"/>
    <w:lvl w:ilvl="0" w:tplc="00001238">
      <w:start w:val="1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7EB7"/>
    <w:multiLevelType w:val="hybridMultilevel"/>
    <w:tmpl w:val="00006032"/>
    <w:lvl w:ilvl="0" w:tplc="00002C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7F96"/>
    <w:multiLevelType w:val="hybridMultilevel"/>
    <w:tmpl w:val="00007FF5"/>
    <w:lvl w:ilvl="0" w:tplc="00004E4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33"/>
  </w:num>
  <w:num w:numId="3">
    <w:abstractNumId w:val="15"/>
  </w:num>
  <w:num w:numId="4">
    <w:abstractNumId w:val="31"/>
  </w:num>
  <w:num w:numId="5">
    <w:abstractNumId w:val="29"/>
  </w:num>
  <w:num w:numId="6">
    <w:abstractNumId w:val="2"/>
  </w:num>
  <w:num w:numId="7">
    <w:abstractNumId w:val="7"/>
  </w:num>
  <w:num w:numId="8">
    <w:abstractNumId w:val="22"/>
  </w:num>
  <w:num w:numId="9">
    <w:abstractNumId w:val="17"/>
  </w:num>
  <w:num w:numId="10">
    <w:abstractNumId w:val="25"/>
  </w:num>
  <w:num w:numId="11">
    <w:abstractNumId w:val="26"/>
  </w:num>
  <w:num w:numId="12">
    <w:abstractNumId w:val="3"/>
  </w:num>
  <w:num w:numId="13">
    <w:abstractNumId w:val="32"/>
  </w:num>
  <w:num w:numId="14">
    <w:abstractNumId w:val="37"/>
  </w:num>
  <w:num w:numId="15">
    <w:abstractNumId w:val="39"/>
  </w:num>
  <w:num w:numId="16">
    <w:abstractNumId w:val="24"/>
  </w:num>
  <w:num w:numId="17">
    <w:abstractNumId w:val="13"/>
  </w:num>
  <w:num w:numId="18">
    <w:abstractNumId w:val="41"/>
  </w:num>
  <w:num w:numId="19">
    <w:abstractNumId w:val="18"/>
  </w:num>
  <w:num w:numId="20">
    <w:abstractNumId w:val="36"/>
  </w:num>
  <w:num w:numId="21">
    <w:abstractNumId w:val="5"/>
  </w:num>
  <w:num w:numId="22">
    <w:abstractNumId w:val="1"/>
  </w:num>
  <w:num w:numId="23">
    <w:abstractNumId w:val="14"/>
  </w:num>
  <w:num w:numId="24">
    <w:abstractNumId w:val="35"/>
  </w:num>
  <w:num w:numId="25">
    <w:abstractNumId w:val="12"/>
  </w:num>
  <w:num w:numId="26">
    <w:abstractNumId w:val="23"/>
  </w:num>
  <w:num w:numId="27">
    <w:abstractNumId w:val="6"/>
  </w:num>
  <w:num w:numId="28">
    <w:abstractNumId w:val="30"/>
  </w:num>
  <w:num w:numId="29">
    <w:abstractNumId w:val="16"/>
  </w:num>
  <w:num w:numId="30">
    <w:abstractNumId w:val="20"/>
  </w:num>
  <w:num w:numId="31">
    <w:abstractNumId w:val="40"/>
  </w:num>
  <w:num w:numId="32">
    <w:abstractNumId w:val="10"/>
  </w:num>
  <w:num w:numId="33">
    <w:abstractNumId w:val="4"/>
  </w:num>
  <w:num w:numId="34">
    <w:abstractNumId w:val="8"/>
  </w:num>
  <w:num w:numId="35">
    <w:abstractNumId w:val="38"/>
  </w:num>
  <w:num w:numId="36">
    <w:abstractNumId w:val="21"/>
  </w:num>
  <w:num w:numId="37">
    <w:abstractNumId w:val="28"/>
  </w:num>
  <w:num w:numId="38">
    <w:abstractNumId w:val="34"/>
  </w:num>
  <w:num w:numId="39">
    <w:abstractNumId w:val="11"/>
  </w:num>
  <w:num w:numId="40">
    <w:abstractNumId w:val="9"/>
  </w:num>
  <w:num w:numId="41">
    <w:abstractNumId w:val="19"/>
  </w:num>
  <w:num w:numId="4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bordersDoNotSurroundHeader/>
  <w:bordersDoNotSurroundFooter/>
  <w:hideSpellingErrors/>
  <w:hideGrammaticalErrors/>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33E06"/>
    <w:rsid w:val="00077E05"/>
    <w:rsid w:val="00110782"/>
    <w:rsid w:val="001B3D0D"/>
    <w:rsid w:val="00224351"/>
    <w:rsid w:val="00231E9F"/>
    <w:rsid w:val="00232967"/>
    <w:rsid w:val="00281624"/>
    <w:rsid w:val="003323E4"/>
    <w:rsid w:val="00354AFE"/>
    <w:rsid w:val="00394809"/>
    <w:rsid w:val="003C43A3"/>
    <w:rsid w:val="00495C9B"/>
    <w:rsid w:val="004B5F6B"/>
    <w:rsid w:val="0059651B"/>
    <w:rsid w:val="00610847"/>
    <w:rsid w:val="006568D6"/>
    <w:rsid w:val="00675AB2"/>
    <w:rsid w:val="00684A5E"/>
    <w:rsid w:val="00723F4B"/>
    <w:rsid w:val="00746F44"/>
    <w:rsid w:val="007B2D3D"/>
    <w:rsid w:val="00864B9C"/>
    <w:rsid w:val="008B1B37"/>
    <w:rsid w:val="008F5EF7"/>
    <w:rsid w:val="00951506"/>
    <w:rsid w:val="009650F8"/>
    <w:rsid w:val="009A514B"/>
    <w:rsid w:val="009B19B4"/>
    <w:rsid w:val="00A10CBE"/>
    <w:rsid w:val="00A3036D"/>
    <w:rsid w:val="00AF16BC"/>
    <w:rsid w:val="00B7304E"/>
    <w:rsid w:val="00BC52EA"/>
    <w:rsid w:val="00BE6C83"/>
    <w:rsid w:val="00C32D63"/>
    <w:rsid w:val="00C33E06"/>
    <w:rsid w:val="00C50EC8"/>
    <w:rsid w:val="00CB5A7F"/>
    <w:rsid w:val="00D566F2"/>
    <w:rsid w:val="00DE20DB"/>
    <w:rsid w:val="00E521D1"/>
    <w:rsid w:val="00F16932"/>
    <w:rsid w:val="00F64517"/>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20DB"/>
    <w:pPr>
      <w:spacing w:after="200" w:line="276" w:lineRule="auto"/>
    </w:pPr>
    <w:rPr>
      <w:sz w:val="22"/>
      <w:szCs w:val="22"/>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BC52EA"/>
    <w:pPr>
      <w:tabs>
        <w:tab w:val="center" w:pos="4677"/>
        <w:tab w:val="right" w:pos="9355"/>
      </w:tabs>
    </w:pPr>
  </w:style>
  <w:style w:type="character" w:customStyle="1" w:styleId="a4">
    <w:name w:val="Верхний колонтитул Знак"/>
    <w:basedOn w:val="a0"/>
    <w:link w:val="a3"/>
    <w:uiPriority w:val="99"/>
    <w:semiHidden/>
    <w:rsid w:val="00BC52EA"/>
    <w:rPr>
      <w:sz w:val="22"/>
      <w:szCs w:val="22"/>
    </w:rPr>
  </w:style>
  <w:style w:type="paragraph" w:styleId="a5">
    <w:name w:val="footer"/>
    <w:basedOn w:val="a"/>
    <w:link w:val="a6"/>
    <w:uiPriority w:val="99"/>
    <w:semiHidden/>
    <w:unhideWhenUsed/>
    <w:rsid w:val="00BC52EA"/>
    <w:pPr>
      <w:tabs>
        <w:tab w:val="center" w:pos="4677"/>
        <w:tab w:val="right" w:pos="9355"/>
      </w:tabs>
    </w:pPr>
  </w:style>
  <w:style w:type="character" w:customStyle="1" w:styleId="a6">
    <w:name w:val="Нижний колонтитул Знак"/>
    <w:basedOn w:val="a0"/>
    <w:link w:val="a5"/>
    <w:uiPriority w:val="99"/>
    <w:semiHidden/>
    <w:rsid w:val="00BC52EA"/>
    <w:rPr>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jpeg"/><Relationship Id="rId16" Type="http://schemas.openxmlformats.org/officeDocument/2006/relationships/image" Target="media/image9.jpeg"/><Relationship Id="rId107" Type="http://schemas.openxmlformats.org/officeDocument/2006/relationships/image" Target="media/image100.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13" Type="http://schemas.openxmlformats.org/officeDocument/2006/relationships/image" Target="media/image106.jpeg"/><Relationship Id="rId118" Type="http://schemas.openxmlformats.org/officeDocument/2006/relationships/image" Target="media/image111.jpeg"/><Relationship Id="rId126" Type="http://schemas.openxmlformats.org/officeDocument/2006/relationships/image" Target="media/image119.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image" Target="media/image96.jpeg"/><Relationship Id="rId108" Type="http://schemas.openxmlformats.org/officeDocument/2006/relationships/image" Target="media/image101.jpeg"/><Relationship Id="rId116" Type="http://schemas.openxmlformats.org/officeDocument/2006/relationships/image" Target="media/image109.jpeg"/><Relationship Id="rId124" Type="http://schemas.openxmlformats.org/officeDocument/2006/relationships/image" Target="media/image117.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11" Type="http://schemas.openxmlformats.org/officeDocument/2006/relationships/image" Target="media/image10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image" Target="media/image107.jpeg"/><Relationship Id="rId119" Type="http://schemas.openxmlformats.org/officeDocument/2006/relationships/image" Target="media/image112.jpeg"/><Relationship Id="rId12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jpeg"/><Relationship Id="rId125" Type="http://schemas.openxmlformats.org/officeDocument/2006/relationships/image" Target="media/image118.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61" Type="http://schemas.openxmlformats.org/officeDocument/2006/relationships/image" Target="media/image54.jpeg"/><Relationship Id="rId82" Type="http://schemas.openxmlformats.org/officeDocument/2006/relationships/image" Target="media/image7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696B7-A68C-4AD5-959F-6E3627557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214</Pages>
  <Words>43394</Words>
  <Characters>247349</Characters>
  <Application>Microsoft Office Word</Application>
  <DocSecurity>0</DocSecurity>
  <Lines>2061</Lines>
  <Paragraphs>580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ali.maldybekov@hotmail.com</cp:lastModifiedBy>
  <cp:revision>12</cp:revision>
  <dcterms:created xsi:type="dcterms:W3CDTF">2015-07-03T04:41:00Z</dcterms:created>
  <dcterms:modified xsi:type="dcterms:W3CDTF">2018-02-19T09:53:00Z</dcterms:modified>
</cp:coreProperties>
</file>