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0ECA" w14:textId="77777777" w:rsidR="004E3C60" w:rsidRDefault="004E3C60" w:rsidP="004E3C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BD634D8" w14:textId="77777777" w:rsidR="004E3C60" w:rsidRDefault="004E3C60" w:rsidP="004E3C6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3B63E07" w14:textId="77777777" w:rsidR="004E3C60" w:rsidRDefault="004E3C60" w:rsidP="004E3C6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1765A40" w14:textId="77777777" w:rsidR="004E3C60" w:rsidRDefault="004E3C60" w:rsidP="004E3C6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44711C92" w14:textId="7BCDED85" w:rsidR="004E3C60" w:rsidRDefault="004E3C60" w:rsidP="004E3C60">
      <w:pPr>
        <w:spacing w:before="720" w:after="120"/>
        <w:jc w:val="center"/>
      </w:pPr>
      <w:r>
        <w:t>Лабораторная работа №</w:t>
      </w:r>
      <w:r>
        <w:t>4</w:t>
      </w:r>
    </w:p>
    <w:p w14:paraId="40CC1872" w14:textId="77777777" w:rsidR="004E3C60" w:rsidRDefault="004E3C60" w:rsidP="004E3C60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70D2A168" w14:textId="5B87045F" w:rsidR="004E3C60" w:rsidRDefault="004E3C60" w:rsidP="004E3C60">
      <w:pPr>
        <w:spacing w:line="252" w:lineRule="auto"/>
        <w:jc w:val="right"/>
      </w:pPr>
      <w:r>
        <w:t>Обиджанов Алишер Сухробович</w:t>
      </w:r>
    </w:p>
    <w:p w14:paraId="65BF986F" w14:textId="0247D80F" w:rsidR="004E3C60" w:rsidRDefault="004E3C60" w:rsidP="004E3C60">
      <w:pPr>
        <w:spacing w:line="252" w:lineRule="auto"/>
        <w:jc w:val="right"/>
      </w:pPr>
    </w:p>
    <w:p w14:paraId="193862FC" w14:textId="233A257C" w:rsidR="004E3C60" w:rsidRDefault="004E3C60" w:rsidP="004E3C60">
      <w:pPr>
        <w:spacing w:line="252" w:lineRule="auto"/>
        <w:jc w:val="right"/>
      </w:pPr>
    </w:p>
    <w:p w14:paraId="08BCB88D" w14:textId="4B00BD08" w:rsidR="004E3C60" w:rsidRDefault="004E3C60" w:rsidP="004E3C60">
      <w:pPr>
        <w:spacing w:line="252" w:lineRule="auto"/>
        <w:jc w:val="right"/>
      </w:pPr>
    </w:p>
    <w:p w14:paraId="7660C481" w14:textId="795F7894" w:rsidR="004E3C60" w:rsidRDefault="004E3C60" w:rsidP="004E3C60">
      <w:pPr>
        <w:spacing w:line="252" w:lineRule="auto"/>
        <w:jc w:val="right"/>
      </w:pPr>
    </w:p>
    <w:p w14:paraId="5EA1BF5F" w14:textId="7E379838" w:rsidR="004E3C60" w:rsidRDefault="004E3C60" w:rsidP="004E3C60">
      <w:pPr>
        <w:spacing w:line="252" w:lineRule="auto"/>
        <w:jc w:val="right"/>
      </w:pPr>
    </w:p>
    <w:p w14:paraId="35D78E16" w14:textId="2972B1A5" w:rsidR="004E3C60" w:rsidRDefault="004E3C60" w:rsidP="004E3C60">
      <w:pPr>
        <w:spacing w:line="252" w:lineRule="auto"/>
        <w:jc w:val="right"/>
      </w:pPr>
    </w:p>
    <w:p w14:paraId="3015BDA4" w14:textId="4D1906FB" w:rsidR="004E3C60" w:rsidRDefault="004E3C60" w:rsidP="004E3C60">
      <w:pPr>
        <w:spacing w:line="252" w:lineRule="auto"/>
        <w:jc w:val="right"/>
      </w:pPr>
    </w:p>
    <w:p w14:paraId="542DB32F" w14:textId="783FF068" w:rsidR="004E3C60" w:rsidRDefault="004E3C60" w:rsidP="004E3C60">
      <w:pPr>
        <w:spacing w:line="252" w:lineRule="auto"/>
        <w:jc w:val="right"/>
      </w:pPr>
    </w:p>
    <w:p w14:paraId="47F6B9EC" w14:textId="5F475B30" w:rsidR="004E3C60" w:rsidRDefault="004E3C60" w:rsidP="004E3C60">
      <w:pPr>
        <w:spacing w:line="252" w:lineRule="auto"/>
        <w:jc w:val="right"/>
      </w:pPr>
    </w:p>
    <w:p w14:paraId="4F823314" w14:textId="50EE5CA8" w:rsidR="004E3C60" w:rsidRDefault="004E3C60" w:rsidP="004E3C60">
      <w:pPr>
        <w:spacing w:line="252" w:lineRule="auto"/>
        <w:jc w:val="right"/>
      </w:pPr>
    </w:p>
    <w:p w14:paraId="6365836D" w14:textId="486FEA1A" w:rsidR="004E3C60" w:rsidRDefault="004E3C60" w:rsidP="004E3C60">
      <w:pPr>
        <w:spacing w:line="252" w:lineRule="auto"/>
        <w:jc w:val="right"/>
      </w:pPr>
    </w:p>
    <w:p w14:paraId="0874CACE" w14:textId="0394EEC5" w:rsidR="004E3C60" w:rsidRDefault="004E3C60" w:rsidP="004E3C60">
      <w:pPr>
        <w:spacing w:line="252" w:lineRule="auto"/>
        <w:jc w:val="right"/>
      </w:pPr>
    </w:p>
    <w:p w14:paraId="0398BC4F" w14:textId="157CD3C8" w:rsidR="004E3C60" w:rsidRDefault="004E3C60" w:rsidP="004E3C60">
      <w:pPr>
        <w:spacing w:line="252" w:lineRule="auto"/>
        <w:jc w:val="right"/>
      </w:pPr>
    </w:p>
    <w:p w14:paraId="70D55228" w14:textId="42BDB2B4" w:rsidR="004E3C60" w:rsidRDefault="004E3C60" w:rsidP="004E3C60">
      <w:pPr>
        <w:spacing w:line="252" w:lineRule="auto"/>
        <w:jc w:val="right"/>
      </w:pPr>
    </w:p>
    <w:p w14:paraId="027D8C12" w14:textId="25733880" w:rsidR="004E3C60" w:rsidRDefault="004E3C60" w:rsidP="004E3C60">
      <w:pPr>
        <w:spacing w:line="252" w:lineRule="auto"/>
        <w:jc w:val="right"/>
      </w:pPr>
    </w:p>
    <w:p w14:paraId="504B558D" w14:textId="751DE4E6" w:rsidR="004E3C60" w:rsidRDefault="004E3C60" w:rsidP="004E3C60">
      <w:pPr>
        <w:spacing w:line="252" w:lineRule="auto"/>
        <w:jc w:val="right"/>
      </w:pPr>
    </w:p>
    <w:p w14:paraId="16E3543A" w14:textId="2A22F489" w:rsidR="004E3C60" w:rsidRDefault="004E3C60" w:rsidP="004E3C60">
      <w:pPr>
        <w:spacing w:line="252" w:lineRule="auto"/>
        <w:jc w:val="right"/>
      </w:pPr>
    </w:p>
    <w:p w14:paraId="1A0BFFD7" w14:textId="5962AD4D" w:rsidR="004E3C60" w:rsidRDefault="004E3C60" w:rsidP="004E3C60">
      <w:pPr>
        <w:spacing w:line="252" w:lineRule="auto"/>
        <w:jc w:val="right"/>
      </w:pPr>
    </w:p>
    <w:p w14:paraId="399F46C7" w14:textId="2E6B1809" w:rsidR="004E3C60" w:rsidRDefault="004E3C60" w:rsidP="004E3C60">
      <w:pPr>
        <w:spacing w:line="252" w:lineRule="auto"/>
        <w:jc w:val="right"/>
      </w:pPr>
    </w:p>
    <w:p w14:paraId="5D85DFA5" w14:textId="73E196A1" w:rsidR="004E3C60" w:rsidRDefault="004E3C60" w:rsidP="004E3C60">
      <w:pPr>
        <w:spacing w:line="252" w:lineRule="auto"/>
        <w:jc w:val="right"/>
      </w:pPr>
    </w:p>
    <w:p w14:paraId="305C8897" w14:textId="68F0C41F" w:rsidR="004E3C60" w:rsidRDefault="004E3C60" w:rsidP="004E3C60">
      <w:pPr>
        <w:spacing w:line="252" w:lineRule="auto"/>
        <w:jc w:val="right"/>
      </w:pPr>
    </w:p>
    <w:p w14:paraId="77A0CD19" w14:textId="6EE9313D" w:rsidR="004E3C60" w:rsidRDefault="004E3C60" w:rsidP="004E3C60">
      <w:pPr>
        <w:spacing w:line="252" w:lineRule="auto"/>
        <w:jc w:val="right"/>
      </w:pPr>
    </w:p>
    <w:p w14:paraId="0312E66D" w14:textId="071EA16B" w:rsidR="004E3C60" w:rsidRDefault="004E3C60" w:rsidP="004E3C60">
      <w:pPr>
        <w:spacing w:line="252" w:lineRule="auto"/>
        <w:jc w:val="right"/>
      </w:pPr>
      <w:r>
        <w:t>ъ</w:t>
      </w:r>
    </w:p>
    <w:p w14:paraId="4D53267E" w14:textId="77777777" w:rsidR="004E3C60" w:rsidRDefault="004E3C60" w:rsidP="004E3C60">
      <w:pPr>
        <w:rPr>
          <w:sz w:val="32"/>
          <w:u w:val="single"/>
        </w:rPr>
      </w:pPr>
    </w:p>
    <w:p w14:paraId="5E21CDD2" w14:textId="4F997610" w:rsidR="004E3C60" w:rsidRDefault="004E3C60" w:rsidP="004E3C60">
      <w:pPr>
        <w:rPr>
          <w:sz w:val="32"/>
        </w:rPr>
      </w:pPr>
      <w:r>
        <w:rPr>
          <w:sz w:val="32"/>
          <w:u w:val="single"/>
        </w:rPr>
        <w:t>Цель работы</w:t>
      </w:r>
      <w:r>
        <w:rPr>
          <w:sz w:val="32"/>
        </w:rPr>
        <w:t xml:space="preserve"> – изучение способов связи между программными модулями, команды обращения к подпрограмме и исследование порядка функционирования ЭВМ при выполнении комплекса взаимосвязанных программ.</w:t>
      </w:r>
    </w:p>
    <w:p w14:paraId="51E1E1E8" w14:textId="77777777" w:rsidR="004E3C60" w:rsidRDefault="004E3C60" w:rsidP="004E3C60">
      <w:pPr>
        <w:rPr>
          <w:sz w:val="32"/>
        </w:rPr>
      </w:pPr>
    </w:p>
    <w:p w14:paraId="61A45B58" w14:textId="77777777" w:rsidR="004E3C60" w:rsidRDefault="004E3C60" w:rsidP="004E3C60">
      <w:pPr>
        <w:pStyle w:val="1"/>
        <w:ind w:firstLine="720"/>
        <w:jc w:val="left"/>
      </w:pPr>
      <w:r>
        <w:t>1. Текст исходной программы</w:t>
      </w:r>
    </w:p>
    <w:p w14:paraId="7951258B" w14:textId="77777777" w:rsidR="004E3C60" w:rsidRDefault="004E3C60" w:rsidP="004E3C60">
      <w:pPr>
        <w:rPr>
          <w:sz w:val="32"/>
        </w:rPr>
      </w:pPr>
    </w:p>
    <w:tbl>
      <w:tblPr>
        <w:tblW w:w="10490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410"/>
        <w:gridCol w:w="4536"/>
      </w:tblGrid>
      <w:tr w:rsidR="004E3C60" w14:paraId="3B425EBD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38E3" w14:textId="77777777" w:rsidR="004E3C60" w:rsidRDefault="004E3C60">
            <w:pPr>
              <w:pStyle w:val="1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2BD0" w14:textId="77777777" w:rsidR="004E3C60" w:rsidRDefault="004E3C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Код команды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B21C" w14:textId="77777777" w:rsidR="004E3C60" w:rsidRDefault="004E3C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Мнемоника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DD6D" w14:textId="77777777" w:rsidR="004E3C60" w:rsidRDefault="004E3C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4E3C60" w14:paraId="3200E391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3EB7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EC51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A064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E250" w14:textId="77777777" w:rsidR="004E3C60" w:rsidRDefault="004E3C60">
            <w:pPr>
              <w:jc w:val="center"/>
              <w:rPr>
                <w:sz w:val="24"/>
              </w:rPr>
            </w:pPr>
          </w:p>
        </w:tc>
      </w:tr>
      <w:tr w:rsidR="004E3C60" w14:paraId="660C1983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69C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9CB5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A406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2C9B" w14:textId="77777777" w:rsidR="004E3C60" w:rsidRDefault="004E3C60">
            <w:pPr>
              <w:jc w:val="center"/>
              <w:rPr>
                <w:sz w:val="24"/>
              </w:rPr>
            </w:pPr>
          </w:p>
        </w:tc>
      </w:tr>
      <w:tr w:rsidR="004E3C60" w14:paraId="08B52F38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A34F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FD0A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65D6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B0AA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Адрес первого элемента</w:t>
            </w:r>
          </w:p>
        </w:tc>
      </w:tr>
      <w:tr w:rsidR="004E3C60" w14:paraId="6926CF19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396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12B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DE71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393E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4F906560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D3A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011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7FE8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DC19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5C032BD2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F9D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0233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ED7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991A" w14:textId="77777777" w:rsidR="004E3C60" w:rsidRDefault="004E3C60">
            <w:pPr>
              <w:jc w:val="center"/>
              <w:rPr>
                <w:sz w:val="24"/>
              </w:rPr>
            </w:pPr>
          </w:p>
        </w:tc>
      </w:tr>
      <w:tr w:rsidR="004E3C60" w14:paraId="1AF74353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0C08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423C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BB89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3D81" w14:textId="77777777" w:rsidR="004E3C60" w:rsidRDefault="004E3C60">
            <w:pPr>
              <w:jc w:val="center"/>
              <w:rPr>
                <w:sz w:val="24"/>
              </w:rPr>
            </w:pPr>
          </w:p>
        </w:tc>
      </w:tr>
      <w:tr w:rsidR="004E3C60" w14:paraId="5C714018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893E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CAF1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FFFD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5AF6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8049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Отрицательное кол-ва элементов</w:t>
            </w:r>
          </w:p>
        </w:tc>
      </w:tr>
      <w:tr w:rsidR="004E3C60" w14:paraId="4CA78E25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AECF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3016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A39D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[0]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C641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1-й элемент</w:t>
            </w:r>
          </w:p>
        </w:tc>
      </w:tr>
      <w:tr w:rsidR="004E3C60" w14:paraId="51A210EE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5CF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F446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CE64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[1]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8534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2-й элемент</w:t>
            </w:r>
          </w:p>
        </w:tc>
      </w:tr>
      <w:tr w:rsidR="004E3C60" w14:paraId="09DCA651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49A9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B202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D9DB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[2]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8C4F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3-й элемент</w:t>
            </w:r>
          </w:p>
        </w:tc>
      </w:tr>
      <w:tr w:rsidR="004E3C60" w14:paraId="3222FBE1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2F64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F17C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FA16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REZ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083E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Ячейка для хранения результата</w:t>
            </w:r>
          </w:p>
        </w:tc>
      </w:tr>
      <w:tr w:rsidR="004E3C60" w14:paraId="54A9ABFB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B9E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EAF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34C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D37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(A)</w:t>
            </w:r>
            <w:r>
              <w:rPr>
                <w:position w:val="-6"/>
                <w:sz w:val="24"/>
                <w:lang w:val="en-US"/>
              </w:rPr>
              <w:object w:dxaOrig="300" w:dyaOrig="225" w14:anchorId="39744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5" o:title=""/>
                </v:shape>
                <o:OLEObject Type="Embed" ProgID="Equation.3" ShapeID="_x0000_i1025" DrawAspect="Content" ObjectID="_1702153346" r:id="rId6"/>
              </w:object>
            </w:r>
            <w:r>
              <w:rPr>
                <w:sz w:val="24"/>
                <w:lang w:val="en-US"/>
              </w:rPr>
              <w:t>0</w:t>
            </w:r>
          </w:p>
        </w:tc>
      </w:tr>
      <w:tr w:rsidR="004E3C60" w14:paraId="6DB9960C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A7C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773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CDA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(00C)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19C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(012)+(A)</w:t>
            </w:r>
            <w:r>
              <w:rPr>
                <w:position w:val="-6"/>
                <w:sz w:val="24"/>
                <w:lang w:val="en-US"/>
              </w:rPr>
              <w:object w:dxaOrig="300" w:dyaOrig="225" w14:anchorId="3C23E812">
                <v:shape id="_x0000_i1026" type="#_x0000_t75" style="width:15pt;height:11.25pt" o:ole="">
                  <v:imagedata r:id="rId7" o:title=""/>
                </v:shape>
                <o:OLEObject Type="Embed" ProgID="Equation.3" ShapeID="_x0000_i1026" DrawAspect="Content" ObjectID="_1702153347" r:id="rId8"/>
              </w:object>
            </w:r>
            <w:r>
              <w:rPr>
                <w:sz w:val="24"/>
                <w:lang w:val="en-US"/>
              </w:rPr>
              <w:t>(A); (00C)+1</w:t>
            </w:r>
            <w:r>
              <w:rPr>
                <w:position w:val="-6"/>
                <w:sz w:val="24"/>
                <w:lang w:val="en-US"/>
              </w:rPr>
              <w:object w:dxaOrig="300" w:dyaOrig="225" w14:anchorId="488ACA0A">
                <v:shape id="_x0000_i1027" type="#_x0000_t75" style="width:15pt;height:11.25pt" o:ole="">
                  <v:imagedata r:id="rId7" o:title=""/>
                </v:shape>
                <o:OLEObject Type="Embed" ProgID="Equation.3" ShapeID="_x0000_i1027" DrawAspect="Content" ObjectID="_1702153348" r:id="rId9"/>
              </w:object>
            </w:r>
            <w:r>
              <w:rPr>
                <w:sz w:val="24"/>
                <w:lang w:val="en-US"/>
              </w:rPr>
              <w:t>(00C)</w:t>
            </w:r>
          </w:p>
        </w:tc>
      </w:tr>
      <w:tr w:rsidR="004E3C60" w:rsidRPr="004E3C60" w14:paraId="28E0C28F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316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738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4C8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BEQ (01A)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562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(A) = 0 then (01A)</w:t>
            </w:r>
            <w:r>
              <w:rPr>
                <w:position w:val="-6"/>
                <w:sz w:val="24"/>
                <w:lang w:val="en-US"/>
              </w:rPr>
              <w:object w:dxaOrig="300" w:dyaOrig="225" w14:anchorId="0F75B0C3">
                <v:shape id="_x0000_i1028" type="#_x0000_t75" style="width:15pt;height:11.25pt" o:ole="">
                  <v:imagedata r:id="rId7" o:title=""/>
                </v:shape>
                <o:OLEObject Type="Embed" ProgID="Equation.3" ShapeID="_x0000_i1028" DrawAspect="Content" ObjectID="_1702153349" r:id="rId10"/>
              </w:object>
            </w:r>
            <w:r>
              <w:rPr>
                <w:sz w:val="24"/>
                <w:lang w:val="en-US"/>
              </w:rPr>
              <w:t>(CK)</w:t>
            </w:r>
          </w:p>
        </w:tc>
      </w:tr>
      <w:tr w:rsidR="004E3C60" w14:paraId="7EC505F3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F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C93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D56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 (01B)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113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(01B)</w:t>
            </w:r>
            <w:r>
              <w:rPr>
                <w:position w:val="-6"/>
                <w:sz w:val="24"/>
                <w:lang w:val="en-US"/>
              </w:rPr>
              <w:object w:dxaOrig="300" w:dyaOrig="225" w14:anchorId="310AD520">
                <v:shape id="_x0000_i1029" type="#_x0000_t75" style="width:15pt;height:11.25pt" o:ole="">
                  <v:imagedata r:id="rId7" o:title=""/>
                </v:shape>
                <o:OLEObject Type="Embed" ProgID="Equation.3" ShapeID="_x0000_i1029" DrawAspect="Content" ObjectID="_1702153350" r:id="rId11"/>
              </w:object>
            </w:r>
            <w:r>
              <w:rPr>
                <w:sz w:val="24"/>
                <w:lang w:val="en-US"/>
              </w:rPr>
              <w:t>(CK)</w:t>
            </w:r>
          </w:p>
        </w:tc>
      </w:tr>
      <w:tr w:rsidR="004E3C60" w14:paraId="6D69ED1E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A7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959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A97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JSR (045)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8F7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(CK)</w:t>
            </w:r>
            <w:r>
              <w:rPr>
                <w:position w:val="-6"/>
                <w:sz w:val="24"/>
                <w:lang w:val="en-US"/>
              </w:rPr>
              <w:object w:dxaOrig="300" w:dyaOrig="225" w14:anchorId="079EED84">
                <v:shape id="_x0000_i1030" type="#_x0000_t75" style="width:15pt;height:11.25pt" o:ole="">
                  <v:imagedata r:id="rId7" o:title=""/>
                </v:shape>
                <o:OLEObject Type="Embed" ProgID="Equation.3" ShapeID="_x0000_i1030" DrawAspect="Content" ObjectID="_1702153351" r:id="rId12"/>
              </w:object>
            </w:r>
            <w:r>
              <w:rPr>
                <w:sz w:val="24"/>
                <w:lang w:val="en-US"/>
              </w:rPr>
              <w:t>(045); (045)+1</w:t>
            </w:r>
            <w:r>
              <w:rPr>
                <w:position w:val="-6"/>
                <w:sz w:val="24"/>
                <w:lang w:val="en-US"/>
              </w:rPr>
              <w:object w:dxaOrig="300" w:dyaOrig="225" w14:anchorId="770A9FF7">
                <v:shape id="_x0000_i1031" type="#_x0000_t75" style="width:15pt;height:11.25pt" o:ole="">
                  <v:imagedata r:id="rId7" o:title=""/>
                </v:shape>
                <o:OLEObject Type="Embed" ProgID="Equation.3" ShapeID="_x0000_i1031" DrawAspect="Content" ObjectID="_1702153352" r:id="rId13"/>
              </w:object>
            </w:r>
            <w:r>
              <w:rPr>
                <w:sz w:val="24"/>
                <w:lang w:val="en-US"/>
              </w:rPr>
              <w:t>(CK)</w:t>
            </w:r>
          </w:p>
        </w:tc>
      </w:tr>
      <w:tr w:rsidR="004E3C60" w14:paraId="54B27224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68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292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BC2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ISZ (011)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934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(011)+1</w:t>
            </w:r>
            <w:r>
              <w:rPr>
                <w:position w:val="-6"/>
                <w:sz w:val="24"/>
                <w:lang w:val="en-US"/>
              </w:rPr>
              <w:object w:dxaOrig="300" w:dyaOrig="225" w14:anchorId="6DA7BDB7">
                <v:shape id="_x0000_i1032" type="#_x0000_t75" style="width:15pt;height:11.25pt" o:ole="">
                  <v:imagedata r:id="rId7" o:title=""/>
                </v:shape>
                <o:OLEObject Type="Embed" ProgID="Equation.3" ShapeID="_x0000_i1032" DrawAspect="Content" ObjectID="_1702153353" r:id="rId14"/>
              </w:object>
            </w:r>
            <w:r>
              <w:rPr>
                <w:sz w:val="24"/>
                <w:lang w:val="en-US"/>
              </w:rPr>
              <w:t>(011);</w:t>
            </w:r>
          </w:p>
          <w:p w14:paraId="38F61C8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(011)</w:t>
            </w:r>
            <w:r>
              <w:rPr>
                <w:position w:val="-4"/>
                <w:sz w:val="24"/>
                <w:lang w:val="en-US"/>
              </w:rPr>
              <w:object w:dxaOrig="195" w:dyaOrig="240" w14:anchorId="57260067">
                <v:shape id="_x0000_i1033" type="#_x0000_t75" style="width:9.75pt;height:12pt" o:ole="">
                  <v:imagedata r:id="rId15" o:title=""/>
                </v:shape>
                <o:OLEObject Type="Embed" ProgID="Equation.3" ShapeID="_x0000_i1033" DrawAspect="Content" ObjectID="_1702153354" r:id="rId16"/>
              </w:object>
            </w:r>
            <w:r>
              <w:rPr>
                <w:sz w:val="24"/>
                <w:lang w:val="en-US"/>
              </w:rPr>
              <w:t>0 then (CK)+1</w:t>
            </w:r>
            <w:r>
              <w:rPr>
                <w:position w:val="-6"/>
                <w:sz w:val="24"/>
                <w:lang w:val="en-US"/>
              </w:rPr>
              <w:object w:dxaOrig="300" w:dyaOrig="225" w14:anchorId="67EA510C">
                <v:shape id="_x0000_i1034" type="#_x0000_t75" style="width:15pt;height:11.25pt" o:ole="">
                  <v:imagedata r:id="rId7" o:title=""/>
                </v:shape>
                <o:OLEObject Type="Embed" ProgID="Equation.3" ShapeID="_x0000_i1034" DrawAspect="Content" ObjectID="_1702153355" r:id="rId17"/>
              </w:object>
            </w:r>
            <w:r>
              <w:rPr>
                <w:sz w:val="24"/>
                <w:lang w:val="en-US"/>
              </w:rPr>
              <w:t>(CK)</w:t>
            </w:r>
          </w:p>
        </w:tc>
      </w:tr>
      <w:tr w:rsidR="004E3C60" w14:paraId="18217ED1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A0E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7EE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6A1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 (016)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9AA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(016)</w:t>
            </w:r>
            <w:r>
              <w:rPr>
                <w:position w:val="-6"/>
                <w:sz w:val="24"/>
                <w:lang w:val="en-US"/>
              </w:rPr>
              <w:object w:dxaOrig="300" w:dyaOrig="225" w14:anchorId="23342D33">
                <v:shape id="_x0000_i1035" type="#_x0000_t75" style="width:15pt;height:11.25pt" o:ole="">
                  <v:imagedata r:id="rId7" o:title=""/>
                </v:shape>
                <o:OLEObject Type="Embed" ProgID="Equation.3" ShapeID="_x0000_i1035" DrawAspect="Content" ObjectID="_1702153356" r:id="rId18"/>
              </w:object>
            </w:r>
            <w:r>
              <w:rPr>
                <w:sz w:val="24"/>
                <w:lang w:val="en-US"/>
              </w:rPr>
              <w:t>(CK)</w:t>
            </w:r>
          </w:p>
        </w:tc>
      </w:tr>
      <w:tr w:rsidR="004E3C60" w14:paraId="3B6D6103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75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C71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F5A5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HLT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C1AA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Завершение программы</w:t>
            </w:r>
          </w:p>
        </w:tc>
      </w:tr>
      <w:tr w:rsidR="004E3C60" w14:paraId="3C8B9C00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8A27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E0BF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CC7D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ADBB" w14:textId="77777777" w:rsidR="004E3C60" w:rsidRDefault="004E3C60">
            <w:pPr>
              <w:jc w:val="center"/>
              <w:rPr>
                <w:sz w:val="24"/>
              </w:rPr>
            </w:pPr>
          </w:p>
        </w:tc>
      </w:tr>
      <w:tr w:rsidR="004E3C60" w14:paraId="3E1B3E7C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8744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0F52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B1E7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C116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Ячейка для хранения адреса вызываемого после завершения подпрограммы</w:t>
            </w:r>
          </w:p>
        </w:tc>
      </w:tr>
      <w:tr w:rsidR="004E3C60" w14:paraId="7C48179E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FE8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497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C60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C63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(A)</w:t>
            </w:r>
            <w:r>
              <w:rPr>
                <w:position w:val="-6"/>
                <w:sz w:val="24"/>
                <w:lang w:val="en-US"/>
              </w:rPr>
              <w:object w:dxaOrig="300" w:dyaOrig="225" w14:anchorId="23B6D053">
                <v:shape id="_x0000_i1036" type="#_x0000_t75" style="width:15pt;height:11.25pt" o:ole="">
                  <v:imagedata r:id="rId7" o:title=""/>
                </v:shape>
                <o:OLEObject Type="Embed" ProgID="Equation.3" ShapeID="_x0000_i1036" DrawAspect="Content" ObjectID="_1702153357" r:id="rId19"/>
              </w:object>
            </w:r>
            <w:r>
              <w:rPr>
                <w:sz w:val="24"/>
                <w:lang w:val="en-US"/>
              </w:rPr>
              <w:t>0</w:t>
            </w:r>
          </w:p>
        </w:tc>
      </w:tr>
      <w:tr w:rsidR="004E3C60" w14:paraId="37AA7316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161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366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40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64D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(A)+1</w:t>
            </w:r>
            <w:r>
              <w:rPr>
                <w:position w:val="-6"/>
                <w:sz w:val="24"/>
                <w:lang w:val="en-US"/>
              </w:rPr>
              <w:object w:dxaOrig="300" w:dyaOrig="225" w14:anchorId="3762CEFA">
                <v:shape id="_x0000_i1037" type="#_x0000_t75" style="width:15pt;height:11.25pt" o:ole="">
                  <v:imagedata r:id="rId7" o:title=""/>
                </v:shape>
                <o:OLEObject Type="Embed" ProgID="Equation.3" ShapeID="_x0000_i1037" DrawAspect="Content" ObjectID="_1702153358" r:id="rId20"/>
              </w:object>
            </w:r>
            <w:r>
              <w:rPr>
                <w:sz w:val="24"/>
                <w:lang w:val="en-US"/>
              </w:rPr>
              <w:t>(A)</w:t>
            </w:r>
          </w:p>
        </w:tc>
      </w:tr>
      <w:tr w:rsidR="004E3C60" w14:paraId="6A04AD58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F62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E90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B8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(015)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1CE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(015)+(A)</w:t>
            </w:r>
            <w:r>
              <w:rPr>
                <w:position w:val="-6"/>
                <w:sz w:val="24"/>
                <w:lang w:val="en-US"/>
              </w:rPr>
              <w:object w:dxaOrig="300" w:dyaOrig="225" w14:anchorId="64AB29F4">
                <v:shape id="_x0000_i1038" type="#_x0000_t75" style="width:15pt;height:11.25pt" o:ole="">
                  <v:imagedata r:id="rId7" o:title=""/>
                </v:shape>
                <o:OLEObject Type="Embed" ProgID="Equation.3" ShapeID="_x0000_i1038" DrawAspect="Content" ObjectID="_1702153359" r:id="rId21"/>
              </w:object>
            </w:r>
            <w:r>
              <w:rPr>
                <w:sz w:val="24"/>
                <w:lang w:val="en-US"/>
              </w:rPr>
              <w:t>(A)</w:t>
            </w:r>
          </w:p>
        </w:tc>
      </w:tr>
      <w:tr w:rsidR="004E3C60" w14:paraId="2EE77BA2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0A9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4C3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185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(015)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BD4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(A) </w:t>
            </w:r>
            <w:r>
              <w:rPr>
                <w:position w:val="-6"/>
                <w:sz w:val="24"/>
                <w:lang w:val="en-US"/>
              </w:rPr>
              <w:object w:dxaOrig="300" w:dyaOrig="225" w14:anchorId="15756D61">
                <v:shape id="_x0000_i1039" type="#_x0000_t75" style="width:15pt;height:11.25pt" o:ole="">
                  <v:imagedata r:id="rId7" o:title=""/>
                </v:shape>
                <o:OLEObject Type="Embed" ProgID="Equation.3" ShapeID="_x0000_i1039" DrawAspect="Content" ObjectID="_1702153360" r:id="rId22"/>
              </w:object>
            </w:r>
            <w:r>
              <w:rPr>
                <w:sz w:val="24"/>
                <w:lang w:val="en-US"/>
              </w:rPr>
              <w:t>(015)</w:t>
            </w:r>
          </w:p>
        </w:tc>
      </w:tr>
      <w:tr w:rsidR="004E3C60" w14:paraId="4495A826" w14:textId="77777777" w:rsidTr="004E3C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B9F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F079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845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578F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BR</w:t>
            </w:r>
            <w:r>
              <w:rPr>
                <w:sz w:val="24"/>
              </w:rPr>
              <w:t xml:space="preserve"> (045)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C2DF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Возврат в вызываемую программу</w:t>
            </w:r>
          </w:p>
        </w:tc>
      </w:tr>
    </w:tbl>
    <w:p w14:paraId="3C608A0E" w14:textId="77777777" w:rsidR="004E3C60" w:rsidRDefault="004E3C60" w:rsidP="004E3C60">
      <w:pPr>
        <w:jc w:val="center"/>
        <w:rPr>
          <w:sz w:val="32"/>
        </w:rPr>
      </w:pPr>
    </w:p>
    <w:p w14:paraId="5E9D032A" w14:textId="77777777" w:rsidR="004E3C60" w:rsidRDefault="004E3C60" w:rsidP="004E3C60">
      <w:pPr>
        <w:ind w:firstLine="720"/>
        <w:rPr>
          <w:sz w:val="32"/>
        </w:rPr>
      </w:pPr>
    </w:p>
    <w:p w14:paraId="488F586B" w14:textId="77777777" w:rsidR="004E3C60" w:rsidRDefault="004E3C60" w:rsidP="004E3C60">
      <w:pPr>
        <w:ind w:firstLine="720"/>
        <w:rPr>
          <w:sz w:val="32"/>
        </w:rPr>
      </w:pPr>
    </w:p>
    <w:p w14:paraId="3E3FEBDE" w14:textId="77777777" w:rsidR="004E3C60" w:rsidRDefault="004E3C60" w:rsidP="004E3C60">
      <w:pPr>
        <w:ind w:firstLine="720"/>
        <w:rPr>
          <w:sz w:val="32"/>
        </w:rPr>
      </w:pPr>
    </w:p>
    <w:p w14:paraId="6A60BC0F" w14:textId="77777777" w:rsidR="004E3C60" w:rsidRDefault="004E3C60" w:rsidP="004E3C60">
      <w:pPr>
        <w:rPr>
          <w:sz w:val="32"/>
        </w:rPr>
      </w:pPr>
    </w:p>
    <w:p w14:paraId="0518186A" w14:textId="261E1036" w:rsidR="004E3C60" w:rsidRDefault="004E3C60" w:rsidP="004E3C60">
      <w:pPr>
        <w:rPr>
          <w:sz w:val="32"/>
        </w:rPr>
      </w:pPr>
      <w:r>
        <w:rPr>
          <w:sz w:val="32"/>
        </w:rPr>
        <w:t>2. Таблица трассировки</w:t>
      </w:r>
    </w:p>
    <w:p w14:paraId="086D5FE5" w14:textId="77777777" w:rsidR="004E3C60" w:rsidRDefault="004E3C60" w:rsidP="004E3C60">
      <w:pPr>
        <w:jc w:val="center"/>
        <w:rPr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927"/>
        <w:gridCol w:w="740"/>
        <w:gridCol w:w="741"/>
        <w:gridCol w:w="740"/>
        <w:gridCol w:w="864"/>
        <w:gridCol w:w="865"/>
        <w:gridCol w:w="496"/>
        <w:gridCol w:w="1420"/>
        <w:gridCol w:w="1420"/>
      </w:tblGrid>
      <w:tr w:rsidR="004E3C60" w14:paraId="0A27CAC6" w14:textId="77777777" w:rsidTr="004E3C60">
        <w:trPr>
          <w:trHeight w:val="791"/>
        </w:trPr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8F4F" w14:textId="77777777" w:rsidR="004E3C60" w:rsidRDefault="004E3C60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Выполняемая</w:t>
            </w:r>
          </w:p>
          <w:p w14:paraId="34FAAF9A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команда</w:t>
            </w:r>
          </w:p>
        </w:tc>
        <w:tc>
          <w:tcPr>
            <w:tcW w:w="4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81FD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Содержимое регистров процессора</w:t>
            </w:r>
          </w:p>
          <w:p w14:paraId="099A6EA0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После выполнения команды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ADF2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4E3C60" w14:paraId="774B8B01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C7B3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F997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EE59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СК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93AB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B799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РК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566D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РД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7861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E07A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8DD9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9C65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Новый код</w:t>
            </w:r>
          </w:p>
        </w:tc>
      </w:tr>
      <w:tr w:rsidR="004E3C60" w14:paraId="6993B3F0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E09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4EBD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  <w:lang w:val="en-US"/>
              </w:rPr>
              <w:t>F</w:t>
            </w:r>
            <w:r>
              <w:rPr>
                <w:sz w:val="24"/>
              </w:rPr>
              <w:t>200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565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265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1DA" w14:textId="77777777" w:rsidR="004E3C60" w:rsidRDefault="004E3C6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</w:rPr>
              <w:t>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208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3EB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25D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834B" w14:textId="77777777" w:rsidR="004E3C60" w:rsidRDefault="004E3C60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88D8" w14:textId="77777777" w:rsidR="004E3C60" w:rsidRDefault="004E3C60">
            <w:pPr>
              <w:jc w:val="center"/>
              <w:rPr>
                <w:sz w:val="24"/>
              </w:rPr>
            </w:pPr>
          </w:p>
        </w:tc>
      </w:tr>
      <w:tr w:rsidR="004E3C60" w14:paraId="7377650B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E67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1D4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480C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2A4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2E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DBB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684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18A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BD5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9F2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62C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0013</w:t>
            </w:r>
          </w:p>
        </w:tc>
      </w:tr>
      <w:tr w:rsidR="004E3C60" w14:paraId="7EAE609E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5C8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282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C8E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01A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D9C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5FF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605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CD0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879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78BB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85B5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717F85DB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94D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01A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F21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8C2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CA4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01A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F28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7AE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F98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1CD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10F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D27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</w:tr>
      <w:tr w:rsidR="004E3C60" w14:paraId="07065F07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263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9EA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B5D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01C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14A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281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349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FFFE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A75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E6E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8A9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09C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FFFE</w:t>
            </w:r>
          </w:p>
        </w:tc>
      </w:tr>
      <w:tr w:rsidR="004E3C60" w14:paraId="6E3A2A97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333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01C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3C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95D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57E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01C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85E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876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432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B10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BB3A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7DCE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436B1196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CC2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EFC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33F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EEB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983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0BE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F85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7C5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37A5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9753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1B74C4A8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777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FC9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F800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03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8F3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DF5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F800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FD3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332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CD1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8DA1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26E4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1CE5009C" w14:textId="77777777" w:rsidTr="004E3C60">
        <w:trPr>
          <w:cantSplit/>
          <w:trHeight w:val="27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33F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DA9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5B0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C74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B1C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2E1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E9D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ADC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5D45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FE7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28BFBB89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234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6D5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FAA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04A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994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FC4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4F4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7F2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00F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D37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135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</w:tr>
      <w:tr w:rsidR="004E3C60" w14:paraId="6CAA229D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42D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04A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A2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E77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096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04A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F60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C845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788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C845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DB4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7BB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EA4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1987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519C43B7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151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2A00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1937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3D4E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A982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C7B4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1850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7953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2AD7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2ABC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3D1EB1B0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B70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81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+F200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7CD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B39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B61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C71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317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C0B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99C0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24DB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52C37AF4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756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6FF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480C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537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A68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A6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A6D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0E0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0707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5F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716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BDB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0014</w:t>
            </w:r>
          </w:p>
        </w:tc>
      </w:tr>
      <w:tr w:rsidR="004E3C60" w14:paraId="7BCC22C2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D74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9E0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6D4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2A9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DA3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576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178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0707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6B0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5145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C0D3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2678231B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70F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F98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C01B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EB4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26B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BE8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13B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C01B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2E3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0707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CCD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3EA0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BA7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25F1AC42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89B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1EB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872E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B78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23D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C38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FFFF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0D1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0707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2F4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DE6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FC3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FFFF</w:t>
            </w:r>
          </w:p>
        </w:tc>
      </w:tr>
      <w:tr w:rsidR="004E3C60" w14:paraId="6788F548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2C4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01C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900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60C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EFF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01C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539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894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0BB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0707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377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8A7C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6307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117DBEBD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C12C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6BAF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E2FA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78D3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EE9F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3DE8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8F39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6269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34C8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9FF1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79F7AC4D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188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B70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+F200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2B5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81B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1C3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E4D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EB0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BDD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C252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8128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4F1DD81F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FED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0AC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480C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F5C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387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527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F35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A62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F39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F3D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6A1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0015</w:t>
            </w:r>
          </w:p>
        </w:tc>
      </w:tr>
      <w:tr w:rsidR="004E3C60" w14:paraId="51C40CD3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04A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BAB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A08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01A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13C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C6B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1E2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B01A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25B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BB9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952F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09E3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69D38C71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DFC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01A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C3E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DF4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20A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01A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844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AC8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7FE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7D2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432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81F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</w:tr>
      <w:tr w:rsidR="004E3C60" w14:paraId="6DA32596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BA7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6B4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88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01D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8E3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C6E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18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3DB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1FC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DDE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9AD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</w:tr>
      <w:tr w:rsidR="004E3C60" w14:paraId="6FD1E741" w14:textId="77777777" w:rsidTr="004E3C60">
        <w:trPr>
          <w:cantSplit/>
          <w:trHeight w:val="27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D28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01D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08D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F000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EA3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01E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0BD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01D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FD3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F000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E79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F000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BBA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3B0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4039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A0A6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2969ECB3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987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87D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19A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ED5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221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984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F5E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0478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44DC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A0E2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609F1937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4666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99D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F800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837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9AA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4034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F800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99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5EE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90F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D0A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EE63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3FC156D3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373C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3F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468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B7E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546F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FF6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5E3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8CF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EA65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ED4D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  <w:tr w:rsidR="004E3C60" w14:paraId="6CBF9D6E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ACD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65A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550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04A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1C2B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93C9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AA7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D13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2DA0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3162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69C5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</w:tr>
      <w:tr w:rsidR="004E3C60" w14:paraId="1F19C66D" w14:textId="77777777" w:rsidTr="004E3C60">
        <w:trPr>
          <w:cantSplit/>
          <w:trHeight w:val="25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704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04A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7203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B55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01B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3CD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04A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340A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C845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29F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C845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BE41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9A4E" w14:textId="77777777" w:rsidR="004E3C60" w:rsidRDefault="004E3C6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823E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718B" w14:textId="77777777" w:rsidR="004E3C60" w:rsidRDefault="004E3C60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3ADE10C6" w14:textId="77777777" w:rsidR="004E3C60" w:rsidRDefault="004E3C60" w:rsidP="004E3C60">
      <w:pPr>
        <w:jc w:val="center"/>
        <w:rPr>
          <w:sz w:val="32"/>
          <w:lang w:val="en-US"/>
        </w:rPr>
      </w:pPr>
    </w:p>
    <w:p w14:paraId="74365936" w14:textId="77777777" w:rsidR="004E3C60" w:rsidRDefault="004E3C60" w:rsidP="004E3C60">
      <w:pPr>
        <w:ind w:firstLine="720"/>
        <w:rPr>
          <w:sz w:val="32"/>
        </w:rPr>
      </w:pPr>
      <w:r>
        <w:rPr>
          <w:sz w:val="32"/>
        </w:rPr>
        <w:t xml:space="preserve">3. Описание программы:  </w:t>
      </w:r>
    </w:p>
    <w:p w14:paraId="6409724A" w14:textId="77777777" w:rsidR="004E3C60" w:rsidRDefault="004E3C60" w:rsidP="004E3C60">
      <w:pPr>
        <w:numPr>
          <w:ilvl w:val="0"/>
          <w:numId w:val="1"/>
        </w:numPr>
        <w:ind w:left="0" w:firstLine="357"/>
        <w:rPr>
          <w:sz w:val="32"/>
        </w:rPr>
      </w:pPr>
      <w:r>
        <w:rPr>
          <w:sz w:val="32"/>
        </w:rPr>
        <w:t>Программа предназначена для подсчета количества элементов равных 0;</w:t>
      </w:r>
    </w:p>
    <w:p w14:paraId="59725C85" w14:textId="77777777" w:rsidR="004E3C60" w:rsidRDefault="004E3C60" w:rsidP="004E3C60">
      <w:pPr>
        <w:numPr>
          <w:ilvl w:val="0"/>
          <w:numId w:val="1"/>
        </w:numPr>
        <w:ind w:left="0" w:firstLine="357"/>
        <w:rPr>
          <w:sz w:val="32"/>
        </w:rPr>
      </w:pPr>
      <w:r>
        <w:rPr>
          <w:position w:val="-10"/>
          <w:sz w:val="32"/>
        </w:rPr>
        <w:object w:dxaOrig="2040" w:dyaOrig="360" w14:anchorId="54F1DFC1">
          <v:shape id="_x0000_i1040" type="#_x0000_t75" style="width:102pt;height:18pt" o:ole="">
            <v:imagedata r:id="rId23" o:title=""/>
          </v:shape>
          <o:OLEObject Type="Embed" ProgID="Equation.3" ShapeID="_x0000_i1040" DrawAspect="Content" ObjectID="_1702153361" r:id="rId24"/>
        </w:object>
      </w:r>
      <w:r>
        <w:rPr>
          <w:sz w:val="32"/>
        </w:rPr>
        <w:t xml:space="preserve"> ;</w:t>
      </w:r>
    </w:p>
    <w:p w14:paraId="135439C7" w14:textId="77777777" w:rsidR="004E3C60" w:rsidRDefault="004E3C60" w:rsidP="004E3C60">
      <w:pPr>
        <w:numPr>
          <w:ilvl w:val="0"/>
          <w:numId w:val="1"/>
        </w:numPr>
        <w:ind w:left="0" w:firstLine="357"/>
        <w:rPr>
          <w:sz w:val="32"/>
        </w:rPr>
      </w:pPr>
      <w:r>
        <w:rPr>
          <w:sz w:val="32"/>
        </w:rPr>
        <w:t>вся программа располагается в памяти ЭВМ по адресам: 00</w:t>
      </w:r>
      <w:r>
        <w:rPr>
          <w:sz w:val="32"/>
          <w:lang w:val="en-US"/>
        </w:rPr>
        <w:t>C</w:t>
      </w:r>
      <w:r>
        <w:rPr>
          <w:sz w:val="32"/>
        </w:rPr>
        <w:t>,011-01</w:t>
      </w:r>
      <w:r>
        <w:rPr>
          <w:sz w:val="32"/>
          <w:lang w:val="en-US"/>
        </w:rPr>
        <w:t>D</w:t>
      </w:r>
      <w:r>
        <w:rPr>
          <w:sz w:val="32"/>
        </w:rPr>
        <w:t>,045-04</w:t>
      </w:r>
      <w:r>
        <w:rPr>
          <w:sz w:val="32"/>
          <w:lang w:val="en-US"/>
        </w:rPr>
        <w:t>A</w:t>
      </w:r>
      <w:r>
        <w:rPr>
          <w:sz w:val="32"/>
        </w:rPr>
        <w:t xml:space="preserve">; исходные данные располагаются по адресам: </w:t>
      </w:r>
      <w:r>
        <w:rPr>
          <w:sz w:val="32"/>
          <w:lang w:val="en-US"/>
        </w:rPr>
        <w:t>A</w:t>
      </w:r>
      <w:r>
        <w:rPr>
          <w:sz w:val="32"/>
        </w:rPr>
        <w:t xml:space="preserve">[0]-012, </w:t>
      </w:r>
      <w:r>
        <w:rPr>
          <w:sz w:val="32"/>
          <w:lang w:val="en-US"/>
        </w:rPr>
        <w:t>A</w:t>
      </w:r>
      <w:r>
        <w:rPr>
          <w:sz w:val="32"/>
        </w:rPr>
        <w:t xml:space="preserve">[1]-013, </w:t>
      </w:r>
      <w:r>
        <w:rPr>
          <w:sz w:val="32"/>
          <w:lang w:val="en-US"/>
        </w:rPr>
        <w:t>A</w:t>
      </w:r>
      <w:r>
        <w:rPr>
          <w:sz w:val="32"/>
        </w:rPr>
        <w:t>[2]-014; адрес первой выполняемой команды программы –  016,</w:t>
      </w:r>
    </w:p>
    <w:p w14:paraId="21394A81" w14:textId="77777777" w:rsidR="004E3C60" w:rsidRDefault="004E3C60" w:rsidP="004E3C60">
      <w:pPr>
        <w:rPr>
          <w:sz w:val="32"/>
        </w:rPr>
      </w:pPr>
      <w:r>
        <w:rPr>
          <w:sz w:val="32"/>
        </w:rPr>
        <w:lastRenderedPageBreak/>
        <w:t>адрес последней выполняемой команды программы –  01</w:t>
      </w:r>
      <w:r>
        <w:rPr>
          <w:sz w:val="32"/>
          <w:lang w:val="en-US"/>
        </w:rPr>
        <w:t>D</w:t>
      </w:r>
      <w:r>
        <w:rPr>
          <w:sz w:val="32"/>
        </w:rPr>
        <w:t xml:space="preserve">   .</w:t>
      </w:r>
    </w:p>
    <w:p w14:paraId="75C6F368" w14:textId="77777777" w:rsidR="00B103A8" w:rsidRDefault="00B103A8"/>
    <w:sectPr w:rsidR="00B1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D78"/>
    <w:multiLevelType w:val="singleLevel"/>
    <w:tmpl w:val="F0F22918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68"/>
    <w:rsid w:val="002C6B0A"/>
    <w:rsid w:val="004E3C60"/>
    <w:rsid w:val="00735668"/>
    <w:rsid w:val="00B1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5B76"/>
  <w15:chartTrackingRefBased/>
  <w15:docId w15:val="{D604E666-C470-4829-8EFE-6434CF86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3C60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4E3C60"/>
    <w:pPr>
      <w:keepNext/>
      <w:jc w:val="center"/>
      <w:outlineLvl w:val="1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3C6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4E3C60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1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4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3</cp:revision>
  <dcterms:created xsi:type="dcterms:W3CDTF">2021-12-27T20:33:00Z</dcterms:created>
  <dcterms:modified xsi:type="dcterms:W3CDTF">2021-12-27T20:35:00Z</dcterms:modified>
</cp:coreProperties>
</file>