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强化学习数据是相关的时间序列数据，不满足独立同分布，一段时间内智能体采取的动作是连续性，有关联。面临延迟奖励 (Delayed Reward)，在强化学习里面，环境可能会告诉你这个行为是错误的，但是它并没有告诉你正确的行为是什么。而且更困难的是，它可能是在一两分钟过后告诉你错误，它再告诉你之前的行为到底行不行。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深度强化学习（Deep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model-based（有模型结构）：Agent 通过学习状态的转移来采取措施。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免模型学习是指不对环境进行建模，直接与真实环境进行交互来学习到最优策略。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蒙特卡罗与时序差分计算价值函数：</w:t>
      </w: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FC2F9"/>
    <w:multiLevelType w:val="singleLevel"/>
    <w:tmpl w:val="9C0FC2F9"/>
    <w:lvl w:ilvl="0" w:tentative="0">
      <w:start w:val="2"/>
      <w:numFmt w:val="decimal"/>
      <w:lvlText w:val="%1."/>
      <w:lvlJc w:val="left"/>
      <w:pPr>
        <w:tabs>
          <w:tab w:val="left" w:pos="312"/>
        </w:tabs>
      </w:pPr>
    </w:lvl>
  </w:abstractNum>
  <w:abstractNum w:abstractNumId="1">
    <w:nsid w:val="E2130EDF"/>
    <w:multiLevelType w:val="singleLevel"/>
    <w:tmpl w:val="E2130ED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1B474C"/>
    <w:rsid w:val="2AD5737D"/>
    <w:rsid w:val="2BDE5C4B"/>
    <w:rsid w:val="2E076B84"/>
    <w:rsid w:val="31F748E7"/>
    <w:rsid w:val="39A80659"/>
    <w:rsid w:val="402B75DA"/>
    <w:rsid w:val="44EC4FC0"/>
    <w:rsid w:val="4BB936DD"/>
    <w:rsid w:val="4BEA2154"/>
    <w:rsid w:val="525B2547"/>
    <w:rsid w:val="53FB40AE"/>
    <w:rsid w:val="5DEC5CE4"/>
    <w:rsid w:val="60407066"/>
    <w:rsid w:val="65C6614D"/>
    <w:rsid w:val="6B556078"/>
    <w:rsid w:val="6C7041BF"/>
    <w:rsid w:val="79DC212C"/>
    <w:rsid w:val="7C44267D"/>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2021-12-18T08:25:15Z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