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53422" w14:textId="77777777" w:rsidR="00277187" w:rsidRDefault="00141C1D">
      <w:pPr>
        <w:pStyle w:val="Ttulo"/>
        <w:jc w:val="center"/>
      </w:pPr>
      <w:r>
        <w:t>Atividade Pontuada - Aula 3</w:t>
      </w:r>
    </w:p>
    <w:p w14:paraId="3F6DC03D" w14:textId="77777777" w:rsidR="00277187" w:rsidRDefault="00141C1D">
      <w:pPr>
        <w:jc w:val="center"/>
      </w:pPr>
      <w:r>
        <w:rPr>
          <w:b/>
          <w:color w:val="C0007A"/>
          <w:sz w:val="22"/>
        </w:rPr>
        <w:t>Melhoria orientada da tela de cadastro</w:t>
      </w:r>
    </w:p>
    <w:p w14:paraId="7074AD5D" w14:textId="77777777" w:rsidR="00277187" w:rsidRDefault="00141C1D">
      <w:pPr>
        <w:pStyle w:val="Ttulo1"/>
        <w:spacing w:before="200" w:after="80"/>
      </w:pPr>
      <w:r>
        <w:t>Enunciado</w:t>
      </w:r>
    </w:p>
    <w:p w14:paraId="472BB462" w14:textId="77777777" w:rsidR="00277187" w:rsidRDefault="00141C1D">
      <w:r>
        <w:t xml:space="preserve">Em dupla, escolha uma das melhorias abaixo e implemente no projeto da Aula 3. A melhoria deve funcionar na interface gráfica, preservar a separação entre view e service e ser </w:t>
      </w:r>
      <w:r>
        <w:t>explicada oralmente à professora.</w:t>
      </w:r>
    </w:p>
    <w:tbl>
      <w:tblPr>
        <w:tblW w:w="0" w:type="auto"/>
        <w:jc w:val="center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998"/>
        <w:gridCol w:w="3608"/>
        <w:gridCol w:w="5690"/>
      </w:tblGrid>
      <w:tr w:rsidR="00277187" w14:paraId="104F9598" w14:textId="77777777">
        <w:trPr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72B3E725" w14:textId="77777777" w:rsidR="00277187" w:rsidRDefault="00141C1D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Opção</w:t>
            </w:r>
          </w:p>
        </w:tc>
        <w:tc>
          <w:tcPr>
            <w:tcW w:w="3744" w:type="dxa"/>
            <w:shd w:val="clear" w:color="auto" w:fill="1F4E79"/>
            <w:vAlign w:val="center"/>
          </w:tcPr>
          <w:p w14:paraId="7AB76495" w14:textId="77777777" w:rsidR="00277187" w:rsidRDefault="00141C1D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O que implementar</w:t>
            </w:r>
          </w:p>
        </w:tc>
        <w:tc>
          <w:tcPr>
            <w:tcW w:w="5904" w:type="dxa"/>
            <w:shd w:val="clear" w:color="auto" w:fill="1F4E79"/>
            <w:vAlign w:val="center"/>
          </w:tcPr>
          <w:p w14:paraId="689AA8EE" w14:textId="77777777" w:rsidR="00277187" w:rsidRDefault="00141C1D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Evidência esperada</w:t>
            </w:r>
          </w:p>
        </w:tc>
      </w:tr>
      <w:tr w:rsidR="00277187" w14:paraId="10C12652" w14:textId="77777777">
        <w:trPr>
          <w:jc w:val="center"/>
        </w:trPr>
        <w:tc>
          <w:tcPr>
            <w:tcW w:w="1008" w:type="dxa"/>
            <w:shd w:val="clear" w:color="auto" w:fill="F7F7F7"/>
            <w:vAlign w:val="center"/>
          </w:tcPr>
          <w:p w14:paraId="582AA79B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A</w:t>
            </w:r>
          </w:p>
        </w:tc>
        <w:tc>
          <w:tcPr>
            <w:tcW w:w="3744" w:type="dxa"/>
            <w:vAlign w:val="center"/>
          </w:tcPr>
          <w:p w14:paraId="776CD8C5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Contar alunos cadastrados</w:t>
            </w:r>
          </w:p>
        </w:tc>
        <w:tc>
          <w:tcPr>
            <w:tcW w:w="5904" w:type="dxa"/>
            <w:vAlign w:val="center"/>
          </w:tcPr>
          <w:p w14:paraId="25C4FA40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Botão mostra a quantidade atual de alunos na lista.</w:t>
            </w:r>
          </w:p>
        </w:tc>
      </w:tr>
      <w:tr w:rsidR="00277187" w14:paraId="353747C8" w14:textId="77777777">
        <w:trPr>
          <w:jc w:val="center"/>
        </w:trPr>
        <w:tc>
          <w:tcPr>
            <w:tcW w:w="1008" w:type="dxa"/>
            <w:shd w:val="clear" w:color="auto" w:fill="F7F7F7"/>
            <w:vAlign w:val="center"/>
          </w:tcPr>
          <w:p w14:paraId="5CE7CCB0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B</w:t>
            </w:r>
          </w:p>
        </w:tc>
        <w:tc>
          <w:tcPr>
            <w:tcW w:w="3744" w:type="dxa"/>
            <w:vAlign w:val="center"/>
          </w:tcPr>
          <w:p w14:paraId="43A45EEB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Buscar por curso</w:t>
            </w:r>
          </w:p>
        </w:tc>
        <w:tc>
          <w:tcPr>
            <w:tcW w:w="5904" w:type="dxa"/>
            <w:vAlign w:val="center"/>
          </w:tcPr>
          <w:p w14:paraId="13DA3531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Campo Curso é usado para listar alunos daquele curso.</w:t>
            </w:r>
          </w:p>
        </w:tc>
      </w:tr>
      <w:tr w:rsidR="00277187" w14:paraId="18D7AB87" w14:textId="77777777">
        <w:trPr>
          <w:jc w:val="center"/>
        </w:trPr>
        <w:tc>
          <w:tcPr>
            <w:tcW w:w="1008" w:type="dxa"/>
            <w:shd w:val="clear" w:color="auto" w:fill="F7F7F7"/>
            <w:vAlign w:val="center"/>
          </w:tcPr>
          <w:p w14:paraId="24C9993A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C</w:t>
            </w:r>
          </w:p>
        </w:tc>
        <w:tc>
          <w:tcPr>
            <w:tcW w:w="3744" w:type="dxa"/>
            <w:vAlign w:val="center"/>
          </w:tcPr>
          <w:p w14:paraId="65080A2E" w14:textId="77777777" w:rsidR="00277187" w:rsidRPr="00D94BE9" w:rsidRDefault="00141C1D">
            <w:pPr>
              <w:spacing w:after="0" w:line="252" w:lineRule="auto"/>
              <w:rPr>
                <w:highlight w:val="cyan"/>
              </w:rPr>
            </w:pPr>
            <w:r w:rsidRPr="00D94BE9">
              <w:rPr>
                <w:sz w:val="19"/>
                <w:highlight w:val="cyan"/>
              </w:rPr>
              <w:t xml:space="preserve">Validar </w:t>
            </w:r>
            <w:r w:rsidRPr="00D94BE9">
              <w:rPr>
                <w:sz w:val="19"/>
                <w:highlight w:val="cyan"/>
              </w:rPr>
              <w:t>semestre</w:t>
            </w:r>
          </w:p>
        </w:tc>
        <w:tc>
          <w:tcPr>
            <w:tcW w:w="5904" w:type="dxa"/>
            <w:vAlign w:val="center"/>
          </w:tcPr>
          <w:p w14:paraId="007B64D3" w14:textId="77777777" w:rsidR="00277187" w:rsidRPr="00D94BE9" w:rsidRDefault="00141C1D">
            <w:pPr>
              <w:spacing w:after="0" w:line="252" w:lineRule="auto"/>
              <w:rPr>
                <w:highlight w:val="cyan"/>
              </w:rPr>
            </w:pPr>
            <w:r w:rsidRPr="00D94BE9">
              <w:rPr>
                <w:sz w:val="19"/>
                <w:highlight w:val="cyan"/>
              </w:rPr>
              <w:t>Sistema aceita apenas semestre entre 1 e 10.</w:t>
            </w:r>
          </w:p>
        </w:tc>
      </w:tr>
      <w:tr w:rsidR="00277187" w14:paraId="154F476D" w14:textId="77777777">
        <w:trPr>
          <w:jc w:val="center"/>
        </w:trPr>
        <w:tc>
          <w:tcPr>
            <w:tcW w:w="1008" w:type="dxa"/>
            <w:shd w:val="clear" w:color="auto" w:fill="F7F7F7"/>
            <w:vAlign w:val="center"/>
          </w:tcPr>
          <w:p w14:paraId="24DC085A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D</w:t>
            </w:r>
          </w:p>
        </w:tc>
        <w:tc>
          <w:tcPr>
            <w:tcW w:w="3744" w:type="dxa"/>
            <w:vAlign w:val="center"/>
          </w:tcPr>
          <w:p w14:paraId="28392D6A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Impedir nome duplicado</w:t>
            </w:r>
          </w:p>
        </w:tc>
        <w:tc>
          <w:tcPr>
            <w:tcW w:w="5904" w:type="dxa"/>
            <w:vAlign w:val="center"/>
          </w:tcPr>
          <w:p w14:paraId="34900CFE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Cadastro recusa aluno com mesmo nome, ignorando maiúsculas/minúsculas.</w:t>
            </w:r>
          </w:p>
        </w:tc>
      </w:tr>
    </w:tbl>
    <w:p w14:paraId="1D73E5F2" w14:textId="77777777" w:rsidR="00277187" w:rsidRDefault="00141C1D">
      <w:pPr>
        <w:pStyle w:val="Ttulo1"/>
        <w:spacing w:before="200" w:after="80"/>
      </w:pPr>
      <w:r>
        <w:t>Entrega</w:t>
      </w:r>
    </w:p>
    <w:p w14:paraId="02493FBC" w14:textId="77777777" w:rsidR="00277187" w:rsidRDefault="00141C1D">
      <w:pPr>
        <w:pStyle w:val="Commarcadores"/>
        <w:spacing w:after="40"/>
      </w:pPr>
      <w:r>
        <w:t>Projeto funcionando no Eclipse.</w:t>
      </w:r>
    </w:p>
    <w:p w14:paraId="4F1EBDB7" w14:textId="77777777" w:rsidR="00277187" w:rsidRDefault="00141C1D">
      <w:pPr>
        <w:pStyle w:val="Commarcadores"/>
        <w:spacing w:after="40"/>
      </w:pPr>
      <w:r>
        <w:t>Demonstração rápida da funcionalidade escolhida.</w:t>
      </w:r>
    </w:p>
    <w:p w14:paraId="6960F055" w14:textId="77777777" w:rsidR="00277187" w:rsidRDefault="00141C1D">
      <w:pPr>
        <w:pStyle w:val="Commarcadores"/>
        <w:spacing w:after="40"/>
      </w:pPr>
      <w:r>
        <w:t>Explicação do f</w:t>
      </w:r>
      <w:r>
        <w:t>luxo: entrada na tela, chamada do método, regra aplicada e resposta exibida.</w:t>
      </w:r>
    </w:p>
    <w:p w14:paraId="46F0D3AE" w14:textId="77777777" w:rsidR="00277187" w:rsidRDefault="00141C1D">
      <w:pPr>
        <w:pStyle w:val="Commarcadores"/>
        <w:spacing w:after="40"/>
      </w:pPr>
      <w:r>
        <w:t>Indicação dos arquivos alterados.</w:t>
      </w:r>
    </w:p>
    <w:p w14:paraId="1FF59C25" w14:textId="77777777" w:rsidR="00277187" w:rsidRDefault="00141C1D">
      <w:pPr>
        <w:pStyle w:val="Ttulo1"/>
        <w:spacing w:before="200" w:after="80"/>
      </w:pPr>
      <w:r>
        <w:t>Critérios de registro de participação</w:t>
      </w:r>
    </w:p>
    <w:tbl>
      <w:tblPr>
        <w:tblW w:w="0" w:type="auto"/>
        <w:jc w:val="center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846"/>
        <w:gridCol w:w="4450"/>
      </w:tblGrid>
      <w:tr w:rsidR="00277187" w14:paraId="588C1DC0" w14:textId="77777777">
        <w:trPr>
          <w:jc w:val="center"/>
        </w:trPr>
        <w:tc>
          <w:tcPr>
            <w:tcW w:w="6048" w:type="dxa"/>
            <w:shd w:val="clear" w:color="auto" w:fill="1F4E79"/>
            <w:vAlign w:val="center"/>
          </w:tcPr>
          <w:p w14:paraId="2C73FA6E" w14:textId="77777777" w:rsidR="00277187" w:rsidRDefault="00141C1D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785B1045" w14:textId="77777777" w:rsidR="00277187" w:rsidRDefault="00141C1D">
            <w:pPr>
              <w:spacing w:after="0" w:line="252" w:lineRule="auto"/>
            </w:pPr>
            <w:r>
              <w:rPr>
                <w:b/>
                <w:color w:val="FFFFFF"/>
                <w:sz w:val="20"/>
              </w:rPr>
              <w:t>Menção de referência</w:t>
            </w:r>
          </w:p>
        </w:tc>
      </w:tr>
      <w:tr w:rsidR="00277187" w14:paraId="069B1E33" w14:textId="77777777">
        <w:trPr>
          <w:jc w:val="center"/>
        </w:trPr>
        <w:tc>
          <w:tcPr>
            <w:tcW w:w="6048" w:type="dxa"/>
            <w:shd w:val="clear" w:color="auto" w:fill="F7F7F7"/>
            <w:vAlign w:val="center"/>
          </w:tcPr>
          <w:p w14:paraId="125E442A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Funciona parcialmente, mas a dupla consegue explicar a tentativa</w:t>
            </w:r>
          </w:p>
        </w:tc>
        <w:tc>
          <w:tcPr>
            <w:tcW w:w="4608" w:type="dxa"/>
            <w:vAlign w:val="center"/>
          </w:tcPr>
          <w:p w14:paraId="4569CAEF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Registro mínimo de participação</w:t>
            </w:r>
          </w:p>
        </w:tc>
      </w:tr>
      <w:tr w:rsidR="00277187" w14:paraId="04F89A5F" w14:textId="77777777">
        <w:trPr>
          <w:jc w:val="center"/>
        </w:trPr>
        <w:tc>
          <w:tcPr>
            <w:tcW w:w="6048" w:type="dxa"/>
            <w:shd w:val="clear" w:color="auto" w:fill="F7F7F7"/>
            <w:vAlign w:val="center"/>
          </w:tcPr>
          <w:p w14:paraId="07E2492C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Funciona corretamente e mantém separação básica de responsabilidades</w:t>
            </w:r>
          </w:p>
        </w:tc>
        <w:tc>
          <w:tcPr>
            <w:tcW w:w="4608" w:type="dxa"/>
            <w:vAlign w:val="center"/>
          </w:tcPr>
          <w:p w14:paraId="0F1DCAC5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Registro adequado de participação</w:t>
            </w:r>
          </w:p>
        </w:tc>
      </w:tr>
      <w:tr w:rsidR="00277187" w14:paraId="588B08FD" w14:textId="77777777">
        <w:trPr>
          <w:jc w:val="center"/>
        </w:trPr>
        <w:tc>
          <w:tcPr>
            <w:tcW w:w="6048" w:type="dxa"/>
            <w:shd w:val="clear" w:color="auto" w:fill="F7F7F7"/>
            <w:vAlign w:val="center"/>
          </w:tcPr>
          <w:p w14:paraId="5046E7D5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Funciona corretamente, trata erro comum e a dupla explica bem o fluxo</w:t>
            </w:r>
          </w:p>
        </w:tc>
        <w:tc>
          <w:tcPr>
            <w:tcW w:w="4608" w:type="dxa"/>
            <w:vAlign w:val="center"/>
          </w:tcPr>
          <w:p w14:paraId="4B38AE7F" w14:textId="77777777" w:rsidR="00277187" w:rsidRDefault="00141C1D">
            <w:pPr>
              <w:spacing w:after="0" w:line="252" w:lineRule="auto"/>
            </w:pPr>
            <w:r>
              <w:rPr>
                <w:sz w:val="19"/>
              </w:rPr>
              <w:t>Registro forte de participação</w:t>
            </w:r>
          </w:p>
        </w:tc>
      </w:tr>
    </w:tbl>
    <w:p w14:paraId="68E4BD5B" w14:textId="77777777" w:rsidR="00277187" w:rsidRDefault="00141C1D">
      <w:pPr>
        <w:pStyle w:val="Ttulo1"/>
        <w:spacing w:before="200" w:after="80"/>
      </w:pPr>
      <w:r>
        <w:t>Perguntas para apresentação oral</w:t>
      </w:r>
    </w:p>
    <w:p w14:paraId="2A413808" w14:textId="705B03D7" w:rsidR="00277187" w:rsidRDefault="00141C1D">
      <w:pPr>
        <w:pStyle w:val="Commarcadores"/>
        <w:spacing w:after="40"/>
      </w:pPr>
      <w:r>
        <w:t xml:space="preserve">Qual arquivo da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alterado</w:t>
      </w:r>
      <w:proofErr w:type="spellEnd"/>
      <w:r>
        <w:t>?</w:t>
      </w:r>
      <w:r w:rsidR="00074E31">
        <w:t xml:space="preserve"> </w:t>
      </w:r>
      <w:proofErr w:type="spellStart"/>
      <w:r w:rsidR="00074E31">
        <w:t>TelaCadastroAluno</w:t>
      </w:r>
      <w:proofErr w:type="spellEnd"/>
      <w:r w:rsidR="004535FA">
        <w:t xml:space="preserve"> e </w:t>
      </w:r>
      <w:proofErr w:type="spellStart"/>
      <w:r w:rsidR="004535FA">
        <w:t>CadastroAlunos</w:t>
      </w:r>
      <w:proofErr w:type="spellEnd"/>
      <w:r w:rsidR="00A3049F">
        <w:t>.</w:t>
      </w:r>
    </w:p>
    <w:p w14:paraId="230F5AEF" w14:textId="6EAF4FAE" w:rsidR="00277187" w:rsidRDefault="00141C1D">
      <w:pPr>
        <w:pStyle w:val="Commarcadores"/>
        <w:spacing w:after="40"/>
      </w:pPr>
      <w:r>
        <w:t xml:space="preserve">Qual método do service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criado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reutilizado</w:t>
      </w:r>
      <w:proofErr w:type="spellEnd"/>
      <w:r>
        <w:t>?</w:t>
      </w:r>
      <w:r w:rsidR="004535FA">
        <w:t xml:space="preserve"> </w:t>
      </w:r>
      <w:proofErr w:type="spellStart"/>
      <w:proofErr w:type="gramStart"/>
      <w:r w:rsidR="004535FA">
        <w:t>semestreValido</w:t>
      </w:r>
      <w:proofErr w:type="spellEnd"/>
      <w:r w:rsidR="004535FA">
        <w:t>(</w:t>
      </w:r>
      <w:proofErr w:type="gramEnd"/>
      <w:r w:rsidR="004535FA">
        <w:t xml:space="preserve">) e </w:t>
      </w:r>
      <w:proofErr w:type="spellStart"/>
      <w:r w:rsidR="004535FA">
        <w:t>nomeDuplicado</w:t>
      </w:r>
      <w:proofErr w:type="spellEnd"/>
      <w:r w:rsidR="004535FA">
        <w:t xml:space="preserve">() , </w:t>
      </w:r>
      <w:proofErr w:type="spellStart"/>
      <w:r w:rsidR="004535FA">
        <w:t>equalsIgnoreCase</w:t>
      </w:r>
      <w:proofErr w:type="spellEnd"/>
      <w:r w:rsidR="004535FA">
        <w:t xml:space="preserve">() para </w:t>
      </w:r>
      <w:proofErr w:type="spellStart"/>
      <w:r w:rsidR="004535FA">
        <w:t>ignorar</w:t>
      </w:r>
      <w:proofErr w:type="spellEnd"/>
      <w:r w:rsidR="004535FA">
        <w:t xml:space="preserve"> </w:t>
      </w:r>
      <w:proofErr w:type="spellStart"/>
      <w:r w:rsidR="004535FA">
        <w:t>maiscula</w:t>
      </w:r>
      <w:proofErr w:type="spellEnd"/>
      <w:r w:rsidR="004535FA">
        <w:t xml:space="preserve"> e </w:t>
      </w:r>
      <w:proofErr w:type="spellStart"/>
      <w:r w:rsidR="004535FA">
        <w:t>minuscula</w:t>
      </w:r>
      <w:proofErr w:type="spellEnd"/>
      <w:r w:rsidR="00A3049F">
        <w:t>.</w:t>
      </w:r>
    </w:p>
    <w:p w14:paraId="1F203601" w14:textId="0F2775EF" w:rsidR="00277187" w:rsidRDefault="00141C1D">
      <w:pPr>
        <w:pStyle w:val="Commarcadores"/>
        <w:spacing w:after="40"/>
      </w:pPr>
      <w:r>
        <w:t xml:space="preserve">Que dado </w:t>
      </w:r>
      <w:proofErr w:type="spellStart"/>
      <w:r>
        <w:t>veio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>?</w:t>
      </w:r>
      <w:r w:rsidR="004535FA">
        <w:t xml:space="preserve"> Nome, </w:t>
      </w:r>
      <w:proofErr w:type="spellStart"/>
      <w:r w:rsidR="004535FA">
        <w:t>semestre</w:t>
      </w:r>
      <w:proofErr w:type="spellEnd"/>
      <w:r w:rsidR="004535FA">
        <w:t xml:space="preserve"> e </w:t>
      </w:r>
      <w:proofErr w:type="spellStart"/>
      <w:r w:rsidR="004535FA">
        <w:t>curso</w:t>
      </w:r>
      <w:proofErr w:type="spellEnd"/>
      <w:r w:rsidR="00A3049F">
        <w:t>.</w:t>
      </w:r>
    </w:p>
    <w:p w14:paraId="31C47A2A" w14:textId="21081A2A" w:rsidR="00277187" w:rsidRDefault="00141C1D">
      <w:pPr>
        <w:pStyle w:val="Commarcadores"/>
        <w:spacing w:after="40"/>
      </w:pPr>
      <w:r>
        <w:t xml:space="preserve">Onde a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exibida</w:t>
      </w:r>
      <w:proofErr w:type="spellEnd"/>
      <w:r>
        <w:t>?</w:t>
      </w:r>
      <w:r w:rsidR="004535FA">
        <w:t xml:space="preserve"> No J0ptionPane.</w:t>
      </w:r>
    </w:p>
    <w:p w14:paraId="598F60C4" w14:textId="4EE07B1C" w:rsidR="00277187" w:rsidRDefault="00141C1D">
      <w:pPr>
        <w:pStyle w:val="Commarcadores"/>
        <w:spacing w:after="40"/>
      </w:pPr>
      <w:r>
        <w:t xml:space="preserve">O que aconteceria se essa funcionalidade fosse ligada </w:t>
      </w:r>
      <w:proofErr w:type="gramStart"/>
      <w:r>
        <w:t>a</w:t>
      </w:r>
      <w:proofErr w:type="gramEnd"/>
      <w:r>
        <w:t xml:space="preserve"> um banco de dados no </w:t>
      </w:r>
      <w:proofErr w:type="spellStart"/>
      <w:r>
        <w:t>futuro</w:t>
      </w:r>
      <w:proofErr w:type="spellEnd"/>
      <w:r>
        <w:t>?</w:t>
      </w:r>
    </w:p>
    <w:p w14:paraId="14DFCC0F" w14:textId="68A42660" w:rsidR="004535FA" w:rsidRDefault="004535FA" w:rsidP="004535FA">
      <w:pPr>
        <w:pStyle w:val="Commarcadores"/>
        <w:numPr>
          <w:ilvl w:val="0"/>
          <w:numId w:val="0"/>
        </w:numPr>
        <w:spacing w:after="40"/>
        <w:ind w:left="360" w:hanging="360"/>
      </w:pPr>
    </w:p>
    <w:p w14:paraId="7C61234A" w14:textId="420FC880" w:rsidR="004535FA" w:rsidRDefault="004535FA" w:rsidP="004535FA">
      <w:pPr>
        <w:pStyle w:val="Commarcadores"/>
        <w:numPr>
          <w:ilvl w:val="0"/>
          <w:numId w:val="0"/>
        </w:numPr>
        <w:spacing w:after="40"/>
        <w:ind w:left="360" w:hanging="360"/>
      </w:pP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pegar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da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buscaria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do banco de dados.</w:t>
      </w:r>
    </w:p>
    <w:sectPr w:rsidR="004535FA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D64DE" w14:textId="77777777" w:rsidR="00141C1D" w:rsidRDefault="00141C1D">
      <w:pPr>
        <w:spacing w:after="0" w:line="240" w:lineRule="auto"/>
      </w:pPr>
      <w:r>
        <w:separator/>
      </w:r>
    </w:p>
  </w:endnote>
  <w:endnote w:type="continuationSeparator" w:id="0">
    <w:p w14:paraId="7B0E502B" w14:textId="77777777" w:rsidR="00141C1D" w:rsidRDefault="00141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01237" w14:textId="77777777" w:rsidR="00277187" w:rsidRDefault="00141C1D">
    <w:pPr>
      <w:pStyle w:val="Rodap"/>
      <w:jc w:val="center"/>
    </w:pPr>
    <w:r>
      <w:rPr>
        <w:color w:val="787878"/>
        <w:sz w:val="16"/>
      </w:rPr>
      <w:t>Atividade Pontuada - Aula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62F61" w14:textId="77777777" w:rsidR="00141C1D" w:rsidRDefault="00141C1D">
      <w:pPr>
        <w:spacing w:after="0" w:line="240" w:lineRule="auto"/>
      </w:pPr>
      <w:r>
        <w:separator/>
      </w:r>
    </w:p>
  </w:footnote>
  <w:footnote w:type="continuationSeparator" w:id="0">
    <w:p w14:paraId="522DB20A" w14:textId="77777777" w:rsidR="00141C1D" w:rsidRDefault="00141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E0E5D" w14:textId="77777777" w:rsidR="00277187" w:rsidRDefault="00141C1D">
    <w:pPr>
      <w:pStyle w:val="Cabealho"/>
      <w:jc w:val="right"/>
    </w:pPr>
    <w:r>
      <w:rPr>
        <w:color w:val="646464"/>
        <w:sz w:val="16"/>
      </w:rPr>
      <w:t>CEUB | Desenvolvimento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E31"/>
    <w:rsid w:val="00141C1D"/>
    <w:rsid w:val="0015074B"/>
    <w:rsid w:val="00277187"/>
    <w:rsid w:val="0029639D"/>
    <w:rsid w:val="00326F90"/>
    <w:rsid w:val="004535FA"/>
    <w:rsid w:val="00A3049F"/>
    <w:rsid w:val="00AA1D8D"/>
    <w:rsid w:val="00B47730"/>
    <w:rsid w:val="00CB0664"/>
    <w:rsid w:val="00D94B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13E73"/>
  <w14:defaultImageDpi w14:val="300"/>
  <w15:docId w15:val="{B4B48FBD-8E33-43AA-848F-A0EF17C0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271</Words>
  <Characters>1465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Mariana Oliveira Mazali</cp:lastModifiedBy>
  <cp:revision>2</cp:revision>
  <dcterms:created xsi:type="dcterms:W3CDTF">2013-12-23T23:15:00Z</dcterms:created>
  <dcterms:modified xsi:type="dcterms:W3CDTF">2026-08-11T13:29:00Z</dcterms:modified>
  <cp:category/>
</cp:coreProperties>
</file>