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331B43" w14:textId="77777777" w:rsidR="00E62E91" w:rsidRPr="00B71E11" w:rsidRDefault="00E62E91" w:rsidP="00E62E91">
      <w:pPr>
        <w:jc w:val="center"/>
        <w:rPr>
          <w:rFonts w:cstheme="minorHAnsi"/>
          <w:color w:val="4472C4" w:themeColor="accent1"/>
          <w:sz w:val="40"/>
          <w:szCs w:val="40"/>
        </w:rPr>
      </w:pPr>
      <w:r w:rsidRPr="00B71E11">
        <w:rPr>
          <w:rFonts w:cstheme="minorHAnsi"/>
          <w:b/>
          <w:bCs/>
          <w:color w:val="4472C4" w:themeColor="accent1"/>
          <w:sz w:val="40"/>
          <w:szCs w:val="40"/>
        </w:rPr>
        <w:t>NetSuite Weekly Learning</w:t>
      </w:r>
    </w:p>
    <w:p w14:paraId="28A994E9" w14:textId="77777777" w:rsidR="00E62E91" w:rsidRPr="00B71E11" w:rsidRDefault="00000000" w:rsidP="00E62E91">
      <w:pPr>
        <w:rPr>
          <w:rFonts w:cstheme="minorHAnsi"/>
          <w:color w:val="4472C4" w:themeColor="accent1"/>
        </w:rPr>
      </w:pPr>
      <w:r w:rsidRPr="00B71E11">
        <w:rPr>
          <w:rFonts w:cstheme="minorHAnsi"/>
          <w:color w:val="4472C4" w:themeColor="accent1"/>
        </w:rPr>
        <w:pict w14:anchorId="2CCA6B54">
          <v:rect id="_x0000_i1067" style="width:0;height:1.5pt" o:hralign="center" o:hrstd="t" o:hr="t" fillcolor="#a0a0a0" stroked="f"/>
        </w:pict>
      </w:r>
    </w:p>
    <w:p w14:paraId="4C4483FF" w14:textId="77777777" w:rsidR="00221319" w:rsidRPr="00B71E11" w:rsidRDefault="00E62E91" w:rsidP="00221319">
      <w:pPr>
        <w:spacing w:after="0"/>
        <w:jc w:val="center"/>
        <w:rPr>
          <w:rFonts w:cstheme="minorHAnsi"/>
          <w:b/>
          <w:bCs/>
          <w:color w:val="4472C4" w:themeColor="accent1"/>
          <w:sz w:val="40"/>
          <w:szCs w:val="40"/>
        </w:rPr>
      </w:pPr>
      <w:r w:rsidRPr="00B71E11">
        <w:rPr>
          <w:rFonts w:cstheme="minorHAnsi"/>
          <w:b/>
          <w:bCs/>
          <w:color w:val="4472C4" w:themeColor="accent1"/>
          <w:sz w:val="40"/>
          <w:szCs w:val="40"/>
        </w:rPr>
        <w:t>NetSuite Master Data Architecture</w:t>
      </w:r>
    </w:p>
    <w:p w14:paraId="1A8E162A" w14:textId="5C70FB12" w:rsidR="00E62E91" w:rsidRPr="00B71E11" w:rsidRDefault="00E62E91" w:rsidP="00221319">
      <w:pPr>
        <w:spacing w:after="0"/>
        <w:jc w:val="center"/>
        <w:rPr>
          <w:rFonts w:cstheme="minorHAnsi"/>
          <w:b/>
          <w:bCs/>
          <w:color w:val="4472C4" w:themeColor="accent1"/>
          <w:sz w:val="36"/>
          <w:szCs w:val="36"/>
        </w:rPr>
      </w:pPr>
      <w:r w:rsidRPr="00B71E11">
        <w:rPr>
          <w:rFonts w:cstheme="minorHAnsi"/>
          <w:color w:val="4472C4" w:themeColor="accent1"/>
        </w:rPr>
        <w:br/>
      </w:r>
      <w:r w:rsidRPr="00B71E11">
        <w:rPr>
          <w:rFonts w:cstheme="minorHAnsi"/>
          <w:b/>
          <w:bCs/>
          <w:color w:val="4472C4" w:themeColor="accent1"/>
          <w:sz w:val="36"/>
          <w:szCs w:val="36"/>
        </w:rPr>
        <w:t xml:space="preserve">Weekly Learning Series – Week </w:t>
      </w:r>
      <w:r w:rsidR="00AE3218" w:rsidRPr="00B71E11">
        <w:rPr>
          <w:rFonts w:cstheme="minorHAnsi"/>
          <w:b/>
          <w:bCs/>
          <w:color w:val="4472C4" w:themeColor="accent1"/>
          <w:sz w:val="36"/>
          <w:szCs w:val="36"/>
        </w:rPr>
        <w:t>2</w:t>
      </w:r>
    </w:p>
    <w:p w14:paraId="17EA95AA" w14:textId="77777777" w:rsidR="00E959BD" w:rsidRPr="00B71E11" w:rsidRDefault="00000000" w:rsidP="00E959BD">
      <w:pPr>
        <w:rPr>
          <w:rFonts w:cstheme="minorHAnsi"/>
        </w:rPr>
      </w:pPr>
      <w:r w:rsidRPr="00B71E11">
        <w:rPr>
          <w:rFonts w:cstheme="minorHAnsi"/>
        </w:rPr>
        <w:pict w14:anchorId="06217130">
          <v:rect id="_x0000_i1068" style="width:0;height:1.5pt" o:hralign="center" o:hrstd="t" o:hr="t" fillcolor="#a0a0a0" stroked="f"/>
        </w:pict>
      </w:r>
    </w:p>
    <w:p w14:paraId="2063CD23" w14:textId="6EFAA638" w:rsidR="00DA0E56" w:rsidRPr="007C3C0A" w:rsidRDefault="00F724CA" w:rsidP="007018A4">
      <w:pPr>
        <w:jc w:val="center"/>
        <w:rPr>
          <w:rFonts w:cstheme="minorHAnsi"/>
          <w:b/>
          <w:bCs/>
          <w:color w:val="4472C4" w:themeColor="accent1"/>
          <w:sz w:val="32"/>
          <w:szCs w:val="32"/>
        </w:rPr>
      </w:pPr>
      <w:r w:rsidRPr="00A14BFB">
        <w:rPr>
          <w:rFonts w:cstheme="minorHAnsi"/>
          <w:b/>
          <w:bCs/>
          <w:color w:val="4472C4" w:themeColor="accent1"/>
          <w:sz w:val="32"/>
          <w:szCs w:val="32"/>
        </w:rPr>
        <w:t>NetSuite Master Data Architecture</w:t>
      </w:r>
      <w:r w:rsidRPr="00A14BFB">
        <w:rPr>
          <w:rFonts w:cstheme="minorHAnsi"/>
          <w:b/>
          <w:bCs/>
          <w:color w:val="4472C4" w:themeColor="accent1"/>
          <w:sz w:val="32"/>
          <w:szCs w:val="32"/>
        </w:rPr>
        <w:br/>
      </w:r>
      <w:r w:rsidRPr="007C3C0A">
        <w:rPr>
          <w:rFonts w:cstheme="minorHAnsi"/>
          <w:b/>
          <w:bCs/>
          <w:color w:val="4472C4" w:themeColor="accent1"/>
          <w:sz w:val="32"/>
          <w:szCs w:val="32"/>
        </w:rPr>
        <w:t>A Layered Governance and Financial Control</w:t>
      </w:r>
      <w:r w:rsidR="007C3C0A" w:rsidRPr="007C3C0A">
        <w:rPr>
          <w:rFonts w:cstheme="minorHAnsi"/>
          <w:b/>
          <w:bCs/>
          <w:color w:val="4472C4" w:themeColor="accent1"/>
          <w:sz w:val="32"/>
          <w:szCs w:val="32"/>
        </w:rPr>
        <w:t xml:space="preserve"> Architecture</w:t>
      </w:r>
      <w:r w:rsidRPr="007C3C0A">
        <w:rPr>
          <w:rFonts w:cstheme="minorHAnsi"/>
          <w:b/>
          <w:bCs/>
          <w:color w:val="4472C4" w:themeColor="accent1"/>
          <w:sz w:val="32"/>
          <w:szCs w:val="32"/>
        </w:rPr>
        <w:t xml:space="preserve"> Framework</w:t>
      </w:r>
    </w:p>
    <w:p w14:paraId="064A4195" w14:textId="77777777" w:rsidR="00F724CA" w:rsidRPr="00B71E11" w:rsidRDefault="00F724CA" w:rsidP="00E959BD">
      <w:pPr>
        <w:rPr>
          <w:rFonts w:cstheme="minorHAnsi"/>
          <w:b/>
          <w:bCs/>
          <w:color w:val="4472C4" w:themeColor="accent1"/>
          <w:sz w:val="32"/>
          <w:szCs w:val="32"/>
        </w:rPr>
      </w:pPr>
    </w:p>
    <w:p w14:paraId="29F7EB73" w14:textId="1D450CCC" w:rsidR="00DA0E56" w:rsidRPr="00B71E11" w:rsidRDefault="00DA0E56" w:rsidP="00971F9E">
      <w:pPr>
        <w:jc w:val="center"/>
        <w:rPr>
          <w:rFonts w:cstheme="minorHAnsi"/>
          <w:b/>
          <w:bCs/>
          <w:color w:val="4472C4" w:themeColor="accent1"/>
          <w:sz w:val="32"/>
          <w:szCs w:val="32"/>
        </w:rPr>
      </w:pPr>
      <w:r w:rsidRPr="00B71E11">
        <w:rPr>
          <w:rFonts w:cstheme="minorHAnsi"/>
          <w:noProof/>
        </w:rPr>
        <w:drawing>
          <wp:inline distT="0" distB="0" distL="0" distR="0" wp14:anchorId="00653608" wp14:editId="2C13C38F">
            <wp:extent cx="5943600" cy="4735830"/>
            <wp:effectExtent l="19050" t="19050" r="19050" b="26670"/>
            <wp:docPr id="764191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4735830"/>
                    </a:xfrm>
                    <a:prstGeom prst="rect">
                      <a:avLst/>
                    </a:prstGeom>
                    <a:noFill/>
                    <a:ln w="19050">
                      <a:solidFill>
                        <a:schemeClr val="tx1"/>
                      </a:solidFill>
                    </a:ln>
                  </pic:spPr>
                </pic:pic>
              </a:graphicData>
            </a:graphic>
          </wp:inline>
        </w:drawing>
      </w:r>
    </w:p>
    <w:p w14:paraId="3CC39BA2" w14:textId="77777777" w:rsidR="006D1333" w:rsidRDefault="006D1333" w:rsidP="0086031B">
      <w:pPr>
        <w:rPr>
          <w:rFonts w:cstheme="minorHAnsi"/>
          <w:b/>
          <w:bCs/>
          <w:color w:val="4472C4" w:themeColor="accent1"/>
          <w:sz w:val="32"/>
          <w:szCs w:val="32"/>
          <w:lang w:val="en-IN"/>
        </w:rPr>
      </w:pPr>
    </w:p>
    <w:p w14:paraId="45B707BA" w14:textId="0D421F9E" w:rsidR="0086031B" w:rsidRPr="00B71E11" w:rsidRDefault="0086031B" w:rsidP="0086031B">
      <w:pPr>
        <w:rPr>
          <w:rFonts w:cstheme="minorHAnsi"/>
          <w:b/>
          <w:bCs/>
          <w:color w:val="4472C4" w:themeColor="accent1"/>
          <w:sz w:val="32"/>
          <w:szCs w:val="32"/>
          <w:lang w:val="en-IN"/>
        </w:rPr>
      </w:pPr>
      <w:r w:rsidRPr="00B71E11">
        <w:rPr>
          <w:rFonts w:cstheme="minorHAnsi"/>
          <w:b/>
          <w:bCs/>
          <w:color w:val="4472C4" w:themeColor="accent1"/>
          <w:sz w:val="32"/>
          <w:szCs w:val="32"/>
          <w:lang w:val="en-IN"/>
        </w:rPr>
        <w:lastRenderedPageBreak/>
        <w:t>Executive Summary</w:t>
      </w:r>
    </w:p>
    <w:p w14:paraId="19B03B32" w14:textId="77777777" w:rsidR="0086031B" w:rsidRPr="00E274FE" w:rsidRDefault="0086031B" w:rsidP="00E274FE">
      <w:pPr>
        <w:rPr>
          <w:rFonts w:cstheme="minorHAnsi"/>
          <w:lang w:val="en-IN"/>
        </w:rPr>
      </w:pPr>
      <w:r w:rsidRPr="00E274FE">
        <w:rPr>
          <w:rFonts w:cstheme="minorHAnsi"/>
          <w:lang w:val="en-IN"/>
        </w:rPr>
        <w:t>NetSuite is not driven by transactions alone. It is driven by structured master data. Every transaction, report, workflow, and financial statement depends on the accuracy and governance of underlying master records.</w:t>
      </w:r>
    </w:p>
    <w:p w14:paraId="18DBB1BA" w14:textId="77777777" w:rsidR="0086031B" w:rsidRPr="00E274FE" w:rsidRDefault="0086031B" w:rsidP="00E274FE">
      <w:pPr>
        <w:rPr>
          <w:rFonts w:cstheme="minorHAnsi"/>
          <w:lang w:val="en-IN"/>
        </w:rPr>
      </w:pPr>
      <w:r w:rsidRPr="00E274FE">
        <w:rPr>
          <w:rFonts w:cstheme="minorHAnsi"/>
          <w:lang w:val="en-IN"/>
        </w:rPr>
        <w:t>Poorly configured master data leads to reporting inconsistencies, audit risks, performance issues, and operational inefficiencies. Strong master data architecture, on the other hand, ensures financial integrity, system scalability, and long-term maintainability.</w:t>
      </w:r>
    </w:p>
    <w:p w14:paraId="3F3DE7C4" w14:textId="77777777" w:rsidR="0086031B" w:rsidRPr="0002037B" w:rsidRDefault="0086031B" w:rsidP="0002037B">
      <w:pPr>
        <w:rPr>
          <w:rFonts w:cstheme="minorHAnsi"/>
          <w:lang w:val="en-IN"/>
        </w:rPr>
      </w:pPr>
      <w:r w:rsidRPr="0002037B">
        <w:rPr>
          <w:rFonts w:cstheme="minorHAnsi"/>
          <w:lang w:val="en-IN"/>
        </w:rPr>
        <w:t>This document structures NetSuite Master Data into four architectural layers:</w:t>
      </w:r>
    </w:p>
    <w:p w14:paraId="44F110B6" w14:textId="77777777" w:rsidR="0086031B" w:rsidRPr="00B71E11" w:rsidRDefault="0086031B" w:rsidP="00E02D8A">
      <w:pPr>
        <w:numPr>
          <w:ilvl w:val="0"/>
          <w:numId w:val="118"/>
        </w:numPr>
        <w:rPr>
          <w:rFonts w:cstheme="minorHAnsi"/>
          <w:lang w:val="en-IN"/>
        </w:rPr>
      </w:pPr>
      <w:r w:rsidRPr="00B71E11">
        <w:rPr>
          <w:rFonts w:cstheme="minorHAnsi"/>
          <w:b/>
          <w:bCs/>
          <w:lang w:val="en-IN"/>
        </w:rPr>
        <w:t>Core Transactional Masters</w:t>
      </w:r>
      <w:r w:rsidRPr="00B71E11">
        <w:rPr>
          <w:rFonts w:cstheme="minorHAnsi"/>
          <w:lang w:val="en-IN"/>
        </w:rPr>
        <w:t xml:space="preserve"> – Entities directly referenced in daily operations (Customer, Vendor, Item, Employee).</w:t>
      </w:r>
    </w:p>
    <w:p w14:paraId="6F1AED08" w14:textId="77777777" w:rsidR="0086031B" w:rsidRPr="00B71E11" w:rsidRDefault="0086031B" w:rsidP="00E02D8A">
      <w:pPr>
        <w:numPr>
          <w:ilvl w:val="0"/>
          <w:numId w:val="118"/>
        </w:numPr>
        <w:rPr>
          <w:rFonts w:cstheme="minorHAnsi"/>
          <w:lang w:val="en-IN"/>
        </w:rPr>
      </w:pPr>
      <w:r w:rsidRPr="00B71E11">
        <w:rPr>
          <w:rFonts w:cstheme="minorHAnsi"/>
          <w:b/>
          <w:bCs/>
          <w:lang w:val="en-IN"/>
        </w:rPr>
        <w:t>Financial Architecture Masters</w:t>
      </w:r>
      <w:r w:rsidRPr="00B71E11">
        <w:rPr>
          <w:rFonts w:cstheme="minorHAnsi"/>
          <w:lang w:val="en-IN"/>
        </w:rPr>
        <w:t xml:space="preserve"> – Records that control accounting backbone and reporting integrity (Chart of Accounts, Subsidiary, Accounting Period, Currency).</w:t>
      </w:r>
    </w:p>
    <w:p w14:paraId="770440B7" w14:textId="77777777" w:rsidR="0086031B" w:rsidRPr="00B71E11" w:rsidRDefault="0086031B" w:rsidP="00E02D8A">
      <w:pPr>
        <w:numPr>
          <w:ilvl w:val="0"/>
          <w:numId w:val="118"/>
        </w:numPr>
        <w:rPr>
          <w:rFonts w:cstheme="minorHAnsi"/>
          <w:lang w:val="en-IN"/>
        </w:rPr>
      </w:pPr>
      <w:r w:rsidRPr="00B71E11">
        <w:rPr>
          <w:rFonts w:cstheme="minorHAnsi"/>
          <w:b/>
          <w:bCs/>
          <w:lang w:val="en-IN"/>
        </w:rPr>
        <w:t>Control &amp; Classification Masters</w:t>
      </w:r>
      <w:r w:rsidRPr="00B71E11">
        <w:rPr>
          <w:rFonts w:cstheme="minorHAnsi"/>
          <w:lang w:val="en-IN"/>
        </w:rPr>
        <w:t xml:space="preserve"> – Segmentation and policy drivers (Department, Class, Location, Payment Terms, Price Levels, Tax Codes).</w:t>
      </w:r>
    </w:p>
    <w:p w14:paraId="7933B393" w14:textId="77777777" w:rsidR="0086031B" w:rsidRPr="00B71E11" w:rsidRDefault="0086031B" w:rsidP="00E02D8A">
      <w:pPr>
        <w:numPr>
          <w:ilvl w:val="0"/>
          <w:numId w:val="118"/>
        </w:numPr>
        <w:rPr>
          <w:rFonts w:cstheme="minorHAnsi"/>
          <w:lang w:val="en-IN"/>
        </w:rPr>
      </w:pPr>
      <w:r w:rsidRPr="00B71E11">
        <w:rPr>
          <w:rFonts w:cstheme="minorHAnsi"/>
          <w:b/>
          <w:bCs/>
          <w:lang w:val="en-IN"/>
        </w:rPr>
        <w:t>Advanced &amp; Custom Master Strategy</w:t>
      </w:r>
      <w:r w:rsidRPr="00B71E11">
        <w:rPr>
          <w:rFonts w:cstheme="minorHAnsi"/>
          <w:lang w:val="en-IN"/>
        </w:rPr>
        <w:t xml:space="preserve"> – Custom record design and governance for scalable business-specific solutions.</w:t>
      </w:r>
    </w:p>
    <w:p w14:paraId="4F7CFB6C" w14:textId="77777777" w:rsidR="0086031B" w:rsidRPr="00B71E11" w:rsidRDefault="0086031B" w:rsidP="0086031B">
      <w:pPr>
        <w:rPr>
          <w:rFonts w:cstheme="minorHAnsi"/>
          <w:lang w:val="en-IN"/>
        </w:rPr>
      </w:pPr>
      <w:r w:rsidRPr="00B71E11">
        <w:rPr>
          <w:rFonts w:cstheme="minorHAnsi"/>
          <w:lang w:val="en-IN"/>
        </w:rPr>
        <w:t>Together, these layers form a structured master data architecture model designed to support operational efficiency, financial accuracy, technical scalability, and governance control.</w:t>
      </w:r>
    </w:p>
    <w:p w14:paraId="70A1BBAD" w14:textId="77777777" w:rsidR="0086031B" w:rsidRPr="00B71E11" w:rsidRDefault="0086031B" w:rsidP="00E959BD">
      <w:pPr>
        <w:rPr>
          <w:rFonts w:cstheme="minorHAnsi"/>
          <w:b/>
          <w:bCs/>
          <w:color w:val="4472C4" w:themeColor="accent1"/>
          <w:sz w:val="32"/>
          <w:szCs w:val="32"/>
        </w:rPr>
      </w:pPr>
    </w:p>
    <w:p w14:paraId="1A745029" w14:textId="77777777" w:rsidR="0086031B" w:rsidRPr="00B71E11" w:rsidRDefault="0086031B" w:rsidP="00E959BD">
      <w:pPr>
        <w:rPr>
          <w:rFonts w:cstheme="minorHAnsi"/>
          <w:b/>
          <w:bCs/>
          <w:color w:val="4472C4" w:themeColor="accent1"/>
          <w:sz w:val="32"/>
          <w:szCs w:val="32"/>
        </w:rPr>
      </w:pPr>
    </w:p>
    <w:p w14:paraId="3A536BE4" w14:textId="77777777" w:rsidR="000D5792" w:rsidRPr="00B71E11" w:rsidRDefault="000D5792" w:rsidP="00E959BD">
      <w:pPr>
        <w:rPr>
          <w:rFonts w:cstheme="minorHAnsi"/>
          <w:b/>
          <w:bCs/>
          <w:color w:val="4472C4" w:themeColor="accent1"/>
          <w:sz w:val="32"/>
          <w:szCs w:val="32"/>
        </w:rPr>
      </w:pPr>
    </w:p>
    <w:p w14:paraId="2C2E6A59" w14:textId="77777777" w:rsidR="000D5792" w:rsidRPr="00B71E11" w:rsidRDefault="000D5792" w:rsidP="00E959BD">
      <w:pPr>
        <w:rPr>
          <w:rFonts w:cstheme="minorHAnsi"/>
          <w:b/>
          <w:bCs/>
          <w:color w:val="4472C4" w:themeColor="accent1"/>
          <w:sz w:val="32"/>
          <w:szCs w:val="32"/>
        </w:rPr>
      </w:pPr>
    </w:p>
    <w:p w14:paraId="5D428381" w14:textId="77777777" w:rsidR="000D5792" w:rsidRPr="00B71E11" w:rsidRDefault="000D5792" w:rsidP="00E959BD">
      <w:pPr>
        <w:rPr>
          <w:rFonts w:cstheme="minorHAnsi"/>
          <w:b/>
          <w:bCs/>
          <w:color w:val="4472C4" w:themeColor="accent1"/>
          <w:sz w:val="32"/>
          <w:szCs w:val="32"/>
        </w:rPr>
      </w:pPr>
    </w:p>
    <w:p w14:paraId="543D22C4" w14:textId="77777777" w:rsidR="003E28D1" w:rsidRPr="00B71E11" w:rsidRDefault="003E28D1" w:rsidP="00E959BD">
      <w:pPr>
        <w:rPr>
          <w:rFonts w:cstheme="minorHAnsi"/>
          <w:b/>
          <w:bCs/>
          <w:color w:val="4472C4" w:themeColor="accent1"/>
          <w:sz w:val="32"/>
          <w:szCs w:val="32"/>
        </w:rPr>
      </w:pPr>
    </w:p>
    <w:p w14:paraId="65D1B22E" w14:textId="77777777" w:rsidR="003E28D1" w:rsidRPr="00B71E11" w:rsidRDefault="003E28D1" w:rsidP="00E959BD">
      <w:pPr>
        <w:rPr>
          <w:rFonts w:cstheme="minorHAnsi"/>
          <w:b/>
          <w:bCs/>
          <w:color w:val="4472C4" w:themeColor="accent1"/>
          <w:sz w:val="32"/>
          <w:szCs w:val="32"/>
        </w:rPr>
      </w:pPr>
    </w:p>
    <w:p w14:paraId="6FC47890" w14:textId="77777777" w:rsidR="003E28D1" w:rsidRPr="00B71E11" w:rsidRDefault="003E28D1" w:rsidP="00E959BD">
      <w:pPr>
        <w:rPr>
          <w:rFonts w:cstheme="minorHAnsi"/>
          <w:b/>
          <w:bCs/>
          <w:color w:val="4472C4" w:themeColor="accent1"/>
          <w:sz w:val="32"/>
          <w:szCs w:val="32"/>
        </w:rPr>
      </w:pPr>
    </w:p>
    <w:p w14:paraId="1D7C6B88" w14:textId="07A9DC47" w:rsidR="00E959BD" w:rsidRPr="00B71E11" w:rsidRDefault="001B2A2A" w:rsidP="00721B23">
      <w:pPr>
        <w:jc w:val="center"/>
        <w:rPr>
          <w:rFonts w:cstheme="minorHAnsi"/>
          <w:b/>
          <w:bCs/>
          <w:color w:val="4472C4" w:themeColor="accent1"/>
          <w:sz w:val="32"/>
          <w:szCs w:val="32"/>
        </w:rPr>
      </w:pPr>
      <w:r w:rsidRPr="00B71E11">
        <w:rPr>
          <w:rFonts w:cstheme="minorHAnsi"/>
          <w:b/>
          <w:bCs/>
          <w:color w:val="4472C4" w:themeColor="accent1"/>
          <w:sz w:val="32"/>
          <w:szCs w:val="32"/>
        </w:rPr>
        <w:t>Part</w:t>
      </w:r>
      <w:r w:rsidR="00E959BD" w:rsidRPr="00B71E11">
        <w:rPr>
          <w:rFonts w:cstheme="minorHAnsi"/>
          <w:b/>
          <w:bCs/>
          <w:color w:val="4472C4" w:themeColor="accent1"/>
          <w:sz w:val="32"/>
          <w:szCs w:val="32"/>
        </w:rPr>
        <w:t xml:space="preserve"> 1 – Core Transactional Masters</w:t>
      </w:r>
    </w:p>
    <w:p w14:paraId="3A80013C" w14:textId="52D52C37" w:rsidR="00E959BD" w:rsidRPr="00B71E11" w:rsidRDefault="00E959BD" w:rsidP="00E959BD">
      <w:pPr>
        <w:rPr>
          <w:rFonts w:cstheme="minorHAnsi"/>
        </w:rPr>
      </w:pPr>
    </w:p>
    <w:p w14:paraId="5BBC220D" w14:textId="77777777" w:rsidR="00E959BD" w:rsidRPr="00B71E11" w:rsidRDefault="00E959BD" w:rsidP="00E959BD">
      <w:pPr>
        <w:rPr>
          <w:rFonts w:cstheme="minorHAnsi"/>
          <w:b/>
          <w:bCs/>
          <w:color w:val="4472C4" w:themeColor="accent1"/>
          <w:sz w:val="32"/>
          <w:szCs w:val="32"/>
        </w:rPr>
      </w:pPr>
      <w:r w:rsidRPr="00B71E11">
        <w:rPr>
          <w:rFonts w:cstheme="minorHAnsi"/>
          <w:b/>
          <w:bCs/>
          <w:color w:val="4472C4" w:themeColor="accent1"/>
          <w:sz w:val="32"/>
          <w:szCs w:val="32"/>
        </w:rPr>
        <w:t>1. Customer</w:t>
      </w:r>
    </w:p>
    <w:p w14:paraId="5B7342F5" w14:textId="3D7C57FD" w:rsidR="00E959BD" w:rsidRPr="00B71E11" w:rsidRDefault="0036405B" w:rsidP="00E959BD">
      <w:pPr>
        <w:rPr>
          <w:rFonts w:cstheme="minorHAnsi"/>
          <w:b/>
          <w:bCs/>
          <w:sz w:val="28"/>
          <w:szCs w:val="28"/>
        </w:rPr>
      </w:pPr>
      <w:r w:rsidRPr="00B71E11">
        <w:rPr>
          <w:rFonts w:cstheme="minorHAnsi"/>
          <w:b/>
          <w:bCs/>
          <w:sz w:val="28"/>
          <w:szCs w:val="28"/>
        </w:rPr>
        <w:t xml:space="preserve">1. </w:t>
      </w:r>
      <w:r w:rsidR="00E959BD" w:rsidRPr="00B71E11">
        <w:rPr>
          <w:rFonts w:cstheme="minorHAnsi"/>
          <w:b/>
          <w:bCs/>
          <w:sz w:val="28"/>
          <w:szCs w:val="28"/>
        </w:rPr>
        <w:t>Definition</w:t>
      </w:r>
    </w:p>
    <w:p w14:paraId="6FDCA2F8" w14:textId="77777777" w:rsidR="00E959BD" w:rsidRPr="00B71E11" w:rsidRDefault="00E959BD" w:rsidP="00AC5F3B">
      <w:pPr>
        <w:pStyle w:val="ListParagraph"/>
        <w:numPr>
          <w:ilvl w:val="0"/>
          <w:numId w:val="48"/>
        </w:numPr>
        <w:rPr>
          <w:rFonts w:cstheme="minorHAnsi"/>
        </w:rPr>
      </w:pPr>
      <w:r w:rsidRPr="00B71E11">
        <w:rPr>
          <w:rFonts w:cstheme="minorHAnsi"/>
        </w:rPr>
        <w:t>Represents entities that purchase goods or services from the organization.</w:t>
      </w:r>
    </w:p>
    <w:p w14:paraId="7E64E87F" w14:textId="316BE3B3" w:rsidR="00E959BD" w:rsidRPr="00B71E11" w:rsidRDefault="0036405B" w:rsidP="00E959BD">
      <w:pPr>
        <w:rPr>
          <w:rFonts w:cstheme="minorHAnsi"/>
          <w:b/>
          <w:bCs/>
          <w:sz w:val="28"/>
          <w:szCs w:val="28"/>
        </w:rPr>
      </w:pPr>
      <w:r w:rsidRPr="00B71E11">
        <w:rPr>
          <w:rFonts w:cstheme="minorHAnsi"/>
          <w:b/>
          <w:bCs/>
          <w:sz w:val="28"/>
          <w:szCs w:val="28"/>
        </w:rPr>
        <w:t xml:space="preserve">2. </w:t>
      </w:r>
      <w:r w:rsidR="00E959BD" w:rsidRPr="00B71E11">
        <w:rPr>
          <w:rFonts w:cstheme="minorHAnsi"/>
          <w:b/>
          <w:bCs/>
          <w:sz w:val="28"/>
          <w:szCs w:val="28"/>
        </w:rPr>
        <w:t>Key Fields</w:t>
      </w:r>
    </w:p>
    <w:p w14:paraId="00383944" w14:textId="77777777" w:rsidR="00E959BD" w:rsidRPr="00B71E11" w:rsidRDefault="00E959BD" w:rsidP="00E959BD">
      <w:pPr>
        <w:numPr>
          <w:ilvl w:val="0"/>
          <w:numId w:val="1"/>
        </w:numPr>
        <w:rPr>
          <w:rFonts w:cstheme="minorHAnsi"/>
        </w:rPr>
      </w:pPr>
      <w:r w:rsidRPr="00B71E11">
        <w:rPr>
          <w:rFonts w:cstheme="minorHAnsi"/>
        </w:rPr>
        <w:t>Subsidiary</w:t>
      </w:r>
    </w:p>
    <w:p w14:paraId="07F99330" w14:textId="77777777" w:rsidR="00E959BD" w:rsidRPr="00B71E11" w:rsidRDefault="00E959BD" w:rsidP="00E959BD">
      <w:pPr>
        <w:numPr>
          <w:ilvl w:val="0"/>
          <w:numId w:val="1"/>
        </w:numPr>
        <w:rPr>
          <w:rFonts w:cstheme="minorHAnsi"/>
        </w:rPr>
      </w:pPr>
      <w:r w:rsidRPr="00B71E11">
        <w:rPr>
          <w:rFonts w:cstheme="minorHAnsi"/>
        </w:rPr>
        <w:t>Currency</w:t>
      </w:r>
    </w:p>
    <w:p w14:paraId="0C9055BC" w14:textId="77777777" w:rsidR="00E959BD" w:rsidRPr="00B71E11" w:rsidRDefault="00E959BD" w:rsidP="00E959BD">
      <w:pPr>
        <w:numPr>
          <w:ilvl w:val="0"/>
          <w:numId w:val="1"/>
        </w:numPr>
        <w:rPr>
          <w:rFonts w:cstheme="minorHAnsi"/>
        </w:rPr>
      </w:pPr>
      <w:r w:rsidRPr="00B71E11">
        <w:rPr>
          <w:rFonts w:cstheme="minorHAnsi"/>
        </w:rPr>
        <w:t>Terms</w:t>
      </w:r>
    </w:p>
    <w:p w14:paraId="1835BF1E" w14:textId="77777777" w:rsidR="00E959BD" w:rsidRPr="00B71E11" w:rsidRDefault="00E959BD" w:rsidP="00E959BD">
      <w:pPr>
        <w:numPr>
          <w:ilvl w:val="0"/>
          <w:numId w:val="1"/>
        </w:numPr>
        <w:rPr>
          <w:rFonts w:cstheme="minorHAnsi"/>
        </w:rPr>
      </w:pPr>
      <w:r w:rsidRPr="00B71E11">
        <w:rPr>
          <w:rFonts w:cstheme="minorHAnsi"/>
        </w:rPr>
        <w:t>Credit Limit</w:t>
      </w:r>
    </w:p>
    <w:p w14:paraId="60F1A476" w14:textId="77777777" w:rsidR="00E959BD" w:rsidRPr="00B71E11" w:rsidRDefault="00E959BD" w:rsidP="00E959BD">
      <w:pPr>
        <w:numPr>
          <w:ilvl w:val="0"/>
          <w:numId w:val="1"/>
        </w:numPr>
        <w:rPr>
          <w:rFonts w:cstheme="minorHAnsi"/>
        </w:rPr>
      </w:pPr>
      <w:r w:rsidRPr="00B71E11">
        <w:rPr>
          <w:rFonts w:cstheme="minorHAnsi"/>
        </w:rPr>
        <w:t>AR Account</w:t>
      </w:r>
    </w:p>
    <w:p w14:paraId="313F2F84" w14:textId="77777777" w:rsidR="00E959BD" w:rsidRPr="00B71E11" w:rsidRDefault="00E959BD" w:rsidP="00E959BD">
      <w:pPr>
        <w:numPr>
          <w:ilvl w:val="0"/>
          <w:numId w:val="1"/>
        </w:numPr>
        <w:rPr>
          <w:rFonts w:cstheme="minorHAnsi"/>
        </w:rPr>
      </w:pPr>
      <w:r w:rsidRPr="00B71E11">
        <w:rPr>
          <w:rFonts w:cstheme="minorHAnsi"/>
        </w:rPr>
        <w:t>Price Level</w:t>
      </w:r>
    </w:p>
    <w:p w14:paraId="422AC662" w14:textId="208F3ACC" w:rsidR="00CB1AE7" w:rsidRPr="00B71E11" w:rsidRDefault="00CB1AE7" w:rsidP="00E959BD">
      <w:pPr>
        <w:numPr>
          <w:ilvl w:val="0"/>
          <w:numId w:val="1"/>
        </w:numPr>
        <w:rPr>
          <w:rFonts w:cstheme="minorHAnsi"/>
        </w:rPr>
      </w:pPr>
      <w:r w:rsidRPr="00B71E11">
        <w:rPr>
          <w:rFonts w:cstheme="minorHAnsi"/>
        </w:rPr>
        <w:t>Entity Status</w:t>
      </w:r>
    </w:p>
    <w:p w14:paraId="7BEF752F" w14:textId="2F15DF58" w:rsidR="00CB1AE7" w:rsidRPr="00B71E11" w:rsidRDefault="00CB1AE7" w:rsidP="00E959BD">
      <w:pPr>
        <w:numPr>
          <w:ilvl w:val="0"/>
          <w:numId w:val="1"/>
        </w:numPr>
        <w:rPr>
          <w:rFonts w:cstheme="minorHAnsi"/>
        </w:rPr>
      </w:pPr>
      <w:r w:rsidRPr="00B71E11">
        <w:rPr>
          <w:rFonts w:cstheme="minorHAnsi"/>
        </w:rPr>
        <w:t>Default Billing Address</w:t>
      </w:r>
    </w:p>
    <w:p w14:paraId="5CAA035A" w14:textId="28B89FE8" w:rsidR="00CB1AE7" w:rsidRPr="00B71E11" w:rsidRDefault="00CB1AE7" w:rsidP="00CB1AE7">
      <w:pPr>
        <w:numPr>
          <w:ilvl w:val="0"/>
          <w:numId w:val="1"/>
        </w:numPr>
        <w:rPr>
          <w:rFonts w:cstheme="minorHAnsi"/>
        </w:rPr>
      </w:pPr>
      <w:r w:rsidRPr="00B71E11">
        <w:rPr>
          <w:rFonts w:cstheme="minorHAnsi"/>
        </w:rPr>
        <w:t>Default Shipping Address</w:t>
      </w:r>
    </w:p>
    <w:p w14:paraId="7318A037" w14:textId="649928AC" w:rsidR="00CB1AE7" w:rsidRPr="00B71E11" w:rsidRDefault="00CB1AE7" w:rsidP="00CB1AE7">
      <w:pPr>
        <w:numPr>
          <w:ilvl w:val="0"/>
          <w:numId w:val="1"/>
        </w:numPr>
        <w:rPr>
          <w:rFonts w:cstheme="minorHAnsi"/>
        </w:rPr>
      </w:pPr>
      <w:r w:rsidRPr="00B71E11">
        <w:rPr>
          <w:rFonts w:cstheme="minorHAnsi"/>
        </w:rPr>
        <w:t>Contact Records</w:t>
      </w:r>
    </w:p>
    <w:p w14:paraId="1B78C084" w14:textId="071A472C" w:rsidR="00CB1AE7" w:rsidRPr="00B71E11" w:rsidRDefault="00CB1AE7" w:rsidP="00CB1AE7">
      <w:pPr>
        <w:numPr>
          <w:ilvl w:val="0"/>
          <w:numId w:val="1"/>
        </w:numPr>
        <w:rPr>
          <w:rFonts w:cstheme="minorHAnsi"/>
        </w:rPr>
      </w:pPr>
      <w:r w:rsidRPr="00B71E11">
        <w:rPr>
          <w:rFonts w:cstheme="minorHAnsi"/>
        </w:rPr>
        <w:t>Credit Hold</w:t>
      </w:r>
    </w:p>
    <w:p w14:paraId="44465C66" w14:textId="10F98E7E" w:rsidR="00CB1AE7" w:rsidRPr="00B71E11" w:rsidRDefault="00CB1AE7" w:rsidP="00CB1AE7">
      <w:pPr>
        <w:numPr>
          <w:ilvl w:val="0"/>
          <w:numId w:val="1"/>
        </w:numPr>
        <w:rPr>
          <w:rFonts w:cstheme="minorHAnsi"/>
        </w:rPr>
      </w:pPr>
      <w:r w:rsidRPr="00B71E11">
        <w:rPr>
          <w:rFonts w:cstheme="minorHAnsi"/>
        </w:rPr>
        <w:t xml:space="preserve">Multi-Subsidiary Customer (If </w:t>
      </w:r>
      <w:r w:rsidR="00EB62F8" w:rsidRPr="00B71E11">
        <w:rPr>
          <w:rFonts w:cstheme="minorHAnsi"/>
        </w:rPr>
        <w:t>enabled</w:t>
      </w:r>
      <w:r w:rsidRPr="00B71E11">
        <w:rPr>
          <w:rFonts w:cstheme="minorHAnsi"/>
        </w:rPr>
        <w:t>)</w:t>
      </w:r>
    </w:p>
    <w:p w14:paraId="600E9CF7" w14:textId="3829A2E5" w:rsidR="00E959BD" w:rsidRPr="00B71E11" w:rsidRDefault="003B7690" w:rsidP="00E959BD">
      <w:pPr>
        <w:rPr>
          <w:rFonts w:cstheme="minorHAnsi"/>
          <w:b/>
          <w:bCs/>
          <w:sz w:val="28"/>
          <w:szCs w:val="28"/>
        </w:rPr>
      </w:pPr>
      <w:r w:rsidRPr="00B71E11">
        <w:rPr>
          <w:rFonts w:cstheme="minorHAnsi"/>
          <w:b/>
          <w:bCs/>
          <w:sz w:val="28"/>
          <w:szCs w:val="28"/>
        </w:rPr>
        <w:t xml:space="preserve">3. </w:t>
      </w:r>
      <w:r w:rsidR="00E959BD" w:rsidRPr="00B71E11">
        <w:rPr>
          <w:rFonts w:cstheme="minorHAnsi"/>
          <w:b/>
          <w:bCs/>
          <w:sz w:val="28"/>
          <w:szCs w:val="28"/>
        </w:rPr>
        <w:t>Used In</w:t>
      </w:r>
    </w:p>
    <w:p w14:paraId="2BA88A8C" w14:textId="77777777" w:rsidR="00E959BD" w:rsidRPr="00B71E11" w:rsidRDefault="00E959BD" w:rsidP="00E959BD">
      <w:pPr>
        <w:numPr>
          <w:ilvl w:val="0"/>
          <w:numId w:val="2"/>
        </w:numPr>
        <w:rPr>
          <w:rFonts w:cstheme="minorHAnsi"/>
        </w:rPr>
      </w:pPr>
      <w:r w:rsidRPr="00B71E11">
        <w:rPr>
          <w:rFonts w:cstheme="minorHAnsi"/>
        </w:rPr>
        <w:t>Sales Order</w:t>
      </w:r>
    </w:p>
    <w:p w14:paraId="7BD7D607" w14:textId="77777777" w:rsidR="00E959BD" w:rsidRPr="00B71E11" w:rsidRDefault="00E959BD" w:rsidP="00E959BD">
      <w:pPr>
        <w:numPr>
          <w:ilvl w:val="0"/>
          <w:numId w:val="2"/>
        </w:numPr>
        <w:rPr>
          <w:rFonts w:cstheme="minorHAnsi"/>
        </w:rPr>
      </w:pPr>
      <w:r w:rsidRPr="00B71E11">
        <w:rPr>
          <w:rFonts w:cstheme="minorHAnsi"/>
        </w:rPr>
        <w:t>Invoice</w:t>
      </w:r>
    </w:p>
    <w:p w14:paraId="223ABB16" w14:textId="77777777" w:rsidR="00E959BD" w:rsidRPr="00B71E11" w:rsidRDefault="00E959BD" w:rsidP="00E959BD">
      <w:pPr>
        <w:numPr>
          <w:ilvl w:val="0"/>
          <w:numId w:val="2"/>
        </w:numPr>
        <w:rPr>
          <w:rFonts w:cstheme="minorHAnsi"/>
        </w:rPr>
      </w:pPr>
      <w:r w:rsidRPr="00B71E11">
        <w:rPr>
          <w:rFonts w:cstheme="minorHAnsi"/>
        </w:rPr>
        <w:t>Cash Sale</w:t>
      </w:r>
    </w:p>
    <w:p w14:paraId="42280E3D" w14:textId="77777777" w:rsidR="00E959BD" w:rsidRPr="00B71E11" w:rsidRDefault="00E959BD" w:rsidP="00E959BD">
      <w:pPr>
        <w:numPr>
          <w:ilvl w:val="0"/>
          <w:numId w:val="2"/>
        </w:numPr>
        <w:rPr>
          <w:rFonts w:cstheme="minorHAnsi"/>
        </w:rPr>
      </w:pPr>
      <w:r w:rsidRPr="00B71E11">
        <w:rPr>
          <w:rFonts w:cstheme="minorHAnsi"/>
        </w:rPr>
        <w:t>Customer Payment</w:t>
      </w:r>
    </w:p>
    <w:p w14:paraId="15B70C6F" w14:textId="77777777" w:rsidR="00E959BD" w:rsidRPr="00B71E11" w:rsidRDefault="00E959BD" w:rsidP="00E959BD">
      <w:pPr>
        <w:numPr>
          <w:ilvl w:val="0"/>
          <w:numId w:val="2"/>
        </w:numPr>
        <w:rPr>
          <w:rFonts w:cstheme="minorHAnsi"/>
        </w:rPr>
      </w:pPr>
      <w:r w:rsidRPr="00B71E11">
        <w:rPr>
          <w:rFonts w:cstheme="minorHAnsi"/>
        </w:rPr>
        <w:t>Credit Memo</w:t>
      </w:r>
    </w:p>
    <w:p w14:paraId="2A64C2BC" w14:textId="7A342B19" w:rsidR="00E959BD" w:rsidRPr="00B71E11" w:rsidRDefault="000F603C" w:rsidP="00E959BD">
      <w:pPr>
        <w:rPr>
          <w:rFonts w:cstheme="minorHAnsi"/>
          <w:b/>
          <w:bCs/>
          <w:sz w:val="28"/>
          <w:szCs w:val="28"/>
        </w:rPr>
      </w:pPr>
      <w:r w:rsidRPr="00B71E11">
        <w:rPr>
          <w:rFonts w:cstheme="minorHAnsi"/>
          <w:b/>
          <w:bCs/>
          <w:sz w:val="28"/>
          <w:szCs w:val="28"/>
        </w:rPr>
        <w:t xml:space="preserve">4. </w:t>
      </w:r>
      <w:r w:rsidR="00E959BD" w:rsidRPr="00B71E11">
        <w:rPr>
          <w:rFonts w:cstheme="minorHAnsi"/>
          <w:b/>
          <w:bCs/>
          <w:sz w:val="28"/>
          <w:szCs w:val="28"/>
        </w:rPr>
        <w:t>GL Impact</w:t>
      </w:r>
    </w:p>
    <w:p w14:paraId="768F79EA" w14:textId="1D80E1E6" w:rsidR="00E959BD" w:rsidRPr="00B71E11" w:rsidRDefault="00E959BD" w:rsidP="00E959BD">
      <w:pPr>
        <w:numPr>
          <w:ilvl w:val="0"/>
          <w:numId w:val="3"/>
        </w:numPr>
        <w:rPr>
          <w:rFonts w:cstheme="minorHAnsi"/>
        </w:rPr>
      </w:pPr>
      <w:r w:rsidRPr="00B71E11">
        <w:rPr>
          <w:rFonts w:cstheme="minorHAnsi"/>
        </w:rPr>
        <w:t>Drives Accounts Receivable</w:t>
      </w:r>
      <w:r w:rsidR="00B905B6" w:rsidRPr="00B71E11">
        <w:rPr>
          <w:rFonts w:cstheme="minorHAnsi"/>
        </w:rPr>
        <w:t xml:space="preserve"> (AR)</w:t>
      </w:r>
      <w:r w:rsidRPr="00B71E11">
        <w:rPr>
          <w:rFonts w:cstheme="minorHAnsi"/>
        </w:rPr>
        <w:t xml:space="preserve"> posting</w:t>
      </w:r>
    </w:p>
    <w:p w14:paraId="7944FB1E" w14:textId="1187587A" w:rsidR="00E959BD" w:rsidRPr="00B71E11" w:rsidRDefault="00080300" w:rsidP="00E959BD">
      <w:pPr>
        <w:numPr>
          <w:ilvl w:val="0"/>
          <w:numId w:val="3"/>
        </w:numPr>
        <w:rPr>
          <w:rFonts w:cstheme="minorHAnsi"/>
        </w:rPr>
      </w:pPr>
      <w:r w:rsidRPr="00B71E11">
        <w:rPr>
          <w:rFonts w:cstheme="minorHAnsi"/>
        </w:rPr>
        <w:lastRenderedPageBreak/>
        <w:t>Directly impacts revenue reporting accuracy</w:t>
      </w:r>
    </w:p>
    <w:p w14:paraId="6662AA81" w14:textId="77777777" w:rsidR="00E959BD" w:rsidRPr="00B71E11" w:rsidRDefault="00E959BD" w:rsidP="00E959BD">
      <w:pPr>
        <w:numPr>
          <w:ilvl w:val="0"/>
          <w:numId w:val="3"/>
        </w:numPr>
        <w:rPr>
          <w:rFonts w:cstheme="minorHAnsi"/>
        </w:rPr>
      </w:pPr>
      <w:r w:rsidRPr="00B71E11">
        <w:rPr>
          <w:rFonts w:cstheme="minorHAnsi"/>
        </w:rPr>
        <w:t>Controls aging reports</w:t>
      </w:r>
    </w:p>
    <w:p w14:paraId="7233F366" w14:textId="44AEBB28" w:rsidR="00E959BD" w:rsidRPr="00B71E11" w:rsidRDefault="000F603C" w:rsidP="00E959BD">
      <w:pPr>
        <w:rPr>
          <w:rFonts w:cstheme="minorHAnsi"/>
          <w:b/>
          <w:bCs/>
          <w:sz w:val="28"/>
          <w:szCs w:val="28"/>
        </w:rPr>
      </w:pPr>
      <w:r w:rsidRPr="00B71E11">
        <w:rPr>
          <w:rFonts w:cstheme="minorHAnsi"/>
          <w:b/>
          <w:bCs/>
          <w:sz w:val="28"/>
          <w:szCs w:val="28"/>
        </w:rPr>
        <w:t xml:space="preserve">5. </w:t>
      </w:r>
      <w:r w:rsidR="00E959BD" w:rsidRPr="00B71E11">
        <w:rPr>
          <w:rFonts w:cstheme="minorHAnsi"/>
          <w:b/>
          <w:bCs/>
          <w:sz w:val="28"/>
          <w:szCs w:val="28"/>
        </w:rPr>
        <w:t>Dependencies</w:t>
      </w:r>
    </w:p>
    <w:p w14:paraId="4E0D7668" w14:textId="77777777" w:rsidR="00E959BD" w:rsidRPr="00B71E11" w:rsidRDefault="00E959BD" w:rsidP="00E959BD">
      <w:pPr>
        <w:numPr>
          <w:ilvl w:val="0"/>
          <w:numId w:val="4"/>
        </w:numPr>
        <w:rPr>
          <w:rFonts w:cstheme="minorHAnsi"/>
        </w:rPr>
      </w:pPr>
      <w:r w:rsidRPr="00B71E11">
        <w:rPr>
          <w:rFonts w:cstheme="minorHAnsi"/>
        </w:rPr>
        <w:t>Subsidiary</w:t>
      </w:r>
    </w:p>
    <w:p w14:paraId="7584526A" w14:textId="77777777" w:rsidR="00E959BD" w:rsidRPr="00B71E11" w:rsidRDefault="00E959BD" w:rsidP="00E959BD">
      <w:pPr>
        <w:numPr>
          <w:ilvl w:val="0"/>
          <w:numId w:val="4"/>
        </w:numPr>
        <w:rPr>
          <w:rFonts w:cstheme="minorHAnsi"/>
        </w:rPr>
      </w:pPr>
      <w:r w:rsidRPr="00B71E11">
        <w:rPr>
          <w:rFonts w:cstheme="minorHAnsi"/>
        </w:rPr>
        <w:t>Currency</w:t>
      </w:r>
    </w:p>
    <w:p w14:paraId="705A9627" w14:textId="77777777" w:rsidR="00E959BD" w:rsidRPr="00B71E11" w:rsidRDefault="00E959BD" w:rsidP="00E959BD">
      <w:pPr>
        <w:numPr>
          <w:ilvl w:val="0"/>
          <w:numId w:val="4"/>
        </w:numPr>
        <w:rPr>
          <w:rFonts w:cstheme="minorHAnsi"/>
        </w:rPr>
      </w:pPr>
      <w:r w:rsidRPr="00B71E11">
        <w:rPr>
          <w:rFonts w:cstheme="minorHAnsi"/>
        </w:rPr>
        <w:t>Terms</w:t>
      </w:r>
    </w:p>
    <w:p w14:paraId="5E3F5ADD" w14:textId="77777777" w:rsidR="00E959BD" w:rsidRPr="00B71E11" w:rsidRDefault="00E959BD" w:rsidP="00E959BD">
      <w:pPr>
        <w:numPr>
          <w:ilvl w:val="0"/>
          <w:numId w:val="4"/>
        </w:numPr>
        <w:rPr>
          <w:rFonts w:cstheme="minorHAnsi"/>
        </w:rPr>
      </w:pPr>
      <w:r w:rsidRPr="00B71E11">
        <w:rPr>
          <w:rFonts w:cstheme="minorHAnsi"/>
        </w:rPr>
        <w:t>Price Level</w:t>
      </w:r>
    </w:p>
    <w:p w14:paraId="3F8DC480" w14:textId="77777777" w:rsidR="00E959BD" w:rsidRPr="00B71E11" w:rsidRDefault="00E959BD" w:rsidP="00E959BD">
      <w:pPr>
        <w:numPr>
          <w:ilvl w:val="0"/>
          <w:numId w:val="4"/>
        </w:numPr>
        <w:rPr>
          <w:rFonts w:cstheme="minorHAnsi"/>
        </w:rPr>
      </w:pPr>
      <w:r w:rsidRPr="00B71E11">
        <w:rPr>
          <w:rFonts w:cstheme="minorHAnsi"/>
        </w:rPr>
        <w:t>Tax Code</w:t>
      </w:r>
    </w:p>
    <w:p w14:paraId="270E03E8" w14:textId="7557438D" w:rsidR="00F369C1" w:rsidRPr="00B71E11" w:rsidRDefault="00F369C1" w:rsidP="00E959BD">
      <w:pPr>
        <w:numPr>
          <w:ilvl w:val="0"/>
          <w:numId w:val="4"/>
        </w:numPr>
        <w:rPr>
          <w:rFonts w:cstheme="minorHAnsi"/>
        </w:rPr>
      </w:pPr>
      <w:r w:rsidRPr="00B71E11">
        <w:rPr>
          <w:rFonts w:cstheme="minorHAnsi"/>
        </w:rPr>
        <w:t>Accounting Period (Indirectly via transaction</w:t>
      </w:r>
      <w:r w:rsidR="00F7516C" w:rsidRPr="00B71E11">
        <w:rPr>
          <w:rFonts w:cstheme="minorHAnsi"/>
        </w:rPr>
        <w:t>s</w:t>
      </w:r>
      <w:r w:rsidRPr="00B71E11">
        <w:rPr>
          <w:rFonts w:cstheme="minorHAnsi"/>
        </w:rPr>
        <w:t>)</w:t>
      </w:r>
    </w:p>
    <w:p w14:paraId="3CB831C6" w14:textId="5D6D980B" w:rsidR="00E959BD" w:rsidRPr="00B71E11" w:rsidRDefault="008D330A" w:rsidP="00E959BD">
      <w:pPr>
        <w:rPr>
          <w:rFonts w:cstheme="minorHAnsi"/>
          <w:b/>
          <w:bCs/>
          <w:sz w:val="28"/>
          <w:szCs w:val="28"/>
        </w:rPr>
      </w:pPr>
      <w:r w:rsidRPr="00B71E11">
        <w:rPr>
          <w:rFonts w:cstheme="minorHAnsi"/>
          <w:b/>
          <w:bCs/>
          <w:sz w:val="28"/>
          <w:szCs w:val="28"/>
        </w:rPr>
        <w:t xml:space="preserve">6. </w:t>
      </w:r>
      <w:r w:rsidR="00E959BD" w:rsidRPr="00B71E11">
        <w:rPr>
          <w:rFonts w:cstheme="minorHAnsi"/>
          <w:b/>
          <w:bCs/>
          <w:sz w:val="28"/>
          <w:szCs w:val="28"/>
        </w:rPr>
        <w:t>Common Configuration Errors</w:t>
      </w:r>
    </w:p>
    <w:p w14:paraId="015A5984" w14:textId="77777777" w:rsidR="00E959BD" w:rsidRPr="00B71E11" w:rsidRDefault="00E959BD" w:rsidP="00E959BD">
      <w:pPr>
        <w:numPr>
          <w:ilvl w:val="0"/>
          <w:numId w:val="5"/>
        </w:numPr>
        <w:rPr>
          <w:rFonts w:cstheme="minorHAnsi"/>
        </w:rPr>
      </w:pPr>
      <w:r w:rsidRPr="00B71E11">
        <w:rPr>
          <w:rFonts w:cstheme="minorHAnsi"/>
        </w:rPr>
        <w:t>Incorrect AR account</w:t>
      </w:r>
    </w:p>
    <w:p w14:paraId="0228D59A" w14:textId="77777777" w:rsidR="00E959BD" w:rsidRPr="00B71E11" w:rsidRDefault="00E959BD" w:rsidP="00E959BD">
      <w:pPr>
        <w:numPr>
          <w:ilvl w:val="0"/>
          <w:numId w:val="5"/>
        </w:numPr>
        <w:rPr>
          <w:rFonts w:cstheme="minorHAnsi"/>
        </w:rPr>
      </w:pPr>
      <w:r w:rsidRPr="00B71E11">
        <w:rPr>
          <w:rFonts w:cstheme="minorHAnsi"/>
        </w:rPr>
        <w:t>Wrong subsidiary assignment</w:t>
      </w:r>
    </w:p>
    <w:p w14:paraId="739734B5" w14:textId="77777777" w:rsidR="00E959BD" w:rsidRPr="00B71E11" w:rsidRDefault="00E959BD" w:rsidP="00E959BD">
      <w:pPr>
        <w:numPr>
          <w:ilvl w:val="0"/>
          <w:numId w:val="5"/>
        </w:numPr>
        <w:rPr>
          <w:rFonts w:cstheme="minorHAnsi"/>
        </w:rPr>
      </w:pPr>
      <w:r w:rsidRPr="00B71E11">
        <w:rPr>
          <w:rFonts w:cstheme="minorHAnsi"/>
        </w:rPr>
        <w:t>Duplicate records</w:t>
      </w:r>
    </w:p>
    <w:p w14:paraId="0ACDFF33" w14:textId="77777777" w:rsidR="00E959BD" w:rsidRPr="00B71E11" w:rsidRDefault="00E959BD" w:rsidP="00E959BD">
      <w:pPr>
        <w:numPr>
          <w:ilvl w:val="0"/>
          <w:numId w:val="5"/>
        </w:numPr>
        <w:rPr>
          <w:rFonts w:cstheme="minorHAnsi"/>
        </w:rPr>
      </w:pPr>
      <w:r w:rsidRPr="00B71E11">
        <w:rPr>
          <w:rFonts w:cstheme="minorHAnsi"/>
        </w:rPr>
        <w:t>Inconsistent naming</w:t>
      </w:r>
    </w:p>
    <w:p w14:paraId="25658FED" w14:textId="6B1199E8" w:rsidR="007F19C9" w:rsidRPr="00B71E11" w:rsidRDefault="007F19C9" w:rsidP="00E959BD">
      <w:pPr>
        <w:numPr>
          <w:ilvl w:val="0"/>
          <w:numId w:val="5"/>
        </w:numPr>
        <w:rPr>
          <w:rFonts w:cstheme="minorHAnsi"/>
        </w:rPr>
      </w:pPr>
      <w:r w:rsidRPr="00B71E11">
        <w:rPr>
          <w:rFonts w:cstheme="minorHAnsi"/>
        </w:rPr>
        <w:t>Incorrect credit hold configuration</w:t>
      </w:r>
    </w:p>
    <w:p w14:paraId="45441F3B" w14:textId="2B1AD211" w:rsidR="007F19C9" w:rsidRPr="00B71E11" w:rsidRDefault="007F19C9" w:rsidP="00E959BD">
      <w:pPr>
        <w:numPr>
          <w:ilvl w:val="0"/>
          <w:numId w:val="5"/>
        </w:numPr>
        <w:rPr>
          <w:rFonts w:cstheme="minorHAnsi"/>
        </w:rPr>
      </w:pPr>
      <w:r w:rsidRPr="00B71E11">
        <w:rPr>
          <w:rFonts w:cstheme="minorHAnsi"/>
        </w:rPr>
        <w:t>Missing default address setup</w:t>
      </w:r>
    </w:p>
    <w:p w14:paraId="0ABA4873" w14:textId="4A5AEA40" w:rsidR="007F19C9" w:rsidRPr="00B71E11" w:rsidRDefault="007F19C9" w:rsidP="00E959BD">
      <w:pPr>
        <w:numPr>
          <w:ilvl w:val="0"/>
          <w:numId w:val="5"/>
        </w:numPr>
        <w:rPr>
          <w:rFonts w:cstheme="minorHAnsi"/>
        </w:rPr>
      </w:pPr>
      <w:r w:rsidRPr="00B71E11">
        <w:rPr>
          <w:rFonts w:cstheme="minorHAnsi"/>
        </w:rPr>
        <w:t>Improper multi-subsidiary assignment</w:t>
      </w:r>
    </w:p>
    <w:p w14:paraId="1BC40100" w14:textId="1C7C8028" w:rsidR="00E959BD" w:rsidRPr="00B71E11" w:rsidRDefault="008D330A" w:rsidP="00E959BD">
      <w:pPr>
        <w:rPr>
          <w:rFonts w:cstheme="minorHAnsi"/>
          <w:b/>
          <w:bCs/>
          <w:sz w:val="28"/>
          <w:szCs w:val="28"/>
        </w:rPr>
      </w:pPr>
      <w:r w:rsidRPr="00B71E11">
        <w:rPr>
          <w:rFonts w:cstheme="minorHAnsi"/>
          <w:b/>
          <w:bCs/>
          <w:sz w:val="28"/>
          <w:szCs w:val="28"/>
        </w:rPr>
        <w:t xml:space="preserve">7. </w:t>
      </w:r>
      <w:r w:rsidR="00E959BD" w:rsidRPr="00B71E11">
        <w:rPr>
          <w:rFonts w:cstheme="minorHAnsi"/>
          <w:b/>
          <w:bCs/>
          <w:sz w:val="28"/>
          <w:szCs w:val="28"/>
        </w:rPr>
        <w:t>Developer Considerations</w:t>
      </w:r>
    </w:p>
    <w:p w14:paraId="49671CB0" w14:textId="77777777" w:rsidR="00E959BD" w:rsidRPr="00B71E11" w:rsidRDefault="00E959BD" w:rsidP="00E959BD">
      <w:pPr>
        <w:numPr>
          <w:ilvl w:val="0"/>
          <w:numId w:val="6"/>
        </w:numPr>
        <w:rPr>
          <w:rFonts w:cstheme="minorHAnsi"/>
        </w:rPr>
      </w:pPr>
      <w:r w:rsidRPr="00B71E11">
        <w:rPr>
          <w:rFonts w:cstheme="minorHAnsi"/>
        </w:rPr>
        <w:t>Understand entity joins in Saved Searches</w:t>
      </w:r>
    </w:p>
    <w:p w14:paraId="13C474EA" w14:textId="77777777" w:rsidR="00E959BD" w:rsidRPr="00B71E11" w:rsidRDefault="00E959BD" w:rsidP="00E959BD">
      <w:pPr>
        <w:numPr>
          <w:ilvl w:val="0"/>
          <w:numId w:val="6"/>
        </w:numPr>
        <w:rPr>
          <w:rFonts w:cstheme="minorHAnsi"/>
        </w:rPr>
      </w:pPr>
      <w:r w:rsidRPr="00B71E11">
        <w:rPr>
          <w:rFonts w:cstheme="minorHAnsi"/>
        </w:rPr>
        <w:t>Use internal ID carefully in scripts</w:t>
      </w:r>
    </w:p>
    <w:p w14:paraId="72C5FAD7" w14:textId="77777777" w:rsidR="00E959BD" w:rsidRPr="00B71E11" w:rsidRDefault="00E959BD" w:rsidP="00E959BD">
      <w:pPr>
        <w:numPr>
          <w:ilvl w:val="0"/>
          <w:numId w:val="6"/>
        </w:numPr>
        <w:rPr>
          <w:rFonts w:cstheme="minorHAnsi"/>
        </w:rPr>
      </w:pPr>
      <w:r w:rsidRPr="00B71E11">
        <w:rPr>
          <w:rFonts w:cstheme="minorHAnsi"/>
        </w:rPr>
        <w:t>Avoid unnecessary lookups</w:t>
      </w:r>
    </w:p>
    <w:p w14:paraId="3034EF09" w14:textId="77777777" w:rsidR="00E959BD" w:rsidRPr="00B71E11" w:rsidRDefault="00E959BD" w:rsidP="00E959BD">
      <w:pPr>
        <w:numPr>
          <w:ilvl w:val="0"/>
          <w:numId w:val="6"/>
        </w:numPr>
        <w:rPr>
          <w:rFonts w:cstheme="minorHAnsi"/>
        </w:rPr>
      </w:pPr>
      <w:r w:rsidRPr="00B71E11">
        <w:rPr>
          <w:rFonts w:cstheme="minorHAnsi"/>
        </w:rPr>
        <w:t>Validate subsidiary and currency mapping</w:t>
      </w:r>
    </w:p>
    <w:p w14:paraId="5A86DEE6" w14:textId="77777777" w:rsidR="004E4355" w:rsidRPr="00B71E11" w:rsidRDefault="004E4355" w:rsidP="004E4355">
      <w:pPr>
        <w:ind w:left="720"/>
        <w:rPr>
          <w:rFonts w:cstheme="minorHAnsi"/>
        </w:rPr>
      </w:pPr>
    </w:p>
    <w:p w14:paraId="79C2F984" w14:textId="1511B32D" w:rsidR="00E959BD" w:rsidRPr="00B71E11" w:rsidRDefault="00FC3DC8" w:rsidP="00E959BD">
      <w:pPr>
        <w:rPr>
          <w:rFonts w:cstheme="minorHAnsi"/>
          <w:b/>
          <w:bCs/>
          <w:sz w:val="28"/>
          <w:szCs w:val="28"/>
        </w:rPr>
      </w:pPr>
      <w:r w:rsidRPr="00B71E11">
        <w:rPr>
          <w:rFonts w:cstheme="minorHAnsi"/>
          <w:b/>
          <w:bCs/>
          <w:sz w:val="28"/>
          <w:szCs w:val="28"/>
        </w:rPr>
        <w:t xml:space="preserve">8. </w:t>
      </w:r>
      <w:r w:rsidR="00E959BD" w:rsidRPr="00B71E11">
        <w:rPr>
          <w:rFonts w:cstheme="minorHAnsi"/>
          <w:b/>
          <w:bCs/>
          <w:sz w:val="28"/>
          <w:szCs w:val="28"/>
        </w:rPr>
        <w:t>Governance Controls</w:t>
      </w:r>
    </w:p>
    <w:p w14:paraId="47EB4792" w14:textId="77777777" w:rsidR="00E959BD" w:rsidRPr="00B71E11" w:rsidRDefault="00E959BD" w:rsidP="00E959BD">
      <w:pPr>
        <w:numPr>
          <w:ilvl w:val="0"/>
          <w:numId w:val="7"/>
        </w:numPr>
        <w:rPr>
          <w:rFonts w:cstheme="minorHAnsi"/>
        </w:rPr>
      </w:pPr>
      <w:r w:rsidRPr="00B71E11">
        <w:rPr>
          <w:rFonts w:cstheme="minorHAnsi"/>
        </w:rPr>
        <w:t>Restricted creation access</w:t>
      </w:r>
    </w:p>
    <w:p w14:paraId="28258761" w14:textId="77777777" w:rsidR="00E959BD" w:rsidRPr="00B71E11" w:rsidRDefault="00E959BD" w:rsidP="00E959BD">
      <w:pPr>
        <w:numPr>
          <w:ilvl w:val="0"/>
          <w:numId w:val="7"/>
        </w:numPr>
        <w:rPr>
          <w:rFonts w:cstheme="minorHAnsi"/>
        </w:rPr>
      </w:pPr>
      <w:r w:rsidRPr="00B71E11">
        <w:rPr>
          <w:rFonts w:cstheme="minorHAnsi"/>
        </w:rPr>
        <w:lastRenderedPageBreak/>
        <w:t>Duplicate check process</w:t>
      </w:r>
    </w:p>
    <w:p w14:paraId="42C757D3" w14:textId="77777777" w:rsidR="00E959BD" w:rsidRPr="00B71E11" w:rsidRDefault="00E959BD" w:rsidP="00E959BD">
      <w:pPr>
        <w:numPr>
          <w:ilvl w:val="0"/>
          <w:numId w:val="7"/>
        </w:numPr>
        <w:rPr>
          <w:rFonts w:cstheme="minorHAnsi"/>
        </w:rPr>
      </w:pPr>
      <w:r w:rsidRPr="00B71E11">
        <w:rPr>
          <w:rFonts w:cstheme="minorHAnsi"/>
        </w:rPr>
        <w:t>Periodic master cleanup</w:t>
      </w:r>
    </w:p>
    <w:p w14:paraId="74810D58" w14:textId="2E4E3401" w:rsidR="00E959BD" w:rsidRPr="00B71E11" w:rsidRDefault="00E959BD" w:rsidP="00E959BD">
      <w:pPr>
        <w:rPr>
          <w:rFonts w:cstheme="minorHAnsi"/>
        </w:rPr>
      </w:pPr>
    </w:p>
    <w:p w14:paraId="15E9E50E" w14:textId="77777777" w:rsidR="00E959BD" w:rsidRPr="00B71E11" w:rsidRDefault="00E959BD" w:rsidP="00E959BD">
      <w:pPr>
        <w:rPr>
          <w:rFonts w:cstheme="minorHAnsi"/>
          <w:b/>
          <w:bCs/>
          <w:color w:val="4472C4" w:themeColor="accent1"/>
          <w:sz w:val="32"/>
          <w:szCs w:val="32"/>
        </w:rPr>
      </w:pPr>
      <w:r w:rsidRPr="00B71E11">
        <w:rPr>
          <w:rFonts w:cstheme="minorHAnsi"/>
          <w:b/>
          <w:bCs/>
          <w:color w:val="4472C4" w:themeColor="accent1"/>
          <w:sz w:val="32"/>
          <w:szCs w:val="32"/>
        </w:rPr>
        <w:t>2. Vendor</w:t>
      </w:r>
    </w:p>
    <w:p w14:paraId="4904F5C5" w14:textId="2941F78A" w:rsidR="00E959BD" w:rsidRPr="00B71E11" w:rsidRDefault="00BF0E0D" w:rsidP="00E959BD">
      <w:pPr>
        <w:rPr>
          <w:rFonts w:cstheme="minorHAnsi"/>
          <w:b/>
          <w:bCs/>
          <w:sz w:val="28"/>
          <w:szCs w:val="28"/>
        </w:rPr>
      </w:pPr>
      <w:r w:rsidRPr="00B71E11">
        <w:rPr>
          <w:rFonts w:cstheme="minorHAnsi"/>
          <w:b/>
          <w:bCs/>
          <w:sz w:val="28"/>
          <w:szCs w:val="28"/>
        </w:rPr>
        <w:t xml:space="preserve">1. </w:t>
      </w:r>
      <w:r w:rsidR="00E959BD" w:rsidRPr="00B71E11">
        <w:rPr>
          <w:rFonts w:cstheme="minorHAnsi"/>
          <w:b/>
          <w:bCs/>
          <w:sz w:val="28"/>
          <w:szCs w:val="28"/>
        </w:rPr>
        <w:t>Definition</w:t>
      </w:r>
    </w:p>
    <w:p w14:paraId="5E555C6F" w14:textId="77777777" w:rsidR="00E959BD" w:rsidRPr="00B71E11" w:rsidRDefault="00E959BD" w:rsidP="0078423C">
      <w:pPr>
        <w:pStyle w:val="ListParagraph"/>
        <w:numPr>
          <w:ilvl w:val="0"/>
          <w:numId w:val="48"/>
        </w:numPr>
        <w:rPr>
          <w:rFonts w:cstheme="minorHAnsi"/>
        </w:rPr>
      </w:pPr>
      <w:r w:rsidRPr="00B71E11">
        <w:rPr>
          <w:rFonts w:cstheme="minorHAnsi"/>
        </w:rPr>
        <w:t>Represents suppliers providing goods or services.</w:t>
      </w:r>
    </w:p>
    <w:p w14:paraId="0BC7EE50" w14:textId="5BB3A01C" w:rsidR="00E959BD" w:rsidRPr="00B71E11" w:rsidRDefault="00BF0E0D" w:rsidP="00E959BD">
      <w:pPr>
        <w:rPr>
          <w:rFonts w:cstheme="minorHAnsi"/>
          <w:b/>
          <w:bCs/>
          <w:sz w:val="28"/>
          <w:szCs w:val="28"/>
        </w:rPr>
      </w:pPr>
      <w:r w:rsidRPr="00B71E11">
        <w:rPr>
          <w:rFonts w:cstheme="minorHAnsi"/>
          <w:b/>
          <w:bCs/>
          <w:sz w:val="28"/>
          <w:szCs w:val="28"/>
        </w:rPr>
        <w:t xml:space="preserve">2. </w:t>
      </w:r>
      <w:r w:rsidR="00E959BD" w:rsidRPr="00B71E11">
        <w:rPr>
          <w:rFonts w:cstheme="minorHAnsi"/>
          <w:b/>
          <w:bCs/>
          <w:sz w:val="28"/>
          <w:szCs w:val="28"/>
        </w:rPr>
        <w:t>Key Fields</w:t>
      </w:r>
    </w:p>
    <w:p w14:paraId="100E1A54" w14:textId="77777777" w:rsidR="00E959BD" w:rsidRPr="00B71E11" w:rsidRDefault="00E959BD" w:rsidP="00E959BD">
      <w:pPr>
        <w:numPr>
          <w:ilvl w:val="0"/>
          <w:numId w:val="8"/>
        </w:numPr>
        <w:rPr>
          <w:rFonts w:cstheme="minorHAnsi"/>
        </w:rPr>
      </w:pPr>
      <w:r w:rsidRPr="00B71E11">
        <w:rPr>
          <w:rFonts w:cstheme="minorHAnsi"/>
        </w:rPr>
        <w:t>Subsidiary</w:t>
      </w:r>
    </w:p>
    <w:p w14:paraId="0814C2E3" w14:textId="77777777" w:rsidR="00E959BD" w:rsidRPr="00B71E11" w:rsidRDefault="00E959BD" w:rsidP="00E959BD">
      <w:pPr>
        <w:numPr>
          <w:ilvl w:val="0"/>
          <w:numId w:val="8"/>
        </w:numPr>
        <w:rPr>
          <w:rFonts w:cstheme="minorHAnsi"/>
        </w:rPr>
      </w:pPr>
      <w:r w:rsidRPr="00B71E11">
        <w:rPr>
          <w:rFonts w:cstheme="minorHAnsi"/>
        </w:rPr>
        <w:t>Currency</w:t>
      </w:r>
    </w:p>
    <w:p w14:paraId="1F85450D" w14:textId="77777777" w:rsidR="00E959BD" w:rsidRPr="00B71E11" w:rsidRDefault="00E959BD" w:rsidP="00E959BD">
      <w:pPr>
        <w:numPr>
          <w:ilvl w:val="0"/>
          <w:numId w:val="8"/>
        </w:numPr>
        <w:rPr>
          <w:rFonts w:cstheme="minorHAnsi"/>
        </w:rPr>
      </w:pPr>
      <w:r w:rsidRPr="00B71E11">
        <w:rPr>
          <w:rFonts w:cstheme="minorHAnsi"/>
        </w:rPr>
        <w:t>Terms</w:t>
      </w:r>
    </w:p>
    <w:p w14:paraId="56B6BB3E" w14:textId="77777777" w:rsidR="00E959BD" w:rsidRPr="00B71E11" w:rsidRDefault="00E959BD" w:rsidP="00E959BD">
      <w:pPr>
        <w:numPr>
          <w:ilvl w:val="0"/>
          <w:numId w:val="8"/>
        </w:numPr>
        <w:rPr>
          <w:rFonts w:cstheme="minorHAnsi"/>
        </w:rPr>
      </w:pPr>
      <w:r w:rsidRPr="00B71E11">
        <w:rPr>
          <w:rFonts w:cstheme="minorHAnsi"/>
        </w:rPr>
        <w:t>Payables Account</w:t>
      </w:r>
    </w:p>
    <w:p w14:paraId="3B3A2A37" w14:textId="77777777" w:rsidR="00E959BD" w:rsidRPr="00B71E11" w:rsidRDefault="00E959BD" w:rsidP="00E959BD">
      <w:pPr>
        <w:numPr>
          <w:ilvl w:val="0"/>
          <w:numId w:val="8"/>
        </w:numPr>
        <w:rPr>
          <w:rFonts w:cstheme="minorHAnsi"/>
        </w:rPr>
      </w:pPr>
      <w:r w:rsidRPr="00B71E11">
        <w:rPr>
          <w:rFonts w:cstheme="minorHAnsi"/>
        </w:rPr>
        <w:t>Tax Registration</w:t>
      </w:r>
    </w:p>
    <w:p w14:paraId="11DCA459" w14:textId="7EB127D2" w:rsidR="00537CC2" w:rsidRPr="00B71E11" w:rsidRDefault="00537CC2" w:rsidP="00E959BD">
      <w:pPr>
        <w:numPr>
          <w:ilvl w:val="0"/>
          <w:numId w:val="8"/>
        </w:numPr>
        <w:rPr>
          <w:rFonts w:cstheme="minorHAnsi"/>
        </w:rPr>
      </w:pPr>
      <w:r w:rsidRPr="00B71E11">
        <w:rPr>
          <w:rFonts w:cstheme="minorHAnsi"/>
        </w:rPr>
        <w:t>Vendor Category</w:t>
      </w:r>
    </w:p>
    <w:p w14:paraId="722D512B" w14:textId="3226B1AE" w:rsidR="00537CC2" w:rsidRPr="00B71E11" w:rsidRDefault="00537CC2" w:rsidP="00E959BD">
      <w:pPr>
        <w:numPr>
          <w:ilvl w:val="0"/>
          <w:numId w:val="8"/>
        </w:numPr>
        <w:rPr>
          <w:rFonts w:cstheme="minorHAnsi"/>
        </w:rPr>
      </w:pPr>
      <w:r w:rsidRPr="00B71E11">
        <w:rPr>
          <w:rFonts w:cstheme="minorHAnsi"/>
        </w:rPr>
        <w:t>Default Expense Account</w:t>
      </w:r>
    </w:p>
    <w:p w14:paraId="3BFF3DF8" w14:textId="4B4A1A38" w:rsidR="00537CC2" w:rsidRPr="00B71E11" w:rsidRDefault="00537CC2" w:rsidP="00E959BD">
      <w:pPr>
        <w:numPr>
          <w:ilvl w:val="0"/>
          <w:numId w:val="8"/>
        </w:numPr>
        <w:rPr>
          <w:rFonts w:cstheme="minorHAnsi"/>
        </w:rPr>
      </w:pPr>
      <w:r w:rsidRPr="00B71E11">
        <w:rPr>
          <w:rFonts w:cstheme="minorHAnsi"/>
        </w:rPr>
        <w:t>Default Address</w:t>
      </w:r>
    </w:p>
    <w:p w14:paraId="523A42EB" w14:textId="61E2204F" w:rsidR="00537CC2" w:rsidRPr="00B71E11" w:rsidRDefault="00537CC2" w:rsidP="00E959BD">
      <w:pPr>
        <w:numPr>
          <w:ilvl w:val="0"/>
          <w:numId w:val="8"/>
        </w:numPr>
        <w:rPr>
          <w:rFonts w:cstheme="minorHAnsi"/>
        </w:rPr>
      </w:pPr>
      <w:r w:rsidRPr="00B71E11">
        <w:rPr>
          <w:rFonts w:cstheme="minorHAnsi"/>
        </w:rPr>
        <w:t>Payment Hold</w:t>
      </w:r>
    </w:p>
    <w:p w14:paraId="525732FE" w14:textId="2B4676E5" w:rsidR="009953B5" w:rsidRPr="00B71E11" w:rsidRDefault="009953B5" w:rsidP="00E959BD">
      <w:pPr>
        <w:numPr>
          <w:ilvl w:val="0"/>
          <w:numId w:val="8"/>
        </w:numPr>
        <w:rPr>
          <w:rFonts w:cstheme="minorHAnsi"/>
        </w:rPr>
      </w:pPr>
      <w:r w:rsidRPr="00B71E11">
        <w:rPr>
          <w:rFonts w:cstheme="minorHAnsi"/>
        </w:rPr>
        <w:t>Multi-Subsidiary Vendor</w:t>
      </w:r>
      <w:r w:rsidR="00AD46E8" w:rsidRPr="00B71E11">
        <w:rPr>
          <w:rFonts w:cstheme="minorHAnsi"/>
        </w:rPr>
        <w:t xml:space="preserve"> (I</w:t>
      </w:r>
      <w:r w:rsidR="00941EC1" w:rsidRPr="00B71E11">
        <w:rPr>
          <w:rFonts w:cstheme="minorHAnsi"/>
        </w:rPr>
        <w:t>f</w:t>
      </w:r>
      <w:r w:rsidR="00AD46E8" w:rsidRPr="00B71E11">
        <w:rPr>
          <w:rFonts w:cstheme="minorHAnsi"/>
        </w:rPr>
        <w:t xml:space="preserve"> enabled)</w:t>
      </w:r>
    </w:p>
    <w:p w14:paraId="41726103" w14:textId="406E1803" w:rsidR="00E959BD" w:rsidRPr="00B71E11" w:rsidRDefault="008B2C63" w:rsidP="00E959BD">
      <w:pPr>
        <w:rPr>
          <w:rFonts w:cstheme="minorHAnsi"/>
          <w:b/>
          <w:bCs/>
          <w:sz w:val="28"/>
          <w:szCs w:val="28"/>
        </w:rPr>
      </w:pPr>
      <w:r w:rsidRPr="00B71E11">
        <w:rPr>
          <w:rFonts w:cstheme="minorHAnsi"/>
          <w:b/>
          <w:bCs/>
          <w:sz w:val="28"/>
          <w:szCs w:val="28"/>
        </w:rPr>
        <w:t xml:space="preserve">3. </w:t>
      </w:r>
      <w:r w:rsidR="00E959BD" w:rsidRPr="00B71E11">
        <w:rPr>
          <w:rFonts w:cstheme="minorHAnsi"/>
          <w:b/>
          <w:bCs/>
          <w:sz w:val="28"/>
          <w:szCs w:val="28"/>
        </w:rPr>
        <w:t>Used In</w:t>
      </w:r>
    </w:p>
    <w:p w14:paraId="5C00928B" w14:textId="77777777" w:rsidR="00E959BD" w:rsidRPr="00B71E11" w:rsidRDefault="00E959BD" w:rsidP="00E959BD">
      <w:pPr>
        <w:numPr>
          <w:ilvl w:val="0"/>
          <w:numId w:val="9"/>
        </w:numPr>
        <w:rPr>
          <w:rFonts w:cstheme="minorHAnsi"/>
        </w:rPr>
      </w:pPr>
      <w:r w:rsidRPr="00B71E11">
        <w:rPr>
          <w:rFonts w:cstheme="minorHAnsi"/>
        </w:rPr>
        <w:t>Purchase Order</w:t>
      </w:r>
    </w:p>
    <w:p w14:paraId="1D02D243" w14:textId="77777777" w:rsidR="00E959BD" w:rsidRPr="00B71E11" w:rsidRDefault="00E959BD" w:rsidP="00E959BD">
      <w:pPr>
        <w:numPr>
          <w:ilvl w:val="0"/>
          <w:numId w:val="9"/>
        </w:numPr>
        <w:rPr>
          <w:rFonts w:cstheme="minorHAnsi"/>
        </w:rPr>
      </w:pPr>
      <w:r w:rsidRPr="00B71E11">
        <w:rPr>
          <w:rFonts w:cstheme="minorHAnsi"/>
        </w:rPr>
        <w:t>Vendor Bill</w:t>
      </w:r>
    </w:p>
    <w:p w14:paraId="1049202C" w14:textId="77777777" w:rsidR="00E959BD" w:rsidRPr="00B71E11" w:rsidRDefault="00E959BD" w:rsidP="00E959BD">
      <w:pPr>
        <w:numPr>
          <w:ilvl w:val="0"/>
          <w:numId w:val="9"/>
        </w:numPr>
        <w:rPr>
          <w:rFonts w:cstheme="minorHAnsi"/>
        </w:rPr>
      </w:pPr>
      <w:r w:rsidRPr="00B71E11">
        <w:rPr>
          <w:rFonts w:cstheme="minorHAnsi"/>
        </w:rPr>
        <w:t>Vendor Payment</w:t>
      </w:r>
    </w:p>
    <w:p w14:paraId="6063E491" w14:textId="77777777" w:rsidR="00E959BD" w:rsidRPr="00B71E11" w:rsidRDefault="00E959BD" w:rsidP="00E959BD">
      <w:pPr>
        <w:numPr>
          <w:ilvl w:val="0"/>
          <w:numId w:val="9"/>
        </w:numPr>
        <w:rPr>
          <w:rFonts w:cstheme="minorHAnsi"/>
        </w:rPr>
      </w:pPr>
      <w:r w:rsidRPr="00B71E11">
        <w:rPr>
          <w:rFonts w:cstheme="minorHAnsi"/>
        </w:rPr>
        <w:t>Expense Reports</w:t>
      </w:r>
    </w:p>
    <w:p w14:paraId="1C3E5460" w14:textId="77777777" w:rsidR="001D4B77" w:rsidRPr="00B71E11" w:rsidRDefault="001D4B77" w:rsidP="001D4B77">
      <w:pPr>
        <w:ind w:left="720"/>
        <w:rPr>
          <w:rFonts w:cstheme="minorHAnsi"/>
        </w:rPr>
      </w:pPr>
    </w:p>
    <w:p w14:paraId="73446B6F" w14:textId="3BB1D968" w:rsidR="00E959BD" w:rsidRPr="00B71E11" w:rsidRDefault="003334C7" w:rsidP="00E959BD">
      <w:pPr>
        <w:rPr>
          <w:rFonts w:cstheme="minorHAnsi"/>
          <w:b/>
          <w:bCs/>
          <w:sz w:val="28"/>
          <w:szCs w:val="28"/>
        </w:rPr>
      </w:pPr>
      <w:r w:rsidRPr="00B71E11">
        <w:rPr>
          <w:rFonts w:cstheme="minorHAnsi"/>
          <w:b/>
          <w:bCs/>
          <w:sz w:val="28"/>
          <w:szCs w:val="28"/>
        </w:rPr>
        <w:t xml:space="preserve">4. </w:t>
      </w:r>
      <w:r w:rsidR="00E959BD" w:rsidRPr="00B71E11">
        <w:rPr>
          <w:rFonts w:cstheme="minorHAnsi"/>
          <w:b/>
          <w:bCs/>
          <w:sz w:val="28"/>
          <w:szCs w:val="28"/>
        </w:rPr>
        <w:t>GL Impact</w:t>
      </w:r>
    </w:p>
    <w:p w14:paraId="22DA7C95" w14:textId="77777777" w:rsidR="00E959BD" w:rsidRPr="00B71E11" w:rsidRDefault="00E959BD" w:rsidP="00E959BD">
      <w:pPr>
        <w:numPr>
          <w:ilvl w:val="0"/>
          <w:numId w:val="10"/>
        </w:numPr>
        <w:rPr>
          <w:rFonts w:cstheme="minorHAnsi"/>
        </w:rPr>
      </w:pPr>
      <w:r w:rsidRPr="00B71E11">
        <w:rPr>
          <w:rFonts w:cstheme="minorHAnsi"/>
        </w:rPr>
        <w:t>Drives Accounts Payable</w:t>
      </w:r>
    </w:p>
    <w:p w14:paraId="32EA3254" w14:textId="77777777" w:rsidR="00E959BD" w:rsidRPr="00B71E11" w:rsidRDefault="00E959BD" w:rsidP="00E959BD">
      <w:pPr>
        <w:numPr>
          <w:ilvl w:val="0"/>
          <w:numId w:val="10"/>
        </w:numPr>
        <w:rPr>
          <w:rFonts w:cstheme="minorHAnsi"/>
        </w:rPr>
      </w:pPr>
      <w:r w:rsidRPr="00B71E11">
        <w:rPr>
          <w:rFonts w:cstheme="minorHAnsi"/>
        </w:rPr>
        <w:lastRenderedPageBreak/>
        <w:t>Controls expense recognition</w:t>
      </w:r>
    </w:p>
    <w:p w14:paraId="5D997DF5" w14:textId="441226E4" w:rsidR="00E959BD" w:rsidRPr="00B71E11" w:rsidRDefault="00034374" w:rsidP="00E959BD">
      <w:pPr>
        <w:rPr>
          <w:rFonts w:cstheme="minorHAnsi"/>
          <w:b/>
          <w:bCs/>
          <w:sz w:val="28"/>
          <w:szCs w:val="28"/>
        </w:rPr>
      </w:pPr>
      <w:r w:rsidRPr="00B71E11">
        <w:rPr>
          <w:rFonts w:cstheme="minorHAnsi"/>
          <w:b/>
          <w:bCs/>
          <w:sz w:val="28"/>
          <w:szCs w:val="28"/>
        </w:rPr>
        <w:t xml:space="preserve">5. </w:t>
      </w:r>
      <w:r w:rsidR="00E959BD" w:rsidRPr="00B71E11">
        <w:rPr>
          <w:rFonts w:cstheme="minorHAnsi"/>
          <w:b/>
          <w:bCs/>
          <w:sz w:val="28"/>
          <w:szCs w:val="28"/>
        </w:rPr>
        <w:t>Dependencies</w:t>
      </w:r>
    </w:p>
    <w:p w14:paraId="6481F7BE" w14:textId="77777777" w:rsidR="00E959BD" w:rsidRPr="00B71E11" w:rsidRDefault="00E959BD" w:rsidP="00E959BD">
      <w:pPr>
        <w:numPr>
          <w:ilvl w:val="0"/>
          <w:numId w:val="11"/>
        </w:numPr>
        <w:rPr>
          <w:rFonts w:cstheme="minorHAnsi"/>
        </w:rPr>
      </w:pPr>
      <w:r w:rsidRPr="00B71E11">
        <w:rPr>
          <w:rFonts w:cstheme="minorHAnsi"/>
        </w:rPr>
        <w:t>Subsidiary</w:t>
      </w:r>
    </w:p>
    <w:p w14:paraId="690A28C2" w14:textId="77777777" w:rsidR="00E959BD" w:rsidRPr="00B71E11" w:rsidRDefault="00E959BD" w:rsidP="00E959BD">
      <w:pPr>
        <w:numPr>
          <w:ilvl w:val="0"/>
          <w:numId w:val="11"/>
        </w:numPr>
        <w:rPr>
          <w:rFonts w:cstheme="minorHAnsi"/>
        </w:rPr>
      </w:pPr>
      <w:r w:rsidRPr="00B71E11">
        <w:rPr>
          <w:rFonts w:cstheme="minorHAnsi"/>
        </w:rPr>
        <w:t>Currency</w:t>
      </w:r>
    </w:p>
    <w:p w14:paraId="45CA9A87" w14:textId="77777777" w:rsidR="00E959BD" w:rsidRPr="00B71E11" w:rsidRDefault="00E959BD" w:rsidP="00E959BD">
      <w:pPr>
        <w:numPr>
          <w:ilvl w:val="0"/>
          <w:numId w:val="11"/>
        </w:numPr>
        <w:rPr>
          <w:rFonts w:cstheme="minorHAnsi"/>
        </w:rPr>
      </w:pPr>
      <w:r w:rsidRPr="00B71E11">
        <w:rPr>
          <w:rFonts w:cstheme="minorHAnsi"/>
        </w:rPr>
        <w:t>Terms</w:t>
      </w:r>
    </w:p>
    <w:p w14:paraId="08971725" w14:textId="77777777" w:rsidR="00E959BD" w:rsidRPr="00B71E11" w:rsidRDefault="00E959BD" w:rsidP="00E959BD">
      <w:pPr>
        <w:numPr>
          <w:ilvl w:val="0"/>
          <w:numId w:val="11"/>
        </w:numPr>
        <w:rPr>
          <w:rFonts w:cstheme="minorHAnsi"/>
        </w:rPr>
      </w:pPr>
      <w:r w:rsidRPr="00B71E11">
        <w:rPr>
          <w:rFonts w:cstheme="minorHAnsi"/>
        </w:rPr>
        <w:t>Tax Codes</w:t>
      </w:r>
    </w:p>
    <w:p w14:paraId="275FA1B6" w14:textId="584CB70B" w:rsidR="00E959BD" w:rsidRPr="00B71E11" w:rsidRDefault="00034374" w:rsidP="00E959BD">
      <w:pPr>
        <w:rPr>
          <w:rFonts w:cstheme="minorHAnsi"/>
          <w:b/>
          <w:bCs/>
          <w:sz w:val="28"/>
          <w:szCs w:val="28"/>
        </w:rPr>
      </w:pPr>
      <w:r w:rsidRPr="00B71E11">
        <w:rPr>
          <w:rFonts w:cstheme="minorHAnsi"/>
          <w:b/>
          <w:bCs/>
          <w:sz w:val="28"/>
          <w:szCs w:val="28"/>
        </w:rPr>
        <w:t xml:space="preserve">6. </w:t>
      </w:r>
      <w:r w:rsidR="00E959BD" w:rsidRPr="00B71E11">
        <w:rPr>
          <w:rFonts w:cstheme="minorHAnsi"/>
          <w:b/>
          <w:bCs/>
          <w:sz w:val="28"/>
          <w:szCs w:val="28"/>
        </w:rPr>
        <w:t>Common Errors</w:t>
      </w:r>
    </w:p>
    <w:p w14:paraId="1ACB9098" w14:textId="77777777" w:rsidR="00E959BD" w:rsidRPr="00B71E11" w:rsidRDefault="00E959BD" w:rsidP="00E959BD">
      <w:pPr>
        <w:numPr>
          <w:ilvl w:val="0"/>
          <w:numId w:val="12"/>
        </w:numPr>
        <w:rPr>
          <w:rFonts w:cstheme="minorHAnsi"/>
        </w:rPr>
      </w:pPr>
      <w:r w:rsidRPr="00B71E11">
        <w:rPr>
          <w:rFonts w:cstheme="minorHAnsi"/>
        </w:rPr>
        <w:t>Incorrect AP account</w:t>
      </w:r>
    </w:p>
    <w:p w14:paraId="0E76EA05" w14:textId="77777777" w:rsidR="00E959BD" w:rsidRPr="00B71E11" w:rsidRDefault="00E959BD" w:rsidP="00E959BD">
      <w:pPr>
        <w:numPr>
          <w:ilvl w:val="0"/>
          <w:numId w:val="12"/>
        </w:numPr>
        <w:rPr>
          <w:rFonts w:cstheme="minorHAnsi"/>
        </w:rPr>
      </w:pPr>
      <w:r w:rsidRPr="00B71E11">
        <w:rPr>
          <w:rFonts w:cstheme="minorHAnsi"/>
        </w:rPr>
        <w:t>Wrong tax configuration</w:t>
      </w:r>
    </w:p>
    <w:p w14:paraId="02FC6A48" w14:textId="77777777" w:rsidR="00E959BD" w:rsidRPr="00B71E11" w:rsidRDefault="00E959BD" w:rsidP="00E959BD">
      <w:pPr>
        <w:numPr>
          <w:ilvl w:val="0"/>
          <w:numId w:val="12"/>
        </w:numPr>
        <w:rPr>
          <w:rFonts w:cstheme="minorHAnsi"/>
        </w:rPr>
      </w:pPr>
      <w:r w:rsidRPr="00B71E11">
        <w:rPr>
          <w:rFonts w:cstheme="minorHAnsi"/>
        </w:rPr>
        <w:t>Duplicate vendor entries</w:t>
      </w:r>
    </w:p>
    <w:p w14:paraId="75C5E293" w14:textId="766F1928" w:rsidR="008F5E13" w:rsidRPr="00B71E11" w:rsidRDefault="008F5E13" w:rsidP="00E959BD">
      <w:pPr>
        <w:numPr>
          <w:ilvl w:val="0"/>
          <w:numId w:val="12"/>
        </w:numPr>
        <w:rPr>
          <w:rFonts w:cstheme="minorHAnsi"/>
        </w:rPr>
      </w:pPr>
      <w:r w:rsidRPr="00B71E11">
        <w:rPr>
          <w:rFonts w:cstheme="minorHAnsi"/>
        </w:rPr>
        <w:t>Incorrect default expense account</w:t>
      </w:r>
    </w:p>
    <w:p w14:paraId="5168A936" w14:textId="375D3BAA" w:rsidR="00251269" w:rsidRPr="00B71E11" w:rsidRDefault="00251269" w:rsidP="00E959BD">
      <w:pPr>
        <w:numPr>
          <w:ilvl w:val="0"/>
          <w:numId w:val="12"/>
        </w:numPr>
        <w:rPr>
          <w:rFonts w:cstheme="minorHAnsi"/>
        </w:rPr>
      </w:pPr>
      <w:r w:rsidRPr="00B71E11">
        <w:rPr>
          <w:rFonts w:cstheme="minorHAnsi"/>
        </w:rPr>
        <w:t>Missing tax registration for statutory reporting</w:t>
      </w:r>
    </w:p>
    <w:p w14:paraId="159CDB0C" w14:textId="3F247807" w:rsidR="00251269" w:rsidRPr="00B71E11" w:rsidRDefault="008D2394" w:rsidP="00E959BD">
      <w:pPr>
        <w:numPr>
          <w:ilvl w:val="0"/>
          <w:numId w:val="12"/>
        </w:numPr>
        <w:rPr>
          <w:rFonts w:cstheme="minorHAnsi"/>
        </w:rPr>
      </w:pPr>
      <w:r w:rsidRPr="00B71E11">
        <w:rPr>
          <w:rFonts w:cstheme="minorHAnsi"/>
        </w:rPr>
        <w:t>Payment hold misconfiguration</w:t>
      </w:r>
    </w:p>
    <w:p w14:paraId="288602EE" w14:textId="7F2E0134" w:rsidR="00E959BD" w:rsidRPr="00B71E11" w:rsidRDefault="00B116D8" w:rsidP="00E959BD">
      <w:pPr>
        <w:rPr>
          <w:rFonts w:cstheme="minorHAnsi"/>
          <w:b/>
          <w:bCs/>
          <w:sz w:val="28"/>
          <w:szCs w:val="28"/>
        </w:rPr>
      </w:pPr>
      <w:r w:rsidRPr="00B71E11">
        <w:rPr>
          <w:rFonts w:cstheme="minorHAnsi"/>
          <w:b/>
          <w:bCs/>
          <w:sz w:val="28"/>
          <w:szCs w:val="28"/>
        </w:rPr>
        <w:t xml:space="preserve">7. </w:t>
      </w:r>
      <w:r w:rsidR="00E959BD" w:rsidRPr="00B71E11">
        <w:rPr>
          <w:rFonts w:cstheme="minorHAnsi"/>
          <w:b/>
          <w:bCs/>
          <w:sz w:val="28"/>
          <w:szCs w:val="28"/>
        </w:rPr>
        <w:t>Developer Considerations</w:t>
      </w:r>
    </w:p>
    <w:p w14:paraId="382B35D6" w14:textId="77777777" w:rsidR="00E959BD" w:rsidRPr="00B71E11" w:rsidRDefault="00E959BD" w:rsidP="00E959BD">
      <w:pPr>
        <w:numPr>
          <w:ilvl w:val="0"/>
          <w:numId w:val="13"/>
        </w:numPr>
        <w:rPr>
          <w:rFonts w:cstheme="minorHAnsi"/>
        </w:rPr>
      </w:pPr>
      <w:r w:rsidRPr="00B71E11">
        <w:rPr>
          <w:rFonts w:cstheme="minorHAnsi"/>
        </w:rPr>
        <w:t>Join optimization in bill searches</w:t>
      </w:r>
    </w:p>
    <w:p w14:paraId="6CBD2742" w14:textId="77777777" w:rsidR="00E959BD" w:rsidRPr="00B71E11" w:rsidRDefault="00E959BD" w:rsidP="00E959BD">
      <w:pPr>
        <w:numPr>
          <w:ilvl w:val="0"/>
          <w:numId w:val="13"/>
        </w:numPr>
        <w:rPr>
          <w:rFonts w:cstheme="minorHAnsi"/>
        </w:rPr>
      </w:pPr>
      <w:r w:rsidRPr="00B71E11">
        <w:rPr>
          <w:rFonts w:cstheme="minorHAnsi"/>
        </w:rPr>
        <w:t>Handle subsidiary restrictions</w:t>
      </w:r>
    </w:p>
    <w:p w14:paraId="2F980AFC" w14:textId="77777777" w:rsidR="00E959BD" w:rsidRPr="00B71E11" w:rsidRDefault="00E959BD" w:rsidP="00E959BD">
      <w:pPr>
        <w:numPr>
          <w:ilvl w:val="0"/>
          <w:numId w:val="13"/>
        </w:numPr>
        <w:rPr>
          <w:rFonts w:cstheme="minorHAnsi"/>
        </w:rPr>
      </w:pPr>
      <w:r w:rsidRPr="00B71E11">
        <w:rPr>
          <w:rFonts w:cstheme="minorHAnsi"/>
        </w:rPr>
        <w:t>Validate tax mapping</w:t>
      </w:r>
    </w:p>
    <w:p w14:paraId="76EA30B2" w14:textId="58D656B2" w:rsidR="00E959BD" w:rsidRPr="00B71E11" w:rsidRDefault="00B116D8" w:rsidP="00E959BD">
      <w:pPr>
        <w:rPr>
          <w:rFonts w:cstheme="minorHAnsi"/>
          <w:b/>
          <w:bCs/>
          <w:sz w:val="28"/>
          <w:szCs w:val="28"/>
        </w:rPr>
      </w:pPr>
      <w:r w:rsidRPr="00B71E11">
        <w:rPr>
          <w:rFonts w:cstheme="minorHAnsi"/>
          <w:b/>
          <w:bCs/>
          <w:sz w:val="28"/>
          <w:szCs w:val="28"/>
        </w:rPr>
        <w:t xml:space="preserve">8. </w:t>
      </w:r>
      <w:r w:rsidR="00E959BD" w:rsidRPr="00B71E11">
        <w:rPr>
          <w:rFonts w:cstheme="minorHAnsi"/>
          <w:b/>
          <w:bCs/>
          <w:sz w:val="28"/>
          <w:szCs w:val="28"/>
        </w:rPr>
        <w:t>Governance Controls</w:t>
      </w:r>
    </w:p>
    <w:p w14:paraId="115B23FD" w14:textId="77777777" w:rsidR="00E959BD" w:rsidRPr="00B71E11" w:rsidRDefault="00E959BD" w:rsidP="00E959BD">
      <w:pPr>
        <w:numPr>
          <w:ilvl w:val="0"/>
          <w:numId w:val="14"/>
        </w:numPr>
        <w:rPr>
          <w:rFonts w:cstheme="minorHAnsi"/>
        </w:rPr>
      </w:pPr>
      <w:r w:rsidRPr="00B71E11">
        <w:rPr>
          <w:rFonts w:cstheme="minorHAnsi"/>
        </w:rPr>
        <w:t>Approval workflow for creation</w:t>
      </w:r>
    </w:p>
    <w:p w14:paraId="7080562E" w14:textId="77777777" w:rsidR="00E959BD" w:rsidRPr="00B71E11" w:rsidRDefault="00E959BD" w:rsidP="00E959BD">
      <w:pPr>
        <w:numPr>
          <w:ilvl w:val="0"/>
          <w:numId w:val="14"/>
        </w:numPr>
        <w:rPr>
          <w:rFonts w:cstheme="minorHAnsi"/>
        </w:rPr>
      </w:pPr>
      <w:r w:rsidRPr="00B71E11">
        <w:rPr>
          <w:rFonts w:cstheme="minorHAnsi"/>
        </w:rPr>
        <w:t>Vendor classification standards</w:t>
      </w:r>
    </w:p>
    <w:p w14:paraId="06772889" w14:textId="1D712647" w:rsidR="00E959BD" w:rsidRPr="00B71E11" w:rsidRDefault="00E959BD" w:rsidP="00E959BD">
      <w:pPr>
        <w:rPr>
          <w:rFonts w:cstheme="minorHAnsi"/>
        </w:rPr>
      </w:pPr>
    </w:p>
    <w:p w14:paraId="4C783BA9" w14:textId="77777777" w:rsidR="002537F5" w:rsidRPr="00B71E11" w:rsidRDefault="002537F5" w:rsidP="00E959BD">
      <w:pPr>
        <w:rPr>
          <w:rFonts w:cstheme="minorHAnsi"/>
        </w:rPr>
      </w:pPr>
    </w:p>
    <w:p w14:paraId="783DDCF2" w14:textId="77777777" w:rsidR="002537F5" w:rsidRPr="00B71E11" w:rsidRDefault="002537F5" w:rsidP="00E959BD">
      <w:pPr>
        <w:rPr>
          <w:rFonts w:cstheme="minorHAnsi"/>
        </w:rPr>
      </w:pPr>
    </w:p>
    <w:p w14:paraId="245AD322" w14:textId="77777777" w:rsidR="00E959BD" w:rsidRPr="00B71E11" w:rsidRDefault="00E959BD" w:rsidP="00E959BD">
      <w:pPr>
        <w:rPr>
          <w:rFonts w:cstheme="minorHAnsi"/>
          <w:b/>
          <w:bCs/>
          <w:color w:val="4472C4" w:themeColor="accent1"/>
          <w:sz w:val="32"/>
          <w:szCs w:val="32"/>
        </w:rPr>
      </w:pPr>
      <w:r w:rsidRPr="00B71E11">
        <w:rPr>
          <w:rFonts w:cstheme="minorHAnsi"/>
          <w:b/>
          <w:bCs/>
          <w:color w:val="4472C4" w:themeColor="accent1"/>
          <w:sz w:val="32"/>
          <w:szCs w:val="32"/>
        </w:rPr>
        <w:t>3. Item</w:t>
      </w:r>
    </w:p>
    <w:p w14:paraId="4B627E24" w14:textId="43611519" w:rsidR="00E959BD" w:rsidRPr="00B71E11" w:rsidRDefault="00E165BC" w:rsidP="00E959BD">
      <w:pPr>
        <w:rPr>
          <w:rFonts w:cstheme="minorHAnsi"/>
          <w:b/>
          <w:bCs/>
          <w:sz w:val="28"/>
          <w:szCs w:val="28"/>
        </w:rPr>
      </w:pPr>
      <w:r w:rsidRPr="00B71E11">
        <w:rPr>
          <w:rFonts w:cstheme="minorHAnsi"/>
          <w:b/>
          <w:bCs/>
          <w:sz w:val="28"/>
          <w:szCs w:val="28"/>
        </w:rPr>
        <w:t xml:space="preserve">1. </w:t>
      </w:r>
      <w:r w:rsidR="00E959BD" w:rsidRPr="00B71E11">
        <w:rPr>
          <w:rFonts w:cstheme="minorHAnsi"/>
          <w:b/>
          <w:bCs/>
          <w:sz w:val="28"/>
          <w:szCs w:val="28"/>
        </w:rPr>
        <w:t>Definition</w:t>
      </w:r>
    </w:p>
    <w:p w14:paraId="1C8E0D29" w14:textId="77777777" w:rsidR="00E959BD" w:rsidRPr="00B71E11" w:rsidRDefault="00E959BD" w:rsidP="009D317E">
      <w:pPr>
        <w:pStyle w:val="ListParagraph"/>
        <w:numPr>
          <w:ilvl w:val="0"/>
          <w:numId w:val="48"/>
        </w:numPr>
        <w:rPr>
          <w:rFonts w:cstheme="minorHAnsi"/>
        </w:rPr>
      </w:pPr>
      <w:r w:rsidRPr="00B71E11">
        <w:rPr>
          <w:rFonts w:cstheme="minorHAnsi"/>
        </w:rPr>
        <w:lastRenderedPageBreak/>
        <w:t>Represents products or services sold or purchased.</w:t>
      </w:r>
    </w:p>
    <w:p w14:paraId="109BAED2" w14:textId="2A461A7D" w:rsidR="00E959BD" w:rsidRPr="00B71E11" w:rsidRDefault="00E165BC" w:rsidP="00E959BD">
      <w:pPr>
        <w:rPr>
          <w:rFonts w:cstheme="minorHAnsi"/>
          <w:b/>
          <w:bCs/>
          <w:sz w:val="28"/>
          <w:szCs w:val="28"/>
        </w:rPr>
      </w:pPr>
      <w:r w:rsidRPr="00B71E11">
        <w:rPr>
          <w:rFonts w:cstheme="minorHAnsi"/>
          <w:b/>
          <w:bCs/>
          <w:sz w:val="28"/>
          <w:szCs w:val="28"/>
        </w:rPr>
        <w:t xml:space="preserve">2. </w:t>
      </w:r>
      <w:r w:rsidR="00E959BD" w:rsidRPr="00B71E11">
        <w:rPr>
          <w:rFonts w:cstheme="minorHAnsi"/>
          <w:b/>
          <w:bCs/>
          <w:sz w:val="28"/>
          <w:szCs w:val="28"/>
        </w:rPr>
        <w:t>Types</w:t>
      </w:r>
    </w:p>
    <w:p w14:paraId="3F8E685C" w14:textId="77777777" w:rsidR="00E959BD" w:rsidRPr="00B71E11" w:rsidRDefault="00E959BD" w:rsidP="00E959BD">
      <w:pPr>
        <w:numPr>
          <w:ilvl w:val="0"/>
          <w:numId w:val="15"/>
        </w:numPr>
        <w:rPr>
          <w:rFonts w:cstheme="minorHAnsi"/>
        </w:rPr>
      </w:pPr>
      <w:r w:rsidRPr="00B71E11">
        <w:rPr>
          <w:rFonts w:cstheme="minorHAnsi"/>
        </w:rPr>
        <w:t>Inventory Item</w:t>
      </w:r>
    </w:p>
    <w:p w14:paraId="5546627E" w14:textId="77777777" w:rsidR="00E959BD" w:rsidRPr="00B71E11" w:rsidRDefault="00E959BD" w:rsidP="00E959BD">
      <w:pPr>
        <w:numPr>
          <w:ilvl w:val="0"/>
          <w:numId w:val="15"/>
        </w:numPr>
        <w:rPr>
          <w:rFonts w:cstheme="minorHAnsi"/>
        </w:rPr>
      </w:pPr>
      <w:r w:rsidRPr="00B71E11">
        <w:rPr>
          <w:rFonts w:cstheme="minorHAnsi"/>
        </w:rPr>
        <w:t>Non-Inventory Item</w:t>
      </w:r>
    </w:p>
    <w:p w14:paraId="083D6A26" w14:textId="77777777" w:rsidR="00E959BD" w:rsidRPr="00B71E11" w:rsidRDefault="00E959BD" w:rsidP="00E959BD">
      <w:pPr>
        <w:numPr>
          <w:ilvl w:val="0"/>
          <w:numId w:val="15"/>
        </w:numPr>
        <w:rPr>
          <w:rFonts w:cstheme="minorHAnsi"/>
        </w:rPr>
      </w:pPr>
      <w:r w:rsidRPr="00B71E11">
        <w:rPr>
          <w:rFonts w:cstheme="minorHAnsi"/>
        </w:rPr>
        <w:t>Service Item</w:t>
      </w:r>
    </w:p>
    <w:p w14:paraId="371DD646" w14:textId="77777777" w:rsidR="00E959BD" w:rsidRPr="00B71E11" w:rsidRDefault="00E959BD" w:rsidP="00E959BD">
      <w:pPr>
        <w:numPr>
          <w:ilvl w:val="0"/>
          <w:numId w:val="15"/>
        </w:numPr>
        <w:rPr>
          <w:rFonts w:cstheme="minorHAnsi"/>
        </w:rPr>
      </w:pPr>
      <w:r w:rsidRPr="00B71E11">
        <w:rPr>
          <w:rFonts w:cstheme="minorHAnsi"/>
        </w:rPr>
        <w:t>Assembly Item</w:t>
      </w:r>
    </w:p>
    <w:p w14:paraId="0EB20430" w14:textId="77777777" w:rsidR="00E959BD" w:rsidRPr="00B71E11" w:rsidRDefault="00E959BD" w:rsidP="00E959BD">
      <w:pPr>
        <w:numPr>
          <w:ilvl w:val="0"/>
          <w:numId w:val="15"/>
        </w:numPr>
        <w:rPr>
          <w:rFonts w:cstheme="minorHAnsi"/>
        </w:rPr>
      </w:pPr>
      <w:r w:rsidRPr="00B71E11">
        <w:rPr>
          <w:rFonts w:cstheme="minorHAnsi"/>
        </w:rPr>
        <w:t>Kit/Package</w:t>
      </w:r>
    </w:p>
    <w:p w14:paraId="5E576739" w14:textId="08337D11" w:rsidR="00E959BD" w:rsidRPr="00B71E11" w:rsidRDefault="00E165BC" w:rsidP="00E959BD">
      <w:pPr>
        <w:rPr>
          <w:rFonts w:cstheme="minorHAnsi"/>
          <w:b/>
          <w:bCs/>
          <w:sz w:val="28"/>
          <w:szCs w:val="28"/>
        </w:rPr>
      </w:pPr>
      <w:r w:rsidRPr="00B71E11">
        <w:rPr>
          <w:rFonts w:cstheme="minorHAnsi"/>
          <w:b/>
          <w:bCs/>
          <w:sz w:val="28"/>
          <w:szCs w:val="28"/>
        </w:rPr>
        <w:t xml:space="preserve">3. </w:t>
      </w:r>
      <w:r w:rsidR="00E959BD" w:rsidRPr="00B71E11">
        <w:rPr>
          <w:rFonts w:cstheme="minorHAnsi"/>
          <w:b/>
          <w:bCs/>
          <w:sz w:val="28"/>
          <w:szCs w:val="28"/>
        </w:rPr>
        <w:t>Key Fields</w:t>
      </w:r>
    </w:p>
    <w:p w14:paraId="5A1FE1FA" w14:textId="77777777" w:rsidR="00E959BD" w:rsidRPr="00B71E11" w:rsidRDefault="00E959BD" w:rsidP="00E959BD">
      <w:pPr>
        <w:numPr>
          <w:ilvl w:val="0"/>
          <w:numId w:val="16"/>
        </w:numPr>
        <w:rPr>
          <w:rFonts w:cstheme="minorHAnsi"/>
        </w:rPr>
      </w:pPr>
      <w:r w:rsidRPr="00B71E11">
        <w:rPr>
          <w:rFonts w:cstheme="minorHAnsi"/>
        </w:rPr>
        <w:t>Income Account</w:t>
      </w:r>
    </w:p>
    <w:p w14:paraId="142D1FB8" w14:textId="77777777" w:rsidR="00E959BD" w:rsidRPr="00B71E11" w:rsidRDefault="00E959BD" w:rsidP="00E959BD">
      <w:pPr>
        <w:numPr>
          <w:ilvl w:val="0"/>
          <w:numId w:val="16"/>
        </w:numPr>
        <w:rPr>
          <w:rFonts w:cstheme="minorHAnsi"/>
        </w:rPr>
      </w:pPr>
      <w:r w:rsidRPr="00B71E11">
        <w:rPr>
          <w:rFonts w:cstheme="minorHAnsi"/>
        </w:rPr>
        <w:t>Expense Account</w:t>
      </w:r>
    </w:p>
    <w:p w14:paraId="22269EE7" w14:textId="77777777" w:rsidR="00E959BD" w:rsidRPr="00B71E11" w:rsidRDefault="00E959BD" w:rsidP="00E959BD">
      <w:pPr>
        <w:numPr>
          <w:ilvl w:val="0"/>
          <w:numId w:val="16"/>
        </w:numPr>
        <w:rPr>
          <w:rFonts w:cstheme="minorHAnsi"/>
        </w:rPr>
      </w:pPr>
      <w:r w:rsidRPr="00B71E11">
        <w:rPr>
          <w:rFonts w:cstheme="minorHAnsi"/>
        </w:rPr>
        <w:t>Asset Account</w:t>
      </w:r>
    </w:p>
    <w:p w14:paraId="3EAABB37" w14:textId="77777777" w:rsidR="00E959BD" w:rsidRPr="00B71E11" w:rsidRDefault="00E959BD" w:rsidP="00E959BD">
      <w:pPr>
        <w:numPr>
          <w:ilvl w:val="0"/>
          <w:numId w:val="16"/>
        </w:numPr>
        <w:rPr>
          <w:rFonts w:cstheme="minorHAnsi"/>
        </w:rPr>
      </w:pPr>
      <w:r w:rsidRPr="00B71E11">
        <w:rPr>
          <w:rFonts w:cstheme="minorHAnsi"/>
        </w:rPr>
        <w:t>Costing Method</w:t>
      </w:r>
    </w:p>
    <w:p w14:paraId="36DD08C5" w14:textId="77777777" w:rsidR="00E959BD" w:rsidRPr="00B71E11" w:rsidRDefault="00E959BD" w:rsidP="00E959BD">
      <w:pPr>
        <w:numPr>
          <w:ilvl w:val="0"/>
          <w:numId w:val="16"/>
        </w:numPr>
        <w:rPr>
          <w:rFonts w:cstheme="minorHAnsi"/>
        </w:rPr>
      </w:pPr>
      <w:r w:rsidRPr="00B71E11">
        <w:rPr>
          <w:rFonts w:cstheme="minorHAnsi"/>
        </w:rPr>
        <w:t>Tax Schedule</w:t>
      </w:r>
    </w:p>
    <w:p w14:paraId="58A63499" w14:textId="77777777" w:rsidR="00E959BD" w:rsidRPr="00B71E11" w:rsidRDefault="00E959BD" w:rsidP="00E959BD">
      <w:pPr>
        <w:numPr>
          <w:ilvl w:val="0"/>
          <w:numId w:val="16"/>
        </w:numPr>
        <w:rPr>
          <w:rFonts w:cstheme="minorHAnsi"/>
        </w:rPr>
      </w:pPr>
      <w:r w:rsidRPr="00B71E11">
        <w:rPr>
          <w:rFonts w:cstheme="minorHAnsi"/>
        </w:rPr>
        <w:t>Price</w:t>
      </w:r>
    </w:p>
    <w:p w14:paraId="220E0313" w14:textId="76F9F819" w:rsidR="00B838A2" w:rsidRPr="00B71E11" w:rsidRDefault="00B838A2" w:rsidP="00E959BD">
      <w:pPr>
        <w:numPr>
          <w:ilvl w:val="0"/>
          <w:numId w:val="16"/>
        </w:numPr>
        <w:rPr>
          <w:rFonts w:cstheme="minorHAnsi"/>
        </w:rPr>
      </w:pPr>
      <w:r w:rsidRPr="00B71E11">
        <w:rPr>
          <w:rFonts w:cstheme="minorHAnsi"/>
        </w:rPr>
        <w:t>Unit of Measure</w:t>
      </w:r>
    </w:p>
    <w:p w14:paraId="7C099E7A" w14:textId="7503110F" w:rsidR="00B838A2" w:rsidRPr="00B71E11" w:rsidRDefault="00B838A2" w:rsidP="00E959BD">
      <w:pPr>
        <w:numPr>
          <w:ilvl w:val="0"/>
          <w:numId w:val="16"/>
        </w:numPr>
        <w:rPr>
          <w:rFonts w:cstheme="minorHAnsi"/>
        </w:rPr>
      </w:pPr>
      <w:r w:rsidRPr="00B71E11">
        <w:rPr>
          <w:rFonts w:cstheme="minorHAnsi"/>
        </w:rPr>
        <w:t>Preferred Vendor</w:t>
      </w:r>
    </w:p>
    <w:p w14:paraId="0264326C" w14:textId="6F570E5F" w:rsidR="00B838A2" w:rsidRPr="00B71E11" w:rsidRDefault="00804A10" w:rsidP="00E959BD">
      <w:pPr>
        <w:numPr>
          <w:ilvl w:val="0"/>
          <w:numId w:val="16"/>
        </w:numPr>
        <w:rPr>
          <w:rFonts w:cstheme="minorHAnsi"/>
        </w:rPr>
      </w:pPr>
      <w:r w:rsidRPr="00B71E11">
        <w:rPr>
          <w:rFonts w:cstheme="minorHAnsi"/>
        </w:rPr>
        <w:t>Inventory Location (for Inventory items</w:t>
      </w:r>
      <w:r w:rsidR="0064293B" w:rsidRPr="00B71E11">
        <w:rPr>
          <w:rFonts w:cstheme="minorHAnsi"/>
        </w:rPr>
        <w:t>)</w:t>
      </w:r>
    </w:p>
    <w:p w14:paraId="14B88119" w14:textId="67143EA4" w:rsidR="00141849" w:rsidRPr="00B71E11" w:rsidRDefault="00141849" w:rsidP="00E959BD">
      <w:pPr>
        <w:numPr>
          <w:ilvl w:val="0"/>
          <w:numId w:val="16"/>
        </w:numPr>
        <w:rPr>
          <w:rFonts w:cstheme="minorHAnsi"/>
        </w:rPr>
      </w:pPr>
      <w:r w:rsidRPr="00B71E11">
        <w:rPr>
          <w:rFonts w:cstheme="minorHAnsi"/>
        </w:rPr>
        <w:t>Reord</w:t>
      </w:r>
      <w:r w:rsidR="00F92F2A" w:rsidRPr="00B71E11">
        <w:rPr>
          <w:rFonts w:cstheme="minorHAnsi"/>
        </w:rPr>
        <w:t>er</w:t>
      </w:r>
      <w:r w:rsidRPr="00B71E11">
        <w:rPr>
          <w:rFonts w:cstheme="minorHAnsi"/>
        </w:rPr>
        <w:t xml:space="preserve"> Point</w:t>
      </w:r>
    </w:p>
    <w:p w14:paraId="30262E98" w14:textId="3DCA3CDB" w:rsidR="00141849" w:rsidRPr="00B71E11" w:rsidRDefault="00141849" w:rsidP="00E959BD">
      <w:pPr>
        <w:numPr>
          <w:ilvl w:val="0"/>
          <w:numId w:val="16"/>
        </w:numPr>
        <w:rPr>
          <w:rFonts w:cstheme="minorHAnsi"/>
        </w:rPr>
      </w:pPr>
      <w:r w:rsidRPr="00B71E11">
        <w:rPr>
          <w:rFonts w:cstheme="minorHAnsi"/>
        </w:rPr>
        <w:t>Cost Estimate Type</w:t>
      </w:r>
    </w:p>
    <w:p w14:paraId="7B3CB2E9" w14:textId="150C147E" w:rsidR="00E959BD" w:rsidRPr="00B71E11" w:rsidRDefault="00E165BC" w:rsidP="00E959BD">
      <w:pPr>
        <w:rPr>
          <w:rFonts w:cstheme="minorHAnsi"/>
          <w:b/>
          <w:bCs/>
          <w:sz w:val="28"/>
          <w:szCs w:val="28"/>
        </w:rPr>
      </w:pPr>
      <w:r w:rsidRPr="00B71E11">
        <w:rPr>
          <w:rFonts w:cstheme="minorHAnsi"/>
          <w:b/>
          <w:bCs/>
          <w:sz w:val="28"/>
          <w:szCs w:val="28"/>
        </w:rPr>
        <w:t xml:space="preserve">4. </w:t>
      </w:r>
      <w:r w:rsidR="00E959BD" w:rsidRPr="00B71E11">
        <w:rPr>
          <w:rFonts w:cstheme="minorHAnsi"/>
          <w:b/>
          <w:bCs/>
          <w:sz w:val="28"/>
          <w:szCs w:val="28"/>
        </w:rPr>
        <w:t>Used In</w:t>
      </w:r>
    </w:p>
    <w:p w14:paraId="62A892F9" w14:textId="77777777" w:rsidR="00E959BD" w:rsidRPr="00B71E11" w:rsidRDefault="00E959BD" w:rsidP="00E959BD">
      <w:pPr>
        <w:numPr>
          <w:ilvl w:val="0"/>
          <w:numId w:val="17"/>
        </w:numPr>
        <w:rPr>
          <w:rFonts w:cstheme="minorHAnsi"/>
        </w:rPr>
      </w:pPr>
      <w:r w:rsidRPr="00B71E11">
        <w:rPr>
          <w:rFonts w:cstheme="minorHAnsi"/>
        </w:rPr>
        <w:t>Sales Orders</w:t>
      </w:r>
    </w:p>
    <w:p w14:paraId="781B3DE2" w14:textId="77777777" w:rsidR="00E959BD" w:rsidRPr="00B71E11" w:rsidRDefault="00E959BD" w:rsidP="00E959BD">
      <w:pPr>
        <w:numPr>
          <w:ilvl w:val="0"/>
          <w:numId w:val="17"/>
        </w:numPr>
        <w:rPr>
          <w:rFonts w:cstheme="minorHAnsi"/>
        </w:rPr>
      </w:pPr>
      <w:r w:rsidRPr="00B71E11">
        <w:rPr>
          <w:rFonts w:cstheme="minorHAnsi"/>
        </w:rPr>
        <w:t>Purchase Orders</w:t>
      </w:r>
    </w:p>
    <w:p w14:paraId="482208BA" w14:textId="77777777" w:rsidR="00E959BD" w:rsidRPr="00B71E11" w:rsidRDefault="00E959BD" w:rsidP="00E959BD">
      <w:pPr>
        <w:numPr>
          <w:ilvl w:val="0"/>
          <w:numId w:val="17"/>
        </w:numPr>
        <w:rPr>
          <w:rFonts w:cstheme="minorHAnsi"/>
        </w:rPr>
      </w:pPr>
      <w:r w:rsidRPr="00B71E11">
        <w:rPr>
          <w:rFonts w:cstheme="minorHAnsi"/>
        </w:rPr>
        <w:t>Invoices</w:t>
      </w:r>
    </w:p>
    <w:p w14:paraId="5CB5AAB3" w14:textId="77777777" w:rsidR="00E959BD" w:rsidRPr="00B71E11" w:rsidRDefault="00E959BD" w:rsidP="00E959BD">
      <w:pPr>
        <w:numPr>
          <w:ilvl w:val="0"/>
          <w:numId w:val="17"/>
        </w:numPr>
        <w:rPr>
          <w:rFonts w:cstheme="minorHAnsi"/>
        </w:rPr>
      </w:pPr>
      <w:r w:rsidRPr="00B71E11">
        <w:rPr>
          <w:rFonts w:cstheme="minorHAnsi"/>
        </w:rPr>
        <w:t>Vendor Bills</w:t>
      </w:r>
    </w:p>
    <w:p w14:paraId="40627AC8" w14:textId="04510838" w:rsidR="00E959BD" w:rsidRPr="00B71E11" w:rsidRDefault="00E165BC" w:rsidP="00E959BD">
      <w:pPr>
        <w:rPr>
          <w:rFonts w:cstheme="minorHAnsi"/>
          <w:b/>
          <w:bCs/>
          <w:sz w:val="28"/>
          <w:szCs w:val="28"/>
        </w:rPr>
      </w:pPr>
      <w:r w:rsidRPr="00B71E11">
        <w:rPr>
          <w:rFonts w:cstheme="minorHAnsi"/>
          <w:b/>
          <w:bCs/>
          <w:sz w:val="28"/>
          <w:szCs w:val="28"/>
        </w:rPr>
        <w:t xml:space="preserve">5. </w:t>
      </w:r>
      <w:r w:rsidR="00E959BD" w:rsidRPr="00B71E11">
        <w:rPr>
          <w:rFonts w:cstheme="minorHAnsi"/>
          <w:b/>
          <w:bCs/>
          <w:sz w:val="28"/>
          <w:szCs w:val="28"/>
        </w:rPr>
        <w:t>GL Impact</w:t>
      </w:r>
    </w:p>
    <w:p w14:paraId="1D0D17C3" w14:textId="77777777" w:rsidR="00E959BD" w:rsidRPr="00B71E11" w:rsidRDefault="00E959BD" w:rsidP="00E959BD">
      <w:pPr>
        <w:numPr>
          <w:ilvl w:val="0"/>
          <w:numId w:val="18"/>
        </w:numPr>
        <w:rPr>
          <w:rFonts w:cstheme="minorHAnsi"/>
        </w:rPr>
      </w:pPr>
      <w:r w:rsidRPr="00B71E11">
        <w:rPr>
          <w:rFonts w:cstheme="minorHAnsi"/>
        </w:rPr>
        <w:lastRenderedPageBreak/>
        <w:t>Revenue posting</w:t>
      </w:r>
    </w:p>
    <w:p w14:paraId="1A5543CC" w14:textId="77777777" w:rsidR="00E959BD" w:rsidRPr="00B71E11" w:rsidRDefault="00E959BD" w:rsidP="00E959BD">
      <w:pPr>
        <w:numPr>
          <w:ilvl w:val="0"/>
          <w:numId w:val="18"/>
        </w:numPr>
        <w:rPr>
          <w:rFonts w:cstheme="minorHAnsi"/>
        </w:rPr>
      </w:pPr>
      <w:r w:rsidRPr="00B71E11">
        <w:rPr>
          <w:rFonts w:cstheme="minorHAnsi"/>
        </w:rPr>
        <w:t>COGS calculation</w:t>
      </w:r>
    </w:p>
    <w:p w14:paraId="5416A62D" w14:textId="77777777" w:rsidR="00E959BD" w:rsidRPr="00B71E11" w:rsidRDefault="00E959BD" w:rsidP="00E959BD">
      <w:pPr>
        <w:numPr>
          <w:ilvl w:val="0"/>
          <w:numId w:val="18"/>
        </w:numPr>
        <w:rPr>
          <w:rFonts w:cstheme="minorHAnsi"/>
        </w:rPr>
      </w:pPr>
      <w:r w:rsidRPr="00B71E11">
        <w:rPr>
          <w:rFonts w:cstheme="minorHAnsi"/>
        </w:rPr>
        <w:t>Inventory valuation</w:t>
      </w:r>
    </w:p>
    <w:p w14:paraId="03F1E79D" w14:textId="31B25BB9" w:rsidR="00E959BD" w:rsidRPr="00B71E11" w:rsidRDefault="000C1A5B" w:rsidP="00E959BD">
      <w:pPr>
        <w:rPr>
          <w:rFonts w:cstheme="minorHAnsi"/>
          <w:b/>
          <w:bCs/>
          <w:sz w:val="28"/>
          <w:szCs w:val="28"/>
        </w:rPr>
      </w:pPr>
      <w:r w:rsidRPr="00B71E11">
        <w:rPr>
          <w:rFonts w:cstheme="minorHAnsi"/>
          <w:b/>
          <w:bCs/>
          <w:sz w:val="28"/>
          <w:szCs w:val="28"/>
        </w:rPr>
        <w:t xml:space="preserve">6. </w:t>
      </w:r>
      <w:r w:rsidR="00E959BD" w:rsidRPr="00B71E11">
        <w:rPr>
          <w:rFonts w:cstheme="minorHAnsi"/>
          <w:b/>
          <w:bCs/>
          <w:sz w:val="28"/>
          <w:szCs w:val="28"/>
        </w:rPr>
        <w:t>Dependencies</w:t>
      </w:r>
    </w:p>
    <w:p w14:paraId="724F2EA6" w14:textId="77777777" w:rsidR="00E959BD" w:rsidRPr="00B71E11" w:rsidRDefault="00E959BD" w:rsidP="00E959BD">
      <w:pPr>
        <w:numPr>
          <w:ilvl w:val="0"/>
          <w:numId w:val="19"/>
        </w:numPr>
        <w:rPr>
          <w:rFonts w:cstheme="minorHAnsi"/>
        </w:rPr>
      </w:pPr>
      <w:r w:rsidRPr="00B71E11">
        <w:rPr>
          <w:rFonts w:cstheme="minorHAnsi"/>
        </w:rPr>
        <w:t>Chart of Accounts</w:t>
      </w:r>
    </w:p>
    <w:p w14:paraId="62BD947B" w14:textId="77777777" w:rsidR="00E959BD" w:rsidRPr="00B71E11" w:rsidRDefault="00E959BD" w:rsidP="00E959BD">
      <w:pPr>
        <w:numPr>
          <w:ilvl w:val="0"/>
          <w:numId w:val="19"/>
        </w:numPr>
        <w:rPr>
          <w:rFonts w:cstheme="minorHAnsi"/>
        </w:rPr>
      </w:pPr>
      <w:r w:rsidRPr="00B71E11">
        <w:rPr>
          <w:rFonts w:cstheme="minorHAnsi"/>
        </w:rPr>
        <w:t>Tax Codes</w:t>
      </w:r>
    </w:p>
    <w:p w14:paraId="1DF62E65" w14:textId="77777777" w:rsidR="00E959BD" w:rsidRPr="00B71E11" w:rsidRDefault="00E959BD" w:rsidP="00E959BD">
      <w:pPr>
        <w:numPr>
          <w:ilvl w:val="0"/>
          <w:numId w:val="19"/>
        </w:numPr>
        <w:rPr>
          <w:rFonts w:cstheme="minorHAnsi"/>
        </w:rPr>
      </w:pPr>
      <w:r w:rsidRPr="00B71E11">
        <w:rPr>
          <w:rFonts w:cstheme="minorHAnsi"/>
        </w:rPr>
        <w:t>Price Levels</w:t>
      </w:r>
    </w:p>
    <w:p w14:paraId="085E87E6" w14:textId="77777777" w:rsidR="00E959BD" w:rsidRPr="00B71E11" w:rsidRDefault="00E959BD" w:rsidP="00E959BD">
      <w:pPr>
        <w:numPr>
          <w:ilvl w:val="0"/>
          <w:numId w:val="19"/>
        </w:numPr>
        <w:rPr>
          <w:rFonts w:cstheme="minorHAnsi"/>
        </w:rPr>
      </w:pPr>
      <w:r w:rsidRPr="00B71E11">
        <w:rPr>
          <w:rFonts w:cstheme="minorHAnsi"/>
        </w:rPr>
        <w:t>Subsidiary</w:t>
      </w:r>
    </w:p>
    <w:p w14:paraId="0E45023C" w14:textId="34828E00" w:rsidR="00F93B3E" w:rsidRPr="00B71E11" w:rsidRDefault="00F93B3E" w:rsidP="00E959BD">
      <w:pPr>
        <w:numPr>
          <w:ilvl w:val="0"/>
          <w:numId w:val="19"/>
        </w:numPr>
        <w:rPr>
          <w:rFonts w:cstheme="minorHAnsi"/>
        </w:rPr>
      </w:pPr>
      <w:r w:rsidRPr="00B71E11">
        <w:rPr>
          <w:rFonts w:cstheme="minorHAnsi"/>
        </w:rPr>
        <w:t>Unit</w:t>
      </w:r>
      <w:r w:rsidR="00E773A7" w:rsidRPr="00B71E11">
        <w:rPr>
          <w:rFonts w:cstheme="minorHAnsi"/>
        </w:rPr>
        <w:t>s</w:t>
      </w:r>
      <w:r w:rsidRPr="00B71E11">
        <w:rPr>
          <w:rFonts w:cstheme="minorHAnsi"/>
        </w:rPr>
        <w:t xml:space="preserve"> of Measure</w:t>
      </w:r>
    </w:p>
    <w:p w14:paraId="344E8C7F" w14:textId="48B10737" w:rsidR="00E773A7" w:rsidRPr="00B71E11" w:rsidRDefault="00E62734" w:rsidP="00E959BD">
      <w:pPr>
        <w:numPr>
          <w:ilvl w:val="0"/>
          <w:numId w:val="19"/>
        </w:numPr>
        <w:rPr>
          <w:rFonts w:cstheme="minorHAnsi"/>
        </w:rPr>
      </w:pPr>
      <w:r w:rsidRPr="00B71E11">
        <w:rPr>
          <w:rFonts w:cstheme="minorHAnsi"/>
        </w:rPr>
        <w:t>Inventory Locations</w:t>
      </w:r>
    </w:p>
    <w:p w14:paraId="4278BFDC" w14:textId="481E13D3" w:rsidR="00885042" w:rsidRPr="00B71E11" w:rsidRDefault="000F5706" w:rsidP="00885042">
      <w:pPr>
        <w:numPr>
          <w:ilvl w:val="0"/>
          <w:numId w:val="19"/>
        </w:numPr>
        <w:rPr>
          <w:rFonts w:cstheme="minorHAnsi"/>
        </w:rPr>
      </w:pPr>
      <w:r w:rsidRPr="00B71E11">
        <w:rPr>
          <w:rFonts w:cstheme="minorHAnsi"/>
        </w:rPr>
        <w:t>Preferre</w:t>
      </w:r>
      <w:r w:rsidR="00C85644" w:rsidRPr="00B71E11">
        <w:rPr>
          <w:rFonts w:cstheme="minorHAnsi"/>
        </w:rPr>
        <w:t>d</w:t>
      </w:r>
      <w:r w:rsidRPr="00B71E11">
        <w:rPr>
          <w:rFonts w:cstheme="minorHAnsi"/>
        </w:rPr>
        <w:t xml:space="preserve"> Vendor</w:t>
      </w:r>
    </w:p>
    <w:p w14:paraId="2D9046AA" w14:textId="3792441F" w:rsidR="00E959BD" w:rsidRPr="00B71E11" w:rsidRDefault="007267AD" w:rsidP="00E959BD">
      <w:pPr>
        <w:rPr>
          <w:rFonts w:cstheme="minorHAnsi"/>
          <w:b/>
          <w:bCs/>
          <w:sz w:val="28"/>
          <w:szCs w:val="28"/>
        </w:rPr>
      </w:pPr>
      <w:r w:rsidRPr="00B71E11">
        <w:rPr>
          <w:rFonts w:cstheme="minorHAnsi"/>
          <w:b/>
          <w:bCs/>
          <w:sz w:val="28"/>
          <w:szCs w:val="28"/>
        </w:rPr>
        <w:t xml:space="preserve">7. </w:t>
      </w:r>
      <w:r w:rsidR="00E959BD" w:rsidRPr="00B71E11">
        <w:rPr>
          <w:rFonts w:cstheme="minorHAnsi"/>
          <w:b/>
          <w:bCs/>
          <w:sz w:val="28"/>
          <w:szCs w:val="28"/>
        </w:rPr>
        <w:t>Common Errors</w:t>
      </w:r>
    </w:p>
    <w:p w14:paraId="12F3C5DF" w14:textId="77777777" w:rsidR="00E959BD" w:rsidRPr="00B71E11" w:rsidRDefault="00E959BD" w:rsidP="00E959BD">
      <w:pPr>
        <w:numPr>
          <w:ilvl w:val="0"/>
          <w:numId w:val="20"/>
        </w:numPr>
        <w:rPr>
          <w:rFonts w:cstheme="minorHAnsi"/>
        </w:rPr>
      </w:pPr>
      <w:r w:rsidRPr="00B71E11">
        <w:rPr>
          <w:rFonts w:cstheme="minorHAnsi"/>
        </w:rPr>
        <w:t>Incorrect GL mapping</w:t>
      </w:r>
    </w:p>
    <w:p w14:paraId="2CFAB4E2" w14:textId="77777777" w:rsidR="00E959BD" w:rsidRPr="00B71E11" w:rsidRDefault="00E959BD" w:rsidP="00E959BD">
      <w:pPr>
        <w:numPr>
          <w:ilvl w:val="0"/>
          <w:numId w:val="20"/>
        </w:numPr>
        <w:rPr>
          <w:rFonts w:cstheme="minorHAnsi"/>
        </w:rPr>
      </w:pPr>
      <w:r w:rsidRPr="00B71E11">
        <w:rPr>
          <w:rFonts w:cstheme="minorHAnsi"/>
        </w:rPr>
        <w:t>Missing COGS account</w:t>
      </w:r>
    </w:p>
    <w:p w14:paraId="28FA16C6" w14:textId="77777777" w:rsidR="00E959BD" w:rsidRPr="00B71E11" w:rsidRDefault="00E959BD" w:rsidP="00E959BD">
      <w:pPr>
        <w:numPr>
          <w:ilvl w:val="0"/>
          <w:numId w:val="20"/>
        </w:numPr>
        <w:rPr>
          <w:rFonts w:cstheme="minorHAnsi"/>
        </w:rPr>
      </w:pPr>
      <w:r w:rsidRPr="00B71E11">
        <w:rPr>
          <w:rFonts w:cstheme="minorHAnsi"/>
        </w:rPr>
        <w:t>Wrong costing method</w:t>
      </w:r>
    </w:p>
    <w:p w14:paraId="217F9920" w14:textId="7010F093" w:rsidR="00112215" w:rsidRPr="00B71E11" w:rsidRDefault="00112215" w:rsidP="00E959BD">
      <w:pPr>
        <w:numPr>
          <w:ilvl w:val="0"/>
          <w:numId w:val="20"/>
        </w:numPr>
        <w:rPr>
          <w:rFonts w:cstheme="minorHAnsi"/>
        </w:rPr>
      </w:pPr>
      <w:r w:rsidRPr="00B71E11">
        <w:rPr>
          <w:rFonts w:cstheme="minorHAnsi"/>
        </w:rPr>
        <w:t>Incorrect unit of measure mapping</w:t>
      </w:r>
    </w:p>
    <w:p w14:paraId="20892AD1" w14:textId="3891EAB4" w:rsidR="006B2FF3" w:rsidRPr="00B71E11" w:rsidRDefault="006B2FF3" w:rsidP="00E959BD">
      <w:pPr>
        <w:numPr>
          <w:ilvl w:val="0"/>
          <w:numId w:val="20"/>
        </w:numPr>
        <w:rPr>
          <w:rFonts w:cstheme="minorHAnsi"/>
        </w:rPr>
      </w:pPr>
      <w:r w:rsidRPr="00B71E11">
        <w:rPr>
          <w:rFonts w:cstheme="minorHAnsi"/>
        </w:rPr>
        <w:t>Missing preferred vendor</w:t>
      </w:r>
    </w:p>
    <w:p w14:paraId="1A12C28D" w14:textId="422E8CFF" w:rsidR="006B2FF3" w:rsidRPr="00B71E11" w:rsidRDefault="001A5FB6" w:rsidP="00E959BD">
      <w:pPr>
        <w:numPr>
          <w:ilvl w:val="0"/>
          <w:numId w:val="20"/>
        </w:numPr>
        <w:rPr>
          <w:rFonts w:cstheme="minorHAnsi"/>
        </w:rPr>
      </w:pPr>
      <w:r w:rsidRPr="00B71E11">
        <w:rPr>
          <w:rFonts w:cstheme="minorHAnsi"/>
        </w:rPr>
        <w:t>Incorrect inventory location setup</w:t>
      </w:r>
    </w:p>
    <w:p w14:paraId="1D486726" w14:textId="0740D10F" w:rsidR="00E959BD" w:rsidRPr="00B71E11" w:rsidRDefault="007267AD" w:rsidP="00E959BD">
      <w:pPr>
        <w:rPr>
          <w:rFonts w:cstheme="minorHAnsi"/>
          <w:b/>
          <w:bCs/>
          <w:sz w:val="28"/>
          <w:szCs w:val="28"/>
        </w:rPr>
      </w:pPr>
      <w:r w:rsidRPr="00B71E11">
        <w:rPr>
          <w:rFonts w:cstheme="minorHAnsi"/>
          <w:b/>
          <w:bCs/>
          <w:sz w:val="28"/>
          <w:szCs w:val="28"/>
        </w:rPr>
        <w:t xml:space="preserve">8. </w:t>
      </w:r>
      <w:r w:rsidR="00E959BD" w:rsidRPr="00B71E11">
        <w:rPr>
          <w:rFonts w:cstheme="minorHAnsi"/>
          <w:b/>
          <w:bCs/>
          <w:sz w:val="28"/>
          <w:szCs w:val="28"/>
        </w:rPr>
        <w:t>Developer Considerations</w:t>
      </w:r>
    </w:p>
    <w:p w14:paraId="7DA9DFA3" w14:textId="77777777" w:rsidR="00E959BD" w:rsidRPr="00B71E11" w:rsidRDefault="00E959BD" w:rsidP="00E959BD">
      <w:pPr>
        <w:numPr>
          <w:ilvl w:val="0"/>
          <w:numId w:val="21"/>
        </w:numPr>
        <w:rPr>
          <w:rFonts w:cstheme="minorHAnsi"/>
        </w:rPr>
      </w:pPr>
      <w:r w:rsidRPr="00B71E11">
        <w:rPr>
          <w:rFonts w:cstheme="minorHAnsi"/>
        </w:rPr>
        <w:t>Avoid heavy joins on item records</w:t>
      </w:r>
    </w:p>
    <w:p w14:paraId="78F57150" w14:textId="77777777" w:rsidR="00E959BD" w:rsidRPr="00B71E11" w:rsidRDefault="00E959BD" w:rsidP="00E959BD">
      <w:pPr>
        <w:numPr>
          <w:ilvl w:val="0"/>
          <w:numId w:val="21"/>
        </w:numPr>
        <w:rPr>
          <w:rFonts w:cstheme="minorHAnsi"/>
        </w:rPr>
      </w:pPr>
      <w:r w:rsidRPr="00B71E11">
        <w:rPr>
          <w:rFonts w:cstheme="minorHAnsi"/>
        </w:rPr>
        <w:t>Use search columns efficiently</w:t>
      </w:r>
    </w:p>
    <w:p w14:paraId="7B090910" w14:textId="77777777" w:rsidR="00E959BD" w:rsidRPr="00B71E11" w:rsidRDefault="00E959BD" w:rsidP="00E959BD">
      <w:pPr>
        <w:numPr>
          <w:ilvl w:val="0"/>
          <w:numId w:val="21"/>
        </w:numPr>
        <w:rPr>
          <w:rFonts w:cstheme="minorHAnsi"/>
        </w:rPr>
      </w:pPr>
      <w:r w:rsidRPr="00B71E11">
        <w:rPr>
          <w:rFonts w:cstheme="minorHAnsi"/>
        </w:rPr>
        <w:t>Understand costing implications</w:t>
      </w:r>
    </w:p>
    <w:p w14:paraId="4D269129" w14:textId="77777777" w:rsidR="00F20DA0" w:rsidRPr="00B71E11" w:rsidRDefault="00F20DA0" w:rsidP="00F20DA0">
      <w:pPr>
        <w:ind w:left="720"/>
        <w:rPr>
          <w:rFonts w:cstheme="minorHAnsi"/>
        </w:rPr>
      </w:pPr>
    </w:p>
    <w:p w14:paraId="24ADA685" w14:textId="34CCAC38" w:rsidR="00E959BD" w:rsidRPr="00B71E11" w:rsidRDefault="00006490" w:rsidP="00E959BD">
      <w:pPr>
        <w:rPr>
          <w:rFonts w:cstheme="minorHAnsi"/>
          <w:b/>
          <w:bCs/>
          <w:sz w:val="28"/>
          <w:szCs w:val="28"/>
        </w:rPr>
      </w:pPr>
      <w:r w:rsidRPr="00B71E11">
        <w:rPr>
          <w:rFonts w:cstheme="minorHAnsi"/>
          <w:b/>
          <w:bCs/>
          <w:sz w:val="28"/>
          <w:szCs w:val="28"/>
        </w:rPr>
        <w:t xml:space="preserve">9. </w:t>
      </w:r>
      <w:r w:rsidR="00E959BD" w:rsidRPr="00B71E11">
        <w:rPr>
          <w:rFonts w:cstheme="minorHAnsi"/>
          <w:b/>
          <w:bCs/>
          <w:sz w:val="28"/>
          <w:szCs w:val="28"/>
        </w:rPr>
        <w:t>Governance Controls</w:t>
      </w:r>
    </w:p>
    <w:p w14:paraId="34DA11F6" w14:textId="77777777" w:rsidR="00E959BD" w:rsidRPr="00B71E11" w:rsidRDefault="00E959BD" w:rsidP="00E959BD">
      <w:pPr>
        <w:numPr>
          <w:ilvl w:val="0"/>
          <w:numId w:val="22"/>
        </w:numPr>
        <w:rPr>
          <w:rFonts w:cstheme="minorHAnsi"/>
        </w:rPr>
      </w:pPr>
      <w:r w:rsidRPr="00B71E11">
        <w:rPr>
          <w:rFonts w:cstheme="minorHAnsi"/>
        </w:rPr>
        <w:t>GL review before activation</w:t>
      </w:r>
    </w:p>
    <w:p w14:paraId="2CEFD572" w14:textId="77777777" w:rsidR="00E959BD" w:rsidRPr="00B71E11" w:rsidRDefault="00E959BD" w:rsidP="00E959BD">
      <w:pPr>
        <w:numPr>
          <w:ilvl w:val="0"/>
          <w:numId w:val="22"/>
        </w:numPr>
        <w:rPr>
          <w:rFonts w:cstheme="minorHAnsi"/>
        </w:rPr>
      </w:pPr>
      <w:r w:rsidRPr="00B71E11">
        <w:rPr>
          <w:rFonts w:cstheme="minorHAnsi"/>
        </w:rPr>
        <w:lastRenderedPageBreak/>
        <w:t>Item approval workflow</w:t>
      </w:r>
    </w:p>
    <w:p w14:paraId="07DC5068" w14:textId="77777777" w:rsidR="00E959BD" w:rsidRPr="00B71E11" w:rsidRDefault="00E959BD" w:rsidP="00E959BD">
      <w:pPr>
        <w:numPr>
          <w:ilvl w:val="0"/>
          <w:numId w:val="22"/>
        </w:numPr>
        <w:rPr>
          <w:rFonts w:cstheme="minorHAnsi"/>
        </w:rPr>
      </w:pPr>
      <w:r w:rsidRPr="00B71E11">
        <w:rPr>
          <w:rFonts w:cstheme="minorHAnsi"/>
        </w:rPr>
        <w:t>Naming conventions</w:t>
      </w:r>
    </w:p>
    <w:p w14:paraId="2A055F07" w14:textId="1C3166FB" w:rsidR="00E959BD" w:rsidRPr="00B71E11" w:rsidRDefault="00E959BD" w:rsidP="00E959BD">
      <w:pPr>
        <w:rPr>
          <w:rFonts w:cstheme="minorHAnsi"/>
        </w:rPr>
      </w:pPr>
    </w:p>
    <w:p w14:paraId="2B1B60B1" w14:textId="77777777" w:rsidR="00E959BD" w:rsidRPr="00B71E11" w:rsidRDefault="00E959BD" w:rsidP="00E959BD">
      <w:pPr>
        <w:rPr>
          <w:rFonts w:cstheme="minorHAnsi"/>
          <w:b/>
          <w:bCs/>
          <w:color w:val="4472C4" w:themeColor="accent1"/>
          <w:sz w:val="32"/>
          <w:szCs w:val="32"/>
        </w:rPr>
      </w:pPr>
      <w:r w:rsidRPr="00B71E11">
        <w:rPr>
          <w:rFonts w:cstheme="minorHAnsi"/>
          <w:b/>
          <w:bCs/>
          <w:color w:val="4472C4" w:themeColor="accent1"/>
          <w:sz w:val="32"/>
          <w:szCs w:val="32"/>
        </w:rPr>
        <w:t>4. Employee</w:t>
      </w:r>
    </w:p>
    <w:p w14:paraId="54593546" w14:textId="33A35B0F" w:rsidR="00E959BD" w:rsidRPr="00B71E11" w:rsidRDefault="0000368E" w:rsidP="00E959BD">
      <w:pPr>
        <w:rPr>
          <w:rFonts w:cstheme="minorHAnsi"/>
          <w:b/>
          <w:bCs/>
          <w:sz w:val="28"/>
          <w:szCs w:val="28"/>
        </w:rPr>
      </w:pPr>
      <w:r w:rsidRPr="00B71E11">
        <w:rPr>
          <w:rFonts w:cstheme="minorHAnsi"/>
          <w:b/>
          <w:bCs/>
          <w:sz w:val="28"/>
          <w:szCs w:val="28"/>
        </w:rPr>
        <w:t xml:space="preserve">1. </w:t>
      </w:r>
      <w:r w:rsidR="00E959BD" w:rsidRPr="00B71E11">
        <w:rPr>
          <w:rFonts w:cstheme="minorHAnsi"/>
          <w:b/>
          <w:bCs/>
          <w:sz w:val="28"/>
          <w:szCs w:val="28"/>
        </w:rPr>
        <w:t>Definition</w:t>
      </w:r>
    </w:p>
    <w:p w14:paraId="7D5DA980" w14:textId="77777777" w:rsidR="00E959BD" w:rsidRPr="00B71E11" w:rsidRDefault="00E959BD" w:rsidP="00CB1AC4">
      <w:pPr>
        <w:pStyle w:val="ListParagraph"/>
        <w:numPr>
          <w:ilvl w:val="0"/>
          <w:numId w:val="48"/>
        </w:numPr>
        <w:rPr>
          <w:rFonts w:cstheme="minorHAnsi"/>
        </w:rPr>
      </w:pPr>
      <w:r w:rsidRPr="00B71E11">
        <w:rPr>
          <w:rFonts w:cstheme="minorHAnsi"/>
        </w:rPr>
        <w:t>Represents internal users and approval authorities.</w:t>
      </w:r>
    </w:p>
    <w:p w14:paraId="0D3C82FF" w14:textId="7B99F3E1" w:rsidR="00E959BD" w:rsidRPr="00B71E11" w:rsidRDefault="0000368E" w:rsidP="00E959BD">
      <w:pPr>
        <w:rPr>
          <w:rFonts w:cstheme="minorHAnsi"/>
          <w:b/>
          <w:bCs/>
          <w:sz w:val="28"/>
          <w:szCs w:val="28"/>
        </w:rPr>
      </w:pPr>
      <w:r w:rsidRPr="00B71E11">
        <w:rPr>
          <w:rFonts w:cstheme="minorHAnsi"/>
          <w:b/>
          <w:bCs/>
          <w:sz w:val="28"/>
          <w:szCs w:val="28"/>
        </w:rPr>
        <w:t xml:space="preserve">2. </w:t>
      </w:r>
      <w:r w:rsidR="00E959BD" w:rsidRPr="00B71E11">
        <w:rPr>
          <w:rFonts w:cstheme="minorHAnsi"/>
          <w:b/>
          <w:bCs/>
          <w:sz w:val="28"/>
          <w:szCs w:val="28"/>
        </w:rPr>
        <w:t>Key Fields</w:t>
      </w:r>
    </w:p>
    <w:p w14:paraId="657A2EE6" w14:textId="77777777" w:rsidR="00E959BD" w:rsidRPr="00B71E11" w:rsidRDefault="00E959BD" w:rsidP="00E959BD">
      <w:pPr>
        <w:numPr>
          <w:ilvl w:val="0"/>
          <w:numId w:val="23"/>
        </w:numPr>
        <w:rPr>
          <w:rFonts w:cstheme="minorHAnsi"/>
        </w:rPr>
      </w:pPr>
      <w:r w:rsidRPr="00B71E11">
        <w:rPr>
          <w:rFonts w:cstheme="minorHAnsi"/>
        </w:rPr>
        <w:t>Role</w:t>
      </w:r>
    </w:p>
    <w:p w14:paraId="1B662B96" w14:textId="77777777" w:rsidR="00E959BD" w:rsidRPr="00B71E11" w:rsidRDefault="00E959BD" w:rsidP="00E959BD">
      <w:pPr>
        <w:numPr>
          <w:ilvl w:val="0"/>
          <w:numId w:val="23"/>
        </w:numPr>
        <w:rPr>
          <w:rFonts w:cstheme="minorHAnsi"/>
        </w:rPr>
      </w:pPr>
      <w:r w:rsidRPr="00B71E11">
        <w:rPr>
          <w:rFonts w:cstheme="minorHAnsi"/>
        </w:rPr>
        <w:t>Subsidiary</w:t>
      </w:r>
    </w:p>
    <w:p w14:paraId="39A2E0E6" w14:textId="77777777" w:rsidR="00E959BD" w:rsidRPr="00B71E11" w:rsidRDefault="00E959BD" w:rsidP="00E959BD">
      <w:pPr>
        <w:numPr>
          <w:ilvl w:val="0"/>
          <w:numId w:val="23"/>
        </w:numPr>
        <w:rPr>
          <w:rFonts w:cstheme="minorHAnsi"/>
        </w:rPr>
      </w:pPr>
      <w:r w:rsidRPr="00B71E11">
        <w:rPr>
          <w:rFonts w:cstheme="minorHAnsi"/>
        </w:rPr>
        <w:t>Supervisor</w:t>
      </w:r>
    </w:p>
    <w:p w14:paraId="389AB55E" w14:textId="77777777" w:rsidR="00E959BD" w:rsidRPr="00B71E11" w:rsidRDefault="00E959BD" w:rsidP="00E959BD">
      <w:pPr>
        <w:numPr>
          <w:ilvl w:val="0"/>
          <w:numId w:val="23"/>
        </w:numPr>
        <w:rPr>
          <w:rFonts w:cstheme="minorHAnsi"/>
        </w:rPr>
      </w:pPr>
      <w:r w:rsidRPr="00B71E11">
        <w:rPr>
          <w:rFonts w:cstheme="minorHAnsi"/>
        </w:rPr>
        <w:t>Department</w:t>
      </w:r>
    </w:p>
    <w:p w14:paraId="222C9A83" w14:textId="77777777" w:rsidR="00E959BD" w:rsidRPr="00B71E11" w:rsidRDefault="00E959BD" w:rsidP="00E959BD">
      <w:pPr>
        <w:numPr>
          <w:ilvl w:val="0"/>
          <w:numId w:val="23"/>
        </w:numPr>
        <w:rPr>
          <w:rFonts w:cstheme="minorHAnsi"/>
        </w:rPr>
      </w:pPr>
      <w:r w:rsidRPr="00B71E11">
        <w:rPr>
          <w:rFonts w:cstheme="minorHAnsi"/>
        </w:rPr>
        <w:t>Access Permissions</w:t>
      </w:r>
    </w:p>
    <w:p w14:paraId="24305262" w14:textId="5B1CF651" w:rsidR="00E959BD" w:rsidRPr="00B71E11" w:rsidRDefault="0000368E" w:rsidP="00E959BD">
      <w:pPr>
        <w:rPr>
          <w:rFonts w:cstheme="minorHAnsi"/>
          <w:b/>
          <w:bCs/>
          <w:sz w:val="28"/>
          <w:szCs w:val="28"/>
        </w:rPr>
      </w:pPr>
      <w:r w:rsidRPr="00B71E11">
        <w:rPr>
          <w:rFonts w:cstheme="minorHAnsi"/>
          <w:b/>
          <w:bCs/>
          <w:sz w:val="28"/>
          <w:szCs w:val="28"/>
        </w:rPr>
        <w:t xml:space="preserve">3. </w:t>
      </w:r>
      <w:r w:rsidR="00E959BD" w:rsidRPr="00B71E11">
        <w:rPr>
          <w:rFonts w:cstheme="minorHAnsi"/>
          <w:b/>
          <w:bCs/>
          <w:sz w:val="28"/>
          <w:szCs w:val="28"/>
        </w:rPr>
        <w:t>Used In</w:t>
      </w:r>
    </w:p>
    <w:p w14:paraId="6CD53551" w14:textId="77777777" w:rsidR="00E959BD" w:rsidRPr="00B71E11" w:rsidRDefault="00E959BD" w:rsidP="00E959BD">
      <w:pPr>
        <w:numPr>
          <w:ilvl w:val="0"/>
          <w:numId w:val="24"/>
        </w:numPr>
        <w:rPr>
          <w:rFonts w:cstheme="minorHAnsi"/>
        </w:rPr>
      </w:pPr>
      <w:r w:rsidRPr="00B71E11">
        <w:rPr>
          <w:rFonts w:cstheme="minorHAnsi"/>
        </w:rPr>
        <w:t>Approval workflows</w:t>
      </w:r>
    </w:p>
    <w:p w14:paraId="4A6B5BB6" w14:textId="77777777" w:rsidR="00E959BD" w:rsidRPr="00B71E11" w:rsidRDefault="00E959BD" w:rsidP="00E959BD">
      <w:pPr>
        <w:numPr>
          <w:ilvl w:val="0"/>
          <w:numId w:val="24"/>
        </w:numPr>
        <w:rPr>
          <w:rFonts w:cstheme="minorHAnsi"/>
        </w:rPr>
      </w:pPr>
      <w:r w:rsidRPr="00B71E11">
        <w:rPr>
          <w:rFonts w:cstheme="minorHAnsi"/>
        </w:rPr>
        <w:t>Expense reports</w:t>
      </w:r>
    </w:p>
    <w:p w14:paraId="13AA358E" w14:textId="77777777" w:rsidR="00E959BD" w:rsidRPr="00B71E11" w:rsidRDefault="00E959BD" w:rsidP="00E959BD">
      <w:pPr>
        <w:numPr>
          <w:ilvl w:val="0"/>
          <w:numId w:val="24"/>
        </w:numPr>
        <w:rPr>
          <w:rFonts w:cstheme="minorHAnsi"/>
        </w:rPr>
      </w:pPr>
      <w:r w:rsidRPr="00B71E11">
        <w:rPr>
          <w:rFonts w:cstheme="minorHAnsi"/>
        </w:rPr>
        <w:t>Time tracking</w:t>
      </w:r>
    </w:p>
    <w:p w14:paraId="03D5334D" w14:textId="4F4833AE" w:rsidR="00E959BD" w:rsidRPr="00B71E11" w:rsidRDefault="0000368E" w:rsidP="00E959BD">
      <w:pPr>
        <w:rPr>
          <w:rFonts w:cstheme="minorHAnsi"/>
          <w:b/>
          <w:bCs/>
          <w:sz w:val="28"/>
          <w:szCs w:val="28"/>
        </w:rPr>
      </w:pPr>
      <w:r w:rsidRPr="00B71E11">
        <w:rPr>
          <w:rFonts w:cstheme="minorHAnsi"/>
          <w:b/>
          <w:bCs/>
          <w:sz w:val="28"/>
          <w:szCs w:val="28"/>
        </w:rPr>
        <w:t xml:space="preserve">4. </w:t>
      </w:r>
      <w:r w:rsidR="00E959BD" w:rsidRPr="00B71E11">
        <w:rPr>
          <w:rFonts w:cstheme="minorHAnsi"/>
          <w:b/>
          <w:bCs/>
          <w:sz w:val="28"/>
          <w:szCs w:val="28"/>
        </w:rPr>
        <w:t>System Impact</w:t>
      </w:r>
    </w:p>
    <w:p w14:paraId="251DB29E" w14:textId="77777777" w:rsidR="00E959BD" w:rsidRPr="00B71E11" w:rsidRDefault="00E959BD" w:rsidP="00E959BD">
      <w:pPr>
        <w:numPr>
          <w:ilvl w:val="0"/>
          <w:numId w:val="25"/>
        </w:numPr>
        <w:rPr>
          <w:rFonts w:cstheme="minorHAnsi"/>
        </w:rPr>
      </w:pPr>
      <w:r w:rsidRPr="00B71E11">
        <w:rPr>
          <w:rFonts w:cstheme="minorHAnsi"/>
        </w:rPr>
        <w:t>Security control</w:t>
      </w:r>
    </w:p>
    <w:p w14:paraId="7F5A203A" w14:textId="77777777" w:rsidR="00E959BD" w:rsidRPr="00B71E11" w:rsidRDefault="00E959BD" w:rsidP="00E959BD">
      <w:pPr>
        <w:numPr>
          <w:ilvl w:val="0"/>
          <w:numId w:val="25"/>
        </w:numPr>
        <w:rPr>
          <w:rFonts w:cstheme="minorHAnsi"/>
        </w:rPr>
      </w:pPr>
      <w:r w:rsidRPr="00B71E11">
        <w:rPr>
          <w:rFonts w:cstheme="minorHAnsi"/>
        </w:rPr>
        <w:t>Workflow routing</w:t>
      </w:r>
    </w:p>
    <w:p w14:paraId="3F934030" w14:textId="77777777" w:rsidR="00E959BD" w:rsidRPr="00B71E11" w:rsidRDefault="00E959BD" w:rsidP="00E959BD">
      <w:pPr>
        <w:numPr>
          <w:ilvl w:val="0"/>
          <w:numId w:val="25"/>
        </w:numPr>
        <w:rPr>
          <w:rFonts w:cstheme="minorHAnsi"/>
        </w:rPr>
      </w:pPr>
      <w:r w:rsidRPr="00B71E11">
        <w:rPr>
          <w:rFonts w:cstheme="minorHAnsi"/>
        </w:rPr>
        <w:t>Audit traceability</w:t>
      </w:r>
    </w:p>
    <w:p w14:paraId="2A8026F7" w14:textId="77777777" w:rsidR="00DE6DEB" w:rsidRPr="00B71E11" w:rsidRDefault="00DE6DEB" w:rsidP="00DE6DEB">
      <w:pPr>
        <w:rPr>
          <w:rFonts w:cstheme="minorHAnsi"/>
        </w:rPr>
      </w:pPr>
    </w:p>
    <w:p w14:paraId="31E6B9ED" w14:textId="59AF572C" w:rsidR="00DE6DEB" w:rsidRPr="00B71E11" w:rsidRDefault="0000368E" w:rsidP="00DE6DEB">
      <w:pPr>
        <w:rPr>
          <w:rFonts w:cstheme="minorHAnsi"/>
          <w:b/>
          <w:bCs/>
          <w:sz w:val="28"/>
          <w:szCs w:val="28"/>
        </w:rPr>
      </w:pPr>
      <w:r w:rsidRPr="00B71E11">
        <w:rPr>
          <w:rFonts w:cstheme="minorHAnsi"/>
          <w:b/>
          <w:bCs/>
          <w:sz w:val="28"/>
          <w:szCs w:val="28"/>
        </w:rPr>
        <w:t xml:space="preserve">5. </w:t>
      </w:r>
      <w:r w:rsidR="00DE6DEB" w:rsidRPr="00B71E11">
        <w:rPr>
          <w:rFonts w:cstheme="minorHAnsi"/>
          <w:b/>
          <w:bCs/>
          <w:sz w:val="28"/>
          <w:szCs w:val="28"/>
        </w:rPr>
        <w:t>Dependencies</w:t>
      </w:r>
    </w:p>
    <w:p w14:paraId="36FBF81A" w14:textId="091820AD" w:rsidR="008A25FA" w:rsidRPr="00B71E11" w:rsidRDefault="00191E86" w:rsidP="008A25FA">
      <w:pPr>
        <w:pStyle w:val="ListParagraph"/>
        <w:numPr>
          <w:ilvl w:val="0"/>
          <w:numId w:val="113"/>
        </w:numPr>
        <w:rPr>
          <w:rFonts w:cstheme="minorHAnsi"/>
          <w:sz w:val="28"/>
          <w:szCs w:val="28"/>
        </w:rPr>
      </w:pPr>
      <w:r w:rsidRPr="00B71E11">
        <w:rPr>
          <w:rFonts w:cstheme="minorHAnsi"/>
        </w:rPr>
        <w:t>Role</w:t>
      </w:r>
    </w:p>
    <w:p w14:paraId="091ECE8F" w14:textId="4B4A58C1" w:rsidR="00191E86" w:rsidRPr="00B71E11" w:rsidRDefault="00191E86" w:rsidP="008A25FA">
      <w:pPr>
        <w:pStyle w:val="ListParagraph"/>
        <w:numPr>
          <w:ilvl w:val="0"/>
          <w:numId w:val="113"/>
        </w:numPr>
        <w:rPr>
          <w:rFonts w:cstheme="minorHAnsi"/>
          <w:sz w:val="28"/>
          <w:szCs w:val="28"/>
        </w:rPr>
      </w:pPr>
      <w:r w:rsidRPr="00B71E11">
        <w:rPr>
          <w:rFonts w:cstheme="minorHAnsi"/>
        </w:rPr>
        <w:t>Subsidiary</w:t>
      </w:r>
    </w:p>
    <w:p w14:paraId="29A2D3BF" w14:textId="2BC98E23" w:rsidR="005400ED" w:rsidRPr="00B71E11" w:rsidRDefault="005400ED" w:rsidP="008A25FA">
      <w:pPr>
        <w:pStyle w:val="ListParagraph"/>
        <w:numPr>
          <w:ilvl w:val="0"/>
          <w:numId w:val="113"/>
        </w:numPr>
        <w:rPr>
          <w:rFonts w:cstheme="minorHAnsi"/>
          <w:sz w:val="28"/>
          <w:szCs w:val="28"/>
        </w:rPr>
      </w:pPr>
      <w:r w:rsidRPr="00B71E11">
        <w:rPr>
          <w:rFonts w:cstheme="minorHAnsi"/>
        </w:rPr>
        <w:t>Department</w:t>
      </w:r>
    </w:p>
    <w:p w14:paraId="3F4D46ED" w14:textId="5BDCC1BF" w:rsidR="005400ED" w:rsidRPr="00B71E11" w:rsidRDefault="005400ED" w:rsidP="008A25FA">
      <w:pPr>
        <w:pStyle w:val="ListParagraph"/>
        <w:numPr>
          <w:ilvl w:val="0"/>
          <w:numId w:val="113"/>
        </w:numPr>
        <w:rPr>
          <w:rFonts w:cstheme="minorHAnsi"/>
          <w:sz w:val="28"/>
          <w:szCs w:val="28"/>
        </w:rPr>
      </w:pPr>
      <w:r w:rsidRPr="00B71E11">
        <w:rPr>
          <w:rFonts w:cstheme="minorHAnsi"/>
        </w:rPr>
        <w:t>Approval Workflows</w:t>
      </w:r>
    </w:p>
    <w:p w14:paraId="1FBE69C8" w14:textId="77777777" w:rsidR="00973685" w:rsidRPr="00B71E11" w:rsidRDefault="00973685" w:rsidP="00973685">
      <w:pPr>
        <w:rPr>
          <w:rFonts w:cstheme="minorHAnsi"/>
          <w:sz w:val="28"/>
          <w:szCs w:val="28"/>
        </w:rPr>
      </w:pPr>
    </w:p>
    <w:p w14:paraId="19B4CB3F" w14:textId="166FC8C6" w:rsidR="00973685" w:rsidRPr="00B71E11" w:rsidRDefault="0000368E" w:rsidP="00973685">
      <w:pPr>
        <w:rPr>
          <w:rFonts w:cstheme="minorHAnsi"/>
          <w:b/>
          <w:bCs/>
          <w:sz w:val="28"/>
          <w:szCs w:val="28"/>
        </w:rPr>
      </w:pPr>
      <w:r w:rsidRPr="00B71E11">
        <w:rPr>
          <w:rFonts w:cstheme="minorHAnsi"/>
          <w:b/>
          <w:bCs/>
          <w:sz w:val="28"/>
          <w:szCs w:val="28"/>
        </w:rPr>
        <w:t xml:space="preserve">6. </w:t>
      </w:r>
      <w:r w:rsidR="00973685" w:rsidRPr="00B71E11">
        <w:rPr>
          <w:rFonts w:cstheme="minorHAnsi"/>
          <w:b/>
          <w:bCs/>
          <w:sz w:val="28"/>
          <w:szCs w:val="28"/>
        </w:rPr>
        <w:t>Common Configuration Risks</w:t>
      </w:r>
    </w:p>
    <w:p w14:paraId="7857C930" w14:textId="38C05AB7" w:rsidR="00973685" w:rsidRPr="00B71E11" w:rsidRDefault="00973685" w:rsidP="00973685">
      <w:pPr>
        <w:pStyle w:val="ListParagraph"/>
        <w:numPr>
          <w:ilvl w:val="0"/>
          <w:numId w:val="114"/>
        </w:numPr>
        <w:rPr>
          <w:rFonts w:cstheme="minorHAnsi"/>
        </w:rPr>
      </w:pPr>
      <w:r w:rsidRPr="00B71E11">
        <w:rPr>
          <w:rFonts w:cstheme="minorHAnsi"/>
        </w:rPr>
        <w:t>Incorrect role assignment</w:t>
      </w:r>
    </w:p>
    <w:p w14:paraId="296C40EA" w14:textId="7856B8D6" w:rsidR="00973685" w:rsidRPr="00B71E11" w:rsidRDefault="00973685" w:rsidP="00973685">
      <w:pPr>
        <w:pStyle w:val="ListParagraph"/>
        <w:numPr>
          <w:ilvl w:val="0"/>
          <w:numId w:val="114"/>
        </w:numPr>
        <w:rPr>
          <w:rFonts w:cstheme="minorHAnsi"/>
        </w:rPr>
      </w:pPr>
      <w:r w:rsidRPr="00B71E11">
        <w:rPr>
          <w:rFonts w:cstheme="minorHAnsi"/>
        </w:rPr>
        <w:t>Improper approval hierarchy</w:t>
      </w:r>
    </w:p>
    <w:p w14:paraId="71DFDEDF" w14:textId="4C319D9C" w:rsidR="00973685" w:rsidRPr="00B71E11" w:rsidRDefault="00973685" w:rsidP="00973685">
      <w:pPr>
        <w:pStyle w:val="ListParagraph"/>
        <w:numPr>
          <w:ilvl w:val="0"/>
          <w:numId w:val="114"/>
        </w:numPr>
        <w:rPr>
          <w:rFonts w:cstheme="minorHAnsi"/>
        </w:rPr>
      </w:pPr>
      <w:r w:rsidRPr="00B71E11">
        <w:rPr>
          <w:rFonts w:cstheme="minorHAnsi"/>
        </w:rPr>
        <w:t xml:space="preserve">Excessive permission </w:t>
      </w:r>
      <w:r w:rsidR="00DF1C35" w:rsidRPr="00B71E11">
        <w:rPr>
          <w:rFonts w:cstheme="minorHAnsi"/>
        </w:rPr>
        <w:t>grants</w:t>
      </w:r>
    </w:p>
    <w:p w14:paraId="4CF8A936" w14:textId="77777777" w:rsidR="00973A23" w:rsidRPr="00B71E11" w:rsidRDefault="00973A23" w:rsidP="00973A23">
      <w:pPr>
        <w:rPr>
          <w:rFonts w:cstheme="minorHAnsi"/>
        </w:rPr>
      </w:pPr>
    </w:p>
    <w:p w14:paraId="0B11B66A" w14:textId="74348670" w:rsidR="00973A23" w:rsidRPr="00B71E11" w:rsidRDefault="0000368E" w:rsidP="00973A23">
      <w:pPr>
        <w:rPr>
          <w:rFonts w:cstheme="minorHAnsi"/>
          <w:b/>
          <w:bCs/>
          <w:sz w:val="28"/>
          <w:szCs w:val="28"/>
        </w:rPr>
      </w:pPr>
      <w:r w:rsidRPr="00B71E11">
        <w:rPr>
          <w:rFonts w:cstheme="minorHAnsi"/>
          <w:b/>
          <w:bCs/>
          <w:sz w:val="28"/>
          <w:szCs w:val="28"/>
        </w:rPr>
        <w:t xml:space="preserve">7. </w:t>
      </w:r>
      <w:r w:rsidR="00973A23" w:rsidRPr="00B71E11">
        <w:rPr>
          <w:rFonts w:cstheme="minorHAnsi"/>
          <w:b/>
          <w:bCs/>
          <w:sz w:val="28"/>
          <w:szCs w:val="28"/>
        </w:rPr>
        <w:t>Governance Controls</w:t>
      </w:r>
    </w:p>
    <w:p w14:paraId="578D9E38" w14:textId="641B44B6" w:rsidR="002D3372" w:rsidRPr="00B71E11" w:rsidRDefault="002C3727" w:rsidP="002D3372">
      <w:pPr>
        <w:pStyle w:val="ListParagraph"/>
        <w:numPr>
          <w:ilvl w:val="0"/>
          <w:numId w:val="115"/>
        </w:numPr>
        <w:rPr>
          <w:rFonts w:cstheme="minorHAnsi"/>
        </w:rPr>
      </w:pPr>
      <w:r w:rsidRPr="00B71E11">
        <w:rPr>
          <w:rFonts w:cstheme="minorHAnsi"/>
        </w:rPr>
        <w:t>Periodic Role audit</w:t>
      </w:r>
    </w:p>
    <w:p w14:paraId="6781C711" w14:textId="5A4675E9" w:rsidR="002C3727" w:rsidRPr="00B71E11" w:rsidRDefault="002C3727" w:rsidP="002D3372">
      <w:pPr>
        <w:pStyle w:val="ListParagraph"/>
        <w:numPr>
          <w:ilvl w:val="0"/>
          <w:numId w:val="115"/>
        </w:numPr>
        <w:rPr>
          <w:rFonts w:cstheme="minorHAnsi"/>
        </w:rPr>
      </w:pPr>
      <w:r w:rsidRPr="00B71E11">
        <w:rPr>
          <w:rFonts w:cstheme="minorHAnsi"/>
        </w:rPr>
        <w:t>Access review process</w:t>
      </w:r>
    </w:p>
    <w:p w14:paraId="20DA26BD" w14:textId="0DC121AF" w:rsidR="00973A23" w:rsidRPr="00B71E11" w:rsidRDefault="002C3727" w:rsidP="00973A23">
      <w:pPr>
        <w:pStyle w:val="ListParagraph"/>
        <w:numPr>
          <w:ilvl w:val="0"/>
          <w:numId w:val="115"/>
        </w:numPr>
        <w:rPr>
          <w:rFonts w:cstheme="minorHAnsi"/>
        </w:rPr>
      </w:pPr>
      <w:r w:rsidRPr="00B71E11">
        <w:rPr>
          <w:rFonts w:cstheme="minorHAnsi"/>
        </w:rPr>
        <w:t>Segregation of duties enforcement</w:t>
      </w:r>
    </w:p>
    <w:p w14:paraId="362483F2" w14:textId="77777777" w:rsidR="00DE6DEB" w:rsidRPr="00B71E11" w:rsidRDefault="00DE6DEB" w:rsidP="00DE6DEB">
      <w:pPr>
        <w:rPr>
          <w:rFonts w:cstheme="minorHAnsi"/>
        </w:rPr>
      </w:pPr>
    </w:p>
    <w:p w14:paraId="0F1259AB" w14:textId="3148F9F9" w:rsidR="00E959BD" w:rsidRPr="00B71E11" w:rsidRDefault="0000368E" w:rsidP="00E959BD">
      <w:pPr>
        <w:rPr>
          <w:rFonts w:cstheme="minorHAnsi"/>
          <w:b/>
          <w:bCs/>
          <w:sz w:val="28"/>
          <w:szCs w:val="28"/>
        </w:rPr>
      </w:pPr>
      <w:r w:rsidRPr="00B71E11">
        <w:rPr>
          <w:rFonts w:cstheme="minorHAnsi"/>
          <w:b/>
          <w:bCs/>
          <w:sz w:val="28"/>
          <w:szCs w:val="28"/>
        </w:rPr>
        <w:t xml:space="preserve">8. </w:t>
      </w:r>
      <w:r w:rsidR="00E959BD" w:rsidRPr="00B71E11">
        <w:rPr>
          <w:rFonts w:cstheme="minorHAnsi"/>
          <w:b/>
          <w:bCs/>
          <w:sz w:val="28"/>
          <w:szCs w:val="28"/>
        </w:rPr>
        <w:t>Developer Considerations</w:t>
      </w:r>
    </w:p>
    <w:p w14:paraId="4E069BA2" w14:textId="77777777" w:rsidR="00E959BD" w:rsidRPr="00B71E11" w:rsidRDefault="00E959BD" w:rsidP="00E959BD">
      <w:pPr>
        <w:numPr>
          <w:ilvl w:val="0"/>
          <w:numId w:val="26"/>
        </w:numPr>
        <w:rPr>
          <w:rFonts w:cstheme="minorHAnsi"/>
        </w:rPr>
      </w:pPr>
      <w:r w:rsidRPr="00B71E11">
        <w:rPr>
          <w:rFonts w:cstheme="minorHAnsi"/>
        </w:rPr>
        <w:t>Role-based permission validation</w:t>
      </w:r>
    </w:p>
    <w:p w14:paraId="6E8D7DA0" w14:textId="77777777" w:rsidR="00E959BD" w:rsidRPr="00B71E11" w:rsidRDefault="00E959BD" w:rsidP="00E959BD">
      <w:pPr>
        <w:numPr>
          <w:ilvl w:val="0"/>
          <w:numId w:val="26"/>
        </w:numPr>
        <w:rPr>
          <w:rFonts w:cstheme="minorHAnsi"/>
        </w:rPr>
      </w:pPr>
      <w:r w:rsidRPr="00B71E11">
        <w:rPr>
          <w:rFonts w:cstheme="minorHAnsi"/>
        </w:rPr>
        <w:t>Approval hierarchy logic</w:t>
      </w:r>
    </w:p>
    <w:p w14:paraId="451952EB" w14:textId="77777777" w:rsidR="00E959BD" w:rsidRPr="00B71E11" w:rsidRDefault="00000000" w:rsidP="00E959BD">
      <w:pPr>
        <w:rPr>
          <w:rFonts w:cstheme="minorHAnsi"/>
        </w:rPr>
      </w:pPr>
      <w:r w:rsidRPr="00B71E11">
        <w:rPr>
          <w:rFonts w:cstheme="minorHAnsi"/>
        </w:rPr>
        <w:pict w14:anchorId="0B7334D0">
          <v:rect id="_x0000_i1069" style="width:0;height:1.5pt" o:hralign="center" o:hrstd="t" o:hr="t" fillcolor="#a0a0a0" stroked="f"/>
        </w:pict>
      </w:r>
    </w:p>
    <w:p w14:paraId="6A82C5CB" w14:textId="77777777" w:rsidR="00B176BB" w:rsidRPr="00B71E11" w:rsidRDefault="00B176BB" w:rsidP="00E959BD">
      <w:pPr>
        <w:rPr>
          <w:rFonts w:cstheme="minorHAnsi"/>
          <w:b/>
          <w:bCs/>
        </w:rPr>
      </w:pPr>
    </w:p>
    <w:p w14:paraId="7DB1108F" w14:textId="77777777" w:rsidR="005A62D5" w:rsidRPr="00B71E11" w:rsidRDefault="005A62D5" w:rsidP="00E959BD">
      <w:pPr>
        <w:rPr>
          <w:rFonts w:cstheme="minorHAnsi"/>
          <w:b/>
          <w:bCs/>
        </w:rPr>
      </w:pPr>
    </w:p>
    <w:p w14:paraId="6A11E342" w14:textId="77777777" w:rsidR="005A62D5" w:rsidRPr="00B71E11" w:rsidRDefault="005A62D5" w:rsidP="00E959BD">
      <w:pPr>
        <w:rPr>
          <w:rFonts w:cstheme="minorHAnsi"/>
          <w:b/>
          <w:bCs/>
        </w:rPr>
      </w:pPr>
    </w:p>
    <w:p w14:paraId="2E2D0FEF" w14:textId="77777777" w:rsidR="005A62D5" w:rsidRPr="00B71E11" w:rsidRDefault="005A62D5" w:rsidP="00E959BD">
      <w:pPr>
        <w:rPr>
          <w:rFonts w:cstheme="minorHAnsi"/>
          <w:b/>
          <w:bCs/>
        </w:rPr>
      </w:pPr>
    </w:p>
    <w:p w14:paraId="67A9E0C9" w14:textId="77777777" w:rsidR="005A62D5" w:rsidRPr="00B71E11" w:rsidRDefault="005A62D5" w:rsidP="00E959BD">
      <w:pPr>
        <w:rPr>
          <w:rFonts w:cstheme="minorHAnsi"/>
          <w:b/>
          <w:bCs/>
        </w:rPr>
      </w:pPr>
    </w:p>
    <w:p w14:paraId="4E262A5F" w14:textId="77777777" w:rsidR="005A62D5" w:rsidRPr="00B71E11" w:rsidRDefault="005A62D5" w:rsidP="00E959BD">
      <w:pPr>
        <w:rPr>
          <w:rFonts w:cstheme="minorHAnsi"/>
          <w:b/>
          <w:bCs/>
        </w:rPr>
      </w:pPr>
    </w:p>
    <w:p w14:paraId="58E07E59" w14:textId="77777777" w:rsidR="005A62D5" w:rsidRPr="00B71E11" w:rsidRDefault="005A62D5" w:rsidP="00E959BD">
      <w:pPr>
        <w:rPr>
          <w:rFonts w:cstheme="minorHAnsi"/>
          <w:b/>
          <w:bCs/>
        </w:rPr>
      </w:pPr>
    </w:p>
    <w:p w14:paraId="5FE2B1EE" w14:textId="77777777" w:rsidR="005A62D5" w:rsidRPr="00B71E11" w:rsidRDefault="005A62D5" w:rsidP="00E959BD">
      <w:pPr>
        <w:rPr>
          <w:rFonts w:cstheme="minorHAnsi"/>
          <w:b/>
          <w:bCs/>
        </w:rPr>
      </w:pPr>
    </w:p>
    <w:p w14:paraId="12EE2857" w14:textId="77777777" w:rsidR="00B176BB" w:rsidRPr="00B71E11" w:rsidRDefault="00B176BB" w:rsidP="00E959BD">
      <w:pPr>
        <w:rPr>
          <w:rFonts w:cstheme="minorHAnsi"/>
          <w:b/>
          <w:bCs/>
        </w:rPr>
      </w:pPr>
    </w:p>
    <w:p w14:paraId="778EDB82" w14:textId="21D1DCC1" w:rsidR="00E959BD" w:rsidRPr="00B71E11" w:rsidRDefault="009F4F92" w:rsidP="00F04667">
      <w:pPr>
        <w:jc w:val="center"/>
        <w:rPr>
          <w:rFonts w:cstheme="minorHAnsi"/>
          <w:b/>
          <w:bCs/>
          <w:color w:val="4472C4" w:themeColor="accent1"/>
          <w:sz w:val="32"/>
          <w:szCs w:val="32"/>
        </w:rPr>
      </w:pPr>
      <w:r w:rsidRPr="00B71E11">
        <w:rPr>
          <w:rFonts w:cstheme="minorHAnsi"/>
          <w:b/>
          <w:bCs/>
          <w:color w:val="4472C4" w:themeColor="accent1"/>
          <w:sz w:val="32"/>
          <w:szCs w:val="32"/>
        </w:rPr>
        <w:t>Part</w:t>
      </w:r>
      <w:r w:rsidR="00E959BD" w:rsidRPr="00B71E11">
        <w:rPr>
          <w:rFonts w:cstheme="minorHAnsi"/>
          <w:b/>
          <w:bCs/>
          <w:color w:val="4472C4" w:themeColor="accent1"/>
          <w:sz w:val="32"/>
          <w:szCs w:val="32"/>
        </w:rPr>
        <w:t xml:space="preserve"> 2 – Financial Architecture Masters</w:t>
      </w:r>
    </w:p>
    <w:p w14:paraId="01392FFD" w14:textId="6C18D276" w:rsidR="00E959BD" w:rsidRPr="00B71E11" w:rsidRDefault="00E959BD" w:rsidP="00E959BD">
      <w:pPr>
        <w:rPr>
          <w:rFonts w:cstheme="minorHAnsi"/>
        </w:rPr>
      </w:pPr>
    </w:p>
    <w:p w14:paraId="7CDC994D" w14:textId="77777777" w:rsidR="001765AD" w:rsidRPr="00B71E11" w:rsidRDefault="001765AD" w:rsidP="001765AD">
      <w:pPr>
        <w:rPr>
          <w:rFonts w:cstheme="minorHAnsi"/>
          <w:b/>
          <w:bCs/>
          <w:color w:val="4472C4" w:themeColor="accent1"/>
          <w:sz w:val="32"/>
          <w:szCs w:val="32"/>
          <w:lang w:val="en-IN"/>
        </w:rPr>
      </w:pPr>
      <w:r w:rsidRPr="00B71E11">
        <w:rPr>
          <w:rFonts w:cstheme="minorHAnsi"/>
          <w:b/>
          <w:bCs/>
          <w:color w:val="4472C4" w:themeColor="accent1"/>
          <w:sz w:val="32"/>
          <w:szCs w:val="32"/>
          <w:lang w:val="en-IN"/>
        </w:rPr>
        <w:lastRenderedPageBreak/>
        <w:t>5. Chart of Accounts</w:t>
      </w:r>
    </w:p>
    <w:p w14:paraId="35F21403" w14:textId="77777777" w:rsidR="001765AD" w:rsidRPr="00B71E11" w:rsidRDefault="001765AD" w:rsidP="001765AD">
      <w:pPr>
        <w:rPr>
          <w:rFonts w:cstheme="minorHAnsi"/>
          <w:b/>
          <w:bCs/>
          <w:sz w:val="28"/>
          <w:szCs w:val="28"/>
          <w:lang w:val="en-IN"/>
        </w:rPr>
      </w:pPr>
      <w:r w:rsidRPr="00B71E11">
        <w:rPr>
          <w:rFonts w:cstheme="minorHAnsi"/>
          <w:b/>
          <w:bCs/>
          <w:sz w:val="28"/>
          <w:szCs w:val="28"/>
          <w:lang w:val="en-IN"/>
        </w:rPr>
        <w:t>1. Definition</w:t>
      </w:r>
    </w:p>
    <w:p w14:paraId="22F68671" w14:textId="77777777" w:rsidR="001765AD" w:rsidRPr="00B71E11" w:rsidRDefault="001765AD" w:rsidP="00142860">
      <w:pPr>
        <w:pStyle w:val="ListParagraph"/>
        <w:numPr>
          <w:ilvl w:val="0"/>
          <w:numId w:val="48"/>
        </w:numPr>
        <w:rPr>
          <w:rFonts w:cstheme="minorHAnsi"/>
          <w:lang w:val="en-IN"/>
        </w:rPr>
      </w:pPr>
      <w:r w:rsidRPr="00B71E11">
        <w:rPr>
          <w:rFonts w:cstheme="minorHAnsi"/>
          <w:lang w:val="en-IN"/>
        </w:rPr>
        <w:t>The structured list of financial accounts used for General Ledger postings.</w:t>
      </w:r>
    </w:p>
    <w:p w14:paraId="66905E3D" w14:textId="77777777" w:rsidR="001765AD" w:rsidRPr="00B71E11" w:rsidRDefault="001765AD" w:rsidP="001765AD">
      <w:pPr>
        <w:rPr>
          <w:rFonts w:cstheme="minorHAnsi"/>
          <w:b/>
          <w:bCs/>
          <w:sz w:val="28"/>
          <w:szCs w:val="28"/>
          <w:lang w:val="en-IN"/>
        </w:rPr>
      </w:pPr>
      <w:r w:rsidRPr="00B71E11">
        <w:rPr>
          <w:rFonts w:cstheme="minorHAnsi"/>
          <w:b/>
          <w:bCs/>
          <w:sz w:val="28"/>
          <w:szCs w:val="28"/>
          <w:lang w:val="en-IN"/>
        </w:rPr>
        <w:t>2. Business Role</w:t>
      </w:r>
    </w:p>
    <w:p w14:paraId="4B7C250C" w14:textId="77777777" w:rsidR="001765AD" w:rsidRPr="00B71E11" w:rsidRDefault="001765AD" w:rsidP="00142860">
      <w:pPr>
        <w:pStyle w:val="ListParagraph"/>
        <w:numPr>
          <w:ilvl w:val="0"/>
          <w:numId w:val="48"/>
        </w:numPr>
        <w:rPr>
          <w:rFonts w:cstheme="minorHAnsi"/>
          <w:lang w:val="en-IN"/>
        </w:rPr>
      </w:pPr>
      <w:r w:rsidRPr="00B71E11">
        <w:rPr>
          <w:rFonts w:cstheme="minorHAnsi"/>
          <w:lang w:val="en-IN"/>
        </w:rPr>
        <w:t>Defines how financial data is categorized and presented in financial statements. It forms the foundation of reporting, compliance, and audit readiness.</w:t>
      </w:r>
    </w:p>
    <w:p w14:paraId="74A623DC" w14:textId="77777777" w:rsidR="001765AD" w:rsidRPr="00B71E11" w:rsidRDefault="001765AD" w:rsidP="001765AD">
      <w:pPr>
        <w:rPr>
          <w:rFonts w:cstheme="minorHAnsi"/>
          <w:b/>
          <w:bCs/>
          <w:sz w:val="28"/>
          <w:szCs w:val="28"/>
          <w:lang w:val="en-IN"/>
        </w:rPr>
      </w:pPr>
      <w:r w:rsidRPr="00B71E11">
        <w:rPr>
          <w:rFonts w:cstheme="minorHAnsi"/>
          <w:b/>
          <w:bCs/>
          <w:sz w:val="28"/>
          <w:szCs w:val="28"/>
          <w:lang w:val="en-IN"/>
        </w:rPr>
        <w:t>3. Key Fields</w:t>
      </w:r>
    </w:p>
    <w:p w14:paraId="24BA9B58" w14:textId="77777777" w:rsidR="001765AD" w:rsidRPr="00B71E11" w:rsidRDefault="001765AD" w:rsidP="001765AD">
      <w:pPr>
        <w:numPr>
          <w:ilvl w:val="0"/>
          <w:numId w:val="50"/>
        </w:numPr>
        <w:rPr>
          <w:rFonts w:cstheme="minorHAnsi"/>
          <w:lang w:val="en-IN"/>
        </w:rPr>
      </w:pPr>
      <w:r w:rsidRPr="00B71E11">
        <w:rPr>
          <w:rFonts w:cstheme="minorHAnsi"/>
          <w:lang w:val="en-IN"/>
        </w:rPr>
        <w:t>Account Number</w:t>
      </w:r>
    </w:p>
    <w:p w14:paraId="25E65284" w14:textId="77777777" w:rsidR="001765AD" w:rsidRPr="00B71E11" w:rsidRDefault="001765AD" w:rsidP="001765AD">
      <w:pPr>
        <w:numPr>
          <w:ilvl w:val="0"/>
          <w:numId w:val="50"/>
        </w:numPr>
        <w:rPr>
          <w:rFonts w:cstheme="minorHAnsi"/>
          <w:lang w:val="en-IN"/>
        </w:rPr>
      </w:pPr>
      <w:r w:rsidRPr="00B71E11">
        <w:rPr>
          <w:rFonts w:cstheme="minorHAnsi"/>
          <w:lang w:val="en-IN"/>
        </w:rPr>
        <w:t>Account Type (Asset, Liability, Equity, Income, Expense)</w:t>
      </w:r>
    </w:p>
    <w:p w14:paraId="0FF859BD" w14:textId="77777777" w:rsidR="001765AD" w:rsidRPr="00B71E11" w:rsidRDefault="001765AD" w:rsidP="001765AD">
      <w:pPr>
        <w:numPr>
          <w:ilvl w:val="0"/>
          <w:numId w:val="50"/>
        </w:numPr>
        <w:rPr>
          <w:rFonts w:cstheme="minorHAnsi"/>
          <w:lang w:val="en-IN"/>
        </w:rPr>
      </w:pPr>
      <w:r w:rsidRPr="00B71E11">
        <w:rPr>
          <w:rFonts w:cstheme="minorHAnsi"/>
          <w:lang w:val="en-IN"/>
        </w:rPr>
        <w:t>Parent Account</w:t>
      </w:r>
    </w:p>
    <w:p w14:paraId="45975B96" w14:textId="77777777" w:rsidR="001765AD" w:rsidRPr="00B71E11" w:rsidRDefault="001765AD" w:rsidP="001765AD">
      <w:pPr>
        <w:numPr>
          <w:ilvl w:val="0"/>
          <w:numId w:val="50"/>
        </w:numPr>
        <w:rPr>
          <w:rFonts w:cstheme="minorHAnsi"/>
          <w:lang w:val="en-IN"/>
        </w:rPr>
      </w:pPr>
      <w:r w:rsidRPr="00B71E11">
        <w:rPr>
          <w:rFonts w:cstheme="minorHAnsi"/>
          <w:lang w:val="en-IN"/>
        </w:rPr>
        <w:t>Subsidiary (OneWorld)</w:t>
      </w:r>
    </w:p>
    <w:p w14:paraId="5AA15E9C" w14:textId="77777777" w:rsidR="001765AD" w:rsidRPr="00B71E11" w:rsidRDefault="001765AD" w:rsidP="001765AD">
      <w:pPr>
        <w:numPr>
          <w:ilvl w:val="0"/>
          <w:numId w:val="50"/>
        </w:numPr>
        <w:rPr>
          <w:rFonts w:cstheme="minorHAnsi"/>
          <w:lang w:val="en-IN"/>
        </w:rPr>
      </w:pPr>
      <w:r w:rsidRPr="00B71E11">
        <w:rPr>
          <w:rFonts w:cstheme="minorHAnsi"/>
          <w:lang w:val="en-IN"/>
        </w:rPr>
        <w:t>Currency (if applicable)</w:t>
      </w:r>
    </w:p>
    <w:p w14:paraId="7BB76DB2" w14:textId="77777777" w:rsidR="001765AD" w:rsidRPr="00B71E11" w:rsidRDefault="001765AD" w:rsidP="001765AD">
      <w:pPr>
        <w:numPr>
          <w:ilvl w:val="0"/>
          <w:numId w:val="50"/>
        </w:numPr>
        <w:rPr>
          <w:rFonts w:cstheme="minorHAnsi"/>
          <w:lang w:val="en-IN"/>
        </w:rPr>
      </w:pPr>
      <w:r w:rsidRPr="00B71E11">
        <w:rPr>
          <w:rFonts w:cstheme="minorHAnsi"/>
          <w:lang w:val="en-IN"/>
        </w:rPr>
        <w:t>Eliminate Intercompany (flag)</w:t>
      </w:r>
    </w:p>
    <w:p w14:paraId="3B5CD9B4" w14:textId="0E09A8D1" w:rsidR="008D4280" w:rsidRPr="00B71E11" w:rsidRDefault="008D4280" w:rsidP="001765AD">
      <w:pPr>
        <w:numPr>
          <w:ilvl w:val="0"/>
          <w:numId w:val="50"/>
        </w:numPr>
        <w:rPr>
          <w:rFonts w:cstheme="minorHAnsi"/>
          <w:lang w:val="en-IN"/>
        </w:rPr>
      </w:pPr>
      <w:r w:rsidRPr="00B71E11">
        <w:rPr>
          <w:rFonts w:cstheme="minorHAnsi"/>
          <w:lang w:val="en-IN"/>
        </w:rPr>
        <w:t>Cash flow classification</w:t>
      </w:r>
    </w:p>
    <w:p w14:paraId="04211B50" w14:textId="05997119" w:rsidR="008D4280" w:rsidRPr="00B71E11" w:rsidRDefault="008D4280" w:rsidP="001765AD">
      <w:pPr>
        <w:numPr>
          <w:ilvl w:val="0"/>
          <w:numId w:val="50"/>
        </w:numPr>
        <w:rPr>
          <w:rFonts w:cstheme="minorHAnsi"/>
          <w:lang w:val="en-IN"/>
        </w:rPr>
      </w:pPr>
      <w:r w:rsidRPr="00B71E11">
        <w:rPr>
          <w:rFonts w:cstheme="minorHAnsi"/>
          <w:lang w:val="en-IN"/>
        </w:rPr>
        <w:t>System-Controlled Account flag</w:t>
      </w:r>
    </w:p>
    <w:p w14:paraId="46F83C80" w14:textId="77777777" w:rsidR="001765AD" w:rsidRPr="00B71E11" w:rsidRDefault="001765AD" w:rsidP="001765AD">
      <w:pPr>
        <w:rPr>
          <w:rFonts w:cstheme="minorHAnsi"/>
          <w:b/>
          <w:bCs/>
          <w:sz w:val="28"/>
          <w:szCs w:val="28"/>
          <w:lang w:val="en-IN"/>
        </w:rPr>
      </w:pPr>
      <w:r w:rsidRPr="00B71E11">
        <w:rPr>
          <w:rFonts w:cstheme="minorHAnsi"/>
          <w:b/>
          <w:bCs/>
          <w:sz w:val="28"/>
          <w:szCs w:val="28"/>
          <w:lang w:val="en-IN"/>
        </w:rPr>
        <w:t>4. Used In</w:t>
      </w:r>
    </w:p>
    <w:p w14:paraId="3C35D7A3" w14:textId="77777777" w:rsidR="001765AD" w:rsidRPr="00B71E11" w:rsidRDefault="001765AD" w:rsidP="001765AD">
      <w:pPr>
        <w:numPr>
          <w:ilvl w:val="0"/>
          <w:numId w:val="51"/>
        </w:numPr>
        <w:rPr>
          <w:rFonts w:cstheme="minorHAnsi"/>
          <w:lang w:val="en-IN"/>
        </w:rPr>
      </w:pPr>
      <w:r w:rsidRPr="00B71E11">
        <w:rPr>
          <w:rFonts w:cstheme="minorHAnsi"/>
          <w:lang w:val="en-IN"/>
        </w:rPr>
        <w:t>All transaction records</w:t>
      </w:r>
    </w:p>
    <w:p w14:paraId="789E5995" w14:textId="77777777" w:rsidR="001765AD" w:rsidRPr="00B71E11" w:rsidRDefault="001765AD" w:rsidP="001765AD">
      <w:pPr>
        <w:numPr>
          <w:ilvl w:val="0"/>
          <w:numId w:val="51"/>
        </w:numPr>
        <w:rPr>
          <w:rFonts w:cstheme="minorHAnsi"/>
          <w:lang w:val="en-IN"/>
        </w:rPr>
      </w:pPr>
      <w:r w:rsidRPr="00B71E11">
        <w:rPr>
          <w:rFonts w:cstheme="minorHAnsi"/>
          <w:lang w:val="en-IN"/>
        </w:rPr>
        <w:t>Journal Entries</w:t>
      </w:r>
    </w:p>
    <w:p w14:paraId="6DDFB35E" w14:textId="77777777" w:rsidR="001765AD" w:rsidRPr="00B71E11" w:rsidRDefault="001765AD" w:rsidP="001765AD">
      <w:pPr>
        <w:numPr>
          <w:ilvl w:val="0"/>
          <w:numId w:val="51"/>
        </w:numPr>
        <w:rPr>
          <w:rFonts w:cstheme="minorHAnsi"/>
          <w:lang w:val="en-IN"/>
        </w:rPr>
      </w:pPr>
      <w:r w:rsidRPr="00B71E11">
        <w:rPr>
          <w:rFonts w:cstheme="minorHAnsi"/>
          <w:lang w:val="en-IN"/>
        </w:rPr>
        <w:t>Financial Reports</w:t>
      </w:r>
    </w:p>
    <w:p w14:paraId="39F1224C" w14:textId="77777777" w:rsidR="001765AD" w:rsidRPr="00B71E11" w:rsidRDefault="001765AD" w:rsidP="001765AD">
      <w:pPr>
        <w:numPr>
          <w:ilvl w:val="0"/>
          <w:numId w:val="51"/>
        </w:numPr>
        <w:rPr>
          <w:rFonts w:cstheme="minorHAnsi"/>
          <w:lang w:val="en-IN"/>
        </w:rPr>
      </w:pPr>
      <w:r w:rsidRPr="00B71E11">
        <w:rPr>
          <w:rFonts w:cstheme="minorHAnsi"/>
          <w:lang w:val="en-IN"/>
        </w:rPr>
        <w:t>Budgeting</w:t>
      </w:r>
    </w:p>
    <w:p w14:paraId="72BD8EE7" w14:textId="77777777" w:rsidR="001765AD" w:rsidRPr="00B71E11" w:rsidRDefault="001765AD" w:rsidP="001765AD">
      <w:pPr>
        <w:rPr>
          <w:rFonts w:cstheme="minorHAnsi"/>
          <w:b/>
          <w:bCs/>
          <w:sz w:val="28"/>
          <w:szCs w:val="28"/>
          <w:lang w:val="en-IN"/>
        </w:rPr>
      </w:pPr>
      <w:r w:rsidRPr="00B71E11">
        <w:rPr>
          <w:rFonts w:cstheme="minorHAnsi"/>
          <w:b/>
          <w:bCs/>
          <w:sz w:val="28"/>
          <w:szCs w:val="28"/>
          <w:lang w:val="en-IN"/>
        </w:rPr>
        <w:t>5. Financial / System Impact</w:t>
      </w:r>
    </w:p>
    <w:p w14:paraId="6D203731" w14:textId="77777777" w:rsidR="001765AD" w:rsidRPr="00B71E11" w:rsidRDefault="001765AD" w:rsidP="001765AD">
      <w:pPr>
        <w:numPr>
          <w:ilvl w:val="0"/>
          <w:numId w:val="52"/>
        </w:numPr>
        <w:rPr>
          <w:rFonts w:cstheme="minorHAnsi"/>
          <w:lang w:val="en-IN"/>
        </w:rPr>
      </w:pPr>
      <w:r w:rsidRPr="00B71E11">
        <w:rPr>
          <w:rFonts w:cstheme="minorHAnsi"/>
          <w:lang w:val="en-IN"/>
        </w:rPr>
        <w:t>Determines Balance Sheet and P&amp;L structure</w:t>
      </w:r>
    </w:p>
    <w:p w14:paraId="07F235A3" w14:textId="77777777" w:rsidR="001765AD" w:rsidRPr="00B71E11" w:rsidRDefault="001765AD" w:rsidP="001765AD">
      <w:pPr>
        <w:numPr>
          <w:ilvl w:val="0"/>
          <w:numId w:val="52"/>
        </w:numPr>
        <w:rPr>
          <w:rFonts w:cstheme="minorHAnsi"/>
          <w:lang w:val="en-IN"/>
        </w:rPr>
      </w:pPr>
      <w:r w:rsidRPr="00B71E11">
        <w:rPr>
          <w:rFonts w:cstheme="minorHAnsi"/>
          <w:lang w:val="en-IN"/>
        </w:rPr>
        <w:t>Drives revenue, expense, and asset classification</w:t>
      </w:r>
    </w:p>
    <w:p w14:paraId="720051CE" w14:textId="77777777" w:rsidR="001765AD" w:rsidRPr="00B71E11" w:rsidRDefault="001765AD" w:rsidP="001765AD">
      <w:pPr>
        <w:numPr>
          <w:ilvl w:val="0"/>
          <w:numId w:val="52"/>
        </w:numPr>
        <w:rPr>
          <w:rFonts w:cstheme="minorHAnsi"/>
          <w:lang w:val="en-IN"/>
        </w:rPr>
      </w:pPr>
      <w:r w:rsidRPr="00B71E11">
        <w:rPr>
          <w:rFonts w:cstheme="minorHAnsi"/>
          <w:lang w:val="en-IN"/>
        </w:rPr>
        <w:t>Impacts consolidated financial reporting</w:t>
      </w:r>
    </w:p>
    <w:p w14:paraId="114F3065" w14:textId="77777777" w:rsidR="001765AD" w:rsidRPr="00B71E11" w:rsidRDefault="001765AD" w:rsidP="001765AD">
      <w:pPr>
        <w:numPr>
          <w:ilvl w:val="0"/>
          <w:numId w:val="52"/>
        </w:numPr>
        <w:rPr>
          <w:rFonts w:cstheme="minorHAnsi"/>
          <w:lang w:val="en-IN"/>
        </w:rPr>
      </w:pPr>
      <w:r w:rsidRPr="00B71E11">
        <w:rPr>
          <w:rFonts w:cstheme="minorHAnsi"/>
          <w:lang w:val="en-IN"/>
        </w:rPr>
        <w:t>Affects audit traceability</w:t>
      </w:r>
    </w:p>
    <w:p w14:paraId="26003D2D" w14:textId="77777777" w:rsidR="001765AD" w:rsidRPr="00B71E11" w:rsidRDefault="001765AD" w:rsidP="001765AD">
      <w:pPr>
        <w:rPr>
          <w:rFonts w:cstheme="minorHAnsi"/>
          <w:b/>
          <w:bCs/>
          <w:sz w:val="28"/>
          <w:szCs w:val="28"/>
          <w:lang w:val="en-IN"/>
        </w:rPr>
      </w:pPr>
      <w:r w:rsidRPr="00B71E11">
        <w:rPr>
          <w:rFonts w:cstheme="minorHAnsi"/>
          <w:b/>
          <w:bCs/>
          <w:sz w:val="28"/>
          <w:szCs w:val="28"/>
          <w:lang w:val="en-IN"/>
        </w:rPr>
        <w:lastRenderedPageBreak/>
        <w:t>6. Dependencies</w:t>
      </w:r>
    </w:p>
    <w:p w14:paraId="7237C0CF" w14:textId="77777777" w:rsidR="001765AD" w:rsidRPr="00B71E11" w:rsidRDefault="001765AD" w:rsidP="001765AD">
      <w:pPr>
        <w:numPr>
          <w:ilvl w:val="0"/>
          <w:numId w:val="53"/>
        </w:numPr>
        <w:rPr>
          <w:rFonts w:cstheme="minorHAnsi"/>
          <w:lang w:val="en-IN"/>
        </w:rPr>
      </w:pPr>
      <w:r w:rsidRPr="00B71E11">
        <w:rPr>
          <w:rFonts w:cstheme="minorHAnsi"/>
          <w:lang w:val="en-IN"/>
        </w:rPr>
        <w:t>Items (Income / Expense / Asset accounts)</w:t>
      </w:r>
    </w:p>
    <w:p w14:paraId="5FECC0C1" w14:textId="77777777" w:rsidR="001765AD" w:rsidRPr="00B71E11" w:rsidRDefault="001765AD" w:rsidP="001765AD">
      <w:pPr>
        <w:numPr>
          <w:ilvl w:val="0"/>
          <w:numId w:val="53"/>
        </w:numPr>
        <w:rPr>
          <w:rFonts w:cstheme="minorHAnsi"/>
          <w:lang w:val="en-IN"/>
        </w:rPr>
      </w:pPr>
      <w:r w:rsidRPr="00B71E11">
        <w:rPr>
          <w:rFonts w:cstheme="minorHAnsi"/>
          <w:lang w:val="en-IN"/>
        </w:rPr>
        <w:t>Customers (AR account)</w:t>
      </w:r>
    </w:p>
    <w:p w14:paraId="18AB9A30" w14:textId="77777777" w:rsidR="001765AD" w:rsidRPr="00B71E11" w:rsidRDefault="001765AD" w:rsidP="001765AD">
      <w:pPr>
        <w:numPr>
          <w:ilvl w:val="0"/>
          <w:numId w:val="53"/>
        </w:numPr>
        <w:rPr>
          <w:rFonts w:cstheme="minorHAnsi"/>
          <w:lang w:val="en-IN"/>
        </w:rPr>
      </w:pPr>
      <w:r w:rsidRPr="00B71E11">
        <w:rPr>
          <w:rFonts w:cstheme="minorHAnsi"/>
          <w:lang w:val="en-IN"/>
        </w:rPr>
        <w:t>Vendors (AP account)</w:t>
      </w:r>
    </w:p>
    <w:p w14:paraId="0A46D066" w14:textId="77777777" w:rsidR="001765AD" w:rsidRPr="00B71E11" w:rsidRDefault="001765AD" w:rsidP="001765AD">
      <w:pPr>
        <w:numPr>
          <w:ilvl w:val="0"/>
          <w:numId w:val="53"/>
        </w:numPr>
        <w:rPr>
          <w:rFonts w:cstheme="minorHAnsi"/>
          <w:lang w:val="en-IN"/>
        </w:rPr>
      </w:pPr>
      <w:r w:rsidRPr="00B71E11">
        <w:rPr>
          <w:rFonts w:cstheme="minorHAnsi"/>
          <w:lang w:val="en-IN"/>
        </w:rPr>
        <w:t>Tax Codes</w:t>
      </w:r>
    </w:p>
    <w:p w14:paraId="59B58BEE" w14:textId="77777777" w:rsidR="001765AD" w:rsidRPr="00B71E11" w:rsidRDefault="001765AD" w:rsidP="001765AD">
      <w:pPr>
        <w:numPr>
          <w:ilvl w:val="0"/>
          <w:numId w:val="53"/>
        </w:numPr>
        <w:rPr>
          <w:rFonts w:cstheme="minorHAnsi"/>
          <w:lang w:val="en-IN"/>
        </w:rPr>
      </w:pPr>
      <w:r w:rsidRPr="00B71E11">
        <w:rPr>
          <w:rFonts w:cstheme="minorHAnsi"/>
          <w:lang w:val="en-IN"/>
        </w:rPr>
        <w:t>Transactions</w:t>
      </w:r>
    </w:p>
    <w:p w14:paraId="24C6101D" w14:textId="77777777" w:rsidR="001765AD" w:rsidRPr="00B71E11" w:rsidRDefault="001765AD" w:rsidP="001765AD">
      <w:pPr>
        <w:rPr>
          <w:rFonts w:cstheme="minorHAnsi"/>
          <w:b/>
          <w:bCs/>
          <w:sz w:val="28"/>
          <w:szCs w:val="28"/>
          <w:lang w:val="en-IN"/>
        </w:rPr>
      </w:pPr>
      <w:r w:rsidRPr="00B71E11">
        <w:rPr>
          <w:rFonts w:cstheme="minorHAnsi"/>
          <w:b/>
          <w:bCs/>
          <w:sz w:val="28"/>
          <w:szCs w:val="28"/>
          <w:lang w:val="en-IN"/>
        </w:rPr>
        <w:t>7. Common Configuration Risks</w:t>
      </w:r>
    </w:p>
    <w:p w14:paraId="5D64FC87" w14:textId="77777777" w:rsidR="001765AD" w:rsidRPr="00B71E11" w:rsidRDefault="001765AD" w:rsidP="001765AD">
      <w:pPr>
        <w:numPr>
          <w:ilvl w:val="0"/>
          <w:numId w:val="54"/>
        </w:numPr>
        <w:rPr>
          <w:rFonts w:cstheme="minorHAnsi"/>
          <w:lang w:val="en-IN"/>
        </w:rPr>
      </w:pPr>
      <w:r w:rsidRPr="00B71E11">
        <w:rPr>
          <w:rFonts w:cstheme="minorHAnsi"/>
          <w:lang w:val="en-IN"/>
        </w:rPr>
        <w:t>Incorrect account type selection</w:t>
      </w:r>
    </w:p>
    <w:p w14:paraId="0638B8A3" w14:textId="77777777" w:rsidR="001765AD" w:rsidRPr="00B71E11" w:rsidRDefault="001765AD" w:rsidP="001765AD">
      <w:pPr>
        <w:numPr>
          <w:ilvl w:val="0"/>
          <w:numId w:val="54"/>
        </w:numPr>
        <w:rPr>
          <w:rFonts w:cstheme="minorHAnsi"/>
          <w:lang w:val="en-IN"/>
        </w:rPr>
      </w:pPr>
      <w:r w:rsidRPr="00B71E11">
        <w:rPr>
          <w:rFonts w:cstheme="minorHAnsi"/>
          <w:lang w:val="en-IN"/>
        </w:rPr>
        <w:t>Poor numbering structure</w:t>
      </w:r>
    </w:p>
    <w:p w14:paraId="491006C7" w14:textId="77777777" w:rsidR="001765AD" w:rsidRPr="00B71E11" w:rsidRDefault="001765AD" w:rsidP="001765AD">
      <w:pPr>
        <w:numPr>
          <w:ilvl w:val="0"/>
          <w:numId w:val="54"/>
        </w:numPr>
        <w:rPr>
          <w:rFonts w:cstheme="minorHAnsi"/>
          <w:lang w:val="en-IN"/>
        </w:rPr>
      </w:pPr>
      <w:r w:rsidRPr="00B71E11">
        <w:rPr>
          <w:rFonts w:cstheme="minorHAnsi"/>
          <w:lang w:val="en-IN"/>
        </w:rPr>
        <w:t>Excessive account creation</w:t>
      </w:r>
    </w:p>
    <w:p w14:paraId="06E0D7AA" w14:textId="77777777" w:rsidR="001765AD" w:rsidRPr="00B71E11" w:rsidRDefault="001765AD" w:rsidP="001765AD">
      <w:pPr>
        <w:numPr>
          <w:ilvl w:val="0"/>
          <w:numId w:val="54"/>
        </w:numPr>
        <w:rPr>
          <w:rFonts w:cstheme="minorHAnsi"/>
          <w:lang w:val="en-IN"/>
        </w:rPr>
      </w:pPr>
      <w:r w:rsidRPr="00B71E11">
        <w:rPr>
          <w:rFonts w:cstheme="minorHAnsi"/>
          <w:lang w:val="en-IN"/>
        </w:rPr>
        <w:t>Misconfigured intercompany elimination</w:t>
      </w:r>
    </w:p>
    <w:p w14:paraId="70058B12" w14:textId="259A4B35" w:rsidR="00441501" w:rsidRPr="00B71E11" w:rsidRDefault="00441501" w:rsidP="001765AD">
      <w:pPr>
        <w:numPr>
          <w:ilvl w:val="0"/>
          <w:numId w:val="54"/>
        </w:numPr>
        <w:rPr>
          <w:rFonts w:cstheme="minorHAnsi"/>
          <w:lang w:val="en-IN"/>
        </w:rPr>
      </w:pPr>
      <w:r w:rsidRPr="00B71E11">
        <w:rPr>
          <w:rFonts w:cstheme="minorHAnsi"/>
          <w:lang w:val="en-IN"/>
        </w:rPr>
        <w:t>Modif</w:t>
      </w:r>
      <w:r w:rsidR="00C87971" w:rsidRPr="00B71E11">
        <w:rPr>
          <w:rFonts w:cstheme="minorHAnsi"/>
          <w:lang w:val="en-IN"/>
        </w:rPr>
        <w:t>y</w:t>
      </w:r>
      <w:r w:rsidR="0056522E" w:rsidRPr="00B71E11">
        <w:rPr>
          <w:rFonts w:cstheme="minorHAnsi"/>
          <w:lang w:val="en-IN"/>
        </w:rPr>
        <w:t>ing</w:t>
      </w:r>
      <w:r w:rsidRPr="00B71E11">
        <w:rPr>
          <w:rFonts w:cstheme="minorHAnsi"/>
          <w:lang w:val="en-IN"/>
        </w:rPr>
        <w:t xml:space="preserve"> system-generated accounts</w:t>
      </w:r>
    </w:p>
    <w:p w14:paraId="3667716A" w14:textId="6EC1A66F" w:rsidR="002C3883" w:rsidRPr="00B71E11" w:rsidRDefault="002C3883" w:rsidP="001765AD">
      <w:pPr>
        <w:numPr>
          <w:ilvl w:val="0"/>
          <w:numId w:val="54"/>
        </w:numPr>
        <w:rPr>
          <w:rFonts w:cstheme="minorHAnsi"/>
          <w:lang w:val="en-IN"/>
        </w:rPr>
      </w:pPr>
      <w:r w:rsidRPr="00B71E11">
        <w:rPr>
          <w:rFonts w:cstheme="minorHAnsi"/>
          <w:lang w:val="en-IN"/>
        </w:rPr>
        <w:t>Incorrect cash flow mapping</w:t>
      </w:r>
    </w:p>
    <w:p w14:paraId="3261ADE4" w14:textId="18B8CA31" w:rsidR="003B3007" w:rsidRPr="00B71E11" w:rsidRDefault="003B3007" w:rsidP="001765AD">
      <w:pPr>
        <w:numPr>
          <w:ilvl w:val="0"/>
          <w:numId w:val="54"/>
        </w:numPr>
        <w:rPr>
          <w:rFonts w:cstheme="minorHAnsi"/>
          <w:lang w:val="en-IN"/>
        </w:rPr>
      </w:pPr>
      <w:r w:rsidRPr="00B71E11">
        <w:rPr>
          <w:rFonts w:cstheme="minorHAnsi"/>
          <w:lang w:val="en-IN"/>
        </w:rPr>
        <w:t>Enabl</w:t>
      </w:r>
      <w:r w:rsidR="001E6837" w:rsidRPr="00B71E11">
        <w:rPr>
          <w:rFonts w:cstheme="minorHAnsi"/>
          <w:lang w:val="en-IN"/>
        </w:rPr>
        <w:t>ing</w:t>
      </w:r>
      <w:r w:rsidRPr="00B71E11">
        <w:rPr>
          <w:rFonts w:cstheme="minorHAnsi"/>
          <w:lang w:val="en-IN"/>
        </w:rPr>
        <w:t xml:space="preserve"> elimination incorrectly</w:t>
      </w:r>
    </w:p>
    <w:p w14:paraId="7ABE404A" w14:textId="77777777" w:rsidR="001765AD" w:rsidRPr="00B71E11" w:rsidRDefault="001765AD" w:rsidP="001765AD">
      <w:pPr>
        <w:rPr>
          <w:rFonts w:cstheme="minorHAnsi"/>
          <w:b/>
          <w:bCs/>
          <w:sz w:val="28"/>
          <w:szCs w:val="28"/>
          <w:lang w:val="en-IN"/>
        </w:rPr>
      </w:pPr>
      <w:r w:rsidRPr="00B71E11">
        <w:rPr>
          <w:rFonts w:cstheme="minorHAnsi"/>
          <w:b/>
          <w:bCs/>
          <w:sz w:val="28"/>
          <w:szCs w:val="28"/>
          <w:lang w:val="en-IN"/>
        </w:rPr>
        <w:t>8. Developer Considerations</w:t>
      </w:r>
    </w:p>
    <w:p w14:paraId="6FB5452D" w14:textId="77777777" w:rsidR="001765AD" w:rsidRPr="00B71E11" w:rsidRDefault="001765AD" w:rsidP="001765AD">
      <w:pPr>
        <w:numPr>
          <w:ilvl w:val="0"/>
          <w:numId w:val="55"/>
        </w:numPr>
        <w:rPr>
          <w:rFonts w:cstheme="minorHAnsi"/>
          <w:lang w:val="en-IN"/>
        </w:rPr>
      </w:pPr>
      <w:r w:rsidRPr="00B71E11">
        <w:rPr>
          <w:rFonts w:cstheme="minorHAnsi"/>
          <w:lang w:val="en-IN"/>
        </w:rPr>
        <w:t>Use account internal IDs carefully in scripts</w:t>
      </w:r>
    </w:p>
    <w:p w14:paraId="182BB793" w14:textId="77777777" w:rsidR="001765AD" w:rsidRPr="00B71E11" w:rsidRDefault="001765AD" w:rsidP="001765AD">
      <w:pPr>
        <w:numPr>
          <w:ilvl w:val="0"/>
          <w:numId w:val="55"/>
        </w:numPr>
        <w:rPr>
          <w:rFonts w:cstheme="minorHAnsi"/>
          <w:lang w:val="en-IN"/>
        </w:rPr>
      </w:pPr>
      <w:r w:rsidRPr="00B71E11">
        <w:rPr>
          <w:rFonts w:cstheme="minorHAnsi"/>
          <w:lang w:val="en-IN"/>
        </w:rPr>
        <w:t>Optimize joins in saved searches</w:t>
      </w:r>
    </w:p>
    <w:p w14:paraId="602E4F5A" w14:textId="77777777" w:rsidR="001765AD" w:rsidRPr="00B71E11" w:rsidRDefault="001765AD" w:rsidP="001765AD">
      <w:pPr>
        <w:numPr>
          <w:ilvl w:val="0"/>
          <w:numId w:val="55"/>
        </w:numPr>
        <w:rPr>
          <w:rFonts w:cstheme="minorHAnsi"/>
          <w:lang w:val="en-IN"/>
        </w:rPr>
      </w:pPr>
      <w:r w:rsidRPr="00B71E11">
        <w:rPr>
          <w:rFonts w:cstheme="minorHAnsi"/>
          <w:lang w:val="en-IN"/>
        </w:rPr>
        <w:t>Avoid hardcoding account IDs</w:t>
      </w:r>
    </w:p>
    <w:p w14:paraId="6BA71E70" w14:textId="77777777" w:rsidR="001765AD" w:rsidRPr="00B71E11" w:rsidRDefault="001765AD" w:rsidP="001765AD">
      <w:pPr>
        <w:numPr>
          <w:ilvl w:val="0"/>
          <w:numId w:val="55"/>
        </w:numPr>
        <w:rPr>
          <w:rFonts w:cstheme="minorHAnsi"/>
          <w:lang w:val="en-IN"/>
        </w:rPr>
      </w:pPr>
      <w:r w:rsidRPr="00B71E11">
        <w:rPr>
          <w:rFonts w:cstheme="minorHAnsi"/>
          <w:lang w:val="en-IN"/>
        </w:rPr>
        <w:t>Validate account subsidiary restrictions</w:t>
      </w:r>
    </w:p>
    <w:p w14:paraId="05479A5D" w14:textId="77777777" w:rsidR="001765AD" w:rsidRPr="00B71E11" w:rsidRDefault="001765AD" w:rsidP="001765AD">
      <w:pPr>
        <w:rPr>
          <w:rFonts w:cstheme="minorHAnsi"/>
          <w:b/>
          <w:bCs/>
          <w:sz w:val="28"/>
          <w:szCs w:val="28"/>
          <w:lang w:val="en-IN"/>
        </w:rPr>
      </w:pPr>
      <w:r w:rsidRPr="00B71E11">
        <w:rPr>
          <w:rFonts w:cstheme="minorHAnsi"/>
          <w:b/>
          <w:bCs/>
          <w:sz w:val="28"/>
          <w:szCs w:val="28"/>
          <w:lang w:val="en-IN"/>
        </w:rPr>
        <w:t>9. Governance Controls</w:t>
      </w:r>
    </w:p>
    <w:p w14:paraId="26F99603" w14:textId="77777777" w:rsidR="001765AD" w:rsidRPr="00B71E11" w:rsidRDefault="001765AD" w:rsidP="001765AD">
      <w:pPr>
        <w:numPr>
          <w:ilvl w:val="0"/>
          <w:numId w:val="56"/>
        </w:numPr>
        <w:rPr>
          <w:rFonts w:cstheme="minorHAnsi"/>
          <w:lang w:val="en-IN"/>
        </w:rPr>
      </w:pPr>
      <w:r w:rsidRPr="00B71E11">
        <w:rPr>
          <w:rFonts w:cstheme="minorHAnsi"/>
          <w:lang w:val="en-IN"/>
        </w:rPr>
        <w:t>Restricted modification rights</w:t>
      </w:r>
    </w:p>
    <w:p w14:paraId="4FFCBBB8" w14:textId="77777777" w:rsidR="001765AD" w:rsidRPr="00B71E11" w:rsidRDefault="001765AD" w:rsidP="001765AD">
      <w:pPr>
        <w:numPr>
          <w:ilvl w:val="0"/>
          <w:numId w:val="56"/>
        </w:numPr>
        <w:rPr>
          <w:rFonts w:cstheme="minorHAnsi"/>
          <w:lang w:val="en-IN"/>
        </w:rPr>
      </w:pPr>
      <w:r w:rsidRPr="00B71E11">
        <w:rPr>
          <w:rFonts w:cstheme="minorHAnsi"/>
          <w:lang w:val="en-IN"/>
        </w:rPr>
        <w:t>Structured numbering policy</w:t>
      </w:r>
    </w:p>
    <w:p w14:paraId="2DBA5863" w14:textId="77777777" w:rsidR="001765AD" w:rsidRPr="00B71E11" w:rsidRDefault="001765AD" w:rsidP="001765AD">
      <w:pPr>
        <w:numPr>
          <w:ilvl w:val="0"/>
          <w:numId w:val="56"/>
        </w:numPr>
        <w:rPr>
          <w:rFonts w:cstheme="minorHAnsi"/>
          <w:lang w:val="en-IN"/>
        </w:rPr>
      </w:pPr>
      <w:r w:rsidRPr="00B71E11">
        <w:rPr>
          <w:rFonts w:cstheme="minorHAnsi"/>
          <w:lang w:val="en-IN"/>
        </w:rPr>
        <w:t>Account hierarchy standards</w:t>
      </w:r>
    </w:p>
    <w:p w14:paraId="60DD9FEF" w14:textId="77777777" w:rsidR="001765AD" w:rsidRPr="00B71E11" w:rsidRDefault="001765AD" w:rsidP="001765AD">
      <w:pPr>
        <w:numPr>
          <w:ilvl w:val="0"/>
          <w:numId w:val="56"/>
        </w:numPr>
        <w:rPr>
          <w:rFonts w:cstheme="minorHAnsi"/>
          <w:lang w:val="en-IN"/>
        </w:rPr>
      </w:pPr>
      <w:r w:rsidRPr="00B71E11">
        <w:rPr>
          <w:rFonts w:cstheme="minorHAnsi"/>
          <w:lang w:val="en-IN"/>
        </w:rPr>
        <w:t>Periodic GL review process</w:t>
      </w:r>
    </w:p>
    <w:p w14:paraId="314D8917" w14:textId="5A9CA2F5" w:rsidR="001765AD" w:rsidRPr="00B71E11" w:rsidRDefault="001765AD" w:rsidP="001765AD">
      <w:pPr>
        <w:rPr>
          <w:rFonts w:cstheme="minorHAnsi"/>
          <w:lang w:val="en-IN"/>
        </w:rPr>
      </w:pPr>
    </w:p>
    <w:p w14:paraId="0690F51A" w14:textId="77777777" w:rsidR="001765AD" w:rsidRPr="00B71E11" w:rsidRDefault="001765AD" w:rsidP="001765AD">
      <w:pPr>
        <w:rPr>
          <w:rFonts w:cstheme="minorHAnsi"/>
          <w:b/>
          <w:bCs/>
          <w:color w:val="4472C4" w:themeColor="accent1"/>
          <w:sz w:val="32"/>
          <w:szCs w:val="32"/>
          <w:lang w:val="en-IN"/>
        </w:rPr>
      </w:pPr>
      <w:r w:rsidRPr="00B71E11">
        <w:rPr>
          <w:rFonts w:cstheme="minorHAnsi"/>
          <w:b/>
          <w:bCs/>
          <w:color w:val="4472C4" w:themeColor="accent1"/>
          <w:sz w:val="32"/>
          <w:szCs w:val="32"/>
          <w:lang w:val="en-IN"/>
        </w:rPr>
        <w:lastRenderedPageBreak/>
        <w:t>6. Subsidiary (OneWorld)</w:t>
      </w:r>
    </w:p>
    <w:p w14:paraId="02178D56" w14:textId="77777777" w:rsidR="001765AD" w:rsidRPr="00B71E11" w:rsidRDefault="001765AD" w:rsidP="001765AD">
      <w:pPr>
        <w:rPr>
          <w:rFonts w:cstheme="minorHAnsi"/>
          <w:b/>
          <w:bCs/>
          <w:sz w:val="28"/>
          <w:szCs w:val="28"/>
          <w:lang w:val="en-IN"/>
        </w:rPr>
      </w:pPr>
      <w:r w:rsidRPr="00B71E11">
        <w:rPr>
          <w:rFonts w:cstheme="minorHAnsi"/>
          <w:b/>
          <w:bCs/>
          <w:sz w:val="28"/>
          <w:szCs w:val="28"/>
          <w:lang w:val="en-IN"/>
        </w:rPr>
        <w:t>1. Definition</w:t>
      </w:r>
    </w:p>
    <w:p w14:paraId="5C95DA22" w14:textId="77777777" w:rsidR="001765AD" w:rsidRPr="00B71E11" w:rsidRDefault="001765AD" w:rsidP="00CC7606">
      <w:pPr>
        <w:pStyle w:val="ListParagraph"/>
        <w:numPr>
          <w:ilvl w:val="0"/>
          <w:numId w:val="48"/>
        </w:numPr>
        <w:rPr>
          <w:rFonts w:cstheme="minorHAnsi"/>
          <w:lang w:val="en-IN"/>
        </w:rPr>
      </w:pPr>
      <w:r w:rsidRPr="00B71E11">
        <w:rPr>
          <w:rFonts w:cstheme="minorHAnsi"/>
          <w:lang w:val="en-IN"/>
        </w:rPr>
        <w:t>Represents a legal entity or business unit within a multi-entity environment.</w:t>
      </w:r>
    </w:p>
    <w:p w14:paraId="7BDE258A" w14:textId="77777777" w:rsidR="001765AD" w:rsidRPr="00B71E11" w:rsidRDefault="001765AD" w:rsidP="001765AD">
      <w:pPr>
        <w:rPr>
          <w:rFonts w:cstheme="minorHAnsi"/>
          <w:b/>
          <w:bCs/>
          <w:sz w:val="28"/>
          <w:szCs w:val="28"/>
          <w:lang w:val="en-IN"/>
        </w:rPr>
      </w:pPr>
      <w:r w:rsidRPr="00B71E11">
        <w:rPr>
          <w:rFonts w:cstheme="minorHAnsi"/>
          <w:b/>
          <w:bCs/>
          <w:sz w:val="28"/>
          <w:szCs w:val="28"/>
          <w:lang w:val="en-IN"/>
        </w:rPr>
        <w:t>2. Business Role</w:t>
      </w:r>
    </w:p>
    <w:p w14:paraId="14531227" w14:textId="77777777" w:rsidR="001765AD" w:rsidRPr="00B71E11" w:rsidRDefault="001765AD" w:rsidP="00CC7606">
      <w:pPr>
        <w:pStyle w:val="ListParagraph"/>
        <w:numPr>
          <w:ilvl w:val="0"/>
          <w:numId w:val="48"/>
        </w:numPr>
        <w:rPr>
          <w:rFonts w:cstheme="minorHAnsi"/>
          <w:lang w:val="en-IN"/>
        </w:rPr>
      </w:pPr>
      <w:r w:rsidRPr="00B71E11">
        <w:rPr>
          <w:rFonts w:cstheme="minorHAnsi"/>
          <w:lang w:val="en-IN"/>
        </w:rPr>
        <w:t>Controls legal reporting, tax jurisdiction, financial segregation, and operational data visibility.</w:t>
      </w:r>
    </w:p>
    <w:p w14:paraId="51EC0EC0" w14:textId="77777777" w:rsidR="001765AD" w:rsidRPr="00B71E11" w:rsidRDefault="001765AD" w:rsidP="001765AD">
      <w:pPr>
        <w:rPr>
          <w:rFonts w:cstheme="minorHAnsi"/>
          <w:b/>
          <w:bCs/>
          <w:sz w:val="28"/>
          <w:szCs w:val="28"/>
          <w:lang w:val="en-IN"/>
        </w:rPr>
      </w:pPr>
      <w:r w:rsidRPr="00B71E11">
        <w:rPr>
          <w:rFonts w:cstheme="minorHAnsi"/>
          <w:b/>
          <w:bCs/>
          <w:sz w:val="28"/>
          <w:szCs w:val="28"/>
          <w:lang w:val="en-IN"/>
        </w:rPr>
        <w:t>3. Key Fields</w:t>
      </w:r>
    </w:p>
    <w:p w14:paraId="67FEB882" w14:textId="77777777" w:rsidR="001765AD" w:rsidRPr="00B71E11" w:rsidRDefault="001765AD" w:rsidP="001765AD">
      <w:pPr>
        <w:numPr>
          <w:ilvl w:val="0"/>
          <w:numId w:val="57"/>
        </w:numPr>
        <w:rPr>
          <w:rFonts w:cstheme="minorHAnsi"/>
          <w:lang w:val="en-IN"/>
        </w:rPr>
      </w:pPr>
      <w:r w:rsidRPr="00B71E11">
        <w:rPr>
          <w:rFonts w:cstheme="minorHAnsi"/>
          <w:lang w:val="en-IN"/>
        </w:rPr>
        <w:t>Parent Subsidiary</w:t>
      </w:r>
    </w:p>
    <w:p w14:paraId="31F94E7C" w14:textId="77777777" w:rsidR="001765AD" w:rsidRPr="00B71E11" w:rsidRDefault="001765AD" w:rsidP="001765AD">
      <w:pPr>
        <w:numPr>
          <w:ilvl w:val="0"/>
          <w:numId w:val="57"/>
        </w:numPr>
        <w:rPr>
          <w:rFonts w:cstheme="minorHAnsi"/>
          <w:lang w:val="en-IN"/>
        </w:rPr>
      </w:pPr>
      <w:r w:rsidRPr="00B71E11">
        <w:rPr>
          <w:rFonts w:cstheme="minorHAnsi"/>
          <w:lang w:val="en-IN"/>
        </w:rPr>
        <w:t>Base Currency</w:t>
      </w:r>
    </w:p>
    <w:p w14:paraId="4444BD2B" w14:textId="77777777" w:rsidR="001765AD" w:rsidRPr="00B71E11" w:rsidRDefault="001765AD" w:rsidP="001765AD">
      <w:pPr>
        <w:numPr>
          <w:ilvl w:val="0"/>
          <w:numId w:val="57"/>
        </w:numPr>
        <w:rPr>
          <w:rFonts w:cstheme="minorHAnsi"/>
          <w:lang w:val="en-IN"/>
        </w:rPr>
      </w:pPr>
      <w:r w:rsidRPr="00B71E11">
        <w:rPr>
          <w:rFonts w:cstheme="minorHAnsi"/>
          <w:lang w:val="en-IN"/>
        </w:rPr>
        <w:t>Tax Registration</w:t>
      </w:r>
    </w:p>
    <w:p w14:paraId="1C19F776" w14:textId="77777777" w:rsidR="001765AD" w:rsidRPr="00B71E11" w:rsidRDefault="001765AD" w:rsidP="001765AD">
      <w:pPr>
        <w:numPr>
          <w:ilvl w:val="0"/>
          <w:numId w:val="57"/>
        </w:numPr>
        <w:rPr>
          <w:rFonts w:cstheme="minorHAnsi"/>
          <w:lang w:val="en-IN"/>
        </w:rPr>
      </w:pPr>
      <w:r w:rsidRPr="00B71E11">
        <w:rPr>
          <w:rFonts w:cstheme="minorHAnsi"/>
          <w:lang w:val="en-IN"/>
        </w:rPr>
        <w:t>Nexus</w:t>
      </w:r>
    </w:p>
    <w:p w14:paraId="2B371F5E" w14:textId="77777777" w:rsidR="001765AD" w:rsidRPr="00B71E11" w:rsidRDefault="001765AD" w:rsidP="001765AD">
      <w:pPr>
        <w:numPr>
          <w:ilvl w:val="0"/>
          <w:numId w:val="57"/>
        </w:numPr>
        <w:rPr>
          <w:rFonts w:cstheme="minorHAnsi"/>
          <w:lang w:val="en-IN"/>
        </w:rPr>
      </w:pPr>
      <w:r w:rsidRPr="00B71E11">
        <w:rPr>
          <w:rFonts w:cstheme="minorHAnsi"/>
          <w:lang w:val="en-IN"/>
        </w:rPr>
        <w:t>Country</w:t>
      </w:r>
    </w:p>
    <w:p w14:paraId="7CBB2725" w14:textId="77777777" w:rsidR="001765AD" w:rsidRPr="00B71E11" w:rsidRDefault="001765AD" w:rsidP="001765AD">
      <w:pPr>
        <w:numPr>
          <w:ilvl w:val="0"/>
          <w:numId w:val="57"/>
        </w:numPr>
        <w:rPr>
          <w:rFonts w:cstheme="minorHAnsi"/>
          <w:lang w:val="en-IN"/>
        </w:rPr>
      </w:pPr>
      <w:r w:rsidRPr="00B71E11">
        <w:rPr>
          <w:rFonts w:cstheme="minorHAnsi"/>
          <w:lang w:val="en-IN"/>
        </w:rPr>
        <w:t>Elimination Settings</w:t>
      </w:r>
    </w:p>
    <w:p w14:paraId="32D9BA04" w14:textId="77777777" w:rsidR="001765AD" w:rsidRPr="00B71E11" w:rsidRDefault="001765AD" w:rsidP="001765AD">
      <w:pPr>
        <w:rPr>
          <w:rFonts w:cstheme="minorHAnsi"/>
          <w:b/>
          <w:bCs/>
          <w:sz w:val="28"/>
          <w:szCs w:val="28"/>
          <w:lang w:val="en-IN"/>
        </w:rPr>
      </w:pPr>
      <w:r w:rsidRPr="00B71E11">
        <w:rPr>
          <w:rFonts w:cstheme="minorHAnsi"/>
          <w:b/>
          <w:bCs/>
          <w:sz w:val="28"/>
          <w:szCs w:val="28"/>
          <w:lang w:val="en-IN"/>
        </w:rPr>
        <w:t>4. Used In</w:t>
      </w:r>
    </w:p>
    <w:p w14:paraId="65C203CB" w14:textId="77777777" w:rsidR="001765AD" w:rsidRPr="00B71E11" w:rsidRDefault="001765AD" w:rsidP="001765AD">
      <w:pPr>
        <w:numPr>
          <w:ilvl w:val="0"/>
          <w:numId w:val="58"/>
        </w:numPr>
        <w:rPr>
          <w:rFonts w:cstheme="minorHAnsi"/>
          <w:lang w:val="en-IN"/>
        </w:rPr>
      </w:pPr>
      <w:r w:rsidRPr="00B71E11">
        <w:rPr>
          <w:rFonts w:cstheme="minorHAnsi"/>
          <w:lang w:val="en-IN"/>
        </w:rPr>
        <w:t>All transactions</w:t>
      </w:r>
    </w:p>
    <w:p w14:paraId="5F186281" w14:textId="77777777" w:rsidR="001765AD" w:rsidRPr="00B71E11" w:rsidRDefault="001765AD" w:rsidP="001765AD">
      <w:pPr>
        <w:numPr>
          <w:ilvl w:val="0"/>
          <w:numId w:val="58"/>
        </w:numPr>
        <w:rPr>
          <w:rFonts w:cstheme="minorHAnsi"/>
          <w:lang w:val="en-IN"/>
        </w:rPr>
      </w:pPr>
      <w:r w:rsidRPr="00B71E11">
        <w:rPr>
          <w:rFonts w:cstheme="minorHAnsi"/>
          <w:lang w:val="en-IN"/>
        </w:rPr>
        <w:t>Customer and Vendor records</w:t>
      </w:r>
    </w:p>
    <w:p w14:paraId="4587CDF3" w14:textId="77777777" w:rsidR="001765AD" w:rsidRPr="00B71E11" w:rsidRDefault="001765AD" w:rsidP="001765AD">
      <w:pPr>
        <w:numPr>
          <w:ilvl w:val="0"/>
          <w:numId w:val="58"/>
        </w:numPr>
        <w:rPr>
          <w:rFonts w:cstheme="minorHAnsi"/>
          <w:lang w:val="en-IN"/>
        </w:rPr>
      </w:pPr>
      <w:r w:rsidRPr="00B71E11">
        <w:rPr>
          <w:rFonts w:cstheme="minorHAnsi"/>
          <w:lang w:val="en-IN"/>
        </w:rPr>
        <w:t>Employee records</w:t>
      </w:r>
    </w:p>
    <w:p w14:paraId="05F4AA03" w14:textId="77777777" w:rsidR="001765AD" w:rsidRPr="00B71E11" w:rsidRDefault="001765AD" w:rsidP="001765AD">
      <w:pPr>
        <w:numPr>
          <w:ilvl w:val="0"/>
          <w:numId w:val="58"/>
        </w:numPr>
        <w:rPr>
          <w:rFonts w:cstheme="minorHAnsi"/>
          <w:lang w:val="en-IN"/>
        </w:rPr>
      </w:pPr>
      <w:r w:rsidRPr="00B71E11">
        <w:rPr>
          <w:rFonts w:cstheme="minorHAnsi"/>
          <w:lang w:val="en-IN"/>
        </w:rPr>
        <w:t>Chart of Accounts</w:t>
      </w:r>
    </w:p>
    <w:p w14:paraId="162AFA8D" w14:textId="77777777" w:rsidR="001765AD" w:rsidRPr="00B71E11" w:rsidRDefault="001765AD" w:rsidP="001765AD">
      <w:pPr>
        <w:numPr>
          <w:ilvl w:val="0"/>
          <w:numId w:val="58"/>
        </w:numPr>
        <w:rPr>
          <w:rFonts w:cstheme="minorHAnsi"/>
          <w:lang w:val="en-IN"/>
        </w:rPr>
      </w:pPr>
      <w:r w:rsidRPr="00B71E11">
        <w:rPr>
          <w:rFonts w:cstheme="minorHAnsi"/>
          <w:lang w:val="en-IN"/>
        </w:rPr>
        <w:t>Financial Consolidation</w:t>
      </w:r>
    </w:p>
    <w:p w14:paraId="09DAB550" w14:textId="77777777" w:rsidR="001765AD" w:rsidRPr="00B71E11" w:rsidRDefault="001765AD" w:rsidP="001765AD">
      <w:pPr>
        <w:rPr>
          <w:rFonts w:cstheme="minorHAnsi"/>
          <w:b/>
          <w:bCs/>
          <w:sz w:val="28"/>
          <w:szCs w:val="28"/>
          <w:lang w:val="en-IN"/>
        </w:rPr>
      </w:pPr>
      <w:r w:rsidRPr="00B71E11">
        <w:rPr>
          <w:rFonts w:cstheme="minorHAnsi"/>
          <w:b/>
          <w:bCs/>
          <w:sz w:val="28"/>
          <w:szCs w:val="28"/>
          <w:lang w:val="en-IN"/>
        </w:rPr>
        <w:t>5. Financial / System Impact</w:t>
      </w:r>
    </w:p>
    <w:p w14:paraId="266A797C" w14:textId="77777777" w:rsidR="001765AD" w:rsidRPr="00B71E11" w:rsidRDefault="001765AD" w:rsidP="001765AD">
      <w:pPr>
        <w:numPr>
          <w:ilvl w:val="0"/>
          <w:numId w:val="59"/>
        </w:numPr>
        <w:rPr>
          <w:rFonts w:cstheme="minorHAnsi"/>
          <w:lang w:val="en-IN"/>
        </w:rPr>
      </w:pPr>
      <w:r w:rsidRPr="00B71E11">
        <w:rPr>
          <w:rFonts w:cstheme="minorHAnsi"/>
          <w:lang w:val="en-IN"/>
        </w:rPr>
        <w:t>Controls GL segregation</w:t>
      </w:r>
    </w:p>
    <w:p w14:paraId="5DC33F18" w14:textId="77777777" w:rsidR="001765AD" w:rsidRPr="00B71E11" w:rsidRDefault="001765AD" w:rsidP="001765AD">
      <w:pPr>
        <w:numPr>
          <w:ilvl w:val="0"/>
          <w:numId w:val="59"/>
        </w:numPr>
        <w:rPr>
          <w:rFonts w:cstheme="minorHAnsi"/>
          <w:lang w:val="en-IN"/>
        </w:rPr>
      </w:pPr>
      <w:r w:rsidRPr="00B71E11">
        <w:rPr>
          <w:rFonts w:cstheme="minorHAnsi"/>
          <w:lang w:val="en-IN"/>
        </w:rPr>
        <w:t>Determines reporting structure</w:t>
      </w:r>
    </w:p>
    <w:p w14:paraId="26586CA3" w14:textId="77777777" w:rsidR="001765AD" w:rsidRPr="00B71E11" w:rsidRDefault="001765AD" w:rsidP="001765AD">
      <w:pPr>
        <w:numPr>
          <w:ilvl w:val="0"/>
          <w:numId w:val="59"/>
        </w:numPr>
        <w:rPr>
          <w:rFonts w:cstheme="minorHAnsi"/>
          <w:lang w:val="en-IN"/>
        </w:rPr>
      </w:pPr>
      <w:r w:rsidRPr="00B71E11">
        <w:rPr>
          <w:rFonts w:cstheme="minorHAnsi"/>
          <w:lang w:val="en-IN"/>
        </w:rPr>
        <w:t>Drives intercompany accounting</w:t>
      </w:r>
    </w:p>
    <w:p w14:paraId="294C78CA" w14:textId="77777777" w:rsidR="001765AD" w:rsidRPr="00B71E11" w:rsidRDefault="001765AD" w:rsidP="001765AD">
      <w:pPr>
        <w:numPr>
          <w:ilvl w:val="0"/>
          <w:numId w:val="59"/>
        </w:numPr>
        <w:rPr>
          <w:rFonts w:cstheme="minorHAnsi"/>
          <w:lang w:val="en-IN"/>
        </w:rPr>
      </w:pPr>
      <w:r w:rsidRPr="00B71E11">
        <w:rPr>
          <w:rFonts w:cstheme="minorHAnsi"/>
          <w:lang w:val="en-IN"/>
        </w:rPr>
        <w:t>Restricts cross-entity data access</w:t>
      </w:r>
    </w:p>
    <w:p w14:paraId="75C2B379" w14:textId="77777777" w:rsidR="001765AD" w:rsidRPr="00B71E11" w:rsidRDefault="001765AD" w:rsidP="001765AD">
      <w:pPr>
        <w:rPr>
          <w:rFonts w:cstheme="minorHAnsi"/>
          <w:b/>
          <w:bCs/>
          <w:sz w:val="28"/>
          <w:szCs w:val="28"/>
          <w:lang w:val="en-IN"/>
        </w:rPr>
      </w:pPr>
      <w:r w:rsidRPr="00B71E11">
        <w:rPr>
          <w:rFonts w:cstheme="minorHAnsi"/>
          <w:b/>
          <w:bCs/>
          <w:sz w:val="28"/>
          <w:szCs w:val="28"/>
          <w:lang w:val="en-IN"/>
        </w:rPr>
        <w:t>6. Dependencies</w:t>
      </w:r>
    </w:p>
    <w:p w14:paraId="496C1DD8" w14:textId="77777777" w:rsidR="001765AD" w:rsidRPr="00B71E11" w:rsidRDefault="001765AD" w:rsidP="001765AD">
      <w:pPr>
        <w:numPr>
          <w:ilvl w:val="0"/>
          <w:numId w:val="60"/>
        </w:numPr>
        <w:rPr>
          <w:rFonts w:cstheme="minorHAnsi"/>
          <w:lang w:val="en-IN"/>
        </w:rPr>
      </w:pPr>
      <w:r w:rsidRPr="00B71E11">
        <w:rPr>
          <w:rFonts w:cstheme="minorHAnsi"/>
          <w:lang w:val="en-IN"/>
        </w:rPr>
        <w:lastRenderedPageBreak/>
        <w:t>Customers</w:t>
      </w:r>
    </w:p>
    <w:p w14:paraId="53C1CF18" w14:textId="77777777" w:rsidR="001765AD" w:rsidRPr="00B71E11" w:rsidRDefault="001765AD" w:rsidP="001765AD">
      <w:pPr>
        <w:numPr>
          <w:ilvl w:val="0"/>
          <w:numId w:val="60"/>
        </w:numPr>
        <w:rPr>
          <w:rFonts w:cstheme="minorHAnsi"/>
          <w:lang w:val="en-IN"/>
        </w:rPr>
      </w:pPr>
      <w:r w:rsidRPr="00B71E11">
        <w:rPr>
          <w:rFonts w:cstheme="minorHAnsi"/>
          <w:lang w:val="en-IN"/>
        </w:rPr>
        <w:t>Vendors</w:t>
      </w:r>
    </w:p>
    <w:p w14:paraId="4D32AD93" w14:textId="77777777" w:rsidR="001765AD" w:rsidRPr="00B71E11" w:rsidRDefault="001765AD" w:rsidP="001765AD">
      <w:pPr>
        <w:numPr>
          <w:ilvl w:val="0"/>
          <w:numId w:val="60"/>
        </w:numPr>
        <w:rPr>
          <w:rFonts w:cstheme="minorHAnsi"/>
          <w:lang w:val="en-IN"/>
        </w:rPr>
      </w:pPr>
      <w:r w:rsidRPr="00B71E11">
        <w:rPr>
          <w:rFonts w:cstheme="minorHAnsi"/>
          <w:lang w:val="en-IN"/>
        </w:rPr>
        <w:t>Employees</w:t>
      </w:r>
    </w:p>
    <w:p w14:paraId="2C39C2C9" w14:textId="77777777" w:rsidR="001765AD" w:rsidRPr="00B71E11" w:rsidRDefault="001765AD" w:rsidP="001765AD">
      <w:pPr>
        <w:numPr>
          <w:ilvl w:val="0"/>
          <w:numId w:val="60"/>
        </w:numPr>
        <w:rPr>
          <w:rFonts w:cstheme="minorHAnsi"/>
          <w:lang w:val="en-IN"/>
        </w:rPr>
      </w:pPr>
      <w:r w:rsidRPr="00B71E11">
        <w:rPr>
          <w:rFonts w:cstheme="minorHAnsi"/>
          <w:lang w:val="en-IN"/>
        </w:rPr>
        <w:t>Items</w:t>
      </w:r>
    </w:p>
    <w:p w14:paraId="3EF25F74" w14:textId="77777777" w:rsidR="001765AD" w:rsidRPr="00B71E11" w:rsidRDefault="001765AD" w:rsidP="001765AD">
      <w:pPr>
        <w:numPr>
          <w:ilvl w:val="0"/>
          <w:numId w:val="60"/>
        </w:numPr>
        <w:rPr>
          <w:rFonts w:cstheme="minorHAnsi"/>
          <w:lang w:val="en-IN"/>
        </w:rPr>
      </w:pPr>
      <w:r w:rsidRPr="00B71E11">
        <w:rPr>
          <w:rFonts w:cstheme="minorHAnsi"/>
          <w:lang w:val="en-IN"/>
        </w:rPr>
        <w:t>Chart of Accounts</w:t>
      </w:r>
    </w:p>
    <w:p w14:paraId="7344B516" w14:textId="77777777" w:rsidR="001765AD" w:rsidRPr="00B71E11" w:rsidRDefault="001765AD" w:rsidP="001765AD">
      <w:pPr>
        <w:numPr>
          <w:ilvl w:val="0"/>
          <w:numId w:val="60"/>
        </w:numPr>
        <w:rPr>
          <w:rFonts w:cstheme="minorHAnsi"/>
          <w:lang w:val="en-IN"/>
        </w:rPr>
      </w:pPr>
      <w:r w:rsidRPr="00B71E11">
        <w:rPr>
          <w:rFonts w:cstheme="minorHAnsi"/>
          <w:lang w:val="en-IN"/>
        </w:rPr>
        <w:t>Currency</w:t>
      </w:r>
    </w:p>
    <w:p w14:paraId="2DE405EE" w14:textId="77777777" w:rsidR="001765AD" w:rsidRPr="00B71E11" w:rsidRDefault="001765AD" w:rsidP="001765AD">
      <w:pPr>
        <w:rPr>
          <w:rFonts w:cstheme="minorHAnsi"/>
          <w:b/>
          <w:bCs/>
          <w:sz w:val="28"/>
          <w:szCs w:val="28"/>
          <w:lang w:val="en-IN"/>
        </w:rPr>
      </w:pPr>
      <w:r w:rsidRPr="00B71E11">
        <w:rPr>
          <w:rFonts w:cstheme="minorHAnsi"/>
          <w:b/>
          <w:bCs/>
          <w:sz w:val="28"/>
          <w:szCs w:val="28"/>
          <w:lang w:val="en-IN"/>
        </w:rPr>
        <w:t>7. Common Configuration Risks</w:t>
      </w:r>
    </w:p>
    <w:p w14:paraId="1FC43588" w14:textId="77777777" w:rsidR="001765AD" w:rsidRPr="00B71E11" w:rsidRDefault="001765AD" w:rsidP="001765AD">
      <w:pPr>
        <w:numPr>
          <w:ilvl w:val="0"/>
          <w:numId w:val="61"/>
        </w:numPr>
        <w:rPr>
          <w:rFonts w:cstheme="minorHAnsi"/>
          <w:lang w:val="en-IN"/>
        </w:rPr>
      </w:pPr>
      <w:r w:rsidRPr="00B71E11">
        <w:rPr>
          <w:rFonts w:cstheme="minorHAnsi"/>
          <w:lang w:val="en-IN"/>
        </w:rPr>
        <w:t>Incorrect parent-child structure</w:t>
      </w:r>
    </w:p>
    <w:p w14:paraId="4546737B" w14:textId="77777777" w:rsidR="001765AD" w:rsidRPr="00B71E11" w:rsidRDefault="001765AD" w:rsidP="001765AD">
      <w:pPr>
        <w:numPr>
          <w:ilvl w:val="0"/>
          <w:numId w:val="61"/>
        </w:numPr>
        <w:rPr>
          <w:rFonts w:cstheme="minorHAnsi"/>
          <w:lang w:val="en-IN"/>
        </w:rPr>
      </w:pPr>
      <w:r w:rsidRPr="00B71E11">
        <w:rPr>
          <w:rFonts w:cstheme="minorHAnsi"/>
          <w:lang w:val="en-IN"/>
        </w:rPr>
        <w:t>Improper base currency selection</w:t>
      </w:r>
    </w:p>
    <w:p w14:paraId="3AC8FDB1" w14:textId="77777777" w:rsidR="001765AD" w:rsidRPr="00B71E11" w:rsidRDefault="001765AD" w:rsidP="001765AD">
      <w:pPr>
        <w:numPr>
          <w:ilvl w:val="0"/>
          <w:numId w:val="61"/>
        </w:numPr>
        <w:rPr>
          <w:rFonts w:cstheme="minorHAnsi"/>
          <w:lang w:val="en-IN"/>
        </w:rPr>
      </w:pPr>
      <w:r w:rsidRPr="00B71E11">
        <w:rPr>
          <w:rFonts w:cstheme="minorHAnsi"/>
          <w:lang w:val="en-IN"/>
        </w:rPr>
        <w:t>Cross-subsidiary transaction errors</w:t>
      </w:r>
    </w:p>
    <w:p w14:paraId="4BB93821" w14:textId="77777777" w:rsidR="001765AD" w:rsidRPr="00B71E11" w:rsidRDefault="001765AD" w:rsidP="001765AD">
      <w:pPr>
        <w:numPr>
          <w:ilvl w:val="0"/>
          <w:numId w:val="61"/>
        </w:numPr>
        <w:rPr>
          <w:rFonts w:cstheme="minorHAnsi"/>
          <w:lang w:val="en-IN"/>
        </w:rPr>
      </w:pPr>
      <w:r w:rsidRPr="00B71E11">
        <w:rPr>
          <w:rFonts w:cstheme="minorHAnsi"/>
          <w:lang w:val="en-IN"/>
        </w:rPr>
        <w:t>Incomplete tax configuration</w:t>
      </w:r>
    </w:p>
    <w:p w14:paraId="41780B15" w14:textId="67B063DC" w:rsidR="006A6855" w:rsidRPr="00B71E11" w:rsidRDefault="006A6855" w:rsidP="001765AD">
      <w:pPr>
        <w:numPr>
          <w:ilvl w:val="0"/>
          <w:numId w:val="61"/>
        </w:numPr>
        <w:rPr>
          <w:rFonts w:cstheme="minorHAnsi"/>
          <w:lang w:val="en-IN"/>
        </w:rPr>
      </w:pPr>
      <w:r w:rsidRPr="00B71E11">
        <w:rPr>
          <w:rFonts w:cstheme="minorHAnsi"/>
          <w:lang w:val="en-IN"/>
        </w:rPr>
        <w:t>Base currency cannot be changed after transaction</w:t>
      </w:r>
      <w:r w:rsidR="008424AE" w:rsidRPr="00B71E11">
        <w:rPr>
          <w:rFonts w:cstheme="minorHAnsi"/>
          <w:lang w:val="en-IN"/>
        </w:rPr>
        <w:t>s</w:t>
      </w:r>
      <w:r w:rsidRPr="00B71E11">
        <w:rPr>
          <w:rFonts w:cstheme="minorHAnsi"/>
          <w:lang w:val="en-IN"/>
        </w:rPr>
        <w:t xml:space="preserve"> exist</w:t>
      </w:r>
    </w:p>
    <w:p w14:paraId="71521C73" w14:textId="241CBC70" w:rsidR="00BE1811" w:rsidRPr="00B71E11" w:rsidRDefault="00BE1811" w:rsidP="001765AD">
      <w:pPr>
        <w:numPr>
          <w:ilvl w:val="0"/>
          <w:numId w:val="61"/>
        </w:numPr>
        <w:rPr>
          <w:rFonts w:cstheme="minorHAnsi"/>
          <w:lang w:val="en-IN"/>
        </w:rPr>
      </w:pPr>
      <w:r w:rsidRPr="00B71E11">
        <w:rPr>
          <w:rFonts w:cstheme="minorHAnsi"/>
          <w:lang w:val="en-IN"/>
        </w:rPr>
        <w:t>Parent subsidiary cannot be modified once transaction</w:t>
      </w:r>
      <w:r w:rsidR="0056522E" w:rsidRPr="00B71E11">
        <w:rPr>
          <w:rFonts w:cstheme="minorHAnsi"/>
          <w:lang w:val="en-IN"/>
        </w:rPr>
        <w:t>s</w:t>
      </w:r>
      <w:r w:rsidRPr="00B71E11">
        <w:rPr>
          <w:rFonts w:cstheme="minorHAnsi"/>
          <w:lang w:val="en-IN"/>
        </w:rPr>
        <w:t xml:space="preserve"> exist</w:t>
      </w:r>
    </w:p>
    <w:p w14:paraId="0EA7CE8C" w14:textId="14E02EDA" w:rsidR="006C53B2" w:rsidRPr="00B71E11" w:rsidRDefault="006C53B2" w:rsidP="001A6608">
      <w:pPr>
        <w:numPr>
          <w:ilvl w:val="0"/>
          <w:numId w:val="61"/>
        </w:numPr>
        <w:rPr>
          <w:rFonts w:cstheme="minorHAnsi"/>
          <w:lang w:val="en-IN"/>
        </w:rPr>
      </w:pPr>
      <w:r w:rsidRPr="00B71E11">
        <w:rPr>
          <w:rFonts w:cstheme="minorHAnsi"/>
          <w:lang w:val="en-IN"/>
        </w:rPr>
        <w:t xml:space="preserve">Incorrect elimination subsidiary setup </w:t>
      </w:r>
    </w:p>
    <w:p w14:paraId="1BAB391C" w14:textId="77777777" w:rsidR="001765AD" w:rsidRPr="00B71E11" w:rsidRDefault="001765AD" w:rsidP="001765AD">
      <w:pPr>
        <w:rPr>
          <w:rFonts w:cstheme="minorHAnsi"/>
          <w:b/>
          <w:bCs/>
          <w:sz w:val="28"/>
          <w:szCs w:val="28"/>
          <w:lang w:val="en-IN"/>
        </w:rPr>
      </w:pPr>
      <w:r w:rsidRPr="00B71E11">
        <w:rPr>
          <w:rFonts w:cstheme="minorHAnsi"/>
          <w:b/>
          <w:bCs/>
          <w:sz w:val="28"/>
          <w:szCs w:val="28"/>
          <w:lang w:val="en-IN"/>
        </w:rPr>
        <w:t>8. Developer Considerations</w:t>
      </w:r>
    </w:p>
    <w:p w14:paraId="12BAA8F6" w14:textId="77777777" w:rsidR="001765AD" w:rsidRPr="00B71E11" w:rsidRDefault="001765AD" w:rsidP="001765AD">
      <w:pPr>
        <w:numPr>
          <w:ilvl w:val="0"/>
          <w:numId w:val="62"/>
        </w:numPr>
        <w:rPr>
          <w:rFonts w:cstheme="minorHAnsi"/>
          <w:lang w:val="en-IN"/>
        </w:rPr>
      </w:pPr>
      <w:r w:rsidRPr="00B71E11">
        <w:rPr>
          <w:rFonts w:cstheme="minorHAnsi"/>
          <w:lang w:val="en-IN"/>
        </w:rPr>
        <w:t>Always apply subsidiary filters in searches</w:t>
      </w:r>
    </w:p>
    <w:p w14:paraId="1DF0AB47" w14:textId="77777777" w:rsidR="001765AD" w:rsidRPr="00B71E11" w:rsidRDefault="001765AD" w:rsidP="001765AD">
      <w:pPr>
        <w:numPr>
          <w:ilvl w:val="0"/>
          <w:numId w:val="62"/>
        </w:numPr>
        <w:rPr>
          <w:rFonts w:cstheme="minorHAnsi"/>
          <w:lang w:val="en-IN"/>
        </w:rPr>
      </w:pPr>
      <w:r w:rsidRPr="00B71E11">
        <w:rPr>
          <w:rFonts w:cstheme="minorHAnsi"/>
          <w:lang w:val="en-IN"/>
        </w:rPr>
        <w:t>Validate subsidiary before record creation</w:t>
      </w:r>
    </w:p>
    <w:p w14:paraId="34E78854" w14:textId="77777777" w:rsidR="001765AD" w:rsidRPr="00B71E11" w:rsidRDefault="001765AD" w:rsidP="001765AD">
      <w:pPr>
        <w:numPr>
          <w:ilvl w:val="0"/>
          <w:numId w:val="62"/>
        </w:numPr>
        <w:rPr>
          <w:rFonts w:cstheme="minorHAnsi"/>
          <w:lang w:val="en-IN"/>
        </w:rPr>
      </w:pPr>
      <w:r w:rsidRPr="00B71E11">
        <w:rPr>
          <w:rFonts w:cstheme="minorHAnsi"/>
          <w:lang w:val="en-IN"/>
        </w:rPr>
        <w:t>Avoid cross-subsidiary joins without intent</w:t>
      </w:r>
    </w:p>
    <w:p w14:paraId="3165C792" w14:textId="77777777" w:rsidR="001765AD" w:rsidRPr="00B71E11" w:rsidRDefault="001765AD" w:rsidP="001765AD">
      <w:pPr>
        <w:numPr>
          <w:ilvl w:val="0"/>
          <w:numId w:val="62"/>
        </w:numPr>
        <w:rPr>
          <w:rFonts w:cstheme="minorHAnsi"/>
          <w:lang w:val="en-IN"/>
        </w:rPr>
      </w:pPr>
      <w:r w:rsidRPr="00B71E11">
        <w:rPr>
          <w:rFonts w:cstheme="minorHAnsi"/>
          <w:lang w:val="en-IN"/>
        </w:rPr>
        <w:t>Handle intercompany logic carefully</w:t>
      </w:r>
    </w:p>
    <w:p w14:paraId="28A609B4" w14:textId="77777777" w:rsidR="001765AD" w:rsidRPr="00B71E11" w:rsidRDefault="001765AD" w:rsidP="001765AD">
      <w:pPr>
        <w:rPr>
          <w:rFonts w:cstheme="minorHAnsi"/>
          <w:b/>
          <w:bCs/>
          <w:sz w:val="28"/>
          <w:szCs w:val="28"/>
          <w:lang w:val="en-IN"/>
        </w:rPr>
      </w:pPr>
      <w:r w:rsidRPr="00B71E11">
        <w:rPr>
          <w:rFonts w:cstheme="minorHAnsi"/>
          <w:b/>
          <w:bCs/>
          <w:sz w:val="28"/>
          <w:szCs w:val="28"/>
          <w:lang w:val="en-IN"/>
        </w:rPr>
        <w:t>9. Governance Controls</w:t>
      </w:r>
    </w:p>
    <w:p w14:paraId="04CEF3D2" w14:textId="77777777" w:rsidR="001765AD" w:rsidRPr="00B71E11" w:rsidRDefault="001765AD" w:rsidP="001765AD">
      <w:pPr>
        <w:numPr>
          <w:ilvl w:val="0"/>
          <w:numId w:val="63"/>
        </w:numPr>
        <w:rPr>
          <w:rFonts w:cstheme="minorHAnsi"/>
          <w:lang w:val="en-IN"/>
        </w:rPr>
      </w:pPr>
      <w:r w:rsidRPr="00B71E11">
        <w:rPr>
          <w:rFonts w:cstheme="minorHAnsi"/>
          <w:lang w:val="en-IN"/>
        </w:rPr>
        <w:t>Controlled subsidiary creation</w:t>
      </w:r>
    </w:p>
    <w:p w14:paraId="126C5FF6" w14:textId="77777777" w:rsidR="001765AD" w:rsidRPr="00B71E11" w:rsidRDefault="001765AD" w:rsidP="001765AD">
      <w:pPr>
        <w:numPr>
          <w:ilvl w:val="0"/>
          <w:numId w:val="63"/>
        </w:numPr>
        <w:rPr>
          <w:rFonts w:cstheme="minorHAnsi"/>
          <w:lang w:val="en-IN"/>
        </w:rPr>
      </w:pPr>
      <w:r w:rsidRPr="00B71E11">
        <w:rPr>
          <w:rFonts w:cstheme="minorHAnsi"/>
          <w:lang w:val="en-IN"/>
        </w:rPr>
        <w:t>Approval for structural changes</w:t>
      </w:r>
    </w:p>
    <w:p w14:paraId="62AA1B55" w14:textId="77777777" w:rsidR="001765AD" w:rsidRPr="00B71E11" w:rsidRDefault="001765AD" w:rsidP="001765AD">
      <w:pPr>
        <w:numPr>
          <w:ilvl w:val="0"/>
          <w:numId w:val="63"/>
        </w:numPr>
        <w:rPr>
          <w:rFonts w:cstheme="minorHAnsi"/>
          <w:lang w:val="en-IN"/>
        </w:rPr>
      </w:pPr>
      <w:r w:rsidRPr="00B71E11">
        <w:rPr>
          <w:rFonts w:cstheme="minorHAnsi"/>
          <w:lang w:val="en-IN"/>
        </w:rPr>
        <w:t>Periodic intercompany review</w:t>
      </w:r>
    </w:p>
    <w:p w14:paraId="32E78A36" w14:textId="77777777" w:rsidR="001765AD" w:rsidRPr="00B71E11" w:rsidRDefault="001765AD" w:rsidP="001765AD">
      <w:pPr>
        <w:numPr>
          <w:ilvl w:val="0"/>
          <w:numId w:val="63"/>
        </w:numPr>
        <w:rPr>
          <w:rFonts w:cstheme="minorHAnsi"/>
          <w:lang w:val="en-IN"/>
        </w:rPr>
      </w:pPr>
      <w:r w:rsidRPr="00B71E11">
        <w:rPr>
          <w:rFonts w:cstheme="minorHAnsi"/>
          <w:lang w:val="en-IN"/>
        </w:rPr>
        <w:t>Data visibility policy enforcement</w:t>
      </w:r>
    </w:p>
    <w:p w14:paraId="77ADF688" w14:textId="36FE650E" w:rsidR="001765AD" w:rsidRPr="00B71E11" w:rsidRDefault="001765AD" w:rsidP="001765AD">
      <w:pPr>
        <w:rPr>
          <w:rFonts w:cstheme="minorHAnsi"/>
          <w:lang w:val="en-IN"/>
        </w:rPr>
      </w:pPr>
    </w:p>
    <w:p w14:paraId="67D7B318" w14:textId="77777777" w:rsidR="001765AD" w:rsidRPr="00B71E11" w:rsidRDefault="001765AD" w:rsidP="001765AD">
      <w:pPr>
        <w:rPr>
          <w:rFonts w:cstheme="minorHAnsi"/>
          <w:b/>
          <w:bCs/>
          <w:color w:val="4472C4" w:themeColor="accent1"/>
          <w:sz w:val="32"/>
          <w:szCs w:val="32"/>
          <w:lang w:val="en-IN"/>
        </w:rPr>
      </w:pPr>
      <w:r w:rsidRPr="00B71E11">
        <w:rPr>
          <w:rFonts w:cstheme="minorHAnsi"/>
          <w:b/>
          <w:bCs/>
          <w:color w:val="4472C4" w:themeColor="accent1"/>
          <w:sz w:val="32"/>
          <w:szCs w:val="32"/>
          <w:lang w:val="en-IN"/>
        </w:rPr>
        <w:lastRenderedPageBreak/>
        <w:t>7. Accounting Period</w:t>
      </w:r>
    </w:p>
    <w:p w14:paraId="58FE8AF1" w14:textId="77777777" w:rsidR="001765AD" w:rsidRPr="00B71E11" w:rsidRDefault="001765AD" w:rsidP="001765AD">
      <w:pPr>
        <w:rPr>
          <w:rFonts w:cstheme="minorHAnsi"/>
          <w:b/>
          <w:bCs/>
          <w:sz w:val="28"/>
          <w:szCs w:val="28"/>
          <w:lang w:val="en-IN"/>
        </w:rPr>
      </w:pPr>
      <w:r w:rsidRPr="00B71E11">
        <w:rPr>
          <w:rFonts w:cstheme="minorHAnsi"/>
          <w:b/>
          <w:bCs/>
          <w:sz w:val="28"/>
          <w:szCs w:val="28"/>
          <w:lang w:val="en-IN"/>
        </w:rPr>
        <w:t>1. Definition</w:t>
      </w:r>
    </w:p>
    <w:p w14:paraId="3825169E" w14:textId="77777777" w:rsidR="001765AD" w:rsidRPr="00B71E11" w:rsidRDefault="001765AD" w:rsidP="00E7677C">
      <w:pPr>
        <w:pStyle w:val="ListParagraph"/>
        <w:numPr>
          <w:ilvl w:val="0"/>
          <w:numId w:val="48"/>
        </w:numPr>
        <w:rPr>
          <w:rFonts w:cstheme="minorHAnsi"/>
          <w:lang w:val="en-IN"/>
        </w:rPr>
      </w:pPr>
      <w:r w:rsidRPr="00B71E11">
        <w:rPr>
          <w:rFonts w:cstheme="minorHAnsi"/>
          <w:lang w:val="en-IN"/>
        </w:rPr>
        <w:t>Defines the fiscal calendar structure used for transaction posting and reporting.</w:t>
      </w:r>
    </w:p>
    <w:p w14:paraId="01E187CA" w14:textId="77777777" w:rsidR="001765AD" w:rsidRPr="00B71E11" w:rsidRDefault="001765AD" w:rsidP="001765AD">
      <w:pPr>
        <w:rPr>
          <w:rFonts w:cstheme="minorHAnsi"/>
          <w:b/>
          <w:bCs/>
          <w:sz w:val="28"/>
          <w:szCs w:val="28"/>
          <w:lang w:val="en-IN"/>
        </w:rPr>
      </w:pPr>
      <w:r w:rsidRPr="00B71E11">
        <w:rPr>
          <w:rFonts w:cstheme="minorHAnsi"/>
          <w:b/>
          <w:bCs/>
          <w:sz w:val="28"/>
          <w:szCs w:val="28"/>
          <w:lang w:val="en-IN"/>
        </w:rPr>
        <w:t>2. Business Role</w:t>
      </w:r>
    </w:p>
    <w:p w14:paraId="4423026F" w14:textId="77777777" w:rsidR="001765AD" w:rsidRPr="00B71E11" w:rsidRDefault="001765AD" w:rsidP="00E7677C">
      <w:pPr>
        <w:pStyle w:val="ListParagraph"/>
        <w:numPr>
          <w:ilvl w:val="0"/>
          <w:numId w:val="48"/>
        </w:numPr>
        <w:rPr>
          <w:rFonts w:cstheme="minorHAnsi"/>
          <w:lang w:val="en-IN"/>
        </w:rPr>
      </w:pPr>
      <w:r w:rsidRPr="00B71E11">
        <w:rPr>
          <w:rFonts w:cstheme="minorHAnsi"/>
          <w:lang w:val="en-IN"/>
        </w:rPr>
        <w:t>Controls financial cut-off, compliance, and reporting accuracy.</w:t>
      </w:r>
    </w:p>
    <w:p w14:paraId="0E21430E" w14:textId="77777777" w:rsidR="001765AD" w:rsidRPr="00B71E11" w:rsidRDefault="001765AD" w:rsidP="001765AD">
      <w:pPr>
        <w:rPr>
          <w:rFonts w:cstheme="minorHAnsi"/>
          <w:b/>
          <w:bCs/>
          <w:sz w:val="28"/>
          <w:szCs w:val="28"/>
          <w:lang w:val="en-IN"/>
        </w:rPr>
      </w:pPr>
      <w:r w:rsidRPr="00B71E11">
        <w:rPr>
          <w:rFonts w:cstheme="minorHAnsi"/>
          <w:b/>
          <w:bCs/>
          <w:sz w:val="28"/>
          <w:szCs w:val="28"/>
          <w:lang w:val="en-IN"/>
        </w:rPr>
        <w:t>3. Key Fields</w:t>
      </w:r>
    </w:p>
    <w:p w14:paraId="2D163BB1" w14:textId="77777777" w:rsidR="001765AD" w:rsidRPr="00B71E11" w:rsidRDefault="001765AD" w:rsidP="001765AD">
      <w:pPr>
        <w:numPr>
          <w:ilvl w:val="0"/>
          <w:numId w:val="64"/>
        </w:numPr>
        <w:rPr>
          <w:rFonts w:cstheme="minorHAnsi"/>
          <w:lang w:val="en-IN"/>
        </w:rPr>
      </w:pPr>
      <w:r w:rsidRPr="00B71E11">
        <w:rPr>
          <w:rFonts w:cstheme="minorHAnsi"/>
          <w:lang w:val="en-IN"/>
        </w:rPr>
        <w:t>Period Name</w:t>
      </w:r>
    </w:p>
    <w:p w14:paraId="48FCB357" w14:textId="77777777" w:rsidR="001765AD" w:rsidRPr="00B71E11" w:rsidRDefault="001765AD" w:rsidP="001765AD">
      <w:pPr>
        <w:numPr>
          <w:ilvl w:val="0"/>
          <w:numId w:val="64"/>
        </w:numPr>
        <w:rPr>
          <w:rFonts w:cstheme="minorHAnsi"/>
          <w:lang w:val="en-IN"/>
        </w:rPr>
      </w:pPr>
      <w:r w:rsidRPr="00B71E11">
        <w:rPr>
          <w:rFonts w:cstheme="minorHAnsi"/>
          <w:lang w:val="en-IN"/>
        </w:rPr>
        <w:t>Start Date</w:t>
      </w:r>
    </w:p>
    <w:p w14:paraId="2178F9BB" w14:textId="77777777" w:rsidR="001765AD" w:rsidRPr="00B71E11" w:rsidRDefault="001765AD" w:rsidP="001765AD">
      <w:pPr>
        <w:numPr>
          <w:ilvl w:val="0"/>
          <w:numId w:val="64"/>
        </w:numPr>
        <w:rPr>
          <w:rFonts w:cstheme="minorHAnsi"/>
          <w:lang w:val="en-IN"/>
        </w:rPr>
      </w:pPr>
      <w:r w:rsidRPr="00B71E11">
        <w:rPr>
          <w:rFonts w:cstheme="minorHAnsi"/>
          <w:lang w:val="en-IN"/>
        </w:rPr>
        <w:t>End Date</w:t>
      </w:r>
    </w:p>
    <w:p w14:paraId="39114EB4" w14:textId="77777777" w:rsidR="001765AD" w:rsidRPr="00B71E11" w:rsidRDefault="001765AD" w:rsidP="001765AD">
      <w:pPr>
        <w:numPr>
          <w:ilvl w:val="0"/>
          <w:numId w:val="64"/>
        </w:numPr>
        <w:rPr>
          <w:rFonts w:cstheme="minorHAnsi"/>
          <w:lang w:val="en-IN"/>
        </w:rPr>
      </w:pPr>
      <w:r w:rsidRPr="00B71E11">
        <w:rPr>
          <w:rFonts w:cstheme="minorHAnsi"/>
          <w:lang w:val="en-IN"/>
        </w:rPr>
        <w:t>Is Posting Period</w:t>
      </w:r>
    </w:p>
    <w:p w14:paraId="68052C13" w14:textId="6C616B44" w:rsidR="001765AD" w:rsidRPr="00B71E11" w:rsidRDefault="007A422D" w:rsidP="001765AD">
      <w:pPr>
        <w:numPr>
          <w:ilvl w:val="0"/>
          <w:numId w:val="64"/>
        </w:numPr>
        <w:rPr>
          <w:rFonts w:cstheme="minorHAnsi"/>
          <w:lang w:val="en-IN"/>
        </w:rPr>
      </w:pPr>
      <w:r w:rsidRPr="00B71E11">
        <w:rPr>
          <w:rFonts w:cstheme="minorHAnsi"/>
        </w:rPr>
        <w:t>A/R Locked</w:t>
      </w:r>
    </w:p>
    <w:p w14:paraId="2978C931" w14:textId="08612619" w:rsidR="001765AD" w:rsidRPr="00B71E11" w:rsidRDefault="007A422D" w:rsidP="001765AD">
      <w:pPr>
        <w:numPr>
          <w:ilvl w:val="0"/>
          <w:numId w:val="64"/>
        </w:numPr>
        <w:rPr>
          <w:rFonts w:cstheme="minorHAnsi"/>
          <w:lang w:val="en-IN"/>
        </w:rPr>
      </w:pPr>
      <w:r w:rsidRPr="00B71E11">
        <w:rPr>
          <w:rFonts w:cstheme="minorHAnsi"/>
        </w:rPr>
        <w:t>A/P Locked</w:t>
      </w:r>
    </w:p>
    <w:p w14:paraId="66285A26" w14:textId="4E003F41" w:rsidR="003C728F" w:rsidRPr="00B71E11" w:rsidRDefault="003C728F" w:rsidP="001765AD">
      <w:pPr>
        <w:numPr>
          <w:ilvl w:val="0"/>
          <w:numId w:val="64"/>
        </w:numPr>
        <w:rPr>
          <w:rFonts w:cstheme="minorHAnsi"/>
          <w:lang w:val="en-IN"/>
        </w:rPr>
      </w:pPr>
      <w:r w:rsidRPr="00B71E11">
        <w:rPr>
          <w:rFonts w:cstheme="minorHAnsi"/>
        </w:rPr>
        <w:t>Payroll Locked</w:t>
      </w:r>
    </w:p>
    <w:p w14:paraId="3D6B438B" w14:textId="5F7634BA" w:rsidR="003C728F" w:rsidRPr="00B71E11" w:rsidRDefault="003C728F" w:rsidP="001765AD">
      <w:pPr>
        <w:numPr>
          <w:ilvl w:val="0"/>
          <w:numId w:val="64"/>
        </w:numPr>
        <w:rPr>
          <w:rFonts w:cstheme="minorHAnsi"/>
          <w:lang w:val="en-IN"/>
        </w:rPr>
      </w:pPr>
      <w:r w:rsidRPr="00B71E11">
        <w:rPr>
          <w:rFonts w:cstheme="minorHAnsi"/>
        </w:rPr>
        <w:t>All GL Locked</w:t>
      </w:r>
    </w:p>
    <w:p w14:paraId="19CB330C" w14:textId="77777777" w:rsidR="001765AD" w:rsidRPr="00B71E11" w:rsidRDefault="001765AD" w:rsidP="001765AD">
      <w:pPr>
        <w:rPr>
          <w:rFonts w:cstheme="minorHAnsi"/>
          <w:b/>
          <w:bCs/>
          <w:sz w:val="28"/>
          <w:szCs w:val="28"/>
          <w:lang w:val="en-IN"/>
        </w:rPr>
      </w:pPr>
      <w:r w:rsidRPr="00B71E11">
        <w:rPr>
          <w:rFonts w:cstheme="minorHAnsi"/>
          <w:b/>
          <w:bCs/>
          <w:sz w:val="28"/>
          <w:szCs w:val="28"/>
          <w:lang w:val="en-IN"/>
        </w:rPr>
        <w:t>4. Used In</w:t>
      </w:r>
    </w:p>
    <w:p w14:paraId="23720976" w14:textId="77777777" w:rsidR="001765AD" w:rsidRPr="00B71E11" w:rsidRDefault="001765AD" w:rsidP="001765AD">
      <w:pPr>
        <w:numPr>
          <w:ilvl w:val="0"/>
          <w:numId w:val="65"/>
        </w:numPr>
        <w:rPr>
          <w:rFonts w:cstheme="minorHAnsi"/>
          <w:lang w:val="en-IN"/>
        </w:rPr>
      </w:pPr>
      <w:r w:rsidRPr="00B71E11">
        <w:rPr>
          <w:rFonts w:cstheme="minorHAnsi"/>
          <w:lang w:val="en-IN"/>
        </w:rPr>
        <w:t>All financial transactions</w:t>
      </w:r>
    </w:p>
    <w:p w14:paraId="68E1ACE3" w14:textId="77777777" w:rsidR="001765AD" w:rsidRPr="00B71E11" w:rsidRDefault="001765AD" w:rsidP="001765AD">
      <w:pPr>
        <w:numPr>
          <w:ilvl w:val="0"/>
          <w:numId w:val="65"/>
        </w:numPr>
        <w:rPr>
          <w:rFonts w:cstheme="minorHAnsi"/>
          <w:lang w:val="en-IN"/>
        </w:rPr>
      </w:pPr>
      <w:r w:rsidRPr="00B71E11">
        <w:rPr>
          <w:rFonts w:cstheme="minorHAnsi"/>
          <w:lang w:val="en-IN"/>
        </w:rPr>
        <w:t>Journal Entries</w:t>
      </w:r>
    </w:p>
    <w:p w14:paraId="34B26312" w14:textId="77777777" w:rsidR="001765AD" w:rsidRPr="00B71E11" w:rsidRDefault="001765AD" w:rsidP="001765AD">
      <w:pPr>
        <w:numPr>
          <w:ilvl w:val="0"/>
          <w:numId w:val="65"/>
        </w:numPr>
        <w:rPr>
          <w:rFonts w:cstheme="minorHAnsi"/>
          <w:lang w:val="en-IN"/>
        </w:rPr>
      </w:pPr>
      <w:r w:rsidRPr="00B71E11">
        <w:rPr>
          <w:rFonts w:cstheme="minorHAnsi"/>
          <w:lang w:val="en-IN"/>
        </w:rPr>
        <w:t>Financial Reports</w:t>
      </w:r>
    </w:p>
    <w:p w14:paraId="3A8F84E1" w14:textId="77777777" w:rsidR="001765AD" w:rsidRPr="00B71E11" w:rsidRDefault="001765AD" w:rsidP="001765AD">
      <w:pPr>
        <w:numPr>
          <w:ilvl w:val="0"/>
          <w:numId w:val="65"/>
        </w:numPr>
        <w:rPr>
          <w:rFonts w:cstheme="minorHAnsi"/>
          <w:lang w:val="en-IN"/>
        </w:rPr>
      </w:pPr>
      <w:r w:rsidRPr="00B71E11">
        <w:rPr>
          <w:rFonts w:cstheme="minorHAnsi"/>
          <w:lang w:val="en-IN"/>
        </w:rPr>
        <w:t>Budgeting</w:t>
      </w:r>
    </w:p>
    <w:p w14:paraId="2EE96F53" w14:textId="77777777" w:rsidR="001765AD" w:rsidRPr="00B71E11" w:rsidRDefault="001765AD" w:rsidP="001765AD">
      <w:pPr>
        <w:rPr>
          <w:rFonts w:cstheme="minorHAnsi"/>
          <w:b/>
          <w:bCs/>
          <w:sz w:val="28"/>
          <w:szCs w:val="28"/>
          <w:lang w:val="en-IN"/>
        </w:rPr>
      </w:pPr>
      <w:r w:rsidRPr="00B71E11">
        <w:rPr>
          <w:rFonts w:cstheme="minorHAnsi"/>
          <w:b/>
          <w:bCs/>
          <w:sz w:val="28"/>
          <w:szCs w:val="28"/>
          <w:lang w:val="en-IN"/>
        </w:rPr>
        <w:t>5. Financial / System Impact</w:t>
      </w:r>
    </w:p>
    <w:p w14:paraId="4C6096D9" w14:textId="77777777" w:rsidR="001765AD" w:rsidRPr="00B71E11" w:rsidRDefault="001765AD" w:rsidP="001765AD">
      <w:pPr>
        <w:numPr>
          <w:ilvl w:val="0"/>
          <w:numId w:val="66"/>
        </w:numPr>
        <w:rPr>
          <w:rFonts w:cstheme="minorHAnsi"/>
          <w:lang w:val="en-IN"/>
        </w:rPr>
      </w:pPr>
      <w:r w:rsidRPr="00B71E11">
        <w:rPr>
          <w:rFonts w:cstheme="minorHAnsi"/>
          <w:lang w:val="en-IN"/>
        </w:rPr>
        <w:t>Controls posting eligibility</w:t>
      </w:r>
    </w:p>
    <w:p w14:paraId="3087D88D" w14:textId="77777777" w:rsidR="001765AD" w:rsidRPr="00B71E11" w:rsidRDefault="001765AD" w:rsidP="001765AD">
      <w:pPr>
        <w:numPr>
          <w:ilvl w:val="0"/>
          <w:numId w:val="66"/>
        </w:numPr>
        <w:rPr>
          <w:rFonts w:cstheme="minorHAnsi"/>
          <w:lang w:val="en-IN"/>
        </w:rPr>
      </w:pPr>
      <w:r w:rsidRPr="00B71E11">
        <w:rPr>
          <w:rFonts w:cstheme="minorHAnsi"/>
          <w:lang w:val="en-IN"/>
        </w:rPr>
        <w:t>Enables period locking</w:t>
      </w:r>
    </w:p>
    <w:p w14:paraId="668B6B44" w14:textId="77777777" w:rsidR="001765AD" w:rsidRPr="00B71E11" w:rsidRDefault="001765AD" w:rsidP="001765AD">
      <w:pPr>
        <w:numPr>
          <w:ilvl w:val="0"/>
          <w:numId w:val="66"/>
        </w:numPr>
        <w:rPr>
          <w:rFonts w:cstheme="minorHAnsi"/>
          <w:lang w:val="en-IN"/>
        </w:rPr>
      </w:pPr>
      <w:r w:rsidRPr="00B71E11">
        <w:rPr>
          <w:rFonts w:cstheme="minorHAnsi"/>
          <w:lang w:val="en-IN"/>
        </w:rPr>
        <w:t>Protects historical financial data</w:t>
      </w:r>
    </w:p>
    <w:p w14:paraId="0D9F0BF0" w14:textId="77777777" w:rsidR="001765AD" w:rsidRPr="00B71E11" w:rsidRDefault="001765AD" w:rsidP="001765AD">
      <w:pPr>
        <w:numPr>
          <w:ilvl w:val="0"/>
          <w:numId w:val="66"/>
        </w:numPr>
        <w:rPr>
          <w:rFonts w:cstheme="minorHAnsi"/>
          <w:lang w:val="en-IN"/>
        </w:rPr>
      </w:pPr>
      <w:r w:rsidRPr="00B71E11">
        <w:rPr>
          <w:rFonts w:cstheme="minorHAnsi"/>
          <w:lang w:val="en-IN"/>
        </w:rPr>
        <w:t>Drives monthly and yearly reporting</w:t>
      </w:r>
    </w:p>
    <w:p w14:paraId="2999AFCF" w14:textId="77777777" w:rsidR="001765AD" w:rsidRPr="00B71E11" w:rsidRDefault="001765AD" w:rsidP="001765AD">
      <w:pPr>
        <w:rPr>
          <w:rFonts w:cstheme="minorHAnsi"/>
          <w:b/>
          <w:bCs/>
          <w:sz w:val="28"/>
          <w:szCs w:val="28"/>
          <w:lang w:val="en-IN"/>
        </w:rPr>
      </w:pPr>
      <w:r w:rsidRPr="00B71E11">
        <w:rPr>
          <w:rFonts w:cstheme="minorHAnsi"/>
          <w:b/>
          <w:bCs/>
          <w:sz w:val="28"/>
          <w:szCs w:val="28"/>
          <w:lang w:val="en-IN"/>
        </w:rPr>
        <w:t>6. Dependencies</w:t>
      </w:r>
    </w:p>
    <w:p w14:paraId="07FA65D4" w14:textId="77777777" w:rsidR="001765AD" w:rsidRPr="00B71E11" w:rsidRDefault="001765AD" w:rsidP="001765AD">
      <w:pPr>
        <w:numPr>
          <w:ilvl w:val="0"/>
          <w:numId w:val="67"/>
        </w:numPr>
        <w:rPr>
          <w:rFonts w:cstheme="minorHAnsi"/>
          <w:lang w:val="en-IN"/>
        </w:rPr>
      </w:pPr>
      <w:r w:rsidRPr="00B71E11">
        <w:rPr>
          <w:rFonts w:cstheme="minorHAnsi"/>
          <w:lang w:val="en-IN"/>
        </w:rPr>
        <w:lastRenderedPageBreak/>
        <w:t>Subsidiary</w:t>
      </w:r>
    </w:p>
    <w:p w14:paraId="2C213063" w14:textId="77777777" w:rsidR="001765AD" w:rsidRPr="00B71E11" w:rsidRDefault="001765AD" w:rsidP="001765AD">
      <w:pPr>
        <w:numPr>
          <w:ilvl w:val="0"/>
          <w:numId w:val="67"/>
        </w:numPr>
        <w:rPr>
          <w:rFonts w:cstheme="minorHAnsi"/>
          <w:lang w:val="en-IN"/>
        </w:rPr>
      </w:pPr>
      <w:r w:rsidRPr="00B71E11">
        <w:rPr>
          <w:rFonts w:cstheme="minorHAnsi"/>
          <w:lang w:val="en-IN"/>
        </w:rPr>
        <w:t>Transactions</w:t>
      </w:r>
    </w:p>
    <w:p w14:paraId="104A0C8D" w14:textId="77777777" w:rsidR="001765AD" w:rsidRPr="00B71E11" w:rsidRDefault="001765AD" w:rsidP="001765AD">
      <w:pPr>
        <w:numPr>
          <w:ilvl w:val="0"/>
          <w:numId w:val="67"/>
        </w:numPr>
        <w:rPr>
          <w:rFonts w:cstheme="minorHAnsi"/>
          <w:lang w:val="en-IN"/>
        </w:rPr>
      </w:pPr>
      <w:r w:rsidRPr="00B71E11">
        <w:rPr>
          <w:rFonts w:cstheme="minorHAnsi"/>
          <w:lang w:val="en-IN"/>
        </w:rPr>
        <w:t>GL Accounts</w:t>
      </w:r>
    </w:p>
    <w:p w14:paraId="03D034C0" w14:textId="77777777" w:rsidR="001765AD" w:rsidRPr="00B71E11" w:rsidRDefault="001765AD" w:rsidP="001765AD">
      <w:pPr>
        <w:numPr>
          <w:ilvl w:val="0"/>
          <w:numId w:val="67"/>
        </w:numPr>
        <w:rPr>
          <w:rFonts w:cstheme="minorHAnsi"/>
          <w:lang w:val="en-IN"/>
        </w:rPr>
      </w:pPr>
      <w:r w:rsidRPr="00B71E11">
        <w:rPr>
          <w:rFonts w:cstheme="minorHAnsi"/>
          <w:lang w:val="en-IN"/>
        </w:rPr>
        <w:t>Financial Reports</w:t>
      </w:r>
    </w:p>
    <w:p w14:paraId="65844DB7" w14:textId="77777777" w:rsidR="001765AD" w:rsidRPr="00B71E11" w:rsidRDefault="001765AD" w:rsidP="001765AD">
      <w:pPr>
        <w:rPr>
          <w:rFonts w:cstheme="minorHAnsi"/>
          <w:b/>
          <w:bCs/>
          <w:sz w:val="28"/>
          <w:szCs w:val="28"/>
          <w:lang w:val="en-IN"/>
        </w:rPr>
      </w:pPr>
      <w:r w:rsidRPr="00B71E11">
        <w:rPr>
          <w:rFonts w:cstheme="minorHAnsi"/>
          <w:b/>
          <w:bCs/>
          <w:sz w:val="28"/>
          <w:szCs w:val="28"/>
          <w:lang w:val="en-IN"/>
        </w:rPr>
        <w:t>7. Common Configuration Risks</w:t>
      </w:r>
    </w:p>
    <w:p w14:paraId="1FA64684" w14:textId="77777777" w:rsidR="001765AD" w:rsidRPr="00B71E11" w:rsidRDefault="001765AD" w:rsidP="001765AD">
      <w:pPr>
        <w:numPr>
          <w:ilvl w:val="0"/>
          <w:numId w:val="68"/>
        </w:numPr>
        <w:rPr>
          <w:rFonts w:cstheme="minorHAnsi"/>
          <w:lang w:val="en-IN"/>
        </w:rPr>
      </w:pPr>
      <w:r w:rsidRPr="00B71E11">
        <w:rPr>
          <w:rFonts w:cstheme="minorHAnsi"/>
          <w:lang w:val="en-IN"/>
        </w:rPr>
        <w:t>Posting to closed periods</w:t>
      </w:r>
    </w:p>
    <w:p w14:paraId="48EBF20C" w14:textId="77777777" w:rsidR="001765AD" w:rsidRPr="00B71E11" w:rsidRDefault="001765AD" w:rsidP="001765AD">
      <w:pPr>
        <w:numPr>
          <w:ilvl w:val="0"/>
          <w:numId w:val="68"/>
        </w:numPr>
        <w:rPr>
          <w:rFonts w:cstheme="minorHAnsi"/>
          <w:lang w:val="en-IN"/>
        </w:rPr>
      </w:pPr>
      <w:r w:rsidRPr="00B71E11">
        <w:rPr>
          <w:rFonts w:cstheme="minorHAnsi"/>
          <w:lang w:val="en-IN"/>
        </w:rPr>
        <w:t>Improper locking sequence</w:t>
      </w:r>
    </w:p>
    <w:p w14:paraId="1EB183C3" w14:textId="77777777" w:rsidR="001765AD" w:rsidRPr="00B71E11" w:rsidRDefault="001765AD" w:rsidP="001765AD">
      <w:pPr>
        <w:numPr>
          <w:ilvl w:val="0"/>
          <w:numId w:val="68"/>
        </w:numPr>
        <w:rPr>
          <w:rFonts w:cstheme="minorHAnsi"/>
          <w:lang w:val="en-IN"/>
        </w:rPr>
      </w:pPr>
      <w:r w:rsidRPr="00B71E11">
        <w:rPr>
          <w:rFonts w:cstheme="minorHAnsi"/>
          <w:lang w:val="en-IN"/>
        </w:rPr>
        <w:t>Overlapping fiscal calendars</w:t>
      </w:r>
    </w:p>
    <w:p w14:paraId="1B189BAB" w14:textId="77777777" w:rsidR="001765AD" w:rsidRPr="00B71E11" w:rsidRDefault="001765AD" w:rsidP="001765AD">
      <w:pPr>
        <w:numPr>
          <w:ilvl w:val="0"/>
          <w:numId w:val="68"/>
        </w:numPr>
        <w:rPr>
          <w:rFonts w:cstheme="minorHAnsi"/>
          <w:lang w:val="en-IN"/>
        </w:rPr>
      </w:pPr>
      <w:r w:rsidRPr="00B71E11">
        <w:rPr>
          <w:rFonts w:cstheme="minorHAnsi"/>
          <w:lang w:val="en-IN"/>
        </w:rPr>
        <w:t>Delayed period close process</w:t>
      </w:r>
    </w:p>
    <w:p w14:paraId="1614367E" w14:textId="115244E4" w:rsidR="00242A01" w:rsidRPr="00B71E11" w:rsidRDefault="00242A01" w:rsidP="001765AD">
      <w:pPr>
        <w:numPr>
          <w:ilvl w:val="0"/>
          <w:numId w:val="68"/>
        </w:numPr>
        <w:rPr>
          <w:rFonts w:cstheme="minorHAnsi"/>
          <w:lang w:val="en-IN"/>
        </w:rPr>
      </w:pPr>
      <w:r w:rsidRPr="00B71E11">
        <w:rPr>
          <w:rFonts w:cstheme="minorHAnsi"/>
          <w:lang w:val="en-IN"/>
        </w:rPr>
        <w:t>Closing period without subledger reconciliation</w:t>
      </w:r>
    </w:p>
    <w:p w14:paraId="67DB9728" w14:textId="6F79C719" w:rsidR="00242A01" w:rsidRPr="00B71E11" w:rsidRDefault="00242A01" w:rsidP="001765AD">
      <w:pPr>
        <w:numPr>
          <w:ilvl w:val="0"/>
          <w:numId w:val="68"/>
        </w:numPr>
        <w:rPr>
          <w:rFonts w:cstheme="minorHAnsi"/>
          <w:lang w:val="en-IN"/>
        </w:rPr>
      </w:pPr>
      <w:r w:rsidRPr="00B71E11">
        <w:rPr>
          <w:rFonts w:cstheme="minorHAnsi"/>
          <w:lang w:val="en-IN"/>
        </w:rPr>
        <w:t>Partial locking misconfiguration</w:t>
      </w:r>
    </w:p>
    <w:p w14:paraId="1A18C212" w14:textId="77777777" w:rsidR="001765AD" w:rsidRPr="00B71E11" w:rsidRDefault="001765AD" w:rsidP="001765AD">
      <w:pPr>
        <w:rPr>
          <w:rFonts w:cstheme="minorHAnsi"/>
          <w:b/>
          <w:bCs/>
          <w:sz w:val="28"/>
          <w:szCs w:val="28"/>
          <w:lang w:val="en-IN"/>
        </w:rPr>
      </w:pPr>
      <w:r w:rsidRPr="00B71E11">
        <w:rPr>
          <w:rFonts w:cstheme="minorHAnsi"/>
          <w:b/>
          <w:bCs/>
          <w:sz w:val="28"/>
          <w:szCs w:val="28"/>
          <w:lang w:val="en-IN"/>
        </w:rPr>
        <w:t>8. Developer Considerations</w:t>
      </w:r>
    </w:p>
    <w:p w14:paraId="42D9E2F0" w14:textId="77777777" w:rsidR="001765AD" w:rsidRPr="00B71E11" w:rsidRDefault="001765AD" w:rsidP="001765AD">
      <w:pPr>
        <w:numPr>
          <w:ilvl w:val="0"/>
          <w:numId w:val="69"/>
        </w:numPr>
        <w:rPr>
          <w:rFonts w:cstheme="minorHAnsi"/>
          <w:lang w:val="en-IN"/>
        </w:rPr>
      </w:pPr>
      <w:r w:rsidRPr="00B71E11">
        <w:rPr>
          <w:rFonts w:cstheme="minorHAnsi"/>
          <w:lang w:val="en-IN"/>
        </w:rPr>
        <w:t>Validate open period before posting via script</w:t>
      </w:r>
    </w:p>
    <w:p w14:paraId="3BE3E615" w14:textId="77777777" w:rsidR="001765AD" w:rsidRPr="00B71E11" w:rsidRDefault="001765AD" w:rsidP="001765AD">
      <w:pPr>
        <w:numPr>
          <w:ilvl w:val="0"/>
          <w:numId w:val="69"/>
        </w:numPr>
        <w:rPr>
          <w:rFonts w:cstheme="minorHAnsi"/>
          <w:lang w:val="en-IN"/>
        </w:rPr>
      </w:pPr>
      <w:r w:rsidRPr="00B71E11">
        <w:rPr>
          <w:rFonts w:cstheme="minorHAnsi"/>
          <w:lang w:val="en-IN"/>
        </w:rPr>
        <w:t>Handle locked period errors gracefully</w:t>
      </w:r>
    </w:p>
    <w:p w14:paraId="30FE85C0" w14:textId="77777777" w:rsidR="001765AD" w:rsidRPr="00B71E11" w:rsidRDefault="001765AD" w:rsidP="001765AD">
      <w:pPr>
        <w:numPr>
          <w:ilvl w:val="0"/>
          <w:numId w:val="69"/>
        </w:numPr>
        <w:rPr>
          <w:rFonts w:cstheme="minorHAnsi"/>
          <w:lang w:val="en-IN"/>
        </w:rPr>
      </w:pPr>
      <w:r w:rsidRPr="00B71E11">
        <w:rPr>
          <w:rFonts w:cstheme="minorHAnsi"/>
          <w:lang w:val="en-IN"/>
        </w:rPr>
        <w:t>Avoid hardcoded period references</w:t>
      </w:r>
    </w:p>
    <w:p w14:paraId="2F5DF396" w14:textId="77777777" w:rsidR="001765AD" w:rsidRPr="00B71E11" w:rsidRDefault="001765AD" w:rsidP="001765AD">
      <w:pPr>
        <w:numPr>
          <w:ilvl w:val="0"/>
          <w:numId w:val="69"/>
        </w:numPr>
        <w:rPr>
          <w:rFonts w:cstheme="minorHAnsi"/>
          <w:lang w:val="en-IN"/>
        </w:rPr>
      </w:pPr>
      <w:r w:rsidRPr="00B71E11">
        <w:rPr>
          <w:rFonts w:cstheme="minorHAnsi"/>
          <w:lang w:val="en-IN"/>
        </w:rPr>
        <w:t>Consider governance impact during bulk processing</w:t>
      </w:r>
    </w:p>
    <w:p w14:paraId="42569D5B" w14:textId="77777777" w:rsidR="001765AD" w:rsidRPr="00B71E11" w:rsidRDefault="001765AD" w:rsidP="001765AD">
      <w:pPr>
        <w:rPr>
          <w:rFonts w:cstheme="minorHAnsi"/>
          <w:b/>
          <w:bCs/>
          <w:sz w:val="28"/>
          <w:szCs w:val="28"/>
          <w:lang w:val="en-IN"/>
        </w:rPr>
      </w:pPr>
      <w:r w:rsidRPr="00B71E11">
        <w:rPr>
          <w:rFonts w:cstheme="minorHAnsi"/>
          <w:b/>
          <w:bCs/>
          <w:sz w:val="28"/>
          <w:szCs w:val="28"/>
          <w:lang w:val="en-IN"/>
        </w:rPr>
        <w:t>9. Governance Controls</w:t>
      </w:r>
    </w:p>
    <w:p w14:paraId="0FDF7A10" w14:textId="77777777" w:rsidR="001765AD" w:rsidRPr="00B71E11" w:rsidRDefault="001765AD" w:rsidP="001765AD">
      <w:pPr>
        <w:numPr>
          <w:ilvl w:val="0"/>
          <w:numId w:val="70"/>
        </w:numPr>
        <w:rPr>
          <w:rFonts w:cstheme="minorHAnsi"/>
          <w:lang w:val="en-IN"/>
        </w:rPr>
      </w:pPr>
      <w:r w:rsidRPr="00B71E11">
        <w:rPr>
          <w:rFonts w:cstheme="minorHAnsi"/>
          <w:lang w:val="en-IN"/>
        </w:rPr>
        <w:t>Period close checklist</w:t>
      </w:r>
    </w:p>
    <w:p w14:paraId="0B5A6EAA" w14:textId="77777777" w:rsidR="001765AD" w:rsidRPr="00B71E11" w:rsidRDefault="001765AD" w:rsidP="001765AD">
      <w:pPr>
        <w:numPr>
          <w:ilvl w:val="0"/>
          <w:numId w:val="70"/>
        </w:numPr>
        <w:rPr>
          <w:rFonts w:cstheme="minorHAnsi"/>
          <w:lang w:val="en-IN"/>
        </w:rPr>
      </w:pPr>
      <w:r w:rsidRPr="00B71E11">
        <w:rPr>
          <w:rFonts w:cstheme="minorHAnsi"/>
          <w:lang w:val="en-IN"/>
        </w:rPr>
        <w:t>Segregation of duties for closing</w:t>
      </w:r>
    </w:p>
    <w:p w14:paraId="275421BD" w14:textId="77777777" w:rsidR="001765AD" w:rsidRPr="00B71E11" w:rsidRDefault="001765AD" w:rsidP="001765AD">
      <w:pPr>
        <w:numPr>
          <w:ilvl w:val="0"/>
          <w:numId w:val="70"/>
        </w:numPr>
        <w:rPr>
          <w:rFonts w:cstheme="minorHAnsi"/>
          <w:lang w:val="en-IN"/>
        </w:rPr>
      </w:pPr>
      <w:r w:rsidRPr="00B71E11">
        <w:rPr>
          <w:rFonts w:cstheme="minorHAnsi"/>
          <w:lang w:val="en-IN"/>
        </w:rPr>
        <w:t>Locking policy enforcement</w:t>
      </w:r>
    </w:p>
    <w:p w14:paraId="619F090E" w14:textId="77777777" w:rsidR="001765AD" w:rsidRPr="00B71E11" w:rsidRDefault="001765AD" w:rsidP="001765AD">
      <w:pPr>
        <w:numPr>
          <w:ilvl w:val="0"/>
          <w:numId w:val="70"/>
        </w:numPr>
        <w:rPr>
          <w:rFonts w:cstheme="minorHAnsi"/>
          <w:lang w:val="en-IN"/>
        </w:rPr>
      </w:pPr>
      <w:r w:rsidRPr="00B71E11">
        <w:rPr>
          <w:rFonts w:cstheme="minorHAnsi"/>
          <w:lang w:val="en-IN"/>
        </w:rPr>
        <w:t>Audit trail review</w:t>
      </w:r>
    </w:p>
    <w:p w14:paraId="04B25E7B" w14:textId="77777777" w:rsidR="004A5B5B" w:rsidRPr="00B71E11" w:rsidRDefault="004A5B5B" w:rsidP="001765AD">
      <w:pPr>
        <w:rPr>
          <w:rFonts w:cstheme="minorHAnsi"/>
          <w:b/>
          <w:bCs/>
          <w:lang w:val="en-IN"/>
        </w:rPr>
      </w:pPr>
    </w:p>
    <w:p w14:paraId="6ED687B7" w14:textId="0FDF4DA5" w:rsidR="001765AD" w:rsidRPr="00B71E11" w:rsidRDefault="001765AD" w:rsidP="001765AD">
      <w:pPr>
        <w:rPr>
          <w:rFonts w:cstheme="minorHAnsi"/>
          <w:b/>
          <w:bCs/>
          <w:color w:val="4472C4" w:themeColor="accent1"/>
          <w:sz w:val="32"/>
          <w:szCs w:val="32"/>
          <w:lang w:val="en-IN"/>
        </w:rPr>
      </w:pPr>
      <w:r w:rsidRPr="00B71E11">
        <w:rPr>
          <w:rFonts w:cstheme="minorHAnsi"/>
          <w:b/>
          <w:bCs/>
          <w:color w:val="4472C4" w:themeColor="accent1"/>
          <w:sz w:val="32"/>
          <w:szCs w:val="32"/>
          <w:lang w:val="en-IN"/>
        </w:rPr>
        <w:t>8. Currency</w:t>
      </w:r>
    </w:p>
    <w:p w14:paraId="3721634E" w14:textId="77777777" w:rsidR="001765AD" w:rsidRPr="00B71E11" w:rsidRDefault="001765AD" w:rsidP="001765AD">
      <w:pPr>
        <w:rPr>
          <w:rFonts w:cstheme="minorHAnsi"/>
          <w:b/>
          <w:bCs/>
          <w:sz w:val="28"/>
          <w:szCs w:val="28"/>
          <w:lang w:val="en-IN"/>
        </w:rPr>
      </w:pPr>
      <w:r w:rsidRPr="00B71E11">
        <w:rPr>
          <w:rFonts w:cstheme="minorHAnsi"/>
          <w:b/>
          <w:bCs/>
          <w:sz w:val="28"/>
          <w:szCs w:val="28"/>
          <w:lang w:val="en-IN"/>
        </w:rPr>
        <w:t>1. Definition</w:t>
      </w:r>
    </w:p>
    <w:p w14:paraId="16EB6980" w14:textId="77777777" w:rsidR="001765AD" w:rsidRPr="00B71E11" w:rsidRDefault="001765AD" w:rsidP="00415A9B">
      <w:pPr>
        <w:pStyle w:val="ListParagraph"/>
        <w:numPr>
          <w:ilvl w:val="0"/>
          <w:numId w:val="48"/>
        </w:numPr>
        <w:rPr>
          <w:rFonts w:cstheme="minorHAnsi"/>
          <w:lang w:val="en-IN"/>
        </w:rPr>
      </w:pPr>
      <w:r w:rsidRPr="00B71E11">
        <w:rPr>
          <w:rFonts w:cstheme="minorHAnsi"/>
          <w:lang w:val="en-IN"/>
        </w:rPr>
        <w:t>Defines the monetary units used in transactions and financial reporting.</w:t>
      </w:r>
    </w:p>
    <w:p w14:paraId="603B15E3" w14:textId="77777777" w:rsidR="001765AD" w:rsidRPr="00B71E11" w:rsidRDefault="001765AD" w:rsidP="001765AD">
      <w:pPr>
        <w:rPr>
          <w:rFonts w:cstheme="minorHAnsi"/>
          <w:b/>
          <w:bCs/>
          <w:sz w:val="28"/>
          <w:szCs w:val="28"/>
          <w:lang w:val="en-IN"/>
        </w:rPr>
      </w:pPr>
      <w:r w:rsidRPr="00B71E11">
        <w:rPr>
          <w:rFonts w:cstheme="minorHAnsi"/>
          <w:b/>
          <w:bCs/>
          <w:sz w:val="28"/>
          <w:szCs w:val="28"/>
          <w:lang w:val="en-IN"/>
        </w:rPr>
        <w:lastRenderedPageBreak/>
        <w:t>2. Business Role</w:t>
      </w:r>
    </w:p>
    <w:p w14:paraId="55C37CC1" w14:textId="77777777" w:rsidR="001765AD" w:rsidRPr="00B71E11" w:rsidRDefault="001765AD" w:rsidP="00415A9B">
      <w:pPr>
        <w:pStyle w:val="ListParagraph"/>
        <w:numPr>
          <w:ilvl w:val="0"/>
          <w:numId w:val="48"/>
        </w:numPr>
        <w:rPr>
          <w:rFonts w:cstheme="minorHAnsi"/>
          <w:lang w:val="en-IN"/>
        </w:rPr>
      </w:pPr>
      <w:r w:rsidRPr="00B71E11">
        <w:rPr>
          <w:rFonts w:cstheme="minorHAnsi"/>
          <w:lang w:val="en-IN"/>
        </w:rPr>
        <w:t>Enables multi-currency operations, exchange rate handling, and consolidated reporting.</w:t>
      </w:r>
    </w:p>
    <w:p w14:paraId="4795E968" w14:textId="77777777" w:rsidR="001765AD" w:rsidRPr="00B71E11" w:rsidRDefault="001765AD" w:rsidP="001765AD">
      <w:pPr>
        <w:rPr>
          <w:rFonts w:cstheme="minorHAnsi"/>
          <w:b/>
          <w:bCs/>
          <w:sz w:val="28"/>
          <w:szCs w:val="28"/>
          <w:lang w:val="en-IN"/>
        </w:rPr>
      </w:pPr>
      <w:r w:rsidRPr="00B71E11">
        <w:rPr>
          <w:rFonts w:cstheme="minorHAnsi"/>
          <w:b/>
          <w:bCs/>
          <w:sz w:val="28"/>
          <w:szCs w:val="28"/>
          <w:lang w:val="en-IN"/>
        </w:rPr>
        <w:t>3. Key Fields</w:t>
      </w:r>
    </w:p>
    <w:p w14:paraId="5D2806D5" w14:textId="77777777" w:rsidR="001765AD" w:rsidRPr="00B71E11" w:rsidRDefault="001765AD" w:rsidP="001765AD">
      <w:pPr>
        <w:numPr>
          <w:ilvl w:val="0"/>
          <w:numId w:val="71"/>
        </w:numPr>
        <w:rPr>
          <w:rFonts w:cstheme="minorHAnsi"/>
          <w:lang w:val="en-IN"/>
        </w:rPr>
      </w:pPr>
      <w:r w:rsidRPr="00B71E11">
        <w:rPr>
          <w:rFonts w:cstheme="minorHAnsi"/>
          <w:lang w:val="en-IN"/>
        </w:rPr>
        <w:t>Currency Code</w:t>
      </w:r>
    </w:p>
    <w:p w14:paraId="4C8B04D5" w14:textId="221D756D" w:rsidR="001765AD" w:rsidRPr="00B71E11" w:rsidRDefault="001765AD" w:rsidP="00DB7DBA">
      <w:pPr>
        <w:numPr>
          <w:ilvl w:val="0"/>
          <w:numId w:val="71"/>
        </w:numPr>
        <w:rPr>
          <w:rFonts w:cstheme="minorHAnsi"/>
          <w:lang w:val="en-IN"/>
        </w:rPr>
      </w:pPr>
      <w:r w:rsidRPr="00B71E11">
        <w:rPr>
          <w:rFonts w:cstheme="minorHAnsi"/>
          <w:lang w:val="en-IN"/>
        </w:rPr>
        <w:t>Symbol</w:t>
      </w:r>
    </w:p>
    <w:p w14:paraId="0C453566" w14:textId="77777777" w:rsidR="001765AD" w:rsidRPr="00B71E11" w:rsidRDefault="001765AD" w:rsidP="001765AD">
      <w:pPr>
        <w:numPr>
          <w:ilvl w:val="0"/>
          <w:numId w:val="71"/>
        </w:numPr>
        <w:rPr>
          <w:rFonts w:cstheme="minorHAnsi"/>
          <w:lang w:val="en-IN"/>
        </w:rPr>
      </w:pPr>
      <w:r w:rsidRPr="00B71E11">
        <w:rPr>
          <w:rFonts w:cstheme="minorHAnsi"/>
          <w:lang w:val="en-IN"/>
        </w:rPr>
        <w:t>Base Currency Indicator</w:t>
      </w:r>
    </w:p>
    <w:p w14:paraId="561E519C" w14:textId="77777777" w:rsidR="001765AD" w:rsidRPr="00B71E11" w:rsidRDefault="001765AD" w:rsidP="001765AD">
      <w:pPr>
        <w:numPr>
          <w:ilvl w:val="0"/>
          <w:numId w:val="71"/>
        </w:numPr>
        <w:rPr>
          <w:rFonts w:cstheme="minorHAnsi"/>
          <w:lang w:val="en-IN"/>
        </w:rPr>
      </w:pPr>
      <w:r w:rsidRPr="00B71E11">
        <w:rPr>
          <w:rFonts w:cstheme="minorHAnsi"/>
          <w:lang w:val="en-IN"/>
        </w:rPr>
        <w:t>Precision</w:t>
      </w:r>
    </w:p>
    <w:p w14:paraId="642DB96B" w14:textId="77777777" w:rsidR="001765AD" w:rsidRPr="00B71E11" w:rsidRDefault="001765AD" w:rsidP="001765AD">
      <w:pPr>
        <w:rPr>
          <w:rFonts w:cstheme="minorHAnsi"/>
          <w:b/>
          <w:bCs/>
          <w:sz w:val="28"/>
          <w:szCs w:val="28"/>
          <w:lang w:val="en-IN"/>
        </w:rPr>
      </w:pPr>
      <w:r w:rsidRPr="00B71E11">
        <w:rPr>
          <w:rFonts w:cstheme="minorHAnsi"/>
          <w:b/>
          <w:bCs/>
          <w:sz w:val="28"/>
          <w:szCs w:val="28"/>
          <w:lang w:val="en-IN"/>
        </w:rPr>
        <w:t>4. Used In</w:t>
      </w:r>
    </w:p>
    <w:p w14:paraId="492F1F5A" w14:textId="77777777" w:rsidR="001765AD" w:rsidRPr="00B71E11" w:rsidRDefault="001765AD" w:rsidP="001765AD">
      <w:pPr>
        <w:numPr>
          <w:ilvl w:val="0"/>
          <w:numId w:val="72"/>
        </w:numPr>
        <w:rPr>
          <w:rFonts w:cstheme="minorHAnsi"/>
          <w:lang w:val="en-IN"/>
        </w:rPr>
      </w:pPr>
      <w:r w:rsidRPr="00B71E11">
        <w:rPr>
          <w:rFonts w:cstheme="minorHAnsi"/>
          <w:lang w:val="en-IN"/>
        </w:rPr>
        <w:t>Customer and Vendor records</w:t>
      </w:r>
    </w:p>
    <w:p w14:paraId="2FD2A599" w14:textId="77777777" w:rsidR="001765AD" w:rsidRPr="00B71E11" w:rsidRDefault="001765AD" w:rsidP="001765AD">
      <w:pPr>
        <w:numPr>
          <w:ilvl w:val="0"/>
          <w:numId w:val="72"/>
        </w:numPr>
        <w:rPr>
          <w:rFonts w:cstheme="minorHAnsi"/>
          <w:lang w:val="en-IN"/>
        </w:rPr>
      </w:pPr>
      <w:r w:rsidRPr="00B71E11">
        <w:rPr>
          <w:rFonts w:cstheme="minorHAnsi"/>
          <w:lang w:val="en-IN"/>
        </w:rPr>
        <w:t>Transactions</w:t>
      </w:r>
    </w:p>
    <w:p w14:paraId="3F27B99F" w14:textId="77777777" w:rsidR="001765AD" w:rsidRPr="00B71E11" w:rsidRDefault="001765AD" w:rsidP="001765AD">
      <w:pPr>
        <w:numPr>
          <w:ilvl w:val="0"/>
          <w:numId w:val="72"/>
        </w:numPr>
        <w:rPr>
          <w:rFonts w:cstheme="minorHAnsi"/>
          <w:lang w:val="en-IN"/>
        </w:rPr>
      </w:pPr>
      <w:r w:rsidRPr="00B71E11">
        <w:rPr>
          <w:rFonts w:cstheme="minorHAnsi"/>
          <w:lang w:val="en-IN"/>
        </w:rPr>
        <w:t>Subsidiaries</w:t>
      </w:r>
    </w:p>
    <w:p w14:paraId="7208D6D6" w14:textId="77777777" w:rsidR="001765AD" w:rsidRPr="00B71E11" w:rsidRDefault="001765AD" w:rsidP="001765AD">
      <w:pPr>
        <w:numPr>
          <w:ilvl w:val="0"/>
          <w:numId w:val="72"/>
        </w:numPr>
        <w:rPr>
          <w:rFonts w:cstheme="minorHAnsi"/>
          <w:lang w:val="en-IN"/>
        </w:rPr>
      </w:pPr>
      <w:r w:rsidRPr="00B71E11">
        <w:rPr>
          <w:rFonts w:cstheme="minorHAnsi"/>
          <w:lang w:val="en-IN"/>
        </w:rPr>
        <w:t>Consolidation</w:t>
      </w:r>
    </w:p>
    <w:p w14:paraId="5826B3EC" w14:textId="77777777" w:rsidR="001765AD" w:rsidRPr="00B71E11" w:rsidRDefault="001765AD" w:rsidP="001765AD">
      <w:pPr>
        <w:rPr>
          <w:rFonts w:cstheme="minorHAnsi"/>
          <w:b/>
          <w:bCs/>
          <w:sz w:val="28"/>
          <w:szCs w:val="28"/>
          <w:lang w:val="en-IN"/>
        </w:rPr>
      </w:pPr>
      <w:r w:rsidRPr="00B71E11">
        <w:rPr>
          <w:rFonts w:cstheme="minorHAnsi"/>
          <w:b/>
          <w:bCs/>
          <w:sz w:val="28"/>
          <w:szCs w:val="28"/>
          <w:lang w:val="en-IN"/>
        </w:rPr>
        <w:t>5. Financial / System Impact</w:t>
      </w:r>
    </w:p>
    <w:p w14:paraId="5FD13907" w14:textId="77777777" w:rsidR="001765AD" w:rsidRPr="00B71E11" w:rsidRDefault="001765AD" w:rsidP="001765AD">
      <w:pPr>
        <w:numPr>
          <w:ilvl w:val="0"/>
          <w:numId w:val="73"/>
        </w:numPr>
        <w:rPr>
          <w:rFonts w:cstheme="minorHAnsi"/>
          <w:lang w:val="en-IN"/>
        </w:rPr>
      </w:pPr>
      <w:r w:rsidRPr="00B71E11">
        <w:rPr>
          <w:rFonts w:cstheme="minorHAnsi"/>
          <w:lang w:val="en-IN"/>
        </w:rPr>
        <w:t>Drives exchange rate calculations</w:t>
      </w:r>
    </w:p>
    <w:p w14:paraId="7885A8A4" w14:textId="77777777" w:rsidR="001765AD" w:rsidRPr="00B71E11" w:rsidRDefault="001765AD" w:rsidP="001765AD">
      <w:pPr>
        <w:numPr>
          <w:ilvl w:val="0"/>
          <w:numId w:val="73"/>
        </w:numPr>
        <w:rPr>
          <w:rFonts w:cstheme="minorHAnsi"/>
          <w:lang w:val="en-IN"/>
        </w:rPr>
      </w:pPr>
      <w:r w:rsidRPr="00B71E11">
        <w:rPr>
          <w:rFonts w:cstheme="minorHAnsi"/>
          <w:lang w:val="en-IN"/>
        </w:rPr>
        <w:t>Impacts realized and unrealized gains/losses</w:t>
      </w:r>
    </w:p>
    <w:p w14:paraId="3AA39962" w14:textId="77777777" w:rsidR="001765AD" w:rsidRPr="00B71E11" w:rsidRDefault="001765AD" w:rsidP="001765AD">
      <w:pPr>
        <w:numPr>
          <w:ilvl w:val="0"/>
          <w:numId w:val="73"/>
        </w:numPr>
        <w:rPr>
          <w:rFonts w:cstheme="minorHAnsi"/>
          <w:lang w:val="en-IN"/>
        </w:rPr>
      </w:pPr>
      <w:r w:rsidRPr="00B71E11">
        <w:rPr>
          <w:rFonts w:cstheme="minorHAnsi"/>
          <w:lang w:val="en-IN"/>
        </w:rPr>
        <w:t>Enables revaluation entries</w:t>
      </w:r>
    </w:p>
    <w:p w14:paraId="31401D8B" w14:textId="77777777" w:rsidR="001765AD" w:rsidRPr="00B71E11" w:rsidRDefault="001765AD" w:rsidP="001765AD">
      <w:pPr>
        <w:numPr>
          <w:ilvl w:val="0"/>
          <w:numId w:val="73"/>
        </w:numPr>
        <w:rPr>
          <w:rFonts w:cstheme="minorHAnsi"/>
          <w:lang w:val="en-IN"/>
        </w:rPr>
      </w:pPr>
      <w:r w:rsidRPr="00B71E11">
        <w:rPr>
          <w:rFonts w:cstheme="minorHAnsi"/>
          <w:lang w:val="en-IN"/>
        </w:rPr>
        <w:t>Affects consolidated financial statements</w:t>
      </w:r>
    </w:p>
    <w:p w14:paraId="456D9F84" w14:textId="7097892E" w:rsidR="00F63A4B" w:rsidRPr="00B71E11" w:rsidRDefault="005F5907" w:rsidP="001765AD">
      <w:pPr>
        <w:numPr>
          <w:ilvl w:val="0"/>
          <w:numId w:val="73"/>
        </w:numPr>
        <w:rPr>
          <w:rFonts w:cstheme="minorHAnsi"/>
          <w:lang w:val="en-IN"/>
        </w:rPr>
      </w:pPr>
      <w:r w:rsidRPr="00B71E11">
        <w:rPr>
          <w:rFonts w:cstheme="minorHAnsi"/>
        </w:rPr>
        <w:t>Uses exchange rate types such as Current, Historical, and Average for financial reporting and consolidation.</w:t>
      </w:r>
    </w:p>
    <w:p w14:paraId="03BA2847" w14:textId="77777777" w:rsidR="001765AD" w:rsidRPr="00B71E11" w:rsidRDefault="001765AD" w:rsidP="001765AD">
      <w:pPr>
        <w:rPr>
          <w:rFonts w:cstheme="minorHAnsi"/>
          <w:b/>
          <w:bCs/>
          <w:sz w:val="28"/>
          <w:szCs w:val="28"/>
          <w:lang w:val="en-IN"/>
        </w:rPr>
      </w:pPr>
      <w:r w:rsidRPr="00B71E11">
        <w:rPr>
          <w:rFonts w:cstheme="minorHAnsi"/>
          <w:b/>
          <w:bCs/>
          <w:sz w:val="28"/>
          <w:szCs w:val="28"/>
          <w:lang w:val="en-IN"/>
        </w:rPr>
        <w:t>6. Dependencies</w:t>
      </w:r>
    </w:p>
    <w:p w14:paraId="17A7E9E9" w14:textId="77777777" w:rsidR="001765AD" w:rsidRPr="00B71E11" w:rsidRDefault="001765AD" w:rsidP="001765AD">
      <w:pPr>
        <w:numPr>
          <w:ilvl w:val="0"/>
          <w:numId w:val="74"/>
        </w:numPr>
        <w:rPr>
          <w:rFonts w:cstheme="minorHAnsi"/>
          <w:lang w:val="en-IN"/>
        </w:rPr>
      </w:pPr>
      <w:r w:rsidRPr="00B71E11">
        <w:rPr>
          <w:rFonts w:cstheme="minorHAnsi"/>
          <w:lang w:val="en-IN"/>
        </w:rPr>
        <w:t>Customer</w:t>
      </w:r>
    </w:p>
    <w:p w14:paraId="1FC55960" w14:textId="77777777" w:rsidR="001765AD" w:rsidRPr="00B71E11" w:rsidRDefault="001765AD" w:rsidP="001765AD">
      <w:pPr>
        <w:numPr>
          <w:ilvl w:val="0"/>
          <w:numId w:val="74"/>
        </w:numPr>
        <w:rPr>
          <w:rFonts w:cstheme="minorHAnsi"/>
          <w:lang w:val="en-IN"/>
        </w:rPr>
      </w:pPr>
      <w:r w:rsidRPr="00B71E11">
        <w:rPr>
          <w:rFonts w:cstheme="minorHAnsi"/>
          <w:lang w:val="en-IN"/>
        </w:rPr>
        <w:t>Vendor</w:t>
      </w:r>
    </w:p>
    <w:p w14:paraId="71028785" w14:textId="77777777" w:rsidR="001765AD" w:rsidRPr="00B71E11" w:rsidRDefault="001765AD" w:rsidP="001765AD">
      <w:pPr>
        <w:numPr>
          <w:ilvl w:val="0"/>
          <w:numId w:val="74"/>
        </w:numPr>
        <w:rPr>
          <w:rFonts w:cstheme="minorHAnsi"/>
          <w:lang w:val="en-IN"/>
        </w:rPr>
      </w:pPr>
      <w:r w:rsidRPr="00B71E11">
        <w:rPr>
          <w:rFonts w:cstheme="minorHAnsi"/>
          <w:lang w:val="en-IN"/>
        </w:rPr>
        <w:t>Subsidiary</w:t>
      </w:r>
    </w:p>
    <w:p w14:paraId="0915FCBF" w14:textId="77777777" w:rsidR="001765AD" w:rsidRPr="00B71E11" w:rsidRDefault="001765AD" w:rsidP="001765AD">
      <w:pPr>
        <w:numPr>
          <w:ilvl w:val="0"/>
          <w:numId w:val="74"/>
        </w:numPr>
        <w:rPr>
          <w:rFonts w:cstheme="minorHAnsi"/>
          <w:lang w:val="en-IN"/>
        </w:rPr>
      </w:pPr>
      <w:r w:rsidRPr="00B71E11">
        <w:rPr>
          <w:rFonts w:cstheme="minorHAnsi"/>
          <w:lang w:val="en-IN"/>
        </w:rPr>
        <w:t>Chart of Accounts</w:t>
      </w:r>
    </w:p>
    <w:p w14:paraId="2B8DCF94" w14:textId="77777777" w:rsidR="001765AD" w:rsidRPr="00B71E11" w:rsidRDefault="001765AD" w:rsidP="001765AD">
      <w:pPr>
        <w:numPr>
          <w:ilvl w:val="0"/>
          <w:numId w:val="74"/>
        </w:numPr>
        <w:rPr>
          <w:rFonts w:cstheme="minorHAnsi"/>
          <w:lang w:val="en-IN"/>
        </w:rPr>
      </w:pPr>
      <w:r w:rsidRPr="00B71E11">
        <w:rPr>
          <w:rFonts w:cstheme="minorHAnsi"/>
          <w:lang w:val="en-IN"/>
        </w:rPr>
        <w:t>Transactions</w:t>
      </w:r>
    </w:p>
    <w:p w14:paraId="7A613056" w14:textId="77777777" w:rsidR="001765AD" w:rsidRPr="00B71E11" w:rsidRDefault="001765AD" w:rsidP="001765AD">
      <w:pPr>
        <w:rPr>
          <w:rFonts w:cstheme="minorHAnsi"/>
          <w:b/>
          <w:bCs/>
          <w:sz w:val="28"/>
          <w:szCs w:val="28"/>
          <w:lang w:val="en-IN"/>
        </w:rPr>
      </w:pPr>
      <w:r w:rsidRPr="00B71E11">
        <w:rPr>
          <w:rFonts w:cstheme="minorHAnsi"/>
          <w:b/>
          <w:bCs/>
          <w:sz w:val="28"/>
          <w:szCs w:val="28"/>
          <w:lang w:val="en-IN"/>
        </w:rPr>
        <w:lastRenderedPageBreak/>
        <w:t>7. Common Configuration Risks</w:t>
      </w:r>
    </w:p>
    <w:p w14:paraId="7D884FB2" w14:textId="77777777" w:rsidR="001765AD" w:rsidRPr="00B71E11" w:rsidRDefault="001765AD" w:rsidP="001765AD">
      <w:pPr>
        <w:numPr>
          <w:ilvl w:val="0"/>
          <w:numId w:val="75"/>
        </w:numPr>
        <w:rPr>
          <w:rFonts w:cstheme="minorHAnsi"/>
          <w:lang w:val="en-IN"/>
        </w:rPr>
      </w:pPr>
      <w:r w:rsidRPr="00B71E11">
        <w:rPr>
          <w:rFonts w:cstheme="minorHAnsi"/>
          <w:lang w:val="en-IN"/>
        </w:rPr>
        <w:t>Manual rate overrides</w:t>
      </w:r>
    </w:p>
    <w:p w14:paraId="716654A0" w14:textId="77777777" w:rsidR="001765AD" w:rsidRPr="00B71E11" w:rsidRDefault="001765AD" w:rsidP="001765AD">
      <w:pPr>
        <w:numPr>
          <w:ilvl w:val="0"/>
          <w:numId w:val="75"/>
        </w:numPr>
        <w:rPr>
          <w:rFonts w:cstheme="minorHAnsi"/>
          <w:lang w:val="en-IN"/>
        </w:rPr>
      </w:pPr>
      <w:r w:rsidRPr="00B71E11">
        <w:rPr>
          <w:rFonts w:cstheme="minorHAnsi"/>
          <w:lang w:val="en-IN"/>
        </w:rPr>
        <w:t>Incorrect base currency mapping</w:t>
      </w:r>
    </w:p>
    <w:p w14:paraId="7DC96CCA" w14:textId="77777777" w:rsidR="001765AD" w:rsidRPr="00B71E11" w:rsidRDefault="001765AD" w:rsidP="001765AD">
      <w:pPr>
        <w:numPr>
          <w:ilvl w:val="0"/>
          <w:numId w:val="75"/>
        </w:numPr>
        <w:rPr>
          <w:rFonts w:cstheme="minorHAnsi"/>
          <w:lang w:val="en-IN"/>
        </w:rPr>
      </w:pPr>
      <w:r w:rsidRPr="00B71E11">
        <w:rPr>
          <w:rFonts w:cstheme="minorHAnsi"/>
          <w:lang w:val="en-IN"/>
        </w:rPr>
        <w:t>Inconsistent exchange rate updates</w:t>
      </w:r>
    </w:p>
    <w:p w14:paraId="335F8C87" w14:textId="77777777" w:rsidR="001765AD" w:rsidRPr="00B71E11" w:rsidRDefault="001765AD" w:rsidP="001765AD">
      <w:pPr>
        <w:numPr>
          <w:ilvl w:val="0"/>
          <w:numId w:val="75"/>
        </w:numPr>
        <w:rPr>
          <w:rFonts w:cstheme="minorHAnsi"/>
          <w:lang w:val="en-IN"/>
        </w:rPr>
      </w:pPr>
      <w:r w:rsidRPr="00B71E11">
        <w:rPr>
          <w:rFonts w:cstheme="minorHAnsi"/>
          <w:lang w:val="en-IN"/>
        </w:rPr>
        <w:t>Ignoring revaluation process</w:t>
      </w:r>
    </w:p>
    <w:p w14:paraId="739ED65B" w14:textId="77777777" w:rsidR="001765AD" w:rsidRPr="00B71E11" w:rsidRDefault="001765AD" w:rsidP="001765AD">
      <w:pPr>
        <w:rPr>
          <w:rFonts w:cstheme="minorHAnsi"/>
          <w:b/>
          <w:bCs/>
          <w:sz w:val="28"/>
          <w:szCs w:val="28"/>
          <w:lang w:val="en-IN"/>
        </w:rPr>
      </w:pPr>
      <w:r w:rsidRPr="00B71E11">
        <w:rPr>
          <w:rFonts w:cstheme="minorHAnsi"/>
          <w:b/>
          <w:bCs/>
          <w:sz w:val="28"/>
          <w:szCs w:val="28"/>
          <w:lang w:val="en-IN"/>
        </w:rPr>
        <w:t>8. Developer Considerations</w:t>
      </w:r>
    </w:p>
    <w:p w14:paraId="2F924D8E" w14:textId="77777777" w:rsidR="001765AD" w:rsidRPr="00B71E11" w:rsidRDefault="001765AD" w:rsidP="001765AD">
      <w:pPr>
        <w:numPr>
          <w:ilvl w:val="0"/>
          <w:numId w:val="76"/>
        </w:numPr>
        <w:rPr>
          <w:rFonts w:cstheme="minorHAnsi"/>
          <w:lang w:val="en-IN"/>
        </w:rPr>
      </w:pPr>
      <w:r w:rsidRPr="00B71E11">
        <w:rPr>
          <w:rFonts w:cstheme="minorHAnsi"/>
          <w:lang w:val="en-IN"/>
        </w:rPr>
        <w:t>Handle multi-currency joins carefully</w:t>
      </w:r>
    </w:p>
    <w:p w14:paraId="1AB61B07" w14:textId="77777777" w:rsidR="001765AD" w:rsidRPr="00B71E11" w:rsidRDefault="001765AD" w:rsidP="001765AD">
      <w:pPr>
        <w:numPr>
          <w:ilvl w:val="0"/>
          <w:numId w:val="76"/>
        </w:numPr>
        <w:rPr>
          <w:rFonts w:cstheme="minorHAnsi"/>
          <w:lang w:val="en-IN"/>
        </w:rPr>
      </w:pPr>
      <w:r w:rsidRPr="00B71E11">
        <w:rPr>
          <w:rFonts w:cstheme="minorHAnsi"/>
          <w:lang w:val="en-IN"/>
        </w:rPr>
        <w:t>Use exchange rate APIs appropriately</w:t>
      </w:r>
    </w:p>
    <w:p w14:paraId="5737983C" w14:textId="77777777" w:rsidR="001765AD" w:rsidRPr="00B71E11" w:rsidRDefault="001765AD" w:rsidP="001765AD">
      <w:pPr>
        <w:numPr>
          <w:ilvl w:val="0"/>
          <w:numId w:val="76"/>
        </w:numPr>
        <w:rPr>
          <w:rFonts w:cstheme="minorHAnsi"/>
          <w:lang w:val="en-IN"/>
        </w:rPr>
      </w:pPr>
      <w:r w:rsidRPr="00B71E11">
        <w:rPr>
          <w:rFonts w:cstheme="minorHAnsi"/>
          <w:lang w:val="en-IN"/>
        </w:rPr>
        <w:t>Avoid assuming base currency</w:t>
      </w:r>
    </w:p>
    <w:p w14:paraId="0AD81496" w14:textId="77777777" w:rsidR="001765AD" w:rsidRPr="00B71E11" w:rsidRDefault="001765AD" w:rsidP="001765AD">
      <w:pPr>
        <w:numPr>
          <w:ilvl w:val="0"/>
          <w:numId w:val="76"/>
        </w:numPr>
        <w:rPr>
          <w:rFonts w:cstheme="minorHAnsi"/>
          <w:lang w:val="en-IN"/>
        </w:rPr>
      </w:pPr>
      <w:r w:rsidRPr="00B71E11">
        <w:rPr>
          <w:rFonts w:cstheme="minorHAnsi"/>
          <w:lang w:val="en-IN"/>
        </w:rPr>
        <w:t>Validate currency before transaction creation</w:t>
      </w:r>
    </w:p>
    <w:p w14:paraId="1E9A695B" w14:textId="77777777" w:rsidR="001765AD" w:rsidRPr="00B71E11" w:rsidRDefault="001765AD" w:rsidP="001765AD">
      <w:pPr>
        <w:rPr>
          <w:rFonts w:cstheme="minorHAnsi"/>
          <w:b/>
          <w:bCs/>
          <w:sz w:val="28"/>
          <w:szCs w:val="28"/>
          <w:lang w:val="en-IN"/>
        </w:rPr>
      </w:pPr>
      <w:r w:rsidRPr="00B71E11">
        <w:rPr>
          <w:rFonts w:cstheme="minorHAnsi"/>
          <w:b/>
          <w:bCs/>
          <w:sz w:val="28"/>
          <w:szCs w:val="28"/>
          <w:lang w:val="en-IN"/>
        </w:rPr>
        <w:t>9. Governance Controls</w:t>
      </w:r>
    </w:p>
    <w:p w14:paraId="24C877A4" w14:textId="77777777" w:rsidR="001765AD" w:rsidRPr="00B71E11" w:rsidRDefault="001765AD" w:rsidP="001765AD">
      <w:pPr>
        <w:numPr>
          <w:ilvl w:val="0"/>
          <w:numId w:val="77"/>
        </w:numPr>
        <w:rPr>
          <w:rFonts w:cstheme="minorHAnsi"/>
          <w:lang w:val="en-IN"/>
        </w:rPr>
      </w:pPr>
      <w:r w:rsidRPr="00B71E11">
        <w:rPr>
          <w:rFonts w:cstheme="minorHAnsi"/>
          <w:lang w:val="en-IN"/>
        </w:rPr>
        <w:t>Controlled exchange rate updates</w:t>
      </w:r>
    </w:p>
    <w:p w14:paraId="39A28F2B" w14:textId="77777777" w:rsidR="001765AD" w:rsidRPr="00B71E11" w:rsidRDefault="001765AD" w:rsidP="001765AD">
      <w:pPr>
        <w:numPr>
          <w:ilvl w:val="0"/>
          <w:numId w:val="77"/>
        </w:numPr>
        <w:rPr>
          <w:rFonts w:cstheme="minorHAnsi"/>
          <w:lang w:val="en-IN"/>
        </w:rPr>
      </w:pPr>
      <w:r w:rsidRPr="00B71E11">
        <w:rPr>
          <w:rFonts w:cstheme="minorHAnsi"/>
          <w:lang w:val="en-IN"/>
        </w:rPr>
        <w:t>Revaluation approval process</w:t>
      </w:r>
    </w:p>
    <w:p w14:paraId="2C5B2E21" w14:textId="77777777" w:rsidR="001765AD" w:rsidRPr="00B71E11" w:rsidRDefault="001765AD" w:rsidP="001765AD">
      <w:pPr>
        <w:numPr>
          <w:ilvl w:val="0"/>
          <w:numId w:val="77"/>
        </w:numPr>
        <w:rPr>
          <w:rFonts w:cstheme="minorHAnsi"/>
          <w:lang w:val="en-IN"/>
        </w:rPr>
      </w:pPr>
      <w:r w:rsidRPr="00B71E11">
        <w:rPr>
          <w:rFonts w:cstheme="minorHAnsi"/>
          <w:lang w:val="en-IN"/>
        </w:rPr>
        <w:t>Currency enablement policy</w:t>
      </w:r>
    </w:p>
    <w:p w14:paraId="410562BB" w14:textId="77777777" w:rsidR="001765AD" w:rsidRPr="00B71E11" w:rsidRDefault="001765AD" w:rsidP="001765AD">
      <w:pPr>
        <w:numPr>
          <w:ilvl w:val="0"/>
          <w:numId w:val="77"/>
        </w:numPr>
        <w:rPr>
          <w:rFonts w:cstheme="minorHAnsi"/>
          <w:lang w:val="en-IN"/>
        </w:rPr>
      </w:pPr>
      <w:r w:rsidRPr="00B71E11">
        <w:rPr>
          <w:rFonts w:cstheme="minorHAnsi"/>
          <w:lang w:val="en-IN"/>
        </w:rPr>
        <w:t>Periodic rate audit review</w:t>
      </w:r>
    </w:p>
    <w:p w14:paraId="06A9895D" w14:textId="309A7E94" w:rsidR="001765AD" w:rsidRPr="00B71E11" w:rsidRDefault="00000000" w:rsidP="001765AD">
      <w:pPr>
        <w:rPr>
          <w:rFonts w:cstheme="minorHAnsi"/>
          <w:lang w:val="en-IN"/>
        </w:rPr>
      </w:pPr>
      <w:r w:rsidRPr="00B71E11">
        <w:rPr>
          <w:rFonts w:cstheme="minorHAnsi"/>
        </w:rPr>
        <w:pict w14:anchorId="3C51FE6D">
          <v:rect id="_x0000_i1070" style="width:0;height:1.5pt" o:hralign="center" o:hrstd="t" o:hr="t" fillcolor="#a0a0a0" stroked="f"/>
        </w:pict>
      </w:r>
    </w:p>
    <w:p w14:paraId="1A46F1AB" w14:textId="77777777" w:rsidR="005370D5" w:rsidRPr="00B71E11" w:rsidRDefault="005370D5" w:rsidP="001765AD">
      <w:pPr>
        <w:rPr>
          <w:rFonts w:cstheme="minorHAnsi"/>
          <w:lang w:val="en-IN"/>
        </w:rPr>
      </w:pPr>
    </w:p>
    <w:p w14:paraId="78D14173" w14:textId="77777777" w:rsidR="005370D5" w:rsidRPr="00B71E11" w:rsidRDefault="005370D5" w:rsidP="001765AD">
      <w:pPr>
        <w:rPr>
          <w:rFonts w:cstheme="minorHAnsi"/>
          <w:lang w:val="en-IN"/>
        </w:rPr>
      </w:pPr>
    </w:p>
    <w:p w14:paraId="4927D324" w14:textId="77777777" w:rsidR="005370D5" w:rsidRPr="00B71E11" w:rsidRDefault="005370D5" w:rsidP="001765AD">
      <w:pPr>
        <w:rPr>
          <w:rFonts w:cstheme="minorHAnsi"/>
          <w:lang w:val="en-IN"/>
        </w:rPr>
      </w:pPr>
    </w:p>
    <w:p w14:paraId="6B2CCD3D" w14:textId="77777777" w:rsidR="005370D5" w:rsidRPr="00B71E11" w:rsidRDefault="005370D5" w:rsidP="001765AD">
      <w:pPr>
        <w:rPr>
          <w:rFonts w:cstheme="minorHAnsi"/>
          <w:lang w:val="en-IN"/>
        </w:rPr>
      </w:pPr>
    </w:p>
    <w:p w14:paraId="644C5543" w14:textId="77777777" w:rsidR="005370D5" w:rsidRPr="00B71E11" w:rsidRDefault="005370D5" w:rsidP="001765AD">
      <w:pPr>
        <w:rPr>
          <w:rFonts w:cstheme="minorHAnsi"/>
          <w:lang w:val="en-IN"/>
        </w:rPr>
      </w:pPr>
    </w:p>
    <w:p w14:paraId="610E434D" w14:textId="77777777" w:rsidR="005370D5" w:rsidRPr="00B71E11" w:rsidRDefault="005370D5" w:rsidP="001765AD">
      <w:pPr>
        <w:rPr>
          <w:rFonts w:cstheme="minorHAnsi"/>
          <w:lang w:val="en-IN"/>
        </w:rPr>
      </w:pPr>
    </w:p>
    <w:p w14:paraId="4A7D6E12" w14:textId="77777777" w:rsidR="005370D5" w:rsidRPr="00B71E11" w:rsidRDefault="005370D5" w:rsidP="001765AD">
      <w:pPr>
        <w:rPr>
          <w:rFonts w:cstheme="minorHAnsi"/>
          <w:lang w:val="en-IN"/>
        </w:rPr>
      </w:pPr>
    </w:p>
    <w:p w14:paraId="7BAA8A25" w14:textId="66CACD9C" w:rsidR="00E959BD" w:rsidRPr="00B71E11" w:rsidRDefault="00AD1E3F" w:rsidP="00EC5EA6">
      <w:pPr>
        <w:jc w:val="center"/>
        <w:rPr>
          <w:rFonts w:cstheme="minorHAnsi"/>
          <w:b/>
          <w:bCs/>
          <w:color w:val="4472C4" w:themeColor="accent1"/>
          <w:sz w:val="36"/>
          <w:szCs w:val="36"/>
        </w:rPr>
      </w:pPr>
      <w:r w:rsidRPr="00B71E11">
        <w:rPr>
          <w:rFonts w:cstheme="minorHAnsi"/>
          <w:b/>
          <w:bCs/>
          <w:color w:val="4472C4" w:themeColor="accent1"/>
          <w:sz w:val="36"/>
          <w:szCs w:val="36"/>
        </w:rPr>
        <w:t>Part</w:t>
      </w:r>
      <w:r w:rsidR="00E959BD" w:rsidRPr="00B71E11">
        <w:rPr>
          <w:rFonts w:cstheme="minorHAnsi"/>
          <w:b/>
          <w:bCs/>
          <w:color w:val="4472C4" w:themeColor="accent1"/>
          <w:sz w:val="36"/>
          <w:szCs w:val="36"/>
        </w:rPr>
        <w:t xml:space="preserve"> 3 – Control &amp; Classification Masters</w:t>
      </w:r>
    </w:p>
    <w:p w14:paraId="5882B7FC" w14:textId="0C6FE933" w:rsidR="00E959BD" w:rsidRPr="00B71E11" w:rsidRDefault="00E959BD" w:rsidP="00E959BD">
      <w:pPr>
        <w:rPr>
          <w:rFonts w:cstheme="minorHAnsi"/>
        </w:rPr>
      </w:pPr>
    </w:p>
    <w:p w14:paraId="1141503F" w14:textId="77777777" w:rsidR="00E51EC0" w:rsidRPr="00B71E11" w:rsidRDefault="00E51EC0" w:rsidP="00E51EC0">
      <w:pPr>
        <w:rPr>
          <w:rFonts w:cstheme="minorHAnsi"/>
          <w:b/>
          <w:bCs/>
          <w:color w:val="4472C4" w:themeColor="accent1"/>
          <w:sz w:val="32"/>
          <w:szCs w:val="32"/>
          <w:lang w:val="en-IN"/>
        </w:rPr>
      </w:pPr>
      <w:r w:rsidRPr="00B71E11">
        <w:rPr>
          <w:rFonts w:cstheme="minorHAnsi"/>
          <w:b/>
          <w:bCs/>
          <w:color w:val="4472C4" w:themeColor="accent1"/>
          <w:sz w:val="32"/>
          <w:szCs w:val="32"/>
          <w:lang w:val="en-IN"/>
        </w:rPr>
        <w:lastRenderedPageBreak/>
        <w:t>9. Department / Class / Location</w:t>
      </w:r>
    </w:p>
    <w:p w14:paraId="11B03D82" w14:textId="77777777" w:rsidR="00E51EC0" w:rsidRPr="00B71E11" w:rsidRDefault="00E51EC0" w:rsidP="00E51EC0">
      <w:pPr>
        <w:rPr>
          <w:rFonts w:cstheme="minorHAnsi"/>
          <w:b/>
          <w:bCs/>
          <w:sz w:val="28"/>
          <w:szCs w:val="28"/>
          <w:lang w:val="en-IN"/>
        </w:rPr>
      </w:pPr>
      <w:r w:rsidRPr="00B71E11">
        <w:rPr>
          <w:rFonts w:cstheme="minorHAnsi"/>
          <w:b/>
          <w:bCs/>
          <w:sz w:val="28"/>
          <w:szCs w:val="28"/>
          <w:lang w:val="en-IN"/>
        </w:rPr>
        <w:t>1. Definition</w:t>
      </w:r>
    </w:p>
    <w:p w14:paraId="313455AE" w14:textId="77777777" w:rsidR="00E51EC0" w:rsidRPr="00B71E11" w:rsidRDefault="00E51EC0" w:rsidP="00BF2619">
      <w:pPr>
        <w:pStyle w:val="ListParagraph"/>
        <w:numPr>
          <w:ilvl w:val="0"/>
          <w:numId w:val="48"/>
        </w:numPr>
        <w:rPr>
          <w:rFonts w:cstheme="minorHAnsi"/>
          <w:lang w:val="en-IN"/>
        </w:rPr>
      </w:pPr>
      <w:r w:rsidRPr="00B71E11">
        <w:rPr>
          <w:rFonts w:cstheme="minorHAnsi"/>
          <w:lang w:val="en-IN"/>
        </w:rPr>
        <w:t>Classification masters used to segment transactions for reporting and profitability analysis.</w:t>
      </w:r>
    </w:p>
    <w:p w14:paraId="3FC7C98E" w14:textId="77777777" w:rsidR="00E51EC0" w:rsidRPr="00B71E11" w:rsidRDefault="00E51EC0" w:rsidP="00E51EC0">
      <w:pPr>
        <w:rPr>
          <w:rFonts w:cstheme="minorHAnsi"/>
          <w:b/>
          <w:bCs/>
          <w:sz w:val="28"/>
          <w:szCs w:val="28"/>
          <w:lang w:val="en-IN"/>
        </w:rPr>
      </w:pPr>
      <w:r w:rsidRPr="00B71E11">
        <w:rPr>
          <w:rFonts w:cstheme="minorHAnsi"/>
          <w:b/>
          <w:bCs/>
          <w:sz w:val="28"/>
          <w:szCs w:val="28"/>
          <w:lang w:val="en-IN"/>
        </w:rPr>
        <w:t>2. Business Role</w:t>
      </w:r>
    </w:p>
    <w:p w14:paraId="6E8C2227" w14:textId="77777777" w:rsidR="00E51EC0" w:rsidRPr="00B71E11" w:rsidRDefault="00E51EC0" w:rsidP="00BF2619">
      <w:pPr>
        <w:pStyle w:val="ListParagraph"/>
        <w:numPr>
          <w:ilvl w:val="0"/>
          <w:numId w:val="48"/>
        </w:numPr>
        <w:rPr>
          <w:rFonts w:cstheme="minorHAnsi"/>
          <w:lang w:val="en-IN"/>
        </w:rPr>
      </w:pPr>
      <w:r w:rsidRPr="00B71E11">
        <w:rPr>
          <w:rFonts w:cstheme="minorHAnsi"/>
          <w:lang w:val="en-IN"/>
        </w:rPr>
        <w:t xml:space="preserve">Enable multidimensional financial reporting across divisions, cost </w:t>
      </w:r>
      <w:proofErr w:type="spellStart"/>
      <w:r w:rsidRPr="00B71E11">
        <w:rPr>
          <w:rFonts w:cstheme="minorHAnsi"/>
          <w:lang w:val="en-IN"/>
        </w:rPr>
        <w:t>centers</w:t>
      </w:r>
      <w:proofErr w:type="spellEnd"/>
      <w:r w:rsidRPr="00B71E11">
        <w:rPr>
          <w:rFonts w:cstheme="minorHAnsi"/>
          <w:lang w:val="en-IN"/>
        </w:rPr>
        <w:t>, product lines, and physical locations.</w:t>
      </w:r>
    </w:p>
    <w:p w14:paraId="11071CA5" w14:textId="77777777" w:rsidR="00E51EC0" w:rsidRPr="00B71E11" w:rsidRDefault="00E51EC0" w:rsidP="00E51EC0">
      <w:pPr>
        <w:rPr>
          <w:rFonts w:cstheme="minorHAnsi"/>
          <w:b/>
          <w:bCs/>
          <w:sz w:val="28"/>
          <w:szCs w:val="28"/>
          <w:lang w:val="en-IN"/>
        </w:rPr>
      </w:pPr>
      <w:r w:rsidRPr="00B71E11">
        <w:rPr>
          <w:rFonts w:cstheme="minorHAnsi"/>
          <w:b/>
          <w:bCs/>
          <w:sz w:val="28"/>
          <w:szCs w:val="28"/>
          <w:lang w:val="en-IN"/>
        </w:rPr>
        <w:t>3. Key Fields</w:t>
      </w:r>
    </w:p>
    <w:p w14:paraId="58E29DC3" w14:textId="77777777" w:rsidR="00E51EC0" w:rsidRPr="00B71E11" w:rsidRDefault="00E51EC0" w:rsidP="00E51EC0">
      <w:pPr>
        <w:numPr>
          <w:ilvl w:val="0"/>
          <w:numId w:val="78"/>
        </w:numPr>
        <w:rPr>
          <w:rFonts w:cstheme="minorHAnsi"/>
          <w:lang w:val="en-IN"/>
        </w:rPr>
      </w:pPr>
      <w:r w:rsidRPr="00B71E11">
        <w:rPr>
          <w:rFonts w:cstheme="minorHAnsi"/>
          <w:lang w:val="en-IN"/>
        </w:rPr>
        <w:t>Name</w:t>
      </w:r>
    </w:p>
    <w:p w14:paraId="08CB280C" w14:textId="77777777" w:rsidR="00E51EC0" w:rsidRPr="00B71E11" w:rsidRDefault="00E51EC0" w:rsidP="00E51EC0">
      <w:pPr>
        <w:numPr>
          <w:ilvl w:val="0"/>
          <w:numId w:val="78"/>
        </w:numPr>
        <w:rPr>
          <w:rFonts w:cstheme="minorHAnsi"/>
          <w:lang w:val="en-IN"/>
        </w:rPr>
      </w:pPr>
      <w:r w:rsidRPr="00B71E11">
        <w:rPr>
          <w:rFonts w:cstheme="minorHAnsi"/>
          <w:lang w:val="en-IN"/>
        </w:rPr>
        <w:t>Parent (Hierarchy)</w:t>
      </w:r>
    </w:p>
    <w:p w14:paraId="74CBFE8B" w14:textId="77777777" w:rsidR="00E51EC0" w:rsidRPr="00B71E11" w:rsidRDefault="00E51EC0" w:rsidP="00E51EC0">
      <w:pPr>
        <w:numPr>
          <w:ilvl w:val="0"/>
          <w:numId w:val="78"/>
        </w:numPr>
        <w:rPr>
          <w:rFonts w:cstheme="minorHAnsi"/>
          <w:lang w:val="en-IN"/>
        </w:rPr>
      </w:pPr>
      <w:r w:rsidRPr="00B71E11">
        <w:rPr>
          <w:rFonts w:cstheme="minorHAnsi"/>
          <w:lang w:val="en-IN"/>
        </w:rPr>
        <w:t>Subsidiary (if OneWorld)</w:t>
      </w:r>
    </w:p>
    <w:p w14:paraId="50F0FE73" w14:textId="77777777" w:rsidR="00E51EC0" w:rsidRPr="00B71E11" w:rsidRDefault="00E51EC0" w:rsidP="00E51EC0">
      <w:pPr>
        <w:numPr>
          <w:ilvl w:val="0"/>
          <w:numId w:val="78"/>
        </w:numPr>
        <w:rPr>
          <w:rFonts w:cstheme="minorHAnsi"/>
          <w:lang w:val="en-IN"/>
        </w:rPr>
      </w:pPr>
      <w:r w:rsidRPr="00B71E11">
        <w:rPr>
          <w:rFonts w:cstheme="minorHAnsi"/>
          <w:lang w:val="en-IN"/>
        </w:rPr>
        <w:t>Inactive Status</w:t>
      </w:r>
    </w:p>
    <w:p w14:paraId="68B97960" w14:textId="77777777" w:rsidR="00E51EC0" w:rsidRPr="00B71E11" w:rsidRDefault="00E51EC0" w:rsidP="00E51EC0">
      <w:pPr>
        <w:rPr>
          <w:rFonts w:cstheme="minorHAnsi"/>
          <w:b/>
          <w:bCs/>
          <w:sz w:val="28"/>
          <w:szCs w:val="28"/>
          <w:lang w:val="en-IN"/>
        </w:rPr>
      </w:pPr>
      <w:r w:rsidRPr="00B71E11">
        <w:rPr>
          <w:rFonts w:cstheme="minorHAnsi"/>
          <w:b/>
          <w:bCs/>
          <w:sz w:val="28"/>
          <w:szCs w:val="28"/>
          <w:lang w:val="en-IN"/>
        </w:rPr>
        <w:t>4. Used In</w:t>
      </w:r>
    </w:p>
    <w:p w14:paraId="2E725070" w14:textId="77777777" w:rsidR="00E51EC0" w:rsidRPr="00B71E11" w:rsidRDefault="00E51EC0" w:rsidP="00E51EC0">
      <w:pPr>
        <w:numPr>
          <w:ilvl w:val="0"/>
          <w:numId w:val="79"/>
        </w:numPr>
        <w:rPr>
          <w:rFonts w:cstheme="minorHAnsi"/>
          <w:lang w:val="en-IN"/>
        </w:rPr>
      </w:pPr>
      <w:r w:rsidRPr="00B71E11">
        <w:rPr>
          <w:rFonts w:cstheme="minorHAnsi"/>
          <w:lang w:val="en-IN"/>
        </w:rPr>
        <w:t>Sales Orders</w:t>
      </w:r>
    </w:p>
    <w:p w14:paraId="72849620" w14:textId="77777777" w:rsidR="00E51EC0" w:rsidRPr="00B71E11" w:rsidRDefault="00E51EC0" w:rsidP="00E51EC0">
      <w:pPr>
        <w:numPr>
          <w:ilvl w:val="0"/>
          <w:numId w:val="79"/>
        </w:numPr>
        <w:rPr>
          <w:rFonts w:cstheme="minorHAnsi"/>
          <w:lang w:val="en-IN"/>
        </w:rPr>
      </w:pPr>
      <w:r w:rsidRPr="00B71E11">
        <w:rPr>
          <w:rFonts w:cstheme="minorHAnsi"/>
          <w:lang w:val="en-IN"/>
        </w:rPr>
        <w:t>Purchase Orders</w:t>
      </w:r>
    </w:p>
    <w:p w14:paraId="638047BA" w14:textId="77777777" w:rsidR="00E51EC0" w:rsidRPr="00B71E11" w:rsidRDefault="00E51EC0" w:rsidP="00E51EC0">
      <w:pPr>
        <w:numPr>
          <w:ilvl w:val="0"/>
          <w:numId w:val="79"/>
        </w:numPr>
        <w:rPr>
          <w:rFonts w:cstheme="minorHAnsi"/>
          <w:lang w:val="en-IN"/>
        </w:rPr>
      </w:pPr>
      <w:r w:rsidRPr="00B71E11">
        <w:rPr>
          <w:rFonts w:cstheme="minorHAnsi"/>
          <w:lang w:val="en-IN"/>
        </w:rPr>
        <w:t>Invoices</w:t>
      </w:r>
    </w:p>
    <w:p w14:paraId="4B4C9F62" w14:textId="77777777" w:rsidR="00E51EC0" w:rsidRPr="00B71E11" w:rsidRDefault="00E51EC0" w:rsidP="00E51EC0">
      <w:pPr>
        <w:numPr>
          <w:ilvl w:val="0"/>
          <w:numId w:val="79"/>
        </w:numPr>
        <w:rPr>
          <w:rFonts w:cstheme="minorHAnsi"/>
          <w:lang w:val="en-IN"/>
        </w:rPr>
      </w:pPr>
      <w:r w:rsidRPr="00B71E11">
        <w:rPr>
          <w:rFonts w:cstheme="minorHAnsi"/>
          <w:lang w:val="en-IN"/>
        </w:rPr>
        <w:t>Vendor Bills</w:t>
      </w:r>
    </w:p>
    <w:p w14:paraId="558B5342" w14:textId="77777777" w:rsidR="00E51EC0" w:rsidRPr="00B71E11" w:rsidRDefault="00E51EC0" w:rsidP="00E51EC0">
      <w:pPr>
        <w:numPr>
          <w:ilvl w:val="0"/>
          <w:numId w:val="79"/>
        </w:numPr>
        <w:rPr>
          <w:rFonts w:cstheme="minorHAnsi"/>
          <w:lang w:val="en-IN"/>
        </w:rPr>
      </w:pPr>
      <w:r w:rsidRPr="00B71E11">
        <w:rPr>
          <w:rFonts w:cstheme="minorHAnsi"/>
          <w:lang w:val="en-IN"/>
        </w:rPr>
        <w:t>Journal Entries</w:t>
      </w:r>
    </w:p>
    <w:p w14:paraId="5D05F0F4" w14:textId="77777777" w:rsidR="00E51EC0" w:rsidRPr="00B71E11" w:rsidRDefault="00E51EC0" w:rsidP="00E51EC0">
      <w:pPr>
        <w:numPr>
          <w:ilvl w:val="0"/>
          <w:numId w:val="79"/>
        </w:numPr>
        <w:rPr>
          <w:rFonts w:cstheme="minorHAnsi"/>
          <w:lang w:val="en-IN"/>
        </w:rPr>
      </w:pPr>
      <w:r w:rsidRPr="00B71E11">
        <w:rPr>
          <w:rFonts w:cstheme="minorHAnsi"/>
          <w:lang w:val="en-IN"/>
        </w:rPr>
        <w:t>Payroll</w:t>
      </w:r>
    </w:p>
    <w:p w14:paraId="47F9A2A6" w14:textId="77777777" w:rsidR="00E51EC0" w:rsidRPr="00B71E11" w:rsidRDefault="00E51EC0" w:rsidP="00E51EC0">
      <w:pPr>
        <w:numPr>
          <w:ilvl w:val="0"/>
          <w:numId w:val="79"/>
        </w:numPr>
        <w:rPr>
          <w:rFonts w:cstheme="minorHAnsi"/>
          <w:lang w:val="en-IN"/>
        </w:rPr>
      </w:pPr>
      <w:r w:rsidRPr="00B71E11">
        <w:rPr>
          <w:rFonts w:cstheme="minorHAnsi"/>
          <w:lang w:val="en-IN"/>
        </w:rPr>
        <w:t>Financial Reports</w:t>
      </w:r>
    </w:p>
    <w:p w14:paraId="4EE18442" w14:textId="77777777" w:rsidR="00E51EC0" w:rsidRPr="00B71E11" w:rsidRDefault="00E51EC0" w:rsidP="00E51EC0">
      <w:pPr>
        <w:rPr>
          <w:rFonts w:cstheme="minorHAnsi"/>
          <w:b/>
          <w:bCs/>
          <w:sz w:val="28"/>
          <w:szCs w:val="28"/>
          <w:lang w:val="en-IN"/>
        </w:rPr>
      </w:pPr>
      <w:r w:rsidRPr="00B71E11">
        <w:rPr>
          <w:rFonts w:cstheme="minorHAnsi"/>
          <w:b/>
          <w:bCs/>
          <w:sz w:val="28"/>
          <w:szCs w:val="28"/>
          <w:lang w:val="en-IN"/>
        </w:rPr>
        <w:t>5. Financial / System Impact</w:t>
      </w:r>
    </w:p>
    <w:p w14:paraId="3C9BBC88" w14:textId="77777777" w:rsidR="00E51EC0" w:rsidRPr="00B71E11" w:rsidRDefault="00E51EC0" w:rsidP="00E51EC0">
      <w:pPr>
        <w:numPr>
          <w:ilvl w:val="0"/>
          <w:numId w:val="80"/>
        </w:numPr>
        <w:rPr>
          <w:rFonts w:cstheme="minorHAnsi"/>
          <w:lang w:val="en-IN"/>
        </w:rPr>
      </w:pPr>
      <w:r w:rsidRPr="00B71E11">
        <w:rPr>
          <w:rFonts w:cstheme="minorHAnsi"/>
          <w:lang w:val="en-IN"/>
        </w:rPr>
        <w:t>Enables segment-based P&amp;L reporting</w:t>
      </w:r>
    </w:p>
    <w:p w14:paraId="3D9C7E1B" w14:textId="77777777" w:rsidR="00E51EC0" w:rsidRPr="00B71E11" w:rsidRDefault="00E51EC0" w:rsidP="00E51EC0">
      <w:pPr>
        <w:numPr>
          <w:ilvl w:val="0"/>
          <w:numId w:val="80"/>
        </w:numPr>
        <w:rPr>
          <w:rFonts w:cstheme="minorHAnsi"/>
          <w:lang w:val="en-IN"/>
        </w:rPr>
      </w:pPr>
      <w:r w:rsidRPr="00B71E11">
        <w:rPr>
          <w:rFonts w:cstheme="minorHAnsi"/>
          <w:lang w:val="en-IN"/>
        </w:rPr>
        <w:t>Drives profitability analysis by division or branch</w:t>
      </w:r>
    </w:p>
    <w:p w14:paraId="379E9D56" w14:textId="77777777" w:rsidR="00E51EC0" w:rsidRPr="00B71E11" w:rsidRDefault="00E51EC0" w:rsidP="00E51EC0">
      <w:pPr>
        <w:numPr>
          <w:ilvl w:val="0"/>
          <w:numId w:val="80"/>
        </w:numPr>
        <w:rPr>
          <w:rFonts w:cstheme="minorHAnsi"/>
          <w:lang w:val="en-IN"/>
        </w:rPr>
      </w:pPr>
      <w:r w:rsidRPr="00B71E11">
        <w:rPr>
          <w:rFonts w:cstheme="minorHAnsi"/>
          <w:lang w:val="en-IN"/>
        </w:rPr>
        <w:t>Impacts budgeting and forecasting</w:t>
      </w:r>
    </w:p>
    <w:p w14:paraId="5B06C9AD" w14:textId="77777777" w:rsidR="00E51EC0" w:rsidRPr="00B71E11" w:rsidRDefault="00E51EC0" w:rsidP="00E51EC0">
      <w:pPr>
        <w:numPr>
          <w:ilvl w:val="0"/>
          <w:numId w:val="80"/>
        </w:numPr>
        <w:rPr>
          <w:rFonts w:cstheme="minorHAnsi"/>
          <w:lang w:val="en-IN"/>
        </w:rPr>
      </w:pPr>
      <w:r w:rsidRPr="00B71E11">
        <w:rPr>
          <w:rFonts w:cstheme="minorHAnsi"/>
          <w:lang w:val="en-IN"/>
        </w:rPr>
        <w:t>Enhances management reporting clarity</w:t>
      </w:r>
    </w:p>
    <w:p w14:paraId="2E73DF18" w14:textId="77777777" w:rsidR="00E51EC0" w:rsidRPr="00B71E11" w:rsidRDefault="00E51EC0" w:rsidP="00E51EC0">
      <w:pPr>
        <w:rPr>
          <w:rFonts w:cstheme="minorHAnsi"/>
          <w:b/>
          <w:bCs/>
          <w:sz w:val="28"/>
          <w:szCs w:val="28"/>
          <w:lang w:val="en-IN"/>
        </w:rPr>
      </w:pPr>
      <w:r w:rsidRPr="00B71E11">
        <w:rPr>
          <w:rFonts w:cstheme="minorHAnsi"/>
          <w:b/>
          <w:bCs/>
          <w:sz w:val="28"/>
          <w:szCs w:val="28"/>
          <w:lang w:val="en-IN"/>
        </w:rPr>
        <w:t>6. Dependencies</w:t>
      </w:r>
    </w:p>
    <w:p w14:paraId="2E426F1E" w14:textId="77777777" w:rsidR="00E51EC0" w:rsidRPr="00B71E11" w:rsidRDefault="00E51EC0" w:rsidP="00E51EC0">
      <w:pPr>
        <w:numPr>
          <w:ilvl w:val="0"/>
          <w:numId w:val="81"/>
        </w:numPr>
        <w:rPr>
          <w:rFonts w:cstheme="minorHAnsi"/>
          <w:lang w:val="en-IN"/>
        </w:rPr>
      </w:pPr>
      <w:r w:rsidRPr="00B71E11">
        <w:rPr>
          <w:rFonts w:cstheme="minorHAnsi"/>
          <w:lang w:val="en-IN"/>
        </w:rPr>
        <w:lastRenderedPageBreak/>
        <w:t>Subsidiary</w:t>
      </w:r>
    </w:p>
    <w:p w14:paraId="45AD8BBE" w14:textId="77777777" w:rsidR="00E51EC0" w:rsidRPr="00B71E11" w:rsidRDefault="00E51EC0" w:rsidP="00E51EC0">
      <w:pPr>
        <w:numPr>
          <w:ilvl w:val="0"/>
          <w:numId w:val="81"/>
        </w:numPr>
        <w:rPr>
          <w:rFonts w:cstheme="minorHAnsi"/>
          <w:lang w:val="en-IN"/>
        </w:rPr>
      </w:pPr>
      <w:r w:rsidRPr="00B71E11">
        <w:rPr>
          <w:rFonts w:cstheme="minorHAnsi"/>
          <w:lang w:val="en-IN"/>
        </w:rPr>
        <w:t>Employees</w:t>
      </w:r>
    </w:p>
    <w:p w14:paraId="2DD6DA8E" w14:textId="77777777" w:rsidR="00E51EC0" w:rsidRPr="00B71E11" w:rsidRDefault="00E51EC0" w:rsidP="00E51EC0">
      <w:pPr>
        <w:numPr>
          <w:ilvl w:val="0"/>
          <w:numId w:val="81"/>
        </w:numPr>
        <w:rPr>
          <w:rFonts w:cstheme="minorHAnsi"/>
          <w:lang w:val="en-IN"/>
        </w:rPr>
      </w:pPr>
      <w:r w:rsidRPr="00B71E11">
        <w:rPr>
          <w:rFonts w:cstheme="minorHAnsi"/>
          <w:lang w:val="en-IN"/>
        </w:rPr>
        <w:t>Customers</w:t>
      </w:r>
    </w:p>
    <w:p w14:paraId="268B4DF5" w14:textId="77777777" w:rsidR="00E51EC0" w:rsidRPr="00B71E11" w:rsidRDefault="00E51EC0" w:rsidP="00E51EC0">
      <w:pPr>
        <w:numPr>
          <w:ilvl w:val="0"/>
          <w:numId w:val="81"/>
        </w:numPr>
        <w:rPr>
          <w:rFonts w:cstheme="minorHAnsi"/>
          <w:lang w:val="en-IN"/>
        </w:rPr>
      </w:pPr>
      <w:r w:rsidRPr="00B71E11">
        <w:rPr>
          <w:rFonts w:cstheme="minorHAnsi"/>
          <w:lang w:val="en-IN"/>
        </w:rPr>
        <w:t>Vendors</w:t>
      </w:r>
    </w:p>
    <w:p w14:paraId="493A77B6" w14:textId="77777777" w:rsidR="00E51EC0" w:rsidRPr="00B71E11" w:rsidRDefault="00E51EC0" w:rsidP="00E51EC0">
      <w:pPr>
        <w:numPr>
          <w:ilvl w:val="0"/>
          <w:numId w:val="81"/>
        </w:numPr>
        <w:rPr>
          <w:rFonts w:cstheme="minorHAnsi"/>
          <w:lang w:val="en-IN"/>
        </w:rPr>
      </w:pPr>
      <w:r w:rsidRPr="00B71E11">
        <w:rPr>
          <w:rFonts w:cstheme="minorHAnsi"/>
          <w:lang w:val="en-IN"/>
        </w:rPr>
        <w:t>Transactions</w:t>
      </w:r>
    </w:p>
    <w:p w14:paraId="630F5470" w14:textId="77777777" w:rsidR="00E51EC0" w:rsidRPr="00B71E11" w:rsidRDefault="00E51EC0" w:rsidP="00E51EC0">
      <w:pPr>
        <w:numPr>
          <w:ilvl w:val="0"/>
          <w:numId w:val="81"/>
        </w:numPr>
        <w:rPr>
          <w:rFonts w:cstheme="minorHAnsi"/>
          <w:lang w:val="en-IN"/>
        </w:rPr>
      </w:pPr>
      <w:r w:rsidRPr="00B71E11">
        <w:rPr>
          <w:rFonts w:cstheme="minorHAnsi"/>
          <w:lang w:val="en-IN"/>
        </w:rPr>
        <w:t>Chart of Accounts (for reporting segmentation)</w:t>
      </w:r>
    </w:p>
    <w:p w14:paraId="5E2725ED" w14:textId="77777777" w:rsidR="00E51EC0" w:rsidRPr="00B71E11" w:rsidRDefault="00E51EC0" w:rsidP="00E51EC0">
      <w:pPr>
        <w:rPr>
          <w:rFonts w:cstheme="minorHAnsi"/>
          <w:b/>
          <w:bCs/>
          <w:sz w:val="28"/>
          <w:szCs w:val="28"/>
          <w:lang w:val="en-IN"/>
        </w:rPr>
      </w:pPr>
      <w:r w:rsidRPr="00B71E11">
        <w:rPr>
          <w:rFonts w:cstheme="minorHAnsi"/>
          <w:b/>
          <w:bCs/>
          <w:sz w:val="28"/>
          <w:szCs w:val="28"/>
          <w:lang w:val="en-IN"/>
        </w:rPr>
        <w:t>7. Common Configuration Risks</w:t>
      </w:r>
    </w:p>
    <w:p w14:paraId="1EE6DBC0" w14:textId="77777777" w:rsidR="00E51EC0" w:rsidRPr="00B71E11" w:rsidRDefault="00E51EC0" w:rsidP="00E51EC0">
      <w:pPr>
        <w:numPr>
          <w:ilvl w:val="0"/>
          <w:numId w:val="82"/>
        </w:numPr>
        <w:rPr>
          <w:rFonts w:cstheme="minorHAnsi"/>
          <w:lang w:val="en-IN"/>
        </w:rPr>
      </w:pPr>
      <w:r w:rsidRPr="00B71E11">
        <w:rPr>
          <w:rFonts w:cstheme="minorHAnsi"/>
          <w:lang w:val="en-IN"/>
        </w:rPr>
        <w:t>Over-segmentation creating reporting complexity</w:t>
      </w:r>
    </w:p>
    <w:p w14:paraId="198928BF" w14:textId="77777777" w:rsidR="00E51EC0" w:rsidRPr="00B71E11" w:rsidRDefault="00E51EC0" w:rsidP="00E51EC0">
      <w:pPr>
        <w:numPr>
          <w:ilvl w:val="0"/>
          <w:numId w:val="82"/>
        </w:numPr>
        <w:rPr>
          <w:rFonts w:cstheme="minorHAnsi"/>
          <w:lang w:val="en-IN"/>
        </w:rPr>
      </w:pPr>
      <w:r w:rsidRPr="00B71E11">
        <w:rPr>
          <w:rFonts w:cstheme="minorHAnsi"/>
          <w:lang w:val="en-IN"/>
        </w:rPr>
        <w:t>Inconsistent usage across transactions</w:t>
      </w:r>
    </w:p>
    <w:p w14:paraId="462458F6" w14:textId="77777777" w:rsidR="00E51EC0" w:rsidRPr="00B71E11" w:rsidRDefault="00E51EC0" w:rsidP="00E51EC0">
      <w:pPr>
        <w:numPr>
          <w:ilvl w:val="0"/>
          <w:numId w:val="82"/>
        </w:numPr>
        <w:rPr>
          <w:rFonts w:cstheme="minorHAnsi"/>
          <w:lang w:val="en-IN"/>
        </w:rPr>
      </w:pPr>
      <w:r w:rsidRPr="00B71E11">
        <w:rPr>
          <w:rFonts w:cstheme="minorHAnsi"/>
          <w:lang w:val="en-IN"/>
        </w:rPr>
        <w:t>Poor hierarchy design</w:t>
      </w:r>
    </w:p>
    <w:p w14:paraId="6D779F03" w14:textId="4F379B98" w:rsidR="008F55C8" w:rsidRPr="00B71E11" w:rsidRDefault="008F55C8" w:rsidP="00E51EC0">
      <w:pPr>
        <w:numPr>
          <w:ilvl w:val="0"/>
          <w:numId w:val="82"/>
        </w:numPr>
        <w:rPr>
          <w:rFonts w:cstheme="minorHAnsi"/>
          <w:lang w:val="en-IN"/>
        </w:rPr>
      </w:pPr>
      <w:r w:rsidRPr="00B71E11">
        <w:rPr>
          <w:rFonts w:cstheme="minorHAnsi"/>
          <w:lang w:val="en-IN"/>
        </w:rPr>
        <w:t>Inconsistent mandatory classification enforcement across forms</w:t>
      </w:r>
    </w:p>
    <w:p w14:paraId="7B75ACBB" w14:textId="77777777" w:rsidR="00E51EC0" w:rsidRPr="00B71E11" w:rsidRDefault="00E51EC0" w:rsidP="00E51EC0">
      <w:pPr>
        <w:rPr>
          <w:rFonts w:cstheme="minorHAnsi"/>
          <w:b/>
          <w:bCs/>
          <w:sz w:val="28"/>
          <w:szCs w:val="28"/>
          <w:lang w:val="en-IN"/>
        </w:rPr>
      </w:pPr>
      <w:r w:rsidRPr="00B71E11">
        <w:rPr>
          <w:rFonts w:cstheme="minorHAnsi"/>
          <w:b/>
          <w:bCs/>
          <w:sz w:val="28"/>
          <w:szCs w:val="28"/>
          <w:lang w:val="en-IN"/>
        </w:rPr>
        <w:t>8. Developer Considerations</w:t>
      </w:r>
    </w:p>
    <w:p w14:paraId="6C707A31" w14:textId="77777777" w:rsidR="00E51EC0" w:rsidRPr="00B71E11" w:rsidRDefault="00E51EC0" w:rsidP="00E51EC0">
      <w:pPr>
        <w:numPr>
          <w:ilvl w:val="0"/>
          <w:numId w:val="83"/>
        </w:numPr>
        <w:rPr>
          <w:rFonts w:cstheme="minorHAnsi"/>
          <w:lang w:val="en-IN"/>
        </w:rPr>
      </w:pPr>
      <w:r w:rsidRPr="00B71E11">
        <w:rPr>
          <w:rFonts w:cstheme="minorHAnsi"/>
          <w:lang w:val="en-IN"/>
        </w:rPr>
        <w:t>Use proper joins when retrieving classification data</w:t>
      </w:r>
    </w:p>
    <w:p w14:paraId="320C982C" w14:textId="77777777" w:rsidR="00E51EC0" w:rsidRPr="00B71E11" w:rsidRDefault="00E51EC0" w:rsidP="00E51EC0">
      <w:pPr>
        <w:numPr>
          <w:ilvl w:val="0"/>
          <w:numId w:val="83"/>
        </w:numPr>
        <w:rPr>
          <w:rFonts w:cstheme="minorHAnsi"/>
          <w:lang w:val="en-IN"/>
        </w:rPr>
      </w:pPr>
      <w:r w:rsidRPr="00B71E11">
        <w:rPr>
          <w:rFonts w:cstheme="minorHAnsi"/>
          <w:lang w:val="en-IN"/>
        </w:rPr>
        <w:t>Validate mandatory classification fields in scripts</w:t>
      </w:r>
    </w:p>
    <w:p w14:paraId="283698E4" w14:textId="77777777" w:rsidR="00E51EC0" w:rsidRPr="00B71E11" w:rsidRDefault="00E51EC0" w:rsidP="00E51EC0">
      <w:pPr>
        <w:numPr>
          <w:ilvl w:val="0"/>
          <w:numId w:val="83"/>
        </w:numPr>
        <w:rPr>
          <w:rFonts w:cstheme="minorHAnsi"/>
          <w:lang w:val="en-IN"/>
        </w:rPr>
      </w:pPr>
      <w:r w:rsidRPr="00B71E11">
        <w:rPr>
          <w:rFonts w:cstheme="minorHAnsi"/>
          <w:lang w:val="en-IN"/>
        </w:rPr>
        <w:t>Avoid hardcoding classification IDs</w:t>
      </w:r>
    </w:p>
    <w:p w14:paraId="5194328D" w14:textId="77777777" w:rsidR="00E51EC0" w:rsidRPr="00B71E11" w:rsidRDefault="00E51EC0" w:rsidP="00E51EC0">
      <w:pPr>
        <w:numPr>
          <w:ilvl w:val="0"/>
          <w:numId w:val="83"/>
        </w:numPr>
        <w:rPr>
          <w:rFonts w:cstheme="minorHAnsi"/>
          <w:lang w:val="en-IN"/>
        </w:rPr>
      </w:pPr>
      <w:r w:rsidRPr="00B71E11">
        <w:rPr>
          <w:rFonts w:cstheme="minorHAnsi"/>
          <w:lang w:val="en-IN"/>
        </w:rPr>
        <w:t>Optimize searches when filtering by segment</w:t>
      </w:r>
    </w:p>
    <w:p w14:paraId="3D642F41" w14:textId="77777777" w:rsidR="00E51EC0" w:rsidRPr="00B71E11" w:rsidRDefault="00E51EC0" w:rsidP="00E51EC0">
      <w:pPr>
        <w:rPr>
          <w:rFonts w:cstheme="minorHAnsi"/>
          <w:b/>
          <w:bCs/>
          <w:sz w:val="28"/>
          <w:szCs w:val="28"/>
          <w:lang w:val="en-IN"/>
        </w:rPr>
      </w:pPr>
      <w:r w:rsidRPr="00B71E11">
        <w:rPr>
          <w:rFonts w:cstheme="minorHAnsi"/>
          <w:b/>
          <w:bCs/>
          <w:sz w:val="28"/>
          <w:szCs w:val="28"/>
          <w:lang w:val="en-IN"/>
        </w:rPr>
        <w:t>9. Governance Controls</w:t>
      </w:r>
    </w:p>
    <w:p w14:paraId="477596E5" w14:textId="77777777" w:rsidR="00E51EC0" w:rsidRPr="00B71E11" w:rsidRDefault="00E51EC0" w:rsidP="00E51EC0">
      <w:pPr>
        <w:numPr>
          <w:ilvl w:val="0"/>
          <w:numId w:val="84"/>
        </w:numPr>
        <w:rPr>
          <w:rFonts w:cstheme="minorHAnsi"/>
          <w:lang w:val="en-IN"/>
        </w:rPr>
      </w:pPr>
      <w:r w:rsidRPr="00B71E11">
        <w:rPr>
          <w:rFonts w:cstheme="minorHAnsi"/>
          <w:lang w:val="en-IN"/>
        </w:rPr>
        <w:t>Standardized naming conventions</w:t>
      </w:r>
    </w:p>
    <w:p w14:paraId="052AB792" w14:textId="77777777" w:rsidR="00E51EC0" w:rsidRPr="00B71E11" w:rsidRDefault="00E51EC0" w:rsidP="00E51EC0">
      <w:pPr>
        <w:numPr>
          <w:ilvl w:val="0"/>
          <w:numId w:val="84"/>
        </w:numPr>
        <w:rPr>
          <w:rFonts w:cstheme="minorHAnsi"/>
          <w:lang w:val="en-IN"/>
        </w:rPr>
      </w:pPr>
      <w:r w:rsidRPr="00B71E11">
        <w:rPr>
          <w:rFonts w:cstheme="minorHAnsi"/>
          <w:lang w:val="en-IN"/>
        </w:rPr>
        <w:t>Defined hierarchy approval</w:t>
      </w:r>
    </w:p>
    <w:p w14:paraId="52D1107D" w14:textId="77777777" w:rsidR="00E51EC0" w:rsidRPr="00B71E11" w:rsidRDefault="00E51EC0" w:rsidP="00E51EC0">
      <w:pPr>
        <w:numPr>
          <w:ilvl w:val="0"/>
          <w:numId w:val="84"/>
        </w:numPr>
        <w:rPr>
          <w:rFonts w:cstheme="minorHAnsi"/>
          <w:lang w:val="en-IN"/>
        </w:rPr>
      </w:pPr>
      <w:r w:rsidRPr="00B71E11">
        <w:rPr>
          <w:rFonts w:cstheme="minorHAnsi"/>
          <w:lang w:val="en-IN"/>
        </w:rPr>
        <w:t>Mandatory classification policy</w:t>
      </w:r>
    </w:p>
    <w:p w14:paraId="39726AF2" w14:textId="77777777" w:rsidR="00E51EC0" w:rsidRPr="00B71E11" w:rsidRDefault="00E51EC0" w:rsidP="00E51EC0">
      <w:pPr>
        <w:numPr>
          <w:ilvl w:val="0"/>
          <w:numId w:val="84"/>
        </w:numPr>
        <w:rPr>
          <w:rFonts w:cstheme="minorHAnsi"/>
          <w:lang w:val="en-IN"/>
        </w:rPr>
      </w:pPr>
      <w:r w:rsidRPr="00B71E11">
        <w:rPr>
          <w:rFonts w:cstheme="minorHAnsi"/>
          <w:lang w:val="en-IN"/>
        </w:rPr>
        <w:t>Periodic cleanup of unused segments</w:t>
      </w:r>
    </w:p>
    <w:p w14:paraId="5CD3412D" w14:textId="77777777" w:rsidR="003867B1" w:rsidRPr="00B71E11" w:rsidRDefault="003867B1" w:rsidP="003867B1">
      <w:pPr>
        <w:ind w:left="720"/>
        <w:rPr>
          <w:rFonts w:cstheme="minorHAnsi"/>
          <w:lang w:val="en-IN"/>
        </w:rPr>
      </w:pPr>
    </w:p>
    <w:p w14:paraId="6D0DBBD0" w14:textId="77777777" w:rsidR="00E51EC0" w:rsidRPr="00B71E11" w:rsidRDefault="00E51EC0" w:rsidP="00E51EC0">
      <w:pPr>
        <w:rPr>
          <w:rFonts w:cstheme="minorHAnsi"/>
          <w:b/>
          <w:bCs/>
          <w:color w:val="4472C4" w:themeColor="accent1"/>
          <w:sz w:val="32"/>
          <w:szCs w:val="32"/>
          <w:lang w:val="en-IN"/>
        </w:rPr>
      </w:pPr>
      <w:r w:rsidRPr="00B71E11">
        <w:rPr>
          <w:rFonts w:cstheme="minorHAnsi"/>
          <w:b/>
          <w:bCs/>
          <w:color w:val="4472C4" w:themeColor="accent1"/>
          <w:sz w:val="32"/>
          <w:szCs w:val="32"/>
          <w:lang w:val="en-IN"/>
        </w:rPr>
        <w:t>10. Payment Terms</w:t>
      </w:r>
    </w:p>
    <w:p w14:paraId="42EB0556" w14:textId="77777777" w:rsidR="00E51EC0" w:rsidRPr="00B71E11" w:rsidRDefault="00E51EC0" w:rsidP="00E51EC0">
      <w:pPr>
        <w:rPr>
          <w:rFonts w:cstheme="minorHAnsi"/>
          <w:b/>
          <w:bCs/>
          <w:sz w:val="28"/>
          <w:szCs w:val="28"/>
          <w:lang w:val="en-IN"/>
        </w:rPr>
      </w:pPr>
      <w:r w:rsidRPr="00B71E11">
        <w:rPr>
          <w:rFonts w:cstheme="minorHAnsi"/>
          <w:b/>
          <w:bCs/>
          <w:sz w:val="28"/>
          <w:szCs w:val="28"/>
          <w:lang w:val="en-IN"/>
        </w:rPr>
        <w:t>1. Definition</w:t>
      </w:r>
    </w:p>
    <w:p w14:paraId="4D3887F0" w14:textId="77777777" w:rsidR="00E51EC0" w:rsidRPr="00B71E11" w:rsidRDefault="00E51EC0" w:rsidP="0096130A">
      <w:pPr>
        <w:pStyle w:val="ListParagraph"/>
        <w:numPr>
          <w:ilvl w:val="0"/>
          <w:numId w:val="48"/>
        </w:numPr>
        <w:rPr>
          <w:rFonts w:cstheme="minorHAnsi"/>
          <w:lang w:val="en-IN"/>
        </w:rPr>
      </w:pPr>
      <w:r w:rsidRPr="00B71E11">
        <w:rPr>
          <w:rFonts w:cstheme="minorHAnsi"/>
          <w:lang w:val="en-IN"/>
        </w:rPr>
        <w:t>Defines payment schedules and due date calculation rules for receivables and payables.</w:t>
      </w:r>
    </w:p>
    <w:p w14:paraId="0CC3D7E9" w14:textId="77777777" w:rsidR="00E51EC0" w:rsidRPr="00B71E11" w:rsidRDefault="00E51EC0" w:rsidP="00E51EC0">
      <w:pPr>
        <w:rPr>
          <w:rFonts w:cstheme="minorHAnsi"/>
          <w:b/>
          <w:bCs/>
          <w:sz w:val="28"/>
          <w:szCs w:val="28"/>
          <w:lang w:val="en-IN"/>
        </w:rPr>
      </w:pPr>
      <w:r w:rsidRPr="00B71E11">
        <w:rPr>
          <w:rFonts w:cstheme="minorHAnsi"/>
          <w:b/>
          <w:bCs/>
          <w:sz w:val="28"/>
          <w:szCs w:val="28"/>
          <w:lang w:val="en-IN"/>
        </w:rPr>
        <w:lastRenderedPageBreak/>
        <w:t>2. Business Role</w:t>
      </w:r>
    </w:p>
    <w:p w14:paraId="503EB154" w14:textId="77777777" w:rsidR="00E51EC0" w:rsidRPr="00B71E11" w:rsidRDefault="00E51EC0" w:rsidP="0096130A">
      <w:pPr>
        <w:pStyle w:val="ListParagraph"/>
        <w:numPr>
          <w:ilvl w:val="0"/>
          <w:numId w:val="48"/>
        </w:numPr>
        <w:rPr>
          <w:rFonts w:cstheme="minorHAnsi"/>
          <w:lang w:val="en-IN"/>
        </w:rPr>
      </w:pPr>
      <w:r w:rsidRPr="00B71E11">
        <w:rPr>
          <w:rFonts w:cstheme="minorHAnsi"/>
          <w:lang w:val="en-IN"/>
        </w:rPr>
        <w:t>Controls credit policies, vendor obligations, and cash flow timing.</w:t>
      </w:r>
    </w:p>
    <w:p w14:paraId="1025B963" w14:textId="77777777" w:rsidR="00E51EC0" w:rsidRPr="00B71E11" w:rsidRDefault="00E51EC0" w:rsidP="00E51EC0">
      <w:pPr>
        <w:rPr>
          <w:rFonts w:cstheme="minorHAnsi"/>
          <w:b/>
          <w:bCs/>
          <w:sz w:val="28"/>
          <w:szCs w:val="28"/>
          <w:lang w:val="en-IN"/>
        </w:rPr>
      </w:pPr>
      <w:r w:rsidRPr="00B71E11">
        <w:rPr>
          <w:rFonts w:cstheme="minorHAnsi"/>
          <w:b/>
          <w:bCs/>
          <w:sz w:val="28"/>
          <w:szCs w:val="28"/>
          <w:lang w:val="en-IN"/>
        </w:rPr>
        <w:t>3. Key Fields</w:t>
      </w:r>
    </w:p>
    <w:p w14:paraId="1245C496" w14:textId="77777777" w:rsidR="00E51EC0" w:rsidRPr="00B71E11" w:rsidRDefault="00E51EC0" w:rsidP="00E51EC0">
      <w:pPr>
        <w:numPr>
          <w:ilvl w:val="0"/>
          <w:numId w:val="85"/>
        </w:numPr>
        <w:rPr>
          <w:rFonts w:cstheme="minorHAnsi"/>
          <w:lang w:val="en-IN"/>
        </w:rPr>
      </w:pPr>
      <w:r w:rsidRPr="00B71E11">
        <w:rPr>
          <w:rFonts w:cstheme="minorHAnsi"/>
          <w:lang w:val="en-IN"/>
        </w:rPr>
        <w:t>Term Name</w:t>
      </w:r>
    </w:p>
    <w:p w14:paraId="19937C1F" w14:textId="77777777" w:rsidR="00E51EC0" w:rsidRPr="00B71E11" w:rsidRDefault="00E51EC0" w:rsidP="00E51EC0">
      <w:pPr>
        <w:numPr>
          <w:ilvl w:val="0"/>
          <w:numId w:val="85"/>
        </w:numPr>
        <w:rPr>
          <w:rFonts w:cstheme="minorHAnsi"/>
          <w:lang w:val="en-IN"/>
        </w:rPr>
      </w:pPr>
      <w:r w:rsidRPr="00B71E11">
        <w:rPr>
          <w:rFonts w:cstheme="minorHAnsi"/>
          <w:lang w:val="en-IN"/>
        </w:rPr>
        <w:t>Due Days</w:t>
      </w:r>
    </w:p>
    <w:p w14:paraId="4A0D6BA1" w14:textId="77777777" w:rsidR="00E51EC0" w:rsidRPr="00B71E11" w:rsidRDefault="00E51EC0" w:rsidP="00E51EC0">
      <w:pPr>
        <w:numPr>
          <w:ilvl w:val="0"/>
          <w:numId w:val="85"/>
        </w:numPr>
        <w:rPr>
          <w:rFonts w:cstheme="minorHAnsi"/>
          <w:lang w:val="en-IN"/>
        </w:rPr>
      </w:pPr>
      <w:r w:rsidRPr="00B71E11">
        <w:rPr>
          <w:rFonts w:cstheme="minorHAnsi"/>
          <w:lang w:val="en-IN"/>
        </w:rPr>
        <w:t>Discount Percentage</w:t>
      </w:r>
    </w:p>
    <w:p w14:paraId="7FE6EC6E" w14:textId="77777777" w:rsidR="00E51EC0" w:rsidRPr="00B71E11" w:rsidRDefault="00E51EC0" w:rsidP="00E51EC0">
      <w:pPr>
        <w:numPr>
          <w:ilvl w:val="0"/>
          <w:numId w:val="85"/>
        </w:numPr>
        <w:rPr>
          <w:rFonts w:cstheme="minorHAnsi"/>
          <w:lang w:val="en-IN"/>
        </w:rPr>
      </w:pPr>
      <w:r w:rsidRPr="00B71E11">
        <w:rPr>
          <w:rFonts w:cstheme="minorHAnsi"/>
          <w:lang w:val="en-IN"/>
        </w:rPr>
        <w:t>Discount Days</w:t>
      </w:r>
    </w:p>
    <w:p w14:paraId="59093C35" w14:textId="165D54FD" w:rsidR="00E51EC0" w:rsidRPr="00B71E11" w:rsidRDefault="00F852AD" w:rsidP="00E51EC0">
      <w:pPr>
        <w:numPr>
          <w:ilvl w:val="0"/>
          <w:numId w:val="85"/>
        </w:numPr>
        <w:rPr>
          <w:rFonts w:cstheme="minorHAnsi"/>
          <w:lang w:val="en-IN"/>
        </w:rPr>
      </w:pPr>
      <w:r w:rsidRPr="00B71E11">
        <w:rPr>
          <w:rFonts w:cstheme="minorHAnsi"/>
          <w:lang w:val="en-IN"/>
        </w:rPr>
        <w:t>Insta</w:t>
      </w:r>
      <w:r w:rsidR="0015282C" w:rsidRPr="00B71E11">
        <w:rPr>
          <w:rFonts w:cstheme="minorHAnsi"/>
          <w:lang w:val="en-IN"/>
        </w:rPr>
        <w:t>l</w:t>
      </w:r>
      <w:r w:rsidR="00050623">
        <w:rPr>
          <w:rFonts w:cstheme="minorHAnsi"/>
          <w:lang w:val="en-IN"/>
        </w:rPr>
        <w:t>l</w:t>
      </w:r>
      <w:r w:rsidRPr="00B71E11">
        <w:rPr>
          <w:rFonts w:cstheme="minorHAnsi"/>
          <w:lang w:val="en-IN"/>
        </w:rPr>
        <w:t>ment</w:t>
      </w:r>
      <w:r w:rsidR="00E51EC0" w:rsidRPr="00B71E11">
        <w:rPr>
          <w:rFonts w:cstheme="minorHAnsi"/>
          <w:lang w:val="en-IN"/>
        </w:rPr>
        <w:t xml:space="preserve"> Structure (if applicable)</w:t>
      </w:r>
    </w:p>
    <w:p w14:paraId="2F0656FE" w14:textId="36E55CD6" w:rsidR="00F852AD" w:rsidRPr="00B71E11" w:rsidRDefault="00F852AD" w:rsidP="00E51EC0">
      <w:pPr>
        <w:numPr>
          <w:ilvl w:val="0"/>
          <w:numId w:val="85"/>
        </w:numPr>
        <w:rPr>
          <w:rFonts w:cstheme="minorHAnsi"/>
          <w:lang w:val="en-IN"/>
        </w:rPr>
      </w:pPr>
      <w:r w:rsidRPr="00B71E11">
        <w:rPr>
          <w:rFonts w:cstheme="minorHAnsi"/>
          <w:lang w:val="en-IN"/>
        </w:rPr>
        <w:t xml:space="preserve">Date </w:t>
      </w:r>
      <w:r w:rsidR="00BF514C" w:rsidRPr="00B71E11">
        <w:rPr>
          <w:rFonts w:cstheme="minorHAnsi"/>
          <w:lang w:val="en-IN"/>
        </w:rPr>
        <w:t>D</w:t>
      </w:r>
      <w:r w:rsidRPr="00B71E11">
        <w:rPr>
          <w:rFonts w:cstheme="minorHAnsi"/>
          <w:lang w:val="en-IN"/>
        </w:rPr>
        <w:t xml:space="preserve">riven </w:t>
      </w:r>
      <w:r w:rsidR="00FF490A" w:rsidRPr="00B71E11">
        <w:rPr>
          <w:rFonts w:cstheme="minorHAnsi"/>
          <w:lang w:val="en-IN"/>
        </w:rPr>
        <w:t>T</w:t>
      </w:r>
      <w:r w:rsidRPr="00B71E11">
        <w:rPr>
          <w:rFonts w:cstheme="minorHAnsi"/>
          <w:lang w:val="en-IN"/>
        </w:rPr>
        <w:t>erms</w:t>
      </w:r>
    </w:p>
    <w:p w14:paraId="3D5ECA5A" w14:textId="15921ED7" w:rsidR="00F852AD" w:rsidRPr="00B71E11" w:rsidRDefault="005F0E2D" w:rsidP="00E51EC0">
      <w:pPr>
        <w:numPr>
          <w:ilvl w:val="0"/>
          <w:numId w:val="85"/>
        </w:numPr>
        <w:rPr>
          <w:rFonts w:cstheme="minorHAnsi"/>
          <w:lang w:val="en-IN"/>
        </w:rPr>
      </w:pPr>
      <w:r w:rsidRPr="00B71E11">
        <w:rPr>
          <w:rFonts w:cstheme="minorHAnsi"/>
          <w:lang w:val="en-IN"/>
        </w:rPr>
        <w:t>Instal</w:t>
      </w:r>
      <w:r w:rsidR="00050623">
        <w:rPr>
          <w:rFonts w:cstheme="minorHAnsi"/>
          <w:lang w:val="en-IN"/>
        </w:rPr>
        <w:t>l</w:t>
      </w:r>
      <w:r w:rsidRPr="00B71E11">
        <w:rPr>
          <w:rFonts w:cstheme="minorHAnsi"/>
          <w:lang w:val="en-IN"/>
        </w:rPr>
        <w:t>ment Terms Flag</w:t>
      </w:r>
    </w:p>
    <w:p w14:paraId="5257AE05" w14:textId="77777777" w:rsidR="00E51EC0" w:rsidRPr="00B71E11" w:rsidRDefault="00E51EC0" w:rsidP="00E51EC0">
      <w:pPr>
        <w:rPr>
          <w:rFonts w:cstheme="minorHAnsi"/>
          <w:b/>
          <w:bCs/>
          <w:sz w:val="28"/>
          <w:szCs w:val="28"/>
          <w:lang w:val="en-IN"/>
        </w:rPr>
      </w:pPr>
      <w:r w:rsidRPr="00B71E11">
        <w:rPr>
          <w:rFonts w:cstheme="minorHAnsi"/>
          <w:b/>
          <w:bCs/>
          <w:sz w:val="28"/>
          <w:szCs w:val="28"/>
          <w:lang w:val="en-IN"/>
        </w:rPr>
        <w:t>4. Used In</w:t>
      </w:r>
    </w:p>
    <w:p w14:paraId="08BBDDD2" w14:textId="77777777" w:rsidR="00E51EC0" w:rsidRPr="00B71E11" w:rsidRDefault="00E51EC0" w:rsidP="00E51EC0">
      <w:pPr>
        <w:numPr>
          <w:ilvl w:val="0"/>
          <w:numId w:val="86"/>
        </w:numPr>
        <w:rPr>
          <w:rFonts w:cstheme="minorHAnsi"/>
          <w:lang w:val="en-IN"/>
        </w:rPr>
      </w:pPr>
      <w:r w:rsidRPr="00B71E11">
        <w:rPr>
          <w:rFonts w:cstheme="minorHAnsi"/>
          <w:lang w:val="en-IN"/>
        </w:rPr>
        <w:t>Customer records</w:t>
      </w:r>
    </w:p>
    <w:p w14:paraId="2A397943" w14:textId="77777777" w:rsidR="00E51EC0" w:rsidRPr="00B71E11" w:rsidRDefault="00E51EC0" w:rsidP="00E51EC0">
      <w:pPr>
        <w:numPr>
          <w:ilvl w:val="0"/>
          <w:numId w:val="86"/>
        </w:numPr>
        <w:rPr>
          <w:rFonts w:cstheme="minorHAnsi"/>
          <w:lang w:val="en-IN"/>
        </w:rPr>
      </w:pPr>
      <w:r w:rsidRPr="00B71E11">
        <w:rPr>
          <w:rFonts w:cstheme="minorHAnsi"/>
          <w:lang w:val="en-IN"/>
        </w:rPr>
        <w:t>Vendor records</w:t>
      </w:r>
    </w:p>
    <w:p w14:paraId="79EDCD1D" w14:textId="77777777" w:rsidR="00E51EC0" w:rsidRPr="00B71E11" w:rsidRDefault="00E51EC0" w:rsidP="00E51EC0">
      <w:pPr>
        <w:numPr>
          <w:ilvl w:val="0"/>
          <w:numId w:val="86"/>
        </w:numPr>
        <w:rPr>
          <w:rFonts w:cstheme="minorHAnsi"/>
          <w:lang w:val="en-IN"/>
        </w:rPr>
      </w:pPr>
      <w:r w:rsidRPr="00B71E11">
        <w:rPr>
          <w:rFonts w:cstheme="minorHAnsi"/>
          <w:lang w:val="en-IN"/>
        </w:rPr>
        <w:t>Invoices</w:t>
      </w:r>
    </w:p>
    <w:p w14:paraId="32E2C035" w14:textId="77777777" w:rsidR="00E51EC0" w:rsidRPr="00B71E11" w:rsidRDefault="00E51EC0" w:rsidP="00E51EC0">
      <w:pPr>
        <w:numPr>
          <w:ilvl w:val="0"/>
          <w:numId w:val="86"/>
        </w:numPr>
        <w:rPr>
          <w:rFonts w:cstheme="minorHAnsi"/>
          <w:lang w:val="en-IN"/>
        </w:rPr>
      </w:pPr>
      <w:r w:rsidRPr="00B71E11">
        <w:rPr>
          <w:rFonts w:cstheme="minorHAnsi"/>
          <w:lang w:val="en-IN"/>
        </w:rPr>
        <w:t>Vendor Bills</w:t>
      </w:r>
    </w:p>
    <w:p w14:paraId="3FF46FAB" w14:textId="77777777" w:rsidR="00E51EC0" w:rsidRPr="00B71E11" w:rsidRDefault="00E51EC0" w:rsidP="00E51EC0">
      <w:pPr>
        <w:numPr>
          <w:ilvl w:val="0"/>
          <w:numId w:val="86"/>
        </w:numPr>
        <w:rPr>
          <w:rFonts w:cstheme="minorHAnsi"/>
          <w:lang w:val="en-IN"/>
        </w:rPr>
      </w:pPr>
      <w:r w:rsidRPr="00B71E11">
        <w:rPr>
          <w:rFonts w:cstheme="minorHAnsi"/>
          <w:lang w:val="en-IN"/>
        </w:rPr>
        <w:t>Sales Orders</w:t>
      </w:r>
    </w:p>
    <w:p w14:paraId="1F6CD8BA" w14:textId="77777777" w:rsidR="00E51EC0" w:rsidRPr="00B71E11" w:rsidRDefault="00E51EC0" w:rsidP="00E51EC0">
      <w:pPr>
        <w:rPr>
          <w:rFonts w:cstheme="minorHAnsi"/>
          <w:b/>
          <w:bCs/>
          <w:sz w:val="28"/>
          <w:szCs w:val="28"/>
          <w:lang w:val="en-IN"/>
        </w:rPr>
      </w:pPr>
      <w:r w:rsidRPr="00B71E11">
        <w:rPr>
          <w:rFonts w:cstheme="minorHAnsi"/>
          <w:b/>
          <w:bCs/>
          <w:sz w:val="28"/>
          <w:szCs w:val="28"/>
          <w:lang w:val="en-IN"/>
        </w:rPr>
        <w:t>5. Financial / System Impact</w:t>
      </w:r>
    </w:p>
    <w:p w14:paraId="2DC316BC" w14:textId="77777777" w:rsidR="00E51EC0" w:rsidRPr="00B71E11" w:rsidRDefault="00E51EC0" w:rsidP="00E51EC0">
      <w:pPr>
        <w:numPr>
          <w:ilvl w:val="0"/>
          <w:numId w:val="87"/>
        </w:numPr>
        <w:rPr>
          <w:rFonts w:cstheme="minorHAnsi"/>
          <w:lang w:val="en-IN"/>
        </w:rPr>
      </w:pPr>
      <w:r w:rsidRPr="00B71E11">
        <w:rPr>
          <w:rFonts w:cstheme="minorHAnsi"/>
          <w:lang w:val="en-IN"/>
        </w:rPr>
        <w:t>Drives AR aging reports</w:t>
      </w:r>
    </w:p>
    <w:p w14:paraId="304C08DC" w14:textId="77777777" w:rsidR="00E51EC0" w:rsidRPr="00B71E11" w:rsidRDefault="00E51EC0" w:rsidP="00E51EC0">
      <w:pPr>
        <w:numPr>
          <w:ilvl w:val="0"/>
          <w:numId w:val="87"/>
        </w:numPr>
        <w:rPr>
          <w:rFonts w:cstheme="minorHAnsi"/>
          <w:lang w:val="en-IN"/>
        </w:rPr>
      </w:pPr>
      <w:r w:rsidRPr="00B71E11">
        <w:rPr>
          <w:rFonts w:cstheme="minorHAnsi"/>
          <w:lang w:val="en-IN"/>
        </w:rPr>
        <w:t>Drives AP aging reports</w:t>
      </w:r>
    </w:p>
    <w:p w14:paraId="6FFC9C3D" w14:textId="77777777" w:rsidR="00E51EC0" w:rsidRPr="00B71E11" w:rsidRDefault="00E51EC0" w:rsidP="00E51EC0">
      <w:pPr>
        <w:numPr>
          <w:ilvl w:val="0"/>
          <w:numId w:val="87"/>
        </w:numPr>
        <w:rPr>
          <w:rFonts w:cstheme="minorHAnsi"/>
          <w:lang w:val="en-IN"/>
        </w:rPr>
      </w:pPr>
      <w:r w:rsidRPr="00B71E11">
        <w:rPr>
          <w:rFonts w:cstheme="minorHAnsi"/>
          <w:lang w:val="en-IN"/>
        </w:rPr>
        <w:t>Impacts cash flow forecasting</w:t>
      </w:r>
    </w:p>
    <w:p w14:paraId="4902B277" w14:textId="77777777" w:rsidR="00E51EC0" w:rsidRPr="00B71E11" w:rsidRDefault="00E51EC0" w:rsidP="00E51EC0">
      <w:pPr>
        <w:numPr>
          <w:ilvl w:val="0"/>
          <w:numId w:val="87"/>
        </w:numPr>
        <w:rPr>
          <w:rFonts w:cstheme="minorHAnsi"/>
          <w:lang w:val="en-IN"/>
        </w:rPr>
      </w:pPr>
      <w:r w:rsidRPr="00B71E11">
        <w:rPr>
          <w:rFonts w:cstheme="minorHAnsi"/>
          <w:lang w:val="en-IN"/>
        </w:rPr>
        <w:t>Affects discount recognition</w:t>
      </w:r>
    </w:p>
    <w:p w14:paraId="4224DE17" w14:textId="7454FC18" w:rsidR="00615822" w:rsidRPr="00B71E11" w:rsidRDefault="00615822" w:rsidP="00E51EC0">
      <w:pPr>
        <w:numPr>
          <w:ilvl w:val="0"/>
          <w:numId w:val="87"/>
        </w:numPr>
        <w:rPr>
          <w:rFonts w:cstheme="minorHAnsi"/>
          <w:lang w:val="en-IN"/>
        </w:rPr>
      </w:pPr>
      <w:r w:rsidRPr="00B71E11">
        <w:rPr>
          <w:rFonts w:cstheme="minorHAnsi"/>
          <w:lang w:val="en-IN"/>
        </w:rPr>
        <w:t>Influences early payment discount posting</w:t>
      </w:r>
      <w:r w:rsidR="004D3278" w:rsidRPr="00B71E11">
        <w:rPr>
          <w:rFonts w:cstheme="minorHAnsi"/>
          <w:lang w:val="en-IN"/>
        </w:rPr>
        <w:t>s</w:t>
      </w:r>
    </w:p>
    <w:p w14:paraId="07856510" w14:textId="77777777" w:rsidR="00E51EC0" w:rsidRPr="00B71E11" w:rsidRDefault="00E51EC0" w:rsidP="00E51EC0">
      <w:pPr>
        <w:rPr>
          <w:rFonts w:cstheme="minorHAnsi"/>
          <w:b/>
          <w:bCs/>
          <w:sz w:val="28"/>
          <w:szCs w:val="28"/>
          <w:lang w:val="en-IN"/>
        </w:rPr>
      </w:pPr>
      <w:r w:rsidRPr="00B71E11">
        <w:rPr>
          <w:rFonts w:cstheme="minorHAnsi"/>
          <w:b/>
          <w:bCs/>
          <w:sz w:val="28"/>
          <w:szCs w:val="28"/>
          <w:lang w:val="en-IN"/>
        </w:rPr>
        <w:t>6. Dependencies</w:t>
      </w:r>
    </w:p>
    <w:p w14:paraId="2382C485" w14:textId="77777777" w:rsidR="00E51EC0" w:rsidRPr="00B71E11" w:rsidRDefault="00E51EC0" w:rsidP="00E51EC0">
      <w:pPr>
        <w:numPr>
          <w:ilvl w:val="0"/>
          <w:numId w:val="88"/>
        </w:numPr>
        <w:rPr>
          <w:rFonts w:cstheme="minorHAnsi"/>
          <w:lang w:val="en-IN"/>
        </w:rPr>
      </w:pPr>
      <w:r w:rsidRPr="00B71E11">
        <w:rPr>
          <w:rFonts w:cstheme="minorHAnsi"/>
          <w:lang w:val="en-IN"/>
        </w:rPr>
        <w:t>Customer</w:t>
      </w:r>
    </w:p>
    <w:p w14:paraId="6AB9F483" w14:textId="77777777" w:rsidR="00E51EC0" w:rsidRPr="00B71E11" w:rsidRDefault="00E51EC0" w:rsidP="00E51EC0">
      <w:pPr>
        <w:numPr>
          <w:ilvl w:val="0"/>
          <w:numId w:val="88"/>
        </w:numPr>
        <w:rPr>
          <w:rFonts w:cstheme="minorHAnsi"/>
          <w:lang w:val="en-IN"/>
        </w:rPr>
      </w:pPr>
      <w:r w:rsidRPr="00B71E11">
        <w:rPr>
          <w:rFonts w:cstheme="minorHAnsi"/>
          <w:lang w:val="en-IN"/>
        </w:rPr>
        <w:t>Vendor</w:t>
      </w:r>
    </w:p>
    <w:p w14:paraId="7AE62964" w14:textId="77777777" w:rsidR="00E51EC0" w:rsidRPr="00B71E11" w:rsidRDefault="00E51EC0" w:rsidP="00E51EC0">
      <w:pPr>
        <w:numPr>
          <w:ilvl w:val="0"/>
          <w:numId w:val="88"/>
        </w:numPr>
        <w:rPr>
          <w:rFonts w:cstheme="minorHAnsi"/>
          <w:lang w:val="en-IN"/>
        </w:rPr>
      </w:pPr>
      <w:r w:rsidRPr="00B71E11">
        <w:rPr>
          <w:rFonts w:cstheme="minorHAnsi"/>
          <w:lang w:val="en-IN"/>
        </w:rPr>
        <w:lastRenderedPageBreak/>
        <w:t>Currency</w:t>
      </w:r>
    </w:p>
    <w:p w14:paraId="6ACEDF6E" w14:textId="77777777" w:rsidR="00E51EC0" w:rsidRPr="00B71E11" w:rsidRDefault="00E51EC0" w:rsidP="00E51EC0">
      <w:pPr>
        <w:numPr>
          <w:ilvl w:val="0"/>
          <w:numId w:val="88"/>
        </w:numPr>
        <w:rPr>
          <w:rFonts w:cstheme="minorHAnsi"/>
          <w:lang w:val="en-IN"/>
        </w:rPr>
      </w:pPr>
      <w:r w:rsidRPr="00B71E11">
        <w:rPr>
          <w:rFonts w:cstheme="minorHAnsi"/>
          <w:lang w:val="en-IN"/>
        </w:rPr>
        <w:t>Transactions</w:t>
      </w:r>
    </w:p>
    <w:p w14:paraId="1D5E73C7" w14:textId="77777777" w:rsidR="00E51EC0" w:rsidRPr="00B71E11" w:rsidRDefault="00E51EC0" w:rsidP="00E51EC0">
      <w:pPr>
        <w:numPr>
          <w:ilvl w:val="0"/>
          <w:numId w:val="88"/>
        </w:numPr>
        <w:rPr>
          <w:rFonts w:cstheme="minorHAnsi"/>
          <w:lang w:val="en-IN"/>
        </w:rPr>
      </w:pPr>
      <w:r w:rsidRPr="00B71E11">
        <w:rPr>
          <w:rFonts w:cstheme="minorHAnsi"/>
          <w:lang w:val="en-IN"/>
        </w:rPr>
        <w:t>Accounting Period</w:t>
      </w:r>
    </w:p>
    <w:p w14:paraId="4B8C53A9" w14:textId="77777777" w:rsidR="00E51EC0" w:rsidRPr="00B71E11" w:rsidRDefault="00E51EC0" w:rsidP="00E51EC0">
      <w:pPr>
        <w:rPr>
          <w:rFonts w:cstheme="minorHAnsi"/>
          <w:b/>
          <w:bCs/>
          <w:sz w:val="28"/>
          <w:szCs w:val="28"/>
          <w:lang w:val="en-IN"/>
        </w:rPr>
      </w:pPr>
      <w:r w:rsidRPr="00B71E11">
        <w:rPr>
          <w:rFonts w:cstheme="minorHAnsi"/>
          <w:b/>
          <w:bCs/>
          <w:sz w:val="28"/>
          <w:szCs w:val="28"/>
          <w:lang w:val="en-IN"/>
        </w:rPr>
        <w:t>7. Common Configuration Risks</w:t>
      </w:r>
    </w:p>
    <w:p w14:paraId="61726757" w14:textId="77777777" w:rsidR="00E51EC0" w:rsidRPr="00B71E11" w:rsidRDefault="00E51EC0" w:rsidP="00E51EC0">
      <w:pPr>
        <w:numPr>
          <w:ilvl w:val="0"/>
          <w:numId w:val="89"/>
        </w:numPr>
        <w:rPr>
          <w:rFonts w:cstheme="minorHAnsi"/>
          <w:lang w:val="en-IN"/>
        </w:rPr>
      </w:pPr>
      <w:r w:rsidRPr="00B71E11">
        <w:rPr>
          <w:rFonts w:cstheme="minorHAnsi"/>
          <w:lang w:val="en-IN"/>
        </w:rPr>
        <w:t>Incorrect due date logic</w:t>
      </w:r>
    </w:p>
    <w:p w14:paraId="7CF3527D" w14:textId="77777777" w:rsidR="00E51EC0" w:rsidRPr="00B71E11" w:rsidRDefault="00E51EC0" w:rsidP="00E51EC0">
      <w:pPr>
        <w:numPr>
          <w:ilvl w:val="0"/>
          <w:numId w:val="89"/>
        </w:numPr>
        <w:rPr>
          <w:rFonts w:cstheme="minorHAnsi"/>
          <w:lang w:val="en-IN"/>
        </w:rPr>
      </w:pPr>
      <w:r w:rsidRPr="00B71E11">
        <w:rPr>
          <w:rFonts w:cstheme="minorHAnsi"/>
          <w:lang w:val="en-IN"/>
        </w:rPr>
        <w:t>Misaligned discount configuration</w:t>
      </w:r>
    </w:p>
    <w:p w14:paraId="1DB0761B" w14:textId="77777777" w:rsidR="00E51EC0" w:rsidRPr="00B71E11" w:rsidRDefault="00E51EC0" w:rsidP="00E51EC0">
      <w:pPr>
        <w:numPr>
          <w:ilvl w:val="0"/>
          <w:numId w:val="89"/>
        </w:numPr>
        <w:rPr>
          <w:rFonts w:cstheme="minorHAnsi"/>
          <w:lang w:val="en-IN"/>
        </w:rPr>
      </w:pPr>
      <w:r w:rsidRPr="00B71E11">
        <w:rPr>
          <w:rFonts w:cstheme="minorHAnsi"/>
          <w:lang w:val="en-IN"/>
        </w:rPr>
        <w:t>Overlapping or redundant terms</w:t>
      </w:r>
    </w:p>
    <w:p w14:paraId="15AFA47B" w14:textId="77777777" w:rsidR="00E51EC0" w:rsidRPr="00B71E11" w:rsidRDefault="00E51EC0" w:rsidP="00E51EC0">
      <w:pPr>
        <w:numPr>
          <w:ilvl w:val="0"/>
          <w:numId w:val="89"/>
        </w:numPr>
        <w:rPr>
          <w:rFonts w:cstheme="minorHAnsi"/>
          <w:lang w:val="en-IN"/>
        </w:rPr>
      </w:pPr>
      <w:r w:rsidRPr="00B71E11">
        <w:rPr>
          <w:rFonts w:cstheme="minorHAnsi"/>
          <w:lang w:val="en-IN"/>
        </w:rPr>
        <w:t>Improper default term assignment</w:t>
      </w:r>
    </w:p>
    <w:p w14:paraId="0E45BEC8" w14:textId="77777777" w:rsidR="00E51EC0" w:rsidRPr="00B71E11" w:rsidRDefault="00E51EC0" w:rsidP="00E51EC0">
      <w:pPr>
        <w:rPr>
          <w:rFonts w:cstheme="minorHAnsi"/>
          <w:b/>
          <w:bCs/>
          <w:sz w:val="28"/>
          <w:szCs w:val="28"/>
          <w:lang w:val="en-IN"/>
        </w:rPr>
      </w:pPr>
      <w:r w:rsidRPr="00B71E11">
        <w:rPr>
          <w:rFonts w:cstheme="minorHAnsi"/>
          <w:b/>
          <w:bCs/>
          <w:sz w:val="28"/>
          <w:szCs w:val="28"/>
          <w:lang w:val="en-IN"/>
        </w:rPr>
        <w:t>8. Developer Considerations</w:t>
      </w:r>
    </w:p>
    <w:p w14:paraId="24B4A5B2" w14:textId="77777777" w:rsidR="00E51EC0" w:rsidRPr="00B71E11" w:rsidRDefault="00E51EC0" w:rsidP="00E51EC0">
      <w:pPr>
        <w:numPr>
          <w:ilvl w:val="0"/>
          <w:numId w:val="90"/>
        </w:numPr>
        <w:rPr>
          <w:rFonts w:cstheme="minorHAnsi"/>
          <w:lang w:val="en-IN"/>
        </w:rPr>
      </w:pPr>
      <w:r w:rsidRPr="00B71E11">
        <w:rPr>
          <w:rFonts w:cstheme="minorHAnsi"/>
          <w:lang w:val="en-IN"/>
        </w:rPr>
        <w:t>Validate due date calculation logic in scripts</w:t>
      </w:r>
    </w:p>
    <w:p w14:paraId="4145697E" w14:textId="77777777" w:rsidR="00E51EC0" w:rsidRPr="00B71E11" w:rsidRDefault="00E51EC0" w:rsidP="00E51EC0">
      <w:pPr>
        <w:numPr>
          <w:ilvl w:val="0"/>
          <w:numId w:val="90"/>
        </w:numPr>
        <w:rPr>
          <w:rFonts w:cstheme="minorHAnsi"/>
          <w:lang w:val="en-IN"/>
        </w:rPr>
      </w:pPr>
      <w:r w:rsidRPr="00B71E11">
        <w:rPr>
          <w:rFonts w:cstheme="minorHAnsi"/>
          <w:lang w:val="en-IN"/>
        </w:rPr>
        <w:t>Avoid hardcoding term IDs</w:t>
      </w:r>
    </w:p>
    <w:p w14:paraId="1EECD9B9" w14:textId="77777777" w:rsidR="00E51EC0" w:rsidRPr="00B71E11" w:rsidRDefault="00E51EC0" w:rsidP="00E51EC0">
      <w:pPr>
        <w:numPr>
          <w:ilvl w:val="0"/>
          <w:numId w:val="90"/>
        </w:numPr>
        <w:rPr>
          <w:rFonts w:cstheme="minorHAnsi"/>
          <w:lang w:val="en-IN"/>
        </w:rPr>
      </w:pPr>
      <w:r w:rsidRPr="00B71E11">
        <w:rPr>
          <w:rFonts w:cstheme="minorHAnsi"/>
          <w:lang w:val="en-IN"/>
        </w:rPr>
        <w:t xml:space="preserve">Handle </w:t>
      </w:r>
      <w:proofErr w:type="spellStart"/>
      <w:r w:rsidRPr="00B71E11">
        <w:rPr>
          <w:rFonts w:cstheme="minorHAnsi"/>
          <w:lang w:val="en-IN"/>
        </w:rPr>
        <w:t>installment</w:t>
      </w:r>
      <w:proofErr w:type="spellEnd"/>
      <w:r w:rsidRPr="00B71E11">
        <w:rPr>
          <w:rFonts w:cstheme="minorHAnsi"/>
          <w:lang w:val="en-IN"/>
        </w:rPr>
        <w:t xml:space="preserve"> terms carefully in automation</w:t>
      </w:r>
    </w:p>
    <w:p w14:paraId="7F69449A" w14:textId="77777777" w:rsidR="00E51EC0" w:rsidRPr="00B71E11" w:rsidRDefault="00E51EC0" w:rsidP="00E51EC0">
      <w:pPr>
        <w:numPr>
          <w:ilvl w:val="0"/>
          <w:numId w:val="90"/>
        </w:numPr>
        <w:rPr>
          <w:rFonts w:cstheme="minorHAnsi"/>
          <w:lang w:val="en-IN"/>
        </w:rPr>
      </w:pPr>
      <w:r w:rsidRPr="00B71E11">
        <w:rPr>
          <w:rFonts w:cstheme="minorHAnsi"/>
          <w:lang w:val="en-IN"/>
        </w:rPr>
        <w:t>Consider term impact during bulk transaction creation</w:t>
      </w:r>
    </w:p>
    <w:p w14:paraId="0479C335" w14:textId="77777777" w:rsidR="00E51EC0" w:rsidRPr="00B71E11" w:rsidRDefault="00E51EC0" w:rsidP="00E51EC0">
      <w:pPr>
        <w:rPr>
          <w:rFonts w:cstheme="minorHAnsi"/>
          <w:b/>
          <w:bCs/>
          <w:sz w:val="28"/>
          <w:szCs w:val="28"/>
          <w:lang w:val="en-IN"/>
        </w:rPr>
      </w:pPr>
      <w:r w:rsidRPr="00B71E11">
        <w:rPr>
          <w:rFonts w:cstheme="minorHAnsi"/>
          <w:b/>
          <w:bCs/>
          <w:sz w:val="28"/>
          <w:szCs w:val="28"/>
          <w:lang w:val="en-IN"/>
        </w:rPr>
        <w:t>9. Governance Controls</w:t>
      </w:r>
    </w:p>
    <w:p w14:paraId="4E427416" w14:textId="77777777" w:rsidR="00E51EC0" w:rsidRPr="00B71E11" w:rsidRDefault="00E51EC0" w:rsidP="00E51EC0">
      <w:pPr>
        <w:numPr>
          <w:ilvl w:val="0"/>
          <w:numId w:val="91"/>
        </w:numPr>
        <w:rPr>
          <w:rFonts w:cstheme="minorHAnsi"/>
          <w:lang w:val="en-IN"/>
        </w:rPr>
      </w:pPr>
      <w:r w:rsidRPr="00B71E11">
        <w:rPr>
          <w:rFonts w:cstheme="minorHAnsi"/>
          <w:lang w:val="en-IN"/>
        </w:rPr>
        <w:t>Credit policy alignment</w:t>
      </w:r>
    </w:p>
    <w:p w14:paraId="666C53CB" w14:textId="77777777" w:rsidR="00E51EC0" w:rsidRPr="00B71E11" w:rsidRDefault="00E51EC0" w:rsidP="00E51EC0">
      <w:pPr>
        <w:numPr>
          <w:ilvl w:val="0"/>
          <w:numId w:val="91"/>
        </w:numPr>
        <w:rPr>
          <w:rFonts w:cstheme="minorHAnsi"/>
          <w:lang w:val="en-IN"/>
        </w:rPr>
      </w:pPr>
      <w:r w:rsidRPr="00B71E11">
        <w:rPr>
          <w:rFonts w:cstheme="minorHAnsi"/>
          <w:lang w:val="en-IN"/>
        </w:rPr>
        <w:t>Approval for new term creation</w:t>
      </w:r>
    </w:p>
    <w:p w14:paraId="64D790D9" w14:textId="77777777" w:rsidR="00E51EC0" w:rsidRPr="00B71E11" w:rsidRDefault="00E51EC0" w:rsidP="00E51EC0">
      <w:pPr>
        <w:numPr>
          <w:ilvl w:val="0"/>
          <w:numId w:val="91"/>
        </w:numPr>
        <w:rPr>
          <w:rFonts w:cstheme="minorHAnsi"/>
          <w:lang w:val="en-IN"/>
        </w:rPr>
      </w:pPr>
      <w:r w:rsidRPr="00B71E11">
        <w:rPr>
          <w:rFonts w:cstheme="minorHAnsi"/>
          <w:lang w:val="en-IN"/>
        </w:rPr>
        <w:t>Periodic review of active terms</w:t>
      </w:r>
    </w:p>
    <w:p w14:paraId="3CDCC992" w14:textId="77777777" w:rsidR="00E51EC0" w:rsidRPr="00B71E11" w:rsidRDefault="00E51EC0" w:rsidP="00E51EC0">
      <w:pPr>
        <w:numPr>
          <w:ilvl w:val="0"/>
          <w:numId w:val="91"/>
        </w:numPr>
        <w:rPr>
          <w:rFonts w:cstheme="minorHAnsi"/>
          <w:lang w:val="en-IN"/>
        </w:rPr>
      </w:pPr>
      <w:r w:rsidRPr="00B71E11">
        <w:rPr>
          <w:rFonts w:cstheme="minorHAnsi"/>
          <w:lang w:val="en-IN"/>
        </w:rPr>
        <w:t>Standardized naming structure</w:t>
      </w:r>
    </w:p>
    <w:p w14:paraId="7D2DBFBA" w14:textId="63760B9C" w:rsidR="00E51EC0" w:rsidRPr="00B71E11" w:rsidRDefault="00E51EC0" w:rsidP="00E51EC0">
      <w:pPr>
        <w:rPr>
          <w:rFonts w:cstheme="minorHAnsi"/>
          <w:lang w:val="en-IN"/>
        </w:rPr>
      </w:pPr>
    </w:p>
    <w:p w14:paraId="5F212CAB" w14:textId="77777777" w:rsidR="00E51EC0" w:rsidRPr="00B71E11" w:rsidRDefault="00E51EC0" w:rsidP="00E51EC0">
      <w:pPr>
        <w:rPr>
          <w:rFonts w:cstheme="minorHAnsi"/>
          <w:b/>
          <w:bCs/>
          <w:color w:val="4472C4" w:themeColor="accent1"/>
          <w:sz w:val="32"/>
          <w:szCs w:val="32"/>
          <w:lang w:val="en-IN"/>
        </w:rPr>
      </w:pPr>
      <w:r w:rsidRPr="00B71E11">
        <w:rPr>
          <w:rFonts w:cstheme="minorHAnsi"/>
          <w:b/>
          <w:bCs/>
          <w:color w:val="4472C4" w:themeColor="accent1"/>
          <w:sz w:val="32"/>
          <w:szCs w:val="32"/>
          <w:lang w:val="en-IN"/>
        </w:rPr>
        <w:t>11. Price Levels</w:t>
      </w:r>
    </w:p>
    <w:p w14:paraId="16BB7DC1" w14:textId="77777777" w:rsidR="00E51EC0" w:rsidRPr="00B71E11" w:rsidRDefault="00E51EC0" w:rsidP="00E51EC0">
      <w:pPr>
        <w:rPr>
          <w:rFonts w:cstheme="minorHAnsi"/>
          <w:b/>
          <w:bCs/>
          <w:sz w:val="28"/>
          <w:szCs w:val="28"/>
          <w:lang w:val="en-IN"/>
        </w:rPr>
      </w:pPr>
      <w:r w:rsidRPr="00B71E11">
        <w:rPr>
          <w:rFonts w:cstheme="minorHAnsi"/>
          <w:b/>
          <w:bCs/>
          <w:sz w:val="28"/>
          <w:szCs w:val="28"/>
          <w:lang w:val="en-IN"/>
        </w:rPr>
        <w:t>1. Definition</w:t>
      </w:r>
    </w:p>
    <w:p w14:paraId="31D42297" w14:textId="77777777" w:rsidR="00E51EC0" w:rsidRPr="00B71E11" w:rsidRDefault="00E51EC0" w:rsidP="000E24F9">
      <w:pPr>
        <w:pStyle w:val="ListParagraph"/>
        <w:numPr>
          <w:ilvl w:val="0"/>
          <w:numId w:val="48"/>
        </w:numPr>
        <w:rPr>
          <w:rFonts w:cstheme="minorHAnsi"/>
          <w:lang w:val="en-IN"/>
        </w:rPr>
      </w:pPr>
      <w:r w:rsidRPr="00B71E11">
        <w:rPr>
          <w:rFonts w:cstheme="minorHAnsi"/>
          <w:lang w:val="en-IN"/>
        </w:rPr>
        <w:t>Defines standardized pricing strategies applied across customers and items.</w:t>
      </w:r>
    </w:p>
    <w:p w14:paraId="323FCDA7" w14:textId="77777777" w:rsidR="00E51EC0" w:rsidRPr="00B71E11" w:rsidRDefault="00E51EC0" w:rsidP="00E51EC0">
      <w:pPr>
        <w:rPr>
          <w:rFonts w:cstheme="minorHAnsi"/>
          <w:b/>
          <w:bCs/>
          <w:sz w:val="28"/>
          <w:szCs w:val="28"/>
          <w:lang w:val="en-IN"/>
        </w:rPr>
      </w:pPr>
      <w:r w:rsidRPr="00B71E11">
        <w:rPr>
          <w:rFonts w:cstheme="minorHAnsi"/>
          <w:b/>
          <w:bCs/>
          <w:sz w:val="28"/>
          <w:szCs w:val="28"/>
          <w:lang w:val="en-IN"/>
        </w:rPr>
        <w:t>2. Business Role</w:t>
      </w:r>
    </w:p>
    <w:p w14:paraId="54C14E7E" w14:textId="77777777" w:rsidR="00E51EC0" w:rsidRPr="00B71E11" w:rsidRDefault="00E51EC0" w:rsidP="000E24F9">
      <w:pPr>
        <w:pStyle w:val="ListParagraph"/>
        <w:numPr>
          <w:ilvl w:val="0"/>
          <w:numId w:val="48"/>
        </w:numPr>
        <w:rPr>
          <w:rFonts w:cstheme="minorHAnsi"/>
          <w:lang w:val="en-IN"/>
        </w:rPr>
      </w:pPr>
      <w:r w:rsidRPr="00B71E11">
        <w:rPr>
          <w:rFonts w:cstheme="minorHAnsi"/>
          <w:lang w:val="en-IN"/>
        </w:rPr>
        <w:t>Ensures pricing consistency, supports tiered pricing models, and controls margin strategy.</w:t>
      </w:r>
    </w:p>
    <w:p w14:paraId="16ED14EA" w14:textId="77777777" w:rsidR="00E51EC0" w:rsidRPr="00B71E11" w:rsidRDefault="00E51EC0" w:rsidP="00E51EC0">
      <w:pPr>
        <w:rPr>
          <w:rFonts w:cstheme="minorHAnsi"/>
          <w:b/>
          <w:bCs/>
          <w:sz w:val="28"/>
          <w:szCs w:val="28"/>
          <w:lang w:val="en-IN"/>
        </w:rPr>
      </w:pPr>
      <w:r w:rsidRPr="00B71E11">
        <w:rPr>
          <w:rFonts w:cstheme="minorHAnsi"/>
          <w:b/>
          <w:bCs/>
          <w:sz w:val="28"/>
          <w:szCs w:val="28"/>
          <w:lang w:val="en-IN"/>
        </w:rPr>
        <w:lastRenderedPageBreak/>
        <w:t>3. Key Fields</w:t>
      </w:r>
    </w:p>
    <w:p w14:paraId="20480005" w14:textId="77777777" w:rsidR="00E51EC0" w:rsidRPr="00B71E11" w:rsidRDefault="00E51EC0" w:rsidP="00E51EC0">
      <w:pPr>
        <w:numPr>
          <w:ilvl w:val="0"/>
          <w:numId w:val="92"/>
        </w:numPr>
        <w:rPr>
          <w:rFonts w:cstheme="minorHAnsi"/>
          <w:lang w:val="en-IN"/>
        </w:rPr>
      </w:pPr>
      <w:r w:rsidRPr="00B71E11">
        <w:rPr>
          <w:rFonts w:cstheme="minorHAnsi"/>
          <w:lang w:val="en-IN"/>
        </w:rPr>
        <w:t>Price Level Name</w:t>
      </w:r>
    </w:p>
    <w:p w14:paraId="05357D56" w14:textId="77777777" w:rsidR="00E51EC0" w:rsidRPr="00B71E11" w:rsidRDefault="00E51EC0" w:rsidP="00E51EC0">
      <w:pPr>
        <w:numPr>
          <w:ilvl w:val="0"/>
          <w:numId w:val="92"/>
        </w:numPr>
        <w:rPr>
          <w:rFonts w:cstheme="minorHAnsi"/>
          <w:lang w:val="en-IN"/>
        </w:rPr>
      </w:pPr>
      <w:r w:rsidRPr="00B71E11">
        <w:rPr>
          <w:rFonts w:cstheme="minorHAnsi"/>
          <w:lang w:val="en-IN"/>
        </w:rPr>
        <w:t>Base Price Reference</w:t>
      </w:r>
    </w:p>
    <w:p w14:paraId="70160496" w14:textId="77777777" w:rsidR="00E51EC0" w:rsidRPr="00B71E11" w:rsidRDefault="00E51EC0" w:rsidP="00E51EC0">
      <w:pPr>
        <w:numPr>
          <w:ilvl w:val="0"/>
          <w:numId w:val="92"/>
        </w:numPr>
        <w:rPr>
          <w:rFonts w:cstheme="minorHAnsi"/>
          <w:lang w:val="en-IN"/>
        </w:rPr>
      </w:pPr>
      <w:r w:rsidRPr="00B71E11">
        <w:rPr>
          <w:rFonts w:cstheme="minorHAnsi"/>
          <w:lang w:val="en-IN"/>
        </w:rPr>
        <w:t>Currency</w:t>
      </w:r>
    </w:p>
    <w:p w14:paraId="17BADF1D" w14:textId="77777777" w:rsidR="00E51EC0" w:rsidRPr="00B71E11" w:rsidRDefault="00E51EC0" w:rsidP="00E51EC0">
      <w:pPr>
        <w:numPr>
          <w:ilvl w:val="0"/>
          <w:numId w:val="92"/>
        </w:numPr>
        <w:rPr>
          <w:rFonts w:cstheme="minorHAnsi"/>
          <w:lang w:val="en-IN"/>
        </w:rPr>
      </w:pPr>
      <w:r w:rsidRPr="00B71E11">
        <w:rPr>
          <w:rFonts w:cstheme="minorHAnsi"/>
          <w:lang w:val="en-IN"/>
        </w:rPr>
        <w:t>Applicable Customer Group</w:t>
      </w:r>
    </w:p>
    <w:p w14:paraId="6ABEE632" w14:textId="5CA702DB" w:rsidR="00CF3A5F" w:rsidRPr="00B71E11" w:rsidRDefault="00CF3A5F" w:rsidP="00E51EC0">
      <w:pPr>
        <w:numPr>
          <w:ilvl w:val="0"/>
          <w:numId w:val="92"/>
        </w:numPr>
        <w:rPr>
          <w:rFonts w:cstheme="minorHAnsi"/>
          <w:lang w:val="en-IN"/>
        </w:rPr>
      </w:pPr>
      <w:r w:rsidRPr="00B71E11">
        <w:rPr>
          <w:rFonts w:cstheme="minorHAnsi"/>
          <w:lang w:val="en-IN"/>
        </w:rPr>
        <w:t>Base Price</w:t>
      </w:r>
    </w:p>
    <w:p w14:paraId="770E0F4F" w14:textId="77777777" w:rsidR="00E51EC0" w:rsidRPr="00B71E11" w:rsidRDefault="00E51EC0" w:rsidP="00E51EC0">
      <w:pPr>
        <w:rPr>
          <w:rFonts w:cstheme="minorHAnsi"/>
          <w:b/>
          <w:bCs/>
          <w:sz w:val="28"/>
          <w:szCs w:val="28"/>
          <w:lang w:val="en-IN"/>
        </w:rPr>
      </w:pPr>
      <w:r w:rsidRPr="00B71E11">
        <w:rPr>
          <w:rFonts w:cstheme="minorHAnsi"/>
          <w:b/>
          <w:bCs/>
          <w:sz w:val="28"/>
          <w:szCs w:val="28"/>
          <w:lang w:val="en-IN"/>
        </w:rPr>
        <w:t>4. Used In</w:t>
      </w:r>
    </w:p>
    <w:p w14:paraId="716E373E" w14:textId="77777777" w:rsidR="00E51EC0" w:rsidRPr="00B71E11" w:rsidRDefault="00E51EC0" w:rsidP="00E51EC0">
      <w:pPr>
        <w:numPr>
          <w:ilvl w:val="0"/>
          <w:numId w:val="93"/>
        </w:numPr>
        <w:rPr>
          <w:rFonts w:cstheme="minorHAnsi"/>
          <w:lang w:val="en-IN"/>
        </w:rPr>
      </w:pPr>
      <w:r w:rsidRPr="00B71E11">
        <w:rPr>
          <w:rFonts w:cstheme="minorHAnsi"/>
          <w:lang w:val="en-IN"/>
        </w:rPr>
        <w:t>Customer records</w:t>
      </w:r>
    </w:p>
    <w:p w14:paraId="2C4A34F1" w14:textId="77777777" w:rsidR="00E51EC0" w:rsidRPr="00B71E11" w:rsidRDefault="00E51EC0" w:rsidP="00E51EC0">
      <w:pPr>
        <w:numPr>
          <w:ilvl w:val="0"/>
          <w:numId w:val="93"/>
        </w:numPr>
        <w:rPr>
          <w:rFonts w:cstheme="minorHAnsi"/>
          <w:lang w:val="en-IN"/>
        </w:rPr>
      </w:pPr>
      <w:r w:rsidRPr="00B71E11">
        <w:rPr>
          <w:rFonts w:cstheme="minorHAnsi"/>
          <w:lang w:val="en-IN"/>
        </w:rPr>
        <w:t>Item records</w:t>
      </w:r>
    </w:p>
    <w:p w14:paraId="35DDDF49" w14:textId="77777777" w:rsidR="00E51EC0" w:rsidRPr="00B71E11" w:rsidRDefault="00E51EC0" w:rsidP="00E51EC0">
      <w:pPr>
        <w:numPr>
          <w:ilvl w:val="0"/>
          <w:numId w:val="93"/>
        </w:numPr>
        <w:rPr>
          <w:rFonts w:cstheme="minorHAnsi"/>
          <w:lang w:val="en-IN"/>
        </w:rPr>
      </w:pPr>
      <w:r w:rsidRPr="00B71E11">
        <w:rPr>
          <w:rFonts w:cstheme="minorHAnsi"/>
          <w:lang w:val="en-IN"/>
        </w:rPr>
        <w:t>Sales Orders</w:t>
      </w:r>
    </w:p>
    <w:p w14:paraId="1BCBD647" w14:textId="77777777" w:rsidR="00E51EC0" w:rsidRPr="00B71E11" w:rsidRDefault="00E51EC0" w:rsidP="00E51EC0">
      <w:pPr>
        <w:numPr>
          <w:ilvl w:val="0"/>
          <w:numId w:val="93"/>
        </w:numPr>
        <w:rPr>
          <w:rFonts w:cstheme="minorHAnsi"/>
          <w:lang w:val="en-IN"/>
        </w:rPr>
      </w:pPr>
      <w:r w:rsidRPr="00B71E11">
        <w:rPr>
          <w:rFonts w:cstheme="minorHAnsi"/>
          <w:lang w:val="en-IN"/>
        </w:rPr>
        <w:t>Invoices</w:t>
      </w:r>
    </w:p>
    <w:p w14:paraId="75E824B3" w14:textId="77777777" w:rsidR="00E51EC0" w:rsidRPr="00B71E11" w:rsidRDefault="00E51EC0" w:rsidP="00E51EC0">
      <w:pPr>
        <w:numPr>
          <w:ilvl w:val="0"/>
          <w:numId w:val="93"/>
        </w:numPr>
        <w:rPr>
          <w:rFonts w:cstheme="minorHAnsi"/>
          <w:lang w:val="en-IN"/>
        </w:rPr>
      </w:pPr>
      <w:r w:rsidRPr="00B71E11">
        <w:rPr>
          <w:rFonts w:cstheme="minorHAnsi"/>
          <w:lang w:val="en-IN"/>
        </w:rPr>
        <w:t>Estimates</w:t>
      </w:r>
    </w:p>
    <w:p w14:paraId="65D4EF18" w14:textId="77777777" w:rsidR="00E51EC0" w:rsidRPr="00B71E11" w:rsidRDefault="00E51EC0" w:rsidP="00E51EC0">
      <w:pPr>
        <w:rPr>
          <w:rFonts w:cstheme="minorHAnsi"/>
          <w:b/>
          <w:bCs/>
          <w:sz w:val="28"/>
          <w:szCs w:val="28"/>
          <w:lang w:val="en-IN"/>
        </w:rPr>
      </w:pPr>
      <w:r w:rsidRPr="00B71E11">
        <w:rPr>
          <w:rFonts w:cstheme="minorHAnsi"/>
          <w:b/>
          <w:bCs/>
          <w:sz w:val="28"/>
          <w:szCs w:val="28"/>
          <w:lang w:val="en-IN"/>
        </w:rPr>
        <w:t>5. Financial / System Impact</w:t>
      </w:r>
    </w:p>
    <w:p w14:paraId="34E56687" w14:textId="77777777" w:rsidR="00E51EC0" w:rsidRPr="00B71E11" w:rsidRDefault="00E51EC0" w:rsidP="00E51EC0">
      <w:pPr>
        <w:numPr>
          <w:ilvl w:val="0"/>
          <w:numId w:val="94"/>
        </w:numPr>
        <w:rPr>
          <w:rFonts w:cstheme="minorHAnsi"/>
          <w:lang w:val="en-IN"/>
        </w:rPr>
      </w:pPr>
      <w:r w:rsidRPr="00B71E11">
        <w:rPr>
          <w:rFonts w:cstheme="minorHAnsi"/>
          <w:lang w:val="en-IN"/>
        </w:rPr>
        <w:t>Drives revenue consistency</w:t>
      </w:r>
    </w:p>
    <w:p w14:paraId="5F9B17B7" w14:textId="77777777" w:rsidR="00E51EC0" w:rsidRPr="00B71E11" w:rsidRDefault="00E51EC0" w:rsidP="00E51EC0">
      <w:pPr>
        <w:numPr>
          <w:ilvl w:val="0"/>
          <w:numId w:val="94"/>
        </w:numPr>
        <w:rPr>
          <w:rFonts w:cstheme="minorHAnsi"/>
          <w:lang w:val="en-IN"/>
        </w:rPr>
      </w:pPr>
      <w:r w:rsidRPr="00B71E11">
        <w:rPr>
          <w:rFonts w:cstheme="minorHAnsi"/>
          <w:lang w:val="en-IN"/>
        </w:rPr>
        <w:t>Influences gross margin</w:t>
      </w:r>
    </w:p>
    <w:p w14:paraId="5BE9BD0B" w14:textId="77777777" w:rsidR="00E51EC0" w:rsidRPr="00B71E11" w:rsidRDefault="00E51EC0" w:rsidP="00E51EC0">
      <w:pPr>
        <w:numPr>
          <w:ilvl w:val="0"/>
          <w:numId w:val="94"/>
        </w:numPr>
        <w:rPr>
          <w:rFonts w:cstheme="minorHAnsi"/>
          <w:lang w:val="en-IN"/>
        </w:rPr>
      </w:pPr>
      <w:r w:rsidRPr="00B71E11">
        <w:rPr>
          <w:rFonts w:cstheme="minorHAnsi"/>
          <w:lang w:val="en-IN"/>
        </w:rPr>
        <w:t>Supports volume-based pricing</w:t>
      </w:r>
    </w:p>
    <w:p w14:paraId="3106289D" w14:textId="77777777" w:rsidR="00E51EC0" w:rsidRPr="00B71E11" w:rsidRDefault="00E51EC0" w:rsidP="00E51EC0">
      <w:pPr>
        <w:numPr>
          <w:ilvl w:val="0"/>
          <w:numId w:val="94"/>
        </w:numPr>
        <w:rPr>
          <w:rFonts w:cstheme="minorHAnsi"/>
          <w:lang w:val="en-IN"/>
        </w:rPr>
      </w:pPr>
      <w:r w:rsidRPr="00B71E11">
        <w:rPr>
          <w:rFonts w:cstheme="minorHAnsi"/>
          <w:lang w:val="en-IN"/>
        </w:rPr>
        <w:t>Impacts profitability reporting</w:t>
      </w:r>
    </w:p>
    <w:p w14:paraId="5450CBCD" w14:textId="77777777" w:rsidR="00E51EC0" w:rsidRPr="00B71E11" w:rsidRDefault="00E51EC0" w:rsidP="00E51EC0">
      <w:pPr>
        <w:rPr>
          <w:rFonts w:cstheme="minorHAnsi"/>
          <w:b/>
          <w:bCs/>
          <w:sz w:val="28"/>
          <w:szCs w:val="28"/>
          <w:lang w:val="en-IN"/>
        </w:rPr>
      </w:pPr>
      <w:r w:rsidRPr="00B71E11">
        <w:rPr>
          <w:rFonts w:cstheme="minorHAnsi"/>
          <w:b/>
          <w:bCs/>
          <w:sz w:val="28"/>
          <w:szCs w:val="28"/>
          <w:lang w:val="en-IN"/>
        </w:rPr>
        <w:t>6. Dependencies</w:t>
      </w:r>
    </w:p>
    <w:p w14:paraId="3AA75D3A" w14:textId="77777777" w:rsidR="00E51EC0" w:rsidRPr="00B71E11" w:rsidRDefault="00E51EC0" w:rsidP="00E51EC0">
      <w:pPr>
        <w:numPr>
          <w:ilvl w:val="0"/>
          <w:numId w:val="95"/>
        </w:numPr>
        <w:rPr>
          <w:rFonts w:cstheme="minorHAnsi"/>
          <w:lang w:val="en-IN"/>
        </w:rPr>
      </w:pPr>
      <w:r w:rsidRPr="00B71E11">
        <w:rPr>
          <w:rFonts w:cstheme="minorHAnsi"/>
          <w:lang w:val="en-IN"/>
        </w:rPr>
        <w:t>Customer</w:t>
      </w:r>
    </w:p>
    <w:p w14:paraId="41B0472C" w14:textId="77777777" w:rsidR="00E51EC0" w:rsidRPr="00B71E11" w:rsidRDefault="00E51EC0" w:rsidP="00E51EC0">
      <w:pPr>
        <w:numPr>
          <w:ilvl w:val="0"/>
          <w:numId w:val="95"/>
        </w:numPr>
        <w:rPr>
          <w:rFonts w:cstheme="minorHAnsi"/>
          <w:lang w:val="en-IN"/>
        </w:rPr>
      </w:pPr>
      <w:r w:rsidRPr="00B71E11">
        <w:rPr>
          <w:rFonts w:cstheme="minorHAnsi"/>
          <w:lang w:val="en-IN"/>
        </w:rPr>
        <w:t>Item</w:t>
      </w:r>
    </w:p>
    <w:p w14:paraId="22A7394E" w14:textId="77777777" w:rsidR="00E51EC0" w:rsidRPr="00B71E11" w:rsidRDefault="00E51EC0" w:rsidP="00E51EC0">
      <w:pPr>
        <w:numPr>
          <w:ilvl w:val="0"/>
          <w:numId w:val="95"/>
        </w:numPr>
        <w:rPr>
          <w:rFonts w:cstheme="minorHAnsi"/>
          <w:lang w:val="en-IN"/>
        </w:rPr>
      </w:pPr>
      <w:r w:rsidRPr="00B71E11">
        <w:rPr>
          <w:rFonts w:cstheme="minorHAnsi"/>
          <w:lang w:val="en-IN"/>
        </w:rPr>
        <w:t>Currency</w:t>
      </w:r>
    </w:p>
    <w:p w14:paraId="044E2268" w14:textId="77777777" w:rsidR="00E51EC0" w:rsidRPr="00B71E11" w:rsidRDefault="00E51EC0" w:rsidP="00E51EC0">
      <w:pPr>
        <w:numPr>
          <w:ilvl w:val="0"/>
          <w:numId w:val="95"/>
        </w:numPr>
        <w:rPr>
          <w:rFonts w:cstheme="minorHAnsi"/>
          <w:lang w:val="en-IN"/>
        </w:rPr>
      </w:pPr>
      <w:r w:rsidRPr="00B71E11">
        <w:rPr>
          <w:rFonts w:cstheme="minorHAnsi"/>
          <w:lang w:val="en-IN"/>
        </w:rPr>
        <w:t>Subsidiary</w:t>
      </w:r>
    </w:p>
    <w:p w14:paraId="448AA4AE" w14:textId="77777777" w:rsidR="00E51EC0" w:rsidRPr="00B71E11" w:rsidRDefault="00E51EC0" w:rsidP="00E51EC0">
      <w:pPr>
        <w:rPr>
          <w:rFonts w:cstheme="minorHAnsi"/>
          <w:b/>
          <w:bCs/>
          <w:sz w:val="28"/>
          <w:szCs w:val="28"/>
          <w:lang w:val="en-IN"/>
        </w:rPr>
      </w:pPr>
      <w:r w:rsidRPr="00B71E11">
        <w:rPr>
          <w:rFonts w:cstheme="minorHAnsi"/>
          <w:b/>
          <w:bCs/>
          <w:sz w:val="28"/>
          <w:szCs w:val="28"/>
          <w:lang w:val="en-IN"/>
        </w:rPr>
        <w:t>7. Common Configuration Risks</w:t>
      </w:r>
    </w:p>
    <w:p w14:paraId="15DC8A32" w14:textId="77777777" w:rsidR="00E51EC0" w:rsidRPr="00B71E11" w:rsidRDefault="00E51EC0" w:rsidP="00E51EC0">
      <w:pPr>
        <w:numPr>
          <w:ilvl w:val="0"/>
          <w:numId w:val="96"/>
        </w:numPr>
        <w:rPr>
          <w:rFonts w:cstheme="minorHAnsi"/>
          <w:lang w:val="en-IN"/>
        </w:rPr>
      </w:pPr>
      <w:r w:rsidRPr="00B71E11">
        <w:rPr>
          <w:rFonts w:cstheme="minorHAnsi"/>
          <w:lang w:val="en-IN"/>
        </w:rPr>
        <w:t>Incorrect price mapping</w:t>
      </w:r>
    </w:p>
    <w:p w14:paraId="48AE519E" w14:textId="77777777" w:rsidR="00E51EC0" w:rsidRPr="00B71E11" w:rsidRDefault="00E51EC0" w:rsidP="00E51EC0">
      <w:pPr>
        <w:numPr>
          <w:ilvl w:val="0"/>
          <w:numId w:val="96"/>
        </w:numPr>
        <w:rPr>
          <w:rFonts w:cstheme="minorHAnsi"/>
          <w:lang w:val="en-IN"/>
        </w:rPr>
      </w:pPr>
      <w:r w:rsidRPr="00B71E11">
        <w:rPr>
          <w:rFonts w:cstheme="minorHAnsi"/>
          <w:lang w:val="en-IN"/>
        </w:rPr>
        <w:t>Uncontrolled custom price overrides</w:t>
      </w:r>
    </w:p>
    <w:p w14:paraId="627DEFBD" w14:textId="77777777" w:rsidR="00E51EC0" w:rsidRPr="00B71E11" w:rsidRDefault="00E51EC0" w:rsidP="00E51EC0">
      <w:pPr>
        <w:numPr>
          <w:ilvl w:val="0"/>
          <w:numId w:val="96"/>
        </w:numPr>
        <w:rPr>
          <w:rFonts w:cstheme="minorHAnsi"/>
          <w:lang w:val="en-IN"/>
        </w:rPr>
      </w:pPr>
      <w:r w:rsidRPr="00B71E11">
        <w:rPr>
          <w:rFonts w:cstheme="minorHAnsi"/>
          <w:lang w:val="en-IN"/>
        </w:rPr>
        <w:lastRenderedPageBreak/>
        <w:t>Duplicate price levels</w:t>
      </w:r>
    </w:p>
    <w:p w14:paraId="14632198" w14:textId="77777777" w:rsidR="00E51EC0" w:rsidRPr="00B71E11" w:rsidRDefault="00E51EC0" w:rsidP="00E51EC0">
      <w:pPr>
        <w:numPr>
          <w:ilvl w:val="0"/>
          <w:numId w:val="96"/>
        </w:numPr>
        <w:rPr>
          <w:rFonts w:cstheme="minorHAnsi"/>
          <w:lang w:val="en-IN"/>
        </w:rPr>
      </w:pPr>
      <w:r w:rsidRPr="00B71E11">
        <w:rPr>
          <w:rFonts w:cstheme="minorHAnsi"/>
          <w:lang w:val="en-IN"/>
        </w:rPr>
        <w:t>Currency mismatch</w:t>
      </w:r>
    </w:p>
    <w:p w14:paraId="21700FF9" w14:textId="7E66FDBD" w:rsidR="007F009F" w:rsidRPr="00B71E11" w:rsidRDefault="007F009F" w:rsidP="00E51EC0">
      <w:pPr>
        <w:numPr>
          <w:ilvl w:val="0"/>
          <w:numId w:val="96"/>
        </w:numPr>
        <w:rPr>
          <w:rFonts w:cstheme="minorHAnsi"/>
          <w:lang w:val="en-IN"/>
        </w:rPr>
      </w:pPr>
      <w:r w:rsidRPr="00B71E11">
        <w:rPr>
          <w:rFonts w:cstheme="minorHAnsi"/>
          <w:lang w:val="en-IN"/>
        </w:rPr>
        <w:t>Price level not aligned with currency configuration</w:t>
      </w:r>
    </w:p>
    <w:p w14:paraId="3A0C8854" w14:textId="77777777" w:rsidR="00E51EC0" w:rsidRPr="00B71E11" w:rsidRDefault="00E51EC0" w:rsidP="00E51EC0">
      <w:pPr>
        <w:rPr>
          <w:rFonts w:cstheme="minorHAnsi"/>
          <w:b/>
          <w:bCs/>
          <w:sz w:val="28"/>
          <w:szCs w:val="28"/>
          <w:lang w:val="en-IN"/>
        </w:rPr>
      </w:pPr>
      <w:r w:rsidRPr="00B71E11">
        <w:rPr>
          <w:rFonts w:cstheme="minorHAnsi"/>
          <w:b/>
          <w:bCs/>
          <w:sz w:val="28"/>
          <w:szCs w:val="28"/>
          <w:lang w:val="en-IN"/>
        </w:rPr>
        <w:t>8. Developer Considerations</w:t>
      </w:r>
    </w:p>
    <w:p w14:paraId="0DD6DCA1" w14:textId="77777777" w:rsidR="00E51EC0" w:rsidRPr="00B71E11" w:rsidRDefault="00E51EC0" w:rsidP="00E51EC0">
      <w:pPr>
        <w:numPr>
          <w:ilvl w:val="0"/>
          <w:numId w:val="97"/>
        </w:numPr>
        <w:rPr>
          <w:rFonts w:cstheme="minorHAnsi"/>
          <w:lang w:val="en-IN"/>
        </w:rPr>
      </w:pPr>
      <w:r w:rsidRPr="00B71E11">
        <w:rPr>
          <w:rFonts w:cstheme="minorHAnsi"/>
          <w:lang w:val="en-IN"/>
        </w:rPr>
        <w:t>Handle price retrieval logic carefully in scripts</w:t>
      </w:r>
    </w:p>
    <w:p w14:paraId="06DAC55D" w14:textId="77777777" w:rsidR="00E51EC0" w:rsidRPr="00B71E11" w:rsidRDefault="00E51EC0" w:rsidP="00E51EC0">
      <w:pPr>
        <w:numPr>
          <w:ilvl w:val="0"/>
          <w:numId w:val="97"/>
        </w:numPr>
        <w:rPr>
          <w:rFonts w:cstheme="minorHAnsi"/>
          <w:lang w:val="en-IN"/>
        </w:rPr>
      </w:pPr>
      <w:r w:rsidRPr="00B71E11">
        <w:rPr>
          <w:rFonts w:cstheme="minorHAnsi"/>
          <w:lang w:val="en-IN"/>
        </w:rPr>
        <w:t>Optimize pricing joins in saved searches</w:t>
      </w:r>
    </w:p>
    <w:p w14:paraId="11D22F18" w14:textId="77777777" w:rsidR="00E51EC0" w:rsidRPr="00B71E11" w:rsidRDefault="00E51EC0" w:rsidP="00E51EC0">
      <w:pPr>
        <w:numPr>
          <w:ilvl w:val="0"/>
          <w:numId w:val="97"/>
        </w:numPr>
        <w:rPr>
          <w:rFonts w:cstheme="minorHAnsi"/>
          <w:lang w:val="en-IN"/>
        </w:rPr>
      </w:pPr>
      <w:r w:rsidRPr="00B71E11">
        <w:rPr>
          <w:rFonts w:cstheme="minorHAnsi"/>
          <w:lang w:val="en-IN"/>
        </w:rPr>
        <w:t>Avoid overriding pricing without validation</w:t>
      </w:r>
    </w:p>
    <w:p w14:paraId="476568EF" w14:textId="77777777" w:rsidR="00E51EC0" w:rsidRPr="00B71E11" w:rsidRDefault="00E51EC0" w:rsidP="00E51EC0">
      <w:pPr>
        <w:numPr>
          <w:ilvl w:val="0"/>
          <w:numId w:val="97"/>
        </w:numPr>
        <w:rPr>
          <w:rFonts w:cstheme="minorHAnsi"/>
          <w:lang w:val="en-IN"/>
        </w:rPr>
      </w:pPr>
      <w:r w:rsidRPr="00B71E11">
        <w:rPr>
          <w:rFonts w:cstheme="minorHAnsi"/>
          <w:lang w:val="en-IN"/>
        </w:rPr>
        <w:t>Validate currency compatibility</w:t>
      </w:r>
    </w:p>
    <w:p w14:paraId="18778207" w14:textId="77777777" w:rsidR="00E51EC0" w:rsidRPr="00B71E11" w:rsidRDefault="00E51EC0" w:rsidP="00E51EC0">
      <w:pPr>
        <w:rPr>
          <w:rFonts w:cstheme="minorHAnsi"/>
          <w:b/>
          <w:bCs/>
          <w:sz w:val="28"/>
          <w:szCs w:val="28"/>
          <w:lang w:val="en-IN"/>
        </w:rPr>
      </w:pPr>
      <w:r w:rsidRPr="00B71E11">
        <w:rPr>
          <w:rFonts w:cstheme="minorHAnsi"/>
          <w:b/>
          <w:bCs/>
          <w:sz w:val="28"/>
          <w:szCs w:val="28"/>
          <w:lang w:val="en-IN"/>
        </w:rPr>
        <w:t>9. Governance Controls</w:t>
      </w:r>
    </w:p>
    <w:p w14:paraId="3BC3FAEB" w14:textId="77777777" w:rsidR="00E51EC0" w:rsidRPr="00B71E11" w:rsidRDefault="00E51EC0" w:rsidP="00E51EC0">
      <w:pPr>
        <w:numPr>
          <w:ilvl w:val="0"/>
          <w:numId w:val="98"/>
        </w:numPr>
        <w:rPr>
          <w:rFonts w:cstheme="minorHAnsi"/>
          <w:lang w:val="en-IN"/>
        </w:rPr>
      </w:pPr>
      <w:r w:rsidRPr="00B71E11">
        <w:rPr>
          <w:rFonts w:cstheme="minorHAnsi"/>
          <w:lang w:val="en-IN"/>
        </w:rPr>
        <w:t>Approval for new pricing structures</w:t>
      </w:r>
    </w:p>
    <w:p w14:paraId="687DE1EF" w14:textId="77777777" w:rsidR="00E51EC0" w:rsidRPr="00B71E11" w:rsidRDefault="00E51EC0" w:rsidP="00E51EC0">
      <w:pPr>
        <w:numPr>
          <w:ilvl w:val="0"/>
          <w:numId w:val="98"/>
        </w:numPr>
        <w:rPr>
          <w:rFonts w:cstheme="minorHAnsi"/>
          <w:lang w:val="en-IN"/>
        </w:rPr>
      </w:pPr>
      <w:r w:rsidRPr="00B71E11">
        <w:rPr>
          <w:rFonts w:cstheme="minorHAnsi"/>
          <w:lang w:val="en-IN"/>
        </w:rPr>
        <w:t>Margin review policy</w:t>
      </w:r>
    </w:p>
    <w:p w14:paraId="4051827D" w14:textId="77777777" w:rsidR="00E51EC0" w:rsidRPr="00B71E11" w:rsidRDefault="00E51EC0" w:rsidP="00E51EC0">
      <w:pPr>
        <w:numPr>
          <w:ilvl w:val="0"/>
          <w:numId w:val="98"/>
        </w:numPr>
        <w:rPr>
          <w:rFonts w:cstheme="minorHAnsi"/>
          <w:lang w:val="en-IN"/>
        </w:rPr>
      </w:pPr>
      <w:r w:rsidRPr="00B71E11">
        <w:rPr>
          <w:rFonts w:cstheme="minorHAnsi"/>
          <w:lang w:val="en-IN"/>
        </w:rPr>
        <w:t>Periodic price audit</w:t>
      </w:r>
    </w:p>
    <w:p w14:paraId="1207C822" w14:textId="77777777" w:rsidR="00E51EC0" w:rsidRPr="00B71E11" w:rsidRDefault="00E51EC0" w:rsidP="00E51EC0">
      <w:pPr>
        <w:numPr>
          <w:ilvl w:val="0"/>
          <w:numId w:val="98"/>
        </w:numPr>
        <w:rPr>
          <w:rFonts w:cstheme="minorHAnsi"/>
          <w:lang w:val="en-IN"/>
        </w:rPr>
      </w:pPr>
      <w:r w:rsidRPr="00B71E11">
        <w:rPr>
          <w:rFonts w:cstheme="minorHAnsi"/>
          <w:lang w:val="en-IN"/>
        </w:rPr>
        <w:t>Restriction on manual overrides</w:t>
      </w:r>
    </w:p>
    <w:p w14:paraId="4F958835" w14:textId="56658D16" w:rsidR="00E51EC0" w:rsidRPr="00B71E11" w:rsidRDefault="00E51EC0" w:rsidP="00E51EC0">
      <w:pPr>
        <w:rPr>
          <w:rFonts w:cstheme="minorHAnsi"/>
          <w:lang w:val="en-IN"/>
        </w:rPr>
      </w:pPr>
    </w:p>
    <w:p w14:paraId="36973A83" w14:textId="77777777" w:rsidR="00E51EC0" w:rsidRPr="00B71E11" w:rsidRDefault="00E51EC0" w:rsidP="00E51EC0">
      <w:pPr>
        <w:rPr>
          <w:rFonts w:cstheme="minorHAnsi"/>
          <w:b/>
          <w:bCs/>
          <w:color w:val="4472C4" w:themeColor="accent1"/>
          <w:sz w:val="32"/>
          <w:szCs w:val="32"/>
          <w:lang w:val="en-IN"/>
        </w:rPr>
      </w:pPr>
      <w:r w:rsidRPr="00B71E11">
        <w:rPr>
          <w:rFonts w:cstheme="minorHAnsi"/>
          <w:b/>
          <w:bCs/>
          <w:color w:val="4472C4" w:themeColor="accent1"/>
          <w:sz w:val="32"/>
          <w:szCs w:val="32"/>
          <w:lang w:val="en-IN"/>
        </w:rPr>
        <w:t>12. Tax Codes / Tax Items</w:t>
      </w:r>
    </w:p>
    <w:p w14:paraId="62AC8496" w14:textId="77777777" w:rsidR="00E51EC0" w:rsidRPr="00B71E11" w:rsidRDefault="00E51EC0" w:rsidP="00E51EC0">
      <w:pPr>
        <w:rPr>
          <w:rFonts w:cstheme="minorHAnsi"/>
          <w:b/>
          <w:bCs/>
          <w:sz w:val="28"/>
          <w:szCs w:val="28"/>
          <w:lang w:val="en-IN"/>
        </w:rPr>
      </w:pPr>
      <w:r w:rsidRPr="00B71E11">
        <w:rPr>
          <w:rFonts w:cstheme="minorHAnsi"/>
          <w:b/>
          <w:bCs/>
          <w:sz w:val="28"/>
          <w:szCs w:val="28"/>
          <w:lang w:val="en-IN"/>
        </w:rPr>
        <w:t>1. Definition</w:t>
      </w:r>
    </w:p>
    <w:p w14:paraId="0F6755E6" w14:textId="77777777" w:rsidR="00E51EC0" w:rsidRPr="00B71E11" w:rsidRDefault="00E51EC0" w:rsidP="008F4BCF">
      <w:pPr>
        <w:pStyle w:val="ListParagraph"/>
        <w:numPr>
          <w:ilvl w:val="0"/>
          <w:numId w:val="48"/>
        </w:numPr>
        <w:rPr>
          <w:rFonts w:cstheme="minorHAnsi"/>
          <w:lang w:val="en-IN"/>
        </w:rPr>
      </w:pPr>
      <w:r w:rsidRPr="00B71E11">
        <w:rPr>
          <w:rFonts w:cstheme="minorHAnsi"/>
          <w:lang w:val="en-IN"/>
        </w:rPr>
        <w:t>Defines indirect tax calculation rules applied to transactions.</w:t>
      </w:r>
    </w:p>
    <w:p w14:paraId="71C305DA" w14:textId="48F4A093" w:rsidR="00056C82" w:rsidRPr="00B71E11" w:rsidRDefault="00056C82" w:rsidP="008F4BCF">
      <w:pPr>
        <w:pStyle w:val="ListParagraph"/>
        <w:numPr>
          <w:ilvl w:val="0"/>
          <w:numId w:val="48"/>
        </w:numPr>
        <w:rPr>
          <w:rFonts w:cstheme="minorHAnsi"/>
          <w:lang w:val="en-IN"/>
        </w:rPr>
      </w:pPr>
      <w:r w:rsidRPr="00B71E11">
        <w:rPr>
          <w:rFonts w:cstheme="minorHAnsi"/>
        </w:rPr>
        <w:t xml:space="preserve">Behavior differs under Legacy Tax and </w:t>
      </w:r>
      <w:proofErr w:type="spellStart"/>
      <w:r w:rsidRPr="00B71E11">
        <w:rPr>
          <w:rFonts w:cstheme="minorHAnsi"/>
        </w:rPr>
        <w:t>SuiteTax</w:t>
      </w:r>
      <w:proofErr w:type="spellEnd"/>
      <w:r w:rsidRPr="00B71E11">
        <w:rPr>
          <w:rFonts w:cstheme="minorHAnsi"/>
        </w:rPr>
        <w:t xml:space="preserve"> engines</w:t>
      </w:r>
    </w:p>
    <w:p w14:paraId="0A56FF25" w14:textId="77777777" w:rsidR="00E51EC0" w:rsidRPr="00B71E11" w:rsidRDefault="00E51EC0" w:rsidP="00E51EC0">
      <w:pPr>
        <w:rPr>
          <w:rFonts w:cstheme="minorHAnsi"/>
          <w:b/>
          <w:bCs/>
          <w:sz w:val="28"/>
          <w:szCs w:val="28"/>
          <w:lang w:val="en-IN"/>
        </w:rPr>
      </w:pPr>
      <w:r w:rsidRPr="00B71E11">
        <w:rPr>
          <w:rFonts w:cstheme="minorHAnsi"/>
          <w:b/>
          <w:bCs/>
          <w:sz w:val="28"/>
          <w:szCs w:val="28"/>
          <w:lang w:val="en-IN"/>
        </w:rPr>
        <w:t>2. Business Role</w:t>
      </w:r>
    </w:p>
    <w:p w14:paraId="4686F6D2" w14:textId="77777777" w:rsidR="00E51EC0" w:rsidRPr="00B71E11" w:rsidRDefault="00E51EC0" w:rsidP="0042599F">
      <w:pPr>
        <w:pStyle w:val="ListParagraph"/>
        <w:numPr>
          <w:ilvl w:val="0"/>
          <w:numId w:val="48"/>
        </w:numPr>
        <w:rPr>
          <w:rFonts w:cstheme="minorHAnsi"/>
          <w:lang w:val="en-IN"/>
        </w:rPr>
      </w:pPr>
      <w:r w:rsidRPr="00B71E11">
        <w:rPr>
          <w:rFonts w:cstheme="minorHAnsi"/>
          <w:lang w:val="en-IN"/>
        </w:rPr>
        <w:t>Ensures statutory compliance and accurate indirect tax calculation.</w:t>
      </w:r>
    </w:p>
    <w:p w14:paraId="42B7C1F6" w14:textId="77777777" w:rsidR="00E51EC0" w:rsidRPr="00B71E11" w:rsidRDefault="00E51EC0" w:rsidP="00E51EC0">
      <w:pPr>
        <w:rPr>
          <w:rFonts w:cstheme="minorHAnsi"/>
          <w:b/>
          <w:bCs/>
          <w:sz w:val="28"/>
          <w:szCs w:val="28"/>
          <w:lang w:val="en-IN"/>
        </w:rPr>
      </w:pPr>
      <w:r w:rsidRPr="00B71E11">
        <w:rPr>
          <w:rFonts w:cstheme="minorHAnsi"/>
          <w:b/>
          <w:bCs/>
          <w:sz w:val="28"/>
          <w:szCs w:val="28"/>
          <w:lang w:val="en-IN"/>
        </w:rPr>
        <w:t>3. Key Fields</w:t>
      </w:r>
    </w:p>
    <w:p w14:paraId="1E98D4E2" w14:textId="77777777" w:rsidR="00E51EC0" w:rsidRPr="00B71E11" w:rsidRDefault="00E51EC0" w:rsidP="00E51EC0">
      <w:pPr>
        <w:numPr>
          <w:ilvl w:val="0"/>
          <w:numId w:val="99"/>
        </w:numPr>
        <w:rPr>
          <w:rFonts w:cstheme="minorHAnsi"/>
          <w:lang w:val="en-IN"/>
        </w:rPr>
      </w:pPr>
      <w:r w:rsidRPr="00B71E11">
        <w:rPr>
          <w:rFonts w:cstheme="minorHAnsi"/>
          <w:lang w:val="en-IN"/>
        </w:rPr>
        <w:t>Tax Code Name</w:t>
      </w:r>
    </w:p>
    <w:p w14:paraId="682BA5C2" w14:textId="77777777" w:rsidR="00E51EC0" w:rsidRPr="00B71E11" w:rsidRDefault="00E51EC0" w:rsidP="00E51EC0">
      <w:pPr>
        <w:numPr>
          <w:ilvl w:val="0"/>
          <w:numId w:val="99"/>
        </w:numPr>
        <w:rPr>
          <w:rFonts w:cstheme="minorHAnsi"/>
          <w:lang w:val="en-IN"/>
        </w:rPr>
      </w:pPr>
      <w:r w:rsidRPr="00B71E11">
        <w:rPr>
          <w:rFonts w:cstheme="minorHAnsi"/>
          <w:lang w:val="en-IN"/>
        </w:rPr>
        <w:t>Tax Rate</w:t>
      </w:r>
    </w:p>
    <w:p w14:paraId="6D830480" w14:textId="77777777" w:rsidR="00E51EC0" w:rsidRPr="00B71E11" w:rsidRDefault="00E51EC0" w:rsidP="00E51EC0">
      <w:pPr>
        <w:numPr>
          <w:ilvl w:val="0"/>
          <w:numId w:val="99"/>
        </w:numPr>
        <w:rPr>
          <w:rFonts w:cstheme="minorHAnsi"/>
          <w:lang w:val="en-IN"/>
        </w:rPr>
      </w:pPr>
      <w:r w:rsidRPr="00B71E11">
        <w:rPr>
          <w:rFonts w:cstheme="minorHAnsi"/>
          <w:lang w:val="en-IN"/>
        </w:rPr>
        <w:t>Tax Type</w:t>
      </w:r>
    </w:p>
    <w:p w14:paraId="56509A76" w14:textId="77777777" w:rsidR="00E51EC0" w:rsidRPr="00B71E11" w:rsidRDefault="00E51EC0" w:rsidP="00E51EC0">
      <w:pPr>
        <w:numPr>
          <w:ilvl w:val="0"/>
          <w:numId w:val="99"/>
        </w:numPr>
        <w:rPr>
          <w:rFonts w:cstheme="minorHAnsi"/>
          <w:lang w:val="en-IN"/>
        </w:rPr>
      </w:pPr>
      <w:r w:rsidRPr="00B71E11">
        <w:rPr>
          <w:rFonts w:cstheme="minorHAnsi"/>
          <w:lang w:val="en-IN"/>
        </w:rPr>
        <w:t>Agency</w:t>
      </w:r>
    </w:p>
    <w:p w14:paraId="6D42735C" w14:textId="77777777" w:rsidR="00E51EC0" w:rsidRPr="00B71E11" w:rsidRDefault="00E51EC0" w:rsidP="00E51EC0">
      <w:pPr>
        <w:numPr>
          <w:ilvl w:val="0"/>
          <w:numId w:val="99"/>
        </w:numPr>
        <w:rPr>
          <w:rFonts w:cstheme="minorHAnsi"/>
          <w:lang w:val="en-IN"/>
        </w:rPr>
      </w:pPr>
      <w:r w:rsidRPr="00B71E11">
        <w:rPr>
          <w:rFonts w:cstheme="minorHAnsi"/>
          <w:lang w:val="en-IN"/>
        </w:rPr>
        <w:lastRenderedPageBreak/>
        <w:t>Subsidiary (if applicable)</w:t>
      </w:r>
    </w:p>
    <w:p w14:paraId="2950901A" w14:textId="77777777" w:rsidR="00E51EC0" w:rsidRPr="00B71E11" w:rsidRDefault="00E51EC0" w:rsidP="00E51EC0">
      <w:pPr>
        <w:rPr>
          <w:rFonts w:cstheme="minorHAnsi"/>
          <w:b/>
          <w:bCs/>
          <w:sz w:val="28"/>
          <w:szCs w:val="28"/>
          <w:lang w:val="en-IN"/>
        </w:rPr>
      </w:pPr>
      <w:r w:rsidRPr="00B71E11">
        <w:rPr>
          <w:rFonts w:cstheme="minorHAnsi"/>
          <w:b/>
          <w:bCs/>
          <w:sz w:val="28"/>
          <w:szCs w:val="28"/>
          <w:lang w:val="en-IN"/>
        </w:rPr>
        <w:t>4. Used In</w:t>
      </w:r>
    </w:p>
    <w:p w14:paraId="12B4FCB5" w14:textId="77777777" w:rsidR="00E51EC0" w:rsidRPr="00B71E11" w:rsidRDefault="00E51EC0" w:rsidP="00E51EC0">
      <w:pPr>
        <w:numPr>
          <w:ilvl w:val="0"/>
          <w:numId w:val="100"/>
        </w:numPr>
        <w:rPr>
          <w:rFonts w:cstheme="minorHAnsi"/>
          <w:lang w:val="en-IN"/>
        </w:rPr>
      </w:pPr>
      <w:r w:rsidRPr="00B71E11">
        <w:rPr>
          <w:rFonts w:cstheme="minorHAnsi"/>
          <w:lang w:val="en-IN"/>
        </w:rPr>
        <w:t>Sales Orders</w:t>
      </w:r>
    </w:p>
    <w:p w14:paraId="444F5544" w14:textId="77777777" w:rsidR="00E51EC0" w:rsidRPr="00B71E11" w:rsidRDefault="00E51EC0" w:rsidP="00E51EC0">
      <w:pPr>
        <w:numPr>
          <w:ilvl w:val="0"/>
          <w:numId w:val="100"/>
        </w:numPr>
        <w:rPr>
          <w:rFonts w:cstheme="minorHAnsi"/>
          <w:lang w:val="en-IN"/>
        </w:rPr>
      </w:pPr>
      <w:r w:rsidRPr="00B71E11">
        <w:rPr>
          <w:rFonts w:cstheme="minorHAnsi"/>
          <w:lang w:val="en-IN"/>
        </w:rPr>
        <w:t>Invoices</w:t>
      </w:r>
    </w:p>
    <w:p w14:paraId="3286DD4F" w14:textId="77777777" w:rsidR="00E51EC0" w:rsidRPr="00B71E11" w:rsidRDefault="00E51EC0" w:rsidP="00E51EC0">
      <w:pPr>
        <w:numPr>
          <w:ilvl w:val="0"/>
          <w:numId w:val="100"/>
        </w:numPr>
        <w:rPr>
          <w:rFonts w:cstheme="minorHAnsi"/>
          <w:lang w:val="en-IN"/>
        </w:rPr>
      </w:pPr>
      <w:r w:rsidRPr="00B71E11">
        <w:rPr>
          <w:rFonts w:cstheme="minorHAnsi"/>
          <w:lang w:val="en-IN"/>
        </w:rPr>
        <w:t>Purchase Orders</w:t>
      </w:r>
    </w:p>
    <w:p w14:paraId="7AE4DDBD" w14:textId="77777777" w:rsidR="00E51EC0" w:rsidRPr="00B71E11" w:rsidRDefault="00E51EC0" w:rsidP="00E51EC0">
      <w:pPr>
        <w:numPr>
          <w:ilvl w:val="0"/>
          <w:numId w:val="100"/>
        </w:numPr>
        <w:rPr>
          <w:rFonts w:cstheme="minorHAnsi"/>
          <w:lang w:val="en-IN"/>
        </w:rPr>
      </w:pPr>
      <w:r w:rsidRPr="00B71E11">
        <w:rPr>
          <w:rFonts w:cstheme="minorHAnsi"/>
          <w:lang w:val="en-IN"/>
        </w:rPr>
        <w:t>Vendor Bills</w:t>
      </w:r>
    </w:p>
    <w:p w14:paraId="391B84C9" w14:textId="77777777" w:rsidR="00E51EC0" w:rsidRPr="00B71E11" w:rsidRDefault="00E51EC0" w:rsidP="00E51EC0">
      <w:pPr>
        <w:numPr>
          <w:ilvl w:val="0"/>
          <w:numId w:val="100"/>
        </w:numPr>
        <w:rPr>
          <w:rFonts w:cstheme="minorHAnsi"/>
          <w:lang w:val="en-IN"/>
        </w:rPr>
      </w:pPr>
      <w:r w:rsidRPr="00B71E11">
        <w:rPr>
          <w:rFonts w:cstheme="minorHAnsi"/>
          <w:lang w:val="en-IN"/>
        </w:rPr>
        <w:t>Journal Entries (tax adjustments)</w:t>
      </w:r>
    </w:p>
    <w:p w14:paraId="6FC1E6DD" w14:textId="77777777" w:rsidR="00E51EC0" w:rsidRPr="00B71E11" w:rsidRDefault="00E51EC0" w:rsidP="00E51EC0">
      <w:pPr>
        <w:rPr>
          <w:rFonts w:cstheme="minorHAnsi"/>
          <w:b/>
          <w:bCs/>
          <w:sz w:val="28"/>
          <w:szCs w:val="28"/>
          <w:lang w:val="en-IN"/>
        </w:rPr>
      </w:pPr>
      <w:r w:rsidRPr="00B71E11">
        <w:rPr>
          <w:rFonts w:cstheme="minorHAnsi"/>
          <w:b/>
          <w:bCs/>
          <w:sz w:val="28"/>
          <w:szCs w:val="28"/>
          <w:lang w:val="en-IN"/>
        </w:rPr>
        <w:t>5. Financial / System Impact</w:t>
      </w:r>
    </w:p>
    <w:p w14:paraId="7CC28FF0" w14:textId="77777777" w:rsidR="00E51EC0" w:rsidRPr="00B71E11" w:rsidRDefault="00E51EC0" w:rsidP="00E51EC0">
      <w:pPr>
        <w:numPr>
          <w:ilvl w:val="0"/>
          <w:numId w:val="101"/>
        </w:numPr>
        <w:rPr>
          <w:rFonts w:cstheme="minorHAnsi"/>
          <w:lang w:val="en-IN"/>
        </w:rPr>
      </w:pPr>
      <w:r w:rsidRPr="00B71E11">
        <w:rPr>
          <w:rFonts w:cstheme="minorHAnsi"/>
          <w:lang w:val="en-IN"/>
        </w:rPr>
        <w:t>Drives automatic tax calculation</w:t>
      </w:r>
    </w:p>
    <w:p w14:paraId="4F18DA81" w14:textId="77777777" w:rsidR="00E51EC0" w:rsidRPr="00B71E11" w:rsidRDefault="00E51EC0" w:rsidP="00E51EC0">
      <w:pPr>
        <w:numPr>
          <w:ilvl w:val="0"/>
          <w:numId w:val="101"/>
        </w:numPr>
        <w:rPr>
          <w:rFonts w:cstheme="minorHAnsi"/>
          <w:lang w:val="en-IN"/>
        </w:rPr>
      </w:pPr>
      <w:r w:rsidRPr="00B71E11">
        <w:rPr>
          <w:rFonts w:cstheme="minorHAnsi"/>
          <w:lang w:val="en-IN"/>
        </w:rPr>
        <w:t>Impacts tax liability accounts</w:t>
      </w:r>
    </w:p>
    <w:p w14:paraId="07836B7F" w14:textId="77777777" w:rsidR="00E51EC0" w:rsidRPr="00B71E11" w:rsidRDefault="00E51EC0" w:rsidP="00E51EC0">
      <w:pPr>
        <w:numPr>
          <w:ilvl w:val="0"/>
          <w:numId w:val="101"/>
        </w:numPr>
        <w:rPr>
          <w:rFonts w:cstheme="minorHAnsi"/>
          <w:lang w:val="en-IN"/>
        </w:rPr>
      </w:pPr>
      <w:r w:rsidRPr="00B71E11">
        <w:rPr>
          <w:rFonts w:cstheme="minorHAnsi"/>
          <w:lang w:val="en-IN"/>
        </w:rPr>
        <w:t>Affects statutory reporting</w:t>
      </w:r>
    </w:p>
    <w:p w14:paraId="57BF9870" w14:textId="77777777" w:rsidR="00E51EC0" w:rsidRPr="00B71E11" w:rsidRDefault="00E51EC0" w:rsidP="00E51EC0">
      <w:pPr>
        <w:numPr>
          <w:ilvl w:val="0"/>
          <w:numId w:val="101"/>
        </w:numPr>
        <w:rPr>
          <w:rFonts w:cstheme="minorHAnsi"/>
          <w:lang w:val="en-IN"/>
        </w:rPr>
      </w:pPr>
      <w:r w:rsidRPr="00B71E11">
        <w:rPr>
          <w:rFonts w:cstheme="minorHAnsi"/>
          <w:lang w:val="en-IN"/>
        </w:rPr>
        <w:t>Influences compliance audits</w:t>
      </w:r>
    </w:p>
    <w:p w14:paraId="6C47EE74" w14:textId="77777777" w:rsidR="00E51EC0" w:rsidRPr="00B71E11" w:rsidRDefault="00E51EC0" w:rsidP="00E51EC0">
      <w:pPr>
        <w:rPr>
          <w:rFonts w:cstheme="minorHAnsi"/>
          <w:b/>
          <w:bCs/>
          <w:sz w:val="28"/>
          <w:szCs w:val="28"/>
          <w:lang w:val="en-IN"/>
        </w:rPr>
      </w:pPr>
      <w:r w:rsidRPr="00B71E11">
        <w:rPr>
          <w:rFonts w:cstheme="minorHAnsi"/>
          <w:b/>
          <w:bCs/>
          <w:sz w:val="28"/>
          <w:szCs w:val="28"/>
          <w:lang w:val="en-IN"/>
        </w:rPr>
        <w:t>6. Dependencies</w:t>
      </w:r>
    </w:p>
    <w:p w14:paraId="1E93DC51" w14:textId="77777777" w:rsidR="00E51EC0" w:rsidRPr="00B71E11" w:rsidRDefault="00E51EC0" w:rsidP="00E51EC0">
      <w:pPr>
        <w:numPr>
          <w:ilvl w:val="0"/>
          <w:numId w:val="102"/>
        </w:numPr>
        <w:rPr>
          <w:rFonts w:cstheme="minorHAnsi"/>
          <w:lang w:val="en-IN"/>
        </w:rPr>
      </w:pPr>
      <w:r w:rsidRPr="00B71E11">
        <w:rPr>
          <w:rFonts w:cstheme="minorHAnsi"/>
          <w:lang w:val="en-IN"/>
        </w:rPr>
        <w:t>Customer</w:t>
      </w:r>
    </w:p>
    <w:p w14:paraId="2977D2CA" w14:textId="77777777" w:rsidR="00E51EC0" w:rsidRPr="00B71E11" w:rsidRDefault="00E51EC0" w:rsidP="00E51EC0">
      <w:pPr>
        <w:numPr>
          <w:ilvl w:val="0"/>
          <w:numId w:val="102"/>
        </w:numPr>
        <w:rPr>
          <w:rFonts w:cstheme="minorHAnsi"/>
          <w:lang w:val="en-IN"/>
        </w:rPr>
      </w:pPr>
      <w:r w:rsidRPr="00B71E11">
        <w:rPr>
          <w:rFonts w:cstheme="minorHAnsi"/>
          <w:lang w:val="en-IN"/>
        </w:rPr>
        <w:t>Vendor</w:t>
      </w:r>
    </w:p>
    <w:p w14:paraId="74DE4E2B" w14:textId="77777777" w:rsidR="00E51EC0" w:rsidRPr="00B71E11" w:rsidRDefault="00E51EC0" w:rsidP="00E51EC0">
      <w:pPr>
        <w:numPr>
          <w:ilvl w:val="0"/>
          <w:numId w:val="102"/>
        </w:numPr>
        <w:rPr>
          <w:rFonts w:cstheme="minorHAnsi"/>
          <w:lang w:val="en-IN"/>
        </w:rPr>
      </w:pPr>
      <w:r w:rsidRPr="00B71E11">
        <w:rPr>
          <w:rFonts w:cstheme="minorHAnsi"/>
          <w:lang w:val="en-IN"/>
        </w:rPr>
        <w:t>Item</w:t>
      </w:r>
    </w:p>
    <w:p w14:paraId="0F69D012" w14:textId="77777777" w:rsidR="00E51EC0" w:rsidRPr="00B71E11" w:rsidRDefault="00E51EC0" w:rsidP="00E51EC0">
      <w:pPr>
        <w:numPr>
          <w:ilvl w:val="0"/>
          <w:numId w:val="102"/>
        </w:numPr>
        <w:rPr>
          <w:rFonts w:cstheme="minorHAnsi"/>
          <w:lang w:val="en-IN"/>
        </w:rPr>
      </w:pPr>
      <w:r w:rsidRPr="00B71E11">
        <w:rPr>
          <w:rFonts w:cstheme="minorHAnsi"/>
          <w:lang w:val="en-IN"/>
        </w:rPr>
        <w:t>Subsidiary</w:t>
      </w:r>
    </w:p>
    <w:p w14:paraId="695FED2C" w14:textId="77777777" w:rsidR="00E51EC0" w:rsidRPr="00B71E11" w:rsidRDefault="00E51EC0" w:rsidP="00E51EC0">
      <w:pPr>
        <w:numPr>
          <w:ilvl w:val="0"/>
          <w:numId w:val="102"/>
        </w:numPr>
        <w:rPr>
          <w:rFonts w:cstheme="minorHAnsi"/>
          <w:lang w:val="en-IN"/>
        </w:rPr>
      </w:pPr>
      <w:r w:rsidRPr="00B71E11">
        <w:rPr>
          <w:rFonts w:cstheme="minorHAnsi"/>
          <w:lang w:val="en-IN"/>
        </w:rPr>
        <w:t>Chart of Accounts</w:t>
      </w:r>
    </w:p>
    <w:p w14:paraId="201A9863" w14:textId="77777777" w:rsidR="00E51EC0" w:rsidRPr="00B71E11" w:rsidRDefault="00E51EC0" w:rsidP="00E51EC0">
      <w:pPr>
        <w:numPr>
          <w:ilvl w:val="0"/>
          <w:numId w:val="102"/>
        </w:numPr>
        <w:rPr>
          <w:rFonts w:cstheme="minorHAnsi"/>
          <w:lang w:val="en-IN"/>
        </w:rPr>
      </w:pPr>
      <w:r w:rsidRPr="00B71E11">
        <w:rPr>
          <w:rFonts w:cstheme="minorHAnsi"/>
          <w:lang w:val="en-IN"/>
        </w:rPr>
        <w:t>Nexus</w:t>
      </w:r>
    </w:p>
    <w:p w14:paraId="3754DAEB" w14:textId="77777777" w:rsidR="00E51EC0" w:rsidRPr="00B71E11" w:rsidRDefault="00E51EC0" w:rsidP="00E51EC0">
      <w:pPr>
        <w:rPr>
          <w:rFonts w:cstheme="minorHAnsi"/>
          <w:b/>
          <w:bCs/>
          <w:sz w:val="28"/>
          <w:szCs w:val="28"/>
          <w:lang w:val="en-IN"/>
        </w:rPr>
      </w:pPr>
      <w:r w:rsidRPr="00B71E11">
        <w:rPr>
          <w:rFonts w:cstheme="minorHAnsi"/>
          <w:b/>
          <w:bCs/>
          <w:sz w:val="28"/>
          <w:szCs w:val="28"/>
          <w:lang w:val="en-IN"/>
        </w:rPr>
        <w:t>7. Common Configuration Risks</w:t>
      </w:r>
    </w:p>
    <w:p w14:paraId="4D5F31C0" w14:textId="77777777" w:rsidR="00E51EC0" w:rsidRPr="00B71E11" w:rsidRDefault="00E51EC0" w:rsidP="00E51EC0">
      <w:pPr>
        <w:numPr>
          <w:ilvl w:val="0"/>
          <w:numId w:val="103"/>
        </w:numPr>
        <w:rPr>
          <w:rFonts w:cstheme="minorHAnsi"/>
          <w:lang w:val="en-IN"/>
        </w:rPr>
      </w:pPr>
      <w:r w:rsidRPr="00B71E11">
        <w:rPr>
          <w:rFonts w:cstheme="minorHAnsi"/>
          <w:lang w:val="en-IN"/>
        </w:rPr>
        <w:t>Incorrect tax rate setup</w:t>
      </w:r>
    </w:p>
    <w:p w14:paraId="58047E6C" w14:textId="77777777" w:rsidR="00E51EC0" w:rsidRPr="00B71E11" w:rsidRDefault="00E51EC0" w:rsidP="00E51EC0">
      <w:pPr>
        <w:numPr>
          <w:ilvl w:val="0"/>
          <w:numId w:val="103"/>
        </w:numPr>
        <w:rPr>
          <w:rFonts w:cstheme="minorHAnsi"/>
          <w:lang w:val="en-IN"/>
        </w:rPr>
      </w:pPr>
      <w:r w:rsidRPr="00B71E11">
        <w:rPr>
          <w:rFonts w:cstheme="minorHAnsi"/>
          <w:lang w:val="en-IN"/>
        </w:rPr>
        <w:t>Wrong tax agency mapping</w:t>
      </w:r>
    </w:p>
    <w:p w14:paraId="3F72CFC0" w14:textId="77777777" w:rsidR="00E51EC0" w:rsidRPr="00B71E11" w:rsidRDefault="00E51EC0" w:rsidP="00E51EC0">
      <w:pPr>
        <w:numPr>
          <w:ilvl w:val="0"/>
          <w:numId w:val="103"/>
        </w:numPr>
        <w:rPr>
          <w:rFonts w:cstheme="minorHAnsi"/>
          <w:lang w:val="en-IN"/>
        </w:rPr>
      </w:pPr>
      <w:r w:rsidRPr="00B71E11">
        <w:rPr>
          <w:rFonts w:cstheme="minorHAnsi"/>
          <w:lang w:val="en-IN"/>
        </w:rPr>
        <w:t>Manual overrides bypassing compliance</w:t>
      </w:r>
    </w:p>
    <w:p w14:paraId="3298BC69" w14:textId="77777777" w:rsidR="00E51EC0" w:rsidRPr="00B71E11" w:rsidRDefault="00E51EC0" w:rsidP="00E51EC0">
      <w:pPr>
        <w:numPr>
          <w:ilvl w:val="0"/>
          <w:numId w:val="103"/>
        </w:numPr>
        <w:rPr>
          <w:rFonts w:cstheme="minorHAnsi"/>
          <w:lang w:val="en-IN"/>
        </w:rPr>
      </w:pPr>
      <w:r w:rsidRPr="00B71E11">
        <w:rPr>
          <w:rFonts w:cstheme="minorHAnsi"/>
          <w:lang w:val="en-IN"/>
        </w:rPr>
        <w:t>Inconsistent tax code assignment</w:t>
      </w:r>
    </w:p>
    <w:p w14:paraId="2880E2CF" w14:textId="77777777" w:rsidR="00E51EC0" w:rsidRPr="00B71E11" w:rsidRDefault="00E51EC0" w:rsidP="00E51EC0">
      <w:pPr>
        <w:rPr>
          <w:rFonts w:cstheme="minorHAnsi"/>
          <w:b/>
          <w:bCs/>
          <w:sz w:val="28"/>
          <w:szCs w:val="28"/>
          <w:lang w:val="en-IN"/>
        </w:rPr>
      </w:pPr>
      <w:r w:rsidRPr="00B71E11">
        <w:rPr>
          <w:rFonts w:cstheme="minorHAnsi"/>
          <w:b/>
          <w:bCs/>
          <w:sz w:val="28"/>
          <w:szCs w:val="28"/>
          <w:lang w:val="en-IN"/>
        </w:rPr>
        <w:t>8. Developer Considerations</w:t>
      </w:r>
    </w:p>
    <w:p w14:paraId="7389F0CB" w14:textId="77777777" w:rsidR="00E51EC0" w:rsidRPr="00B71E11" w:rsidRDefault="00E51EC0" w:rsidP="00E51EC0">
      <w:pPr>
        <w:numPr>
          <w:ilvl w:val="0"/>
          <w:numId w:val="104"/>
        </w:numPr>
        <w:rPr>
          <w:rFonts w:cstheme="minorHAnsi"/>
          <w:lang w:val="en-IN"/>
        </w:rPr>
      </w:pPr>
      <w:r w:rsidRPr="00B71E11">
        <w:rPr>
          <w:rFonts w:cstheme="minorHAnsi"/>
          <w:lang w:val="en-IN"/>
        </w:rPr>
        <w:lastRenderedPageBreak/>
        <w:t>Validate tax code before transaction save</w:t>
      </w:r>
    </w:p>
    <w:p w14:paraId="0DE79489" w14:textId="77777777" w:rsidR="00E51EC0" w:rsidRPr="00B71E11" w:rsidRDefault="00E51EC0" w:rsidP="00E51EC0">
      <w:pPr>
        <w:numPr>
          <w:ilvl w:val="0"/>
          <w:numId w:val="104"/>
        </w:numPr>
        <w:rPr>
          <w:rFonts w:cstheme="minorHAnsi"/>
          <w:lang w:val="en-IN"/>
        </w:rPr>
      </w:pPr>
      <w:r w:rsidRPr="00B71E11">
        <w:rPr>
          <w:rFonts w:cstheme="minorHAnsi"/>
          <w:lang w:val="en-IN"/>
        </w:rPr>
        <w:t>Handle multi-subsidiary tax logic carefully</w:t>
      </w:r>
    </w:p>
    <w:p w14:paraId="0839F7C2" w14:textId="77777777" w:rsidR="00E51EC0" w:rsidRPr="00B71E11" w:rsidRDefault="00E51EC0" w:rsidP="00E51EC0">
      <w:pPr>
        <w:numPr>
          <w:ilvl w:val="0"/>
          <w:numId w:val="104"/>
        </w:numPr>
        <w:rPr>
          <w:rFonts w:cstheme="minorHAnsi"/>
          <w:lang w:val="en-IN"/>
        </w:rPr>
      </w:pPr>
      <w:r w:rsidRPr="00B71E11">
        <w:rPr>
          <w:rFonts w:cstheme="minorHAnsi"/>
          <w:lang w:val="en-IN"/>
        </w:rPr>
        <w:t>Avoid bypassing native tax engine</w:t>
      </w:r>
    </w:p>
    <w:p w14:paraId="32E2727E" w14:textId="77777777" w:rsidR="00E51EC0" w:rsidRPr="00B71E11" w:rsidRDefault="00E51EC0" w:rsidP="00E51EC0">
      <w:pPr>
        <w:numPr>
          <w:ilvl w:val="0"/>
          <w:numId w:val="104"/>
        </w:numPr>
        <w:rPr>
          <w:rFonts w:cstheme="minorHAnsi"/>
          <w:lang w:val="en-IN"/>
        </w:rPr>
      </w:pPr>
      <w:r w:rsidRPr="00B71E11">
        <w:rPr>
          <w:rFonts w:cstheme="minorHAnsi"/>
          <w:lang w:val="en-IN"/>
        </w:rPr>
        <w:t>Optimize tax joins in reporting searches</w:t>
      </w:r>
    </w:p>
    <w:p w14:paraId="22B8FC6D" w14:textId="78B5CCDE" w:rsidR="007E31E8" w:rsidRPr="00B71E11" w:rsidRDefault="007E31E8" w:rsidP="00E51EC0">
      <w:pPr>
        <w:numPr>
          <w:ilvl w:val="0"/>
          <w:numId w:val="104"/>
        </w:numPr>
        <w:rPr>
          <w:rFonts w:cstheme="minorHAnsi"/>
          <w:lang w:val="en-IN"/>
        </w:rPr>
      </w:pPr>
      <w:proofErr w:type="spellStart"/>
      <w:r w:rsidRPr="00B71E11">
        <w:rPr>
          <w:rFonts w:cstheme="minorHAnsi"/>
          <w:lang w:val="en-IN"/>
        </w:rPr>
        <w:t>SuiteTax</w:t>
      </w:r>
      <w:proofErr w:type="spellEnd"/>
      <w:r w:rsidRPr="00B71E11">
        <w:rPr>
          <w:rFonts w:cstheme="minorHAnsi"/>
          <w:lang w:val="en-IN"/>
        </w:rPr>
        <w:t xml:space="preserve"> </w:t>
      </w:r>
      <w:r w:rsidR="00F664D7">
        <w:rPr>
          <w:rFonts w:cstheme="minorHAnsi"/>
          <w:lang w:val="en-IN"/>
        </w:rPr>
        <w:t>vs</w:t>
      </w:r>
      <w:r w:rsidRPr="00B71E11">
        <w:rPr>
          <w:rFonts w:cstheme="minorHAnsi"/>
          <w:lang w:val="en-IN"/>
        </w:rPr>
        <w:t xml:space="preserve"> Legacy Tax API behaviour differences </w:t>
      </w:r>
    </w:p>
    <w:p w14:paraId="344F1B46" w14:textId="77777777" w:rsidR="00E51EC0" w:rsidRPr="00B71E11" w:rsidRDefault="00E51EC0" w:rsidP="00E51EC0">
      <w:pPr>
        <w:rPr>
          <w:rFonts w:cstheme="minorHAnsi"/>
          <w:b/>
          <w:bCs/>
          <w:sz w:val="28"/>
          <w:szCs w:val="28"/>
          <w:lang w:val="en-IN"/>
        </w:rPr>
      </w:pPr>
      <w:r w:rsidRPr="00B71E11">
        <w:rPr>
          <w:rFonts w:cstheme="minorHAnsi"/>
          <w:b/>
          <w:bCs/>
          <w:sz w:val="28"/>
          <w:szCs w:val="28"/>
          <w:lang w:val="en-IN"/>
        </w:rPr>
        <w:t>9. Governance Controls</w:t>
      </w:r>
    </w:p>
    <w:p w14:paraId="59D61B8D" w14:textId="77777777" w:rsidR="00E51EC0" w:rsidRPr="00B71E11" w:rsidRDefault="00E51EC0" w:rsidP="00E51EC0">
      <w:pPr>
        <w:numPr>
          <w:ilvl w:val="0"/>
          <w:numId w:val="105"/>
        </w:numPr>
        <w:rPr>
          <w:rFonts w:cstheme="minorHAnsi"/>
          <w:lang w:val="en-IN"/>
        </w:rPr>
      </w:pPr>
      <w:r w:rsidRPr="00B71E11">
        <w:rPr>
          <w:rFonts w:cstheme="minorHAnsi"/>
          <w:lang w:val="en-IN"/>
        </w:rPr>
        <w:t>Restricted tax configuration access</w:t>
      </w:r>
    </w:p>
    <w:p w14:paraId="05EBE93C" w14:textId="77777777" w:rsidR="00E51EC0" w:rsidRPr="00B71E11" w:rsidRDefault="00E51EC0" w:rsidP="00E51EC0">
      <w:pPr>
        <w:numPr>
          <w:ilvl w:val="0"/>
          <w:numId w:val="105"/>
        </w:numPr>
        <w:rPr>
          <w:rFonts w:cstheme="minorHAnsi"/>
          <w:lang w:val="en-IN"/>
        </w:rPr>
      </w:pPr>
      <w:r w:rsidRPr="00B71E11">
        <w:rPr>
          <w:rFonts w:cstheme="minorHAnsi"/>
          <w:lang w:val="en-IN"/>
        </w:rPr>
        <w:t>Compliance review process</w:t>
      </w:r>
    </w:p>
    <w:p w14:paraId="465F63AF" w14:textId="77777777" w:rsidR="00E51EC0" w:rsidRPr="00B71E11" w:rsidRDefault="00E51EC0" w:rsidP="00E51EC0">
      <w:pPr>
        <w:numPr>
          <w:ilvl w:val="0"/>
          <w:numId w:val="105"/>
        </w:numPr>
        <w:rPr>
          <w:rFonts w:cstheme="minorHAnsi"/>
          <w:lang w:val="en-IN"/>
        </w:rPr>
      </w:pPr>
      <w:r w:rsidRPr="00B71E11">
        <w:rPr>
          <w:rFonts w:cstheme="minorHAnsi"/>
          <w:lang w:val="en-IN"/>
        </w:rPr>
        <w:t>Periodic tax rate validation</w:t>
      </w:r>
    </w:p>
    <w:p w14:paraId="548015F4" w14:textId="77777777" w:rsidR="00E51EC0" w:rsidRPr="00B71E11" w:rsidRDefault="00E51EC0" w:rsidP="00E51EC0">
      <w:pPr>
        <w:numPr>
          <w:ilvl w:val="0"/>
          <w:numId w:val="105"/>
        </w:numPr>
        <w:rPr>
          <w:rFonts w:cstheme="minorHAnsi"/>
          <w:lang w:val="en-IN"/>
        </w:rPr>
      </w:pPr>
      <w:r w:rsidRPr="00B71E11">
        <w:rPr>
          <w:rFonts w:cstheme="minorHAnsi"/>
          <w:lang w:val="en-IN"/>
        </w:rPr>
        <w:t>Audit trail monitoring</w:t>
      </w:r>
    </w:p>
    <w:p w14:paraId="06386784" w14:textId="2A96D775" w:rsidR="005F2B6A" w:rsidRPr="00B71E11" w:rsidRDefault="00000000" w:rsidP="005F2B6A">
      <w:pPr>
        <w:rPr>
          <w:rFonts w:cstheme="minorHAnsi"/>
        </w:rPr>
      </w:pPr>
      <w:r w:rsidRPr="00B71E11">
        <w:rPr>
          <w:rFonts w:cstheme="minorHAnsi"/>
        </w:rPr>
        <w:pict w14:anchorId="471C7A91">
          <v:rect id="_x0000_i1071" style="width:0;height:1.5pt" o:hralign="center" o:hrstd="t" o:hr="t" fillcolor="#a0a0a0" stroked="f"/>
        </w:pict>
      </w:r>
    </w:p>
    <w:p w14:paraId="2571D34D" w14:textId="77777777" w:rsidR="005F2B6A" w:rsidRPr="00B71E11" w:rsidRDefault="005F2B6A" w:rsidP="005F2B6A">
      <w:pPr>
        <w:rPr>
          <w:rFonts w:cstheme="minorHAnsi"/>
        </w:rPr>
      </w:pPr>
    </w:p>
    <w:p w14:paraId="6BD756A4" w14:textId="77777777" w:rsidR="005F2B6A" w:rsidRPr="00B71E11" w:rsidRDefault="005F2B6A" w:rsidP="005F2B6A">
      <w:pPr>
        <w:rPr>
          <w:rFonts w:cstheme="minorHAnsi"/>
        </w:rPr>
      </w:pPr>
    </w:p>
    <w:p w14:paraId="58EF3CF6" w14:textId="77777777" w:rsidR="005F2B6A" w:rsidRPr="00B71E11" w:rsidRDefault="005F2B6A" w:rsidP="005F2B6A">
      <w:pPr>
        <w:rPr>
          <w:rFonts w:cstheme="minorHAnsi"/>
        </w:rPr>
      </w:pPr>
    </w:p>
    <w:p w14:paraId="15DD6981" w14:textId="77777777" w:rsidR="005F2B6A" w:rsidRPr="00B71E11" w:rsidRDefault="005F2B6A" w:rsidP="005F2B6A">
      <w:pPr>
        <w:rPr>
          <w:rFonts w:cstheme="minorHAnsi"/>
        </w:rPr>
      </w:pPr>
    </w:p>
    <w:p w14:paraId="3148DD42" w14:textId="77777777" w:rsidR="005F2B6A" w:rsidRPr="00B71E11" w:rsidRDefault="005F2B6A" w:rsidP="005F2B6A">
      <w:pPr>
        <w:rPr>
          <w:rFonts w:cstheme="minorHAnsi"/>
        </w:rPr>
      </w:pPr>
    </w:p>
    <w:p w14:paraId="3217DA65" w14:textId="77777777" w:rsidR="005F2B6A" w:rsidRPr="00B71E11" w:rsidRDefault="005F2B6A" w:rsidP="005F2B6A">
      <w:pPr>
        <w:rPr>
          <w:rFonts w:cstheme="minorHAnsi"/>
        </w:rPr>
      </w:pPr>
    </w:p>
    <w:p w14:paraId="2E4F57E5" w14:textId="77777777" w:rsidR="005F2B6A" w:rsidRPr="00B71E11" w:rsidRDefault="005F2B6A" w:rsidP="005F2B6A">
      <w:pPr>
        <w:rPr>
          <w:rFonts w:cstheme="minorHAnsi"/>
        </w:rPr>
      </w:pPr>
    </w:p>
    <w:p w14:paraId="5360FADB" w14:textId="77777777" w:rsidR="005F2B6A" w:rsidRPr="00B71E11" w:rsidRDefault="005F2B6A" w:rsidP="005F2B6A">
      <w:pPr>
        <w:rPr>
          <w:rFonts w:cstheme="minorHAnsi"/>
        </w:rPr>
      </w:pPr>
    </w:p>
    <w:p w14:paraId="57024CC7" w14:textId="77777777" w:rsidR="005F2B6A" w:rsidRPr="00B71E11" w:rsidRDefault="005F2B6A" w:rsidP="005F2B6A">
      <w:pPr>
        <w:rPr>
          <w:rFonts w:cstheme="minorHAnsi"/>
        </w:rPr>
      </w:pPr>
    </w:p>
    <w:p w14:paraId="1ABA1D90" w14:textId="77777777" w:rsidR="00E96943" w:rsidRPr="00B71E11" w:rsidRDefault="00E96943" w:rsidP="00E959BD">
      <w:pPr>
        <w:rPr>
          <w:rFonts w:cstheme="minorHAnsi"/>
        </w:rPr>
      </w:pPr>
    </w:p>
    <w:p w14:paraId="15CF0EBF" w14:textId="77777777" w:rsidR="00E96943" w:rsidRPr="00B71E11" w:rsidRDefault="00E96943" w:rsidP="00E959BD">
      <w:pPr>
        <w:rPr>
          <w:rFonts w:cstheme="minorHAnsi"/>
        </w:rPr>
      </w:pPr>
    </w:p>
    <w:p w14:paraId="03616611" w14:textId="4E270228" w:rsidR="00E959BD" w:rsidRPr="00B71E11" w:rsidRDefault="004371A9" w:rsidP="0018793F">
      <w:pPr>
        <w:jc w:val="center"/>
        <w:rPr>
          <w:rFonts w:cstheme="minorHAnsi"/>
          <w:b/>
          <w:bCs/>
          <w:color w:val="4472C4" w:themeColor="accent1"/>
          <w:sz w:val="32"/>
          <w:szCs w:val="32"/>
        </w:rPr>
      </w:pPr>
      <w:r w:rsidRPr="00B71E11">
        <w:rPr>
          <w:rFonts w:cstheme="minorHAnsi"/>
          <w:b/>
          <w:bCs/>
          <w:color w:val="4472C4" w:themeColor="accent1"/>
          <w:sz w:val="32"/>
          <w:szCs w:val="32"/>
        </w:rPr>
        <w:t>Part</w:t>
      </w:r>
      <w:r w:rsidR="00E959BD" w:rsidRPr="00B71E11">
        <w:rPr>
          <w:rFonts w:cstheme="minorHAnsi"/>
          <w:b/>
          <w:bCs/>
          <w:color w:val="4472C4" w:themeColor="accent1"/>
          <w:sz w:val="32"/>
          <w:szCs w:val="32"/>
        </w:rPr>
        <w:t xml:space="preserve"> 4 – Advanced &amp; Custom Master Strategy</w:t>
      </w:r>
    </w:p>
    <w:p w14:paraId="4A954F60" w14:textId="4A247BF7" w:rsidR="00E959BD" w:rsidRPr="00B71E11" w:rsidRDefault="00E959BD" w:rsidP="00E959BD">
      <w:pPr>
        <w:rPr>
          <w:rFonts w:cstheme="minorHAnsi"/>
        </w:rPr>
      </w:pPr>
    </w:p>
    <w:p w14:paraId="00024BCA" w14:textId="77777777" w:rsidR="00B971E5" w:rsidRPr="00B71E11" w:rsidRDefault="00B971E5" w:rsidP="00B971E5">
      <w:pPr>
        <w:rPr>
          <w:rFonts w:cstheme="minorHAnsi"/>
          <w:b/>
          <w:bCs/>
          <w:color w:val="4472C4" w:themeColor="accent1"/>
          <w:sz w:val="32"/>
          <w:szCs w:val="32"/>
          <w:lang w:val="en-IN"/>
        </w:rPr>
      </w:pPr>
      <w:r w:rsidRPr="00B71E11">
        <w:rPr>
          <w:rFonts w:cstheme="minorHAnsi"/>
          <w:b/>
          <w:bCs/>
          <w:color w:val="4472C4" w:themeColor="accent1"/>
          <w:sz w:val="32"/>
          <w:szCs w:val="32"/>
          <w:lang w:val="en-IN"/>
        </w:rPr>
        <w:t>13. Custom Records as Master Data</w:t>
      </w:r>
    </w:p>
    <w:p w14:paraId="732224E6" w14:textId="77777777" w:rsidR="00B971E5" w:rsidRPr="00B71E11" w:rsidRDefault="00B971E5" w:rsidP="00B971E5">
      <w:pPr>
        <w:rPr>
          <w:rFonts w:cstheme="minorHAnsi"/>
          <w:b/>
          <w:bCs/>
          <w:sz w:val="28"/>
          <w:szCs w:val="28"/>
          <w:lang w:val="en-IN"/>
        </w:rPr>
      </w:pPr>
      <w:r w:rsidRPr="00B71E11">
        <w:rPr>
          <w:rFonts w:cstheme="minorHAnsi"/>
          <w:b/>
          <w:bCs/>
          <w:sz w:val="28"/>
          <w:szCs w:val="28"/>
          <w:lang w:val="en-IN"/>
        </w:rPr>
        <w:lastRenderedPageBreak/>
        <w:t>1. Definition</w:t>
      </w:r>
    </w:p>
    <w:p w14:paraId="7FEE8550" w14:textId="77777777" w:rsidR="00B971E5" w:rsidRPr="00B71E11" w:rsidRDefault="00B971E5" w:rsidP="00B971E5">
      <w:pPr>
        <w:pStyle w:val="ListParagraph"/>
        <w:numPr>
          <w:ilvl w:val="0"/>
          <w:numId w:val="48"/>
        </w:numPr>
        <w:rPr>
          <w:rFonts w:cstheme="minorHAnsi"/>
          <w:lang w:val="en-IN"/>
        </w:rPr>
      </w:pPr>
      <w:r w:rsidRPr="00B71E11">
        <w:rPr>
          <w:rFonts w:cstheme="minorHAnsi"/>
          <w:lang w:val="en-IN"/>
        </w:rPr>
        <w:t>User-defined master entities created to support business-specific processes not covered by standard NetSuite records.</w:t>
      </w:r>
    </w:p>
    <w:p w14:paraId="7C7D3C21" w14:textId="77777777" w:rsidR="00B971E5" w:rsidRPr="00B71E11" w:rsidRDefault="00B971E5" w:rsidP="00B971E5">
      <w:pPr>
        <w:rPr>
          <w:rFonts w:cstheme="minorHAnsi"/>
          <w:b/>
          <w:bCs/>
          <w:sz w:val="28"/>
          <w:szCs w:val="28"/>
          <w:lang w:val="en-IN"/>
        </w:rPr>
      </w:pPr>
      <w:r w:rsidRPr="00B71E11">
        <w:rPr>
          <w:rFonts w:cstheme="minorHAnsi"/>
          <w:b/>
          <w:bCs/>
          <w:sz w:val="28"/>
          <w:szCs w:val="28"/>
          <w:lang w:val="en-IN"/>
        </w:rPr>
        <w:t>2. Business Role</w:t>
      </w:r>
    </w:p>
    <w:p w14:paraId="6B78B7BF" w14:textId="77777777" w:rsidR="00B971E5" w:rsidRPr="00B71E11" w:rsidRDefault="00B971E5" w:rsidP="00B971E5">
      <w:pPr>
        <w:pStyle w:val="ListParagraph"/>
        <w:numPr>
          <w:ilvl w:val="0"/>
          <w:numId w:val="48"/>
        </w:numPr>
        <w:rPr>
          <w:rFonts w:cstheme="minorHAnsi"/>
          <w:lang w:val="en-IN"/>
        </w:rPr>
      </w:pPr>
      <w:r w:rsidRPr="00B71E11">
        <w:rPr>
          <w:rFonts w:cstheme="minorHAnsi"/>
          <w:lang w:val="en-IN"/>
        </w:rPr>
        <w:t>Provide structured control over custom workflows, approval hierarchies, pricing models, project governance, contractual rules, and operational logic.</w:t>
      </w:r>
    </w:p>
    <w:p w14:paraId="112DFAAC" w14:textId="77777777" w:rsidR="00B971E5" w:rsidRPr="00B71E11" w:rsidRDefault="00B971E5" w:rsidP="00B971E5">
      <w:pPr>
        <w:rPr>
          <w:rFonts w:cstheme="minorHAnsi"/>
          <w:b/>
          <w:bCs/>
          <w:sz w:val="28"/>
          <w:szCs w:val="28"/>
          <w:lang w:val="en-IN"/>
        </w:rPr>
      </w:pPr>
      <w:r w:rsidRPr="00B71E11">
        <w:rPr>
          <w:rFonts w:cstheme="minorHAnsi"/>
          <w:b/>
          <w:bCs/>
          <w:sz w:val="28"/>
          <w:szCs w:val="28"/>
          <w:lang w:val="en-IN"/>
        </w:rPr>
        <w:t>3. Key Fields</w:t>
      </w:r>
    </w:p>
    <w:p w14:paraId="2BF65BB2" w14:textId="77777777" w:rsidR="00B971E5" w:rsidRPr="00B71E11" w:rsidRDefault="00B971E5" w:rsidP="00B971E5">
      <w:pPr>
        <w:numPr>
          <w:ilvl w:val="0"/>
          <w:numId w:val="106"/>
        </w:numPr>
        <w:rPr>
          <w:rFonts w:cstheme="minorHAnsi"/>
          <w:lang w:val="en-IN"/>
        </w:rPr>
      </w:pPr>
      <w:r w:rsidRPr="00B71E11">
        <w:rPr>
          <w:rFonts w:cstheme="minorHAnsi"/>
          <w:lang w:val="en-IN"/>
        </w:rPr>
        <w:t>Record Name</w:t>
      </w:r>
    </w:p>
    <w:p w14:paraId="252892E2" w14:textId="77777777" w:rsidR="00B971E5" w:rsidRPr="00B71E11" w:rsidRDefault="00B971E5" w:rsidP="00B971E5">
      <w:pPr>
        <w:numPr>
          <w:ilvl w:val="0"/>
          <w:numId w:val="106"/>
        </w:numPr>
        <w:rPr>
          <w:rFonts w:cstheme="minorHAnsi"/>
          <w:lang w:val="en-IN"/>
        </w:rPr>
      </w:pPr>
      <w:r w:rsidRPr="00B71E11">
        <w:rPr>
          <w:rFonts w:cstheme="minorHAnsi"/>
          <w:lang w:val="en-IN"/>
        </w:rPr>
        <w:t>Parent (for hierarchy, if applicable)</w:t>
      </w:r>
    </w:p>
    <w:p w14:paraId="2097AC10" w14:textId="77777777" w:rsidR="00B971E5" w:rsidRPr="00B71E11" w:rsidRDefault="00B971E5" w:rsidP="00B971E5">
      <w:pPr>
        <w:numPr>
          <w:ilvl w:val="0"/>
          <w:numId w:val="106"/>
        </w:numPr>
        <w:rPr>
          <w:rFonts w:cstheme="minorHAnsi"/>
          <w:lang w:val="en-IN"/>
        </w:rPr>
      </w:pPr>
      <w:r w:rsidRPr="00B71E11">
        <w:rPr>
          <w:rFonts w:cstheme="minorHAnsi"/>
          <w:lang w:val="en-IN"/>
        </w:rPr>
        <w:t>Linked Standard Record (Customer, Project, Item, etc.)</w:t>
      </w:r>
    </w:p>
    <w:p w14:paraId="75B0B1FC" w14:textId="77777777" w:rsidR="00B971E5" w:rsidRPr="00B71E11" w:rsidRDefault="00B971E5" w:rsidP="00B971E5">
      <w:pPr>
        <w:numPr>
          <w:ilvl w:val="0"/>
          <w:numId w:val="106"/>
        </w:numPr>
        <w:rPr>
          <w:rFonts w:cstheme="minorHAnsi"/>
          <w:lang w:val="en-IN"/>
        </w:rPr>
      </w:pPr>
      <w:r w:rsidRPr="00B71E11">
        <w:rPr>
          <w:rFonts w:cstheme="minorHAnsi"/>
          <w:lang w:val="en-IN"/>
        </w:rPr>
        <w:t>Effective Date / Status</w:t>
      </w:r>
    </w:p>
    <w:p w14:paraId="16A8F807" w14:textId="77777777" w:rsidR="00B971E5" w:rsidRPr="00B71E11" w:rsidRDefault="00B971E5" w:rsidP="00B971E5">
      <w:pPr>
        <w:numPr>
          <w:ilvl w:val="0"/>
          <w:numId w:val="106"/>
        </w:numPr>
        <w:rPr>
          <w:rFonts w:cstheme="minorHAnsi"/>
          <w:lang w:val="en-IN"/>
        </w:rPr>
      </w:pPr>
      <w:r w:rsidRPr="00B71E11">
        <w:rPr>
          <w:rFonts w:cstheme="minorHAnsi"/>
          <w:lang w:val="en-IN"/>
        </w:rPr>
        <w:t>Custom Segmentation Fields</w:t>
      </w:r>
    </w:p>
    <w:p w14:paraId="6B3FD22C" w14:textId="77777777" w:rsidR="00B971E5" w:rsidRPr="00B71E11" w:rsidRDefault="00B971E5" w:rsidP="00B971E5">
      <w:pPr>
        <w:numPr>
          <w:ilvl w:val="0"/>
          <w:numId w:val="106"/>
        </w:numPr>
        <w:rPr>
          <w:rFonts w:cstheme="minorHAnsi"/>
          <w:lang w:val="en-IN"/>
        </w:rPr>
      </w:pPr>
      <w:r w:rsidRPr="00B71E11">
        <w:rPr>
          <w:rFonts w:cstheme="minorHAnsi"/>
          <w:lang w:val="en-IN"/>
        </w:rPr>
        <w:t>Internal ID (system controlled)</w:t>
      </w:r>
    </w:p>
    <w:p w14:paraId="2F7A8088" w14:textId="267C93BA" w:rsidR="006A28AC" w:rsidRPr="00B71E11" w:rsidRDefault="006A28AC" w:rsidP="00B971E5">
      <w:pPr>
        <w:numPr>
          <w:ilvl w:val="0"/>
          <w:numId w:val="106"/>
        </w:numPr>
        <w:rPr>
          <w:rFonts w:cstheme="minorHAnsi"/>
          <w:lang w:val="en-IN"/>
        </w:rPr>
      </w:pPr>
      <w:r w:rsidRPr="00B71E11">
        <w:rPr>
          <w:rFonts w:cstheme="minorHAnsi"/>
          <w:lang w:val="en-IN"/>
        </w:rPr>
        <w:t>Record Type ID</w:t>
      </w:r>
    </w:p>
    <w:p w14:paraId="7E67A95D" w14:textId="632B18DE" w:rsidR="007A43DE" w:rsidRPr="00B71E11" w:rsidRDefault="007A43DE" w:rsidP="00B971E5">
      <w:pPr>
        <w:numPr>
          <w:ilvl w:val="0"/>
          <w:numId w:val="106"/>
        </w:numPr>
        <w:rPr>
          <w:rFonts w:cstheme="minorHAnsi"/>
          <w:lang w:val="en-IN"/>
        </w:rPr>
      </w:pPr>
      <w:r w:rsidRPr="00B71E11">
        <w:rPr>
          <w:rFonts w:cstheme="minorHAnsi"/>
          <w:lang w:val="en-IN"/>
        </w:rPr>
        <w:t>Access Type</w:t>
      </w:r>
    </w:p>
    <w:p w14:paraId="6B6388F3" w14:textId="540955CD" w:rsidR="006327A9" w:rsidRPr="00B71E11" w:rsidRDefault="006327A9" w:rsidP="00B971E5">
      <w:pPr>
        <w:numPr>
          <w:ilvl w:val="0"/>
          <w:numId w:val="106"/>
        </w:numPr>
        <w:rPr>
          <w:rFonts w:cstheme="minorHAnsi"/>
          <w:lang w:val="en-IN"/>
        </w:rPr>
      </w:pPr>
      <w:r w:rsidRPr="00B71E11">
        <w:rPr>
          <w:rFonts w:cstheme="minorHAnsi"/>
          <w:lang w:val="en-IN"/>
        </w:rPr>
        <w:t>Allow Attachment Flag</w:t>
      </w:r>
    </w:p>
    <w:p w14:paraId="25A8EC95" w14:textId="55E8F858" w:rsidR="00DE6223" w:rsidRPr="00B71E11" w:rsidRDefault="00DE6223" w:rsidP="00B971E5">
      <w:pPr>
        <w:numPr>
          <w:ilvl w:val="0"/>
          <w:numId w:val="106"/>
        </w:numPr>
        <w:rPr>
          <w:rFonts w:cstheme="minorHAnsi"/>
          <w:lang w:val="en-IN"/>
        </w:rPr>
      </w:pPr>
      <w:r w:rsidRPr="00B71E11">
        <w:rPr>
          <w:rFonts w:cstheme="minorHAnsi"/>
          <w:lang w:val="en-IN"/>
        </w:rPr>
        <w:t xml:space="preserve">Use </w:t>
      </w:r>
      <w:r w:rsidR="00390A26" w:rsidRPr="00B71E11">
        <w:rPr>
          <w:rFonts w:cstheme="minorHAnsi"/>
          <w:lang w:val="en-IN"/>
        </w:rPr>
        <w:t>Permission</w:t>
      </w:r>
      <w:r w:rsidRPr="00B71E11">
        <w:rPr>
          <w:rFonts w:cstheme="minorHAnsi"/>
          <w:lang w:val="en-IN"/>
        </w:rPr>
        <w:t xml:space="preserve"> Flag</w:t>
      </w:r>
    </w:p>
    <w:p w14:paraId="0A6ED394" w14:textId="77777777" w:rsidR="00B971E5" w:rsidRPr="00B71E11" w:rsidRDefault="00B971E5" w:rsidP="00B971E5">
      <w:pPr>
        <w:rPr>
          <w:rFonts w:cstheme="minorHAnsi"/>
          <w:b/>
          <w:bCs/>
          <w:sz w:val="28"/>
          <w:szCs w:val="28"/>
          <w:lang w:val="en-IN"/>
        </w:rPr>
      </w:pPr>
      <w:r w:rsidRPr="00B71E11">
        <w:rPr>
          <w:rFonts w:cstheme="minorHAnsi"/>
          <w:b/>
          <w:bCs/>
          <w:sz w:val="28"/>
          <w:szCs w:val="28"/>
          <w:lang w:val="en-IN"/>
        </w:rPr>
        <w:t>4. Used In</w:t>
      </w:r>
    </w:p>
    <w:p w14:paraId="58B79654" w14:textId="77777777" w:rsidR="00B971E5" w:rsidRPr="00B71E11" w:rsidRDefault="00B971E5" w:rsidP="00B971E5">
      <w:pPr>
        <w:numPr>
          <w:ilvl w:val="0"/>
          <w:numId w:val="107"/>
        </w:numPr>
        <w:rPr>
          <w:rFonts w:cstheme="minorHAnsi"/>
          <w:lang w:val="en-IN"/>
        </w:rPr>
      </w:pPr>
      <w:r w:rsidRPr="00B71E11">
        <w:rPr>
          <w:rFonts w:cstheme="minorHAnsi"/>
          <w:lang w:val="en-IN"/>
        </w:rPr>
        <w:t>Custom Workflows</w:t>
      </w:r>
    </w:p>
    <w:p w14:paraId="160EEBE3" w14:textId="77777777" w:rsidR="00B971E5" w:rsidRPr="00B71E11" w:rsidRDefault="00B971E5" w:rsidP="00B971E5">
      <w:pPr>
        <w:numPr>
          <w:ilvl w:val="0"/>
          <w:numId w:val="107"/>
        </w:numPr>
        <w:rPr>
          <w:rFonts w:cstheme="minorHAnsi"/>
          <w:lang w:val="en-IN"/>
        </w:rPr>
      </w:pPr>
      <w:proofErr w:type="spellStart"/>
      <w:r w:rsidRPr="00B71E11">
        <w:rPr>
          <w:rFonts w:cstheme="minorHAnsi"/>
          <w:lang w:val="en-IN"/>
        </w:rPr>
        <w:t>SuiteScripts</w:t>
      </w:r>
      <w:proofErr w:type="spellEnd"/>
    </w:p>
    <w:p w14:paraId="557C0EFF" w14:textId="77777777" w:rsidR="00B971E5" w:rsidRPr="00B71E11" w:rsidRDefault="00B971E5" w:rsidP="00B971E5">
      <w:pPr>
        <w:numPr>
          <w:ilvl w:val="0"/>
          <w:numId w:val="107"/>
        </w:numPr>
        <w:rPr>
          <w:rFonts w:cstheme="minorHAnsi"/>
          <w:lang w:val="en-IN"/>
        </w:rPr>
      </w:pPr>
      <w:r w:rsidRPr="00B71E11">
        <w:rPr>
          <w:rFonts w:cstheme="minorHAnsi"/>
          <w:lang w:val="en-IN"/>
        </w:rPr>
        <w:t>Saved Searches</w:t>
      </w:r>
    </w:p>
    <w:p w14:paraId="13583AEF" w14:textId="77777777" w:rsidR="00B971E5" w:rsidRPr="00B71E11" w:rsidRDefault="00B971E5" w:rsidP="00B971E5">
      <w:pPr>
        <w:numPr>
          <w:ilvl w:val="0"/>
          <w:numId w:val="107"/>
        </w:numPr>
        <w:rPr>
          <w:rFonts w:cstheme="minorHAnsi"/>
          <w:lang w:val="en-IN"/>
        </w:rPr>
      </w:pPr>
      <w:proofErr w:type="spellStart"/>
      <w:r w:rsidRPr="00B71E11">
        <w:rPr>
          <w:rFonts w:cstheme="minorHAnsi"/>
          <w:lang w:val="en-IN"/>
        </w:rPr>
        <w:t>Suitelets</w:t>
      </w:r>
      <w:proofErr w:type="spellEnd"/>
      <w:r w:rsidRPr="00B71E11">
        <w:rPr>
          <w:rFonts w:cstheme="minorHAnsi"/>
          <w:lang w:val="en-IN"/>
        </w:rPr>
        <w:t xml:space="preserve"> / </w:t>
      </w:r>
      <w:proofErr w:type="spellStart"/>
      <w:r w:rsidRPr="00B71E11">
        <w:rPr>
          <w:rFonts w:cstheme="minorHAnsi"/>
          <w:lang w:val="en-IN"/>
        </w:rPr>
        <w:t>RESTlets</w:t>
      </w:r>
      <w:proofErr w:type="spellEnd"/>
    </w:p>
    <w:p w14:paraId="3AD9A4B0" w14:textId="77777777" w:rsidR="00B971E5" w:rsidRPr="00B71E11" w:rsidRDefault="00B971E5" w:rsidP="00B971E5">
      <w:pPr>
        <w:numPr>
          <w:ilvl w:val="0"/>
          <w:numId w:val="107"/>
        </w:numPr>
        <w:rPr>
          <w:rFonts w:cstheme="minorHAnsi"/>
          <w:lang w:val="en-IN"/>
        </w:rPr>
      </w:pPr>
      <w:r w:rsidRPr="00B71E11">
        <w:rPr>
          <w:rFonts w:cstheme="minorHAnsi"/>
          <w:lang w:val="en-IN"/>
        </w:rPr>
        <w:t>Approval Engines</w:t>
      </w:r>
    </w:p>
    <w:p w14:paraId="4A8FC0D0" w14:textId="77777777" w:rsidR="00B971E5" w:rsidRPr="00B71E11" w:rsidRDefault="00B971E5" w:rsidP="00B971E5">
      <w:pPr>
        <w:numPr>
          <w:ilvl w:val="0"/>
          <w:numId w:val="107"/>
        </w:numPr>
        <w:rPr>
          <w:rFonts w:cstheme="minorHAnsi"/>
          <w:lang w:val="en-IN"/>
        </w:rPr>
      </w:pPr>
      <w:r w:rsidRPr="00B71E11">
        <w:rPr>
          <w:rFonts w:cstheme="minorHAnsi"/>
          <w:lang w:val="en-IN"/>
        </w:rPr>
        <w:t>Reporting &amp; Dashboards</w:t>
      </w:r>
    </w:p>
    <w:p w14:paraId="07E4D358" w14:textId="77777777" w:rsidR="00B971E5" w:rsidRPr="00B71E11" w:rsidRDefault="00B971E5" w:rsidP="00B971E5">
      <w:pPr>
        <w:rPr>
          <w:rFonts w:cstheme="minorHAnsi"/>
          <w:b/>
          <w:bCs/>
          <w:sz w:val="28"/>
          <w:szCs w:val="28"/>
          <w:lang w:val="en-IN"/>
        </w:rPr>
      </w:pPr>
      <w:r w:rsidRPr="00B71E11">
        <w:rPr>
          <w:rFonts w:cstheme="minorHAnsi"/>
          <w:b/>
          <w:bCs/>
          <w:sz w:val="28"/>
          <w:szCs w:val="28"/>
          <w:lang w:val="en-IN"/>
        </w:rPr>
        <w:t>5. Financial / System Impact</w:t>
      </w:r>
    </w:p>
    <w:p w14:paraId="708C7A08" w14:textId="77777777" w:rsidR="00B971E5" w:rsidRPr="00B71E11" w:rsidRDefault="00B971E5" w:rsidP="00B971E5">
      <w:pPr>
        <w:numPr>
          <w:ilvl w:val="0"/>
          <w:numId w:val="108"/>
        </w:numPr>
        <w:rPr>
          <w:rFonts w:cstheme="minorHAnsi"/>
          <w:lang w:val="en-IN"/>
        </w:rPr>
      </w:pPr>
      <w:r w:rsidRPr="00B71E11">
        <w:rPr>
          <w:rFonts w:cstheme="minorHAnsi"/>
          <w:lang w:val="en-IN"/>
        </w:rPr>
        <w:t>Drives automation logic</w:t>
      </w:r>
    </w:p>
    <w:p w14:paraId="58328568" w14:textId="77777777" w:rsidR="00B971E5" w:rsidRPr="00B71E11" w:rsidRDefault="00B971E5" w:rsidP="00B971E5">
      <w:pPr>
        <w:numPr>
          <w:ilvl w:val="0"/>
          <w:numId w:val="108"/>
        </w:numPr>
        <w:rPr>
          <w:rFonts w:cstheme="minorHAnsi"/>
          <w:lang w:val="en-IN"/>
        </w:rPr>
      </w:pPr>
      <w:r w:rsidRPr="00B71E11">
        <w:rPr>
          <w:rFonts w:cstheme="minorHAnsi"/>
          <w:lang w:val="en-IN"/>
        </w:rPr>
        <w:lastRenderedPageBreak/>
        <w:t>Controls approval routing</w:t>
      </w:r>
    </w:p>
    <w:p w14:paraId="2534D467" w14:textId="77777777" w:rsidR="00B971E5" w:rsidRPr="00B71E11" w:rsidRDefault="00B971E5" w:rsidP="00B971E5">
      <w:pPr>
        <w:numPr>
          <w:ilvl w:val="0"/>
          <w:numId w:val="108"/>
        </w:numPr>
        <w:rPr>
          <w:rFonts w:cstheme="minorHAnsi"/>
          <w:lang w:val="en-IN"/>
        </w:rPr>
      </w:pPr>
      <w:r w:rsidRPr="00B71E11">
        <w:rPr>
          <w:rFonts w:cstheme="minorHAnsi"/>
          <w:lang w:val="en-IN"/>
        </w:rPr>
        <w:t>Impacts revenue or cost recognition (if integrated with transactions)</w:t>
      </w:r>
    </w:p>
    <w:p w14:paraId="76C5434A" w14:textId="77777777" w:rsidR="00B971E5" w:rsidRPr="00B71E11" w:rsidRDefault="00B971E5" w:rsidP="00B971E5">
      <w:pPr>
        <w:numPr>
          <w:ilvl w:val="0"/>
          <w:numId w:val="108"/>
        </w:numPr>
        <w:rPr>
          <w:rFonts w:cstheme="minorHAnsi"/>
          <w:lang w:val="en-IN"/>
        </w:rPr>
      </w:pPr>
      <w:r w:rsidRPr="00B71E11">
        <w:rPr>
          <w:rFonts w:cstheme="minorHAnsi"/>
          <w:lang w:val="en-IN"/>
        </w:rPr>
        <w:t>Influences reporting accuracy</w:t>
      </w:r>
    </w:p>
    <w:p w14:paraId="08B35FDA" w14:textId="77777777" w:rsidR="00B971E5" w:rsidRPr="00B71E11" w:rsidRDefault="00B971E5" w:rsidP="00B971E5">
      <w:pPr>
        <w:numPr>
          <w:ilvl w:val="0"/>
          <w:numId w:val="108"/>
        </w:numPr>
        <w:rPr>
          <w:rFonts w:cstheme="minorHAnsi"/>
          <w:lang w:val="en-IN"/>
        </w:rPr>
      </w:pPr>
      <w:r w:rsidRPr="00B71E11">
        <w:rPr>
          <w:rFonts w:cstheme="minorHAnsi"/>
          <w:lang w:val="en-IN"/>
        </w:rPr>
        <w:t>Can significantly affect system performance</w:t>
      </w:r>
    </w:p>
    <w:p w14:paraId="6470EC4F" w14:textId="77777777" w:rsidR="00B971E5" w:rsidRPr="00B71E11" w:rsidRDefault="00B971E5" w:rsidP="00B971E5">
      <w:pPr>
        <w:rPr>
          <w:rFonts w:cstheme="minorHAnsi"/>
          <w:b/>
          <w:bCs/>
          <w:sz w:val="28"/>
          <w:szCs w:val="28"/>
          <w:lang w:val="en-IN"/>
        </w:rPr>
      </w:pPr>
      <w:r w:rsidRPr="00B71E11">
        <w:rPr>
          <w:rFonts w:cstheme="minorHAnsi"/>
          <w:b/>
          <w:bCs/>
          <w:sz w:val="28"/>
          <w:szCs w:val="28"/>
          <w:lang w:val="en-IN"/>
        </w:rPr>
        <w:t>6. Dependencies</w:t>
      </w:r>
    </w:p>
    <w:p w14:paraId="5B2682CA" w14:textId="77777777" w:rsidR="00B971E5" w:rsidRPr="00B71E11" w:rsidRDefault="00B971E5" w:rsidP="00B971E5">
      <w:pPr>
        <w:numPr>
          <w:ilvl w:val="0"/>
          <w:numId w:val="109"/>
        </w:numPr>
        <w:rPr>
          <w:rFonts w:cstheme="minorHAnsi"/>
          <w:lang w:val="en-IN"/>
        </w:rPr>
      </w:pPr>
      <w:r w:rsidRPr="00B71E11">
        <w:rPr>
          <w:rFonts w:cstheme="minorHAnsi"/>
          <w:lang w:val="en-IN"/>
        </w:rPr>
        <w:t>Standard Records (Customer, Vendor, Item, Project, Employee)</w:t>
      </w:r>
    </w:p>
    <w:p w14:paraId="6F747564" w14:textId="77777777" w:rsidR="00B971E5" w:rsidRPr="00B71E11" w:rsidRDefault="00B971E5" w:rsidP="00B971E5">
      <w:pPr>
        <w:numPr>
          <w:ilvl w:val="0"/>
          <w:numId w:val="109"/>
        </w:numPr>
        <w:rPr>
          <w:rFonts w:cstheme="minorHAnsi"/>
          <w:lang w:val="en-IN"/>
        </w:rPr>
      </w:pPr>
      <w:r w:rsidRPr="00B71E11">
        <w:rPr>
          <w:rFonts w:cstheme="minorHAnsi"/>
          <w:lang w:val="en-IN"/>
        </w:rPr>
        <w:t>Subsidiary</w:t>
      </w:r>
    </w:p>
    <w:p w14:paraId="61C880C0" w14:textId="77777777" w:rsidR="00B971E5" w:rsidRPr="00B71E11" w:rsidRDefault="00B971E5" w:rsidP="00B971E5">
      <w:pPr>
        <w:numPr>
          <w:ilvl w:val="0"/>
          <w:numId w:val="109"/>
        </w:numPr>
        <w:rPr>
          <w:rFonts w:cstheme="minorHAnsi"/>
          <w:lang w:val="en-IN"/>
        </w:rPr>
      </w:pPr>
      <w:r w:rsidRPr="00B71E11">
        <w:rPr>
          <w:rFonts w:cstheme="minorHAnsi"/>
          <w:lang w:val="en-IN"/>
        </w:rPr>
        <w:t>Department / Class / Location</w:t>
      </w:r>
    </w:p>
    <w:p w14:paraId="640036AA" w14:textId="77777777" w:rsidR="00B971E5" w:rsidRPr="00B71E11" w:rsidRDefault="00B971E5" w:rsidP="00B971E5">
      <w:pPr>
        <w:numPr>
          <w:ilvl w:val="0"/>
          <w:numId w:val="109"/>
        </w:numPr>
        <w:rPr>
          <w:rFonts w:cstheme="minorHAnsi"/>
          <w:lang w:val="en-IN"/>
        </w:rPr>
      </w:pPr>
      <w:r w:rsidRPr="00B71E11">
        <w:rPr>
          <w:rFonts w:cstheme="minorHAnsi"/>
          <w:lang w:val="en-IN"/>
        </w:rPr>
        <w:t>Transactions</w:t>
      </w:r>
    </w:p>
    <w:p w14:paraId="773E0DB1" w14:textId="77777777" w:rsidR="00B971E5" w:rsidRPr="00B71E11" w:rsidRDefault="00B971E5" w:rsidP="00B971E5">
      <w:pPr>
        <w:numPr>
          <w:ilvl w:val="0"/>
          <w:numId w:val="109"/>
        </w:numPr>
        <w:rPr>
          <w:rFonts w:cstheme="minorHAnsi"/>
          <w:lang w:val="en-IN"/>
        </w:rPr>
      </w:pPr>
      <w:r w:rsidRPr="00B71E11">
        <w:rPr>
          <w:rFonts w:cstheme="minorHAnsi"/>
          <w:lang w:val="en-IN"/>
        </w:rPr>
        <w:t>Workflows &amp; Scripts</w:t>
      </w:r>
    </w:p>
    <w:p w14:paraId="22A03BC2" w14:textId="77777777" w:rsidR="00B971E5" w:rsidRPr="00B71E11" w:rsidRDefault="00B971E5" w:rsidP="00B971E5">
      <w:pPr>
        <w:rPr>
          <w:rFonts w:cstheme="minorHAnsi"/>
          <w:b/>
          <w:bCs/>
          <w:lang w:val="en-IN"/>
        </w:rPr>
      </w:pPr>
      <w:r w:rsidRPr="00B71E11">
        <w:rPr>
          <w:rFonts w:cstheme="minorHAnsi"/>
          <w:b/>
          <w:bCs/>
          <w:sz w:val="28"/>
          <w:szCs w:val="28"/>
          <w:lang w:val="en-IN"/>
        </w:rPr>
        <w:t>7. Common Configuration Risks</w:t>
      </w:r>
    </w:p>
    <w:p w14:paraId="78215013" w14:textId="77777777" w:rsidR="00B971E5" w:rsidRPr="00B71E11" w:rsidRDefault="00B971E5" w:rsidP="00B971E5">
      <w:pPr>
        <w:numPr>
          <w:ilvl w:val="0"/>
          <w:numId w:val="110"/>
        </w:numPr>
        <w:rPr>
          <w:rFonts w:cstheme="minorHAnsi"/>
          <w:lang w:val="en-IN"/>
        </w:rPr>
      </w:pPr>
      <w:r w:rsidRPr="00B71E11">
        <w:rPr>
          <w:rFonts w:cstheme="minorHAnsi"/>
          <w:lang w:val="en-IN"/>
        </w:rPr>
        <w:t>Creating unnecessary custom masters</w:t>
      </w:r>
    </w:p>
    <w:p w14:paraId="3109D77F" w14:textId="77777777" w:rsidR="00B971E5" w:rsidRPr="00B71E11" w:rsidRDefault="00B971E5" w:rsidP="00B971E5">
      <w:pPr>
        <w:numPr>
          <w:ilvl w:val="0"/>
          <w:numId w:val="110"/>
        </w:numPr>
        <w:rPr>
          <w:rFonts w:cstheme="minorHAnsi"/>
          <w:lang w:val="en-IN"/>
        </w:rPr>
      </w:pPr>
      <w:r w:rsidRPr="00B71E11">
        <w:rPr>
          <w:rFonts w:cstheme="minorHAnsi"/>
          <w:lang w:val="en-IN"/>
        </w:rPr>
        <w:t>Lack of parent-child structure</w:t>
      </w:r>
    </w:p>
    <w:p w14:paraId="619D00DF" w14:textId="77777777" w:rsidR="00B971E5" w:rsidRPr="00B71E11" w:rsidRDefault="00B971E5" w:rsidP="00B971E5">
      <w:pPr>
        <w:numPr>
          <w:ilvl w:val="0"/>
          <w:numId w:val="110"/>
        </w:numPr>
        <w:rPr>
          <w:rFonts w:cstheme="minorHAnsi"/>
          <w:lang w:val="en-IN"/>
        </w:rPr>
      </w:pPr>
      <w:r w:rsidRPr="00B71E11">
        <w:rPr>
          <w:rFonts w:cstheme="minorHAnsi"/>
          <w:lang w:val="en-IN"/>
        </w:rPr>
        <w:t>No indexing on frequently searched fields</w:t>
      </w:r>
    </w:p>
    <w:p w14:paraId="5F374DC4" w14:textId="77777777" w:rsidR="00B971E5" w:rsidRPr="00B71E11" w:rsidRDefault="00B971E5" w:rsidP="00B971E5">
      <w:pPr>
        <w:numPr>
          <w:ilvl w:val="0"/>
          <w:numId w:val="110"/>
        </w:numPr>
        <w:rPr>
          <w:rFonts w:cstheme="minorHAnsi"/>
          <w:lang w:val="en-IN"/>
        </w:rPr>
      </w:pPr>
      <w:r w:rsidRPr="00B71E11">
        <w:rPr>
          <w:rFonts w:cstheme="minorHAnsi"/>
          <w:lang w:val="en-IN"/>
        </w:rPr>
        <w:t>Circular dependencies</w:t>
      </w:r>
    </w:p>
    <w:p w14:paraId="67AF417A" w14:textId="77777777" w:rsidR="00B971E5" w:rsidRPr="00B71E11" w:rsidRDefault="00B971E5" w:rsidP="00B971E5">
      <w:pPr>
        <w:numPr>
          <w:ilvl w:val="0"/>
          <w:numId w:val="110"/>
        </w:numPr>
        <w:rPr>
          <w:rFonts w:cstheme="minorHAnsi"/>
          <w:lang w:val="en-IN"/>
        </w:rPr>
      </w:pPr>
      <w:r w:rsidRPr="00B71E11">
        <w:rPr>
          <w:rFonts w:cstheme="minorHAnsi"/>
          <w:lang w:val="en-IN"/>
        </w:rPr>
        <w:t>Excessive field-level customization</w:t>
      </w:r>
    </w:p>
    <w:p w14:paraId="496FC707" w14:textId="77777777" w:rsidR="00B971E5" w:rsidRPr="00B71E11" w:rsidRDefault="00B971E5" w:rsidP="00B971E5">
      <w:pPr>
        <w:numPr>
          <w:ilvl w:val="0"/>
          <w:numId w:val="110"/>
        </w:numPr>
        <w:rPr>
          <w:rFonts w:cstheme="minorHAnsi"/>
          <w:lang w:val="en-IN"/>
        </w:rPr>
      </w:pPr>
      <w:r w:rsidRPr="00B71E11">
        <w:rPr>
          <w:rFonts w:cstheme="minorHAnsi"/>
          <w:lang w:val="en-IN"/>
        </w:rPr>
        <w:t>Poor naming conventions</w:t>
      </w:r>
    </w:p>
    <w:p w14:paraId="60332BFC" w14:textId="77777777" w:rsidR="00B971E5" w:rsidRPr="00B71E11" w:rsidRDefault="00B971E5" w:rsidP="00B971E5">
      <w:pPr>
        <w:rPr>
          <w:rFonts w:cstheme="minorHAnsi"/>
          <w:b/>
          <w:bCs/>
          <w:sz w:val="28"/>
          <w:szCs w:val="28"/>
          <w:lang w:val="en-IN"/>
        </w:rPr>
      </w:pPr>
      <w:r w:rsidRPr="00B71E11">
        <w:rPr>
          <w:rFonts w:cstheme="minorHAnsi"/>
          <w:b/>
          <w:bCs/>
          <w:sz w:val="28"/>
          <w:szCs w:val="28"/>
          <w:lang w:val="en-IN"/>
        </w:rPr>
        <w:t>8. Developer Considerations</w:t>
      </w:r>
    </w:p>
    <w:p w14:paraId="262B5796" w14:textId="77777777" w:rsidR="00B971E5" w:rsidRPr="00B71E11" w:rsidRDefault="00B971E5" w:rsidP="00B971E5">
      <w:pPr>
        <w:numPr>
          <w:ilvl w:val="0"/>
          <w:numId w:val="111"/>
        </w:numPr>
        <w:rPr>
          <w:rFonts w:cstheme="minorHAnsi"/>
          <w:lang w:val="en-IN"/>
        </w:rPr>
      </w:pPr>
      <w:r w:rsidRPr="00B71E11">
        <w:rPr>
          <w:rFonts w:cstheme="minorHAnsi"/>
          <w:lang w:val="en-IN"/>
        </w:rPr>
        <w:t>Avoid governance-heavy loops in scripts</w:t>
      </w:r>
    </w:p>
    <w:p w14:paraId="67CBE4B0" w14:textId="77777777" w:rsidR="00B971E5" w:rsidRPr="00B71E11" w:rsidRDefault="00B971E5" w:rsidP="00B971E5">
      <w:pPr>
        <w:numPr>
          <w:ilvl w:val="0"/>
          <w:numId w:val="111"/>
        </w:numPr>
        <w:rPr>
          <w:rFonts w:cstheme="minorHAnsi"/>
          <w:lang w:val="en-IN"/>
        </w:rPr>
      </w:pPr>
      <w:r w:rsidRPr="00B71E11">
        <w:rPr>
          <w:rFonts w:cstheme="minorHAnsi"/>
          <w:lang w:val="en-IN"/>
        </w:rPr>
        <w:t>Use indexed fields for search optimization</w:t>
      </w:r>
    </w:p>
    <w:p w14:paraId="141133EB" w14:textId="77777777" w:rsidR="00B971E5" w:rsidRPr="00B71E11" w:rsidRDefault="00B971E5" w:rsidP="00B971E5">
      <w:pPr>
        <w:numPr>
          <w:ilvl w:val="0"/>
          <w:numId w:val="111"/>
        </w:numPr>
        <w:rPr>
          <w:rFonts w:cstheme="minorHAnsi"/>
          <w:lang w:val="en-IN"/>
        </w:rPr>
      </w:pPr>
      <w:r w:rsidRPr="00B71E11">
        <w:rPr>
          <w:rFonts w:cstheme="minorHAnsi"/>
          <w:lang w:val="en-IN"/>
        </w:rPr>
        <w:t>Maintain referential integrity between records</w:t>
      </w:r>
    </w:p>
    <w:p w14:paraId="73017B23" w14:textId="77777777" w:rsidR="00B971E5" w:rsidRPr="00B71E11" w:rsidRDefault="00B971E5" w:rsidP="00B971E5">
      <w:pPr>
        <w:numPr>
          <w:ilvl w:val="0"/>
          <w:numId w:val="111"/>
        </w:numPr>
        <w:rPr>
          <w:rFonts w:cstheme="minorHAnsi"/>
          <w:lang w:val="en-IN"/>
        </w:rPr>
      </w:pPr>
      <w:r w:rsidRPr="00B71E11">
        <w:rPr>
          <w:rFonts w:cstheme="minorHAnsi"/>
          <w:lang w:val="en-IN"/>
        </w:rPr>
        <w:t>Avoid hardcoding internal IDs</w:t>
      </w:r>
    </w:p>
    <w:p w14:paraId="1ADDD378" w14:textId="77777777" w:rsidR="00B971E5" w:rsidRPr="00B71E11" w:rsidRDefault="00B971E5" w:rsidP="00B971E5">
      <w:pPr>
        <w:numPr>
          <w:ilvl w:val="0"/>
          <w:numId w:val="111"/>
        </w:numPr>
        <w:rPr>
          <w:rFonts w:cstheme="minorHAnsi"/>
          <w:lang w:val="en-IN"/>
        </w:rPr>
      </w:pPr>
      <w:r w:rsidRPr="00B71E11">
        <w:rPr>
          <w:rFonts w:cstheme="minorHAnsi"/>
          <w:lang w:val="en-IN"/>
        </w:rPr>
        <w:t>Implement defensive validation logic</w:t>
      </w:r>
    </w:p>
    <w:p w14:paraId="4B066FD8" w14:textId="77777777" w:rsidR="00B971E5" w:rsidRPr="00B71E11" w:rsidRDefault="00B971E5" w:rsidP="00B971E5">
      <w:pPr>
        <w:numPr>
          <w:ilvl w:val="0"/>
          <w:numId w:val="111"/>
        </w:numPr>
        <w:rPr>
          <w:rFonts w:cstheme="minorHAnsi"/>
          <w:lang w:val="en-IN"/>
        </w:rPr>
      </w:pPr>
      <w:r w:rsidRPr="00B71E11">
        <w:rPr>
          <w:rFonts w:cstheme="minorHAnsi"/>
          <w:lang w:val="en-IN"/>
        </w:rPr>
        <w:t>Design for scalability, not immediate convenience</w:t>
      </w:r>
    </w:p>
    <w:p w14:paraId="50FD95B9" w14:textId="77777777" w:rsidR="00B971E5" w:rsidRPr="00B71E11" w:rsidRDefault="00B971E5" w:rsidP="00B971E5">
      <w:pPr>
        <w:rPr>
          <w:rFonts w:cstheme="minorHAnsi"/>
          <w:b/>
          <w:bCs/>
          <w:sz w:val="28"/>
          <w:szCs w:val="28"/>
          <w:lang w:val="en-IN"/>
        </w:rPr>
      </w:pPr>
      <w:r w:rsidRPr="00B71E11">
        <w:rPr>
          <w:rFonts w:cstheme="minorHAnsi"/>
          <w:b/>
          <w:bCs/>
          <w:sz w:val="28"/>
          <w:szCs w:val="28"/>
          <w:lang w:val="en-IN"/>
        </w:rPr>
        <w:t>9. Governance Controls</w:t>
      </w:r>
    </w:p>
    <w:p w14:paraId="2B65B565" w14:textId="77777777" w:rsidR="00B971E5" w:rsidRPr="00B71E11" w:rsidRDefault="00B971E5" w:rsidP="00B971E5">
      <w:pPr>
        <w:numPr>
          <w:ilvl w:val="0"/>
          <w:numId w:val="112"/>
        </w:numPr>
        <w:rPr>
          <w:rFonts w:cstheme="minorHAnsi"/>
          <w:lang w:val="en-IN"/>
        </w:rPr>
      </w:pPr>
      <w:r w:rsidRPr="00B71E11">
        <w:rPr>
          <w:rFonts w:cstheme="minorHAnsi"/>
          <w:lang w:val="en-IN"/>
        </w:rPr>
        <w:lastRenderedPageBreak/>
        <w:t>Architecture review before creation</w:t>
      </w:r>
    </w:p>
    <w:p w14:paraId="77ECBFB3" w14:textId="77777777" w:rsidR="00B971E5" w:rsidRPr="00B71E11" w:rsidRDefault="00B971E5" w:rsidP="00B971E5">
      <w:pPr>
        <w:numPr>
          <w:ilvl w:val="0"/>
          <w:numId w:val="112"/>
        </w:numPr>
        <w:rPr>
          <w:rFonts w:cstheme="minorHAnsi"/>
          <w:lang w:val="en-IN"/>
        </w:rPr>
      </w:pPr>
      <w:r w:rsidRPr="00B71E11">
        <w:rPr>
          <w:rFonts w:cstheme="minorHAnsi"/>
          <w:lang w:val="en-IN"/>
        </w:rPr>
        <w:t>Documentation of purpose and dependencies</w:t>
      </w:r>
    </w:p>
    <w:p w14:paraId="50833854" w14:textId="77777777" w:rsidR="00B971E5" w:rsidRPr="00B71E11" w:rsidRDefault="00B971E5" w:rsidP="00B971E5">
      <w:pPr>
        <w:numPr>
          <w:ilvl w:val="0"/>
          <w:numId w:val="112"/>
        </w:numPr>
        <w:rPr>
          <w:rFonts w:cstheme="minorHAnsi"/>
          <w:lang w:val="en-IN"/>
        </w:rPr>
      </w:pPr>
      <w:r w:rsidRPr="00B71E11">
        <w:rPr>
          <w:rFonts w:cstheme="minorHAnsi"/>
          <w:lang w:val="en-IN"/>
        </w:rPr>
        <w:t>Approval for structural changes</w:t>
      </w:r>
    </w:p>
    <w:p w14:paraId="5514C38F" w14:textId="77777777" w:rsidR="00B971E5" w:rsidRPr="00B71E11" w:rsidRDefault="00B971E5" w:rsidP="00B971E5">
      <w:pPr>
        <w:numPr>
          <w:ilvl w:val="0"/>
          <w:numId w:val="112"/>
        </w:numPr>
        <w:rPr>
          <w:rFonts w:cstheme="minorHAnsi"/>
          <w:lang w:val="en-IN"/>
        </w:rPr>
      </w:pPr>
      <w:r w:rsidRPr="00B71E11">
        <w:rPr>
          <w:rFonts w:cstheme="minorHAnsi"/>
          <w:lang w:val="en-IN"/>
        </w:rPr>
        <w:t>Periodic cleanup of unused records</w:t>
      </w:r>
    </w:p>
    <w:p w14:paraId="189F2503" w14:textId="77777777" w:rsidR="00B971E5" w:rsidRPr="00B71E11" w:rsidRDefault="00B971E5" w:rsidP="00B971E5">
      <w:pPr>
        <w:numPr>
          <w:ilvl w:val="0"/>
          <w:numId w:val="112"/>
        </w:numPr>
        <w:rPr>
          <w:rFonts w:cstheme="minorHAnsi"/>
          <w:lang w:val="en-IN"/>
        </w:rPr>
      </w:pPr>
      <w:r w:rsidRPr="00B71E11">
        <w:rPr>
          <w:rFonts w:cstheme="minorHAnsi"/>
          <w:lang w:val="en-IN"/>
        </w:rPr>
        <w:t>Performance monitoring</w:t>
      </w:r>
    </w:p>
    <w:p w14:paraId="1BF8034B" w14:textId="1EB208F0" w:rsidR="000D3B54" w:rsidRPr="00B71E11" w:rsidRDefault="000D3B54" w:rsidP="000D3B54">
      <w:pPr>
        <w:numPr>
          <w:ilvl w:val="0"/>
          <w:numId w:val="112"/>
        </w:numPr>
        <w:rPr>
          <w:rFonts w:cstheme="minorHAnsi"/>
          <w:lang w:val="en-IN"/>
        </w:rPr>
      </w:pPr>
      <w:r w:rsidRPr="00B71E11">
        <w:rPr>
          <w:rFonts w:cstheme="minorHAnsi"/>
          <w:lang w:val="en-IN"/>
        </w:rPr>
        <w:t>Script ID naming standards</w:t>
      </w:r>
    </w:p>
    <w:p w14:paraId="367878AA" w14:textId="6BDBE884" w:rsidR="000D3B54" w:rsidRPr="00B71E11" w:rsidRDefault="000D3B54" w:rsidP="000D3B54">
      <w:pPr>
        <w:numPr>
          <w:ilvl w:val="0"/>
          <w:numId w:val="112"/>
        </w:numPr>
        <w:rPr>
          <w:rFonts w:cstheme="minorHAnsi"/>
          <w:lang w:val="en-IN"/>
        </w:rPr>
      </w:pPr>
      <w:r w:rsidRPr="00B71E11">
        <w:rPr>
          <w:rFonts w:cstheme="minorHAnsi"/>
          <w:lang w:val="en-IN"/>
        </w:rPr>
        <w:t>Permission matrix documentation</w:t>
      </w:r>
    </w:p>
    <w:p w14:paraId="75ED1CA7" w14:textId="312AC867" w:rsidR="000D3B54" w:rsidRPr="00B71E11" w:rsidRDefault="000D3B54" w:rsidP="000D3B54">
      <w:pPr>
        <w:numPr>
          <w:ilvl w:val="0"/>
          <w:numId w:val="112"/>
        </w:numPr>
        <w:rPr>
          <w:rFonts w:cstheme="minorHAnsi"/>
          <w:lang w:val="en-IN"/>
        </w:rPr>
      </w:pPr>
      <w:r w:rsidRPr="00B71E11">
        <w:rPr>
          <w:rFonts w:cstheme="minorHAnsi"/>
          <w:lang w:val="en-IN"/>
        </w:rPr>
        <w:t>Change impact assessment before modification</w:t>
      </w:r>
    </w:p>
    <w:p w14:paraId="2C5B9252" w14:textId="77777777" w:rsidR="00B971E5" w:rsidRPr="00B71E11" w:rsidRDefault="00000000" w:rsidP="00B971E5">
      <w:pPr>
        <w:rPr>
          <w:rFonts w:cstheme="minorHAnsi"/>
          <w:lang w:val="en-IN"/>
        </w:rPr>
      </w:pPr>
      <w:r w:rsidRPr="00B71E11">
        <w:rPr>
          <w:rFonts w:cstheme="minorHAnsi"/>
          <w:lang w:val="en-IN"/>
        </w:rPr>
        <w:pict w14:anchorId="4E8DABB1">
          <v:rect id="_x0000_i1072" style="width:0;height:1.5pt" o:hralign="center" o:hrstd="t" o:hr="t" fillcolor="#a0a0a0" stroked="f"/>
        </w:pict>
      </w:r>
    </w:p>
    <w:p w14:paraId="75A9F6C2" w14:textId="77777777" w:rsidR="002E526F" w:rsidRPr="00B71E11" w:rsidRDefault="002E526F">
      <w:pPr>
        <w:rPr>
          <w:rFonts w:cstheme="minorHAnsi"/>
        </w:rPr>
      </w:pPr>
    </w:p>
    <w:p w14:paraId="6CAB7B9B" w14:textId="77777777" w:rsidR="001B023E" w:rsidRPr="00B71E11" w:rsidRDefault="001B023E">
      <w:pPr>
        <w:rPr>
          <w:rFonts w:cstheme="minorHAnsi"/>
        </w:rPr>
      </w:pPr>
    </w:p>
    <w:p w14:paraId="062A9CDD" w14:textId="77777777" w:rsidR="001B023E" w:rsidRPr="00B71E11" w:rsidRDefault="001B023E">
      <w:pPr>
        <w:rPr>
          <w:rFonts w:cstheme="minorHAnsi"/>
        </w:rPr>
      </w:pPr>
    </w:p>
    <w:p w14:paraId="7AB179C6" w14:textId="77777777" w:rsidR="001B023E" w:rsidRPr="00B71E11" w:rsidRDefault="001B023E">
      <w:pPr>
        <w:rPr>
          <w:rFonts w:cstheme="minorHAnsi"/>
        </w:rPr>
      </w:pPr>
    </w:p>
    <w:p w14:paraId="6F8B60C2" w14:textId="77777777" w:rsidR="001B023E" w:rsidRPr="00B71E11" w:rsidRDefault="001B023E">
      <w:pPr>
        <w:rPr>
          <w:rFonts w:cstheme="minorHAnsi"/>
        </w:rPr>
      </w:pPr>
    </w:p>
    <w:p w14:paraId="4EC39910" w14:textId="77777777" w:rsidR="001B023E" w:rsidRPr="00B71E11" w:rsidRDefault="001B023E">
      <w:pPr>
        <w:rPr>
          <w:rFonts w:cstheme="minorHAnsi"/>
        </w:rPr>
      </w:pPr>
    </w:p>
    <w:p w14:paraId="1B15EAE2" w14:textId="77777777" w:rsidR="001B023E" w:rsidRPr="00B71E11" w:rsidRDefault="001B023E">
      <w:pPr>
        <w:rPr>
          <w:rFonts w:cstheme="minorHAnsi"/>
        </w:rPr>
      </w:pPr>
    </w:p>
    <w:p w14:paraId="6F56263C" w14:textId="77777777" w:rsidR="001B023E" w:rsidRPr="00B71E11" w:rsidRDefault="001B023E">
      <w:pPr>
        <w:rPr>
          <w:rFonts w:cstheme="minorHAnsi"/>
        </w:rPr>
      </w:pPr>
    </w:p>
    <w:p w14:paraId="1011C022" w14:textId="77777777" w:rsidR="001B023E" w:rsidRPr="00B71E11" w:rsidRDefault="001B023E">
      <w:pPr>
        <w:rPr>
          <w:rFonts w:cstheme="minorHAnsi"/>
        </w:rPr>
      </w:pPr>
    </w:p>
    <w:p w14:paraId="0E412C82" w14:textId="77777777" w:rsidR="001B023E" w:rsidRPr="00B71E11" w:rsidRDefault="001B023E">
      <w:pPr>
        <w:rPr>
          <w:rFonts w:cstheme="minorHAnsi"/>
        </w:rPr>
      </w:pPr>
    </w:p>
    <w:p w14:paraId="6167D523" w14:textId="77777777" w:rsidR="001B023E" w:rsidRPr="00B71E11" w:rsidRDefault="001B023E">
      <w:pPr>
        <w:rPr>
          <w:rFonts w:cstheme="minorHAnsi"/>
        </w:rPr>
      </w:pPr>
    </w:p>
    <w:p w14:paraId="2EB88680" w14:textId="77777777" w:rsidR="001B023E" w:rsidRPr="00B71E11" w:rsidRDefault="001B023E">
      <w:pPr>
        <w:rPr>
          <w:rFonts w:cstheme="minorHAnsi"/>
        </w:rPr>
      </w:pPr>
    </w:p>
    <w:p w14:paraId="181B578B" w14:textId="77777777" w:rsidR="001B023E" w:rsidRPr="00B71E11" w:rsidRDefault="001B023E">
      <w:pPr>
        <w:rPr>
          <w:rFonts w:cstheme="minorHAnsi"/>
        </w:rPr>
      </w:pPr>
    </w:p>
    <w:p w14:paraId="76D473D9" w14:textId="77777777" w:rsidR="001B023E" w:rsidRPr="00B71E11" w:rsidRDefault="001B023E">
      <w:pPr>
        <w:rPr>
          <w:rFonts w:cstheme="minorHAnsi"/>
        </w:rPr>
      </w:pPr>
    </w:p>
    <w:p w14:paraId="332E8578" w14:textId="60931FF5" w:rsidR="008572BD" w:rsidRPr="00B71E11" w:rsidRDefault="00C7032D">
      <w:pPr>
        <w:rPr>
          <w:rFonts w:cstheme="minorHAnsi"/>
          <w:b/>
          <w:bCs/>
          <w:color w:val="4472C4" w:themeColor="accent1"/>
          <w:sz w:val="32"/>
          <w:szCs w:val="32"/>
        </w:rPr>
      </w:pPr>
      <w:r w:rsidRPr="00B71E11">
        <w:rPr>
          <w:rFonts w:cstheme="minorHAnsi"/>
          <w:b/>
          <w:bCs/>
          <w:color w:val="4472C4" w:themeColor="accent1"/>
          <w:sz w:val="32"/>
          <w:szCs w:val="32"/>
        </w:rPr>
        <w:t>Closing Summary</w:t>
      </w:r>
    </w:p>
    <w:p w14:paraId="5F57E203" w14:textId="77777777" w:rsidR="008572BD" w:rsidRPr="00B71E11" w:rsidRDefault="008572BD" w:rsidP="00503BCD">
      <w:pPr>
        <w:pStyle w:val="ListParagraph"/>
        <w:numPr>
          <w:ilvl w:val="0"/>
          <w:numId w:val="48"/>
        </w:numPr>
        <w:rPr>
          <w:rFonts w:cstheme="minorHAnsi"/>
          <w:lang w:val="en-IN"/>
        </w:rPr>
      </w:pPr>
      <w:r w:rsidRPr="00B71E11">
        <w:rPr>
          <w:rFonts w:cstheme="minorHAnsi"/>
          <w:lang w:val="en-IN"/>
        </w:rPr>
        <w:t>Sustainable NetSuite implementations rely on disciplined master data governance built on the following principles:</w:t>
      </w:r>
    </w:p>
    <w:p w14:paraId="49867132" w14:textId="77777777" w:rsidR="008572BD" w:rsidRPr="008572BD" w:rsidRDefault="008572BD" w:rsidP="008B1DA1">
      <w:pPr>
        <w:numPr>
          <w:ilvl w:val="0"/>
          <w:numId w:val="120"/>
        </w:numPr>
        <w:rPr>
          <w:rFonts w:cstheme="minorHAnsi"/>
          <w:lang w:val="en-IN"/>
        </w:rPr>
      </w:pPr>
      <w:r w:rsidRPr="008572BD">
        <w:rPr>
          <w:rFonts w:cstheme="minorHAnsi"/>
          <w:lang w:val="en-IN"/>
        </w:rPr>
        <w:lastRenderedPageBreak/>
        <w:t>Configuration Discipline – Controlled creation and modification of core masters.</w:t>
      </w:r>
    </w:p>
    <w:p w14:paraId="45B1586A" w14:textId="77777777" w:rsidR="008572BD" w:rsidRPr="008572BD" w:rsidRDefault="008572BD" w:rsidP="008B1DA1">
      <w:pPr>
        <w:numPr>
          <w:ilvl w:val="0"/>
          <w:numId w:val="120"/>
        </w:numPr>
        <w:rPr>
          <w:rFonts w:cstheme="minorHAnsi"/>
          <w:lang w:val="en-IN"/>
        </w:rPr>
      </w:pPr>
      <w:r w:rsidRPr="008572BD">
        <w:rPr>
          <w:rFonts w:cstheme="minorHAnsi"/>
          <w:lang w:val="en-IN"/>
        </w:rPr>
        <w:t>Financial Alignment – Direct mapping between operational records and accounting structure.</w:t>
      </w:r>
    </w:p>
    <w:p w14:paraId="3F99BEC3" w14:textId="77777777" w:rsidR="008572BD" w:rsidRPr="008572BD" w:rsidRDefault="008572BD" w:rsidP="008B1DA1">
      <w:pPr>
        <w:numPr>
          <w:ilvl w:val="0"/>
          <w:numId w:val="120"/>
        </w:numPr>
        <w:rPr>
          <w:rFonts w:cstheme="minorHAnsi"/>
          <w:lang w:val="en-IN"/>
        </w:rPr>
      </w:pPr>
      <w:r w:rsidRPr="008572BD">
        <w:rPr>
          <w:rFonts w:cstheme="minorHAnsi"/>
          <w:lang w:val="en-IN"/>
        </w:rPr>
        <w:t>Technical Scalability – Script-safe design, optimized searches, and minimal performance overhead.</w:t>
      </w:r>
    </w:p>
    <w:p w14:paraId="08381A08" w14:textId="77777777" w:rsidR="008572BD" w:rsidRPr="008572BD" w:rsidRDefault="008572BD" w:rsidP="008B1DA1">
      <w:pPr>
        <w:numPr>
          <w:ilvl w:val="0"/>
          <w:numId w:val="120"/>
        </w:numPr>
        <w:rPr>
          <w:rFonts w:cstheme="minorHAnsi"/>
          <w:lang w:val="en-IN"/>
        </w:rPr>
      </w:pPr>
      <w:r w:rsidRPr="008572BD">
        <w:rPr>
          <w:rFonts w:cstheme="minorHAnsi"/>
          <w:lang w:val="en-IN"/>
        </w:rPr>
        <w:t>Governance Enforcement – Role-based access control, approval workflows, and periodic reviews.</w:t>
      </w:r>
    </w:p>
    <w:p w14:paraId="39DC0E41" w14:textId="1F6DC783" w:rsidR="00503BCD" w:rsidRPr="00B71E11" w:rsidRDefault="008572BD" w:rsidP="008B1DA1">
      <w:pPr>
        <w:numPr>
          <w:ilvl w:val="0"/>
          <w:numId w:val="120"/>
        </w:numPr>
        <w:rPr>
          <w:rFonts w:cstheme="minorHAnsi"/>
          <w:lang w:val="en-IN"/>
        </w:rPr>
      </w:pPr>
      <w:r w:rsidRPr="008572BD">
        <w:rPr>
          <w:rFonts w:cstheme="minorHAnsi"/>
          <w:lang w:val="en-IN"/>
        </w:rPr>
        <w:t>Continuous Review – Regular cleanup, structural validation, and impact assessment before changes.</w:t>
      </w:r>
    </w:p>
    <w:p w14:paraId="75A5110B" w14:textId="77777777" w:rsidR="008B1DA1" w:rsidRPr="008572BD" w:rsidRDefault="008B1DA1" w:rsidP="008B1DA1">
      <w:pPr>
        <w:rPr>
          <w:rFonts w:cstheme="minorHAnsi"/>
          <w:lang w:val="en-IN"/>
        </w:rPr>
      </w:pPr>
    </w:p>
    <w:p w14:paraId="44DDD586" w14:textId="77777777" w:rsidR="008572BD" w:rsidRPr="00B71E11" w:rsidRDefault="008572BD" w:rsidP="00503BCD">
      <w:pPr>
        <w:pStyle w:val="ListParagraph"/>
        <w:numPr>
          <w:ilvl w:val="0"/>
          <w:numId w:val="48"/>
        </w:numPr>
        <w:rPr>
          <w:rFonts w:cstheme="minorHAnsi"/>
          <w:lang w:val="en-IN"/>
        </w:rPr>
      </w:pPr>
      <w:r w:rsidRPr="00B71E11">
        <w:rPr>
          <w:rFonts w:cstheme="minorHAnsi"/>
          <w:lang w:val="en-IN"/>
        </w:rPr>
        <w:t>When master data is structured correctly, reporting becomes reliable, automation becomes predictable, and customization remains scalable.</w:t>
      </w:r>
    </w:p>
    <w:p w14:paraId="0D554ABA" w14:textId="496D3D1F" w:rsidR="008572BD" w:rsidRPr="00B71E11" w:rsidRDefault="008572BD" w:rsidP="006F3CB1">
      <w:pPr>
        <w:pStyle w:val="ListParagraph"/>
        <w:numPr>
          <w:ilvl w:val="0"/>
          <w:numId w:val="48"/>
        </w:numPr>
        <w:rPr>
          <w:rFonts w:cstheme="minorHAnsi"/>
          <w:lang w:val="en-IN"/>
        </w:rPr>
      </w:pPr>
      <w:r w:rsidRPr="00B71E11">
        <w:rPr>
          <w:rFonts w:cstheme="minorHAnsi"/>
          <w:lang w:val="en-IN"/>
        </w:rPr>
        <w:t>Strong systems are not built by adding scripts first.</w:t>
      </w:r>
      <w:r w:rsidR="006F3CB1" w:rsidRPr="00B71E11">
        <w:rPr>
          <w:rFonts w:cstheme="minorHAnsi"/>
          <w:lang w:val="en-IN"/>
        </w:rPr>
        <w:t xml:space="preserve"> </w:t>
      </w:r>
      <w:r w:rsidRPr="00B71E11">
        <w:rPr>
          <w:rFonts w:cstheme="minorHAnsi"/>
          <w:lang w:val="en-IN"/>
        </w:rPr>
        <w:t>They are built by designing master data correctly</w:t>
      </w:r>
      <w:r w:rsidR="00270999">
        <w:rPr>
          <w:rFonts w:cstheme="minorHAnsi"/>
          <w:lang w:val="en-IN"/>
        </w:rPr>
        <w:t xml:space="preserve"> from the start.</w:t>
      </w:r>
    </w:p>
    <w:p w14:paraId="27326653" w14:textId="77777777" w:rsidR="008F44B7" w:rsidRPr="00B71E11" w:rsidRDefault="008F44B7">
      <w:pPr>
        <w:rPr>
          <w:rFonts w:cstheme="minorHAnsi"/>
          <w:b/>
          <w:bCs/>
          <w:color w:val="4472C4" w:themeColor="accent1"/>
        </w:rPr>
      </w:pPr>
    </w:p>
    <w:p w14:paraId="49C240D3" w14:textId="77777777" w:rsidR="008F44B7" w:rsidRPr="00B71E11" w:rsidRDefault="008F44B7">
      <w:pPr>
        <w:rPr>
          <w:rFonts w:cstheme="minorHAnsi"/>
          <w:b/>
          <w:bCs/>
          <w:color w:val="4472C4" w:themeColor="accent1"/>
          <w:sz w:val="32"/>
          <w:szCs w:val="32"/>
        </w:rPr>
      </w:pPr>
    </w:p>
    <w:p w14:paraId="2811FD7B" w14:textId="77777777" w:rsidR="008F44B7" w:rsidRPr="00B71E11" w:rsidRDefault="008F44B7">
      <w:pPr>
        <w:rPr>
          <w:rFonts w:cstheme="minorHAnsi"/>
          <w:b/>
          <w:bCs/>
          <w:color w:val="4472C4" w:themeColor="accent1"/>
          <w:sz w:val="32"/>
          <w:szCs w:val="32"/>
        </w:rPr>
      </w:pPr>
    </w:p>
    <w:p w14:paraId="17901BF6" w14:textId="77777777" w:rsidR="008F44B7" w:rsidRPr="00B71E11" w:rsidRDefault="008F44B7">
      <w:pPr>
        <w:rPr>
          <w:rFonts w:cstheme="minorHAnsi"/>
          <w:b/>
          <w:bCs/>
          <w:color w:val="4472C4" w:themeColor="accent1"/>
          <w:sz w:val="32"/>
          <w:szCs w:val="32"/>
        </w:rPr>
      </w:pPr>
    </w:p>
    <w:sectPr w:rsidR="008F44B7" w:rsidRPr="00B71E11" w:rsidSect="00EF6177">
      <w:headerReference w:type="default" r:id="rId8"/>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1F91BF" w14:textId="77777777" w:rsidR="00B54E0E" w:rsidRDefault="00B54E0E" w:rsidP="0084665A">
      <w:pPr>
        <w:spacing w:after="0" w:line="240" w:lineRule="auto"/>
      </w:pPr>
      <w:r>
        <w:separator/>
      </w:r>
    </w:p>
  </w:endnote>
  <w:endnote w:type="continuationSeparator" w:id="0">
    <w:p w14:paraId="06649D9C" w14:textId="77777777" w:rsidR="00B54E0E" w:rsidRDefault="00B54E0E" w:rsidP="008466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E8E4EE" w14:textId="77777777" w:rsidR="00B54E0E" w:rsidRDefault="00B54E0E" w:rsidP="0084665A">
      <w:pPr>
        <w:spacing w:after="0" w:line="240" w:lineRule="auto"/>
      </w:pPr>
      <w:r>
        <w:separator/>
      </w:r>
    </w:p>
  </w:footnote>
  <w:footnote w:type="continuationSeparator" w:id="0">
    <w:p w14:paraId="56DE5AE3" w14:textId="77777777" w:rsidR="00B54E0E" w:rsidRDefault="00B54E0E" w:rsidP="0084665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2D7726" w14:textId="2EE19594" w:rsidR="0084665A" w:rsidRDefault="0051780A" w:rsidP="0051780A">
    <w:pPr>
      <w:pStyle w:val="Header"/>
    </w:pPr>
    <w:r w:rsidRPr="00CA4A55">
      <w:rPr>
        <w:noProof/>
      </w:rPr>
      <w:drawing>
        <wp:inline distT="0" distB="0" distL="0" distR="0" wp14:anchorId="78A1B618" wp14:editId="6ED3BD83">
          <wp:extent cx="1493520" cy="403860"/>
          <wp:effectExtent l="0" t="0" r="0" b="0"/>
          <wp:docPr id="268824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824723" name=""/>
                  <pic:cNvPicPr/>
                </pic:nvPicPr>
                <pic:blipFill>
                  <a:blip r:embed="rId1"/>
                  <a:stretch>
                    <a:fillRect/>
                  </a:stretch>
                </pic:blipFill>
                <pic:spPr>
                  <a:xfrm>
                    <a:off x="0" y="0"/>
                    <a:ext cx="1493749" cy="403922"/>
                  </a:xfrm>
                  <a:prstGeom prst="rect">
                    <a:avLst/>
                  </a:prstGeom>
                </pic:spPr>
              </pic:pic>
            </a:graphicData>
          </a:graphic>
        </wp:inline>
      </w:drawing>
    </w:r>
    <w:r>
      <w:rPr>
        <w:noProof/>
      </w:rPr>
      <w:t xml:space="preserve">                                                                        </w:t>
    </w:r>
    <w:r w:rsidR="0084665A" w:rsidRPr="00887CBE">
      <w:rPr>
        <w:noProof/>
      </w:rPr>
      <w:drawing>
        <wp:inline distT="0" distB="0" distL="0" distR="0" wp14:anchorId="0E06F35F" wp14:editId="3BB33F28">
          <wp:extent cx="1927860" cy="373380"/>
          <wp:effectExtent l="0" t="0" r="0" b="7620"/>
          <wp:docPr id="1473583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583757" name=""/>
                  <pic:cNvPicPr/>
                </pic:nvPicPr>
                <pic:blipFill>
                  <a:blip r:embed="rId2"/>
                  <a:stretch>
                    <a:fillRect/>
                  </a:stretch>
                </pic:blipFill>
                <pic:spPr>
                  <a:xfrm>
                    <a:off x="0" y="0"/>
                    <a:ext cx="1928154" cy="37343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954F3"/>
    <w:multiLevelType w:val="multilevel"/>
    <w:tmpl w:val="5080AB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C4775C"/>
    <w:multiLevelType w:val="multilevel"/>
    <w:tmpl w:val="CFAEE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11673D"/>
    <w:multiLevelType w:val="multilevel"/>
    <w:tmpl w:val="A1526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A22F67"/>
    <w:multiLevelType w:val="multilevel"/>
    <w:tmpl w:val="625CD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DB278F"/>
    <w:multiLevelType w:val="hybridMultilevel"/>
    <w:tmpl w:val="804418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2F06C9B"/>
    <w:multiLevelType w:val="hybridMultilevel"/>
    <w:tmpl w:val="037E56AC"/>
    <w:lvl w:ilvl="0" w:tplc="FD3C6CC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47772C9"/>
    <w:multiLevelType w:val="multilevel"/>
    <w:tmpl w:val="A9D00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5B1BB0"/>
    <w:multiLevelType w:val="multilevel"/>
    <w:tmpl w:val="ED604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5C4441"/>
    <w:multiLevelType w:val="multilevel"/>
    <w:tmpl w:val="54E67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792FAA"/>
    <w:multiLevelType w:val="multilevel"/>
    <w:tmpl w:val="B0C87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88710B"/>
    <w:multiLevelType w:val="multilevel"/>
    <w:tmpl w:val="22265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481228"/>
    <w:multiLevelType w:val="multilevel"/>
    <w:tmpl w:val="869EF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A856C7"/>
    <w:multiLevelType w:val="multilevel"/>
    <w:tmpl w:val="B1A0C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8F97243"/>
    <w:multiLevelType w:val="multilevel"/>
    <w:tmpl w:val="7A7EA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91D46A4"/>
    <w:multiLevelType w:val="hybridMultilevel"/>
    <w:tmpl w:val="AD2AA704"/>
    <w:lvl w:ilvl="0" w:tplc="FD3C6CC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9E67FB8"/>
    <w:multiLevelType w:val="multilevel"/>
    <w:tmpl w:val="2D487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2492174"/>
    <w:multiLevelType w:val="hybridMultilevel"/>
    <w:tmpl w:val="E89AFF46"/>
    <w:lvl w:ilvl="0" w:tplc="FD3C6CC2">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132A6EFD"/>
    <w:multiLevelType w:val="multilevel"/>
    <w:tmpl w:val="4350C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3CC292C"/>
    <w:multiLevelType w:val="multilevel"/>
    <w:tmpl w:val="7B98F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3E86423"/>
    <w:multiLevelType w:val="multilevel"/>
    <w:tmpl w:val="C5003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0339AA"/>
    <w:multiLevelType w:val="multilevel"/>
    <w:tmpl w:val="DC449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5F62C8E"/>
    <w:multiLevelType w:val="multilevel"/>
    <w:tmpl w:val="FF028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6917499"/>
    <w:multiLevelType w:val="multilevel"/>
    <w:tmpl w:val="AC860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7AC6800"/>
    <w:multiLevelType w:val="multilevel"/>
    <w:tmpl w:val="2E88A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90F799D"/>
    <w:multiLevelType w:val="multilevel"/>
    <w:tmpl w:val="BE80D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9417BA0"/>
    <w:multiLevelType w:val="multilevel"/>
    <w:tmpl w:val="04DA6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9A51372"/>
    <w:multiLevelType w:val="multilevel"/>
    <w:tmpl w:val="85604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A0A2622"/>
    <w:multiLevelType w:val="multilevel"/>
    <w:tmpl w:val="36140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A596BED"/>
    <w:multiLevelType w:val="multilevel"/>
    <w:tmpl w:val="6D721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B1F2BB1"/>
    <w:multiLevelType w:val="multilevel"/>
    <w:tmpl w:val="A656B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B32048F"/>
    <w:multiLevelType w:val="multilevel"/>
    <w:tmpl w:val="37787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CBD27F6"/>
    <w:multiLevelType w:val="multilevel"/>
    <w:tmpl w:val="97425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CD96325"/>
    <w:multiLevelType w:val="multilevel"/>
    <w:tmpl w:val="880A7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E665917"/>
    <w:multiLevelType w:val="multilevel"/>
    <w:tmpl w:val="37820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F43127A"/>
    <w:multiLevelType w:val="multilevel"/>
    <w:tmpl w:val="F2703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FA07190"/>
    <w:multiLevelType w:val="multilevel"/>
    <w:tmpl w:val="EF5C1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09415AD"/>
    <w:multiLevelType w:val="multilevel"/>
    <w:tmpl w:val="859AF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0947733"/>
    <w:multiLevelType w:val="multilevel"/>
    <w:tmpl w:val="64D4B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2501C71"/>
    <w:multiLevelType w:val="multilevel"/>
    <w:tmpl w:val="92100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3C02CEA"/>
    <w:multiLevelType w:val="multilevel"/>
    <w:tmpl w:val="B6042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46E3FD3"/>
    <w:multiLevelType w:val="multilevel"/>
    <w:tmpl w:val="70B67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6CD4D08"/>
    <w:multiLevelType w:val="multilevel"/>
    <w:tmpl w:val="C908E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70779E8"/>
    <w:multiLevelType w:val="multilevel"/>
    <w:tmpl w:val="34CE4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8655CBB"/>
    <w:multiLevelType w:val="multilevel"/>
    <w:tmpl w:val="5F861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8657701"/>
    <w:multiLevelType w:val="multilevel"/>
    <w:tmpl w:val="690EB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9892E09"/>
    <w:multiLevelType w:val="multilevel"/>
    <w:tmpl w:val="76B0C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AB64303"/>
    <w:multiLevelType w:val="multilevel"/>
    <w:tmpl w:val="33A83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B005748"/>
    <w:multiLevelType w:val="multilevel"/>
    <w:tmpl w:val="40B6D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CD24002"/>
    <w:multiLevelType w:val="multilevel"/>
    <w:tmpl w:val="95C41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DB77288"/>
    <w:multiLevelType w:val="multilevel"/>
    <w:tmpl w:val="40406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F1F6D5E"/>
    <w:multiLevelType w:val="multilevel"/>
    <w:tmpl w:val="1382C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F4355E3"/>
    <w:multiLevelType w:val="multilevel"/>
    <w:tmpl w:val="7EE80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0B55407"/>
    <w:multiLevelType w:val="multilevel"/>
    <w:tmpl w:val="A5F08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1B6608F"/>
    <w:multiLevelType w:val="multilevel"/>
    <w:tmpl w:val="3E049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1D867AB"/>
    <w:multiLevelType w:val="multilevel"/>
    <w:tmpl w:val="CC628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46F4B60"/>
    <w:multiLevelType w:val="multilevel"/>
    <w:tmpl w:val="D2F22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4ED1BEE"/>
    <w:multiLevelType w:val="multilevel"/>
    <w:tmpl w:val="79BA5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77A0AA3"/>
    <w:multiLevelType w:val="multilevel"/>
    <w:tmpl w:val="656C7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7F61484"/>
    <w:multiLevelType w:val="multilevel"/>
    <w:tmpl w:val="7E4EE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8513CA9"/>
    <w:multiLevelType w:val="multilevel"/>
    <w:tmpl w:val="BDCE1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B9E5B94"/>
    <w:multiLevelType w:val="multilevel"/>
    <w:tmpl w:val="03704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BD9433B"/>
    <w:multiLevelType w:val="multilevel"/>
    <w:tmpl w:val="F634D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CE679D8"/>
    <w:multiLevelType w:val="multilevel"/>
    <w:tmpl w:val="3A1A8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D703BBA"/>
    <w:multiLevelType w:val="multilevel"/>
    <w:tmpl w:val="0FB84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06A511E"/>
    <w:multiLevelType w:val="multilevel"/>
    <w:tmpl w:val="5D0C0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1BC78E3"/>
    <w:multiLevelType w:val="multilevel"/>
    <w:tmpl w:val="BBF65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26F68B5"/>
    <w:multiLevelType w:val="multilevel"/>
    <w:tmpl w:val="7478A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2D77F8B"/>
    <w:multiLevelType w:val="multilevel"/>
    <w:tmpl w:val="75CA6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5755122"/>
    <w:multiLevelType w:val="multilevel"/>
    <w:tmpl w:val="BA42E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6A02AAF"/>
    <w:multiLevelType w:val="multilevel"/>
    <w:tmpl w:val="46D61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6D46D49"/>
    <w:multiLevelType w:val="multilevel"/>
    <w:tmpl w:val="D6E4A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A1F3CAF"/>
    <w:multiLevelType w:val="multilevel"/>
    <w:tmpl w:val="663EF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A81036B"/>
    <w:multiLevelType w:val="multilevel"/>
    <w:tmpl w:val="A47ED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B4D04F1"/>
    <w:multiLevelType w:val="multilevel"/>
    <w:tmpl w:val="77C65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C272B47"/>
    <w:multiLevelType w:val="multilevel"/>
    <w:tmpl w:val="0D2A7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ECE0113"/>
    <w:multiLevelType w:val="multilevel"/>
    <w:tmpl w:val="D1BC9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0B43F54"/>
    <w:multiLevelType w:val="multilevel"/>
    <w:tmpl w:val="87A2E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0BD2429"/>
    <w:multiLevelType w:val="multilevel"/>
    <w:tmpl w:val="FB34A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0F337CF"/>
    <w:multiLevelType w:val="multilevel"/>
    <w:tmpl w:val="75C81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36A4BA9"/>
    <w:multiLevelType w:val="multilevel"/>
    <w:tmpl w:val="9C422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7DD754B"/>
    <w:multiLevelType w:val="multilevel"/>
    <w:tmpl w:val="0B6C6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9346884"/>
    <w:multiLevelType w:val="multilevel"/>
    <w:tmpl w:val="AFD05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A1D5E08"/>
    <w:multiLevelType w:val="multilevel"/>
    <w:tmpl w:val="3474D3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5B337E04"/>
    <w:multiLevelType w:val="multilevel"/>
    <w:tmpl w:val="85A6A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B3A7BED"/>
    <w:multiLevelType w:val="multilevel"/>
    <w:tmpl w:val="20E0A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EDB436B"/>
    <w:multiLevelType w:val="multilevel"/>
    <w:tmpl w:val="3D30E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0032024"/>
    <w:multiLevelType w:val="hybridMultilevel"/>
    <w:tmpl w:val="7BCA70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7" w15:restartNumberingAfterBreak="0">
    <w:nsid w:val="60137E74"/>
    <w:multiLevelType w:val="multilevel"/>
    <w:tmpl w:val="F2BCB4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62CB4EC4"/>
    <w:multiLevelType w:val="multilevel"/>
    <w:tmpl w:val="00700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3CE2B74"/>
    <w:multiLevelType w:val="multilevel"/>
    <w:tmpl w:val="70D4D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515343D"/>
    <w:multiLevelType w:val="multilevel"/>
    <w:tmpl w:val="7A4C3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572209A"/>
    <w:multiLevelType w:val="multilevel"/>
    <w:tmpl w:val="D6306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589772C"/>
    <w:multiLevelType w:val="multilevel"/>
    <w:tmpl w:val="2F6A6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62D2043"/>
    <w:multiLevelType w:val="multilevel"/>
    <w:tmpl w:val="B038D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67435DD"/>
    <w:multiLevelType w:val="multilevel"/>
    <w:tmpl w:val="2558F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7A7478C"/>
    <w:multiLevelType w:val="hybridMultilevel"/>
    <w:tmpl w:val="3266FC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6" w15:restartNumberingAfterBreak="0">
    <w:nsid w:val="6836263B"/>
    <w:multiLevelType w:val="multilevel"/>
    <w:tmpl w:val="9F1C8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864211F"/>
    <w:multiLevelType w:val="multilevel"/>
    <w:tmpl w:val="D26AE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92A44EA"/>
    <w:multiLevelType w:val="multilevel"/>
    <w:tmpl w:val="0C741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AEF1E57"/>
    <w:multiLevelType w:val="multilevel"/>
    <w:tmpl w:val="2EFAA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BEF7B73"/>
    <w:multiLevelType w:val="multilevel"/>
    <w:tmpl w:val="9A3C7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C8B69CC"/>
    <w:multiLevelType w:val="multilevel"/>
    <w:tmpl w:val="FA2C2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C954E75"/>
    <w:multiLevelType w:val="multilevel"/>
    <w:tmpl w:val="65E0D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DCE57C6"/>
    <w:multiLevelType w:val="multilevel"/>
    <w:tmpl w:val="FF62F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DD02216"/>
    <w:multiLevelType w:val="multilevel"/>
    <w:tmpl w:val="D2EEB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F001E4A"/>
    <w:multiLevelType w:val="multilevel"/>
    <w:tmpl w:val="70C25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F305A04"/>
    <w:multiLevelType w:val="multilevel"/>
    <w:tmpl w:val="417A6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FA84CE7"/>
    <w:multiLevelType w:val="multilevel"/>
    <w:tmpl w:val="FCFE3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FE20B5A"/>
    <w:multiLevelType w:val="multilevel"/>
    <w:tmpl w:val="65943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2A33441"/>
    <w:multiLevelType w:val="multilevel"/>
    <w:tmpl w:val="B0122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30133DC"/>
    <w:multiLevelType w:val="multilevel"/>
    <w:tmpl w:val="601A4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5D25677"/>
    <w:multiLevelType w:val="multilevel"/>
    <w:tmpl w:val="A08EE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61375B4"/>
    <w:multiLevelType w:val="multilevel"/>
    <w:tmpl w:val="841A6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8860F92"/>
    <w:multiLevelType w:val="multilevel"/>
    <w:tmpl w:val="11E29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8C20FFC"/>
    <w:multiLevelType w:val="multilevel"/>
    <w:tmpl w:val="E7BCA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A8D38E4"/>
    <w:multiLevelType w:val="multilevel"/>
    <w:tmpl w:val="70AE3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D5907AD"/>
    <w:multiLevelType w:val="multilevel"/>
    <w:tmpl w:val="6C906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E7E0228"/>
    <w:multiLevelType w:val="multilevel"/>
    <w:tmpl w:val="D52EF9C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18" w15:restartNumberingAfterBreak="0">
    <w:nsid w:val="7ED90FAC"/>
    <w:multiLevelType w:val="multilevel"/>
    <w:tmpl w:val="E9A62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FDC01A4"/>
    <w:multiLevelType w:val="multilevel"/>
    <w:tmpl w:val="5DB07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589525">
    <w:abstractNumId w:val="52"/>
  </w:num>
  <w:num w:numId="2" w16cid:durableId="1307396238">
    <w:abstractNumId w:val="23"/>
  </w:num>
  <w:num w:numId="3" w16cid:durableId="140924006">
    <w:abstractNumId w:val="61"/>
  </w:num>
  <w:num w:numId="4" w16cid:durableId="74862052">
    <w:abstractNumId w:val="2"/>
  </w:num>
  <w:num w:numId="5" w16cid:durableId="866455852">
    <w:abstractNumId w:val="94"/>
  </w:num>
  <w:num w:numId="6" w16cid:durableId="42294076">
    <w:abstractNumId w:val="98"/>
  </w:num>
  <w:num w:numId="7" w16cid:durableId="1637225732">
    <w:abstractNumId w:val="96"/>
  </w:num>
  <w:num w:numId="8" w16cid:durableId="2517022">
    <w:abstractNumId w:val="107"/>
  </w:num>
  <w:num w:numId="9" w16cid:durableId="1323855655">
    <w:abstractNumId w:val="31"/>
  </w:num>
  <w:num w:numId="10" w16cid:durableId="59403017">
    <w:abstractNumId w:val="13"/>
  </w:num>
  <w:num w:numId="11" w16cid:durableId="136729843">
    <w:abstractNumId w:val="118"/>
  </w:num>
  <w:num w:numId="12" w16cid:durableId="532765979">
    <w:abstractNumId w:val="41"/>
  </w:num>
  <w:num w:numId="13" w16cid:durableId="118184641">
    <w:abstractNumId w:val="48"/>
  </w:num>
  <w:num w:numId="14" w16cid:durableId="1888296681">
    <w:abstractNumId w:val="80"/>
  </w:num>
  <w:num w:numId="15" w16cid:durableId="2113746656">
    <w:abstractNumId w:val="22"/>
  </w:num>
  <w:num w:numId="16" w16cid:durableId="287130592">
    <w:abstractNumId w:val="90"/>
  </w:num>
  <w:num w:numId="17" w16cid:durableId="500512760">
    <w:abstractNumId w:val="25"/>
  </w:num>
  <w:num w:numId="18" w16cid:durableId="122963850">
    <w:abstractNumId w:val="112"/>
  </w:num>
  <w:num w:numId="19" w16cid:durableId="2029914256">
    <w:abstractNumId w:val="62"/>
  </w:num>
  <w:num w:numId="20" w16cid:durableId="1781560437">
    <w:abstractNumId w:val="38"/>
  </w:num>
  <w:num w:numId="21" w16cid:durableId="1140416587">
    <w:abstractNumId w:val="100"/>
  </w:num>
  <w:num w:numId="22" w16cid:durableId="1341395963">
    <w:abstractNumId w:val="108"/>
  </w:num>
  <w:num w:numId="23" w16cid:durableId="1844929656">
    <w:abstractNumId w:val="45"/>
  </w:num>
  <w:num w:numId="24" w16cid:durableId="992370849">
    <w:abstractNumId w:val="24"/>
  </w:num>
  <w:num w:numId="25" w16cid:durableId="1470325676">
    <w:abstractNumId w:val="76"/>
  </w:num>
  <w:num w:numId="26" w16cid:durableId="29839083">
    <w:abstractNumId w:val="8"/>
  </w:num>
  <w:num w:numId="27" w16cid:durableId="108593930">
    <w:abstractNumId w:val="78"/>
  </w:num>
  <w:num w:numId="28" w16cid:durableId="467284304">
    <w:abstractNumId w:val="57"/>
  </w:num>
  <w:num w:numId="29" w16cid:durableId="522288124">
    <w:abstractNumId w:val="3"/>
  </w:num>
  <w:num w:numId="30" w16cid:durableId="686178138">
    <w:abstractNumId w:val="56"/>
  </w:num>
  <w:num w:numId="31" w16cid:durableId="900942565">
    <w:abstractNumId w:val="18"/>
  </w:num>
  <w:num w:numId="32" w16cid:durableId="1599291771">
    <w:abstractNumId w:val="116"/>
  </w:num>
  <w:num w:numId="33" w16cid:durableId="1469206801">
    <w:abstractNumId w:val="83"/>
  </w:num>
  <w:num w:numId="34" w16cid:durableId="1385760603">
    <w:abstractNumId w:val="53"/>
  </w:num>
  <w:num w:numId="35" w16cid:durableId="1960329939">
    <w:abstractNumId w:val="88"/>
  </w:num>
  <w:num w:numId="36" w16cid:durableId="2049525723">
    <w:abstractNumId w:val="99"/>
  </w:num>
  <w:num w:numId="37" w16cid:durableId="773332138">
    <w:abstractNumId w:val="106"/>
  </w:num>
  <w:num w:numId="38" w16cid:durableId="690569444">
    <w:abstractNumId w:val="97"/>
  </w:num>
  <w:num w:numId="39" w16cid:durableId="903682352">
    <w:abstractNumId w:val="54"/>
  </w:num>
  <w:num w:numId="40" w16cid:durableId="1328828572">
    <w:abstractNumId w:val="6"/>
  </w:num>
  <w:num w:numId="41" w16cid:durableId="1702172757">
    <w:abstractNumId w:val="67"/>
  </w:num>
  <w:num w:numId="42" w16cid:durableId="614025138">
    <w:abstractNumId w:val="35"/>
  </w:num>
  <w:num w:numId="43" w16cid:durableId="516770739">
    <w:abstractNumId w:val="69"/>
  </w:num>
  <w:num w:numId="44" w16cid:durableId="225142508">
    <w:abstractNumId w:val="84"/>
  </w:num>
  <w:num w:numId="45" w16cid:durableId="95827830">
    <w:abstractNumId w:val="68"/>
  </w:num>
  <w:num w:numId="46" w16cid:durableId="1815368071">
    <w:abstractNumId w:val="92"/>
  </w:num>
  <w:num w:numId="47" w16cid:durableId="1741518057">
    <w:abstractNumId w:val="110"/>
  </w:num>
  <w:num w:numId="48" w16cid:durableId="182129534">
    <w:abstractNumId w:val="5"/>
  </w:num>
  <w:num w:numId="49" w16cid:durableId="1952475336">
    <w:abstractNumId w:val="14"/>
  </w:num>
  <w:num w:numId="50" w16cid:durableId="125902783">
    <w:abstractNumId w:val="34"/>
  </w:num>
  <w:num w:numId="51" w16cid:durableId="1732387459">
    <w:abstractNumId w:val="11"/>
  </w:num>
  <w:num w:numId="52" w16cid:durableId="1617132829">
    <w:abstractNumId w:val="63"/>
  </w:num>
  <w:num w:numId="53" w16cid:durableId="2011522775">
    <w:abstractNumId w:val="33"/>
  </w:num>
  <w:num w:numId="54" w16cid:durableId="1908345420">
    <w:abstractNumId w:val="37"/>
  </w:num>
  <w:num w:numId="55" w16cid:durableId="1515848374">
    <w:abstractNumId w:val="47"/>
  </w:num>
  <w:num w:numId="56" w16cid:durableId="2145387299">
    <w:abstractNumId w:val="51"/>
  </w:num>
  <w:num w:numId="57" w16cid:durableId="1012150485">
    <w:abstractNumId w:val="1"/>
  </w:num>
  <w:num w:numId="58" w16cid:durableId="1001011474">
    <w:abstractNumId w:val="20"/>
  </w:num>
  <w:num w:numId="59" w16cid:durableId="1876580152">
    <w:abstractNumId w:val="28"/>
  </w:num>
  <w:num w:numId="60" w16cid:durableId="545415748">
    <w:abstractNumId w:val="77"/>
  </w:num>
  <w:num w:numId="61" w16cid:durableId="962735544">
    <w:abstractNumId w:val="9"/>
  </w:num>
  <w:num w:numId="62" w16cid:durableId="884871773">
    <w:abstractNumId w:val="36"/>
  </w:num>
  <w:num w:numId="63" w16cid:durableId="878400736">
    <w:abstractNumId w:val="44"/>
  </w:num>
  <w:num w:numId="64" w16cid:durableId="410204401">
    <w:abstractNumId w:val="101"/>
  </w:num>
  <w:num w:numId="65" w16cid:durableId="559092286">
    <w:abstractNumId w:val="59"/>
  </w:num>
  <w:num w:numId="66" w16cid:durableId="1918009163">
    <w:abstractNumId w:val="12"/>
  </w:num>
  <w:num w:numId="67" w16cid:durableId="625739866">
    <w:abstractNumId w:val="42"/>
  </w:num>
  <w:num w:numId="68" w16cid:durableId="1521822939">
    <w:abstractNumId w:val="27"/>
  </w:num>
  <w:num w:numId="69" w16cid:durableId="1797991957">
    <w:abstractNumId w:val="29"/>
  </w:num>
  <w:num w:numId="70" w16cid:durableId="1839029315">
    <w:abstractNumId w:val="19"/>
  </w:num>
  <w:num w:numId="71" w16cid:durableId="1002274164">
    <w:abstractNumId w:val="72"/>
  </w:num>
  <w:num w:numId="72" w16cid:durableId="2022975826">
    <w:abstractNumId w:val="39"/>
  </w:num>
  <w:num w:numId="73" w16cid:durableId="1252466798">
    <w:abstractNumId w:val="103"/>
  </w:num>
  <w:num w:numId="74" w16cid:durableId="1370496829">
    <w:abstractNumId w:val="71"/>
  </w:num>
  <w:num w:numId="75" w16cid:durableId="687829079">
    <w:abstractNumId w:val="26"/>
  </w:num>
  <w:num w:numId="76" w16cid:durableId="1308851243">
    <w:abstractNumId w:val="115"/>
  </w:num>
  <w:num w:numId="77" w16cid:durableId="1414473916">
    <w:abstractNumId w:val="70"/>
  </w:num>
  <w:num w:numId="78" w16cid:durableId="1218590791">
    <w:abstractNumId w:val="93"/>
  </w:num>
  <w:num w:numId="79" w16cid:durableId="1054890466">
    <w:abstractNumId w:val="60"/>
  </w:num>
  <w:num w:numId="80" w16cid:durableId="152724424">
    <w:abstractNumId w:val="119"/>
  </w:num>
  <w:num w:numId="81" w16cid:durableId="202210476">
    <w:abstractNumId w:val="75"/>
  </w:num>
  <w:num w:numId="82" w16cid:durableId="562330296">
    <w:abstractNumId w:val="43"/>
  </w:num>
  <w:num w:numId="83" w16cid:durableId="1519198436">
    <w:abstractNumId w:val="49"/>
  </w:num>
  <w:num w:numId="84" w16cid:durableId="1599023995">
    <w:abstractNumId w:val="17"/>
  </w:num>
  <w:num w:numId="85" w16cid:durableId="18744522">
    <w:abstractNumId w:val="66"/>
  </w:num>
  <w:num w:numId="86" w16cid:durableId="314916398">
    <w:abstractNumId w:val="91"/>
  </w:num>
  <w:num w:numId="87" w16cid:durableId="632948508">
    <w:abstractNumId w:val="30"/>
  </w:num>
  <w:num w:numId="88" w16cid:durableId="2002615420">
    <w:abstractNumId w:val="109"/>
  </w:num>
  <w:num w:numId="89" w16cid:durableId="1401978102">
    <w:abstractNumId w:val="89"/>
  </w:num>
  <w:num w:numId="90" w16cid:durableId="475998985">
    <w:abstractNumId w:val="46"/>
  </w:num>
  <w:num w:numId="91" w16cid:durableId="496770679">
    <w:abstractNumId w:val="50"/>
  </w:num>
  <w:num w:numId="92" w16cid:durableId="1016347647">
    <w:abstractNumId w:val="10"/>
  </w:num>
  <w:num w:numId="93" w16cid:durableId="1071199860">
    <w:abstractNumId w:val="85"/>
  </w:num>
  <w:num w:numId="94" w16cid:durableId="685864395">
    <w:abstractNumId w:val="73"/>
  </w:num>
  <w:num w:numId="95" w16cid:durableId="244386351">
    <w:abstractNumId w:val="64"/>
  </w:num>
  <w:num w:numId="96" w16cid:durableId="1784959732">
    <w:abstractNumId w:val="79"/>
  </w:num>
  <w:num w:numId="97" w16cid:durableId="719669219">
    <w:abstractNumId w:val="55"/>
  </w:num>
  <w:num w:numId="98" w16cid:durableId="965163131">
    <w:abstractNumId w:val="21"/>
  </w:num>
  <w:num w:numId="99" w16cid:durableId="1880052235">
    <w:abstractNumId w:val="113"/>
  </w:num>
  <w:num w:numId="100" w16cid:durableId="1316182004">
    <w:abstractNumId w:val="58"/>
  </w:num>
  <w:num w:numId="101" w16cid:durableId="624697525">
    <w:abstractNumId w:val="102"/>
  </w:num>
  <w:num w:numId="102" w16cid:durableId="503476133">
    <w:abstractNumId w:val="104"/>
  </w:num>
  <w:num w:numId="103" w16cid:durableId="1911497112">
    <w:abstractNumId w:val="74"/>
  </w:num>
  <w:num w:numId="104" w16cid:durableId="623075520">
    <w:abstractNumId w:val="114"/>
  </w:num>
  <w:num w:numId="105" w16cid:durableId="732658206">
    <w:abstractNumId w:val="105"/>
  </w:num>
  <w:num w:numId="106" w16cid:durableId="1504735784">
    <w:abstractNumId w:val="32"/>
  </w:num>
  <w:num w:numId="107" w16cid:durableId="246886148">
    <w:abstractNumId w:val="65"/>
  </w:num>
  <w:num w:numId="108" w16cid:durableId="400057877">
    <w:abstractNumId w:val="111"/>
  </w:num>
  <w:num w:numId="109" w16cid:durableId="1187450010">
    <w:abstractNumId w:val="7"/>
  </w:num>
  <w:num w:numId="110" w16cid:durableId="64572523">
    <w:abstractNumId w:val="40"/>
  </w:num>
  <w:num w:numId="111" w16cid:durableId="745688575">
    <w:abstractNumId w:val="81"/>
  </w:num>
  <w:num w:numId="112" w16cid:durableId="1080058538">
    <w:abstractNumId w:val="0"/>
  </w:num>
  <w:num w:numId="113" w16cid:durableId="1720782847">
    <w:abstractNumId w:val="86"/>
  </w:num>
  <w:num w:numId="114" w16cid:durableId="623535363">
    <w:abstractNumId w:val="4"/>
  </w:num>
  <w:num w:numId="115" w16cid:durableId="1970894077">
    <w:abstractNumId w:val="95"/>
  </w:num>
  <w:num w:numId="116" w16cid:durableId="600603374">
    <w:abstractNumId w:val="82"/>
  </w:num>
  <w:num w:numId="117" w16cid:durableId="2100371257">
    <w:abstractNumId w:val="16"/>
  </w:num>
  <w:num w:numId="118" w16cid:durableId="2021621431">
    <w:abstractNumId w:val="87"/>
  </w:num>
  <w:num w:numId="119" w16cid:durableId="620453790">
    <w:abstractNumId w:val="15"/>
  </w:num>
  <w:num w:numId="120" w16cid:durableId="1760783753">
    <w:abstractNumId w:val="1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59BD"/>
    <w:rsid w:val="00003466"/>
    <w:rsid w:val="0000368E"/>
    <w:rsid w:val="00006490"/>
    <w:rsid w:val="0002037B"/>
    <w:rsid w:val="00021BB5"/>
    <w:rsid w:val="00034374"/>
    <w:rsid w:val="00035FEE"/>
    <w:rsid w:val="000458EA"/>
    <w:rsid w:val="00045E35"/>
    <w:rsid w:val="00050623"/>
    <w:rsid w:val="00050D3A"/>
    <w:rsid w:val="00056C82"/>
    <w:rsid w:val="00080300"/>
    <w:rsid w:val="000A0D3D"/>
    <w:rsid w:val="000A1E19"/>
    <w:rsid w:val="000A469F"/>
    <w:rsid w:val="000A7A1A"/>
    <w:rsid w:val="000B3F5F"/>
    <w:rsid w:val="000C1A5B"/>
    <w:rsid w:val="000D1B29"/>
    <w:rsid w:val="000D3B54"/>
    <w:rsid w:val="000D5792"/>
    <w:rsid w:val="000E24F9"/>
    <w:rsid w:val="000E7CB4"/>
    <w:rsid w:val="000F3930"/>
    <w:rsid w:val="000F5706"/>
    <w:rsid w:val="000F603C"/>
    <w:rsid w:val="00111BF0"/>
    <w:rsid w:val="00112215"/>
    <w:rsid w:val="0012677F"/>
    <w:rsid w:val="00141849"/>
    <w:rsid w:val="00142860"/>
    <w:rsid w:val="00142E42"/>
    <w:rsid w:val="0015282C"/>
    <w:rsid w:val="00153803"/>
    <w:rsid w:val="0017276A"/>
    <w:rsid w:val="001765AD"/>
    <w:rsid w:val="00177EF6"/>
    <w:rsid w:val="0018793F"/>
    <w:rsid w:val="0019159A"/>
    <w:rsid w:val="00191E86"/>
    <w:rsid w:val="001929A9"/>
    <w:rsid w:val="0019413C"/>
    <w:rsid w:val="00194A75"/>
    <w:rsid w:val="001A1451"/>
    <w:rsid w:val="001A5FB6"/>
    <w:rsid w:val="001A6608"/>
    <w:rsid w:val="001B023E"/>
    <w:rsid w:val="001B2A2A"/>
    <w:rsid w:val="001D4B77"/>
    <w:rsid w:val="001D56CC"/>
    <w:rsid w:val="001D5E7A"/>
    <w:rsid w:val="001D7458"/>
    <w:rsid w:val="001E6837"/>
    <w:rsid w:val="001F5678"/>
    <w:rsid w:val="00207DCC"/>
    <w:rsid w:val="002140F9"/>
    <w:rsid w:val="00214AFC"/>
    <w:rsid w:val="00217F01"/>
    <w:rsid w:val="00221319"/>
    <w:rsid w:val="00227ED8"/>
    <w:rsid w:val="002311C4"/>
    <w:rsid w:val="00233FBA"/>
    <w:rsid w:val="002362F3"/>
    <w:rsid w:val="00242A01"/>
    <w:rsid w:val="00251269"/>
    <w:rsid w:val="002537F5"/>
    <w:rsid w:val="00257521"/>
    <w:rsid w:val="00265C62"/>
    <w:rsid w:val="00270999"/>
    <w:rsid w:val="00290EC9"/>
    <w:rsid w:val="002949E5"/>
    <w:rsid w:val="002A4667"/>
    <w:rsid w:val="002C3727"/>
    <w:rsid w:val="002C3883"/>
    <w:rsid w:val="002C4670"/>
    <w:rsid w:val="002C7579"/>
    <w:rsid w:val="002D3372"/>
    <w:rsid w:val="002D39D8"/>
    <w:rsid w:val="002E0BB2"/>
    <w:rsid w:val="002E526F"/>
    <w:rsid w:val="00306A2F"/>
    <w:rsid w:val="00323349"/>
    <w:rsid w:val="00331CDC"/>
    <w:rsid w:val="0033303A"/>
    <w:rsid w:val="003334C7"/>
    <w:rsid w:val="0036405B"/>
    <w:rsid w:val="00385017"/>
    <w:rsid w:val="003867B1"/>
    <w:rsid w:val="00390A26"/>
    <w:rsid w:val="003B3007"/>
    <w:rsid w:val="003B7690"/>
    <w:rsid w:val="003B779B"/>
    <w:rsid w:val="003C728F"/>
    <w:rsid w:val="003C74A4"/>
    <w:rsid w:val="003E2614"/>
    <w:rsid w:val="003E28D1"/>
    <w:rsid w:val="003F6D83"/>
    <w:rsid w:val="00404641"/>
    <w:rsid w:val="00404DEC"/>
    <w:rsid w:val="00406B50"/>
    <w:rsid w:val="004149A4"/>
    <w:rsid w:val="00415A9B"/>
    <w:rsid w:val="0042599F"/>
    <w:rsid w:val="004371A9"/>
    <w:rsid w:val="00441501"/>
    <w:rsid w:val="004415B7"/>
    <w:rsid w:val="0045452F"/>
    <w:rsid w:val="004709E0"/>
    <w:rsid w:val="00476504"/>
    <w:rsid w:val="004A5B5B"/>
    <w:rsid w:val="004C46EC"/>
    <w:rsid w:val="004D3278"/>
    <w:rsid w:val="004D7809"/>
    <w:rsid w:val="004E0115"/>
    <w:rsid w:val="004E4355"/>
    <w:rsid w:val="004E66D7"/>
    <w:rsid w:val="005007E7"/>
    <w:rsid w:val="00503BCD"/>
    <w:rsid w:val="00503E71"/>
    <w:rsid w:val="005041A1"/>
    <w:rsid w:val="00515D2F"/>
    <w:rsid w:val="0051780A"/>
    <w:rsid w:val="0051793D"/>
    <w:rsid w:val="00525563"/>
    <w:rsid w:val="005370D5"/>
    <w:rsid w:val="00537709"/>
    <w:rsid w:val="00537CC2"/>
    <w:rsid w:val="005400ED"/>
    <w:rsid w:val="00546842"/>
    <w:rsid w:val="0056522E"/>
    <w:rsid w:val="005867CE"/>
    <w:rsid w:val="005A511C"/>
    <w:rsid w:val="005A62D5"/>
    <w:rsid w:val="005B0EE5"/>
    <w:rsid w:val="005C0269"/>
    <w:rsid w:val="005C05D8"/>
    <w:rsid w:val="005C2E06"/>
    <w:rsid w:val="005E16B9"/>
    <w:rsid w:val="005F0E2D"/>
    <w:rsid w:val="005F2B6A"/>
    <w:rsid w:val="005F5907"/>
    <w:rsid w:val="005F6843"/>
    <w:rsid w:val="00615822"/>
    <w:rsid w:val="006222B1"/>
    <w:rsid w:val="006327A9"/>
    <w:rsid w:val="00634634"/>
    <w:rsid w:val="006424AE"/>
    <w:rsid w:val="0064293B"/>
    <w:rsid w:val="00694906"/>
    <w:rsid w:val="006A28AC"/>
    <w:rsid w:val="006A6855"/>
    <w:rsid w:val="006B1316"/>
    <w:rsid w:val="006B2FF3"/>
    <w:rsid w:val="006B67D2"/>
    <w:rsid w:val="006C53B2"/>
    <w:rsid w:val="006D1333"/>
    <w:rsid w:val="006D3DCC"/>
    <w:rsid w:val="006E15BC"/>
    <w:rsid w:val="006F3CB1"/>
    <w:rsid w:val="007018A4"/>
    <w:rsid w:val="007031E2"/>
    <w:rsid w:val="00707E6B"/>
    <w:rsid w:val="00721B23"/>
    <w:rsid w:val="007267AD"/>
    <w:rsid w:val="0073140E"/>
    <w:rsid w:val="00745B2A"/>
    <w:rsid w:val="00770DC5"/>
    <w:rsid w:val="0078423C"/>
    <w:rsid w:val="00784D20"/>
    <w:rsid w:val="0078578E"/>
    <w:rsid w:val="00786A91"/>
    <w:rsid w:val="007A1C3B"/>
    <w:rsid w:val="007A422D"/>
    <w:rsid w:val="007A43DE"/>
    <w:rsid w:val="007B130D"/>
    <w:rsid w:val="007B528B"/>
    <w:rsid w:val="007C3C0A"/>
    <w:rsid w:val="007C6154"/>
    <w:rsid w:val="007D57B8"/>
    <w:rsid w:val="007E31E8"/>
    <w:rsid w:val="007F009F"/>
    <w:rsid w:val="007F19C9"/>
    <w:rsid w:val="00804A10"/>
    <w:rsid w:val="00834129"/>
    <w:rsid w:val="008358B6"/>
    <w:rsid w:val="008424AE"/>
    <w:rsid w:val="00843C3F"/>
    <w:rsid w:val="0084665A"/>
    <w:rsid w:val="00851CDD"/>
    <w:rsid w:val="008572BD"/>
    <w:rsid w:val="0086031B"/>
    <w:rsid w:val="008637FD"/>
    <w:rsid w:val="00885042"/>
    <w:rsid w:val="008A1977"/>
    <w:rsid w:val="008A25FA"/>
    <w:rsid w:val="008B1DA1"/>
    <w:rsid w:val="008B2030"/>
    <w:rsid w:val="008B2C63"/>
    <w:rsid w:val="008B6A5B"/>
    <w:rsid w:val="008C0D39"/>
    <w:rsid w:val="008C78ED"/>
    <w:rsid w:val="008D2394"/>
    <w:rsid w:val="008D330A"/>
    <w:rsid w:val="008D4280"/>
    <w:rsid w:val="008E585D"/>
    <w:rsid w:val="008F44B7"/>
    <w:rsid w:val="008F4BCF"/>
    <w:rsid w:val="008F55C8"/>
    <w:rsid w:val="008F5E13"/>
    <w:rsid w:val="00902B0A"/>
    <w:rsid w:val="00912A26"/>
    <w:rsid w:val="00914506"/>
    <w:rsid w:val="00921557"/>
    <w:rsid w:val="00934F82"/>
    <w:rsid w:val="009374DC"/>
    <w:rsid w:val="00941EC1"/>
    <w:rsid w:val="009553A5"/>
    <w:rsid w:val="0096130A"/>
    <w:rsid w:val="00964B87"/>
    <w:rsid w:val="009668DB"/>
    <w:rsid w:val="00971F9E"/>
    <w:rsid w:val="00973685"/>
    <w:rsid w:val="00973A23"/>
    <w:rsid w:val="00973FCA"/>
    <w:rsid w:val="00980E03"/>
    <w:rsid w:val="009953B5"/>
    <w:rsid w:val="00995E1D"/>
    <w:rsid w:val="009A000F"/>
    <w:rsid w:val="009A0625"/>
    <w:rsid w:val="009B5E51"/>
    <w:rsid w:val="009C25E9"/>
    <w:rsid w:val="009D317E"/>
    <w:rsid w:val="009D531D"/>
    <w:rsid w:val="009F4F92"/>
    <w:rsid w:val="00A009EE"/>
    <w:rsid w:val="00A14BFB"/>
    <w:rsid w:val="00A2006F"/>
    <w:rsid w:val="00A26C4E"/>
    <w:rsid w:val="00A317A2"/>
    <w:rsid w:val="00A502B7"/>
    <w:rsid w:val="00A55FCA"/>
    <w:rsid w:val="00A83B49"/>
    <w:rsid w:val="00A849E1"/>
    <w:rsid w:val="00A859A8"/>
    <w:rsid w:val="00AC5F3B"/>
    <w:rsid w:val="00AD1E3F"/>
    <w:rsid w:val="00AD4293"/>
    <w:rsid w:val="00AD46E8"/>
    <w:rsid w:val="00AE3218"/>
    <w:rsid w:val="00B116D8"/>
    <w:rsid w:val="00B15785"/>
    <w:rsid w:val="00B176BB"/>
    <w:rsid w:val="00B4046C"/>
    <w:rsid w:val="00B463B2"/>
    <w:rsid w:val="00B54E0E"/>
    <w:rsid w:val="00B70259"/>
    <w:rsid w:val="00B71E11"/>
    <w:rsid w:val="00B838A2"/>
    <w:rsid w:val="00B905B6"/>
    <w:rsid w:val="00B92992"/>
    <w:rsid w:val="00B971E5"/>
    <w:rsid w:val="00BA15F3"/>
    <w:rsid w:val="00BA24AB"/>
    <w:rsid w:val="00BA272E"/>
    <w:rsid w:val="00BA6533"/>
    <w:rsid w:val="00BC746F"/>
    <w:rsid w:val="00BE1811"/>
    <w:rsid w:val="00BE64FE"/>
    <w:rsid w:val="00BF0E0D"/>
    <w:rsid w:val="00BF2619"/>
    <w:rsid w:val="00BF514C"/>
    <w:rsid w:val="00C038CA"/>
    <w:rsid w:val="00C16275"/>
    <w:rsid w:val="00C2326E"/>
    <w:rsid w:val="00C23EC4"/>
    <w:rsid w:val="00C36E9A"/>
    <w:rsid w:val="00C47380"/>
    <w:rsid w:val="00C503F4"/>
    <w:rsid w:val="00C7032D"/>
    <w:rsid w:val="00C71A72"/>
    <w:rsid w:val="00C71D30"/>
    <w:rsid w:val="00C8504F"/>
    <w:rsid w:val="00C85644"/>
    <w:rsid w:val="00C87971"/>
    <w:rsid w:val="00CB1AC4"/>
    <w:rsid w:val="00CB1AE7"/>
    <w:rsid w:val="00CC7606"/>
    <w:rsid w:val="00CF3A5F"/>
    <w:rsid w:val="00CF683F"/>
    <w:rsid w:val="00D2685B"/>
    <w:rsid w:val="00D2695D"/>
    <w:rsid w:val="00D43EDB"/>
    <w:rsid w:val="00D43EE9"/>
    <w:rsid w:val="00D465B7"/>
    <w:rsid w:val="00D5065E"/>
    <w:rsid w:val="00D61863"/>
    <w:rsid w:val="00D773A5"/>
    <w:rsid w:val="00D9194B"/>
    <w:rsid w:val="00D97B1C"/>
    <w:rsid w:val="00DA0621"/>
    <w:rsid w:val="00DA0E56"/>
    <w:rsid w:val="00DA42ED"/>
    <w:rsid w:val="00DB24B2"/>
    <w:rsid w:val="00DB7DBA"/>
    <w:rsid w:val="00DE6223"/>
    <w:rsid w:val="00DE6DEB"/>
    <w:rsid w:val="00DF0134"/>
    <w:rsid w:val="00DF1C35"/>
    <w:rsid w:val="00E02D8A"/>
    <w:rsid w:val="00E03D07"/>
    <w:rsid w:val="00E05175"/>
    <w:rsid w:val="00E165BC"/>
    <w:rsid w:val="00E2300A"/>
    <w:rsid w:val="00E274FE"/>
    <w:rsid w:val="00E4537B"/>
    <w:rsid w:val="00E51EC0"/>
    <w:rsid w:val="00E62734"/>
    <w:rsid w:val="00E62E91"/>
    <w:rsid w:val="00E7677C"/>
    <w:rsid w:val="00E773A7"/>
    <w:rsid w:val="00E931A4"/>
    <w:rsid w:val="00E959BD"/>
    <w:rsid w:val="00E96943"/>
    <w:rsid w:val="00EA376A"/>
    <w:rsid w:val="00EB62F8"/>
    <w:rsid w:val="00EC5490"/>
    <w:rsid w:val="00EC5EA6"/>
    <w:rsid w:val="00ED1456"/>
    <w:rsid w:val="00EE3CBD"/>
    <w:rsid w:val="00EF6177"/>
    <w:rsid w:val="00F03556"/>
    <w:rsid w:val="00F04667"/>
    <w:rsid w:val="00F12159"/>
    <w:rsid w:val="00F20DA0"/>
    <w:rsid w:val="00F20EB8"/>
    <w:rsid w:val="00F219FB"/>
    <w:rsid w:val="00F257C2"/>
    <w:rsid w:val="00F369C1"/>
    <w:rsid w:val="00F43EBC"/>
    <w:rsid w:val="00F53C8E"/>
    <w:rsid w:val="00F60D2D"/>
    <w:rsid w:val="00F63A4B"/>
    <w:rsid w:val="00F664D7"/>
    <w:rsid w:val="00F66A32"/>
    <w:rsid w:val="00F724CA"/>
    <w:rsid w:val="00F7516C"/>
    <w:rsid w:val="00F852AD"/>
    <w:rsid w:val="00F92F2A"/>
    <w:rsid w:val="00F93B3E"/>
    <w:rsid w:val="00F96040"/>
    <w:rsid w:val="00FC3DC8"/>
    <w:rsid w:val="00FE1DBE"/>
    <w:rsid w:val="00FE6764"/>
    <w:rsid w:val="00FF2282"/>
    <w:rsid w:val="00FF3325"/>
    <w:rsid w:val="00FF49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25B8DD"/>
  <w15:chartTrackingRefBased/>
  <w15:docId w15:val="{795AE14B-9593-40D5-AA2F-A08829BE51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3A23"/>
  </w:style>
  <w:style w:type="paragraph" w:styleId="Heading1">
    <w:name w:val="heading 1"/>
    <w:basedOn w:val="Normal"/>
    <w:next w:val="Normal"/>
    <w:link w:val="Heading1Char"/>
    <w:uiPriority w:val="9"/>
    <w:qFormat/>
    <w:rsid w:val="00E959B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959B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959B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959B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959B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959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59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59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59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59B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959B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959B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959B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959B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959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59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59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59BD"/>
    <w:rPr>
      <w:rFonts w:eastAsiaTheme="majorEastAsia" w:cstheme="majorBidi"/>
      <w:color w:val="272727" w:themeColor="text1" w:themeTint="D8"/>
    </w:rPr>
  </w:style>
  <w:style w:type="paragraph" w:styleId="Title">
    <w:name w:val="Title"/>
    <w:basedOn w:val="Normal"/>
    <w:next w:val="Normal"/>
    <w:link w:val="TitleChar"/>
    <w:uiPriority w:val="10"/>
    <w:qFormat/>
    <w:rsid w:val="00E959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59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59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59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59BD"/>
    <w:pPr>
      <w:spacing w:before="160"/>
      <w:jc w:val="center"/>
    </w:pPr>
    <w:rPr>
      <w:i/>
      <w:iCs/>
      <w:color w:val="404040" w:themeColor="text1" w:themeTint="BF"/>
    </w:rPr>
  </w:style>
  <w:style w:type="character" w:customStyle="1" w:styleId="QuoteChar">
    <w:name w:val="Quote Char"/>
    <w:basedOn w:val="DefaultParagraphFont"/>
    <w:link w:val="Quote"/>
    <w:uiPriority w:val="29"/>
    <w:rsid w:val="00E959BD"/>
    <w:rPr>
      <w:i/>
      <w:iCs/>
      <w:color w:val="404040" w:themeColor="text1" w:themeTint="BF"/>
    </w:rPr>
  </w:style>
  <w:style w:type="paragraph" w:styleId="ListParagraph">
    <w:name w:val="List Paragraph"/>
    <w:basedOn w:val="Normal"/>
    <w:uiPriority w:val="34"/>
    <w:qFormat/>
    <w:rsid w:val="00E959BD"/>
    <w:pPr>
      <w:ind w:left="720"/>
      <w:contextualSpacing/>
    </w:pPr>
  </w:style>
  <w:style w:type="character" w:styleId="IntenseEmphasis">
    <w:name w:val="Intense Emphasis"/>
    <w:basedOn w:val="DefaultParagraphFont"/>
    <w:uiPriority w:val="21"/>
    <w:qFormat/>
    <w:rsid w:val="00E959BD"/>
    <w:rPr>
      <w:i/>
      <w:iCs/>
      <w:color w:val="2F5496" w:themeColor="accent1" w:themeShade="BF"/>
    </w:rPr>
  </w:style>
  <w:style w:type="paragraph" w:styleId="IntenseQuote">
    <w:name w:val="Intense Quote"/>
    <w:basedOn w:val="Normal"/>
    <w:next w:val="Normal"/>
    <w:link w:val="IntenseQuoteChar"/>
    <w:uiPriority w:val="30"/>
    <w:qFormat/>
    <w:rsid w:val="00E959B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959BD"/>
    <w:rPr>
      <w:i/>
      <w:iCs/>
      <w:color w:val="2F5496" w:themeColor="accent1" w:themeShade="BF"/>
    </w:rPr>
  </w:style>
  <w:style w:type="character" w:styleId="IntenseReference">
    <w:name w:val="Intense Reference"/>
    <w:basedOn w:val="DefaultParagraphFont"/>
    <w:uiPriority w:val="32"/>
    <w:qFormat/>
    <w:rsid w:val="00E959BD"/>
    <w:rPr>
      <w:b/>
      <w:bCs/>
      <w:smallCaps/>
      <w:color w:val="2F5496" w:themeColor="accent1" w:themeShade="BF"/>
      <w:spacing w:val="5"/>
    </w:rPr>
  </w:style>
  <w:style w:type="paragraph" w:styleId="Header">
    <w:name w:val="header"/>
    <w:basedOn w:val="Normal"/>
    <w:link w:val="HeaderChar"/>
    <w:uiPriority w:val="99"/>
    <w:unhideWhenUsed/>
    <w:rsid w:val="0084665A"/>
    <w:pPr>
      <w:tabs>
        <w:tab w:val="center" w:pos="4680"/>
        <w:tab w:val="right" w:pos="9360"/>
      </w:tabs>
      <w:spacing w:after="0" w:line="240" w:lineRule="auto"/>
    </w:pPr>
  </w:style>
  <w:style w:type="character" w:customStyle="1" w:styleId="HeaderChar">
    <w:name w:val="Header Char"/>
    <w:basedOn w:val="DefaultParagraphFont"/>
    <w:link w:val="Header"/>
    <w:uiPriority w:val="99"/>
    <w:rsid w:val="0084665A"/>
  </w:style>
  <w:style w:type="paragraph" w:styleId="Footer">
    <w:name w:val="footer"/>
    <w:basedOn w:val="Normal"/>
    <w:link w:val="FooterChar"/>
    <w:uiPriority w:val="99"/>
    <w:unhideWhenUsed/>
    <w:rsid w:val="0084665A"/>
    <w:pPr>
      <w:tabs>
        <w:tab w:val="center" w:pos="4680"/>
        <w:tab w:val="right" w:pos="9360"/>
      </w:tabs>
      <w:spacing w:after="0" w:line="240" w:lineRule="auto"/>
    </w:pPr>
  </w:style>
  <w:style w:type="character" w:customStyle="1" w:styleId="FooterChar">
    <w:name w:val="Footer Char"/>
    <w:basedOn w:val="DefaultParagraphFont"/>
    <w:link w:val="Footer"/>
    <w:uiPriority w:val="99"/>
    <w:rsid w:val="0084665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1364</TotalTime>
  <Pages>30</Pages>
  <Words>2679</Words>
  <Characters>15274</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Mahesh Mohite</dc:creator>
  <cp:keywords/>
  <dc:description/>
  <cp:lastModifiedBy>Mahesh Mohite</cp:lastModifiedBy>
  <cp:revision>374</cp:revision>
  <dcterms:created xsi:type="dcterms:W3CDTF">2026-02-27T11:49:00Z</dcterms:created>
  <dcterms:modified xsi:type="dcterms:W3CDTF">2026-03-01T10:34:00Z</dcterms:modified>
</cp:coreProperties>
</file>