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86B2A1" w14:textId="5C227863" w:rsidR="00662B78" w:rsidRDefault="00662B78" w:rsidP="00662B78">
      <w:pPr>
        <w:jc w:val="center"/>
        <w:rPr>
          <w:sz w:val="28"/>
          <w:szCs w:val="28"/>
        </w:rPr>
      </w:pPr>
    </w:p>
    <w:p w14:paraId="12D4FBF6" w14:textId="77777777" w:rsidR="00DF6614" w:rsidRDefault="00DF6614" w:rsidP="00662B78">
      <w:pPr>
        <w:jc w:val="center"/>
        <w:rPr>
          <w:sz w:val="28"/>
          <w:szCs w:val="28"/>
        </w:rPr>
      </w:pPr>
    </w:p>
    <w:p w14:paraId="258C16D2" w14:textId="77777777" w:rsidR="00DF6614" w:rsidRDefault="00DF6614" w:rsidP="00662B78">
      <w:pPr>
        <w:jc w:val="center"/>
        <w:rPr>
          <w:sz w:val="28"/>
          <w:szCs w:val="28"/>
        </w:rPr>
      </w:pPr>
    </w:p>
    <w:p w14:paraId="5C7C5739" w14:textId="77777777" w:rsidR="00DF6614" w:rsidRDefault="00DF6614" w:rsidP="00662B78">
      <w:pPr>
        <w:jc w:val="center"/>
        <w:rPr>
          <w:sz w:val="28"/>
          <w:szCs w:val="28"/>
        </w:rPr>
      </w:pPr>
    </w:p>
    <w:p w14:paraId="18953FB5" w14:textId="56704AC6" w:rsidR="0024564B" w:rsidRPr="005431EB" w:rsidRDefault="0024564B" w:rsidP="00DF6614">
      <w:pPr>
        <w:jc w:val="center"/>
        <w:rPr>
          <w:sz w:val="32"/>
          <w:szCs w:val="32"/>
        </w:rPr>
      </w:pPr>
      <w:proofErr w:type="spellStart"/>
      <w:r w:rsidRPr="0024564B">
        <w:rPr>
          <w:sz w:val="32"/>
          <w:szCs w:val="32"/>
        </w:rPr>
        <w:t>PowerBI</w:t>
      </w:r>
      <w:proofErr w:type="spellEnd"/>
      <w:r w:rsidRPr="0024564B">
        <w:rPr>
          <w:sz w:val="32"/>
          <w:szCs w:val="32"/>
        </w:rPr>
        <w:t xml:space="preserve"> Dashboard Design and Development for Healthcare Management System</w:t>
      </w:r>
    </w:p>
    <w:p w14:paraId="74A56C7B" w14:textId="77777777" w:rsidR="00DF6614" w:rsidRPr="0024564B" w:rsidRDefault="00DF6614" w:rsidP="00DF6614">
      <w:pPr>
        <w:jc w:val="center"/>
        <w:rPr>
          <w:sz w:val="32"/>
          <w:szCs w:val="32"/>
        </w:rPr>
      </w:pPr>
    </w:p>
    <w:p w14:paraId="30B9B0C3" w14:textId="6DE73839" w:rsidR="0024564B" w:rsidRPr="0024564B" w:rsidRDefault="0024564B" w:rsidP="00DF6614">
      <w:pPr>
        <w:jc w:val="center"/>
        <w:rPr>
          <w:sz w:val="32"/>
          <w:szCs w:val="32"/>
        </w:rPr>
      </w:pPr>
      <w:r w:rsidRPr="0024564B">
        <w:rPr>
          <w:b/>
          <w:bCs/>
          <w:sz w:val="32"/>
          <w:szCs w:val="32"/>
        </w:rPr>
        <w:t>Name</w:t>
      </w:r>
      <w:r w:rsidRPr="0024564B">
        <w:rPr>
          <w:sz w:val="32"/>
          <w:szCs w:val="32"/>
        </w:rPr>
        <w:t xml:space="preserve">: </w:t>
      </w:r>
      <w:r w:rsidR="00DF6614" w:rsidRPr="005431EB">
        <w:rPr>
          <w:sz w:val="32"/>
          <w:szCs w:val="32"/>
        </w:rPr>
        <w:t>Mahim Sharma</w:t>
      </w:r>
    </w:p>
    <w:p w14:paraId="5EBEF08B" w14:textId="2CF17EEC" w:rsidR="0024564B" w:rsidRPr="0024564B" w:rsidRDefault="0024564B" w:rsidP="00DF6614">
      <w:pPr>
        <w:jc w:val="center"/>
        <w:rPr>
          <w:sz w:val="32"/>
          <w:szCs w:val="32"/>
        </w:rPr>
      </w:pPr>
      <w:r w:rsidRPr="0024564B">
        <w:rPr>
          <w:b/>
          <w:bCs/>
          <w:sz w:val="32"/>
          <w:szCs w:val="32"/>
        </w:rPr>
        <w:t>Subject</w:t>
      </w:r>
      <w:r w:rsidRPr="0024564B">
        <w:rPr>
          <w:sz w:val="32"/>
          <w:szCs w:val="32"/>
        </w:rPr>
        <w:t xml:space="preserve">: Data Architecture and </w:t>
      </w:r>
      <w:proofErr w:type="spellStart"/>
      <w:r w:rsidRPr="0024564B">
        <w:rPr>
          <w:sz w:val="32"/>
          <w:szCs w:val="32"/>
        </w:rPr>
        <w:t>PowerBI</w:t>
      </w:r>
      <w:proofErr w:type="spellEnd"/>
      <w:r w:rsidRPr="0024564B">
        <w:rPr>
          <w:sz w:val="32"/>
          <w:szCs w:val="32"/>
        </w:rPr>
        <w:t xml:space="preserve"> Dashboard Design</w:t>
      </w:r>
    </w:p>
    <w:p w14:paraId="31714C60" w14:textId="5E1EFE2E" w:rsidR="0024564B" w:rsidRPr="005431EB" w:rsidRDefault="0024564B" w:rsidP="00DF6614">
      <w:pPr>
        <w:jc w:val="center"/>
        <w:rPr>
          <w:sz w:val="32"/>
          <w:szCs w:val="32"/>
        </w:rPr>
      </w:pPr>
      <w:r w:rsidRPr="005431EB">
        <w:rPr>
          <w:b/>
          <w:bCs/>
          <w:sz w:val="32"/>
          <w:szCs w:val="32"/>
        </w:rPr>
        <w:t>Mentor</w:t>
      </w:r>
      <w:r w:rsidRPr="005431EB">
        <w:rPr>
          <w:sz w:val="32"/>
          <w:szCs w:val="32"/>
        </w:rPr>
        <w:t xml:space="preserve">: </w:t>
      </w:r>
      <w:proofErr w:type="spellStart"/>
      <w:r w:rsidRPr="005431EB">
        <w:rPr>
          <w:sz w:val="32"/>
          <w:szCs w:val="32"/>
        </w:rPr>
        <w:t>Dr.</w:t>
      </w:r>
      <w:proofErr w:type="spellEnd"/>
      <w:r w:rsidRPr="005431EB">
        <w:rPr>
          <w:sz w:val="32"/>
          <w:szCs w:val="32"/>
        </w:rPr>
        <w:t xml:space="preserve"> Junaid Qazi</w:t>
      </w:r>
    </w:p>
    <w:p w14:paraId="77CDDE84" w14:textId="77777777" w:rsidR="0024564B" w:rsidRPr="005431EB" w:rsidRDefault="0024564B" w:rsidP="0024564B">
      <w:pPr>
        <w:rPr>
          <w:sz w:val="32"/>
          <w:szCs w:val="32"/>
        </w:rPr>
      </w:pPr>
    </w:p>
    <w:p w14:paraId="03E9DE36" w14:textId="77777777" w:rsidR="0024564B" w:rsidRDefault="0024564B" w:rsidP="0024564B">
      <w:pPr>
        <w:rPr>
          <w:sz w:val="28"/>
          <w:szCs w:val="28"/>
        </w:rPr>
      </w:pPr>
    </w:p>
    <w:p w14:paraId="62E132EF" w14:textId="77777777" w:rsidR="0024564B" w:rsidRDefault="0024564B" w:rsidP="0024564B">
      <w:pPr>
        <w:rPr>
          <w:sz w:val="28"/>
          <w:szCs w:val="28"/>
        </w:rPr>
      </w:pPr>
    </w:p>
    <w:p w14:paraId="435B6A6F" w14:textId="77777777" w:rsidR="0024564B" w:rsidRDefault="0024564B" w:rsidP="0024564B">
      <w:pPr>
        <w:rPr>
          <w:sz w:val="28"/>
          <w:szCs w:val="28"/>
        </w:rPr>
      </w:pPr>
    </w:p>
    <w:p w14:paraId="4A592D04" w14:textId="77777777" w:rsidR="0024564B" w:rsidRDefault="0024564B" w:rsidP="0024564B">
      <w:pPr>
        <w:rPr>
          <w:sz w:val="28"/>
          <w:szCs w:val="28"/>
        </w:rPr>
      </w:pPr>
    </w:p>
    <w:p w14:paraId="3966929B" w14:textId="77777777" w:rsidR="0024564B" w:rsidRDefault="0024564B" w:rsidP="0024564B">
      <w:pPr>
        <w:rPr>
          <w:sz w:val="28"/>
          <w:szCs w:val="28"/>
        </w:rPr>
      </w:pPr>
    </w:p>
    <w:p w14:paraId="0A47B730" w14:textId="77777777" w:rsidR="0024564B" w:rsidRDefault="0024564B" w:rsidP="0024564B">
      <w:pPr>
        <w:rPr>
          <w:sz w:val="28"/>
          <w:szCs w:val="28"/>
        </w:rPr>
      </w:pPr>
    </w:p>
    <w:p w14:paraId="74D34CD9" w14:textId="77777777" w:rsidR="0024564B" w:rsidRDefault="0024564B" w:rsidP="0024564B">
      <w:pPr>
        <w:rPr>
          <w:sz w:val="28"/>
          <w:szCs w:val="28"/>
        </w:rPr>
      </w:pPr>
    </w:p>
    <w:p w14:paraId="25B4D1EB" w14:textId="77777777" w:rsidR="0024564B" w:rsidRDefault="0024564B" w:rsidP="0024564B">
      <w:pPr>
        <w:rPr>
          <w:sz w:val="28"/>
          <w:szCs w:val="28"/>
        </w:rPr>
      </w:pPr>
    </w:p>
    <w:p w14:paraId="2630D0F9" w14:textId="77777777" w:rsidR="0024564B" w:rsidRDefault="0024564B" w:rsidP="0024564B">
      <w:pPr>
        <w:rPr>
          <w:sz w:val="28"/>
          <w:szCs w:val="28"/>
        </w:rPr>
      </w:pPr>
    </w:p>
    <w:p w14:paraId="20E75005" w14:textId="77777777" w:rsidR="0024564B" w:rsidRDefault="0024564B" w:rsidP="0024564B">
      <w:pPr>
        <w:rPr>
          <w:sz w:val="28"/>
          <w:szCs w:val="28"/>
        </w:rPr>
      </w:pPr>
    </w:p>
    <w:p w14:paraId="3E7A8F37" w14:textId="77777777" w:rsidR="0024564B" w:rsidRDefault="0024564B" w:rsidP="0024564B">
      <w:pPr>
        <w:rPr>
          <w:sz w:val="28"/>
          <w:szCs w:val="28"/>
        </w:rPr>
      </w:pPr>
    </w:p>
    <w:p w14:paraId="4B74E9D6" w14:textId="77777777" w:rsidR="0024564B" w:rsidRDefault="0024564B" w:rsidP="0024564B">
      <w:pPr>
        <w:rPr>
          <w:sz w:val="28"/>
          <w:szCs w:val="28"/>
        </w:rPr>
      </w:pPr>
    </w:p>
    <w:p w14:paraId="0A0702BD" w14:textId="77777777" w:rsidR="0024564B" w:rsidRDefault="0024564B" w:rsidP="0024564B">
      <w:pPr>
        <w:rPr>
          <w:sz w:val="28"/>
          <w:szCs w:val="28"/>
        </w:rPr>
      </w:pPr>
    </w:p>
    <w:p w14:paraId="184B223D" w14:textId="77777777" w:rsidR="0024564B" w:rsidRDefault="0024564B" w:rsidP="0024564B">
      <w:pPr>
        <w:rPr>
          <w:sz w:val="28"/>
          <w:szCs w:val="28"/>
        </w:rPr>
      </w:pPr>
    </w:p>
    <w:p w14:paraId="1802184E" w14:textId="77777777" w:rsidR="0024564B" w:rsidRDefault="0024564B" w:rsidP="0024564B">
      <w:pPr>
        <w:rPr>
          <w:sz w:val="28"/>
          <w:szCs w:val="28"/>
        </w:rPr>
      </w:pPr>
    </w:p>
    <w:p w14:paraId="60D17851" w14:textId="77777777" w:rsidR="0024564B" w:rsidRDefault="0024564B" w:rsidP="0024564B">
      <w:pPr>
        <w:rPr>
          <w:sz w:val="28"/>
          <w:szCs w:val="28"/>
        </w:rPr>
      </w:pPr>
    </w:p>
    <w:p w14:paraId="6CC975E1" w14:textId="77777777" w:rsidR="0024564B" w:rsidRDefault="0024564B" w:rsidP="0024564B">
      <w:pPr>
        <w:rPr>
          <w:sz w:val="28"/>
          <w:szCs w:val="28"/>
        </w:rPr>
      </w:pPr>
    </w:p>
    <w:p w14:paraId="56357D19" w14:textId="77777777" w:rsidR="0024564B" w:rsidRDefault="0024564B" w:rsidP="0024564B">
      <w:pPr>
        <w:rPr>
          <w:sz w:val="28"/>
          <w:szCs w:val="28"/>
        </w:rPr>
      </w:pPr>
    </w:p>
    <w:p w14:paraId="7CEFE744" w14:textId="4AD34BCF" w:rsidR="0024564B" w:rsidRDefault="0024564B">
      <w:pPr>
        <w:rPr>
          <w:sz w:val="28"/>
          <w:szCs w:val="28"/>
        </w:rPr>
      </w:pPr>
    </w:p>
    <w:p w14:paraId="7886B221" w14:textId="77777777" w:rsidR="00662B78" w:rsidRDefault="00662B78">
      <w:pPr>
        <w:rPr>
          <w:sz w:val="28"/>
          <w:szCs w:val="28"/>
        </w:rPr>
      </w:pPr>
    </w:p>
    <w:p w14:paraId="0F888C55" w14:textId="77777777" w:rsidR="00744BE5" w:rsidRDefault="00744BE5">
      <w:pPr>
        <w:rPr>
          <w:sz w:val="28"/>
          <w:szCs w:val="28"/>
        </w:rPr>
      </w:pPr>
    </w:p>
    <w:p w14:paraId="0A7596AF" w14:textId="19D059F5" w:rsidR="000D5556" w:rsidRDefault="00662B78" w:rsidP="00662B78">
      <w:pPr>
        <w:rPr>
          <w:sz w:val="28"/>
          <w:szCs w:val="28"/>
        </w:rPr>
      </w:pPr>
      <w:r>
        <w:rPr>
          <w:sz w:val="28"/>
          <w:szCs w:val="28"/>
        </w:rPr>
        <w:t>Table of contents:</w:t>
      </w:r>
    </w:p>
    <w:p w14:paraId="32379E2F" w14:textId="77777777" w:rsidR="00F7234E" w:rsidRDefault="00F7234E" w:rsidP="00662B78">
      <w:pPr>
        <w:rPr>
          <w:sz w:val="28"/>
          <w:szCs w:val="28"/>
        </w:rPr>
      </w:pPr>
    </w:p>
    <w:p w14:paraId="1ED65C82" w14:textId="313089B3" w:rsidR="00DF6614" w:rsidRPr="00DF6614" w:rsidRDefault="00DF6614" w:rsidP="00DF6614">
      <w:pPr>
        <w:rPr>
          <w:sz w:val="28"/>
          <w:szCs w:val="28"/>
        </w:rPr>
      </w:pPr>
      <w:r w:rsidRPr="00DF6614">
        <w:rPr>
          <w:b/>
          <w:bCs/>
          <w:sz w:val="28"/>
          <w:szCs w:val="28"/>
        </w:rPr>
        <w:t xml:space="preserve">Table of Contents........................................................................................................ 2 </w:t>
      </w:r>
    </w:p>
    <w:p w14:paraId="20A79935" w14:textId="7DAEB26A" w:rsidR="00DF6614" w:rsidRPr="00DF6614" w:rsidRDefault="00C81C1E" w:rsidP="00DF6614">
      <w:pPr>
        <w:rPr>
          <w:sz w:val="28"/>
          <w:szCs w:val="28"/>
        </w:rPr>
      </w:pPr>
      <w:r>
        <w:rPr>
          <w:b/>
          <w:bCs/>
          <w:sz w:val="28"/>
          <w:szCs w:val="28"/>
        </w:rPr>
        <w:t>Intrduction</w:t>
      </w:r>
      <w:r w:rsidR="00DF6614" w:rsidRPr="00DF6614">
        <w:rPr>
          <w:b/>
          <w:bCs/>
          <w:sz w:val="28"/>
          <w:szCs w:val="28"/>
        </w:rPr>
        <w:t>....................................................................................</w:t>
      </w:r>
      <w:r w:rsidR="00097782">
        <w:rPr>
          <w:b/>
          <w:bCs/>
          <w:sz w:val="28"/>
          <w:szCs w:val="28"/>
        </w:rPr>
        <w:t>...........</w:t>
      </w:r>
      <w:r w:rsidR="00DF6614" w:rsidRPr="00DF6614">
        <w:rPr>
          <w:b/>
          <w:bCs/>
          <w:sz w:val="28"/>
          <w:szCs w:val="28"/>
        </w:rPr>
        <w:t xml:space="preserve">....................3 </w:t>
      </w:r>
    </w:p>
    <w:p w14:paraId="58AD3FA6" w14:textId="532B007C" w:rsidR="00DF6614" w:rsidRDefault="00C81C1E" w:rsidP="00DF6614">
      <w:pPr>
        <w:rPr>
          <w:b/>
          <w:bCs/>
          <w:sz w:val="28"/>
          <w:szCs w:val="28"/>
        </w:rPr>
      </w:pPr>
      <w:r>
        <w:rPr>
          <w:b/>
          <w:bCs/>
          <w:sz w:val="28"/>
          <w:szCs w:val="28"/>
        </w:rPr>
        <w:t>Objectives</w:t>
      </w:r>
      <w:r w:rsidR="00DF6614">
        <w:rPr>
          <w:b/>
          <w:bCs/>
          <w:sz w:val="28"/>
          <w:szCs w:val="28"/>
        </w:rPr>
        <w:t>.</w:t>
      </w:r>
      <w:r w:rsidR="00DF6614" w:rsidRPr="00DF6614">
        <w:rPr>
          <w:b/>
          <w:bCs/>
          <w:sz w:val="28"/>
          <w:szCs w:val="28"/>
        </w:rPr>
        <w:t>...............................................................................................</w:t>
      </w:r>
      <w:r w:rsidR="00097782">
        <w:rPr>
          <w:b/>
          <w:bCs/>
          <w:sz w:val="28"/>
          <w:szCs w:val="28"/>
        </w:rPr>
        <w:t>..........</w:t>
      </w:r>
      <w:r w:rsidR="00DF6614" w:rsidRPr="00DF6614">
        <w:rPr>
          <w:b/>
          <w:bCs/>
          <w:sz w:val="28"/>
          <w:szCs w:val="28"/>
        </w:rPr>
        <w:t xml:space="preserve">..........3 </w:t>
      </w:r>
    </w:p>
    <w:p w14:paraId="2EC6EE18" w14:textId="7A88FD8F" w:rsidR="00444841" w:rsidRPr="00DF6614" w:rsidRDefault="00444841" w:rsidP="00DF6614">
      <w:pPr>
        <w:rPr>
          <w:sz w:val="28"/>
          <w:szCs w:val="28"/>
        </w:rPr>
      </w:pPr>
      <w:r w:rsidRPr="00444841">
        <w:rPr>
          <w:b/>
          <w:bCs/>
          <w:sz w:val="28"/>
          <w:szCs w:val="28"/>
        </w:rPr>
        <w:t>Key Questions ...................................................................................................</w:t>
      </w:r>
      <w:r w:rsidR="00097782">
        <w:rPr>
          <w:b/>
          <w:bCs/>
          <w:sz w:val="28"/>
          <w:szCs w:val="28"/>
        </w:rPr>
        <w:t>.......</w:t>
      </w:r>
      <w:r w:rsidRPr="00444841">
        <w:rPr>
          <w:b/>
          <w:bCs/>
          <w:sz w:val="28"/>
          <w:szCs w:val="28"/>
        </w:rPr>
        <w:t>...</w:t>
      </w:r>
      <w:r w:rsidR="00762CEC">
        <w:rPr>
          <w:b/>
          <w:bCs/>
          <w:sz w:val="28"/>
          <w:szCs w:val="28"/>
        </w:rPr>
        <w:t>4</w:t>
      </w:r>
    </w:p>
    <w:p w14:paraId="1AB59D10" w14:textId="08FD9501" w:rsidR="00DF6614" w:rsidRPr="00DF6614" w:rsidRDefault="00DF6614" w:rsidP="00DF6614">
      <w:pPr>
        <w:rPr>
          <w:sz w:val="28"/>
          <w:szCs w:val="28"/>
        </w:rPr>
      </w:pPr>
      <w:r w:rsidRPr="00DF6614">
        <w:rPr>
          <w:b/>
          <w:bCs/>
          <w:sz w:val="28"/>
          <w:szCs w:val="28"/>
        </w:rPr>
        <w:t>Key Performance Indicator</w:t>
      </w:r>
      <w:r>
        <w:rPr>
          <w:b/>
          <w:bCs/>
          <w:sz w:val="28"/>
          <w:szCs w:val="28"/>
        </w:rPr>
        <w:t xml:space="preserve">s </w:t>
      </w:r>
      <w:r w:rsidRPr="00DF6614">
        <w:rPr>
          <w:b/>
          <w:bCs/>
          <w:sz w:val="28"/>
          <w:szCs w:val="28"/>
        </w:rPr>
        <w:t>(KPIs)</w:t>
      </w:r>
      <w:r>
        <w:rPr>
          <w:b/>
          <w:bCs/>
          <w:sz w:val="28"/>
          <w:szCs w:val="28"/>
        </w:rPr>
        <w:t>……………...</w:t>
      </w:r>
      <w:r w:rsidRPr="00DF6614">
        <w:rPr>
          <w:b/>
          <w:bCs/>
          <w:sz w:val="28"/>
          <w:szCs w:val="28"/>
        </w:rPr>
        <w:t>...............................................................................</w:t>
      </w:r>
      <w:r w:rsidR="00F7234E">
        <w:rPr>
          <w:b/>
          <w:bCs/>
          <w:sz w:val="28"/>
          <w:szCs w:val="28"/>
        </w:rPr>
        <w:t>........</w:t>
      </w:r>
      <w:r w:rsidRPr="00DF6614">
        <w:rPr>
          <w:b/>
          <w:bCs/>
          <w:sz w:val="28"/>
          <w:szCs w:val="28"/>
        </w:rPr>
        <w:t>..............</w:t>
      </w:r>
      <w:r w:rsidR="00097782">
        <w:rPr>
          <w:b/>
          <w:bCs/>
          <w:sz w:val="28"/>
          <w:szCs w:val="28"/>
        </w:rPr>
        <w:t>......</w:t>
      </w:r>
      <w:r w:rsidR="00762CEC">
        <w:rPr>
          <w:b/>
          <w:bCs/>
          <w:sz w:val="28"/>
          <w:szCs w:val="28"/>
        </w:rPr>
        <w:t>5</w:t>
      </w:r>
    </w:p>
    <w:p w14:paraId="44573445" w14:textId="20036E3B" w:rsidR="00DF6614" w:rsidRPr="00DF6614" w:rsidRDefault="00DF6614" w:rsidP="00DF6614">
      <w:pPr>
        <w:rPr>
          <w:sz w:val="28"/>
          <w:szCs w:val="28"/>
        </w:rPr>
      </w:pPr>
      <w:r w:rsidRPr="00DF6614">
        <w:rPr>
          <w:b/>
          <w:bCs/>
          <w:sz w:val="28"/>
          <w:szCs w:val="28"/>
        </w:rPr>
        <w:t xml:space="preserve">Healthcare </w:t>
      </w:r>
      <w:proofErr w:type="spellStart"/>
      <w:r w:rsidRPr="00DF6614">
        <w:rPr>
          <w:b/>
          <w:bCs/>
          <w:sz w:val="28"/>
          <w:szCs w:val="28"/>
        </w:rPr>
        <w:t>PowerBI</w:t>
      </w:r>
      <w:proofErr w:type="spellEnd"/>
      <w:r w:rsidRPr="00DF6614">
        <w:rPr>
          <w:b/>
          <w:bCs/>
          <w:sz w:val="28"/>
          <w:szCs w:val="28"/>
        </w:rPr>
        <w:t xml:space="preserve"> Dashboard</w:t>
      </w:r>
      <w:r>
        <w:rPr>
          <w:b/>
          <w:bCs/>
          <w:sz w:val="28"/>
          <w:szCs w:val="28"/>
        </w:rPr>
        <w:t>..</w:t>
      </w:r>
      <w:r w:rsidRPr="00DF6614">
        <w:rPr>
          <w:b/>
          <w:bCs/>
          <w:sz w:val="28"/>
          <w:szCs w:val="28"/>
        </w:rPr>
        <w:t>.............................................................................................</w:t>
      </w:r>
      <w:r w:rsidR="00F7234E">
        <w:rPr>
          <w:b/>
          <w:bCs/>
          <w:sz w:val="28"/>
          <w:szCs w:val="28"/>
        </w:rPr>
        <w:t>.............</w:t>
      </w:r>
      <w:r w:rsidRPr="00DF6614">
        <w:rPr>
          <w:b/>
          <w:bCs/>
          <w:sz w:val="28"/>
          <w:szCs w:val="28"/>
        </w:rPr>
        <w:t>......</w:t>
      </w:r>
      <w:r w:rsidR="00762CEC">
        <w:rPr>
          <w:b/>
          <w:bCs/>
          <w:sz w:val="28"/>
          <w:szCs w:val="28"/>
        </w:rPr>
        <w:t>6,7,8</w:t>
      </w:r>
    </w:p>
    <w:p w14:paraId="2E355023" w14:textId="032AA2B9" w:rsidR="0024564B" w:rsidRDefault="00DF6614" w:rsidP="00DF6614">
      <w:pPr>
        <w:rPr>
          <w:sz w:val="28"/>
          <w:szCs w:val="28"/>
        </w:rPr>
      </w:pPr>
      <w:r w:rsidRPr="00DF6614">
        <w:rPr>
          <w:b/>
          <w:bCs/>
          <w:sz w:val="28"/>
          <w:szCs w:val="28"/>
        </w:rPr>
        <w:t>Conclusion</w:t>
      </w:r>
      <w:r>
        <w:rPr>
          <w:b/>
          <w:bCs/>
          <w:sz w:val="28"/>
          <w:szCs w:val="28"/>
        </w:rPr>
        <w:t>.</w:t>
      </w:r>
      <w:r w:rsidRPr="00DF6614">
        <w:rPr>
          <w:b/>
          <w:bCs/>
          <w:sz w:val="28"/>
          <w:szCs w:val="28"/>
        </w:rPr>
        <w:t>....................................................................................................</w:t>
      </w:r>
      <w:r w:rsidR="00F7234E">
        <w:rPr>
          <w:b/>
          <w:bCs/>
          <w:sz w:val="28"/>
          <w:szCs w:val="28"/>
        </w:rPr>
        <w:t>..............</w:t>
      </w:r>
      <w:r w:rsidR="00097782">
        <w:rPr>
          <w:b/>
          <w:bCs/>
          <w:sz w:val="28"/>
          <w:szCs w:val="28"/>
        </w:rPr>
        <w:t xml:space="preserve"> </w:t>
      </w:r>
      <w:r w:rsidR="00762CEC">
        <w:rPr>
          <w:b/>
          <w:bCs/>
          <w:sz w:val="28"/>
          <w:szCs w:val="28"/>
        </w:rPr>
        <w:t>8</w:t>
      </w:r>
    </w:p>
    <w:p w14:paraId="71F77ADD" w14:textId="77777777" w:rsidR="0024564B" w:rsidRDefault="0024564B" w:rsidP="00662B78">
      <w:pPr>
        <w:rPr>
          <w:sz w:val="28"/>
          <w:szCs w:val="28"/>
        </w:rPr>
      </w:pPr>
    </w:p>
    <w:p w14:paraId="0570EE4E" w14:textId="77777777" w:rsidR="0024564B" w:rsidRDefault="0024564B" w:rsidP="00662B78">
      <w:pPr>
        <w:rPr>
          <w:sz w:val="28"/>
          <w:szCs w:val="28"/>
        </w:rPr>
      </w:pPr>
    </w:p>
    <w:p w14:paraId="490C72E1" w14:textId="77777777" w:rsidR="0024564B" w:rsidRDefault="0024564B" w:rsidP="00662B78">
      <w:pPr>
        <w:rPr>
          <w:sz w:val="28"/>
          <w:szCs w:val="28"/>
        </w:rPr>
      </w:pPr>
    </w:p>
    <w:p w14:paraId="00886BA7" w14:textId="77777777" w:rsidR="0024564B" w:rsidRDefault="0024564B" w:rsidP="00662B78">
      <w:pPr>
        <w:rPr>
          <w:sz w:val="28"/>
          <w:szCs w:val="28"/>
        </w:rPr>
      </w:pPr>
    </w:p>
    <w:p w14:paraId="0907EBE9" w14:textId="77777777" w:rsidR="0024564B" w:rsidRDefault="0024564B" w:rsidP="00662B78">
      <w:pPr>
        <w:rPr>
          <w:sz w:val="28"/>
          <w:szCs w:val="28"/>
        </w:rPr>
      </w:pPr>
    </w:p>
    <w:p w14:paraId="524A6734" w14:textId="77777777" w:rsidR="0024564B" w:rsidRDefault="0024564B" w:rsidP="00662B78">
      <w:pPr>
        <w:rPr>
          <w:sz w:val="28"/>
          <w:szCs w:val="28"/>
        </w:rPr>
      </w:pPr>
    </w:p>
    <w:p w14:paraId="66D38AEE" w14:textId="77777777" w:rsidR="0024564B" w:rsidRDefault="0024564B" w:rsidP="00662B78">
      <w:pPr>
        <w:rPr>
          <w:sz w:val="28"/>
          <w:szCs w:val="28"/>
        </w:rPr>
      </w:pPr>
    </w:p>
    <w:p w14:paraId="0E71E7D6" w14:textId="77777777" w:rsidR="0024564B" w:rsidRDefault="0024564B" w:rsidP="00662B78">
      <w:pPr>
        <w:rPr>
          <w:sz w:val="28"/>
          <w:szCs w:val="28"/>
        </w:rPr>
      </w:pPr>
    </w:p>
    <w:p w14:paraId="6A5905F1" w14:textId="77777777" w:rsidR="0024564B" w:rsidRDefault="0024564B" w:rsidP="00662B78">
      <w:pPr>
        <w:rPr>
          <w:sz w:val="28"/>
          <w:szCs w:val="28"/>
        </w:rPr>
      </w:pPr>
    </w:p>
    <w:p w14:paraId="36251EFB" w14:textId="77777777" w:rsidR="0024564B" w:rsidRDefault="0024564B" w:rsidP="00662B78">
      <w:pPr>
        <w:rPr>
          <w:sz w:val="28"/>
          <w:szCs w:val="28"/>
        </w:rPr>
      </w:pPr>
    </w:p>
    <w:p w14:paraId="459409A5" w14:textId="77777777" w:rsidR="0024564B" w:rsidRDefault="0024564B" w:rsidP="00662B78">
      <w:pPr>
        <w:rPr>
          <w:sz w:val="28"/>
          <w:szCs w:val="28"/>
        </w:rPr>
      </w:pPr>
    </w:p>
    <w:p w14:paraId="30326EEE" w14:textId="77777777" w:rsidR="0024564B" w:rsidRDefault="0024564B" w:rsidP="00662B78">
      <w:pPr>
        <w:rPr>
          <w:sz w:val="28"/>
          <w:szCs w:val="28"/>
        </w:rPr>
      </w:pPr>
    </w:p>
    <w:p w14:paraId="5B30129A" w14:textId="77777777" w:rsidR="00073EEF" w:rsidRDefault="00073EEF" w:rsidP="00662B78">
      <w:pPr>
        <w:rPr>
          <w:sz w:val="28"/>
          <w:szCs w:val="28"/>
        </w:rPr>
      </w:pPr>
    </w:p>
    <w:p w14:paraId="54ACBACE" w14:textId="77777777" w:rsidR="00073EEF" w:rsidRDefault="00073EEF" w:rsidP="00662B78">
      <w:pPr>
        <w:rPr>
          <w:sz w:val="28"/>
          <w:szCs w:val="28"/>
        </w:rPr>
      </w:pPr>
    </w:p>
    <w:p w14:paraId="407C072C" w14:textId="77777777" w:rsidR="00073EEF" w:rsidRDefault="00073EEF" w:rsidP="00662B78">
      <w:pPr>
        <w:rPr>
          <w:sz w:val="28"/>
          <w:szCs w:val="28"/>
        </w:rPr>
      </w:pPr>
    </w:p>
    <w:p w14:paraId="3F2D4C30" w14:textId="77777777" w:rsidR="00073EEF" w:rsidRDefault="00073EEF" w:rsidP="00662B78">
      <w:pPr>
        <w:rPr>
          <w:sz w:val="28"/>
          <w:szCs w:val="28"/>
        </w:rPr>
      </w:pPr>
    </w:p>
    <w:p w14:paraId="1C6AEB88" w14:textId="77777777" w:rsidR="00073EEF" w:rsidRDefault="00073EEF" w:rsidP="00662B78">
      <w:pPr>
        <w:rPr>
          <w:sz w:val="28"/>
          <w:szCs w:val="28"/>
        </w:rPr>
      </w:pPr>
    </w:p>
    <w:p w14:paraId="4A0E3855" w14:textId="77777777" w:rsidR="00142A4E" w:rsidRDefault="00142A4E" w:rsidP="00662B78">
      <w:pPr>
        <w:rPr>
          <w:sz w:val="28"/>
          <w:szCs w:val="28"/>
        </w:rPr>
      </w:pPr>
    </w:p>
    <w:p w14:paraId="3DDFB6EC" w14:textId="77777777" w:rsidR="0024564B" w:rsidRPr="00073EEF" w:rsidRDefault="0024564B" w:rsidP="0024564B">
      <w:pPr>
        <w:rPr>
          <w:b/>
          <w:bCs/>
          <w:sz w:val="32"/>
          <w:szCs w:val="32"/>
          <w:u w:val="single"/>
        </w:rPr>
      </w:pPr>
      <w:r w:rsidRPr="00073EEF">
        <w:rPr>
          <w:b/>
          <w:bCs/>
          <w:sz w:val="32"/>
          <w:szCs w:val="32"/>
          <w:u w:val="single"/>
        </w:rPr>
        <w:t>Introduction</w:t>
      </w:r>
    </w:p>
    <w:p w14:paraId="25AA48A6" w14:textId="10B1BF9B" w:rsidR="00073EEF" w:rsidRPr="0024564B" w:rsidRDefault="0024564B" w:rsidP="0024564B">
      <w:pPr>
        <w:rPr>
          <w:sz w:val="28"/>
          <w:szCs w:val="28"/>
        </w:rPr>
      </w:pPr>
      <w:r w:rsidRPr="0024564B">
        <w:rPr>
          <w:sz w:val="28"/>
          <w:szCs w:val="28"/>
        </w:rPr>
        <w:t xml:space="preserve">In today's fast-paced healthcare environment, efficient management of hospitals and clinics is crucial. A Healthcare Management System (HMS) serves as a comprehensive platform designed to streamline operations by organizing and tracking essential tasks. By maintaining patient records, monitoring bed occupancy, assessing treatment wait times, </w:t>
      </w:r>
      <w:proofErr w:type="spellStart"/>
      <w:r w:rsidRPr="0024564B">
        <w:rPr>
          <w:sz w:val="28"/>
          <w:szCs w:val="28"/>
        </w:rPr>
        <w:t>analyzing</w:t>
      </w:r>
      <w:proofErr w:type="spellEnd"/>
      <w:r w:rsidRPr="0024564B">
        <w:rPr>
          <w:sz w:val="28"/>
          <w:szCs w:val="28"/>
        </w:rPr>
        <w:t xml:space="preserve"> revenue by age groups, and evaluating key performance indicators (KPIs), the HMS enables healthcare facilities to function more smoothly.</w:t>
      </w:r>
    </w:p>
    <w:p w14:paraId="59837A74" w14:textId="0B5D9A51" w:rsidR="0024564B" w:rsidRDefault="0024564B" w:rsidP="0024564B">
      <w:pPr>
        <w:rPr>
          <w:sz w:val="28"/>
          <w:szCs w:val="28"/>
        </w:rPr>
      </w:pPr>
      <w:r w:rsidRPr="0024564B">
        <w:rPr>
          <w:sz w:val="28"/>
          <w:szCs w:val="28"/>
        </w:rPr>
        <w:t>This article discusses the objectives of creating a healthcare management dashboard and outlines the five key performance indicators that can significantly enhance decision-making within healthcare management teams.</w:t>
      </w:r>
      <w:r>
        <w:rPr>
          <w:sz w:val="28"/>
          <w:szCs w:val="28"/>
        </w:rPr>
        <w:br/>
      </w:r>
    </w:p>
    <w:p w14:paraId="1A3D3142" w14:textId="77777777" w:rsidR="00073EEF" w:rsidRDefault="00073EEF" w:rsidP="0024564B">
      <w:pPr>
        <w:rPr>
          <w:sz w:val="28"/>
          <w:szCs w:val="28"/>
        </w:rPr>
      </w:pPr>
    </w:p>
    <w:p w14:paraId="55D319F2" w14:textId="77777777" w:rsidR="0024564B" w:rsidRPr="0024564B" w:rsidRDefault="0024564B" w:rsidP="0024564B">
      <w:pPr>
        <w:rPr>
          <w:b/>
          <w:bCs/>
          <w:sz w:val="28"/>
          <w:szCs w:val="28"/>
          <w:u w:val="single"/>
        </w:rPr>
      </w:pPr>
      <w:r w:rsidRPr="0024564B">
        <w:rPr>
          <w:b/>
          <w:bCs/>
          <w:sz w:val="28"/>
          <w:szCs w:val="28"/>
          <w:u w:val="single"/>
        </w:rPr>
        <w:t>Objectives of the Healthcare Management Dashboard</w:t>
      </w:r>
    </w:p>
    <w:p w14:paraId="1E974EC7" w14:textId="77777777" w:rsidR="0024564B" w:rsidRDefault="0024564B" w:rsidP="0024564B">
      <w:pPr>
        <w:rPr>
          <w:sz w:val="28"/>
          <w:szCs w:val="28"/>
        </w:rPr>
      </w:pPr>
      <w:r w:rsidRPr="0024564B">
        <w:rPr>
          <w:sz w:val="28"/>
          <w:szCs w:val="28"/>
        </w:rPr>
        <w:t>The primary goal of the healthcare management dashboard is to provide healthcare management teams with an intuitive tool to easily track and understand vital metrics related to patient visits, hospital occupancy, and revenue generation. By visualizing this data, hospital administrators can make informed decisions that lead to improved patient care and optimized resource utilization.</w:t>
      </w:r>
    </w:p>
    <w:p w14:paraId="01578851" w14:textId="77777777" w:rsidR="00142A4E" w:rsidRPr="0024564B" w:rsidRDefault="00142A4E" w:rsidP="0024564B">
      <w:pPr>
        <w:rPr>
          <w:sz w:val="28"/>
          <w:szCs w:val="28"/>
        </w:rPr>
      </w:pPr>
    </w:p>
    <w:p w14:paraId="2DB5F76B" w14:textId="77777777" w:rsidR="0024564B" w:rsidRPr="0024564B" w:rsidRDefault="0024564B" w:rsidP="0024564B">
      <w:pPr>
        <w:rPr>
          <w:sz w:val="28"/>
          <w:szCs w:val="28"/>
        </w:rPr>
      </w:pPr>
      <w:r w:rsidRPr="0024564B">
        <w:rPr>
          <w:sz w:val="28"/>
          <w:szCs w:val="28"/>
        </w:rPr>
        <w:t>Key aspects of the dashboard include:</w:t>
      </w:r>
    </w:p>
    <w:p w14:paraId="38E19685" w14:textId="77777777" w:rsidR="0024564B" w:rsidRPr="0024564B" w:rsidRDefault="0024564B" w:rsidP="0024564B">
      <w:pPr>
        <w:numPr>
          <w:ilvl w:val="0"/>
          <w:numId w:val="1"/>
        </w:numPr>
        <w:rPr>
          <w:sz w:val="28"/>
          <w:szCs w:val="28"/>
        </w:rPr>
      </w:pPr>
      <w:r w:rsidRPr="0024564B">
        <w:rPr>
          <w:b/>
          <w:bCs/>
          <w:sz w:val="28"/>
          <w:szCs w:val="28"/>
        </w:rPr>
        <w:t>Patient Visits:</w:t>
      </w:r>
      <w:r w:rsidRPr="0024564B">
        <w:rPr>
          <w:sz w:val="28"/>
          <w:szCs w:val="28"/>
        </w:rPr>
        <w:t xml:space="preserve"> Tracking the total number of patients currently in the hospital.</w:t>
      </w:r>
    </w:p>
    <w:p w14:paraId="41582D34" w14:textId="77777777" w:rsidR="0024564B" w:rsidRPr="0024564B" w:rsidRDefault="0024564B" w:rsidP="0024564B">
      <w:pPr>
        <w:numPr>
          <w:ilvl w:val="0"/>
          <w:numId w:val="1"/>
        </w:numPr>
        <w:rPr>
          <w:sz w:val="28"/>
          <w:szCs w:val="28"/>
        </w:rPr>
      </w:pPr>
      <w:r w:rsidRPr="0024564B">
        <w:rPr>
          <w:b/>
          <w:bCs/>
          <w:sz w:val="28"/>
          <w:szCs w:val="28"/>
        </w:rPr>
        <w:t>Bed Occupancy:</w:t>
      </w:r>
      <w:r w:rsidRPr="0024564B">
        <w:rPr>
          <w:sz w:val="28"/>
          <w:szCs w:val="28"/>
        </w:rPr>
        <w:t xml:space="preserve"> Monitoring how many beds are occupied versus those that remain vacant.</w:t>
      </w:r>
    </w:p>
    <w:p w14:paraId="6ECB0944" w14:textId="77777777" w:rsidR="0024564B" w:rsidRPr="0024564B" w:rsidRDefault="0024564B" w:rsidP="0024564B">
      <w:pPr>
        <w:numPr>
          <w:ilvl w:val="0"/>
          <w:numId w:val="1"/>
        </w:numPr>
        <w:rPr>
          <w:sz w:val="28"/>
          <w:szCs w:val="28"/>
        </w:rPr>
      </w:pPr>
      <w:r w:rsidRPr="0024564B">
        <w:rPr>
          <w:b/>
          <w:bCs/>
          <w:sz w:val="28"/>
          <w:szCs w:val="28"/>
        </w:rPr>
        <w:t>Revenue Analysis:</w:t>
      </w:r>
      <w:r w:rsidRPr="0024564B">
        <w:rPr>
          <w:sz w:val="28"/>
          <w:szCs w:val="28"/>
        </w:rPr>
        <w:t xml:space="preserve"> Examining average revenue and the length of patient stays, categorized by various hospital departments.</w:t>
      </w:r>
    </w:p>
    <w:p w14:paraId="7E2F6CB0" w14:textId="77777777" w:rsidR="0024564B" w:rsidRPr="0024564B" w:rsidRDefault="0024564B" w:rsidP="0024564B">
      <w:pPr>
        <w:numPr>
          <w:ilvl w:val="0"/>
          <w:numId w:val="1"/>
        </w:numPr>
        <w:rPr>
          <w:sz w:val="28"/>
          <w:szCs w:val="28"/>
        </w:rPr>
      </w:pPr>
      <w:r w:rsidRPr="0024564B">
        <w:rPr>
          <w:b/>
          <w:bCs/>
          <w:sz w:val="28"/>
          <w:szCs w:val="28"/>
        </w:rPr>
        <w:t>Resource Management:</w:t>
      </w:r>
      <w:r w:rsidRPr="0024564B">
        <w:rPr>
          <w:sz w:val="28"/>
          <w:szCs w:val="28"/>
        </w:rPr>
        <w:t xml:space="preserve"> Ensuring that investments align with patient demographics and service demand.</w:t>
      </w:r>
    </w:p>
    <w:p w14:paraId="7C6986DB" w14:textId="070D6F84" w:rsidR="0024564B" w:rsidRDefault="0024564B" w:rsidP="0024564B">
      <w:pPr>
        <w:rPr>
          <w:sz w:val="28"/>
          <w:szCs w:val="28"/>
        </w:rPr>
      </w:pPr>
      <w:r w:rsidRPr="0024564B">
        <w:rPr>
          <w:sz w:val="28"/>
          <w:szCs w:val="28"/>
        </w:rPr>
        <w:t xml:space="preserve">For the dashboard to be effective, it is essential to gather data from at least one year of past operations. This historical data allows management to </w:t>
      </w:r>
      <w:r w:rsidR="005431EB" w:rsidRPr="0024564B">
        <w:rPr>
          <w:sz w:val="28"/>
          <w:szCs w:val="28"/>
        </w:rPr>
        <w:t>analyse</w:t>
      </w:r>
      <w:r w:rsidRPr="0024564B">
        <w:rPr>
          <w:sz w:val="28"/>
          <w:szCs w:val="28"/>
        </w:rPr>
        <w:t xml:space="preserve"> trends and make strategic decisions based on comprehensive insights.</w:t>
      </w:r>
    </w:p>
    <w:p w14:paraId="11E13776" w14:textId="77777777" w:rsidR="00444841" w:rsidRDefault="00444841" w:rsidP="0024564B">
      <w:pPr>
        <w:rPr>
          <w:sz w:val="28"/>
          <w:szCs w:val="28"/>
        </w:rPr>
      </w:pPr>
    </w:p>
    <w:p w14:paraId="53D04B55" w14:textId="77777777" w:rsidR="00142A4E" w:rsidRDefault="00142A4E" w:rsidP="0024564B">
      <w:pPr>
        <w:rPr>
          <w:sz w:val="28"/>
          <w:szCs w:val="28"/>
        </w:rPr>
      </w:pPr>
    </w:p>
    <w:p w14:paraId="17A13C0F" w14:textId="77777777" w:rsidR="00142A4E" w:rsidRDefault="00142A4E" w:rsidP="00444841">
      <w:pPr>
        <w:rPr>
          <w:b/>
          <w:bCs/>
          <w:sz w:val="28"/>
          <w:szCs w:val="28"/>
          <w:u w:val="single"/>
        </w:rPr>
      </w:pPr>
    </w:p>
    <w:p w14:paraId="5EF64F73" w14:textId="2019C4D7" w:rsidR="00444841" w:rsidRPr="00444841" w:rsidRDefault="00444841" w:rsidP="00444841">
      <w:pPr>
        <w:rPr>
          <w:b/>
          <w:bCs/>
          <w:sz w:val="28"/>
          <w:szCs w:val="28"/>
          <w:u w:val="single"/>
        </w:rPr>
      </w:pPr>
      <w:r w:rsidRPr="00444841">
        <w:rPr>
          <w:b/>
          <w:bCs/>
          <w:sz w:val="28"/>
          <w:szCs w:val="28"/>
          <w:u w:val="single"/>
        </w:rPr>
        <w:t>Key Questions</w:t>
      </w:r>
    </w:p>
    <w:p w14:paraId="2A52D0DC" w14:textId="77777777" w:rsidR="00444841" w:rsidRPr="00444841" w:rsidRDefault="00444841" w:rsidP="00444841">
      <w:pPr>
        <w:rPr>
          <w:sz w:val="28"/>
          <w:szCs w:val="28"/>
        </w:rPr>
      </w:pPr>
      <w:r w:rsidRPr="00444841">
        <w:rPr>
          <w:sz w:val="28"/>
          <w:szCs w:val="28"/>
        </w:rPr>
        <w:t>1. How many beds are currently occupied?</w:t>
      </w:r>
    </w:p>
    <w:p w14:paraId="59DBA70C" w14:textId="77777777" w:rsidR="00625F00" w:rsidRDefault="00625F00" w:rsidP="00444841">
      <w:pPr>
        <w:rPr>
          <w:sz w:val="28"/>
          <w:szCs w:val="28"/>
        </w:rPr>
      </w:pPr>
      <w:r w:rsidRPr="00625F00">
        <w:rPr>
          <w:sz w:val="28"/>
          <w:szCs w:val="28"/>
        </w:rPr>
        <w:t>The gauge chart displays the number of occupied beds in a hospital, showing that 1,751 beds are currently in use out of a total of 3,502. The blue section represents the occupied beds, while the white section indicates the available ones. This visualization provides a quick overview of bed usage and effectively tracks hospital capacity, making it easy to monitor</w:t>
      </w:r>
      <w:r>
        <w:rPr>
          <w:sz w:val="28"/>
          <w:szCs w:val="28"/>
        </w:rPr>
        <w:t xml:space="preserve"> </w:t>
      </w:r>
      <w:r w:rsidRPr="00625F00">
        <w:rPr>
          <w:sz w:val="28"/>
          <w:szCs w:val="28"/>
        </w:rPr>
        <w:t>resource availability in real-time.</w:t>
      </w:r>
      <w:r>
        <w:rPr>
          <w:sz w:val="28"/>
          <w:szCs w:val="28"/>
        </w:rPr>
        <w:t xml:space="preserve">   </w:t>
      </w:r>
    </w:p>
    <w:p w14:paraId="1405BB3D" w14:textId="302D6DD7" w:rsidR="00625F00" w:rsidRDefault="00625F00" w:rsidP="00444841">
      <w:pPr>
        <w:rPr>
          <w:sz w:val="28"/>
          <w:szCs w:val="28"/>
        </w:rPr>
      </w:pPr>
      <w:r w:rsidRPr="00625F00">
        <w:rPr>
          <w:sz w:val="28"/>
          <w:szCs w:val="28"/>
        </w:rPr>
        <w:t xml:space="preserve"> </w:t>
      </w:r>
      <w:r w:rsidRPr="00625F00">
        <w:rPr>
          <w:noProof/>
          <w:sz w:val="28"/>
          <w:szCs w:val="28"/>
        </w:rPr>
        <w:drawing>
          <wp:inline distT="0" distB="0" distL="0" distR="0" wp14:anchorId="114D6066" wp14:editId="5A97D783">
            <wp:extent cx="2305050" cy="2074545"/>
            <wp:effectExtent l="0" t="0" r="0" b="1905"/>
            <wp:docPr id="1830884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2074545"/>
                    </a:xfrm>
                    <a:prstGeom prst="rect">
                      <a:avLst/>
                    </a:prstGeom>
                    <a:noFill/>
                    <a:ln>
                      <a:noFill/>
                    </a:ln>
                  </pic:spPr>
                </pic:pic>
              </a:graphicData>
            </a:graphic>
          </wp:inline>
        </w:drawing>
      </w:r>
    </w:p>
    <w:p w14:paraId="2742B0D8" w14:textId="77777777" w:rsidR="00625F00" w:rsidRDefault="00625F00" w:rsidP="00444841">
      <w:pPr>
        <w:rPr>
          <w:sz w:val="28"/>
          <w:szCs w:val="28"/>
        </w:rPr>
      </w:pPr>
    </w:p>
    <w:p w14:paraId="0FAC55AD" w14:textId="77777777" w:rsidR="00625F00" w:rsidRDefault="00625F00" w:rsidP="00444841">
      <w:pPr>
        <w:rPr>
          <w:sz w:val="28"/>
          <w:szCs w:val="28"/>
        </w:rPr>
      </w:pPr>
    </w:p>
    <w:p w14:paraId="551436E7" w14:textId="578B3F3C" w:rsidR="00444841" w:rsidRPr="00444841" w:rsidRDefault="00444841" w:rsidP="00444841">
      <w:pPr>
        <w:rPr>
          <w:sz w:val="28"/>
          <w:szCs w:val="28"/>
        </w:rPr>
      </w:pPr>
      <w:r w:rsidRPr="00444841">
        <w:rPr>
          <w:sz w:val="28"/>
          <w:szCs w:val="28"/>
        </w:rPr>
        <w:t>2. What is the average Lenth of Stay by Age Group of the patient?</w:t>
      </w:r>
    </w:p>
    <w:p w14:paraId="5884FE97" w14:textId="77777777" w:rsidR="00625F00" w:rsidRDefault="00625F00" w:rsidP="00444841">
      <w:pPr>
        <w:rPr>
          <w:sz w:val="28"/>
          <w:szCs w:val="28"/>
        </w:rPr>
      </w:pPr>
      <w:r w:rsidRPr="00625F00">
        <w:rPr>
          <w:sz w:val="28"/>
          <w:szCs w:val="28"/>
        </w:rPr>
        <w:t>This chart illustrates the length of stay for patients across various age groups. Patients aged 60 and older have the longest average stay at 2.0 days, while those aged 21 to 40 have the shortest average stay at 1.46 days. The chart clearly shows a downward trend in length of stay as age decreases, indicating that younger patients typically spend less time in the hospital. This trend highlights how age affects the duration of hospital stays.</w:t>
      </w:r>
    </w:p>
    <w:p w14:paraId="12B0C923" w14:textId="3A7F2C96" w:rsidR="00625F00" w:rsidRDefault="00625F00" w:rsidP="00444841">
      <w:pPr>
        <w:rPr>
          <w:sz w:val="28"/>
          <w:szCs w:val="28"/>
        </w:rPr>
      </w:pPr>
      <w:r w:rsidRPr="00625F00">
        <w:rPr>
          <w:noProof/>
          <w:sz w:val="28"/>
          <w:szCs w:val="28"/>
        </w:rPr>
        <w:drawing>
          <wp:inline distT="0" distB="0" distL="0" distR="0" wp14:anchorId="4C66CF72" wp14:editId="66DCAA53">
            <wp:extent cx="2005330" cy="1767205"/>
            <wp:effectExtent l="0" t="0" r="0" b="4445"/>
            <wp:docPr id="5913893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5330" cy="1767205"/>
                    </a:xfrm>
                    <a:prstGeom prst="rect">
                      <a:avLst/>
                    </a:prstGeom>
                    <a:noFill/>
                    <a:ln>
                      <a:noFill/>
                    </a:ln>
                  </pic:spPr>
                </pic:pic>
              </a:graphicData>
            </a:graphic>
          </wp:inline>
        </w:drawing>
      </w:r>
    </w:p>
    <w:p w14:paraId="51BC9EDF" w14:textId="77777777" w:rsidR="00625F00" w:rsidRDefault="00625F00" w:rsidP="00444841">
      <w:pPr>
        <w:rPr>
          <w:sz w:val="28"/>
          <w:szCs w:val="28"/>
        </w:rPr>
      </w:pPr>
    </w:p>
    <w:p w14:paraId="087E3449" w14:textId="77D243EE" w:rsidR="00444841" w:rsidRPr="00444841" w:rsidRDefault="00444841" w:rsidP="00444841">
      <w:pPr>
        <w:rPr>
          <w:sz w:val="28"/>
          <w:szCs w:val="28"/>
        </w:rPr>
      </w:pPr>
      <w:r w:rsidRPr="00444841">
        <w:rPr>
          <w:sz w:val="28"/>
          <w:szCs w:val="28"/>
        </w:rPr>
        <w:t>3. What is the Total Number of Revenues Generated Monthly?</w:t>
      </w:r>
    </w:p>
    <w:p w14:paraId="3D381939" w14:textId="77777777" w:rsidR="00625F00" w:rsidRDefault="00625F00" w:rsidP="0024564B">
      <w:pPr>
        <w:rPr>
          <w:sz w:val="28"/>
          <w:szCs w:val="28"/>
        </w:rPr>
      </w:pPr>
      <w:r w:rsidRPr="00625F00">
        <w:rPr>
          <w:sz w:val="28"/>
          <w:szCs w:val="28"/>
        </w:rPr>
        <w:t xml:space="preserve">Hospitals need to gather financial data from all departments, including patient services and diagnostics. This data should be organized by revenue source, such as patient payments and </w:t>
      </w:r>
      <w:r w:rsidRPr="00625F00">
        <w:rPr>
          <w:sz w:val="28"/>
          <w:szCs w:val="28"/>
        </w:rPr>
        <w:lastRenderedPageBreak/>
        <w:t>insurance claims. By adding up the revenue from each source, hospitals can calculate the total monthly revenue. Utilizing financial software can simplify this process and enhance the accuracy of tracking overall performance.</w:t>
      </w:r>
    </w:p>
    <w:p w14:paraId="2D72ABAA" w14:textId="11F090B8" w:rsidR="00C81C1E" w:rsidRDefault="00625F00" w:rsidP="0024564B">
      <w:pPr>
        <w:rPr>
          <w:b/>
          <w:bCs/>
          <w:sz w:val="32"/>
          <w:szCs w:val="32"/>
          <w:u w:val="single"/>
        </w:rPr>
      </w:pPr>
      <w:r w:rsidRPr="00625F00">
        <w:rPr>
          <w:noProof/>
          <w:sz w:val="28"/>
          <w:szCs w:val="28"/>
        </w:rPr>
        <w:drawing>
          <wp:inline distT="0" distB="0" distL="0" distR="0" wp14:anchorId="7A5F8845" wp14:editId="036D44AF">
            <wp:extent cx="1575435" cy="1352550"/>
            <wp:effectExtent l="0" t="0" r="5715" b="0"/>
            <wp:docPr id="52372215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5435" cy="1352550"/>
                    </a:xfrm>
                    <a:prstGeom prst="rect">
                      <a:avLst/>
                    </a:prstGeom>
                    <a:noFill/>
                    <a:ln>
                      <a:noFill/>
                    </a:ln>
                  </pic:spPr>
                </pic:pic>
              </a:graphicData>
            </a:graphic>
          </wp:inline>
        </w:drawing>
      </w:r>
      <w:r w:rsidR="0024564B">
        <w:rPr>
          <w:sz w:val="28"/>
          <w:szCs w:val="28"/>
        </w:rPr>
        <w:br/>
      </w:r>
      <w:r w:rsidR="0024564B">
        <w:rPr>
          <w:sz w:val="28"/>
          <w:szCs w:val="28"/>
        </w:rPr>
        <w:br/>
      </w:r>
    </w:p>
    <w:p w14:paraId="540BE314" w14:textId="526620D9" w:rsidR="0024564B" w:rsidRPr="00073EEF" w:rsidRDefault="0024564B" w:rsidP="0024564B">
      <w:pPr>
        <w:rPr>
          <w:b/>
          <w:bCs/>
          <w:sz w:val="28"/>
          <w:szCs w:val="28"/>
          <w:u w:val="single"/>
        </w:rPr>
      </w:pPr>
      <w:r w:rsidRPr="00073EEF">
        <w:rPr>
          <w:b/>
          <w:bCs/>
          <w:sz w:val="32"/>
          <w:szCs w:val="32"/>
          <w:u w:val="single"/>
        </w:rPr>
        <w:t>Key Performance Indicators (KPIs)</w:t>
      </w:r>
    </w:p>
    <w:p w14:paraId="67136036" w14:textId="77777777" w:rsidR="0024564B" w:rsidRPr="0024564B" w:rsidRDefault="0024564B" w:rsidP="0024564B">
      <w:pPr>
        <w:rPr>
          <w:sz w:val="28"/>
          <w:szCs w:val="28"/>
        </w:rPr>
      </w:pPr>
      <w:r w:rsidRPr="0024564B">
        <w:rPr>
          <w:sz w:val="28"/>
          <w:szCs w:val="28"/>
        </w:rPr>
        <w:t>The effectiveness of the healthcare management dashboard is largely determined by the selection of relevant KPIs. Here are five critical KPIs that should be included:</w:t>
      </w:r>
    </w:p>
    <w:p w14:paraId="63642585" w14:textId="01957F22" w:rsidR="00DF6614" w:rsidRPr="0024564B" w:rsidRDefault="0024564B" w:rsidP="00DF6614">
      <w:pPr>
        <w:numPr>
          <w:ilvl w:val="0"/>
          <w:numId w:val="2"/>
        </w:numPr>
        <w:rPr>
          <w:sz w:val="28"/>
          <w:szCs w:val="28"/>
        </w:rPr>
      </w:pPr>
      <w:r w:rsidRPr="0024564B">
        <w:rPr>
          <w:b/>
          <w:bCs/>
          <w:sz w:val="28"/>
          <w:szCs w:val="28"/>
        </w:rPr>
        <w:t>Average Patient Wait Time:</w:t>
      </w:r>
      <w:r w:rsidRPr="0024564B">
        <w:rPr>
          <w:sz w:val="28"/>
          <w:szCs w:val="28"/>
        </w:rPr>
        <w:t xml:space="preserve"> This KPI measures the average duration patients wait before receiving treatment. A shorter wait time indicates that the hospital operates efficiently, ensuring that patients receive timely care. Monitoring this KPI helps identify areas for improvement, leading to better patient satisfaction and outcomes.</w:t>
      </w:r>
    </w:p>
    <w:p w14:paraId="6E6A4F90" w14:textId="3801F1B3" w:rsidR="0024564B" w:rsidRPr="0024564B" w:rsidRDefault="0024564B" w:rsidP="00792E5A">
      <w:pPr>
        <w:numPr>
          <w:ilvl w:val="0"/>
          <w:numId w:val="2"/>
        </w:numPr>
        <w:rPr>
          <w:sz w:val="28"/>
          <w:szCs w:val="28"/>
        </w:rPr>
      </w:pPr>
      <w:r w:rsidRPr="0024564B">
        <w:rPr>
          <w:b/>
          <w:bCs/>
          <w:sz w:val="28"/>
          <w:szCs w:val="28"/>
        </w:rPr>
        <w:t>Bed Occupancy Rate:</w:t>
      </w:r>
      <w:r w:rsidRPr="0024564B">
        <w:rPr>
          <w:sz w:val="28"/>
          <w:szCs w:val="28"/>
        </w:rPr>
        <w:t xml:space="preserve"> The bed occupancy rate reflects the proportion of hospital beds in use compared to the total available. For instance, if a hospital has 100 beds and 80 are occupied, the occupancy rate stands at 80%. This metric is essential for resource management; a high occupancy rate indicates that the hospital is busy, while an excessively high rate may signal overcapacity, straining resources. Conversely, a low occupancy rate suggests that the hospital may not be fully utilized.</w:t>
      </w:r>
      <w:r w:rsidR="00792E5A">
        <w:rPr>
          <w:sz w:val="28"/>
          <w:szCs w:val="28"/>
        </w:rPr>
        <w:t xml:space="preserve"> </w:t>
      </w:r>
    </w:p>
    <w:p w14:paraId="7F7B3FB8" w14:textId="7EAEF51B" w:rsidR="0024564B" w:rsidRPr="0024564B" w:rsidRDefault="0024564B" w:rsidP="0024564B">
      <w:pPr>
        <w:numPr>
          <w:ilvl w:val="0"/>
          <w:numId w:val="2"/>
        </w:numPr>
        <w:rPr>
          <w:sz w:val="28"/>
          <w:szCs w:val="28"/>
        </w:rPr>
      </w:pPr>
      <w:r w:rsidRPr="0024564B">
        <w:rPr>
          <w:b/>
          <w:bCs/>
          <w:sz w:val="28"/>
          <w:szCs w:val="28"/>
        </w:rPr>
        <w:t>Average Length of Stay:</w:t>
      </w:r>
      <w:r w:rsidRPr="0024564B">
        <w:rPr>
          <w:sz w:val="28"/>
          <w:szCs w:val="28"/>
        </w:rPr>
        <w:t xml:space="preserve"> This KPI tracks how long patients typically remain in the hospital. Understanding the average length of stay helps in evaluating patient flow and resource allocation. It can also inform staffing needs and patient discharge planning.</w:t>
      </w:r>
    </w:p>
    <w:p w14:paraId="36487227" w14:textId="0F2C524E" w:rsidR="0024564B" w:rsidRPr="0024564B" w:rsidRDefault="0024564B" w:rsidP="0024564B">
      <w:pPr>
        <w:numPr>
          <w:ilvl w:val="0"/>
          <w:numId w:val="2"/>
        </w:numPr>
        <w:rPr>
          <w:sz w:val="28"/>
          <w:szCs w:val="28"/>
        </w:rPr>
      </w:pPr>
      <w:r w:rsidRPr="0024564B">
        <w:rPr>
          <w:b/>
          <w:bCs/>
          <w:sz w:val="28"/>
          <w:szCs w:val="28"/>
        </w:rPr>
        <w:t>Monthly Revenue by Age Group:</w:t>
      </w:r>
      <w:r w:rsidRPr="0024564B">
        <w:rPr>
          <w:sz w:val="28"/>
          <w:szCs w:val="28"/>
        </w:rPr>
        <w:t xml:space="preserve"> </w:t>
      </w:r>
      <w:r w:rsidR="005431EB" w:rsidRPr="0024564B">
        <w:rPr>
          <w:sz w:val="28"/>
          <w:szCs w:val="28"/>
        </w:rPr>
        <w:t>Analysing</w:t>
      </w:r>
      <w:r w:rsidRPr="0024564B">
        <w:rPr>
          <w:sz w:val="28"/>
          <w:szCs w:val="28"/>
        </w:rPr>
        <w:t xml:space="preserve"> revenue generation based on age demographics allows hospitals to identify which age groups contribute most to their revenue. This insight can help management target specific age groups for tailored services and marketing, ultimately enhancing profitability.</w:t>
      </w:r>
    </w:p>
    <w:p w14:paraId="1F7778DB" w14:textId="1D8DF6C7" w:rsidR="00C81C1E" w:rsidRDefault="0024564B" w:rsidP="00792E5A">
      <w:pPr>
        <w:numPr>
          <w:ilvl w:val="0"/>
          <w:numId w:val="2"/>
        </w:numPr>
        <w:rPr>
          <w:sz w:val="28"/>
          <w:szCs w:val="28"/>
        </w:rPr>
      </w:pPr>
      <w:r w:rsidRPr="0024564B">
        <w:rPr>
          <w:b/>
          <w:bCs/>
          <w:sz w:val="28"/>
          <w:szCs w:val="28"/>
        </w:rPr>
        <w:t>Total Revenue Generated Monthly:</w:t>
      </w:r>
      <w:r w:rsidRPr="0024564B">
        <w:rPr>
          <w:sz w:val="28"/>
          <w:szCs w:val="28"/>
        </w:rPr>
        <w:t xml:space="preserve"> This KPI provides a snapshot of the hospital's financial health by tracking total revenue generated each month. Monitoring this metric enables management to assess overall performance and identify trends over time.</w:t>
      </w:r>
    </w:p>
    <w:p w14:paraId="728087C6" w14:textId="77777777" w:rsidR="00762CEC" w:rsidRDefault="00762CEC" w:rsidP="00762CEC">
      <w:pPr>
        <w:ind w:left="720"/>
        <w:rPr>
          <w:b/>
          <w:bCs/>
          <w:sz w:val="28"/>
          <w:szCs w:val="28"/>
        </w:rPr>
      </w:pPr>
    </w:p>
    <w:p w14:paraId="52CC23CE" w14:textId="77777777" w:rsidR="00762CEC" w:rsidRDefault="00762CEC" w:rsidP="00762CEC">
      <w:pPr>
        <w:ind w:left="720"/>
        <w:rPr>
          <w:b/>
          <w:bCs/>
          <w:sz w:val="28"/>
          <w:szCs w:val="28"/>
        </w:rPr>
      </w:pPr>
    </w:p>
    <w:p w14:paraId="4D03EB2F" w14:textId="77777777" w:rsidR="00762CEC" w:rsidRPr="005431EB" w:rsidRDefault="00762CEC" w:rsidP="00762CEC">
      <w:pPr>
        <w:ind w:left="720"/>
        <w:rPr>
          <w:sz w:val="28"/>
          <w:szCs w:val="28"/>
        </w:rPr>
      </w:pPr>
    </w:p>
    <w:p w14:paraId="53A8C4CB" w14:textId="77777777" w:rsidR="00073EEF" w:rsidRPr="00073EEF" w:rsidRDefault="00073EEF" w:rsidP="00073EEF">
      <w:pPr>
        <w:rPr>
          <w:b/>
          <w:bCs/>
          <w:sz w:val="32"/>
          <w:szCs w:val="32"/>
          <w:u w:val="single"/>
        </w:rPr>
      </w:pPr>
      <w:r w:rsidRPr="00073EEF">
        <w:rPr>
          <w:b/>
          <w:bCs/>
          <w:sz w:val="32"/>
          <w:szCs w:val="32"/>
          <w:u w:val="single"/>
        </w:rPr>
        <w:t>Healthcare Power BI Dashboard</w:t>
      </w:r>
    </w:p>
    <w:p w14:paraId="0C927A43" w14:textId="77777777" w:rsidR="00073EEF" w:rsidRPr="00073EEF" w:rsidRDefault="00073EEF" w:rsidP="00073EEF">
      <w:pPr>
        <w:rPr>
          <w:sz w:val="28"/>
          <w:szCs w:val="28"/>
        </w:rPr>
      </w:pPr>
      <w:r w:rsidRPr="00073EEF">
        <w:rPr>
          <w:sz w:val="28"/>
          <w:szCs w:val="28"/>
        </w:rPr>
        <w:t>The healthcare management dashboard is designed to improve how healthcare facilities operate by keeping track of important performance indicators (KPIs). Its main goal is to provide insights into areas like patient visits, bed occupancy rates, revenue by age group, and the average length of stay for patients. The dashboard features visual elements, such as gauge charts showing how many beds are occupied and graphs displaying the average length of stay by age group. This helps healthcare management teams make informed decisions. By monitoring total monthly revenue and breaking it down by age demographics, the dashboard becomes a vital tool for managing resources better and enhancing the financial performance of hospitals.</w:t>
      </w:r>
    </w:p>
    <w:p w14:paraId="7477BD37" w14:textId="77777777" w:rsidR="00073EEF" w:rsidRDefault="00073EEF" w:rsidP="00792E5A">
      <w:pPr>
        <w:rPr>
          <w:sz w:val="28"/>
          <w:szCs w:val="28"/>
        </w:rPr>
      </w:pPr>
    </w:p>
    <w:p w14:paraId="2D15C8E4" w14:textId="77777777" w:rsidR="00792E5A" w:rsidRDefault="00792E5A" w:rsidP="00792E5A">
      <w:pPr>
        <w:rPr>
          <w:sz w:val="28"/>
          <w:szCs w:val="28"/>
        </w:rPr>
      </w:pPr>
    </w:p>
    <w:p w14:paraId="1AFFCAC8" w14:textId="77777777" w:rsidR="00792E5A" w:rsidRDefault="00792E5A" w:rsidP="00792E5A">
      <w:pPr>
        <w:rPr>
          <w:sz w:val="28"/>
          <w:szCs w:val="28"/>
        </w:rPr>
      </w:pPr>
    </w:p>
    <w:p w14:paraId="4E13F585" w14:textId="7AF3EC1B" w:rsidR="00792E5A" w:rsidRDefault="00792E5A" w:rsidP="00792E5A">
      <w:pPr>
        <w:rPr>
          <w:sz w:val="28"/>
          <w:szCs w:val="28"/>
        </w:rPr>
      </w:pPr>
      <w:r>
        <w:rPr>
          <w:noProof/>
          <w:sz w:val="28"/>
          <w:szCs w:val="28"/>
        </w:rPr>
        <w:drawing>
          <wp:inline distT="0" distB="0" distL="0" distR="0" wp14:anchorId="7AB5C1DD" wp14:editId="71468CB1">
            <wp:extent cx="6447004" cy="3160890"/>
            <wp:effectExtent l="0" t="0" r="0" b="1905"/>
            <wp:docPr id="148472889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728892" name="Picture 7"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04661" cy="3189158"/>
                    </a:xfrm>
                    <a:prstGeom prst="rect">
                      <a:avLst/>
                    </a:prstGeom>
                  </pic:spPr>
                </pic:pic>
              </a:graphicData>
            </a:graphic>
          </wp:inline>
        </w:drawing>
      </w:r>
    </w:p>
    <w:p w14:paraId="26840597" w14:textId="0099E6C2" w:rsidR="00792E5A" w:rsidRDefault="00792E5A" w:rsidP="00792E5A">
      <w:pPr>
        <w:rPr>
          <w:sz w:val="28"/>
          <w:szCs w:val="28"/>
        </w:rPr>
      </w:pPr>
      <w:r w:rsidRPr="00792E5A">
        <w:rPr>
          <w:sz w:val="28"/>
          <w:szCs w:val="28"/>
        </w:rPr>
        <w:t xml:space="preserve">Fig 1: Picture shows </w:t>
      </w:r>
      <w:proofErr w:type="spellStart"/>
      <w:r w:rsidRPr="00792E5A">
        <w:rPr>
          <w:sz w:val="28"/>
          <w:szCs w:val="28"/>
        </w:rPr>
        <w:t>PowerBI</w:t>
      </w:r>
      <w:proofErr w:type="spellEnd"/>
      <w:r w:rsidRPr="00792E5A">
        <w:rPr>
          <w:sz w:val="28"/>
          <w:szCs w:val="28"/>
        </w:rPr>
        <w:t xml:space="preserve"> Dashboard for the Healthcare Management System. </w:t>
      </w:r>
    </w:p>
    <w:p w14:paraId="1FCDF3F6" w14:textId="77777777" w:rsidR="00073EEF" w:rsidRDefault="00073EEF" w:rsidP="00792E5A">
      <w:pPr>
        <w:rPr>
          <w:sz w:val="28"/>
          <w:szCs w:val="28"/>
        </w:rPr>
      </w:pPr>
    </w:p>
    <w:p w14:paraId="2BF690A1" w14:textId="77777777" w:rsidR="00073EEF" w:rsidRDefault="00073EEF" w:rsidP="00792E5A">
      <w:pPr>
        <w:rPr>
          <w:sz w:val="28"/>
          <w:szCs w:val="28"/>
        </w:rPr>
      </w:pPr>
    </w:p>
    <w:p w14:paraId="262F8C9D" w14:textId="77777777" w:rsidR="00792E5A" w:rsidRDefault="00792E5A" w:rsidP="00792E5A">
      <w:pPr>
        <w:rPr>
          <w:sz w:val="28"/>
          <w:szCs w:val="28"/>
        </w:rPr>
      </w:pPr>
    </w:p>
    <w:p w14:paraId="10C69B61" w14:textId="77777777" w:rsidR="00762CEC" w:rsidRDefault="00762CEC" w:rsidP="00792E5A">
      <w:pPr>
        <w:rPr>
          <w:sz w:val="28"/>
          <w:szCs w:val="28"/>
        </w:rPr>
      </w:pPr>
    </w:p>
    <w:p w14:paraId="7202E9C0" w14:textId="77777777" w:rsidR="00762CEC" w:rsidRDefault="00762CEC" w:rsidP="00792E5A">
      <w:pPr>
        <w:rPr>
          <w:sz w:val="28"/>
          <w:szCs w:val="28"/>
        </w:rPr>
      </w:pPr>
    </w:p>
    <w:p w14:paraId="14152F27" w14:textId="77777777" w:rsidR="00762CEC" w:rsidRDefault="00762CEC" w:rsidP="00792E5A">
      <w:pPr>
        <w:rPr>
          <w:sz w:val="28"/>
          <w:szCs w:val="28"/>
        </w:rPr>
      </w:pPr>
    </w:p>
    <w:p w14:paraId="2D3A5633" w14:textId="77777777" w:rsidR="00762CEC" w:rsidRDefault="00762CEC" w:rsidP="00792E5A">
      <w:pPr>
        <w:rPr>
          <w:sz w:val="28"/>
          <w:szCs w:val="28"/>
        </w:rPr>
      </w:pPr>
    </w:p>
    <w:p w14:paraId="33E4912D" w14:textId="199B144E" w:rsidR="00792E5A" w:rsidRDefault="00073EEF" w:rsidP="00792E5A">
      <w:pPr>
        <w:rPr>
          <w:sz w:val="28"/>
          <w:szCs w:val="28"/>
        </w:rPr>
      </w:pPr>
      <w:r w:rsidRPr="00073EEF">
        <w:rPr>
          <w:noProof/>
          <w:sz w:val="28"/>
          <w:szCs w:val="28"/>
        </w:rPr>
        <w:drawing>
          <wp:inline distT="0" distB="0" distL="0" distR="0" wp14:anchorId="6D66B5E5" wp14:editId="19B3D363">
            <wp:extent cx="6645910" cy="3651250"/>
            <wp:effectExtent l="0" t="0" r="2540" b="6350"/>
            <wp:docPr id="58328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284556" name=""/>
                    <pic:cNvPicPr/>
                  </pic:nvPicPr>
                  <pic:blipFill>
                    <a:blip r:embed="rId10"/>
                    <a:stretch>
                      <a:fillRect/>
                    </a:stretch>
                  </pic:blipFill>
                  <pic:spPr>
                    <a:xfrm>
                      <a:off x="0" y="0"/>
                      <a:ext cx="6645910" cy="3651250"/>
                    </a:xfrm>
                    <a:prstGeom prst="rect">
                      <a:avLst/>
                    </a:prstGeom>
                  </pic:spPr>
                </pic:pic>
              </a:graphicData>
            </a:graphic>
          </wp:inline>
        </w:drawing>
      </w:r>
    </w:p>
    <w:p w14:paraId="5359A170" w14:textId="5A196C9F" w:rsidR="00073EEF" w:rsidRDefault="00073EEF" w:rsidP="00792E5A">
      <w:pPr>
        <w:rPr>
          <w:sz w:val="28"/>
          <w:szCs w:val="28"/>
        </w:rPr>
      </w:pPr>
      <w:r w:rsidRPr="00073EEF">
        <w:rPr>
          <w:sz w:val="28"/>
          <w:szCs w:val="28"/>
        </w:rPr>
        <w:t xml:space="preserve">Fig 2: Picture shows </w:t>
      </w:r>
      <w:proofErr w:type="spellStart"/>
      <w:r w:rsidRPr="00073EEF">
        <w:rPr>
          <w:sz w:val="28"/>
          <w:szCs w:val="28"/>
        </w:rPr>
        <w:t>PowerBI</w:t>
      </w:r>
      <w:proofErr w:type="spellEnd"/>
      <w:r w:rsidRPr="00073EEF">
        <w:rPr>
          <w:sz w:val="28"/>
          <w:szCs w:val="28"/>
        </w:rPr>
        <w:t xml:space="preserve"> Dashboard for the Healthcare Management System with the selected </w:t>
      </w:r>
      <w:proofErr w:type="spellStart"/>
      <w:r w:rsidRPr="00073EEF">
        <w:rPr>
          <w:sz w:val="28"/>
          <w:szCs w:val="28"/>
        </w:rPr>
        <w:t>Department_Name</w:t>
      </w:r>
      <w:proofErr w:type="spellEnd"/>
      <w:r w:rsidRPr="00073EEF">
        <w:rPr>
          <w:sz w:val="28"/>
          <w:szCs w:val="28"/>
        </w:rPr>
        <w:t xml:space="preserve"> and show the all the details regarding department.</w:t>
      </w:r>
    </w:p>
    <w:p w14:paraId="657A2EEB" w14:textId="77777777" w:rsidR="005431EB" w:rsidRDefault="005431EB" w:rsidP="00792E5A">
      <w:pPr>
        <w:rPr>
          <w:sz w:val="28"/>
          <w:szCs w:val="28"/>
        </w:rPr>
      </w:pPr>
    </w:p>
    <w:p w14:paraId="1CE3EA58" w14:textId="77777777" w:rsidR="00073EEF" w:rsidRDefault="00073EEF" w:rsidP="00792E5A">
      <w:pPr>
        <w:rPr>
          <w:sz w:val="28"/>
          <w:szCs w:val="28"/>
        </w:rPr>
      </w:pPr>
    </w:p>
    <w:p w14:paraId="76F99EB6" w14:textId="784586D8" w:rsidR="00073EEF" w:rsidRDefault="00073EEF" w:rsidP="00792E5A">
      <w:pPr>
        <w:rPr>
          <w:sz w:val="28"/>
          <w:szCs w:val="28"/>
        </w:rPr>
      </w:pPr>
      <w:r w:rsidRPr="00073EEF">
        <w:rPr>
          <w:noProof/>
          <w:sz w:val="28"/>
          <w:szCs w:val="28"/>
        </w:rPr>
        <w:drawing>
          <wp:inline distT="0" distB="0" distL="0" distR="0" wp14:anchorId="48AAC6EC" wp14:editId="05310707">
            <wp:extent cx="6645910" cy="3623945"/>
            <wp:effectExtent l="0" t="0" r="2540" b="0"/>
            <wp:docPr id="10760598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059853" name="Picture 1" descr="A screenshot of a computer&#10;&#10;Description automatically generated"/>
                    <pic:cNvPicPr/>
                  </pic:nvPicPr>
                  <pic:blipFill>
                    <a:blip r:embed="rId11"/>
                    <a:stretch>
                      <a:fillRect/>
                    </a:stretch>
                  </pic:blipFill>
                  <pic:spPr>
                    <a:xfrm>
                      <a:off x="0" y="0"/>
                      <a:ext cx="6645910" cy="3623945"/>
                    </a:xfrm>
                    <a:prstGeom prst="rect">
                      <a:avLst/>
                    </a:prstGeom>
                  </pic:spPr>
                </pic:pic>
              </a:graphicData>
            </a:graphic>
          </wp:inline>
        </w:drawing>
      </w:r>
      <w:r w:rsidRPr="00073EEF">
        <w:rPr>
          <w:sz w:val="28"/>
          <w:szCs w:val="28"/>
        </w:rPr>
        <w:t xml:space="preserve">Fig 3: Picture shows </w:t>
      </w:r>
      <w:proofErr w:type="spellStart"/>
      <w:r w:rsidRPr="00073EEF">
        <w:rPr>
          <w:sz w:val="28"/>
          <w:szCs w:val="28"/>
        </w:rPr>
        <w:t>PowerBI</w:t>
      </w:r>
      <w:proofErr w:type="spellEnd"/>
      <w:r w:rsidRPr="00073EEF">
        <w:rPr>
          <w:sz w:val="28"/>
          <w:szCs w:val="28"/>
        </w:rPr>
        <w:t xml:space="preserve"> Dashboard for the Healthcare Management System to select the month and show the total revenue by age group monthly.</w:t>
      </w:r>
    </w:p>
    <w:p w14:paraId="3CCD6281" w14:textId="77777777" w:rsidR="005431EB" w:rsidRDefault="005431EB" w:rsidP="00792E5A">
      <w:pPr>
        <w:rPr>
          <w:sz w:val="28"/>
          <w:szCs w:val="28"/>
        </w:rPr>
      </w:pPr>
    </w:p>
    <w:p w14:paraId="2E281D33" w14:textId="77777777" w:rsidR="005431EB" w:rsidRDefault="005431EB" w:rsidP="00792E5A">
      <w:pPr>
        <w:rPr>
          <w:sz w:val="28"/>
          <w:szCs w:val="28"/>
        </w:rPr>
      </w:pPr>
    </w:p>
    <w:p w14:paraId="1541CBCA" w14:textId="77777777" w:rsidR="00762CEC" w:rsidRDefault="00762CEC" w:rsidP="00792E5A">
      <w:pPr>
        <w:rPr>
          <w:sz w:val="28"/>
          <w:szCs w:val="28"/>
        </w:rPr>
      </w:pPr>
    </w:p>
    <w:p w14:paraId="7856C7C5" w14:textId="77777777" w:rsidR="005431EB" w:rsidRDefault="005431EB" w:rsidP="00792E5A">
      <w:pPr>
        <w:rPr>
          <w:sz w:val="28"/>
          <w:szCs w:val="28"/>
        </w:rPr>
      </w:pPr>
    </w:p>
    <w:p w14:paraId="392BB45B" w14:textId="55C6A516" w:rsidR="005431EB" w:rsidRDefault="005431EB" w:rsidP="00792E5A">
      <w:pPr>
        <w:rPr>
          <w:sz w:val="28"/>
          <w:szCs w:val="28"/>
        </w:rPr>
      </w:pPr>
      <w:r>
        <w:rPr>
          <w:noProof/>
          <w:sz w:val="28"/>
          <w:szCs w:val="28"/>
        </w:rPr>
        <w:drawing>
          <wp:inline distT="0" distB="0" distL="0" distR="0" wp14:anchorId="40B82BF6" wp14:editId="62C16D49">
            <wp:extent cx="6783686" cy="3687472"/>
            <wp:effectExtent l="0" t="0" r="0" b="8255"/>
            <wp:docPr id="3316121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12199" name="Picture 331612199"/>
                    <pic:cNvPicPr/>
                  </pic:nvPicPr>
                  <pic:blipFill>
                    <a:blip r:embed="rId12">
                      <a:extLst>
                        <a:ext uri="{28A0092B-C50C-407E-A947-70E740481C1C}">
                          <a14:useLocalDpi xmlns:a14="http://schemas.microsoft.com/office/drawing/2010/main" val="0"/>
                        </a:ext>
                      </a:extLst>
                    </a:blip>
                    <a:stretch>
                      <a:fillRect/>
                    </a:stretch>
                  </pic:blipFill>
                  <pic:spPr>
                    <a:xfrm>
                      <a:off x="0" y="0"/>
                      <a:ext cx="6824285" cy="3709541"/>
                    </a:xfrm>
                    <a:prstGeom prst="rect">
                      <a:avLst/>
                    </a:prstGeom>
                  </pic:spPr>
                </pic:pic>
              </a:graphicData>
            </a:graphic>
          </wp:inline>
        </w:drawing>
      </w:r>
    </w:p>
    <w:p w14:paraId="01FB0584" w14:textId="77777777" w:rsidR="00792E5A" w:rsidRDefault="00792E5A" w:rsidP="00792E5A">
      <w:pPr>
        <w:rPr>
          <w:sz w:val="28"/>
          <w:szCs w:val="28"/>
        </w:rPr>
      </w:pPr>
    </w:p>
    <w:p w14:paraId="64166815" w14:textId="77777777" w:rsidR="00792E5A" w:rsidRDefault="00792E5A" w:rsidP="00792E5A">
      <w:pPr>
        <w:rPr>
          <w:sz w:val="28"/>
          <w:szCs w:val="28"/>
        </w:rPr>
      </w:pPr>
    </w:p>
    <w:p w14:paraId="056DA6A4" w14:textId="77777777" w:rsidR="005431EB" w:rsidRDefault="005431EB" w:rsidP="0024564B">
      <w:pPr>
        <w:rPr>
          <w:sz w:val="28"/>
          <w:szCs w:val="28"/>
        </w:rPr>
      </w:pPr>
    </w:p>
    <w:p w14:paraId="4AC345BF" w14:textId="2095AC21" w:rsidR="0024564B" w:rsidRPr="00C81C1E" w:rsidRDefault="0024564B" w:rsidP="0024564B">
      <w:pPr>
        <w:rPr>
          <w:sz w:val="32"/>
          <w:szCs w:val="32"/>
          <w:u w:val="single"/>
        </w:rPr>
      </w:pPr>
      <w:r w:rsidRPr="00C81C1E">
        <w:rPr>
          <w:b/>
          <w:bCs/>
          <w:sz w:val="32"/>
          <w:szCs w:val="32"/>
          <w:u w:val="single"/>
        </w:rPr>
        <w:t>Conclusion</w:t>
      </w:r>
    </w:p>
    <w:p w14:paraId="40577D30" w14:textId="4E6EDA83" w:rsidR="0024564B" w:rsidRPr="0024564B" w:rsidRDefault="0024564B" w:rsidP="0024564B">
      <w:pPr>
        <w:rPr>
          <w:sz w:val="28"/>
          <w:szCs w:val="28"/>
        </w:rPr>
      </w:pPr>
      <w:r w:rsidRPr="0024564B">
        <w:rPr>
          <w:sz w:val="28"/>
          <w:szCs w:val="28"/>
        </w:rPr>
        <w:t xml:space="preserve">In conclusion, developing a healthcare management dashboard is vital for improving the understanding of a hospital's current bed availability, average length of stay, and revenue by age groups. By </w:t>
      </w:r>
      <w:r w:rsidR="005431EB" w:rsidRPr="0024564B">
        <w:rPr>
          <w:sz w:val="28"/>
          <w:szCs w:val="28"/>
        </w:rPr>
        <w:t>analysing</w:t>
      </w:r>
      <w:r w:rsidRPr="0024564B">
        <w:rPr>
          <w:sz w:val="28"/>
          <w:szCs w:val="28"/>
        </w:rPr>
        <w:t xml:space="preserve"> </w:t>
      </w:r>
      <w:r w:rsidR="005431EB">
        <w:rPr>
          <w:sz w:val="28"/>
          <w:szCs w:val="28"/>
        </w:rPr>
        <w:t xml:space="preserve"> </w:t>
      </w:r>
      <w:r w:rsidR="003D65B7">
        <w:rPr>
          <w:sz w:val="28"/>
          <w:szCs w:val="28"/>
        </w:rPr>
        <w:t xml:space="preserve"> </w:t>
      </w:r>
      <w:r w:rsidRPr="0024564B">
        <w:rPr>
          <w:sz w:val="28"/>
          <w:szCs w:val="28"/>
        </w:rPr>
        <w:t>the data presented through this dashboard, hospital management can make informed decisions regarding patient intake and identify strategies for revenue growth targeting specific age demographics.</w:t>
      </w:r>
    </w:p>
    <w:p w14:paraId="776A7B3E" w14:textId="77777777" w:rsidR="0024564B" w:rsidRPr="0024564B" w:rsidRDefault="0024564B" w:rsidP="0024564B">
      <w:pPr>
        <w:rPr>
          <w:sz w:val="28"/>
          <w:szCs w:val="28"/>
        </w:rPr>
      </w:pPr>
      <w:r w:rsidRPr="0024564B">
        <w:rPr>
          <w:sz w:val="28"/>
          <w:szCs w:val="28"/>
        </w:rPr>
        <w:t>Ultimately, a well-designed healthcare management dashboard empowers healthcare providers to optimize their resources, enhance patient care, and navigate the complexities of the healthcare industry effectively.</w:t>
      </w:r>
    </w:p>
    <w:p w14:paraId="774113A2" w14:textId="4B06ED70" w:rsidR="0024564B" w:rsidRPr="0024564B" w:rsidRDefault="0024564B" w:rsidP="0024564B">
      <w:pPr>
        <w:rPr>
          <w:sz w:val="28"/>
          <w:szCs w:val="28"/>
        </w:rPr>
      </w:pPr>
    </w:p>
    <w:p w14:paraId="549B010F" w14:textId="5C8975DA" w:rsidR="0024564B" w:rsidRPr="000D5556" w:rsidRDefault="0024564B" w:rsidP="0024564B">
      <w:pPr>
        <w:rPr>
          <w:sz w:val="28"/>
          <w:szCs w:val="28"/>
        </w:rPr>
      </w:pPr>
    </w:p>
    <w:sectPr w:rsidR="0024564B" w:rsidRPr="000D5556" w:rsidSect="00792E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05AE1"/>
    <w:multiLevelType w:val="multilevel"/>
    <w:tmpl w:val="5A7E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D765E0"/>
    <w:multiLevelType w:val="multilevel"/>
    <w:tmpl w:val="436AC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3735267">
    <w:abstractNumId w:val="0"/>
  </w:num>
  <w:num w:numId="2" w16cid:durableId="225723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40"/>
    <w:rsid w:val="000107AE"/>
    <w:rsid w:val="00073EEF"/>
    <w:rsid w:val="00097782"/>
    <w:rsid w:val="000D5556"/>
    <w:rsid w:val="00142A4E"/>
    <w:rsid w:val="0024564B"/>
    <w:rsid w:val="003D65B7"/>
    <w:rsid w:val="00443361"/>
    <w:rsid w:val="00444841"/>
    <w:rsid w:val="004A30D4"/>
    <w:rsid w:val="005431EB"/>
    <w:rsid w:val="00625F00"/>
    <w:rsid w:val="00662B78"/>
    <w:rsid w:val="00744BE5"/>
    <w:rsid w:val="00762CEC"/>
    <w:rsid w:val="00792E5A"/>
    <w:rsid w:val="00A33701"/>
    <w:rsid w:val="00AF6C31"/>
    <w:rsid w:val="00C81C1E"/>
    <w:rsid w:val="00D91040"/>
    <w:rsid w:val="00DF6614"/>
    <w:rsid w:val="00E27EE4"/>
    <w:rsid w:val="00F723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F08A1"/>
  <w15:chartTrackingRefBased/>
  <w15:docId w15:val="{C07887AB-770D-456E-822D-E74643917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0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10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10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10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10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10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10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10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10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0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10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10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10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10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10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10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10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1040"/>
    <w:rPr>
      <w:rFonts w:eastAsiaTheme="majorEastAsia" w:cstheme="majorBidi"/>
      <w:color w:val="272727" w:themeColor="text1" w:themeTint="D8"/>
    </w:rPr>
  </w:style>
  <w:style w:type="paragraph" w:styleId="Title">
    <w:name w:val="Title"/>
    <w:basedOn w:val="Normal"/>
    <w:next w:val="Normal"/>
    <w:link w:val="TitleChar"/>
    <w:uiPriority w:val="10"/>
    <w:qFormat/>
    <w:rsid w:val="00D910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0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0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0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040"/>
    <w:pPr>
      <w:spacing w:before="160"/>
      <w:jc w:val="center"/>
    </w:pPr>
    <w:rPr>
      <w:i/>
      <w:iCs/>
      <w:color w:val="404040" w:themeColor="text1" w:themeTint="BF"/>
    </w:rPr>
  </w:style>
  <w:style w:type="character" w:customStyle="1" w:styleId="QuoteChar">
    <w:name w:val="Quote Char"/>
    <w:basedOn w:val="DefaultParagraphFont"/>
    <w:link w:val="Quote"/>
    <w:uiPriority w:val="29"/>
    <w:rsid w:val="00D91040"/>
    <w:rPr>
      <w:i/>
      <w:iCs/>
      <w:color w:val="404040" w:themeColor="text1" w:themeTint="BF"/>
    </w:rPr>
  </w:style>
  <w:style w:type="paragraph" w:styleId="ListParagraph">
    <w:name w:val="List Paragraph"/>
    <w:basedOn w:val="Normal"/>
    <w:uiPriority w:val="34"/>
    <w:qFormat/>
    <w:rsid w:val="00D91040"/>
    <w:pPr>
      <w:ind w:left="720"/>
      <w:contextualSpacing/>
    </w:pPr>
  </w:style>
  <w:style w:type="character" w:styleId="IntenseEmphasis">
    <w:name w:val="Intense Emphasis"/>
    <w:basedOn w:val="DefaultParagraphFont"/>
    <w:uiPriority w:val="21"/>
    <w:qFormat/>
    <w:rsid w:val="00D91040"/>
    <w:rPr>
      <w:i/>
      <w:iCs/>
      <w:color w:val="2F5496" w:themeColor="accent1" w:themeShade="BF"/>
    </w:rPr>
  </w:style>
  <w:style w:type="paragraph" w:styleId="IntenseQuote">
    <w:name w:val="Intense Quote"/>
    <w:basedOn w:val="Normal"/>
    <w:next w:val="Normal"/>
    <w:link w:val="IntenseQuoteChar"/>
    <w:uiPriority w:val="30"/>
    <w:qFormat/>
    <w:rsid w:val="00D910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1040"/>
    <w:rPr>
      <w:i/>
      <w:iCs/>
      <w:color w:val="2F5496" w:themeColor="accent1" w:themeShade="BF"/>
    </w:rPr>
  </w:style>
  <w:style w:type="character" w:styleId="IntenseReference">
    <w:name w:val="Intense Reference"/>
    <w:basedOn w:val="DefaultParagraphFont"/>
    <w:uiPriority w:val="32"/>
    <w:qFormat/>
    <w:rsid w:val="00D9104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7587328">
      <w:bodyDiv w:val="1"/>
      <w:marLeft w:val="0"/>
      <w:marRight w:val="0"/>
      <w:marTop w:val="0"/>
      <w:marBottom w:val="0"/>
      <w:divBdr>
        <w:top w:val="none" w:sz="0" w:space="0" w:color="auto"/>
        <w:left w:val="none" w:sz="0" w:space="0" w:color="auto"/>
        <w:bottom w:val="none" w:sz="0" w:space="0" w:color="auto"/>
        <w:right w:val="none" w:sz="0" w:space="0" w:color="auto"/>
      </w:divBdr>
    </w:div>
    <w:div w:id="723137684">
      <w:bodyDiv w:val="1"/>
      <w:marLeft w:val="0"/>
      <w:marRight w:val="0"/>
      <w:marTop w:val="0"/>
      <w:marBottom w:val="0"/>
      <w:divBdr>
        <w:top w:val="none" w:sz="0" w:space="0" w:color="auto"/>
        <w:left w:val="none" w:sz="0" w:space="0" w:color="auto"/>
        <w:bottom w:val="none" w:sz="0" w:space="0" w:color="auto"/>
        <w:right w:val="none" w:sz="0" w:space="0" w:color="auto"/>
      </w:divBdr>
    </w:div>
    <w:div w:id="766855097">
      <w:bodyDiv w:val="1"/>
      <w:marLeft w:val="0"/>
      <w:marRight w:val="0"/>
      <w:marTop w:val="0"/>
      <w:marBottom w:val="0"/>
      <w:divBdr>
        <w:top w:val="none" w:sz="0" w:space="0" w:color="auto"/>
        <w:left w:val="none" w:sz="0" w:space="0" w:color="auto"/>
        <w:bottom w:val="none" w:sz="0" w:space="0" w:color="auto"/>
        <w:right w:val="none" w:sz="0" w:space="0" w:color="auto"/>
      </w:divBdr>
    </w:div>
    <w:div w:id="964195385">
      <w:bodyDiv w:val="1"/>
      <w:marLeft w:val="0"/>
      <w:marRight w:val="0"/>
      <w:marTop w:val="0"/>
      <w:marBottom w:val="0"/>
      <w:divBdr>
        <w:top w:val="none" w:sz="0" w:space="0" w:color="auto"/>
        <w:left w:val="none" w:sz="0" w:space="0" w:color="auto"/>
        <w:bottom w:val="none" w:sz="0" w:space="0" w:color="auto"/>
        <w:right w:val="none" w:sz="0" w:space="0" w:color="auto"/>
      </w:divBdr>
    </w:div>
    <w:div w:id="1111708227">
      <w:bodyDiv w:val="1"/>
      <w:marLeft w:val="0"/>
      <w:marRight w:val="0"/>
      <w:marTop w:val="0"/>
      <w:marBottom w:val="0"/>
      <w:divBdr>
        <w:top w:val="none" w:sz="0" w:space="0" w:color="auto"/>
        <w:left w:val="none" w:sz="0" w:space="0" w:color="auto"/>
        <w:bottom w:val="none" w:sz="0" w:space="0" w:color="auto"/>
        <w:right w:val="none" w:sz="0" w:space="0" w:color="auto"/>
      </w:divBdr>
    </w:div>
    <w:div w:id="1227496965">
      <w:bodyDiv w:val="1"/>
      <w:marLeft w:val="0"/>
      <w:marRight w:val="0"/>
      <w:marTop w:val="0"/>
      <w:marBottom w:val="0"/>
      <w:divBdr>
        <w:top w:val="none" w:sz="0" w:space="0" w:color="auto"/>
        <w:left w:val="none" w:sz="0" w:space="0" w:color="auto"/>
        <w:bottom w:val="none" w:sz="0" w:space="0" w:color="auto"/>
        <w:right w:val="none" w:sz="0" w:space="0" w:color="auto"/>
      </w:divBdr>
    </w:div>
    <w:div w:id="1406948881">
      <w:bodyDiv w:val="1"/>
      <w:marLeft w:val="0"/>
      <w:marRight w:val="0"/>
      <w:marTop w:val="0"/>
      <w:marBottom w:val="0"/>
      <w:divBdr>
        <w:top w:val="none" w:sz="0" w:space="0" w:color="auto"/>
        <w:left w:val="none" w:sz="0" w:space="0" w:color="auto"/>
        <w:bottom w:val="none" w:sz="0" w:space="0" w:color="auto"/>
        <w:right w:val="none" w:sz="0" w:space="0" w:color="auto"/>
      </w:divBdr>
    </w:div>
    <w:div w:id="1553465393">
      <w:bodyDiv w:val="1"/>
      <w:marLeft w:val="0"/>
      <w:marRight w:val="0"/>
      <w:marTop w:val="0"/>
      <w:marBottom w:val="0"/>
      <w:divBdr>
        <w:top w:val="none" w:sz="0" w:space="0" w:color="auto"/>
        <w:left w:val="none" w:sz="0" w:space="0" w:color="auto"/>
        <w:bottom w:val="none" w:sz="0" w:space="0" w:color="auto"/>
        <w:right w:val="none" w:sz="0" w:space="0" w:color="auto"/>
      </w:divBdr>
    </w:div>
    <w:div w:id="1766458796">
      <w:bodyDiv w:val="1"/>
      <w:marLeft w:val="0"/>
      <w:marRight w:val="0"/>
      <w:marTop w:val="0"/>
      <w:marBottom w:val="0"/>
      <w:divBdr>
        <w:top w:val="none" w:sz="0" w:space="0" w:color="auto"/>
        <w:left w:val="none" w:sz="0" w:space="0" w:color="auto"/>
        <w:bottom w:val="none" w:sz="0" w:space="0" w:color="auto"/>
        <w:right w:val="none" w:sz="0" w:space="0" w:color="auto"/>
      </w:divBdr>
    </w:div>
    <w:div w:id="1913932424">
      <w:bodyDiv w:val="1"/>
      <w:marLeft w:val="0"/>
      <w:marRight w:val="0"/>
      <w:marTop w:val="0"/>
      <w:marBottom w:val="0"/>
      <w:divBdr>
        <w:top w:val="none" w:sz="0" w:space="0" w:color="auto"/>
        <w:left w:val="none" w:sz="0" w:space="0" w:color="auto"/>
        <w:bottom w:val="none" w:sz="0" w:space="0" w:color="auto"/>
        <w:right w:val="none" w:sz="0" w:space="0" w:color="auto"/>
      </w:divBdr>
    </w:div>
    <w:div w:id="1927035090">
      <w:bodyDiv w:val="1"/>
      <w:marLeft w:val="0"/>
      <w:marRight w:val="0"/>
      <w:marTop w:val="0"/>
      <w:marBottom w:val="0"/>
      <w:divBdr>
        <w:top w:val="none" w:sz="0" w:space="0" w:color="auto"/>
        <w:left w:val="none" w:sz="0" w:space="0" w:color="auto"/>
        <w:bottom w:val="none" w:sz="0" w:space="0" w:color="auto"/>
        <w:right w:val="none" w:sz="0" w:space="0" w:color="auto"/>
      </w:divBdr>
    </w:div>
    <w:div w:id="2061975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37CA1-963F-4A0B-AC38-E5707B6E2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8</Pages>
  <Words>1050</Words>
  <Characters>7024</Characters>
  <Application>Microsoft Office Word</Application>
  <DocSecurity>0</DocSecurity>
  <Lines>200</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Mahim Sharma</dc:creator>
  <cp:keywords/>
  <dc:description/>
  <cp:lastModifiedBy>Mahim Sharma</cp:lastModifiedBy>
  <cp:revision>4</cp:revision>
  <dcterms:created xsi:type="dcterms:W3CDTF">2024-10-18T19:22:00Z</dcterms:created>
  <dcterms:modified xsi:type="dcterms:W3CDTF">2024-10-19T01:08:00Z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5a642729a3aba8bfdd3d37ddca64d8c4ae0390d5c6ff8fc39db9188c5994bf14</vt:lpwstr>
  </property>
</Properties>
</file>