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2927" w14:textId="77777777" w:rsidR="004817D8" w:rsidRPr="004817D8" w:rsidRDefault="004817D8" w:rsidP="004817D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817D8">
        <w:rPr>
          <w:rFonts w:ascii="Times New Roman" w:hAnsi="Times New Roman"/>
          <w:b/>
          <w:sz w:val="24"/>
          <w:szCs w:val="24"/>
        </w:rPr>
        <w:t>Распоряжение</w:t>
      </w:r>
    </w:p>
    <w:p w14:paraId="52ECA4B8" w14:textId="7EAF2CDD" w:rsidR="004817D8" w:rsidRPr="004817D8" w:rsidRDefault="004817D8" w:rsidP="004817D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40B74">
        <w:rPr>
          <w:rFonts w:ascii="Times New Roman" w:hAnsi="Times New Roman"/>
          <w:sz w:val="24"/>
          <w:szCs w:val="24"/>
        </w:rPr>
        <w:t>от «</w:t>
      </w:r>
      <w:r w:rsidR="004B76E5">
        <w:rPr>
          <w:rFonts w:ascii="Times New Roman" w:hAnsi="Times New Roman"/>
          <w:sz w:val="24"/>
          <w:szCs w:val="24"/>
          <w:lang w:val="en-US"/>
        </w:rPr>
        <w:t>11</w:t>
      </w:r>
      <w:r w:rsidRPr="00F40B74">
        <w:rPr>
          <w:rFonts w:ascii="Times New Roman" w:hAnsi="Times New Roman"/>
          <w:sz w:val="24"/>
          <w:szCs w:val="24"/>
        </w:rPr>
        <w:t>»</w:t>
      </w:r>
      <w:r w:rsidR="00B5032F" w:rsidRPr="00F40B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B76E5">
        <w:rPr>
          <w:rFonts w:ascii="Times New Roman" w:hAnsi="Times New Roman"/>
          <w:sz w:val="24"/>
          <w:szCs w:val="24"/>
          <w:lang w:val="kk-KZ"/>
        </w:rPr>
        <w:t>дека</w:t>
      </w:r>
      <w:r w:rsidR="008C7853" w:rsidRPr="00F40B74">
        <w:rPr>
          <w:rFonts w:ascii="Times New Roman" w:hAnsi="Times New Roman"/>
          <w:sz w:val="24"/>
          <w:szCs w:val="24"/>
          <w:lang w:val="kk-KZ"/>
        </w:rPr>
        <w:t>бря</w:t>
      </w:r>
      <w:r w:rsidRPr="00F40B74">
        <w:rPr>
          <w:rFonts w:ascii="Times New Roman" w:hAnsi="Times New Roman"/>
          <w:sz w:val="24"/>
          <w:szCs w:val="24"/>
        </w:rPr>
        <w:t xml:space="preserve"> 20</w:t>
      </w:r>
      <w:r w:rsidR="0004075F" w:rsidRPr="00F40B74">
        <w:rPr>
          <w:rFonts w:ascii="Times New Roman" w:hAnsi="Times New Roman"/>
          <w:sz w:val="24"/>
          <w:szCs w:val="24"/>
        </w:rPr>
        <w:t>2</w:t>
      </w:r>
      <w:r w:rsidR="00B5032F" w:rsidRPr="00F40B74">
        <w:rPr>
          <w:rFonts w:ascii="Times New Roman" w:hAnsi="Times New Roman"/>
          <w:sz w:val="24"/>
          <w:szCs w:val="24"/>
        </w:rPr>
        <w:t>3</w:t>
      </w:r>
      <w:r w:rsidRPr="00F40B74">
        <w:rPr>
          <w:rFonts w:ascii="Times New Roman" w:hAnsi="Times New Roman"/>
          <w:sz w:val="24"/>
          <w:szCs w:val="24"/>
        </w:rPr>
        <w:t xml:space="preserve"> года</w:t>
      </w:r>
    </w:p>
    <w:p w14:paraId="5B7801BB" w14:textId="77777777" w:rsidR="004817D8" w:rsidRPr="004817D8" w:rsidRDefault="004817D8" w:rsidP="004817D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E74970" w14:textId="77777777" w:rsidR="004817D8" w:rsidRPr="004817D8" w:rsidRDefault="004817D8" w:rsidP="004817D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93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9"/>
        <w:gridCol w:w="4405"/>
        <w:gridCol w:w="1705"/>
      </w:tblGrid>
      <w:tr w:rsidR="004817D8" w:rsidRPr="004817D8" w14:paraId="077EC3B6" w14:textId="77777777" w:rsidTr="004933E2">
        <w:trPr>
          <w:trHeight w:val="282"/>
        </w:trPr>
        <w:tc>
          <w:tcPr>
            <w:tcW w:w="3269" w:type="dxa"/>
            <w:shd w:val="clear" w:color="auto" w:fill="auto"/>
            <w:vAlign w:val="center"/>
          </w:tcPr>
          <w:p w14:paraId="34F913BF" w14:textId="77777777" w:rsidR="004817D8" w:rsidRPr="004817D8" w:rsidRDefault="004817D8" w:rsidP="004817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  <w:vAlign w:val="center"/>
          </w:tcPr>
          <w:p w14:paraId="527759DB" w14:textId="77777777" w:rsidR="004817D8" w:rsidRPr="004817D8" w:rsidRDefault="004817D8" w:rsidP="004A064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17D8">
              <w:rPr>
                <w:rFonts w:ascii="Times New Roman" w:hAnsi="Times New Roman"/>
                <w:b/>
                <w:sz w:val="24"/>
                <w:szCs w:val="24"/>
              </w:rPr>
              <w:t>Сумма (тенге)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47BF0DBC" w14:textId="77777777" w:rsidR="004817D8" w:rsidRPr="004817D8" w:rsidRDefault="004817D8" w:rsidP="004A064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17D8">
              <w:rPr>
                <w:rFonts w:ascii="Times New Roman" w:hAnsi="Times New Roman"/>
                <w:b/>
                <w:sz w:val="24"/>
                <w:szCs w:val="24"/>
              </w:rPr>
              <w:t>Основание</w:t>
            </w:r>
          </w:p>
        </w:tc>
      </w:tr>
      <w:tr w:rsidR="004933E2" w:rsidRPr="004817D8" w14:paraId="0FE8C0C9" w14:textId="77777777" w:rsidTr="004933E2">
        <w:trPr>
          <w:trHeight w:val="1537"/>
        </w:trPr>
        <w:tc>
          <w:tcPr>
            <w:tcW w:w="3269" w:type="dxa"/>
            <w:shd w:val="clear" w:color="auto" w:fill="auto"/>
          </w:tcPr>
          <w:p w14:paraId="2526CB80" w14:textId="1F9601B8" w:rsidR="004933E2" w:rsidRPr="004817D8" w:rsidRDefault="004933E2" w:rsidP="00BD7B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Доначислить</w:t>
            </w:r>
            <w:r w:rsidRPr="004817D8">
              <w:rPr>
                <w:rFonts w:ascii="Times New Roman" w:hAnsi="Times New Roman"/>
                <w:sz w:val="24"/>
                <w:szCs w:val="24"/>
              </w:rPr>
              <w:t xml:space="preserve"> провизию </w:t>
            </w:r>
            <w:r>
              <w:rPr>
                <w:rFonts w:ascii="Times New Roman" w:hAnsi="Times New Roman"/>
                <w:sz w:val="24"/>
                <w:szCs w:val="24"/>
              </w:rPr>
              <w:t>по состоянию на 3</w:t>
            </w:r>
            <w:r w:rsidR="004B76E5">
              <w:rPr>
                <w:rFonts w:ascii="Times New Roman" w:hAnsi="Times New Roman"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B76E5">
              <w:rPr>
                <w:rFonts w:ascii="Times New Roman" w:hAnsi="Times New Roman"/>
                <w:sz w:val="24"/>
                <w:szCs w:val="24"/>
                <w:lang w:val="kk-KZ"/>
              </w:rPr>
              <w:t>но</w:t>
            </w:r>
            <w:r w:rsidR="00C84723">
              <w:rPr>
                <w:rFonts w:ascii="Times New Roman" w:hAnsi="Times New Roman"/>
                <w:sz w:val="24"/>
                <w:szCs w:val="24"/>
                <w:lang w:val="kk-KZ"/>
              </w:rPr>
              <w:t>ября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2023 года </w:t>
            </w:r>
            <w:r w:rsidRPr="004817D8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4817D8">
              <w:rPr>
                <w:rFonts w:ascii="Times New Roman" w:hAnsi="Times New Roman"/>
                <w:sz w:val="24"/>
                <w:szCs w:val="24"/>
              </w:rPr>
              <w:t>судный портфель на сумму: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5C59B1AF" w14:textId="482DAD45" w:rsidR="004933E2" w:rsidRPr="004817D8" w:rsidRDefault="004B76E5" w:rsidP="00BD7B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76E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61 038 994 </w:t>
            </w:r>
            <w:r w:rsidR="004933E2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Шестьдесят один миллион тридцать восемь тысячи девятьсот девяноста четыре</w:t>
            </w:r>
            <w:r w:rsidR="004933E2">
              <w:rPr>
                <w:rFonts w:ascii="Times New Roman" w:hAnsi="Times New Roman"/>
                <w:sz w:val="24"/>
                <w:szCs w:val="24"/>
              </w:rPr>
              <w:t>) тенге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78026BA6" w14:textId="5C5599AA" w:rsidR="004933E2" w:rsidRPr="004817D8" w:rsidRDefault="004933E2" w:rsidP="00BD7BD4">
            <w:pPr>
              <w:pStyle w:val="TableParagraph"/>
              <w:tabs>
                <w:tab w:val="left" w:pos="317"/>
              </w:tabs>
              <w:spacing w:after="120"/>
              <w:ind w:left="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817D8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 xml:space="preserve">Расчет провизии 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на 3</w:t>
            </w:r>
            <w:r w:rsidR="004B76E5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.</w:t>
            </w:r>
            <w:r w:rsidR="00A47E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1</w:t>
            </w:r>
            <w:r w:rsidR="004B76E5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.2023</w:t>
            </w:r>
            <w:r w:rsidRPr="004817D8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 xml:space="preserve"> г.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 xml:space="preserve"> согласно МСФО 9</w:t>
            </w:r>
          </w:p>
        </w:tc>
      </w:tr>
    </w:tbl>
    <w:p w14:paraId="5C2BFD8C" w14:textId="77777777" w:rsidR="004817D8" w:rsidRDefault="004817D8" w:rsidP="004817D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0DD11D04" w14:textId="77777777" w:rsidR="0015718C" w:rsidRPr="004817D8" w:rsidRDefault="0015718C" w:rsidP="004817D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1EAABEF9" w14:textId="77777777" w:rsidR="004817D8" w:rsidRDefault="00525CEA" w:rsidP="004817D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 поделить по срокам:</w:t>
      </w:r>
    </w:p>
    <w:p w14:paraId="5DCB71FB" w14:textId="77777777" w:rsidR="00525CEA" w:rsidRDefault="00525CEA" w:rsidP="004817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9"/>
        <w:tblW w:w="5070" w:type="dxa"/>
        <w:tblLook w:val="04A0" w:firstRow="1" w:lastRow="0" w:firstColumn="1" w:lastColumn="0" w:noHBand="0" w:noVBand="1"/>
      </w:tblPr>
      <w:tblGrid>
        <w:gridCol w:w="2518"/>
        <w:gridCol w:w="2552"/>
      </w:tblGrid>
      <w:tr w:rsidR="00A47EC1" w:rsidRPr="00107361" w14:paraId="26CB9AFD" w14:textId="6DD4FD1C" w:rsidTr="00A47EC1">
        <w:trPr>
          <w:trHeight w:val="1094"/>
        </w:trPr>
        <w:tc>
          <w:tcPr>
            <w:tcW w:w="2518" w:type="dxa"/>
            <w:noWrap/>
            <w:vAlign w:val="center"/>
            <w:hideMark/>
          </w:tcPr>
          <w:p w14:paraId="2365690E" w14:textId="77777777" w:rsidR="00A47EC1" w:rsidRPr="00E02429" w:rsidRDefault="00A47EC1" w:rsidP="00E24E6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2429">
              <w:rPr>
                <w:rFonts w:ascii="Times New Roman" w:hAnsi="Times New Roman"/>
                <w:b/>
                <w:bCs/>
                <w:sz w:val="24"/>
                <w:szCs w:val="24"/>
              </w:rPr>
              <w:t>Срок</w:t>
            </w:r>
          </w:p>
        </w:tc>
        <w:tc>
          <w:tcPr>
            <w:tcW w:w="2552" w:type="dxa"/>
            <w:vAlign w:val="center"/>
          </w:tcPr>
          <w:p w14:paraId="3B381D61" w14:textId="44BFBCD2" w:rsidR="00A47EC1" w:rsidRPr="00107361" w:rsidRDefault="00A47EC1" w:rsidP="00E24E6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Провизия по пор</w:t>
            </w:r>
            <w:r w:rsidRPr="00BD7BD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тфелю 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="004B76E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BD7BD4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</w:t>
            </w:r>
            <w:r w:rsidR="004B76E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</w:t>
            </w:r>
            <w:r w:rsidRPr="00BD7BD4">
              <w:rPr>
                <w:rFonts w:ascii="Times New Roman" w:hAnsi="Times New Roman"/>
                <w:b/>
                <w:bCs/>
                <w:sz w:val="24"/>
                <w:szCs w:val="24"/>
              </w:rPr>
              <w:t>.20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B76E5" w:rsidRPr="00333302" w14:paraId="57C1BC1C" w14:textId="4454D3D1" w:rsidTr="00A47EC1">
        <w:trPr>
          <w:trHeight w:val="375"/>
        </w:trPr>
        <w:tc>
          <w:tcPr>
            <w:tcW w:w="2518" w:type="dxa"/>
            <w:noWrap/>
            <w:vAlign w:val="center"/>
            <w:hideMark/>
          </w:tcPr>
          <w:p w14:paraId="6C05A197" w14:textId="77777777" w:rsidR="004B76E5" w:rsidRPr="00F94406" w:rsidRDefault="004B76E5" w:rsidP="004B76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4406">
              <w:rPr>
                <w:rFonts w:ascii="Times New Roman" w:hAnsi="Times New Roman"/>
                <w:sz w:val="24"/>
                <w:szCs w:val="24"/>
              </w:rPr>
              <w:t>Краткосрочная</w:t>
            </w:r>
          </w:p>
        </w:tc>
        <w:tc>
          <w:tcPr>
            <w:tcW w:w="2552" w:type="dxa"/>
          </w:tcPr>
          <w:p w14:paraId="14604A9D" w14:textId="03E9C8EB" w:rsidR="004B76E5" w:rsidRPr="004B76E5" w:rsidRDefault="004B76E5" w:rsidP="004B76E5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B76E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1 058 124 691 </w:t>
            </w:r>
          </w:p>
        </w:tc>
      </w:tr>
      <w:tr w:rsidR="004B76E5" w:rsidRPr="00333302" w14:paraId="48763A20" w14:textId="4213CCB7" w:rsidTr="00A47EC1">
        <w:trPr>
          <w:trHeight w:val="375"/>
        </w:trPr>
        <w:tc>
          <w:tcPr>
            <w:tcW w:w="2518" w:type="dxa"/>
            <w:noWrap/>
            <w:vAlign w:val="center"/>
            <w:hideMark/>
          </w:tcPr>
          <w:p w14:paraId="3E5A61AD" w14:textId="77777777" w:rsidR="004B76E5" w:rsidRPr="00F94406" w:rsidRDefault="004B76E5" w:rsidP="004B76E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4406">
              <w:rPr>
                <w:rFonts w:ascii="Times New Roman" w:hAnsi="Times New Roman"/>
                <w:sz w:val="24"/>
                <w:szCs w:val="24"/>
              </w:rPr>
              <w:t>Долгосрочная</w:t>
            </w:r>
          </w:p>
        </w:tc>
        <w:tc>
          <w:tcPr>
            <w:tcW w:w="2552" w:type="dxa"/>
          </w:tcPr>
          <w:p w14:paraId="24721BA4" w14:textId="7D44EC74" w:rsidR="004B76E5" w:rsidRPr="004B76E5" w:rsidRDefault="004B76E5" w:rsidP="004B76E5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B76E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1 490 368 597 </w:t>
            </w:r>
          </w:p>
        </w:tc>
      </w:tr>
      <w:tr w:rsidR="004B76E5" w:rsidRPr="00107361" w14:paraId="00335AB8" w14:textId="14E7660D" w:rsidTr="00A47EC1">
        <w:trPr>
          <w:trHeight w:val="375"/>
        </w:trPr>
        <w:tc>
          <w:tcPr>
            <w:tcW w:w="2518" w:type="dxa"/>
            <w:noWrap/>
            <w:vAlign w:val="center"/>
            <w:hideMark/>
          </w:tcPr>
          <w:p w14:paraId="7AA0B5D0" w14:textId="77777777" w:rsidR="004B76E5" w:rsidRPr="00E02429" w:rsidRDefault="004B76E5" w:rsidP="004B76E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2429">
              <w:rPr>
                <w:rFonts w:ascii="Times New Roman" w:hAnsi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552" w:type="dxa"/>
          </w:tcPr>
          <w:p w14:paraId="064CE7D7" w14:textId="4AFA3144" w:rsidR="004B76E5" w:rsidRPr="004B76E5" w:rsidRDefault="004B76E5" w:rsidP="004B76E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B76E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2 548 493 288 </w:t>
            </w:r>
          </w:p>
        </w:tc>
      </w:tr>
    </w:tbl>
    <w:p w14:paraId="15D25AAC" w14:textId="77777777" w:rsidR="0015718C" w:rsidRDefault="0015718C" w:rsidP="004817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E09E19" w14:textId="77777777" w:rsidR="002C5F87" w:rsidRPr="004817D8" w:rsidRDefault="002C5F87" w:rsidP="004817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1DFED9" w14:textId="77777777" w:rsidR="004817D8" w:rsidRPr="004817D8" w:rsidRDefault="004817D8" w:rsidP="004817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EB426F" w14:textId="77777777" w:rsidR="00453709" w:rsidRDefault="00453709" w:rsidP="007661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5B2923" w14:textId="77777777" w:rsidR="0076618F" w:rsidRDefault="0076618F" w:rsidP="007661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3488EC" w14:textId="77777777" w:rsidR="00E56B96" w:rsidRDefault="00E56B96" w:rsidP="00E56B9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Исполнитель:</w:t>
      </w:r>
    </w:p>
    <w:p w14:paraId="0C758E0B" w14:textId="77777777" w:rsidR="00E56B96" w:rsidRDefault="00E56B96" w:rsidP="00E56B9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Специалист Отдела кредитного риска</w:t>
      </w:r>
    </w:p>
    <w:p w14:paraId="14D6FA57" w14:textId="76D9139D" w:rsidR="00E56B96" w:rsidRPr="004817D8" w:rsidRDefault="00E56B96" w:rsidP="00E56B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817D8">
        <w:rPr>
          <w:rFonts w:ascii="Times New Roman" w:hAnsi="Times New Roman"/>
          <w:sz w:val="24"/>
          <w:szCs w:val="24"/>
        </w:rPr>
        <w:t>ТОО МФО «</w:t>
      </w:r>
      <w:proofErr w:type="spellStart"/>
      <w:r w:rsidRPr="004817D8">
        <w:rPr>
          <w:rFonts w:ascii="Times New Roman" w:hAnsi="Times New Roman"/>
          <w:sz w:val="24"/>
          <w:szCs w:val="24"/>
        </w:rPr>
        <w:t>Арнур</w:t>
      </w:r>
      <w:proofErr w:type="spellEnd"/>
      <w:r w:rsidRPr="004817D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817D8">
        <w:rPr>
          <w:rFonts w:ascii="Times New Roman" w:hAnsi="Times New Roman"/>
          <w:sz w:val="24"/>
          <w:szCs w:val="24"/>
        </w:rPr>
        <w:t xml:space="preserve">Кредит»   </w:t>
      </w:r>
      <w:proofErr w:type="gramEnd"/>
      <w:r w:rsidRPr="004817D8">
        <w:rPr>
          <w:rFonts w:ascii="Times New Roman" w:hAnsi="Times New Roman"/>
          <w:sz w:val="24"/>
          <w:szCs w:val="24"/>
        </w:rPr>
        <w:t xml:space="preserve">                    ___________________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   Оспанова М.Ш.</w:t>
      </w:r>
      <w:r w:rsidRPr="004817D8">
        <w:rPr>
          <w:rFonts w:ascii="Times New Roman" w:hAnsi="Times New Roman"/>
          <w:sz w:val="24"/>
          <w:szCs w:val="24"/>
        </w:rPr>
        <w:t>__</w:t>
      </w:r>
    </w:p>
    <w:p w14:paraId="164E93E1" w14:textId="6A719F53" w:rsidR="00E56B96" w:rsidRPr="004817D8" w:rsidRDefault="00E56B96" w:rsidP="00E56B96">
      <w:pPr>
        <w:tabs>
          <w:tab w:val="left" w:pos="5010"/>
          <w:tab w:val="left" w:pos="5220"/>
          <w:tab w:val="left" w:pos="82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4817D8">
        <w:rPr>
          <w:rFonts w:ascii="Times New Roman" w:hAnsi="Times New Roman"/>
          <w:sz w:val="24"/>
          <w:szCs w:val="24"/>
        </w:rPr>
        <w:t xml:space="preserve">       </w:t>
      </w:r>
      <w:r w:rsidRPr="004817D8">
        <w:rPr>
          <w:rFonts w:ascii="Times New Roman" w:hAnsi="Times New Roman"/>
          <w:sz w:val="24"/>
          <w:szCs w:val="24"/>
        </w:rPr>
        <w:tab/>
        <w:t>(</w:t>
      </w:r>
      <w:proofErr w:type="gramStart"/>
      <w:r w:rsidRPr="004817D8">
        <w:rPr>
          <w:rFonts w:ascii="Times New Roman" w:hAnsi="Times New Roman"/>
          <w:sz w:val="24"/>
          <w:szCs w:val="24"/>
        </w:rPr>
        <w:t>подпись)</w:t>
      </w:r>
      <w:r w:rsidR="008C7853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4817D8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4817D8">
        <w:rPr>
          <w:rFonts w:ascii="Times New Roman" w:hAnsi="Times New Roman"/>
          <w:sz w:val="24"/>
          <w:szCs w:val="24"/>
        </w:rPr>
        <w:t xml:space="preserve">                            (ФИО)</w:t>
      </w:r>
    </w:p>
    <w:p w14:paraId="5F8BE206" w14:textId="77777777" w:rsidR="00E56B96" w:rsidRDefault="00E56B96" w:rsidP="00E56B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6ADE5E" w14:textId="77777777" w:rsidR="00E56B96" w:rsidRDefault="00E56B96" w:rsidP="00E56B9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</w:t>
      </w:r>
    </w:p>
    <w:p w14:paraId="62E17BFC" w14:textId="77777777" w:rsidR="00E56B96" w:rsidRPr="004817D8" w:rsidRDefault="00E56B96" w:rsidP="00E56B96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Hlk3361122"/>
      <w:r w:rsidRPr="004817D8">
        <w:rPr>
          <w:rFonts w:ascii="Times New Roman" w:hAnsi="Times New Roman"/>
          <w:sz w:val="24"/>
          <w:szCs w:val="24"/>
        </w:rPr>
        <w:t xml:space="preserve">Директор Департамента </w:t>
      </w:r>
      <w:r>
        <w:rPr>
          <w:rFonts w:ascii="Times New Roman" w:hAnsi="Times New Roman"/>
          <w:sz w:val="24"/>
          <w:szCs w:val="24"/>
        </w:rPr>
        <w:t>управления рисками</w:t>
      </w:r>
    </w:p>
    <w:p w14:paraId="7F5E6974" w14:textId="2396EF03" w:rsidR="00E56B96" w:rsidRPr="004817D8" w:rsidRDefault="00E56B96" w:rsidP="00E56B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817D8">
        <w:rPr>
          <w:rFonts w:ascii="Times New Roman" w:hAnsi="Times New Roman"/>
          <w:sz w:val="24"/>
          <w:szCs w:val="24"/>
        </w:rPr>
        <w:t>ТОО МФО «</w:t>
      </w:r>
      <w:proofErr w:type="spellStart"/>
      <w:r w:rsidRPr="004817D8">
        <w:rPr>
          <w:rFonts w:ascii="Times New Roman" w:hAnsi="Times New Roman"/>
          <w:sz w:val="24"/>
          <w:szCs w:val="24"/>
        </w:rPr>
        <w:t>Арнур</w:t>
      </w:r>
      <w:proofErr w:type="spellEnd"/>
      <w:r w:rsidRPr="004817D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817D8">
        <w:rPr>
          <w:rFonts w:ascii="Times New Roman" w:hAnsi="Times New Roman"/>
          <w:sz w:val="24"/>
          <w:szCs w:val="24"/>
        </w:rPr>
        <w:t xml:space="preserve">Кредит»   </w:t>
      </w:r>
      <w:proofErr w:type="gramEnd"/>
      <w:r w:rsidRPr="004817D8">
        <w:rPr>
          <w:rFonts w:ascii="Times New Roman" w:hAnsi="Times New Roman"/>
          <w:sz w:val="24"/>
          <w:szCs w:val="24"/>
        </w:rPr>
        <w:t xml:space="preserve">                    ___________________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4817D8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63281B">
        <w:rPr>
          <w:rFonts w:ascii="Times New Roman" w:hAnsi="Times New Roman"/>
          <w:sz w:val="24"/>
          <w:szCs w:val="24"/>
          <w:u w:val="single"/>
        </w:rPr>
        <w:t>Бахтыбаева</w:t>
      </w:r>
      <w:proofErr w:type="spellEnd"/>
      <w:r w:rsidRPr="0063281B">
        <w:rPr>
          <w:rFonts w:ascii="Times New Roman" w:hAnsi="Times New Roman"/>
          <w:sz w:val="24"/>
          <w:szCs w:val="24"/>
          <w:u w:val="single"/>
        </w:rPr>
        <w:t xml:space="preserve"> А.</w:t>
      </w:r>
      <w:r>
        <w:rPr>
          <w:rFonts w:ascii="Times New Roman" w:hAnsi="Times New Roman"/>
          <w:sz w:val="24"/>
          <w:szCs w:val="24"/>
          <w:u w:val="single"/>
        </w:rPr>
        <w:t>Н.__</w:t>
      </w:r>
    </w:p>
    <w:p w14:paraId="64009175" w14:textId="0657EC51" w:rsidR="00E56B96" w:rsidRPr="004817D8" w:rsidRDefault="00E56B96" w:rsidP="00E56B96">
      <w:pPr>
        <w:tabs>
          <w:tab w:val="left" w:pos="5010"/>
          <w:tab w:val="left" w:pos="5220"/>
          <w:tab w:val="left" w:pos="82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4817D8">
        <w:rPr>
          <w:rFonts w:ascii="Times New Roman" w:hAnsi="Times New Roman"/>
          <w:sz w:val="24"/>
          <w:szCs w:val="24"/>
        </w:rPr>
        <w:t xml:space="preserve">       </w:t>
      </w:r>
      <w:r w:rsidRPr="004817D8">
        <w:rPr>
          <w:rFonts w:ascii="Times New Roman" w:hAnsi="Times New Roman"/>
          <w:sz w:val="24"/>
          <w:szCs w:val="24"/>
        </w:rPr>
        <w:tab/>
        <w:t>(</w:t>
      </w:r>
      <w:proofErr w:type="gramStart"/>
      <w:r w:rsidRPr="004817D8">
        <w:rPr>
          <w:rFonts w:ascii="Times New Roman" w:hAnsi="Times New Roman"/>
          <w:sz w:val="24"/>
          <w:szCs w:val="24"/>
        </w:rPr>
        <w:t xml:space="preserve">подпись)   </w:t>
      </w:r>
      <w:proofErr w:type="gramEnd"/>
      <w:r w:rsidRPr="004817D8">
        <w:rPr>
          <w:rFonts w:ascii="Times New Roman" w:hAnsi="Times New Roman"/>
          <w:sz w:val="24"/>
          <w:szCs w:val="24"/>
        </w:rPr>
        <w:t xml:space="preserve">                          </w:t>
      </w:r>
      <w:r w:rsidR="008C7853">
        <w:rPr>
          <w:rFonts w:ascii="Times New Roman" w:hAnsi="Times New Roman"/>
          <w:sz w:val="24"/>
          <w:szCs w:val="24"/>
        </w:rPr>
        <w:t xml:space="preserve"> </w:t>
      </w:r>
      <w:r w:rsidRPr="004817D8">
        <w:rPr>
          <w:rFonts w:ascii="Times New Roman" w:hAnsi="Times New Roman"/>
          <w:sz w:val="24"/>
          <w:szCs w:val="24"/>
        </w:rPr>
        <w:t xml:space="preserve">  (ФИО)</w:t>
      </w:r>
    </w:p>
    <w:bookmarkEnd w:id="0"/>
    <w:p w14:paraId="04D91B56" w14:textId="77777777" w:rsidR="00E56B96" w:rsidRPr="004817D8" w:rsidRDefault="00E56B96" w:rsidP="00E56B96">
      <w:pPr>
        <w:spacing w:after="0" w:line="240" w:lineRule="auto"/>
        <w:ind w:left="-142" w:firstLine="142"/>
        <w:rPr>
          <w:rFonts w:ascii="Times New Roman" w:hAnsi="Times New Roman"/>
          <w:sz w:val="24"/>
          <w:szCs w:val="24"/>
        </w:rPr>
      </w:pPr>
      <w:r w:rsidRPr="004817D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14:paraId="17FA5FF4" w14:textId="77777777" w:rsidR="00E56B96" w:rsidRDefault="00E56B96" w:rsidP="00E56B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3FBF78" w14:textId="77777777" w:rsidR="00E56B96" w:rsidRDefault="00E56B96" w:rsidP="00E56B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90C21">
        <w:rPr>
          <w:rFonts w:ascii="Times New Roman" w:hAnsi="Times New Roman"/>
          <w:sz w:val="24"/>
          <w:szCs w:val="24"/>
        </w:rPr>
        <w:t>Ознакомлен:</w:t>
      </w:r>
    </w:p>
    <w:p w14:paraId="57A168C3" w14:textId="77777777" w:rsidR="00E56B96" w:rsidRDefault="00E56B96" w:rsidP="00E56B9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Заместитель Председателя Правления </w:t>
      </w:r>
    </w:p>
    <w:p w14:paraId="663CD894" w14:textId="00D26C72" w:rsidR="00E56B96" w:rsidRDefault="00E56B96" w:rsidP="00E56B9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ТОО МФО «</w:t>
      </w:r>
      <w:proofErr w:type="spellStart"/>
      <w:r>
        <w:rPr>
          <w:rFonts w:ascii="Times New Roman" w:hAnsi="Times New Roman"/>
          <w:sz w:val="24"/>
          <w:szCs w:val="24"/>
        </w:rPr>
        <w:t>Арнур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Кредит»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___________________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proofErr w:type="spellStart"/>
      <w:r w:rsidR="0015718C">
        <w:rPr>
          <w:rFonts w:ascii="Times New Roman" w:hAnsi="Times New Roman"/>
          <w:sz w:val="24"/>
          <w:szCs w:val="24"/>
          <w:u w:val="single"/>
        </w:rPr>
        <w:t>Абамуслимов</w:t>
      </w:r>
      <w:proofErr w:type="spellEnd"/>
      <w:r w:rsidR="0015718C">
        <w:rPr>
          <w:rFonts w:ascii="Times New Roman" w:hAnsi="Times New Roman"/>
          <w:sz w:val="24"/>
          <w:szCs w:val="24"/>
          <w:u w:val="single"/>
        </w:rPr>
        <w:t xml:space="preserve"> А.А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14:paraId="474D9A81" w14:textId="6F721336" w:rsidR="00E56B96" w:rsidRDefault="00E56B96" w:rsidP="00E56B96">
      <w:pPr>
        <w:tabs>
          <w:tab w:val="left" w:pos="5010"/>
          <w:tab w:val="left" w:pos="5220"/>
          <w:tab w:val="left" w:pos="82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</w:t>
      </w:r>
      <w:r w:rsidR="008C7853">
        <w:rPr>
          <w:rFonts w:ascii="Times New Roman" w:hAnsi="Times New Roman"/>
          <w:sz w:val="24"/>
          <w:szCs w:val="24"/>
        </w:rPr>
        <w:t xml:space="preserve">    (</w:t>
      </w:r>
      <w:r>
        <w:rPr>
          <w:rFonts w:ascii="Times New Roman" w:hAnsi="Times New Roman"/>
          <w:sz w:val="24"/>
          <w:szCs w:val="24"/>
        </w:rPr>
        <w:t>ФИО)</w:t>
      </w:r>
    </w:p>
    <w:p w14:paraId="31E1FA20" w14:textId="2CD57A0C" w:rsidR="00A1636F" w:rsidRPr="004817D8" w:rsidRDefault="00A1636F" w:rsidP="004817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A1636F" w:rsidRPr="004817D8" w:rsidSect="004817D8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2DE9" w14:textId="77777777" w:rsidR="00DC2014" w:rsidRDefault="00DC2014" w:rsidP="004817D8">
      <w:pPr>
        <w:spacing w:after="0" w:line="240" w:lineRule="auto"/>
      </w:pPr>
      <w:r>
        <w:separator/>
      </w:r>
    </w:p>
  </w:endnote>
  <w:endnote w:type="continuationSeparator" w:id="0">
    <w:p w14:paraId="21560EDF" w14:textId="77777777" w:rsidR="00DC2014" w:rsidRDefault="00DC2014" w:rsidP="0048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84E8" w14:textId="77777777" w:rsidR="00DC2014" w:rsidRDefault="00DC2014" w:rsidP="004817D8">
      <w:pPr>
        <w:spacing w:after="0" w:line="240" w:lineRule="auto"/>
      </w:pPr>
      <w:r>
        <w:separator/>
      </w:r>
    </w:p>
  </w:footnote>
  <w:footnote w:type="continuationSeparator" w:id="0">
    <w:p w14:paraId="6CAAECC2" w14:textId="77777777" w:rsidR="00DC2014" w:rsidRDefault="00DC2014" w:rsidP="00481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4798F" w14:textId="77777777" w:rsidR="004817D8" w:rsidRPr="004817D8" w:rsidRDefault="004817D8" w:rsidP="004817D8">
    <w:pPr>
      <w:tabs>
        <w:tab w:val="center" w:pos="4153"/>
        <w:tab w:val="right" w:pos="8306"/>
      </w:tabs>
      <w:spacing w:after="0" w:line="240" w:lineRule="auto"/>
      <w:rPr>
        <w:rFonts w:ascii="Times New Roman" w:hAnsi="Times New Roman"/>
        <w:sz w:val="20"/>
        <w:szCs w:val="20"/>
      </w:rPr>
    </w:pPr>
    <w:r w:rsidRPr="004817D8">
      <w:rPr>
        <w:rFonts w:ascii="Cambria" w:hAnsi="Cambria"/>
        <w:noProof/>
        <w:sz w:val="31"/>
        <w:szCs w:val="3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60AB84" wp14:editId="4CA0C284">
              <wp:simplePos x="0" y="0"/>
              <wp:positionH relativeFrom="column">
                <wp:posOffset>-6350</wp:posOffset>
              </wp:positionH>
              <wp:positionV relativeFrom="paragraph">
                <wp:posOffset>317500</wp:posOffset>
              </wp:positionV>
              <wp:extent cx="6162675" cy="0"/>
              <wp:effectExtent l="31750" t="31750" r="25400" b="2540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62675" cy="0"/>
                      </a:xfrm>
                      <a:prstGeom prst="line">
                        <a:avLst/>
                      </a:prstGeom>
                      <a:noFill/>
                      <a:ln w="50800" cmpd="tri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B6334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25pt" to="484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" strokecolor="blue" strokeweight="4pt">
              <v:stroke linestyle="thickBetweenThin"/>
            </v:line>
          </w:pict>
        </mc:Fallback>
      </mc:AlternateContent>
    </w:r>
    <w:r w:rsidRPr="004817D8">
      <w:rPr>
        <w:rFonts w:ascii="Cambria" w:hAnsi="Cambria"/>
        <w:noProof/>
        <w:sz w:val="31"/>
        <w:szCs w:val="31"/>
      </w:rPr>
      <w:drawing>
        <wp:inline distT="0" distB="0" distL="0" distR="0" wp14:anchorId="4E531A71" wp14:editId="652A4EBE">
          <wp:extent cx="523875" cy="257175"/>
          <wp:effectExtent l="0" t="0" r="9525" b="9525"/>
          <wp:docPr id="1" name="Рисунок 1" descr="Логотип Арну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Логотип Арну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257175"/>
                  </a:xfrm>
                  <a:prstGeom prst="rect">
                    <a:avLst/>
                  </a:prstGeom>
                  <a:solidFill>
                    <a:srgbClr val="00008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00000">
      <w:rPr>
        <w:rFonts w:ascii="Cambria" w:hAnsi="Cambria"/>
        <w:sz w:val="23"/>
        <w:szCs w:val="23"/>
      </w:rPr>
      <w:pict w14:anchorId="231BCC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46.4pt;height:11.4pt" fillcolor="navy" strokeweight=".5pt">
          <v:fill opacity=".5"/>
          <v:shadow color="#99f" offset="3pt"/>
          <v:textpath style="font-family:&quot;Arial&quot;;font-size:12pt;font-weight:bold;v-text-kern:t" trim="t" fitpath="t" string="ТОО МФО &quot;Арнур Кредит&quot;"/>
        </v:shape>
      </w:pict>
    </w:r>
  </w:p>
  <w:p w14:paraId="44983DFD" w14:textId="77777777" w:rsidR="004817D8" w:rsidRPr="004817D8" w:rsidRDefault="004817D8" w:rsidP="004817D8">
    <w:pPr>
      <w:tabs>
        <w:tab w:val="center" w:pos="4677"/>
        <w:tab w:val="right" w:pos="9355"/>
      </w:tabs>
      <w:spacing w:after="0" w:line="240" w:lineRule="auto"/>
      <w:rPr>
        <w:rFonts w:asciiTheme="minorHAnsi" w:eastAsiaTheme="minorHAnsi" w:hAnsiTheme="minorHAnsi" w:cstheme="minorBidi"/>
        <w:lang w:eastAsia="en-US"/>
      </w:rPr>
    </w:pPr>
  </w:p>
  <w:p w14:paraId="1F8EE0FD" w14:textId="77777777" w:rsidR="004817D8" w:rsidRDefault="004817D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A58A9"/>
    <w:multiLevelType w:val="hybridMultilevel"/>
    <w:tmpl w:val="16DA3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33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7D8"/>
    <w:rsid w:val="00001A00"/>
    <w:rsid w:val="00003B30"/>
    <w:rsid w:val="000074C9"/>
    <w:rsid w:val="00014ED7"/>
    <w:rsid w:val="000357D5"/>
    <w:rsid w:val="0004075F"/>
    <w:rsid w:val="000431FC"/>
    <w:rsid w:val="00074DF0"/>
    <w:rsid w:val="000D3E60"/>
    <w:rsid w:val="00112D39"/>
    <w:rsid w:val="00113531"/>
    <w:rsid w:val="001556B6"/>
    <w:rsid w:val="001563AC"/>
    <w:rsid w:val="0015718C"/>
    <w:rsid w:val="0019720A"/>
    <w:rsid w:val="001A1185"/>
    <w:rsid w:val="001A5B90"/>
    <w:rsid w:val="001C2224"/>
    <w:rsid w:val="0021067E"/>
    <w:rsid w:val="00241C69"/>
    <w:rsid w:val="002C5F87"/>
    <w:rsid w:val="0030442C"/>
    <w:rsid w:val="00333302"/>
    <w:rsid w:val="00347EFD"/>
    <w:rsid w:val="00357769"/>
    <w:rsid w:val="00370656"/>
    <w:rsid w:val="00390C21"/>
    <w:rsid w:val="00396943"/>
    <w:rsid w:val="003A0C62"/>
    <w:rsid w:val="003A251F"/>
    <w:rsid w:val="003A6A9F"/>
    <w:rsid w:val="003B736E"/>
    <w:rsid w:val="003E6064"/>
    <w:rsid w:val="0040609C"/>
    <w:rsid w:val="004076D5"/>
    <w:rsid w:val="00417565"/>
    <w:rsid w:val="004234C7"/>
    <w:rsid w:val="00424AB5"/>
    <w:rsid w:val="00424D58"/>
    <w:rsid w:val="00450035"/>
    <w:rsid w:val="00453709"/>
    <w:rsid w:val="0046312B"/>
    <w:rsid w:val="004743E1"/>
    <w:rsid w:val="004763DD"/>
    <w:rsid w:val="004817D8"/>
    <w:rsid w:val="004933E2"/>
    <w:rsid w:val="004A390D"/>
    <w:rsid w:val="004B5596"/>
    <w:rsid w:val="004B76E5"/>
    <w:rsid w:val="004C645A"/>
    <w:rsid w:val="004D58D5"/>
    <w:rsid w:val="004F333A"/>
    <w:rsid w:val="0050645F"/>
    <w:rsid w:val="00521BA0"/>
    <w:rsid w:val="00525CEA"/>
    <w:rsid w:val="00557C50"/>
    <w:rsid w:val="005A5DC9"/>
    <w:rsid w:val="005B1DBC"/>
    <w:rsid w:val="005B7F08"/>
    <w:rsid w:val="0061183E"/>
    <w:rsid w:val="006133D8"/>
    <w:rsid w:val="00613462"/>
    <w:rsid w:val="00624EA3"/>
    <w:rsid w:val="00627F50"/>
    <w:rsid w:val="0063439F"/>
    <w:rsid w:val="0064650A"/>
    <w:rsid w:val="00660EFA"/>
    <w:rsid w:val="006D1348"/>
    <w:rsid w:val="006D25B8"/>
    <w:rsid w:val="006E3565"/>
    <w:rsid w:val="006F053B"/>
    <w:rsid w:val="006F3755"/>
    <w:rsid w:val="0074131A"/>
    <w:rsid w:val="00754F19"/>
    <w:rsid w:val="00760D55"/>
    <w:rsid w:val="0076618F"/>
    <w:rsid w:val="007A1A61"/>
    <w:rsid w:val="007A30C6"/>
    <w:rsid w:val="007A536C"/>
    <w:rsid w:val="007A5DCA"/>
    <w:rsid w:val="008075CA"/>
    <w:rsid w:val="008175D3"/>
    <w:rsid w:val="00865471"/>
    <w:rsid w:val="0087566E"/>
    <w:rsid w:val="00884891"/>
    <w:rsid w:val="00890946"/>
    <w:rsid w:val="008A7E29"/>
    <w:rsid w:val="008C7853"/>
    <w:rsid w:val="00940656"/>
    <w:rsid w:val="009434AE"/>
    <w:rsid w:val="00955C49"/>
    <w:rsid w:val="009619BF"/>
    <w:rsid w:val="00961C27"/>
    <w:rsid w:val="00977752"/>
    <w:rsid w:val="009A2AF3"/>
    <w:rsid w:val="009D1D64"/>
    <w:rsid w:val="009D7E6B"/>
    <w:rsid w:val="00A1636F"/>
    <w:rsid w:val="00A45480"/>
    <w:rsid w:val="00A47573"/>
    <w:rsid w:val="00A47EC1"/>
    <w:rsid w:val="00A81454"/>
    <w:rsid w:val="00A91425"/>
    <w:rsid w:val="00AA2D90"/>
    <w:rsid w:val="00AA3160"/>
    <w:rsid w:val="00AA38DB"/>
    <w:rsid w:val="00AE310B"/>
    <w:rsid w:val="00AF082F"/>
    <w:rsid w:val="00AF0B5D"/>
    <w:rsid w:val="00B5032F"/>
    <w:rsid w:val="00B515A0"/>
    <w:rsid w:val="00B637E8"/>
    <w:rsid w:val="00BA3530"/>
    <w:rsid w:val="00BA517A"/>
    <w:rsid w:val="00BD1ED1"/>
    <w:rsid w:val="00BD7BD4"/>
    <w:rsid w:val="00BE0D5C"/>
    <w:rsid w:val="00BE6854"/>
    <w:rsid w:val="00C35366"/>
    <w:rsid w:val="00C368E7"/>
    <w:rsid w:val="00C47815"/>
    <w:rsid w:val="00C84723"/>
    <w:rsid w:val="00CA28AE"/>
    <w:rsid w:val="00CB27C8"/>
    <w:rsid w:val="00D364E0"/>
    <w:rsid w:val="00D37A2C"/>
    <w:rsid w:val="00D4703C"/>
    <w:rsid w:val="00D66455"/>
    <w:rsid w:val="00D72C09"/>
    <w:rsid w:val="00D76659"/>
    <w:rsid w:val="00D93BB2"/>
    <w:rsid w:val="00DC1EEE"/>
    <w:rsid w:val="00DC2014"/>
    <w:rsid w:val="00DD0D05"/>
    <w:rsid w:val="00DF1B76"/>
    <w:rsid w:val="00E02429"/>
    <w:rsid w:val="00E21A2C"/>
    <w:rsid w:val="00E24E64"/>
    <w:rsid w:val="00E36BA7"/>
    <w:rsid w:val="00E430D9"/>
    <w:rsid w:val="00E56B96"/>
    <w:rsid w:val="00E90955"/>
    <w:rsid w:val="00F01F15"/>
    <w:rsid w:val="00F24BCC"/>
    <w:rsid w:val="00F40B74"/>
    <w:rsid w:val="00F55F86"/>
    <w:rsid w:val="00F74FA5"/>
    <w:rsid w:val="00F80385"/>
    <w:rsid w:val="00F8214E"/>
    <w:rsid w:val="00F87451"/>
    <w:rsid w:val="00F94406"/>
    <w:rsid w:val="00FD5CB5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D87C9"/>
  <w15:docId w15:val="{D720C0AA-FC97-4F44-88C3-0F0342CF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D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817D8"/>
    <w:pPr>
      <w:widowControl w:val="0"/>
      <w:spacing w:after="0" w:line="240" w:lineRule="auto"/>
    </w:pPr>
    <w:rPr>
      <w:rFonts w:ascii="Arial" w:eastAsia="Arial" w:hAnsi="Arial"/>
      <w:lang w:val="en-US" w:eastAsia="en-US"/>
    </w:rPr>
  </w:style>
  <w:style w:type="paragraph" w:styleId="a3">
    <w:name w:val="header"/>
    <w:basedOn w:val="a"/>
    <w:link w:val="a4"/>
    <w:uiPriority w:val="99"/>
    <w:unhideWhenUsed/>
    <w:rsid w:val="00481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17D8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481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7D8"/>
    <w:rPr>
      <w:rFonts w:ascii="Calibri" w:eastAsia="Times New Roman" w:hAnsi="Calibri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8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17D8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E0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49C85-253C-4734-9A3A-897B4084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Молдир Ш. Оспанова</cp:lastModifiedBy>
  <cp:revision>73</cp:revision>
  <cp:lastPrinted>2023-12-11T09:25:00Z</cp:lastPrinted>
  <dcterms:created xsi:type="dcterms:W3CDTF">2018-04-13T11:25:00Z</dcterms:created>
  <dcterms:modified xsi:type="dcterms:W3CDTF">2023-12-11T09:32:00Z</dcterms:modified>
</cp:coreProperties>
</file>