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2DA" w:rsidRPr="002B42DA" w:rsidRDefault="002B42DA" w:rsidP="002B42DA">
      <w:pPr>
        <w:pStyle w:val="Ttulo1"/>
        <w:spacing w:before="0" w:beforeAutospacing="0" w:after="0" w:afterAutospacing="0"/>
        <w:jc w:val="center"/>
        <w:rPr>
          <w:rFonts w:ascii="Candara" w:hAnsi="Candara"/>
          <w:sz w:val="28"/>
          <w:szCs w:val="28"/>
        </w:rPr>
      </w:pPr>
      <w:r w:rsidRPr="002B42DA">
        <w:rPr>
          <w:rFonts w:ascii="Candara" w:hAnsi="Candara"/>
          <w:sz w:val="28"/>
          <w:szCs w:val="28"/>
        </w:rPr>
        <w:t>TEMA 2. BASES DE DATOS RELACIONALES</w:t>
      </w:r>
    </w:p>
    <w:p w:rsidR="002B42DA" w:rsidRPr="002B42DA" w:rsidRDefault="002B42DA" w:rsidP="002B42DA">
      <w:pPr>
        <w:pStyle w:val="Ttulo1"/>
        <w:spacing w:before="0" w:beforeAutospacing="0" w:after="0" w:afterAutospacing="0"/>
        <w:jc w:val="both"/>
        <w:rPr>
          <w:rFonts w:ascii="Candara" w:hAnsi="Candara"/>
          <w:sz w:val="22"/>
          <w:szCs w:val="22"/>
        </w:rPr>
      </w:pPr>
      <w:r w:rsidRPr="002B42DA">
        <w:rPr>
          <w:rFonts w:ascii="Candara" w:hAnsi="Candara"/>
          <w:sz w:val="22"/>
          <w:szCs w:val="22"/>
        </w:rPr>
        <w:t>1. EL MODELO RELACIONAL</w:t>
      </w: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1.1. ¿Qué es el modelo relacional?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El modelo relacional es un modelo de bases de datos propuesto por Edgar Frank </w:t>
      </w:r>
      <w:proofErr w:type="spellStart"/>
      <w:r w:rsidRPr="002B42DA">
        <w:rPr>
          <w:rFonts w:ascii="Candara" w:hAnsi="Candara"/>
          <w:sz w:val="20"/>
          <w:szCs w:val="20"/>
        </w:rPr>
        <w:t>Codd</w:t>
      </w:r>
      <w:proofErr w:type="spellEnd"/>
      <w:r w:rsidRPr="002B42DA">
        <w:rPr>
          <w:rFonts w:ascii="Candara" w:hAnsi="Candara"/>
          <w:sz w:val="20"/>
          <w:szCs w:val="20"/>
        </w:rPr>
        <w:t xml:space="preserve"> en 1970. Organiza la información mediante relaciones, que se representan habitualmente como tablas formadas por filas y columnas.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Las tablas pueden relacionarse entre sí mediante claves, lo que permite consultar información relacionada sin necesidad de duplicar todos los datos.</w:t>
      </w:r>
    </w:p>
    <w:p w:rsid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1.2. Origen: modelos jerárquico, en red y relacional</w:t>
      </w: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Modelo jerárquico</w:t>
      </w:r>
    </w:p>
    <w:p w:rsidR="002B42DA" w:rsidRPr="002B42DA" w:rsidRDefault="002B42DA" w:rsidP="00656074">
      <w:pPr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Organiza los datos en forma de árbol.</w:t>
      </w:r>
    </w:p>
    <w:p w:rsidR="002B42DA" w:rsidRPr="002B42DA" w:rsidRDefault="002B42DA" w:rsidP="00656074">
      <w:pPr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Cada elemento hijo tiene un único padre.</w:t>
      </w:r>
    </w:p>
    <w:p w:rsidR="002B42DA" w:rsidRPr="002B42DA" w:rsidRDefault="002B42DA" w:rsidP="00656074">
      <w:pPr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Un padre puede tener varios hijos.</w:t>
      </w:r>
    </w:p>
    <w:p w:rsidR="002B42DA" w:rsidRPr="002B42DA" w:rsidRDefault="002B42DA" w:rsidP="00656074">
      <w:pPr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Las relaciones siguen una estructura jerárquica.</w:t>
      </w:r>
    </w:p>
    <w:p w:rsidR="002B42DA" w:rsidRPr="002B42DA" w:rsidRDefault="002B42DA" w:rsidP="00656074">
      <w:pPr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Ejemplo: una empresa tiene departamentos y cada departamento tiene empleados.</w:t>
      </w: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Modelo en red</w:t>
      </w:r>
    </w:p>
    <w:p w:rsidR="002B42DA" w:rsidRPr="002B42DA" w:rsidRDefault="002B42DA" w:rsidP="00656074">
      <w:pPr>
        <w:numPr>
          <w:ilvl w:val="0"/>
          <w:numId w:val="2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Organiza los datos mediante registros y enlaces.</w:t>
      </w:r>
    </w:p>
    <w:p w:rsidR="002B42DA" w:rsidRPr="002B42DA" w:rsidRDefault="002B42DA" w:rsidP="00656074">
      <w:pPr>
        <w:numPr>
          <w:ilvl w:val="0"/>
          <w:numId w:val="2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Un registro puede relacionarse con varios registros de otros conjuntos.</w:t>
      </w:r>
    </w:p>
    <w:p w:rsidR="002B42DA" w:rsidRPr="002B42DA" w:rsidRDefault="002B42DA" w:rsidP="00656074">
      <w:pPr>
        <w:numPr>
          <w:ilvl w:val="0"/>
          <w:numId w:val="2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Permite relaciones más complejas que el modelo jerárquico.</w:t>
      </w:r>
    </w:p>
    <w:p w:rsidR="002B42DA" w:rsidRPr="002B42DA" w:rsidRDefault="002B42DA" w:rsidP="00656074">
      <w:pPr>
        <w:numPr>
          <w:ilvl w:val="0"/>
          <w:numId w:val="2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Puede resultar más complicado de diseñar y recorrer porque depende de las conexiones entre registros.</w:t>
      </w: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Modelo relacional</w:t>
      </w:r>
    </w:p>
    <w:p w:rsidR="002B42DA" w:rsidRPr="002B42DA" w:rsidRDefault="002B42DA" w:rsidP="00656074">
      <w:pPr>
        <w:numPr>
          <w:ilvl w:val="0"/>
          <w:numId w:val="3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Organiza la información mediante tablas.</w:t>
      </w:r>
    </w:p>
    <w:p w:rsidR="002B42DA" w:rsidRPr="002B42DA" w:rsidRDefault="002B42DA" w:rsidP="00656074">
      <w:pPr>
        <w:numPr>
          <w:ilvl w:val="0"/>
          <w:numId w:val="3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Las tablas se relacionan mediante claves.</w:t>
      </w:r>
    </w:p>
    <w:p w:rsidR="002B42DA" w:rsidRPr="002B42DA" w:rsidRDefault="002B42DA" w:rsidP="00656074">
      <w:pPr>
        <w:numPr>
          <w:ilvl w:val="0"/>
          <w:numId w:val="3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Facilita las consultas y la combinación de datos.</w:t>
      </w:r>
    </w:p>
    <w:p w:rsidR="002B42DA" w:rsidRPr="002B42DA" w:rsidRDefault="002B42DA" w:rsidP="00656074">
      <w:pPr>
        <w:numPr>
          <w:ilvl w:val="0"/>
          <w:numId w:val="3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Ofrece una representación sencilla y flexible.</w:t>
      </w:r>
    </w:p>
    <w:p w:rsidR="002B42DA" w:rsidRPr="002B42DA" w:rsidRDefault="002B42DA" w:rsidP="00656074">
      <w:pPr>
        <w:numPr>
          <w:ilvl w:val="0"/>
          <w:numId w:val="3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Se fundamenta en la teoría de conjuntos y la lógica de predicados.</w:t>
      </w:r>
    </w:p>
    <w:p w:rsid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1.3. Objetivos del modelo relacional</w:t>
      </w:r>
    </w:p>
    <w:p w:rsidR="002B42DA" w:rsidRPr="002B42DA" w:rsidRDefault="002B42DA" w:rsidP="00656074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Independencia física:</w:t>
      </w:r>
      <w:r w:rsidRPr="002B42DA">
        <w:rPr>
          <w:rFonts w:ascii="Candara" w:hAnsi="Candara"/>
          <w:sz w:val="20"/>
          <w:szCs w:val="20"/>
        </w:rPr>
        <w:t xml:space="preserve"> permite modificar la organización física de los datos sin tener que cambiar las aplicaciones que los utilizan, siempre que se mantenga la interfaz lógica correspondiente.</w:t>
      </w:r>
    </w:p>
    <w:p w:rsidR="002B42DA" w:rsidRPr="002B42DA" w:rsidRDefault="002B42DA" w:rsidP="00656074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Independencia lógica:</w:t>
      </w:r>
      <w:r w:rsidRPr="002B42DA">
        <w:rPr>
          <w:rFonts w:ascii="Candara" w:hAnsi="Candara"/>
          <w:sz w:val="20"/>
          <w:szCs w:val="20"/>
        </w:rPr>
        <w:t xml:space="preserve"> permite modificar el esquema lógico sin tener que modificar todas las aplicaciones que utilizan la base de datos.</w:t>
      </w:r>
    </w:p>
    <w:p w:rsidR="002B42DA" w:rsidRPr="002B42DA" w:rsidRDefault="002B42DA" w:rsidP="00656074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Flexibilidad:</w:t>
      </w:r>
      <w:r w:rsidRPr="002B42DA">
        <w:rPr>
          <w:rFonts w:ascii="Candara" w:hAnsi="Candara"/>
          <w:sz w:val="20"/>
          <w:szCs w:val="20"/>
        </w:rPr>
        <w:t xml:space="preserve"> permite consultar, combinar y relacionar datos de diferentes formas sin tener que seguir rutas rígidas de navegación.</w:t>
      </w:r>
    </w:p>
    <w:p w:rsidR="002B42DA" w:rsidRPr="002B42DA" w:rsidRDefault="002B42DA" w:rsidP="00656074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Sencillez:</w:t>
      </w:r>
      <w:r w:rsidRPr="002B42DA">
        <w:rPr>
          <w:rFonts w:ascii="Candara" w:hAnsi="Candara"/>
          <w:sz w:val="20"/>
          <w:szCs w:val="20"/>
        </w:rPr>
        <w:t xml:space="preserve"> representa la información mediante tablas, filas y columnas, facilitando su comprensión.</w:t>
      </w:r>
    </w:p>
    <w:p w:rsidR="002B42DA" w:rsidRPr="002B42DA" w:rsidRDefault="002B42DA" w:rsidP="00656074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Base teórica:</w:t>
      </w:r>
      <w:r w:rsidRPr="002B42DA">
        <w:rPr>
          <w:rFonts w:ascii="Candara" w:hAnsi="Candara"/>
          <w:sz w:val="20"/>
          <w:szCs w:val="20"/>
        </w:rPr>
        <w:t xml:space="preserve"> se fundamenta en conceptos matemáticos, como la teoría de conjuntos y la lógica de predicados.</w:t>
      </w:r>
    </w:p>
    <w:p w:rsidR="002B42DA" w:rsidRPr="002B42DA" w:rsidRDefault="002B42DA" w:rsidP="00656074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Integridad de los datos:</w:t>
      </w:r>
      <w:r w:rsidRPr="002B42DA">
        <w:rPr>
          <w:rFonts w:ascii="Candara" w:hAnsi="Candara"/>
          <w:sz w:val="20"/>
          <w:szCs w:val="20"/>
        </w:rPr>
        <w:t xml:space="preserve"> permite establecer reglas que garantizan que la información sea válida y coherente.</w:t>
      </w:r>
    </w:p>
    <w:p w:rsidR="002B42DA" w:rsidRDefault="002B42DA" w:rsidP="002B42DA">
      <w:pPr>
        <w:pStyle w:val="Ttulo1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1"/>
        <w:spacing w:before="0" w:beforeAutospacing="0" w:after="0" w:afterAutospacing="0"/>
        <w:jc w:val="both"/>
        <w:rPr>
          <w:rFonts w:ascii="Candara" w:hAnsi="Candara"/>
          <w:sz w:val="22"/>
          <w:szCs w:val="22"/>
        </w:rPr>
      </w:pPr>
      <w:r w:rsidRPr="002B42DA">
        <w:rPr>
          <w:rFonts w:ascii="Candara" w:hAnsi="Candara"/>
          <w:sz w:val="22"/>
          <w:szCs w:val="22"/>
        </w:rPr>
        <w:t>2. CONCEPTOS FUNDAMENTALES DEL MODELO RELACIONAL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Para entender estos conceptos, utilizaremos la siguiente tabla de ejemplo.</w:t>
      </w: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Tabla ALUMNOS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759"/>
        <w:gridCol w:w="501"/>
        <w:gridCol w:w="1037"/>
      </w:tblGrid>
      <w:tr w:rsidR="002B42DA" w:rsidRPr="002B42DA" w:rsidTr="002B4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2B42DA">
              <w:rPr>
                <w:rFonts w:ascii="Candara" w:hAnsi="Candara"/>
                <w:b/>
                <w:bCs/>
                <w:sz w:val="20"/>
                <w:szCs w:val="20"/>
              </w:rPr>
              <w:t>id_alumno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2B42DA">
              <w:rPr>
                <w:rFonts w:ascii="Candara" w:hAnsi="Candara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2B42DA">
              <w:rPr>
                <w:rFonts w:ascii="Candara" w:hAnsi="Candara"/>
                <w:b/>
                <w:bCs/>
                <w:sz w:val="20"/>
                <w:szCs w:val="20"/>
              </w:rPr>
              <w:t>edad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2B42DA">
              <w:rPr>
                <w:rFonts w:ascii="Candara" w:hAnsi="Candara"/>
                <w:b/>
                <w:bCs/>
                <w:sz w:val="20"/>
                <w:szCs w:val="20"/>
              </w:rPr>
              <w:t>teléfono</w:t>
            </w:r>
          </w:p>
        </w:tc>
      </w:tr>
      <w:tr w:rsidR="002B42DA" w:rsidRPr="002B42DA" w:rsidTr="002B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Ana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600111222</w:t>
            </w:r>
          </w:p>
        </w:tc>
      </w:tr>
      <w:tr w:rsidR="002B42DA" w:rsidRPr="002B42DA" w:rsidTr="002B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Luis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NULL</w:t>
            </w:r>
          </w:p>
        </w:tc>
      </w:tr>
      <w:tr w:rsidR="002B42DA" w:rsidRPr="002B42DA" w:rsidTr="002B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Eva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600333444</w:t>
            </w:r>
          </w:p>
        </w:tc>
      </w:tr>
    </w:tbl>
    <w:p w:rsid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2.1. Relación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Una relación es un conjunto de </w:t>
      </w:r>
      <w:proofErr w:type="spellStart"/>
      <w:r w:rsidRPr="002B42DA">
        <w:rPr>
          <w:rFonts w:ascii="Candara" w:hAnsi="Candara"/>
          <w:sz w:val="20"/>
          <w:szCs w:val="20"/>
        </w:rPr>
        <w:t>tuplas</w:t>
      </w:r>
      <w:proofErr w:type="spellEnd"/>
      <w:r w:rsidRPr="002B42DA">
        <w:rPr>
          <w:rFonts w:ascii="Candara" w:hAnsi="Candara"/>
          <w:sz w:val="20"/>
          <w:szCs w:val="20"/>
        </w:rPr>
        <w:t xml:space="preserve"> que comparten los mismos atributos y cuyos valores pertenecen a dominios definidos.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En la práctica, una relación se representa mediante una tabla.</w:t>
      </w:r>
    </w:p>
    <w:p w:rsid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2.2. </w:t>
      </w:r>
      <w:proofErr w:type="spellStart"/>
      <w:r w:rsidRPr="002B42DA">
        <w:rPr>
          <w:rFonts w:ascii="Candara" w:hAnsi="Candara"/>
          <w:sz w:val="20"/>
          <w:szCs w:val="20"/>
        </w:rPr>
        <w:t>Tupla</w:t>
      </w:r>
      <w:proofErr w:type="spellEnd"/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Una </w:t>
      </w:r>
      <w:proofErr w:type="spellStart"/>
      <w:r w:rsidRPr="002B42DA">
        <w:rPr>
          <w:rFonts w:ascii="Candara" w:hAnsi="Candara"/>
          <w:sz w:val="20"/>
          <w:szCs w:val="20"/>
        </w:rPr>
        <w:t>tupla</w:t>
      </w:r>
      <w:proofErr w:type="spellEnd"/>
      <w:r w:rsidRPr="002B42DA">
        <w:rPr>
          <w:rFonts w:ascii="Candara" w:hAnsi="Candara"/>
          <w:sz w:val="20"/>
          <w:szCs w:val="20"/>
        </w:rPr>
        <w:t xml:space="preserve"> es cada fila de una relación. Representa un registro concreto.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ind w:left="708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Ejemplo: la fila correspondiente a Ana constituye una </w:t>
      </w:r>
      <w:proofErr w:type="spellStart"/>
      <w:r w:rsidRPr="002B42DA">
        <w:rPr>
          <w:rFonts w:ascii="Candara" w:hAnsi="Candara"/>
          <w:sz w:val="20"/>
          <w:szCs w:val="20"/>
        </w:rPr>
        <w:t>tupla</w:t>
      </w:r>
      <w:proofErr w:type="spellEnd"/>
      <w:r w:rsidRPr="002B42DA">
        <w:rPr>
          <w:rFonts w:ascii="Candara" w:hAnsi="Candara"/>
          <w:sz w:val="20"/>
          <w:szCs w:val="20"/>
        </w:rPr>
        <w:t>.</w:t>
      </w:r>
    </w:p>
    <w:p w:rsid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2.3. Atributo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Un atributo es cada columna de una relación y representa una característica de los datos.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ind w:left="708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Ejemplos: </w:t>
      </w:r>
      <w:proofErr w:type="spellStart"/>
      <w:r w:rsidRPr="002B42DA">
        <w:rPr>
          <w:rFonts w:ascii="Candara" w:hAnsi="Candara"/>
          <w:sz w:val="20"/>
          <w:szCs w:val="20"/>
        </w:rPr>
        <w:t>id_alumno</w:t>
      </w:r>
      <w:proofErr w:type="spellEnd"/>
      <w:r w:rsidRPr="002B42DA">
        <w:rPr>
          <w:rFonts w:ascii="Candara" w:hAnsi="Candara"/>
          <w:sz w:val="20"/>
          <w:szCs w:val="20"/>
        </w:rPr>
        <w:t>, nombre, edad y teléfono.</w:t>
      </w:r>
    </w:p>
    <w:p w:rsidR="002B42DA" w:rsidRDefault="002B42DA">
      <w:pPr>
        <w:rPr>
          <w:rFonts w:ascii="Candara" w:eastAsiaTheme="majorEastAsia" w:hAnsi="Candara" w:cstheme="majorBidi"/>
          <w:b/>
          <w:bCs/>
          <w:color w:val="4F81BD" w:themeColor="accent1"/>
          <w:sz w:val="20"/>
          <w:szCs w:val="20"/>
        </w:rPr>
      </w:pPr>
      <w:r>
        <w:rPr>
          <w:rFonts w:ascii="Candara" w:hAnsi="Candara"/>
          <w:sz w:val="20"/>
          <w:szCs w:val="20"/>
        </w:rPr>
        <w:br w:type="page"/>
      </w: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lastRenderedPageBreak/>
        <w:t>2.4. Dominio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Un dominio es el conjunto de valores permitidos para un atributo.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ind w:firstLine="708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Por ejemplo, el dominio de edad puede estar formado por números enteros comprendidos entre 0 y 120.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Tipos o propiedades de los dominios:</w:t>
      </w:r>
    </w:p>
    <w:p w:rsidR="002B42DA" w:rsidRPr="002B42DA" w:rsidRDefault="002B42DA" w:rsidP="00656074">
      <w:pPr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Homogéneos:</w:t>
      </w:r>
      <w:r w:rsidRPr="002B42DA">
        <w:rPr>
          <w:rFonts w:ascii="Candara" w:hAnsi="Candara"/>
          <w:sz w:val="20"/>
          <w:szCs w:val="20"/>
        </w:rPr>
        <w:t xml:space="preserve"> los valores de un atributo pertenecen al mismo tipo o conjunto definido. Por ejemplo, todas las edades son números enteros.</w:t>
      </w:r>
    </w:p>
    <w:p w:rsidR="002B42DA" w:rsidRPr="002B42DA" w:rsidRDefault="002B42DA" w:rsidP="00656074">
      <w:pPr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Atómicos:</w:t>
      </w:r>
      <w:r w:rsidRPr="002B42DA">
        <w:rPr>
          <w:rFonts w:ascii="Candara" w:hAnsi="Candara"/>
          <w:sz w:val="20"/>
          <w:szCs w:val="20"/>
        </w:rPr>
        <w:t xml:space="preserve"> cada valor se considera indivisible dentro del modelo. Por ejemplo, el nombre «Ana» se trata como un único valor.</w:t>
      </w:r>
    </w:p>
    <w:p w:rsidR="002B42DA" w:rsidRPr="002B42DA" w:rsidRDefault="002B42DA" w:rsidP="00656074">
      <w:pPr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Generales:</w:t>
      </w:r>
      <w:r w:rsidRPr="002B42DA">
        <w:rPr>
          <w:rFonts w:ascii="Candara" w:hAnsi="Candara"/>
          <w:sz w:val="20"/>
          <w:szCs w:val="20"/>
        </w:rPr>
        <w:t xml:space="preserve"> dominios definidos de forma amplia, con muchos valores posibles. Por ejemplo, el conjunto de los números enteros.</w:t>
      </w:r>
    </w:p>
    <w:p w:rsidR="002B42DA" w:rsidRPr="002B42DA" w:rsidRDefault="002B42DA" w:rsidP="00656074">
      <w:pPr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Restringidos:</w:t>
      </w:r>
      <w:r w:rsidRPr="002B42DA">
        <w:rPr>
          <w:rFonts w:ascii="Candara" w:hAnsi="Candara"/>
          <w:sz w:val="20"/>
          <w:szCs w:val="20"/>
        </w:rPr>
        <w:t xml:space="preserve"> dominios limitados mediante condiciones adicionales. Por ejemplo, una nota comprendida entre 0 y 10.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La atomicidad depende de cómo se defina el atributo. Una dirección completa puede considerarse un único valor de texto, aunque semánticamente contenga calle, número y ciudad.</w:t>
      </w:r>
    </w:p>
    <w:p w:rsid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2.5. Cabecera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La cabecera es el conjunto de atributos que define la estructura de una relación.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En la tabla ALUMNOS, la cabecera está formada por </w:t>
      </w:r>
      <w:proofErr w:type="spellStart"/>
      <w:r w:rsidRPr="002B42DA">
        <w:rPr>
          <w:rFonts w:ascii="Candara" w:hAnsi="Candara"/>
          <w:sz w:val="20"/>
          <w:szCs w:val="20"/>
        </w:rPr>
        <w:t>id_alumno</w:t>
      </w:r>
      <w:proofErr w:type="spellEnd"/>
      <w:r w:rsidRPr="002B42DA">
        <w:rPr>
          <w:rFonts w:ascii="Candara" w:hAnsi="Candara"/>
          <w:sz w:val="20"/>
          <w:szCs w:val="20"/>
        </w:rPr>
        <w:t>, nombre, edad y teléfono.</w:t>
      </w:r>
    </w:p>
    <w:p w:rsid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2.6. Cuerpo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El cuerpo es el conjunto de </w:t>
      </w:r>
      <w:proofErr w:type="spellStart"/>
      <w:r w:rsidRPr="002B42DA">
        <w:rPr>
          <w:rFonts w:ascii="Candara" w:hAnsi="Candara"/>
          <w:sz w:val="20"/>
          <w:szCs w:val="20"/>
        </w:rPr>
        <w:t>tuplas</w:t>
      </w:r>
      <w:proofErr w:type="spellEnd"/>
      <w:r w:rsidRPr="002B42DA">
        <w:rPr>
          <w:rFonts w:ascii="Candara" w:hAnsi="Candara"/>
          <w:sz w:val="20"/>
          <w:szCs w:val="20"/>
        </w:rPr>
        <w:t xml:space="preserve"> que contiene la relación.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En ALUMNOS, el cuerpo está formado por las tres filas correspondientes a Ana, Luis y Eva.</w:t>
      </w:r>
    </w:p>
    <w:p w:rsid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2.7. Grado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El grado es el número de atributos o columnas de una relación.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En ALUMNOS, el grado es 4.</w:t>
      </w:r>
    </w:p>
    <w:p w:rsid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2.8. </w:t>
      </w:r>
      <w:proofErr w:type="spellStart"/>
      <w:r w:rsidRPr="002B42DA">
        <w:rPr>
          <w:rFonts w:ascii="Candara" w:hAnsi="Candara"/>
          <w:sz w:val="20"/>
          <w:szCs w:val="20"/>
        </w:rPr>
        <w:t>Cardinalidad</w:t>
      </w:r>
      <w:proofErr w:type="spellEnd"/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La </w:t>
      </w:r>
      <w:proofErr w:type="spellStart"/>
      <w:r w:rsidRPr="002B42DA">
        <w:rPr>
          <w:rFonts w:ascii="Candara" w:hAnsi="Candara"/>
          <w:sz w:val="20"/>
          <w:szCs w:val="20"/>
        </w:rPr>
        <w:t>cardinalidad</w:t>
      </w:r>
      <w:proofErr w:type="spellEnd"/>
      <w:r w:rsidRPr="002B42DA">
        <w:rPr>
          <w:rFonts w:ascii="Candara" w:hAnsi="Candara"/>
          <w:sz w:val="20"/>
          <w:szCs w:val="20"/>
        </w:rPr>
        <w:t xml:space="preserve"> es el número de </w:t>
      </w:r>
      <w:proofErr w:type="spellStart"/>
      <w:r w:rsidRPr="002B42DA">
        <w:rPr>
          <w:rFonts w:ascii="Candara" w:hAnsi="Candara"/>
          <w:sz w:val="20"/>
          <w:szCs w:val="20"/>
        </w:rPr>
        <w:t>tuplas</w:t>
      </w:r>
      <w:proofErr w:type="spellEnd"/>
      <w:r w:rsidRPr="002B42DA">
        <w:rPr>
          <w:rFonts w:ascii="Candara" w:hAnsi="Candara"/>
          <w:sz w:val="20"/>
          <w:szCs w:val="20"/>
        </w:rPr>
        <w:t xml:space="preserve"> o filas que contiene una relación en un momento determinado.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En ALUMNOS, la </w:t>
      </w:r>
      <w:proofErr w:type="spellStart"/>
      <w:r w:rsidRPr="002B42DA">
        <w:rPr>
          <w:rFonts w:ascii="Candara" w:hAnsi="Candara"/>
          <w:sz w:val="20"/>
          <w:szCs w:val="20"/>
        </w:rPr>
        <w:t>cardinalidad</w:t>
      </w:r>
      <w:proofErr w:type="spellEnd"/>
      <w:r w:rsidRPr="002B42DA">
        <w:rPr>
          <w:rFonts w:ascii="Candara" w:hAnsi="Candara"/>
          <w:sz w:val="20"/>
          <w:szCs w:val="20"/>
        </w:rPr>
        <w:t xml:space="preserve"> es 3.</w:t>
      </w:r>
    </w:p>
    <w:p w:rsid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2.9. Esquema de relación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Es la definición de una relación, incluyendo su nombre, atributos, dominios y restricciones.</w:t>
      </w:r>
    </w:p>
    <w:p w:rsid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2.10. Estado de una relación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Es el conjunto de </w:t>
      </w:r>
      <w:proofErr w:type="spellStart"/>
      <w:r w:rsidRPr="002B42DA">
        <w:rPr>
          <w:rFonts w:ascii="Candara" w:hAnsi="Candara"/>
          <w:sz w:val="20"/>
          <w:szCs w:val="20"/>
        </w:rPr>
        <w:t>tuplas</w:t>
      </w:r>
      <w:proofErr w:type="spellEnd"/>
      <w:r w:rsidRPr="002B42DA">
        <w:rPr>
          <w:rFonts w:ascii="Candara" w:hAnsi="Candara"/>
          <w:sz w:val="20"/>
          <w:szCs w:val="20"/>
        </w:rPr>
        <w:t xml:space="preserve"> que contiene la relación en un momento concreto.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El esquema define la estructura, mientras que el estado representa los datos actuales.</w:t>
      </w:r>
    </w:p>
    <w:p w:rsidR="002B42DA" w:rsidRDefault="002B42DA" w:rsidP="002B42DA">
      <w:pPr>
        <w:pStyle w:val="Ttulo1"/>
        <w:spacing w:before="0" w:beforeAutospacing="0" w:after="0" w:afterAutospacing="0"/>
        <w:jc w:val="both"/>
        <w:rPr>
          <w:rFonts w:ascii="Candara" w:hAnsi="Candara"/>
          <w:sz w:val="22"/>
          <w:szCs w:val="22"/>
        </w:rPr>
      </w:pPr>
    </w:p>
    <w:p w:rsidR="002B42DA" w:rsidRPr="002B42DA" w:rsidRDefault="002B42DA" w:rsidP="002B42DA">
      <w:pPr>
        <w:pStyle w:val="Ttulo1"/>
        <w:spacing w:before="0" w:beforeAutospacing="0" w:after="0" w:afterAutospacing="0"/>
        <w:jc w:val="both"/>
        <w:rPr>
          <w:rFonts w:ascii="Candara" w:hAnsi="Candara"/>
          <w:sz w:val="22"/>
          <w:szCs w:val="22"/>
        </w:rPr>
      </w:pPr>
      <w:r w:rsidRPr="002B42DA">
        <w:rPr>
          <w:rFonts w:ascii="Candara" w:hAnsi="Candara"/>
          <w:sz w:val="22"/>
          <w:szCs w:val="22"/>
        </w:rPr>
        <w:t>3. PROPIEDADES DE UNA RELACIÓN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En el modelo relacional formal, una relación cumple las siguientes propiedades:</w:t>
      </w:r>
    </w:p>
    <w:p w:rsidR="002B42DA" w:rsidRPr="002B42DA" w:rsidRDefault="002B42DA" w:rsidP="00656074">
      <w:pPr>
        <w:numPr>
          <w:ilvl w:val="0"/>
          <w:numId w:val="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No existen </w:t>
      </w:r>
      <w:proofErr w:type="spellStart"/>
      <w:r w:rsidRPr="002B42DA">
        <w:rPr>
          <w:rFonts w:ascii="Candara" w:hAnsi="Candara"/>
          <w:sz w:val="20"/>
          <w:szCs w:val="20"/>
        </w:rPr>
        <w:t>tuplas</w:t>
      </w:r>
      <w:proofErr w:type="spellEnd"/>
      <w:r w:rsidRPr="002B42DA">
        <w:rPr>
          <w:rFonts w:ascii="Candara" w:hAnsi="Candara"/>
          <w:sz w:val="20"/>
          <w:szCs w:val="20"/>
        </w:rPr>
        <w:t xml:space="preserve"> duplicadas.</w:t>
      </w:r>
    </w:p>
    <w:p w:rsidR="002B42DA" w:rsidRPr="002B42DA" w:rsidRDefault="002B42DA" w:rsidP="00656074">
      <w:pPr>
        <w:numPr>
          <w:ilvl w:val="0"/>
          <w:numId w:val="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Cada </w:t>
      </w:r>
      <w:proofErr w:type="spellStart"/>
      <w:r w:rsidRPr="002B42DA">
        <w:rPr>
          <w:rFonts w:ascii="Candara" w:hAnsi="Candara"/>
          <w:sz w:val="20"/>
          <w:szCs w:val="20"/>
        </w:rPr>
        <w:t>tupla</w:t>
      </w:r>
      <w:proofErr w:type="spellEnd"/>
      <w:r w:rsidRPr="002B42DA">
        <w:rPr>
          <w:rFonts w:ascii="Candara" w:hAnsi="Candara"/>
          <w:sz w:val="20"/>
          <w:szCs w:val="20"/>
        </w:rPr>
        <w:t xml:space="preserve"> tiene el mismo número de atributos.</w:t>
      </w:r>
    </w:p>
    <w:p w:rsidR="002B42DA" w:rsidRPr="002B42DA" w:rsidRDefault="002B42DA" w:rsidP="00656074">
      <w:pPr>
        <w:numPr>
          <w:ilvl w:val="0"/>
          <w:numId w:val="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Cada atributo tiene un nombre único dentro de la relación.</w:t>
      </w:r>
    </w:p>
    <w:p w:rsidR="002B42DA" w:rsidRPr="002B42DA" w:rsidRDefault="002B42DA" w:rsidP="00656074">
      <w:pPr>
        <w:numPr>
          <w:ilvl w:val="0"/>
          <w:numId w:val="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Los valores de los atributos pertenecen a dominios definidos.</w:t>
      </w:r>
    </w:p>
    <w:p w:rsidR="002B42DA" w:rsidRPr="002B42DA" w:rsidRDefault="002B42DA" w:rsidP="00656074">
      <w:pPr>
        <w:numPr>
          <w:ilvl w:val="0"/>
          <w:numId w:val="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Cada atributo contiene un valor atómico.</w:t>
      </w:r>
    </w:p>
    <w:p w:rsidR="002B42DA" w:rsidRPr="002B42DA" w:rsidRDefault="002B42DA" w:rsidP="00656074">
      <w:pPr>
        <w:numPr>
          <w:ilvl w:val="0"/>
          <w:numId w:val="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El orden de las filas no importa.</w:t>
      </w:r>
    </w:p>
    <w:p w:rsidR="002B42DA" w:rsidRPr="002B42DA" w:rsidRDefault="002B42DA" w:rsidP="00656074">
      <w:pPr>
        <w:numPr>
          <w:ilvl w:val="0"/>
          <w:numId w:val="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El orden de las columnas no determina el significado de la relación.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En las tablas de un sistema gestor de bases de datos pueden existir diferencias respecto al modelo formal. Por ejemplo, pueden permitirse filas duplicadas si no se establecen restricciones de unicidad.</w:t>
      </w:r>
    </w:p>
    <w:p w:rsid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3.1. Tipos de relación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Relación base:</w:t>
      </w:r>
      <w:r w:rsidRPr="002B42DA">
        <w:rPr>
          <w:rFonts w:ascii="Candara" w:hAnsi="Candara"/>
          <w:sz w:val="20"/>
          <w:szCs w:val="20"/>
        </w:rPr>
        <w:t xml:space="preserve"> relación definida en el esquema de la base de datos cuyos datos se almacenan como parte de ella.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ind w:left="72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Ejemplos: ALUMNOS, CURSOS y ASIGNATURAS.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Vista:</w:t>
      </w:r>
      <w:r w:rsidRPr="002B42DA">
        <w:rPr>
          <w:rFonts w:ascii="Candara" w:hAnsi="Candara"/>
          <w:sz w:val="20"/>
          <w:szCs w:val="20"/>
        </w:rPr>
        <w:t xml:space="preserve"> relación virtual obtenida a partir de una consulta sobre una o varias tablas u otras vistas. Permite mostrar una parte de la información sin tener que crear necesariamente otra tabla con una copia de los datos.</w:t>
      </w:r>
    </w:p>
    <w:p w:rsidR="002B42DA" w:rsidRDefault="002B42DA" w:rsidP="002B42DA">
      <w:pPr>
        <w:pStyle w:val="Ttulo1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656074" w:rsidRDefault="002B42DA" w:rsidP="002B42DA">
      <w:pPr>
        <w:pStyle w:val="Ttulo1"/>
        <w:spacing w:before="0" w:beforeAutospacing="0" w:after="0" w:afterAutospacing="0"/>
        <w:jc w:val="both"/>
        <w:rPr>
          <w:rFonts w:ascii="Candara" w:hAnsi="Candara"/>
          <w:sz w:val="22"/>
          <w:szCs w:val="22"/>
        </w:rPr>
      </w:pPr>
      <w:r w:rsidRPr="00656074">
        <w:rPr>
          <w:rFonts w:ascii="Candara" w:hAnsi="Candara"/>
          <w:sz w:val="22"/>
          <w:szCs w:val="22"/>
        </w:rPr>
        <w:t>4. LAS CLAVES DEL MODELO RELACIONAL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Las claves permiten identificar registros y relacionar tablas.</w:t>
      </w:r>
    </w:p>
    <w:p w:rsid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4.1. </w:t>
      </w:r>
      <w:proofErr w:type="spellStart"/>
      <w:r w:rsidRPr="002B42DA">
        <w:rPr>
          <w:rFonts w:ascii="Candara" w:hAnsi="Candara"/>
          <w:sz w:val="20"/>
          <w:szCs w:val="20"/>
        </w:rPr>
        <w:t>Superclave</w:t>
      </w:r>
      <w:proofErr w:type="spellEnd"/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Es un atributo o conjunto de atributos que identifica de forma única cada </w:t>
      </w:r>
      <w:proofErr w:type="spellStart"/>
      <w:r w:rsidRPr="002B42DA">
        <w:rPr>
          <w:rFonts w:ascii="Candara" w:hAnsi="Candara"/>
          <w:sz w:val="20"/>
          <w:szCs w:val="20"/>
        </w:rPr>
        <w:t>tupla</w:t>
      </w:r>
      <w:proofErr w:type="spellEnd"/>
      <w:r w:rsidRPr="002B42DA">
        <w:rPr>
          <w:rFonts w:ascii="Candara" w:hAnsi="Candara"/>
          <w:sz w:val="20"/>
          <w:szCs w:val="20"/>
        </w:rPr>
        <w:t>. Puede contener atributos innecesarios.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Ejemplo: si </w:t>
      </w:r>
      <w:proofErr w:type="spellStart"/>
      <w:r w:rsidRPr="002B42DA">
        <w:rPr>
          <w:rFonts w:ascii="Candara" w:hAnsi="Candara"/>
          <w:sz w:val="20"/>
          <w:szCs w:val="20"/>
        </w:rPr>
        <w:t>id_alumno</w:t>
      </w:r>
      <w:proofErr w:type="spellEnd"/>
      <w:r w:rsidRPr="002B42DA">
        <w:rPr>
          <w:rFonts w:ascii="Candara" w:hAnsi="Candara"/>
          <w:sz w:val="20"/>
          <w:szCs w:val="20"/>
        </w:rPr>
        <w:t xml:space="preserve"> es único, tanto </w:t>
      </w:r>
      <w:proofErr w:type="spellStart"/>
      <w:r w:rsidRPr="002B42DA">
        <w:rPr>
          <w:rFonts w:ascii="Candara" w:hAnsi="Candara"/>
          <w:sz w:val="20"/>
          <w:szCs w:val="20"/>
        </w:rPr>
        <w:t>id_alumno</w:t>
      </w:r>
      <w:proofErr w:type="spellEnd"/>
      <w:r w:rsidRPr="002B42DA">
        <w:rPr>
          <w:rFonts w:ascii="Candara" w:hAnsi="Candara"/>
          <w:sz w:val="20"/>
          <w:szCs w:val="20"/>
        </w:rPr>
        <w:t xml:space="preserve"> como la combinación </w:t>
      </w:r>
      <w:proofErr w:type="spellStart"/>
      <w:r w:rsidRPr="002B42DA">
        <w:rPr>
          <w:rFonts w:ascii="Candara" w:hAnsi="Candara"/>
          <w:sz w:val="20"/>
          <w:szCs w:val="20"/>
        </w:rPr>
        <w:t>id_alumno</w:t>
      </w:r>
      <w:proofErr w:type="spellEnd"/>
      <w:r w:rsidRPr="002B42DA">
        <w:rPr>
          <w:rFonts w:ascii="Candara" w:hAnsi="Candara"/>
          <w:sz w:val="20"/>
          <w:szCs w:val="20"/>
        </w:rPr>
        <w:t xml:space="preserve"> y nombre son </w:t>
      </w:r>
      <w:proofErr w:type="spellStart"/>
      <w:r w:rsidRPr="002B42DA">
        <w:rPr>
          <w:rFonts w:ascii="Candara" w:hAnsi="Candara"/>
          <w:sz w:val="20"/>
          <w:szCs w:val="20"/>
        </w:rPr>
        <w:t>superclaves</w:t>
      </w:r>
      <w:proofErr w:type="spellEnd"/>
      <w:r w:rsidRPr="002B42DA">
        <w:rPr>
          <w:rFonts w:ascii="Candara" w:hAnsi="Candara"/>
          <w:sz w:val="20"/>
          <w:szCs w:val="20"/>
        </w:rPr>
        <w:t>.</w:t>
      </w: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lastRenderedPageBreak/>
        <w:t>4.2. Clave candidata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Es una </w:t>
      </w:r>
      <w:proofErr w:type="spellStart"/>
      <w:r w:rsidRPr="002B42DA">
        <w:rPr>
          <w:rFonts w:ascii="Candara" w:hAnsi="Candara"/>
          <w:sz w:val="20"/>
          <w:szCs w:val="20"/>
        </w:rPr>
        <w:t>superclave</w:t>
      </w:r>
      <w:proofErr w:type="spellEnd"/>
      <w:r w:rsidRPr="002B42DA">
        <w:rPr>
          <w:rFonts w:ascii="Candara" w:hAnsi="Candara"/>
          <w:sz w:val="20"/>
          <w:szCs w:val="20"/>
        </w:rPr>
        <w:t xml:space="preserve"> mínima, es decir, no contiene atributos innecesarios para identificar de forma única cada registro.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ind w:firstLine="708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Ejemplo: </w:t>
      </w:r>
      <w:proofErr w:type="spellStart"/>
      <w:r w:rsidRPr="002B42DA">
        <w:rPr>
          <w:rFonts w:ascii="Candara" w:hAnsi="Candara"/>
          <w:sz w:val="20"/>
          <w:szCs w:val="20"/>
        </w:rPr>
        <w:t>id_alumno</w:t>
      </w:r>
      <w:proofErr w:type="spellEnd"/>
      <w:r w:rsidRPr="002B42DA">
        <w:rPr>
          <w:rFonts w:ascii="Candara" w:hAnsi="Candara"/>
          <w:sz w:val="20"/>
          <w:szCs w:val="20"/>
        </w:rPr>
        <w:t xml:space="preserve"> puede ser una clave candidata.</w:t>
      </w:r>
    </w:p>
    <w:p w:rsid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4.3. Clave primaria (PK)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Es la clave candidata elegida para identificar oficialmente los registros de una tabla.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Características:</w:t>
      </w:r>
    </w:p>
    <w:p w:rsidR="002B42DA" w:rsidRPr="002B42DA" w:rsidRDefault="002B42DA" w:rsidP="00656074">
      <w:pPr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No admite valores duplicados.</w:t>
      </w:r>
    </w:p>
    <w:p w:rsidR="002B42DA" w:rsidRPr="002B42DA" w:rsidRDefault="002B42DA" w:rsidP="00656074">
      <w:pPr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No admite valores nulos.</w:t>
      </w:r>
    </w:p>
    <w:p w:rsidR="002B42DA" w:rsidRPr="002B42DA" w:rsidRDefault="002B42DA" w:rsidP="00656074">
      <w:pPr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Cada tabla tiene una sola clave primaria, aunque esta puede estar formada por varios atributos.</w:t>
      </w:r>
    </w:p>
    <w:p w:rsid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4.4. Clave alternativa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Es una clave candidata que no ha sido elegida como clave primaria.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ind w:firstLine="708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Ejemplo: si el DNI y el número de matrícula identifican de forma única a cada alumno, uno puede ser la clave primaria y el otro una clave alternativa.</w:t>
      </w:r>
    </w:p>
    <w:p w:rsid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4.5. Clave compuesta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Es una clave formada por dos o más atributos.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ind w:firstLine="708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Ejemplo: en MATRICULAS, la combinación de </w:t>
      </w:r>
      <w:proofErr w:type="spellStart"/>
      <w:r w:rsidRPr="002B42DA">
        <w:rPr>
          <w:rFonts w:ascii="Candara" w:hAnsi="Candara"/>
          <w:sz w:val="20"/>
          <w:szCs w:val="20"/>
        </w:rPr>
        <w:t>id_alumno</w:t>
      </w:r>
      <w:proofErr w:type="spellEnd"/>
      <w:r w:rsidRPr="002B42DA">
        <w:rPr>
          <w:rFonts w:ascii="Candara" w:hAnsi="Candara"/>
          <w:sz w:val="20"/>
          <w:szCs w:val="20"/>
        </w:rPr>
        <w:t xml:space="preserve"> e </w:t>
      </w:r>
      <w:proofErr w:type="spellStart"/>
      <w:r w:rsidRPr="002B42DA">
        <w:rPr>
          <w:rFonts w:ascii="Candara" w:hAnsi="Candara"/>
          <w:sz w:val="20"/>
          <w:szCs w:val="20"/>
        </w:rPr>
        <w:t>id_asignatura</w:t>
      </w:r>
      <w:proofErr w:type="spellEnd"/>
      <w:r w:rsidRPr="002B42DA">
        <w:rPr>
          <w:rFonts w:ascii="Candara" w:hAnsi="Candara"/>
          <w:sz w:val="20"/>
          <w:szCs w:val="20"/>
        </w:rPr>
        <w:t xml:space="preserve"> puede identificar de forma única cada matrícula.</w:t>
      </w:r>
    </w:p>
    <w:p w:rsid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4.6. Clave ajena o foránea (FK)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Es un atributo o conjunto de atributos que referencia una clave de otra tabla o de la misma tabla.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Sirve para establecer relaciones y mantener la integridad referencial.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ind w:firstLine="708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Ejemplo: </w:t>
      </w:r>
      <w:proofErr w:type="spellStart"/>
      <w:r w:rsidRPr="002B42DA">
        <w:rPr>
          <w:rFonts w:ascii="Candara" w:hAnsi="Candara"/>
          <w:sz w:val="20"/>
          <w:szCs w:val="20"/>
        </w:rPr>
        <w:t>id_curso</w:t>
      </w:r>
      <w:proofErr w:type="spellEnd"/>
      <w:r w:rsidRPr="002B42DA">
        <w:rPr>
          <w:rFonts w:ascii="Candara" w:hAnsi="Candara"/>
          <w:sz w:val="20"/>
          <w:szCs w:val="20"/>
        </w:rPr>
        <w:t xml:space="preserve"> en ALUMNOS puede ser una clave foránea que referencia </w:t>
      </w:r>
      <w:proofErr w:type="spellStart"/>
      <w:r w:rsidRPr="002B42DA">
        <w:rPr>
          <w:rFonts w:ascii="Candara" w:hAnsi="Candara"/>
          <w:sz w:val="20"/>
          <w:szCs w:val="20"/>
        </w:rPr>
        <w:t>id_curso</w:t>
      </w:r>
      <w:proofErr w:type="spellEnd"/>
      <w:r w:rsidRPr="002B42DA">
        <w:rPr>
          <w:rFonts w:ascii="Candara" w:hAnsi="Candara"/>
          <w:sz w:val="20"/>
          <w:szCs w:val="20"/>
        </w:rPr>
        <w:t xml:space="preserve"> en CURSOS.</w:t>
      </w:r>
    </w:p>
    <w:p w:rsid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4.7. Diferencias entre las claves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5949"/>
      </w:tblGrid>
      <w:tr w:rsidR="002B42DA" w:rsidRPr="002B42DA" w:rsidTr="002B4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2B42DA">
              <w:rPr>
                <w:rFonts w:ascii="Candara" w:hAnsi="Candara"/>
                <w:b/>
                <w:bCs/>
                <w:sz w:val="20"/>
                <w:szCs w:val="20"/>
              </w:rPr>
              <w:t>Tipo de clave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2B42DA">
              <w:rPr>
                <w:rFonts w:ascii="Candara" w:hAnsi="Candara"/>
                <w:b/>
                <w:bCs/>
                <w:sz w:val="20"/>
                <w:szCs w:val="20"/>
              </w:rPr>
              <w:t>Función</w:t>
            </w:r>
          </w:p>
        </w:tc>
      </w:tr>
      <w:tr w:rsidR="002B42DA" w:rsidRPr="002B42DA" w:rsidTr="002B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2B42DA">
              <w:rPr>
                <w:rFonts w:ascii="Candara" w:hAnsi="Candara"/>
                <w:sz w:val="20"/>
                <w:szCs w:val="20"/>
              </w:rPr>
              <w:t>Superclave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Identifica de forma única, aunque puede tener atributos innecesarios.</w:t>
            </w:r>
          </w:p>
        </w:tc>
      </w:tr>
      <w:tr w:rsidR="002B42DA" w:rsidRPr="002B42DA" w:rsidTr="002B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Clave candidata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 xml:space="preserve">Es una </w:t>
            </w:r>
            <w:proofErr w:type="spellStart"/>
            <w:r w:rsidRPr="002B42DA">
              <w:rPr>
                <w:rFonts w:ascii="Candara" w:hAnsi="Candara"/>
                <w:sz w:val="20"/>
                <w:szCs w:val="20"/>
              </w:rPr>
              <w:t>superclave</w:t>
            </w:r>
            <w:proofErr w:type="spellEnd"/>
            <w:r w:rsidRPr="002B42DA">
              <w:rPr>
                <w:rFonts w:ascii="Candara" w:hAnsi="Candara"/>
                <w:sz w:val="20"/>
                <w:szCs w:val="20"/>
              </w:rPr>
              <w:t xml:space="preserve"> mínima.</w:t>
            </w:r>
          </w:p>
        </w:tc>
      </w:tr>
      <w:tr w:rsidR="002B42DA" w:rsidRPr="002B42DA" w:rsidTr="002B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Clave primaria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Es la clave candidata elegida para identificar los registros.</w:t>
            </w:r>
          </w:p>
        </w:tc>
      </w:tr>
      <w:tr w:rsidR="002B42DA" w:rsidRPr="002B42DA" w:rsidTr="002B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Clave alternativa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Es una clave candidata que no se ha elegido como primaria.</w:t>
            </w:r>
          </w:p>
        </w:tc>
      </w:tr>
      <w:tr w:rsidR="002B42DA" w:rsidRPr="002B42DA" w:rsidTr="002B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Clave compuesta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Está formada por dos o más atributos.</w:t>
            </w:r>
          </w:p>
        </w:tc>
      </w:tr>
      <w:tr w:rsidR="002B42DA" w:rsidRPr="002B42DA" w:rsidTr="002B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Clave foránea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Referencia una clave de otra tabla o de la misma tabla.</w:t>
            </w:r>
          </w:p>
        </w:tc>
      </w:tr>
    </w:tbl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Toda clave candidata es una </w:t>
      </w:r>
      <w:proofErr w:type="spellStart"/>
      <w:r w:rsidRPr="002B42DA">
        <w:rPr>
          <w:rFonts w:ascii="Candara" w:hAnsi="Candara"/>
          <w:sz w:val="20"/>
          <w:szCs w:val="20"/>
        </w:rPr>
        <w:t>superclave</w:t>
      </w:r>
      <w:proofErr w:type="spellEnd"/>
      <w:r w:rsidRPr="002B42DA">
        <w:rPr>
          <w:rFonts w:ascii="Candara" w:hAnsi="Candara"/>
          <w:sz w:val="20"/>
          <w:szCs w:val="20"/>
        </w:rPr>
        <w:t xml:space="preserve">, pero no toda </w:t>
      </w:r>
      <w:proofErr w:type="spellStart"/>
      <w:r w:rsidRPr="002B42DA">
        <w:rPr>
          <w:rFonts w:ascii="Candara" w:hAnsi="Candara"/>
          <w:sz w:val="20"/>
          <w:szCs w:val="20"/>
        </w:rPr>
        <w:t>superclave</w:t>
      </w:r>
      <w:proofErr w:type="spellEnd"/>
      <w:r w:rsidRPr="002B42DA">
        <w:rPr>
          <w:rFonts w:ascii="Candara" w:hAnsi="Candara"/>
          <w:sz w:val="20"/>
          <w:szCs w:val="20"/>
        </w:rPr>
        <w:t xml:space="preserve"> es una clave candidata.</w:t>
      </w:r>
    </w:p>
    <w:p w:rsidR="002B42DA" w:rsidRDefault="002B42DA" w:rsidP="002B42DA">
      <w:pPr>
        <w:pStyle w:val="Ttulo1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656074" w:rsidRDefault="002B42DA" w:rsidP="002B42DA">
      <w:pPr>
        <w:pStyle w:val="Ttulo1"/>
        <w:spacing w:before="0" w:beforeAutospacing="0" w:after="0" w:afterAutospacing="0"/>
        <w:jc w:val="both"/>
        <w:rPr>
          <w:rFonts w:ascii="Candara" w:hAnsi="Candara"/>
          <w:sz w:val="22"/>
          <w:szCs w:val="22"/>
        </w:rPr>
      </w:pPr>
      <w:r w:rsidRPr="00656074">
        <w:rPr>
          <w:rFonts w:ascii="Candara" w:hAnsi="Candara"/>
          <w:sz w:val="22"/>
          <w:szCs w:val="22"/>
        </w:rPr>
        <w:t>5. EL ESQUEMA DE UNA BASE DE DATOS</w:t>
      </w: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5.1. ¿Qué es el esquema?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El esquema es el plano o diseño lógico de la base de datos. Describe cómo se organiza la información, pero no los datos concretos que contiene en un momento determinado.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Una analogía:</w:t>
      </w:r>
    </w:p>
    <w:p w:rsidR="002B42DA" w:rsidRPr="002B42DA" w:rsidRDefault="002B42DA" w:rsidP="00656074">
      <w:pPr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Esquema:</w:t>
      </w:r>
      <w:r w:rsidRPr="002B42DA">
        <w:rPr>
          <w:rFonts w:ascii="Candara" w:hAnsi="Candara"/>
          <w:sz w:val="20"/>
          <w:szCs w:val="20"/>
        </w:rPr>
        <w:t xml:space="preserve"> el plano de una casa.</w:t>
      </w:r>
    </w:p>
    <w:p w:rsidR="002B42DA" w:rsidRPr="002B42DA" w:rsidRDefault="002B42DA" w:rsidP="00656074">
      <w:pPr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Estado:</w:t>
      </w:r>
      <w:r w:rsidRPr="002B42DA">
        <w:rPr>
          <w:rFonts w:ascii="Candara" w:hAnsi="Candara"/>
          <w:sz w:val="20"/>
          <w:szCs w:val="20"/>
        </w:rPr>
        <w:t xml:space="preserve"> los muebles y objetos que hay dentro en un momento concreto.</w:t>
      </w:r>
    </w:p>
    <w:p w:rsid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5.2. ¿Qué debe contener el esquema?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El esquema lógico debe definir:</w:t>
      </w:r>
    </w:p>
    <w:p w:rsidR="002B42DA" w:rsidRPr="002B42DA" w:rsidRDefault="002B42DA" w:rsidP="00656074">
      <w:pPr>
        <w:numPr>
          <w:ilvl w:val="0"/>
          <w:numId w:val="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Relaciones o tablas.</w:t>
      </w:r>
    </w:p>
    <w:p w:rsidR="002B42DA" w:rsidRPr="002B42DA" w:rsidRDefault="002B42DA" w:rsidP="00656074">
      <w:pPr>
        <w:numPr>
          <w:ilvl w:val="0"/>
          <w:numId w:val="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Atributos o columnas.</w:t>
      </w:r>
    </w:p>
    <w:p w:rsidR="002B42DA" w:rsidRPr="002B42DA" w:rsidRDefault="002B42DA" w:rsidP="00656074">
      <w:pPr>
        <w:numPr>
          <w:ilvl w:val="0"/>
          <w:numId w:val="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Dominios y tipos de datos.</w:t>
      </w:r>
    </w:p>
    <w:p w:rsidR="002B42DA" w:rsidRPr="002B42DA" w:rsidRDefault="002B42DA" w:rsidP="00656074">
      <w:pPr>
        <w:numPr>
          <w:ilvl w:val="0"/>
          <w:numId w:val="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Claves primarias.</w:t>
      </w:r>
    </w:p>
    <w:p w:rsidR="002B42DA" w:rsidRPr="002B42DA" w:rsidRDefault="002B42DA" w:rsidP="00656074">
      <w:pPr>
        <w:numPr>
          <w:ilvl w:val="0"/>
          <w:numId w:val="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Claves candidatas y restricciones de unicidad.</w:t>
      </w:r>
    </w:p>
    <w:p w:rsidR="002B42DA" w:rsidRPr="002B42DA" w:rsidRDefault="002B42DA" w:rsidP="00656074">
      <w:pPr>
        <w:numPr>
          <w:ilvl w:val="0"/>
          <w:numId w:val="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Claves ajenas o foráneas.</w:t>
      </w:r>
    </w:p>
    <w:p w:rsidR="002B42DA" w:rsidRPr="002B42DA" w:rsidRDefault="002B42DA" w:rsidP="00656074">
      <w:pPr>
        <w:numPr>
          <w:ilvl w:val="0"/>
          <w:numId w:val="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Restricciones de integridad.</w:t>
      </w:r>
    </w:p>
    <w:p w:rsidR="002B42DA" w:rsidRPr="002B42DA" w:rsidRDefault="002B42DA" w:rsidP="00656074">
      <w:pPr>
        <w:numPr>
          <w:ilvl w:val="0"/>
          <w:numId w:val="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Opcionalidad de los atributos: si admiten valores nulos o deben tener siempre un valor.</w:t>
      </w:r>
    </w:p>
    <w:p w:rsidR="002B42DA" w:rsidRPr="002B42DA" w:rsidRDefault="002B42DA" w:rsidP="00656074">
      <w:pPr>
        <w:numPr>
          <w:ilvl w:val="0"/>
          <w:numId w:val="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Valores predeterminados cuando corresponda.</w:t>
      </w:r>
    </w:p>
    <w:p w:rsidR="002B42DA" w:rsidRPr="002B42DA" w:rsidRDefault="002B42DA" w:rsidP="00656074">
      <w:pPr>
        <w:numPr>
          <w:ilvl w:val="0"/>
          <w:numId w:val="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Vistas y otros objetos, según el alcance del esquema estudiado.</w:t>
      </w:r>
    </w:p>
    <w:p w:rsidR="002B42DA" w:rsidRDefault="002B42DA">
      <w:pPr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>
        <w:rPr>
          <w:rFonts w:ascii="Candara" w:hAnsi="Candara"/>
          <w:sz w:val="20"/>
          <w:szCs w:val="20"/>
        </w:rPr>
        <w:br w:type="page"/>
      </w: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lastRenderedPageBreak/>
        <w:t>5.3. Ejemplo de esquema relacional</w:t>
      </w:r>
    </w:p>
    <w:p w:rsidR="002B42DA" w:rsidRPr="002B42DA" w:rsidRDefault="002B42DA" w:rsidP="00656074">
      <w:pPr>
        <w:numPr>
          <w:ilvl w:val="0"/>
          <w:numId w:val="9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CURSOS:</w:t>
      </w:r>
      <w:r w:rsidRPr="002B42DA">
        <w:rPr>
          <w:rFonts w:ascii="Candara" w:hAnsi="Candara"/>
          <w:sz w:val="20"/>
          <w:szCs w:val="20"/>
        </w:rPr>
        <w:t xml:space="preserve"> </w:t>
      </w:r>
      <w:proofErr w:type="spellStart"/>
      <w:r w:rsidRPr="002B42DA">
        <w:rPr>
          <w:rFonts w:ascii="Candara" w:hAnsi="Candara"/>
          <w:sz w:val="20"/>
          <w:szCs w:val="20"/>
        </w:rPr>
        <w:t>id_curso</w:t>
      </w:r>
      <w:proofErr w:type="spellEnd"/>
      <w:r w:rsidRPr="002B42DA">
        <w:rPr>
          <w:rFonts w:ascii="Candara" w:hAnsi="Candara"/>
          <w:sz w:val="20"/>
          <w:szCs w:val="20"/>
        </w:rPr>
        <w:t xml:space="preserve"> (clave primaria), nombre.</w:t>
      </w:r>
    </w:p>
    <w:p w:rsidR="002B42DA" w:rsidRPr="002B42DA" w:rsidRDefault="002B42DA" w:rsidP="00656074">
      <w:pPr>
        <w:numPr>
          <w:ilvl w:val="0"/>
          <w:numId w:val="9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ALUMNOS:</w:t>
      </w:r>
      <w:r w:rsidRPr="002B42DA">
        <w:rPr>
          <w:rFonts w:ascii="Candara" w:hAnsi="Candara"/>
          <w:sz w:val="20"/>
          <w:szCs w:val="20"/>
        </w:rPr>
        <w:t xml:space="preserve"> </w:t>
      </w:r>
      <w:proofErr w:type="spellStart"/>
      <w:r w:rsidRPr="002B42DA">
        <w:rPr>
          <w:rFonts w:ascii="Candara" w:hAnsi="Candara"/>
          <w:sz w:val="20"/>
          <w:szCs w:val="20"/>
        </w:rPr>
        <w:t>id_alumno</w:t>
      </w:r>
      <w:proofErr w:type="spellEnd"/>
      <w:r w:rsidRPr="002B42DA">
        <w:rPr>
          <w:rFonts w:ascii="Candara" w:hAnsi="Candara"/>
          <w:sz w:val="20"/>
          <w:szCs w:val="20"/>
        </w:rPr>
        <w:t xml:space="preserve"> (clave primaria), nombre, </w:t>
      </w:r>
      <w:proofErr w:type="spellStart"/>
      <w:r w:rsidRPr="002B42DA">
        <w:rPr>
          <w:rFonts w:ascii="Candara" w:hAnsi="Candara"/>
          <w:sz w:val="20"/>
          <w:szCs w:val="20"/>
        </w:rPr>
        <w:t>id_curso</w:t>
      </w:r>
      <w:proofErr w:type="spellEnd"/>
      <w:r w:rsidRPr="002B42DA">
        <w:rPr>
          <w:rFonts w:ascii="Candara" w:hAnsi="Candara"/>
          <w:sz w:val="20"/>
          <w:szCs w:val="20"/>
        </w:rPr>
        <w:t xml:space="preserve"> (clave foránea).</w:t>
      </w:r>
    </w:p>
    <w:p w:rsidR="002B42DA" w:rsidRPr="002B42DA" w:rsidRDefault="002B42DA" w:rsidP="00656074">
      <w:pPr>
        <w:numPr>
          <w:ilvl w:val="0"/>
          <w:numId w:val="9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ASIGNATURAS:</w:t>
      </w:r>
      <w:r w:rsidRPr="002B42DA">
        <w:rPr>
          <w:rFonts w:ascii="Candara" w:hAnsi="Candara"/>
          <w:sz w:val="20"/>
          <w:szCs w:val="20"/>
        </w:rPr>
        <w:t xml:space="preserve"> </w:t>
      </w:r>
      <w:proofErr w:type="spellStart"/>
      <w:r w:rsidRPr="002B42DA">
        <w:rPr>
          <w:rFonts w:ascii="Candara" w:hAnsi="Candara"/>
          <w:sz w:val="20"/>
          <w:szCs w:val="20"/>
        </w:rPr>
        <w:t>id_asignatura</w:t>
      </w:r>
      <w:proofErr w:type="spellEnd"/>
      <w:r w:rsidRPr="002B42DA">
        <w:rPr>
          <w:rFonts w:ascii="Candara" w:hAnsi="Candara"/>
          <w:sz w:val="20"/>
          <w:szCs w:val="20"/>
        </w:rPr>
        <w:t xml:space="preserve"> (clave primaria), nombre.</w:t>
      </w:r>
    </w:p>
    <w:p w:rsidR="002B42DA" w:rsidRPr="002B42DA" w:rsidRDefault="002B42DA" w:rsidP="00656074">
      <w:pPr>
        <w:numPr>
          <w:ilvl w:val="0"/>
          <w:numId w:val="9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MATRICULAS:</w:t>
      </w:r>
      <w:r w:rsidRPr="002B42DA">
        <w:rPr>
          <w:rFonts w:ascii="Candara" w:hAnsi="Candara"/>
          <w:sz w:val="20"/>
          <w:szCs w:val="20"/>
        </w:rPr>
        <w:t xml:space="preserve"> </w:t>
      </w:r>
      <w:proofErr w:type="spellStart"/>
      <w:r w:rsidRPr="002B42DA">
        <w:rPr>
          <w:rFonts w:ascii="Candara" w:hAnsi="Candara"/>
          <w:sz w:val="20"/>
          <w:szCs w:val="20"/>
        </w:rPr>
        <w:t>id_alumno</w:t>
      </w:r>
      <w:proofErr w:type="spellEnd"/>
      <w:r w:rsidRPr="002B42DA">
        <w:rPr>
          <w:rFonts w:ascii="Candara" w:hAnsi="Candara"/>
          <w:sz w:val="20"/>
          <w:szCs w:val="20"/>
        </w:rPr>
        <w:t xml:space="preserve"> (clave primaria y foránea), </w:t>
      </w:r>
      <w:proofErr w:type="spellStart"/>
      <w:r w:rsidRPr="002B42DA">
        <w:rPr>
          <w:rFonts w:ascii="Candara" w:hAnsi="Candara"/>
          <w:sz w:val="20"/>
          <w:szCs w:val="20"/>
        </w:rPr>
        <w:t>id_asignatura</w:t>
      </w:r>
      <w:proofErr w:type="spellEnd"/>
      <w:r w:rsidRPr="002B42DA">
        <w:rPr>
          <w:rFonts w:ascii="Candara" w:hAnsi="Candara"/>
          <w:sz w:val="20"/>
          <w:szCs w:val="20"/>
        </w:rPr>
        <w:t xml:space="preserve"> (clave primaria y foránea), nota.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En este ejemplo:</w:t>
      </w:r>
    </w:p>
    <w:p w:rsidR="002B42DA" w:rsidRPr="002B42DA" w:rsidRDefault="002B42DA" w:rsidP="00656074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CURSOS contiene los cursos.</w:t>
      </w:r>
    </w:p>
    <w:p w:rsidR="002B42DA" w:rsidRPr="002B42DA" w:rsidRDefault="002B42DA" w:rsidP="00656074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ALUMNOS contiene los alumnos y el curso al que pertenecen.</w:t>
      </w:r>
    </w:p>
    <w:p w:rsidR="002B42DA" w:rsidRPr="002B42DA" w:rsidRDefault="002B42DA" w:rsidP="00656074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ASIGNATURAS contiene las asignaturas.</w:t>
      </w:r>
    </w:p>
    <w:p w:rsidR="002B42DA" w:rsidRPr="002B42DA" w:rsidRDefault="002B42DA" w:rsidP="00656074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MATRICULAS conecta alumnos y asignaturas.</w:t>
      </w:r>
    </w:p>
    <w:p w:rsidR="002B42DA" w:rsidRPr="002B42DA" w:rsidRDefault="002B42DA" w:rsidP="00656074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En MATRICULAS, </w:t>
      </w:r>
      <w:proofErr w:type="spellStart"/>
      <w:r w:rsidRPr="002B42DA">
        <w:rPr>
          <w:rFonts w:ascii="Candara" w:hAnsi="Candara"/>
          <w:sz w:val="20"/>
          <w:szCs w:val="20"/>
        </w:rPr>
        <w:t>id_alumno</w:t>
      </w:r>
      <w:proofErr w:type="spellEnd"/>
      <w:r w:rsidRPr="002B42DA">
        <w:rPr>
          <w:rFonts w:ascii="Candara" w:hAnsi="Candara"/>
          <w:sz w:val="20"/>
          <w:szCs w:val="20"/>
        </w:rPr>
        <w:t xml:space="preserve"> e </w:t>
      </w:r>
      <w:proofErr w:type="spellStart"/>
      <w:r w:rsidRPr="002B42DA">
        <w:rPr>
          <w:rFonts w:ascii="Candara" w:hAnsi="Candara"/>
          <w:sz w:val="20"/>
          <w:szCs w:val="20"/>
        </w:rPr>
        <w:t>id_asignatura</w:t>
      </w:r>
      <w:proofErr w:type="spellEnd"/>
      <w:r w:rsidRPr="002B42DA">
        <w:rPr>
          <w:rFonts w:ascii="Candara" w:hAnsi="Candara"/>
          <w:sz w:val="20"/>
          <w:szCs w:val="20"/>
        </w:rPr>
        <w:t xml:space="preserve"> forman conjuntamente la clave primaria.</w:t>
      </w:r>
    </w:p>
    <w:p w:rsidR="002B42DA" w:rsidRPr="002B42DA" w:rsidRDefault="002B42DA" w:rsidP="00656074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Ambos atributos también son claves foráneas.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El atributo nota puede ser opcional si todavía no se ha evaluado al alumno. En cambio, las claves necesarias para identificar una matrícula deben tener valores.</w:t>
      </w:r>
    </w:p>
    <w:p w:rsidR="002B42DA" w:rsidRDefault="002B42DA" w:rsidP="002B42DA">
      <w:pPr>
        <w:pStyle w:val="Ttulo1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656074" w:rsidRDefault="002B42DA" w:rsidP="002B42DA">
      <w:pPr>
        <w:pStyle w:val="Ttulo1"/>
        <w:spacing w:before="0" w:beforeAutospacing="0" w:after="0" w:afterAutospacing="0"/>
        <w:jc w:val="both"/>
        <w:rPr>
          <w:rFonts w:ascii="Candara" w:hAnsi="Candara"/>
          <w:sz w:val="22"/>
          <w:szCs w:val="22"/>
        </w:rPr>
      </w:pPr>
      <w:r w:rsidRPr="00656074">
        <w:rPr>
          <w:rFonts w:ascii="Candara" w:hAnsi="Candara"/>
          <w:sz w:val="22"/>
          <w:szCs w:val="22"/>
        </w:rPr>
        <w:t>6. REGLAS DE INTEGRIDAD</w:t>
      </w: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6.1. ¿Qué son?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Las reglas de integridad son condiciones que deben cumplir los datos para que la base de datos sea válida, coherente y correcta.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Son importantes porque evitan:</w:t>
      </w:r>
    </w:p>
    <w:p w:rsidR="002B42DA" w:rsidRPr="002B42DA" w:rsidRDefault="002B42DA" w:rsidP="00656074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Identificadores duplicados.</w:t>
      </w:r>
    </w:p>
    <w:p w:rsidR="002B42DA" w:rsidRPr="002B42DA" w:rsidRDefault="002B42DA" w:rsidP="00656074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Valores fuera de los rangos permitidos.</w:t>
      </w:r>
    </w:p>
    <w:p w:rsidR="002B42DA" w:rsidRPr="002B42DA" w:rsidRDefault="002B42DA" w:rsidP="00656074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Referencias a registros inexistentes.</w:t>
      </w:r>
    </w:p>
    <w:p w:rsidR="002B42DA" w:rsidRPr="002B42DA" w:rsidRDefault="002B42DA" w:rsidP="00656074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Campos obligatorios sin valor.</w:t>
      </w:r>
    </w:p>
    <w:p w:rsidR="002B42DA" w:rsidRPr="002B42DA" w:rsidRDefault="002B42DA" w:rsidP="00656074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Datos que incumplen las reglas del negocio.</w:t>
      </w:r>
    </w:p>
    <w:p w:rsid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6.2. Los cuatro niveles de integridad</w:t>
      </w: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1. Integridad de dominio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Los valores de un atributo deben pertenecer a su dominio y cumplir sus restricciones.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Ejemplo: una nota debe estar entre 0 y 10.</w:t>
      </w: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2. Integridad inherente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Son las propiedades que proceden del propio modelo relacional formal.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Ejemplos: ausencia de </w:t>
      </w:r>
      <w:proofErr w:type="spellStart"/>
      <w:r w:rsidRPr="002B42DA">
        <w:rPr>
          <w:rFonts w:ascii="Candara" w:hAnsi="Candara"/>
          <w:sz w:val="20"/>
          <w:szCs w:val="20"/>
        </w:rPr>
        <w:t>tuplas</w:t>
      </w:r>
      <w:proofErr w:type="spellEnd"/>
      <w:r w:rsidRPr="002B42DA">
        <w:rPr>
          <w:rFonts w:ascii="Candara" w:hAnsi="Candara"/>
          <w:sz w:val="20"/>
          <w:szCs w:val="20"/>
        </w:rPr>
        <w:t xml:space="preserve"> duplicadas en una relación formal y existencia de una estructura de atributos definida.</w:t>
      </w: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3. Integridad semántica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Son las reglas particulares del negocio que se está modelando.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Ejemplos:</w:t>
      </w:r>
    </w:p>
    <w:p w:rsidR="002B42DA" w:rsidRPr="002B42DA" w:rsidRDefault="002B42DA" w:rsidP="00656074">
      <w:pPr>
        <w:numPr>
          <w:ilvl w:val="0"/>
          <w:numId w:val="12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La fecha de entrega no puede ser anterior a la fecha del pedido.</w:t>
      </w:r>
    </w:p>
    <w:p w:rsidR="002B42DA" w:rsidRPr="002B42DA" w:rsidRDefault="002B42DA" w:rsidP="00656074">
      <w:pPr>
        <w:numPr>
          <w:ilvl w:val="0"/>
          <w:numId w:val="12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La nota debe estar entre 0 y 10.</w:t>
      </w:r>
    </w:p>
    <w:p w:rsidR="002B42DA" w:rsidRPr="002B42DA" w:rsidRDefault="002B42DA" w:rsidP="00656074">
      <w:pPr>
        <w:numPr>
          <w:ilvl w:val="0"/>
          <w:numId w:val="12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Un alumno no puede matricularse dos veces en la misma asignatura durante el mismo periodo académico.</w:t>
      </w: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4. Integridad referencial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Exige que las claves foráneas correspondan a claves existentes o sean nulas cuando esté permitido.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Ejemplo: una matrícula no puede apuntar a un alumno inexistente.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Esta clasificación puede variar ligeramente según el material docente.</w:t>
      </w:r>
    </w:p>
    <w:p w:rsid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6.3. Reglas inherentes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Las principales reglas inherentes del modelo relacional formal son:</w:t>
      </w:r>
    </w:p>
    <w:p w:rsidR="002B42DA" w:rsidRPr="002B42DA" w:rsidRDefault="002B42DA" w:rsidP="00656074">
      <w:pPr>
        <w:numPr>
          <w:ilvl w:val="0"/>
          <w:numId w:val="13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No existen </w:t>
      </w:r>
      <w:proofErr w:type="spellStart"/>
      <w:r w:rsidRPr="002B42DA">
        <w:rPr>
          <w:rFonts w:ascii="Candara" w:hAnsi="Candara"/>
          <w:sz w:val="20"/>
          <w:szCs w:val="20"/>
        </w:rPr>
        <w:t>tuplas</w:t>
      </w:r>
      <w:proofErr w:type="spellEnd"/>
      <w:r w:rsidRPr="002B42DA">
        <w:rPr>
          <w:rFonts w:ascii="Candara" w:hAnsi="Candara"/>
          <w:sz w:val="20"/>
          <w:szCs w:val="20"/>
        </w:rPr>
        <w:t xml:space="preserve"> duplicadas.</w:t>
      </w:r>
    </w:p>
    <w:p w:rsidR="002B42DA" w:rsidRPr="002B42DA" w:rsidRDefault="002B42DA" w:rsidP="00656074">
      <w:pPr>
        <w:numPr>
          <w:ilvl w:val="0"/>
          <w:numId w:val="13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Los atributos tienen nombres únicos dentro de una relación.</w:t>
      </w:r>
    </w:p>
    <w:p w:rsidR="002B42DA" w:rsidRPr="002B42DA" w:rsidRDefault="002B42DA" w:rsidP="00656074">
      <w:pPr>
        <w:numPr>
          <w:ilvl w:val="0"/>
          <w:numId w:val="13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Los atributos toman sus valores de dominios definidos.</w:t>
      </w:r>
    </w:p>
    <w:p w:rsidR="002B42DA" w:rsidRPr="002B42DA" w:rsidRDefault="002B42DA" w:rsidP="00656074">
      <w:pPr>
        <w:numPr>
          <w:ilvl w:val="0"/>
          <w:numId w:val="13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Los valores son atómicos.</w:t>
      </w:r>
    </w:p>
    <w:p w:rsidR="002B42DA" w:rsidRPr="002B42DA" w:rsidRDefault="002B42DA" w:rsidP="00656074">
      <w:pPr>
        <w:numPr>
          <w:ilvl w:val="0"/>
          <w:numId w:val="13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Todas las </w:t>
      </w:r>
      <w:proofErr w:type="spellStart"/>
      <w:r w:rsidRPr="002B42DA">
        <w:rPr>
          <w:rFonts w:ascii="Candara" w:hAnsi="Candara"/>
          <w:sz w:val="20"/>
          <w:szCs w:val="20"/>
        </w:rPr>
        <w:t>tuplas</w:t>
      </w:r>
      <w:proofErr w:type="spellEnd"/>
      <w:r w:rsidRPr="002B42DA">
        <w:rPr>
          <w:rFonts w:ascii="Candara" w:hAnsi="Candara"/>
          <w:sz w:val="20"/>
          <w:szCs w:val="20"/>
        </w:rPr>
        <w:t xml:space="preserve"> tienen la misma estructura.</w:t>
      </w:r>
    </w:p>
    <w:p w:rsidR="002B42DA" w:rsidRPr="002B42DA" w:rsidRDefault="002B42DA" w:rsidP="00656074">
      <w:pPr>
        <w:numPr>
          <w:ilvl w:val="0"/>
          <w:numId w:val="13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El orden de las filas no importa.</w:t>
      </w:r>
    </w:p>
    <w:p w:rsidR="002B42DA" w:rsidRPr="002B42DA" w:rsidRDefault="002B42DA" w:rsidP="00656074">
      <w:pPr>
        <w:numPr>
          <w:ilvl w:val="0"/>
          <w:numId w:val="13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El orden de las columnas no determina el significado.</w:t>
      </w:r>
    </w:p>
    <w:p w:rsidR="002B42DA" w:rsidRPr="002B42DA" w:rsidRDefault="002B42DA" w:rsidP="00656074">
      <w:pPr>
        <w:numPr>
          <w:ilvl w:val="0"/>
          <w:numId w:val="13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La clave primaria identifica de forma única cada </w:t>
      </w:r>
      <w:proofErr w:type="spellStart"/>
      <w:r w:rsidRPr="002B42DA">
        <w:rPr>
          <w:rFonts w:ascii="Candara" w:hAnsi="Candara"/>
          <w:sz w:val="20"/>
          <w:szCs w:val="20"/>
        </w:rPr>
        <w:t>tupla</w:t>
      </w:r>
      <w:proofErr w:type="spellEnd"/>
      <w:r w:rsidRPr="002B42DA">
        <w:rPr>
          <w:rFonts w:ascii="Candara" w:hAnsi="Candara"/>
          <w:sz w:val="20"/>
          <w:szCs w:val="20"/>
        </w:rPr>
        <w:t xml:space="preserve"> y no admite valores nulos.</w:t>
      </w:r>
    </w:p>
    <w:p w:rsidR="00656074" w:rsidRDefault="00656074">
      <w:pPr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>
        <w:rPr>
          <w:rFonts w:ascii="Candara" w:hAnsi="Candara"/>
          <w:sz w:val="20"/>
          <w:szCs w:val="20"/>
        </w:rPr>
        <w:br w:type="page"/>
      </w: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lastRenderedPageBreak/>
        <w:t>6.4. Restricciones semánticas y mapa de restricciones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Las restricciones semánticas son condiciones particulares de cada sistema.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Ejemplos:</w:t>
      </w:r>
    </w:p>
    <w:p w:rsidR="002B42DA" w:rsidRPr="002B42DA" w:rsidRDefault="002B42DA" w:rsidP="00656074">
      <w:pPr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Una nota debe estar entre 0 y 10.</w:t>
      </w:r>
    </w:p>
    <w:p w:rsidR="002B42DA" w:rsidRPr="002B42DA" w:rsidRDefault="002B42DA" w:rsidP="00656074">
      <w:pPr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La fecha de examen no puede ser anterior a la fecha de inicio del curso.</w:t>
      </w:r>
    </w:p>
    <w:p w:rsidR="002B42DA" w:rsidRPr="002B42DA" w:rsidRDefault="002B42DA" w:rsidP="00656074">
      <w:pPr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El número de plazas no puede ser negativo.</w:t>
      </w:r>
    </w:p>
    <w:p w:rsidR="002B42DA" w:rsidRPr="002B42DA" w:rsidRDefault="002B42DA" w:rsidP="00656074">
      <w:pPr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Un alumno no puede tener dos matrículas para la misma asignatura dentro del mismo periodo académico.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El mapa de restricciones puede resumirse así:</w:t>
      </w:r>
    </w:p>
    <w:p w:rsidR="002B42DA" w:rsidRPr="002B42DA" w:rsidRDefault="002B42DA" w:rsidP="00656074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Estructurales:</w:t>
      </w:r>
      <w:r w:rsidRPr="002B42DA">
        <w:rPr>
          <w:rFonts w:ascii="Candara" w:hAnsi="Candara"/>
          <w:sz w:val="20"/>
          <w:szCs w:val="20"/>
        </w:rPr>
        <w:t xml:space="preserve"> dominios, claves y propiedades inherentes.</w:t>
      </w:r>
    </w:p>
    <w:p w:rsidR="002B42DA" w:rsidRPr="002B42DA" w:rsidRDefault="002B42DA" w:rsidP="00656074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Entre tablas:</w:t>
      </w:r>
      <w:r w:rsidRPr="002B42DA">
        <w:rPr>
          <w:rFonts w:ascii="Candara" w:hAnsi="Candara"/>
          <w:sz w:val="20"/>
          <w:szCs w:val="20"/>
        </w:rPr>
        <w:t xml:space="preserve"> integridad referencial y acciones sobre claves foráneas.</w:t>
      </w:r>
    </w:p>
    <w:p w:rsidR="002B42DA" w:rsidRPr="002B42DA" w:rsidRDefault="002B42DA" w:rsidP="00656074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Del negocio:</w:t>
      </w:r>
      <w:r w:rsidRPr="002B42DA">
        <w:rPr>
          <w:rFonts w:ascii="Candara" w:hAnsi="Candara"/>
          <w:sz w:val="20"/>
          <w:szCs w:val="20"/>
        </w:rPr>
        <w:t xml:space="preserve"> restricciones semánticas.</w:t>
      </w:r>
    </w:p>
    <w:p w:rsidR="002B42DA" w:rsidRPr="002B42DA" w:rsidRDefault="002B42DA" w:rsidP="00656074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De opcionalidad:</w:t>
      </w:r>
      <w:r w:rsidRPr="002B42DA">
        <w:rPr>
          <w:rFonts w:ascii="Candara" w:hAnsi="Candara"/>
          <w:sz w:val="20"/>
          <w:szCs w:val="20"/>
        </w:rPr>
        <w:t xml:space="preserve"> atributos que admiten valores nulos o que deben tener un valor.</w:t>
      </w:r>
    </w:p>
    <w:p w:rsidR="00656074" w:rsidRDefault="00656074" w:rsidP="002B42DA">
      <w:pPr>
        <w:pStyle w:val="Ttulo1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656074" w:rsidRDefault="002B42DA" w:rsidP="002B42DA">
      <w:pPr>
        <w:pStyle w:val="Ttulo1"/>
        <w:spacing w:before="0" w:beforeAutospacing="0" w:after="0" w:afterAutospacing="0"/>
        <w:jc w:val="both"/>
        <w:rPr>
          <w:rFonts w:ascii="Candara" w:hAnsi="Candara"/>
          <w:sz w:val="22"/>
          <w:szCs w:val="22"/>
        </w:rPr>
      </w:pPr>
      <w:r w:rsidRPr="00656074">
        <w:rPr>
          <w:rFonts w:ascii="Candara" w:hAnsi="Candara"/>
          <w:sz w:val="22"/>
          <w:szCs w:val="22"/>
        </w:rPr>
        <w:t>7. LOS VALORES NULOS (NULL)</w:t>
      </w: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7.1. ¿Qué es NULL?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NULL representa la ausencia de un valor conocido o disponible.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No equivale a cero, a una cadena vacía ni al texto «NULL».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Ejemplos:</w:t>
      </w:r>
    </w:p>
    <w:p w:rsidR="002B42DA" w:rsidRPr="002B42DA" w:rsidRDefault="002B42DA" w:rsidP="00656074">
      <w:pPr>
        <w:numPr>
          <w:ilvl w:val="0"/>
          <w:numId w:val="16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Teléfono = NULL: no se dispone de un teléfono.</w:t>
      </w:r>
    </w:p>
    <w:p w:rsidR="002B42DA" w:rsidRPr="002B42DA" w:rsidRDefault="002B42DA" w:rsidP="00656074">
      <w:pPr>
        <w:numPr>
          <w:ilvl w:val="0"/>
          <w:numId w:val="16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Teléfono = cadena vacía: se ha almacenado un texto vacío.</w:t>
      </w:r>
    </w:p>
    <w:p w:rsidR="002B42DA" w:rsidRPr="002B42DA" w:rsidRDefault="002B42DA" w:rsidP="00656074">
      <w:pPr>
        <w:numPr>
          <w:ilvl w:val="0"/>
          <w:numId w:val="16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Edad = 0: el valor almacenado es cero.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NULL no es un tipo de dato ordinario, sino un marcador especial de ausencia de valor.</w:t>
      </w:r>
    </w:p>
    <w:p w:rsidR="00656074" w:rsidRDefault="00656074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7.2. Tipos o significados de los valores nulos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Según el motivo por el que falta la información, se suelen distinguir estos significados conceptuales.</w:t>
      </w: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bookmarkStart w:id="0" w:name="_GoBack"/>
      <w:r w:rsidRPr="002B42DA">
        <w:rPr>
          <w:rFonts w:ascii="Candara" w:hAnsi="Candara"/>
          <w:sz w:val="20"/>
          <w:szCs w:val="20"/>
        </w:rPr>
        <w:t>1. Valor desconocido</w:t>
      </w:r>
      <w:bookmarkEnd w:id="0"/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El dato existe o debería existir, pero no se conoce.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Ejemplo: se conoce la fecha de nacimiento de una persona, pero todavía no se ha averiguado.</w:t>
      </w: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2. Valor no disponible o no registrado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El dato podría conocerse, pero no se ha proporcionado o almacenado todavía.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Ejemplo: el teléfono del alumno no se ha registrado.</w:t>
      </w: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3. Valor no aplicable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El atributo no tiene sentido para ese registro.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Ejemplo: el campo </w:t>
      </w:r>
      <w:proofErr w:type="spellStart"/>
      <w:r w:rsidRPr="002B42DA">
        <w:rPr>
          <w:rFonts w:ascii="Candara" w:hAnsi="Candara"/>
          <w:sz w:val="20"/>
          <w:szCs w:val="20"/>
        </w:rPr>
        <w:t>fecha_fin_contrato</w:t>
      </w:r>
      <w:proofErr w:type="spellEnd"/>
      <w:r w:rsidRPr="002B42DA">
        <w:rPr>
          <w:rFonts w:ascii="Candara" w:hAnsi="Candara"/>
          <w:sz w:val="20"/>
          <w:szCs w:val="20"/>
        </w:rPr>
        <w:t xml:space="preserve"> para una persona que nunca ha tenido un contrato de ese tipo.</w:t>
      </w: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4. Valor pendiente de determinar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El dato todavía no se ha generado o no se puede conocer en ese momento.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Ejemplo: la nota de un examen que aún no se ha realizado o corregido.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Estos son significados conceptuales de la ausencia de valor, no cuatro tipos técnicos diferentes de NULL. Un NULL por sí solo no indica cuál de estos motivos se aplica; conviene documentarlo si la diferencia es importante.</w:t>
      </w:r>
    </w:p>
    <w:p w:rsidR="00656074" w:rsidRDefault="00656074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7.3. NULL y NOT NULL</w:t>
      </w:r>
    </w:p>
    <w:p w:rsidR="002B42DA" w:rsidRPr="002B42DA" w:rsidRDefault="002B42DA" w:rsidP="00656074">
      <w:pPr>
        <w:numPr>
          <w:ilvl w:val="0"/>
          <w:numId w:val="1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NULL:</w:t>
      </w:r>
      <w:r w:rsidRPr="002B42DA">
        <w:rPr>
          <w:rFonts w:ascii="Candara" w:hAnsi="Candara"/>
          <w:sz w:val="20"/>
          <w:szCs w:val="20"/>
        </w:rPr>
        <w:t xml:space="preserve"> permite que el atributo no tenga un valor disponible.</w:t>
      </w:r>
    </w:p>
    <w:p w:rsidR="002B42DA" w:rsidRPr="002B42DA" w:rsidRDefault="002B42DA" w:rsidP="00656074">
      <w:pPr>
        <w:numPr>
          <w:ilvl w:val="0"/>
          <w:numId w:val="1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NOT NULL:</w:t>
      </w:r>
      <w:r w:rsidRPr="002B42DA">
        <w:rPr>
          <w:rFonts w:ascii="Candara" w:hAnsi="Candara"/>
          <w:sz w:val="20"/>
          <w:szCs w:val="20"/>
        </w:rPr>
        <w:t xml:space="preserve"> obliga a que el atributo tenga un valor no nulo.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Ejemplo de una tabla ALUMNOS: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752"/>
        <w:gridCol w:w="5348"/>
      </w:tblGrid>
      <w:tr w:rsidR="002B42DA" w:rsidRPr="002B42DA" w:rsidTr="006560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2B42DA">
              <w:rPr>
                <w:rFonts w:ascii="Candara" w:hAnsi="Candara"/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2B42DA">
              <w:rPr>
                <w:rFonts w:ascii="Candara" w:hAnsi="Candara"/>
                <w:b/>
                <w:bCs/>
                <w:sz w:val="20"/>
                <w:szCs w:val="20"/>
              </w:rPr>
              <w:t>¿Admite NULL?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2B42DA">
              <w:rPr>
                <w:rFonts w:ascii="Candara" w:hAnsi="Candara"/>
                <w:b/>
                <w:bCs/>
                <w:sz w:val="20"/>
                <w:szCs w:val="20"/>
              </w:rPr>
              <w:t>Explicación</w:t>
            </w:r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2B42DA">
              <w:rPr>
                <w:rFonts w:ascii="Candara" w:hAnsi="Candara"/>
                <w:sz w:val="20"/>
                <w:szCs w:val="20"/>
              </w:rPr>
              <w:t>id_alumno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Es la clave primaria y debe identificar al alumno.</w:t>
            </w:r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Es un dato obligatorio.</w:t>
            </w:r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teléfono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Puede que todavía no se conozca o no se haya proporcionado.</w:t>
            </w:r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2B42DA">
              <w:rPr>
                <w:rFonts w:ascii="Candara" w:hAnsi="Candara"/>
                <w:sz w:val="20"/>
                <w:szCs w:val="20"/>
              </w:rPr>
              <w:t>fecha_nacimiento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Depende del diseño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Puede ser obligatoria u opcional según las reglas del sistema.</w:t>
            </w:r>
          </w:p>
        </w:tc>
      </w:tr>
    </w:tbl>
    <w:p w:rsidR="00656074" w:rsidRDefault="00656074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7.4. Cómo se comporta NULL en las comparaciones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Cuando una comparación utiliza NULL, el resultado puede ser desconocido.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SQL utiliza tres resultados lógicos:</w:t>
      </w:r>
    </w:p>
    <w:p w:rsidR="002B42DA" w:rsidRPr="002B42DA" w:rsidRDefault="002B42DA" w:rsidP="00656074">
      <w:pPr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TRUE: verdadero.</w:t>
      </w:r>
    </w:p>
    <w:p w:rsidR="002B42DA" w:rsidRPr="002B42DA" w:rsidRDefault="002B42DA" w:rsidP="00656074">
      <w:pPr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FALSE: falso.</w:t>
      </w:r>
    </w:p>
    <w:p w:rsidR="002B42DA" w:rsidRPr="002B42DA" w:rsidRDefault="002B42DA" w:rsidP="00656074">
      <w:pPr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UNKNOWN: desconocido.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Por ejemplo, si la nota de un alumno es NULL, no se puede afirmar que su nota sea mayor o igual que 5, ni que sea menor que 5. La comparación produce un resultado desconocido.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En una consulta, una condición que no resulta verdadera no selecciona la fila.</w:t>
      </w:r>
    </w:p>
    <w:p w:rsidR="00656074" w:rsidRDefault="00656074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lastRenderedPageBreak/>
        <w:t>7.5. Relación entre NULL y las políticas referenciales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La política de anulación requiere que la clave foránea admita valores nulos.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Si la clave foránea está definida como obligatoria, no puede quedarse sin valor mediante esta política.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La política de valor predeterminado asigna el valor predeterminado de la columna. Ese valor debe ser compatible con la clave foránea y con las restricciones de la base de datos.</w:t>
      </w:r>
    </w:p>
    <w:p w:rsidR="00656074" w:rsidRDefault="00656074" w:rsidP="002B42DA">
      <w:pPr>
        <w:pStyle w:val="Ttulo1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656074" w:rsidRDefault="002B42DA" w:rsidP="002B42DA">
      <w:pPr>
        <w:pStyle w:val="Ttulo1"/>
        <w:spacing w:before="0" w:beforeAutospacing="0" w:after="0" w:afterAutospacing="0"/>
        <w:jc w:val="both"/>
        <w:rPr>
          <w:rFonts w:ascii="Candara" w:hAnsi="Candara"/>
          <w:sz w:val="22"/>
          <w:szCs w:val="22"/>
        </w:rPr>
      </w:pPr>
      <w:r w:rsidRPr="00656074">
        <w:rPr>
          <w:rFonts w:ascii="Candara" w:hAnsi="Candara"/>
          <w:sz w:val="22"/>
          <w:szCs w:val="22"/>
        </w:rPr>
        <w:t>8. INTEGRIDAD REFERENCIAL: «NADIE PUEDE APUNTAR A UN FANTASMA»</w:t>
      </w: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8.1. ¿Qué es la integridad referencial?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La integridad referencial garantiza que las claves foráneas hagan referencia a registros existentes en la tabla referenciada.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Ejemplo:</w:t>
      </w:r>
    </w:p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Tabla ALUMNOS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774"/>
      </w:tblGrid>
      <w:tr w:rsidR="002B42DA" w:rsidRPr="002B42DA" w:rsidTr="006560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2B42DA">
              <w:rPr>
                <w:rFonts w:ascii="Candara" w:hAnsi="Candara"/>
                <w:b/>
                <w:bCs/>
                <w:sz w:val="20"/>
                <w:szCs w:val="20"/>
              </w:rPr>
              <w:t>id_alumno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2B42DA">
              <w:rPr>
                <w:rFonts w:ascii="Candara" w:hAnsi="Candara"/>
                <w:b/>
                <w:bCs/>
                <w:sz w:val="20"/>
                <w:szCs w:val="20"/>
              </w:rPr>
              <w:t>nombre</w:t>
            </w:r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Ana</w:t>
            </w:r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Luis</w:t>
            </w:r>
          </w:p>
        </w:tc>
      </w:tr>
    </w:tbl>
    <w:p w:rsidR="002B42DA" w:rsidRPr="002B42DA" w:rsidRDefault="002B42DA" w:rsidP="002B42DA">
      <w:pPr>
        <w:pStyle w:val="Ttulo3"/>
        <w:spacing w:before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Tabla MATRICULAS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002"/>
      </w:tblGrid>
      <w:tr w:rsidR="002B42DA" w:rsidRPr="002B42DA" w:rsidTr="006560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2B42DA">
              <w:rPr>
                <w:rFonts w:ascii="Candara" w:hAnsi="Candara"/>
                <w:b/>
                <w:bCs/>
                <w:sz w:val="20"/>
                <w:szCs w:val="20"/>
              </w:rPr>
              <w:t>id_matricula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2B42DA">
              <w:rPr>
                <w:rFonts w:ascii="Candara" w:hAnsi="Candara"/>
                <w:b/>
                <w:bCs/>
                <w:sz w:val="20"/>
                <w:szCs w:val="20"/>
              </w:rPr>
              <w:t>id_alumno</w:t>
            </w:r>
            <w:proofErr w:type="spellEnd"/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1</w:t>
            </w:r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2</w:t>
            </w:r>
          </w:p>
        </w:tc>
      </w:tr>
    </w:tbl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Las referencias son válidas porque los alumnos 1 y 2 existen.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Si se intenta introducir una matrícula con </w:t>
      </w:r>
      <w:proofErr w:type="spellStart"/>
      <w:r w:rsidRPr="002B42DA">
        <w:rPr>
          <w:rFonts w:ascii="Candara" w:hAnsi="Candara"/>
          <w:sz w:val="20"/>
          <w:szCs w:val="20"/>
        </w:rPr>
        <w:t>id_alumno</w:t>
      </w:r>
      <w:proofErr w:type="spellEnd"/>
      <w:r w:rsidRPr="002B42DA">
        <w:rPr>
          <w:rFonts w:ascii="Candara" w:hAnsi="Candara"/>
          <w:sz w:val="20"/>
          <w:szCs w:val="20"/>
        </w:rPr>
        <w:t xml:space="preserve"> = 50 y no existe ese alumno, la operación debe rechazarse si la clave foránea está activa y no se admite un valor nulo.</w:t>
      </w:r>
    </w:p>
    <w:p w:rsidR="00656074" w:rsidRDefault="00656074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8.2. ¿Cuándo puede producirse un incumplimiento?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Puede producirse en tres situaciones principales:</w:t>
      </w:r>
    </w:p>
    <w:p w:rsidR="002B42DA" w:rsidRPr="002B42DA" w:rsidRDefault="002B42DA" w:rsidP="00656074">
      <w:pPr>
        <w:numPr>
          <w:ilvl w:val="0"/>
          <w:numId w:val="19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Al insertar una fila hija con una clave foránea inexistente.</w:t>
      </w:r>
    </w:p>
    <w:p w:rsidR="002B42DA" w:rsidRPr="002B42DA" w:rsidRDefault="002B42DA" w:rsidP="00656074">
      <w:pPr>
        <w:numPr>
          <w:ilvl w:val="0"/>
          <w:numId w:val="19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Al modificar una clave foránea para que apunte a una fila inexistente.</w:t>
      </w:r>
    </w:p>
    <w:p w:rsidR="002B42DA" w:rsidRPr="002B42DA" w:rsidRDefault="002B42DA" w:rsidP="00656074">
      <w:pPr>
        <w:numPr>
          <w:ilvl w:val="0"/>
          <w:numId w:val="19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Al borrar o modificar la clave de una fila padre que tiene filas hijas asociadas.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El sistema gestor de bases de datos comprueba la restricción y aplica la política configurada.</w:t>
      </w:r>
    </w:p>
    <w:p w:rsidR="00656074" w:rsidRDefault="00656074" w:rsidP="002B42DA">
      <w:pPr>
        <w:pStyle w:val="Ttulo1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656074" w:rsidRDefault="002B42DA" w:rsidP="002B42DA">
      <w:pPr>
        <w:pStyle w:val="Ttulo1"/>
        <w:spacing w:before="0" w:beforeAutospacing="0" w:after="0" w:afterAutospacing="0"/>
        <w:jc w:val="both"/>
        <w:rPr>
          <w:rFonts w:ascii="Candara" w:hAnsi="Candara"/>
          <w:sz w:val="22"/>
          <w:szCs w:val="22"/>
        </w:rPr>
      </w:pPr>
      <w:r w:rsidRPr="00656074">
        <w:rPr>
          <w:rFonts w:ascii="Candara" w:hAnsi="Candara"/>
          <w:sz w:val="22"/>
          <w:szCs w:val="22"/>
        </w:rPr>
        <w:t>9. POLÍTICAS DE BORRADO Y MODIFICACIÓN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Cuando una tabla hija referencia una fila de una tabla padre, hay que decidir qué sucede si se borra al padre o se modifica su clave.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En la notación de estos apuntes:</w:t>
      </w:r>
    </w:p>
    <w:p w:rsidR="002B42DA" w:rsidRPr="002B42DA" w:rsidRDefault="002B42DA" w:rsidP="00656074">
      <w:pPr>
        <w:numPr>
          <w:ilvl w:val="0"/>
          <w:numId w:val="2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B:</w:t>
      </w:r>
      <w:r w:rsidRPr="002B42DA">
        <w:rPr>
          <w:rFonts w:ascii="Candara" w:hAnsi="Candara"/>
          <w:sz w:val="20"/>
          <w:szCs w:val="20"/>
        </w:rPr>
        <w:t xml:space="preserve"> borrado.</w:t>
      </w:r>
    </w:p>
    <w:p w:rsidR="002B42DA" w:rsidRPr="002B42DA" w:rsidRDefault="002B42DA" w:rsidP="00656074">
      <w:pPr>
        <w:numPr>
          <w:ilvl w:val="0"/>
          <w:numId w:val="2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M:</w:t>
      </w:r>
      <w:r w:rsidRPr="002B42DA">
        <w:rPr>
          <w:rFonts w:ascii="Candara" w:hAnsi="Candara"/>
          <w:sz w:val="20"/>
          <w:szCs w:val="20"/>
        </w:rPr>
        <w:t xml:space="preserve"> modificación de la clave referenciada.</w:t>
      </w:r>
    </w:p>
    <w:p w:rsidR="002B42DA" w:rsidRPr="002B42DA" w:rsidRDefault="002B42DA" w:rsidP="00656074">
      <w:pPr>
        <w:numPr>
          <w:ilvl w:val="0"/>
          <w:numId w:val="2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R:</w:t>
      </w:r>
      <w:r w:rsidRPr="002B42DA">
        <w:rPr>
          <w:rFonts w:ascii="Candara" w:hAnsi="Candara"/>
          <w:sz w:val="20"/>
          <w:szCs w:val="20"/>
        </w:rPr>
        <w:t xml:space="preserve"> restringir.</w:t>
      </w:r>
    </w:p>
    <w:p w:rsidR="002B42DA" w:rsidRPr="002B42DA" w:rsidRDefault="002B42DA" w:rsidP="00656074">
      <w:pPr>
        <w:numPr>
          <w:ilvl w:val="0"/>
          <w:numId w:val="2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C:</w:t>
      </w:r>
      <w:r w:rsidRPr="002B42DA">
        <w:rPr>
          <w:rFonts w:ascii="Candara" w:hAnsi="Candara"/>
          <w:sz w:val="20"/>
          <w:szCs w:val="20"/>
        </w:rPr>
        <w:t xml:space="preserve"> propagar o cascada.</w:t>
      </w:r>
    </w:p>
    <w:p w:rsidR="002B42DA" w:rsidRPr="002B42DA" w:rsidRDefault="002B42DA" w:rsidP="00656074">
      <w:pPr>
        <w:numPr>
          <w:ilvl w:val="0"/>
          <w:numId w:val="2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N:</w:t>
      </w:r>
      <w:r w:rsidRPr="002B42DA">
        <w:rPr>
          <w:rFonts w:ascii="Candara" w:hAnsi="Candara"/>
          <w:sz w:val="20"/>
          <w:szCs w:val="20"/>
        </w:rPr>
        <w:t xml:space="preserve"> anular mediante NULL.</w:t>
      </w:r>
    </w:p>
    <w:p w:rsidR="002B42DA" w:rsidRPr="002B42DA" w:rsidRDefault="002B42DA" w:rsidP="00656074">
      <w:pPr>
        <w:numPr>
          <w:ilvl w:val="0"/>
          <w:numId w:val="2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D:</w:t>
      </w:r>
      <w:r w:rsidRPr="002B42DA">
        <w:rPr>
          <w:rFonts w:ascii="Candara" w:hAnsi="Candara"/>
          <w:sz w:val="20"/>
          <w:szCs w:val="20"/>
        </w:rPr>
        <w:t xml:space="preserve"> asignar un valor predeterminado.</w:t>
      </w:r>
    </w:p>
    <w:p w:rsidR="00656074" w:rsidRDefault="00656074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9.1. Tabla resumen de las ocho políticas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170"/>
        <w:gridCol w:w="7695"/>
      </w:tblGrid>
      <w:tr w:rsidR="002B42DA" w:rsidRPr="002B42DA" w:rsidTr="006560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2B42DA">
              <w:rPr>
                <w:rFonts w:ascii="Candara" w:hAnsi="Candara"/>
                <w:b/>
                <w:bCs/>
                <w:sz w:val="20"/>
                <w:szCs w:val="20"/>
              </w:rPr>
              <w:t>Política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2B42DA">
              <w:rPr>
                <w:rFonts w:ascii="Candara" w:hAnsi="Candara"/>
                <w:b/>
                <w:bCs/>
                <w:sz w:val="20"/>
                <w:szCs w:val="20"/>
              </w:rPr>
              <w:t>Operación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2B42DA">
              <w:rPr>
                <w:rFonts w:ascii="Candara" w:hAnsi="Candara"/>
                <w:b/>
                <w:bCs/>
                <w:sz w:val="20"/>
                <w:szCs w:val="20"/>
              </w:rPr>
              <w:t>Funcionamiento</w:t>
            </w:r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B:R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Borrado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Impide borrar el padre si tiene hijos que lo referencian.</w:t>
            </w:r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M:R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Modificación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Impide modificar la clave del padre si tiene hijos relacionados.</w:t>
            </w:r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B:C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Borrado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Borra los hijos al borrar el padre.</w:t>
            </w:r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M:C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Modificación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Actualiza las claves foráneas de los hijos al cambiar la clave del padre.</w:t>
            </w:r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B:N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Borrado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Pone a NULL las claves foráneas de los hijos al borrar el padre.</w:t>
            </w:r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M:N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Modificación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Pone a NULL las referencias afectadas al modificar la clave del padre.</w:t>
            </w:r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B</w:t>
            </w:r>
            <w:proofErr w:type="gramStart"/>
            <w:r w:rsidRPr="002B42DA">
              <w:rPr>
                <w:rFonts w:ascii="Candara" w:hAnsi="Candara"/>
                <w:sz w:val="20"/>
                <w:szCs w:val="20"/>
              </w:rPr>
              <w:t>:D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Borrado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Asigna el valor predeterminado a las referencias de los hijos al borrar el padre.</w:t>
            </w:r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M</w:t>
            </w:r>
            <w:proofErr w:type="gramStart"/>
            <w:r w:rsidRPr="002B42DA">
              <w:rPr>
                <w:rFonts w:ascii="Candara" w:hAnsi="Candara"/>
                <w:sz w:val="20"/>
                <w:szCs w:val="20"/>
              </w:rPr>
              <w:t>:D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Modificación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Asigna el valor predeterminado a las referencias de los hijos al modificar la clave del padre.</w:t>
            </w:r>
          </w:p>
        </w:tc>
      </w:tr>
    </w:tbl>
    <w:p w:rsidR="00656074" w:rsidRDefault="00656074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9.2. Restringir: B</w:t>
      </w:r>
      <w:proofErr w:type="gramStart"/>
      <w:r w:rsidRPr="002B42DA">
        <w:rPr>
          <w:rFonts w:ascii="Candara" w:hAnsi="Candara"/>
          <w:sz w:val="20"/>
          <w:szCs w:val="20"/>
        </w:rPr>
        <w:t>:R</w:t>
      </w:r>
      <w:proofErr w:type="gramEnd"/>
      <w:r w:rsidRPr="002B42DA">
        <w:rPr>
          <w:rFonts w:ascii="Candara" w:hAnsi="Candara"/>
          <w:sz w:val="20"/>
          <w:szCs w:val="20"/>
        </w:rPr>
        <w:t xml:space="preserve"> y M:R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Funcionamiento:</w:t>
      </w:r>
      <w:r w:rsidRPr="002B42DA">
        <w:rPr>
          <w:rFonts w:ascii="Candara" w:hAnsi="Candara"/>
          <w:sz w:val="20"/>
          <w:szCs w:val="20"/>
        </w:rPr>
        <w:t xml:space="preserve"> impide la operación si existen filas hijas que referencian al padre.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Ejemplo: no se puede borrar un curso si todavía tiene alumnos asociados.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Se utiliza cuando se quiere evitar la pérdida accidental de información o impedir que una operación afecte a registros relacionados.</w:t>
      </w:r>
    </w:p>
    <w:p w:rsidR="00656074" w:rsidRDefault="00656074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lastRenderedPageBreak/>
        <w:t>9.3. Propagar o cascada: B</w:t>
      </w:r>
      <w:proofErr w:type="gramStart"/>
      <w:r w:rsidRPr="002B42DA">
        <w:rPr>
          <w:rFonts w:ascii="Candara" w:hAnsi="Candara"/>
          <w:sz w:val="20"/>
          <w:szCs w:val="20"/>
        </w:rPr>
        <w:t>:C</w:t>
      </w:r>
      <w:proofErr w:type="gramEnd"/>
      <w:r w:rsidRPr="002B42DA">
        <w:rPr>
          <w:rFonts w:ascii="Candara" w:hAnsi="Candara"/>
          <w:sz w:val="20"/>
          <w:szCs w:val="20"/>
        </w:rPr>
        <w:t xml:space="preserve"> y M:C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Funcionamiento:</w:t>
      </w:r>
      <w:r w:rsidRPr="002B42DA">
        <w:rPr>
          <w:rFonts w:ascii="Candara" w:hAnsi="Candara"/>
          <w:sz w:val="20"/>
          <w:szCs w:val="20"/>
        </w:rPr>
        <w:t xml:space="preserve"> la operación realizada sobre el padre se propaga a los hijos relacionados.</w:t>
      </w:r>
    </w:p>
    <w:p w:rsidR="002B42DA" w:rsidRPr="002B42DA" w:rsidRDefault="002B42DA" w:rsidP="00656074">
      <w:pPr>
        <w:numPr>
          <w:ilvl w:val="0"/>
          <w:numId w:val="2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B</w:t>
      </w:r>
      <w:proofErr w:type="gramStart"/>
      <w:r w:rsidRPr="002B42DA">
        <w:rPr>
          <w:rStyle w:val="Textoennegrita"/>
          <w:rFonts w:ascii="Candara" w:hAnsi="Candara"/>
          <w:sz w:val="20"/>
          <w:szCs w:val="20"/>
        </w:rPr>
        <w:t>:C</w:t>
      </w:r>
      <w:proofErr w:type="gramEnd"/>
      <w:r w:rsidRPr="002B42DA">
        <w:rPr>
          <w:rStyle w:val="Textoennegrita"/>
          <w:rFonts w:ascii="Candara" w:hAnsi="Candara"/>
          <w:sz w:val="20"/>
          <w:szCs w:val="20"/>
        </w:rPr>
        <w:t>:</w:t>
      </w:r>
      <w:r w:rsidRPr="002B42DA">
        <w:rPr>
          <w:rFonts w:ascii="Candara" w:hAnsi="Candara"/>
          <w:sz w:val="20"/>
          <w:szCs w:val="20"/>
        </w:rPr>
        <w:t xml:space="preserve"> borrar el padre también borra sus hijos.</w:t>
      </w:r>
    </w:p>
    <w:p w:rsidR="002B42DA" w:rsidRPr="002B42DA" w:rsidRDefault="002B42DA" w:rsidP="00656074">
      <w:pPr>
        <w:numPr>
          <w:ilvl w:val="0"/>
          <w:numId w:val="2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M</w:t>
      </w:r>
      <w:proofErr w:type="gramStart"/>
      <w:r w:rsidRPr="002B42DA">
        <w:rPr>
          <w:rStyle w:val="Textoennegrita"/>
          <w:rFonts w:ascii="Candara" w:hAnsi="Candara"/>
          <w:sz w:val="20"/>
          <w:szCs w:val="20"/>
        </w:rPr>
        <w:t>:C</w:t>
      </w:r>
      <w:proofErr w:type="gramEnd"/>
      <w:r w:rsidRPr="002B42DA">
        <w:rPr>
          <w:rStyle w:val="Textoennegrita"/>
          <w:rFonts w:ascii="Candara" w:hAnsi="Candara"/>
          <w:sz w:val="20"/>
          <w:szCs w:val="20"/>
        </w:rPr>
        <w:t>:</w:t>
      </w:r>
      <w:r w:rsidRPr="002B42DA">
        <w:rPr>
          <w:rFonts w:ascii="Candara" w:hAnsi="Candara"/>
          <w:sz w:val="20"/>
          <w:szCs w:val="20"/>
        </w:rPr>
        <w:t xml:space="preserve"> modificar la clave del padre actualiza las claves foráneas de los hijos.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Ejemplo: las líneas de un pedido pueden eliminarse automáticamente al borrar el pedido.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Se utiliza cuando los hijos no tienen sentido sin su padre. Hay que tener cuidado porque esta política puede borrar muchas filas automáticamente.</w:t>
      </w:r>
    </w:p>
    <w:p w:rsidR="00656074" w:rsidRDefault="00656074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9.4. Anular: B</w:t>
      </w:r>
      <w:proofErr w:type="gramStart"/>
      <w:r w:rsidRPr="002B42DA">
        <w:rPr>
          <w:rFonts w:ascii="Candara" w:hAnsi="Candara"/>
          <w:sz w:val="20"/>
          <w:szCs w:val="20"/>
        </w:rPr>
        <w:t>:N</w:t>
      </w:r>
      <w:proofErr w:type="gramEnd"/>
      <w:r w:rsidRPr="002B42DA">
        <w:rPr>
          <w:rFonts w:ascii="Candara" w:hAnsi="Candara"/>
          <w:sz w:val="20"/>
          <w:szCs w:val="20"/>
        </w:rPr>
        <w:t xml:space="preserve"> y M:N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Funcionamiento:</w:t>
      </w:r>
      <w:r w:rsidRPr="002B42DA">
        <w:rPr>
          <w:rFonts w:ascii="Candara" w:hAnsi="Candara"/>
          <w:sz w:val="20"/>
          <w:szCs w:val="20"/>
        </w:rPr>
        <w:t xml:space="preserve"> la clave foránea de las filas hijas pasa a NULL.</w:t>
      </w:r>
    </w:p>
    <w:p w:rsidR="002B42DA" w:rsidRPr="002B42DA" w:rsidRDefault="002B42DA" w:rsidP="00656074">
      <w:pPr>
        <w:numPr>
          <w:ilvl w:val="0"/>
          <w:numId w:val="22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B</w:t>
      </w:r>
      <w:proofErr w:type="gramStart"/>
      <w:r w:rsidRPr="002B42DA">
        <w:rPr>
          <w:rStyle w:val="Textoennegrita"/>
          <w:rFonts w:ascii="Candara" w:hAnsi="Candara"/>
          <w:sz w:val="20"/>
          <w:szCs w:val="20"/>
        </w:rPr>
        <w:t>:N</w:t>
      </w:r>
      <w:proofErr w:type="gramEnd"/>
      <w:r w:rsidRPr="002B42DA">
        <w:rPr>
          <w:rStyle w:val="Textoennegrita"/>
          <w:rFonts w:ascii="Candara" w:hAnsi="Candara"/>
          <w:sz w:val="20"/>
          <w:szCs w:val="20"/>
        </w:rPr>
        <w:t>:</w:t>
      </w:r>
      <w:r w:rsidRPr="002B42DA">
        <w:rPr>
          <w:rFonts w:ascii="Candara" w:hAnsi="Candara"/>
          <w:sz w:val="20"/>
          <w:szCs w:val="20"/>
        </w:rPr>
        <w:t xml:space="preserve"> se borra el padre y se anula la referencia en los hijos.</w:t>
      </w:r>
    </w:p>
    <w:p w:rsidR="002B42DA" w:rsidRPr="002B42DA" w:rsidRDefault="002B42DA" w:rsidP="00656074">
      <w:pPr>
        <w:numPr>
          <w:ilvl w:val="0"/>
          <w:numId w:val="22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M</w:t>
      </w:r>
      <w:proofErr w:type="gramStart"/>
      <w:r w:rsidRPr="002B42DA">
        <w:rPr>
          <w:rStyle w:val="Textoennegrita"/>
          <w:rFonts w:ascii="Candara" w:hAnsi="Candara"/>
          <w:sz w:val="20"/>
          <w:szCs w:val="20"/>
        </w:rPr>
        <w:t>:N</w:t>
      </w:r>
      <w:proofErr w:type="gramEnd"/>
      <w:r w:rsidRPr="002B42DA">
        <w:rPr>
          <w:rStyle w:val="Textoennegrita"/>
          <w:rFonts w:ascii="Candara" w:hAnsi="Candara"/>
          <w:sz w:val="20"/>
          <w:szCs w:val="20"/>
        </w:rPr>
        <w:t>:</w:t>
      </w:r>
      <w:r w:rsidRPr="002B42DA">
        <w:rPr>
          <w:rFonts w:ascii="Candara" w:hAnsi="Candara"/>
          <w:sz w:val="20"/>
          <w:szCs w:val="20"/>
        </w:rPr>
        <w:t xml:space="preserve"> se modifica la clave del padre y se anulan las referencias afectadas.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Ejemplo: si se elimina un departamento, los empleados pueden conservarse sin departamento asignado.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Se utiliza cuando los hijos deben conservarse aunque pierdan la relación con el padre.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Condición importante: la clave foránea debe admitir NULL.</w:t>
      </w:r>
    </w:p>
    <w:p w:rsidR="00656074" w:rsidRDefault="00656074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9.5. Valor predeterminado: B</w:t>
      </w:r>
      <w:proofErr w:type="gramStart"/>
      <w:r w:rsidRPr="002B42DA">
        <w:rPr>
          <w:rFonts w:ascii="Candara" w:hAnsi="Candara"/>
          <w:sz w:val="20"/>
          <w:szCs w:val="20"/>
        </w:rPr>
        <w:t>:D</w:t>
      </w:r>
      <w:proofErr w:type="gramEnd"/>
      <w:r w:rsidRPr="002B42DA">
        <w:rPr>
          <w:rFonts w:ascii="Candara" w:hAnsi="Candara"/>
          <w:sz w:val="20"/>
          <w:szCs w:val="20"/>
        </w:rPr>
        <w:t xml:space="preserve"> y M:D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Funcionamiento:</w:t>
      </w:r>
      <w:r w:rsidRPr="002B42DA">
        <w:rPr>
          <w:rFonts w:ascii="Candara" w:hAnsi="Candara"/>
          <w:sz w:val="20"/>
          <w:szCs w:val="20"/>
        </w:rPr>
        <w:t xml:space="preserve"> la clave foránea de los hijos recibe el valor predeterminado definido para la columna.</w:t>
      </w:r>
    </w:p>
    <w:p w:rsidR="002B42DA" w:rsidRPr="002B42DA" w:rsidRDefault="002B42DA" w:rsidP="00656074">
      <w:pPr>
        <w:numPr>
          <w:ilvl w:val="0"/>
          <w:numId w:val="23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B</w:t>
      </w:r>
      <w:proofErr w:type="gramStart"/>
      <w:r w:rsidRPr="002B42DA">
        <w:rPr>
          <w:rStyle w:val="Textoennegrita"/>
          <w:rFonts w:ascii="Candara" w:hAnsi="Candara"/>
          <w:sz w:val="20"/>
          <w:szCs w:val="20"/>
        </w:rPr>
        <w:t>:D</w:t>
      </w:r>
      <w:proofErr w:type="gramEnd"/>
      <w:r w:rsidRPr="002B42DA">
        <w:rPr>
          <w:rStyle w:val="Textoennegrita"/>
          <w:rFonts w:ascii="Candara" w:hAnsi="Candara"/>
          <w:sz w:val="20"/>
          <w:szCs w:val="20"/>
        </w:rPr>
        <w:t>:</w:t>
      </w:r>
      <w:r w:rsidRPr="002B42DA">
        <w:rPr>
          <w:rFonts w:ascii="Candara" w:hAnsi="Candara"/>
          <w:sz w:val="20"/>
          <w:szCs w:val="20"/>
        </w:rPr>
        <w:t xml:space="preserve"> al borrar el padre, los hijos reciben el valor predeterminado.</w:t>
      </w:r>
    </w:p>
    <w:p w:rsidR="002B42DA" w:rsidRPr="002B42DA" w:rsidRDefault="002B42DA" w:rsidP="00656074">
      <w:pPr>
        <w:numPr>
          <w:ilvl w:val="0"/>
          <w:numId w:val="23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M</w:t>
      </w:r>
      <w:proofErr w:type="gramStart"/>
      <w:r w:rsidRPr="002B42DA">
        <w:rPr>
          <w:rStyle w:val="Textoennegrita"/>
          <w:rFonts w:ascii="Candara" w:hAnsi="Candara"/>
          <w:sz w:val="20"/>
          <w:szCs w:val="20"/>
        </w:rPr>
        <w:t>:D</w:t>
      </w:r>
      <w:proofErr w:type="gramEnd"/>
      <w:r w:rsidRPr="002B42DA">
        <w:rPr>
          <w:rStyle w:val="Textoennegrita"/>
          <w:rFonts w:ascii="Candara" w:hAnsi="Candara"/>
          <w:sz w:val="20"/>
          <w:szCs w:val="20"/>
        </w:rPr>
        <w:t>:</w:t>
      </w:r>
      <w:r w:rsidRPr="002B42DA">
        <w:rPr>
          <w:rFonts w:ascii="Candara" w:hAnsi="Candara"/>
          <w:sz w:val="20"/>
          <w:szCs w:val="20"/>
        </w:rPr>
        <w:t xml:space="preserve"> al modificar la clave del padre, los hijos reciben el valor predeterminado.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Ejemplo: los empleados de un departamento eliminado pueden reasignarse a un departamento general previamente establecido.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Para que esta política funcione, el valor predeterminado debe ser válido y compatible con la clave foránea. Si el valor predeterminado es el identificador 0, por ejemplo, debe existir un departamento con ese identificador cuando sea necesario.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No todos los sistemas gestores de bases de datos admiten esta política en todos los casos.</w:t>
      </w:r>
    </w:p>
    <w:p w:rsidR="00656074" w:rsidRDefault="00656074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9.6. ¿Qué política debo elegir?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2"/>
        <w:gridCol w:w="1587"/>
      </w:tblGrid>
      <w:tr w:rsidR="002B42DA" w:rsidRPr="002B42DA" w:rsidTr="006560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2B42DA">
              <w:rPr>
                <w:rFonts w:ascii="Candara" w:hAnsi="Candara"/>
                <w:b/>
                <w:bCs/>
                <w:sz w:val="20"/>
                <w:szCs w:val="20"/>
              </w:rPr>
              <w:t>Situación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2B42DA">
              <w:rPr>
                <w:rFonts w:ascii="Candara" w:hAnsi="Candara"/>
                <w:b/>
                <w:bCs/>
                <w:sz w:val="20"/>
                <w:szCs w:val="20"/>
              </w:rPr>
              <w:t>Política adecuada</w:t>
            </w:r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No se puede borrar un curso si tiene alumnos.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B:R</w:t>
            </w:r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Las líneas de un pedido no tienen sentido sin el pedido.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B:C</w:t>
            </w:r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Un empleado puede conservarse sin departamento.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B:N</w:t>
            </w:r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Los registros deben pasar a una categoría predeterminada válida.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B</w:t>
            </w:r>
            <w:proofErr w:type="gramStart"/>
            <w:r w:rsidRPr="002B42DA">
              <w:rPr>
                <w:rFonts w:ascii="Candara" w:hAnsi="Candara"/>
                <w:sz w:val="20"/>
                <w:szCs w:val="20"/>
              </w:rPr>
              <w:t>:D</w:t>
            </w:r>
            <w:proofErr w:type="gramEnd"/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No se permite cambiar una clave del padre que tiene hijos.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M:R</w:t>
            </w:r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Las referencias deben actualizarse al cambiar la clave del padre.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M:C</w:t>
            </w:r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Los hijos deben conservarse sin referencia tras el cambio.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M:N</w:t>
            </w:r>
          </w:p>
        </w:tc>
      </w:tr>
      <w:tr w:rsidR="002B42DA" w:rsidRPr="002B42DA" w:rsidTr="00656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Los hijos deben reasignarse al valor predeterminado tras el cambio.</w:t>
            </w:r>
          </w:p>
        </w:tc>
        <w:tc>
          <w:tcPr>
            <w:tcW w:w="0" w:type="auto"/>
            <w:vAlign w:val="center"/>
            <w:hideMark/>
          </w:tcPr>
          <w:p w:rsidR="002B42DA" w:rsidRPr="002B42DA" w:rsidRDefault="002B42DA" w:rsidP="002B42DA">
            <w:pPr>
              <w:spacing w:after="0" w:line="240" w:lineRule="auto"/>
              <w:jc w:val="both"/>
              <w:rPr>
                <w:rFonts w:ascii="Candara" w:hAnsi="Candara"/>
                <w:sz w:val="20"/>
                <w:szCs w:val="20"/>
              </w:rPr>
            </w:pPr>
            <w:r w:rsidRPr="002B42DA">
              <w:rPr>
                <w:rFonts w:ascii="Candara" w:hAnsi="Candara"/>
                <w:sz w:val="20"/>
                <w:szCs w:val="20"/>
              </w:rPr>
              <w:t>M</w:t>
            </w:r>
            <w:proofErr w:type="gramStart"/>
            <w:r w:rsidRPr="002B42DA">
              <w:rPr>
                <w:rFonts w:ascii="Candara" w:hAnsi="Candara"/>
                <w:sz w:val="20"/>
                <w:szCs w:val="20"/>
              </w:rPr>
              <w:t>:D</w:t>
            </w:r>
            <w:proofErr w:type="gramEnd"/>
          </w:p>
        </w:tc>
      </w:tr>
    </w:tbl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La política correcta depende de las reglas del negocio y del significado de los datos.</w:t>
      </w:r>
    </w:p>
    <w:p w:rsidR="00656074" w:rsidRDefault="00656074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9.7. Resumen para memorizar</w:t>
      </w:r>
    </w:p>
    <w:p w:rsidR="002B42DA" w:rsidRPr="002B42DA" w:rsidRDefault="002B42DA" w:rsidP="00656074">
      <w:pPr>
        <w:numPr>
          <w:ilvl w:val="0"/>
          <w:numId w:val="2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R = Restringir:</w:t>
      </w:r>
      <w:r w:rsidRPr="002B42DA">
        <w:rPr>
          <w:rFonts w:ascii="Candara" w:hAnsi="Candara"/>
          <w:sz w:val="20"/>
          <w:szCs w:val="20"/>
        </w:rPr>
        <w:t xml:space="preserve"> impedir la operación.</w:t>
      </w:r>
    </w:p>
    <w:p w:rsidR="002B42DA" w:rsidRPr="002B42DA" w:rsidRDefault="002B42DA" w:rsidP="00656074">
      <w:pPr>
        <w:numPr>
          <w:ilvl w:val="0"/>
          <w:numId w:val="2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C = Cascada:</w:t>
      </w:r>
      <w:r w:rsidRPr="002B42DA">
        <w:rPr>
          <w:rFonts w:ascii="Candara" w:hAnsi="Candara"/>
          <w:sz w:val="20"/>
          <w:szCs w:val="20"/>
        </w:rPr>
        <w:t xml:space="preserve"> propagar la operación a los hijos.</w:t>
      </w:r>
    </w:p>
    <w:p w:rsidR="002B42DA" w:rsidRPr="002B42DA" w:rsidRDefault="002B42DA" w:rsidP="00656074">
      <w:pPr>
        <w:numPr>
          <w:ilvl w:val="0"/>
          <w:numId w:val="2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N = NULL:</w:t>
      </w:r>
      <w:r w:rsidRPr="002B42DA">
        <w:rPr>
          <w:rFonts w:ascii="Candara" w:hAnsi="Candara"/>
          <w:sz w:val="20"/>
          <w:szCs w:val="20"/>
        </w:rPr>
        <w:t xml:space="preserve"> eliminar la referencia, pero conservar el registro hijo.</w:t>
      </w:r>
    </w:p>
    <w:p w:rsidR="002B42DA" w:rsidRPr="002B42DA" w:rsidRDefault="002B42DA" w:rsidP="00656074">
      <w:pPr>
        <w:numPr>
          <w:ilvl w:val="0"/>
          <w:numId w:val="2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D = Predeterminado:</w:t>
      </w:r>
      <w:r w:rsidRPr="002B42DA">
        <w:rPr>
          <w:rFonts w:ascii="Candara" w:hAnsi="Candara"/>
          <w:sz w:val="20"/>
          <w:szCs w:val="20"/>
        </w:rPr>
        <w:t xml:space="preserve"> sustituir la referencia por un valor predeterminado válido.</w:t>
      </w:r>
    </w:p>
    <w:p w:rsidR="002B42DA" w:rsidRPr="002B42DA" w:rsidRDefault="002B42DA" w:rsidP="00656074">
      <w:pPr>
        <w:numPr>
          <w:ilvl w:val="0"/>
          <w:numId w:val="2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B = Borrado.</w:t>
      </w:r>
    </w:p>
    <w:p w:rsidR="002B42DA" w:rsidRPr="002B42DA" w:rsidRDefault="002B42DA" w:rsidP="00656074">
      <w:pPr>
        <w:numPr>
          <w:ilvl w:val="0"/>
          <w:numId w:val="2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M = Modificación de la clave.</w:t>
      </w:r>
    </w:p>
    <w:p w:rsidR="00656074" w:rsidRDefault="00656074">
      <w:pPr>
        <w:rPr>
          <w:rFonts w:ascii="Candara" w:eastAsia="Times New Roman" w:hAnsi="Candara" w:cs="Times New Roman"/>
          <w:b/>
          <w:bCs/>
          <w:kern w:val="36"/>
          <w:sz w:val="20"/>
          <w:szCs w:val="20"/>
          <w:lang w:eastAsia="es-ES"/>
        </w:rPr>
      </w:pPr>
      <w:r>
        <w:rPr>
          <w:rFonts w:ascii="Candara" w:hAnsi="Candara"/>
          <w:sz w:val="20"/>
          <w:szCs w:val="20"/>
        </w:rPr>
        <w:br w:type="page"/>
      </w:r>
    </w:p>
    <w:p w:rsidR="002B42DA" w:rsidRPr="00656074" w:rsidRDefault="002B42DA" w:rsidP="002B42DA">
      <w:pPr>
        <w:pStyle w:val="Ttulo1"/>
        <w:spacing w:before="0" w:beforeAutospacing="0" w:after="0" w:afterAutospacing="0"/>
        <w:jc w:val="both"/>
        <w:rPr>
          <w:rFonts w:ascii="Candara" w:hAnsi="Candara"/>
          <w:sz w:val="22"/>
          <w:szCs w:val="22"/>
        </w:rPr>
      </w:pPr>
      <w:r w:rsidRPr="00656074">
        <w:rPr>
          <w:rFonts w:ascii="Candara" w:hAnsi="Candara"/>
          <w:sz w:val="22"/>
          <w:szCs w:val="22"/>
        </w:rPr>
        <w:lastRenderedPageBreak/>
        <w:t>10. GUÍA RÁPIDA PARA EL EXAMEN</w:t>
      </w: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10.1. Conceptos fundamentales</w:t>
      </w:r>
    </w:p>
    <w:p w:rsidR="002B42DA" w:rsidRPr="002B42DA" w:rsidRDefault="002B42DA" w:rsidP="00656074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Relación = tabla.</w:t>
      </w:r>
    </w:p>
    <w:p w:rsidR="002B42DA" w:rsidRPr="002B42DA" w:rsidRDefault="002B42DA" w:rsidP="00656074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proofErr w:type="spellStart"/>
      <w:r w:rsidRPr="002B42DA">
        <w:rPr>
          <w:rFonts w:ascii="Candara" w:hAnsi="Candara"/>
          <w:sz w:val="20"/>
          <w:szCs w:val="20"/>
        </w:rPr>
        <w:t>Tupla</w:t>
      </w:r>
      <w:proofErr w:type="spellEnd"/>
      <w:r w:rsidRPr="002B42DA">
        <w:rPr>
          <w:rFonts w:ascii="Candara" w:hAnsi="Candara"/>
          <w:sz w:val="20"/>
          <w:szCs w:val="20"/>
        </w:rPr>
        <w:t xml:space="preserve"> = fila.</w:t>
      </w:r>
    </w:p>
    <w:p w:rsidR="002B42DA" w:rsidRPr="002B42DA" w:rsidRDefault="002B42DA" w:rsidP="00656074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Atributo = columna.</w:t>
      </w:r>
    </w:p>
    <w:p w:rsidR="002B42DA" w:rsidRPr="002B42DA" w:rsidRDefault="002B42DA" w:rsidP="00656074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Grado = número de columnas.</w:t>
      </w:r>
    </w:p>
    <w:p w:rsidR="002B42DA" w:rsidRPr="002B42DA" w:rsidRDefault="002B42DA" w:rsidP="00656074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proofErr w:type="spellStart"/>
      <w:r w:rsidRPr="002B42DA">
        <w:rPr>
          <w:rFonts w:ascii="Candara" w:hAnsi="Candara"/>
          <w:sz w:val="20"/>
          <w:szCs w:val="20"/>
        </w:rPr>
        <w:t>Cardinalidad</w:t>
      </w:r>
      <w:proofErr w:type="spellEnd"/>
      <w:r w:rsidRPr="002B42DA">
        <w:rPr>
          <w:rFonts w:ascii="Candara" w:hAnsi="Candara"/>
          <w:sz w:val="20"/>
          <w:szCs w:val="20"/>
        </w:rPr>
        <w:t xml:space="preserve"> = número de filas.</w:t>
      </w:r>
    </w:p>
    <w:p w:rsidR="002B42DA" w:rsidRPr="002B42DA" w:rsidRDefault="002B42DA" w:rsidP="00656074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Cabecera = definición de los atributos.</w:t>
      </w:r>
    </w:p>
    <w:p w:rsidR="002B42DA" w:rsidRPr="002B42DA" w:rsidRDefault="002B42DA" w:rsidP="00656074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Cuerpo = conjunto de </w:t>
      </w:r>
      <w:proofErr w:type="spellStart"/>
      <w:r w:rsidRPr="002B42DA">
        <w:rPr>
          <w:rFonts w:ascii="Candara" w:hAnsi="Candara"/>
          <w:sz w:val="20"/>
          <w:szCs w:val="20"/>
        </w:rPr>
        <w:t>tuplas</w:t>
      </w:r>
      <w:proofErr w:type="spellEnd"/>
      <w:r w:rsidRPr="002B42DA">
        <w:rPr>
          <w:rFonts w:ascii="Candara" w:hAnsi="Candara"/>
          <w:sz w:val="20"/>
          <w:szCs w:val="20"/>
        </w:rPr>
        <w:t>.</w:t>
      </w:r>
    </w:p>
    <w:p w:rsidR="002B42DA" w:rsidRPr="002B42DA" w:rsidRDefault="002B42DA" w:rsidP="00656074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Esquema = diseño de la base de datos.</w:t>
      </w:r>
    </w:p>
    <w:p w:rsidR="002B42DA" w:rsidRPr="002B42DA" w:rsidRDefault="002B42DA" w:rsidP="00656074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Estado = datos actuales.</w:t>
      </w:r>
    </w:p>
    <w:p w:rsidR="002B42DA" w:rsidRPr="002B42DA" w:rsidRDefault="002B42DA" w:rsidP="00656074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PK = identifica un registro.</w:t>
      </w:r>
    </w:p>
    <w:p w:rsidR="002B42DA" w:rsidRPr="002B42DA" w:rsidRDefault="002B42DA" w:rsidP="00656074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FK = referencia una clave existente.</w:t>
      </w: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10.2. Claves</w:t>
      </w:r>
    </w:p>
    <w:p w:rsidR="002B42DA" w:rsidRPr="002B42DA" w:rsidRDefault="002B42DA" w:rsidP="00656074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proofErr w:type="spellStart"/>
      <w:r w:rsidRPr="002B42DA">
        <w:rPr>
          <w:rFonts w:ascii="Candara" w:hAnsi="Candara"/>
          <w:sz w:val="20"/>
          <w:szCs w:val="20"/>
        </w:rPr>
        <w:t>Superclave</w:t>
      </w:r>
      <w:proofErr w:type="spellEnd"/>
      <w:r w:rsidRPr="002B42DA">
        <w:rPr>
          <w:rFonts w:ascii="Candara" w:hAnsi="Candara"/>
          <w:sz w:val="20"/>
          <w:szCs w:val="20"/>
        </w:rPr>
        <w:t>: identifica de forma única, aunque puede tener atributos sobrantes.</w:t>
      </w:r>
    </w:p>
    <w:p w:rsidR="002B42DA" w:rsidRPr="002B42DA" w:rsidRDefault="002B42DA" w:rsidP="00656074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 xml:space="preserve">Clave candidata: </w:t>
      </w:r>
      <w:proofErr w:type="spellStart"/>
      <w:r w:rsidRPr="002B42DA">
        <w:rPr>
          <w:rFonts w:ascii="Candara" w:hAnsi="Candara"/>
          <w:sz w:val="20"/>
          <w:szCs w:val="20"/>
        </w:rPr>
        <w:t>superclave</w:t>
      </w:r>
      <w:proofErr w:type="spellEnd"/>
      <w:r w:rsidRPr="002B42DA">
        <w:rPr>
          <w:rFonts w:ascii="Candara" w:hAnsi="Candara"/>
          <w:sz w:val="20"/>
          <w:szCs w:val="20"/>
        </w:rPr>
        <w:t xml:space="preserve"> mínima.</w:t>
      </w:r>
    </w:p>
    <w:p w:rsidR="002B42DA" w:rsidRPr="002B42DA" w:rsidRDefault="002B42DA" w:rsidP="00656074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Clave primaria: clave candidata elegida.</w:t>
      </w:r>
    </w:p>
    <w:p w:rsidR="002B42DA" w:rsidRPr="002B42DA" w:rsidRDefault="002B42DA" w:rsidP="00656074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Clave alternativa: clave candidata no elegida.</w:t>
      </w:r>
    </w:p>
    <w:p w:rsidR="002B42DA" w:rsidRPr="002B42DA" w:rsidRDefault="002B42DA" w:rsidP="00656074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Clave compuesta: formada por varios atributos.</w:t>
      </w:r>
    </w:p>
    <w:p w:rsidR="002B42DA" w:rsidRPr="002B42DA" w:rsidRDefault="002B42DA" w:rsidP="00656074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Clave foránea: referencia una clave de otra tabla o de la misma.</w:t>
      </w:r>
    </w:p>
    <w:p w:rsidR="00656074" w:rsidRDefault="00656074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10.3. Reglas de integridad</w:t>
      </w:r>
    </w:p>
    <w:p w:rsidR="002B42DA" w:rsidRPr="002B42DA" w:rsidRDefault="002B42DA" w:rsidP="00656074">
      <w:pPr>
        <w:numPr>
          <w:ilvl w:val="0"/>
          <w:numId w:val="2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Dominio: los valores deben ser válidos.</w:t>
      </w:r>
    </w:p>
    <w:p w:rsidR="002B42DA" w:rsidRPr="002B42DA" w:rsidRDefault="002B42DA" w:rsidP="00656074">
      <w:pPr>
        <w:numPr>
          <w:ilvl w:val="0"/>
          <w:numId w:val="2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Inherente: reglas derivadas del modelo relacional.</w:t>
      </w:r>
    </w:p>
    <w:p w:rsidR="002B42DA" w:rsidRPr="002B42DA" w:rsidRDefault="002B42DA" w:rsidP="00656074">
      <w:pPr>
        <w:numPr>
          <w:ilvl w:val="0"/>
          <w:numId w:val="2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Semántica: reglas particulares del negocio.</w:t>
      </w:r>
    </w:p>
    <w:p w:rsidR="002B42DA" w:rsidRPr="002B42DA" w:rsidRDefault="002B42DA" w:rsidP="00656074">
      <w:pPr>
        <w:numPr>
          <w:ilvl w:val="0"/>
          <w:numId w:val="2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Referencial: nadie puede apuntar a una fila inexistente.</w:t>
      </w:r>
    </w:p>
    <w:p w:rsidR="00656074" w:rsidRDefault="00656074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10.4. Valores nulos</w:t>
      </w:r>
    </w:p>
    <w:p w:rsidR="002B42DA" w:rsidRPr="002B42DA" w:rsidRDefault="002B42DA" w:rsidP="00656074">
      <w:pPr>
        <w:numPr>
          <w:ilvl w:val="0"/>
          <w:numId w:val="2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NULL: ausencia de valor disponible.</w:t>
      </w:r>
    </w:p>
    <w:p w:rsidR="002B42DA" w:rsidRPr="002B42DA" w:rsidRDefault="002B42DA" w:rsidP="00656074">
      <w:pPr>
        <w:numPr>
          <w:ilvl w:val="0"/>
          <w:numId w:val="2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NOT NULL: el campo es obligatorio.</w:t>
      </w:r>
    </w:p>
    <w:p w:rsidR="002B42DA" w:rsidRPr="002B42DA" w:rsidRDefault="002B42DA" w:rsidP="00656074">
      <w:pPr>
        <w:numPr>
          <w:ilvl w:val="0"/>
          <w:numId w:val="2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NULL no es cero ni una cadena vacía.</w:t>
      </w:r>
    </w:p>
    <w:p w:rsidR="002B42DA" w:rsidRPr="002B42DA" w:rsidRDefault="002B42DA" w:rsidP="00656074">
      <w:pPr>
        <w:numPr>
          <w:ilvl w:val="0"/>
          <w:numId w:val="2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Los significados conceptuales de NULL pueden ser desconocido, no disponible, no aplicable o pendiente de determinar.</w:t>
      </w:r>
    </w:p>
    <w:p w:rsidR="002B42DA" w:rsidRPr="002B42DA" w:rsidRDefault="002B42DA" w:rsidP="00656074">
      <w:pPr>
        <w:numPr>
          <w:ilvl w:val="0"/>
          <w:numId w:val="2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Un NULL no permite saber por sí solo por qué falta el dato.</w:t>
      </w:r>
    </w:p>
    <w:p w:rsidR="00656074" w:rsidRDefault="00656074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10.5. Políticas de borrado y modificación</w:t>
      </w:r>
    </w:p>
    <w:p w:rsidR="002B42DA" w:rsidRPr="002B42DA" w:rsidRDefault="002B42DA" w:rsidP="00656074">
      <w:pPr>
        <w:numPr>
          <w:ilvl w:val="0"/>
          <w:numId w:val="29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R = restringir.</w:t>
      </w:r>
    </w:p>
    <w:p w:rsidR="002B42DA" w:rsidRPr="002B42DA" w:rsidRDefault="002B42DA" w:rsidP="00656074">
      <w:pPr>
        <w:numPr>
          <w:ilvl w:val="0"/>
          <w:numId w:val="29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C = cascada.</w:t>
      </w:r>
    </w:p>
    <w:p w:rsidR="002B42DA" w:rsidRPr="002B42DA" w:rsidRDefault="002B42DA" w:rsidP="00656074">
      <w:pPr>
        <w:numPr>
          <w:ilvl w:val="0"/>
          <w:numId w:val="29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N = anular.</w:t>
      </w:r>
    </w:p>
    <w:p w:rsidR="002B42DA" w:rsidRPr="002B42DA" w:rsidRDefault="002B42DA" w:rsidP="00656074">
      <w:pPr>
        <w:numPr>
          <w:ilvl w:val="0"/>
          <w:numId w:val="29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D = valor predeterminado.</w:t>
      </w:r>
    </w:p>
    <w:p w:rsidR="002B42DA" w:rsidRPr="002B42DA" w:rsidRDefault="002B42DA" w:rsidP="00656074">
      <w:pPr>
        <w:numPr>
          <w:ilvl w:val="0"/>
          <w:numId w:val="29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B = borrado.</w:t>
      </w:r>
    </w:p>
    <w:p w:rsidR="002B42DA" w:rsidRPr="002B42DA" w:rsidRDefault="002B42DA" w:rsidP="00656074">
      <w:pPr>
        <w:numPr>
          <w:ilvl w:val="0"/>
          <w:numId w:val="29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M = modificación.</w:t>
      </w:r>
    </w:p>
    <w:p w:rsidR="002B42DA" w:rsidRPr="002B42DA" w:rsidRDefault="002B42DA" w:rsidP="002B42DA">
      <w:pPr>
        <w:pStyle w:val="NormalWeb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Ejemplos:</w:t>
      </w:r>
    </w:p>
    <w:p w:rsidR="002B42DA" w:rsidRPr="002B42DA" w:rsidRDefault="002B42DA" w:rsidP="00656074">
      <w:pPr>
        <w:numPr>
          <w:ilvl w:val="0"/>
          <w:numId w:val="3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B</w:t>
      </w:r>
      <w:proofErr w:type="gramStart"/>
      <w:r w:rsidRPr="002B42DA">
        <w:rPr>
          <w:rFonts w:ascii="Candara" w:hAnsi="Candara"/>
          <w:sz w:val="20"/>
          <w:szCs w:val="20"/>
        </w:rPr>
        <w:t>:R</w:t>
      </w:r>
      <w:proofErr w:type="gramEnd"/>
      <w:r w:rsidRPr="002B42DA">
        <w:rPr>
          <w:rFonts w:ascii="Candara" w:hAnsi="Candara"/>
          <w:sz w:val="20"/>
          <w:szCs w:val="20"/>
        </w:rPr>
        <w:t xml:space="preserve"> = impedir el borrado del padre cuando existen hijos.</w:t>
      </w:r>
    </w:p>
    <w:p w:rsidR="002B42DA" w:rsidRPr="002B42DA" w:rsidRDefault="002B42DA" w:rsidP="00656074">
      <w:pPr>
        <w:numPr>
          <w:ilvl w:val="0"/>
          <w:numId w:val="3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M</w:t>
      </w:r>
      <w:proofErr w:type="gramStart"/>
      <w:r w:rsidRPr="002B42DA">
        <w:rPr>
          <w:rFonts w:ascii="Candara" w:hAnsi="Candara"/>
          <w:sz w:val="20"/>
          <w:szCs w:val="20"/>
        </w:rPr>
        <w:t>:C</w:t>
      </w:r>
      <w:proofErr w:type="gramEnd"/>
      <w:r w:rsidRPr="002B42DA">
        <w:rPr>
          <w:rFonts w:ascii="Candara" w:hAnsi="Candara"/>
          <w:sz w:val="20"/>
          <w:szCs w:val="20"/>
        </w:rPr>
        <w:t xml:space="preserve"> = actualizar automáticamente las referencias hijas al modificar la clave del padre.</w:t>
      </w:r>
    </w:p>
    <w:p w:rsidR="002B42DA" w:rsidRPr="002B42DA" w:rsidRDefault="002B42DA" w:rsidP="00656074">
      <w:pPr>
        <w:numPr>
          <w:ilvl w:val="0"/>
          <w:numId w:val="3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B</w:t>
      </w:r>
      <w:proofErr w:type="gramStart"/>
      <w:r w:rsidRPr="002B42DA">
        <w:rPr>
          <w:rFonts w:ascii="Candara" w:hAnsi="Candara"/>
          <w:sz w:val="20"/>
          <w:szCs w:val="20"/>
        </w:rPr>
        <w:t>:N</w:t>
      </w:r>
      <w:proofErr w:type="gramEnd"/>
      <w:r w:rsidRPr="002B42DA">
        <w:rPr>
          <w:rFonts w:ascii="Candara" w:hAnsi="Candara"/>
          <w:sz w:val="20"/>
          <w:szCs w:val="20"/>
        </w:rPr>
        <w:t xml:space="preserve"> = poner NULL en las referencias hijas al borrar el padre.</w:t>
      </w:r>
    </w:p>
    <w:p w:rsidR="002B42DA" w:rsidRPr="002B42DA" w:rsidRDefault="002B42DA" w:rsidP="00656074">
      <w:pPr>
        <w:numPr>
          <w:ilvl w:val="0"/>
          <w:numId w:val="3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M</w:t>
      </w:r>
      <w:proofErr w:type="gramStart"/>
      <w:r w:rsidRPr="002B42DA">
        <w:rPr>
          <w:rFonts w:ascii="Candara" w:hAnsi="Candara"/>
          <w:sz w:val="20"/>
          <w:szCs w:val="20"/>
        </w:rPr>
        <w:t>:D</w:t>
      </w:r>
      <w:proofErr w:type="gramEnd"/>
      <w:r w:rsidRPr="002B42DA">
        <w:rPr>
          <w:rFonts w:ascii="Candara" w:hAnsi="Candara"/>
          <w:sz w:val="20"/>
          <w:szCs w:val="20"/>
        </w:rPr>
        <w:t xml:space="preserve"> = asignar el valor predeterminado a las referencias hijas al modificar la clave del padre.</w:t>
      </w:r>
    </w:p>
    <w:p w:rsidR="00656074" w:rsidRDefault="00656074" w:rsidP="002B42DA">
      <w:pPr>
        <w:pStyle w:val="Ttulo1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</w:p>
    <w:p w:rsidR="00656074" w:rsidRDefault="00656074">
      <w:pPr>
        <w:rPr>
          <w:rFonts w:ascii="Candara" w:eastAsia="Times New Roman" w:hAnsi="Candara" w:cs="Times New Roman"/>
          <w:b/>
          <w:bCs/>
          <w:kern w:val="36"/>
          <w:sz w:val="20"/>
          <w:szCs w:val="20"/>
          <w:lang w:eastAsia="es-ES"/>
        </w:rPr>
      </w:pPr>
      <w:r>
        <w:rPr>
          <w:rFonts w:ascii="Candara" w:hAnsi="Candara"/>
          <w:sz w:val="20"/>
          <w:szCs w:val="20"/>
        </w:rPr>
        <w:br w:type="page"/>
      </w:r>
    </w:p>
    <w:p w:rsidR="002B42DA" w:rsidRPr="00656074" w:rsidRDefault="002B42DA" w:rsidP="002B42DA">
      <w:pPr>
        <w:pStyle w:val="Ttulo1"/>
        <w:spacing w:before="0" w:beforeAutospacing="0" w:after="0" w:afterAutospacing="0"/>
        <w:jc w:val="both"/>
        <w:rPr>
          <w:rFonts w:ascii="Candara" w:hAnsi="Candara"/>
          <w:sz w:val="22"/>
          <w:szCs w:val="22"/>
        </w:rPr>
      </w:pPr>
      <w:r w:rsidRPr="00656074">
        <w:rPr>
          <w:rFonts w:ascii="Candara" w:hAnsi="Candara"/>
          <w:sz w:val="22"/>
          <w:szCs w:val="22"/>
        </w:rPr>
        <w:lastRenderedPageBreak/>
        <w:t>12. GLOSARIO COMPLETO</w:t>
      </w: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Modelo relacional y estructura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Base de datos relacional:</w:t>
      </w:r>
      <w:r w:rsidRPr="002B42DA">
        <w:rPr>
          <w:rFonts w:ascii="Candara" w:hAnsi="Candara"/>
          <w:sz w:val="20"/>
          <w:szCs w:val="20"/>
        </w:rPr>
        <w:t xml:space="preserve"> base de datos que organiza los datos en relaciones o tablas conectadas mediante claves.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Modelo de datos:</w:t>
      </w:r>
      <w:r w:rsidRPr="002B42DA">
        <w:rPr>
          <w:rFonts w:ascii="Candara" w:hAnsi="Candara"/>
          <w:sz w:val="20"/>
          <w:szCs w:val="20"/>
        </w:rPr>
        <w:t xml:space="preserve"> conjunto de conceptos y reglas que permiten representar y organizar información.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Modelo jerárquico:</w:t>
      </w:r>
      <w:r w:rsidRPr="002B42DA">
        <w:rPr>
          <w:rFonts w:ascii="Candara" w:hAnsi="Candara"/>
          <w:sz w:val="20"/>
          <w:szCs w:val="20"/>
        </w:rPr>
        <w:t xml:space="preserve"> modelo que organiza los datos como un árbol de padres e hijos.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Modelo en red:</w:t>
      </w:r>
      <w:r w:rsidRPr="002B42DA">
        <w:rPr>
          <w:rFonts w:ascii="Candara" w:hAnsi="Candara"/>
          <w:sz w:val="20"/>
          <w:szCs w:val="20"/>
        </w:rPr>
        <w:t xml:space="preserve"> modelo que conecta registros mediante enlaces y permite relaciones complejas.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Modelo relacional:</w:t>
      </w:r>
      <w:r w:rsidRPr="002B42DA">
        <w:rPr>
          <w:rFonts w:ascii="Candara" w:hAnsi="Candara"/>
          <w:sz w:val="20"/>
          <w:szCs w:val="20"/>
        </w:rPr>
        <w:t xml:space="preserve"> modelo basado en relaciones matemáticas y propuesto por Edgar F. </w:t>
      </w:r>
      <w:proofErr w:type="spellStart"/>
      <w:r w:rsidRPr="002B42DA">
        <w:rPr>
          <w:rFonts w:ascii="Candara" w:hAnsi="Candara"/>
          <w:sz w:val="20"/>
          <w:szCs w:val="20"/>
        </w:rPr>
        <w:t>Codd</w:t>
      </w:r>
      <w:proofErr w:type="spellEnd"/>
      <w:r w:rsidRPr="002B42DA">
        <w:rPr>
          <w:rFonts w:ascii="Candara" w:hAnsi="Candara"/>
          <w:sz w:val="20"/>
          <w:szCs w:val="20"/>
        </w:rPr>
        <w:t xml:space="preserve"> en 1970.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Relación:</w:t>
      </w:r>
      <w:r w:rsidRPr="002B42DA">
        <w:rPr>
          <w:rFonts w:ascii="Candara" w:hAnsi="Candara"/>
          <w:sz w:val="20"/>
          <w:szCs w:val="20"/>
        </w:rPr>
        <w:t xml:space="preserve"> conjunto de </w:t>
      </w:r>
      <w:proofErr w:type="spellStart"/>
      <w:r w:rsidRPr="002B42DA">
        <w:rPr>
          <w:rFonts w:ascii="Candara" w:hAnsi="Candara"/>
          <w:sz w:val="20"/>
          <w:szCs w:val="20"/>
        </w:rPr>
        <w:t>tuplas</w:t>
      </w:r>
      <w:proofErr w:type="spellEnd"/>
      <w:r w:rsidRPr="002B42DA">
        <w:rPr>
          <w:rFonts w:ascii="Candara" w:hAnsi="Candara"/>
          <w:sz w:val="20"/>
          <w:szCs w:val="20"/>
        </w:rPr>
        <w:t xml:space="preserve"> con los mismos atributos y dominios definidos.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proofErr w:type="spellStart"/>
      <w:r w:rsidRPr="002B42DA">
        <w:rPr>
          <w:rStyle w:val="Textoennegrita"/>
          <w:rFonts w:ascii="Candara" w:hAnsi="Candara"/>
          <w:sz w:val="20"/>
          <w:szCs w:val="20"/>
        </w:rPr>
        <w:t>Tupla</w:t>
      </w:r>
      <w:proofErr w:type="spellEnd"/>
      <w:r w:rsidRPr="002B42DA">
        <w:rPr>
          <w:rStyle w:val="Textoennegrita"/>
          <w:rFonts w:ascii="Candara" w:hAnsi="Candara"/>
          <w:sz w:val="20"/>
          <w:szCs w:val="20"/>
        </w:rPr>
        <w:t>:</w:t>
      </w:r>
      <w:r w:rsidRPr="002B42DA">
        <w:rPr>
          <w:rFonts w:ascii="Candara" w:hAnsi="Candara"/>
          <w:sz w:val="20"/>
          <w:szCs w:val="20"/>
        </w:rPr>
        <w:t xml:space="preserve"> fila de una relación.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Atributo:</w:t>
      </w:r>
      <w:r w:rsidRPr="002B42DA">
        <w:rPr>
          <w:rFonts w:ascii="Candara" w:hAnsi="Candara"/>
          <w:sz w:val="20"/>
          <w:szCs w:val="20"/>
        </w:rPr>
        <w:t xml:space="preserve"> columna que representa una característica.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Dominio:</w:t>
      </w:r>
      <w:r w:rsidRPr="002B42DA">
        <w:rPr>
          <w:rFonts w:ascii="Candara" w:hAnsi="Candara"/>
          <w:sz w:val="20"/>
          <w:szCs w:val="20"/>
        </w:rPr>
        <w:t xml:space="preserve"> conjunto de valores permitidos para un atributo.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Dominio homogéneo:</w:t>
      </w:r>
      <w:r w:rsidRPr="002B42DA">
        <w:rPr>
          <w:rFonts w:ascii="Candara" w:hAnsi="Candara"/>
          <w:sz w:val="20"/>
          <w:szCs w:val="20"/>
        </w:rPr>
        <w:t xml:space="preserve"> dominio cuyos valores pertenecen al mismo tipo o conjunto definido.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Dominio atómico:</w:t>
      </w:r>
      <w:r w:rsidRPr="002B42DA">
        <w:rPr>
          <w:rFonts w:ascii="Candara" w:hAnsi="Candara"/>
          <w:sz w:val="20"/>
          <w:szCs w:val="20"/>
        </w:rPr>
        <w:t xml:space="preserve"> dominio cuyos valores se consideran indivisibles dentro del modelo.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Dominio general:</w:t>
      </w:r>
      <w:r w:rsidRPr="002B42DA">
        <w:rPr>
          <w:rFonts w:ascii="Candara" w:hAnsi="Candara"/>
          <w:sz w:val="20"/>
          <w:szCs w:val="20"/>
        </w:rPr>
        <w:t xml:space="preserve"> dominio definido de forma amplia, con numerosos valores posibles.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Dominio restringido:</w:t>
      </w:r>
      <w:r w:rsidRPr="002B42DA">
        <w:rPr>
          <w:rFonts w:ascii="Candara" w:hAnsi="Candara"/>
          <w:sz w:val="20"/>
          <w:szCs w:val="20"/>
        </w:rPr>
        <w:t xml:space="preserve"> dominio limitado mediante condiciones adicionales.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Cabecera:</w:t>
      </w:r>
      <w:r w:rsidRPr="002B42DA">
        <w:rPr>
          <w:rFonts w:ascii="Candara" w:hAnsi="Candara"/>
          <w:sz w:val="20"/>
          <w:szCs w:val="20"/>
        </w:rPr>
        <w:t xml:space="preserve"> conjunto de atributos que define la estructura de una relación.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Cuerpo:</w:t>
      </w:r>
      <w:r w:rsidRPr="002B42DA">
        <w:rPr>
          <w:rFonts w:ascii="Candara" w:hAnsi="Candara"/>
          <w:sz w:val="20"/>
          <w:szCs w:val="20"/>
        </w:rPr>
        <w:t xml:space="preserve"> conjunto de </w:t>
      </w:r>
      <w:proofErr w:type="spellStart"/>
      <w:r w:rsidRPr="002B42DA">
        <w:rPr>
          <w:rFonts w:ascii="Candara" w:hAnsi="Candara"/>
          <w:sz w:val="20"/>
          <w:szCs w:val="20"/>
        </w:rPr>
        <w:t>tuplas</w:t>
      </w:r>
      <w:proofErr w:type="spellEnd"/>
      <w:r w:rsidRPr="002B42DA">
        <w:rPr>
          <w:rFonts w:ascii="Candara" w:hAnsi="Candara"/>
          <w:sz w:val="20"/>
          <w:szCs w:val="20"/>
        </w:rPr>
        <w:t xml:space="preserve"> de una relación.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Grado:</w:t>
      </w:r>
      <w:r w:rsidRPr="002B42DA">
        <w:rPr>
          <w:rFonts w:ascii="Candara" w:hAnsi="Candara"/>
          <w:sz w:val="20"/>
          <w:szCs w:val="20"/>
        </w:rPr>
        <w:t xml:space="preserve"> número de atributos de una relación.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proofErr w:type="spellStart"/>
      <w:r w:rsidRPr="002B42DA">
        <w:rPr>
          <w:rStyle w:val="Textoennegrita"/>
          <w:rFonts w:ascii="Candara" w:hAnsi="Candara"/>
          <w:sz w:val="20"/>
          <w:szCs w:val="20"/>
        </w:rPr>
        <w:t>Cardinalidad</w:t>
      </w:r>
      <w:proofErr w:type="spellEnd"/>
      <w:r w:rsidRPr="002B42DA">
        <w:rPr>
          <w:rStyle w:val="Textoennegrita"/>
          <w:rFonts w:ascii="Candara" w:hAnsi="Candara"/>
          <w:sz w:val="20"/>
          <w:szCs w:val="20"/>
        </w:rPr>
        <w:t>:</w:t>
      </w:r>
      <w:r w:rsidRPr="002B42DA">
        <w:rPr>
          <w:rFonts w:ascii="Candara" w:hAnsi="Candara"/>
          <w:sz w:val="20"/>
          <w:szCs w:val="20"/>
        </w:rPr>
        <w:t xml:space="preserve"> número de </w:t>
      </w:r>
      <w:proofErr w:type="spellStart"/>
      <w:r w:rsidRPr="002B42DA">
        <w:rPr>
          <w:rFonts w:ascii="Candara" w:hAnsi="Candara"/>
          <w:sz w:val="20"/>
          <w:szCs w:val="20"/>
        </w:rPr>
        <w:t>tuplas</w:t>
      </w:r>
      <w:proofErr w:type="spellEnd"/>
      <w:r w:rsidRPr="002B42DA">
        <w:rPr>
          <w:rFonts w:ascii="Candara" w:hAnsi="Candara"/>
          <w:sz w:val="20"/>
          <w:szCs w:val="20"/>
        </w:rPr>
        <w:t xml:space="preserve"> de una relación en un momento determinado.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Esquema de relación:</w:t>
      </w:r>
      <w:r w:rsidRPr="002B42DA">
        <w:rPr>
          <w:rFonts w:ascii="Candara" w:hAnsi="Candara"/>
          <w:sz w:val="20"/>
          <w:szCs w:val="20"/>
        </w:rPr>
        <w:t xml:space="preserve"> definición de una relación, incluyendo nombre, atributos, dominios y restricciones.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Estado o extensión:</w:t>
      </w:r>
      <w:r w:rsidRPr="002B42DA">
        <w:rPr>
          <w:rFonts w:ascii="Candara" w:hAnsi="Candara"/>
          <w:sz w:val="20"/>
          <w:szCs w:val="20"/>
        </w:rPr>
        <w:t xml:space="preserve"> conjunto de </w:t>
      </w:r>
      <w:proofErr w:type="spellStart"/>
      <w:r w:rsidRPr="002B42DA">
        <w:rPr>
          <w:rFonts w:ascii="Candara" w:hAnsi="Candara"/>
          <w:sz w:val="20"/>
          <w:szCs w:val="20"/>
        </w:rPr>
        <w:t>tuplas</w:t>
      </w:r>
      <w:proofErr w:type="spellEnd"/>
      <w:r w:rsidRPr="002B42DA">
        <w:rPr>
          <w:rFonts w:ascii="Candara" w:hAnsi="Candara"/>
          <w:sz w:val="20"/>
          <w:szCs w:val="20"/>
        </w:rPr>
        <w:t xml:space="preserve"> de una relación en un momento concreto.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Relación base:</w:t>
      </w:r>
      <w:r w:rsidRPr="002B42DA">
        <w:rPr>
          <w:rFonts w:ascii="Candara" w:hAnsi="Candara"/>
          <w:sz w:val="20"/>
          <w:szCs w:val="20"/>
        </w:rPr>
        <w:t xml:space="preserve"> relación definida en el esquema y cuyos datos se almacenan como parte de la base de datos.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Vista:</w:t>
      </w:r>
      <w:r w:rsidRPr="002B42DA">
        <w:rPr>
          <w:rFonts w:ascii="Candara" w:hAnsi="Candara"/>
          <w:sz w:val="20"/>
          <w:szCs w:val="20"/>
        </w:rPr>
        <w:t xml:space="preserve"> relación virtual obtenida mediante una consulta.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SGBD:</w:t>
      </w:r>
      <w:r w:rsidRPr="002B42DA">
        <w:rPr>
          <w:rFonts w:ascii="Candara" w:hAnsi="Candara"/>
          <w:sz w:val="20"/>
          <w:szCs w:val="20"/>
        </w:rPr>
        <w:t xml:space="preserve"> software que permite crear y administrar bases de datos.</w:t>
      </w:r>
    </w:p>
    <w:p w:rsidR="002B42DA" w:rsidRPr="002B42DA" w:rsidRDefault="002B42DA" w:rsidP="0065607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SQL:</w:t>
      </w:r>
      <w:r w:rsidRPr="002B42DA">
        <w:rPr>
          <w:rFonts w:ascii="Candara" w:hAnsi="Candara"/>
          <w:sz w:val="20"/>
          <w:szCs w:val="20"/>
        </w:rPr>
        <w:t xml:space="preserve"> lenguaje utilizado para definir, consultar y manipular bases de datos relacionales.</w:t>
      </w: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Objetivos y propiedades</w:t>
      </w:r>
    </w:p>
    <w:p w:rsidR="002B42DA" w:rsidRPr="002B42DA" w:rsidRDefault="002B42DA" w:rsidP="00656074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Independencia física:</w:t>
      </w:r>
      <w:r w:rsidRPr="002B42DA">
        <w:rPr>
          <w:rFonts w:ascii="Candara" w:hAnsi="Candara"/>
          <w:sz w:val="20"/>
          <w:szCs w:val="20"/>
        </w:rPr>
        <w:t xml:space="preserve"> capacidad de modificar el almacenamiento físico sin cambiar la estructura lógica ni las aplicaciones que dependen de ella.</w:t>
      </w:r>
    </w:p>
    <w:p w:rsidR="002B42DA" w:rsidRPr="002B42DA" w:rsidRDefault="002B42DA" w:rsidP="00656074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Independencia lógica:</w:t>
      </w:r>
      <w:r w:rsidRPr="002B42DA">
        <w:rPr>
          <w:rFonts w:ascii="Candara" w:hAnsi="Candara"/>
          <w:sz w:val="20"/>
          <w:szCs w:val="20"/>
        </w:rPr>
        <w:t xml:space="preserve"> capacidad de modificar el esquema lógico sin tener que cambiar todas las aplicaciones.</w:t>
      </w:r>
    </w:p>
    <w:p w:rsidR="002B42DA" w:rsidRPr="002B42DA" w:rsidRDefault="002B42DA" w:rsidP="00656074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Flexibilidad:</w:t>
      </w:r>
      <w:r w:rsidRPr="002B42DA">
        <w:rPr>
          <w:rFonts w:ascii="Candara" w:hAnsi="Candara"/>
          <w:sz w:val="20"/>
          <w:szCs w:val="20"/>
        </w:rPr>
        <w:t xml:space="preserve"> facilidad para consultar y combinar datos de distintas maneras.</w:t>
      </w:r>
    </w:p>
    <w:p w:rsidR="002B42DA" w:rsidRPr="002B42DA" w:rsidRDefault="002B42DA" w:rsidP="00656074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Sencillez:</w:t>
      </w:r>
      <w:r w:rsidRPr="002B42DA">
        <w:rPr>
          <w:rFonts w:ascii="Candara" w:hAnsi="Candara"/>
          <w:sz w:val="20"/>
          <w:szCs w:val="20"/>
        </w:rPr>
        <w:t xml:space="preserve"> representación de la información mediante tablas, filas y columnas.</w:t>
      </w:r>
    </w:p>
    <w:p w:rsidR="002B42DA" w:rsidRPr="002B42DA" w:rsidRDefault="002B42DA" w:rsidP="00656074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Base teórica:</w:t>
      </w:r>
      <w:r w:rsidRPr="002B42DA">
        <w:rPr>
          <w:rFonts w:ascii="Candara" w:hAnsi="Candara"/>
          <w:sz w:val="20"/>
          <w:szCs w:val="20"/>
        </w:rPr>
        <w:t xml:space="preserve"> fundamentación matemática en la teoría de conjuntos y la lógica de predicados.</w:t>
      </w:r>
    </w:p>
    <w:p w:rsidR="002B42DA" w:rsidRPr="002B42DA" w:rsidRDefault="002B42DA" w:rsidP="00656074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Atomicidad:</w:t>
      </w:r>
      <w:r w:rsidRPr="002B42DA">
        <w:rPr>
          <w:rFonts w:ascii="Candara" w:hAnsi="Candara"/>
          <w:sz w:val="20"/>
          <w:szCs w:val="20"/>
        </w:rPr>
        <w:t xml:space="preserve"> propiedad por la que un atributo contiene un valor indivisible según el modelo.</w:t>
      </w:r>
    </w:p>
    <w:p w:rsidR="002B42DA" w:rsidRPr="002B42DA" w:rsidRDefault="002B42DA" w:rsidP="00656074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Unicidad:</w:t>
      </w:r>
      <w:r w:rsidRPr="002B42DA">
        <w:rPr>
          <w:rFonts w:ascii="Candara" w:hAnsi="Candara"/>
          <w:sz w:val="20"/>
          <w:szCs w:val="20"/>
        </w:rPr>
        <w:t xml:space="preserve"> propiedad por la que un valor o combinación de valores no se repite en el ámbito de una restricción.</w:t>
      </w: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Claves</w:t>
      </w:r>
    </w:p>
    <w:p w:rsidR="002B42DA" w:rsidRPr="002B42DA" w:rsidRDefault="002B42DA" w:rsidP="00656074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Clave:</w:t>
      </w:r>
      <w:r w:rsidRPr="002B42DA">
        <w:rPr>
          <w:rFonts w:ascii="Candara" w:hAnsi="Candara"/>
          <w:sz w:val="20"/>
          <w:szCs w:val="20"/>
        </w:rPr>
        <w:t xml:space="preserve"> atributo o conjunto de atributos utilizado para identificar </w:t>
      </w:r>
      <w:proofErr w:type="spellStart"/>
      <w:r w:rsidRPr="002B42DA">
        <w:rPr>
          <w:rFonts w:ascii="Candara" w:hAnsi="Candara"/>
          <w:sz w:val="20"/>
          <w:szCs w:val="20"/>
        </w:rPr>
        <w:t>tuplas</w:t>
      </w:r>
      <w:proofErr w:type="spellEnd"/>
      <w:r w:rsidRPr="002B42DA">
        <w:rPr>
          <w:rFonts w:ascii="Candara" w:hAnsi="Candara"/>
          <w:sz w:val="20"/>
          <w:szCs w:val="20"/>
        </w:rPr>
        <w:t>.</w:t>
      </w:r>
    </w:p>
    <w:p w:rsidR="002B42DA" w:rsidRPr="002B42DA" w:rsidRDefault="002B42DA" w:rsidP="00656074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proofErr w:type="spellStart"/>
      <w:r w:rsidRPr="002B42DA">
        <w:rPr>
          <w:rStyle w:val="Textoennegrita"/>
          <w:rFonts w:ascii="Candara" w:hAnsi="Candara"/>
          <w:sz w:val="20"/>
          <w:szCs w:val="20"/>
        </w:rPr>
        <w:t>Superclave</w:t>
      </w:r>
      <w:proofErr w:type="spellEnd"/>
      <w:r w:rsidRPr="002B42DA">
        <w:rPr>
          <w:rStyle w:val="Textoennegrita"/>
          <w:rFonts w:ascii="Candara" w:hAnsi="Candara"/>
          <w:sz w:val="20"/>
          <w:szCs w:val="20"/>
        </w:rPr>
        <w:t>:</w:t>
      </w:r>
      <w:r w:rsidRPr="002B42DA">
        <w:rPr>
          <w:rFonts w:ascii="Candara" w:hAnsi="Candara"/>
          <w:sz w:val="20"/>
          <w:szCs w:val="20"/>
        </w:rPr>
        <w:t xml:space="preserve"> conjunto de atributos que identifica de forma única una </w:t>
      </w:r>
      <w:proofErr w:type="spellStart"/>
      <w:r w:rsidRPr="002B42DA">
        <w:rPr>
          <w:rFonts w:ascii="Candara" w:hAnsi="Candara"/>
          <w:sz w:val="20"/>
          <w:szCs w:val="20"/>
        </w:rPr>
        <w:t>tupla</w:t>
      </w:r>
      <w:proofErr w:type="spellEnd"/>
      <w:r w:rsidRPr="002B42DA">
        <w:rPr>
          <w:rFonts w:ascii="Candara" w:hAnsi="Candara"/>
          <w:sz w:val="20"/>
          <w:szCs w:val="20"/>
        </w:rPr>
        <w:t>, aunque puede contener atributos innecesarios.</w:t>
      </w:r>
    </w:p>
    <w:p w:rsidR="002B42DA" w:rsidRPr="002B42DA" w:rsidRDefault="002B42DA" w:rsidP="00656074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Clave candidata:</w:t>
      </w:r>
      <w:r w:rsidRPr="002B42DA">
        <w:rPr>
          <w:rFonts w:ascii="Candara" w:hAnsi="Candara"/>
          <w:sz w:val="20"/>
          <w:szCs w:val="20"/>
        </w:rPr>
        <w:t xml:space="preserve"> </w:t>
      </w:r>
      <w:proofErr w:type="spellStart"/>
      <w:r w:rsidRPr="002B42DA">
        <w:rPr>
          <w:rFonts w:ascii="Candara" w:hAnsi="Candara"/>
          <w:sz w:val="20"/>
          <w:szCs w:val="20"/>
        </w:rPr>
        <w:t>superclave</w:t>
      </w:r>
      <w:proofErr w:type="spellEnd"/>
      <w:r w:rsidRPr="002B42DA">
        <w:rPr>
          <w:rFonts w:ascii="Candara" w:hAnsi="Candara"/>
          <w:sz w:val="20"/>
          <w:szCs w:val="20"/>
        </w:rPr>
        <w:t xml:space="preserve"> mínima.</w:t>
      </w:r>
    </w:p>
    <w:p w:rsidR="002B42DA" w:rsidRPr="002B42DA" w:rsidRDefault="002B42DA" w:rsidP="00656074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Clave primaria (PK):</w:t>
      </w:r>
      <w:r w:rsidRPr="002B42DA">
        <w:rPr>
          <w:rFonts w:ascii="Candara" w:hAnsi="Candara"/>
          <w:sz w:val="20"/>
          <w:szCs w:val="20"/>
        </w:rPr>
        <w:t xml:space="preserve"> clave candidata elegida para identificar los registros de una tabla.</w:t>
      </w:r>
    </w:p>
    <w:p w:rsidR="002B42DA" w:rsidRPr="002B42DA" w:rsidRDefault="002B42DA" w:rsidP="00656074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Clave alternativa:</w:t>
      </w:r>
      <w:r w:rsidRPr="002B42DA">
        <w:rPr>
          <w:rFonts w:ascii="Candara" w:hAnsi="Candara"/>
          <w:sz w:val="20"/>
          <w:szCs w:val="20"/>
        </w:rPr>
        <w:t xml:space="preserve"> clave candidata que no ha sido elegida como primaria.</w:t>
      </w:r>
    </w:p>
    <w:p w:rsidR="002B42DA" w:rsidRPr="002B42DA" w:rsidRDefault="002B42DA" w:rsidP="00656074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Clave compuesta:</w:t>
      </w:r>
      <w:r w:rsidRPr="002B42DA">
        <w:rPr>
          <w:rFonts w:ascii="Candara" w:hAnsi="Candara"/>
          <w:sz w:val="20"/>
          <w:szCs w:val="20"/>
        </w:rPr>
        <w:t xml:space="preserve"> clave formada por dos o más atributos.</w:t>
      </w:r>
    </w:p>
    <w:p w:rsidR="002B42DA" w:rsidRPr="002B42DA" w:rsidRDefault="002B42DA" w:rsidP="00656074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Clave ajena o foránea (FK):</w:t>
      </w:r>
      <w:r w:rsidRPr="002B42DA">
        <w:rPr>
          <w:rFonts w:ascii="Candara" w:hAnsi="Candara"/>
          <w:sz w:val="20"/>
          <w:szCs w:val="20"/>
        </w:rPr>
        <w:t xml:space="preserve"> atributo o conjunto de atributos que referencia una clave de otra tabla o de la misma tabla.</w:t>
      </w: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Esquema y atributos</w:t>
      </w:r>
    </w:p>
    <w:p w:rsidR="002B42DA" w:rsidRPr="002B42DA" w:rsidRDefault="002B42DA" w:rsidP="00656074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Esquema de base de datos:</w:t>
      </w:r>
      <w:r w:rsidRPr="002B42DA">
        <w:rPr>
          <w:rFonts w:ascii="Candara" w:hAnsi="Candara"/>
          <w:sz w:val="20"/>
          <w:szCs w:val="20"/>
        </w:rPr>
        <w:t xml:space="preserve"> diseño lógico que describe tablas, atributos, claves y restricciones.</w:t>
      </w:r>
    </w:p>
    <w:p w:rsidR="002B42DA" w:rsidRPr="002B42DA" w:rsidRDefault="002B42DA" w:rsidP="00656074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Tabla:</w:t>
      </w:r>
      <w:r w:rsidRPr="002B42DA">
        <w:rPr>
          <w:rFonts w:ascii="Candara" w:hAnsi="Candara"/>
          <w:sz w:val="20"/>
          <w:szCs w:val="20"/>
        </w:rPr>
        <w:t xml:space="preserve"> estructura de filas y columnas que almacena datos.</w:t>
      </w:r>
    </w:p>
    <w:p w:rsidR="002B42DA" w:rsidRPr="002B42DA" w:rsidRDefault="002B42DA" w:rsidP="00656074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Tipo de dato:</w:t>
      </w:r>
      <w:r w:rsidRPr="002B42DA">
        <w:rPr>
          <w:rFonts w:ascii="Candara" w:hAnsi="Candara"/>
          <w:sz w:val="20"/>
          <w:szCs w:val="20"/>
        </w:rPr>
        <w:t xml:space="preserve"> clase de valores que puede almacenar un atributo, como números, texto o fechas.</w:t>
      </w:r>
    </w:p>
    <w:p w:rsidR="002B42DA" w:rsidRPr="002B42DA" w:rsidRDefault="002B42DA" w:rsidP="00656074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Atributo obligatorio:</w:t>
      </w:r>
      <w:r w:rsidRPr="002B42DA">
        <w:rPr>
          <w:rFonts w:ascii="Candara" w:hAnsi="Candara"/>
          <w:sz w:val="20"/>
          <w:szCs w:val="20"/>
        </w:rPr>
        <w:t xml:space="preserve"> atributo que no admite NULL.</w:t>
      </w:r>
    </w:p>
    <w:p w:rsidR="002B42DA" w:rsidRPr="002B42DA" w:rsidRDefault="002B42DA" w:rsidP="00656074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Atributo opcional:</w:t>
      </w:r>
      <w:r w:rsidRPr="002B42DA">
        <w:rPr>
          <w:rFonts w:ascii="Candara" w:hAnsi="Candara"/>
          <w:sz w:val="20"/>
          <w:szCs w:val="20"/>
        </w:rPr>
        <w:t xml:space="preserve"> atributo que puede admitir NULL.</w:t>
      </w:r>
    </w:p>
    <w:p w:rsidR="002B42DA" w:rsidRPr="002B42DA" w:rsidRDefault="002B42DA" w:rsidP="00656074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Estado de la base de datos:</w:t>
      </w:r>
      <w:r w:rsidRPr="002B42DA">
        <w:rPr>
          <w:rFonts w:ascii="Candara" w:hAnsi="Candara"/>
          <w:sz w:val="20"/>
          <w:szCs w:val="20"/>
        </w:rPr>
        <w:t xml:space="preserve"> datos almacenados en un momento concreto.</w:t>
      </w:r>
    </w:p>
    <w:p w:rsidR="00656074" w:rsidRDefault="00656074">
      <w:pPr>
        <w:rPr>
          <w:rFonts w:ascii="Candara" w:eastAsia="Times New Roman" w:hAnsi="Candara" w:cs="Times New Roman"/>
          <w:b/>
          <w:bCs/>
          <w:sz w:val="20"/>
          <w:szCs w:val="20"/>
          <w:lang w:eastAsia="es-ES"/>
        </w:rPr>
      </w:pPr>
      <w:r>
        <w:rPr>
          <w:rFonts w:ascii="Candara" w:hAnsi="Candara"/>
          <w:sz w:val="20"/>
          <w:szCs w:val="20"/>
        </w:rPr>
        <w:br w:type="page"/>
      </w: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lastRenderedPageBreak/>
        <w:t>Integridad</w:t>
      </w:r>
    </w:p>
    <w:p w:rsidR="002B42DA" w:rsidRPr="002B42DA" w:rsidRDefault="002B42DA" w:rsidP="00656074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Regla de integridad:</w:t>
      </w:r>
      <w:r w:rsidRPr="002B42DA">
        <w:rPr>
          <w:rFonts w:ascii="Candara" w:hAnsi="Candara"/>
          <w:sz w:val="20"/>
          <w:szCs w:val="20"/>
        </w:rPr>
        <w:t xml:space="preserve"> condición que deben cumplir los datos para que la base de datos sea válida.</w:t>
      </w:r>
    </w:p>
    <w:p w:rsidR="002B42DA" w:rsidRPr="002B42DA" w:rsidRDefault="002B42DA" w:rsidP="00656074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Integridad de dominio:</w:t>
      </w:r>
      <w:r w:rsidRPr="002B42DA">
        <w:rPr>
          <w:rFonts w:ascii="Candara" w:hAnsi="Candara"/>
          <w:sz w:val="20"/>
          <w:szCs w:val="20"/>
        </w:rPr>
        <w:t xml:space="preserve"> exige que los valores respeten el dominio y sus restricciones.</w:t>
      </w:r>
    </w:p>
    <w:p w:rsidR="002B42DA" w:rsidRPr="002B42DA" w:rsidRDefault="002B42DA" w:rsidP="00656074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Integridad inherente:</w:t>
      </w:r>
      <w:r w:rsidRPr="002B42DA">
        <w:rPr>
          <w:rFonts w:ascii="Candara" w:hAnsi="Candara"/>
          <w:sz w:val="20"/>
          <w:szCs w:val="20"/>
        </w:rPr>
        <w:t xml:space="preserve"> propiedades derivadas del modelo relacional formal.</w:t>
      </w:r>
    </w:p>
    <w:p w:rsidR="002B42DA" w:rsidRPr="002B42DA" w:rsidRDefault="002B42DA" w:rsidP="00656074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Integridad semántica:</w:t>
      </w:r>
      <w:r w:rsidRPr="002B42DA">
        <w:rPr>
          <w:rFonts w:ascii="Candara" w:hAnsi="Candara"/>
          <w:sz w:val="20"/>
          <w:szCs w:val="20"/>
        </w:rPr>
        <w:t xml:space="preserve"> reglas específicas del negocio.</w:t>
      </w:r>
    </w:p>
    <w:p w:rsidR="002B42DA" w:rsidRPr="002B42DA" w:rsidRDefault="002B42DA" w:rsidP="00656074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Integridad referencial:</w:t>
      </w:r>
      <w:r w:rsidRPr="002B42DA">
        <w:rPr>
          <w:rFonts w:ascii="Candara" w:hAnsi="Candara"/>
          <w:sz w:val="20"/>
          <w:szCs w:val="20"/>
        </w:rPr>
        <w:t xml:space="preserve"> exige que las claves foráneas apunten a claves existentes o sean NULL cuando esté permitido.</w:t>
      </w:r>
    </w:p>
    <w:p w:rsidR="002B42DA" w:rsidRPr="002B42DA" w:rsidRDefault="002B42DA" w:rsidP="00656074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Restricción:</w:t>
      </w:r>
      <w:r w:rsidRPr="002B42DA">
        <w:rPr>
          <w:rFonts w:ascii="Candara" w:hAnsi="Candara"/>
          <w:sz w:val="20"/>
          <w:szCs w:val="20"/>
        </w:rPr>
        <w:t xml:space="preserve"> condición que limita los valores u operaciones permitidos.</w:t>
      </w:r>
    </w:p>
    <w:p w:rsidR="002B42DA" w:rsidRPr="002B42DA" w:rsidRDefault="002B42DA" w:rsidP="00656074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Clave primaria:</w:t>
      </w:r>
      <w:r w:rsidRPr="002B42DA">
        <w:rPr>
          <w:rFonts w:ascii="Candara" w:hAnsi="Candara"/>
          <w:sz w:val="20"/>
          <w:szCs w:val="20"/>
        </w:rPr>
        <w:t xml:space="preserve"> restricción que identifica cada registro de forma única y no admite NULL.</w:t>
      </w:r>
    </w:p>
    <w:p w:rsidR="002B42DA" w:rsidRPr="002B42DA" w:rsidRDefault="002B42DA" w:rsidP="00656074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Clave foránea:</w:t>
      </w:r>
      <w:r w:rsidRPr="002B42DA">
        <w:rPr>
          <w:rFonts w:ascii="Candara" w:hAnsi="Candara"/>
          <w:sz w:val="20"/>
          <w:szCs w:val="20"/>
        </w:rPr>
        <w:t xml:space="preserve"> restricción que establece una referencia entre tablas.</w:t>
      </w:r>
    </w:p>
    <w:p w:rsidR="002B42DA" w:rsidRPr="002B42DA" w:rsidRDefault="002B42DA" w:rsidP="00656074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Unicidad:</w:t>
      </w:r>
      <w:r w:rsidRPr="002B42DA">
        <w:rPr>
          <w:rFonts w:ascii="Candara" w:hAnsi="Candara"/>
          <w:sz w:val="20"/>
          <w:szCs w:val="20"/>
        </w:rPr>
        <w:t xml:space="preserve"> condición que impide repetir determinados valores o combinaciones de valores.</w:t>
      </w:r>
    </w:p>
    <w:p w:rsidR="002B42DA" w:rsidRPr="002B42DA" w:rsidRDefault="002B42DA" w:rsidP="00656074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Restricción de dominio:</w:t>
      </w:r>
      <w:r w:rsidRPr="002B42DA">
        <w:rPr>
          <w:rFonts w:ascii="Candara" w:hAnsi="Candara"/>
          <w:sz w:val="20"/>
          <w:szCs w:val="20"/>
        </w:rPr>
        <w:t xml:space="preserve"> condición que limita los valores permitidos.</w:t>
      </w:r>
    </w:p>
    <w:p w:rsidR="002B42DA" w:rsidRPr="002B42DA" w:rsidRDefault="002B42DA" w:rsidP="00656074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Restricción semántica:</w:t>
      </w:r>
      <w:r w:rsidRPr="002B42DA">
        <w:rPr>
          <w:rFonts w:ascii="Candara" w:hAnsi="Candara"/>
          <w:sz w:val="20"/>
          <w:szCs w:val="20"/>
        </w:rPr>
        <w:t xml:space="preserve"> condición específica del negocio.</w:t>
      </w:r>
    </w:p>
    <w:p w:rsidR="002B42DA" w:rsidRPr="002B42DA" w:rsidRDefault="002B42DA" w:rsidP="00656074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Restricción de opcionalidad:</w:t>
      </w:r>
      <w:r w:rsidRPr="002B42DA">
        <w:rPr>
          <w:rFonts w:ascii="Candara" w:hAnsi="Candara"/>
          <w:sz w:val="20"/>
          <w:szCs w:val="20"/>
        </w:rPr>
        <w:t xml:space="preserve"> condición que determina si un atributo admite valores nulos.</w:t>
      </w: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Fonts w:ascii="Candara" w:hAnsi="Candara"/>
          <w:sz w:val="20"/>
          <w:szCs w:val="20"/>
        </w:rPr>
        <w:t>Valores nulos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NULL:</w:t>
      </w:r>
      <w:r w:rsidRPr="002B42DA">
        <w:rPr>
          <w:rFonts w:ascii="Candara" w:hAnsi="Candara"/>
          <w:sz w:val="20"/>
          <w:szCs w:val="20"/>
        </w:rPr>
        <w:t xml:space="preserve"> marcador que representa ausencia de un valor disponible.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Valor desconocido:</w:t>
      </w:r>
      <w:r w:rsidRPr="002B42DA">
        <w:rPr>
          <w:rFonts w:ascii="Candara" w:hAnsi="Candara"/>
          <w:sz w:val="20"/>
          <w:szCs w:val="20"/>
        </w:rPr>
        <w:t xml:space="preserve"> dato cuyo valor real no se conoce.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Valor no disponible:</w:t>
      </w:r>
      <w:r w:rsidRPr="002B42DA">
        <w:rPr>
          <w:rFonts w:ascii="Candara" w:hAnsi="Candara"/>
          <w:sz w:val="20"/>
          <w:szCs w:val="20"/>
        </w:rPr>
        <w:t xml:space="preserve"> dato que no se ha proporcionado o registrado.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Valor no aplicable:</w:t>
      </w:r>
      <w:r w:rsidRPr="002B42DA">
        <w:rPr>
          <w:rFonts w:ascii="Candara" w:hAnsi="Candara"/>
          <w:sz w:val="20"/>
          <w:szCs w:val="20"/>
        </w:rPr>
        <w:t xml:space="preserve"> dato que no tiene sentido para un registro concreto.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Valor pendiente de determinar:</w:t>
      </w:r>
      <w:r w:rsidRPr="002B42DA">
        <w:rPr>
          <w:rFonts w:ascii="Candara" w:hAnsi="Candara"/>
          <w:sz w:val="20"/>
          <w:szCs w:val="20"/>
        </w:rPr>
        <w:t xml:space="preserve"> dato que todavía no se ha generado o no puede conocerse.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NOT NULL:</w:t>
      </w:r>
      <w:r w:rsidRPr="002B42DA">
        <w:rPr>
          <w:rFonts w:ascii="Candara" w:hAnsi="Candara"/>
          <w:sz w:val="20"/>
          <w:szCs w:val="20"/>
        </w:rPr>
        <w:t xml:space="preserve"> condición que obliga a que un atributo tenga un valor no nulo.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Lógica de tres valores:</w:t>
      </w:r>
      <w:r w:rsidRPr="002B42DA">
        <w:rPr>
          <w:rFonts w:ascii="Candara" w:hAnsi="Candara"/>
          <w:sz w:val="20"/>
          <w:szCs w:val="20"/>
        </w:rPr>
        <w:t xml:space="preserve"> lógica utilizada por SQL en la que una condición puede ser verdadera, falsa o desconocida.</w:t>
      </w:r>
    </w:p>
    <w:p w:rsidR="002B42DA" w:rsidRPr="002B42DA" w:rsidRDefault="002B42DA" w:rsidP="002B42DA">
      <w:pPr>
        <w:pStyle w:val="Ttulo2"/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proofErr w:type="gramStart"/>
      <w:r w:rsidRPr="002B42DA">
        <w:rPr>
          <w:rFonts w:ascii="Candara" w:hAnsi="Candara"/>
          <w:sz w:val="20"/>
          <w:szCs w:val="20"/>
        </w:rPr>
        <w:t>Integridad referencial y políticas</w:t>
      </w:r>
      <w:proofErr w:type="gramEnd"/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Tabla padre:</w:t>
      </w:r>
      <w:r w:rsidRPr="002B42DA">
        <w:rPr>
          <w:rFonts w:ascii="Candara" w:hAnsi="Candara"/>
          <w:sz w:val="20"/>
          <w:szCs w:val="20"/>
        </w:rPr>
        <w:t xml:space="preserve"> tabla cuya clave es referenciada por otra tabla.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Tabla hija:</w:t>
      </w:r>
      <w:r w:rsidRPr="002B42DA">
        <w:rPr>
          <w:rFonts w:ascii="Candara" w:hAnsi="Candara"/>
          <w:sz w:val="20"/>
          <w:szCs w:val="20"/>
        </w:rPr>
        <w:t xml:space="preserve"> tabla que contiene una clave foránea.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Referencia válida:</w:t>
      </w:r>
      <w:r w:rsidRPr="002B42DA">
        <w:rPr>
          <w:rFonts w:ascii="Candara" w:hAnsi="Candara"/>
          <w:sz w:val="20"/>
          <w:szCs w:val="20"/>
        </w:rPr>
        <w:t xml:space="preserve"> referencia a una clave existente en la tabla referenciada.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Restringir (R):</w:t>
      </w:r>
      <w:r w:rsidRPr="002B42DA">
        <w:rPr>
          <w:rFonts w:ascii="Candara" w:hAnsi="Candara"/>
          <w:sz w:val="20"/>
          <w:szCs w:val="20"/>
        </w:rPr>
        <w:t xml:space="preserve"> impedir una operación cuando existen referencias que la hacen incompatible con la integridad referencial.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Cascada (C):</w:t>
      </w:r>
      <w:r w:rsidRPr="002B42DA">
        <w:rPr>
          <w:rFonts w:ascii="Candara" w:hAnsi="Candara"/>
          <w:sz w:val="20"/>
          <w:szCs w:val="20"/>
        </w:rPr>
        <w:t xml:space="preserve"> propagar la operación del padre a los hijos relacionados.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Anular (N):</w:t>
      </w:r>
      <w:r w:rsidRPr="002B42DA">
        <w:rPr>
          <w:rFonts w:ascii="Candara" w:hAnsi="Candara"/>
          <w:sz w:val="20"/>
          <w:szCs w:val="20"/>
        </w:rPr>
        <w:t xml:space="preserve"> asignar NULL a las claves foráneas afectadas.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Valor predeterminado (D):</w:t>
      </w:r>
      <w:r w:rsidRPr="002B42DA">
        <w:rPr>
          <w:rFonts w:ascii="Candara" w:hAnsi="Candara"/>
          <w:sz w:val="20"/>
          <w:szCs w:val="20"/>
        </w:rPr>
        <w:t xml:space="preserve"> asignar un valor previamente definido a las claves foráneas afectadas.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Borrado (B):</w:t>
      </w:r>
      <w:r w:rsidRPr="002B42DA">
        <w:rPr>
          <w:rFonts w:ascii="Candara" w:hAnsi="Candara"/>
          <w:sz w:val="20"/>
          <w:szCs w:val="20"/>
        </w:rPr>
        <w:t xml:space="preserve"> eliminación de un registro padre.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Modificación (M):</w:t>
      </w:r>
      <w:r w:rsidRPr="002B42DA">
        <w:rPr>
          <w:rFonts w:ascii="Candara" w:hAnsi="Candara"/>
          <w:sz w:val="20"/>
          <w:szCs w:val="20"/>
        </w:rPr>
        <w:t xml:space="preserve"> cambio de la clave referenciada de un registro padre.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B</w:t>
      </w:r>
      <w:proofErr w:type="gramStart"/>
      <w:r w:rsidRPr="002B42DA">
        <w:rPr>
          <w:rStyle w:val="Textoennegrita"/>
          <w:rFonts w:ascii="Candara" w:hAnsi="Candara"/>
          <w:sz w:val="20"/>
          <w:szCs w:val="20"/>
        </w:rPr>
        <w:t>:R</w:t>
      </w:r>
      <w:proofErr w:type="gramEnd"/>
      <w:r w:rsidRPr="002B42DA">
        <w:rPr>
          <w:rStyle w:val="Textoennegrita"/>
          <w:rFonts w:ascii="Candara" w:hAnsi="Candara"/>
          <w:sz w:val="20"/>
          <w:szCs w:val="20"/>
        </w:rPr>
        <w:t>:</w:t>
      </w:r>
      <w:r w:rsidRPr="002B42DA">
        <w:rPr>
          <w:rFonts w:ascii="Candara" w:hAnsi="Candara"/>
          <w:sz w:val="20"/>
          <w:szCs w:val="20"/>
        </w:rPr>
        <w:t xml:space="preserve"> restringir el borrado.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M</w:t>
      </w:r>
      <w:proofErr w:type="gramStart"/>
      <w:r w:rsidRPr="002B42DA">
        <w:rPr>
          <w:rStyle w:val="Textoennegrita"/>
          <w:rFonts w:ascii="Candara" w:hAnsi="Candara"/>
          <w:sz w:val="20"/>
          <w:szCs w:val="20"/>
        </w:rPr>
        <w:t>:R</w:t>
      </w:r>
      <w:proofErr w:type="gramEnd"/>
      <w:r w:rsidRPr="002B42DA">
        <w:rPr>
          <w:rStyle w:val="Textoennegrita"/>
          <w:rFonts w:ascii="Candara" w:hAnsi="Candara"/>
          <w:sz w:val="20"/>
          <w:szCs w:val="20"/>
        </w:rPr>
        <w:t>:</w:t>
      </w:r>
      <w:r w:rsidRPr="002B42DA">
        <w:rPr>
          <w:rFonts w:ascii="Candara" w:hAnsi="Candara"/>
          <w:sz w:val="20"/>
          <w:szCs w:val="20"/>
        </w:rPr>
        <w:t xml:space="preserve"> restringir la modificación.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B</w:t>
      </w:r>
      <w:proofErr w:type="gramStart"/>
      <w:r w:rsidRPr="002B42DA">
        <w:rPr>
          <w:rStyle w:val="Textoennegrita"/>
          <w:rFonts w:ascii="Candara" w:hAnsi="Candara"/>
          <w:sz w:val="20"/>
          <w:szCs w:val="20"/>
        </w:rPr>
        <w:t>:C</w:t>
      </w:r>
      <w:proofErr w:type="gramEnd"/>
      <w:r w:rsidRPr="002B42DA">
        <w:rPr>
          <w:rStyle w:val="Textoennegrita"/>
          <w:rFonts w:ascii="Candara" w:hAnsi="Candara"/>
          <w:sz w:val="20"/>
          <w:szCs w:val="20"/>
        </w:rPr>
        <w:t>:</w:t>
      </w:r>
      <w:r w:rsidRPr="002B42DA">
        <w:rPr>
          <w:rFonts w:ascii="Candara" w:hAnsi="Candara"/>
          <w:sz w:val="20"/>
          <w:szCs w:val="20"/>
        </w:rPr>
        <w:t xml:space="preserve"> propagar el borrado a los hijos.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M</w:t>
      </w:r>
      <w:proofErr w:type="gramStart"/>
      <w:r w:rsidRPr="002B42DA">
        <w:rPr>
          <w:rStyle w:val="Textoennegrita"/>
          <w:rFonts w:ascii="Candara" w:hAnsi="Candara"/>
          <w:sz w:val="20"/>
          <w:szCs w:val="20"/>
        </w:rPr>
        <w:t>:C</w:t>
      </w:r>
      <w:proofErr w:type="gramEnd"/>
      <w:r w:rsidRPr="002B42DA">
        <w:rPr>
          <w:rStyle w:val="Textoennegrita"/>
          <w:rFonts w:ascii="Candara" w:hAnsi="Candara"/>
          <w:sz w:val="20"/>
          <w:szCs w:val="20"/>
        </w:rPr>
        <w:t>:</w:t>
      </w:r>
      <w:r w:rsidRPr="002B42DA">
        <w:rPr>
          <w:rFonts w:ascii="Candara" w:hAnsi="Candara"/>
          <w:sz w:val="20"/>
          <w:szCs w:val="20"/>
        </w:rPr>
        <w:t xml:space="preserve"> propagar la modificación de la clave.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B</w:t>
      </w:r>
      <w:proofErr w:type="gramStart"/>
      <w:r w:rsidRPr="002B42DA">
        <w:rPr>
          <w:rStyle w:val="Textoennegrita"/>
          <w:rFonts w:ascii="Candara" w:hAnsi="Candara"/>
          <w:sz w:val="20"/>
          <w:szCs w:val="20"/>
        </w:rPr>
        <w:t>:N</w:t>
      </w:r>
      <w:proofErr w:type="gramEnd"/>
      <w:r w:rsidRPr="002B42DA">
        <w:rPr>
          <w:rStyle w:val="Textoennegrita"/>
          <w:rFonts w:ascii="Candara" w:hAnsi="Candara"/>
          <w:sz w:val="20"/>
          <w:szCs w:val="20"/>
        </w:rPr>
        <w:t>:</w:t>
      </w:r>
      <w:r w:rsidRPr="002B42DA">
        <w:rPr>
          <w:rFonts w:ascii="Candara" w:hAnsi="Candara"/>
          <w:sz w:val="20"/>
          <w:szCs w:val="20"/>
        </w:rPr>
        <w:t xml:space="preserve"> anular las referencias hijas al borrar el padre.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M</w:t>
      </w:r>
      <w:proofErr w:type="gramStart"/>
      <w:r w:rsidRPr="002B42DA">
        <w:rPr>
          <w:rStyle w:val="Textoennegrita"/>
          <w:rFonts w:ascii="Candara" w:hAnsi="Candara"/>
          <w:sz w:val="20"/>
          <w:szCs w:val="20"/>
        </w:rPr>
        <w:t>:N</w:t>
      </w:r>
      <w:proofErr w:type="gramEnd"/>
      <w:r w:rsidRPr="002B42DA">
        <w:rPr>
          <w:rStyle w:val="Textoennegrita"/>
          <w:rFonts w:ascii="Candara" w:hAnsi="Candara"/>
          <w:sz w:val="20"/>
          <w:szCs w:val="20"/>
        </w:rPr>
        <w:t>:</w:t>
      </w:r>
      <w:r w:rsidRPr="002B42DA">
        <w:rPr>
          <w:rFonts w:ascii="Candara" w:hAnsi="Candara"/>
          <w:sz w:val="20"/>
          <w:szCs w:val="20"/>
        </w:rPr>
        <w:t xml:space="preserve"> anular las referencias hijas al modificar la clave.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B</w:t>
      </w:r>
      <w:proofErr w:type="gramStart"/>
      <w:r w:rsidRPr="002B42DA">
        <w:rPr>
          <w:rStyle w:val="Textoennegrita"/>
          <w:rFonts w:ascii="Candara" w:hAnsi="Candara"/>
          <w:sz w:val="20"/>
          <w:szCs w:val="20"/>
        </w:rPr>
        <w:t>:D</w:t>
      </w:r>
      <w:proofErr w:type="gramEnd"/>
      <w:r w:rsidRPr="002B42DA">
        <w:rPr>
          <w:rStyle w:val="Textoennegrita"/>
          <w:rFonts w:ascii="Candara" w:hAnsi="Candara"/>
          <w:sz w:val="20"/>
          <w:szCs w:val="20"/>
        </w:rPr>
        <w:t>:</w:t>
      </w:r>
      <w:r w:rsidRPr="002B42DA">
        <w:rPr>
          <w:rFonts w:ascii="Candara" w:hAnsi="Candara"/>
          <w:sz w:val="20"/>
          <w:szCs w:val="20"/>
        </w:rPr>
        <w:t xml:space="preserve"> asignar el valor predeterminado al borrar el padre.</w:t>
      </w:r>
    </w:p>
    <w:p w:rsidR="002B42DA" w:rsidRPr="002B42DA" w:rsidRDefault="002B42DA" w:rsidP="00656074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ndara" w:hAnsi="Candara"/>
          <w:sz w:val="20"/>
          <w:szCs w:val="20"/>
        </w:rPr>
      </w:pPr>
      <w:r w:rsidRPr="002B42DA">
        <w:rPr>
          <w:rStyle w:val="Textoennegrita"/>
          <w:rFonts w:ascii="Candara" w:hAnsi="Candara"/>
          <w:sz w:val="20"/>
          <w:szCs w:val="20"/>
        </w:rPr>
        <w:t>M</w:t>
      </w:r>
      <w:proofErr w:type="gramStart"/>
      <w:r w:rsidRPr="002B42DA">
        <w:rPr>
          <w:rStyle w:val="Textoennegrita"/>
          <w:rFonts w:ascii="Candara" w:hAnsi="Candara"/>
          <w:sz w:val="20"/>
          <w:szCs w:val="20"/>
        </w:rPr>
        <w:t>:D</w:t>
      </w:r>
      <w:proofErr w:type="gramEnd"/>
      <w:r w:rsidRPr="002B42DA">
        <w:rPr>
          <w:rStyle w:val="Textoennegrita"/>
          <w:rFonts w:ascii="Candara" w:hAnsi="Candara"/>
          <w:sz w:val="20"/>
          <w:szCs w:val="20"/>
        </w:rPr>
        <w:t>:</w:t>
      </w:r>
      <w:r w:rsidRPr="002B42DA">
        <w:rPr>
          <w:rFonts w:ascii="Candara" w:hAnsi="Candara"/>
          <w:sz w:val="20"/>
          <w:szCs w:val="20"/>
        </w:rPr>
        <w:t xml:space="preserve"> asignar el valor predeterminado al modificar la clave.</w:t>
      </w:r>
    </w:p>
    <w:p w:rsidR="0033224A" w:rsidRPr="002B42DA" w:rsidRDefault="0033224A" w:rsidP="002B42DA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</w:p>
    <w:sectPr w:rsidR="0033224A" w:rsidRPr="002B42DA" w:rsidSect="000A2F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40F82"/>
    <w:multiLevelType w:val="multilevel"/>
    <w:tmpl w:val="1CBE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7B1ED0"/>
    <w:multiLevelType w:val="multilevel"/>
    <w:tmpl w:val="6FBE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9245C6"/>
    <w:multiLevelType w:val="multilevel"/>
    <w:tmpl w:val="E536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F63D64"/>
    <w:multiLevelType w:val="multilevel"/>
    <w:tmpl w:val="CC5A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F8198F"/>
    <w:multiLevelType w:val="multilevel"/>
    <w:tmpl w:val="577E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8E002D"/>
    <w:multiLevelType w:val="multilevel"/>
    <w:tmpl w:val="BFB8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327ACD"/>
    <w:multiLevelType w:val="hybridMultilevel"/>
    <w:tmpl w:val="7430C6D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6C17EE"/>
    <w:multiLevelType w:val="multilevel"/>
    <w:tmpl w:val="6F9E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4A7768"/>
    <w:multiLevelType w:val="multilevel"/>
    <w:tmpl w:val="6AC0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2B2303"/>
    <w:multiLevelType w:val="multilevel"/>
    <w:tmpl w:val="E3C0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5EB5A3E"/>
    <w:multiLevelType w:val="multilevel"/>
    <w:tmpl w:val="A278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262B94"/>
    <w:multiLevelType w:val="multilevel"/>
    <w:tmpl w:val="1A64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7E4594"/>
    <w:multiLevelType w:val="multilevel"/>
    <w:tmpl w:val="1CC88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197399D"/>
    <w:multiLevelType w:val="multilevel"/>
    <w:tmpl w:val="EC7A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EF759B"/>
    <w:multiLevelType w:val="multilevel"/>
    <w:tmpl w:val="1DDA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9710DA"/>
    <w:multiLevelType w:val="multilevel"/>
    <w:tmpl w:val="55F6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9B7FDB"/>
    <w:multiLevelType w:val="multilevel"/>
    <w:tmpl w:val="90CA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8C29AE"/>
    <w:multiLevelType w:val="multilevel"/>
    <w:tmpl w:val="59D6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0C147B"/>
    <w:multiLevelType w:val="multilevel"/>
    <w:tmpl w:val="C214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056AD2"/>
    <w:multiLevelType w:val="hybridMultilevel"/>
    <w:tmpl w:val="AF0028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102269"/>
    <w:multiLevelType w:val="multilevel"/>
    <w:tmpl w:val="9478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6532B4C"/>
    <w:multiLevelType w:val="multilevel"/>
    <w:tmpl w:val="8AF0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74F74AA"/>
    <w:multiLevelType w:val="multilevel"/>
    <w:tmpl w:val="F4C8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2D07DA"/>
    <w:multiLevelType w:val="hybridMultilevel"/>
    <w:tmpl w:val="C26EB2D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8355B9"/>
    <w:multiLevelType w:val="multilevel"/>
    <w:tmpl w:val="D4B8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25B2B11"/>
    <w:multiLevelType w:val="hybridMultilevel"/>
    <w:tmpl w:val="B746825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6473550"/>
    <w:multiLevelType w:val="multilevel"/>
    <w:tmpl w:val="1B98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E775865"/>
    <w:multiLevelType w:val="multilevel"/>
    <w:tmpl w:val="E5BA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1193F55"/>
    <w:multiLevelType w:val="multilevel"/>
    <w:tmpl w:val="BF34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27C787C"/>
    <w:multiLevelType w:val="multilevel"/>
    <w:tmpl w:val="E9F0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6B44EB7"/>
    <w:multiLevelType w:val="hybridMultilevel"/>
    <w:tmpl w:val="1AFA63E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A6452CB"/>
    <w:multiLevelType w:val="multilevel"/>
    <w:tmpl w:val="1612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BBA08E8"/>
    <w:multiLevelType w:val="multilevel"/>
    <w:tmpl w:val="E062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0327DCF"/>
    <w:multiLevelType w:val="multilevel"/>
    <w:tmpl w:val="6E3E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1E1052C"/>
    <w:multiLevelType w:val="hybridMultilevel"/>
    <w:tmpl w:val="2CC4D55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7EB5728"/>
    <w:multiLevelType w:val="multilevel"/>
    <w:tmpl w:val="E862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7"/>
  </w:num>
  <w:num w:numId="3">
    <w:abstractNumId w:val="4"/>
  </w:num>
  <w:num w:numId="4">
    <w:abstractNumId w:val="0"/>
  </w:num>
  <w:num w:numId="5">
    <w:abstractNumId w:val="9"/>
  </w:num>
  <w:num w:numId="6">
    <w:abstractNumId w:val="14"/>
  </w:num>
  <w:num w:numId="7">
    <w:abstractNumId w:val="1"/>
  </w:num>
  <w:num w:numId="8">
    <w:abstractNumId w:val="31"/>
  </w:num>
  <w:num w:numId="9">
    <w:abstractNumId w:val="3"/>
  </w:num>
  <w:num w:numId="10">
    <w:abstractNumId w:val="10"/>
  </w:num>
  <w:num w:numId="11">
    <w:abstractNumId w:val="5"/>
  </w:num>
  <w:num w:numId="12">
    <w:abstractNumId w:val="26"/>
  </w:num>
  <w:num w:numId="13">
    <w:abstractNumId w:val="2"/>
  </w:num>
  <w:num w:numId="14">
    <w:abstractNumId w:val="7"/>
  </w:num>
  <w:num w:numId="15">
    <w:abstractNumId w:val="8"/>
  </w:num>
  <w:num w:numId="16">
    <w:abstractNumId w:val="24"/>
  </w:num>
  <w:num w:numId="17">
    <w:abstractNumId w:val="13"/>
  </w:num>
  <w:num w:numId="18">
    <w:abstractNumId w:val="32"/>
  </w:num>
  <w:num w:numId="19">
    <w:abstractNumId w:val="12"/>
  </w:num>
  <w:num w:numId="20">
    <w:abstractNumId w:val="33"/>
  </w:num>
  <w:num w:numId="21">
    <w:abstractNumId w:val="15"/>
  </w:num>
  <w:num w:numId="22">
    <w:abstractNumId w:val="17"/>
  </w:num>
  <w:num w:numId="23">
    <w:abstractNumId w:val="16"/>
  </w:num>
  <w:num w:numId="24">
    <w:abstractNumId w:val="28"/>
  </w:num>
  <w:num w:numId="25">
    <w:abstractNumId w:val="22"/>
  </w:num>
  <w:num w:numId="26">
    <w:abstractNumId w:val="35"/>
  </w:num>
  <w:num w:numId="27">
    <w:abstractNumId w:val="29"/>
  </w:num>
  <w:num w:numId="28">
    <w:abstractNumId w:val="11"/>
  </w:num>
  <w:num w:numId="29">
    <w:abstractNumId w:val="21"/>
  </w:num>
  <w:num w:numId="30">
    <w:abstractNumId w:val="18"/>
  </w:num>
  <w:num w:numId="31">
    <w:abstractNumId w:val="19"/>
  </w:num>
  <w:num w:numId="32">
    <w:abstractNumId w:val="6"/>
  </w:num>
  <w:num w:numId="33">
    <w:abstractNumId w:val="34"/>
  </w:num>
  <w:num w:numId="34">
    <w:abstractNumId w:val="30"/>
  </w:num>
  <w:num w:numId="35">
    <w:abstractNumId w:val="23"/>
  </w:num>
  <w:num w:numId="36">
    <w:abstractNumId w:val="25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F96"/>
    <w:rsid w:val="000A2F96"/>
    <w:rsid w:val="002B42DA"/>
    <w:rsid w:val="0033224A"/>
    <w:rsid w:val="0065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A2F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0A2F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42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2F9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A2F9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A2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A2F9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A2F9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A2F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A2F96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2B42DA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2B42D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A2F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0A2F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42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2F9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A2F9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A2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A2F9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A2F9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A2F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A2F96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2B42DA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2B42D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04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2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6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50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858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93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70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99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94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23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87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4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58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282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88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63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222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18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473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054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71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8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5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8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72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533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31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434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0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892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21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920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8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002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68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782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80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4250</Words>
  <Characters>23381</Characters>
  <Application>Microsoft Office Word</Application>
  <DocSecurity>0</DocSecurity>
  <Lines>194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Maitane</dc:creator>
  <cp:lastModifiedBy>Maitane</cp:lastModifiedBy>
  <cp:revision>1</cp:revision>
  <dcterms:created xsi:type="dcterms:W3CDTF">2026-10-18T15:15:00Z</dcterms:created>
  <dcterms:modified xsi:type="dcterms:W3CDTF">2026-10-18T16:16:00Z</dcterms:modified>
</cp:coreProperties>
</file>