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color w:val="FFFFFF"/>
          <w:sz w:val="14"/>
          <w:szCs w:val="18"/>
          <w:u w:val="single"/>
          <w:bdr w:val="none" w:sz="0" w:space="0" w:color="auto" w:frame="1"/>
          <w:lang w:val="en-US" w:eastAsia="ru-RU"/>
        </w:rPr>
      </w:pPr>
      <w:proofErr w:type="spellStart"/>
      <w:r w:rsidRPr="005B4D27">
        <w:rPr>
          <w:rFonts w:ascii="Arial" w:eastAsia="Times New Roman" w:hAnsi="Arial" w:cs="Arial"/>
          <w:b/>
          <w:sz w:val="28"/>
          <w:szCs w:val="21"/>
          <w:u w:val="single"/>
          <w:lang w:val="en-US" w:eastAsia="ru-RU"/>
        </w:rPr>
        <w:t>OperatingSystems</w:t>
      </w:r>
      <w:proofErr w:type="spellEnd"/>
      <w:r w:rsidRPr="005B4D27">
        <w:rPr>
          <w:rFonts w:ascii="Arial" w:eastAsia="Times New Roman" w:hAnsi="Arial" w:cs="Arial"/>
          <w:b/>
          <w:color w:val="FFFFFF"/>
          <w:sz w:val="14"/>
          <w:szCs w:val="18"/>
          <w:u w:val="single"/>
          <w:bdr w:val="none" w:sz="0" w:space="0" w:color="auto" w:frame="1"/>
          <w:lang w:val="en-US" w:eastAsia="ru-RU"/>
        </w:rPr>
        <w:t>  </w:t>
      </w:r>
    </w:p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Please send updates/corrections to 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begin"/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instrText xml:space="preserve"> HYPERLINK "mailto:predef-contribute@lists.sourceforge.net" </w:instrText>
      </w:r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separate"/>
      </w:r>
      <w:r w:rsidRPr="005B4D27">
        <w:rPr>
          <w:rFonts w:ascii="Arial" w:eastAsia="Times New Roman" w:hAnsi="Arial" w:cs="Arial"/>
          <w:color w:val="006699"/>
          <w:sz w:val="16"/>
          <w:szCs w:val="20"/>
          <w:u w:val="single"/>
          <w:lang w:val="en-US" w:eastAsia="ru-RU"/>
        </w:rPr>
        <w:t>predef</w:t>
      </w:r>
      <w:proofErr w:type="spellEnd"/>
      <w:r w:rsidRPr="005B4D27">
        <w:rPr>
          <w:rFonts w:ascii="Arial" w:eastAsia="Times New Roman" w:hAnsi="Arial" w:cs="Arial"/>
          <w:color w:val="006699"/>
          <w:sz w:val="16"/>
          <w:szCs w:val="20"/>
          <w:u w:val="single"/>
          <w:lang w:val="en-US" w:eastAsia="ru-RU"/>
        </w:rPr>
        <w:t>-contribute</w:t>
      </w:r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end"/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.</w:t>
      </w: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AIX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17"/>
        <w:gridCol w:w="3639"/>
        <w:gridCol w:w="3449"/>
      </w:tblGrid>
      <w:tr w:rsidR="005B4D27" w:rsidRPr="005B4D27" w:rsidTr="005B4D27">
        <w:trPr>
          <w:tblHeader/>
        </w:trPr>
        <w:tc>
          <w:tcPr>
            <w:tcW w:w="152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1783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169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1527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1783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_AIX</w:t>
            </w:r>
          </w:p>
        </w:tc>
        <w:tc>
          <w:tcPr>
            <w:tcW w:w="1691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1527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1783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_AIX'VR'</w:t>
            </w:r>
          </w:p>
        </w:tc>
        <w:tc>
          <w:tcPr>
            <w:tcW w:w="1691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V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br/>
              <w:t xml:space="preserve">R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Revision</w:t>
            </w:r>
            <w:proofErr w:type="spellEnd"/>
          </w:p>
        </w:tc>
      </w:tr>
      <w:tr w:rsidR="005B4D27" w:rsidRPr="005B4D27" w:rsidTr="005B4D27">
        <w:tc>
          <w:tcPr>
            <w:tcW w:w="1527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1783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__TOS_AIX__</w:t>
            </w:r>
          </w:p>
        </w:tc>
        <w:tc>
          <w:tcPr>
            <w:tcW w:w="1691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xlC</w:t>
            </w:r>
            <w:proofErr w:type="spellEnd"/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If </w:t>
      </w:r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_AIX</w:t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 </w:t>
      </w:r>
      <w:proofErr w:type="gram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is defined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, then the following macros can be used to determine the version. Notice that the macros indicates the mentioned version or higher. For example, if </w:t>
      </w:r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_AIX43</w:t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 </w:t>
      </w:r>
      <w:proofErr w:type="gram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is defined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, then </w:t>
      </w:r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_AIX41</w:t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 will also be defined.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27"/>
        <w:gridCol w:w="4378"/>
      </w:tblGrid>
      <w:tr w:rsidR="005B4D27" w:rsidRPr="005B4D27" w:rsidTr="005B4D27">
        <w:trPr>
          <w:tblHeader/>
        </w:trPr>
        <w:tc>
          <w:tcPr>
            <w:tcW w:w="285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 xml:space="preserve">AIX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214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2855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3.2.x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_AIX3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_AIX32</w:t>
            </w:r>
          </w:p>
        </w:tc>
      </w:tr>
      <w:tr w:rsidR="005B4D27" w:rsidRPr="005B4D27" w:rsidTr="005B4D27">
        <w:tc>
          <w:tcPr>
            <w:tcW w:w="2855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4.1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_AIX41</w:t>
            </w:r>
          </w:p>
        </w:tc>
      </w:tr>
      <w:tr w:rsidR="005B4D27" w:rsidRPr="005B4D27" w:rsidTr="005B4D27">
        <w:tc>
          <w:tcPr>
            <w:tcW w:w="2855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4.3</w:t>
            </w:r>
          </w:p>
        </w:tc>
        <w:tc>
          <w:tcPr>
            <w:tcW w:w="2145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_AIX43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Android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9"/>
        <w:gridCol w:w="2650"/>
        <w:gridCol w:w="1242"/>
        <w:gridCol w:w="5814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__ANDROID__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__ANDROID_API__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 = API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&lt;android/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api-level.h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Notice that Android is based on Linux, and that the Linux </w:t>
      </w:r>
      <w:proofErr w:type="gram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macros also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are defined for Android.</w:t>
      </w:r>
    </w:p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1"/>
        <w:gridCol w:w="5564"/>
      </w:tblGrid>
      <w:tr w:rsidR="005B4D27" w:rsidRPr="005B4D27" w:rsidTr="005B4D27">
        <w:trPr>
          <w:tblHeader/>
        </w:trPr>
        <w:tc>
          <w:tcPr>
            <w:tcW w:w="22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Android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27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__ANDROID_API__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1.0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1.1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1.5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1.6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2.0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5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2.0.1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2.1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7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2.2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8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2.3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9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2.3.3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10</w:t>
            </w:r>
          </w:p>
        </w:tc>
      </w:tr>
      <w:tr w:rsidR="005B4D27" w:rsidRPr="005B4D27" w:rsidTr="005B4D27">
        <w:tc>
          <w:tcPr>
            <w:tcW w:w="227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3.0</w:t>
            </w:r>
          </w:p>
        </w:tc>
        <w:tc>
          <w:tcPr>
            <w:tcW w:w="2726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11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Amdahl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UTS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88"/>
        <w:gridCol w:w="4017"/>
      </w:tblGrid>
      <w:tr w:rsidR="005B4D27" w:rsidRPr="005B4D27" w:rsidTr="005B4D27">
        <w:trPr>
          <w:tblHeader/>
        </w:trPr>
        <w:tc>
          <w:tcPr>
            <w:tcW w:w="3032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19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3032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1968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UTS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AmigaOS</w:t>
        </w:r>
        <w:proofErr w:type="spellEnd"/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5"/>
        <w:gridCol w:w="3404"/>
        <w:gridCol w:w="3886"/>
      </w:tblGrid>
      <w:tr w:rsidR="005B4D27" w:rsidRPr="005B4D27" w:rsidTr="005B4D27">
        <w:trPr>
          <w:tblHeader/>
        </w:trPr>
        <w:tc>
          <w:tcPr>
            <w:tcW w:w="14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166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19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1428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1668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AMIGA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1428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1668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amigaos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GNU C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8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Apollo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AEGIS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3"/>
        <w:gridCol w:w="4102"/>
      </w:tblGrid>
      <w:tr w:rsidR="005B4D27" w:rsidRPr="005B4D27" w:rsidTr="005B4D27">
        <w:trPr>
          <w:tblHeader/>
        </w:trPr>
        <w:tc>
          <w:tcPr>
            <w:tcW w:w="299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201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2990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2010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aegis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9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Apollo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Domain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/OS</w:t>
        </w:r>
      </w:hyperlink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15"/>
        <w:gridCol w:w="4390"/>
      </w:tblGrid>
      <w:tr w:rsidR="005B4D27" w:rsidRPr="005B4D27" w:rsidTr="005B4D27">
        <w:trPr>
          <w:tblHeader/>
        </w:trPr>
        <w:tc>
          <w:tcPr>
            <w:tcW w:w="284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215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2849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2151" w:type="pct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apollo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0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Bada</w:t>
        </w:r>
        <w:proofErr w:type="spellEnd"/>
      </w:hyperlink>
    </w:p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eastAsia="ru-RU"/>
        </w:rPr>
      </w:pP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t>Based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t xml:space="preserve"> 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t>on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t xml:space="preserve"> 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t>Nucleus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t xml:space="preserve"> OS.</w:t>
      </w: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1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BeOS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549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__BEOS__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2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Blue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Gene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1"/>
        <w:gridCol w:w="3780"/>
        <w:gridCol w:w="5304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bg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All Blue Gene systems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Defined by XL C/C++ and GNU C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bgq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Blue Gene/Q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Defined for XL C/C++ and GNU C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__THW_BLUEGENE__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All Blue Gene systems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Defined by XL C/C++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__TOS_BGQ__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Blue Gene/Q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Defined by XL C/C++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3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BSD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2610"/>
        <w:gridCol w:w="1764"/>
        <w:gridCol w:w="514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__FreeBSD__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NetBSD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OpenBSD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bsdi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DragonFly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YYYYMM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YYYY = Year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MM = Month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&lt;sys/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param.h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BSD4_2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BSD4_3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BSD4_4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&lt;sys/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param.h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_SYSTYPE_BSD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DEC C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6"/>
        <w:gridCol w:w="3130"/>
        <w:gridCol w:w="3519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BSD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4.3 Net2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199103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199306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BSD4_4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4.4BSD-Lite2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199506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4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BSD/OS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549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bsdi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5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ConvexOS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597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convex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6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Cygwin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597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lastRenderedPageBreak/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__CYGWIN__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7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DG/UX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549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DGUX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__DGUX__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dgux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8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DragonFly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8"/>
        <w:gridCol w:w="6557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DragonFly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19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DYNIX/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ptx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  <w:gridCol w:w="5745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_SEQUENT_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sequent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20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eCos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9"/>
        <w:gridCol w:w="493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__ECOS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21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EMX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  <w:gridCol w:w="523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__EMX__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22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FreeBSD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89"/>
        <w:gridCol w:w="3299"/>
        <w:gridCol w:w="1327"/>
        <w:gridCol w:w="496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FreeBSD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FreeBSD_kernel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From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FreeBSD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8.3, 9.1,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and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10.0.</w:t>
            </w:r>
            <w:hyperlink r:id="rId23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eastAsia="ru-RU"/>
                </w:rPr>
                <w:t>1</w:t>
              </w:r>
            </w:hyperlink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FreeBSD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V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FreeBSD_version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?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osreldate.h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71"/>
        <w:gridCol w:w="3425"/>
        <w:gridCol w:w="4879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FreeBSD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FreeBSD</w:t>
            </w:r>
            <w:proofErr w:type="spellEnd"/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FreeBSD_version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2.0-RELEASE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119411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2.2-RELEASE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220000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3.0-RELEASE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300005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4.0-RELEASE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400017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4.5-RELEASE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450000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For more </w:t>
      </w:r>
      <w:proofErr w:type="gram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information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see the </w:t>
      </w:r>
      <w:hyperlink r:id="rId24" w:history="1">
        <w:r w:rsidRPr="005B4D27">
          <w:rPr>
            <w:rFonts w:ascii="Arial" w:eastAsia="Times New Roman" w:hAnsi="Arial" w:cs="Arial"/>
            <w:color w:val="006699"/>
            <w:sz w:val="16"/>
            <w:szCs w:val="20"/>
            <w:u w:val="single"/>
            <w:lang w:val="en-US" w:eastAsia="ru-RU"/>
          </w:rPr>
          <w:t>FreeBSD porters handbook</w:t>
        </w:r>
      </w:hyperlink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.</w:t>
      </w: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val="en-US" w:eastAsia="ru-RU"/>
        </w:rPr>
      </w:pPr>
      <w:r w:rsidRPr="005B4D27">
        <w:rPr>
          <w:rFonts w:ascii="Arial" w:eastAsia="Times New Roman" w:hAnsi="Arial" w:cs="Arial"/>
          <w:b/>
          <w:bCs/>
          <w:color w:val="555555"/>
          <w:sz w:val="28"/>
          <w:szCs w:val="35"/>
          <w:lang w:val="en-US" w:eastAsia="ru-RU"/>
        </w:rPr>
        <w:t>GNU aka </w:t>
      </w:r>
      <w:hyperlink r:id="rId25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val="en-US" w:eastAsia="ru-RU"/>
          </w:rPr>
          <w:t>GNU/Hurd</w:t>
        </w:r>
      </w:hyperlink>
    </w:p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The official name of this operating system is GNU. Hurd is the kernel in the GNU operating system. It </w:t>
      </w:r>
      <w:proofErr w:type="gram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is often listed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as GNU/Hurd since there is also GNU/Linux and GNU/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kFreeBSD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, which are most of the GNU operating system with the Linux and FreeBSD kernels respectively.</w:t>
      </w:r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75"/>
        <w:gridCol w:w="660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__GNU__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hyperlink r:id="rId26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eastAsia="ru-RU"/>
                </w:rPr>
                <w:t>1</w:t>
              </w:r>
            </w:hyperlink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gnu_hurd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hyperlink r:id="rId27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eastAsia="ru-RU"/>
                </w:rPr>
                <w:t>1</w:t>
              </w:r>
            </w:hyperlink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28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GNU/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kFreeBSD</w:t>
        </w:r>
        <w:proofErr w:type="spellEnd"/>
      </w:hyperlink>
    </w:p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GNU/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kFreeBSD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is one of the 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Debian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distros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that </w:t>
      </w:r>
      <w:proofErr w:type="gram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is based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on the FreeBSD kernel rather than the Linux or Hurd kernels.</w:t>
      </w:r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2"/>
        <w:gridCol w:w="8393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FreeBSD_kernel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&amp;&amp;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__GLIBC__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Notice that FreeBSD also defines </w:t>
      </w:r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__</w:t>
      </w:r>
      <w:proofErr w:type="spellStart"/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FreeBSD_kernel</w:t>
      </w:r>
      <w:proofErr w:type="spellEnd"/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__</w:t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 so the </w:t>
      </w:r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__GLIBC__</w:t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 macro </w:t>
      </w:r>
      <w:proofErr w:type="gram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must be checked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to distinguish it.</w:t>
      </w: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29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GNU/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Linux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8"/>
        <w:gridCol w:w="6557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gnu_linux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30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HI-UX MPP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  <w:gridCol w:w="5745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hiuxmpp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31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HP-UX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3"/>
        <w:gridCol w:w="2756"/>
        <w:gridCol w:w="506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hpux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HP UPC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hpux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hpux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32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IBM OS/400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  <w:gridCol w:w="5745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__OS400__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33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INTEGRITY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3"/>
        <w:gridCol w:w="618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__INTEGRITY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34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Interix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2640"/>
        <w:gridCol w:w="6201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__INTERIX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Defined by GNU C and Visual Studio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35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IRIX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3"/>
        <w:gridCol w:w="461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sgi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sgi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36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Linux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kernel</w:t>
        </w:r>
        <w:proofErr w:type="spellEnd"/>
      </w:hyperlink>
    </w:p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Systems based on the Linux kernel define these macros. There are two major Linux-based operating systems: </w:t>
      </w:r>
      <w:hyperlink r:id="rId37" w:history="1">
        <w:r w:rsidRPr="005B4D27">
          <w:rPr>
            <w:rFonts w:ascii="Arial" w:eastAsia="Times New Roman" w:hAnsi="Arial" w:cs="Arial"/>
            <w:color w:val="006699"/>
            <w:sz w:val="16"/>
            <w:szCs w:val="20"/>
            <w:u w:val="single"/>
            <w:lang w:val="en-US" w:eastAsia="ru-RU"/>
          </w:rPr>
          <w:t>GNU/Linux</w:t>
        </w:r>
      </w:hyperlink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 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and</w:t>
      </w:r>
      <w:hyperlink r:id="rId38" w:history="1">
        <w:r w:rsidRPr="005B4D27">
          <w:rPr>
            <w:rFonts w:ascii="Arial" w:eastAsia="Times New Roman" w:hAnsi="Arial" w:cs="Arial"/>
            <w:color w:val="006699"/>
            <w:sz w:val="16"/>
            <w:szCs w:val="20"/>
            <w:u w:val="single"/>
            <w:lang w:val="en-US" w:eastAsia="ru-RU"/>
          </w:rPr>
          <w:t>Android</w:t>
        </w:r>
        <w:proofErr w:type="spellEnd"/>
      </w:hyperlink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, and numerous others like 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begin"/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instrText xml:space="preserve"> HYPERLINK "http://www.angstrom-distribution.org/" </w:instrText>
      </w:r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separate"/>
      </w:r>
      <w:r w:rsidRPr="005B4D27">
        <w:rPr>
          <w:rFonts w:ascii="Arial" w:eastAsia="Times New Roman" w:hAnsi="Arial" w:cs="Arial"/>
          <w:color w:val="006699"/>
          <w:sz w:val="16"/>
          <w:szCs w:val="20"/>
          <w:u w:val="single"/>
          <w:lang w:val="en-US" w:eastAsia="ru-RU"/>
        </w:rPr>
        <w:t>Ångström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end"/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 or 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begin"/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instrText xml:space="preserve"> HYPERLINK "http://www.openembedded.org/" </w:instrText>
      </w:r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separate"/>
      </w:r>
      <w:r w:rsidRPr="005B4D27">
        <w:rPr>
          <w:rFonts w:ascii="Arial" w:eastAsia="Times New Roman" w:hAnsi="Arial" w:cs="Arial"/>
          <w:color w:val="006699"/>
          <w:sz w:val="16"/>
          <w:szCs w:val="20"/>
          <w:u w:val="single"/>
          <w:lang w:val="en-US" w:eastAsia="ru-RU"/>
        </w:rPr>
        <w:t>OpenEmbedded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eastAsia="ru-RU"/>
        </w:rPr>
        <w:fldChar w:fldCharType="end"/>
      </w:r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2827"/>
        <w:gridCol w:w="582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linux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hyperlink r:id="rId39" w:anchor="INDEX.25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eastAsia="ru-RU"/>
                </w:rPr>
                <w:t>1</w:t>
              </w:r>
            </w:hyperlink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Obsolete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(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not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POSIX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compliant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)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linux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Obsolete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(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not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POSIX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compliant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)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0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LynxOS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549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Lynx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</w:tbl>
    <w:p w:rsid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1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MacOS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0"/>
        <w:gridCol w:w="4327"/>
        <w:gridCol w:w="486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macintosh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Mac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OS 9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Macintosh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Mac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OS 9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__APPLE__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&amp;&amp;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__MACH__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Mac OS X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Defined by GNU C and Intel C++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2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Microware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OS-9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3"/>
        <w:gridCol w:w="2836"/>
        <w:gridCol w:w="555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__OS9000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Defined by Ultimate C/C++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_OSK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Defined by Ultimate C/C++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3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MINIX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  <w:gridCol w:w="523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minix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4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MorphOS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3"/>
        <w:gridCol w:w="618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__MORPHOS__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5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MPE/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iX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  <w:gridCol w:w="523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mpeix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mpexl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6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MSDOS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30"/>
        <w:gridCol w:w="5745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MSDOS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__MSDOS__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_MSDOS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__DOS__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7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NetBSD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0"/>
        <w:gridCol w:w="3072"/>
        <w:gridCol w:w="1989"/>
        <w:gridCol w:w="4654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NetBSD'V'_'R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&lt;sys/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param.h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NetBSD_Version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VVRRAAPP00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AA = Release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PP = Patch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 xml:space="preserve">From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NetBSD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 1.2D (?) until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NetBSD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 2.0H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&lt;sys/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param.h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NetBSD_Version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VVRR00PP00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PP = Patch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 xml:space="preserve">From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NetBSD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 2.99.9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&lt;sys/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param.h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lastRenderedPageBreak/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5"/>
        <w:gridCol w:w="5420"/>
        <w:gridCol w:w="378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NetBSD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NetBSD_Version</w:t>
            </w:r>
            <w:proofErr w:type="spellEnd"/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0.8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NetBSD0_8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NetBSD0_9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NetBSD1_0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= 1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1.0A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NetBSD1_0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= 2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1.2D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102040000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1.2.1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102000100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8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NonStop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549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__TANDEM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49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Nucleus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RTOS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3"/>
        <w:gridCol w:w="618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nucleus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0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OpenBSD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8"/>
        <w:gridCol w:w="2828"/>
        <w:gridCol w:w="1403"/>
        <w:gridCol w:w="524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OpenBSD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BSD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OpenBSD'V'_'R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&lt;sys/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param.h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2"/>
        <w:gridCol w:w="6443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OpenBSD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OpenBSD3_1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OpenBSD3_9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1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OS/2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93"/>
        <w:gridCol w:w="618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OS2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_OS2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__OS2__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__TOS_OS2__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2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Palm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3"/>
        <w:gridCol w:w="2955"/>
        <w:gridCol w:w="5797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palmos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Defined by GNU C in </w:t>
            </w:r>
            <w:hyperlink r:id="rId53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val="en-US" w:eastAsia="ru-RU"/>
                </w:rPr>
                <w:t>PRC-Tools</w:t>
              </w:r>
            </w:hyperlink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4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Plan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9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539"/>
        <w:gridCol w:w="493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EPLAN9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5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Pyramid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DC/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OSx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959"/>
        <w:gridCol w:w="451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pyr</w:t>
            </w:r>
            <w:proofErr w:type="spellEnd"/>
          </w:p>
        </w:tc>
      </w:tr>
    </w:tbl>
    <w:p w:rsid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</w:p>
    <w:p w:rsid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6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QNX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39"/>
        <w:gridCol w:w="3270"/>
        <w:gridCol w:w="1854"/>
        <w:gridCol w:w="471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__QNX__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QNX 4.x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__QNXNTO__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QNX 6.x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_NTO_VERSION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Only available when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__QNXNTO__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 is defined.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Must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be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included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from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&lt;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sys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/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neutrino.h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&gt;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BBNDK_VERSION_CURRENT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VVRRRRPPPP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RRRR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PPPP = Patch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Only available on </w:t>
            </w:r>
            <w:hyperlink r:id="rId57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val="en-US" w:eastAsia="ru-RU"/>
                </w:rPr>
                <w:t>Blackberry 10</w:t>
              </w:r>
            </w:hyperlink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From Blackberry 10.1.0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bbndk.h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69"/>
        <w:gridCol w:w="790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QNX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_NTO_VERSION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620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8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Reliant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UNIX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3"/>
        <w:gridCol w:w="461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sinux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59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SCO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OpenServer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19"/>
        <w:gridCol w:w="3031"/>
        <w:gridCol w:w="4825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M_I386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GNU C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M_XENIX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GNU C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_SCO_DS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0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Solaris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25"/>
        <w:gridCol w:w="3680"/>
        <w:gridCol w:w="587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sun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__'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System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'_'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Version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System = 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uname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 xml:space="preserve"> -s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Version = 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uname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 xml:space="preserve"> -r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Any illegal character is replaced by an underscore.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Sun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Studio</w:t>
            </w:r>
            <w:proofErr w:type="spellEnd"/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Use the SVR4 macros to distinguish between Solaris and SunOS.</w:t>
      </w:r>
    </w:p>
    <w:p w:rsidR="005B4D27" w:rsidRPr="005B4D27" w:rsidRDefault="005B4D27" w:rsidP="005B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555555"/>
          <w:sz w:val="16"/>
          <w:szCs w:val="20"/>
          <w:lang w:val="en-US" w:eastAsia="ru-RU"/>
        </w:rPr>
      </w:pPr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 xml:space="preserve">#if </w:t>
      </w:r>
      <w:proofErr w:type="gramStart"/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defined(</w:t>
      </w:r>
      <w:proofErr w:type="gramEnd"/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sun) || defined(__sun)</w:t>
      </w:r>
    </w:p>
    <w:p w:rsidR="005B4D27" w:rsidRPr="005B4D27" w:rsidRDefault="005B4D27" w:rsidP="005B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555555"/>
          <w:sz w:val="16"/>
          <w:szCs w:val="20"/>
          <w:lang w:val="en-US" w:eastAsia="ru-RU"/>
        </w:rPr>
      </w:pPr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 xml:space="preserve"># if </w:t>
      </w:r>
      <w:proofErr w:type="gramStart"/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defined(</w:t>
      </w:r>
      <w:proofErr w:type="gramEnd"/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__SVR4) || defined(__svr4__)</w:t>
      </w:r>
    </w:p>
    <w:p w:rsidR="005B4D27" w:rsidRPr="005B4D27" w:rsidRDefault="005B4D27" w:rsidP="005B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555555"/>
          <w:sz w:val="16"/>
          <w:szCs w:val="20"/>
          <w:lang w:val="en-US" w:eastAsia="ru-RU"/>
        </w:rPr>
      </w:pPr>
      <w:r w:rsidRPr="005B4D27">
        <w:rPr>
          <w:rFonts w:ascii="Courier New" w:eastAsia="Times New Roman" w:hAnsi="Courier New" w:cs="Courier New"/>
          <w:i/>
          <w:iCs/>
          <w:color w:val="408080"/>
          <w:sz w:val="16"/>
          <w:szCs w:val="20"/>
          <w:bdr w:val="none" w:sz="0" w:space="0" w:color="auto" w:frame="1"/>
          <w:lang w:val="en-US" w:eastAsia="ru-RU"/>
        </w:rPr>
        <w:t>/* Solaris */</w:t>
      </w:r>
    </w:p>
    <w:p w:rsidR="005B4D27" w:rsidRPr="005B4D27" w:rsidRDefault="005B4D27" w:rsidP="005B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555555"/>
          <w:sz w:val="16"/>
          <w:szCs w:val="20"/>
          <w:lang w:val="en-US" w:eastAsia="ru-RU"/>
        </w:rPr>
      </w:pPr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 xml:space="preserve"># </w:t>
      </w:r>
      <w:proofErr w:type="gramStart"/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else</w:t>
      </w:r>
      <w:proofErr w:type="gramEnd"/>
    </w:p>
    <w:p w:rsidR="005B4D27" w:rsidRPr="005B4D27" w:rsidRDefault="005B4D27" w:rsidP="005B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555555"/>
          <w:sz w:val="16"/>
          <w:szCs w:val="20"/>
          <w:lang w:val="en-US" w:eastAsia="ru-RU"/>
        </w:rPr>
      </w:pPr>
      <w:r w:rsidRPr="005B4D27">
        <w:rPr>
          <w:rFonts w:ascii="Courier New" w:eastAsia="Times New Roman" w:hAnsi="Courier New" w:cs="Courier New"/>
          <w:i/>
          <w:iCs/>
          <w:color w:val="408080"/>
          <w:sz w:val="16"/>
          <w:szCs w:val="20"/>
          <w:bdr w:val="none" w:sz="0" w:space="0" w:color="auto" w:frame="1"/>
          <w:lang w:val="en-US" w:eastAsia="ru-RU"/>
        </w:rPr>
        <w:t>/* SunOS */</w:t>
      </w:r>
    </w:p>
    <w:p w:rsidR="005B4D27" w:rsidRPr="005B4D27" w:rsidRDefault="005B4D27" w:rsidP="005B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555555"/>
          <w:sz w:val="16"/>
          <w:szCs w:val="20"/>
          <w:lang w:val="en-US" w:eastAsia="ru-RU"/>
        </w:rPr>
      </w:pPr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 xml:space="preserve"># </w:t>
      </w:r>
      <w:proofErr w:type="spellStart"/>
      <w:proofErr w:type="gramStart"/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endif</w:t>
      </w:r>
      <w:proofErr w:type="spellEnd"/>
      <w:proofErr w:type="gramEnd"/>
    </w:p>
    <w:p w:rsidR="005B4D27" w:rsidRPr="005B4D27" w:rsidRDefault="005B4D27" w:rsidP="005B4D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urier New" w:eastAsia="Times New Roman" w:hAnsi="Courier New" w:cs="Courier New"/>
          <w:color w:val="555555"/>
          <w:sz w:val="16"/>
          <w:szCs w:val="20"/>
          <w:lang w:val="en-US" w:eastAsia="ru-RU"/>
        </w:rPr>
      </w:pPr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#</w:t>
      </w:r>
      <w:proofErr w:type="spellStart"/>
      <w:r w:rsidRPr="005B4D27">
        <w:rPr>
          <w:rFonts w:ascii="Courier New" w:eastAsia="Times New Roman" w:hAnsi="Courier New" w:cs="Courier New"/>
          <w:color w:val="BC7A00"/>
          <w:sz w:val="16"/>
          <w:szCs w:val="20"/>
          <w:bdr w:val="none" w:sz="0" w:space="0" w:color="auto" w:frame="1"/>
          <w:lang w:val="en-US" w:eastAsia="ru-RU"/>
        </w:rPr>
        <w:t>endif</w:t>
      </w:r>
      <w:proofErr w:type="spellEnd"/>
    </w:p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val="en-US" w:eastAsia="ru-RU"/>
        </w:rPr>
      </w:pPr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val="en-US" w:eastAsia="ru-RU"/>
        </w:rPr>
        <w:t>Example</w:t>
      </w:r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1"/>
        <w:gridCol w:w="7314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Solaris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__SunOS_5_7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__SunOS_5_8</w:t>
            </w:r>
          </w:p>
        </w:tc>
      </w:tr>
    </w:tbl>
    <w:p w:rsid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1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Stratus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VOS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2761"/>
        <w:gridCol w:w="2315"/>
        <w:gridCol w:w="3101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__VOS__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__VOS__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V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Notice that the </w:t>
      </w:r>
      <w:proofErr w:type="gramStart"/>
      <w:r w:rsidRPr="005B4D27">
        <w:rPr>
          <w:rFonts w:ascii="Courier New" w:eastAsia="Times New Roman" w:hAnsi="Courier New" w:cs="Courier New"/>
          <w:color w:val="555555"/>
          <w:sz w:val="16"/>
          <w:szCs w:val="20"/>
          <w:bdr w:val="none" w:sz="0" w:space="0" w:color="auto" w:frame="1"/>
          <w:lang w:val="en-US" w:eastAsia="ru-RU"/>
        </w:rPr>
        <w:t>__VOS__</w:t>
      </w: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 macro is defined by the compiler</w:t>
      </w:r>
      <w:proofErr w:type="gram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, but as several compilers can co-exist in the same OS release, the version number is not reliable.</w:t>
      </w: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2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SVR4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4340"/>
        <w:gridCol w:w="388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sysv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__SVR4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__svr4__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_SYSTYPE_SVR4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on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IRIX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3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Syllable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99"/>
        <w:gridCol w:w="6376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__SYLLABLE__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4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Symbian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18"/>
        <w:gridCol w:w="6557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__SYMBIAN32__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5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Tru64 (OSF/1)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245"/>
        <w:gridCol w:w="523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osf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osf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6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Ultrix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597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ultrix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ultrix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ultrix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unix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&amp; 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vax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7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UNICOS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8"/>
        <w:gridCol w:w="2761"/>
        <w:gridCol w:w="2315"/>
        <w:gridCol w:w="3101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_UNICOS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_UNICOS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V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8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UNICOS/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mp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3"/>
        <w:gridCol w:w="3691"/>
        <w:gridCol w:w="3771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_CRAY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br/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__crayx1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69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UNIX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77"/>
        <w:gridCol w:w="549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unix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unix</w:t>
            </w:r>
            <w:proofErr w:type="spellEnd"/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</w:pPr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Notice that not all compilers defines these macros, e.g. the </w:t>
      </w:r>
      <w:proofErr w:type="spellStart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>xlC</w:t>
      </w:r>
      <w:proofErr w:type="spellEnd"/>
      <w:r w:rsidRPr="005B4D27">
        <w:rPr>
          <w:rFonts w:ascii="Arial" w:eastAsia="Times New Roman" w:hAnsi="Arial" w:cs="Arial"/>
          <w:color w:val="555555"/>
          <w:sz w:val="16"/>
          <w:szCs w:val="20"/>
          <w:lang w:val="en-US" w:eastAsia="ru-RU"/>
        </w:rPr>
        <w:t xml:space="preserve"> or the DEC C/C++ compiler, so it may be better to use the POSIX or X/Open standard macros instead.</w:t>
      </w: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0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UnixWare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03"/>
        <w:gridCol w:w="597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sco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_UNIXWARE7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1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U/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Win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63"/>
        <w:gridCol w:w="461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_UWIN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2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VMS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96"/>
        <w:gridCol w:w="2302"/>
        <w:gridCol w:w="2403"/>
        <w:gridCol w:w="4474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__VMS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__VMS_VER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VVRREPPTT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E = Edit number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PP = Patch (01 = A, ... 26 = Z)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TT = Type (22 = official)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57"/>
        <w:gridCol w:w="7218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VMS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__VMS_VER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60100022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60200022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6.2-1I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60210922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3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VxWorks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8"/>
        <w:gridCol w:w="3663"/>
        <w:gridCol w:w="5162"/>
        <w:gridCol w:w="552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__VXWORKS__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Defined by GNU C and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Diab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 (</w:t>
            </w:r>
            <w:proofErr w:type="gram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from ?</w:t>
            </w:r>
            <w:proofErr w:type="gram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vxworks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Defined by GNU C and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Diab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 (</w:t>
            </w:r>
            <w:proofErr w:type="gram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from ?</w:t>
            </w:r>
            <w:proofErr w:type="gram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_WRS_VXWORKS_MAJOR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version.h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_WRS_VXWORKS_MINOR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version.h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_WRS_VXWORKS_MAINT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Patch/maintenance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Must be included from </w:t>
            </w: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&lt;</w:t>
            </w:r>
            <w:proofErr w:type="spellStart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version.h</w:t>
            </w:r>
            <w:proofErr w:type="spellEnd"/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val="en-US" w:eastAsia="ru-RU"/>
              </w:rPr>
              <w:t>&gt;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__RTP__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For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real-time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_WRS_KERNEL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For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kernel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mode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3305"/>
        <w:gridCol w:w="3305"/>
        <w:gridCol w:w="3305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VxWorks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_WRS_VXWORKS_MAJOR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_WRS_VXWORKS_MINOR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_WRS_VXWORKS_MAINT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0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4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Windows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1"/>
        <w:gridCol w:w="2581"/>
        <w:gridCol w:w="6683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_WIN16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for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16-bit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environments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hyperlink r:id="rId75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eastAsia="ru-RU"/>
                </w:rPr>
                <w:t>1</w:t>
              </w:r>
            </w:hyperlink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_WIN32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Defined for both 32-bit and 64-bit environments </w:t>
            </w:r>
            <w:hyperlink r:id="rId76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val="en-US" w:eastAsia="ru-RU"/>
                </w:rPr>
                <w:t>1</w:t>
              </w:r>
            </w:hyperlink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_WIN64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for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64-bit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environments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 </w:t>
            </w:r>
            <w:hyperlink r:id="rId77" w:history="1">
              <w:r w:rsidRPr="005B4D27">
                <w:rPr>
                  <w:rFonts w:ascii="Times New Roman" w:eastAsia="Times New Roman" w:hAnsi="Times New Roman" w:cs="Times New Roman"/>
                  <w:color w:val="006699"/>
                  <w:sz w:val="16"/>
                  <w:szCs w:val="20"/>
                  <w:u w:val="single"/>
                  <w:lang w:eastAsia="ru-RU"/>
                </w:rPr>
                <w:t>1</w:t>
              </w:r>
            </w:hyperlink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__WIN32__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Borland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C++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__TOS_WIN__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Defined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by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xlC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__WINDOWS__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Defined by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Watcom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 xml:space="preserve"> C/C++</w:t>
            </w:r>
          </w:p>
        </w:tc>
      </w:tr>
    </w:tbl>
    <w:p w:rsid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</w:p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8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Windows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 CE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07"/>
        <w:gridCol w:w="3331"/>
        <w:gridCol w:w="1340"/>
        <w:gridCol w:w="4897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_WIN32_WCE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Defined by Embedded Visual Studio C++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_WIN32_WCE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VRR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V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br/>
              <w:t xml:space="preserve">R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Revision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WIN32_PLATFORM_'P'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P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Platform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WIN32_PLATFORM_'P'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P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Platform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br/>
              <w:t xml:space="preserve">V =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68"/>
        <w:gridCol w:w="6907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_WIN32_WCE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201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211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300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400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410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420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5.0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501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rPr>
          <w:rFonts w:ascii="Arial" w:eastAsia="Times New Roman" w:hAnsi="Arial" w:cs="Arial"/>
          <w:vanish/>
          <w:color w:val="555555"/>
          <w:sz w:val="16"/>
          <w:szCs w:val="20"/>
          <w:lang w:eastAsia="ru-RU"/>
        </w:rPr>
      </w:pPr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8"/>
        <w:gridCol w:w="5664"/>
        <w:gridCol w:w="1643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Platform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Value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H/PC 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WIN32_PLATFORM_HPC2000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H/PC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Pro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2.11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WIN32_PLATFORM_HPCPRO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211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H/PC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Pro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3.0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WIN32_PLATFORM_HPCPRO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300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Pocket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WIN32_PLATFORM_PSPC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Pocket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PC 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WIN32_PLATFORM_PSPC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310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Windows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</w:t>
            </w: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Mobile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2003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WIN32_PLATFORM_PSPC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400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Smartphone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 xml:space="preserve"> 2002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WIN32_PLATFORM_WFSP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100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79" w:history="1"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Wind</w:t>
        </w:r>
        <w:proofErr w:type="spellEnd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 xml:space="preserve">/U </w:t>
        </w:r>
        <w:proofErr w:type="spellStart"/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Environment</w:t>
        </w:r>
        <w:proofErr w:type="spellEnd"/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2"/>
        <w:gridCol w:w="3522"/>
        <w:gridCol w:w="2462"/>
        <w:gridCol w:w="2849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Format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_WINDU_SOURCE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Version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_WINDU_SOURCE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0xVVRRPP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t>VV = Version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RR = Revision</w:t>
            </w: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val="en-US" w:eastAsia="ru-RU"/>
              </w:rPr>
              <w:br/>
              <w:t>PP = Patch</w:t>
            </w:r>
          </w:p>
        </w:tc>
      </w:tr>
    </w:tbl>
    <w:p w:rsidR="005B4D27" w:rsidRPr="005B4D27" w:rsidRDefault="005B4D27" w:rsidP="005B4D27">
      <w:pPr>
        <w:spacing w:after="0" w:line="270" w:lineRule="atLeast"/>
        <w:textAlignment w:val="baseline"/>
        <w:outlineLvl w:val="4"/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</w:pPr>
      <w:proofErr w:type="spellStart"/>
      <w:r w:rsidRPr="005B4D27">
        <w:rPr>
          <w:rFonts w:ascii="Arial" w:eastAsia="Times New Roman" w:hAnsi="Arial" w:cs="Arial"/>
          <w:b/>
          <w:bCs/>
          <w:color w:val="555555"/>
          <w:sz w:val="20"/>
          <w:szCs w:val="23"/>
          <w:lang w:eastAsia="ru-RU"/>
        </w:rPr>
        <w:t>Example</w:t>
      </w:r>
      <w:proofErr w:type="spellEnd"/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4"/>
        <w:gridCol w:w="7431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Wind</w:t>
            </w:r>
            <w:proofErr w:type="spellEnd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/U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b/>
                <w:bCs/>
                <w:color w:val="555555"/>
                <w:sz w:val="16"/>
                <w:szCs w:val="20"/>
                <w:bdr w:val="none" w:sz="0" w:space="0" w:color="auto" w:frame="1"/>
                <w:lang w:eastAsia="ru-RU"/>
              </w:rPr>
              <w:t>_WINDU_SOURCE</w:t>
            </w:r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3.1.2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0x030102</w:t>
            </w:r>
          </w:p>
        </w:tc>
      </w:tr>
    </w:tbl>
    <w:p w:rsidR="005B4D27" w:rsidRPr="005B4D27" w:rsidRDefault="005B4D27" w:rsidP="005B4D27">
      <w:pPr>
        <w:spacing w:after="0" w:line="540" w:lineRule="atLeast"/>
        <w:textAlignment w:val="baseline"/>
        <w:outlineLvl w:val="1"/>
        <w:rPr>
          <w:rFonts w:ascii="Arial" w:eastAsia="Times New Roman" w:hAnsi="Arial" w:cs="Arial"/>
          <w:b/>
          <w:bCs/>
          <w:color w:val="555555"/>
          <w:sz w:val="28"/>
          <w:szCs w:val="35"/>
          <w:lang w:eastAsia="ru-RU"/>
        </w:rPr>
      </w:pPr>
      <w:hyperlink r:id="rId80" w:history="1">
        <w:r w:rsidRPr="005B4D27">
          <w:rPr>
            <w:rFonts w:ascii="Arial" w:eastAsia="Times New Roman" w:hAnsi="Arial" w:cs="Arial"/>
            <w:b/>
            <w:bCs/>
            <w:color w:val="006699"/>
            <w:sz w:val="28"/>
            <w:szCs w:val="35"/>
            <w:u w:val="single"/>
            <w:lang w:eastAsia="ru-RU"/>
          </w:rPr>
          <w:t>z/OS</w:t>
        </w:r>
      </w:hyperlink>
    </w:p>
    <w:tbl>
      <w:tblPr>
        <w:tblW w:w="11475" w:type="dxa"/>
        <w:tblInd w:w="1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3"/>
        <w:gridCol w:w="4312"/>
        <w:gridCol w:w="3470"/>
      </w:tblGrid>
      <w:tr w:rsidR="005B4D27" w:rsidRPr="005B4D27" w:rsidTr="005B4D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Macro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b/>
                <w:bCs/>
                <w:color w:val="555555"/>
                <w:sz w:val="16"/>
                <w:szCs w:val="20"/>
                <w:lang w:eastAsia="ru-RU"/>
              </w:rPr>
              <w:t>Description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__MVS__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Host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__HOS_MVS__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Host</w:t>
            </w:r>
            <w:proofErr w:type="spellEnd"/>
          </w:p>
        </w:tc>
      </w:tr>
      <w:tr w:rsidR="005B4D27" w:rsidRPr="005B4D27" w:rsidTr="005B4D27"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Identification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r w:rsidRPr="005B4D27">
              <w:rPr>
                <w:rFonts w:ascii="Courier New" w:eastAsia="Times New Roman" w:hAnsi="Courier New" w:cs="Courier New"/>
                <w:sz w:val="16"/>
                <w:szCs w:val="20"/>
                <w:bdr w:val="none" w:sz="0" w:space="0" w:color="auto" w:frame="1"/>
                <w:lang w:eastAsia="ru-RU"/>
              </w:rPr>
              <w:t>__TOS_MVS__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E5E5E5"/>
              <w:right w:val="nil"/>
            </w:tcBorders>
            <w:shd w:val="clear" w:color="auto" w:fill="auto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:rsidR="005B4D27" w:rsidRPr="005B4D27" w:rsidRDefault="005B4D27" w:rsidP="005B4D2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</w:pPr>
            <w:proofErr w:type="spellStart"/>
            <w:r w:rsidRPr="005B4D27">
              <w:rPr>
                <w:rFonts w:ascii="Times New Roman" w:eastAsia="Times New Roman" w:hAnsi="Times New Roman" w:cs="Times New Roman"/>
                <w:sz w:val="16"/>
                <w:szCs w:val="20"/>
                <w:lang w:eastAsia="ru-RU"/>
              </w:rPr>
              <w:t>Target</w:t>
            </w:r>
            <w:proofErr w:type="spellEnd"/>
          </w:p>
        </w:tc>
      </w:tr>
    </w:tbl>
    <w:p w:rsidR="005B4D27" w:rsidRPr="005B4D27" w:rsidRDefault="005B4D27" w:rsidP="005B4D27">
      <w:pPr>
        <w:spacing w:before="240" w:after="480" w:line="240" w:lineRule="auto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5B4D27">
        <w:rPr>
          <w:rFonts w:ascii="Times New Roman" w:eastAsia="Times New Roman" w:hAnsi="Times New Roman" w:cs="Times New Roman"/>
          <w:sz w:val="20"/>
          <w:szCs w:val="24"/>
          <w:lang w:eastAsia="ru-RU"/>
        </w:rPr>
        <w:pict>
          <v:rect id="_x0000_i1025" style="width:570pt;height:.75pt" o:hrpct="0" o:hralign="center" o:hrstd="t" o:hrnoshade="t" o:hr="t" fillcolor="#555" stroked="f"/>
        </w:pict>
      </w:r>
    </w:p>
    <w:p w:rsidR="003A7762" w:rsidRPr="005B4D27" w:rsidRDefault="003A7762" w:rsidP="005B4D27">
      <w:pPr>
        <w:rPr>
          <w:sz w:val="18"/>
        </w:rPr>
      </w:pPr>
      <w:bookmarkStart w:id="0" w:name="_GoBack"/>
      <w:bookmarkEnd w:id="0"/>
    </w:p>
    <w:sectPr w:rsidR="003A7762" w:rsidRPr="005B4D27" w:rsidSect="005B4D27">
      <w:pgSz w:w="11906" w:h="16838"/>
      <w:pgMar w:top="426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D27"/>
    <w:rsid w:val="003A7762"/>
    <w:rsid w:val="005B4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E53066-5B80-45DA-A3FC-59D53E78C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B4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5B4D2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link w:val="50"/>
    <w:uiPriority w:val="9"/>
    <w:qFormat/>
    <w:rsid w:val="005B4D2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B4D2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B4D27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5B4D27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5B4D27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5B4D27"/>
    <w:rPr>
      <w:color w:val="800080"/>
      <w:u w:val="single"/>
    </w:rPr>
  </w:style>
  <w:style w:type="character" w:customStyle="1" w:styleId="apple-converted-space">
    <w:name w:val="apple-converted-space"/>
    <w:basedOn w:val="a0"/>
    <w:rsid w:val="005B4D27"/>
  </w:style>
  <w:style w:type="paragraph" w:styleId="a5">
    <w:name w:val="Normal (Web)"/>
    <w:basedOn w:val="a"/>
    <w:uiPriority w:val="99"/>
    <w:semiHidden/>
    <w:unhideWhenUsed/>
    <w:rsid w:val="005B4D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5B4D2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5B4D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B4D2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5B4D27"/>
  </w:style>
  <w:style w:type="character" w:customStyle="1" w:styleId="cm">
    <w:name w:val="cm"/>
    <w:basedOn w:val="a0"/>
    <w:rsid w:val="005B4D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93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1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cc.gnu.org/viewcvs/trunk/gcc/config/gnu.h?view=markup" TargetMode="External"/><Relationship Id="rId21" Type="http://schemas.openxmlformats.org/officeDocument/2006/relationships/hyperlink" Target="http://en.wikipedia.org/wiki/EMX_%28programming_environment%29" TargetMode="External"/><Relationship Id="rId42" Type="http://schemas.openxmlformats.org/officeDocument/2006/relationships/hyperlink" Target="http://en.wikipedia.org/wiki/OS-9" TargetMode="External"/><Relationship Id="rId47" Type="http://schemas.openxmlformats.org/officeDocument/2006/relationships/hyperlink" Target="http://en.wikipedia.org/wiki/Netbsd" TargetMode="External"/><Relationship Id="rId63" Type="http://schemas.openxmlformats.org/officeDocument/2006/relationships/hyperlink" Target="http://en.wikipedia.org/wiki/Syllable_Desktop" TargetMode="External"/><Relationship Id="rId68" Type="http://schemas.openxmlformats.org/officeDocument/2006/relationships/hyperlink" Target="http://en.wikipedia.org/wiki/Unicos" TargetMode="External"/><Relationship Id="rId16" Type="http://schemas.openxmlformats.org/officeDocument/2006/relationships/hyperlink" Target="http://en.wikipedia.org/wiki/Cygwin" TargetMode="External"/><Relationship Id="rId11" Type="http://schemas.openxmlformats.org/officeDocument/2006/relationships/hyperlink" Target="http://en.wikipedia.org/wiki/BeOS" TargetMode="External"/><Relationship Id="rId32" Type="http://schemas.openxmlformats.org/officeDocument/2006/relationships/hyperlink" Target="http://en.wikipedia.org/wiki/IBM_i" TargetMode="External"/><Relationship Id="rId37" Type="http://schemas.openxmlformats.org/officeDocument/2006/relationships/hyperlink" Target="http://en.wikipedia.org/wiki/GNU/Linux" TargetMode="External"/><Relationship Id="rId53" Type="http://schemas.openxmlformats.org/officeDocument/2006/relationships/hyperlink" Target="http://prc-tools.sourceforge.net/" TargetMode="External"/><Relationship Id="rId58" Type="http://schemas.openxmlformats.org/officeDocument/2006/relationships/hyperlink" Target="http://en.wikipedia.org/wiki/Reliant_UNIX" TargetMode="External"/><Relationship Id="rId74" Type="http://schemas.openxmlformats.org/officeDocument/2006/relationships/hyperlink" Target="http://en.wikipedia.org/wiki/Category:Microsoft_Windows" TargetMode="External"/><Relationship Id="rId79" Type="http://schemas.openxmlformats.org/officeDocument/2006/relationships/hyperlink" Target="http://en.wikipedia.org/wiki/Bristol_Technology_Inc." TargetMode="External"/><Relationship Id="rId5" Type="http://schemas.openxmlformats.org/officeDocument/2006/relationships/hyperlink" Target="http://en.wikipedia.org/wiki/Android_%28operating_system%29" TargetMode="External"/><Relationship Id="rId61" Type="http://schemas.openxmlformats.org/officeDocument/2006/relationships/hyperlink" Target="http://en.wikipedia.org/wiki/Stratus_VOS" TargetMode="External"/><Relationship Id="rId82" Type="http://schemas.openxmlformats.org/officeDocument/2006/relationships/theme" Target="theme/theme1.xml"/><Relationship Id="rId19" Type="http://schemas.openxmlformats.org/officeDocument/2006/relationships/hyperlink" Target="http://en.wikipedia.org/wiki/Dynix" TargetMode="External"/><Relationship Id="rId14" Type="http://schemas.openxmlformats.org/officeDocument/2006/relationships/hyperlink" Target="http://en.wikipedia.org/wiki/BSD/OS" TargetMode="External"/><Relationship Id="rId22" Type="http://schemas.openxmlformats.org/officeDocument/2006/relationships/hyperlink" Target="http://en.wikipedia.org/wiki/Freebsd" TargetMode="External"/><Relationship Id="rId27" Type="http://schemas.openxmlformats.org/officeDocument/2006/relationships/hyperlink" Target="http://gcc.gnu.org/viewcvs/trunk/gcc/config/gnu.h?view=markup" TargetMode="External"/><Relationship Id="rId30" Type="http://schemas.openxmlformats.org/officeDocument/2006/relationships/hyperlink" Target="http://en.wikipedia.org/wiki/HI-UX" TargetMode="External"/><Relationship Id="rId35" Type="http://schemas.openxmlformats.org/officeDocument/2006/relationships/hyperlink" Target="http://en.wikipedia.org/wiki/Irix" TargetMode="External"/><Relationship Id="rId43" Type="http://schemas.openxmlformats.org/officeDocument/2006/relationships/hyperlink" Target="http://en.wikipedia.org/wiki/Minix" TargetMode="External"/><Relationship Id="rId48" Type="http://schemas.openxmlformats.org/officeDocument/2006/relationships/hyperlink" Target="http://en.wikipedia.org/wiki/NonStop" TargetMode="External"/><Relationship Id="rId56" Type="http://schemas.openxmlformats.org/officeDocument/2006/relationships/hyperlink" Target="http://en.wikipedia.org/wiki/QNX" TargetMode="External"/><Relationship Id="rId64" Type="http://schemas.openxmlformats.org/officeDocument/2006/relationships/hyperlink" Target="http://en.wikipedia.org/wiki/Symbian_OS" TargetMode="External"/><Relationship Id="rId69" Type="http://schemas.openxmlformats.org/officeDocument/2006/relationships/hyperlink" Target="http://en.wikipedia.org/wiki/Unix" TargetMode="External"/><Relationship Id="rId77" Type="http://schemas.openxmlformats.org/officeDocument/2006/relationships/hyperlink" Target="http://msdn.microsoft.com/en-us/library/ff540443.aspx" TargetMode="External"/><Relationship Id="rId8" Type="http://schemas.openxmlformats.org/officeDocument/2006/relationships/hyperlink" Target="http://en.wikipedia.org/wiki/Domain/OS" TargetMode="External"/><Relationship Id="rId51" Type="http://schemas.openxmlformats.org/officeDocument/2006/relationships/hyperlink" Target="http://en.wikipedia.org/wiki/OS/2" TargetMode="External"/><Relationship Id="rId72" Type="http://schemas.openxmlformats.org/officeDocument/2006/relationships/hyperlink" Target="http://en.wikipedia.org/wiki/Vms" TargetMode="External"/><Relationship Id="rId80" Type="http://schemas.openxmlformats.org/officeDocument/2006/relationships/hyperlink" Target="http://en.wikipedia.org/wiki/Z/O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en.wikipedia.org/wiki/Bluegene" TargetMode="External"/><Relationship Id="rId17" Type="http://schemas.openxmlformats.org/officeDocument/2006/relationships/hyperlink" Target="http://en.wikipedia.org/wiki/Data_General" TargetMode="External"/><Relationship Id="rId25" Type="http://schemas.openxmlformats.org/officeDocument/2006/relationships/hyperlink" Target="http://en.wikipedia.org/wiki/GNU/Hurd" TargetMode="External"/><Relationship Id="rId33" Type="http://schemas.openxmlformats.org/officeDocument/2006/relationships/hyperlink" Target="http://en.wikipedia.org/wiki/Integrity_%28operating_system%29" TargetMode="External"/><Relationship Id="rId38" Type="http://schemas.openxmlformats.org/officeDocument/2006/relationships/hyperlink" Target="http://en.wikipedia.org/wiki/Android" TargetMode="External"/><Relationship Id="rId46" Type="http://schemas.openxmlformats.org/officeDocument/2006/relationships/hyperlink" Target="http://en.wikipedia.org/wiki/MS-DOS" TargetMode="External"/><Relationship Id="rId59" Type="http://schemas.openxmlformats.org/officeDocument/2006/relationships/hyperlink" Target="http://en.wikipedia.org/wiki/SCO_OpenServer" TargetMode="External"/><Relationship Id="rId67" Type="http://schemas.openxmlformats.org/officeDocument/2006/relationships/hyperlink" Target="http://en.wikipedia.org/wiki/UNICOS" TargetMode="External"/><Relationship Id="rId20" Type="http://schemas.openxmlformats.org/officeDocument/2006/relationships/hyperlink" Target="http://en.wikipedia.org/wiki/ECos" TargetMode="External"/><Relationship Id="rId41" Type="http://schemas.openxmlformats.org/officeDocument/2006/relationships/hyperlink" Target="http://en.wikipedia.org/wiki/Mac_OS" TargetMode="External"/><Relationship Id="rId54" Type="http://schemas.openxmlformats.org/officeDocument/2006/relationships/hyperlink" Target="http://en.wikipedia.org/wiki/Plan_9_from_Bell_Labs" TargetMode="External"/><Relationship Id="rId62" Type="http://schemas.openxmlformats.org/officeDocument/2006/relationships/hyperlink" Target="http://en.wikipedia.org/wiki/UNIX_System_V" TargetMode="External"/><Relationship Id="rId70" Type="http://schemas.openxmlformats.org/officeDocument/2006/relationships/hyperlink" Target="http://en.wikipedia.org/wiki/UnixWare" TargetMode="External"/><Relationship Id="rId75" Type="http://schemas.openxmlformats.org/officeDocument/2006/relationships/hyperlink" Target="http://msdn.microsoft.com/en-us/library/ff540443.aspx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UTS_%28Mainframe_UNIX%29" TargetMode="External"/><Relationship Id="rId15" Type="http://schemas.openxmlformats.org/officeDocument/2006/relationships/hyperlink" Target="http://en.wikipedia.org/wiki/Convex_Computer" TargetMode="External"/><Relationship Id="rId23" Type="http://schemas.openxmlformats.org/officeDocument/2006/relationships/hyperlink" Target="http://svnweb.freebsd.org/base/head/sys/sys/param.h?view=markup" TargetMode="External"/><Relationship Id="rId28" Type="http://schemas.openxmlformats.org/officeDocument/2006/relationships/hyperlink" Target="http://en.wikipedia.org/wiki/GNU/kFreeBSD" TargetMode="External"/><Relationship Id="rId36" Type="http://schemas.openxmlformats.org/officeDocument/2006/relationships/hyperlink" Target="http://en.wikipedia.org/wiki/Linux_kernel" TargetMode="External"/><Relationship Id="rId49" Type="http://schemas.openxmlformats.org/officeDocument/2006/relationships/hyperlink" Target="http://en.wikipedia.org/wiki/Nucleus_RTOS" TargetMode="External"/><Relationship Id="rId57" Type="http://schemas.openxmlformats.org/officeDocument/2006/relationships/hyperlink" Target="http://en.wikipedia.org/wiki/Blackberry_10" TargetMode="External"/><Relationship Id="rId10" Type="http://schemas.openxmlformats.org/officeDocument/2006/relationships/hyperlink" Target="http://en.wikipedia.org/wiki/Bada_%28operating_system%29" TargetMode="External"/><Relationship Id="rId31" Type="http://schemas.openxmlformats.org/officeDocument/2006/relationships/hyperlink" Target="http://en.wikipedia.org/wiki/HP-UX" TargetMode="External"/><Relationship Id="rId44" Type="http://schemas.openxmlformats.org/officeDocument/2006/relationships/hyperlink" Target="http://en.wikipedia.org/wiki/Morphos" TargetMode="External"/><Relationship Id="rId52" Type="http://schemas.openxmlformats.org/officeDocument/2006/relationships/hyperlink" Target="http://en.wikipedia.org/wiki/Palmos" TargetMode="External"/><Relationship Id="rId60" Type="http://schemas.openxmlformats.org/officeDocument/2006/relationships/hyperlink" Target="http://en.wikipedia.org/wiki/Solaris_Operating_Environment" TargetMode="External"/><Relationship Id="rId65" Type="http://schemas.openxmlformats.org/officeDocument/2006/relationships/hyperlink" Target="http://en.wikipedia.org/wiki/Digital_UNIX" TargetMode="External"/><Relationship Id="rId73" Type="http://schemas.openxmlformats.org/officeDocument/2006/relationships/hyperlink" Target="http://en.wikipedia.org/wiki/VxWorks" TargetMode="External"/><Relationship Id="rId78" Type="http://schemas.openxmlformats.org/officeDocument/2006/relationships/hyperlink" Target="http://en.wikipedia.org/wiki/Windows_CE" TargetMode="External"/><Relationship Id="rId81" Type="http://schemas.openxmlformats.org/officeDocument/2006/relationships/fontTable" Target="fontTable.xml"/><Relationship Id="rId4" Type="http://schemas.openxmlformats.org/officeDocument/2006/relationships/hyperlink" Target="http://en.wikipedia.org/wiki/AIX_operating_system" TargetMode="External"/><Relationship Id="rId9" Type="http://schemas.openxmlformats.org/officeDocument/2006/relationships/hyperlink" Target="http://en.wikipedia.org/wiki/Domain/OS" TargetMode="External"/><Relationship Id="rId13" Type="http://schemas.openxmlformats.org/officeDocument/2006/relationships/hyperlink" Target="http://en.wikipedia.org/wiki/Bsd" TargetMode="External"/><Relationship Id="rId18" Type="http://schemas.openxmlformats.org/officeDocument/2006/relationships/hyperlink" Target="http://en.wikipedia.org/wiki/DragonFly_BSD" TargetMode="External"/><Relationship Id="rId39" Type="http://schemas.openxmlformats.org/officeDocument/2006/relationships/hyperlink" Target="http://www.faqs.org/docs/Linux-HOWTO/GCC-HOWTO.html" TargetMode="External"/><Relationship Id="rId34" Type="http://schemas.openxmlformats.org/officeDocument/2006/relationships/hyperlink" Target="http://en.wikipedia.org/wiki/Interix" TargetMode="External"/><Relationship Id="rId50" Type="http://schemas.openxmlformats.org/officeDocument/2006/relationships/hyperlink" Target="http://en.wikipedia.org/wiki/Openbsd" TargetMode="External"/><Relationship Id="rId55" Type="http://schemas.openxmlformats.org/officeDocument/2006/relationships/hyperlink" Target="http://en.wikipedia.org/wiki/DC/OSx" TargetMode="External"/><Relationship Id="rId76" Type="http://schemas.openxmlformats.org/officeDocument/2006/relationships/hyperlink" Target="http://msdn.microsoft.com/en-us/library/ff540443.aspx" TargetMode="External"/><Relationship Id="rId7" Type="http://schemas.openxmlformats.org/officeDocument/2006/relationships/hyperlink" Target="http://en.wikipedia.org/wiki/AmigaOS" TargetMode="External"/><Relationship Id="rId71" Type="http://schemas.openxmlformats.org/officeDocument/2006/relationships/hyperlink" Target="http://en.wikipedia.org/wiki/UWIN" TargetMode="External"/><Relationship Id="rId2" Type="http://schemas.openxmlformats.org/officeDocument/2006/relationships/settings" Target="settings.xml"/><Relationship Id="rId29" Type="http://schemas.openxmlformats.org/officeDocument/2006/relationships/hyperlink" Target="http://en.wikipedia.org/wiki/GNU/Linux" TargetMode="External"/><Relationship Id="rId24" Type="http://schemas.openxmlformats.org/officeDocument/2006/relationships/hyperlink" Target="http://www.freebsd.org/doc/en_US.ISO8859-1/books/porters-handbook/freebsd-versions.html" TargetMode="External"/><Relationship Id="rId40" Type="http://schemas.openxmlformats.org/officeDocument/2006/relationships/hyperlink" Target="http://en.wikipedia.org/wiki/LynxOS" TargetMode="External"/><Relationship Id="rId45" Type="http://schemas.openxmlformats.org/officeDocument/2006/relationships/hyperlink" Target="http://en.wikipedia.org/wiki/MPE" TargetMode="External"/><Relationship Id="rId66" Type="http://schemas.openxmlformats.org/officeDocument/2006/relationships/hyperlink" Target="http://en.wikipedia.org/wiki/Ultri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2289</Words>
  <Characters>13051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Makarov</dc:creator>
  <cp:keywords/>
  <dc:description/>
  <cp:lastModifiedBy>Dmitry Makarov</cp:lastModifiedBy>
  <cp:revision>1</cp:revision>
  <dcterms:created xsi:type="dcterms:W3CDTF">2015-04-04T15:36:00Z</dcterms:created>
  <dcterms:modified xsi:type="dcterms:W3CDTF">2015-04-04T15:57:00Z</dcterms:modified>
</cp:coreProperties>
</file>