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1D97" w14:textId="55AAF30A" w:rsidR="009E6841" w:rsidRPr="00521B1A" w:rsidRDefault="009E6841" w:rsidP="009E6841">
      <w:pPr>
        <w:jc w:val="center"/>
        <w:rPr>
          <w:b/>
          <w:bCs/>
          <w:sz w:val="28"/>
          <w:szCs w:val="28"/>
        </w:rPr>
      </w:pPr>
      <w:r w:rsidRPr="00521B1A">
        <w:rPr>
          <w:b/>
          <w:bCs/>
          <w:sz w:val="28"/>
          <w:szCs w:val="28"/>
        </w:rPr>
        <w:t xml:space="preserve">Machine Learning </w:t>
      </w:r>
      <w:proofErr w:type="gramStart"/>
      <w:r w:rsidRPr="00521B1A">
        <w:rPr>
          <w:b/>
          <w:bCs/>
          <w:sz w:val="28"/>
          <w:szCs w:val="28"/>
        </w:rPr>
        <w:t>With</w:t>
      </w:r>
      <w:proofErr w:type="gramEnd"/>
      <w:r w:rsidRPr="00521B1A">
        <w:rPr>
          <w:b/>
          <w:bCs/>
          <w:sz w:val="28"/>
          <w:szCs w:val="28"/>
        </w:rPr>
        <w:t xml:space="preserve"> Python:</w:t>
      </w:r>
    </w:p>
    <w:p w14:paraId="131F95C4" w14:textId="14C8C100" w:rsidR="009E6841" w:rsidRPr="00521B1A" w:rsidRDefault="009E6841">
      <w:pPr>
        <w:rPr>
          <w:b/>
          <w:bCs/>
        </w:rPr>
      </w:pPr>
      <w:r w:rsidRPr="00521B1A">
        <w:rPr>
          <w:b/>
          <w:bCs/>
        </w:rPr>
        <w:t>UNSUPERVISED LEARNING:</w:t>
      </w:r>
    </w:p>
    <w:p w14:paraId="37EBC95C" w14:textId="19722C98" w:rsidR="009E6841" w:rsidRDefault="009E6841">
      <w:r w:rsidRPr="009E6841">
        <w:t>Unsupervised learning is the process of uncovering hidden patterns and structures from unlabeled data.</w:t>
      </w:r>
    </w:p>
    <w:p w14:paraId="7A395F6C" w14:textId="2B5F117D" w:rsidR="009E6841" w:rsidRPr="009E6841" w:rsidRDefault="009E6841" w:rsidP="009E6841">
      <w:pPr>
        <w:rPr>
          <w:b/>
          <w:bCs/>
        </w:rPr>
      </w:pPr>
      <w:r w:rsidRPr="009E6841">
        <w:rPr>
          <w:b/>
          <w:bCs/>
        </w:rPr>
        <w:t>SUPERVISED LEARNING:</w:t>
      </w:r>
    </w:p>
    <w:p w14:paraId="115AA8E0" w14:textId="1619F0A9" w:rsidR="009E6841" w:rsidRPr="009E6841" w:rsidRDefault="009E6841" w:rsidP="009E6841">
      <w:r w:rsidRPr="009E6841">
        <w:t>Supervised learning is a type of machine learning where the values to be predicted are already known, and a model is built with the aim of accurately predicting values of previously unseen data.</w:t>
      </w:r>
    </w:p>
    <w:p w14:paraId="68720BBE" w14:textId="1FA3641D" w:rsidR="009E6841" w:rsidRDefault="009E6841">
      <w:pPr>
        <w:rPr>
          <w:b/>
          <w:bCs/>
        </w:rPr>
      </w:pPr>
      <w:r w:rsidRPr="009E6841">
        <w:rPr>
          <w:b/>
          <w:bCs/>
        </w:rPr>
        <w:t>TYPES OF SUPERVISED LEARNING:</w:t>
      </w:r>
    </w:p>
    <w:p w14:paraId="54B863F7" w14:textId="57E96C0C" w:rsidR="0009386B" w:rsidRDefault="009E6841" w:rsidP="0009386B">
      <w:pPr>
        <w:pStyle w:val="ListParagraph"/>
        <w:numPr>
          <w:ilvl w:val="0"/>
          <w:numId w:val="1"/>
        </w:numPr>
        <w:rPr>
          <w:b/>
          <w:bCs/>
        </w:rPr>
      </w:pPr>
      <w:r w:rsidRPr="0009386B">
        <w:rPr>
          <w:b/>
          <w:bCs/>
        </w:rPr>
        <w:t>Classificatio</w:t>
      </w:r>
      <w:r w:rsidR="0009386B" w:rsidRPr="0009386B">
        <w:rPr>
          <w:b/>
          <w:bCs/>
        </w:rPr>
        <w:t>n</w:t>
      </w:r>
    </w:p>
    <w:p w14:paraId="3DD98AAC" w14:textId="77777777" w:rsidR="0009386B" w:rsidRDefault="0009386B" w:rsidP="0009386B">
      <w:r w:rsidRPr="0009386B">
        <w:t>Binary classification is used to predict a target variable that has only two labels, typically represented numerically with a zero or a one.</w:t>
      </w:r>
      <w:r>
        <w:t xml:space="preserve"> </w:t>
      </w:r>
    </w:p>
    <w:p w14:paraId="58262567" w14:textId="5DA9BFED" w:rsidR="0009386B" w:rsidRPr="0009386B" w:rsidRDefault="0009386B" w:rsidP="0009386B">
      <w:r>
        <w:t>KNN (k-Nearest Neighbors) is an algorithm for classification problems.</w:t>
      </w:r>
    </w:p>
    <w:p w14:paraId="13E53413" w14:textId="75A16C48" w:rsidR="009E6841" w:rsidRDefault="009E6841" w:rsidP="009E684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Regression</w:t>
      </w:r>
    </w:p>
    <w:p w14:paraId="5107976C" w14:textId="33AE7727" w:rsidR="00FF76AC" w:rsidRPr="00FF76AC" w:rsidRDefault="00FF76AC" w:rsidP="00FF76AC">
      <w:pPr>
        <w:pStyle w:val="ListParagraph"/>
      </w:pPr>
      <w:r w:rsidRPr="00FF76AC">
        <w:t>In regression tasks, the target variable typically has continuous values, such as a country's GDP, or the price of a house.</w:t>
      </w:r>
    </w:p>
    <w:p w14:paraId="49E45CBA" w14:textId="2184C366" w:rsidR="00521B1A" w:rsidRPr="00521B1A" w:rsidRDefault="00521B1A" w:rsidP="00521B1A">
      <w:pPr>
        <w:rPr>
          <w:b/>
          <w:bCs/>
        </w:rPr>
      </w:pPr>
      <w:r>
        <w:rPr>
          <w:b/>
          <w:bCs/>
        </w:rPr>
        <w:t xml:space="preserve">Note: </w:t>
      </w:r>
      <w:r>
        <w:t>F</w:t>
      </w:r>
      <w:r w:rsidRPr="00521B1A">
        <w:t>eatures must be formatted as a two-dimensional array to be accepted by scikit-learn.</w:t>
      </w:r>
    </w:p>
    <w:p w14:paraId="562833C2" w14:textId="7A38ED1F" w:rsidR="009E6841" w:rsidRDefault="005E1CEE">
      <w:r>
        <w:t>L</w:t>
      </w:r>
      <w:r w:rsidRPr="005E1CEE">
        <w:t>inear regression in scikit-learn performs OLS under the hood.</w:t>
      </w:r>
    </w:p>
    <w:p w14:paraId="6CE652E3" w14:textId="272BBAD6" w:rsidR="00E91980" w:rsidRDefault="00E91980">
      <w:r>
        <w:t>R</w:t>
      </w:r>
      <w:r w:rsidRPr="00E91980">
        <w:t>egularization in regression, a technique used to avoid overfitting.</w:t>
      </w:r>
    </w:p>
    <w:p w14:paraId="4737859D" w14:textId="77777777" w:rsidR="00EA0A55" w:rsidRDefault="00BC7505">
      <w:r w:rsidRPr="00BC7505">
        <w:rPr>
          <w:b/>
          <w:bCs/>
          <w:u w:val="single"/>
        </w:rPr>
        <w:t>H</w:t>
      </w:r>
      <w:r w:rsidRPr="00BC7505">
        <w:rPr>
          <w:b/>
          <w:bCs/>
          <w:u w:val="single"/>
        </w:rPr>
        <w:t>yperparameters</w:t>
      </w:r>
      <w:r w:rsidRPr="00BC7505">
        <w:rPr>
          <w:b/>
          <w:bCs/>
          <w:u w:val="single"/>
        </w:rPr>
        <w:t>:</w:t>
      </w:r>
      <w:r>
        <w:t xml:space="preserve"> </w:t>
      </w:r>
      <w:r w:rsidRPr="00BC7505">
        <w:t xml:space="preserve"> </w:t>
      </w:r>
    </w:p>
    <w:p w14:paraId="73D4061A" w14:textId="136FE882" w:rsidR="00BC7505" w:rsidRDefault="00BC7505">
      <w:r w:rsidRPr="00BC7505">
        <w:t xml:space="preserve">Parameters that we specify before fitting a model, like alpha and </w:t>
      </w:r>
      <w:proofErr w:type="spellStart"/>
      <w:r w:rsidRPr="00BC7505">
        <w:t>n_neighbors</w:t>
      </w:r>
      <w:proofErr w:type="spellEnd"/>
      <w:r w:rsidRPr="00BC7505">
        <w:t>, are called hyperparameters.</w:t>
      </w:r>
    </w:p>
    <w:p w14:paraId="000BF473" w14:textId="790293F7" w:rsidR="00EA0A55" w:rsidRPr="009E6841" w:rsidRDefault="00EA0A55">
      <w:r w:rsidRPr="00EA0A55">
        <w:t>One approach for hyperparameter tuning is called grid search, where we choose a grid of possible hyperparameter values to try.</w:t>
      </w:r>
    </w:p>
    <w:sectPr w:rsidR="00EA0A55" w:rsidRPr="009E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2E45"/>
    <w:multiLevelType w:val="hybridMultilevel"/>
    <w:tmpl w:val="874C1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41"/>
    <w:rsid w:val="0009386B"/>
    <w:rsid w:val="000D332F"/>
    <w:rsid w:val="002E14B8"/>
    <w:rsid w:val="00521B1A"/>
    <w:rsid w:val="005E1CEE"/>
    <w:rsid w:val="009E6841"/>
    <w:rsid w:val="00B43F6B"/>
    <w:rsid w:val="00B86D25"/>
    <w:rsid w:val="00BC7505"/>
    <w:rsid w:val="00E91980"/>
    <w:rsid w:val="00EA0A55"/>
    <w:rsid w:val="00F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D316A"/>
  <w15:chartTrackingRefBased/>
  <w15:docId w15:val="{B13C2D54-2DF6-A042-B6D1-74F035BE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Malik</dc:creator>
  <cp:keywords/>
  <dc:description/>
  <cp:lastModifiedBy>Muhammad Usman Malik</cp:lastModifiedBy>
  <cp:revision>7</cp:revision>
  <dcterms:created xsi:type="dcterms:W3CDTF">2026-01-06T11:42:00Z</dcterms:created>
  <dcterms:modified xsi:type="dcterms:W3CDTF">2026-01-27T16:16:00Z</dcterms:modified>
</cp:coreProperties>
</file>