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10" w:rsidRDefault="00A04273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4273">
        <w:rPr>
          <w:rFonts w:ascii="Times New Roman" w:hAnsi="Times New Roman" w:cs="Times New Roman"/>
          <w:b/>
          <w:sz w:val="28"/>
          <w:szCs w:val="28"/>
        </w:rPr>
        <w:t>1 АНАЛИЗ ОБЪЕКТА</w:t>
      </w:r>
    </w:p>
    <w:p w:rsidR="009C7B03" w:rsidRPr="00A04273" w:rsidRDefault="009C7B03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3D0" w:rsidRPr="009C7B03" w:rsidRDefault="002D0410" w:rsidP="00D772F3">
      <w:pPr>
        <w:pStyle w:val="ae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B03">
        <w:rPr>
          <w:rFonts w:ascii="Times New Roman" w:hAnsi="Times New Roman" w:cs="Times New Roman"/>
          <w:b/>
          <w:sz w:val="28"/>
          <w:szCs w:val="28"/>
        </w:rPr>
        <w:t>Описание технологического процесса</w:t>
      </w:r>
      <w:r w:rsidR="004E40DA">
        <w:rPr>
          <w:rFonts w:ascii="Times New Roman" w:hAnsi="Times New Roman" w:cs="Times New Roman"/>
          <w:b/>
          <w:sz w:val="28"/>
          <w:szCs w:val="28"/>
        </w:rPr>
        <w:t xml:space="preserve"> и оборудования</w:t>
      </w:r>
    </w:p>
    <w:p w:rsidR="009C7B03" w:rsidRPr="009C7B03" w:rsidRDefault="009C7B03" w:rsidP="00D772F3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4273" w:rsidRDefault="00ED0819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разбраковки тканей </w:t>
      </w:r>
      <w:r w:rsidR="00F61545">
        <w:rPr>
          <w:rFonts w:ascii="Times New Roman" w:hAnsi="Times New Roman" w:cs="Times New Roman"/>
          <w:sz w:val="28"/>
          <w:szCs w:val="28"/>
        </w:rPr>
        <w:t>–</w:t>
      </w:r>
      <w:r w:rsidR="009B7B1D">
        <w:rPr>
          <w:rFonts w:ascii="Times New Roman" w:hAnsi="Times New Roman" w:cs="Times New Roman"/>
          <w:sz w:val="28"/>
          <w:szCs w:val="28"/>
        </w:rPr>
        <w:t xml:space="preserve"> </w:t>
      </w:r>
      <w:r w:rsidR="00F61545">
        <w:rPr>
          <w:rFonts w:ascii="Times New Roman" w:hAnsi="Times New Roman" w:cs="Times New Roman"/>
          <w:sz w:val="28"/>
          <w:szCs w:val="28"/>
        </w:rPr>
        <w:t>с минимальными затратами определить сортность ткани, при необходимости провести ее очистку и стрижку и одновременно определить выработку ткани на каждом станке и у каждого ткача.</w:t>
      </w:r>
    </w:p>
    <w:p w:rsidR="00F61545" w:rsidRDefault="00F6154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545">
        <w:rPr>
          <w:rFonts w:ascii="Times New Roman" w:hAnsi="Times New Roman" w:cs="Times New Roman"/>
          <w:sz w:val="28"/>
          <w:szCs w:val="28"/>
        </w:rPr>
        <w:t>Разбраковка и промер материалов могут выполняться одновременно или по отдельности.</w:t>
      </w:r>
      <w:r w:rsidR="009B7B1D">
        <w:rPr>
          <w:rFonts w:ascii="Times New Roman" w:hAnsi="Times New Roman" w:cs="Times New Roman"/>
          <w:sz w:val="28"/>
          <w:szCs w:val="28"/>
        </w:rPr>
        <w:t xml:space="preserve"> </w:t>
      </w:r>
      <w:r w:rsidRPr="00F61545">
        <w:rPr>
          <w:rFonts w:ascii="Times New Roman" w:hAnsi="Times New Roman" w:cs="Times New Roman"/>
          <w:sz w:val="28"/>
          <w:szCs w:val="28"/>
        </w:rPr>
        <w:t>Дефекты материала отмечаются при контроле их качества на текстильных предприятиях, однако действующие госты на сортность тканей не всегда совпадают документам, регламентирующим требования к готовым изделиям. Поэтому швейные предприятия в процессе проверки качества ткани должны выявлять и отмечать в кусках все дефекты с тем, чтобы при раскрое не допустить их попадания на детали изделия. Дефекты внешнего вида выявляют при осмотре материала с лицевой стороны в развернутом виде. Обнаруженные дефекты отмечают мелом или ниткой и ставят сигналы на кромке материала. Обозначение распространенных и местных пороков разное. Если дефект расположен по всей ширине ткани, то длина куска делится на условные отрезы.</w:t>
      </w:r>
    </w:p>
    <w:p w:rsidR="00F61545" w:rsidRDefault="00F6154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545">
        <w:rPr>
          <w:rFonts w:ascii="Times New Roman" w:hAnsi="Times New Roman" w:cs="Times New Roman"/>
          <w:sz w:val="28"/>
          <w:szCs w:val="28"/>
        </w:rPr>
        <w:t xml:space="preserve"> При промере общей длины куска необходимо установить длину отдельных его отрезов и участков между дефектами, недопустимыми в готовых изделиях. Длина измеряется с точностью до 1 см. Ширину куска измеряют с точностью до 0,5 см. Для шерстяных, шелковых тканей ширину измеряют через каждые 3 м., хлопчатобумажных – через 6 м. </w:t>
      </w:r>
    </w:p>
    <w:p w:rsidR="00B13A10" w:rsidRDefault="00B13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1545" w:rsidRDefault="00F61545" w:rsidP="00B13A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545">
        <w:rPr>
          <w:rFonts w:ascii="Times New Roman" w:hAnsi="Times New Roman" w:cs="Times New Roman"/>
          <w:sz w:val="28"/>
          <w:szCs w:val="28"/>
        </w:rPr>
        <w:lastRenderedPageBreak/>
        <w:t>Фактической шириной считают в шерстяных тканях для верхней одежды наиболее часто встречающуюся в куске, в остальных – наименьшую, если она встречается не менее 2-3-х раз на длине куска до 40 м. и не менее 4-6 раз при большей длине куска.</w:t>
      </w:r>
    </w:p>
    <w:p w:rsidR="00F61545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755">
        <w:rPr>
          <w:rFonts w:ascii="Times New Roman" w:hAnsi="Times New Roman" w:cs="Times New Roman"/>
          <w:sz w:val="28"/>
          <w:szCs w:val="28"/>
        </w:rPr>
        <w:t>По результатам промера и разбраковки заполняется паспорт куска, в котором указывается артикул ткани, номер куска, ярлычная и фактическая ширина, длина куска, результаты разбраковки: наименование текстильных дефектов, их расположение, расстояние между дефектами, цвет материала, наличие ворса, характер рисунка.</w:t>
      </w:r>
    </w:p>
    <w:p w:rsidR="00D04755" w:rsidRDefault="00D04755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 w:rsidR="00AC45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32797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3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00" cy="32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55" w:rsidRDefault="00D04755" w:rsidP="00D772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10634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755">
        <w:rPr>
          <w:rFonts w:ascii="Times New Roman" w:hAnsi="Times New Roman" w:cs="Times New Roman"/>
          <w:sz w:val="28"/>
          <w:szCs w:val="28"/>
        </w:rPr>
        <w:t>Принципиальная схема машины для разбраковки материалов</w:t>
      </w:r>
    </w:p>
    <w:p w:rsidR="00D04755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755" w:rsidRPr="00D04755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машине выполняются операции:</w:t>
      </w:r>
    </w:p>
    <w:p w:rsidR="00D04755" w:rsidRPr="00D04755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разбраковки,</w:t>
      </w:r>
    </w:p>
    <w:p w:rsidR="00D04755" w:rsidRPr="00D04755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755">
        <w:rPr>
          <w:rFonts w:ascii="Times New Roman" w:hAnsi="Times New Roman" w:cs="Times New Roman"/>
          <w:sz w:val="28"/>
          <w:szCs w:val="28"/>
        </w:rPr>
        <w:t>2) измерения ширины ткани.</w:t>
      </w:r>
    </w:p>
    <w:p w:rsidR="00D04755" w:rsidRPr="00E04278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755">
        <w:rPr>
          <w:rFonts w:ascii="Times New Roman" w:hAnsi="Times New Roman" w:cs="Times New Roman"/>
          <w:sz w:val="28"/>
          <w:szCs w:val="28"/>
        </w:rPr>
        <w:t xml:space="preserve">Рулон ткани, расположенный на размоточных валах проходит через выравниватель ткани по ширине (5) и затем поступает на просмотровый </w:t>
      </w:r>
      <w:r w:rsidRPr="00D04755">
        <w:rPr>
          <w:rFonts w:ascii="Times New Roman" w:hAnsi="Times New Roman" w:cs="Times New Roman"/>
          <w:sz w:val="28"/>
          <w:szCs w:val="28"/>
        </w:rPr>
        <w:lastRenderedPageBreak/>
        <w:t xml:space="preserve">экран (7), выполненный из прозрачного материала. Машина размещается обычно возле окон, и, кроме того, обеспечивается подсветка лампами дневного света сверху и из-под экрана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0475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D04755">
        <w:rPr>
          <w:rFonts w:ascii="Times New Roman" w:hAnsi="Times New Roman" w:cs="Times New Roman"/>
          <w:sz w:val="28"/>
          <w:szCs w:val="28"/>
        </w:rPr>
        <w:t xml:space="preserve"> (6) – фотоэлектронное устройство для измерения ширины с механизмом печати. После прохождения материала под экраном специальное устройство (10) обеспечивает укладывание ткани в «книжку». Растяжение ткани на машинах подобного типа сведено к минимуму, так как перед поступлением ее на просмотровый экран обязательно создается запас ткани (4), а укладывание просмотренного материала «в книжку» позволяет снять напряжение, </w:t>
      </w:r>
      <w:r>
        <w:rPr>
          <w:rFonts w:ascii="Times New Roman" w:hAnsi="Times New Roman" w:cs="Times New Roman"/>
          <w:sz w:val="28"/>
          <w:szCs w:val="28"/>
        </w:rPr>
        <w:t>возникающее п</w:t>
      </w:r>
      <w:r w:rsidR="00CB724B">
        <w:rPr>
          <w:rFonts w:ascii="Times New Roman" w:hAnsi="Times New Roman" w:cs="Times New Roman"/>
          <w:sz w:val="28"/>
          <w:szCs w:val="28"/>
        </w:rPr>
        <w:t>ри движении ткани.</w:t>
      </w:r>
    </w:p>
    <w:p w:rsidR="00D04755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755">
        <w:rPr>
          <w:rFonts w:ascii="Times New Roman" w:hAnsi="Times New Roman" w:cs="Times New Roman"/>
          <w:sz w:val="28"/>
          <w:szCs w:val="28"/>
        </w:rPr>
        <w:t>Для измерения длины куска используются трехметровые промерочные столы или промерочные машины.</w:t>
      </w:r>
    </w:p>
    <w:p w:rsidR="00D772F3" w:rsidRDefault="00D772F3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755" w:rsidRDefault="00AC451F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1838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3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55" w:rsidRDefault="00D04755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  <w:r w:rsidR="00D772F3">
        <w:rPr>
          <w:rFonts w:ascii="Times New Roman" w:hAnsi="Times New Roman" w:cs="Times New Roman"/>
          <w:sz w:val="28"/>
          <w:szCs w:val="28"/>
        </w:rPr>
        <w:t>–</w:t>
      </w:r>
      <w:r w:rsidR="00AD25F0">
        <w:rPr>
          <w:rFonts w:ascii="Times New Roman" w:hAnsi="Times New Roman" w:cs="Times New Roman"/>
          <w:sz w:val="28"/>
          <w:szCs w:val="28"/>
        </w:rPr>
        <w:t xml:space="preserve"> </w:t>
      </w:r>
      <w:r w:rsidRPr="00D04755">
        <w:rPr>
          <w:rFonts w:ascii="Times New Roman" w:hAnsi="Times New Roman" w:cs="Times New Roman"/>
          <w:sz w:val="28"/>
          <w:szCs w:val="28"/>
        </w:rPr>
        <w:t>Схема 3-х метрового промерочного стола</w:t>
      </w:r>
    </w:p>
    <w:p w:rsidR="00D04755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320F" w:rsidRDefault="00D0475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755">
        <w:rPr>
          <w:rFonts w:ascii="Times New Roman" w:hAnsi="Times New Roman" w:cs="Times New Roman"/>
          <w:sz w:val="28"/>
          <w:szCs w:val="28"/>
        </w:rPr>
        <w:t xml:space="preserve">Уложенная «в книжку» ткань через систему валиков протягивается над столом и затем за счет движения проводного вала сматывается в рулон. Работница с помощью измерительной линейки делает отметки через каждые 3 м. Неточность измерения длины - +0,5/0,8% длины куска. При промере материала на столе величина силы, вызывающей движение ткани по столу зависит от массы ткани, площади соприкосновения ткани с крышкой промерочного стола, чистоты поверхности стола и вида </w:t>
      </w:r>
      <w:r w:rsidRPr="00D04755">
        <w:rPr>
          <w:rFonts w:ascii="Times New Roman" w:hAnsi="Times New Roman" w:cs="Times New Roman"/>
          <w:sz w:val="28"/>
          <w:szCs w:val="28"/>
        </w:rPr>
        <w:lastRenderedPageBreak/>
        <w:t>материала ткань-крышка стола. В конце процесса необходимо получить рулон ткани, в котором все слои достаточно плотно прилегают друг к другу, но без излишнего натяжения. Большая точность измерений, удобство выполнения операции обеспечивается при использовании промерочных машин, например, МП-1, в которых сведены к минимуму силы трения, возникающие при перемещении материалов.</w:t>
      </w:r>
    </w:p>
    <w:p w:rsidR="00D772F3" w:rsidRPr="00AC451F" w:rsidRDefault="00D772F3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755" w:rsidRDefault="00AC451F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4376" cy="2146786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4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44" cy="21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55" w:rsidRDefault="00D04755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r w:rsidR="00D772F3">
        <w:rPr>
          <w:rFonts w:ascii="Times New Roman" w:hAnsi="Times New Roman" w:cs="Times New Roman"/>
          <w:sz w:val="28"/>
          <w:szCs w:val="28"/>
        </w:rPr>
        <w:t>–</w:t>
      </w:r>
      <w:r w:rsidR="0010634A">
        <w:rPr>
          <w:rFonts w:ascii="Times New Roman" w:hAnsi="Times New Roman" w:cs="Times New Roman"/>
          <w:sz w:val="28"/>
          <w:szCs w:val="28"/>
        </w:rPr>
        <w:t xml:space="preserve"> </w:t>
      </w:r>
      <w:r w:rsidRPr="00D04755">
        <w:rPr>
          <w:rFonts w:ascii="Times New Roman" w:hAnsi="Times New Roman" w:cs="Times New Roman"/>
          <w:sz w:val="28"/>
          <w:szCs w:val="28"/>
        </w:rPr>
        <w:t>Промерочная машина МП-1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755" w:rsidRDefault="00D04755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772F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лоток;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 w:rsidRPr="00D04755">
        <w:rPr>
          <w:rFonts w:ascii="Times New Roman" w:hAnsi="Times New Roman" w:cs="Times New Roman"/>
          <w:sz w:val="28"/>
          <w:szCs w:val="28"/>
        </w:rPr>
        <w:t>2</w:t>
      </w:r>
      <w:r w:rsidR="00D772F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выравниватель ткани по кромке;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D772F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вал;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4, 6 – съемники;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 w:rsidRPr="00D04755">
        <w:rPr>
          <w:rFonts w:ascii="Times New Roman" w:hAnsi="Times New Roman" w:cs="Times New Roman"/>
          <w:sz w:val="28"/>
          <w:szCs w:val="28"/>
        </w:rPr>
        <w:t>5</w:t>
      </w:r>
      <w:r w:rsidR="00D772F3">
        <w:rPr>
          <w:rFonts w:ascii="Times New Roman" w:hAnsi="Times New Roman" w:cs="Times New Roman"/>
          <w:sz w:val="28"/>
          <w:szCs w:val="28"/>
        </w:rPr>
        <w:t xml:space="preserve"> –</w:t>
      </w:r>
      <w:r w:rsidRPr="00D04755">
        <w:rPr>
          <w:rFonts w:ascii="Times New Roman" w:hAnsi="Times New Roman" w:cs="Times New Roman"/>
          <w:sz w:val="28"/>
          <w:szCs w:val="28"/>
        </w:rPr>
        <w:t xml:space="preserve"> визирное устройство для </w:t>
      </w:r>
      <w:r>
        <w:rPr>
          <w:rFonts w:ascii="Times New Roman" w:hAnsi="Times New Roman" w:cs="Times New Roman"/>
          <w:sz w:val="28"/>
          <w:szCs w:val="28"/>
        </w:rPr>
        <w:t>определения координат</w:t>
      </w:r>
      <w:r w:rsidR="00AC451F">
        <w:rPr>
          <w:rFonts w:ascii="Times New Roman" w:hAnsi="Times New Roman" w:cs="Times New Roman"/>
          <w:sz w:val="28"/>
          <w:szCs w:val="28"/>
        </w:rPr>
        <w:t xml:space="preserve"> расположения</w:t>
      </w:r>
      <w:r>
        <w:rPr>
          <w:rFonts w:ascii="Times New Roman" w:hAnsi="Times New Roman" w:cs="Times New Roman"/>
          <w:sz w:val="28"/>
          <w:szCs w:val="28"/>
        </w:rPr>
        <w:t xml:space="preserve"> дефектов;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="00D772F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направляющий вал;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 w:rsidR="00AC451F">
        <w:rPr>
          <w:rFonts w:ascii="Times New Roman" w:hAnsi="Times New Roman" w:cs="Times New Roman"/>
          <w:sz w:val="28"/>
          <w:szCs w:val="28"/>
        </w:rPr>
        <w:t>8</w:t>
      </w:r>
      <w:r w:rsidR="00D772F3">
        <w:rPr>
          <w:rFonts w:ascii="Times New Roman" w:hAnsi="Times New Roman" w:cs="Times New Roman"/>
          <w:sz w:val="28"/>
          <w:szCs w:val="28"/>
        </w:rPr>
        <w:t xml:space="preserve"> – </w:t>
      </w:r>
      <w:r w:rsidR="00AC451F">
        <w:rPr>
          <w:rFonts w:ascii="Times New Roman" w:hAnsi="Times New Roman" w:cs="Times New Roman"/>
          <w:sz w:val="28"/>
          <w:szCs w:val="28"/>
        </w:rPr>
        <w:t>рулон материала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 10 – намоточные валы;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 – ведущий барабан;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 – ленточный конвейер;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 w:rsidR="00AC451F">
        <w:rPr>
          <w:rFonts w:ascii="Times New Roman" w:hAnsi="Times New Roman" w:cs="Times New Roman"/>
          <w:sz w:val="28"/>
          <w:szCs w:val="28"/>
        </w:rPr>
        <w:t>13 – ведомый барабан</w:t>
      </w:r>
      <w:r>
        <w:rPr>
          <w:rFonts w:ascii="Times New Roman" w:hAnsi="Times New Roman" w:cs="Times New Roman"/>
          <w:sz w:val="28"/>
          <w:szCs w:val="28"/>
        </w:rPr>
        <w:t>;</w:t>
      </w:r>
      <w:r w:rsidR="00D772F3">
        <w:rPr>
          <w:rFonts w:ascii="Times New Roman" w:hAnsi="Times New Roman" w:cs="Times New Roman"/>
          <w:sz w:val="28"/>
          <w:szCs w:val="28"/>
        </w:rPr>
        <w:t xml:space="preserve"> 14 – счетчик</w:t>
      </w:r>
    </w:p>
    <w:p w:rsidR="00D772F3" w:rsidRDefault="00D772F3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2E5C" w:rsidRPr="00AA2E5C" w:rsidRDefault="00AA2E5C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E5C">
        <w:rPr>
          <w:rFonts w:ascii="Times New Roman" w:hAnsi="Times New Roman" w:cs="Times New Roman"/>
          <w:sz w:val="28"/>
          <w:szCs w:val="28"/>
        </w:rPr>
        <w:t>Образование запаса ткани, сокращение до минимума контакта тканей с кардолентами, синхронизация частоты вращения намоточных валов и скорости кардолент обеспечиваю</w:t>
      </w:r>
      <w:r>
        <w:rPr>
          <w:rFonts w:ascii="Times New Roman" w:hAnsi="Times New Roman" w:cs="Times New Roman"/>
          <w:sz w:val="28"/>
          <w:szCs w:val="28"/>
        </w:rPr>
        <w:t>т высокую точность результатов.</w:t>
      </w:r>
    </w:p>
    <w:p w:rsidR="00AA2E5C" w:rsidRDefault="00AA2E5C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E5C">
        <w:rPr>
          <w:rFonts w:ascii="Times New Roman" w:hAnsi="Times New Roman" w:cs="Times New Roman"/>
          <w:sz w:val="28"/>
          <w:szCs w:val="28"/>
        </w:rPr>
        <w:t xml:space="preserve">На отечественных и зарубежных предприятиях широко применяются браковочно-промерочные машины, совмещающие операции промера и разбраковки материалов. Трудоемкость значительно ниже, однако увеличивается деформация, сохраняется до настилания, приводит к </w:t>
      </w:r>
      <w:r w:rsidRPr="00AA2E5C">
        <w:rPr>
          <w:rFonts w:ascii="Times New Roman" w:hAnsi="Times New Roman" w:cs="Times New Roman"/>
          <w:sz w:val="28"/>
          <w:szCs w:val="28"/>
        </w:rPr>
        <w:lastRenderedPageBreak/>
        <w:t xml:space="preserve">искажению линейных размеров деталей. Для узких тканей </w:t>
      </w:r>
      <w:r w:rsidR="00B053D0">
        <w:rPr>
          <w:rFonts w:ascii="Times New Roman" w:hAnsi="Times New Roman" w:cs="Times New Roman"/>
          <w:sz w:val="28"/>
          <w:szCs w:val="28"/>
        </w:rPr>
        <w:t>применяются машины</w:t>
      </w:r>
      <w:r w:rsidRPr="00AA2E5C">
        <w:rPr>
          <w:rFonts w:ascii="Times New Roman" w:hAnsi="Times New Roman" w:cs="Times New Roman"/>
          <w:sz w:val="28"/>
          <w:szCs w:val="28"/>
        </w:rPr>
        <w:t xml:space="preserve"> БПМ-2, для широких – БПМ-3. С</w:t>
      </w:r>
      <w:r w:rsidR="00D772F3">
        <w:rPr>
          <w:rFonts w:ascii="Times New Roman" w:hAnsi="Times New Roman" w:cs="Times New Roman"/>
          <w:sz w:val="28"/>
          <w:szCs w:val="28"/>
        </w:rPr>
        <w:t>корость регулируется от 12 - 20 м</w:t>
      </w:r>
      <w:r w:rsidRPr="00AA2E5C">
        <w:rPr>
          <w:rFonts w:ascii="Times New Roman" w:hAnsi="Times New Roman" w:cs="Times New Roman"/>
          <w:sz w:val="28"/>
          <w:szCs w:val="28"/>
        </w:rPr>
        <w:t>/мин</w:t>
      </w:r>
      <w:r w:rsidR="0064651A">
        <w:rPr>
          <w:rFonts w:ascii="Times New Roman" w:hAnsi="Times New Roman" w:cs="Times New Roman"/>
          <w:sz w:val="28"/>
          <w:szCs w:val="28"/>
        </w:rPr>
        <w:t xml:space="preserve"> </w:t>
      </w:r>
      <w:r w:rsidR="00CB724B" w:rsidRPr="00E2648B">
        <w:rPr>
          <w:rFonts w:ascii="Times New Roman" w:hAnsi="Times New Roman" w:cs="Times New Roman"/>
          <w:sz w:val="28"/>
          <w:szCs w:val="28"/>
        </w:rPr>
        <w:t>[</w:t>
      </w:r>
      <w:r w:rsidR="00CB724B">
        <w:rPr>
          <w:rFonts w:ascii="Times New Roman" w:hAnsi="Times New Roman" w:cs="Times New Roman"/>
          <w:sz w:val="28"/>
          <w:szCs w:val="28"/>
        </w:rPr>
        <w:t>1</w:t>
      </w:r>
      <w:r w:rsidR="00CB724B" w:rsidRPr="00E2648B">
        <w:rPr>
          <w:rFonts w:ascii="Times New Roman" w:hAnsi="Times New Roman" w:cs="Times New Roman"/>
          <w:sz w:val="28"/>
          <w:szCs w:val="28"/>
        </w:rPr>
        <w:t>]</w:t>
      </w:r>
      <w:r w:rsidRPr="00AA2E5C">
        <w:rPr>
          <w:rFonts w:ascii="Times New Roman" w:hAnsi="Times New Roman" w:cs="Times New Roman"/>
          <w:sz w:val="28"/>
          <w:szCs w:val="28"/>
        </w:rPr>
        <w:t>.</w:t>
      </w:r>
    </w:p>
    <w:p w:rsidR="008704A2" w:rsidRDefault="008704A2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</w:t>
      </w:r>
      <w:r w:rsidRPr="008704A2">
        <w:rPr>
          <w:rFonts w:ascii="Times New Roman" w:hAnsi="Times New Roman" w:cs="Times New Roman"/>
          <w:sz w:val="28"/>
          <w:szCs w:val="28"/>
        </w:rPr>
        <w:t xml:space="preserve"> контрольно-мер</w:t>
      </w:r>
      <w:r>
        <w:rPr>
          <w:rFonts w:ascii="Times New Roman" w:hAnsi="Times New Roman" w:cs="Times New Roman"/>
          <w:sz w:val="28"/>
          <w:szCs w:val="28"/>
        </w:rPr>
        <w:t>ильной</w:t>
      </w:r>
      <w:r w:rsidRPr="008704A2">
        <w:rPr>
          <w:rFonts w:ascii="Times New Roman" w:hAnsi="Times New Roman" w:cs="Times New Roman"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704A2">
        <w:rPr>
          <w:rFonts w:ascii="Times New Roman" w:hAnsi="Times New Roman" w:cs="Times New Roman"/>
          <w:sz w:val="28"/>
          <w:szCs w:val="28"/>
        </w:rPr>
        <w:t xml:space="preserve"> является МКМ-20, которая предназначена для контроля качества, измерения длины, и накатывания  в ролик хлопчатобумажных, хлопколавсановых, вискозных штапельных, льняных, шерстяных и шелковых тканей. Техническая характеристика машины представл</w:t>
      </w:r>
      <w:r w:rsidR="006E320F">
        <w:rPr>
          <w:rFonts w:ascii="Times New Roman" w:hAnsi="Times New Roman" w:cs="Times New Roman"/>
          <w:sz w:val="28"/>
          <w:szCs w:val="28"/>
        </w:rPr>
        <w:t>ена в таблице</w:t>
      </w:r>
      <w:r>
        <w:rPr>
          <w:rFonts w:ascii="Times New Roman" w:hAnsi="Times New Roman" w:cs="Times New Roman"/>
          <w:sz w:val="28"/>
          <w:szCs w:val="28"/>
        </w:rPr>
        <w:t xml:space="preserve"> 1.1</w:t>
      </w:r>
      <w:r w:rsidRPr="008704A2">
        <w:rPr>
          <w:rFonts w:ascii="Times New Roman" w:hAnsi="Times New Roman" w:cs="Times New Roman"/>
          <w:sz w:val="28"/>
          <w:szCs w:val="28"/>
        </w:rPr>
        <w:t>.</w:t>
      </w:r>
    </w:p>
    <w:p w:rsidR="006E320F" w:rsidRDefault="006E320F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04A2" w:rsidRDefault="001B5002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Технические </w:t>
      </w:r>
      <w:r w:rsidR="008704A2">
        <w:rPr>
          <w:rFonts w:ascii="Times New Roman" w:hAnsi="Times New Roman" w:cs="Times New Roman"/>
          <w:sz w:val="28"/>
          <w:szCs w:val="28"/>
        </w:rPr>
        <w:t>характери</w:t>
      </w:r>
      <w:r>
        <w:rPr>
          <w:rFonts w:ascii="Times New Roman" w:hAnsi="Times New Roman" w:cs="Times New Roman"/>
          <w:sz w:val="28"/>
          <w:szCs w:val="28"/>
        </w:rPr>
        <w:t>стики</w:t>
      </w:r>
      <w:r w:rsidR="008704A2">
        <w:rPr>
          <w:rFonts w:ascii="Times New Roman" w:hAnsi="Times New Roman" w:cs="Times New Roman"/>
          <w:sz w:val="28"/>
          <w:szCs w:val="28"/>
        </w:rPr>
        <w:t xml:space="preserve"> машины МКМ-20</w:t>
      </w:r>
    </w:p>
    <w:tbl>
      <w:tblPr>
        <w:tblStyle w:val="ac"/>
        <w:tblW w:w="0" w:type="auto"/>
        <w:tblLook w:val="04A0"/>
      </w:tblPr>
      <w:tblGrid>
        <w:gridCol w:w="6827"/>
        <w:gridCol w:w="2460"/>
      </w:tblGrid>
      <w:tr w:rsidR="008704A2" w:rsidTr="00D772F3">
        <w:trPr>
          <w:trHeight w:val="20"/>
        </w:trPr>
        <w:tc>
          <w:tcPr>
            <w:tcW w:w="7054" w:type="dxa"/>
            <w:vAlign w:val="center"/>
          </w:tcPr>
          <w:p w:rsidR="008704A2" w:rsidRPr="00B13A10" w:rsidRDefault="008704A2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516" w:type="dxa"/>
            <w:vAlign w:val="center"/>
          </w:tcPr>
          <w:p w:rsidR="008704A2" w:rsidRPr="00B13A10" w:rsidRDefault="008704A2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8704A2" w:rsidTr="00D772F3">
        <w:trPr>
          <w:trHeight w:val="20"/>
        </w:trPr>
        <w:tc>
          <w:tcPr>
            <w:tcW w:w="7054" w:type="dxa"/>
          </w:tcPr>
          <w:p w:rsidR="008704A2" w:rsidRPr="00B13A10" w:rsidRDefault="005010BA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ширина</w:t>
            </w:r>
            <w:r w:rsidR="008704A2" w:rsidRPr="00B13A10"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2516" w:type="dxa"/>
            <w:vAlign w:val="center"/>
          </w:tcPr>
          <w:p w:rsidR="008704A2" w:rsidRPr="00B13A10" w:rsidRDefault="000649FE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1400, 1800, 2600</w:t>
            </w:r>
          </w:p>
        </w:tc>
      </w:tr>
      <w:tr w:rsidR="008704A2" w:rsidTr="00D772F3">
        <w:trPr>
          <w:trHeight w:val="20"/>
        </w:trPr>
        <w:tc>
          <w:tcPr>
            <w:tcW w:w="7054" w:type="dxa"/>
          </w:tcPr>
          <w:p w:rsidR="008704A2" w:rsidRPr="00B13A10" w:rsidRDefault="008704A2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Скорость движения ткани, м/мин</w:t>
            </w:r>
          </w:p>
        </w:tc>
        <w:tc>
          <w:tcPr>
            <w:tcW w:w="2516" w:type="dxa"/>
            <w:vAlign w:val="center"/>
          </w:tcPr>
          <w:p w:rsidR="008704A2" w:rsidRPr="00B13A10" w:rsidRDefault="000649FE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4-80</w:t>
            </w:r>
          </w:p>
        </w:tc>
      </w:tr>
      <w:tr w:rsidR="008704A2" w:rsidTr="00D772F3">
        <w:trPr>
          <w:trHeight w:val="20"/>
        </w:trPr>
        <w:tc>
          <w:tcPr>
            <w:tcW w:w="7054" w:type="dxa"/>
          </w:tcPr>
          <w:p w:rsidR="008704A2" w:rsidRPr="00B13A10" w:rsidRDefault="008704A2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Поверхностная плотность, г/м</w:t>
            </w:r>
            <w:r w:rsidRPr="00B13A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16" w:type="dxa"/>
            <w:vAlign w:val="center"/>
          </w:tcPr>
          <w:p w:rsidR="008704A2" w:rsidRPr="00B13A10" w:rsidRDefault="000649FE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Не более 350</w:t>
            </w:r>
          </w:p>
        </w:tc>
      </w:tr>
      <w:tr w:rsidR="008704A2" w:rsidTr="00D772F3">
        <w:trPr>
          <w:trHeight w:val="20"/>
        </w:trPr>
        <w:tc>
          <w:tcPr>
            <w:tcW w:w="7054" w:type="dxa"/>
          </w:tcPr>
          <w:p w:rsidR="008704A2" w:rsidRPr="00B13A10" w:rsidRDefault="000649FE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Погрешность измерения длины ткани, %</w:t>
            </w:r>
          </w:p>
        </w:tc>
        <w:tc>
          <w:tcPr>
            <w:tcW w:w="2516" w:type="dxa"/>
            <w:vAlign w:val="center"/>
          </w:tcPr>
          <w:p w:rsidR="008704A2" w:rsidRPr="00B13A10" w:rsidRDefault="000649FE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Не более 0,18</w:t>
            </w:r>
          </w:p>
        </w:tc>
      </w:tr>
      <w:tr w:rsidR="008704A2" w:rsidTr="00D772F3">
        <w:trPr>
          <w:trHeight w:val="20"/>
        </w:trPr>
        <w:tc>
          <w:tcPr>
            <w:tcW w:w="7054" w:type="dxa"/>
          </w:tcPr>
          <w:p w:rsidR="008704A2" w:rsidRPr="00B13A10" w:rsidRDefault="000649FE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Цена деления счетчика, м</w:t>
            </w:r>
          </w:p>
        </w:tc>
        <w:tc>
          <w:tcPr>
            <w:tcW w:w="2516" w:type="dxa"/>
            <w:vAlign w:val="center"/>
          </w:tcPr>
          <w:p w:rsidR="008704A2" w:rsidRPr="00B13A10" w:rsidRDefault="000649FE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Класс точности машины (по ГОСТ 24889-81)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Максимальный диаметр рулона, мм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-раскатываемого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-накатываемого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Заправка ткани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Из рулона в рулон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Направление движения ткани на смотровом столе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Сверху – вниз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Удельный расход электроэнергии на 1000 м ткани, кВт·ч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Установленная мощность электродвигателей, кВт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-длина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-ширина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2470-3270</w:t>
            </w:r>
          </w:p>
        </w:tc>
      </w:tr>
      <w:tr w:rsidR="006E320F" w:rsidTr="00D772F3">
        <w:trPr>
          <w:trHeight w:val="20"/>
        </w:trPr>
        <w:tc>
          <w:tcPr>
            <w:tcW w:w="7054" w:type="dxa"/>
          </w:tcPr>
          <w:p w:rsidR="006E320F" w:rsidRPr="00B13A10" w:rsidRDefault="006E320F" w:rsidP="00D772F3">
            <w:pPr>
              <w:spacing w:line="348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-высота</w:t>
            </w:r>
          </w:p>
        </w:tc>
        <w:tc>
          <w:tcPr>
            <w:tcW w:w="2516" w:type="dxa"/>
          </w:tcPr>
          <w:p w:rsidR="006E320F" w:rsidRPr="00B13A10" w:rsidRDefault="006E320F" w:rsidP="00D772F3">
            <w:pPr>
              <w:spacing w:line="34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10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</w:tr>
    </w:tbl>
    <w:p w:rsidR="00D772F3" w:rsidRDefault="00D772F3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755" w:rsidRDefault="000649FE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9FE">
        <w:rPr>
          <w:rFonts w:ascii="Times New Roman" w:hAnsi="Times New Roman" w:cs="Times New Roman"/>
          <w:sz w:val="28"/>
          <w:szCs w:val="28"/>
        </w:rPr>
        <w:t xml:space="preserve">Машина оснащена электронным блоком, выполненным в виде отдельной приставки. Блок состоит из вычислительного и печатающего устройств, снабжен электронными счетчиками учитывающих длину самой </w:t>
      </w:r>
      <w:r w:rsidRPr="000649FE">
        <w:rPr>
          <w:rFonts w:ascii="Times New Roman" w:hAnsi="Times New Roman" w:cs="Times New Roman"/>
          <w:sz w:val="28"/>
          <w:szCs w:val="28"/>
        </w:rPr>
        <w:lastRenderedPageBreak/>
        <w:t>ткани, а также количество и длины дефектных участков на ней. Машина МКМ-20 обеспечивает хорошие условия труда за счет наличия: датчиков контроля механизма выгруз</w:t>
      </w:r>
      <w:r w:rsidR="00D772F3">
        <w:rPr>
          <w:rFonts w:ascii="Times New Roman" w:hAnsi="Times New Roman" w:cs="Times New Roman"/>
          <w:sz w:val="28"/>
          <w:szCs w:val="28"/>
        </w:rPr>
        <w:t>ки</w:t>
      </w:r>
      <w:r w:rsidRPr="000649FE">
        <w:rPr>
          <w:rFonts w:ascii="Times New Roman" w:hAnsi="Times New Roman" w:cs="Times New Roman"/>
          <w:sz w:val="28"/>
          <w:szCs w:val="28"/>
        </w:rPr>
        <w:t xml:space="preserve"> накатанного рулона готовой ткани; электронных счетчиков для учета (выработки с начала смены, общей длины ткани в куске без вырезов, количества вырезов в куске, длины вырезов); автоматизированного печатающего устройства для нанесения реквизитов в товарный ярлык; устройства для центрирования ткани.</w:t>
      </w:r>
    </w:p>
    <w:p w:rsidR="00535E75" w:rsidRDefault="00535E7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E75">
        <w:rPr>
          <w:rFonts w:ascii="Times New Roman" w:hAnsi="Times New Roman" w:cs="Times New Roman"/>
          <w:sz w:val="28"/>
          <w:szCs w:val="28"/>
        </w:rPr>
        <w:t>Принцип комплектования машины – модульно-узловой. Машины имеют аналоговую систему разбраковки, механизм равнения кромки ткани по торцам рулона, самоостанов при сходе питающего рулона, сигнализатор превышения нормы провисания контролируемой ткани, механизм сталкивания наработанного рулона в тележку</w:t>
      </w:r>
      <w:r w:rsidR="00D06508">
        <w:rPr>
          <w:rFonts w:ascii="Times New Roman" w:hAnsi="Times New Roman" w:cs="Times New Roman"/>
          <w:sz w:val="28"/>
          <w:szCs w:val="28"/>
        </w:rPr>
        <w:t xml:space="preserve"> </w:t>
      </w:r>
      <w:r w:rsidR="00E375DD" w:rsidRPr="00E375DD">
        <w:rPr>
          <w:rFonts w:ascii="Times New Roman" w:hAnsi="Times New Roman" w:cs="Times New Roman"/>
          <w:sz w:val="28"/>
          <w:szCs w:val="28"/>
        </w:rPr>
        <w:t>[</w:t>
      </w:r>
      <w:r w:rsidR="00E375DD">
        <w:rPr>
          <w:rFonts w:ascii="Times New Roman" w:hAnsi="Times New Roman" w:cs="Times New Roman"/>
          <w:sz w:val="28"/>
          <w:szCs w:val="28"/>
        </w:rPr>
        <w:t>2</w:t>
      </w:r>
      <w:r w:rsidR="00E375DD" w:rsidRPr="00E375DD">
        <w:rPr>
          <w:rFonts w:ascii="Times New Roman" w:hAnsi="Times New Roman" w:cs="Times New Roman"/>
          <w:sz w:val="28"/>
          <w:szCs w:val="28"/>
        </w:rPr>
        <w:t>]</w:t>
      </w:r>
      <w:r w:rsidRPr="00535E75">
        <w:rPr>
          <w:rFonts w:ascii="Times New Roman" w:hAnsi="Times New Roman" w:cs="Times New Roman"/>
          <w:sz w:val="28"/>
          <w:szCs w:val="28"/>
        </w:rPr>
        <w:t>.</w:t>
      </w:r>
    </w:p>
    <w:p w:rsidR="005E5786" w:rsidRDefault="005E5786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B03" w:rsidRDefault="005F2C59" w:rsidP="00D772F3">
      <w:pPr>
        <w:pStyle w:val="ae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Современное оборудование для разбраковки тканей</w:t>
      </w:r>
    </w:p>
    <w:p w:rsidR="00EA5767" w:rsidRPr="00EA5767" w:rsidRDefault="00EA5767" w:rsidP="00D772F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5767" w:rsidRDefault="00EA5767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Современное браковочно-промерочное оборудование зарубежных фирм оснащено устройствами:</w:t>
      </w:r>
    </w:p>
    <w:p w:rsidR="00EA5767" w:rsidRDefault="00EA5767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снятия статического электричества;</w:t>
      </w:r>
    </w:p>
    <w:p w:rsidR="00081CAB" w:rsidRDefault="00EA5767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81CAB">
        <w:rPr>
          <w:rFonts w:ascii="Times New Roman" w:hAnsi="Times New Roman" w:cs="Times New Roman"/>
          <w:sz w:val="28"/>
          <w:szCs w:val="28"/>
        </w:rPr>
        <w:t>механизации и автоматизации всех манипуляций с рулонами;</w:t>
      </w:r>
    </w:p>
    <w:p w:rsidR="00081CAB" w:rsidRDefault="00081CAB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автоматического измерения длины, ширины, координат пороков без вытягивания материала;</w:t>
      </w:r>
    </w:p>
    <w:p w:rsidR="00081CAB" w:rsidRDefault="00081CAB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выравнивание кромки при намотке рулонов;</w:t>
      </w:r>
    </w:p>
    <w:p w:rsidR="00EA5767" w:rsidRDefault="00081CAB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спектроколориметрами для измерения цветовых различий.</w:t>
      </w:r>
    </w:p>
    <w:p w:rsidR="00717C2C" w:rsidRDefault="00EA5767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характеристика выпускаемого браковочно-промерочного оборудования представлена в таблице 1.2.</w:t>
      </w:r>
    </w:p>
    <w:p w:rsidR="00B13A10" w:rsidRDefault="00B13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1CAB" w:rsidRDefault="00081CAB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1.2 – Техническая характеристика некоторых видов браковочно-промерочных машин</w:t>
      </w:r>
    </w:p>
    <w:tbl>
      <w:tblPr>
        <w:tblStyle w:val="ac"/>
        <w:tblW w:w="5000" w:type="pct"/>
        <w:tblLayout w:type="fixed"/>
        <w:tblLook w:val="04A0"/>
      </w:tblPr>
      <w:tblGrid>
        <w:gridCol w:w="2169"/>
        <w:gridCol w:w="1356"/>
        <w:gridCol w:w="1272"/>
        <w:gridCol w:w="1609"/>
        <w:gridCol w:w="1497"/>
        <w:gridCol w:w="1384"/>
      </w:tblGrid>
      <w:tr w:rsidR="00E15546" w:rsidRPr="00D772F3" w:rsidTr="0004194A">
        <w:tc>
          <w:tcPr>
            <w:tcW w:w="1168" w:type="pct"/>
            <w:vAlign w:val="center"/>
          </w:tcPr>
          <w:p w:rsidR="00081CAB" w:rsidRPr="00D772F3" w:rsidRDefault="00081CAB" w:rsidP="00D772F3">
            <w:pPr>
              <w:tabs>
                <w:tab w:val="left" w:pos="705"/>
              </w:tabs>
              <w:spacing w:line="360" w:lineRule="auto"/>
              <w:ind w:right="-144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Производители оборудования</w:t>
            </w:r>
          </w:p>
        </w:tc>
        <w:tc>
          <w:tcPr>
            <w:tcW w:w="730" w:type="pct"/>
            <w:vAlign w:val="center"/>
          </w:tcPr>
          <w:p w:rsidR="00081CAB" w:rsidRPr="00D772F3" w:rsidRDefault="00081CAB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  <w:lang w:val="en-US"/>
              </w:rPr>
              <w:t>BK-502</w:t>
            </w:r>
            <w:r w:rsidRPr="00D772F3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D772F3">
              <w:rPr>
                <w:rFonts w:ascii="Times New Roman" w:hAnsi="Times New Roman" w:cs="Times New Roman"/>
                <w:szCs w:val="24"/>
                <w:lang w:val="en-US"/>
              </w:rPr>
              <w:t>Yuki</w:t>
            </w:r>
            <w:r w:rsidRPr="00D772F3">
              <w:rPr>
                <w:rFonts w:ascii="Times New Roman" w:hAnsi="Times New Roman" w:cs="Times New Roman"/>
                <w:szCs w:val="24"/>
              </w:rPr>
              <w:t>, Япония</w:t>
            </w:r>
          </w:p>
        </w:tc>
        <w:tc>
          <w:tcPr>
            <w:tcW w:w="685" w:type="pct"/>
            <w:vAlign w:val="center"/>
          </w:tcPr>
          <w:p w:rsidR="00081CAB" w:rsidRPr="00D772F3" w:rsidRDefault="00081CAB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  <w:lang w:val="en-US"/>
              </w:rPr>
              <w:t>Verifab, Shelton,</w:t>
            </w:r>
            <w:r w:rsidRPr="00D772F3">
              <w:rPr>
                <w:rFonts w:ascii="Times New Roman" w:hAnsi="Times New Roman" w:cs="Times New Roman"/>
                <w:szCs w:val="24"/>
              </w:rPr>
              <w:t xml:space="preserve"> Англия</w:t>
            </w:r>
          </w:p>
        </w:tc>
        <w:tc>
          <w:tcPr>
            <w:tcW w:w="866" w:type="pct"/>
            <w:vAlign w:val="center"/>
          </w:tcPr>
          <w:p w:rsidR="00081CAB" w:rsidRPr="00D772F3" w:rsidRDefault="00081CAB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772F3">
              <w:rPr>
                <w:rFonts w:ascii="Times New Roman" w:hAnsi="Times New Roman" w:cs="Times New Roman"/>
                <w:szCs w:val="24"/>
                <w:lang w:val="en-US"/>
              </w:rPr>
              <w:t>NS-58,</w:t>
            </w:r>
            <w:r w:rsidRPr="00D772F3">
              <w:rPr>
                <w:rFonts w:ascii="Times New Roman" w:hAnsi="Times New Roman" w:cs="Times New Roman"/>
                <w:szCs w:val="24"/>
              </w:rPr>
              <w:t xml:space="preserve"> Германия</w:t>
            </w:r>
          </w:p>
        </w:tc>
        <w:tc>
          <w:tcPr>
            <w:tcW w:w="806" w:type="pct"/>
            <w:vAlign w:val="center"/>
          </w:tcPr>
          <w:p w:rsidR="00081CAB" w:rsidRPr="00D772F3" w:rsidRDefault="00081CAB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Контроль- 3,</w:t>
            </w:r>
          </w:p>
          <w:p w:rsidR="00081CAB" w:rsidRPr="00D772F3" w:rsidRDefault="00081CAB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Россия</w:t>
            </w:r>
          </w:p>
        </w:tc>
        <w:tc>
          <w:tcPr>
            <w:tcW w:w="745" w:type="pct"/>
            <w:vAlign w:val="center"/>
          </w:tcPr>
          <w:p w:rsidR="00081CAB" w:rsidRPr="00D772F3" w:rsidRDefault="00081CAB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Контроль</w:t>
            </w:r>
            <w:r w:rsidR="00423E6C" w:rsidRPr="00D772F3">
              <w:rPr>
                <w:rFonts w:ascii="Times New Roman" w:hAnsi="Times New Roman" w:cs="Times New Roman"/>
                <w:szCs w:val="24"/>
              </w:rPr>
              <w:t xml:space="preserve">- </w:t>
            </w:r>
            <w:r w:rsidR="00E2137B" w:rsidRPr="00D772F3">
              <w:rPr>
                <w:rFonts w:ascii="Times New Roman" w:hAnsi="Times New Roman" w:cs="Times New Roman"/>
                <w:szCs w:val="24"/>
              </w:rPr>
              <w:t>3Ш</w:t>
            </w:r>
            <w:r w:rsidRPr="00D772F3">
              <w:rPr>
                <w:rFonts w:ascii="Times New Roman" w:hAnsi="Times New Roman" w:cs="Times New Roman"/>
                <w:szCs w:val="24"/>
              </w:rPr>
              <w:t>,</w:t>
            </w:r>
          </w:p>
          <w:p w:rsidR="00081CAB" w:rsidRPr="00D772F3" w:rsidRDefault="00081CAB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Россия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Вид материала</w:t>
            </w:r>
          </w:p>
        </w:tc>
        <w:tc>
          <w:tcPr>
            <w:tcW w:w="730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все</w:t>
            </w:r>
          </w:p>
        </w:tc>
        <w:tc>
          <w:tcPr>
            <w:tcW w:w="68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все</w:t>
            </w:r>
          </w:p>
        </w:tc>
        <w:tc>
          <w:tcPr>
            <w:tcW w:w="86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все</w:t>
            </w:r>
          </w:p>
        </w:tc>
        <w:tc>
          <w:tcPr>
            <w:tcW w:w="80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все</w:t>
            </w:r>
          </w:p>
        </w:tc>
        <w:tc>
          <w:tcPr>
            <w:tcW w:w="74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все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Ширина материала, мм</w:t>
            </w:r>
          </w:p>
        </w:tc>
        <w:tc>
          <w:tcPr>
            <w:tcW w:w="730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1600</w:t>
            </w:r>
          </w:p>
        </w:tc>
        <w:tc>
          <w:tcPr>
            <w:tcW w:w="68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2000</w:t>
            </w:r>
          </w:p>
        </w:tc>
        <w:tc>
          <w:tcPr>
            <w:tcW w:w="86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До 1700</w:t>
            </w:r>
          </w:p>
        </w:tc>
        <w:tc>
          <w:tcPr>
            <w:tcW w:w="80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1200</w:t>
            </w:r>
          </w:p>
        </w:tc>
        <w:tc>
          <w:tcPr>
            <w:tcW w:w="74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1600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Отметка порока</w:t>
            </w:r>
          </w:p>
        </w:tc>
        <w:tc>
          <w:tcPr>
            <w:tcW w:w="730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ручная</w:t>
            </w:r>
          </w:p>
        </w:tc>
        <w:tc>
          <w:tcPr>
            <w:tcW w:w="68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автомат.</w:t>
            </w:r>
          </w:p>
        </w:tc>
        <w:tc>
          <w:tcPr>
            <w:tcW w:w="86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ручная</w:t>
            </w:r>
          </w:p>
        </w:tc>
        <w:tc>
          <w:tcPr>
            <w:tcW w:w="80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ручная</w:t>
            </w:r>
          </w:p>
        </w:tc>
        <w:tc>
          <w:tcPr>
            <w:tcW w:w="74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ручная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Измерение длины</w:t>
            </w:r>
          </w:p>
        </w:tc>
        <w:tc>
          <w:tcPr>
            <w:tcW w:w="730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автома-тическое</w:t>
            </w:r>
          </w:p>
        </w:tc>
        <w:tc>
          <w:tcPr>
            <w:tcW w:w="68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автома-тическое</w:t>
            </w:r>
          </w:p>
        </w:tc>
        <w:tc>
          <w:tcPr>
            <w:tcW w:w="86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автома-тическое</w:t>
            </w:r>
          </w:p>
        </w:tc>
        <w:tc>
          <w:tcPr>
            <w:tcW w:w="80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автома-тическое</w:t>
            </w:r>
          </w:p>
        </w:tc>
        <w:tc>
          <w:tcPr>
            <w:tcW w:w="74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автома-тическое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Механизация съема рулона</w:t>
            </w:r>
          </w:p>
        </w:tc>
        <w:tc>
          <w:tcPr>
            <w:tcW w:w="730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68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86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80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74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Микропроцессор</w:t>
            </w:r>
          </w:p>
        </w:tc>
        <w:tc>
          <w:tcPr>
            <w:tcW w:w="730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68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86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80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74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Габариты, м</w:t>
            </w:r>
          </w:p>
        </w:tc>
        <w:tc>
          <w:tcPr>
            <w:tcW w:w="730" w:type="pct"/>
            <w:vAlign w:val="center"/>
          </w:tcPr>
          <w:p w:rsidR="00E15546" w:rsidRPr="00D772F3" w:rsidRDefault="004D24D8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2,5</w:t>
            </w:r>
            <w:r w:rsidR="00E15546" w:rsidRPr="00D772F3">
              <w:rPr>
                <w:rFonts w:ascii="Times New Roman" w:hAnsi="Times New Roman" w:cs="Times New Roman"/>
                <w:szCs w:val="24"/>
              </w:rPr>
              <w:t>*4,0*1,8</w:t>
            </w:r>
          </w:p>
        </w:tc>
        <w:tc>
          <w:tcPr>
            <w:tcW w:w="685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2,4*2,0*2,5</w:t>
            </w:r>
          </w:p>
        </w:tc>
        <w:tc>
          <w:tcPr>
            <w:tcW w:w="86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1,65*2,75*1,55</w:t>
            </w:r>
          </w:p>
        </w:tc>
        <w:tc>
          <w:tcPr>
            <w:tcW w:w="806" w:type="pct"/>
            <w:vAlign w:val="center"/>
          </w:tcPr>
          <w:p w:rsidR="00E15546" w:rsidRPr="00D772F3" w:rsidRDefault="00E15546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0,94*1,84*1,8</w:t>
            </w:r>
          </w:p>
        </w:tc>
        <w:tc>
          <w:tcPr>
            <w:tcW w:w="74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0,94*2,3*1,8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Диаметр рулона, мм</w:t>
            </w:r>
          </w:p>
        </w:tc>
        <w:tc>
          <w:tcPr>
            <w:tcW w:w="730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600</w:t>
            </w:r>
          </w:p>
        </w:tc>
        <w:tc>
          <w:tcPr>
            <w:tcW w:w="68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500</w:t>
            </w:r>
          </w:p>
        </w:tc>
        <w:tc>
          <w:tcPr>
            <w:tcW w:w="86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600</w:t>
            </w:r>
          </w:p>
        </w:tc>
        <w:tc>
          <w:tcPr>
            <w:tcW w:w="80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400</w:t>
            </w:r>
          </w:p>
        </w:tc>
        <w:tc>
          <w:tcPr>
            <w:tcW w:w="74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400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Масса рулона, кг</w:t>
            </w:r>
          </w:p>
        </w:tc>
        <w:tc>
          <w:tcPr>
            <w:tcW w:w="730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65</w:t>
            </w:r>
          </w:p>
        </w:tc>
        <w:tc>
          <w:tcPr>
            <w:tcW w:w="68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60</w:t>
            </w:r>
          </w:p>
        </w:tc>
        <w:tc>
          <w:tcPr>
            <w:tcW w:w="86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60</w:t>
            </w:r>
          </w:p>
        </w:tc>
        <w:tc>
          <w:tcPr>
            <w:tcW w:w="80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74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50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ind w:right="-2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Скорость перемещения материала, м/мин</w:t>
            </w:r>
          </w:p>
        </w:tc>
        <w:tc>
          <w:tcPr>
            <w:tcW w:w="730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70</w:t>
            </w:r>
          </w:p>
        </w:tc>
        <w:tc>
          <w:tcPr>
            <w:tcW w:w="68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70</w:t>
            </w:r>
          </w:p>
        </w:tc>
        <w:tc>
          <w:tcPr>
            <w:tcW w:w="86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90</w:t>
            </w:r>
          </w:p>
        </w:tc>
        <w:tc>
          <w:tcPr>
            <w:tcW w:w="80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85</w:t>
            </w:r>
          </w:p>
        </w:tc>
        <w:tc>
          <w:tcPr>
            <w:tcW w:w="74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85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Производительность, тыс.м/мин</w:t>
            </w:r>
          </w:p>
        </w:tc>
        <w:tc>
          <w:tcPr>
            <w:tcW w:w="730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2,5-3,0</w:t>
            </w:r>
          </w:p>
        </w:tc>
        <w:tc>
          <w:tcPr>
            <w:tcW w:w="68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2,5</w:t>
            </w:r>
          </w:p>
        </w:tc>
        <w:tc>
          <w:tcPr>
            <w:tcW w:w="86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2,5</w:t>
            </w:r>
          </w:p>
        </w:tc>
        <w:tc>
          <w:tcPr>
            <w:tcW w:w="80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3,0</w:t>
            </w:r>
          </w:p>
        </w:tc>
        <w:tc>
          <w:tcPr>
            <w:tcW w:w="74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3,0</w:t>
            </w:r>
          </w:p>
        </w:tc>
      </w:tr>
      <w:tr w:rsidR="00E15546" w:rsidRPr="00D772F3" w:rsidTr="0004194A">
        <w:tc>
          <w:tcPr>
            <w:tcW w:w="1168" w:type="pct"/>
            <w:vAlign w:val="center"/>
          </w:tcPr>
          <w:p w:rsidR="00E15546" w:rsidRPr="00D772F3" w:rsidRDefault="00E15546" w:rsidP="00D772F3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Механизация загрузки</w:t>
            </w:r>
          </w:p>
        </w:tc>
        <w:tc>
          <w:tcPr>
            <w:tcW w:w="730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68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86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806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745" w:type="pct"/>
            <w:vAlign w:val="center"/>
          </w:tcPr>
          <w:p w:rsidR="00E15546" w:rsidRPr="00D772F3" w:rsidRDefault="00423E6C" w:rsidP="00D772F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772F3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</w:tbl>
    <w:p w:rsidR="00081CAB" w:rsidRDefault="00081CAB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444" w:rsidRDefault="00706444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Выявление пороков визуальное и автоматическое. Маркировка пороков выполняется флуоресцентной краской, меткой в виде петли пряжи, металлической пластиной. Отметка порока может быть выполнена без останова машины. На экране дисплея указывается фактическое значение измеряемого параметра и его отклонение от заданной величины. Обработка данных выполняется на </w:t>
      </w:r>
      <w:r w:rsidR="00E2137B">
        <w:rPr>
          <w:rFonts w:ascii="Times New Roman" w:hAnsi="Times New Roman" w:cs="Times New Roman"/>
          <w:sz w:val="28"/>
          <w:szCs w:val="28"/>
        </w:rPr>
        <w:t>ЭВМ. Информация о кусках печата</w:t>
      </w:r>
      <w:r>
        <w:rPr>
          <w:rFonts w:ascii="Times New Roman" w:hAnsi="Times New Roman" w:cs="Times New Roman"/>
          <w:sz w:val="28"/>
          <w:szCs w:val="28"/>
        </w:rPr>
        <w:t>ется автоматически.</w:t>
      </w:r>
    </w:p>
    <w:p w:rsidR="00E2137B" w:rsidRDefault="00706444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оборудования стран СНГ наиболее отвечающим современным требованиям являются браковочно-промерочные машины «Контроль-3» и «</w:t>
      </w:r>
      <w:r w:rsidR="00E2137B">
        <w:rPr>
          <w:rFonts w:ascii="Times New Roman" w:hAnsi="Times New Roman" w:cs="Times New Roman"/>
          <w:sz w:val="28"/>
          <w:szCs w:val="28"/>
        </w:rPr>
        <w:t>Контроль-3Щ</w:t>
      </w:r>
      <w:r>
        <w:rPr>
          <w:rFonts w:ascii="Times New Roman" w:hAnsi="Times New Roman" w:cs="Times New Roman"/>
          <w:sz w:val="28"/>
          <w:szCs w:val="28"/>
        </w:rPr>
        <w:t>» (Россия). Машина «Контроль-3» оснащена устройствами автоматической подачи рулонов к смотровому экрану и измерения длины ткани. Машина «</w:t>
      </w:r>
      <w:r w:rsidR="00E2137B">
        <w:rPr>
          <w:rFonts w:ascii="Times New Roman" w:hAnsi="Times New Roman" w:cs="Times New Roman"/>
          <w:sz w:val="28"/>
          <w:szCs w:val="28"/>
        </w:rPr>
        <w:t>Контроль- 3</w:t>
      </w:r>
      <w:r>
        <w:rPr>
          <w:rFonts w:ascii="Times New Roman" w:hAnsi="Times New Roman" w:cs="Times New Roman"/>
          <w:sz w:val="28"/>
          <w:szCs w:val="28"/>
        </w:rPr>
        <w:t>Ш</w:t>
      </w:r>
      <w:r w:rsidR="00E2137B">
        <w:rPr>
          <w:rFonts w:ascii="Times New Roman" w:hAnsi="Times New Roman" w:cs="Times New Roman"/>
          <w:sz w:val="28"/>
          <w:szCs w:val="28"/>
        </w:rPr>
        <w:t>» - дополнительно устройствами автоматического измерения ширины материала, печати данных и ширине, равнения кромки материала и датчиком, фиксирующим начало и конец полотна.</w:t>
      </w:r>
    </w:p>
    <w:p w:rsidR="00706444" w:rsidRDefault="00E2137B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Компьютеризация отечественного оборудования возможна с применением прибора РИП-1 (рисунок 1.4). Он обеспечивает автоматическое измерение длины и ширины материалов, определение координат текстильных пороков, анализ, математическую обработку и печать результатов измерений, визуальной разбраковки материалов с индикацией их на дисплее, а также промежуточное хранение в памяти прибора данных о партии рулонов. Прибор может быть установлен на всех видах браковочно-промерочного оборудования</w:t>
      </w:r>
      <w:r w:rsidR="008D2DD3">
        <w:rPr>
          <w:rFonts w:ascii="Times New Roman" w:hAnsi="Times New Roman" w:cs="Times New Roman"/>
          <w:sz w:val="28"/>
          <w:szCs w:val="28"/>
        </w:rPr>
        <w:t xml:space="preserve"> </w:t>
      </w:r>
      <w:r w:rsidR="00BA022B" w:rsidRPr="00BA022B">
        <w:rPr>
          <w:rFonts w:ascii="Times New Roman" w:hAnsi="Times New Roman" w:cs="Times New Roman"/>
          <w:sz w:val="28"/>
          <w:szCs w:val="28"/>
        </w:rPr>
        <w:t>[</w:t>
      </w:r>
      <w:r w:rsidR="00902FD7">
        <w:rPr>
          <w:rFonts w:ascii="Times New Roman" w:hAnsi="Times New Roman" w:cs="Times New Roman"/>
          <w:sz w:val="28"/>
          <w:szCs w:val="28"/>
        </w:rPr>
        <w:t>3</w:t>
      </w:r>
      <w:r w:rsidR="00BA022B" w:rsidRPr="00BA02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2137B" w:rsidRDefault="00E2137B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137B" w:rsidRDefault="00E2137B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203612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68" cy="20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7B" w:rsidRPr="00B13A10" w:rsidRDefault="00B13A10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Прибор РИП-1:</w:t>
      </w:r>
    </w:p>
    <w:p w:rsidR="00E2137B" w:rsidRDefault="00B13A10" w:rsidP="00F34B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промерочный стол; </w:t>
      </w:r>
      <w:r w:rsidRPr="00D047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3, 8 – устройство для измерения длины материала; 6 – принтер; 7 –</w:t>
      </w:r>
      <w:r w:rsidR="00F34BF3">
        <w:rPr>
          <w:rFonts w:ascii="Times New Roman" w:hAnsi="Times New Roman" w:cs="Times New Roman"/>
          <w:sz w:val="28"/>
          <w:szCs w:val="28"/>
        </w:rPr>
        <w:t xml:space="preserve"> дисп</w:t>
      </w:r>
      <w:r>
        <w:rPr>
          <w:rFonts w:ascii="Times New Roman" w:hAnsi="Times New Roman" w:cs="Times New Roman"/>
          <w:sz w:val="28"/>
          <w:szCs w:val="28"/>
        </w:rPr>
        <w:t xml:space="preserve">лей; </w:t>
      </w:r>
      <w:r w:rsidR="00F34BF3">
        <w:rPr>
          <w:rFonts w:ascii="Times New Roman" w:hAnsi="Times New Roman" w:cs="Times New Roman"/>
          <w:sz w:val="28"/>
          <w:szCs w:val="28"/>
        </w:rPr>
        <w:t>10 – устройство для определения координат дефектов; 11, 12 – устройство для измерения ширины материала</w:t>
      </w:r>
    </w:p>
    <w:p w:rsidR="00EA5767" w:rsidRDefault="00EA5767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B03" w:rsidRDefault="00717C2C" w:rsidP="00D772F3">
      <w:pPr>
        <w:pStyle w:val="ae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B03">
        <w:rPr>
          <w:rFonts w:ascii="Times New Roman" w:hAnsi="Times New Roman" w:cs="Times New Roman"/>
          <w:b/>
          <w:sz w:val="28"/>
          <w:szCs w:val="28"/>
        </w:rPr>
        <w:lastRenderedPageBreak/>
        <w:t>Описание аналогов системы управления</w:t>
      </w:r>
    </w:p>
    <w:p w:rsidR="004E40DA" w:rsidRPr="004E40DA" w:rsidRDefault="004E40DA" w:rsidP="00D772F3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2EE7" w:rsidRDefault="005462ED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аналога системы управления контролем качества ткани рассмотрим</w:t>
      </w:r>
      <w:r w:rsidR="00B53805">
        <w:rPr>
          <w:rFonts w:ascii="Times New Roman" w:hAnsi="Times New Roman" w:cs="Times New Roman"/>
          <w:sz w:val="28"/>
          <w:szCs w:val="28"/>
        </w:rPr>
        <w:t xml:space="preserve"> многоканальную систему контроля качества текстильных материалов</w:t>
      </w:r>
      <w:r w:rsidR="003777A8">
        <w:rPr>
          <w:rFonts w:ascii="Times New Roman" w:hAnsi="Times New Roman" w:cs="Times New Roman"/>
          <w:sz w:val="28"/>
          <w:szCs w:val="28"/>
        </w:rPr>
        <w:t xml:space="preserve"> </w:t>
      </w:r>
      <w:r w:rsidR="00286D3D" w:rsidRPr="00286D3D">
        <w:rPr>
          <w:rFonts w:ascii="Times New Roman" w:hAnsi="Times New Roman" w:cs="Times New Roman"/>
          <w:sz w:val="28"/>
          <w:szCs w:val="28"/>
        </w:rPr>
        <w:t>[</w:t>
      </w:r>
      <w:r w:rsidR="00902FD7">
        <w:rPr>
          <w:rFonts w:ascii="Times New Roman" w:hAnsi="Times New Roman" w:cs="Times New Roman"/>
          <w:sz w:val="28"/>
          <w:szCs w:val="28"/>
        </w:rPr>
        <w:t>4</w:t>
      </w:r>
      <w:r w:rsidR="00286D3D" w:rsidRPr="00286D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805" w:rsidRPr="00B53805" w:rsidRDefault="00B5380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805">
        <w:rPr>
          <w:rFonts w:ascii="Times New Roman" w:hAnsi="Times New Roman" w:cs="Times New Roman"/>
          <w:sz w:val="28"/>
          <w:szCs w:val="28"/>
        </w:rPr>
        <w:t>Контроль качества тка</w:t>
      </w:r>
      <w:r>
        <w:rPr>
          <w:rFonts w:ascii="Times New Roman" w:hAnsi="Times New Roman" w:cs="Times New Roman"/>
          <w:sz w:val="28"/>
          <w:szCs w:val="28"/>
        </w:rPr>
        <w:t>ней обычно проводится контроле</w:t>
      </w:r>
      <w:r w:rsidRPr="00B53805">
        <w:rPr>
          <w:rFonts w:ascii="Times New Roman" w:hAnsi="Times New Roman" w:cs="Times New Roman"/>
          <w:sz w:val="28"/>
          <w:szCs w:val="28"/>
        </w:rPr>
        <w:t>рами качества, которые способны обнаруживать 40–6</w:t>
      </w:r>
      <w:r>
        <w:rPr>
          <w:rFonts w:ascii="Times New Roman" w:hAnsi="Times New Roman" w:cs="Times New Roman"/>
          <w:sz w:val="28"/>
          <w:szCs w:val="28"/>
        </w:rPr>
        <w:t>0% процентов дефектов. Со време</w:t>
      </w:r>
      <w:r w:rsidRPr="00B53805">
        <w:rPr>
          <w:rFonts w:ascii="Times New Roman" w:hAnsi="Times New Roman" w:cs="Times New Roman"/>
          <w:sz w:val="28"/>
          <w:szCs w:val="28"/>
        </w:rPr>
        <w:t>нем контролеры устают, что делает их результаты контроля противоречивыми. Также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B53805">
        <w:rPr>
          <w:rFonts w:ascii="Times New Roman" w:hAnsi="Times New Roman" w:cs="Times New Roman"/>
          <w:sz w:val="28"/>
          <w:szCs w:val="28"/>
        </w:rPr>
        <w:t>имеются различия между индивидуальными способностями инспекторов. Наконец, чтобы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B53805">
        <w:rPr>
          <w:rFonts w:ascii="Times New Roman" w:hAnsi="Times New Roman" w:cs="Times New Roman"/>
          <w:sz w:val="28"/>
          <w:szCs w:val="28"/>
        </w:rPr>
        <w:t>подготовить хорошего инспектора–человека требуются</w:t>
      </w:r>
      <w:r>
        <w:rPr>
          <w:rFonts w:ascii="Times New Roman" w:hAnsi="Times New Roman" w:cs="Times New Roman"/>
          <w:sz w:val="28"/>
          <w:szCs w:val="28"/>
        </w:rPr>
        <w:t xml:space="preserve"> годы, а автоматизированные сис</w:t>
      </w:r>
      <w:r w:rsidRPr="00B53805">
        <w:rPr>
          <w:rFonts w:ascii="Times New Roman" w:hAnsi="Times New Roman" w:cs="Times New Roman"/>
          <w:sz w:val="28"/>
          <w:szCs w:val="28"/>
        </w:rPr>
        <w:t>темы контроля могут быть установлены и использованы в пределах нескольких недель.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B53805">
        <w:rPr>
          <w:rFonts w:ascii="Times New Roman" w:hAnsi="Times New Roman" w:cs="Times New Roman"/>
          <w:sz w:val="28"/>
          <w:szCs w:val="28"/>
        </w:rPr>
        <w:t>Современные системы контроля позволяют обеспечить</w:t>
      </w:r>
      <w:r>
        <w:rPr>
          <w:rFonts w:ascii="Times New Roman" w:hAnsi="Times New Roman" w:cs="Times New Roman"/>
          <w:sz w:val="28"/>
          <w:szCs w:val="28"/>
        </w:rPr>
        <w:t xml:space="preserve"> обнаружение дефектов тканей от </w:t>
      </w:r>
      <w:r w:rsidRPr="00B53805">
        <w:rPr>
          <w:rFonts w:ascii="Times New Roman" w:hAnsi="Times New Roman" w:cs="Times New Roman"/>
          <w:sz w:val="28"/>
          <w:szCs w:val="28"/>
        </w:rPr>
        <w:t>80 до 95 процентов.</w:t>
      </w:r>
    </w:p>
    <w:p w:rsidR="00B53805" w:rsidRPr="00B53805" w:rsidRDefault="00B5380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805">
        <w:rPr>
          <w:rFonts w:ascii="Times New Roman" w:hAnsi="Times New Roman" w:cs="Times New Roman"/>
          <w:sz w:val="28"/>
          <w:szCs w:val="28"/>
        </w:rPr>
        <w:t>Сложные, многостадийные технологические пер</w:t>
      </w:r>
      <w:r>
        <w:rPr>
          <w:rFonts w:ascii="Times New Roman" w:hAnsi="Times New Roman" w:cs="Times New Roman"/>
          <w:sz w:val="28"/>
          <w:szCs w:val="28"/>
        </w:rPr>
        <w:t>еходы и вариативность показате</w:t>
      </w:r>
      <w:r w:rsidRPr="00B53805">
        <w:rPr>
          <w:rFonts w:ascii="Times New Roman" w:hAnsi="Times New Roman" w:cs="Times New Roman"/>
          <w:sz w:val="28"/>
          <w:szCs w:val="28"/>
        </w:rPr>
        <w:t>лей продукции (смена ассортимента тканей, их сортности и т.п.) приводят к тому, что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B53805">
        <w:rPr>
          <w:rFonts w:ascii="Times New Roman" w:hAnsi="Times New Roman" w:cs="Times New Roman"/>
          <w:sz w:val="28"/>
          <w:szCs w:val="28"/>
        </w:rPr>
        <w:t>существенное влияние на качество продукции оказывают следующие факторы: 1) разное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B53805">
        <w:rPr>
          <w:rFonts w:ascii="Times New Roman" w:hAnsi="Times New Roman" w:cs="Times New Roman"/>
          <w:sz w:val="28"/>
          <w:szCs w:val="28"/>
        </w:rPr>
        <w:t>качество сырья; 2) изменение климатических условий п</w:t>
      </w:r>
      <w:r>
        <w:rPr>
          <w:rFonts w:ascii="Times New Roman" w:hAnsi="Times New Roman" w:cs="Times New Roman"/>
          <w:sz w:val="28"/>
          <w:szCs w:val="28"/>
        </w:rPr>
        <w:t>ри производстве тканей; 3) нару</w:t>
      </w:r>
      <w:r w:rsidRPr="00B53805">
        <w:rPr>
          <w:rFonts w:ascii="Times New Roman" w:hAnsi="Times New Roman" w:cs="Times New Roman"/>
          <w:sz w:val="28"/>
          <w:szCs w:val="28"/>
        </w:rPr>
        <w:t>шение технологического процесса или его неправильный выбор; 4) отклонения, которые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B53805">
        <w:rPr>
          <w:rFonts w:ascii="Times New Roman" w:hAnsi="Times New Roman" w:cs="Times New Roman"/>
          <w:sz w:val="28"/>
          <w:szCs w:val="28"/>
        </w:rPr>
        <w:t>вызванные разрегулированностью или потерей настроек оборудования.</w:t>
      </w:r>
    </w:p>
    <w:p w:rsidR="00B53805" w:rsidRPr="00B53805" w:rsidRDefault="00B53805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805">
        <w:rPr>
          <w:rFonts w:ascii="Times New Roman" w:hAnsi="Times New Roman" w:cs="Times New Roman"/>
          <w:sz w:val="28"/>
          <w:szCs w:val="28"/>
        </w:rPr>
        <w:t>Для автоматического контроля качества рулонн</w:t>
      </w:r>
      <w:r>
        <w:rPr>
          <w:rFonts w:ascii="Times New Roman" w:hAnsi="Times New Roman" w:cs="Times New Roman"/>
          <w:sz w:val="28"/>
          <w:szCs w:val="28"/>
        </w:rPr>
        <w:t xml:space="preserve">ых материалов, таких как ткань, </w:t>
      </w:r>
      <w:r w:rsidRPr="00B53805">
        <w:rPr>
          <w:rFonts w:ascii="Times New Roman" w:hAnsi="Times New Roman" w:cs="Times New Roman"/>
          <w:sz w:val="28"/>
          <w:szCs w:val="28"/>
        </w:rPr>
        <w:t>бумага, пленки и т.п., следует решить задачу создани</w:t>
      </w:r>
      <w:r>
        <w:rPr>
          <w:rFonts w:ascii="Times New Roman" w:hAnsi="Times New Roman" w:cs="Times New Roman"/>
          <w:sz w:val="28"/>
          <w:szCs w:val="28"/>
        </w:rPr>
        <w:t>я автоматической системы обнару</w:t>
      </w:r>
      <w:r w:rsidRPr="00B53805">
        <w:rPr>
          <w:rFonts w:ascii="Times New Roman" w:hAnsi="Times New Roman" w:cs="Times New Roman"/>
          <w:sz w:val="28"/>
          <w:szCs w:val="28"/>
        </w:rPr>
        <w:t>жения дефектов (системы автоматического контроля ка</w:t>
      </w:r>
      <w:r>
        <w:rPr>
          <w:rFonts w:ascii="Times New Roman" w:hAnsi="Times New Roman" w:cs="Times New Roman"/>
          <w:sz w:val="28"/>
          <w:szCs w:val="28"/>
        </w:rPr>
        <w:t>чества – САКК), которая бы явля</w:t>
      </w:r>
      <w:r w:rsidRPr="00B53805">
        <w:rPr>
          <w:rFonts w:ascii="Times New Roman" w:hAnsi="Times New Roman" w:cs="Times New Roman"/>
          <w:sz w:val="28"/>
          <w:szCs w:val="28"/>
        </w:rPr>
        <w:t>лась частью автоматической системы управления технол</w:t>
      </w:r>
      <w:r w:rsidR="005505F2">
        <w:rPr>
          <w:rFonts w:ascii="Times New Roman" w:hAnsi="Times New Roman" w:cs="Times New Roman"/>
          <w:sz w:val="28"/>
          <w:szCs w:val="28"/>
        </w:rPr>
        <w:t>огическим процессом</w:t>
      </w:r>
      <w:r>
        <w:rPr>
          <w:rFonts w:ascii="Times New Roman" w:hAnsi="Times New Roman" w:cs="Times New Roman"/>
          <w:sz w:val="28"/>
          <w:szCs w:val="28"/>
        </w:rPr>
        <w:t>. Это по</w:t>
      </w:r>
      <w:r w:rsidRPr="00B53805">
        <w:rPr>
          <w:rFonts w:ascii="Times New Roman" w:hAnsi="Times New Roman" w:cs="Times New Roman"/>
          <w:sz w:val="28"/>
          <w:szCs w:val="28"/>
        </w:rPr>
        <w:t>зволит при своевременном анализе всего потока дефек</w:t>
      </w:r>
      <w:r>
        <w:rPr>
          <w:rFonts w:ascii="Times New Roman" w:hAnsi="Times New Roman" w:cs="Times New Roman"/>
          <w:sz w:val="28"/>
          <w:szCs w:val="28"/>
        </w:rPr>
        <w:t xml:space="preserve">тов текстильных материалов и </w:t>
      </w:r>
      <w:r>
        <w:rPr>
          <w:rFonts w:ascii="Times New Roman" w:hAnsi="Times New Roman" w:cs="Times New Roman"/>
          <w:sz w:val="28"/>
          <w:szCs w:val="28"/>
        </w:rPr>
        <w:lastRenderedPageBreak/>
        <w:t>сы</w:t>
      </w:r>
      <w:r w:rsidRPr="00B53805">
        <w:rPr>
          <w:rFonts w:ascii="Times New Roman" w:hAnsi="Times New Roman" w:cs="Times New Roman"/>
          <w:sz w:val="28"/>
          <w:szCs w:val="28"/>
        </w:rPr>
        <w:t>рья значительно повысить эффективность всего текстильного комплекса.</w:t>
      </w:r>
    </w:p>
    <w:p w:rsidR="005505F2" w:rsidRDefault="005505F2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5F2">
        <w:rPr>
          <w:rFonts w:ascii="Times New Roman" w:hAnsi="Times New Roman" w:cs="Times New Roman"/>
          <w:sz w:val="28"/>
          <w:szCs w:val="28"/>
        </w:rPr>
        <w:t>Контроль качества тканей просто</w:t>
      </w:r>
      <w:r>
        <w:rPr>
          <w:rFonts w:ascii="Times New Roman" w:hAnsi="Times New Roman" w:cs="Times New Roman"/>
          <w:sz w:val="28"/>
          <w:szCs w:val="28"/>
        </w:rPr>
        <w:t>го переплетения является наибо</w:t>
      </w:r>
      <w:r w:rsidRPr="005505F2">
        <w:rPr>
          <w:rFonts w:ascii="Times New Roman" w:hAnsi="Times New Roman" w:cs="Times New Roman"/>
          <w:sz w:val="28"/>
          <w:szCs w:val="28"/>
        </w:rPr>
        <w:t>лее распространенной задачей для текстильных предприятий. Осуществление постоянного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5505F2">
        <w:rPr>
          <w:rFonts w:ascii="Times New Roman" w:hAnsi="Times New Roman" w:cs="Times New Roman"/>
          <w:sz w:val="28"/>
          <w:szCs w:val="28"/>
        </w:rPr>
        <w:t xml:space="preserve">входного и выходного контроля качества тканей такого </w:t>
      </w:r>
      <w:r>
        <w:rPr>
          <w:rFonts w:ascii="Times New Roman" w:hAnsi="Times New Roman" w:cs="Times New Roman"/>
          <w:sz w:val="28"/>
          <w:szCs w:val="28"/>
        </w:rPr>
        <w:t>ассортимента позволяет для хлоп</w:t>
      </w:r>
      <w:r w:rsidRPr="005505F2">
        <w:rPr>
          <w:rFonts w:ascii="Times New Roman" w:hAnsi="Times New Roman" w:cs="Times New Roman"/>
          <w:sz w:val="28"/>
          <w:szCs w:val="28"/>
        </w:rPr>
        <w:t>чато–бумажных производств обеспечить повышение ка</w:t>
      </w:r>
      <w:r>
        <w:rPr>
          <w:rFonts w:ascii="Times New Roman" w:hAnsi="Times New Roman" w:cs="Times New Roman"/>
          <w:sz w:val="28"/>
          <w:szCs w:val="28"/>
        </w:rPr>
        <w:t>чества выпускаемой товарной продукции. Для того,</w:t>
      </w:r>
      <w:r w:rsidRPr="005505F2">
        <w:rPr>
          <w:rFonts w:ascii="Times New Roman" w:hAnsi="Times New Roman" w:cs="Times New Roman"/>
          <w:sz w:val="28"/>
          <w:szCs w:val="28"/>
        </w:rPr>
        <w:t xml:space="preserve"> чтобы получить достаточно простую схему устройства для контроля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5505F2">
        <w:rPr>
          <w:rFonts w:ascii="Times New Roman" w:hAnsi="Times New Roman" w:cs="Times New Roman"/>
          <w:sz w:val="28"/>
          <w:szCs w:val="28"/>
        </w:rPr>
        <w:t>качества продукции текстильных производств, например, содержащую только линейку</w:t>
      </w:r>
      <w:r w:rsidR="00D768E7">
        <w:rPr>
          <w:rFonts w:ascii="Times New Roman" w:hAnsi="Times New Roman" w:cs="Times New Roman"/>
          <w:sz w:val="28"/>
          <w:szCs w:val="28"/>
        </w:rPr>
        <w:t xml:space="preserve"> </w:t>
      </w:r>
      <w:r w:rsidRPr="005505F2">
        <w:rPr>
          <w:rFonts w:ascii="Times New Roman" w:hAnsi="Times New Roman" w:cs="Times New Roman"/>
          <w:sz w:val="28"/>
          <w:szCs w:val="28"/>
        </w:rPr>
        <w:t>фотоприемников, к датчикам контроля следует предъ</w:t>
      </w:r>
      <w:r>
        <w:rPr>
          <w:rFonts w:ascii="Times New Roman" w:hAnsi="Times New Roman" w:cs="Times New Roman"/>
          <w:sz w:val="28"/>
          <w:szCs w:val="28"/>
        </w:rPr>
        <w:t>являть требования высокой разре</w:t>
      </w:r>
      <w:r w:rsidRPr="005505F2">
        <w:rPr>
          <w:rFonts w:ascii="Times New Roman" w:hAnsi="Times New Roman" w:cs="Times New Roman"/>
          <w:sz w:val="28"/>
          <w:szCs w:val="28"/>
        </w:rPr>
        <w:t>шающей способности.</w:t>
      </w:r>
    </w:p>
    <w:p w:rsidR="00B53805" w:rsidRDefault="005505F2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5F2"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>
        <w:rPr>
          <w:rFonts w:ascii="Times New Roman" w:hAnsi="Times New Roman" w:cs="Times New Roman"/>
          <w:sz w:val="28"/>
          <w:szCs w:val="28"/>
        </w:rPr>
        <w:t>автоматизированной систе</w:t>
      </w:r>
      <w:r w:rsidRPr="005505F2">
        <w:rPr>
          <w:rFonts w:ascii="Times New Roman" w:hAnsi="Times New Roman" w:cs="Times New Roman"/>
          <w:sz w:val="28"/>
          <w:szCs w:val="28"/>
        </w:rPr>
        <w:t>мы контроля к</w:t>
      </w:r>
      <w:r w:rsidR="004E40DA">
        <w:rPr>
          <w:rFonts w:ascii="Times New Roman" w:hAnsi="Times New Roman" w:cs="Times New Roman"/>
          <w:sz w:val="28"/>
          <w:szCs w:val="28"/>
        </w:rPr>
        <w:t xml:space="preserve">ачества тканей показана на рисунке </w:t>
      </w:r>
      <w:r>
        <w:rPr>
          <w:rFonts w:ascii="Times New Roman" w:hAnsi="Times New Roman" w:cs="Times New Roman"/>
          <w:sz w:val="28"/>
          <w:szCs w:val="28"/>
        </w:rPr>
        <w:t>1.4</w:t>
      </w:r>
      <w:r w:rsidRPr="005505F2">
        <w:rPr>
          <w:rFonts w:ascii="Times New Roman" w:hAnsi="Times New Roman" w:cs="Times New Roman"/>
          <w:sz w:val="28"/>
          <w:szCs w:val="28"/>
        </w:rPr>
        <w:t>. Особе</w:t>
      </w:r>
      <w:r>
        <w:rPr>
          <w:rFonts w:ascii="Times New Roman" w:hAnsi="Times New Roman" w:cs="Times New Roman"/>
          <w:sz w:val="28"/>
          <w:szCs w:val="28"/>
        </w:rPr>
        <w:t>нностью системы является исполь</w:t>
      </w:r>
      <w:r w:rsidRPr="005505F2">
        <w:rPr>
          <w:rFonts w:ascii="Times New Roman" w:hAnsi="Times New Roman" w:cs="Times New Roman"/>
          <w:sz w:val="28"/>
          <w:szCs w:val="28"/>
        </w:rPr>
        <w:t>зование двух микропроцессоров: один для формирования программных порогов, другой для обработки видеосигнала.</w:t>
      </w:r>
    </w:p>
    <w:p w:rsidR="004E40DA" w:rsidRDefault="004E40DA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05F2" w:rsidRDefault="00AB0E02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5134" cy="1403497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37" cy="14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2" w:rsidRDefault="00E2137B" w:rsidP="00D77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902FD7">
        <w:rPr>
          <w:rFonts w:ascii="Times New Roman" w:hAnsi="Times New Roman" w:cs="Times New Roman"/>
          <w:sz w:val="28"/>
          <w:szCs w:val="28"/>
        </w:rPr>
        <w:t>5</w:t>
      </w:r>
      <w:r w:rsidR="00AB0E02">
        <w:rPr>
          <w:rFonts w:ascii="Times New Roman" w:hAnsi="Times New Roman" w:cs="Times New Roman"/>
          <w:sz w:val="28"/>
          <w:szCs w:val="28"/>
        </w:rPr>
        <w:t xml:space="preserve"> – Обобщенная структурная схема системы контроля качества (один канал)</w:t>
      </w:r>
      <w:r w:rsidR="00F34BF3">
        <w:rPr>
          <w:rFonts w:ascii="Times New Roman" w:hAnsi="Times New Roman" w:cs="Times New Roman"/>
          <w:sz w:val="28"/>
          <w:szCs w:val="28"/>
        </w:rPr>
        <w:t>:</w:t>
      </w:r>
    </w:p>
    <w:p w:rsidR="00F34BF3" w:rsidRDefault="00F34BF3" w:rsidP="00F34B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BF3">
        <w:rPr>
          <w:rFonts w:ascii="Times New Roman" w:hAnsi="Times New Roman" w:cs="Times New Roman"/>
          <w:sz w:val="28"/>
          <w:szCs w:val="28"/>
        </w:rPr>
        <w:t>1 – контролируемый объект; 2 – блок восприятия информации; 3 – подсистема предварительной обработки изображения; 4 – подсистема классификации дефектов; 5 – система контроля качества; 6 – локальная сеть АСУ</w:t>
      </w:r>
    </w:p>
    <w:p w:rsidR="00F34BF3" w:rsidRPr="00F34BF3" w:rsidRDefault="00F34BF3" w:rsidP="00F34B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0E02" w:rsidRDefault="00AB0E02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E02">
        <w:rPr>
          <w:rFonts w:ascii="Times New Roman" w:hAnsi="Times New Roman" w:cs="Times New Roman"/>
          <w:sz w:val="28"/>
          <w:szCs w:val="28"/>
        </w:rPr>
        <w:lastRenderedPageBreak/>
        <w:t>Система состоит из блока восприятия изображе</w:t>
      </w:r>
      <w:r>
        <w:rPr>
          <w:rFonts w:ascii="Times New Roman" w:hAnsi="Times New Roman" w:cs="Times New Roman"/>
          <w:sz w:val="28"/>
          <w:szCs w:val="28"/>
        </w:rPr>
        <w:t>ния, системы предварительной об</w:t>
      </w:r>
      <w:r w:rsidRPr="00AB0E02">
        <w:rPr>
          <w:rFonts w:ascii="Times New Roman" w:hAnsi="Times New Roman" w:cs="Times New Roman"/>
          <w:sz w:val="28"/>
          <w:szCs w:val="28"/>
        </w:rPr>
        <w:t>работки изображения и системы классификации дефек</w:t>
      </w:r>
      <w:r>
        <w:rPr>
          <w:rFonts w:ascii="Times New Roman" w:hAnsi="Times New Roman" w:cs="Times New Roman"/>
          <w:sz w:val="28"/>
          <w:szCs w:val="28"/>
        </w:rPr>
        <w:t>тов. Для построения данной авто</w:t>
      </w:r>
      <w:r w:rsidRPr="00AB0E02">
        <w:rPr>
          <w:rFonts w:ascii="Times New Roman" w:hAnsi="Times New Roman" w:cs="Times New Roman"/>
          <w:sz w:val="28"/>
          <w:szCs w:val="28"/>
        </w:rPr>
        <w:t>матизированной системы контроля качества в качеств</w:t>
      </w:r>
      <w:r>
        <w:rPr>
          <w:rFonts w:ascii="Times New Roman" w:hAnsi="Times New Roman" w:cs="Times New Roman"/>
          <w:sz w:val="28"/>
          <w:szCs w:val="28"/>
        </w:rPr>
        <w:t>е видеодатчиков предлагается ис</w:t>
      </w:r>
      <w:r w:rsidRPr="00AB0E02">
        <w:rPr>
          <w:rFonts w:ascii="Times New Roman" w:hAnsi="Times New Roman" w:cs="Times New Roman"/>
          <w:sz w:val="28"/>
          <w:szCs w:val="28"/>
        </w:rPr>
        <w:t>пользовать линейные контактные датчики изображени</w:t>
      </w:r>
      <w:r>
        <w:rPr>
          <w:rFonts w:ascii="Times New Roman" w:hAnsi="Times New Roman" w:cs="Times New Roman"/>
          <w:sz w:val="28"/>
          <w:szCs w:val="28"/>
        </w:rPr>
        <w:t>я. Конструктивное исполнение та</w:t>
      </w:r>
      <w:r w:rsidRPr="00AB0E02">
        <w:rPr>
          <w:rFonts w:ascii="Times New Roman" w:hAnsi="Times New Roman" w:cs="Times New Roman"/>
          <w:sz w:val="28"/>
          <w:szCs w:val="28"/>
        </w:rPr>
        <w:t xml:space="preserve">кого датчика позволяет обеспечить контроль полотна ткани по всей ширине за </w:t>
      </w:r>
      <w:r>
        <w:rPr>
          <w:rFonts w:ascii="Times New Roman" w:hAnsi="Times New Roman" w:cs="Times New Roman"/>
          <w:sz w:val="28"/>
          <w:szCs w:val="28"/>
        </w:rPr>
        <w:t>счет посто</w:t>
      </w:r>
      <w:r w:rsidRPr="00AB0E02">
        <w:rPr>
          <w:rFonts w:ascii="Times New Roman" w:hAnsi="Times New Roman" w:cs="Times New Roman"/>
          <w:sz w:val="28"/>
          <w:szCs w:val="28"/>
        </w:rPr>
        <w:t xml:space="preserve">янного контакта ткани и датчика в зоне контроля. При </w:t>
      </w:r>
      <w:r>
        <w:rPr>
          <w:rFonts w:ascii="Times New Roman" w:hAnsi="Times New Roman" w:cs="Times New Roman"/>
          <w:sz w:val="28"/>
          <w:szCs w:val="28"/>
        </w:rPr>
        <w:t>этом CIS–датчики позволяют обес</w:t>
      </w:r>
      <w:r w:rsidRPr="00AB0E02">
        <w:rPr>
          <w:rFonts w:ascii="Times New Roman" w:hAnsi="Times New Roman" w:cs="Times New Roman"/>
          <w:sz w:val="28"/>
          <w:szCs w:val="28"/>
        </w:rPr>
        <w:t xml:space="preserve">печить контроль ткани при отсутствии значительных </w:t>
      </w:r>
      <w:r>
        <w:rPr>
          <w:rFonts w:ascii="Times New Roman" w:hAnsi="Times New Roman" w:cs="Times New Roman"/>
          <w:sz w:val="28"/>
          <w:szCs w:val="28"/>
        </w:rPr>
        <w:t>геометрических искажений изобра</w:t>
      </w:r>
      <w:r w:rsidRPr="00AB0E02">
        <w:rPr>
          <w:rFonts w:ascii="Times New Roman" w:hAnsi="Times New Roman" w:cs="Times New Roman"/>
          <w:sz w:val="28"/>
          <w:szCs w:val="28"/>
        </w:rPr>
        <w:t>жения, а отсутствие движущихся частей, сложной оптической схемы, малая стоимость и высокая разрешающая способность датчиков позволяют</w:t>
      </w:r>
      <w:r>
        <w:rPr>
          <w:rFonts w:ascii="Times New Roman" w:hAnsi="Times New Roman" w:cs="Times New Roman"/>
          <w:sz w:val="28"/>
          <w:szCs w:val="28"/>
        </w:rPr>
        <w:t xml:space="preserve"> ставить вопрос о перспективнос</w:t>
      </w:r>
      <w:r w:rsidRPr="00AB0E02">
        <w:rPr>
          <w:rFonts w:ascii="Times New Roman" w:hAnsi="Times New Roman" w:cs="Times New Roman"/>
          <w:sz w:val="28"/>
          <w:szCs w:val="28"/>
        </w:rPr>
        <w:t>ти использования этих датчиков в данной задаче.</w:t>
      </w:r>
    </w:p>
    <w:p w:rsidR="00376867" w:rsidRPr="00AB0E02" w:rsidRDefault="00376867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867">
        <w:rPr>
          <w:rFonts w:ascii="Times New Roman" w:hAnsi="Times New Roman" w:cs="Times New Roman"/>
          <w:sz w:val="28"/>
          <w:szCs w:val="28"/>
        </w:rPr>
        <w:t>Для обеспечения высокопроизводительной</w:t>
      </w:r>
      <w:r>
        <w:rPr>
          <w:rFonts w:ascii="Times New Roman" w:hAnsi="Times New Roman" w:cs="Times New Roman"/>
          <w:sz w:val="28"/>
          <w:szCs w:val="28"/>
        </w:rPr>
        <w:t xml:space="preserve"> работы системы предлагается ис</w:t>
      </w:r>
      <w:r w:rsidRPr="00376867">
        <w:rPr>
          <w:rFonts w:ascii="Times New Roman" w:hAnsi="Times New Roman" w:cs="Times New Roman"/>
          <w:sz w:val="28"/>
          <w:szCs w:val="28"/>
        </w:rPr>
        <w:t>пользовать распределенную обработку и передачу данных. При этом из–за нелинейности характеристики CIS-модуля необходимо обеспечить постоянную калибровку, при которой для каждого пикселя модуля устанавливается аддити</w:t>
      </w:r>
      <w:r>
        <w:rPr>
          <w:rFonts w:ascii="Times New Roman" w:hAnsi="Times New Roman" w:cs="Times New Roman"/>
          <w:sz w:val="28"/>
          <w:szCs w:val="28"/>
        </w:rPr>
        <w:t>вный и мультипликативный коэффи</w:t>
      </w:r>
      <w:r w:rsidRPr="00376867">
        <w:rPr>
          <w:rFonts w:ascii="Times New Roman" w:hAnsi="Times New Roman" w:cs="Times New Roman"/>
          <w:sz w:val="28"/>
          <w:szCs w:val="28"/>
        </w:rPr>
        <w:t>циенты.</w:t>
      </w:r>
    </w:p>
    <w:p w:rsidR="00AB0E02" w:rsidRDefault="00376867" w:rsidP="00D77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867">
        <w:rPr>
          <w:rFonts w:ascii="Times New Roman" w:hAnsi="Times New Roman" w:cs="Times New Roman"/>
          <w:sz w:val="28"/>
          <w:szCs w:val="28"/>
        </w:rPr>
        <w:t>При выборе микропроцессоров,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в адаптивных фотопреобразовател</w:t>
      </w:r>
      <w:r w:rsidRPr="00376867">
        <w:rPr>
          <w:rFonts w:ascii="Times New Roman" w:hAnsi="Times New Roman" w:cs="Times New Roman"/>
          <w:sz w:val="28"/>
          <w:szCs w:val="28"/>
        </w:rPr>
        <w:t>ях, основными параметрами явл</w:t>
      </w:r>
      <w:r>
        <w:rPr>
          <w:rFonts w:ascii="Times New Roman" w:hAnsi="Times New Roman" w:cs="Times New Roman"/>
          <w:sz w:val="28"/>
          <w:szCs w:val="28"/>
        </w:rPr>
        <w:t xml:space="preserve">яются: программное обеспечение, </w:t>
      </w:r>
      <w:r w:rsidRPr="00376867">
        <w:rPr>
          <w:rFonts w:ascii="Times New Roman" w:hAnsi="Times New Roman" w:cs="Times New Roman"/>
          <w:sz w:val="28"/>
          <w:szCs w:val="28"/>
        </w:rPr>
        <w:t>набор команд, быстро</w:t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376867">
        <w:rPr>
          <w:rFonts w:ascii="Times New Roman" w:hAnsi="Times New Roman" w:cs="Times New Roman"/>
          <w:sz w:val="28"/>
          <w:szCs w:val="28"/>
        </w:rPr>
        <w:t>, емкость оперативного запоминающего устро</w:t>
      </w:r>
      <w:r>
        <w:rPr>
          <w:rFonts w:ascii="Times New Roman" w:hAnsi="Times New Roman" w:cs="Times New Roman"/>
          <w:sz w:val="28"/>
          <w:szCs w:val="28"/>
        </w:rPr>
        <w:t>йства (ОЗУ) и аппаратное обеспе</w:t>
      </w:r>
      <w:r w:rsidRPr="00376867">
        <w:rPr>
          <w:rFonts w:ascii="Times New Roman" w:hAnsi="Times New Roman" w:cs="Times New Roman"/>
          <w:sz w:val="28"/>
          <w:szCs w:val="28"/>
        </w:rPr>
        <w:t>чени</w:t>
      </w:r>
      <w:r>
        <w:rPr>
          <w:rFonts w:ascii="Times New Roman" w:hAnsi="Times New Roman" w:cs="Times New Roman"/>
          <w:sz w:val="28"/>
          <w:szCs w:val="28"/>
        </w:rPr>
        <w:t>е.</w:t>
      </w:r>
    </w:p>
    <w:p w:rsidR="002C670D" w:rsidRPr="002C670D" w:rsidRDefault="002C670D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C670D">
        <w:rPr>
          <w:rFonts w:ascii="Times New Roman" w:eastAsiaTheme="minorEastAsia" w:hAnsi="Times New Roman" w:cs="Times New Roman"/>
          <w:sz w:val="28"/>
          <w:szCs w:val="28"/>
        </w:rPr>
        <w:t>Наиболее значимыми пороками являются пятна на ткани, которым при контроле качества присваиваетс</w:t>
      </w:r>
      <w:r>
        <w:rPr>
          <w:rFonts w:ascii="Times New Roman" w:eastAsiaTheme="minorEastAsia" w:hAnsi="Times New Roman" w:cs="Times New Roman"/>
          <w:sz w:val="28"/>
          <w:szCs w:val="28"/>
        </w:rPr>
        <w:t>я большая балльная оценка</w:t>
      </w:r>
      <w:r w:rsidRPr="002C670D">
        <w:rPr>
          <w:rFonts w:ascii="Times New Roman" w:eastAsiaTheme="minorEastAsia" w:hAnsi="Times New Roman" w:cs="Times New Roman"/>
          <w:sz w:val="28"/>
          <w:szCs w:val="28"/>
        </w:rPr>
        <w:t>. Следовательно, для системы автоматического контроля необходимо обеспечить высокую вероятность обнаружения пороков данного типа.</w:t>
      </w:r>
    </w:p>
    <w:p w:rsidR="003F7EC4" w:rsidRDefault="002C670D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C670D">
        <w:rPr>
          <w:rFonts w:ascii="Times New Roman" w:eastAsiaTheme="minorEastAsia" w:hAnsi="Times New Roman" w:cs="Times New Roman"/>
          <w:sz w:val="28"/>
          <w:szCs w:val="28"/>
        </w:rPr>
        <w:t>Данный тип изображений обладает достаточно малым соотношением сигнал/шум и в задаче обработки изображения следует выпол</w:t>
      </w:r>
      <w:r>
        <w:rPr>
          <w:rFonts w:ascii="Times New Roman" w:eastAsiaTheme="minorEastAsia" w:hAnsi="Times New Roman" w:cs="Times New Roman"/>
          <w:sz w:val="28"/>
          <w:szCs w:val="28"/>
        </w:rPr>
        <w:t>нить дополнительно обработку</w:t>
      </w:r>
      <w:r w:rsidR="00A136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04B4" w:rsidRPr="00E304B4" w:rsidRDefault="00E304B4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04B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Начальные значения порогов выбирают в режиме обучения системы контроля на образцах тканей без дефектов, а в дальнейшем пороги </w:t>
      </w:r>
      <w:r>
        <w:rPr>
          <w:rFonts w:ascii="Times New Roman" w:eastAsiaTheme="minorEastAsia" w:hAnsi="Times New Roman" w:cs="Times New Roman"/>
          <w:sz w:val="28"/>
          <w:szCs w:val="28"/>
        </w:rPr>
        <w:t>обнаружения дефектов следует по</w:t>
      </w:r>
      <w:r w:rsidRPr="00E304B4">
        <w:rPr>
          <w:rFonts w:ascii="Times New Roman" w:eastAsiaTheme="minorEastAsia" w:hAnsi="Times New Roman" w:cs="Times New Roman"/>
          <w:sz w:val="28"/>
          <w:szCs w:val="28"/>
        </w:rPr>
        <w:t>дстраивать с помощью адаптивной системы настройки.</w:t>
      </w:r>
    </w:p>
    <w:p w:rsidR="00EA1C66" w:rsidRDefault="00EA1C66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A1C66">
        <w:rPr>
          <w:rFonts w:ascii="Times New Roman" w:eastAsiaTheme="minorEastAsia" w:hAnsi="Times New Roman" w:cs="Times New Roman"/>
          <w:sz w:val="28"/>
          <w:szCs w:val="28"/>
        </w:rPr>
        <w:t>Разрешающая способность CIS–преобразователя</w:t>
      </w:r>
      <w:r>
        <w:rPr>
          <w:rFonts w:ascii="Times New Roman" w:eastAsiaTheme="minorEastAsia" w:hAnsi="Times New Roman" w:cs="Times New Roman"/>
          <w:sz w:val="28"/>
          <w:szCs w:val="28"/>
        </w:rPr>
        <w:t>, использованного в микропроцес</w:t>
      </w:r>
      <w:r w:rsidRPr="00EA1C66">
        <w:rPr>
          <w:rFonts w:ascii="Times New Roman" w:eastAsiaTheme="minorEastAsia" w:hAnsi="Times New Roman" w:cs="Times New Roman"/>
          <w:sz w:val="28"/>
          <w:szCs w:val="28"/>
        </w:rPr>
        <w:t>сорной системе для исследования качества ткани, состав</w:t>
      </w:r>
      <w:r>
        <w:rPr>
          <w:rFonts w:ascii="Times New Roman" w:eastAsiaTheme="minorEastAsia" w:hAnsi="Times New Roman" w:cs="Times New Roman"/>
          <w:sz w:val="28"/>
          <w:szCs w:val="28"/>
        </w:rPr>
        <w:t>ляет 1575 пикселей. В экспериме</w:t>
      </w:r>
      <w:r w:rsidRPr="00EA1C66">
        <w:rPr>
          <w:rFonts w:ascii="Times New Roman" w:eastAsiaTheme="minorEastAsia" w:hAnsi="Times New Roman" w:cs="Times New Roman"/>
          <w:sz w:val="28"/>
          <w:szCs w:val="28"/>
        </w:rPr>
        <w:t>нте исследовалась хлопчатобумажная ткань простого переплете</w:t>
      </w:r>
      <w:r>
        <w:rPr>
          <w:rFonts w:ascii="Times New Roman" w:eastAsiaTheme="minorEastAsia" w:hAnsi="Times New Roman" w:cs="Times New Roman"/>
          <w:sz w:val="28"/>
          <w:szCs w:val="28"/>
        </w:rPr>
        <w:t>ния, для которой было вы</w:t>
      </w:r>
      <w:r w:rsidRPr="00EA1C66">
        <w:rPr>
          <w:rFonts w:ascii="Times New Roman" w:eastAsiaTheme="minorEastAsia" w:hAnsi="Times New Roman" w:cs="Times New Roman"/>
          <w:sz w:val="28"/>
          <w:szCs w:val="28"/>
        </w:rPr>
        <w:t>брано разрешение 768 пикселей на строку, обеспечивающее уверенное выделение си</w:t>
      </w:r>
      <w:r w:rsidR="00070207">
        <w:rPr>
          <w:rFonts w:ascii="Times New Roman" w:eastAsiaTheme="minorEastAsia" w:hAnsi="Times New Roman" w:cs="Times New Roman"/>
          <w:sz w:val="28"/>
          <w:szCs w:val="28"/>
        </w:rPr>
        <w:t>гнала структуры ткани. На рисунке</w:t>
      </w:r>
      <w:r w:rsidR="00A136EC">
        <w:rPr>
          <w:rFonts w:ascii="Times New Roman" w:eastAsiaTheme="minorEastAsia" w:hAnsi="Times New Roman" w:cs="Times New Roman"/>
          <w:sz w:val="28"/>
          <w:szCs w:val="28"/>
        </w:rPr>
        <w:t>1.6</w:t>
      </w:r>
      <w:r w:rsidRPr="00EA1C66">
        <w:rPr>
          <w:rFonts w:ascii="Times New Roman" w:eastAsiaTheme="minorEastAsia" w:hAnsi="Times New Roman" w:cs="Times New Roman"/>
          <w:sz w:val="28"/>
          <w:szCs w:val="28"/>
        </w:rPr>
        <w:t xml:space="preserve"> показано изображение ткани с дефектами (пятна), которое использовалось в модели, а результаты моделирования показаны на рис</w:t>
      </w:r>
      <w:r w:rsidR="003F7EC4">
        <w:rPr>
          <w:rFonts w:ascii="Times New Roman" w:eastAsiaTheme="minorEastAsia" w:hAnsi="Times New Roman" w:cs="Times New Roman"/>
          <w:sz w:val="28"/>
          <w:szCs w:val="28"/>
        </w:rPr>
        <w:t>унках</w:t>
      </w:r>
      <w:r w:rsidR="00A136EC">
        <w:rPr>
          <w:rFonts w:ascii="Times New Roman" w:eastAsiaTheme="minorEastAsia" w:hAnsi="Times New Roman" w:cs="Times New Roman"/>
          <w:sz w:val="28"/>
          <w:szCs w:val="28"/>
        </w:rPr>
        <w:t xml:space="preserve"> 1.7</w:t>
      </w:r>
      <w:r w:rsidR="004E48A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136EC">
        <w:rPr>
          <w:rFonts w:ascii="Times New Roman" w:eastAsiaTheme="minorEastAsia" w:hAnsi="Times New Roman" w:cs="Times New Roman"/>
          <w:sz w:val="28"/>
          <w:szCs w:val="28"/>
        </w:rPr>
        <w:t>1.9</w:t>
      </w:r>
      <w:r w:rsidR="000702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0207" w:rsidRDefault="00070207" w:rsidP="00D772F3">
      <w:pPr>
        <w:spacing w:after="0" w:line="30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5"/>
        <w:gridCol w:w="4602"/>
      </w:tblGrid>
      <w:tr w:rsidR="0036170B" w:rsidTr="00F34BF3">
        <w:tc>
          <w:tcPr>
            <w:tcW w:w="4685" w:type="dxa"/>
            <w:vAlign w:val="center"/>
          </w:tcPr>
          <w:p w:rsidR="0036170B" w:rsidRDefault="0036170B" w:rsidP="00D772F3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83800" cy="1781175"/>
                  <wp:effectExtent l="19050" t="0" r="69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502" cy="179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vAlign w:val="center"/>
          </w:tcPr>
          <w:p w:rsidR="0036170B" w:rsidRDefault="0036170B" w:rsidP="00D772F3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59301" cy="17049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7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095" cy="170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70B" w:rsidTr="00F34BF3">
        <w:trPr>
          <w:trHeight w:val="872"/>
        </w:trPr>
        <w:tc>
          <w:tcPr>
            <w:tcW w:w="4685" w:type="dxa"/>
            <w:vAlign w:val="center"/>
          </w:tcPr>
          <w:p w:rsidR="0036170B" w:rsidRDefault="00A136EC" w:rsidP="00D772F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Рисунок 1.6</w:t>
            </w:r>
            <w:r w:rsidR="004E48A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FA691B">
              <w:rPr>
                <w:rFonts w:ascii="Times New Roman" w:eastAsiaTheme="minorEastAsia" w:hAnsi="Times New Roman" w:cs="Times New Roman"/>
                <w:sz w:val="28"/>
                <w:szCs w:val="28"/>
              </w:rPr>
              <w:t>–</w:t>
            </w:r>
            <w:r w:rsidR="004E48A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FA691B">
              <w:rPr>
                <w:rFonts w:ascii="Times New Roman" w:eastAsiaTheme="minorEastAsia" w:hAnsi="Times New Roman" w:cs="Times New Roman"/>
                <w:sz w:val="28"/>
                <w:szCs w:val="28"/>
              </w:rPr>
              <w:t>Образец ткани с дефектами</w:t>
            </w:r>
          </w:p>
        </w:tc>
        <w:tc>
          <w:tcPr>
            <w:tcW w:w="4602" w:type="dxa"/>
            <w:vAlign w:val="center"/>
          </w:tcPr>
          <w:p w:rsidR="0036170B" w:rsidRDefault="00A136EC" w:rsidP="00D772F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Рисунок 1.7</w:t>
            </w:r>
            <w:r w:rsidR="00FA691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Изображение после применения фильтра низких частот</w:t>
            </w:r>
          </w:p>
        </w:tc>
      </w:tr>
      <w:tr w:rsidR="0036170B" w:rsidTr="00F34BF3">
        <w:tc>
          <w:tcPr>
            <w:tcW w:w="4685" w:type="dxa"/>
            <w:vAlign w:val="center"/>
          </w:tcPr>
          <w:p w:rsidR="0036170B" w:rsidRDefault="0036170B" w:rsidP="00D772F3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28800" cy="1794422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8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822" cy="180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vAlign w:val="center"/>
          </w:tcPr>
          <w:p w:rsidR="0036170B" w:rsidRDefault="0036170B" w:rsidP="00D772F3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94739" cy="1733550"/>
                  <wp:effectExtent l="19050" t="0" r="711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9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063" cy="173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70B" w:rsidTr="00F34BF3">
        <w:tc>
          <w:tcPr>
            <w:tcW w:w="4685" w:type="dxa"/>
            <w:vAlign w:val="center"/>
          </w:tcPr>
          <w:p w:rsidR="0036170B" w:rsidRDefault="00A136EC" w:rsidP="00D772F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Рисунок 1.8</w:t>
            </w:r>
            <w:r w:rsidR="00FA691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Изображение ткани после пороговой обработки</w:t>
            </w:r>
          </w:p>
        </w:tc>
        <w:tc>
          <w:tcPr>
            <w:tcW w:w="4602" w:type="dxa"/>
            <w:vAlign w:val="center"/>
          </w:tcPr>
          <w:p w:rsidR="0036170B" w:rsidRDefault="00A136EC" w:rsidP="00D772F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Рисунок 1.9 </w:t>
            </w:r>
            <w:r w:rsidR="00FA691B">
              <w:rPr>
                <w:rFonts w:ascii="Times New Roman" w:eastAsiaTheme="minorEastAsia" w:hAnsi="Times New Roman" w:cs="Times New Roman"/>
                <w:sz w:val="28"/>
                <w:szCs w:val="28"/>
              </w:rPr>
              <w:t>– Изображение после морфологической обработки</w:t>
            </w:r>
          </w:p>
        </w:tc>
      </w:tr>
    </w:tbl>
    <w:p w:rsidR="00FA691B" w:rsidRDefault="00902FD7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1.1</w:t>
      </w:r>
      <w:r w:rsidR="00A136EC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FA691B">
        <w:rPr>
          <w:rFonts w:ascii="Times New Roman" w:eastAsiaTheme="minorEastAsia" w:hAnsi="Times New Roman" w:cs="Times New Roman"/>
          <w:sz w:val="28"/>
          <w:szCs w:val="28"/>
        </w:rPr>
        <w:t xml:space="preserve"> изображена структурная схема системы контроля качества тканей.</w:t>
      </w:r>
    </w:p>
    <w:p w:rsidR="0004194A" w:rsidRDefault="0004194A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70207" w:rsidRDefault="00FA691B" w:rsidP="00D772F3">
      <w:pPr>
        <w:spacing w:after="0" w:line="30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9472" cy="26193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71" cy="26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1B" w:rsidRDefault="00902FD7" w:rsidP="00D772F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1.1</w:t>
      </w:r>
      <w:r w:rsidR="00A136EC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FA691B">
        <w:rPr>
          <w:rFonts w:ascii="Times New Roman" w:eastAsiaTheme="minorEastAsia" w:hAnsi="Times New Roman" w:cs="Times New Roman"/>
          <w:sz w:val="28"/>
          <w:szCs w:val="28"/>
        </w:rPr>
        <w:t xml:space="preserve"> – Схема системы контроля качества тканей с преобразователем </w:t>
      </w:r>
      <w:r w:rsidR="00FA691B">
        <w:rPr>
          <w:rFonts w:ascii="Times New Roman" w:eastAsiaTheme="minorEastAsia" w:hAnsi="Times New Roman" w:cs="Times New Roman"/>
          <w:sz w:val="28"/>
          <w:szCs w:val="28"/>
          <w:lang w:val="en-US"/>
        </w:rPr>
        <w:t>CIS</w:t>
      </w:r>
      <w:r w:rsidR="00F34BF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A691B" w:rsidRDefault="00FA691B" w:rsidP="00F34BF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34BF3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F34BF3">
        <w:rPr>
          <w:rFonts w:ascii="Times New Roman" w:eastAsiaTheme="minorEastAsia" w:hAnsi="Times New Roman" w:cs="Times New Roman"/>
          <w:sz w:val="28"/>
          <w:szCs w:val="28"/>
        </w:rPr>
        <w:t xml:space="preserve"> – тактовый генератор;</w:t>
      </w:r>
      <w:r w:rsidR="006E0B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34BF3">
        <w:rPr>
          <w:rFonts w:ascii="Times New Roman" w:eastAsiaTheme="minorEastAsia" w:hAnsi="Times New Roman" w:cs="Times New Roman"/>
          <w:sz w:val="28"/>
          <w:szCs w:val="28"/>
        </w:rPr>
        <w:t>ИОН – источник опорного напряжения;</w:t>
      </w:r>
      <w:r w:rsidR="00E71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34BF3">
        <w:rPr>
          <w:rFonts w:ascii="Times New Roman" w:eastAsiaTheme="minorEastAsia" w:hAnsi="Times New Roman" w:cs="Times New Roman"/>
          <w:sz w:val="28"/>
          <w:szCs w:val="28"/>
          <w:lang w:val="en-US"/>
        </w:rPr>
        <w:t>MCU</w:t>
      </w:r>
      <w:r w:rsidR="00E71B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4BF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34BF3" w:rsidRPr="00F34BF3">
        <w:rPr>
          <w:rFonts w:ascii="Times New Roman" w:eastAsiaTheme="minorEastAsia" w:hAnsi="Times New Roman" w:cs="Times New Roman"/>
          <w:sz w:val="28"/>
          <w:szCs w:val="28"/>
        </w:rPr>
        <w:t xml:space="preserve"> микропроцессор</w:t>
      </w:r>
    </w:p>
    <w:p w:rsidR="00F34BF3" w:rsidRPr="00F34BF3" w:rsidRDefault="00F34BF3" w:rsidP="00F34BF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A691B" w:rsidRPr="00FA691B" w:rsidRDefault="00FA691B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Выходной си</w:t>
      </w:r>
      <w:r w:rsidR="00070207">
        <w:rPr>
          <w:rFonts w:ascii="Times New Roman" w:eastAsiaTheme="minorEastAsia" w:hAnsi="Times New Roman" w:cs="Times New Roman"/>
          <w:sz w:val="28"/>
          <w:szCs w:val="28"/>
        </w:rPr>
        <w:t xml:space="preserve">гнал с CIS-преобразователя (рисунок </w:t>
      </w:r>
      <w:r w:rsidR="00F86937">
        <w:rPr>
          <w:rFonts w:ascii="Times New Roman" w:eastAsiaTheme="minorEastAsia" w:hAnsi="Times New Roman" w:cs="Times New Roman"/>
          <w:sz w:val="28"/>
          <w:szCs w:val="28"/>
        </w:rPr>
        <w:t>1.10</w:t>
      </w:r>
      <w:r>
        <w:rPr>
          <w:rFonts w:ascii="Times New Roman" w:eastAsiaTheme="minorEastAsia" w:hAnsi="Times New Roman" w:cs="Times New Roman"/>
          <w:sz w:val="28"/>
          <w:szCs w:val="28"/>
        </w:rPr>
        <w:t>), усиливается с помощью пред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t>варительного усилителя и далее с помощью видеоусилит</w:t>
      </w:r>
      <w:r>
        <w:rPr>
          <w:rFonts w:ascii="Times New Roman" w:eastAsiaTheme="minorEastAsia" w:hAnsi="Times New Roman" w:cs="Times New Roman"/>
          <w:sz w:val="28"/>
          <w:szCs w:val="28"/>
        </w:rPr>
        <w:t>еля 1 передается в систему обна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t>ружения дефектов. Тактируемый генератором G микропроцессор MCU1 через сдвиговые регистры 1, 2 и 3 формирует управляющие сигналы д</w:t>
      </w:r>
      <w:r>
        <w:rPr>
          <w:rFonts w:ascii="Times New Roman" w:eastAsiaTheme="minorEastAsia" w:hAnsi="Times New Roman" w:cs="Times New Roman"/>
          <w:sz w:val="28"/>
          <w:szCs w:val="28"/>
        </w:rPr>
        <w:t>ля соответствующих видеоусилите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t>лей 1,2 и 3. Выходной сигнал с видеоусилителей 2 и 3 поступает на компараторы 1 и 2, которые формируют управляющие сигналы для микропроцессора MCU2. Такое решение позволяет адаптировать алгоритм управления системой при изменении характеристик или артикула (типа) контролируемого материала.</w:t>
      </w:r>
    </w:p>
    <w:p w:rsidR="00FA691B" w:rsidRDefault="00FA691B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691B">
        <w:rPr>
          <w:rFonts w:ascii="Times New Roman" w:eastAsiaTheme="minorEastAsia" w:hAnsi="Times New Roman" w:cs="Times New Roman"/>
          <w:sz w:val="28"/>
          <w:szCs w:val="28"/>
        </w:rPr>
        <w:t>Однако, при достаточно высоком быстро</w:t>
      </w:r>
      <w:r w:rsidR="00070207">
        <w:rPr>
          <w:rFonts w:ascii="Times New Roman" w:eastAsiaTheme="minorEastAsia" w:hAnsi="Times New Roman" w:cs="Times New Roman"/>
          <w:sz w:val="28"/>
          <w:szCs w:val="28"/>
        </w:rPr>
        <w:t xml:space="preserve">действии, система контроля (рисунок 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86937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t xml:space="preserve">) имеет некоторые недостатки, а именно: высокий уровень 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шумов, связанный с аналоговой обработкой сигнала, низкая точность определения дефектов </w:t>
      </w:r>
      <w:r>
        <w:rPr>
          <w:rFonts w:ascii="Times New Roman" w:eastAsiaTheme="minorEastAsia" w:hAnsi="Times New Roman" w:cs="Times New Roman"/>
          <w:sz w:val="28"/>
          <w:szCs w:val="28"/>
        </w:rPr>
        <w:t>тканей из–за отсутствия калибро</w:t>
      </w:r>
      <w:r w:rsidRPr="00FA691B">
        <w:rPr>
          <w:rFonts w:ascii="Times New Roman" w:eastAsiaTheme="minorEastAsia" w:hAnsi="Times New Roman" w:cs="Times New Roman"/>
          <w:sz w:val="28"/>
          <w:szCs w:val="28"/>
        </w:rPr>
        <w:t>вки датчика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A691B" w:rsidRDefault="00070207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</w:t>
      </w:r>
      <w:r w:rsidR="00FA691B" w:rsidRPr="00FA691B">
        <w:rPr>
          <w:rFonts w:ascii="Times New Roman" w:eastAsiaTheme="minorEastAsia" w:hAnsi="Times New Roman" w:cs="Times New Roman"/>
          <w:sz w:val="28"/>
          <w:szCs w:val="28"/>
        </w:rPr>
        <w:t xml:space="preserve">многоканальной системы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контроля качества тканей (рисунок </w:t>
      </w:r>
      <w:r w:rsidR="00902FD7">
        <w:rPr>
          <w:rFonts w:ascii="Times New Roman" w:eastAsiaTheme="minorEastAsia" w:hAnsi="Times New Roman" w:cs="Times New Roman"/>
          <w:sz w:val="28"/>
          <w:szCs w:val="28"/>
        </w:rPr>
        <w:t>1.1</w:t>
      </w:r>
      <w:r w:rsidR="00F8693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A691B">
        <w:rPr>
          <w:rFonts w:ascii="Times New Roman" w:eastAsiaTheme="minorEastAsia" w:hAnsi="Times New Roman" w:cs="Times New Roman"/>
          <w:sz w:val="28"/>
          <w:szCs w:val="28"/>
        </w:rPr>
        <w:t>) отсутствуют недостатки, перечисленные выше</w:t>
      </w:r>
      <w:r w:rsidR="00FA691B" w:rsidRPr="00FA6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70207" w:rsidRDefault="00070207" w:rsidP="00D772F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691B" w:rsidRDefault="00CA011B" w:rsidP="00D772F3">
      <w:pPr>
        <w:spacing w:after="0" w:line="300" w:lineRule="auto"/>
        <w:ind w:left="709" w:hanging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28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1B" w:rsidRDefault="00F86937" w:rsidP="00D772F3">
      <w:pPr>
        <w:spacing w:after="0" w:line="360" w:lineRule="auto"/>
        <w:ind w:left="709" w:hanging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1.11 </w:t>
      </w:r>
      <w:r w:rsidR="00CA011B">
        <w:rPr>
          <w:rFonts w:ascii="Times New Roman" w:eastAsiaTheme="minorEastAsia" w:hAnsi="Times New Roman" w:cs="Times New Roman"/>
          <w:sz w:val="28"/>
          <w:szCs w:val="28"/>
        </w:rPr>
        <w:t xml:space="preserve">– Многоканальная система контроля качества дефектов с </w:t>
      </w:r>
      <w:r w:rsidR="00CA011B">
        <w:rPr>
          <w:rFonts w:ascii="Times New Roman" w:eastAsiaTheme="minorEastAsia" w:hAnsi="Times New Roman" w:cs="Times New Roman"/>
          <w:sz w:val="28"/>
          <w:szCs w:val="28"/>
          <w:lang w:val="en-US"/>
        </w:rPr>
        <w:t>USB</w:t>
      </w:r>
      <w:r w:rsidR="00CA011B">
        <w:rPr>
          <w:rFonts w:ascii="Times New Roman" w:eastAsiaTheme="minorEastAsia" w:hAnsi="Times New Roman" w:cs="Times New Roman"/>
          <w:sz w:val="28"/>
          <w:szCs w:val="28"/>
        </w:rPr>
        <w:t xml:space="preserve"> интерфейсом</w:t>
      </w:r>
    </w:p>
    <w:p w:rsidR="00CA011B" w:rsidRDefault="00CA011B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A011B" w:rsidRDefault="00CA011B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A011B">
        <w:rPr>
          <w:rFonts w:ascii="Times New Roman" w:eastAsiaTheme="minorEastAsia" w:hAnsi="Times New Roman" w:cs="Times New Roman"/>
          <w:sz w:val="28"/>
          <w:szCs w:val="28"/>
        </w:rPr>
        <w:t>Сигнал от каждого контактного датчика изобра</w:t>
      </w:r>
      <w:r>
        <w:rPr>
          <w:rFonts w:ascii="Times New Roman" w:eastAsiaTheme="minorEastAsia" w:hAnsi="Times New Roman" w:cs="Times New Roman"/>
          <w:sz w:val="28"/>
          <w:szCs w:val="28"/>
        </w:rPr>
        <w:t>жения (CIS) при помощи специали</w:t>
      </w:r>
      <w:r w:rsidRPr="00CA011B">
        <w:rPr>
          <w:rFonts w:ascii="Times New Roman" w:eastAsiaTheme="minorEastAsia" w:hAnsi="Times New Roman" w:cs="Times New Roman"/>
          <w:sz w:val="28"/>
          <w:szCs w:val="28"/>
        </w:rPr>
        <w:t>зированного АЦП преобразуется в цифровое представление и обрабатывается в блок</w:t>
      </w:r>
      <w:r>
        <w:rPr>
          <w:rFonts w:ascii="Times New Roman" w:eastAsiaTheme="minorEastAsia" w:hAnsi="Times New Roman" w:cs="Times New Roman"/>
          <w:sz w:val="28"/>
          <w:szCs w:val="28"/>
        </w:rPr>
        <w:t>е ка</w:t>
      </w:r>
      <w:r w:rsidRPr="00CA011B">
        <w:rPr>
          <w:rFonts w:ascii="Times New Roman" w:eastAsiaTheme="minorEastAsia" w:hAnsi="Times New Roman" w:cs="Times New Roman"/>
          <w:sz w:val="28"/>
          <w:szCs w:val="28"/>
        </w:rPr>
        <w:t xml:space="preserve">либровки и линеаризации. Блок цифровой фильтрации </w:t>
      </w:r>
      <w:r>
        <w:rPr>
          <w:rFonts w:ascii="Times New Roman" w:eastAsiaTheme="minorEastAsia" w:hAnsi="Times New Roman" w:cs="Times New Roman"/>
          <w:sz w:val="28"/>
          <w:szCs w:val="28"/>
        </w:rPr>
        <w:t>предназначен для сглаживания вы</w:t>
      </w:r>
      <w:r w:rsidRPr="00CA011B">
        <w:rPr>
          <w:rFonts w:ascii="Times New Roman" w:eastAsiaTheme="minorEastAsia" w:hAnsi="Times New Roman" w:cs="Times New Roman"/>
          <w:sz w:val="28"/>
          <w:szCs w:val="28"/>
        </w:rPr>
        <w:t>сокочастотной составляющей сиг</w:t>
      </w:r>
      <w:r w:rsidR="006E0BDF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CA011B">
        <w:rPr>
          <w:rFonts w:ascii="Times New Roman" w:eastAsiaTheme="minorEastAsia" w:hAnsi="Times New Roman" w:cs="Times New Roman"/>
          <w:sz w:val="28"/>
          <w:szCs w:val="28"/>
        </w:rPr>
        <w:t>ала и уменьшения уровня шумов. Микроконтроллер MCU формирует пороги яркости для блока дискрими</w:t>
      </w:r>
      <w:r>
        <w:rPr>
          <w:rFonts w:ascii="Times New Roman" w:eastAsiaTheme="minorEastAsia" w:hAnsi="Times New Roman" w:cs="Times New Roman"/>
          <w:sz w:val="28"/>
          <w:szCs w:val="28"/>
        </w:rPr>
        <w:t>наторов. Дискриминированный сиг</w:t>
      </w:r>
      <w:r w:rsidRPr="00CA011B">
        <w:rPr>
          <w:rFonts w:ascii="Times New Roman" w:eastAsiaTheme="minorEastAsia" w:hAnsi="Times New Roman" w:cs="Times New Roman"/>
          <w:sz w:val="28"/>
          <w:szCs w:val="28"/>
        </w:rPr>
        <w:t>нал поступает в микроконтроллер и передается по шине USB на управляющий компьютер. Достоинством цифровой системы является ее чрезвыча</w:t>
      </w:r>
      <w:r>
        <w:rPr>
          <w:rFonts w:ascii="Times New Roman" w:eastAsiaTheme="minorEastAsia" w:hAnsi="Times New Roman" w:cs="Times New Roman"/>
          <w:sz w:val="28"/>
          <w:szCs w:val="28"/>
        </w:rPr>
        <w:t>йная гибкость, возможность пере</w:t>
      </w:r>
      <w:r w:rsidRPr="00CA011B">
        <w:rPr>
          <w:rFonts w:ascii="Times New Roman" w:eastAsiaTheme="minorEastAsia" w:hAnsi="Times New Roman" w:cs="Times New Roman"/>
          <w:sz w:val="28"/>
          <w:szCs w:val="28"/>
        </w:rPr>
        <w:t>дачи изображения дефекта по в</w:t>
      </w:r>
      <w:r w:rsidR="00A136EC">
        <w:rPr>
          <w:rFonts w:ascii="Times New Roman" w:eastAsiaTheme="minorEastAsia" w:hAnsi="Times New Roman" w:cs="Times New Roman"/>
          <w:sz w:val="28"/>
          <w:szCs w:val="28"/>
        </w:rPr>
        <w:t>ысокоскоростному каналу на ЭВМ.</w:t>
      </w:r>
    </w:p>
    <w:p w:rsidR="00ED4873" w:rsidRPr="00ED4873" w:rsidRDefault="00ED4873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и</w:t>
      </w:r>
      <w:r w:rsidRPr="00ED4873">
        <w:rPr>
          <w:rFonts w:ascii="Times New Roman" w:eastAsiaTheme="minorEastAsia" w:hAnsi="Times New Roman" w:cs="Times New Roman"/>
          <w:sz w:val="28"/>
          <w:szCs w:val="28"/>
        </w:rPr>
        <w:t>спытания макета системы автоматической разбрако</w:t>
      </w:r>
      <w:r>
        <w:rPr>
          <w:rFonts w:ascii="Times New Roman" w:eastAsiaTheme="minorEastAsia" w:hAnsi="Times New Roman" w:cs="Times New Roman"/>
          <w:sz w:val="28"/>
          <w:szCs w:val="28"/>
        </w:rPr>
        <w:t>вки тканей, построенной с использованием CIS–приемников</w:t>
      </w:r>
      <w:r w:rsidRPr="00ED48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D4873">
        <w:rPr>
          <w:rFonts w:ascii="Times New Roman" w:eastAsiaTheme="minorEastAsia" w:hAnsi="Times New Roman" w:cs="Times New Roman"/>
          <w:sz w:val="28"/>
          <w:szCs w:val="28"/>
        </w:rPr>
        <w:lastRenderedPageBreak/>
        <w:t>показали возможность использования данной системы в текстильном производстве при контроле качества текстильных материалов.</w:t>
      </w:r>
    </w:p>
    <w:p w:rsidR="00ED4873" w:rsidRPr="00ED4873" w:rsidRDefault="00F86937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</w:t>
      </w:r>
      <w:r w:rsidR="00ED4873" w:rsidRPr="00ED4873">
        <w:rPr>
          <w:rFonts w:ascii="Times New Roman" w:eastAsiaTheme="minorEastAsia" w:hAnsi="Times New Roman" w:cs="Times New Roman"/>
          <w:sz w:val="28"/>
          <w:szCs w:val="28"/>
        </w:rPr>
        <w:t xml:space="preserve"> система для контроля текстильных дефектов на преобразователях CIS–типа позволяет реализовать быстрые алгоритмы </w:t>
      </w:r>
      <w:r w:rsidR="00ED4873">
        <w:rPr>
          <w:rFonts w:ascii="Times New Roman" w:eastAsiaTheme="minorEastAsia" w:hAnsi="Times New Roman" w:cs="Times New Roman"/>
          <w:sz w:val="28"/>
          <w:szCs w:val="28"/>
        </w:rPr>
        <w:t>распознавания дефектов для пере</w:t>
      </w:r>
      <w:r w:rsidR="00ED4873" w:rsidRPr="00ED4873">
        <w:rPr>
          <w:rFonts w:ascii="Times New Roman" w:eastAsiaTheme="minorEastAsia" w:hAnsi="Times New Roman" w:cs="Times New Roman"/>
          <w:sz w:val="28"/>
          <w:szCs w:val="28"/>
        </w:rPr>
        <w:t>мещающихся текстильных материалов.</w:t>
      </w:r>
    </w:p>
    <w:p w:rsidR="00ED4873" w:rsidRDefault="00ED4873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4873">
        <w:rPr>
          <w:rFonts w:ascii="Times New Roman" w:eastAsiaTheme="minorEastAsia" w:hAnsi="Times New Roman" w:cs="Times New Roman"/>
          <w:sz w:val="28"/>
          <w:szCs w:val="28"/>
        </w:rPr>
        <w:t xml:space="preserve">При изменении ширины контролируемой ткани </w:t>
      </w:r>
      <w:r>
        <w:rPr>
          <w:rFonts w:ascii="Times New Roman" w:eastAsiaTheme="minorEastAsia" w:hAnsi="Times New Roman" w:cs="Times New Roman"/>
          <w:sz w:val="28"/>
          <w:szCs w:val="28"/>
        </w:rPr>
        <w:t>в блоке сканирования системы во</w:t>
      </w:r>
      <w:r w:rsidRPr="00ED4873">
        <w:rPr>
          <w:rFonts w:ascii="Times New Roman" w:eastAsiaTheme="minorEastAsia" w:hAnsi="Times New Roman" w:cs="Times New Roman"/>
          <w:sz w:val="28"/>
          <w:szCs w:val="28"/>
        </w:rPr>
        <w:t>зможно увеличение зоны контроля за счет использования дополнительных CIS–модулей.</w:t>
      </w:r>
    </w:p>
    <w:p w:rsidR="00F86937" w:rsidRDefault="00F86937" w:rsidP="00D772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86937" w:rsidRPr="0092288F" w:rsidRDefault="0092288F" w:rsidP="00D772F3">
      <w:pPr>
        <w:pStyle w:val="ae"/>
        <w:numPr>
          <w:ilvl w:val="1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288F">
        <w:rPr>
          <w:rFonts w:ascii="Times New Roman" w:eastAsiaTheme="minorEastAsia" w:hAnsi="Times New Roman" w:cs="Times New Roman"/>
          <w:b/>
          <w:sz w:val="28"/>
          <w:szCs w:val="28"/>
        </w:rPr>
        <w:t>Выводы</w:t>
      </w:r>
    </w:p>
    <w:p w:rsidR="0092288F" w:rsidRDefault="0092288F" w:rsidP="00D772F3">
      <w:pPr>
        <w:pStyle w:val="ae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2288F" w:rsidRPr="0092288F" w:rsidRDefault="0092288F" w:rsidP="0089534F">
      <w:pPr>
        <w:pStyle w:val="ae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автоматизации разбраковки материалов мы используем разбраковочную машину, имеющую следующие контуры управления:</w:t>
      </w:r>
    </w:p>
    <w:p w:rsidR="00B61AA1" w:rsidRDefault="0089534F" w:rsidP="008953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4873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контур управления скоростью намотки и сматывания;</w:t>
      </w:r>
    </w:p>
    <w:p w:rsidR="00B61AA1" w:rsidRDefault="0089534F" w:rsidP="0089534F">
      <w:pPr>
        <w:pStyle w:val="ae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D4873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контур управления натяжением ткани;</w:t>
      </w:r>
    </w:p>
    <w:p w:rsidR="00B61AA1" w:rsidRDefault="0089534F" w:rsidP="0089534F">
      <w:pPr>
        <w:pStyle w:val="ae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4873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контур </w:t>
      </w:r>
      <w:r w:rsidR="0034109C">
        <w:rPr>
          <w:rFonts w:ascii="Times New Roman" w:eastAsiaTheme="minorEastAsia" w:hAnsi="Times New Roman" w:cs="Times New Roman"/>
          <w:sz w:val="28"/>
          <w:szCs w:val="28"/>
        </w:rPr>
        <w:t>контроля кромки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ткани;</w:t>
      </w:r>
    </w:p>
    <w:p w:rsidR="00F45E74" w:rsidRDefault="0089534F" w:rsidP="008953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4873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контур </w:t>
      </w:r>
      <w:r w:rsidR="0034109C">
        <w:rPr>
          <w:rFonts w:ascii="Times New Roman" w:eastAsiaTheme="minorEastAsia" w:hAnsi="Times New Roman" w:cs="Times New Roman"/>
          <w:sz w:val="28"/>
          <w:szCs w:val="28"/>
        </w:rPr>
        <w:t>контроля диаметра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рулона;</w:t>
      </w:r>
    </w:p>
    <w:p w:rsidR="0089534F" w:rsidRPr="009039B4" w:rsidRDefault="0089534F" w:rsidP="00895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873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контур определения дефектов материала.</w:t>
      </w:r>
    </w:p>
    <w:p w:rsidR="009039B4" w:rsidRPr="009039B4" w:rsidRDefault="009039B4" w:rsidP="00D772F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38E6" w:rsidRDefault="008F38E6" w:rsidP="00D772F3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:rsidR="008F38E6" w:rsidRDefault="008F38E6" w:rsidP="008F38E6">
      <w:pPr>
        <w:rPr>
          <w:rFonts w:ascii="Times New Roman" w:hAnsi="Times New Roman" w:cs="Times New Roman"/>
          <w:sz w:val="28"/>
          <w:szCs w:val="28"/>
        </w:rPr>
      </w:pPr>
    </w:p>
    <w:p w:rsidR="009039B4" w:rsidRPr="008F38E6" w:rsidRDefault="008F38E6" w:rsidP="008F38E6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9039B4" w:rsidRPr="008F38E6" w:rsidSect="00B13A10">
      <w:headerReference w:type="default" r:id="rId19"/>
      <w:headerReference w:type="first" r:id="rId20"/>
      <w:footerReference w:type="first" r:id="rId21"/>
      <w:pgSz w:w="11906" w:h="16838"/>
      <w:pgMar w:top="1134" w:right="1134" w:bottom="1701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679" w:rsidRDefault="00426679" w:rsidP="00A04273">
      <w:pPr>
        <w:spacing w:after="0" w:line="240" w:lineRule="auto"/>
      </w:pPr>
      <w:r>
        <w:separator/>
      </w:r>
    </w:p>
  </w:endnote>
  <w:endnote w:type="continuationSeparator" w:id="1">
    <w:p w:rsidR="00426679" w:rsidRDefault="00426679" w:rsidP="00A0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B1D" w:rsidRDefault="009B7B1D">
    <w:pPr>
      <w:pStyle w:val="a5"/>
    </w:pPr>
    <w:r>
      <w:rPr>
        <w:noProof/>
        <w:lang w:eastAsia="ru-RU"/>
      </w:rPr>
      <w:pict>
        <v:rect id="Rectangle 171" o:spid="_x0000_s4098" style="position:absolute;margin-left:342.45pt;margin-top:-4.6pt;width:145.45pt;height:30pt;z-index:25170329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22"/>
                    <w:szCs w:val="22"/>
                    <w:lang w:val="ru-RU"/>
                  </w:rPr>
                </w:pPr>
                <w:r w:rsidRPr="008E42ED">
                  <w:rPr>
                    <w:sz w:val="22"/>
                    <w:szCs w:val="22"/>
                    <w:lang w:val="ru-RU"/>
                  </w:rPr>
                  <w:t>УО “ВГТУ” каф.</w:t>
                </w:r>
                <w:r w:rsidR="009204DB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Pr="008E42ED">
                  <w:rPr>
                    <w:sz w:val="22"/>
                    <w:szCs w:val="22"/>
                    <w:lang w:val="ru-RU"/>
                  </w:rPr>
                  <w:t xml:space="preserve">ИСАП </w:t>
                </w:r>
              </w:p>
              <w:p w:rsidR="00AC451F" w:rsidRPr="008E42ED" w:rsidRDefault="00AC451F" w:rsidP="00F61545">
                <w:pPr>
                  <w:pStyle w:val="a7"/>
                  <w:jc w:val="center"/>
                  <w:rPr>
                    <w:rFonts w:ascii="Journal" w:hAnsi="Journal"/>
                    <w:sz w:val="22"/>
                    <w:szCs w:val="22"/>
                  </w:rPr>
                </w:pPr>
                <w:r w:rsidRPr="008E42ED">
                  <w:rPr>
                    <w:sz w:val="22"/>
                    <w:szCs w:val="22"/>
                    <w:lang w:val="ru-RU"/>
                  </w:rPr>
                  <w:t>гр.</w:t>
                </w:r>
                <w:r w:rsidR="009204DB">
                  <w:rPr>
                    <w:sz w:val="22"/>
                    <w:szCs w:val="22"/>
                    <w:lang w:val="ru-RU"/>
                  </w:rPr>
                  <w:t xml:space="preserve"> </w:t>
                </w:r>
                <w:r w:rsidRPr="008E42ED">
                  <w:rPr>
                    <w:sz w:val="22"/>
                    <w:szCs w:val="22"/>
                    <w:lang w:val="ru-RU"/>
                  </w:rPr>
                  <w:t>А-29</w:t>
                </w:r>
              </w:p>
              <w:p w:rsidR="00AC451F" w:rsidRDefault="00AC451F" w:rsidP="00F61545"/>
            </w:txbxContent>
          </v:textbox>
        </v:rect>
      </w:pict>
    </w:r>
    <w:r>
      <w:rPr>
        <w:noProof/>
        <w:lang w:eastAsia="ru-RU"/>
      </w:rPr>
      <w:pict>
        <v:line id="Line 170" o:spid="_x0000_s4099" style="position:absolute;z-index:251702272;visibility:visible" from="368.5pt,-28.15pt" to="368.55pt,-14.6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" strokeweight="1pt"/>
      </w:pict>
    </w:r>
    <w:r>
      <w:rPr>
        <w:noProof/>
        <w:lang w:eastAsia="ru-RU"/>
      </w:rPr>
      <w:pict>
        <v:line id="Line 169" o:spid="_x0000_s4100" style="position:absolute;z-index:251701248;visibility:visible" from="354.35pt,-28.2pt" to="354.4pt,-14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" strokeweight="1pt"/>
      </w:pict>
    </w:r>
    <w:r>
      <w:rPr>
        <w:noProof/>
        <w:lang w:eastAsia="ru-RU"/>
      </w:rPr>
      <w:pict>
        <v:rect id="Rectangle 168" o:spid="_x0000_s4101" style="position:absolute;margin-left:427.9pt;margin-top:-27.45pt;width:60.35pt;height:12.4pt;z-index:25170022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" filled="f" stroked="f" strokeweight=".25pt">
          <v:textbox inset="1pt,1pt,1pt,1pt">
            <w:txbxContent>
              <w:p w:rsidR="00AC451F" w:rsidRPr="000B49C3" w:rsidRDefault="00AC451F" w:rsidP="003C7AA1">
                <w:pPr>
                  <w:pStyle w:val="a7"/>
                  <w:jc w:val="center"/>
                  <w:rPr>
                    <w:rFonts w:ascii="Times New Roman" w:hAnsi="Times New Roman"/>
                    <w:i w:val="0"/>
                    <w:sz w:val="24"/>
                    <w:szCs w:val="24"/>
                    <w:lang w:val="ru-RU"/>
                  </w:rPr>
                </w:pPr>
              </w:p>
              <w:p w:rsidR="00AC451F" w:rsidRDefault="00AC451F" w:rsidP="00F61545"/>
            </w:txbxContent>
          </v:textbox>
        </v:rect>
      </w:pict>
    </w:r>
    <w:r>
      <w:rPr>
        <w:noProof/>
        <w:lang w:eastAsia="ru-RU"/>
      </w:rPr>
      <w:pict>
        <v:rect id="Rectangle 167" o:spid="_x0000_s4102" style="position:absolute;margin-left:427.55pt;margin-top:-41.65pt;width:60.35pt;height:12.35pt;z-index:25169920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166" o:spid="_x0000_s4103" style="position:absolute;margin-left:342.45pt;margin-top:-41.65pt;width:38.2pt;height:12.35pt;z-index:25169817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Лит.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165" o:spid="_x0000_s4104" style="position:absolute;z-index:251697152;visibility:visible" from="425.2pt,-42.45pt" to="425.3pt,-14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yGv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ZAbfN+EJyPUHAAD//wMAUEsBAi0AFAAGAAgAAAAhANvh9svuAAAAhQEAABMAAAAAAAAAAAAAAAAA&#10;AAAAAFtDb250ZW50X1R5cGVzXS54bWxQSwECLQAUAAYACAAAACEAWvQsW78AAAAVAQAACwAAAAAA&#10;AAAAAAAAAAAfAQAAX3JlbHMvLnJlbHNQSwECLQAUAAYACAAAACEAW8Mhr8AAAADdAAAADwAAAAAA&#10;AAAAAAAAAAAHAgAAZHJzL2Rvd25yZXYueG1sUEsFBgAAAAADAAMAtwAAAPQCAAAAAA==&#10;" strokeweight="2pt"/>
      </w:pict>
    </w:r>
    <w:r>
      <w:rPr>
        <w:noProof/>
        <w:lang w:eastAsia="ru-RU"/>
      </w:rPr>
      <w:pict>
        <v:line id="Line 164" o:spid="_x0000_s4105" style="position:absolute;z-index:251696128;visibility:visible" from="340.45pt,-14.35pt" to="490.1pt,-14.3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4Q0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0QS+b8ITkKsPAAAA//8DAFBLAQItABQABgAIAAAAIQDb4fbL7gAAAIUBAAATAAAAAAAAAAAAAAAA&#10;AAAAAABbQ29udGVudF9UeXBlc10ueG1sUEsBAi0AFAAGAAgAAAAhAFr0LFu/AAAAFQEAAAsAAAAA&#10;AAAAAAAAAAAAHwEAAF9yZWxzLy5yZWxzUEsBAi0AFAAGAAgAAAAhADSPhDTBAAAA3QAAAA8AAAAA&#10;AAAAAAAAAAAABwIAAGRycy9kb3ducmV2LnhtbFBLBQYAAAAAAwADALcAAAD1AgAAAAA=&#10;" strokeweight="2pt"/>
      </w:pict>
    </w:r>
    <w:r>
      <w:rPr>
        <w:noProof/>
        <w:lang w:eastAsia="ru-RU"/>
      </w:rPr>
      <w:pict>
        <v:line id="Line 163" o:spid="_x0000_s4106" style="position:absolute;z-index:251695104;visibility:visible" from="340.5pt,-28.5pt" to="490.15pt,-28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hxA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0QS+b8ITkKsPAAAA//8DAFBLAQItABQABgAIAAAAIQDb4fbL7gAAAIUBAAATAAAAAAAAAAAAAAAA&#10;AAAAAABbQ29udGVudF9UeXBlc10ueG1sUEsBAi0AFAAGAAgAAAAhAFr0LFu/AAAAFQEAAAsAAAAA&#10;AAAAAAAAAAAAHwEAAF9yZWxzLy5yZWxzUEsBAi0AFAAGAAgAAAAhALtmHEDBAAAA3QAAAA8AAAAA&#10;AAAAAAAAAAAABwIAAGRycy9kb3ducmV2LnhtbFBLBQYAAAAAAwADALcAAAD1AgAAAAA=&#10;" strokeweight="2pt"/>
      </w:pict>
    </w:r>
    <w:r>
      <w:rPr>
        <w:noProof/>
        <w:lang w:eastAsia="ru-RU"/>
      </w:rPr>
      <w:pict>
        <v:rect id="Rectangle 162" o:spid="_x0000_s4107" style="position:absolute;margin-left:172.95pt;margin-top:-35.65pt;width:163.15pt;height:62.6pt;z-index:25169408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Cs w:val="30"/>
                    <w:lang w:val="ru-RU"/>
                  </w:rPr>
                </w:pPr>
              </w:p>
              <w:p w:rsidR="00AC451F" w:rsidRPr="008E42ED" w:rsidRDefault="00AC451F" w:rsidP="00F61545">
                <w:pPr>
                  <w:pStyle w:val="a7"/>
                  <w:jc w:val="center"/>
                  <w:rPr>
                    <w:szCs w:val="28"/>
                    <w:lang w:val="ru-RU"/>
                  </w:rPr>
                </w:pPr>
                <w:r w:rsidRPr="008E42ED">
                  <w:rPr>
                    <w:szCs w:val="28"/>
                    <w:lang w:val="ru-RU"/>
                  </w:rPr>
                  <w:t xml:space="preserve">Анализ объекта </w:t>
                </w:r>
              </w:p>
              <w:p w:rsidR="00AC451F" w:rsidRPr="00822337" w:rsidRDefault="00AC451F" w:rsidP="00F61545">
                <w:pPr>
                  <w:pStyle w:val="a7"/>
                  <w:jc w:val="center"/>
                  <w:rPr>
                    <w:rFonts w:ascii="GOST type A" w:hAnsi="GOST type A"/>
                    <w:sz w:val="32"/>
                    <w:lang w:val="ru-RU"/>
                  </w:rPr>
                </w:pPr>
              </w:p>
              <w:p w:rsidR="00AC451F" w:rsidRPr="00327A32" w:rsidRDefault="00AC451F" w:rsidP="00F61545">
                <w:pPr>
                  <w:rPr>
                    <w:szCs w:val="32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line id="Line 161" o:spid="_x0000_s4108" style="position:absolute;z-index:251693056;visibility:visible" from="340.15pt,-42.45pt" to="340.2pt,27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" strokeweight="2pt"/>
      </w:pict>
    </w:r>
    <w:r>
      <w:rPr>
        <w:noProof/>
        <w:lang w:eastAsia="ru-RU"/>
      </w:rPr>
      <w:pict>
        <v:group id="Group 158" o:spid="_x0000_s4109" style="position:absolute;margin-left:-27.35pt;margin-top:14.55pt;width:124.55pt;height:12.4pt;z-index:251692032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EFH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ckyCnPDm/AE5OYJAAD//wMAUEsBAi0AFAAGAAgAAAAhANvh9svuAAAAhQEAABMAAAAAAAAAAAAA&#10;AAAAAAAAAFtDb250ZW50X1R5cGVzXS54bWxQSwECLQAUAAYACAAAACEAWvQsW78AAAAVAQAACwAA&#10;AAAAAAAAAAAAAAAfAQAAX3JlbHMvLnJlbHNQSwECLQAUAAYACAAAACEA3phBR8MAAADdAAAADwAA&#10;AAAAAAAAAAAAAAAHAgAAZHJzL2Rvd25yZXYueG1sUEsFBgAAAAADAAMAtwAAAPcCAAAAAA==&#10;">
          <v:rect id="Rectangle 159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rPr>
                      <w:sz w:val="18"/>
                    </w:rPr>
                  </w:pPr>
                  <w:r>
                    <w:rPr>
                      <w:sz w:val="18"/>
                    </w:rPr>
                    <w:t>Утверд.</w:t>
                  </w:r>
                </w:p>
              </w:txbxContent>
            </v:textbox>
          </v:rect>
          <v:rect id="Rectangle 160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" filled="f" stroked="f" strokeweight=".25pt">
            <v:textbox inset="1pt,1pt,1pt,1pt">
              <w:txbxContent>
                <w:p w:rsidR="00AC451F" w:rsidRPr="008E42ED" w:rsidRDefault="00AC451F" w:rsidP="00F61545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Казаков В.Е.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155" o:spid="_x0000_s4112" style="position:absolute;margin-left:-27.35pt;margin-top:.7pt;width:124.55pt;height:12.4pt;z-index:251691008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7Z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">
          <v:rect id="Rectangle 156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Н. Контр.</w:t>
                  </w:r>
                </w:p>
              </w:txbxContent>
            </v:textbox>
          </v:rect>
          <v:rect id="Rectangle 157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" filled="f" stroked="f" strokeweight=".25pt">
            <v:textbox inset="1pt,1pt,1pt,1pt">
              <w:txbxContent>
                <w:p w:rsidR="00AC451F" w:rsidRPr="008E42ED" w:rsidRDefault="00AC451F" w:rsidP="00F61545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Соколова А.С.</w:t>
                  </w: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152" o:spid="_x0000_s4115" style="position:absolute;margin-left:-27.35pt;margin-top:-13.15pt;width:124.55pt;height:12.4pt;z-index:251689984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atxQAAAN0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">
          <v:rect id="Rectangle 153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rPr>
                      <w:sz w:val="18"/>
                    </w:rPr>
                  </w:pPr>
                  <w:r>
                    <w:rPr>
                      <w:sz w:val="18"/>
                    </w:rPr>
                    <w:t>Реценз.</w:t>
                  </w:r>
                </w:p>
              </w:txbxContent>
            </v:textbox>
          </v:rect>
          <v:rect id="Rectangle 154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" filled="f" stroked="f" strokeweight=".25pt">
            <v:textbox inset="1pt,1pt,1pt,1pt">
              <w:txbxContent>
                <w:p w:rsidR="00AC451F" w:rsidRDefault="00AC451F" w:rsidP="00F61545"/>
              </w:txbxContent>
            </v:textbox>
          </v:rect>
        </v:group>
      </w:pict>
    </w:r>
    <w:r>
      <w:rPr>
        <w:noProof/>
        <w:lang w:eastAsia="ru-RU"/>
      </w:rPr>
      <w:pict>
        <v:group id="Group 149" o:spid="_x0000_s4118" style="position:absolute;margin-left:-27.35pt;margin-top:-27.4pt;width:124.55pt;height:12.4pt;z-index:251688960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UN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PyeTOD5JjwBOX8AAAD//wMAUEsBAi0AFAAGAAgAAAAhANvh9svuAAAAhQEAABMAAAAAAAAA&#10;AAAAAAAAAAAAAFtDb250ZW50X1R5cGVzXS54bWxQSwECLQAUAAYACAAAACEAWvQsW78AAAAVAQAA&#10;CwAAAAAAAAAAAAAAAAAfAQAAX3JlbHMvLnJlbHNQSwECLQAUAAYACAAAACEAr2rlDcYAAADdAAAA&#10;DwAAAAAAAAAAAAAAAAAHAgAAZHJzL2Rvd25yZXYueG1sUEsFBgAAAAADAAMAtwAAAPoCAAAAAA==&#10;">
          <v:rect id="Rectangle 150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Провер.</w:t>
                  </w:r>
                </w:p>
              </w:txbxContent>
            </v:textbox>
          </v:rect>
          <v:rect id="Rectangle 151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" filled="f" stroked="f" strokeweight=".25pt">
            <v:textbox inset="1pt,1pt,1pt,1pt">
              <w:txbxContent>
                <w:p w:rsidR="00AC451F" w:rsidRPr="008E42ED" w:rsidRDefault="00AC451F" w:rsidP="00F61545">
                  <w:pPr>
                    <w:pStyle w:val="a7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Соколова А.С.</w:t>
                  </w:r>
                </w:p>
                <w:p w:rsidR="00AC451F" w:rsidRPr="009F3B86" w:rsidRDefault="00AC451F" w:rsidP="00F61545">
                  <w:pPr>
                    <w:pStyle w:val="a7"/>
                    <w:jc w:val="left"/>
                    <w:rPr>
                      <w:sz w:val="24"/>
                      <w:szCs w:val="18"/>
                    </w:rPr>
                  </w:pPr>
                </w:p>
              </w:txbxContent>
            </v:textbox>
          </v:rect>
        </v:group>
      </w:pict>
    </w:r>
    <w:r>
      <w:rPr>
        <w:noProof/>
        <w:lang w:eastAsia="ru-RU"/>
      </w:rPr>
      <w:pict>
        <v:group id="Group 146" o:spid="_x0000_s4121" style="position:absolute;margin-left:-27.35pt;margin-top:-41.3pt;width:124.55pt;height:12.4pt;z-index:251687936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F/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GH5NxvB8E56AnP8BAAD//wMAUEsBAi0AFAAGAAgAAAAhANvh9svuAAAAhQEAABMAAAAAAAAA&#10;AAAAAAAAAAAAAFtDb250ZW50X1R5cGVzXS54bWxQSwECLQAUAAYACAAAACEAWvQsW78AAAAVAQAA&#10;CwAAAAAAAAAAAAAAAAAfAQAAX3JlbHMvLnJlbHNQSwECLQAUAAYACAAAACEA3vVxf8YAAADdAAAA&#10;DwAAAAAAAAAAAAAAAAAHAgAAZHJzL2Rvd25yZXYueG1sUEsFBgAAAAADAAMAtwAAAPoCAAAAAA==&#10;">
          <v:rect id="Rectangle 147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rPr>
                      <w:sz w:val="18"/>
                    </w:rPr>
                  </w:pPr>
                  <w:r>
                    <w:rPr>
                      <w:sz w:val="18"/>
                    </w:rPr>
                    <w:t>Разраб.</w:t>
                  </w:r>
                </w:p>
              </w:txbxContent>
            </v:textbox>
          </v:rect>
          <v:rect id="Rectangle 148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" filled="f" stroked="f" strokeweight=".25pt">
            <v:textbox inset="1pt,1pt,1pt,1pt">
              <w:txbxContent>
                <w:p w:rsidR="00AC451F" w:rsidRPr="008E42ED" w:rsidRDefault="00AC451F" w:rsidP="00F61545">
                  <w:pPr>
                    <w:pStyle w:val="a7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Филькова А.П.</w:t>
                  </w:r>
                </w:p>
                <w:p w:rsidR="00AC451F" w:rsidRPr="000E1F36" w:rsidRDefault="00AC451F" w:rsidP="00F61545">
                  <w:pPr>
                    <w:rPr>
                      <w:szCs w:val="14"/>
                    </w:rPr>
                  </w:pPr>
                </w:p>
              </w:txbxContent>
            </v:textbox>
          </v:rect>
        </v:group>
      </w:pict>
    </w:r>
    <w:r>
      <w:rPr>
        <w:noProof/>
        <w:lang w:eastAsia="ru-RU"/>
      </w:rPr>
      <w:pict>
        <v:line id="Line 145" o:spid="_x0000_s4124" style="position:absolute;z-index:251686912;visibility:visible" from="-28.1pt,-28.65pt" to="169.6pt,-28.6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" strokeweight="1pt"/>
      </w:pict>
    </w:r>
    <w:r>
      <w:rPr>
        <w:noProof/>
        <w:lang w:eastAsia="ru-RU"/>
      </w:rPr>
      <w:pict>
        <v:line id="Line 144" o:spid="_x0000_s4125" style="position:absolute;z-index:251685888;visibility:visible" from="-28.1pt,-14.4pt" to="169.6pt,-14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" strokeweight="1pt"/>
      </w:pict>
    </w:r>
    <w:r>
      <w:rPr>
        <w:noProof/>
        <w:lang w:eastAsia="ru-RU"/>
      </w:rPr>
      <w:pict>
        <v:line id="Line 143" o:spid="_x0000_s4126" style="position:absolute;z-index:251684864;visibility:visible" from="-28.1pt,-71.05pt" to="169.6pt,-7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" strokeweight="1pt"/>
      </w:pict>
    </w:r>
    <w:r>
      <w:rPr>
        <w:noProof/>
        <w:lang w:eastAsia="ru-RU"/>
      </w:rPr>
      <w:pict>
        <v:line id="Line 142" o:spid="_x0000_s4127" style="position:absolute;z-index:251683840;visibility:visible" from="-27.7pt,-56.8pt" to="169.95pt,-56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7Cg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Cx+prD8014AnLzAAAA//8DAFBLAQItABQABgAIAAAAIQDb4fbL7gAAAIUBAAATAAAAAAAAAAAA&#10;AAAAAAAAAABbQ29udGVudF9UeXBlc10ueG1sUEsBAi0AFAAGAAgAAAAhAFr0LFu/AAAAFQEAAAsA&#10;AAAAAAAAAAAAAAAAHwEAAF9yZWxzLy5yZWxzUEsBAi0AFAAGAAgAAAAhAL+fsKDEAAAA3QAAAA8A&#10;AAAAAAAAAAAAAAAABwIAAGRycy9kb3ducmV2LnhtbFBLBQYAAAAAAwADALcAAAD4AgAAAAA=&#10;" strokeweight="2pt"/>
      </w:pict>
    </w:r>
    <w:r>
      <w:rPr>
        <w:noProof/>
        <w:lang w:eastAsia="ru-RU"/>
      </w:rPr>
      <w:pict>
        <v:line id="Line 141" o:spid="_x0000_s4128" style="position:absolute;z-index:251682816;visibility:visible" from="-28.05pt,-42.65pt" to="489.85pt,-42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" strokeweight="2pt"/>
      </w:pict>
    </w:r>
    <w:r>
      <w:rPr>
        <w:noProof/>
        <w:lang w:eastAsia="ru-RU"/>
      </w:rPr>
      <w:pict>
        <v:rect id="Rectangle 140" o:spid="_x0000_s4129" style="position:absolute;margin-left:172.95pt;margin-top:-72.85pt;width:315.35pt;height:19.15pt;z-index:25168179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" filled="f" stroked="f" strokeweight=".25pt">
          <v:textbox inset="1pt,1pt,1pt,1pt">
            <w:txbxContent>
              <w:p w:rsidR="00AC451F" w:rsidRPr="008403D7" w:rsidRDefault="00AC451F" w:rsidP="00F61545">
                <w:pPr>
                  <w:pStyle w:val="a7"/>
                  <w:jc w:val="center"/>
                  <w:rPr>
                    <w:rFonts w:ascii="Journal" w:hAnsi="Journal"/>
                    <w:lang w:val="ru-RU"/>
                  </w:rPr>
                </w:pPr>
                <w:r>
                  <w:rPr>
                    <w:szCs w:val="30"/>
                    <w:lang w:val="ru-RU"/>
                  </w:rPr>
                  <w:t>УО «ВГТУ» ДП.021 1-</w:t>
                </w:r>
                <w:r>
                  <w:t>53 01 01</w:t>
                </w:r>
                <w:r>
                  <w:rPr>
                    <w:lang w:val="en-US"/>
                  </w:rPr>
                  <w:t>-</w:t>
                </w:r>
                <w:r>
                  <w:t>05</w:t>
                </w:r>
                <w:r>
                  <w:rPr>
                    <w:lang w:val="ru-RU"/>
                  </w:rPr>
                  <w:t xml:space="preserve"> ПЗ</w:t>
                </w:r>
              </w:p>
              <w:p w:rsidR="00AC451F" w:rsidRDefault="00AC451F" w:rsidP="00F61545"/>
            </w:txbxContent>
          </v:textbox>
        </v:rect>
      </w:pict>
    </w:r>
    <w:r>
      <w:rPr>
        <w:noProof/>
        <w:lang w:eastAsia="ru-RU"/>
      </w:rPr>
      <w:pict>
        <v:rect id="Rectangle 139" o:spid="_x0000_s4130" style="position:absolute;margin-left:384.8pt;margin-top:-29.3pt;width:38.25pt;height:12.45pt;z-index:25168076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" filled="f" stroked="f" strokeweight=".25pt">
          <v:textbox inset="1pt,1pt,1pt,1pt">
            <w:txbxContent>
              <w:p w:rsidR="00AC451F" w:rsidRPr="00F57C88" w:rsidRDefault="00AC451F" w:rsidP="00F57C8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Rectangle 138" o:spid="_x0000_s4131" style="position:absolute;margin-left:384.8pt;margin-top:-41.65pt;width:38.25pt;height:12.35pt;z-index:25167974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137" o:spid="_x0000_s4132" style="position:absolute;margin-left:142.95pt;margin-top:-55.55pt;width:25.95pt;height:12.4pt;z-index:25167872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136" o:spid="_x0000_s4133" style="position:absolute;margin-left:100.9pt;margin-top:-55.55pt;width:39.8pt;height:12.4pt;z-index:25167769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135" o:spid="_x0000_s4134" style="position:absolute;margin-left:30.45pt;margin-top:-55.55pt;width:66.75pt;height:12.4pt;z-index:25167667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134" o:spid="_x0000_s4135" style="position:absolute;margin-left:-1.1pt;margin-top:-55.55pt;width:28.55pt;height:12.4pt;z-index:25167564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7n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F2kM/h9E5+A3LwAAAD//wMAUEsBAi0AFAAGAAgAAAAhANvh9svuAAAAhQEAABMAAAAAAAAAAAAA&#10;AAAAAAAAAFtDb250ZW50X1R5cGVzXS54bWxQSwECLQAUAAYACAAAACEAWvQsW78AAAAVAQAACwAA&#10;AAAAAAAAAAAAAAAfAQAAX3JlbHMvLnJlbHNQSwECLQAUAAYACAAAACEAApT+58MAAADdAAAADwAA&#10;AAAAAAAAAAAAAAAHAgAAZHJzL2Rvd25yZXYueG1sUEsFBgAAAAADAAMAtwAAAPcCAAAAAA==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Rectangle 133" o:spid="_x0000_s4136" style="position:absolute;margin-left:-26.95pt;margin-top:-55.55pt;width:22.9pt;height:12.4pt;z-index:25167462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" filled="f" stroked="f" strokeweight=".25pt">
          <v:textbox inset="1pt,1pt,1pt,1pt">
            <w:txbxContent>
              <w:p w:rsidR="00AC451F" w:rsidRDefault="00AC451F" w:rsidP="00F61545">
                <w:pPr>
                  <w:pStyle w:val="a7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Line 132" o:spid="_x0000_s4137" style="position:absolute;z-index:251673600;visibility:visible" from="-28.1pt,14pt" to="169.6pt,14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" strokeweight="1pt"/>
      </w:pict>
    </w:r>
    <w:r>
      <w:rPr>
        <w:noProof/>
        <w:lang w:eastAsia="ru-RU"/>
      </w:rPr>
      <w:pict>
        <v:line id="Line 131" o:spid="_x0000_s4138" style="position:absolute;z-index:251672576;visibility:visible" from="-28.1pt,-.15pt" to="169.6pt,-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" strokeweight="1pt"/>
      </w:pict>
    </w:r>
    <w:r>
      <w:rPr>
        <w:noProof/>
        <w:lang w:eastAsia="ru-RU"/>
      </w:rPr>
      <w:pict>
        <v:line id="Line 130" o:spid="_x0000_s4139" style="position:absolute;z-index:251671552;visibility:visible" from="382.7pt,-42.45pt" to="382.8pt,-14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" strokeweight="2pt"/>
      </w:pict>
    </w:r>
    <w:r>
      <w:rPr>
        <w:noProof/>
        <w:lang w:eastAsia="ru-RU"/>
      </w:rPr>
      <w:pict>
        <v:line id="Line 129" o:spid="_x0000_s4140" style="position:absolute;z-index:251670528;visibility:visible" from="170.05pt,-84.8pt" to="170.1pt,27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/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WIS5&#10;4U14AnLzBQAA//8DAFBLAQItABQABgAIAAAAIQDb4fbL7gAAAIUBAAATAAAAAAAAAAAAAAAAAAAA&#10;AABbQ29udGVudF9UeXBlc10ueG1sUEsBAi0AFAAGAAgAAAAhAFr0LFu/AAAAFQEAAAsAAAAAAAAA&#10;AAAAAAAAHwEAAF9yZWxzLy5yZWxzUEsBAi0AFAAGAAgAAAAhAJ6p/8e+AAAA3QAAAA8AAAAAAAAA&#10;AAAAAAAABwIAAGRycy9kb3ducmV2LnhtbFBLBQYAAAAAAwADALcAAADyAgAAAAA=&#10;" strokeweight="2pt"/>
      </w:pict>
    </w:r>
    <w:r>
      <w:rPr>
        <w:noProof/>
        <w:lang w:eastAsia="ru-RU"/>
      </w:rPr>
      <w:pict>
        <v:line id="Line 128" o:spid="_x0000_s4141" style="position:absolute;z-index:251669504;visibility:visible" from="141.7pt,-84.45pt" to="141.75pt,27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" strokeweight="2pt"/>
      </w:pict>
    </w:r>
    <w:r>
      <w:rPr>
        <w:noProof/>
        <w:lang w:eastAsia="ru-RU"/>
      </w:rPr>
      <w:pict>
        <v:line id="Line 127" o:spid="_x0000_s4142" style="position:absolute;z-index:251668480;visibility:visible" from="99.25pt,-84.45pt" to="99.3pt,27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4u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abwfROegFx9AAAA//8DAFBLAQItABQABgAIAAAAIQDb4fbL7gAAAIUBAAATAAAAAAAAAAAAAAAA&#10;AAAAAABbQ29udGVudF9UeXBlc10ueG1sUEsBAi0AFAAGAAgAAAAhAFr0LFu/AAAAFQEAAAsAAAAA&#10;AAAAAAAAAAAAHwEAAF9yZWxzLy5yZWxzUEsBAi0AFAAGAAgAAAAhAIB6zi7BAAAA3QAAAA8AAAAA&#10;AAAAAAAAAAAABwIAAGRycy9kb3ducmV2LnhtbFBLBQYAAAAAAwADALcAAAD1AgAAAAA=&#10;" strokeweight="2pt"/>
      </w:pict>
    </w:r>
    <w:r>
      <w:rPr>
        <w:noProof/>
        <w:lang w:eastAsia="ru-RU"/>
      </w:rPr>
      <w:pict>
        <v:line id="Line 126" o:spid="_x0000_s4143" style="position:absolute;z-index:251667456;visibility:visible" from="28.35pt,-84.45pt" to="28.4pt,27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" strokeweight="2pt"/>
      </w:pict>
    </w:r>
    <w:r>
      <w:rPr>
        <w:noProof/>
        <w:lang w:eastAsia="ru-RU"/>
      </w:rPr>
      <w:pict>
        <v:line id="Line 125" o:spid="_x0000_s4144" style="position:absolute;z-index:251666432;visibility:visible" from="-28.1pt,-85.2pt" to="489.8pt,-85.1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22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" strokeweight="2pt"/>
      </w:pict>
    </w:r>
    <w:r>
      <w:rPr>
        <w:noProof/>
        <w:lang w:eastAsia="ru-RU"/>
      </w:rPr>
      <w:pict>
        <v:line id="Line 124" o:spid="_x0000_s4145" style="position:absolute;z-index:251665408;visibility:visible" from="-2.6pt,-84.8pt" to="-2.55pt,-43.1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679" w:rsidRDefault="00426679" w:rsidP="00A04273">
      <w:pPr>
        <w:spacing w:after="0" w:line="240" w:lineRule="auto"/>
      </w:pPr>
      <w:r>
        <w:separator/>
      </w:r>
    </w:p>
  </w:footnote>
  <w:footnote w:type="continuationSeparator" w:id="1">
    <w:p w:rsidR="00426679" w:rsidRDefault="00426679" w:rsidP="00A04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51F" w:rsidRDefault="00253E0F">
    <w:pPr>
      <w:pStyle w:val="a3"/>
    </w:pPr>
    <w:r>
      <w:rPr>
        <w:noProof/>
        <w:lang w:eastAsia="ru-RU"/>
      </w:rPr>
      <w:pict>
        <v:group id="Group 172" o:spid="_x0000_s4147" style="position:absolute;margin-left:56.7pt;margin-top:19.85pt;width:518.75pt;height:806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">
          <v:rect id="Rectangle 173" o:spid="_x0000_s416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" filled="f" strokeweight="2pt"/>
          <v:line id="Line 174" o:spid="_x0000_s416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" strokeweight="2pt"/>
          <v:line id="Line 175" o:spid="_x0000_s416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+sS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PIXvm/AE5OoDAAD//wMAUEsBAi0AFAAGAAgAAAAhANvh9svuAAAAhQEAABMAAAAAAAAAAAAAAAAA&#10;AAAAAFtDb250ZW50X1R5cGVzXS54bWxQSwECLQAUAAYACAAAACEAWvQsW78AAAAVAQAACwAAAAAA&#10;AAAAAAAAAAAfAQAAX3JlbHMvLnJlbHNQSwECLQAUAAYACAAAACEAla/rEsAAAADdAAAADwAAAAAA&#10;AAAAAAAAAAAHAgAAZHJzL2Rvd25yZXYueG1sUEsFBgAAAAADAAMAtwAAAPQCAAAAAA==&#10;" strokeweight="2pt"/>
          <v:line id="Line 176" o:spid="_x0000_s416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VlwAAAAN0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PIPvm/AE5OoDAAD//wMAUEsBAi0AFAAGAAgAAAAhANvh9svuAAAAhQEAABMAAAAAAAAAAAAAAAAA&#10;AAAAAFtDb250ZW50X1R5cGVzXS54bWxQSwECLQAUAAYACAAAACEAWvQsW78AAAAVAQAACwAAAAAA&#10;AAAAAAAAAAAfAQAAX3JlbHMvLnJlbHNQSwECLQAUAAYACAAAACEAZX11ZcAAAADdAAAADwAAAAAA&#10;AAAAAAAAAAAHAgAAZHJzL2Rvd25yZXYueG1sUEsFBgAAAAADAAMAtwAAAPQCAAAAAA==&#10;" strokeweight="2pt"/>
          <v:line id="Line 177" o:spid="_x0000_s416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" strokeweight="2pt"/>
          <v:line id="Line 178" o:spid="_x0000_s416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" strokeweight="2pt"/>
          <v:line id="Line 179" o:spid="_x0000_s416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" strokeweight="2pt"/>
          <v:line id="Line 180" o:spid="_x0000_s415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5X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guZ2F/&#10;eBOegNx8AQAA//8DAFBLAQItABQABgAIAAAAIQDb4fbL7gAAAIUBAAATAAAAAAAAAAAAAAAAAAAA&#10;AABbQ29udGVudF9UeXBlc10ueG1sUEsBAi0AFAAGAAgAAAAhAFr0LFu/AAAAFQEAAAsAAAAAAAAA&#10;AAAAAAAAHwEAAF9yZWxzLy5yZWxzUEsBAi0AFAAGAAgAAAAhAAAB3le+AAAA3QAAAA8AAAAAAAAA&#10;AAAAAAAABwIAAGRycy9kb3ducmV2LnhtbFBLBQYAAAAAAwADALcAAADyAgAAAAA=&#10;" strokeweight="2pt"/>
          <v:line id="Line 181" o:spid="_x0000_s4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0m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" strokeweight="1pt"/>
          <v:line id="Line 182" o:spid="_x0000_s415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+W7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Vx8hnD4014AnL3DwAA//8DAFBLAQItABQABgAIAAAAIQDb4fbL7gAAAIUBAAATAAAAAAAAAAAA&#10;AAAAAAAAAABbQ29udGVudF9UeXBlc10ueG1sUEsBAi0AFAAGAAgAAAAhAFr0LFu/AAAAFQEAAAsA&#10;AAAAAAAAAAAAAAAAHwEAAF9yZWxzLy5yZWxzUEsBAi0AFAAGAAgAAAAhAJ+f5bvEAAAA3QAAAA8A&#10;AAAAAAAAAAAAAAAABwIAAGRycy9kb3ducmV2LnhtbFBLBQYAAAAAAwADALcAAAD4AgAAAAA=&#10;" strokeweight="2pt"/>
          <v:line id="Line 183" o:spid="_x0000_s415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" strokeweight="1pt"/>
          <v:rect id="Rectangle 184" o:spid="_x0000_s415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si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zy5xR+38QnIA8/AAAA//8DAFBLAQItABQABgAIAAAAIQDb4fbL7gAAAIUBAAATAAAAAAAAAAAA&#10;AAAAAAAAAABbQ29udGVudF9UeXBlc10ueG1sUEsBAi0AFAAGAAgAAAAhAFr0LFu/AAAAFQEAAAsA&#10;AAAAAAAAAAAAAAAAHwEAAF9yZWxzLy5yZWxzUEsBAi0AFAAGAAgAAAAhANh2OyLEAAAA3QAAAA8A&#10;AAAAAAAAAAAAAAAABwIAAGRycy9kb3ducmV2LnhtbFBLBQYAAAAAAwADALcAAAD4AgAAAAA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85" o:spid="_x0000_s41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p65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8xp+38QnIPMfAAAA//8DAFBLAQItABQABgAIAAAAIQDb4fbL7gAAAIUBAAATAAAAAAAAAAAA&#10;AAAAAAAAAABbQ29udGVudF9UeXBlc10ueG1sUEsBAi0AFAAGAAgAAAAhAFr0LFu/AAAAFQEAAAsA&#10;AAAAAAAAAAAAAAAAHwEAAF9yZWxzLy5yZWxzUEsBAi0AFAAGAAgAAAAhALc6nrnEAAAA3QAAAA8A&#10;AAAAAAAAAAAAAAAABwIAAGRycy9kb3ducmV2LnhtbFBLBQYAAAAAAwADALcAAAD4AgAAAAA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6" o:spid="_x0000_s415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87" o:spid="_x0000_s415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VV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E1nC/h9E5+A3LwAAAD//wMAUEsBAi0AFAAGAAgAAAAhANvh9svuAAAAhQEAABMAAAAAAAAAAAAA&#10;AAAAAAAAAFtDb250ZW50X1R5cGVzXS54bWxQSwECLQAUAAYACAAAACEAWvQsW78AAAAVAQAACwAA&#10;AAAAAAAAAAAAAAAfAQAAX3JlbHMvLnJlbHNQSwECLQAUAAYACAAAACEAKKSlVcMAAADdAAAADwAA&#10;AAAAAAAAAAAAAAAHAgAAZHJzL2Rvd25yZXYueG1sUEsFBgAAAAADAAMAtwAAAPcCAAAAAA=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8" o:spid="_x0000_s415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zEn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iK&#10;tzg3volPQG6uAAAA//8DAFBLAQItABQABgAIAAAAIQDb4fbL7gAAAIUBAAATAAAAAAAAAAAAAAAA&#10;AAAAAABbQ29udGVudF9UeXBlc10ueG1sUEsBAi0AFAAGAAgAAAAhAFr0LFu/AAAAFQEAAAsAAAAA&#10;AAAAAAAAAAAAHwEAAF9yZWxzLy5yZWxzUEsBAi0AFAAGAAgAAAAhAFk7MSfBAAAA3QAAAA8AAAAA&#10;AAAAAAAAAAAABwIAAGRycy9kb3ducmV2LnhtbFBLBQYAAAAAAwADALcAAAD1AgAAAAA=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9" o:spid="_x0000_s415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S8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" filled="f" stroked="f" strokeweight=".25pt">
            <v:textbox inset="1pt,1pt,1pt,1pt">
              <w:txbxContent>
                <w:p w:rsidR="00AC451F" w:rsidRDefault="00AC451F" w:rsidP="00F61545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0" o:spid="_x0000_s4149" style="position:absolute;left:18999;top:19387;width:1001;height:6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" filled="f" stroked="f" strokeweight=".25pt">
            <v:textbox inset="1pt,1pt,1pt,1pt">
              <w:txbxContent>
                <w:p w:rsidR="00AC451F" w:rsidRPr="0001638E" w:rsidRDefault="00AC451F" w:rsidP="00F61545">
                  <w:pPr>
                    <w:jc w:val="center"/>
                    <w:rPr>
                      <w:rFonts w:ascii="GOST type A" w:hAnsi="GOST type A"/>
                      <w:sz w:val="28"/>
                    </w:rPr>
                  </w:pPr>
                </w:p>
              </w:txbxContent>
            </v:textbox>
          </v:rect>
          <v:rect id="Rectangle 191" o:spid="_x0000_s414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" filled="f" stroked="f" strokeweight=".25pt">
            <v:textbox inset="1pt,1pt,1pt,1pt">
              <w:txbxContent>
                <w:p w:rsidR="00AC451F" w:rsidRPr="00123E42" w:rsidRDefault="00AC451F" w:rsidP="00F61545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 xml:space="preserve">УО «ВГТУ» ДП.021 1-53 01 01-05 ПЗ </w:t>
                  </w:r>
                </w:p>
                <w:p w:rsidR="00AC451F" w:rsidRPr="00123E42" w:rsidRDefault="00AC451F" w:rsidP="00F61545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 xml:space="preserve">УО “ВГТУ” КП 010 1-53 01 01-05 ПЗ </w:t>
                  </w:r>
                </w:p>
                <w:p w:rsidR="00AC451F" w:rsidRPr="002A5BFD" w:rsidRDefault="00AC451F" w:rsidP="00F61545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51F" w:rsidRDefault="009B7B1D">
    <w:pPr>
      <w:pStyle w:val="a3"/>
    </w:pPr>
    <w:r>
      <w:rPr>
        <w:noProof/>
        <w:lang w:eastAsia="ru-RU"/>
      </w:rPr>
      <w:pict>
        <v:rect id="Rectangle 123" o:spid="_x0000_s4146" style="position:absolute;margin-left:-28.35pt;margin-top:-16.45pt;width:518.75pt;height:802.2pt;z-index:25166438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" filled="f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B6092"/>
    <w:multiLevelType w:val="multilevel"/>
    <w:tmpl w:val="06BE1CE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507ED7AB"/>
    <w:multiLevelType w:val="hybridMultilevel"/>
    <w:tmpl w:val="AD169E7E"/>
    <w:lvl w:ilvl="0" w:tplc="E74A946A">
      <w:start w:val="1"/>
      <w:numFmt w:val="bullet"/>
      <w:lvlText w:val="У"/>
      <w:lvlJc w:val="left"/>
    </w:lvl>
    <w:lvl w:ilvl="1" w:tplc="23DC15B2">
      <w:numFmt w:val="decimal"/>
      <w:lvlText w:val=""/>
      <w:lvlJc w:val="left"/>
    </w:lvl>
    <w:lvl w:ilvl="2" w:tplc="A5903088">
      <w:numFmt w:val="decimal"/>
      <w:lvlText w:val=""/>
      <w:lvlJc w:val="left"/>
    </w:lvl>
    <w:lvl w:ilvl="3" w:tplc="59C8BC9E">
      <w:numFmt w:val="decimal"/>
      <w:lvlText w:val=""/>
      <w:lvlJc w:val="left"/>
    </w:lvl>
    <w:lvl w:ilvl="4" w:tplc="99225BB6">
      <w:numFmt w:val="decimal"/>
      <w:lvlText w:val=""/>
      <w:lvlJc w:val="left"/>
    </w:lvl>
    <w:lvl w:ilvl="5" w:tplc="D6006BC0">
      <w:numFmt w:val="decimal"/>
      <w:lvlText w:val=""/>
      <w:lvlJc w:val="left"/>
    </w:lvl>
    <w:lvl w:ilvl="6" w:tplc="101A0BF0">
      <w:numFmt w:val="decimal"/>
      <w:lvlText w:val=""/>
      <w:lvlJc w:val="left"/>
    </w:lvl>
    <w:lvl w:ilvl="7" w:tplc="7902C742">
      <w:numFmt w:val="decimal"/>
      <w:lvlText w:val=""/>
      <w:lvlJc w:val="left"/>
    </w:lvl>
    <w:lvl w:ilvl="8" w:tplc="A29A69D0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6"/>
    <o:shapelayout v:ext="edit">
      <o:idmap v:ext="edit" data="4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A04273"/>
    <w:rsid w:val="00014889"/>
    <w:rsid w:val="0004194A"/>
    <w:rsid w:val="000649FE"/>
    <w:rsid w:val="00070207"/>
    <w:rsid w:val="00081CAB"/>
    <w:rsid w:val="00082550"/>
    <w:rsid w:val="0010634A"/>
    <w:rsid w:val="00190339"/>
    <w:rsid w:val="001B5002"/>
    <w:rsid w:val="001C5A55"/>
    <w:rsid w:val="001E7C20"/>
    <w:rsid w:val="001F2046"/>
    <w:rsid w:val="00253E0F"/>
    <w:rsid w:val="0027572D"/>
    <w:rsid w:val="00286D3D"/>
    <w:rsid w:val="002876DE"/>
    <w:rsid w:val="002C670D"/>
    <w:rsid w:val="002D0410"/>
    <w:rsid w:val="002F115A"/>
    <w:rsid w:val="0034109C"/>
    <w:rsid w:val="0035269A"/>
    <w:rsid w:val="0036170B"/>
    <w:rsid w:val="00376867"/>
    <w:rsid w:val="003777A8"/>
    <w:rsid w:val="003860B4"/>
    <w:rsid w:val="003C7AA1"/>
    <w:rsid w:val="003D2B52"/>
    <w:rsid w:val="003F7EC4"/>
    <w:rsid w:val="00423E6C"/>
    <w:rsid w:val="00426679"/>
    <w:rsid w:val="00442110"/>
    <w:rsid w:val="004636E6"/>
    <w:rsid w:val="004953E4"/>
    <w:rsid w:val="004A646C"/>
    <w:rsid w:val="004D24D8"/>
    <w:rsid w:val="004E40DA"/>
    <w:rsid w:val="004E48AD"/>
    <w:rsid w:val="004F34AF"/>
    <w:rsid w:val="005010BA"/>
    <w:rsid w:val="005117AD"/>
    <w:rsid w:val="00535E75"/>
    <w:rsid w:val="00540AB8"/>
    <w:rsid w:val="005462ED"/>
    <w:rsid w:val="005505F2"/>
    <w:rsid w:val="0057249F"/>
    <w:rsid w:val="005A6475"/>
    <w:rsid w:val="005E5786"/>
    <w:rsid w:val="005F2C59"/>
    <w:rsid w:val="00605215"/>
    <w:rsid w:val="0064651A"/>
    <w:rsid w:val="00680DA2"/>
    <w:rsid w:val="006959EB"/>
    <w:rsid w:val="006E0BDF"/>
    <w:rsid w:val="006E320F"/>
    <w:rsid w:val="006F046B"/>
    <w:rsid w:val="006F6E65"/>
    <w:rsid w:val="00706444"/>
    <w:rsid w:val="007125F8"/>
    <w:rsid w:val="00717C2C"/>
    <w:rsid w:val="00790750"/>
    <w:rsid w:val="00791549"/>
    <w:rsid w:val="007C27E3"/>
    <w:rsid w:val="007C5426"/>
    <w:rsid w:val="007D4C13"/>
    <w:rsid w:val="008704A2"/>
    <w:rsid w:val="0089534F"/>
    <w:rsid w:val="00896E06"/>
    <w:rsid w:val="008A303D"/>
    <w:rsid w:val="008A4324"/>
    <w:rsid w:val="008D2DD3"/>
    <w:rsid w:val="008E42ED"/>
    <w:rsid w:val="008F38E6"/>
    <w:rsid w:val="00902EE7"/>
    <w:rsid w:val="00902FD7"/>
    <w:rsid w:val="009039B4"/>
    <w:rsid w:val="009204DB"/>
    <w:rsid w:val="0092288F"/>
    <w:rsid w:val="009B7B1D"/>
    <w:rsid w:val="009C3FA0"/>
    <w:rsid w:val="009C7B03"/>
    <w:rsid w:val="009C7DD9"/>
    <w:rsid w:val="009D53B7"/>
    <w:rsid w:val="00A04273"/>
    <w:rsid w:val="00A136EC"/>
    <w:rsid w:val="00A36D0F"/>
    <w:rsid w:val="00A912F4"/>
    <w:rsid w:val="00A91F1E"/>
    <w:rsid w:val="00AA2E5C"/>
    <w:rsid w:val="00AA6542"/>
    <w:rsid w:val="00AB0E02"/>
    <w:rsid w:val="00AC451F"/>
    <w:rsid w:val="00AD25F0"/>
    <w:rsid w:val="00B053D0"/>
    <w:rsid w:val="00B13A10"/>
    <w:rsid w:val="00B440A3"/>
    <w:rsid w:val="00B53805"/>
    <w:rsid w:val="00B61AA1"/>
    <w:rsid w:val="00B8468D"/>
    <w:rsid w:val="00B96EED"/>
    <w:rsid w:val="00B97104"/>
    <w:rsid w:val="00BA022B"/>
    <w:rsid w:val="00C04889"/>
    <w:rsid w:val="00CA011B"/>
    <w:rsid w:val="00CB724B"/>
    <w:rsid w:val="00D04755"/>
    <w:rsid w:val="00D0622A"/>
    <w:rsid w:val="00D06508"/>
    <w:rsid w:val="00D32026"/>
    <w:rsid w:val="00D363A3"/>
    <w:rsid w:val="00D4415D"/>
    <w:rsid w:val="00D768E7"/>
    <w:rsid w:val="00D772F3"/>
    <w:rsid w:val="00DA2479"/>
    <w:rsid w:val="00E04278"/>
    <w:rsid w:val="00E15546"/>
    <w:rsid w:val="00E2137B"/>
    <w:rsid w:val="00E2648B"/>
    <w:rsid w:val="00E304B4"/>
    <w:rsid w:val="00E375DD"/>
    <w:rsid w:val="00E71BD2"/>
    <w:rsid w:val="00EA1C66"/>
    <w:rsid w:val="00EA5767"/>
    <w:rsid w:val="00EB4A47"/>
    <w:rsid w:val="00ED0819"/>
    <w:rsid w:val="00ED4873"/>
    <w:rsid w:val="00EE49F8"/>
    <w:rsid w:val="00F164EE"/>
    <w:rsid w:val="00F34BF3"/>
    <w:rsid w:val="00F45E74"/>
    <w:rsid w:val="00F57C88"/>
    <w:rsid w:val="00F61545"/>
    <w:rsid w:val="00F86937"/>
    <w:rsid w:val="00FA691B"/>
    <w:rsid w:val="00FE7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4273"/>
  </w:style>
  <w:style w:type="paragraph" w:styleId="a5">
    <w:name w:val="footer"/>
    <w:basedOn w:val="a"/>
    <w:link w:val="a6"/>
    <w:uiPriority w:val="99"/>
    <w:unhideWhenUsed/>
    <w:rsid w:val="00A04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4273"/>
  </w:style>
  <w:style w:type="paragraph" w:customStyle="1" w:styleId="a7">
    <w:name w:val="Чертежный"/>
    <w:link w:val="a8"/>
    <w:rsid w:val="00A0427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0"/>
    <w:link w:val="a7"/>
    <w:rsid w:val="00A0427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Normal (Web)"/>
    <w:basedOn w:val="a"/>
    <w:uiPriority w:val="99"/>
    <w:semiHidden/>
    <w:unhideWhenUsed/>
    <w:rsid w:val="00F6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6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61545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70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F45E74"/>
    <w:rPr>
      <w:color w:val="808080"/>
    </w:rPr>
  </w:style>
  <w:style w:type="paragraph" w:styleId="ae">
    <w:name w:val="List Paragraph"/>
    <w:basedOn w:val="a"/>
    <w:uiPriority w:val="34"/>
    <w:qFormat/>
    <w:rsid w:val="00B05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2DB52-8811-42D0-B826-434BE7A1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2682</Words>
  <Characters>15291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Acer</cp:lastModifiedBy>
  <cp:revision>40</cp:revision>
  <dcterms:created xsi:type="dcterms:W3CDTF">2019-10-25T11:33:00Z</dcterms:created>
  <dcterms:modified xsi:type="dcterms:W3CDTF">2020-01-23T07:22:00Z</dcterms:modified>
</cp:coreProperties>
</file>