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5"/>
      </w:tblGrid>
      <w:tr w:rsidR="00D36770" w14:paraId="0F24C5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E587" w14:textId="77777777" w:rsidR="00D3677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FB3FA4" wp14:editId="49C54FAB">
                  <wp:extent cx="857250" cy="9525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72211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382BE98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49D68D95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47026817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26027D3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имени </w:t>
            </w:r>
            <w:proofErr w:type="gramStart"/>
            <w:r>
              <w:rPr>
                <w:b/>
                <w:bCs/>
                <w:sz w:val="24"/>
                <w:szCs w:val="24"/>
              </w:rPr>
              <w:t>Н.Э.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Баумана</w:t>
            </w:r>
          </w:p>
          <w:p w14:paraId="7DE4B1F3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498BB17C" w14:textId="77777777" w:rsidR="00D36770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(МГТУ им. </w:t>
            </w:r>
            <w:proofErr w:type="gramStart"/>
            <w:r>
              <w:rPr>
                <w:b/>
                <w:bCs/>
                <w:sz w:val="24"/>
                <w:szCs w:val="24"/>
              </w:rPr>
              <w:t>Н.Э.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Баумана)</w:t>
            </w:r>
          </w:p>
        </w:tc>
      </w:tr>
    </w:tbl>
    <w:p w14:paraId="10C43412" w14:textId="77777777" w:rsidR="00D36770" w:rsidRDefault="00D36770">
      <w:pPr>
        <w:pBdr>
          <w:bottom w:val="thickThinSmallGap" w:sz="24" w:space="1" w:color="000000"/>
        </w:pBdr>
        <w:spacing w:after="240"/>
      </w:pPr>
    </w:p>
    <w:p w14:paraId="520E42AC" w14:textId="77777777" w:rsidR="00D36770" w:rsidRDefault="00000000">
      <w:pPr>
        <w:spacing w:after="120" w:line="360" w:lineRule="auto"/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  <w:u w:val="single"/>
        </w:rPr>
        <w:t>ИНФОРМАТИКА И СИСТЕМЫ УПРАВЛЕНИЯ</w:t>
      </w:r>
    </w:p>
    <w:p w14:paraId="082099CD" w14:textId="77777777" w:rsidR="00D36770" w:rsidRDefault="00000000">
      <w:pPr>
        <w:spacing w:after="120" w:line="360" w:lineRule="auto"/>
      </w:pPr>
      <w:r>
        <w:rPr>
          <w:sz w:val="24"/>
          <w:szCs w:val="24"/>
        </w:rPr>
        <w:t xml:space="preserve">КАФЕДРА </w:t>
      </w:r>
      <w:r>
        <w:rPr>
          <w:sz w:val="24"/>
          <w:szCs w:val="24"/>
          <w:u w:val="single"/>
        </w:rPr>
        <w:t>СИСТЕМЫ ОБРАБОТКИ ИНФОРМАЦИИ И УПРАВЛЕНИЯ</w:t>
      </w:r>
    </w:p>
    <w:p w14:paraId="65B914BA" w14:textId="77777777" w:rsidR="00D36770" w:rsidRDefault="00D36770"/>
    <w:p w14:paraId="085D19D0" w14:textId="77777777" w:rsidR="00D36770" w:rsidRDefault="00D36770"/>
    <w:p w14:paraId="76B3E5CD" w14:textId="77777777" w:rsidR="00D36770" w:rsidRDefault="00D36770"/>
    <w:p w14:paraId="6E83CDE0" w14:textId="77777777" w:rsidR="00D36770" w:rsidRDefault="00000000">
      <w:pPr>
        <w:spacing w:line="360" w:lineRule="auto"/>
        <w:jc w:val="center"/>
      </w:pPr>
      <w:r>
        <w:rPr>
          <w:b/>
          <w:bCs/>
          <w:sz w:val="40"/>
          <w:szCs w:val="40"/>
        </w:rPr>
        <w:t>РАСЧЕТНО-ПОЯСНИТЕЛЬНАЯ ЗАПИСКА</w:t>
      </w:r>
    </w:p>
    <w:p w14:paraId="517DF380" w14:textId="77777777" w:rsidR="00D36770" w:rsidRDefault="00000000">
      <w:pPr>
        <w:spacing w:before="120" w:line="360" w:lineRule="auto"/>
        <w:jc w:val="center"/>
      </w:pPr>
      <w:r>
        <w:rPr>
          <w:b/>
          <w:bCs/>
          <w:i/>
          <w:iCs/>
          <w:sz w:val="32"/>
          <w:szCs w:val="32"/>
        </w:rPr>
        <w:t>К ДОМАШНЕМУ ЗАДАНИЮ</w:t>
      </w:r>
    </w:p>
    <w:p w14:paraId="67F34958" w14:textId="77777777" w:rsidR="00D36770" w:rsidRDefault="00000000">
      <w:pPr>
        <w:spacing w:before="240" w:line="360" w:lineRule="auto"/>
        <w:jc w:val="center"/>
      </w:pPr>
      <w:r>
        <w:rPr>
          <w:b/>
          <w:bCs/>
          <w:i/>
          <w:iCs/>
          <w:sz w:val="32"/>
          <w:szCs w:val="32"/>
        </w:rPr>
        <w:t>НА ТЕМУ:</w:t>
      </w:r>
    </w:p>
    <w:p w14:paraId="7B51989F" w14:textId="77777777" w:rsidR="00D36770" w:rsidRDefault="00000000">
      <w:pPr>
        <w:spacing w:line="360" w:lineRule="auto"/>
        <w:jc w:val="center"/>
      </w:pPr>
      <w:r>
        <w:rPr>
          <w:b/>
          <w:bCs/>
          <w:i/>
          <w:iCs/>
          <w:sz w:val="32"/>
          <w:szCs w:val="32"/>
          <w:u w:val="single"/>
        </w:rPr>
        <w:t>Определение необходимой мощности блока питания для ПК</w:t>
      </w:r>
    </w:p>
    <w:p w14:paraId="0458FBEF" w14:textId="77777777" w:rsidR="00D36770" w:rsidRDefault="00D36770"/>
    <w:p w14:paraId="64C5B027" w14:textId="77777777" w:rsidR="00D36770" w:rsidRDefault="00D36770"/>
    <w:p w14:paraId="0F03A814" w14:textId="77777777" w:rsidR="00D36770" w:rsidRDefault="00D36770"/>
    <w:p w14:paraId="1A53CDED" w14:textId="77777777" w:rsidR="00D36770" w:rsidRDefault="00D36770"/>
    <w:p w14:paraId="1C0FBB97" w14:textId="77777777" w:rsidR="00D36770" w:rsidRDefault="00D36770"/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900"/>
        <w:gridCol w:w="2855"/>
      </w:tblGrid>
      <w:tr w:rsidR="00D36770" w14:paraId="4B6A46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C5611" w14:textId="77777777" w:rsidR="00D36770" w:rsidRDefault="00000000">
            <w:r>
              <w:rPr>
                <w:sz w:val="24"/>
                <w:szCs w:val="24"/>
              </w:rPr>
              <w:t xml:space="preserve">Студент </w:t>
            </w:r>
            <w:r>
              <w:rPr>
                <w:sz w:val="24"/>
                <w:szCs w:val="24"/>
                <w:u w:val="single"/>
              </w:rPr>
              <w:t>ИУ5-52Б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E8538" w14:textId="77777777" w:rsidR="00D36770" w:rsidRDefault="00000000">
            <w:pPr>
              <w:jc w:val="center"/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99446" w14:textId="77777777" w:rsidR="00D36770" w:rsidRDefault="00000000">
            <w:pPr>
              <w:jc w:val="center"/>
            </w:pPr>
            <w:proofErr w:type="gramStart"/>
            <w:r>
              <w:rPr>
                <w:sz w:val="24"/>
                <w:szCs w:val="24"/>
                <w:u w:val="single"/>
              </w:rPr>
              <w:t>Е.Д.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Гаранин</w:t>
            </w:r>
          </w:p>
        </w:tc>
      </w:tr>
      <w:tr w:rsidR="00D36770" w14:paraId="04F06D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0CC7E" w14:textId="77777777" w:rsidR="00D36770" w:rsidRDefault="00000000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1CD0C" w14:textId="77777777" w:rsidR="00D36770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425F1" w14:textId="77777777" w:rsidR="00D36770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16A7ED14" w14:textId="77777777" w:rsidR="00D36770" w:rsidRDefault="00D36770"/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900"/>
        <w:gridCol w:w="2855"/>
      </w:tblGrid>
      <w:tr w:rsidR="00D36770" w14:paraId="581E12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EE1D8" w14:textId="77777777" w:rsidR="00D36770" w:rsidRDefault="00000000">
            <w:r>
              <w:rPr>
                <w:sz w:val="24"/>
                <w:szCs w:val="24"/>
              </w:rPr>
              <w:t xml:space="preserve">Руководитель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B038B" w14:textId="77777777" w:rsidR="00D36770" w:rsidRDefault="00000000">
            <w:pPr>
              <w:jc w:val="center"/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3D0CD" w14:textId="77777777" w:rsidR="00D36770" w:rsidRDefault="00000000">
            <w:pPr>
              <w:jc w:val="center"/>
            </w:pPr>
            <w:r>
              <w:rPr>
                <w:sz w:val="24"/>
                <w:szCs w:val="24"/>
                <w:u w:val="single"/>
              </w:rPr>
              <w:t>А.И. Канев</w:t>
            </w:r>
          </w:p>
        </w:tc>
      </w:tr>
      <w:tr w:rsidR="00D36770" w14:paraId="0B06CA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A44AC" w14:textId="77777777" w:rsidR="00D36770" w:rsidRDefault="00D36770">
            <w:pPr>
              <w:jc w:val="center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9354D" w14:textId="77777777" w:rsidR="00D36770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EBB5D" w14:textId="77777777" w:rsidR="00D36770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1E8C0547" w14:textId="77777777" w:rsidR="00D36770" w:rsidRDefault="00D36770"/>
    <w:p w14:paraId="7CB340B1" w14:textId="77777777" w:rsidR="00D36770" w:rsidRDefault="00D36770"/>
    <w:p w14:paraId="03C5C695" w14:textId="77777777" w:rsidR="00D36770" w:rsidRDefault="00D36770"/>
    <w:p w14:paraId="555FF468" w14:textId="77777777" w:rsidR="00D36770" w:rsidRDefault="00D36770"/>
    <w:p w14:paraId="5D300F0C" w14:textId="77777777" w:rsidR="00D36770" w:rsidRDefault="00D36770"/>
    <w:p w14:paraId="17BE3453" w14:textId="77777777" w:rsidR="00D36770" w:rsidRDefault="00D36770"/>
    <w:p w14:paraId="76EA1C61" w14:textId="77777777" w:rsidR="00D36770" w:rsidRDefault="00D36770"/>
    <w:p w14:paraId="0E4FB957" w14:textId="77777777" w:rsidR="00D36770" w:rsidRDefault="00D36770"/>
    <w:p w14:paraId="2385FB13" w14:textId="77777777" w:rsidR="00D36770" w:rsidRDefault="00D36770"/>
    <w:p w14:paraId="65FDD1C8" w14:textId="77777777" w:rsidR="00D36770" w:rsidRDefault="00000000">
      <w:pPr>
        <w:spacing w:line="360" w:lineRule="auto"/>
        <w:jc w:val="center"/>
      </w:pPr>
      <w:r>
        <w:rPr>
          <w:i/>
          <w:iCs/>
        </w:rPr>
        <w:t>2026 г.</w:t>
      </w:r>
    </w:p>
    <w:p w14:paraId="5565C33E" w14:textId="77777777" w:rsidR="00D36770" w:rsidRDefault="00D36770">
      <w:pPr>
        <w:sectPr w:rsidR="00D36770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BFFF658" w14:textId="77777777" w:rsidR="00D36770" w:rsidRDefault="00000000">
      <w:pPr>
        <w:keepNext/>
        <w:spacing w:after="240" w:line="360" w:lineRule="auto"/>
        <w:jc w:val="center"/>
      </w:pPr>
      <w:r>
        <w:rPr>
          <w:b/>
          <w:bCs/>
        </w:rPr>
        <w:lastRenderedPageBreak/>
        <w:t>АРХИТЕКТУРА</w:t>
      </w:r>
    </w:p>
    <w:p w14:paraId="659A591F" w14:textId="77777777" w:rsidR="00D36770" w:rsidRDefault="00000000">
      <w:pPr>
        <w:spacing w:line="360" w:lineRule="auto"/>
        <w:ind w:firstLine="709"/>
        <w:jc w:val="both"/>
      </w:pPr>
      <w:r>
        <w:t>Система определения необходимой мощности блока питания для ПК состоит из веб-сервиса и одностраничного веб-приложения. Услугой системы является компонент ПК с потребляемой мощностью и весом. С системой работают гость и создатель – авторизованный сборщик ПК, который публикует карточки компонентов.</w:t>
      </w:r>
    </w:p>
    <w:p w14:paraId="6D59DB37" w14:textId="77777777" w:rsidR="00D36770" w:rsidRDefault="00000000">
      <w:pPr>
        <w:spacing w:line="360" w:lineRule="auto"/>
        <w:ind w:firstLine="709"/>
        <w:jc w:val="both"/>
      </w:pPr>
      <w:r>
        <w:t xml:space="preserve">Веб-сервис написан на языке Python с использованием фреймворка </w:t>
      </w:r>
      <w:proofErr w:type="spellStart"/>
      <w:r>
        <w:t>FastAPI</w:t>
      </w:r>
      <w:proofErr w:type="spellEnd"/>
      <w:r>
        <w:t xml:space="preserve">. Данные хранятся в СУБД </w:t>
      </w:r>
      <w:proofErr w:type="spellStart"/>
      <w:r>
        <w:t>PostgreSQL</w:t>
      </w:r>
      <w:proofErr w:type="spellEnd"/>
      <w:r>
        <w:t xml:space="preserve">, изображения и видео компонентов – в объектном хранилище </w:t>
      </w:r>
      <w:proofErr w:type="spellStart"/>
      <w:r>
        <w:t>MinIO</w:t>
      </w:r>
      <w:proofErr w:type="spellEnd"/>
      <w:r>
        <w:t xml:space="preserve">, сессии пользователей – в </w:t>
      </w:r>
      <w:proofErr w:type="spellStart"/>
      <w:r>
        <w:t>Redis</w:t>
      </w:r>
      <w:proofErr w:type="spellEnd"/>
      <w:r>
        <w:t>. Структура данных отражена на ER-диаграмме (рисунок 1).</w:t>
      </w:r>
    </w:p>
    <w:p w14:paraId="2B3BCED5" w14:textId="77777777" w:rsidR="00D36770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18E2BD6" wp14:editId="36348CFB">
            <wp:extent cx="5040000" cy="3610746"/>
            <wp:effectExtent l="0" t="0" r="0" b="0"/>
            <wp:docPr id="605921911" name="Рисунок 60592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92FA" w14:textId="77777777" w:rsidR="00D36770" w:rsidRDefault="00000000">
      <w:pPr>
        <w:spacing w:after="240" w:line="360" w:lineRule="auto"/>
        <w:jc w:val="center"/>
      </w:pPr>
      <w:r>
        <w:t>Рисунок 1 – ER-диаграмма</w:t>
      </w:r>
    </w:p>
    <w:p w14:paraId="6965533D" w14:textId="77777777" w:rsidR="00D36770" w:rsidRDefault="00000000">
      <w:pPr>
        <w:spacing w:line="360" w:lineRule="auto"/>
        <w:ind w:firstLine="709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хранит пользователей, </w:t>
      </w:r>
      <w:proofErr w:type="spellStart"/>
      <w:r>
        <w:t>power_components</w:t>
      </w:r>
      <w:proofErr w:type="spellEnd"/>
      <w:r>
        <w:t xml:space="preserve"> – компоненты ПК (услуги), </w:t>
      </w:r>
      <w:proofErr w:type="spellStart"/>
      <w:r>
        <w:t>power_component_likes</w:t>
      </w:r>
      <w:proofErr w:type="spellEnd"/>
      <w:r>
        <w:t xml:space="preserve"> – лайки как связь «многие ко многим» между пользователями и компонентами. Каскадное удаление не используется, компоненты удаляются логически через статус.</w:t>
      </w:r>
    </w:p>
    <w:p w14:paraId="6F3743DE" w14:textId="77777777" w:rsidR="00D36770" w:rsidRDefault="00000000">
      <w:pPr>
        <w:spacing w:line="360" w:lineRule="auto"/>
        <w:ind w:firstLine="709"/>
        <w:jc w:val="both"/>
      </w:pPr>
      <w:r>
        <w:lastRenderedPageBreak/>
        <w:t xml:space="preserve">Программные компоненты системы и их зависимости показаны на диаграмме классов (рисунок 2). Страницы </w:t>
      </w:r>
      <w:proofErr w:type="spellStart"/>
      <w:r>
        <w:t>React</w:t>
      </w:r>
      <w:proofErr w:type="spellEnd"/>
      <w:r>
        <w:t>-приложения обращаются к веб-сервису через интерфейсы API Сборщиков ПК и API Компонентов ПК, которые реализуют домены веб-сервиса. Домены работают с моделями ORM, а модели – с таблицами базы данных.</w:t>
      </w:r>
    </w:p>
    <w:p w14:paraId="36338D64" w14:textId="77777777" w:rsidR="00D36770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91143AA" wp14:editId="465D995D">
            <wp:extent cx="5580000" cy="7005547"/>
            <wp:effectExtent l="0" t="0" r="0" b="0"/>
            <wp:docPr id="314414633" name="Рисунок 31441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700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4F9" w14:textId="77777777" w:rsidR="00D36770" w:rsidRDefault="00000000">
      <w:pPr>
        <w:spacing w:after="240" w:line="360" w:lineRule="auto"/>
        <w:jc w:val="center"/>
      </w:pPr>
      <w:r>
        <w:t>Рисунок 2 – Диаграмма классов</w:t>
      </w:r>
    </w:p>
    <w:p w14:paraId="64FFC7E1" w14:textId="77777777" w:rsidR="00D36770" w:rsidRDefault="00000000">
      <w:pPr>
        <w:spacing w:line="360" w:lineRule="auto"/>
        <w:ind w:firstLine="709"/>
        <w:jc w:val="both"/>
      </w:pPr>
      <w:r>
        <w:t>Последовательность HTTP-запросов основного бизнес-процесса показана на диаграмме последовательности (рисунок 3): аутентификация, получение списка компонентов с фильтром, добавление компонента с фото и видео, получение черновика, публикация, получение ленты без идентификатора и следующего компонента, лайк. Методы сообщений соответствуют методам доменов на диаграмме классов.</w:t>
      </w:r>
    </w:p>
    <w:p w14:paraId="43A3F3A8" w14:textId="77777777" w:rsidR="00D36770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FD15F01" wp14:editId="6E365126">
            <wp:extent cx="5400000" cy="6711912"/>
            <wp:effectExtent l="0" t="0" r="0" b="0"/>
            <wp:docPr id="1064094764" name="Рисунок 106409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71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439C" w14:textId="77777777" w:rsidR="00D36770" w:rsidRDefault="00000000">
      <w:pPr>
        <w:spacing w:after="240" w:line="360" w:lineRule="auto"/>
        <w:jc w:val="center"/>
      </w:pPr>
      <w:r>
        <w:t>Рисунок 3 – Диаграмма последовательности</w:t>
      </w:r>
    </w:p>
    <w:p w14:paraId="0E796768" w14:textId="77777777" w:rsidR="00D36770" w:rsidRDefault="00D36770">
      <w:pPr>
        <w:sectPr w:rsidR="00D36770">
          <w:footerReference w:type="default" r:id="rId11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А</w:t>
        <w:br w:type="textWrapping"/>
        <w:t xml:space="preserve">Техническое задание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Руководитель</w:t>
        <w:tab/>
        <w:t xml:space="preserve">Заведующий кафедрой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Канев</w:t>
        <w:tab/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Определение необходимой мощности </w:t>
        <w:br w:type="textWrapping"/>
        <w:t xml:space="preserve">блока питания для ПК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 ГОСТ 19.201-78 Единая система программной документации. Техническое задание.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Требования к содержанию и оформлению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5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>ИУ5-52Б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Е.Д. Гаранин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>
        <w:br w:type="page"/>
      </w:r>
      <w:r>
        <w:rPr>
          <w:rtl w:val="0"/>
        </w:rPr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Цель</w:t>
      </w:r>
    </w:p>
    <w:p>
      <w:pPr>
        <w:spacing w:line="360" w:lineRule="auto"/>
        <w:ind w:firstLine="709"/>
        <w:jc w:val="both"/>
      </w:pPr>
      <w:r>
        <w:t xml:space="preserve">Необходимо разработать систему, включающую в себя веб-сервис и веб-приложение, которая позволит сборщикам ПК публиковать карточки компонентов ПК с потребляемой мощностью и весом, а пользователям – просматривать каталог и ленту компонентов для определения необходимой мощности блока питания.</w:t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Назначение разработки</w:t>
      </w:r>
    </w:p>
    <w:p>
      <w:pPr>
        <w:spacing w:line="360" w:lineRule="auto"/>
        <w:ind w:firstLine="709"/>
        <w:jc w:val="both"/>
      </w:pPr>
      <w:r>
        <w:t xml:space="preserve">Система предназначена для подбора блока питания ПК по суммарной мощности комплектующих. Гости просматривают плитку компонентов с фильтрацией по мощности и ленту с видео, мощностью и весом каждого компонента. Создатели – авторизованные сборщики ПК – дополнительно добавляют новые компоненты с фото и видео, публикуют их, удаляют свои компоненты и ставят лайки.</w:t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Стадии и этапы разработки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Разработка дизайна трёх страниц в Figma и шаблонов HTML-страниц с хранением изображений и видео в MinIO (FastAPI, Jinja2, HTML, CSS, MinIO)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Создание базы данных компонентов ПК, пользователей и лайков и подключение её к страницам (PostgreSQL, SQLAlchemy, Alembic, Adminer)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Создание веб-сервиса со всей бизнес-логикой и тестирование в Postman (FastAPI, Pydantic, MinIO)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Реализация аутентификации и авторизации через сессии и куки с хранением сессий в Redis, описание методов в Swagger (Redis, OpenAPI)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Разработка базового SPA для гостя: три страницы, подключённые к веб-сервису (React, TypeScript, React-Bootstrap)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Разработка интерфейса создателя: менеджер состояний для фильтров, авторизация и добавление компонентов (Redux Toolkit, Axios, кодогенерация по Swagger)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Внедрение адаптивности и PWA, подключение HTTPS на реверс-прокси (React-Bootstrap, PWA, Node.js)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Развертывание демо-версии веб-приложения (GitHub Pages)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Подготовка документации: РПЗ, ТЗ и набор диаграмм (StarUML, Microsoft Word)</w:t>
      </w:r>
    </w:p>
    <w:p>
      <w:pPr>
        <w:numPr>
          <w:ilvl w:val="1"/>
          <w:numId w:val="3"/>
        </w:numPr>
        <w:spacing w:line="360" w:lineRule="auto"/>
        <w:jc w:val="both"/>
      </w:pPr>
      <w:r>
        <w:t xml:space="preserve">Оформление git-репозиториев бэкенда и фронтенда (Git, GitHub)</w:t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Требования к функциональным характеристикам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Методы HTTP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GET Получение списка опубликованных компонентов ПК с фильтрацией по мощности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GET Получение ленты: первого опубликованного компонента, компонента по идентификатору или следующего после него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GET Получение черновика компонента текущего пользователя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 Добавление черновика компонента с фото и видео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PUT Публикация черновика компонента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DELETE Удаление своего компонента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 Лайк компонента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 Регистрация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 Аутентификация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 Деавторизация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Меню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Доступно всем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Отображает панель вкладок внизу каждой страницы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Лента – переход на страницу 4.5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Добавление (доступно создателю) – переход на страницу 4.6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Плитка – переход на страницу 4.4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Вход (доступно гостю) – переход на страницу 4.3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Выход (доступно создателю) – вызов метода 4.1.10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Аутентификация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Доступна гостю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Отображает форму аутентификации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логина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пароля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Действия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Войти – вызов метода 4.1.9, затем переход на страницу 4.4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Зарегистрироваться – вызов метода 4.1.8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Плитка компонентов ПК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Доступна всем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Отображает карточки опубликованных компонентов в два столбца (вызов метода 4.1.1)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Изображение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Название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Мощность, Вт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Количество лайков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Действия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Фильтр по мощности – вызов метода 4.1.1 с параметром max_power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Нажатие на карточку – переход на страницу 4.5 с этого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Удалить (доступно создателю, только у своих компонентов) – вызов метода 4.1.6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Лента компонентов ПК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Доступна всем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Отображает один компонент с автоматически проигрываемым видео (вызов метода 4.1.2)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Видео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Название и краткое описание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Мощность, Вт и вес, г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Количество лайков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Действия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Больше/меньше – раскрытие и скрытие краткого описания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Следующий – вызов метода 4.1.2 с параметром next = true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Лайк (доступно создателю) – вызов метода 4.1.7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Удалить (доступно создателю, только у своего компонента) – вызов метода 4.1.6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Добавление компонента ПК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Доступно создателю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Отображает черновик текущего пользователя (вызов метода 4.1.3)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выбора фото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выбора короткого видео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названия компонента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краткого описания (после создания черновика)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мощности, Вт (после создания черновика)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Поле веса, г (после создания черновика)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Действия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Далее (если черновика нет) – вызов метода 4.1.4</w:t>
      </w:r>
    </w:p>
    <w:p>
      <w:pPr>
        <w:numPr>
          <w:ilvl w:val="3"/>
          <w:numId w:val="3"/>
        </w:numPr>
        <w:spacing w:line="360" w:lineRule="auto"/>
        <w:jc w:val="both"/>
      </w:pPr>
      <w:r>
        <w:t xml:space="preserve">Опубликовать (если черновик есть) – вызов метода 4.1.5, затем переход на страницу 4.4</w:t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Требования к составу и параметрам технических средств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Сервер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Двухъядерный процессор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Оперативная память 4 ГБ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Свободное пространство на диске 20 ГБ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Клиент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Оперативная память 2 ГБ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Ширина экрана от 360 пикселей</w:t>
      </w:r>
    </w:p>
    <w:p>
      <w:pPr>
        <w:keepNext/>
        <w:numPr>
          <w:ilvl w:val="0"/>
          <w:numId w:val="3"/>
        </w:numPr>
        <w:spacing w:before="120" w:line="360" w:lineRule="auto"/>
        <w:jc w:val="both"/>
        <w:rPr>
          <w:b/>
          <w:bCs/>
        </w:rPr>
      </w:pPr>
      <w:r>
        <w:rPr>
          <w:b/>
          <w:bCs/>
        </w:rPr>
        <w:t xml:space="preserve">Требования к информационной и программной совместимости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Серверная часть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ОС Windows 11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Python (3.14)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FastAPI (0.141)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SQLAlchemy (2.0), Alembic (1.20)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PostgreSQL (15)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Redis (8)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MinIO (образ minio/minio:latest)</w:t>
      </w:r>
    </w:p>
    <w:p>
      <w:pPr>
        <w:keepNext/>
        <w:numPr>
          <w:ilvl w:val="1"/>
          <w:numId w:val="3"/>
        </w:numPr>
        <w:spacing w:line="360" w:lineRule="auto"/>
        <w:jc w:val="both"/>
      </w:pPr>
      <w:r>
        <w:t xml:space="preserve">Клиентская часть</w:t>
      </w:r>
    </w:p>
    <w:p>
      <w:pPr>
        <w:numPr>
          <w:ilvl w:val="2"/>
          <w:numId w:val="3"/>
        </w:numPr>
        <w:spacing w:line="360" w:lineRule="auto"/>
        <w:jc w:val="both"/>
      </w:pPr>
      <w:r>
        <w:t xml:space="preserve">Браузер (Chrome 155.0.8059.86, Edge 156.0.4314.50)</w:t>
      </w:r>
    </w:p>
    <w:p w14:paraId="7F5F1B29" w14:textId="77777777" w:rsidR="00D36770" w:rsidRDefault="00D36770">
      <w:pPr>
        <w:sectPr w:rsidR="00D36770">
          <w:footerReference w:type="default" r:id="rId1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7EA1F4D8" w14:textId="77777777" w:rsidR="00D36770" w:rsidRDefault="00000000">
      <w:pPr>
        <w:keepNext/>
        <w:spacing w:after="240" w:line="360" w:lineRule="auto"/>
        <w:jc w:val="center"/>
      </w:pPr>
      <w:r>
        <w:rPr>
          <w:b/>
          <w:bCs/>
        </w:rPr>
        <w:lastRenderedPageBreak/>
        <w:t>ПРИЛОЖЕНИЕ Б СПИСОК HTTP МЕТОДОВ</w:t>
      </w:r>
    </w:p>
    <w:p w14:paraId="263AF38A" w14:textId="77777777" w:rsidR="00D36770" w:rsidRDefault="00000000">
      <w:pPr>
        <w:spacing w:after="120" w:line="360" w:lineRule="auto"/>
        <w:jc w:val="both"/>
      </w:pPr>
      <w:r>
        <w:t>Таблица 1 – HTTP методы разрабатываемого веб-сервиса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3200"/>
        <w:gridCol w:w="3270"/>
        <w:gridCol w:w="3000"/>
        <w:gridCol w:w="3200"/>
      </w:tblGrid>
      <w:tr w:rsidR="00D36770" w14:paraId="5550C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DAC5B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9F3E1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DC9E4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710C9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BCA81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Входные данные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4AEBF" w14:textId="77777777" w:rsidR="00D3677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Выходные данные</w:t>
            </w:r>
          </w:p>
        </w:tc>
      </w:tr>
      <w:tr w:rsidR="00D36770" w14:paraId="6572C6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6EC70" w14:textId="77777777" w:rsidR="00D36770" w:rsidRDefault="00000000">
            <w:r>
              <w:rPr>
                <w:sz w:val="22"/>
                <w:szCs w:val="22"/>
              </w:rPr>
              <w:t>4.1.1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9304C" w14:textId="77777777" w:rsidR="00D3677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EA282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power_components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D3954" w14:textId="77777777" w:rsidR="00D36770" w:rsidRDefault="00000000">
            <w:r>
              <w:rPr>
                <w:sz w:val="22"/>
                <w:szCs w:val="22"/>
              </w:rPr>
              <w:t>Список опубликованных компонентов с фильтром по мощности. Доступно всем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D3F21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query:</w:t>
            </w:r>
          </w:p>
          <w:p w14:paraId="728BB951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max_power: int (0–500), </w:t>
            </w:r>
            <w:r>
              <w:rPr>
                <w:sz w:val="22"/>
                <w:szCs w:val="22"/>
              </w:rPr>
              <w:t>необязательный</w:t>
            </w:r>
          </w:p>
          <w:p w14:paraId="75513AA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cookie session_id (</w:t>
            </w:r>
            <w:r>
              <w:rPr>
                <w:sz w:val="22"/>
                <w:szCs w:val="22"/>
              </w:rPr>
              <w:t>необязательна</w:t>
            </w:r>
            <w:r w:rsidRPr="006E1BD5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41DF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[</w:t>
            </w:r>
          </w:p>
          <w:p w14:paraId="783E6BF6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{</w:t>
            </w:r>
          </w:p>
          <w:p w14:paraId="0DC0B76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id: int,</w:t>
            </w:r>
          </w:p>
          <w:p w14:paraId="3548A7C9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title: string,</w:t>
            </w:r>
          </w:p>
          <w:p w14:paraId="3F599ACB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image_url: string,</w:t>
            </w:r>
          </w:p>
          <w:p w14:paraId="6B94303D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power_watt: int,</w:t>
            </w:r>
          </w:p>
          <w:p w14:paraId="2F0B93D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weight_gram: int,</w:t>
            </w:r>
          </w:p>
          <w:p w14:paraId="6A33665C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likes_count: int,</w:t>
            </w:r>
          </w:p>
          <w:p w14:paraId="50EACDA8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  is_mine: 0/1</w:t>
            </w:r>
          </w:p>
          <w:p w14:paraId="5AE097FF" w14:textId="77777777" w:rsidR="00D36770" w:rsidRDefault="00000000">
            <w:r w:rsidRPr="006E1BD5"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</w:rPr>
              <w:t>}</w:t>
            </w:r>
          </w:p>
          <w:p w14:paraId="7533F60A" w14:textId="77777777" w:rsidR="00D36770" w:rsidRDefault="00000000">
            <w:r>
              <w:rPr>
                <w:sz w:val="22"/>
                <w:szCs w:val="22"/>
              </w:rPr>
              <w:t>]</w:t>
            </w:r>
          </w:p>
        </w:tc>
      </w:tr>
      <w:tr w:rsidR="00D36770" w14:paraId="7D894B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FD451" w14:textId="77777777" w:rsidR="00D36770" w:rsidRDefault="00000000">
            <w:r>
              <w:rPr>
                <w:sz w:val="22"/>
                <w:szCs w:val="22"/>
              </w:rPr>
              <w:t>4.1.2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13171" w14:textId="77777777" w:rsidR="00D3677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2AC5E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power_components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feed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B76B3" w14:textId="77777777" w:rsidR="00D36770" w:rsidRDefault="00000000">
            <w:r>
              <w:rPr>
                <w:sz w:val="22"/>
                <w:szCs w:val="22"/>
              </w:rPr>
              <w:t xml:space="preserve">Лента: без параметров – первый опубликованный, с </w:t>
            </w:r>
            <w:proofErr w:type="spellStart"/>
            <w:r>
              <w:rPr>
                <w:sz w:val="22"/>
                <w:szCs w:val="22"/>
              </w:rPr>
              <w:t>power_component_id</w:t>
            </w:r>
            <w:proofErr w:type="spellEnd"/>
            <w:r>
              <w:rPr>
                <w:sz w:val="22"/>
                <w:szCs w:val="22"/>
              </w:rPr>
              <w:t xml:space="preserve"> – этот компонент, с </w:t>
            </w:r>
            <w:proofErr w:type="spellStart"/>
            <w:r>
              <w:rPr>
                <w:sz w:val="22"/>
                <w:szCs w:val="22"/>
              </w:rPr>
              <w:t>next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– следующий. Доступно всем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5A818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query:</w:t>
            </w:r>
          </w:p>
          <w:p w14:paraId="6A7E45E2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power_component_id: int,</w:t>
            </w:r>
          </w:p>
          <w:p w14:paraId="094BCC8A" w14:textId="77777777" w:rsidR="00D36770" w:rsidRDefault="00000000">
            <w:r w:rsidRPr="006E1BD5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next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</w:p>
          <w:p w14:paraId="3BF29104" w14:textId="77777777" w:rsidR="00D36770" w:rsidRDefault="00000000">
            <w:r>
              <w:rPr>
                <w:sz w:val="22"/>
                <w:szCs w:val="22"/>
              </w:rPr>
              <w:t>(оба необязательные)</w:t>
            </w:r>
          </w:p>
          <w:p w14:paraId="63B219D9" w14:textId="77777777" w:rsidR="00D36770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  <w:r>
              <w:rPr>
                <w:sz w:val="22"/>
                <w:szCs w:val="22"/>
              </w:rPr>
              <w:t xml:space="preserve"> (необязательна)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67A0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{</w:t>
            </w:r>
          </w:p>
          <w:p w14:paraId="21D4B42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id: int, title: string,</w:t>
            </w:r>
          </w:p>
          <w:p w14:paraId="781083A0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description: string,</w:t>
            </w:r>
          </w:p>
          <w:p w14:paraId="2C967F32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image_url: string,</w:t>
            </w:r>
          </w:p>
          <w:p w14:paraId="249A7490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video_url: string,</w:t>
            </w:r>
          </w:p>
          <w:p w14:paraId="54767228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power_watt: int,</w:t>
            </w:r>
          </w:p>
          <w:p w14:paraId="5F064B0F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weight_gram: int,</w:t>
            </w:r>
          </w:p>
          <w:p w14:paraId="0F7A792F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formed_at: datetime,</w:t>
            </w:r>
          </w:p>
          <w:p w14:paraId="6887C7C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creator: { id: int, login: string },</w:t>
            </w:r>
          </w:p>
          <w:p w14:paraId="3C0816F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likes_count: int,</w:t>
            </w:r>
          </w:p>
          <w:p w14:paraId="1D664E10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is_liked: 0/1,</w:t>
            </w:r>
          </w:p>
          <w:p w14:paraId="78CD7C19" w14:textId="77777777" w:rsidR="00D36770" w:rsidRDefault="00000000">
            <w:r w:rsidRPr="006E1BD5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is_mine</w:t>
            </w:r>
            <w:proofErr w:type="spellEnd"/>
            <w:r>
              <w:rPr>
                <w:sz w:val="22"/>
                <w:szCs w:val="22"/>
              </w:rPr>
              <w:t>: 0/1</w:t>
            </w:r>
          </w:p>
          <w:p w14:paraId="7E1EC570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</w:tr>
      <w:tr w:rsidR="00D36770" w14:paraId="1B292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CAAAB" w14:textId="77777777" w:rsidR="00D36770" w:rsidRDefault="00000000">
            <w:r>
              <w:rPr>
                <w:sz w:val="22"/>
                <w:szCs w:val="22"/>
              </w:rPr>
              <w:t>4.1.3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C160C" w14:textId="77777777" w:rsidR="00D36770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69F7A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power_components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draft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0F258" w14:textId="77777777" w:rsidR="00D36770" w:rsidRDefault="00000000">
            <w:r>
              <w:rPr>
                <w:sz w:val="22"/>
                <w:szCs w:val="22"/>
              </w:rPr>
              <w:t>Черновик текущего пользователя. Доступно создателю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E10CF" w14:textId="77777777" w:rsidR="00D36770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78BD2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{</w:t>
            </w:r>
          </w:p>
          <w:p w14:paraId="608BE116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id: int, title: string,</w:t>
            </w:r>
          </w:p>
          <w:p w14:paraId="7146F51C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description: string,</w:t>
            </w:r>
          </w:p>
          <w:p w14:paraId="4A36377F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status: string,</w:t>
            </w:r>
          </w:p>
          <w:p w14:paraId="1CFBD496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image_url: string,</w:t>
            </w:r>
          </w:p>
          <w:p w14:paraId="041742FB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video_url: string,</w:t>
            </w:r>
          </w:p>
          <w:p w14:paraId="0B714B6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lastRenderedPageBreak/>
              <w:t xml:space="preserve">  power_watt: int,</w:t>
            </w:r>
          </w:p>
          <w:p w14:paraId="1466C5C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weight_gram: int,</w:t>
            </w:r>
          </w:p>
          <w:p w14:paraId="45BE1379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created_at: datetime,</w:t>
            </w:r>
          </w:p>
          <w:p w14:paraId="27FDDAEE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formed_at: datetime,</w:t>
            </w:r>
          </w:p>
          <w:p w14:paraId="50C4AB5C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creator_id: int</w:t>
            </w:r>
          </w:p>
          <w:p w14:paraId="23EECC87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</w:tr>
      <w:tr w:rsidR="00D36770" w14:paraId="324A64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23581" w14:textId="77777777" w:rsidR="00D36770" w:rsidRDefault="00000000">
            <w:r>
              <w:rPr>
                <w:sz w:val="22"/>
                <w:szCs w:val="22"/>
              </w:rPr>
              <w:lastRenderedPageBreak/>
              <w:t>4.1.4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B4AB1" w14:textId="77777777" w:rsidR="00D3677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D1DF3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power_components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2CF37" w14:textId="77777777" w:rsidR="00D36770" w:rsidRDefault="00000000">
            <w:r>
              <w:rPr>
                <w:sz w:val="22"/>
                <w:szCs w:val="22"/>
              </w:rPr>
              <w:t xml:space="preserve">Добавление черновика с фото и видео (файлы сохраняются в </w:t>
            </w:r>
            <w:proofErr w:type="spellStart"/>
            <w:r>
              <w:rPr>
                <w:sz w:val="22"/>
                <w:szCs w:val="22"/>
              </w:rPr>
              <w:t>MinIO</w:t>
            </w:r>
            <w:proofErr w:type="spellEnd"/>
            <w:r>
              <w:rPr>
                <w:sz w:val="22"/>
                <w:szCs w:val="22"/>
              </w:rPr>
              <w:t>). Доступно создателю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445F3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cookie session_id</w:t>
            </w:r>
          </w:p>
          <w:p w14:paraId="025C545F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multipart/form-data:</w:t>
            </w:r>
          </w:p>
          <w:p w14:paraId="2B1D72DD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title: string,</w:t>
            </w:r>
          </w:p>
          <w:p w14:paraId="23CC648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image: file,</w:t>
            </w:r>
          </w:p>
          <w:p w14:paraId="73394A29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video: file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EECCB" w14:textId="77777777" w:rsidR="00D36770" w:rsidRDefault="00000000">
            <w:r>
              <w:rPr>
                <w:sz w:val="22"/>
                <w:szCs w:val="22"/>
              </w:rPr>
              <w:t>201</w:t>
            </w:r>
          </w:p>
          <w:p w14:paraId="3E2F2926" w14:textId="77777777" w:rsidR="00D36770" w:rsidRDefault="00000000">
            <w:r>
              <w:rPr>
                <w:sz w:val="22"/>
                <w:szCs w:val="22"/>
              </w:rPr>
              <w:t xml:space="preserve">Объект черновика, как в методе </w:t>
            </w:r>
            <w:proofErr w:type="spellStart"/>
            <w:r>
              <w:rPr>
                <w:sz w:val="22"/>
                <w:szCs w:val="22"/>
              </w:rPr>
              <w:t>draft</w:t>
            </w:r>
            <w:proofErr w:type="spellEnd"/>
          </w:p>
        </w:tc>
      </w:tr>
      <w:tr w:rsidR="00D36770" w14:paraId="09ADC9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FCFC9" w14:textId="77777777" w:rsidR="00D36770" w:rsidRDefault="00000000">
            <w:r>
              <w:rPr>
                <w:sz w:val="22"/>
                <w:szCs w:val="22"/>
              </w:rPr>
              <w:t>4.1.5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3487B" w14:textId="77777777" w:rsidR="00D36770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07745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/api/power_</w:t>
            </w:r>
            <w:proofErr w:type="gramStart"/>
            <w:r w:rsidRPr="006E1BD5">
              <w:rPr>
                <w:sz w:val="22"/>
                <w:szCs w:val="22"/>
                <w:lang w:val="en-US"/>
              </w:rPr>
              <w:t>components/{id}/</w:t>
            </w:r>
            <w:proofErr w:type="gramEnd"/>
            <w:r w:rsidRPr="006E1BD5">
              <w:rPr>
                <w:sz w:val="22"/>
                <w:szCs w:val="22"/>
                <w:lang w:val="en-US"/>
              </w:rPr>
              <w:t>publish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C4AB6" w14:textId="77777777" w:rsidR="00D36770" w:rsidRDefault="00000000">
            <w:r>
              <w:rPr>
                <w:sz w:val="22"/>
                <w:szCs w:val="22"/>
              </w:rPr>
              <w:t xml:space="preserve">Публикация черновика: </w:t>
            </w:r>
            <w:proofErr w:type="spellStart"/>
            <w:r>
              <w:rPr>
                <w:sz w:val="22"/>
                <w:szCs w:val="22"/>
              </w:rPr>
              <w:t>draft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published</w:t>
            </w:r>
            <w:proofErr w:type="spellEnd"/>
            <w:r>
              <w:rPr>
                <w:sz w:val="22"/>
                <w:szCs w:val="22"/>
              </w:rPr>
              <w:t>. Доступно создателю, только свой компонент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B0E3E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cookie session_id</w:t>
            </w:r>
          </w:p>
          <w:p w14:paraId="14FE508B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{</w:t>
            </w:r>
          </w:p>
          <w:p w14:paraId="7B64AD2C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description: string,</w:t>
            </w:r>
          </w:p>
          <w:p w14:paraId="6054788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power_watt: int,</w:t>
            </w:r>
          </w:p>
          <w:p w14:paraId="23A0C383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weight_gram: int</w:t>
            </w:r>
          </w:p>
          <w:p w14:paraId="697944B7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E0F4C" w14:textId="77777777" w:rsidR="00D36770" w:rsidRDefault="00000000">
            <w:r>
              <w:rPr>
                <w:sz w:val="22"/>
                <w:szCs w:val="22"/>
              </w:rPr>
              <w:t xml:space="preserve">Объект компонента, как в методе </w:t>
            </w:r>
            <w:proofErr w:type="spellStart"/>
            <w:r>
              <w:rPr>
                <w:sz w:val="22"/>
                <w:szCs w:val="22"/>
              </w:rPr>
              <w:t>draft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published</w:t>
            </w:r>
            <w:proofErr w:type="spellEnd"/>
          </w:p>
        </w:tc>
      </w:tr>
      <w:tr w:rsidR="00D36770" w14:paraId="39E69A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E72CA" w14:textId="77777777" w:rsidR="00D36770" w:rsidRDefault="00000000">
            <w:r>
              <w:rPr>
                <w:sz w:val="22"/>
                <w:szCs w:val="22"/>
              </w:rPr>
              <w:t>4.1.6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6A7B8" w14:textId="77777777" w:rsidR="00D36770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D0CE5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power_components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478DF" w14:textId="77777777" w:rsidR="00D36770" w:rsidRDefault="00000000">
            <w:r>
              <w:rPr>
                <w:sz w:val="22"/>
                <w:szCs w:val="22"/>
              </w:rPr>
              <w:t xml:space="preserve">Логическое удаление: статус </w:t>
            </w:r>
            <w:proofErr w:type="spellStart"/>
            <w:r>
              <w:rPr>
                <w:sz w:val="22"/>
                <w:szCs w:val="22"/>
              </w:rPr>
              <w:t>deleted</w:t>
            </w:r>
            <w:proofErr w:type="spellEnd"/>
            <w:r>
              <w:rPr>
                <w:sz w:val="22"/>
                <w:szCs w:val="22"/>
              </w:rPr>
              <w:t>. Доступно создателю, только свой компонент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DC806" w14:textId="77777777" w:rsidR="00D36770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F4CD2" w14:textId="77777777" w:rsidR="00D36770" w:rsidRDefault="00000000">
            <w:r>
              <w:rPr>
                <w:sz w:val="22"/>
                <w:szCs w:val="22"/>
              </w:rPr>
              <w:t>{</w:t>
            </w:r>
          </w:p>
          <w:p w14:paraId="73D2E86E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7D2BC37C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  <w:p w14:paraId="12F7723F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</w:tr>
      <w:tr w:rsidR="00D36770" w14:paraId="161978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7C23F" w14:textId="77777777" w:rsidR="00D36770" w:rsidRDefault="00000000">
            <w:r>
              <w:rPr>
                <w:sz w:val="22"/>
                <w:szCs w:val="22"/>
              </w:rPr>
              <w:t>4.1.7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3D2F7" w14:textId="77777777" w:rsidR="00D3677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10CAB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/api/power_</w:t>
            </w:r>
            <w:proofErr w:type="gramStart"/>
            <w:r w:rsidRPr="006E1BD5">
              <w:rPr>
                <w:sz w:val="22"/>
                <w:szCs w:val="22"/>
                <w:lang w:val="en-US"/>
              </w:rPr>
              <w:t>components/{id}/</w:t>
            </w:r>
            <w:proofErr w:type="gramEnd"/>
            <w:r w:rsidRPr="006E1BD5">
              <w:rPr>
                <w:sz w:val="22"/>
                <w:szCs w:val="22"/>
                <w:lang w:val="en-US"/>
              </w:rPr>
              <w:t>like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FEC24" w14:textId="77777777" w:rsidR="00D36770" w:rsidRDefault="00000000">
            <w:r>
              <w:rPr>
                <w:sz w:val="22"/>
                <w:szCs w:val="22"/>
              </w:rPr>
              <w:t>Лайк: 1 – поставить, 0 – отменить. Доступно создателю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2E9C3" w14:textId="77777777" w:rsidR="00D36770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</w:p>
          <w:p w14:paraId="129E98A9" w14:textId="77777777" w:rsidR="00D36770" w:rsidRDefault="00000000">
            <w:r>
              <w:rPr>
                <w:sz w:val="22"/>
                <w:szCs w:val="22"/>
              </w:rPr>
              <w:t>{</w:t>
            </w:r>
          </w:p>
          <w:p w14:paraId="6953556C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like</w:t>
            </w:r>
            <w:proofErr w:type="spellEnd"/>
            <w:r>
              <w:rPr>
                <w:sz w:val="22"/>
                <w:szCs w:val="22"/>
              </w:rPr>
              <w:t>: 0/1</w:t>
            </w:r>
          </w:p>
          <w:p w14:paraId="3D00FBC2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70E0D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{</w:t>
            </w:r>
          </w:p>
          <w:p w14:paraId="1472FAFE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power_component_id: int,</w:t>
            </w:r>
          </w:p>
          <w:p w14:paraId="1A1395D4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is_liked: 0/1,</w:t>
            </w:r>
          </w:p>
          <w:p w14:paraId="7C67984A" w14:textId="77777777" w:rsidR="00D36770" w:rsidRDefault="00000000">
            <w:r w:rsidRPr="006E1BD5"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likes_count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  <w:p w14:paraId="2D4A4A84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</w:tr>
      <w:tr w:rsidR="00D36770" w14:paraId="5233F8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8678E" w14:textId="77777777" w:rsidR="00D36770" w:rsidRDefault="00000000">
            <w:r>
              <w:rPr>
                <w:sz w:val="22"/>
                <w:szCs w:val="22"/>
              </w:rPr>
              <w:t>4.1.8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9AE72" w14:textId="77777777" w:rsidR="00D3677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6088E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311D2" w14:textId="77777777" w:rsidR="00D36770" w:rsidRDefault="00000000">
            <w:r>
              <w:rPr>
                <w:sz w:val="22"/>
                <w:szCs w:val="22"/>
              </w:rPr>
              <w:t>Регистрация. Доступно всем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F5DDC" w14:textId="77777777" w:rsidR="00D36770" w:rsidRDefault="00000000">
            <w:r>
              <w:rPr>
                <w:sz w:val="22"/>
                <w:szCs w:val="22"/>
              </w:rPr>
              <w:t>{</w:t>
            </w:r>
          </w:p>
          <w:p w14:paraId="23E0A016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7B6A1ECA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  <w:p w14:paraId="312C316E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12128" w14:textId="77777777" w:rsidR="00D36770" w:rsidRDefault="00000000">
            <w:r>
              <w:rPr>
                <w:sz w:val="22"/>
                <w:szCs w:val="22"/>
              </w:rPr>
              <w:t>201</w:t>
            </w:r>
          </w:p>
          <w:p w14:paraId="1A11A6FE" w14:textId="77777777" w:rsidR="00D36770" w:rsidRDefault="00000000">
            <w:r>
              <w:rPr>
                <w:sz w:val="22"/>
                <w:szCs w:val="22"/>
              </w:rPr>
              <w:t>{</w:t>
            </w:r>
          </w:p>
          <w:p w14:paraId="32401F3D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60FB2D24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  <w:p w14:paraId="1EFFB0F2" w14:textId="77777777" w:rsidR="00D36770" w:rsidRDefault="00000000">
            <w:r>
              <w:rPr>
                <w:sz w:val="22"/>
                <w:szCs w:val="22"/>
              </w:rPr>
              <w:t>}</w:t>
            </w:r>
          </w:p>
        </w:tc>
      </w:tr>
      <w:tr w:rsidR="00D36770" w:rsidRPr="006E1BD5" w14:paraId="7814EB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E7ADE" w14:textId="77777777" w:rsidR="00D36770" w:rsidRDefault="00000000">
            <w:r>
              <w:rPr>
                <w:sz w:val="22"/>
                <w:szCs w:val="22"/>
              </w:rPr>
              <w:t>4.1.9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C6EEA" w14:textId="77777777" w:rsidR="00D3677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7DFCC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17851" w14:textId="77777777" w:rsidR="00D36770" w:rsidRDefault="00000000">
            <w:r>
              <w:rPr>
                <w:sz w:val="22"/>
                <w:szCs w:val="22"/>
              </w:rPr>
              <w:t xml:space="preserve">Аутентификация: создаёт сессию в </w:t>
            </w: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  <w:r>
              <w:rPr>
                <w:sz w:val="22"/>
                <w:szCs w:val="22"/>
              </w:rPr>
              <w:t xml:space="preserve"> и куку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  <w:r>
              <w:rPr>
                <w:sz w:val="22"/>
                <w:szCs w:val="22"/>
              </w:rPr>
              <w:t>. Доступно всем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181C9" w14:textId="77777777" w:rsidR="00D36770" w:rsidRDefault="00000000">
            <w:r>
              <w:rPr>
                <w:sz w:val="22"/>
                <w:szCs w:val="22"/>
              </w:rPr>
              <w:t>{</w:t>
            </w:r>
          </w:p>
          <w:p w14:paraId="4BBCC500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23DE67B2" w14:textId="77777777" w:rsidR="00D36770" w:rsidRDefault="00000000"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  <w:p w14:paraId="263CD136" w14:textId="77777777" w:rsidR="00D36770" w:rsidRDefault="00000000">
            <w:r>
              <w:rPr>
                <w:sz w:val="22"/>
                <w:szCs w:val="22"/>
              </w:rPr>
              <w:lastRenderedPageBreak/>
              <w:t>}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2CB47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lastRenderedPageBreak/>
              <w:t>{</w:t>
            </w:r>
          </w:p>
          <w:p w14:paraId="65AD2148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id: int,</w:t>
            </w:r>
          </w:p>
          <w:p w14:paraId="3DE2B3B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 xml:space="preserve">  login: string</w:t>
            </w:r>
          </w:p>
          <w:p w14:paraId="3D15C7FA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lastRenderedPageBreak/>
              <w:t>}</w:t>
            </w:r>
          </w:p>
          <w:p w14:paraId="07A5A0C2" w14:textId="77777777" w:rsidR="00D36770" w:rsidRPr="006E1BD5" w:rsidRDefault="00000000">
            <w:pPr>
              <w:rPr>
                <w:lang w:val="en-US"/>
              </w:rPr>
            </w:pPr>
            <w:r w:rsidRPr="006E1BD5">
              <w:rPr>
                <w:sz w:val="22"/>
                <w:szCs w:val="22"/>
                <w:lang w:val="en-US"/>
              </w:rPr>
              <w:t>Set-Cookie: session_id</w:t>
            </w:r>
          </w:p>
        </w:tc>
      </w:tr>
      <w:tr w:rsidR="00D36770" w14:paraId="4E624E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2AA21" w14:textId="77777777" w:rsidR="00D36770" w:rsidRDefault="00000000">
            <w:r>
              <w:rPr>
                <w:sz w:val="22"/>
                <w:szCs w:val="22"/>
              </w:rPr>
              <w:lastRenderedPageBreak/>
              <w:t>4.1.10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59BC3" w14:textId="77777777" w:rsidR="00D36770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577A2" w14:textId="77777777" w:rsidR="00D36770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B5BFD" w14:textId="77777777" w:rsidR="00D36770" w:rsidRDefault="00000000">
            <w:proofErr w:type="spellStart"/>
            <w:r>
              <w:rPr>
                <w:sz w:val="22"/>
                <w:szCs w:val="22"/>
              </w:rPr>
              <w:t>Деавторизация</w:t>
            </w:r>
            <w:proofErr w:type="spellEnd"/>
            <w:r>
              <w:rPr>
                <w:sz w:val="22"/>
                <w:szCs w:val="22"/>
              </w:rPr>
              <w:t xml:space="preserve">: удаляет сессию из </w:t>
            </w: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  <w:r>
              <w:rPr>
                <w:sz w:val="22"/>
                <w:szCs w:val="22"/>
              </w:rPr>
              <w:t xml:space="preserve"> и куку. Доступно создателю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4E675" w14:textId="77777777" w:rsidR="00D36770" w:rsidRDefault="00000000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9DF8E" w14:textId="77777777" w:rsidR="00D36770" w:rsidRDefault="00000000">
            <w:r>
              <w:rPr>
                <w:sz w:val="22"/>
                <w:szCs w:val="22"/>
              </w:rPr>
              <w:t>204, без тела</w:t>
            </w:r>
          </w:p>
        </w:tc>
      </w:tr>
    </w:tbl>
    <w:p w14:paraId="2C6E929C" w14:textId="77777777" w:rsidR="005F5CC4" w:rsidRDefault="005F5CC4"/>
    <w:sectPr w:rsidR="005F5CC4">
      <w:footerReference w:type="default" r:id="rId13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22CE" w14:textId="77777777" w:rsidR="005F5CC4" w:rsidRDefault="005F5CC4">
      <w:r>
        <w:separator/>
      </w:r>
    </w:p>
  </w:endnote>
  <w:endnote w:type="continuationSeparator" w:id="0">
    <w:p w14:paraId="00FA2347" w14:textId="77777777" w:rsidR="005F5CC4" w:rsidRDefault="005F5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52DC" w14:textId="77777777" w:rsidR="00D3677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E1BD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C769" w14:textId="7CC1BF45" w:rsidR="00D3677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E1BD5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13A8A" w14:textId="2FD3B0E7" w:rsidR="00D36770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E1BD5">
      <w:rPr>
        <w:noProof/>
        <w:sz w:val="24"/>
        <w:szCs w:val="24"/>
      </w:rPr>
      <w:t>11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3305" w14:textId="77777777" w:rsidR="005F5CC4" w:rsidRDefault="005F5CC4">
      <w:r>
        <w:separator/>
      </w:r>
    </w:p>
  </w:footnote>
  <w:footnote w:type="continuationSeparator" w:id="0">
    <w:p w14:paraId="5E4083A2" w14:textId="77777777" w:rsidR="005F5CC4" w:rsidRDefault="005F5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0339"/>
    <w:multiLevelType w:val="hybridMultilevel"/>
    <w:tmpl w:val="C3B8FC36"/>
    <w:lvl w:ilvl="0" w:tplc="6FA6A1D2">
      <w:start w:val="1"/>
      <w:numFmt w:val="bullet"/>
      <w:lvlText w:val="●"/>
      <w:lvlJc w:val="left"/>
      <w:pPr>
        <w:ind w:left="720" w:hanging="360"/>
      </w:pPr>
    </w:lvl>
    <w:lvl w:ilvl="1" w:tplc="6FEACCAC">
      <w:start w:val="1"/>
      <w:numFmt w:val="bullet"/>
      <w:lvlText w:val="○"/>
      <w:lvlJc w:val="left"/>
      <w:pPr>
        <w:ind w:left="1440" w:hanging="360"/>
      </w:pPr>
    </w:lvl>
    <w:lvl w:ilvl="2" w:tplc="83A278AE">
      <w:start w:val="1"/>
      <w:numFmt w:val="bullet"/>
      <w:lvlText w:val="■"/>
      <w:lvlJc w:val="left"/>
      <w:pPr>
        <w:ind w:left="2160" w:hanging="360"/>
      </w:pPr>
    </w:lvl>
    <w:lvl w:ilvl="3" w:tplc="3850D00E">
      <w:start w:val="1"/>
      <w:numFmt w:val="bullet"/>
      <w:lvlText w:val="●"/>
      <w:lvlJc w:val="left"/>
      <w:pPr>
        <w:ind w:left="2880" w:hanging="360"/>
      </w:pPr>
    </w:lvl>
    <w:lvl w:ilvl="4" w:tplc="52969C5C">
      <w:start w:val="1"/>
      <w:numFmt w:val="bullet"/>
      <w:lvlText w:val="○"/>
      <w:lvlJc w:val="left"/>
      <w:pPr>
        <w:ind w:left="3600" w:hanging="360"/>
      </w:pPr>
    </w:lvl>
    <w:lvl w:ilvl="5" w:tplc="FC2EF71A">
      <w:start w:val="1"/>
      <w:numFmt w:val="bullet"/>
      <w:lvlText w:val="■"/>
      <w:lvlJc w:val="left"/>
      <w:pPr>
        <w:ind w:left="4320" w:hanging="360"/>
      </w:pPr>
    </w:lvl>
    <w:lvl w:ilvl="6" w:tplc="36E6A33E">
      <w:start w:val="1"/>
      <w:numFmt w:val="bullet"/>
      <w:lvlText w:val="●"/>
      <w:lvlJc w:val="left"/>
      <w:pPr>
        <w:ind w:left="5040" w:hanging="360"/>
      </w:pPr>
    </w:lvl>
    <w:lvl w:ilvl="7" w:tplc="131EA920">
      <w:start w:val="1"/>
      <w:numFmt w:val="bullet"/>
      <w:lvlText w:val="●"/>
      <w:lvlJc w:val="left"/>
      <w:pPr>
        <w:ind w:left="5760" w:hanging="360"/>
      </w:pPr>
    </w:lvl>
    <w:lvl w:ilvl="8" w:tplc="DE809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41EDA"/>
    <w:multiLevelType w:val="hybridMultilevel"/>
    <w:tmpl w:val="A3DCC8C0"/>
    <w:lvl w:ilvl="0" w:tplc="EC286616">
      <w:start w:val="1"/>
      <w:numFmt w:val="bullet"/>
      <w:lvlText w:val="–"/>
      <w:lvlJc w:val="left"/>
      <w:pPr>
        <w:ind w:left="1069" w:hanging="360"/>
      </w:pPr>
    </w:lvl>
    <w:lvl w:ilvl="1" w:tplc="D3E8F5B6">
      <w:start w:val="1"/>
      <w:numFmt w:val="bullet"/>
      <w:lvlText w:val="–"/>
      <w:lvlJc w:val="left"/>
      <w:pPr>
        <w:ind w:left="1789" w:hanging="360"/>
      </w:pPr>
    </w:lvl>
    <w:lvl w:ilvl="2" w:tplc="F626C27C">
      <w:numFmt w:val="decimal"/>
      <w:lvlText w:val=""/>
      <w:lvlJc w:val="left"/>
    </w:lvl>
    <w:lvl w:ilvl="3" w:tplc="AEF210D2">
      <w:numFmt w:val="decimal"/>
      <w:lvlText w:val=""/>
      <w:lvlJc w:val="left"/>
    </w:lvl>
    <w:lvl w:ilvl="4" w:tplc="9212518C">
      <w:numFmt w:val="decimal"/>
      <w:lvlText w:val=""/>
      <w:lvlJc w:val="left"/>
    </w:lvl>
    <w:lvl w:ilvl="5" w:tplc="D352A530">
      <w:numFmt w:val="decimal"/>
      <w:lvlText w:val=""/>
      <w:lvlJc w:val="left"/>
    </w:lvl>
    <w:lvl w:ilvl="6" w:tplc="A33CAD6C">
      <w:numFmt w:val="decimal"/>
      <w:lvlText w:val=""/>
      <w:lvlJc w:val="left"/>
    </w:lvl>
    <w:lvl w:ilvl="7" w:tplc="A7D2CD98">
      <w:numFmt w:val="decimal"/>
      <w:lvlText w:val=""/>
      <w:lvlJc w:val="left"/>
    </w:lvl>
    <w:lvl w:ilvl="8" w:tplc="B84A9BDA">
      <w:numFmt w:val="decimal"/>
      <w:lvlText w:val=""/>
      <w:lvlJc w:val="left"/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/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1077"/>
      </w:pPr>
      <w:rPr/>
    </w:lvl>
    <w:lvl w:ilvl="3">
      <w:start w:val="1"/>
      <w:numFmt w:val="decimal"/>
      <w:lvlText w:val="%1.%2.%3.%4."/>
      <w:lvlJc w:val="left"/>
      <w:pPr>
        <w:tabs>
          <w:tab w:val="num" w:pos="2268"/>
        </w:tabs>
        <w:ind w:left="2268" w:hanging="1418"/>
      </w:pPr>
      <w:rPr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424643028">
    <w:abstractNumId w:val="0"/>
    <w:lvlOverride w:ilvl="0">
      <w:startOverride w:val="1"/>
    </w:lvlOverride>
  </w:num>
  <w:num w:numId="2" w16cid:durableId="271014190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0"/>
    <w:rsid w:val="0056649A"/>
    <w:rsid w:val="005F5CC4"/>
    <w:rsid w:val="006E1BD5"/>
    <w:rsid w:val="00BE7A63"/>
    <w:rsid w:val="00D3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574C"/>
  <w15:docId w15:val="{FC4B4C9D-B583-4319-A77A-E4E2C40A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1642</Words>
  <Characters>9362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РПЗ: Определение необходимой мощности блока питания для ПК</vt:lpstr>
    </vt:vector>
  </TitlesOfParts>
  <Company>SPecialiST RePack</Company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РПЗ: Определение необходимой мощности блока питания для ПК</dc:title>
  <dc:creator>Ерофей Гаранин</dc:creator>
  <cp:lastModifiedBy>Ерофей Гаранин</cp:lastModifiedBy>
  <cp:revision>3</cp:revision>
  <dcterms:created xsi:type="dcterms:W3CDTF">2026-10-14T01:45:00Z</dcterms:created>
  <dcterms:modified xsi:type="dcterms:W3CDTF">2026-10-14T01:47:00Z</dcterms:modified>
</cp:coreProperties>
</file>