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FEE" w:rsidRPr="00A97CD0" w:rsidRDefault="00A97CD0" w:rsidP="009B6D52">
      <w:pPr>
        <w:spacing w:after="0"/>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p>
    <w:p w:rsidR="009B6D52" w:rsidRPr="005A6D00" w:rsidRDefault="009B6D52" w:rsidP="005A6D00">
      <w:pPr>
        <w:jc w:val="center"/>
        <w:rPr>
          <w:b/>
        </w:rPr>
      </w:pPr>
      <w:r w:rsidRPr="005A6D00">
        <w:rPr>
          <w:b/>
        </w:rPr>
        <w:t>HINWEISE ZUM DATENSCHUTZ</w:t>
      </w:r>
    </w:p>
    <w:p w:rsidR="005A6D00" w:rsidRPr="005A6D00" w:rsidRDefault="005A6D00" w:rsidP="005A6D00">
      <w:pPr>
        <w:jc w:val="both"/>
        <w:rPr>
          <w:rFonts w:cstheme="minorHAnsi"/>
          <w:sz w:val="20"/>
        </w:rPr>
      </w:pPr>
      <w:r>
        <w:rPr>
          <w:sz w:val="20"/>
        </w:rPr>
        <w:t xml:space="preserve">Die Professur </w:t>
      </w:r>
      <w:r>
        <w:rPr>
          <w:i/>
          <w:sz w:val="20"/>
        </w:rPr>
        <w:t>Empirische Schul- und Unterrichtsforschung</w:t>
      </w:r>
      <w:r>
        <w:rPr>
          <w:sz w:val="20"/>
        </w:rPr>
        <w:t xml:space="preserve"> ist eine Arbeitsgruppe bestehend aus akademischen Mitarbeitenden und abgeordneten Lehrpersonen der </w:t>
      </w:r>
      <w:r w:rsidRPr="005A6D00">
        <w:rPr>
          <w:b/>
          <w:sz w:val="20"/>
        </w:rPr>
        <w:t>Universität Leipzig</w:t>
      </w:r>
      <w:r>
        <w:rPr>
          <w:sz w:val="20"/>
        </w:rPr>
        <w:t xml:space="preserve">. In unserer Forschung geht es uns darum, Lehr- und Lernprozesse im schulischen Kontext sichtbar zu machen. Wir möchten u.a. wissen, wie Lehrkräfte und </w:t>
      </w:r>
      <w:r w:rsidRPr="002C27D7">
        <w:rPr>
          <w:rFonts w:cstheme="minorHAnsi"/>
          <w:sz w:val="20"/>
        </w:rPr>
        <w:t xml:space="preserve">Schüler*innen </w:t>
      </w:r>
      <w:r>
        <w:rPr>
          <w:rFonts w:cstheme="minorHAnsi"/>
          <w:sz w:val="20"/>
        </w:rPr>
        <w:t xml:space="preserve">im Unterricht miteinander </w:t>
      </w:r>
      <w:r w:rsidRPr="002C27D7">
        <w:rPr>
          <w:rFonts w:cstheme="minorHAnsi"/>
          <w:sz w:val="20"/>
        </w:rPr>
        <w:t xml:space="preserve">interagieren, worauf </w:t>
      </w:r>
      <w:r>
        <w:rPr>
          <w:rFonts w:cstheme="minorHAnsi"/>
          <w:sz w:val="20"/>
        </w:rPr>
        <w:t>Lehrpersonen</w:t>
      </w:r>
      <w:r w:rsidRPr="002C27D7">
        <w:rPr>
          <w:rFonts w:cstheme="minorHAnsi"/>
          <w:sz w:val="20"/>
        </w:rPr>
        <w:t xml:space="preserve"> </w:t>
      </w:r>
      <w:r>
        <w:rPr>
          <w:rFonts w:cstheme="minorHAnsi"/>
          <w:sz w:val="20"/>
        </w:rPr>
        <w:t xml:space="preserve">ihre </w:t>
      </w:r>
      <w:r w:rsidRPr="002C27D7">
        <w:rPr>
          <w:rFonts w:cstheme="minorHAnsi"/>
          <w:sz w:val="20"/>
        </w:rPr>
        <w:t xml:space="preserve">Aufmerksamkeit richten und </w:t>
      </w:r>
      <w:r>
        <w:rPr>
          <w:rFonts w:cstheme="minorHAnsi"/>
          <w:sz w:val="20"/>
        </w:rPr>
        <w:t xml:space="preserve">wodurch sich erfahrene Lehrkräfte von unerfahrenen unterscheiden. </w:t>
      </w:r>
      <w:r w:rsidR="009B6D52" w:rsidRPr="009B6D52">
        <w:rPr>
          <w:sz w:val="20"/>
        </w:rPr>
        <w:t xml:space="preserve">Um </w:t>
      </w:r>
      <w:r w:rsidRPr="009B6D52">
        <w:rPr>
          <w:sz w:val="20"/>
        </w:rPr>
        <w:t>Forschungsprojekte im</w:t>
      </w:r>
      <w:r w:rsidR="009B6D52" w:rsidRPr="009B6D52">
        <w:rPr>
          <w:sz w:val="20"/>
        </w:rPr>
        <w:t xml:space="preserve"> Bereich </w:t>
      </w:r>
      <w:r>
        <w:rPr>
          <w:sz w:val="20"/>
        </w:rPr>
        <w:t>der</w:t>
      </w:r>
      <w:r w:rsidR="009B6D52" w:rsidRPr="009B6D52">
        <w:rPr>
          <w:sz w:val="20"/>
        </w:rPr>
        <w:t xml:space="preserve"> </w:t>
      </w:r>
      <w:r>
        <w:rPr>
          <w:sz w:val="20"/>
        </w:rPr>
        <w:t>empirischen Schul- und Unterrichtsforschung u</w:t>
      </w:r>
      <w:r w:rsidR="009B6D52" w:rsidRPr="009B6D52">
        <w:rPr>
          <w:sz w:val="20"/>
        </w:rPr>
        <w:t xml:space="preserve">msetzen zu können, sind wir auf die Unterstützung </w:t>
      </w:r>
      <w:bookmarkStart w:id="0" w:name="_GoBack"/>
      <w:bookmarkEnd w:id="0"/>
      <w:r>
        <w:rPr>
          <w:sz w:val="20"/>
        </w:rPr>
        <w:t xml:space="preserve">von freiwilligen Studienteilnehmenden, </w:t>
      </w:r>
      <w:r w:rsidR="009B6D52" w:rsidRPr="009B6D52">
        <w:rPr>
          <w:sz w:val="20"/>
        </w:rPr>
        <w:t>pädagogische</w:t>
      </w:r>
      <w:r>
        <w:rPr>
          <w:sz w:val="20"/>
        </w:rPr>
        <w:t xml:space="preserve">n </w:t>
      </w:r>
      <w:r w:rsidR="009B6D52" w:rsidRPr="009B6D52">
        <w:rPr>
          <w:sz w:val="20"/>
        </w:rPr>
        <w:t>Fachkräfte</w:t>
      </w:r>
      <w:r w:rsidR="00E2119E">
        <w:rPr>
          <w:sz w:val="20"/>
        </w:rPr>
        <w:t>n</w:t>
      </w:r>
      <w:r w:rsidR="009B6D52" w:rsidRPr="009B6D52">
        <w:rPr>
          <w:sz w:val="20"/>
        </w:rPr>
        <w:t xml:space="preserve">, Eltern und ihren Kindern angewiesen. </w:t>
      </w:r>
    </w:p>
    <w:p w:rsidR="005A6D00" w:rsidRDefault="009B6D52" w:rsidP="008B7FE9">
      <w:pPr>
        <w:jc w:val="both"/>
        <w:rPr>
          <w:sz w:val="20"/>
        </w:rPr>
      </w:pPr>
      <w:r w:rsidRPr="009B6D52">
        <w:rPr>
          <w:sz w:val="20"/>
        </w:rPr>
        <w:t xml:space="preserve">Wir bitten </w:t>
      </w:r>
      <w:r w:rsidR="005A6D00">
        <w:rPr>
          <w:sz w:val="20"/>
        </w:rPr>
        <w:t>Teilnehme</w:t>
      </w:r>
      <w:r w:rsidR="000C32CA">
        <w:rPr>
          <w:sz w:val="20"/>
        </w:rPr>
        <w:t>nde</w:t>
      </w:r>
      <w:r w:rsidR="005A6D00">
        <w:rPr>
          <w:sz w:val="20"/>
        </w:rPr>
        <w:t xml:space="preserve">, </w:t>
      </w:r>
      <w:r w:rsidRPr="009B6D52">
        <w:rPr>
          <w:sz w:val="20"/>
        </w:rPr>
        <w:t>Fachkräfte und Eltern ihr allgemeines Einverständnis zu</w:t>
      </w:r>
      <w:r w:rsidR="005A6D00">
        <w:rPr>
          <w:sz w:val="20"/>
        </w:rPr>
        <w:t xml:space="preserve"> </w:t>
      </w:r>
      <w:r w:rsidRPr="009B6D52">
        <w:rPr>
          <w:sz w:val="20"/>
        </w:rPr>
        <w:t>ihrer</w:t>
      </w:r>
      <w:r w:rsidR="005A6D00">
        <w:rPr>
          <w:sz w:val="20"/>
        </w:rPr>
        <w:t xml:space="preserve"> </w:t>
      </w:r>
      <w:r w:rsidRPr="009B6D52">
        <w:rPr>
          <w:sz w:val="20"/>
        </w:rPr>
        <w:t>bzw.</w:t>
      </w:r>
      <w:r w:rsidR="005A6D00">
        <w:rPr>
          <w:sz w:val="20"/>
        </w:rPr>
        <w:t xml:space="preserve"> </w:t>
      </w:r>
      <w:r w:rsidRPr="009B6D52">
        <w:rPr>
          <w:sz w:val="20"/>
        </w:rPr>
        <w:t>zur Teilnahme ihres Kindes</w:t>
      </w:r>
      <w:r w:rsidR="005A6D00">
        <w:rPr>
          <w:sz w:val="20"/>
        </w:rPr>
        <w:t xml:space="preserve"> </w:t>
      </w:r>
      <w:r w:rsidRPr="009B6D52">
        <w:rPr>
          <w:sz w:val="20"/>
        </w:rPr>
        <w:t>an unseren</w:t>
      </w:r>
      <w:r w:rsidR="005A6D00">
        <w:rPr>
          <w:sz w:val="20"/>
        </w:rPr>
        <w:t xml:space="preserve"> </w:t>
      </w:r>
      <w:r w:rsidRPr="009B6D52">
        <w:rPr>
          <w:sz w:val="20"/>
        </w:rPr>
        <w:t>Forschungsprojekten zu geben. Im Folgenden möchten wir</w:t>
      </w:r>
      <w:r w:rsidR="005A6D00">
        <w:rPr>
          <w:sz w:val="20"/>
        </w:rPr>
        <w:t xml:space="preserve"> </w:t>
      </w:r>
      <w:r w:rsidRPr="009B6D52">
        <w:rPr>
          <w:sz w:val="20"/>
        </w:rPr>
        <w:t>genauer</w:t>
      </w:r>
      <w:r w:rsidR="005A6D00">
        <w:rPr>
          <w:sz w:val="20"/>
        </w:rPr>
        <w:t xml:space="preserve"> </w:t>
      </w:r>
      <w:r w:rsidRPr="009B6D52">
        <w:rPr>
          <w:sz w:val="20"/>
        </w:rPr>
        <w:t>erläutern, wie wir die erhobenen Daten verarbeiten und weiterverwenden.</w:t>
      </w:r>
      <w:r w:rsidR="005A6D00">
        <w:rPr>
          <w:sz w:val="20"/>
        </w:rPr>
        <w:t xml:space="preserve"> </w:t>
      </w:r>
    </w:p>
    <w:p w:rsidR="005A6D00" w:rsidRPr="005A6D00" w:rsidRDefault="009B6D52" w:rsidP="005A6D00">
      <w:pPr>
        <w:jc w:val="center"/>
        <w:rPr>
          <w:b/>
          <w:sz w:val="20"/>
        </w:rPr>
      </w:pPr>
      <w:r w:rsidRPr="005A6D00">
        <w:rPr>
          <w:b/>
          <w:sz w:val="20"/>
        </w:rPr>
        <w:t>Recht auf Auskunft, Widerruf und Löschung von Daten durch Studienteilnehmende</w:t>
      </w:r>
    </w:p>
    <w:p w:rsidR="00797FE9" w:rsidRDefault="009B6D52" w:rsidP="00797FE9">
      <w:pPr>
        <w:jc w:val="both"/>
        <w:rPr>
          <w:sz w:val="20"/>
        </w:rPr>
      </w:pPr>
      <w:r w:rsidRPr="009B6D52">
        <w:rPr>
          <w:sz w:val="20"/>
        </w:rPr>
        <w:t>Studienteilnehmende haben das Recht jederzeit vollständig über die von uns zu ihrer Person bzw. zu ihrem Kind gespeicherten Daten Auskunft zu erhalten. Bitte kontaktieren Sie uns, wenn Sie diese Auskunft wünschen. Die Teilnahme an unseren Studien ist zu jeder Zei</w:t>
      </w:r>
      <w:r w:rsidR="00797FE9">
        <w:rPr>
          <w:sz w:val="20"/>
        </w:rPr>
        <w:t>t</w:t>
      </w:r>
      <w:r w:rsidRPr="009B6D52">
        <w:rPr>
          <w:sz w:val="20"/>
        </w:rPr>
        <w:t xml:space="preserve"> freiwillig und kann abgebrochen werden, ohne dass den</w:t>
      </w:r>
      <w:r w:rsidR="00797FE9">
        <w:rPr>
          <w:sz w:val="20"/>
        </w:rPr>
        <w:t xml:space="preserve"> </w:t>
      </w:r>
      <w:r w:rsidRPr="009B6D52">
        <w:rPr>
          <w:sz w:val="20"/>
        </w:rPr>
        <w:t>Teilnehmenden hierdurch Nachteile entstehen dürfen.  Wird die Einwilligung widerrufen (hierfür genügt eine</w:t>
      </w:r>
      <w:r w:rsidR="00797FE9">
        <w:rPr>
          <w:sz w:val="20"/>
        </w:rPr>
        <w:t xml:space="preserve"> </w:t>
      </w:r>
      <w:r w:rsidRPr="009B6D52">
        <w:rPr>
          <w:sz w:val="20"/>
        </w:rPr>
        <w:t xml:space="preserve">Nachricht an </w:t>
      </w:r>
      <w:r w:rsidR="003B275A">
        <w:rPr>
          <w:sz w:val="20"/>
        </w:rPr>
        <w:t>empforsch</w:t>
      </w:r>
      <w:r w:rsidR="00797FE9">
        <w:rPr>
          <w:sz w:val="20"/>
        </w:rPr>
        <w:t>@uni-leipzig.de</w:t>
      </w:r>
      <w:r w:rsidRPr="009B6D52">
        <w:rPr>
          <w:sz w:val="20"/>
        </w:rPr>
        <w:t>)</w:t>
      </w:r>
      <w:r w:rsidR="00E2119E">
        <w:rPr>
          <w:sz w:val="20"/>
        </w:rPr>
        <w:t>,</w:t>
      </w:r>
      <w:r w:rsidRPr="009B6D52">
        <w:rPr>
          <w:sz w:val="20"/>
        </w:rPr>
        <w:t xml:space="preserve"> ist eine Studienteilnahme bis auf weiteres ausgeschlossen.  Alle</w:t>
      </w:r>
      <w:r w:rsidR="00797FE9">
        <w:rPr>
          <w:sz w:val="20"/>
        </w:rPr>
        <w:t xml:space="preserve"> </w:t>
      </w:r>
      <w:r w:rsidRPr="009B6D52">
        <w:rPr>
          <w:sz w:val="20"/>
        </w:rPr>
        <w:t xml:space="preserve">Kontaktdaten werden dann von uns gelöscht. Der Widerruf kann auch rückwirkend erfolgen; die Löschung ist in diesem Fall auf personenbezogene Daten beschränkt. </w:t>
      </w:r>
    </w:p>
    <w:p w:rsidR="00797FE9" w:rsidRPr="00797FE9" w:rsidRDefault="009B6D52" w:rsidP="00797FE9">
      <w:pPr>
        <w:jc w:val="center"/>
        <w:rPr>
          <w:b/>
          <w:sz w:val="20"/>
        </w:rPr>
      </w:pPr>
      <w:r w:rsidRPr="00797FE9">
        <w:rPr>
          <w:b/>
          <w:sz w:val="20"/>
        </w:rPr>
        <w:t>Verarbeitung und Verwendung personenbezogener Daten durch die Arbeitsgruppe</w:t>
      </w:r>
    </w:p>
    <w:p w:rsidR="002C25FE" w:rsidRDefault="009B6D52" w:rsidP="00797FE9">
      <w:pPr>
        <w:jc w:val="both"/>
        <w:rPr>
          <w:sz w:val="20"/>
        </w:rPr>
      </w:pPr>
      <w:r w:rsidRPr="009B6D52">
        <w:rPr>
          <w:sz w:val="20"/>
        </w:rPr>
        <w:t xml:space="preserve">Die Auswertung und Archivierung von personenbezogenen Daten erfolgt gemäß den Datenschutzbestimmungen der Europäischen Union und des Landes </w:t>
      </w:r>
      <w:r w:rsidR="00E2119E">
        <w:rPr>
          <w:sz w:val="20"/>
        </w:rPr>
        <w:t>Sachsen</w:t>
      </w:r>
      <w:r w:rsidRPr="009B6D52">
        <w:rPr>
          <w:sz w:val="20"/>
        </w:rPr>
        <w:t xml:space="preserve"> (</w:t>
      </w:r>
      <w:r w:rsidRPr="000C32CA">
        <w:rPr>
          <w:sz w:val="20"/>
        </w:rPr>
        <w:t>Art. 89 DSGVO, §</w:t>
      </w:r>
      <w:r w:rsidR="000C32CA" w:rsidRPr="000C32CA">
        <w:rPr>
          <w:sz w:val="20"/>
        </w:rPr>
        <w:t>36</w:t>
      </w:r>
      <w:r w:rsidRPr="000C32CA">
        <w:rPr>
          <w:sz w:val="20"/>
        </w:rPr>
        <w:t xml:space="preserve"> </w:t>
      </w:r>
      <w:proofErr w:type="spellStart"/>
      <w:r w:rsidR="000C32CA">
        <w:t>SächsGVBl</w:t>
      </w:r>
      <w:proofErr w:type="spellEnd"/>
      <w:r w:rsidRPr="009B6D52">
        <w:rPr>
          <w:sz w:val="20"/>
        </w:rPr>
        <w:t>). Wir erheben nur Daten, die der Beantwortung unserer Forschungsfragen dienlich sind.  Personenbezogene Daten werden, soweit dies möglich ist, direkt nach der Erhebung und für die folgenden Auswertungen anonymisiert. Alle übrigen personenbezogenen Daten (z.B.  auf Einwilligungserklärungen oder Videos) werden digital (</w:t>
      </w:r>
      <w:r w:rsidR="00E2119E">
        <w:rPr>
          <w:sz w:val="20"/>
        </w:rPr>
        <w:t xml:space="preserve">auf </w:t>
      </w:r>
      <w:r w:rsidRPr="009B6D52">
        <w:rPr>
          <w:sz w:val="20"/>
        </w:rPr>
        <w:t>institutseigenen Servern) oder analog (verschlossen, mit eingeschränktem Zugriff nur durch</w:t>
      </w:r>
      <w:r w:rsidR="00797FE9">
        <w:rPr>
          <w:sz w:val="20"/>
        </w:rPr>
        <w:t xml:space="preserve"> </w:t>
      </w:r>
      <w:r w:rsidRPr="009B6D52">
        <w:rPr>
          <w:sz w:val="20"/>
        </w:rPr>
        <w:t xml:space="preserve">berechtigte Personen) gespeichert und </w:t>
      </w:r>
      <w:r w:rsidR="00797FE9">
        <w:rPr>
          <w:sz w:val="20"/>
        </w:rPr>
        <w:t>a</w:t>
      </w:r>
      <w:r w:rsidRPr="009B6D52">
        <w:rPr>
          <w:sz w:val="20"/>
        </w:rPr>
        <w:t>rchiviert. Personenbezogene Daten werden getrennt von den Daten gespeichert, die zur Auswertung und für Veröffentlichungen verwendet werden. Als Wissenschaftler*innen sind wir verpflichtet, Originaldaten mind</w:t>
      </w:r>
      <w:r w:rsidR="00E2119E">
        <w:rPr>
          <w:sz w:val="20"/>
        </w:rPr>
        <w:t>estens</w:t>
      </w:r>
      <w:r w:rsidRPr="009B6D52">
        <w:rPr>
          <w:sz w:val="20"/>
        </w:rPr>
        <w:t xml:space="preserve"> 10 Jahre über die Veröffentlichung von Ergebnissen hinaus zu archivieren, um die Nachprüfbarkeit unserer Forschungsergebnisse zu gewährleisten.</w:t>
      </w:r>
      <w:r w:rsidR="00E2119E">
        <w:rPr>
          <w:sz w:val="20"/>
        </w:rPr>
        <w:t xml:space="preserve"> </w:t>
      </w:r>
      <w:r w:rsidRPr="009B6D52">
        <w:rPr>
          <w:sz w:val="20"/>
        </w:rPr>
        <w:t>Die Veröffentlichung der gewonnenen Erkenntnisse erfolgt in studentischen Abschlussarbeiten, Dissertationen, Vorträgen auf Fachkonferenzen und Beiträgen in wissenschaftlichen, fachpraktischen und populärwissenschaftlichen (Zeit-) Schriften. Dabei handelt es sich um aggregierte und anonymisierte</w:t>
      </w:r>
      <w:r w:rsidR="00E2119E">
        <w:rPr>
          <w:sz w:val="20"/>
        </w:rPr>
        <w:t xml:space="preserve"> </w:t>
      </w:r>
      <w:r w:rsidRPr="009B6D52">
        <w:rPr>
          <w:sz w:val="20"/>
        </w:rPr>
        <w:t>Daten aus den Erhebungen. Es können auch, z.B. in Texten, einzelne anonymisierte Zitate von Studienteilnehmenden aus Interviews</w:t>
      </w:r>
      <w:r w:rsidR="00E2119E">
        <w:rPr>
          <w:sz w:val="20"/>
        </w:rPr>
        <w:t xml:space="preserve"> </w:t>
      </w:r>
      <w:r w:rsidRPr="009B6D52">
        <w:rPr>
          <w:sz w:val="20"/>
        </w:rPr>
        <w:t>genannt werden oder bei wissenschaftlichen Vorträgen nicht verfremdete Videosequenzen zur Veranschaulichung der Erhebungs-bzw. Testsituation gezeigt werden.</w:t>
      </w:r>
      <w:r w:rsidR="00E2119E">
        <w:rPr>
          <w:sz w:val="20"/>
        </w:rPr>
        <w:t xml:space="preserve"> </w:t>
      </w:r>
      <w:r w:rsidRPr="009B6D52">
        <w:rPr>
          <w:sz w:val="20"/>
        </w:rPr>
        <w:t>Neben dem Gewinn wissenschaftlicher Erkenntnisse zielen unsere Forschungsprojekte darauf ab, den Transfer zwischen Forschung und Praxis zu gewährleisten.</w:t>
      </w:r>
      <w:r w:rsidR="000C32CA">
        <w:rPr>
          <w:sz w:val="20"/>
        </w:rPr>
        <w:t xml:space="preserve"> </w:t>
      </w:r>
      <w:r w:rsidRPr="009B6D52">
        <w:rPr>
          <w:sz w:val="20"/>
        </w:rPr>
        <w:t xml:space="preserve">Deshalb stellen wir im Rahmen von Lehrveranstaltungen von </w:t>
      </w:r>
      <w:r w:rsidR="00E2119E">
        <w:rPr>
          <w:sz w:val="20"/>
        </w:rPr>
        <w:t xml:space="preserve">Universität Leipzig </w:t>
      </w:r>
      <w:r w:rsidRPr="009B6D52">
        <w:rPr>
          <w:sz w:val="20"/>
        </w:rPr>
        <w:t xml:space="preserve">Videosequenzen   und   anonymisierte   Datensätze   zur   Veranschaulichung   wissenschaftlicher Forschungsmethoden und für Übungen (z.B. Vorbereitung wissenschaftlicher Studien, Datenanalyse) bereit. Bei der Verwendung solchen Materials in der Lehre dürfen personenbezogene Daten nicht zweckentfremdet oder kontextfern dargestellt werden. </w:t>
      </w:r>
      <w:r w:rsidR="00E2119E">
        <w:rPr>
          <w:sz w:val="20"/>
        </w:rPr>
        <w:t>Die Universität Leipzig</w:t>
      </w:r>
      <w:r w:rsidRPr="009B6D52">
        <w:rPr>
          <w:sz w:val="20"/>
        </w:rPr>
        <w:t xml:space="preserve"> tr</w:t>
      </w:r>
      <w:r w:rsidR="00E2119E">
        <w:rPr>
          <w:sz w:val="20"/>
        </w:rPr>
        <w:t xml:space="preserve">ägt </w:t>
      </w:r>
      <w:r w:rsidRPr="009B6D52">
        <w:rPr>
          <w:sz w:val="20"/>
        </w:rPr>
        <w:t>Sorge dafür, dass ausschließlich berechtigte Personen Zugang zu personenbezogenen Daten erhalten.</w:t>
      </w:r>
      <w:r w:rsidR="00E2119E">
        <w:rPr>
          <w:sz w:val="20"/>
        </w:rPr>
        <w:t xml:space="preserve"> </w:t>
      </w:r>
    </w:p>
    <w:p w:rsidR="007D09B5" w:rsidRDefault="007D09B5" w:rsidP="00797FE9">
      <w:pPr>
        <w:jc w:val="both"/>
        <w:rPr>
          <w:rFonts w:cstheme="minorHAnsi"/>
          <w:sz w:val="20"/>
        </w:rPr>
      </w:pPr>
    </w:p>
    <w:p w:rsidR="007D09B5" w:rsidRPr="007D09B5" w:rsidRDefault="007D09B5" w:rsidP="007D09B5">
      <w:pPr>
        <w:jc w:val="center"/>
        <w:rPr>
          <w:rFonts w:cstheme="minorHAnsi"/>
          <w:b/>
          <w:sz w:val="20"/>
        </w:rPr>
      </w:pPr>
      <w:r w:rsidRPr="007D09B5">
        <w:rPr>
          <w:rFonts w:cstheme="minorHAnsi"/>
          <w:b/>
          <w:sz w:val="20"/>
        </w:rPr>
        <w:lastRenderedPageBreak/>
        <w:t>Bezüglich Ihrer Daten haben Sie folgende Rechte (DSGVO)</w:t>
      </w:r>
    </w:p>
    <w:p w:rsidR="00D61A38" w:rsidRDefault="007D09B5" w:rsidP="00D61A38">
      <w:pPr>
        <w:spacing w:after="0"/>
        <w:jc w:val="both"/>
        <w:rPr>
          <w:rFonts w:cstheme="minorHAnsi"/>
          <w:sz w:val="20"/>
        </w:rPr>
      </w:pPr>
      <w:r w:rsidRPr="007D09B5">
        <w:rPr>
          <w:rFonts w:cstheme="minorHAnsi"/>
          <w:b/>
          <w:sz w:val="20"/>
        </w:rPr>
        <w:t>Widerrufsrecht</w:t>
      </w:r>
      <w:r w:rsidRPr="007D09B5">
        <w:rPr>
          <w:rFonts w:cstheme="minorHAnsi"/>
          <w:sz w:val="20"/>
        </w:rPr>
        <w:t>:</w:t>
      </w:r>
      <w:r>
        <w:rPr>
          <w:rFonts w:cstheme="minorHAnsi"/>
          <w:sz w:val="20"/>
        </w:rPr>
        <w:t xml:space="preserve"> </w:t>
      </w:r>
      <w:r w:rsidRPr="007D09B5">
        <w:rPr>
          <w:rFonts w:cstheme="minorHAnsi"/>
          <w:sz w:val="20"/>
        </w:rPr>
        <w:t xml:space="preserve">Sie haben das Recht, Ihre Einwilligung zur Verarbeitung personenbezogener Daten jederzeit zu widerrufen. Eine Verarbeitung findet anschließend grundsätzlich nicht mehr statt, es sei denn, die Verarbeitung ist gesetzlich weiterhin gefordert. Durch den Widerruf der Einwilligung wird die Rechtmäßigkeit der aufgrund der Einwilligung bis zum Widerruf erfolgten Verarbeitung nicht berührt. </w:t>
      </w:r>
      <w:r w:rsidRPr="007D09B5">
        <w:rPr>
          <w:rFonts w:cstheme="minorHAnsi"/>
          <w:b/>
          <w:sz w:val="20"/>
        </w:rPr>
        <w:t>Recht auf Auskunft</w:t>
      </w:r>
      <w:r w:rsidRPr="007D09B5">
        <w:rPr>
          <w:rFonts w:cstheme="minorHAnsi"/>
          <w:sz w:val="20"/>
        </w:rPr>
        <w:t>:</w:t>
      </w:r>
      <w:r>
        <w:rPr>
          <w:rFonts w:cstheme="minorHAnsi"/>
          <w:sz w:val="20"/>
        </w:rPr>
        <w:t xml:space="preserve"> </w:t>
      </w:r>
      <w:r w:rsidRPr="007D09B5">
        <w:rPr>
          <w:rFonts w:cstheme="minorHAnsi"/>
          <w:sz w:val="20"/>
        </w:rPr>
        <w:t>Sie haben das Recht auf Auskunft über die Sie betreffenden personenbezogenen Daten, die im Rahmen der Studie</w:t>
      </w:r>
      <w:r>
        <w:rPr>
          <w:rFonts w:cstheme="minorHAnsi"/>
          <w:sz w:val="20"/>
        </w:rPr>
        <w:t>n</w:t>
      </w:r>
      <w:r w:rsidRPr="007D09B5">
        <w:rPr>
          <w:rFonts w:cstheme="minorHAnsi"/>
          <w:sz w:val="20"/>
        </w:rPr>
        <w:t xml:space="preserve"> erhoben, verarbeitet oder ggf. an Dritte übermittelt werden. </w:t>
      </w:r>
      <w:r w:rsidRPr="007D09B5">
        <w:rPr>
          <w:rFonts w:cstheme="minorHAnsi"/>
          <w:b/>
          <w:sz w:val="20"/>
        </w:rPr>
        <w:t>Recht auf Berichtigung</w:t>
      </w:r>
      <w:r w:rsidRPr="007D09B5">
        <w:rPr>
          <w:rFonts w:cstheme="minorHAnsi"/>
          <w:sz w:val="20"/>
        </w:rPr>
        <w:t>:</w:t>
      </w:r>
      <w:r>
        <w:rPr>
          <w:rFonts w:cstheme="minorHAnsi"/>
          <w:sz w:val="20"/>
        </w:rPr>
        <w:t xml:space="preserve"> </w:t>
      </w:r>
      <w:r w:rsidRPr="007D09B5">
        <w:rPr>
          <w:rFonts w:cstheme="minorHAnsi"/>
          <w:sz w:val="20"/>
        </w:rPr>
        <w:t xml:space="preserve">Sie haben das Recht, Sie betreffende unrichtige personenbezogene Daten berichtigen zu lassen. </w:t>
      </w:r>
      <w:r w:rsidRPr="007D09B5">
        <w:rPr>
          <w:rFonts w:cstheme="minorHAnsi"/>
          <w:b/>
          <w:sz w:val="20"/>
        </w:rPr>
        <w:t>Recht  auf  Löschung</w:t>
      </w:r>
      <w:r w:rsidRPr="007D09B5">
        <w:rPr>
          <w:rFonts w:cstheme="minorHAnsi"/>
          <w:sz w:val="20"/>
        </w:rPr>
        <w:t xml:space="preserve">: Sie  haben  das  Recht  auf Löschung </w:t>
      </w:r>
      <w:r>
        <w:rPr>
          <w:rFonts w:cstheme="minorHAnsi"/>
          <w:sz w:val="20"/>
        </w:rPr>
        <w:t>Ihrer</w:t>
      </w:r>
      <w:r w:rsidRPr="007D09B5">
        <w:rPr>
          <w:rFonts w:cstheme="minorHAnsi"/>
          <w:sz w:val="20"/>
        </w:rPr>
        <w:t xml:space="preserve"> betreffende</w:t>
      </w:r>
      <w:r>
        <w:rPr>
          <w:rFonts w:cstheme="minorHAnsi"/>
          <w:sz w:val="20"/>
        </w:rPr>
        <w:t xml:space="preserve">n </w:t>
      </w:r>
      <w:r w:rsidRPr="007D09B5">
        <w:rPr>
          <w:rFonts w:cstheme="minorHAnsi"/>
          <w:sz w:val="20"/>
        </w:rPr>
        <w:t>personenbezogene</w:t>
      </w:r>
      <w:r>
        <w:rPr>
          <w:rFonts w:cstheme="minorHAnsi"/>
          <w:sz w:val="20"/>
        </w:rPr>
        <w:t>n</w:t>
      </w:r>
      <w:r w:rsidRPr="007D09B5">
        <w:rPr>
          <w:rFonts w:cstheme="minorHAnsi"/>
          <w:sz w:val="20"/>
        </w:rPr>
        <w:t xml:space="preserve"> Daten, z.B. wenn diese Daten für den Zweck, für den sie erhoben wurden, nicht mehr notwendig sind und der Löschung keine gesetzlichen Aufbewahrungsfristen entgegenstehen.</w:t>
      </w:r>
      <w:r>
        <w:rPr>
          <w:rFonts w:cstheme="minorHAnsi"/>
          <w:sz w:val="20"/>
        </w:rPr>
        <w:t xml:space="preserve"> </w:t>
      </w:r>
      <w:r w:rsidRPr="007D09B5">
        <w:rPr>
          <w:rFonts w:cstheme="minorHAnsi"/>
          <w:b/>
          <w:sz w:val="20"/>
        </w:rPr>
        <w:t>Recht auf Einschränkung der Verarbeitung</w:t>
      </w:r>
      <w:r w:rsidRPr="007D09B5">
        <w:rPr>
          <w:rFonts w:cstheme="minorHAnsi"/>
          <w:sz w:val="20"/>
        </w:rPr>
        <w:t>:</w:t>
      </w:r>
      <w:r>
        <w:rPr>
          <w:rFonts w:cstheme="minorHAnsi"/>
          <w:sz w:val="20"/>
        </w:rPr>
        <w:t xml:space="preserve"> </w:t>
      </w:r>
      <w:r w:rsidRPr="007D09B5">
        <w:rPr>
          <w:rFonts w:cstheme="minorHAnsi"/>
          <w:sz w:val="20"/>
        </w:rPr>
        <w:t>Unter</w:t>
      </w:r>
      <w:r w:rsidR="000C32CA">
        <w:rPr>
          <w:rFonts w:cstheme="minorHAnsi"/>
          <w:sz w:val="20"/>
        </w:rPr>
        <w:t xml:space="preserve"> </w:t>
      </w:r>
      <w:r w:rsidRPr="007D09B5">
        <w:rPr>
          <w:rFonts w:cstheme="minorHAnsi"/>
          <w:sz w:val="20"/>
        </w:rPr>
        <w:t>bestimmten Voraussetzungen haben Sie das Recht,</w:t>
      </w:r>
      <w:r>
        <w:rPr>
          <w:rFonts w:cstheme="minorHAnsi"/>
          <w:sz w:val="20"/>
        </w:rPr>
        <w:t xml:space="preserve"> </w:t>
      </w:r>
      <w:r w:rsidRPr="007D09B5">
        <w:rPr>
          <w:rFonts w:cstheme="minorHAnsi"/>
          <w:sz w:val="20"/>
        </w:rPr>
        <w:t xml:space="preserve">eine Einschränkung der Verarbeitung zu verlangen. </w:t>
      </w:r>
      <w:r w:rsidRPr="007D09B5">
        <w:rPr>
          <w:rFonts w:cstheme="minorHAnsi"/>
          <w:b/>
          <w:sz w:val="20"/>
        </w:rPr>
        <w:t>Recht  auf  Datenübertragbarkeit</w:t>
      </w:r>
      <w:r w:rsidRPr="007D09B5">
        <w:rPr>
          <w:rFonts w:cstheme="minorHAnsi"/>
          <w:sz w:val="20"/>
        </w:rPr>
        <w:t>: Sie haben das  Recht,  die  Sie</w:t>
      </w:r>
      <w:r>
        <w:rPr>
          <w:rFonts w:cstheme="minorHAnsi"/>
          <w:sz w:val="20"/>
        </w:rPr>
        <w:t xml:space="preserve"> </w:t>
      </w:r>
      <w:r w:rsidRPr="007D09B5">
        <w:rPr>
          <w:rFonts w:cstheme="minorHAnsi"/>
          <w:sz w:val="20"/>
        </w:rPr>
        <w:t>betreffenden personenbezogenen Daten, die</w:t>
      </w:r>
      <w:r>
        <w:rPr>
          <w:rFonts w:cstheme="minorHAnsi"/>
          <w:sz w:val="20"/>
        </w:rPr>
        <w:t xml:space="preserve"> </w:t>
      </w:r>
      <w:r w:rsidRPr="007D09B5">
        <w:rPr>
          <w:rFonts w:cstheme="minorHAnsi"/>
          <w:sz w:val="20"/>
        </w:rPr>
        <w:t>Sie der/m Verantwortlichen für die Studie</w:t>
      </w:r>
      <w:r>
        <w:rPr>
          <w:rFonts w:cstheme="minorHAnsi"/>
          <w:sz w:val="20"/>
        </w:rPr>
        <w:t xml:space="preserve"> </w:t>
      </w:r>
      <w:r w:rsidRPr="007D09B5">
        <w:rPr>
          <w:rFonts w:cstheme="minorHAnsi"/>
          <w:sz w:val="20"/>
        </w:rPr>
        <w:t>bereitgestellt haben, in einem  strukturierten,  gängigen  und maschinenlesebaren  Format  zu  erhalten</w:t>
      </w:r>
      <w:r>
        <w:rPr>
          <w:rFonts w:cstheme="minorHAnsi"/>
          <w:sz w:val="20"/>
        </w:rPr>
        <w:t xml:space="preserve"> </w:t>
      </w:r>
      <w:r w:rsidRPr="007D09B5">
        <w:rPr>
          <w:rFonts w:cstheme="minorHAnsi"/>
          <w:sz w:val="20"/>
        </w:rPr>
        <w:t>oder die  Übermittlung  an  eine/n andere/n Verantwortliche/n zu verlangen.</w:t>
      </w:r>
      <w:r>
        <w:rPr>
          <w:rFonts w:cstheme="minorHAnsi"/>
          <w:sz w:val="20"/>
        </w:rPr>
        <w:t xml:space="preserve"> </w:t>
      </w:r>
      <w:r w:rsidRPr="007D09B5">
        <w:rPr>
          <w:rFonts w:cstheme="minorHAnsi"/>
          <w:b/>
          <w:sz w:val="20"/>
        </w:rPr>
        <w:t>Widerspruchsrecht</w:t>
      </w:r>
      <w:r w:rsidRPr="007D09B5">
        <w:rPr>
          <w:rFonts w:cstheme="minorHAnsi"/>
          <w:sz w:val="20"/>
        </w:rPr>
        <w:t>: Unter den Voraussetzungen von</w:t>
      </w:r>
      <w:r>
        <w:rPr>
          <w:rFonts w:cstheme="minorHAnsi"/>
          <w:sz w:val="20"/>
        </w:rPr>
        <w:t xml:space="preserve"> </w:t>
      </w:r>
      <w:r w:rsidRPr="00102FCE">
        <w:rPr>
          <w:rFonts w:cstheme="minorHAnsi"/>
          <w:sz w:val="20"/>
        </w:rPr>
        <w:t>Art.21DSGVO</w:t>
      </w:r>
      <w:r w:rsidRPr="007D09B5">
        <w:rPr>
          <w:rFonts w:cstheme="minorHAnsi"/>
          <w:sz w:val="20"/>
        </w:rPr>
        <w:t xml:space="preserve"> haben Sie</w:t>
      </w:r>
      <w:r>
        <w:rPr>
          <w:rFonts w:cstheme="minorHAnsi"/>
          <w:sz w:val="20"/>
        </w:rPr>
        <w:t xml:space="preserve"> </w:t>
      </w:r>
      <w:r w:rsidRPr="007D09B5">
        <w:rPr>
          <w:rFonts w:cstheme="minorHAnsi"/>
          <w:sz w:val="20"/>
        </w:rPr>
        <w:t>das Recht, jederzeit gegen die</w:t>
      </w:r>
      <w:r w:rsidR="000C32CA">
        <w:rPr>
          <w:rFonts w:cstheme="minorHAnsi"/>
          <w:sz w:val="20"/>
        </w:rPr>
        <w:t xml:space="preserve"> </w:t>
      </w:r>
      <w:r w:rsidRPr="007D09B5">
        <w:rPr>
          <w:rFonts w:cstheme="minorHAnsi"/>
          <w:sz w:val="20"/>
        </w:rPr>
        <w:t>Verarbeitung der Sie betreffenden personenbezogenen Daten Widerspruch einzulegen. Wir möchten Sie darum bitten, sich zur Ausübung</w:t>
      </w:r>
      <w:r>
        <w:rPr>
          <w:rFonts w:cstheme="minorHAnsi"/>
          <w:sz w:val="20"/>
        </w:rPr>
        <w:t xml:space="preserve"> </w:t>
      </w:r>
      <w:r w:rsidRPr="007D09B5">
        <w:rPr>
          <w:rFonts w:cstheme="minorHAnsi"/>
          <w:sz w:val="20"/>
        </w:rPr>
        <w:t>Ihrer oben genannten Rechte zu wenden</w:t>
      </w:r>
      <w:r>
        <w:rPr>
          <w:rFonts w:cstheme="minorHAnsi"/>
          <w:sz w:val="20"/>
        </w:rPr>
        <w:t xml:space="preserve"> </w:t>
      </w:r>
      <w:r w:rsidRPr="007D09B5">
        <w:rPr>
          <w:rFonts w:cstheme="minorHAnsi"/>
          <w:sz w:val="20"/>
        </w:rPr>
        <w:t>an:</w:t>
      </w:r>
      <w:r>
        <w:rPr>
          <w:rFonts w:cstheme="minorHAnsi"/>
          <w:sz w:val="20"/>
        </w:rPr>
        <w:t xml:space="preserve"> </w:t>
      </w:r>
      <w:r w:rsidR="00102FCE">
        <w:rPr>
          <w:rFonts w:cstheme="minorHAnsi"/>
          <w:sz w:val="20"/>
        </w:rPr>
        <w:t xml:space="preserve">Professur für </w:t>
      </w:r>
      <w:r w:rsidR="00102FCE" w:rsidRPr="00102FCE">
        <w:rPr>
          <w:rFonts w:cstheme="minorHAnsi"/>
          <w:i/>
          <w:sz w:val="20"/>
        </w:rPr>
        <w:t>Empirische Schul- und Unterrichtsforschung</w:t>
      </w:r>
      <w:r w:rsidR="00102FCE" w:rsidRPr="00102FCE">
        <w:rPr>
          <w:rFonts w:cstheme="minorHAnsi"/>
          <w:sz w:val="20"/>
        </w:rPr>
        <w:t xml:space="preserve"> </w:t>
      </w:r>
      <w:r w:rsidRPr="00102FCE">
        <w:rPr>
          <w:rFonts w:cstheme="minorHAnsi"/>
          <w:sz w:val="20"/>
        </w:rPr>
        <w:t xml:space="preserve">der Universität </w:t>
      </w:r>
      <w:r w:rsidR="00102FCE" w:rsidRPr="00102FCE">
        <w:rPr>
          <w:rFonts w:cstheme="minorHAnsi"/>
          <w:sz w:val="20"/>
        </w:rPr>
        <w:t>Leipzig</w:t>
      </w:r>
      <w:r w:rsidRPr="00102FCE">
        <w:rPr>
          <w:rFonts w:cstheme="minorHAnsi"/>
          <w:sz w:val="20"/>
        </w:rPr>
        <w:t xml:space="preserve">, </w:t>
      </w:r>
      <w:proofErr w:type="spellStart"/>
      <w:r w:rsidR="00102FCE">
        <w:rPr>
          <w:rFonts w:cstheme="minorHAnsi"/>
          <w:sz w:val="20"/>
        </w:rPr>
        <w:t>Dittrichring</w:t>
      </w:r>
      <w:proofErr w:type="spellEnd"/>
      <w:r w:rsidRPr="00102FCE">
        <w:rPr>
          <w:rFonts w:cstheme="minorHAnsi"/>
          <w:sz w:val="20"/>
        </w:rPr>
        <w:t xml:space="preserve"> 5</w:t>
      </w:r>
      <w:r w:rsidR="00102FCE">
        <w:rPr>
          <w:rFonts w:cstheme="minorHAnsi"/>
          <w:sz w:val="20"/>
        </w:rPr>
        <w:t>-7</w:t>
      </w:r>
      <w:r w:rsidRPr="00102FCE">
        <w:rPr>
          <w:rFonts w:cstheme="minorHAnsi"/>
          <w:sz w:val="20"/>
        </w:rPr>
        <w:t xml:space="preserve">, </w:t>
      </w:r>
      <w:r w:rsidR="00102FCE">
        <w:rPr>
          <w:rFonts w:cstheme="minorHAnsi"/>
          <w:sz w:val="20"/>
        </w:rPr>
        <w:t>04109</w:t>
      </w:r>
      <w:r w:rsidRPr="00102FCE">
        <w:rPr>
          <w:rFonts w:cstheme="minorHAnsi"/>
          <w:sz w:val="20"/>
        </w:rPr>
        <w:t xml:space="preserve"> </w:t>
      </w:r>
      <w:r w:rsidR="00102FCE">
        <w:rPr>
          <w:rFonts w:cstheme="minorHAnsi"/>
          <w:sz w:val="20"/>
        </w:rPr>
        <w:t>Leipzig</w:t>
      </w:r>
      <w:r w:rsidRPr="00102FCE">
        <w:rPr>
          <w:rFonts w:cstheme="minorHAnsi"/>
          <w:sz w:val="20"/>
        </w:rPr>
        <w:t xml:space="preserve">. Mail: </w:t>
      </w:r>
      <w:r w:rsidR="003B275A">
        <w:rPr>
          <w:rFonts w:cstheme="minorHAnsi"/>
          <w:sz w:val="20"/>
        </w:rPr>
        <w:t>empforsch</w:t>
      </w:r>
      <w:r w:rsidRPr="008B7FE9">
        <w:rPr>
          <w:rFonts w:cstheme="minorHAnsi"/>
          <w:sz w:val="20"/>
        </w:rPr>
        <w:t>@uni-leipzig.de</w:t>
      </w:r>
      <w:r w:rsidRPr="00102FCE">
        <w:rPr>
          <w:rFonts w:cstheme="minorHAnsi"/>
          <w:sz w:val="20"/>
        </w:rPr>
        <w:t xml:space="preserve"> Tel.</w:t>
      </w:r>
      <w:r w:rsidR="00102FCE">
        <w:rPr>
          <w:rFonts w:cstheme="minorHAnsi"/>
          <w:sz w:val="20"/>
        </w:rPr>
        <w:t>:</w:t>
      </w:r>
      <w:r w:rsidRPr="00102FCE">
        <w:rPr>
          <w:rFonts w:cstheme="minorHAnsi"/>
          <w:sz w:val="20"/>
        </w:rPr>
        <w:t xml:space="preserve"> </w:t>
      </w:r>
      <w:r w:rsidR="00102FCE" w:rsidRPr="00102FCE">
        <w:rPr>
          <w:rFonts w:cstheme="minorHAnsi"/>
          <w:sz w:val="20"/>
        </w:rPr>
        <w:t xml:space="preserve">+49 341 </w:t>
      </w:r>
      <w:r w:rsidR="008B7FE9">
        <w:rPr>
          <w:rFonts w:cstheme="minorHAnsi"/>
          <w:sz w:val="20"/>
        </w:rPr>
        <w:t>–</w:t>
      </w:r>
      <w:r w:rsidR="00102FCE" w:rsidRPr="00102FCE">
        <w:rPr>
          <w:rFonts w:cstheme="minorHAnsi"/>
          <w:sz w:val="20"/>
        </w:rPr>
        <w:t xml:space="preserve"> </w:t>
      </w:r>
      <w:r w:rsidR="008B7FE9" w:rsidRPr="008B7FE9">
        <w:rPr>
          <w:rFonts w:cstheme="minorHAnsi"/>
          <w:sz w:val="20"/>
        </w:rPr>
        <w:t>31572</w:t>
      </w:r>
      <w:r w:rsidR="008B7FE9">
        <w:rPr>
          <w:rFonts w:cstheme="minorHAnsi"/>
          <w:sz w:val="20"/>
        </w:rPr>
        <w:t xml:space="preserve"> </w:t>
      </w:r>
    </w:p>
    <w:p w:rsidR="007D09B5" w:rsidRDefault="007D09B5" w:rsidP="00D61A38">
      <w:pPr>
        <w:spacing w:after="0"/>
        <w:jc w:val="both"/>
        <w:rPr>
          <w:rFonts w:cstheme="minorHAnsi"/>
          <w:sz w:val="20"/>
        </w:rPr>
      </w:pPr>
      <w:r w:rsidRPr="007D09B5">
        <w:rPr>
          <w:rFonts w:cstheme="minorHAnsi"/>
          <w:b/>
          <w:sz w:val="20"/>
        </w:rPr>
        <w:t>Beschwerderecht    zur    Aufsichtsbehörde</w:t>
      </w:r>
      <w:r w:rsidRPr="007D09B5">
        <w:rPr>
          <w:rFonts w:cstheme="minorHAnsi"/>
          <w:sz w:val="20"/>
        </w:rPr>
        <w:t>: Falls    Sie    der    Ansicht    sind, dass die Verarbeitung Ihrer personenbezogenen Daten nicht rechtmäßig erfolgt, haben Sie das Recht, bei der zuständigen Aufsichtsbehörde für den Datenschutz eine Beschwerde</w:t>
      </w:r>
      <w:r w:rsidR="00102FCE">
        <w:rPr>
          <w:rFonts w:cstheme="minorHAnsi"/>
          <w:sz w:val="20"/>
        </w:rPr>
        <w:t xml:space="preserve"> </w:t>
      </w:r>
      <w:r w:rsidRPr="007D09B5">
        <w:rPr>
          <w:rFonts w:cstheme="minorHAnsi"/>
          <w:sz w:val="20"/>
        </w:rPr>
        <w:t>einzureichen.</w:t>
      </w:r>
    </w:p>
    <w:p w:rsidR="007D09B5" w:rsidRDefault="007D09B5" w:rsidP="00797FE9">
      <w:pPr>
        <w:jc w:val="both"/>
        <w:rPr>
          <w:rFonts w:cstheme="minorHAnsi"/>
          <w:sz w:val="20"/>
        </w:rPr>
      </w:pPr>
    </w:p>
    <w:p w:rsidR="007D09B5" w:rsidRPr="007D09B5" w:rsidRDefault="007D09B5" w:rsidP="00797FE9">
      <w:pPr>
        <w:jc w:val="both"/>
        <w:rPr>
          <w:rFonts w:cstheme="minorHAnsi"/>
          <w:b/>
          <w:sz w:val="20"/>
        </w:rPr>
      </w:pPr>
    </w:p>
    <w:p w:rsidR="002C27D7" w:rsidRPr="002C25FE" w:rsidRDefault="002C27D7" w:rsidP="002C25FE">
      <w:pPr>
        <w:rPr>
          <w:rFonts w:cstheme="minorHAnsi"/>
          <w:sz w:val="20"/>
        </w:rPr>
      </w:pPr>
    </w:p>
    <w:sectPr w:rsidR="002C27D7" w:rsidRPr="002C25F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652" w:rsidRDefault="00B43652" w:rsidP="007E5603">
      <w:pPr>
        <w:spacing w:after="0" w:line="240" w:lineRule="auto"/>
      </w:pPr>
      <w:r>
        <w:separator/>
      </w:r>
    </w:p>
  </w:endnote>
  <w:endnote w:type="continuationSeparator" w:id="0">
    <w:p w:rsidR="00B43652" w:rsidRDefault="00B43652"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FEE" w:rsidRPr="00210BE5" w:rsidRDefault="00210BE5" w:rsidP="00F82FEE">
    <w:pPr>
      <w:pStyle w:val="Fuzeile"/>
      <w:jc w:val="both"/>
      <w:rPr>
        <w:b/>
        <w:sz w:val="18"/>
      </w:rPr>
    </w:pPr>
    <w:r w:rsidRPr="00210BE5">
      <w:rPr>
        <w:noProof/>
        <w:sz w:val="20"/>
      </w:rPr>
      <mc:AlternateContent>
        <mc:Choice Requires="wps">
          <w:drawing>
            <wp:anchor distT="45720" distB="45720" distL="114300" distR="114300" simplePos="0" relativeHeight="251664384" behindDoc="0" locked="0" layoutInCell="1" allowOverlap="1" wp14:anchorId="3395DC56" wp14:editId="17329A2C">
              <wp:simplePos x="0" y="0"/>
              <wp:positionH relativeFrom="margin">
                <wp:align>left</wp:align>
              </wp:positionH>
              <wp:positionV relativeFrom="paragraph">
                <wp:posOffset>13860</wp:posOffset>
              </wp:positionV>
              <wp:extent cx="2360930" cy="580390"/>
              <wp:effectExtent l="0" t="0" r="635" b="0"/>
              <wp:wrapThrough wrapText="bothSides">
                <wp:wrapPolygon edited="0">
                  <wp:start x="0" y="0"/>
                  <wp:lineTo x="0" y="20560"/>
                  <wp:lineTo x="21427" y="20560"/>
                  <wp:lineTo x="21427" y="0"/>
                  <wp:lineTo x="0" y="0"/>
                </wp:wrapPolygon>
              </wp:wrapThrough>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0390"/>
                      </a:xfrm>
                      <a:prstGeom prst="rect">
                        <a:avLst/>
                      </a:prstGeom>
                      <a:solidFill>
                        <a:srgbClr val="FFFFFF"/>
                      </a:solidFill>
                      <a:ln w="9525">
                        <a:noFill/>
                        <a:miter lim="800000"/>
                        <a:headEnd/>
                        <a:tailEnd/>
                      </a:ln>
                    </wps:spPr>
                    <wps:txbx>
                      <w:txbxContent>
                        <w:p w:rsidR="00210BE5" w:rsidRPr="008B7FE9" w:rsidRDefault="00210BE5" w:rsidP="00210BE5">
                          <w:pPr>
                            <w:pStyle w:val="Fuzeile"/>
                            <w:jc w:val="both"/>
                            <w:rPr>
                              <w:b/>
                              <w:sz w:val="18"/>
                            </w:rPr>
                          </w:pPr>
                          <w:r w:rsidRPr="008B7FE9">
                            <w:rPr>
                              <w:b/>
                              <w:sz w:val="18"/>
                            </w:rPr>
                            <w:t>Kontakt</w:t>
                          </w:r>
                        </w:p>
                        <w:p w:rsidR="00210BE5" w:rsidRPr="00210BE5" w:rsidRDefault="00210BE5" w:rsidP="00210BE5">
                          <w:pPr>
                            <w:rPr>
                              <w:sz w:val="18"/>
                            </w:rPr>
                          </w:pPr>
                          <w:r w:rsidRPr="008B7FE9">
                            <w:rPr>
                              <w:sz w:val="18"/>
                            </w:rPr>
                            <w:t xml:space="preserve">E-Mail: </w:t>
                          </w:r>
                          <w:r w:rsidR="003B275A">
                            <w:rPr>
                              <w:sz w:val="18"/>
                            </w:rPr>
                            <w:t>empforsch</w:t>
                          </w:r>
                          <w:r w:rsidRPr="008B7FE9">
                            <w:rPr>
                              <w:sz w:val="18"/>
                            </w:rPr>
                            <w:t>@uni-leipzig.de</w:t>
                          </w:r>
                          <w:r w:rsidRPr="008B7FE9">
                            <w:rPr>
                              <w:sz w:val="18"/>
                            </w:rPr>
                            <w:br/>
                            <w:t xml:space="preserve">Telefon: +49 341 - </w:t>
                          </w:r>
                          <w:r w:rsidR="008B7FE9" w:rsidRPr="008B7FE9">
                            <w:rPr>
                              <w:sz w:val="18"/>
                            </w:rPr>
                            <w:t>31572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95DC56" id="_x0000_t202" coordsize="21600,21600" o:spt="202" path="m,l,21600r21600,l21600,xe">
              <v:stroke joinstyle="miter"/>
              <v:path gradientshapeok="t" o:connecttype="rect"/>
            </v:shapetype>
            <v:shape id="_x0000_s1027" type="#_x0000_t202" style="position:absolute;left:0;text-align:left;margin-left:0;margin-top:1.1pt;width:185.9pt;height:45.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" stroked="f">
              <v:textbox>
                <w:txbxContent>
                  <w:p w:rsidR="00210BE5" w:rsidRPr="008B7FE9" w:rsidRDefault="00210BE5" w:rsidP="00210BE5">
                    <w:pPr>
                      <w:pStyle w:val="Fuzeile"/>
                      <w:jc w:val="both"/>
                      <w:rPr>
                        <w:b/>
                        <w:sz w:val="18"/>
                      </w:rPr>
                    </w:pPr>
                    <w:r w:rsidRPr="008B7FE9">
                      <w:rPr>
                        <w:b/>
                        <w:sz w:val="18"/>
                      </w:rPr>
                      <w:t>Kontakt</w:t>
                    </w:r>
                  </w:p>
                  <w:p w:rsidR="00210BE5" w:rsidRPr="00210BE5" w:rsidRDefault="00210BE5" w:rsidP="00210BE5">
                    <w:pPr>
                      <w:rPr>
                        <w:sz w:val="18"/>
                      </w:rPr>
                    </w:pPr>
                    <w:r w:rsidRPr="008B7FE9">
                      <w:rPr>
                        <w:sz w:val="18"/>
                      </w:rPr>
                      <w:t xml:space="preserve">E-Mail: </w:t>
                    </w:r>
                    <w:r w:rsidR="003B275A">
                      <w:rPr>
                        <w:sz w:val="18"/>
                      </w:rPr>
                      <w:t>empforsch</w:t>
                    </w:r>
                    <w:r w:rsidRPr="008B7FE9">
                      <w:rPr>
                        <w:sz w:val="18"/>
                      </w:rPr>
                      <w:t>@uni-leipzig.de</w:t>
                    </w:r>
                    <w:r w:rsidRPr="008B7FE9">
                      <w:rPr>
                        <w:sz w:val="18"/>
                      </w:rPr>
                      <w:br/>
                      <w:t xml:space="preserve">Telefon: +49 341 - </w:t>
                    </w:r>
                    <w:r w:rsidR="008B7FE9" w:rsidRPr="008B7FE9">
                      <w:rPr>
                        <w:sz w:val="18"/>
                      </w:rPr>
                      <w:t>31572</w:t>
                    </w:r>
                  </w:p>
                </w:txbxContent>
              </v:textbox>
              <w10:wrap type="through" anchorx="margin"/>
            </v:shape>
          </w:pict>
        </mc:Fallback>
      </mc:AlternateContent>
    </w:r>
  </w:p>
  <w:p w:rsidR="00F82FEE" w:rsidRPr="009170F4" w:rsidRDefault="00F82FEE">
    <w:pPr>
      <w:pStyle w:val="Fuzeil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652" w:rsidRDefault="00B43652" w:rsidP="007E5603">
      <w:pPr>
        <w:spacing w:after="0" w:line="240" w:lineRule="auto"/>
      </w:pPr>
      <w:r>
        <w:separator/>
      </w:r>
    </w:p>
  </w:footnote>
  <w:footnote w:type="continuationSeparator" w:id="0">
    <w:p w:rsidR="00B43652" w:rsidRDefault="00B43652"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603" w:rsidRPr="007E5603" w:rsidRDefault="007E5603" w:rsidP="007E5603">
    <w:pPr>
      <w:tabs>
        <w:tab w:val="left" w:pos="4593"/>
        <w:tab w:val="right" w:pos="9072"/>
      </w:tabs>
      <w:rPr>
        <w:sz w:val="18"/>
      </w:rPr>
    </w:pPr>
    <w:r w:rsidRPr="007E5603">
      <w:rPr>
        <w:noProof/>
        <w:sz w:val="18"/>
      </w:rPr>
      <mc:AlternateContent>
        <mc:Choice Requires="wps">
          <w:drawing>
            <wp:anchor distT="45720" distB="45720" distL="114300" distR="114300" simplePos="0" relativeHeight="251660288" behindDoc="0" locked="0" layoutInCell="1" allowOverlap="1">
              <wp:simplePos x="0" y="0"/>
              <wp:positionH relativeFrom="column">
                <wp:posOffset>3494405</wp:posOffset>
              </wp:positionH>
              <wp:positionV relativeFrom="paragraph">
                <wp:posOffset>-173990</wp:posOffset>
              </wp:positionV>
              <wp:extent cx="278384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5.15pt;margin-top:-13.7pt;width:219.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" stroked="f">
              <v:textbox style="mso-fit-shape-to-text:t">
                <w:txbxContent>
                  <w:p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v:shape>
          </w:pict>
        </mc:Fallback>
      </mc:AlternateContent>
    </w:r>
    <w:r w:rsidRPr="007E5603">
      <w:rPr>
        <w:noProof/>
        <w:sz w:val="18"/>
      </w:rPr>
      <w:drawing>
        <wp:anchor distT="0" distB="0" distL="114300" distR="114300" simplePos="0" relativeHeight="251658240" behindDoc="0" locked="0" layoutInCell="1" allowOverlap="1" wp14:anchorId="6DA9D315">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rsidR="007E5603" w:rsidRDefault="007E56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4C36"/>
    <w:rsid w:val="000C32CA"/>
    <w:rsid w:val="000F37D9"/>
    <w:rsid w:val="00102FCE"/>
    <w:rsid w:val="00210BE5"/>
    <w:rsid w:val="0022772C"/>
    <w:rsid w:val="002A600E"/>
    <w:rsid w:val="002C1BD8"/>
    <w:rsid w:val="002C25FE"/>
    <w:rsid w:val="002C27D7"/>
    <w:rsid w:val="002F4B51"/>
    <w:rsid w:val="003B275A"/>
    <w:rsid w:val="004A3793"/>
    <w:rsid w:val="004D048C"/>
    <w:rsid w:val="005862A8"/>
    <w:rsid w:val="005A6D00"/>
    <w:rsid w:val="005D1328"/>
    <w:rsid w:val="006B696F"/>
    <w:rsid w:val="0072383F"/>
    <w:rsid w:val="00797FE9"/>
    <w:rsid w:val="007D09B5"/>
    <w:rsid w:val="007E5603"/>
    <w:rsid w:val="008B7FE9"/>
    <w:rsid w:val="008D728C"/>
    <w:rsid w:val="009170F4"/>
    <w:rsid w:val="00977EE6"/>
    <w:rsid w:val="009B6D52"/>
    <w:rsid w:val="00A97CD0"/>
    <w:rsid w:val="00AF0B43"/>
    <w:rsid w:val="00B43652"/>
    <w:rsid w:val="00B77BA4"/>
    <w:rsid w:val="00BD1710"/>
    <w:rsid w:val="00D600E4"/>
    <w:rsid w:val="00D61A38"/>
    <w:rsid w:val="00E2119E"/>
    <w:rsid w:val="00F82FEE"/>
    <w:rsid w:val="00F95FAD"/>
    <w:rsid w:val="00FA0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6338F"/>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0273">
      <w:bodyDiv w:val="1"/>
      <w:marLeft w:val="0"/>
      <w:marRight w:val="0"/>
      <w:marTop w:val="0"/>
      <w:marBottom w:val="0"/>
      <w:divBdr>
        <w:top w:val="none" w:sz="0" w:space="0" w:color="auto"/>
        <w:left w:val="none" w:sz="0" w:space="0" w:color="auto"/>
        <w:bottom w:val="none" w:sz="0" w:space="0" w:color="auto"/>
        <w:right w:val="none" w:sz="0" w:space="0" w:color="auto"/>
      </w:divBdr>
    </w:div>
    <w:div w:id="499388412">
      <w:bodyDiv w:val="1"/>
      <w:marLeft w:val="0"/>
      <w:marRight w:val="0"/>
      <w:marTop w:val="0"/>
      <w:marBottom w:val="0"/>
      <w:divBdr>
        <w:top w:val="none" w:sz="0" w:space="0" w:color="auto"/>
        <w:left w:val="none" w:sz="0" w:space="0" w:color="auto"/>
        <w:bottom w:val="none" w:sz="0" w:space="0" w:color="auto"/>
        <w:right w:val="none" w:sz="0" w:space="0" w:color="auto"/>
      </w:divBdr>
    </w:div>
    <w:div w:id="6949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5507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6</cp:revision>
  <cp:lastPrinted>2020-07-27T09:08:00Z</cp:lastPrinted>
  <dcterms:created xsi:type="dcterms:W3CDTF">2020-02-12T08:35:00Z</dcterms:created>
  <dcterms:modified xsi:type="dcterms:W3CDTF">2020-07-27T09:08:00Z</dcterms:modified>
</cp:coreProperties>
</file>