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AD36" w14:textId="77777777" w:rsidR="00A77E3E" w:rsidRPr="00A66179" w:rsidRDefault="00A77E3E" w:rsidP="00A77E3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 xml:space="preserve">NAME: MANI SAI MENDA </w:t>
      </w:r>
    </w:p>
    <w:p w14:paraId="25D6D7CC" w14:textId="77777777" w:rsidR="00A77E3E" w:rsidRPr="00A66179" w:rsidRDefault="00A77E3E" w:rsidP="00A77E3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REG NO.:192111399</w:t>
      </w:r>
    </w:p>
    <w:p w14:paraId="3E216528" w14:textId="77777777" w:rsidR="00A77E3E" w:rsidRPr="00A66179" w:rsidRDefault="00A77E3E" w:rsidP="00A77E3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COURSE: DATABASE MANAGEMENT SYSTEMS FOR DATA ANALYTICS.</w:t>
      </w:r>
    </w:p>
    <w:p w14:paraId="22328447" w14:textId="77777777" w:rsidR="00A77E3E" w:rsidRPr="00A66179" w:rsidRDefault="00A77E3E" w:rsidP="00A77E3E">
      <w:pPr>
        <w:pStyle w:val="BodyText"/>
        <w:spacing w:before="4"/>
        <w:rPr>
          <w:b/>
          <w:sz w:val="32"/>
          <w:szCs w:val="32"/>
        </w:rPr>
      </w:pPr>
      <w:r w:rsidRPr="00A66179">
        <w:rPr>
          <w:b/>
          <w:sz w:val="32"/>
          <w:szCs w:val="32"/>
        </w:rPr>
        <w:t>COURSE CODE: CSA0520.</w:t>
      </w:r>
    </w:p>
    <w:p w14:paraId="07095BFB" w14:textId="77777777" w:rsidR="00A77E3E" w:rsidRDefault="00A77E3E" w:rsidP="00A77E3E">
      <w:pPr>
        <w:pStyle w:val="BodyText"/>
        <w:rPr>
          <w:sz w:val="20"/>
        </w:rPr>
      </w:pPr>
    </w:p>
    <w:p w14:paraId="6182792A" w14:textId="77777777" w:rsidR="00A77E3E" w:rsidRDefault="00A77E3E" w:rsidP="00A77E3E">
      <w:pPr>
        <w:pStyle w:val="BodyText"/>
        <w:rPr>
          <w:sz w:val="20"/>
        </w:rPr>
      </w:pPr>
    </w:p>
    <w:p w14:paraId="656F2050" w14:textId="77777777" w:rsidR="00A77E3E" w:rsidRDefault="00A77E3E" w:rsidP="00A77E3E">
      <w:pPr>
        <w:pStyle w:val="BodyText"/>
        <w:rPr>
          <w:sz w:val="20"/>
        </w:rPr>
      </w:pPr>
    </w:p>
    <w:p w14:paraId="2A9746E6" w14:textId="77777777" w:rsidR="0084745A" w:rsidRDefault="00000000">
      <w:pPr>
        <w:tabs>
          <w:tab w:val="left" w:pos="993"/>
          <w:tab w:val="left" w:pos="114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Ex.No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: 6</w:t>
      </w:r>
    </w:p>
    <w:p w14:paraId="0887A65F" w14:textId="77777777" w:rsidR="0084745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SELECT with various clause – GROUP BY, HAVING, ORDER BY</w:t>
      </w:r>
    </w:p>
    <w:p w14:paraId="26343CB2" w14:textId="77777777" w:rsidR="008474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Questions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3D093CD9" w14:textId="77777777" w:rsidR="008474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GROUP BY - HAVING</w:t>
      </w:r>
    </w:p>
    <w:p w14:paraId="267035EA" w14:textId="77777777" w:rsidR="0084745A" w:rsidRDefault="0084745A">
      <w:pPr>
        <w:spacing w:after="0" w:line="295" w:lineRule="auto"/>
        <w:rPr>
          <w:rFonts w:ascii="Times New Roman" w:eastAsia="Times New Roman" w:hAnsi="Times New Roman" w:cs="Times New Roman"/>
          <w:sz w:val="24"/>
        </w:rPr>
      </w:pPr>
    </w:p>
    <w:p w14:paraId="1EDA28BB" w14:textId="36B4350D" w:rsidR="00A77E3E" w:rsidRPr="00A77E3E" w:rsidRDefault="00A77E3E" w:rsidP="00A77E3E">
      <w:pPr>
        <w:tabs>
          <w:tab w:val="left" w:pos="1230"/>
          <w:tab w:val="left" w:pos="1231"/>
        </w:tabs>
        <w:spacing w:line="237" w:lineRule="auto"/>
        <w:ind w:right="2039"/>
        <w:rPr>
          <w:sz w:val="24"/>
        </w:rPr>
      </w:pPr>
      <w:r w:rsidRPr="00A77E3E">
        <w:rPr>
          <w:rFonts w:ascii="Times New Roman" w:eastAsia="Times New Roman" w:hAnsi="Times New Roman" w:cs="Times New Roman"/>
          <w:sz w:val="24"/>
        </w:rPr>
        <w:t>1)</w:t>
      </w:r>
      <w:r w:rsidRPr="00A77E3E">
        <w:rPr>
          <w:sz w:val="24"/>
        </w:rPr>
        <w:t xml:space="preserve"> </w:t>
      </w:r>
      <w:r w:rsidRPr="00A77E3E">
        <w:rPr>
          <w:sz w:val="24"/>
        </w:rPr>
        <w:t>How</w:t>
      </w:r>
      <w:r w:rsidRPr="00A77E3E">
        <w:rPr>
          <w:spacing w:val="-2"/>
          <w:sz w:val="24"/>
        </w:rPr>
        <w:t xml:space="preserve"> </w:t>
      </w:r>
      <w:r w:rsidRPr="00A77E3E">
        <w:rPr>
          <w:sz w:val="24"/>
        </w:rPr>
        <w:t>many students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are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registered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for each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course?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Display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the course</w:t>
      </w:r>
      <w:r w:rsidRPr="00A77E3E">
        <w:rPr>
          <w:spacing w:val="-2"/>
          <w:sz w:val="24"/>
        </w:rPr>
        <w:t xml:space="preserve"> </w:t>
      </w:r>
      <w:r w:rsidRPr="00A77E3E">
        <w:rPr>
          <w:sz w:val="24"/>
        </w:rPr>
        <w:t>description and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the</w:t>
      </w:r>
      <w:r w:rsidRPr="00A77E3E">
        <w:rPr>
          <w:spacing w:val="-57"/>
          <w:sz w:val="24"/>
        </w:rPr>
        <w:t xml:space="preserve"> </w:t>
      </w:r>
      <w:r w:rsidRPr="00A77E3E">
        <w:rPr>
          <w:sz w:val="24"/>
        </w:rPr>
        <w:t>number</w:t>
      </w:r>
      <w:r w:rsidRPr="00A77E3E">
        <w:rPr>
          <w:spacing w:val="-3"/>
          <w:sz w:val="24"/>
        </w:rPr>
        <w:t xml:space="preserve"> </w:t>
      </w:r>
      <w:r w:rsidRPr="00A77E3E">
        <w:rPr>
          <w:sz w:val="24"/>
        </w:rPr>
        <w:t>of</w:t>
      </w:r>
      <w:r w:rsidRPr="00A77E3E">
        <w:rPr>
          <w:spacing w:val="-1"/>
          <w:sz w:val="24"/>
        </w:rPr>
        <w:t xml:space="preserve"> </w:t>
      </w:r>
      <w:r w:rsidRPr="00A77E3E">
        <w:rPr>
          <w:sz w:val="24"/>
        </w:rPr>
        <w:t>students registered in each course.</w:t>
      </w:r>
    </w:p>
    <w:p w14:paraId="22FD1586" w14:textId="32594562" w:rsidR="0084745A" w:rsidRDefault="00000000" w:rsidP="00A77E3E">
      <w:pPr>
        <w:tabs>
          <w:tab w:val="left" w:pos="800"/>
        </w:tabs>
        <w:spacing w:after="0" w:line="240" w:lineRule="auto"/>
        <w:ind w:right="1260"/>
        <w:rPr>
          <w:rFonts w:ascii="Times New Roman" w:eastAsia="Times New Roman" w:hAnsi="Times New Roman" w:cs="Times New Roman"/>
          <w:sz w:val="24"/>
        </w:rPr>
      </w:pPr>
      <w:r>
        <w:object w:dxaOrig="8664" w:dyaOrig="1455" w14:anchorId="74467458">
          <v:rect id="rectole0000000000" o:spid="_x0000_i1025" style="width:433.2pt;height:72.6pt" o:ole="" o:preferrelative="t" stroked="f">
            <v:imagedata r:id="rId5" o:title=""/>
          </v:rect>
          <o:OLEObject Type="Embed" ProgID="StaticMetafile" ShapeID="rectole0000000000" DrawAspect="Content" ObjectID="_1725949196" r:id="rId6"/>
        </w:object>
      </w:r>
    </w:p>
    <w:p w14:paraId="50D08A78" w14:textId="77B70EEB" w:rsidR="0084745A" w:rsidRDefault="00A77E3E">
      <w:pPr>
        <w:tabs>
          <w:tab w:val="left" w:pos="800"/>
        </w:tabs>
        <w:spacing w:after="0" w:line="240" w:lineRule="auto"/>
        <w:ind w:left="720" w:right="1260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t>2)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1"/>
          <w:sz w:val="24"/>
        </w:rPr>
        <w:t xml:space="preserve"> </w:t>
      </w:r>
      <w:r>
        <w:rPr>
          <w:sz w:val="24"/>
        </w:rPr>
        <w:t>courses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for? Use</w:t>
      </w:r>
      <w:r>
        <w:rPr>
          <w:spacing w:val="-3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 w:rsidR="00000000">
        <w:object w:dxaOrig="8664" w:dyaOrig="2188" w14:anchorId="4DEA38AC">
          <v:rect id="rectole0000000001" o:spid="_x0000_i1026" style="width:433.2pt;height:109.2pt" o:ole="" o:preferrelative="t" stroked="f">
            <v:imagedata r:id="rId7" o:title=""/>
          </v:rect>
          <o:OLEObject Type="Embed" ProgID="StaticMetafile" ShapeID="rectole0000000001" DrawAspect="Content" ObjectID="_1725949197" r:id="rId8"/>
        </w:object>
      </w:r>
    </w:p>
    <w:p w14:paraId="6B5CFA34" w14:textId="77777777" w:rsidR="0084745A" w:rsidRDefault="0084745A">
      <w:pPr>
        <w:tabs>
          <w:tab w:val="left" w:pos="800"/>
        </w:tabs>
        <w:spacing w:after="0" w:line="240" w:lineRule="auto"/>
        <w:ind w:left="720" w:right="1260"/>
        <w:rPr>
          <w:rFonts w:ascii="Times New Roman" w:eastAsia="Times New Roman" w:hAnsi="Times New Roman" w:cs="Times New Roman"/>
          <w:sz w:val="24"/>
        </w:rPr>
      </w:pPr>
    </w:p>
    <w:p w14:paraId="68F78A35" w14:textId="77777777" w:rsidR="0084745A" w:rsidRDefault="0084745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B7E140D" w14:textId="77777777" w:rsidR="0084745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ORDER BY</w:t>
      </w:r>
    </w:p>
    <w:p w14:paraId="2ED44024" w14:textId="77777777" w:rsidR="0084745A" w:rsidRDefault="0084745A">
      <w:pPr>
        <w:spacing w:after="0" w:line="289" w:lineRule="auto"/>
        <w:rPr>
          <w:rFonts w:ascii="Times New Roman" w:eastAsia="Times New Roman" w:hAnsi="Times New Roman" w:cs="Times New Roman"/>
          <w:sz w:val="24"/>
        </w:rPr>
      </w:pPr>
    </w:p>
    <w:p w14:paraId="1FAD8404" w14:textId="15C5618F" w:rsidR="0084745A" w:rsidRDefault="00A77E3E" w:rsidP="00A77E3E">
      <w:pPr>
        <w:tabs>
          <w:tab w:val="left" w:pos="800"/>
        </w:tabs>
        <w:spacing w:after="0" w:line="240" w:lineRule="auto"/>
        <w:ind w:right="1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1)</w:t>
      </w:r>
      <w:r w:rsidR="00000000">
        <w:rPr>
          <w:rFonts w:ascii="Times New Roman" w:eastAsia="Times New Roman" w:hAnsi="Times New Roman" w:cs="Times New Roman"/>
          <w:sz w:val="24"/>
        </w:rPr>
        <w:t xml:space="preserve">Retrieve Name, Gender,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MobileNo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 xml:space="preserve"> of all the students in ascending order of </w:t>
      </w:r>
      <w:proofErr w:type="spellStart"/>
      <w:r w:rsidR="00000000">
        <w:rPr>
          <w:rFonts w:ascii="Times New Roman" w:eastAsia="Times New Roman" w:hAnsi="Times New Roman" w:cs="Times New Roman"/>
          <w:sz w:val="24"/>
        </w:rPr>
        <w:t>RegNo</w:t>
      </w:r>
      <w:proofErr w:type="spellEnd"/>
      <w:r w:rsidR="00000000">
        <w:rPr>
          <w:rFonts w:ascii="Times New Roman" w:eastAsia="Times New Roman" w:hAnsi="Times New Roman" w:cs="Times New Roman"/>
          <w:sz w:val="24"/>
        </w:rPr>
        <w:t>.</w:t>
      </w:r>
    </w:p>
    <w:p w14:paraId="5EAE463F" w14:textId="77777777" w:rsidR="0084745A" w:rsidRDefault="00000000">
      <w:pPr>
        <w:tabs>
          <w:tab w:val="left" w:pos="800"/>
        </w:tabs>
        <w:spacing w:after="0" w:line="240" w:lineRule="auto"/>
        <w:ind w:right="1000"/>
        <w:rPr>
          <w:rFonts w:ascii="Times New Roman" w:eastAsia="Times New Roman" w:hAnsi="Times New Roman" w:cs="Times New Roman"/>
          <w:sz w:val="24"/>
        </w:rPr>
      </w:pPr>
      <w:r>
        <w:object w:dxaOrig="7476" w:dyaOrig="2177" w14:anchorId="2D8CFD1F">
          <v:rect id="rectole0000000002" o:spid="_x0000_i1027" style="width:373.8pt;height:108.6pt" o:ole="" o:preferrelative="t" stroked="f">
            <v:imagedata r:id="rId9" o:title=""/>
          </v:rect>
          <o:OLEObject Type="Embed" ProgID="StaticMetafile" ShapeID="rectole0000000002" DrawAspect="Content" ObjectID="_1725949198" r:id="rId10"/>
        </w:object>
      </w:r>
    </w:p>
    <w:p w14:paraId="5EC9D2F3" w14:textId="77777777" w:rsidR="0084745A" w:rsidRDefault="0084745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AE9BF9" w14:textId="69C50B68" w:rsidR="0084745A" w:rsidRDefault="00A77E3E" w:rsidP="00A77E3E">
      <w:pPr>
        <w:tabs>
          <w:tab w:val="left" w:pos="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2)</w:t>
      </w:r>
      <w:r w:rsidR="00000000">
        <w:rPr>
          <w:rFonts w:ascii="Times New Roman" w:eastAsia="Times New Roman" w:hAnsi="Times New Roman" w:cs="Times New Roman"/>
          <w:sz w:val="24"/>
        </w:rPr>
        <w:t>List the faculty members in the order of older faculty first.</w:t>
      </w:r>
    </w:p>
    <w:p w14:paraId="68A2AEA5" w14:textId="77777777" w:rsidR="0084745A" w:rsidRDefault="00000000">
      <w:pPr>
        <w:tabs>
          <w:tab w:val="left" w:pos="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6093" w:dyaOrig="2373" w14:anchorId="14D7518D">
          <v:rect id="rectole0000000003" o:spid="_x0000_i1028" style="width:304.8pt;height:118.8pt" o:ole="" o:preferrelative="t" stroked="f">
            <v:imagedata r:id="rId11" o:title=""/>
          </v:rect>
          <o:OLEObject Type="Embed" ProgID="StaticMetafile" ShapeID="rectole0000000003" DrawAspect="Content" ObjectID="_1725949199" r:id="rId12"/>
        </w:object>
      </w:r>
    </w:p>
    <w:p w14:paraId="4412CE47" w14:textId="77777777" w:rsidR="0084745A" w:rsidRDefault="0084745A">
      <w:pPr>
        <w:tabs>
          <w:tab w:val="left" w:pos="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804792" w14:textId="77777777" w:rsidR="0084745A" w:rsidRDefault="0084745A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84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033"/>
    <w:multiLevelType w:val="multilevel"/>
    <w:tmpl w:val="A51EEA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3342E"/>
    <w:multiLevelType w:val="hybridMultilevel"/>
    <w:tmpl w:val="F3466EEA"/>
    <w:lvl w:ilvl="0" w:tplc="777AEB1E">
      <w:start w:val="1"/>
      <w:numFmt w:val="decimal"/>
      <w:lvlText w:val="%1."/>
      <w:lvlJc w:val="left"/>
      <w:pPr>
        <w:ind w:left="431" w:hanging="8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800CB8">
      <w:numFmt w:val="bullet"/>
      <w:lvlText w:val="•"/>
      <w:lvlJc w:val="left"/>
      <w:pPr>
        <w:ind w:left="1586" w:hanging="800"/>
      </w:pPr>
      <w:rPr>
        <w:rFonts w:hint="default"/>
        <w:lang w:val="en-US" w:eastAsia="en-US" w:bidi="ar-SA"/>
      </w:rPr>
    </w:lvl>
    <w:lvl w:ilvl="2" w:tplc="33163FD0">
      <w:numFmt w:val="bullet"/>
      <w:lvlText w:val="•"/>
      <w:lvlJc w:val="left"/>
      <w:pPr>
        <w:ind w:left="2732" w:hanging="800"/>
      </w:pPr>
      <w:rPr>
        <w:rFonts w:hint="default"/>
        <w:lang w:val="en-US" w:eastAsia="en-US" w:bidi="ar-SA"/>
      </w:rPr>
    </w:lvl>
    <w:lvl w:ilvl="3" w:tplc="A122FE32">
      <w:numFmt w:val="bullet"/>
      <w:lvlText w:val="•"/>
      <w:lvlJc w:val="left"/>
      <w:pPr>
        <w:ind w:left="3878" w:hanging="800"/>
      </w:pPr>
      <w:rPr>
        <w:rFonts w:hint="default"/>
        <w:lang w:val="en-US" w:eastAsia="en-US" w:bidi="ar-SA"/>
      </w:rPr>
    </w:lvl>
    <w:lvl w:ilvl="4" w:tplc="5788797A">
      <w:numFmt w:val="bullet"/>
      <w:lvlText w:val="•"/>
      <w:lvlJc w:val="left"/>
      <w:pPr>
        <w:ind w:left="5024" w:hanging="800"/>
      </w:pPr>
      <w:rPr>
        <w:rFonts w:hint="default"/>
        <w:lang w:val="en-US" w:eastAsia="en-US" w:bidi="ar-SA"/>
      </w:rPr>
    </w:lvl>
    <w:lvl w:ilvl="5" w:tplc="E35CF558">
      <w:numFmt w:val="bullet"/>
      <w:lvlText w:val="•"/>
      <w:lvlJc w:val="left"/>
      <w:pPr>
        <w:ind w:left="6170" w:hanging="800"/>
      </w:pPr>
      <w:rPr>
        <w:rFonts w:hint="default"/>
        <w:lang w:val="en-US" w:eastAsia="en-US" w:bidi="ar-SA"/>
      </w:rPr>
    </w:lvl>
    <w:lvl w:ilvl="6" w:tplc="F2FEADB0">
      <w:numFmt w:val="bullet"/>
      <w:lvlText w:val="•"/>
      <w:lvlJc w:val="left"/>
      <w:pPr>
        <w:ind w:left="7316" w:hanging="800"/>
      </w:pPr>
      <w:rPr>
        <w:rFonts w:hint="default"/>
        <w:lang w:val="en-US" w:eastAsia="en-US" w:bidi="ar-SA"/>
      </w:rPr>
    </w:lvl>
    <w:lvl w:ilvl="7" w:tplc="B94C2CE6">
      <w:numFmt w:val="bullet"/>
      <w:lvlText w:val="•"/>
      <w:lvlJc w:val="left"/>
      <w:pPr>
        <w:ind w:left="8462" w:hanging="800"/>
      </w:pPr>
      <w:rPr>
        <w:rFonts w:hint="default"/>
        <w:lang w:val="en-US" w:eastAsia="en-US" w:bidi="ar-SA"/>
      </w:rPr>
    </w:lvl>
    <w:lvl w:ilvl="8" w:tplc="DC2C1A20">
      <w:numFmt w:val="bullet"/>
      <w:lvlText w:val="•"/>
      <w:lvlJc w:val="left"/>
      <w:pPr>
        <w:ind w:left="9608" w:hanging="800"/>
      </w:pPr>
      <w:rPr>
        <w:rFonts w:hint="default"/>
        <w:lang w:val="en-US" w:eastAsia="en-US" w:bidi="ar-SA"/>
      </w:rPr>
    </w:lvl>
  </w:abstractNum>
  <w:abstractNum w:abstractNumId="2" w15:restartNumberingAfterBreak="0">
    <w:nsid w:val="29056247"/>
    <w:multiLevelType w:val="multilevel"/>
    <w:tmpl w:val="26A4DF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70F3D5E"/>
    <w:multiLevelType w:val="multilevel"/>
    <w:tmpl w:val="ED380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AB7075"/>
    <w:multiLevelType w:val="multilevel"/>
    <w:tmpl w:val="247E6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99278683">
    <w:abstractNumId w:val="3"/>
  </w:num>
  <w:num w:numId="2" w16cid:durableId="1308820861">
    <w:abstractNumId w:val="4"/>
  </w:num>
  <w:num w:numId="3" w16cid:durableId="1369649108">
    <w:abstractNumId w:val="2"/>
  </w:num>
  <w:num w:numId="4" w16cid:durableId="2101215587">
    <w:abstractNumId w:val="0"/>
  </w:num>
  <w:num w:numId="5" w16cid:durableId="206860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5A"/>
    <w:rsid w:val="0084745A"/>
    <w:rsid w:val="00A7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FA33"/>
  <w15:docId w15:val="{632C4864-1F0F-4A35-8828-B66DC10A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77E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77E3E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A77E3E"/>
    <w:pPr>
      <w:widowControl w:val="0"/>
      <w:autoSpaceDE w:val="0"/>
      <w:autoSpaceDN w:val="0"/>
      <w:spacing w:after="0" w:line="240" w:lineRule="auto"/>
      <w:ind w:left="1571" w:hanging="114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 SAI MENDA</dc:creator>
  <cp:lastModifiedBy>MANI SAI MENDA</cp:lastModifiedBy>
  <cp:revision>2</cp:revision>
  <dcterms:created xsi:type="dcterms:W3CDTF">2022-09-29T04:02:00Z</dcterms:created>
  <dcterms:modified xsi:type="dcterms:W3CDTF">2022-09-29T04:02:00Z</dcterms:modified>
</cp:coreProperties>
</file>