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A00" w:rsidRDefault="00F73B73">
      <w:pPr>
        <w:rPr>
          <w:b/>
        </w:rPr>
      </w:pPr>
      <w:r>
        <w:rPr>
          <w:b/>
        </w:rPr>
        <w:t>What is</w:t>
      </w:r>
      <w:r w:rsidR="00896121" w:rsidRPr="00A20A00">
        <w:rPr>
          <w:b/>
        </w:rPr>
        <w:t xml:space="preserve"> role</w:t>
      </w:r>
      <w:r>
        <w:rPr>
          <w:b/>
        </w:rPr>
        <w:t xml:space="preserve">s in </w:t>
      </w:r>
      <w:proofErr w:type="gramStart"/>
      <w:r>
        <w:rPr>
          <w:b/>
        </w:rPr>
        <w:t>Ansible</w:t>
      </w:r>
      <w:r w:rsidR="00896121" w:rsidRPr="00A20A00">
        <w:rPr>
          <w:b/>
        </w:rPr>
        <w:t>:</w:t>
      </w:r>
      <w:proofErr w:type="gramEnd"/>
    </w:p>
    <w:p w:rsidR="00A20A00" w:rsidRDefault="009C4456">
      <w:pPr>
        <w:rPr>
          <w:rFonts w:ascii="Helvetica" w:hAnsi="Helvetica" w:cs="Helvetica"/>
          <w:color w:val="0A141B"/>
          <w:shd w:val="clear" w:color="auto" w:fill="FFFFFF"/>
        </w:rPr>
      </w:pPr>
      <w:r>
        <w:rPr>
          <w:rFonts w:ascii="Helvetica" w:hAnsi="Helvetica" w:cs="Helvetica"/>
          <w:color w:val="0A141B"/>
          <w:shd w:val="clear" w:color="auto" w:fill="FFFFFF"/>
        </w:rPr>
        <w:t> I</w:t>
      </w:r>
      <w:r w:rsidR="00A20A00">
        <w:rPr>
          <w:rFonts w:ascii="Helvetica" w:hAnsi="Helvetica" w:cs="Helvetica"/>
          <w:color w:val="0A141B"/>
          <w:shd w:val="clear" w:color="auto" w:fill="FFFFFF"/>
        </w:rPr>
        <w:t xml:space="preserve">t is a group of variables, tasks, files, and handlers that are stored in a standardized file </w:t>
      </w:r>
      <w:bookmarkStart w:id="0" w:name="_GoBack"/>
      <w:bookmarkEnd w:id="0"/>
      <w:r w:rsidR="00A20A00">
        <w:rPr>
          <w:rFonts w:ascii="Helvetica" w:hAnsi="Helvetica" w:cs="Helvetica"/>
          <w:color w:val="0A141B"/>
          <w:shd w:val="clear" w:color="auto" w:fill="FFFFFF"/>
        </w:rPr>
        <w:t>structure.</w:t>
      </w:r>
    </w:p>
    <w:p w:rsidR="00A20A00" w:rsidRPr="00E6371E" w:rsidRDefault="00E6371E" w:rsidP="00E6371E">
      <w:pPr>
        <w:pStyle w:val="ListParagraph"/>
        <w:numPr>
          <w:ilvl w:val="0"/>
          <w:numId w:val="1"/>
        </w:numPr>
        <w:rPr>
          <w:b/>
        </w:rPr>
      </w:pPr>
      <w:r>
        <w:rPr>
          <w:rFonts w:ascii="Helvetica" w:hAnsi="Helvetica" w:cs="Helvetica"/>
          <w:color w:val="0A141B"/>
          <w:shd w:val="clear" w:color="auto" w:fill="FFFFFF"/>
        </w:rPr>
        <w:t>The most complicated part of a role is recalling the directory structure</w:t>
      </w:r>
    </w:p>
    <w:p w:rsidR="00E6371E" w:rsidRPr="00E6371E" w:rsidRDefault="00E6371E" w:rsidP="00E6371E">
      <w:pPr>
        <w:pStyle w:val="ListParagraph"/>
        <w:numPr>
          <w:ilvl w:val="0"/>
          <w:numId w:val="1"/>
        </w:numPr>
        <w:rPr>
          <w:b/>
        </w:rPr>
      </w:pPr>
      <w:r>
        <w:rPr>
          <w:rFonts w:ascii="Helvetica" w:hAnsi="Helvetica" w:cs="Helvetica"/>
          <w:color w:val="0A141B"/>
          <w:shd w:val="clear" w:color="auto" w:fill="FFFFFF"/>
        </w:rPr>
        <w:t>Simply use </w:t>
      </w:r>
      <w:proofErr w:type="spellStart"/>
      <w:r>
        <w:rPr>
          <w:rStyle w:val="HTMLCode"/>
          <w:rFonts w:eastAsiaTheme="minorHAnsi"/>
          <w:color w:val="442188"/>
          <w:sz w:val="24"/>
          <w:szCs w:val="24"/>
          <w:shd w:val="clear" w:color="auto" w:fill="F0F0F0"/>
        </w:rPr>
        <w:t>ansible</w:t>
      </w:r>
      <w:proofErr w:type="spellEnd"/>
      <w:r>
        <w:rPr>
          <w:rStyle w:val="HTMLCode"/>
          <w:rFonts w:eastAsiaTheme="minorHAnsi"/>
          <w:color w:val="442188"/>
          <w:sz w:val="24"/>
          <w:szCs w:val="24"/>
          <w:shd w:val="clear" w:color="auto" w:fill="F0F0F0"/>
        </w:rPr>
        <w:t xml:space="preserve">-galaxy </w:t>
      </w:r>
      <w:proofErr w:type="spellStart"/>
      <w:r>
        <w:rPr>
          <w:rStyle w:val="HTMLCode"/>
          <w:rFonts w:eastAsiaTheme="minorHAnsi"/>
          <w:color w:val="442188"/>
          <w:sz w:val="24"/>
          <w:szCs w:val="24"/>
          <w:shd w:val="clear" w:color="auto" w:fill="F0F0F0"/>
        </w:rPr>
        <w:t>init</w:t>
      </w:r>
      <w:proofErr w:type="spellEnd"/>
      <w:r>
        <w:rPr>
          <w:rStyle w:val="HTMLCode"/>
          <w:rFonts w:eastAsiaTheme="minorHAnsi"/>
          <w:color w:val="442188"/>
          <w:sz w:val="24"/>
          <w:szCs w:val="24"/>
          <w:shd w:val="clear" w:color="auto" w:fill="F0F0F0"/>
        </w:rPr>
        <w:t xml:space="preserve"> &lt;ROLE_NAME&gt;</w:t>
      </w:r>
      <w:r>
        <w:rPr>
          <w:rFonts w:ascii="Helvetica" w:hAnsi="Helvetica" w:cs="Helvetica"/>
          <w:color w:val="0A141B"/>
          <w:shd w:val="clear" w:color="auto" w:fill="FFFFFF"/>
        </w:rPr>
        <w:t> to create a new role in your present working directory.</w:t>
      </w:r>
    </w:p>
    <w:p w:rsidR="00E6371E" w:rsidRPr="00E6371E" w:rsidRDefault="005C105A" w:rsidP="00E6371E">
      <w:pPr>
        <w:rPr>
          <w:b/>
        </w:rPr>
      </w:pPr>
      <w:r w:rsidRPr="005C105A">
        <w:rPr>
          <w:b/>
          <w:noProof/>
        </w:rPr>
        <w:drawing>
          <wp:inline distT="0" distB="0" distL="0" distR="0" wp14:anchorId="72E3DF5E" wp14:editId="475E4A80">
            <wp:extent cx="2912012" cy="254362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806" cy="254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07" w:rsidRDefault="00841E07"/>
    <w:p w:rsidR="00841E07" w:rsidRDefault="00841E07"/>
    <w:sectPr w:rsidR="0084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666C8"/>
    <w:multiLevelType w:val="hybridMultilevel"/>
    <w:tmpl w:val="5950E1E8"/>
    <w:lvl w:ilvl="0" w:tplc="4260C31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Helvetica" w:hint="default"/>
        <w:b w:val="0"/>
        <w:color w:val="0A141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FA5"/>
    <w:rsid w:val="00590C24"/>
    <w:rsid w:val="005C105A"/>
    <w:rsid w:val="00841E07"/>
    <w:rsid w:val="00896121"/>
    <w:rsid w:val="00965FA5"/>
    <w:rsid w:val="009C4456"/>
    <w:rsid w:val="00A20A00"/>
    <w:rsid w:val="00E6371E"/>
    <w:rsid w:val="00F7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4B2D"/>
  <w15:chartTrackingRefBased/>
  <w15:docId w15:val="{DBAC79BF-79B1-410D-AB72-64125A36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7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637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>BOSCH Group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10</cp:revision>
  <dcterms:created xsi:type="dcterms:W3CDTF">2019-11-27T09:28:00Z</dcterms:created>
  <dcterms:modified xsi:type="dcterms:W3CDTF">2020-01-09T05:47:00Z</dcterms:modified>
</cp:coreProperties>
</file>