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2995" w14:textId="77777777" w:rsidR="006A09D9" w:rsidRDefault="006A09D9"/>
    <w:p w14:paraId="521CF9CB" w14:textId="77777777" w:rsidR="006A09D9" w:rsidRDefault="006A09D9"/>
    <w:p w14:paraId="3CA7B138" w14:textId="77777777" w:rsidR="006A09D9" w:rsidRDefault="00000000">
      <w:pPr>
        <w:spacing w:before="1440" w:after="240"/>
        <w:jc w:val="center"/>
      </w:pPr>
      <w:r>
        <w:rPr>
          <w:b/>
          <w:bCs/>
          <w:color w:val="1F5C99"/>
          <w:sz w:val="52"/>
          <w:szCs w:val="52"/>
        </w:rPr>
        <w:t>FHIR API Data Ingestion</w:t>
      </w:r>
    </w:p>
    <w:p w14:paraId="08468E55" w14:textId="77777777" w:rsidR="006A09D9" w:rsidRDefault="00000000">
      <w:pPr>
        <w:spacing w:after="240"/>
        <w:jc w:val="center"/>
      </w:pPr>
      <w:r>
        <w:rPr>
          <w:b/>
          <w:bCs/>
          <w:color w:val="1F5C99"/>
          <w:sz w:val="52"/>
          <w:szCs w:val="52"/>
        </w:rPr>
        <w:t>&amp; Analytics Pipeline</w:t>
      </w:r>
    </w:p>
    <w:p w14:paraId="15CF1651" w14:textId="196565A4" w:rsidR="006A09D9" w:rsidRDefault="00A20D9F">
      <w:pPr>
        <w:pBdr>
          <w:bottom w:val="single" w:sz="6" w:space="1" w:color="2E75B6"/>
        </w:pBdr>
        <w:spacing w:before="120" w:after="120"/>
        <w:jc w:val="center"/>
      </w:pPr>
      <w:r>
        <w:rPr>
          <w:i/>
          <w:iCs/>
          <w:color w:val="555555"/>
          <w:sz w:val="28"/>
          <w:szCs w:val="28"/>
        </w:rPr>
        <w:t>Manoj Ramamurthy</w:t>
      </w:r>
    </w:p>
    <w:p w14:paraId="4497E72F" w14:textId="77777777" w:rsidR="006A09D9" w:rsidRDefault="006A09D9"/>
    <w:p w14:paraId="3E9A4D96" w14:textId="77777777" w:rsidR="006A09D9" w:rsidRDefault="006A09D9"/>
    <w:p w14:paraId="409F5653" w14:textId="77777777" w:rsidR="006A09D9" w:rsidRDefault="006A09D9"/>
    <w:p w14:paraId="3BBF7808" w14:textId="77777777" w:rsidR="006A09D9" w:rsidRDefault="00000000">
      <w:r>
        <w:br w:type="page"/>
      </w:r>
    </w:p>
    <w:p w14:paraId="3B6CA87E" w14:textId="77777777" w:rsidR="006A09D9" w:rsidRDefault="00000000">
      <w:pPr>
        <w:pStyle w:val="Heading1"/>
      </w:pPr>
      <w:r>
        <w:lastRenderedPageBreak/>
        <w:t>1. Project Overview</w:t>
      </w:r>
    </w:p>
    <w:p w14:paraId="5288BE97" w14:textId="77777777" w:rsidR="006A09D9" w:rsidRDefault="006A09D9">
      <w:pPr>
        <w:pBdr>
          <w:bottom w:val="single" w:sz="4" w:space="1" w:color="CCCCCC"/>
        </w:pBdr>
        <w:spacing w:before="120" w:after="120"/>
      </w:pPr>
    </w:p>
    <w:p w14:paraId="6304985F" w14:textId="77777777" w:rsidR="006A09D9" w:rsidRDefault="00000000">
      <w:pPr>
        <w:spacing w:before="60" w:after="60"/>
      </w:pPr>
      <w:r>
        <w:t>This document describes the end-to-end data pipeline built on Microsoft Fabric to ingest, transform, and model FHIR (Fast Healthcare Interoperability Resources) API data using a Medallion Lakehouse Architecture.</w:t>
      </w:r>
    </w:p>
    <w:p w14:paraId="42565578" w14:textId="77777777" w:rsidR="006A09D9" w:rsidRDefault="006A09D9"/>
    <w:p w14:paraId="0519B816" w14:textId="77777777" w:rsidR="006A09D9" w:rsidRDefault="00000000">
      <w:pPr>
        <w:spacing w:before="60" w:after="60"/>
      </w:pPr>
      <w:r>
        <w:t xml:space="preserve">The pipeline ingests 4 FHIR resources — Patient, Encounter, Observation, and Condition — across a rolling 3-day window, stores them in layered Delta tables, and produces analytics-ready </w:t>
      </w:r>
      <w:proofErr w:type="gramStart"/>
      <w:r>
        <w:t>Gold</w:t>
      </w:r>
      <w:proofErr w:type="gramEnd"/>
      <w:r>
        <w:t xml:space="preserve"> views.</w:t>
      </w:r>
    </w:p>
    <w:p w14:paraId="46B7CF27" w14:textId="77777777" w:rsidR="006A09D9" w:rsidRDefault="006A09D9"/>
    <w:p w14:paraId="1492D6A0" w14:textId="77777777" w:rsidR="006A09D9" w:rsidRDefault="00000000">
      <w:pPr>
        <w:pStyle w:val="Heading2"/>
      </w:pPr>
      <w:r>
        <w:t>1.1 Key Objectives</w:t>
      </w:r>
    </w:p>
    <w:p w14:paraId="6040683A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Incrementally ingest FHIR API data for 2-3 days with pagination</w:t>
      </w:r>
    </w:p>
    <w:p w14:paraId="21EB6A70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Build a 4-layer Medallion Architecture: Raw, Bronze, Silver, Gold</w:t>
      </w:r>
    </w:p>
    <w:p w14:paraId="5F5F1DB5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Apply SCD Type 2 versioning to track historical changes</w:t>
      </w:r>
    </w:p>
    <w:p w14:paraId="5F038C7B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Orchestrate the full pipeline using Fabric Data Pipeline</w:t>
      </w:r>
    </w:p>
    <w:p w14:paraId="263141D2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Produce clean, analytics-ready </w:t>
      </w:r>
      <w:proofErr w:type="gramStart"/>
      <w:r>
        <w:t>Gold</w:t>
      </w:r>
      <w:proofErr w:type="gramEnd"/>
      <w:r>
        <w:t xml:space="preserve"> tables for reporting</w:t>
      </w:r>
    </w:p>
    <w:p w14:paraId="4AB6E7C9" w14:textId="77777777" w:rsidR="006A09D9" w:rsidRDefault="006A09D9"/>
    <w:p w14:paraId="65E6E355" w14:textId="77777777" w:rsidR="006A09D9" w:rsidRDefault="00000000">
      <w:pPr>
        <w:pStyle w:val="Heading2"/>
      </w:pPr>
      <w:r>
        <w:t>1.2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A09D9" w14:paraId="3CF15D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217F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FB60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6A09D9" w14:paraId="0C3CC7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F5BA" w14:textId="77777777" w:rsidR="006A09D9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A356" w14:textId="77777777" w:rsidR="006A09D9" w:rsidRDefault="00000000">
            <w:r>
              <w:rPr>
                <w:sz w:val="20"/>
                <w:szCs w:val="20"/>
              </w:rPr>
              <w:t>Microsoft Fabric</w:t>
            </w:r>
          </w:p>
        </w:tc>
      </w:tr>
      <w:tr w:rsidR="006A09D9" w14:paraId="37979F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07FE" w14:textId="77777777" w:rsidR="006A09D9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6934" w14:textId="77777777" w:rsidR="006A09D9" w:rsidRDefault="00000000">
            <w:proofErr w:type="spellStart"/>
            <w:r>
              <w:rPr>
                <w:sz w:val="20"/>
                <w:szCs w:val="20"/>
              </w:rPr>
              <w:t>OneLake</w:t>
            </w:r>
            <w:proofErr w:type="spellEnd"/>
            <w:r>
              <w:rPr>
                <w:sz w:val="20"/>
                <w:szCs w:val="20"/>
              </w:rPr>
              <w:t xml:space="preserve"> Lakehouse — </w:t>
            </w:r>
            <w:proofErr w:type="spellStart"/>
            <w:r>
              <w:rPr>
                <w:sz w:val="20"/>
                <w:szCs w:val="20"/>
              </w:rPr>
              <w:t>FHIR_Lakehouse</w:t>
            </w:r>
            <w:proofErr w:type="spellEnd"/>
            <w:r>
              <w:rPr>
                <w:sz w:val="20"/>
                <w:szCs w:val="20"/>
              </w:rPr>
              <w:t xml:space="preserve"> (Delta / Parquet)</w:t>
            </w:r>
          </w:p>
        </w:tc>
      </w:tr>
      <w:tr w:rsidR="006A09D9" w14:paraId="53EFD2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2507" w14:textId="77777777" w:rsidR="006A09D9" w:rsidRDefault="00000000">
            <w:r>
              <w:rPr>
                <w:sz w:val="20"/>
                <w:szCs w:val="20"/>
              </w:rPr>
              <w:t>Processing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5CEC" w14:textId="77777777" w:rsidR="006A09D9" w:rsidRDefault="00000000">
            <w:r>
              <w:rPr>
                <w:sz w:val="20"/>
                <w:szCs w:val="20"/>
              </w:rPr>
              <w:t>Apache Spark (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Notebooks)</w:t>
            </w:r>
          </w:p>
        </w:tc>
      </w:tr>
      <w:tr w:rsidR="006A09D9" w14:paraId="025055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1EBB" w14:textId="77777777" w:rsidR="006A09D9" w:rsidRDefault="00000000">
            <w:r>
              <w:rPr>
                <w:sz w:val="20"/>
                <w:szCs w:val="20"/>
              </w:rPr>
              <w:t>Transformation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AF86" w14:textId="3F27AD70" w:rsidR="006A09D9" w:rsidRDefault="00000000">
            <w:r>
              <w:rPr>
                <w:sz w:val="20"/>
                <w:szCs w:val="20"/>
              </w:rPr>
              <w:t>Spark</w:t>
            </w:r>
            <w:r w:rsidR="00A20D9F">
              <w:rPr>
                <w:sz w:val="20"/>
                <w:szCs w:val="20"/>
              </w:rPr>
              <w:t xml:space="preserve"> Notebooks</w:t>
            </w:r>
          </w:p>
        </w:tc>
      </w:tr>
      <w:tr w:rsidR="006A09D9" w14:paraId="1C7CA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29CE" w14:textId="77777777" w:rsidR="006A09D9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BC3F" w14:textId="77777777" w:rsidR="006A09D9" w:rsidRDefault="00000000">
            <w:r>
              <w:rPr>
                <w:sz w:val="20"/>
                <w:szCs w:val="20"/>
              </w:rPr>
              <w:t>Fabric Data Pipeline</w:t>
            </w:r>
          </w:p>
        </w:tc>
      </w:tr>
      <w:tr w:rsidR="006A09D9" w14:paraId="61A97A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4E77" w14:textId="77777777" w:rsidR="006A09D9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2703" w14:textId="77777777" w:rsidR="006A09D9" w:rsidRDefault="00000000">
            <w:r>
              <w:rPr>
                <w:sz w:val="20"/>
                <w:szCs w:val="20"/>
              </w:rPr>
              <w:t>GitHub (Git Integration)</w:t>
            </w:r>
          </w:p>
        </w:tc>
      </w:tr>
      <w:tr w:rsidR="006A09D9" w14:paraId="1C13CA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327A" w14:textId="77777777" w:rsidR="006A09D9" w:rsidRDefault="00000000">
            <w:r>
              <w:rPr>
                <w:sz w:val="20"/>
                <w:szCs w:val="20"/>
              </w:rPr>
              <w:t>Source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50CE" w14:textId="77777777" w:rsidR="006A09D9" w:rsidRDefault="00000000">
            <w:r>
              <w:rPr>
                <w:sz w:val="20"/>
                <w:szCs w:val="20"/>
              </w:rPr>
              <w:t>HAPI FHIR R4 (hapi.fhir.org)</w:t>
            </w:r>
          </w:p>
        </w:tc>
      </w:tr>
    </w:tbl>
    <w:p w14:paraId="3E4E4349" w14:textId="77777777" w:rsidR="006A09D9" w:rsidRDefault="006A09D9"/>
    <w:p w14:paraId="5B782CF9" w14:textId="77777777" w:rsidR="006A09D9" w:rsidRDefault="00000000">
      <w:r>
        <w:br w:type="page"/>
      </w:r>
    </w:p>
    <w:p w14:paraId="2C62240D" w14:textId="77777777" w:rsidR="006A09D9" w:rsidRDefault="00000000">
      <w:pPr>
        <w:pStyle w:val="Heading1"/>
      </w:pPr>
      <w:r>
        <w:lastRenderedPageBreak/>
        <w:t>2. Lakehouse Architecture</w:t>
      </w:r>
    </w:p>
    <w:p w14:paraId="4C0DC729" w14:textId="77777777" w:rsidR="006A09D9" w:rsidRDefault="006A09D9">
      <w:pPr>
        <w:pBdr>
          <w:bottom w:val="single" w:sz="4" w:space="1" w:color="CCCCCC"/>
        </w:pBdr>
        <w:spacing w:before="120" w:after="120"/>
      </w:pPr>
    </w:p>
    <w:p w14:paraId="479E51D3" w14:textId="77777777" w:rsidR="006A09D9" w:rsidRDefault="00000000">
      <w:pPr>
        <w:spacing w:before="60" w:after="60"/>
      </w:pPr>
      <w:r>
        <w:t xml:space="preserve">The </w:t>
      </w:r>
      <w:proofErr w:type="spellStart"/>
      <w:r>
        <w:t>FHIR_Lakehouse</w:t>
      </w:r>
      <w:proofErr w:type="spellEnd"/>
      <w:r>
        <w:t xml:space="preserve"> on Microsoft Fabric is </w:t>
      </w:r>
      <w:proofErr w:type="spellStart"/>
      <w:r>
        <w:t>organised</w:t>
      </w:r>
      <w:proofErr w:type="spellEnd"/>
      <w:r>
        <w:t xml:space="preserve"> into a Medallion Architecture with four layers. Below is the actual Lakehouse Explorer view showing the implemented table and file structure.</w:t>
      </w:r>
    </w:p>
    <w:p w14:paraId="1FB5F501" w14:textId="77777777" w:rsidR="006A09D9" w:rsidRDefault="006A09D9"/>
    <w:p w14:paraId="2284E9AD" w14:textId="77777777" w:rsidR="006A09D9" w:rsidRDefault="00000000">
      <w:pPr>
        <w:pStyle w:val="Heading2"/>
      </w:pPr>
      <w:r>
        <w:t>2.1 Actual Lakehouse Structure (</w:t>
      </w:r>
      <w:proofErr w:type="spellStart"/>
      <w:r>
        <w:t>FHIR_Lakehouse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09D9" w14:paraId="4DF881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5622B" w14:textId="77777777" w:rsidR="006A09D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47E2CB" wp14:editId="72D45B63">
                  <wp:extent cx="2743200" cy="3543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940109" w14:textId="77777777" w:rsidR="006A09D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C2D668" wp14:editId="68A82DEB">
                  <wp:extent cx="2743200" cy="2085975"/>
                  <wp:effectExtent l="0" t="0" r="0" b="0"/>
                  <wp:docPr id="246890630" name="Picture 246890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E0C49" w14:textId="77777777" w:rsidR="006A09D9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1: </w:t>
      </w:r>
      <w:proofErr w:type="spellStart"/>
      <w:r>
        <w:rPr>
          <w:i/>
          <w:iCs/>
          <w:color w:val="666666"/>
          <w:sz w:val="18"/>
          <w:szCs w:val="18"/>
        </w:rPr>
        <w:t>FHIR_Lakehouse</w:t>
      </w:r>
      <w:proofErr w:type="spellEnd"/>
      <w:r>
        <w:rPr>
          <w:i/>
          <w:iCs/>
          <w:color w:val="666666"/>
          <w:sz w:val="18"/>
          <w:szCs w:val="18"/>
        </w:rPr>
        <w:t xml:space="preserve"> Explorer — Tables (Bronze, Gold, SCD2, Silver) and Files (RAW) as implemented in Microsoft Fabric</w:t>
      </w:r>
    </w:p>
    <w:p w14:paraId="374A3186" w14:textId="77777777" w:rsidR="006A09D9" w:rsidRDefault="006A09D9"/>
    <w:p w14:paraId="345AB5D3" w14:textId="77777777" w:rsidR="006A09D9" w:rsidRDefault="00000000">
      <w:pPr>
        <w:spacing w:before="60" w:after="60"/>
      </w:pPr>
      <w:r>
        <w:t>The Lakehouse contains the following schema groups under Tables, and the RAW folder under Files:</w:t>
      </w:r>
    </w:p>
    <w:p w14:paraId="16FE38D2" w14:textId="77777777" w:rsidR="006A09D9" w:rsidRDefault="006A09D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6A09D9" w14:paraId="321B5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899C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Schema / Folder</w:t>
            </w:r>
          </w:p>
        </w:tc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FDCA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Tables / Subfolders</w:t>
            </w:r>
          </w:p>
        </w:tc>
        <w:tc>
          <w:tcPr>
            <w:tcW w:w="4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F93D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D9" w14:paraId="47F928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5C7E" w14:textId="77777777" w:rsidR="006A09D9" w:rsidRDefault="00000000">
            <w:proofErr w:type="spellStart"/>
            <w:r>
              <w:rPr>
                <w:sz w:val="20"/>
                <w:szCs w:val="20"/>
              </w:rPr>
              <w:t>Bronze_layer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4428" w14:textId="77777777" w:rsidR="006A09D9" w:rsidRDefault="00000000">
            <w:r>
              <w:rPr>
                <w:sz w:val="20"/>
                <w:szCs w:val="20"/>
              </w:rPr>
              <w:t>Patient, Encounter, Observation, Condition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B26E" w14:textId="77777777" w:rsidR="006A09D9" w:rsidRDefault="00000000">
            <w:r>
              <w:rPr>
                <w:sz w:val="20"/>
                <w:szCs w:val="20"/>
              </w:rPr>
              <w:t>Raw ingested Delta tables with metadata columns</w:t>
            </w:r>
          </w:p>
        </w:tc>
      </w:tr>
      <w:tr w:rsidR="006A09D9" w14:paraId="42BE98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E6DE" w14:textId="77777777" w:rsidR="006A09D9" w:rsidRDefault="00000000">
            <w:r>
              <w:rPr>
                <w:sz w:val="20"/>
                <w:szCs w:val="20"/>
              </w:rPr>
              <w:t>Scd2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A239" w14:textId="77777777" w:rsidR="006A09D9" w:rsidRDefault="00000000">
            <w:r>
              <w:rPr>
                <w:sz w:val="20"/>
                <w:szCs w:val="20"/>
              </w:rPr>
              <w:t>Patient, Encounter, Observation, Condition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3ACD" w14:textId="77777777" w:rsidR="006A09D9" w:rsidRDefault="00000000">
            <w:r>
              <w:rPr>
                <w:sz w:val="20"/>
                <w:szCs w:val="20"/>
              </w:rPr>
              <w:t>SCD Type 2 versioned tables tracking historical changes</w:t>
            </w:r>
          </w:p>
        </w:tc>
      </w:tr>
      <w:tr w:rsidR="006A09D9" w14:paraId="1B359B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5644" w14:textId="77777777" w:rsidR="006A09D9" w:rsidRDefault="00000000">
            <w:proofErr w:type="spellStart"/>
            <w:r>
              <w:rPr>
                <w:sz w:val="20"/>
                <w:szCs w:val="20"/>
              </w:rPr>
              <w:lastRenderedPageBreak/>
              <w:t>Silver_Layer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2A33" w14:textId="77777777" w:rsidR="006A09D9" w:rsidRDefault="00000000">
            <w:r>
              <w:rPr>
                <w:sz w:val="20"/>
                <w:szCs w:val="20"/>
              </w:rPr>
              <w:t>Patient, Encounter, Observation, Condition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A28B" w14:textId="77777777" w:rsidR="006A09D9" w:rsidRDefault="00000000">
            <w:r>
              <w:rPr>
                <w:sz w:val="20"/>
                <w:szCs w:val="20"/>
              </w:rPr>
              <w:t>Cleaned, flattened, deduplicated Delta tables</w:t>
            </w:r>
          </w:p>
        </w:tc>
      </w:tr>
      <w:tr w:rsidR="006A09D9" w14:paraId="339DCF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5C31" w14:textId="77777777" w:rsidR="006A09D9" w:rsidRDefault="00000000">
            <w:proofErr w:type="spellStart"/>
            <w:r>
              <w:rPr>
                <w:sz w:val="20"/>
                <w:szCs w:val="20"/>
              </w:rPr>
              <w:t>Gold_Layer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BCBD" w14:textId="77777777" w:rsidR="006A09D9" w:rsidRDefault="00000000">
            <w:r>
              <w:rPr>
                <w:sz w:val="20"/>
                <w:szCs w:val="20"/>
              </w:rPr>
              <w:t>Patient, Encounter, Observation, Condition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58BA" w14:textId="77777777" w:rsidR="006A09D9" w:rsidRDefault="00000000">
            <w:r>
              <w:rPr>
                <w:sz w:val="20"/>
                <w:szCs w:val="20"/>
              </w:rPr>
              <w:t>Joined analytical views for reporting</w:t>
            </w:r>
          </w:p>
        </w:tc>
      </w:tr>
      <w:tr w:rsidR="006A09D9" w14:paraId="2A3FB3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47BC" w14:textId="77777777" w:rsidR="006A09D9" w:rsidRDefault="00000000">
            <w:r>
              <w:rPr>
                <w:sz w:val="20"/>
                <w:szCs w:val="20"/>
              </w:rPr>
              <w:t>Files / RAW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C020" w14:textId="77777777" w:rsidR="006A09D9" w:rsidRDefault="00000000">
            <w:r>
              <w:rPr>
                <w:sz w:val="20"/>
                <w:szCs w:val="20"/>
              </w:rPr>
              <w:t>Patient, Encounter, Observation, Condition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7ABE" w14:textId="77777777" w:rsidR="006A09D9" w:rsidRDefault="00000000">
            <w:r>
              <w:rPr>
                <w:sz w:val="20"/>
                <w:szCs w:val="20"/>
              </w:rPr>
              <w:t>Raw JSON API responses stored as-is, partitioned by date</w:t>
            </w:r>
          </w:p>
        </w:tc>
      </w:tr>
    </w:tbl>
    <w:p w14:paraId="403B0523" w14:textId="5E5C5BB1" w:rsidR="00B51225" w:rsidRDefault="00B51225" w:rsidP="00B51225">
      <w:pPr>
        <w:pStyle w:val="Heading2"/>
      </w:pPr>
      <w:r>
        <w:t xml:space="preserve">2.2 </w:t>
      </w:r>
      <w:r>
        <w:t>RAW Layer — Incremental Partitioning (3 Days)</w:t>
      </w:r>
    </w:p>
    <w:p w14:paraId="3340E19D" w14:textId="77777777" w:rsidR="00B51225" w:rsidRDefault="00B51225" w:rsidP="00B51225">
      <w:pPr>
        <w:spacing w:before="60" w:after="60"/>
      </w:pPr>
      <w:r>
        <w:t xml:space="preserve">The RAW folder under Files stores the original JSON API responses partitioned by resource and date. As shown below, data was successfully ingested for 3 consecutive days (2026-03-23, 2026-03-24, 2026-03-25) for all 4 resources — satisfying the </w:t>
      </w:r>
      <w:proofErr w:type="gramStart"/>
      <w:r>
        <w:t>2-3 day</w:t>
      </w:r>
      <w:proofErr w:type="gramEnd"/>
      <w:r>
        <w:t xml:space="preserve"> incremental ingestion requirement.</w:t>
      </w:r>
    </w:p>
    <w:p w14:paraId="5B1C0BF7" w14:textId="77777777" w:rsidR="00B51225" w:rsidRDefault="00B51225" w:rsidP="00B51225"/>
    <w:p w14:paraId="5E03EAF4" w14:textId="77777777" w:rsidR="00B51225" w:rsidRDefault="00B51225" w:rsidP="00B51225">
      <w:pPr>
        <w:spacing w:before="80" w:after="80"/>
        <w:jc w:val="center"/>
      </w:pPr>
      <w:r>
        <w:rPr>
          <w:noProof/>
        </w:rPr>
        <w:drawing>
          <wp:inline distT="0" distB="0" distL="0" distR="0" wp14:anchorId="4E24C162" wp14:editId="731BA6BD">
            <wp:extent cx="3476625" cy="4067175"/>
            <wp:effectExtent l="0" t="0" r="0" b="0"/>
            <wp:docPr id="473501304" name="Picture 473501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85E1" w14:textId="77777777" w:rsidR="00B51225" w:rsidRDefault="00B51225" w:rsidP="00B51225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>Figure 2: RAW layer showing 3-day date partitions for all 4 FHIR resources — Condition, Encounter, Observation, Patient</w:t>
      </w:r>
    </w:p>
    <w:p w14:paraId="68C98B41" w14:textId="2071F084" w:rsidR="006A09D9" w:rsidRDefault="00A20D9F"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</w:p>
    <w:p w14:paraId="16F02883" w14:textId="3966CF3A" w:rsidR="006A09D9" w:rsidRDefault="00000000">
      <w:pPr>
        <w:pStyle w:val="Heading2"/>
      </w:pPr>
      <w:r>
        <w:t>2.</w:t>
      </w:r>
      <w:r w:rsidR="00B51225">
        <w:t>3</w:t>
      </w:r>
      <w:r>
        <w:t xml:space="preserve"> Architecture Flow Diagram</w:t>
      </w:r>
    </w:p>
    <w:p w14:paraId="2979DE69" w14:textId="4A382598" w:rsidR="00A20D9F" w:rsidRPr="00A20D9F" w:rsidRDefault="00A20D9F" w:rsidP="00A20D9F">
      <w:pPr>
        <w:spacing w:before="60" w:after="12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lastRenderedPageBreak/>
        <w:br/>
      </w:r>
      <w:r w:rsidRPr="00A20D9F">
        <w:rPr>
          <w:i/>
          <w:iCs/>
          <w:color w:val="666666"/>
          <w:sz w:val="18"/>
          <w:szCs w:val="18"/>
        </w:rPr>
        <w:drawing>
          <wp:inline distT="0" distB="0" distL="0" distR="0" wp14:anchorId="6375607A" wp14:editId="1B81C4C8">
            <wp:extent cx="5943600" cy="5433060"/>
            <wp:effectExtent l="0" t="0" r="0" b="0"/>
            <wp:docPr id="105032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22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18"/>
          <w:szCs w:val="18"/>
        </w:rPr>
        <w:br/>
      </w:r>
      <w:r w:rsidRPr="00A20D9F">
        <w:rPr>
          <w:i/>
          <w:iCs/>
          <w:color w:val="666666"/>
          <w:sz w:val="18"/>
          <w:szCs w:val="18"/>
        </w:rPr>
        <w:lastRenderedPageBreak/>
        <w:drawing>
          <wp:inline distT="0" distB="0" distL="0" distR="0" wp14:anchorId="38DA4AF1" wp14:editId="6765DF65">
            <wp:extent cx="5943600" cy="3962400"/>
            <wp:effectExtent l="0" t="0" r="0" b="0"/>
            <wp:docPr id="204674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CCBB" w14:textId="43563A56" w:rsidR="006A09D9" w:rsidRDefault="00A20D9F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br/>
      </w:r>
      <w:r w:rsidR="00000000">
        <w:rPr>
          <w:i/>
          <w:iCs/>
          <w:color w:val="666666"/>
          <w:sz w:val="18"/>
          <w:szCs w:val="18"/>
        </w:rPr>
        <w:t xml:space="preserve">Figure 2: </w:t>
      </w:r>
      <w:r>
        <w:rPr>
          <w:i/>
          <w:iCs/>
          <w:color w:val="666666"/>
          <w:sz w:val="18"/>
          <w:szCs w:val="18"/>
        </w:rPr>
        <w:t>current architecture</w:t>
      </w:r>
    </w:p>
    <w:p w14:paraId="194A0F68" w14:textId="77777777" w:rsidR="006A09D9" w:rsidRDefault="006A09D9"/>
    <w:p w14:paraId="493DCAB8" w14:textId="77777777" w:rsidR="006A09D9" w:rsidRDefault="00000000">
      <w:pPr>
        <w:pStyle w:val="Heading2"/>
      </w:pPr>
      <w:r>
        <w:t>2.3 Lakehouse Folder Structure</w:t>
      </w:r>
    </w:p>
    <w:p w14:paraId="6296C8B0" w14:textId="77777777" w:rsidR="006A09D9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FHIR_Lakehouse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</w:p>
    <w:p w14:paraId="4D9DEB97" w14:textId="77777777" w:rsidR="006A09D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Tables/</w:t>
      </w:r>
    </w:p>
    <w:p w14:paraId="3E63F006" w14:textId="77777777" w:rsidR="006A09D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Bronze_layer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&gt; Patient, Encounter, Observation, Condition</w:t>
      </w:r>
    </w:p>
    <w:p w14:paraId="1AFBECCD" w14:textId="77777777" w:rsidR="006A09D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Scd2/          -&gt; Patient, Encounter, Observation, Condition</w:t>
      </w:r>
    </w:p>
    <w:p w14:paraId="4DB8270C" w14:textId="77777777" w:rsidR="006A09D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Silver_Layer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&gt; Patient, Encounter, Observation, Condition</w:t>
      </w:r>
    </w:p>
    <w:p w14:paraId="2CBEE881" w14:textId="77777777" w:rsidR="006A09D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Gold_Layer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    -&gt; Patient, Encounter, Observation, Condition</w:t>
      </w:r>
    </w:p>
    <w:p w14:paraId="32EA5AFB" w14:textId="77777777" w:rsidR="006A09D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Files/</w:t>
      </w:r>
    </w:p>
    <w:p w14:paraId="63B118E9" w14:textId="77777777" w:rsidR="006A09D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RAW/</w:t>
      </w:r>
    </w:p>
    <w:p w14:paraId="1C1598A9" w14:textId="77777777" w:rsidR="006A09D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Patient/date=YYYY-MM-DD/page_1.json ...</w:t>
      </w:r>
    </w:p>
    <w:p w14:paraId="038E4219" w14:textId="77777777" w:rsidR="006A09D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Encounter/date=YYYY-MM-DD/page_1.json ...</w:t>
      </w:r>
    </w:p>
    <w:p w14:paraId="038A5D20" w14:textId="77777777" w:rsidR="006A09D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Observation/date=YYYY-MM-DD/page_1.json ...</w:t>
      </w:r>
    </w:p>
    <w:p w14:paraId="6E235642" w14:textId="77777777" w:rsidR="006A09D9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Condition/date=YYYY-MM-DD/page_1.json ...</w:t>
      </w:r>
    </w:p>
    <w:p w14:paraId="5CB126AC" w14:textId="77777777" w:rsidR="006A09D9" w:rsidRDefault="006A09D9"/>
    <w:p w14:paraId="132588B4" w14:textId="77777777" w:rsidR="006A09D9" w:rsidRDefault="00000000">
      <w:r>
        <w:br w:type="page"/>
      </w:r>
    </w:p>
    <w:p w14:paraId="21FA0A4E" w14:textId="77777777" w:rsidR="006A09D9" w:rsidRDefault="00000000">
      <w:pPr>
        <w:pStyle w:val="Heading1"/>
      </w:pPr>
      <w:r>
        <w:lastRenderedPageBreak/>
        <w:t>3. Data Ingestion — Bronze Layer</w:t>
      </w:r>
    </w:p>
    <w:p w14:paraId="106A0C8F" w14:textId="77777777" w:rsidR="006A09D9" w:rsidRDefault="006A09D9">
      <w:pPr>
        <w:pBdr>
          <w:bottom w:val="single" w:sz="4" w:space="1" w:color="CCCCCC"/>
        </w:pBdr>
        <w:spacing w:before="120" w:after="120"/>
      </w:pPr>
    </w:p>
    <w:p w14:paraId="4F708298" w14:textId="77777777" w:rsidR="006A09D9" w:rsidRDefault="00000000">
      <w:pPr>
        <w:pStyle w:val="Heading2"/>
      </w:pPr>
      <w:r>
        <w:t>3.1 FHIR API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A09D9" w14:paraId="25C57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E759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0AEA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A09D9" w14:paraId="05F0A2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9C26" w14:textId="77777777" w:rsidR="006A09D9" w:rsidRDefault="00000000">
            <w:r>
              <w:rPr>
                <w:sz w:val="20"/>
                <w:szCs w:val="20"/>
              </w:rPr>
              <w:t>Base 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2775" w14:textId="77777777" w:rsidR="006A09D9" w:rsidRDefault="00000000">
            <w:r>
              <w:rPr>
                <w:sz w:val="20"/>
                <w:szCs w:val="20"/>
              </w:rPr>
              <w:t>https://hapi.fhir.org/baseR4</w:t>
            </w:r>
          </w:p>
        </w:tc>
      </w:tr>
      <w:tr w:rsidR="006A09D9" w14:paraId="03BE3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B630" w14:textId="77777777" w:rsidR="006A09D9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4DC5" w14:textId="77777777" w:rsidR="006A09D9" w:rsidRDefault="00000000">
            <w:r>
              <w:rPr>
                <w:sz w:val="20"/>
                <w:szCs w:val="20"/>
              </w:rPr>
              <w:t>JSON (application/</w:t>
            </w:r>
            <w:proofErr w:type="spellStart"/>
            <w:r>
              <w:rPr>
                <w:sz w:val="20"/>
                <w:szCs w:val="20"/>
              </w:rPr>
              <w:t>fhir+json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A09D9" w14:paraId="6935E7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911E" w14:textId="77777777" w:rsidR="006A09D9" w:rsidRDefault="00000000">
            <w:r>
              <w:rPr>
                <w:sz w:val="20"/>
                <w:szCs w:val="20"/>
              </w:rPr>
              <w:t>Resources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E884" w14:textId="77777777" w:rsidR="006A09D9" w:rsidRDefault="00000000">
            <w:r>
              <w:rPr>
                <w:sz w:val="20"/>
                <w:szCs w:val="20"/>
              </w:rPr>
              <w:t>Patient, Encounter, Observation, Condition</w:t>
            </w:r>
          </w:p>
        </w:tc>
      </w:tr>
      <w:tr w:rsidR="006A09D9" w14:paraId="6025E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45E9" w14:textId="77777777" w:rsidR="006A09D9" w:rsidRDefault="00000000">
            <w:r>
              <w:rPr>
                <w:sz w:val="20"/>
                <w:szCs w:val="20"/>
              </w:rPr>
              <w:t>Pagination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D137" w14:textId="77777777" w:rsidR="006A09D9" w:rsidRDefault="00000000">
            <w:r>
              <w:rPr>
                <w:sz w:val="20"/>
                <w:szCs w:val="20"/>
              </w:rPr>
              <w:t>_count=50 with next link traversal</w:t>
            </w:r>
          </w:p>
        </w:tc>
      </w:tr>
      <w:tr w:rsidR="006A09D9" w14:paraId="02C501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2378" w14:textId="77777777" w:rsidR="006A09D9" w:rsidRDefault="00000000">
            <w:r>
              <w:rPr>
                <w:sz w:val="20"/>
                <w:szCs w:val="20"/>
              </w:rPr>
              <w:t>Date Filter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8278" w14:textId="77777777" w:rsidR="006A09D9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lastUpdated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sz w:val="20"/>
                <w:szCs w:val="20"/>
              </w:rPr>
              <w:t>ge</w:t>
            </w:r>
            <w:proofErr w:type="spellEnd"/>
            <w:r>
              <w:rPr>
                <w:sz w:val="20"/>
                <w:szCs w:val="20"/>
              </w:rPr>
              <w:t>{</w:t>
            </w:r>
            <w:proofErr w:type="gramEnd"/>
            <w:r>
              <w:rPr>
                <w:sz w:val="20"/>
                <w:szCs w:val="20"/>
              </w:rPr>
              <w:t>YYYY-MM-DD}</w:t>
            </w:r>
          </w:p>
        </w:tc>
      </w:tr>
      <w:tr w:rsidR="006A09D9" w14:paraId="51EED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BF91" w14:textId="77777777" w:rsidR="006A09D9" w:rsidRDefault="00000000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06CD" w14:textId="77777777" w:rsidR="006A09D9" w:rsidRDefault="00000000">
            <w:r>
              <w:rPr>
                <w:sz w:val="20"/>
                <w:szCs w:val="20"/>
              </w:rPr>
              <w:t>Rolling 3-day window (today minus 2 days)</w:t>
            </w:r>
          </w:p>
        </w:tc>
      </w:tr>
    </w:tbl>
    <w:p w14:paraId="51DE3182" w14:textId="77777777" w:rsidR="006A09D9" w:rsidRDefault="006A09D9"/>
    <w:p w14:paraId="541E16FA" w14:textId="77777777" w:rsidR="006A09D9" w:rsidRDefault="00000000">
      <w:pPr>
        <w:pStyle w:val="Heading2"/>
      </w:pPr>
      <w:r>
        <w:t>3.2 Ingestion Flow</w:t>
      </w:r>
    </w:p>
    <w:p w14:paraId="7D45CFEB" w14:textId="7634D623" w:rsidR="006A09D9" w:rsidRDefault="006A09D9">
      <w:pPr>
        <w:spacing w:before="60" w:after="120"/>
        <w:jc w:val="center"/>
      </w:pPr>
    </w:p>
    <w:p w14:paraId="7A4672F6" w14:textId="77777777" w:rsidR="006A09D9" w:rsidRDefault="006A09D9"/>
    <w:p w14:paraId="754AF4FD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Calls the FHIR API with date filter and page size parameter</w:t>
      </w:r>
    </w:p>
    <w:p w14:paraId="57A58904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Loops through all paginated results using the next link in the bundle</w:t>
      </w:r>
    </w:p>
    <w:p w14:paraId="04864914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Saves each page as raw JSON under Files/RAW/{Resource}/date={date}/</w:t>
      </w:r>
    </w:p>
    <w:p w14:paraId="2EAE49F3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Converts entries to Delta format and appends to the </w:t>
      </w:r>
      <w:proofErr w:type="spellStart"/>
      <w:r>
        <w:t>Bronze_layer</w:t>
      </w:r>
      <w:proofErr w:type="spellEnd"/>
      <w:r>
        <w:t xml:space="preserve"> table</w:t>
      </w:r>
    </w:p>
    <w:p w14:paraId="6F57C644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Adds </w:t>
      </w:r>
      <w:proofErr w:type="spellStart"/>
      <w:r>
        <w:t>extraction_timestamp</w:t>
      </w:r>
      <w:proofErr w:type="spellEnd"/>
      <w:r>
        <w:t xml:space="preserve"> and </w:t>
      </w:r>
      <w:proofErr w:type="spellStart"/>
      <w:r>
        <w:t>api_url_or_params</w:t>
      </w:r>
      <w:proofErr w:type="spellEnd"/>
      <w:r>
        <w:t xml:space="preserve"> metadata columns</w:t>
      </w:r>
    </w:p>
    <w:p w14:paraId="155E1A7D" w14:textId="77777777" w:rsidR="006A09D9" w:rsidRDefault="006A09D9"/>
    <w:p w14:paraId="562AE395" w14:textId="77777777" w:rsidR="006A09D9" w:rsidRDefault="00000000">
      <w:pPr>
        <w:pStyle w:val="Heading2"/>
      </w:pPr>
      <w:r>
        <w:t>3.3 SCD Type 2 Versioning</w:t>
      </w:r>
    </w:p>
    <w:p w14:paraId="4669B17B" w14:textId="77777777" w:rsidR="006A09D9" w:rsidRDefault="00000000">
      <w:pPr>
        <w:spacing w:before="60" w:after="60"/>
      </w:pPr>
      <w:r>
        <w:t>Each Bronze table has a corresponding Scd2 table that tracks historical changes across daily loads.</w:t>
      </w:r>
    </w:p>
    <w:p w14:paraId="5FCA9A2B" w14:textId="77777777" w:rsidR="006A09D9" w:rsidRDefault="006A09D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A09D9" w14:paraId="4BE04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3F54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864D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D9" w14:paraId="574FC6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53EB" w14:textId="77777777" w:rsidR="006A09D9" w:rsidRDefault="00000000">
            <w:proofErr w:type="spellStart"/>
            <w:r>
              <w:rPr>
                <w:sz w:val="20"/>
                <w:szCs w:val="20"/>
              </w:rPr>
              <w:t>valid_from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4804" w14:textId="77777777" w:rsidR="006A09D9" w:rsidRDefault="00000000">
            <w:r>
              <w:rPr>
                <w:sz w:val="20"/>
                <w:szCs w:val="20"/>
              </w:rPr>
              <w:t>Date when this version of the record became active</w:t>
            </w:r>
          </w:p>
        </w:tc>
      </w:tr>
      <w:tr w:rsidR="006A09D9" w14:paraId="0BA87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9405" w14:textId="77777777" w:rsidR="006A09D9" w:rsidRDefault="00000000">
            <w:proofErr w:type="spellStart"/>
            <w:r>
              <w:rPr>
                <w:sz w:val="20"/>
                <w:szCs w:val="20"/>
              </w:rPr>
              <w:t>valid_to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5317" w14:textId="77777777" w:rsidR="006A09D9" w:rsidRDefault="00000000">
            <w:r>
              <w:rPr>
                <w:sz w:val="20"/>
                <w:szCs w:val="20"/>
              </w:rPr>
              <w:t>Date when superseded — 9999-12-31 if still current</w:t>
            </w:r>
          </w:p>
        </w:tc>
      </w:tr>
      <w:tr w:rsidR="006A09D9" w14:paraId="1D80BD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CB32" w14:textId="77777777" w:rsidR="006A09D9" w:rsidRDefault="00000000">
            <w:proofErr w:type="spellStart"/>
            <w:r>
              <w:rPr>
                <w:sz w:val="20"/>
                <w:szCs w:val="20"/>
              </w:rPr>
              <w:t>is_current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234B" w14:textId="77777777" w:rsidR="006A09D9" w:rsidRDefault="00000000">
            <w:r>
              <w:rPr>
                <w:sz w:val="20"/>
                <w:szCs w:val="20"/>
              </w:rPr>
              <w:t>Boolean TRUE for the latest version of a record</w:t>
            </w:r>
          </w:p>
        </w:tc>
      </w:tr>
      <w:tr w:rsidR="006A09D9" w14:paraId="232476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2FBA" w14:textId="77777777" w:rsidR="006A09D9" w:rsidRDefault="00000000">
            <w:proofErr w:type="spellStart"/>
            <w:r>
              <w:rPr>
                <w:sz w:val="20"/>
                <w:szCs w:val="20"/>
              </w:rPr>
              <w:t>row_hash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D7DF" w14:textId="77777777" w:rsidR="006A09D9" w:rsidRDefault="00000000">
            <w:r>
              <w:rPr>
                <w:sz w:val="20"/>
                <w:szCs w:val="20"/>
              </w:rPr>
              <w:t>SHA-256 hash of all fields used to detect changes</w:t>
            </w:r>
          </w:p>
        </w:tc>
      </w:tr>
    </w:tbl>
    <w:p w14:paraId="48D0D996" w14:textId="77777777" w:rsidR="006A09D9" w:rsidRDefault="006A09D9"/>
    <w:p w14:paraId="0F3830AD" w14:textId="07CBC908" w:rsidR="006A09D9" w:rsidRDefault="00000000">
      <w:r>
        <w:br w:type="page"/>
      </w:r>
      <w:r w:rsidR="00B51225" w:rsidRPr="00B51225">
        <w:lastRenderedPageBreak/>
        <w:drawing>
          <wp:inline distT="0" distB="0" distL="0" distR="0" wp14:anchorId="2FEBFD5E" wp14:editId="2FADD044">
            <wp:extent cx="5943600" cy="2567305"/>
            <wp:effectExtent l="0" t="0" r="0" b="4445"/>
            <wp:docPr id="202029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91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26E0" w14:textId="77777777" w:rsidR="006A09D9" w:rsidRDefault="00000000">
      <w:pPr>
        <w:pStyle w:val="Heading1"/>
      </w:pPr>
      <w:r>
        <w:t>4. Data Transformation — Silver Layer</w:t>
      </w:r>
    </w:p>
    <w:p w14:paraId="75D04AE5" w14:textId="77777777" w:rsidR="006A09D9" w:rsidRDefault="006A09D9">
      <w:pPr>
        <w:pBdr>
          <w:bottom w:val="single" w:sz="4" w:space="1" w:color="CCCCCC"/>
        </w:pBdr>
        <w:spacing w:before="120" w:after="120"/>
      </w:pPr>
    </w:p>
    <w:p w14:paraId="52D62635" w14:textId="77777777" w:rsidR="006A09D9" w:rsidRDefault="00000000">
      <w:pPr>
        <w:spacing w:before="60" w:after="60"/>
      </w:pPr>
      <w:r>
        <w:t xml:space="preserve">The </w:t>
      </w:r>
      <w:proofErr w:type="spellStart"/>
      <w:r>
        <w:t>Silver_Layer</w:t>
      </w:r>
      <w:proofErr w:type="spellEnd"/>
      <w:r>
        <w:t xml:space="preserve"> cleans and flattens the nested FHIR JSON structure into </w:t>
      </w:r>
      <w:proofErr w:type="spellStart"/>
      <w:r>
        <w:t>queryable</w:t>
      </w:r>
      <w:proofErr w:type="spellEnd"/>
      <w:r>
        <w:t>, typed columns. Transformations are applied using Spark Notebooks for JSON flattening and Dataflow Gen2 for further cleaning.</w:t>
      </w:r>
    </w:p>
    <w:p w14:paraId="7C849232" w14:textId="77777777" w:rsidR="006A09D9" w:rsidRDefault="006A09D9"/>
    <w:p w14:paraId="04E98B4B" w14:textId="77777777" w:rsidR="006A09D9" w:rsidRDefault="00000000">
      <w:pPr>
        <w:pStyle w:val="Heading2"/>
      </w:pPr>
      <w:r>
        <w:t>4.1 Transformations Applied</w:t>
      </w:r>
    </w:p>
    <w:p w14:paraId="0E916AEE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Flatten nested arrays and structs (e.g. </w:t>
      </w:r>
      <w:proofErr w:type="gramStart"/>
      <w:r>
        <w:t>name[</w:t>
      </w:r>
      <w:proofErr w:type="gramEnd"/>
      <w:r>
        <w:t xml:space="preserve">0].family, </w:t>
      </w:r>
      <w:proofErr w:type="spellStart"/>
      <w:r>
        <w:t>code.coding</w:t>
      </w:r>
      <w:proofErr w:type="spellEnd"/>
      <w:r>
        <w:t>[0].display)</w:t>
      </w:r>
    </w:p>
    <w:p w14:paraId="7BBFE627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Extract patient/encounter references using regex on FHIR reference strings</w:t>
      </w:r>
    </w:p>
    <w:p w14:paraId="0BED6121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Cast date strings to proper date types</w:t>
      </w:r>
    </w:p>
    <w:p w14:paraId="2CB3E550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Deduplicate records on resource ID</w:t>
      </w:r>
    </w:p>
    <w:p w14:paraId="0C70FBFE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Filter out rows with null primary keys</w:t>
      </w:r>
    </w:p>
    <w:p w14:paraId="657FEF27" w14:textId="77777777" w:rsidR="006A09D9" w:rsidRDefault="006A09D9"/>
    <w:p w14:paraId="780687A0" w14:textId="77777777" w:rsidR="006A09D9" w:rsidRDefault="00000000">
      <w:pPr>
        <w:pStyle w:val="Heading2"/>
      </w:pPr>
      <w:r>
        <w:t>4.2 Silver Table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6"/>
        <w:gridCol w:w="2382"/>
        <w:gridCol w:w="4492"/>
      </w:tblGrid>
      <w:tr w:rsidR="006A09D9" w14:paraId="64AE8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0AE0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EFB1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48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3B9B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6A09D9" w14:paraId="392495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05DD" w14:textId="77777777" w:rsidR="006A09D9" w:rsidRDefault="00000000">
            <w:proofErr w:type="spellStart"/>
            <w:r>
              <w:rPr>
                <w:sz w:val="20"/>
                <w:szCs w:val="20"/>
              </w:rPr>
              <w:t>Silver_Layer.Patient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A216" w14:textId="77777777" w:rsidR="006A09D9" w:rsidRDefault="00000000"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05AE" w14:textId="77777777" w:rsidR="006A09D9" w:rsidRDefault="00000000">
            <w:r>
              <w:rPr>
                <w:sz w:val="20"/>
                <w:szCs w:val="20"/>
              </w:rPr>
              <w:t xml:space="preserve">gender, </w:t>
            </w:r>
            <w:proofErr w:type="spellStart"/>
            <w:r>
              <w:rPr>
                <w:sz w:val="20"/>
                <w:szCs w:val="20"/>
              </w:rPr>
              <w:t>birth_date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family_name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given_name</w:t>
            </w:r>
            <w:proofErr w:type="spellEnd"/>
            <w:r>
              <w:rPr>
                <w:sz w:val="20"/>
                <w:szCs w:val="20"/>
              </w:rPr>
              <w:t>, city, state, country</w:t>
            </w:r>
          </w:p>
        </w:tc>
      </w:tr>
      <w:tr w:rsidR="006A09D9" w14:paraId="743998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EF96" w14:textId="77777777" w:rsidR="006A09D9" w:rsidRDefault="00000000">
            <w:proofErr w:type="spellStart"/>
            <w:r>
              <w:rPr>
                <w:sz w:val="20"/>
                <w:szCs w:val="20"/>
              </w:rPr>
              <w:t>Silver_Layer.Encounter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2994" w14:textId="77777777" w:rsidR="006A09D9" w:rsidRDefault="00000000">
            <w:proofErr w:type="spellStart"/>
            <w:r>
              <w:rPr>
                <w:sz w:val="20"/>
                <w:szCs w:val="20"/>
              </w:rPr>
              <w:t>encounter_id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F5AD" w14:textId="77777777" w:rsidR="006A09D9" w:rsidRDefault="00000000"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encounter_class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period_start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period_end</w:t>
            </w:r>
            <w:proofErr w:type="spellEnd"/>
          </w:p>
        </w:tc>
      </w:tr>
      <w:tr w:rsidR="006A09D9" w14:paraId="105148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CE57" w14:textId="77777777" w:rsidR="006A09D9" w:rsidRDefault="00000000">
            <w:proofErr w:type="spellStart"/>
            <w:r>
              <w:rPr>
                <w:sz w:val="20"/>
                <w:szCs w:val="20"/>
              </w:rPr>
              <w:t>Silver_Layer.Observation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DB4F" w14:textId="77777777" w:rsidR="006A09D9" w:rsidRDefault="00000000">
            <w:proofErr w:type="spellStart"/>
            <w:r>
              <w:rPr>
                <w:sz w:val="20"/>
                <w:szCs w:val="20"/>
              </w:rPr>
              <w:t>observation_id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61A1" w14:textId="77777777" w:rsidR="006A09D9" w:rsidRDefault="00000000"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encounter_id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observation_code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value_quantity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effective_date</w:t>
            </w:r>
            <w:proofErr w:type="spellEnd"/>
          </w:p>
        </w:tc>
      </w:tr>
      <w:tr w:rsidR="006A09D9" w14:paraId="646E09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464C" w14:textId="77777777" w:rsidR="006A09D9" w:rsidRDefault="00000000">
            <w:proofErr w:type="spellStart"/>
            <w:r>
              <w:rPr>
                <w:sz w:val="20"/>
                <w:szCs w:val="20"/>
              </w:rPr>
              <w:t>Silver_Layer.Condition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8936" w14:textId="77777777" w:rsidR="006A09D9" w:rsidRDefault="00000000">
            <w:proofErr w:type="spellStart"/>
            <w:r>
              <w:rPr>
                <w:sz w:val="20"/>
                <w:szCs w:val="20"/>
              </w:rPr>
              <w:t>condition_id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878C" w14:textId="77777777" w:rsidR="006A09D9" w:rsidRDefault="00000000"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encounter_id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condition_code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clinical_status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onset_date</w:t>
            </w:r>
            <w:proofErr w:type="spellEnd"/>
          </w:p>
        </w:tc>
      </w:tr>
    </w:tbl>
    <w:p w14:paraId="6C61402E" w14:textId="77777777" w:rsidR="006A09D9" w:rsidRDefault="006A09D9"/>
    <w:p w14:paraId="69E814F4" w14:textId="77777777" w:rsidR="006A09D9" w:rsidRDefault="00000000">
      <w:r>
        <w:br w:type="page"/>
      </w:r>
    </w:p>
    <w:p w14:paraId="0778B261" w14:textId="77777777" w:rsidR="006A09D9" w:rsidRDefault="00000000">
      <w:pPr>
        <w:pStyle w:val="Heading1"/>
      </w:pPr>
      <w:r>
        <w:lastRenderedPageBreak/>
        <w:t>5. Analytics Layer — Gold</w:t>
      </w:r>
    </w:p>
    <w:p w14:paraId="3C5FEFA2" w14:textId="77777777" w:rsidR="006A09D9" w:rsidRDefault="006A09D9">
      <w:pPr>
        <w:pBdr>
          <w:bottom w:val="single" w:sz="4" w:space="1" w:color="CCCCCC"/>
        </w:pBdr>
        <w:spacing w:before="120" w:after="120"/>
      </w:pPr>
    </w:p>
    <w:p w14:paraId="4778DCC3" w14:textId="77777777" w:rsidR="006A09D9" w:rsidRDefault="00000000">
      <w:pPr>
        <w:spacing w:before="60" w:after="60"/>
      </w:pPr>
      <w:r>
        <w:t xml:space="preserve">The </w:t>
      </w:r>
      <w:proofErr w:type="spellStart"/>
      <w:r>
        <w:t>Gold_Layer</w:t>
      </w:r>
      <w:proofErr w:type="spellEnd"/>
      <w:r>
        <w:t xml:space="preserve"> contains joined, aggregated views built from </w:t>
      </w:r>
      <w:proofErr w:type="gramStart"/>
      <w:r>
        <w:t>Silver</w:t>
      </w:r>
      <w:proofErr w:type="gramEnd"/>
      <w:r>
        <w:t xml:space="preserve"> tables, </w:t>
      </w:r>
      <w:proofErr w:type="spellStart"/>
      <w:r>
        <w:t>optimised</w:t>
      </w:r>
      <w:proofErr w:type="spellEnd"/>
      <w:r>
        <w:t xml:space="preserve"> for reporting and Power BI consumption.</w:t>
      </w:r>
    </w:p>
    <w:p w14:paraId="02BA068D" w14:textId="77777777" w:rsidR="006A09D9" w:rsidRDefault="006A09D9"/>
    <w:p w14:paraId="3599FD4E" w14:textId="77777777" w:rsidR="006A09D9" w:rsidRDefault="00000000">
      <w:pPr>
        <w:pStyle w:val="Heading2"/>
      </w:pPr>
      <w:r>
        <w:t>5.1 Gold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A09D9" w14:paraId="67D00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6803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214B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D9" w14:paraId="6A19F6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F1B4" w14:textId="77777777" w:rsidR="006A09D9" w:rsidRDefault="00000000">
            <w:proofErr w:type="spellStart"/>
            <w:r>
              <w:rPr>
                <w:sz w:val="20"/>
                <w:szCs w:val="20"/>
              </w:rPr>
              <w:t>Gold_Layer.Patient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45B4" w14:textId="77777777" w:rsidR="006A09D9" w:rsidRDefault="00000000">
            <w:r>
              <w:rPr>
                <w:sz w:val="20"/>
                <w:szCs w:val="20"/>
              </w:rPr>
              <w:t>Patient demographics enriched with summary metrics</w:t>
            </w:r>
          </w:p>
        </w:tc>
      </w:tr>
      <w:tr w:rsidR="006A09D9" w14:paraId="38D7CB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3CE8" w14:textId="77777777" w:rsidR="006A09D9" w:rsidRDefault="00000000">
            <w:proofErr w:type="spellStart"/>
            <w:r>
              <w:rPr>
                <w:sz w:val="20"/>
                <w:szCs w:val="20"/>
              </w:rPr>
              <w:t>Gold_Layer.Encounter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4CF8" w14:textId="77777777" w:rsidR="006A09D9" w:rsidRDefault="00000000">
            <w:r>
              <w:rPr>
                <w:sz w:val="20"/>
                <w:szCs w:val="20"/>
              </w:rPr>
              <w:t>Patient joined with Encounter — one row per encounter with demographics</w:t>
            </w:r>
          </w:p>
        </w:tc>
      </w:tr>
      <w:tr w:rsidR="006A09D9" w14:paraId="244245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E65C" w14:textId="77777777" w:rsidR="006A09D9" w:rsidRDefault="00000000">
            <w:proofErr w:type="spellStart"/>
            <w:r>
              <w:rPr>
                <w:sz w:val="20"/>
                <w:szCs w:val="20"/>
              </w:rPr>
              <w:t>Gold_Layer.Observation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3349" w14:textId="77777777" w:rsidR="006A09D9" w:rsidRDefault="00000000">
            <w:r>
              <w:rPr>
                <w:sz w:val="20"/>
                <w:szCs w:val="20"/>
              </w:rPr>
              <w:t>Patient joined with Observation — all readings with values and units</w:t>
            </w:r>
          </w:p>
        </w:tc>
      </w:tr>
      <w:tr w:rsidR="006A09D9" w14:paraId="30C332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DC88" w14:textId="77777777" w:rsidR="006A09D9" w:rsidRDefault="00000000">
            <w:proofErr w:type="spellStart"/>
            <w:r>
              <w:rPr>
                <w:sz w:val="20"/>
                <w:szCs w:val="20"/>
              </w:rPr>
              <w:t>Gold_Layer.Condition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FF62" w14:textId="77777777" w:rsidR="006A09D9" w:rsidRDefault="00000000">
            <w:r>
              <w:rPr>
                <w:sz w:val="20"/>
                <w:szCs w:val="20"/>
              </w:rPr>
              <w:t>Patient joined with Condition — latest clinical status per condition</w:t>
            </w:r>
          </w:p>
        </w:tc>
      </w:tr>
    </w:tbl>
    <w:p w14:paraId="4B6FD281" w14:textId="77777777" w:rsidR="006A09D9" w:rsidRDefault="006A09D9"/>
    <w:p w14:paraId="211A7B7C" w14:textId="77777777" w:rsidR="006A09D9" w:rsidRDefault="006A09D9"/>
    <w:p w14:paraId="6D3CF984" w14:textId="72FEF12E" w:rsidR="006A09D9" w:rsidRDefault="00000000" w:rsidP="00A20D9F">
      <w:r>
        <w:rPr>
          <w:b/>
          <w:bCs/>
          <w:color w:val="1F5C99"/>
          <w:sz w:val="32"/>
          <w:szCs w:val="32"/>
        </w:rPr>
        <w:t>6. Pipeline Orchestration</w:t>
      </w:r>
    </w:p>
    <w:p w14:paraId="573D3968" w14:textId="77777777" w:rsidR="006A09D9" w:rsidRDefault="006A09D9">
      <w:pPr>
        <w:pBdr>
          <w:bottom w:val="single" w:sz="4" w:space="1" w:color="CCCCCC"/>
        </w:pBdr>
        <w:spacing w:before="120" w:after="120"/>
      </w:pPr>
    </w:p>
    <w:p w14:paraId="62D03FBE" w14:textId="77777777" w:rsidR="006A09D9" w:rsidRDefault="00000000">
      <w:pPr>
        <w:spacing w:before="60" w:after="60"/>
      </w:pPr>
      <w:r>
        <w:t xml:space="preserve">All ingestion, transformation and loading steps are orchestrated using a Fabric Data Pipeline named </w:t>
      </w:r>
      <w:proofErr w:type="spellStart"/>
      <w:r>
        <w:t>pl_fhir_ingestion</w:t>
      </w:r>
      <w:proofErr w:type="spellEnd"/>
      <w:r>
        <w:t xml:space="preserve">. The pipeline runs daily and is fully </w:t>
      </w:r>
      <w:proofErr w:type="spellStart"/>
      <w:r>
        <w:t>parameterised</w:t>
      </w:r>
      <w:proofErr w:type="spellEnd"/>
      <w:r>
        <w:t>.</w:t>
      </w:r>
    </w:p>
    <w:p w14:paraId="6A2A4A9E" w14:textId="77777777" w:rsidR="006A09D9" w:rsidRDefault="006A09D9"/>
    <w:p w14:paraId="737D6D22" w14:textId="77777777" w:rsidR="006A09D9" w:rsidRDefault="00000000">
      <w:pPr>
        <w:pStyle w:val="Heading2"/>
      </w:pPr>
      <w:r>
        <w:t>6.1 Pipeline Flow</w:t>
      </w:r>
    </w:p>
    <w:p w14:paraId="56A4FC13" w14:textId="05CCB0E4" w:rsidR="006A09D9" w:rsidRDefault="00A20D9F">
      <w:pPr>
        <w:spacing w:before="60" w:after="120"/>
        <w:jc w:val="center"/>
      </w:pPr>
      <w:r w:rsidRPr="00A20D9F">
        <w:rPr>
          <w:i/>
          <w:iCs/>
          <w:color w:val="666666"/>
          <w:sz w:val="18"/>
          <w:szCs w:val="18"/>
        </w:rPr>
        <w:drawing>
          <wp:inline distT="0" distB="0" distL="0" distR="0" wp14:anchorId="18AACF81" wp14:editId="27987427">
            <wp:extent cx="5943600" cy="871855"/>
            <wp:effectExtent l="0" t="0" r="0" b="4445"/>
            <wp:docPr id="212444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49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18"/>
          <w:szCs w:val="18"/>
        </w:rPr>
        <w:br/>
      </w:r>
      <w:r>
        <w:rPr>
          <w:i/>
          <w:iCs/>
          <w:color w:val="666666"/>
          <w:sz w:val="18"/>
          <w:szCs w:val="18"/>
        </w:rPr>
        <w:br/>
      </w:r>
      <w:r w:rsidR="00000000">
        <w:rPr>
          <w:i/>
          <w:iCs/>
          <w:color w:val="666666"/>
          <w:sz w:val="18"/>
          <w:szCs w:val="18"/>
        </w:rPr>
        <w:t>Figure 5: Insert your Fabric Data Pipeline screenshot here</w:t>
      </w:r>
    </w:p>
    <w:p w14:paraId="12675779" w14:textId="77777777" w:rsidR="006A09D9" w:rsidRDefault="006A09D9"/>
    <w:p w14:paraId="21936605" w14:textId="77777777" w:rsidR="006A09D9" w:rsidRDefault="00000000">
      <w:pPr>
        <w:pStyle w:val="Heading2"/>
      </w:pPr>
      <w:r>
        <w:t>6.2 Pipeline Activities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800"/>
        <w:gridCol w:w="6160"/>
      </w:tblGrid>
      <w:tr w:rsidR="006A09D9" w14:paraId="6FFAD2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95F9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483A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61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9995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D9" w14:paraId="2E0EC6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3BC6" w14:textId="77777777" w:rsidR="006A09D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DDB1" w14:textId="77777777" w:rsidR="006A09D9" w:rsidRDefault="00000000">
            <w:r>
              <w:rPr>
                <w:sz w:val="20"/>
                <w:szCs w:val="20"/>
              </w:rPr>
              <w:t xml:space="preserve">Set Variable: </w:t>
            </w:r>
            <w:proofErr w:type="spellStart"/>
            <w:r>
              <w:rPr>
                <w:sz w:val="20"/>
                <w:szCs w:val="20"/>
              </w:rPr>
              <w:t>run_date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A312" w14:textId="77777777" w:rsidR="006A09D9" w:rsidRDefault="00000000">
            <w:r>
              <w:rPr>
                <w:sz w:val="20"/>
                <w:szCs w:val="20"/>
              </w:rPr>
              <w:t>Sets the pipeline run date — no hardcoding</w:t>
            </w:r>
          </w:p>
        </w:tc>
      </w:tr>
      <w:tr w:rsidR="006A09D9" w14:paraId="5B7DD0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6D00" w14:textId="77777777" w:rsidR="006A09D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48E0" w14:textId="77777777" w:rsidR="006A09D9" w:rsidRDefault="00000000">
            <w:r>
              <w:rPr>
                <w:sz w:val="20"/>
                <w:szCs w:val="20"/>
              </w:rPr>
              <w:t>Notebook: Ingest Patient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BC33" w14:textId="77777777" w:rsidR="006A09D9" w:rsidRDefault="00000000">
            <w:r>
              <w:rPr>
                <w:sz w:val="20"/>
                <w:szCs w:val="20"/>
              </w:rPr>
              <w:t>Fetches Patient data, saves raw JSON, writes Bronze Delta</w:t>
            </w:r>
          </w:p>
        </w:tc>
      </w:tr>
      <w:tr w:rsidR="006A09D9" w14:paraId="30F247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BFFF" w14:textId="77777777" w:rsidR="006A09D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465F" w14:textId="77777777" w:rsidR="006A09D9" w:rsidRDefault="00000000">
            <w:r>
              <w:rPr>
                <w:sz w:val="20"/>
                <w:szCs w:val="20"/>
              </w:rPr>
              <w:t>Notebook: Ingest Encounter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6ED9" w14:textId="77777777" w:rsidR="006A09D9" w:rsidRDefault="00000000">
            <w:r>
              <w:rPr>
                <w:sz w:val="20"/>
                <w:szCs w:val="20"/>
              </w:rPr>
              <w:t xml:space="preserve">Fetches Encounter data (depends on </w:t>
            </w:r>
            <w:proofErr w:type="gramStart"/>
            <w:r>
              <w:rPr>
                <w:sz w:val="20"/>
                <w:szCs w:val="20"/>
              </w:rPr>
              <w:t>Patient</w:t>
            </w:r>
            <w:proofErr w:type="gramEnd"/>
            <w:r>
              <w:rPr>
                <w:sz w:val="20"/>
                <w:szCs w:val="20"/>
              </w:rPr>
              <w:t xml:space="preserve"> completing first)</w:t>
            </w:r>
          </w:p>
        </w:tc>
      </w:tr>
      <w:tr w:rsidR="006A09D9" w14:paraId="132892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32EB" w14:textId="77777777" w:rsidR="006A09D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3729" w14:textId="77777777" w:rsidR="006A09D9" w:rsidRDefault="00000000">
            <w:r>
              <w:rPr>
                <w:sz w:val="20"/>
                <w:szCs w:val="20"/>
              </w:rPr>
              <w:t>Notebook: Ingest Observation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1F46" w14:textId="77777777" w:rsidR="006A09D9" w:rsidRDefault="00000000">
            <w:r>
              <w:rPr>
                <w:sz w:val="20"/>
                <w:szCs w:val="20"/>
              </w:rPr>
              <w:t>Fetches Observation data</w:t>
            </w:r>
          </w:p>
        </w:tc>
      </w:tr>
      <w:tr w:rsidR="006A09D9" w14:paraId="31D128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A8B5" w14:textId="77777777" w:rsidR="006A09D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F1DC" w14:textId="77777777" w:rsidR="006A09D9" w:rsidRDefault="00000000">
            <w:r>
              <w:rPr>
                <w:sz w:val="20"/>
                <w:szCs w:val="20"/>
              </w:rPr>
              <w:t>Notebook: Ingest Condition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510C" w14:textId="77777777" w:rsidR="006A09D9" w:rsidRDefault="00000000">
            <w:r>
              <w:rPr>
                <w:sz w:val="20"/>
                <w:szCs w:val="20"/>
              </w:rPr>
              <w:t>Fetches Condition data</w:t>
            </w:r>
          </w:p>
        </w:tc>
      </w:tr>
      <w:tr w:rsidR="006A09D9" w14:paraId="75D65F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3910" w14:textId="77777777" w:rsidR="006A09D9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F82C" w14:textId="77777777" w:rsidR="006A09D9" w:rsidRDefault="00000000">
            <w:r>
              <w:rPr>
                <w:sz w:val="20"/>
                <w:szCs w:val="20"/>
              </w:rPr>
              <w:t>Dataflow Gen2: Silver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9642" w14:textId="77777777" w:rsidR="006A09D9" w:rsidRDefault="00000000">
            <w:r>
              <w:rPr>
                <w:sz w:val="20"/>
                <w:szCs w:val="20"/>
              </w:rPr>
              <w:t xml:space="preserve">Cleans and transforms all </w:t>
            </w:r>
            <w:proofErr w:type="gramStart"/>
            <w:r>
              <w:rPr>
                <w:sz w:val="20"/>
                <w:szCs w:val="20"/>
              </w:rPr>
              <w:t>Bronze</w:t>
            </w:r>
            <w:proofErr w:type="gramEnd"/>
            <w:r>
              <w:rPr>
                <w:sz w:val="20"/>
                <w:szCs w:val="20"/>
              </w:rPr>
              <w:t xml:space="preserve"> tables into </w:t>
            </w:r>
            <w:proofErr w:type="spellStart"/>
            <w:r>
              <w:rPr>
                <w:sz w:val="20"/>
                <w:szCs w:val="20"/>
              </w:rPr>
              <w:t>Silver_Layer</w:t>
            </w:r>
            <w:proofErr w:type="spellEnd"/>
          </w:p>
        </w:tc>
      </w:tr>
      <w:tr w:rsidR="006A09D9" w14:paraId="63674D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3464" w14:textId="77777777" w:rsidR="006A09D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C674" w14:textId="77777777" w:rsidR="006A09D9" w:rsidRDefault="00000000">
            <w:r>
              <w:rPr>
                <w:sz w:val="20"/>
                <w:szCs w:val="20"/>
              </w:rPr>
              <w:t>Notebook: Gold Build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4015" w14:textId="77777777" w:rsidR="006A09D9" w:rsidRDefault="00000000">
            <w:r>
              <w:rPr>
                <w:sz w:val="20"/>
                <w:szCs w:val="20"/>
              </w:rPr>
              <w:t xml:space="preserve">Creates </w:t>
            </w:r>
            <w:proofErr w:type="spellStart"/>
            <w:r>
              <w:rPr>
                <w:sz w:val="20"/>
                <w:szCs w:val="20"/>
              </w:rPr>
              <w:t>Gold_Layer</w:t>
            </w:r>
            <w:proofErr w:type="spellEnd"/>
            <w:r>
              <w:rPr>
                <w:sz w:val="20"/>
                <w:szCs w:val="20"/>
              </w:rPr>
              <w:t xml:space="preserve"> analytical views from </w:t>
            </w:r>
            <w:proofErr w:type="gramStart"/>
            <w:r>
              <w:rPr>
                <w:sz w:val="20"/>
                <w:szCs w:val="20"/>
              </w:rPr>
              <w:t>Silver</w:t>
            </w:r>
            <w:proofErr w:type="gramEnd"/>
            <w:r>
              <w:rPr>
                <w:sz w:val="20"/>
                <w:szCs w:val="20"/>
              </w:rPr>
              <w:t xml:space="preserve"> tables</w:t>
            </w:r>
          </w:p>
        </w:tc>
      </w:tr>
      <w:tr w:rsidR="006A09D9" w14:paraId="35C9EE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9770" w14:textId="77777777" w:rsidR="006A09D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651B" w14:textId="77777777" w:rsidR="006A09D9" w:rsidRDefault="00000000">
            <w:r>
              <w:rPr>
                <w:sz w:val="20"/>
                <w:szCs w:val="20"/>
              </w:rPr>
              <w:t>Notebook: Metadata 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5FE0" w14:textId="77777777" w:rsidR="006A09D9" w:rsidRDefault="00000000">
            <w:r>
              <w:rPr>
                <w:sz w:val="20"/>
                <w:szCs w:val="20"/>
              </w:rPr>
              <w:t xml:space="preserve">Logs run stats to </w:t>
            </w:r>
            <w:proofErr w:type="spellStart"/>
            <w:r>
              <w:rPr>
                <w:sz w:val="20"/>
                <w:szCs w:val="20"/>
              </w:rPr>
              <w:t>pipeline_run_log</w:t>
            </w:r>
            <w:proofErr w:type="spellEnd"/>
            <w:r>
              <w:rPr>
                <w:sz w:val="20"/>
                <w:szCs w:val="20"/>
              </w:rPr>
              <w:t xml:space="preserve"> Delta table</w:t>
            </w:r>
          </w:p>
        </w:tc>
      </w:tr>
    </w:tbl>
    <w:p w14:paraId="1ED01C24" w14:textId="77777777" w:rsidR="006A09D9" w:rsidRDefault="006A09D9"/>
    <w:p w14:paraId="30D450EB" w14:textId="77777777" w:rsidR="006A09D9" w:rsidRDefault="00000000">
      <w:r>
        <w:br w:type="page"/>
      </w:r>
    </w:p>
    <w:p w14:paraId="5C3117EB" w14:textId="77777777" w:rsidR="006A09D9" w:rsidRDefault="00000000">
      <w:pPr>
        <w:pStyle w:val="Heading1"/>
      </w:pPr>
      <w:r>
        <w:lastRenderedPageBreak/>
        <w:t>7. Table Relationships</w:t>
      </w:r>
    </w:p>
    <w:p w14:paraId="626F7653" w14:textId="77777777" w:rsidR="006A09D9" w:rsidRDefault="006A09D9">
      <w:pPr>
        <w:pBdr>
          <w:bottom w:val="single" w:sz="4" w:space="1" w:color="CCCCCC"/>
        </w:pBdr>
        <w:spacing w:before="120" w:after="120"/>
      </w:pPr>
    </w:p>
    <w:p w14:paraId="691B33D4" w14:textId="77777777" w:rsidR="006A09D9" w:rsidRDefault="00000000">
      <w:pPr>
        <w:spacing w:before="60" w:after="60"/>
      </w:pPr>
      <w:r>
        <w:t xml:space="preserve">All FHIR resources link back to the Patient resource via a shared </w:t>
      </w:r>
      <w:proofErr w:type="spellStart"/>
      <w:r>
        <w:t>patient_id</w:t>
      </w:r>
      <w:proofErr w:type="spellEnd"/>
      <w:r>
        <w:t>. This forms the central dimension of the analytical model.</w:t>
      </w:r>
    </w:p>
    <w:p w14:paraId="53A03883" w14:textId="77777777" w:rsidR="006A09D9" w:rsidRDefault="006A09D9"/>
    <w:p w14:paraId="429C135E" w14:textId="4DA52869" w:rsidR="006A09D9" w:rsidRDefault="00A20D9F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br/>
      </w:r>
      <w:r>
        <w:rPr>
          <w:noProof/>
        </w:rPr>
        <w:drawing>
          <wp:inline distT="0" distB="0" distL="0" distR="0" wp14:anchorId="540C1EA8" wp14:editId="63FF8F60">
            <wp:extent cx="5943600" cy="6677660"/>
            <wp:effectExtent l="0" t="0" r="0" b="8890"/>
            <wp:docPr id="72734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4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18"/>
          <w:szCs w:val="18"/>
        </w:rPr>
        <w:br/>
      </w:r>
      <w:r>
        <w:rPr>
          <w:i/>
          <w:iCs/>
          <w:color w:val="666666"/>
          <w:sz w:val="18"/>
          <w:szCs w:val="18"/>
        </w:rPr>
        <w:br/>
      </w:r>
      <w:r w:rsidR="00000000">
        <w:rPr>
          <w:i/>
          <w:iCs/>
          <w:color w:val="666666"/>
          <w:sz w:val="18"/>
          <w:szCs w:val="18"/>
        </w:rPr>
        <w:t>Figure 6: Insert your full data model / ER diagram here</w:t>
      </w:r>
    </w:p>
    <w:p w14:paraId="741E1013" w14:textId="77777777" w:rsidR="00A20D9F" w:rsidRPr="00A20D9F" w:rsidRDefault="00A20D9F" w:rsidP="00A20D9F">
      <w:r w:rsidRPr="00A20D9F">
        <w:rPr>
          <w:b/>
          <w:bCs/>
        </w:rPr>
        <w:lastRenderedPageBreak/>
        <w:t>## Entity Relationship Diagram</w:t>
      </w:r>
    </w:p>
    <w:p w14:paraId="405BB0D3" w14:textId="77777777" w:rsidR="00A20D9F" w:rsidRPr="00A20D9F" w:rsidRDefault="00A20D9F" w:rsidP="00A20D9F"/>
    <w:p w14:paraId="189B5550" w14:textId="77777777" w:rsidR="00A20D9F" w:rsidRPr="00A20D9F" w:rsidRDefault="00A20D9F" w:rsidP="00A20D9F">
      <w:r w:rsidRPr="00A20D9F">
        <w:t>```mermaid</w:t>
      </w:r>
    </w:p>
    <w:p w14:paraId="1A249C8E" w14:textId="77777777" w:rsidR="00A20D9F" w:rsidRPr="00A20D9F" w:rsidRDefault="00A20D9F" w:rsidP="00A20D9F">
      <w:proofErr w:type="spellStart"/>
      <w:r w:rsidRPr="00A20D9F">
        <w:t>erDiagram</w:t>
      </w:r>
      <w:proofErr w:type="spellEnd"/>
    </w:p>
    <w:p w14:paraId="0996B9CC" w14:textId="77777777" w:rsidR="00A20D9F" w:rsidRPr="00A20D9F" w:rsidRDefault="00A20D9F" w:rsidP="00A20D9F">
      <w:r w:rsidRPr="00A20D9F">
        <w:t>  Patient ||--</w:t>
      </w:r>
      <w:proofErr w:type="gramStart"/>
      <w:r w:rsidRPr="00A20D9F">
        <w:t>o{ Encounter</w:t>
      </w:r>
      <w:proofErr w:type="gramEnd"/>
      <w:r w:rsidRPr="00A20D9F">
        <w:t xml:space="preserve"> : "</w:t>
      </w:r>
      <w:proofErr w:type="spellStart"/>
      <w:r w:rsidRPr="00A20D9F">
        <w:t>patient_id</w:t>
      </w:r>
      <w:proofErr w:type="spellEnd"/>
      <w:r w:rsidRPr="00A20D9F">
        <w:t>"</w:t>
      </w:r>
    </w:p>
    <w:p w14:paraId="76628226" w14:textId="77777777" w:rsidR="00A20D9F" w:rsidRPr="00A20D9F" w:rsidRDefault="00A20D9F" w:rsidP="00A20D9F">
      <w:r w:rsidRPr="00A20D9F">
        <w:t>  Patient ||--</w:t>
      </w:r>
      <w:proofErr w:type="gramStart"/>
      <w:r w:rsidRPr="00A20D9F">
        <w:t>o{ Condition</w:t>
      </w:r>
      <w:proofErr w:type="gramEnd"/>
      <w:r w:rsidRPr="00A20D9F">
        <w:t xml:space="preserve"> : "</w:t>
      </w:r>
      <w:proofErr w:type="spellStart"/>
      <w:r w:rsidRPr="00A20D9F">
        <w:t>patient_id</w:t>
      </w:r>
      <w:proofErr w:type="spellEnd"/>
      <w:r w:rsidRPr="00A20D9F">
        <w:t>"</w:t>
      </w:r>
    </w:p>
    <w:p w14:paraId="3C27F11A" w14:textId="77777777" w:rsidR="00A20D9F" w:rsidRPr="00A20D9F" w:rsidRDefault="00A20D9F" w:rsidP="00A20D9F">
      <w:r w:rsidRPr="00A20D9F">
        <w:t>  Patient ||--</w:t>
      </w:r>
      <w:proofErr w:type="gramStart"/>
      <w:r w:rsidRPr="00A20D9F">
        <w:t>o{ Observation</w:t>
      </w:r>
      <w:proofErr w:type="gramEnd"/>
      <w:r w:rsidRPr="00A20D9F">
        <w:t xml:space="preserve"> : "</w:t>
      </w:r>
      <w:proofErr w:type="spellStart"/>
      <w:r w:rsidRPr="00A20D9F">
        <w:t>patient_id</w:t>
      </w:r>
      <w:proofErr w:type="spellEnd"/>
      <w:r w:rsidRPr="00A20D9F">
        <w:t>"</w:t>
      </w:r>
    </w:p>
    <w:p w14:paraId="635951AD" w14:textId="77777777" w:rsidR="00A20D9F" w:rsidRPr="00A20D9F" w:rsidRDefault="00A20D9F" w:rsidP="00A20D9F">
      <w:r w:rsidRPr="00A20D9F">
        <w:t>  Encounter ||--</w:t>
      </w:r>
      <w:proofErr w:type="gramStart"/>
      <w:r w:rsidRPr="00A20D9F">
        <w:t>o{ Observation</w:t>
      </w:r>
      <w:proofErr w:type="gramEnd"/>
      <w:r w:rsidRPr="00A20D9F">
        <w:t xml:space="preserve"> : "</w:t>
      </w:r>
      <w:proofErr w:type="spellStart"/>
      <w:r w:rsidRPr="00A20D9F">
        <w:t>encounter_id</w:t>
      </w:r>
      <w:proofErr w:type="spellEnd"/>
      <w:r w:rsidRPr="00A20D9F">
        <w:t>"</w:t>
      </w:r>
    </w:p>
    <w:p w14:paraId="749F54E1" w14:textId="77777777" w:rsidR="00A20D9F" w:rsidRPr="00A20D9F" w:rsidRDefault="00A20D9F" w:rsidP="00A20D9F">
      <w:r w:rsidRPr="00A20D9F">
        <w:t xml:space="preserve">  </w:t>
      </w:r>
      <w:proofErr w:type="spellStart"/>
      <w:r w:rsidRPr="00A20D9F">
        <w:t>DimDate</w:t>
      </w:r>
      <w:proofErr w:type="spellEnd"/>
      <w:r w:rsidRPr="00A20D9F">
        <w:t xml:space="preserve"> ||--</w:t>
      </w:r>
      <w:proofErr w:type="gramStart"/>
      <w:r w:rsidRPr="00A20D9F">
        <w:t>o{ Encounter</w:t>
      </w:r>
      <w:proofErr w:type="gramEnd"/>
      <w:r w:rsidRPr="00A20D9F">
        <w:t xml:space="preserve"> : "Date - </w:t>
      </w:r>
      <w:proofErr w:type="spellStart"/>
      <w:r w:rsidRPr="00A20D9F">
        <w:t>encounter_date</w:t>
      </w:r>
      <w:proofErr w:type="spellEnd"/>
      <w:r w:rsidRPr="00A20D9F">
        <w:t>"</w:t>
      </w:r>
    </w:p>
    <w:p w14:paraId="1F881F52" w14:textId="77777777" w:rsidR="00A20D9F" w:rsidRPr="00A20D9F" w:rsidRDefault="00A20D9F" w:rsidP="00A20D9F">
      <w:r w:rsidRPr="00A20D9F">
        <w:t xml:space="preserve">  </w:t>
      </w:r>
      <w:proofErr w:type="spellStart"/>
      <w:r w:rsidRPr="00A20D9F">
        <w:t>DimDate</w:t>
      </w:r>
      <w:proofErr w:type="spellEnd"/>
      <w:r w:rsidRPr="00A20D9F">
        <w:t xml:space="preserve"> ||--</w:t>
      </w:r>
      <w:proofErr w:type="gramStart"/>
      <w:r w:rsidRPr="00A20D9F">
        <w:t>o{ Observation</w:t>
      </w:r>
      <w:proofErr w:type="gramEnd"/>
      <w:r w:rsidRPr="00A20D9F">
        <w:t xml:space="preserve"> : "Date - </w:t>
      </w:r>
      <w:proofErr w:type="spellStart"/>
      <w:r w:rsidRPr="00A20D9F">
        <w:t>observation_date</w:t>
      </w:r>
      <w:proofErr w:type="spellEnd"/>
      <w:r w:rsidRPr="00A20D9F">
        <w:t>"</w:t>
      </w:r>
    </w:p>
    <w:p w14:paraId="44264FB3" w14:textId="77777777" w:rsidR="00A20D9F" w:rsidRPr="00A20D9F" w:rsidRDefault="00A20D9F" w:rsidP="00A20D9F">
      <w:r w:rsidRPr="00A20D9F">
        <w:t xml:space="preserve">  </w:t>
      </w:r>
      <w:proofErr w:type="spellStart"/>
      <w:r w:rsidRPr="00A20D9F">
        <w:t>DimDate</w:t>
      </w:r>
      <w:proofErr w:type="spellEnd"/>
      <w:r w:rsidRPr="00A20D9F">
        <w:t xml:space="preserve"> ||--</w:t>
      </w:r>
      <w:proofErr w:type="gramStart"/>
      <w:r w:rsidRPr="00A20D9F">
        <w:t>o{ Condition</w:t>
      </w:r>
      <w:proofErr w:type="gramEnd"/>
      <w:r w:rsidRPr="00A20D9F">
        <w:t xml:space="preserve"> : "Date - </w:t>
      </w:r>
      <w:proofErr w:type="spellStart"/>
      <w:r w:rsidRPr="00A20D9F">
        <w:t>onset_date</w:t>
      </w:r>
      <w:proofErr w:type="spellEnd"/>
      <w:r w:rsidRPr="00A20D9F">
        <w:t>"</w:t>
      </w:r>
    </w:p>
    <w:p w14:paraId="789FCE5F" w14:textId="77777777" w:rsidR="006A09D9" w:rsidRDefault="006A09D9"/>
    <w:p w14:paraId="73190310" w14:textId="2C340557" w:rsidR="00A20D9F" w:rsidRDefault="00A20D9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20D9F" w14:paraId="3C7E40D7" w14:textId="77777777" w:rsidTr="00BD54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5EE5" w14:textId="77777777" w:rsidR="00A20D9F" w:rsidRDefault="00A20D9F" w:rsidP="00BD544F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4830" w14:textId="77777777" w:rsidR="00A20D9F" w:rsidRDefault="00A20D9F" w:rsidP="00BD544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0D9F" w14:paraId="092D68B1" w14:textId="77777777" w:rsidTr="00BD54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450E" w14:textId="77777777" w:rsidR="00A20D9F" w:rsidRDefault="00A20D9F" w:rsidP="00BD544F">
            <w:proofErr w:type="spellStart"/>
            <w:r>
              <w:rPr>
                <w:sz w:val="20"/>
                <w:szCs w:val="20"/>
              </w:rPr>
              <w:t>Gold_Layer.Patient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18D5" w14:textId="77777777" w:rsidR="00A20D9F" w:rsidRDefault="00A20D9F" w:rsidP="00BD544F">
            <w:r>
              <w:rPr>
                <w:sz w:val="20"/>
                <w:szCs w:val="20"/>
              </w:rPr>
              <w:t>Patient demographics enriched with summary metrics</w:t>
            </w:r>
          </w:p>
        </w:tc>
      </w:tr>
      <w:tr w:rsidR="00A20D9F" w14:paraId="5B5E9622" w14:textId="77777777" w:rsidTr="00BD54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0274" w14:textId="77777777" w:rsidR="00A20D9F" w:rsidRDefault="00A20D9F" w:rsidP="00BD544F">
            <w:proofErr w:type="spellStart"/>
            <w:r>
              <w:rPr>
                <w:sz w:val="20"/>
                <w:szCs w:val="20"/>
              </w:rPr>
              <w:t>Gold_Layer.Encounter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DFCE" w14:textId="77777777" w:rsidR="00A20D9F" w:rsidRDefault="00A20D9F" w:rsidP="00BD544F">
            <w:r>
              <w:rPr>
                <w:sz w:val="20"/>
                <w:szCs w:val="20"/>
              </w:rPr>
              <w:t>Patient joined with Encounter — one row per encounter with demographics</w:t>
            </w:r>
          </w:p>
        </w:tc>
      </w:tr>
      <w:tr w:rsidR="00A20D9F" w14:paraId="78E41864" w14:textId="77777777" w:rsidTr="00BD54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8E50" w14:textId="77777777" w:rsidR="00A20D9F" w:rsidRDefault="00A20D9F" w:rsidP="00BD544F">
            <w:proofErr w:type="spellStart"/>
            <w:r>
              <w:rPr>
                <w:sz w:val="20"/>
                <w:szCs w:val="20"/>
              </w:rPr>
              <w:t>Gold_Layer.Observation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657C" w14:textId="77777777" w:rsidR="00A20D9F" w:rsidRDefault="00A20D9F" w:rsidP="00BD544F">
            <w:r>
              <w:rPr>
                <w:sz w:val="20"/>
                <w:szCs w:val="20"/>
              </w:rPr>
              <w:t>Patient joined with Observation — all readings with values and units</w:t>
            </w:r>
          </w:p>
        </w:tc>
      </w:tr>
      <w:tr w:rsidR="00A20D9F" w14:paraId="0DDA9E80" w14:textId="77777777" w:rsidTr="00BD54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A611" w14:textId="77777777" w:rsidR="00A20D9F" w:rsidRDefault="00A20D9F" w:rsidP="00BD544F">
            <w:proofErr w:type="spellStart"/>
            <w:r>
              <w:rPr>
                <w:sz w:val="20"/>
                <w:szCs w:val="20"/>
              </w:rPr>
              <w:t>Gold_Layer.Condition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D030" w14:textId="77777777" w:rsidR="00A20D9F" w:rsidRDefault="00A20D9F" w:rsidP="00BD544F">
            <w:r>
              <w:rPr>
                <w:sz w:val="20"/>
                <w:szCs w:val="20"/>
              </w:rPr>
              <w:t>Patient joined with Condition — latest clinical status per condition</w:t>
            </w:r>
          </w:p>
        </w:tc>
      </w:tr>
    </w:tbl>
    <w:p w14:paraId="62F4DB5B" w14:textId="6B09D40E" w:rsidR="006A09D9" w:rsidRDefault="006A09D9"/>
    <w:p w14:paraId="6DC68055" w14:textId="77777777" w:rsidR="00A20D9F" w:rsidRDefault="00A20D9F"/>
    <w:p w14:paraId="66900E98" w14:textId="77777777" w:rsidR="006A09D9" w:rsidRDefault="00000000">
      <w:pPr>
        <w:pStyle w:val="Heading1"/>
      </w:pPr>
      <w:r>
        <w:t>8. Notebooks &amp; Code Structure</w:t>
      </w:r>
    </w:p>
    <w:p w14:paraId="3F8CC392" w14:textId="77777777" w:rsidR="006A09D9" w:rsidRDefault="006A09D9">
      <w:pPr>
        <w:pBdr>
          <w:bottom w:val="single" w:sz="4" w:space="1" w:color="CCCCCC"/>
        </w:pBdr>
        <w:spacing w:before="120" w:after="120"/>
      </w:pPr>
    </w:p>
    <w:p w14:paraId="16379687" w14:textId="77777777" w:rsidR="006A09D9" w:rsidRDefault="00000000">
      <w:pPr>
        <w:pStyle w:val="Heading2"/>
      </w:pPr>
      <w:r>
        <w:t>8.1 Notebook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A09D9" w14:paraId="442949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6E64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61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D8C1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A09D9" w14:paraId="65FEF1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F722" w14:textId="092B7B1F" w:rsidR="00A20D9F" w:rsidRDefault="00A20D9F">
            <w:proofErr w:type="spellStart"/>
            <w:r w:rsidRPr="00A20D9F">
              <w:rPr>
                <w:sz w:val="20"/>
                <w:szCs w:val="20"/>
              </w:rPr>
              <w:t>nb_raw_to_bronze_fhir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DC64" w14:textId="316A8E6E" w:rsidR="006A09D9" w:rsidRDefault="00000000">
            <w:r>
              <w:rPr>
                <w:sz w:val="20"/>
                <w:szCs w:val="20"/>
              </w:rPr>
              <w:t xml:space="preserve">Incremental FHIR API ingestion, raw JSON save, Bronze Delta write, </w:t>
            </w:r>
          </w:p>
        </w:tc>
      </w:tr>
      <w:tr w:rsidR="00A20D9F" w14:paraId="504AD4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F0FD" w14:textId="20B6B268" w:rsidR="00A20D9F" w:rsidRDefault="00A20D9F">
            <w:pPr>
              <w:rPr>
                <w:sz w:val="20"/>
                <w:szCs w:val="20"/>
              </w:rPr>
            </w:pPr>
            <w:r w:rsidRPr="00A20D9F">
              <w:rPr>
                <w:sz w:val="20"/>
                <w:szCs w:val="20"/>
              </w:rPr>
              <w:t>nb_bronze_to_scd2_fhir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0C3F" w14:textId="05D2E321" w:rsidR="00A20D9F" w:rsidRDefault="00A20D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Broze to scd2 – date with timestamp</w:t>
            </w:r>
          </w:p>
        </w:tc>
      </w:tr>
      <w:tr w:rsidR="006A09D9" w14:paraId="682C27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2C6A" w14:textId="057D697A" w:rsidR="006A09D9" w:rsidRDefault="00A20D9F">
            <w:r w:rsidRPr="00A20D9F">
              <w:rPr>
                <w:sz w:val="20"/>
                <w:szCs w:val="20"/>
              </w:rPr>
              <w:br/>
              <w:t>nb_scd2_to_silver_fhir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8F0F" w14:textId="77777777" w:rsidR="006A09D9" w:rsidRDefault="00000000">
            <w:r>
              <w:rPr>
                <w:sz w:val="20"/>
                <w:szCs w:val="20"/>
              </w:rPr>
              <w:t xml:space="preserve">Flatten and clean </w:t>
            </w:r>
            <w:proofErr w:type="gramStart"/>
            <w:r>
              <w:rPr>
                <w:sz w:val="20"/>
                <w:szCs w:val="20"/>
              </w:rPr>
              <w:t>Bronze</w:t>
            </w:r>
            <w:proofErr w:type="gramEnd"/>
            <w:r>
              <w:rPr>
                <w:sz w:val="20"/>
                <w:szCs w:val="20"/>
              </w:rPr>
              <w:t xml:space="preserve"> tables into typed Silver Delta tables</w:t>
            </w:r>
          </w:p>
        </w:tc>
      </w:tr>
      <w:tr w:rsidR="006A09D9" w14:paraId="6D075B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2177" w14:textId="5CBDE431" w:rsidR="006A09D9" w:rsidRDefault="00A20D9F">
            <w:proofErr w:type="spellStart"/>
            <w:r w:rsidRPr="00A20D9F">
              <w:rPr>
                <w:sz w:val="20"/>
                <w:szCs w:val="20"/>
              </w:rPr>
              <w:t>nb_silver_to_gold_fhir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89D3" w14:textId="7E5822B6" w:rsidR="006A09D9" w:rsidRDefault="00000000">
            <w:r>
              <w:rPr>
                <w:sz w:val="20"/>
                <w:szCs w:val="20"/>
              </w:rPr>
              <w:t xml:space="preserve">Build Gold analytical views joining </w:t>
            </w:r>
            <w:r w:rsidR="00A20D9F">
              <w:rPr>
                <w:sz w:val="20"/>
                <w:szCs w:val="20"/>
              </w:rPr>
              <w:t>silver</w:t>
            </w:r>
            <w:r>
              <w:rPr>
                <w:sz w:val="20"/>
                <w:szCs w:val="20"/>
              </w:rPr>
              <w:t xml:space="preserve"> tables</w:t>
            </w:r>
          </w:p>
        </w:tc>
      </w:tr>
    </w:tbl>
    <w:p w14:paraId="00AC6258" w14:textId="77777777" w:rsidR="006A09D9" w:rsidRDefault="006A09D9"/>
    <w:p w14:paraId="70457713" w14:textId="77777777" w:rsidR="006A09D9" w:rsidRDefault="00000000">
      <w:pPr>
        <w:pStyle w:val="Heading2"/>
      </w:pPr>
      <w:r>
        <w:t>8.2 Design Principles</w:t>
      </w:r>
    </w:p>
    <w:p w14:paraId="33F5FB15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hardcoded dates — </w:t>
      </w:r>
      <w:proofErr w:type="spellStart"/>
      <w:r>
        <w:t>run_date</w:t>
      </w:r>
      <w:proofErr w:type="spellEnd"/>
      <w:r>
        <w:t xml:space="preserve"> passed as pipeline parameter</w:t>
      </w:r>
    </w:p>
    <w:p w14:paraId="7EAE1849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All resources handled by reusable functions (no code duplication)</w:t>
      </w:r>
    </w:p>
    <w:p w14:paraId="77E6A98B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>Modular cells — each function is independently testable</w:t>
      </w:r>
    </w:p>
    <w:p w14:paraId="6703319B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mergeSchema</w:t>
      </w:r>
      <w:proofErr w:type="spellEnd"/>
      <w:r>
        <w:t xml:space="preserve"> enabled on all Delta writes for schema evolution</w:t>
      </w:r>
    </w:p>
    <w:p w14:paraId="0092E7BF" w14:textId="77777777" w:rsidR="006A09D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Error handling on API calls with </w:t>
      </w:r>
      <w:proofErr w:type="spellStart"/>
      <w:r>
        <w:t>raise_for_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1ED13519" w14:textId="77777777" w:rsidR="006A09D9" w:rsidRDefault="006A09D9"/>
    <w:p w14:paraId="5AEEC817" w14:textId="77777777" w:rsidR="006A09D9" w:rsidRDefault="00000000">
      <w:pPr>
        <w:pStyle w:val="Heading2"/>
      </w:pPr>
      <w:r>
        <w:lastRenderedPageBreak/>
        <w:t>8.3 GitHub Repository Structure</w:t>
      </w:r>
    </w:p>
    <w:p w14:paraId="2A9E843A" w14:textId="13CA2395" w:rsidR="006A09D9" w:rsidRDefault="00A20D9F">
      <w:r>
        <w:rPr>
          <w:rFonts w:ascii="Courier New" w:eastAsia="Courier New" w:hAnsi="Courier New" w:cs="Courier New"/>
          <w:color w:val="2E2E2E"/>
          <w:sz w:val="18"/>
          <w:szCs w:val="18"/>
        </w:rPr>
        <w:br/>
      </w:r>
      <w:r w:rsidRPr="00A20D9F">
        <w:drawing>
          <wp:inline distT="0" distB="0" distL="0" distR="0" wp14:anchorId="4CC3C08D" wp14:editId="630927D5">
            <wp:extent cx="5943600" cy="3194685"/>
            <wp:effectExtent l="0" t="0" r="0" b="5715"/>
            <wp:docPr id="134056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65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6716" w14:textId="77777777" w:rsidR="006A09D9" w:rsidRDefault="00000000">
      <w:r>
        <w:br w:type="page"/>
      </w:r>
    </w:p>
    <w:p w14:paraId="1AD66B72" w14:textId="4B3C4E1D" w:rsidR="006A09D9" w:rsidRDefault="00000000">
      <w:pPr>
        <w:pStyle w:val="Heading1"/>
      </w:pPr>
      <w:r>
        <w:lastRenderedPageBreak/>
        <w:t xml:space="preserve">9. </w:t>
      </w:r>
      <w:r w:rsidR="00B51225">
        <w:t xml:space="preserve">Power BI Visuals </w:t>
      </w:r>
    </w:p>
    <w:p w14:paraId="63DC527D" w14:textId="77777777" w:rsidR="00B51225" w:rsidRDefault="00B51225" w:rsidP="00B51225">
      <w:pPr>
        <w:pStyle w:val="Heading2"/>
        <w:jc w:val="center"/>
        <w:rPr>
          <w:rStyle w:val="Emphasis"/>
          <w:i w:val="0"/>
          <w:iCs w:val="0"/>
        </w:rPr>
      </w:pPr>
      <w:r w:rsidRPr="00B51225">
        <w:rPr>
          <w:b w:val="0"/>
          <w:bCs w:val="0"/>
          <w:color w:val="auto"/>
          <w:sz w:val="22"/>
          <w:szCs w:val="22"/>
        </w:rPr>
        <w:drawing>
          <wp:inline distT="0" distB="0" distL="0" distR="0" wp14:anchorId="500BA2AD" wp14:editId="5CA474F4">
            <wp:extent cx="5943600" cy="3525520"/>
            <wp:effectExtent l="0" t="0" r="0" b="0"/>
            <wp:docPr id="7258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7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overview</w:t>
      </w:r>
      <w:r w:rsidRPr="00B51225">
        <w:rPr>
          <w:rStyle w:val="Emphasis"/>
        </w:rPr>
        <w:br/>
      </w:r>
      <w:r w:rsidRPr="00B51225">
        <w:rPr>
          <w:rStyle w:val="Emphasis"/>
        </w:rPr>
        <w:br/>
      </w:r>
      <w:r w:rsidRPr="00B51225">
        <w:rPr>
          <w:rStyle w:val="Emphasis"/>
        </w:rPr>
        <w:drawing>
          <wp:inline distT="0" distB="0" distL="0" distR="0" wp14:anchorId="7ED524C4" wp14:editId="6D0C9994">
            <wp:extent cx="5943600" cy="3525520"/>
            <wp:effectExtent l="0" t="0" r="0" b="0"/>
            <wp:docPr id="51464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44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</w:rPr>
        <w:br/>
      </w:r>
      <w:r w:rsidRPr="00B51225">
        <w:rPr>
          <w:rStyle w:val="Emphasis"/>
          <w:i w:val="0"/>
          <w:iCs w:val="0"/>
        </w:rPr>
        <w:t>Patient Demographics</w:t>
      </w:r>
    </w:p>
    <w:p w14:paraId="5171BF86" w14:textId="77777777" w:rsidR="00B51225" w:rsidRDefault="00B51225" w:rsidP="00B51225">
      <w:pPr>
        <w:pStyle w:val="Heading2"/>
        <w:jc w:val="center"/>
        <w:rPr>
          <w:rStyle w:val="Emphasis"/>
          <w:i w:val="0"/>
          <w:iCs w:val="0"/>
        </w:rPr>
      </w:pPr>
      <w:r w:rsidRPr="00B51225">
        <w:rPr>
          <w:rStyle w:val="Emphasis"/>
          <w:i w:val="0"/>
          <w:iCs w:val="0"/>
        </w:rPr>
        <w:lastRenderedPageBreak/>
        <w:drawing>
          <wp:inline distT="0" distB="0" distL="0" distR="0" wp14:anchorId="39FD626D" wp14:editId="67762043">
            <wp:extent cx="5943600" cy="3596005"/>
            <wp:effectExtent l="0" t="0" r="0" b="4445"/>
            <wp:docPr id="47113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33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i w:val="0"/>
          <w:iCs w:val="0"/>
        </w:rPr>
        <w:br/>
        <w:t>conditional Analysis</w:t>
      </w:r>
      <w:r>
        <w:rPr>
          <w:rStyle w:val="Emphasis"/>
          <w:i w:val="0"/>
          <w:iCs w:val="0"/>
        </w:rPr>
        <w:br/>
      </w:r>
      <w:r>
        <w:rPr>
          <w:rStyle w:val="Emphasis"/>
          <w:i w:val="0"/>
          <w:iCs w:val="0"/>
        </w:rPr>
        <w:br/>
      </w:r>
      <w:r w:rsidRPr="00B51225">
        <w:rPr>
          <w:rStyle w:val="Emphasis"/>
          <w:i w:val="0"/>
          <w:iCs w:val="0"/>
        </w:rPr>
        <w:drawing>
          <wp:inline distT="0" distB="0" distL="0" distR="0" wp14:anchorId="41FF08CC" wp14:editId="6AFB4354">
            <wp:extent cx="5943600" cy="3549650"/>
            <wp:effectExtent l="0" t="0" r="0" b="0"/>
            <wp:docPr id="5907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6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i w:val="0"/>
          <w:iCs w:val="0"/>
        </w:rPr>
        <w:br/>
        <w:t>Encounter Analysis</w:t>
      </w:r>
    </w:p>
    <w:p w14:paraId="12E0B493" w14:textId="77777777" w:rsidR="00B51225" w:rsidRDefault="00B51225" w:rsidP="00B51225">
      <w:pPr>
        <w:pStyle w:val="Heading2"/>
        <w:jc w:val="center"/>
        <w:rPr>
          <w:rStyle w:val="Emphasis"/>
          <w:i w:val="0"/>
          <w:iCs w:val="0"/>
        </w:rPr>
      </w:pPr>
      <w:r w:rsidRPr="00B51225">
        <w:rPr>
          <w:rStyle w:val="Emphasis"/>
          <w:i w:val="0"/>
          <w:iCs w:val="0"/>
        </w:rPr>
        <w:lastRenderedPageBreak/>
        <w:drawing>
          <wp:inline distT="0" distB="0" distL="0" distR="0" wp14:anchorId="47F2AFAB" wp14:editId="52576E02">
            <wp:extent cx="5943600" cy="3496945"/>
            <wp:effectExtent l="0" t="0" r="0" b="8255"/>
            <wp:docPr id="64697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71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i w:val="0"/>
          <w:iCs w:val="0"/>
        </w:rPr>
        <w:br/>
        <w:t>Observation Analysis</w:t>
      </w:r>
    </w:p>
    <w:p w14:paraId="209CDC37" w14:textId="77777777" w:rsidR="00B51225" w:rsidRDefault="00B51225" w:rsidP="00B51225">
      <w:pPr>
        <w:pStyle w:val="Heading2"/>
        <w:jc w:val="center"/>
        <w:rPr>
          <w:rStyle w:val="Emphasis"/>
          <w:i w:val="0"/>
          <w:iCs w:val="0"/>
        </w:rPr>
      </w:pPr>
    </w:p>
    <w:p w14:paraId="5D961651" w14:textId="1E18FAFA" w:rsidR="00B51225" w:rsidRPr="00B51225" w:rsidRDefault="00B51225" w:rsidP="00B51225">
      <w:pPr>
        <w:pStyle w:val="Heading2"/>
        <w:jc w:val="center"/>
        <w:rPr>
          <w:rStyle w:val="Emphasis"/>
          <w:i w:val="0"/>
          <w:iCs w:val="0"/>
        </w:rPr>
      </w:pPr>
      <w:r w:rsidRPr="00B51225">
        <w:rPr>
          <w:rStyle w:val="Emphasis"/>
          <w:i w:val="0"/>
          <w:iCs w:val="0"/>
        </w:rPr>
        <w:drawing>
          <wp:inline distT="0" distB="0" distL="0" distR="0" wp14:anchorId="37F0FD5E" wp14:editId="2615BDB4">
            <wp:extent cx="5943600" cy="3576955"/>
            <wp:effectExtent l="0" t="0" r="0" b="4445"/>
            <wp:docPr id="79290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02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i w:val="0"/>
          <w:iCs w:val="0"/>
        </w:rPr>
        <w:br/>
        <w:t>Geography Analysis</w:t>
      </w:r>
      <w:r>
        <w:rPr>
          <w:rStyle w:val="Emphasis"/>
          <w:i w:val="0"/>
          <w:iCs w:val="0"/>
        </w:rPr>
        <w:br/>
      </w:r>
    </w:p>
    <w:p w14:paraId="6A804BF9" w14:textId="3484C003" w:rsidR="006A09D9" w:rsidRDefault="00000000">
      <w:pPr>
        <w:pStyle w:val="Heading1"/>
      </w:pPr>
      <w:r>
        <w:lastRenderedPageBreak/>
        <w:t xml:space="preserve">10. </w:t>
      </w:r>
      <w:r w:rsidR="00B51225">
        <w:t xml:space="preserve">Data Agents </w:t>
      </w:r>
    </w:p>
    <w:p w14:paraId="56EF7CB4" w14:textId="77777777" w:rsidR="006A09D9" w:rsidRDefault="006A09D9">
      <w:pPr>
        <w:pBdr>
          <w:bottom w:val="single" w:sz="4" w:space="1" w:color="CCCCCC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A09D9" w14:paraId="42F6C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D8C9" w14:textId="77777777" w:rsidR="006A09D9" w:rsidRDefault="006A09D9"/>
        </w:tc>
        <w:tc>
          <w:tcPr>
            <w:tcW w:w="87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7739" w14:textId="77777777" w:rsidR="006A09D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6A09D9" w14:paraId="6782E2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BE65" w14:textId="77777777" w:rsidR="006A09D9" w:rsidRDefault="00000000">
            <w:r>
              <w:rPr>
                <w:sz w:val="20"/>
                <w:szCs w:val="20"/>
              </w:rPr>
              <w:t>[  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D101" w14:textId="77777777" w:rsidR="006A09D9" w:rsidRDefault="00000000">
            <w:r>
              <w:rPr>
                <w:sz w:val="20"/>
                <w:szCs w:val="20"/>
              </w:rPr>
              <w:t>Ingest and transform 2-3 days of data with pagination</w:t>
            </w:r>
          </w:p>
        </w:tc>
      </w:tr>
      <w:tr w:rsidR="006A09D9" w14:paraId="429400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87EE" w14:textId="77777777" w:rsidR="006A09D9" w:rsidRDefault="00000000">
            <w:r>
              <w:rPr>
                <w:sz w:val="20"/>
                <w:szCs w:val="20"/>
              </w:rPr>
              <w:t>[x]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723B" w14:textId="77777777" w:rsidR="006A09D9" w:rsidRDefault="00000000">
            <w:r>
              <w:rPr>
                <w:sz w:val="20"/>
                <w:szCs w:val="20"/>
              </w:rPr>
              <w:t xml:space="preserve">Medallion Architecture implemented (Raw, Bronze, Silver, Gold) in </w:t>
            </w:r>
            <w:proofErr w:type="spellStart"/>
            <w:r>
              <w:rPr>
                <w:sz w:val="20"/>
                <w:szCs w:val="20"/>
              </w:rPr>
              <w:t>FHIR_Lakehouse</w:t>
            </w:r>
            <w:proofErr w:type="spellEnd"/>
          </w:p>
        </w:tc>
      </w:tr>
      <w:tr w:rsidR="006A09D9" w14:paraId="0ED7DC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6BC1" w14:textId="77777777" w:rsidR="006A09D9" w:rsidRDefault="00000000">
            <w:r>
              <w:rPr>
                <w:sz w:val="20"/>
                <w:szCs w:val="20"/>
              </w:rPr>
              <w:t>[  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A16F" w14:textId="77777777" w:rsidR="006A09D9" w:rsidRDefault="00000000">
            <w:r>
              <w:rPr>
                <w:sz w:val="20"/>
                <w:szCs w:val="20"/>
              </w:rPr>
              <w:t>Metadata columns added to all tables (</w:t>
            </w:r>
            <w:proofErr w:type="spellStart"/>
            <w:r>
              <w:rPr>
                <w:sz w:val="20"/>
                <w:szCs w:val="20"/>
              </w:rPr>
              <w:t>extraction_timestamp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api_url_or_params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A09D9" w14:paraId="3E339B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C398" w14:textId="77777777" w:rsidR="006A09D9" w:rsidRDefault="00000000">
            <w:r>
              <w:rPr>
                <w:sz w:val="20"/>
                <w:szCs w:val="20"/>
              </w:rPr>
              <w:t>[x]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5AD6" w14:textId="77777777" w:rsidR="006A09D9" w:rsidRDefault="00000000">
            <w:r>
              <w:rPr>
                <w:sz w:val="20"/>
                <w:szCs w:val="20"/>
              </w:rPr>
              <w:t>SCD Type 2 tables created (Scd2 schema in Lakehouse)</w:t>
            </w:r>
          </w:p>
        </w:tc>
      </w:tr>
      <w:tr w:rsidR="006A09D9" w14:paraId="650E42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924B" w14:textId="77777777" w:rsidR="006A09D9" w:rsidRDefault="00000000">
            <w:r>
              <w:rPr>
                <w:sz w:val="20"/>
                <w:szCs w:val="20"/>
              </w:rPr>
              <w:t>[  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1CD1" w14:textId="77777777" w:rsidR="006A09D9" w:rsidRDefault="00000000">
            <w:r>
              <w:rPr>
                <w:sz w:val="20"/>
                <w:szCs w:val="20"/>
              </w:rPr>
              <w:t xml:space="preserve">Modular, </w:t>
            </w:r>
            <w:proofErr w:type="spellStart"/>
            <w:r>
              <w:rPr>
                <w:sz w:val="20"/>
                <w:szCs w:val="20"/>
              </w:rPr>
              <w:t>parameterised</w:t>
            </w:r>
            <w:proofErr w:type="spellEnd"/>
            <w:r>
              <w:rPr>
                <w:sz w:val="20"/>
                <w:szCs w:val="20"/>
              </w:rPr>
              <w:t xml:space="preserve"> code — no hardcoding</w:t>
            </w:r>
          </w:p>
        </w:tc>
      </w:tr>
      <w:tr w:rsidR="006A09D9" w14:paraId="4E1F37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3160" w14:textId="77777777" w:rsidR="006A09D9" w:rsidRDefault="00000000">
            <w:r>
              <w:rPr>
                <w:sz w:val="20"/>
                <w:szCs w:val="20"/>
              </w:rPr>
              <w:t>[  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3579" w14:textId="77777777" w:rsidR="006A09D9" w:rsidRDefault="00000000">
            <w:r>
              <w:rPr>
                <w:sz w:val="20"/>
                <w:szCs w:val="20"/>
              </w:rPr>
              <w:t>Fabric Data Pipeline orchestrating all resources in correct order</w:t>
            </w:r>
          </w:p>
        </w:tc>
      </w:tr>
      <w:tr w:rsidR="006A09D9" w14:paraId="10277D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B894" w14:textId="77777777" w:rsidR="006A09D9" w:rsidRDefault="00000000">
            <w:r>
              <w:rPr>
                <w:sz w:val="20"/>
                <w:szCs w:val="20"/>
              </w:rPr>
              <w:t>[  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C47B" w14:textId="77777777" w:rsidR="006A09D9" w:rsidRDefault="00000000">
            <w:r>
              <w:rPr>
                <w:sz w:val="20"/>
                <w:szCs w:val="20"/>
              </w:rPr>
              <w:t>GitHub repo connected and all notebooks committed</w:t>
            </w:r>
          </w:p>
        </w:tc>
      </w:tr>
      <w:tr w:rsidR="006A09D9" w14:paraId="22BEAD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D027" w14:textId="77777777" w:rsidR="006A09D9" w:rsidRDefault="00000000">
            <w:r>
              <w:rPr>
                <w:sz w:val="20"/>
                <w:szCs w:val="20"/>
              </w:rPr>
              <w:t>[  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483B" w14:textId="77777777" w:rsidR="006A09D9" w:rsidRDefault="00000000">
            <w:r>
              <w:rPr>
                <w:sz w:val="20"/>
                <w:szCs w:val="20"/>
              </w:rPr>
              <w:t xml:space="preserve">Documentation </w:t>
            </w:r>
            <w:proofErr w:type="gramStart"/>
            <w:r>
              <w:rPr>
                <w:sz w:val="20"/>
                <w:szCs w:val="20"/>
              </w:rPr>
              <w:t>complete</w:t>
            </w:r>
            <w:proofErr w:type="gramEnd"/>
            <w:r>
              <w:rPr>
                <w:sz w:val="20"/>
                <w:szCs w:val="20"/>
              </w:rPr>
              <w:t xml:space="preserve"> with architecture and table diagrams</w:t>
            </w:r>
          </w:p>
        </w:tc>
      </w:tr>
      <w:tr w:rsidR="006A09D9" w14:paraId="7AD9D3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2F5F" w14:textId="77777777" w:rsidR="006A09D9" w:rsidRDefault="00000000">
            <w:r>
              <w:rPr>
                <w:sz w:val="20"/>
                <w:szCs w:val="20"/>
              </w:rPr>
              <w:t>[  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1678" w14:textId="77777777" w:rsidR="006A09D9" w:rsidRDefault="00000000">
            <w:r>
              <w:rPr>
                <w:sz w:val="20"/>
                <w:szCs w:val="20"/>
              </w:rPr>
              <w:t xml:space="preserve">(Optional) Power BI report built on </w:t>
            </w:r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  <w:r>
              <w:rPr>
                <w:sz w:val="20"/>
                <w:szCs w:val="20"/>
              </w:rPr>
              <w:t xml:space="preserve"> layer</w:t>
            </w:r>
          </w:p>
        </w:tc>
      </w:tr>
    </w:tbl>
    <w:p w14:paraId="11A53A18" w14:textId="77777777" w:rsidR="006A09D9" w:rsidRDefault="006A09D9"/>
    <w:p w14:paraId="0AB26757" w14:textId="77777777" w:rsidR="006A09D9" w:rsidRDefault="006A09D9">
      <w:pPr>
        <w:pBdr>
          <w:bottom w:val="single" w:sz="4" w:space="1" w:color="CCCCCC"/>
        </w:pBdr>
        <w:spacing w:before="120" w:after="120"/>
      </w:pPr>
    </w:p>
    <w:p w14:paraId="7933260E" w14:textId="77777777" w:rsidR="006A09D9" w:rsidRDefault="00000000">
      <w:pPr>
        <w:spacing w:before="120" w:after="60"/>
        <w:jc w:val="center"/>
      </w:pPr>
      <w:r>
        <w:rPr>
          <w:color w:val="AAAAAA"/>
          <w:sz w:val="18"/>
          <w:szCs w:val="18"/>
        </w:rPr>
        <w:t xml:space="preserve">FHIR Analytics </w:t>
      </w:r>
      <w:proofErr w:type="gramStart"/>
      <w:r>
        <w:rPr>
          <w:color w:val="AAAAAA"/>
          <w:sz w:val="18"/>
          <w:szCs w:val="18"/>
        </w:rPr>
        <w:t>Pipeline  |</w:t>
      </w:r>
      <w:proofErr w:type="gramEnd"/>
      <w:r>
        <w:rPr>
          <w:color w:val="AAAAAA"/>
          <w:sz w:val="18"/>
          <w:szCs w:val="18"/>
        </w:rPr>
        <w:t xml:space="preserve">  Microsoft Fabric  |  v1.1  |  March 2026</w:t>
      </w:r>
    </w:p>
    <w:sectPr w:rsidR="006A09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86987"/>
    <w:multiLevelType w:val="hybridMultilevel"/>
    <w:tmpl w:val="3D986D8E"/>
    <w:lvl w:ilvl="0" w:tplc="7982E0F8">
      <w:start w:val="1"/>
      <w:numFmt w:val="decimal"/>
      <w:lvlText w:val="%1."/>
      <w:lvlJc w:val="left"/>
      <w:pPr>
        <w:ind w:left="720" w:hanging="360"/>
      </w:pPr>
    </w:lvl>
    <w:lvl w:ilvl="1" w:tplc="4A948D22">
      <w:numFmt w:val="decimal"/>
      <w:lvlText w:val=""/>
      <w:lvlJc w:val="left"/>
    </w:lvl>
    <w:lvl w:ilvl="2" w:tplc="C7187230">
      <w:numFmt w:val="decimal"/>
      <w:lvlText w:val=""/>
      <w:lvlJc w:val="left"/>
    </w:lvl>
    <w:lvl w:ilvl="3" w:tplc="0E4E36F6">
      <w:numFmt w:val="decimal"/>
      <w:lvlText w:val=""/>
      <w:lvlJc w:val="left"/>
    </w:lvl>
    <w:lvl w:ilvl="4" w:tplc="CE984870">
      <w:numFmt w:val="decimal"/>
      <w:lvlText w:val=""/>
      <w:lvlJc w:val="left"/>
    </w:lvl>
    <w:lvl w:ilvl="5" w:tplc="7A9C3BBC">
      <w:numFmt w:val="decimal"/>
      <w:lvlText w:val=""/>
      <w:lvlJc w:val="left"/>
    </w:lvl>
    <w:lvl w:ilvl="6" w:tplc="17D0CAD2">
      <w:numFmt w:val="decimal"/>
      <w:lvlText w:val=""/>
      <w:lvlJc w:val="left"/>
    </w:lvl>
    <w:lvl w:ilvl="7" w:tplc="5EEA9A96">
      <w:numFmt w:val="decimal"/>
      <w:lvlText w:val=""/>
      <w:lvlJc w:val="left"/>
    </w:lvl>
    <w:lvl w:ilvl="8" w:tplc="1494F6E0">
      <w:numFmt w:val="decimal"/>
      <w:lvlText w:val=""/>
      <w:lvlJc w:val="left"/>
    </w:lvl>
  </w:abstractNum>
  <w:abstractNum w:abstractNumId="1" w15:restartNumberingAfterBreak="0">
    <w:nsid w:val="4641647A"/>
    <w:multiLevelType w:val="hybridMultilevel"/>
    <w:tmpl w:val="E9363A92"/>
    <w:lvl w:ilvl="0" w:tplc="3FB0B2BE">
      <w:start w:val="1"/>
      <w:numFmt w:val="bullet"/>
      <w:lvlText w:val="●"/>
      <w:lvlJc w:val="left"/>
      <w:pPr>
        <w:ind w:left="720" w:hanging="360"/>
      </w:pPr>
    </w:lvl>
    <w:lvl w:ilvl="1" w:tplc="D3449706">
      <w:start w:val="1"/>
      <w:numFmt w:val="bullet"/>
      <w:lvlText w:val="○"/>
      <w:lvlJc w:val="left"/>
      <w:pPr>
        <w:ind w:left="1440" w:hanging="360"/>
      </w:pPr>
    </w:lvl>
    <w:lvl w:ilvl="2" w:tplc="6F5A7194">
      <w:start w:val="1"/>
      <w:numFmt w:val="bullet"/>
      <w:lvlText w:val="■"/>
      <w:lvlJc w:val="left"/>
      <w:pPr>
        <w:ind w:left="2160" w:hanging="360"/>
      </w:pPr>
    </w:lvl>
    <w:lvl w:ilvl="3" w:tplc="D9AC220C">
      <w:start w:val="1"/>
      <w:numFmt w:val="bullet"/>
      <w:lvlText w:val="●"/>
      <w:lvlJc w:val="left"/>
      <w:pPr>
        <w:ind w:left="2880" w:hanging="360"/>
      </w:pPr>
    </w:lvl>
    <w:lvl w:ilvl="4" w:tplc="7570EB32">
      <w:start w:val="1"/>
      <w:numFmt w:val="bullet"/>
      <w:lvlText w:val="○"/>
      <w:lvlJc w:val="left"/>
      <w:pPr>
        <w:ind w:left="3600" w:hanging="360"/>
      </w:pPr>
    </w:lvl>
    <w:lvl w:ilvl="5" w:tplc="94E21886">
      <w:start w:val="1"/>
      <w:numFmt w:val="bullet"/>
      <w:lvlText w:val="■"/>
      <w:lvlJc w:val="left"/>
      <w:pPr>
        <w:ind w:left="4320" w:hanging="360"/>
      </w:pPr>
    </w:lvl>
    <w:lvl w:ilvl="6" w:tplc="239C7482">
      <w:start w:val="1"/>
      <w:numFmt w:val="bullet"/>
      <w:lvlText w:val="●"/>
      <w:lvlJc w:val="left"/>
      <w:pPr>
        <w:ind w:left="5040" w:hanging="360"/>
      </w:pPr>
    </w:lvl>
    <w:lvl w:ilvl="7" w:tplc="FA76407E">
      <w:start w:val="1"/>
      <w:numFmt w:val="bullet"/>
      <w:lvlText w:val="●"/>
      <w:lvlJc w:val="left"/>
      <w:pPr>
        <w:ind w:left="5760" w:hanging="360"/>
      </w:pPr>
    </w:lvl>
    <w:lvl w:ilvl="8" w:tplc="A3B289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FD207A"/>
    <w:multiLevelType w:val="hybridMultilevel"/>
    <w:tmpl w:val="4C4A1E08"/>
    <w:lvl w:ilvl="0" w:tplc="7DBE4C28">
      <w:start w:val="1"/>
      <w:numFmt w:val="bullet"/>
      <w:lvlText w:val="•"/>
      <w:lvlJc w:val="left"/>
      <w:pPr>
        <w:ind w:left="720" w:hanging="360"/>
      </w:pPr>
    </w:lvl>
    <w:lvl w:ilvl="1" w:tplc="3378E974">
      <w:numFmt w:val="decimal"/>
      <w:lvlText w:val=""/>
      <w:lvlJc w:val="left"/>
    </w:lvl>
    <w:lvl w:ilvl="2" w:tplc="AC6AF858">
      <w:numFmt w:val="decimal"/>
      <w:lvlText w:val=""/>
      <w:lvlJc w:val="left"/>
    </w:lvl>
    <w:lvl w:ilvl="3" w:tplc="00F62F40">
      <w:numFmt w:val="decimal"/>
      <w:lvlText w:val=""/>
      <w:lvlJc w:val="left"/>
    </w:lvl>
    <w:lvl w:ilvl="4" w:tplc="2FEE27FC">
      <w:numFmt w:val="decimal"/>
      <w:lvlText w:val=""/>
      <w:lvlJc w:val="left"/>
    </w:lvl>
    <w:lvl w:ilvl="5" w:tplc="53D8F01E">
      <w:numFmt w:val="decimal"/>
      <w:lvlText w:val=""/>
      <w:lvlJc w:val="left"/>
    </w:lvl>
    <w:lvl w:ilvl="6" w:tplc="62164796">
      <w:numFmt w:val="decimal"/>
      <w:lvlText w:val=""/>
      <w:lvlJc w:val="left"/>
    </w:lvl>
    <w:lvl w:ilvl="7" w:tplc="C17C2F16">
      <w:numFmt w:val="decimal"/>
      <w:lvlText w:val=""/>
      <w:lvlJc w:val="left"/>
    </w:lvl>
    <w:lvl w:ilvl="8" w:tplc="B2DAE3F8">
      <w:numFmt w:val="decimal"/>
      <w:lvlText w:val=""/>
      <w:lvlJc w:val="left"/>
    </w:lvl>
  </w:abstractNum>
  <w:num w:numId="1" w16cid:durableId="1644656404">
    <w:abstractNumId w:val="1"/>
    <w:lvlOverride w:ilvl="0">
      <w:startOverride w:val="1"/>
    </w:lvlOverride>
  </w:num>
  <w:num w:numId="2" w16cid:durableId="19068427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9D9"/>
    <w:rsid w:val="001A476C"/>
    <w:rsid w:val="006A09D9"/>
    <w:rsid w:val="00A20D9F"/>
    <w:rsid w:val="00B5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89884"/>
  <w15:docId w15:val="{8D71667D-22BD-4A06-A3C0-CDEE2030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D9F"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0D9F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5122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B51225"/>
    <w:rPr>
      <w:smallCaps/>
      <w:color w:val="5A5A5A" w:themeColor="text1" w:themeTint="A5"/>
    </w:rPr>
  </w:style>
  <w:style w:type="character" w:customStyle="1" w:styleId="Heading2Char">
    <w:name w:val="Heading 2 Char"/>
    <w:basedOn w:val="DefaultParagraphFont"/>
    <w:link w:val="Heading2"/>
    <w:uiPriority w:val="9"/>
    <w:rsid w:val="00B51225"/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18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Ramamurthy (BD/DPA-DAP4)</cp:lastModifiedBy>
  <cp:revision>2</cp:revision>
  <dcterms:created xsi:type="dcterms:W3CDTF">2026-03-25T21:06:00Z</dcterms:created>
  <dcterms:modified xsi:type="dcterms:W3CDTF">2026-03-26T00:24:00Z</dcterms:modified>
</cp:coreProperties>
</file>