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ACEA" w14:textId="77777777" w:rsidR="00AE227C" w:rsidRPr="00AE227C" w:rsidRDefault="00AE227C" w:rsidP="00AE227C">
      <w:pPr>
        <w:spacing w:after="0" w:line="240" w:lineRule="auto"/>
        <w:outlineLvl w:val="2"/>
        <w:rPr>
          <w:rFonts w:ascii="Helvetica" w:eastAsia="Times New Roman" w:hAnsi="Helvetica" w:cs="Helvetica"/>
          <w:b/>
          <w:bCs/>
          <w:color w:val="222F3F"/>
          <w:sz w:val="27"/>
          <w:szCs w:val="27"/>
          <w:lang w:eastAsia="en-IN"/>
        </w:rPr>
      </w:pPr>
      <w:r w:rsidRPr="00AE227C">
        <w:rPr>
          <w:rFonts w:ascii="Helvetica" w:eastAsia="Times New Roman" w:hAnsi="Helvetica" w:cs="Helvetica"/>
          <w:b/>
          <w:bCs/>
          <w:color w:val="222F3F"/>
          <w:sz w:val="27"/>
          <w:szCs w:val="27"/>
          <w:lang w:eastAsia="en-IN"/>
        </w:rPr>
        <w:t>Introduction</w:t>
      </w:r>
    </w:p>
    <w:p w14:paraId="426A3CE3"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 xml:space="preserve">You </w:t>
      </w:r>
      <w:proofErr w:type="gramStart"/>
      <w:r w:rsidRPr="00AE227C">
        <w:rPr>
          <w:rFonts w:ascii="Helvetica" w:eastAsia="Times New Roman" w:hAnsi="Helvetica" w:cs="Helvetica"/>
          <w:color w:val="222F3F"/>
          <w:sz w:val="24"/>
          <w:szCs w:val="24"/>
          <w:lang w:eastAsia="en-IN"/>
        </w:rPr>
        <w:t>have the ability to</w:t>
      </w:r>
      <w:proofErr w:type="gramEnd"/>
      <w:r w:rsidRPr="00AE227C">
        <w:rPr>
          <w:rFonts w:ascii="Helvetica" w:eastAsia="Times New Roman" w:hAnsi="Helvetica" w:cs="Helvetica"/>
          <w:color w:val="222F3F"/>
          <w:sz w:val="24"/>
          <w:szCs w:val="24"/>
          <w:lang w:eastAsia="en-IN"/>
        </w:rPr>
        <w:t xml:space="preserve"> create IAM Roles using the AWS Management Console. An IAM role is an IAM entity that has specific permissions. An IAM role is </w:t>
      </w:r>
      <w:proofErr w:type="gramStart"/>
      <w:r w:rsidRPr="00AE227C">
        <w:rPr>
          <w:rFonts w:ascii="Helvetica" w:eastAsia="Times New Roman" w:hAnsi="Helvetica" w:cs="Helvetica"/>
          <w:color w:val="222F3F"/>
          <w:sz w:val="24"/>
          <w:szCs w:val="24"/>
          <w:lang w:eastAsia="en-IN"/>
        </w:rPr>
        <w:t>similar to</w:t>
      </w:r>
      <w:proofErr w:type="gramEnd"/>
      <w:r w:rsidRPr="00AE227C">
        <w:rPr>
          <w:rFonts w:ascii="Helvetica" w:eastAsia="Times New Roman" w:hAnsi="Helvetica" w:cs="Helvetica"/>
          <w:color w:val="222F3F"/>
          <w:sz w:val="24"/>
          <w:szCs w:val="24"/>
          <w:lang w:eastAsia="en-IN"/>
        </w:rPr>
        <w:t xml:space="preserve"> an IAM user in that you can manage its access to AWS resources using policies. IAM roles are attachable to other IAM services like AWS EC2 and AWS Lambda, to manage resource access for those services. In this Lab Step, you will practice creating an IAM role.</w:t>
      </w:r>
    </w:p>
    <w:p w14:paraId="00AEACEE"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 </w:t>
      </w:r>
    </w:p>
    <w:p w14:paraId="482CDF7B"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1. From the </w:t>
      </w:r>
      <w:r w:rsidRPr="00AE227C">
        <w:rPr>
          <w:rFonts w:ascii="Helvetica" w:eastAsia="Times New Roman" w:hAnsi="Helvetica" w:cs="Helvetica"/>
          <w:b/>
          <w:bCs/>
          <w:color w:val="222F3F"/>
          <w:sz w:val="24"/>
          <w:szCs w:val="24"/>
          <w:lang w:eastAsia="en-IN"/>
        </w:rPr>
        <w:t>Identity &amp; Access Management</w:t>
      </w:r>
      <w:r w:rsidRPr="00AE227C">
        <w:rPr>
          <w:rFonts w:ascii="Helvetica" w:eastAsia="Times New Roman" w:hAnsi="Helvetica" w:cs="Helvetica"/>
          <w:color w:val="222F3F"/>
          <w:sz w:val="24"/>
          <w:szCs w:val="24"/>
          <w:lang w:eastAsia="en-IN"/>
        </w:rPr>
        <w:t> dashboard, click </w:t>
      </w:r>
      <w:r w:rsidRPr="00AE227C">
        <w:rPr>
          <w:rFonts w:ascii="Helvetica" w:eastAsia="Times New Roman" w:hAnsi="Helvetica" w:cs="Helvetica"/>
          <w:b/>
          <w:bCs/>
          <w:color w:val="222F3F"/>
          <w:sz w:val="24"/>
          <w:szCs w:val="24"/>
          <w:lang w:eastAsia="en-IN"/>
        </w:rPr>
        <w:t>Roles</w:t>
      </w:r>
      <w:r w:rsidRPr="00AE227C">
        <w:rPr>
          <w:rFonts w:ascii="Helvetica" w:eastAsia="Times New Roman" w:hAnsi="Helvetica" w:cs="Helvetica"/>
          <w:color w:val="222F3F"/>
          <w:sz w:val="24"/>
          <w:szCs w:val="24"/>
          <w:lang w:eastAsia="en-IN"/>
        </w:rPr>
        <w:t>:</w:t>
      </w:r>
    </w:p>
    <w:p w14:paraId="7C865449" w14:textId="6CB4E014"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noProof/>
          <w:color w:val="222F3F"/>
          <w:sz w:val="24"/>
          <w:szCs w:val="24"/>
          <w:lang w:eastAsia="en-IN"/>
        </w:rPr>
        <w:drawing>
          <wp:inline distT="0" distB="0" distL="0" distR="0" wp14:anchorId="312DF3DE" wp14:editId="645A0669">
            <wp:extent cx="952500" cy="487680"/>
            <wp:effectExtent l="0" t="0" r="0" b="7620"/>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487680"/>
                    </a:xfrm>
                    <a:prstGeom prst="rect">
                      <a:avLst/>
                    </a:prstGeom>
                    <a:noFill/>
                    <a:ln>
                      <a:noFill/>
                    </a:ln>
                  </pic:spPr>
                </pic:pic>
              </a:graphicData>
            </a:graphic>
          </wp:inline>
        </w:drawing>
      </w:r>
    </w:p>
    <w:p w14:paraId="485C81AF"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 </w:t>
      </w:r>
    </w:p>
    <w:p w14:paraId="1FE7F882"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2. Click</w:t>
      </w:r>
      <w:r w:rsidRPr="00AE227C">
        <w:rPr>
          <w:rFonts w:ascii="Helvetica" w:eastAsia="Times New Roman" w:hAnsi="Helvetica" w:cs="Helvetica"/>
          <w:b/>
          <w:bCs/>
          <w:color w:val="222F3F"/>
          <w:sz w:val="24"/>
          <w:szCs w:val="24"/>
          <w:lang w:eastAsia="en-IN"/>
        </w:rPr>
        <w:t> Create role</w:t>
      </w:r>
      <w:r w:rsidRPr="00AE227C">
        <w:rPr>
          <w:rFonts w:ascii="Helvetica" w:eastAsia="Times New Roman" w:hAnsi="Helvetica" w:cs="Helvetica"/>
          <w:color w:val="222F3F"/>
          <w:sz w:val="24"/>
          <w:szCs w:val="24"/>
          <w:lang w:eastAsia="en-IN"/>
        </w:rPr>
        <w:t>:</w:t>
      </w:r>
    </w:p>
    <w:p w14:paraId="21355637" w14:textId="0E9A1EDF"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noProof/>
          <w:color w:val="222F3F"/>
          <w:sz w:val="24"/>
          <w:szCs w:val="24"/>
          <w:lang w:eastAsia="en-IN"/>
        </w:rPr>
        <w:drawing>
          <wp:inline distT="0" distB="0" distL="0" distR="0" wp14:anchorId="4AF15B86" wp14:editId="3F7535B4">
            <wp:extent cx="1272540" cy="403860"/>
            <wp:effectExtent l="0" t="0" r="3810" b="0"/>
            <wp:docPr id="6"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2540" cy="403860"/>
                    </a:xfrm>
                    <a:prstGeom prst="rect">
                      <a:avLst/>
                    </a:prstGeom>
                    <a:noFill/>
                    <a:ln>
                      <a:noFill/>
                    </a:ln>
                  </pic:spPr>
                </pic:pic>
              </a:graphicData>
            </a:graphic>
          </wp:inline>
        </w:drawing>
      </w:r>
    </w:p>
    <w:p w14:paraId="16393E4B"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 </w:t>
      </w:r>
    </w:p>
    <w:p w14:paraId="2D179392"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3. On the </w:t>
      </w:r>
      <w:r w:rsidRPr="00AE227C">
        <w:rPr>
          <w:rFonts w:ascii="Helvetica" w:eastAsia="Times New Roman" w:hAnsi="Helvetica" w:cs="Helvetica"/>
          <w:b/>
          <w:bCs/>
          <w:color w:val="222F3F"/>
          <w:sz w:val="24"/>
          <w:szCs w:val="24"/>
          <w:lang w:eastAsia="en-IN"/>
        </w:rPr>
        <w:t>Create Role</w:t>
      </w:r>
      <w:r w:rsidRPr="00AE227C">
        <w:rPr>
          <w:rFonts w:ascii="Helvetica" w:eastAsia="Times New Roman" w:hAnsi="Helvetica" w:cs="Helvetica"/>
          <w:color w:val="222F3F"/>
          <w:sz w:val="24"/>
          <w:szCs w:val="24"/>
          <w:lang w:eastAsia="en-IN"/>
        </w:rPr>
        <w:t> page, select </w:t>
      </w:r>
      <w:r w:rsidRPr="00AE227C">
        <w:rPr>
          <w:rFonts w:ascii="Helvetica" w:eastAsia="Times New Roman" w:hAnsi="Helvetica" w:cs="Helvetica"/>
          <w:b/>
          <w:bCs/>
          <w:color w:val="222F3F"/>
          <w:sz w:val="24"/>
          <w:szCs w:val="24"/>
          <w:lang w:eastAsia="en-IN"/>
        </w:rPr>
        <w:t>AWS service </w:t>
      </w:r>
      <w:r w:rsidRPr="00AE227C">
        <w:rPr>
          <w:rFonts w:ascii="Helvetica" w:eastAsia="Times New Roman" w:hAnsi="Helvetica" w:cs="Helvetica"/>
          <w:color w:val="222F3F"/>
          <w:sz w:val="24"/>
          <w:szCs w:val="24"/>
          <w:lang w:eastAsia="en-IN"/>
        </w:rPr>
        <w:t>under </w:t>
      </w:r>
      <w:r w:rsidRPr="00AE227C">
        <w:rPr>
          <w:rFonts w:ascii="Helvetica" w:eastAsia="Times New Roman" w:hAnsi="Helvetica" w:cs="Helvetica"/>
          <w:b/>
          <w:bCs/>
          <w:color w:val="222F3F"/>
          <w:sz w:val="24"/>
          <w:szCs w:val="24"/>
          <w:lang w:eastAsia="en-IN"/>
        </w:rPr>
        <w:t>Trusted entity type</w:t>
      </w:r>
      <w:r w:rsidRPr="00AE227C">
        <w:rPr>
          <w:rFonts w:ascii="Helvetica" w:eastAsia="Times New Roman" w:hAnsi="Helvetica" w:cs="Helvetica"/>
          <w:color w:val="222F3F"/>
          <w:sz w:val="24"/>
          <w:szCs w:val="24"/>
          <w:lang w:eastAsia="en-IN"/>
        </w:rPr>
        <w:t> and </w:t>
      </w:r>
      <w:r w:rsidRPr="00AE227C">
        <w:rPr>
          <w:rFonts w:ascii="Helvetica" w:eastAsia="Times New Roman" w:hAnsi="Helvetica" w:cs="Helvetica"/>
          <w:b/>
          <w:bCs/>
          <w:color w:val="222F3F"/>
          <w:sz w:val="24"/>
          <w:szCs w:val="24"/>
          <w:lang w:eastAsia="en-IN"/>
        </w:rPr>
        <w:t>EC2 </w:t>
      </w:r>
      <w:r w:rsidRPr="00AE227C">
        <w:rPr>
          <w:rFonts w:ascii="Helvetica" w:eastAsia="Times New Roman" w:hAnsi="Helvetica" w:cs="Helvetica"/>
          <w:color w:val="222F3F"/>
          <w:sz w:val="24"/>
          <w:szCs w:val="24"/>
          <w:lang w:eastAsia="en-IN"/>
        </w:rPr>
        <w:t>under </w:t>
      </w:r>
      <w:r w:rsidRPr="00AE227C">
        <w:rPr>
          <w:rFonts w:ascii="Helvetica" w:eastAsia="Times New Roman" w:hAnsi="Helvetica" w:cs="Helvetica"/>
          <w:b/>
          <w:bCs/>
          <w:color w:val="222F3F"/>
          <w:sz w:val="24"/>
          <w:szCs w:val="24"/>
          <w:lang w:eastAsia="en-IN"/>
        </w:rPr>
        <w:t>Use case</w:t>
      </w:r>
      <w:r w:rsidRPr="00AE227C">
        <w:rPr>
          <w:rFonts w:ascii="Helvetica" w:eastAsia="Times New Roman" w:hAnsi="Helvetica" w:cs="Helvetica"/>
          <w:color w:val="222F3F"/>
          <w:sz w:val="24"/>
          <w:szCs w:val="24"/>
          <w:lang w:eastAsia="en-IN"/>
        </w:rPr>
        <w:t>, then click </w:t>
      </w:r>
      <w:r w:rsidRPr="00AE227C">
        <w:rPr>
          <w:rFonts w:ascii="Helvetica" w:eastAsia="Times New Roman" w:hAnsi="Helvetica" w:cs="Helvetica"/>
          <w:b/>
          <w:bCs/>
          <w:color w:val="222F3F"/>
          <w:sz w:val="24"/>
          <w:szCs w:val="24"/>
          <w:lang w:eastAsia="en-IN"/>
        </w:rPr>
        <w:t>Next</w:t>
      </w:r>
      <w:r w:rsidRPr="00AE227C">
        <w:rPr>
          <w:rFonts w:ascii="Helvetica" w:eastAsia="Times New Roman" w:hAnsi="Helvetica" w:cs="Helvetica"/>
          <w:color w:val="222F3F"/>
          <w:sz w:val="24"/>
          <w:szCs w:val="24"/>
          <w:lang w:eastAsia="en-IN"/>
        </w:rPr>
        <w:t>:</w:t>
      </w:r>
    </w:p>
    <w:p w14:paraId="7C851716" w14:textId="70FEA826"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noProof/>
          <w:color w:val="222F3F"/>
          <w:sz w:val="24"/>
          <w:szCs w:val="24"/>
          <w:lang w:eastAsia="en-IN"/>
        </w:rPr>
        <w:drawing>
          <wp:inline distT="0" distB="0" distL="0" distR="0" wp14:anchorId="2850EF49" wp14:editId="754847FD">
            <wp:extent cx="5731510" cy="2830830"/>
            <wp:effectExtent l="0" t="0" r="2540" b="7620"/>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30830"/>
                    </a:xfrm>
                    <a:prstGeom prst="rect">
                      <a:avLst/>
                    </a:prstGeom>
                    <a:noFill/>
                    <a:ln>
                      <a:noFill/>
                    </a:ln>
                  </pic:spPr>
                </pic:pic>
              </a:graphicData>
            </a:graphic>
          </wp:inline>
        </w:drawing>
      </w:r>
    </w:p>
    <w:p w14:paraId="18D39909"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lastRenderedPageBreak/>
        <w:t> </w:t>
      </w:r>
    </w:p>
    <w:p w14:paraId="08A2B36F"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4. On the </w:t>
      </w:r>
      <w:r w:rsidRPr="00AE227C">
        <w:rPr>
          <w:rFonts w:ascii="Helvetica" w:eastAsia="Times New Roman" w:hAnsi="Helvetica" w:cs="Helvetica"/>
          <w:b/>
          <w:bCs/>
          <w:color w:val="222F3F"/>
          <w:sz w:val="24"/>
          <w:szCs w:val="24"/>
          <w:lang w:eastAsia="en-IN"/>
        </w:rPr>
        <w:t>Attach permissions</w:t>
      </w:r>
      <w:r w:rsidRPr="00AE227C">
        <w:rPr>
          <w:rFonts w:ascii="Helvetica" w:eastAsia="Times New Roman" w:hAnsi="Helvetica" w:cs="Helvetica"/>
          <w:color w:val="222F3F"/>
          <w:sz w:val="24"/>
          <w:szCs w:val="24"/>
          <w:lang w:eastAsia="en-IN"/>
        </w:rPr>
        <w:t> page, filter for the name </w:t>
      </w:r>
      <w:r w:rsidRPr="00AE227C">
        <w:rPr>
          <w:rFonts w:ascii="Courier New" w:eastAsia="Times New Roman" w:hAnsi="Courier New" w:cs="Courier New"/>
          <w:i/>
          <w:iCs/>
          <w:color w:val="222F3F"/>
          <w:sz w:val="20"/>
          <w:szCs w:val="20"/>
          <w:lang w:eastAsia="en-IN"/>
        </w:rPr>
        <w:t>S3Full</w:t>
      </w:r>
      <w:r w:rsidRPr="00AE227C">
        <w:rPr>
          <w:rFonts w:ascii="Helvetica" w:eastAsia="Times New Roman" w:hAnsi="Helvetica" w:cs="Helvetica"/>
          <w:color w:val="222F3F"/>
          <w:sz w:val="24"/>
          <w:szCs w:val="24"/>
          <w:lang w:eastAsia="en-IN"/>
        </w:rPr>
        <w:t> and select the policy </w:t>
      </w:r>
      <w:r w:rsidRPr="00AE227C">
        <w:rPr>
          <w:rFonts w:ascii="Courier New" w:eastAsia="Times New Roman" w:hAnsi="Courier New" w:cs="Courier New"/>
          <w:b/>
          <w:bCs/>
          <w:color w:val="222F3F"/>
          <w:sz w:val="20"/>
          <w:szCs w:val="20"/>
          <w:lang w:eastAsia="en-IN"/>
        </w:rPr>
        <w:t>AmazonS3FullAccess</w:t>
      </w:r>
      <w:r w:rsidRPr="00AE227C">
        <w:rPr>
          <w:rFonts w:ascii="Helvetica" w:eastAsia="Times New Roman" w:hAnsi="Helvetica" w:cs="Helvetica"/>
          <w:color w:val="222F3F"/>
          <w:sz w:val="24"/>
          <w:szCs w:val="24"/>
          <w:lang w:eastAsia="en-IN"/>
        </w:rPr>
        <w:t>:</w:t>
      </w:r>
    </w:p>
    <w:p w14:paraId="64CA4F89" w14:textId="0217E178"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noProof/>
          <w:color w:val="222F3F"/>
          <w:sz w:val="24"/>
          <w:szCs w:val="24"/>
          <w:lang w:eastAsia="en-IN"/>
        </w:rPr>
        <w:drawing>
          <wp:inline distT="0" distB="0" distL="0" distR="0" wp14:anchorId="43F8818F" wp14:editId="789187E9">
            <wp:extent cx="5731510" cy="605155"/>
            <wp:effectExtent l="0" t="0" r="2540" b="4445"/>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05155"/>
                    </a:xfrm>
                    <a:prstGeom prst="rect">
                      <a:avLst/>
                    </a:prstGeom>
                    <a:noFill/>
                    <a:ln>
                      <a:noFill/>
                    </a:ln>
                  </pic:spPr>
                </pic:pic>
              </a:graphicData>
            </a:graphic>
          </wp:inline>
        </w:drawing>
      </w:r>
    </w:p>
    <w:p w14:paraId="405A2D09"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 </w:t>
      </w:r>
    </w:p>
    <w:p w14:paraId="5E7E8C2F"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5. Click </w:t>
      </w:r>
      <w:r w:rsidRPr="00AE227C">
        <w:rPr>
          <w:rFonts w:ascii="Helvetica" w:eastAsia="Times New Roman" w:hAnsi="Helvetica" w:cs="Helvetica"/>
          <w:b/>
          <w:bCs/>
          <w:color w:val="222F3F"/>
          <w:sz w:val="24"/>
          <w:szCs w:val="24"/>
          <w:lang w:eastAsia="en-IN"/>
        </w:rPr>
        <w:t>Next</w:t>
      </w:r>
      <w:r w:rsidRPr="00AE227C">
        <w:rPr>
          <w:rFonts w:ascii="Helvetica" w:eastAsia="Times New Roman" w:hAnsi="Helvetica" w:cs="Helvetica"/>
          <w:color w:val="222F3F"/>
          <w:sz w:val="24"/>
          <w:szCs w:val="24"/>
          <w:lang w:eastAsia="en-IN"/>
        </w:rPr>
        <w:t>.</w:t>
      </w:r>
    </w:p>
    <w:p w14:paraId="37D4BFB7"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 </w:t>
      </w:r>
    </w:p>
    <w:p w14:paraId="77CBA4BF"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6. Set the </w:t>
      </w:r>
      <w:r w:rsidRPr="00AE227C">
        <w:rPr>
          <w:rFonts w:ascii="Helvetica" w:eastAsia="Times New Roman" w:hAnsi="Helvetica" w:cs="Helvetica"/>
          <w:b/>
          <w:bCs/>
          <w:color w:val="222F3F"/>
          <w:sz w:val="24"/>
          <w:szCs w:val="24"/>
          <w:lang w:eastAsia="en-IN"/>
        </w:rPr>
        <w:t>Role name</w:t>
      </w:r>
      <w:r w:rsidRPr="00AE227C">
        <w:rPr>
          <w:rFonts w:ascii="Helvetica" w:eastAsia="Times New Roman" w:hAnsi="Helvetica" w:cs="Helvetica"/>
          <w:color w:val="222F3F"/>
          <w:sz w:val="24"/>
          <w:szCs w:val="24"/>
          <w:lang w:eastAsia="en-IN"/>
        </w:rPr>
        <w:t> to </w:t>
      </w:r>
      <w:r w:rsidRPr="00AE227C">
        <w:rPr>
          <w:rFonts w:ascii="Helvetica" w:eastAsia="Times New Roman" w:hAnsi="Helvetica" w:cs="Helvetica"/>
          <w:i/>
          <w:iCs/>
          <w:color w:val="222F3F"/>
          <w:sz w:val="24"/>
          <w:szCs w:val="24"/>
          <w:lang w:eastAsia="en-IN"/>
        </w:rPr>
        <w:t>lab-role</w:t>
      </w:r>
      <w:r w:rsidRPr="00AE227C">
        <w:rPr>
          <w:rFonts w:ascii="Helvetica" w:eastAsia="Times New Roman" w:hAnsi="Helvetica" w:cs="Helvetica"/>
          <w:color w:val="222F3F"/>
          <w:sz w:val="24"/>
          <w:szCs w:val="24"/>
          <w:lang w:eastAsia="en-IN"/>
        </w:rPr>
        <w:t>:</w:t>
      </w:r>
    </w:p>
    <w:p w14:paraId="5A7C2859" w14:textId="45CB4A3B"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noProof/>
          <w:color w:val="222F3F"/>
          <w:sz w:val="24"/>
          <w:szCs w:val="24"/>
          <w:lang w:eastAsia="en-IN"/>
        </w:rPr>
        <w:drawing>
          <wp:inline distT="0" distB="0" distL="0" distR="0" wp14:anchorId="2F8F3413" wp14:editId="766CC4EA">
            <wp:extent cx="4754880" cy="723900"/>
            <wp:effectExtent l="0" t="0" r="762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723900"/>
                    </a:xfrm>
                    <a:prstGeom prst="rect">
                      <a:avLst/>
                    </a:prstGeom>
                    <a:noFill/>
                    <a:ln>
                      <a:noFill/>
                    </a:ln>
                  </pic:spPr>
                </pic:pic>
              </a:graphicData>
            </a:graphic>
          </wp:inline>
        </w:drawing>
      </w:r>
    </w:p>
    <w:p w14:paraId="6824CD00"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 </w:t>
      </w:r>
    </w:p>
    <w:p w14:paraId="66D95DB4"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7. Click </w:t>
      </w:r>
      <w:r w:rsidRPr="00AE227C">
        <w:rPr>
          <w:rFonts w:ascii="Helvetica" w:eastAsia="Times New Roman" w:hAnsi="Helvetica" w:cs="Helvetica"/>
          <w:b/>
          <w:bCs/>
          <w:color w:val="222F3F"/>
          <w:sz w:val="24"/>
          <w:szCs w:val="24"/>
          <w:lang w:eastAsia="en-IN"/>
        </w:rPr>
        <w:t>Create Role</w:t>
      </w:r>
      <w:r w:rsidRPr="00AE227C">
        <w:rPr>
          <w:rFonts w:ascii="Helvetica" w:eastAsia="Times New Roman" w:hAnsi="Helvetica" w:cs="Helvetica"/>
          <w:color w:val="222F3F"/>
          <w:sz w:val="24"/>
          <w:szCs w:val="24"/>
          <w:lang w:eastAsia="en-IN"/>
        </w:rPr>
        <w:t>:</w:t>
      </w:r>
    </w:p>
    <w:p w14:paraId="3BECA107" w14:textId="7E1409BE"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noProof/>
          <w:color w:val="222F3F"/>
          <w:sz w:val="24"/>
          <w:szCs w:val="24"/>
          <w:lang w:eastAsia="en-IN"/>
        </w:rPr>
        <w:drawing>
          <wp:inline distT="0" distB="0" distL="0" distR="0" wp14:anchorId="23CD90AD" wp14:editId="0DC5F350">
            <wp:extent cx="2933700" cy="518160"/>
            <wp:effectExtent l="0" t="0" r="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518160"/>
                    </a:xfrm>
                    <a:prstGeom prst="rect">
                      <a:avLst/>
                    </a:prstGeom>
                    <a:noFill/>
                    <a:ln>
                      <a:noFill/>
                    </a:ln>
                  </pic:spPr>
                </pic:pic>
              </a:graphicData>
            </a:graphic>
          </wp:inline>
        </w:drawing>
      </w:r>
    </w:p>
    <w:p w14:paraId="7FEA4CD3"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 </w:t>
      </w:r>
    </w:p>
    <w:p w14:paraId="5A923F33"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8. Click on the role you created to inspect its details:</w:t>
      </w:r>
    </w:p>
    <w:p w14:paraId="378F6DCE" w14:textId="5882A3BA"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noProof/>
          <w:color w:val="222F3F"/>
          <w:sz w:val="24"/>
          <w:szCs w:val="24"/>
          <w:lang w:eastAsia="en-IN"/>
        </w:rPr>
        <w:drawing>
          <wp:inline distT="0" distB="0" distL="0" distR="0" wp14:anchorId="2033F32C" wp14:editId="1F213889">
            <wp:extent cx="5731510" cy="254635"/>
            <wp:effectExtent l="0" t="0" r="254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4635"/>
                    </a:xfrm>
                    <a:prstGeom prst="rect">
                      <a:avLst/>
                    </a:prstGeom>
                    <a:noFill/>
                    <a:ln>
                      <a:noFill/>
                    </a:ln>
                  </pic:spPr>
                </pic:pic>
              </a:graphicData>
            </a:graphic>
          </wp:inline>
        </w:drawing>
      </w:r>
    </w:p>
    <w:p w14:paraId="14744F5B"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 </w:t>
      </w:r>
    </w:p>
    <w:p w14:paraId="4D150F87" w14:textId="77777777" w:rsidR="00AE227C" w:rsidRPr="00AE227C" w:rsidRDefault="00AE227C" w:rsidP="00AE227C">
      <w:pPr>
        <w:spacing w:after="0" w:line="240" w:lineRule="auto"/>
        <w:outlineLvl w:val="2"/>
        <w:rPr>
          <w:rFonts w:ascii="Helvetica" w:eastAsia="Times New Roman" w:hAnsi="Helvetica" w:cs="Helvetica"/>
          <w:b/>
          <w:bCs/>
          <w:color w:val="222F3F"/>
          <w:sz w:val="27"/>
          <w:szCs w:val="27"/>
          <w:lang w:eastAsia="en-IN"/>
        </w:rPr>
      </w:pPr>
      <w:r w:rsidRPr="00AE227C">
        <w:rPr>
          <w:rFonts w:ascii="Helvetica" w:eastAsia="Times New Roman" w:hAnsi="Helvetica" w:cs="Helvetica"/>
          <w:b/>
          <w:bCs/>
          <w:color w:val="222F3F"/>
          <w:sz w:val="27"/>
          <w:szCs w:val="27"/>
          <w:lang w:eastAsia="en-IN"/>
        </w:rPr>
        <w:t>Summary</w:t>
      </w:r>
    </w:p>
    <w:p w14:paraId="3C019419"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222F3F"/>
          <w:sz w:val="24"/>
          <w:szCs w:val="24"/>
          <w:lang w:eastAsia="en-IN"/>
        </w:rPr>
      </w:pPr>
      <w:r w:rsidRPr="00AE227C">
        <w:rPr>
          <w:rFonts w:ascii="Helvetica" w:eastAsia="Times New Roman" w:hAnsi="Helvetica" w:cs="Helvetica"/>
          <w:color w:val="222F3F"/>
          <w:sz w:val="24"/>
          <w:szCs w:val="24"/>
          <w:lang w:eastAsia="en-IN"/>
        </w:rPr>
        <w:t>In this Lab Step, you used the </w:t>
      </w:r>
      <w:r w:rsidRPr="00AE227C">
        <w:rPr>
          <w:rFonts w:ascii="Helvetica" w:eastAsia="Times New Roman" w:hAnsi="Helvetica" w:cs="Helvetica"/>
          <w:b/>
          <w:bCs/>
          <w:color w:val="222F3F"/>
          <w:sz w:val="24"/>
          <w:szCs w:val="24"/>
          <w:lang w:eastAsia="en-IN"/>
        </w:rPr>
        <w:t>IAM Management </w:t>
      </w:r>
      <w:r w:rsidRPr="00AE227C">
        <w:rPr>
          <w:rFonts w:ascii="Helvetica" w:eastAsia="Times New Roman" w:hAnsi="Helvetica" w:cs="Helvetica"/>
          <w:color w:val="222F3F"/>
          <w:sz w:val="24"/>
          <w:szCs w:val="24"/>
          <w:lang w:eastAsia="en-IN"/>
        </w:rPr>
        <w:t>Dashboard to create an IAM role.</w:t>
      </w:r>
    </w:p>
    <w:p w14:paraId="239B45B2" w14:textId="77777777" w:rsidR="00AE227C" w:rsidRPr="00AE227C" w:rsidRDefault="00AE227C" w:rsidP="00AE227C">
      <w:pPr>
        <w:shd w:val="clear" w:color="auto" w:fill="F6F7F8"/>
        <w:spacing w:line="240" w:lineRule="auto"/>
        <w:jc w:val="center"/>
        <w:rPr>
          <w:rFonts w:ascii="Helvetica" w:eastAsia="Times New Roman" w:hAnsi="Helvetica" w:cs="Helvetica"/>
          <w:color w:val="222F3F"/>
          <w:sz w:val="27"/>
          <w:szCs w:val="27"/>
          <w:lang w:eastAsia="en-IN"/>
        </w:rPr>
      </w:pPr>
      <w:r w:rsidRPr="00AE227C">
        <w:rPr>
          <w:rFonts w:ascii="Helvetica" w:eastAsia="Times New Roman" w:hAnsi="Helvetica" w:cs="Helvetica"/>
          <w:caps/>
          <w:color w:val="919DAB"/>
          <w:sz w:val="21"/>
          <w:szCs w:val="21"/>
          <w:shd w:val="clear" w:color="auto" w:fill="FFFFFF"/>
          <w:lang w:eastAsia="en-IN"/>
        </w:rPr>
        <w:t>VALIDATION CHECKS</w:t>
      </w:r>
    </w:p>
    <w:p w14:paraId="16CD8380" w14:textId="77777777" w:rsidR="00AE227C" w:rsidRPr="00AE227C" w:rsidRDefault="00AE227C" w:rsidP="00AE227C">
      <w:pPr>
        <w:spacing w:after="0" w:line="240" w:lineRule="auto"/>
        <w:rPr>
          <w:rFonts w:ascii="Helvetica" w:eastAsia="Times New Roman" w:hAnsi="Helvetica" w:cs="Helvetica"/>
          <w:color w:val="222F3F"/>
          <w:sz w:val="27"/>
          <w:szCs w:val="27"/>
          <w:lang w:eastAsia="en-IN"/>
        </w:rPr>
      </w:pPr>
      <w:r w:rsidRPr="00AE227C">
        <w:rPr>
          <w:rFonts w:ascii="Helvetica" w:eastAsia="Times New Roman" w:hAnsi="Helvetica" w:cs="Helvetica"/>
          <w:b/>
          <w:bCs/>
          <w:color w:val="000000"/>
          <w:sz w:val="21"/>
          <w:szCs w:val="21"/>
          <w:shd w:val="clear" w:color="auto" w:fill="F6F7F8"/>
          <w:lang w:eastAsia="en-IN"/>
        </w:rPr>
        <w:t>1</w:t>
      </w:r>
      <w:r w:rsidRPr="00AE227C">
        <w:rPr>
          <w:rFonts w:ascii="Helvetica" w:eastAsia="Times New Roman" w:hAnsi="Helvetica" w:cs="Helvetica"/>
          <w:b/>
          <w:bCs/>
          <w:color w:val="222F3F"/>
          <w:sz w:val="27"/>
          <w:szCs w:val="27"/>
          <w:lang w:eastAsia="en-IN"/>
        </w:rPr>
        <w:t>Checks</w:t>
      </w:r>
    </w:p>
    <w:p w14:paraId="653A8410" w14:textId="77777777" w:rsidR="00AE227C" w:rsidRPr="00AE227C" w:rsidRDefault="00AE227C" w:rsidP="00AE227C">
      <w:pPr>
        <w:spacing w:line="240" w:lineRule="auto"/>
        <w:rPr>
          <w:rFonts w:ascii="Helvetica" w:eastAsia="Times New Roman" w:hAnsi="Helvetica" w:cs="Helvetica"/>
          <w:color w:val="222F3F"/>
          <w:sz w:val="27"/>
          <w:szCs w:val="27"/>
          <w:lang w:eastAsia="en-IN"/>
        </w:rPr>
      </w:pPr>
      <w:r w:rsidRPr="00AE227C">
        <w:rPr>
          <w:rFonts w:ascii="Helvetica" w:eastAsia="Times New Roman" w:hAnsi="Helvetica" w:cs="Helvetica"/>
          <w:color w:val="222F3F"/>
          <w:sz w:val="27"/>
          <w:szCs w:val="27"/>
          <w:lang w:eastAsia="en-IN"/>
        </w:rPr>
        <w:lastRenderedPageBreak/>
        <w:t>Check again</w:t>
      </w:r>
    </w:p>
    <w:p w14:paraId="10E94D5B" w14:textId="77777777" w:rsidR="00AE227C" w:rsidRPr="00AE227C" w:rsidRDefault="00AE227C" w:rsidP="00AE227C">
      <w:pPr>
        <w:spacing w:after="0" w:line="240" w:lineRule="auto"/>
        <w:rPr>
          <w:rFonts w:ascii="Helvetica" w:eastAsia="Times New Roman" w:hAnsi="Helvetica" w:cs="Helvetica"/>
          <w:color w:val="222F3F"/>
          <w:sz w:val="27"/>
          <w:szCs w:val="27"/>
          <w:lang w:eastAsia="en-IN"/>
        </w:rPr>
      </w:pPr>
      <w:r w:rsidRPr="00AE227C">
        <w:rPr>
          <w:rFonts w:ascii="Helvetica" w:eastAsia="Times New Roman" w:hAnsi="Helvetica" w:cs="Helvetica"/>
          <w:b/>
          <w:bCs/>
          <w:color w:val="06884C"/>
          <w:sz w:val="27"/>
          <w:szCs w:val="27"/>
          <w:lang w:eastAsia="en-IN"/>
        </w:rPr>
        <w:t>Created IAM Role</w:t>
      </w:r>
    </w:p>
    <w:p w14:paraId="614952FB" w14:textId="77777777" w:rsidR="00AE227C" w:rsidRPr="00AE227C" w:rsidRDefault="00AE227C" w:rsidP="00AE227C">
      <w:pPr>
        <w:spacing w:before="100" w:beforeAutospacing="1" w:after="100" w:afterAutospacing="1" w:line="360" w:lineRule="atLeast"/>
        <w:rPr>
          <w:rFonts w:ascii="Helvetica" w:eastAsia="Times New Roman" w:hAnsi="Helvetica" w:cs="Helvetica"/>
          <w:color w:val="06884C"/>
          <w:sz w:val="24"/>
          <w:szCs w:val="24"/>
          <w:lang w:eastAsia="en-IN"/>
        </w:rPr>
      </w:pPr>
      <w:r w:rsidRPr="00AE227C">
        <w:rPr>
          <w:rFonts w:ascii="Helvetica" w:eastAsia="Times New Roman" w:hAnsi="Helvetica" w:cs="Helvetica"/>
          <w:color w:val="06884C"/>
          <w:sz w:val="24"/>
          <w:szCs w:val="24"/>
          <w:lang w:eastAsia="en-IN"/>
        </w:rPr>
        <w:t>Check that an IAM role with the given name and attached policy exists</w:t>
      </w:r>
    </w:p>
    <w:p w14:paraId="5501467E" w14:textId="77777777" w:rsidR="00AE227C" w:rsidRPr="00AE227C" w:rsidRDefault="00AE227C" w:rsidP="00AE227C">
      <w:pPr>
        <w:spacing w:after="120" w:line="240" w:lineRule="auto"/>
        <w:rPr>
          <w:rFonts w:ascii="Helvetica" w:eastAsia="Times New Roman" w:hAnsi="Helvetica" w:cs="Helvetica"/>
          <w:color w:val="222F3F"/>
          <w:sz w:val="27"/>
          <w:szCs w:val="27"/>
          <w:lang w:eastAsia="en-IN"/>
        </w:rPr>
      </w:pPr>
      <w:r w:rsidRPr="00AE227C">
        <w:rPr>
          <w:rFonts w:ascii="Helvetica" w:eastAsia="Times New Roman" w:hAnsi="Helvetica" w:cs="Helvetica"/>
          <w:color w:val="027842"/>
          <w:sz w:val="21"/>
          <w:szCs w:val="21"/>
          <w:shd w:val="clear" w:color="auto" w:fill="CDEADC"/>
          <w:lang w:eastAsia="en-IN"/>
        </w:rPr>
        <w:t>AWS Identity and Access Management (IAM)</w:t>
      </w:r>
    </w:p>
    <w:p w14:paraId="54BBEC0F" w14:textId="77777777" w:rsidR="00B83630" w:rsidRDefault="00B83630"/>
    <w:sectPr w:rsidR="00B83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7C"/>
    <w:rsid w:val="00AE227C"/>
    <w:rsid w:val="00B83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9533"/>
  <w15:chartTrackingRefBased/>
  <w15:docId w15:val="{8891CC6B-2139-4EFB-9CFA-4D829A40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22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227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E22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227C"/>
    <w:rPr>
      <w:b/>
      <w:bCs/>
    </w:rPr>
  </w:style>
  <w:style w:type="character" w:styleId="Emphasis">
    <w:name w:val="Emphasis"/>
    <w:basedOn w:val="DefaultParagraphFont"/>
    <w:uiPriority w:val="20"/>
    <w:qFormat/>
    <w:rsid w:val="00AE227C"/>
    <w:rPr>
      <w:i/>
      <w:iCs/>
    </w:rPr>
  </w:style>
  <w:style w:type="character" w:styleId="HTMLCode">
    <w:name w:val="HTML Code"/>
    <w:basedOn w:val="DefaultParagraphFont"/>
    <w:uiPriority w:val="99"/>
    <w:semiHidden/>
    <w:unhideWhenUsed/>
    <w:rsid w:val="00AE227C"/>
    <w:rPr>
      <w:rFonts w:ascii="Courier New" w:eastAsia="Times New Roman" w:hAnsi="Courier New" w:cs="Courier New"/>
      <w:sz w:val="20"/>
      <w:szCs w:val="20"/>
    </w:rPr>
  </w:style>
  <w:style w:type="character" w:customStyle="1" w:styleId="cf2dg3-1">
    <w:name w:val="cf2dg3-1"/>
    <w:basedOn w:val="DefaultParagraphFont"/>
    <w:rsid w:val="00AE227C"/>
  </w:style>
  <w:style w:type="character" w:customStyle="1" w:styleId="c0gtv4-0">
    <w:name w:val="c0gtv4-0"/>
    <w:basedOn w:val="DefaultParagraphFont"/>
    <w:rsid w:val="00AE227C"/>
  </w:style>
  <w:style w:type="character" w:customStyle="1" w:styleId="sc-1o5b06o-2">
    <w:name w:val="sc-1o5b06o-2"/>
    <w:basedOn w:val="DefaultParagraphFont"/>
    <w:rsid w:val="00AE227C"/>
  </w:style>
  <w:style w:type="character" w:customStyle="1" w:styleId="sc-fzozji">
    <w:name w:val="sc-fzozji"/>
    <w:basedOn w:val="DefaultParagraphFont"/>
    <w:rsid w:val="00AE2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379425">
      <w:bodyDiv w:val="1"/>
      <w:marLeft w:val="0"/>
      <w:marRight w:val="0"/>
      <w:marTop w:val="0"/>
      <w:marBottom w:val="0"/>
      <w:divBdr>
        <w:top w:val="none" w:sz="0" w:space="0" w:color="auto"/>
        <w:left w:val="none" w:sz="0" w:space="0" w:color="auto"/>
        <w:bottom w:val="none" w:sz="0" w:space="0" w:color="auto"/>
        <w:right w:val="none" w:sz="0" w:space="0" w:color="auto"/>
      </w:divBdr>
      <w:divsChild>
        <w:div w:id="1547451336">
          <w:marLeft w:val="0"/>
          <w:marRight w:val="0"/>
          <w:marTop w:val="0"/>
          <w:marBottom w:val="0"/>
          <w:divBdr>
            <w:top w:val="none" w:sz="0" w:space="0" w:color="auto"/>
            <w:left w:val="none" w:sz="0" w:space="0" w:color="auto"/>
            <w:bottom w:val="none" w:sz="0" w:space="0" w:color="auto"/>
            <w:right w:val="none" w:sz="0" w:space="0" w:color="auto"/>
          </w:divBdr>
        </w:div>
        <w:div w:id="2010253826">
          <w:marLeft w:val="0"/>
          <w:marRight w:val="0"/>
          <w:marTop w:val="600"/>
          <w:marBottom w:val="600"/>
          <w:divBdr>
            <w:top w:val="none" w:sz="0" w:space="0" w:color="auto"/>
            <w:left w:val="none" w:sz="0" w:space="0" w:color="auto"/>
            <w:bottom w:val="none" w:sz="0" w:space="0" w:color="auto"/>
            <w:right w:val="none" w:sz="0" w:space="0" w:color="auto"/>
          </w:divBdr>
        </w:div>
        <w:div w:id="867792002">
          <w:marLeft w:val="0"/>
          <w:marRight w:val="0"/>
          <w:marTop w:val="0"/>
          <w:marBottom w:val="0"/>
          <w:divBdr>
            <w:top w:val="single" w:sz="6" w:space="15" w:color="DADEE3"/>
            <w:left w:val="single" w:sz="6" w:space="15" w:color="DADEE3"/>
            <w:bottom w:val="single" w:sz="6" w:space="15" w:color="DADEE3"/>
            <w:right w:val="single" w:sz="6" w:space="15" w:color="DADEE3"/>
          </w:divBdr>
          <w:divsChild>
            <w:div w:id="134491720">
              <w:marLeft w:val="0"/>
              <w:marRight w:val="0"/>
              <w:marTop w:val="0"/>
              <w:marBottom w:val="270"/>
              <w:divBdr>
                <w:top w:val="none" w:sz="0" w:space="0" w:color="auto"/>
                <w:left w:val="none" w:sz="0" w:space="0" w:color="auto"/>
                <w:bottom w:val="none" w:sz="0" w:space="0" w:color="auto"/>
                <w:right w:val="none" w:sz="0" w:space="0" w:color="auto"/>
              </w:divBdr>
              <w:divsChild>
                <w:div w:id="2007247824">
                  <w:marLeft w:val="0"/>
                  <w:marRight w:val="0"/>
                  <w:marTop w:val="0"/>
                  <w:marBottom w:val="0"/>
                  <w:divBdr>
                    <w:top w:val="none" w:sz="0" w:space="0" w:color="auto"/>
                    <w:left w:val="none" w:sz="0" w:space="0" w:color="auto"/>
                    <w:bottom w:val="none" w:sz="0" w:space="0" w:color="auto"/>
                    <w:right w:val="none" w:sz="0" w:space="0" w:color="auto"/>
                  </w:divBdr>
                </w:div>
                <w:div w:id="960958275">
                  <w:marLeft w:val="0"/>
                  <w:marRight w:val="0"/>
                  <w:marTop w:val="0"/>
                  <w:marBottom w:val="0"/>
                  <w:divBdr>
                    <w:top w:val="none" w:sz="0" w:space="0" w:color="auto"/>
                    <w:left w:val="none" w:sz="0" w:space="0" w:color="auto"/>
                    <w:bottom w:val="none" w:sz="0" w:space="0" w:color="auto"/>
                    <w:right w:val="none" w:sz="0" w:space="0" w:color="auto"/>
                  </w:divBdr>
                  <w:divsChild>
                    <w:div w:id="1338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3565">
              <w:marLeft w:val="0"/>
              <w:marRight w:val="0"/>
              <w:marTop w:val="0"/>
              <w:marBottom w:val="120"/>
              <w:divBdr>
                <w:top w:val="single" w:sz="6" w:space="0" w:color="CDEADC"/>
                <w:left w:val="single" w:sz="6" w:space="0" w:color="CDEADC"/>
                <w:bottom w:val="single" w:sz="6" w:space="0" w:color="CDEADC"/>
                <w:right w:val="single" w:sz="6" w:space="0" w:color="CDEADC"/>
              </w:divBdr>
              <w:divsChild>
                <w:div w:id="763961276">
                  <w:marLeft w:val="0"/>
                  <w:marRight w:val="0"/>
                  <w:marTop w:val="0"/>
                  <w:marBottom w:val="0"/>
                  <w:divBdr>
                    <w:top w:val="none" w:sz="0" w:space="0" w:color="auto"/>
                    <w:left w:val="none" w:sz="0" w:space="0" w:color="auto"/>
                    <w:bottom w:val="none" w:sz="0" w:space="0" w:color="auto"/>
                    <w:right w:val="none" w:sz="0" w:space="0" w:color="auto"/>
                  </w:divBdr>
                  <w:divsChild>
                    <w:div w:id="1413157664">
                      <w:marLeft w:val="0"/>
                      <w:marRight w:val="0"/>
                      <w:marTop w:val="0"/>
                      <w:marBottom w:val="0"/>
                      <w:divBdr>
                        <w:top w:val="none" w:sz="0" w:space="0" w:color="auto"/>
                        <w:left w:val="none" w:sz="0" w:space="0" w:color="auto"/>
                        <w:bottom w:val="none" w:sz="0" w:space="0" w:color="auto"/>
                        <w:right w:val="none" w:sz="0" w:space="0" w:color="auto"/>
                      </w:divBdr>
                      <w:divsChild>
                        <w:div w:id="1875655279">
                          <w:marLeft w:val="0"/>
                          <w:marRight w:val="0"/>
                          <w:marTop w:val="0"/>
                          <w:marBottom w:val="0"/>
                          <w:divBdr>
                            <w:top w:val="none" w:sz="0" w:space="0" w:color="auto"/>
                            <w:left w:val="none" w:sz="0" w:space="0" w:color="auto"/>
                            <w:bottom w:val="none" w:sz="0" w:space="0" w:color="auto"/>
                            <w:right w:val="none" w:sz="0" w:space="0" w:color="auto"/>
                          </w:divBdr>
                          <w:divsChild>
                            <w:div w:id="394396217">
                              <w:marLeft w:val="0"/>
                              <w:marRight w:val="0"/>
                              <w:marTop w:val="0"/>
                              <w:marBottom w:val="0"/>
                              <w:divBdr>
                                <w:top w:val="none" w:sz="0" w:space="0" w:color="auto"/>
                                <w:left w:val="none" w:sz="0" w:space="0" w:color="auto"/>
                                <w:bottom w:val="none" w:sz="0" w:space="0" w:color="auto"/>
                                <w:right w:val="none" w:sz="0" w:space="0" w:color="auto"/>
                              </w:divBdr>
                              <w:divsChild>
                                <w:div w:id="575748995">
                                  <w:marLeft w:val="0"/>
                                  <w:marRight w:val="0"/>
                                  <w:marTop w:val="0"/>
                                  <w:marBottom w:val="0"/>
                                  <w:divBdr>
                                    <w:top w:val="none" w:sz="0" w:space="0" w:color="auto"/>
                                    <w:left w:val="none" w:sz="0" w:space="0" w:color="auto"/>
                                    <w:bottom w:val="none" w:sz="0" w:space="0" w:color="auto"/>
                                    <w:right w:val="none" w:sz="0" w:space="0" w:color="auto"/>
                                  </w:divBdr>
                                </w:div>
                              </w:divsChild>
                            </w:div>
                            <w:div w:id="10468750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2022-10-17T09:09:00Z</dcterms:created>
  <dcterms:modified xsi:type="dcterms:W3CDTF">2022-10-17T09:10:00Z</dcterms:modified>
</cp:coreProperties>
</file>