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E2B1" w14:textId="68396180" w:rsidR="00935DE8" w:rsidRDefault="00935DE8" w:rsidP="00935DE8">
      <w:pPr>
        <w:pStyle w:val="Ttulo"/>
        <w:jc w:val="center"/>
      </w:pPr>
      <w:r>
        <w:t>NOTAS UDEMY</w:t>
      </w:r>
    </w:p>
    <w:p w14:paraId="2433EFFC" w14:textId="7AB36451" w:rsidR="00935DE8" w:rsidRDefault="00935DE8" w:rsidP="00935DE8">
      <w:pPr>
        <w:pStyle w:val="Subttulo"/>
        <w:jc w:val="center"/>
      </w:pPr>
      <w:r>
        <w:t>CURSO DESARROLLO WEB FULL STACK 2023</w:t>
      </w:r>
    </w:p>
    <w:p w14:paraId="25697519" w14:textId="17748E37" w:rsidR="00935DE8" w:rsidRDefault="00935DE8" w:rsidP="00935DE8">
      <w:pPr>
        <w:jc w:val="center"/>
      </w:pPr>
      <w:r>
        <w:t>(SISTEMA DE TOMAS DE NOTAS DE CORNELL)</w:t>
      </w:r>
    </w:p>
    <w:tbl>
      <w:tblPr>
        <w:tblStyle w:val="Tablaconcuadrcula"/>
        <w:tblW w:w="9776" w:type="dxa"/>
        <w:tblLook w:val="04A0" w:firstRow="1" w:lastRow="0" w:firstColumn="1" w:lastColumn="0" w:noHBand="0" w:noVBand="1"/>
      </w:tblPr>
      <w:tblGrid>
        <w:gridCol w:w="1484"/>
        <w:gridCol w:w="8292"/>
      </w:tblGrid>
      <w:tr w:rsidR="00935DE8" w14:paraId="0F6E8C89" w14:textId="77777777" w:rsidTr="008E7253">
        <w:trPr>
          <w:trHeight w:val="423"/>
        </w:trPr>
        <w:tc>
          <w:tcPr>
            <w:tcW w:w="9776" w:type="dxa"/>
            <w:gridSpan w:val="2"/>
          </w:tcPr>
          <w:p w14:paraId="4F1C657F" w14:textId="632EE584" w:rsidR="00935DE8" w:rsidRDefault="00935DE8" w:rsidP="007B5086">
            <w:pPr>
              <w:tabs>
                <w:tab w:val="left" w:pos="1620"/>
              </w:tabs>
              <w:jc w:val="both"/>
            </w:pPr>
            <w:r>
              <w:t>TEMA:</w:t>
            </w:r>
            <w:r w:rsidR="008E7253">
              <w:t xml:space="preserve"> </w:t>
            </w:r>
            <w:proofErr w:type="spellStart"/>
            <w:r w:rsidR="008E7253">
              <w:t>Envio</w:t>
            </w:r>
            <w:proofErr w:type="spellEnd"/>
            <w:r w:rsidR="008E7253">
              <w:t xml:space="preserve"> de formulario a correo (</w:t>
            </w:r>
            <w:r w:rsidR="008E7253" w:rsidRPr="008E7253">
              <w:rPr>
                <w:b/>
                <w:bCs/>
              </w:rPr>
              <w:t>MAILTO</w:t>
            </w:r>
            <w:r w:rsidR="008E7253">
              <w:t>)</w:t>
            </w:r>
          </w:p>
        </w:tc>
      </w:tr>
      <w:tr w:rsidR="00935DE8" w14:paraId="4694790C" w14:textId="77777777" w:rsidTr="008E7253">
        <w:trPr>
          <w:trHeight w:val="5996"/>
        </w:trPr>
        <w:tc>
          <w:tcPr>
            <w:tcW w:w="1443" w:type="dxa"/>
          </w:tcPr>
          <w:p w14:paraId="42D7CA70" w14:textId="77777777" w:rsidR="00935DE8" w:rsidRDefault="00935DE8" w:rsidP="007B5086">
            <w:r>
              <w:t>PALABRAS CLAVES:</w:t>
            </w:r>
            <w:r w:rsidR="008E7253">
              <w:t xml:space="preserve"> </w:t>
            </w:r>
          </w:p>
          <w:p w14:paraId="77A88BFB" w14:textId="77777777" w:rsidR="008E7253" w:rsidRDefault="008E7253" w:rsidP="007B5086">
            <w:pPr>
              <w:rPr>
                <w:b/>
                <w:bCs/>
              </w:rPr>
            </w:pPr>
            <w:r w:rsidRPr="008E7253">
              <w:rPr>
                <w:b/>
                <w:bCs/>
              </w:rPr>
              <w:t>MAILTO</w:t>
            </w:r>
          </w:p>
          <w:p w14:paraId="0DC64DBB" w14:textId="77777777" w:rsidR="008E7253" w:rsidRDefault="008E7253" w:rsidP="007B5086">
            <w:pPr>
              <w:rPr>
                <w:b/>
                <w:bCs/>
              </w:rPr>
            </w:pPr>
            <w:r>
              <w:rPr>
                <w:b/>
                <w:bCs/>
              </w:rPr>
              <w:t>CORREO</w:t>
            </w:r>
          </w:p>
          <w:p w14:paraId="1F121D9E" w14:textId="6FC737DC" w:rsidR="008E7253" w:rsidRPr="008E7253" w:rsidRDefault="008E7253" w:rsidP="007B5086">
            <w:pPr>
              <w:rPr>
                <w:b/>
                <w:bCs/>
              </w:rPr>
            </w:pPr>
            <w:r>
              <w:rPr>
                <w:b/>
                <w:bCs/>
              </w:rPr>
              <w:t>FORMULARIO</w:t>
            </w:r>
          </w:p>
        </w:tc>
        <w:tc>
          <w:tcPr>
            <w:tcW w:w="8333" w:type="dxa"/>
          </w:tcPr>
          <w:p w14:paraId="28DCBB43" w14:textId="77777777" w:rsidR="00935DE8" w:rsidRDefault="00935DE8" w:rsidP="007B5086">
            <w:r>
              <w:t>NOTAS:</w:t>
            </w:r>
          </w:p>
          <w:p w14:paraId="7300CAC5" w14:textId="2E6A9B50" w:rsidR="008E7253" w:rsidRDefault="008E7253" w:rsidP="008E7253">
            <w:pPr>
              <w:shd w:val="clear" w:color="auto" w:fill="F6EEFC"/>
              <w:rPr>
                <w:rFonts w:ascii="Roboto" w:eastAsia="Times New Roman" w:hAnsi="Roboto" w:cs="Times New Roman"/>
                <w:color w:val="1C1D1F"/>
                <w:sz w:val="18"/>
                <w:szCs w:val="18"/>
                <w:lang w:eastAsia="es-CL"/>
              </w:rPr>
            </w:pPr>
            <w:r w:rsidRPr="008E7253">
              <w:rPr>
                <w:rFonts w:ascii="Roboto" w:eastAsia="Times New Roman" w:hAnsi="Roboto" w:cs="Times New Roman"/>
                <w:color w:val="1C1D1F"/>
                <w:sz w:val="18"/>
                <w:szCs w:val="18"/>
                <w:lang w:eastAsia="es-CL"/>
              </w:rPr>
              <w:t>Esto parece ser un problema común. La acción del formulario </w:t>
            </w:r>
            <w:proofErr w:type="spellStart"/>
            <w:r w:rsidRPr="008E7253">
              <w:rPr>
                <w:rFonts w:ascii="Roboto" w:eastAsia="Times New Roman" w:hAnsi="Roboto" w:cs="Times New Roman"/>
                <w:b/>
                <w:bCs/>
                <w:color w:val="1C1D1F"/>
                <w:sz w:val="18"/>
                <w:szCs w:val="18"/>
                <w:lang w:eastAsia="es-CL"/>
              </w:rPr>
              <w:t>mailto</w:t>
            </w:r>
            <w:proofErr w:type="spellEnd"/>
            <w:r w:rsidRPr="008E7253">
              <w:rPr>
                <w:rFonts w:ascii="Roboto" w:eastAsia="Times New Roman" w:hAnsi="Roboto" w:cs="Times New Roman"/>
                <w:color w:val="1C1D1F"/>
                <w:sz w:val="18"/>
                <w:szCs w:val="18"/>
                <w:lang w:eastAsia="es-CL"/>
              </w:rPr>
              <w:t> requiere una aplicación de correo en su computadora. En la mayoría de las computadoras Mac, está configurado como la aplicación de correo predeterminada. Pero en Windows, muchas personas no tienen instalada una aplicación de Correo</w:t>
            </w:r>
          </w:p>
          <w:p w14:paraId="4AD51784" w14:textId="77777777" w:rsidR="008E7253" w:rsidRPr="008E7253" w:rsidRDefault="008E7253" w:rsidP="008E7253">
            <w:pPr>
              <w:shd w:val="clear" w:color="auto" w:fill="F6EEFC"/>
              <w:rPr>
                <w:rFonts w:ascii="Roboto" w:eastAsia="Times New Roman" w:hAnsi="Roboto" w:cs="Times New Roman"/>
                <w:color w:val="1C1D1F"/>
                <w:sz w:val="18"/>
                <w:szCs w:val="18"/>
                <w:lang w:eastAsia="es-CL"/>
              </w:rPr>
            </w:pPr>
          </w:p>
          <w:p w14:paraId="160C969A" w14:textId="77777777" w:rsidR="008E7253" w:rsidRDefault="008E7253" w:rsidP="008E7253">
            <w:pPr>
              <w:shd w:val="clear" w:color="auto" w:fill="F6EEFC"/>
              <w:rPr>
                <w:rFonts w:ascii="Roboto" w:eastAsia="Times New Roman" w:hAnsi="Roboto" w:cs="Times New Roman"/>
                <w:color w:val="1C1D1F"/>
                <w:sz w:val="18"/>
                <w:szCs w:val="18"/>
                <w:lang w:eastAsia="es-CL"/>
              </w:rPr>
            </w:pPr>
            <w:r w:rsidRPr="008E7253">
              <w:rPr>
                <w:rFonts w:ascii="Roboto" w:eastAsia="Times New Roman" w:hAnsi="Roboto" w:cs="Times New Roman"/>
                <w:color w:val="1C1D1F"/>
                <w:sz w:val="18"/>
                <w:szCs w:val="18"/>
                <w:lang w:eastAsia="es-CL"/>
              </w:rPr>
              <w:t>Para probar si el problema está relacionado con su código, puede ir al siguiente enlace y hacer clic en "Enviar correo electrónico". Si no sucede nada, entonces el problema no está en su código.</w:t>
            </w:r>
          </w:p>
          <w:p w14:paraId="66A8DB14" w14:textId="7D17D328" w:rsidR="008E7253" w:rsidRPr="008E7253" w:rsidRDefault="00000000" w:rsidP="008E7253">
            <w:pPr>
              <w:shd w:val="clear" w:color="auto" w:fill="F6EEFC"/>
              <w:rPr>
                <w:rFonts w:ascii="Roboto" w:eastAsia="Times New Roman" w:hAnsi="Roboto" w:cs="Times New Roman"/>
                <w:color w:val="1C1D1F"/>
                <w:sz w:val="18"/>
                <w:szCs w:val="18"/>
                <w:lang w:eastAsia="es-CL"/>
              </w:rPr>
            </w:pPr>
            <w:hyperlink r:id="rId4" w:tgtFrame="_blank" w:history="1">
              <w:r w:rsidR="008E7253" w:rsidRPr="008E7253">
                <w:rPr>
                  <w:rFonts w:ascii="Roboto" w:eastAsia="Times New Roman" w:hAnsi="Roboto" w:cs="Times New Roman"/>
                  <w:color w:val="5624D0"/>
                  <w:sz w:val="18"/>
                  <w:szCs w:val="18"/>
                  <w:u w:val="single"/>
                  <w:lang w:eastAsia="es-CL"/>
                </w:rPr>
                <w:t>https://www.w3schools.com/tags/tryit.asp?filename=tryhtml_link_mailto</w:t>
              </w:r>
            </w:hyperlink>
          </w:p>
          <w:p w14:paraId="76E97B6F"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18"/>
                <w:szCs w:val="18"/>
                <w:lang w:eastAsia="es-CL"/>
              </w:rPr>
            </w:pPr>
            <w:r w:rsidRPr="008E7253">
              <w:rPr>
                <w:rFonts w:ascii="Roboto" w:eastAsia="Times New Roman" w:hAnsi="Roboto" w:cs="Times New Roman"/>
                <w:color w:val="1C1D1F"/>
                <w:sz w:val="18"/>
                <w:szCs w:val="18"/>
                <w:lang w:eastAsia="es-CL"/>
              </w:rPr>
              <w:t>Soluciones:</w:t>
            </w:r>
          </w:p>
          <w:p w14:paraId="5B0EF0DD" w14:textId="222E9E5A" w:rsidR="008E7253" w:rsidRPr="008E7253" w:rsidRDefault="008E7253" w:rsidP="008E7253">
            <w:pPr>
              <w:shd w:val="clear" w:color="auto" w:fill="F6EEFC"/>
              <w:spacing w:beforeAutospacing="1" w:afterAutospacing="1"/>
              <w:rPr>
                <w:rFonts w:ascii="Roboto" w:eastAsia="Times New Roman" w:hAnsi="Roboto" w:cs="Times New Roman"/>
                <w:color w:val="1C1D1F"/>
                <w:sz w:val="18"/>
                <w:szCs w:val="18"/>
                <w:lang w:eastAsia="es-CL"/>
              </w:rPr>
            </w:pPr>
            <w:r w:rsidRPr="008E7253">
              <w:rPr>
                <w:rFonts w:ascii="Roboto" w:eastAsia="Times New Roman" w:hAnsi="Roboto" w:cs="Times New Roman"/>
                <w:color w:val="1C1D1F"/>
                <w:sz w:val="18"/>
                <w:szCs w:val="18"/>
                <w:lang w:eastAsia="es-CL"/>
              </w:rPr>
              <w:t>1. Configure Gmail como su aplicación de correo electrónico predeterminada.</w:t>
            </w:r>
          </w:p>
          <w:p w14:paraId="64C116CF" w14:textId="717DB87C" w:rsidR="008E7253" w:rsidRPr="008E7253" w:rsidRDefault="008E7253" w:rsidP="008E7253">
            <w:pPr>
              <w:shd w:val="clear" w:color="auto" w:fill="F6EEFC"/>
              <w:spacing w:beforeAutospacing="1" w:afterAutospacing="1"/>
              <w:rPr>
                <w:rFonts w:ascii="Times New Roman" w:eastAsia="Times New Roman" w:hAnsi="Times New Roman" w:cs="Times New Roman"/>
                <w:sz w:val="24"/>
                <w:szCs w:val="24"/>
                <w:lang w:eastAsia="es-CL"/>
              </w:rPr>
            </w:pPr>
            <w:r w:rsidRPr="008E7253">
              <w:rPr>
                <w:rFonts w:ascii="Roboto" w:eastAsia="Times New Roman" w:hAnsi="Roboto" w:cs="Times New Roman"/>
                <w:color w:val="1C1D1F"/>
                <w:sz w:val="18"/>
                <w:szCs w:val="18"/>
                <w:lang w:eastAsia="es-CL"/>
              </w:rPr>
              <w:t>Abre Chrome. Vaya a Configuración usando el ícono de tres puntos.</w:t>
            </w:r>
            <w:r w:rsidRPr="008E7253">
              <w:rPr>
                <w:rFonts w:ascii="Times New Roman" w:eastAsia="Times New Roman" w:hAnsi="Times New Roman" w:cs="Times New Roman"/>
                <w:noProof/>
                <w:sz w:val="24"/>
                <w:szCs w:val="24"/>
                <w:lang w:eastAsia="es-CL"/>
              </w:rPr>
              <w:drawing>
                <wp:inline distT="0" distB="0" distL="0" distR="0" wp14:anchorId="71C3D0B9" wp14:editId="320AF7D6">
                  <wp:extent cx="39433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619" cy="2757101"/>
                          </a:xfrm>
                          <a:prstGeom prst="rect">
                            <a:avLst/>
                          </a:prstGeom>
                          <a:noFill/>
                          <a:ln>
                            <a:noFill/>
                          </a:ln>
                        </pic:spPr>
                      </pic:pic>
                    </a:graphicData>
                  </a:graphic>
                </wp:inline>
              </w:drawing>
            </w:r>
          </w:p>
          <w:p w14:paraId="5E9501C0" w14:textId="77777777" w:rsidR="008E7253" w:rsidRPr="008E7253" w:rsidRDefault="008E7253" w:rsidP="008E7253">
            <w:pPr>
              <w:shd w:val="clear" w:color="auto" w:fill="F6EEFC"/>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Vaya a </w:t>
            </w:r>
            <w:r w:rsidRPr="008E7253">
              <w:rPr>
                <w:rFonts w:ascii="Roboto" w:eastAsia="Times New Roman" w:hAnsi="Roboto" w:cs="Times New Roman"/>
                <w:b/>
                <w:bCs/>
                <w:color w:val="1C1D1F"/>
                <w:sz w:val="21"/>
                <w:szCs w:val="21"/>
                <w:lang w:eastAsia="es-CL"/>
              </w:rPr>
              <w:t>Privacidad y seguridad</w:t>
            </w:r>
            <w:r w:rsidRPr="008E7253">
              <w:rPr>
                <w:rFonts w:ascii="Roboto" w:eastAsia="Times New Roman" w:hAnsi="Roboto" w:cs="Times New Roman"/>
                <w:color w:val="1C1D1F"/>
                <w:sz w:val="21"/>
                <w:szCs w:val="21"/>
                <w:lang w:eastAsia="es-CL"/>
              </w:rPr>
              <w:t> y seleccione </w:t>
            </w:r>
            <w:r w:rsidRPr="008E7253">
              <w:rPr>
                <w:rFonts w:ascii="Roboto" w:eastAsia="Times New Roman" w:hAnsi="Roboto" w:cs="Times New Roman"/>
                <w:b/>
                <w:bCs/>
                <w:color w:val="1C1D1F"/>
                <w:sz w:val="21"/>
                <w:szCs w:val="21"/>
                <w:lang w:eastAsia="es-CL"/>
              </w:rPr>
              <w:t>Configuración del sitio</w:t>
            </w:r>
          </w:p>
          <w:p w14:paraId="2F232A27" w14:textId="17F7D27A" w:rsidR="008E7253" w:rsidRPr="008E7253" w:rsidRDefault="008E7253" w:rsidP="008E7253">
            <w:pPr>
              <w:rPr>
                <w:rFonts w:ascii="Times New Roman" w:eastAsia="Times New Roman" w:hAnsi="Times New Roman" w:cs="Times New Roman"/>
                <w:sz w:val="24"/>
                <w:szCs w:val="24"/>
                <w:lang w:eastAsia="es-CL"/>
              </w:rPr>
            </w:pPr>
            <w:r w:rsidRPr="008E7253">
              <w:rPr>
                <w:rFonts w:ascii="Times New Roman" w:eastAsia="Times New Roman" w:hAnsi="Times New Roman" w:cs="Times New Roman"/>
                <w:noProof/>
                <w:sz w:val="24"/>
                <w:szCs w:val="24"/>
                <w:lang w:eastAsia="es-CL"/>
              </w:rPr>
              <w:lastRenderedPageBreak/>
              <w:drawing>
                <wp:inline distT="0" distB="0" distL="0" distR="0" wp14:anchorId="002B37E1" wp14:editId="62187E57">
                  <wp:extent cx="4705634" cy="2933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1081" cy="2937096"/>
                          </a:xfrm>
                          <a:prstGeom prst="rect">
                            <a:avLst/>
                          </a:prstGeom>
                          <a:noFill/>
                          <a:ln>
                            <a:noFill/>
                          </a:ln>
                        </pic:spPr>
                      </pic:pic>
                    </a:graphicData>
                  </a:graphic>
                </wp:inline>
              </w:drawing>
            </w:r>
          </w:p>
          <w:p w14:paraId="1A07FF7F"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A continuación, seleccione Controladores de protocolo y asegúrese de que </w:t>
            </w:r>
            <w:hyperlink r:id="rId7" w:tgtFrame="_blank" w:history="1">
              <w:r w:rsidRPr="008E7253">
                <w:rPr>
                  <w:rFonts w:ascii="Roboto" w:eastAsia="Times New Roman" w:hAnsi="Roboto" w:cs="Times New Roman"/>
                  <w:color w:val="5624D0"/>
                  <w:sz w:val="21"/>
                  <w:szCs w:val="21"/>
                  <w:u w:val="single"/>
                  <w:lang w:eastAsia="es-CL"/>
                </w:rPr>
                <w:t>mail.google.com</w:t>
              </w:r>
            </w:hyperlink>
            <w:r w:rsidRPr="008E7253">
              <w:rPr>
                <w:rFonts w:ascii="Roboto" w:eastAsia="Times New Roman" w:hAnsi="Roboto" w:cs="Times New Roman"/>
                <w:color w:val="1C1D1F"/>
                <w:sz w:val="21"/>
                <w:szCs w:val="21"/>
                <w:lang w:eastAsia="es-CL"/>
              </w:rPr>
              <w:t> no esté bloqueado para realizar solicitudes de controlador. Si es así, simplemente haga clic en la X junto a él.</w:t>
            </w:r>
          </w:p>
          <w:p w14:paraId="45A3E271"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Finalmente, abra una nueva pestaña y vaya a </w:t>
            </w:r>
            <w:hyperlink r:id="rId8" w:tgtFrame="_blank" w:history="1">
              <w:r w:rsidRPr="008E7253">
                <w:rPr>
                  <w:rFonts w:ascii="Roboto" w:eastAsia="Times New Roman" w:hAnsi="Roboto" w:cs="Times New Roman"/>
                  <w:color w:val="5624D0"/>
                  <w:sz w:val="21"/>
                  <w:szCs w:val="21"/>
                  <w:u w:val="single"/>
                  <w:lang w:eastAsia="es-CL"/>
                </w:rPr>
                <w:t>mail.google.com</w:t>
              </w:r>
            </w:hyperlink>
            <w:r w:rsidRPr="008E7253">
              <w:rPr>
                <w:rFonts w:ascii="Roboto" w:eastAsia="Times New Roman" w:hAnsi="Roboto" w:cs="Times New Roman"/>
                <w:color w:val="1C1D1F"/>
                <w:sz w:val="21"/>
                <w:szCs w:val="21"/>
                <w:lang w:eastAsia="es-CL"/>
              </w:rPr>
              <w:t> y en la parte superior derecha de la barra de direcciones, debería ver el ícono del controlador, haga clic en él y seleccione "permitir".</w:t>
            </w:r>
          </w:p>
          <w:p w14:paraId="3B32D926"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p>
          <w:p w14:paraId="28C16750" w14:textId="6760618F" w:rsidR="008E7253" w:rsidRPr="008E7253" w:rsidRDefault="008E7253" w:rsidP="008E7253">
            <w:pPr>
              <w:rPr>
                <w:rFonts w:ascii="Times New Roman" w:eastAsia="Times New Roman" w:hAnsi="Times New Roman" w:cs="Times New Roman"/>
                <w:sz w:val="24"/>
                <w:szCs w:val="24"/>
                <w:lang w:eastAsia="es-CL"/>
              </w:rPr>
            </w:pPr>
            <w:r w:rsidRPr="008E7253">
              <w:rPr>
                <w:rFonts w:ascii="Times New Roman" w:eastAsia="Times New Roman" w:hAnsi="Times New Roman" w:cs="Times New Roman"/>
                <w:noProof/>
                <w:sz w:val="24"/>
                <w:szCs w:val="24"/>
                <w:lang w:eastAsia="es-CL"/>
              </w:rPr>
              <w:drawing>
                <wp:inline distT="0" distB="0" distL="0" distR="0" wp14:anchorId="150B7128" wp14:editId="0AB5CDA1">
                  <wp:extent cx="4486275" cy="1800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800225"/>
                          </a:xfrm>
                          <a:prstGeom prst="rect">
                            <a:avLst/>
                          </a:prstGeom>
                          <a:noFill/>
                          <a:ln>
                            <a:noFill/>
                          </a:ln>
                        </pic:spPr>
                      </pic:pic>
                    </a:graphicData>
                  </a:graphic>
                </wp:inline>
              </w:drawing>
            </w:r>
          </w:p>
          <w:p w14:paraId="1EA5401B" w14:textId="77777777" w:rsidR="008E7253" w:rsidRPr="008E7253" w:rsidRDefault="008E7253" w:rsidP="008E7253">
            <w:pPr>
              <w:shd w:val="clear" w:color="auto" w:fill="F6EEFC"/>
              <w:rPr>
                <w:rFonts w:ascii="Roboto" w:eastAsia="Times New Roman" w:hAnsi="Roboto" w:cs="Times New Roman"/>
                <w:color w:val="1C1D1F"/>
                <w:sz w:val="21"/>
                <w:szCs w:val="21"/>
                <w:lang w:eastAsia="es-CL"/>
              </w:rPr>
            </w:pPr>
          </w:p>
          <w:p w14:paraId="44990FB2"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 xml:space="preserve">Por último, prueba que funciona. Ya sea usando su sitio web o un probador de </w:t>
            </w:r>
            <w:proofErr w:type="spellStart"/>
            <w:r w:rsidRPr="008E7253">
              <w:rPr>
                <w:rFonts w:ascii="Roboto" w:eastAsia="Times New Roman" w:hAnsi="Roboto" w:cs="Times New Roman"/>
                <w:color w:val="1C1D1F"/>
                <w:sz w:val="21"/>
                <w:szCs w:val="21"/>
                <w:lang w:eastAsia="es-CL"/>
              </w:rPr>
              <w:t>mailto</w:t>
            </w:r>
            <w:proofErr w:type="spellEnd"/>
            <w:r w:rsidRPr="008E7253">
              <w:rPr>
                <w:rFonts w:ascii="Roboto" w:eastAsia="Times New Roman" w:hAnsi="Roboto" w:cs="Times New Roman"/>
                <w:color w:val="1C1D1F"/>
                <w:sz w:val="21"/>
                <w:szCs w:val="21"/>
                <w:lang w:eastAsia="es-CL"/>
              </w:rPr>
              <w:t xml:space="preserve"> en Internet. </w:t>
            </w:r>
            <w:proofErr w:type="spellStart"/>
            <w:proofErr w:type="gramStart"/>
            <w:r w:rsidRPr="008E7253">
              <w:rPr>
                <w:rFonts w:ascii="Roboto" w:eastAsia="Times New Roman" w:hAnsi="Roboto" w:cs="Times New Roman"/>
                <w:color w:val="1C1D1F"/>
                <w:sz w:val="21"/>
                <w:szCs w:val="21"/>
                <w:lang w:eastAsia="es-CL"/>
              </w:rPr>
              <w:t>p.ej</w:t>
            </w:r>
            <w:proofErr w:type="spellEnd"/>
            <w:proofErr w:type="gramEnd"/>
          </w:p>
          <w:p w14:paraId="3EFBE8DF" w14:textId="77777777" w:rsidR="008E7253" w:rsidRPr="008E7253" w:rsidRDefault="00000000" w:rsidP="008E7253">
            <w:pPr>
              <w:shd w:val="clear" w:color="auto" w:fill="F6EEFC"/>
              <w:spacing w:beforeAutospacing="1" w:afterAutospacing="1"/>
              <w:rPr>
                <w:rFonts w:ascii="Roboto" w:eastAsia="Times New Roman" w:hAnsi="Roboto" w:cs="Times New Roman"/>
                <w:color w:val="1C1D1F"/>
                <w:sz w:val="21"/>
                <w:szCs w:val="21"/>
                <w:lang w:eastAsia="es-CL"/>
              </w:rPr>
            </w:pPr>
            <w:hyperlink r:id="rId10" w:tgtFrame="_blank" w:history="1">
              <w:r w:rsidR="008E7253" w:rsidRPr="008E7253">
                <w:rPr>
                  <w:rFonts w:ascii="Roboto" w:eastAsia="Times New Roman" w:hAnsi="Roboto" w:cs="Times New Roman"/>
                  <w:color w:val="5624D0"/>
                  <w:sz w:val="21"/>
                  <w:szCs w:val="21"/>
                  <w:u w:val="single"/>
                  <w:lang w:eastAsia="es-CL"/>
                </w:rPr>
                <w:t>https://www.k8oms.net/links/mailto-link</w:t>
              </w:r>
            </w:hyperlink>
          </w:p>
          <w:p w14:paraId="412B561B"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lastRenderedPageBreak/>
              <w:t>2. Instale una aplicación de correo electrónico. Esta es la aplicación predeterminada de Windows:</w:t>
            </w:r>
          </w:p>
          <w:p w14:paraId="36932419" w14:textId="77777777" w:rsidR="008E7253" w:rsidRPr="008E7253" w:rsidRDefault="00000000" w:rsidP="008E7253">
            <w:pPr>
              <w:shd w:val="clear" w:color="auto" w:fill="F6EEFC"/>
              <w:spacing w:beforeAutospacing="1" w:afterAutospacing="1"/>
              <w:rPr>
                <w:rFonts w:ascii="Roboto" w:eastAsia="Times New Roman" w:hAnsi="Roboto" w:cs="Times New Roman"/>
                <w:color w:val="1C1D1F"/>
                <w:sz w:val="21"/>
                <w:szCs w:val="21"/>
                <w:lang w:eastAsia="es-CL"/>
              </w:rPr>
            </w:pPr>
            <w:hyperlink r:id="rId11" w:tgtFrame="_blank" w:history="1">
              <w:r w:rsidR="008E7253" w:rsidRPr="008E7253">
                <w:rPr>
                  <w:rFonts w:ascii="Roboto" w:eastAsia="Times New Roman" w:hAnsi="Roboto" w:cs="Times New Roman"/>
                  <w:color w:val="5624D0"/>
                  <w:sz w:val="21"/>
                  <w:szCs w:val="21"/>
                  <w:u w:val="single"/>
                  <w:lang w:eastAsia="es-CL"/>
                </w:rPr>
                <w:t>https://www.microsoft.com/store/productId/9WZDNCRFHVQM</w:t>
              </w:r>
            </w:hyperlink>
          </w:p>
          <w:p w14:paraId="45DCA833"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Inicie sesión con su cuenta de correo electrónico después de que se complete la instalación.</w:t>
            </w:r>
          </w:p>
          <w:p w14:paraId="3D2D938E" w14:textId="77777777" w:rsidR="008E7253" w:rsidRPr="008E7253" w:rsidRDefault="008E7253" w:rsidP="008E7253">
            <w:pPr>
              <w:shd w:val="clear" w:color="auto" w:fill="F6EEFC"/>
              <w:spacing w:beforeAutospacing="1" w:afterAutospacing="1"/>
              <w:rPr>
                <w:rFonts w:ascii="Roboto" w:eastAsia="Times New Roman" w:hAnsi="Roboto" w:cs="Times New Roman"/>
                <w:color w:val="1C1D1F"/>
                <w:sz w:val="21"/>
                <w:szCs w:val="21"/>
                <w:lang w:eastAsia="es-CL"/>
              </w:rPr>
            </w:pPr>
            <w:r w:rsidRPr="008E7253">
              <w:rPr>
                <w:rFonts w:ascii="Roboto" w:eastAsia="Times New Roman" w:hAnsi="Roboto" w:cs="Times New Roman"/>
                <w:color w:val="1C1D1F"/>
                <w:sz w:val="21"/>
                <w:szCs w:val="21"/>
                <w:lang w:eastAsia="es-CL"/>
              </w:rPr>
              <w:t>A continuación, seleccione el menú </w:t>
            </w:r>
            <w:r w:rsidRPr="008E7253">
              <w:rPr>
                <w:rFonts w:ascii="Roboto" w:eastAsia="Times New Roman" w:hAnsi="Roboto" w:cs="Times New Roman"/>
                <w:b/>
                <w:bCs/>
                <w:color w:val="1C1D1F"/>
                <w:sz w:val="21"/>
                <w:szCs w:val="21"/>
                <w:lang w:eastAsia="es-CL"/>
              </w:rPr>
              <w:t>Inicio</w:t>
            </w:r>
            <w:r w:rsidRPr="008E7253">
              <w:rPr>
                <w:rFonts w:ascii="Roboto" w:eastAsia="Times New Roman" w:hAnsi="Roboto" w:cs="Times New Roman"/>
                <w:color w:val="1C1D1F"/>
                <w:sz w:val="21"/>
                <w:szCs w:val="21"/>
                <w:lang w:eastAsia="es-CL"/>
              </w:rPr>
              <w:t> (en la parte inferior izquierda de Windows), luego seleccione el icono de engranaje de </w:t>
            </w:r>
            <w:proofErr w:type="gramStart"/>
            <w:r w:rsidRPr="008E7253">
              <w:rPr>
                <w:rFonts w:ascii="Roboto" w:eastAsia="Times New Roman" w:hAnsi="Roboto" w:cs="Times New Roman"/>
                <w:b/>
                <w:bCs/>
                <w:color w:val="1C1D1F"/>
                <w:sz w:val="21"/>
                <w:szCs w:val="21"/>
                <w:lang w:eastAsia="es-CL"/>
              </w:rPr>
              <w:t>Configuración .</w:t>
            </w:r>
            <w:proofErr w:type="gramEnd"/>
            <w:r w:rsidRPr="008E7253">
              <w:rPr>
                <w:rFonts w:ascii="Roboto" w:eastAsia="Times New Roman" w:hAnsi="Roboto" w:cs="Times New Roman"/>
                <w:b/>
                <w:bCs/>
                <w:color w:val="1C1D1F"/>
                <w:sz w:val="21"/>
                <w:szCs w:val="21"/>
                <w:lang w:eastAsia="es-CL"/>
              </w:rPr>
              <w:t> </w:t>
            </w:r>
            <w:r w:rsidRPr="008E7253">
              <w:rPr>
                <w:rFonts w:ascii="Roboto" w:eastAsia="Times New Roman" w:hAnsi="Roboto" w:cs="Times New Roman"/>
                <w:color w:val="1C1D1F"/>
                <w:sz w:val="21"/>
                <w:szCs w:val="21"/>
                <w:lang w:eastAsia="es-CL"/>
              </w:rPr>
              <w:t>Luego vaya a </w:t>
            </w:r>
            <w:r w:rsidRPr="008E7253">
              <w:rPr>
                <w:rFonts w:ascii="Roboto" w:eastAsia="Times New Roman" w:hAnsi="Roboto" w:cs="Times New Roman"/>
                <w:b/>
                <w:bCs/>
                <w:color w:val="1C1D1F"/>
                <w:sz w:val="21"/>
                <w:szCs w:val="21"/>
                <w:lang w:eastAsia="es-CL"/>
              </w:rPr>
              <w:t>Aplicaciones</w:t>
            </w:r>
            <w:r w:rsidRPr="008E7253">
              <w:rPr>
                <w:rFonts w:ascii="Roboto" w:eastAsia="Times New Roman" w:hAnsi="Roboto" w:cs="Times New Roman"/>
                <w:color w:val="1C1D1F"/>
                <w:sz w:val="21"/>
                <w:szCs w:val="21"/>
                <w:lang w:eastAsia="es-CL"/>
              </w:rPr>
              <w:t> &gt; </w:t>
            </w:r>
            <w:r w:rsidRPr="008E7253">
              <w:rPr>
                <w:rFonts w:ascii="Roboto" w:eastAsia="Times New Roman" w:hAnsi="Roboto" w:cs="Times New Roman"/>
                <w:b/>
                <w:bCs/>
                <w:color w:val="1C1D1F"/>
                <w:sz w:val="21"/>
                <w:szCs w:val="21"/>
                <w:lang w:eastAsia="es-CL"/>
              </w:rPr>
              <w:t>Aplicaciones predeterminadas</w:t>
            </w:r>
            <w:r w:rsidRPr="008E7253">
              <w:rPr>
                <w:rFonts w:ascii="Roboto" w:eastAsia="Times New Roman" w:hAnsi="Roboto" w:cs="Times New Roman"/>
                <w:color w:val="1C1D1F"/>
                <w:sz w:val="21"/>
                <w:szCs w:val="21"/>
                <w:lang w:eastAsia="es-CL"/>
              </w:rPr>
              <w:t> &gt; Luego haga clic en </w:t>
            </w:r>
            <w:r w:rsidRPr="008E7253">
              <w:rPr>
                <w:rFonts w:ascii="Roboto" w:eastAsia="Times New Roman" w:hAnsi="Roboto" w:cs="Times New Roman"/>
                <w:b/>
                <w:bCs/>
                <w:color w:val="1C1D1F"/>
                <w:sz w:val="21"/>
                <w:szCs w:val="21"/>
                <w:lang w:eastAsia="es-CL"/>
              </w:rPr>
              <w:t>Correo electrónico</w:t>
            </w:r>
            <w:r w:rsidRPr="008E7253">
              <w:rPr>
                <w:rFonts w:ascii="Roboto" w:eastAsia="Times New Roman" w:hAnsi="Roboto" w:cs="Times New Roman"/>
                <w:color w:val="1C1D1F"/>
                <w:sz w:val="21"/>
                <w:szCs w:val="21"/>
                <w:lang w:eastAsia="es-CL"/>
              </w:rPr>
              <w:t> que probablemente esté en la parte superior&gt; luego seleccione la aplicación </w:t>
            </w:r>
            <w:r w:rsidRPr="008E7253">
              <w:rPr>
                <w:rFonts w:ascii="Roboto" w:eastAsia="Times New Roman" w:hAnsi="Roboto" w:cs="Times New Roman"/>
                <w:b/>
                <w:bCs/>
                <w:color w:val="1C1D1F"/>
                <w:sz w:val="21"/>
                <w:szCs w:val="21"/>
                <w:lang w:eastAsia="es-CL"/>
              </w:rPr>
              <w:t>CORREO</w:t>
            </w:r>
          </w:p>
          <w:p w14:paraId="1506F292" w14:textId="1927D9D7" w:rsidR="008E7253" w:rsidRDefault="008E7253" w:rsidP="007B5086"/>
        </w:tc>
      </w:tr>
      <w:tr w:rsidR="00935DE8" w14:paraId="683B247E" w14:textId="77777777" w:rsidTr="008E7253">
        <w:trPr>
          <w:trHeight w:val="4046"/>
        </w:trPr>
        <w:tc>
          <w:tcPr>
            <w:tcW w:w="9776" w:type="dxa"/>
            <w:gridSpan w:val="2"/>
          </w:tcPr>
          <w:p w14:paraId="6B0E2910" w14:textId="77777777" w:rsidR="002D1CDC" w:rsidRDefault="00935DE8" w:rsidP="007B5086">
            <w:r>
              <w:lastRenderedPageBreak/>
              <w:t>RESUMEN:</w:t>
            </w:r>
            <w:r w:rsidR="008E7253">
              <w:t xml:space="preserve"> </w:t>
            </w:r>
          </w:p>
          <w:p w14:paraId="528E65CD" w14:textId="77777777" w:rsidR="002D1CDC" w:rsidRDefault="002D1CDC" w:rsidP="007B5086"/>
          <w:p w14:paraId="2DE2E0D1" w14:textId="77777777" w:rsidR="00935DE8" w:rsidRDefault="008E7253" w:rsidP="007B5086">
            <w:pPr>
              <w:rPr>
                <w:rFonts w:ascii="Roboto" w:hAnsi="Roboto"/>
                <w:b/>
                <w:bCs/>
                <w:i/>
                <w:iCs/>
                <w:color w:val="202124"/>
                <w:sz w:val="20"/>
                <w:szCs w:val="20"/>
              </w:rPr>
            </w:pPr>
            <w:r>
              <w:t>Para que el atributo mailto: funcione de manera correcta dentro del navegador mismo, se debe configurar Google Chrome</w:t>
            </w:r>
            <w:r w:rsidR="002D1CDC">
              <w:t xml:space="preserve"> </w:t>
            </w:r>
            <w:r w:rsidR="002D1CDC" w:rsidRPr="002D1CDC">
              <w:rPr>
                <w:b/>
                <w:bCs/>
                <w:i/>
                <w:iCs/>
              </w:rPr>
              <w:t>configuración&gt;Privacidad y seguridad&gt;Configuraciones del sitio&gt;Permisos&gt;Permisos adicionales&gt;Controladores de protocolos</w:t>
            </w:r>
            <w:r w:rsidR="002D1CDC">
              <w:t xml:space="preserve">, luego Quitar mail.google.com en caso de que aparezca y presionar la </w:t>
            </w:r>
            <w:r w:rsidR="002D1CDC" w:rsidRPr="002D1CDC">
              <w:rPr>
                <w:b/>
                <w:bCs/>
                <w:i/>
                <w:iCs/>
              </w:rPr>
              <w:t xml:space="preserve">opción </w:t>
            </w:r>
            <w:r w:rsidR="002D1CDC" w:rsidRPr="002D1CDC">
              <w:rPr>
                <w:rFonts w:ascii="Roboto" w:hAnsi="Roboto"/>
                <w:b/>
                <w:bCs/>
                <w:i/>
                <w:iCs/>
                <w:color w:val="202124"/>
                <w:sz w:val="20"/>
                <w:szCs w:val="20"/>
              </w:rPr>
              <w:t>Los sitios pueden solicitar permiso para procesar protocolos</w:t>
            </w:r>
          </w:p>
          <w:p w14:paraId="2FAF2927" w14:textId="77777777" w:rsidR="009837EF" w:rsidRDefault="009837EF" w:rsidP="007B5086">
            <w:pPr>
              <w:rPr>
                <w:rFonts w:ascii="Roboto" w:hAnsi="Roboto"/>
                <w:b/>
                <w:bCs/>
                <w:i/>
                <w:iCs/>
                <w:color w:val="202124"/>
                <w:sz w:val="20"/>
                <w:szCs w:val="20"/>
              </w:rPr>
            </w:pPr>
          </w:p>
          <w:p w14:paraId="48F48911" w14:textId="1B9B00F3" w:rsidR="009837EF" w:rsidRDefault="009837EF" w:rsidP="007B5086">
            <w:r w:rsidRPr="009837EF">
              <w:t>Finalmente, abra una nueva pestaña y vaya a mail.google.com y en la parte superior derecha de la barra de direcciones, debería ver el ícono del controlador, haga clic en él y seleccione "permitir".</w:t>
            </w:r>
          </w:p>
        </w:tc>
      </w:tr>
    </w:tbl>
    <w:p w14:paraId="6D80A128" w14:textId="77777777" w:rsidR="00935DE8" w:rsidRDefault="00935DE8" w:rsidP="00935DE8">
      <w:pPr>
        <w:jc w:val="center"/>
      </w:pPr>
    </w:p>
    <w:p w14:paraId="7C05C1F4" w14:textId="77777777" w:rsidR="00935DE8" w:rsidRDefault="00935DE8">
      <w:r>
        <w:br w:type="page"/>
      </w:r>
    </w:p>
    <w:tbl>
      <w:tblPr>
        <w:tblStyle w:val="Tablaconcuadrcula"/>
        <w:tblW w:w="9186" w:type="dxa"/>
        <w:tblLook w:val="04A0" w:firstRow="1" w:lastRow="0" w:firstColumn="1" w:lastColumn="0" w:noHBand="0" w:noVBand="1"/>
      </w:tblPr>
      <w:tblGrid>
        <w:gridCol w:w="1832"/>
        <w:gridCol w:w="7354"/>
      </w:tblGrid>
      <w:tr w:rsidR="00935DE8" w14:paraId="7370ED2A" w14:textId="77777777" w:rsidTr="00935DE8">
        <w:trPr>
          <w:trHeight w:val="507"/>
        </w:trPr>
        <w:tc>
          <w:tcPr>
            <w:tcW w:w="9186" w:type="dxa"/>
            <w:gridSpan w:val="2"/>
          </w:tcPr>
          <w:p w14:paraId="03EE9904" w14:textId="77777777" w:rsidR="00935DE8" w:rsidRDefault="00935DE8" w:rsidP="007B5086">
            <w:pPr>
              <w:tabs>
                <w:tab w:val="left" w:pos="1620"/>
              </w:tabs>
              <w:jc w:val="both"/>
            </w:pPr>
            <w:r>
              <w:lastRenderedPageBreak/>
              <w:t>TEMA:</w:t>
            </w:r>
          </w:p>
        </w:tc>
      </w:tr>
      <w:tr w:rsidR="00935DE8" w14:paraId="15C493AB" w14:textId="77777777" w:rsidTr="00935DE8">
        <w:trPr>
          <w:trHeight w:val="7196"/>
        </w:trPr>
        <w:tc>
          <w:tcPr>
            <w:tcW w:w="1832" w:type="dxa"/>
          </w:tcPr>
          <w:p w14:paraId="4E4765BC" w14:textId="77777777" w:rsidR="00935DE8" w:rsidRDefault="00935DE8" w:rsidP="007B5086">
            <w:r>
              <w:t>PALABRAS CLAVES:</w:t>
            </w:r>
          </w:p>
        </w:tc>
        <w:tc>
          <w:tcPr>
            <w:tcW w:w="7353" w:type="dxa"/>
          </w:tcPr>
          <w:p w14:paraId="2416B258" w14:textId="77777777" w:rsidR="00935DE8" w:rsidRDefault="00935DE8" w:rsidP="007B5086">
            <w:r>
              <w:t>NOTAS:</w:t>
            </w:r>
          </w:p>
        </w:tc>
      </w:tr>
      <w:tr w:rsidR="00935DE8" w14:paraId="0C771A4F" w14:textId="77777777" w:rsidTr="00935DE8">
        <w:trPr>
          <w:trHeight w:val="4856"/>
        </w:trPr>
        <w:tc>
          <w:tcPr>
            <w:tcW w:w="9186" w:type="dxa"/>
            <w:gridSpan w:val="2"/>
          </w:tcPr>
          <w:p w14:paraId="3161B55A" w14:textId="77777777" w:rsidR="00935DE8" w:rsidRDefault="00935DE8" w:rsidP="007B5086">
            <w:r>
              <w:t>RESUMEN:</w:t>
            </w:r>
          </w:p>
        </w:tc>
      </w:tr>
    </w:tbl>
    <w:p w14:paraId="410B6E5B" w14:textId="3445FCF3" w:rsidR="00935DE8" w:rsidRDefault="00935DE8"/>
    <w:tbl>
      <w:tblPr>
        <w:tblStyle w:val="Tablaconcuadrcula"/>
        <w:tblW w:w="9186" w:type="dxa"/>
        <w:tblLook w:val="04A0" w:firstRow="1" w:lastRow="0" w:firstColumn="1" w:lastColumn="0" w:noHBand="0" w:noVBand="1"/>
      </w:tblPr>
      <w:tblGrid>
        <w:gridCol w:w="1832"/>
        <w:gridCol w:w="7354"/>
      </w:tblGrid>
      <w:tr w:rsidR="00935DE8" w14:paraId="15838277" w14:textId="77777777" w:rsidTr="007B5086">
        <w:trPr>
          <w:trHeight w:val="507"/>
        </w:trPr>
        <w:tc>
          <w:tcPr>
            <w:tcW w:w="9186" w:type="dxa"/>
            <w:gridSpan w:val="2"/>
          </w:tcPr>
          <w:p w14:paraId="6EFDB130" w14:textId="77777777" w:rsidR="00935DE8" w:rsidRDefault="00935DE8" w:rsidP="007B5086">
            <w:pPr>
              <w:tabs>
                <w:tab w:val="left" w:pos="1620"/>
              </w:tabs>
              <w:jc w:val="both"/>
            </w:pPr>
            <w:r>
              <w:lastRenderedPageBreak/>
              <w:t>TEMA:</w:t>
            </w:r>
          </w:p>
        </w:tc>
      </w:tr>
      <w:tr w:rsidR="00935DE8" w14:paraId="129BA314" w14:textId="77777777" w:rsidTr="007B5086">
        <w:trPr>
          <w:trHeight w:val="7196"/>
        </w:trPr>
        <w:tc>
          <w:tcPr>
            <w:tcW w:w="1832" w:type="dxa"/>
          </w:tcPr>
          <w:p w14:paraId="7130C4CD" w14:textId="77777777" w:rsidR="00935DE8" w:rsidRDefault="00935DE8" w:rsidP="007B5086">
            <w:r>
              <w:t>PALABRAS CLAVES:</w:t>
            </w:r>
          </w:p>
        </w:tc>
        <w:tc>
          <w:tcPr>
            <w:tcW w:w="7353" w:type="dxa"/>
          </w:tcPr>
          <w:p w14:paraId="76FAE7CD" w14:textId="77777777" w:rsidR="00935DE8" w:rsidRDefault="00935DE8" w:rsidP="007B5086">
            <w:r>
              <w:t>NOTAS:</w:t>
            </w:r>
          </w:p>
        </w:tc>
      </w:tr>
      <w:tr w:rsidR="00935DE8" w14:paraId="66C15973" w14:textId="77777777" w:rsidTr="007B5086">
        <w:trPr>
          <w:trHeight w:val="4856"/>
        </w:trPr>
        <w:tc>
          <w:tcPr>
            <w:tcW w:w="9186" w:type="dxa"/>
            <w:gridSpan w:val="2"/>
          </w:tcPr>
          <w:p w14:paraId="77CBF6A0" w14:textId="77777777" w:rsidR="00935DE8" w:rsidRDefault="00935DE8" w:rsidP="007B5086">
            <w:r>
              <w:t>RESUMEN:</w:t>
            </w:r>
          </w:p>
        </w:tc>
      </w:tr>
    </w:tbl>
    <w:p w14:paraId="06E0963A" w14:textId="77777777" w:rsidR="00935DE8" w:rsidRDefault="00935DE8">
      <w:r>
        <w:br w:type="page"/>
      </w:r>
    </w:p>
    <w:p w14:paraId="77F5413F" w14:textId="77777777" w:rsidR="00935DE8" w:rsidRDefault="00935DE8"/>
    <w:tbl>
      <w:tblPr>
        <w:tblStyle w:val="Tablaconcuadrcula"/>
        <w:tblW w:w="0" w:type="auto"/>
        <w:tblLook w:val="04A0" w:firstRow="1" w:lastRow="0" w:firstColumn="1" w:lastColumn="0" w:noHBand="0" w:noVBand="1"/>
      </w:tblPr>
      <w:tblGrid>
        <w:gridCol w:w="1761"/>
        <w:gridCol w:w="7066"/>
      </w:tblGrid>
      <w:tr w:rsidR="00935DE8" w14:paraId="3B18A8D2" w14:textId="77777777" w:rsidTr="00935DE8">
        <w:trPr>
          <w:trHeight w:val="423"/>
        </w:trPr>
        <w:tc>
          <w:tcPr>
            <w:tcW w:w="8827" w:type="dxa"/>
            <w:gridSpan w:val="2"/>
          </w:tcPr>
          <w:p w14:paraId="4BA95B19" w14:textId="077F7DD8" w:rsidR="00935DE8" w:rsidRDefault="00935DE8" w:rsidP="00935DE8">
            <w:pPr>
              <w:tabs>
                <w:tab w:val="left" w:pos="1620"/>
              </w:tabs>
              <w:jc w:val="both"/>
            </w:pPr>
            <w:r>
              <w:t>TEMA:</w:t>
            </w:r>
          </w:p>
        </w:tc>
      </w:tr>
      <w:tr w:rsidR="00935DE8" w14:paraId="5FF0A5A4" w14:textId="77777777" w:rsidTr="00935DE8">
        <w:trPr>
          <w:trHeight w:val="5996"/>
        </w:trPr>
        <w:tc>
          <w:tcPr>
            <w:tcW w:w="1761" w:type="dxa"/>
          </w:tcPr>
          <w:p w14:paraId="3C1158DB" w14:textId="36D5444B" w:rsidR="00935DE8" w:rsidRDefault="00935DE8">
            <w:r>
              <w:t>PALABRAS CLAVES:</w:t>
            </w:r>
          </w:p>
        </w:tc>
        <w:tc>
          <w:tcPr>
            <w:tcW w:w="7066" w:type="dxa"/>
          </w:tcPr>
          <w:p w14:paraId="008A97DD" w14:textId="15DED7C6" w:rsidR="00935DE8" w:rsidRDefault="00935DE8">
            <w:r>
              <w:t>NOTAS:</w:t>
            </w:r>
          </w:p>
        </w:tc>
      </w:tr>
      <w:tr w:rsidR="00935DE8" w14:paraId="0DF7FC5D" w14:textId="77777777" w:rsidTr="00935DE8">
        <w:trPr>
          <w:trHeight w:val="4046"/>
        </w:trPr>
        <w:tc>
          <w:tcPr>
            <w:tcW w:w="8827" w:type="dxa"/>
            <w:gridSpan w:val="2"/>
          </w:tcPr>
          <w:p w14:paraId="21B3E8D5" w14:textId="1477525D" w:rsidR="00935DE8" w:rsidRDefault="00935DE8">
            <w:r>
              <w:t>RESUMEN:</w:t>
            </w:r>
          </w:p>
        </w:tc>
      </w:tr>
    </w:tbl>
    <w:p w14:paraId="6183BD4A" w14:textId="77777777" w:rsidR="00935DE8" w:rsidRDefault="00935DE8"/>
    <w:sectPr w:rsidR="00935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E8"/>
    <w:rsid w:val="00134547"/>
    <w:rsid w:val="002B6B4F"/>
    <w:rsid w:val="002D1CDC"/>
    <w:rsid w:val="008E7253"/>
    <w:rsid w:val="00935DE8"/>
    <w:rsid w:val="009837EF"/>
    <w:rsid w:val="0099632F"/>
    <w:rsid w:val="00BB23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9045"/>
  <w15:chartTrackingRefBased/>
  <w15:docId w15:val="{07A4ED47-2677-48C1-BA7C-A92AD0D1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E8"/>
  </w:style>
  <w:style w:type="paragraph" w:styleId="Ttulo2">
    <w:name w:val="heading 2"/>
    <w:basedOn w:val="Normal"/>
    <w:next w:val="Normal"/>
    <w:link w:val="Ttulo2Car"/>
    <w:uiPriority w:val="9"/>
    <w:unhideWhenUsed/>
    <w:qFormat/>
    <w:rsid w:val="00935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5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5D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5D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5DE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35DE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3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725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E7253"/>
    <w:rPr>
      <w:b/>
      <w:bCs/>
    </w:rPr>
  </w:style>
  <w:style w:type="character" w:styleId="Hipervnculo">
    <w:name w:val="Hyperlink"/>
    <w:basedOn w:val="Fuentedeprrafopredeter"/>
    <w:uiPriority w:val="99"/>
    <w:semiHidden/>
    <w:unhideWhenUsed/>
    <w:rsid w:val="008E7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9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il.googl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microsoft.com/store/productId/9WZDNCRFHVQM" TargetMode="External"/><Relationship Id="rId5" Type="http://schemas.openxmlformats.org/officeDocument/2006/relationships/image" Target="media/image1.png"/><Relationship Id="rId10" Type="http://schemas.openxmlformats.org/officeDocument/2006/relationships/hyperlink" Target="https://www.k8oms.net/links/mailto-link" TargetMode="External"/><Relationship Id="rId4" Type="http://schemas.openxmlformats.org/officeDocument/2006/relationships/hyperlink" Target="https://www.w3schools.com/tags/tryit.asp?filename=tryhtml_link_mailto"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486</Words>
  <Characters>2676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Andrés Guerrero Muñoz</dc:creator>
  <cp:keywords/>
  <dc:description/>
  <cp:lastModifiedBy>Manuel Andrés Guerrero Muñoz</cp:lastModifiedBy>
  <cp:revision>3</cp:revision>
  <dcterms:created xsi:type="dcterms:W3CDTF">2023-01-03T18:36:00Z</dcterms:created>
  <dcterms:modified xsi:type="dcterms:W3CDTF">2023-01-05T19:54:00Z</dcterms:modified>
</cp:coreProperties>
</file>