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9DEE" w14:textId="6AC74F19" w:rsidR="00575457" w:rsidRPr="00575457" w:rsidRDefault="00575457" w:rsidP="00575457">
      <w:pPr>
        <w:pStyle w:val="a7"/>
        <w:ind w:firstLineChars="0" w:firstLine="0"/>
        <w:jc w:val="center"/>
        <w:rPr>
          <w:rFonts w:ascii="宋体" w:eastAsia="宋体" w:hAnsi="宋体" w:cs="Arial"/>
          <w:b/>
          <w:sz w:val="28"/>
          <w:szCs w:val="28"/>
        </w:rPr>
      </w:pPr>
      <w:r w:rsidRPr="00575457">
        <w:rPr>
          <w:rFonts w:ascii="宋体" w:eastAsia="宋体" w:hAnsi="宋体" w:cs="Arial" w:hint="eastAsia"/>
          <w:b/>
          <w:sz w:val="28"/>
          <w:szCs w:val="28"/>
        </w:rPr>
        <w:t>随堂测试①</w:t>
      </w:r>
    </w:p>
    <w:p w14:paraId="54272804" w14:textId="77777777" w:rsidR="00575457" w:rsidRDefault="00575457" w:rsidP="00575457">
      <w:pPr>
        <w:pStyle w:val="a7"/>
        <w:ind w:firstLineChars="0" w:firstLine="0"/>
        <w:jc w:val="center"/>
        <w:rPr>
          <w:rFonts w:ascii="宋体" w:eastAsia="宋体" w:hAnsi="宋体" w:cs="Arial"/>
          <w:bCs/>
          <w:sz w:val="24"/>
          <w:szCs w:val="24"/>
        </w:rPr>
      </w:pPr>
    </w:p>
    <w:p w14:paraId="7FFAFC5A" w14:textId="7B21474F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proofErr w:type="gramStart"/>
      <w:r>
        <w:rPr>
          <w:rFonts w:ascii="宋体" w:eastAsia="宋体" w:hAnsi="宋体" w:cs="Arial" w:hint="eastAsia"/>
          <w:bCs/>
          <w:sz w:val="24"/>
          <w:szCs w:val="24"/>
        </w:rPr>
        <w:t>一</w:t>
      </w:r>
      <w:proofErr w:type="gramEnd"/>
      <w:r>
        <w:rPr>
          <w:rFonts w:ascii="宋体" w:eastAsia="宋体" w:hAnsi="宋体" w:cs="Arial" w:hint="eastAsia"/>
          <w:bCs/>
          <w:sz w:val="24"/>
          <w:szCs w:val="24"/>
        </w:rPr>
        <w:t>．</w:t>
      </w:r>
      <w:r w:rsidRPr="00C13D60">
        <w:rPr>
          <w:sz w:val="24"/>
          <w:szCs w:val="24"/>
        </w:rPr>
        <w:t>单选题</w:t>
      </w:r>
      <w:r w:rsidRPr="00C13D60">
        <w:rPr>
          <w:rFonts w:hint="eastAsia"/>
          <w:sz w:val="24"/>
          <w:szCs w:val="24"/>
        </w:rPr>
        <w:t>（每空</w:t>
      </w:r>
      <w:r w:rsidRPr="00C13D60">
        <w:rPr>
          <w:rFonts w:hint="eastAsia"/>
          <w:sz w:val="24"/>
          <w:szCs w:val="24"/>
        </w:rPr>
        <w:t>3</w:t>
      </w:r>
      <w:r w:rsidRPr="00C13D60">
        <w:rPr>
          <w:rFonts w:hint="eastAsia"/>
          <w:sz w:val="24"/>
          <w:szCs w:val="24"/>
        </w:rPr>
        <w:t>分），共</w:t>
      </w:r>
      <w:r w:rsidRPr="00C13D60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分。在以下每小题给出的</w:t>
      </w:r>
      <w:r w:rsidRPr="00C13D60">
        <w:rPr>
          <w:rFonts w:hint="eastAsia"/>
          <w:sz w:val="24"/>
          <w:szCs w:val="24"/>
        </w:rPr>
        <w:t xml:space="preserve">A 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C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D</w:t>
      </w:r>
      <w:r w:rsidRPr="00C13D60">
        <w:rPr>
          <w:rFonts w:hint="eastAsia"/>
          <w:sz w:val="24"/>
          <w:szCs w:val="24"/>
        </w:rPr>
        <w:t>四个选项中，只有一个选项正确，请选出正确答案，并将答案填在题中括号内）。</w:t>
      </w:r>
    </w:p>
    <w:p w14:paraId="5AAFFFE8" w14:textId="35F80885" w:rsidR="00C13D60" w:rsidRPr="00C13D60" w:rsidRDefault="00AD23CF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的底层协议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一般使用端口</w:t>
      </w:r>
      <w:r w:rsidR="00C13D60" w:rsidRPr="00C13D60">
        <w:rPr>
          <w:rFonts w:hint="eastAsia"/>
          <w:sz w:val="24"/>
          <w:szCs w:val="24"/>
        </w:rPr>
        <w:t>（</w:t>
      </w:r>
      <w:r w:rsidR="007B4EBD">
        <w:rPr>
          <w:rFonts w:hint="eastAsia"/>
          <w:sz w:val="24"/>
          <w:szCs w:val="24"/>
        </w:rPr>
        <w:t>B</w:t>
      </w:r>
      <w:r w:rsidR="00C13D60" w:rsidRPr="00C13D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进行通信。</w:t>
      </w:r>
    </w:p>
    <w:p w14:paraId="2CF940D2" w14:textId="77777777" w:rsidR="00C13D60" w:rsidRPr="00C13D60" w:rsidRDefault="00AD23CF" w:rsidP="00C13D6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C13D60" w:rsidRPr="00C13D60">
        <w:rPr>
          <w:rFonts w:hint="eastAsia"/>
          <w:sz w:val="24"/>
          <w:szCs w:val="24"/>
        </w:rPr>
        <w:t xml:space="preserve">  </w:t>
      </w:r>
    </w:p>
    <w:p w14:paraId="71389473" w14:textId="77777777" w:rsidR="00C13D60" w:rsidRPr="00C13D60" w:rsidRDefault="00AD23CF" w:rsidP="00C13D6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80</w:t>
      </w:r>
      <w:r w:rsidR="00C13D60" w:rsidRPr="00C13D60">
        <w:rPr>
          <w:rFonts w:hint="eastAsia"/>
          <w:sz w:val="24"/>
          <w:szCs w:val="24"/>
        </w:rPr>
        <w:t xml:space="preserve"> </w:t>
      </w:r>
    </w:p>
    <w:p w14:paraId="22A3E9A7" w14:textId="77777777" w:rsidR="00C13D60" w:rsidRPr="00C13D60" w:rsidRDefault="00AD23CF" w:rsidP="00C13D6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 w:rsidR="00C13D60" w:rsidRPr="00C13D60">
        <w:rPr>
          <w:rFonts w:hint="eastAsia"/>
          <w:sz w:val="24"/>
          <w:szCs w:val="24"/>
        </w:rPr>
        <w:t xml:space="preserve"> </w:t>
      </w:r>
    </w:p>
    <w:p w14:paraId="05477879" w14:textId="77777777" w:rsidR="00C13D60" w:rsidRPr="003C3483" w:rsidRDefault="00AD23CF" w:rsidP="003C348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81</w:t>
      </w:r>
    </w:p>
    <w:p w14:paraId="21E57467" w14:textId="132B87D5" w:rsidR="00C13D60" w:rsidRPr="00C13D60" w:rsidRDefault="00AD23CF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那个类可以用于创建直接能访问</w:t>
      </w:r>
      <w:r>
        <w:rPr>
          <w:sz w:val="24"/>
          <w:szCs w:val="24"/>
        </w:rPr>
        <w:t>URL</w:t>
      </w:r>
      <w:r>
        <w:rPr>
          <w:sz w:val="24"/>
          <w:szCs w:val="24"/>
        </w:rPr>
        <w:t>资源的流对象</w:t>
      </w:r>
      <w:r w:rsidR="000A78EC">
        <w:rPr>
          <w:rFonts w:hint="eastAsia"/>
          <w:sz w:val="24"/>
          <w:szCs w:val="24"/>
        </w:rPr>
        <w:t>（</w:t>
      </w:r>
      <w:r w:rsidR="004E2732">
        <w:rPr>
          <w:rFonts w:hint="eastAsia"/>
          <w:sz w:val="24"/>
          <w:szCs w:val="24"/>
        </w:rPr>
        <w:t>C</w:t>
      </w:r>
      <w:r w:rsidR="000A78EC">
        <w:rPr>
          <w:rFonts w:hint="eastAsia"/>
          <w:sz w:val="24"/>
          <w:szCs w:val="24"/>
        </w:rPr>
        <w:t>），读取网络数据流。</w:t>
      </w:r>
    </w:p>
    <w:p w14:paraId="7AAF60F7" w14:textId="77777777" w:rsidR="00C13D60" w:rsidRPr="00C13D60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BufferedInputStream</w:t>
      </w:r>
      <w:proofErr w:type="spellEnd"/>
    </w:p>
    <w:p w14:paraId="3527E3DC" w14:textId="77777777" w:rsidR="00C13D60" w:rsidRPr="00C13D60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BufferedReader</w:t>
      </w:r>
      <w:proofErr w:type="spellEnd"/>
    </w:p>
    <w:p w14:paraId="565D39C6" w14:textId="77777777" w:rsidR="00C13D60" w:rsidRPr="00C13D60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InputStream</w:t>
      </w:r>
      <w:proofErr w:type="spellEnd"/>
    </w:p>
    <w:p w14:paraId="517E4C60" w14:textId="77777777" w:rsidR="00C13D60" w:rsidRPr="003C3483" w:rsidRDefault="000A78EC" w:rsidP="00C13D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DataInputStream</w:t>
      </w:r>
      <w:proofErr w:type="spellEnd"/>
    </w:p>
    <w:p w14:paraId="7544EAD8" w14:textId="27FE2542" w:rsidR="00C13D60" w:rsidRPr="00C13D60" w:rsidRDefault="000A78EC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下面</w:t>
      </w:r>
      <w:r w:rsidR="004C643F">
        <w:rPr>
          <w:rFonts w:hint="eastAsia"/>
          <w:sz w:val="24"/>
          <w:szCs w:val="24"/>
        </w:rPr>
        <w:t>不是互联网应用层协议的是</w:t>
      </w:r>
      <w:r w:rsidR="00C13D60" w:rsidRPr="00C13D60">
        <w:rPr>
          <w:rFonts w:hint="eastAsia"/>
          <w:sz w:val="24"/>
          <w:szCs w:val="24"/>
        </w:rPr>
        <w:t>（</w:t>
      </w:r>
      <w:r w:rsidR="002E2D04">
        <w:rPr>
          <w:rFonts w:hint="eastAsia"/>
          <w:sz w:val="24"/>
          <w:szCs w:val="24"/>
        </w:rPr>
        <w:t>D</w:t>
      </w:r>
      <w:r w:rsidR="00C13D60" w:rsidRPr="00C13D60">
        <w:rPr>
          <w:rFonts w:hint="eastAsia"/>
          <w:sz w:val="24"/>
          <w:szCs w:val="24"/>
        </w:rPr>
        <w:t>）</w:t>
      </w:r>
    </w:p>
    <w:p w14:paraId="6FF256DA" w14:textId="77777777" w:rsidR="00C13D60" w:rsidRPr="00C13D60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FTP</w:t>
      </w:r>
    </w:p>
    <w:p w14:paraId="3EFAE919" w14:textId="77777777" w:rsidR="00C13D60" w:rsidRPr="00C13D60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</w:p>
    <w:p w14:paraId="3ACD4052" w14:textId="77777777" w:rsidR="00C13D60" w:rsidRPr="00C13D60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TELNET</w:t>
      </w:r>
    </w:p>
    <w:p w14:paraId="6F295444" w14:textId="77777777" w:rsidR="00C13D60" w:rsidRPr="003C3483" w:rsidRDefault="004C643F" w:rsidP="00C13D6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</w:t>
      </w:r>
    </w:p>
    <w:p w14:paraId="1F92A3AD" w14:textId="4DB51445" w:rsidR="00C13D60" w:rsidRPr="00C13D60" w:rsidRDefault="004C643F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下列不属于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参考模型的是</w:t>
      </w:r>
      <w:r w:rsidR="00C13D60" w:rsidRPr="00C13D60">
        <w:rPr>
          <w:rFonts w:hint="eastAsia"/>
          <w:sz w:val="24"/>
          <w:szCs w:val="24"/>
        </w:rPr>
        <w:t>（</w:t>
      </w:r>
      <w:r w:rsidR="002657CE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</w:t>
      </w:r>
    </w:p>
    <w:p w14:paraId="579DD7C6" w14:textId="77777777" w:rsidR="00C13D60" w:rsidRPr="00C13D60" w:rsidRDefault="00C13D60" w:rsidP="003C348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325DA">
        <w:rPr>
          <w:rFonts w:hint="eastAsia"/>
          <w:sz w:val="24"/>
          <w:szCs w:val="24"/>
        </w:rPr>
        <w:t>网际层</w:t>
      </w:r>
    </w:p>
    <w:p w14:paraId="5D6B9C0C" w14:textId="77777777" w:rsidR="00C13D60" w:rsidRPr="00C13D60" w:rsidRDefault="00C13D60" w:rsidP="003C348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8657A">
        <w:rPr>
          <w:rFonts w:hint="eastAsia"/>
          <w:sz w:val="24"/>
          <w:szCs w:val="24"/>
        </w:rPr>
        <w:t>应用层</w:t>
      </w:r>
      <w:r w:rsidRPr="00C13D60">
        <w:rPr>
          <w:rFonts w:hint="eastAsia"/>
          <w:sz w:val="24"/>
          <w:szCs w:val="24"/>
        </w:rPr>
        <w:t xml:space="preserve"> </w:t>
      </w:r>
    </w:p>
    <w:p w14:paraId="044E5F64" w14:textId="77777777" w:rsidR="00C13D60" w:rsidRPr="00C13D60" w:rsidRDefault="00C13D60" w:rsidP="003C348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8657A">
        <w:rPr>
          <w:rFonts w:hint="eastAsia"/>
          <w:sz w:val="24"/>
          <w:szCs w:val="24"/>
        </w:rPr>
        <w:t>会话层</w:t>
      </w:r>
    </w:p>
    <w:p w14:paraId="4DAE2970" w14:textId="77777777" w:rsidR="00C13D60" w:rsidRPr="003C3483" w:rsidRDefault="00C13D60" w:rsidP="00C13D60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sz w:val="24"/>
          <w:szCs w:val="24"/>
        </w:rPr>
        <w:t xml:space="preserve"> </w:t>
      </w:r>
      <w:r w:rsidR="00E8657A">
        <w:rPr>
          <w:rFonts w:hint="eastAsia"/>
          <w:sz w:val="24"/>
          <w:szCs w:val="24"/>
        </w:rPr>
        <w:t>主机</w:t>
      </w:r>
      <w:r w:rsidR="00E8657A">
        <w:rPr>
          <w:rFonts w:hint="eastAsia"/>
          <w:sz w:val="24"/>
          <w:szCs w:val="24"/>
        </w:rPr>
        <w:t>-</w:t>
      </w:r>
      <w:r w:rsidR="00E8657A">
        <w:rPr>
          <w:rFonts w:hint="eastAsia"/>
          <w:sz w:val="24"/>
          <w:szCs w:val="24"/>
        </w:rPr>
        <w:t>网络层</w:t>
      </w:r>
    </w:p>
    <w:p w14:paraId="2D788AAD" w14:textId="36D78CA9" w:rsidR="00C13D60" w:rsidRPr="00C13D60" w:rsidRDefault="00E8657A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地址不正确的是</w:t>
      </w:r>
      <w:r w:rsidR="00C13D60" w:rsidRPr="00C13D60">
        <w:rPr>
          <w:rFonts w:hint="eastAsia"/>
          <w:sz w:val="24"/>
          <w:szCs w:val="24"/>
        </w:rPr>
        <w:t>（</w:t>
      </w:r>
      <w:r w:rsidR="002657CE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）？</w:t>
      </w:r>
    </w:p>
    <w:p w14:paraId="046CD249" w14:textId="77777777" w:rsidR="00C13D60" w:rsidRPr="00C13D60" w:rsidRDefault="00E8657A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</w:t>
      </w:r>
      <w:proofErr w:type="gramStart"/>
      <w:r>
        <w:rPr>
          <w:rFonts w:hint="eastAsia"/>
          <w:sz w:val="24"/>
          <w:szCs w:val="24"/>
        </w:rPr>
        <w:t>80::</w:t>
      </w:r>
      <w:proofErr w:type="gramEnd"/>
      <w:r>
        <w:rPr>
          <w:rFonts w:hint="eastAsia"/>
          <w:sz w:val="24"/>
          <w:szCs w:val="24"/>
        </w:rPr>
        <w:t>ABAA:0000:00C2:0002</w:t>
      </w:r>
    </w:p>
    <w:p w14:paraId="5DCC0047" w14:textId="77777777" w:rsidR="00C13D60" w:rsidRPr="00C13D60" w:rsidRDefault="00E8657A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2001:0:0:0:0:0</w:t>
      </w:r>
      <w:proofErr w:type="gramEnd"/>
      <w:r>
        <w:rPr>
          <w:rFonts w:hint="eastAsia"/>
          <w:sz w:val="24"/>
          <w:szCs w:val="24"/>
        </w:rPr>
        <w:t>:0:1</w:t>
      </w:r>
    </w:p>
    <w:p w14:paraId="763381C0" w14:textId="77777777" w:rsidR="00C13D60" w:rsidRPr="00C13D60" w:rsidRDefault="005D21F0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::</w:t>
      </w:r>
      <w:proofErr w:type="gramEnd"/>
      <w:r>
        <w:rPr>
          <w:rFonts w:hint="eastAsia"/>
          <w:sz w:val="24"/>
          <w:szCs w:val="24"/>
        </w:rPr>
        <w:t>FFFF.192.168.89.9</w:t>
      </w:r>
    </w:p>
    <w:p w14:paraId="31059A69" w14:textId="77777777" w:rsidR="00C13D60" w:rsidRPr="00AB071C" w:rsidRDefault="005D21F0" w:rsidP="00C13D60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2000:DB0:2DE::</w:t>
      </w:r>
      <w:proofErr w:type="gramEnd"/>
      <w:r>
        <w:rPr>
          <w:rFonts w:hint="eastAsia"/>
          <w:sz w:val="24"/>
          <w:szCs w:val="24"/>
        </w:rPr>
        <w:t>E13</w:t>
      </w:r>
    </w:p>
    <w:p w14:paraId="3F018B22" w14:textId="063BF0F6" w:rsidR="00C13D60" w:rsidRPr="00C13D60" w:rsidRDefault="001A79EA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从哪里可以找到描述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的具体文档</w:t>
      </w:r>
      <w:r w:rsidR="00C13D60" w:rsidRPr="00C13D60">
        <w:rPr>
          <w:rFonts w:hint="eastAsia"/>
          <w:sz w:val="24"/>
          <w:szCs w:val="24"/>
        </w:rPr>
        <w:t>（</w:t>
      </w:r>
      <w:r w:rsidR="002657CE">
        <w:rPr>
          <w:rFonts w:hint="eastAsia"/>
          <w:sz w:val="24"/>
          <w:szCs w:val="24"/>
        </w:rPr>
        <w:t>D</w:t>
      </w:r>
      <w:r w:rsidR="00C13D60" w:rsidRPr="00C13D60">
        <w:rPr>
          <w:rFonts w:hint="eastAsia"/>
          <w:sz w:val="24"/>
          <w:szCs w:val="24"/>
        </w:rPr>
        <w:t>）？</w:t>
      </w:r>
    </w:p>
    <w:p w14:paraId="39435ACA" w14:textId="77777777" w:rsidR="00C13D60" w:rsidRPr="00C13D60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JavaDoc</w:t>
      </w:r>
      <w:proofErr w:type="spellEnd"/>
      <w:r>
        <w:rPr>
          <w:rFonts w:hint="eastAsia"/>
          <w:sz w:val="24"/>
          <w:szCs w:val="24"/>
        </w:rPr>
        <w:t>文档</w:t>
      </w:r>
    </w:p>
    <w:p w14:paraId="67FEBD24" w14:textId="77777777" w:rsidR="00C13D60" w:rsidRPr="00C13D60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NIC</w:t>
      </w:r>
      <w:r>
        <w:rPr>
          <w:rFonts w:hint="eastAsia"/>
          <w:sz w:val="24"/>
          <w:szCs w:val="24"/>
        </w:rPr>
        <w:t>的官方网站</w:t>
      </w:r>
    </w:p>
    <w:p w14:paraId="32AAEC0A" w14:textId="77777777" w:rsidR="00C13D60" w:rsidRPr="00C13D60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国际标准化组织（</w:t>
      </w:r>
      <w:r>
        <w:rPr>
          <w:rFonts w:hint="eastAsia"/>
          <w:sz w:val="24"/>
          <w:szCs w:val="24"/>
        </w:rPr>
        <w:t>ISO</w:t>
      </w:r>
      <w:r>
        <w:rPr>
          <w:rFonts w:hint="eastAsia"/>
          <w:sz w:val="24"/>
          <w:szCs w:val="24"/>
        </w:rPr>
        <w:t>）的官方网站</w:t>
      </w:r>
    </w:p>
    <w:p w14:paraId="622E0CEE" w14:textId="77777777" w:rsidR="00C13D60" w:rsidRPr="00AB071C" w:rsidRDefault="001A79EA" w:rsidP="00C13D60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RFC</w:t>
      </w:r>
      <w:r>
        <w:rPr>
          <w:rFonts w:hint="eastAsia"/>
          <w:sz w:val="24"/>
          <w:szCs w:val="24"/>
        </w:rPr>
        <w:t>的官方网站</w:t>
      </w:r>
    </w:p>
    <w:p w14:paraId="1BB2E360" w14:textId="2EB7BD67" w:rsidR="00C13D60" w:rsidRPr="00C13D60" w:rsidRDefault="00143F23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Executor</w:t>
      </w:r>
      <w:r>
        <w:rPr>
          <w:rFonts w:hint="eastAsia"/>
          <w:sz w:val="24"/>
          <w:szCs w:val="24"/>
        </w:rPr>
        <w:t>线程池编程框架时，定义计算任务的</w:t>
      </w:r>
      <w:proofErr w:type="gramStart"/>
      <w:r>
        <w:rPr>
          <w:rFonts w:hint="eastAsia"/>
          <w:sz w:val="24"/>
          <w:szCs w:val="24"/>
        </w:rPr>
        <w:t>类应该</w:t>
      </w:r>
      <w:proofErr w:type="gramEnd"/>
      <w:r>
        <w:rPr>
          <w:rFonts w:hint="eastAsia"/>
          <w:sz w:val="24"/>
          <w:szCs w:val="24"/>
        </w:rPr>
        <w:t>实现</w:t>
      </w:r>
      <w:r w:rsidR="00C13D60" w:rsidRPr="00C13D60">
        <w:rPr>
          <w:rFonts w:hint="eastAsia"/>
          <w:sz w:val="24"/>
          <w:szCs w:val="24"/>
        </w:rPr>
        <w:t>（</w:t>
      </w:r>
      <w:r w:rsidR="00C66D20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接口。</w:t>
      </w:r>
    </w:p>
    <w:p w14:paraId="38C99658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Executor</w:t>
      </w:r>
    </w:p>
    <w:p w14:paraId="289977DA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Runnable</w:t>
      </w:r>
    </w:p>
    <w:p w14:paraId="22979D6B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Callable</w:t>
      </w:r>
    </w:p>
    <w:p w14:paraId="2D7EE6B1" w14:textId="77777777" w:rsidR="00C13D60" w:rsidRPr="00C13D60" w:rsidRDefault="00143F23" w:rsidP="00C13D60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Future</w:t>
      </w:r>
    </w:p>
    <w:p w14:paraId="7864DF73" w14:textId="6B62871E" w:rsidR="00C13D60" w:rsidRPr="00C13D60" w:rsidRDefault="00143F23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join</w:t>
      </w:r>
      <w:r>
        <w:rPr>
          <w:rFonts w:hint="eastAsia"/>
          <w:sz w:val="24"/>
          <w:szCs w:val="24"/>
        </w:rPr>
        <w:t>方法的线程是</w:t>
      </w:r>
      <w:r w:rsidR="00C13D60" w:rsidRPr="00C13D60">
        <w:rPr>
          <w:rFonts w:hint="eastAsia"/>
          <w:sz w:val="24"/>
          <w:szCs w:val="24"/>
        </w:rPr>
        <w:t>（</w:t>
      </w:r>
      <w:r w:rsidR="00A376DF">
        <w:rPr>
          <w:rFonts w:hint="eastAsia"/>
          <w:sz w:val="24"/>
          <w:szCs w:val="24"/>
        </w:rPr>
        <w:t>C</w:t>
      </w:r>
      <w:r w:rsidR="00C13D60" w:rsidRPr="00C13D60">
        <w:rPr>
          <w:rFonts w:hint="eastAsia"/>
          <w:sz w:val="24"/>
          <w:szCs w:val="24"/>
        </w:rPr>
        <w:t>）？</w:t>
      </w:r>
    </w:p>
    <w:p w14:paraId="50DD4619" w14:textId="77777777" w:rsidR="00C13D60" w:rsidRPr="00C13D60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主线程</w:t>
      </w:r>
    </w:p>
    <w:p w14:paraId="53D708B8" w14:textId="77777777" w:rsidR="00C13D60" w:rsidRPr="00C13D60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被连接的线程</w:t>
      </w:r>
    </w:p>
    <w:p w14:paraId="7B765A4D" w14:textId="77777777" w:rsidR="00C13D60" w:rsidRPr="00C13D60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连接线程</w:t>
      </w:r>
    </w:p>
    <w:p w14:paraId="0673258D" w14:textId="77777777" w:rsidR="00C13D60" w:rsidRPr="00AB071C" w:rsidRDefault="00143F23" w:rsidP="00C13D6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副线程</w:t>
      </w:r>
    </w:p>
    <w:p w14:paraId="0A744328" w14:textId="648F3CB4" w:rsidR="00C13D60" w:rsidRPr="00C13D60" w:rsidRDefault="00C13D60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以下</w:t>
      </w:r>
      <w:r w:rsidR="002D3AEB">
        <w:rPr>
          <w:rFonts w:hint="eastAsia"/>
          <w:sz w:val="24"/>
          <w:szCs w:val="24"/>
        </w:rPr>
        <w:t>关于线程相关内容说法正确的是</w:t>
      </w:r>
      <w:r w:rsidRPr="00C13D60">
        <w:rPr>
          <w:rFonts w:hint="eastAsia"/>
          <w:sz w:val="24"/>
          <w:szCs w:val="24"/>
        </w:rPr>
        <w:t>（</w:t>
      </w:r>
      <w:r w:rsidR="00EC4D81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）？</w:t>
      </w:r>
    </w:p>
    <w:p w14:paraId="2940FA19" w14:textId="77777777" w:rsidR="00C13D60" w:rsidRPr="00C13D60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同步块越大越好</w:t>
      </w:r>
    </w:p>
    <w:p w14:paraId="3CC75D23" w14:textId="77777777" w:rsidR="00C13D60" w:rsidRPr="00C13D60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轮询和回调都是解决静态条件的有效方法</w:t>
      </w:r>
    </w:p>
    <w:p w14:paraId="474CC934" w14:textId="77777777" w:rsidR="00C13D60" w:rsidRPr="00C13D60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对于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的派生子类，应该在编程时覆盖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的所有方法。</w:t>
      </w:r>
    </w:p>
    <w:p w14:paraId="67CFA049" w14:textId="77777777" w:rsidR="00C13D60" w:rsidRPr="00AB071C" w:rsidRDefault="002D3AEB" w:rsidP="00C13D6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线程优先级中，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表示优先级最高。</w:t>
      </w:r>
    </w:p>
    <w:p w14:paraId="23450CE7" w14:textId="3B6C8979" w:rsidR="00C13D60" w:rsidRPr="00C13D60" w:rsidRDefault="002D3AEB" w:rsidP="00C13D6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有一种协议规定</w:t>
      </w:r>
      <w:r w:rsidR="006E4D91">
        <w:rPr>
          <w:rFonts w:hint="eastAsia"/>
          <w:sz w:val="24"/>
          <w:szCs w:val="24"/>
        </w:rPr>
        <w:t>：如果客户端发送一行字符串“</w:t>
      </w:r>
      <w:r w:rsidR="006E4D91">
        <w:rPr>
          <w:rFonts w:hint="eastAsia"/>
          <w:sz w:val="24"/>
          <w:szCs w:val="24"/>
        </w:rPr>
        <w:t>date</w:t>
      </w:r>
      <w:r w:rsidR="006E4D91">
        <w:rPr>
          <w:rFonts w:hint="eastAsia"/>
          <w:sz w:val="24"/>
          <w:szCs w:val="24"/>
        </w:rPr>
        <w:t>”</w:t>
      </w:r>
      <w:r w:rsidR="006E4D91">
        <w:rPr>
          <w:rFonts w:hint="eastAsia"/>
          <w:sz w:val="24"/>
          <w:szCs w:val="24"/>
        </w:rPr>
        <w:t>,</w:t>
      </w:r>
      <w:proofErr w:type="gramStart"/>
      <w:r w:rsidR="006E4D91">
        <w:rPr>
          <w:rFonts w:hint="eastAsia"/>
          <w:sz w:val="24"/>
          <w:szCs w:val="24"/>
        </w:rPr>
        <w:t>服务器端就返回</w:t>
      </w:r>
      <w:proofErr w:type="gramEnd"/>
      <w:r w:rsidR="006E4D91">
        <w:rPr>
          <w:rFonts w:hint="eastAsia"/>
          <w:sz w:val="24"/>
          <w:szCs w:val="24"/>
        </w:rPr>
        <w:t>当前日期信息，如果客户端发送一行字符串“</w:t>
      </w:r>
      <w:r w:rsidR="006E4D91">
        <w:rPr>
          <w:rFonts w:hint="eastAsia"/>
          <w:sz w:val="24"/>
          <w:szCs w:val="24"/>
        </w:rPr>
        <w:t>exit</w:t>
      </w:r>
      <w:r w:rsidR="006E4D91">
        <w:rPr>
          <w:rFonts w:hint="eastAsia"/>
          <w:sz w:val="24"/>
          <w:szCs w:val="24"/>
        </w:rPr>
        <w:t>”，</w:t>
      </w:r>
      <w:proofErr w:type="gramStart"/>
      <w:r w:rsidR="006E4D91">
        <w:rPr>
          <w:rFonts w:hint="eastAsia"/>
          <w:sz w:val="24"/>
          <w:szCs w:val="24"/>
        </w:rPr>
        <w:t>服务器端就结束</w:t>
      </w:r>
      <w:proofErr w:type="gramEnd"/>
      <w:r w:rsidR="006E4D91">
        <w:rPr>
          <w:rFonts w:hint="eastAsia"/>
          <w:sz w:val="24"/>
          <w:szCs w:val="24"/>
        </w:rPr>
        <w:t>与客户端的通信。这种协议应该是哪一层的协议</w:t>
      </w:r>
      <w:r w:rsidR="00C13D60" w:rsidRPr="00C13D60">
        <w:rPr>
          <w:rFonts w:hint="eastAsia"/>
          <w:sz w:val="24"/>
          <w:szCs w:val="24"/>
        </w:rPr>
        <w:t>（</w:t>
      </w:r>
      <w:r w:rsidR="009E01A1">
        <w:rPr>
          <w:rFonts w:hint="eastAsia"/>
          <w:sz w:val="24"/>
          <w:szCs w:val="24"/>
        </w:rPr>
        <w:t>A</w:t>
      </w:r>
      <w:r w:rsidR="00C13D60" w:rsidRPr="00C13D60">
        <w:rPr>
          <w:rFonts w:hint="eastAsia"/>
          <w:sz w:val="24"/>
          <w:szCs w:val="24"/>
        </w:rPr>
        <w:t>）？</w:t>
      </w:r>
    </w:p>
    <w:p w14:paraId="2B0CC17A" w14:textId="77777777" w:rsidR="00C13D60" w:rsidRPr="00C13D60" w:rsidRDefault="006E4D91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应用层</w:t>
      </w:r>
      <w:r w:rsidR="00C13D60" w:rsidRPr="00C13D60">
        <w:rPr>
          <w:rFonts w:hint="eastAsia"/>
          <w:sz w:val="24"/>
          <w:szCs w:val="24"/>
        </w:rPr>
        <w:t xml:space="preserve"> </w:t>
      </w:r>
    </w:p>
    <w:p w14:paraId="23672AB5" w14:textId="77777777" w:rsidR="00C13D60" w:rsidRPr="00C13D60" w:rsidRDefault="00E325DA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网际层</w:t>
      </w:r>
    </w:p>
    <w:p w14:paraId="47DE1CDF" w14:textId="77777777" w:rsidR="00C13D60" w:rsidRPr="00C13D60" w:rsidRDefault="006E4D91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网络层</w:t>
      </w:r>
    </w:p>
    <w:p w14:paraId="2F067CEA" w14:textId="77777777" w:rsidR="00C13D60" w:rsidRPr="00C13D60" w:rsidRDefault="006E4D91" w:rsidP="00C13D60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传输层</w:t>
      </w:r>
    </w:p>
    <w:p w14:paraId="26F2F80C" w14:textId="77777777" w:rsidR="00AB071C" w:rsidRDefault="00AB071C" w:rsidP="00F233D3">
      <w:pPr>
        <w:rPr>
          <w:rFonts w:ascii="宋体" w:hAnsi="宋体" w:cs="Arial"/>
          <w:bCs/>
          <w:sz w:val="24"/>
        </w:rPr>
      </w:pPr>
    </w:p>
    <w:p w14:paraId="5222B26F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</w:t>
      </w:r>
      <w:proofErr w:type="gramStart"/>
      <w:r w:rsidRPr="00C13D60">
        <w:rPr>
          <w:rFonts w:hint="eastAsia"/>
          <w:sz w:val="24"/>
          <w:szCs w:val="24"/>
        </w:rPr>
        <w:t>给正确</w:t>
      </w:r>
      <w:proofErr w:type="gramEnd"/>
      <w:r w:rsidRPr="00C13D60">
        <w:rPr>
          <w:rFonts w:hint="eastAsia"/>
          <w:sz w:val="24"/>
          <w:szCs w:val="24"/>
        </w:rPr>
        <w:t>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18243082" w14:textId="7CF272C0" w:rsidR="00C13D60" w:rsidRPr="00AB071C" w:rsidRDefault="00FF192F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假定一个进程已经占用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TCP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的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80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端口，它就不可以占用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UDP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的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80</w:t>
      </w:r>
      <w:r>
        <w:rPr>
          <w:rFonts w:cstheme="minorHAnsi" w:hint="eastAsia"/>
          <w:color w:val="222222"/>
          <w:sz w:val="24"/>
          <w:szCs w:val="24"/>
          <w:shd w:val="clear" w:color="auto" w:fill="FFFFFF"/>
        </w:rPr>
        <w:t>端口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（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</w:t>
      </w:r>
      <w:r w:rsidR="00A12E1D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F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）</w:t>
      </w:r>
    </w:p>
    <w:p w14:paraId="3F659915" w14:textId="7C2919EC" w:rsidR="00C13D60" w:rsidRPr="00FF192F" w:rsidRDefault="00FF192F" w:rsidP="00FF192F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ataOutputStream</w:t>
      </w:r>
      <w:proofErr w:type="spellEnd"/>
      <w:r>
        <w:rPr>
          <w:rFonts w:hint="eastAsia"/>
          <w:sz w:val="24"/>
          <w:szCs w:val="24"/>
        </w:rPr>
        <w:t>类提供了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字节的写入方法，并且以</w:t>
      </w:r>
      <w:r>
        <w:rPr>
          <w:rFonts w:hint="eastAsia"/>
          <w:sz w:val="24"/>
          <w:szCs w:val="24"/>
        </w:rPr>
        <w:t>big-endian</w:t>
      </w:r>
      <w:r>
        <w:rPr>
          <w:rFonts w:hint="eastAsia"/>
          <w:sz w:val="24"/>
          <w:szCs w:val="24"/>
        </w:rPr>
        <w:t>格式写入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C13D60" w:rsidRPr="00FF192F">
        <w:rPr>
          <w:rFonts w:hint="eastAsia"/>
          <w:sz w:val="24"/>
          <w:szCs w:val="24"/>
        </w:rPr>
        <w:t>（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A12E1D">
        <w:rPr>
          <w:rFonts w:hint="eastAsia"/>
          <w:sz w:val="24"/>
          <w:szCs w:val="24"/>
        </w:rPr>
        <w:t>T</w:t>
      </w:r>
      <w:r w:rsidR="00C13D60" w:rsidRPr="00FF192F">
        <w:rPr>
          <w:rFonts w:hint="eastAsia"/>
          <w:sz w:val="24"/>
          <w:szCs w:val="24"/>
        </w:rPr>
        <w:t xml:space="preserve">  </w:t>
      </w:r>
      <w:r w:rsidR="00C13D60" w:rsidRPr="00FF192F">
        <w:rPr>
          <w:rFonts w:hint="eastAsia"/>
          <w:sz w:val="24"/>
          <w:szCs w:val="24"/>
        </w:rPr>
        <w:t>）</w:t>
      </w:r>
    </w:p>
    <w:p w14:paraId="37AE9AC3" w14:textId="4FD45B69" w:rsidR="00C13D60" w:rsidRPr="00AB071C" w:rsidRDefault="00FE2AB7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SMTP</w:t>
      </w:r>
      <w:r>
        <w:rPr>
          <w:rFonts w:hint="eastAsia"/>
          <w:sz w:val="24"/>
          <w:szCs w:val="24"/>
        </w:rPr>
        <w:t>是发送电子邮件的协议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A12E1D">
        <w:rPr>
          <w:rFonts w:hint="eastAsia"/>
          <w:sz w:val="24"/>
          <w:szCs w:val="24"/>
        </w:rPr>
        <w:t>T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  <w:r w:rsidR="00C13D60" w:rsidRPr="00C13D60">
        <w:rPr>
          <w:rFonts w:hint="eastAsia"/>
          <w:sz w:val="24"/>
          <w:szCs w:val="24"/>
        </w:rPr>
        <w:t xml:space="preserve">   </w:t>
      </w:r>
    </w:p>
    <w:p w14:paraId="40740667" w14:textId="20C39B8B" w:rsidR="00C13D60" w:rsidRPr="00AB071C" w:rsidRDefault="00F90453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在关闭</w:t>
      </w:r>
      <w:proofErr w:type="gramStart"/>
      <w:r>
        <w:rPr>
          <w:rFonts w:hint="eastAsia"/>
          <w:sz w:val="24"/>
          <w:szCs w:val="24"/>
        </w:rPr>
        <w:t>流之前</w:t>
      </w:r>
      <w:proofErr w:type="gramEnd"/>
      <w:r>
        <w:rPr>
          <w:rFonts w:hint="eastAsia"/>
          <w:sz w:val="24"/>
          <w:szCs w:val="24"/>
        </w:rPr>
        <w:t>不需要进行刷新操作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A12E1D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</w:p>
    <w:p w14:paraId="3E2675E9" w14:textId="0B32F984" w:rsidR="00C13D60" w:rsidRPr="00C13D60" w:rsidRDefault="00F90453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避免死锁</w:t>
      </w:r>
      <w:r w:rsidR="00831537">
        <w:rPr>
          <w:rFonts w:hint="eastAsia"/>
          <w:sz w:val="24"/>
          <w:szCs w:val="24"/>
        </w:rPr>
        <w:t>可以</w:t>
      </w:r>
      <w:r w:rsidR="00831537">
        <w:rPr>
          <w:sz w:val="24"/>
          <w:szCs w:val="24"/>
        </w:rPr>
        <w:t>利用同步方法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A12E1D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</w:p>
    <w:p w14:paraId="648632F9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0B5E77AA" w14:textId="1A5A68E6" w:rsidR="00C13D60" w:rsidRPr="00AB071C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 w:rsidR="00FE2AB7"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 w:rsidR="00FE2AB7">
        <w:rPr>
          <w:rFonts w:hint="eastAsia"/>
          <w:sz w:val="24"/>
          <w:szCs w:val="24"/>
        </w:rPr>
        <w:t>20</w:t>
      </w:r>
      <w:r w:rsidRPr="00C13D60">
        <w:rPr>
          <w:rFonts w:hint="eastAsia"/>
          <w:sz w:val="24"/>
          <w:szCs w:val="24"/>
        </w:rPr>
        <w:t>分，共</w:t>
      </w:r>
      <w:r w:rsidR="00FE2AB7"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42217C3D" w14:textId="77777777" w:rsidR="00C13D60" w:rsidRPr="00C13D60" w:rsidRDefault="00FE2AB7" w:rsidP="00C13D60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请</w:t>
      </w:r>
      <w:r w:rsidR="002F77B7">
        <w:rPr>
          <w:sz w:val="24"/>
          <w:szCs w:val="24"/>
        </w:rPr>
        <w:t>结合</w:t>
      </w:r>
      <w:r>
        <w:rPr>
          <w:sz w:val="24"/>
          <w:szCs w:val="24"/>
        </w:rPr>
        <w:t>实例</w:t>
      </w:r>
      <w:r w:rsidR="002F77B7">
        <w:rPr>
          <w:sz w:val="24"/>
          <w:szCs w:val="24"/>
        </w:rPr>
        <w:t>说明</w:t>
      </w:r>
      <w:r>
        <w:rPr>
          <w:sz w:val="24"/>
          <w:szCs w:val="24"/>
        </w:rPr>
        <w:t>什么是</w:t>
      </w:r>
      <w:r w:rsidR="002F77B7">
        <w:rPr>
          <w:sz w:val="24"/>
          <w:szCs w:val="24"/>
        </w:rPr>
        <w:t>网络地址转换</w:t>
      </w:r>
      <w:r w:rsidR="002F77B7">
        <w:rPr>
          <w:rFonts w:hint="eastAsia"/>
          <w:sz w:val="24"/>
          <w:szCs w:val="24"/>
        </w:rPr>
        <w:t>（</w:t>
      </w:r>
      <w:r w:rsidR="002F77B7">
        <w:rPr>
          <w:rFonts w:hint="eastAsia"/>
          <w:sz w:val="24"/>
          <w:szCs w:val="24"/>
        </w:rPr>
        <w:t>NAT</w:t>
      </w:r>
      <w:r w:rsidR="002F77B7">
        <w:rPr>
          <w:rFonts w:hint="eastAsia"/>
          <w:sz w:val="24"/>
          <w:szCs w:val="24"/>
        </w:rPr>
        <w:t>），其主要作用是什么</w:t>
      </w:r>
      <w:r w:rsidR="00C13D60" w:rsidRPr="00C13D60">
        <w:rPr>
          <w:rFonts w:hint="eastAsia"/>
          <w:sz w:val="24"/>
          <w:szCs w:val="24"/>
        </w:rPr>
        <w:t>？</w:t>
      </w:r>
    </w:p>
    <w:p w14:paraId="5B1D7E00" w14:textId="0618E565" w:rsidR="0053338B" w:rsidRPr="0053338B" w:rsidRDefault="0053338B" w:rsidP="0053338B">
      <w:pPr>
        <w:rPr>
          <w:rFonts w:ascii="宋体" w:hAnsi="宋体" w:cs="Arial" w:hint="eastAsia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网络地址转换（Network Address Translation，简称NAT）是一种常用的网络技术，用于在互联网与局域网之间进行IP地址转换。</w:t>
      </w:r>
    </w:p>
    <w:p w14:paraId="2AE81982" w14:textId="31E700DD" w:rsidR="0053338B" w:rsidRPr="0053338B" w:rsidRDefault="0053338B" w:rsidP="0053338B">
      <w:pPr>
        <w:rPr>
          <w:rFonts w:ascii="宋体" w:hAnsi="宋体" w:cs="Arial" w:hint="eastAsia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NAT的主要作用是解决IP地址不足的问题。在IPv4协议下，IP地址资源有限，不足以满足所有设备的需求。NAT通过将内部局域网中的私有IP地址转换成公有IP地址，实现了内部网络与外部网络之间的通信。</w:t>
      </w:r>
    </w:p>
    <w:p w14:paraId="74030102" w14:textId="6F79E22E" w:rsidR="0053338B" w:rsidRPr="0053338B" w:rsidRDefault="0053338B" w:rsidP="0053338B">
      <w:pPr>
        <w:rPr>
          <w:rFonts w:ascii="宋体" w:hAnsi="宋体" w:cs="Arial" w:hint="eastAsia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以下是一个具体的示例：</w:t>
      </w:r>
    </w:p>
    <w:p w14:paraId="7523C41B" w14:textId="5503023E" w:rsidR="0053338B" w:rsidRPr="0053338B" w:rsidRDefault="0053338B" w:rsidP="0053338B">
      <w:pPr>
        <w:rPr>
          <w:rFonts w:ascii="宋体" w:hAnsi="宋体" w:cs="Arial" w:hint="eastAsia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假设有一个公司内部的局域网，其中有多台计算机需要连接到互联网。这个局域网使用私有IP地址范围（如192.168.0.0/24），而公司只有一个公有IP地址</w:t>
      </w:r>
      <w:proofErr w:type="gramStart"/>
      <w:r w:rsidRPr="0053338B">
        <w:rPr>
          <w:rFonts w:ascii="宋体" w:hAnsi="宋体" w:cs="Arial" w:hint="eastAsia"/>
          <w:bCs/>
          <w:sz w:val="24"/>
        </w:rPr>
        <w:t>供整个</w:t>
      </w:r>
      <w:proofErr w:type="gramEnd"/>
      <w:r w:rsidRPr="0053338B">
        <w:rPr>
          <w:rFonts w:ascii="宋体" w:hAnsi="宋体" w:cs="Arial" w:hint="eastAsia"/>
          <w:bCs/>
          <w:sz w:val="24"/>
        </w:rPr>
        <w:t>局域网使用。</w:t>
      </w:r>
    </w:p>
    <w:p w14:paraId="11B348BD" w14:textId="5B332AEF" w:rsidR="0053338B" w:rsidRPr="0053338B" w:rsidRDefault="0053338B" w:rsidP="0053338B">
      <w:pPr>
        <w:rPr>
          <w:rFonts w:ascii="宋体" w:hAnsi="宋体" w:cs="Arial" w:hint="eastAsia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当局域网中的一台计算机发送请求到互联网上的服务器时，NAT会将源IP地址（192.168.0.2）替换成公有IP地址（例如203.0.113.1），并在NAT设备上记录这个映射关系。服务器接收到请求后，将响应发送给公有IP地址，再由NAT设备根据之前记录的映射关系将响应转发给对应的局域网内计算机（192.168.0.2）。</w:t>
      </w:r>
    </w:p>
    <w:p w14:paraId="0A69BF26" w14:textId="6BA605A3" w:rsidR="0053338B" w:rsidRPr="0053338B" w:rsidRDefault="0053338B" w:rsidP="0053338B">
      <w:pPr>
        <w:rPr>
          <w:rFonts w:ascii="宋体" w:hAnsi="宋体" w:cs="Arial" w:hint="eastAsia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这样，通过NAT技术，局域网内的多台设备可以共享一个公有IP地址与互联网通信，大大节约了IP地址资源的使用。</w:t>
      </w:r>
    </w:p>
    <w:p w14:paraId="126AA90C" w14:textId="15D6C73C" w:rsidR="00DE7B81" w:rsidRDefault="0053338B" w:rsidP="0053338B">
      <w:pPr>
        <w:rPr>
          <w:rFonts w:ascii="宋体" w:hAnsi="宋体" w:cs="Arial"/>
          <w:bCs/>
          <w:sz w:val="24"/>
        </w:rPr>
      </w:pPr>
      <w:r w:rsidRPr="0053338B">
        <w:rPr>
          <w:rFonts w:ascii="宋体" w:hAnsi="宋体" w:cs="Arial" w:hint="eastAsia"/>
          <w:bCs/>
          <w:sz w:val="24"/>
        </w:rPr>
        <w:t>总结起来，NAT的主要作用是将内部私有IP地址转换为公有IP地址，实现内部网络与外部网络之间的通信，并解决IP地址不足的问题。</w:t>
      </w:r>
    </w:p>
    <w:p w14:paraId="2B9A9301" w14:textId="77777777" w:rsidR="00466526" w:rsidRDefault="00466526" w:rsidP="0053338B">
      <w:pPr>
        <w:rPr>
          <w:rFonts w:ascii="宋体" w:hAnsi="宋体" w:cs="Arial" w:hint="eastAsia"/>
          <w:bCs/>
          <w:sz w:val="24"/>
        </w:rPr>
      </w:pPr>
    </w:p>
    <w:p w14:paraId="6089E607" w14:textId="2619D3C2" w:rsidR="00DE7B81" w:rsidRPr="00F551DB" w:rsidRDefault="00DE7B81" w:rsidP="00E317A2">
      <w:pPr>
        <w:pStyle w:val="a7"/>
        <w:numPr>
          <w:ilvl w:val="0"/>
          <w:numId w:val="18"/>
        </w:numPr>
        <w:ind w:firstLineChars="0"/>
        <w:rPr>
          <w:rFonts w:ascii="宋体" w:hAnsi="宋体" w:cs="Arial"/>
          <w:bCs/>
          <w:sz w:val="24"/>
        </w:rPr>
      </w:pPr>
      <w:r w:rsidRPr="00E317A2">
        <w:rPr>
          <w:rFonts w:hint="eastAsia"/>
          <w:sz w:val="24"/>
        </w:rPr>
        <w:t>在程序</w:t>
      </w:r>
      <w:proofErr w:type="gramStart"/>
      <w:r w:rsidRPr="00E317A2">
        <w:rPr>
          <w:rFonts w:hint="eastAsia"/>
          <w:sz w:val="24"/>
        </w:rPr>
        <w:t>中直接将读入</w:t>
      </w:r>
      <w:proofErr w:type="gramEnd"/>
      <w:r w:rsidRPr="00E317A2">
        <w:rPr>
          <w:rFonts w:hint="eastAsia"/>
          <w:sz w:val="24"/>
        </w:rPr>
        <w:t>的网络数据流转换为等长字节数组存在安全问题，因为在网络获取数据不流畅，数据流的传送会断断续续，不能保证一次能读取全部数据。特别是在读取大容量网络数据时问题更严重。</w:t>
      </w:r>
      <w:r w:rsidRPr="00E317A2">
        <w:rPr>
          <w:rFonts w:hint="eastAsia"/>
          <w:sz w:val="24"/>
          <w:szCs w:val="24"/>
        </w:rPr>
        <w:t>假设有以下场景，应用程序</w:t>
      </w:r>
      <w:proofErr w:type="spellStart"/>
      <w:r w:rsidRPr="00E317A2">
        <w:rPr>
          <w:rFonts w:hint="eastAsia"/>
          <w:sz w:val="24"/>
          <w:szCs w:val="24"/>
        </w:rPr>
        <w:t>servelet</w:t>
      </w:r>
      <w:proofErr w:type="spellEnd"/>
      <w:r w:rsidRPr="00E317A2">
        <w:rPr>
          <w:rFonts w:hint="eastAsia"/>
          <w:sz w:val="24"/>
          <w:szCs w:val="24"/>
        </w:rPr>
        <w:t>当前收到</w:t>
      </w:r>
      <w:r w:rsidRPr="00E317A2">
        <w:rPr>
          <w:rFonts w:hint="eastAsia"/>
          <w:sz w:val="24"/>
          <w:szCs w:val="24"/>
        </w:rPr>
        <w:t>http</w:t>
      </w:r>
      <w:r w:rsidRPr="00E317A2">
        <w:rPr>
          <w:rFonts w:hint="eastAsia"/>
          <w:sz w:val="24"/>
          <w:szCs w:val="24"/>
        </w:rPr>
        <w:t>（协议）请求流，请设计程序怎么保证当前程序接收到所有请求流数据？</w:t>
      </w:r>
      <w:r w:rsidR="00E317A2" w:rsidRPr="00E317A2">
        <w:rPr>
          <w:rFonts w:hint="eastAsia"/>
          <w:sz w:val="24"/>
          <w:szCs w:val="24"/>
        </w:rPr>
        <w:t>请写出主要代码和思路。</w:t>
      </w:r>
    </w:p>
    <w:p w14:paraId="254A7941" w14:textId="77777777" w:rsidR="00DE7B81" w:rsidRPr="00DE7B81" w:rsidRDefault="00DE7B81" w:rsidP="00DE7B81">
      <w:pPr>
        <w:pStyle w:val="a7"/>
        <w:ind w:left="360" w:firstLineChars="0" w:firstLine="0"/>
        <w:rPr>
          <w:sz w:val="24"/>
          <w:szCs w:val="24"/>
        </w:rPr>
      </w:pPr>
      <w:r w:rsidRPr="00DE7B81">
        <w:rPr>
          <w:rFonts w:hint="eastAsia"/>
          <w:sz w:val="24"/>
          <w:szCs w:val="24"/>
        </w:rPr>
        <w:t>已知</w:t>
      </w:r>
      <w:r w:rsidRPr="00DE7B81">
        <w:rPr>
          <w:rFonts w:hint="eastAsia"/>
          <w:sz w:val="24"/>
          <w:szCs w:val="24"/>
        </w:rPr>
        <w:t>http</w:t>
      </w:r>
      <w:r w:rsidRPr="00DE7B81">
        <w:rPr>
          <w:rFonts w:hint="eastAsia"/>
          <w:sz w:val="24"/>
          <w:szCs w:val="24"/>
        </w:rPr>
        <w:t>请求流的获得指令：</w:t>
      </w:r>
    </w:p>
    <w:p w14:paraId="351A7CDE" w14:textId="77777777" w:rsidR="00DE7B81" w:rsidRPr="00DE7B81" w:rsidRDefault="00DE7B81" w:rsidP="00DE7B81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DE7B81">
        <w:rPr>
          <w:sz w:val="24"/>
          <w:szCs w:val="24"/>
        </w:rPr>
        <w:t>ServletInputStream</w:t>
      </w:r>
      <w:proofErr w:type="spellEnd"/>
      <w:r w:rsidRPr="00DE7B81">
        <w:rPr>
          <w:sz w:val="24"/>
          <w:szCs w:val="24"/>
        </w:rPr>
        <w:t xml:space="preserve"> </w:t>
      </w:r>
      <w:proofErr w:type="spellStart"/>
      <w:r w:rsidRPr="00DE7B81">
        <w:rPr>
          <w:sz w:val="24"/>
          <w:szCs w:val="24"/>
        </w:rPr>
        <w:t>inStream</w:t>
      </w:r>
      <w:proofErr w:type="spellEnd"/>
      <w:r w:rsidRPr="00DE7B81">
        <w:rPr>
          <w:sz w:val="24"/>
          <w:szCs w:val="24"/>
        </w:rPr>
        <w:t xml:space="preserve"> = </w:t>
      </w:r>
      <w:proofErr w:type="spellStart"/>
      <w:r w:rsidRPr="00DE7B81">
        <w:rPr>
          <w:sz w:val="24"/>
          <w:szCs w:val="24"/>
        </w:rPr>
        <w:t>request.getInputStream</w:t>
      </w:r>
      <w:proofErr w:type="spellEnd"/>
      <w:r w:rsidRPr="00DE7B81">
        <w:rPr>
          <w:sz w:val="24"/>
          <w:szCs w:val="24"/>
        </w:rPr>
        <w:t>(); //</w:t>
      </w:r>
      <w:r w:rsidRPr="00DE7B81">
        <w:rPr>
          <w:rFonts w:hint="eastAsia"/>
          <w:sz w:val="24"/>
          <w:szCs w:val="24"/>
        </w:rPr>
        <w:t>取</w:t>
      </w:r>
      <w:r w:rsidRPr="00DE7B81">
        <w:rPr>
          <w:sz w:val="24"/>
          <w:szCs w:val="24"/>
        </w:rPr>
        <w:t>HTTP</w:t>
      </w:r>
      <w:r w:rsidRPr="00DE7B81">
        <w:rPr>
          <w:rFonts w:hint="eastAsia"/>
          <w:sz w:val="24"/>
          <w:szCs w:val="24"/>
        </w:rPr>
        <w:t>请求流</w:t>
      </w:r>
    </w:p>
    <w:p w14:paraId="23076FB1" w14:textId="473E2685" w:rsidR="00DE7B81" w:rsidRPr="00F551DB" w:rsidRDefault="00DE7B81" w:rsidP="00F551DB">
      <w:pPr>
        <w:pStyle w:val="a7"/>
        <w:ind w:left="360" w:firstLineChars="0" w:firstLine="0"/>
        <w:rPr>
          <w:sz w:val="24"/>
          <w:szCs w:val="24"/>
        </w:rPr>
      </w:pPr>
      <w:r w:rsidRPr="00E317A2">
        <w:rPr>
          <w:sz w:val="24"/>
          <w:szCs w:val="24"/>
        </w:rPr>
        <w:t xml:space="preserve">int size = </w:t>
      </w:r>
      <w:proofErr w:type="spellStart"/>
      <w:r w:rsidRPr="00E317A2">
        <w:rPr>
          <w:sz w:val="24"/>
          <w:szCs w:val="24"/>
        </w:rPr>
        <w:t>request.getContentLength</w:t>
      </w:r>
      <w:proofErr w:type="spellEnd"/>
      <w:r w:rsidRPr="00E317A2">
        <w:rPr>
          <w:sz w:val="24"/>
          <w:szCs w:val="24"/>
        </w:rPr>
        <w:t>(); //</w:t>
      </w:r>
      <w:r w:rsidRPr="00E317A2">
        <w:rPr>
          <w:rFonts w:hint="eastAsia"/>
          <w:sz w:val="24"/>
          <w:szCs w:val="24"/>
        </w:rPr>
        <w:t>取</w:t>
      </w:r>
      <w:r w:rsidRPr="00E317A2">
        <w:rPr>
          <w:sz w:val="24"/>
          <w:szCs w:val="24"/>
        </w:rPr>
        <w:t>HTTP</w:t>
      </w:r>
      <w:r w:rsidRPr="00E317A2">
        <w:rPr>
          <w:rFonts w:hint="eastAsia"/>
          <w:sz w:val="24"/>
          <w:szCs w:val="24"/>
        </w:rPr>
        <w:t>请求流长度</w:t>
      </w:r>
    </w:p>
    <w:p w14:paraId="1DD6CFDC" w14:textId="646D1150" w:rsidR="001A176D" w:rsidRDefault="001A176D" w:rsidP="00F551DB">
      <w:r>
        <w:rPr>
          <w:rFonts w:hint="eastAsia"/>
        </w:rPr>
        <w:t>参考思路：</w:t>
      </w:r>
    </w:p>
    <w:p w14:paraId="54F0DF98" w14:textId="77777777" w:rsidR="001A176D" w:rsidRDefault="001A176D" w:rsidP="001A176D">
      <w:pPr>
        <w:pStyle w:val="a7"/>
        <w:ind w:left="360" w:firstLineChars="0" w:firstLine="0"/>
      </w:pPr>
      <w:r w:rsidRPr="001A176D">
        <w:rPr>
          <w:rFonts w:hint="eastAsia"/>
        </w:rPr>
        <w:t>在读取数据时检测实际读到的长度，如果没有读完已知长度的数据就应该再次读取，以此循环检测，直到实际读取的长度累加与已知的长度相等。</w:t>
      </w:r>
      <w:r w:rsidRPr="001A176D">
        <w:t xml:space="preserve"> </w:t>
      </w:r>
    </w:p>
    <w:p w14:paraId="07C5421C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ServletInputStream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inStream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request.getInputStream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请求流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5DEAD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request.getContentLength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请求流长度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C56A8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byte[] buffer = </w:t>
      </w:r>
      <w:r w:rsidRPr="005333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byte[size]; 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用于缓存每次读取的数据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553A2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byte[]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in_b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333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byte[size]; 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用于存放结果的数组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63734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3130BF6D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rbyte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62C840D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&lt; size) { 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循环读取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2BD30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rbyte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inStream.read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(buffer); 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每次实际读取长度存于</w:t>
      </w:r>
      <w:proofErr w:type="spellStart"/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rbyte</w:t>
      </w:r>
      <w:proofErr w:type="spellEnd"/>
      <w:r w:rsidRPr="005333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0CBCF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gramStart"/>
      <w:r w:rsidRPr="005333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33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=0;i;)  </w:t>
      </w:r>
    </w:p>
    <w:p w14:paraId="308770DC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in_</w:t>
      </w:r>
      <w:proofErr w:type="gram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+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buffer[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7016549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9798A7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+= </w:t>
      </w:r>
      <w:proofErr w:type="spellStart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rbyte</w:t>
      </w:r>
      <w:proofErr w:type="spellEnd"/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C83787" w14:textId="77777777" w:rsidR="0053338B" w:rsidRPr="0053338B" w:rsidRDefault="0053338B" w:rsidP="005333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33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33F6B8C7" w14:textId="77777777" w:rsidR="0053338B" w:rsidRPr="001A176D" w:rsidRDefault="0053338B" w:rsidP="001A176D">
      <w:pPr>
        <w:pStyle w:val="a7"/>
        <w:ind w:left="360" w:firstLineChars="0" w:firstLine="0"/>
        <w:rPr>
          <w:rFonts w:hint="eastAsia"/>
        </w:rPr>
      </w:pPr>
    </w:p>
    <w:p w14:paraId="07CBD3FC" w14:textId="77777777" w:rsidR="00E317A2" w:rsidRDefault="00E317A2" w:rsidP="00E317A2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4"/>
        </w:rPr>
      </w:pPr>
      <w:r w:rsidRPr="00E317A2">
        <w:rPr>
          <w:sz w:val="24"/>
        </w:rPr>
        <w:t>Java</w:t>
      </w:r>
      <w:r w:rsidRPr="00E317A2">
        <w:rPr>
          <w:rFonts w:hint="eastAsia"/>
          <w:sz w:val="24"/>
        </w:rPr>
        <w:t>实现线程池有哪些类？试画出相应实现程序的类结构图</w:t>
      </w:r>
      <w:r>
        <w:rPr>
          <w:rFonts w:hint="eastAsia"/>
          <w:sz w:val="24"/>
        </w:rPr>
        <w:t>，并简要说明他们之间的关系。</w:t>
      </w:r>
    </w:p>
    <w:p w14:paraId="4715D609" w14:textId="78C8F6F2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r w:rsidRPr="0053338B">
        <w:rPr>
          <w:rFonts w:hint="eastAsia"/>
          <w:sz w:val="24"/>
        </w:rPr>
        <w:t>在</w:t>
      </w:r>
      <w:r w:rsidRPr="0053338B">
        <w:rPr>
          <w:rFonts w:hint="eastAsia"/>
          <w:sz w:val="24"/>
        </w:rPr>
        <w:t>Java</w:t>
      </w:r>
      <w:r w:rsidRPr="0053338B">
        <w:rPr>
          <w:rFonts w:hint="eastAsia"/>
          <w:sz w:val="24"/>
        </w:rPr>
        <w:t>中，实现线程池的主要类有以下几个：</w:t>
      </w:r>
    </w:p>
    <w:p w14:paraId="262D76FB" w14:textId="50B6AD48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r w:rsidRPr="0053338B">
        <w:rPr>
          <w:rFonts w:hint="eastAsia"/>
          <w:sz w:val="24"/>
        </w:rPr>
        <w:t xml:space="preserve">Executor </w:t>
      </w:r>
      <w:r w:rsidRPr="0053338B">
        <w:rPr>
          <w:rFonts w:hint="eastAsia"/>
          <w:sz w:val="24"/>
        </w:rPr>
        <w:t>接口：定义了执行任务的基本方法。所有的线程</w:t>
      </w:r>
      <w:proofErr w:type="gramStart"/>
      <w:r w:rsidRPr="0053338B">
        <w:rPr>
          <w:rFonts w:hint="eastAsia"/>
          <w:sz w:val="24"/>
        </w:rPr>
        <w:t>池实现类都</w:t>
      </w:r>
      <w:proofErr w:type="gramEnd"/>
      <w:r w:rsidRPr="0053338B">
        <w:rPr>
          <w:rFonts w:hint="eastAsia"/>
          <w:sz w:val="24"/>
        </w:rPr>
        <w:t>实现了这个接口。</w:t>
      </w:r>
    </w:p>
    <w:p w14:paraId="0B0279B4" w14:textId="0B22774E" w:rsidR="0053338B" w:rsidRPr="0053338B" w:rsidRDefault="0053338B" w:rsidP="0053338B">
      <w:pPr>
        <w:widowControl/>
        <w:jc w:val="left"/>
        <w:rPr>
          <w:sz w:val="24"/>
        </w:rPr>
      </w:pP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 xml:space="preserve"> </w:t>
      </w:r>
      <w:r w:rsidRPr="0053338B">
        <w:rPr>
          <w:rFonts w:hint="eastAsia"/>
          <w:sz w:val="24"/>
        </w:rPr>
        <w:t>接口：继承自</w:t>
      </w:r>
      <w:r w:rsidRPr="0053338B">
        <w:rPr>
          <w:rFonts w:hint="eastAsia"/>
          <w:sz w:val="24"/>
        </w:rPr>
        <w:t>Executor</w:t>
      </w:r>
      <w:r w:rsidRPr="0053338B">
        <w:rPr>
          <w:rFonts w:hint="eastAsia"/>
          <w:sz w:val="24"/>
        </w:rPr>
        <w:t>接口，提供了更丰富的任务执行控制方法，例如提交任务、关闭线程池等。</w:t>
      </w:r>
    </w:p>
    <w:p w14:paraId="1CF80138" w14:textId="44479E23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proofErr w:type="spellStart"/>
      <w:r w:rsidRPr="0053338B">
        <w:rPr>
          <w:rFonts w:hint="eastAsia"/>
          <w:sz w:val="24"/>
        </w:rPr>
        <w:t>ThreadPoolExecutor</w:t>
      </w:r>
      <w:proofErr w:type="spellEnd"/>
      <w:r w:rsidRPr="0053338B">
        <w:rPr>
          <w:rFonts w:hint="eastAsia"/>
          <w:sz w:val="24"/>
        </w:rPr>
        <w:t xml:space="preserve"> </w:t>
      </w:r>
      <w:r w:rsidRPr="0053338B">
        <w:rPr>
          <w:rFonts w:hint="eastAsia"/>
          <w:sz w:val="24"/>
        </w:rPr>
        <w:t>类：是</w:t>
      </w:r>
      <w:r w:rsidRPr="0053338B">
        <w:rPr>
          <w:rFonts w:hint="eastAsia"/>
          <w:sz w:val="24"/>
        </w:rPr>
        <w:t>Java</w:t>
      </w:r>
      <w:r w:rsidRPr="0053338B">
        <w:rPr>
          <w:rFonts w:hint="eastAsia"/>
          <w:sz w:val="24"/>
        </w:rPr>
        <w:t>内置的线程</w:t>
      </w:r>
      <w:proofErr w:type="gramStart"/>
      <w:r w:rsidRPr="0053338B">
        <w:rPr>
          <w:rFonts w:hint="eastAsia"/>
          <w:sz w:val="24"/>
        </w:rPr>
        <w:t>池实现类</w:t>
      </w:r>
      <w:proofErr w:type="gramEnd"/>
      <w:r w:rsidRPr="0053338B">
        <w:rPr>
          <w:rFonts w:hint="eastAsia"/>
          <w:sz w:val="24"/>
        </w:rPr>
        <w:t>，实现了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接口。它可以通过构造函数自定义线程池的各个参数，如核心线程数、最大线程数、线程空闲时间等。</w:t>
      </w:r>
    </w:p>
    <w:p w14:paraId="29707111" w14:textId="0A8A8467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proofErr w:type="spellStart"/>
      <w:r w:rsidRPr="0053338B">
        <w:rPr>
          <w:rFonts w:hint="eastAsia"/>
          <w:sz w:val="24"/>
        </w:rPr>
        <w:t>ScheduledExecutorService</w:t>
      </w:r>
      <w:proofErr w:type="spellEnd"/>
      <w:r w:rsidRPr="0053338B">
        <w:rPr>
          <w:rFonts w:hint="eastAsia"/>
          <w:sz w:val="24"/>
        </w:rPr>
        <w:t xml:space="preserve"> </w:t>
      </w:r>
      <w:r w:rsidRPr="0053338B">
        <w:rPr>
          <w:rFonts w:hint="eastAsia"/>
          <w:sz w:val="24"/>
        </w:rPr>
        <w:t>接口：是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接口的子接口，可以定时执行任务或周期性执行任务。</w:t>
      </w:r>
    </w:p>
    <w:p w14:paraId="1206CE94" w14:textId="7F06152B" w:rsidR="0053338B" w:rsidRDefault="0053338B" w:rsidP="0053338B">
      <w:pPr>
        <w:widowControl/>
        <w:jc w:val="left"/>
        <w:rPr>
          <w:sz w:val="24"/>
        </w:rPr>
      </w:pPr>
      <w:r w:rsidRPr="0053338B">
        <w:rPr>
          <w:rFonts w:hint="eastAsia"/>
          <w:sz w:val="24"/>
        </w:rPr>
        <w:t>下面是它们之间的类结构图（简化版）：</w:t>
      </w:r>
    </w:p>
    <w:p w14:paraId="65C74F0E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+----------------+</w:t>
      </w:r>
    </w:p>
    <w:p w14:paraId="2A30B55D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|    Executor    |</w:t>
      </w:r>
    </w:p>
    <w:p w14:paraId="29AA6C21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+----------------+</w:t>
      </w:r>
    </w:p>
    <w:p w14:paraId="0A030270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       ^</w:t>
      </w:r>
    </w:p>
    <w:p w14:paraId="30812B00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       |</w:t>
      </w:r>
    </w:p>
    <w:p w14:paraId="665B6E32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+----------------+</w:t>
      </w:r>
    </w:p>
    <w:p w14:paraId="5C9F7424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| </w:t>
      </w:r>
      <w:proofErr w:type="spellStart"/>
      <w:r w:rsidRPr="0053338B">
        <w:rPr>
          <w:sz w:val="24"/>
        </w:rPr>
        <w:t>ExecutorService</w:t>
      </w:r>
      <w:proofErr w:type="spellEnd"/>
      <w:r w:rsidRPr="0053338B">
        <w:rPr>
          <w:sz w:val="24"/>
        </w:rPr>
        <w:t>|</w:t>
      </w:r>
    </w:p>
    <w:p w14:paraId="6C376C35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+--^-------------+</w:t>
      </w:r>
    </w:p>
    <w:p w14:paraId="253F1302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   |</w:t>
      </w:r>
    </w:p>
    <w:p w14:paraId="7FC900F9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+----------------+-------------+</w:t>
      </w:r>
    </w:p>
    <w:p w14:paraId="5D375B13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|    </w:t>
      </w:r>
      <w:proofErr w:type="spellStart"/>
      <w:r w:rsidRPr="0053338B">
        <w:rPr>
          <w:sz w:val="24"/>
        </w:rPr>
        <w:t>ThreadPoolExecutor</w:t>
      </w:r>
      <w:proofErr w:type="spellEnd"/>
      <w:r w:rsidRPr="0053338B">
        <w:rPr>
          <w:sz w:val="24"/>
        </w:rPr>
        <w:t xml:space="preserve">       |</w:t>
      </w:r>
    </w:p>
    <w:p w14:paraId="2FADC33E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+----------------+-------------+</w:t>
      </w:r>
    </w:p>
    <w:p w14:paraId="3827E51C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   |</w:t>
      </w:r>
    </w:p>
    <w:p w14:paraId="6D8D36DD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               |</w:t>
      </w:r>
    </w:p>
    <w:p w14:paraId="5D7EB85D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+--------------|--------------+</w:t>
      </w:r>
    </w:p>
    <w:p w14:paraId="6173C031" w14:textId="77777777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sz w:val="24"/>
        </w:rPr>
        <w:t xml:space="preserve">     |    </w:t>
      </w:r>
      <w:proofErr w:type="spellStart"/>
      <w:r w:rsidRPr="0053338B">
        <w:rPr>
          <w:sz w:val="24"/>
        </w:rPr>
        <w:t>ScheduledExecutorService</w:t>
      </w:r>
      <w:proofErr w:type="spellEnd"/>
      <w:r w:rsidRPr="0053338B">
        <w:rPr>
          <w:sz w:val="24"/>
        </w:rPr>
        <w:t>|</w:t>
      </w:r>
    </w:p>
    <w:p w14:paraId="2591A05D" w14:textId="30A11408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r w:rsidRPr="0053338B">
        <w:rPr>
          <w:sz w:val="24"/>
        </w:rPr>
        <w:t xml:space="preserve">     +---------------------------+</w:t>
      </w:r>
    </w:p>
    <w:p w14:paraId="484CBE2B" w14:textId="276703D7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r w:rsidRPr="0053338B">
        <w:rPr>
          <w:rFonts w:hint="eastAsia"/>
          <w:sz w:val="24"/>
        </w:rPr>
        <w:t>在这个类结构中，</w:t>
      </w:r>
      <w:r w:rsidRPr="0053338B">
        <w:rPr>
          <w:rFonts w:hint="eastAsia"/>
          <w:sz w:val="24"/>
        </w:rPr>
        <w:t>Executor</w:t>
      </w:r>
      <w:r w:rsidRPr="0053338B">
        <w:rPr>
          <w:rFonts w:hint="eastAsia"/>
          <w:sz w:val="24"/>
        </w:rPr>
        <w:t>接口是基础，定义了线程池的最基本的执行方法。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接口扩展了</w:t>
      </w:r>
      <w:r w:rsidRPr="0053338B">
        <w:rPr>
          <w:rFonts w:hint="eastAsia"/>
          <w:sz w:val="24"/>
        </w:rPr>
        <w:t>Executor</w:t>
      </w:r>
      <w:r w:rsidRPr="0053338B">
        <w:rPr>
          <w:rFonts w:hint="eastAsia"/>
          <w:sz w:val="24"/>
        </w:rPr>
        <w:t>接口，提供了更多的任务执行控制方法，例如提交任务、关闭线程池等。</w:t>
      </w:r>
    </w:p>
    <w:p w14:paraId="7CCFAD47" w14:textId="360B1444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proofErr w:type="spellStart"/>
      <w:r w:rsidRPr="0053338B">
        <w:rPr>
          <w:rFonts w:hint="eastAsia"/>
          <w:sz w:val="24"/>
        </w:rPr>
        <w:t>ThreadPoolExecutor</w:t>
      </w:r>
      <w:proofErr w:type="spellEnd"/>
      <w:r w:rsidRPr="0053338B">
        <w:rPr>
          <w:rFonts w:hint="eastAsia"/>
          <w:sz w:val="24"/>
        </w:rPr>
        <w:t>是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接口的实现类，是</w:t>
      </w:r>
      <w:r w:rsidRPr="0053338B">
        <w:rPr>
          <w:rFonts w:hint="eastAsia"/>
          <w:sz w:val="24"/>
        </w:rPr>
        <w:t>Java</w:t>
      </w:r>
      <w:r w:rsidRPr="0053338B">
        <w:rPr>
          <w:rFonts w:hint="eastAsia"/>
          <w:sz w:val="24"/>
        </w:rPr>
        <w:t>内置的线程池实现。它可以通过构造函数自定义线程池的各种参数。</w:t>
      </w:r>
    </w:p>
    <w:p w14:paraId="5875A362" w14:textId="62154147" w:rsidR="0053338B" w:rsidRPr="0053338B" w:rsidRDefault="0053338B" w:rsidP="0053338B">
      <w:pPr>
        <w:widowControl/>
        <w:jc w:val="left"/>
        <w:rPr>
          <w:rFonts w:hint="eastAsia"/>
          <w:sz w:val="24"/>
        </w:rPr>
      </w:pPr>
      <w:proofErr w:type="spellStart"/>
      <w:r w:rsidRPr="0053338B">
        <w:rPr>
          <w:rFonts w:hint="eastAsia"/>
          <w:sz w:val="24"/>
        </w:rPr>
        <w:t>ScheduledExecutorService</w:t>
      </w:r>
      <w:proofErr w:type="spellEnd"/>
      <w:r w:rsidRPr="0053338B">
        <w:rPr>
          <w:rFonts w:hint="eastAsia"/>
          <w:sz w:val="24"/>
        </w:rPr>
        <w:t>接口继承自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接口，提供了定时执行任务或周期性执行任务的功能。</w:t>
      </w:r>
    </w:p>
    <w:p w14:paraId="2A5DA010" w14:textId="3409D8A5" w:rsidR="0053338B" w:rsidRPr="0053338B" w:rsidRDefault="0053338B" w:rsidP="0053338B">
      <w:pPr>
        <w:widowControl/>
        <w:jc w:val="left"/>
        <w:rPr>
          <w:sz w:val="24"/>
        </w:rPr>
      </w:pPr>
      <w:r w:rsidRPr="0053338B">
        <w:rPr>
          <w:rFonts w:hint="eastAsia"/>
          <w:sz w:val="24"/>
        </w:rPr>
        <w:t>这些类之间的关系是：</w:t>
      </w:r>
      <w:proofErr w:type="spellStart"/>
      <w:r w:rsidRPr="0053338B">
        <w:rPr>
          <w:rFonts w:hint="eastAsia"/>
          <w:sz w:val="24"/>
        </w:rPr>
        <w:t>ThreadPoolExecutor</w:t>
      </w:r>
      <w:proofErr w:type="spellEnd"/>
      <w:r w:rsidRPr="0053338B">
        <w:rPr>
          <w:rFonts w:hint="eastAsia"/>
          <w:sz w:val="24"/>
        </w:rPr>
        <w:t>实现了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接口，而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接口继承自</w:t>
      </w:r>
      <w:r w:rsidRPr="0053338B">
        <w:rPr>
          <w:rFonts w:hint="eastAsia"/>
          <w:sz w:val="24"/>
        </w:rPr>
        <w:t>Executor</w:t>
      </w:r>
      <w:r w:rsidRPr="0053338B">
        <w:rPr>
          <w:rFonts w:hint="eastAsia"/>
          <w:sz w:val="24"/>
        </w:rPr>
        <w:t>接口。</w:t>
      </w:r>
      <w:proofErr w:type="spellStart"/>
      <w:r w:rsidRPr="0053338B">
        <w:rPr>
          <w:rFonts w:hint="eastAsia"/>
          <w:sz w:val="24"/>
        </w:rPr>
        <w:t>ScheduledExecutorService</w:t>
      </w:r>
      <w:proofErr w:type="spellEnd"/>
      <w:r w:rsidRPr="0053338B">
        <w:rPr>
          <w:rFonts w:hint="eastAsia"/>
          <w:sz w:val="24"/>
        </w:rPr>
        <w:t>接口是</w:t>
      </w:r>
      <w:proofErr w:type="spellStart"/>
      <w:r w:rsidRPr="0053338B">
        <w:rPr>
          <w:rFonts w:hint="eastAsia"/>
          <w:sz w:val="24"/>
        </w:rPr>
        <w:t>ExecutorService</w:t>
      </w:r>
      <w:proofErr w:type="spellEnd"/>
      <w:r w:rsidRPr="0053338B">
        <w:rPr>
          <w:rFonts w:hint="eastAsia"/>
          <w:sz w:val="24"/>
        </w:rPr>
        <w:t>接口的子接口，提供了额外的定时任务功能。</w:t>
      </w:r>
    </w:p>
    <w:sectPr w:rsidR="0053338B" w:rsidRPr="0053338B" w:rsidSect="0053338B">
      <w:footerReference w:type="default" r:id="rId8"/>
      <w:pgSz w:w="11906" w:h="16838" w:code="9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F91A" w14:textId="77777777" w:rsidR="00736068" w:rsidRDefault="00736068">
      <w:r>
        <w:separator/>
      </w:r>
    </w:p>
  </w:endnote>
  <w:endnote w:type="continuationSeparator" w:id="0">
    <w:p w14:paraId="08F787F7" w14:textId="77777777" w:rsidR="00736068" w:rsidRDefault="0073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3EFC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393E87">
      <w:rPr>
        <w:rFonts w:hint="eastAsia"/>
      </w:rPr>
      <w:t>论文写作指导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997AF1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997AF1" w:rsidRPr="001E0CE4">
      <w:rPr>
        <w:kern w:val="0"/>
      </w:rPr>
      <w:fldChar w:fldCharType="separate"/>
    </w:r>
    <w:r w:rsidR="00BB17D5">
      <w:rPr>
        <w:noProof/>
        <w:kern w:val="0"/>
      </w:rPr>
      <w:t>2</w:t>
    </w:r>
    <w:r w:rsidR="00997AF1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997AF1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997AF1" w:rsidRPr="001E0CE4">
      <w:rPr>
        <w:kern w:val="0"/>
      </w:rPr>
      <w:fldChar w:fldCharType="separate"/>
    </w:r>
    <w:r w:rsidR="00BB17D5">
      <w:rPr>
        <w:noProof/>
        <w:kern w:val="0"/>
      </w:rPr>
      <w:t>4</w:t>
    </w:r>
    <w:r w:rsidR="00997AF1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01AB" w14:textId="77777777" w:rsidR="00736068" w:rsidRDefault="00736068">
      <w:r>
        <w:separator/>
      </w:r>
    </w:p>
  </w:footnote>
  <w:footnote w:type="continuationSeparator" w:id="0">
    <w:p w14:paraId="3F3684D6" w14:textId="77777777" w:rsidR="00736068" w:rsidRDefault="0073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2EA"/>
    <w:multiLevelType w:val="hybridMultilevel"/>
    <w:tmpl w:val="06F094D2"/>
    <w:lvl w:ilvl="0" w:tplc="C59A52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BFB45E2"/>
    <w:multiLevelType w:val="hybridMultilevel"/>
    <w:tmpl w:val="B4EA2A74"/>
    <w:lvl w:ilvl="0" w:tplc="D78CAC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5CD07C5"/>
    <w:multiLevelType w:val="hybridMultilevel"/>
    <w:tmpl w:val="15C0D62E"/>
    <w:lvl w:ilvl="0" w:tplc="B3A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D3123"/>
    <w:multiLevelType w:val="hybridMultilevel"/>
    <w:tmpl w:val="28E0A230"/>
    <w:lvl w:ilvl="0" w:tplc="954053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E375A1"/>
    <w:multiLevelType w:val="hybridMultilevel"/>
    <w:tmpl w:val="1C041C8C"/>
    <w:lvl w:ilvl="0" w:tplc="39FCF0CA">
      <w:start w:val="1"/>
      <w:numFmt w:val="japaneseCounting"/>
      <w:lvlText w:val="%1．"/>
      <w:lvlJc w:val="left"/>
      <w:pPr>
        <w:ind w:left="930" w:hanging="48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 w15:restartNumberingAfterBreak="0">
    <w:nsid w:val="27AE08F5"/>
    <w:multiLevelType w:val="hybridMultilevel"/>
    <w:tmpl w:val="B3CC2A28"/>
    <w:lvl w:ilvl="0" w:tplc="92625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F2401"/>
    <w:multiLevelType w:val="hybridMultilevel"/>
    <w:tmpl w:val="567C3E24"/>
    <w:lvl w:ilvl="0" w:tplc="D47882C6">
      <w:start w:val="1"/>
      <w:numFmt w:val="japaneseCounting"/>
      <w:lvlText w:val="%1．"/>
      <w:lvlJc w:val="left"/>
      <w:pPr>
        <w:ind w:left="450" w:hanging="45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90696"/>
    <w:multiLevelType w:val="multilevel"/>
    <w:tmpl w:val="D4BA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E1B18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33C5490A"/>
    <w:multiLevelType w:val="hybridMultilevel"/>
    <w:tmpl w:val="9C48E0BA"/>
    <w:lvl w:ilvl="0" w:tplc="31C228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390171"/>
    <w:multiLevelType w:val="hybridMultilevel"/>
    <w:tmpl w:val="502E5974"/>
    <w:lvl w:ilvl="0" w:tplc="F18642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621B15"/>
    <w:multiLevelType w:val="hybridMultilevel"/>
    <w:tmpl w:val="F62E0EDC"/>
    <w:lvl w:ilvl="0" w:tplc="E6862EC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49D23D29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517E0311"/>
    <w:multiLevelType w:val="hybridMultilevel"/>
    <w:tmpl w:val="2A8ECD24"/>
    <w:lvl w:ilvl="0" w:tplc="5D90B3D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5A1825BE"/>
    <w:multiLevelType w:val="hybridMultilevel"/>
    <w:tmpl w:val="25CC5F6A"/>
    <w:lvl w:ilvl="0" w:tplc="60E496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61E13BBE"/>
    <w:multiLevelType w:val="hybridMultilevel"/>
    <w:tmpl w:val="F364E65E"/>
    <w:lvl w:ilvl="0" w:tplc="0EE6DD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2BC6B10A">
      <w:start w:val="2"/>
      <w:numFmt w:val="japaneseCounting"/>
      <w:lvlText w:val="%2．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6636691D"/>
    <w:multiLevelType w:val="hybridMultilevel"/>
    <w:tmpl w:val="ACDAD3D8"/>
    <w:lvl w:ilvl="0" w:tplc="704CB2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935FD7"/>
    <w:multiLevelType w:val="hybridMultilevel"/>
    <w:tmpl w:val="74B24A64"/>
    <w:lvl w:ilvl="0" w:tplc="27843E9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A3383B"/>
    <w:multiLevelType w:val="hybridMultilevel"/>
    <w:tmpl w:val="0BA40AD0"/>
    <w:lvl w:ilvl="0" w:tplc="3EB4CB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2F73AEB"/>
    <w:multiLevelType w:val="hybridMultilevel"/>
    <w:tmpl w:val="8B34BF62"/>
    <w:lvl w:ilvl="0" w:tplc="7F5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915E74"/>
    <w:multiLevelType w:val="hybridMultilevel"/>
    <w:tmpl w:val="5C8E1F1E"/>
    <w:lvl w:ilvl="0" w:tplc="1AB64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73095284">
    <w:abstractNumId w:val="17"/>
  </w:num>
  <w:num w:numId="2" w16cid:durableId="1111242003">
    <w:abstractNumId w:val="11"/>
  </w:num>
  <w:num w:numId="3" w16cid:durableId="436489501">
    <w:abstractNumId w:val="3"/>
  </w:num>
  <w:num w:numId="4" w16cid:durableId="1041784018">
    <w:abstractNumId w:val="0"/>
  </w:num>
  <w:num w:numId="5" w16cid:durableId="721102249">
    <w:abstractNumId w:val="8"/>
  </w:num>
  <w:num w:numId="6" w16cid:durableId="4290753">
    <w:abstractNumId w:val="15"/>
  </w:num>
  <w:num w:numId="7" w16cid:durableId="497815434">
    <w:abstractNumId w:val="12"/>
  </w:num>
  <w:num w:numId="8" w16cid:durableId="978262424">
    <w:abstractNumId w:val="1"/>
  </w:num>
  <w:num w:numId="9" w16cid:durableId="449787181">
    <w:abstractNumId w:val="19"/>
  </w:num>
  <w:num w:numId="10" w16cid:durableId="1507669034">
    <w:abstractNumId w:val="22"/>
  </w:num>
  <w:num w:numId="11" w16cid:durableId="737214917">
    <w:abstractNumId w:val="16"/>
  </w:num>
  <w:num w:numId="12" w16cid:durableId="1873952278">
    <w:abstractNumId w:val="9"/>
  </w:num>
  <w:num w:numId="13" w16cid:durableId="1581327101">
    <w:abstractNumId w:val="18"/>
  </w:num>
  <w:num w:numId="14" w16cid:durableId="834805843">
    <w:abstractNumId w:val="6"/>
  </w:num>
  <w:num w:numId="15" w16cid:durableId="590433348">
    <w:abstractNumId w:val="4"/>
  </w:num>
  <w:num w:numId="16" w16cid:durableId="920987247">
    <w:abstractNumId w:val="10"/>
  </w:num>
  <w:num w:numId="17" w16cid:durableId="1097481061">
    <w:abstractNumId w:val="20"/>
  </w:num>
  <w:num w:numId="18" w16cid:durableId="2134860777">
    <w:abstractNumId w:val="21"/>
  </w:num>
  <w:num w:numId="19" w16cid:durableId="1528448085">
    <w:abstractNumId w:val="14"/>
  </w:num>
  <w:num w:numId="20" w16cid:durableId="2071878488">
    <w:abstractNumId w:val="5"/>
  </w:num>
  <w:num w:numId="21" w16cid:durableId="874927399">
    <w:abstractNumId w:val="13"/>
  </w:num>
  <w:num w:numId="22" w16cid:durableId="1726562725">
    <w:abstractNumId w:val="2"/>
  </w:num>
  <w:num w:numId="23" w16cid:durableId="1617984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yMrU0NrI0sTAxNjNU0lEKTi0uzszPAykwrwUA6ZgQQiwAAAA="/>
  </w:docVars>
  <w:rsids>
    <w:rsidRoot w:val="003F147D"/>
    <w:rsid w:val="00021423"/>
    <w:rsid w:val="00074725"/>
    <w:rsid w:val="00081C1B"/>
    <w:rsid w:val="000A78EC"/>
    <w:rsid w:val="000B4B2C"/>
    <w:rsid w:val="000D7822"/>
    <w:rsid w:val="000E594D"/>
    <w:rsid w:val="000F3143"/>
    <w:rsid w:val="0010672D"/>
    <w:rsid w:val="00113241"/>
    <w:rsid w:val="00127D0A"/>
    <w:rsid w:val="001323F0"/>
    <w:rsid w:val="00143F23"/>
    <w:rsid w:val="00165F1E"/>
    <w:rsid w:val="00166B10"/>
    <w:rsid w:val="001864F4"/>
    <w:rsid w:val="001A176D"/>
    <w:rsid w:val="001A4D25"/>
    <w:rsid w:val="001A79EA"/>
    <w:rsid w:val="001D618E"/>
    <w:rsid w:val="001E0CE4"/>
    <w:rsid w:val="001E2A56"/>
    <w:rsid w:val="001E39AE"/>
    <w:rsid w:val="00211CC9"/>
    <w:rsid w:val="002364AD"/>
    <w:rsid w:val="00250FDB"/>
    <w:rsid w:val="00255E91"/>
    <w:rsid w:val="0026359B"/>
    <w:rsid w:val="002657CE"/>
    <w:rsid w:val="002675F7"/>
    <w:rsid w:val="00272E4E"/>
    <w:rsid w:val="00273476"/>
    <w:rsid w:val="0028066F"/>
    <w:rsid w:val="002D3AEB"/>
    <w:rsid w:val="002E2D04"/>
    <w:rsid w:val="002F1D86"/>
    <w:rsid w:val="002F77B7"/>
    <w:rsid w:val="00320287"/>
    <w:rsid w:val="00327DD0"/>
    <w:rsid w:val="00353811"/>
    <w:rsid w:val="00363BFC"/>
    <w:rsid w:val="00383C4E"/>
    <w:rsid w:val="00393E87"/>
    <w:rsid w:val="003A24D0"/>
    <w:rsid w:val="003A5555"/>
    <w:rsid w:val="003C3483"/>
    <w:rsid w:val="003C7208"/>
    <w:rsid w:val="003D0734"/>
    <w:rsid w:val="003E42A3"/>
    <w:rsid w:val="003E6E13"/>
    <w:rsid w:val="003F147D"/>
    <w:rsid w:val="00417096"/>
    <w:rsid w:val="00466526"/>
    <w:rsid w:val="00497799"/>
    <w:rsid w:val="004C643F"/>
    <w:rsid w:val="004C68CE"/>
    <w:rsid w:val="004E2732"/>
    <w:rsid w:val="004F16D5"/>
    <w:rsid w:val="005030DB"/>
    <w:rsid w:val="0051069F"/>
    <w:rsid w:val="00512EA9"/>
    <w:rsid w:val="00533212"/>
    <w:rsid w:val="0053338B"/>
    <w:rsid w:val="0053751A"/>
    <w:rsid w:val="00544BD1"/>
    <w:rsid w:val="0056215F"/>
    <w:rsid w:val="00573C12"/>
    <w:rsid w:val="00575457"/>
    <w:rsid w:val="005A00A8"/>
    <w:rsid w:val="005C36A7"/>
    <w:rsid w:val="005D21F0"/>
    <w:rsid w:val="005E3358"/>
    <w:rsid w:val="005E3380"/>
    <w:rsid w:val="0061030D"/>
    <w:rsid w:val="0062528E"/>
    <w:rsid w:val="00636D65"/>
    <w:rsid w:val="00646ACB"/>
    <w:rsid w:val="0066398F"/>
    <w:rsid w:val="006813C7"/>
    <w:rsid w:val="006860D7"/>
    <w:rsid w:val="006917C9"/>
    <w:rsid w:val="006A7B3F"/>
    <w:rsid w:val="006B435D"/>
    <w:rsid w:val="006C7F61"/>
    <w:rsid w:val="006E1A32"/>
    <w:rsid w:val="006E4D91"/>
    <w:rsid w:val="00716D62"/>
    <w:rsid w:val="00725A5F"/>
    <w:rsid w:val="00736068"/>
    <w:rsid w:val="0075315A"/>
    <w:rsid w:val="00762339"/>
    <w:rsid w:val="00780B95"/>
    <w:rsid w:val="00781E51"/>
    <w:rsid w:val="007870F7"/>
    <w:rsid w:val="007B4EBD"/>
    <w:rsid w:val="007C25BC"/>
    <w:rsid w:val="007F6E26"/>
    <w:rsid w:val="008170A0"/>
    <w:rsid w:val="00823CC4"/>
    <w:rsid w:val="00831537"/>
    <w:rsid w:val="00860FCD"/>
    <w:rsid w:val="00864D39"/>
    <w:rsid w:val="00875ACE"/>
    <w:rsid w:val="00883C99"/>
    <w:rsid w:val="008A03A8"/>
    <w:rsid w:val="008C7342"/>
    <w:rsid w:val="008E483F"/>
    <w:rsid w:val="008F10DF"/>
    <w:rsid w:val="0090382E"/>
    <w:rsid w:val="009171B2"/>
    <w:rsid w:val="00923550"/>
    <w:rsid w:val="00944039"/>
    <w:rsid w:val="009611F8"/>
    <w:rsid w:val="00991938"/>
    <w:rsid w:val="009943DA"/>
    <w:rsid w:val="00997AF1"/>
    <w:rsid w:val="009A39E2"/>
    <w:rsid w:val="009A65E6"/>
    <w:rsid w:val="009C47D5"/>
    <w:rsid w:val="009E01A1"/>
    <w:rsid w:val="00A0387B"/>
    <w:rsid w:val="00A06DF0"/>
    <w:rsid w:val="00A12E1D"/>
    <w:rsid w:val="00A36005"/>
    <w:rsid w:val="00A376DF"/>
    <w:rsid w:val="00A73C0B"/>
    <w:rsid w:val="00A75C75"/>
    <w:rsid w:val="00A803B6"/>
    <w:rsid w:val="00A914C1"/>
    <w:rsid w:val="00AB071C"/>
    <w:rsid w:val="00AB6FD6"/>
    <w:rsid w:val="00AC1249"/>
    <w:rsid w:val="00AD09A3"/>
    <w:rsid w:val="00AD23CF"/>
    <w:rsid w:val="00AD7860"/>
    <w:rsid w:val="00B03530"/>
    <w:rsid w:val="00B33969"/>
    <w:rsid w:val="00B33AAF"/>
    <w:rsid w:val="00B64675"/>
    <w:rsid w:val="00B70C55"/>
    <w:rsid w:val="00B7572A"/>
    <w:rsid w:val="00B90980"/>
    <w:rsid w:val="00BA3319"/>
    <w:rsid w:val="00BA3413"/>
    <w:rsid w:val="00BA7A4F"/>
    <w:rsid w:val="00BB17D5"/>
    <w:rsid w:val="00BB37C1"/>
    <w:rsid w:val="00BC7CF7"/>
    <w:rsid w:val="00BE23B6"/>
    <w:rsid w:val="00BE5909"/>
    <w:rsid w:val="00C13D60"/>
    <w:rsid w:val="00C5284A"/>
    <w:rsid w:val="00C56394"/>
    <w:rsid w:val="00C66D20"/>
    <w:rsid w:val="00CA0F89"/>
    <w:rsid w:val="00CA36BB"/>
    <w:rsid w:val="00CB485D"/>
    <w:rsid w:val="00CC5EBA"/>
    <w:rsid w:val="00CD2BF3"/>
    <w:rsid w:val="00CF468F"/>
    <w:rsid w:val="00D119C9"/>
    <w:rsid w:val="00D1690D"/>
    <w:rsid w:val="00D43745"/>
    <w:rsid w:val="00D47CF2"/>
    <w:rsid w:val="00D77AAD"/>
    <w:rsid w:val="00DA7367"/>
    <w:rsid w:val="00DD6087"/>
    <w:rsid w:val="00DE3248"/>
    <w:rsid w:val="00DE7B81"/>
    <w:rsid w:val="00E00486"/>
    <w:rsid w:val="00E01BE6"/>
    <w:rsid w:val="00E05E8F"/>
    <w:rsid w:val="00E25173"/>
    <w:rsid w:val="00E262E0"/>
    <w:rsid w:val="00E27CB3"/>
    <w:rsid w:val="00E317A2"/>
    <w:rsid w:val="00E325DA"/>
    <w:rsid w:val="00E34CA0"/>
    <w:rsid w:val="00E508A3"/>
    <w:rsid w:val="00E56121"/>
    <w:rsid w:val="00E730C2"/>
    <w:rsid w:val="00E81315"/>
    <w:rsid w:val="00E8657A"/>
    <w:rsid w:val="00EC4D81"/>
    <w:rsid w:val="00EC74B5"/>
    <w:rsid w:val="00ED3629"/>
    <w:rsid w:val="00F01B4F"/>
    <w:rsid w:val="00F03FB6"/>
    <w:rsid w:val="00F233D3"/>
    <w:rsid w:val="00F25766"/>
    <w:rsid w:val="00F3285F"/>
    <w:rsid w:val="00F531C0"/>
    <w:rsid w:val="00F551DB"/>
    <w:rsid w:val="00F67FAF"/>
    <w:rsid w:val="00F836FC"/>
    <w:rsid w:val="00F871FB"/>
    <w:rsid w:val="00F90453"/>
    <w:rsid w:val="00FC7432"/>
    <w:rsid w:val="00FC7452"/>
    <w:rsid w:val="00FE2AB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CBBFF"/>
  <w15:docId w15:val="{97816B35-9D53-41D6-8B9A-D112224B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13D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lt">
    <w:name w:val="alt"/>
    <w:basedOn w:val="a"/>
    <w:rsid w:val="005333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53338B"/>
  </w:style>
  <w:style w:type="character" w:customStyle="1" w:styleId="datatypes">
    <w:name w:val="datatypes"/>
    <w:basedOn w:val="a0"/>
    <w:rsid w:val="0053338B"/>
  </w:style>
  <w:style w:type="character" w:customStyle="1" w:styleId="keyword">
    <w:name w:val="keyword"/>
    <w:basedOn w:val="a0"/>
    <w:rsid w:val="0053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9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7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40A1-71F1-46B2-9CC2-44E72DFA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553</Words>
  <Characters>3158</Characters>
  <Application>Microsoft Office Word</Application>
  <DocSecurity>0</DocSecurity>
  <Lines>26</Lines>
  <Paragraphs>7</Paragraphs>
  <ScaleCrop>false</ScaleCrop>
  <Company>Micro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茂林 叶</cp:lastModifiedBy>
  <cp:revision>50</cp:revision>
  <cp:lastPrinted>2021-04-09T02:53:00Z</cp:lastPrinted>
  <dcterms:created xsi:type="dcterms:W3CDTF">2020-11-25T12:12:00Z</dcterms:created>
  <dcterms:modified xsi:type="dcterms:W3CDTF">2023-07-01T07:24:00Z</dcterms:modified>
</cp:coreProperties>
</file>