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sz w:val="32"/>
          <w:szCs w:val="32"/>
        </w:rPr>
      </w:pPr>
      <w:r>
        <w:rPr>
          <w:b/>
          <w:bCs/>
          <w:sz w:val="40"/>
          <w:szCs w:val="32"/>
        </w:rPr>
        <w:tab/>
        <w:tab/>
        <w:t>Corruption in Pakistan</w:t>
      </w:r>
      <w:r>
        <w:rPr>
          <w:sz w:val="32"/>
          <w:szCs w:val="32"/>
        </w:rPr>
        <w:br/>
        <w:tab/>
      </w:r>
    </w:p>
    <w:p>
      <w:pPr>
        <w:pStyle w:val="Normal"/>
        <w:spacing w:before="0" w:after="160"/>
        <w:jc w:val="left"/>
        <w:rPr>
          <w:sz w:val="32"/>
          <w:szCs w:val="32"/>
        </w:rPr>
      </w:pPr>
      <w:r>
        <w:rPr>
          <w:sz w:val="32"/>
          <w:szCs w:val="32"/>
        </w:rPr>
        <w:tab/>
        <w:t xml:space="preserve">Corruption in Pakistan </w:t>
      </w:r>
      <w:r>
        <w:rPr>
          <w:sz w:val="32"/>
          <w:szCs w:val="32"/>
        </w:rPr>
        <w:t xml:space="preserve">is a big problem </w:t>
      </w:r>
      <w:r>
        <w:rPr>
          <w:sz w:val="32"/>
          <w:szCs w:val="32"/>
        </w:rPr>
        <w:t>When members of the government or other institutions commit dishonest act</w:t>
      </w:r>
      <w:r>
        <w:rPr>
          <w:sz w:val="32"/>
          <w:szCs w:val="32"/>
        </w:rPr>
        <w:t>s</w:t>
      </w:r>
      <w:r>
        <w:rPr>
          <w:sz w:val="32"/>
          <w:szCs w:val="32"/>
        </w:rPr>
        <w:t>. They may accept bribes, which means they accept money to perform an illegal act. This is a major issue because it prevents the country from improving. It occurs in various government departments, making fairness and equality difficult. Individuals at times don't get what they need on account of debasement. It is similar to unfair play. We need strict rules and a shift in how things work to fix things. This will assist Pakistan in becoming a more just and improved place to live. Therefore, it is critical that the public and the government collaborate to end corruption and make the nation a better place for everyone.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kern w:val="2"/>
        <w:sz w:val="22"/>
        <w:szCs w:val="22"/>
        <w:lang w:val="en-US" w:eastAsia="en-US" w:bidi="ar-SA"/>
        <w14:ligatures w14:val="standardContextual"/>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宋体"/>
      <w:color w:val="auto"/>
      <w:kern w:val="2"/>
      <w:sz w:val="22"/>
      <w:szCs w:val="22"/>
      <w:lang w:val="en-US" w:eastAsia="en-US" w:bidi="ar-SA"/>
      <w14:ligatures w14:val="standardContextual"/>
    </w:rPr>
  </w:style>
  <w:style w:type="character" w:styleId="DefaultParagraphFont" w:default="1">
    <w:name w:val="Default Paragraph Font"/>
    <w:uiPriority w:val="1"/>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51</TotalTime>
  <Application>LibreOffice/7.6.4.1$Linux_X86_64 LibreOffice_project/60$Build-1</Application>
  <AppVersion>15.0000</AppVersion>
  <Pages>1</Pages>
  <Words>127</Words>
  <Characters>635</Characters>
  <CharactersWithSpaces>765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2024-01-06T13:32:00Z</dcterms:created>
  <dc:creator>Hamza Hassan</dc:creator>
  <dc:description/>
  <dc:language>en-US</dc:language>
  <cp:lastModifiedBy/>
  <dcterms:modified xsi:type="dcterms:W3CDTF">2024-01-27T22:00:59Z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ff86fed30f134ed4be9c2d0604892c54</vt:lpwstr>
  </property>
  <property fmtid="{D5CDD505-2E9C-101B-9397-08002B2CF9AE}" pid="3" name="MSIP_Label_defa4170-0d19-0005-0004-bc88714345d2_ActionId">
    <vt:lpwstr>5acf1a1b-3566-40ec-9d52-45ea69543a2a</vt:lpwstr>
  </property>
  <property fmtid="{D5CDD505-2E9C-101B-9397-08002B2CF9AE}" pid="4" name="MSIP_Label_defa4170-0d19-0005-0004-bc88714345d2_ContentBits">
    <vt:lpwstr>0</vt:lpwstr>
  </property>
  <property fmtid="{D5CDD505-2E9C-101B-9397-08002B2CF9AE}" pid="5" name="MSIP_Label_defa4170-0d19-0005-0004-bc88714345d2_Enabled">
    <vt:lpwstr>true</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2024-01-06T14:14:35Z</vt:lpwstr>
  </property>
  <property fmtid="{D5CDD505-2E9C-101B-9397-08002B2CF9AE}" pid="9" name="MSIP_Label_defa4170-0d19-0005-0004-bc88714345d2_SiteId">
    <vt:lpwstr>133db167-58b7-46d7-b998-5c9c30fc6b79</vt:lpwstr>
  </property>
</Properties>
</file>