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0700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:rsidR="00B0700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:rsidR="00B0700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информационных технологий и прикладной математики</w:t>
      </w:r>
    </w:p>
    <w:p w:rsidR="00B0700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вычислительной математики и программирования</w:t>
      </w: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B0700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cs="Calibri"/>
          <w:color w:val="000000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№2 по курсу</w:t>
      </w:r>
    </w:p>
    <w:p w:rsidR="00B0700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«Операционные системы»</w:t>
      </w: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cs="Calibri"/>
          <w:color w:val="000000"/>
          <w:szCs w:val="22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700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cs="Calibri"/>
          <w:color w:val="000000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3A464C">
        <w:rPr>
          <w:rFonts w:ascii="Times New Roman" w:eastAsia="Times New Roman" w:hAnsi="Times New Roman" w:cs="Times New Roman"/>
          <w:sz w:val="28"/>
          <w:szCs w:val="28"/>
        </w:rPr>
        <w:t>Марченко Алексей Эдуардович</w:t>
      </w:r>
    </w:p>
    <w:p w:rsidR="00B0700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cs="Calibri"/>
          <w:color w:val="000000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М8О-207Б-21</w:t>
      </w:r>
    </w:p>
    <w:p w:rsidR="00B0700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ind w:left="5664" w:firstLine="707"/>
        <w:jc w:val="right"/>
        <w:rPr>
          <w:rFonts w:cs="Calibri"/>
          <w:color w:val="000000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3A464C">
        <w:rPr>
          <w:rFonts w:ascii="Times New Roman" w:eastAsia="Times New Roman" w:hAnsi="Times New Roman" w:cs="Times New Roman"/>
          <w:color w:val="000000"/>
          <w:sz w:val="28"/>
          <w:szCs w:val="28"/>
        </w:rPr>
        <w:t>7</w:t>
      </w:r>
    </w:p>
    <w:p w:rsidR="00B0700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Миронов Евгений Сергеевич</w:t>
      </w:r>
    </w:p>
    <w:p w:rsidR="00B0700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Оценка: ___________</w:t>
      </w:r>
    </w:p>
    <w:p w:rsidR="00B0700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___________</w:t>
      </w:r>
    </w:p>
    <w:p w:rsidR="00B0700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___________</w:t>
      </w: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700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202</w:t>
      </w:r>
      <w:r w:rsidR="003A464C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0700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p w:rsidR="00B0700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Репозиторий</w:t>
      </w:r>
    </w:p>
    <w:p w:rsidR="00B0700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Постановка задачи</w:t>
      </w:r>
    </w:p>
    <w:p w:rsidR="00B0700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Общие сведения о программе</w:t>
      </w:r>
    </w:p>
    <w:p w:rsidR="00B0700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Общий метод и алгоритм решения</w:t>
      </w:r>
    </w:p>
    <w:p w:rsidR="00B0700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Исходный код</w:t>
      </w:r>
    </w:p>
    <w:p w:rsidR="00B0700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Демонстрация работы программы</w:t>
      </w:r>
    </w:p>
    <w:p w:rsidR="00B07002" w:rsidRDefault="00000000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Выводы</w:t>
      </w: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0700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Репозиторий</w:t>
      </w:r>
    </w:p>
    <w:p w:rsidR="003A464C" w:rsidRPr="004635B4" w:rsidRDefault="003A464C" w:rsidP="003A464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bCs/>
          <w:color w:val="000000"/>
          <w:sz w:val="24"/>
        </w:rPr>
      </w:pPr>
      <w:r w:rsidRPr="004635B4">
        <w:rPr>
          <w:rFonts w:ascii="Times New Roman" w:eastAsia="Times New Roman" w:hAnsi="Times New Roman" w:cs="Times New Roman"/>
          <w:bCs/>
          <w:color w:val="000000"/>
          <w:sz w:val="24"/>
        </w:rPr>
        <w:t>https://github.com/MarchAleksey/OS_Labs</w:t>
      </w:r>
    </w:p>
    <w:p w:rsidR="00B0700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Постановка задачи</w:t>
      </w:r>
    </w:p>
    <w:p w:rsidR="00B07002" w:rsidRDefault="0000000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00" w:line="24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Цель работы</w:t>
      </w:r>
    </w:p>
    <w:p w:rsidR="00B07002" w:rsidRPr="004635B4" w:rsidRDefault="0000000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00" w:line="246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635B4">
        <w:rPr>
          <w:rFonts w:ascii="Times New Roman" w:eastAsia="Times New Roman" w:hAnsi="Times New Roman" w:cs="Times New Roman"/>
          <w:color w:val="000000"/>
          <w:sz w:val="24"/>
        </w:rPr>
        <w:t>Приобретение практических навыков в</w:t>
      </w:r>
      <w:r w:rsidRPr="004635B4">
        <w:rPr>
          <w:rFonts w:ascii="Times New Roman" w:eastAsia="Times New Roman" w:hAnsi="Times New Roman" w:cs="Times New Roman"/>
          <w:sz w:val="24"/>
        </w:rPr>
        <w:t xml:space="preserve"> у</w:t>
      </w:r>
      <w:r w:rsidRPr="004635B4">
        <w:rPr>
          <w:rFonts w:ascii="Times New Roman" w:eastAsia="Times New Roman" w:hAnsi="Times New Roman" w:cs="Times New Roman"/>
          <w:color w:val="000000"/>
          <w:sz w:val="24"/>
        </w:rPr>
        <w:t>правлени</w:t>
      </w:r>
      <w:r w:rsidRPr="004635B4">
        <w:rPr>
          <w:rFonts w:ascii="Times New Roman" w:eastAsia="Times New Roman" w:hAnsi="Times New Roman" w:cs="Times New Roman"/>
          <w:sz w:val="24"/>
        </w:rPr>
        <w:t>и</w:t>
      </w:r>
      <w:r w:rsidRPr="004635B4">
        <w:rPr>
          <w:rFonts w:ascii="Times New Roman" w:eastAsia="Times New Roman" w:hAnsi="Times New Roman" w:cs="Times New Roman"/>
          <w:color w:val="000000"/>
          <w:sz w:val="24"/>
        </w:rPr>
        <w:t xml:space="preserve"> процессами в ОС,</w:t>
      </w:r>
      <w:r w:rsidRPr="004635B4">
        <w:rPr>
          <w:rFonts w:ascii="Times New Roman" w:eastAsia="Times New Roman" w:hAnsi="Times New Roman" w:cs="Times New Roman"/>
          <w:sz w:val="24"/>
        </w:rPr>
        <w:t xml:space="preserve"> о</w:t>
      </w:r>
      <w:r w:rsidRPr="004635B4">
        <w:rPr>
          <w:rFonts w:ascii="Times New Roman" w:eastAsia="Times New Roman" w:hAnsi="Times New Roman" w:cs="Times New Roman"/>
          <w:color w:val="000000"/>
          <w:sz w:val="24"/>
        </w:rPr>
        <w:t>беспечение обмена данных между процессами посредством каналов</w:t>
      </w:r>
      <w:r w:rsidRPr="004635B4">
        <w:rPr>
          <w:rFonts w:ascii="Times New Roman" w:eastAsia="Times New Roman" w:hAnsi="Times New Roman" w:cs="Times New Roman"/>
          <w:sz w:val="24"/>
        </w:rPr>
        <w:t>.</w:t>
      </w:r>
    </w:p>
    <w:p w:rsidR="00B07002" w:rsidRPr="004635B4" w:rsidRDefault="00B07002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00" w:line="246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B07002" w:rsidRDefault="0000000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00" w:line="246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Задание</w:t>
      </w:r>
    </w:p>
    <w:p w:rsidR="00B07002" w:rsidRPr="004635B4" w:rsidRDefault="00000000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200" w:line="246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635B4">
        <w:rPr>
          <w:rFonts w:ascii="Times New Roman" w:eastAsia="Times New Roman" w:hAnsi="Times New Roman" w:cs="Times New Roman"/>
          <w:color w:val="000000"/>
          <w:sz w:val="24"/>
        </w:rPr>
        <w:t>Составить и отладить программу на языке Си, осуществляющую работу с процессами и</w:t>
      </w:r>
    </w:p>
    <w:p w:rsidR="00B07002" w:rsidRPr="004635B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4635B4">
        <w:rPr>
          <w:rFonts w:ascii="Times New Roman" w:eastAsia="Times New Roman" w:hAnsi="Times New Roman" w:cs="Times New Roman"/>
          <w:color w:val="000000"/>
          <w:sz w:val="24"/>
        </w:rPr>
        <w:t>взаимодействие между ними в одной из двух операционных систем. В результате работы</w:t>
      </w:r>
    </w:p>
    <w:p w:rsidR="00B07002" w:rsidRPr="004635B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4635B4">
        <w:rPr>
          <w:rFonts w:ascii="Times New Roman" w:eastAsia="Times New Roman" w:hAnsi="Times New Roman" w:cs="Times New Roman"/>
          <w:color w:val="000000"/>
          <w:sz w:val="24"/>
        </w:rPr>
        <w:t>программа (основной процесс) должен создать для решение задачи один или несколько</w:t>
      </w:r>
    </w:p>
    <w:p w:rsidR="00B07002" w:rsidRPr="004635B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4635B4">
        <w:rPr>
          <w:rFonts w:ascii="Times New Roman" w:eastAsia="Times New Roman" w:hAnsi="Times New Roman" w:cs="Times New Roman"/>
          <w:color w:val="000000"/>
          <w:sz w:val="24"/>
        </w:rPr>
        <w:t>дочерних процессов. Взаимодействие между процессами осуществляется через системные</w:t>
      </w:r>
    </w:p>
    <w:p w:rsidR="00B07002" w:rsidRPr="004635B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4635B4">
        <w:rPr>
          <w:rFonts w:ascii="Times New Roman" w:eastAsia="Times New Roman" w:hAnsi="Times New Roman" w:cs="Times New Roman"/>
          <w:color w:val="000000"/>
          <w:sz w:val="24"/>
        </w:rPr>
        <w:t>сигналы/события и/или каналы (pipe).</w:t>
      </w:r>
    </w:p>
    <w:p w:rsidR="00B07002" w:rsidRPr="004635B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4"/>
        </w:rPr>
      </w:pPr>
      <w:r w:rsidRPr="004635B4">
        <w:rPr>
          <w:rFonts w:ascii="Times New Roman" w:eastAsia="Times New Roman" w:hAnsi="Times New Roman" w:cs="Times New Roman"/>
          <w:color w:val="000000"/>
          <w:sz w:val="24"/>
        </w:rPr>
        <w:t>Необходимо обрабатывать системные ошибки, которые могут возникнуть в результате работы.</w:t>
      </w:r>
    </w:p>
    <w:p w:rsidR="00B07002" w:rsidRPr="00A64CB5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07002" w:rsidRPr="00A64CB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4C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Группа вариантов </w:t>
      </w:r>
      <w:r w:rsidR="003A464C" w:rsidRPr="00A64CB5"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:rsidR="00B07002" w:rsidRDefault="003A464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4635B4">
        <w:rPr>
          <w:rFonts w:ascii="Times New Roman" w:hAnsi="Times New Roman" w:cs="Times New Roman"/>
          <w:sz w:val="24"/>
        </w:rPr>
        <w:t>Родительский процесс создает дочерний процесс. Первой строчкой пользователь в консоль родительского процесса вводит имя файла, которое будет использовано для открытия файла с таким именем на чтение. Стандартный поток ввода дочернего процесса переопределяется открытым файлом. Дочерний процесс читает команды из стандартного потока ввода. Стандартный поток вывода дочернего процесса перенаправляется в pipe1. Родительский процесс читает из pipe1 и прочитанное выводит в свой стандартный поток вывода. Родительский и дочерний процесс должны быть представлены разными программами.</w:t>
      </w:r>
    </w:p>
    <w:p w:rsidR="00A64CB5" w:rsidRPr="004635B4" w:rsidRDefault="00A64CB5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</w:p>
    <w:p w:rsidR="00B07002" w:rsidRPr="00A64CB5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spacing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4CB5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Вариант </w:t>
      </w:r>
      <w:r w:rsidRPr="00A64CB5">
        <w:rPr>
          <w:rFonts w:ascii="Times New Roman" w:eastAsia="Times New Roman" w:hAnsi="Times New Roman" w:cs="Times New Roman"/>
          <w:b/>
          <w:sz w:val="28"/>
          <w:szCs w:val="28"/>
        </w:rPr>
        <w:t>7</w:t>
      </w:r>
    </w:p>
    <w:p w:rsidR="003A464C" w:rsidRPr="004635B4" w:rsidRDefault="003A464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spacing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</w:rPr>
      </w:pPr>
      <w:r w:rsidRPr="004635B4">
        <w:rPr>
          <w:rFonts w:ascii="Times New Roman" w:hAnsi="Times New Roman" w:cs="Times New Roman"/>
          <w:sz w:val="24"/>
        </w:rPr>
        <w:t>В файле записаны команды вида: «число число число». Дочерний процесс считает их сумму и выводит результат в стандартный поток вывода. Числа имеют тип float. Количество чисел может быть произвольным.</w:t>
      </w:r>
    </w:p>
    <w:p w:rsidR="00B07002" w:rsidRDefault="003A464C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Cs w:val="22"/>
        </w:rPr>
      </w:pPr>
      <w:r w:rsidRPr="003A464C">
        <w:rPr>
          <w:rFonts w:ascii="Times New Roman" w:eastAsia="Times New Roman" w:hAnsi="Times New Roman" w:cs="Times New Roman"/>
          <w:color w:val="000000"/>
          <w:szCs w:val="22"/>
        </w:rPr>
        <w:lastRenderedPageBreak/>
        <w:drawing>
          <wp:inline distT="0" distB="0" distL="0" distR="0" wp14:anchorId="4598A4C7" wp14:editId="1D82476C">
            <wp:extent cx="5940425" cy="4606925"/>
            <wp:effectExtent l="0" t="0" r="3175" b="3175"/>
            <wp:docPr id="229387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387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6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Cs w:val="22"/>
        </w:rPr>
      </w:pPr>
    </w:p>
    <w:p w:rsidR="00B0700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Общие сведения о программе</w:t>
      </w:r>
    </w:p>
    <w:p w:rsidR="00B07002" w:rsidRPr="004635B4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after="160"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635B4">
        <w:rPr>
          <w:rFonts w:ascii="Times New Roman" w:eastAsia="Times New Roman" w:hAnsi="Times New Roman" w:cs="Times New Roman"/>
          <w:color w:val="000000"/>
          <w:sz w:val="24"/>
        </w:rPr>
        <w:t>Программа компилируется из файла main.cpp</w:t>
      </w:r>
      <w:r w:rsidRPr="004635B4">
        <w:rPr>
          <w:rFonts w:ascii="Times New Roman" w:eastAsia="Times New Roman" w:hAnsi="Times New Roman" w:cs="Times New Roman"/>
          <w:sz w:val="24"/>
        </w:rPr>
        <w:t xml:space="preserve">, child.cpp. </w:t>
      </w:r>
      <w:r w:rsidRPr="004635B4">
        <w:rPr>
          <w:rFonts w:ascii="Times New Roman" w:eastAsia="Times New Roman" w:hAnsi="Times New Roman" w:cs="Times New Roman"/>
          <w:color w:val="000000"/>
          <w:sz w:val="24"/>
        </w:rPr>
        <w:t>В программе используются следующие системные вызовы:</w:t>
      </w:r>
    </w:p>
    <w:p w:rsidR="00234192" w:rsidRPr="004635B4" w:rsidRDefault="00234192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635B4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open() </w:t>
      </w:r>
      <w:r w:rsidR="00DD424B" w:rsidRPr="004635B4">
        <w:rPr>
          <w:rFonts w:ascii="Times New Roman" w:eastAsia="Times New Roman" w:hAnsi="Times New Roman" w:cs="Times New Roman"/>
          <w:color w:val="000000"/>
          <w:sz w:val="24"/>
        </w:rPr>
        <w:t>-</w:t>
      </w:r>
      <w:r w:rsidRPr="004635B4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 w:rsidRPr="004635B4">
        <w:rPr>
          <w:rFonts w:ascii="Times New Roman" w:eastAsia="Times New Roman" w:hAnsi="Times New Roman" w:cs="Times New Roman"/>
          <w:color w:val="000000"/>
          <w:sz w:val="24"/>
        </w:rPr>
        <w:t>открывает файл.</w:t>
      </w:r>
    </w:p>
    <w:p w:rsidR="00B07002" w:rsidRPr="004635B4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635B4">
        <w:rPr>
          <w:rFonts w:ascii="Times New Roman" w:eastAsia="Times New Roman" w:hAnsi="Times New Roman" w:cs="Times New Roman"/>
          <w:color w:val="000000"/>
          <w:sz w:val="24"/>
        </w:rPr>
        <w:t>pipe() - существует для передачи информации между различными процессами.</w:t>
      </w:r>
    </w:p>
    <w:p w:rsidR="00B07002" w:rsidRPr="004635B4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 w:val="24"/>
        </w:rPr>
      </w:pPr>
      <w:r w:rsidRPr="004635B4">
        <w:rPr>
          <w:rFonts w:ascii="Times New Roman" w:eastAsia="Times New Roman" w:hAnsi="Times New Roman" w:cs="Times New Roman"/>
          <w:color w:val="000000"/>
          <w:sz w:val="24"/>
        </w:rPr>
        <w:t>fork() - создает новый процесс.</w:t>
      </w:r>
    </w:p>
    <w:p w:rsidR="00B07002" w:rsidRPr="004635B4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cs="Calibri"/>
          <w:color w:val="000000"/>
          <w:sz w:val="24"/>
        </w:rPr>
      </w:pPr>
      <w:r w:rsidRPr="004635B4">
        <w:rPr>
          <w:rFonts w:ascii="Times New Roman" w:eastAsia="Times New Roman" w:hAnsi="Times New Roman" w:cs="Times New Roman"/>
          <w:color w:val="000000"/>
          <w:sz w:val="24"/>
        </w:rPr>
        <w:t>execpl() - передает процесс на исполнение другой программе.</w:t>
      </w:r>
    </w:p>
    <w:p w:rsidR="00B07002" w:rsidRPr="00184412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cs="Calibri"/>
          <w:color w:val="000000"/>
          <w:sz w:val="24"/>
        </w:rPr>
      </w:pPr>
      <w:r w:rsidRPr="004635B4">
        <w:rPr>
          <w:rFonts w:ascii="Times New Roman" w:eastAsia="Times New Roman" w:hAnsi="Times New Roman" w:cs="Times New Roman"/>
          <w:color w:val="000000"/>
          <w:sz w:val="24"/>
        </w:rPr>
        <w:t>read() - читает данные из файла.</w:t>
      </w:r>
    </w:p>
    <w:p w:rsidR="00184412" w:rsidRPr="004635B4" w:rsidRDefault="00184412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cs="Calibri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dup</w:t>
      </w:r>
      <w:r w:rsidRPr="00184412">
        <w:rPr>
          <w:rFonts w:ascii="Times New Roman" w:eastAsia="Times New Roman" w:hAnsi="Times New Roman" w:cs="Times New Roman"/>
          <w:color w:val="000000"/>
          <w:sz w:val="24"/>
        </w:rPr>
        <w:t xml:space="preserve">2() –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дублирует файловые дескрипторы в </w:t>
      </w: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>Linux</w:t>
      </w:r>
      <w:r w:rsidRPr="00184412"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B07002" w:rsidRPr="004635B4" w:rsidRDefault="00000000">
      <w:pPr>
        <w:widowControl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cs="Calibri"/>
          <w:color w:val="000000"/>
          <w:sz w:val="24"/>
        </w:rPr>
      </w:pPr>
      <w:r w:rsidRPr="004635B4">
        <w:rPr>
          <w:rFonts w:ascii="Times New Roman" w:eastAsia="Times New Roman" w:hAnsi="Times New Roman" w:cs="Times New Roman"/>
          <w:color w:val="000000"/>
          <w:sz w:val="24"/>
        </w:rPr>
        <w:t>close() - закрывает файл.</w:t>
      </w: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cs="Calibri"/>
          <w:color w:val="000000"/>
          <w:szCs w:val="22"/>
        </w:rPr>
      </w:pPr>
    </w:p>
    <w:p w:rsidR="004635B4" w:rsidRDefault="00000000" w:rsidP="004635B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center"/>
        <w:rPr>
          <w:rFonts w:cs="Calibri"/>
          <w:color w:val="000000"/>
          <w:szCs w:val="22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Общий метод и алгоритм решения</w:t>
      </w:r>
    </w:p>
    <w:p w:rsidR="00756FFC" w:rsidRPr="00DD4357" w:rsidRDefault="00756FFC" w:rsidP="00DD4357">
      <w:pPr>
        <w:widowControl/>
        <w:shd w:val="clear" w:color="auto" w:fill="FFFFFF" w:themeFill="background1"/>
        <w:tabs>
          <w:tab w:val="left" w:pos="3269"/>
        </w:tabs>
        <w:spacing w:line="360" w:lineRule="auto"/>
        <w:jc w:val="both"/>
        <w:rPr>
          <w:rFonts w:ascii="Times New Roman" w:eastAsia="Times New Roman" w:hAnsi="Times New Roman" w:cs="Times New Roman"/>
          <w:sz w:val="24"/>
        </w:rPr>
      </w:pPr>
      <w:r w:rsidRPr="00756FFC">
        <w:rPr>
          <w:rFonts w:ascii="Times New Roman" w:eastAsia="Times New Roman" w:hAnsi="Times New Roman" w:cs="Times New Roman"/>
          <w:sz w:val="24"/>
        </w:rPr>
        <w:t xml:space="preserve">Пользователь в консоль родительского процесса вводит имя файла, которое будет использовано для открытия файла с таким именем на запись для дочернего процесса. </w:t>
      </w:r>
      <w:r w:rsidR="00DD4357">
        <w:rPr>
          <w:rFonts w:ascii="Times New Roman" w:eastAsia="Times New Roman" w:hAnsi="Times New Roman" w:cs="Times New Roman"/>
          <w:sz w:val="24"/>
        </w:rPr>
        <w:lastRenderedPageBreak/>
        <w:t>Дочерний процесс вычислит сумму чисел из файла и передаст ее обратно через канал в родительский процесс, который выведет сумму на экран.</w:t>
      </w:r>
    </w:p>
    <w:p w:rsidR="004635B4" w:rsidRPr="00DD4357" w:rsidRDefault="00000000" w:rsidP="004635B4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Исходный</w:t>
      </w:r>
      <w:r w:rsidRPr="00DD435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код</w:t>
      </w:r>
    </w:p>
    <w:p w:rsidR="00756FFC" w:rsidRPr="00DD4357" w:rsidRDefault="00756FFC" w:rsidP="0023419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B07002" w:rsidRPr="00DD4357" w:rsidRDefault="00000000" w:rsidP="0023419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3A464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main</w:t>
      </w:r>
      <w:r w:rsidRPr="00DD4357">
        <w:rPr>
          <w:rFonts w:ascii="Times New Roman" w:eastAsia="Times New Roman" w:hAnsi="Times New Roman" w:cs="Times New Roman"/>
          <w:b/>
          <w:sz w:val="28"/>
          <w:szCs w:val="28"/>
        </w:rPr>
        <w:t>.</w:t>
      </w:r>
      <w:r w:rsidRPr="003A464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cpp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D42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&lt;unistd.h&gt;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D42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&lt;fcntl.h&gt;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D42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 {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42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D42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42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!getline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42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 {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D42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"input error</w:t>
      </w:r>
      <w:r w:rsidRPr="00DD42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D42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D42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DD42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42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file_name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.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(), </w:t>
      </w:r>
      <w:r w:rsidRPr="00DD42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O_RDONLY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42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-</w:t>
      </w:r>
      <w:r w:rsidRPr="00DD42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D42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"file error</w:t>
      </w:r>
      <w:r w:rsidRPr="00DD42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D42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D42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DD42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42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D42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42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pipe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== -</w:t>
      </w:r>
      <w:r w:rsidRPr="00DD42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D42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"pipe error</w:t>
      </w:r>
      <w:r w:rsidRPr="00DD42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D42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D42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DD42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42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pid_t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fork_id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fork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42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fork_id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-</w:t>
      </w:r>
      <w:r w:rsidRPr="00DD42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D42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"fork error</w:t>
      </w:r>
      <w:r w:rsidRPr="00DD42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D42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D42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DD42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DD42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fork_id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D42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execlp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42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"./child"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,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</w:t>
      </w:r>
      <w:r w:rsidRPr="00DD42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to_string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D42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]).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</w:t>
      </w:r>
      <w:r w:rsidRPr="00DD42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to_string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D42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]).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</w:t>
      </w:r>
      <w:r w:rsidRPr="00DD42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to_string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c_str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(),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   </w:t>
      </w:r>
      <w:r w:rsidRPr="00DD42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NULL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);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DD42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D42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D42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D42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D42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&amp;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42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)) &gt; </w:t>
      </w:r>
      <w:r w:rsidRPr="00DD42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&amp;&amp; 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buf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DD42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EOF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D42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&amp;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42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D42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cout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endl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}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D42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D42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424B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return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234192" w:rsidRPr="003A464C" w:rsidRDefault="00234192" w:rsidP="0023419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B07002" w:rsidRPr="00234192" w:rsidRDefault="00000000">
      <w:pPr>
        <w:widowControl/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3A464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child.cpp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D42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&lt;unistd.h&gt;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#include</w:t>
      </w:r>
      <w:r w:rsidRPr="00DD42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&lt;iostream&gt;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main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42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argc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42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const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*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[])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{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42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D42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D42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DD42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stoi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D42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D42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] = </w:t>
      </w:r>
      <w:r w:rsidRPr="00DD42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stoi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D42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42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int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D42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stoi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argv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D42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42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dup2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42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== -</w:t>
      </w:r>
      <w:r w:rsidRPr="00DD42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D42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cerr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&lt;&lt;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"dub error</w:t>
      </w:r>
      <w:r w:rsidRPr="00DD42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D42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D42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-</w:t>
      </w:r>
      <w:r w:rsidRPr="00DD42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}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42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float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D42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42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char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42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D424B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std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::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cin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&gt;&gt;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+= 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getchar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();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DD42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== </w:t>
      </w:r>
      <w:r w:rsidRPr="00DD42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D424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DD424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D42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&amp;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42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D42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&amp;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42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sum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= </w:t>
      </w:r>
      <w:r w:rsidRPr="00DD42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} </w:t>
      </w:r>
      <w:r w:rsidRPr="00DD42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!= </w:t>
      </w:r>
      <w:r w:rsidRPr="00DD42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EOF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D42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], &amp;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DD424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sizeof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));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D42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424B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close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r w:rsidRPr="00DD424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fd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[</w:t>
      </w:r>
      <w:r w:rsidRPr="00DD42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]);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DD424B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DD424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D424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:rsidR="00DD424B" w:rsidRPr="00DD424B" w:rsidRDefault="00DD424B" w:rsidP="00DD424B">
      <w:pPr>
        <w:widowControl/>
        <w:shd w:val="clear" w:color="auto" w:fill="1E1E1E"/>
        <w:suppressAutoHyphens w:val="0"/>
        <w:spacing w:line="285" w:lineRule="atLeast"/>
        <w:textAlignment w:val="auto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3553"/>
        </w:tabs>
        <w:spacing w:line="360" w:lineRule="auto"/>
        <w:rPr>
          <w:rFonts w:ascii="Times New Roman" w:eastAsia="Times New Roman" w:hAnsi="Times New Roman" w:cs="Times New Roman"/>
          <w:color w:val="000000"/>
          <w:szCs w:val="22"/>
        </w:rPr>
      </w:pPr>
    </w:p>
    <w:p w:rsidR="00756FFC" w:rsidRDefault="00756FF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56FFC" w:rsidRDefault="00756FF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56FFC" w:rsidRDefault="00756FF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56FFC" w:rsidRDefault="00756FF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56FFC" w:rsidRDefault="00756FF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756FFC" w:rsidRDefault="00756FF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0700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Демонстрация работы программы</w:t>
      </w:r>
    </w:p>
    <w:p w:rsidR="00B07002" w:rsidRDefault="00756FFC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246" w:lineRule="auto"/>
        <w:rPr>
          <w:rFonts w:ascii="Times New Roman" w:eastAsia="Times New Roman" w:hAnsi="Times New Roman" w:cs="Times New Roman"/>
          <w:color w:val="000000"/>
          <w:szCs w:val="22"/>
        </w:rPr>
      </w:pPr>
      <w:r w:rsidRPr="00756FFC">
        <w:rPr>
          <w:rFonts w:ascii="Times New Roman" w:eastAsia="Times New Roman" w:hAnsi="Times New Roman" w:cs="Times New Roman"/>
          <w:color w:val="000000"/>
          <w:szCs w:val="22"/>
        </w:rPr>
        <w:drawing>
          <wp:inline distT="0" distB="0" distL="0" distR="0" wp14:anchorId="68EE974F" wp14:editId="307EBC78">
            <wp:extent cx="5940425" cy="1695450"/>
            <wp:effectExtent l="0" t="0" r="3175" b="0"/>
            <wp:docPr id="14454293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54293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spacing w:line="246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B07002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:rsidR="00B07002" w:rsidRPr="00756FFC" w:rsidRDefault="00000000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  <w:sz w:val="24"/>
        </w:rPr>
      </w:pPr>
      <w:r w:rsidRPr="00756FFC">
        <w:rPr>
          <w:rFonts w:ascii="Times New Roman" w:eastAsia="Times New Roman" w:hAnsi="Times New Roman" w:cs="Times New Roman"/>
          <w:color w:val="000000"/>
          <w:sz w:val="24"/>
        </w:rPr>
        <w:t xml:space="preserve">В ходе выполнения </w:t>
      </w:r>
      <w:r w:rsidRPr="00756FFC">
        <w:rPr>
          <w:rFonts w:ascii="Times New Roman" w:eastAsia="Times New Roman" w:hAnsi="Times New Roman" w:cs="Times New Roman"/>
          <w:sz w:val="24"/>
        </w:rPr>
        <w:t>лабораторной работы</w:t>
      </w:r>
      <w:r w:rsidRPr="00756FFC">
        <w:rPr>
          <w:rFonts w:ascii="Times New Roman" w:eastAsia="Times New Roman" w:hAnsi="Times New Roman" w:cs="Times New Roman"/>
          <w:color w:val="000000"/>
          <w:sz w:val="24"/>
        </w:rPr>
        <w:t xml:space="preserve"> №2 </w:t>
      </w:r>
      <w:r w:rsidRPr="00756FFC">
        <w:rPr>
          <w:rFonts w:ascii="Times New Roman" w:eastAsia="Times New Roman" w:hAnsi="Times New Roman" w:cs="Times New Roman"/>
          <w:sz w:val="24"/>
        </w:rPr>
        <w:t>я приобрел практические навыки в управлении процессами в ОС, и в обеспечении обмена данных между процессами посредством каналов.</w:t>
      </w:r>
    </w:p>
    <w:p w:rsidR="00B07002" w:rsidRDefault="00B07002">
      <w:pPr>
        <w:widowControl/>
        <w:pBdr>
          <w:top w:val="nil"/>
          <w:left w:val="nil"/>
          <w:bottom w:val="nil"/>
          <w:right w:val="nil"/>
          <w:between w:val="nil"/>
        </w:pBdr>
        <w:spacing w:after="160" w:line="360" w:lineRule="auto"/>
        <w:rPr>
          <w:rFonts w:ascii="Times New Roman" w:eastAsia="Times New Roman" w:hAnsi="Times New Roman" w:cs="Times New Roman"/>
        </w:rPr>
      </w:pPr>
    </w:p>
    <w:sectPr w:rsidR="00B07002">
      <w:footerReference w:type="default" r:id="rId10"/>
      <w:pgSz w:w="11906" w:h="16838"/>
      <w:pgMar w:top="1134" w:right="850" w:bottom="1134" w:left="1701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914A0" w:rsidRDefault="006914A0">
      <w:r>
        <w:separator/>
      </w:r>
    </w:p>
  </w:endnote>
  <w:endnote w:type="continuationSeparator" w:id="0">
    <w:p w:rsidR="006914A0" w:rsidRDefault="006914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jaVu Sans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07002" w:rsidRDefault="00000000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cs="Calibri"/>
        <w:color w:val="000000"/>
        <w:szCs w:val="22"/>
      </w:rPr>
    </w:pPr>
    <w:r>
      <w:rPr>
        <w:rFonts w:cs="Calibri"/>
        <w:color w:val="000000"/>
        <w:szCs w:val="22"/>
      </w:rPr>
      <w:fldChar w:fldCharType="begin"/>
    </w:r>
    <w:r>
      <w:rPr>
        <w:rFonts w:cs="Calibri"/>
        <w:color w:val="000000"/>
        <w:szCs w:val="22"/>
      </w:rPr>
      <w:instrText>PAGE</w:instrText>
    </w:r>
    <w:r>
      <w:rPr>
        <w:rFonts w:cs="Calibri"/>
        <w:color w:val="000000"/>
        <w:szCs w:val="22"/>
      </w:rPr>
      <w:fldChar w:fldCharType="separate"/>
    </w:r>
    <w:r w:rsidR="003A464C">
      <w:rPr>
        <w:rFonts w:cs="Calibri"/>
        <w:noProof/>
        <w:color w:val="000000"/>
        <w:szCs w:val="22"/>
      </w:rPr>
      <w:t>2</w:t>
    </w:r>
    <w:r>
      <w:rPr>
        <w:rFonts w:cs="Calibri"/>
        <w:color w:val="000000"/>
        <w:szCs w:val="22"/>
      </w:rPr>
      <w:fldChar w:fldCharType="end"/>
    </w:r>
  </w:p>
  <w:p w:rsidR="00B07002" w:rsidRDefault="00B07002">
    <w:pPr>
      <w:widowControl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rFonts w:cs="Calibri"/>
        <w:color w:val="000000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914A0" w:rsidRDefault="006914A0">
      <w:r>
        <w:separator/>
      </w:r>
    </w:p>
  </w:footnote>
  <w:footnote w:type="continuationSeparator" w:id="0">
    <w:p w:rsidR="006914A0" w:rsidRDefault="006914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554BC"/>
    <w:multiLevelType w:val="multilevel"/>
    <w:tmpl w:val="DCEE55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D53990"/>
    <w:multiLevelType w:val="multilevel"/>
    <w:tmpl w:val="294002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1.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 w16cid:durableId="437215013">
    <w:abstractNumId w:val="1"/>
  </w:num>
  <w:num w:numId="2" w16cid:durableId="912935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002"/>
    <w:rsid w:val="00184412"/>
    <w:rsid w:val="00234192"/>
    <w:rsid w:val="003A464C"/>
    <w:rsid w:val="004635B4"/>
    <w:rsid w:val="006914A0"/>
    <w:rsid w:val="00756FFC"/>
    <w:rsid w:val="00A64CB5"/>
    <w:rsid w:val="00B07002"/>
    <w:rsid w:val="00DD424B"/>
    <w:rsid w:val="00DD4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00FD9"/>
  <w15:docId w15:val="{268E8F1B-2381-4EFE-B094-F11F8A3D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rFonts w:cs="DejaVu Sans"/>
      <w:szCs w:val="24"/>
      <w:lang w:val="ru-RU" w:eastAsia="en-US"/>
    </w:rPr>
  </w:style>
  <w:style w:type="paragraph" w:styleId="1">
    <w:name w:val="heading 1"/>
    <w:basedOn w:val="Standard"/>
    <w:next w:val="Standard"/>
    <w:uiPriority w:val="9"/>
    <w:qFormat/>
    <w:pPr>
      <w:keepNext/>
      <w:keepLines/>
      <w:spacing w:before="240" w:after="0"/>
      <w:outlineLvl w:val="0"/>
    </w:pPr>
    <w:rPr>
      <w:rFonts w:ascii="Calibri Light" w:eastAsia="Calibri Light" w:hAnsi="Calibri Light" w:cs="Calibri Light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erChar">
    <w:name w:val="Header Char"/>
    <w:basedOn w:val="a0"/>
    <w:qFormat/>
    <w:rPr>
      <w:rFonts w:eastAsia="Calibri"/>
      <w:sz w:val="22"/>
      <w:szCs w:val="22"/>
      <w:lang w:eastAsia="ru-RU"/>
    </w:rPr>
  </w:style>
  <w:style w:type="character" w:customStyle="1" w:styleId="FooterChar">
    <w:name w:val="Footer Char"/>
    <w:basedOn w:val="a0"/>
    <w:qFormat/>
    <w:rPr>
      <w:rFonts w:eastAsia="Calibri"/>
      <w:sz w:val="22"/>
      <w:szCs w:val="22"/>
      <w:lang w:eastAsia="ru-RU"/>
    </w:rPr>
  </w:style>
  <w:style w:type="character" w:styleId="a4">
    <w:name w:val="page number"/>
    <w:basedOn w:val="a0"/>
    <w:qFormat/>
  </w:style>
  <w:style w:type="character" w:customStyle="1" w:styleId="Heading1Char">
    <w:name w:val="Heading 1 Char"/>
    <w:basedOn w:val="a0"/>
    <w:qFormat/>
    <w:rPr>
      <w:rFonts w:ascii="Calibri Light" w:eastAsia="Calibri" w:hAnsi="Calibri Light" w:cs="DejaVu Sans"/>
      <w:color w:val="2F5496"/>
      <w:sz w:val="32"/>
      <w:szCs w:val="32"/>
      <w:lang w:eastAsia="ru-RU"/>
    </w:rPr>
  </w:style>
  <w:style w:type="character" w:customStyle="1" w:styleId="a5">
    <w:name w:val="Символ нумерации"/>
    <w:qFormat/>
  </w:style>
  <w:style w:type="character" w:customStyle="1" w:styleId="a6">
    <w:name w:val="Маркеры"/>
    <w:qFormat/>
    <w:rPr>
      <w:rFonts w:ascii="OpenSymbol" w:eastAsia="OpenSymbol" w:hAnsi="OpenSymbol" w:cs="OpenSymbol"/>
    </w:rPr>
  </w:style>
  <w:style w:type="character" w:customStyle="1" w:styleId="-">
    <w:name w:val="Интернет-ссылка"/>
    <w:basedOn w:val="a0"/>
    <w:qFormat/>
    <w:rPr>
      <w:color w:val="0563C1"/>
      <w:u w:val="single"/>
    </w:rPr>
  </w:style>
  <w:style w:type="character" w:styleId="a7">
    <w:name w:val="Unresolved Mention"/>
    <w:basedOn w:val="a0"/>
    <w:qFormat/>
    <w:rPr>
      <w:color w:val="605E5C"/>
      <w:shd w:val="clear" w:color="auto" w:fill="E1DFDD"/>
    </w:rPr>
  </w:style>
  <w:style w:type="character" w:customStyle="1" w:styleId="a8">
    <w:name w:val="Посещённая гиперссылка"/>
    <w:basedOn w:val="a0"/>
    <w:qFormat/>
    <w:rPr>
      <w:color w:val="954F72"/>
      <w:u w:val="single"/>
    </w:rPr>
  </w:style>
  <w:style w:type="character" w:customStyle="1" w:styleId="keyword1bash">
    <w:name w:val="keyword1_bash"/>
    <w:qFormat/>
    <w:rPr>
      <w:b/>
      <w:i w:val="0"/>
      <w:color w:val="C20CB9"/>
    </w:rPr>
  </w:style>
  <w:style w:type="character" w:customStyle="1" w:styleId="keyword2bash">
    <w:name w:val="keyword2_bash"/>
    <w:qFormat/>
    <w:rPr>
      <w:b/>
      <w:i w:val="0"/>
      <w:color w:val="7A0874"/>
    </w:rPr>
  </w:style>
  <w:style w:type="character" w:customStyle="1" w:styleId="symbol0bash">
    <w:name w:val="symbol0_bash"/>
    <w:qFormat/>
    <w:rPr>
      <w:b/>
      <w:i w:val="0"/>
      <w:color w:val="000000"/>
    </w:rPr>
  </w:style>
  <w:style w:type="character" w:customStyle="1" w:styleId="comment0c">
    <w:name w:val="comment0_c"/>
    <w:qFormat/>
    <w:rPr>
      <w:b w:val="0"/>
      <w:i w:val="0"/>
      <w:color w:val="339933"/>
    </w:rPr>
  </w:style>
  <w:style w:type="character" w:customStyle="1" w:styleId="numberc">
    <w:name w:val="number_c"/>
    <w:qFormat/>
    <w:rPr>
      <w:b w:val="0"/>
      <w:i w:val="0"/>
      <w:color w:val="0000DD"/>
    </w:rPr>
  </w:style>
  <w:style w:type="character" w:customStyle="1" w:styleId="keyword0c">
    <w:name w:val="keyword0_c"/>
    <w:qFormat/>
    <w:rPr>
      <w:b w:val="0"/>
      <w:i w:val="0"/>
      <w:color w:val="B1B100"/>
    </w:rPr>
  </w:style>
  <w:style w:type="character" w:customStyle="1" w:styleId="keyword3c">
    <w:name w:val="keyword3_c"/>
    <w:qFormat/>
    <w:rPr>
      <w:b w:val="0"/>
      <w:i w:val="0"/>
      <w:color w:val="993333"/>
    </w:rPr>
  </w:style>
  <w:style w:type="character" w:customStyle="1" w:styleId="symbol0c">
    <w:name w:val="symbol0_c"/>
    <w:qFormat/>
    <w:rPr>
      <w:b w:val="0"/>
      <w:i w:val="0"/>
      <w:color w:val="339933"/>
    </w:rPr>
  </w:style>
  <w:style w:type="character" w:customStyle="1" w:styleId="stringc">
    <w:name w:val="string_c"/>
    <w:qFormat/>
    <w:rPr>
      <w:b w:val="0"/>
      <w:i w:val="0"/>
      <w:color w:val="FF0000"/>
    </w:rPr>
  </w:style>
  <w:style w:type="character" w:customStyle="1" w:styleId="escapedc">
    <w:name w:val="escaped_c"/>
    <w:qFormat/>
    <w:rPr>
      <w:b/>
      <w:i w:val="0"/>
      <w:color w:val="000099"/>
    </w:rPr>
  </w:style>
  <w:style w:type="character" w:customStyle="1" w:styleId="keyword2c">
    <w:name w:val="keyword2_c"/>
    <w:qFormat/>
    <w:rPr>
      <w:b w:val="0"/>
      <w:i w:val="0"/>
      <w:color w:val="000066"/>
    </w:rPr>
  </w:style>
  <w:style w:type="character" w:customStyle="1" w:styleId="keyword1c">
    <w:name w:val="keyword1_c"/>
    <w:qFormat/>
    <w:rPr>
      <w:b/>
      <w:i w:val="0"/>
      <w:color w:val="000000"/>
    </w:rPr>
  </w:style>
  <w:style w:type="character" w:customStyle="1" w:styleId="regexp4bash">
    <w:name w:val="regexp4_bash"/>
    <w:qFormat/>
    <w:rPr>
      <w:b w:val="0"/>
      <w:i w:val="0"/>
      <w:color w:val="660033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Lohit Devanagari"/>
      <w:sz w:val="24"/>
    </w:rPr>
  </w:style>
  <w:style w:type="paragraph" w:styleId="ab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8"/>
      <w:szCs w:val="24"/>
    </w:rPr>
  </w:style>
  <w:style w:type="paragraph" w:customStyle="1" w:styleId="11">
    <w:name w:val="Указатель1"/>
    <w:basedOn w:val="Standard"/>
    <w:qFormat/>
    <w:pPr>
      <w:suppressLineNumbers/>
    </w:pPr>
    <w:rPr>
      <w:rFonts w:cs="Lohit Devanagari"/>
      <w:sz w:val="24"/>
    </w:rPr>
  </w:style>
  <w:style w:type="paragraph" w:customStyle="1" w:styleId="Standard">
    <w:name w:val="Standard"/>
    <w:qFormat/>
    <w:pPr>
      <w:widowControl/>
      <w:suppressAutoHyphens/>
      <w:spacing w:after="160" w:line="247" w:lineRule="auto"/>
      <w:textAlignment w:val="baseline"/>
    </w:pPr>
    <w:rPr>
      <w:rFonts w:cs="DejaVu Sans"/>
      <w:lang w:val="ru-RU"/>
    </w:rPr>
  </w:style>
  <w:style w:type="paragraph" w:customStyle="1" w:styleId="Textbody">
    <w:name w:val="Text body"/>
    <w:basedOn w:val="Standard"/>
    <w:qFormat/>
    <w:pPr>
      <w:spacing w:after="140" w:line="276" w:lineRule="auto"/>
    </w:pPr>
  </w:style>
  <w:style w:type="paragraph" w:styleId="ac">
    <w:name w:val="Normal (Web)"/>
    <w:basedOn w:val="Standard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d">
    <w:name w:val="List Paragraph"/>
    <w:basedOn w:val="Standard"/>
    <w:qFormat/>
    <w:pPr>
      <w:ind w:left="720"/>
    </w:pPr>
  </w:style>
  <w:style w:type="paragraph" w:customStyle="1" w:styleId="ae">
    <w:name w:val="Колонтитул"/>
    <w:basedOn w:val="Standard"/>
    <w:qFormat/>
  </w:style>
  <w:style w:type="paragraph" w:styleId="af">
    <w:name w:val="head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0">
    <w:name w:val="footer"/>
    <w:basedOn w:val="Standard"/>
    <w:pPr>
      <w:tabs>
        <w:tab w:val="center" w:pos="4677"/>
        <w:tab w:val="right" w:pos="9355"/>
      </w:tabs>
      <w:spacing w:after="0" w:line="240" w:lineRule="auto"/>
    </w:pPr>
  </w:style>
  <w:style w:type="paragraph" w:styleId="af1">
    <w:name w:val="index heading"/>
    <w:basedOn w:val="10"/>
  </w:style>
  <w:style w:type="paragraph" w:styleId="af2">
    <w:name w:val="TOC Heading"/>
    <w:basedOn w:val="1"/>
    <w:next w:val="Standard"/>
    <w:pPr>
      <w:spacing w:before="480" w:line="276" w:lineRule="auto"/>
    </w:pPr>
    <w:rPr>
      <w:b/>
      <w:bCs/>
      <w:sz w:val="28"/>
      <w:szCs w:val="28"/>
    </w:rPr>
  </w:style>
  <w:style w:type="paragraph" w:customStyle="1" w:styleId="Contents1">
    <w:name w:val="Contents 1"/>
    <w:basedOn w:val="Standard"/>
    <w:next w:val="Standard"/>
    <w:autoRedefine/>
    <w:qFormat/>
    <w:pPr>
      <w:spacing w:before="240" w:after="120"/>
    </w:pPr>
    <w:rPr>
      <w:rFonts w:cs="Calibri"/>
      <w:b/>
      <w:bCs/>
      <w:sz w:val="20"/>
      <w:szCs w:val="20"/>
    </w:rPr>
  </w:style>
  <w:style w:type="paragraph" w:customStyle="1" w:styleId="Contents2">
    <w:name w:val="Contents 2"/>
    <w:basedOn w:val="Standard"/>
    <w:next w:val="Standard"/>
    <w:autoRedefine/>
    <w:qFormat/>
    <w:pPr>
      <w:spacing w:before="120" w:after="0"/>
      <w:ind w:left="220"/>
    </w:pPr>
    <w:rPr>
      <w:rFonts w:cs="Calibri"/>
      <w:i/>
      <w:iCs/>
      <w:sz w:val="20"/>
      <w:szCs w:val="20"/>
    </w:rPr>
  </w:style>
  <w:style w:type="paragraph" w:customStyle="1" w:styleId="Contents3">
    <w:name w:val="Contents 3"/>
    <w:basedOn w:val="Standard"/>
    <w:next w:val="Standard"/>
    <w:autoRedefine/>
    <w:qFormat/>
    <w:pPr>
      <w:spacing w:after="0"/>
      <w:ind w:left="440"/>
    </w:pPr>
    <w:rPr>
      <w:rFonts w:cs="Calibri"/>
      <w:sz w:val="20"/>
      <w:szCs w:val="20"/>
    </w:rPr>
  </w:style>
  <w:style w:type="paragraph" w:customStyle="1" w:styleId="Contents4">
    <w:name w:val="Contents 4"/>
    <w:basedOn w:val="Standard"/>
    <w:next w:val="Standard"/>
    <w:autoRedefine/>
    <w:qFormat/>
    <w:pPr>
      <w:spacing w:after="0"/>
      <w:ind w:left="660"/>
    </w:pPr>
    <w:rPr>
      <w:rFonts w:cs="Calibri"/>
      <w:sz w:val="20"/>
      <w:szCs w:val="20"/>
    </w:rPr>
  </w:style>
  <w:style w:type="paragraph" w:customStyle="1" w:styleId="Contents5">
    <w:name w:val="Contents 5"/>
    <w:basedOn w:val="Standard"/>
    <w:next w:val="Standard"/>
    <w:autoRedefine/>
    <w:qFormat/>
    <w:pPr>
      <w:spacing w:after="0"/>
      <w:ind w:left="880"/>
    </w:pPr>
    <w:rPr>
      <w:rFonts w:cs="Calibri"/>
      <w:sz w:val="20"/>
      <w:szCs w:val="20"/>
    </w:rPr>
  </w:style>
  <w:style w:type="paragraph" w:customStyle="1" w:styleId="Contents6">
    <w:name w:val="Contents 6"/>
    <w:basedOn w:val="Standard"/>
    <w:next w:val="Standard"/>
    <w:autoRedefine/>
    <w:qFormat/>
    <w:pPr>
      <w:spacing w:after="0"/>
      <w:ind w:left="1100"/>
    </w:pPr>
    <w:rPr>
      <w:rFonts w:cs="Calibri"/>
      <w:sz w:val="20"/>
      <w:szCs w:val="20"/>
    </w:rPr>
  </w:style>
  <w:style w:type="paragraph" w:customStyle="1" w:styleId="Contents7">
    <w:name w:val="Contents 7"/>
    <w:basedOn w:val="Standard"/>
    <w:next w:val="Standard"/>
    <w:autoRedefine/>
    <w:qFormat/>
    <w:pPr>
      <w:spacing w:after="0"/>
      <w:ind w:left="1320"/>
    </w:pPr>
    <w:rPr>
      <w:rFonts w:cs="Calibri"/>
      <w:sz w:val="20"/>
      <w:szCs w:val="20"/>
    </w:rPr>
  </w:style>
  <w:style w:type="paragraph" w:customStyle="1" w:styleId="Contents8">
    <w:name w:val="Contents 8"/>
    <w:basedOn w:val="Standard"/>
    <w:next w:val="Standard"/>
    <w:autoRedefine/>
    <w:qFormat/>
    <w:pPr>
      <w:spacing w:after="0"/>
      <w:ind w:left="1540"/>
    </w:pPr>
    <w:rPr>
      <w:rFonts w:cs="Calibri"/>
      <w:sz w:val="20"/>
      <w:szCs w:val="20"/>
    </w:rPr>
  </w:style>
  <w:style w:type="paragraph" w:customStyle="1" w:styleId="Contents9">
    <w:name w:val="Contents 9"/>
    <w:basedOn w:val="Standard"/>
    <w:next w:val="Standard"/>
    <w:autoRedefine/>
    <w:qFormat/>
    <w:pPr>
      <w:spacing w:after="0"/>
      <w:ind w:left="1760"/>
    </w:pPr>
    <w:rPr>
      <w:rFonts w:cs="Calibri"/>
      <w:sz w:val="20"/>
      <w:szCs w:val="20"/>
    </w:rPr>
  </w:style>
  <w:style w:type="paragraph" w:customStyle="1" w:styleId="af3">
    <w:name w:val="Содержимое врезки"/>
    <w:basedOn w:val="Standard"/>
    <w:qFormat/>
  </w:style>
  <w:style w:type="numbering" w:customStyle="1" w:styleId="NoList1">
    <w:name w:val="No List_1"/>
    <w:qFormat/>
  </w:style>
  <w:style w:type="numbering" w:customStyle="1" w:styleId="NoList11">
    <w:name w:val="No List_1_1"/>
    <w:qFormat/>
  </w:style>
  <w:style w:type="paragraph" w:styleId="af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71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4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3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8zdeOJUQTFbz5c9EnH8OU0EbesA==">AMUW2mVnQzENj4SVyqkQgfNNXuCCBtYCfVWp0+TY9cRq0+Lw/zuJa4RWMV7nFvsTcW1djgv1TzRoJVzUpXriqZdIrPzbpMaO4H66n88zqaYE7HaxtNnA1Wk=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sindchess@gmail.com</dc:creator>
  <cp:lastModifiedBy>алексей марченко</cp:lastModifiedBy>
  <cp:revision>6</cp:revision>
  <dcterms:created xsi:type="dcterms:W3CDTF">2022-09-17T10:04:00Z</dcterms:created>
  <dcterms:modified xsi:type="dcterms:W3CDTF">2023-03-25T16:32:00Z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