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356B3E" w14:textId="77777777" w:rsidR="001A21E8" w:rsidRDefault="00000000">
      <w:pPr>
        <w:pStyle w:val="Heading1"/>
      </w:pPr>
      <w:r>
        <w:t>Macro: Split Word Document into Multiple ASCII .txt Files</w:t>
      </w:r>
    </w:p>
    <w:p w14:paraId="663A7A6A" w14:textId="77777777" w:rsidR="00355DCD" w:rsidRDefault="00000000" w:rsidP="00355DCD">
      <w:pPr>
        <w:spacing w:after="0" w:line="240" w:lineRule="auto"/>
      </w:pPr>
      <w:r>
        <w:br/>
        <w:t>This macro allows you to split a Word document into smaller ASCII .txt files, each with a specified maximum number of characters.</w:t>
      </w:r>
      <w:r>
        <w:br/>
        <w:t>Ideal for uploading content to GPT Free version, which has input size limitations.</w:t>
      </w:r>
      <w:r w:rsidR="00355DCD">
        <w:br/>
      </w:r>
    </w:p>
    <w:p w14:paraId="574B1AE1" w14:textId="1F7C3144" w:rsidR="00355DCD" w:rsidRDefault="00355DCD" w:rsidP="00355DCD">
      <w:pPr>
        <w:spacing w:after="0" w:line="240" w:lineRule="auto"/>
      </w:pPr>
      <w:r>
        <w:t>To use:</w:t>
      </w:r>
      <w:r>
        <w:br/>
        <w:t>Copy and Paste the entire content of your text.</w:t>
      </w:r>
      <w:r w:rsidR="00000000">
        <w:br/>
      </w:r>
      <w:r w:rsidR="00000000">
        <w:br/>
      </w:r>
      <w:r>
        <w:t>How to run the macro</w:t>
      </w:r>
      <w:r w:rsidR="00000000">
        <w:t>:</w:t>
      </w:r>
      <w:r w:rsidR="00000000">
        <w:br/>
        <w:t>1. Open this file in Word and enable macros.</w:t>
      </w:r>
      <w:r w:rsidR="00000000">
        <w:br/>
        <w:t>2. Press ALT + F11 to open the VBA Editor.</w:t>
      </w:r>
    </w:p>
    <w:p w14:paraId="62603470" w14:textId="50513AD7" w:rsidR="001A21E8" w:rsidRDefault="00355DCD" w:rsidP="00355DCD">
      <w:pPr>
        <w:spacing w:after="0" w:line="240" w:lineRule="auto"/>
      </w:pPr>
      <w:r>
        <w:t>3</w:t>
      </w:r>
      <w:r w:rsidR="00000000">
        <w:t>. Run the macro to export parts of the document into .txt files.</w:t>
      </w:r>
      <w:r w:rsidR="00000000">
        <w:br/>
      </w:r>
    </w:p>
    <w:sectPr w:rsidR="001A21E8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138062178">
    <w:abstractNumId w:val="8"/>
  </w:num>
  <w:num w:numId="2" w16cid:durableId="2114591952">
    <w:abstractNumId w:val="6"/>
  </w:num>
  <w:num w:numId="3" w16cid:durableId="1479688691">
    <w:abstractNumId w:val="5"/>
  </w:num>
  <w:num w:numId="4" w16cid:durableId="594482823">
    <w:abstractNumId w:val="4"/>
  </w:num>
  <w:num w:numId="5" w16cid:durableId="1900241186">
    <w:abstractNumId w:val="7"/>
  </w:num>
  <w:num w:numId="6" w16cid:durableId="318575822">
    <w:abstractNumId w:val="3"/>
  </w:num>
  <w:num w:numId="7" w16cid:durableId="2056468243">
    <w:abstractNumId w:val="2"/>
  </w:num>
  <w:num w:numId="8" w16cid:durableId="6489907">
    <w:abstractNumId w:val="1"/>
  </w:num>
  <w:num w:numId="9" w16cid:durableId="5250984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22304"/>
    <w:rsid w:val="00034616"/>
    <w:rsid w:val="0006063C"/>
    <w:rsid w:val="000F3F80"/>
    <w:rsid w:val="0015074B"/>
    <w:rsid w:val="001A21E8"/>
    <w:rsid w:val="0029639D"/>
    <w:rsid w:val="00326F90"/>
    <w:rsid w:val="00355DCD"/>
    <w:rsid w:val="004F613D"/>
    <w:rsid w:val="007A7B24"/>
    <w:rsid w:val="00AA1D8D"/>
    <w:rsid w:val="00B47730"/>
    <w:rsid w:val="00CB0664"/>
    <w:rsid w:val="00D80CEF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;"/>
  <w14:docId w14:val="0E6A8134"/>
  <w14:defaultImageDpi w14:val="300"/>
  <w15:docId w15:val="{63A2CDAE-A088-412E-AEF7-9889041FB0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PLITDOCUMENTS.NEWMACROS.SPLITDOCUMENTINTOTXTFILES" wne:name="SplitDocuments.NewMacros.SplitDocumentIntoTxt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75</Words>
  <Characters>432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506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Marco Gomes</cp:lastModifiedBy>
  <cp:revision>4</cp:revision>
  <dcterms:created xsi:type="dcterms:W3CDTF">2025-04-03T18:20:00Z</dcterms:created>
  <dcterms:modified xsi:type="dcterms:W3CDTF">2025-04-03T18:25:00Z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55629fa0-5649-48cd-91aa-e50dfee65b66_Enabled">
    <vt:lpwstr>true</vt:lpwstr>
  </property>
  <property fmtid="{D5CDD505-2E9C-101B-9397-08002B2CF9AE}" pid="3" name="MSIP_Label_55629fa0-5649-48cd-91aa-e50dfee65b66_SetDate">
    <vt:lpwstr>2025-04-03T17:47:54Z</vt:lpwstr>
  </property>
  <property fmtid="{D5CDD505-2E9C-101B-9397-08002B2CF9AE}" pid="4" name="MSIP_Label_55629fa0-5649-48cd-91aa-e50dfee65b66_Method">
    <vt:lpwstr>Standard</vt:lpwstr>
  </property>
  <property fmtid="{D5CDD505-2E9C-101B-9397-08002B2CF9AE}" pid="5" name="MSIP_Label_55629fa0-5649-48cd-91aa-e50dfee65b66_Name">
    <vt:lpwstr>Publico</vt:lpwstr>
  </property>
  <property fmtid="{D5CDD505-2E9C-101B-9397-08002B2CF9AE}" pid="6" name="MSIP_Label_55629fa0-5649-48cd-91aa-e50dfee65b66_SiteId">
    <vt:lpwstr>52cf694d-bdf2-45a3-8dfe-cb08d48c67e0</vt:lpwstr>
  </property>
  <property fmtid="{D5CDD505-2E9C-101B-9397-08002B2CF9AE}" pid="7" name="MSIP_Label_55629fa0-5649-48cd-91aa-e50dfee65b66_ActionId">
    <vt:lpwstr>974c50c9-da58-46f1-a509-83cba9814db7</vt:lpwstr>
  </property>
  <property fmtid="{D5CDD505-2E9C-101B-9397-08002B2CF9AE}" pid="8" name="MSIP_Label_55629fa0-5649-48cd-91aa-e50dfee65b66_ContentBits">
    <vt:lpwstr>0</vt:lpwstr>
  </property>
  <property fmtid="{D5CDD505-2E9C-101B-9397-08002B2CF9AE}" pid="9" name="MSIP_Label_55629fa0-5649-48cd-91aa-e50dfee65b66_Tag">
    <vt:lpwstr>10, 3, 0, 1</vt:lpwstr>
  </property>
</Properties>
</file>