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36" w:rsidRPr="0079673C" w:rsidRDefault="0024485D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u w:val="single"/>
          <w:shd w:val="clear" w:color="auto" w:fill="FFFFFF"/>
          <w:lang w:eastAsia="es-MX"/>
        </w:rPr>
      </w:pPr>
      <w:hyperlink r:id="rId5" w:history="1">
        <w:r w:rsidR="00BF7E03" w:rsidRPr="0079673C">
          <w:rPr>
            <w:rFonts w:ascii="Tahoma" w:eastAsia="Times New Roman" w:hAnsi="Tahoma" w:cs="Tahoma"/>
            <w:b/>
            <w:bCs/>
            <w:caps/>
            <w:color w:val="000000"/>
            <w:sz w:val="32"/>
            <w:szCs w:val="32"/>
            <w:u w:val="single"/>
            <w:shd w:val="clear" w:color="auto" w:fill="FFFFFF"/>
            <w:lang w:eastAsia="es-MX"/>
          </w:rPr>
          <w:t>FULL-STACK-TEST</w:t>
        </w:r>
      </w:hyperlink>
    </w:p>
    <w:p w:rsidR="0079673C" w:rsidRDefault="0079673C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b/>
          <w:bCs/>
          <w:caps/>
          <w:color w:val="000000"/>
          <w:sz w:val="27"/>
          <w:szCs w:val="27"/>
          <w:u w:val="single"/>
          <w:shd w:val="clear" w:color="auto" w:fill="FFFFFF"/>
          <w:lang w:eastAsia="es-MX"/>
        </w:rPr>
      </w:pPr>
    </w:p>
    <w:p w:rsidR="0079673C" w:rsidRDefault="0079673C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La aplicación se realizó con Node Js como back end, se generó desde cero y se utilizaron frameworks tales como Morgan (para ver las peticiones del servidor), Express (para hacer las peticiones http) y promisse-mysql(para realizar promesas de tipo mysql). Se utilizó esta herramienta en primera instancia, porque así fue recomendada por parte del evaluador y en segunda, ya en términos reales, porque no </w:t>
      </w:r>
      <w:r w:rsidR="009A26CF">
        <w:rPr>
          <w:rFonts w:ascii="Tahoma" w:eastAsia="Times New Roman" w:hAnsi="Tahoma" w:cs="Tahoma"/>
          <w:sz w:val="24"/>
          <w:szCs w:val="24"/>
          <w:lang w:eastAsia="es-MX"/>
        </w:rPr>
        <w:t>requiere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de mayores costos de implementación, tal es el caso, si se hubiera desarrollado en .Net que es la especialidad del desarrollador.</w:t>
      </w:r>
    </w:p>
    <w:p w:rsidR="0079673C" w:rsidRDefault="0079673C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79673C" w:rsidRDefault="0079673C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Se utilizó como gestor de base de datos MySql, ya que es una herramienta muy poderosa y es gratuita, lo cual no generaría costos, además es mucho </w:t>
      </w:r>
      <w:r w:rsidR="009A26CF">
        <w:rPr>
          <w:rFonts w:ascii="Tahoma" w:eastAsia="Times New Roman" w:hAnsi="Tahoma" w:cs="Tahoma"/>
          <w:sz w:val="24"/>
          <w:szCs w:val="24"/>
          <w:lang w:eastAsia="es-MX"/>
        </w:rPr>
        <w:t>más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fácil encontrar información de la comunicación entre NodeJS y MySql. </w:t>
      </w:r>
    </w:p>
    <w:p w:rsidR="0079673C" w:rsidRDefault="0079673C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79673C" w:rsidRDefault="009A26CF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Habría</w:t>
      </w:r>
      <w:r w:rsidR="0079673C">
        <w:rPr>
          <w:rFonts w:ascii="Tahoma" w:eastAsia="Times New Roman" w:hAnsi="Tahoma" w:cs="Tahoma"/>
          <w:sz w:val="24"/>
          <w:szCs w:val="24"/>
          <w:lang w:eastAsia="es-MX"/>
        </w:rPr>
        <w:t xml:space="preserve"> sido posible utilizar SqlServer Express, pero la instalación es mucho </w:t>
      </w:r>
      <w:r>
        <w:rPr>
          <w:rFonts w:ascii="Tahoma" w:eastAsia="Times New Roman" w:hAnsi="Tahoma" w:cs="Tahoma"/>
          <w:sz w:val="24"/>
          <w:szCs w:val="24"/>
          <w:lang w:eastAsia="es-MX"/>
        </w:rPr>
        <w:t>más</w:t>
      </w:r>
      <w:r w:rsidR="0079673C">
        <w:rPr>
          <w:rFonts w:ascii="Tahoma" w:eastAsia="Times New Roman" w:hAnsi="Tahoma" w:cs="Tahoma"/>
          <w:sz w:val="24"/>
          <w:szCs w:val="24"/>
          <w:lang w:eastAsia="es-MX"/>
        </w:rPr>
        <w:t xml:space="preserve"> tardada y se disponía de poco tiempo para realizar la prueba.</w:t>
      </w:r>
    </w:p>
    <w:p w:rsidR="009A26CF" w:rsidRDefault="009A26CF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9A26CF" w:rsidRDefault="009A26CF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9A26CF" w:rsidRPr="0079673C" w:rsidRDefault="009A26CF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Se utilizó AngularJS, como front end, ya que era la opción que es </w:t>
      </w:r>
      <w:r w:rsidR="0024485D">
        <w:rPr>
          <w:rFonts w:ascii="Tahoma" w:eastAsia="Times New Roman" w:hAnsi="Tahoma" w:cs="Tahoma"/>
          <w:sz w:val="24"/>
          <w:szCs w:val="24"/>
          <w:lang w:eastAsia="es-MX"/>
        </w:rPr>
        <w:t>más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popular y cuenta con </w:t>
      </w:r>
      <w:r w:rsidR="0024485D">
        <w:rPr>
          <w:rFonts w:ascii="Tahoma" w:eastAsia="Times New Roman" w:hAnsi="Tahoma" w:cs="Tahoma"/>
          <w:sz w:val="24"/>
          <w:szCs w:val="24"/>
          <w:lang w:eastAsia="es-MX"/>
        </w:rPr>
        <w:t>más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documentación </w:t>
      </w:r>
      <w:r w:rsidR="0024485D">
        <w:rPr>
          <w:rFonts w:ascii="Tahoma" w:eastAsia="Times New Roman" w:hAnsi="Tahoma" w:cs="Tahoma"/>
          <w:sz w:val="24"/>
          <w:szCs w:val="24"/>
          <w:lang w:eastAsia="es-MX"/>
        </w:rPr>
        <w:t>de ayuda. Además de que el desarrollador cuenta con más experiencia con ésta herramienta, lo que le permitió terminarla en el tiempo establecido, de haber recurrido a cualquiera de las otras dos opciones, no hubiera sido capaz de terminar la aplicación en el tiempo establecido.</w:t>
      </w:r>
      <w:bookmarkStart w:id="0" w:name="_GoBack"/>
      <w:bookmarkEnd w:id="0"/>
    </w:p>
    <w:p w:rsidR="00BF7E03" w:rsidRPr="00BF7E03" w:rsidRDefault="00BF7E0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CD5E09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b/>
          <w:sz w:val="24"/>
          <w:szCs w:val="24"/>
          <w:lang w:eastAsia="es-MX"/>
        </w:rPr>
      </w:pPr>
      <w:r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>Configuración</w:t>
      </w:r>
      <w:r w:rsidR="00CD5E09"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 BackEnd.</w:t>
      </w:r>
    </w:p>
    <w:p w:rsidR="00BF7E03" w:rsidRPr="00BF7E03" w:rsidRDefault="00BF7E0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BF7E03" w:rsidRDefault="00BF7E0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Es necesario tener instalado Node.JS para la ejecución y ejecutar los siguientes comandos:</w:t>
      </w:r>
    </w:p>
    <w:p w:rsidR="00BF7E03" w:rsidRPr="00BF7E03" w:rsidRDefault="00BF7E0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BF7E03" w:rsidRDefault="00BF7E03" w:rsidP="009A26CF">
      <w:pPr>
        <w:pStyle w:val="Prrafodelista"/>
        <w:numPr>
          <w:ilvl w:val="0"/>
          <w:numId w:val="2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Entrar en una terminal y situarse en la carpeta del proyecto FrontEndTest, posteriormente ejecutar el comando </w:t>
      </w:r>
      <w:r w:rsidRPr="00BF7E03">
        <w:rPr>
          <w:rFonts w:ascii="Tahoma" w:eastAsia="Times New Roman" w:hAnsi="Tahoma" w:cs="Tahoma"/>
          <w:b/>
          <w:sz w:val="24"/>
          <w:szCs w:val="24"/>
          <w:lang w:eastAsia="es-MX"/>
        </w:rPr>
        <w:t>cd server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. Este comando permitirá entrar a la sub carpeta donde está situado el BackEnd y la conexión a la base de datos.</w:t>
      </w:r>
    </w:p>
    <w:p w:rsidR="00BF7E03" w:rsidRDefault="00BF7E03" w:rsidP="009A26CF">
      <w:pPr>
        <w:pStyle w:val="Prrafodelista"/>
        <w:numPr>
          <w:ilvl w:val="0"/>
          <w:numId w:val="2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 w:rsidRPr="00BF7E03">
        <w:rPr>
          <w:rFonts w:ascii="Tahoma" w:eastAsia="Times New Roman" w:hAnsi="Tahoma" w:cs="Tahoma"/>
          <w:b/>
          <w:sz w:val="24"/>
          <w:szCs w:val="24"/>
          <w:lang w:eastAsia="es-MX"/>
        </w:rPr>
        <w:t>server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se deberá ejecutar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npm run build </w:t>
      </w:r>
      <w:r>
        <w:rPr>
          <w:rFonts w:ascii="Tahoma" w:eastAsia="Times New Roman" w:hAnsi="Tahoma" w:cs="Tahoma"/>
          <w:sz w:val="24"/>
          <w:szCs w:val="24"/>
          <w:lang w:eastAsia="es-MX"/>
        </w:rPr>
        <w:t>para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que se estén actualizando los posibles cambios en los archivos de tipo typescript a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JavaScript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puro.</w:t>
      </w:r>
    </w:p>
    <w:p w:rsidR="00BF7E03" w:rsidRDefault="00BF7E03" w:rsidP="009A26CF">
      <w:pPr>
        <w:pStyle w:val="Prrafodelista"/>
        <w:numPr>
          <w:ilvl w:val="0"/>
          <w:numId w:val="2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Abrir otra terminal y volver a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ejecutar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cd server.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Ahora se ejecutará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npm run dev. </w:t>
      </w:r>
      <w:r>
        <w:rPr>
          <w:rFonts w:ascii="Tahoma" w:eastAsia="Times New Roman" w:hAnsi="Tahoma" w:cs="Tahoma"/>
          <w:sz w:val="24"/>
          <w:szCs w:val="24"/>
          <w:lang w:eastAsia="es-MX"/>
        </w:rPr>
        <w:t>Este comando nos permitirá ejecutar nodemon, para vigilar todas las peticiones que se hacen al servidor.</w:t>
      </w:r>
    </w:p>
    <w:p w:rsidR="00BF7E03" w:rsidRDefault="00CD5E09" w:rsidP="009A26CF">
      <w:pPr>
        <w:pStyle w:val="Prrafodelista"/>
        <w:numPr>
          <w:ilvl w:val="0"/>
          <w:numId w:val="2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El Servidor estará escuchando el puerto 3000, en caso de requerir cambiarlo es necesario acudir a la ruta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server/src/index.ts </w:t>
      </w:r>
      <w:r>
        <w:rPr>
          <w:rFonts w:ascii="Tahoma" w:eastAsia="Times New Roman" w:hAnsi="Tahoma" w:cs="Tahoma"/>
          <w:sz w:val="24"/>
          <w:szCs w:val="24"/>
          <w:lang w:eastAsia="es-MX"/>
        </w:rPr>
        <w:t>y cambiar el puerto en la línea 21.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Pr="00CD5E09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8"/>
          <w:szCs w:val="28"/>
          <w:lang w:eastAsia="es-MX"/>
        </w:rPr>
      </w:pPr>
      <w:r w:rsidRPr="00CD5E09">
        <w:rPr>
          <w:rFonts w:ascii="Tahoma" w:eastAsia="Times New Roman" w:hAnsi="Tahoma" w:cs="Tahoma"/>
          <w:sz w:val="28"/>
          <w:szCs w:val="28"/>
          <w:lang w:eastAsia="es-MX"/>
        </w:rPr>
        <w:t>Configuración</w:t>
      </w:r>
      <w:r w:rsidR="00CD5E09" w:rsidRPr="00CD5E09">
        <w:rPr>
          <w:rFonts w:ascii="Tahoma" w:eastAsia="Times New Roman" w:hAnsi="Tahoma" w:cs="Tahoma"/>
          <w:sz w:val="28"/>
          <w:szCs w:val="28"/>
          <w:lang w:eastAsia="es-MX"/>
        </w:rPr>
        <w:t xml:space="preserve"> FrontEnd.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Es necesario tener instalado Angular cli y ejecutar los siguientes comandos: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9A26CF">
      <w:pPr>
        <w:pStyle w:val="Prrafodelista"/>
        <w:numPr>
          <w:ilvl w:val="0"/>
          <w:numId w:val="3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Entrar en una terminal 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y situarse en la carpeta del proyecto FrontEndTest, posteriormente ejecutar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cd client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.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Este comando permitirá situarse dentro de la subcarpeta donde está situado el Front End desarrollado en Angular 7.</w:t>
      </w:r>
    </w:p>
    <w:p w:rsidR="00CD5E09" w:rsidRDefault="00CD5E09" w:rsidP="009A26CF">
      <w:pPr>
        <w:pStyle w:val="Prrafodelista"/>
        <w:numPr>
          <w:ilvl w:val="0"/>
          <w:numId w:val="3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client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ejecutar el com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ng serve</w:t>
      </w:r>
      <w:r>
        <w:rPr>
          <w:rFonts w:ascii="Tahoma" w:eastAsia="Times New Roman" w:hAnsi="Tahoma" w:cs="Tahoma"/>
          <w:sz w:val="24"/>
          <w:szCs w:val="24"/>
          <w:lang w:eastAsia="es-MX"/>
        </w:rPr>
        <w:t>, el cual compilará la aplicación.</w:t>
      </w:r>
    </w:p>
    <w:p w:rsidR="00CD5E09" w:rsidRDefault="00CD5E09" w:rsidP="009A26CF">
      <w:pPr>
        <w:pStyle w:val="Prrafodelista"/>
        <w:numPr>
          <w:ilvl w:val="0"/>
          <w:numId w:val="3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Abrir una nueva pestaña en un navegador y escribir la ruta </w:t>
      </w:r>
      <w:r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>http://localhost:4200/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8"/>
          <w:szCs w:val="28"/>
          <w:lang w:eastAsia="es-MX"/>
        </w:rPr>
      </w:pPr>
      <w:r>
        <w:rPr>
          <w:rFonts w:ascii="Tahoma" w:eastAsia="Times New Roman" w:hAnsi="Tahoma" w:cs="Tahoma"/>
          <w:sz w:val="28"/>
          <w:szCs w:val="28"/>
          <w:lang w:eastAsia="es-MX"/>
        </w:rPr>
        <w:t>Base de Datos.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8"/>
          <w:szCs w:val="28"/>
          <w:lang w:eastAsia="es-MX"/>
        </w:rPr>
      </w:pPr>
    </w:p>
    <w:p w:rsidR="00CD5E09" w:rsidRDefault="0014587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Se adjunta el archivo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chat_room_db</w:t>
      </w:r>
      <w:r>
        <w:rPr>
          <w:rFonts w:ascii="Tahoma" w:eastAsia="Times New Roman" w:hAnsi="Tahoma" w:cs="Tahoma"/>
          <w:sz w:val="24"/>
          <w:szCs w:val="24"/>
          <w:lang w:eastAsia="es-MX"/>
        </w:rPr>
        <w:t>, el cual contiene la base de datos con la cual se desarrolló la aplicación.</w:t>
      </w:r>
    </w:p>
    <w:p w:rsidR="00145873" w:rsidRDefault="00145873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server/keys.ts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se encuentran la cadena de conexión utilizada, en este archivo se puede cambiar el nombre del servidor de base de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datos,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así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como el usuario y contraseña. Por defecto se utiliza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root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como usuario y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password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como contraseña.</w:t>
      </w: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FrontEndTest/database/database.sql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s-MX"/>
        </w:rPr>
        <w:t>se encuentra el script con el cual se generó de la base de datos.</w:t>
      </w:r>
    </w:p>
    <w:p w:rsidR="00C705E4" w:rsidRP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8"/>
          <w:szCs w:val="28"/>
          <w:lang w:eastAsia="es-MX"/>
        </w:rPr>
      </w:pPr>
      <w:r w:rsidRPr="00CD5E09">
        <w:rPr>
          <w:rFonts w:ascii="Tahoma" w:eastAsia="Times New Roman" w:hAnsi="Tahoma" w:cs="Tahoma"/>
          <w:sz w:val="28"/>
          <w:szCs w:val="28"/>
          <w:lang w:eastAsia="es-MX"/>
        </w:rPr>
        <w:t>Descripción</w:t>
      </w:r>
      <w:r w:rsidR="00CD5E09" w:rsidRPr="00CD5E09">
        <w:rPr>
          <w:rFonts w:ascii="Tahoma" w:eastAsia="Times New Roman" w:hAnsi="Tahoma" w:cs="Tahoma"/>
          <w:sz w:val="28"/>
          <w:szCs w:val="28"/>
          <w:lang w:eastAsia="es-MX"/>
        </w:rPr>
        <w:t xml:space="preserve"> del proyecto. </w:t>
      </w: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8"/>
          <w:szCs w:val="28"/>
          <w:lang w:eastAsia="es-MX"/>
        </w:rPr>
      </w:pP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El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proyecto se situará en un login, en el caso que se haya restaurado la base de datos, se pueden utilizar 4 usuarios descritos a continuación:</w:t>
      </w: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Pr="00C705E4" w:rsidRDefault="00C705E4" w:rsidP="009A26CF">
      <w:pPr>
        <w:pStyle w:val="Prrafodelista"/>
        <w:numPr>
          <w:ilvl w:val="0"/>
          <w:numId w:val="4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Marco Villegas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Pr="00C705E4" w:rsidRDefault="00C705E4" w:rsidP="009A26CF">
      <w:pPr>
        <w:pStyle w:val="Prrafodelista"/>
        <w:numPr>
          <w:ilvl w:val="0"/>
          <w:numId w:val="4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Guadalupe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Pr="00C705E4" w:rsidRDefault="00C705E4" w:rsidP="009A26CF">
      <w:pPr>
        <w:pStyle w:val="Prrafodelista"/>
        <w:numPr>
          <w:ilvl w:val="0"/>
          <w:numId w:val="4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Baeley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pass</w:t>
      </w:r>
    </w:p>
    <w:p w:rsidR="00C705E4" w:rsidRPr="00C705E4" w:rsidRDefault="00C705E4" w:rsidP="009A26CF">
      <w:pPr>
        <w:pStyle w:val="Prrafodelista"/>
        <w:numPr>
          <w:ilvl w:val="0"/>
          <w:numId w:val="4"/>
        </w:num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Dundly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Default="00C705E4" w:rsidP="009A26CF">
      <w:pPr>
        <w:pStyle w:val="Prrafodelista"/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Al loguearse, situará al usuario en una pantalla en blanco, en la cual se verán las conversaciones que tiene con algún otro usuario. </w:t>
      </w: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Para crear una nueva conversación, es necesario hacer clic en la opción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New Chat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la cual mostrará a todos los usuarios. </w:t>
      </w: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A continuación, se deberá hacer clic en el botón azul llamado New Chat del usuario al que se requiera escribir.</w:t>
      </w:r>
    </w:p>
    <w:p w:rsidR="00C705E4" w:rsidRP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Se abrirá una nueva página en la cual se podrá enviar mensajes al usuario.</w:t>
      </w:r>
    </w:p>
    <w:p w:rsid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Pr="00C705E4" w:rsidRDefault="00C705E4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Pr="00CD5E09" w:rsidRDefault="00CD5E09" w:rsidP="009A26CF">
      <w:pPr>
        <w:spacing w:after="0" w:line="240" w:lineRule="auto"/>
        <w:ind w:firstLine="709"/>
        <w:jc w:val="both"/>
        <w:rPr>
          <w:rFonts w:ascii="Tahoma" w:eastAsia="Times New Roman" w:hAnsi="Tahoma" w:cs="Tahoma"/>
          <w:sz w:val="24"/>
          <w:szCs w:val="24"/>
          <w:lang w:eastAsia="es-MX"/>
        </w:rPr>
      </w:pPr>
    </w:p>
    <w:sectPr w:rsidR="00CD5E09" w:rsidRPr="00CD5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18E"/>
    <w:multiLevelType w:val="hybridMultilevel"/>
    <w:tmpl w:val="228A7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309"/>
    <w:multiLevelType w:val="hybridMultilevel"/>
    <w:tmpl w:val="7AE4F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436E"/>
    <w:multiLevelType w:val="hybridMultilevel"/>
    <w:tmpl w:val="65E23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A416A"/>
    <w:multiLevelType w:val="multilevel"/>
    <w:tmpl w:val="65B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03"/>
    <w:rsid w:val="00145873"/>
    <w:rsid w:val="0024485D"/>
    <w:rsid w:val="0079673C"/>
    <w:rsid w:val="009A26CF"/>
    <w:rsid w:val="00AB1E36"/>
    <w:rsid w:val="00BF7E03"/>
    <w:rsid w:val="00C705E4"/>
    <w:rsid w:val="00C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BF31"/>
  <w15:chartTrackingRefBased/>
  <w15:docId w15:val="{4DF79A3A-1830-436C-920C-A7BB222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2019-02-20T02:43:00Z</dcterms:created>
  <dcterms:modified xsi:type="dcterms:W3CDTF">2019-02-20T04:23:00Z</dcterms:modified>
</cp:coreProperties>
</file>