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C2BEA0"/>
  <w:body>
    <w:p w:rsidR="003238ED" w:rsidRPr="00785661" w:rsidRDefault="003238ED" w:rsidP="003238ED">
      <w:pPr>
        <w:jc w:val="right"/>
        <w:rPr>
          <w:rFonts w:ascii="Century Gothic" w:hAnsi="Century Gothic"/>
          <w:sz w:val="20"/>
        </w:rPr>
      </w:pPr>
    </w:p>
    <w:tbl>
      <w:tblPr>
        <w:tblStyle w:val="1-6"/>
        <w:tblW w:w="11023" w:type="dxa"/>
        <w:tblLook w:val="0000"/>
      </w:tblPr>
      <w:tblGrid>
        <w:gridCol w:w="5204"/>
        <w:gridCol w:w="5819"/>
      </w:tblGrid>
      <w:tr w:rsidR="003238ED" w:rsidRPr="00701B99" w:rsidTr="00701B99">
        <w:trPr>
          <w:cnfStyle w:val="000000100000"/>
          <w:trHeight w:val="1190"/>
        </w:trPr>
        <w:tc>
          <w:tcPr>
            <w:cnfStyle w:val="000010000000"/>
            <w:tcW w:w="11023" w:type="dxa"/>
            <w:gridSpan w:val="2"/>
          </w:tcPr>
          <w:p w:rsidR="003238ED" w:rsidRPr="00701B99" w:rsidRDefault="003238ED" w:rsidP="003238ED">
            <w:pPr>
              <w:rPr>
                <w:rFonts w:ascii="Century Gothic" w:hAnsi="Century Gothic"/>
                <w:color w:val="404040" w:themeColor="text1" w:themeTint="BF"/>
                <w:sz w:val="20"/>
              </w:rPr>
            </w:pPr>
          </w:p>
          <w:p w:rsidR="003238ED" w:rsidRPr="00701B99" w:rsidRDefault="00701B99" w:rsidP="00701B99">
            <w:pPr>
              <w:jc w:val="center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Theme="minorHAnsi" w:hAnsiTheme="minorHAnsi" w:cstheme="minorHAnsi"/>
                <w:b/>
                <w:color w:val="404040" w:themeColor="text1" w:themeTint="BF"/>
                <w:sz w:val="56"/>
              </w:rPr>
              <w:t>AQL AQLDAN QUVVAT OLADI</w:t>
            </w:r>
          </w:p>
          <w:p w:rsidR="003238ED" w:rsidRPr="00701B99" w:rsidRDefault="00701B99" w:rsidP="003238ED">
            <w:pPr>
              <w:rPr>
                <w:rFonts w:ascii="Century Gothic" w:hAnsi="Century Gothic"/>
                <w:color w:val="404040" w:themeColor="text1" w:themeTint="BF"/>
                <w:sz w:val="20"/>
              </w:rPr>
            </w:pPr>
            <w:r>
              <w:rPr>
                <w:rFonts w:ascii="Century Gothic" w:hAnsi="Century Gothic"/>
                <w:noProof/>
                <w:color w:val="404040" w:themeColor="text1" w:themeTint="BF"/>
                <w:sz w:val="20"/>
                <w:lang w:val="ru-RU" w:eastAsia="ru-RU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margin">
                    <wp:align>left</wp:align>
                  </wp:positionH>
                  <wp:positionV relativeFrom="margin">
                    <wp:posOffset>-8255</wp:posOffset>
                  </wp:positionV>
                  <wp:extent cx="726440" cy="539750"/>
                  <wp:effectExtent l="133350" t="95250" r="111760" b="88900"/>
                  <wp:wrapThrough wrapText="bothSides">
                    <wp:wrapPolygon edited="0">
                      <wp:start x="-1699" y="-3812"/>
                      <wp:lineTo x="-3965" y="3049"/>
                      <wp:lineTo x="-3965" y="20584"/>
                      <wp:lineTo x="-1699" y="25158"/>
                      <wp:lineTo x="22091" y="25158"/>
                      <wp:lineTo x="22657" y="25158"/>
                      <wp:lineTo x="24357" y="21346"/>
                      <wp:lineTo x="24357" y="8386"/>
                      <wp:lineTo x="24923" y="5336"/>
                      <wp:lineTo x="23790" y="-1525"/>
                      <wp:lineTo x="22091" y="-3812"/>
                      <wp:lineTo x="-1699" y="-3812"/>
                    </wp:wrapPolygon>
                  </wp:wrapThrough>
                  <wp:docPr id="4" name="Picture 1" descr=":eatcake_logo04.gif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:eatcake_logo0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6440" cy="53975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noFill/>
                          <a:ln>
                            <a:noFill/>
                          </a:ln>
                          <a:effectLst>
                            <a:outerShdw blurRad="107950" dist="12700" dir="5400000" algn="ctr">
                              <a:srgbClr val="000000"/>
                            </a:outerShdw>
                            <a:reflection blurRad="12700" stA="38000" endPos="28000" dist="5000" dir="5400000" sy="-100000" algn="bl" rotWithShape="0"/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soft" dir="t">
                              <a:rot lat="0" lon="0" rev="0"/>
                            </a:lightRig>
                          </a:scene3d>
                          <a:sp3d contourW="44450" prstMaterial="matte">
                            <a:bevelT w="63500" h="63500" prst="artDeco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01B99" w:rsidRPr="00701B99" w:rsidTr="0078474F">
        <w:trPr>
          <w:cnfStyle w:val="000000010000"/>
          <w:trHeight w:val="12420"/>
        </w:trPr>
        <w:tc>
          <w:tcPr>
            <w:cnfStyle w:val="000010000000"/>
            <w:tcW w:w="5204" w:type="dxa"/>
          </w:tcPr>
          <w:p w:rsidR="00701B99" w:rsidRPr="00701B99" w:rsidRDefault="00701B99" w:rsidP="003238ED">
            <w:pPr>
              <w:pStyle w:val="3"/>
              <w:outlineLvl w:val="2"/>
              <w:rPr>
                <w:color w:val="404040" w:themeColor="text1" w:themeTint="BF"/>
                <w:sz w:val="20"/>
              </w:rPr>
            </w:pPr>
          </w:p>
          <w:p w:rsidR="00701B99" w:rsidRPr="00701B99" w:rsidRDefault="00701B99" w:rsidP="003238ED">
            <w:pPr>
              <w:rPr>
                <w:rFonts w:ascii="Century Gothic" w:hAnsi="Century Gothic"/>
                <w:b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b/>
                <w:color w:val="404040" w:themeColor="text1" w:themeTint="BF"/>
                <w:sz w:val="20"/>
              </w:rPr>
              <w:t>Aql aqldan quvvat</w:t>
            </w:r>
          </w:p>
          <w:p w:rsidR="00701B99" w:rsidRPr="00701B99" w:rsidRDefault="00701B99" w:rsidP="003238ED">
            <w:pPr>
              <w:rPr>
                <w:rFonts w:ascii="Century Gothic" w:hAnsi="Century Gothic"/>
                <w:color w:val="404040" w:themeColor="text1" w:themeTint="BF"/>
                <w:sz w:val="20"/>
              </w:rPr>
            </w:pPr>
          </w:p>
          <w:p w:rsidR="00701B99" w:rsidRPr="00701B99" w:rsidRDefault="00701B99" w:rsidP="003238ED">
            <w:pPr>
              <w:spacing w:line="276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Hayot seni ehtimol o‘z oldiga o‘tkazar, </w:t>
            </w:r>
          </w:p>
          <w:p w:rsidR="00701B99" w:rsidRPr="00701B99" w:rsidRDefault="00701B99" w:rsidP="003238ED">
            <w:pPr>
              <w:spacing w:line="276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Undan yaxshi muallim topmasliging muqarrar. </w:t>
            </w:r>
          </w:p>
          <w:p w:rsidR="00701B99" w:rsidRPr="00701B99" w:rsidRDefault="00701B99" w:rsidP="003238ED">
            <w:pPr>
              <w:spacing w:line="276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</w:p>
          <w:p w:rsidR="00701B99" w:rsidRPr="00701B99" w:rsidRDefault="00701B99" w:rsidP="003238ED">
            <w:pPr>
              <w:spacing w:line="276" w:lineRule="auto"/>
              <w:rPr>
                <w:rFonts w:ascii="Century Gothic" w:hAnsi="Century Gothic"/>
                <w:i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i/>
                <w:color w:val="404040" w:themeColor="text1" w:themeTint="BF"/>
                <w:sz w:val="20"/>
              </w:rPr>
              <w:t xml:space="preserve">Abdushukur Balxiy. </w:t>
            </w:r>
          </w:p>
          <w:p w:rsidR="00701B99" w:rsidRPr="00701B99" w:rsidRDefault="00701B99" w:rsidP="003238ED">
            <w:pPr>
              <w:spacing w:line="276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</w:p>
          <w:p w:rsidR="00701B99" w:rsidRPr="00701B99" w:rsidRDefault="00701B99" w:rsidP="003238ED">
            <w:pPr>
              <w:spacing w:line="276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* * * </w:t>
            </w:r>
          </w:p>
          <w:p w:rsidR="00701B99" w:rsidRPr="00701B99" w:rsidRDefault="00701B99" w:rsidP="003238ED">
            <w:pPr>
              <w:spacing w:line="276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...kurash hayot sharoitidir: kurash tugaganda hayot ham tugaydi. </w:t>
            </w:r>
          </w:p>
          <w:p w:rsidR="00701B99" w:rsidRPr="00701B99" w:rsidRDefault="00701B99" w:rsidP="003238ED">
            <w:pPr>
              <w:spacing w:line="276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</w:p>
          <w:p w:rsidR="00701B99" w:rsidRPr="00701B99" w:rsidRDefault="00701B99" w:rsidP="003238ED">
            <w:pPr>
              <w:spacing w:line="276" w:lineRule="auto"/>
              <w:rPr>
                <w:rFonts w:ascii="Century Gothic" w:hAnsi="Century Gothic"/>
                <w:i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i/>
                <w:color w:val="404040" w:themeColor="text1" w:themeTint="BF"/>
                <w:sz w:val="20"/>
              </w:rPr>
              <w:t xml:space="preserve">V. G. Belinskiy. </w:t>
            </w:r>
          </w:p>
          <w:p w:rsidR="00701B99" w:rsidRPr="00701B99" w:rsidRDefault="00701B99" w:rsidP="003238ED">
            <w:pPr>
              <w:spacing w:line="276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</w:p>
          <w:p w:rsidR="00701B99" w:rsidRPr="00701B99" w:rsidRDefault="00701B99" w:rsidP="003238ED">
            <w:pPr>
              <w:spacing w:line="276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* * * </w:t>
            </w:r>
          </w:p>
          <w:p w:rsidR="00701B99" w:rsidRPr="00701B99" w:rsidRDefault="00701B99" w:rsidP="003238ED">
            <w:pPr>
              <w:spacing w:line="276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>G’allaning qimmati hosildorligida, kishi qimmati esa o‘z yaqinlariga manfaat keltirishi</w:t>
            </w:r>
          </w:p>
          <w:p w:rsidR="00701B99" w:rsidRPr="00701B99" w:rsidRDefault="00701B99" w:rsidP="003238ED">
            <w:pPr>
              <w:spacing w:line="276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>bilan o‘lchanadi. Tug‘ilmoq, yashamoq, yemak, ichmak va axir-oqibatda o‘lib ketmoqni hasharotlar</w:t>
            </w:r>
          </w:p>
          <w:p w:rsidR="00701B99" w:rsidRPr="00701B99" w:rsidRDefault="00701B99" w:rsidP="003238ED">
            <w:pPr>
              <w:spacing w:line="276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ham qila oladilar... Inson omma uchun foydali, haqiqiy ma’naviy hayot bilan yashaydi. </w:t>
            </w:r>
          </w:p>
          <w:p w:rsidR="00701B99" w:rsidRPr="00701B99" w:rsidRDefault="00701B99" w:rsidP="003238ED">
            <w:pPr>
              <w:rPr>
                <w:rFonts w:ascii="Century Gothic" w:hAnsi="Century Gothic"/>
                <w:color w:val="404040" w:themeColor="text1" w:themeTint="BF"/>
                <w:sz w:val="20"/>
              </w:rPr>
            </w:pPr>
          </w:p>
          <w:p w:rsidR="00701B99" w:rsidRPr="00701B99" w:rsidRDefault="00701B99" w:rsidP="003238ED">
            <w:pPr>
              <w:rPr>
                <w:rFonts w:ascii="Century Gothic" w:hAnsi="Century Gothic"/>
                <w:i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i/>
                <w:color w:val="404040" w:themeColor="text1" w:themeTint="BF"/>
                <w:sz w:val="20"/>
              </w:rPr>
              <w:t xml:space="preserve">J. Garibaldi. </w:t>
            </w:r>
          </w:p>
          <w:p w:rsidR="00701B99" w:rsidRPr="00701B99" w:rsidRDefault="00701B99" w:rsidP="003238ED">
            <w:pPr>
              <w:pStyle w:val="a3"/>
              <w:rPr>
                <w:b/>
                <w:color w:val="404040" w:themeColor="text1" w:themeTint="BF"/>
              </w:rPr>
            </w:pPr>
            <w:r w:rsidRPr="00701B99">
              <w:rPr>
                <w:noProof/>
                <w:color w:val="404040" w:themeColor="text1" w:themeTint="BF"/>
                <w:lang w:val="ru-RU" w:eastAsia="ru-RU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1614805</wp:posOffset>
                  </wp:positionH>
                  <wp:positionV relativeFrom="paragraph">
                    <wp:posOffset>-597535</wp:posOffset>
                  </wp:positionV>
                  <wp:extent cx="1381760" cy="1036320"/>
                  <wp:effectExtent l="152400" t="95250" r="123190" b="68580"/>
                  <wp:wrapTight wrapText="bothSides">
                    <wp:wrapPolygon edited="0">
                      <wp:start x="-1191" y="-1985"/>
                      <wp:lineTo x="-2382" y="1588"/>
                      <wp:lineTo x="-2382" y="19456"/>
                      <wp:lineTo x="-1191" y="23029"/>
                      <wp:lineTo x="22037" y="23029"/>
                      <wp:lineTo x="22632" y="23029"/>
                      <wp:lineTo x="23526" y="18662"/>
                      <wp:lineTo x="23228" y="17074"/>
                      <wp:lineTo x="23228" y="4368"/>
                      <wp:lineTo x="23526" y="3176"/>
                      <wp:lineTo x="22930" y="-397"/>
                      <wp:lineTo x="22037" y="-1985"/>
                      <wp:lineTo x="-1191" y="-1985"/>
                    </wp:wrapPolygon>
                  </wp:wrapTight>
                  <wp:docPr id="9" name="Picture 4" descr="sl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li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760" cy="1036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blurRad="107950" dist="12700" dir="5400000" algn="ctr">
                              <a:srgbClr val="000000"/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soft" dir="t">
                              <a:rot lat="0" lon="0" rev="0"/>
                            </a:lightRig>
                          </a:scene3d>
                          <a:sp3d contourW="44450" prstMaterial="matte">
                            <a:bevelT w="63500" h="63500" prst="artDeco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anchor>
              </w:drawing>
            </w:r>
          </w:p>
          <w:p w:rsidR="00701B99" w:rsidRPr="00701B99" w:rsidRDefault="00701B99" w:rsidP="003238ED">
            <w:pPr>
              <w:pStyle w:val="a3"/>
              <w:rPr>
                <w:b/>
                <w:color w:val="404040" w:themeColor="text1" w:themeTint="BF"/>
              </w:rPr>
            </w:pPr>
          </w:p>
          <w:p w:rsidR="00701B99" w:rsidRPr="00701B99" w:rsidRDefault="00701B99" w:rsidP="003238ED">
            <w:pPr>
              <w:rPr>
                <w:rFonts w:ascii="Century Gothic" w:hAnsi="Century Gothic"/>
                <w:b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b/>
                <w:color w:val="404040" w:themeColor="text1" w:themeTint="BF"/>
                <w:sz w:val="20"/>
              </w:rPr>
              <w:t>Aql aqldan quvvat</w:t>
            </w:r>
          </w:p>
          <w:p w:rsidR="00701B99" w:rsidRPr="00701B99" w:rsidRDefault="00701B99" w:rsidP="003238ED">
            <w:pPr>
              <w:rPr>
                <w:rFonts w:ascii="Century Gothic" w:hAnsi="Century Gothic"/>
                <w:color w:val="404040" w:themeColor="text1" w:themeTint="BF"/>
                <w:sz w:val="20"/>
              </w:rPr>
            </w:pPr>
          </w:p>
          <w:p w:rsidR="00701B99" w:rsidRPr="00701B99" w:rsidRDefault="00701B99" w:rsidP="003238ED">
            <w:pPr>
              <w:spacing w:line="360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>Turmushdagi yomonlikni ham yaxshilikni bilganday aniq va puxta bilish kerak. Mumkin</w:t>
            </w:r>
          </w:p>
          <w:p w:rsidR="00701B99" w:rsidRPr="00701B99" w:rsidRDefault="00701B99" w:rsidP="003238ED">
            <w:pPr>
              <w:spacing w:line="360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>qadar ko‘proq narsa bilish kerak. Tajriba qanchalik rang-barang bo‘lsa, u kishini shuncha yuqori</w:t>
            </w:r>
          </w:p>
          <w:p w:rsidR="00701B99" w:rsidRPr="00701B99" w:rsidRDefault="00701B99" w:rsidP="003238ED">
            <w:pPr>
              <w:spacing w:line="360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ko‘taradi, tushuncha shuncha kengayadi. </w:t>
            </w:r>
          </w:p>
          <w:p w:rsidR="00701B99" w:rsidRPr="00701B99" w:rsidRDefault="00701B99" w:rsidP="003238ED">
            <w:pPr>
              <w:spacing w:line="360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Siz  yoshlar,  agar  haqiqatan  ham «Katta  go‘zal  hayot» istasangiz  uni  vujudga  keltiring, </w:t>
            </w:r>
          </w:p>
          <w:p w:rsidR="00701B99" w:rsidRPr="00701B99" w:rsidRDefault="00701B99" w:rsidP="003238ED">
            <w:pPr>
              <w:spacing w:line="360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>ulug‘vor,  tengi  yo‘q  narsani  qahramonlarcha  qurayotganlar  bilan  qo‘lni  qo‘lga  berib,  birga</w:t>
            </w:r>
          </w:p>
          <w:p w:rsidR="00701B99" w:rsidRPr="00701B99" w:rsidRDefault="00701B99" w:rsidP="003238ED">
            <w:pPr>
              <w:spacing w:line="360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>boring.</w:t>
            </w:r>
          </w:p>
          <w:p w:rsidR="00701B99" w:rsidRPr="00701B99" w:rsidRDefault="00701B99" w:rsidP="003238ED">
            <w:pPr>
              <w:spacing w:line="360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</w:p>
        </w:tc>
        <w:tc>
          <w:tcPr>
            <w:tcW w:w="5819" w:type="dxa"/>
          </w:tcPr>
          <w:p w:rsidR="00701B99" w:rsidRPr="00701B99" w:rsidRDefault="00701B99" w:rsidP="00701B99">
            <w:pPr>
              <w:pStyle w:val="3"/>
              <w:outlineLvl w:val="2"/>
              <w:cnfStyle w:val="000000010000"/>
              <w:rPr>
                <w:color w:val="404040" w:themeColor="text1" w:themeTint="BF"/>
                <w:sz w:val="20"/>
              </w:rPr>
            </w:pPr>
            <w:r w:rsidRPr="00701B99">
              <w:rPr>
                <w:color w:val="404040" w:themeColor="text1" w:themeTint="BF"/>
                <w:sz w:val="20"/>
              </w:rPr>
              <w:t xml:space="preserve"> </w:t>
            </w:r>
          </w:p>
          <w:p w:rsidR="00701B99" w:rsidRPr="00701B99" w:rsidRDefault="00701B99" w:rsidP="003238ED">
            <w:pPr>
              <w:pStyle w:val="a3"/>
              <w:ind w:left="847" w:hanging="397"/>
              <w:cnfStyle w:val="000000010000"/>
              <w:rPr>
                <w:color w:val="404040" w:themeColor="text1" w:themeTint="BF"/>
              </w:rPr>
            </w:pPr>
          </w:p>
          <w:p w:rsidR="00701B99" w:rsidRPr="00701B99" w:rsidRDefault="00701B99" w:rsidP="003238ED">
            <w:pPr>
              <w:pStyle w:val="a3"/>
              <w:ind w:left="125"/>
              <w:cnfStyle w:val="000000010000"/>
              <w:rPr>
                <w:color w:val="404040" w:themeColor="text1" w:themeTint="BF"/>
              </w:rPr>
            </w:pPr>
            <w:r w:rsidRPr="00701B99">
              <w:rPr>
                <w:color w:val="404040" w:themeColor="text1" w:themeTint="BF"/>
              </w:rPr>
              <w:t xml:space="preserve">Odam ko‘rinishda bir biriga o‘xshaydi go‘yo, </w:t>
            </w:r>
          </w:p>
          <w:p w:rsidR="00701B99" w:rsidRPr="00701B99" w:rsidRDefault="00701B99" w:rsidP="003238ED">
            <w:pPr>
              <w:pStyle w:val="a3"/>
              <w:ind w:left="125"/>
              <w:cnfStyle w:val="000000010000"/>
              <w:rPr>
                <w:color w:val="404040" w:themeColor="text1" w:themeTint="BF"/>
              </w:rPr>
            </w:pPr>
            <w:r>
              <w:rPr>
                <w:noProof/>
                <w:color w:val="404040" w:themeColor="text1" w:themeTint="BF"/>
                <w:lang w:val="ru-RU" w:eastAsia="ru-RU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margin">
                    <wp:posOffset>2289810</wp:posOffset>
                  </wp:positionH>
                  <wp:positionV relativeFrom="margin">
                    <wp:posOffset>429260</wp:posOffset>
                  </wp:positionV>
                  <wp:extent cx="1004570" cy="748030"/>
                  <wp:effectExtent l="152400" t="95250" r="119380" b="90170"/>
                  <wp:wrapSquare wrapText="bothSides"/>
                  <wp:docPr id="10" name="Picture 3" descr="icecre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cecre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4570" cy="748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blurRad="107950" dist="12700" dir="5400000" algn="ctr">
                              <a:srgbClr val="000000"/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soft" dir="t">
                              <a:rot lat="0" lon="0" rev="0"/>
                            </a:lightRig>
                          </a:scene3d>
                          <a:sp3d contourW="44450" prstMaterial="matte">
                            <a:bevelT w="63500" h="63500" prst="artDeco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anchor>
              </w:drawing>
            </w:r>
            <w:r w:rsidRPr="00701B99">
              <w:rPr>
                <w:color w:val="404040" w:themeColor="text1" w:themeTint="BF"/>
              </w:rPr>
              <w:t xml:space="preserve">Lek, har kishida o‘ziga xos qalb, aql muhayyo. </w:t>
            </w:r>
          </w:p>
          <w:p w:rsidR="00701B99" w:rsidRPr="00701B99" w:rsidRDefault="00701B99" w:rsidP="003238ED">
            <w:pPr>
              <w:pStyle w:val="a3"/>
              <w:ind w:left="125"/>
              <w:cnfStyle w:val="000000010000"/>
              <w:rPr>
                <w:color w:val="404040" w:themeColor="text1" w:themeTint="BF"/>
              </w:rPr>
            </w:pPr>
            <w:r w:rsidRPr="00701B99">
              <w:rPr>
                <w:color w:val="404040" w:themeColor="text1" w:themeTint="BF"/>
              </w:rPr>
              <w:t>Ko‘kdagi yulduzlar ham sirtdan bir-biriga o‘xsh</w:t>
            </w:r>
          </w:p>
          <w:p w:rsidR="00701B99" w:rsidRPr="00701B99" w:rsidRDefault="00701B99" w:rsidP="003238ED">
            <w:pPr>
              <w:pStyle w:val="a3"/>
              <w:ind w:left="125"/>
              <w:cnfStyle w:val="000000010000"/>
              <w:rPr>
                <w:color w:val="404040" w:themeColor="text1" w:themeTint="BF"/>
              </w:rPr>
            </w:pPr>
            <w:r w:rsidRPr="00701B99">
              <w:rPr>
                <w:color w:val="404040" w:themeColor="text1" w:themeTint="BF"/>
              </w:rPr>
              <w:t xml:space="preserve">Ammo aslida-chi, har birining o‘zi bir dunyo.  </w:t>
            </w:r>
          </w:p>
          <w:p w:rsidR="00701B99" w:rsidRPr="00701B99" w:rsidRDefault="00701B99" w:rsidP="003238ED">
            <w:pPr>
              <w:spacing w:line="360" w:lineRule="auto"/>
              <w:cnfStyle w:val="000000010000"/>
              <w:rPr>
                <w:rFonts w:ascii="Century Gothic" w:hAnsi="Century Gothic"/>
                <w:color w:val="404040" w:themeColor="text1" w:themeTint="BF"/>
                <w:sz w:val="20"/>
              </w:rPr>
            </w:pPr>
          </w:p>
          <w:p w:rsidR="00701B99" w:rsidRPr="00701B99" w:rsidRDefault="00701B99" w:rsidP="003238ED">
            <w:pPr>
              <w:cnfStyle w:val="000000010000"/>
              <w:rPr>
                <w:rFonts w:ascii="Century Gothic" w:hAnsi="Century Gothic"/>
                <w:b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b/>
                <w:color w:val="404040" w:themeColor="text1" w:themeTint="BF"/>
                <w:sz w:val="20"/>
              </w:rPr>
              <w:t>Aql aqldan quvvat</w:t>
            </w:r>
          </w:p>
          <w:p w:rsidR="00701B99" w:rsidRPr="00701B99" w:rsidRDefault="00701B99" w:rsidP="003238ED">
            <w:pPr>
              <w:spacing w:line="360" w:lineRule="auto"/>
              <w:cnfStyle w:val="000000010000"/>
              <w:rPr>
                <w:rFonts w:ascii="Century Gothic" w:hAnsi="Century Gothic"/>
                <w:color w:val="404040" w:themeColor="text1" w:themeTint="BF"/>
                <w:sz w:val="20"/>
              </w:rPr>
            </w:pPr>
          </w:p>
          <w:p w:rsidR="00701B99" w:rsidRPr="00701B99" w:rsidRDefault="00701B99" w:rsidP="003238ED">
            <w:pPr>
              <w:spacing w:line="360" w:lineRule="auto"/>
              <w:cnfStyle w:val="000000010000"/>
              <w:rPr>
                <w:rFonts w:ascii="Century Gothic" w:hAnsi="Century Gothic" w:cs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Yaxshilarni 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h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 xml:space="preserve">am, yomonlarni 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h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>am</w:t>
            </w: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 unutmangiz! O’zi uchun va sie uchun 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h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>alok bo‘lgan kishilar</w:t>
            </w:r>
          </w:p>
          <w:p w:rsidR="00701B99" w:rsidRPr="00701B99" w:rsidRDefault="00701B99" w:rsidP="003238ED">
            <w:pPr>
              <w:spacing w:line="360" w:lineRule="auto"/>
              <w:cnfStyle w:val="000000010000"/>
              <w:rPr>
                <w:rFonts w:ascii="Century Gothic" w:hAnsi="Century Gothic" w:cs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h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>a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q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>idagi</w:t>
            </w: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 sha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h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 xml:space="preserve">odatlarni chidam bilan to‘plangiz! </w:t>
            </w:r>
          </w:p>
          <w:p w:rsidR="00701B99" w:rsidRPr="00701B99" w:rsidRDefault="00701B99" w:rsidP="003238ED">
            <w:pPr>
              <w:spacing w:line="360" w:lineRule="auto"/>
              <w:cnfStyle w:val="000000010000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* * * </w:t>
            </w:r>
          </w:p>
          <w:p w:rsidR="00701B99" w:rsidRPr="00701B99" w:rsidRDefault="00701B99" w:rsidP="003238ED">
            <w:pPr>
              <w:spacing w:line="360" w:lineRule="auto"/>
              <w:cnfStyle w:val="000000010000"/>
              <w:rPr>
                <w:rFonts w:ascii="Century Gothic" w:hAnsi="Century Gothic" w:cs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Odamgarchilik  vazifasini  ado  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q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 xml:space="preserve">ilish  uchun  mard  yurak  kerak.  To  odamlarning  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h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>ammasi</w:t>
            </w:r>
          </w:p>
          <w:p w:rsidR="00701B99" w:rsidRPr="00701B99" w:rsidRDefault="00701B99" w:rsidP="003238ED">
            <w:pPr>
              <w:spacing w:line="360" w:lineRule="auto"/>
              <w:cnfStyle w:val="000000010000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chinakam insonlik darajasiga yetmaguncha bu yurak ishdan to‘xtamasligi kerak. </w:t>
            </w:r>
          </w:p>
          <w:p w:rsidR="00701B99" w:rsidRPr="00701B99" w:rsidRDefault="00701B99" w:rsidP="003238ED">
            <w:pPr>
              <w:spacing w:line="360" w:lineRule="auto"/>
              <w:cnfStyle w:val="000000010000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* * * </w:t>
            </w:r>
          </w:p>
          <w:p w:rsidR="00701B99" w:rsidRPr="00701B99" w:rsidRDefault="00701B99" w:rsidP="003238ED">
            <w:pPr>
              <w:spacing w:line="360" w:lineRule="auto"/>
              <w:cnfStyle w:val="000000010000"/>
              <w:rPr>
                <w:rFonts w:ascii="Century Gothic" w:hAnsi="Century Gothic" w:cs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>Vo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q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 xml:space="preserve">ealardan 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h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 xml:space="preserve">am ko‘ra odamlar 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h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>a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q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>ida ko‘pro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q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 xml:space="preserve"> so‘zlash kerak. 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H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>ammadan mu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h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 xml:space="preserve">imi— odamlar. </w:t>
            </w:r>
          </w:p>
          <w:p w:rsidR="00701B99" w:rsidRPr="00701B99" w:rsidRDefault="00701B99" w:rsidP="003238ED">
            <w:pPr>
              <w:spacing w:line="360" w:lineRule="auto"/>
              <w:cnfStyle w:val="000000010000"/>
              <w:rPr>
                <w:rFonts w:ascii="Century Gothic" w:hAnsi="Century Gothic"/>
                <w:i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i/>
                <w:color w:val="404040" w:themeColor="text1" w:themeTint="BF"/>
                <w:sz w:val="20"/>
              </w:rPr>
              <w:t>Yu. Fuchik.</w:t>
            </w:r>
          </w:p>
          <w:p w:rsidR="00701B99" w:rsidRPr="00701B99" w:rsidRDefault="00701B99" w:rsidP="003238ED">
            <w:pPr>
              <w:spacing w:line="360" w:lineRule="auto"/>
              <w:cnfStyle w:val="000000010000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* * * </w:t>
            </w:r>
          </w:p>
          <w:p w:rsidR="00701B99" w:rsidRPr="00701B99" w:rsidRDefault="00701B99" w:rsidP="003238ED">
            <w:pPr>
              <w:spacing w:line="360" w:lineRule="auto"/>
              <w:cnfStyle w:val="000000010000"/>
              <w:rPr>
                <w:rFonts w:ascii="Century Gothic" w:hAnsi="Century Gothic" w:cs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Foydali do‘st 3 ta va zararli do‘st 3 ta. Foydali do‘stlar— 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h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>a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qq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>oniy do‘st, samimiy do‘st va</w:t>
            </w:r>
          </w:p>
          <w:p w:rsidR="00701B99" w:rsidRPr="00701B99" w:rsidRDefault="00701B99" w:rsidP="003238ED">
            <w:pPr>
              <w:spacing w:line="360" w:lineRule="auto"/>
              <w:cnfStyle w:val="000000010000"/>
              <w:rPr>
                <w:rFonts w:ascii="Century Gothic" w:hAnsi="Century Gothic" w:cs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>ko‘p eshitgan do‘stdir. Zararli do‘stlar— ikki yuzlama do‘st, xushomadgo‘y do‘st va ma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h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>madona (la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q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>ma) do‘st.</w:t>
            </w:r>
          </w:p>
          <w:p w:rsidR="00701B99" w:rsidRPr="00701B99" w:rsidRDefault="00701B99" w:rsidP="003238ED">
            <w:pPr>
              <w:spacing w:line="360" w:lineRule="auto"/>
              <w:cnfStyle w:val="000000010000"/>
              <w:rPr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 w:cs="Century Gothic"/>
                <w:i/>
                <w:color w:val="404040" w:themeColor="text1" w:themeTint="BF"/>
                <w:sz w:val="20"/>
              </w:rPr>
              <w:t>Konfutsiy.</w:t>
            </w:r>
          </w:p>
        </w:tc>
      </w:tr>
    </w:tbl>
    <w:p w:rsidR="003238ED" w:rsidRPr="00785661" w:rsidRDefault="003238ED" w:rsidP="003238ED">
      <w:pPr>
        <w:rPr>
          <w:rFonts w:ascii="Century Gothic" w:hAnsi="Century Gothic"/>
          <w:sz w:val="20"/>
        </w:rPr>
      </w:pPr>
    </w:p>
    <w:p w:rsidR="003238ED" w:rsidRPr="00785661" w:rsidRDefault="003238ED" w:rsidP="003238ED">
      <w:pPr>
        <w:rPr>
          <w:rFonts w:ascii="Century Gothic" w:hAnsi="Century Gothic"/>
          <w:sz w:val="20"/>
        </w:rPr>
      </w:pPr>
    </w:p>
    <w:p w:rsidR="003238ED" w:rsidRPr="00785661" w:rsidRDefault="003238ED" w:rsidP="003238ED">
      <w:pPr>
        <w:jc w:val="right"/>
        <w:rPr>
          <w:rFonts w:ascii="Century Gothic" w:hAnsi="Century Gothic"/>
          <w:sz w:val="20"/>
        </w:rPr>
      </w:pPr>
    </w:p>
    <w:tbl>
      <w:tblPr>
        <w:tblW w:w="10915" w:type="dxa"/>
        <w:tblCellSpacing w:w="20" w:type="dxa"/>
        <w:tblInd w:w="6" w:type="dxa"/>
        <w:tblBorders>
          <w:top w:val="inset" w:sz="6" w:space="0" w:color="020202"/>
          <w:left w:val="inset" w:sz="6" w:space="0" w:color="020202"/>
          <w:bottom w:val="outset" w:sz="6" w:space="0" w:color="020202"/>
          <w:right w:val="outset" w:sz="6" w:space="0" w:color="020202"/>
        </w:tblBorders>
        <w:shd w:val="clear" w:color="auto" w:fill="D9D9D9" w:themeFill="background1" w:themeFillShade="D9"/>
        <w:tblLook w:val="0000"/>
      </w:tblPr>
      <w:tblGrid>
        <w:gridCol w:w="5223"/>
        <w:gridCol w:w="5692"/>
      </w:tblGrid>
      <w:tr w:rsidR="00BC1A37" w:rsidRPr="00785661" w:rsidTr="00701B99">
        <w:trPr>
          <w:cantSplit/>
          <w:trHeight w:val="1190"/>
          <w:tblCellSpacing w:w="20" w:type="dxa"/>
        </w:trPr>
        <w:tc>
          <w:tcPr>
            <w:tcW w:w="10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:rsidR="00BC1A37" w:rsidRDefault="00BC1A37" w:rsidP="00CC2775">
            <w:pPr>
              <w:rPr>
                <w:rFonts w:ascii="Century Gothic" w:hAnsi="Century Gothic"/>
                <w:sz w:val="20"/>
              </w:rPr>
            </w:pPr>
          </w:p>
          <w:p w:rsidR="00BC1A37" w:rsidRPr="00785661" w:rsidRDefault="00BC1A37" w:rsidP="00701B99">
            <w:pPr>
              <w:ind w:left="-59" w:firstLine="59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| </w:t>
            </w:r>
            <w:r w:rsidRPr="00785661">
              <w:rPr>
                <w:rFonts w:ascii="Century Gothic" w:hAnsi="Century Gothic"/>
                <w:b/>
                <w:sz w:val="28"/>
              </w:rPr>
              <w:t>Aql aqldan quvvat oladi</w:t>
            </w:r>
          </w:p>
          <w:p w:rsidR="00BC1A37" w:rsidRPr="00785661" w:rsidRDefault="00BC1A37" w:rsidP="00CC2775">
            <w:pPr>
              <w:rPr>
                <w:rFonts w:ascii="Century Gothic" w:hAnsi="Century Gothic"/>
                <w:color w:val="FFFFFF"/>
                <w:sz w:val="20"/>
              </w:rPr>
            </w:pPr>
          </w:p>
        </w:tc>
      </w:tr>
      <w:tr w:rsidR="00BC1A37" w:rsidRPr="00785661" w:rsidTr="00701B99">
        <w:tblPrEx>
          <w:tblBorders>
            <w:top w:val="inset" w:sz="6" w:space="0" w:color="A3A3A3"/>
            <w:left w:val="inset" w:sz="6" w:space="0" w:color="A3A3A3"/>
            <w:bottom w:val="outset" w:sz="6" w:space="0" w:color="A3A3A3"/>
            <w:right w:val="outset" w:sz="6" w:space="0" w:color="A3A3A3"/>
          </w:tblBorders>
        </w:tblPrEx>
        <w:trPr>
          <w:cantSplit/>
          <w:trHeight w:val="783"/>
          <w:tblCellSpacing w:w="20" w:type="dxa"/>
        </w:trPr>
        <w:tc>
          <w:tcPr>
            <w:tcW w:w="5163" w:type="dxa"/>
            <w:vMerge w:val="restart"/>
            <w:tcBorders>
              <w:top w:val="inset" w:sz="6" w:space="0" w:color="515151"/>
            </w:tcBorders>
            <w:shd w:val="clear" w:color="auto" w:fill="D9D9D9" w:themeFill="background1" w:themeFillShade="D9"/>
          </w:tcPr>
          <w:p w:rsidR="00BC1A37" w:rsidRPr="00785661" w:rsidRDefault="00BC1A37" w:rsidP="00CC2775">
            <w:pPr>
              <w:pStyle w:val="3"/>
              <w:rPr>
                <w:sz w:val="20"/>
              </w:rPr>
            </w:pPr>
          </w:p>
          <w:p w:rsidR="00BC1A37" w:rsidRPr="00785661" w:rsidRDefault="00BC1A37" w:rsidP="00CC2775">
            <w:pPr>
              <w:rPr>
                <w:rFonts w:ascii="Century Gothic" w:hAnsi="Century Gothic"/>
                <w:b/>
                <w:sz w:val="20"/>
              </w:rPr>
            </w:pPr>
            <w:r w:rsidRPr="00785661">
              <w:rPr>
                <w:rFonts w:ascii="Century Gothic" w:hAnsi="Century Gothic"/>
                <w:b/>
                <w:sz w:val="20"/>
              </w:rPr>
              <w:t>Aql aqldan quvvat</w:t>
            </w:r>
          </w:p>
          <w:p w:rsidR="00BC1A37" w:rsidRPr="00785661" w:rsidRDefault="00BC1A37" w:rsidP="00CC2775">
            <w:pPr>
              <w:rPr>
                <w:rFonts w:ascii="Century Gothic" w:hAnsi="Century Gothic"/>
                <w:sz w:val="20"/>
              </w:rPr>
            </w:pPr>
          </w:p>
          <w:p w:rsidR="00BC1A37" w:rsidRPr="00785661" w:rsidRDefault="00BC1A37" w:rsidP="00CC2775">
            <w:pPr>
              <w:spacing w:line="276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Hayot seni ehtimol o‘z oldiga o‘tkazar, </w:t>
            </w:r>
          </w:p>
          <w:p w:rsidR="00BC1A37" w:rsidRPr="00785661" w:rsidRDefault="00BC1A37" w:rsidP="00CC2775">
            <w:pPr>
              <w:spacing w:line="276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Undan yaxshi muallim topmasliging muqarrar. </w:t>
            </w:r>
          </w:p>
          <w:p w:rsidR="00BC1A37" w:rsidRDefault="00BC1A37" w:rsidP="00CC2775">
            <w:pPr>
              <w:spacing w:line="276" w:lineRule="auto"/>
              <w:rPr>
                <w:rFonts w:ascii="Century Gothic" w:hAnsi="Century Gothic"/>
                <w:sz w:val="20"/>
              </w:rPr>
            </w:pPr>
          </w:p>
          <w:p w:rsidR="00BC1A37" w:rsidRPr="000A2D1C" w:rsidRDefault="00BC1A37" w:rsidP="00CC2775">
            <w:pPr>
              <w:spacing w:line="276" w:lineRule="auto"/>
              <w:rPr>
                <w:rFonts w:ascii="Century Gothic" w:hAnsi="Century Gothic"/>
                <w:i/>
                <w:sz w:val="20"/>
              </w:rPr>
            </w:pPr>
            <w:r w:rsidRPr="000A2D1C">
              <w:rPr>
                <w:rFonts w:ascii="Century Gothic" w:hAnsi="Century Gothic"/>
                <w:i/>
                <w:sz w:val="20"/>
              </w:rPr>
              <w:t xml:space="preserve">Abdushukur Balxiy. </w:t>
            </w:r>
          </w:p>
          <w:p w:rsidR="00BC1A37" w:rsidRPr="00785661" w:rsidRDefault="00BC1A37" w:rsidP="00CC2775">
            <w:pPr>
              <w:spacing w:line="276" w:lineRule="auto"/>
              <w:rPr>
                <w:rFonts w:ascii="Century Gothic" w:hAnsi="Century Gothic"/>
                <w:sz w:val="20"/>
              </w:rPr>
            </w:pPr>
          </w:p>
          <w:p w:rsidR="00BC1A37" w:rsidRPr="00785661" w:rsidRDefault="00BC1A37" w:rsidP="00CC2775">
            <w:pPr>
              <w:spacing w:line="276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* * * </w:t>
            </w:r>
          </w:p>
          <w:p w:rsidR="00BC1A37" w:rsidRPr="00785661" w:rsidRDefault="00BC1A37" w:rsidP="00CC2775">
            <w:pPr>
              <w:spacing w:line="276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...kurash hayot sharoitidir: kurash tugaganda hayot ham tugaydi. </w:t>
            </w:r>
          </w:p>
          <w:p w:rsidR="00BC1A37" w:rsidRDefault="00BC1A37" w:rsidP="00CC2775">
            <w:pPr>
              <w:spacing w:line="276" w:lineRule="auto"/>
              <w:rPr>
                <w:rFonts w:ascii="Century Gothic" w:hAnsi="Century Gothic"/>
                <w:sz w:val="20"/>
              </w:rPr>
            </w:pPr>
          </w:p>
          <w:p w:rsidR="00BC1A37" w:rsidRPr="000A2D1C" w:rsidRDefault="00BC1A37" w:rsidP="00CC2775">
            <w:pPr>
              <w:spacing w:line="276" w:lineRule="auto"/>
              <w:rPr>
                <w:rFonts w:ascii="Century Gothic" w:hAnsi="Century Gothic"/>
                <w:i/>
                <w:sz w:val="20"/>
              </w:rPr>
            </w:pPr>
            <w:r w:rsidRPr="000A2D1C">
              <w:rPr>
                <w:rFonts w:ascii="Century Gothic" w:hAnsi="Century Gothic"/>
                <w:i/>
                <w:sz w:val="20"/>
              </w:rPr>
              <w:t xml:space="preserve">V. G. Belinskiy. </w:t>
            </w:r>
          </w:p>
          <w:p w:rsidR="00BC1A37" w:rsidRDefault="00BC1A37" w:rsidP="00CC2775">
            <w:pPr>
              <w:spacing w:line="276" w:lineRule="auto"/>
              <w:rPr>
                <w:rFonts w:ascii="Century Gothic" w:hAnsi="Century Gothic"/>
                <w:sz w:val="20"/>
              </w:rPr>
            </w:pPr>
          </w:p>
          <w:p w:rsidR="00BC1A37" w:rsidRPr="00785661" w:rsidRDefault="00BC1A37" w:rsidP="00CC2775">
            <w:pPr>
              <w:spacing w:line="276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* * * </w:t>
            </w:r>
          </w:p>
          <w:p w:rsidR="00BC1A37" w:rsidRPr="00785661" w:rsidRDefault="00BC1A37" w:rsidP="00CC2775">
            <w:pPr>
              <w:spacing w:line="276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G’allaning qimmati hosildorligida, kishi qimmati esa o‘z yaqinlariga manfaat keltirishi</w:t>
            </w:r>
          </w:p>
          <w:p w:rsidR="00BC1A37" w:rsidRPr="00785661" w:rsidRDefault="00BC1A37" w:rsidP="00CC2775">
            <w:pPr>
              <w:spacing w:line="276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bilan o‘lchanadi. Tug‘ilmoq, yashamoq, yemak, ichmak va axir-oqibatda o‘lib ketmoqni hasharotlar</w:t>
            </w:r>
          </w:p>
          <w:p w:rsidR="00BC1A37" w:rsidRPr="00785661" w:rsidRDefault="00BC1A37" w:rsidP="00CC2775">
            <w:pPr>
              <w:spacing w:line="276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ham qila oladilar... Inson omma uchun foydali, haqiqiy ma’naviy hayot bilan yashaydi. </w:t>
            </w:r>
          </w:p>
          <w:p w:rsidR="00BC1A37" w:rsidRDefault="00BC1A37" w:rsidP="00CC2775">
            <w:pPr>
              <w:rPr>
                <w:rFonts w:ascii="Century Gothic" w:hAnsi="Century Gothic"/>
                <w:sz w:val="20"/>
              </w:rPr>
            </w:pPr>
          </w:p>
          <w:p w:rsidR="00BC1A37" w:rsidRPr="000A2D1C" w:rsidRDefault="00BC1A37" w:rsidP="00CC2775">
            <w:pPr>
              <w:rPr>
                <w:rFonts w:ascii="Century Gothic" w:hAnsi="Century Gothic"/>
                <w:i/>
                <w:sz w:val="20"/>
              </w:rPr>
            </w:pPr>
            <w:r w:rsidRPr="000A2D1C">
              <w:rPr>
                <w:rFonts w:ascii="Century Gothic" w:hAnsi="Century Gothic"/>
                <w:i/>
                <w:sz w:val="20"/>
              </w:rPr>
              <w:t xml:space="preserve">J. Garibaldi. </w:t>
            </w:r>
          </w:p>
          <w:p w:rsidR="00BC1A37" w:rsidRPr="00785661" w:rsidRDefault="00BC1A37" w:rsidP="00CC2775">
            <w:pPr>
              <w:pStyle w:val="a3"/>
              <w:rPr>
                <w:b/>
              </w:rPr>
            </w:pPr>
          </w:p>
          <w:p w:rsidR="00BC1A37" w:rsidRPr="00785661" w:rsidRDefault="00BC1A37" w:rsidP="00CC2775">
            <w:pPr>
              <w:pStyle w:val="a3"/>
              <w:rPr>
                <w:b/>
              </w:rPr>
            </w:pPr>
          </w:p>
          <w:p w:rsidR="00BC1A37" w:rsidRPr="00785661" w:rsidRDefault="00BC1A37" w:rsidP="00CC2775">
            <w:pPr>
              <w:rPr>
                <w:rFonts w:ascii="Century Gothic" w:hAnsi="Century Gothic"/>
                <w:b/>
                <w:sz w:val="20"/>
              </w:rPr>
            </w:pPr>
            <w:r w:rsidRPr="00785661">
              <w:rPr>
                <w:rFonts w:ascii="Century Gothic" w:hAnsi="Century Gothic"/>
                <w:b/>
                <w:sz w:val="20"/>
              </w:rPr>
              <w:t>Aql aqldan quvvat</w:t>
            </w:r>
          </w:p>
          <w:p w:rsidR="00BC1A37" w:rsidRPr="00785661" w:rsidRDefault="00BC1A37" w:rsidP="00CC2775">
            <w:pPr>
              <w:rPr>
                <w:rFonts w:ascii="Century Gothic" w:hAnsi="Century Gothic"/>
                <w:sz w:val="20"/>
              </w:rPr>
            </w:pP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Turmushdagi yomonlikni ham yaxshilikni bilganday aniq va puxta bilish kerak. Mumkin</w:t>
            </w: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qadar ko‘proq narsa bilish kerak. Tajriba qanchalik rang-barang bo‘lsa, u kishini shuncha yuqori</w:t>
            </w: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ko‘taradi, tushuncha shuncha kengayadi. </w:t>
            </w: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Siz  yoshlar,  agar  haqiqatan  ham</w:t>
            </w:r>
            <w:r>
              <w:rPr>
                <w:rFonts w:ascii="Century Gothic" w:hAnsi="Century Gothic"/>
                <w:sz w:val="20"/>
              </w:rPr>
              <w:t xml:space="preserve"> </w:t>
            </w:r>
            <w:r w:rsidRPr="00785661">
              <w:rPr>
                <w:rFonts w:ascii="Century Gothic" w:hAnsi="Century Gothic"/>
                <w:sz w:val="20"/>
              </w:rPr>
              <w:t xml:space="preserve">«Katta  go‘zal  hayot» istasangiz  uni  vujudga  keltiring, </w:t>
            </w: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ulug‘vor,  tengi  yo‘q  narsani  qahramonlarcha  qurayotganlar  bilan  qo‘lni  qo‘lga  berib,  birga</w:t>
            </w: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boring.</w:t>
            </w: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/>
                <w:sz w:val="20"/>
              </w:rPr>
            </w:pPr>
          </w:p>
        </w:tc>
        <w:tc>
          <w:tcPr>
            <w:tcW w:w="5632" w:type="dxa"/>
            <w:tcBorders>
              <w:top w:val="inset" w:sz="6" w:space="0" w:color="515151"/>
              <w:bottom w:val="nil"/>
            </w:tcBorders>
            <w:shd w:val="clear" w:color="auto" w:fill="D9D9D9" w:themeFill="background1" w:themeFillShade="D9"/>
            <w:vAlign w:val="center"/>
          </w:tcPr>
          <w:p w:rsidR="00BC1A37" w:rsidRPr="00785661" w:rsidRDefault="00BC1A37" w:rsidP="00CC2775">
            <w:pPr>
              <w:pStyle w:val="3"/>
              <w:rPr>
                <w:sz w:val="20"/>
              </w:rPr>
            </w:pPr>
            <w:r w:rsidRPr="00785661">
              <w:rPr>
                <w:sz w:val="20"/>
              </w:rPr>
              <w:t xml:space="preserve"> O’zbek </w:t>
            </w:r>
            <w:r w:rsidRPr="00785661">
              <w:rPr>
                <w:rFonts w:cs="Arial"/>
                <w:sz w:val="20"/>
              </w:rPr>
              <w:t>h</w:t>
            </w:r>
            <w:r w:rsidRPr="00785661">
              <w:rPr>
                <w:rFonts w:cs="Century Gothic"/>
                <w:sz w:val="20"/>
              </w:rPr>
              <w:t>ikmatlari</w:t>
            </w:r>
          </w:p>
        </w:tc>
      </w:tr>
      <w:tr w:rsidR="00BC1A37" w:rsidRPr="00785661" w:rsidTr="00701B99">
        <w:tblPrEx>
          <w:tblBorders>
            <w:top w:val="inset" w:sz="6" w:space="0" w:color="A3A3A3"/>
            <w:left w:val="inset" w:sz="6" w:space="0" w:color="A3A3A3"/>
            <w:bottom w:val="outset" w:sz="6" w:space="0" w:color="A3A3A3"/>
            <w:right w:val="outset" w:sz="6" w:space="0" w:color="A3A3A3"/>
          </w:tblBorders>
        </w:tblPrEx>
        <w:trPr>
          <w:cantSplit/>
          <w:trHeight w:val="5292"/>
          <w:tblCellSpacing w:w="20" w:type="dxa"/>
        </w:trPr>
        <w:tc>
          <w:tcPr>
            <w:tcW w:w="5163" w:type="dxa"/>
            <w:vMerge/>
            <w:tcBorders>
              <w:bottom w:val="outset" w:sz="6" w:space="0" w:color="515151"/>
            </w:tcBorders>
            <w:shd w:val="clear" w:color="auto" w:fill="D9D9D9" w:themeFill="background1" w:themeFillShade="D9"/>
          </w:tcPr>
          <w:p w:rsidR="00BC1A37" w:rsidRPr="00785661" w:rsidRDefault="00BC1A37" w:rsidP="00CC2775">
            <w:pPr>
              <w:spacing w:line="360" w:lineRule="auto"/>
              <w:rPr>
                <w:rFonts w:ascii="Century Gothic" w:hAnsi="Century Gothic"/>
                <w:sz w:val="20"/>
              </w:rPr>
            </w:pPr>
          </w:p>
        </w:tc>
        <w:tc>
          <w:tcPr>
            <w:tcW w:w="5632" w:type="dxa"/>
            <w:tcBorders>
              <w:top w:val="nil"/>
              <w:bottom w:val="inset" w:sz="6" w:space="0" w:color="515151"/>
            </w:tcBorders>
            <w:shd w:val="clear" w:color="auto" w:fill="D9D9D9" w:themeFill="background1" w:themeFillShade="D9"/>
          </w:tcPr>
          <w:p w:rsidR="00BC1A37" w:rsidRPr="00785661" w:rsidRDefault="00BC1A37" w:rsidP="00CC2775">
            <w:pPr>
              <w:pStyle w:val="a3"/>
              <w:ind w:left="847" w:hanging="397"/>
            </w:pPr>
          </w:p>
          <w:p w:rsidR="00BC1A37" w:rsidRPr="00785661" w:rsidRDefault="00BC1A37" w:rsidP="00CC2775">
            <w:pPr>
              <w:pStyle w:val="a3"/>
              <w:ind w:left="125"/>
            </w:pPr>
            <w:r w:rsidRPr="00785661">
              <w:t xml:space="preserve">Odam ko‘rinishda bir biriga o‘xshaydi go‘yo, </w:t>
            </w:r>
          </w:p>
          <w:p w:rsidR="00BC1A37" w:rsidRPr="00785661" w:rsidRDefault="00BC1A37" w:rsidP="00CC2775">
            <w:pPr>
              <w:pStyle w:val="a3"/>
              <w:ind w:left="125"/>
            </w:pPr>
            <w:r w:rsidRPr="00785661">
              <w:t xml:space="preserve">Lek, har kishida o‘ziga xos qalb, aql muhayyo. </w:t>
            </w:r>
          </w:p>
          <w:p w:rsidR="00BC1A37" w:rsidRPr="00785661" w:rsidRDefault="00BC1A37" w:rsidP="00CC2775">
            <w:pPr>
              <w:pStyle w:val="a3"/>
              <w:ind w:left="125"/>
            </w:pPr>
            <w:r w:rsidRPr="00785661">
              <w:t>Ko‘kdagi yulduzlar ham sirtdan bir-biriga o‘xsh</w:t>
            </w:r>
          </w:p>
          <w:p w:rsidR="00BC1A37" w:rsidRPr="00785661" w:rsidRDefault="00BC1A37" w:rsidP="00CC2775">
            <w:pPr>
              <w:pStyle w:val="a3"/>
              <w:ind w:left="125"/>
            </w:pPr>
            <w:r w:rsidRPr="00785661">
              <w:t xml:space="preserve">Ammo aslida-chi, har birining o‘zi bir dunyo.  </w:t>
            </w:r>
          </w:p>
          <w:p w:rsidR="00BC1A37" w:rsidRDefault="00BC1A37" w:rsidP="00CC2775">
            <w:pPr>
              <w:spacing w:line="360" w:lineRule="auto"/>
              <w:rPr>
                <w:rFonts w:ascii="Century Gothic" w:hAnsi="Century Gothic"/>
                <w:sz w:val="20"/>
              </w:rPr>
            </w:pPr>
          </w:p>
          <w:p w:rsidR="00BC1A37" w:rsidRPr="00420FC0" w:rsidRDefault="00BC1A37" w:rsidP="00CC2775">
            <w:pPr>
              <w:rPr>
                <w:rFonts w:ascii="Century Gothic" w:hAnsi="Century Gothic"/>
                <w:b/>
                <w:sz w:val="20"/>
              </w:rPr>
            </w:pPr>
            <w:r w:rsidRPr="00785661">
              <w:rPr>
                <w:rFonts w:ascii="Century Gothic" w:hAnsi="Century Gothic"/>
                <w:b/>
                <w:sz w:val="20"/>
              </w:rPr>
              <w:t>Aql aqldan quvvat</w:t>
            </w: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/>
                <w:sz w:val="20"/>
              </w:rPr>
            </w:pP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 w:cs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Yaxshilarni 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 xml:space="preserve">am, yomonlarni 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>am</w:t>
            </w:r>
            <w:r w:rsidRPr="00785661">
              <w:rPr>
                <w:rFonts w:ascii="Century Gothic" w:hAnsi="Century Gothic"/>
                <w:sz w:val="20"/>
              </w:rPr>
              <w:t xml:space="preserve"> unutmangiz! O’zi uchun va sie uchun 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>alok bo‘lgan kishilar</w:t>
            </w: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 w:cs="Century Gothic"/>
                <w:sz w:val="20"/>
              </w:rPr>
            </w:pP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>a</w:t>
            </w:r>
            <w:r w:rsidRPr="00785661">
              <w:rPr>
                <w:rFonts w:ascii="Century Gothic" w:hAnsi="Century Gothic" w:cs="Arial"/>
                <w:sz w:val="20"/>
              </w:rPr>
              <w:t>q</w:t>
            </w:r>
            <w:r w:rsidRPr="00785661">
              <w:rPr>
                <w:rFonts w:ascii="Century Gothic" w:hAnsi="Century Gothic" w:cs="Century Gothic"/>
                <w:sz w:val="20"/>
              </w:rPr>
              <w:t>idagi</w:t>
            </w:r>
            <w:r w:rsidRPr="00785661">
              <w:rPr>
                <w:rFonts w:ascii="Century Gothic" w:hAnsi="Century Gothic"/>
                <w:sz w:val="20"/>
              </w:rPr>
              <w:t xml:space="preserve"> sha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 xml:space="preserve">odatlarni chidam bilan to‘plangiz! </w:t>
            </w: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* * * </w:t>
            </w: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 w:cs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Odamgarchilik  vazifasini  ado  </w:t>
            </w:r>
            <w:r w:rsidRPr="00785661">
              <w:rPr>
                <w:rFonts w:ascii="Century Gothic" w:hAnsi="Century Gothic" w:cs="Arial"/>
                <w:sz w:val="20"/>
              </w:rPr>
              <w:t>q</w:t>
            </w:r>
            <w:r w:rsidRPr="00785661">
              <w:rPr>
                <w:rFonts w:ascii="Century Gothic" w:hAnsi="Century Gothic" w:cs="Century Gothic"/>
                <w:sz w:val="20"/>
              </w:rPr>
              <w:t xml:space="preserve">ilish  uchun  mard  yurak  kerak.  To  odamlarning  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>ammasi</w:t>
            </w: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chinakam insonlik darajasiga yetmaguncha bu yurak ishdan to‘xtamasligi kerak. </w:t>
            </w: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* * * </w:t>
            </w: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 w:cs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Vo</w:t>
            </w:r>
            <w:r w:rsidRPr="00785661">
              <w:rPr>
                <w:rFonts w:ascii="Century Gothic" w:hAnsi="Century Gothic" w:cs="Arial"/>
                <w:sz w:val="20"/>
              </w:rPr>
              <w:t>q</w:t>
            </w:r>
            <w:r w:rsidRPr="00785661">
              <w:rPr>
                <w:rFonts w:ascii="Century Gothic" w:hAnsi="Century Gothic" w:cs="Century Gothic"/>
                <w:sz w:val="20"/>
              </w:rPr>
              <w:t xml:space="preserve">ealardan 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 xml:space="preserve">am ko‘ra odamlar 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>a</w:t>
            </w:r>
            <w:r w:rsidRPr="00785661">
              <w:rPr>
                <w:rFonts w:ascii="Century Gothic" w:hAnsi="Century Gothic" w:cs="Arial"/>
                <w:sz w:val="20"/>
              </w:rPr>
              <w:t>q</w:t>
            </w:r>
            <w:r w:rsidRPr="00785661">
              <w:rPr>
                <w:rFonts w:ascii="Century Gothic" w:hAnsi="Century Gothic" w:cs="Century Gothic"/>
                <w:sz w:val="20"/>
              </w:rPr>
              <w:t>ida ko‘pro</w:t>
            </w:r>
            <w:r w:rsidRPr="00785661">
              <w:rPr>
                <w:rFonts w:ascii="Century Gothic" w:hAnsi="Century Gothic" w:cs="Arial"/>
                <w:sz w:val="20"/>
              </w:rPr>
              <w:t>q</w:t>
            </w:r>
            <w:r w:rsidRPr="00785661">
              <w:rPr>
                <w:rFonts w:ascii="Century Gothic" w:hAnsi="Century Gothic" w:cs="Century Gothic"/>
                <w:sz w:val="20"/>
              </w:rPr>
              <w:t xml:space="preserve"> so‘zlash kerak. 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>ammadan mu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 xml:space="preserve">imi— odamlar. </w:t>
            </w:r>
          </w:p>
          <w:p w:rsidR="00BC1A37" w:rsidRPr="00887A25" w:rsidRDefault="00BC1A37" w:rsidP="00CC2775">
            <w:pPr>
              <w:spacing w:line="360" w:lineRule="auto"/>
              <w:rPr>
                <w:rFonts w:ascii="Century Gothic" w:hAnsi="Century Gothic"/>
                <w:i/>
                <w:sz w:val="20"/>
              </w:rPr>
            </w:pPr>
            <w:r w:rsidRPr="00887A25">
              <w:rPr>
                <w:rFonts w:ascii="Century Gothic" w:hAnsi="Century Gothic"/>
                <w:i/>
                <w:sz w:val="20"/>
              </w:rPr>
              <w:t>Yu. Fuchik.</w:t>
            </w: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* * * </w:t>
            </w: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 w:cs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Foydali do‘st 3 ta va zararli do‘st 3 ta. Foydali do‘stlar— 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>a</w:t>
            </w:r>
            <w:r w:rsidRPr="00785661">
              <w:rPr>
                <w:rFonts w:ascii="Century Gothic" w:hAnsi="Century Gothic" w:cs="Arial"/>
                <w:sz w:val="20"/>
              </w:rPr>
              <w:t>qq</w:t>
            </w:r>
            <w:r w:rsidRPr="00785661">
              <w:rPr>
                <w:rFonts w:ascii="Century Gothic" w:hAnsi="Century Gothic" w:cs="Century Gothic"/>
                <w:sz w:val="20"/>
              </w:rPr>
              <w:t>oniy do‘st, samimiy do‘st va</w:t>
            </w: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 w:cs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ko‘p eshitgan do‘stdir. Zararli do‘stlar— ikki yuzlama do‘st, xushomadgo‘y do‘st va ma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>madona (la</w:t>
            </w:r>
            <w:r w:rsidRPr="00785661">
              <w:rPr>
                <w:rFonts w:ascii="Century Gothic" w:hAnsi="Century Gothic" w:cs="Arial"/>
                <w:sz w:val="20"/>
              </w:rPr>
              <w:t>q</w:t>
            </w:r>
            <w:r w:rsidRPr="00785661">
              <w:rPr>
                <w:rFonts w:ascii="Century Gothic" w:hAnsi="Century Gothic" w:cs="Century Gothic"/>
                <w:sz w:val="20"/>
              </w:rPr>
              <w:t>ma) do‘st.</w:t>
            </w:r>
          </w:p>
          <w:p w:rsidR="00BC1A37" w:rsidRPr="00887A25" w:rsidRDefault="00BC1A37" w:rsidP="00CC2775">
            <w:pPr>
              <w:spacing w:line="360" w:lineRule="auto"/>
              <w:rPr>
                <w:rFonts w:ascii="Century Gothic" w:hAnsi="Century Gothic" w:cs="Century Gothic"/>
                <w:i/>
                <w:sz w:val="20"/>
              </w:rPr>
            </w:pPr>
            <w:r w:rsidRPr="00887A25">
              <w:rPr>
                <w:rFonts w:ascii="Century Gothic" w:hAnsi="Century Gothic" w:cs="Century Gothic"/>
                <w:i/>
                <w:sz w:val="20"/>
              </w:rPr>
              <w:t>Konfutsiy.</w:t>
            </w:r>
          </w:p>
        </w:tc>
      </w:tr>
      <w:tr w:rsidR="003238ED" w:rsidRPr="00785661" w:rsidTr="00701B99">
        <w:trPr>
          <w:cantSplit/>
          <w:trHeight w:val="1190"/>
          <w:tblCellSpacing w:w="20" w:type="dxa"/>
        </w:trPr>
        <w:tc>
          <w:tcPr>
            <w:tcW w:w="10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  <w:vAlign w:val="center"/>
          </w:tcPr>
          <w:p w:rsidR="003238ED" w:rsidRDefault="003238ED" w:rsidP="003238ED">
            <w:pPr>
              <w:rPr>
                <w:rFonts w:ascii="Century Gothic" w:hAnsi="Century Gothic"/>
                <w:sz w:val="20"/>
              </w:rPr>
            </w:pPr>
          </w:p>
          <w:p w:rsidR="00BC1A37" w:rsidRDefault="00BC1A37" w:rsidP="003238ED">
            <w:pPr>
              <w:rPr>
                <w:rFonts w:ascii="Century Gothic" w:hAnsi="Century Gothic"/>
                <w:sz w:val="20"/>
              </w:rPr>
            </w:pPr>
          </w:p>
          <w:p w:rsidR="00BC1A37" w:rsidRDefault="00BC1A37" w:rsidP="003238ED">
            <w:pPr>
              <w:rPr>
                <w:rFonts w:ascii="Century Gothic" w:hAnsi="Century Gothic"/>
                <w:sz w:val="20"/>
              </w:rPr>
            </w:pPr>
          </w:p>
          <w:p w:rsidR="00BC1A37" w:rsidRDefault="00BC1A37" w:rsidP="003238ED">
            <w:pPr>
              <w:rPr>
                <w:rFonts w:ascii="Century Gothic" w:hAnsi="Century Gothic"/>
                <w:sz w:val="20"/>
              </w:rPr>
            </w:pPr>
          </w:p>
          <w:p w:rsidR="003238ED" w:rsidRPr="00785661" w:rsidRDefault="003238ED" w:rsidP="003238ED">
            <w:pPr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| </w:t>
            </w:r>
            <w:r w:rsidRPr="00785661">
              <w:rPr>
                <w:rFonts w:ascii="Century Gothic" w:hAnsi="Century Gothic"/>
                <w:b/>
                <w:sz w:val="28"/>
              </w:rPr>
              <w:t>Aql aqldan quvvat oladi</w:t>
            </w:r>
          </w:p>
          <w:p w:rsidR="003238ED" w:rsidRPr="00785661" w:rsidRDefault="003238ED" w:rsidP="003238ED">
            <w:pPr>
              <w:rPr>
                <w:rFonts w:ascii="Century Gothic" w:hAnsi="Century Gothic"/>
                <w:color w:val="FFFFFF"/>
                <w:sz w:val="20"/>
              </w:rPr>
            </w:pPr>
          </w:p>
        </w:tc>
      </w:tr>
      <w:tr w:rsidR="003238ED" w:rsidRPr="00785661" w:rsidTr="00701B99">
        <w:tblPrEx>
          <w:tblBorders>
            <w:top w:val="inset" w:sz="6" w:space="0" w:color="A3A3A3"/>
            <w:left w:val="inset" w:sz="6" w:space="0" w:color="A3A3A3"/>
            <w:bottom w:val="outset" w:sz="6" w:space="0" w:color="A3A3A3"/>
            <w:right w:val="outset" w:sz="6" w:space="0" w:color="A3A3A3"/>
          </w:tblBorders>
        </w:tblPrEx>
        <w:trPr>
          <w:cantSplit/>
          <w:trHeight w:val="783"/>
          <w:tblCellSpacing w:w="20" w:type="dxa"/>
        </w:trPr>
        <w:tc>
          <w:tcPr>
            <w:tcW w:w="5163" w:type="dxa"/>
            <w:vMerge w:val="restart"/>
            <w:tcBorders>
              <w:top w:val="inset" w:sz="6" w:space="0" w:color="515151"/>
            </w:tcBorders>
            <w:shd w:val="clear" w:color="auto" w:fill="C6D9F1" w:themeFill="text2" w:themeFillTint="33"/>
          </w:tcPr>
          <w:p w:rsidR="003238ED" w:rsidRPr="00785661" w:rsidRDefault="003238ED" w:rsidP="003238ED">
            <w:pPr>
              <w:pStyle w:val="3"/>
              <w:rPr>
                <w:sz w:val="20"/>
              </w:rPr>
            </w:pPr>
          </w:p>
          <w:p w:rsidR="003238ED" w:rsidRPr="00785661" w:rsidRDefault="003238ED" w:rsidP="003238ED">
            <w:pPr>
              <w:rPr>
                <w:rFonts w:ascii="Century Gothic" w:hAnsi="Century Gothic"/>
                <w:b/>
                <w:sz w:val="20"/>
              </w:rPr>
            </w:pPr>
            <w:r w:rsidRPr="00785661">
              <w:rPr>
                <w:rFonts w:ascii="Century Gothic" w:hAnsi="Century Gothic"/>
                <w:b/>
                <w:sz w:val="20"/>
              </w:rPr>
              <w:t>Aql aqldan quvvat</w:t>
            </w:r>
          </w:p>
          <w:p w:rsidR="003238ED" w:rsidRPr="00785661" w:rsidRDefault="003238ED" w:rsidP="003238ED">
            <w:pPr>
              <w:rPr>
                <w:rFonts w:ascii="Century Gothic" w:hAnsi="Century Gothic"/>
                <w:sz w:val="20"/>
              </w:rPr>
            </w:pPr>
          </w:p>
          <w:p w:rsidR="003238ED" w:rsidRPr="00785661" w:rsidRDefault="003238ED" w:rsidP="003238ED">
            <w:pPr>
              <w:spacing w:line="276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Hayot seni ehtimol o‘z oldiga o‘tkazar, </w:t>
            </w:r>
          </w:p>
          <w:p w:rsidR="003238ED" w:rsidRPr="00785661" w:rsidRDefault="003238ED" w:rsidP="003238ED">
            <w:pPr>
              <w:spacing w:line="276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Undan yaxshi muallim topmasliging muqarrar. </w:t>
            </w:r>
          </w:p>
          <w:p w:rsidR="003238ED" w:rsidRDefault="003238ED" w:rsidP="003238ED">
            <w:pPr>
              <w:spacing w:line="276" w:lineRule="auto"/>
              <w:rPr>
                <w:rFonts w:ascii="Century Gothic" w:hAnsi="Century Gothic"/>
                <w:sz w:val="20"/>
              </w:rPr>
            </w:pPr>
          </w:p>
          <w:p w:rsidR="003238ED" w:rsidRPr="000A2D1C" w:rsidRDefault="003238ED" w:rsidP="003238ED">
            <w:pPr>
              <w:spacing w:line="276" w:lineRule="auto"/>
              <w:rPr>
                <w:rFonts w:ascii="Century Gothic" w:hAnsi="Century Gothic"/>
                <w:i/>
                <w:sz w:val="20"/>
              </w:rPr>
            </w:pPr>
            <w:r w:rsidRPr="000A2D1C">
              <w:rPr>
                <w:rFonts w:ascii="Century Gothic" w:hAnsi="Century Gothic"/>
                <w:i/>
                <w:sz w:val="20"/>
              </w:rPr>
              <w:t xml:space="preserve">Abdushukur Balxiy. </w:t>
            </w:r>
          </w:p>
          <w:p w:rsidR="003238ED" w:rsidRPr="00785661" w:rsidRDefault="003238ED" w:rsidP="003238ED">
            <w:pPr>
              <w:spacing w:line="276" w:lineRule="auto"/>
              <w:rPr>
                <w:rFonts w:ascii="Century Gothic" w:hAnsi="Century Gothic"/>
                <w:sz w:val="20"/>
              </w:rPr>
            </w:pPr>
          </w:p>
          <w:p w:rsidR="003238ED" w:rsidRPr="00785661" w:rsidRDefault="003238ED" w:rsidP="003238ED">
            <w:pPr>
              <w:spacing w:line="276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* * * </w:t>
            </w:r>
          </w:p>
          <w:p w:rsidR="003238ED" w:rsidRPr="00785661" w:rsidRDefault="003238ED" w:rsidP="003238ED">
            <w:pPr>
              <w:spacing w:line="276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...kurash hayot sharoitidir: kurash tugaganda hayot ham tugaydi. </w:t>
            </w:r>
          </w:p>
          <w:p w:rsidR="003238ED" w:rsidRDefault="003238ED" w:rsidP="003238ED">
            <w:pPr>
              <w:spacing w:line="276" w:lineRule="auto"/>
              <w:rPr>
                <w:rFonts w:ascii="Century Gothic" w:hAnsi="Century Gothic"/>
                <w:sz w:val="20"/>
              </w:rPr>
            </w:pPr>
          </w:p>
          <w:p w:rsidR="003238ED" w:rsidRPr="000A2D1C" w:rsidRDefault="003238ED" w:rsidP="003238ED">
            <w:pPr>
              <w:spacing w:line="276" w:lineRule="auto"/>
              <w:rPr>
                <w:rFonts w:ascii="Century Gothic" w:hAnsi="Century Gothic"/>
                <w:i/>
                <w:sz w:val="20"/>
              </w:rPr>
            </w:pPr>
            <w:r w:rsidRPr="000A2D1C">
              <w:rPr>
                <w:rFonts w:ascii="Century Gothic" w:hAnsi="Century Gothic"/>
                <w:i/>
                <w:sz w:val="20"/>
              </w:rPr>
              <w:t xml:space="preserve">V. G. Belinskiy. </w:t>
            </w:r>
          </w:p>
          <w:p w:rsidR="003238ED" w:rsidRDefault="003238ED" w:rsidP="003238ED">
            <w:pPr>
              <w:spacing w:line="276" w:lineRule="auto"/>
              <w:rPr>
                <w:rFonts w:ascii="Century Gothic" w:hAnsi="Century Gothic"/>
                <w:sz w:val="20"/>
              </w:rPr>
            </w:pPr>
          </w:p>
          <w:p w:rsidR="003238ED" w:rsidRPr="00785661" w:rsidRDefault="003238ED" w:rsidP="003238ED">
            <w:pPr>
              <w:spacing w:line="276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* * * </w:t>
            </w:r>
          </w:p>
          <w:p w:rsidR="003238ED" w:rsidRPr="00785661" w:rsidRDefault="003238ED" w:rsidP="003238ED">
            <w:pPr>
              <w:spacing w:line="276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G’allaning qimmati hosildorligida, kishi qimmati esa o‘z yaqinlariga manfaat keltirishi</w:t>
            </w:r>
          </w:p>
          <w:p w:rsidR="003238ED" w:rsidRPr="00785661" w:rsidRDefault="003238ED" w:rsidP="003238ED">
            <w:pPr>
              <w:spacing w:line="276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bilan o‘lchanadi. Tug‘ilmoq, yashamoq, yemak, ichmak va axir-oqibatda o‘lib ketmoqni hasharotlar</w:t>
            </w:r>
          </w:p>
          <w:p w:rsidR="003238ED" w:rsidRPr="00785661" w:rsidRDefault="003238ED" w:rsidP="003238ED">
            <w:pPr>
              <w:spacing w:line="276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ham qila oladilar... Inson omma uchun foydali, haqiqiy ma’naviy hayot bilan yashaydi. </w:t>
            </w:r>
          </w:p>
          <w:p w:rsidR="003238ED" w:rsidRDefault="003238ED" w:rsidP="003238ED">
            <w:pPr>
              <w:rPr>
                <w:rFonts w:ascii="Century Gothic" w:hAnsi="Century Gothic"/>
                <w:sz w:val="20"/>
              </w:rPr>
            </w:pPr>
          </w:p>
          <w:p w:rsidR="003238ED" w:rsidRPr="000A2D1C" w:rsidRDefault="003238ED" w:rsidP="003238ED">
            <w:pPr>
              <w:rPr>
                <w:rFonts w:ascii="Century Gothic" w:hAnsi="Century Gothic"/>
                <w:i/>
                <w:sz w:val="20"/>
              </w:rPr>
            </w:pPr>
            <w:r w:rsidRPr="000A2D1C">
              <w:rPr>
                <w:rFonts w:ascii="Century Gothic" w:hAnsi="Century Gothic"/>
                <w:i/>
                <w:sz w:val="20"/>
              </w:rPr>
              <w:t xml:space="preserve">J. Garibaldi. </w:t>
            </w:r>
          </w:p>
          <w:p w:rsidR="003238ED" w:rsidRPr="00785661" w:rsidRDefault="003238ED" w:rsidP="003238ED">
            <w:pPr>
              <w:pStyle w:val="a3"/>
              <w:rPr>
                <w:b/>
              </w:rPr>
            </w:pPr>
          </w:p>
          <w:p w:rsidR="003238ED" w:rsidRPr="00785661" w:rsidRDefault="003238ED" w:rsidP="003238ED">
            <w:pPr>
              <w:pStyle w:val="a3"/>
              <w:rPr>
                <w:b/>
              </w:rPr>
            </w:pPr>
          </w:p>
          <w:p w:rsidR="003238ED" w:rsidRPr="00785661" w:rsidRDefault="003238ED" w:rsidP="003238ED">
            <w:pPr>
              <w:rPr>
                <w:rFonts w:ascii="Century Gothic" w:hAnsi="Century Gothic"/>
                <w:b/>
                <w:sz w:val="20"/>
              </w:rPr>
            </w:pPr>
            <w:r w:rsidRPr="00785661">
              <w:rPr>
                <w:rFonts w:ascii="Century Gothic" w:hAnsi="Century Gothic"/>
                <w:b/>
                <w:sz w:val="20"/>
              </w:rPr>
              <w:t>Aql aqldan quvvat</w:t>
            </w:r>
          </w:p>
          <w:p w:rsidR="003238ED" w:rsidRPr="00785661" w:rsidRDefault="003238ED" w:rsidP="003238ED">
            <w:pPr>
              <w:rPr>
                <w:rFonts w:ascii="Century Gothic" w:hAnsi="Century Gothic"/>
                <w:sz w:val="20"/>
              </w:rPr>
            </w:pP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Turmushdagi yomonlikni ham yaxshilikni bilganday aniq va puxta bilish kerak. Mumkin</w:t>
            </w: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qadar ko‘proq narsa bilish kerak. Tajriba qanchalik rang-barang bo‘lsa, u kishini shuncha yuqori</w:t>
            </w: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ko‘taradi, tushuncha shuncha kengayadi. </w:t>
            </w: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Siz  yoshlar,  agar  haqiqatan  ham</w:t>
            </w:r>
            <w:r>
              <w:rPr>
                <w:rFonts w:ascii="Century Gothic" w:hAnsi="Century Gothic"/>
                <w:sz w:val="20"/>
              </w:rPr>
              <w:t xml:space="preserve"> </w:t>
            </w:r>
            <w:r w:rsidRPr="00785661">
              <w:rPr>
                <w:rFonts w:ascii="Century Gothic" w:hAnsi="Century Gothic"/>
                <w:sz w:val="20"/>
              </w:rPr>
              <w:t xml:space="preserve">«Katta  go‘zal  hayot» istasangiz  uni  vujudga  keltiring, </w:t>
            </w: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ulug‘vor,  tengi  yo‘q  narsani  qahramonlarcha  qurayotganlar  bilan  qo‘lni  qo‘lga  berib,  birga</w:t>
            </w: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boring.</w:t>
            </w: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/>
                <w:sz w:val="20"/>
              </w:rPr>
            </w:pPr>
          </w:p>
        </w:tc>
        <w:tc>
          <w:tcPr>
            <w:tcW w:w="5632" w:type="dxa"/>
            <w:tcBorders>
              <w:top w:val="inset" w:sz="6" w:space="0" w:color="515151"/>
              <w:bottom w:val="nil"/>
            </w:tcBorders>
            <w:shd w:val="clear" w:color="auto" w:fill="C6D9F1" w:themeFill="text2" w:themeFillTint="33"/>
            <w:vAlign w:val="center"/>
          </w:tcPr>
          <w:p w:rsidR="003238ED" w:rsidRPr="00785661" w:rsidRDefault="003238ED" w:rsidP="003238ED">
            <w:pPr>
              <w:pStyle w:val="3"/>
              <w:rPr>
                <w:sz w:val="20"/>
              </w:rPr>
            </w:pPr>
            <w:r w:rsidRPr="00785661">
              <w:rPr>
                <w:sz w:val="20"/>
              </w:rPr>
              <w:t xml:space="preserve"> O’zbek </w:t>
            </w:r>
            <w:r w:rsidRPr="00785661">
              <w:rPr>
                <w:rFonts w:cs="Arial"/>
                <w:sz w:val="20"/>
              </w:rPr>
              <w:t>h</w:t>
            </w:r>
            <w:r w:rsidRPr="00785661">
              <w:rPr>
                <w:rFonts w:cs="Century Gothic"/>
                <w:sz w:val="20"/>
              </w:rPr>
              <w:t>ikmatlari</w:t>
            </w:r>
          </w:p>
        </w:tc>
      </w:tr>
      <w:tr w:rsidR="003238ED" w:rsidRPr="00785661" w:rsidTr="00701B99">
        <w:tblPrEx>
          <w:tblBorders>
            <w:top w:val="inset" w:sz="6" w:space="0" w:color="A3A3A3"/>
            <w:left w:val="inset" w:sz="6" w:space="0" w:color="A3A3A3"/>
            <w:bottom w:val="outset" w:sz="6" w:space="0" w:color="A3A3A3"/>
            <w:right w:val="outset" w:sz="6" w:space="0" w:color="A3A3A3"/>
          </w:tblBorders>
        </w:tblPrEx>
        <w:trPr>
          <w:cantSplit/>
          <w:trHeight w:val="5292"/>
          <w:tblCellSpacing w:w="20" w:type="dxa"/>
        </w:trPr>
        <w:tc>
          <w:tcPr>
            <w:tcW w:w="5163" w:type="dxa"/>
            <w:vMerge/>
            <w:tcBorders>
              <w:bottom w:val="outset" w:sz="6" w:space="0" w:color="515151"/>
            </w:tcBorders>
            <w:shd w:val="clear" w:color="auto" w:fill="C6D9F1" w:themeFill="text2" w:themeFillTint="33"/>
          </w:tcPr>
          <w:p w:rsidR="003238ED" w:rsidRPr="00785661" w:rsidRDefault="003238ED" w:rsidP="003238ED">
            <w:pPr>
              <w:spacing w:line="360" w:lineRule="auto"/>
              <w:rPr>
                <w:rFonts w:ascii="Century Gothic" w:hAnsi="Century Gothic"/>
                <w:sz w:val="20"/>
              </w:rPr>
            </w:pPr>
          </w:p>
        </w:tc>
        <w:tc>
          <w:tcPr>
            <w:tcW w:w="5632" w:type="dxa"/>
            <w:tcBorders>
              <w:top w:val="nil"/>
              <w:bottom w:val="inset" w:sz="6" w:space="0" w:color="515151"/>
            </w:tcBorders>
            <w:shd w:val="clear" w:color="auto" w:fill="C6D9F1" w:themeFill="text2" w:themeFillTint="33"/>
          </w:tcPr>
          <w:p w:rsidR="003238ED" w:rsidRPr="00785661" w:rsidRDefault="003238ED" w:rsidP="003238ED">
            <w:pPr>
              <w:pStyle w:val="a3"/>
              <w:ind w:left="847" w:hanging="397"/>
            </w:pPr>
          </w:p>
          <w:p w:rsidR="003238ED" w:rsidRPr="00785661" w:rsidRDefault="003238ED" w:rsidP="003238ED">
            <w:pPr>
              <w:pStyle w:val="a3"/>
              <w:ind w:left="125"/>
            </w:pPr>
            <w:r w:rsidRPr="00785661">
              <w:t xml:space="preserve">Odam ko‘rinishda bir biriga o‘xshaydi go‘yo, </w:t>
            </w:r>
          </w:p>
          <w:p w:rsidR="003238ED" w:rsidRPr="00785661" w:rsidRDefault="003238ED" w:rsidP="003238ED">
            <w:pPr>
              <w:pStyle w:val="a3"/>
              <w:ind w:left="125"/>
            </w:pPr>
            <w:r w:rsidRPr="00785661">
              <w:t xml:space="preserve">Lek, har kishida o‘ziga xos qalb, aql muhayyo. </w:t>
            </w:r>
          </w:p>
          <w:p w:rsidR="003238ED" w:rsidRPr="00785661" w:rsidRDefault="003238ED" w:rsidP="003238ED">
            <w:pPr>
              <w:pStyle w:val="a3"/>
              <w:ind w:left="125"/>
            </w:pPr>
            <w:r w:rsidRPr="00785661">
              <w:t>Ko‘kdagi yulduzlar ham sirtdan bir-biriga o‘xsh</w:t>
            </w:r>
          </w:p>
          <w:p w:rsidR="003238ED" w:rsidRPr="00785661" w:rsidRDefault="003238ED" w:rsidP="003238ED">
            <w:pPr>
              <w:pStyle w:val="a3"/>
              <w:ind w:left="125"/>
            </w:pPr>
            <w:r w:rsidRPr="00785661">
              <w:t xml:space="preserve">Ammo aslida-chi, har birining o‘zi bir dunyo.  </w:t>
            </w:r>
          </w:p>
          <w:p w:rsidR="003238ED" w:rsidRDefault="003238ED" w:rsidP="003238ED">
            <w:pPr>
              <w:spacing w:line="360" w:lineRule="auto"/>
              <w:rPr>
                <w:rFonts w:ascii="Century Gothic" w:hAnsi="Century Gothic"/>
                <w:sz w:val="20"/>
              </w:rPr>
            </w:pPr>
          </w:p>
          <w:p w:rsidR="003238ED" w:rsidRPr="00420FC0" w:rsidRDefault="003238ED" w:rsidP="003238ED">
            <w:pPr>
              <w:rPr>
                <w:rFonts w:ascii="Century Gothic" w:hAnsi="Century Gothic"/>
                <w:b/>
                <w:sz w:val="20"/>
              </w:rPr>
            </w:pPr>
            <w:r w:rsidRPr="00785661">
              <w:rPr>
                <w:rFonts w:ascii="Century Gothic" w:hAnsi="Century Gothic"/>
                <w:b/>
                <w:sz w:val="20"/>
              </w:rPr>
              <w:t>Aql aqldan quvvat</w:t>
            </w: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/>
                <w:sz w:val="20"/>
              </w:rPr>
            </w:pP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 w:cs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Yaxshilarni 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 xml:space="preserve">am, yomonlarni 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>am</w:t>
            </w:r>
            <w:r w:rsidRPr="00785661">
              <w:rPr>
                <w:rFonts w:ascii="Century Gothic" w:hAnsi="Century Gothic"/>
                <w:sz w:val="20"/>
              </w:rPr>
              <w:t xml:space="preserve"> unutmangiz! O’zi uchun va sie uchun 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>alok bo‘lgan kishilar</w:t>
            </w: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 w:cs="Century Gothic"/>
                <w:sz w:val="20"/>
              </w:rPr>
            </w:pP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>a</w:t>
            </w:r>
            <w:r w:rsidRPr="00785661">
              <w:rPr>
                <w:rFonts w:ascii="Century Gothic" w:hAnsi="Century Gothic" w:cs="Arial"/>
                <w:sz w:val="20"/>
              </w:rPr>
              <w:t>q</w:t>
            </w:r>
            <w:r w:rsidRPr="00785661">
              <w:rPr>
                <w:rFonts w:ascii="Century Gothic" w:hAnsi="Century Gothic" w:cs="Century Gothic"/>
                <w:sz w:val="20"/>
              </w:rPr>
              <w:t>idagi</w:t>
            </w:r>
            <w:r w:rsidRPr="00785661">
              <w:rPr>
                <w:rFonts w:ascii="Century Gothic" w:hAnsi="Century Gothic"/>
                <w:sz w:val="20"/>
              </w:rPr>
              <w:t xml:space="preserve"> sha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 xml:space="preserve">odatlarni chidam bilan to‘plangiz! </w:t>
            </w: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* * * </w:t>
            </w: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 w:cs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Odamgarchilik  vazifasini  ado  </w:t>
            </w:r>
            <w:r w:rsidRPr="00785661">
              <w:rPr>
                <w:rFonts w:ascii="Century Gothic" w:hAnsi="Century Gothic" w:cs="Arial"/>
                <w:sz w:val="20"/>
              </w:rPr>
              <w:t>q</w:t>
            </w:r>
            <w:r w:rsidRPr="00785661">
              <w:rPr>
                <w:rFonts w:ascii="Century Gothic" w:hAnsi="Century Gothic" w:cs="Century Gothic"/>
                <w:sz w:val="20"/>
              </w:rPr>
              <w:t xml:space="preserve">ilish  uchun  mard  yurak  kerak.  To  odamlarning  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>ammasi</w:t>
            </w: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chinakam insonlik darajasiga yetmaguncha bu yurak ishdan to‘xtamasligi kerak. </w:t>
            </w: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* * * </w:t>
            </w: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 w:cs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Vo</w:t>
            </w:r>
            <w:r w:rsidRPr="00785661">
              <w:rPr>
                <w:rFonts w:ascii="Century Gothic" w:hAnsi="Century Gothic" w:cs="Arial"/>
                <w:sz w:val="20"/>
              </w:rPr>
              <w:t>q</w:t>
            </w:r>
            <w:r w:rsidRPr="00785661">
              <w:rPr>
                <w:rFonts w:ascii="Century Gothic" w:hAnsi="Century Gothic" w:cs="Century Gothic"/>
                <w:sz w:val="20"/>
              </w:rPr>
              <w:t xml:space="preserve">ealardan 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 xml:space="preserve">am ko‘ra odamlar 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>a</w:t>
            </w:r>
            <w:r w:rsidRPr="00785661">
              <w:rPr>
                <w:rFonts w:ascii="Century Gothic" w:hAnsi="Century Gothic" w:cs="Arial"/>
                <w:sz w:val="20"/>
              </w:rPr>
              <w:t>q</w:t>
            </w:r>
            <w:r w:rsidRPr="00785661">
              <w:rPr>
                <w:rFonts w:ascii="Century Gothic" w:hAnsi="Century Gothic" w:cs="Century Gothic"/>
                <w:sz w:val="20"/>
              </w:rPr>
              <w:t>ida ko‘pro</w:t>
            </w:r>
            <w:r w:rsidRPr="00785661">
              <w:rPr>
                <w:rFonts w:ascii="Century Gothic" w:hAnsi="Century Gothic" w:cs="Arial"/>
                <w:sz w:val="20"/>
              </w:rPr>
              <w:t>q</w:t>
            </w:r>
            <w:r w:rsidRPr="00785661">
              <w:rPr>
                <w:rFonts w:ascii="Century Gothic" w:hAnsi="Century Gothic" w:cs="Century Gothic"/>
                <w:sz w:val="20"/>
              </w:rPr>
              <w:t xml:space="preserve"> so‘zlash kerak. 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>ammadan mu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 xml:space="preserve">imi— odamlar. </w:t>
            </w:r>
          </w:p>
          <w:p w:rsidR="003238ED" w:rsidRPr="00887A25" w:rsidRDefault="003238ED" w:rsidP="003238ED">
            <w:pPr>
              <w:spacing w:line="360" w:lineRule="auto"/>
              <w:rPr>
                <w:rFonts w:ascii="Century Gothic" w:hAnsi="Century Gothic"/>
                <w:i/>
                <w:sz w:val="20"/>
              </w:rPr>
            </w:pPr>
            <w:r w:rsidRPr="00887A25">
              <w:rPr>
                <w:rFonts w:ascii="Century Gothic" w:hAnsi="Century Gothic"/>
                <w:i/>
                <w:sz w:val="20"/>
              </w:rPr>
              <w:t>Yu. Fuchik.</w:t>
            </w: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* * * </w:t>
            </w: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 w:cs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Foydali do‘st 3 ta va zararli do‘st 3 ta. Foydali do‘stlar— 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>a</w:t>
            </w:r>
            <w:r w:rsidRPr="00785661">
              <w:rPr>
                <w:rFonts w:ascii="Century Gothic" w:hAnsi="Century Gothic" w:cs="Arial"/>
                <w:sz w:val="20"/>
              </w:rPr>
              <w:t>qq</w:t>
            </w:r>
            <w:r w:rsidRPr="00785661">
              <w:rPr>
                <w:rFonts w:ascii="Century Gothic" w:hAnsi="Century Gothic" w:cs="Century Gothic"/>
                <w:sz w:val="20"/>
              </w:rPr>
              <w:t>oniy do‘st, samimiy do‘st va</w:t>
            </w: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 w:cs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ko‘p eshitgan do‘stdir. Zararli do‘stlar— ikki yuzlama do‘st, xushomadgo‘y do‘st va ma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>madona (la</w:t>
            </w:r>
            <w:r w:rsidRPr="00785661">
              <w:rPr>
                <w:rFonts w:ascii="Century Gothic" w:hAnsi="Century Gothic" w:cs="Arial"/>
                <w:sz w:val="20"/>
              </w:rPr>
              <w:t>q</w:t>
            </w:r>
            <w:r w:rsidRPr="00785661">
              <w:rPr>
                <w:rFonts w:ascii="Century Gothic" w:hAnsi="Century Gothic" w:cs="Century Gothic"/>
                <w:sz w:val="20"/>
              </w:rPr>
              <w:t>ma) do‘st.</w:t>
            </w:r>
          </w:p>
          <w:p w:rsidR="003238ED" w:rsidRPr="00887A25" w:rsidRDefault="003238ED" w:rsidP="003238ED">
            <w:pPr>
              <w:spacing w:line="360" w:lineRule="auto"/>
              <w:rPr>
                <w:rFonts w:ascii="Century Gothic" w:hAnsi="Century Gothic" w:cs="Century Gothic"/>
                <w:i/>
                <w:sz w:val="20"/>
              </w:rPr>
            </w:pPr>
            <w:r w:rsidRPr="00887A25">
              <w:rPr>
                <w:rFonts w:ascii="Century Gothic" w:hAnsi="Century Gothic" w:cs="Century Gothic"/>
                <w:i/>
                <w:sz w:val="20"/>
              </w:rPr>
              <w:t>Konfutsiy.</w:t>
            </w:r>
          </w:p>
        </w:tc>
      </w:tr>
    </w:tbl>
    <w:p w:rsidR="003238ED" w:rsidRPr="00785661" w:rsidRDefault="003238ED" w:rsidP="003238ED">
      <w:pPr>
        <w:rPr>
          <w:rFonts w:ascii="Century Gothic" w:hAnsi="Century Gothic"/>
          <w:sz w:val="20"/>
        </w:rPr>
      </w:pPr>
    </w:p>
    <w:p w:rsidR="00E66E24" w:rsidRPr="003238ED" w:rsidRDefault="00E66E24" w:rsidP="003238ED"/>
    <w:sectPr w:rsidR="00E66E24" w:rsidRPr="003238ED" w:rsidSect="00701B99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7E7EC4"/>
    <w:multiLevelType w:val="hybridMultilevel"/>
    <w:tmpl w:val="8CBC6938"/>
    <w:lvl w:ilvl="0" w:tplc="580C5530">
      <w:start w:val="2"/>
      <w:numFmt w:val="bullet"/>
      <w:lvlText w:val="-"/>
      <w:lvlJc w:val="left"/>
      <w:pPr>
        <w:tabs>
          <w:tab w:val="num" w:pos="847"/>
        </w:tabs>
        <w:ind w:left="847" w:hanging="360"/>
      </w:pPr>
      <w:rPr>
        <w:rFonts w:ascii="Times New Roman" w:eastAsia="Times" w:hAnsi="Times New Roman" w:hint="default"/>
        <w:b/>
      </w:rPr>
    </w:lvl>
    <w:lvl w:ilvl="1" w:tplc="87682A80" w:tentative="1">
      <w:start w:val="1"/>
      <w:numFmt w:val="bullet"/>
      <w:lvlText w:val="o"/>
      <w:lvlJc w:val="left"/>
      <w:pPr>
        <w:tabs>
          <w:tab w:val="num" w:pos="1567"/>
        </w:tabs>
        <w:ind w:left="1567" w:hanging="360"/>
      </w:pPr>
      <w:rPr>
        <w:rFonts w:ascii="Courier New" w:hAnsi="Courier New" w:hint="default"/>
      </w:rPr>
    </w:lvl>
    <w:lvl w:ilvl="2" w:tplc="D8446854" w:tentative="1">
      <w:start w:val="1"/>
      <w:numFmt w:val="bullet"/>
      <w:lvlText w:val=""/>
      <w:lvlJc w:val="left"/>
      <w:pPr>
        <w:tabs>
          <w:tab w:val="num" w:pos="2287"/>
        </w:tabs>
        <w:ind w:left="2287" w:hanging="360"/>
      </w:pPr>
      <w:rPr>
        <w:rFonts w:ascii="Wingdings" w:hAnsi="Wingdings" w:hint="default"/>
      </w:rPr>
    </w:lvl>
    <w:lvl w:ilvl="3" w:tplc="EA4C046A" w:tentative="1">
      <w:start w:val="1"/>
      <w:numFmt w:val="bullet"/>
      <w:lvlText w:val=""/>
      <w:lvlJc w:val="left"/>
      <w:pPr>
        <w:tabs>
          <w:tab w:val="num" w:pos="3007"/>
        </w:tabs>
        <w:ind w:left="3007" w:hanging="360"/>
      </w:pPr>
      <w:rPr>
        <w:rFonts w:ascii="Symbol" w:hAnsi="Symbol" w:hint="default"/>
      </w:rPr>
    </w:lvl>
    <w:lvl w:ilvl="4" w:tplc="C76E79CC" w:tentative="1">
      <w:start w:val="1"/>
      <w:numFmt w:val="bullet"/>
      <w:lvlText w:val="o"/>
      <w:lvlJc w:val="left"/>
      <w:pPr>
        <w:tabs>
          <w:tab w:val="num" w:pos="3727"/>
        </w:tabs>
        <w:ind w:left="3727" w:hanging="360"/>
      </w:pPr>
      <w:rPr>
        <w:rFonts w:ascii="Courier New" w:hAnsi="Courier New" w:hint="default"/>
      </w:rPr>
    </w:lvl>
    <w:lvl w:ilvl="5" w:tplc="F9AAA94E" w:tentative="1">
      <w:start w:val="1"/>
      <w:numFmt w:val="bullet"/>
      <w:lvlText w:val=""/>
      <w:lvlJc w:val="left"/>
      <w:pPr>
        <w:tabs>
          <w:tab w:val="num" w:pos="4447"/>
        </w:tabs>
        <w:ind w:left="4447" w:hanging="360"/>
      </w:pPr>
      <w:rPr>
        <w:rFonts w:ascii="Wingdings" w:hAnsi="Wingdings" w:hint="default"/>
      </w:rPr>
    </w:lvl>
    <w:lvl w:ilvl="6" w:tplc="ABD6BEC0" w:tentative="1">
      <w:start w:val="1"/>
      <w:numFmt w:val="bullet"/>
      <w:lvlText w:val=""/>
      <w:lvlJc w:val="left"/>
      <w:pPr>
        <w:tabs>
          <w:tab w:val="num" w:pos="5167"/>
        </w:tabs>
        <w:ind w:left="5167" w:hanging="360"/>
      </w:pPr>
      <w:rPr>
        <w:rFonts w:ascii="Symbol" w:hAnsi="Symbol" w:hint="default"/>
      </w:rPr>
    </w:lvl>
    <w:lvl w:ilvl="7" w:tplc="7AFEC76E" w:tentative="1">
      <w:start w:val="1"/>
      <w:numFmt w:val="bullet"/>
      <w:lvlText w:val="o"/>
      <w:lvlJc w:val="left"/>
      <w:pPr>
        <w:tabs>
          <w:tab w:val="num" w:pos="5887"/>
        </w:tabs>
        <w:ind w:left="5887" w:hanging="360"/>
      </w:pPr>
      <w:rPr>
        <w:rFonts w:ascii="Courier New" w:hAnsi="Courier New" w:hint="default"/>
      </w:rPr>
    </w:lvl>
    <w:lvl w:ilvl="8" w:tplc="4B624F5E" w:tentative="1">
      <w:start w:val="1"/>
      <w:numFmt w:val="bullet"/>
      <w:lvlText w:val=""/>
      <w:lvlJc w:val="left"/>
      <w:pPr>
        <w:tabs>
          <w:tab w:val="num" w:pos="6607"/>
        </w:tabs>
        <w:ind w:left="660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20"/>
  <w:displayHorizontalDrawingGridEvery w:val="0"/>
  <w:displayVerticalDrawingGridEvery w:val="0"/>
  <w:noPunctuationKerning/>
  <w:characterSpacingControl w:val="doNotCompress"/>
  <w:savePreviewPicture/>
  <w:compat/>
  <w:rsids>
    <w:rsidRoot w:val="003156CB"/>
    <w:rsid w:val="0001106B"/>
    <w:rsid w:val="00027954"/>
    <w:rsid w:val="0006636D"/>
    <w:rsid w:val="000A2D1C"/>
    <w:rsid w:val="00162FF2"/>
    <w:rsid w:val="001D72C3"/>
    <w:rsid w:val="003156CB"/>
    <w:rsid w:val="003238ED"/>
    <w:rsid w:val="00343D66"/>
    <w:rsid w:val="00365A18"/>
    <w:rsid w:val="00420FC0"/>
    <w:rsid w:val="004234A0"/>
    <w:rsid w:val="005C6BF1"/>
    <w:rsid w:val="00667FCB"/>
    <w:rsid w:val="00701B99"/>
    <w:rsid w:val="00771761"/>
    <w:rsid w:val="00785661"/>
    <w:rsid w:val="00787991"/>
    <w:rsid w:val="008318A9"/>
    <w:rsid w:val="00861233"/>
    <w:rsid w:val="00887A25"/>
    <w:rsid w:val="008E08B6"/>
    <w:rsid w:val="00987173"/>
    <w:rsid w:val="00A143B4"/>
    <w:rsid w:val="00BC1A37"/>
    <w:rsid w:val="00C10810"/>
    <w:rsid w:val="00C65B84"/>
    <w:rsid w:val="00CE7B96"/>
    <w:rsid w:val="00E66E24"/>
    <w:rsid w:val="00E96BCB"/>
    <w:rsid w:val="00F0160F"/>
    <w:rsid w:val="00F775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>
      <o:colormru v:ext="edit" colors="#c2bea0"/>
      <o:colormenu v:ext="edit" fillcolor="#c2bea0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" w:eastAsia="Times" w:hAnsi="Times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6E24"/>
    <w:rPr>
      <w:sz w:val="24"/>
      <w:lang w:val="en-US" w:eastAsia="en-US"/>
    </w:rPr>
  </w:style>
  <w:style w:type="paragraph" w:styleId="2">
    <w:name w:val="heading 2"/>
    <w:basedOn w:val="a"/>
    <w:next w:val="a"/>
    <w:qFormat/>
    <w:rsid w:val="00E66E24"/>
    <w:pPr>
      <w:keepNext/>
      <w:outlineLvl w:val="1"/>
    </w:pPr>
    <w:rPr>
      <w:rFonts w:ascii="Century Gothic" w:hAnsi="Century Gothic"/>
      <w:b/>
      <w:sz w:val="30"/>
      <w:u w:val="single"/>
    </w:rPr>
  </w:style>
  <w:style w:type="paragraph" w:styleId="3">
    <w:name w:val="heading 3"/>
    <w:basedOn w:val="a"/>
    <w:next w:val="a"/>
    <w:qFormat/>
    <w:rsid w:val="00E66E24"/>
    <w:pPr>
      <w:keepNext/>
      <w:outlineLvl w:val="2"/>
    </w:pPr>
    <w:rPr>
      <w:rFonts w:ascii="Century Gothic" w:hAnsi="Century Gothic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rsid w:val="00E66E24"/>
    <w:pPr>
      <w:spacing w:line="360" w:lineRule="auto"/>
    </w:pPr>
    <w:rPr>
      <w:rFonts w:ascii="Century Gothic" w:hAnsi="Century Gothic"/>
      <w:sz w:val="20"/>
    </w:rPr>
  </w:style>
  <w:style w:type="paragraph" w:styleId="20">
    <w:name w:val="Body Text 2"/>
    <w:basedOn w:val="a"/>
    <w:semiHidden/>
    <w:rsid w:val="00E66E24"/>
    <w:pPr>
      <w:spacing w:line="360" w:lineRule="auto"/>
    </w:pPr>
    <w:rPr>
      <w:rFonts w:ascii="Century Gothic" w:hAnsi="Century Gothic"/>
      <w:sz w:val="18"/>
    </w:rPr>
  </w:style>
  <w:style w:type="paragraph" w:styleId="a4">
    <w:name w:val="Balloon Text"/>
    <w:basedOn w:val="a"/>
    <w:link w:val="a5"/>
    <w:uiPriority w:val="99"/>
    <w:semiHidden/>
    <w:unhideWhenUsed/>
    <w:rsid w:val="0001106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106B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785661"/>
    <w:rPr>
      <w:color w:val="0000FF"/>
      <w:u w:val="single"/>
    </w:rPr>
  </w:style>
  <w:style w:type="table" w:styleId="2-4">
    <w:name w:val="Medium Shading 2 Accent 4"/>
    <w:basedOn w:val="a1"/>
    <w:uiPriority w:val="64"/>
    <w:rsid w:val="00701B99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701B99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C67808-301C-4E68-AD46-5089451C0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837</Words>
  <Characters>4776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lynda.com</Company>
  <LinksUpToDate>false</LinksUpToDate>
  <CharactersWithSpaces>5602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Sherzod Qodirov</dc:creator>
  <cp:lastModifiedBy>Sherzod Qodirov</cp:lastModifiedBy>
  <cp:revision>4</cp:revision>
  <dcterms:created xsi:type="dcterms:W3CDTF">2015-03-15T14:25:00Z</dcterms:created>
  <dcterms:modified xsi:type="dcterms:W3CDTF">2015-05-01T09:29:00Z</dcterms:modified>
</cp:coreProperties>
</file>