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16" w:rsidRPr="00316233" w:rsidRDefault="00661119" w:rsidP="00316233">
      <w:pPr>
        <w:spacing w:after="0" w:line="240" w:lineRule="auto"/>
        <w:ind w:firstLine="720"/>
        <w:jc w:val="center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  <w:r w:rsidRPr="00316233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Preprocessors: LESS, SASS, Stylus</w:t>
      </w:r>
    </w:p>
    <w:p w:rsidR="00316233" w:rsidRDefault="00316233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16233" w:rsidRDefault="00316233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0560B" w:rsidRDefault="0040560B" w:rsidP="004C6F1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233">
        <w:rPr>
          <w:rFonts w:ascii="Times New Roman" w:hAnsi="Times New Roman" w:cs="Times New Roman"/>
          <w:sz w:val="28"/>
          <w:szCs w:val="28"/>
        </w:rPr>
        <w:t>CSS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>-препроцессор</w:t>
      </w:r>
      <w:r w:rsidRPr="00316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>конвертирует</w:t>
      </w:r>
      <w:r w:rsidR="00316233" w:rsidRPr="00316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>код,</w:t>
      </w:r>
      <w:r w:rsidR="00316233" w:rsidRPr="00316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>написанный</w:t>
      </w:r>
      <w:r w:rsidR="00316233" w:rsidRPr="00316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316233" w:rsidRPr="00316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>языке</w:t>
      </w:r>
      <w:r w:rsidR="00316233" w:rsidRPr="00316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>препроцессора,</w:t>
      </w:r>
      <w:r w:rsidR="00316233" w:rsidRPr="00316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16233" w:rsidRPr="00316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6233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316233" w:rsidRPr="0031623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 xml:space="preserve"> Наиболее </w:t>
      </w:r>
      <w:proofErr w:type="spellStart"/>
      <w:r w:rsidR="00316233">
        <w:rPr>
          <w:rFonts w:ascii="Times New Roman" w:hAnsi="Times New Roman" w:cs="Times New Roman"/>
          <w:sz w:val="28"/>
          <w:szCs w:val="28"/>
          <w:lang w:val="ru-RU"/>
        </w:rPr>
        <w:t>полулярные</w:t>
      </w:r>
      <w:proofErr w:type="spellEnd"/>
      <w:r w:rsidR="00316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233">
        <w:rPr>
          <w:rFonts w:ascii="Times New Roman" w:hAnsi="Times New Roman" w:cs="Times New Roman"/>
          <w:sz w:val="28"/>
          <w:szCs w:val="28"/>
        </w:rPr>
        <w:t>CSS</w:t>
      </w:r>
      <w:r w:rsidR="00316233" w:rsidRPr="00316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 xml:space="preserve">– препроцессоры: </w:t>
      </w:r>
      <w:r w:rsidRPr="00316233">
        <w:rPr>
          <w:rFonts w:ascii="Times New Roman" w:hAnsi="Times New Roman" w:cs="Times New Roman"/>
          <w:sz w:val="28"/>
          <w:szCs w:val="28"/>
        </w:rPr>
        <w:t>Sass</w:t>
      </w:r>
      <w:r w:rsidRPr="0031623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16233">
        <w:rPr>
          <w:rFonts w:ascii="Times New Roman" w:hAnsi="Times New Roman" w:cs="Times New Roman"/>
          <w:sz w:val="28"/>
          <w:szCs w:val="28"/>
        </w:rPr>
        <w:t> LESS</w:t>
      </w:r>
      <w:r w:rsidRPr="003162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16233">
        <w:rPr>
          <w:rFonts w:ascii="Times New Roman" w:hAnsi="Times New Roman" w:cs="Times New Roman"/>
          <w:sz w:val="28"/>
          <w:szCs w:val="28"/>
        </w:rPr>
        <w:t> Stylus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16233" w:rsidRDefault="00316233" w:rsidP="004C6F1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Препроцессоры делают код более гибким и легким в поддержке, уменьшают количество кода</w:t>
      </w:r>
    </w:p>
    <w:p w:rsidR="00316233" w:rsidRDefault="00316233" w:rsidP="004C6F1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Возможные проблемы с препроцессорами: </w:t>
      </w:r>
    </w:p>
    <w:p w:rsidR="00316233" w:rsidRDefault="00316233" w:rsidP="004C6F1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все те, кто работают с сайтом, должны использовать одинаковый препроцессор. (также нельзя разрабатывать без препроцессора вовсе, если кто-то его использует)</w:t>
      </w:r>
    </w:p>
    <w:p w:rsidR="00316233" w:rsidRPr="00316233" w:rsidRDefault="00316233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A6A9E" w:rsidRPr="00C03612" w:rsidRDefault="00CA6A9E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  <w:lang w:val="ru-RU"/>
        </w:rPr>
      </w:pPr>
      <w:r w:rsidRPr="00AD2EED"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  <w:t>Syntax</w:t>
      </w:r>
    </w:p>
    <w:p w:rsidR="00AD2EED" w:rsidRPr="00C03612" w:rsidRDefault="00AD2EED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A6A9E" w:rsidRPr="00C03612" w:rsidRDefault="00CA6A9E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AD2EED">
        <w:rPr>
          <w:rFonts w:ascii="Times New Roman" w:hAnsi="Times New Roman" w:cs="Times New Roman"/>
          <w:b/>
          <w:i/>
          <w:color w:val="00B050"/>
          <w:sz w:val="28"/>
          <w:szCs w:val="28"/>
        </w:rPr>
        <w:t>Sass</w:t>
      </w:r>
      <w:r w:rsidRPr="00C0361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&amp; </w:t>
      </w:r>
      <w:r w:rsidRPr="00AD2EED">
        <w:rPr>
          <w:rFonts w:ascii="Times New Roman" w:hAnsi="Times New Roman" w:cs="Times New Roman"/>
          <w:b/>
          <w:i/>
          <w:color w:val="7030A0"/>
          <w:sz w:val="28"/>
          <w:szCs w:val="28"/>
        </w:rPr>
        <w:t>LESS</w:t>
      </w:r>
    </w:p>
    <w:p w:rsidR="00AD2EED" w:rsidRPr="00C03612" w:rsidRDefault="00AD2EED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AD2EED" w:rsidRPr="00C03612" w:rsidRDefault="00CA6A9E" w:rsidP="00316233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316233">
        <w:rPr>
          <w:rFonts w:ascii="Times New Roman" w:hAnsi="Times New Roman" w:cs="Times New Roman"/>
          <w:sz w:val="28"/>
          <w:szCs w:val="28"/>
        </w:rPr>
        <w:t>Sass</w:t>
      </w:r>
      <w:r w:rsidRPr="00C03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2EED">
        <w:rPr>
          <w:rFonts w:ascii="Times New Roman" w:hAnsi="Times New Roman" w:cs="Times New Roman"/>
          <w:sz w:val="28"/>
          <w:szCs w:val="28"/>
          <w:lang w:val="ru-RU"/>
        </w:rPr>
        <w:t>использует</w:t>
      </w:r>
      <w:r w:rsidR="00AD2EED" w:rsidRPr="00C03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2EED">
        <w:rPr>
          <w:rFonts w:ascii="Times New Roman" w:hAnsi="Times New Roman" w:cs="Times New Roman"/>
          <w:sz w:val="28"/>
          <w:szCs w:val="28"/>
          <w:lang w:val="ru-RU"/>
        </w:rPr>
        <w:t>файлы</w:t>
      </w:r>
      <w:r w:rsidR="00AD2EED" w:rsidRPr="00C03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2EE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D2EED" w:rsidRPr="00C03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2EED">
        <w:rPr>
          <w:rFonts w:ascii="Times New Roman" w:hAnsi="Times New Roman" w:cs="Times New Roman"/>
          <w:sz w:val="28"/>
          <w:szCs w:val="28"/>
          <w:lang w:val="ru-RU"/>
        </w:rPr>
        <w:t>расширением</w:t>
      </w:r>
      <w:r w:rsidR="00AD2EED" w:rsidRPr="00C03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3612">
        <w:rPr>
          <w:rFonts w:ascii="Times New Roman" w:hAnsi="Times New Roman" w:cs="Times New Roman"/>
          <w:color w:val="00B050"/>
          <w:sz w:val="28"/>
          <w:szCs w:val="28"/>
          <w:lang w:val="ru-RU"/>
        </w:rPr>
        <w:t>.</w:t>
      </w:r>
      <w:proofErr w:type="spellStart"/>
      <w:r w:rsidRPr="00AD2EED">
        <w:rPr>
          <w:rFonts w:ascii="Times New Roman" w:hAnsi="Times New Roman" w:cs="Times New Roman"/>
          <w:color w:val="00B050"/>
          <w:sz w:val="28"/>
          <w:szCs w:val="28"/>
        </w:rPr>
        <w:t>scss</w:t>
      </w:r>
      <w:proofErr w:type="spellEnd"/>
      <w:r w:rsidRPr="00AD2EED">
        <w:rPr>
          <w:rFonts w:ascii="Times New Roman" w:hAnsi="Times New Roman" w:cs="Times New Roman"/>
          <w:color w:val="00B050"/>
          <w:sz w:val="28"/>
          <w:szCs w:val="28"/>
        </w:rPr>
        <w:t> </w:t>
      </w:r>
    </w:p>
    <w:p w:rsidR="00AD2EED" w:rsidRPr="00C03612" w:rsidRDefault="00CA6A9E" w:rsidP="00AD2EE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16233">
        <w:rPr>
          <w:rFonts w:ascii="Times New Roman" w:hAnsi="Times New Roman" w:cs="Times New Roman"/>
          <w:sz w:val="28"/>
          <w:szCs w:val="28"/>
        </w:rPr>
        <w:t>LESS</w:t>
      </w:r>
      <w:r w:rsidRPr="00C03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2EED">
        <w:rPr>
          <w:rFonts w:ascii="Times New Roman" w:hAnsi="Times New Roman" w:cs="Times New Roman"/>
          <w:sz w:val="28"/>
          <w:szCs w:val="28"/>
          <w:lang w:val="ru-RU"/>
        </w:rPr>
        <w:t>использует</w:t>
      </w:r>
      <w:r w:rsidR="00AD2EED" w:rsidRPr="00C03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2EED">
        <w:rPr>
          <w:rFonts w:ascii="Times New Roman" w:hAnsi="Times New Roman" w:cs="Times New Roman"/>
          <w:sz w:val="28"/>
          <w:szCs w:val="28"/>
          <w:lang w:val="ru-RU"/>
        </w:rPr>
        <w:t>расширение</w:t>
      </w:r>
      <w:r w:rsidR="00AD2EED" w:rsidRPr="00C03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3612">
        <w:rPr>
          <w:rFonts w:ascii="Times New Roman" w:hAnsi="Times New Roman" w:cs="Times New Roman"/>
          <w:color w:val="7030A0"/>
          <w:sz w:val="28"/>
          <w:szCs w:val="28"/>
          <w:lang w:val="ru-RU"/>
        </w:rPr>
        <w:t>.</w:t>
      </w:r>
      <w:r w:rsidR="00AD2EED">
        <w:rPr>
          <w:rFonts w:ascii="Times New Roman" w:hAnsi="Times New Roman" w:cs="Times New Roman"/>
          <w:color w:val="7030A0"/>
          <w:sz w:val="28"/>
          <w:szCs w:val="28"/>
        </w:rPr>
        <w:t>less</w:t>
      </w:r>
      <w:r w:rsidRPr="00C03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D44E7" w:rsidRPr="00C03612" w:rsidRDefault="00AD44E7" w:rsidP="00AD44E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16233">
        <w:rPr>
          <w:rFonts w:ascii="Times New Roman" w:hAnsi="Times New Roman" w:cs="Times New Roman"/>
          <w:sz w:val="28"/>
          <w:szCs w:val="28"/>
        </w:rPr>
        <w:t>Stylus</w:t>
      </w:r>
      <w:r w:rsidRPr="00C03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</w:t>
      </w:r>
      <w:r w:rsidRPr="00C03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расширение</w:t>
      </w:r>
      <w:r w:rsidRPr="00C03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3612"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  <w:t>.</w:t>
      </w:r>
      <w:proofErr w:type="spellStart"/>
      <w:r w:rsidRPr="00AD44E7">
        <w:rPr>
          <w:rFonts w:ascii="Times New Roman" w:hAnsi="Times New Roman" w:cs="Times New Roman"/>
          <w:color w:val="ED7D31" w:themeColor="accent2"/>
          <w:sz w:val="28"/>
          <w:szCs w:val="28"/>
        </w:rPr>
        <w:t>styl</w:t>
      </w:r>
      <w:proofErr w:type="spellEnd"/>
      <w:proofErr w:type="gramEnd"/>
      <w:r w:rsidRPr="00AD44E7">
        <w:rPr>
          <w:rFonts w:ascii="Times New Roman" w:hAnsi="Times New Roman" w:cs="Times New Roman"/>
          <w:color w:val="ED7D31" w:themeColor="accent2"/>
          <w:sz w:val="28"/>
          <w:szCs w:val="28"/>
        </w:rPr>
        <w:t> </w:t>
      </w:r>
    </w:p>
    <w:p w:rsidR="00AD2EED" w:rsidRPr="00C03612" w:rsidRDefault="00AD2EED" w:rsidP="00AD2EE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13316" w:rsidRPr="00C03612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  <w:lang w:val="ru-RU"/>
        </w:rPr>
      </w:pPr>
      <w:r w:rsidRPr="00771970"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  <w:t>Variables</w:t>
      </w:r>
    </w:p>
    <w:p w:rsidR="00771970" w:rsidRPr="00C03612" w:rsidRDefault="00771970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28"/>
          <w:szCs w:val="28"/>
          <w:lang w:val="ru-RU"/>
        </w:rPr>
      </w:pPr>
    </w:p>
    <w:p w:rsidR="00771970" w:rsidRPr="00771970" w:rsidRDefault="00771970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объявления переменные могут использоваться во всем файле стилей</w:t>
      </w:r>
    </w:p>
    <w:p w:rsidR="00771970" w:rsidRPr="00C03612" w:rsidRDefault="00771970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13316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71970">
        <w:rPr>
          <w:rFonts w:ascii="Times New Roman" w:hAnsi="Times New Roman" w:cs="Times New Roman"/>
          <w:color w:val="00B050"/>
          <w:sz w:val="28"/>
          <w:szCs w:val="28"/>
        </w:rPr>
        <w:t>Sass</w:t>
      </w:r>
      <w:r w:rsidRPr="00771970">
        <w:rPr>
          <w:rFonts w:ascii="Times New Roman" w:hAnsi="Times New Roman" w:cs="Times New Roman"/>
          <w:color w:val="92D050"/>
          <w:sz w:val="28"/>
          <w:szCs w:val="28"/>
        </w:rPr>
        <w:t xml:space="preserve"> </w:t>
      </w:r>
      <w:r w:rsidR="00771970">
        <w:rPr>
          <w:rFonts w:ascii="Times New Roman" w:hAnsi="Times New Roman" w:cs="Times New Roman"/>
          <w:sz w:val="28"/>
          <w:szCs w:val="28"/>
          <w:lang w:val="ru-RU"/>
        </w:rPr>
        <w:t xml:space="preserve">переменные предшествуются символом </w:t>
      </w:r>
      <w:r w:rsidRPr="00771970">
        <w:rPr>
          <w:rFonts w:ascii="Times New Roman" w:hAnsi="Times New Roman" w:cs="Times New Roman"/>
          <w:color w:val="00B050"/>
          <w:sz w:val="28"/>
          <w:szCs w:val="28"/>
        </w:rPr>
        <w:t>$</w:t>
      </w:r>
    </w:p>
    <w:p w:rsidR="00771970" w:rsidRDefault="00771970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C03612" w:rsidTr="00C03612">
        <w:tc>
          <w:tcPr>
            <w:tcW w:w="10245" w:type="dxa"/>
          </w:tcPr>
          <w:p w:rsidR="00C03612" w:rsidRPr="00C03612" w:rsidRDefault="00C03612" w:rsidP="00316233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32"/>
                <w:szCs w:val="28"/>
              </w:rPr>
              <w:t>Sass</w:t>
            </w:r>
          </w:p>
        </w:tc>
      </w:tr>
      <w:tr w:rsidR="00C03612" w:rsidTr="00C03612">
        <w:tc>
          <w:tcPr>
            <w:tcW w:w="10245" w:type="dxa"/>
          </w:tcPr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mainColor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: #0982c1;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body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color: $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mainColor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03612" w:rsidRDefault="00C03612" w:rsidP="003162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771970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</w:p>
    <w:p w:rsidR="00C03612" w:rsidRDefault="00C03612" w:rsidP="00771970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</w:p>
    <w:p w:rsidR="00C03612" w:rsidRDefault="00C03612" w:rsidP="00771970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</w:p>
    <w:p w:rsidR="00C03612" w:rsidRDefault="00C03612" w:rsidP="00771970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</w:p>
    <w:p w:rsidR="00C03612" w:rsidRDefault="00C03612" w:rsidP="00771970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</w:p>
    <w:p w:rsidR="00C03612" w:rsidRDefault="00C03612" w:rsidP="00771970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</w:p>
    <w:p w:rsidR="00C13316" w:rsidRDefault="00C13316" w:rsidP="0077197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71970">
        <w:rPr>
          <w:rFonts w:ascii="Times New Roman" w:hAnsi="Times New Roman" w:cs="Times New Roman"/>
          <w:color w:val="7030A0"/>
          <w:sz w:val="28"/>
          <w:szCs w:val="28"/>
        </w:rPr>
        <w:t>LESS</w:t>
      </w:r>
      <w:r w:rsidR="00771970"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переменные предшествуются символом </w:t>
      </w:r>
      <w:r w:rsidRPr="00771970">
        <w:rPr>
          <w:rFonts w:ascii="Times New Roman" w:hAnsi="Times New Roman" w:cs="Times New Roman"/>
          <w:color w:val="7030A0"/>
          <w:sz w:val="28"/>
          <w:szCs w:val="28"/>
        </w:rPr>
        <w:t>@</w:t>
      </w:r>
    </w:p>
    <w:p w:rsidR="00771970" w:rsidRPr="00316233" w:rsidRDefault="00771970" w:rsidP="0077197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550"/>
      </w:tblGrid>
      <w:tr w:rsidR="00C13316" w:rsidRPr="00316233" w:rsidTr="00C13316">
        <w:tc>
          <w:tcPr>
            <w:tcW w:w="0" w:type="auto"/>
            <w:vAlign w:val="center"/>
            <w:hideMark/>
          </w:tcPr>
          <w:p w:rsidR="00C13316" w:rsidRPr="00316233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50" w:type="dxa"/>
            <w:vAlign w:val="center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40"/>
            </w:tblGrid>
            <w:tr w:rsidR="00C03612" w:rsidTr="00C03612">
              <w:tc>
                <w:tcPr>
                  <w:tcW w:w="8540" w:type="dxa"/>
                </w:tcPr>
                <w:p w:rsidR="00C03612" w:rsidRPr="00C03612" w:rsidRDefault="00C03612" w:rsidP="00316233">
                  <w:pPr>
                    <w:rPr>
                      <w:rFonts w:ascii="Times New Roman" w:hAnsi="Times New Roman" w:cs="Times New Roman"/>
                      <w:b/>
                      <w:i/>
                      <w:color w:val="7030A0"/>
                      <w:sz w:val="28"/>
                      <w:szCs w:val="28"/>
                    </w:rPr>
                  </w:pPr>
                  <w:r w:rsidRPr="00C03612">
                    <w:rPr>
                      <w:rFonts w:ascii="Times New Roman" w:hAnsi="Times New Roman" w:cs="Times New Roman"/>
                      <w:b/>
                      <w:i/>
                      <w:color w:val="808080" w:themeColor="background1" w:themeShade="80"/>
                      <w:sz w:val="28"/>
                      <w:szCs w:val="28"/>
                    </w:rPr>
                    <w:t>LESS</w:t>
                  </w:r>
                </w:p>
              </w:tc>
            </w:tr>
            <w:tr w:rsidR="00C03612" w:rsidTr="00C03612">
              <w:tc>
                <w:tcPr>
                  <w:tcW w:w="8540" w:type="dxa"/>
                </w:tcPr>
                <w:p w:rsidR="00C03612" w:rsidRDefault="00C03612" w:rsidP="00C03612">
                  <w:pPr>
                    <w:ind w:firstLine="7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C03612" w:rsidRPr="00C03612" w:rsidRDefault="00C03612" w:rsidP="00C03612">
                  <w:pPr>
                    <w:ind w:firstLine="7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03612">
                    <w:rPr>
                      <w:rFonts w:ascii="Times New Roman" w:hAnsi="Times New Roman" w:cs="Times New Roman"/>
                      <w:sz w:val="28"/>
                      <w:szCs w:val="28"/>
                    </w:rPr>
                    <w:t>@</w:t>
                  </w:r>
                  <w:proofErr w:type="spellStart"/>
                  <w:r w:rsidRPr="00C03612">
                    <w:rPr>
                      <w:rFonts w:ascii="Times New Roman" w:hAnsi="Times New Roman" w:cs="Times New Roman"/>
                      <w:sz w:val="28"/>
                      <w:szCs w:val="28"/>
                    </w:rPr>
                    <w:t>mainColor</w:t>
                  </w:r>
                  <w:proofErr w:type="spellEnd"/>
                  <w:r w:rsidRPr="00C03612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#0982c1;</w:t>
                  </w:r>
                </w:p>
                <w:p w:rsidR="00C03612" w:rsidRPr="00C03612" w:rsidRDefault="00C03612" w:rsidP="00C03612">
                  <w:pPr>
                    <w:ind w:firstLine="7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03612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C03612" w:rsidRPr="00C03612" w:rsidRDefault="00C03612" w:rsidP="00C03612">
                  <w:pPr>
                    <w:ind w:firstLine="7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03612">
                    <w:rPr>
                      <w:rFonts w:ascii="Times New Roman" w:hAnsi="Times New Roman" w:cs="Times New Roman"/>
                      <w:sz w:val="28"/>
                      <w:szCs w:val="28"/>
                    </w:rPr>
                    <w:t>body {</w:t>
                  </w:r>
                </w:p>
                <w:p w:rsidR="00C03612" w:rsidRPr="00C03612" w:rsidRDefault="00C03612" w:rsidP="00C03612">
                  <w:pPr>
                    <w:ind w:firstLine="7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03612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 color: @</w:t>
                  </w:r>
                  <w:proofErr w:type="spellStart"/>
                  <w:r w:rsidRPr="00C03612">
                    <w:rPr>
                      <w:rFonts w:ascii="Times New Roman" w:hAnsi="Times New Roman" w:cs="Times New Roman"/>
                      <w:sz w:val="28"/>
                      <w:szCs w:val="28"/>
                    </w:rPr>
                    <w:t>mainColor</w:t>
                  </w:r>
                  <w:proofErr w:type="spellEnd"/>
                  <w:r w:rsidRPr="00C03612">
                    <w:rPr>
                      <w:rFonts w:ascii="Times New Roman" w:hAnsi="Times New Roman" w:cs="Times New Roman"/>
                      <w:sz w:val="28"/>
                      <w:szCs w:val="28"/>
                    </w:rPr>
                    <w:t>;</w:t>
                  </w:r>
                </w:p>
                <w:p w:rsidR="00C03612" w:rsidRPr="00C03612" w:rsidRDefault="00C03612" w:rsidP="00C03612">
                  <w:pPr>
                    <w:ind w:firstLine="7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03612">
                    <w:rPr>
                      <w:rFonts w:ascii="Times New Roman" w:hAnsi="Times New Roman" w:cs="Times New Roman"/>
                      <w:sz w:val="28"/>
                      <w:szCs w:val="28"/>
                    </w:rPr>
                    <w:t>}</w:t>
                  </w:r>
                </w:p>
                <w:p w:rsidR="00C03612" w:rsidRDefault="00C03612" w:rsidP="00316233">
                  <w:pPr>
                    <w:rPr>
                      <w:rFonts w:ascii="Times New Roman" w:hAnsi="Times New Roman" w:cs="Times New Roman"/>
                      <w:color w:val="7030A0"/>
                      <w:sz w:val="28"/>
                      <w:szCs w:val="28"/>
                    </w:rPr>
                  </w:pPr>
                </w:p>
              </w:tc>
            </w:tr>
          </w:tbl>
          <w:p w:rsidR="00771970" w:rsidRPr="00316233" w:rsidRDefault="00771970" w:rsidP="00C03612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1970" w:rsidRDefault="00771970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13316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C26492">
        <w:rPr>
          <w:rFonts w:ascii="Times New Roman" w:hAnsi="Times New Roman" w:cs="Times New Roman"/>
          <w:color w:val="ED7D31" w:themeColor="accent2"/>
          <w:sz w:val="28"/>
          <w:szCs w:val="28"/>
        </w:rPr>
        <w:t>Stylus</w:t>
      </w:r>
    </w:p>
    <w:p w:rsidR="00C26492" w:rsidRDefault="00C26492" w:rsidP="00C26492">
      <w:pPr>
        <w:spacing w:after="0"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C13316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16233">
        <w:rPr>
          <w:rFonts w:ascii="Times New Roman" w:hAnsi="Times New Roman" w:cs="Times New Roman"/>
          <w:sz w:val="28"/>
          <w:szCs w:val="28"/>
        </w:rPr>
        <w:t>Stylus</w:t>
      </w:r>
      <w:r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переменные</w:t>
      </w:r>
      <w:r w:rsidR="00C26492"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C26492"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предшествуются</w:t>
      </w:r>
      <w:r w:rsidR="00C26492"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ничем</w:t>
      </w:r>
      <w:r w:rsidR="00C26492"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C26492"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могут</w:t>
      </w:r>
      <w:r w:rsidR="00C26492"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предшествоваться</w:t>
      </w:r>
      <w:r w:rsidR="00C26492"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C26492">
        <w:rPr>
          <w:rFonts w:ascii="Times New Roman" w:hAnsi="Times New Roman" w:cs="Times New Roman"/>
          <w:sz w:val="28"/>
          <w:szCs w:val="28"/>
          <w:lang w:val="ru-RU"/>
        </w:rPr>
        <w:t>символом</w:t>
      </w:r>
      <w:r w:rsidR="00C26492"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6492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gramEnd"/>
      <w:r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26492" w:rsidRDefault="00C2649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C03612" w:rsidTr="00C03612">
        <w:tc>
          <w:tcPr>
            <w:tcW w:w="10245" w:type="dxa"/>
          </w:tcPr>
          <w:p w:rsidR="00C03612" w:rsidRPr="00C03612" w:rsidRDefault="00C03612" w:rsidP="00C0361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 w:rsidRPr="00C03612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8"/>
                <w:szCs w:val="28"/>
              </w:rPr>
              <w:t>Stylus</w:t>
            </w:r>
          </w:p>
        </w:tc>
      </w:tr>
      <w:tr w:rsidR="00C03612" w:rsidTr="00C03612">
        <w:tc>
          <w:tcPr>
            <w:tcW w:w="10245" w:type="dxa"/>
          </w:tcPr>
          <w:p w:rsid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mainColor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= #0982c1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borderStyle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= dotted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  color 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mainColor</w:t>
            </w:r>
            <w:proofErr w:type="spellEnd"/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border 1px $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borderStyle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mainColor</w:t>
            </w:r>
            <w:proofErr w:type="spellEnd"/>
          </w:p>
          <w:p w:rsidR="00C03612" w:rsidRDefault="00C03612" w:rsidP="0031623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C03612" w:rsidRP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26492" w:rsidRDefault="00C2649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13316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0070C0"/>
          <w:sz w:val="32"/>
          <w:szCs w:val="28"/>
        </w:rPr>
      </w:pPr>
      <w:r w:rsidRPr="00C26492">
        <w:rPr>
          <w:rFonts w:ascii="Times New Roman" w:hAnsi="Times New Roman" w:cs="Times New Roman"/>
          <w:b/>
          <w:i/>
          <w:color w:val="0070C0"/>
          <w:sz w:val="32"/>
          <w:szCs w:val="28"/>
        </w:rPr>
        <w:lastRenderedPageBreak/>
        <w:t>Nesting</w:t>
      </w:r>
    </w:p>
    <w:p w:rsidR="00C26492" w:rsidRDefault="00C26492" w:rsidP="00316233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28"/>
          <w:lang w:val="ru-RU"/>
        </w:rPr>
      </w:pPr>
    </w:p>
    <w:p w:rsidR="00C26492" w:rsidRDefault="00C2649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нужно ссылаться на элементы с одним и тем же родителем, можно это сделать с помощью </w:t>
      </w:r>
      <w:r>
        <w:rPr>
          <w:rFonts w:ascii="Times New Roman" w:hAnsi="Times New Roman" w:cs="Times New Roman"/>
          <w:sz w:val="28"/>
          <w:szCs w:val="28"/>
        </w:rPr>
        <w:t>Nesting</w:t>
      </w:r>
      <w:r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, при такой записи символ &amp; </w:t>
      </w:r>
      <w:r>
        <w:rPr>
          <w:rFonts w:ascii="Times New Roman" w:hAnsi="Times New Roman" w:cs="Times New Roman"/>
          <w:sz w:val="28"/>
          <w:szCs w:val="28"/>
          <w:lang w:val="ru-RU"/>
        </w:rPr>
        <w:t>будет ссылаться на родительский элемент.</w:t>
      </w:r>
    </w:p>
    <w:p w:rsidR="00C26492" w:rsidRDefault="00C2649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3 препроцессорных языка имеют одинаковый синтаксис </w:t>
      </w:r>
    </w:p>
    <w:p w:rsidR="00C26492" w:rsidRDefault="00C2649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C03612" w:rsidTr="00C03612">
        <w:tc>
          <w:tcPr>
            <w:tcW w:w="10245" w:type="dxa"/>
          </w:tcPr>
          <w:p w:rsidR="00C03612" w:rsidRPr="00C03612" w:rsidRDefault="00C03612" w:rsidP="00C03612">
            <w:pP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8"/>
                <w:szCs w:val="28"/>
              </w:rPr>
              <w:t>Sass, LESS, &amp; Stylus</w:t>
            </w:r>
          </w:p>
        </w:tc>
      </w:tr>
      <w:tr w:rsidR="00C03612" w:rsidTr="00C03612">
        <w:tc>
          <w:tcPr>
            <w:tcW w:w="10245" w:type="dxa"/>
          </w:tcPr>
          <w:p w:rsid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section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margin: 10px;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nav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  height: 25px;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  a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    color: #0982C1;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 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    &amp;amp;:hover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      text-decoration: underline;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    }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  }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}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03612" w:rsidRDefault="00C03612" w:rsidP="0031623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13316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  <w:proofErr w:type="spellStart"/>
      <w:r w:rsidRPr="00C26492"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  <w:lastRenderedPageBreak/>
        <w:t>Mixins</w:t>
      </w:r>
      <w:proofErr w:type="spellEnd"/>
    </w:p>
    <w:p w:rsidR="00C26492" w:rsidRPr="00C26492" w:rsidRDefault="00C2649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8A2408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6233">
        <w:rPr>
          <w:rFonts w:ascii="Times New Roman" w:hAnsi="Times New Roman" w:cs="Times New Roman"/>
          <w:sz w:val="28"/>
          <w:szCs w:val="28"/>
        </w:rPr>
        <w:t>Mixins</w:t>
      </w:r>
      <w:proofErr w:type="spellEnd"/>
      <w:r w:rsidR="00C26492" w:rsidRPr="008A240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C26492" w:rsidRPr="008A24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C26492" w:rsidRPr="008A2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позволяют</w:t>
      </w:r>
      <w:r w:rsidR="00C26492" w:rsidRPr="008A2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6492">
        <w:rPr>
          <w:rFonts w:ascii="Times New Roman" w:hAnsi="Times New Roman" w:cs="Times New Roman"/>
          <w:sz w:val="28"/>
          <w:szCs w:val="28"/>
          <w:lang w:val="ru-RU"/>
        </w:rPr>
        <w:t>переиспользовать</w:t>
      </w:r>
      <w:proofErr w:type="spellEnd"/>
      <w:r w:rsidR="00C26492" w:rsidRPr="008A2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свойства</w:t>
      </w:r>
      <w:r w:rsidR="00C26492" w:rsidRPr="008A2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240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C26492" w:rsidRPr="008A2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файле</w:t>
      </w:r>
      <w:r w:rsidR="00C26492" w:rsidRPr="008A2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стилей</w:t>
      </w:r>
      <w:r w:rsidRPr="008A240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2408">
        <w:rPr>
          <w:rFonts w:ascii="Times New Roman" w:hAnsi="Times New Roman" w:cs="Times New Roman"/>
          <w:sz w:val="28"/>
          <w:szCs w:val="28"/>
          <w:lang w:val="ru-RU"/>
        </w:rPr>
        <w:t xml:space="preserve"> В него можно передавать параметры и таким образом конфигурировать свойства разных объектов.</w:t>
      </w:r>
      <w:r w:rsidRPr="008A2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C03612" w:rsidTr="00C03612">
        <w:tc>
          <w:tcPr>
            <w:tcW w:w="10245" w:type="dxa"/>
          </w:tcPr>
          <w:p w:rsidR="00C03612" w:rsidRPr="00C03612" w:rsidRDefault="00C03612" w:rsidP="00316233">
            <w:pPr>
              <w:rPr>
                <w:rFonts w:ascii="Times New Roman" w:hAnsi="Times New Roman" w:cs="Times New Roman"/>
                <w:b/>
                <w:i/>
                <w:color w:val="00B050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8"/>
                <w:szCs w:val="28"/>
              </w:rPr>
              <w:t>Sass</w:t>
            </w:r>
          </w:p>
        </w:tc>
      </w:tr>
      <w:tr w:rsidR="00C03612" w:rsidTr="00C03612">
        <w:tc>
          <w:tcPr>
            <w:tcW w:w="10245" w:type="dxa"/>
          </w:tcPr>
          <w:p w:rsidR="00C03612" w:rsidRPr="00C03612" w:rsidRDefault="00C03612" w:rsidP="00C036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/* Sass 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mixin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error with (optional) argument $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borderWidth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which defaults to 2px if not specified */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mixin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error($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borderWidth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: 2px)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border: $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borderWidth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solid #F00;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.generic-error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   @include error(); /* Applies styles from 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mixin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error */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.login-error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@include error(5px); /* Applies styles from 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mixin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error with argument $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borderWidth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equal to 5px*/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03612" w:rsidRDefault="00C03612" w:rsidP="0031623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C03612" w:rsidTr="00C03612">
        <w:tc>
          <w:tcPr>
            <w:tcW w:w="10245" w:type="dxa"/>
          </w:tcPr>
          <w:p w:rsidR="00C03612" w:rsidRPr="00C03612" w:rsidRDefault="00C03612" w:rsidP="00C03612">
            <w:pPr>
              <w:rPr>
                <w:rFonts w:ascii="Times New Roman" w:hAnsi="Times New Roman" w:cs="Times New Roman"/>
                <w:b/>
                <w:i/>
                <w:color w:val="7030A0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8"/>
                <w:szCs w:val="28"/>
              </w:rPr>
              <w:t>LESS</w:t>
            </w:r>
          </w:p>
        </w:tc>
      </w:tr>
      <w:tr w:rsidR="00C03612" w:rsidTr="00C03612">
        <w:tc>
          <w:tcPr>
            <w:tcW w:w="10245" w:type="dxa"/>
          </w:tcPr>
          <w:p w:rsidR="00C03612" w:rsidRDefault="00C03612" w:rsidP="00C03612">
            <w:pPr>
              <w:ind w:firstLine="720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/* LESS 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mixin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error with (optional) argument @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borderWidth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which defaults to 2px if not specified */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.error(@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borderWidth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: 2px)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border: @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borderWidth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solid #F00;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.generic-error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 .error(); /* Applies styles from 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mixin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error */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.login-error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: 20px;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  .error(5px); /* Applies styles from 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mixin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error with argument @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borderWidth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equal to 5px */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03612" w:rsidRDefault="00C03612" w:rsidP="0031623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A2408" w:rsidRPr="00C03612" w:rsidRDefault="008A2408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370AE" w:rsidRDefault="003370AE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C03612" w:rsidTr="00C03612">
        <w:tc>
          <w:tcPr>
            <w:tcW w:w="10245" w:type="dxa"/>
          </w:tcPr>
          <w:p w:rsidR="00C03612" w:rsidRPr="00C03612" w:rsidRDefault="00C03612" w:rsidP="00C03612">
            <w:pPr>
              <w:rPr>
                <w:rFonts w:ascii="Times New Roman" w:hAnsi="Times New Roman" w:cs="Times New Roman"/>
                <w:b/>
                <w:i/>
                <w:color w:val="ED7D31" w:themeColor="accent2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8"/>
                <w:szCs w:val="28"/>
              </w:rPr>
              <w:lastRenderedPageBreak/>
              <w:t>Stylus</w:t>
            </w:r>
          </w:p>
        </w:tc>
      </w:tr>
      <w:tr w:rsidR="00C03612" w:rsidTr="00C03612">
        <w:tc>
          <w:tcPr>
            <w:tcW w:w="10245" w:type="dxa"/>
          </w:tcPr>
          <w:p w:rsidR="00C03612" w:rsidRDefault="00C03612" w:rsidP="00C03612">
            <w:pPr>
              <w:ind w:firstLine="720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</w:pP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/* Stylus 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mixin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error with (optional) argument 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borderWidth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which defaults to 2px if not specified */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error(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borderWidth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= 2px)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  border: 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borderWidth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solid #F00;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.generic-error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  error(); /* Applies styles from 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mixin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error */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.login-error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  error(5px); /* Applies styles from 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mixin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error with argument 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borderWidth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equal to 5px */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  <w:p w:rsidR="00C03612" w:rsidRDefault="00C03612" w:rsidP="00316233">
            <w:pPr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</w:pPr>
          </w:p>
        </w:tc>
      </w:tr>
    </w:tbl>
    <w:p w:rsidR="003370AE" w:rsidRPr="00316233" w:rsidRDefault="003370AE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370AE" w:rsidRPr="00C03612" w:rsidRDefault="003370AE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C13316" w:rsidRPr="00C03612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  <w:lang w:val="ru-RU"/>
        </w:rPr>
      </w:pPr>
      <w:r w:rsidRPr="003370AE"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  <w:lastRenderedPageBreak/>
        <w:t>Inheritance</w:t>
      </w:r>
    </w:p>
    <w:p w:rsidR="003370AE" w:rsidRPr="00C03612" w:rsidRDefault="003370AE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370AE" w:rsidRDefault="003370AE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Оптимизировано свойство описание свойств, которые селектор наследует от своего родительского </w:t>
      </w:r>
      <w:r w:rsidRPr="00C03612">
        <w:rPr>
          <w:rFonts w:ascii="Times New Roman" w:hAnsi="Times New Roman" w:cs="Times New Roman"/>
          <w:sz w:val="28"/>
          <w:szCs w:val="28"/>
        </w:rPr>
        <w:t>Sass</w:t>
      </w:r>
      <w:r w:rsidRPr="00C03612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Pr="00C03612">
        <w:rPr>
          <w:rFonts w:ascii="Times New Roman" w:hAnsi="Times New Roman" w:cs="Times New Roman"/>
          <w:sz w:val="28"/>
          <w:szCs w:val="28"/>
        </w:rPr>
        <w:t>Stylus</w:t>
      </w:r>
    </w:p>
    <w:p w:rsidR="003370AE" w:rsidRDefault="003370AE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C03612" w:rsidTr="00C03612">
        <w:tc>
          <w:tcPr>
            <w:tcW w:w="10245" w:type="dxa"/>
          </w:tcPr>
          <w:p w:rsidR="00C03612" w:rsidRPr="00C03612" w:rsidRDefault="00C03612" w:rsidP="00316233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 w:rsidRPr="00C03612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8"/>
                <w:szCs w:val="28"/>
              </w:rPr>
              <w:t>Sass</w:t>
            </w:r>
            <w:r w:rsidRPr="00C03612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8"/>
                <w:szCs w:val="28"/>
                <w:lang w:val="ru-RU"/>
              </w:rPr>
              <w:t xml:space="preserve"> &amp; </w:t>
            </w:r>
            <w:r w:rsidRPr="00C03612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8"/>
                <w:szCs w:val="28"/>
              </w:rPr>
              <w:t>Stylus</w:t>
            </w:r>
          </w:p>
        </w:tc>
      </w:tr>
      <w:tr w:rsidR="00C03612" w:rsidTr="00C03612">
        <w:tc>
          <w:tcPr>
            <w:tcW w:w="10245" w:type="dxa"/>
          </w:tcPr>
          <w:p w:rsidR="00C03612" w:rsidRDefault="00C03612" w:rsidP="00C03612">
            <w:pPr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.block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padding: 2px;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p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@extend .block; /* Inherit styles from '.block' */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border: 1px solid #EEE;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ol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@extend .block; /* Inherit styles from '.block' */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color</w:t>
            </w:r>
            <w:r w:rsidRPr="00C036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#333;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  <w:p w:rsidR="00C03612" w:rsidRDefault="00C03612" w:rsidP="0031623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13316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370AE">
        <w:rPr>
          <w:rFonts w:ascii="Times New Roman" w:hAnsi="Times New Roman" w:cs="Times New Roman"/>
          <w:color w:val="7030A0"/>
          <w:sz w:val="28"/>
          <w:szCs w:val="28"/>
        </w:rPr>
        <w:t>LESS</w:t>
      </w:r>
      <w:r w:rsidR="003370AE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 w:rsidR="003370AE">
        <w:rPr>
          <w:rFonts w:ascii="Times New Roman" w:hAnsi="Times New Roman" w:cs="Times New Roman"/>
          <w:sz w:val="28"/>
          <w:szCs w:val="28"/>
          <w:lang w:val="ru-RU"/>
        </w:rPr>
        <w:t xml:space="preserve">не поддерживает подобный стиль наследования в чистом виде, вместо этого используются </w:t>
      </w:r>
      <w:proofErr w:type="spellStart"/>
      <w:proofErr w:type="gramStart"/>
      <w:r w:rsidR="003370AE">
        <w:rPr>
          <w:rFonts w:ascii="Times New Roman" w:hAnsi="Times New Roman" w:cs="Times New Roman"/>
          <w:sz w:val="28"/>
          <w:szCs w:val="28"/>
          <w:lang w:val="ru-RU"/>
        </w:rPr>
        <w:t>миксины</w:t>
      </w:r>
      <w:proofErr w:type="spellEnd"/>
      <w:r w:rsidR="003370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2BA7">
        <w:rPr>
          <w:rFonts w:ascii="Times New Roman" w:hAnsi="Times New Roman" w:cs="Times New Roman"/>
          <w:sz w:val="28"/>
          <w:szCs w:val="28"/>
          <w:lang w:val="ru-RU"/>
        </w:rPr>
        <w:t xml:space="preserve"> без</w:t>
      </w:r>
      <w:proofErr w:type="gramEnd"/>
      <w:r w:rsidR="00B12BA7">
        <w:rPr>
          <w:rFonts w:ascii="Times New Roman" w:hAnsi="Times New Roman" w:cs="Times New Roman"/>
          <w:sz w:val="28"/>
          <w:szCs w:val="28"/>
          <w:lang w:val="ru-RU"/>
        </w:rPr>
        <w:t xml:space="preserve"> аргументов. </w:t>
      </w:r>
    </w:p>
    <w:p w:rsidR="00C03612" w:rsidRDefault="00C03612" w:rsidP="00B12BA7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C03612" w:rsidTr="00C03612">
        <w:tc>
          <w:tcPr>
            <w:tcW w:w="10245" w:type="dxa"/>
          </w:tcPr>
          <w:p w:rsidR="00C03612" w:rsidRDefault="00C03612" w:rsidP="00B12BA7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ru-RU"/>
              </w:rPr>
            </w:pPr>
            <w:r w:rsidRPr="00C03612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LESS</w:t>
            </w:r>
          </w:p>
        </w:tc>
      </w:tr>
      <w:tr w:rsidR="00C03612" w:rsidTr="00C03612">
        <w:tc>
          <w:tcPr>
            <w:tcW w:w="10245" w:type="dxa"/>
          </w:tcPr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.block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margin: 10px 5px;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padding: 2px;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p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.block; /* Inherit styles from '.block' */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border: 1px solid #EEE;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ol</w:t>
            </w:r>
            <w:proofErr w:type="spellEnd"/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.block; /* Inherit styles from '.block' */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color: #333;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text-transform: uppercase;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03612" w:rsidRPr="00316233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3612" w:rsidRDefault="00C03612" w:rsidP="00B12BA7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ru-RU"/>
              </w:rPr>
            </w:pPr>
          </w:p>
        </w:tc>
      </w:tr>
    </w:tbl>
    <w:p w:rsidR="00C13316" w:rsidRPr="00B12BA7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  <w:r w:rsidRPr="00B12BA7"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  <w:lastRenderedPageBreak/>
        <w:t>Importing</w:t>
      </w:r>
    </w:p>
    <w:p w:rsidR="00B12BA7" w:rsidRDefault="00B12BA7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32DD1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отличии от обычного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432D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препроцессорах позволяется использовать </w:t>
      </w:r>
      <w:r>
        <w:rPr>
          <w:rFonts w:ascii="Times New Roman" w:hAnsi="Times New Roman" w:cs="Times New Roman"/>
          <w:sz w:val="28"/>
          <w:szCs w:val="28"/>
        </w:rPr>
        <w:t>import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потому что в таком случае он не требует отдельного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432D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запроса, а всего лишь подгружается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во время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добавится на фазе компиляции.</w:t>
      </w:r>
    </w:p>
    <w:p w:rsidR="00432DD1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Импортировать можно также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миксины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переменные.</w:t>
      </w:r>
    </w:p>
    <w:p w:rsidR="00432DD1" w:rsidRPr="00C03612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C03612" w:rsidTr="00C03612">
        <w:tc>
          <w:tcPr>
            <w:tcW w:w="10245" w:type="dxa"/>
          </w:tcPr>
          <w:p w:rsidR="00C03612" w:rsidRPr="00C03612" w:rsidRDefault="00C03612" w:rsidP="00C03612">
            <w:pP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8"/>
                <w:szCs w:val="28"/>
              </w:rPr>
              <w:t>Sass, LESS, &amp; Stylus</w:t>
            </w:r>
          </w:p>
        </w:tc>
      </w:tr>
      <w:tr w:rsidR="00C03612" w:rsidTr="00C03612">
        <w:tc>
          <w:tcPr>
            <w:tcW w:w="10245" w:type="dxa"/>
          </w:tcPr>
          <w:p w:rsidR="00C03612" w:rsidRDefault="00C03612" w:rsidP="00C03612">
            <w:pPr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/* file.{type} */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body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background: #EEE;</w:t>
            </w:r>
          </w:p>
          <w:p w:rsidR="00C03612" w:rsidRPr="00C03612" w:rsidRDefault="00C03612" w:rsidP="00C036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@import "reset.css";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@import "file.{type}";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p {</w:t>
            </w:r>
          </w:p>
          <w:p w:rsidR="00C03612" w:rsidRPr="00C03612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  background: #0982C1;</w:t>
            </w:r>
          </w:p>
          <w:p w:rsidR="00C03612" w:rsidRPr="00C03612" w:rsidRDefault="00C03612" w:rsidP="00C036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C0361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03612" w:rsidRDefault="00C03612" w:rsidP="00C0361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C03612" w:rsidRDefault="00C03612" w:rsidP="00432DD1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</w:p>
    <w:p w:rsidR="00E30D7C" w:rsidRPr="00C03612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03612" w:rsidRDefault="00C0361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32DD1" w:rsidRDefault="00316233" w:rsidP="00432DD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32DD1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lastRenderedPageBreak/>
        <w:t>Color</w:t>
      </w:r>
      <w:r w:rsidRPr="00432DD1">
        <w:rPr>
          <w:rFonts w:ascii="Times New Roman" w:hAnsi="Times New Roman" w:cs="Times New Roman"/>
          <w:b/>
          <w:i/>
          <w:color w:val="4472C4" w:themeColor="accent5"/>
          <w:sz w:val="28"/>
          <w:szCs w:val="28"/>
          <w:lang w:val="ru-RU"/>
        </w:rPr>
        <w:t xml:space="preserve"> </w:t>
      </w:r>
      <w:r w:rsidRPr="00432DD1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Functions</w:t>
      </w:r>
      <w:r w:rsidR="00432DD1">
        <w:rPr>
          <w:rFonts w:ascii="Times New Roman" w:hAnsi="Times New Roman" w:cs="Times New Roman"/>
          <w:b/>
          <w:i/>
          <w:color w:val="4472C4" w:themeColor="accent5"/>
          <w:sz w:val="28"/>
          <w:szCs w:val="28"/>
          <w:lang w:val="ru-RU"/>
        </w:rPr>
        <w:t xml:space="preserve"> </w:t>
      </w:r>
      <w:r w:rsidR="00432DD1" w:rsidRPr="00432DD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32DD1">
        <w:rPr>
          <w:rFonts w:ascii="Times New Roman" w:hAnsi="Times New Roman" w:cs="Times New Roman"/>
          <w:sz w:val="28"/>
          <w:szCs w:val="28"/>
          <w:lang w:val="ru-RU"/>
        </w:rPr>
        <w:t xml:space="preserve"> встроенные функции, которые позволяют менять цвет на этапе компиляции. Используется для создания градиентов, помогают сделать цвет светлее/темнее </w:t>
      </w:r>
    </w:p>
    <w:p w:rsidR="00C03612" w:rsidRDefault="00C03612" w:rsidP="00432DD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C03612" w:rsidTr="00C03612">
        <w:tc>
          <w:tcPr>
            <w:tcW w:w="10245" w:type="dxa"/>
          </w:tcPr>
          <w:p w:rsidR="00C03612" w:rsidRPr="006520B9" w:rsidRDefault="00C03612" w:rsidP="00C03612">
            <w:pPr>
              <w:rPr>
                <w:rFonts w:ascii="Times New Roman" w:hAnsi="Times New Roman" w:cs="Times New Roman"/>
                <w:b/>
                <w:i/>
                <w:color w:val="00B050"/>
                <w:sz w:val="28"/>
                <w:szCs w:val="28"/>
                <w:lang w:val="ru-RU"/>
              </w:rPr>
            </w:pPr>
            <w:r w:rsidRPr="006520B9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8"/>
                <w:szCs w:val="28"/>
              </w:rPr>
              <w:t>Sass</w:t>
            </w:r>
          </w:p>
        </w:tc>
      </w:tr>
      <w:tr w:rsidR="00C03612" w:rsidRPr="00C03612" w:rsidTr="00C03612">
        <w:tc>
          <w:tcPr>
            <w:tcW w:w="10245" w:type="dxa"/>
          </w:tcPr>
          <w:p w:rsidR="006520B9" w:rsidRDefault="006520B9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3612" w:rsidRPr="006520B9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lighten($color, 10%); /* returns a color 10% lighter than $color */</w:t>
            </w:r>
          </w:p>
          <w:p w:rsidR="00C03612" w:rsidRPr="006520B9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darken($color, 10%);  /* returns a color 10% darker than $color */</w:t>
            </w:r>
          </w:p>
          <w:p w:rsidR="00C03612" w:rsidRPr="006520B9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saturate($color, 10%);   /* returns a color 10% more saturated than $color */</w:t>
            </w:r>
          </w:p>
          <w:p w:rsidR="00C03612" w:rsidRPr="006520B9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desaturate</w:t>
            </w:r>
            <w:proofErr w:type="spellEnd"/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($color, 10%); /* returns a color 10% less saturated than $color */</w:t>
            </w:r>
          </w:p>
          <w:p w:rsidR="00C03612" w:rsidRPr="006520B9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grayscale($color);  /* returns grayscale of $color */</w:t>
            </w:r>
          </w:p>
          <w:p w:rsidR="00C03612" w:rsidRPr="006520B9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complement($color); /* returns complement color of $color */</w:t>
            </w:r>
          </w:p>
          <w:p w:rsidR="00C03612" w:rsidRPr="006520B9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invert($color);     /* returns inverted color of $color */</w:t>
            </w:r>
          </w:p>
          <w:p w:rsidR="00C03612" w:rsidRPr="006520B9" w:rsidRDefault="00C03612" w:rsidP="00C0361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mix($color1, $color2, 50%); /* mix $color1 with $color2 with a weight of 50% */</w:t>
            </w:r>
          </w:p>
          <w:p w:rsidR="00C03612" w:rsidRPr="00C03612" w:rsidRDefault="00C03612" w:rsidP="00432D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3612" w:rsidRPr="00C03612" w:rsidRDefault="00C03612" w:rsidP="00432DD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32DD1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6520B9" w:rsidTr="006520B9">
        <w:tc>
          <w:tcPr>
            <w:tcW w:w="10245" w:type="dxa"/>
          </w:tcPr>
          <w:p w:rsidR="006520B9" w:rsidRPr="006520B9" w:rsidRDefault="006520B9" w:rsidP="006520B9">
            <w:pPr>
              <w:rPr>
                <w:rFonts w:ascii="Times New Roman" w:hAnsi="Times New Roman" w:cs="Times New Roman"/>
                <w:b/>
                <w:i/>
                <w:color w:val="7030A0"/>
                <w:sz w:val="28"/>
                <w:szCs w:val="28"/>
              </w:rPr>
            </w:pPr>
            <w:r w:rsidRPr="006520B9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8"/>
                <w:szCs w:val="28"/>
              </w:rPr>
              <w:t>LESS</w:t>
            </w:r>
          </w:p>
        </w:tc>
      </w:tr>
      <w:tr w:rsidR="006520B9" w:rsidTr="006520B9">
        <w:tc>
          <w:tcPr>
            <w:tcW w:w="10245" w:type="dxa"/>
          </w:tcPr>
          <w:p w:rsidR="006520B9" w:rsidRDefault="006520B9" w:rsidP="006520B9">
            <w:pPr>
              <w:ind w:firstLine="720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</w:p>
          <w:p w:rsidR="006520B9" w:rsidRPr="006520B9" w:rsidRDefault="006520B9" w:rsidP="006520B9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lighten(@color, 10%); /* returns a color 10% lighter than @color */</w:t>
            </w:r>
          </w:p>
          <w:p w:rsidR="006520B9" w:rsidRPr="006520B9" w:rsidRDefault="006520B9" w:rsidP="006520B9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darken(@color, 10%);  /* returns a color 10% darker than @color */</w:t>
            </w:r>
          </w:p>
          <w:p w:rsidR="006520B9" w:rsidRPr="006520B9" w:rsidRDefault="006520B9" w:rsidP="006520B9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 saturate(@color, 10%);   /* returns a color 10% more saturated than @color */</w:t>
            </w:r>
          </w:p>
          <w:p w:rsidR="006520B9" w:rsidRPr="006520B9" w:rsidRDefault="006520B9" w:rsidP="006520B9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desaturate</w:t>
            </w:r>
            <w:proofErr w:type="spellEnd"/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(@color, 10%); /* returns a color 10% less saturated than @color */</w:t>
            </w:r>
          </w:p>
          <w:p w:rsidR="006520B9" w:rsidRPr="006520B9" w:rsidRDefault="006520B9" w:rsidP="006520B9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spin(@color, 10);  /* returns a color with a 10 degree larger in hue than @color */</w:t>
            </w:r>
          </w:p>
          <w:p w:rsidR="006520B9" w:rsidRPr="006520B9" w:rsidRDefault="006520B9" w:rsidP="006520B9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spin(@color, -10); /* returns a color with a 10 degree smaller hue than @color */</w:t>
            </w:r>
          </w:p>
          <w:p w:rsidR="006520B9" w:rsidRPr="006520B9" w:rsidRDefault="006520B9" w:rsidP="006520B9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mix(@color1, @color2); /* return a mix of @color1 and @color2 */</w:t>
            </w:r>
          </w:p>
          <w:p w:rsidR="006520B9" w:rsidRDefault="006520B9" w:rsidP="0031623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</w:p>
        </w:tc>
      </w:tr>
    </w:tbl>
    <w:p w:rsidR="006520B9" w:rsidRPr="00432DD1" w:rsidRDefault="006520B9" w:rsidP="00316233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</w:p>
    <w:p w:rsid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16233" w:rsidRPr="00432DD1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 существующих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функций: </w:t>
      </w:r>
      <w:r w:rsidR="00316233" w:rsidRPr="00316233">
        <w:rPr>
          <w:rFonts w:ascii="Times New Roman" w:hAnsi="Times New Roman" w:cs="Times New Roman"/>
          <w:sz w:val="28"/>
          <w:szCs w:val="28"/>
        </w:rPr>
        <w:t> </w:t>
      </w:r>
      <w:hyperlink r:id="rId6" w:anchor="-color-functions" w:history="1">
        <w:r w:rsidR="00316233" w:rsidRPr="00316233">
          <w:rPr>
            <w:rStyle w:val="Hyperlink"/>
            <w:rFonts w:ascii="Times New Roman" w:hAnsi="Times New Roman" w:cs="Times New Roman"/>
            <w:sz w:val="28"/>
            <w:szCs w:val="28"/>
          </w:rPr>
          <w:t>LESS</w:t>
        </w:r>
        <w:proofErr w:type="gramEnd"/>
        <w:r w:rsidR="00316233" w:rsidRPr="00432DD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="00316233" w:rsidRPr="00316233">
          <w:rPr>
            <w:rStyle w:val="Hyperlink"/>
            <w:rFonts w:ascii="Times New Roman" w:hAnsi="Times New Roman" w:cs="Times New Roman"/>
            <w:sz w:val="28"/>
            <w:szCs w:val="28"/>
          </w:rPr>
          <w:t>Documentation</w:t>
        </w:r>
      </w:hyperlink>
      <w:r w:rsidR="00316233" w:rsidRPr="00432D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20B9" w:rsidRDefault="006520B9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520B9" w:rsidRDefault="006520B9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6520B9" w:rsidTr="006520B9">
        <w:tc>
          <w:tcPr>
            <w:tcW w:w="10245" w:type="dxa"/>
          </w:tcPr>
          <w:p w:rsidR="006520B9" w:rsidRPr="006520B9" w:rsidRDefault="006520B9" w:rsidP="006520B9">
            <w:pPr>
              <w:rPr>
                <w:rFonts w:ascii="Times New Roman" w:hAnsi="Times New Roman" w:cs="Times New Roman"/>
                <w:b/>
                <w:i/>
                <w:color w:val="ED7D31" w:themeColor="accent2"/>
                <w:sz w:val="28"/>
                <w:szCs w:val="28"/>
              </w:rPr>
            </w:pPr>
            <w:r w:rsidRPr="006520B9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8"/>
                <w:szCs w:val="28"/>
              </w:rPr>
              <w:t>Stylus</w:t>
            </w:r>
          </w:p>
        </w:tc>
      </w:tr>
      <w:tr w:rsidR="006520B9" w:rsidRPr="006520B9" w:rsidTr="006520B9">
        <w:tc>
          <w:tcPr>
            <w:tcW w:w="10245" w:type="dxa"/>
          </w:tcPr>
          <w:p w:rsidR="006520B9" w:rsidRDefault="006520B9" w:rsidP="006520B9">
            <w:pPr>
              <w:ind w:firstLine="720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</w:pPr>
          </w:p>
          <w:p w:rsidR="006520B9" w:rsidRPr="006520B9" w:rsidRDefault="006520B9" w:rsidP="006520B9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lighten(color, 10%); /* returns a color 10% lighter than 'color' */</w:t>
            </w:r>
          </w:p>
          <w:p w:rsidR="006520B9" w:rsidRPr="006520B9" w:rsidRDefault="006520B9" w:rsidP="006520B9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darken(color, 10%);  /* returns a color 10% darker than 'color' */</w:t>
            </w:r>
          </w:p>
          <w:p w:rsidR="006520B9" w:rsidRPr="006520B9" w:rsidRDefault="006520B9" w:rsidP="006520B9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saturate(color, 10%);   /* returns a color 10% more saturated than 'color' */</w:t>
            </w:r>
          </w:p>
          <w:p w:rsidR="006520B9" w:rsidRPr="006520B9" w:rsidRDefault="006520B9" w:rsidP="006520B9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desaturate</w:t>
            </w:r>
            <w:proofErr w:type="spellEnd"/>
            <w:r w:rsidRPr="006520B9">
              <w:rPr>
                <w:rFonts w:ascii="Times New Roman" w:hAnsi="Times New Roman" w:cs="Times New Roman"/>
                <w:sz w:val="28"/>
                <w:szCs w:val="28"/>
              </w:rPr>
              <w:t>(color, 10%); /* returns a color 10% less saturated than 'color' */</w:t>
            </w:r>
          </w:p>
          <w:p w:rsidR="006520B9" w:rsidRPr="006520B9" w:rsidRDefault="006520B9" w:rsidP="003162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20B9" w:rsidRPr="006520B9" w:rsidRDefault="006520B9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16233" w:rsidRPr="00432DD1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 существующих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функций </w:t>
      </w:r>
      <w:r w:rsidR="00316233" w:rsidRPr="00316233">
        <w:rPr>
          <w:rFonts w:ascii="Times New Roman" w:hAnsi="Times New Roman" w:cs="Times New Roman"/>
          <w:sz w:val="28"/>
          <w:szCs w:val="28"/>
        </w:rPr>
        <w:t> </w:t>
      </w:r>
      <w:hyperlink r:id="rId7" w:history="1">
        <w:r w:rsidR="00316233" w:rsidRPr="00316233">
          <w:rPr>
            <w:rStyle w:val="Hyperlink"/>
            <w:rFonts w:ascii="Times New Roman" w:hAnsi="Times New Roman" w:cs="Times New Roman"/>
            <w:sz w:val="28"/>
            <w:szCs w:val="28"/>
          </w:rPr>
          <w:t>Stylus</w:t>
        </w:r>
        <w:proofErr w:type="gramEnd"/>
        <w:r w:rsidR="00316233" w:rsidRPr="00432DD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="00316233" w:rsidRPr="00316233">
          <w:rPr>
            <w:rStyle w:val="Hyperlink"/>
            <w:rFonts w:ascii="Times New Roman" w:hAnsi="Times New Roman" w:cs="Times New Roman"/>
            <w:sz w:val="28"/>
            <w:szCs w:val="28"/>
          </w:rPr>
          <w:t>Documentation</w:t>
        </w:r>
      </w:hyperlink>
      <w:r w:rsidR="00316233" w:rsidRPr="00432D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16233" w:rsidRPr="00C03612" w:rsidRDefault="00316233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28"/>
          <w:szCs w:val="28"/>
          <w:lang w:val="ru-RU"/>
        </w:rPr>
      </w:pPr>
      <w:r w:rsidRPr="00432DD1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lastRenderedPageBreak/>
        <w:t>Operations</w:t>
      </w:r>
    </w:p>
    <w:p w:rsidR="00432DD1" w:rsidRPr="00C03612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28"/>
          <w:szCs w:val="28"/>
          <w:lang w:val="ru-RU"/>
        </w:rPr>
      </w:pPr>
    </w:p>
    <w:p w:rsidR="0000613B" w:rsidRDefault="0000613B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Математические операции в стилях </w:t>
      </w:r>
    </w:p>
    <w:p w:rsidR="006520B9" w:rsidRDefault="006520B9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4A0128" w:rsidTr="004A0128">
        <w:tc>
          <w:tcPr>
            <w:tcW w:w="10245" w:type="dxa"/>
          </w:tcPr>
          <w:p w:rsidR="004A0128" w:rsidRPr="004A0128" w:rsidRDefault="004A0128" w:rsidP="004A0128">
            <w:pP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ru-RU"/>
              </w:rPr>
            </w:pPr>
            <w:r w:rsidRPr="004A0128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8"/>
                <w:szCs w:val="28"/>
              </w:rPr>
              <w:t>Sass</w:t>
            </w:r>
            <w:r w:rsidRPr="004A0128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8"/>
                <w:szCs w:val="28"/>
                <w:lang w:val="ru-RU"/>
              </w:rPr>
              <w:t xml:space="preserve">, </w:t>
            </w:r>
            <w:r w:rsidRPr="004A0128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8"/>
                <w:szCs w:val="28"/>
              </w:rPr>
              <w:t>LESS</w:t>
            </w:r>
            <w:r w:rsidRPr="004A0128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8"/>
                <w:szCs w:val="28"/>
                <w:lang w:val="ru-RU"/>
              </w:rPr>
              <w:t xml:space="preserve">, &amp; </w:t>
            </w:r>
            <w:r w:rsidRPr="004A0128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8"/>
                <w:szCs w:val="28"/>
              </w:rPr>
              <w:t>Stylus</w:t>
            </w:r>
          </w:p>
        </w:tc>
      </w:tr>
      <w:tr w:rsidR="004A0128" w:rsidTr="004A0128">
        <w:tc>
          <w:tcPr>
            <w:tcW w:w="10245" w:type="dxa"/>
          </w:tcPr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body {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  margin: (14px/2);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  top: 50px + 100px;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  right</w:t>
            </w:r>
            <w:r w:rsidRPr="004A0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100</w:t>
            </w:r>
            <w:proofErr w:type="spellStart"/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px</w:t>
            </w:r>
            <w:proofErr w:type="spellEnd"/>
            <w:r w:rsidRPr="004A0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- 50</w:t>
            </w:r>
            <w:proofErr w:type="spellStart"/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px</w:t>
            </w:r>
            <w:proofErr w:type="spellEnd"/>
            <w:r w:rsidRPr="004A0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  left</w:t>
            </w:r>
            <w:r w:rsidRPr="004A0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10 * 10;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  <w:p w:rsidR="004A0128" w:rsidRDefault="004A0128" w:rsidP="0031623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4A0128" w:rsidRDefault="004A0128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520B9" w:rsidRDefault="006520B9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0613B" w:rsidRDefault="0000613B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0128" w:rsidRPr="00C03612" w:rsidRDefault="004A0128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00613B" w:rsidRPr="00C03612" w:rsidRDefault="0000613B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00613B" w:rsidRPr="004A0128" w:rsidRDefault="0000613B" w:rsidP="004A0128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0613B">
        <w:rPr>
          <w:rFonts w:ascii="Times New Roman" w:hAnsi="Times New Roman" w:cs="Times New Roman"/>
          <w:b/>
          <w:i/>
          <w:color w:val="4472C4" w:themeColor="accent5"/>
          <w:sz w:val="28"/>
          <w:szCs w:val="28"/>
          <w:lang w:val="ru-RU"/>
        </w:rPr>
        <w:lastRenderedPageBreak/>
        <w:t xml:space="preserve">Практическое применение </w:t>
      </w:r>
    </w:p>
    <w:p w:rsidR="00316233" w:rsidRDefault="00316233" w:rsidP="004A01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613B">
        <w:rPr>
          <w:rFonts w:ascii="Times New Roman" w:hAnsi="Times New Roman" w:cs="Times New Roman"/>
          <w:color w:val="4472C4" w:themeColor="accent5"/>
          <w:sz w:val="28"/>
          <w:szCs w:val="28"/>
        </w:rPr>
        <w:t>Vendor</w:t>
      </w:r>
      <w:r w:rsidRPr="00E30D7C">
        <w:rPr>
          <w:rFonts w:ascii="Times New Roman" w:hAnsi="Times New Roman" w:cs="Times New Roman"/>
          <w:color w:val="4472C4" w:themeColor="accent5"/>
          <w:sz w:val="28"/>
          <w:szCs w:val="28"/>
          <w:lang w:val="ru-RU"/>
        </w:rPr>
        <w:t xml:space="preserve"> </w:t>
      </w:r>
      <w:r w:rsidRPr="0000613B">
        <w:rPr>
          <w:rFonts w:ascii="Times New Roman" w:hAnsi="Times New Roman" w:cs="Times New Roman"/>
          <w:color w:val="4472C4" w:themeColor="accent5"/>
          <w:sz w:val="28"/>
          <w:szCs w:val="28"/>
        </w:rPr>
        <w:t>Prefixes</w:t>
      </w:r>
      <w:r w:rsidR="0000613B">
        <w:rPr>
          <w:rFonts w:ascii="Times New Roman" w:hAnsi="Times New Roman" w:cs="Times New Roman"/>
          <w:color w:val="4472C4" w:themeColor="accent5"/>
          <w:sz w:val="28"/>
          <w:szCs w:val="28"/>
          <w:lang w:val="ru-RU"/>
        </w:rPr>
        <w:t xml:space="preserve"> </w:t>
      </w:r>
      <w:r w:rsidR="00E30D7C">
        <w:rPr>
          <w:rFonts w:ascii="Times New Roman" w:hAnsi="Times New Roman" w:cs="Times New Roman"/>
          <w:sz w:val="28"/>
          <w:szCs w:val="28"/>
          <w:lang w:val="ru-RU"/>
        </w:rPr>
        <w:t xml:space="preserve">– с помощью </w:t>
      </w:r>
      <w:proofErr w:type="spellStart"/>
      <w:r w:rsidR="00E30D7C">
        <w:rPr>
          <w:rFonts w:ascii="Times New Roman" w:hAnsi="Times New Roman" w:cs="Times New Roman"/>
          <w:sz w:val="28"/>
          <w:szCs w:val="28"/>
          <w:lang w:val="ru-RU"/>
        </w:rPr>
        <w:t>миксинов</w:t>
      </w:r>
      <w:proofErr w:type="spellEnd"/>
      <w:r w:rsidR="00E30D7C">
        <w:rPr>
          <w:rFonts w:ascii="Times New Roman" w:hAnsi="Times New Roman" w:cs="Times New Roman"/>
          <w:sz w:val="28"/>
          <w:szCs w:val="28"/>
          <w:lang w:val="ru-RU"/>
        </w:rPr>
        <w:t xml:space="preserve"> позволяют писать </w:t>
      </w:r>
      <w:proofErr w:type="spellStart"/>
      <w:r w:rsidR="00E30D7C">
        <w:rPr>
          <w:rFonts w:ascii="Times New Roman" w:hAnsi="Times New Roman" w:cs="Times New Roman"/>
          <w:sz w:val="28"/>
          <w:szCs w:val="28"/>
          <w:lang w:val="ru-RU"/>
        </w:rPr>
        <w:t>кроссбраузерные</w:t>
      </w:r>
      <w:proofErr w:type="spellEnd"/>
      <w:r w:rsidR="00E30D7C">
        <w:rPr>
          <w:rFonts w:ascii="Times New Roman" w:hAnsi="Times New Roman" w:cs="Times New Roman"/>
          <w:sz w:val="28"/>
          <w:szCs w:val="28"/>
          <w:lang w:val="ru-RU"/>
        </w:rPr>
        <w:t xml:space="preserve"> стили </w:t>
      </w:r>
    </w:p>
    <w:p w:rsidR="004A0128" w:rsidRDefault="004A0128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4A0128" w:rsidTr="004A0128">
        <w:tc>
          <w:tcPr>
            <w:tcW w:w="10245" w:type="dxa"/>
          </w:tcPr>
          <w:p w:rsidR="004A0128" w:rsidRPr="004A0128" w:rsidRDefault="004A0128" w:rsidP="004A0128">
            <w:pPr>
              <w:rPr>
                <w:rFonts w:ascii="Times New Roman" w:hAnsi="Times New Roman" w:cs="Times New Roman"/>
                <w:b/>
                <w:i/>
                <w:color w:val="00B050"/>
                <w:sz w:val="28"/>
                <w:szCs w:val="28"/>
              </w:rPr>
            </w:pPr>
            <w:r w:rsidRPr="004A0128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8"/>
                <w:szCs w:val="28"/>
              </w:rPr>
              <w:t>Sass</w:t>
            </w:r>
          </w:p>
        </w:tc>
      </w:tr>
      <w:tr w:rsidR="004A0128" w:rsidTr="004A0128">
        <w:tc>
          <w:tcPr>
            <w:tcW w:w="10245" w:type="dxa"/>
          </w:tcPr>
          <w:p w:rsidR="004A0128" w:rsidRDefault="004A0128" w:rsidP="004A0128">
            <w:pPr>
              <w:ind w:firstLine="720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mixin</w:t>
            </w:r>
            <w:proofErr w:type="spellEnd"/>
            <w:r w:rsidRPr="004A0128">
              <w:rPr>
                <w:rFonts w:ascii="Times New Roman" w:hAnsi="Times New Roman" w:cs="Times New Roman"/>
                <w:sz w:val="28"/>
                <w:szCs w:val="28"/>
              </w:rPr>
              <w:t xml:space="preserve"> border-radius($values) {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  -</w:t>
            </w:r>
            <w:proofErr w:type="spellStart"/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webkit</w:t>
            </w:r>
            <w:proofErr w:type="spellEnd"/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-border-radius: $values;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     -</w:t>
            </w:r>
            <w:proofErr w:type="spellStart"/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moz</w:t>
            </w:r>
            <w:proofErr w:type="spellEnd"/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-border-radius: $values;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          border-radius: $values;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}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 div {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  @</w:t>
            </w:r>
            <w:proofErr w:type="spellStart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include</w:t>
            </w:r>
            <w:proofErr w:type="spellEnd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border</w:t>
            </w:r>
            <w:proofErr w:type="spellEnd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-radius(10px);</w:t>
            </w:r>
          </w:p>
          <w:p w:rsidR="004A0128" w:rsidRPr="004A0128" w:rsidRDefault="004A0128" w:rsidP="004A0128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        </w:t>
            </w:r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}</w:t>
            </w:r>
          </w:p>
          <w:p w:rsidR="004A0128" w:rsidRDefault="004A0128" w:rsidP="004A012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4A0128" w:rsidRDefault="004A0128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P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4A0128" w:rsidTr="004A0128">
        <w:tc>
          <w:tcPr>
            <w:tcW w:w="10245" w:type="dxa"/>
          </w:tcPr>
          <w:p w:rsidR="004A0128" w:rsidRPr="004A0128" w:rsidRDefault="004A0128" w:rsidP="004A0128">
            <w:pPr>
              <w:rPr>
                <w:rFonts w:ascii="Times New Roman" w:hAnsi="Times New Roman" w:cs="Times New Roman"/>
                <w:b/>
                <w:i/>
                <w:color w:val="7030A0"/>
                <w:sz w:val="28"/>
                <w:szCs w:val="28"/>
                <w:lang w:val="de-DE"/>
              </w:rPr>
            </w:pPr>
            <w:r w:rsidRPr="004A0128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8"/>
                <w:szCs w:val="28"/>
                <w:lang w:val="de-DE"/>
              </w:rPr>
              <w:t>LESS</w:t>
            </w:r>
          </w:p>
        </w:tc>
      </w:tr>
      <w:tr w:rsidR="004A0128" w:rsidTr="004A0128">
        <w:tc>
          <w:tcPr>
            <w:tcW w:w="10245" w:type="dxa"/>
          </w:tcPr>
          <w:p w:rsidR="004A0128" w:rsidRDefault="004A0128" w:rsidP="004A0128">
            <w:pPr>
              <w:ind w:firstLine="720"/>
              <w:rPr>
                <w:rFonts w:ascii="Times New Roman" w:hAnsi="Times New Roman" w:cs="Times New Roman"/>
                <w:color w:val="7030A0"/>
                <w:sz w:val="28"/>
                <w:szCs w:val="28"/>
                <w:lang w:val="de-DE"/>
              </w:rPr>
            </w:pP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.</w:t>
            </w:r>
            <w:proofErr w:type="spellStart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border</w:t>
            </w:r>
            <w:proofErr w:type="spellEnd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-radius(@</w:t>
            </w:r>
            <w:proofErr w:type="spellStart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values</w:t>
            </w:r>
            <w:proofErr w:type="spellEnd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) {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  -webkit-</w:t>
            </w:r>
            <w:proofErr w:type="spellStart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border</w:t>
            </w:r>
            <w:proofErr w:type="spellEnd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-radius: @</w:t>
            </w:r>
            <w:proofErr w:type="spellStart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values</w:t>
            </w:r>
            <w:proofErr w:type="spellEnd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     -</w:t>
            </w:r>
            <w:proofErr w:type="spellStart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moz</w:t>
            </w:r>
            <w:proofErr w:type="spellEnd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-</w:t>
            </w:r>
            <w:proofErr w:type="spellStart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border</w:t>
            </w:r>
            <w:proofErr w:type="spellEnd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-radius: @</w:t>
            </w:r>
            <w:proofErr w:type="spellStart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values</w:t>
            </w:r>
            <w:proofErr w:type="spellEnd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          </w:t>
            </w:r>
            <w:proofErr w:type="spellStart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border</w:t>
            </w:r>
            <w:proofErr w:type="spellEnd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-radius: @</w:t>
            </w:r>
            <w:proofErr w:type="spellStart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values</w:t>
            </w:r>
            <w:proofErr w:type="spellEnd"/>
            <w:r w:rsidRPr="004A0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 div {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  .border-radius(10px);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4A0128" w:rsidRDefault="004A0128" w:rsidP="00E30D7C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de-DE"/>
              </w:rPr>
            </w:pPr>
          </w:p>
        </w:tc>
      </w:tr>
    </w:tbl>
    <w:p w:rsidR="00E30D7C" w:rsidRPr="00C03612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4A0128" w:rsidTr="004A0128">
        <w:tc>
          <w:tcPr>
            <w:tcW w:w="10245" w:type="dxa"/>
          </w:tcPr>
          <w:p w:rsidR="004A0128" w:rsidRPr="004A0128" w:rsidRDefault="004A0128" w:rsidP="004A0128">
            <w:pPr>
              <w:rPr>
                <w:rFonts w:ascii="Times New Roman" w:hAnsi="Times New Roman" w:cs="Times New Roman"/>
                <w:b/>
                <w:i/>
                <w:color w:val="ED7D31" w:themeColor="accent2"/>
                <w:sz w:val="28"/>
                <w:szCs w:val="28"/>
              </w:rPr>
            </w:pPr>
            <w:r w:rsidRPr="004A0128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8"/>
                <w:szCs w:val="28"/>
              </w:rPr>
              <w:t>Stylus</w:t>
            </w:r>
          </w:p>
        </w:tc>
      </w:tr>
      <w:tr w:rsidR="004A0128" w:rsidTr="004A0128">
        <w:tc>
          <w:tcPr>
            <w:tcW w:w="10245" w:type="dxa"/>
          </w:tcPr>
          <w:p w:rsidR="004A0128" w:rsidRDefault="004A0128" w:rsidP="004A0128">
            <w:pPr>
              <w:ind w:firstLine="720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</w:pP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border-radius(values) {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  -</w:t>
            </w:r>
            <w:proofErr w:type="spellStart"/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webkit</w:t>
            </w:r>
            <w:proofErr w:type="spellEnd"/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-border-radius: values;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     -</w:t>
            </w:r>
            <w:proofErr w:type="spellStart"/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moz</w:t>
            </w:r>
            <w:proofErr w:type="spellEnd"/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-border-radius: values;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          border-radius: values;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div {</w:t>
            </w:r>
          </w:p>
          <w:p w:rsidR="004A0128" w:rsidRP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  border-radius(10px);</w:t>
            </w:r>
          </w:p>
          <w:p w:rsidR="004A0128" w:rsidRDefault="004A0128" w:rsidP="004A0128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4A012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4A0128" w:rsidRDefault="004A0128" w:rsidP="00316233">
      <w:pPr>
        <w:spacing w:after="0" w:line="240" w:lineRule="auto"/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:rsidR="00316233" w:rsidRPr="004A0128" w:rsidRDefault="00316233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30D7C">
        <w:rPr>
          <w:rFonts w:ascii="Times New Roman" w:hAnsi="Times New Roman" w:cs="Times New Roman"/>
          <w:color w:val="4472C4" w:themeColor="accent5"/>
          <w:sz w:val="28"/>
          <w:szCs w:val="28"/>
        </w:rPr>
        <w:t>Error</w:t>
      </w:r>
      <w:r w:rsidRPr="004A0128">
        <w:rPr>
          <w:rFonts w:ascii="Times New Roman" w:hAnsi="Times New Roman" w:cs="Times New Roman"/>
          <w:color w:val="4472C4" w:themeColor="accent5"/>
          <w:sz w:val="28"/>
          <w:szCs w:val="28"/>
          <w:lang w:val="ru-RU"/>
        </w:rPr>
        <w:t xml:space="preserve"> </w:t>
      </w:r>
      <w:r w:rsidRPr="00E30D7C">
        <w:rPr>
          <w:rFonts w:ascii="Times New Roman" w:hAnsi="Times New Roman" w:cs="Times New Roman"/>
          <w:color w:val="4472C4" w:themeColor="accent5"/>
          <w:sz w:val="28"/>
          <w:szCs w:val="28"/>
        </w:rPr>
        <w:t>Reporting</w:t>
      </w:r>
      <w:r w:rsidR="00E30D7C" w:rsidRPr="004A0128">
        <w:rPr>
          <w:rFonts w:ascii="Times New Roman" w:hAnsi="Times New Roman" w:cs="Times New Roman"/>
          <w:color w:val="4472C4" w:themeColor="accent5"/>
          <w:sz w:val="28"/>
          <w:szCs w:val="28"/>
          <w:lang w:val="ru-RU"/>
        </w:rPr>
        <w:t xml:space="preserve"> – </w:t>
      </w:r>
      <w:r w:rsidR="00E30D7C">
        <w:rPr>
          <w:rFonts w:ascii="Times New Roman" w:hAnsi="Times New Roman" w:cs="Times New Roman"/>
          <w:sz w:val="28"/>
          <w:szCs w:val="28"/>
        </w:rPr>
        <w:t>CSS</w:t>
      </w:r>
      <w:r w:rsidR="00E30D7C" w:rsidRPr="004A01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0D7C">
        <w:rPr>
          <w:rFonts w:ascii="Times New Roman" w:hAnsi="Times New Roman" w:cs="Times New Roman"/>
          <w:sz w:val="28"/>
          <w:szCs w:val="28"/>
          <w:lang w:val="ru-RU"/>
        </w:rPr>
        <w:t>препроцессоры</w:t>
      </w:r>
      <w:r w:rsidR="00E30D7C" w:rsidRPr="004A01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0D7C">
        <w:rPr>
          <w:rFonts w:ascii="Times New Roman" w:hAnsi="Times New Roman" w:cs="Times New Roman"/>
          <w:sz w:val="28"/>
          <w:szCs w:val="28"/>
          <w:lang w:val="ru-RU"/>
        </w:rPr>
        <w:t>репортят</w:t>
      </w:r>
      <w:proofErr w:type="spellEnd"/>
      <w:r w:rsidR="00E30D7C" w:rsidRPr="004A01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0D7C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E30D7C" w:rsidRPr="004A01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0D7C">
        <w:rPr>
          <w:rFonts w:ascii="Times New Roman" w:hAnsi="Times New Roman" w:cs="Times New Roman"/>
          <w:sz w:val="28"/>
          <w:szCs w:val="28"/>
          <w:lang w:val="ru-RU"/>
        </w:rPr>
        <w:t>ошибках</w:t>
      </w:r>
      <w:r w:rsidR="00E30D7C" w:rsidRPr="004A01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61119" w:rsidRPr="00E30D7C" w:rsidRDefault="0040560B" w:rsidP="00316233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  <w:r w:rsidRPr="00E30D7C">
        <w:rPr>
          <w:rFonts w:ascii="Times New Roman" w:hAnsi="Times New Roman" w:cs="Times New Roman"/>
          <w:sz w:val="32"/>
          <w:szCs w:val="28"/>
        </w:rPr>
        <w:lastRenderedPageBreak/>
        <w:t xml:space="preserve">Links </w:t>
      </w:r>
    </w:p>
    <w:p w:rsidR="0040560B" w:rsidRPr="00316233" w:rsidRDefault="004A0128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40560B" w:rsidRPr="00316233">
          <w:rPr>
            <w:rStyle w:val="Hyperlink"/>
            <w:rFonts w:ascii="Times New Roman" w:hAnsi="Times New Roman" w:cs="Times New Roman"/>
            <w:sz w:val="28"/>
            <w:szCs w:val="28"/>
          </w:rPr>
          <w:t>http://www.vanseodesign.com/css/css-preprocessors/</w:t>
        </w:r>
      </w:hyperlink>
    </w:p>
    <w:p w:rsidR="0040560B" w:rsidRPr="00316233" w:rsidRDefault="004A0128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hyperlink r:id="rId9" w:history="1">
        <w:r w:rsidR="0040560B" w:rsidRPr="00316233">
          <w:rPr>
            <w:rStyle w:val="Hyperlink"/>
            <w:rFonts w:ascii="Times New Roman" w:hAnsi="Times New Roman" w:cs="Times New Roman"/>
            <w:sz w:val="28"/>
            <w:szCs w:val="28"/>
          </w:rPr>
          <w:t>http://csspre.com/compare/</w:t>
        </w:r>
      </w:hyperlink>
    </w:p>
    <w:p w:rsidR="0040560B" w:rsidRPr="00316233" w:rsidRDefault="00CA6A9E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16233">
        <w:rPr>
          <w:rFonts w:ascii="Times New Roman" w:hAnsi="Times New Roman" w:cs="Times New Roman"/>
          <w:sz w:val="28"/>
          <w:szCs w:val="28"/>
        </w:rPr>
        <w:t>http://code.tutsplus.com/tutorials/sass-vs-less-vs-stylus-a-preprocessor-shootout--net-24320</w:t>
      </w:r>
    </w:p>
    <w:sectPr w:rsidR="0040560B" w:rsidRPr="00316233" w:rsidSect="00661119">
      <w:pgSz w:w="12240" w:h="15840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B45FA"/>
    <w:multiLevelType w:val="multilevel"/>
    <w:tmpl w:val="B584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19"/>
    <w:rsid w:val="0000613B"/>
    <w:rsid w:val="00316233"/>
    <w:rsid w:val="00320D89"/>
    <w:rsid w:val="003370AE"/>
    <w:rsid w:val="0040560B"/>
    <w:rsid w:val="00432DD1"/>
    <w:rsid w:val="004A0128"/>
    <w:rsid w:val="004C6F1E"/>
    <w:rsid w:val="005A1C2E"/>
    <w:rsid w:val="005A2059"/>
    <w:rsid w:val="006520B9"/>
    <w:rsid w:val="00661119"/>
    <w:rsid w:val="00771970"/>
    <w:rsid w:val="007A71D3"/>
    <w:rsid w:val="008A2408"/>
    <w:rsid w:val="00AD2EED"/>
    <w:rsid w:val="00AD44E7"/>
    <w:rsid w:val="00B12BA7"/>
    <w:rsid w:val="00C03612"/>
    <w:rsid w:val="00C13316"/>
    <w:rsid w:val="00C26492"/>
    <w:rsid w:val="00CA6A9E"/>
    <w:rsid w:val="00E30D7C"/>
    <w:rsid w:val="00E6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1985A-1E88-4D5E-ADE9-83A6615B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056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2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60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05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0560B"/>
  </w:style>
  <w:style w:type="character" w:customStyle="1" w:styleId="Heading3Char">
    <w:name w:val="Heading 3 Char"/>
    <w:basedOn w:val="DefaultParagraphFont"/>
    <w:link w:val="Heading3"/>
    <w:uiPriority w:val="9"/>
    <w:rsid w:val="004056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6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056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60B"/>
    <w:rPr>
      <w:rFonts w:ascii="Courier New" w:eastAsia="Times New Roman" w:hAnsi="Courier New" w:cs="Courier New"/>
      <w:sz w:val="20"/>
      <w:szCs w:val="20"/>
    </w:rPr>
  </w:style>
  <w:style w:type="character" w:customStyle="1" w:styleId="css">
    <w:name w:val="css"/>
    <w:basedOn w:val="DefaultParagraphFont"/>
    <w:rsid w:val="0040560B"/>
  </w:style>
  <w:style w:type="character" w:customStyle="1" w:styleId="css-comment">
    <w:name w:val="css-comment"/>
    <w:basedOn w:val="DefaultParagraphFont"/>
    <w:rsid w:val="0040560B"/>
  </w:style>
  <w:style w:type="character" w:customStyle="1" w:styleId="css-property">
    <w:name w:val="css-property"/>
    <w:basedOn w:val="DefaultParagraphFont"/>
    <w:rsid w:val="0040560B"/>
  </w:style>
  <w:style w:type="character" w:customStyle="1" w:styleId="css-selector">
    <w:name w:val="css-selector"/>
    <w:basedOn w:val="DefaultParagraphFont"/>
    <w:rsid w:val="0040560B"/>
  </w:style>
  <w:style w:type="character" w:customStyle="1" w:styleId="css-value">
    <w:name w:val="css-value"/>
    <w:basedOn w:val="DefaultParagraphFont"/>
    <w:rsid w:val="0040560B"/>
  </w:style>
  <w:style w:type="character" w:customStyle="1" w:styleId="css-string">
    <w:name w:val="css-string"/>
    <w:basedOn w:val="DefaultParagraphFont"/>
    <w:rsid w:val="0040560B"/>
  </w:style>
  <w:style w:type="character" w:customStyle="1" w:styleId="css-media">
    <w:name w:val="css-media"/>
    <w:basedOn w:val="DefaultParagraphFont"/>
    <w:rsid w:val="0040560B"/>
  </w:style>
  <w:style w:type="character" w:styleId="HTMLCode">
    <w:name w:val="HTML Code"/>
    <w:basedOn w:val="DefaultParagraphFont"/>
    <w:uiPriority w:val="99"/>
    <w:semiHidden/>
    <w:unhideWhenUsed/>
    <w:rsid w:val="00CA6A9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A6A9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2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C0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8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60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8697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174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0400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5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8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1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65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7906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0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1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7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6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6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7757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5250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5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1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96247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7057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9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3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7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3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5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7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4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6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9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9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801">
          <w:marLeft w:val="6480"/>
          <w:marRight w:val="0"/>
          <w:marTop w:val="0"/>
          <w:marBottom w:val="24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530149450">
          <w:marLeft w:val="6480"/>
          <w:marRight w:val="0"/>
          <w:marTop w:val="0"/>
          <w:marBottom w:val="24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606886910">
          <w:marLeft w:val="6480"/>
          <w:marRight w:val="0"/>
          <w:marTop w:val="0"/>
          <w:marBottom w:val="24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2012947266">
          <w:marLeft w:val="6480"/>
          <w:marRight w:val="0"/>
          <w:marTop w:val="0"/>
          <w:marBottom w:val="24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</w:divsChild>
    </w:div>
    <w:div w:id="8305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651">
          <w:marLeft w:val="6480"/>
          <w:marRight w:val="0"/>
          <w:marTop w:val="0"/>
          <w:marBottom w:val="24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</w:divsChild>
    </w:div>
    <w:div w:id="8991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72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9571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9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3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8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4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9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1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2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56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5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2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8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0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1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5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7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4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5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1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6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9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7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3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0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0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0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8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8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74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9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5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7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6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0271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10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992409">
          <w:blockQuote w:val="1"/>
          <w:marLeft w:val="600"/>
          <w:marRight w:val="60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9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3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6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9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8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8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4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1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9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0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8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53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7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2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2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9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9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4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821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1283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8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4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8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5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5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71261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3930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2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2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9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3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5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9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34478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0497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8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1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2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9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32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1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5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2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4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7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0478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3939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8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9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0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6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46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9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75128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482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6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3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4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62210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0167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9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9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nseodesign.com/css/css-preprocessors/" TargetMode="External"/><Relationship Id="rId3" Type="http://schemas.openxmlformats.org/officeDocument/2006/relationships/styles" Target="styles.xml"/><Relationship Id="rId7" Type="http://schemas.openxmlformats.org/officeDocument/2006/relationships/hyperlink" Target="http://learnboost.github.com/stylus/docs/bif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esscs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sspre.com/comp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D883B-731C-400A-9E9D-284ED7712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4</cp:revision>
  <dcterms:created xsi:type="dcterms:W3CDTF">2015-07-15T10:20:00Z</dcterms:created>
  <dcterms:modified xsi:type="dcterms:W3CDTF">2015-07-16T10:22:00Z</dcterms:modified>
</cp:coreProperties>
</file>