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EF6" w:rsidRDefault="00775EF6" w:rsidP="00EA4491">
      <w:pPr>
        <w:pStyle w:val="UDK"/>
      </w:pPr>
      <w:r w:rsidRPr="009034CC">
        <w:t xml:space="preserve">УДК </w:t>
      </w:r>
      <w:r>
        <w:t>519.21</w:t>
      </w:r>
    </w:p>
    <w:p w:rsidR="00775EF6" w:rsidRPr="009034CC" w:rsidRDefault="00775EF6" w:rsidP="00EA4491">
      <w:pPr>
        <w:pStyle w:val="UDK"/>
      </w:pPr>
      <w:r>
        <w:t xml:space="preserve"> </w:t>
      </w:r>
    </w:p>
    <w:p w:rsidR="00775EF6" w:rsidRDefault="00775EF6" w:rsidP="00EA4491">
      <w:pPr>
        <w:rPr>
          <w:rFonts w:ascii="Times New Roman" w:hAnsi="Times New Roman" w:cs="Times New Roman"/>
          <w:sz w:val="24"/>
          <w:szCs w:val="24"/>
        </w:rPr>
      </w:pPr>
      <w:r>
        <w:rPr>
          <w:rFonts w:ascii="Times New Roman" w:hAnsi="Times New Roman" w:cs="Times New Roman"/>
          <w:sz w:val="24"/>
          <w:szCs w:val="24"/>
        </w:rPr>
        <w:t xml:space="preserve">В.М. Кочеганов, аспирант </w:t>
      </w:r>
      <w:r w:rsidR="005C04F5">
        <w:rPr>
          <w:rFonts w:ascii="Times New Roman" w:hAnsi="Times New Roman" w:cs="Times New Roman"/>
          <w:sz w:val="24"/>
          <w:szCs w:val="24"/>
        </w:rPr>
        <w:t xml:space="preserve">института </w:t>
      </w:r>
      <w:r w:rsidR="0072194B">
        <w:rPr>
          <w:rFonts w:ascii="Times New Roman" w:hAnsi="Times New Roman" w:cs="Times New Roman"/>
          <w:sz w:val="24"/>
          <w:szCs w:val="24"/>
        </w:rPr>
        <w:t xml:space="preserve">ИТММ, </w:t>
      </w:r>
      <w:r>
        <w:rPr>
          <w:rFonts w:ascii="Times New Roman" w:hAnsi="Times New Roman" w:cs="Times New Roman"/>
          <w:sz w:val="24"/>
          <w:szCs w:val="24"/>
        </w:rPr>
        <w:t>ННГУ им. Н.И. Лобачевского</w:t>
      </w:r>
    </w:p>
    <w:p w:rsidR="00775EF6" w:rsidRDefault="00775EF6" w:rsidP="00EA4491">
      <w:pPr>
        <w:rPr>
          <w:rFonts w:ascii="Times New Roman" w:hAnsi="Times New Roman" w:cs="Times New Roman"/>
          <w:sz w:val="24"/>
          <w:szCs w:val="24"/>
        </w:rPr>
      </w:pPr>
      <w:r>
        <w:rPr>
          <w:rFonts w:ascii="Times New Roman" w:hAnsi="Times New Roman" w:cs="Times New Roman"/>
          <w:sz w:val="24"/>
          <w:szCs w:val="24"/>
        </w:rPr>
        <w:t>А.В. Зорин, к.ф.-м.н.</w:t>
      </w:r>
      <w:r w:rsidR="00F2539F">
        <w:rPr>
          <w:rFonts w:ascii="Times New Roman" w:hAnsi="Times New Roman" w:cs="Times New Roman"/>
          <w:sz w:val="24"/>
          <w:szCs w:val="24"/>
        </w:rPr>
        <w:t>,</w:t>
      </w:r>
      <w:r>
        <w:rPr>
          <w:rFonts w:ascii="Times New Roman" w:hAnsi="Times New Roman" w:cs="Times New Roman"/>
          <w:sz w:val="24"/>
          <w:szCs w:val="24"/>
        </w:rPr>
        <w:t xml:space="preserve"> доцент</w:t>
      </w:r>
      <w:r w:rsidR="00F2539F">
        <w:rPr>
          <w:rFonts w:ascii="Times New Roman" w:hAnsi="Times New Roman" w:cs="Times New Roman"/>
          <w:sz w:val="24"/>
          <w:szCs w:val="24"/>
        </w:rPr>
        <w:t>, доцент</w:t>
      </w:r>
      <w:r>
        <w:rPr>
          <w:rFonts w:ascii="Times New Roman" w:hAnsi="Times New Roman" w:cs="Times New Roman"/>
          <w:sz w:val="24"/>
          <w:szCs w:val="24"/>
        </w:rPr>
        <w:t xml:space="preserve"> </w:t>
      </w:r>
      <w:r w:rsidR="0072194B">
        <w:rPr>
          <w:rFonts w:ascii="Times New Roman" w:hAnsi="Times New Roman" w:cs="Times New Roman"/>
          <w:sz w:val="24"/>
          <w:szCs w:val="24"/>
        </w:rPr>
        <w:t xml:space="preserve">кафедры </w:t>
      </w:r>
      <w:r w:rsidR="005C04F5">
        <w:rPr>
          <w:rFonts w:ascii="Times New Roman" w:hAnsi="Times New Roman" w:cs="Times New Roman"/>
          <w:sz w:val="24"/>
          <w:szCs w:val="24"/>
        </w:rPr>
        <w:t>ПрИнж</w:t>
      </w:r>
      <w:r w:rsidR="0072194B">
        <w:rPr>
          <w:rFonts w:ascii="Times New Roman" w:hAnsi="Times New Roman" w:cs="Times New Roman"/>
          <w:sz w:val="24"/>
          <w:szCs w:val="24"/>
        </w:rPr>
        <w:t>, ИИТММ,</w:t>
      </w:r>
      <w:r w:rsidR="00277E9A">
        <w:rPr>
          <w:rFonts w:ascii="Times New Roman" w:hAnsi="Times New Roman" w:cs="Times New Roman"/>
          <w:sz w:val="24"/>
          <w:szCs w:val="24"/>
        </w:rPr>
        <w:t xml:space="preserve"> ННГУ им. </w:t>
      </w:r>
      <w:r>
        <w:rPr>
          <w:rFonts w:ascii="Times New Roman" w:hAnsi="Times New Roman" w:cs="Times New Roman"/>
          <w:sz w:val="24"/>
          <w:szCs w:val="24"/>
        </w:rPr>
        <w:t>Н.И. Лобачевского</w:t>
      </w:r>
    </w:p>
    <w:p w:rsidR="00775EF6" w:rsidRDefault="006059A5" w:rsidP="00EA4491">
      <w:pPr>
        <w:rPr>
          <w:rFonts w:ascii="Times New Roman" w:hAnsi="Times New Roman" w:cs="Times New Roman"/>
          <w:sz w:val="24"/>
          <w:szCs w:val="24"/>
        </w:rPr>
      </w:pPr>
      <w:r>
        <w:rPr>
          <w:rFonts w:ascii="Times New Roman" w:hAnsi="Times New Roman" w:cs="Times New Roman"/>
          <w:sz w:val="24"/>
          <w:szCs w:val="24"/>
        </w:rPr>
        <w:t>Федеральное государственное автономное образовательное учреждение высшего образования «</w:t>
      </w:r>
      <w:r w:rsidR="005C04F5">
        <w:rPr>
          <w:rFonts w:ascii="Times New Roman" w:hAnsi="Times New Roman" w:cs="Times New Roman"/>
          <w:sz w:val="24"/>
          <w:szCs w:val="24"/>
        </w:rPr>
        <w:t xml:space="preserve">Национальный исследовательский </w:t>
      </w:r>
      <w:r>
        <w:rPr>
          <w:rFonts w:ascii="Times New Roman" w:hAnsi="Times New Roman" w:cs="Times New Roman"/>
          <w:sz w:val="24"/>
          <w:szCs w:val="24"/>
        </w:rPr>
        <w:t xml:space="preserve">Нижегородский государственный </w:t>
      </w:r>
      <w:r w:rsidR="0072194B">
        <w:rPr>
          <w:rFonts w:ascii="Times New Roman" w:hAnsi="Times New Roman" w:cs="Times New Roman"/>
          <w:sz w:val="24"/>
          <w:szCs w:val="24"/>
        </w:rPr>
        <w:t>университет им. Н.И. Лобачевского</w:t>
      </w:r>
      <w:r>
        <w:rPr>
          <w:rFonts w:ascii="Times New Roman" w:hAnsi="Times New Roman" w:cs="Times New Roman"/>
          <w:sz w:val="24"/>
          <w:szCs w:val="24"/>
        </w:rPr>
        <w:t>»</w:t>
      </w:r>
      <w:r w:rsidR="0072194B">
        <w:rPr>
          <w:rFonts w:ascii="Times New Roman" w:hAnsi="Times New Roman" w:cs="Times New Roman"/>
          <w:sz w:val="24"/>
          <w:szCs w:val="24"/>
        </w:rPr>
        <w:t xml:space="preserve">, </w:t>
      </w:r>
      <w:r w:rsidR="00775EF6">
        <w:rPr>
          <w:rFonts w:ascii="Times New Roman" w:hAnsi="Times New Roman" w:cs="Times New Roman"/>
          <w:sz w:val="24"/>
          <w:szCs w:val="24"/>
        </w:rPr>
        <w:t xml:space="preserve">603950, г. Нижний Новгород, </w:t>
      </w:r>
      <w:r w:rsidR="0072194B">
        <w:rPr>
          <w:rFonts w:ascii="Times New Roman" w:hAnsi="Times New Roman" w:cs="Times New Roman"/>
          <w:sz w:val="24"/>
          <w:szCs w:val="24"/>
        </w:rPr>
        <w:t>пр. Гагарина, 23</w:t>
      </w:r>
    </w:p>
    <w:p w:rsidR="0072194B" w:rsidRDefault="0072194B" w:rsidP="00EA4491">
      <w:pPr>
        <w:rPr>
          <w:rFonts w:ascii="Times New Roman" w:hAnsi="Times New Roman" w:cs="Times New Roman"/>
          <w:sz w:val="24"/>
          <w:szCs w:val="24"/>
        </w:rPr>
      </w:pPr>
    </w:p>
    <w:p w:rsidR="0072194B" w:rsidRPr="002A5DAD" w:rsidRDefault="0072194B" w:rsidP="00EA4491">
      <w:pPr>
        <w:jc w:val="center"/>
        <w:rPr>
          <w:rFonts w:ascii="Times New Roman" w:hAnsi="Times New Roman" w:cs="Times New Roman"/>
          <w:sz w:val="24"/>
          <w:szCs w:val="24"/>
        </w:rPr>
      </w:pPr>
      <w:r>
        <w:rPr>
          <w:rFonts w:ascii="Times New Roman" w:hAnsi="Times New Roman" w:cs="Times New Roman"/>
          <w:sz w:val="24"/>
          <w:szCs w:val="24"/>
        </w:rPr>
        <w:t xml:space="preserve">ДОСТАТОЧНОЕ УСЛОВИЕ СУЩЕСТВОВАНИЯ СТАЦИОНАРНОГО </w:t>
      </w:r>
      <w:r w:rsidR="00700A2D">
        <w:rPr>
          <w:rFonts w:ascii="Times New Roman" w:hAnsi="Times New Roman" w:cs="Times New Roman"/>
          <w:sz w:val="24"/>
          <w:szCs w:val="24"/>
        </w:rPr>
        <w:br/>
      </w:r>
      <w:r>
        <w:rPr>
          <w:rFonts w:ascii="Times New Roman" w:hAnsi="Times New Roman" w:cs="Times New Roman"/>
          <w:sz w:val="24"/>
          <w:szCs w:val="24"/>
        </w:rPr>
        <w:t xml:space="preserve">РЕЖИМА НИЗКОПРИОРИТЕТНОЙ ОЧЕРЕДИ </w:t>
      </w:r>
      <w:r w:rsidR="00440107">
        <w:rPr>
          <w:rFonts w:ascii="Times New Roman" w:hAnsi="Times New Roman" w:cs="Times New Roman"/>
          <w:sz w:val="24"/>
          <w:szCs w:val="24"/>
        </w:rPr>
        <w:t>В ТАНДЕМ</w:t>
      </w:r>
      <w:r w:rsidR="00700A2D">
        <w:rPr>
          <w:rFonts w:ascii="Times New Roman" w:hAnsi="Times New Roman" w:cs="Times New Roman"/>
          <w:sz w:val="24"/>
          <w:szCs w:val="24"/>
        </w:rPr>
        <w:t xml:space="preserve">Е СИСТЕМ </w:t>
      </w:r>
      <w:r w:rsidR="00700A2D">
        <w:rPr>
          <w:rFonts w:ascii="Times New Roman" w:hAnsi="Times New Roman" w:cs="Times New Roman"/>
          <w:sz w:val="24"/>
          <w:szCs w:val="24"/>
        </w:rPr>
        <w:br/>
        <w:t>МАССОВОГО ОБСЛУЖИВАНИЯ</w:t>
      </w:r>
    </w:p>
    <w:p w:rsidR="00775EF6" w:rsidRDefault="00775EF6" w:rsidP="00EA4491">
      <w:pPr>
        <w:rPr>
          <w:rFonts w:ascii="Times New Roman" w:hAnsi="Times New Roman" w:cs="Times New Roman"/>
          <w:sz w:val="24"/>
          <w:szCs w:val="24"/>
        </w:rPr>
      </w:pPr>
    </w:p>
    <w:p w:rsidR="00440107" w:rsidRPr="00F2539F" w:rsidRDefault="00440107" w:rsidP="00294BC6">
      <w:pPr>
        <w:rPr>
          <w:rFonts w:ascii="Times New Roman" w:hAnsi="Times New Roman" w:cs="Times New Roman"/>
          <w:sz w:val="24"/>
          <w:szCs w:val="24"/>
        </w:rPr>
      </w:pPr>
      <w:r>
        <w:rPr>
          <w:rFonts w:ascii="Times New Roman" w:hAnsi="Times New Roman" w:cs="Times New Roman"/>
          <w:sz w:val="24"/>
          <w:szCs w:val="24"/>
        </w:rPr>
        <w:t>Ключевые слова:</w:t>
      </w:r>
      <w:r w:rsidR="00B36F6F">
        <w:rPr>
          <w:rFonts w:ascii="Times New Roman" w:hAnsi="Times New Roman" w:cs="Times New Roman"/>
          <w:sz w:val="24"/>
          <w:szCs w:val="24"/>
        </w:rPr>
        <w:t xml:space="preserve"> стационарное распределение</w:t>
      </w:r>
      <w:r>
        <w:rPr>
          <w:rFonts w:ascii="Times New Roman" w:hAnsi="Times New Roman" w:cs="Times New Roman"/>
          <w:sz w:val="24"/>
          <w:szCs w:val="24"/>
        </w:rPr>
        <w:t>, управляющая система массового обслуживания, циклический алгоритм с продлением, конфликтн</w:t>
      </w:r>
      <w:r w:rsidR="00C70A06">
        <w:rPr>
          <w:rFonts w:ascii="Times New Roman" w:hAnsi="Times New Roman" w:cs="Times New Roman"/>
          <w:sz w:val="24"/>
          <w:szCs w:val="24"/>
        </w:rPr>
        <w:t>ые потоки, многомерная счетная м</w:t>
      </w:r>
      <w:r>
        <w:rPr>
          <w:rFonts w:ascii="Times New Roman" w:hAnsi="Times New Roman" w:cs="Times New Roman"/>
          <w:sz w:val="24"/>
          <w:szCs w:val="24"/>
        </w:rPr>
        <w:t>арковская цепь</w:t>
      </w:r>
    </w:p>
    <w:p w:rsidR="00EA4491" w:rsidRPr="00F2539F" w:rsidRDefault="00EA4491" w:rsidP="00EA4491">
      <w:pPr>
        <w:rPr>
          <w:rFonts w:ascii="Times New Roman" w:hAnsi="Times New Roman" w:cs="Times New Roman"/>
          <w:sz w:val="24"/>
          <w:szCs w:val="24"/>
        </w:rPr>
      </w:pPr>
    </w:p>
    <w:p w:rsidR="00440107" w:rsidRPr="00294BC6" w:rsidRDefault="00440107" w:rsidP="00294BC6">
      <w:pPr>
        <w:rPr>
          <w:rFonts w:ascii="Times New Roman" w:hAnsi="Times New Roman" w:cs="Times New Roman"/>
          <w:sz w:val="24"/>
          <w:szCs w:val="24"/>
        </w:rPr>
      </w:pPr>
      <w:r>
        <w:rPr>
          <w:rFonts w:ascii="Times New Roman" w:hAnsi="Times New Roman" w:cs="Times New Roman"/>
          <w:sz w:val="24"/>
          <w:szCs w:val="24"/>
        </w:rPr>
        <w:t>В статье рассматривается математическая модель тандема систем массового обслужива</w:t>
      </w:r>
      <w:r w:rsidR="00317EA5">
        <w:rPr>
          <w:rFonts w:ascii="Times New Roman" w:hAnsi="Times New Roman" w:cs="Times New Roman"/>
          <w:sz w:val="24"/>
          <w:szCs w:val="24"/>
        </w:rPr>
        <w:softHyphen/>
      </w:r>
      <w:r>
        <w:rPr>
          <w:rFonts w:ascii="Times New Roman" w:hAnsi="Times New Roman" w:cs="Times New Roman"/>
          <w:sz w:val="24"/>
          <w:szCs w:val="24"/>
        </w:rPr>
        <w:t>ния</w:t>
      </w:r>
      <w:r w:rsidR="003C534B">
        <w:rPr>
          <w:rFonts w:ascii="Times New Roman" w:hAnsi="Times New Roman" w:cs="Times New Roman"/>
          <w:sz w:val="24"/>
          <w:szCs w:val="24"/>
        </w:rPr>
        <w:t xml:space="preserve"> в виде многомерной счетной </w:t>
      </w:r>
      <w:r w:rsidR="00C70A06">
        <w:rPr>
          <w:rFonts w:ascii="Times New Roman" w:hAnsi="Times New Roman" w:cs="Times New Roman"/>
          <w:sz w:val="24"/>
          <w:szCs w:val="24"/>
        </w:rPr>
        <w:t>м</w:t>
      </w:r>
      <w:r w:rsidR="003C534B">
        <w:rPr>
          <w:rFonts w:ascii="Times New Roman" w:hAnsi="Times New Roman" w:cs="Times New Roman"/>
          <w:sz w:val="24"/>
          <w:szCs w:val="24"/>
        </w:rPr>
        <w:t>арковской цепи</w:t>
      </w:r>
      <w:r>
        <w:rPr>
          <w:rFonts w:ascii="Times New Roman" w:hAnsi="Times New Roman" w:cs="Times New Roman"/>
          <w:sz w:val="24"/>
          <w:szCs w:val="24"/>
        </w:rPr>
        <w:t xml:space="preserve">. </w:t>
      </w:r>
      <w:r w:rsidR="00317EA5">
        <w:rPr>
          <w:rFonts w:ascii="Times New Roman" w:hAnsi="Times New Roman" w:cs="Times New Roman"/>
          <w:sz w:val="24"/>
          <w:szCs w:val="24"/>
        </w:rPr>
        <w:t xml:space="preserve">Каждая система </w:t>
      </w:r>
      <w:r w:rsidR="00FF5F2D">
        <w:rPr>
          <w:rFonts w:ascii="Times New Roman" w:hAnsi="Times New Roman" w:cs="Times New Roman"/>
          <w:sz w:val="24"/>
          <w:szCs w:val="24"/>
        </w:rPr>
        <w:t xml:space="preserve">обслуживания </w:t>
      </w:r>
      <w:r w:rsidR="00317EA5">
        <w:rPr>
          <w:rFonts w:ascii="Times New Roman" w:hAnsi="Times New Roman" w:cs="Times New Roman"/>
          <w:sz w:val="24"/>
          <w:szCs w:val="24"/>
        </w:rPr>
        <w:t xml:space="preserve">имеет </w:t>
      </w:r>
      <w:r w:rsidR="00C82A68">
        <w:rPr>
          <w:rFonts w:ascii="Times New Roman" w:hAnsi="Times New Roman" w:cs="Times New Roman"/>
          <w:sz w:val="24"/>
          <w:szCs w:val="24"/>
        </w:rPr>
        <w:t xml:space="preserve">по </w:t>
      </w:r>
      <w:r w:rsidR="00317EA5">
        <w:rPr>
          <w:rFonts w:ascii="Times New Roman" w:hAnsi="Times New Roman" w:cs="Times New Roman"/>
          <w:sz w:val="24"/>
          <w:szCs w:val="24"/>
        </w:rPr>
        <w:t>два кон</w:t>
      </w:r>
      <w:r w:rsidR="001D2554">
        <w:rPr>
          <w:rFonts w:ascii="Times New Roman" w:hAnsi="Times New Roman" w:cs="Times New Roman"/>
          <w:sz w:val="24"/>
          <w:szCs w:val="24"/>
        </w:rPr>
        <w:softHyphen/>
      </w:r>
      <w:r w:rsidR="00A91CC0">
        <w:rPr>
          <w:rFonts w:ascii="Times New Roman" w:hAnsi="Times New Roman" w:cs="Times New Roman"/>
          <w:sz w:val="24"/>
          <w:szCs w:val="24"/>
        </w:rPr>
        <w:t>фликт</w:t>
      </w:r>
      <w:r w:rsidR="00317EA5">
        <w:rPr>
          <w:rFonts w:ascii="Times New Roman" w:hAnsi="Times New Roman" w:cs="Times New Roman"/>
          <w:sz w:val="24"/>
          <w:szCs w:val="24"/>
        </w:rPr>
        <w:t>ных</w:t>
      </w:r>
      <w:r w:rsidR="001D2554" w:rsidRPr="001D2554">
        <w:rPr>
          <w:rFonts w:ascii="Times New Roman" w:hAnsi="Times New Roman" w:cs="Times New Roman"/>
          <w:sz w:val="24"/>
          <w:szCs w:val="24"/>
        </w:rPr>
        <w:t xml:space="preserve"> </w:t>
      </w:r>
      <w:r w:rsidR="001D2554">
        <w:rPr>
          <w:rFonts w:ascii="Times New Roman" w:hAnsi="Times New Roman" w:cs="Times New Roman"/>
          <w:sz w:val="24"/>
          <w:szCs w:val="24"/>
        </w:rPr>
        <w:t>входных</w:t>
      </w:r>
      <w:r w:rsidR="00317EA5">
        <w:rPr>
          <w:rFonts w:ascii="Times New Roman" w:hAnsi="Times New Roman" w:cs="Times New Roman"/>
          <w:sz w:val="24"/>
          <w:szCs w:val="24"/>
        </w:rPr>
        <w:t xml:space="preserve"> потока. </w:t>
      </w:r>
      <w:r w:rsidR="003C534B">
        <w:rPr>
          <w:rFonts w:ascii="Times New Roman" w:hAnsi="Times New Roman" w:cs="Times New Roman"/>
          <w:sz w:val="24"/>
          <w:szCs w:val="24"/>
        </w:rPr>
        <w:t>Обслуживание в первой системе осуществляется по цикличе</w:t>
      </w:r>
      <w:r w:rsidR="001D2554">
        <w:rPr>
          <w:rFonts w:ascii="Times New Roman" w:hAnsi="Times New Roman" w:cs="Times New Roman"/>
          <w:sz w:val="24"/>
          <w:szCs w:val="24"/>
        </w:rPr>
        <w:softHyphen/>
      </w:r>
      <w:r w:rsidR="003C534B">
        <w:rPr>
          <w:rFonts w:ascii="Times New Roman" w:hAnsi="Times New Roman" w:cs="Times New Roman"/>
          <w:sz w:val="24"/>
          <w:szCs w:val="24"/>
        </w:rPr>
        <w:t>скому алгоритму. Обслуженн</w:t>
      </w:r>
      <w:r w:rsidR="00294BC6">
        <w:rPr>
          <w:rFonts w:ascii="Times New Roman" w:hAnsi="Times New Roman" w:cs="Times New Roman"/>
          <w:sz w:val="24"/>
          <w:szCs w:val="24"/>
        </w:rPr>
        <w:t>ые требования первой системы не</w:t>
      </w:r>
      <w:r w:rsidR="003C534B">
        <w:rPr>
          <w:rFonts w:ascii="Times New Roman" w:hAnsi="Times New Roman" w:cs="Times New Roman"/>
          <w:sz w:val="24"/>
          <w:szCs w:val="24"/>
        </w:rPr>
        <w:t>мгновенно направляются во вторую систему</w:t>
      </w:r>
      <w:r w:rsidR="00FF5F2D">
        <w:rPr>
          <w:rFonts w:ascii="Times New Roman" w:hAnsi="Times New Roman" w:cs="Times New Roman"/>
          <w:sz w:val="24"/>
          <w:szCs w:val="24"/>
        </w:rPr>
        <w:t xml:space="preserve"> и обладают высоким приоритетом</w:t>
      </w:r>
      <w:r w:rsidR="003C534B">
        <w:rPr>
          <w:rFonts w:ascii="Times New Roman" w:hAnsi="Times New Roman" w:cs="Times New Roman"/>
          <w:sz w:val="24"/>
          <w:szCs w:val="24"/>
        </w:rPr>
        <w:t>. Обслуживание во второй системе осуществляется по цикл</w:t>
      </w:r>
      <w:r w:rsidR="00317EA5">
        <w:rPr>
          <w:rFonts w:ascii="Times New Roman" w:hAnsi="Times New Roman" w:cs="Times New Roman"/>
          <w:sz w:val="24"/>
          <w:szCs w:val="24"/>
        </w:rPr>
        <w:t>ическому алгоритму с продлением: н</w:t>
      </w:r>
      <w:r w:rsidR="003C534B">
        <w:rPr>
          <w:rFonts w:ascii="Times New Roman" w:hAnsi="Times New Roman" w:cs="Times New Roman"/>
          <w:sz w:val="24"/>
          <w:szCs w:val="24"/>
        </w:rPr>
        <w:t>изкоприоритетные требования обслуживаются только в случае, если их количество превышает заданный порог. В работе найдено достаточное условие существования стационарного режима низкоприоритетной очереди второй</w:t>
      </w:r>
      <w:r w:rsidR="00294BC6">
        <w:rPr>
          <w:rFonts w:ascii="Times New Roman" w:hAnsi="Times New Roman" w:cs="Times New Roman"/>
          <w:sz w:val="24"/>
          <w:szCs w:val="24"/>
        </w:rPr>
        <w:t xml:space="preserve"> системы</w:t>
      </w:r>
      <w:r w:rsidR="003C534B">
        <w:rPr>
          <w:rFonts w:ascii="Times New Roman" w:hAnsi="Times New Roman" w:cs="Times New Roman"/>
          <w:sz w:val="24"/>
          <w:szCs w:val="24"/>
        </w:rPr>
        <w:t>.</w:t>
      </w:r>
    </w:p>
    <w:p w:rsidR="00EA4491" w:rsidRPr="00294BC6" w:rsidRDefault="00EA4491" w:rsidP="00EA4491">
      <w:pPr>
        <w:rPr>
          <w:rFonts w:ascii="Times New Roman" w:hAnsi="Times New Roman" w:cs="Times New Roman"/>
          <w:sz w:val="24"/>
          <w:szCs w:val="24"/>
        </w:rPr>
      </w:pPr>
    </w:p>
    <w:p w:rsidR="00483640" w:rsidRDefault="00483640" w:rsidP="00483640">
      <w:pPr>
        <w:pStyle w:val="Heading6"/>
        <w:ind w:firstLine="0"/>
        <w:jc w:val="left"/>
        <w:rPr>
          <w:rFonts w:eastAsiaTheme="minorHAnsi"/>
          <w:b w:val="0"/>
          <w:sz w:val="24"/>
          <w:lang w:eastAsia="en-US"/>
        </w:rPr>
      </w:pPr>
    </w:p>
    <w:p w:rsidR="00EA4491" w:rsidRPr="00F2539F" w:rsidRDefault="00483640" w:rsidP="00483640">
      <w:pPr>
        <w:pStyle w:val="Heading6"/>
        <w:ind w:firstLine="0"/>
        <w:jc w:val="left"/>
        <w:rPr>
          <w:b w:val="0"/>
          <w:sz w:val="24"/>
        </w:rPr>
      </w:pPr>
      <w:r>
        <w:rPr>
          <w:b w:val="0"/>
          <w:sz w:val="24"/>
        </w:rPr>
        <w:t>Введение</w:t>
      </w:r>
    </w:p>
    <w:p w:rsidR="00EA4491" w:rsidRPr="00F2539F" w:rsidRDefault="00EA4491" w:rsidP="00483640">
      <w:pPr>
        <w:rPr>
          <w:lang w:eastAsia="ru-RU"/>
        </w:rPr>
      </w:pPr>
    </w:p>
    <w:p w:rsidR="00EA4491" w:rsidRDefault="00EA4491" w:rsidP="00DD2B4E">
      <w:pPr>
        <w:ind w:firstLine="709"/>
        <w:rPr>
          <w:rFonts w:ascii="Times New Roman" w:hAnsi="Times New Roman" w:cs="Times New Roman"/>
          <w:sz w:val="24"/>
          <w:szCs w:val="24"/>
          <w:lang w:eastAsia="ru-RU"/>
        </w:rPr>
      </w:pPr>
      <w:r w:rsidRPr="00EA4491">
        <w:rPr>
          <w:rFonts w:ascii="Times New Roman" w:hAnsi="Times New Roman" w:cs="Times New Roman"/>
          <w:sz w:val="24"/>
          <w:szCs w:val="24"/>
          <w:lang w:eastAsia="ru-RU"/>
        </w:rPr>
        <w:t xml:space="preserve">К настоящему </w:t>
      </w:r>
      <w:r>
        <w:rPr>
          <w:rFonts w:ascii="Times New Roman" w:hAnsi="Times New Roman" w:cs="Times New Roman"/>
          <w:sz w:val="24"/>
          <w:szCs w:val="24"/>
          <w:lang w:eastAsia="ru-RU"/>
        </w:rPr>
        <w:t xml:space="preserve">времени </w:t>
      </w:r>
      <w:r w:rsidR="002B4EB1">
        <w:rPr>
          <w:rFonts w:ascii="Times New Roman" w:hAnsi="Times New Roman" w:cs="Times New Roman"/>
          <w:sz w:val="24"/>
          <w:szCs w:val="24"/>
          <w:lang w:eastAsia="ru-RU"/>
        </w:rPr>
        <w:t>проведено множество исследований, связанных</w:t>
      </w:r>
      <w:r>
        <w:rPr>
          <w:rFonts w:ascii="Times New Roman" w:hAnsi="Times New Roman" w:cs="Times New Roman"/>
          <w:sz w:val="24"/>
          <w:szCs w:val="24"/>
          <w:lang w:eastAsia="ru-RU"/>
        </w:rPr>
        <w:t xml:space="preserve"> с задачей управления конфликтными потоками на перекрестках. В </w:t>
      </w:r>
      <w:r w:rsidR="00CA0C80">
        <w:rPr>
          <w:rFonts w:ascii="Times New Roman" w:hAnsi="Times New Roman" w:cs="Times New Roman"/>
          <w:sz w:val="24"/>
          <w:szCs w:val="24"/>
          <w:lang w:eastAsia="ru-RU"/>
        </w:rPr>
        <w:t>существующей</w:t>
      </w:r>
      <w:r>
        <w:rPr>
          <w:rFonts w:ascii="Times New Roman" w:hAnsi="Times New Roman" w:cs="Times New Roman"/>
          <w:sz w:val="24"/>
          <w:szCs w:val="24"/>
          <w:lang w:eastAsia="ru-RU"/>
        </w:rPr>
        <w:t xml:space="preserve"> литературе по теории массового обслуживания можно найти следующие основные типы алгоритмов управления: </w:t>
      </w:r>
      <w:r w:rsidR="00431665">
        <w:rPr>
          <w:rFonts w:ascii="Times New Roman" w:hAnsi="Times New Roman" w:cs="Times New Roman"/>
          <w:sz w:val="24"/>
          <w:szCs w:val="24"/>
          <w:lang w:eastAsia="ru-RU"/>
        </w:rPr>
        <w:t xml:space="preserve">циклический алгоритм с фиксированной длительностью, циклический алгоритм с петлей, циклический алгоритм со сменой режимов и т.д. </w:t>
      </w:r>
      <w:r w:rsidR="00F2539F">
        <w:rPr>
          <w:rFonts w:ascii="Times New Roman" w:hAnsi="Times New Roman" w:cs="Times New Roman"/>
          <w:sz w:val="24"/>
          <w:szCs w:val="24"/>
          <w:lang w:eastAsia="ru-RU"/>
        </w:rPr>
        <w:t>[1–</w:t>
      </w:r>
      <w:r w:rsidR="00CA0C80">
        <w:rPr>
          <w:rFonts w:ascii="Times New Roman" w:hAnsi="Times New Roman" w:cs="Times New Roman"/>
          <w:sz w:val="24"/>
          <w:szCs w:val="24"/>
          <w:lang w:eastAsia="ru-RU"/>
        </w:rPr>
        <w:t>9</w:t>
      </w:r>
      <w:r w:rsidR="00431665" w:rsidRPr="00431665">
        <w:rPr>
          <w:rFonts w:ascii="Times New Roman" w:hAnsi="Times New Roman" w:cs="Times New Roman"/>
          <w:sz w:val="24"/>
          <w:szCs w:val="24"/>
          <w:lang w:eastAsia="ru-RU"/>
        </w:rPr>
        <w:t xml:space="preserve">]. </w:t>
      </w:r>
      <w:r w:rsidR="00294BC6">
        <w:rPr>
          <w:rFonts w:ascii="Times New Roman" w:hAnsi="Times New Roman" w:cs="Times New Roman"/>
          <w:sz w:val="24"/>
          <w:szCs w:val="24"/>
          <w:lang w:eastAsia="ru-RU"/>
        </w:rPr>
        <w:t>Однако</w:t>
      </w:r>
      <w:r w:rsidR="00431665">
        <w:rPr>
          <w:rFonts w:ascii="Times New Roman" w:hAnsi="Times New Roman" w:cs="Times New Roman"/>
          <w:sz w:val="24"/>
          <w:szCs w:val="24"/>
          <w:lang w:eastAsia="ru-RU"/>
        </w:rPr>
        <w:t xml:space="preserve"> в реальных ситуациях на дорогах машины преодолевают не один, а несколько последовательных перекрестков на своем пути. Другими словами, выходной поток машин первого перекрестка формирует входной поток машин следующего перекрестка. Следовательно, второй входной поток уже не имеет априорно известной вероятностной структуры (например, неординарный </w:t>
      </w:r>
      <w:r w:rsidR="00F05AB5">
        <w:rPr>
          <w:rFonts w:ascii="Times New Roman" w:hAnsi="Times New Roman" w:cs="Times New Roman"/>
          <w:sz w:val="24"/>
          <w:szCs w:val="24"/>
          <w:lang w:eastAsia="ru-RU"/>
        </w:rPr>
        <w:t>п</w:t>
      </w:r>
      <w:r w:rsidR="00431665">
        <w:rPr>
          <w:rFonts w:ascii="Times New Roman" w:hAnsi="Times New Roman" w:cs="Times New Roman"/>
          <w:sz w:val="24"/>
          <w:szCs w:val="24"/>
          <w:lang w:eastAsia="ru-RU"/>
        </w:rPr>
        <w:t xml:space="preserve">уассоновский поток) и для </w:t>
      </w:r>
      <w:r w:rsidR="0082198C">
        <w:rPr>
          <w:rFonts w:ascii="Times New Roman" w:hAnsi="Times New Roman" w:cs="Times New Roman"/>
          <w:sz w:val="24"/>
          <w:szCs w:val="24"/>
          <w:lang w:eastAsia="ru-RU"/>
        </w:rPr>
        <w:t xml:space="preserve">анализа </w:t>
      </w:r>
      <w:r w:rsidR="00294BC6">
        <w:rPr>
          <w:rFonts w:ascii="Times New Roman" w:hAnsi="Times New Roman" w:cs="Times New Roman"/>
          <w:sz w:val="24"/>
          <w:szCs w:val="24"/>
          <w:lang w:eastAsia="ru-RU"/>
        </w:rPr>
        <w:t>первого</w:t>
      </w:r>
      <w:r w:rsidR="0082198C">
        <w:rPr>
          <w:rFonts w:ascii="Times New Roman" w:hAnsi="Times New Roman" w:cs="Times New Roman"/>
          <w:sz w:val="24"/>
          <w:szCs w:val="24"/>
          <w:lang w:eastAsia="ru-RU"/>
        </w:rPr>
        <w:t xml:space="preserve"> выходного потока необходимо учитывать специфику алгоритма обслуживания.</w:t>
      </w:r>
    </w:p>
    <w:p w:rsidR="0030328E" w:rsidRPr="00294BC6" w:rsidRDefault="0082198C" w:rsidP="00DD2B4E">
      <w:pPr>
        <w:ind w:firstLine="709"/>
        <w:rPr>
          <w:rFonts w:ascii="Times New Roman" w:hAnsi="Times New Roman" w:cs="Times New Roman"/>
          <w:sz w:val="24"/>
          <w:szCs w:val="24"/>
          <w:lang w:eastAsia="ru-RU"/>
        </w:rPr>
      </w:pPr>
      <w:r>
        <w:rPr>
          <w:rFonts w:ascii="Times New Roman" w:hAnsi="Times New Roman" w:cs="Times New Roman"/>
          <w:sz w:val="24"/>
          <w:szCs w:val="24"/>
          <w:lang w:eastAsia="ru-RU"/>
        </w:rPr>
        <w:t xml:space="preserve">На данный момент существует </w:t>
      </w:r>
      <w:r w:rsidR="00F05AB5">
        <w:rPr>
          <w:rFonts w:ascii="Times New Roman" w:hAnsi="Times New Roman" w:cs="Times New Roman"/>
          <w:sz w:val="24"/>
          <w:szCs w:val="24"/>
          <w:lang w:eastAsia="ru-RU"/>
        </w:rPr>
        <w:t xml:space="preserve">несколько </w:t>
      </w:r>
      <w:r>
        <w:rPr>
          <w:rFonts w:ascii="Times New Roman" w:hAnsi="Times New Roman" w:cs="Times New Roman"/>
          <w:sz w:val="24"/>
          <w:szCs w:val="24"/>
          <w:lang w:eastAsia="ru-RU"/>
        </w:rPr>
        <w:t>работ</w:t>
      </w:r>
      <w:r w:rsidR="00F05AB5">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посвященных тандемам </w:t>
      </w:r>
      <w:r w:rsidR="00600A05">
        <w:rPr>
          <w:rFonts w:ascii="Times New Roman" w:hAnsi="Times New Roman" w:cs="Times New Roman"/>
          <w:sz w:val="24"/>
          <w:szCs w:val="24"/>
          <w:lang w:eastAsia="ru-RU"/>
        </w:rPr>
        <w:t>систем массового обслуживания</w:t>
      </w:r>
      <w:r>
        <w:rPr>
          <w:rFonts w:ascii="Times New Roman" w:hAnsi="Times New Roman" w:cs="Times New Roman"/>
          <w:sz w:val="24"/>
          <w:szCs w:val="24"/>
          <w:lang w:eastAsia="ru-RU"/>
        </w:rPr>
        <w:t xml:space="preserve">. В работе </w:t>
      </w:r>
      <w:r w:rsidRPr="0082198C">
        <w:rPr>
          <w:rFonts w:ascii="Times New Roman" w:hAnsi="Times New Roman" w:cs="Times New Roman"/>
          <w:sz w:val="24"/>
          <w:szCs w:val="24"/>
          <w:lang w:eastAsia="ru-RU"/>
        </w:rPr>
        <w:t xml:space="preserve">[7] </w:t>
      </w:r>
      <w:r>
        <w:rPr>
          <w:rFonts w:ascii="Times New Roman" w:hAnsi="Times New Roman" w:cs="Times New Roman"/>
          <w:sz w:val="24"/>
          <w:szCs w:val="24"/>
          <w:lang w:eastAsia="ru-RU"/>
        </w:rPr>
        <w:t xml:space="preserve">приведена система моделирования смежных перекрестков </w:t>
      </w:r>
      <w:r w:rsidR="00294BC6">
        <w:rPr>
          <w:rFonts w:ascii="Times New Roman" w:hAnsi="Times New Roman" w:cs="Times New Roman"/>
          <w:sz w:val="24"/>
          <w:szCs w:val="24"/>
          <w:lang w:eastAsia="ru-RU"/>
        </w:rPr>
        <w:t>с использованием компьютера</w:t>
      </w:r>
      <w:r>
        <w:rPr>
          <w:rFonts w:ascii="Times New Roman" w:hAnsi="Times New Roman" w:cs="Times New Roman"/>
          <w:sz w:val="24"/>
          <w:szCs w:val="24"/>
          <w:lang w:eastAsia="ru-RU"/>
        </w:rPr>
        <w:t xml:space="preserve">. В работе </w:t>
      </w:r>
      <w:r w:rsidRPr="0082198C">
        <w:rPr>
          <w:rFonts w:ascii="Times New Roman" w:hAnsi="Times New Roman" w:cs="Times New Roman"/>
          <w:sz w:val="24"/>
          <w:szCs w:val="24"/>
          <w:lang w:eastAsia="ru-RU"/>
        </w:rPr>
        <w:t>[</w:t>
      </w:r>
      <w:r>
        <w:rPr>
          <w:rFonts w:ascii="Times New Roman" w:hAnsi="Times New Roman" w:cs="Times New Roman"/>
          <w:sz w:val="24"/>
          <w:szCs w:val="24"/>
          <w:lang w:eastAsia="ru-RU"/>
        </w:rPr>
        <w:t>8</w:t>
      </w:r>
      <w:r w:rsidRPr="0082198C">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исследована модель тандема перекрестков, управляемой циклическим алгоритмом, а также были найдены условия </w:t>
      </w:r>
      <w:r w:rsidR="00294BC6">
        <w:rPr>
          <w:rFonts w:ascii="Times New Roman" w:hAnsi="Times New Roman" w:cs="Times New Roman"/>
          <w:sz w:val="24"/>
          <w:szCs w:val="24"/>
          <w:lang w:eastAsia="ru-RU"/>
        </w:rPr>
        <w:t xml:space="preserve">существования </w:t>
      </w:r>
      <w:r>
        <w:rPr>
          <w:rFonts w:ascii="Times New Roman" w:hAnsi="Times New Roman" w:cs="Times New Roman"/>
          <w:sz w:val="24"/>
          <w:szCs w:val="24"/>
          <w:lang w:eastAsia="ru-RU"/>
        </w:rPr>
        <w:t>стационарного режима</w:t>
      </w:r>
      <w:r w:rsidR="00B00A2D">
        <w:rPr>
          <w:rFonts w:ascii="Times New Roman" w:hAnsi="Times New Roman" w:cs="Times New Roman"/>
          <w:sz w:val="24"/>
          <w:szCs w:val="24"/>
          <w:lang w:eastAsia="ru-RU"/>
        </w:rPr>
        <w:t xml:space="preserve"> системы. В этой работе предполагается, что управление первым перекрестком осуществляется в классе циклических алгоритмов, в то время как управление вторым перекрестком осуществляется цикл</w:t>
      </w:r>
      <w:r w:rsidR="0030328E">
        <w:rPr>
          <w:rFonts w:ascii="Times New Roman" w:hAnsi="Times New Roman" w:cs="Times New Roman"/>
          <w:sz w:val="24"/>
          <w:szCs w:val="24"/>
          <w:lang w:eastAsia="ru-RU"/>
        </w:rPr>
        <w:t>ическим алгоритмом с продлением</w:t>
      </w:r>
      <w:r w:rsidR="00B00A2D">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w:t>
      </w:r>
      <w:r w:rsidR="0030328E">
        <w:rPr>
          <w:rFonts w:ascii="Times New Roman" w:hAnsi="Times New Roman" w:cs="Times New Roman"/>
          <w:sz w:val="24"/>
          <w:szCs w:val="24"/>
          <w:lang w:eastAsia="ru-RU"/>
        </w:rPr>
        <w:t xml:space="preserve">Низкоприоритетная очередь </w:t>
      </w:r>
      <w:r w:rsidR="00294BC6">
        <w:rPr>
          <w:rFonts w:ascii="Times New Roman" w:hAnsi="Times New Roman" w:cs="Times New Roman"/>
          <w:sz w:val="24"/>
          <w:szCs w:val="24"/>
          <w:lang w:eastAsia="ru-RU"/>
        </w:rPr>
        <w:t>на</w:t>
      </w:r>
      <w:r w:rsidR="0030328E">
        <w:rPr>
          <w:rFonts w:ascii="Times New Roman" w:hAnsi="Times New Roman" w:cs="Times New Roman"/>
          <w:sz w:val="24"/>
          <w:szCs w:val="24"/>
          <w:lang w:eastAsia="ru-RU"/>
        </w:rPr>
        <w:t xml:space="preserve"> втором перекрестке и достаточное условие существования ее стационарного распределения занимают центральное место в </w:t>
      </w:r>
      <w:r w:rsidR="00294BC6">
        <w:rPr>
          <w:rFonts w:ascii="Times New Roman" w:hAnsi="Times New Roman" w:cs="Times New Roman"/>
          <w:sz w:val="24"/>
          <w:szCs w:val="24"/>
          <w:lang w:eastAsia="ru-RU"/>
        </w:rPr>
        <w:t xml:space="preserve">данной </w:t>
      </w:r>
      <w:r w:rsidR="0030328E">
        <w:rPr>
          <w:rFonts w:ascii="Times New Roman" w:hAnsi="Times New Roman" w:cs="Times New Roman"/>
          <w:sz w:val="24"/>
          <w:szCs w:val="24"/>
          <w:lang w:eastAsia="ru-RU"/>
        </w:rPr>
        <w:t xml:space="preserve">статье. </w:t>
      </w:r>
      <w:r w:rsidR="00294BC6">
        <w:rPr>
          <w:rFonts w:ascii="Times New Roman" w:hAnsi="Times New Roman" w:cs="Times New Roman"/>
          <w:sz w:val="24"/>
          <w:szCs w:val="24"/>
          <w:lang w:eastAsia="ru-RU"/>
        </w:rPr>
        <w:t>Статья</w:t>
      </w:r>
      <w:r w:rsidR="0030328E">
        <w:rPr>
          <w:rFonts w:ascii="Times New Roman" w:hAnsi="Times New Roman" w:cs="Times New Roman"/>
          <w:sz w:val="24"/>
          <w:szCs w:val="24"/>
          <w:lang w:eastAsia="ru-RU"/>
        </w:rPr>
        <w:t xml:space="preserve"> продолжает исследования</w:t>
      </w:r>
      <w:r w:rsidR="00330171">
        <w:rPr>
          <w:rFonts w:ascii="Times New Roman" w:hAnsi="Times New Roman" w:cs="Times New Roman"/>
          <w:sz w:val="24"/>
          <w:szCs w:val="24"/>
          <w:lang w:eastAsia="ru-RU"/>
        </w:rPr>
        <w:t xml:space="preserve"> из</w:t>
      </w:r>
      <w:r w:rsidR="0030328E">
        <w:rPr>
          <w:rFonts w:ascii="Times New Roman" w:hAnsi="Times New Roman" w:cs="Times New Roman"/>
          <w:sz w:val="24"/>
          <w:szCs w:val="24"/>
          <w:lang w:eastAsia="ru-RU"/>
        </w:rPr>
        <w:t xml:space="preserve"> </w:t>
      </w:r>
      <w:r w:rsidR="00294BC6">
        <w:rPr>
          <w:rFonts w:ascii="Times New Roman" w:hAnsi="Times New Roman" w:cs="Times New Roman"/>
          <w:sz w:val="24"/>
          <w:szCs w:val="24"/>
          <w:lang w:eastAsia="ru-RU"/>
        </w:rPr>
        <w:t xml:space="preserve">работы </w:t>
      </w:r>
      <w:r w:rsidR="0030328E" w:rsidRPr="00294BC6">
        <w:rPr>
          <w:rFonts w:ascii="Times New Roman" w:hAnsi="Times New Roman" w:cs="Times New Roman"/>
          <w:sz w:val="24"/>
          <w:szCs w:val="24"/>
          <w:lang w:eastAsia="ru-RU"/>
        </w:rPr>
        <w:t>[10].</w:t>
      </w:r>
    </w:p>
    <w:p w:rsidR="0082198C" w:rsidRDefault="0030328E" w:rsidP="00483640">
      <w:pPr>
        <w:rPr>
          <w:rFonts w:ascii="Times New Roman" w:hAnsi="Times New Roman" w:cs="Times New Roman"/>
          <w:sz w:val="24"/>
          <w:szCs w:val="24"/>
          <w:lang w:eastAsia="ru-RU"/>
        </w:rPr>
      </w:pPr>
      <w:r>
        <w:rPr>
          <w:rFonts w:ascii="Times New Roman" w:hAnsi="Times New Roman" w:cs="Times New Roman"/>
          <w:sz w:val="24"/>
          <w:szCs w:val="24"/>
          <w:lang w:eastAsia="ru-RU"/>
        </w:rPr>
        <w:t xml:space="preserve"> </w:t>
      </w:r>
    </w:p>
    <w:p w:rsidR="00DD46CE" w:rsidRPr="0030328E" w:rsidRDefault="00DD46CE" w:rsidP="00483640">
      <w:pPr>
        <w:rPr>
          <w:rFonts w:ascii="Times New Roman" w:hAnsi="Times New Roman" w:cs="Times New Roman"/>
          <w:sz w:val="24"/>
          <w:szCs w:val="24"/>
          <w:lang w:eastAsia="ru-RU"/>
        </w:rPr>
      </w:pPr>
    </w:p>
    <w:p w:rsidR="00EA4491" w:rsidRDefault="00483640" w:rsidP="00483640">
      <w:pPr>
        <w:jc w:val="left"/>
        <w:rPr>
          <w:rFonts w:ascii="Times New Roman" w:hAnsi="Times New Roman" w:cs="Times New Roman"/>
          <w:sz w:val="24"/>
          <w:szCs w:val="24"/>
        </w:rPr>
      </w:pPr>
      <w:r>
        <w:rPr>
          <w:rFonts w:ascii="Times New Roman" w:hAnsi="Times New Roman" w:cs="Times New Roman"/>
          <w:sz w:val="24"/>
          <w:szCs w:val="24"/>
        </w:rPr>
        <w:t>Постановка задачи на содержательном уровне</w:t>
      </w:r>
    </w:p>
    <w:p w:rsidR="00C632F6" w:rsidRPr="00C632F6" w:rsidRDefault="00C632F6" w:rsidP="00483640">
      <w:pPr>
        <w:jc w:val="center"/>
        <w:rPr>
          <w:rFonts w:ascii="Times New Roman" w:hAnsi="Times New Roman" w:cs="Times New Roman"/>
          <w:sz w:val="24"/>
          <w:szCs w:val="24"/>
        </w:rPr>
      </w:pPr>
    </w:p>
    <w:p w:rsidR="00DD46CE" w:rsidRDefault="00C632F6" w:rsidP="00DD46CE">
      <w:pPr>
        <w:ind w:firstLine="708"/>
        <w:rPr>
          <w:rFonts w:ascii="Times New Roman" w:hAnsi="Times New Roman" w:cs="Times New Roman"/>
          <w:sz w:val="24"/>
          <w:szCs w:val="24"/>
        </w:rPr>
      </w:pPr>
      <w:r w:rsidRPr="00C632F6">
        <w:rPr>
          <w:rFonts w:ascii="Times New Roman" w:hAnsi="Times New Roman" w:cs="Times New Roman"/>
          <w:sz w:val="24"/>
          <w:szCs w:val="24"/>
        </w:rPr>
        <w:t xml:space="preserve">Рассмотрим систему массового обслуживания следующего вида (рис. 1). </w:t>
      </w:r>
    </w:p>
    <w:p w:rsidR="00C632F6" w:rsidRPr="00294BC6" w:rsidRDefault="00C632F6" w:rsidP="00DD46CE">
      <w:pPr>
        <w:ind w:firstLine="708"/>
        <w:jc w:val="center"/>
        <w:rPr>
          <w:rFonts w:ascii="Times New Roman" w:hAnsi="Times New Roman" w:cs="Times New Roman"/>
          <w:sz w:val="24"/>
          <w:szCs w:val="24"/>
        </w:rPr>
      </w:pPr>
      <w:r w:rsidRPr="00C632F6">
        <w:rPr>
          <w:rFonts w:ascii="Times New Roman" w:hAnsi="Times New Roman" w:cs="Times New Roman"/>
          <w:noProof/>
          <w:sz w:val="24"/>
          <w:szCs w:val="24"/>
          <w:lang w:val="en-US"/>
        </w:rPr>
        <w:drawing>
          <wp:inline distT="0" distB="0" distL="0" distR="0">
            <wp:extent cx="5295900" cy="3019425"/>
            <wp:effectExtent l="19050" t="0" r="0" b="0"/>
            <wp:docPr id="16" name="Рисунок 16" descr="System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ystemScheme"/>
                    <pic:cNvPicPr>
                      <a:picLocks noChangeAspect="1" noChangeArrowheads="1"/>
                    </pic:cNvPicPr>
                  </pic:nvPicPr>
                  <pic:blipFill>
                    <a:blip r:embed="rId6" cstate="print"/>
                    <a:srcRect/>
                    <a:stretch>
                      <a:fillRect/>
                    </a:stretch>
                  </pic:blipFill>
                  <pic:spPr bwMode="auto">
                    <a:xfrm>
                      <a:off x="0" y="0"/>
                      <a:ext cx="5295900" cy="3019425"/>
                    </a:xfrm>
                    <a:prstGeom prst="rect">
                      <a:avLst/>
                    </a:prstGeom>
                    <a:noFill/>
                    <a:ln w="9525">
                      <a:noFill/>
                      <a:miter lim="800000"/>
                      <a:headEnd/>
                      <a:tailEnd/>
                    </a:ln>
                  </pic:spPr>
                </pic:pic>
              </a:graphicData>
            </a:graphic>
          </wp:inline>
        </w:drawing>
      </w:r>
    </w:p>
    <w:p w:rsidR="00C632F6" w:rsidRDefault="00C632F6" w:rsidP="00DD46CE">
      <w:pPr>
        <w:ind w:firstLine="709"/>
        <w:jc w:val="center"/>
        <w:rPr>
          <w:rFonts w:ascii="Times New Roman" w:hAnsi="Times New Roman" w:cs="Times New Roman"/>
          <w:sz w:val="24"/>
          <w:szCs w:val="24"/>
        </w:rPr>
      </w:pPr>
      <w:r w:rsidRPr="00294BC6">
        <w:rPr>
          <w:rFonts w:ascii="Times New Roman" w:hAnsi="Times New Roman" w:cs="Times New Roman"/>
          <w:sz w:val="24"/>
          <w:szCs w:val="24"/>
        </w:rPr>
        <w:t>Рис.</w:t>
      </w:r>
      <w:r w:rsidR="00294BC6">
        <w:rPr>
          <w:rFonts w:ascii="Times New Roman" w:hAnsi="Times New Roman" w:cs="Times New Roman"/>
          <w:sz w:val="24"/>
          <w:szCs w:val="24"/>
        </w:rPr>
        <w:t> </w:t>
      </w:r>
      <w:r w:rsidRPr="00294BC6">
        <w:rPr>
          <w:rFonts w:ascii="Times New Roman" w:hAnsi="Times New Roman" w:cs="Times New Roman"/>
          <w:sz w:val="24"/>
          <w:szCs w:val="24"/>
        </w:rPr>
        <w:t>1</w:t>
      </w:r>
      <w:r w:rsidRPr="00C632F6">
        <w:rPr>
          <w:rFonts w:ascii="Times New Roman" w:hAnsi="Times New Roman" w:cs="Times New Roman"/>
          <w:sz w:val="24"/>
          <w:szCs w:val="24"/>
        </w:rPr>
        <w:t>. Структурная схема системы обслуживания</w:t>
      </w:r>
    </w:p>
    <w:p w:rsidR="00DD46CE" w:rsidRPr="00C632F6" w:rsidRDefault="00DD46CE" w:rsidP="00DD46CE">
      <w:pPr>
        <w:ind w:firstLine="709"/>
        <w:jc w:val="center"/>
        <w:rPr>
          <w:rFonts w:ascii="Times New Roman" w:hAnsi="Times New Roman" w:cs="Times New Roman"/>
          <w:sz w:val="24"/>
          <w:szCs w:val="24"/>
        </w:rPr>
      </w:pPr>
    </w:p>
    <w:p w:rsidR="00C632F6" w:rsidRPr="00C632F6" w:rsidRDefault="00B32B03" w:rsidP="00805957">
      <w:pPr>
        <w:rPr>
          <w:rFonts w:ascii="Times New Roman" w:hAnsi="Times New Roman" w:cs="Times New Roman"/>
          <w:sz w:val="24"/>
          <w:szCs w:val="24"/>
        </w:rPr>
      </w:pPr>
      <w:r>
        <w:rPr>
          <w:rFonts w:ascii="Times New Roman" w:hAnsi="Times New Roman" w:cs="Times New Roman"/>
          <w:sz w:val="24"/>
          <w:szCs w:val="24"/>
        </w:rPr>
        <w:t xml:space="preserve">Четыре входных потока требований </w:t>
      </w:r>
      <w:r w:rsidRPr="00C632F6">
        <w:rPr>
          <w:rFonts w:ascii="Times New Roman" w:hAnsi="Times New Roman" w:cs="Times New Roman"/>
          <w:sz w:val="24"/>
          <w:szCs w:val="24"/>
        </w:rPr>
        <w:sym w:font="Symbol" w:char="F050"/>
      </w:r>
      <w:r w:rsidRPr="00C632F6">
        <w:rPr>
          <w:rFonts w:ascii="Times New Roman" w:hAnsi="Times New Roman" w:cs="Times New Roman"/>
          <w:sz w:val="24"/>
          <w:szCs w:val="24"/>
          <w:vertAlign w:val="subscript"/>
        </w:rPr>
        <w:t>1</w:t>
      </w:r>
      <w:r w:rsidRPr="00C632F6">
        <w:rPr>
          <w:rFonts w:ascii="Times New Roman" w:hAnsi="Times New Roman" w:cs="Times New Roman"/>
          <w:sz w:val="24"/>
          <w:szCs w:val="24"/>
        </w:rPr>
        <w:t xml:space="preserve">, </w:t>
      </w:r>
      <w:r w:rsidRPr="00C632F6">
        <w:rPr>
          <w:rFonts w:ascii="Times New Roman" w:hAnsi="Times New Roman" w:cs="Times New Roman"/>
          <w:sz w:val="24"/>
          <w:szCs w:val="24"/>
        </w:rPr>
        <w:sym w:font="Symbol" w:char="F050"/>
      </w:r>
      <w:r w:rsidRPr="00C632F6">
        <w:rPr>
          <w:rFonts w:ascii="Times New Roman" w:hAnsi="Times New Roman" w:cs="Times New Roman"/>
          <w:sz w:val="24"/>
          <w:szCs w:val="24"/>
          <w:vertAlign w:val="subscript"/>
        </w:rPr>
        <w:t>2</w:t>
      </w:r>
      <w:r w:rsidRPr="00C632F6">
        <w:rPr>
          <w:rFonts w:ascii="Times New Roman" w:hAnsi="Times New Roman" w:cs="Times New Roman"/>
          <w:sz w:val="24"/>
          <w:szCs w:val="24"/>
        </w:rPr>
        <w:t xml:space="preserve">, </w:t>
      </w:r>
      <w:r w:rsidRPr="00C632F6">
        <w:rPr>
          <w:rFonts w:ascii="Times New Roman" w:hAnsi="Times New Roman" w:cs="Times New Roman"/>
          <w:sz w:val="24"/>
          <w:szCs w:val="24"/>
        </w:rPr>
        <w:sym w:font="Symbol" w:char="F050"/>
      </w:r>
      <w:r w:rsidRPr="00C632F6">
        <w:rPr>
          <w:rFonts w:ascii="Times New Roman" w:hAnsi="Times New Roman" w:cs="Times New Roman"/>
          <w:sz w:val="24"/>
          <w:szCs w:val="24"/>
          <w:vertAlign w:val="subscript"/>
        </w:rPr>
        <w:t>3</w:t>
      </w:r>
      <w:r w:rsidRPr="00C632F6">
        <w:rPr>
          <w:rFonts w:ascii="Times New Roman" w:hAnsi="Times New Roman" w:cs="Times New Roman"/>
          <w:sz w:val="24"/>
          <w:szCs w:val="24"/>
        </w:rPr>
        <w:t xml:space="preserve"> и </w:t>
      </w:r>
      <w:r w:rsidRPr="00C632F6">
        <w:rPr>
          <w:rFonts w:ascii="Times New Roman" w:hAnsi="Times New Roman" w:cs="Times New Roman"/>
          <w:sz w:val="24"/>
          <w:szCs w:val="24"/>
        </w:rPr>
        <w:sym w:font="Symbol" w:char="F050"/>
      </w:r>
      <w:r w:rsidRPr="00C632F6">
        <w:rPr>
          <w:rFonts w:ascii="Times New Roman" w:hAnsi="Times New Roman" w:cs="Times New Roman"/>
          <w:sz w:val="24"/>
          <w:szCs w:val="24"/>
          <w:vertAlign w:val="subscript"/>
        </w:rPr>
        <w:t>4</w:t>
      </w:r>
      <w:r>
        <w:rPr>
          <w:rFonts w:ascii="Times New Roman" w:hAnsi="Times New Roman" w:cs="Times New Roman"/>
          <w:sz w:val="24"/>
          <w:szCs w:val="24"/>
        </w:rPr>
        <w:t xml:space="preserve"> поступают в систему с одним обслуживающим устройством. Требования </w:t>
      </w:r>
      <w:r w:rsidR="00BD7CA9">
        <w:rPr>
          <w:rFonts w:ascii="Times New Roman" w:hAnsi="Times New Roman" w:cs="Times New Roman"/>
          <w:sz w:val="24"/>
          <w:szCs w:val="24"/>
        </w:rPr>
        <w:t>потока</w:t>
      </w:r>
      <w:r w:rsidR="00C632F6" w:rsidRPr="00C632F6">
        <w:rPr>
          <w:rFonts w:ascii="Times New Roman" w:hAnsi="Times New Roman" w:cs="Times New Roman"/>
          <w:sz w:val="24"/>
          <w:szCs w:val="24"/>
        </w:rPr>
        <w:t xml:space="preserve"> </w:t>
      </w:r>
      <w:r w:rsidR="00C632F6" w:rsidRPr="00C632F6">
        <w:rPr>
          <w:rFonts w:ascii="Times New Roman" w:hAnsi="Times New Roman" w:cs="Times New Roman"/>
          <w:sz w:val="24"/>
          <w:szCs w:val="24"/>
        </w:rPr>
        <w:sym w:font="Symbol" w:char="F050"/>
      </w:r>
      <w:r w:rsidR="00C632F6" w:rsidRPr="00C632F6">
        <w:rPr>
          <w:rFonts w:ascii="Times New Roman" w:hAnsi="Times New Roman" w:cs="Times New Roman"/>
          <w:i/>
          <w:sz w:val="24"/>
          <w:szCs w:val="24"/>
          <w:vertAlign w:val="subscript"/>
        </w:rPr>
        <w:t>j</w:t>
      </w:r>
      <w:r w:rsidR="00C632F6" w:rsidRPr="00C632F6">
        <w:rPr>
          <w:rFonts w:ascii="Times New Roman" w:hAnsi="Times New Roman" w:cs="Times New Roman"/>
          <w:sz w:val="24"/>
          <w:szCs w:val="24"/>
        </w:rPr>
        <w:t xml:space="preserve"> </w:t>
      </w:r>
      <w:r w:rsidR="00BD7CA9">
        <w:rPr>
          <w:rFonts w:ascii="Times New Roman" w:hAnsi="Times New Roman" w:cs="Times New Roman"/>
          <w:sz w:val="24"/>
          <w:szCs w:val="24"/>
        </w:rPr>
        <w:t>поступают</w:t>
      </w:r>
      <w:r w:rsidR="00C632F6" w:rsidRPr="00C632F6">
        <w:rPr>
          <w:rFonts w:ascii="Times New Roman" w:hAnsi="Times New Roman" w:cs="Times New Roman"/>
          <w:sz w:val="24"/>
          <w:szCs w:val="24"/>
        </w:rPr>
        <w:t xml:space="preserve"> в очередь O</w:t>
      </w:r>
      <w:r w:rsidR="00C632F6" w:rsidRPr="00C632F6">
        <w:rPr>
          <w:rFonts w:ascii="Times New Roman" w:hAnsi="Times New Roman" w:cs="Times New Roman"/>
          <w:i/>
          <w:sz w:val="24"/>
          <w:szCs w:val="24"/>
          <w:vertAlign w:val="subscript"/>
        </w:rPr>
        <w:t>j</w:t>
      </w:r>
      <w:r w:rsidR="00C632F6" w:rsidRPr="00C632F6">
        <w:rPr>
          <w:rFonts w:ascii="Times New Roman" w:hAnsi="Times New Roman" w:cs="Times New Roman"/>
          <w:sz w:val="24"/>
          <w:szCs w:val="24"/>
        </w:rPr>
        <w:t xml:space="preserve"> </w:t>
      </w:r>
      <w:r w:rsidR="00BD7CA9">
        <w:rPr>
          <w:rFonts w:ascii="Times New Roman" w:hAnsi="Times New Roman" w:cs="Times New Roman"/>
          <w:sz w:val="24"/>
          <w:szCs w:val="24"/>
        </w:rPr>
        <w:t xml:space="preserve"> неограниченной </w:t>
      </w:r>
      <w:r w:rsidR="00FC44F6">
        <w:rPr>
          <w:rFonts w:ascii="Times New Roman" w:hAnsi="Times New Roman" w:cs="Times New Roman"/>
          <w:sz w:val="24"/>
          <w:szCs w:val="24"/>
        </w:rPr>
        <w:t>вместимости</w:t>
      </w:r>
      <w:r w:rsidR="00C632F6" w:rsidRPr="00C632F6">
        <w:rPr>
          <w:rFonts w:ascii="Times New Roman" w:hAnsi="Times New Roman" w:cs="Times New Roman"/>
          <w:sz w:val="24"/>
          <w:szCs w:val="24"/>
        </w:rPr>
        <w:t xml:space="preserve">, </w:t>
      </w:r>
      <w:r w:rsidR="00C632F6" w:rsidRPr="00C632F6">
        <w:rPr>
          <w:rFonts w:ascii="Times New Roman" w:hAnsi="Times New Roman" w:cs="Times New Roman"/>
          <w:i/>
          <w:sz w:val="24"/>
          <w:szCs w:val="24"/>
        </w:rPr>
        <w:t>j</w:t>
      </w:r>
      <w:r w:rsidR="00C632F6" w:rsidRPr="00C632F6">
        <w:rPr>
          <w:rFonts w:ascii="Times New Roman" w:hAnsi="Times New Roman" w:cs="Times New Roman"/>
          <w:sz w:val="24"/>
          <w:szCs w:val="24"/>
        </w:rPr>
        <w:t> </w:t>
      </w:r>
      <w:r w:rsidR="00C632F6" w:rsidRPr="00C632F6">
        <w:rPr>
          <w:rFonts w:ascii="Times New Roman" w:hAnsi="Times New Roman" w:cs="Times New Roman"/>
          <w:sz w:val="24"/>
          <w:szCs w:val="24"/>
        </w:rPr>
        <w:sym w:font="Symbol" w:char="F0CE"/>
      </w:r>
      <w:r w:rsidR="00C632F6" w:rsidRPr="00C632F6">
        <w:rPr>
          <w:rFonts w:ascii="Times New Roman" w:hAnsi="Times New Roman" w:cs="Times New Roman"/>
          <w:sz w:val="24"/>
          <w:szCs w:val="24"/>
        </w:rPr>
        <w:t xml:space="preserve"> {1, 2, 3, 4}. </w:t>
      </w:r>
      <w:r w:rsidR="00E56CA0">
        <w:rPr>
          <w:rFonts w:ascii="Times New Roman" w:hAnsi="Times New Roman" w:cs="Times New Roman"/>
          <w:sz w:val="24"/>
          <w:szCs w:val="24"/>
        </w:rPr>
        <w:t>Д</w:t>
      </w:r>
      <w:r w:rsidR="00C632F6" w:rsidRPr="00C632F6">
        <w:rPr>
          <w:rFonts w:ascii="Times New Roman" w:hAnsi="Times New Roman" w:cs="Times New Roman"/>
          <w:sz w:val="24"/>
          <w:szCs w:val="24"/>
        </w:rPr>
        <w:t>исциплина очереди O</w:t>
      </w:r>
      <w:r w:rsidR="00C632F6" w:rsidRPr="00C632F6">
        <w:rPr>
          <w:rFonts w:ascii="Times New Roman" w:hAnsi="Times New Roman" w:cs="Times New Roman"/>
          <w:i/>
          <w:sz w:val="24"/>
          <w:szCs w:val="24"/>
          <w:vertAlign w:val="subscript"/>
        </w:rPr>
        <w:t>j</w:t>
      </w:r>
      <w:r w:rsidR="00C632F6" w:rsidRPr="00C632F6">
        <w:rPr>
          <w:rFonts w:ascii="Times New Roman" w:hAnsi="Times New Roman" w:cs="Times New Roman"/>
          <w:sz w:val="24"/>
          <w:szCs w:val="24"/>
        </w:rPr>
        <w:t>,</w:t>
      </w:r>
      <w:r w:rsidR="00E56CA0" w:rsidRPr="00E56CA0">
        <w:rPr>
          <w:rFonts w:ascii="Times New Roman" w:hAnsi="Times New Roman" w:cs="Times New Roman"/>
          <w:sz w:val="24"/>
          <w:szCs w:val="24"/>
        </w:rPr>
        <w:t xml:space="preserve"> </w:t>
      </w:r>
      <w:r w:rsidR="00E56CA0" w:rsidRPr="00C632F6">
        <w:rPr>
          <w:rFonts w:ascii="Times New Roman" w:hAnsi="Times New Roman" w:cs="Times New Roman"/>
          <w:i/>
          <w:sz w:val="24"/>
          <w:szCs w:val="24"/>
        </w:rPr>
        <w:t>j</w:t>
      </w:r>
      <w:r w:rsidR="00E56CA0" w:rsidRPr="00C632F6">
        <w:rPr>
          <w:rFonts w:ascii="Times New Roman" w:hAnsi="Times New Roman" w:cs="Times New Roman"/>
          <w:sz w:val="24"/>
          <w:szCs w:val="24"/>
        </w:rPr>
        <w:t> </w:t>
      </w:r>
      <w:r w:rsidR="00E56CA0" w:rsidRPr="00C632F6">
        <w:rPr>
          <w:rFonts w:ascii="Times New Roman" w:hAnsi="Times New Roman" w:cs="Times New Roman"/>
          <w:sz w:val="24"/>
          <w:szCs w:val="24"/>
        </w:rPr>
        <w:sym w:font="Symbol" w:char="F0CE"/>
      </w:r>
      <w:r w:rsidR="00E56CA0" w:rsidRPr="00C632F6">
        <w:rPr>
          <w:rFonts w:ascii="Times New Roman" w:hAnsi="Times New Roman" w:cs="Times New Roman"/>
          <w:sz w:val="24"/>
          <w:szCs w:val="24"/>
        </w:rPr>
        <w:t> {1,</w:t>
      </w:r>
      <w:r w:rsidR="00E56CA0" w:rsidRPr="00C632F6">
        <w:rPr>
          <w:rFonts w:ascii="Times New Roman" w:hAnsi="Times New Roman" w:cs="Times New Roman"/>
          <w:sz w:val="24"/>
          <w:szCs w:val="24"/>
          <w:lang w:val="en-US"/>
        </w:rPr>
        <w:t> </w:t>
      </w:r>
      <w:r w:rsidR="00E56CA0" w:rsidRPr="00C632F6">
        <w:rPr>
          <w:rFonts w:ascii="Times New Roman" w:hAnsi="Times New Roman" w:cs="Times New Roman"/>
          <w:sz w:val="24"/>
          <w:szCs w:val="24"/>
        </w:rPr>
        <w:t>2,</w:t>
      </w:r>
      <w:r w:rsidR="00E56CA0" w:rsidRPr="00C632F6">
        <w:rPr>
          <w:rFonts w:ascii="Times New Roman" w:hAnsi="Times New Roman" w:cs="Times New Roman"/>
          <w:sz w:val="24"/>
          <w:szCs w:val="24"/>
          <w:lang w:val="en-US"/>
        </w:rPr>
        <w:t> </w:t>
      </w:r>
      <w:r w:rsidR="00E56CA0" w:rsidRPr="00C632F6">
        <w:rPr>
          <w:rFonts w:ascii="Times New Roman" w:hAnsi="Times New Roman" w:cs="Times New Roman"/>
          <w:sz w:val="24"/>
          <w:szCs w:val="24"/>
        </w:rPr>
        <w:t>3}</w:t>
      </w:r>
      <w:r w:rsidR="00E56CA0">
        <w:rPr>
          <w:rFonts w:ascii="Times New Roman" w:hAnsi="Times New Roman" w:cs="Times New Roman"/>
          <w:sz w:val="24"/>
          <w:szCs w:val="24"/>
        </w:rPr>
        <w:t>,</w:t>
      </w:r>
      <w:r w:rsidR="00C632F6" w:rsidRPr="00C632F6">
        <w:rPr>
          <w:rFonts w:ascii="Times New Roman" w:hAnsi="Times New Roman" w:cs="Times New Roman"/>
          <w:sz w:val="24"/>
          <w:szCs w:val="24"/>
        </w:rPr>
        <w:t xml:space="preserve"> имеет тип </w:t>
      </w:r>
      <w:r w:rsidR="00C632F6" w:rsidRPr="00C632F6">
        <w:rPr>
          <w:rFonts w:ascii="Times New Roman" w:hAnsi="Times New Roman" w:cs="Times New Roman"/>
          <w:sz w:val="24"/>
          <w:szCs w:val="24"/>
          <w:lang w:val="en-US"/>
        </w:rPr>
        <w:t>FIFO</w:t>
      </w:r>
      <w:r w:rsidR="00C632F6" w:rsidRPr="00C632F6">
        <w:rPr>
          <w:rFonts w:ascii="Times New Roman" w:hAnsi="Times New Roman" w:cs="Times New Roman"/>
          <w:sz w:val="24"/>
          <w:szCs w:val="24"/>
        </w:rPr>
        <w:t xml:space="preserve"> (</w:t>
      </w:r>
      <w:r w:rsidR="00C632F6" w:rsidRPr="00C632F6">
        <w:rPr>
          <w:rFonts w:ascii="Times New Roman" w:hAnsi="Times New Roman" w:cs="Times New Roman"/>
          <w:sz w:val="24"/>
          <w:szCs w:val="24"/>
          <w:lang w:val="en-US"/>
        </w:rPr>
        <w:t>First</w:t>
      </w:r>
      <w:r w:rsidR="00C632F6" w:rsidRPr="00C632F6">
        <w:rPr>
          <w:rFonts w:ascii="Times New Roman" w:hAnsi="Times New Roman" w:cs="Times New Roman"/>
          <w:sz w:val="24"/>
          <w:szCs w:val="24"/>
        </w:rPr>
        <w:t xml:space="preserve"> </w:t>
      </w:r>
      <w:r w:rsidR="00C632F6" w:rsidRPr="00C632F6">
        <w:rPr>
          <w:rFonts w:ascii="Times New Roman" w:hAnsi="Times New Roman" w:cs="Times New Roman"/>
          <w:sz w:val="24"/>
          <w:szCs w:val="24"/>
          <w:lang w:val="en-US"/>
        </w:rPr>
        <w:t>In</w:t>
      </w:r>
      <w:r w:rsidR="00C632F6" w:rsidRPr="00C632F6">
        <w:rPr>
          <w:rFonts w:ascii="Times New Roman" w:hAnsi="Times New Roman" w:cs="Times New Roman"/>
          <w:sz w:val="24"/>
          <w:szCs w:val="24"/>
        </w:rPr>
        <w:t xml:space="preserve"> </w:t>
      </w:r>
      <w:r w:rsidR="00C632F6" w:rsidRPr="00C632F6">
        <w:rPr>
          <w:rFonts w:ascii="Times New Roman" w:hAnsi="Times New Roman" w:cs="Times New Roman"/>
          <w:sz w:val="24"/>
          <w:szCs w:val="24"/>
          <w:lang w:val="en-US"/>
        </w:rPr>
        <w:t>First</w:t>
      </w:r>
      <w:r w:rsidR="00C632F6" w:rsidRPr="00C632F6">
        <w:rPr>
          <w:rFonts w:ascii="Times New Roman" w:hAnsi="Times New Roman" w:cs="Times New Roman"/>
          <w:sz w:val="24"/>
          <w:szCs w:val="24"/>
        </w:rPr>
        <w:t xml:space="preserve"> </w:t>
      </w:r>
      <w:r w:rsidR="00C632F6" w:rsidRPr="00C632F6">
        <w:rPr>
          <w:rFonts w:ascii="Times New Roman" w:hAnsi="Times New Roman" w:cs="Times New Roman"/>
          <w:sz w:val="24"/>
          <w:szCs w:val="24"/>
          <w:lang w:val="en-US"/>
        </w:rPr>
        <w:t>Out</w:t>
      </w:r>
      <w:r w:rsidR="00C632F6" w:rsidRPr="00C632F6">
        <w:rPr>
          <w:rFonts w:ascii="Times New Roman" w:hAnsi="Times New Roman" w:cs="Times New Roman"/>
          <w:sz w:val="24"/>
          <w:szCs w:val="24"/>
        </w:rPr>
        <w:t xml:space="preserve">). </w:t>
      </w:r>
      <w:r w:rsidR="00E56CA0">
        <w:rPr>
          <w:rFonts w:ascii="Times New Roman" w:hAnsi="Times New Roman" w:cs="Times New Roman"/>
          <w:sz w:val="24"/>
          <w:szCs w:val="24"/>
        </w:rPr>
        <w:t xml:space="preserve">Детальное описание </w:t>
      </w:r>
      <w:r w:rsidR="00C632F6" w:rsidRPr="00C632F6">
        <w:rPr>
          <w:rFonts w:ascii="Times New Roman" w:hAnsi="Times New Roman" w:cs="Times New Roman"/>
          <w:sz w:val="24"/>
          <w:szCs w:val="24"/>
        </w:rPr>
        <w:t>очереди O</w:t>
      </w:r>
      <w:r w:rsidR="00C632F6" w:rsidRPr="00C632F6">
        <w:rPr>
          <w:rFonts w:ascii="Times New Roman" w:hAnsi="Times New Roman" w:cs="Times New Roman"/>
          <w:sz w:val="24"/>
          <w:szCs w:val="24"/>
          <w:vertAlign w:val="subscript"/>
        </w:rPr>
        <w:t>4</w:t>
      </w:r>
      <w:r w:rsidR="00C632F6" w:rsidRPr="00C632F6">
        <w:rPr>
          <w:rFonts w:ascii="Times New Roman" w:hAnsi="Times New Roman" w:cs="Times New Roman"/>
          <w:sz w:val="24"/>
          <w:szCs w:val="24"/>
        </w:rPr>
        <w:t xml:space="preserve"> будет </w:t>
      </w:r>
      <w:r w:rsidR="00E56CA0">
        <w:rPr>
          <w:rFonts w:ascii="Times New Roman" w:hAnsi="Times New Roman" w:cs="Times New Roman"/>
          <w:sz w:val="24"/>
          <w:szCs w:val="24"/>
        </w:rPr>
        <w:t>приведено далее</w:t>
      </w:r>
      <w:r w:rsidR="00C632F6" w:rsidRPr="00C632F6">
        <w:rPr>
          <w:rFonts w:ascii="Times New Roman" w:hAnsi="Times New Roman" w:cs="Times New Roman"/>
          <w:sz w:val="24"/>
          <w:szCs w:val="24"/>
        </w:rPr>
        <w:t xml:space="preserve">. </w:t>
      </w:r>
      <w:r w:rsidR="00E56CA0">
        <w:rPr>
          <w:rFonts w:ascii="Times New Roman" w:hAnsi="Times New Roman" w:cs="Times New Roman"/>
          <w:sz w:val="24"/>
          <w:szCs w:val="24"/>
        </w:rPr>
        <w:t>Внешняя среда, которая имеет всего одно состояние, формирует</w:t>
      </w:r>
      <w:r w:rsidR="00C632F6" w:rsidRPr="00C632F6">
        <w:rPr>
          <w:rFonts w:ascii="Times New Roman" w:hAnsi="Times New Roman" w:cs="Times New Roman"/>
          <w:sz w:val="24"/>
          <w:szCs w:val="24"/>
        </w:rPr>
        <w:t xml:space="preserve"> входные потоки </w:t>
      </w:r>
      <w:r w:rsidR="00C632F6" w:rsidRPr="00C632F6">
        <w:rPr>
          <w:rFonts w:ascii="Times New Roman" w:hAnsi="Times New Roman" w:cs="Times New Roman"/>
          <w:sz w:val="24"/>
          <w:szCs w:val="24"/>
        </w:rPr>
        <w:sym w:font="Symbol" w:char="F050"/>
      </w:r>
      <w:r w:rsidR="00C632F6" w:rsidRPr="00C632F6">
        <w:rPr>
          <w:rFonts w:ascii="Times New Roman" w:hAnsi="Times New Roman" w:cs="Times New Roman"/>
          <w:sz w:val="24"/>
          <w:szCs w:val="24"/>
          <w:vertAlign w:val="subscript"/>
        </w:rPr>
        <w:t>1</w:t>
      </w:r>
      <w:r w:rsidR="00C632F6" w:rsidRPr="00C632F6">
        <w:rPr>
          <w:rFonts w:ascii="Times New Roman" w:hAnsi="Times New Roman" w:cs="Times New Roman"/>
          <w:sz w:val="24"/>
          <w:szCs w:val="24"/>
        </w:rPr>
        <w:t xml:space="preserve"> и </w:t>
      </w:r>
      <w:r w:rsidR="00C632F6" w:rsidRPr="00C632F6">
        <w:rPr>
          <w:rFonts w:ascii="Times New Roman" w:hAnsi="Times New Roman" w:cs="Times New Roman"/>
          <w:sz w:val="24"/>
          <w:szCs w:val="24"/>
        </w:rPr>
        <w:sym w:font="Symbol" w:char="F050"/>
      </w:r>
      <w:r w:rsidR="00C632F6" w:rsidRPr="00C632F6">
        <w:rPr>
          <w:rFonts w:ascii="Times New Roman" w:hAnsi="Times New Roman" w:cs="Times New Roman"/>
          <w:sz w:val="24"/>
          <w:szCs w:val="24"/>
          <w:vertAlign w:val="subscript"/>
        </w:rPr>
        <w:t>3</w:t>
      </w:r>
      <w:r w:rsidR="00E56CA0">
        <w:rPr>
          <w:rFonts w:ascii="Times New Roman" w:hAnsi="Times New Roman" w:cs="Times New Roman"/>
          <w:sz w:val="24"/>
          <w:szCs w:val="24"/>
        </w:rPr>
        <w:t>. Другими словами, в процессе обслуживания вероятностные</w:t>
      </w:r>
      <w:r w:rsidR="00C632F6" w:rsidRPr="00C632F6">
        <w:rPr>
          <w:rFonts w:ascii="Times New Roman" w:hAnsi="Times New Roman" w:cs="Times New Roman"/>
          <w:sz w:val="24"/>
          <w:szCs w:val="24"/>
        </w:rPr>
        <w:t xml:space="preserve"> </w:t>
      </w:r>
      <w:r w:rsidR="00E56CA0">
        <w:rPr>
          <w:rFonts w:ascii="Times New Roman" w:hAnsi="Times New Roman" w:cs="Times New Roman"/>
          <w:sz w:val="24"/>
          <w:szCs w:val="24"/>
        </w:rPr>
        <w:t xml:space="preserve">свойства </w:t>
      </w:r>
      <w:r w:rsidR="00C632F6" w:rsidRPr="00C632F6">
        <w:rPr>
          <w:rFonts w:ascii="Times New Roman" w:hAnsi="Times New Roman" w:cs="Times New Roman"/>
          <w:sz w:val="24"/>
          <w:szCs w:val="24"/>
        </w:rPr>
        <w:t xml:space="preserve">потоков не </w:t>
      </w:r>
      <w:r w:rsidR="00E56CA0">
        <w:rPr>
          <w:rFonts w:ascii="Times New Roman" w:hAnsi="Times New Roman" w:cs="Times New Roman"/>
          <w:sz w:val="24"/>
          <w:szCs w:val="24"/>
        </w:rPr>
        <w:t>изменяются</w:t>
      </w:r>
      <w:r w:rsidR="00C632F6" w:rsidRPr="00C632F6">
        <w:rPr>
          <w:rFonts w:ascii="Times New Roman" w:hAnsi="Times New Roman" w:cs="Times New Roman"/>
          <w:sz w:val="24"/>
          <w:szCs w:val="24"/>
        </w:rPr>
        <w:t xml:space="preserve">. </w:t>
      </w:r>
      <w:r w:rsidR="00644218">
        <w:rPr>
          <w:rFonts w:ascii="Times New Roman" w:hAnsi="Times New Roman" w:cs="Times New Roman"/>
          <w:sz w:val="24"/>
          <w:szCs w:val="24"/>
        </w:rPr>
        <w:t xml:space="preserve">Потоки </w:t>
      </w:r>
      <w:r w:rsidR="00C632F6" w:rsidRPr="00C632F6">
        <w:rPr>
          <w:rFonts w:ascii="Times New Roman" w:hAnsi="Times New Roman" w:cs="Times New Roman"/>
          <w:sz w:val="24"/>
          <w:szCs w:val="24"/>
        </w:rPr>
        <w:sym w:font="Symbol" w:char="F050"/>
      </w:r>
      <w:r w:rsidR="00C632F6" w:rsidRPr="00C632F6">
        <w:rPr>
          <w:rFonts w:ascii="Times New Roman" w:hAnsi="Times New Roman" w:cs="Times New Roman"/>
          <w:sz w:val="24"/>
          <w:szCs w:val="24"/>
          <w:vertAlign w:val="subscript"/>
        </w:rPr>
        <w:t>1</w:t>
      </w:r>
      <w:r w:rsidR="00C632F6" w:rsidRPr="00C632F6">
        <w:rPr>
          <w:rFonts w:ascii="Times New Roman" w:hAnsi="Times New Roman" w:cs="Times New Roman"/>
          <w:sz w:val="24"/>
          <w:szCs w:val="24"/>
        </w:rPr>
        <w:t xml:space="preserve"> и </w:t>
      </w:r>
      <w:r w:rsidR="00C632F6" w:rsidRPr="00C632F6">
        <w:rPr>
          <w:rFonts w:ascii="Times New Roman" w:hAnsi="Times New Roman" w:cs="Times New Roman"/>
          <w:sz w:val="24"/>
          <w:szCs w:val="24"/>
        </w:rPr>
        <w:sym w:font="Symbol" w:char="F050"/>
      </w:r>
      <w:r w:rsidR="00C632F6" w:rsidRPr="00C632F6">
        <w:rPr>
          <w:rFonts w:ascii="Times New Roman" w:hAnsi="Times New Roman" w:cs="Times New Roman"/>
          <w:sz w:val="24"/>
          <w:szCs w:val="24"/>
          <w:vertAlign w:val="subscript"/>
        </w:rPr>
        <w:t>3</w:t>
      </w:r>
      <w:r w:rsidR="00C632F6" w:rsidRPr="00C632F6">
        <w:rPr>
          <w:rFonts w:ascii="Times New Roman" w:hAnsi="Times New Roman" w:cs="Times New Roman"/>
          <w:sz w:val="24"/>
          <w:szCs w:val="24"/>
        </w:rPr>
        <w:t xml:space="preserve"> </w:t>
      </w:r>
      <w:r w:rsidR="00644218">
        <w:rPr>
          <w:rFonts w:ascii="Times New Roman" w:hAnsi="Times New Roman" w:cs="Times New Roman"/>
          <w:sz w:val="24"/>
          <w:szCs w:val="24"/>
        </w:rPr>
        <w:t>предполагаются неординарными пуассоновскими и независимыми между собой потоками</w:t>
      </w:r>
      <w:r w:rsidR="00C632F6" w:rsidRPr="00C632F6">
        <w:rPr>
          <w:rFonts w:ascii="Times New Roman" w:hAnsi="Times New Roman" w:cs="Times New Roman"/>
          <w:sz w:val="24"/>
          <w:szCs w:val="24"/>
        </w:rPr>
        <w:t xml:space="preserve">. </w:t>
      </w:r>
      <w:r w:rsidR="00644218">
        <w:rPr>
          <w:rFonts w:ascii="Times New Roman" w:hAnsi="Times New Roman" w:cs="Times New Roman"/>
          <w:sz w:val="24"/>
          <w:szCs w:val="24"/>
        </w:rPr>
        <w:t xml:space="preserve">Обозначим их интенсивности </w:t>
      </w:r>
      <w:r w:rsidR="00C632F6" w:rsidRPr="00C632F6">
        <w:rPr>
          <w:rFonts w:ascii="Times New Roman" w:hAnsi="Times New Roman" w:cs="Times New Roman"/>
          <w:sz w:val="24"/>
          <w:szCs w:val="24"/>
        </w:rPr>
        <w:sym w:font="Symbol" w:char="F06C"/>
      </w:r>
      <w:r w:rsidR="00C632F6" w:rsidRPr="00C632F6">
        <w:rPr>
          <w:rFonts w:ascii="Times New Roman" w:hAnsi="Times New Roman" w:cs="Times New Roman"/>
          <w:sz w:val="24"/>
          <w:szCs w:val="24"/>
          <w:vertAlign w:val="subscript"/>
        </w:rPr>
        <w:t>1</w:t>
      </w:r>
      <w:r w:rsidR="00C632F6" w:rsidRPr="00C632F6">
        <w:rPr>
          <w:rFonts w:ascii="Times New Roman" w:hAnsi="Times New Roman" w:cs="Times New Roman"/>
          <w:sz w:val="24"/>
          <w:szCs w:val="24"/>
        </w:rPr>
        <w:t xml:space="preserve"> и </w:t>
      </w:r>
      <w:r w:rsidR="00C632F6" w:rsidRPr="00C632F6">
        <w:rPr>
          <w:rFonts w:ascii="Times New Roman" w:hAnsi="Times New Roman" w:cs="Times New Roman"/>
          <w:sz w:val="24"/>
          <w:szCs w:val="24"/>
        </w:rPr>
        <w:sym w:font="Symbol" w:char="F06C"/>
      </w:r>
      <w:r w:rsidR="00C632F6" w:rsidRPr="00C632F6">
        <w:rPr>
          <w:rFonts w:ascii="Times New Roman" w:hAnsi="Times New Roman" w:cs="Times New Roman"/>
          <w:sz w:val="24"/>
          <w:szCs w:val="24"/>
          <w:vertAlign w:val="subscript"/>
        </w:rPr>
        <w:t>3</w:t>
      </w:r>
      <w:r w:rsidR="00644218">
        <w:rPr>
          <w:rFonts w:ascii="Times New Roman" w:hAnsi="Times New Roman" w:cs="Times New Roman"/>
          <w:sz w:val="24"/>
          <w:szCs w:val="24"/>
        </w:rPr>
        <w:t xml:space="preserve"> соответственно.</w:t>
      </w:r>
      <w:r w:rsidR="00C632F6" w:rsidRPr="00C632F6">
        <w:rPr>
          <w:rFonts w:ascii="Times New Roman" w:hAnsi="Times New Roman" w:cs="Times New Roman"/>
          <w:sz w:val="24"/>
          <w:szCs w:val="24"/>
        </w:rPr>
        <w:t xml:space="preserve"> </w:t>
      </w:r>
      <w:r w:rsidR="00175500">
        <w:rPr>
          <w:rFonts w:ascii="Times New Roman" w:hAnsi="Times New Roman" w:cs="Times New Roman"/>
          <w:sz w:val="24"/>
          <w:szCs w:val="24"/>
        </w:rPr>
        <w:t xml:space="preserve">Производящая функция </w:t>
      </w:r>
      <w:r w:rsidR="00C632F6" w:rsidRPr="00C632F6">
        <w:rPr>
          <w:rFonts w:ascii="Times New Roman" w:hAnsi="Times New Roman" w:cs="Times New Roman"/>
          <w:sz w:val="24"/>
          <w:szCs w:val="24"/>
        </w:rPr>
        <w:t xml:space="preserve">числа заявок в группе по потоку </w:t>
      </w:r>
      <w:r w:rsidR="00C632F6" w:rsidRPr="00C632F6">
        <w:rPr>
          <w:rFonts w:ascii="Times New Roman" w:hAnsi="Times New Roman" w:cs="Times New Roman"/>
          <w:sz w:val="24"/>
          <w:szCs w:val="24"/>
          <w:lang w:val="en-US"/>
        </w:rPr>
        <w:sym w:font="Symbol" w:char="F050"/>
      </w:r>
      <w:r w:rsidR="00C632F6" w:rsidRPr="00C632F6">
        <w:rPr>
          <w:rFonts w:ascii="Times New Roman" w:hAnsi="Times New Roman" w:cs="Times New Roman"/>
          <w:i/>
          <w:sz w:val="24"/>
          <w:szCs w:val="24"/>
          <w:vertAlign w:val="subscript"/>
          <w:lang w:val="en-US"/>
        </w:rPr>
        <w:t>j</w:t>
      </w:r>
      <w:r w:rsidR="00C632F6" w:rsidRPr="00C632F6">
        <w:rPr>
          <w:rFonts w:ascii="Times New Roman" w:hAnsi="Times New Roman" w:cs="Times New Roman"/>
          <w:sz w:val="24"/>
          <w:szCs w:val="24"/>
        </w:rPr>
        <w:t xml:space="preserve"> </w:t>
      </w:r>
      <w:r w:rsidR="00175500">
        <w:rPr>
          <w:rFonts w:ascii="Times New Roman" w:hAnsi="Times New Roman" w:cs="Times New Roman"/>
          <w:sz w:val="24"/>
          <w:szCs w:val="24"/>
        </w:rPr>
        <w:t>имеет следующий вид:</w:t>
      </w:r>
    </w:p>
    <w:p w:rsidR="00C632F6" w:rsidRPr="00700A2D" w:rsidRDefault="00BE1DE4" w:rsidP="00B443DC">
      <w:pPr>
        <w:tabs>
          <w:tab w:val="center" w:pos="4536"/>
          <w:tab w:val="center" w:pos="8784"/>
        </w:tabs>
        <w:spacing w:before="120" w:after="120"/>
        <w:jc w:val="right"/>
        <w:rPr>
          <w:rFonts w:ascii="Times New Roman" w:hAnsi="Times New Roman" w:cs="Times New Roman"/>
        </w:rPr>
      </w:pPr>
      <w:r w:rsidRPr="00C632F6">
        <w:rPr>
          <w:rFonts w:ascii="Times New Roman" w:hAnsi="Times New Roman" w:cs="Times New Roman"/>
          <w:position w:val="-28"/>
          <w:sz w:val="24"/>
          <w:szCs w:val="24"/>
        </w:rPr>
        <w:object w:dxaOrig="1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33.75pt" o:ole="">
            <v:imagedata r:id="rId7" o:title=""/>
          </v:shape>
          <o:OLEObject Type="Embed" ProgID="Equation.3" ShapeID="_x0000_i1025" DrawAspect="Content" ObjectID="_1537618753" r:id="rId8"/>
        </w:object>
      </w:r>
      <w:r w:rsidR="00AB5D6C" w:rsidRPr="00AB5D6C">
        <w:rPr>
          <w:rFonts w:ascii="Times New Roman" w:hAnsi="Times New Roman" w:cs="Times New Roman"/>
          <w:sz w:val="24"/>
          <w:szCs w:val="24"/>
        </w:rPr>
        <w:t>.</w:t>
      </w:r>
      <w:r w:rsidR="00C632F6" w:rsidRPr="00067659">
        <w:tab/>
      </w:r>
      <w:r w:rsidR="00C632F6" w:rsidRPr="00700A2D">
        <w:rPr>
          <w:rFonts w:ascii="Times New Roman" w:hAnsi="Times New Roman" w:cs="Times New Roman"/>
          <w:sz w:val="24"/>
          <w:szCs w:val="24"/>
        </w:rPr>
        <w:t>(1)</w:t>
      </w:r>
    </w:p>
    <w:p w:rsidR="00EF2740" w:rsidRPr="00294BC6" w:rsidRDefault="00AB5D6C" w:rsidP="00294BC6">
      <w:pPr>
        <w:rPr>
          <w:rFonts w:ascii="Times New Roman" w:hAnsi="Times New Roman" w:cs="Times New Roman"/>
          <w:sz w:val="24"/>
          <w:szCs w:val="24"/>
        </w:rPr>
      </w:pPr>
      <w:r>
        <w:rPr>
          <w:rFonts w:ascii="Times New Roman" w:hAnsi="Times New Roman" w:cs="Times New Roman"/>
          <w:sz w:val="24"/>
          <w:szCs w:val="24"/>
        </w:rPr>
        <w:t xml:space="preserve">Будем предполагать, что функция </w:t>
      </w:r>
      <w:r w:rsidRPr="00593C70">
        <w:rPr>
          <w:position w:val="-14"/>
        </w:rPr>
        <w:object w:dxaOrig="580" w:dyaOrig="380">
          <v:shape id="_x0000_i1026" type="#_x0000_t75" style="width:29.25pt;height:18.75pt" o:ole="">
            <v:imagedata r:id="rId9" o:title=""/>
          </v:shape>
          <o:OLEObject Type="Embed" ProgID="Equation.3" ShapeID="_x0000_i1026" DrawAspect="Content" ObjectID="_1537618754" r:id="rId10"/>
        </w:object>
      </w:r>
      <w:r w:rsidRPr="00AB5D6C">
        <w:t xml:space="preserve"> </w:t>
      </w:r>
      <w:r w:rsidRPr="00AB5D6C">
        <w:rPr>
          <w:rFonts w:ascii="Times New Roman" w:hAnsi="Times New Roman" w:cs="Times New Roman"/>
          <w:sz w:val="24"/>
          <w:szCs w:val="24"/>
        </w:rPr>
        <w:t xml:space="preserve">сходится </w:t>
      </w:r>
      <w:r>
        <w:rPr>
          <w:rFonts w:ascii="Times New Roman" w:hAnsi="Times New Roman" w:cs="Times New Roman"/>
          <w:sz w:val="24"/>
          <w:szCs w:val="24"/>
        </w:rPr>
        <w:t xml:space="preserve">при любом </w:t>
      </w:r>
      <w:r w:rsidRPr="00AB5D6C">
        <w:rPr>
          <w:rFonts w:ascii="Times New Roman" w:hAnsi="Times New Roman" w:cs="Times New Roman"/>
          <w:sz w:val="24"/>
          <w:szCs w:val="24"/>
        </w:rPr>
        <w:t>|</w:t>
      </w:r>
      <w:r w:rsidRPr="00AB5D6C">
        <w:rPr>
          <w:rFonts w:ascii="Times New Roman" w:hAnsi="Times New Roman" w:cs="Times New Roman"/>
          <w:i/>
          <w:sz w:val="24"/>
          <w:szCs w:val="24"/>
          <w:lang w:val="en-US"/>
        </w:rPr>
        <w:t>z</w:t>
      </w:r>
      <w:r w:rsidRPr="00AB5D6C">
        <w:rPr>
          <w:rFonts w:ascii="Times New Roman" w:hAnsi="Times New Roman" w:cs="Times New Roman"/>
          <w:sz w:val="24"/>
          <w:szCs w:val="24"/>
        </w:rPr>
        <w:t>|</w:t>
      </w:r>
      <w:r w:rsidRPr="00AB5D6C">
        <w:rPr>
          <w:rFonts w:ascii="Times New Roman" w:hAnsi="Times New Roman" w:cs="Times New Roman"/>
          <w:sz w:val="24"/>
          <w:szCs w:val="24"/>
          <w:lang w:val="en-US"/>
        </w:rPr>
        <w:t> </w:t>
      </w:r>
      <w:r w:rsidRPr="00AB5D6C">
        <w:rPr>
          <w:rFonts w:ascii="Times New Roman" w:hAnsi="Times New Roman" w:cs="Times New Roman"/>
          <w:sz w:val="24"/>
          <w:szCs w:val="24"/>
          <w:lang w:val="en-US"/>
        </w:rPr>
        <w:sym w:font="Symbol" w:char="F03C"/>
      </w:r>
      <w:r w:rsidRPr="00AB5D6C">
        <w:rPr>
          <w:rFonts w:ascii="Times New Roman" w:hAnsi="Times New Roman" w:cs="Times New Roman"/>
          <w:sz w:val="24"/>
          <w:szCs w:val="24"/>
          <w:lang w:val="en-US"/>
        </w:rPr>
        <w:t> </w:t>
      </w:r>
      <w:r w:rsidRPr="00AB5D6C">
        <w:rPr>
          <w:rFonts w:ascii="Times New Roman" w:hAnsi="Times New Roman" w:cs="Times New Roman"/>
          <w:sz w:val="24"/>
          <w:szCs w:val="24"/>
        </w:rPr>
        <w:t>(1</w:t>
      </w:r>
      <w:r w:rsidRPr="00AB5D6C">
        <w:rPr>
          <w:rFonts w:ascii="Times New Roman" w:hAnsi="Times New Roman" w:cs="Times New Roman"/>
          <w:sz w:val="24"/>
          <w:szCs w:val="24"/>
          <w:lang w:val="en-US"/>
        </w:rPr>
        <w:t> </w:t>
      </w:r>
      <w:r w:rsidRPr="00AB5D6C">
        <w:rPr>
          <w:rFonts w:ascii="Times New Roman" w:hAnsi="Times New Roman" w:cs="Times New Roman"/>
          <w:sz w:val="24"/>
          <w:szCs w:val="24"/>
        </w:rPr>
        <w:t>+</w:t>
      </w:r>
      <w:r w:rsidRPr="00AB5D6C">
        <w:rPr>
          <w:rFonts w:ascii="Times New Roman" w:hAnsi="Times New Roman" w:cs="Times New Roman"/>
          <w:sz w:val="24"/>
          <w:szCs w:val="24"/>
          <w:lang w:val="en-US"/>
        </w:rPr>
        <w:t> </w:t>
      </w:r>
      <w:r w:rsidRPr="00AB5D6C">
        <w:rPr>
          <w:rFonts w:ascii="Times New Roman" w:hAnsi="Times New Roman" w:cs="Times New Roman"/>
          <w:sz w:val="24"/>
          <w:szCs w:val="24"/>
        </w:rPr>
        <w:sym w:font="Symbol" w:char="F065"/>
      </w:r>
      <w:r w:rsidRPr="00AB5D6C">
        <w:rPr>
          <w:rFonts w:ascii="Times New Roman" w:hAnsi="Times New Roman" w:cs="Times New Roman"/>
          <w:sz w:val="24"/>
          <w:szCs w:val="24"/>
        </w:rPr>
        <w:t>)</w:t>
      </w:r>
      <w:r>
        <w:t xml:space="preserve"> </w:t>
      </w:r>
      <w:r w:rsidRPr="00AB5D6C">
        <w:t xml:space="preserve"> </w:t>
      </w:r>
      <w:r>
        <w:rPr>
          <w:rFonts w:ascii="Times New Roman" w:hAnsi="Times New Roman" w:cs="Times New Roman"/>
        </w:rPr>
        <w:t xml:space="preserve">для заданного </w:t>
      </w:r>
      <w:r w:rsidRPr="00AB5D6C">
        <w:rPr>
          <w:rFonts w:ascii="Times New Roman" w:hAnsi="Times New Roman" w:cs="Times New Roman"/>
          <w:sz w:val="24"/>
          <w:szCs w:val="24"/>
        </w:rPr>
        <w:sym w:font="Symbol" w:char="F065"/>
      </w:r>
      <w:r w:rsidRPr="00AB5D6C">
        <w:rPr>
          <w:rFonts w:ascii="Times New Roman" w:hAnsi="Times New Roman" w:cs="Times New Roman"/>
          <w:sz w:val="24"/>
          <w:szCs w:val="24"/>
          <w:lang w:val="en-US"/>
        </w:rPr>
        <w:t> </w:t>
      </w:r>
      <w:r w:rsidRPr="00AB5D6C">
        <w:rPr>
          <w:rFonts w:ascii="Times New Roman" w:hAnsi="Times New Roman" w:cs="Times New Roman"/>
          <w:sz w:val="24"/>
          <w:szCs w:val="24"/>
        </w:rPr>
        <w:sym w:font="Symbol" w:char="F03E"/>
      </w:r>
      <w:r w:rsidRPr="00AB5D6C">
        <w:rPr>
          <w:rFonts w:ascii="Times New Roman" w:hAnsi="Times New Roman" w:cs="Times New Roman"/>
          <w:sz w:val="24"/>
          <w:szCs w:val="24"/>
          <w:lang w:val="en-US"/>
        </w:rPr>
        <w:t> </w:t>
      </w:r>
      <w:r w:rsidRPr="00AB5D6C">
        <w:rPr>
          <w:rFonts w:ascii="Times New Roman" w:hAnsi="Times New Roman" w:cs="Times New Roman"/>
          <w:sz w:val="24"/>
          <w:szCs w:val="24"/>
        </w:rPr>
        <w:t>0.</w:t>
      </w:r>
      <w:r w:rsidRPr="00AB5D6C">
        <w:t xml:space="preserve"> </w:t>
      </w:r>
      <w:r>
        <w:rPr>
          <w:rFonts w:ascii="Times New Roman" w:hAnsi="Times New Roman" w:cs="Times New Roman"/>
        </w:rPr>
        <w:t xml:space="preserve">Здесь </w:t>
      </w:r>
      <w:r w:rsidR="002C039F">
        <w:rPr>
          <w:rFonts w:ascii="Times New Roman" w:hAnsi="Times New Roman" w:cs="Times New Roman"/>
        </w:rPr>
        <w:t>величина</w:t>
      </w:r>
      <w:r>
        <w:rPr>
          <w:rFonts w:ascii="Times New Roman" w:hAnsi="Times New Roman" w:cs="Times New Roman"/>
        </w:rPr>
        <w:t xml:space="preserve"> </w:t>
      </w:r>
      <w:r w:rsidRPr="00AB5D6C">
        <w:rPr>
          <w:rFonts w:ascii="Times New Roman" w:hAnsi="Times New Roman" w:cs="Times New Roman"/>
          <w:position w:val="-12"/>
          <w:sz w:val="24"/>
          <w:szCs w:val="24"/>
        </w:rPr>
        <w:object w:dxaOrig="440" w:dyaOrig="380">
          <v:shape id="_x0000_i1027" type="#_x0000_t75" style="width:21.75pt;height:18.75pt" o:ole="">
            <v:imagedata r:id="rId11" o:title=""/>
          </v:shape>
          <o:OLEObject Type="Embed" ProgID="Equation.3" ShapeID="_x0000_i1027" DrawAspect="Content" ObjectID="_1537618755" r:id="rId12"/>
        </w:object>
      </w:r>
      <w:r w:rsidRPr="00AB5D6C">
        <w:rPr>
          <w:rFonts w:ascii="Times New Roman" w:hAnsi="Times New Roman" w:cs="Times New Roman"/>
          <w:sz w:val="24"/>
          <w:szCs w:val="24"/>
        </w:rPr>
        <w:t xml:space="preserve"> </w:t>
      </w:r>
      <w:r>
        <w:rPr>
          <w:rFonts w:ascii="Times New Roman" w:hAnsi="Times New Roman" w:cs="Times New Roman"/>
          <w:sz w:val="24"/>
          <w:szCs w:val="24"/>
        </w:rPr>
        <w:t xml:space="preserve">есть </w:t>
      </w:r>
      <w:r w:rsidRPr="00AB5D6C">
        <w:rPr>
          <w:rFonts w:ascii="Times New Roman" w:hAnsi="Times New Roman" w:cs="Times New Roman"/>
          <w:sz w:val="24"/>
          <w:szCs w:val="24"/>
        </w:rPr>
        <w:t xml:space="preserve">вероятность </w:t>
      </w:r>
      <w:r>
        <w:rPr>
          <w:rFonts w:ascii="Times New Roman" w:hAnsi="Times New Roman" w:cs="Times New Roman"/>
          <w:sz w:val="24"/>
          <w:szCs w:val="24"/>
        </w:rPr>
        <w:t xml:space="preserve">формирования </w:t>
      </w:r>
      <w:r w:rsidRPr="004357B4">
        <w:rPr>
          <w:rFonts w:ascii="Times New Roman" w:hAnsi="Times New Roman" w:cs="Times New Roman"/>
          <w:i/>
          <w:sz w:val="24"/>
          <w:szCs w:val="24"/>
        </w:rPr>
        <w:sym w:font="Symbol" w:char="F06E"/>
      </w:r>
      <w:r w:rsidRPr="004357B4">
        <w:rPr>
          <w:rFonts w:ascii="Times New Roman" w:hAnsi="Times New Roman" w:cs="Times New Roman"/>
          <w:i/>
          <w:sz w:val="24"/>
          <w:szCs w:val="24"/>
        </w:rPr>
        <w:t xml:space="preserve"> </w:t>
      </w:r>
      <w:r>
        <w:rPr>
          <w:rFonts w:ascii="Times New Roman" w:hAnsi="Times New Roman" w:cs="Times New Roman"/>
          <w:sz w:val="24"/>
          <w:szCs w:val="24"/>
        </w:rPr>
        <w:t>требований</w:t>
      </w:r>
      <w:r w:rsidRPr="00AB5D6C">
        <w:rPr>
          <w:rFonts w:ascii="Times New Roman" w:hAnsi="Times New Roman" w:cs="Times New Roman"/>
          <w:sz w:val="24"/>
          <w:szCs w:val="24"/>
        </w:rPr>
        <w:t xml:space="preserve"> </w:t>
      </w:r>
      <w:r>
        <w:rPr>
          <w:rFonts w:ascii="Times New Roman" w:hAnsi="Times New Roman" w:cs="Times New Roman"/>
          <w:sz w:val="24"/>
          <w:szCs w:val="24"/>
        </w:rPr>
        <w:t xml:space="preserve">в группе </w:t>
      </w:r>
      <w:r w:rsidRPr="00AB5D6C">
        <w:rPr>
          <w:rFonts w:ascii="Times New Roman" w:hAnsi="Times New Roman" w:cs="Times New Roman"/>
          <w:sz w:val="24"/>
          <w:szCs w:val="24"/>
        </w:rPr>
        <w:t xml:space="preserve">по потоку </w:t>
      </w:r>
      <w:r w:rsidRPr="00AB5D6C">
        <w:rPr>
          <w:rFonts w:ascii="Times New Roman" w:hAnsi="Times New Roman" w:cs="Times New Roman"/>
          <w:sz w:val="24"/>
          <w:szCs w:val="24"/>
        </w:rPr>
        <w:sym w:font="Symbol" w:char="F050"/>
      </w:r>
      <w:r w:rsidRPr="00AB5D6C">
        <w:rPr>
          <w:rFonts w:ascii="Times New Roman" w:hAnsi="Times New Roman" w:cs="Times New Roman"/>
          <w:i/>
          <w:sz w:val="24"/>
          <w:szCs w:val="24"/>
          <w:vertAlign w:val="subscript"/>
          <w:lang w:val="en-US"/>
        </w:rPr>
        <w:t>j</w:t>
      </w:r>
      <w:r w:rsidRPr="00AB5D6C">
        <w:rPr>
          <w:rFonts w:ascii="Times New Roman" w:hAnsi="Times New Roman" w:cs="Times New Roman"/>
          <w:sz w:val="24"/>
          <w:szCs w:val="24"/>
        </w:rPr>
        <w:t xml:space="preserve">, </w:t>
      </w:r>
      <w:r w:rsidRPr="00AB5D6C">
        <w:rPr>
          <w:rFonts w:ascii="Times New Roman" w:hAnsi="Times New Roman" w:cs="Times New Roman"/>
          <w:i/>
          <w:sz w:val="24"/>
          <w:szCs w:val="24"/>
          <w:lang w:val="en-US"/>
        </w:rPr>
        <w:t>j</w:t>
      </w:r>
      <w:r w:rsidRPr="00AB5D6C">
        <w:rPr>
          <w:rFonts w:ascii="Times New Roman" w:hAnsi="Times New Roman" w:cs="Times New Roman"/>
          <w:sz w:val="24"/>
          <w:szCs w:val="24"/>
          <w:lang w:val="en-US"/>
        </w:rPr>
        <w:t> </w:t>
      </w:r>
      <w:r w:rsidRPr="00AB5D6C">
        <w:rPr>
          <w:rFonts w:ascii="Times New Roman" w:hAnsi="Times New Roman" w:cs="Times New Roman"/>
          <w:sz w:val="24"/>
          <w:szCs w:val="24"/>
          <w:lang w:val="en-US"/>
        </w:rPr>
        <w:sym w:font="Symbol" w:char="F0CE"/>
      </w:r>
      <w:r w:rsidRPr="00AB5D6C">
        <w:rPr>
          <w:rFonts w:ascii="Times New Roman" w:hAnsi="Times New Roman" w:cs="Times New Roman"/>
          <w:sz w:val="24"/>
          <w:szCs w:val="24"/>
          <w:lang w:val="en-US"/>
        </w:rPr>
        <w:t> </w:t>
      </w:r>
      <w:r w:rsidRPr="00AB5D6C">
        <w:rPr>
          <w:rFonts w:ascii="Times New Roman" w:hAnsi="Times New Roman" w:cs="Times New Roman"/>
          <w:sz w:val="24"/>
          <w:szCs w:val="24"/>
        </w:rPr>
        <w:t>{1,</w:t>
      </w:r>
      <w:r w:rsidRPr="00AB5D6C">
        <w:rPr>
          <w:rFonts w:ascii="Times New Roman" w:hAnsi="Times New Roman" w:cs="Times New Roman"/>
          <w:sz w:val="24"/>
          <w:szCs w:val="24"/>
          <w:lang w:val="en-US"/>
        </w:rPr>
        <w:t> </w:t>
      </w:r>
      <w:r w:rsidRPr="00AB5D6C">
        <w:rPr>
          <w:rFonts w:ascii="Times New Roman" w:hAnsi="Times New Roman" w:cs="Times New Roman"/>
          <w:sz w:val="24"/>
          <w:szCs w:val="24"/>
        </w:rPr>
        <w:t xml:space="preserve">3}. </w:t>
      </w:r>
      <w:r>
        <w:rPr>
          <w:rFonts w:ascii="Times New Roman" w:hAnsi="Times New Roman" w:cs="Times New Roman"/>
          <w:sz w:val="24"/>
          <w:szCs w:val="24"/>
        </w:rPr>
        <w:t xml:space="preserve">После </w:t>
      </w:r>
      <w:r w:rsidR="003F193B">
        <w:rPr>
          <w:rFonts w:ascii="Times New Roman" w:hAnsi="Times New Roman" w:cs="Times New Roman"/>
          <w:sz w:val="24"/>
          <w:szCs w:val="24"/>
        </w:rPr>
        <w:t xml:space="preserve">своего </w:t>
      </w:r>
      <w:r>
        <w:rPr>
          <w:rFonts w:ascii="Times New Roman" w:hAnsi="Times New Roman" w:cs="Times New Roman"/>
          <w:sz w:val="24"/>
          <w:szCs w:val="24"/>
        </w:rPr>
        <w:t xml:space="preserve">обслуживания требования </w:t>
      </w:r>
      <w:r w:rsidRPr="00AB5D6C">
        <w:rPr>
          <w:rFonts w:ascii="Times New Roman" w:hAnsi="Times New Roman" w:cs="Times New Roman"/>
          <w:sz w:val="24"/>
          <w:szCs w:val="24"/>
        </w:rPr>
        <w:t xml:space="preserve">потока </w:t>
      </w:r>
      <w:r w:rsidRPr="00AB5D6C">
        <w:rPr>
          <w:rFonts w:ascii="Times New Roman" w:hAnsi="Times New Roman" w:cs="Times New Roman"/>
          <w:sz w:val="24"/>
          <w:szCs w:val="24"/>
          <w:lang w:val="en-US"/>
        </w:rPr>
        <w:sym w:font="Symbol" w:char="F050"/>
      </w:r>
      <w:r w:rsidRPr="00AB5D6C">
        <w:rPr>
          <w:rFonts w:ascii="Times New Roman" w:hAnsi="Times New Roman" w:cs="Times New Roman"/>
          <w:sz w:val="24"/>
          <w:szCs w:val="24"/>
          <w:vertAlign w:val="subscript"/>
        </w:rPr>
        <w:t>1</w:t>
      </w:r>
      <w:r w:rsidRPr="00AB5D6C">
        <w:rPr>
          <w:rFonts w:ascii="Times New Roman" w:hAnsi="Times New Roman" w:cs="Times New Roman"/>
          <w:sz w:val="24"/>
          <w:szCs w:val="24"/>
        </w:rPr>
        <w:t xml:space="preserve"> поступают на обслуживание</w:t>
      </w:r>
      <w:r>
        <w:rPr>
          <w:rFonts w:ascii="Times New Roman" w:hAnsi="Times New Roman" w:cs="Times New Roman"/>
          <w:sz w:val="24"/>
          <w:szCs w:val="24"/>
        </w:rPr>
        <w:t xml:space="preserve"> в качестве требований потока</w:t>
      </w:r>
      <w:r w:rsidRPr="00AB5D6C">
        <w:rPr>
          <w:rFonts w:ascii="Times New Roman" w:hAnsi="Times New Roman" w:cs="Times New Roman"/>
          <w:sz w:val="24"/>
          <w:szCs w:val="24"/>
        </w:rPr>
        <w:t xml:space="preserve"> </w:t>
      </w:r>
      <w:r w:rsidRPr="00AB5D6C">
        <w:rPr>
          <w:rFonts w:ascii="Times New Roman" w:hAnsi="Times New Roman" w:cs="Times New Roman"/>
          <w:sz w:val="24"/>
          <w:szCs w:val="24"/>
        </w:rPr>
        <w:sym w:font="Symbol" w:char="F050"/>
      </w:r>
      <w:r w:rsidRPr="00AB5D6C">
        <w:rPr>
          <w:rFonts w:ascii="Times New Roman" w:hAnsi="Times New Roman" w:cs="Times New Roman"/>
          <w:sz w:val="24"/>
          <w:szCs w:val="24"/>
          <w:vertAlign w:val="subscript"/>
        </w:rPr>
        <w:t>4</w:t>
      </w:r>
      <w:r w:rsidRPr="00AB5D6C">
        <w:rPr>
          <w:rFonts w:ascii="Times New Roman" w:hAnsi="Times New Roman" w:cs="Times New Roman"/>
          <w:sz w:val="24"/>
          <w:szCs w:val="24"/>
        </w:rPr>
        <w:t xml:space="preserve">. Потоки </w:t>
      </w:r>
      <w:r w:rsidRPr="00AB5D6C">
        <w:rPr>
          <w:rFonts w:ascii="Times New Roman" w:hAnsi="Times New Roman" w:cs="Times New Roman"/>
          <w:sz w:val="24"/>
          <w:szCs w:val="24"/>
          <w:lang w:val="en-US"/>
        </w:rPr>
        <w:sym w:font="Symbol" w:char="F050"/>
      </w:r>
      <w:r w:rsidRPr="00AB5D6C">
        <w:rPr>
          <w:rFonts w:ascii="Times New Roman" w:hAnsi="Times New Roman" w:cs="Times New Roman"/>
          <w:sz w:val="24"/>
          <w:szCs w:val="24"/>
          <w:vertAlign w:val="subscript"/>
        </w:rPr>
        <w:t>2</w:t>
      </w:r>
      <w:r w:rsidRPr="00AB5D6C">
        <w:rPr>
          <w:rFonts w:ascii="Times New Roman" w:hAnsi="Times New Roman" w:cs="Times New Roman"/>
          <w:sz w:val="24"/>
          <w:szCs w:val="24"/>
        </w:rPr>
        <w:t xml:space="preserve"> и </w:t>
      </w:r>
      <w:r w:rsidRPr="00AB5D6C">
        <w:rPr>
          <w:rFonts w:ascii="Times New Roman" w:hAnsi="Times New Roman" w:cs="Times New Roman"/>
          <w:sz w:val="24"/>
          <w:szCs w:val="24"/>
        </w:rPr>
        <w:sym w:font="Symbol" w:char="F050"/>
      </w:r>
      <w:r w:rsidRPr="00AB5D6C">
        <w:rPr>
          <w:rFonts w:ascii="Times New Roman" w:hAnsi="Times New Roman" w:cs="Times New Roman"/>
          <w:sz w:val="24"/>
          <w:szCs w:val="24"/>
          <w:vertAlign w:val="subscript"/>
        </w:rPr>
        <w:t>3</w:t>
      </w:r>
      <w:r w:rsidR="00EF2740">
        <w:rPr>
          <w:rFonts w:ascii="Times New Roman" w:hAnsi="Times New Roman" w:cs="Times New Roman"/>
          <w:sz w:val="24"/>
          <w:szCs w:val="24"/>
        </w:rPr>
        <w:t xml:space="preserve"> являются конфликтными</w:t>
      </w:r>
      <w:r w:rsidR="00250442" w:rsidRPr="00250442">
        <w:rPr>
          <w:rFonts w:ascii="Times New Roman" w:hAnsi="Times New Roman" w:cs="Times New Roman"/>
          <w:sz w:val="24"/>
          <w:szCs w:val="24"/>
        </w:rPr>
        <w:t xml:space="preserve"> [</w:t>
      </w:r>
      <w:r w:rsidR="00250442" w:rsidRPr="0070436E">
        <w:rPr>
          <w:rFonts w:ascii="Times New Roman" w:hAnsi="Times New Roman" w:cs="Times New Roman"/>
          <w:sz w:val="24"/>
          <w:szCs w:val="24"/>
        </w:rPr>
        <w:t>15</w:t>
      </w:r>
      <w:r w:rsidR="00250442" w:rsidRPr="00250442">
        <w:rPr>
          <w:rFonts w:ascii="Times New Roman" w:hAnsi="Times New Roman" w:cs="Times New Roman"/>
          <w:sz w:val="24"/>
          <w:szCs w:val="24"/>
        </w:rPr>
        <w:t>]</w:t>
      </w:r>
      <w:r w:rsidR="00EF2740">
        <w:rPr>
          <w:rFonts w:ascii="Times New Roman" w:hAnsi="Times New Roman" w:cs="Times New Roman"/>
          <w:sz w:val="24"/>
          <w:szCs w:val="24"/>
        </w:rPr>
        <w:t xml:space="preserve"> в том смысле, </w:t>
      </w:r>
      <w:r w:rsidRPr="00AB5D6C">
        <w:rPr>
          <w:rFonts w:ascii="Times New Roman" w:hAnsi="Times New Roman" w:cs="Times New Roman"/>
          <w:sz w:val="24"/>
          <w:szCs w:val="24"/>
        </w:rPr>
        <w:t xml:space="preserve">что </w:t>
      </w:r>
      <w:r w:rsidR="00EF2740">
        <w:rPr>
          <w:rFonts w:ascii="Times New Roman" w:hAnsi="Times New Roman" w:cs="Times New Roman"/>
          <w:sz w:val="24"/>
          <w:szCs w:val="24"/>
        </w:rPr>
        <w:t>требования этих потоков не могут обслуживаться одновременно</w:t>
      </w:r>
      <w:r w:rsidR="0070436E" w:rsidRPr="0070436E">
        <w:rPr>
          <w:rFonts w:ascii="Times New Roman" w:hAnsi="Times New Roman" w:cs="Times New Roman"/>
          <w:sz w:val="24"/>
          <w:szCs w:val="24"/>
        </w:rPr>
        <w:t>,</w:t>
      </w:r>
      <w:r w:rsidRPr="00AB5D6C">
        <w:rPr>
          <w:rFonts w:ascii="Times New Roman" w:hAnsi="Times New Roman" w:cs="Times New Roman"/>
          <w:sz w:val="24"/>
          <w:szCs w:val="24"/>
        </w:rPr>
        <w:t xml:space="preserve"> и</w:t>
      </w:r>
      <w:r w:rsidR="0070436E" w:rsidRPr="0070436E">
        <w:rPr>
          <w:rFonts w:ascii="Times New Roman" w:hAnsi="Times New Roman" w:cs="Times New Roman"/>
          <w:sz w:val="24"/>
          <w:szCs w:val="24"/>
        </w:rPr>
        <w:t xml:space="preserve"> </w:t>
      </w:r>
      <w:r w:rsidR="0070436E">
        <w:rPr>
          <w:rFonts w:ascii="Times New Roman" w:hAnsi="Times New Roman" w:cs="Times New Roman"/>
          <w:sz w:val="24"/>
          <w:szCs w:val="24"/>
        </w:rPr>
        <w:t>поэтому</w:t>
      </w:r>
      <w:r w:rsidR="00EF2740" w:rsidRPr="00EF2740">
        <w:rPr>
          <w:rFonts w:ascii="Times New Roman" w:hAnsi="Times New Roman" w:cs="Times New Roman"/>
          <w:sz w:val="24"/>
          <w:szCs w:val="24"/>
        </w:rPr>
        <w:t xml:space="preserve"> </w:t>
      </w:r>
      <w:r w:rsidR="00EF2740">
        <w:rPr>
          <w:rFonts w:ascii="Times New Roman" w:hAnsi="Times New Roman" w:cs="Times New Roman"/>
          <w:sz w:val="24"/>
          <w:szCs w:val="24"/>
        </w:rPr>
        <w:t xml:space="preserve">свести </w:t>
      </w:r>
      <w:r w:rsidRPr="00AB5D6C">
        <w:rPr>
          <w:rFonts w:ascii="Times New Roman" w:hAnsi="Times New Roman" w:cs="Times New Roman"/>
          <w:sz w:val="24"/>
          <w:szCs w:val="24"/>
        </w:rPr>
        <w:t xml:space="preserve"> исследование системы </w:t>
      </w:r>
      <w:r w:rsidR="00EF2740">
        <w:rPr>
          <w:rFonts w:ascii="Times New Roman" w:hAnsi="Times New Roman" w:cs="Times New Roman"/>
          <w:sz w:val="24"/>
          <w:szCs w:val="24"/>
        </w:rPr>
        <w:t>к задаче с меньшим числом потоков нельзя</w:t>
      </w:r>
      <w:r w:rsidRPr="00AB5D6C">
        <w:rPr>
          <w:rFonts w:ascii="Times New Roman" w:hAnsi="Times New Roman" w:cs="Times New Roman"/>
          <w:sz w:val="24"/>
          <w:szCs w:val="24"/>
        </w:rPr>
        <w:t>.</w:t>
      </w:r>
    </w:p>
    <w:p w:rsidR="00EF2740" w:rsidRPr="00EF2740" w:rsidRDefault="00EF2740" w:rsidP="00826D2E">
      <w:pPr>
        <w:ind w:firstLine="709"/>
        <w:rPr>
          <w:rFonts w:ascii="Times New Roman" w:hAnsi="Times New Roman" w:cs="Times New Roman"/>
          <w:sz w:val="24"/>
          <w:szCs w:val="24"/>
        </w:rPr>
      </w:pPr>
      <w:r>
        <w:rPr>
          <w:rFonts w:ascii="Times New Roman" w:hAnsi="Times New Roman" w:cs="Times New Roman"/>
          <w:sz w:val="24"/>
          <w:szCs w:val="24"/>
        </w:rPr>
        <w:t xml:space="preserve">Для описания функционирования обслуживающего устройства зафиксируем положительные целые числа </w:t>
      </w:r>
      <w:r w:rsidRPr="00EF2740">
        <w:rPr>
          <w:rFonts w:ascii="Times New Roman" w:hAnsi="Times New Roman" w:cs="Times New Roman"/>
          <w:i/>
          <w:sz w:val="24"/>
          <w:szCs w:val="24"/>
          <w:lang w:val="en-US"/>
        </w:rPr>
        <w:t>d</w:t>
      </w:r>
      <w:r w:rsidRPr="00EF2740">
        <w:rPr>
          <w:rFonts w:ascii="Times New Roman" w:hAnsi="Times New Roman" w:cs="Times New Roman"/>
          <w:sz w:val="24"/>
          <w:szCs w:val="24"/>
        </w:rPr>
        <w:t>,</w:t>
      </w:r>
      <w:r w:rsidRPr="00EF2740">
        <w:rPr>
          <w:rFonts w:ascii="Times New Roman" w:hAnsi="Times New Roman" w:cs="Times New Roman"/>
          <w:i/>
          <w:sz w:val="24"/>
          <w:szCs w:val="24"/>
        </w:rPr>
        <w:t xml:space="preserve"> </w:t>
      </w:r>
      <w:r w:rsidRPr="00EF2740">
        <w:rPr>
          <w:rFonts w:ascii="Times New Roman" w:hAnsi="Times New Roman" w:cs="Times New Roman"/>
          <w:i/>
          <w:sz w:val="24"/>
          <w:szCs w:val="24"/>
          <w:lang w:val="en-US"/>
        </w:rPr>
        <w:t>n</w:t>
      </w:r>
      <w:r w:rsidRPr="00EF2740">
        <w:rPr>
          <w:rFonts w:ascii="Times New Roman" w:hAnsi="Times New Roman" w:cs="Times New Roman"/>
          <w:sz w:val="24"/>
          <w:szCs w:val="24"/>
          <w:vertAlign w:val="subscript"/>
        </w:rPr>
        <w:t>0</w:t>
      </w:r>
      <w:r w:rsidRPr="00EF2740">
        <w:rPr>
          <w:rFonts w:ascii="Times New Roman" w:hAnsi="Times New Roman" w:cs="Times New Roman"/>
          <w:sz w:val="24"/>
          <w:szCs w:val="24"/>
        </w:rPr>
        <w:t>,</w:t>
      </w:r>
      <w:r w:rsidRPr="00EF2740">
        <w:rPr>
          <w:rFonts w:ascii="Times New Roman" w:hAnsi="Times New Roman" w:cs="Times New Roman"/>
          <w:i/>
          <w:sz w:val="24"/>
          <w:szCs w:val="24"/>
        </w:rPr>
        <w:t xml:space="preserve"> </w:t>
      </w:r>
      <w:r w:rsidRPr="00EF2740">
        <w:rPr>
          <w:rFonts w:ascii="Times New Roman" w:hAnsi="Times New Roman" w:cs="Times New Roman"/>
          <w:i/>
          <w:sz w:val="24"/>
          <w:szCs w:val="24"/>
          <w:lang w:val="en-US"/>
        </w:rPr>
        <w:t>n</w:t>
      </w:r>
      <w:r w:rsidRPr="00EF2740">
        <w:rPr>
          <w:rFonts w:ascii="Times New Roman" w:hAnsi="Times New Roman" w:cs="Times New Roman"/>
          <w:sz w:val="24"/>
          <w:szCs w:val="24"/>
          <w:vertAlign w:val="subscript"/>
        </w:rPr>
        <w:t>1</w:t>
      </w:r>
      <w:r w:rsidRPr="00EF2740">
        <w:rPr>
          <w:rFonts w:ascii="Times New Roman" w:hAnsi="Times New Roman" w:cs="Times New Roman"/>
          <w:sz w:val="24"/>
          <w:szCs w:val="24"/>
        </w:rPr>
        <w:t>, …,</w:t>
      </w:r>
      <w:r w:rsidRPr="00EF2740">
        <w:rPr>
          <w:rFonts w:ascii="Times New Roman" w:hAnsi="Times New Roman" w:cs="Times New Roman"/>
          <w:i/>
          <w:sz w:val="24"/>
          <w:szCs w:val="24"/>
        </w:rPr>
        <w:t xml:space="preserve"> </w:t>
      </w:r>
      <w:r w:rsidRPr="00EF2740">
        <w:rPr>
          <w:rFonts w:ascii="Times New Roman" w:hAnsi="Times New Roman" w:cs="Times New Roman"/>
          <w:i/>
          <w:sz w:val="24"/>
          <w:szCs w:val="24"/>
          <w:lang w:val="en-US"/>
        </w:rPr>
        <w:t>n</w:t>
      </w:r>
      <w:r w:rsidRPr="00EF2740">
        <w:rPr>
          <w:rFonts w:ascii="Times New Roman" w:hAnsi="Times New Roman" w:cs="Times New Roman"/>
          <w:i/>
          <w:sz w:val="24"/>
          <w:szCs w:val="24"/>
          <w:vertAlign w:val="subscript"/>
          <w:lang w:val="en-US"/>
        </w:rPr>
        <w:t>d</w:t>
      </w:r>
      <w:r w:rsidRPr="00EF2740">
        <w:rPr>
          <w:rFonts w:ascii="Times New Roman" w:hAnsi="Times New Roman" w:cs="Times New Roman"/>
          <w:sz w:val="24"/>
          <w:szCs w:val="24"/>
        </w:rPr>
        <w:t xml:space="preserve"> </w:t>
      </w:r>
      <w:r>
        <w:rPr>
          <w:rFonts w:ascii="Times New Roman" w:hAnsi="Times New Roman" w:cs="Times New Roman"/>
          <w:sz w:val="24"/>
          <w:szCs w:val="24"/>
        </w:rPr>
        <w:t xml:space="preserve">и введем конечное множество </w:t>
      </w:r>
      <w:r w:rsidRPr="00EF2740">
        <w:rPr>
          <w:rFonts w:ascii="Times New Roman" w:hAnsi="Times New Roman" w:cs="Times New Roman"/>
          <w:sz w:val="24"/>
          <w:szCs w:val="24"/>
        </w:rPr>
        <w:sym w:font="Symbol" w:char="F047"/>
      </w:r>
      <w:r w:rsidRPr="00EF2740">
        <w:rPr>
          <w:rFonts w:ascii="Times New Roman" w:hAnsi="Times New Roman" w:cs="Times New Roman"/>
          <w:sz w:val="24"/>
          <w:szCs w:val="24"/>
          <w:lang w:val="en-US"/>
        </w:rPr>
        <w:t> </w:t>
      </w:r>
      <w:r w:rsidRPr="00EF2740">
        <w:rPr>
          <w:rFonts w:ascii="Times New Roman" w:hAnsi="Times New Roman" w:cs="Times New Roman"/>
          <w:sz w:val="24"/>
          <w:szCs w:val="24"/>
        </w:rPr>
        <w:t>=</w:t>
      </w:r>
      <w:r w:rsidRPr="00EF2740">
        <w:rPr>
          <w:rFonts w:ascii="Times New Roman" w:hAnsi="Times New Roman" w:cs="Times New Roman"/>
          <w:sz w:val="24"/>
          <w:szCs w:val="24"/>
          <w:lang w:val="en-US"/>
        </w:rPr>
        <w:t> </w:t>
      </w:r>
      <w:r w:rsidRPr="00EF2740">
        <w:rPr>
          <w:rFonts w:ascii="Times New Roman" w:hAnsi="Times New Roman" w:cs="Times New Roman"/>
          <w:sz w:val="24"/>
          <w:szCs w:val="24"/>
        </w:rPr>
        <w:t>{</w:t>
      </w:r>
      <w:r w:rsidRPr="00EF2740">
        <w:rPr>
          <w:rFonts w:ascii="Times New Roman" w:hAnsi="Times New Roman" w:cs="Times New Roman"/>
          <w:sz w:val="24"/>
          <w:szCs w:val="24"/>
        </w:rPr>
        <w:sym w:font="Symbol" w:char="F047"/>
      </w:r>
      <w:r w:rsidRPr="00EF2740">
        <w:rPr>
          <w:rFonts w:ascii="Times New Roman" w:hAnsi="Times New Roman" w:cs="Times New Roman"/>
          <w:sz w:val="24"/>
          <w:szCs w:val="24"/>
          <w:vertAlign w:val="superscript"/>
        </w:rPr>
        <w:t>(</w:t>
      </w:r>
      <w:r w:rsidRPr="00EF2740">
        <w:rPr>
          <w:rFonts w:ascii="Times New Roman" w:hAnsi="Times New Roman" w:cs="Times New Roman"/>
          <w:i/>
          <w:sz w:val="24"/>
          <w:szCs w:val="24"/>
          <w:vertAlign w:val="superscript"/>
          <w:lang w:val="en-US"/>
        </w:rPr>
        <w:t>k</w:t>
      </w:r>
      <w:r w:rsidRPr="00EF2740">
        <w:rPr>
          <w:rFonts w:ascii="Times New Roman" w:hAnsi="Times New Roman" w:cs="Times New Roman"/>
          <w:i/>
          <w:sz w:val="24"/>
          <w:szCs w:val="24"/>
          <w:vertAlign w:val="superscript"/>
        </w:rPr>
        <w:t>,</w:t>
      </w:r>
      <w:r w:rsidRPr="00EF2740">
        <w:rPr>
          <w:rFonts w:ascii="Times New Roman" w:hAnsi="Times New Roman" w:cs="Times New Roman"/>
          <w:i/>
          <w:sz w:val="24"/>
          <w:szCs w:val="24"/>
          <w:vertAlign w:val="superscript"/>
          <w:lang w:val="en-US"/>
        </w:rPr>
        <w:t>r</w:t>
      </w:r>
      <w:r w:rsidRPr="00EF2740">
        <w:rPr>
          <w:rFonts w:ascii="Times New Roman" w:hAnsi="Times New Roman" w:cs="Times New Roman"/>
          <w:sz w:val="24"/>
          <w:szCs w:val="24"/>
          <w:vertAlign w:val="superscript"/>
        </w:rPr>
        <w:t>)</w:t>
      </w:r>
      <w:r w:rsidRPr="00EF2740">
        <w:rPr>
          <w:rFonts w:ascii="Times New Roman" w:hAnsi="Times New Roman" w:cs="Times New Roman"/>
          <w:sz w:val="24"/>
          <w:szCs w:val="24"/>
        </w:rPr>
        <w:t>:</w:t>
      </w:r>
      <w:r w:rsidRPr="00EF2740">
        <w:rPr>
          <w:rFonts w:ascii="Times New Roman" w:hAnsi="Times New Roman" w:cs="Times New Roman"/>
          <w:sz w:val="24"/>
          <w:szCs w:val="24"/>
          <w:lang w:val="en-US"/>
        </w:rPr>
        <w:t> </w:t>
      </w:r>
      <w:r w:rsidRPr="00EF2740">
        <w:rPr>
          <w:rFonts w:ascii="Times New Roman" w:hAnsi="Times New Roman" w:cs="Times New Roman"/>
          <w:i/>
          <w:sz w:val="24"/>
          <w:szCs w:val="24"/>
          <w:lang w:val="en-US"/>
        </w:rPr>
        <w:t>k</w:t>
      </w:r>
      <w:r w:rsidRPr="00EF2740">
        <w:rPr>
          <w:rFonts w:ascii="Times New Roman" w:hAnsi="Times New Roman" w:cs="Times New Roman"/>
          <w:sz w:val="24"/>
          <w:szCs w:val="24"/>
          <w:lang w:val="en-US"/>
        </w:rPr>
        <w:t> </w:t>
      </w:r>
      <w:r w:rsidRPr="00EF2740">
        <w:rPr>
          <w:rFonts w:ascii="Times New Roman" w:hAnsi="Times New Roman" w:cs="Times New Roman"/>
          <w:sz w:val="24"/>
          <w:szCs w:val="24"/>
        </w:rPr>
        <w:t>=</w:t>
      </w:r>
      <w:r w:rsidRPr="00EF2740">
        <w:rPr>
          <w:rFonts w:ascii="Times New Roman" w:hAnsi="Times New Roman" w:cs="Times New Roman"/>
          <w:sz w:val="24"/>
          <w:szCs w:val="24"/>
          <w:lang w:val="en-US"/>
        </w:rPr>
        <w:t> </w:t>
      </w:r>
      <w:r w:rsidRPr="00EF2740">
        <w:rPr>
          <w:rFonts w:ascii="Times New Roman" w:hAnsi="Times New Roman" w:cs="Times New Roman"/>
          <w:sz w:val="24"/>
          <w:szCs w:val="24"/>
        </w:rPr>
        <w:t>0,</w:t>
      </w:r>
      <w:r w:rsidRPr="00EF2740">
        <w:rPr>
          <w:rFonts w:ascii="Times New Roman" w:hAnsi="Times New Roman" w:cs="Times New Roman"/>
          <w:sz w:val="24"/>
          <w:szCs w:val="24"/>
          <w:lang w:val="en-US"/>
        </w:rPr>
        <w:t> </w:t>
      </w:r>
      <w:r w:rsidRPr="00EF2740">
        <w:rPr>
          <w:rFonts w:ascii="Times New Roman" w:hAnsi="Times New Roman" w:cs="Times New Roman"/>
          <w:sz w:val="24"/>
          <w:szCs w:val="24"/>
        </w:rPr>
        <w:t>1,</w:t>
      </w:r>
      <w:r w:rsidRPr="00EF2740">
        <w:rPr>
          <w:rFonts w:ascii="Times New Roman" w:hAnsi="Times New Roman" w:cs="Times New Roman"/>
          <w:sz w:val="24"/>
          <w:szCs w:val="24"/>
          <w:lang w:val="en-US"/>
        </w:rPr>
        <w:t> </w:t>
      </w:r>
      <w:r w:rsidRPr="00EF2740">
        <w:rPr>
          <w:rFonts w:ascii="Times New Roman" w:hAnsi="Times New Roman" w:cs="Times New Roman"/>
          <w:sz w:val="24"/>
          <w:szCs w:val="24"/>
        </w:rPr>
        <w:t>…,</w:t>
      </w:r>
      <w:r w:rsidRPr="00EF2740">
        <w:rPr>
          <w:rFonts w:ascii="Times New Roman" w:hAnsi="Times New Roman" w:cs="Times New Roman"/>
          <w:sz w:val="24"/>
          <w:szCs w:val="24"/>
          <w:lang w:val="en-US"/>
        </w:rPr>
        <w:t> </w:t>
      </w:r>
      <w:r w:rsidRPr="00EF2740">
        <w:rPr>
          <w:rFonts w:ascii="Times New Roman" w:hAnsi="Times New Roman" w:cs="Times New Roman"/>
          <w:i/>
          <w:sz w:val="24"/>
          <w:szCs w:val="24"/>
          <w:lang w:val="en-US"/>
        </w:rPr>
        <w:t>d</w:t>
      </w:r>
      <w:r w:rsidRPr="00EF2740">
        <w:rPr>
          <w:rFonts w:ascii="Times New Roman" w:hAnsi="Times New Roman" w:cs="Times New Roman"/>
          <w:sz w:val="24"/>
          <w:szCs w:val="24"/>
        </w:rPr>
        <w:t>;</w:t>
      </w:r>
      <w:r w:rsidRPr="00EF2740">
        <w:rPr>
          <w:rFonts w:ascii="Times New Roman" w:hAnsi="Times New Roman" w:cs="Times New Roman"/>
          <w:sz w:val="24"/>
          <w:szCs w:val="24"/>
          <w:lang w:val="en-US"/>
        </w:rPr>
        <w:t> </w:t>
      </w:r>
      <w:r w:rsidRPr="00EF2740">
        <w:rPr>
          <w:rFonts w:ascii="Times New Roman" w:hAnsi="Times New Roman" w:cs="Times New Roman"/>
          <w:i/>
          <w:sz w:val="24"/>
          <w:szCs w:val="24"/>
          <w:lang w:val="en-US"/>
        </w:rPr>
        <w:t>r </w:t>
      </w:r>
      <w:r w:rsidRPr="00EF2740">
        <w:rPr>
          <w:rFonts w:ascii="Times New Roman" w:hAnsi="Times New Roman" w:cs="Times New Roman"/>
          <w:sz w:val="24"/>
          <w:szCs w:val="24"/>
        </w:rPr>
        <w:t>=</w:t>
      </w:r>
      <w:r w:rsidRPr="00EF2740">
        <w:rPr>
          <w:rFonts w:ascii="Times New Roman" w:hAnsi="Times New Roman" w:cs="Times New Roman"/>
          <w:sz w:val="24"/>
          <w:szCs w:val="24"/>
          <w:lang w:val="en-US"/>
        </w:rPr>
        <w:t> </w:t>
      </w:r>
      <w:r w:rsidRPr="00EF2740">
        <w:rPr>
          <w:rFonts w:ascii="Times New Roman" w:hAnsi="Times New Roman" w:cs="Times New Roman"/>
          <w:sz w:val="24"/>
          <w:szCs w:val="24"/>
        </w:rPr>
        <w:t>1,</w:t>
      </w:r>
      <w:r w:rsidRPr="00EF2740">
        <w:rPr>
          <w:rFonts w:ascii="Times New Roman" w:hAnsi="Times New Roman" w:cs="Times New Roman"/>
          <w:sz w:val="24"/>
          <w:szCs w:val="24"/>
          <w:lang w:val="en-US"/>
        </w:rPr>
        <w:t> </w:t>
      </w:r>
      <w:r w:rsidRPr="00EF2740">
        <w:rPr>
          <w:rFonts w:ascii="Times New Roman" w:hAnsi="Times New Roman" w:cs="Times New Roman"/>
          <w:sz w:val="24"/>
          <w:szCs w:val="24"/>
        </w:rPr>
        <w:t>2,</w:t>
      </w:r>
      <w:r w:rsidRPr="00EF2740">
        <w:rPr>
          <w:rFonts w:ascii="Times New Roman" w:hAnsi="Times New Roman" w:cs="Times New Roman"/>
          <w:sz w:val="24"/>
          <w:szCs w:val="24"/>
          <w:lang w:val="en-US"/>
        </w:rPr>
        <w:t> </w:t>
      </w:r>
      <w:r w:rsidRPr="00EF2740">
        <w:rPr>
          <w:rFonts w:ascii="Times New Roman" w:hAnsi="Times New Roman" w:cs="Times New Roman"/>
          <w:sz w:val="24"/>
          <w:szCs w:val="24"/>
        </w:rPr>
        <w:t>…,</w:t>
      </w:r>
      <w:r w:rsidRPr="00EF2740">
        <w:rPr>
          <w:rFonts w:ascii="Times New Roman" w:hAnsi="Times New Roman" w:cs="Times New Roman"/>
          <w:sz w:val="24"/>
          <w:szCs w:val="24"/>
          <w:lang w:val="en-US"/>
        </w:rPr>
        <w:t> </w:t>
      </w:r>
      <w:r w:rsidRPr="00EF2740">
        <w:rPr>
          <w:rFonts w:ascii="Times New Roman" w:hAnsi="Times New Roman" w:cs="Times New Roman"/>
          <w:i/>
          <w:sz w:val="24"/>
          <w:szCs w:val="24"/>
          <w:lang w:val="en-US"/>
        </w:rPr>
        <w:t>n</w:t>
      </w:r>
      <w:r w:rsidRPr="00EF2740">
        <w:rPr>
          <w:rFonts w:ascii="Times New Roman" w:hAnsi="Times New Roman" w:cs="Times New Roman"/>
          <w:i/>
          <w:sz w:val="24"/>
          <w:szCs w:val="24"/>
          <w:vertAlign w:val="subscript"/>
          <w:lang w:val="en-US"/>
        </w:rPr>
        <w:t>k</w:t>
      </w:r>
      <w:r w:rsidRPr="00EF2740">
        <w:rPr>
          <w:rFonts w:ascii="Times New Roman" w:hAnsi="Times New Roman" w:cs="Times New Roman"/>
          <w:sz w:val="24"/>
          <w:szCs w:val="24"/>
        </w:rPr>
        <w:t>}</w:t>
      </w:r>
      <w:r w:rsidR="00CE28CF">
        <w:rPr>
          <w:rFonts w:ascii="Times New Roman" w:hAnsi="Times New Roman" w:cs="Times New Roman"/>
          <w:sz w:val="24"/>
          <w:szCs w:val="24"/>
        </w:rPr>
        <w:t>, элементами которого являются все возможные состояния обслуживающего устройства</w:t>
      </w:r>
      <w:r>
        <w:rPr>
          <w:rFonts w:ascii="Times New Roman" w:hAnsi="Times New Roman" w:cs="Times New Roman"/>
          <w:sz w:val="24"/>
          <w:szCs w:val="24"/>
        </w:rPr>
        <w:t xml:space="preserve">. </w:t>
      </w:r>
      <w:r w:rsidR="00F766F6">
        <w:rPr>
          <w:rFonts w:ascii="Times New Roman" w:hAnsi="Times New Roman" w:cs="Times New Roman"/>
          <w:sz w:val="24"/>
          <w:szCs w:val="24"/>
        </w:rPr>
        <w:t>Время нахождения обслуживающего устройства в состоянии</w:t>
      </w:r>
      <w:r w:rsidRPr="00EF2740">
        <w:rPr>
          <w:rFonts w:ascii="Times New Roman" w:hAnsi="Times New Roman" w:cs="Times New Roman"/>
          <w:sz w:val="24"/>
          <w:szCs w:val="24"/>
        </w:rPr>
        <w:t xml:space="preserve"> </w:t>
      </w:r>
      <w:r w:rsidRPr="00EF2740">
        <w:rPr>
          <w:rFonts w:ascii="Times New Roman" w:hAnsi="Times New Roman" w:cs="Times New Roman"/>
          <w:sz w:val="24"/>
          <w:szCs w:val="24"/>
        </w:rPr>
        <w:sym w:font="Symbol" w:char="F047"/>
      </w:r>
      <w:r w:rsidRPr="00EF2740">
        <w:rPr>
          <w:rFonts w:ascii="Times New Roman" w:hAnsi="Times New Roman" w:cs="Times New Roman"/>
          <w:sz w:val="24"/>
          <w:szCs w:val="24"/>
          <w:vertAlign w:val="superscript"/>
        </w:rPr>
        <w:t>(</w:t>
      </w:r>
      <w:r w:rsidRPr="00EF2740">
        <w:rPr>
          <w:rFonts w:ascii="Times New Roman" w:hAnsi="Times New Roman" w:cs="Times New Roman"/>
          <w:i/>
          <w:sz w:val="24"/>
          <w:szCs w:val="24"/>
          <w:vertAlign w:val="superscript"/>
          <w:lang w:val="en-US"/>
        </w:rPr>
        <w:t>k</w:t>
      </w:r>
      <w:r w:rsidRPr="00EF2740">
        <w:rPr>
          <w:rFonts w:ascii="Times New Roman" w:hAnsi="Times New Roman" w:cs="Times New Roman"/>
          <w:sz w:val="24"/>
          <w:szCs w:val="24"/>
          <w:vertAlign w:val="superscript"/>
        </w:rPr>
        <w:t>,</w:t>
      </w:r>
      <w:r w:rsidRPr="00EF2740">
        <w:rPr>
          <w:rFonts w:ascii="Times New Roman" w:hAnsi="Times New Roman" w:cs="Times New Roman"/>
          <w:i/>
          <w:sz w:val="24"/>
          <w:szCs w:val="24"/>
          <w:vertAlign w:val="superscript"/>
          <w:lang w:val="en-US"/>
        </w:rPr>
        <w:t>r</w:t>
      </w:r>
      <w:r w:rsidRPr="00EF2740">
        <w:rPr>
          <w:rFonts w:ascii="Times New Roman" w:hAnsi="Times New Roman" w:cs="Times New Roman"/>
          <w:sz w:val="24"/>
          <w:szCs w:val="24"/>
          <w:vertAlign w:val="superscript"/>
        </w:rPr>
        <w:t xml:space="preserve">) </w:t>
      </w:r>
      <w:r w:rsidR="00F766F6">
        <w:rPr>
          <w:rFonts w:ascii="Times New Roman" w:hAnsi="Times New Roman" w:cs="Times New Roman"/>
          <w:sz w:val="24"/>
          <w:szCs w:val="24"/>
        </w:rPr>
        <w:t>есть</w:t>
      </w:r>
      <w:r w:rsidR="00130132">
        <w:rPr>
          <w:rFonts w:ascii="Times New Roman" w:hAnsi="Times New Roman" w:cs="Times New Roman"/>
          <w:sz w:val="24"/>
          <w:szCs w:val="24"/>
        </w:rPr>
        <w:t xml:space="preserve"> постоянная</w:t>
      </w:r>
      <w:r w:rsidRPr="00EF2740">
        <w:rPr>
          <w:rFonts w:ascii="Times New Roman" w:hAnsi="Times New Roman" w:cs="Times New Roman"/>
          <w:sz w:val="24"/>
          <w:szCs w:val="24"/>
        </w:rPr>
        <w:t xml:space="preserve"> </w:t>
      </w:r>
      <w:r w:rsidRPr="00EF2740">
        <w:rPr>
          <w:rFonts w:ascii="Times New Roman" w:hAnsi="Times New Roman" w:cs="Times New Roman"/>
          <w:i/>
          <w:sz w:val="24"/>
          <w:szCs w:val="24"/>
          <w:lang w:val="en-US"/>
        </w:rPr>
        <w:t>T</w:t>
      </w:r>
      <w:r w:rsidRPr="00EF2740">
        <w:rPr>
          <w:rFonts w:ascii="Times New Roman" w:hAnsi="Times New Roman" w:cs="Times New Roman"/>
          <w:sz w:val="24"/>
          <w:szCs w:val="24"/>
          <w:vertAlign w:val="superscript"/>
        </w:rPr>
        <w:t>(</w:t>
      </w:r>
      <w:r w:rsidRPr="00EF2740">
        <w:rPr>
          <w:rFonts w:ascii="Times New Roman" w:hAnsi="Times New Roman" w:cs="Times New Roman"/>
          <w:i/>
          <w:sz w:val="24"/>
          <w:szCs w:val="24"/>
          <w:vertAlign w:val="superscript"/>
          <w:lang w:val="en-US"/>
        </w:rPr>
        <w:t>k</w:t>
      </w:r>
      <w:r w:rsidRPr="00EF2740">
        <w:rPr>
          <w:rFonts w:ascii="Times New Roman" w:hAnsi="Times New Roman" w:cs="Times New Roman"/>
          <w:sz w:val="24"/>
          <w:szCs w:val="24"/>
          <w:vertAlign w:val="superscript"/>
        </w:rPr>
        <w:t>,</w:t>
      </w:r>
      <w:r w:rsidRPr="00EF2740">
        <w:rPr>
          <w:rFonts w:ascii="Times New Roman" w:hAnsi="Times New Roman" w:cs="Times New Roman"/>
          <w:i/>
          <w:sz w:val="24"/>
          <w:szCs w:val="24"/>
          <w:vertAlign w:val="superscript"/>
          <w:lang w:val="en-US"/>
        </w:rPr>
        <w:t>r</w:t>
      </w:r>
      <w:r w:rsidRPr="00EF2740">
        <w:rPr>
          <w:rFonts w:ascii="Times New Roman" w:hAnsi="Times New Roman" w:cs="Times New Roman"/>
          <w:sz w:val="24"/>
          <w:szCs w:val="24"/>
          <w:vertAlign w:val="superscript"/>
        </w:rPr>
        <w:t>)</w:t>
      </w:r>
      <w:r w:rsidRPr="00EF2740">
        <w:rPr>
          <w:rFonts w:ascii="Times New Roman" w:hAnsi="Times New Roman" w:cs="Times New Roman"/>
          <w:sz w:val="24"/>
          <w:szCs w:val="24"/>
        </w:rPr>
        <w:t xml:space="preserve">. Введем </w:t>
      </w:r>
      <w:r w:rsidR="00F766F6">
        <w:rPr>
          <w:rFonts w:ascii="Times New Roman" w:hAnsi="Times New Roman" w:cs="Times New Roman"/>
          <w:sz w:val="24"/>
          <w:szCs w:val="24"/>
        </w:rPr>
        <w:t xml:space="preserve">непересекающиеся </w:t>
      </w:r>
      <w:r w:rsidR="00DE7766">
        <w:rPr>
          <w:rFonts w:ascii="Times New Roman" w:hAnsi="Times New Roman" w:cs="Times New Roman"/>
          <w:sz w:val="24"/>
          <w:szCs w:val="24"/>
        </w:rPr>
        <w:t>под</w:t>
      </w:r>
      <w:r w:rsidRPr="00EF2740">
        <w:rPr>
          <w:rFonts w:ascii="Times New Roman" w:hAnsi="Times New Roman" w:cs="Times New Roman"/>
          <w:sz w:val="24"/>
          <w:szCs w:val="24"/>
        </w:rPr>
        <w:t xml:space="preserve">множества </w:t>
      </w:r>
      <w:r w:rsidRPr="00EF2740">
        <w:rPr>
          <w:rFonts w:ascii="Times New Roman" w:hAnsi="Times New Roman" w:cs="Times New Roman"/>
          <w:sz w:val="24"/>
          <w:szCs w:val="24"/>
        </w:rPr>
        <w:sym w:font="Symbol" w:char="F047"/>
      </w:r>
      <w:r w:rsidRPr="00EF2740">
        <w:rPr>
          <w:rFonts w:ascii="Times New Roman" w:hAnsi="Times New Roman" w:cs="Times New Roman"/>
          <w:sz w:val="24"/>
          <w:szCs w:val="24"/>
          <w:vertAlign w:val="superscript"/>
          <w:lang w:val="en-US"/>
        </w:rPr>
        <w:t>I</w:t>
      </w:r>
      <w:r w:rsidRPr="00EF2740">
        <w:rPr>
          <w:rFonts w:ascii="Times New Roman" w:hAnsi="Times New Roman" w:cs="Times New Roman"/>
          <w:sz w:val="24"/>
          <w:szCs w:val="24"/>
        </w:rPr>
        <w:t xml:space="preserve">, </w:t>
      </w:r>
      <w:r w:rsidRPr="00EF2740">
        <w:rPr>
          <w:rFonts w:ascii="Times New Roman" w:hAnsi="Times New Roman" w:cs="Times New Roman"/>
          <w:sz w:val="24"/>
          <w:szCs w:val="24"/>
        </w:rPr>
        <w:sym w:font="Symbol" w:char="F047"/>
      </w:r>
      <w:r w:rsidRPr="00EF2740">
        <w:rPr>
          <w:rFonts w:ascii="Times New Roman" w:hAnsi="Times New Roman" w:cs="Times New Roman"/>
          <w:sz w:val="24"/>
          <w:szCs w:val="24"/>
          <w:vertAlign w:val="superscript"/>
          <w:lang w:val="en-US"/>
        </w:rPr>
        <w:t>II</w:t>
      </w:r>
      <w:r w:rsidRPr="00EF2740">
        <w:rPr>
          <w:rFonts w:ascii="Times New Roman" w:hAnsi="Times New Roman" w:cs="Times New Roman"/>
          <w:sz w:val="24"/>
          <w:szCs w:val="24"/>
        </w:rPr>
        <w:t xml:space="preserve">, </w:t>
      </w:r>
      <w:r w:rsidRPr="00EF2740">
        <w:rPr>
          <w:rFonts w:ascii="Times New Roman" w:hAnsi="Times New Roman" w:cs="Times New Roman"/>
          <w:sz w:val="24"/>
          <w:szCs w:val="24"/>
          <w:lang w:val="en-US"/>
        </w:rPr>
        <w:sym w:font="Symbol" w:char="F047"/>
      </w:r>
      <w:r w:rsidRPr="00EF2740">
        <w:rPr>
          <w:rFonts w:ascii="Times New Roman" w:hAnsi="Times New Roman" w:cs="Times New Roman"/>
          <w:sz w:val="24"/>
          <w:szCs w:val="24"/>
          <w:vertAlign w:val="superscript"/>
          <w:lang w:val="en-US"/>
        </w:rPr>
        <w:t>III</w:t>
      </w:r>
      <w:r w:rsidRPr="00EF2740">
        <w:rPr>
          <w:rFonts w:ascii="Times New Roman" w:hAnsi="Times New Roman" w:cs="Times New Roman"/>
          <w:sz w:val="24"/>
          <w:szCs w:val="24"/>
        </w:rPr>
        <w:t xml:space="preserve">  и </w:t>
      </w:r>
      <w:r w:rsidRPr="00EF2740">
        <w:rPr>
          <w:rFonts w:ascii="Times New Roman" w:hAnsi="Times New Roman" w:cs="Times New Roman"/>
          <w:sz w:val="24"/>
          <w:szCs w:val="24"/>
          <w:lang w:val="en-US"/>
        </w:rPr>
        <w:sym w:font="Symbol" w:char="F047"/>
      </w:r>
      <w:r w:rsidRPr="00EF2740">
        <w:rPr>
          <w:rFonts w:ascii="Times New Roman" w:hAnsi="Times New Roman" w:cs="Times New Roman"/>
          <w:sz w:val="24"/>
          <w:szCs w:val="24"/>
          <w:vertAlign w:val="superscript"/>
          <w:lang w:val="en-US"/>
        </w:rPr>
        <w:t>IV</w:t>
      </w:r>
      <w:r w:rsidR="00106BE9">
        <w:rPr>
          <w:rFonts w:ascii="Times New Roman" w:hAnsi="Times New Roman" w:cs="Times New Roman"/>
          <w:sz w:val="24"/>
          <w:szCs w:val="24"/>
        </w:rPr>
        <w:t xml:space="preserve"> из </w:t>
      </w:r>
      <w:r w:rsidR="00106BE9" w:rsidRPr="00EF2740">
        <w:rPr>
          <w:rFonts w:ascii="Times New Roman" w:hAnsi="Times New Roman" w:cs="Times New Roman"/>
          <w:sz w:val="24"/>
          <w:szCs w:val="24"/>
          <w:lang w:val="en-US"/>
        </w:rPr>
        <w:sym w:font="Symbol" w:char="F047"/>
      </w:r>
      <w:r w:rsidR="00106BE9">
        <w:rPr>
          <w:rFonts w:ascii="Times New Roman" w:hAnsi="Times New Roman" w:cs="Times New Roman"/>
          <w:sz w:val="24"/>
          <w:szCs w:val="24"/>
        </w:rPr>
        <w:t>.</w:t>
      </w:r>
      <w:r w:rsidRPr="00EF2740">
        <w:rPr>
          <w:rFonts w:ascii="Times New Roman" w:hAnsi="Times New Roman" w:cs="Times New Roman"/>
          <w:sz w:val="24"/>
          <w:szCs w:val="24"/>
        </w:rPr>
        <w:t xml:space="preserve"> </w:t>
      </w:r>
      <w:r w:rsidR="00F766F6">
        <w:rPr>
          <w:rFonts w:ascii="Times New Roman" w:hAnsi="Times New Roman" w:cs="Times New Roman"/>
          <w:sz w:val="24"/>
          <w:szCs w:val="24"/>
        </w:rPr>
        <w:t xml:space="preserve">Требования </w:t>
      </w:r>
      <w:r w:rsidR="00F766F6" w:rsidRPr="00EF2740">
        <w:rPr>
          <w:rFonts w:ascii="Times New Roman" w:hAnsi="Times New Roman" w:cs="Times New Roman"/>
          <w:sz w:val="24"/>
          <w:szCs w:val="24"/>
        </w:rPr>
        <w:t xml:space="preserve"> очередей </w:t>
      </w:r>
      <w:r w:rsidR="00F766F6" w:rsidRPr="00EF2740">
        <w:rPr>
          <w:rFonts w:ascii="Times New Roman" w:hAnsi="Times New Roman" w:cs="Times New Roman"/>
          <w:sz w:val="24"/>
          <w:szCs w:val="24"/>
          <w:lang w:val="en-US"/>
        </w:rPr>
        <w:t>O</w:t>
      </w:r>
      <w:r w:rsidR="00F766F6" w:rsidRPr="00EF2740">
        <w:rPr>
          <w:rFonts w:ascii="Times New Roman" w:hAnsi="Times New Roman" w:cs="Times New Roman"/>
          <w:sz w:val="24"/>
          <w:szCs w:val="24"/>
          <w:vertAlign w:val="subscript"/>
        </w:rPr>
        <w:t>1</w:t>
      </w:r>
      <w:r w:rsidR="00F766F6" w:rsidRPr="00EF2740">
        <w:rPr>
          <w:rFonts w:ascii="Times New Roman" w:hAnsi="Times New Roman" w:cs="Times New Roman"/>
          <w:sz w:val="24"/>
          <w:szCs w:val="24"/>
        </w:rPr>
        <w:t xml:space="preserve">, </w:t>
      </w:r>
      <w:r w:rsidR="00F766F6" w:rsidRPr="00EF2740">
        <w:rPr>
          <w:rFonts w:ascii="Times New Roman" w:hAnsi="Times New Roman" w:cs="Times New Roman"/>
          <w:sz w:val="24"/>
          <w:szCs w:val="24"/>
          <w:lang w:val="en-US"/>
        </w:rPr>
        <w:t>O</w:t>
      </w:r>
      <w:r w:rsidR="00F766F6" w:rsidRPr="00EF2740">
        <w:rPr>
          <w:rFonts w:ascii="Times New Roman" w:hAnsi="Times New Roman" w:cs="Times New Roman"/>
          <w:sz w:val="24"/>
          <w:szCs w:val="24"/>
          <w:vertAlign w:val="subscript"/>
        </w:rPr>
        <w:t>2</w:t>
      </w:r>
      <w:r w:rsidR="00F766F6" w:rsidRPr="00EF2740">
        <w:rPr>
          <w:rFonts w:ascii="Times New Roman" w:hAnsi="Times New Roman" w:cs="Times New Roman"/>
          <w:sz w:val="24"/>
          <w:szCs w:val="24"/>
        </w:rPr>
        <w:t xml:space="preserve"> и </w:t>
      </w:r>
      <w:r w:rsidR="00F766F6" w:rsidRPr="00EF2740">
        <w:rPr>
          <w:rFonts w:ascii="Times New Roman" w:hAnsi="Times New Roman" w:cs="Times New Roman"/>
          <w:sz w:val="24"/>
          <w:szCs w:val="24"/>
          <w:lang w:val="en-US"/>
        </w:rPr>
        <w:t>O</w:t>
      </w:r>
      <w:r w:rsidR="00F766F6" w:rsidRPr="00EF2740">
        <w:rPr>
          <w:rFonts w:ascii="Times New Roman" w:hAnsi="Times New Roman" w:cs="Times New Roman"/>
          <w:sz w:val="24"/>
          <w:szCs w:val="24"/>
          <w:vertAlign w:val="subscript"/>
        </w:rPr>
        <w:t>4</w:t>
      </w:r>
      <w:r w:rsidR="00F766F6">
        <w:rPr>
          <w:rFonts w:ascii="Times New Roman" w:hAnsi="Times New Roman" w:cs="Times New Roman"/>
          <w:sz w:val="24"/>
          <w:szCs w:val="24"/>
          <w:vertAlign w:val="subscript"/>
        </w:rPr>
        <w:t xml:space="preserve"> </w:t>
      </w:r>
      <w:r w:rsidR="00F766F6">
        <w:rPr>
          <w:rFonts w:ascii="Times New Roman" w:hAnsi="Times New Roman" w:cs="Times New Roman"/>
          <w:sz w:val="24"/>
          <w:szCs w:val="24"/>
        </w:rPr>
        <w:t>обслуживаются в</w:t>
      </w:r>
      <w:r w:rsidRPr="00EF2740">
        <w:rPr>
          <w:rFonts w:ascii="Times New Roman" w:hAnsi="Times New Roman" w:cs="Times New Roman"/>
          <w:sz w:val="24"/>
          <w:szCs w:val="24"/>
        </w:rPr>
        <w:t xml:space="preserve"> состоянии </w:t>
      </w:r>
      <w:r w:rsidRPr="00EF2740">
        <w:rPr>
          <w:rFonts w:ascii="Times New Roman" w:hAnsi="Times New Roman" w:cs="Times New Roman"/>
          <w:sz w:val="24"/>
          <w:szCs w:val="24"/>
        </w:rPr>
        <w:sym w:font="Symbol" w:char="F067"/>
      </w:r>
      <w:r w:rsidRPr="00EF2740">
        <w:rPr>
          <w:rFonts w:ascii="Times New Roman" w:hAnsi="Times New Roman" w:cs="Times New Roman"/>
          <w:sz w:val="24"/>
          <w:szCs w:val="24"/>
          <w:lang w:val="en-US"/>
        </w:rPr>
        <w:t> </w:t>
      </w:r>
      <w:r w:rsidRPr="00EF2740">
        <w:rPr>
          <w:rFonts w:ascii="Times New Roman" w:hAnsi="Times New Roman" w:cs="Times New Roman"/>
          <w:sz w:val="24"/>
          <w:szCs w:val="24"/>
        </w:rPr>
        <w:sym w:font="Symbol" w:char="F0CE"/>
      </w:r>
      <w:r w:rsidRPr="00EF2740">
        <w:rPr>
          <w:rFonts w:ascii="Times New Roman" w:hAnsi="Times New Roman" w:cs="Times New Roman"/>
          <w:sz w:val="24"/>
          <w:szCs w:val="24"/>
          <w:lang w:val="en-US"/>
        </w:rPr>
        <w:t> </w:t>
      </w:r>
      <w:r w:rsidRPr="00EF2740">
        <w:rPr>
          <w:rFonts w:ascii="Times New Roman" w:hAnsi="Times New Roman" w:cs="Times New Roman"/>
          <w:sz w:val="24"/>
          <w:szCs w:val="24"/>
        </w:rPr>
        <w:sym w:font="Symbol" w:char="F047"/>
      </w:r>
      <w:r w:rsidRPr="00EF2740">
        <w:rPr>
          <w:rFonts w:ascii="Times New Roman" w:hAnsi="Times New Roman" w:cs="Times New Roman"/>
          <w:sz w:val="24"/>
          <w:szCs w:val="24"/>
          <w:vertAlign w:val="superscript"/>
          <w:lang w:val="en-US"/>
        </w:rPr>
        <w:t>I</w:t>
      </w:r>
      <w:r w:rsidRPr="00EF2740">
        <w:rPr>
          <w:rFonts w:ascii="Times New Roman" w:hAnsi="Times New Roman" w:cs="Times New Roman"/>
          <w:sz w:val="24"/>
          <w:szCs w:val="24"/>
        </w:rPr>
        <w:t xml:space="preserve">. </w:t>
      </w:r>
      <w:r w:rsidR="00F766F6">
        <w:rPr>
          <w:rFonts w:ascii="Times New Roman" w:hAnsi="Times New Roman" w:cs="Times New Roman"/>
          <w:sz w:val="24"/>
          <w:szCs w:val="24"/>
        </w:rPr>
        <w:t>Требования</w:t>
      </w:r>
      <w:r w:rsidRPr="00EF2740">
        <w:rPr>
          <w:rFonts w:ascii="Times New Roman" w:hAnsi="Times New Roman" w:cs="Times New Roman"/>
          <w:sz w:val="24"/>
          <w:szCs w:val="24"/>
        </w:rPr>
        <w:t xml:space="preserve"> очередей </w:t>
      </w:r>
      <w:r w:rsidRPr="00EF2740">
        <w:rPr>
          <w:rFonts w:ascii="Times New Roman" w:hAnsi="Times New Roman" w:cs="Times New Roman"/>
          <w:sz w:val="24"/>
          <w:szCs w:val="24"/>
          <w:lang w:val="en-US"/>
        </w:rPr>
        <w:t>O</w:t>
      </w:r>
      <w:r w:rsidRPr="00EF2740">
        <w:rPr>
          <w:rFonts w:ascii="Times New Roman" w:hAnsi="Times New Roman" w:cs="Times New Roman"/>
          <w:sz w:val="24"/>
          <w:szCs w:val="24"/>
          <w:vertAlign w:val="subscript"/>
        </w:rPr>
        <w:t>2</w:t>
      </w:r>
      <w:r w:rsidRPr="00EF2740">
        <w:rPr>
          <w:rFonts w:ascii="Times New Roman" w:hAnsi="Times New Roman" w:cs="Times New Roman"/>
          <w:sz w:val="24"/>
          <w:szCs w:val="24"/>
        </w:rPr>
        <w:t xml:space="preserve"> и </w:t>
      </w:r>
      <w:r w:rsidRPr="00EF2740">
        <w:rPr>
          <w:rFonts w:ascii="Times New Roman" w:hAnsi="Times New Roman" w:cs="Times New Roman"/>
          <w:sz w:val="24"/>
          <w:szCs w:val="24"/>
          <w:lang w:val="en-US"/>
        </w:rPr>
        <w:t>O</w:t>
      </w:r>
      <w:r w:rsidRPr="00EF2740">
        <w:rPr>
          <w:rFonts w:ascii="Times New Roman" w:hAnsi="Times New Roman" w:cs="Times New Roman"/>
          <w:sz w:val="24"/>
          <w:szCs w:val="24"/>
          <w:vertAlign w:val="subscript"/>
        </w:rPr>
        <w:t>4</w:t>
      </w:r>
      <w:r w:rsidR="00F766F6" w:rsidRPr="00F766F6">
        <w:rPr>
          <w:rFonts w:ascii="Times New Roman" w:hAnsi="Times New Roman" w:cs="Times New Roman"/>
          <w:sz w:val="24"/>
          <w:szCs w:val="24"/>
        </w:rPr>
        <w:t xml:space="preserve"> </w:t>
      </w:r>
      <w:r w:rsidR="00F766F6">
        <w:rPr>
          <w:rFonts w:ascii="Times New Roman" w:hAnsi="Times New Roman" w:cs="Times New Roman"/>
          <w:sz w:val="24"/>
          <w:szCs w:val="24"/>
        </w:rPr>
        <w:t>обслуживаются в</w:t>
      </w:r>
      <w:r w:rsidR="00F766F6" w:rsidRPr="00EF2740">
        <w:rPr>
          <w:rFonts w:ascii="Times New Roman" w:hAnsi="Times New Roman" w:cs="Times New Roman"/>
          <w:sz w:val="24"/>
          <w:szCs w:val="24"/>
        </w:rPr>
        <w:t xml:space="preserve"> состоянии </w:t>
      </w:r>
      <w:r w:rsidR="00F766F6" w:rsidRPr="00EF2740">
        <w:rPr>
          <w:rFonts w:ascii="Times New Roman" w:hAnsi="Times New Roman" w:cs="Times New Roman"/>
          <w:sz w:val="24"/>
          <w:szCs w:val="24"/>
        </w:rPr>
        <w:sym w:font="Symbol" w:char="F067"/>
      </w:r>
      <w:r w:rsidR="00F766F6" w:rsidRPr="00EF2740">
        <w:rPr>
          <w:rFonts w:ascii="Times New Roman" w:hAnsi="Times New Roman" w:cs="Times New Roman"/>
          <w:sz w:val="24"/>
          <w:szCs w:val="24"/>
          <w:lang w:val="en-US"/>
        </w:rPr>
        <w:t> </w:t>
      </w:r>
      <w:r w:rsidR="00F766F6" w:rsidRPr="00EF2740">
        <w:rPr>
          <w:rFonts w:ascii="Times New Roman" w:hAnsi="Times New Roman" w:cs="Times New Roman"/>
          <w:sz w:val="24"/>
          <w:szCs w:val="24"/>
        </w:rPr>
        <w:sym w:font="Symbol" w:char="F0CE"/>
      </w:r>
      <w:r w:rsidR="00F766F6" w:rsidRPr="00EF2740">
        <w:rPr>
          <w:rFonts w:ascii="Times New Roman" w:hAnsi="Times New Roman" w:cs="Times New Roman"/>
          <w:sz w:val="24"/>
          <w:szCs w:val="24"/>
          <w:lang w:val="en-US"/>
        </w:rPr>
        <w:t> </w:t>
      </w:r>
      <w:r w:rsidR="00F766F6" w:rsidRPr="00EF2740">
        <w:rPr>
          <w:rFonts w:ascii="Times New Roman" w:hAnsi="Times New Roman" w:cs="Times New Roman"/>
          <w:sz w:val="24"/>
          <w:szCs w:val="24"/>
        </w:rPr>
        <w:sym w:font="Symbol" w:char="F047"/>
      </w:r>
      <w:r w:rsidR="00F766F6" w:rsidRPr="00EF2740">
        <w:rPr>
          <w:rFonts w:ascii="Times New Roman" w:hAnsi="Times New Roman" w:cs="Times New Roman"/>
          <w:sz w:val="24"/>
          <w:szCs w:val="24"/>
          <w:vertAlign w:val="superscript"/>
          <w:lang w:val="en-US"/>
        </w:rPr>
        <w:t>II</w:t>
      </w:r>
      <w:r w:rsidR="00F766F6">
        <w:rPr>
          <w:rFonts w:ascii="Times New Roman" w:hAnsi="Times New Roman" w:cs="Times New Roman"/>
          <w:sz w:val="24"/>
          <w:szCs w:val="24"/>
        </w:rPr>
        <w:t>.</w:t>
      </w:r>
      <w:r w:rsidRPr="00EF2740">
        <w:rPr>
          <w:rFonts w:ascii="Times New Roman" w:hAnsi="Times New Roman" w:cs="Times New Roman"/>
          <w:sz w:val="24"/>
          <w:szCs w:val="24"/>
        </w:rPr>
        <w:t xml:space="preserve"> </w:t>
      </w:r>
      <w:r w:rsidR="00F766F6">
        <w:rPr>
          <w:rFonts w:ascii="Times New Roman" w:hAnsi="Times New Roman" w:cs="Times New Roman"/>
          <w:sz w:val="24"/>
          <w:szCs w:val="24"/>
        </w:rPr>
        <w:t>Требования</w:t>
      </w:r>
      <w:r w:rsidRPr="00EF2740">
        <w:rPr>
          <w:rFonts w:ascii="Times New Roman" w:hAnsi="Times New Roman" w:cs="Times New Roman"/>
          <w:sz w:val="24"/>
          <w:szCs w:val="24"/>
        </w:rPr>
        <w:t xml:space="preserve"> очередей </w:t>
      </w:r>
      <w:r w:rsidRPr="00EF2740">
        <w:rPr>
          <w:rFonts w:ascii="Times New Roman" w:hAnsi="Times New Roman" w:cs="Times New Roman"/>
          <w:sz w:val="24"/>
          <w:szCs w:val="24"/>
          <w:lang w:val="en-US"/>
        </w:rPr>
        <w:t>O</w:t>
      </w:r>
      <w:r w:rsidRPr="00EF2740">
        <w:rPr>
          <w:rFonts w:ascii="Times New Roman" w:hAnsi="Times New Roman" w:cs="Times New Roman"/>
          <w:sz w:val="24"/>
          <w:szCs w:val="24"/>
          <w:vertAlign w:val="subscript"/>
        </w:rPr>
        <w:t>1</w:t>
      </w:r>
      <w:r w:rsidRPr="00EF2740">
        <w:rPr>
          <w:rFonts w:ascii="Times New Roman" w:hAnsi="Times New Roman" w:cs="Times New Roman"/>
          <w:sz w:val="24"/>
          <w:szCs w:val="24"/>
        </w:rPr>
        <w:t xml:space="preserve">, </w:t>
      </w:r>
      <w:r w:rsidRPr="00EF2740">
        <w:rPr>
          <w:rFonts w:ascii="Times New Roman" w:hAnsi="Times New Roman" w:cs="Times New Roman"/>
          <w:sz w:val="24"/>
          <w:szCs w:val="24"/>
          <w:lang w:val="en-US"/>
        </w:rPr>
        <w:t>O</w:t>
      </w:r>
      <w:r w:rsidRPr="00EF2740">
        <w:rPr>
          <w:rFonts w:ascii="Times New Roman" w:hAnsi="Times New Roman" w:cs="Times New Roman"/>
          <w:sz w:val="24"/>
          <w:szCs w:val="24"/>
          <w:vertAlign w:val="subscript"/>
        </w:rPr>
        <w:t>3</w:t>
      </w:r>
      <w:r w:rsidRPr="00EF2740">
        <w:rPr>
          <w:rFonts w:ascii="Times New Roman" w:hAnsi="Times New Roman" w:cs="Times New Roman"/>
          <w:sz w:val="24"/>
          <w:szCs w:val="24"/>
        </w:rPr>
        <w:t xml:space="preserve"> и </w:t>
      </w:r>
      <w:r w:rsidRPr="00EF2740">
        <w:rPr>
          <w:rFonts w:ascii="Times New Roman" w:hAnsi="Times New Roman" w:cs="Times New Roman"/>
          <w:sz w:val="24"/>
          <w:szCs w:val="24"/>
          <w:lang w:val="en-US"/>
        </w:rPr>
        <w:t>O</w:t>
      </w:r>
      <w:r w:rsidRPr="00EF2740">
        <w:rPr>
          <w:rFonts w:ascii="Times New Roman" w:hAnsi="Times New Roman" w:cs="Times New Roman"/>
          <w:sz w:val="24"/>
          <w:szCs w:val="24"/>
          <w:vertAlign w:val="subscript"/>
        </w:rPr>
        <w:t>4</w:t>
      </w:r>
      <w:r w:rsidR="00F766F6">
        <w:rPr>
          <w:rFonts w:ascii="Times New Roman" w:hAnsi="Times New Roman" w:cs="Times New Roman"/>
          <w:sz w:val="24"/>
          <w:szCs w:val="24"/>
          <w:vertAlign w:val="subscript"/>
        </w:rPr>
        <w:t xml:space="preserve"> </w:t>
      </w:r>
      <w:r w:rsidRPr="00EF2740">
        <w:rPr>
          <w:rFonts w:ascii="Times New Roman" w:hAnsi="Times New Roman" w:cs="Times New Roman"/>
          <w:sz w:val="24"/>
          <w:szCs w:val="24"/>
        </w:rPr>
        <w:t>.</w:t>
      </w:r>
      <w:r w:rsidR="00F766F6">
        <w:rPr>
          <w:rFonts w:ascii="Times New Roman" w:hAnsi="Times New Roman" w:cs="Times New Roman"/>
          <w:sz w:val="24"/>
          <w:szCs w:val="24"/>
        </w:rPr>
        <w:t>обслуживаются в</w:t>
      </w:r>
      <w:r w:rsidR="00F766F6" w:rsidRPr="00EF2740">
        <w:rPr>
          <w:rFonts w:ascii="Times New Roman" w:hAnsi="Times New Roman" w:cs="Times New Roman"/>
          <w:sz w:val="24"/>
          <w:szCs w:val="24"/>
        </w:rPr>
        <w:t xml:space="preserve"> состоянии </w:t>
      </w:r>
      <w:r w:rsidR="00F766F6" w:rsidRPr="00EF2740">
        <w:rPr>
          <w:rFonts w:ascii="Times New Roman" w:hAnsi="Times New Roman" w:cs="Times New Roman"/>
          <w:sz w:val="24"/>
          <w:szCs w:val="24"/>
        </w:rPr>
        <w:sym w:font="Symbol" w:char="F067"/>
      </w:r>
      <w:r w:rsidR="00F766F6" w:rsidRPr="00EF2740">
        <w:rPr>
          <w:rFonts w:ascii="Times New Roman" w:hAnsi="Times New Roman" w:cs="Times New Roman"/>
          <w:sz w:val="24"/>
          <w:szCs w:val="24"/>
          <w:lang w:val="en-US"/>
        </w:rPr>
        <w:t> </w:t>
      </w:r>
      <w:r w:rsidR="00F766F6" w:rsidRPr="00EF2740">
        <w:rPr>
          <w:rFonts w:ascii="Times New Roman" w:hAnsi="Times New Roman" w:cs="Times New Roman"/>
          <w:sz w:val="24"/>
          <w:szCs w:val="24"/>
        </w:rPr>
        <w:sym w:font="Symbol" w:char="F0CE"/>
      </w:r>
      <w:r w:rsidR="00F766F6" w:rsidRPr="00EF2740">
        <w:rPr>
          <w:rFonts w:ascii="Times New Roman" w:hAnsi="Times New Roman" w:cs="Times New Roman"/>
          <w:sz w:val="24"/>
          <w:szCs w:val="24"/>
          <w:lang w:val="en-US"/>
        </w:rPr>
        <w:t> </w:t>
      </w:r>
      <w:r w:rsidR="00F766F6" w:rsidRPr="00EF2740">
        <w:rPr>
          <w:rFonts w:ascii="Times New Roman" w:hAnsi="Times New Roman" w:cs="Times New Roman"/>
          <w:sz w:val="24"/>
          <w:szCs w:val="24"/>
        </w:rPr>
        <w:sym w:font="Symbol" w:char="F047"/>
      </w:r>
      <w:r w:rsidR="00F766F6" w:rsidRPr="00EF2740">
        <w:rPr>
          <w:rFonts w:ascii="Times New Roman" w:hAnsi="Times New Roman" w:cs="Times New Roman"/>
          <w:sz w:val="24"/>
          <w:szCs w:val="24"/>
          <w:vertAlign w:val="superscript"/>
          <w:lang w:val="en-US"/>
        </w:rPr>
        <w:t>III</w:t>
      </w:r>
      <w:r w:rsidR="00F766F6">
        <w:rPr>
          <w:rFonts w:ascii="Times New Roman" w:hAnsi="Times New Roman" w:cs="Times New Roman"/>
          <w:sz w:val="24"/>
          <w:szCs w:val="24"/>
        </w:rPr>
        <w:t>.</w:t>
      </w:r>
      <w:r w:rsidR="00F766F6" w:rsidRPr="00EF2740">
        <w:rPr>
          <w:rFonts w:ascii="Times New Roman" w:hAnsi="Times New Roman" w:cs="Times New Roman"/>
          <w:sz w:val="24"/>
          <w:szCs w:val="24"/>
        </w:rPr>
        <w:t xml:space="preserve"> </w:t>
      </w:r>
      <w:r w:rsidR="00F766F6">
        <w:rPr>
          <w:rFonts w:ascii="Times New Roman" w:hAnsi="Times New Roman" w:cs="Times New Roman"/>
          <w:sz w:val="24"/>
          <w:szCs w:val="24"/>
        </w:rPr>
        <w:t xml:space="preserve">Требования </w:t>
      </w:r>
      <w:r w:rsidRPr="00EF2740">
        <w:rPr>
          <w:rFonts w:ascii="Times New Roman" w:hAnsi="Times New Roman" w:cs="Times New Roman"/>
          <w:sz w:val="24"/>
          <w:szCs w:val="24"/>
        </w:rPr>
        <w:t xml:space="preserve">очередей </w:t>
      </w:r>
      <w:r w:rsidRPr="00EF2740">
        <w:rPr>
          <w:rFonts w:ascii="Times New Roman" w:hAnsi="Times New Roman" w:cs="Times New Roman"/>
          <w:sz w:val="24"/>
          <w:szCs w:val="24"/>
          <w:lang w:val="en-US"/>
        </w:rPr>
        <w:t>O</w:t>
      </w:r>
      <w:r w:rsidRPr="00EF2740">
        <w:rPr>
          <w:rFonts w:ascii="Times New Roman" w:hAnsi="Times New Roman" w:cs="Times New Roman"/>
          <w:sz w:val="24"/>
          <w:szCs w:val="24"/>
          <w:vertAlign w:val="subscript"/>
        </w:rPr>
        <w:t>3</w:t>
      </w:r>
      <w:r w:rsidRPr="00EF2740">
        <w:rPr>
          <w:rFonts w:ascii="Times New Roman" w:hAnsi="Times New Roman" w:cs="Times New Roman"/>
          <w:sz w:val="24"/>
          <w:szCs w:val="24"/>
        </w:rPr>
        <w:t xml:space="preserve"> и </w:t>
      </w:r>
      <w:r w:rsidRPr="00EF2740">
        <w:rPr>
          <w:rFonts w:ascii="Times New Roman" w:hAnsi="Times New Roman" w:cs="Times New Roman"/>
          <w:sz w:val="24"/>
          <w:szCs w:val="24"/>
          <w:lang w:val="en-US"/>
        </w:rPr>
        <w:t>O</w:t>
      </w:r>
      <w:r w:rsidRPr="00EF2740">
        <w:rPr>
          <w:rFonts w:ascii="Times New Roman" w:hAnsi="Times New Roman" w:cs="Times New Roman"/>
          <w:sz w:val="24"/>
          <w:szCs w:val="24"/>
          <w:vertAlign w:val="subscript"/>
        </w:rPr>
        <w:t>4</w:t>
      </w:r>
      <w:r w:rsidR="00F766F6">
        <w:rPr>
          <w:rFonts w:ascii="Times New Roman" w:hAnsi="Times New Roman" w:cs="Times New Roman"/>
          <w:sz w:val="24"/>
          <w:szCs w:val="24"/>
        </w:rPr>
        <w:t xml:space="preserve"> обслуживаются </w:t>
      </w:r>
      <w:r w:rsidR="00F766F6">
        <w:rPr>
          <w:rFonts w:ascii="Times New Roman" w:hAnsi="Times New Roman" w:cs="Times New Roman"/>
          <w:sz w:val="24"/>
          <w:szCs w:val="24"/>
        </w:rPr>
        <w:lastRenderedPageBreak/>
        <w:t>в</w:t>
      </w:r>
      <w:r w:rsidR="00F766F6" w:rsidRPr="00EF2740">
        <w:rPr>
          <w:rFonts w:ascii="Times New Roman" w:hAnsi="Times New Roman" w:cs="Times New Roman"/>
          <w:sz w:val="24"/>
          <w:szCs w:val="24"/>
        </w:rPr>
        <w:t xml:space="preserve"> состоянии </w:t>
      </w:r>
      <w:r w:rsidR="00F766F6" w:rsidRPr="00EF2740">
        <w:rPr>
          <w:rFonts w:ascii="Times New Roman" w:hAnsi="Times New Roman" w:cs="Times New Roman"/>
          <w:sz w:val="24"/>
          <w:szCs w:val="24"/>
        </w:rPr>
        <w:sym w:font="Symbol" w:char="F067"/>
      </w:r>
      <w:r w:rsidR="00F766F6" w:rsidRPr="00EF2740">
        <w:rPr>
          <w:rFonts w:ascii="Times New Roman" w:hAnsi="Times New Roman" w:cs="Times New Roman"/>
          <w:sz w:val="24"/>
          <w:szCs w:val="24"/>
          <w:lang w:val="en-US"/>
        </w:rPr>
        <w:t> </w:t>
      </w:r>
      <w:r w:rsidR="00F766F6" w:rsidRPr="00EF2740">
        <w:rPr>
          <w:rFonts w:ascii="Times New Roman" w:hAnsi="Times New Roman" w:cs="Times New Roman"/>
          <w:sz w:val="24"/>
          <w:szCs w:val="24"/>
        </w:rPr>
        <w:sym w:font="Symbol" w:char="F0CE"/>
      </w:r>
      <w:r w:rsidR="00F766F6" w:rsidRPr="00EF2740">
        <w:rPr>
          <w:rFonts w:ascii="Times New Roman" w:hAnsi="Times New Roman" w:cs="Times New Roman"/>
          <w:sz w:val="24"/>
          <w:szCs w:val="24"/>
          <w:lang w:val="en-US"/>
        </w:rPr>
        <w:t> </w:t>
      </w:r>
      <w:r w:rsidR="00F766F6" w:rsidRPr="00EF2740">
        <w:rPr>
          <w:rFonts w:ascii="Times New Roman" w:hAnsi="Times New Roman" w:cs="Times New Roman"/>
          <w:sz w:val="24"/>
          <w:szCs w:val="24"/>
        </w:rPr>
        <w:sym w:font="Symbol" w:char="F047"/>
      </w:r>
      <w:r w:rsidR="00F766F6" w:rsidRPr="00EF2740">
        <w:rPr>
          <w:rFonts w:ascii="Times New Roman" w:hAnsi="Times New Roman" w:cs="Times New Roman"/>
          <w:sz w:val="24"/>
          <w:szCs w:val="24"/>
          <w:vertAlign w:val="superscript"/>
          <w:lang w:val="en-US"/>
        </w:rPr>
        <w:t>IV</w:t>
      </w:r>
      <w:r w:rsidR="00B5516F">
        <w:rPr>
          <w:rFonts w:ascii="Times New Roman" w:hAnsi="Times New Roman" w:cs="Times New Roman"/>
          <w:sz w:val="24"/>
          <w:szCs w:val="24"/>
        </w:rPr>
        <w:t>.</w:t>
      </w:r>
      <w:r w:rsidRPr="00EF2740">
        <w:rPr>
          <w:rFonts w:ascii="Times New Roman" w:hAnsi="Times New Roman" w:cs="Times New Roman"/>
          <w:sz w:val="24"/>
          <w:szCs w:val="24"/>
        </w:rPr>
        <w:t xml:space="preserve"> </w:t>
      </w:r>
      <w:r w:rsidR="00B5516F">
        <w:rPr>
          <w:rFonts w:ascii="Times New Roman" w:hAnsi="Times New Roman" w:cs="Times New Roman"/>
          <w:sz w:val="24"/>
          <w:szCs w:val="24"/>
        </w:rPr>
        <w:t xml:space="preserve"> Таким образом, имеет место следующее разложение множества </w:t>
      </w:r>
      <w:r w:rsidRPr="00EF2740">
        <w:rPr>
          <w:rFonts w:ascii="Times New Roman" w:hAnsi="Times New Roman" w:cs="Times New Roman"/>
          <w:sz w:val="24"/>
          <w:szCs w:val="24"/>
        </w:rPr>
        <w:sym w:font="Symbol" w:char="F047"/>
      </w:r>
      <w:r w:rsidR="00B5516F">
        <w:rPr>
          <w:rFonts w:ascii="Times New Roman" w:hAnsi="Times New Roman" w:cs="Times New Roman"/>
          <w:sz w:val="24"/>
          <w:szCs w:val="24"/>
        </w:rPr>
        <w:t xml:space="preserve"> на непересекающиеся подмножества </w:t>
      </w:r>
      <w:r w:rsidRPr="00EF2740">
        <w:rPr>
          <w:rFonts w:ascii="Times New Roman" w:hAnsi="Times New Roman" w:cs="Times New Roman"/>
          <w:sz w:val="24"/>
          <w:szCs w:val="24"/>
        </w:rPr>
        <w:sym w:font="Symbol" w:char="F047"/>
      </w:r>
      <w:r w:rsidRPr="00EF2740">
        <w:rPr>
          <w:rFonts w:ascii="Times New Roman" w:hAnsi="Times New Roman" w:cs="Times New Roman"/>
          <w:sz w:val="24"/>
          <w:szCs w:val="24"/>
          <w:lang w:val="en-US"/>
        </w:rPr>
        <w:t> </w:t>
      </w:r>
      <w:r w:rsidRPr="00EF2740">
        <w:rPr>
          <w:rFonts w:ascii="Times New Roman" w:hAnsi="Times New Roman" w:cs="Times New Roman"/>
          <w:sz w:val="24"/>
          <w:szCs w:val="24"/>
        </w:rPr>
        <w:t>=</w:t>
      </w:r>
      <w:r w:rsidRPr="00EF2740">
        <w:rPr>
          <w:rFonts w:ascii="Times New Roman" w:hAnsi="Times New Roman" w:cs="Times New Roman"/>
          <w:sz w:val="24"/>
          <w:szCs w:val="24"/>
          <w:lang w:val="en-US"/>
        </w:rPr>
        <w:t> </w:t>
      </w:r>
      <w:r w:rsidRPr="00EF2740">
        <w:rPr>
          <w:rFonts w:ascii="Times New Roman" w:hAnsi="Times New Roman" w:cs="Times New Roman"/>
          <w:sz w:val="24"/>
          <w:szCs w:val="24"/>
        </w:rPr>
        <w:sym w:font="Symbol" w:char="F047"/>
      </w:r>
      <w:r w:rsidRPr="00EF2740">
        <w:rPr>
          <w:rFonts w:ascii="Times New Roman" w:hAnsi="Times New Roman" w:cs="Times New Roman"/>
          <w:sz w:val="24"/>
          <w:szCs w:val="24"/>
          <w:vertAlign w:val="superscript"/>
          <w:lang w:val="en-US"/>
        </w:rPr>
        <w:t>I</w:t>
      </w:r>
      <w:r w:rsidRPr="00EF2740">
        <w:rPr>
          <w:rFonts w:ascii="Times New Roman" w:hAnsi="Times New Roman" w:cs="Times New Roman"/>
          <w:sz w:val="24"/>
          <w:szCs w:val="24"/>
        </w:rPr>
        <w:t> </w:t>
      </w:r>
      <w:r w:rsidRPr="00EF2740">
        <w:rPr>
          <w:rFonts w:ascii="Times New Roman" w:hAnsi="Times New Roman" w:cs="Times New Roman"/>
          <w:sz w:val="24"/>
          <w:szCs w:val="24"/>
        </w:rPr>
        <w:sym w:font="Symbol" w:char="F0C8"/>
      </w:r>
      <w:r w:rsidRPr="00EF2740">
        <w:rPr>
          <w:rFonts w:ascii="Times New Roman" w:hAnsi="Times New Roman" w:cs="Times New Roman"/>
          <w:sz w:val="24"/>
          <w:szCs w:val="24"/>
          <w:lang w:val="en-US"/>
        </w:rPr>
        <w:t> </w:t>
      </w:r>
      <w:r w:rsidRPr="00EF2740">
        <w:rPr>
          <w:rFonts w:ascii="Times New Roman" w:hAnsi="Times New Roman" w:cs="Times New Roman"/>
          <w:sz w:val="24"/>
          <w:szCs w:val="24"/>
        </w:rPr>
        <w:sym w:font="Symbol" w:char="F047"/>
      </w:r>
      <w:r w:rsidRPr="00EF2740">
        <w:rPr>
          <w:rFonts w:ascii="Times New Roman" w:hAnsi="Times New Roman" w:cs="Times New Roman"/>
          <w:sz w:val="24"/>
          <w:szCs w:val="24"/>
          <w:vertAlign w:val="superscript"/>
          <w:lang w:val="en-US"/>
        </w:rPr>
        <w:t>II</w:t>
      </w:r>
      <w:r w:rsidRPr="00EF2740">
        <w:rPr>
          <w:rFonts w:ascii="Times New Roman" w:hAnsi="Times New Roman" w:cs="Times New Roman"/>
          <w:sz w:val="24"/>
          <w:szCs w:val="24"/>
        </w:rPr>
        <w:t> </w:t>
      </w:r>
      <w:r w:rsidRPr="00EF2740">
        <w:rPr>
          <w:rFonts w:ascii="Times New Roman" w:hAnsi="Times New Roman" w:cs="Times New Roman"/>
          <w:sz w:val="24"/>
          <w:szCs w:val="24"/>
        </w:rPr>
        <w:sym w:font="Symbol" w:char="F0C8"/>
      </w:r>
      <w:r w:rsidRPr="00EF2740">
        <w:rPr>
          <w:rFonts w:ascii="Times New Roman" w:hAnsi="Times New Roman" w:cs="Times New Roman"/>
          <w:sz w:val="24"/>
          <w:szCs w:val="24"/>
          <w:lang w:val="en-US"/>
        </w:rPr>
        <w:t> </w:t>
      </w:r>
      <w:r w:rsidRPr="00EF2740">
        <w:rPr>
          <w:rFonts w:ascii="Times New Roman" w:hAnsi="Times New Roman" w:cs="Times New Roman"/>
          <w:sz w:val="24"/>
          <w:szCs w:val="24"/>
        </w:rPr>
        <w:sym w:font="Symbol" w:char="F047"/>
      </w:r>
      <w:r w:rsidRPr="00EF2740">
        <w:rPr>
          <w:rFonts w:ascii="Times New Roman" w:hAnsi="Times New Roman" w:cs="Times New Roman"/>
          <w:sz w:val="24"/>
          <w:szCs w:val="24"/>
          <w:vertAlign w:val="superscript"/>
          <w:lang w:val="en-US"/>
        </w:rPr>
        <w:t>III</w:t>
      </w:r>
      <w:r w:rsidRPr="00EF2740">
        <w:rPr>
          <w:rFonts w:ascii="Times New Roman" w:hAnsi="Times New Roman" w:cs="Times New Roman"/>
          <w:sz w:val="24"/>
          <w:szCs w:val="24"/>
        </w:rPr>
        <w:t> </w:t>
      </w:r>
      <w:r w:rsidRPr="00EF2740">
        <w:rPr>
          <w:rFonts w:ascii="Times New Roman" w:hAnsi="Times New Roman" w:cs="Times New Roman"/>
          <w:sz w:val="24"/>
          <w:szCs w:val="24"/>
        </w:rPr>
        <w:sym w:font="Symbol" w:char="F0C8"/>
      </w:r>
      <w:r w:rsidRPr="00EF2740">
        <w:rPr>
          <w:rFonts w:ascii="Times New Roman" w:hAnsi="Times New Roman" w:cs="Times New Roman"/>
          <w:sz w:val="24"/>
          <w:szCs w:val="24"/>
          <w:lang w:val="en-US"/>
        </w:rPr>
        <w:t> </w:t>
      </w:r>
      <w:r w:rsidRPr="00EF2740">
        <w:rPr>
          <w:rFonts w:ascii="Times New Roman" w:hAnsi="Times New Roman" w:cs="Times New Roman"/>
          <w:sz w:val="24"/>
          <w:szCs w:val="24"/>
        </w:rPr>
        <w:sym w:font="Symbol" w:char="F047"/>
      </w:r>
      <w:r w:rsidRPr="00EF2740">
        <w:rPr>
          <w:rFonts w:ascii="Times New Roman" w:hAnsi="Times New Roman" w:cs="Times New Roman"/>
          <w:sz w:val="24"/>
          <w:szCs w:val="24"/>
          <w:vertAlign w:val="superscript"/>
          <w:lang w:val="en-US"/>
        </w:rPr>
        <w:t>IV</w:t>
      </w:r>
      <w:r w:rsidRPr="00EF2740">
        <w:rPr>
          <w:rFonts w:ascii="Times New Roman" w:hAnsi="Times New Roman" w:cs="Times New Roman"/>
          <w:sz w:val="24"/>
          <w:szCs w:val="24"/>
        </w:rPr>
        <w:t xml:space="preserve">. </w:t>
      </w:r>
    </w:p>
    <w:p w:rsidR="00F70A3C" w:rsidRDefault="00B5516F" w:rsidP="00826D2E">
      <w:pPr>
        <w:ind w:firstLine="709"/>
        <w:rPr>
          <w:rFonts w:ascii="Times New Roman" w:hAnsi="Times New Roman" w:cs="Times New Roman"/>
          <w:sz w:val="24"/>
          <w:szCs w:val="24"/>
        </w:rPr>
      </w:pPr>
      <w:r>
        <w:rPr>
          <w:rFonts w:ascii="Times New Roman" w:hAnsi="Times New Roman" w:cs="Times New Roman"/>
          <w:sz w:val="24"/>
          <w:szCs w:val="24"/>
        </w:rPr>
        <w:t>Опишем закон изменения состояния обслуживающего устройства.</w:t>
      </w:r>
      <w:r w:rsidR="00EF2740" w:rsidRPr="00EF2740">
        <w:rPr>
          <w:rFonts w:ascii="Times New Roman" w:hAnsi="Times New Roman" w:cs="Times New Roman"/>
          <w:sz w:val="24"/>
          <w:szCs w:val="24"/>
        </w:rPr>
        <w:t xml:space="preserve"> Множество </w:t>
      </w:r>
      <w:r w:rsidR="00EF2740" w:rsidRPr="00EF2740">
        <w:rPr>
          <w:rFonts w:ascii="Times New Roman" w:hAnsi="Times New Roman" w:cs="Times New Roman"/>
          <w:i/>
          <w:sz w:val="24"/>
          <w:szCs w:val="24"/>
          <w:lang w:val="en-US"/>
        </w:rPr>
        <w:t>C</w:t>
      </w:r>
      <w:r w:rsidR="00EF2740" w:rsidRPr="00EF2740">
        <w:rPr>
          <w:rFonts w:ascii="Times New Roman" w:hAnsi="Times New Roman" w:cs="Times New Roman"/>
          <w:i/>
          <w:sz w:val="24"/>
          <w:szCs w:val="24"/>
          <w:vertAlign w:val="subscript"/>
          <w:lang w:val="en-US"/>
        </w:rPr>
        <w:t>k</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rPr>
        <w:sym w:font="Symbol" w:char="F047"/>
      </w:r>
      <w:r w:rsidR="00EF2740" w:rsidRPr="00EF2740">
        <w:rPr>
          <w:rFonts w:ascii="Times New Roman" w:hAnsi="Times New Roman" w:cs="Times New Roman"/>
          <w:sz w:val="24"/>
          <w:szCs w:val="24"/>
          <w:vertAlign w:val="superscript"/>
        </w:rPr>
        <w:t>(</w:t>
      </w:r>
      <w:r w:rsidR="00EF2740" w:rsidRPr="00EF2740">
        <w:rPr>
          <w:rFonts w:ascii="Times New Roman" w:hAnsi="Times New Roman" w:cs="Times New Roman"/>
          <w:i/>
          <w:sz w:val="24"/>
          <w:szCs w:val="24"/>
          <w:vertAlign w:val="superscript"/>
          <w:lang w:val="en-US"/>
        </w:rPr>
        <w:t>k</w:t>
      </w:r>
      <w:r w:rsidR="00EF2740" w:rsidRPr="00EF2740">
        <w:rPr>
          <w:rFonts w:ascii="Times New Roman" w:hAnsi="Times New Roman" w:cs="Times New Roman"/>
          <w:i/>
          <w:sz w:val="24"/>
          <w:szCs w:val="24"/>
          <w:vertAlign w:val="superscript"/>
        </w:rPr>
        <w:t>,</w:t>
      </w:r>
      <w:r w:rsidR="00EF2740" w:rsidRPr="00EF2740">
        <w:rPr>
          <w:rFonts w:ascii="Times New Roman" w:hAnsi="Times New Roman" w:cs="Times New Roman"/>
          <w:i/>
          <w:sz w:val="24"/>
          <w:szCs w:val="24"/>
          <w:vertAlign w:val="superscript"/>
          <w:lang w:val="en-US"/>
        </w:rPr>
        <w:t>r</w:t>
      </w:r>
      <w:r w:rsidR="00EF2740" w:rsidRPr="00EF2740">
        <w:rPr>
          <w:rFonts w:ascii="Times New Roman" w:hAnsi="Times New Roman" w:cs="Times New Roman"/>
          <w:sz w:val="24"/>
          <w:szCs w:val="24"/>
          <w:vertAlign w:val="superscript"/>
        </w:rPr>
        <w:t>)</w:t>
      </w:r>
      <w:r w:rsidR="00EF2740" w:rsidRPr="00EF2740">
        <w:rPr>
          <w:rFonts w:ascii="Times New Roman" w:hAnsi="Times New Roman" w:cs="Times New Roman"/>
          <w:sz w:val="24"/>
          <w:szCs w:val="24"/>
        </w:rPr>
        <w:t xml:space="preserve"> : </w:t>
      </w:r>
      <w:r w:rsidR="00EF2740" w:rsidRPr="00EF2740">
        <w:rPr>
          <w:rFonts w:ascii="Times New Roman" w:hAnsi="Times New Roman" w:cs="Times New Roman"/>
          <w:i/>
          <w:sz w:val="24"/>
          <w:szCs w:val="24"/>
          <w:lang w:val="en-US"/>
        </w:rPr>
        <w:t>r</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1,</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2,</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i/>
          <w:sz w:val="24"/>
          <w:szCs w:val="24"/>
          <w:lang w:val="en-US"/>
        </w:rPr>
        <w:t>n</w:t>
      </w:r>
      <w:r w:rsidR="00EF2740" w:rsidRPr="00EF2740">
        <w:rPr>
          <w:rFonts w:ascii="Times New Roman" w:hAnsi="Times New Roman" w:cs="Times New Roman"/>
          <w:i/>
          <w:sz w:val="24"/>
          <w:szCs w:val="24"/>
          <w:vertAlign w:val="subscript"/>
          <w:lang w:val="en-US"/>
        </w:rPr>
        <w:t>k</w:t>
      </w:r>
      <w:r w:rsidR="00EF2740" w:rsidRPr="00EF2740">
        <w:rPr>
          <w:rFonts w:ascii="Times New Roman" w:hAnsi="Times New Roman" w:cs="Times New Roman"/>
          <w:sz w:val="24"/>
          <w:szCs w:val="24"/>
        </w:rPr>
        <w:t xml:space="preserve">} </w:t>
      </w:r>
      <w:r w:rsidRPr="00EF2740">
        <w:rPr>
          <w:rFonts w:ascii="Times New Roman" w:hAnsi="Times New Roman" w:cs="Times New Roman"/>
          <w:sz w:val="24"/>
          <w:szCs w:val="24"/>
        </w:rPr>
        <w:t xml:space="preserve">состояний </w:t>
      </w:r>
      <w:r w:rsidR="00EF2740" w:rsidRPr="00EF2740">
        <w:rPr>
          <w:rFonts w:ascii="Times New Roman" w:hAnsi="Times New Roman" w:cs="Times New Roman"/>
          <w:sz w:val="24"/>
          <w:szCs w:val="24"/>
        </w:rPr>
        <w:t xml:space="preserve">будем называть </w:t>
      </w:r>
      <w:r w:rsidR="00EF2740" w:rsidRPr="00EF2740">
        <w:rPr>
          <w:rFonts w:ascii="Times New Roman" w:hAnsi="Times New Roman" w:cs="Times New Roman"/>
          <w:i/>
          <w:sz w:val="24"/>
          <w:szCs w:val="24"/>
          <w:lang w:val="en-US"/>
        </w:rPr>
        <w:t>k</w:t>
      </w:r>
      <w:r w:rsidR="00EF2740" w:rsidRPr="00EF2740">
        <w:rPr>
          <w:rFonts w:ascii="Times New Roman" w:hAnsi="Times New Roman" w:cs="Times New Roman"/>
          <w:sz w:val="24"/>
          <w:szCs w:val="24"/>
        </w:rPr>
        <w:t xml:space="preserve">-м циклом, </w:t>
      </w:r>
      <w:r w:rsidR="00EF2740" w:rsidRPr="00EF2740">
        <w:rPr>
          <w:rFonts w:ascii="Times New Roman" w:hAnsi="Times New Roman" w:cs="Times New Roman"/>
          <w:i/>
          <w:sz w:val="24"/>
          <w:szCs w:val="24"/>
          <w:lang w:val="en-US"/>
        </w:rPr>
        <w:t>k</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 xml:space="preserve">1, 2, …, </w:t>
      </w:r>
      <w:r w:rsidR="00EF2740" w:rsidRPr="00EF2740">
        <w:rPr>
          <w:rFonts w:ascii="Times New Roman" w:hAnsi="Times New Roman" w:cs="Times New Roman"/>
          <w:i/>
          <w:sz w:val="24"/>
          <w:szCs w:val="24"/>
          <w:lang w:val="en-US"/>
        </w:rPr>
        <w:t>d</w:t>
      </w:r>
      <w:r w:rsidR="00EF2740" w:rsidRPr="00EF2740">
        <w:rPr>
          <w:rFonts w:ascii="Times New Roman" w:hAnsi="Times New Roman" w:cs="Times New Roman"/>
          <w:sz w:val="24"/>
          <w:szCs w:val="24"/>
        </w:rPr>
        <w:t xml:space="preserve">. При </w:t>
      </w:r>
      <w:r w:rsidR="00EF2740" w:rsidRPr="00EF2740">
        <w:rPr>
          <w:rFonts w:ascii="Times New Roman" w:hAnsi="Times New Roman" w:cs="Times New Roman"/>
          <w:i/>
          <w:sz w:val="24"/>
          <w:szCs w:val="24"/>
          <w:lang w:val="en-US"/>
        </w:rPr>
        <w:t>k</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 xml:space="preserve">0 состояние вида </w:t>
      </w:r>
      <w:r w:rsidR="00EF2740" w:rsidRPr="00EF2740">
        <w:rPr>
          <w:rFonts w:ascii="Times New Roman" w:hAnsi="Times New Roman" w:cs="Times New Roman"/>
          <w:sz w:val="24"/>
          <w:szCs w:val="24"/>
        </w:rPr>
        <w:sym w:font="Symbol" w:char="F047"/>
      </w:r>
      <w:r w:rsidR="00EF2740" w:rsidRPr="00EF2740">
        <w:rPr>
          <w:rFonts w:ascii="Times New Roman" w:hAnsi="Times New Roman" w:cs="Times New Roman"/>
          <w:sz w:val="24"/>
          <w:szCs w:val="24"/>
          <w:vertAlign w:val="superscript"/>
        </w:rPr>
        <w:t>(0,</w:t>
      </w:r>
      <w:r w:rsidR="00EF2740" w:rsidRPr="00EF2740">
        <w:rPr>
          <w:rFonts w:ascii="Times New Roman" w:hAnsi="Times New Roman" w:cs="Times New Roman"/>
          <w:i/>
          <w:sz w:val="24"/>
          <w:szCs w:val="24"/>
          <w:vertAlign w:val="superscript"/>
          <w:lang w:val="en-US"/>
        </w:rPr>
        <w:t>r</w:t>
      </w:r>
      <w:r w:rsidR="00EF2740" w:rsidRPr="00EF2740">
        <w:rPr>
          <w:rFonts w:ascii="Times New Roman" w:hAnsi="Times New Roman" w:cs="Times New Roman"/>
          <w:sz w:val="24"/>
          <w:szCs w:val="24"/>
          <w:vertAlign w:val="superscript"/>
        </w:rPr>
        <w:t>)</w:t>
      </w:r>
      <w:r w:rsidR="00EF2740" w:rsidRPr="00EF2740">
        <w:rPr>
          <w:rFonts w:ascii="Times New Roman" w:hAnsi="Times New Roman" w:cs="Times New Roman"/>
          <w:sz w:val="24"/>
          <w:szCs w:val="24"/>
        </w:rPr>
        <w:t xml:space="preserve"> будем называть состоянием продления, </w:t>
      </w:r>
      <w:r w:rsidR="00EF2740" w:rsidRPr="00EF2740">
        <w:rPr>
          <w:rFonts w:ascii="Times New Roman" w:hAnsi="Times New Roman" w:cs="Times New Roman"/>
          <w:i/>
          <w:sz w:val="24"/>
          <w:szCs w:val="24"/>
          <w:lang w:val="en-US"/>
        </w:rPr>
        <w:t>r</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 xml:space="preserve">0, 1, …, </w:t>
      </w:r>
      <w:r w:rsidR="00EF2740" w:rsidRPr="00EF2740">
        <w:rPr>
          <w:rFonts w:ascii="Times New Roman" w:hAnsi="Times New Roman" w:cs="Times New Roman"/>
          <w:i/>
          <w:sz w:val="24"/>
          <w:szCs w:val="24"/>
          <w:lang w:val="en-US"/>
        </w:rPr>
        <w:t>n</w:t>
      </w:r>
      <w:r w:rsidR="00EF2740" w:rsidRPr="00EF2740">
        <w:rPr>
          <w:rFonts w:ascii="Times New Roman" w:hAnsi="Times New Roman" w:cs="Times New Roman"/>
          <w:sz w:val="24"/>
          <w:szCs w:val="24"/>
          <w:vertAlign w:val="subscript"/>
        </w:rPr>
        <w:t>0</w:t>
      </w:r>
      <w:r w:rsidR="00EF2740" w:rsidRPr="00EF2740">
        <w:rPr>
          <w:rFonts w:ascii="Times New Roman" w:hAnsi="Times New Roman" w:cs="Times New Roman"/>
          <w:sz w:val="24"/>
          <w:szCs w:val="24"/>
        </w:rPr>
        <w:t xml:space="preserve">. Положим </w:t>
      </w:r>
      <w:r w:rsidR="00EF2740" w:rsidRPr="00EF2740">
        <w:rPr>
          <w:rFonts w:ascii="Times New Roman" w:hAnsi="Times New Roman" w:cs="Times New Roman"/>
          <w:i/>
          <w:sz w:val="24"/>
          <w:szCs w:val="24"/>
          <w:lang w:val="en-US"/>
        </w:rPr>
        <w:t>r</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lang w:val="en-US"/>
        </w:rPr>
        <w:sym w:font="Symbol" w:char="F0C5"/>
      </w:r>
      <w:r w:rsidR="00EF2740" w:rsidRPr="00EF2740">
        <w:rPr>
          <w:rFonts w:ascii="Times New Roman" w:hAnsi="Times New Roman" w:cs="Times New Roman"/>
          <w:i/>
          <w:sz w:val="24"/>
          <w:szCs w:val="24"/>
          <w:vertAlign w:val="subscript"/>
          <w:lang w:val="en-US"/>
        </w:rPr>
        <w:t>k</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1</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i/>
          <w:sz w:val="24"/>
          <w:szCs w:val="24"/>
          <w:lang w:val="en-US"/>
        </w:rPr>
        <w:t>r</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 xml:space="preserve">1 для </w:t>
      </w:r>
      <w:r w:rsidR="00EF2740" w:rsidRPr="00EF2740">
        <w:rPr>
          <w:rFonts w:ascii="Times New Roman" w:hAnsi="Times New Roman" w:cs="Times New Roman"/>
          <w:i/>
          <w:sz w:val="24"/>
          <w:szCs w:val="24"/>
          <w:lang w:val="en-US"/>
        </w:rPr>
        <w:t>r</w:t>
      </w:r>
      <w:r w:rsidR="00EF2740" w:rsidRPr="00EF2740">
        <w:rPr>
          <w:rFonts w:ascii="Times New Roman" w:hAnsi="Times New Roman" w:cs="Times New Roman"/>
          <w:sz w:val="24"/>
          <w:szCs w:val="24"/>
        </w:rPr>
        <w:t> </w:t>
      </w:r>
      <w:r w:rsidR="00EF2740" w:rsidRPr="00EF2740">
        <w:rPr>
          <w:rFonts w:ascii="Times New Roman" w:hAnsi="Times New Roman" w:cs="Times New Roman"/>
          <w:sz w:val="24"/>
          <w:szCs w:val="24"/>
          <w:lang w:val="en-US"/>
        </w:rPr>
        <w:sym w:font="Symbol" w:char="F03C"/>
      </w:r>
      <w:r w:rsidR="00EF2740" w:rsidRPr="00EF2740">
        <w:rPr>
          <w:rFonts w:ascii="Times New Roman" w:hAnsi="Times New Roman" w:cs="Times New Roman"/>
          <w:sz w:val="24"/>
          <w:szCs w:val="24"/>
        </w:rPr>
        <w:t> </w:t>
      </w:r>
      <w:r w:rsidR="00EF2740" w:rsidRPr="00EF2740">
        <w:rPr>
          <w:rFonts w:ascii="Times New Roman" w:hAnsi="Times New Roman" w:cs="Times New Roman"/>
          <w:i/>
          <w:sz w:val="24"/>
          <w:szCs w:val="24"/>
          <w:lang w:val="en-US"/>
        </w:rPr>
        <w:t>n</w:t>
      </w:r>
      <w:r w:rsidR="00EF2740" w:rsidRPr="00EF2740">
        <w:rPr>
          <w:rFonts w:ascii="Times New Roman" w:hAnsi="Times New Roman" w:cs="Times New Roman"/>
          <w:i/>
          <w:sz w:val="24"/>
          <w:szCs w:val="24"/>
          <w:vertAlign w:val="subscript"/>
          <w:lang w:val="en-US"/>
        </w:rPr>
        <w:t>k</w:t>
      </w:r>
      <w:r w:rsidR="00EF2740" w:rsidRPr="00EF2740">
        <w:rPr>
          <w:rFonts w:ascii="Times New Roman" w:hAnsi="Times New Roman" w:cs="Times New Roman"/>
          <w:sz w:val="24"/>
          <w:szCs w:val="24"/>
        </w:rPr>
        <w:t xml:space="preserve"> и </w:t>
      </w:r>
      <w:r w:rsidR="00EF2740" w:rsidRPr="00EF2740">
        <w:rPr>
          <w:rFonts w:ascii="Times New Roman" w:hAnsi="Times New Roman" w:cs="Times New Roman"/>
          <w:i/>
          <w:sz w:val="24"/>
          <w:szCs w:val="24"/>
          <w:lang w:val="en-US"/>
        </w:rPr>
        <w:t>r</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lang w:val="en-US"/>
        </w:rPr>
        <w:sym w:font="Symbol" w:char="F0C5"/>
      </w:r>
      <w:r w:rsidR="00EF2740" w:rsidRPr="00EF2740">
        <w:rPr>
          <w:rFonts w:ascii="Times New Roman" w:hAnsi="Times New Roman" w:cs="Times New Roman"/>
          <w:i/>
          <w:sz w:val="24"/>
          <w:szCs w:val="24"/>
          <w:vertAlign w:val="subscript"/>
          <w:lang w:val="en-US"/>
        </w:rPr>
        <w:t>k</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1</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 xml:space="preserve">1 при </w:t>
      </w:r>
      <w:r w:rsidR="00EF2740" w:rsidRPr="00EF2740">
        <w:rPr>
          <w:rFonts w:ascii="Times New Roman" w:hAnsi="Times New Roman" w:cs="Times New Roman"/>
          <w:i/>
          <w:sz w:val="24"/>
          <w:szCs w:val="24"/>
          <w:lang w:val="en-US"/>
        </w:rPr>
        <w:t>r</w:t>
      </w:r>
      <w:r w:rsidR="00EF2740" w:rsidRPr="00EF2740">
        <w:rPr>
          <w:rFonts w:ascii="Times New Roman" w:hAnsi="Times New Roman" w:cs="Times New Roman"/>
          <w:sz w:val="24"/>
          <w:szCs w:val="24"/>
        </w:rPr>
        <w:t> = </w:t>
      </w:r>
      <w:r w:rsidR="00EF2740" w:rsidRPr="00EF2740">
        <w:rPr>
          <w:rFonts w:ascii="Times New Roman" w:hAnsi="Times New Roman" w:cs="Times New Roman"/>
          <w:i/>
          <w:sz w:val="24"/>
          <w:szCs w:val="24"/>
          <w:lang w:val="en-US"/>
        </w:rPr>
        <w:t>n</w:t>
      </w:r>
      <w:r w:rsidR="00EF2740" w:rsidRPr="00EF2740">
        <w:rPr>
          <w:rFonts w:ascii="Times New Roman" w:hAnsi="Times New Roman" w:cs="Times New Roman"/>
          <w:i/>
          <w:sz w:val="24"/>
          <w:szCs w:val="24"/>
          <w:vertAlign w:val="subscript"/>
          <w:lang w:val="en-US"/>
        </w:rPr>
        <w:t>k</w:t>
      </w:r>
      <w:r w:rsidR="00EF2740" w:rsidRPr="00EF2740">
        <w:rPr>
          <w:rFonts w:ascii="Times New Roman" w:hAnsi="Times New Roman" w:cs="Times New Roman"/>
          <w:sz w:val="24"/>
          <w:szCs w:val="24"/>
        </w:rPr>
        <w:t xml:space="preserve">, </w:t>
      </w:r>
      <w:r w:rsidR="00EF2740" w:rsidRPr="00EF2740">
        <w:rPr>
          <w:rFonts w:ascii="Times New Roman" w:hAnsi="Times New Roman" w:cs="Times New Roman"/>
          <w:i/>
          <w:sz w:val="24"/>
          <w:szCs w:val="24"/>
        </w:rPr>
        <w:t>k</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 xml:space="preserve">0, 1, …, </w:t>
      </w:r>
      <w:r w:rsidR="00EF2740" w:rsidRPr="00EF2740">
        <w:rPr>
          <w:rFonts w:ascii="Times New Roman" w:hAnsi="Times New Roman" w:cs="Times New Roman"/>
          <w:i/>
          <w:sz w:val="24"/>
          <w:szCs w:val="24"/>
          <w:lang w:val="en-US"/>
        </w:rPr>
        <w:t>d</w:t>
      </w:r>
      <w:r w:rsidR="00EF2740" w:rsidRPr="00EF2740">
        <w:rPr>
          <w:rFonts w:ascii="Times New Roman" w:hAnsi="Times New Roman" w:cs="Times New Roman"/>
          <w:sz w:val="24"/>
          <w:szCs w:val="24"/>
        </w:rPr>
        <w:t xml:space="preserve">. В цикле </w:t>
      </w:r>
      <w:r w:rsidR="00EF2740" w:rsidRPr="00EF2740">
        <w:rPr>
          <w:rFonts w:ascii="Times New Roman" w:hAnsi="Times New Roman" w:cs="Times New Roman"/>
          <w:i/>
          <w:sz w:val="24"/>
          <w:szCs w:val="24"/>
          <w:lang w:val="en-US"/>
        </w:rPr>
        <w:t>C</w:t>
      </w:r>
      <w:r w:rsidR="00EF2740" w:rsidRPr="00EF2740">
        <w:rPr>
          <w:rFonts w:ascii="Times New Roman" w:hAnsi="Times New Roman" w:cs="Times New Roman"/>
          <w:i/>
          <w:sz w:val="24"/>
          <w:szCs w:val="24"/>
          <w:vertAlign w:val="subscript"/>
          <w:lang w:val="en-US"/>
        </w:rPr>
        <w:t>k</w:t>
      </w:r>
      <w:r w:rsidR="00EF2740" w:rsidRPr="00EF2740">
        <w:rPr>
          <w:rFonts w:ascii="Times New Roman" w:hAnsi="Times New Roman" w:cs="Times New Roman"/>
          <w:sz w:val="24"/>
          <w:szCs w:val="24"/>
        </w:rPr>
        <w:t xml:space="preserve"> выде</w:t>
      </w:r>
      <w:r>
        <w:rPr>
          <w:rFonts w:ascii="Times New Roman" w:hAnsi="Times New Roman" w:cs="Times New Roman"/>
          <w:sz w:val="24"/>
          <w:szCs w:val="24"/>
        </w:rPr>
        <w:t xml:space="preserve">лим подмножество </w:t>
      </w:r>
      <w:r w:rsidRPr="00EF2740">
        <w:rPr>
          <w:rFonts w:ascii="Times New Roman" w:hAnsi="Times New Roman" w:cs="Times New Roman"/>
          <w:position w:val="-12"/>
          <w:sz w:val="24"/>
          <w:szCs w:val="24"/>
        </w:rPr>
        <w:object w:dxaOrig="320" w:dyaOrig="380">
          <v:shape id="_x0000_i1028" type="#_x0000_t75" style="width:15.75pt;height:18.75pt" o:ole="">
            <v:imagedata r:id="rId13" o:title=""/>
          </v:shape>
          <o:OLEObject Type="Embed" ProgID="Equation.3" ShapeID="_x0000_i1028" DrawAspect="Content" ObjectID="_1537618756" r:id="rId14"/>
        </w:object>
      </w:r>
      <w:r w:rsidRPr="00EF2740">
        <w:rPr>
          <w:rFonts w:ascii="Times New Roman" w:hAnsi="Times New Roman" w:cs="Times New Roman"/>
          <w:sz w:val="24"/>
          <w:szCs w:val="24"/>
        </w:rPr>
        <w:t xml:space="preserve"> входных состояний</w:t>
      </w:r>
      <w:r>
        <w:rPr>
          <w:rFonts w:ascii="Times New Roman" w:hAnsi="Times New Roman" w:cs="Times New Roman"/>
          <w:sz w:val="24"/>
          <w:szCs w:val="24"/>
        </w:rPr>
        <w:t xml:space="preserve">, </w:t>
      </w:r>
      <w:r w:rsidRPr="00EF2740">
        <w:rPr>
          <w:rFonts w:ascii="Times New Roman" w:hAnsi="Times New Roman" w:cs="Times New Roman"/>
          <w:sz w:val="24"/>
          <w:szCs w:val="24"/>
        </w:rPr>
        <w:t>подмножество</w:t>
      </w:r>
      <w:r w:rsidR="00EF2740" w:rsidRPr="00EF2740">
        <w:rPr>
          <w:rFonts w:ascii="Times New Roman" w:hAnsi="Times New Roman" w:cs="Times New Roman"/>
          <w:sz w:val="24"/>
          <w:szCs w:val="24"/>
        </w:rPr>
        <w:t xml:space="preserve"> </w:t>
      </w:r>
      <w:r w:rsidR="00EF2740" w:rsidRPr="00EF2740">
        <w:rPr>
          <w:rFonts w:ascii="Times New Roman" w:hAnsi="Times New Roman" w:cs="Times New Roman"/>
          <w:position w:val="-12"/>
          <w:sz w:val="24"/>
          <w:szCs w:val="24"/>
        </w:rPr>
        <w:object w:dxaOrig="360" w:dyaOrig="380">
          <v:shape id="_x0000_i1029" type="#_x0000_t75" style="width:18pt;height:18.75pt" o:ole="">
            <v:imagedata r:id="rId15" o:title=""/>
          </v:shape>
          <o:OLEObject Type="Embed" ProgID="Equation.3" ShapeID="_x0000_i1029" DrawAspect="Content" ObjectID="_1537618757" r:id="rId16"/>
        </w:object>
      </w:r>
      <w:r w:rsidR="00EF2740" w:rsidRPr="00EF2740">
        <w:rPr>
          <w:rFonts w:ascii="Times New Roman" w:hAnsi="Times New Roman" w:cs="Times New Roman"/>
          <w:sz w:val="24"/>
          <w:szCs w:val="24"/>
        </w:rPr>
        <w:t xml:space="preserve"> выходных состояний, и подмножество </w:t>
      </w:r>
      <w:r w:rsidR="00EF2740" w:rsidRPr="00EF2740">
        <w:rPr>
          <w:rFonts w:ascii="Times New Roman" w:hAnsi="Times New Roman" w:cs="Times New Roman"/>
          <w:position w:val="-12"/>
          <w:sz w:val="24"/>
          <w:szCs w:val="24"/>
        </w:rPr>
        <w:object w:dxaOrig="2040" w:dyaOrig="380">
          <v:shape id="_x0000_i1030" type="#_x0000_t75" style="width:102pt;height:18.75pt" o:ole="">
            <v:imagedata r:id="rId17" o:title=""/>
          </v:shape>
          <o:OLEObject Type="Embed" ProgID="Equation.3" ShapeID="_x0000_i1030" DrawAspect="Content" ObjectID="_1537618758" r:id="rId18"/>
        </w:object>
      </w:r>
      <w:r w:rsidR="00EF2740" w:rsidRPr="00EF2740">
        <w:rPr>
          <w:rFonts w:ascii="Times New Roman" w:hAnsi="Times New Roman" w:cs="Times New Roman"/>
          <w:sz w:val="24"/>
          <w:szCs w:val="24"/>
        </w:rPr>
        <w:t xml:space="preserve"> нейтральных состояний. Тогда после состояния </w:t>
      </w:r>
      <w:r w:rsidR="00EF2740" w:rsidRPr="00EF2740">
        <w:rPr>
          <w:rFonts w:ascii="Times New Roman" w:hAnsi="Times New Roman" w:cs="Times New Roman"/>
          <w:position w:val="-12"/>
          <w:sz w:val="24"/>
          <w:szCs w:val="24"/>
        </w:rPr>
        <w:object w:dxaOrig="1480" w:dyaOrig="380">
          <v:shape id="_x0000_i1031" type="#_x0000_t75" style="width:74.25pt;height:18.75pt" o:ole="">
            <v:imagedata r:id="rId19" o:title=""/>
          </v:shape>
          <o:OLEObject Type="Embed" ProgID="Equation.3" ShapeID="_x0000_i1031" DrawAspect="Content" ObjectID="_1537618759" r:id="rId20"/>
        </w:object>
      </w:r>
      <w:r w:rsidR="00EF2740" w:rsidRPr="00EF2740">
        <w:rPr>
          <w:rFonts w:ascii="Times New Roman" w:hAnsi="Times New Roman" w:cs="Times New Roman"/>
          <w:sz w:val="24"/>
          <w:szCs w:val="24"/>
        </w:rPr>
        <w:t xml:space="preserve"> обслуживающее устройство переходит в состояние </w:t>
      </w:r>
      <w:r w:rsidR="00EF2740" w:rsidRPr="00EF2740">
        <w:rPr>
          <w:rFonts w:ascii="Times New Roman" w:hAnsi="Times New Roman" w:cs="Times New Roman"/>
          <w:position w:val="-4"/>
          <w:sz w:val="24"/>
          <w:szCs w:val="24"/>
        </w:rPr>
        <w:object w:dxaOrig="800" w:dyaOrig="300">
          <v:shape id="_x0000_i1032" type="#_x0000_t75" style="width:39.75pt;height:15pt" o:ole="">
            <v:imagedata r:id="rId21" o:title=""/>
          </v:shape>
          <o:OLEObject Type="Embed" ProgID="Equation.3" ShapeID="_x0000_i1032" DrawAspect="Content" ObjectID="_1537618760" r:id="rId22"/>
        </w:object>
      </w:r>
      <w:r w:rsidR="00EF2740" w:rsidRPr="00EF2740">
        <w:rPr>
          <w:rFonts w:ascii="Times New Roman" w:hAnsi="Times New Roman" w:cs="Times New Roman"/>
          <w:sz w:val="24"/>
          <w:szCs w:val="24"/>
        </w:rPr>
        <w:t xml:space="preserve"> того же цикла</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i/>
          <w:sz w:val="24"/>
          <w:szCs w:val="24"/>
          <w:lang w:val="en-US"/>
        </w:rPr>
        <w:t>C</w:t>
      </w:r>
      <w:r w:rsidR="00EF2740" w:rsidRPr="00EF2740">
        <w:rPr>
          <w:rFonts w:ascii="Times New Roman" w:hAnsi="Times New Roman" w:cs="Times New Roman"/>
          <w:i/>
          <w:sz w:val="24"/>
          <w:szCs w:val="24"/>
          <w:vertAlign w:val="subscript"/>
          <w:lang w:val="en-US"/>
        </w:rPr>
        <w:t>k</w:t>
      </w:r>
      <w:r w:rsidR="00EF2740" w:rsidRPr="00EF2740">
        <w:rPr>
          <w:rFonts w:ascii="Times New Roman" w:hAnsi="Times New Roman" w:cs="Times New Roman"/>
          <w:sz w:val="24"/>
          <w:szCs w:val="24"/>
        </w:rPr>
        <w:t xml:space="preserve">. При состоянии </w:t>
      </w:r>
      <w:r w:rsidR="00EF2740" w:rsidRPr="00EF2740">
        <w:rPr>
          <w:rFonts w:ascii="Times New Roman" w:hAnsi="Times New Roman" w:cs="Times New Roman"/>
          <w:sz w:val="24"/>
          <w:szCs w:val="24"/>
          <w:lang w:val="en-US"/>
        </w:rPr>
        <w:sym w:font="Symbol" w:char="F047"/>
      </w:r>
      <w:r w:rsidR="00EF2740" w:rsidRPr="00EF2740">
        <w:rPr>
          <w:rFonts w:ascii="Times New Roman" w:hAnsi="Times New Roman" w:cs="Times New Roman"/>
          <w:sz w:val="24"/>
          <w:szCs w:val="24"/>
          <w:vertAlign w:val="superscript"/>
        </w:rPr>
        <w:t>(</w:t>
      </w:r>
      <w:r w:rsidR="00EF2740" w:rsidRPr="00EF2740">
        <w:rPr>
          <w:rFonts w:ascii="Times New Roman" w:hAnsi="Times New Roman" w:cs="Times New Roman"/>
          <w:i/>
          <w:sz w:val="24"/>
          <w:szCs w:val="24"/>
          <w:vertAlign w:val="superscript"/>
          <w:lang w:val="en-US"/>
        </w:rPr>
        <w:t>k</w:t>
      </w:r>
      <w:r w:rsidR="00EF2740" w:rsidRPr="00EF2740">
        <w:rPr>
          <w:rFonts w:ascii="Times New Roman" w:hAnsi="Times New Roman" w:cs="Times New Roman"/>
          <w:i/>
          <w:sz w:val="24"/>
          <w:szCs w:val="24"/>
          <w:vertAlign w:val="superscript"/>
        </w:rPr>
        <w:t>,</w:t>
      </w:r>
      <w:r w:rsidR="00EF2740" w:rsidRPr="00EF2740">
        <w:rPr>
          <w:rFonts w:ascii="Times New Roman" w:hAnsi="Times New Roman" w:cs="Times New Roman"/>
          <w:i/>
          <w:sz w:val="24"/>
          <w:szCs w:val="24"/>
          <w:vertAlign w:val="superscript"/>
          <w:lang w:val="en-US"/>
        </w:rPr>
        <w:t>r</w:t>
      </w:r>
      <w:r w:rsidR="00EF2740" w:rsidRPr="00EF2740">
        <w:rPr>
          <w:rFonts w:ascii="Times New Roman" w:hAnsi="Times New Roman" w:cs="Times New Roman"/>
          <w:sz w:val="24"/>
          <w:szCs w:val="24"/>
          <w:vertAlign w:val="superscript"/>
        </w:rPr>
        <w:t>)</w:t>
      </w:r>
      <w:r w:rsidR="00EF2740" w:rsidRPr="00EF2740">
        <w:rPr>
          <w:rFonts w:ascii="Times New Roman" w:hAnsi="Times New Roman" w:cs="Times New Roman"/>
          <w:sz w:val="24"/>
          <w:szCs w:val="24"/>
        </w:rPr>
        <w:t xml:space="preserve">, принадлежащем множеству </w:t>
      </w:r>
      <w:r w:rsidR="00EF2740" w:rsidRPr="00EF2740">
        <w:rPr>
          <w:rFonts w:ascii="Times New Roman" w:hAnsi="Times New Roman" w:cs="Times New Roman"/>
          <w:position w:val="-12"/>
          <w:sz w:val="24"/>
          <w:szCs w:val="24"/>
        </w:rPr>
        <w:object w:dxaOrig="360" w:dyaOrig="380">
          <v:shape id="_x0000_i1033" type="#_x0000_t75" style="width:18pt;height:18.75pt" o:ole="">
            <v:imagedata r:id="rId23" o:title=""/>
          </v:shape>
          <o:OLEObject Type="Embed" ProgID="Equation.3" ShapeID="_x0000_i1033" DrawAspect="Content" ObjectID="_1537618761" r:id="rId24"/>
        </w:object>
      </w:r>
      <w:r w:rsidR="00EF2740" w:rsidRPr="00EF2740">
        <w:rPr>
          <w:rFonts w:ascii="Times New Roman" w:hAnsi="Times New Roman" w:cs="Times New Roman"/>
          <w:sz w:val="24"/>
          <w:szCs w:val="24"/>
        </w:rPr>
        <w:t xml:space="preserve">, прибор переходит в состояние </w:t>
      </w:r>
      <w:r w:rsidR="00EF2740" w:rsidRPr="00EF2740">
        <w:rPr>
          <w:rFonts w:ascii="Times New Roman" w:hAnsi="Times New Roman" w:cs="Times New Roman"/>
          <w:position w:val="-4"/>
          <w:sz w:val="24"/>
          <w:szCs w:val="24"/>
        </w:rPr>
        <w:object w:dxaOrig="800" w:dyaOrig="300">
          <v:shape id="_x0000_i1034" type="#_x0000_t75" style="width:39.75pt;height:15pt" o:ole="">
            <v:imagedata r:id="rId25" o:title=""/>
          </v:shape>
          <o:OLEObject Type="Embed" ProgID="Equation.3" ShapeID="_x0000_i1034" DrawAspect="Content" ObjectID="_1537618762" r:id="rId26"/>
        </w:object>
      </w:r>
      <w:r w:rsidR="00EF2740" w:rsidRPr="00EF2740">
        <w:rPr>
          <w:rFonts w:ascii="Times New Roman" w:hAnsi="Times New Roman" w:cs="Times New Roman"/>
          <w:sz w:val="24"/>
          <w:szCs w:val="24"/>
        </w:rPr>
        <w:t xml:space="preserve">, если число требований в очереди </w:t>
      </w:r>
      <w:r w:rsidR="00EF2740" w:rsidRPr="00EF2740">
        <w:rPr>
          <w:rFonts w:ascii="Times New Roman" w:hAnsi="Times New Roman" w:cs="Times New Roman"/>
          <w:sz w:val="24"/>
          <w:szCs w:val="24"/>
          <w:lang w:val="en-US"/>
        </w:rPr>
        <w:t>O</w:t>
      </w:r>
      <w:r w:rsidR="00EF2740" w:rsidRPr="00EF2740">
        <w:rPr>
          <w:rFonts w:ascii="Times New Roman" w:hAnsi="Times New Roman" w:cs="Times New Roman"/>
          <w:sz w:val="24"/>
          <w:szCs w:val="24"/>
          <w:vertAlign w:val="subscript"/>
        </w:rPr>
        <w:t>3</w:t>
      </w:r>
      <w:r w:rsidR="00EF2740" w:rsidRPr="00EF2740">
        <w:rPr>
          <w:rFonts w:ascii="Times New Roman" w:hAnsi="Times New Roman" w:cs="Times New Roman"/>
          <w:sz w:val="24"/>
          <w:szCs w:val="24"/>
        </w:rPr>
        <w:t xml:space="preserve"> в момент переключения больше заданного порога </w:t>
      </w:r>
      <w:r w:rsidR="00EF2740" w:rsidRPr="00EF2740">
        <w:rPr>
          <w:rFonts w:ascii="Times New Roman" w:hAnsi="Times New Roman" w:cs="Times New Roman"/>
          <w:i/>
          <w:sz w:val="24"/>
          <w:szCs w:val="24"/>
          <w:lang w:val="en-US"/>
        </w:rPr>
        <w:t>L</w:t>
      </w:r>
      <w:r w:rsidR="00EF2740" w:rsidRPr="00EF2740">
        <w:rPr>
          <w:rFonts w:ascii="Times New Roman" w:hAnsi="Times New Roman" w:cs="Times New Roman"/>
          <w:sz w:val="24"/>
          <w:szCs w:val="24"/>
        </w:rPr>
        <w:t xml:space="preserve">. </w:t>
      </w:r>
      <w:r w:rsidR="00B32B03">
        <w:rPr>
          <w:rFonts w:ascii="Times New Roman" w:hAnsi="Times New Roman" w:cs="Times New Roman"/>
          <w:sz w:val="24"/>
          <w:szCs w:val="24"/>
        </w:rPr>
        <w:t>Если</w:t>
      </w:r>
      <w:r w:rsidR="00EF2740" w:rsidRPr="00EF2740">
        <w:rPr>
          <w:rFonts w:ascii="Times New Roman" w:hAnsi="Times New Roman" w:cs="Times New Roman"/>
          <w:sz w:val="24"/>
          <w:szCs w:val="24"/>
        </w:rPr>
        <w:t xml:space="preserve"> число требований в очереди </w:t>
      </w:r>
      <w:r w:rsidR="00EF2740" w:rsidRPr="00EF2740">
        <w:rPr>
          <w:rFonts w:ascii="Times New Roman" w:hAnsi="Times New Roman" w:cs="Times New Roman"/>
          <w:sz w:val="24"/>
          <w:szCs w:val="24"/>
          <w:lang w:val="en-US"/>
        </w:rPr>
        <w:t>O</w:t>
      </w:r>
      <w:r w:rsidR="00EF2740" w:rsidRPr="00EF2740">
        <w:rPr>
          <w:rFonts w:ascii="Times New Roman" w:hAnsi="Times New Roman" w:cs="Times New Roman"/>
          <w:sz w:val="24"/>
          <w:szCs w:val="24"/>
          <w:vertAlign w:val="subscript"/>
        </w:rPr>
        <w:t>3</w:t>
      </w:r>
      <w:r w:rsidR="00EF2740" w:rsidRPr="00EF2740">
        <w:rPr>
          <w:rFonts w:ascii="Times New Roman" w:hAnsi="Times New Roman" w:cs="Times New Roman"/>
          <w:sz w:val="24"/>
          <w:szCs w:val="24"/>
        </w:rPr>
        <w:t xml:space="preserve"> </w:t>
      </w:r>
      <w:r w:rsidR="00B32B03">
        <w:rPr>
          <w:rFonts w:ascii="Times New Roman" w:hAnsi="Times New Roman" w:cs="Times New Roman"/>
          <w:sz w:val="24"/>
          <w:szCs w:val="24"/>
        </w:rPr>
        <w:t>не превосходит</w:t>
      </w:r>
      <w:r w:rsidR="00EF2740" w:rsidRPr="00EF2740">
        <w:rPr>
          <w:rFonts w:ascii="Times New Roman" w:hAnsi="Times New Roman" w:cs="Times New Roman"/>
          <w:sz w:val="24"/>
          <w:szCs w:val="24"/>
        </w:rPr>
        <w:t xml:space="preserve"> </w:t>
      </w:r>
      <w:r w:rsidR="00EF2740" w:rsidRPr="00EF2740">
        <w:rPr>
          <w:rFonts w:ascii="Times New Roman" w:hAnsi="Times New Roman" w:cs="Times New Roman"/>
          <w:i/>
          <w:sz w:val="24"/>
          <w:szCs w:val="24"/>
          <w:lang w:val="en-US"/>
        </w:rPr>
        <w:t>L</w:t>
      </w:r>
      <w:r w:rsidR="00EF2740" w:rsidRPr="00EF2740">
        <w:rPr>
          <w:rFonts w:ascii="Times New Roman" w:hAnsi="Times New Roman" w:cs="Times New Roman"/>
          <w:sz w:val="24"/>
          <w:szCs w:val="24"/>
        </w:rPr>
        <w:t xml:space="preserve">, новое состояние прибора будет состоянием продления </w:t>
      </w:r>
      <w:r w:rsidR="00EF2740" w:rsidRPr="00EF2740">
        <w:rPr>
          <w:rFonts w:ascii="Times New Roman" w:hAnsi="Times New Roman" w:cs="Times New Roman"/>
          <w:position w:val="-4"/>
          <w:sz w:val="24"/>
          <w:szCs w:val="24"/>
        </w:rPr>
        <w:object w:dxaOrig="560" w:dyaOrig="300">
          <v:shape id="_x0000_i1035" type="#_x0000_t75" style="width:27.75pt;height:15pt" o:ole="">
            <v:imagedata r:id="rId27" o:title=""/>
          </v:shape>
          <o:OLEObject Type="Embed" ProgID="Equation.3" ShapeID="_x0000_i1035" DrawAspect="Content" ObjectID="_1537618763" r:id="rId28"/>
        </w:object>
      </w:r>
      <w:r w:rsidR="00EF2740" w:rsidRPr="00EF2740">
        <w:rPr>
          <w:rFonts w:ascii="Times New Roman" w:hAnsi="Times New Roman" w:cs="Times New Roman"/>
          <w:sz w:val="24"/>
          <w:szCs w:val="24"/>
        </w:rPr>
        <w:t xml:space="preserve">, где </w:t>
      </w:r>
      <w:r w:rsidR="00EF2740" w:rsidRPr="00EF2740">
        <w:rPr>
          <w:rFonts w:ascii="Times New Roman" w:hAnsi="Times New Roman" w:cs="Times New Roman"/>
          <w:i/>
          <w:sz w:val="24"/>
          <w:szCs w:val="24"/>
          <w:lang w:val="en-US"/>
        </w:rPr>
        <w:t>r</w:t>
      </w:r>
      <w:r w:rsidR="00EF2740" w:rsidRPr="00EF2740">
        <w:rPr>
          <w:rFonts w:ascii="Times New Roman" w:hAnsi="Times New Roman" w:cs="Times New Roman"/>
          <w:sz w:val="24"/>
          <w:szCs w:val="24"/>
          <w:vertAlign w:val="subscript"/>
        </w:rPr>
        <w:t>1</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i/>
          <w:sz w:val="24"/>
          <w:szCs w:val="24"/>
          <w:lang w:val="en-US"/>
        </w:rPr>
        <w:t>h</w:t>
      </w:r>
      <w:r w:rsidR="00EF2740" w:rsidRPr="00EF2740">
        <w:rPr>
          <w:rFonts w:ascii="Times New Roman" w:hAnsi="Times New Roman" w:cs="Times New Roman"/>
          <w:sz w:val="24"/>
          <w:szCs w:val="24"/>
          <w:vertAlign w:val="subscript"/>
        </w:rPr>
        <w:t>1</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rPr>
        <w:sym w:font="Symbol" w:char="F047"/>
      </w:r>
      <w:r w:rsidR="00EF2740" w:rsidRPr="00EF2740">
        <w:rPr>
          <w:rFonts w:ascii="Times New Roman" w:hAnsi="Times New Roman" w:cs="Times New Roman"/>
          <w:sz w:val="24"/>
          <w:szCs w:val="24"/>
          <w:vertAlign w:val="superscript"/>
        </w:rPr>
        <w:t>(</w:t>
      </w:r>
      <w:r w:rsidR="00EF2740" w:rsidRPr="00EF2740">
        <w:rPr>
          <w:rFonts w:ascii="Times New Roman" w:hAnsi="Times New Roman" w:cs="Times New Roman"/>
          <w:i/>
          <w:sz w:val="24"/>
          <w:szCs w:val="24"/>
          <w:vertAlign w:val="superscript"/>
          <w:lang w:val="en-US"/>
        </w:rPr>
        <w:t>k</w:t>
      </w:r>
      <w:r w:rsidR="00EF2740" w:rsidRPr="00EF2740">
        <w:rPr>
          <w:rFonts w:ascii="Times New Roman" w:hAnsi="Times New Roman" w:cs="Times New Roman"/>
          <w:i/>
          <w:sz w:val="24"/>
          <w:szCs w:val="24"/>
          <w:vertAlign w:val="superscript"/>
        </w:rPr>
        <w:t>,</w:t>
      </w:r>
      <w:r w:rsidR="00EF2740" w:rsidRPr="00EF2740">
        <w:rPr>
          <w:rFonts w:ascii="Times New Roman" w:hAnsi="Times New Roman" w:cs="Times New Roman"/>
          <w:i/>
          <w:sz w:val="24"/>
          <w:szCs w:val="24"/>
          <w:vertAlign w:val="superscript"/>
          <w:lang w:val="en-US"/>
        </w:rPr>
        <w:t>r</w:t>
      </w:r>
      <w:r w:rsidR="00EF2740" w:rsidRPr="00EF2740">
        <w:rPr>
          <w:rFonts w:ascii="Times New Roman" w:hAnsi="Times New Roman" w:cs="Times New Roman"/>
          <w:sz w:val="24"/>
          <w:szCs w:val="24"/>
          <w:vertAlign w:val="superscript"/>
        </w:rPr>
        <w:t>)</w:t>
      </w:r>
      <w:r w:rsidR="00EF2740" w:rsidRPr="00EF2740">
        <w:rPr>
          <w:rFonts w:ascii="Times New Roman" w:hAnsi="Times New Roman" w:cs="Times New Roman"/>
          <w:sz w:val="24"/>
          <w:szCs w:val="24"/>
        </w:rPr>
        <w:t xml:space="preserve">) и </w:t>
      </w:r>
      <w:r w:rsidR="00EF2740" w:rsidRPr="00EF2740">
        <w:rPr>
          <w:rFonts w:ascii="Times New Roman" w:hAnsi="Times New Roman" w:cs="Times New Roman"/>
          <w:i/>
          <w:sz w:val="24"/>
          <w:szCs w:val="24"/>
          <w:lang w:val="en-US"/>
        </w:rPr>
        <w:t>h</w:t>
      </w:r>
      <w:r w:rsidR="00EF2740" w:rsidRPr="00EF2740">
        <w:rPr>
          <w:rFonts w:ascii="Times New Roman" w:hAnsi="Times New Roman" w:cs="Times New Roman"/>
          <w:sz w:val="24"/>
          <w:szCs w:val="24"/>
          <w:vertAlign w:val="subscript"/>
        </w:rPr>
        <w:t>1</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rPr>
        <w:sym w:font="Symbol" w:char="F0D7"/>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 xml:space="preserve">— заданное отображение множества </w:t>
      </w:r>
      <w:r w:rsidR="00EF2740" w:rsidRPr="00EF2740">
        <w:rPr>
          <w:rFonts w:ascii="Times New Roman" w:hAnsi="Times New Roman" w:cs="Times New Roman"/>
          <w:position w:val="-12"/>
          <w:sz w:val="24"/>
          <w:szCs w:val="24"/>
        </w:rPr>
        <w:object w:dxaOrig="820" w:dyaOrig="380">
          <v:shape id="_x0000_i1036" type="#_x0000_t75" style="width:41.25pt;height:18.75pt" o:ole="">
            <v:imagedata r:id="rId29" o:title=""/>
          </v:shape>
          <o:OLEObject Type="Embed" ProgID="Equation.3" ShapeID="_x0000_i1036" DrawAspect="Content" ObjectID="_1537618764" r:id="rId30"/>
        </w:object>
      </w:r>
      <w:r w:rsidR="00EF2740" w:rsidRPr="00EF2740">
        <w:rPr>
          <w:rFonts w:ascii="Times New Roman" w:hAnsi="Times New Roman" w:cs="Times New Roman"/>
          <w:sz w:val="24"/>
          <w:szCs w:val="24"/>
        </w:rPr>
        <w:t xml:space="preserve"> во множество {1,</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2,</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i/>
          <w:sz w:val="24"/>
          <w:szCs w:val="24"/>
          <w:lang w:val="en-US"/>
        </w:rPr>
        <w:t>n</w:t>
      </w:r>
      <w:r w:rsidR="00EF2740" w:rsidRPr="00EF2740">
        <w:rPr>
          <w:rFonts w:ascii="Times New Roman" w:hAnsi="Times New Roman" w:cs="Times New Roman"/>
          <w:sz w:val="24"/>
          <w:szCs w:val="24"/>
          <w:vertAlign w:val="subscript"/>
        </w:rPr>
        <w:t>0</w:t>
      </w:r>
      <w:r w:rsidR="00EF2740" w:rsidRPr="00EF2740">
        <w:rPr>
          <w:rFonts w:ascii="Times New Roman" w:hAnsi="Times New Roman" w:cs="Times New Roman"/>
          <w:sz w:val="24"/>
          <w:szCs w:val="24"/>
        </w:rPr>
        <w:t xml:space="preserve">}. После состояния </w:t>
      </w:r>
      <w:r w:rsidR="00EF2740" w:rsidRPr="00EF2740">
        <w:rPr>
          <w:rFonts w:ascii="Times New Roman" w:hAnsi="Times New Roman" w:cs="Times New Roman"/>
          <w:sz w:val="24"/>
          <w:szCs w:val="24"/>
        </w:rPr>
        <w:sym w:font="Symbol" w:char="F047"/>
      </w:r>
      <w:r w:rsidR="00EF2740" w:rsidRPr="00EF2740">
        <w:rPr>
          <w:rFonts w:ascii="Times New Roman" w:hAnsi="Times New Roman" w:cs="Times New Roman"/>
          <w:sz w:val="24"/>
          <w:szCs w:val="24"/>
          <w:vertAlign w:val="superscript"/>
        </w:rPr>
        <w:t>(0,</w:t>
      </w:r>
      <w:r w:rsidR="00EF2740" w:rsidRPr="00EF2740">
        <w:rPr>
          <w:rFonts w:ascii="Times New Roman" w:hAnsi="Times New Roman" w:cs="Times New Roman"/>
          <w:i/>
          <w:sz w:val="24"/>
          <w:szCs w:val="24"/>
          <w:vertAlign w:val="superscript"/>
          <w:lang w:val="en-US"/>
        </w:rPr>
        <w:t>r</w:t>
      </w:r>
      <w:r w:rsidR="00EF2740" w:rsidRPr="00EF2740">
        <w:rPr>
          <w:rFonts w:ascii="Times New Roman" w:hAnsi="Times New Roman" w:cs="Times New Roman"/>
          <w:sz w:val="24"/>
          <w:szCs w:val="24"/>
          <w:vertAlign w:val="superscript"/>
        </w:rPr>
        <w:t>)</w:t>
      </w:r>
      <w:r w:rsidR="00EF2740" w:rsidRPr="00EF2740">
        <w:rPr>
          <w:rFonts w:ascii="Times New Roman" w:hAnsi="Times New Roman" w:cs="Times New Roman"/>
          <w:sz w:val="24"/>
          <w:szCs w:val="24"/>
        </w:rPr>
        <w:t xml:space="preserve"> выбирается состояние того же вида </w:t>
      </w:r>
      <w:r w:rsidR="00EF2740" w:rsidRPr="00EF2740">
        <w:rPr>
          <w:rFonts w:ascii="Times New Roman" w:hAnsi="Times New Roman" w:cs="Times New Roman"/>
          <w:position w:val="-4"/>
          <w:sz w:val="24"/>
          <w:szCs w:val="24"/>
        </w:rPr>
        <w:object w:dxaOrig="580" w:dyaOrig="300">
          <v:shape id="_x0000_i1037" type="#_x0000_t75" style="width:29.25pt;height:15pt" o:ole="">
            <v:imagedata r:id="rId31" o:title=""/>
          </v:shape>
          <o:OLEObject Type="Embed" ProgID="Equation.3" ShapeID="_x0000_i1037" DrawAspect="Content" ObjectID="_1537618765" r:id="rId32"/>
        </w:object>
      </w:r>
      <w:r w:rsidR="00EF2740" w:rsidRPr="00EF2740">
        <w:rPr>
          <w:rFonts w:ascii="Times New Roman" w:hAnsi="Times New Roman" w:cs="Times New Roman"/>
          <w:sz w:val="24"/>
          <w:szCs w:val="24"/>
        </w:rPr>
        <w:t>, если число требований в очереди </w:t>
      </w:r>
      <w:r w:rsidR="00EF2740" w:rsidRPr="00EF2740">
        <w:rPr>
          <w:rFonts w:ascii="Times New Roman" w:hAnsi="Times New Roman" w:cs="Times New Roman"/>
          <w:sz w:val="24"/>
          <w:szCs w:val="24"/>
          <w:lang w:val="en-US"/>
        </w:rPr>
        <w:t>O</w:t>
      </w:r>
      <w:r w:rsidR="00EF2740" w:rsidRPr="00EF2740">
        <w:rPr>
          <w:rFonts w:ascii="Times New Roman" w:hAnsi="Times New Roman" w:cs="Times New Roman"/>
          <w:sz w:val="24"/>
          <w:szCs w:val="24"/>
          <w:vertAlign w:val="subscript"/>
        </w:rPr>
        <w:t>3</w:t>
      </w:r>
      <w:r w:rsidR="00EF2740" w:rsidRPr="00EF2740">
        <w:rPr>
          <w:rFonts w:ascii="Times New Roman" w:hAnsi="Times New Roman" w:cs="Times New Roman"/>
          <w:sz w:val="24"/>
          <w:szCs w:val="24"/>
        </w:rPr>
        <w:t xml:space="preserve"> меньше или равно </w:t>
      </w:r>
      <w:r w:rsidR="00EF2740" w:rsidRPr="00EF2740">
        <w:rPr>
          <w:rFonts w:ascii="Times New Roman" w:hAnsi="Times New Roman" w:cs="Times New Roman"/>
          <w:i/>
          <w:sz w:val="24"/>
          <w:szCs w:val="24"/>
          <w:lang w:val="en-US"/>
        </w:rPr>
        <w:t>L</w:t>
      </w:r>
      <w:r w:rsidR="00EF2740" w:rsidRPr="00EF2740">
        <w:rPr>
          <w:rFonts w:ascii="Times New Roman" w:hAnsi="Times New Roman" w:cs="Times New Roman"/>
          <w:sz w:val="24"/>
          <w:szCs w:val="24"/>
        </w:rPr>
        <w:t xml:space="preserve">, где </w:t>
      </w:r>
      <w:r w:rsidR="00EF2740" w:rsidRPr="00EF2740">
        <w:rPr>
          <w:rFonts w:ascii="Times New Roman" w:hAnsi="Times New Roman" w:cs="Times New Roman"/>
          <w:i/>
          <w:sz w:val="24"/>
          <w:szCs w:val="24"/>
          <w:lang w:val="en-US"/>
        </w:rPr>
        <w:t>r</w:t>
      </w:r>
      <w:r w:rsidR="00EF2740" w:rsidRPr="00EF2740">
        <w:rPr>
          <w:rFonts w:ascii="Times New Roman" w:hAnsi="Times New Roman" w:cs="Times New Roman"/>
          <w:sz w:val="24"/>
          <w:szCs w:val="24"/>
          <w:vertAlign w:val="subscript"/>
        </w:rPr>
        <w:t>2</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i/>
          <w:sz w:val="24"/>
          <w:szCs w:val="24"/>
          <w:lang w:val="en-US"/>
        </w:rPr>
        <w:t>h</w:t>
      </w:r>
      <w:r w:rsidR="00EF2740" w:rsidRPr="00EF2740">
        <w:rPr>
          <w:rFonts w:ascii="Times New Roman" w:hAnsi="Times New Roman" w:cs="Times New Roman"/>
          <w:sz w:val="24"/>
          <w:szCs w:val="24"/>
          <w:vertAlign w:val="subscript"/>
        </w:rPr>
        <w:t>2</w:t>
      </w:r>
      <w:r w:rsidR="00EF2740" w:rsidRPr="00EF2740">
        <w:rPr>
          <w:rFonts w:ascii="Times New Roman" w:hAnsi="Times New Roman" w:cs="Times New Roman"/>
          <w:sz w:val="24"/>
          <w:szCs w:val="24"/>
        </w:rPr>
        <w:t>(</w:t>
      </w:r>
      <w:r w:rsidR="00EF2740" w:rsidRPr="00EF2740">
        <w:rPr>
          <w:rFonts w:ascii="Times New Roman" w:hAnsi="Times New Roman" w:cs="Times New Roman"/>
          <w:i/>
          <w:sz w:val="24"/>
          <w:szCs w:val="24"/>
          <w:lang w:val="en-US"/>
        </w:rPr>
        <w:t>r</w:t>
      </w:r>
      <w:r w:rsidR="00EF2740" w:rsidRPr="00EF2740">
        <w:rPr>
          <w:rFonts w:ascii="Times New Roman" w:hAnsi="Times New Roman" w:cs="Times New Roman"/>
          <w:sz w:val="24"/>
          <w:szCs w:val="24"/>
        </w:rPr>
        <w:t xml:space="preserve">) и </w:t>
      </w:r>
      <w:r w:rsidR="00EF2740" w:rsidRPr="00EF2740">
        <w:rPr>
          <w:rFonts w:ascii="Times New Roman" w:hAnsi="Times New Roman" w:cs="Times New Roman"/>
          <w:i/>
          <w:sz w:val="24"/>
          <w:szCs w:val="24"/>
          <w:lang w:val="en-US"/>
        </w:rPr>
        <w:t>h</w:t>
      </w:r>
      <w:r w:rsidR="00EF2740" w:rsidRPr="00EF2740">
        <w:rPr>
          <w:rFonts w:ascii="Times New Roman" w:hAnsi="Times New Roman" w:cs="Times New Roman"/>
          <w:sz w:val="24"/>
          <w:szCs w:val="24"/>
          <w:vertAlign w:val="subscript"/>
        </w:rPr>
        <w:t>2</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rPr>
        <w:sym w:font="Symbol" w:char="F0D7"/>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 xml:space="preserve">— заданное отображение множества {1, 2, …, </w:t>
      </w:r>
      <w:r w:rsidR="00EF2740" w:rsidRPr="00EF2740">
        <w:rPr>
          <w:rFonts w:ascii="Times New Roman" w:hAnsi="Times New Roman" w:cs="Times New Roman"/>
          <w:i/>
          <w:sz w:val="24"/>
          <w:szCs w:val="24"/>
          <w:lang w:val="en-US"/>
        </w:rPr>
        <w:t>n</w:t>
      </w:r>
      <w:r w:rsidR="00EF2740" w:rsidRPr="00EF2740">
        <w:rPr>
          <w:rFonts w:ascii="Times New Roman" w:hAnsi="Times New Roman" w:cs="Times New Roman"/>
          <w:sz w:val="24"/>
          <w:szCs w:val="24"/>
          <w:vertAlign w:val="subscript"/>
        </w:rPr>
        <w:t>0</w:t>
      </w:r>
      <w:r w:rsidR="00EF2740" w:rsidRPr="00EF2740">
        <w:rPr>
          <w:rFonts w:ascii="Times New Roman" w:hAnsi="Times New Roman" w:cs="Times New Roman"/>
          <w:sz w:val="24"/>
          <w:szCs w:val="24"/>
        </w:rPr>
        <w:t xml:space="preserve">} на себя; в противном случае, включается входное состояние </w:t>
      </w:r>
      <w:r w:rsidR="00EF2740" w:rsidRPr="00EF2740">
        <w:rPr>
          <w:rFonts w:ascii="Times New Roman" w:hAnsi="Times New Roman" w:cs="Times New Roman"/>
          <w:position w:val="-12"/>
          <w:sz w:val="24"/>
          <w:szCs w:val="24"/>
        </w:rPr>
        <w:object w:dxaOrig="1080" w:dyaOrig="380">
          <v:shape id="_x0000_i1038" type="#_x0000_t75" style="width:54pt;height:18.75pt" o:ole="">
            <v:imagedata r:id="rId33" o:title=""/>
          </v:shape>
          <o:OLEObject Type="Embed" ProgID="Equation.3" ShapeID="_x0000_i1038" DrawAspect="Content" ObjectID="_1537618766" r:id="rId34"/>
        </w:object>
      </w:r>
      <w:r w:rsidR="00EF2740" w:rsidRPr="00EF2740">
        <w:rPr>
          <w:rFonts w:ascii="Times New Roman" w:hAnsi="Times New Roman" w:cs="Times New Roman"/>
          <w:sz w:val="24"/>
          <w:szCs w:val="24"/>
        </w:rPr>
        <w:t xml:space="preserve">, где </w:t>
      </w:r>
      <w:r w:rsidR="00EF2740" w:rsidRPr="00EF2740">
        <w:rPr>
          <w:rFonts w:ascii="Times New Roman" w:hAnsi="Times New Roman" w:cs="Times New Roman"/>
          <w:position w:val="-12"/>
          <w:sz w:val="24"/>
          <w:szCs w:val="24"/>
        </w:rPr>
        <w:object w:dxaOrig="1320" w:dyaOrig="380">
          <v:shape id="_x0000_i1039" type="#_x0000_t75" style="width:66pt;height:18.75pt" o:ole="">
            <v:imagedata r:id="rId35" o:title=""/>
          </v:shape>
          <o:OLEObject Type="Embed" ProgID="Equation.3" ShapeID="_x0000_i1039" DrawAspect="Content" ObjectID="_1537618767" r:id="rId36"/>
        </w:object>
      </w:r>
      <w:r w:rsidR="00EF2740" w:rsidRPr="00EF2740">
        <w:rPr>
          <w:rFonts w:ascii="Times New Roman" w:hAnsi="Times New Roman" w:cs="Times New Roman"/>
          <w:sz w:val="24"/>
          <w:szCs w:val="24"/>
        </w:rPr>
        <w:t xml:space="preserve"> и </w:t>
      </w:r>
      <w:r w:rsidR="00EF2740" w:rsidRPr="00EF2740">
        <w:rPr>
          <w:rFonts w:ascii="Times New Roman" w:hAnsi="Times New Roman" w:cs="Times New Roman"/>
          <w:i/>
          <w:sz w:val="24"/>
          <w:szCs w:val="24"/>
          <w:lang w:val="en-US"/>
        </w:rPr>
        <w:t>h</w:t>
      </w:r>
      <w:r w:rsidR="00EF2740" w:rsidRPr="00EF2740">
        <w:rPr>
          <w:rFonts w:ascii="Times New Roman" w:hAnsi="Times New Roman" w:cs="Times New Roman"/>
          <w:sz w:val="24"/>
          <w:szCs w:val="24"/>
          <w:vertAlign w:val="subscript"/>
        </w:rPr>
        <w:t>3</w:t>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rPr>
        <w:sym w:font="Symbol" w:char="F0D7"/>
      </w:r>
      <w:r w:rsidR="00EF2740" w:rsidRPr="00EF2740">
        <w:rPr>
          <w:rFonts w:ascii="Times New Roman" w:hAnsi="Times New Roman" w:cs="Times New Roman"/>
          <w:sz w:val="24"/>
          <w:szCs w:val="24"/>
        </w:rPr>
        <w:t>)</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rPr>
        <w:t xml:space="preserve">— заданное отображение множества {1, 2, …, </w:t>
      </w:r>
      <w:r w:rsidR="00EF2740" w:rsidRPr="00EF2740">
        <w:rPr>
          <w:rFonts w:ascii="Times New Roman" w:hAnsi="Times New Roman" w:cs="Times New Roman"/>
          <w:i/>
          <w:sz w:val="24"/>
          <w:szCs w:val="24"/>
          <w:lang w:val="en-US"/>
        </w:rPr>
        <w:t>n</w:t>
      </w:r>
      <w:r w:rsidR="00EF2740" w:rsidRPr="00EF2740">
        <w:rPr>
          <w:rFonts w:ascii="Times New Roman" w:hAnsi="Times New Roman" w:cs="Times New Roman"/>
          <w:sz w:val="24"/>
          <w:szCs w:val="24"/>
          <w:vertAlign w:val="subscript"/>
        </w:rPr>
        <w:t>0</w:t>
      </w:r>
      <w:r w:rsidR="00EF2740" w:rsidRPr="00EF2740">
        <w:rPr>
          <w:rFonts w:ascii="Times New Roman" w:hAnsi="Times New Roman" w:cs="Times New Roman"/>
          <w:sz w:val="24"/>
          <w:szCs w:val="24"/>
        </w:rPr>
        <w:t xml:space="preserve">} на множество </w:t>
      </w:r>
      <w:r w:rsidR="00EF2740" w:rsidRPr="00EF2740">
        <w:rPr>
          <w:rFonts w:ascii="Times New Roman" w:hAnsi="Times New Roman" w:cs="Times New Roman"/>
          <w:position w:val="-12"/>
          <w:sz w:val="24"/>
          <w:szCs w:val="24"/>
        </w:rPr>
        <w:object w:dxaOrig="780" w:dyaOrig="380">
          <v:shape id="_x0000_i1040" type="#_x0000_t75" style="width:39pt;height:18.75pt" o:ole="">
            <v:imagedata r:id="rId37" o:title=""/>
          </v:shape>
          <o:OLEObject Type="Embed" ProgID="Equation.3" ShapeID="_x0000_i1040" DrawAspect="Content" ObjectID="_1537618768" r:id="rId38"/>
        </w:object>
      </w:r>
      <w:r w:rsidR="00EF2740" w:rsidRPr="00EF2740">
        <w:rPr>
          <w:rFonts w:ascii="Times New Roman" w:hAnsi="Times New Roman" w:cs="Times New Roman"/>
          <w:sz w:val="24"/>
          <w:szCs w:val="24"/>
        </w:rPr>
        <w:t xml:space="preserve">. Считается, что все состояния продления </w:t>
      </w:r>
      <w:r w:rsidR="00EF2740" w:rsidRPr="00EF2740">
        <w:rPr>
          <w:rFonts w:ascii="Times New Roman" w:hAnsi="Times New Roman" w:cs="Times New Roman"/>
          <w:sz w:val="24"/>
          <w:szCs w:val="24"/>
          <w:lang w:val="en-US"/>
        </w:rPr>
        <w:sym w:font="Symbol" w:char="F047"/>
      </w:r>
      <w:r w:rsidR="00EF2740" w:rsidRPr="00EF2740">
        <w:rPr>
          <w:rFonts w:ascii="Times New Roman" w:hAnsi="Times New Roman" w:cs="Times New Roman"/>
          <w:sz w:val="24"/>
          <w:szCs w:val="24"/>
          <w:vertAlign w:val="superscript"/>
        </w:rPr>
        <w:t>(0,</w:t>
      </w:r>
      <w:r w:rsidR="00EF2740" w:rsidRPr="00EF2740">
        <w:rPr>
          <w:rFonts w:ascii="Times New Roman" w:hAnsi="Times New Roman" w:cs="Times New Roman"/>
          <w:i/>
          <w:sz w:val="24"/>
          <w:szCs w:val="24"/>
          <w:vertAlign w:val="superscript"/>
          <w:lang w:val="en-US"/>
        </w:rPr>
        <w:t>r</w:t>
      </w:r>
      <w:r w:rsidR="00EF2740" w:rsidRPr="00EF2740">
        <w:rPr>
          <w:rFonts w:ascii="Times New Roman" w:hAnsi="Times New Roman" w:cs="Times New Roman"/>
          <w:sz w:val="24"/>
          <w:szCs w:val="24"/>
          <w:vertAlign w:val="superscript"/>
        </w:rPr>
        <w:t>)</w:t>
      </w:r>
      <w:r w:rsidR="001912E0">
        <w:rPr>
          <w:rFonts w:ascii="Times New Roman" w:hAnsi="Times New Roman" w:cs="Times New Roman"/>
          <w:sz w:val="24"/>
          <w:szCs w:val="24"/>
        </w:rPr>
        <w:t xml:space="preserve"> принадлежат множе</w:t>
      </w:r>
      <w:r w:rsidR="00EF2740" w:rsidRPr="00EF2740">
        <w:rPr>
          <w:rFonts w:ascii="Times New Roman" w:hAnsi="Times New Roman" w:cs="Times New Roman"/>
          <w:sz w:val="24"/>
          <w:szCs w:val="24"/>
        </w:rPr>
        <w:t>ству</w:t>
      </w:r>
      <w:r w:rsidR="00EF2740" w:rsidRPr="00EF2740">
        <w:rPr>
          <w:rFonts w:ascii="Times New Roman" w:hAnsi="Times New Roman" w:cs="Times New Roman"/>
          <w:sz w:val="24"/>
          <w:szCs w:val="24"/>
          <w:lang w:val="en-US"/>
        </w:rPr>
        <w:t> </w:t>
      </w:r>
      <w:r w:rsidR="00EF2740" w:rsidRPr="00EF2740">
        <w:rPr>
          <w:rFonts w:ascii="Times New Roman" w:hAnsi="Times New Roman" w:cs="Times New Roman"/>
          <w:sz w:val="24"/>
          <w:szCs w:val="24"/>
          <w:vertAlign w:val="superscript"/>
        </w:rPr>
        <w:t>2</w:t>
      </w:r>
      <w:r w:rsidR="00EF2740" w:rsidRPr="00EF2740">
        <w:rPr>
          <w:rFonts w:ascii="Times New Roman" w:hAnsi="Times New Roman" w:cs="Times New Roman"/>
          <w:sz w:val="24"/>
          <w:szCs w:val="24"/>
        </w:rPr>
        <w:sym w:font="Symbol" w:char="F047"/>
      </w:r>
      <w:r w:rsidR="00EF2740" w:rsidRPr="00EF2740">
        <w:rPr>
          <w:rFonts w:ascii="Times New Roman" w:hAnsi="Times New Roman" w:cs="Times New Roman"/>
          <w:sz w:val="24"/>
          <w:szCs w:val="24"/>
        </w:rPr>
        <w:t xml:space="preserve">, а также верны соотношения </w:t>
      </w:r>
      <w:r w:rsidR="00EF2740" w:rsidRPr="00EF2740">
        <w:rPr>
          <w:rFonts w:ascii="Times New Roman" w:hAnsi="Times New Roman" w:cs="Times New Roman"/>
          <w:position w:val="-12"/>
          <w:sz w:val="24"/>
          <w:szCs w:val="24"/>
        </w:rPr>
        <w:object w:dxaOrig="920" w:dyaOrig="380">
          <v:shape id="_x0000_i1041" type="#_x0000_t75" style="width:45.75pt;height:18.75pt" o:ole="">
            <v:imagedata r:id="rId39" o:title=""/>
          </v:shape>
          <o:OLEObject Type="Embed" ProgID="Equation.3" ShapeID="_x0000_i1041" DrawAspect="Content" ObjectID="_1537618769" r:id="rId40"/>
        </w:object>
      </w:r>
      <w:r w:rsidR="00EF2740" w:rsidRPr="00EF2740">
        <w:rPr>
          <w:rFonts w:ascii="Times New Roman" w:hAnsi="Times New Roman" w:cs="Times New Roman"/>
          <w:sz w:val="24"/>
          <w:szCs w:val="24"/>
        </w:rPr>
        <w:t xml:space="preserve"> и </w:t>
      </w:r>
      <w:r w:rsidR="00EF2740" w:rsidRPr="00EF2740">
        <w:rPr>
          <w:rFonts w:ascii="Times New Roman" w:hAnsi="Times New Roman" w:cs="Times New Roman"/>
          <w:position w:val="-12"/>
          <w:sz w:val="24"/>
          <w:szCs w:val="24"/>
        </w:rPr>
        <w:object w:dxaOrig="880" w:dyaOrig="380">
          <v:shape id="_x0000_i1042" type="#_x0000_t75" style="width:44.25pt;height:18.75pt" o:ole="">
            <v:imagedata r:id="rId41" o:title=""/>
          </v:shape>
          <o:OLEObject Type="Embed" ProgID="Equation.3" ShapeID="_x0000_i1042" DrawAspect="Content" ObjectID="_1537618770" r:id="rId42"/>
        </w:object>
      </w:r>
      <w:r w:rsidR="00EF2740" w:rsidRPr="00EF2740">
        <w:rPr>
          <w:rFonts w:ascii="Times New Roman" w:hAnsi="Times New Roman" w:cs="Times New Roman"/>
          <w:sz w:val="24"/>
          <w:szCs w:val="24"/>
        </w:rPr>
        <w:t xml:space="preserve">. </w:t>
      </w:r>
      <w:r w:rsidR="00B32B03">
        <w:rPr>
          <w:rFonts w:ascii="Times New Roman" w:hAnsi="Times New Roman" w:cs="Times New Roman"/>
          <w:sz w:val="24"/>
          <w:szCs w:val="24"/>
        </w:rPr>
        <w:t>Собирая все воедино, приведем аналитический вид правила смены состояний обслуживающего устройства:</w:t>
      </w:r>
    </w:p>
    <w:p w:rsidR="00B32B03" w:rsidRPr="00DD46CE" w:rsidRDefault="00B32B03" w:rsidP="00BA4FC7">
      <w:pPr>
        <w:tabs>
          <w:tab w:val="center" w:pos="4536"/>
        </w:tabs>
        <w:spacing w:before="120" w:after="120"/>
        <w:ind w:right="-1"/>
        <w:jc w:val="right"/>
        <w:rPr>
          <w:rFonts w:ascii="Times New Roman" w:hAnsi="Times New Roman" w:cs="Times New Roman"/>
        </w:rPr>
      </w:pPr>
      <w:r w:rsidRPr="00AC7C0A">
        <w:rPr>
          <w:position w:val="-86"/>
          <w:lang w:val="en-US"/>
        </w:rPr>
        <w:object w:dxaOrig="5420" w:dyaOrig="1840">
          <v:shape id="_x0000_i1043" type="#_x0000_t75" style="width:270.75pt;height:92.25pt" o:ole="">
            <v:imagedata r:id="rId43" o:title=""/>
          </v:shape>
          <o:OLEObject Type="Embed" ProgID="Equation.3" ShapeID="_x0000_i1043" DrawAspect="Content" ObjectID="_1537618771" r:id="rId44"/>
        </w:object>
      </w:r>
      <w:r w:rsidR="001912E0">
        <w:tab/>
      </w:r>
      <w:r w:rsidR="00F70A3C" w:rsidRPr="00700A2D">
        <w:rPr>
          <w:rFonts w:ascii="Times New Roman" w:hAnsi="Times New Roman" w:cs="Times New Roman"/>
        </w:rPr>
        <w:t>(2)</w:t>
      </w:r>
    </w:p>
    <w:p w:rsidR="00254B83" w:rsidRPr="00254B83" w:rsidRDefault="00254B83" w:rsidP="00DD2B4E">
      <w:pPr>
        <w:ind w:firstLine="708"/>
        <w:rPr>
          <w:rFonts w:ascii="Times New Roman" w:hAnsi="Times New Roman" w:cs="Times New Roman"/>
          <w:sz w:val="24"/>
          <w:szCs w:val="24"/>
        </w:rPr>
      </w:pPr>
      <w:r w:rsidRPr="00254B83">
        <w:rPr>
          <w:rFonts w:ascii="Times New Roman" w:hAnsi="Times New Roman" w:cs="Times New Roman"/>
          <w:sz w:val="24"/>
          <w:szCs w:val="24"/>
        </w:rPr>
        <w:t xml:space="preserve">В </w:t>
      </w:r>
      <w:r w:rsidR="00A7465F">
        <w:rPr>
          <w:rFonts w:ascii="Times New Roman" w:hAnsi="Times New Roman" w:cs="Times New Roman"/>
          <w:sz w:val="24"/>
          <w:szCs w:val="24"/>
        </w:rPr>
        <w:t>реальных автотранспортных системах</w:t>
      </w:r>
      <w:r w:rsidRPr="00254B83">
        <w:rPr>
          <w:rFonts w:ascii="Times New Roman" w:hAnsi="Times New Roman" w:cs="Times New Roman"/>
          <w:sz w:val="24"/>
          <w:szCs w:val="24"/>
        </w:rPr>
        <w:t>, длительности обслуживания различных требований могут иметь различные законы распределения и могут быть зависимыми. Поэтому для описания процесса обслуживания будут использоваться потоки насыщения, а не функции распределения длительностей обслуживания конкретных требований. Поток насыщения</w:t>
      </w:r>
      <w:r w:rsidR="007A4162" w:rsidRPr="007A4162">
        <w:rPr>
          <w:rFonts w:ascii="Times New Roman" w:hAnsi="Times New Roman" w:cs="Times New Roman"/>
          <w:sz w:val="24"/>
          <w:szCs w:val="24"/>
        </w:rPr>
        <w:t xml:space="preserve"> [</w:t>
      </w:r>
      <w:r w:rsidR="007A4162" w:rsidRPr="00E82083">
        <w:rPr>
          <w:rFonts w:ascii="Times New Roman" w:hAnsi="Times New Roman" w:cs="Times New Roman"/>
          <w:sz w:val="24"/>
          <w:szCs w:val="24"/>
        </w:rPr>
        <w:t>16</w:t>
      </w:r>
      <w:r w:rsidR="007A4162" w:rsidRPr="007A4162">
        <w:rPr>
          <w:rFonts w:ascii="Times New Roman" w:hAnsi="Times New Roman" w:cs="Times New Roman"/>
          <w:sz w:val="24"/>
          <w:szCs w:val="24"/>
        </w:rPr>
        <w:t>]</w:t>
      </w:r>
      <w:r w:rsidRPr="00254B83">
        <w:rPr>
          <w:rFonts w:ascii="Times New Roman" w:hAnsi="Times New Roman" w:cs="Times New Roman"/>
          <w:sz w:val="24"/>
          <w:szCs w:val="24"/>
        </w:rPr>
        <w:t xml:space="preserve"> </w:t>
      </w:r>
      <w:r w:rsidRPr="00254B83">
        <w:rPr>
          <w:rFonts w:ascii="Times New Roman" w:hAnsi="Times New Roman" w:cs="Times New Roman"/>
          <w:position w:val="-14"/>
          <w:sz w:val="24"/>
          <w:szCs w:val="24"/>
        </w:rPr>
        <w:object w:dxaOrig="480" w:dyaOrig="400">
          <v:shape id="_x0000_i1044" type="#_x0000_t75" style="width:24pt;height:20.25pt" o:ole="">
            <v:imagedata r:id="rId45" o:title=""/>
          </v:shape>
          <o:OLEObject Type="Embed" ProgID="Equation.3" ShapeID="_x0000_i1044" DrawAspect="Content" ObjectID="_1537618772" r:id="rId46"/>
        </w:object>
      </w:r>
      <w:r w:rsidRPr="00254B83">
        <w:rPr>
          <w:rFonts w:ascii="Times New Roman" w:hAnsi="Times New Roman" w:cs="Times New Roman"/>
          <w:sz w:val="24"/>
          <w:szCs w:val="24"/>
        </w:rPr>
        <w:t xml:space="preserve">, </w:t>
      </w:r>
      <w:r w:rsidRPr="00254B83">
        <w:rPr>
          <w:rFonts w:ascii="Times New Roman" w:hAnsi="Times New Roman" w:cs="Times New Roman"/>
          <w:i/>
          <w:sz w:val="24"/>
          <w:szCs w:val="24"/>
          <w:lang w:val="en-US"/>
        </w:rPr>
        <w:t>j</w:t>
      </w:r>
      <w:r w:rsidRPr="00254B83">
        <w:rPr>
          <w:rFonts w:ascii="Times New Roman" w:hAnsi="Times New Roman" w:cs="Times New Roman"/>
          <w:sz w:val="24"/>
          <w:szCs w:val="24"/>
          <w:lang w:val="en-US"/>
        </w:rPr>
        <w:t> </w:t>
      </w:r>
      <w:r w:rsidRPr="00254B83">
        <w:rPr>
          <w:rFonts w:ascii="Times New Roman" w:hAnsi="Times New Roman" w:cs="Times New Roman"/>
          <w:sz w:val="24"/>
          <w:szCs w:val="24"/>
          <w:lang w:val="en-US"/>
        </w:rPr>
        <w:sym w:font="Symbol" w:char="F0CE"/>
      </w:r>
      <w:r w:rsidRPr="00254B83">
        <w:rPr>
          <w:rFonts w:ascii="Times New Roman" w:hAnsi="Times New Roman" w:cs="Times New Roman"/>
          <w:sz w:val="24"/>
          <w:szCs w:val="24"/>
          <w:lang w:val="en-US"/>
        </w:rPr>
        <w:t> </w:t>
      </w:r>
      <w:r w:rsidRPr="00254B83">
        <w:rPr>
          <w:rFonts w:ascii="Times New Roman" w:hAnsi="Times New Roman" w:cs="Times New Roman"/>
          <w:sz w:val="24"/>
          <w:szCs w:val="24"/>
        </w:rPr>
        <w:t xml:space="preserve">{1, 2, 3, 4}, есть виртуальный выходной поток при условии максимального использования ресурсов обслуживающего устройства, а для </w:t>
      </w:r>
      <w:r w:rsidRPr="00254B83">
        <w:rPr>
          <w:rFonts w:ascii="Times New Roman" w:hAnsi="Times New Roman" w:cs="Times New Roman"/>
          <w:i/>
          <w:sz w:val="24"/>
          <w:szCs w:val="24"/>
          <w:lang w:val="en-US"/>
        </w:rPr>
        <w:t>j</w:t>
      </w:r>
      <w:r w:rsidRPr="00254B83">
        <w:rPr>
          <w:rFonts w:ascii="Times New Roman" w:hAnsi="Times New Roman" w:cs="Times New Roman"/>
          <w:sz w:val="24"/>
          <w:szCs w:val="24"/>
          <w:lang w:val="en-US"/>
        </w:rPr>
        <w:t> </w:t>
      </w:r>
      <w:r w:rsidRPr="00254B83">
        <w:rPr>
          <w:rFonts w:ascii="Times New Roman" w:hAnsi="Times New Roman" w:cs="Times New Roman"/>
          <w:sz w:val="24"/>
          <w:szCs w:val="24"/>
          <w:lang w:val="en-US"/>
        </w:rPr>
        <w:sym w:font="Symbol" w:char="F0CE"/>
      </w:r>
      <w:r w:rsidRPr="00254B83">
        <w:rPr>
          <w:rFonts w:ascii="Times New Roman" w:hAnsi="Times New Roman" w:cs="Times New Roman"/>
          <w:sz w:val="24"/>
          <w:szCs w:val="24"/>
          <w:lang w:val="en-US"/>
        </w:rPr>
        <w:t> </w:t>
      </w:r>
      <w:r w:rsidRPr="00254B83">
        <w:rPr>
          <w:rFonts w:ascii="Times New Roman" w:hAnsi="Times New Roman" w:cs="Times New Roman"/>
          <w:sz w:val="24"/>
          <w:szCs w:val="24"/>
        </w:rPr>
        <w:t xml:space="preserve">{1, 2, 3} еще и при условии максимальной загрузки соответствующих очередей. Поток </w:t>
      </w:r>
      <w:r w:rsidRPr="00254B83">
        <w:rPr>
          <w:rFonts w:ascii="Times New Roman" w:hAnsi="Times New Roman" w:cs="Times New Roman"/>
          <w:position w:val="-14"/>
          <w:sz w:val="24"/>
          <w:szCs w:val="24"/>
        </w:rPr>
        <w:object w:dxaOrig="480" w:dyaOrig="400">
          <v:shape id="_x0000_i1045" type="#_x0000_t75" style="width:24pt;height:20.25pt" o:ole="">
            <v:imagedata r:id="rId47" o:title=""/>
          </v:shape>
          <o:OLEObject Type="Embed" ProgID="Equation.3" ShapeID="_x0000_i1045" DrawAspect="Content" ObjectID="_1537618773" r:id="rId48"/>
        </w:object>
      </w:r>
      <w:r w:rsidRPr="00254B83">
        <w:rPr>
          <w:rFonts w:ascii="Times New Roman" w:hAnsi="Times New Roman" w:cs="Times New Roman"/>
          <w:sz w:val="24"/>
          <w:szCs w:val="24"/>
        </w:rPr>
        <w:t xml:space="preserve">, </w:t>
      </w:r>
      <w:r w:rsidRPr="00254B83">
        <w:rPr>
          <w:rFonts w:ascii="Times New Roman" w:hAnsi="Times New Roman" w:cs="Times New Roman"/>
          <w:i/>
          <w:sz w:val="24"/>
          <w:szCs w:val="24"/>
          <w:lang w:val="en-US"/>
        </w:rPr>
        <w:t>j</w:t>
      </w:r>
      <w:r w:rsidRPr="00254B83">
        <w:rPr>
          <w:rFonts w:ascii="Times New Roman" w:hAnsi="Times New Roman" w:cs="Times New Roman"/>
          <w:sz w:val="24"/>
          <w:szCs w:val="24"/>
          <w:lang w:val="en-US"/>
        </w:rPr>
        <w:t> </w:t>
      </w:r>
      <w:r w:rsidRPr="00254B83">
        <w:rPr>
          <w:rFonts w:ascii="Times New Roman" w:hAnsi="Times New Roman" w:cs="Times New Roman"/>
          <w:sz w:val="24"/>
          <w:szCs w:val="24"/>
          <w:lang w:val="en-US"/>
        </w:rPr>
        <w:sym w:font="Symbol" w:char="F0CE"/>
      </w:r>
      <w:r w:rsidRPr="00254B83">
        <w:rPr>
          <w:rFonts w:ascii="Times New Roman" w:hAnsi="Times New Roman" w:cs="Times New Roman"/>
          <w:sz w:val="24"/>
          <w:szCs w:val="24"/>
          <w:lang w:val="en-US"/>
        </w:rPr>
        <w:t> </w:t>
      </w:r>
      <w:r w:rsidRPr="00254B83">
        <w:rPr>
          <w:rFonts w:ascii="Times New Roman" w:hAnsi="Times New Roman" w:cs="Times New Roman"/>
          <w:sz w:val="24"/>
          <w:szCs w:val="24"/>
        </w:rPr>
        <w:t xml:space="preserve">{1, 2, 3} содержит фиксированное число </w:t>
      </w:r>
      <w:r w:rsidRPr="00254B83">
        <w:rPr>
          <w:rFonts w:ascii="Times New Roman" w:hAnsi="Times New Roman" w:cs="Times New Roman"/>
          <w:i/>
          <w:sz w:val="24"/>
          <w:szCs w:val="24"/>
        </w:rPr>
        <w:t>ℓ</w:t>
      </w:r>
      <w:r w:rsidRPr="00254B83">
        <w:rPr>
          <w:rFonts w:ascii="Times New Roman" w:hAnsi="Times New Roman" w:cs="Times New Roman"/>
          <w:i/>
          <w:sz w:val="24"/>
          <w:szCs w:val="24"/>
          <w:vertAlign w:val="subscript"/>
          <w:lang w:val="en-US"/>
        </w:rPr>
        <w:t>k</w:t>
      </w:r>
      <w:r w:rsidRPr="00254B83">
        <w:rPr>
          <w:rFonts w:ascii="Times New Roman" w:hAnsi="Times New Roman" w:cs="Times New Roman"/>
          <w:i/>
          <w:sz w:val="24"/>
          <w:szCs w:val="24"/>
          <w:vertAlign w:val="subscript"/>
        </w:rPr>
        <w:t>,</w:t>
      </w:r>
      <w:r w:rsidRPr="00254B83">
        <w:rPr>
          <w:rFonts w:ascii="Times New Roman" w:hAnsi="Times New Roman" w:cs="Times New Roman"/>
          <w:i/>
          <w:sz w:val="24"/>
          <w:szCs w:val="24"/>
          <w:vertAlign w:val="subscript"/>
          <w:lang w:val="en-US"/>
        </w:rPr>
        <w:t>r</w:t>
      </w:r>
      <w:r w:rsidRPr="00254B83">
        <w:rPr>
          <w:rFonts w:ascii="Times New Roman" w:hAnsi="Times New Roman" w:cs="Times New Roman"/>
          <w:i/>
          <w:sz w:val="24"/>
          <w:szCs w:val="24"/>
          <w:vertAlign w:val="subscript"/>
        </w:rPr>
        <w:t>,</w:t>
      </w:r>
      <w:r w:rsidRPr="00254B83">
        <w:rPr>
          <w:rFonts w:ascii="Times New Roman" w:hAnsi="Times New Roman" w:cs="Times New Roman"/>
          <w:i/>
          <w:sz w:val="24"/>
          <w:szCs w:val="24"/>
          <w:vertAlign w:val="subscript"/>
          <w:lang w:val="en-US"/>
        </w:rPr>
        <w:t>j</w:t>
      </w:r>
      <w:r w:rsidR="007453BF" w:rsidRPr="007453BF">
        <w:rPr>
          <w:rFonts w:ascii="Times New Roman" w:hAnsi="Times New Roman" w:cs="Times New Roman"/>
          <w:sz w:val="24"/>
          <w:szCs w:val="24"/>
        </w:rPr>
        <w:t xml:space="preserve"> </w:t>
      </w:r>
      <w:r w:rsidRPr="00254B83">
        <w:rPr>
          <w:rFonts w:ascii="Times New Roman" w:hAnsi="Times New Roman" w:cs="Times New Roman"/>
          <w:sz w:val="24"/>
          <w:szCs w:val="24"/>
        </w:rPr>
        <w:t xml:space="preserve">требований, которые были обслужены устройством в состоянии </w:t>
      </w:r>
      <w:r w:rsidRPr="00254B83">
        <w:rPr>
          <w:rFonts w:ascii="Times New Roman" w:hAnsi="Times New Roman" w:cs="Times New Roman"/>
          <w:sz w:val="24"/>
          <w:szCs w:val="24"/>
        </w:rPr>
        <w:sym w:font="Symbol" w:char="F047"/>
      </w:r>
      <w:r w:rsidRPr="00254B83">
        <w:rPr>
          <w:rFonts w:ascii="Times New Roman" w:hAnsi="Times New Roman" w:cs="Times New Roman"/>
          <w:sz w:val="24"/>
          <w:szCs w:val="24"/>
          <w:vertAlign w:val="superscript"/>
        </w:rPr>
        <w:t>(</w:t>
      </w:r>
      <w:r w:rsidRPr="00254B83">
        <w:rPr>
          <w:rFonts w:ascii="Times New Roman" w:hAnsi="Times New Roman" w:cs="Times New Roman"/>
          <w:i/>
          <w:sz w:val="24"/>
          <w:szCs w:val="24"/>
          <w:vertAlign w:val="superscript"/>
          <w:lang w:val="en-US"/>
        </w:rPr>
        <w:t>k</w:t>
      </w:r>
      <w:r w:rsidRPr="00254B83">
        <w:rPr>
          <w:rFonts w:ascii="Times New Roman" w:hAnsi="Times New Roman" w:cs="Times New Roman"/>
          <w:i/>
          <w:sz w:val="24"/>
          <w:szCs w:val="24"/>
          <w:vertAlign w:val="superscript"/>
        </w:rPr>
        <w:t>,</w:t>
      </w:r>
      <w:r w:rsidRPr="00254B83">
        <w:rPr>
          <w:rFonts w:ascii="Times New Roman" w:hAnsi="Times New Roman" w:cs="Times New Roman"/>
          <w:i/>
          <w:sz w:val="24"/>
          <w:szCs w:val="24"/>
          <w:vertAlign w:val="superscript"/>
          <w:lang w:val="en-US"/>
        </w:rPr>
        <w:t>r</w:t>
      </w:r>
      <w:r w:rsidRPr="00254B83">
        <w:rPr>
          <w:rFonts w:ascii="Times New Roman" w:hAnsi="Times New Roman" w:cs="Times New Roman"/>
          <w:sz w:val="24"/>
          <w:szCs w:val="24"/>
          <w:vertAlign w:val="superscript"/>
        </w:rPr>
        <w:t>)</w:t>
      </w:r>
      <w:r w:rsidRPr="00254B83">
        <w:rPr>
          <w:rFonts w:ascii="Times New Roman" w:hAnsi="Times New Roman" w:cs="Times New Roman"/>
          <w:sz w:val="24"/>
          <w:szCs w:val="24"/>
          <w:lang w:val="en-US"/>
        </w:rPr>
        <w:t> </w:t>
      </w:r>
      <w:r w:rsidRPr="00254B83">
        <w:rPr>
          <w:rFonts w:ascii="Times New Roman" w:hAnsi="Times New Roman" w:cs="Times New Roman"/>
          <w:sz w:val="24"/>
          <w:szCs w:val="24"/>
          <w:lang w:val="en-US"/>
        </w:rPr>
        <w:sym w:font="Symbol" w:char="F0CE"/>
      </w:r>
      <w:r w:rsidRPr="00254B83">
        <w:rPr>
          <w:rFonts w:ascii="Times New Roman" w:hAnsi="Times New Roman" w:cs="Times New Roman"/>
          <w:sz w:val="24"/>
          <w:szCs w:val="24"/>
          <w:lang w:val="en-US"/>
        </w:rPr>
        <w:t> </w:t>
      </w:r>
      <w:r w:rsidRPr="00254B83">
        <w:rPr>
          <w:rFonts w:ascii="Times New Roman" w:hAnsi="Times New Roman" w:cs="Times New Roman"/>
          <w:i/>
          <w:sz w:val="24"/>
          <w:szCs w:val="24"/>
          <w:vertAlign w:val="superscript"/>
          <w:lang w:val="en-US"/>
        </w:rPr>
        <w:t>j</w:t>
      </w:r>
      <w:r w:rsidRPr="00254B83">
        <w:rPr>
          <w:rFonts w:ascii="Times New Roman" w:hAnsi="Times New Roman" w:cs="Times New Roman"/>
          <w:sz w:val="24"/>
          <w:szCs w:val="24"/>
          <w:lang w:val="en-US"/>
        </w:rPr>
        <w:sym w:font="Symbol" w:char="F047"/>
      </w:r>
      <w:r w:rsidRPr="00254B83">
        <w:rPr>
          <w:rFonts w:ascii="Times New Roman" w:hAnsi="Times New Roman" w:cs="Times New Roman"/>
          <w:sz w:val="24"/>
          <w:szCs w:val="24"/>
        </w:rPr>
        <w:t xml:space="preserve">, в течение времени </w:t>
      </w:r>
      <w:r w:rsidRPr="00254B83">
        <w:rPr>
          <w:rFonts w:ascii="Times New Roman" w:hAnsi="Times New Roman" w:cs="Times New Roman"/>
          <w:i/>
          <w:sz w:val="24"/>
          <w:szCs w:val="24"/>
          <w:lang w:val="en-US"/>
        </w:rPr>
        <w:t>T</w:t>
      </w:r>
      <w:r w:rsidRPr="00254B83">
        <w:rPr>
          <w:rFonts w:ascii="Times New Roman" w:hAnsi="Times New Roman" w:cs="Times New Roman"/>
          <w:sz w:val="24"/>
          <w:szCs w:val="24"/>
          <w:vertAlign w:val="superscript"/>
        </w:rPr>
        <w:t>(</w:t>
      </w:r>
      <w:r w:rsidRPr="00254B83">
        <w:rPr>
          <w:rFonts w:ascii="Times New Roman" w:hAnsi="Times New Roman" w:cs="Times New Roman"/>
          <w:i/>
          <w:sz w:val="24"/>
          <w:szCs w:val="24"/>
          <w:vertAlign w:val="superscript"/>
          <w:lang w:val="en-US"/>
        </w:rPr>
        <w:t>k</w:t>
      </w:r>
      <w:r w:rsidRPr="00254B83">
        <w:rPr>
          <w:rFonts w:ascii="Times New Roman" w:hAnsi="Times New Roman" w:cs="Times New Roman"/>
          <w:i/>
          <w:sz w:val="24"/>
          <w:szCs w:val="24"/>
          <w:vertAlign w:val="superscript"/>
        </w:rPr>
        <w:t>,</w:t>
      </w:r>
      <w:r w:rsidRPr="00254B83">
        <w:rPr>
          <w:rFonts w:ascii="Times New Roman" w:hAnsi="Times New Roman" w:cs="Times New Roman"/>
          <w:i/>
          <w:sz w:val="24"/>
          <w:szCs w:val="24"/>
          <w:vertAlign w:val="superscript"/>
          <w:lang w:val="en-US"/>
        </w:rPr>
        <w:t>r</w:t>
      </w:r>
      <w:r w:rsidRPr="00254B83">
        <w:rPr>
          <w:rFonts w:ascii="Times New Roman" w:hAnsi="Times New Roman" w:cs="Times New Roman"/>
          <w:sz w:val="24"/>
          <w:szCs w:val="24"/>
          <w:vertAlign w:val="superscript"/>
        </w:rPr>
        <w:t>)</w:t>
      </w:r>
      <w:r w:rsidR="007453BF">
        <w:rPr>
          <w:rFonts w:ascii="Times New Roman" w:hAnsi="Times New Roman" w:cs="Times New Roman"/>
          <w:sz w:val="24"/>
          <w:szCs w:val="24"/>
        </w:rPr>
        <w:t xml:space="preserve">. </w:t>
      </w:r>
      <w:r w:rsidRPr="00254B83">
        <w:rPr>
          <w:rFonts w:ascii="Times New Roman" w:hAnsi="Times New Roman" w:cs="Times New Roman"/>
          <w:sz w:val="24"/>
          <w:szCs w:val="24"/>
        </w:rPr>
        <w:t xml:space="preserve">Обозначим множество целых неотрицательных чисел через </w:t>
      </w:r>
      <w:r w:rsidRPr="00254B83">
        <w:rPr>
          <w:rFonts w:ascii="Times New Roman" w:hAnsi="Times New Roman" w:cs="Times New Roman"/>
          <w:i/>
          <w:sz w:val="24"/>
          <w:szCs w:val="24"/>
          <w:lang w:val="en-US"/>
        </w:rPr>
        <w:t>Z</w:t>
      </w:r>
      <w:r w:rsidRPr="00254B83">
        <w:rPr>
          <w:rFonts w:ascii="Times New Roman" w:hAnsi="Times New Roman" w:cs="Times New Roman"/>
          <w:sz w:val="24"/>
          <w:szCs w:val="24"/>
          <w:vertAlign w:val="subscript"/>
        </w:rPr>
        <w:t>+</w:t>
      </w:r>
      <w:r w:rsidRPr="00254B83">
        <w:rPr>
          <w:rFonts w:ascii="Times New Roman" w:hAnsi="Times New Roman" w:cs="Times New Roman"/>
          <w:sz w:val="24"/>
          <w:szCs w:val="24"/>
        </w:rPr>
        <w:t xml:space="preserve">. Тогда предполагая </w:t>
      </w:r>
      <w:r w:rsidRPr="00254B83">
        <w:rPr>
          <w:rFonts w:ascii="Times New Roman" w:hAnsi="Times New Roman" w:cs="Times New Roman"/>
          <w:i/>
          <w:sz w:val="24"/>
          <w:szCs w:val="24"/>
          <w:lang w:val="en-US"/>
        </w:rPr>
        <w:t>x</w:t>
      </w:r>
      <w:r w:rsidRPr="00254B83">
        <w:rPr>
          <w:rFonts w:ascii="Times New Roman" w:hAnsi="Times New Roman" w:cs="Times New Roman"/>
          <w:sz w:val="24"/>
          <w:szCs w:val="24"/>
        </w:rPr>
        <w:t> </w:t>
      </w:r>
      <w:r w:rsidRPr="00254B83">
        <w:rPr>
          <w:rFonts w:ascii="Times New Roman" w:hAnsi="Times New Roman" w:cs="Times New Roman"/>
          <w:sz w:val="24"/>
          <w:szCs w:val="24"/>
          <w:lang w:val="en-US"/>
        </w:rPr>
        <w:sym w:font="Symbol" w:char="F0CE"/>
      </w:r>
      <w:r w:rsidRPr="00254B83">
        <w:rPr>
          <w:rFonts w:ascii="Times New Roman" w:hAnsi="Times New Roman" w:cs="Times New Roman"/>
          <w:sz w:val="24"/>
          <w:szCs w:val="24"/>
        </w:rPr>
        <w:t> </w:t>
      </w:r>
      <w:r w:rsidRPr="00254B83">
        <w:rPr>
          <w:rFonts w:ascii="Times New Roman" w:hAnsi="Times New Roman" w:cs="Times New Roman"/>
          <w:i/>
          <w:sz w:val="24"/>
          <w:szCs w:val="24"/>
          <w:lang w:val="en-US"/>
        </w:rPr>
        <w:t>Z</w:t>
      </w:r>
      <w:r w:rsidRPr="00254B83">
        <w:rPr>
          <w:rFonts w:ascii="Times New Roman" w:hAnsi="Times New Roman" w:cs="Times New Roman"/>
          <w:sz w:val="24"/>
          <w:szCs w:val="24"/>
          <w:vertAlign w:val="subscript"/>
        </w:rPr>
        <w:t>+</w:t>
      </w:r>
      <w:r w:rsidRPr="00254B83">
        <w:rPr>
          <w:rFonts w:ascii="Times New Roman" w:hAnsi="Times New Roman" w:cs="Times New Roman"/>
          <w:sz w:val="24"/>
          <w:szCs w:val="24"/>
        </w:rPr>
        <w:t xml:space="preserve"> требований в очереди </w:t>
      </w:r>
      <w:r w:rsidRPr="00254B83">
        <w:rPr>
          <w:rFonts w:ascii="Times New Roman" w:hAnsi="Times New Roman" w:cs="Times New Roman"/>
          <w:sz w:val="24"/>
          <w:szCs w:val="24"/>
          <w:lang w:val="en-US"/>
        </w:rPr>
        <w:t>O</w:t>
      </w:r>
      <w:r w:rsidRPr="00254B83">
        <w:rPr>
          <w:rFonts w:ascii="Times New Roman" w:hAnsi="Times New Roman" w:cs="Times New Roman"/>
          <w:sz w:val="24"/>
          <w:szCs w:val="24"/>
          <w:vertAlign w:val="subscript"/>
        </w:rPr>
        <w:t>4</w:t>
      </w:r>
      <w:r w:rsidRPr="00254B83">
        <w:rPr>
          <w:rFonts w:ascii="Times New Roman" w:hAnsi="Times New Roman" w:cs="Times New Roman"/>
          <w:sz w:val="24"/>
          <w:szCs w:val="24"/>
        </w:rPr>
        <w:t xml:space="preserve">, поток насыщения </w:t>
      </w:r>
      <w:r w:rsidRPr="00254B83">
        <w:rPr>
          <w:rFonts w:ascii="Times New Roman" w:hAnsi="Times New Roman" w:cs="Times New Roman"/>
          <w:position w:val="-10"/>
          <w:sz w:val="24"/>
          <w:szCs w:val="24"/>
        </w:rPr>
        <w:object w:dxaOrig="480" w:dyaOrig="360">
          <v:shape id="_x0000_i1046" type="#_x0000_t75" style="width:24pt;height:18pt" o:ole="">
            <v:imagedata r:id="rId49" o:title=""/>
          </v:shape>
          <o:OLEObject Type="Embed" ProgID="Equation.3" ShapeID="_x0000_i1046" DrawAspect="Content" ObjectID="_1537618774" r:id="rId50"/>
        </w:object>
      </w:r>
      <w:r w:rsidRPr="00254B83">
        <w:rPr>
          <w:rFonts w:ascii="Times New Roman" w:hAnsi="Times New Roman" w:cs="Times New Roman"/>
          <w:sz w:val="24"/>
          <w:szCs w:val="24"/>
        </w:rPr>
        <w:t xml:space="preserve"> определим как поток, содержащий все </w:t>
      </w:r>
      <w:r w:rsidRPr="00254B83">
        <w:rPr>
          <w:rFonts w:ascii="Times New Roman" w:hAnsi="Times New Roman" w:cs="Times New Roman"/>
          <w:i/>
          <w:sz w:val="24"/>
          <w:szCs w:val="24"/>
          <w:lang w:val="en-US"/>
        </w:rPr>
        <w:t>x</w:t>
      </w:r>
      <w:r w:rsidRPr="00254B83">
        <w:rPr>
          <w:rFonts w:ascii="Times New Roman" w:hAnsi="Times New Roman" w:cs="Times New Roman"/>
          <w:sz w:val="24"/>
          <w:szCs w:val="24"/>
        </w:rPr>
        <w:t xml:space="preserve"> требований.</w:t>
      </w:r>
    </w:p>
    <w:p w:rsidR="00254B83" w:rsidRDefault="00254B83" w:rsidP="007453BF">
      <w:pPr>
        <w:ind w:firstLine="708"/>
        <w:rPr>
          <w:rFonts w:ascii="Times New Roman" w:hAnsi="Times New Roman" w:cs="Times New Roman"/>
          <w:sz w:val="24"/>
          <w:szCs w:val="24"/>
        </w:rPr>
      </w:pPr>
      <w:r w:rsidRPr="00254B83">
        <w:rPr>
          <w:rFonts w:ascii="Times New Roman" w:hAnsi="Times New Roman" w:cs="Times New Roman"/>
          <w:sz w:val="24"/>
          <w:szCs w:val="24"/>
        </w:rPr>
        <w:t xml:space="preserve">Наконец, </w:t>
      </w:r>
      <w:r>
        <w:rPr>
          <w:rFonts w:ascii="Times New Roman" w:hAnsi="Times New Roman" w:cs="Times New Roman"/>
          <w:sz w:val="24"/>
          <w:szCs w:val="24"/>
        </w:rPr>
        <w:t xml:space="preserve">если обслуживающее устройство находится в состоянии </w:t>
      </w:r>
      <w:r w:rsidRPr="00254B83">
        <w:rPr>
          <w:rFonts w:ascii="Times New Roman" w:hAnsi="Times New Roman" w:cs="Times New Roman"/>
          <w:sz w:val="24"/>
          <w:szCs w:val="24"/>
        </w:rPr>
        <w:sym w:font="Symbol" w:char="F047"/>
      </w:r>
      <w:r w:rsidRPr="00254B83">
        <w:rPr>
          <w:rFonts w:ascii="Times New Roman" w:hAnsi="Times New Roman" w:cs="Times New Roman"/>
          <w:sz w:val="24"/>
          <w:szCs w:val="24"/>
          <w:vertAlign w:val="superscript"/>
        </w:rPr>
        <w:t>(</w:t>
      </w:r>
      <w:r w:rsidRPr="00254B83">
        <w:rPr>
          <w:rFonts w:ascii="Times New Roman" w:hAnsi="Times New Roman" w:cs="Times New Roman"/>
          <w:i/>
          <w:sz w:val="24"/>
          <w:szCs w:val="24"/>
          <w:vertAlign w:val="superscript"/>
          <w:lang w:val="en-US"/>
        </w:rPr>
        <w:t>k</w:t>
      </w:r>
      <w:r w:rsidRPr="00254B83">
        <w:rPr>
          <w:rFonts w:ascii="Times New Roman" w:hAnsi="Times New Roman" w:cs="Times New Roman"/>
          <w:i/>
          <w:sz w:val="24"/>
          <w:szCs w:val="24"/>
          <w:vertAlign w:val="superscript"/>
        </w:rPr>
        <w:t>,</w:t>
      </w:r>
      <w:r w:rsidRPr="00254B83">
        <w:rPr>
          <w:rFonts w:ascii="Times New Roman" w:hAnsi="Times New Roman" w:cs="Times New Roman"/>
          <w:i/>
          <w:sz w:val="24"/>
          <w:szCs w:val="24"/>
          <w:vertAlign w:val="superscript"/>
          <w:lang w:val="en-US"/>
        </w:rPr>
        <w:t>r</w:t>
      </w:r>
      <w:r w:rsidRPr="00254B83">
        <w:rPr>
          <w:rFonts w:ascii="Times New Roman" w:hAnsi="Times New Roman" w:cs="Times New Roman"/>
          <w:sz w:val="24"/>
          <w:szCs w:val="24"/>
          <w:vertAlign w:val="superscript"/>
        </w:rPr>
        <w:t>)</w:t>
      </w:r>
      <w:r>
        <w:rPr>
          <w:rFonts w:ascii="Times New Roman" w:hAnsi="Times New Roman" w:cs="Times New Roman"/>
          <w:sz w:val="24"/>
          <w:szCs w:val="24"/>
        </w:rPr>
        <w:t xml:space="preserve">, то </w:t>
      </w:r>
      <w:r w:rsidRPr="00254B83">
        <w:rPr>
          <w:rFonts w:ascii="Times New Roman" w:hAnsi="Times New Roman" w:cs="Times New Roman"/>
          <w:sz w:val="24"/>
          <w:szCs w:val="24"/>
        </w:rPr>
        <w:t xml:space="preserve">с вероятностью </w:t>
      </w:r>
      <w:r w:rsidRPr="00254B83">
        <w:rPr>
          <w:rFonts w:ascii="Times New Roman" w:hAnsi="Times New Roman" w:cs="Times New Roman"/>
          <w:i/>
          <w:sz w:val="24"/>
          <w:szCs w:val="24"/>
          <w:lang w:val="en-US"/>
        </w:rPr>
        <w:t>p</w:t>
      </w:r>
      <w:r w:rsidRPr="00254B83">
        <w:rPr>
          <w:rFonts w:ascii="Times New Roman" w:hAnsi="Times New Roman" w:cs="Times New Roman"/>
          <w:i/>
          <w:sz w:val="24"/>
          <w:szCs w:val="24"/>
          <w:vertAlign w:val="subscript"/>
          <w:lang w:val="en-US"/>
        </w:rPr>
        <w:t>k</w:t>
      </w:r>
      <w:r w:rsidRPr="00254B83">
        <w:rPr>
          <w:rFonts w:ascii="Times New Roman" w:hAnsi="Times New Roman" w:cs="Times New Roman"/>
          <w:i/>
          <w:sz w:val="24"/>
          <w:szCs w:val="24"/>
          <w:vertAlign w:val="subscript"/>
        </w:rPr>
        <w:t>,</w:t>
      </w:r>
      <w:r w:rsidRPr="00254B83">
        <w:rPr>
          <w:rFonts w:ascii="Times New Roman" w:hAnsi="Times New Roman" w:cs="Times New Roman"/>
          <w:i/>
          <w:sz w:val="24"/>
          <w:szCs w:val="24"/>
          <w:vertAlign w:val="subscript"/>
          <w:lang w:val="en-US"/>
        </w:rPr>
        <w:t>r</w:t>
      </w:r>
      <w:r w:rsidRPr="00254B8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54B83">
        <w:rPr>
          <w:rFonts w:ascii="Times New Roman" w:hAnsi="Times New Roman" w:cs="Times New Roman"/>
          <w:sz w:val="24"/>
          <w:szCs w:val="24"/>
        </w:rPr>
        <w:t xml:space="preserve">требование очереди </w:t>
      </w:r>
      <w:r w:rsidRPr="00254B83">
        <w:rPr>
          <w:rFonts w:ascii="Times New Roman" w:hAnsi="Times New Roman" w:cs="Times New Roman"/>
          <w:sz w:val="24"/>
          <w:szCs w:val="24"/>
          <w:lang w:val="en-US"/>
        </w:rPr>
        <w:t>O</w:t>
      </w:r>
      <w:r w:rsidRPr="00254B83">
        <w:rPr>
          <w:rFonts w:ascii="Times New Roman" w:hAnsi="Times New Roman" w:cs="Times New Roman"/>
          <w:sz w:val="24"/>
          <w:szCs w:val="24"/>
          <w:vertAlign w:val="subscript"/>
        </w:rPr>
        <w:t>4</w:t>
      </w:r>
      <w:r w:rsidRPr="00254B83">
        <w:rPr>
          <w:rFonts w:ascii="Times New Roman" w:hAnsi="Times New Roman" w:cs="Times New Roman"/>
          <w:sz w:val="24"/>
          <w:szCs w:val="24"/>
        </w:rPr>
        <w:t xml:space="preserve"> независимо от других завершает обслуживание и </w:t>
      </w:r>
      <w:r>
        <w:rPr>
          <w:rFonts w:ascii="Times New Roman" w:hAnsi="Times New Roman" w:cs="Times New Roman"/>
          <w:sz w:val="24"/>
          <w:szCs w:val="24"/>
        </w:rPr>
        <w:t xml:space="preserve">перенаправляется </w:t>
      </w:r>
      <w:r w:rsidRPr="00254B83">
        <w:rPr>
          <w:rFonts w:ascii="Times New Roman" w:hAnsi="Times New Roman" w:cs="Times New Roman"/>
          <w:sz w:val="24"/>
          <w:szCs w:val="24"/>
        </w:rPr>
        <w:t xml:space="preserve">в очередь </w:t>
      </w:r>
      <w:r w:rsidRPr="00254B83">
        <w:rPr>
          <w:rFonts w:ascii="Times New Roman" w:hAnsi="Times New Roman" w:cs="Times New Roman"/>
          <w:sz w:val="24"/>
          <w:szCs w:val="24"/>
          <w:lang w:val="en-US"/>
        </w:rPr>
        <w:t>O</w:t>
      </w:r>
      <w:r w:rsidRPr="00254B83">
        <w:rPr>
          <w:rFonts w:ascii="Times New Roman" w:hAnsi="Times New Roman" w:cs="Times New Roman"/>
          <w:sz w:val="24"/>
          <w:szCs w:val="24"/>
          <w:vertAlign w:val="subscript"/>
        </w:rPr>
        <w:t>2</w:t>
      </w:r>
      <w:r w:rsidRPr="00254B83">
        <w:rPr>
          <w:rFonts w:ascii="Times New Roman" w:hAnsi="Times New Roman" w:cs="Times New Roman"/>
          <w:sz w:val="24"/>
          <w:szCs w:val="24"/>
        </w:rPr>
        <w:t xml:space="preserve"> потока </w:t>
      </w:r>
      <w:r w:rsidRPr="00254B83">
        <w:rPr>
          <w:rFonts w:ascii="Times New Roman" w:hAnsi="Times New Roman" w:cs="Times New Roman"/>
          <w:sz w:val="24"/>
          <w:szCs w:val="24"/>
          <w:lang w:val="en-US"/>
        </w:rPr>
        <w:sym w:font="Symbol" w:char="F050"/>
      </w:r>
      <w:r w:rsidRPr="00254B83">
        <w:rPr>
          <w:rFonts w:ascii="Times New Roman" w:hAnsi="Times New Roman" w:cs="Times New Roman"/>
          <w:sz w:val="24"/>
          <w:szCs w:val="24"/>
          <w:vertAlign w:val="subscript"/>
        </w:rPr>
        <w:t>2</w:t>
      </w:r>
      <w:r w:rsidRPr="00254B83">
        <w:rPr>
          <w:rFonts w:ascii="Times New Roman" w:hAnsi="Times New Roman" w:cs="Times New Roman"/>
          <w:sz w:val="24"/>
          <w:szCs w:val="24"/>
        </w:rPr>
        <w:t>. С</w:t>
      </w:r>
      <w:r>
        <w:rPr>
          <w:rFonts w:ascii="Times New Roman" w:hAnsi="Times New Roman" w:cs="Times New Roman"/>
          <w:sz w:val="24"/>
          <w:szCs w:val="24"/>
        </w:rPr>
        <w:t xml:space="preserve"> противоположной</w:t>
      </w:r>
      <w:r w:rsidRPr="00254B83">
        <w:rPr>
          <w:rFonts w:ascii="Times New Roman" w:hAnsi="Times New Roman" w:cs="Times New Roman"/>
          <w:sz w:val="24"/>
          <w:szCs w:val="24"/>
        </w:rPr>
        <w:t xml:space="preserve"> вероятностью 1</w:t>
      </w:r>
      <w:r w:rsidRPr="00254B83">
        <w:rPr>
          <w:rFonts w:ascii="Times New Roman" w:hAnsi="Times New Roman" w:cs="Times New Roman"/>
          <w:sz w:val="24"/>
          <w:szCs w:val="24"/>
          <w:lang w:val="en-US"/>
        </w:rPr>
        <w:t> </w:t>
      </w:r>
      <w:r w:rsidRPr="00254B83">
        <w:rPr>
          <w:rFonts w:ascii="Times New Roman" w:hAnsi="Times New Roman" w:cs="Times New Roman"/>
          <w:sz w:val="24"/>
          <w:szCs w:val="24"/>
        </w:rPr>
        <w:t>–</w:t>
      </w:r>
      <w:r w:rsidRPr="00254B83">
        <w:rPr>
          <w:rFonts w:ascii="Times New Roman" w:hAnsi="Times New Roman" w:cs="Times New Roman"/>
          <w:sz w:val="24"/>
          <w:szCs w:val="24"/>
          <w:lang w:val="en-US"/>
        </w:rPr>
        <w:t> </w:t>
      </w:r>
      <w:r w:rsidRPr="00254B83">
        <w:rPr>
          <w:rFonts w:ascii="Times New Roman" w:hAnsi="Times New Roman" w:cs="Times New Roman"/>
          <w:i/>
          <w:sz w:val="24"/>
          <w:szCs w:val="24"/>
          <w:lang w:val="en-US"/>
        </w:rPr>
        <w:t>p</w:t>
      </w:r>
      <w:r w:rsidRPr="00254B83">
        <w:rPr>
          <w:rFonts w:ascii="Times New Roman" w:hAnsi="Times New Roman" w:cs="Times New Roman"/>
          <w:i/>
          <w:sz w:val="24"/>
          <w:szCs w:val="24"/>
          <w:vertAlign w:val="subscript"/>
          <w:lang w:val="en-US"/>
        </w:rPr>
        <w:t>k</w:t>
      </w:r>
      <w:r w:rsidRPr="00254B83">
        <w:rPr>
          <w:rFonts w:ascii="Times New Roman" w:hAnsi="Times New Roman" w:cs="Times New Roman"/>
          <w:sz w:val="24"/>
          <w:szCs w:val="24"/>
          <w:vertAlign w:val="subscript"/>
        </w:rPr>
        <w:t>,</w:t>
      </w:r>
      <w:r w:rsidRPr="00254B83">
        <w:rPr>
          <w:rFonts w:ascii="Times New Roman" w:hAnsi="Times New Roman" w:cs="Times New Roman"/>
          <w:i/>
          <w:sz w:val="24"/>
          <w:szCs w:val="24"/>
          <w:vertAlign w:val="subscript"/>
          <w:lang w:val="en-US"/>
        </w:rPr>
        <w:t>r</w:t>
      </w:r>
      <w:r w:rsidRPr="00254B83">
        <w:rPr>
          <w:rFonts w:ascii="Times New Roman" w:hAnsi="Times New Roman" w:cs="Times New Roman"/>
          <w:sz w:val="24"/>
          <w:szCs w:val="24"/>
        </w:rPr>
        <w:t xml:space="preserve"> </w:t>
      </w:r>
      <w:r>
        <w:rPr>
          <w:rFonts w:ascii="Times New Roman" w:hAnsi="Times New Roman" w:cs="Times New Roman"/>
          <w:sz w:val="24"/>
          <w:szCs w:val="24"/>
        </w:rPr>
        <w:t>это требование</w:t>
      </w:r>
      <w:r w:rsidRPr="00254B83">
        <w:rPr>
          <w:rFonts w:ascii="Times New Roman" w:hAnsi="Times New Roman" w:cs="Times New Roman"/>
          <w:sz w:val="24"/>
          <w:szCs w:val="24"/>
        </w:rPr>
        <w:t xml:space="preserve"> остается в </w:t>
      </w:r>
      <w:r>
        <w:rPr>
          <w:rFonts w:ascii="Times New Roman" w:hAnsi="Times New Roman" w:cs="Times New Roman"/>
          <w:sz w:val="24"/>
          <w:szCs w:val="24"/>
        </w:rPr>
        <w:t xml:space="preserve">очереди </w:t>
      </w:r>
      <w:r w:rsidRPr="00254B83">
        <w:rPr>
          <w:rFonts w:ascii="Times New Roman" w:hAnsi="Times New Roman" w:cs="Times New Roman"/>
          <w:sz w:val="24"/>
          <w:szCs w:val="24"/>
          <w:lang w:val="en-US"/>
        </w:rPr>
        <w:t>O</w:t>
      </w:r>
      <w:r w:rsidRPr="00254B83">
        <w:rPr>
          <w:rFonts w:ascii="Times New Roman" w:hAnsi="Times New Roman" w:cs="Times New Roman"/>
          <w:sz w:val="24"/>
          <w:szCs w:val="24"/>
          <w:vertAlign w:val="subscript"/>
        </w:rPr>
        <w:t>4</w:t>
      </w:r>
      <w:r w:rsidRPr="00254B83">
        <w:rPr>
          <w:rFonts w:ascii="Times New Roman" w:hAnsi="Times New Roman" w:cs="Times New Roman"/>
          <w:sz w:val="24"/>
          <w:szCs w:val="24"/>
        </w:rPr>
        <w:t xml:space="preserve"> до следующего такта. </w:t>
      </w:r>
      <w:r>
        <w:rPr>
          <w:rFonts w:ascii="Times New Roman" w:hAnsi="Times New Roman" w:cs="Times New Roman"/>
          <w:sz w:val="24"/>
          <w:szCs w:val="24"/>
        </w:rPr>
        <w:t>На следующих тактах процесс повторяется.</w:t>
      </w:r>
    </w:p>
    <w:p w:rsidR="008B24DA" w:rsidRDefault="00254B83" w:rsidP="007674D2">
      <w:pPr>
        <w:ind w:firstLine="709"/>
        <w:rPr>
          <w:rFonts w:ascii="Times New Roman" w:hAnsi="Times New Roman" w:cs="Times New Roman"/>
          <w:sz w:val="24"/>
          <w:szCs w:val="24"/>
        </w:rPr>
      </w:pPr>
      <w:r>
        <w:rPr>
          <w:rFonts w:ascii="Times New Roman" w:hAnsi="Times New Roman" w:cs="Times New Roman"/>
          <w:sz w:val="24"/>
          <w:szCs w:val="24"/>
        </w:rPr>
        <w:t>Наглядным примером описанной выше системы массового обслуживания является тандем перекрестков</w:t>
      </w:r>
      <w:r w:rsidR="00601E1D">
        <w:rPr>
          <w:rFonts w:ascii="Times New Roman" w:hAnsi="Times New Roman" w:cs="Times New Roman"/>
          <w:sz w:val="24"/>
          <w:szCs w:val="24"/>
        </w:rPr>
        <w:t xml:space="preserve"> (рис. 2). </w:t>
      </w:r>
    </w:p>
    <w:p w:rsidR="008B24DA" w:rsidRDefault="008B24DA" w:rsidP="00DD46CE">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40425" cy="2310130"/>
            <wp:effectExtent l="19050" t="0" r="3175" b="0"/>
            <wp:docPr id="2" name="Рисунок 1" descr="Crossr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roads.png"/>
                    <pic:cNvPicPr/>
                  </pic:nvPicPr>
                  <pic:blipFill>
                    <a:blip r:embed="rId51" cstate="print"/>
                    <a:stretch>
                      <a:fillRect/>
                    </a:stretch>
                  </pic:blipFill>
                  <pic:spPr>
                    <a:xfrm>
                      <a:off x="0" y="0"/>
                      <a:ext cx="5940425" cy="2310130"/>
                    </a:xfrm>
                    <a:prstGeom prst="rect">
                      <a:avLst/>
                    </a:prstGeom>
                  </pic:spPr>
                </pic:pic>
              </a:graphicData>
            </a:graphic>
          </wp:inline>
        </w:drawing>
      </w:r>
    </w:p>
    <w:p w:rsidR="00F70A3C" w:rsidRDefault="00F70A3C" w:rsidP="007453BF">
      <w:pPr>
        <w:jc w:val="center"/>
        <w:rPr>
          <w:rFonts w:ascii="Times New Roman" w:hAnsi="Times New Roman" w:cs="Times New Roman"/>
          <w:sz w:val="24"/>
          <w:szCs w:val="24"/>
        </w:rPr>
      </w:pPr>
      <w:r>
        <w:rPr>
          <w:rFonts w:ascii="Times New Roman" w:hAnsi="Times New Roman" w:cs="Times New Roman"/>
          <w:sz w:val="24"/>
          <w:szCs w:val="24"/>
        </w:rPr>
        <w:t xml:space="preserve">Рис. 2. Тандем перекрестков </w:t>
      </w:r>
    </w:p>
    <w:p w:rsidR="00F70A3C" w:rsidRDefault="00F70A3C" w:rsidP="007453BF">
      <w:pPr>
        <w:rPr>
          <w:rFonts w:ascii="Times New Roman" w:hAnsi="Times New Roman" w:cs="Times New Roman"/>
          <w:sz w:val="24"/>
          <w:szCs w:val="24"/>
        </w:rPr>
      </w:pPr>
    </w:p>
    <w:p w:rsidR="00254B83" w:rsidRDefault="00601E1D" w:rsidP="00DD2B4E">
      <w:pPr>
        <w:ind w:firstLine="709"/>
        <w:rPr>
          <w:rFonts w:ascii="Times New Roman" w:hAnsi="Times New Roman" w:cs="Times New Roman"/>
          <w:sz w:val="24"/>
          <w:szCs w:val="24"/>
        </w:rPr>
      </w:pPr>
      <w:r>
        <w:rPr>
          <w:rFonts w:ascii="Times New Roman" w:hAnsi="Times New Roman" w:cs="Times New Roman"/>
          <w:sz w:val="24"/>
          <w:szCs w:val="24"/>
        </w:rPr>
        <w:t>Входными потоками здесь являются потоки автомобилей. П</w:t>
      </w:r>
      <w:r w:rsidRPr="00254B83">
        <w:rPr>
          <w:rFonts w:ascii="Times New Roman" w:hAnsi="Times New Roman" w:cs="Times New Roman"/>
          <w:sz w:val="24"/>
          <w:szCs w:val="24"/>
        </w:rPr>
        <w:t xml:space="preserve">отоки </w:t>
      </w:r>
      <w:r w:rsidRPr="00254B83">
        <w:rPr>
          <w:rFonts w:ascii="Times New Roman" w:hAnsi="Times New Roman" w:cs="Times New Roman"/>
          <w:sz w:val="24"/>
          <w:szCs w:val="24"/>
          <w:lang w:val="en-US"/>
        </w:rPr>
        <w:sym w:font="Symbol" w:char="F050"/>
      </w:r>
      <w:r w:rsidRPr="00254B83">
        <w:rPr>
          <w:rFonts w:ascii="Times New Roman" w:hAnsi="Times New Roman" w:cs="Times New Roman"/>
          <w:sz w:val="24"/>
          <w:szCs w:val="24"/>
          <w:vertAlign w:val="subscript"/>
        </w:rPr>
        <w:t>1</w:t>
      </w:r>
      <w:r>
        <w:rPr>
          <w:rFonts w:ascii="Times New Roman" w:hAnsi="Times New Roman" w:cs="Times New Roman"/>
          <w:sz w:val="24"/>
          <w:szCs w:val="24"/>
        </w:rPr>
        <w:t xml:space="preserve"> и</w:t>
      </w:r>
      <w:r w:rsidRPr="00254B83">
        <w:rPr>
          <w:rFonts w:ascii="Times New Roman" w:hAnsi="Times New Roman" w:cs="Times New Roman"/>
          <w:sz w:val="24"/>
          <w:szCs w:val="24"/>
        </w:rPr>
        <w:t xml:space="preserve"> </w:t>
      </w:r>
      <w:r w:rsidRPr="00254B83">
        <w:rPr>
          <w:rFonts w:ascii="Times New Roman" w:hAnsi="Times New Roman" w:cs="Times New Roman"/>
          <w:sz w:val="24"/>
          <w:szCs w:val="24"/>
          <w:lang w:val="en-US"/>
        </w:rPr>
        <w:sym w:font="Symbol" w:char="F050"/>
      </w:r>
      <w:r w:rsidRPr="00254B83">
        <w:rPr>
          <w:rFonts w:ascii="Times New Roman" w:hAnsi="Times New Roman" w:cs="Times New Roman"/>
          <w:sz w:val="24"/>
          <w:szCs w:val="24"/>
          <w:vertAlign w:val="subscript"/>
        </w:rPr>
        <w:t>5</w:t>
      </w:r>
      <w:r w:rsidR="00FD262B">
        <w:rPr>
          <w:rFonts w:ascii="Times New Roman" w:hAnsi="Times New Roman" w:cs="Times New Roman"/>
          <w:sz w:val="24"/>
          <w:szCs w:val="24"/>
        </w:rPr>
        <w:t xml:space="preserve"> на первом перекрестке являются конфликтными; потоки </w:t>
      </w:r>
      <w:r w:rsidR="00FD262B" w:rsidRPr="00254B83">
        <w:rPr>
          <w:rFonts w:ascii="Times New Roman" w:hAnsi="Times New Roman" w:cs="Times New Roman"/>
          <w:sz w:val="24"/>
          <w:szCs w:val="24"/>
          <w:lang w:val="en-US"/>
        </w:rPr>
        <w:sym w:font="Symbol" w:char="F050"/>
      </w:r>
      <w:r w:rsidR="00FD262B">
        <w:rPr>
          <w:rFonts w:ascii="Times New Roman" w:hAnsi="Times New Roman" w:cs="Times New Roman"/>
          <w:sz w:val="24"/>
          <w:szCs w:val="24"/>
          <w:vertAlign w:val="subscript"/>
        </w:rPr>
        <w:t>2</w:t>
      </w:r>
      <w:r w:rsidR="00FD262B">
        <w:rPr>
          <w:rFonts w:ascii="Times New Roman" w:hAnsi="Times New Roman" w:cs="Times New Roman"/>
          <w:sz w:val="24"/>
          <w:szCs w:val="24"/>
        </w:rPr>
        <w:t xml:space="preserve"> и</w:t>
      </w:r>
      <w:r w:rsidR="00FD262B" w:rsidRPr="00254B83">
        <w:rPr>
          <w:rFonts w:ascii="Times New Roman" w:hAnsi="Times New Roman" w:cs="Times New Roman"/>
          <w:sz w:val="24"/>
          <w:szCs w:val="24"/>
        </w:rPr>
        <w:t xml:space="preserve"> </w:t>
      </w:r>
      <w:r w:rsidR="00FD262B" w:rsidRPr="00254B83">
        <w:rPr>
          <w:rFonts w:ascii="Times New Roman" w:hAnsi="Times New Roman" w:cs="Times New Roman"/>
          <w:sz w:val="24"/>
          <w:szCs w:val="24"/>
          <w:lang w:val="en-US"/>
        </w:rPr>
        <w:sym w:font="Symbol" w:char="F050"/>
      </w:r>
      <w:r w:rsidR="00FD262B">
        <w:rPr>
          <w:rFonts w:ascii="Times New Roman" w:hAnsi="Times New Roman" w:cs="Times New Roman"/>
          <w:sz w:val="24"/>
          <w:szCs w:val="24"/>
          <w:vertAlign w:val="subscript"/>
        </w:rPr>
        <w:t>3</w:t>
      </w:r>
      <w:r w:rsidR="00FD262B">
        <w:rPr>
          <w:rFonts w:ascii="Times New Roman" w:hAnsi="Times New Roman" w:cs="Times New Roman"/>
          <w:sz w:val="24"/>
          <w:szCs w:val="24"/>
        </w:rPr>
        <w:t xml:space="preserve"> на втором перекрестке также являются конфликтными. Каждый автомобиль потока </w:t>
      </w:r>
      <w:r w:rsidR="00FD262B" w:rsidRPr="00254B83">
        <w:rPr>
          <w:rFonts w:ascii="Times New Roman" w:hAnsi="Times New Roman" w:cs="Times New Roman"/>
          <w:sz w:val="24"/>
          <w:szCs w:val="24"/>
          <w:lang w:val="en-US"/>
        </w:rPr>
        <w:sym w:font="Symbol" w:char="F050"/>
      </w:r>
      <w:r w:rsidR="00FD262B">
        <w:rPr>
          <w:rFonts w:ascii="Times New Roman" w:hAnsi="Times New Roman" w:cs="Times New Roman"/>
          <w:sz w:val="24"/>
          <w:szCs w:val="24"/>
          <w:vertAlign w:val="subscript"/>
        </w:rPr>
        <w:t>1</w:t>
      </w:r>
      <w:r w:rsidR="00FD262B">
        <w:rPr>
          <w:rFonts w:ascii="Times New Roman" w:hAnsi="Times New Roman" w:cs="Times New Roman"/>
          <w:sz w:val="24"/>
          <w:szCs w:val="24"/>
        </w:rPr>
        <w:t xml:space="preserve"> после прохождения перекрестка попадает в очередь потока </w:t>
      </w:r>
      <w:r w:rsidR="00FD262B" w:rsidRPr="00254B83">
        <w:rPr>
          <w:rFonts w:ascii="Times New Roman" w:hAnsi="Times New Roman" w:cs="Times New Roman"/>
          <w:sz w:val="24"/>
          <w:szCs w:val="24"/>
          <w:lang w:val="en-US"/>
        </w:rPr>
        <w:sym w:font="Symbol" w:char="F050"/>
      </w:r>
      <w:r w:rsidR="00FD262B">
        <w:rPr>
          <w:rFonts w:ascii="Times New Roman" w:hAnsi="Times New Roman" w:cs="Times New Roman"/>
          <w:sz w:val="24"/>
          <w:szCs w:val="24"/>
          <w:vertAlign w:val="subscript"/>
        </w:rPr>
        <w:t>4</w:t>
      </w:r>
      <w:r w:rsidR="00FD262B">
        <w:rPr>
          <w:rFonts w:ascii="Times New Roman" w:hAnsi="Times New Roman" w:cs="Times New Roman"/>
          <w:sz w:val="24"/>
          <w:szCs w:val="24"/>
        </w:rPr>
        <w:t xml:space="preserve">. Затем через случайный интервал времени </w:t>
      </w:r>
      <w:r w:rsidR="008B24DA">
        <w:rPr>
          <w:rFonts w:ascii="Times New Roman" w:hAnsi="Times New Roman" w:cs="Times New Roman"/>
          <w:sz w:val="24"/>
          <w:szCs w:val="24"/>
        </w:rPr>
        <w:t>автомобиль попадает на второй перекресток, где светофор работает по циклическому алгоритму с продлением.</w:t>
      </w:r>
      <w:r w:rsidR="00254B83" w:rsidRPr="00254B83">
        <w:rPr>
          <w:rFonts w:ascii="Times New Roman" w:hAnsi="Times New Roman" w:cs="Times New Roman"/>
          <w:sz w:val="24"/>
          <w:szCs w:val="24"/>
        </w:rPr>
        <w:t xml:space="preserve"> </w:t>
      </w:r>
    </w:p>
    <w:p w:rsidR="002A7B3B" w:rsidRDefault="002A7B3B" w:rsidP="00F20822">
      <w:pPr>
        <w:jc w:val="left"/>
        <w:rPr>
          <w:rFonts w:ascii="Times New Roman" w:hAnsi="Times New Roman" w:cs="Times New Roman"/>
          <w:sz w:val="24"/>
          <w:szCs w:val="24"/>
        </w:rPr>
      </w:pPr>
    </w:p>
    <w:p w:rsidR="002A7B3B" w:rsidRPr="00F20822" w:rsidRDefault="00F20822" w:rsidP="00F20822">
      <w:pPr>
        <w:pStyle w:val="Heading6"/>
        <w:ind w:firstLine="0"/>
        <w:jc w:val="left"/>
        <w:rPr>
          <w:b w:val="0"/>
          <w:sz w:val="24"/>
        </w:rPr>
      </w:pPr>
      <w:r w:rsidRPr="00F20822">
        <w:rPr>
          <w:b w:val="0"/>
          <w:sz w:val="24"/>
        </w:rPr>
        <w:t>Математическая модель</w:t>
      </w:r>
    </w:p>
    <w:p w:rsidR="002A7B3B" w:rsidRPr="002A7B3B" w:rsidRDefault="002A7B3B" w:rsidP="00F20822">
      <w:pPr>
        <w:jc w:val="left"/>
        <w:rPr>
          <w:rFonts w:ascii="Times New Roman" w:hAnsi="Times New Roman" w:cs="Times New Roman"/>
          <w:sz w:val="24"/>
          <w:szCs w:val="24"/>
        </w:rPr>
      </w:pPr>
    </w:p>
    <w:p w:rsidR="002A7B3B" w:rsidRPr="002A7B3B" w:rsidRDefault="002A7B3B" w:rsidP="00F20822">
      <w:pPr>
        <w:ind w:firstLine="567"/>
        <w:rPr>
          <w:rFonts w:ascii="Times New Roman" w:hAnsi="Times New Roman" w:cs="Times New Roman"/>
          <w:sz w:val="24"/>
          <w:szCs w:val="24"/>
        </w:rPr>
      </w:pPr>
      <w:r>
        <w:rPr>
          <w:rFonts w:ascii="Times New Roman" w:hAnsi="Times New Roman" w:cs="Times New Roman"/>
          <w:sz w:val="24"/>
          <w:szCs w:val="24"/>
        </w:rPr>
        <w:t xml:space="preserve">Рассматриваемая </w:t>
      </w:r>
      <w:r w:rsidRPr="002A7B3B">
        <w:rPr>
          <w:rFonts w:ascii="Times New Roman" w:hAnsi="Times New Roman" w:cs="Times New Roman"/>
          <w:sz w:val="24"/>
          <w:szCs w:val="24"/>
        </w:rPr>
        <w:t xml:space="preserve">система массового обслуживания </w:t>
      </w:r>
      <w:r>
        <w:rPr>
          <w:rFonts w:ascii="Times New Roman" w:hAnsi="Times New Roman" w:cs="Times New Roman"/>
          <w:sz w:val="24"/>
          <w:szCs w:val="24"/>
        </w:rPr>
        <w:t xml:space="preserve"> может быть представлена </w:t>
      </w:r>
      <w:r w:rsidRPr="002A7B3B">
        <w:rPr>
          <w:rFonts w:ascii="Times New Roman" w:hAnsi="Times New Roman" w:cs="Times New Roman"/>
          <w:sz w:val="24"/>
          <w:szCs w:val="24"/>
        </w:rPr>
        <w:t>как кибернетическая управляющая система обслуживания</w:t>
      </w:r>
      <w:r>
        <w:rPr>
          <w:rFonts w:ascii="Times New Roman" w:hAnsi="Times New Roman" w:cs="Times New Roman"/>
          <w:sz w:val="24"/>
          <w:szCs w:val="24"/>
        </w:rPr>
        <w:t xml:space="preserve">, что существенно поможет в построении </w:t>
      </w:r>
      <w:r w:rsidR="00D214DB">
        <w:rPr>
          <w:rFonts w:ascii="Times New Roman" w:hAnsi="Times New Roman" w:cs="Times New Roman"/>
          <w:sz w:val="24"/>
          <w:szCs w:val="24"/>
        </w:rPr>
        <w:t>полной</w:t>
      </w:r>
      <w:r>
        <w:rPr>
          <w:rFonts w:ascii="Times New Roman" w:hAnsi="Times New Roman" w:cs="Times New Roman"/>
          <w:sz w:val="24"/>
          <w:szCs w:val="24"/>
        </w:rPr>
        <w:t xml:space="preserve"> математической модели</w:t>
      </w:r>
      <w:r w:rsidRPr="002A7B3B">
        <w:rPr>
          <w:rFonts w:ascii="Times New Roman" w:hAnsi="Times New Roman" w:cs="Times New Roman"/>
          <w:sz w:val="24"/>
          <w:szCs w:val="24"/>
        </w:rPr>
        <w:t xml:space="preserve"> (см.</w:t>
      </w:r>
      <w:r w:rsidRPr="002A7B3B">
        <w:rPr>
          <w:rFonts w:ascii="Times New Roman" w:hAnsi="Times New Roman" w:cs="Times New Roman"/>
          <w:sz w:val="24"/>
          <w:szCs w:val="24"/>
          <w:lang w:val="en-US"/>
        </w:rPr>
        <w:t> </w:t>
      </w:r>
      <w:r w:rsidR="00E82083">
        <w:rPr>
          <w:rFonts w:ascii="Times New Roman" w:hAnsi="Times New Roman" w:cs="Times New Roman"/>
          <w:sz w:val="24"/>
          <w:szCs w:val="24"/>
        </w:rPr>
        <w:t>[</w:t>
      </w:r>
      <w:r w:rsidR="006A442B" w:rsidRPr="00470B4D">
        <w:rPr>
          <w:rFonts w:ascii="Times New Roman" w:hAnsi="Times New Roman" w:cs="Times New Roman"/>
          <w:sz w:val="24"/>
          <w:szCs w:val="24"/>
        </w:rPr>
        <w:t>17</w:t>
      </w:r>
      <w:r w:rsidRPr="002A7B3B">
        <w:rPr>
          <w:rFonts w:ascii="Times New Roman" w:hAnsi="Times New Roman" w:cs="Times New Roman"/>
          <w:sz w:val="24"/>
          <w:szCs w:val="24"/>
        </w:rPr>
        <w:t xml:space="preserve">, </w:t>
      </w:r>
      <w:r w:rsidR="006A442B" w:rsidRPr="00470B4D">
        <w:rPr>
          <w:rFonts w:ascii="Times New Roman" w:hAnsi="Times New Roman" w:cs="Times New Roman"/>
          <w:sz w:val="24"/>
          <w:szCs w:val="24"/>
        </w:rPr>
        <w:t>18</w:t>
      </w:r>
      <w:r w:rsidRPr="002A7B3B">
        <w:rPr>
          <w:rFonts w:ascii="Times New Roman" w:hAnsi="Times New Roman" w:cs="Times New Roman"/>
          <w:sz w:val="24"/>
          <w:szCs w:val="24"/>
        </w:rPr>
        <w:t xml:space="preserve">]). </w:t>
      </w:r>
      <w:r w:rsidR="00A96E64">
        <w:rPr>
          <w:rFonts w:ascii="Times New Roman" w:hAnsi="Times New Roman" w:cs="Times New Roman"/>
          <w:sz w:val="24"/>
          <w:szCs w:val="24"/>
        </w:rPr>
        <w:t xml:space="preserve">На </w:t>
      </w:r>
      <w:r w:rsidR="007674D2">
        <w:rPr>
          <w:rFonts w:ascii="Times New Roman" w:hAnsi="Times New Roman" w:cs="Times New Roman"/>
          <w:sz w:val="24"/>
          <w:szCs w:val="24"/>
        </w:rPr>
        <w:t xml:space="preserve">рисунке </w:t>
      </w:r>
      <w:r w:rsidR="00A96E64">
        <w:rPr>
          <w:rFonts w:ascii="Times New Roman" w:hAnsi="Times New Roman" w:cs="Times New Roman"/>
          <w:sz w:val="24"/>
          <w:szCs w:val="24"/>
        </w:rPr>
        <w:t>(рис. 1) выше уже была приведена структура</w:t>
      </w:r>
      <w:r w:rsidRPr="002A7B3B">
        <w:rPr>
          <w:rFonts w:ascii="Times New Roman" w:hAnsi="Times New Roman" w:cs="Times New Roman"/>
          <w:sz w:val="24"/>
          <w:szCs w:val="24"/>
        </w:rPr>
        <w:t xml:space="preserve"> управляющей системы. На схеме присут</w:t>
      </w:r>
      <w:r w:rsidR="00F70A3C">
        <w:rPr>
          <w:rFonts w:ascii="Times New Roman" w:hAnsi="Times New Roman" w:cs="Times New Roman"/>
          <w:sz w:val="24"/>
          <w:szCs w:val="24"/>
        </w:rPr>
        <w:t>ствуют следующие блоки: 1) </w:t>
      </w:r>
      <w:r w:rsidRPr="002A7B3B">
        <w:rPr>
          <w:rFonts w:ascii="Times New Roman" w:hAnsi="Times New Roman" w:cs="Times New Roman"/>
          <w:sz w:val="24"/>
          <w:szCs w:val="24"/>
        </w:rPr>
        <w:t>внешняя среда с одним состоянием; 2) входные полюса первого типа </w:t>
      </w:r>
      <w:r w:rsidR="00A96E64">
        <w:rPr>
          <w:rFonts w:ascii="Times New Roman" w:hAnsi="Times New Roman" w:cs="Times New Roman"/>
          <w:sz w:val="24"/>
          <w:szCs w:val="24"/>
        </w:rPr>
        <w:t>(</w:t>
      </w:r>
      <w:r w:rsidRPr="002A7B3B">
        <w:rPr>
          <w:rFonts w:ascii="Times New Roman" w:hAnsi="Times New Roman" w:cs="Times New Roman"/>
          <w:sz w:val="24"/>
          <w:szCs w:val="24"/>
        </w:rPr>
        <w:t xml:space="preserve">входные потоки </w:t>
      </w:r>
      <w:r w:rsidRPr="002A7B3B">
        <w:rPr>
          <w:rFonts w:ascii="Times New Roman" w:hAnsi="Times New Roman" w:cs="Times New Roman"/>
          <w:sz w:val="24"/>
          <w:szCs w:val="24"/>
        </w:rPr>
        <w:sym w:font="Symbol" w:char="0050"/>
      </w:r>
      <w:r w:rsidRPr="002A7B3B">
        <w:rPr>
          <w:rFonts w:ascii="Times New Roman" w:hAnsi="Times New Roman" w:cs="Times New Roman"/>
          <w:sz w:val="24"/>
          <w:szCs w:val="24"/>
          <w:vertAlign w:val="subscript"/>
        </w:rPr>
        <w:t>1</w:t>
      </w:r>
      <w:r w:rsidRPr="002A7B3B">
        <w:rPr>
          <w:rFonts w:ascii="Times New Roman" w:hAnsi="Times New Roman" w:cs="Times New Roman"/>
          <w:sz w:val="24"/>
          <w:szCs w:val="24"/>
        </w:rPr>
        <w:t xml:space="preserve">, </w:t>
      </w:r>
      <w:r w:rsidRPr="002A7B3B">
        <w:rPr>
          <w:rFonts w:ascii="Times New Roman" w:hAnsi="Times New Roman" w:cs="Times New Roman"/>
          <w:sz w:val="24"/>
          <w:szCs w:val="24"/>
        </w:rPr>
        <w:sym w:font="Symbol" w:char="0050"/>
      </w:r>
      <w:r w:rsidRPr="002A7B3B">
        <w:rPr>
          <w:rFonts w:ascii="Times New Roman" w:hAnsi="Times New Roman" w:cs="Times New Roman"/>
          <w:sz w:val="24"/>
          <w:szCs w:val="24"/>
          <w:vertAlign w:val="subscript"/>
        </w:rPr>
        <w:t>2</w:t>
      </w:r>
      <w:r w:rsidRPr="002A7B3B">
        <w:rPr>
          <w:rFonts w:ascii="Times New Roman" w:hAnsi="Times New Roman" w:cs="Times New Roman"/>
          <w:sz w:val="24"/>
          <w:szCs w:val="24"/>
        </w:rPr>
        <w:t xml:space="preserve">, </w:t>
      </w:r>
      <w:r w:rsidRPr="002A7B3B">
        <w:rPr>
          <w:rFonts w:ascii="Times New Roman" w:hAnsi="Times New Roman" w:cs="Times New Roman"/>
          <w:sz w:val="24"/>
          <w:szCs w:val="24"/>
        </w:rPr>
        <w:sym w:font="Symbol" w:char="0050"/>
      </w:r>
      <w:r w:rsidRPr="002A7B3B">
        <w:rPr>
          <w:rFonts w:ascii="Times New Roman" w:hAnsi="Times New Roman" w:cs="Times New Roman"/>
          <w:sz w:val="24"/>
          <w:szCs w:val="24"/>
          <w:vertAlign w:val="subscript"/>
        </w:rPr>
        <w:t>3</w:t>
      </w:r>
      <w:r w:rsidRPr="002A7B3B">
        <w:rPr>
          <w:rFonts w:ascii="Times New Roman" w:hAnsi="Times New Roman" w:cs="Times New Roman"/>
          <w:sz w:val="24"/>
          <w:szCs w:val="24"/>
        </w:rPr>
        <w:t xml:space="preserve">, </w:t>
      </w:r>
      <w:r w:rsidRPr="002A7B3B">
        <w:rPr>
          <w:rFonts w:ascii="Times New Roman" w:hAnsi="Times New Roman" w:cs="Times New Roman"/>
          <w:sz w:val="24"/>
          <w:szCs w:val="24"/>
        </w:rPr>
        <w:sym w:font="Symbol" w:char="0050"/>
      </w:r>
      <w:r w:rsidRPr="002A7B3B">
        <w:rPr>
          <w:rFonts w:ascii="Times New Roman" w:hAnsi="Times New Roman" w:cs="Times New Roman"/>
          <w:sz w:val="24"/>
          <w:szCs w:val="24"/>
          <w:vertAlign w:val="subscript"/>
        </w:rPr>
        <w:t>4</w:t>
      </w:r>
      <w:r w:rsidR="00A96E64">
        <w:rPr>
          <w:rFonts w:ascii="Times New Roman" w:hAnsi="Times New Roman" w:cs="Times New Roman"/>
          <w:sz w:val="24"/>
          <w:szCs w:val="24"/>
        </w:rPr>
        <w:t>)</w:t>
      </w:r>
      <w:r w:rsidR="00A96E64" w:rsidRPr="002A7B3B">
        <w:rPr>
          <w:rFonts w:ascii="Times New Roman" w:hAnsi="Times New Roman" w:cs="Times New Roman"/>
          <w:sz w:val="24"/>
          <w:szCs w:val="24"/>
        </w:rPr>
        <w:t xml:space="preserve">; </w:t>
      </w:r>
      <w:r w:rsidRPr="002A7B3B">
        <w:rPr>
          <w:rFonts w:ascii="Times New Roman" w:hAnsi="Times New Roman" w:cs="Times New Roman"/>
          <w:sz w:val="24"/>
          <w:szCs w:val="24"/>
        </w:rPr>
        <w:t>3) входные полюса второго типа </w:t>
      </w:r>
      <w:r w:rsidR="00A96E64">
        <w:rPr>
          <w:rFonts w:ascii="Times New Roman" w:hAnsi="Times New Roman" w:cs="Times New Roman"/>
          <w:sz w:val="24"/>
          <w:szCs w:val="24"/>
        </w:rPr>
        <w:t>(</w:t>
      </w:r>
      <w:r w:rsidRPr="002A7B3B">
        <w:rPr>
          <w:rFonts w:ascii="Times New Roman" w:hAnsi="Times New Roman" w:cs="Times New Roman"/>
          <w:sz w:val="24"/>
          <w:szCs w:val="24"/>
        </w:rPr>
        <w:t xml:space="preserve">потоки насыщения </w:t>
      </w:r>
      <w:r w:rsidRPr="002A7B3B">
        <w:rPr>
          <w:rFonts w:ascii="Times New Roman" w:hAnsi="Times New Roman" w:cs="Times New Roman"/>
          <w:position w:val="-10"/>
          <w:sz w:val="24"/>
          <w:szCs w:val="24"/>
        </w:rPr>
        <w:object w:dxaOrig="480" w:dyaOrig="360">
          <v:shape id="_x0000_i1047" type="#_x0000_t75" style="width:24pt;height:18pt" o:ole="">
            <v:imagedata r:id="rId52" o:title=""/>
          </v:shape>
          <o:OLEObject Type="Embed" ProgID="Equation.3" ShapeID="_x0000_i1047" DrawAspect="Content" ObjectID="_1537618775" r:id="rId53"/>
        </w:object>
      </w:r>
      <w:r w:rsidRPr="002A7B3B">
        <w:rPr>
          <w:rFonts w:ascii="Times New Roman" w:hAnsi="Times New Roman" w:cs="Times New Roman"/>
          <w:sz w:val="24"/>
          <w:szCs w:val="24"/>
        </w:rPr>
        <w:t xml:space="preserve">, </w:t>
      </w:r>
      <w:r w:rsidRPr="002A7B3B">
        <w:rPr>
          <w:rFonts w:ascii="Times New Roman" w:hAnsi="Times New Roman" w:cs="Times New Roman"/>
          <w:position w:val="-10"/>
          <w:sz w:val="24"/>
          <w:szCs w:val="24"/>
        </w:rPr>
        <w:object w:dxaOrig="480" w:dyaOrig="360">
          <v:shape id="_x0000_i1048" type="#_x0000_t75" style="width:24pt;height:18pt" o:ole="">
            <v:imagedata r:id="rId54" o:title=""/>
          </v:shape>
          <o:OLEObject Type="Embed" ProgID="Equation.3" ShapeID="_x0000_i1048" DrawAspect="Content" ObjectID="_1537618776" r:id="rId55"/>
        </w:object>
      </w:r>
      <w:r w:rsidRPr="002A7B3B">
        <w:rPr>
          <w:rFonts w:ascii="Times New Roman" w:hAnsi="Times New Roman" w:cs="Times New Roman"/>
          <w:sz w:val="24"/>
          <w:szCs w:val="24"/>
        </w:rPr>
        <w:t xml:space="preserve">, </w:t>
      </w:r>
      <w:r w:rsidRPr="002A7B3B">
        <w:rPr>
          <w:rFonts w:ascii="Times New Roman" w:hAnsi="Times New Roman" w:cs="Times New Roman"/>
          <w:position w:val="-12"/>
          <w:sz w:val="24"/>
          <w:szCs w:val="24"/>
        </w:rPr>
        <w:object w:dxaOrig="480" w:dyaOrig="380">
          <v:shape id="_x0000_i1049" type="#_x0000_t75" style="width:24pt;height:18.75pt" o:ole="">
            <v:imagedata r:id="rId56" o:title=""/>
          </v:shape>
          <o:OLEObject Type="Embed" ProgID="Equation.3" ShapeID="_x0000_i1049" DrawAspect="Content" ObjectID="_1537618777" r:id="rId57"/>
        </w:object>
      </w:r>
      <w:r w:rsidRPr="002A7B3B">
        <w:rPr>
          <w:rFonts w:ascii="Times New Roman" w:hAnsi="Times New Roman" w:cs="Times New Roman"/>
          <w:sz w:val="24"/>
          <w:szCs w:val="24"/>
        </w:rPr>
        <w:t xml:space="preserve">, </w:t>
      </w:r>
      <w:r w:rsidRPr="002A7B3B">
        <w:rPr>
          <w:rFonts w:ascii="Times New Roman" w:hAnsi="Times New Roman" w:cs="Times New Roman"/>
          <w:position w:val="-10"/>
          <w:sz w:val="24"/>
          <w:szCs w:val="24"/>
        </w:rPr>
        <w:object w:dxaOrig="480" w:dyaOrig="360">
          <v:shape id="_x0000_i1050" type="#_x0000_t75" style="width:24pt;height:18pt" o:ole="">
            <v:imagedata r:id="rId58" o:title=""/>
          </v:shape>
          <o:OLEObject Type="Embed" ProgID="Equation.3" ShapeID="_x0000_i1050" DrawAspect="Content" ObjectID="_1537618778" r:id="rId59"/>
        </w:object>
      </w:r>
      <w:r w:rsidR="00A96E64">
        <w:rPr>
          <w:rFonts w:ascii="Times New Roman" w:hAnsi="Times New Roman" w:cs="Times New Roman"/>
          <w:sz w:val="24"/>
          <w:szCs w:val="24"/>
        </w:rPr>
        <w:t>)</w:t>
      </w:r>
      <w:r w:rsidR="00A96E64" w:rsidRPr="002A7B3B">
        <w:rPr>
          <w:rFonts w:ascii="Times New Roman" w:hAnsi="Times New Roman" w:cs="Times New Roman"/>
          <w:sz w:val="24"/>
          <w:szCs w:val="24"/>
        </w:rPr>
        <w:t>;</w:t>
      </w:r>
      <w:r w:rsidRPr="002A7B3B">
        <w:rPr>
          <w:rFonts w:ascii="Times New Roman" w:hAnsi="Times New Roman" w:cs="Times New Roman"/>
          <w:sz w:val="24"/>
          <w:szCs w:val="24"/>
        </w:rPr>
        <w:t xml:space="preserve"> 4) внешняя память </w:t>
      </w:r>
      <w:r w:rsidR="00A96E64">
        <w:rPr>
          <w:rFonts w:ascii="Times New Roman" w:hAnsi="Times New Roman" w:cs="Times New Roman"/>
          <w:sz w:val="24"/>
          <w:szCs w:val="24"/>
        </w:rPr>
        <w:t>(</w:t>
      </w:r>
      <w:r w:rsidRPr="002A7B3B">
        <w:rPr>
          <w:rFonts w:ascii="Times New Roman" w:hAnsi="Times New Roman" w:cs="Times New Roman"/>
          <w:sz w:val="24"/>
          <w:szCs w:val="24"/>
        </w:rPr>
        <w:t xml:space="preserve">очереди </w:t>
      </w:r>
      <w:r w:rsidRPr="002A7B3B">
        <w:rPr>
          <w:rFonts w:ascii="Times New Roman" w:hAnsi="Times New Roman" w:cs="Times New Roman"/>
          <w:sz w:val="24"/>
          <w:szCs w:val="24"/>
          <w:lang w:val="en-US"/>
        </w:rPr>
        <w:t>O</w:t>
      </w:r>
      <w:r w:rsidRPr="002A7B3B">
        <w:rPr>
          <w:rFonts w:ascii="Times New Roman" w:hAnsi="Times New Roman" w:cs="Times New Roman"/>
          <w:sz w:val="24"/>
          <w:szCs w:val="24"/>
          <w:vertAlign w:val="subscript"/>
        </w:rPr>
        <w:t>1</w:t>
      </w:r>
      <w:r w:rsidRPr="002A7B3B">
        <w:rPr>
          <w:rFonts w:ascii="Times New Roman" w:hAnsi="Times New Roman" w:cs="Times New Roman"/>
          <w:sz w:val="24"/>
          <w:szCs w:val="24"/>
        </w:rPr>
        <w:t xml:space="preserve">, </w:t>
      </w:r>
      <w:r w:rsidRPr="002A7B3B">
        <w:rPr>
          <w:rFonts w:ascii="Times New Roman" w:hAnsi="Times New Roman" w:cs="Times New Roman"/>
          <w:sz w:val="24"/>
          <w:szCs w:val="24"/>
          <w:lang w:val="en-US"/>
        </w:rPr>
        <w:t>O</w:t>
      </w:r>
      <w:r w:rsidRPr="002A7B3B">
        <w:rPr>
          <w:rFonts w:ascii="Times New Roman" w:hAnsi="Times New Roman" w:cs="Times New Roman"/>
          <w:sz w:val="24"/>
          <w:szCs w:val="24"/>
          <w:vertAlign w:val="subscript"/>
        </w:rPr>
        <w:t>2</w:t>
      </w:r>
      <w:r w:rsidRPr="002A7B3B">
        <w:rPr>
          <w:rFonts w:ascii="Times New Roman" w:hAnsi="Times New Roman" w:cs="Times New Roman"/>
          <w:sz w:val="24"/>
          <w:szCs w:val="24"/>
        </w:rPr>
        <w:t xml:space="preserve">, </w:t>
      </w:r>
      <w:r w:rsidRPr="002A7B3B">
        <w:rPr>
          <w:rFonts w:ascii="Times New Roman" w:hAnsi="Times New Roman" w:cs="Times New Roman"/>
          <w:sz w:val="24"/>
          <w:szCs w:val="24"/>
          <w:lang w:val="en-US"/>
        </w:rPr>
        <w:t>O</w:t>
      </w:r>
      <w:r w:rsidRPr="002A7B3B">
        <w:rPr>
          <w:rFonts w:ascii="Times New Roman" w:hAnsi="Times New Roman" w:cs="Times New Roman"/>
          <w:sz w:val="24"/>
          <w:szCs w:val="24"/>
          <w:vertAlign w:val="subscript"/>
        </w:rPr>
        <w:t>3</w:t>
      </w:r>
      <w:r w:rsidRPr="002A7B3B">
        <w:rPr>
          <w:rFonts w:ascii="Times New Roman" w:hAnsi="Times New Roman" w:cs="Times New Roman"/>
          <w:sz w:val="24"/>
          <w:szCs w:val="24"/>
        </w:rPr>
        <w:t xml:space="preserve">, </w:t>
      </w:r>
      <w:r w:rsidRPr="002A7B3B">
        <w:rPr>
          <w:rFonts w:ascii="Times New Roman" w:hAnsi="Times New Roman" w:cs="Times New Roman"/>
          <w:sz w:val="24"/>
          <w:szCs w:val="24"/>
          <w:lang w:val="en-US"/>
        </w:rPr>
        <w:t>O</w:t>
      </w:r>
      <w:r w:rsidRPr="002A7B3B">
        <w:rPr>
          <w:rFonts w:ascii="Times New Roman" w:hAnsi="Times New Roman" w:cs="Times New Roman"/>
          <w:sz w:val="24"/>
          <w:szCs w:val="24"/>
          <w:vertAlign w:val="subscript"/>
        </w:rPr>
        <w:t>4</w:t>
      </w:r>
      <w:r w:rsidR="00A96E64">
        <w:rPr>
          <w:rFonts w:ascii="Times New Roman" w:hAnsi="Times New Roman" w:cs="Times New Roman"/>
          <w:sz w:val="24"/>
          <w:szCs w:val="24"/>
        </w:rPr>
        <w:t>)</w:t>
      </w:r>
      <w:r w:rsidR="00A96E64" w:rsidRPr="00A96E64">
        <w:rPr>
          <w:rFonts w:ascii="Times New Roman" w:hAnsi="Times New Roman" w:cs="Times New Roman"/>
          <w:sz w:val="24"/>
          <w:szCs w:val="24"/>
        </w:rPr>
        <w:t xml:space="preserve"> </w:t>
      </w:r>
      <w:r w:rsidR="00A96E64" w:rsidRPr="002A7B3B">
        <w:rPr>
          <w:rFonts w:ascii="Times New Roman" w:hAnsi="Times New Roman" w:cs="Times New Roman"/>
          <w:sz w:val="24"/>
          <w:szCs w:val="24"/>
        </w:rPr>
        <w:t>;</w:t>
      </w:r>
      <w:r w:rsidR="00A96E64">
        <w:rPr>
          <w:rFonts w:ascii="Times New Roman" w:hAnsi="Times New Roman" w:cs="Times New Roman"/>
          <w:sz w:val="24"/>
          <w:szCs w:val="24"/>
        </w:rPr>
        <w:t xml:space="preserve"> </w:t>
      </w:r>
      <w:r w:rsidRPr="002A7B3B">
        <w:rPr>
          <w:rFonts w:ascii="Times New Roman" w:hAnsi="Times New Roman" w:cs="Times New Roman"/>
          <w:sz w:val="24"/>
          <w:szCs w:val="24"/>
        </w:rPr>
        <w:t>5) устройство по переработке информации внешней памяти </w:t>
      </w:r>
      <w:r w:rsidR="00A96E64">
        <w:rPr>
          <w:rFonts w:ascii="Times New Roman" w:hAnsi="Times New Roman" w:cs="Times New Roman"/>
          <w:sz w:val="24"/>
          <w:szCs w:val="24"/>
        </w:rPr>
        <w:t>(</w:t>
      </w:r>
      <w:r w:rsidRPr="002A7B3B">
        <w:rPr>
          <w:rFonts w:ascii="Times New Roman" w:hAnsi="Times New Roman" w:cs="Times New Roman"/>
          <w:sz w:val="24"/>
          <w:szCs w:val="24"/>
        </w:rPr>
        <w:t xml:space="preserve">устройства по поддержанию дисциплины очереди </w:t>
      </w:r>
      <w:r w:rsidRPr="002A7B3B">
        <w:rPr>
          <w:rFonts w:ascii="Times New Roman" w:hAnsi="Times New Roman" w:cs="Times New Roman"/>
          <w:sz w:val="24"/>
          <w:szCs w:val="24"/>
        </w:rPr>
        <w:sym w:font="Symbol" w:char="0064"/>
      </w:r>
      <w:r w:rsidRPr="002A7B3B">
        <w:rPr>
          <w:rFonts w:ascii="Times New Roman" w:hAnsi="Times New Roman" w:cs="Times New Roman"/>
          <w:sz w:val="24"/>
          <w:szCs w:val="24"/>
          <w:vertAlign w:val="subscript"/>
        </w:rPr>
        <w:t>1</w:t>
      </w:r>
      <w:r w:rsidRPr="002A7B3B">
        <w:rPr>
          <w:rFonts w:ascii="Times New Roman" w:hAnsi="Times New Roman" w:cs="Times New Roman"/>
          <w:sz w:val="24"/>
          <w:szCs w:val="24"/>
        </w:rPr>
        <w:t xml:space="preserve">, </w:t>
      </w:r>
      <w:r w:rsidRPr="002A7B3B">
        <w:rPr>
          <w:rFonts w:ascii="Times New Roman" w:hAnsi="Times New Roman" w:cs="Times New Roman"/>
          <w:sz w:val="24"/>
          <w:szCs w:val="24"/>
        </w:rPr>
        <w:sym w:font="Symbol" w:char="0064"/>
      </w:r>
      <w:r w:rsidRPr="002A7B3B">
        <w:rPr>
          <w:rFonts w:ascii="Times New Roman" w:hAnsi="Times New Roman" w:cs="Times New Roman"/>
          <w:sz w:val="24"/>
          <w:szCs w:val="24"/>
          <w:vertAlign w:val="subscript"/>
        </w:rPr>
        <w:t>2</w:t>
      </w:r>
      <w:r w:rsidRPr="002A7B3B">
        <w:rPr>
          <w:rFonts w:ascii="Times New Roman" w:hAnsi="Times New Roman" w:cs="Times New Roman"/>
          <w:sz w:val="24"/>
          <w:szCs w:val="24"/>
        </w:rPr>
        <w:t xml:space="preserve">, </w:t>
      </w:r>
      <w:r w:rsidRPr="002A7B3B">
        <w:rPr>
          <w:rFonts w:ascii="Times New Roman" w:hAnsi="Times New Roman" w:cs="Times New Roman"/>
          <w:sz w:val="24"/>
          <w:szCs w:val="24"/>
        </w:rPr>
        <w:sym w:font="Symbol" w:char="0064"/>
      </w:r>
      <w:r w:rsidRPr="002A7B3B">
        <w:rPr>
          <w:rFonts w:ascii="Times New Roman" w:hAnsi="Times New Roman" w:cs="Times New Roman"/>
          <w:sz w:val="24"/>
          <w:szCs w:val="24"/>
          <w:vertAlign w:val="subscript"/>
        </w:rPr>
        <w:t>3</w:t>
      </w:r>
      <w:r w:rsidRPr="002A7B3B">
        <w:rPr>
          <w:rFonts w:ascii="Times New Roman" w:hAnsi="Times New Roman" w:cs="Times New Roman"/>
          <w:sz w:val="24"/>
          <w:szCs w:val="24"/>
        </w:rPr>
        <w:t xml:space="preserve">, </w:t>
      </w:r>
      <w:r w:rsidRPr="002A7B3B">
        <w:rPr>
          <w:rFonts w:ascii="Times New Roman" w:hAnsi="Times New Roman" w:cs="Times New Roman"/>
          <w:sz w:val="24"/>
          <w:szCs w:val="24"/>
        </w:rPr>
        <w:sym w:font="Symbol" w:char="0064"/>
      </w:r>
      <w:r w:rsidRPr="002A7B3B">
        <w:rPr>
          <w:rFonts w:ascii="Times New Roman" w:hAnsi="Times New Roman" w:cs="Times New Roman"/>
          <w:sz w:val="24"/>
          <w:szCs w:val="24"/>
          <w:vertAlign w:val="subscript"/>
        </w:rPr>
        <w:t>4</w:t>
      </w:r>
      <w:r w:rsidR="00A96E64">
        <w:rPr>
          <w:rFonts w:ascii="Times New Roman" w:hAnsi="Times New Roman" w:cs="Times New Roman"/>
          <w:sz w:val="24"/>
          <w:szCs w:val="24"/>
        </w:rPr>
        <w:t>)</w:t>
      </w:r>
      <w:r w:rsidR="00A96E64" w:rsidRPr="002A7B3B">
        <w:rPr>
          <w:rFonts w:ascii="Times New Roman" w:hAnsi="Times New Roman" w:cs="Times New Roman"/>
          <w:sz w:val="24"/>
          <w:szCs w:val="24"/>
        </w:rPr>
        <w:t>;</w:t>
      </w:r>
      <w:r w:rsidR="00A96E64">
        <w:rPr>
          <w:rFonts w:ascii="Times New Roman" w:hAnsi="Times New Roman" w:cs="Times New Roman"/>
          <w:sz w:val="24"/>
          <w:szCs w:val="24"/>
        </w:rPr>
        <w:t xml:space="preserve"> 6) </w:t>
      </w:r>
      <w:r w:rsidRPr="002A7B3B">
        <w:rPr>
          <w:rFonts w:ascii="Times New Roman" w:hAnsi="Times New Roman" w:cs="Times New Roman"/>
          <w:sz w:val="24"/>
          <w:szCs w:val="24"/>
        </w:rPr>
        <w:t>внутренняя память обслуживающего устройства</w:t>
      </w:r>
      <w:r w:rsidRPr="002A7B3B">
        <w:rPr>
          <w:rFonts w:ascii="Times New Roman" w:hAnsi="Times New Roman" w:cs="Times New Roman"/>
          <w:sz w:val="24"/>
          <w:szCs w:val="24"/>
          <w:lang w:val="en-US"/>
        </w:rPr>
        <w:t> </w:t>
      </w:r>
      <w:r w:rsidR="00A96E64">
        <w:rPr>
          <w:rFonts w:ascii="Times New Roman" w:hAnsi="Times New Roman" w:cs="Times New Roman"/>
          <w:sz w:val="24"/>
          <w:szCs w:val="24"/>
        </w:rPr>
        <w:t>(обслуживающее устройство, ОУ); 7) </w:t>
      </w:r>
      <w:r w:rsidRPr="002A7B3B">
        <w:rPr>
          <w:rFonts w:ascii="Times New Roman" w:hAnsi="Times New Roman" w:cs="Times New Roman"/>
          <w:sz w:val="24"/>
          <w:szCs w:val="24"/>
        </w:rPr>
        <w:t>устройство по переработке информации во внутренней памяти</w:t>
      </w:r>
      <w:r w:rsidRPr="002A7B3B">
        <w:rPr>
          <w:rFonts w:ascii="Times New Roman" w:hAnsi="Times New Roman" w:cs="Times New Roman"/>
          <w:sz w:val="24"/>
          <w:szCs w:val="24"/>
          <w:lang w:val="en-US"/>
        </w:rPr>
        <w:t> </w:t>
      </w:r>
      <w:r w:rsidR="00A96E64">
        <w:rPr>
          <w:rFonts w:ascii="Times New Roman" w:hAnsi="Times New Roman" w:cs="Times New Roman"/>
          <w:sz w:val="24"/>
          <w:szCs w:val="24"/>
        </w:rPr>
        <w:t>(</w:t>
      </w:r>
      <w:r w:rsidRPr="002A7B3B">
        <w:rPr>
          <w:rFonts w:ascii="Times New Roman" w:hAnsi="Times New Roman" w:cs="Times New Roman"/>
          <w:sz w:val="24"/>
          <w:szCs w:val="24"/>
        </w:rPr>
        <w:t>граф смены состояний</w:t>
      </w:r>
      <w:r w:rsidR="00A96E64">
        <w:rPr>
          <w:rFonts w:ascii="Times New Roman" w:hAnsi="Times New Roman" w:cs="Times New Roman"/>
          <w:sz w:val="24"/>
          <w:szCs w:val="24"/>
        </w:rPr>
        <w:t>)</w:t>
      </w:r>
      <w:r w:rsidRPr="002A7B3B">
        <w:rPr>
          <w:rFonts w:ascii="Times New Roman" w:hAnsi="Times New Roman" w:cs="Times New Roman"/>
          <w:sz w:val="24"/>
          <w:szCs w:val="24"/>
        </w:rPr>
        <w:t xml:space="preserve">; 8) выходные полюса </w:t>
      </w:r>
      <w:r w:rsidRPr="002A7B3B">
        <w:rPr>
          <w:rFonts w:ascii="Times New Roman" w:hAnsi="Times New Roman" w:cs="Times New Roman"/>
          <w:position w:val="-10"/>
          <w:sz w:val="24"/>
          <w:szCs w:val="24"/>
        </w:rPr>
        <w:object w:dxaOrig="520" w:dyaOrig="360">
          <v:shape id="_x0000_i1051" type="#_x0000_t75" style="width:26.25pt;height:18pt" o:ole="">
            <v:imagedata r:id="rId60" o:title=""/>
          </v:shape>
          <o:OLEObject Type="Embed" ProgID="Equation.3" ShapeID="_x0000_i1051" DrawAspect="Content" ObjectID="_1537618779" r:id="rId61"/>
        </w:object>
      </w:r>
      <w:r w:rsidRPr="002A7B3B">
        <w:rPr>
          <w:rFonts w:ascii="Times New Roman" w:hAnsi="Times New Roman" w:cs="Times New Roman"/>
          <w:sz w:val="24"/>
          <w:szCs w:val="24"/>
        </w:rPr>
        <w:t xml:space="preserve">, </w:t>
      </w:r>
      <w:r w:rsidRPr="002A7B3B">
        <w:rPr>
          <w:rFonts w:ascii="Times New Roman" w:hAnsi="Times New Roman" w:cs="Times New Roman"/>
          <w:position w:val="-10"/>
          <w:sz w:val="24"/>
          <w:szCs w:val="24"/>
        </w:rPr>
        <w:object w:dxaOrig="520" w:dyaOrig="360">
          <v:shape id="_x0000_i1052" type="#_x0000_t75" style="width:26.25pt;height:18pt" o:ole="">
            <v:imagedata r:id="rId62" o:title=""/>
          </v:shape>
          <o:OLEObject Type="Embed" ProgID="Equation.3" ShapeID="_x0000_i1052" DrawAspect="Content" ObjectID="_1537618780" r:id="rId63"/>
        </w:object>
      </w:r>
      <w:r w:rsidRPr="002A7B3B">
        <w:rPr>
          <w:rFonts w:ascii="Times New Roman" w:hAnsi="Times New Roman" w:cs="Times New Roman"/>
          <w:sz w:val="24"/>
          <w:szCs w:val="24"/>
        </w:rPr>
        <w:t xml:space="preserve">, </w:t>
      </w:r>
      <w:r w:rsidRPr="002A7B3B">
        <w:rPr>
          <w:rFonts w:ascii="Times New Roman" w:hAnsi="Times New Roman" w:cs="Times New Roman"/>
          <w:position w:val="-12"/>
          <w:sz w:val="24"/>
          <w:szCs w:val="24"/>
        </w:rPr>
        <w:object w:dxaOrig="520" w:dyaOrig="380">
          <v:shape id="_x0000_i1053" type="#_x0000_t75" style="width:26.25pt;height:18.75pt" o:ole="">
            <v:imagedata r:id="rId64" o:title=""/>
          </v:shape>
          <o:OLEObject Type="Embed" ProgID="Equation.3" ShapeID="_x0000_i1053" DrawAspect="Content" ObjectID="_1537618781" r:id="rId65"/>
        </w:object>
      </w:r>
      <w:r w:rsidRPr="002A7B3B">
        <w:rPr>
          <w:rFonts w:ascii="Times New Roman" w:hAnsi="Times New Roman" w:cs="Times New Roman"/>
          <w:sz w:val="24"/>
          <w:szCs w:val="24"/>
        </w:rPr>
        <w:t xml:space="preserve">, </w:t>
      </w:r>
      <w:r w:rsidRPr="002A7B3B">
        <w:rPr>
          <w:rFonts w:ascii="Times New Roman" w:hAnsi="Times New Roman" w:cs="Times New Roman"/>
          <w:position w:val="-10"/>
          <w:sz w:val="24"/>
          <w:szCs w:val="24"/>
        </w:rPr>
        <w:object w:dxaOrig="520" w:dyaOrig="360">
          <v:shape id="_x0000_i1054" type="#_x0000_t75" style="width:26.25pt;height:18pt" o:ole="">
            <v:imagedata r:id="rId66" o:title=""/>
          </v:shape>
          <o:OLEObject Type="Embed" ProgID="Equation.3" ShapeID="_x0000_i1054" DrawAspect="Content" ObjectID="_1537618782" r:id="rId67"/>
        </w:object>
      </w:r>
      <w:r w:rsidRPr="002A7B3B">
        <w:rPr>
          <w:rFonts w:ascii="Times New Roman" w:hAnsi="Times New Roman" w:cs="Times New Roman"/>
          <w:sz w:val="24"/>
          <w:szCs w:val="24"/>
        </w:rPr>
        <w:t>. Координатой блока является номер этого блока на схеме.</w:t>
      </w:r>
    </w:p>
    <w:p w:rsidR="002A7B3B" w:rsidRPr="002A7B3B" w:rsidRDefault="005E2982" w:rsidP="007674D2">
      <w:pPr>
        <w:ind w:firstLine="567"/>
        <w:rPr>
          <w:rFonts w:ascii="Times New Roman" w:hAnsi="Times New Roman" w:cs="Times New Roman"/>
          <w:sz w:val="24"/>
          <w:szCs w:val="24"/>
        </w:rPr>
      </w:pPr>
      <w:r>
        <w:rPr>
          <w:rFonts w:ascii="Times New Roman" w:hAnsi="Times New Roman" w:cs="Times New Roman"/>
          <w:sz w:val="24"/>
          <w:szCs w:val="24"/>
        </w:rPr>
        <w:t>Введем</w:t>
      </w:r>
      <w:r w:rsidR="002A7B3B" w:rsidRPr="002A7B3B">
        <w:rPr>
          <w:rFonts w:ascii="Times New Roman" w:hAnsi="Times New Roman" w:cs="Times New Roman"/>
          <w:sz w:val="24"/>
          <w:szCs w:val="24"/>
        </w:rPr>
        <w:t xml:space="preserve"> следующие </w:t>
      </w:r>
      <w:r w:rsidR="00A96E64">
        <w:rPr>
          <w:rFonts w:ascii="Times New Roman" w:hAnsi="Times New Roman" w:cs="Times New Roman"/>
          <w:sz w:val="24"/>
          <w:szCs w:val="24"/>
        </w:rPr>
        <w:t xml:space="preserve">случайные </w:t>
      </w:r>
      <w:r w:rsidR="002A7B3B" w:rsidRPr="002A7B3B">
        <w:rPr>
          <w:rFonts w:ascii="Times New Roman" w:hAnsi="Times New Roman" w:cs="Times New Roman"/>
          <w:sz w:val="24"/>
          <w:szCs w:val="24"/>
        </w:rPr>
        <w:t xml:space="preserve">величины и </w:t>
      </w:r>
      <w:r w:rsidR="00A96E64">
        <w:rPr>
          <w:rFonts w:ascii="Times New Roman" w:hAnsi="Times New Roman" w:cs="Times New Roman"/>
          <w:sz w:val="24"/>
          <w:szCs w:val="24"/>
        </w:rPr>
        <w:t xml:space="preserve">случайные </w:t>
      </w:r>
      <w:r w:rsidR="002A7B3B" w:rsidRPr="002A7B3B">
        <w:rPr>
          <w:rFonts w:ascii="Times New Roman" w:hAnsi="Times New Roman" w:cs="Times New Roman"/>
          <w:sz w:val="24"/>
          <w:szCs w:val="24"/>
        </w:rPr>
        <w:t xml:space="preserve">элементы. </w:t>
      </w:r>
      <w:r w:rsidR="00326345">
        <w:rPr>
          <w:rFonts w:ascii="Times New Roman" w:hAnsi="Times New Roman" w:cs="Times New Roman"/>
          <w:sz w:val="24"/>
          <w:szCs w:val="24"/>
        </w:rPr>
        <w:t xml:space="preserve">Чтобы зафиксировать дискретную временную шкалу выберем последовательность </w:t>
      </w:r>
      <w:r w:rsidR="002A7B3B" w:rsidRPr="002A7B3B">
        <w:rPr>
          <w:rFonts w:ascii="Times New Roman" w:hAnsi="Times New Roman" w:cs="Times New Roman"/>
          <w:sz w:val="24"/>
          <w:szCs w:val="24"/>
        </w:rPr>
        <w:sym w:font="Symbol" w:char="0074"/>
      </w:r>
      <w:r w:rsidR="002A7B3B" w:rsidRPr="002A7B3B">
        <w:rPr>
          <w:rFonts w:ascii="Times New Roman" w:hAnsi="Times New Roman" w:cs="Times New Roman"/>
          <w:sz w:val="24"/>
          <w:szCs w:val="24"/>
          <w:vertAlign w:val="subscript"/>
        </w:rPr>
        <w:t>0</w:t>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sz w:val="24"/>
          <w:szCs w:val="24"/>
        </w:rPr>
        <w:t>=</w:t>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sz w:val="24"/>
          <w:szCs w:val="24"/>
        </w:rPr>
        <w:t>0,</w:t>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sz w:val="24"/>
          <w:szCs w:val="24"/>
        </w:rPr>
        <w:sym w:font="Symbol" w:char="0074"/>
      </w:r>
      <w:r w:rsidR="002A7B3B" w:rsidRPr="002A7B3B">
        <w:rPr>
          <w:rFonts w:ascii="Times New Roman" w:hAnsi="Times New Roman" w:cs="Times New Roman"/>
          <w:sz w:val="24"/>
          <w:szCs w:val="24"/>
          <w:vertAlign w:val="subscript"/>
        </w:rPr>
        <w:t>1</w:t>
      </w:r>
      <w:r w:rsidR="002A7B3B" w:rsidRPr="002A7B3B">
        <w:rPr>
          <w:rFonts w:ascii="Times New Roman" w:hAnsi="Times New Roman" w:cs="Times New Roman"/>
          <w:sz w:val="24"/>
          <w:szCs w:val="24"/>
        </w:rPr>
        <w:t>,</w:t>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sz w:val="24"/>
          <w:szCs w:val="24"/>
        </w:rPr>
        <w:sym w:font="Symbol" w:char="0074"/>
      </w:r>
      <w:r w:rsidR="002A7B3B" w:rsidRPr="002A7B3B">
        <w:rPr>
          <w:rFonts w:ascii="Times New Roman" w:hAnsi="Times New Roman" w:cs="Times New Roman"/>
          <w:sz w:val="24"/>
          <w:szCs w:val="24"/>
          <w:vertAlign w:val="subscript"/>
        </w:rPr>
        <w:t>2</w:t>
      </w:r>
      <w:r w:rsidR="002A7B3B" w:rsidRPr="002A7B3B">
        <w:rPr>
          <w:rFonts w:ascii="Times New Roman" w:hAnsi="Times New Roman" w:cs="Times New Roman"/>
          <w:sz w:val="24"/>
          <w:szCs w:val="24"/>
        </w:rPr>
        <w:t>,</w:t>
      </w:r>
      <w:r w:rsidR="002A7B3B" w:rsidRPr="002A7B3B">
        <w:rPr>
          <w:rFonts w:ascii="Times New Roman" w:hAnsi="Times New Roman" w:cs="Times New Roman"/>
          <w:sz w:val="24"/>
          <w:szCs w:val="24"/>
          <w:lang w:val="en-US"/>
        </w:rPr>
        <w:t> </w:t>
      </w:r>
      <w:r w:rsidR="00326345">
        <w:rPr>
          <w:rFonts w:ascii="Times New Roman" w:hAnsi="Times New Roman" w:cs="Times New Roman"/>
          <w:sz w:val="24"/>
          <w:szCs w:val="24"/>
        </w:rPr>
        <w:t xml:space="preserve">… моментов, когда </w:t>
      </w:r>
      <w:r w:rsidR="002A7B3B" w:rsidRPr="002A7B3B">
        <w:rPr>
          <w:rFonts w:ascii="Times New Roman" w:hAnsi="Times New Roman" w:cs="Times New Roman"/>
          <w:sz w:val="24"/>
          <w:szCs w:val="24"/>
        </w:rPr>
        <w:t>обслуживающе</w:t>
      </w:r>
      <w:r w:rsidR="00326345">
        <w:rPr>
          <w:rFonts w:ascii="Times New Roman" w:hAnsi="Times New Roman" w:cs="Times New Roman"/>
          <w:sz w:val="24"/>
          <w:szCs w:val="24"/>
        </w:rPr>
        <w:t>е</w:t>
      </w:r>
      <w:r w:rsidR="002A7B3B" w:rsidRPr="002A7B3B">
        <w:rPr>
          <w:rFonts w:ascii="Times New Roman" w:hAnsi="Times New Roman" w:cs="Times New Roman"/>
          <w:sz w:val="24"/>
          <w:szCs w:val="24"/>
        </w:rPr>
        <w:t xml:space="preserve"> устройств</w:t>
      </w:r>
      <w:r w:rsidR="00326345">
        <w:rPr>
          <w:rFonts w:ascii="Times New Roman" w:hAnsi="Times New Roman" w:cs="Times New Roman"/>
          <w:sz w:val="24"/>
          <w:szCs w:val="24"/>
        </w:rPr>
        <w:t>о меняет свое состояние</w:t>
      </w:r>
      <w:r w:rsidR="002A7B3B" w:rsidRPr="002A7B3B">
        <w:rPr>
          <w:rFonts w:ascii="Times New Roman" w:hAnsi="Times New Roman" w:cs="Times New Roman"/>
          <w:sz w:val="24"/>
          <w:szCs w:val="24"/>
        </w:rPr>
        <w:t>.</w:t>
      </w:r>
      <w:r w:rsidR="00326345">
        <w:rPr>
          <w:rFonts w:ascii="Times New Roman" w:hAnsi="Times New Roman" w:cs="Times New Roman"/>
          <w:sz w:val="24"/>
          <w:szCs w:val="24"/>
        </w:rPr>
        <w:t xml:space="preserve"> Пусть</w:t>
      </w:r>
      <w:r w:rsidR="002A7B3B" w:rsidRPr="002A7B3B">
        <w:rPr>
          <w:rFonts w:ascii="Times New Roman" w:hAnsi="Times New Roman" w:cs="Times New Roman"/>
          <w:sz w:val="24"/>
          <w:szCs w:val="24"/>
        </w:rPr>
        <w:t xml:space="preserve"> </w:t>
      </w:r>
      <w:r w:rsidR="002A7B3B" w:rsidRPr="002A7B3B">
        <w:rPr>
          <w:rFonts w:ascii="Times New Roman" w:hAnsi="Times New Roman" w:cs="Times New Roman"/>
          <w:sz w:val="24"/>
          <w:szCs w:val="24"/>
        </w:rPr>
        <w:sym w:font="Symbol" w:char="0047"/>
      </w:r>
      <w:r w:rsidR="002A7B3B" w:rsidRPr="002A7B3B">
        <w:rPr>
          <w:rFonts w:ascii="Times New Roman" w:hAnsi="Times New Roman" w:cs="Times New Roman"/>
          <w:i/>
          <w:sz w:val="24"/>
          <w:szCs w:val="24"/>
          <w:vertAlign w:val="subscript"/>
          <w:lang w:val="en-US"/>
        </w:rPr>
        <w:t>i</w:t>
      </w:r>
      <w:r w:rsidR="00326345">
        <w:rPr>
          <w:rFonts w:ascii="Times New Roman" w:hAnsi="Times New Roman" w:cs="Times New Roman"/>
          <w:sz w:val="24"/>
          <w:szCs w:val="24"/>
        </w:rPr>
        <w:t> </w:t>
      </w:r>
      <w:r w:rsidR="00326345" w:rsidRPr="002A7B3B">
        <w:rPr>
          <w:rFonts w:ascii="Times New Roman" w:hAnsi="Times New Roman" w:cs="Times New Roman"/>
          <w:sz w:val="24"/>
          <w:szCs w:val="24"/>
        </w:rPr>
        <w:sym w:font="Symbol" w:char="F0CE"/>
      </w:r>
      <w:r w:rsidR="00326345">
        <w:rPr>
          <w:rFonts w:ascii="Times New Roman" w:hAnsi="Times New Roman" w:cs="Times New Roman"/>
          <w:sz w:val="24"/>
          <w:szCs w:val="24"/>
        </w:rPr>
        <w:t> </w:t>
      </w:r>
      <w:r w:rsidR="00326345" w:rsidRPr="002A7B3B">
        <w:rPr>
          <w:rFonts w:ascii="Times New Roman" w:hAnsi="Times New Roman" w:cs="Times New Roman"/>
          <w:sz w:val="24"/>
          <w:szCs w:val="24"/>
        </w:rPr>
        <w:sym w:font="Symbol" w:char="0047"/>
      </w:r>
      <w:r w:rsidR="002A7B3B" w:rsidRPr="002A7B3B">
        <w:rPr>
          <w:rFonts w:ascii="Times New Roman" w:hAnsi="Times New Roman" w:cs="Times New Roman"/>
          <w:sz w:val="24"/>
          <w:szCs w:val="24"/>
        </w:rPr>
        <w:t xml:space="preserve"> </w:t>
      </w:r>
      <w:r w:rsidR="00326345">
        <w:rPr>
          <w:rFonts w:ascii="Times New Roman" w:hAnsi="Times New Roman" w:cs="Times New Roman"/>
          <w:sz w:val="24"/>
          <w:szCs w:val="24"/>
        </w:rPr>
        <w:t xml:space="preserve">есть </w:t>
      </w:r>
      <w:r w:rsidR="002A7B3B" w:rsidRPr="002A7B3B">
        <w:rPr>
          <w:rFonts w:ascii="Times New Roman" w:hAnsi="Times New Roman" w:cs="Times New Roman"/>
          <w:sz w:val="24"/>
          <w:szCs w:val="24"/>
        </w:rPr>
        <w:t xml:space="preserve">состояние обслуживающего устройства </w:t>
      </w:r>
      <w:r w:rsidR="00C96D8A">
        <w:rPr>
          <w:rFonts w:ascii="Times New Roman" w:hAnsi="Times New Roman" w:cs="Times New Roman"/>
          <w:sz w:val="24"/>
          <w:szCs w:val="24"/>
        </w:rPr>
        <w:t xml:space="preserve">на промежутке </w:t>
      </w:r>
      <w:r w:rsidR="002A7B3B" w:rsidRPr="002A7B3B">
        <w:rPr>
          <w:rFonts w:ascii="Times New Roman" w:hAnsi="Times New Roman" w:cs="Times New Roman"/>
          <w:sz w:val="24"/>
          <w:szCs w:val="24"/>
        </w:rPr>
        <w:t>(</w:t>
      </w:r>
      <w:r w:rsidR="002A7B3B" w:rsidRPr="002A7B3B">
        <w:rPr>
          <w:rFonts w:ascii="Times New Roman" w:hAnsi="Times New Roman" w:cs="Times New Roman"/>
          <w:sz w:val="24"/>
          <w:szCs w:val="24"/>
        </w:rPr>
        <w:sym w:font="Symbol" w:char="0074"/>
      </w:r>
      <w:r w:rsidR="002A7B3B" w:rsidRPr="002A7B3B">
        <w:rPr>
          <w:rFonts w:ascii="Times New Roman" w:hAnsi="Times New Roman" w:cs="Times New Roman"/>
          <w:i/>
          <w:sz w:val="24"/>
          <w:szCs w:val="24"/>
          <w:vertAlign w:val="subscript"/>
          <w:lang w:val="en-US"/>
        </w:rPr>
        <w:t>i</w:t>
      </w:r>
      <w:r w:rsidR="002A7B3B" w:rsidRPr="002A7B3B">
        <w:rPr>
          <w:rFonts w:ascii="Times New Roman" w:hAnsi="Times New Roman" w:cs="Times New Roman"/>
          <w:sz w:val="24"/>
          <w:szCs w:val="24"/>
          <w:vertAlign w:val="subscript"/>
        </w:rPr>
        <w:t>-1</w:t>
      </w:r>
      <w:r w:rsidR="002A7B3B" w:rsidRPr="002A7B3B">
        <w:rPr>
          <w:rFonts w:ascii="Times New Roman" w:hAnsi="Times New Roman" w:cs="Times New Roman"/>
          <w:sz w:val="24"/>
          <w:szCs w:val="24"/>
        </w:rPr>
        <w:t>;</w:t>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sz w:val="24"/>
          <w:szCs w:val="24"/>
        </w:rPr>
        <w:sym w:font="Symbol" w:char="0074"/>
      </w:r>
      <w:r w:rsidR="002A7B3B" w:rsidRPr="002A7B3B">
        <w:rPr>
          <w:rFonts w:ascii="Times New Roman" w:hAnsi="Times New Roman" w:cs="Times New Roman"/>
          <w:i/>
          <w:sz w:val="24"/>
          <w:szCs w:val="24"/>
          <w:vertAlign w:val="subscript"/>
          <w:lang w:val="en-US"/>
        </w:rPr>
        <w:t>i</w:t>
      </w:r>
      <w:r w:rsidR="00326345">
        <w:rPr>
          <w:rFonts w:ascii="Times New Roman" w:hAnsi="Times New Roman" w:cs="Times New Roman"/>
          <w:sz w:val="24"/>
          <w:szCs w:val="24"/>
        </w:rPr>
        <w:t xml:space="preserve">], а </w:t>
      </w:r>
      <w:r w:rsidR="00326345" w:rsidRPr="002A7B3B">
        <w:rPr>
          <w:rFonts w:ascii="Times New Roman" w:hAnsi="Times New Roman" w:cs="Times New Roman"/>
          <w:sz w:val="24"/>
          <w:szCs w:val="24"/>
        </w:rPr>
        <w:sym w:font="Symbol" w:char="006B"/>
      </w:r>
      <w:r w:rsidR="00326345" w:rsidRPr="002A7B3B">
        <w:rPr>
          <w:rFonts w:ascii="Times New Roman" w:hAnsi="Times New Roman" w:cs="Times New Roman"/>
          <w:i/>
          <w:sz w:val="24"/>
          <w:szCs w:val="24"/>
          <w:vertAlign w:val="subscript"/>
          <w:lang w:val="en-US"/>
        </w:rPr>
        <w:t>j</w:t>
      </w:r>
      <w:r w:rsidR="00326345" w:rsidRPr="002A7B3B">
        <w:rPr>
          <w:rFonts w:ascii="Times New Roman" w:hAnsi="Times New Roman" w:cs="Times New Roman"/>
          <w:i/>
          <w:sz w:val="24"/>
          <w:szCs w:val="24"/>
          <w:vertAlign w:val="subscript"/>
        </w:rPr>
        <w:t>,</w:t>
      </w:r>
      <w:r w:rsidR="00326345" w:rsidRPr="002A7B3B">
        <w:rPr>
          <w:rFonts w:ascii="Times New Roman" w:hAnsi="Times New Roman" w:cs="Times New Roman"/>
          <w:i/>
          <w:sz w:val="24"/>
          <w:szCs w:val="24"/>
          <w:vertAlign w:val="subscript"/>
          <w:lang w:val="en-US"/>
        </w:rPr>
        <w:t>i</w:t>
      </w:r>
      <w:r w:rsidR="00326345" w:rsidRPr="002A7B3B">
        <w:rPr>
          <w:rFonts w:ascii="Times New Roman" w:hAnsi="Times New Roman" w:cs="Times New Roman"/>
          <w:sz w:val="24"/>
          <w:szCs w:val="24"/>
          <w:lang w:val="en-US"/>
        </w:rPr>
        <w:t> </w:t>
      </w:r>
      <w:r w:rsidR="00326345" w:rsidRPr="002A7B3B">
        <w:rPr>
          <w:rFonts w:ascii="Times New Roman" w:hAnsi="Times New Roman" w:cs="Times New Roman"/>
          <w:sz w:val="24"/>
          <w:szCs w:val="24"/>
        </w:rPr>
        <w:sym w:font="Symbol" w:char="F0CE"/>
      </w:r>
      <w:r w:rsidR="00326345" w:rsidRPr="002A7B3B">
        <w:rPr>
          <w:rFonts w:ascii="Times New Roman" w:hAnsi="Times New Roman" w:cs="Times New Roman"/>
          <w:sz w:val="24"/>
          <w:szCs w:val="24"/>
        </w:rPr>
        <w:t> </w:t>
      </w:r>
      <w:r w:rsidR="00326345" w:rsidRPr="002A7B3B">
        <w:rPr>
          <w:rFonts w:ascii="Times New Roman" w:hAnsi="Times New Roman" w:cs="Times New Roman"/>
          <w:i/>
          <w:sz w:val="24"/>
          <w:szCs w:val="24"/>
          <w:lang w:val="en-US"/>
        </w:rPr>
        <w:t>Z</w:t>
      </w:r>
      <w:r w:rsidR="00326345" w:rsidRPr="002A7B3B">
        <w:rPr>
          <w:rFonts w:ascii="Times New Roman" w:hAnsi="Times New Roman" w:cs="Times New Roman"/>
          <w:sz w:val="24"/>
          <w:szCs w:val="24"/>
          <w:vertAlign w:val="subscript"/>
        </w:rPr>
        <w:t>+</w:t>
      </w:r>
      <w:r w:rsidR="00326345" w:rsidRPr="002A7B3B">
        <w:rPr>
          <w:rFonts w:ascii="Times New Roman" w:hAnsi="Times New Roman" w:cs="Times New Roman"/>
          <w:sz w:val="24"/>
          <w:szCs w:val="24"/>
        </w:rPr>
        <w:t xml:space="preserve"> </w:t>
      </w:r>
      <w:r w:rsidR="00326345">
        <w:rPr>
          <w:rFonts w:ascii="Times New Roman" w:hAnsi="Times New Roman" w:cs="Times New Roman"/>
          <w:sz w:val="24"/>
          <w:szCs w:val="24"/>
        </w:rPr>
        <w:t xml:space="preserve"> есть </w:t>
      </w:r>
      <w:r w:rsidR="002A7B3B" w:rsidRPr="002A7B3B">
        <w:rPr>
          <w:rFonts w:ascii="Times New Roman" w:hAnsi="Times New Roman" w:cs="Times New Roman"/>
          <w:sz w:val="24"/>
          <w:szCs w:val="24"/>
        </w:rPr>
        <w:t xml:space="preserve">количество требований в очереди </w:t>
      </w:r>
      <w:r w:rsidR="002A7B3B" w:rsidRPr="002A7B3B">
        <w:rPr>
          <w:rFonts w:ascii="Times New Roman" w:hAnsi="Times New Roman" w:cs="Times New Roman"/>
          <w:sz w:val="24"/>
          <w:szCs w:val="24"/>
          <w:lang w:val="en-US"/>
        </w:rPr>
        <w:t>O</w:t>
      </w:r>
      <w:r w:rsidR="002A7B3B" w:rsidRPr="002A7B3B">
        <w:rPr>
          <w:rFonts w:ascii="Times New Roman" w:hAnsi="Times New Roman" w:cs="Times New Roman"/>
          <w:i/>
          <w:sz w:val="24"/>
          <w:szCs w:val="24"/>
          <w:vertAlign w:val="subscript"/>
          <w:lang w:val="en-US"/>
        </w:rPr>
        <w:t>j</w:t>
      </w:r>
      <w:r w:rsidR="002A7B3B" w:rsidRPr="002A7B3B">
        <w:rPr>
          <w:rFonts w:ascii="Times New Roman" w:hAnsi="Times New Roman" w:cs="Times New Roman"/>
          <w:i/>
          <w:sz w:val="24"/>
          <w:szCs w:val="24"/>
          <w:vertAlign w:val="subscript"/>
        </w:rPr>
        <w:t xml:space="preserve"> </w:t>
      </w:r>
      <w:r w:rsidR="002A7B3B" w:rsidRPr="002A7B3B">
        <w:rPr>
          <w:rFonts w:ascii="Times New Roman" w:hAnsi="Times New Roman" w:cs="Times New Roman"/>
          <w:sz w:val="24"/>
          <w:szCs w:val="24"/>
        </w:rPr>
        <w:t>в момент времени</w:t>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sz w:val="24"/>
          <w:szCs w:val="24"/>
        </w:rPr>
        <w:sym w:font="Symbol" w:char="0074"/>
      </w:r>
      <w:r w:rsidR="002A7B3B" w:rsidRPr="002A7B3B">
        <w:rPr>
          <w:rFonts w:ascii="Times New Roman" w:hAnsi="Times New Roman" w:cs="Times New Roman"/>
          <w:i/>
          <w:sz w:val="24"/>
          <w:szCs w:val="24"/>
          <w:vertAlign w:val="subscript"/>
          <w:lang w:val="en-US"/>
        </w:rPr>
        <w:t>i</w:t>
      </w:r>
      <w:r w:rsidR="00326345">
        <w:rPr>
          <w:rFonts w:ascii="Times New Roman" w:hAnsi="Times New Roman" w:cs="Times New Roman"/>
          <w:sz w:val="24"/>
          <w:szCs w:val="24"/>
        </w:rPr>
        <w:t>. Пусть также</w:t>
      </w:r>
      <w:r w:rsidR="002A7B3B" w:rsidRPr="002A7B3B">
        <w:rPr>
          <w:rFonts w:ascii="Times New Roman" w:hAnsi="Times New Roman" w:cs="Times New Roman"/>
          <w:sz w:val="24"/>
          <w:szCs w:val="24"/>
        </w:rPr>
        <w:t xml:space="preserve"> </w:t>
      </w:r>
      <w:r w:rsidR="002A7B3B" w:rsidRPr="002A7B3B">
        <w:rPr>
          <w:rFonts w:ascii="Times New Roman" w:hAnsi="Times New Roman" w:cs="Times New Roman"/>
          <w:sz w:val="24"/>
          <w:szCs w:val="24"/>
        </w:rPr>
        <w:sym w:font="Symbol" w:char="0068"/>
      </w:r>
      <w:r w:rsidR="002A7B3B" w:rsidRPr="002A7B3B">
        <w:rPr>
          <w:rFonts w:ascii="Times New Roman" w:hAnsi="Times New Roman" w:cs="Times New Roman"/>
          <w:i/>
          <w:sz w:val="24"/>
          <w:szCs w:val="24"/>
          <w:vertAlign w:val="subscript"/>
          <w:lang w:val="en-US"/>
        </w:rPr>
        <w:t>j</w:t>
      </w:r>
      <w:r w:rsidR="002A7B3B" w:rsidRPr="002A7B3B">
        <w:rPr>
          <w:rFonts w:ascii="Times New Roman" w:hAnsi="Times New Roman" w:cs="Times New Roman"/>
          <w:i/>
          <w:sz w:val="24"/>
          <w:szCs w:val="24"/>
          <w:vertAlign w:val="subscript"/>
        </w:rPr>
        <w:t>,</w:t>
      </w:r>
      <w:r w:rsidR="002A7B3B" w:rsidRPr="002A7B3B">
        <w:rPr>
          <w:rFonts w:ascii="Times New Roman" w:hAnsi="Times New Roman" w:cs="Times New Roman"/>
          <w:i/>
          <w:sz w:val="24"/>
          <w:szCs w:val="24"/>
          <w:vertAlign w:val="subscript"/>
          <w:lang w:val="en-US"/>
        </w:rPr>
        <w:t>i</w:t>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sz w:val="24"/>
          <w:szCs w:val="24"/>
        </w:rPr>
        <w:sym w:font="Symbol" w:char="F0CE"/>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i/>
          <w:sz w:val="24"/>
          <w:szCs w:val="24"/>
          <w:lang w:val="en-US"/>
        </w:rPr>
        <w:t>Z</w:t>
      </w:r>
      <w:r w:rsidR="002A7B3B" w:rsidRPr="002A7B3B">
        <w:rPr>
          <w:rFonts w:ascii="Times New Roman" w:hAnsi="Times New Roman" w:cs="Times New Roman"/>
          <w:sz w:val="24"/>
          <w:szCs w:val="24"/>
          <w:vertAlign w:val="subscript"/>
        </w:rPr>
        <w:t>+</w:t>
      </w:r>
      <w:r w:rsidR="002A7B3B" w:rsidRPr="002A7B3B">
        <w:rPr>
          <w:rFonts w:ascii="Times New Roman" w:hAnsi="Times New Roman" w:cs="Times New Roman"/>
          <w:sz w:val="24"/>
          <w:szCs w:val="24"/>
        </w:rPr>
        <w:t xml:space="preserve"> </w:t>
      </w:r>
      <w:r w:rsidR="00326345">
        <w:rPr>
          <w:rFonts w:ascii="Times New Roman" w:hAnsi="Times New Roman" w:cs="Times New Roman"/>
          <w:sz w:val="24"/>
          <w:szCs w:val="24"/>
        </w:rPr>
        <w:t xml:space="preserve">есть </w:t>
      </w:r>
      <w:r w:rsidR="00326345" w:rsidRPr="002A7B3B">
        <w:rPr>
          <w:rFonts w:ascii="Times New Roman" w:hAnsi="Times New Roman" w:cs="Times New Roman"/>
          <w:sz w:val="24"/>
          <w:szCs w:val="24"/>
        </w:rPr>
        <w:t xml:space="preserve">количество </w:t>
      </w:r>
      <w:r w:rsidR="002A7B3B" w:rsidRPr="002A7B3B">
        <w:rPr>
          <w:rFonts w:ascii="Times New Roman" w:hAnsi="Times New Roman" w:cs="Times New Roman"/>
          <w:sz w:val="24"/>
          <w:szCs w:val="24"/>
        </w:rPr>
        <w:t xml:space="preserve">требований, поступивших в очередь </w:t>
      </w:r>
      <w:r w:rsidR="002A7B3B" w:rsidRPr="002A7B3B">
        <w:rPr>
          <w:rFonts w:ascii="Times New Roman" w:hAnsi="Times New Roman" w:cs="Times New Roman"/>
          <w:sz w:val="24"/>
          <w:szCs w:val="24"/>
          <w:lang w:val="en-US"/>
        </w:rPr>
        <w:t>O</w:t>
      </w:r>
      <w:r w:rsidR="002A7B3B" w:rsidRPr="002A7B3B">
        <w:rPr>
          <w:rFonts w:ascii="Times New Roman" w:hAnsi="Times New Roman" w:cs="Times New Roman"/>
          <w:i/>
          <w:sz w:val="24"/>
          <w:szCs w:val="24"/>
          <w:vertAlign w:val="subscript"/>
          <w:lang w:val="en-US"/>
        </w:rPr>
        <w:t>j</w:t>
      </w:r>
      <w:r w:rsidR="002A7B3B" w:rsidRPr="002A7B3B">
        <w:rPr>
          <w:rFonts w:ascii="Times New Roman" w:hAnsi="Times New Roman" w:cs="Times New Roman"/>
          <w:sz w:val="24"/>
          <w:szCs w:val="24"/>
        </w:rPr>
        <w:t xml:space="preserve"> по потоку </w:t>
      </w:r>
      <w:r w:rsidR="002A7B3B" w:rsidRPr="002A7B3B">
        <w:rPr>
          <w:rFonts w:ascii="Times New Roman" w:hAnsi="Times New Roman" w:cs="Times New Roman"/>
          <w:sz w:val="24"/>
          <w:szCs w:val="24"/>
        </w:rPr>
        <w:sym w:font="Symbol" w:char="0050"/>
      </w:r>
      <w:r w:rsidR="002A7B3B" w:rsidRPr="002A7B3B">
        <w:rPr>
          <w:rFonts w:ascii="Times New Roman" w:hAnsi="Times New Roman" w:cs="Times New Roman"/>
          <w:i/>
          <w:sz w:val="24"/>
          <w:szCs w:val="24"/>
          <w:vertAlign w:val="subscript"/>
          <w:lang w:val="en-US"/>
        </w:rPr>
        <w:t>j</w:t>
      </w:r>
      <w:r w:rsidR="002A7B3B" w:rsidRPr="002A7B3B">
        <w:rPr>
          <w:rFonts w:ascii="Times New Roman" w:hAnsi="Times New Roman" w:cs="Times New Roman"/>
          <w:sz w:val="24"/>
          <w:szCs w:val="24"/>
        </w:rPr>
        <w:t xml:space="preserve"> </w:t>
      </w:r>
      <w:r w:rsidR="001D2FCB">
        <w:rPr>
          <w:rFonts w:ascii="Times New Roman" w:hAnsi="Times New Roman" w:cs="Times New Roman"/>
          <w:sz w:val="24"/>
          <w:szCs w:val="24"/>
        </w:rPr>
        <w:t xml:space="preserve">на промежутке </w:t>
      </w:r>
      <w:r w:rsidR="002A7B3B" w:rsidRPr="002A7B3B">
        <w:rPr>
          <w:rFonts w:ascii="Times New Roman" w:hAnsi="Times New Roman" w:cs="Times New Roman"/>
          <w:sz w:val="24"/>
          <w:szCs w:val="24"/>
        </w:rPr>
        <w:t>(</w:t>
      </w:r>
      <w:r w:rsidR="002A7B3B" w:rsidRPr="002A7B3B">
        <w:rPr>
          <w:rFonts w:ascii="Times New Roman" w:hAnsi="Times New Roman" w:cs="Times New Roman"/>
          <w:sz w:val="24"/>
          <w:szCs w:val="24"/>
        </w:rPr>
        <w:sym w:font="Symbol" w:char="0074"/>
      </w:r>
      <w:r w:rsidR="002A7B3B" w:rsidRPr="002A7B3B">
        <w:rPr>
          <w:rFonts w:ascii="Times New Roman" w:hAnsi="Times New Roman" w:cs="Times New Roman"/>
          <w:i/>
          <w:sz w:val="24"/>
          <w:szCs w:val="24"/>
          <w:vertAlign w:val="subscript"/>
          <w:lang w:val="en-US"/>
        </w:rPr>
        <w:t>i</w:t>
      </w:r>
      <w:r w:rsidR="002A7B3B" w:rsidRPr="002A7B3B">
        <w:rPr>
          <w:rFonts w:ascii="Times New Roman" w:hAnsi="Times New Roman" w:cs="Times New Roman"/>
          <w:sz w:val="24"/>
          <w:szCs w:val="24"/>
        </w:rPr>
        <w:t>;</w:t>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sz w:val="24"/>
          <w:szCs w:val="24"/>
        </w:rPr>
        <w:sym w:font="Symbol" w:char="0074"/>
      </w:r>
      <w:r w:rsidR="002A7B3B" w:rsidRPr="002A7B3B">
        <w:rPr>
          <w:rFonts w:ascii="Times New Roman" w:hAnsi="Times New Roman" w:cs="Times New Roman"/>
          <w:i/>
          <w:sz w:val="24"/>
          <w:szCs w:val="24"/>
          <w:vertAlign w:val="subscript"/>
          <w:lang w:val="en-US"/>
        </w:rPr>
        <w:t>i</w:t>
      </w:r>
      <w:r w:rsidR="002A7B3B" w:rsidRPr="002A7B3B">
        <w:rPr>
          <w:rFonts w:ascii="Times New Roman" w:hAnsi="Times New Roman" w:cs="Times New Roman"/>
          <w:sz w:val="24"/>
          <w:szCs w:val="24"/>
          <w:vertAlign w:val="subscript"/>
        </w:rPr>
        <w:t>+1</w:t>
      </w:r>
      <w:r w:rsidR="002A7B3B" w:rsidRPr="002A7B3B">
        <w:rPr>
          <w:rFonts w:ascii="Times New Roman" w:hAnsi="Times New Roman" w:cs="Times New Roman"/>
          <w:sz w:val="24"/>
          <w:szCs w:val="24"/>
        </w:rPr>
        <w:t xml:space="preserve">], </w:t>
      </w:r>
      <w:r w:rsidR="002A7B3B" w:rsidRPr="002A7B3B">
        <w:rPr>
          <w:rFonts w:ascii="Times New Roman" w:hAnsi="Times New Roman" w:cs="Times New Roman"/>
          <w:sz w:val="24"/>
          <w:szCs w:val="24"/>
        </w:rPr>
        <w:sym w:font="Symbol" w:char="0078"/>
      </w:r>
      <w:r w:rsidR="002A7B3B" w:rsidRPr="002A7B3B">
        <w:rPr>
          <w:rFonts w:ascii="Times New Roman" w:hAnsi="Times New Roman" w:cs="Times New Roman"/>
          <w:i/>
          <w:sz w:val="24"/>
          <w:szCs w:val="24"/>
          <w:vertAlign w:val="subscript"/>
          <w:lang w:val="en-US"/>
        </w:rPr>
        <w:t>j</w:t>
      </w:r>
      <w:r w:rsidR="002A7B3B" w:rsidRPr="002A7B3B">
        <w:rPr>
          <w:rFonts w:ascii="Times New Roman" w:hAnsi="Times New Roman" w:cs="Times New Roman"/>
          <w:i/>
          <w:sz w:val="24"/>
          <w:szCs w:val="24"/>
          <w:vertAlign w:val="subscript"/>
        </w:rPr>
        <w:t>,</w:t>
      </w:r>
      <w:r w:rsidR="002A7B3B" w:rsidRPr="002A7B3B">
        <w:rPr>
          <w:rFonts w:ascii="Times New Roman" w:hAnsi="Times New Roman" w:cs="Times New Roman"/>
          <w:i/>
          <w:sz w:val="24"/>
          <w:szCs w:val="24"/>
          <w:vertAlign w:val="subscript"/>
          <w:lang w:val="en-US"/>
        </w:rPr>
        <w:t>i</w:t>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sz w:val="24"/>
          <w:szCs w:val="24"/>
          <w:lang w:val="en-US"/>
        </w:rPr>
        <w:sym w:font="Symbol" w:char="F0CE"/>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i/>
          <w:sz w:val="24"/>
          <w:szCs w:val="24"/>
          <w:lang w:val="en-US"/>
        </w:rPr>
        <w:t>Z</w:t>
      </w:r>
      <w:r w:rsidR="002A7B3B" w:rsidRPr="002A7B3B">
        <w:rPr>
          <w:rFonts w:ascii="Times New Roman" w:hAnsi="Times New Roman" w:cs="Times New Roman"/>
          <w:sz w:val="24"/>
          <w:szCs w:val="24"/>
          <w:vertAlign w:val="subscript"/>
        </w:rPr>
        <w:t>+</w:t>
      </w:r>
      <w:r w:rsidR="002A7B3B" w:rsidRPr="002A7B3B">
        <w:rPr>
          <w:rFonts w:ascii="Times New Roman" w:hAnsi="Times New Roman" w:cs="Times New Roman"/>
          <w:sz w:val="24"/>
          <w:szCs w:val="24"/>
        </w:rPr>
        <w:t xml:space="preserve"> </w:t>
      </w:r>
      <w:r w:rsidR="00326345">
        <w:rPr>
          <w:rFonts w:ascii="Times New Roman" w:hAnsi="Times New Roman" w:cs="Times New Roman"/>
          <w:sz w:val="24"/>
          <w:szCs w:val="24"/>
        </w:rPr>
        <w:t xml:space="preserve">есть </w:t>
      </w:r>
      <w:r w:rsidR="00326345" w:rsidRPr="002A7B3B">
        <w:rPr>
          <w:rFonts w:ascii="Times New Roman" w:hAnsi="Times New Roman" w:cs="Times New Roman"/>
          <w:sz w:val="24"/>
          <w:szCs w:val="24"/>
        </w:rPr>
        <w:t xml:space="preserve">количество </w:t>
      </w:r>
      <w:r w:rsidR="002A7B3B" w:rsidRPr="002A7B3B">
        <w:rPr>
          <w:rFonts w:ascii="Times New Roman" w:hAnsi="Times New Roman" w:cs="Times New Roman"/>
          <w:sz w:val="24"/>
          <w:szCs w:val="24"/>
        </w:rPr>
        <w:t xml:space="preserve">требований по потоку насыщения </w:t>
      </w:r>
      <w:r w:rsidR="002A7B3B" w:rsidRPr="002A7B3B">
        <w:rPr>
          <w:rFonts w:ascii="Times New Roman" w:hAnsi="Times New Roman" w:cs="Times New Roman"/>
          <w:sz w:val="24"/>
          <w:szCs w:val="24"/>
        </w:rPr>
        <w:sym w:font="Symbol" w:char="F050"/>
      </w:r>
      <w:r w:rsidR="002A7B3B" w:rsidRPr="002A7B3B">
        <w:rPr>
          <w:rFonts w:ascii="Times New Roman" w:hAnsi="Times New Roman" w:cs="Times New Roman"/>
          <w:i/>
          <w:iCs/>
          <w:spacing w:val="-100"/>
          <w:sz w:val="24"/>
          <w:szCs w:val="24"/>
          <w:vertAlign w:val="subscript"/>
          <w:lang w:val="en-US"/>
        </w:rPr>
        <w:t>j</w:t>
      </w:r>
      <w:r w:rsidR="002A7B3B" w:rsidRPr="002A7B3B">
        <w:rPr>
          <w:rFonts w:ascii="Times New Roman" w:hAnsi="Times New Roman" w:cs="Times New Roman"/>
          <w:sz w:val="24"/>
          <w:szCs w:val="24"/>
          <w:vertAlign w:val="superscript"/>
        </w:rPr>
        <w:t>нас</w:t>
      </w:r>
      <w:r w:rsidR="002A7B3B" w:rsidRPr="002A7B3B">
        <w:rPr>
          <w:rFonts w:ascii="Times New Roman" w:hAnsi="Times New Roman" w:cs="Times New Roman"/>
          <w:sz w:val="24"/>
          <w:szCs w:val="24"/>
        </w:rPr>
        <w:t xml:space="preserve"> </w:t>
      </w:r>
      <w:r w:rsidR="001D2FCB">
        <w:rPr>
          <w:rFonts w:ascii="Times New Roman" w:hAnsi="Times New Roman" w:cs="Times New Roman"/>
          <w:sz w:val="24"/>
          <w:szCs w:val="24"/>
        </w:rPr>
        <w:t xml:space="preserve">на промежутке </w:t>
      </w:r>
      <w:r w:rsidR="002A7B3B" w:rsidRPr="002A7B3B">
        <w:rPr>
          <w:rFonts w:ascii="Times New Roman" w:hAnsi="Times New Roman" w:cs="Times New Roman"/>
          <w:sz w:val="24"/>
          <w:szCs w:val="24"/>
        </w:rPr>
        <w:t>(</w:t>
      </w:r>
      <w:r w:rsidR="002A7B3B" w:rsidRPr="002A7B3B">
        <w:rPr>
          <w:rFonts w:ascii="Times New Roman" w:hAnsi="Times New Roman" w:cs="Times New Roman"/>
          <w:sz w:val="24"/>
          <w:szCs w:val="24"/>
        </w:rPr>
        <w:sym w:font="Symbol" w:char="0074"/>
      </w:r>
      <w:r w:rsidR="002A7B3B" w:rsidRPr="002A7B3B">
        <w:rPr>
          <w:rFonts w:ascii="Times New Roman" w:hAnsi="Times New Roman" w:cs="Times New Roman"/>
          <w:i/>
          <w:sz w:val="24"/>
          <w:szCs w:val="24"/>
          <w:vertAlign w:val="subscript"/>
          <w:lang w:val="en-US"/>
        </w:rPr>
        <w:t>i</w:t>
      </w:r>
      <w:r w:rsidR="002A7B3B" w:rsidRPr="002A7B3B">
        <w:rPr>
          <w:rFonts w:ascii="Times New Roman" w:hAnsi="Times New Roman" w:cs="Times New Roman"/>
          <w:sz w:val="24"/>
          <w:szCs w:val="24"/>
        </w:rPr>
        <w:t>;</w:t>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sz w:val="24"/>
          <w:szCs w:val="24"/>
        </w:rPr>
        <w:sym w:font="Symbol" w:char="0074"/>
      </w:r>
      <w:r w:rsidR="002A7B3B" w:rsidRPr="002A7B3B">
        <w:rPr>
          <w:rFonts w:ascii="Times New Roman" w:hAnsi="Times New Roman" w:cs="Times New Roman"/>
          <w:i/>
          <w:sz w:val="24"/>
          <w:szCs w:val="24"/>
          <w:vertAlign w:val="subscript"/>
          <w:lang w:val="en-US"/>
        </w:rPr>
        <w:t>i</w:t>
      </w:r>
      <w:r w:rsidR="002A7B3B" w:rsidRPr="002A7B3B">
        <w:rPr>
          <w:rFonts w:ascii="Times New Roman" w:hAnsi="Times New Roman" w:cs="Times New Roman"/>
          <w:sz w:val="24"/>
          <w:szCs w:val="24"/>
          <w:vertAlign w:val="subscript"/>
        </w:rPr>
        <w:t>+1</w:t>
      </w:r>
      <w:r w:rsidR="002A7B3B" w:rsidRPr="002A7B3B">
        <w:rPr>
          <w:rFonts w:ascii="Times New Roman" w:hAnsi="Times New Roman" w:cs="Times New Roman"/>
          <w:sz w:val="24"/>
          <w:szCs w:val="24"/>
        </w:rPr>
        <w:t>],</w:t>
      </w:r>
      <w:r w:rsidR="00326345">
        <w:rPr>
          <w:rFonts w:ascii="Times New Roman" w:hAnsi="Times New Roman" w:cs="Times New Roman"/>
          <w:sz w:val="24"/>
          <w:szCs w:val="24"/>
        </w:rPr>
        <w:t xml:space="preserve"> и</w:t>
      </w:r>
      <w:r w:rsidR="002A7B3B" w:rsidRPr="002A7B3B">
        <w:rPr>
          <w:rFonts w:ascii="Times New Roman" w:hAnsi="Times New Roman" w:cs="Times New Roman"/>
          <w:sz w:val="24"/>
          <w:szCs w:val="24"/>
        </w:rPr>
        <w:t xml:space="preserve"> </w:t>
      </w:r>
      <w:r w:rsidR="002A7B3B" w:rsidRPr="002A7B3B">
        <w:rPr>
          <w:rFonts w:ascii="Times New Roman" w:hAnsi="Times New Roman" w:cs="Times New Roman"/>
          <w:position w:val="-14"/>
          <w:sz w:val="24"/>
          <w:szCs w:val="24"/>
        </w:rPr>
        <w:object w:dxaOrig="840" w:dyaOrig="400">
          <v:shape id="_x0000_i1055" type="#_x0000_t75" style="width:42pt;height:20.25pt" o:ole="">
            <v:imagedata r:id="rId68" o:title=""/>
          </v:shape>
          <o:OLEObject Type="Embed" ProgID="Equation.3" ShapeID="_x0000_i1055" DrawAspect="Content" ObjectID="_1537618783" r:id="rId69"/>
        </w:object>
      </w:r>
      <w:r w:rsidR="002A7B3B" w:rsidRPr="002A7B3B">
        <w:rPr>
          <w:rFonts w:ascii="Times New Roman" w:hAnsi="Times New Roman" w:cs="Times New Roman"/>
          <w:sz w:val="24"/>
          <w:szCs w:val="24"/>
        </w:rPr>
        <w:t xml:space="preserve"> </w:t>
      </w:r>
      <w:r w:rsidR="00326345">
        <w:rPr>
          <w:rFonts w:ascii="Times New Roman" w:hAnsi="Times New Roman" w:cs="Times New Roman"/>
          <w:sz w:val="24"/>
          <w:szCs w:val="24"/>
        </w:rPr>
        <w:t xml:space="preserve">есть </w:t>
      </w:r>
      <w:r w:rsidR="00326345" w:rsidRPr="002A7B3B">
        <w:rPr>
          <w:rFonts w:ascii="Times New Roman" w:hAnsi="Times New Roman" w:cs="Times New Roman"/>
          <w:sz w:val="24"/>
          <w:szCs w:val="24"/>
        </w:rPr>
        <w:t xml:space="preserve">количество </w:t>
      </w:r>
      <w:r w:rsidR="002A7B3B" w:rsidRPr="002A7B3B">
        <w:rPr>
          <w:rFonts w:ascii="Times New Roman" w:hAnsi="Times New Roman" w:cs="Times New Roman"/>
          <w:sz w:val="24"/>
          <w:szCs w:val="24"/>
        </w:rPr>
        <w:t xml:space="preserve">реально обслуженных требований по потоку </w:t>
      </w:r>
      <w:r w:rsidR="002A7B3B" w:rsidRPr="002A7B3B">
        <w:rPr>
          <w:rFonts w:ascii="Times New Roman" w:hAnsi="Times New Roman" w:cs="Times New Roman"/>
          <w:sz w:val="24"/>
          <w:szCs w:val="24"/>
        </w:rPr>
        <w:sym w:font="Symbol" w:char="0050"/>
      </w:r>
      <w:r w:rsidR="002A7B3B" w:rsidRPr="002A7B3B">
        <w:rPr>
          <w:rFonts w:ascii="Times New Roman" w:hAnsi="Times New Roman" w:cs="Times New Roman"/>
          <w:i/>
          <w:sz w:val="24"/>
          <w:szCs w:val="24"/>
          <w:vertAlign w:val="subscript"/>
          <w:lang w:val="en-US"/>
        </w:rPr>
        <w:t>j</w:t>
      </w:r>
      <w:r w:rsidR="002A7B3B" w:rsidRPr="002A7B3B">
        <w:rPr>
          <w:rFonts w:ascii="Times New Roman" w:hAnsi="Times New Roman" w:cs="Times New Roman"/>
          <w:sz w:val="24"/>
          <w:szCs w:val="24"/>
        </w:rPr>
        <w:t xml:space="preserve"> </w:t>
      </w:r>
      <w:r w:rsidR="000456F8">
        <w:rPr>
          <w:rFonts w:ascii="Times New Roman" w:hAnsi="Times New Roman" w:cs="Times New Roman"/>
          <w:sz w:val="24"/>
          <w:szCs w:val="24"/>
        </w:rPr>
        <w:t>на промежутке</w:t>
      </w:r>
      <w:r w:rsidR="002A7B3B" w:rsidRPr="002A7B3B">
        <w:rPr>
          <w:rFonts w:ascii="Times New Roman" w:hAnsi="Times New Roman" w:cs="Times New Roman"/>
          <w:sz w:val="24"/>
          <w:szCs w:val="24"/>
        </w:rPr>
        <w:t xml:space="preserve"> (</w:t>
      </w:r>
      <w:r w:rsidR="002A7B3B" w:rsidRPr="002A7B3B">
        <w:rPr>
          <w:rFonts w:ascii="Times New Roman" w:hAnsi="Times New Roman" w:cs="Times New Roman"/>
          <w:sz w:val="24"/>
          <w:szCs w:val="24"/>
        </w:rPr>
        <w:sym w:font="Symbol" w:char="0074"/>
      </w:r>
      <w:r w:rsidR="002A7B3B" w:rsidRPr="002A7B3B">
        <w:rPr>
          <w:rFonts w:ascii="Times New Roman" w:hAnsi="Times New Roman" w:cs="Times New Roman"/>
          <w:i/>
          <w:sz w:val="24"/>
          <w:szCs w:val="24"/>
          <w:vertAlign w:val="subscript"/>
          <w:lang w:val="en-US"/>
        </w:rPr>
        <w:t>i</w:t>
      </w:r>
      <w:r w:rsidR="002A7B3B" w:rsidRPr="002A7B3B">
        <w:rPr>
          <w:rFonts w:ascii="Times New Roman" w:hAnsi="Times New Roman" w:cs="Times New Roman"/>
          <w:sz w:val="24"/>
          <w:szCs w:val="24"/>
        </w:rPr>
        <w:t>;</w:t>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sz w:val="24"/>
          <w:szCs w:val="24"/>
        </w:rPr>
        <w:sym w:font="Symbol" w:char="0074"/>
      </w:r>
      <w:r w:rsidR="002A7B3B" w:rsidRPr="002A7B3B">
        <w:rPr>
          <w:rFonts w:ascii="Times New Roman" w:hAnsi="Times New Roman" w:cs="Times New Roman"/>
          <w:i/>
          <w:sz w:val="24"/>
          <w:szCs w:val="24"/>
          <w:vertAlign w:val="subscript"/>
          <w:lang w:val="en-US"/>
        </w:rPr>
        <w:t>i</w:t>
      </w:r>
      <w:r w:rsidR="002A7B3B" w:rsidRPr="002A7B3B">
        <w:rPr>
          <w:rFonts w:ascii="Times New Roman" w:hAnsi="Times New Roman" w:cs="Times New Roman"/>
          <w:sz w:val="24"/>
          <w:szCs w:val="24"/>
          <w:vertAlign w:val="subscript"/>
        </w:rPr>
        <w:t>+1</w:t>
      </w:r>
      <w:r w:rsidR="002A7B3B" w:rsidRPr="002A7B3B">
        <w:rPr>
          <w:rFonts w:ascii="Times New Roman" w:hAnsi="Times New Roman" w:cs="Times New Roman"/>
          <w:sz w:val="24"/>
          <w:szCs w:val="24"/>
        </w:rPr>
        <w:t xml:space="preserve">], </w:t>
      </w:r>
      <w:r w:rsidR="002A7B3B" w:rsidRPr="002A7B3B">
        <w:rPr>
          <w:rFonts w:ascii="Times New Roman" w:hAnsi="Times New Roman" w:cs="Times New Roman"/>
          <w:i/>
          <w:sz w:val="24"/>
          <w:szCs w:val="24"/>
          <w:lang w:val="en-US"/>
        </w:rPr>
        <w:t>j</w:t>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sz w:val="24"/>
          <w:szCs w:val="24"/>
          <w:lang w:val="en-US"/>
        </w:rPr>
        <w:sym w:font="Symbol" w:char="F0CE"/>
      </w:r>
      <w:r w:rsidR="002A7B3B" w:rsidRPr="002A7B3B">
        <w:rPr>
          <w:rFonts w:ascii="Times New Roman" w:hAnsi="Times New Roman" w:cs="Times New Roman"/>
          <w:sz w:val="24"/>
          <w:szCs w:val="24"/>
          <w:lang w:val="en-US"/>
        </w:rPr>
        <w:t> </w:t>
      </w:r>
      <w:r w:rsidR="002A7B3B" w:rsidRPr="002A7B3B">
        <w:rPr>
          <w:rFonts w:ascii="Times New Roman" w:hAnsi="Times New Roman" w:cs="Times New Roman"/>
          <w:sz w:val="24"/>
          <w:szCs w:val="24"/>
        </w:rPr>
        <w:t>{1, 2, 3, 4}.</w:t>
      </w:r>
    </w:p>
    <w:p w:rsidR="002A7B3B" w:rsidRPr="002A7B3B" w:rsidRDefault="000C4010" w:rsidP="00F70A3C">
      <w:pPr>
        <w:ind w:firstLine="567"/>
        <w:rPr>
          <w:rFonts w:ascii="Times New Roman" w:hAnsi="Times New Roman" w:cs="Times New Roman"/>
          <w:sz w:val="24"/>
          <w:szCs w:val="24"/>
        </w:rPr>
      </w:pPr>
      <w:r>
        <w:rPr>
          <w:rFonts w:ascii="Times New Roman" w:hAnsi="Times New Roman" w:cs="Times New Roman"/>
          <w:sz w:val="24"/>
          <w:szCs w:val="24"/>
        </w:rPr>
        <w:t xml:space="preserve">Обслуживающее устройство меняет свое состояние в соответствии со следующим </w:t>
      </w:r>
      <w:r w:rsidR="00C71B3D">
        <w:rPr>
          <w:rFonts w:ascii="Times New Roman" w:hAnsi="Times New Roman" w:cs="Times New Roman"/>
          <w:sz w:val="24"/>
          <w:szCs w:val="24"/>
        </w:rPr>
        <w:t>законом</w:t>
      </w:r>
    </w:p>
    <w:p w:rsidR="002A7B3B" w:rsidRPr="002A7B3B" w:rsidRDefault="002A7B3B" w:rsidP="00BA4FC7">
      <w:pPr>
        <w:tabs>
          <w:tab w:val="center" w:pos="4560"/>
          <w:tab w:val="center" w:pos="9356"/>
        </w:tabs>
        <w:spacing w:before="120" w:after="120"/>
        <w:jc w:val="right"/>
        <w:rPr>
          <w:rFonts w:ascii="Times New Roman" w:hAnsi="Times New Roman" w:cs="Times New Roman"/>
          <w:sz w:val="24"/>
          <w:szCs w:val="24"/>
        </w:rPr>
      </w:pPr>
      <w:r w:rsidRPr="002A7B3B">
        <w:rPr>
          <w:rFonts w:ascii="Times New Roman" w:hAnsi="Times New Roman" w:cs="Times New Roman"/>
          <w:position w:val="-14"/>
          <w:sz w:val="24"/>
          <w:szCs w:val="24"/>
          <w:lang w:val="en-US"/>
        </w:rPr>
        <w:object w:dxaOrig="1579" w:dyaOrig="380">
          <v:shape id="_x0000_i1056" type="#_x0000_t75" style="width:78.75pt;height:18.75pt" o:ole="">
            <v:imagedata r:id="rId70" o:title=""/>
          </v:shape>
          <o:OLEObject Type="Embed" ProgID="Equation.3" ShapeID="_x0000_i1056" DrawAspect="Content" ObjectID="_1537618784" r:id="rId71"/>
        </w:object>
      </w:r>
      <w:r w:rsidRPr="002A7B3B">
        <w:rPr>
          <w:rFonts w:ascii="Times New Roman" w:hAnsi="Times New Roman" w:cs="Times New Roman"/>
          <w:sz w:val="24"/>
          <w:szCs w:val="24"/>
        </w:rPr>
        <w:tab/>
        <w:t>(3)</w:t>
      </w:r>
    </w:p>
    <w:p w:rsidR="000C4010" w:rsidRDefault="002A7B3B" w:rsidP="00F70A3C">
      <w:pPr>
        <w:rPr>
          <w:rFonts w:ascii="Times New Roman" w:hAnsi="Times New Roman" w:cs="Times New Roman"/>
          <w:sz w:val="24"/>
          <w:szCs w:val="24"/>
        </w:rPr>
      </w:pPr>
      <w:r w:rsidRPr="002A7B3B">
        <w:rPr>
          <w:rFonts w:ascii="Times New Roman" w:hAnsi="Times New Roman" w:cs="Times New Roman"/>
          <w:sz w:val="24"/>
          <w:szCs w:val="24"/>
        </w:rPr>
        <w:t xml:space="preserve">где </w:t>
      </w:r>
      <w:r w:rsidR="006D69F0">
        <w:rPr>
          <w:rFonts w:ascii="Times New Roman" w:hAnsi="Times New Roman" w:cs="Times New Roman"/>
          <w:sz w:val="24"/>
          <w:szCs w:val="24"/>
        </w:rPr>
        <w:t>отображение</w:t>
      </w:r>
      <w:r w:rsidR="000C4010">
        <w:rPr>
          <w:rFonts w:ascii="Times New Roman" w:hAnsi="Times New Roman" w:cs="Times New Roman"/>
          <w:sz w:val="24"/>
          <w:szCs w:val="24"/>
        </w:rPr>
        <w:t xml:space="preserve"> </w:t>
      </w:r>
      <w:r w:rsidRPr="002A7B3B">
        <w:rPr>
          <w:rFonts w:ascii="Times New Roman" w:hAnsi="Times New Roman" w:cs="Times New Roman"/>
          <w:i/>
          <w:sz w:val="24"/>
          <w:szCs w:val="24"/>
          <w:lang w:val="en-US"/>
        </w:rPr>
        <w:t>h</w:t>
      </w:r>
      <w:r w:rsidRPr="002A7B3B">
        <w:rPr>
          <w:rFonts w:ascii="Times New Roman" w:hAnsi="Times New Roman" w:cs="Times New Roman"/>
          <w:sz w:val="24"/>
          <w:szCs w:val="24"/>
        </w:rPr>
        <w:t>(</w:t>
      </w:r>
      <w:r w:rsidRPr="002A7B3B">
        <w:rPr>
          <w:rFonts w:ascii="Times New Roman" w:hAnsi="Times New Roman" w:cs="Times New Roman"/>
          <w:sz w:val="24"/>
          <w:szCs w:val="24"/>
          <w:lang w:val="en-US"/>
        </w:rPr>
        <w:sym w:font="Symbol" w:char="00D7"/>
      </w:r>
      <w:r w:rsidRPr="002A7B3B">
        <w:rPr>
          <w:rFonts w:ascii="Times New Roman" w:hAnsi="Times New Roman" w:cs="Times New Roman"/>
          <w:sz w:val="24"/>
          <w:szCs w:val="24"/>
        </w:rPr>
        <w:t>,</w:t>
      </w:r>
      <w:r w:rsidRPr="002A7B3B">
        <w:rPr>
          <w:rFonts w:ascii="Times New Roman" w:hAnsi="Times New Roman" w:cs="Times New Roman"/>
          <w:sz w:val="24"/>
          <w:szCs w:val="24"/>
          <w:lang w:val="en-US"/>
        </w:rPr>
        <w:t> </w:t>
      </w:r>
      <w:r w:rsidRPr="002A7B3B">
        <w:rPr>
          <w:rFonts w:ascii="Times New Roman" w:hAnsi="Times New Roman" w:cs="Times New Roman"/>
          <w:sz w:val="24"/>
          <w:szCs w:val="24"/>
          <w:lang w:val="en-US"/>
        </w:rPr>
        <w:sym w:font="Symbol" w:char="00D7"/>
      </w:r>
      <w:r w:rsidR="000C4010">
        <w:rPr>
          <w:rFonts w:ascii="Times New Roman" w:hAnsi="Times New Roman" w:cs="Times New Roman"/>
          <w:sz w:val="24"/>
          <w:szCs w:val="24"/>
        </w:rPr>
        <w:t>) определен</w:t>
      </w:r>
      <w:r w:rsidR="00A2658A">
        <w:rPr>
          <w:rFonts w:ascii="Times New Roman" w:hAnsi="Times New Roman" w:cs="Times New Roman"/>
          <w:sz w:val="24"/>
          <w:szCs w:val="24"/>
        </w:rPr>
        <w:t>о</w:t>
      </w:r>
      <w:r w:rsidR="003A2519">
        <w:rPr>
          <w:rFonts w:ascii="Times New Roman" w:hAnsi="Times New Roman" w:cs="Times New Roman"/>
          <w:sz w:val="24"/>
          <w:szCs w:val="24"/>
        </w:rPr>
        <w:t xml:space="preserve"> уравнением</w:t>
      </w:r>
      <w:r w:rsidRPr="002A7B3B">
        <w:rPr>
          <w:rFonts w:ascii="Times New Roman" w:hAnsi="Times New Roman" w:cs="Times New Roman"/>
          <w:sz w:val="24"/>
          <w:szCs w:val="24"/>
        </w:rPr>
        <w:t xml:space="preserve"> (2). </w:t>
      </w:r>
    </w:p>
    <w:p w:rsidR="000C4010" w:rsidRPr="000C4010" w:rsidRDefault="000C4010" w:rsidP="003A2519">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Определим </w:t>
      </w:r>
      <w:r w:rsidR="001E6D7A">
        <w:rPr>
          <w:rFonts w:ascii="Times New Roman" w:hAnsi="Times New Roman" w:cs="Times New Roman"/>
          <w:sz w:val="24"/>
          <w:szCs w:val="24"/>
        </w:rPr>
        <w:t>значения</w:t>
      </w:r>
      <w:r w:rsidR="00F10AB1">
        <w:rPr>
          <w:rFonts w:ascii="Times New Roman" w:hAnsi="Times New Roman" w:cs="Times New Roman"/>
          <w:sz w:val="24"/>
          <w:szCs w:val="24"/>
        </w:rPr>
        <w:t xml:space="preserve"> функций</w:t>
      </w:r>
      <w:r>
        <w:rPr>
          <w:rFonts w:ascii="Times New Roman" w:hAnsi="Times New Roman" w:cs="Times New Roman"/>
          <w:sz w:val="24"/>
          <w:szCs w:val="24"/>
        </w:rPr>
        <w:t xml:space="preserve"> </w:t>
      </w:r>
      <w:r w:rsidRPr="000C4010">
        <w:rPr>
          <w:rFonts w:ascii="Times New Roman" w:hAnsi="Times New Roman" w:cs="Times New Roman"/>
          <w:sz w:val="24"/>
          <w:szCs w:val="24"/>
        </w:rPr>
        <w:sym w:font="Symbol" w:char="006A"/>
      </w:r>
      <w:r w:rsidRPr="000C4010">
        <w:rPr>
          <w:rFonts w:ascii="Times New Roman" w:hAnsi="Times New Roman" w:cs="Times New Roman"/>
          <w:sz w:val="24"/>
          <w:szCs w:val="24"/>
          <w:vertAlign w:val="subscript"/>
        </w:rPr>
        <w:t>1</w:t>
      </w:r>
      <w:r w:rsidRPr="000C4010">
        <w:rPr>
          <w:rFonts w:ascii="Times New Roman" w:hAnsi="Times New Roman" w:cs="Times New Roman"/>
          <w:sz w:val="24"/>
          <w:szCs w:val="24"/>
        </w:rPr>
        <w:t>(</w:t>
      </w:r>
      <w:r w:rsidRPr="000C4010">
        <w:rPr>
          <w:rFonts w:ascii="Times New Roman" w:hAnsi="Times New Roman" w:cs="Times New Roman"/>
          <w:sz w:val="24"/>
          <w:szCs w:val="24"/>
        </w:rPr>
        <w:sym w:font="Symbol" w:char="00D7"/>
      </w:r>
      <w:r w:rsidRPr="000C4010">
        <w:rPr>
          <w:rFonts w:ascii="Times New Roman" w:hAnsi="Times New Roman" w:cs="Times New Roman"/>
          <w:sz w:val="24"/>
          <w:szCs w:val="24"/>
        </w:rPr>
        <w:t>, </w:t>
      </w:r>
      <w:r w:rsidRPr="000C4010">
        <w:rPr>
          <w:rFonts w:ascii="Times New Roman" w:hAnsi="Times New Roman" w:cs="Times New Roman"/>
          <w:sz w:val="24"/>
          <w:szCs w:val="24"/>
        </w:rPr>
        <w:sym w:font="Symbol" w:char="00D7"/>
      </w:r>
      <w:r w:rsidRPr="000C4010">
        <w:rPr>
          <w:rFonts w:ascii="Times New Roman" w:hAnsi="Times New Roman" w:cs="Times New Roman"/>
          <w:sz w:val="24"/>
          <w:szCs w:val="24"/>
        </w:rPr>
        <w:t xml:space="preserve">), </w:t>
      </w:r>
      <w:r w:rsidRPr="000C4010">
        <w:rPr>
          <w:rFonts w:ascii="Times New Roman" w:hAnsi="Times New Roman" w:cs="Times New Roman"/>
          <w:sz w:val="24"/>
          <w:szCs w:val="24"/>
        </w:rPr>
        <w:sym w:font="Symbol" w:char="006A"/>
      </w:r>
      <w:r w:rsidRPr="000C4010">
        <w:rPr>
          <w:rFonts w:ascii="Times New Roman" w:hAnsi="Times New Roman" w:cs="Times New Roman"/>
          <w:sz w:val="24"/>
          <w:szCs w:val="24"/>
          <w:vertAlign w:val="subscript"/>
        </w:rPr>
        <w:t>3</w:t>
      </w:r>
      <w:r w:rsidRPr="000C4010">
        <w:rPr>
          <w:rFonts w:ascii="Times New Roman" w:hAnsi="Times New Roman" w:cs="Times New Roman"/>
          <w:sz w:val="24"/>
          <w:szCs w:val="24"/>
        </w:rPr>
        <w:t>(</w:t>
      </w:r>
      <w:r w:rsidRPr="000C4010">
        <w:rPr>
          <w:rFonts w:ascii="Times New Roman" w:hAnsi="Times New Roman" w:cs="Times New Roman"/>
          <w:sz w:val="24"/>
          <w:szCs w:val="24"/>
        </w:rPr>
        <w:sym w:font="Symbol" w:char="00D7"/>
      </w:r>
      <w:r w:rsidRPr="000C4010">
        <w:rPr>
          <w:rFonts w:ascii="Times New Roman" w:hAnsi="Times New Roman" w:cs="Times New Roman"/>
          <w:sz w:val="24"/>
          <w:szCs w:val="24"/>
        </w:rPr>
        <w:t>, </w:t>
      </w:r>
      <w:r w:rsidRPr="000C4010">
        <w:rPr>
          <w:rFonts w:ascii="Times New Roman" w:hAnsi="Times New Roman" w:cs="Times New Roman"/>
          <w:sz w:val="24"/>
          <w:szCs w:val="24"/>
        </w:rPr>
        <w:sym w:font="Symbol" w:char="00D7"/>
      </w:r>
      <w:r w:rsidRPr="000C4010">
        <w:rPr>
          <w:rFonts w:ascii="Times New Roman" w:hAnsi="Times New Roman" w:cs="Times New Roman"/>
          <w:sz w:val="24"/>
          <w:szCs w:val="24"/>
        </w:rPr>
        <w:t xml:space="preserve">) </w:t>
      </w:r>
      <w:r>
        <w:rPr>
          <w:rFonts w:ascii="Times New Roman" w:hAnsi="Times New Roman" w:cs="Times New Roman"/>
          <w:sz w:val="24"/>
          <w:szCs w:val="24"/>
        </w:rPr>
        <w:t>с помощью разложений</w:t>
      </w:r>
    </w:p>
    <w:p w:rsidR="000C4010" w:rsidRPr="000C4010" w:rsidRDefault="00F2539F" w:rsidP="00BA4FC7">
      <w:pPr>
        <w:tabs>
          <w:tab w:val="center" w:pos="4536"/>
          <w:tab w:val="center" w:pos="8784"/>
        </w:tabs>
        <w:spacing w:before="120" w:after="120"/>
        <w:jc w:val="center"/>
        <w:rPr>
          <w:rFonts w:ascii="Times New Roman" w:hAnsi="Times New Roman" w:cs="Times New Roman"/>
          <w:sz w:val="24"/>
          <w:szCs w:val="24"/>
        </w:rPr>
      </w:pPr>
      <w:r w:rsidRPr="000C4010">
        <w:rPr>
          <w:rFonts w:ascii="Times New Roman" w:hAnsi="Times New Roman" w:cs="Times New Roman"/>
          <w:position w:val="-28"/>
          <w:sz w:val="24"/>
          <w:szCs w:val="24"/>
          <w:lang w:val="en-US"/>
        </w:rPr>
        <w:object w:dxaOrig="3440" w:dyaOrig="680">
          <v:shape id="_x0000_i1057" type="#_x0000_t75" style="width:171.75pt;height:33.75pt" o:ole="">
            <v:imagedata r:id="rId72" o:title=""/>
          </v:shape>
          <o:OLEObject Type="Embed" ProgID="Equation.3" ShapeID="_x0000_i1057" DrawAspect="Content" ObjectID="_1537618785" r:id="rId73"/>
        </w:object>
      </w:r>
    </w:p>
    <w:p w:rsidR="003A2519" w:rsidRDefault="000C4010" w:rsidP="00F70A3C">
      <w:pPr>
        <w:rPr>
          <w:rFonts w:ascii="Times New Roman" w:hAnsi="Times New Roman" w:cs="Times New Roman"/>
          <w:sz w:val="24"/>
          <w:szCs w:val="24"/>
        </w:rPr>
      </w:pPr>
      <w:r>
        <w:rPr>
          <w:rFonts w:ascii="Times New Roman" w:hAnsi="Times New Roman" w:cs="Times New Roman"/>
          <w:sz w:val="24"/>
          <w:szCs w:val="24"/>
        </w:rPr>
        <w:t>гд</w:t>
      </w:r>
      <w:r w:rsidRPr="000C4010">
        <w:rPr>
          <w:rFonts w:ascii="Times New Roman" w:hAnsi="Times New Roman" w:cs="Times New Roman"/>
          <w:sz w:val="24"/>
          <w:szCs w:val="24"/>
        </w:rPr>
        <w:t>е</w:t>
      </w:r>
      <w:r>
        <w:rPr>
          <w:rFonts w:ascii="Times New Roman" w:hAnsi="Times New Roman" w:cs="Times New Roman"/>
          <w:sz w:val="24"/>
          <w:szCs w:val="24"/>
        </w:rPr>
        <w:t xml:space="preserve"> функции</w:t>
      </w:r>
      <w:r w:rsidRPr="000C4010">
        <w:rPr>
          <w:rFonts w:ascii="Times New Roman" w:hAnsi="Times New Roman" w:cs="Times New Roman"/>
          <w:sz w:val="24"/>
          <w:szCs w:val="24"/>
        </w:rPr>
        <w:t xml:space="preserve"> </w:t>
      </w:r>
      <w:r w:rsidRPr="000C4010">
        <w:rPr>
          <w:rFonts w:ascii="Times New Roman" w:hAnsi="Times New Roman" w:cs="Times New Roman"/>
          <w:i/>
          <w:sz w:val="24"/>
          <w:szCs w:val="24"/>
          <w:lang w:val="en-US"/>
        </w:rPr>
        <w:t>f</w:t>
      </w:r>
      <w:r w:rsidRPr="000C4010">
        <w:rPr>
          <w:rFonts w:ascii="Times New Roman" w:hAnsi="Times New Roman" w:cs="Times New Roman"/>
          <w:i/>
          <w:sz w:val="24"/>
          <w:szCs w:val="24"/>
          <w:vertAlign w:val="subscript"/>
          <w:lang w:val="en-US"/>
        </w:rPr>
        <w:t>j</w:t>
      </w:r>
      <w:r w:rsidRPr="000C4010">
        <w:rPr>
          <w:rFonts w:ascii="Times New Roman" w:hAnsi="Times New Roman" w:cs="Times New Roman"/>
          <w:sz w:val="24"/>
          <w:szCs w:val="24"/>
        </w:rPr>
        <w:t>(</w:t>
      </w:r>
      <w:r w:rsidRPr="000C4010">
        <w:rPr>
          <w:rFonts w:ascii="Times New Roman" w:hAnsi="Times New Roman" w:cs="Times New Roman"/>
          <w:i/>
          <w:sz w:val="24"/>
          <w:szCs w:val="24"/>
          <w:lang w:val="en-US"/>
        </w:rPr>
        <w:t>z</w:t>
      </w:r>
      <w:r w:rsidRPr="000C4010">
        <w:rPr>
          <w:rFonts w:ascii="Times New Roman" w:hAnsi="Times New Roman" w:cs="Times New Roman"/>
          <w:sz w:val="24"/>
          <w:szCs w:val="24"/>
        </w:rPr>
        <w:t xml:space="preserve">) определены в (1), </w:t>
      </w:r>
      <w:r w:rsidRPr="000C4010">
        <w:rPr>
          <w:rFonts w:ascii="Times New Roman" w:hAnsi="Times New Roman" w:cs="Times New Roman"/>
          <w:i/>
          <w:sz w:val="24"/>
          <w:szCs w:val="24"/>
          <w:lang w:val="en-US"/>
        </w:rPr>
        <w:t>j</w:t>
      </w:r>
      <w:r w:rsidRPr="000C4010">
        <w:rPr>
          <w:rFonts w:ascii="Times New Roman" w:hAnsi="Times New Roman" w:cs="Times New Roman"/>
          <w:sz w:val="24"/>
          <w:szCs w:val="24"/>
          <w:lang w:val="en-US"/>
        </w:rPr>
        <w:t> </w:t>
      </w:r>
      <w:r w:rsidRPr="000C4010">
        <w:rPr>
          <w:rFonts w:ascii="Times New Roman" w:hAnsi="Times New Roman" w:cs="Times New Roman"/>
          <w:sz w:val="24"/>
          <w:szCs w:val="24"/>
          <w:lang w:val="en-US"/>
        </w:rPr>
        <w:sym w:font="Symbol" w:char="00CE"/>
      </w:r>
      <w:r w:rsidRPr="000C4010">
        <w:rPr>
          <w:rFonts w:ascii="Times New Roman" w:hAnsi="Times New Roman" w:cs="Times New Roman"/>
          <w:sz w:val="24"/>
          <w:szCs w:val="24"/>
          <w:lang w:val="en-US"/>
        </w:rPr>
        <w:t> </w:t>
      </w:r>
      <w:r w:rsidRPr="000C4010">
        <w:rPr>
          <w:rFonts w:ascii="Times New Roman" w:hAnsi="Times New Roman" w:cs="Times New Roman"/>
          <w:sz w:val="24"/>
          <w:szCs w:val="24"/>
        </w:rPr>
        <w:t xml:space="preserve">{1, 3}. </w:t>
      </w:r>
      <w:r>
        <w:rPr>
          <w:rFonts w:ascii="Times New Roman" w:hAnsi="Times New Roman" w:cs="Times New Roman"/>
          <w:sz w:val="24"/>
          <w:szCs w:val="24"/>
        </w:rPr>
        <w:t xml:space="preserve">По своему смыслу </w:t>
      </w:r>
      <w:r w:rsidR="001E6D7A">
        <w:rPr>
          <w:rFonts w:ascii="Times New Roman" w:hAnsi="Times New Roman" w:cs="Times New Roman"/>
          <w:sz w:val="24"/>
          <w:szCs w:val="24"/>
        </w:rPr>
        <w:t>число</w:t>
      </w:r>
      <w:r w:rsidRPr="000C4010">
        <w:rPr>
          <w:rFonts w:ascii="Times New Roman" w:hAnsi="Times New Roman" w:cs="Times New Roman"/>
          <w:sz w:val="24"/>
          <w:szCs w:val="24"/>
        </w:rPr>
        <w:t xml:space="preserve"> </w:t>
      </w:r>
      <w:r w:rsidRPr="000C4010">
        <w:rPr>
          <w:rFonts w:ascii="Times New Roman" w:hAnsi="Times New Roman" w:cs="Times New Roman"/>
          <w:sz w:val="24"/>
          <w:szCs w:val="24"/>
        </w:rPr>
        <w:sym w:font="Symbol" w:char="006A"/>
      </w:r>
      <w:r w:rsidRPr="000C4010">
        <w:rPr>
          <w:rFonts w:ascii="Times New Roman" w:hAnsi="Times New Roman" w:cs="Times New Roman"/>
          <w:i/>
          <w:sz w:val="24"/>
          <w:szCs w:val="24"/>
          <w:vertAlign w:val="subscript"/>
          <w:lang w:val="en-US"/>
        </w:rPr>
        <w:t>j</w:t>
      </w:r>
      <w:r w:rsidRPr="000C4010">
        <w:rPr>
          <w:rFonts w:ascii="Times New Roman" w:hAnsi="Times New Roman" w:cs="Times New Roman"/>
          <w:sz w:val="24"/>
          <w:szCs w:val="24"/>
        </w:rPr>
        <w:t>(</w:t>
      </w:r>
      <w:r w:rsidRPr="000C4010">
        <w:rPr>
          <w:rFonts w:ascii="Times New Roman" w:hAnsi="Times New Roman" w:cs="Times New Roman"/>
          <w:i/>
          <w:sz w:val="24"/>
          <w:szCs w:val="24"/>
          <w:lang w:val="en-US"/>
        </w:rPr>
        <w:t>x</w:t>
      </w:r>
      <w:r w:rsidRPr="000C4010">
        <w:rPr>
          <w:rFonts w:ascii="Times New Roman" w:hAnsi="Times New Roman" w:cs="Times New Roman"/>
          <w:i/>
          <w:sz w:val="24"/>
          <w:szCs w:val="24"/>
        </w:rPr>
        <w:t>, </w:t>
      </w:r>
      <w:r w:rsidRPr="000C4010">
        <w:rPr>
          <w:rFonts w:ascii="Times New Roman" w:hAnsi="Times New Roman" w:cs="Times New Roman"/>
          <w:i/>
          <w:sz w:val="24"/>
          <w:szCs w:val="24"/>
          <w:lang w:val="en-US"/>
        </w:rPr>
        <w:t>t</w:t>
      </w:r>
      <w:r>
        <w:rPr>
          <w:rFonts w:ascii="Times New Roman" w:hAnsi="Times New Roman" w:cs="Times New Roman"/>
          <w:sz w:val="24"/>
          <w:szCs w:val="24"/>
        </w:rPr>
        <w:t>)</w:t>
      </w:r>
      <w:r w:rsidRPr="000C4010">
        <w:rPr>
          <w:rFonts w:ascii="Times New Roman" w:hAnsi="Times New Roman" w:cs="Times New Roman"/>
          <w:sz w:val="24"/>
          <w:szCs w:val="24"/>
        </w:rPr>
        <w:t xml:space="preserve"> есть вероятность поступления </w:t>
      </w:r>
      <w:r w:rsidRPr="000C4010">
        <w:rPr>
          <w:rFonts w:ascii="Times New Roman" w:hAnsi="Times New Roman" w:cs="Times New Roman"/>
          <w:i/>
          <w:sz w:val="24"/>
          <w:szCs w:val="24"/>
          <w:lang w:val="en-US"/>
        </w:rPr>
        <w:t>x</w:t>
      </w:r>
      <w:r w:rsidRPr="000C4010">
        <w:rPr>
          <w:rFonts w:ascii="Times New Roman" w:hAnsi="Times New Roman" w:cs="Times New Roman"/>
          <w:sz w:val="24"/>
          <w:szCs w:val="24"/>
          <w:lang w:val="en-US"/>
        </w:rPr>
        <w:t> </w:t>
      </w:r>
      <w:r w:rsidRPr="000C4010">
        <w:rPr>
          <w:rFonts w:ascii="Times New Roman" w:hAnsi="Times New Roman" w:cs="Times New Roman"/>
          <w:sz w:val="24"/>
          <w:szCs w:val="24"/>
        </w:rPr>
        <w:t>=</w:t>
      </w:r>
      <w:r w:rsidRPr="000C4010">
        <w:rPr>
          <w:rFonts w:ascii="Times New Roman" w:hAnsi="Times New Roman" w:cs="Times New Roman"/>
          <w:sz w:val="24"/>
          <w:szCs w:val="24"/>
          <w:lang w:val="en-US"/>
        </w:rPr>
        <w:t> </w:t>
      </w:r>
      <w:r w:rsidRPr="000C4010">
        <w:rPr>
          <w:rFonts w:ascii="Times New Roman" w:hAnsi="Times New Roman" w:cs="Times New Roman"/>
          <w:sz w:val="24"/>
          <w:szCs w:val="24"/>
        </w:rPr>
        <w:t>0,</w:t>
      </w:r>
      <w:r w:rsidRPr="000C4010">
        <w:rPr>
          <w:rFonts w:ascii="Times New Roman" w:hAnsi="Times New Roman" w:cs="Times New Roman"/>
          <w:sz w:val="24"/>
          <w:szCs w:val="24"/>
          <w:lang w:val="en-US"/>
        </w:rPr>
        <w:t> </w:t>
      </w:r>
      <w:r w:rsidRPr="000C4010">
        <w:rPr>
          <w:rFonts w:ascii="Times New Roman" w:hAnsi="Times New Roman" w:cs="Times New Roman"/>
          <w:sz w:val="24"/>
          <w:szCs w:val="24"/>
        </w:rPr>
        <w:t>1,</w:t>
      </w:r>
      <w:r w:rsidRPr="000C4010">
        <w:rPr>
          <w:rFonts w:ascii="Times New Roman" w:hAnsi="Times New Roman" w:cs="Times New Roman"/>
          <w:sz w:val="24"/>
          <w:szCs w:val="24"/>
          <w:lang w:val="en-US"/>
        </w:rPr>
        <w:t> </w:t>
      </w:r>
      <w:r w:rsidRPr="000C4010">
        <w:rPr>
          <w:rFonts w:ascii="Times New Roman" w:hAnsi="Times New Roman" w:cs="Times New Roman"/>
          <w:sz w:val="24"/>
          <w:szCs w:val="24"/>
        </w:rPr>
        <w:t xml:space="preserve">… требований за время </w:t>
      </w:r>
      <w:r w:rsidRPr="000C4010">
        <w:rPr>
          <w:rFonts w:ascii="Times New Roman" w:hAnsi="Times New Roman" w:cs="Times New Roman"/>
          <w:i/>
          <w:sz w:val="24"/>
          <w:szCs w:val="24"/>
          <w:lang w:val="en-US"/>
        </w:rPr>
        <w:t>t</w:t>
      </w:r>
      <w:r w:rsidRPr="000C4010">
        <w:rPr>
          <w:rFonts w:ascii="Times New Roman" w:hAnsi="Times New Roman" w:cs="Times New Roman"/>
          <w:sz w:val="24"/>
          <w:szCs w:val="24"/>
          <w:lang w:val="en-US"/>
        </w:rPr>
        <w:t> </w:t>
      </w:r>
      <w:r w:rsidRPr="000C4010">
        <w:rPr>
          <w:rFonts w:ascii="Times New Roman" w:hAnsi="Times New Roman" w:cs="Times New Roman"/>
          <w:sz w:val="24"/>
          <w:szCs w:val="24"/>
          <w:lang w:val="en-US"/>
        </w:rPr>
        <w:sym w:font="Symbol" w:char="00B3"/>
      </w:r>
      <w:r w:rsidRPr="000C4010">
        <w:rPr>
          <w:rFonts w:ascii="Times New Roman" w:hAnsi="Times New Roman" w:cs="Times New Roman"/>
          <w:sz w:val="24"/>
          <w:szCs w:val="24"/>
          <w:lang w:val="en-US"/>
        </w:rPr>
        <w:t> </w:t>
      </w:r>
      <w:r w:rsidRPr="000C4010">
        <w:rPr>
          <w:rFonts w:ascii="Times New Roman" w:hAnsi="Times New Roman" w:cs="Times New Roman"/>
          <w:sz w:val="24"/>
          <w:szCs w:val="24"/>
        </w:rPr>
        <w:t>0</w:t>
      </w:r>
      <w:r>
        <w:rPr>
          <w:rFonts w:ascii="Times New Roman" w:hAnsi="Times New Roman" w:cs="Times New Roman"/>
          <w:sz w:val="24"/>
          <w:szCs w:val="24"/>
        </w:rPr>
        <w:t xml:space="preserve"> </w:t>
      </w:r>
      <w:r w:rsidRPr="000C4010">
        <w:rPr>
          <w:rFonts w:ascii="Times New Roman" w:hAnsi="Times New Roman" w:cs="Times New Roman"/>
          <w:sz w:val="24"/>
          <w:szCs w:val="24"/>
        </w:rPr>
        <w:t xml:space="preserve">по потоку </w:t>
      </w:r>
      <w:r w:rsidRPr="000C4010">
        <w:rPr>
          <w:rFonts w:ascii="Times New Roman" w:hAnsi="Times New Roman" w:cs="Times New Roman"/>
          <w:sz w:val="24"/>
          <w:szCs w:val="24"/>
        </w:rPr>
        <w:sym w:font="Symbol" w:char="0050"/>
      </w:r>
      <w:r w:rsidRPr="000C4010">
        <w:rPr>
          <w:rFonts w:ascii="Times New Roman" w:hAnsi="Times New Roman" w:cs="Times New Roman"/>
          <w:i/>
          <w:sz w:val="24"/>
          <w:szCs w:val="24"/>
          <w:vertAlign w:val="subscript"/>
          <w:lang w:val="en-US"/>
        </w:rPr>
        <w:t>j</w:t>
      </w:r>
      <w:r w:rsidRPr="000C4010">
        <w:rPr>
          <w:rFonts w:ascii="Times New Roman" w:hAnsi="Times New Roman" w:cs="Times New Roman"/>
          <w:sz w:val="24"/>
          <w:szCs w:val="24"/>
        </w:rPr>
        <w:t>.</w:t>
      </w:r>
      <w:r w:rsidR="004273A4">
        <w:rPr>
          <w:rFonts w:ascii="Times New Roman" w:hAnsi="Times New Roman" w:cs="Times New Roman"/>
          <w:sz w:val="24"/>
          <w:szCs w:val="24"/>
        </w:rPr>
        <w:t xml:space="preserve"> Если </w:t>
      </w:r>
      <w:r w:rsidR="004273A4" w:rsidRPr="000C4010">
        <w:rPr>
          <w:rFonts w:ascii="Times New Roman" w:hAnsi="Times New Roman" w:cs="Times New Roman"/>
          <w:i/>
          <w:sz w:val="24"/>
          <w:szCs w:val="24"/>
          <w:lang w:val="en-US"/>
        </w:rPr>
        <w:t>x</w:t>
      </w:r>
      <w:r w:rsidR="004273A4">
        <w:rPr>
          <w:rFonts w:ascii="Times New Roman" w:hAnsi="Times New Roman" w:cs="Times New Roman"/>
          <w:i/>
          <w:sz w:val="24"/>
          <w:szCs w:val="24"/>
        </w:rPr>
        <w:t> </w:t>
      </w:r>
      <w:r w:rsidR="004273A4" w:rsidRPr="004273A4">
        <w:rPr>
          <w:rFonts w:ascii="Times New Roman" w:hAnsi="Times New Roman" w:cs="Times New Roman"/>
          <w:i/>
          <w:sz w:val="24"/>
          <w:szCs w:val="24"/>
        </w:rPr>
        <w:t>&lt;</w:t>
      </w:r>
      <w:r w:rsidR="004273A4">
        <w:rPr>
          <w:rFonts w:ascii="Times New Roman" w:hAnsi="Times New Roman" w:cs="Times New Roman"/>
          <w:i/>
          <w:sz w:val="24"/>
          <w:szCs w:val="24"/>
          <w:lang w:val="en-US"/>
        </w:rPr>
        <w:t> </w:t>
      </w:r>
      <w:r w:rsidR="004273A4" w:rsidRPr="004273A4">
        <w:rPr>
          <w:rFonts w:ascii="Times New Roman" w:hAnsi="Times New Roman" w:cs="Times New Roman"/>
          <w:sz w:val="24"/>
          <w:szCs w:val="24"/>
        </w:rPr>
        <w:t>0</w:t>
      </w:r>
      <w:r w:rsidR="004273A4">
        <w:rPr>
          <w:rFonts w:ascii="Times New Roman" w:hAnsi="Times New Roman" w:cs="Times New Roman"/>
          <w:sz w:val="24"/>
          <w:szCs w:val="24"/>
        </w:rPr>
        <w:t xml:space="preserve">, то значение функции </w:t>
      </w:r>
      <w:r w:rsidR="004273A4" w:rsidRPr="000C4010">
        <w:rPr>
          <w:rFonts w:ascii="Times New Roman" w:hAnsi="Times New Roman" w:cs="Times New Roman"/>
          <w:sz w:val="24"/>
          <w:szCs w:val="24"/>
          <w:lang w:val="en-US"/>
        </w:rPr>
        <w:t> </w:t>
      </w:r>
      <w:r w:rsidR="00BF42A8" w:rsidRPr="000C4010">
        <w:rPr>
          <w:rFonts w:ascii="Times New Roman" w:hAnsi="Times New Roman" w:cs="Times New Roman"/>
          <w:sz w:val="24"/>
          <w:szCs w:val="24"/>
        </w:rPr>
        <w:sym w:font="Symbol" w:char="006A"/>
      </w:r>
      <w:r w:rsidR="00BF42A8" w:rsidRPr="000C4010">
        <w:rPr>
          <w:rFonts w:ascii="Times New Roman" w:hAnsi="Times New Roman" w:cs="Times New Roman"/>
          <w:i/>
          <w:sz w:val="24"/>
          <w:szCs w:val="24"/>
          <w:vertAlign w:val="subscript"/>
          <w:lang w:val="en-US"/>
        </w:rPr>
        <w:t>j</w:t>
      </w:r>
      <w:r w:rsidR="00BF42A8" w:rsidRPr="000C4010">
        <w:rPr>
          <w:rFonts w:ascii="Times New Roman" w:hAnsi="Times New Roman" w:cs="Times New Roman"/>
          <w:sz w:val="24"/>
          <w:szCs w:val="24"/>
        </w:rPr>
        <w:t>(</w:t>
      </w:r>
      <w:r w:rsidR="00BF42A8" w:rsidRPr="000C4010">
        <w:rPr>
          <w:rFonts w:ascii="Times New Roman" w:hAnsi="Times New Roman" w:cs="Times New Roman"/>
          <w:i/>
          <w:sz w:val="24"/>
          <w:szCs w:val="24"/>
          <w:lang w:val="en-US"/>
        </w:rPr>
        <w:t>x</w:t>
      </w:r>
      <w:r w:rsidR="00BF42A8" w:rsidRPr="000C4010">
        <w:rPr>
          <w:rFonts w:ascii="Times New Roman" w:hAnsi="Times New Roman" w:cs="Times New Roman"/>
          <w:i/>
          <w:sz w:val="24"/>
          <w:szCs w:val="24"/>
        </w:rPr>
        <w:t>, </w:t>
      </w:r>
      <w:r w:rsidR="00BF42A8" w:rsidRPr="000C4010">
        <w:rPr>
          <w:rFonts w:ascii="Times New Roman" w:hAnsi="Times New Roman" w:cs="Times New Roman"/>
          <w:i/>
          <w:sz w:val="24"/>
          <w:szCs w:val="24"/>
          <w:lang w:val="en-US"/>
        </w:rPr>
        <w:t>t</w:t>
      </w:r>
      <w:r w:rsidR="00BF42A8">
        <w:rPr>
          <w:rFonts w:ascii="Times New Roman" w:hAnsi="Times New Roman" w:cs="Times New Roman"/>
          <w:sz w:val="24"/>
          <w:szCs w:val="24"/>
        </w:rPr>
        <w:t>) положим равным нулю.</w:t>
      </w:r>
      <w:r w:rsidR="003A2519">
        <w:rPr>
          <w:rFonts w:ascii="Times New Roman" w:hAnsi="Times New Roman" w:cs="Times New Roman"/>
          <w:sz w:val="24"/>
          <w:szCs w:val="24"/>
        </w:rPr>
        <w:t xml:space="preserve"> </w:t>
      </w:r>
    </w:p>
    <w:p w:rsidR="000C4010" w:rsidRPr="000C4010" w:rsidRDefault="000C4010" w:rsidP="00F70A3C">
      <w:pPr>
        <w:tabs>
          <w:tab w:val="center" w:pos="4512"/>
          <w:tab w:val="center" w:pos="8808"/>
        </w:tabs>
        <w:rPr>
          <w:rFonts w:ascii="Times New Roman" w:hAnsi="Times New Roman" w:cs="Times New Roman"/>
          <w:sz w:val="24"/>
          <w:szCs w:val="24"/>
        </w:rPr>
      </w:pPr>
      <w:r w:rsidRPr="000C4010">
        <w:rPr>
          <w:rFonts w:ascii="Times New Roman" w:hAnsi="Times New Roman" w:cs="Times New Roman"/>
          <w:sz w:val="24"/>
          <w:szCs w:val="24"/>
        </w:rPr>
        <w:tab/>
      </w:r>
    </w:p>
    <w:p w:rsidR="000C4010" w:rsidRPr="00BF42A8" w:rsidRDefault="00706D88" w:rsidP="00706D88">
      <w:pPr>
        <w:rPr>
          <w:rFonts w:ascii="Times New Roman" w:hAnsi="Times New Roman" w:cs="Times New Roman"/>
          <w:sz w:val="24"/>
          <w:szCs w:val="24"/>
        </w:rPr>
      </w:pPr>
      <w:r>
        <w:rPr>
          <w:rFonts w:ascii="Times New Roman" w:hAnsi="Times New Roman" w:cs="Times New Roman"/>
          <w:sz w:val="24"/>
          <w:szCs w:val="24"/>
        </w:rPr>
        <w:t>Низкоприоритетная очередь</w:t>
      </w:r>
    </w:p>
    <w:p w:rsidR="002A7B3B" w:rsidRDefault="002A7B3B" w:rsidP="00F70A3C">
      <w:pPr>
        <w:tabs>
          <w:tab w:val="center" w:pos="4536"/>
          <w:tab w:val="center" w:pos="8808"/>
        </w:tabs>
        <w:rPr>
          <w:rFonts w:ascii="Times New Roman" w:hAnsi="Times New Roman" w:cs="Times New Roman"/>
          <w:sz w:val="24"/>
          <w:szCs w:val="24"/>
        </w:rPr>
      </w:pPr>
    </w:p>
    <w:p w:rsidR="00BF42A8" w:rsidRDefault="00706D88" w:rsidP="00706D88">
      <w:pPr>
        <w:tabs>
          <w:tab w:val="center" w:pos="4536"/>
          <w:tab w:val="center" w:pos="8808"/>
        </w:tabs>
        <w:ind w:firstLine="709"/>
        <w:rPr>
          <w:rFonts w:ascii="Times New Roman" w:hAnsi="Times New Roman" w:cs="Times New Roman"/>
          <w:sz w:val="24"/>
          <w:szCs w:val="24"/>
        </w:rPr>
      </w:pPr>
      <w:r>
        <w:rPr>
          <w:rFonts w:ascii="Times New Roman" w:hAnsi="Times New Roman" w:cs="Times New Roman"/>
          <w:sz w:val="24"/>
          <w:szCs w:val="24"/>
        </w:rPr>
        <w:tab/>
      </w:r>
      <w:r w:rsidR="00BF42A8">
        <w:rPr>
          <w:rFonts w:ascii="Times New Roman" w:hAnsi="Times New Roman" w:cs="Times New Roman"/>
          <w:sz w:val="24"/>
          <w:szCs w:val="24"/>
        </w:rPr>
        <w:t xml:space="preserve">Здесь мы сосредоточим свое внимание на стохастической последовательности </w:t>
      </w:r>
    </w:p>
    <w:p w:rsidR="00C632F6" w:rsidRDefault="00BC69FD" w:rsidP="001E6D7A">
      <w:pPr>
        <w:rPr>
          <w:rFonts w:ascii="Times New Roman" w:hAnsi="Times New Roman" w:cs="Times New Roman"/>
          <w:sz w:val="24"/>
          <w:szCs w:val="24"/>
        </w:rPr>
      </w:pPr>
      <w:r w:rsidRPr="00BF42A8">
        <w:rPr>
          <w:rFonts w:ascii="Times New Roman" w:hAnsi="Times New Roman" w:cs="Times New Roman"/>
          <w:position w:val="-14"/>
          <w:sz w:val="24"/>
          <w:szCs w:val="24"/>
          <w:lang w:val="en-US"/>
        </w:rPr>
        <w:object w:dxaOrig="1840" w:dyaOrig="380">
          <v:shape id="_x0000_i1058" type="#_x0000_t75" style="width:92.25pt;height:18.75pt" o:ole="">
            <v:imagedata r:id="rId74" o:title=""/>
          </v:shape>
          <o:OLEObject Type="Embed" ProgID="Equation.3" ShapeID="_x0000_i1058" DrawAspect="Content" ObjectID="_1537618786" r:id="rId75"/>
        </w:object>
      </w:r>
      <w:r w:rsidR="00BF42A8">
        <w:rPr>
          <w:rFonts w:ascii="Times New Roman" w:hAnsi="Times New Roman" w:cs="Times New Roman"/>
          <w:sz w:val="24"/>
          <w:szCs w:val="24"/>
        </w:rPr>
        <w:t>,</w:t>
      </w:r>
      <w:r w:rsidR="003A2519">
        <w:rPr>
          <w:rFonts w:ascii="Times New Roman" w:hAnsi="Times New Roman" w:cs="Times New Roman"/>
          <w:sz w:val="24"/>
          <w:szCs w:val="24"/>
        </w:rPr>
        <w:t xml:space="preserve"> </w:t>
      </w:r>
      <w:r w:rsidR="00BF42A8">
        <w:rPr>
          <w:rFonts w:ascii="Times New Roman" w:hAnsi="Times New Roman" w:cs="Times New Roman"/>
          <w:sz w:val="24"/>
          <w:szCs w:val="24"/>
        </w:rPr>
        <w:t xml:space="preserve">которая включает в себя состояние </w:t>
      </w:r>
      <w:r w:rsidR="00BF42A8" w:rsidRPr="002A7B3B">
        <w:rPr>
          <w:rFonts w:ascii="Times New Roman" w:hAnsi="Times New Roman" w:cs="Times New Roman"/>
          <w:sz w:val="24"/>
          <w:szCs w:val="24"/>
        </w:rPr>
        <w:sym w:font="Symbol" w:char="006B"/>
      </w:r>
      <w:r w:rsidR="00BF42A8">
        <w:rPr>
          <w:rFonts w:ascii="Times New Roman" w:hAnsi="Times New Roman" w:cs="Times New Roman"/>
          <w:i/>
          <w:sz w:val="24"/>
          <w:szCs w:val="24"/>
          <w:vertAlign w:val="subscript"/>
        </w:rPr>
        <w:t>3</w:t>
      </w:r>
      <w:r w:rsidR="00BF42A8" w:rsidRPr="002A7B3B">
        <w:rPr>
          <w:rFonts w:ascii="Times New Roman" w:hAnsi="Times New Roman" w:cs="Times New Roman"/>
          <w:i/>
          <w:sz w:val="24"/>
          <w:szCs w:val="24"/>
          <w:vertAlign w:val="subscript"/>
        </w:rPr>
        <w:t>,</w:t>
      </w:r>
      <w:r w:rsidR="00BF42A8" w:rsidRPr="002A7B3B">
        <w:rPr>
          <w:rFonts w:ascii="Times New Roman" w:hAnsi="Times New Roman" w:cs="Times New Roman"/>
          <w:i/>
          <w:sz w:val="24"/>
          <w:szCs w:val="24"/>
          <w:vertAlign w:val="subscript"/>
          <w:lang w:val="en-US"/>
        </w:rPr>
        <w:t>i</w:t>
      </w:r>
      <w:r w:rsidR="003A2519">
        <w:rPr>
          <w:rFonts w:ascii="Times New Roman" w:hAnsi="Times New Roman" w:cs="Times New Roman"/>
          <w:sz w:val="24"/>
          <w:szCs w:val="24"/>
        </w:rPr>
        <w:t xml:space="preserve"> </w:t>
      </w:r>
      <w:r w:rsidR="00BF42A8">
        <w:rPr>
          <w:rFonts w:ascii="Times New Roman" w:hAnsi="Times New Roman" w:cs="Times New Roman"/>
          <w:sz w:val="24"/>
          <w:szCs w:val="24"/>
        </w:rPr>
        <w:t xml:space="preserve">низкоприоритетной очереди </w:t>
      </w:r>
      <w:r w:rsidR="00BF42A8" w:rsidRPr="002A7B3B">
        <w:rPr>
          <w:rFonts w:ascii="Times New Roman" w:hAnsi="Times New Roman" w:cs="Times New Roman"/>
          <w:sz w:val="24"/>
          <w:szCs w:val="24"/>
          <w:lang w:val="en-US"/>
        </w:rPr>
        <w:t>O</w:t>
      </w:r>
      <w:r w:rsidR="00BF42A8" w:rsidRPr="00BF42A8">
        <w:rPr>
          <w:rFonts w:ascii="Times New Roman" w:hAnsi="Times New Roman" w:cs="Times New Roman"/>
          <w:i/>
          <w:sz w:val="24"/>
          <w:szCs w:val="24"/>
          <w:vertAlign w:val="subscript"/>
        </w:rPr>
        <w:t>3</w:t>
      </w:r>
      <w:r w:rsidR="00470B4D">
        <w:rPr>
          <w:rFonts w:ascii="Times New Roman" w:hAnsi="Times New Roman" w:cs="Times New Roman"/>
          <w:sz w:val="24"/>
          <w:szCs w:val="24"/>
        </w:rPr>
        <w:t xml:space="preserve"> в момент </w:t>
      </w:r>
      <w:r w:rsidR="00470B4D" w:rsidRPr="002A7B3B">
        <w:rPr>
          <w:rFonts w:ascii="Times New Roman" w:hAnsi="Times New Roman" w:cs="Times New Roman"/>
          <w:sz w:val="24"/>
          <w:szCs w:val="24"/>
        </w:rPr>
        <w:sym w:font="Symbol" w:char="0074"/>
      </w:r>
      <w:r w:rsidR="00470B4D" w:rsidRPr="002A7B3B">
        <w:rPr>
          <w:rFonts w:ascii="Times New Roman" w:hAnsi="Times New Roman" w:cs="Times New Roman"/>
          <w:i/>
          <w:sz w:val="24"/>
          <w:szCs w:val="24"/>
          <w:vertAlign w:val="subscript"/>
          <w:lang w:val="en-US"/>
        </w:rPr>
        <w:t>i</w:t>
      </w:r>
      <w:r w:rsidR="00470B4D" w:rsidRPr="00470B4D">
        <w:rPr>
          <w:rFonts w:ascii="Times New Roman" w:hAnsi="Times New Roman" w:cs="Times New Roman"/>
          <w:sz w:val="24"/>
          <w:szCs w:val="24"/>
        </w:rPr>
        <w:t>.</w:t>
      </w:r>
      <w:r w:rsidR="00BF42A8" w:rsidRPr="00BF42A8">
        <w:rPr>
          <w:rFonts w:ascii="Times New Roman" w:hAnsi="Times New Roman" w:cs="Times New Roman"/>
          <w:sz w:val="24"/>
          <w:szCs w:val="24"/>
        </w:rPr>
        <w:t xml:space="preserve"> </w:t>
      </w:r>
      <w:r w:rsidR="00BB2D7C">
        <w:rPr>
          <w:rFonts w:ascii="Times New Roman" w:hAnsi="Times New Roman" w:cs="Times New Roman"/>
          <w:sz w:val="24"/>
          <w:szCs w:val="24"/>
        </w:rPr>
        <w:t>Приведем ниже несколько результатов, касающихся этой последовательности.</w:t>
      </w:r>
      <w:r w:rsidR="001E6D7A">
        <w:rPr>
          <w:rFonts w:ascii="Times New Roman" w:hAnsi="Times New Roman" w:cs="Times New Roman"/>
          <w:sz w:val="24"/>
          <w:szCs w:val="24"/>
        </w:rPr>
        <w:t xml:space="preserve"> Более детально математическая модель рассмотрена в работе </w:t>
      </w:r>
      <w:r w:rsidR="001E6D7A" w:rsidRPr="00BF42A8">
        <w:rPr>
          <w:rFonts w:ascii="Times New Roman" w:hAnsi="Times New Roman" w:cs="Times New Roman"/>
          <w:sz w:val="24"/>
          <w:szCs w:val="24"/>
        </w:rPr>
        <w:t>[1</w:t>
      </w:r>
      <w:r w:rsidR="001E6D7A" w:rsidRPr="00E82083">
        <w:rPr>
          <w:rFonts w:ascii="Times New Roman" w:hAnsi="Times New Roman" w:cs="Times New Roman"/>
          <w:sz w:val="24"/>
          <w:szCs w:val="24"/>
        </w:rPr>
        <w:t>3</w:t>
      </w:r>
      <w:r w:rsidR="001E6D7A" w:rsidRPr="00BF42A8">
        <w:rPr>
          <w:rFonts w:ascii="Times New Roman" w:hAnsi="Times New Roman" w:cs="Times New Roman"/>
          <w:sz w:val="24"/>
          <w:szCs w:val="24"/>
        </w:rPr>
        <w:t>].</w:t>
      </w:r>
    </w:p>
    <w:p w:rsidR="00130619" w:rsidRPr="00120D4C" w:rsidRDefault="00130619" w:rsidP="00F70A3C">
      <w:pPr>
        <w:rPr>
          <w:rFonts w:ascii="Times New Roman" w:hAnsi="Times New Roman" w:cs="Times New Roman"/>
          <w:sz w:val="24"/>
          <w:szCs w:val="24"/>
        </w:rPr>
      </w:pPr>
    </w:p>
    <w:p w:rsidR="0085600E" w:rsidRPr="0085600E" w:rsidRDefault="0085600E" w:rsidP="00F70A3C">
      <w:pPr>
        <w:rPr>
          <w:rFonts w:ascii="Times New Roman" w:hAnsi="Times New Roman" w:cs="Times New Roman"/>
          <w:sz w:val="24"/>
          <w:szCs w:val="24"/>
        </w:rPr>
      </w:pPr>
      <w:r w:rsidRPr="003A2519">
        <w:rPr>
          <w:rFonts w:ascii="Times New Roman" w:hAnsi="Times New Roman" w:cs="Times New Roman"/>
          <w:sz w:val="24"/>
          <w:szCs w:val="24"/>
        </w:rPr>
        <w:t>Т</w:t>
      </w:r>
      <w:r w:rsidR="001823B7">
        <w:rPr>
          <w:rFonts w:ascii="Times New Roman" w:hAnsi="Times New Roman" w:cs="Times New Roman"/>
          <w:sz w:val="24"/>
          <w:szCs w:val="24"/>
        </w:rPr>
        <w:t>еорема</w:t>
      </w:r>
      <w:r w:rsidR="003A2519">
        <w:rPr>
          <w:rFonts w:ascii="Times New Roman" w:hAnsi="Times New Roman" w:cs="Times New Roman"/>
          <w:sz w:val="24"/>
          <w:szCs w:val="24"/>
        </w:rPr>
        <w:t> </w:t>
      </w:r>
      <w:r w:rsidR="00522F94" w:rsidRPr="00F2539F">
        <w:rPr>
          <w:rFonts w:ascii="Times New Roman" w:hAnsi="Times New Roman" w:cs="Times New Roman"/>
          <w:sz w:val="24"/>
          <w:szCs w:val="24"/>
        </w:rPr>
        <w:t>1</w:t>
      </w:r>
      <w:r w:rsidRPr="0085600E">
        <w:rPr>
          <w:rFonts w:ascii="Times New Roman" w:hAnsi="Times New Roman" w:cs="Times New Roman"/>
          <w:sz w:val="24"/>
          <w:szCs w:val="24"/>
        </w:rPr>
        <w:t xml:space="preserve">. Пусть </w:t>
      </w:r>
      <w:r w:rsidRPr="0085600E">
        <w:rPr>
          <w:rFonts w:ascii="Times New Roman" w:hAnsi="Times New Roman" w:cs="Times New Roman"/>
          <w:sz w:val="24"/>
          <w:szCs w:val="24"/>
        </w:rPr>
        <w:sym w:font="Symbol" w:char="F047"/>
      </w:r>
      <w:r w:rsidRPr="0085600E">
        <w:rPr>
          <w:rFonts w:ascii="Times New Roman" w:hAnsi="Times New Roman" w:cs="Times New Roman"/>
          <w:sz w:val="24"/>
          <w:szCs w:val="24"/>
          <w:vertAlign w:val="subscript"/>
        </w:rPr>
        <w:t>0</w:t>
      </w:r>
      <w:r w:rsidRPr="0085600E">
        <w:rPr>
          <w:rFonts w:ascii="Times New Roman" w:hAnsi="Times New Roman" w:cs="Times New Roman"/>
          <w:sz w:val="24"/>
          <w:szCs w:val="24"/>
        </w:rPr>
        <w:t> = </w:t>
      </w:r>
      <w:r w:rsidRPr="0085600E">
        <w:rPr>
          <w:rFonts w:ascii="Times New Roman" w:hAnsi="Times New Roman" w:cs="Times New Roman"/>
          <w:sz w:val="24"/>
          <w:szCs w:val="24"/>
        </w:rPr>
        <w:sym w:font="Symbol" w:char="F047"/>
      </w:r>
      <w:r w:rsidRPr="0085600E">
        <w:rPr>
          <w:rFonts w:ascii="Times New Roman" w:hAnsi="Times New Roman" w:cs="Times New Roman"/>
          <w:sz w:val="24"/>
          <w:szCs w:val="24"/>
          <w:vertAlign w:val="superscript"/>
        </w:rPr>
        <w:t>(</w:t>
      </w:r>
      <w:r w:rsidRPr="0085600E">
        <w:rPr>
          <w:rFonts w:ascii="Times New Roman" w:hAnsi="Times New Roman" w:cs="Times New Roman"/>
          <w:i/>
          <w:sz w:val="24"/>
          <w:szCs w:val="24"/>
          <w:vertAlign w:val="superscript"/>
          <w:lang w:val="en-US"/>
        </w:rPr>
        <w:t>k</w:t>
      </w:r>
      <w:r w:rsidRPr="0085600E">
        <w:rPr>
          <w:rFonts w:ascii="Times New Roman" w:hAnsi="Times New Roman" w:cs="Times New Roman"/>
          <w:i/>
          <w:sz w:val="24"/>
          <w:szCs w:val="24"/>
          <w:vertAlign w:val="superscript"/>
        </w:rPr>
        <w:t>,</w:t>
      </w:r>
      <w:r w:rsidRPr="0085600E">
        <w:rPr>
          <w:rFonts w:ascii="Times New Roman" w:hAnsi="Times New Roman" w:cs="Times New Roman"/>
          <w:i/>
          <w:sz w:val="24"/>
          <w:szCs w:val="24"/>
          <w:vertAlign w:val="superscript"/>
          <w:lang w:val="en-US"/>
        </w:rPr>
        <w:t>r</w:t>
      </w:r>
      <w:r w:rsidRPr="0085600E">
        <w:rPr>
          <w:rFonts w:ascii="Times New Roman" w:hAnsi="Times New Roman" w:cs="Times New Roman"/>
          <w:sz w:val="24"/>
          <w:szCs w:val="24"/>
          <w:vertAlign w:val="superscript"/>
        </w:rPr>
        <w:t>)</w:t>
      </w:r>
      <w:r w:rsidRPr="0085600E">
        <w:rPr>
          <w:rFonts w:ascii="Times New Roman" w:hAnsi="Times New Roman" w:cs="Times New Roman"/>
          <w:sz w:val="24"/>
          <w:szCs w:val="24"/>
        </w:rPr>
        <w:t> </w:t>
      </w:r>
      <w:r w:rsidRPr="0085600E">
        <w:rPr>
          <w:rFonts w:ascii="Times New Roman" w:hAnsi="Times New Roman" w:cs="Times New Roman"/>
          <w:sz w:val="24"/>
          <w:szCs w:val="24"/>
        </w:rPr>
        <w:sym w:font="Symbol" w:char="F0CE"/>
      </w:r>
      <w:r w:rsidRPr="0085600E">
        <w:rPr>
          <w:rFonts w:ascii="Times New Roman" w:hAnsi="Times New Roman" w:cs="Times New Roman"/>
          <w:sz w:val="24"/>
          <w:szCs w:val="24"/>
        </w:rPr>
        <w:t> </w:t>
      </w:r>
      <w:r w:rsidRPr="0085600E">
        <w:rPr>
          <w:rFonts w:ascii="Times New Roman" w:hAnsi="Times New Roman" w:cs="Times New Roman"/>
          <w:sz w:val="24"/>
          <w:szCs w:val="24"/>
        </w:rPr>
        <w:sym w:font="Symbol" w:char="F047"/>
      </w:r>
      <w:r w:rsidR="001823B7">
        <w:rPr>
          <w:rFonts w:ascii="Times New Roman" w:hAnsi="Times New Roman" w:cs="Times New Roman"/>
          <w:sz w:val="24"/>
          <w:szCs w:val="24"/>
        </w:rPr>
        <w:t xml:space="preserve"> и </w:t>
      </w:r>
      <w:r w:rsidRPr="002A7B3B">
        <w:rPr>
          <w:rFonts w:ascii="Times New Roman" w:hAnsi="Times New Roman" w:cs="Times New Roman"/>
          <w:sz w:val="24"/>
          <w:szCs w:val="24"/>
        </w:rPr>
        <w:sym w:font="Symbol" w:char="006B"/>
      </w:r>
      <w:r w:rsidRPr="0085600E">
        <w:rPr>
          <w:rFonts w:ascii="Times New Roman" w:hAnsi="Times New Roman" w:cs="Times New Roman"/>
          <w:i/>
          <w:sz w:val="24"/>
          <w:szCs w:val="24"/>
          <w:vertAlign w:val="subscript"/>
        </w:rPr>
        <w:t>3</w:t>
      </w:r>
      <w:r w:rsidRPr="002A7B3B">
        <w:rPr>
          <w:rFonts w:ascii="Times New Roman" w:hAnsi="Times New Roman" w:cs="Times New Roman"/>
          <w:i/>
          <w:sz w:val="24"/>
          <w:szCs w:val="24"/>
          <w:vertAlign w:val="subscript"/>
        </w:rPr>
        <w:t>,</w:t>
      </w:r>
      <w:r w:rsidRPr="0085600E">
        <w:rPr>
          <w:rFonts w:ascii="Times New Roman" w:hAnsi="Times New Roman" w:cs="Times New Roman"/>
          <w:i/>
          <w:sz w:val="24"/>
          <w:szCs w:val="24"/>
          <w:vertAlign w:val="subscript"/>
        </w:rPr>
        <w:t>0</w:t>
      </w:r>
      <w:r w:rsidRPr="002A7B3B">
        <w:rPr>
          <w:rFonts w:ascii="Times New Roman" w:hAnsi="Times New Roman" w:cs="Times New Roman"/>
          <w:sz w:val="24"/>
          <w:szCs w:val="24"/>
          <w:lang w:val="en-US"/>
        </w:rPr>
        <w:t> </w:t>
      </w:r>
      <w:r w:rsidRPr="0085600E">
        <w:rPr>
          <w:rFonts w:ascii="Times New Roman" w:hAnsi="Times New Roman" w:cs="Times New Roman"/>
          <w:i/>
          <w:sz w:val="24"/>
          <w:szCs w:val="24"/>
        </w:rPr>
        <w:t xml:space="preserve"> =</w:t>
      </w:r>
      <w:r>
        <w:rPr>
          <w:rFonts w:ascii="Times New Roman" w:hAnsi="Times New Roman" w:cs="Times New Roman"/>
          <w:i/>
          <w:sz w:val="24"/>
          <w:szCs w:val="24"/>
          <w:lang w:val="en-US"/>
        </w:rPr>
        <w:t> </w:t>
      </w:r>
      <w:r w:rsidRPr="00BB2D7C">
        <w:rPr>
          <w:rFonts w:ascii="Times New Roman" w:hAnsi="Times New Roman" w:cs="Times New Roman"/>
          <w:i/>
          <w:sz w:val="24"/>
          <w:szCs w:val="24"/>
          <w:lang w:val="en-US"/>
        </w:rPr>
        <w:t>x</w:t>
      </w:r>
      <w:r w:rsidRPr="00BB2D7C">
        <w:rPr>
          <w:rFonts w:ascii="Times New Roman" w:hAnsi="Times New Roman" w:cs="Times New Roman"/>
          <w:i/>
          <w:sz w:val="24"/>
          <w:szCs w:val="24"/>
          <w:vertAlign w:val="subscript"/>
        </w:rPr>
        <w:t>3</w:t>
      </w:r>
      <w:r w:rsidRPr="00BB2D7C">
        <w:rPr>
          <w:rFonts w:ascii="Times New Roman" w:hAnsi="Times New Roman" w:cs="Times New Roman"/>
          <w:sz w:val="24"/>
          <w:szCs w:val="24"/>
        </w:rPr>
        <w:t xml:space="preserve"> </w:t>
      </w:r>
      <w:r w:rsidRPr="00254B83">
        <w:rPr>
          <w:rFonts w:ascii="Times New Roman" w:hAnsi="Times New Roman" w:cs="Times New Roman"/>
          <w:sz w:val="24"/>
          <w:szCs w:val="24"/>
          <w:lang w:val="en-US"/>
        </w:rPr>
        <w:sym w:font="Symbol" w:char="F0CE"/>
      </w:r>
      <w:r w:rsidRPr="00BB2D7C">
        <w:rPr>
          <w:rFonts w:ascii="Times New Roman" w:hAnsi="Times New Roman" w:cs="Times New Roman"/>
          <w:i/>
          <w:sz w:val="24"/>
          <w:szCs w:val="24"/>
        </w:rPr>
        <w:t xml:space="preserve"> </w:t>
      </w:r>
      <w:r w:rsidRPr="002A7B3B">
        <w:rPr>
          <w:rFonts w:ascii="Times New Roman" w:hAnsi="Times New Roman" w:cs="Times New Roman"/>
          <w:i/>
          <w:sz w:val="24"/>
          <w:szCs w:val="24"/>
          <w:lang w:val="en-US"/>
        </w:rPr>
        <w:t>Z</w:t>
      </w:r>
      <w:r w:rsidRPr="002A7B3B">
        <w:rPr>
          <w:rFonts w:ascii="Times New Roman" w:hAnsi="Times New Roman" w:cs="Times New Roman"/>
          <w:sz w:val="24"/>
          <w:szCs w:val="24"/>
          <w:vertAlign w:val="subscript"/>
        </w:rPr>
        <w:t>+</w:t>
      </w:r>
      <w:r w:rsidRPr="00BB2D7C">
        <w:rPr>
          <w:rFonts w:ascii="Times New Roman" w:hAnsi="Times New Roman" w:cs="Times New Roman"/>
          <w:sz w:val="24"/>
          <w:szCs w:val="24"/>
        </w:rPr>
        <w:t>.</w:t>
      </w:r>
      <w:r w:rsidRPr="0085600E">
        <w:rPr>
          <w:rFonts w:ascii="Times New Roman" w:hAnsi="Times New Roman" w:cs="Times New Roman"/>
          <w:sz w:val="24"/>
          <w:szCs w:val="24"/>
        </w:rPr>
        <w:t xml:space="preserve"> фиксированы. Тогда стохастическая последовательность {(</w:t>
      </w:r>
      <w:r w:rsidRPr="0085600E">
        <w:rPr>
          <w:rFonts w:ascii="Times New Roman" w:hAnsi="Times New Roman" w:cs="Times New Roman"/>
          <w:sz w:val="24"/>
          <w:szCs w:val="24"/>
          <w:lang w:val="en-US"/>
        </w:rPr>
        <w:sym w:font="Symbol" w:char="F047"/>
      </w:r>
      <w:r w:rsidRPr="0085600E">
        <w:rPr>
          <w:rFonts w:ascii="Times New Roman" w:hAnsi="Times New Roman" w:cs="Times New Roman"/>
          <w:i/>
          <w:sz w:val="24"/>
          <w:szCs w:val="24"/>
          <w:vertAlign w:val="subscript"/>
          <w:lang w:val="en-US"/>
        </w:rPr>
        <w:t>i</w:t>
      </w:r>
      <w:r w:rsidRPr="0085600E">
        <w:rPr>
          <w:rFonts w:ascii="Times New Roman" w:hAnsi="Times New Roman" w:cs="Times New Roman"/>
          <w:sz w:val="24"/>
          <w:szCs w:val="24"/>
        </w:rPr>
        <w:t xml:space="preserve">, </w:t>
      </w:r>
      <w:r w:rsidRPr="0085600E">
        <w:rPr>
          <w:rFonts w:ascii="Times New Roman" w:hAnsi="Times New Roman" w:cs="Times New Roman"/>
          <w:sz w:val="24"/>
          <w:szCs w:val="24"/>
          <w:lang w:val="en-US"/>
        </w:rPr>
        <w:sym w:font="Symbol" w:char="F06B"/>
      </w:r>
      <w:r w:rsidRPr="0085600E">
        <w:rPr>
          <w:rFonts w:ascii="Times New Roman" w:hAnsi="Times New Roman" w:cs="Times New Roman"/>
          <w:i/>
          <w:sz w:val="24"/>
          <w:szCs w:val="24"/>
          <w:vertAlign w:val="subscript"/>
        </w:rPr>
        <w:t>3,</w:t>
      </w:r>
      <w:r>
        <w:rPr>
          <w:rFonts w:ascii="Times New Roman" w:hAnsi="Times New Roman" w:cs="Times New Roman"/>
          <w:i/>
          <w:sz w:val="24"/>
          <w:szCs w:val="24"/>
          <w:vertAlign w:val="subscript"/>
          <w:lang w:val="en-US"/>
        </w:rPr>
        <w:t>i</w:t>
      </w:r>
      <w:r w:rsidRPr="0085600E">
        <w:rPr>
          <w:rFonts w:ascii="Times New Roman" w:hAnsi="Times New Roman" w:cs="Times New Roman"/>
          <w:sz w:val="24"/>
          <w:szCs w:val="24"/>
        </w:rPr>
        <w:t>);</w:t>
      </w:r>
      <w:r w:rsidRPr="0085600E">
        <w:rPr>
          <w:rFonts w:ascii="Times New Roman" w:hAnsi="Times New Roman" w:cs="Times New Roman"/>
          <w:sz w:val="24"/>
          <w:szCs w:val="24"/>
          <w:lang w:val="en-US"/>
        </w:rPr>
        <w:t> </w:t>
      </w:r>
      <w:r w:rsidRPr="0085600E">
        <w:rPr>
          <w:rFonts w:ascii="Times New Roman" w:hAnsi="Times New Roman" w:cs="Times New Roman"/>
          <w:i/>
          <w:sz w:val="24"/>
          <w:szCs w:val="24"/>
          <w:lang w:val="en-US"/>
        </w:rPr>
        <w:t>i</w:t>
      </w:r>
      <w:r w:rsidRPr="0085600E">
        <w:rPr>
          <w:rFonts w:ascii="Times New Roman" w:hAnsi="Times New Roman" w:cs="Times New Roman"/>
          <w:sz w:val="24"/>
          <w:szCs w:val="24"/>
          <w:lang w:val="en-US"/>
        </w:rPr>
        <w:t> </w:t>
      </w:r>
      <w:r w:rsidRPr="0085600E">
        <w:rPr>
          <w:rFonts w:ascii="Times New Roman" w:hAnsi="Times New Roman" w:cs="Times New Roman"/>
          <w:sz w:val="24"/>
          <w:szCs w:val="24"/>
          <w:lang w:val="en-US"/>
        </w:rPr>
        <w:sym w:font="Symbol" w:char="F0B3"/>
      </w:r>
      <w:r w:rsidRPr="0085600E">
        <w:rPr>
          <w:rFonts w:ascii="Times New Roman" w:hAnsi="Times New Roman" w:cs="Times New Roman"/>
          <w:sz w:val="24"/>
          <w:szCs w:val="24"/>
          <w:lang w:val="en-US"/>
        </w:rPr>
        <w:t> </w:t>
      </w:r>
      <w:r w:rsidRPr="0085600E">
        <w:rPr>
          <w:rFonts w:ascii="Times New Roman" w:hAnsi="Times New Roman" w:cs="Times New Roman"/>
          <w:sz w:val="24"/>
          <w:szCs w:val="24"/>
        </w:rPr>
        <w:t>0} является однородной счетной цепью Маркова.</w:t>
      </w:r>
    </w:p>
    <w:p w:rsidR="00592DA1" w:rsidRPr="00120D4C" w:rsidRDefault="001823B7" w:rsidP="00AE131F">
      <w:pPr>
        <w:jc w:val="right"/>
        <w:rPr>
          <w:rFonts w:ascii="Times New Roman" w:hAnsi="Times New Roman" w:cs="Times New Roman"/>
          <w:sz w:val="24"/>
          <w:szCs w:val="24"/>
        </w:rPr>
      </w:pPr>
      <w:r>
        <w:rPr>
          <w:rFonts w:ascii="Times New Roman" w:hAnsi="Times New Roman" w:cs="Times New Roman"/>
          <w:sz w:val="24"/>
          <w:szCs w:val="24"/>
        </w:rPr>
        <w:t>■</w:t>
      </w:r>
    </w:p>
    <w:p w:rsidR="00A613F3" w:rsidRPr="00A613F3" w:rsidRDefault="00130619" w:rsidP="00A613F3">
      <w:pPr>
        <w:rPr>
          <w:rFonts w:ascii="Times New Roman" w:hAnsi="Times New Roman" w:cs="Times New Roman"/>
          <w:sz w:val="24"/>
          <w:szCs w:val="24"/>
        </w:rPr>
      </w:pPr>
      <w:r>
        <w:rPr>
          <w:rFonts w:ascii="Times New Roman" w:hAnsi="Times New Roman" w:cs="Times New Roman"/>
          <w:sz w:val="24"/>
          <w:szCs w:val="24"/>
        </w:rPr>
        <w:t xml:space="preserve">Обозначим для </w:t>
      </w:r>
      <w:r>
        <w:rPr>
          <w:rFonts w:ascii="Times New Roman" w:hAnsi="Times New Roman" w:cs="Times New Roman"/>
          <w:sz w:val="24"/>
          <w:szCs w:val="24"/>
          <w:lang w:val="en-US"/>
        </w:rPr>
        <w:t>γ </w:t>
      </w:r>
      <w:r w:rsidRPr="0085600E">
        <w:rPr>
          <w:rFonts w:ascii="Times New Roman" w:hAnsi="Times New Roman" w:cs="Times New Roman"/>
          <w:sz w:val="24"/>
          <w:szCs w:val="24"/>
        </w:rPr>
        <w:sym w:font="Symbol" w:char="F0CE"/>
      </w:r>
      <w:r w:rsidRPr="0085600E">
        <w:rPr>
          <w:rFonts w:ascii="Times New Roman" w:hAnsi="Times New Roman" w:cs="Times New Roman"/>
          <w:sz w:val="24"/>
          <w:szCs w:val="24"/>
        </w:rPr>
        <w:t> </w:t>
      </w:r>
      <w:r w:rsidRPr="0085600E">
        <w:rPr>
          <w:rFonts w:ascii="Times New Roman" w:hAnsi="Times New Roman" w:cs="Times New Roman"/>
          <w:sz w:val="24"/>
          <w:szCs w:val="24"/>
        </w:rPr>
        <w:sym w:font="Symbol" w:char="F047"/>
      </w:r>
      <w:r w:rsidRPr="0085600E">
        <w:rPr>
          <w:rFonts w:ascii="Times New Roman" w:hAnsi="Times New Roman" w:cs="Times New Roman"/>
          <w:sz w:val="24"/>
          <w:szCs w:val="24"/>
        </w:rPr>
        <w:t xml:space="preserve"> </w:t>
      </w:r>
      <w:r>
        <w:rPr>
          <w:rFonts w:ascii="Times New Roman" w:hAnsi="Times New Roman" w:cs="Times New Roman"/>
          <w:sz w:val="24"/>
          <w:szCs w:val="24"/>
        </w:rPr>
        <w:t xml:space="preserve">и </w:t>
      </w:r>
      <w:r w:rsidRPr="00BB2D7C">
        <w:rPr>
          <w:rFonts w:ascii="Times New Roman" w:hAnsi="Times New Roman" w:cs="Times New Roman"/>
          <w:i/>
          <w:sz w:val="24"/>
          <w:szCs w:val="24"/>
          <w:lang w:val="en-US"/>
        </w:rPr>
        <w:t>x</w:t>
      </w:r>
      <w:r w:rsidRPr="00BB2D7C">
        <w:rPr>
          <w:rFonts w:ascii="Times New Roman" w:hAnsi="Times New Roman" w:cs="Times New Roman"/>
          <w:i/>
          <w:sz w:val="24"/>
          <w:szCs w:val="24"/>
          <w:vertAlign w:val="subscript"/>
        </w:rPr>
        <w:t>3</w:t>
      </w:r>
      <w:r w:rsidRPr="00BB2D7C">
        <w:rPr>
          <w:rFonts w:ascii="Times New Roman" w:hAnsi="Times New Roman" w:cs="Times New Roman"/>
          <w:sz w:val="24"/>
          <w:szCs w:val="24"/>
        </w:rPr>
        <w:t xml:space="preserve"> </w:t>
      </w:r>
      <w:r w:rsidRPr="00254B83">
        <w:rPr>
          <w:rFonts w:ascii="Times New Roman" w:hAnsi="Times New Roman" w:cs="Times New Roman"/>
          <w:sz w:val="24"/>
          <w:szCs w:val="24"/>
          <w:lang w:val="en-US"/>
        </w:rPr>
        <w:sym w:font="Symbol" w:char="F0CE"/>
      </w:r>
      <w:r w:rsidRPr="00BB2D7C">
        <w:rPr>
          <w:rFonts w:ascii="Times New Roman" w:hAnsi="Times New Roman" w:cs="Times New Roman"/>
          <w:i/>
          <w:sz w:val="24"/>
          <w:szCs w:val="24"/>
        </w:rPr>
        <w:t xml:space="preserve"> </w:t>
      </w:r>
      <w:r w:rsidRPr="002A7B3B">
        <w:rPr>
          <w:rFonts w:ascii="Times New Roman" w:hAnsi="Times New Roman" w:cs="Times New Roman"/>
          <w:i/>
          <w:sz w:val="24"/>
          <w:szCs w:val="24"/>
          <w:lang w:val="en-US"/>
        </w:rPr>
        <w:t>Z</w:t>
      </w:r>
      <w:r w:rsidRPr="002A7B3B">
        <w:rPr>
          <w:rFonts w:ascii="Times New Roman" w:hAnsi="Times New Roman" w:cs="Times New Roman"/>
          <w:sz w:val="24"/>
          <w:szCs w:val="24"/>
          <w:vertAlign w:val="subscript"/>
        </w:rPr>
        <w:t>+</w:t>
      </w:r>
      <w:r w:rsidRPr="00BB2D7C">
        <w:rPr>
          <w:rFonts w:ascii="Times New Roman" w:hAnsi="Times New Roman" w:cs="Times New Roman"/>
          <w:sz w:val="24"/>
          <w:szCs w:val="24"/>
        </w:rPr>
        <w:t>.</w:t>
      </w:r>
      <w:r w:rsidRPr="0085600E">
        <w:rPr>
          <w:rFonts w:ascii="Times New Roman" w:hAnsi="Times New Roman" w:cs="Times New Roman"/>
          <w:sz w:val="24"/>
          <w:szCs w:val="24"/>
        </w:rPr>
        <w:t xml:space="preserve"> </w:t>
      </w:r>
      <w:r w:rsidR="00F97AEF" w:rsidRPr="00F97AEF">
        <w:rPr>
          <w:rFonts w:ascii="Times New Roman" w:hAnsi="Times New Roman" w:cs="Times New Roman"/>
          <w:position w:val="-14"/>
          <w:sz w:val="24"/>
          <w:szCs w:val="24"/>
        </w:rPr>
        <w:object w:dxaOrig="3080" w:dyaOrig="380">
          <v:shape id="_x0000_i1059" type="#_x0000_t75" style="width:153.75pt;height:18.75pt" o:ole="">
            <v:imagedata r:id="rId76" o:title=""/>
          </v:shape>
          <o:OLEObject Type="Embed" ProgID="Equation.3" ShapeID="_x0000_i1059" DrawAspect="Content" ObjectID="_1537618787" r:id="rId77"/>
        </w:object>
      </w:r>
      <w:r w:rsidR="00AE131F">
        <w:rPr>
          <w:rFonts w:ascii="Times New Roman" w:hAnsi="Times New Roman" w:cs="Times New Roman"/>
          <w:position w:val="-14"/>
          <w:sz w:val="24"/>
          <w:szCs w:val="24"/>
        </w:rPr>
        <w:tab/>
      </w:r>
      <w:r w:rsidR="00F97AEF">
        <w:rPr>
          <w:rFonts w:ascii="Times New Roman" w:hAnsi="Times New Roman" w:cs="Times New Roman"/>
          <w:sz w:val="24"/>
          <w:szCs w:val="24"/>
        </w:rPr>
        <w:t xml:space="preserve">. Введем частичные </w:t>
      </w:r>
      <w:r w:rsidR="00CA0F40">
        <w:rPr>
          <w:rFonts w:ascii="Times New Roman" w:hAnsi="Times New Roman" w:cs="Times New Roman"/>
          <w:sz w:val="24"/>
          <w:szCs w:val="24"/>
        </w:rPr>
        <w:t>производящие функции</w:t>
      </w:r>
      <w:r w:rsidR="00F97AEF">
        <w:rPr>
          <w:rFonts w:ascii="Times New Roman" w:hAnsi="Times New Roman" w:cs="Times New Roman"/>
          <w:sz w:val="24"/>
          <w:szCs w:val="24"/>
        </w:rPr>
        <w:t xml:space="preserve"> </w:t>
      </w:r>
      <w:r w:rsidR="00881DFF" w:rsidRPr="00CA0F40">
        <w:rPr>
          <w:rFonts w:ascii="Times New Roman" w:hAnsi="Times New Roman" w:cs="Times New Roman"/>
          <w:position w:val="-28"/>
          <w:sz w:val="24"/>
          <w:szCs w:val="24"/>
        </w:rPr>
        <w:object w:dxaOrig="3400" w:dyaOrig="680">
          <v:shape id="_x0000_i1060" type="#_x0000_t75" style="width:170.25pt;height:33.75pt" o:ole="">
            <v:imagedata r:id="rId78" o:title=""/>
          </v:shape>
          <o:OLEObject Type="Embed" ProgID="Equation.3" ShapeID="_x0000_i1060" DrawAspect="Content" ObjectID="_1537618788" r:id="rId79"/>
        </w:object>
      </w:r>
      <w:r w:rsidR="00F97AEF">
        <w:rPr>
          <w:rFonts w:ascii="Times New Roman" w:hAnsi="Times New Roman" w:cs="Times New Roman"/>
          <w:sz w:val="24"/>
          <w:szCs w:val="24"/>
        </w:rPr>
        <w:t xml:space="preserve"> </w:t>
      </w:r>
      <w:r w:rsidR="00CA0F40">
        <w:rPr>
          <w:rFonts w:ascii="Times New Roman" w:hAnsi="Times New Roman" w:cs="Times New Roman"/>
          <w:sz w:val="24"/>
          <w:szCs w:val="24"/>
        </w:rPr>
        <w:t>а также вспомогательные функции</w:t>
      </w:r>
      <w:r w:rsidR="005472DE">
        <w:rPr>
          <w:rFonts w:ascii="Times New Roman" w:hAnsi="Times New Roman" w:cs="Times New Roman"/>
          <w:sz w:val="24"/>
          <w:szCs w:val="24"/>
        </w:rPr>
        <w:t xml:space="preserve"> </w:t>
      </w:r>
      <w:r w:rsidR="003D1916" w:rsidRPr="00CA0F40">
        <w:rPr>
          <w:rFonts w:ascii="Times New Roman" w:hAnsi="Times New Roman" w:cs="Times New Roman"/>
          <w:position w:val="-28"/>
          <w:sz w:val="24"/>
          <w:szCs w:val="24"/>
        </w:rPr>
        <w:object w:dxaOrig="3379" w:dyaOrig="680">
          <v:shape id="_x0000_i1061" type="#_x0000_t75" style="width:168.75pt;height:33.75pt" o:ole="">
            <v:imagedata r:id="rId80" o:title=""/>
          </v:shape>
          <o:OLEObject Type="Embed" ProgID="Equation.3" ShapeID="_x0000_i1061" DrawAspect="Content" ObjectID="_1537618789" r:id="rId81"/>
        </w:object>
      </w:r>
      <w:r w:rsidR="00470B4D">
        <w:rPr>
          <w:rFonts w:ascii="Times New Roman" w:hAnsi="Times New Roman" w:cs="Times New Roman"/>
          <w:sz w:val="24"/>
          <w:szCs w:val="24"/>
        </w:rPr>
        <w:t xml:space="preserve"> для Γ</w:t>
      </w:r>
      <w:r w:rsidR="00470B4D">
        <w:rPr>
          <w:rFonts w:ascii="Times New Roman" w:hAnsi="Times New Roman" w:cs="Times New Roman"/>
          <w:sz w:val="24"/>
          <w:szCs w:val="24"/>
          <w:vertAlign w:val="superscript"/>
        </w:rPr>
        <w:t>(</w:t>
      </w:r>
      <w:r w:rsidR="00470B4D">
        <w:rPr>
          <w:rFonts w:ascii="Times New Roman" w:hAnsi="Times New Roman" w:cs="Times New Roman"/>
          <w:sz w:val="24"/>
          <w:szCs w:val="24"/>
          <w:vertAlign w:val="superscript"/>
          <w:lang w:val="en-US"/>
        </w:rPr>
        <w:t>k</w:t>
      </w:r>
      <w:r w:rsidR="00470B4D" w:rsidRPr="00CA0F40">
        <w:rPr>
          <w:rFonts w:ascii="Times New Roman" w:hAnsi="Times New Roman" w:cs="Times New Roman"/>
          <w:sz w:val="24"/>
          <w:szCs w:val="24"/>
          <w:vertAlign w:val="superscript"/>
        </w:rPr>
        <w:t>,</w:t>
      </w:r>
      <w:r w:rsidR="00470B4D">
        <w:rPr>
          <w:rFonts w:ascii="Times New Roman" w:hAnsi="Times New Roman" w:cs="Times New Roman"/>
          <w:sz w:val="24"/>
          <w:szCs w:val="24"/>
          <w:vertAlign w:val="superscript"/>
          <w:lang w:val="en-US"/>
        </w:rPr>
        <w:t>r</w:t>
      </w:r>
      <w:r w:rsidR="00470B4D">
        <w:rPr>
          <w:rFonts w:ascii="Times New Roman" w:hAnsi="Times New Roman" w:cs="Times New Roman"/>
          <w:sz w:val="24"/>
          <w:szCs w:val="24"/>
          <w:vertAlign w:val="superscript"/>
        </w:rPr>
        <w:t>)</w:t>
      </w:r>
      <w:r w:rsidR="00470B4D">
        <w:rPr>
          <w:rFonts w:ascii="Times New Roman" w:hAnsi="Times New Roman" w:cs="Times New Roman"/>
          <w:sz w:val="24"/>
          <w:szCs w:val="24"/>
          <w:lang w:val="en-US"/>
        </w:rPr>
        <w:t> </w:t>
      </w:r>
      <w:r w:rsidR="00470B4D" w:rsidRPr="0085600E">
        <w:rPr>
          <w:rFonts w:ascii="Times New Roman" w:hAnsi="Times New Roman" w:cs="Times New Roman"/>
          <w:sz w:val="24"/>
          <w:szCs w:val="24"/>
        </w:rPr>
        <w:sym w:font="Symbol" w:char="F0CE"/>
      </w:r>
      <w:r w:rsidR="00470B4D" w:rsidRPr="0085600E">
        <w:rPr>
          <w:rFonts w:ascii="Times New Roman" w:hAnsi="Times New Roman" w:cs="Times New Roman"/>
          <w:sz w:val="24"/>
          <w:szCs w:val="24"/>
        </w:rPr>
        <w:t> </w:t>
      </w:r>
      <w:r w:rsidR="00470B4D" w:rsidRPr="0085600E">
        <w:rPr>
          <w:rFonts w:ascii="Times New Roman" w:hAnsi="Times New Roman" w:cs="Times New Roman"/>
          <w:sz w:val="24"/>
          <w:szCs w:val="24"/>
        </w:rPr>
        <w:sym w:font="Symbol" w:char="F047"/>
      </w:r>
      <w:r w:rsidR="00470B4D">
        <w:rPr>
          <w:rFonts w:ascii="Times New Roman" w:hAnsi="Times New Roman" w:cs="Times New Roman"/>
          <w:sz w:val="24"/>
          <w:szCs w:val="24"/>
        </w:rPr>
        <w:t>.</w:t>
      </w:r>
      <w:r w:rsidR="00A613F3">
        <w:rPr>
          <w:rFonts w:ascii="Times New Roman" w:hAnsi="Times New Roman" w:cs="Times New Roman"/>
          <w:sz w:val="24"/>
          <w:szCs w:val="24"/>
        </w:rPr>
        <w:t xml:space="preserve"> Пусть </w:t>
      </w:r>
      <w:r w:rsidR="00A613F3" w:rsidRPr="00E85F69">
        <w:rPr>
          <w:position w:val="-14"/>
        </w:rPr>
        <w:object w:dxaOrig="1280" w:dyaOrig="420">
          <v:shape id="_x0000_i1062" type="#_x0000_t75" style="width:63.75pt;height:21pt" o:ole="">
            <v:imagedata r:id="rId82" o:title=""/>
          </v:shape>
          <o:OLEObject Type="Embed" ProgID="Equation.3" ShapeID="_x0000_i1062" DrawAspect="Content" ObjectID="_1537618790" r:id="rId83"/>
        </w:object>
      </w:r>
      <w:r w:rsidR="00A613F3">
        <w:t xml:space="preserve"> </w:t>
      </w:r>
      <w:r w:rsidR="00A613F3">
        <w:rPr>
          <w:rFonts w:ascii="Times New Roman" w:hAnsi="Times New Roman" w:cs="Times New Roman"/>
          <w:sz w:val="24"/>
          <w:szCs w:val="24"/>
        </w:rPr>
        <w:t xml:space="preserve">для </w:t>
      </w:r>
      <w:r w:rsidR="00A613F3" w:rsidRPr="008F4473">
        <w:rPr>
          <w:position w:val="-14"/>
          <w:lang w:val="en-US"/>
        </w:rPr>
        <w:object w:dxaOrig="1140" w:dyaOrig="420">
          <v:shape id="_x0000_i1063" type="#_x0000_t75" style="width:57pt;height:21pt" o:ole="">
            <v:imagedata r:id="rId84" o:title=""/>
          </v:shape>
          <o:OLEObject Type="Embed" ProgID="Equation.3" ShapeID="_x0000_i1063" DrawAspect="Content" ObjectID="_1537618791" r:id="rId85"/>
        </w:object>
      </w:r>
      <w:r w:rsidR="00A613F3">
        <w:rPr>
          <w:rFonts w:ascii="Times New Roman" w:hAnsi="Times New Roman" w:cs="Times New Roman"/>
          <w:sz w:val="24"/>
          <w:szCs w:val="24"/>
        </w:rPr>
        <w:t xml:space="preserve"> и </w:t>
      </w:r>
      <w:r w:rsidR="00A613F3" w:rsidRPr="00E85F69">
        <w:rPr>
          <w:position w:val="-14"/>
        </w:rPr>
        <w:object w:dxaOrig="1060" w:dyaOrig="420">
          <v:shape id="_x0000_i1064" type="#_x0000_t75" style="width:53.25pt;height:21pt" o:ole="">
            <v:imagedata r:id="rId86" o:title=""/>
          </v:shape>
          <o:OLEObject Type="Embed" ProgID="Equation.3" ShapeID="_x0000_i1064" DrawAspect="Content" ObjectID="_1537618792" r:id="rId87"/>
        </w:object>
      </w:r>
      <w:r w:rsidR="00A613F3">
        <w:t xml:space="preserve"> </w:t>
      </w:r>
      <w:r w:rsidR="00A613F3">
        <w:rPr>
          <w:rFonts w:ascii="Times New Roman" w:hAnsi="Times New Roman" w:cs="Times New Roman"/>
          <w:sz w:val="24"/>
          <w:szCs w:val="24"/>
        </w:rPr>
        <w:t xml:space="preserve">для </w:t>
      </w:r>
      <w:r w:rsidR="00A613F3" w:rsidRPr="000740AC">
        <w:rPr>
          <w:position w:val="-10"/>
          <w:lang w:val="en-US"/>
        </w:rPr>
        <w:object w:dxaOrig="480" w:dyaOrig="380">
          <v:shape id="_x0000_i1065" type="#_x0000_t75" style="width:24pt;height:18.75pt" o:ole="">
            <v:imagedata r:id="rId88" o:title=""/>
          </v:shape>
          <o:OLEObject Type="Embed" ProgID="Equation.3" ShapeID="_x0000_i1065" DrawAspect="Content" ObjectID="_1537618793" r:id="rId89"/>
        </w:object>
      </w:r>
      <w:r w:rsidR="00A613F3">
        <w:rPr>
          <w:rFonts w:ascii="Times New Roman" w:hAnsi="Times New Roman" w:cs="Times New Roman"/>
          <w:sz w:val="24"/>
          <w:szCs w:val="24"/>
        </w:rPr>
        <w:t>.</w:t>
      </w:r>
    </w:p>
    <w:p w:rsidR="00CA0F40" w:rsidRPr="00A613F3" w:rsidRDefault="00CA0F40" w:rsidP="00CA0F40">
      <w:pPr>
        <w:rPr>
          <w:rFonts w:ascii="Times New Roman" w:hAnsi="Times New Roman" w:cs="Times New Roman"/>
          <w:sz w:val="24"/>
          <w:szCs w:val="24"/>
        </w:rPr>
      </w:pPr>
    </w:p>
    <w:p w:rsidR="006B2B6C" w:rsidRPr="008F4473" w:rsidRDefault="006B2B6C" w:rsidP="00CA0F40">
      <w:pPr>
        <w:rPr>
          <w:rFonts w:ascii="Times New Roman" w:hAnsi="Times New Roman" w:cs="Times New Roman"/>
          <w:sz w:val="24"/>
          <w:szCs w:val="24"/>
        </w:rPr>
      </w:pPr>
      <w:r>
        <w:rPr>
          <w:rFonts w:ascii="Times New Roman" w:hAnsi="Times New Roman" w:cs="Times New Roman"/>
          <w:sz w:val="24"/>
          <w:szCs w:val="24"/>
        </w:rPr>
        <w:t>ТЕОРЕМА 2</w:t>
      </w:r>
      <w:r w:rsidRPr="0085600E">
        <w:rPr>
          <w:rFonts w:ascii="Times New Roman" w:hAnsi="Times New Roman" w:cs="Times New Roman"/>
          <w:sz w:val="24"/>
          <w:szCs w:val="24"/>
        </w:rPr>
        <w:t>.</w:t>
      </w:r>
      <w:r w:rsidRPr="006B2B6C">
        <w:rPr>
          <w:rFonts w:ascii="Times New Roman" w:hAnsi="Times New Roman" w:cs="Times New Roman"/>
          <w:sz w:val="24"/>
          <w:szCs w:val="24"/>
        </w:rPr>
        <w:t xml:space="preserve"> </w:t>
      </w:r>
      <w:r>
        <w:rPr>
          <w:rFonts w:ascii="Times New Roman" w:hAnsi="Times New Roman" w:cs="Times New Roman"/>
          <w:sz w:val="24"/>
          <w:szCs w:val="24"/>
        </w:rPr>
        <w:t>Пусть</w:t>
      </w:r>
      <w:r w:rsidR="008F4473">
        <w:rPr>
          <w:rFonts w:ascii="Times New Roman" w:hAnsi="Times New Roman" w:cs="Times New Roman"/>
          <w:sz w:val="24"/>
          <w:szCs w:val="24"/>
        </w:rPr>
        <w:t xml:space="preserve"> </w:t>
      </w:r>
      <w:r w:rsidR="008D2CFB" w:rsidRPr="008F4473">
        <w:rPr>
          <w:rFonts w:ascii="Times New Roman" w:hAnsi="Times New Roman" w:cs="Times New Roman"/>
          <w:position w:val="-10"/>
          <w:sz w:val="24"/>
          <w:szCs w:val="24"/>
        </w:rPr>
        <w:object w:dxaOrig="1320" w:dyaOrig="400">
          <v:shape id="_x0000_i1066" type="#_x0000_t75" style="width:66pt;height:20.25pt" o:ole="">
            <v:imagedata r:id="rId90" o:title=""/>
          </v:shape>
          <o:OLEObject Type="Embed" ProgID="Equation.3" ShapeID="_x0000_i1066" DrawAspect="Content" ObjectID="_1537618794" r:id="rId91"/>
        </w:object>
      </w:r>
      <w:r w:rsidR="008F4473">
        <w:rPr>
          <w:rFonts w:ascii="Times New Roman" w:hAnsi="Times New Roman" w:cs="Times New Roman"/>
          <w:sz w:val="24"/>
          <w:szCs w:val="24"/>
        </w:rPr>
        <w:t xml:space="preserve">. Тогда имеют место следующие рекуррентные по </w:t>
      </w:r>
      <w:r w:rsidR="008F4473" w:rsidRPr="008F4473">
        <w:rPr>
          <w:rFonts w:ascii="Times New Roman" w:hAnsi="Times New Roman" w:cs="Times New Roman"/>
          <w:i/>
          <w:sz w:val="24"/>
          <w:szCs w:val="24"/>
          <w:lang w:val="en-US"/>
        </w:rPr>
        <w:t>i</w:t>
      </w:r>
      <w:r w:rsidR="008F4473">
        <w:rPr>
          <w:rFonts w:ascii="Times New Roman" w:hAnsi="Times New Roman" w:cs="Times New Roman"/>
          <w:sz w:val="24"/>
          <w:szCs w:val="24"/>
          <w:lang w:val="en-US"/>
        </w:rPr>
        <w:t> </w:t>
      </w:r>
      <w:r w:rsidR="008F4473" w:rsidRPr="008F4473">
        <w:rPr>
          <w:rFonts w:ascii="Times New Roman" w:hAnsi="Times New Roman" w:cs="Times New Roman"/>
          <w:sz w:val="24"/>
          <w:szCs w:val="24"/>
        </w:rPr>
        <w:t>≥</w:t>
      </w:r>
      <w:r w:rsidR="008F4473">
        <w:rPr>
          <w:rFonts w:ascii="Times New Roman" w:hAnsi="Times New Roman" w:cs="Times New Roman"/>
          <w:sz w:val="24"/>
          <w:szCs w:val="24"/>
          <w:lang w:val="en-US"/>
        </w:rPr>
        <w:t> </w:t>
      </w:r>
      <w:r w:rsidR="008F4473" w:rsidRPr="008F4473">
        <w:rPr>
          <w:rFonts w:ascii="Times New Roman" w:hAnsi="Times New Roman" w:cs="Times New Roman"/>
          <w:sz w:val="24"/>
          <w:szCs w:val="24"/>
        </w:rPr>
        <w:t xml:space="preserve">0 </w:t>
      </w:r>
      <w:r w:rsidR="008F4473">
        <w:rPr>
          <w:rFonts w:ascii="Times New Roman" w:hAnsi="Times New Roman" w:cs="Times New Roman"/>
          <w:sz w:val="24"/>
          <w:szCs w:val="24"/>
        </w:rPr>
        <w:t xml:space="preserve">соотношения для </w:t>
      </w:r>
      <w:r w:rsidR="00C70A06">
        <w:rPr>
          <w:rFonts w:ascii="Times New Roman" w:hAnsi="Times New Roman" w:cs="Times New Roman"/>
          <w:sz w:val="24"/>
          <w:szCs w:val="24"/>
        </w:rPr>
        <w:t>производящих функций м</w:t>
      </w:r>
      <w:r w:rsidR="008F4473">
        <w:rPr>
          <w:rFonts w:ascii="Times New Roman" w:hAnsi="Times New Roman" w:cs="Times New Roman"/>
          <w:sz w:val="24"/>
          <w:szCs w:val="24"/>
        </w:rPr>
        <w:t xml:space="preserve">арковской цепи </w:t>
      </w:r>
      <w:r w:rsidR="008F4473" w:rsidRPr="0085600E">
        <w:rPr>
          <w:rFonts w:ascii="Times New Roman" w:hAnsi="Times New Roman" w:cs="Times New Roman"/>
          <w:sz w:val="24"/>
          <w:szCs w:val="24"/>
        </w:rPr>
        <w:t>{(</w:t>
      </w:r>
      <w:r w:rsidR="008F4473" w:rsidRPr="0085600E">
        <w:rPr>
          <w:rFonts w:ascii="Times New Roman" w:hAnsi="Times New Roman" w:cs="Times New Roman"/>
          <w:sz w:val="24"/>
          <w:szCs w:val="24"/>
          <w:lang w:val="en-US"/>
        </w:rPr>
        <w:sym w:font="Symbol" w:char="F047"/>
      </w:r>
      <w:r w:rsidR="008F4473" w:rsidRPr="0085600E">
        <w:rPr>
          <w:rFonts w:ascii="Times New Roman" w:hAnsi="Times New Roman" w:cs="Times New Roman"/>
          <w:i/>
          <w:sz w:val="24"/>
          <w:szCs w:val="24"/>
          <w:vertAlign w:val="subscript"/>
          <w:lang w:val="en-US"/>
        </w:rPr>
        <w:t>i</w:t>
      </w:r>
      <w:r w:rsidR="008F4473" w:rsidRPr="0085600E">
        <w:rPr>
          <w:rFonts w:ascii="Times New Roman" w:hAnsi="Times New Roman" w:cs="Times New Roman"/>
          <w:sz w:val="24"/>
          <w:szCs w:val="24"/>
        </w:rPr>
        <w:t xml:space="preserve">, </w:t>
      </w:r>
      <w:r w:rsidR="008F4473" w:rsidRPr="0085600E">
        <w:rPr>
          <w:rFonts w:ascii="Times New Roman" w:hAnsi="Times New Roman" w:cs="Times New Roman"/>
          <w:sz w:val="24"/>
          <w:szCs w:val="24"/>
          <w:lang w:val="en-US"/>
        </w:rPr>
        <w:sym w:font="Symbol" w:char="F06B"/>
      </w:r>
      <w:r w:rsidR="008F4473" w:rsidRPr="0085600E">
        <w:rPr>
          <w:rFonts w:ascii="Times New Roman" w:hAnsi="Times New Roman" w:cs="Times New Roman"/>
          <w:i/>
          <w:sz w:val="24"/>
          <w:szCs w:val="24"/>
          <w:vertAlign w:val="subscript"/>
        </w:rPr>
        <w:t>3,</w:t>
      </w:r>
      <w:r w:rsidR="008F4473">
        <w:rPr>
          <w:rFonts w:ascii="Times New Roman" w:hAnsi="Times New Roman" w:cs="Times New Roman"/>
          <w:i/>
          <w:sz w:val="24"/>
          <w:szCs w:val="24"/>
          <w:vertAlign w:val="subscript"/>
          <w:lang w:val="en-US"/>
        </w:rPr>
        <w:t>i</w:t>
      </w:r>
      <w:r w:rsidR="008F4473" w:rsidRPr="0085600E">
        <w:rPr>
          <w:rFonts w:ascii="Times New Roman" w:hAnsi="Times New Roman" w:cs="Times New Roman"/>
          <w:sz w:val="24"/>
          <w:szCs w:val="24"/>
        </w:rPr>
        <w:t>);</w:t>
      </w:r>
      <w:r w:rsidR="008F4473" w:rsidRPr="0085600E">
        <w:rPr>
          <w:rFonts w:ascii="Times New Roman" w:hAnsi="Times New Roman" w:cs="Times New Roman"/>
          <w:sz w:val="24"/>
          <w:szCs w:val="24"/>
          <w:lang w:val="en-US"/>
        </w:rPr>
        <w:t> </w:t>
      </w:r>
      <w:r w:rsidR="008F4473" w:rsidRPr="0085600E">
        <w:rPr>
          <w:rFonts w:ascii="Times New Roman" w:hAnsi="Times New Roman" w:cs="Times New Roman"/>
          <w:i/>
          <w:sz w:val="24"/>
          <w:szCs w:val="24"/>
          <w:lang w:val="en-US"/>
        </w:rPr>
        <w:t>i</w:t>
      </w:r>
      <w:r w:rsidR="008F4473" w:rsidRPr="0085600E">
        <w:rPr>
          <w:rFonts w:ascii="Times New Roman" w:hAnsi="Times New Roman" w:cs="Times New Roman"/>
          <w:sz w:val="24"/>
          <w:szCs w:val="24"/>
          <w:lang w:val="en-US"/>
        </w:rPr>
        <w:t> </w:t>
      </w:r>
      <w:r w:rsidR="008F4473" w:rsidRPr="0085600E">
        <w:rPr>
          <w:rFonts w:ascii="Times New Roman" w:hAnsi="Times New Roman" w:cs="Times New Roman"/>
          <w:sz w:val="24"/>
          <w:szCs w:val="24"/>
          <w:lang w:val="en-US"/>
        </w:rPr>
        <w:sym w:font="Symbol" w:char="F0B3"/>
      </w:r>
      <w:r w:rsidR="008F4473" w:rsidRPr="0085600E">
        <w:rPr>
          <w:rFonts w:ascii="Times New Roman" w:hAnsi="Times New Roman" w:cs="Times New Roman"/>
          <w:sz w:val="24"/>
          <w:szCs w:val="24"/>
          <w:lang w:val="en-US"/>
        </w:rPr>
        <w:t> </w:t>
      </w:r>
      <w:r w:rsidR="008F4473" w:rsidRPr="0085600E">
        <w:rPr>
          <w:rFonts w:ascii="Times New Roman" w:hAnsi="Times New Roman" w:cs="Times New Roman"/>
          <w:sz w:val="24"/>
          <w:szCs w:val="24"/>
        </w:rPr>
        <w:t>0}</w:t>
      </w:r>
      <w:r w:rsidR="008F4473" w:rsidRPr="008F4473">
        <w:rPr>
          <w:rFonts w:ascii="Times New Roman" w:hAnsi="Times New Roman" w:cs="Times New Roman"/>
          <w:sz w:val="24"/>
          <w:szCs w:val="24"/>
        </w:rPr>
        <w:t>:</w:t>
      </w:r>
    </w:p>
    <w:p w:rsidR="005472DE" w:rsidRPr="005472DE" w:rsidRDefault="00470B4D" w:rsidP="005472DE">
      <w:pPr>
        <w:pStyle w:val="ListParagraph"/>
        <w:numPr>
          <w:ilvl w:val="0"/>
          <w:numId w:val="1"/>
        </w:numPr>
        <w:jc w:val="left"/>
        <w:rPr>
          <w:rFonts w:ascii="Times New Roman" w:hAnsi="Times New Roman" w:cs="Times New Roman"/>
          <w:sz w:val="24"/>
          <w:szCs w:val="24"/>
          <w:lang w:val="en-US"/>
        </w:rPr>
      </w:pPr>
      <w:r>
        <w:rPr>
          <w:rFonts w:ascii="Times New Roman" w:hAnsi="Times New Roman" w:cs="Times New Roman"/>
          <w:sz w:val="24"/>
          <w:szCs w:val="24"/>
        </w:rPr>
        <w:t>д</w:t>
      </w:r>
      <w:r w:rsidR="008F4473">
        <w:rPr>
          <w:rFonts w:ascii="Times New Roman" w:hAnsi="Times New Roman" w:cs="Times New Roman"/>
          <w:sz w:val="24"/>
          <w:szCs w:val="24"/>
        </w:rPr>
        <w:t>л</w:t>
      </w:r>
      <w:r w:rsidR="005472DE">
        <w:rPr>
          <w:rFonts w:ascii="Times New Roman" w:hAnsi="Times New Roman" w:cs="Times New Roman"/>
          <w:sz w:val="24"/>
          <w:szCs w:val="24"/>
        </w:rPr>
        <w:t xml:space="preserve">я </w:t>
      </w:r>
      <w:r w:rsidR="005472DE" w:rsidRPr="00337FF0">
        <w:rPr>
          <w:position w:val="-4"/>
        </w:rPr>
        <w:object w:dxaOrig="960" w:dyaOrig="340">
          <v:shape id="_x0000_i1067" type="#_x0000_t75" style="width:48pt;height:17.25pt" o:ole="">
            <v:imagedata r:id="rId92" o:title=""/>
          </v:shape>
          <o:OLEObject Type="Embed" ProgID="Equation.3" ShapeID="_x0000_i1067" DrawAspect="Content" ObjectID="_1537618795" r:id="rId93"/>
        </w:object>
      </w:r>
      <w:r w:rsidR="005472DE">
        <w:rPr>
          <w:lang w:val="en-US"/>
        </w:rPr>
        <w:t xml:space="preserve">, </w:t>
      </w:r>
      <w:r w:rsidR="003D1916" w:rsidRPr="008F4473">
        <w:rPr>
          <w:position w:val="-12"/>
          <w:lang w:val="en-US"/>
        </w:rPr>
        <w:object w:dxaOrig="1400" w:dyaOrig="400">
          <v:shape id="_x0000_i1068" type="#_x0000_t75" style="width:70.5pt;height:20.25pt" o:ole="">
            <v:imagedata r:id="rId94" o:title=""/>
          </v:shape>
          <o:OLEObject Type="Embed" ProgID="Equation.3" ShapeID="_x0000_i1068" DrawAspect="Content" ObjectID="_1537618796" r:id="rId95"/>
        </w:object>
      </w:r>
      <w:r w:rsidR="008F4473">
        <w:rPr>
          <w:rFonts w:ascii="Times New Roman" w:hAnsi="Times New Roman" w:cs="Times New Roman"/>
          <w:sz w:val="24"/>
          <w:szCs w:val="24"/>
        </w:rPr>
        <w:t xml:space="preserve"> </w:t>
      </w:r>
    </w:p>
    <w:p w:rsidR="008F4473" w:rsidRDefault="008D2CFB" w:rsidP="005472DE">
      <w:pPr>
        <w:pStyle w:val="ListParagraph"/>
        <w:jc w:val="center"/>
        <w:rPr>
          <w:rFonts w:ascii="Times New Roman" w:hAnsi="Times New Roman" w:cs="Times New Roman"/>
          <w:sz w:val="24"/>
          <w:szCs w:val="24"/>
          <w:lang w:val="en-US"/>
        </w:rPr>
      </w:pPr>
      <w:r w:rsidRPr="008F4473">
        <w:rPr>
          <w:rFonts w:ascii="Times New Roman" w:hAnsi="Times New Roman" w:cs="Times New Roman"/>
          <w:position w:val="-12"/>
          <w:sz w:val="24"/>
          <w:szCs w:val="24"/>
        </w:rPr>
        <w:object w:dxaOrig="2600" w:dyaOrig="400">
          <v:shape id="_x0000_i1069" type="#_x0000_t75" style="width:129.75pt;height:20.25pt" o:ole="">
            <v:imagedata r:id="rId96" o:title=""/>
          </v:shape>
          <o:OLEObject Type="Embed" ProgID="Equation.3" ShapeID="_x0000_i1069" DrawAspect="Content" ObjectID="_1537618797" r:id="rId97"/>
        </w:object>
      </w:r>
      <w:r w:rsidR="008F4473">
        <w:rPr>
          <w:rFonts w:ascii="Times New Roman" w:hAnsi="Times New Roman" w:cs="Times New Roman"/>
          <w:sz w:val="24"/>
          <w:szCs w:val="24"/>
          <w:lang w:val="en-US"/>
        </w:rPr>
        <w:t>;</w:t>
      </w:r>
    </w:p>
    <w:p w:rsidR="005472DE" w:rsidRPr="005472DE" w:rsidRDefault="008F4473" w:rsidP="005472DE">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 xml:space="preserve">для </w:t>
      </w:r>
      <w:r w:rsidRPr="00337FF0">
        <w:rPr>
          <w:position w:val="-4"/>
        </w:rPr>
        <w:object w:dxaOrig="960" w:dyaOrig="340">
          <v:shape id="_x0000_i1070" type="#_x0000_t75" style="width:48pt;height:17.25pt" o:ole="">
            <v:imagedata r:id="rId98" o:title=""/>
          </v:shape>
          <o:OLEObject Type="Embed" ProgID="Equation.3" ShapeID="_x0000_i1070" DrawAspect="Content" ObjectID="_1537618798" r:id="rId99"/>
        </w:object>
      </w:r>
      <w:r w:rsidRPr="00D63317">
        <w:t xml:space="preserve">, </w:t>
      </w:r>
      <w:r w:rsidR="003D1916" w:rsidRPr="003D1916">
        <w:rPr>
          <w:position w:val="-10"/>
          <w:lang w:val="en-US"/>
        </w:rPr>
        <w:object w:dxaOrig="1280" w:dyaOrig="380">
          <v:shape id="_x0000_i1071" type="#_x0000_t75" style="width:64.5pt;height:18.75pt" o:ole="">
            <v:imagedata r:id="rId100" o:title=""/>
          </v:shape>
          <o:OLEObject Type="Embed" ProgID="Equation.3" ShapeID="_x0000_i1071" DrawAspect="Content" ObjectID="_1537618799" r:id="rId101"/>
        </w:object>
      </w:r>
      <w:r w:rsidRPr="00D63317">
        <w:t xml:space="preserve">, </w:t>
      </w:r>
      <w:r w:rsidR="003D1916" w:rsidRPr="008F4473">
        <w:rPr>
          <w:position w:val="-14"/>
          <w:lang w:val="en-US"/>
        </w:rPr>
        <w:object w:dxaOrig="1320" w:dyaOrig="420">
          <v:shape id="_x0000_i1072" type="#_x0000_t75" style="width:66pt;height:21pt" o:ole="">
            <v:imagedata r:id="rId102" o:title=""/>
          </v:shape>
          <o:OLEObject Type="Embed" ProgID="Equation.3" ShapeID="_x0000_i1072" DrawAspect="Content" ObjectID="_1537618800" r:id="rId103"/>
        </w:object>
      </w:r>
    </w:p>
    <w:p w:rsidR="00D63317" w:rsidRPr="005472DE" w:rsidRDefault="00A613F3" w:rsidP="005472DE">
      <w:pPr>
        <w:pStyle w:val="ListParagraph"/>
        <w:jc w:val="center"/>
        <w:rPr>
          <w:rFonts w:ascii="Times New Roman" w:hAnsi="Times New Roman" w:cs="Times New Roman"/>
          <w:sz w:val="24"/>
          <w:szCs w:val="24"/>
          <w:lang w:val="en-US"/>
        </w:rPr>
      </w:pPr>
      <w:r w:rsidRPr="00C047BA">
        <w:rPr>
          <w:rFonts w:ascii="Times New Roman" w:hAnsi="Times New Roman" w:cs="Times New Roman"/>
          <w:position w:val="-16"/>
          <w:sz w:val="24"/>
          <w:szCs w:val="24"/>
        </w:rPr>
        <w:object w:dxaOrig="5260" w:dyaOrig="440">
          <v:shape id="_x0000_i1073" type="#_x0000_t75" style="width:263.25pt;height:21.75pt" o:ole="">
            <v:imagedata r:id="rId104" o:title=""/>
          </v:shape>
          <o:OLEObject Type="Embed" ProgID="Equation.3" ShapeID="_x0000_i1073" DrawAspect="Content" ObjectID="_1537618801" r:id="rId105"/>
        </w:object>
      </w:r>
      <w:r>
        <w:rPr>
          <w:rFonts w:ascii="Times New Roman" w:hAnsi="Times New Roman" w:cs="Times New Roman"/>
          <w:sz w:val="24"/>
          <w:szCs w:val="24"/>
          <w:lang w:val="en-US"/>
        </w:rPr>
        <w:t>.</w:t>
      </w:r>
    </w:p>
    <w:p w:rsidR="00A613F3" w:rsidRDefault="000740AC" w:rsidP="00F70A3C">
      <w:r>
        <w:rPr>
          <w:rFonts w:ascii="Times New Roman" w:hAnsi="Times New Roman" w:cs="Times New Roman"/>
          <w:sz w:val="24"/>
          <w:szCs w:val="24"/>
        </w:rPr>
        <w:t xml:space="preserve">Явный вид величин </w:t>
      </w:r>
      <w:r w:rsidR="00D63317" w:rsidRPr="00337FF0">
        <w:rPr>
          <w:position w:val="-12"/>
        </w:rPr>
        <w:object w:dxaOrig="999" w:dyaOrig="400">
          <v:shape id="_x0000_i1074" type="#_x0000_t75" style="width:50.25pt;height:20.25pt" o:ole="">
            <v:imagedata r:id="rId106" o:title=""/>
          </v:shape>
          <o:OLEObject Type="Embed" ProgID="Equation.3" ShapeID="_x0000_i1074" DrawAspect="Content" ObjectID="_1537618802" r:id="rId107"/>
        </w:object>
      </w:r>
      <w:r w:rsidR="00D63317">
        <w:t xml:space="preserve"> </w:t>
      </w:r>
      <w:r>
        <w:rPr>
          <w:rFonts w:ascii="Times New Roman" w:hAnsi="Times New Roman" w:cs="Times New Roman"/>
        </w:rPr>
        <w:t xml:space="preserve">приведен в работе </w:t>
      </w:r>
      <w:r w:rsidRPr="000740AC">
        <w:rPr>
          <w:rFonts w:ascii="Times New Roman" w:hAnsi="Times New Roman" w:cs="Times New Roman"/>
        </w:rPr>
        <w:t>[</w:t>
      </w:r>
      <w:r w:rsidRPr="00A613F3">
        <w:rPr>
          <w:rFonts w:ascii="Times New Roman" w:hAnsi="Times New Roman" w:cs="Times New Roman"/>
        </w:rPr>
        <w:t>19</w:t>
      </w:r>
      <w:r w:rsidRPr="000740AC">
        <w:rPr>
          <w:rFonts w:ascii="Times New Roman" w:hAnsi="Times New Roman" w:cs="Times New Roman"/>
        </w:rPr>
        <w:t>]</w:t>
      </w:r>
      <w:r w:rsidR="00A613F3">
        <w:rPr>
          <w:rFonts w:ascii="Times New Roman" w:hAnsi="Times New Roman" w:cs="Times New Roman"/>
        </w:rPr>
        <w:t xml:space="preserve">. Величины </w:t>
      </w:r>
      <w:r w:rsidR="00A613F3" w:rsidRPr="00337FF0">
        <w:rPr>
          <w:position w:val="-12"/>
        </w:rPr>
        <w:object w:dxaOrig="999" w:dyaOrig="400">
          <v:shape id="_x0000_i1075" type="#_x0000_t75" style="width:50.25pt;height:20.25pt" o:ole="">
            <v:imagedata r:id="rId106" o:title=""/>
          </v:shape>
          <o:OLEObject Type="Embed" ProgID="Equation.3" ShapeID="_x0000_i1075" DrawAspect="Content" ObjectID="_1537618803" r:id="rId108"/>
        </w:object>
      </w:r>
      <w:r w:rsidR="00A613F3">
        <w:rPr>
          <w:rFonts w:ascii="Times New Roman" w:hAnsi="Times New Roman" w:cs="Times New Roman"/>
        </w:rPr>
        <w:t xml:space="preserve"> таковы, что их можно ограничить </w:t>
      </w:r>
      <w:r w:rsidR="00D63317" w:rsidRPr="00BE3D3A">
        <w:rPr>
          <w:rFonts w:ascii="Times New Roman" w:hAnsi="Times New Roman" w:cs="Times New Roman"/>
        </w:rPr>
        <w:t>величинами</w:t>
      </w:r>
      <w:r w:rsidR="00A613F3">
        <w:rPr>
          <w:rFonts w:ascii="Times New Roman" w:hAnsi="Times New Roman" w:cs="Times New Roman"/>
        </w:rPr>
        <w:t xml:space="preserve"> </w:t>
      </w:r>
      <w:r w:rsidR="00A613F3" w:rsidRPr="00E85F69">
        <w:rPr>
          <w:position w:val="-10"/>
        </w:rPr>
        <w:object w:dxaOrig="800" w:dyaOrig="380">
          <v:shape id="_x0000_i1076" type="#_x0000_t75" style="width:39.75pt;height:18.75pt" o:ole="">
            <v:imagedata r:id="rId109" o:title=""/>
          </v:shape>
          <o:OLEObject Type="Embed" ProgID="Equation.3" ShapeID="_x0000_i1076" DrawAspect="Content" ObjectID="_1537618804" r:id="rId110"/>
        </w:object>
      </w:r>
      <w:r w:rsidR="00D63317" w:rsidRPr="00BE3D3A">
        <w:rPr>
          <w:rFonts w:ascii="Times New Roman" w:hAnsi="Times New Roman" w:cs="Times New Roman"/>
        </w:rPr>
        <w:t xml:space="preserve">, не зависящими от </w:t>
      </w:r>
      <w:r w:rsidR="00D63317" w:rsidRPr="00BE3D3A">
        <w:rPr>
          <w:rFonts w:ascii="Times New Roman" w:hAnsi="Times New Roman" w:cs="Times New Roman"/>
          <w:i/>
          <w:lang w:val="en-US"/>
        </w:rPr>
        <w:t>i</w:t>
      </w:r>
      <w:r w:rsidR="00D63317" w:rsidRPr="00BE3D3A">
        <w:rPr>
          <w:rFonts w:ascii="Times New Roman" w:hAnsi="Times New Roman" w:cs="Times New Roman"/>
        </w:rPr>
        <w:t xml:space="preserve"> и </w:t>
      </w:r>
      <w:r w:rsidR="00D63317" w:rsidRPr="00BE3D3A">
        <w:rPr>
          <w:rFonts w:ascii="Times New Roman" w:hAnsi="Times New Roman" w:cs="Times New Roman"/>
          <w:i/>
          <w:lang w:val="en-US"/>
        </w:rPr>
        <w:t>v</w:t>
      </w:r>
      <w:r w:rsidR="00A613F3">
        <w:rPr>
          <w:rFonts w:ascii="Times New Roman" w:hAnsi="Times New Roman" w:cs="Times New Roman"/>
        </w:rPr>
        <w:t xml:space="preserve">, то есть </w:t>
      </w:r>
      <w:r w:rsidR="00A613F3" w:rsidRPr="00337FF0">
        <w:rPr>
          <w:position w:val="-12"/>
        </w:rPr>
        <w:object w:dxaOrig="2100" w:dyaOrig="400">
          <v:shape id="_x0000_i1077" type="#_x0000_t75" style="width:105pt;height:20.25pt" o:ole="">
            <v:imagedata r:id="rId111" o:title=""/>
          </v:shape>
          <o:OLEObject Type="Embed" ProgID="Equation.3" ShapeID="_x0000_i1077" DrawAspect="Content" ObjectID="_1537618805" r:id="rId112"/>
        </w:object>
      </w:r>
      <w:r w:rsidR="00D63317" w:rsidRPr="00120D4C">
        <w:t>.</w:t>
      </w:r>
      <w:r w:rsidR="003D1916">
        <w:t xml:space="preserve"> </w:t>
      </w:r>
    </w:p>
    <w:p w:rsidR="00A613F3" w:rsidRDefault="00A613F3" w:rsidP="00F70A3C"/>
    <w:p w:rsidR="0085600E" w:rsidRPr="00120D4C" w:rsidRDefault="00592DA1" w:rsidP="00F70A3C">
      <w:pPr>
        <w:rPr>
          <w:rFonts w:ascii="Times New Roman" w:hAnsi="Times New Roman" w:cs="Times New Roman"/>
          <w:sz w:val="24"/>
          <w:szCs w:val="24"/>
        </w:rPr>
      </w:pPr>
      <w:r>
        <w:rPr>
          <w:rFonts w:ascii="Times New Roman" w:hAnsi="Times New Roman" w:cs="Times New Roman"/>
          <w:sz w:val="24"/>
          <w:szCs w:val="24"/>
        </w:rPr>
        <w:t>Основным результатом данного исследования является следующая теорема.</w:t>
      </w:r>
    </w:p>
    <w:p w:rsidR="00BE3D3A" w:rsidRPr="00120D4C" w:rsidRDefault="00BE3D3A" w:rsidP="00F70A3C">
      <w:pPr>
        <w:rPr>
          <w:rFonts w:ascii="Times New Roman" w:hAnsi="Times New Roman" w:cs="Times New Roman"/>
          <w:sz w:val="24"/>
          <w:szCs w:val="24"/>
        </w:rPr>
      </w:pPr>
    </w:p>
    <w:p w:rsidR="00BE3D3A" w:rsidRDefault="003A2519" w:rsidP="00BA4FC7">
      <w:pPr>
        <w:rPr>
          <w:position w:val="-46"/>
        </w:rPr>
      </w:pPr>
      <w:r>
        <w:rPr>
          <w:rFonts w:ascii="Times New Roman" w:hAnsi="Times New Roman" w:cs="Times New Roman"/>
          <w:sz w:val="24"/>
          <w:szCs w:val="24"/>
        </w:rPr>
        <w:t>ТЕОРЕМА </w:t>
      </w:r>
      <w:r w:rsidR="00BE3D3A" w:rsidRPr="00120D4C">
        <w:rPr>
          <w:rFonts w:ascii="Times New Roman" w:hAnsi="Times New Roman" w:cs="Times New Roman"/>
          <w:sz w:val="24"/>
          <w:szCs w:val="24"/>
        </w:rPr>
        <w:t>3</w:t>
      </w:r>
      <w:r w:rsidR="00592DA1" w:rsidRPr="0085600E">
        <w:rPr>
          <w:rFonts w:ascii="Times New Roman" w:hAnsi="Times New Roman" w:cs="Times New Roman"/>
          <w:sz w:val="24"/>
          <w:szCs w:val="24"/>
        </w:rPr>
        <w:t xml:space="preserve">. </w:t>
      </w:r>
      <w:r w:rsidR="00592DA1">
        <w:rPr>
          <w:rFonts w:ascii="Times New Roman" w:hAnsi="Times New Roman" w:cs="Times New Roman"/>
          <w:sz w:val="24"/>
          <w:szCs w:val="24"/>
        </w:rPr>
        <w:t xml:space="preserve">Для того, чтобы </w:t>
      </w:r>
      <w:r w:rsidR="00C70A06">
        <w:rPr>
          <w:rFonts w:ascii="Times New Roman" w:hAnsi="Times New Roman" w:cs="Times New Roman"/>
          <w:sz w:val="24"/>
          <w:szCs w:val="24"/>
        </w:rPr>
        <w:t>м</w:t>
      </w:r>
      <w:r w:rsidR="00592DA1">
        <w:rPr>
          <w:rFonts w:ascii="Times New Roman" w:hAnsi="Times New Roman" w:cs="Times New Roman"/>
          <w:sz w:val="24"/>
          <w:szCs w:val="24"/>
        </w:rPr>
        <w:t xml:space="preserve">арковская цепь </w:t>
      </w:r>
      <w:r w:rsidR="00592DA1" w:rsidRPr="0085600E">
        <w:rPr>
          <w:rFonts w:ascii="Times New Roman" w:hAnsi="Times New Roman" w:cs="Times New Roman"/>
          <w:sz w:val="24"/>
          <w:szCs w:val="24"/>
        </w:rPr>
        <w:t>{(</w:t>
      </w:r>
      <w:r w:rsidR="00592DA1" w:rsidRPr="0085600E">
        <w:rPr>
          <w:rFonts w:ascii="Times New Roman" w:hAnsi="Times New Roman" w:cs="Times New Roman"/>
          <w:sz w:val="24"/>
          <w:szCs w:val="24"/>
          <w:lang w:val="en-US"/>
        </w:rPr>
        <w:sym w:font="Symbol" w:char="F047"/>
      </w:r>
      <w:r w:rsidR="00592DA1" w:rsidRPr="0085600E">
        <w:rPr>
          <w:rFonts w:ascii="Times New Roman" w:hAnsi="Times New Roman" w:cs="Times New Roman"/>
          <w:i/>
          <w:sz w:val="24"/>
          <w:szCs w:val="24"/>
          <w:vertAlign w:val="subscript"/>
          <w:lang w:val="en-US"/>
        </w:rPr>
        <w:t>i</w:t>
      </w:r>
      <w:r w:rsidR="00592DA1" w:rsidRPr="0085600E">
        <w:rPr>
          <w:rFonts w:ascii="Times New Roman" w:hAnsi="Times New Roman" w:cs="Times New Roman"/>
          <w:sz w:val="24"/>
          <w:szCs w:val="24"/>
        </w:rPr>
        <w:t xml:space="preserve">, </w:t>
      </w:r>
      <w:r w:rsidR="00592DA1" w:rsidRPr="0085600E">
        <w:rPr>
          <w:rFonts w:ascii="Times New Roman" w:hAnsi="Times New Roman" w:cs="Times New Roman"/>
          <w:sz w:val="24"/>
          <w:szCs w:val="24"/>
          <w:lang w:val="en-US"/>
        </w:rPr>
        <w:sym w:font="Symbol" w:char="F06B"/>
      </w:r>
      <w:r w:rsidR="00592DA1" w:rsidRPr="0085600E">
        <w:rPr>
          <w:rFonts w:ascii="Times New Roman" w:hAnsi="Times New Roman" w:cs="Times New Roman"/>
          <w:i/>
          <w:sz w:val="24"/>
          <w:szCs w:val="24"/>
          <w:vertAlign w:val="subscript"/>
        </w:rPr>
        <w:t>3,</w:t>
      </w:r>
      <w:r w:rsidR="00592DA1">
        <w:rPr>
          <w:rFonts w:ascii="Times New Roman" w:hAnsi="Times New Roman" w:cs="Times New Roman"/>
          <w:i/>
          <w:sz w:val="24"/>
          <w:szCs w:val="24"/>
          <w:vertAlign w:val="subscript"/>
          <w:lang w:val="en-US"/>
        </w:rPr>
        <w:t>i</w:t>
      </w:r>
      <w:r w:rsidR="00592DA1" w:rsidRPr="0085600E">
        <w:rPr>
          <w:rFonts w:ascii="Times New Roman" w:hAnsi="Times New Roman" w:cs="Times New Roman"/>
          <w:sz w:val="24"/>
          <w:szCs w:val="24"/>
        </w:rPr>
        <w:t>);</w:t>
      </w:r>
      <w:r w:rsidR="00592DA1" w:rsidRPr="0085600E">
        <w:rPr>
          <w:rFonts w:ascii="Times New Roman" w:hAnsi="Times New Roman" w:cs="Times New Roman"/>
          <w:sz w:val="24"/>
          <w:szCs w:val="24"/>
          <w:lang w:val="en-US"/>
        </w:rPr>
        <w:t> </w:t>
      </w:r>
      <w:r w:rsidR="00592DA1" w:rsidRPr="0085600E">
        <w:rPr>
          <w:rFonts w:ascii="Times New Roman" w:hAnsi="Times New Roman" w:cs="Times New Roman"/>
          <w:i/>
          <w:sz w:val="24"/>
          <w:szCs w:val="24"/>
          <w:lang w:val="en-US"/>
        </w:rPr>
        <w:t>i</w:t>
      </w:r>
      <w:r w:rsidR="00592DA1" w:rsidRPr="0085600E">
        <w:rPr>
          <w:rFonts w:ascii="Times New Roman" w:hAnsi="Times New Roman" w:cs="Times New Roman"/>
          <w:sz w:val="24"/>
          <w:szCs w:val="24"/>
          <w:lang w:val="en-US"/>
        </w:rPr>
        <w:t> </w:t>
      </w:r>
      <w:r w:rsidR="00592DA1" w:rsidRPr="0085600E">
        <w:rPr>
          <w:rFonts w:ascii="Times New Roman" w:hAnsi="Times New Roman" w:cs="Times New Roman"/>
          <w:sz w:val="24"/>
          <w:szCs w:val="24"/>
          <w:lang w:val="en-US"/>
        </w:rPr>
        <w:sym w:font="Symbol" w:char="F0B3"/>
      </w:r>
      <w:r w:rsidR="00592DA1" w:rsidRPr="0085600E">
        <w:rPr>
          <w:rFonts w:ascii="Times New Roman" w:hAnsi="Times New Roman" w:cs="Times New Roman"/>
          <w:sz w:val="24"/>
          <w:szCs w:val="24"/>
          <w:lang w:val="en-US"/>
        </w:rPr>
        <w:t> </w:t>
      </w:r>
      <w:r w:rsidR="00592DA1" w:rsidRPr="0085600E">
        <w:rPr>
          <w:rFonts w:ascii="Times New Roman" w:hAnsi="Times New Roman" w:cs="Times New Roman"/>
          <w:sz w:val="24"/>
          <w:szCs w:val="24"/>
        </w:rPr>
        <w:t xml:space="preserve">0} </w:t>
      </w:r>
      <w:r w:rsidR="00592DA1">
        <w:rPr>
          <w:rFonts w:ascii="Times New Roman" w:hAnsi="Times New Roman" w:cs="Times New Roman"/>
          <w:sz w:val="24"/>
          <w:szCs w:val="24"/>
        </w:rPr>
        <w:t>имела стационарное распределение</w:t>
      </w:r>
      <w:r w:rsidR="00F108AB" w:rsidRPr="00F108AB">
        <w:rPr>
          <w:rFonts w:ascii="Times New Roman" w:hAnsi="Times New Roman" w:cs="Times New Roman"/>
          <w:sz w:val="24"/>
          <w:szCs w:val="24"/>
        </w:rPr>
        <w:t>,</w:t>
      </w:r>
      <w:r w:rsidR="00592DA1">
        <w:rPr>
          <w:rFonts w:ascii="Times New Roman" w:hAnsi="Times New Roman" w:cs="Times New Roman"/>
          <w:sz w:val="24"/>
          <w:szCs w:val="24"/>
        </w:rPr>
        <w:t xml:space="preserve"> достаточно выполнения неравенства:</w:t>
      </w:r>
    </w:p>
    <w:p w:rsidR="00592DA1" w:rsidRPr="00BE4926" w:rsidRDefault="00F108AB" w:rsidP="00BA4FC7">
      <w:pPr>
        <w:spacing w:before="120" w:after="120"/>
        <w:jc w:val="center"/>
      </w:pPr>
      <w:r w:rsidRPr="00BE4926">
        <w:rPr>
          <w:position w:val="-32"/>
          <w:lang w:val="en-US"/>
        </w:rPr>
        <w:object w:dxaOrig="3840" w:dyaOrig="760">
          <v:shape id="_x0000_i1078" type="#_x0000_t75" style="width:191.25pt;height:37.5pt" o:ole="">
            <v:imagedata r:id="rId113" o:title=""/>
          </v:shape>
          <o:OLEObject Type="Embed" ProgID="Equation.3" ShapeID="_x0000_i1078" DrawAspect="Content" ObjectID="_1537618806" r:id="rId114"/>
        </w:object>
      </w:r>
    </w:p>
    <w:p w:rsidR="00457057" w:rsidRDefault="00BE3D3A" w:rsidP="00457057">
      <w:r w:rsidRPr="00BA4FC7">
        <w:rPr>
          <w:rFonts w:ascii="Times New Roman" w:hAnsi="Times New Roman" w:cs="Times New Roman"/>
        </w:rPr>
        <w:t>ДОКАЗАТЕЛЬСТВО. Предположим обратное, а именно, что при выполнении условия теоремы, марковская цепь</w:t>
      </w:r>
      <w:r>
        <w:t xml:space="preserve"> </w:t>
      </w:r>
      <w:r w:rsidRPr="0085600E">
        <w:rPr>
          <w:rFonts w:ascii="Times New Roman" w:hAnsi="Times New Roman" w:cs="Times New Roman"/>
          <w:sz w:val="24"/>
          <w:szCs w:val="24"/>
        </w:rPr>
        <w:t>{(</w:t>
      </w:r>
      <w:r w:rsidRPr="0085600E">
        <w:rPr>
          <w:rFonts w:ascii="Times New Roman" w:hAnsi="Times New Roman" w:cs="Times New Roman"/>
          <w:sz w:val="24"/>
          <w:szCs w:val="24"/>
          <w:lang w:val="en-US"/>
        </w:rPr>
        <w:sym w:font="Symbol" w:char="F047"/>
      </w:r>
      <w:r w:rsidRPr="0085600E">
        <w:rPr>
          <w:rFonts w:ascii="Times New Roman" w:hAnsi="Times New Roman" w:cs="Times New Roman"/>
          <w:i/>
          <w:sz w:val="24"/>
          <w:szCs w:val="24"/>
          <w:vertAlign w:val="subscript"/>
          <w:lang w:val="en-US"/>
        </w:rPr>
        <w:t>i</w:t>
      </w:r>
      <w:r w:rsidRPr="0085600E">
        <w:rPr>
          <w:rFonts w:ascii="Times New Roman" w:hAnsi="Times New Roman" w:cs="Times New Roman"/>
          <w:sz w:val="24"/>
          <w:szCs w:val="24"/>
        </w:rPr>
        <w:t xml:space="preserve">, </w:t>
      </w:r>
      <w:r w:rsidRPr="0085600E">
        <w:rPr>
          <w:rFonts w:ascii="Times New Roman" w:hAnsi="Times New Roman" w:cs="Times New Roman"/>
          <w:sz w:val="24"/>
          <w:szCs w:val="24"/>
          <w:lang w:val="en-US"/>
        </w:rPr>
        <w:sym w:font="Symbol" w:char="F06B"/>
      </w:r>
      <w:r w:rsidRPr="0085600E">
        <w:rPr>
          <w:rFonts w:ascii="Times New Roman" w:hAnsi="Times New Roman" w:cs="Times New Roman"/>
          <w:i/>
          <w:sz w:val="24"/>
          <w:szCs w:val="24"/>
          <w:vertAlign w:val="subscript"/>
        </w:rPr>
        <w:t>3,</w:t>
      </w:r>
      <w:r>
        <w:rPr>
          <w:rFonts w:ascii="Times New Roman" w:hAnsi="Times New Roman" w:cs="Times New Roman"/>
          <w:i/>
          <w:sz w:val="24"/>
          <w:szCs w:val="24"/>
          <w:vertAlign w:val="subscript"/>
          <w:lang w:val="en-US"/>
        </w:rPr>
        <w:t>i</w:t>
      </w:r>
      <w:r w:rsidRPr="0085600E">
        <w:rPr>
          <w:rFonts w:ascii="Times New Roman" w:hAnsi="Times New Roman" w:cs="Times New Roman"/>
          <w:sz w:val="24"/>
          <w:szCs w:val="24"/>
        </w:rPr>
        <w:t>);</w:t>
      </w:r>
      <w:r w:rsidRPr="0085600E">
        <w:rPr>
          <w:rFonts w:ascii="Times New Roman" w:hAnsi="Times New Roman" w:cs="Times New Roman"/>
          <w:sz w:val="24"/>
          <w:szCs w:val="24"/>
          <w:lang w:val="en-US"/>
        </w:rPr>
        <w:t> </w:t>
      </w:r>
      <w:r w:rsidRPr="0085600E">
        <w:rPr>
          <w:rFonts w:ascii="Times New Roman" w:hAnsi="Times New Roman" w:cs="Times New Roman"/>
          <w:i/>
          <w:sz w:val="24"/>
          <w:szCs w:val="24"/>
          <w:lang w:val="en-US"/>
        </w:rPr>
        <w:t>i</w:t>
      </w:r>
      <w:r w:rsidRPr="0085600E">
        <w:rPr>
          <w:rFonts w:ascii="Times New Roman" w:hAnsi="Times New Roman" w:cs="Times New Roman"/>
          <w:sz w:val="24"/>
          <w:szCs w:val="24"/>
          <w:lang w:val="en-US"/>
        </w:rPr>
        <w:t> </w:t>
      </w:r>
      <w:r w:rsidRPr="0085600E">
        <w:rPr>
          <w:rFonts w:ascii="Times New Roman" w:hAnsi="Times New Roman" w:cs="Times New Roman"/>
          <w:sz w:val="24"/>
          <w:szCs w:val="24"/>
          <w:lang w:val="en-US"/>
        </w:rPr>
        <w:sym w:font="Symbol" w:char="F0B3"/>
      </w:r>
      <w:r w:rsidRPr="0085600E">
        <w:rPr>
          <w:rFonts w:ascii="Times New Roman" w:hAnsi="Times New Roman" w:cs="Times New Roman"/>
          <w:sz w:val="24"/>
          <w:szCs w:val="24"/>
          <w:lang w:val="en-US"/>
        </w:rPr>
        <w:t> </w:t>
      </w:r>
      <w:r w:rsidRPr="0085600E">
        <w:rPr>
          <w:rFonts w:ascii="Times New Roman" w:hAnsi="Times New Roman" w:cs="Times New Roman"/>
          <w:sz w:val="24"/>
          <w:szCs w:val="24"/>
        </w:rPr>
        <w:t>0}</w:t>
      </w:r>
      <w:r>
        <w:rPr>
          <w:rFonts w:ascii="Times New Roman" w:hAnsi="Times New Roman" w:cs="Times New Roman"/>
          <w:sz w:val="24"/>
          <w:szCs w:val="24"/>
        </w:rPr>
        <w:t xml:space="preserve"> не имеет стационарного распределения. Тогда для любого состояния </w:t>
      </w:r>
      <w:r w:rsidR="009E5888" w:rsidRPr="00457057">
        <w:rPr>
          <w:rFonts w:ascii="Times New Roman" w:hAnsi="Times New Roman" w:cs="Times New Roman"/>
          <w:sz w:val="24"/>
          <w:szCs w:val="24"/>
        </w:rPr>
        <w:t>(</w:t>
      </w:r>
      <w:r w:rsidR="009E5888">
        <w:rPr>
          <w:rFonts w:ascii="Times New Roman" w:hAnsi="Times New Roman" w:cs="Times New Roman"/>
          <w:sz w:val="24"/>
          <w:szCs w:val="24"/>
          <w:lang w:val="en-US"/>
        </w:rPr>
        <w:t>γ</w:t>
      </w:r>
      <w:r w:rsidR="009E5888" w:rsidRPr="00457057">
        <w:rPr>
          <w:rFonts w:ascii="Times New Roman" w:hAnsi="Times New Roman" w:cs="Times New Roman"/>
          <w:sz w:val="24"/>
          <w:szCs w:val="24"/>
        </w:rPr>
        <w:t>,</w:t>
      </w:r>
      <w:r w:rsidR="00A613F3">
        <w:t xml:space="preserve"> </w:t>
      </w:r>
      <w:r w:rsidR="009E5888" w:rsidRPr="009E5888">
        <w:rPr>
          <w:rFonts w:ascii="Times New Roman" w:hAnsi="Times New Roman" w:cs="Times New Roman"/>
          <w:i/>
          <w:sz w:val="24"/>
          <w:szCs w:val="24"/>
          <w:lang w:val="en-US"/>
        </w:rPr>
        <w:t>x</w:t>
      </w:r>
      <w:r w:rsidR="009E5888" w:rsidRPr="00457057">
        <w:rPr>
          <w:rFonts w:ascii="Times New Roman" w:hAnsi="Times New Roman" w:cs="Times New Roman"/>
          <w:sz w:val="24"/>
          <w:szCs w:val="24"/>
        </w:rPr>
        <w:t>)</w:t>
      </w:r>
      <w:r w:rsidR="009E5888">
        <w:rPr>
          <w:rFonts w:ascii="Times New Roman" w:hAnsi="Times New Roman" w:cs="Times New Roman"/>
          <w:sz w:val="24"/>
          <w:szCs w:val="24"/>
          <w:lang w:val="en-US"/>
        </w:rPr>
        <w:t> </w:t>
      </w:r>
      <w:r w:rsidR="009E5888" w:rsidRPr="0085600E">
        <w:rPr>
          <w:rFonts w:ascii="Times New Roman" w:hAnsi="Times New Roman" w:cs="Times New Roman"/>
          <w:sz w:val="24"/>
          <w:szCs w:val="24"/>
        </w:rPr>
        <w:sym w:font="Symbol" w:char="F0CE"/>
      </w:r>
      <w:r w:rsidR="009E5888">
        <w:rPr>
          <w:rFonts w:ascii="Times New Roman" w:hAnsi="Times New Roman" w:cs="Times New Roman"/>
          <w:sz w:val="24"/>
          <w:szCs w:val="24"/>
          <w:lang w:val="en-US"/>
        </w:rPr>
        <w:t> Γ</w:t>
      </w:r>
      <w:r w:rsidR="009E5888" w:rsidRPr="00457057">
        <w:rPr>
          <w:rFonts w:ascii="Times New Roman" w:hAnsi="Times New Roman" w:cs="Times New Roman"/>
          <w:sz w:val="24"/>
          <w:szCs w:val="24"/>
        </w:rPr>
        <w:t>×</w:t>
      </w:r>
      <w:r w:rsidR="009E5888">
        <w:rPr>
          <w:rFonts w:ascii="Times New Roman" w:hAnsi="Times New Roman" w:cs="Times New Roman"/>
          <w:sz w:val="24"/>
          <w:szCs w:val="24"/>
          <w:lang w:val="en-US"/>
        </w:rPr>
        <w:t> </w:t>
      </w:r>
      <w:r w:rsidR="009E5888" w:rsidRPr="002A7B3B">
        <w:rPr>
          <w:rFonts w:ascii="Times New Roman" w:hAnsi="Times New Roman" w:cs="Times New Roman"/>
          <w:i/>
          <w:sz w:val="24"/>
          <w:szCs w:val="24"/>
          <w:lang w:val="en-US"/>
        </w:rPr>
        <w:t>Z</w:t>
      </w:r>
      <w:r w:rsidR="009E5888" w:rsidRPr="002A7B3B">
        <w:rPr>
          <w:rFonts w:ascii="Times New Roman" w:hAnsi="Times New Roman" w:cs="Times New Roman"/>
          <w:sz w:val="24"/>
          <w:szCs w:val="24"/>
          <w:vertAlign w:val="subscript"/>
        </w:rPr>
        <w:t>+</w:t>
      </w:r>
      <w:r w:rsidR="00457057" w:rsidRPr="00457057">
        <w:rPr>
          <w:rFonts w:ascii="Times New Roman" w:hAnsi="Times New Roman" w:cs="Times New Roman"/>
          <w:sz w:val="24"/>
          <w:szCs w:val="24"/>
        </w:rPr>
        <w:t xml:space="preserve"> </w:t>
      </w:r>
      <w:r w:rsidR="00457057">
        <w:rPr>
          <w:rFonts w:ascii="Times New Roman" w:hAnsi="Times New Roman" w:cs="Times New Roman"/>
          <w:sz w:val="24"/>
          <w:szCs w:val="24"/>
        </w:rPr>
        <w:t xml:space="preserve">и независимо от начального распределения </w:t>
      </w:r>
      <w:r w:rsidR="00F71DB2" w:rsidRPr="00337FF0">
        <w:rPr>
          <w:position w:val="-14"/>
        </w:rPr>
        <w:object w:dxaOrig="1840" w:dyaOrig="380">
          <v:shape id="_x0000_i1079" type="#_x0000_t75" style="width:92.25pt;height:19.5pt" o:ole="">
            <v:imagedata r:id="rId115" o:title=""/>
          </v:shape>
          <o:OLEObject Type="Embed" ProgID="Equation.3" ShapeID="_x0000_i1079" DrawAspect="Content" ObjectID="_1537618807" r:id="rId116"/>
        </w:object>
      </w:r>
      <w:r w:rsidR="00457057" w:rsidRPr="002A2754">
        <w:rPr>
          <w:rFonts w:ascii="Times New Roman" w:hAnsi="Times New Roman" w:cs="Times New Roman"/>
        </w:rPr>
        <w:t>,</w:t>
      </w:r>
      <w:r w:rsidR="00457057" w:rsidRPr="00457057">
        <w:t xml:space="preserve"> </w:t>
      </w:r>
      <w:r w:rsidR="00457057" w:rsidRPr="00457057">
        <w:rPr>
          <w:rFonts w:ascii="Times New Roman" w:hAnsi="Times New Roman" w:cs="Times New Roman"/>
          <w:sz w:val="24"/>
          <w:szCs w:val="24"/>
        </w:rPr>
        <w:t>(</w:t>
      </w:r>
      <w:r w:rsidR="00457057">
        <w:rPr>
          <w:rFonts w:ascii="Times New Roman" w:hAnsi="Times New Roman" w:cs="Times New Roman"/>
          <w:sz w:val="24"/>
          <w:szCs w:val="24"/>
        </w:rPr>
        <w:t>Γ</w:t>
      </w:r>
      <w:r w:rsidR="00457057">
        <w:rPr>
          <w:rFonts w:ascii="Times New Roman" w:hAnsi="Times New Roman" w:cs="Times New Roman"/>
          <w:sz w:val="24"/>
          <w:szCs w:val="24"/>
          <w:vertAlign w:val="superscript"/>
        </w:rPr>
        <w:t>(</w:t>
      </w:r>
      <w:r w:rsidR="00457057">
        <w:rPr>
          <w:rFonts w:ascii="Times New Roman" w:hAnsi="Times New Roman" w:cs="Times New Roman"/>
          <w:sz w:val="24"/>
          <w:szCs w:val="24"/>
          <w:vertAlign w:val="superscript"/>
          <w:lang w:val="en-US"/>
        </w:rPr>
        <w:t>k</w:t>
      </w:r>
      <w:r w:rsidR="00457057" w:rsidRPr="00457057">
        <w:rPr>
          <w:rFonts w:ascii="Times New Roman" w:hAnsi="Times New Roman" w:cs="Times New Roman"/>
          <w:sz w:val="24"/>
          <w:szCs w:val="24"/>
          <w:vertAlign w:val="superscript"/>
        </w:rPr>
        <w:t>,</w:t>
      </w:r>
      <w:r w:rsidR="00457057">
        <w:rPr>
          <w:rFonts w:ascii="Times New Roman" w:hAnsi="Times New Roman" w:cs="Times New Roman"/>
          <w:sz w:val="24"/>
          <w:szCs w:val="24"/>
          <w:vertAlign w:val="superscript"/>
          <w:lang w:val="en-US"/>
        </w:rPr>
        <w:t>r</w:t>
      </w:r>
      <w:r w:rsidR="00457057">
        <w:rPr>
          <w:rFonts w:ascii="Times New Roman" w:hAnsi="Times New Roman" w:cs="Times New Roman"/>
          <w:sz w:val="24"/>
          <w:szCs w:val="24"/>
          <w:vertAlign w:val="superscript"/>
        </w:rPr>
        <w:t>)</w:t>
      </w:r>
      <w:r w:rsidR="00457057" w:rsidRPr="00457057">
        <w:rPr>
          <w:rFonts w:ascii="Times New Roman" w:hAnsi="Times New Roman" w:cs="Times New Roman"/>
          <w:sz w:val="24"/>
          <w:szCs w:val="24"/>
        </w:rPr>
        <w:t>,</w:t>
      </w:r>
      <w:r w:rsidR="00A47EEB" w:rsidRPr="00A47EEB">
        <w:rPr>
          <w:rFonts w:ascii="Times New Roman" w:hAnsi="Times New Roman" w:cs="Times New Roman"/>
          <w:sz w:val="24"/>
          <w:szCs w:val="24"/>
        </w:rPr>
        <w:t xml:space="preserve"> </w:t>
      </w:r>
      <w:r w:rsidR="00457057" w:rsidRPr="009E5888">
        <w:rPr>
          <w:rFonts w:ascii="Times New Roman" w:hAnsi="Times New Roman" w:cs="Times New Roman"/>
          <w:i/>
          <w:sz w:val="24"/>
          <w:szCs w:val="24"/>
          <w:lang w:val="en-US"/>
        </w:rPr>
        <w:t>x</w:t>
      </w:r>
      <w:r w:rsidR="00457057" w:rsidRPr="00457057">
        <w:rPr>
          <w:rFonts w:ascii="Times New Roman" w:hAnsi="Times New Roman" w:cs="Times New Roman"/>
          <w:sz w:val="24"/>
          <w:szCs w:val="24"/>
        </w:rPr>
        <w:t>)</w:t>
      </w:r>
      <w:r w:rsidR="00457057">
        <w:rPr>
          <w:rFonts w:ascii="Times New Roman" w:hAnsi="Times New Roman" w:cs="Times New Roman"/>
          <w:sz w:val="24"/>
          <w:szCs w:val="24"/>
          <w:lang w:val="en-US"/>
        </w:rPr>
        <w:t> </w:t>
      </w:r>
      <w:r w:rsidR="00457057" w:rsidRPr="0085600E">
        <w:rPr>
          <w:rFonts w:ascii="Times New Roman" w:hAnsi="Times New Roman" w:cs="Times New Roman"/>
          <w:sz w:val="24"/>
          <w:szCs w:val="24"/>
        </w:rPr>
        <w:sym w:font="Symbol" w:char="F0CE"/>
      </w:r>
      <w:r w:rsidR="00457057">
        <w:rPr>
          <w:rFonts w:ascii="Times New Roman" w:hAnsi="Times New Roman" w:cs="Times New Roman"/>
          <w:sz w:val="24"/>
          <w:szCs w:val="24"/>
          <w:lang w:val="en-US"/>
        </w:rPr>
        <w:t> Γ</w:t>
      </w:r>
      <w:r w:rsidR="00457057" w:rsidRPr="00457057">
        <w:rPr>
          <w:rFonts w:ascii="Times New Roman" w:hAnsi="Times New Roman" w:cs="Times New Roman"/>
          <w:sz w:val="24"/>
          <w:szCs w:val="24"/>
        </w:rPr>
        <w:t>×</w:t>
      </w:r>
      <w:r w:rsidR="00457057">
        <w:rPr>
          <w:rFonts w:ascii="Times New Roman" w:hAnsi="Times New Roman" w:cs="Times New Roman"/>
          <w:sz w:val="24"/>
          <w:szCs w:val="24"/>
          <w:lang w:val="en-US"/>
        </w:rPr>
        <w:t> </w:t>
      </w:r>
      <w:r w:rsidR="00457057" w:rsidRPr="002A7B3B">
        <w:rPr>
          <w:rFonts w:ascii="Times New Roman" w:hAnsi="Times New Roman" w:cs="Times New Roman"/>
          <w:i/>
          <w:sz w:val="24"/>
          <w:szCs w:val="24"/>
          <w:lang w:val="en-US"/>
        </w:rPr>
        <w:t>Z</w:t>
      </w:r>
      <w:r w:rsidR="00457057" w:rsidRPr="002A7B3B">
        <w:rPr>
          <w:rFonts w:ascii="Times New Roman" w:hAnsi="Times New Roman" w:cs="Times New Roman"/>
          <w:sz w:val="24"/>
          <w:szCs w:val="24"/>
          <w:vertAlign w:val="subscript"/>
        </w:rPr>
        <w:t>+</w:t>
      </w:r>
      <w:r w:rsidR="00457057" w:rsidRPr="00BB2D7C">
        <w:rPr>
          <w:rFonts w:ascii="Times New Roman" w:hAnsi="Times New Roman" w:cs="Times New Roman"/>
          <w:sz w:val="24"/>
          <w:szCs w:val="24"/>
        </w:rPr>
        <w:t>.</w:t>
      </w:r>
      <w:r w:rsidR="00457057" w:rsidRPr="00A47EEB">
        <w:rPr>
          <w:rFonts w:ascii="Times New Roman" w:hAnsi="Times New Roman" w:cs="Times New Roman"/>
        </w:rPr>
        <w:t>,</w:t>
      </w:r>
      <w:r w:rsidR="00457057" w:rsidRPr="00457057">
        <w:t xml:space="preserve"> </w:t>
      </w:r>
      <w:r w:rsidR="00457057" w:rsidRPr="00BA4FC7">
        <w:rPr>
          <w:rFonts w:ascii="Times New Roman" w:hAnsi="Times New Roman" w:cs="Times New Roman"/>
        </w:rPr>
        <w:t>имеют место предельные равенства</w:t>
      </w:r>
    </w:p>
    <w:p w:rsidR="00457057" w:rsidRPr="00BA4FC7" w:rsidRDefault="00704301" w:rsidP="00BA4FC7">
      <w:pPr>
        <w:tabs>
          <w:tab w:val="center" w:pos="4536"/>
        </w:tabs>
        <w:spacing w:before="120" w:after="120"/>
        <w:jc w:val="right"/>
        <w:rPr>
          <w:rFonts w:ascii="Times New Roman" w:hAnsi="Times New Roman" w:cs="Times New Roman"/>
          <w:sz w:val="24"/>
          <w:szCs w:val="24"/>
        </w:rPr>
      </w:pPr>
      <w:r w:rsidRPr="00457057">
        <w:rPr>
          <w:rFonts w:ascii="Times New Roman" w:hAnsi="Times New Roman" w:cs="Times New Roman"/>
          <w:position w:val="-20"/>
          <w:sz w:val="24"/>
          <w:szCs w:val="24"/>
        </w:rPr>
        <w:object w:dxaOrig="4320" w:dyaOrig="440">
          <v:shape id="_x0000_i1080" type="#_x0000_t75" style="width:3in;height:22.5pt" o:ole="">
            <v:imagedata r:id="rId117" o:title=""/>
          </v:shape>
          <o:OLEObject Type="Embed" ProgID="Equation.3" ShapeID="_x0000_i1080" DrawAspect="Content" ObjectID="_1537618808" r:id="rId118"/>
        </w:object>
      </w:r>
      <w:r w:rsidR="00457057">
        <w:rPr>
          <w:rFonts w:ascii="Times New Roman" w:hAnsi="Times New Roman" w:cs="Times New Roman"/>
          <w:sz w:val="24"/>
          <w:szCs w:val="24"/>
        </w:rPr>
        <w:t>.</w:t>
      </w:r>
      <w:r w:rsidR="00BA4FC7" w:rsidRPr="00BA4FC7">
        <w:rPr>
          <w:rFonts w:ascii="Times New Roman" w:hAnsi="Times New Roman" w:cs="Times New Roman"/>
          <w:sz w:val="24"/>
          <w:szCs w:val="24"/>
        </w:rPr>
        <w:tab/>
      </w:r>
      <w:r w:rsidR="009A0A9C" w:rsidRPr="00BA4FC7">
        <w:rPr>
          <w:rFonts w:ascii="Times New Roman" w:hAnsi="Times New Roman" w:cs="Times New Roman"/>
          <w:sz w:val="24"/>
          <w:szCs w:val="24"/>
        </w:rPr>
        <w:t xml:space="preserve"> (4)</w:t>
      </w:r>
    </w:p>
    <w:p w:rsidR="00457057" w:rsidRDefault="00457057" w:rsidP="00457057">
      <w:pPr>
        <w:rPr>
          <w:rFonts w:ascii="Times New Roman" w:hAnsi="Times New Roman" w:cs="Times New Roman"/>
          <w:sz w:val="24"/>
          <w:szCs w:val="24"/>
        </w:rPr>
      </w:pPr>
      <w:r>
        <w:rPr>
          <w:rFonts w:ascii="Times New Roman" w:hAnsi="Times New Roman" w:cs="Times New Roman"/>
          <w:sz w:val="24"/>
          <w:szCs w:val="24"/>
        </w:rPr>
        <w:t>Для доказательства этого факта достаточно рассмотреть все возможные случаи</w:t>
      </w:r>
      <w:r w:rsidR="00F108AB" w:rsidRPr="00F108AB">
        <w:rPr>
          <w:rFonts w:ascii="Times New Roman" w:hAnsi="Times New Roman" w:cs="Times New Roman"/>
          <w:sz w:val="24"/>
          <w:szCs w:val="24"/>
        </w:rPr>
        <w:t>.</w:t>
      </w:r>
      <w:r>
        <w:rPr>
          <w:rFonts w:ascii="Times New Roman" w:hAnsi="Times New Roman" w:cs="Times New Roman"/>
          <w:sz w:val="24"/>
          <w:szCs w:val="24"/>
        </w:rPr>
        <w:t xml:space="preserve"> </w:t>
      </w:r>
      <w:r w:rsidR="00F108AB">
        <w:rPr>
          <w:rFonts w:ascii="Times New Roman" w:hAnsi="Times New Roman" w:cs="Times New Roman"/>
          <w:sz w:val="24"/>
          <w:szCs w:val="24"/>
        </w:rPr>
        <w:t>П</w:t>
      </w:r>
      <w:r>
        <w:rPr>
          <w:rFonts w:ascii="Times New Roman" w:hAnsi="Times New Roman" w:cs="Times New Roman"/>
          <w:sz w:val="24"/>
          <w:szCs w:val="24"/>
        </w:rPr>
        <w:t>редпол</w:t>
      </w:r>
      <w:r w:rsidR="00F108AB">
        <w:rPr>
          <w:rFonts w:ascii="Times New Roman" w:hAnsi="Times New Roman" w:cs="Times New Roman"/>
          <w:sz w:val="24"/>
          <w:szCs w:val="24"/>
        </w:rPr>
        <w:t>ожим сначала</w:t>
      </w:r>
      <w:r>
        <w:rPr>
          <w:rFonts w:ascii="Times New Roman" w:hAnsi="Times New Roman" w:cs="Times New Roman"/>
          <w:sz w:val="24"/>
          <w:szCs w:val="24"/>
        </w:rPr>
        <w:t xml:space="preserve"> апериодичность рассматриваемой цепи (см. </w:t>
      </w:r>
      <w:r w:rsidRPr="00457057">
        <w:rPr>
          <w:rFonts w:ascii="Times New Roman" w:hAnsi="Times New Roman" w:cs="Times New Roman"/>
          <w:sz w:val="24"/>
          <w:szCs w:val="24"/>
        </w:rPr>
        <w:t>[1</w:t>
      </w:r>
      <w:r w:rsidR="00E82083" w:rsidRPr="00E82083">
        <w:rPr>
          <w:rFonts w:ascii="Times New Roman" w:hAnsi="Times New Roman" w:cs="Times New Roman"/>
          <w:sz w:val="24"/>
          <w:szCs w:val="24"/>
        </w:rPr>
        <w:t>4</w:t>
      </w:r>
      <w:r w:rsidRPr="00457057">
        <w:rPr>
          <w:rFonts w:ascii="Times New Roman" w:hAnsi="Times New Roman" w:cs="Times New Roman"/>
          <w:sz w:val="24"/>
          <w:szCs w:val="24"/>
        </w:rPr>
        <w:t xml:space="preserve">, </w:t>
      </w:r>
      <w:r>
        <w:rPr>
          <w:rFonts w:ascii="Times New Roman" w:hAnsi="Times New Roman" w:cs="Times New Roman"/>
          <w:sz w:val="24"/>
          <w:szCs w:val="24"/>
        </w:rPr>
        <w:t>гл. </w:t>
      </w:r>
      <w:r w:rsidR="00470B4D" w:rsidRPr="00470B4D">
        <w:rPr>
          <w:rFonts w:ascii="Times New Roman" w:hAnsi="Times New Roman" w:cs="Times New Roman"/>
          <w:sz w:val="24"/>
          <w:szCs w:val="24"/>
        </w:rPr>
        <w:t>8</w:t>
      </w:r>
      <w:r>
        <w:rPr>
          <w:rFonts w:ascii="Times New Roman" w:hAnsi="Times New Roman" w:cs="Times New Roman"/>
          <w:sz w:val="24"/>
          <w:szCs w:val="24"/>
        </w:rPr>
        <w:t>, §3-4</w:t>
      </w:r>
      <w:r w:rsidRPr="00457057">
        <w:rPr>
          <w:rFonts w:ascii="Times New Roman" w:hAnsi="Times New Roman" w:cs="Times New Roman"/>
          <w:sz w:val="24"/>
          <w:szCs w:val="24"/>
        </w:rPr>
        <w:t>]</w:t>
      </w:r>
      <w:r>
        <w:rPr>
          <w:rFonts w:ascii="Times New Roman" w:hAnsi="Times New Roman" w:cs="Times New Roman"/>
          <w:sz w:val="24"/>
          <w:szCs w:val="24"/>
        </w:rPr>
        <w:t>):</w:t>
      </w:r>
    </w:p>
    <w:p w:rsidR="00457057" w:rsidRPr="00457057" w:rsidRDefault="00F108AB" w:rsidP="00457057">
      <w:pPr>
        <w:pStyle w:val="ListParagraph"/>
        <w:numPr>
          <w:ilvl w:val="0"/>
          <w:numId w:val="2"/>
        </w:numPr>
      </w:pPr>
      <w:r>
        <w:rPr>
          <w:rFonts w:ascii="Times New Roman" w:hAnsi="Times New Roman" w:cs="Times New Roman"/>
        </w:rPr>
        <w:t xml:space="preserve">если </w:t>
      </w:r>
      <w:r w:rsidR="00457057" w:rsidRPr="00704301">
        <w:rPr>
          <w:rFonts w:ascii="Times New Roman" w:hAnsi="Times New Roman" w:cs="Times New Roman"/>
        </w:rPr>
        <w:t>все состояния цепи</w:t>
      </w:r>
      <w:r w:rsidR="00457057">
        <w:t xml:space="preserve"> </w:t>
      </w:r>
      <w:r w:rsidR="00457057" w:rsidRPr="0085600E">
        <w:rPr>
          <w:rFonts w:ascii="Times New Roman" w:hAnsi="Times New Roman" w:cs="Times New Roman"/>
          <w:sz w:val="24"/>
          <w:szCs w:val="24"/>
        </w:rPr>
        <w:t>{(</w:t>
      </w:r>
      <w:r w:rsidR="00457057" w:rsidRPr="0085600E">
        <w:rPr>
          <w:rFonts w:ascii="Times New Roman" w:hAnsi="Times New Roman" w:cs="Times New Roman"/>
          <w:sz w:val="24"/>
          <w:szCs w:val="24"/>
          <w:lang w:val="en-US"/>
        </w:rPr>
        <w:sym w:font="Symbol" w:char="F047"/>
      </w:r>
      <w:r w:rsidR="00457057" w:rsidRPr="0085600E">
        <w:rPr>
          <w:rFonts w:ascii="Times New Roman" w:hAnsi="Times New Roman" w:cs="Times New Roman"/>
          <w:i/>
          <w:sz w:val="24"/>
          <w:szCs w:val="24"/>
          <w:vertAlign w:val="subscript"/>
          <w:lang w:val="en-US"/>
        </w:rPr>
        <w:t>i</w:t>
      </w:r>
      <w:r w:rsidR="00457057" w:rsidRPr="0085600E">
        <w:rPr>
          <w:rFonts w:ascii="Times New Roman" w:hAnsi="Times New Roman" w:cs="Times New Roman"/>
          <w:sz w:val="24"/>
          <w:szCs w:val="24"/>
        </w:rPr>
        <w:t xml:space="preserve">, </w:t>
      </w:r>
      <w:r w:rsidR="00457057" w:rsidRPr="0085600E">
        <w:rPr>
          <w:rFonts w:ascii="Times New Roman" w:hAnsi="Times New Roman" w:cs="Times New Roman"/>
          <w:sz w:val="24"/>
          <w:szCs w:val="24"/>
          <w:lang w:val="en-US"/>
        </w:rPr>
        <w:sym w:font="Symbol" w:char="F06B"/>
      </w:r>
      <w:r w:rsidR="00457057" w:rsidRPr="0085600E">
        <w:rPr>
          <w:rFonts w:ascii="Times New Roman" w:hAnsi="Times New Roman" w:cs="Times New Roman"/>
          <w:i/>
          <w:sz w:val="24"/>
          <w:szCs w:val="24"/>
          <w:vertAlign w:val="subscript"/>
        </w:rPr>
        <w:t>3,</w:t>
      </w:r>
      <w:r w:rsidR="00457057">
        <w:rPr>
          <w:rFonts w:ascii="Times New Roman" w:hAnsi="Times New Roman" w:cs="Times New Roman"/>
          <w:i/>
          <w:sz w:val="24"/>
          <w:szCs w:val="24"/>
          <w:vertAlign w:val="subscript"/>
          <w:lang w:val="en-US"/>
        </w:rPr>
        <w:t>i</w:t>
      </w:r>
      <w:r w:rsidR="00457057" w:rsidRPr="0085600E">
        <w:rPr>
          <w:rFonts w:ascii="Times New Roman" w:hAnsi="Times New Roman" w:cs="Times New Roman"/>
          <w:sz w:val="24"/>
          <w:szCs w:val="24"/>
        </w:rPr>
        <w:t>);</w:t>
      </w:r>
      <w:r w:rsidR="00457057" w:rsidRPr="0085600E">
        <w:rPr>
          <w:rFonts w:ascii="Times New Roman" w:hAnsi="Times New Roman" w:cs="Times New Roman"/>
          <w:sz w:val="24"/>
          <w:szCs w:val="24"/>
          <w:lang w:val="en-US"/>
        </w:rPr>
        <w:t> </w:t>
      </w:r>
      <w:r w:rsidR="00457057" w:rsidRPr="0085600E">
        <w:rPr>
          <w:rFonts w:ascii="Times New Roman" w:hAnsi="Times New Roman" w:cs="Times New Roman"/>
          <w:i/>
          <w:sz w:val="24"/>
          <w:szCs w:val="24"/>
          <w:lang w:val="en-US"/>
        </w:rPr>
        <w:t>i</w:t>
      </w:r>
      <w:r w:rsidR="00457057" w:rsidRPr="0085600E">
        <w:rPr>
          <w:rFonts w:ascii="Times New Roman" w:hAnsi="Times New Roman" w:cs="Times New Roman"/>
          <w:sz w:val="24"/>
          <w:szCs w:val="24"/>
          <w:lang w:val="en-US"/>
        </w:rPr>
        <w:t> </w:t>
      </w:r>
      <w:r w:rsidR="00457057" w:rsidRPr="0085600E">
        <w:rPr>
          <w:rFonts w:ascii="Times New Roman" w:hAnsi="Times New Roman" w:cs="Times New Roman"/>
          <w:sz w:val="24"/>
          <w:szCs w:val="24"/>
          <w:lang w:val="en-US"/>
        </w:rPr>
        <w:sym w:font="Symbol" w:char="F0B3"/>
      </w:r>
      <w:r w:rsidR="00457057" w:rsidRPr="0085600E">
        <w:rPr>
          <w:rFonts w:ascii="Times New Roman" w:hAnsi="Times New Roman" w:cs="Times New Roman"/>
          <w:sz w:val="24"/>
          <w:szCs w:val="24"/>
          <w:lang w:val="en-US"/>
        </w:rPr>
        <w:t> </w:t>
      </w:r>
      <w:r w:rsidR="00457057" w:rsidRPr="0085600E">
        <w:rPr>
          <w:rFonts w:ascii="Times New Roman" w:hAnsi="Times New Roman" w:cs="Times New Roman"/>
          <w:sz w:val="24"/>
          <w:szCs w:val="24"/>
        </w:rPr>
        <w:t>0}</w:t>
      </w:r>
      <w:r w:rsidR="00457057">
        <w:rPr>
          <w:rFonts w:ascii="Times New Roman" w:hAnsi="Times New Roman" w:cs="Times New Roman"/>
          <w:sz w:val="24"/>
          <w:szCs w:val="24"/>
        </w:rPr>
        <w:t xml:space="preserve"> невозвратные, тогда предельные соотнгошения выполняются в силу </w:t>
      </w:r>
      <w:r w:rsidR="00457057" w:rsidRPr="00457057">
        <w:rPr>
          <w:rFonts w:ascii="Times New Roman" w:hAnsi="Times New Roman" w:cs="Times New Roman"/>
          <w:sz w:val="24"/>
          <w:szCs w:val="24"/>
        </w:rPr>
        <w:t>[1</w:t>
      </w:r>
      <w:r w:rsidR="00E82083" w:rsidRPr="00E82083">
        <w:rPr>
          <w:rFonts w:ascii="Times New Roman" w:hAnsi="Times New Roman" w:cs="Times New Roman"/>
          <w:sz w:val="24"/>
          <w:szCs w:val="24"/>
        </w:rPr>
        <w:t>4</w:t>
      </w:r>
      <w:r w:rsidR="00457057" w:rsidRPr="00457057">
        <w:rPr>
          <w:rFonts w:ascii="Times New Roman" w:hAnsi="Times New Roman" w:cs="Times New Roman"/>
          <w:sz w:val="24"/>
          <w:szCs w:val="24"/>
        </w:rPr>
        <w:t xml:space="preserve">, </w:t>
      </w:r>
      <w:r w:rsidR="00457057">
        <w:rPr>
          <w:rFonts w:ascii="Times New Roman" w:hAnsi="Times New Roman" w:cs="Times New Roman"/>
          <w:sz w:val="24"/>
          <w:szCs w:val="24"/>
        </w:rPr>
        <w:t>с. 541, лемма 2</w:t>
      </w:r>
      <w:r w:rsidR="00457057" w:rsidRPr="00457057">
        <w:rPr>
          <w:rFonts w:ascii="Times New Roman" w:hAnsi="Times New Roman" w:cs="Times New Roman"/>
          <w:sz w:val="24"/>
          <w:szCs w:val="24"/>
        </w:rPr>
        <w:t>]</w:t>
      </w:r>
      <w:r w:rsidR="00457057">
        <w:rPr>
          <w:rFonts w:ascii="Times New Roman" w:hAnsi="Times New Roman" w:cs="Times New Roman"/>
          <w:sz w:val="24"/>
          <w:szCs w:val="24"/>
        </w:rPr>
        <w:t>;</w:t>
      </w:r>
    </w:p>
    <w:p w:rsidR="00457057" w:rsidRPr="008D2CFB" w:rsidRDefault="00F108AB" w:rsidP="00457057">
      <w:pPr>
        <w:pStyle w:val="ListParagraph"/>
        <w:numPr>
          <w:ilvl w:val="0"/>
          <w:numId w:val="2"/>
        </w:numPr>
      </w:pPr>
      <w:r>
        <w:rPr>
          <w:rFonts w:ascii="Times New Roman" w:hAnsi="Times New Roman" w:cs="Times New Roman"/>
          <w:sz w:val="24"/>
          <w:szCs w:val="24"/>
        </w:rPr>
        <w:t xml:space="preserve">если </w:t>
      </w:r>
      <w:r w:rsidR="00457057">
        <w:rPr>
          <w:rFonts w:ascii="Times New Roman" w:hAnsi="Times New Roman" w:cs="Times New Roman"/>
          <w:sz w:val="24"/>
          <w:szCs w:val="24"/>
        </w:rPr>
        <w:t xml:space="preserve">существует хотя бы одно возвратное состояние, тогда все состояния возвратные (поскольку все состояния сообщающиеся); и пусть все состояния нулевые, тогда предельное соотношение также выполняется </w:t>
      </w:r>
      <w:r w:rsidR="008D2CFB">
        <w:rPr>
          <w:rFonts w:ascii="Times New Roman" w:hAnsi="Times New Roman" w:cs="Times New Roman"/>
          <w:sz w:val="24"/>
          <w:szCs w:val="24"/>
        </w:rPr>
        <w:t xml:space="preserve">(см. </w:t>
      </w:r>
      <w:r w:rsidR="008D2CFB" w:rsidRPr="00457057">
        <w:rPr>
          <w:rFonts w:ascii="Times New Roman" w:hAnsi="Times New Roman" w:cs="Times New Roman"/>
          <w:sz w:val="24"/>
          <w:szCs w:val="24"/>
        </w:rPr>
        <w:t>[1</w:t>
      </w:r>
      <w:r w:rsidR="00E82083" w:rsidRPr="00F108AB">
        <w:rPr>
          <w:rFonts w:ascii="Times New Roman" w:hAnsi="Times New Roman" w:cs="Times New Roman"/>
          <w:sz w:val="24"/>
          <w:szCs w:val="24"/>
        </w:rPr>
        <w:t>4</w:t>
      </w:r>
      <w:r w:rsidR="008D2CFB" w:rsidRPr="00457057">
        <w:rPr>
          <w:rFonts w:ascii="Times New Roman" w:hAnsi="Times New Roman" w:cs="Times New Roman"/>
          <w:sz w:val="24"/>
          <w:szCs w:val="24"/>
        </w:rPr>
        <w:t xml:space="preserve">, </w:t>
      </w:r>
      <w:r w:rsidR="008D2CFB">
        <w:rPr>
          <w:rFonts w:ascii="Times New Roman" w:hAnsi="Times New Roman" w:cs="Times New Roman"/>
          <w:sz w:val="24"/>
          <w:szCs w:val="24"/>
        </w:rPr>
        <w:t>с. 541, лемма 3</w:t>
      </w:r>
      <w:r w:rsidR="008D2CFB" w:rsidRPr="00457057">
        <w:rPr>
          <w:rFonts w:ascii="Times New Roman" w:hAnsi="Times New Roman" w:cs="Times New Roman"/>
          <w:sz w:val="24"/>
          <w:szCs w:val="24"/>
        </w:rPr>
        <w:t>]</w:t>
      </w:r>
      <w:r w:rsidR="008D2CFB">
        <w:rPr>
          <w:rFonts w:ascii="Times New Roman" w:hAnsi="Times New Roman" w:cs="Times New Roman"/>
          <w:sz w:val="24"/>
          <w:szCs w:val="24"/>
        </w:rPr>
        <w:t>);</w:t>
      </w:r>
    </w:p>
    <w:p w:rsidR="008D2CFB" w:rsidRDefault="00F108AB" w:rsidP="00457057">
      <w:pPr>
        <w:pStyle w:val="ListParagraph"/>
        <w:numPr>
          <w:ilvl w:val="0"/>
          <w:numId w:val="2"/>
        </w:numPr>
        <w:rPr>
          <w:rFonts w:ascii="Times New Roman" w:hAnsi="Times New Roman" w:cs="Times New Roman"/>
        </w:rPr>
      </w:pPr>
      <w:r>
        <w:rPr>
          <w:rFonts w:ascii="Times New Roman" w:hAnsi="Times New Roman" w:cs="Times New Roman"/>
        </w:rPr>
        <w:t xml:space="preserve">если </w:t>
      </w:r>
      <w:r w:rsidR="008D2CFB" w:rsidRPr="008D2CFB">
        <w:rPr>
          <w:rFonts w:ascii="Times New Roman" w:hAnsi="Times New Roman" w:cs="Times New Roman"/>
        </w:rPr>
        <w:t xml:space="preserve">все состояния возвратные и существует хотя бы одно положительное, тогда все состояния положительные и пределы </w:t>
      </w:r>
      <w:r w:rsidR="00704301" w:rsidRPr="00337FF0">
        <w:rPr>
          <w:position w:val="-20"/>
        </w:rPr>
        <w:object w:dxaOrig="2500" w:dyaOrig="440">
          <v:shape id="_x0000_i1081" type="#_x0000_t75" style="width:125.25pt;height:22.5pt" o:ole="">
            <v:imagedata r:id="rId119" o:title=""/>
          </v:shape>
          <o:OLEObject Type="Embed" ProgID="Equation.3" ShapeID="_x0000_i1081" DrawAspect="Content" ObjectID="_1537618809" r:id="rId120"/>
        </w:object>
      </w:r>
      <w:r w:rsidR="008D2CFB">
        <w:t xml:space="preserve"> </w:t>
      </w:r>
      <w:r w:rsidR="00704301">
        <w:rPr>
          <w:rFonts w:ascii="Times New Roman" w:hAnsi="Times New Roman" w:cs="Times New Roman"/>
        </w:rPr>
        <w:t>образуют стационарное распределение</w:t>
      </w:r>
      <w:r w:rsidR="008D2CFB" w:rsidRPr="008D2CFB">
        <w:rPr>
          <w:rFonts w:ascii="Times New Roman" w:hAnsi="Times New Roman" w:cs="Times New Roman"/>
        </w:rPr>
        <w:t xml:space="preserve"> (</w:t>
      </w:r>
      <w:r w:rsidR="008D2CFB">
        <w:rPr>
          <w:rFonts w:ascii="Times New Roman" w:hAnsi="Times New Roman" w:cs="Times New Roman"/>
          <w:sz w:val="24"/>
          <w:szCs w:val="24"/>
        </w:rPr>
        <w:t xml:space="preserve">см. </w:t>
      </w:r>
      <w:r w:rsidR="008D2CFB" w:rsidRPr="00457057">
        <w:rPr>
          <w:rFonts w:ascii="Times New Roman" w:hAnsi="Times New Roman" w:cs="Times New Roman"/>
          <w:sz w:val="24"/>
          <w:szCs w:val="24"/>
        </w:rPr>
        <w:t>[1</w:t>
      </w:r>
      <w:r w:rsidR="00E82083" w:rsidRPr="00704301">
        <w:rPr>
          <w:rFonts w:ascii="Times New Roman" w:hAnsi="Times New Roman" w:cs="Times New Roman"/>
          <w:sz w:val="24"/>
          <w:szCs w:val="24"/>
        </w:rPr>
        <w:t>4</w:t>
      </w:r>
      <w:r w:rsidR="008D2CFB" w:rsidRPr="00457057">
        <w:rPr>
          <w:rFonts w:ascii="Times New Roman" w:hAnsi="Times New Roman" w:cs="Times New Roman"/>
          <w:sz w:val="24"/>
          <w:szCs w:val="24"/>
        </w:rPr>
        <w:t xml:space="preserve">, </w:t>
      </w:r>
      <w:r w:rsidR="008D2CFB">
        <w:rPr>
          <w:rFonts w:ascii="Times New Roman" w:hAnsi="Times New Roman" w:cs="Times New Roman"/>
          <w:sz w:val="24"/>
          <w:szCs w:val="24"/>
        </w:rPr>
        <w:t>с. 54</w:t>
      </w:r>
      <w:r w:rsidR="008D2CFB" w:rsidRPr="009A0A9C">
        <w:rPr>
          <w:rFonts w:ascii="Times New Roman" w:hAnsi="Times New Roman" w:cs="Times New Roman"/>
          <w:sz w:val="24"/>
          <w:szCs w:val="24"/>
        </w:rPr>
        <w:t>9</w:t>
      </w:r>
      <w:r w:rsidR="008D2CFB">
        <w:rPr>
          <w:rFonts w:ascii="Times New Roman" w:hAnsi="Times New Roman" w:cs="Times New Roman"/>
          <w:sz w:val="24"/>
          <w:szCs w:val="24"/>
        </w:rPr>
        <w:t>, теорема 1</w:t>
      </w:r>
      <w:r w:rsidR="008D2CFB" w:rsidRPr="00457057">
        <w:rPr>
          <w:rFonts w:ascii="Times New Roman" w:hAnsi="Times New Roman" w:cs="Times New Roman"/>
          <w:sz w:val="24"/>
          <w:szCs w:val="24"/>
        </w:rPr>
        <w:t>]</w:t>
      </w:r>
      <w:r w:rsidR="008D2CFB" w:rsidRPr="008D2CFB">
        <w:rPr>
          <w:rFonts w:ascii="Times New Roman" w:hAnsi="Times New Roman" w:cs="Times New Roman"/>
        </w:rPr>
        <w:t>)</w:t>
      </w:r>
      <w:r w:rsidR="008D2CFB">
        <w:rPr>
          <w:rFonts w:ascii="Times New Roman" w:hAnsi="Times New Roman" w:cs="Times New Roman"/>
        </w:rPr>
        <w:t>, что противоречит предположению.</w:t>
      </w:r>
    </w:p>
    <w:p w:rsidR="008D2CFB" w:rsidRPr="00A91CC0" w:rsidRDefault="008D2CFB" w:rsidP="008D2CFB">
      <w:pPr>
        <w:rPr>
          <w:rFonts w:ascii="Times New Roman" w:hAnsi="Times New Roman" w:cs="Times New Roman"/>
        </w:rPr>
      </w:pPr>
      <w:r>
        <w:rPr>
          <w:rFonts w:ascii="Times New Roman" w:hAnsi="Times New Roman" w:cs="Times New Roman"/>
        </w:rPr>
        <w:t xml:space="preserve">Для периодической цепи достаточно </w:t>
      </w:r>
      <w:r w:rsidR="00F108AB">
        <w:rPr>
          <w:rFonts w:ascii="Times New Roman" w:hAnsi="Times New Roman" w:cs="Times New Roman"/>
        </w:rPr>
        <w:t xml:space="preserve">применить пункты 1) – 3) </w:t>
      </w:r>
      <w:r>
        <w:rPr>
          <w:rFonts w:ascii="Times New Roman" w:hAnsi="Times New Roman" w:cs="Times New Roman"/>
        </w:rPr>
        <w:t>для циклических подклассов.</w:t>
      </w:r>
    </w:p>
    <w:p w:rsidR="008D2CFB" w:rsidRDefault="008D2CFB" w:rsidP="000E5B40">
      <w:pPr>
        <w:ind w:firstLine="709"/>
        <w:rPr>
          <w:rFonts w:ascii="Times New Roman" w:hAnsi="Times New Roman" w:cs="Times New Roman"/>
          <w:sz w:val="24"/>
          <w:szCs w:val="24"/>
        </w:rPr>
      </w:pPr>
      <w:r>
        <w:rPr>
          <w:rFonts w:ascii="Times New Roman" w:hAnsi="Times New Roman" w:cs="Times New Roman"/>
        </w:rPr>
        <w:t>Выберем распределение</w:t>
      </w:r>
      <w:r w:rsidR="00F71DB2">
        <w:rPr>
          <w:rFonts w:ascii="Times New Roman" w:hAnsi="Times New Roman" w:cs="Times New Roman"/>
        </w:rPr>
        <w:t xml:space="preserve"> вектора </w:t>
      </w:r>
      <w:r w:rsidR="00793FFD" w:rsidRPr="00E85F69">
        <w:rPr>
          <w:position w:val="-14"/>
        </w:rPr>
        <w:object w:dxaOrig="880" w:dyaOrig="380">
          <v:shape id="_x0000_i1082" type="#_x0000_t75" style="width:44.25pt;height:18.75pt" o:ole="">
            <v:imagedata r:id="rId121" o:title=""/>
          </v:shape>
          <o:OLEObject Type="Embed" ProgID="Equation.3" ShapeID="_x0000_i1082" DrawAspect="Content" ObjectID="_1537618810" r:id="rId122"/>
        </w:object>
      </w:r>
      <w:r>
        <w:rPr>
          <w:rFonts w:ascii="Times New Roman" w:hAnsi="Times New Roman" w:cs="Times New Roman"/>
        </w:rPr>
        <w:t xml:space="preserve"> так, что при некотором </w:t>
      </w:r>
      <w:r>
        <w:rPr>
          <w:rFonts w:ascii="Times New Roman" w:hAnsi="Times New Roman" w:cs="Times New Roman"/>
          <w:i/>
          <w:lang w:val="en-US"/>
        </w:rPr>
        <w:t>v</w:t>
      </w:r>
      <w:r w:rsidRPr="008D2CFB">
        <w:rPr>
          <w:rFonts w:ascii="Times New Roman" w:hAnsi="Times New Roman" w:cs="Times New Roman"/>
          <w:i/>
          <w:vertAlign w:val="subscript"/>
        </w:rPr>
        <w:t>0</w:t>
      </w:r>
      <w:r>
        <w:rPr>
          <w:rFonts w:ascii="Times New Roman" w:hAnsi="Times New Roman" w:cs="Times New Roman"/>
          <w:i/>
          <w:vertAlign w:val="subscript"/>
          <w:lang w:val="en-US"/>
        </w:rPr>
        <w:t> </w:t>
      </w:r>
      <w:r w:rsidRPr="008D2CFB">
        <w:rPr>
          <w:rFonts w:ascii="Times New Roman" w:hAnsi="Times New Roman" w:cs="Times New Roman"/>
        </w:rPr>
        <w:t>&gt;</w:t>
      </w:r>
      <w:r>
        <w:rPr>
          <w:rFonts w:ascii="Times New Roman" w:hAnsi="Times New Roman" w:cs="Times New Roman"/>
          <w:lang w:val="en-US"/>
        </w:rPr>
        <w:t> </w:t>
      </w:r>
      <w:r w:rsidRPr="008D2CFB">
        <w:rPr>
          <w:rFonts w:ascii="Times New Roman" w:hAnsi="Times New Roman" w:cs="Times New Roman"/>
        </w:rPr>
        <w:t xml:space="preserve">1 </w:t>
      </w:r>
      <w:r>
        <w:rPr>
          <w:rFonts w:ascii="Times New Roman" w:hAnsi="Times New Roman" w:cs="Times New Roman"/>
        </w:rPr>
        <w:t xml:space="preserve">будет выполнено неравенство </w:t>
      </w:r>
      <w:r w:rsidRPr="008D2CFB">
        <w:rPr>
          <w:position w:val="-12"/>
        </w:rPr>
        <w:object w:dxaOrig="1820" w:dyaOrig="380">
          <v:shape id="_x0000_i1083" type="#_x0000_t75" style="width:90.75pt;height:18.75pt" o:ole="">
            <v:imagedata r:id="rId123" o:title=""/>
          </v:shape>
          <o:OLEObject Type="Embed" ProgID="Equation.3" ShapeID="_x0000_i1083" DrawAspect="Content" ObjectID="_1537618811" r:id="rId124"/>
        </w:object>
      </w:r>
      <w:r>
        <w:t xml:space="preserve"> </w:t>
      </w:r>
      <w:r>
        <w:rPr>
          <w:rFonts w:ascii="Times New Roman" w:hAnsi="Times New Roman" w:cs="Times New Roman"/>
        </w:rPr>
        <w:t xml:space="preserve">для всех </w:t>
      </w:r>
      <w:r>
        <w:rPr>
          <w:rFonts w:ascii="Times New Roman" w:hAnsi="Times New Roman" w:cs="Times New Roman"/>
          <w:sz w:val="24"/>
          <w:szCs w:val="24"/>
        </w:rPr>
        <w:t>Γ</w:t>
      </w:r>
      <w:r>
        <w:rPr>
          <w:rFonts w:ascii="Times New Roman" w:hAnsi="Times New Roman" w:cs="Times New Roman"/>
          <w:sz w:val="24"/>
          <w:szCs w:val="24"/>
          <w:vertAlign w:val="superscript"/>
        </w:rPr>
        <w:t>(</w:t>
      </w:r>
      <w:r>
        <w:rPr>
          <w:rFonts w:ascii="Times New Roman" w:hAnsi="Times New Roman" w:cs="Times New Roman"/>
          <w:sz w:val="24"/>
          <w:szCs w:val="24"/>
          <w:vertAlign w:val="superscript"/>
          <w:lang w:val="en-US"/>
        </w:rPr>
        <w:t>k</w:t>
      </w:r>
      <w:r w:rsidRPr="00CA0F40">
        <w:rPr>
          <w:rFonts w:ascii="Times New Roman" w:hAnsi="Times New Roman" w:cs="Times New Roman"/>
          <w:sz w:val="24"/>
          <w:szCs w:val="24"/>
          <w:vertAlign w:val="superscript"/>
        </w:rPr>
        <w:t>,</w:t>
      </w:r>
      <w:r>
        <w:rPr>
          <w:rFonts w:ascii="Times New Roman" w:hAnsi="Times New Roman" w:cs="Times New Roman"/>
          <w:sz w:val="24"/>
          <w:szCs w:val="24"/>
          <w:vertAlign w:val="superscript"/>
          <w:lang w:val="en-US"/>
        </w:rPr>
        <w:t>r</w:t>
      </w:r>
      <w:r>
        <w:rPr>
          <w:rFonts w:ascii="Times New Roman" w:hAnsi="Times New Roman" w:cs="Times New Roman"/>
          <w:sz w:val="24"/>
          <w:szCs w:val="24"/>
          <w:vertAlign w:val="superscript"/>
        </w:rPr>
        <w:t>)</w:t>
      </w:r>
      <w:r>
        <w:rPr>
          <w:rFonts w:ascii="Times New Roman" w:hAnsi="Times New Roman" w:cs="Times New Roman"/>
          <w:sz w:val="24"/>
          <w:szCs w:val="24"/>
          <w:lang w:val="en-US"/>
        </w:rPr>
        <w:t> </w:t>
      </w:r>
      <w:r w:rsidRPr="0085600E">
        <w:rPr>
          <w:rFonts w:ascii="Times New Roman" w:hAnsi="Times New Roman" w:cs="Times New Roman"/>
          <w:sz w:val="24"/>
          <w:szCs w:val="24"/>
        </w:rPr>
        <w:sym w:font="Symbol" w:char="F0CE"/>
      </w:r>
      <w:r w:rsidRPr="0085600E">
        <w:rPr>
          <w:rFonts w:ascii="Times New Roman" w:hAnsi="Times New Roman" w:cs="Times New Roman"/>
          <w:sz w:val="24"/>
          <w:szCs w:val="24"/>
        </w:rPr>
        <w:t> </w:t>
      </w:r>
      <w:r w:rsidRPr="0085600E">
        <w:rPr>
          <w:rFonts w:ascii="Times New Roman" w:hAnsi="Times New Roman" w:cs="Times New Roman"/>
          <w:sz w:val="24"/>
          <w:szCs w:val="24"/>
        </w:rPr>
        <w:sym w:font="Symbol" w:char="F047"/>
      </w:r>
      <w:r>
        <w:rPr>
          <w:rFonts w:ascii="Times New Roman" w:hAnsi="Times New Roman" w:cs="Times New Roman"/>
          <w:sz w:val="24"/>
          <w:szCs w:val="24"/>
        </w:rPr>
        <w:t>. Это ограничение, в силу ТЕОРЕМЫ 2, обеспечивает при любом конечно</w:t>
      </w:r>
      <w:r w:rsidR="005F6442">
        <w:rPr>
          <w:rFonts w:ascii="Times New Roman" w:hAnsi="Times New Roman" w:cs="Times New Roman"/>
          <w:sz w:val="24"/>
          <w:szCs w:val="24"/>
        </w:rPr>
        <w:t>м</w:t>
      </w:r>
      <w:r>
        <w:rPr>
          <w:rFonts w:ascii="Times New Roman" w:hAnsi="Times New Roman" w:cs="Times New Roman"/>
          <w:sz w:val="24"/>
          <w:szCs w:val="24"/>
        </w:rPr>
        <w:t xml:space="preserve"> </w:t>
      </w:r>
      <w:r w:rsidR="005F6442" w:rsidRPr="005F6442">
        <w:rPr>
          <w:rFonts w:ascii="Times New Roman" w:hAnsi="Times New Roman" w:cs="Times New Roman"/>
          <w:i/>
          <w:sz w:val="24"/>
          <w:szCs w:val="24"/>
          <w:lang w:val="en-US"/>
        </w:rPr>
        <w:t>i</w:t>
      </w:r>
      <w:r>
        <w:rPr>
          <w:rFonts w:ascii="Times New Roman" w:hAnsi="Times New Roman" w:cs="Times New Roman"/>
          <w:sz w:val="24"/>
          <w:szCs w:val="24"/>
          <w:lang w:val="en-US"/>
        </w:rPr>
        <w:t> </w:t>
      </w:r>
      <w:r w:rsidRPr="008D2CFB">
        <w:rPr>
          <w:rFonts w:ascii="Times New Roman" w:hAnsi="Times New Roman" w:cs="Times New Roman"/>
          <w:sz w:val="24"/>
          <w:szCs w:val="24"/>
        </w:rPr>
        <w:t>≥</w:t>
      </w:r>
      <w:r w:rsidR="005F6442">
        <w:rPr>
          <w:rFonts w:ascii="Times New Roman" w:hAnsi="Times New Roman" w:cs="Times New Roman"/>
          <w:sz w:val="24"/>
          <w:szCs w:val="24"/>
          <w:lang w:val="en-US"/>
        </w:rPr>
        <w:t> </w:t>
      </w:r>
      <w:r w:rsidR="005F6442" w:rsidRPr="005F6442">
        <w:rPr>
          <w:rFonts w:ascii="Times New Roman" w:hAnsi="Times New Roman" w:cs="Times New Roman"/>
          <w:sz w:val="24"/>
          <w:szCs w:val="24"/>
        </w:rPr>
        <w:t xml:space="preserve">0 </w:t>
      </w:r>
      <w:r w:rsidR="005F6442">
        <w:rPr>
          <w:rFonts w:ascii="Times New Roman" w:hAnsi="Times New Roman" w:cs="Times New Roman"/>
          <w:sz w:val="24"/>
          <w:szCs w:val="24"/>
        </w:rPr>
        <w:t>существование функций</w:t>
      </w:r>
    </w:p>
    <w:p w:rsidR="005F6442" w:rsidRDefault="00F108AB" w:rsidP="00F108AB">
      <w:pPr>
        <w:jc w:val="center"/>
      </w:pPr>
      <w:r w:rsidRPr="005F6442">
        <w:rPr>
          <w:position w:val="-24"/>
        </w:rPr>
        <w:object w:dxaOrig="4740" w:dyaOrig="620">
          <v:shape id="_x0000_i1084" type="#_x0000_t75" style="width:237pt;height:30.75pt" o:ole="">
            <v:imagedata r:id="rId125" o:title=""/>
          </v:shape>
          <o:OLEObject Type="Embed" ProgID="Equation.3" ShapeID="_x0000_i1084" DrawAspect="Content" ObjectID="_1537618812" r:id="rId126"/>
        </w:object>
      </w:r>
    </w:p>
    <w:p w:rsidR="005F6442" w:rsidRPr="005F6442" w:rsidRDefault="005F6442" w:rsidP="008D2CFB">
      <w:pPr>
        <w:rPr>
          <w:rFonts w:ascii="Times New Roman" w:hAnsi="Times New Roman" w:cs="Times New Roman"/>
        </w:rPr>
      </w:pPr>
      <w:r w:rsidRPr="005F6442">
        <w:rPr>
          <w:rFonts w:ascii="Times New Roman" w:hAnsi="Times New Roman" w:cs="Times New Roman"/>
        </w:rPr>
        <w:t>По</w:t>
      </w:r>
      <w:r>
        <w:rPr>
          <w:rFonts w:ascii="Times New Roman" w:hAnsi="Times New Roman" w:cs="Times New Roman"/>
        </w:rPr>
        <w:t xml:space="preserve"> крайней мере в некоторой окрестности точки </w:t>
      </w:r>
      <w:r w:rsidRPr="005F6442">
        <w:rPr>
          <w:rFonts w:ascii="Times New Roman" w:hAnsi="Times New Roman" w:cs="Times New Roman"/>
          <w:i/>
          <w:lang w:val="en-US"/>
        </w:rPr>
        <w:t>v</w:t>
      </w:r>
      <w:r>
        <w:rPr>
          <w:rFonts w:ascii="Times New Roman" w:hAnsi="Times New Roman" w:cs="Times New Roman"/>
          <w:lang w:val="en-US"/>
        </w:rPr>
        <w:t> </w:t>
      </w:r>
      <w:r w:rsidRPr="005F6442">
        <w:rPr>
          <w:rFonts w:ascii="Times New Roman" w:hAnsi="Times New Roman" w:cs="Times New Roman"/>
        </w:rPr>
        <w:t>=</w:t>
      </w:r>
      <w:r>
        <w:rPr>
          <w:rFonts w:ascii="Times New Roman" w:hAnsi="Times New Roman" w:cs="Times New Roman"/>
          <w:lang w:val="en-US"/>
        </w:rPr>
        <w:t> </w:t>
      </w:r>
      <w:r w:rsidRPr="005F6442">
        <w:rPr>
          <w:rFonts w:ascii="Times New Roman" w:hAnsi="Times New Roman" w:cs="Times New Roman"/>
        </w:rPr>
        <w:t>1.</w:t>
      </w:r>
    </w:p>
    <w:p w:rsidR="005F6442" w:rsidRDefault="009A0A9C" w:rsidP="000E5B40">
      <w:pPr>
        <w:ind w:firstLine="709"/>
        <w:rPr>
          <w:rFonts w:ascii="Times New Roman" w:hAnsi="Times New Roman" w:cs="Times New Roman"/>
        </w:rPr>
      </w:pPr>
      <w:r>
        <w:rPr>
          <w:rFonts w:ascii="Times New Roman" w:hAnsi="Times New Roman" w:cs="Times New Roman"/>
        </w:rPr>
        <w:t xml:space="preserve">В силу равенств (4) для любого натурального </w:t>
      </w:r>
      <w:r w:rsidRPr="009A0A9C">
        <w:rPr>
          <w:rFonts w:ascii="Times New Roman" w:hAnsi="Times New Roman" w:cs="Times New Roman"/>
          <w:i/>
          <w:lang w:val="en-US"/>
        </w:rPr>
        <w:t>N</w:t>
      </w:r>
      <w:r w:rsidRPr="009A0A9C">
        <w:rPr>
          <w:rFonts w:ascii="Times New Roman" w:hAnsi="Times New Roman" w:cs="Times New Roman"/>
        </w:rPr>
        <w:t xml:space="preserve"> </w:t>
      </w:r>
      <w:r>
        <w:rPr>
          <w:rFonts w:ascii="Times New Roman" w:hAnsi="Times New Roman" w:cs="Times New Roman"/>
        </w:rPr>
        <w:t xml:space="preserve">найдется некоторое число </w:t>
      </w:r>
      <w:r w:rsidRPr="009A0A9C">
        <w:rPr>
          <w:rFonts w:ascii="Times New Roman" w:hAnsi="Times New Roman" w:cs="Times New Roman"/>
          <w:i/>
          <w:lang w:val="en-US"/>
        </w:rPr>
        <w:t>I</w:t>
      </w:r>
      <w:r w:rsidRPr="009A0A9C">
        <w:rPr>
          <w:rFonts w:ascii="Times New Roman" w:hAnsi="Times New Roman" w:cs="Times New Roman"/>
        </w:rPr>
        <w:t>,</w:t>
      </w:r>
      <w:r>
        <w:rPr>
          <w:rFonts w:ascii="Times New Roman" w:hAnsi="Times New Roman" w:cs="Times New Roman"/>
        </w:rPr>
        <w:t xml:space="preserve"> что для всех </w:t>
      </w:r>
      <w:r w:rsidRPr="009A0A9C">
        <w:rPr>
          <w:rFonts w:ascii="Times New Roman" w:hAnsi="Times New Roman" w:cs="Times New Roman"/>
          <w:i/>
          <w:lang w:val="en-US"/>
        </w:rPr>
        <w:t>i</w:t>
      </w:r>
      <w:r>
        <w:rPr>
          <w:rFonts w:ascii="Times New Roman" w:hAnsi="Times New Roman" w:cs="Times New Roman"/>
          <w:lang w:val="en-US"/>
        </w:rPr>
        <w:t> </w:t>
      </w:r>
      <w:r w:rsidRPr="009A0A9C">
        <w:rPr>
          <w:rFonts w:ascii="Times New Roman" w:hAnsi="Times New Roman" w:cs="Times New Roman"/>
        </w:rPr>
        <w:t>&gt;</w:t>
      </w:r>
      <w:r>
        <w:rPr>
          <w:rFonts w:ascii="Times New Roman" w:hAnsi="Times New Roman" w:cs="Times New Roman"/>
          <w:lang w:val="en-US"/>
        </w:rPr>
        <w:t> </w:t>
      </w:r>
      <w:r w:rsidRPr="009A0A9C">
        <w:rPr>
          <w:rFonts w:ascii="Times New Roman" w:hAnsi="Times New Roman" w:cs="Times New Roman"/>
          <w:i/>
          <w:lang w:val="en-US"/>
        </w:rPr>
        <w:t>I</w:t>
      </w:r>
      <w:r w:rsidRPr="009A0A9C">
        <w:rPr>
          <w:rFonts w:ascii="Times New Roman" w:hAnsi="Times New Roman" w:cs="Times New Roman"/>
          <w:i/>
        </w:rPr>
        <w:t xml:space="preserve"> </w:t>
      </w:r>
      <w:r>
        <w:rPr>
          <w:rFonts w:ascii="Times New Roman" w:hAnsi="Times New Roman" w:cs="Times New Roman"/>
        </w:rPr>
        <w:t xml:space="preserve">будет </w:t>
      </w:r>
      <w:r w:rsidRPr="009A0A9C">
        <w:rPr>
          <w:rFonts w:ascii="Times New Roman" w:hAnsi="Times New Roman" w:cs="Times New Roman"/>
          <w:position w:val="-30"/>
        </w:rPr>
        <w:object w:dxaOrig="3860" w:dyaOrig="700">
          <v:shape id="_x0000_i1085" type="#_x0000_t75" style="width:192.75pt;height:35.25pt" o:ole="">
            <v:imagedata r:id="rId127" o:title=""/>
          </v:shape>
          <o:OLEObject Type="Embed" ProgID="Equation.3" ShapeID="_x0000_i1085" DrawAspect="Content" ObjectID="_1537618813" r:id="rId128"/>
        </w:object>
      </w:r>
      <w:r>
        <w:rPr>
          <w:rFonts w:ascii="Times New Roman" w:hAnsi="Times New Roman" w:cs="Times New Roman"/>
        </w:rPr>
        <w:t xml:space="preserve"> и значит, </w:t>
      </w:r>
      <w:r w:rsidRPr="009A0A9C">
        <w:rPr>
          <w:rFonts w:ascii="Times New Roman" w:hAnsi="Times New Roman" w:cs="Times New Roman"/>
          <w:position w:val="-28"/>
        </w:rPr>
        <w:object w:dxaOrig="2400" w:dyaOrig="680">
          <v:shape id="_x0000_i1086" type="#_x0000_t75" style="width:120pt;height:33.75pt" o:ole="">
            <v:imagedata r:id="rId129" o:title=""/>
          </v:shape>
          <o:OLEObject Type="Embed" ProgID="Equation.3" ShapeID="_x0000_i1086" DrawAspect="Content" ObjectID="_1537618814" r:id="rId130"/>
        </w:object>
      </w:r>
      <w:r>
        <w:rPr>
          <w:rFonts w:ascii="Times New Roman" w:hAnsi="Times New Roman" w:cs="Times New Roman"/>
        </w:rPr>
        <w:t xml:space="preserve">. Тогда </w:t>
      </w:r>
    </w:p>
    <w:p w:rsidR="009A0A9C" w:rsidRDefault="00BE4926" w:rsidP="008D2CFB">
      <w:pPr>
        <w:rPr>
          <w:rFonts w:ascii="Times New Roman" w:hAnsi="Times New Roman" w:cs="Times New Roman"/>
        </w:rPr>
      </w:pPr>
      <w:r w:rsidRPr="00BE4926">
        <w:rPr>
          <w:rFonts w:ascii="Times New Roman" w:hAnsi="Times New Roman" w:cs="Times New Roman"/>
          <w:position w:val="-66"/>
        </w:rPr>
        <w:object w:dxaOrig="9060" w:dyaOrig="1440">
          <v:shape id="_x0000_i1087" type="#_x0000_t75" style="width:453pt;height:1in" o:ole="">
            <v:imagedata r:id="rId131" o:title=""/>
          </v:shape>
          <o:OLEObject Type="Embed" ProgID="Equation.3" ShapeID="_x0000_i1087" DrawAspect="Content" ObjectID="_1537618815" r:id="rId132"/>
        </w:object>
      </w:r>
      <w:r>
        <w:rPr>
          <w:rFonts w:ascii="Times New Roman" w:hAnsi="Times New Roman" w:cs="Times New Roman"/>
        </w:rPr>
        <w:t xml:space="preserve"> </w:t>
      </w:r>
    </w:p>
    <w:p w:rsidR="00BE4926" w:rsidRPr="00120D4C" w:rsidRDefault="00BE4926" w:rsidP="008D2CFB">
      <w:pPr>
        <w:rPr>
          <w:rFonts w:ascii="Times New Roman" w:hAnsi="Times New Roman" w:cs="Times New Roman"/>
        </w:rPr>
      </w:pPr>
      <w:r>
        <w:rPr>
          <w:rFonts w:ascii="Times New Roman" w:hAnsi="Times New Roman" w:cs="Times New Roman"/>
        </w:rPr>
        <w:t xml:space="preserve">Следовательно, </w:t>
      </w:r>
      <w:r w:rsidRPr="00337FF0">
        <w:rPr>
          <w:position w:val="-14"/>
        </w:rPr>
        <w:object w:dxaOrig="680" w:dyaOrig="380">
          <v:shape id="_x0000_i1088" type="#_x0000_t75" style="width:33.75pt;height:18.75pt" o:ole="">
            <v:imagedata r:id="rId133" o:title=""/>
          </v:shape>
          <o:OLEObject Type="Embed" ProgID="Equation.3" ShapeID="_x0000_i1088" DrawAspect="Content" ObjectID="_1537618816" r:id="rId134"/>
        </w:object>
      </w:r>
      <w:r>
        <w:t xml:space="preserve"> </w:t>
      </w:r>
      <w:r>
        <w:rPr>
          <w:rFonts w:ascii="Times New Roman" w:hAnsi="Times New Roman" w:cs="Times New Roman"/>
        </w:rPr>
        <w:t xml:space="preserve">неограниченно возрастает при </w:t>
      </w:r>
      <w:r w:rsidRPr="00BE4926">
        <w:rPr>
          <w:rFonts w:ascii="Times New Roman" w:hAnsi="Times New Roman" w:cs="Times New Roman"/>
          <w:position w:val="-6"/>
        </w:rPr>
        <w:object w:dxaOrig="660" w:dyaOrig="260">
          <v:shape id="_x0000_i1089" type="#_x0000_t75" style="width:33pt;height:12.75pt" o:ole="">
            <v:imagedata r:id="rId135" o:title=""/>
          </v:shape>
          <o:OLEObject Type="Embed" ProgID="Equation.3" ShapeID="_x0000_i1089" DrawAspect="Content" ObjectID="_1537618817" r:id="rId136"/>
        </w:object>
      </w:r>
      <w:r w:rsidRPr="00120D4C">
        <w:rPr>
          <w:rFonts w:ascii="Times New Roman" w:hAnsi="Times New Roman" w:cs="Times New Roman"/>
        </w:rPr>
        <w:t>.</w:t>
      </w:r>
    </w:p>
    <w:p w:rsidR="00BE4926" w:rsidRPr="00120D4C" w:rsidRDefault="00BE4926" w:rsidP="000E5B40">
      <w:pPr>
        <w:ind w:firstLine="709"/>
        <w:rPr>
          <w:rFonts w:ascii="Times New Roman" w:hAnsi="Times New Roman" w:cs="Times New Roman"/>
        </w:rPr>
      </w:pPr>
      <w:r>
        <w:rPr>
          <w:rFonts w:ascii="Times New Roman" w:hAnsi="Times New Roman" w:cs="Times New Roman"/>
        </w:rPr>
        <w:t>Другое рассуждение, однако, приводит к противоположному результату. Действительно, при</w:t>
      </w:r>
    </w:p>
    <w:p w:rsidR="00BE4926" w:rsidRPr="00120D4C" w:rsidRDefault="00F71DB2" w:rsidP="000E5B40">
      <w:pPr>
        <w:jc w:val="center"/>
        <w:rPr>
          <w:rFonts w:ascii="Times New Roman" w:hAnsi="Times New Roman" w:cs="Times New Roman"/>
        </w:rPr>
      </w:pPr>
      <w:r w:rsidRPr="00BE4926">
        <w:rPr>
          <w:position w:val="-32"/>
          <w:lang w:val="en-US"/>
        </w:rPr>
        <w:object w:dxaOrig="3760" w:dyaOrig="760">
          <v:shape id="_x0000_i1090" type="#_x0000_t75" style="width:187.5pt;height:37.5pt" o:ole="">
            <v:imagedata r:id="rId137" o:title=""/>
          </v:shape>
          <o:OLEObject Type="Embed" ProgID="Equation.3" ShapeID="_x0000_i1090" DrawAspect="Content" ObjectID="_1537618818" r:id="rId138"/>
        </w:object>
      </w:r>
    </w:p>
    <w:p w:rsidR="00412B96" w:rsidRDefault="00412B96" w:rsidP="00BE4926">
      <w:pPr>
        <w:rPr>
          <w:rFonts w:ascii="Times New Roman" w:hAnsi="Times New Roman" w:cs="Times New Roman"/>
        </w:rPr>
      </w:pPr>
      <w:r>
        <w:rPr>
          <w:rFonts w:ascii="Times New Roman" w:hAnsi="Times New Roman" w:cs="Times New Roman"/>
        </w:rPr>
        <w:t xml:space="preserve">имеем для </w:t>
      </w:r>
      <w:r w:rsidRPr="00412B96">
        <w:rPr>
          <w:rFonts w:ascii="Times New Roman" w:hAnsi="Times New Roman" w:cs="Times New Roman"/>
          <w:position w:val="-10"/>
        </w:rPr>
        <w:object w:dxaOrig="760" w:dyaOrig="380">
          <v:shape id="_x0000_i1091" type="#_x0000_t75" style="width:38.25pt;height:18.75pt" o:ole="">
            <v:imagedata r:id="rId139" o:title=""/>
          </v:shape>
          <o:OLEObject Type="Embed" ProgID="Equation.3" ShapeID="_x0000_i1091" DrawAspect="Content" ObjectID="_1537618819" r:id="rId140"/>
        </w:object>
      </w:r>
      <w:r>
        <w:rPr>
          <w:rFonts w:ascii="Times New Roman" w:hAnsi="Times New Roman" w:cs="Times New Roman"/>
        </w:rPr>
        <w:t>:</w:t>
      </w:r>
    </w:p>
    <w:p w:rsidR="00412B96" w:rsidRDefault="00F71DB2" w:rsidP="000E5B40">
      <w:pPr>
        <w:jc w:val="right"/>
        <w:rPr>
          <w:rFonts w:ascii="Times New Roman" w:hAnsi="Times New Roman" w:cs="Times New Roman"/>
        </w:rPr>
      </w:pPr>
      <w:r w:rsidRPr="00BA63F0">
        <w:rPr>
          <w:rFonts w:ascii="Times New Roman" w:hAnsi="Times New Roman" w:cs="Times New Roman"/>
          <w:position w:val="-118"/>
        </w:rPr>
        <w:object w:dxaOrig="9000" w:dyaOrig="2799">
          <v:shape id="_x0000_i1092" type="#_x0000_t75" style="width:450.75pt;height:139.5pt" o:ole="">
            <v:imagedata r:id="rId141" o:title=""/>
          </v:shape>
          <o:OLEObject Type="Embed" ProgID="Equation.3" ShapeID="_x0000_i1092" DrawAspect="Content" ObjectID="_1537618820" r:id="rId142"/>
        </w:object>
      </w:r>
      <w:r w:rsidR="000E5B40" w:rsidRPr="00A91CC0">
        <w:rPr>
          <w:rFonts w:ascii="Times New Roman" w:hAnsi="Times New Roman" w:cs="Times New Roman"/>
        </w:rPr>
        <w:t xml:space="preserve">     (</w:t>
      </w:r>
      <w:r w:rsidR="0084136D">
        <w:rPr>
          <w:rFonts w:ascii="Times New Roman" w:hAnsi="Times New Roman" w:cs="Times New Roman"/>
        </w:rPr>
        <w:t>5)</w:t>
      </w:r>
    </w:p>
    <w:p w:rsidR="00BA63F0" w:rsidRDefault="00BA63F0" w:rsidP="00BE4926">
      <w:pPr>
        <w:rPr>
          <w:rFonts w:ascii="Times New Roman" w:hAnsi="Times New Roman" w:cs="Times New Roman"/>
        </w:rPr>
      </w:pPr>
    </w:p>
    <w:p w:rsidR="00BA63F0" w:rsidRDefault="00BA63F0" w:rsidP="00BE4926">
      <w:pPr>
        <w:rPr>
          <w:rFonts w:ascii="Times New Roman" w:hAnsi="Times New Roman" w:cs="Times New Roman"/>
        </w:rPr>
      </w:pPr>
      <w:r>
        <w:rPr>
          <w:rFonts w:ascii="Times New Roman" w:hAnsi="Times New Roman" w:cs="Times New Roman"/>
        </w:rPr>
        <w:t xml:space="preserve">Пусть </w:t>
      </w:r>
      <w:r w:rsidR="00AF1387" w:rsidRPr="00031C8A">
        <w:rPr>
          <w:position w:val="-10"/>
        </w:rPr>
        <w:object w:dxaOrig="2820" w:dyaOrig="360">
          <v:shape id="_x0000_i1093" type="#_x0000_t75" style="width:141pt;height:18pt" o:ole="">
            <v:imagedata r:id="rId143" o:title=""/>
          </v:shape>
          <o:OLEObject Type="Embed" ProgID="Equation.3" ShapeID="_x0000_i1093" DrawAspect="Content" ObjectID="_1537618821" r:id="rId144"/>
        </w:object>
      </w:r>
      <w:r w:rsidRPr="00BA63F0">
        <w:t xml:space="preserve">. </w:t>
      </w:r>
      <w:r w:rsidRPr="00BA63F0">
        <w:rPr>
          <w:rFonts w:ascii="Times New Roman" w:hAnsi="Times New Roman" w:cs="Times New Roman"/>
        </w:rPr>
        <w:t>В некот</w:t>
      </w:r>
      <w:r>
        <w:rPr>
          <w:rFonts w:ascii="Times New Roman" w:hAnsi="Times New Roman" w:cs="Times New Roman"/>
        </w:rPr>
        <w:t xml:space="preserve">орой окрестности точки </w:t>
      </w:r>
      <w:r w:rsidRPr="00BA63F0">
        <w:rPr>
          <w:rFonts w:ascii="Times New Roman" w:hAnsi="Times New Roman" w:cs="Times New Roman"/>
          <w:i/>
          <w:lang w:val="en-US"/>
        </w:rPr>
        <w:t>v</w:t>
      </w:r>
      <w:r>
        <w:rPr>
          <w:rFonts w:ascii="Times New Roman" w:hAnsi="Times New Roman" w:cs="Times New Roman"/>
          <w:lang w:val="en-US"/>
        </w:rPr>
        <w:t> </w:t>
      </w:r>
      <w:r w:rsidRPr="00BA63F0">
        <w:rPr>
          <w:rFonts w:ascii="Times New Roman" w:hAnsi="Times New Roman" w:cs="Times New Roman"/>
        </w:rPr>
        <w:t>=</w:t>
      </w:r>
      <w:r>
        <w:rPr>
          <w:rFonts w:ascii="Times New Roman" w:hAnsi="Times New Roman" w:cs="Times New Roman"/>
          <w:lang w:val="en-US"/>
        </w:rPr>
        <w:t> </w:t>
      </w:r>
      <w:r w:rsidRPr="00BA63F0">
        <w:rPr>
          <w:rFonts w:ascii="Times New Roman" w:hAnsi="Times New Roman" w:cs="Times New Roman"/>
        </w:rPr>
        <w:t xml:space="preserve">1 </w:t>
      </w:r>
      <w:r>
        <w:rPr>
          <w:rFonts w:ascii="Times New Roman" w:hAnsi="Times New Roman" w:cs="Times New Roman"/>
        </w:rPr>
        <w:t xml:space="preserve">последовательности </w:t>
      </w:r>
      <w:r w:rsidR="00AF1387" w:rsidRPr="00031C8A">
        <w:rPr>
          <w:position w:val="-10"/>
        </w:rPr>
        <w:object w:dxaOrig="1939" w:dyaOrig="360">
          <v:shape id="_x0000_i1094" type="#_x0000_t75" style="width:96.75pt;height:18pt" o:ole="">
            <v:imagedata r:id="rId145" o:title=""/>
          </v:shape>
          <o:OLEObject Type="Embed" ProgID="Equation.3" ShapeID="_x0000_i1094" DrawAspect="Content" ObjectID="_1537618822" r:id="rId146"/>
        </w:object>
      </w:r>
      <w:r w:rsidRPr="00BA63F0">
        <w:rPr>
          <w:rFonts w:ascii="Times New Roman" w:hAnsi="Times New Roman" w:cs="Times New Roman"/>
        </w:rPr>
        <w:t xml:space="preserve">, </w:t>
      </w:r>
      <w:r w:rsidRPr="00031C8A">
        <w:rPr>
          <w:position w:val="-10"/>
        </w:rPr>
        <w:object w:dxaOrig="980" w:dyaOrig="360">
          <v:shape id="_x0000_i1095" type="#_x0000_t75" style="width:48.75pt;height:18pt" o:ole="">
            <v:imagedata r:id="rId147" o:title=""/>
          </v:shape>
          <o:OLEObject Type="Embed" ProgID="Equation.3" ShapeID="_x0000_i1095" DrawAspect="Content" ObjectID="_1537618823" r:id="rId148"/>
        </w:object>
      </w:r>
      <w:r w:rsidRPr="00BA63F0">
        <w:rPr>
          <w:rFonts w:ascii="Times New Roman" w:hAnsi="Times New Roman" w:cs="Times New Roman"/>
        </w:rPr>
        <w:t xml:space="preserve">, </w:t>
      </w:r>
      <w:r>
        <w:rPr>
          <w:rFonts w:ascii="Times New Roman" w:hAnsi="Times New Roman" w:cs="Times New Roman"/>
        </w:rPr>
        <w:t xml:space="preserve">рекуррентного отображения </w:t>
      </w:r>
    </w:p>
    <w:p w:rsidR="00AF1387" w:rsidRDefault="00AF1387" w:rsidP="00BE4926">
      <w:pPr>
        <w:rPr>
          <w:rFonts w:ascii="Times New Roman" w:hAnsi="Times New Roman" w:cs="Times New Roman"/>
        </w:rPr>
      </w:pPr>
    </w:p>
    <w:p w:rsidR="000E5B40" w:rsidRPr="000E5B40" w:rsidRDefault="00547CD0" w:rsidP="000E5B40">
      <w:pPr>
        <w:pStyle w:val="ListParagraph"/>
        <w:numPr>
          <w:ilvl w:val="0"/>
          <w:numId w:val="3"/>
        </w:numPr>
        <w:jc w:val="left"/>
        <w:rPr>
          <w:rFonts w:ascii="Times New Roman" w:hAnsi="Times New Roman" w:cs="Times New Roman"/>
          <w:sz w:val="24"/>
          <w:szCs w:val="24"/>
          <w:lang w:val="en-US"/>
        </w:rPr>
      </w:pPr>
      <w:r>
        <w:rPr>
          <w:rFonts w:ascii="Times New Roman" w:hAnsi="Times New Roman" w:cs="Times New Roman"/>
          <w:sz w:val="24"/>
          <w:szCs w:val="24"/>
        </w:rPr>
        <w:t xml:space="preserve">для </w:t>
      </w:r>
      <w:r w:rsidRPr="00337FF0">
        <w:rPr>
          <w:position w:val="-4"/>
        </w:rPr>
        <w:object w:dxaOrig="960" w:dyaOrig="300">
          <v:shape id="_x0000_i1096" type="#_x0000_t75" style="width:48pt;height:15pt" o:ole="">
            <v:imagedata r:id="rId149" o:title=""/>
          </v:shape>
          <o:OLEObject Type="Embed" ProgID="Equation.3" ShapeID="_x0000_i1096" DrawAspect="Content" ObjectID="_1537618824" r:id="rId150"/>
        </w:object>
      </w:r>
      <w:r>
        <w:rPr>
          <w:lang w:val="en-US"/>
        </w:rPr>
        <w:t xml:space="preserve">, </w:t>
      </w:r>
      <w:r w:rsidRPr="008F4473">
        <w:rPr>
          <w:position w:val="-12"/>
          <w:lang w:val="en-US"/>
        </w:rPr>
        <w:object w:dxaOrig="820" w:dyaOrig="400">
          <v:shape id="_x0000_i1097" type="#_x0000_t75" style="width:41.25pt;height:20.25pt" o:ole="">
            <v:imagedata r:id="rId151" o:title=""/>
          </v:shape>
          <o:OLEObject Type="Embed" ProgID="Equation.3" ShapeID="_x0000_i1097" DrawAspect="Content" ObjectID="_1537618825" r:id="rId152"/>
        </w:object>
      </w:r>
    </w:p>
    <w:p w:rsidR="00547CD0" w:rsidRDefault="00520534" w:rsidP="00520534">
      <w:pPr>
        <w:pStyle w:val="ListParagraph"/>
        <w:spacing w:before="240" w:after="120"/>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66B2D" w:rsidRPr="00547CD0">
        <w:rPr>
          <w:rFonts w:ascii="Times New Roman" w:hAnsi="Times New Roman" w:cs="Times New Roman"/>
          <w:position w:val="-10"/>
          <w:sz w:val="24"/>
          <w:szCs w:val="24"/>
        </w:rPr>
        <w:object w:dxaOrig="2400" w:dyaOrig="360">
          <v:shape id="_x0000_i1098" type="#_x0000_t75" style="width:120pt;height:18pt" o:ole="">
            <v:imagedata r:id="rId153" o:title=""/>
          </v:shape>
          <o:OLEObject Type="Embed" ProgID="Equation.3" ShapeID="_x0000_i1098" DrawAspect="Content" ObjectID="_1537618826" r:id="rId154"/>
        </w:object>
      </w:r>
      <w:r w:rsidR="00547CD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449A8">
        <w:rPr>
          <w:rFonts w:ascii="Times New Roman" w:hAnsi="Times New Roman" w:cs="Times New Roman"/>
          <w:sz w:val="24"/>
          <w:szCs w:val="24"/>
        </w:rPr>
        <w:t>6</w:t>
      </w:r>
      <w:r>
        <w:rPr>
          <w:rFonts w:ascii="Times New Roman" w:hAnsi="Times New Roman" w:cs="Times New Roman"/>
          <w:sz w:val="24"/>
          <w:szCs w:val="24"/>
          <w:lang w:val="en-US"/>
        </w:rPr>
        <w:t>)</w:t>
      </w:r>
      <w:r w:rsidR="00A32FB2">
        <w:rPr>
          <w:rFonts w:ascii="Times New Roman" w:hAnsi="Times New Roman" w:cs="Times New Roman"/>
          <w:sz w:val="24"/>
          <w:szCs w:val="24"/>
          <w:lang w:val="en-US"/>
        </w:rPr>
        <w:br/>
      </w:r>
    </w:p>
    <w:p w:rsidR="000E5B40" w:rsidRPr="000E5B40" w:rsidRDefault="00547CD0" w:rsidP="000E5B40">
      <w:pPr>
        <w:pStyle w:val="ListParagraph"/>
        <w:numPr>
          <w:ilvl w:val="0"/>
          <w:numId w:val="3"/>
        </w:numPr>
        <w:jc w:val="left"/>
        <w:rPr>
          <w:rFonts w:ascii="Times New Roman" w:hAnsi="Times New Roman" w:cs="Times New Roman"/>
          <w:sz w:val="24"/>
          <w:szCs w:val="24"/>
        </w:rPr>
      </w:pPr>
      <w:r>
        <w:rPr>
          <w:rFonts w:ascii="Times New Roman" w:hAnsi="Times New Roman" w:cs="Times New Roman"/>
          <w:sz w:val="24"/>
          <w:szCs w:val="24"/>
        </w:rPr>
        <w:t xml:space="preserve">для </w:t>
      </w:r>
      <w:r w:rsidRPr="00337FF0">
        <w:rPr>
          <w:position w:val="-4"/>
        </w:rPr>
        <w:object w:dxaOrig="960" w:dyaOrig="300">
          <v:shape id="_x0000_i1099" type="#_x0000_t75" style="width:48pt;height:15pt" o:ole="">
            <v:imagedata r:id="rId155" o:title=""/>
          </v:shape>
          <o:OLEObject Type="Embed" ProgID="Equation.3" ShapeID="_x0000_i1099" DrawAspect="Content" ObjectID="_1537618827" r:id="rId156"/>
        </w:object>
      </w:r>
      <w:r w:rsidRPr="00D63317">
        <w:t xml:space="preserve">, </w:t>
      </w:r>
      <w:r w:rsidRPr="008F4473">
        <w:rPr>
          <w:position w:val="-10"/>
          <w:lang w:val="en-US"/>
        </w:rPr>
        <w:object w:dxaOrig="760" w:dyaOrig="380">
          <v:shape id="_x0000_i1100" type="#_x0000_t75" style="width:38.25pt;height:18.75pt" o:ole="">
            <v:imagedata r:id="rId157" o:title=""/>
          </v:shape>
          <o:OLEObject Type="Embed" ProgID="Equation.3" ShapeID="_x0000_i1100" DrawAspect="Content" ObjectID="_1537618828" r:id="rId158"/>
        </w:object>
      </w:r>
      <w:r w:rsidRPr="00D63317">
        <w:t xml:space="preserve">, </w:t>
      </w:r>
      <w:r w:rsidR="0082412E" w:rsidRPr="0082412E">
        <w:rPr>
          <w:position w:val="-12"/>
          <w:lang w:val="en-US"/>
        </w:rPr>
        <w:object w:dxaOrig="840" w:dyaOrig="400">
          <v:shape id="_x0000_i1101" type="#_x0000_t75" style="width:42pt;height:20.25pt" o:ole="">
            <v:imagedata r:id="rId159" o:title=""/>
          </v:shape>
          <o:OLEObject Type="Embed" ProgID="Equation.3" ShapeID="_x0000_i1101" DrawAspect="Content" ObjectID="_1537618829" r:id="rId160"/>
        </w:object>
      </w:r>
    </w:p>
    <w:p w:rsidR="00547CD0" w:rsidRPr="00D63317" w:rsidRDefault="007E172B" w:rsidP="00A32FB2">
      <w:pPr>
        <w:pStyle w:val="ListParagraph"/>
        <w:spacing w:before="120" w:after="120"/>
        <w:ind w:left="0"/>
        <w:jc w:val="center"/>
        <w:rPr>
          <w:rFonts w:ascii="Times New Roman" w:hAnsi="Times New Roman" w:cs="Times New Roman"/>
          <w:sz w:val="24"/>
          <w:szCs w:val="24"/>
        </w:rPr>
      </w:pPr>
      <w:r w:rsidRPr="00547CD0">
        <w:rPr>
          <w:rFonts w:ascii="Times New Roman" w:hAnsi="Times New Roman" w:cs="Times New Roman"/>
          <w:position w:val="-14"/>
          <w:sz w:val="24"/>
          <w:szCs w:val="24"/>
        </w:rPr>
        <w:object w:dxaOrig="5080" w:dyaOrig="400">
          <v:shape id="_x0000_i1102" type="#_x0000_t75" style="width:254.25pt;height:19.5pt" o:ole="">
            <v:imagedata r:id="rId161" o:title=""/>
          </v:shape>
          <o:OLEObject Type="Embed" ProgID="Equation.3" ShapeID="_x0000_i1102" DrawAspect="Content" ObjectID="_1537618830" r:id="rId162"/>
        </w:object>
      </w:r>
      <w:r w:rsidR="00547CD0">
        <w:rPr>
          <w:rFonts w:ascii="Times New Roman" w:hAnsi="Times New Roman" w:cs="Times New Roman"/>
          <w:sz w:val="24"/>
          <w:szCs w:val="24"/>
        </w:rPr>
        <w:t>,</w:t>
      </w:r>
    </w:p>
    <w:p w:rsidR="00547CD0" w:rsidRPr="00694751" w:rsidRDefault="00966B2D" w:rsidP="00BE4926">
      <w:pPr>
        <w:rPr>
          <w:rFonts w:ascii="Times New Roman" w:hAnsi="Times New Roman" w:cs="Times New Roman"/>
        </w:rPr>
      </w:pPr>
      <w:r>
        <w:rPr>
          <w:rFonts w:ascii="Times New Roman" w:hAnsi="Times New Roman" w:cs="Times New Roman"/>
        </w:rPr>
        <w:t xml:space="preserve">будут мажорантными соответственно для последовательностей </w:t>
      </w:r>
      <w:r w:rsidR="00AF1387" w:rsidRPr="00966B2D">
        <w:rPr>
          <w:position w:val="-14"/>
        </w:rPr>
        <w:object w:dxaOrig="1939" w:dyaOrig="400">
          <v:shape id="_x0000_i1103" type="#_x0000_t75" style="width:96.75pt;height:20.25pt" o:ole="">
            <v:imagedata r:id="rId163" o:title=""/>
          </v:shape>
          <o:OLEObject Type="Embed" ProgID="Equation.3" ShapeID="_x0000_i1103" DrawAspect="Content" ObjectID="_1537618831" r:id="rId164"/>
        </w:object>
      </w:r>
      <w:r w:rsidRPr="00966B2D">
        <w:rPr>
          <w:rFonts w:ascii="Times New Roman" w:hAnsi="Times New Roman" w:cs="Times New Roman"/>
        </w:rPr>
        <w:t xml:space="preserve">, </w:t>
      </w:r>
      <w:r w:rsidRPr="00031C8A">
        <w:rPr>
          <w:position w:val="-10"/>
        </w:rPr>
        <w:object w:dxaOrig="980" w:dyaOrig="360">
          <v:shape id="_x0000_i1104" type="#_x0000_t75" style="width:48.75pt;height:18pt" o:ole="">
            <v:imagedata r:id="rId147" o:title=""/>
          </v:shape>
          <o:OLEObject Type="Embed" ProgID="Equation.3" ShapeID="_x0000_i1104" DrawAspect="Content" ObjectID="_1537618832" r:id="rId165"/>
        </w:object>
      </w:r>
      <w:r w:rsidRPr="00966B2D">
        <w:t xml:space="preserve">, </w:t>
      </w:r>
      <w:r>
        <w:rPr>
          <w:rFonts w:ascii="Times New Roman" w:hAnsi="Times New Roman" w:cs="Times New Roman"/>
        </w:rPr>
        <w:t xml:space="preserve">рекуррентного отображения из ТЕОРЕМЫ 2. </w:t>
      </w:r>
      <w:r w:rsidR="007E172B">
        <w:rPr>
          <w:rFonts w:ascii="Times New Roman" w:hAnsi="Times New Roman" w:cs="Times New Roman"/>
        </w:rPr>
        <w:t xml:space="preserve">Другими словами, будут выполняться неравенства </w:t>
      </w:r>
      <w:r w:rsidR="00095161" w:rsidRPr="007E172B">
        <w:rPr>
          <w:position w:val="-16"/>
        </w:rPr>
        <w:object w:dxaOrig="2960" w:dyaOrig="440">
          <v:shape id="_x0000_i1105" type="#_x0000_t75" style="width:147.75pt;height:21.75pt" o:ole="">
            <v:imagedata r:id="rId166" o:title=""/>
          </v:shape>
          <o:OLEObject Type="Embed" ProgID="Equation.3" ShapeID="_x0000_i1105" DrawAspect="Content" ObjectID="_1537618833" r:id="rId167"/>
        </w:object>
      </w:r>
      <w:r w:rsidR="007E172B" w:rsidRPr="007E172B">
        <w:rPr>
          <w:rFonts w:ascii="Times New Roman" w:hAnsi="Times New Roman" w:cs="Times New Roman"/>
        </w:rPr>
        <w:t xml:space="preserve">, </w:t>
      </w:r>
      <w:r w:rsidR="007E172B">
        <w:rPr>
          <w:rFonts w:ascii="Times New Roman" w:hAnsi="Times New Roman" w:cs="Times New Roman"/>
        </w:rPr>
        <w:t xml:space="preserve"> </w:t>
      </w:r>
      <w:r w:rsidR="007E172B" w:rsidRPr="00031C8A">
        <w:rPr>
          <w:position w:val="-10"/>
        </w:rPr>
        <w:object w:dxaOrig="980" w:dyaOrig="360">
          <v:shape id="_x0000_i1106" type="#_x0000_t75" style="width:48.75pt;height:18pt" o:ole="">
            <v:imagedata r:id="rId147" o:title=""/>
          </v:shape>
          <o:OLEObject Type="Embed" ProgID="Equation.3" ShapeID="_x0000_i1106" DrawAspect="Content" ObjectID="_1537618834" r:id="rId168"/>
        </w:object>
      </w:r>
      <w:r w:rsidR="007E172B" w:rsidRPr="00694751">
        <w:t>.</w:t>
      </w:r>
    </w:p>
    <w:p w:rsidR="0082412E" w:rsidRPr="0082412E" w:rsidRDefault="0082412E" w:rsidP="00A32FB2">
      <w:pPr>
        <w:ind w:firstLine="709"/>
        <w:rPr>
          <w:rFonts w:ascii="Times New Roman" w:hAnsi="Times New Roman" w:cs="Times New Roman"/>
        </w:rPr>
      </w:pPr>
      <w:r>
        <w:rPr>
          <w:rFonts w:ascii="Times New Roman" w:hAnsi="Times New Roman" w:cs="Times New Roman"/>
        </w:rPr>
        <w:t>Из рекуррентного отображения</w:t>
      </w:r>
      <w:r w:rsidR="00F449A8">
        <w:rPr>
          <w:rFonts w:ascii="Times New Roman" w:hAnsi="Times New Roman" w:cs="Times New Roman"/>
        </w:rPr>
        <w:t xml:space="preserve"> (6</w:t>
      </w:r>
      <w:r w:rsidR="00F86D00" w:rsidRPr="007E172B">
        <w:rPr>
          <w:rFonts w:ascii="Times New Roman" w:hAnsi="Times New Roman" w:cs="Times New Roman"/>
        </w:rPr>
        <w:t>)</w:t>
      </w:r>
      <w:r>
        <w:rPr>
          <w:rFonts w:ascii="Times New Roman" w:hAnsi="Times New Roman" w:cs="Times New Roman"/>
        </w:rPr>
        <w:t xml:space="preserve"> для мажорантной последовательности видно, что компонента </w:t>
      </w:r>
      <w:r w:rsidRPr="00031C8A">
        <w:rPr>
          <w:position w:val="-10"/>
        </w:rPr>
        <w:object w:dxaOrig="1420" w:dyaOrig="360">
          <v:shape id="_x0000_i1107" type="#_x0000_t75" style="width:71.25pt;height:18pt" o:ole="">
            <v:imagedata r:id="rId169" o:title=""/>
          </v:shape>
          <o:OLEObject Type="Embed" ProgID="Equation.3" ShapeID="_x0000_i1107" DrawAspect="Content" ObjectID="_1537618835" r:id="rId170"/>
        </w:object>
      </w:r>
      <w:r>
        <w:rPr>
          <w:rFonts w:ascii="Times New Roman" w:hAnsi="Times New Roman" w:cs="Times New Roman"/>
        </w:rPr>
        <w:t xml:space="preserve"> зависит только от величины </w:t>
      </w:r>
      <w:r w:rsidRPr="00031C8A">
        <w:rPr>
          <w:position w:val="-12"/>
        </w:rPr>
        <w:object w:dxaOrig="1700" w:dyaOrig="380">
          <v:shape id="_x0000_i1108" type="#_x0000_t75" style="width:84.75pt;height:18.75pt" o:ole="">
            <v:imagedata r:id="rId171" o:title=""/>
          </v:shape>
          <o:OLEObject Type="Embed" ProgID="Equation.3" ShapeID="_x0000_i1108" DrawAspect="Content" ObjectID="_1537618836" r:id="rId172"/>
        </w:object>
      </w:r>
      <w:r>
        <w:rPr>
          <w:rFonts w:ascii="Times New Roman" w:hAnsi="Times New Roman" w:cs="Times New Roman"/>
        </w:rPr>
        <w:t xml:space="preserve"> того же цикла </w:t>
      </w:r>
      <w:r w:rsidRPr="0082412E">
        <w:rPr>
          <w:rFonts w:ascii="Times New Roman" w:hAnsi="Times New Roman" w:cs="Times New Roman"/>
          <w:i/>
          <w:lang w:val="en-US"/>
        </w:rPr>
        <w:t>C</w:t>
      </w:r>
      <w:r>
        <w:rPr>
          <w:rFonts w:ascii="Times New Roman" w:hAnsi="Times New Roman" w:cs="Times New Roman"/>
          <w:vertAlign w:val="subscript"/>
          <w:lang w:val="en-US"/>
        </w:rPr>
        <w:t>k</w:t>
      </w:r>
      <w:r w:rsidRPr="0082412E">
        <w:rPr>
          <w:rFonts w:ascii="Times New Roman" w:hAnsi="Times New Roman" w:cs="Times New Roman"/>
        </w:rPr>
        <w:t xml:space="preserve">, </w:t>
      </w:r>
      <w:r w:rsidRPr="0082412E">
        <w:rPr>
          <w:position w:val="-10"/>
        </w:rPr>
        <w:object w:dxaOrig="760" w:dyaOrig="380">
          <v:shape id="_x0000_i1109" type="#_x0000_t75" style="width:38.25pt;height:18.75pt" o:ole="">
            <v:imagedata r:id="rId173" o:title=""/>
          </v:shape>
          <o:OLEObject Type="Embed" ProgID="Equation.3" ShapeID="_x0000_i1109" DrawAspect="Content" ObjectID="_1537618837" r:id="rId174"/>
        </w:object>
      </w:r>
      <w:r w:rsidRPr="0082412E">
        <w:rPr>
          <w:rFonts w:ascii="Times New Roman" w:hAnsi="Times New Roman" w:cs="Times New Roman"/>
        </w:rPr>
        <w:t>,</w:t>
      </w:r>
      <w:r>
        <w:rPr>
          <w:rFonts w:ascii="Times New Roman" w:hAnsi="Times New Roman" w:cs="Times New Roman"/>
        </w:rPr>
        <w:t xml:space="preserve"> и не зависит от величин других циклов. И поскольку числа </w:t>
      </w:r>
      <w:r w:rsidRPr="0082412E">
        <w:rPr>
          <w:rFonts w:ascii="Times New Roman" w:hAnsi="Times New Roman" w:cs="Times New Roman"/>
          <w:i/>
          <w:lang w:val="en-US"/>
        </w:rPr>
        <w:t>M</w:t>
      </w:r>
      <w:r w:rsidRPr="0082412E">
        <w:rPr>
          <w:rFonts w:ascii="Times New Roman" w:hAnsi="Times New Roman" w:cs="Times New Roman"/>
        </w:rPr>
        <w:t>(</w:t>
      </w:r>
      <w:r w:rsidRPr="0082412E">
        <w:rPr>
          <w:rFonts w:ascii="Times New Roman" w:hAnsi="Times New Roman" w:cs="Times New Roman"/>
          <w:i/>
          <w:lang w:val="en-US"/>
        </w:rPr>
        <w:t>k</w:t>
      </w:r>
      <w:r w:rsidRPr="0082412E">
        <w:rPr>
          <w:rFonts w:ascii="Times New Roman" w:hAnsi="Times New Roman" w:cs="Times New Roman"/>
        </w:rPr>
        <w:t>,</w:t>
      </w:r>
      <w:r w:rsidRPr="0082412E">
        <w:rPr>
          <w:rFonts w:ascii="Times New Roman" w:hAnsi="Times New Roman" w:cs="Times New Roman"/>
          <w:i/>
          <w:lang w:val="en-US"/>
        </w:rPr>
        <w:t>r</w:t>
      </w:r>
      <w:r w:rsidRPr="0082412E">
        <w:rPr>
          <w:rFonts w:ascii="Times New Roman" w:hAnsi="Times New Roman" w:cs="Times New Roman"/>
        </w:rPr>
        <w:t xml:space="preserve">), </w:t>
      </w:r>
      <w:r w:rsidRPr="00031C8A">
        <w:rPr>
          <w:position w:val="-10"/>
        </w:rPr>
        <w:object w:dxaOrig="980" w:dyaOrig="360">
          <v:shape id="_x0000_i1110" type="#_x0000_t75" style="width:48.75pt;height:18pt" o:ole="">
            <v:imagedata r:id="rId147" o:title=""/>
          </v:shape>
          <o:OLEObject Type="Embed" ProgID="Equation.3" ShapeID="_x0000_i1110" DrawAspect="Content" ObjectID="_1537618838" r:id="rId175"/>
        </w:object>
      </w:r>
      <w:r w:rsidRPr="0082412E">
        <w:rPr>
          <w:rFonts w:ascii="Times New Roman" w:hAnsi="Times New Roman" w:cs="Times New Roman"/>
        </w:rPr>
        <w:t xml:space="preserve">, </w:t>
      </w:r>
      <w:r>
        <w:rPr>
          <w:rFonts w:ascii="Times New Roman" w:hAnsi="Times New Roman" w:cs="Times New Roman"/>
        </w:rPr>
        <w:t xml:space="preserve">конечны и не зависят от </w:t>
      </w:r>
      <w:r w:rsidRPr="0082412E">
        <w:rPr>
          <w:rFonts w:ascii="Times New Roman" w:hAnsi="Times New Roman" w:cs="Times New Roman"/>
          <w:i/>
          <w:lang w:val="en-US"/>
        </w:rPr>
        <w:t>v</w:t>
      </w:r>
      <w:r w:rsidRPr="0082412E">
        <w:rPr>
          <w:rFonts w:ascii="Times New Roman" w:hAnsi="Times New Roman" w:cs="Times New Roman"/>
        </w:rPr>
        <w:t xml:space="preserve"> </w:t>
      </w:r>
      <w:r>
        <w:rPr>
          <w:rFonts w:ascii="Times New Roman" w:hAnsi="Times New Roman" w:cs="Times New Roman"/>
        </w:rPr>
        <w:t xml:space="preserve">и </w:t>
      </w:r>
      <w:r w:rsidRPr="0082412E">
        <w:rPr>
          <w:rFonts w:ascii="Times New Roman" w:hAnsi="Times New Roman" w:cs="Times New Roman"/>
          <w:i/>
          <w:lang w:val="en-US"/>
        </w:rPr>
        <w:t>i</w:t>
      </w:r>
      <w:r w:rsidRPr="0082412E">
        <w:rPr>
          <w:rFonts w:ascii="Times New Roman" w:hAnsi="Times New Roman" w:cs="Times New Roman"/>
        </w:rPr>
        <w:t>,</w:t>
      </w:r>
      <w:r>
        <w:rPr>
          <w:rFonts w:ascii="Times New Roman" w:hAnsi="Times New Roman" w:cs="Times New Roman"/>
        </w:rPr>
        <w:t xml:space="preserve"> для сходимости всего мажорантного отображения </w:t>
      </w:r>
      <w:r w:rsidR="00520534" w:rsidRPr="00031C8A">
        <w:rPr>
          <w:position w:val="-10"/>
        </w:rPr>
        <w:object w:dxaOrig="1939" w:dyaOrig="360">
          <v:shape id="_x0000_i1111" type="#_x0000_t75" style="width:96.75pt;height:18pt" o:ole="">
            <v:imagedata r:id="rId176" o:title=""/>
          </v:shape>
          <o:OLEObject Type="Embed" ProgID="Equation.3" ShapeID="_x0000_i1111" DrawAspect="Content" ObjectID="_1537618839" r:id="rId177"/>
        </w:object>
      </w:r>
      <w:r w:rsidRPr="00BA63F0">
        <w:rPr>
          <w:rFonts w:ascii="Times New Roman" w:hAnsi="Times New Roman" w:cs="Times New Roman"/>
        </w:rPr>
        <w:t xml:space="preserve">, </w:t>
      </w:r>
      <w:r w:rsidRPr="00031C8A">
        <w:rPr>
          <w:position w:val="-10"/>
        </w:rPr>
        <w:object w:dxaOrig="980" w:dyaOrig="360">
          <v:shape id="_x0000_i1112" type="#_x0000_t75" style="width:48.75pt;height:18pt" o:ole="">
            <v:imagedata r:id="rId147" o:title=""/>
          </v:shape>
          <o:OLEObject Type="Embed" ProgID="Equation.3" ShapeID="_x0000_i1112" DrawAspect="Content" ObjectID="_1537618840" r:id="rId178"/>
        </w:object>
      </w:r>
      <w:r w:rsidRPr="0082412E">
        <w:t>,</w:t>
      </w:r>
      <w:r w:rsidRPr="0082412E">
        <w:rPr>
          <w:rFonts w:ascii="Times New Roman" w:hAnsi="Times New Roman" w:cs="Times New Roman"/>
        </w:rPr>
        <w:t xml:space="preserve"> </w:t>
      </w:r>
      <w:r>
        <w:rPr>
          <w:rFonts w:ascii="Times New Roman" w:hAnsi="Times New Roman" w:cs="Times New Roman"/>
        </w:rPr>
        <w:t xml:space="preserve">достаточно сходимости для каждого </w:t>
      </w:r>
      <w:r w:rsidRPr="0082412E">
        <w:rPr>
          <w:position w:val="-10"/>
        </w:rPr>
        <w:object w:dxaOrig="760" w:dyaOrig="380">
          <v:shape id="_x0000_i1113" type="#_x0000_t75" style="width:38.25pt;height:18.75pt" o:ole="">
            <v:imagedata r:id="rId173" o:title=""/>
          </v:shape>
          <o:OLEObject Type="Embed" ProgID="Equation.3" ShapeID="_x0000_i1113" DrawAspect="Content" ObjectID="_1537618841" r:id="rId179"/>
        </w:object>
      </w:r>
      <w:r>
        <w:rPr>
          <w:rFonts w:ascii="Times New Roman" w:hAnsi="Times New Roman" w:cs="Times New Roman"/>
        </w:rPr>
        <w:t xml:space="preserve"> подблока </w:t>
      </w:r>
      <w:r w:rsidR="00520534" w:rsidRPr="00031C8A">
        <w:rPr>
          <w:position w:val="-10"/>
        </w:rPr>
        <w:object w:dxaOrig="1939" w:dyaOrig="360">
          <v:shape id="_x0000_i1114" type="#_x0000_t75" style="width:96.75pt;height:18pt" o:ole="">
            <v:imagedata r:id="rId180" o:title=""/>
          </v:shape>
          <o:OLEObject Type="Embed" ProgID="Equation.3" ShapeID="_x0000_i1114" DrawAspect="Content" ObjectID="_1537618842" r:id="rId181"/>
        </w:object>
      </w:r>
      <w:r w:rsidRPr="0082412E">
        <w:t xml:space="preserve">, </w:t>
      </w:r>
      <w:r w:rsidRPr="00D63317">
        <w:t xml:space="preserve"> </w:t>
      </w:r>
      <w:r w:rsidRPr="0082412E">
        <w:rPr>
          <w:position w:val="-12"/>
          <w:lang w:val="en-US"/>
        </w:rPr>
        <w:object w:dxaOrig="880" w:dyaOrig="400">
          <v:shape id="_x0000_i1115" type="#_x0000_t75" style="width:44.25pt;height:20.25pt" o:ole="">
            <v:imagedata r:id="rId182" o:title=""/>
          </v:shape>
          <o:OLEObject Type="Embed" ProgID="Equation.3" ShapeID="_x0000_i1115" DrawAspect="Content" ObjectID="_1537618843" r:id="rId183"/>
        </w:object>
      </w:r>
    </w:p>
    <w:p w:rsidR="0082412E" w:rsidRDefault="0082412E" w:rsidP="00A32FB2">
      <w:pPr>
        <w:ind w:firstLine="709"/>
        <w:rPr>
          <w:rFonts w:ascii="Times New Roman" w:hAnsi="Times New Roman" w:cs="Times New Roman"/>
        </w:rPr>
      </w:pPr>
      <w:r>
        <w:rPr>
          <w:rFonts w:ascii="Times New Roman" w:hAnsi="Times New Roman" w:cs="Times New Roman"/>
        </w:rPr>
        <w:t xml:space="preserve">Пусть </w:t>
      </w:r>
      <w:r w:rsidRPr="0082412E">
        <w:rPr>
          <w:position w:val="-10"/>
        </w:rPr>
        <w:object w:dxaOrig="760" w:dyaOrig="380">
          <v:shape id="_x0000_i1116" type="#_x0000_t75" style="width:38.25pt;height:18.75pt" o:ole="">
            <v:imagedata r:id="rId173" o:title=""/>
          </v:shape>
          <o:OLEObject Type="Embed" ProgID="Equation.3" ShapeID="_x0000_i1116" DrawAspect="Content" ObjectID="_1537618844" r:id="rId184"/>
        </w:object>
      </w:r>
      <w:r>
        <w:rPr>
          <w:rFonts w:ascii="Times New Roman" w:hAnsi="Times New Roman" w:cs="Times New Roman"/>
        </w:rPr>
        <w:t xml:space="preserve"> фиксировано. В матричном виде рекуррентное отображение для блока </w:t>
      </w:r>
      <w:r w:rsidRPr="00031C8A">
        <w:rPr>
          <w:position w:val="-10"/>
        </w:rPr>
        <w:object w:dxaOrig="2000" w:dyaOrig="360">
          <v:shape id="_x0000_i1117" type="#_x0000_t75" style="width:99.75pt;height:18pt" o:ole="">
            <v:imagedata r:id="rId185" o:title=""/>
          </v:shape>
          <o:OLEObject Type="Embed" ProgID="Equation.3" ShapeID="_x0000_i1117" DrawAspect="Content" ObjectID="_1537618845" r:id="rId186"/>
        </w:object>
      </w:r>
      <w:r w:rsidRPr="00520534">
        <w:rPr>
          <w:rFonts w:ascii="Times New Roman" w:hAnsi="Times New Roman" w:cs="Times New Roman"/>
        </w:rPr>
        <w:t xml:space="preserve">, </w:t>
      </w:r>
      <w:r w:rsidRPr="00D63317">
        <w:t xml:space="preserve"> </w:t>
      </w:r>
      <w:r w:rsidRPr="0082412E">
        <w:rPr>
          <w:position w:val="-12"/>
          <w:lang w:val="en-US"/>
        </w:rPr>
        <w:object w:dxaOrig="840" w:dyaOrig="400">
          <v:shape id="_x0000_i1118" type="#_x0000_t75" style="width:42pt;height:20.25pt" o:ole="">
            <v:imagedata r:id="rId187" o:title=""/>
          </v:shape>
          <o:OLEObject Type="Embed" ProgID="Equation.3" ShapeID="_x0000_i1118" DrawAspect="Content" ObjectID="_1537618846" r:id="rId188"/>
        </w:object>
      </w:r>
      <w:r w:rsidRPr="0082412E">
        <w:rPr>
          <w:rFonts w:ascii="Times New Roman" w:hAnsi="Times New Roman" w:cs="Times New Roman"/>
        </w:rPr>
        <w:t xml:space="preserve">, </w:t>
      </w:r>
      <w:r>
        <w:rPr>
          <w:rFonts w:ascii="Times New Roman" w:hAnsi="Times New Roman" w:cs="Times New Roman"/>
        </w:rPr>
        <w:t>будет иметь вид:</w:t>
      </w:r>
    </w:p>
    <w:p w:rsidR="0082412E" w:rsidRDefault="0082412E" w:rsidP="00A32FB2">
      <w:pPr>
        <w:spacing w:before="120" w:after="120"/>
        <w:jc w:val="center"/>
        <w:rPr>
          <w:rFonts w:ascii="Times New Roman" w:hAnsi="Times New Roman" w:cs="Times New Roman"/>
        </w:rPr>
      </w:pPr>
      <w:r w:rsidRPr="0082412E">
        <w:rPr>
          <w:rFonts w:ascii="Times New Roman" w:hAnsi="Times New Roman" w:cs="Times New Roman"/>
          <w:position w:val="-86"/>
        </w:rPr>
        <w:object w:dxaOrig="7860" w:dyaOrig="1840">
          <v:shape id="_x0000_i1119" type="#_x0000_t75" style="width:393pt;height:92.25pt" o:ole="">
            <v:imagedata r:id="rId189" o:title=""/>
          </v:shape>
          <o:OLEObject Type="Embed" ProgID="Equation.3" ShapeID="_x0000_i1119" DrawAspect="Content" ObjectID="_1537618847" r:id="rId190"/>
        </w:object>
      </w:r>
    </w:p>
    <w:p w:rsidR="00C824A0" w:rsidRPr="00A32FB2" w:rsidRDefault="00C824A0" w:rsidP="00A32FB2">
      <w:pPr>
        <w:jc w:val="center"/>
        <w:rPr>
          <w:rFonts w:ascii="Times New Roman" w:hAnsi="Times New Roman" w:cs="Times New Roman"/>
        </w:rPr>
      </w:pPr>
      <w:r>
        <w:rPr>
          <w:rFonts w:ascii="Times New Roman" w:hAnsi="Times New Roman" w:cs="Times New Roman"/>
        </w:rPr>
        <w:t>Тогда характеристический многочлен для этого отображения легко подсчитывается и имеет вид</w:t>
      </w:r>
      <w:r w:rsidR="00A32FB2" w:rsidRPr="00A32FB2">
        <w:rPr>
          <w:rFonts w:ascii="Times New Roman" w:hAnsi="Times New Roman" w:cs="Times New Roman"/>
        </w:rPr>
        <w:t xml:space="preserve"> </w:t>
      </w:r>
      <w:r w:rsidR="00A32FB2" w:rsidRPr="00C824A0">
        <w:rPr>
          <w:rFonts w:ascii="Times New Roman" w:hAnsi="Times New Roman" w:cs="Times New Roman"/>
          <w:position w:val="-28"/>
          <w:lang w:val="en-US"/>
        </w:rPr>
        <w:object w:dxaOrig="1560" w:dyaOrig="700">
          <v:shape id="_x0000_i1120" type="#_x0000_t75" style="width:78pt;height:35.25pt" o:ole="">
            <v:imagedata r:id="rId191" o:title=""/>
          </v:shape>
          <o:OLEObject Type="Embed" ProgID="Equation.3" ShapeID="_x0000_i1120" DrawAspect="Content" ObjectID="_1537618848" r:id="rId192"/>
        </w:object>
      </w:r>
      <w:r w:rsidR="00520534">
        <w:rPr>
          <w:rFonts w:ascii="Times New Roman" w:hAnsi="Times New Roman" w:cs="Times New Roman"/>
        </w:rPr>
        <w:t>.</w:t>
      </w:r>
    </w:p>
    <w:p w:rsidR="00C824A0" w:rsidRDefault="00520534" w:rsidP="00BE4926">
      <w:pPr>
        <w:rPr>
          <w:rFonts w:ascii="Times New Roman" w:hAnsi="Times New Roman" w:cs="Times New Roman"/>
        </w:rPr>
      </w:pPr>
      <w:r>
        <w:rPr>
          <w:rFonts w:ascii="Times New Roman" w:hAnsi="Times New Roman" w:cs="Times New Roman"/>
        </w:rPr>
        <w:t>П</w:t>
      </w:r>
      <w:r w:rsidR="00C824A0">
        <w:rPr>
          <w:rFonts w:ascii="Times New Roman" w:hAnsi="Times New Roman" w:cs="Times New Roman"/>
        </w:rPr>
        <w:t xml:space="preserve">риравнивая его к нулю, находим, что </w:t>
      </w:r>
      <w:r>
        <w:rPr>
          <w:rFonts w:ascii="Times New Roman" w:hAnsi="Times New Roman" w:cs="Times New Roman"/>
        </w:rPr>
        <w:t>модули</w:t>
      </w:r>
      <w:r w:rsidR="00C824A0">
        <w:rPr>
          <w:rFonts w:ascii="Times New Roman" w:hAnsi="Times New Roman" w:cs="Times New Roman"/>
        </w:rPr>
        <w:t xml:space="preserve"> всех собственных чисел одинаков</w:t>
      </w:r>
      <w:r>
        <w:rPr>
          <w:rFonts w:ascii="Times New Roman" w:hAnsi="Times New Roman" w:cs="Times New Roman"/>
        </w:rPr>
        <w:t>ы и равны</w:t>
      </w:r>
      <w:r w:rsidR="00C824A0">
        <w:rPr>
          <w:rFonts w:ascii="Times New Roman" w:hAnsi="Times New Roman" w:cs="Times New Roman"/>
        </w:rPr>
        <w:t xml:space="preserve"> </w:t>
      </w:r>
      <w:r w:rsidR="0084136D" w:rsidRPr="00C824A0">
        <w:rPr>
          <w:position w:val="-16"/>
        </w:rPr>
        <w:object w:dxaOrig="1620" w:dyaOrig="560">
          <v:shape id="_x0000_i1121" type="#_x0000_t75" style="width:81pt;height:27.75pt" o:ole="">
            <v:imagedata r:id="rId193" o:title=""/>
          </v:shape>
          <o:OLEObject Type="Embed" ProgID="Equation.3" ShapeID="_x0000_i1121" DrawAspect="Content" ObjectID="_1537618849" r:id="rId194"/>
        </w:object>
      </w:r>
      <w:r w:rsidR="00C824A0" w:rsidRPr="00C824A0">
        <w:rPr>
          <w:rFonts w:ascii="Times New Roman" w:hAnsi="Times New Roman" w:cs="Times New Roman"/>
        </w:rPr>
        <w:t xml:space="preserve">. </w:t>
      </w:r>
      <w:r w:rsidR="00C824A0">
        <w:rPr>
          <w:rFonts w:ascii="Times New Roman" w:hAnsi="Times New Roman" w:cs="Times New Roman"/>
        </w:rPr>
        <w:t xml:space="preserve">В точке </w:t>
      </w:r>
      <w:r w:rsidR="00C824A0" w:rsidRPr="00C824A0">
        <w:rPr>
          <w:rFonts w:ascii="Times New Roman" w:hAnsi="Times New Roman" w:cs="Times New Roman"/>
          <w:i/>
          <w:lang w:val="en-US"/>
        </w:rPr>
        <w:t>v</w:t>
      </w:r>
      <w:r w:rsidR="00C824A0">
        <w:rPr>
          <w:rFonts w:ascii="Times New Roman" w:hAnsi="Times New Roman" w:cs="Times New Roman"/>
          <w:lang w:val="en-US"/>
        </w:rPr>
        <w:t> </w:t>
      </w:r>
      <w:r w:rsidR="00C824A0" w:rsidRPr="0084136D">
        <w:rPr>
          <w:rFonts w:ascii="Times New Roman" w:hAnsi="Times New Roman" w:cs="Times New Roman"/>
        </w:rPr>
        <w:t>=</w:t>
      </w:r>
      <w:r w:rsidR="00C824A0">
        <w:rPr>
          <w:rFonts w:ascii="Times New Roman" w:hAnsi="Times New Roman" w:cs="Times New Roman"/>
          <w:lang w:val="en-US"/>
        </w:rPr>
        <w:t> </w:t>
      </w:r>
      <w:r w:rsidR="00C824A0" w:rsidRPr="0084136D">
        <w:rPr>
          <w:rFonts w:ascii="Times New Roman" w:hAnsi="Times New Roman" w:cs="Times New Roman"/>
        </w:rPr>
        <w:t xml:space="preserve">1 </w:t>
      </w:r>
      <w:r w:rsidR="00C824A0">
        <w:rPr>
          <w:rFonts w:ascii="Times New Roman" w:hAnsi="Times New Roman" w:cs="Times New Roman"/>
        </w:rPr>
        <w:t>модул</w:t>
      </w:r>
      <w:r>
        <w:rPr>
          <w:rFonts w:ascii="Times New Roman" w:hAnsi="Times New Roman" w:cs="Times New Roman"/>
        </w:rPr>
        <w:t>и</w:t>
      </w:r>
      <w:r w:rsidR="00C824A0">
        <w:rPr>
          <w:rFonts w:ascii="Times New Roman" w:hAnsi="Times New Roman" w:cs="Times New Roman"/>
        </w:rPr>
        <w:t xml:space="preserve"> собственных чисел </w:t>
      </w:r>
      <w:r w:rsidRPr="00520534">
        <w:rPr>
          <w:position w:val="-16"/>
        </w:rPr>
        <w:object w:dxaOrig="1620" w:dyaOrig="560">
          <v:shape id="_x0000_i1122" type="#_x0000_t75" style="width:81pt;height:27.75pt" o:ole="">
            <v:imagedata r:id="rId195" o:title=""/>
          </v:shape>
          <o:OLEObject Type="Embed" ProgID="Equation.3" ShapeID="_x0000_i1122" DrawAspect="Content" ObjectID="_1537618850" r:id="rId196"/>
        </w:object>
      </w:r>
      <w:r w:rsidR="0084136D" w:rsidRPr="00A32FB2">
        <w:t xml:space="preserve"> </w:t>
      </w:r>
      <w:r>
        <w:rPr>
          <w:rFonts w:ascii="Times New Roman" w:hAnsi="Times New Roman" w:cs="Times New Roman"/>
        </w:rPr>
        <w:t>рав</w:t>
      </w:r>
      <w:r w:rsidR="0084136D">
        <w:rPr>
          <w:rFonts w:ascii="Times New Roman" w:hAnsi="Times New Roman" w:cs="Times New Roman"/>
        </w:rPr>
        <w:t>н</w:t>
      </w:r>
      <w:r>
        <w:rPr>
          <w:rFonts w:ascii="Times New Roman" w:hAnsi="Times New Roman" w:cs="Times New Roman"/>
        </w:rPr>
        <w:t>ы</w:t>
      </w:r>
      <w:r w:rsidR="0084136D">
        <w:rPr>
          <w:rFonts w:ascii="Times New Roman" w:hAnsi="Times New Roman" w:cs="Times New Roman"/>
        </w:rPr>
        <w:t xml:space="preserve"> 1, а их производная </w:t>
      </w:r>
    </w:p>
    <w:p w:rsidR="0084136D" w:rsidRDefault="0084136D" w:rsidP="00A32FB2">
      <w:pPr>
        <w:jc w:val="center"/>
        <w:rPr>
          <w:lang w:val="en-US"/>
        </w:rPr>
      </w:pPr>
      <w:r w:rsidRPr="0084136D">
        <w:rPr>
          <w:position w:val="-48"/>
        </w:rPr>
        <w:object w:dxaOrig="7580" w:dyaOrig="1060">
          <v:shape id="_x0000_i1123" type="#_x0000_t75" style="width:378.75pt;height:53.25pt" o:ole="">
            <v:imagedata r:id="rId197" o:title=""/>
          </v:shape>
          <o:OLEObject Type="Embed" ProgID="Equation.3" ShapeID="_x0000_i1123" DrawAspect="Content" ObjectID="_1537618851" r:id="rId198"/>
        </w:object>
      </w:r>
    </w:p>
    <w:p w:rsidR="0084136D" w:rsidRDefault="0084136D" w:rsidP="00BE4926">
      <w:pPr>
        <w:rPr>
          <w:rFonts w:ascii="Times New Roman" w:hAnsi="Times New Roman" w:cs="Times New Roman"/>
        </w:rPr>
      </w:pPr>
      <w:r>
        <w:rPr>
          <w:rFonts w:ascii="Times New Roman" w:hAnsi="Times New Roman" w:cs="Times New Roman"/>
        </w:rPr>
        <w:t>в соответствии с условием (5) отрицательна.</w:t>
      </w:r>
    </w:p>
    <w:p w:rsidR="00A32FB2" w:rsidRPr="00A91CC0" w:rsidRDefault="0084136D" w:rsidP="007E66D8">
      <w:pPr>
        <w:ind w:firstLine="709"/>
        <w:rPr>
          <w:rFonts w:ascii="Times New Roman" w:hAnsi="Times New Roman" w:cs="Times New Roman"/>
        </w:rPr>
      </w:pPr>
      <w:r>
        <w:rPr>
          <w:rFonts w:ascii="Times New Roman" w:hAnsi="Times New Roman" w:cs="Times New Roman"/>
        </w:rPr>
        <w:t xml:space="preserve">Следовательно, в некоторой правой окрестности </w:t>
      </w:r>
      <w:r w:rsidRPr="0084136D">
        <w:rPr>
          <w:rFonts w:ascii="Times New Roman" w:hAnsi="Times New Roman" w:cs="Times New Roman"/>
          <w:position w:val="-10"/>
        </w:rPr>
        <w:object w:dxaOrig="1219" w:dyaOrig="340">
          <v:shape id="_x0000_i1124" type="#_x0000_t75" style="width:60.75pt;height:17.25pt" o:ole="">
            <v:imagedata r:id="rId199" o:title=""/>
          </v:shape>
          <o:OLEObject Type="Embed" ProgID="Equation.3" ShapeID="_x0000_i1124" DrawAspect="Content" ObjectID="_1537618852" r:id="rId200"/>
        </w:object>
      </w:r>
      <w:r w:rsidRPr="0084136D">
        <w:rPr>
          <w:rFonts w:ascii="Times New Roman" w:hAnsi="Times New Roman" w:cs="Times New Roman"/>
        </w:rPr>
        <w:t xml:space="preserve">, </w:t>
      </w:r>
      <w:r w:rsidRPr="00031C8A">
        <w:rPr>
          <w:position w:val="-10"/>
        </w:rPr>
        <w:object w:dxaOrig="639" w:dyaOrig="340">
          <v:shape id="_x0000_i1125" type="#_x0000_t75" style="width:32.25pt;height:17.25pt" o:ole="">
            <v:imagedata r:id="rId201" o:title=""/>
          </v:shape>
          <o:OLEObject Type="Embed" ProgID="Equation.3" ShapeID="_x0000_i1125" DrawAspect="Content" ObjectID="_1537618853" r:id="rId202"/>
        </w:object>
      </w:r>
      <w:r>
        <w:t>,</w:t>
      </w:r>
      <w:r w:rsidRPr="0084136D">
        <w:rPr>
          <w:rFonts w:ascii="Times New Roman" w:hAnsi="Times New Roman" w:cs="Times New Roman"/>
        </w:rPr>
        <w:t xml:space="preserve"> </w:t>
      </w:r>
      <w:r>
        <w:rPr>
          <w:rFonts w:ascii="Times New Roman" w:hAnsi="Times New Roman" w:cs="Times New Roman"/>
        </w:rPr>
        <w:t xml:space="preserve">точки </w:t>
      </w:r>
      <w:r w:rsidRPr="0084136D">
        <w:rPr>
          <w:rFonts w:ascii="Times New Roman" w:hAnsi="Times New Roman" w:cs="Times New Roman"/>
          <w:i/>
          <w:lang w:val="en-US"/>
        </w:rPr>
        <w:t>v</w:t>
      </w:r>
      <w:r>
        <w:rPr>
          <w:rFonts w:ascii="Times New Roman" w:hAnsi="Times New Roman" w:cs="Times New Roman"/>
          <w:lang w:val="en-US"/>
        </w:rPr>
        <w:t> </w:t>
      </w:r>
      <w:r w:rsidRPr="0084136D">
        <w:rPr>
          <w:rFonts w:ascii="Times New Roman" w:hAnsi="Times New Roman" w:cs="Times New Roman"/>
        </w:rPr>
        <w:t>=</w:t>
      </w:r>
      <w:r>
        <w:rPr>
          <w:rFonts w:ascii="Times New Roman" w:hAnsi="Times New Roman" w:cs="Times New Roman"/>
          <w:lang w:val="en-US"/>
        </w:rPr>
        <w:t> </w:t>
      </w:r>
      <w:r w:rsidRPr="0084136D">
        <w:rPr>
          <w:rFonts w:ascii="Times New Roman" w:hAnsi="Times New Roman" w:cs="Times New Roman"/>
        </w:rPr>
        <w:t xml:space="preserve">1 </w:t>
      </w:r>
      <w:r>
        <w:rPr>
          <w:rFonts w:ascii="Times New Roman" w:hAnsi="Times New Roman" w:cs="Times New Roman"/>
        </w:rPr>
        <w:t xml:space="preserve">модуль всех собственных чисел </w:t>
      </w:r>
      <w:r w:rsidRPr="00C824A0">
        <w:rPr>
          <w:position w:val="-16"/>
        </w:rPr>
        <w:object w:dxaOrig="1620" w:dyaOrig="560">
          <v:shape id="_x0000_i1126" type="#_x0000_t75" style="width:81pt;height:27.75pt" o:ole="">
            <v:imagedata r:id="rId193" o:title=""/>
          </v:shape>
          <o:OLEObject Type="Embed" ProgID="Equation.3" ShapeID="_x0000_i1126" DrawAspect="Content" ObjectID="_1537618854" r:id="rId203"/>
        </w:object>
      </w:r>
      <w:r w:rsidRPr="0084136D">
        <w:t xml:space="preserve">, </w:t>
      </w:r>
      <w:r w:rsidRPr="0082412E">
        <w:rPr>
          <w:position w:val="-10"/>
        </w:rPr>
        <w:object w:dxaOrig="760" w:dyaOrig="380">
          <v:shape id="_x0000_i1127" type="#_x0000_t75" style="width:38.25pt;height:18.75pt" o:ole="">
            <v:imagedata r:id="rId173" o:title=""/>
          </v:shape>
          <o:OLEObject Type="Embed" ProgID="Equation.3" ShapeID="_x0000_i1127" DrawAspect="Content" ObjectID="_1537618855" r:id="rId204"/>
        </w:object>
      </w:r>
      <w:r w:rsidRPr="0084136D">
        <w:t>,</w:t>
      </w:r>
      <w:r>
        <w:rPr>
          <w:rFonts w:ascii="Times New Roman" w:hAnsi="Times New Roman" w:cs="Times New Roman"/>
        </w:rPr>
        <w:t xml:space="preserve"> </w:t>
      </w:r>
      <w:r w:rsidR="00881DFF">
        <w:rPr>
          <w:rFonts w:ascii="Times New Roman" w:hAnsi="Times New Roman" w:cs="Times New Roman"/>
        </w:rPr>
        <w:t xml:space="preserve">будет меньше 1 и значит, мажорантная последовательность сходится. Этот факт, в свою очередь, влечет сходимость исходной последовательности </w:t>
      </w:r>
      <w:r w:rsidR="00881DFF" w:rsidRPr="00966B2D">
        <w:rPr>
          <w:position w:val="-14"/>
        </w:rPr>
        <w:object w:dxaOrig="2000" w:dyaOrig="400">
          <v:shape id="_x0000_i1128" type="#_x0000_t75" style="width:99.75pt;height:20.25pt" o:ole="">
            <v:imagedata r:id="rId205" o:title=""/>
          </v:shape>
          <o:OLEObject Type="Embed" ProgID="Equation.3" ShapeID="_x0000_i1128" DrawAspect="Content" ObjectID="_1537618856" r:id="rId206"/>
        </w:object>
      </w:r>
      <w:r w:rsidR="00881DFF" w:rsidRPr="00966B2D">
        <w:rPr>
          <w:rFonts w:ascii="Times New Roman" w:hAnsi="Times New Roman" w:cs="Times New Roman"/>
        </w:rPr>
        <w:t xml:space="preserve">, </w:t>
      </w:r>
      <w:r w:rsidR="00881DFF" w:rsidRPr="00031C8A">
        <w:rPr>
          <w:position w:val="-10"/>
        </w:rPr>
        <w:object w:dxaOrig="980" w:dyaOrig="360">
          <v:shape id="_x0000_i1129" type="#_x0000_t75" style="width:48.75pt;height:18pt" o:ole="">
            <v:imagedata r:id="rId147" o:title=""/>
          </v:shape>
          <o:OLEObject Type="Embed" ProgID="Equation.3" ShapeID="_x0000_i1129" DrawAspect="Content" ObjectID="_1537618857" r:id="rId207"/>
        </w:object>
      </w:r>
      <w:r w:rsidR="00881DFF" w:rsidRPr="00966B2D">
        <w:t>,</w:t>
      </w:r>
      <w:r w:rsidR="00881DFF">
        <w:t xml:space="preserve"> </w:t>
      </w:r>
      <w:r w:rsidR="00881DFF">
        <w:rPr>
          <w:rFonts w:ascii="Times New Roman" w:hAnsi="Times New Roman" w:cs="Times New Roman"/>
        </w:rPr>
        <w:t xml:space="preserve">для </w:t>
      </w:r>
      <w:r w:rsidR="00520534" w:rsidRPr="0084136D">
        <w:rPr>
          <w:rFonts w:ascii="Times New Roman" w:hAnsi="Times New Roman" w:cs="Times New Roman"/>
          <w:position w:val="-10"/>
        </w:rPr>
        <w:object w:dxaOrig="1240" w:dyaOrig="340">
          <v:shape id="_x0000_i1130" type="#_x0000_t75" style="width:61.5pt;height:17.25pt" o:ole="">
            <v:imagedata r:id="rId208" o:title=""/>
          </v:shape>
          <o:OLEObject Type="Embed" ProgID="Equation.3" ShapeID="_x0000_i1130" DrawAspect="Content" ObjectID="_1537618858" r:id="rId209"/>
        </w:object>
      </w:r>
      <w:r w:rsidR="00881DFF">
        <w:rPr>
          <w:rFonts w:ascii="Times New Roman" w:hAnsi="Times New Roman" w:cs="Times New Roman"/>
        </w:rPr>
        <w:t xml:space="preserve">. Последовательности </w:t>
      </w:r>
      <w:r w:rsidR="00520534" w:rsidRPr="00881DFF">
        <w:rPr>
          <w:position w:val="-10"/>
        </w:rPr>
        <w:object w:dxaOrig="2020" w:dyaOrig="360">
          <v:shape id="_x0000_i1131" type="#_x0000_t75" style="width:101.25pt;height:18pt" o:ole="">
            <v:imagedata r:id="rId210" o:title=""/>
          </v:shape>
          <o:OLEObject Type="Embed" ProgID="Equation.3" ShapeID="_x0000_i1131" DrawAspect="Content" ObjectID="_1537618859" r:id="rId211"/>
        </w:object>
      </w:r>
      <w:r w:rsidR="00881DFF" w:rsidRPr="00BA63F0">
        <w:rPr>
          <w:rFonts w:ascii="Times New Roman" w:hAnsi="Times New Roman" w:cs="Times New Roman"/>
        </w:rPr>
        <w:t xml:space="preserve">, </w:t>
      </w:r>
      <w:r w:rsidR="00881DFF" w:rsidRPr="00031C8A">
        <w:rPr>
          <w:position w:val="-10"/>
        </w:rPr>
        <w:object w:dxaOrig="980" w:dyaOrig="360">
          <v:shape id="_x0000_i1132" type="#_x0000_t75" style="width:48.75pt;height:18pt" o:ole="">
            <v:imagedata r:id="rId147" o:title=""/>
          </v:shape>
          <o:OLEObject Type="Embed" ProgID="Equation.3" ShapeID="_x0000_i1132" DrawAspect="Content" ObjectID="_1537618860" r:id="rId212"/>
        </w:object>
      </w:r>
      <w:r w:rsidR="00881DFF" w:rsidRPr="0082412E">
        <w:t>,</w:t>
      </w:r>
      <w:r w:rsidR="00881DFF">
        <w:t xml:space="preserve"> </w:t>
      </w:r>
      <w:r w:rsidR="00881DFF">
        <w:rPr>
          <w:rFonts w:ascii="Times New Roman" w:hAnsi="Times New Roman" w:cs="Times New Roman"/>
        </w:rPr>
        <w:t xml:space="preserve">сходятся при </w:t>
      </w:r>
      <w:r w:rsidR="00520534" w:rsidRPr="00520534">
        <w:rPr>
          <w:rFonts w:ascii="Times New Roman" w:hAnsi="Times New Roman" w:cs="Times New Roman"/>
          <w:position w:val="-10"/>
        </w:rPr>
        <w:object w:dxaOrig="1320" w:dyaOrig="340">
          <v:shape id="_x0000_i1133" type="#_x0000_t75" style="width:66pt;height:17.25pt" o:ole="">
            <v:imagedata r:id="rId213" o:title=""/>
          </v:shape>
          <o:OLEObject Type="Embed" ProgID="Equation.3" ShapeID="_x0000_i1133" DrawAspect="Content" ObjectID="_1537618861" r:id="rId214"/>
        </w:object>
      </w:r>
      <w:r w:rsidR="00881DFF">
        <w:rPr>
          <w:rFonts w:ascii="Times New Roman" w:hAnsi="Times New Roman" w:cs="Times New Roman"/>
        </w:rPr>
        <w:t xml:space="preserve"> и следовательно, их сумма </w:t>
      </w:r>
      <w:r w:rsidR="00881DFF" w:rsidRPr="00881DFF">
        <w:rPr>
          <w:position w:val="-18"/>
        </w:rPr>
        <w:object w:dxaOrig="1860" w:dyaOrig="440">
          <v:shape id="_x0000_i1134" type="#_x0000_t75" style="width:93pt;height:21.75pt" o:ole="">
            <v:imagedata r:id="rId215" o:title=""/>
          </v:shape>
          <o:OLEObject Type="Embed" ProgID="Equation.3" ShapeID="_x0000_i1134" DrawAspect="Content" ObjectID="_1537618862" r:id="rId216"/>
        </w:object>
      </w:r>
      <w:r w:rsidR="00881DFF">
        <w:rPr>
          <w:rFonts w:ascii="Times New Roman" w:hAnsi="Times New Roman" w:cs="Times New Roman"/>
        </w:rPr>
        <w:t xml:space="preserve"> при любом </w:t>
      </w:r>
      <w:r w:rsidR="00881DFF" w:rsidRPr="00881DFF">
        <w:rPr>
          <w:rFonts w:ascii="Times New Roman" w:hAnsi="Times New Roman" w:cs="Times New Roman"/>
          <w:i/>
          <w:lang w:val="en-US"/>
        </w:rPr>
        <w:t>i</w:t>
      </w:r>
      <w:r w:rsidR="00881DFF">
        <w:rPr>
          <w:rFonts w:ascii="Times New Roman" w:hAnsi="Times New Roman" w:cs="Times New Roman"/>
          <w:lang w:val="en-US"/>
        </w:rPr>
        <w:t> </w:t>
      </w:r>
      <w:r w:rsidR="00881DFF" w:rsidRPr="00881DFF">
        <w:rPr>
          <w:rFonts w:ascii="Times New Roman" w:hAnsi="Times New Roman" w:cs="Times New Roman"/>
        </w:rPr>
        <w:t>≥</w:t>
      </w:r>
      <w:r w:rsidR="00881DFF">
        <w:rPr>
          <w:rFonts w:ascii="Times New Roman" w:hAnsi="Times New Roman" w:cs="Times New Roman"/>
          <w:lang w:val="en-US"/>
        </w:rPr>
        <w:t> </w:t>
      </w:r>
      <w:r w:rsidR="00881DFF" w:rsidRPr="00881DFF">
        <w:rPr>
          <w:rFonts w:ascii="Times New Roman" w:hAnsi="Times New Roman" w:cs="Times New Roman"/>
        </w:rPr>
        <w:t xml:space="preserve">0 </w:t>
      </w:r>
      <w:r w:rsidR="00881DFF">
        <w:rPr>
          <w:rFonts w:ascii="Times New Roman" w:hAnsi="Times New Roman" w:cs="Times New Roman"/>
        </w:rPr>
        <w:t>является аналитической, ограниченной функцией. И поскольку</w:t>
      </w:r>
      <w:r w:rsidR="00A32FB2" w:rsidRPr="00A91CC0">
        <w:rPr>
          <w:rFonts w:ascii="Times New Roman" w:hAnsi="Times New Roman" w:cs="Times New Roman"/>
        </w:rPr>
        <w:t xml:space="preserve"> </w:t>
      </w:r>
      <w:r w:rsidR="00A32FB2" w:rsidRPr="00881DFF">
        <w:rPr>
          <w:position w:val="-28"/>
        </w:rPr>
        <w:object w:dxaOrig="6360" w:dyaOrig="680">
          <v:shape id="_x0000_i1135" type="#_x0000_t75" style="width:318pt;height:33.75pt" o:ole="">
            <v:imagedata r:id="rId217" o:title=""/>
          </v:shape>
          <o:OLEObject Type="Embed" ProgID="Equation.3" ShapeID="_x0000_i1135" DrawAspect="Content" ObjectID="_1537618863" r:id="rId218"/>
        </w:object>
      </w:r>
      <w:r w:rsidR="00A32FB2" w:rsidRPr="00A91CC0">
        <w:rPr>
          <w:rFonts w:ascii="Times New Roman" w:hAnsi="Times New Roman" w:cs="Times New Roman"/>
        </w:rPr>
        <w:t xml:space="preserve">, </w:t>
      </w:r>
      <w:r w:rsidR="00881DFF">
        <w:rPr>
          <w:rFonts w:ascii="Times New Roman" w:hAnsi="Times New Roman" w:cs="Times New Roman"/>
        </w:rPr>
        <w:t xml:space="preserve">теперь </w:t>
      </w:r>
      <w:r w:rsidR="00520534" w:rsidRPr="00520534">
        <w:rPr>
          <w:rFonts w:ascii="Times New Roman" w:hAnsi="Times New Roman" w:cs="Times New Roman"/>
        </w:rPr>
        <w:t>получаем</w:t>
      </w:r>
      <w:r w:rsidR="00881DFF">
        <w:rPr>
          <w:rFonts w:ascii="Times New Roman" w:hAnsi="Times New Roman" w:cs="Times New Roman"/>
        </w:rPr>
        <w:t>, что числовая последовательность</w:t>
      </w:r>
    </w:p>
    <w:p w:rsidR="00881DFF" w:rsidRDefault="00520534" w:rsidP="00A32FB2">
      <w:pPr>
        <w:jc w:val="center"/>
        <w:rPr>
          <w:position w:val="-24"/>
        </w:rPr>
      </w:pPr>
      <w:r w:rsidRPr="00881DFF">
        <w:rPr>
          <w:position w:val="-30"/>
        </w:rPr>
        <w:object w:dxaOrig="3739" w:dyaOrig="680">
          <v:shape id="_x0000_i1136" type="#_x0000_t75" style="width:186.75pt;height:33.75pt" o:ole="">
            <v:imagedata r:id="rId219" o:title=""/>
          </v:shape>
          <o:OLEObject Type="Embed" ProgID="Equation.3" ShapeID="_x0000_i1136" DrawAspect="Content" ObjectID="_1537618864" r:id="rId220"/>
        </w:object>
      </w:r>
      <w:r w:rsidR="00A32FB2" w:rsidRPr="00A91CC0">
        <w:rPr>
          <w:rFonts w:ascii="Times New Roman" w:hAnsi="Times New Roman" w:cs="Times New Roman"/>
        </w:rPr>
        <w:t>,</w:t>
      </w:r>
    </w:p>
    <w:p w:rsidR="00881DFF" w:rsidRDefault="00881DFF" w:rsidP="00BE4926">
      <w:pPr>
        <w:rPr>
          <w:rFonts w:ascii="Times New Roman" w:hAnsi="Times New Roman" w:cs="Times New Roman"/>
        </w:rPr>
      </w:pPr>
      <w:r>
        <w:rPr>
          <w:rFonts w:ascii="Times New Roman" w:hAnsi="Times New Roman" w:cs="Times New Roman"/>
        </w:rPr>
        <w:t>в силу интегральной формулы Коши</w:t>
      </w:r>
      <w:r w:rsidR="00A32FB2" w:rsidRPr="00A32FB2">
        <w:rPr>
          <w:rFonts w:ascii="Times New Roman" w:hAnsi="Times New Roman" w:cs="Times New Roman"/>
        </w:rPr>
        <w:t>,</w:t>
      </w:r>
      <w:r>
        <w:rPr>
          <w:rFonts w:ascii="Times New Roman" w:hAnsi="Times New Roman" w:cs="Times New Roman"/>
        </w:rPr>
        <w:t xml:space="preserve"> равномерно по </w:t>
      </w:r>
      <w:r w:rsidRPr="00881DFF">
        <w:rPr>
          <w:rFonts w:ascii="Times New Roman" w:hAnsi="Times New Roman" w:cs="Times New Roman"/>
          <w:i/>
          <w:lang w:val="en-US"/>
        </w:rPr>
        <w:t>i</w:t>
      </w:r>
      <w:r w:rsidRPr="00881DFF">
        <w:rPr>
          <w:rFonts w:ascii="Times New Roman" w:hAnsi="Times New Roman" w:cs="Times New Roman"/>
        </w:rPr>
        <w:t xml:space="preserve"> </w:t>
      </w:r>
      <w:r>
        <w:rPr>
          <w:rFonts w:ascii="Times New Roman" w:hAnsi="Times New Roman" w:cs="Times New Roman"/>
        </w:rPr>
        <w:t>ограничена некоторой постоянной величиной. Поэтому принятое предположение не будет справедливым. Доказательство этим завершается.</w:t>
      </w:r>
    </w:p>
    <w:p w:rsidR="00F449A8" w:rsidRPr="00277E9A" w:rsidRDefault="00F449A8" w:rsidP="00BE4926">
      <w:pPr>
        <w:rPr>
          <w:rFonts w:ascii="Times New Roman" w:hAnsi="Times New Roman" w:cs="Times New Roman"/>
        </w:rPr>
      </w:pPr>
    </w:p>
    <w:p w:rsidR="007D0E8B" w:rsidRPr="00120D4C" w:rsidRDefault="007D0E8B" w:rsidP="00F70A3C">
      <w:pPr>
        <w:jc w:val="center"/>
        <w:rPr>
          <w:rFonts w:ascii="Times New Roman" w:hAnsi="Times New Roman" w:cs="Times New Roman"/>
          <w:sz w:val="24"/>
          <w:szCs w:val="24"/>
        </w:rPr>
      </w:pPr>
      <w:r w:rsidRPr="007D0E8B">
        <w:rPr>
          <w:rFonts w:ascii="Times New Roman" w:hAnsi="Times New Roman" w:cs="Times New Roman"/>
          <w:sz w:val="24"/>
          <w:szCs w:val="24"/>
        </w:rPr>
        <w:t>ЗАКЛЮ</w:t>
      </w:r>
      <w:r>
        <w:rPr>
          <w:rFonts w:ascii="Times New Roman" w:hAnsi="Times New Roman" w:cs="Times New Roman"/>
          <w:sz w:val="24"/>
          <w:szCs w:val="24"/>
        </w:rPr>
        <w:t>ЧЕНИЕ</w:t>
      </w:r>
    </w:p>
    <w:p w:rsidR="007D0E8B" w:rsidRPr="00120D4C" w:rsidRDefault="007D0E8B" w:rsidP="00F70A3C">
      <w:pPr>
        <w:rPr>
          <w:rFonts w:ascii="Times New Roman" w:hAnsi="Times New Roman" w:cs="Times New Roman"/>
          <w:sz w:val="24"/>
          <w:szCs w:val="24"/>
        </w:rPr>
      </w:pPr>
    </w:p>
    <w:p w:rsidR="007D0E8B" w:rsidRDefault="007D0E8B" w:rsidP="007E66D8">
      <w:pPr>
        <w:ind w:firstLine="709"/>
        <w:rPr>
          <w:rFonts w:ascii="Times New Roman" w:hAnsi="Times New Roman" w:cs="Times New Roman"/>
          <w:sz w:val="24"/>
          <w:szCs w:val="24"/>
        </w:rPr>
      </w:pPr>
      <w:r>
        <w:rPr>
          <w:rFonts w:ascii="Times New Roman" w:hAnsi="Times New Roman" w:cs="Times New Roman"/>
          <w:sz w:val="24"/>
          <w:szCs w:val="24"/>
        </w:rPr>
        <w:t>В рамках исследования была построена математическая модель тандема систем массового обслужива</w:t>
      </w:r>
      <w:r w:rsidR="00C70A06">
        <w:rPr>
          <w:rFonts w:ascii="Times New Roman" w:hAnsi="Times New Roman" w:cs="Times New Roman"/>
          <w:sz w:val="24"/>
          <w:szCs w:val="24"/>
        </w:rPr>
        <w:t>ния в виде многомерной счетной м</w:t>
      </w:r>
      <w:r>
        <w:rPr>
          <w:rFonts w:ascii="Times New Roman" w:hAnsi="Times New Roman" w:cs="Times New Roman"/>
          <w:sz w:val="24"/>
          <w:szCs w:val="24"/>
        </w:rPr>
        <w:t>арковской цепи. Был проведен анализ низкоприоритетной очереди</w:t>
      </w:r>
      <w:r w:rsidR="00E00B31">
        <w:rPr>
          <w:rFonts w:ascii="Times New Roman" w:hAnsi="Times New Roman" w:cs="Times New Roman"/>
          <w:sz w:val="24"/>
          <w:szCs w:val="24"/>
        </w:rPr>
        <w:t>, доказана ее марковость</w:t>
      </w:r>
      <w:r>
        <w:rPr>
          <w:rFonts w:ascii="Times New Roman" w:hAnsi="Times New Roman" w:cs="Times New Roman"/>
          <w:sz w:val="24"/>
          <w:szCs w:val="24"/>
        </w:rPr>
        <w:t xml:space="preserve">. </w:t>
      </w:r>
      <w:r w:rsidR="00E00B31">
        <w:rPr>
          <w:rFonts w:ascii="Times New Roman" w:hAnsi="Times New Roman" w:cs="Times New Roman"/>
          <w:sz w:val="24"/>
          <w:szCs w:val="24"/>
        </w:rPr>
        <w:t xml:space="preserve">Было найдено достаточное условие, при котором </w:t>
      </w:r>
      <w:r w:rsidR="00C70A06">
        <w:rPr>
          <w:rFonts w:ascii="Times New Roman" w:hAnsi="Times New Roman" w:cs="Times New Roman"/>
          <w:sz w:val="24"/>
          <w:szCs w:val="24"/>
        </w:rPr>
        <w:t>м</w:t>
      </w:r>
      <w:r w:rsidR="00E00B31">
        <w:rPr>
          <w:rFonts w:ascii="Times New Roman" w:hAnsi="Times New Roman" w:cs="Times New Roman"/>
          <w:sz w:val="24"/>
          <w:szCs w:val="24"/>
        </w:rPr>
        <w:t>арковская цепь, соответствующая низкоприоритетной очереди, имеет стационарный режим.</w:t>
      </w:r>
    </w:p>
    <w:p w:rsidR="00CC4D7C" w:rsidRDefault="00CC4D7C" w:rsidP="007E66D8">
      <w:pPr>
        <w:ind w:firstLine="709"/>
        <w:rPr>
          <w:rFonts w:ascii="Times New Roman" w:hAnsi="Times New Roman" w:cs="Times New Roman"/>
          <w:sz w:val="24"/>
          <w:szCs w:val="24"/>
        </w:rPr>
      </w:pPr>
    </w:p>
    <w:p w:rsidR="00CC4D7C" w:rsidRDefault="00CC4D7C" w:rsidP="007E66D8">
      <w:pPr>
        <w:ind w:firstLine="709"/>
        <w:rPr>
          <w:rFonts w:ascii="Times New Roman" w:hAnsi="Times New Roman" w:cs="Times New Roman"/>
          <w:sz w:val="24"/>
          <w:szCs w:val="24"/>
        </w:rPr>
      </w:pPr>
      <w:r w:rsidRPr="00CC4D7C">
        <w:rPr>
          <w:rFonts w:ascii="Times New Roman" w:hAnsi="Times New Roman" w:cs="Times New Roman"/>
          <w:sz w:val="24"/>
          <w:szCs w:val="24"/>
        </w:rPr>
        <w:t>Работа выполнена при финансовой поддержке госбюджетной темы «Математическое моделирование и анализ стохастических эволюционных и процессов принятия решений» (госрегистрация № 01201456585) и государственной программы «Поддержка ведущих университетов РФ в целях повышения их конкурентной способности среди ведущих мировых научно-образовательных центров»</w:t>
      </w:r>
    </w:p>
    <w:p w:rsidR="003A2519" w:rsidRPr="00A91CC0" w:rsidRDefault="003A2519" w:rsidP="007D0E8B">
      <w:pPr>
        <w:rPr>
          <w:rFonts w:ascii="Times New Roman" w:hAnsi="Times New Roman" w:cs="Times New Roman"/>
          <w:sz w:val="24"/>
          <w:szCs w:val="24"/>
        </w:rPr>
      </w:pPr>
    </w:p>
    <w:p w:rsidR="00A32FB2" w:rsidRPr="00A91CC0" w:rsidRDefault="00A32FB2" w:rsidP="007D0E8B">
      <w:pPr>
        <w:rPr>
          <w:rFonts w:ascii="Times New Roman" w:hAnsi="Times New Roman" w:cs="Times New Roman"/>
          <w:sz w:val="24"/>
          <w:szCs w:val="24"/>
        </w:rPr>
      </w:pPr>
    </w:p>
    <w:p w:rsidR="00E00B31" w:rsidRPr="00470B4D" w:rsidRDefault="00E00B31" w:rsidP="00E00B31">
      <w:pPr>
        <w:pStyle w:val="a"/>
        <w:spacing w:before="0" w:after="0"/>
        <w:rPr>
          <w:b w:val="0"/>
          <w:sz w:val="24"/>
          <w:szCs w:val="24"/>
          <w:lang w:val="en-US"/>
        </w:rPr>
      </w:pPr>
      <w:r w:rsidRPr="009034CC">
        <w:rPr>
          <w:b w:val="0"/>
          <w:sz w:val="24"/>
          <w:szCs w:val="24"/>
        </w:rPr>
        <w:t>Список</w:t>
      </w:r>
      <w:r w:rsidRPr="00470B4D">
        <w:rPr>
          <w:b w:val="0"/>
          <w:sz w:val="24"/>
          <w:szCs w:val="24"/>
          <w:lang w:val="en-US"/>
        </w:rPr>
        <w:t xml:space="preserve"> </w:t>
      </w:r>
      <w:r w:rsidRPr="009034CC">
        <w:rPr>
          <w:b w:val="0"/>
          <w:sz w:val="24"/>
          <w:szCs w:val="24"/>
        </w:rPr>
        <w:t>литературы</w:t>
      </w:r>
      <w:r w:rsidRPr="00470B4D">
        <w:rPr>
          <w:b w:val="0"/>
          <w:sz w:val="24"/>
          <w:szCs w:val="24"/>
          <w:lang w:val="en-US"/>
        </w:rPr>
        <w:t>:</w:t>
      </w:r>
    </w:p>
    <w:p w:rsidR="00E00B31" w:rsidRPr="00470B4D" w:rsidRDefault="00E00B31" w:rsidP="00E00B31">
      <w:pPr>
        <w:pStyle w:val="L"/>
        <w:rPr>
          <w:lang w:val="en-US"/>
        </w:rPr>
      </w:pPr>
    </w:p>
    <w:p w:rsidR="00344ED1" w:rsidRDefault="00344ED1" w:rsidP="00E00B31">
      <w:pPr>
        <w:pStyle w:val="L"/>
        <w:rPr>
          <w:sz w:val="24"/>
          <w:szCs w:val="24"/>
          <w:lang w:val="en-US"/>
        </w:rPr>
      </w:pPr>
      <w:r>
        <w:rPr>
          <w:sz w:val="24"/>
          <w:szCs w:val="24"/>
          <w:lang w:val="en-US"/>
        </w:rPr>
        <w:t xml:space="preserve">[1] </w:t>
      </w:r>
      <w:r w:rsidR="00BF0633">
        <w:rPr>
          <w:sz w:val="24"/>
          <w:szCs w:val="24"/>
          <w:lang w:val="en-US"/>
        </w:rPr>
        <w:t>Haight </w:t>
      </w:r>
      <w:r w:rsidRPr="00344ED1">
        <w:rPr>
          <w:sz w:val="24"/>
          <w:szCs w:val="24"/>
          <w:lang w:val="en-US"/>
        </w:rPr>
        <w:t>F.A.</w:t>
      </w:r>
      <w:r w:rsidR="00BF0633">
        <w:rPr>
          <w:sz w:val="24"/>
          <w:szCs w:val="24"/>
          <w:lang w:val="en-US"/>
        </w:rPr>
        <w:t xml:space="preserve">, </w:t>
      </w:r>
      <w:r w:rsidR="00BF0633" w:rsidRPr="00BF0633">
        <w:rPr>
          <w:sz w:val="24"/>
          <w:szCs w:val="24"/>
          <w:lang w:val="en-US"/>
        </w:rPr>
        <w:t>Mathem</w:t>
      </w:r>
      <w:r w:rsidR="00BF0633">
        <w:rPr>
          <w:sz w:val="24"/>
          <w:szCs w:val="24"/>
          <w:lang w:val="en-US"/>
        </w:rPr>
        <w:t>atical Theories of Traffic Flow /</w:t>
      </w:r>
      <w:r w:rsidR="00BF0633" w:rsidRPr="00BF0633">
        <w:rPr>
          <w:sz w:val="24"/>
          <w:szCs w:val="24"/>
          <w:lang w:val="en-US"/>
        </w:rPr>
        <w:t xml:space="preserve"> New York: Academic, 1963.</w:t>
      </w:r>
    </w:p>
    <w:p w:rsidR="00BF0633" w:rsidRDefault="00BF0633" w:rsidP="00E00B31">
      <w:pPr>
        <w:pStyle w:val="L"/>
        <w:rPr>
          <w:sz w:val="24"/>
          <w:szCs w:val="24"/>
          <w:lang w:val="en-US"/>
        </w:rPr>
      </w:pPr>
      <w:r>
        <w:rPr>
          <w:sz w:val="24"/>
          <w:szCs w:val="24"/>
          <w:lang w:val="en-US"/>
        </w:rPr>
        <w:t xml:space="preserve">[2] </w:t>
      </w:r>
      <w:r w:rsidRPr="00BF0633">
        <w:rPr>
          <w:sz w:val="24"/>
          <w:szCs w:val="24"/>
          <w:lang w:val="en-US"/>
        </w:rPr>
        <w:t>Inose</w:t>
      </w:r>
      <w:r>
        <w:rPr>
          <w:sz w:val="24"/>
          <w:szCs w:val="24"/>
          <w:lang w:val="en-US"/>
        </w:rPr>
        <w:t> </w:t>
      </w:r>
      <w:r w:rsidRPr="00BF0633">
        <w:rPr>
          <w:sz w:val="24"/>
          <w:szCs w:val="24"/>
          <w:lang w:val="en-US"/>
        </w:rPr>
        <w:t>H., Hamada</w:t>
      </w:r>
      <w:r>
        <w:rPr>
          <w:sz w:val="24"/>
          <w:szCs w:val="24"/>
          <w:lang w:val="en-US"/>
        </w:rPr>
        <w:t> </w:t>
      </w:r>
      <w:r w:rsidRPr="00BF0633">
        <w:rPr>
          <w:sz w:val="24"/>
          <w:szCs w:val="24"/>
          <w:lang w:val="en-US"/>
        </w:rPr>
        <w:t>T. Road Traffic Control</w:t>
      </w:r>
      <w:r>
        <w:rPr>
          <w:sz w:val="24"/>
          <w:szCs w:val="24"/>
          <w:lang w:val="en-US"/>
        </w:rPr>
        <w:t xml:space="preserve"> /</w:t>
      </w:r>
      <w:r w:rsidRPr="00BF0633">
        <w:rPr>
          <w:sz w:val="24"/>
          <w:szCs w:val="24"/>
          <w:lang w:val="en-US"/>
        </w:rPr>
        <w:t xml:space="preserve"> Tokyo: Univ. of Tokyo Press, 1975.</w:t>
      </w:r>
    </w:p>
    <w:p w:rsidR="00906F31" w:rsidRPr="00344ED1" w:rsidRDefault="00906F31" w:rsidP="00E00B31">
      <w:pPr>
        <w:pStyle w:val="L"/>
        <w:rPr>
          <w:sz w:val="24"/>
          <w:szCs w:val="24"/>
          <w:lang w:val="en-US"/>
        </w:rPr>
      </w:pPr>
      <w:r>
        <w:rPr>
          <w:sz w:val="24"/>
          <w:szCs w:val="24"/>
          <w:lang w:val="en-US"/>
        </w:rPr>
        <w:t>[3] Drew </w:t>
      </w:r>
      <w:r w:rsidRPr="00906F31">
        <w:rPr>
          <w:sz w:val="24"/>
          <w:szCs w:val="24"/>
          <w:lang w:val="en-US"/>
        </w:rPr>
        <w:t>D.R. Tra</w:t>
      </w:r>
      <w:r>
        <w:rPr>
          <w:sz w:val="24"/>
          <w:szCs w:val="24"/>
          <w:lang w:val="en-US"/>
        </w:rPr>
        <w:t>ffic Stream Theory and Control /</w:t>
      </w:r>
      <w:r w:rsidR="000008A6">
        <w:rPr>
          <w:sz w:val="24"/>
          <w:szCs w:val="24"/>
          <w:lang w:val="en-US"/>
        </w:rPr>
        <w:t xml:space="preserve"> New York: McGraw-Hill,</w:t>
      </w:r>
      <w:r w:rsidRPr="00906F31">
        <w:rPr>
          <w:sz w:val="24"/>
          <w:szCs w:val="24"/>
          <w:lang w:val="en-US"/>
        </w:rPr>
        <w:t xml:space="preserve"> 1968.</w:t>
      </w:r>
    </w:p>
    <w:p w:rsidR="00E00B31" w:rsidRPr="00BE1DE4" w:rsidRDefault="00E00B31" w:rsidP="00E00B31">
      <w:pPr>
        <w:pStyle w:val="L"/>
        <w:rPr>
          <w:sz w:val="24"/>
          <w:szCs w:val="24"/>
          <w:lang w:val="en-US"/>
        </w:rPr>
      </w:pPr>
      <w:r w:rsidRPr="009034CC">
        <w:rPr>
          <w:sz w:val="24"/>
          <w:szCs w:val="24"/>
        </w:rPr>
        <w:t>[</w:t>
      </w:r>
      <w:r w:rsidR="000008A6" w:rsidRPr="000008A6">
        <w:rPr>
          <w:sz w:val="24"/>
          <w:szCs w:val="24"/>
        </w:rPr>
        <w:t>4</w:t>
      </w:r>
      <w:r w:rsidRPr="009034CC">
        <w:rPr>
          <w:sz w:val="24"/>
          <w:szCs w:val="24"/>
        </w:rPr>
        <w:t xml:space="preserve">] </w:t>
      </w:r>
      <w:r>
        <w:rPr>
          <w:sz w:val="24"/>
          <w:szCs w:val="24"/>
        </w:rPr>
        <w:t xml:space="preserve">Неймарк Ю.И., Преображенская А.М., Федоткин М.А. Работа автомата с обратной связью, управляющего уличным движением на перекрестке </w:t>
      </w:r>
      <w:r w:rsidRPr="00E00B31">
        <w:rPr>
          <w:sz w:val="24"/>
          <w:szCs w:val="24"/>
        </w:rPr>
        <w:t xml:space="preserve">/ </w:t>
      </w:r>
      <w:r>
        <w:rPr>
          <w:sz w:val="24"/>
          <w:szCs w:val="24"/>
        </w:rPr>
        <w:t>Изв. АН</w:t>
      </w:r>
      <w:r w:rsidRPr="00BE1DE4">
        <w:rPr>
          <w:sz w:val="24"/>
          <w:szCs w:val="24"/>
          <w:lang w:val="en-US"/>
        </w:rPr>
        <w:t> </w:t>
      </w:r>
      <w:r>
        <w:rPr>
          <w:sz w:val="24"/>
          <w:szCs w:val="24"/>
        </w:rPr>
        <w:t>СССР</w:t>
      </w:r>
      <w:r w:rsidRPr="00BE1DE4">
        <w:rPr>
          <w:sz w:val="24"/>
          <w:szCs w:val="24"/>
          <w:lang w:val="en-US"/>
        </w:rPr>
        <w:t xml:space="preserve">, </w:t>
      </w:r>
      <w:r>
        <w:rPr>
          <w:sz w:val="24"/>
          <w:szCs w:val="24"/>
        </w:rPr>
        <w:t>Техническая</w:t>
      </w:r>
      <w:r w:rsidRPr="00BE1DE4">
        <w:rPr>
          <w:sz w:val="24"/>
          <w:szCs w:val="24"/>
          <w:lang w:val="en-US"/>
        </w:rPr>
        <w:t xml:space="preserve"> </w:t>
      </w:r>
      <w:r>
        <w:rPr>
          <w:sz w:val="24"/>
          <w:szCs w:val="24"/>
        </w:rPr>
        <w:t>кибернетика</w:t>
      </w:r>
      <w:r w:rsidRPr="00BE1DE4">
        <w:rPr>
          <w:sz w:val="24"/>
          <w:szCs w:val="24"/>
          <w:lang w:val="en-US"/>
        </w:rPr>
        <w:t xml:space="preserve">, 1968. – №5. – </w:t>
      </w:r>
      <w:r w:rsidR="00FB3EBB">
        <w:rPr>
          <w:sz w:val="24"/>
          <w:szCs w:val="24"/>
        </w:rPr>
        <w:t>С</w:t>
      </w:r>
      <w:r w:rsidR="00FB3EBB" w:rsidRPr="00BE1DE4">
        <w:rPr>
          <w:sz w:val="24"/>
          <w:szCs w:val="24"/>
          <w:lang w:val="en-US"/>
        </w:rPr>
        <w:t>. 129</w:t>
      </w:r>
      <w:r w:rsidRPr="00BE1DE4">
        <w:rPr>
          <w:sz w:val="24"/>
          <w:szCs w:val="24"/>
          <w:lang w:val="en-US"/>
        </w:rPr>
        <w:t>–141.</w:t>
      </w:r>
    </w:p>
    <w:p w:rsidR="00FB3EBB" w:rsidRDefault="00FB3EBB" w:rsidP="00E00B31">
      <w:pPr>
        <w:pStyle w:val="L"/>
        <w:rPr>
          <w:sz w:val="24"/>
          <w:szCs w:val="24"/>
          <w:lang w:val="en-US"/>
        </w:rPr>
      </w:pPr>
      <w:r>
        <w:rPr>
          <w:sz w:val="24"/>
          <w:szCs w:val="24"/>
          <w:lang w:val="en-US"/>
        </w:rPr>
        <w:t>[</w:t>
      </w:r>
      <w:r w:rsidR="000008A6">
        <w:rPr>
          <w:sz w:val="24"/>
          <w:szCs w:val="24"/>
          <w:lang w:val="en-US"/>
        </w:rPr>
        <w:t>5</w:t>
      </w:r>
      <w:r>
        <w:rPr>
          <w:sz w:val="24"/>
          <w:szCs w:val="24"/>
          <w:lang w:val="en-US"/>
        </w:rPr>
        <w:t>] Fedotkin M.A. On a class of stable algorithms for control of conflicting flows or arriving airplanes / Problems of control and information theory, 1977.</w:t>
      </w:r>
      <w:r w:rsidRPr="00FB3EBB">
        <w:rPr>
          <w:sz w:val="24"/>
          <w:szCs w:val="24"/>
          <w:lang w:val="en-US"/>
        </w:rPr>
        <w:t xml:space="preserve"> –</w:t>
      </w:r>
      <w:r>
        <w:rPr>
          <w:sz w:val="24"/>
          <w:szCs w:val="24"/>
          <w:lang w:val="en-US"/>
        </w:rPr>
        <w:t xml:space="preserve"> V. 6, No. 1.</w:t>
      </w:r>
      <w:r w:rsidRPr="00FB3EBB">
        <w:rPr>
          <w:sz w:val="24"/>
          <w:szCs w:val="24"/>
          <w:lang w:val="en-US"/>
        </w:rPr>
        <w:t xml:space="preserve"> –</w:t>
      </w:r>
      <w:r>
        <w:rPr>
          <w:sz w:val="24"/>
          <w:szCs w:val="24"/>
          <w:lang w:val="en-US"/>
        </w:rPr>
        <w:t xml:space="preserve"> P. 13</w:t>
      </w:r>
      <w:r w:rsidRPr="00FB3EBB">
        <w:rPr>
          <w:sz w:val="24"/>
          <w:szCs w:val="24"/>
          <w:lang w:val="en-US"/>
        </w:rPr>
        <w:t>–</w:t>
      </w:r>
      <w:r>
        <w:rPr>
          <w:sz w:val="24"/>
          <w:szCs w:val="24"/>
          <w:lang w:val="en-US"/>
        </w:rPr>
        <w:t>22</w:t>
      </w:r>
    </w:p>
    <w:p w:rsidR="00FB3EBB" w:rsidRDefault="00FB3EBB" w:rsidP="00FB3EBB">
      <w:pPr>
        <w:pStyle w:val="L"/>
        <w:rPr>
          <w:sz w:val="24"/>
          <w:szCs w:val="24"/>
          <w:lang w:val="en-US"/>
        </w:rPr>
      </w:pPr>
      <w:r>
        <w:rPr>
          <w:sz w:val="24"/>
          <w:szCs w:val="24"/>
          <w:lang w:val="en-US"/>
        </w:rPr>
        <w:t>[</w:t>
      </w:r>
      <w:r w:rsidR="000008A6">
        <w:rPr>
          <w:sz w:val="24"/>
          <w:szCs w:val="24"/>
          <w:lang w:val="en-US"/>
        </w:rPr>
        <w:t>6</w:t>
      </w:r>
      <w:r>
        <w:rPr>
          <w:sz w:val="24"/>
          <w:szCs w:val="24"/>
          <w:lang w:val="en-US"/>
        </w:rPr>
        <w:t>] Fedotkin M.A. Construction of a model and investigation of nonlinear algorithms for control of intense conflict flows in a system with variable structure of servicing demands / Lithuanian mathematical journal, 1977.</w:t>
      </w:r>
      <w:r w:rsidRPr="00FB3EBB">
        <w:rPr>
          <w:sz w:val="24"/>
          <w:szCs w:val="24"/>
          <w:lang w:val="en-US"/>
        </w:rPr>
        <w:t xml:space="preserve"> –</w:t>
      </w:r>
      <w:r>
        <w:rPr>
          <w:sz w:val="24"/>
          <w:szCs w:val="24"/>
          <w:lang w:val="en-US"/>
        </w:rPr>
        <w:t xml:space="preserve"> V. 7, No. 1.</w:t>
      </w:r>
      <w:r w:rsidRPr="00FB3EBB">
        <w:rPr>
          <w:sz w:val="24"/>
          <w:szCs w:val="24"/>
          <w:lang w:val="en-US"/>
        </w:rPr>
        <w:t xml:space="preserve"> –</w:t>
      </w:r>
      <w:r>
        <w:rPr>
          <w:sz w:val="24"/>
          <w:szCs w:val="24"/>
          <w:lang w:val="en-US"/>
        </w:rPr>
        <w:t xml:space="preserve"> P. 129</w:t>
      </w:r>
      <w:r w:rsidRPr="00FB3EBB">
        <w:rPr>
          <w:sz w:val="24"/>
          <w:szCs w:val="24"/>
          <w:lang w:val="en-US"/>
        </w:rPr>
        <w:t>–</w:t>
      </w:r>
      <w:r>
        <w:rPr>
          <w:sz w:val="24"/>
          <w:szCs w:val="24"/>
          <w:lang w:val="en-US"/>
        </w:rPr>
        <w:t>137</w:t>
      </w:r>
    </w:p>
    <w:p w:rsidR="00FB3EBB" w:rsidRDefault="000008A6" w:rsidP="00FB3EBB">
      <w:pPr>
        <w:pStyle w:val="L"/>
        <w:rPr>
          <w:sz w:val="24"/>
          <w:szCs w:val="24"/>
          <w:lang w:val="en-US"/>
        </w:rPr>
      </w:pPr>
      <w:r>
        <w:rPr>
          <w:sz w:val="24"/>
          <w:szCs w:val="24"/>
          <w:lang w:val="en-US"/>
        </w:rPr>
        <w:t>[7</w:t>
      </w:r>
      <w:r w:rsidR="00FB3EBB">
        <w:rPr>
          <w:sz w:val="24"/>
          <w:szCs w:val="24"/>
          <w:lang w:val="en-US"/>
        </w:rPr>
        <w:t>] Litvak N.V., Fedotkin M.A. A probabilistic model for the adaptive control of conflict flows / Automation and Remote Control, 2000</w:t>
      </w:r>
      <w:r w:rsidR="00FB3EBB" w:rsidRPr="00FB3EBB">
        <w:rPr>
          <w:sz w:val="24"/>
          <w:szCs w:val="24"/>
          <w:lang w:val="en-US"/>
        </w:rPr>
        <w:t xml:space="preserve">. – </w:t>
      </w:r>
      <w:r w:rsidR="00FB3EBB">
        <w:rPr>
          <w:sz w:val="24"/>
          <w:szCs w:val="24"/>
          <w:lang w:val="en-US"/>
        </w:rPr>
        <w:t>V. 61, No. 5</w:t>
      </w:r>
      <w:r w:rsidR="00FB3EBB" w:rsidRPr="00FB3EBB">
        <w:rPr>
          <w:sz w:val="24"/>
          <w:szCs w:val="24"/>
          <w:lang w:val="en-US"/>
        </w:rPr>
        <w:t xml:space="preserve">. – </w:t>
      </w:r>
      <w:r w:rsidR="00FB3EBB">
        <w:rPr>
          <w:sz w:val="24"/>
          <w:szCs w:val="24"/>
          <w:lang w:val="en-US"/>
        </w:rPr>
        <w:t>P</w:t>
      </w:r>
      <w:r w:rsidR="00FB3EBB" w:rsidRPr="00FB3EBB">
        <w:rPr>
          <w:sz w:val="24"/>
          <w:szCs w:val="24"/>
          <w:lang w:val="en-US"/>
        </w:rPr>
        <w:t>. </w:t>
      </w:r>
      <w:r w:rsidR="00FB3EBB">
        <w:rPr>
          <w:sz w:val="24"/>
          <w:szCs w:val="24"/>
          <w:lang w:val="en-US"/>
        </w:rPr>
        <w:t>777</w:t>
      </w:r>
      <w:r w:rsidR="00FB3EBB" w:rsidRPr="00FB3EBB">
        <w:rPr>
          <w:sz w:val="24"/>
          <w:szCs w:val="24"/>
          <w:lang w:val="en-US"/>
        </w:rPr>
        <w:t>–</w:t>
      </w:r>
      <w:r w:rsidR="00FB3EBB">
        <w:rPr>
          <w:sz w:val="24"/>
          <w:szCs w:val="24"/>
          <w:lang w:val="en-US"/>
        </w:rPr>
        <w:t>784</w:t>
      </w:r>
      <w:r w:rsidR="00FB3EBB" w:rsidRPr="00FB3EBB">
        <w:rPr>
          <w:sz w:val="24"/>
          <w:szCs w:val="24"/>
          <w:lang w:val="en-US"/>
        </w:rPr>
        <w:t>.</w:t>
      </w:r>
    </w:p>
    <w:p w:rsidR="00FB3EBB" w:rsidRDefault="000008A6" w:rsidP="00FB3EBB">
      <w:pPr>
        <w:pStyle w:val="L"/>
        <w:rPr>
          <w:sz w:val="24"/>
          <w:szCs w:val="24"/>
          <w:lang w:val="en-US"/>
        </w:rPr>
      </w:pPr>
      <w:r>
        <w:rPr>
          <w:sz w:val="24"/>
          <w:szCs w:val="24"/>
          <w:lang w:val="en-US"/>
        </w:rPr>
        <w:t>[8</w:t>
      </w:r>
      <w:r w:rsidR="00FB3EBB">
        <w:rPr>
          <w:sz w:val="24"/>
          <w:szCs w:val="24"/>
          <w:lang w:val="en-US"/>
        </w:rPr>
        <w:t>] Proidakova E.V., Fedotkin M.A. Control of output flows in the system with cyclic servicing and readjustments / Aut</w:t>
      </w:r>
      <w:r w:rsidR="000A589F">
        <w:rPr>
          <w:sz w:val="24"/>
          <w:szCs w:val="24"/>
          <w:lang w:val="en-US"/>
        </w:rPr>
        <w:t>omation and Remote Control, 2008</w:t>
      </w:r>
      <w:r w:rsidR="00FB3EBB" w:rsidRPr="00FB3EBB">
        <w:rPr>
          <w:sz w:val="24"/>
          <w:szCs w:val="24"/>
          <w:lang w:val="en-US"/>
        </w:rPr>
        <w:t xml:space="preserve">. – </w:t>
      </w:r>
      <w:r w:rsidR="000A589F">
        <w:rPr>
          <w:sz w:val="24"/>
          <w:szCs w:val="24"/>
          <w:lang w:val="en-US"/>
        </w:rPr>
        <w:t>V. 69, No. 6</w:t>
      </w:r>
      <w:r w:rsidR="00FB3EBB" w:rsidRPr="00FB3EBB">
        <w:rPr>
          <w:sz w:val="24"/>
          <w:szCs w:val="24"/>
          <w:lang w:val="en-US"/>
        </w:rPr>
        <w:t xml:space="preserve">. – </w:t>
      </w:r>
      <w:r w:rsidR="00FB3EBB">
        <w:rPr>
          <w:sz w:val="24"/>
          <w:szCs w:val="24"/>
          <w:lang w:val="en-US"/>
        </w:rPr>
        <w:t>P</w:t>
      </w:r>
      <w:r w:rsidR="00FB3EBB" w:rsidRPr="00FB3EBB">
        <w:rPr>
          <w:sz w:val="24"/>
          <w:szCs w:val="24"/>
          <w:lang w:val="en-US"/>
        </w:rPr>
        <w:t>. </w:t>
      </w:r>
      <w:r w:rsidR="000A589F">
        <w:rPr>
          <w:sz w:val="24"/>
          <w:szCs w:val="24"/>
          <w:lang w:val="en-US"/>
        </w:rPr>
        <w:t>993</w:t>
      </w:r>
      <w:r w:rsidR="00FB3EBB" w:rsidRPr="00FB3EBB">
        <w:rPr>
          <w:sz w:val="24"/>
          <w:szCs w:val="24"/>
          <w:lang w:val="en-US"/>
        </w:rPr>
        <w:t>–</w:t>
      </w:r>
      <w:r w:rsidR="000A589F">
        <w:rPr>
          <w:sz w:val="24"/>
          <w:szCs w:val="24"/>
          <w:lang w:val="en-US"/>
        </w:rPr>
        <w:t>1002</w:t>
      </w:r>
      <w:r w:rsidR="00FB3EBB" w:rsidRPr="00FB3EBB">
        <w:rPr>
          <w:sz w:val="24"/>
          <w:szCs w:val="24"/>
          <w:lang w:val="en-US"/>
        </w:rPr>
        <w:t>.</w:t>
      </w:r>
    </w:p>
    <w:p w:rsidR="000A589F" w:rsidRPr="000A589F" w:rsidRDefault="000008A6" w:rsidP="000A589F">
      <w:pPr>
        <w:pStyle w:val="L"/>
        <w:rPr>
          <w:sz w:val="24"/>
          <w:szCs w:val="24"/>
        </w:rPr>
      </w:pPr>
      <w:r>
        <w:rPr>
          <w:sz w:val="24"/>
          <w:szCs w:val="24"/>
        </w:rPr>
        <w:t>[9</w:t>
      </w:r>
      <w:r w:rsidR="000A589F" w:rsidRPr="000A589F">
        <w:rPr>
          <w:sz w:val="24"/>
          <w:szCs w:val="24"/>
        </w:rPr>
        <w:t xml:space="preserve">] </w:t>
      </w:r>
      <w:r w:rsidR="000A589F">
        <w:rPr>
          <w:sz w:val="24"/>
          <w:szCs w:val="24"/>
        </w:rPr>
        <w:t xml:space="preserve">Афанасьева Л.Г., Булинская Е.В. Математические модели транспортных систем, основанные на теории очередей </w:t>
      </w:r>
      <w:r w:rsidR="000A589F" w:rsidRPr="000A589F">
        <w:rPr>
          <w:sz w:val="24"/>
          <w:szCs w:val="24"/>
        </w:rPr>
        <w:t xml:space="preserve">/ </w:t>
      </w:r>
      <w:r w:rsidR="000A589F">
        <w:rPr>
          <w:sz w:val="24"/>
          <w:szCs w:val="24"/>
        </w:rPr>
        <w:t>Труды Московского физико-технического института (государственного университета), 2010</w:t>
      </w:r>
      <w:r w:rsidR="000A589F" w:rsidRPr="000A589F">
        <w:rPr>
          <w:sz w:val="24"/>
          <w:szCs w:val="24"/>
        </w:rPr>
        <w:t xml:space="preserve">. – </w:t>
      </w:r>
      <w:r w:rsidR="000A589F">
        <w:rPr>
          <w:sz w:val="24"/>
          <w:szCs w:val="24"/>
        </w:rPr>
        <w:t>Т</w:t>
      </w:r>
      <w:r w:rsidR="000A589F" w:rsidRPr="000A589F">
        <w:rPr>
          <w:sz w:val="24"/>
          <w:szCs w:val="24"/>
        </w:rPr>
        <w:t>.</w:t>
      </w:r>
      <w:r w:rsidR="000A589F">
        <w:rPr>
          <w:sz w:val="24"/>
          <w:szCs w:val="24"/>
          <w:lang w:val="en-US"/>
        </w:rPr>
        <w:t> </w:t>
      </w:r>
      <w:r w:rsidR="000A589F">
        <w:rPr>
          <w:sz w:val="24"/>
          <w:szCs w:val="24"/>
        </w:rPr>
        <w:t>2</w:t>
      </w:r>
      <w:r w:rsidR="000A589F" w:rsidRPr="000A589F">
        <w:rPr>
          <w:sz w:val="24"/>
          <w:szCs w:val="24"/>
        </w:rPr>
        <w:t xml:space="preserve">, </w:t>
      </w:r>
      <w:r w:rsidR="000A589F">
        <w:rPr>
          <w:sz w:val="24"/>
          <w:szCs w:val="24"/>
        </w:rPr>
        <w:t>№ 4</w:t>
      </w:r>
      <w:r w:rsidR="000A589F" w:rsidRPr="000A589F">
        <w:rPr>
          <w:sz w:val="24"/>
          <w:szCs w:val="24"/>
        </w:rPr>
        <w:t xml:space="preserve">. – </w:t>
      </w:r>
      <w:r w:rsidR="000A589F">
        <w:rPr>
          <w:sz w:val="24"/>
          <w:szCs w:val="24"/>
        </w:rPr>
        <w:t>С</w:t>
      </w:r>
      <w:r w:rsidR="000A589F" w:rsidRPr="000A589F">
        <w:rPr>
          <w:sz w:val="24"/>
          <w:szCs w:val="24"/>
        </w:rPr>
        <w:t>.</w:t>
      </w:r>
      <w:r w:rsidR="000A589F">
        <w:rPr>
          <w:sz w:val="24"/>
          <w:szCs w:val="24"/>
        </w:rPr>
        <w:t>6</w:t>
      </w:r>
      <w:r w:rsidR="000A589F" w:rsidRPr="000A589F">
        <w:rPr>
          <w:sz w:val="24"/>
          <w:szCs w:val="24"/>
        </w:rPr>
        <w:t>–</w:t>
      </w:r>
      <w:r w:rsidR="000A589F">
        <w:rPr>
          <w:sz w:val="24"/>
          <w:szCs w:val="24"/>
        </w:rPr>
        <w:t>2</w:t>
      </w:r>
      <w:r w:rsidR="000A589F" w:rsidRPr="000A589F">
        <w:rPr>
          <w:sz w:val="24"/>
          <w:szCs w:val="24"/>
        </w:rPr>
        <w:t>1.</w:t>
      </w:r>
    </w:p>
    <w:p w:rsidR="000A589F" w:rsidRDefault="000A589F" w:rsidP="000A589F">
      <w:pPr>
        <w:pStyle w:val="L"/>
        <w:rPr>
          <w:sz w:val="24"/>
          <w:szCs w:val="24"/>
          <w:lang w:val="en-US"/>
        </w:rPr>
      </w:pPr>
      <w:r>
        <w:rPr>
          <w:sz w:val="24"/>
          <w:szCs w:val="24"/>
          <w:lang w:val="en-US"/>
        </w:rPr>
        <w:t>[</w:t>
      </w:r>
      <w:r w:rsidR="000008A6">
        <w:rPr>
          <w:sz w:val="24"/>
          <w:szCs w:val="24"/>
          <w:lang w:val="en-US"/>
        </w:rPr>
        <w:t>10</w:t>
      </w:r>
      <w:r>
        <w:rPr>
          <w:sz w:val="24"/>
          <w:szCs w:val="24"/>
          <w:lang w:val="en-US"/>
        </w:rPr>
        <w:t>] Yamada K., Lam T.N. Simulation analysis of two adjacent traffic signals / Proceedings of the 17</w:t>
      </w:r>
      <w:r w:rsidRPr="000A589F">
        <w:rPr>
          <w:sz w:val="24"/>
          <w:szCs w:val="24"/>
          <w:vertAlign w:val="superscript"/>
          <w:lang w:val="en-US"/>
        </w:rPr>
        <w:t>th</w:t>
      </w:r>
      <w:r>
        <w:rPr>
          <w:sz w:val="24"/>
          <w:szCs w:val="24"/>
          <w:lang w:val="en-US"/>
        </w:rPr>
        <w:t xml:space="preserve"> winter simulation conference. ACM, New York, 1985</w:t>
      </w:r>
      <w:r w:rsidRPr="00FB3EBB">
        <w:rPr>
          <w:sz w:val="24"/>
          <w:szCs w:val="24"/>
          <w:lang w:val="en-US"/>
        </w:rPr>
        <w:t xml:space="preserve">. – </w:t>
      </w:r>
      <w:r>
        <w:rPr>
          <w:sz w:val="24"/>
          <w:szCs w:val="24"/>
          <w:lang w:val="en-US"/>
        </w:rPr>
        <w:t>P</w:t>
      </w:r>
      <w:r w:rsidRPr="00FB3EBB">
        <w:rPr>
          <w:sz w:val="24"/>
          <w:szCs w:val="24"/>
          <w:lang w:val="en-US"/>
        </w:rPr>
        <w:t>. </w:t>
      </w:r>
      <w:r>
        <w:rPr>
          <w:sz w:val="24"/>
          <w:szCs w:val="24"/>
          <w:lang w:val="en-US"/>
        </w:rPr>
        <w:t>454</w:t>
      </w:r>
      <w:r w:rsidRPr="00FB3EBB">
        <w:rPr>
          <w:sz w:val="24"/>
          <w:szCs w:val="24"/>
          <w:lang w:val="en-US"/>
        </w:rPr>
        <w:t>–</w:t>
      </w:r>
      <w:r>
        <w:rPr>
          <w:sz w:val="24"/>
          <w:szCs w:val="24"/>
          <w:lang w:val="en-US"/>
        </w:rPr>
        <w:t>464</w:t>
      </w:r>
      <w:r w:rsidRPr="00FB3EBB">
        <w:rPr>
          <w:sz w:val="24"/>
          <w:szCs w:val="24"/>
          <w:lang w:val="en-US"/>
        </w:rPr>
        <w:t>.</w:t>
      </w:r>
    </w:p>
    <w:p w:rsidR="000A589F" w:rsidRDefault="000008A6" w:rsidP="000A589F">
      <w:pPr>
        <w:pStyle w:val="L"/>
        <w:rPr>
          <w:sz w:val="24"/>
          <w:szCs w:val="24"/>
          <w:lang w:val="en-US"/>
        </w:rPr>
      </w:pPr>
      <w:r>
        <w:rPr>
          <w:sz w:val="24"/>
          <w:szCs w:val="24"/>
          <w:lang w:val="en-US"/>
        </w:rPr>
        <w:t>[11</w:t>
      </w:r>
      <w:r w:rsidR="000A589F">
        <w:rPr>
          <w:sz w:val="24"/>
          <w:szCs w:val="24"/>
          <w:lang w:val="en-US"/>
        </w:rPr>
        <w:t>] Zorine A.V. Stability of a tandem of queueing systems with Bernoulli noninstantaneous transfer of customers / Theory of Probability and Mathematical Statistics, 2012</w:t>
      </w:r>
      <w:r w:rsidR="000A589F" w:rsidRPr="00FB3EBB">
        <w:rPr>
          <w:sz w:val="24"/>
          <w:szCs w:val="24"/>
          <w:lang w:val="en-US"/>
        </w:rPr>
        <w:t>. –</w:t>
      </w:r>
      <w:r w:rsidR="000A589F">
        <w:rPr>
          <w:sz w:val="24"/>
          <w:szCs w:val="24"/>
          <w:lang w:val="en-US"/>
        </w:rPr>
        <w:t xml:space="preserve"> V. 84. </w:t>
      </w:r>
      <w:r w:rsidR="000A589F" w:rsidRPr="00FB3EBB">
        <w:rPr>
          <w:sz w:val="24"/>
          <w:szCs w:val="24"/>
          <w:lang w:val="en-US"/>
        </w:rPr>
        <w:t xml:space="preserve">– </w:t>
      </w:r>
      <w:r w:rsidR="000A589F">
        <w:rPr>
          <w:sz w:val="24"/>
          <w:szCs w:val="24"/>
          <w:lang w:val="en-US"/>
        </w:rPr>
        <w:t>P</w:t>
      </w:r>
      <w:r w:rsidR="000A589F" w:rsidRPr="00FB3EBB">
        <w:rPr>
          <w:sz w:val="24"/>
          <w:szCs w:val="24"/>
          <w:lang w:val="en-US"/>
        </w:rPr>
        <w:t>. </w:t>
      </w:r>
      <w:r w:rsidR="000A589F">
        <w:rPr>
          <w:sz w:val="24"/>
          <w:szCs w:val="24"/>
          <w:lang w:val="en-US"/>
        </w:rPr>
        <w:t>173</w:t>
      </w:r>
      <w:r w:rsidR="000A589F" w:rsidRPr="00FB3EBB">
        <w:rPr>
          <w:sz w:val="24"/>
          <w:szCs w:val="24"/>
          <w:lang w:val="en-US"/>
        </w:rPr>
        <w:t>–</w:t>
      </w:r>
      <w:r w:rsidR="000A589F">
        <w:rPr>
          <w:sz w:val="24"/>
          <w:szCs w:val="24"/>
          <w:lang w:val="en-US"/>
        </w:rPr>
        <w:t>188</w:t>
      </w:r>
      <w:r w:rsidR="000A589F" w:rsidRPr="00FB3EBB">
        <w:rPr>
          <w:sz w:val="24"/>
          <w:szCs w:val="24"/>
          <w:lang w:val="en-US"/>
        </w:rPr>
        <w:t>.</w:t>
      </w:r>
    </w:p>
    <w:p w:rsidR="00021B46" w:rsidRPr="00021B46" w:rsidRDefault="00021B46" w:rsidP="00021B46">
      <w:pPr>
        <w:pStyle w:val="L"/>
        <w:rPr>
          <w:sz w:val="24"/>
          <w:szCs w:val="24"/>
          <w:lang w:val="en-US"/>
        </w:rPr>
      </w:pPr>
      <w:r w:rsidRPr="000A589F">
        <w:rPr>
          <w:sz w:val="24"/>
          <w:szCs w:val="24"/>
        </w:rPr>
        <w:t>[</w:t>
      </w:r>
      <w:r w:rsidR="000008A6">
        <w:rPr>
          <w:sz w:val="24"/>
          <w:szCs w:val="24"/>
        </w:rPr>
        <w:t>12</w:t>
      </w:r>
      <w:r w:rsidRPr="000A589F">
        <w:rPr>
          <w:sz w:val="24"/>
          <w:szCs w:val="24"/>
        </w:rPr>
        <w:t xml:space="preserve">] </w:t>
      </w:r>
      <w:r>
        <w:rPr>
          <w:sz w:val="24"/>
          <w:szCs w:val="24"/>
        </w:rPr>
        <w:t xml:space="preserve">Кочеганов В.М., Зорин А.В. Вероятностная модель тандема систем массового обслуживания с циклическим управлением с продлением </w:t>
      </w:r>
      <w:r w:rsidRPr="000A589F">
        <w:rPr>
          <w:sz w:val="24"/>
          <w:szCs w:val="24"/>
        </w:rPr>
        <w:t>/</w:t>
      </w:r>
      <w:r>
        <w:rPr>
          <w:sz w:val="24"/>
          <w:szCs w:val="24"/>
        </w:rPr>
        <w:t xml:space="preserve"> Теория вероятностей, случайные процессы, математическая статистика и приложения: материалы Междунар. науч</w:t>
      </w:r>
      <w:r w:rsidRPr="00021B46">
        <w:rPr>
          <w:sz w:val="24"/>
          <w:szCs w:val="24"/>
        </w:rPr>
        <w:t>.</w:t>
      </w:r>
      <w:r>
        <w:rPr>
          <w:sz w:val="24"/>
          <w:szCs w:val="24"/>
        </w:rPr>
        <w:t xml:space="preserve"> конф., посвящ. </w:t>
      </w:r>
      <w:r w:rsidRPr="00021B46">
        <w:rPr>
          <w:sz w:val="24"/>
          <w:szCs w:val="24"/>
        </w:rPr>
        <w:t>80-</w:t>
      </w:r>
      <w:r>
        <w:rPr>
          <w:sz w:val="24"/>
          <w:szCs w:val="24"/>
        </w:rPr>
        <w:t>летию</w:t>
      </w:r>
      <w:r w:rsidRPr="00021B46">
        <w:rPr>
          <w:sz w:val="24"/>
          <w:szCs w:val="24"/>
        </w:rPr>
        <w:t xml:space="preserve"> </w:t>
      </w:r>
      <w:r>
        <w:rPr>
          <w:sz w:val="24"/>
          <w:szCs w:val="24"/>
        </w:rPr>
        <w:t>проф</w:t>
      </w:r>
      <w:r w:rsidRPr="00021B46">
        <w:rPr>
          <w:sz w:val="24"/>
          <w:szCs w:val="24"/>
        </w:rPr>
        <w:t>.</w:t>
      </w:r>
      <w:r>
        <w:rPr>
          <w:sz w:val="24"/>
          <w:szCs w:val="24"/>
        </w:rPr>
        <w:t>,д-ра физ.-мат. Наук</w:t>
      </w:r>
      <w:r w:rsidRPr="00F2539F">
        <w:rPr>
          <w:sz w:val="24"/>
          <w:szCs w:val="24"/>
        </w:rPr>
        <w:t xml:space="preserve"> </w:t>
      </w:r>
      <w:r>
        <w:rPr>
          <w:sz w:val="24"/>
          <w:szCs w:val="24"/>
        </w:rPr>
        <w:t>Г</w:t>
      </w:r>
      <w:r w:rsidRPr="00F2539F">
        <w:rPr>
          <w:sz w:val="24"/>
          <w:szCs w:val="24"/>
        </w:rPr>
        <w:t>.</w:t>
      </w:r>
      <w:r>
        <w:rPr>
          <w:sz w:val="24"/>
          <w:szCs w:val="24"/>
        </w:rPr>
        <w:t>А</w:t>
      </w:r>
      <w:r w:rsidRPr="00F2539F">
        <w:rPr>
          <w:sz w:val="24"/>
          <w:szCs w:val="24"/>
        </w:rPr>
        <w:t>.</w:t>
      </w:r>
      <w:r w:rsidRPr="00021B46">
        <w:rPr>
          <w:sz w:val="24"/>
          <w:szCs w:val="24"/>
          <w:lang w:val="en-US"/>
        </w:rPr>
        <w:t> </w:t>
      </w:r>
      <w:r>
        <w:rPr>
          <w:sz w:val="24"/>
          <w:szCs w:val="24"/>
        </w:rPr>
        <w:t>Медведева</w:t>
      </w:r>
      <w:r w:rsidRPr="00F2539F">
        <w:rPr>
          <w:sz w:val="24"/>
          <w:szCs w:val="24"/>
        </w:rPr>
        <w:t xml:space="preserve">, </w:t>
      </w:r>
      <w:r>
        <w:rPr>
          <w:sz w:val="24"/>
          <w:szCs w:val="24"/>
        </w:rPr>
        <w:t>Минск</w:t>
      </w:r>
      <w:r w:rsidRPr="00F2539F">
        <w:rPr>
          <w:sz w:val="24"/>
          <w:szCs w:val="24"/>
        </w:rPr>
        <w:t xml:space="preserve">, 23-26 </w:t>
      </w:r>
      <w:r>
        <w:rPr>
          <w:sz w:val="24"/>
          <w:szCs w:val="24"/>
        </w:rPr>
        <w:t>февр</w:t>
      </w:r>
      <w:r w:rsidRPr="00F2539F">
        <w:rPr>
          <w:sz w:val="24"/>
          <w:szCs w:val="24"/>
        </w:rPr>
        <w:t xml:space="preserve">. </w:t>
      </w:r>
      <w:r>
        <w:rPr>
          <w:sz w:val="24"/>
          <w:szCs w:val="24"/>
          <w:lang w:val="en-US"/>
        </w:rPr>
        <w:t>201</w:t>
      </w:r>
      <w:r w:rsidRPr="00021B46">
        <w:rPr>
          <w:sz w:val="24"/>
          <w:szCs w:val="24"/>
          <w:lang w:val="en-US"/>
        </w:rPr>
        <w:t xml:space="preserve">5. – </w:t>
      </w:r>
      <w:r>
        <w:rPr>
          <w:sz w:val="24"/>
          <w:szCs w:val="24"/>
        </w:rPr>
        <w:t>С</w:t>
      </w:r>
      <w:r w:rsidRPr="00021B46">
        <w:rPr>
          <w:sz w:val="24"/>
          <w:szCs w:val="24"/>
          <w:lang w:val="en-US"/>
        </w:rPr>
        <w:t>.94–99.</w:t>
      </w:r>
    </w:p>
    <w:p w:rsidR="00021B46" w:rsidRPr="00F2539F" w:rsidRDefault="00021B46" w:rsidP="00021B46">
      <w:pPr>
        <w:pStyle w:val="L"/>
        <w:rPr>
          <w:sz w:val="24"/>
          <w:szCs w:val="24"/>
          <w:lang w:val="en-US"/>
        </w:rPr>
      </w:pPr>
      <w:r>
        <w:rPr>
          <w:sz w:val="24"/>
          <w:szCs w:val="24"/>
          <w:lang w:val="en-US"/>
        </w:rPr>
        <w:lastRenderedPageBreak/>
        <w:t>[</w:t>
      </w:r>
      <w:r w:rsidR="000008A6">
        <w:rPr>
          <w:sz w:val="24"/>
          <w:szCs w:val="24"/>
          <w:lang w:val="en-US"/>
        </w:rPr>
        <w:t>13</w:t>
      </w:r>
      <w:r>
        <w:rPr>
          <w:sz w:val="24"/>
          <w:szCs w:val="24"/>
          <w:lang w:val="en-US"/>
        </w:rPr>
        <w:t>] Kocheganov V.M., Zorine A.V. Low-Priority Queue Fluctuations in Tandem of Queuing Systems Under Cyclic Control with Prolongations / Distributed Computer and Communication Networks. Ser. Communications in Computer and Information Science, 2016</w:t>
      </w:r>
      <w:r w:rsidRPr="00FB3EBB">
        <w:rPr>
          <w:sz w:val="24"/>
          <w:szCs w:val="24"/>
          <w:lang w:val="en-US"/>
        </w:rPr>
        <w:t>. –</w:t>
      </w:r>
      <w:r>
        <w:rPr>
          <w:sz w:val="24"/>
          <w:szCs w:val="24"/>
          <w:lang w:val="en-US"/>
        </w:rPr>
        <w:t xml:space="preserve"> V. 601. </w:t>
      </w:r>
      <w:r w:rsidRPr="00FB3EBB">
        <w:rPr>
          <w:sz w:val="24"/>
          <w:szCs w:val="24"/>
          <w:lang w:val="en-US"/>
        </w:rPr>
        <w:t xml:space="preserve">– </w:t>
      </w:r>
      <w:r>
        <w:rPr>
          <w:sz w:val="24"/>
          <w:szCs w:val="24"/>
          <w:lang w:val="en-US"/>
        </w:rPr>
        <w:t>P</w:t>
      </w:r>
      <w:r w:rsidRPr="00FB3EBB">
        <w:rPr>
          <w:sz w:val="24"/>
          <w:szCs w:val="24"/>
          <w:lang w:val="en-US"/>
        </w:rPr>
        <w:t>. </w:t>
      </w:r>
      <w:r>
        <w:rPr>
          <w:sz w:val="24"/>
          <w:szCs w:val="24"/>
          <w:lang w:val="en-US"/>
        </w:rPr>
        <w:t>268</w:t>
      </w:r>
      <w:r w:rsidRPr="00FB3EBB">
        <w:rPr>
          <w:sz w:val="24"/>
          <w:szCs w:val="24"/>
          <w:lang w:val="en-US"/>
        </w:rPr>
        <w:t>–</w:t>
      </w:r>
      <w:r>
        <w:rPr>
          <w:sz w:val="24"/>
          <w:szCs w:val="24"/>
          <w:lang w:val="en-US"/>
        </w:rPr>
        <w:t>279</w:t>
      </w:r>
      <w:r w:rsidRPr="00FB3EBB">
        <w:rPr>
          <w:sz w:val="24"/>
          <w:szCs w:val="24"/>
          <w:lang w:val="en-US"/>
        </w:rPr>
        <w:t>.</w:t>
      </w:r>
    </w:p>
    <w:p w:rsidR="000958E4" w:rsidRPr="00470B4D" w:rsidRDefault="000008A6" w:rsidP="000958E4">
      <w:pPr>
        <w:pStyle w:val="L"/>
        <w:rPr>
          <w:sz w:val="24"/>
          <w:szCs w:val="24"/>
        </w:rPr>
      </w:pPr>
      <w:r w:rsidRPr="00F108AB">
        <w:rPr>
          <w:sz w:val="24"/>
          <w:szCs w:val="24"/>
          <w:lang w:val="en-US"/>
        </w:rPr>
        <w:t>[14</w:t>
      </w:r>
      <w:r w:rsidR="000958E4" w:rsidRPr="00F108AB">
        <w:rPr>
          <w:sz w:val="24"/>
          <w:szCs w:val="24"/>
          <w:lang w:val="en-US"/>
        </w:rPr>
        <w:t xml:space="preserve">] </w:t>
      </w:r>
      <w:r w:rsidR="000958E4">
        <w:rPr>
          <w:sz w:val="24"/>
          <w:szCs w:val="24"/>
        </w:rPr>
        <w:t>Ширяев</w:t>
      </w:r>
      <w:r w:rsidR="000958E4" w:rsidRPr="000958E4">
        <w:rPr>
          <w:sz w:val="24"/>
          <w:szCs w:val="24"/>
          <w:lang w:val="en-US"/>
        </w:rPr>
        <w:t> </w:t>
      </w:r>
      <w:r w:rsidR="000958E4">
        <w:rPr>
          <w:sz w:val="24"/>
          <w:szCs w:val="24"/>
        </w:rPr>
        <w:t>А</w:t>
      </w:r>
      <w:r w:rsidR="000958E4" w:rsidRPr="00F108AB">
        <w:rPr>
          <w:sz w:val="24"/>
          <w:szCs w:val="24"/>
          <w:lang w:val="en-US"/>
        </w:rPr>
        <w:t>.</w:t>
      </w:r>
      <w:r w:rsidR="000958E4">
        <w:rPr>
          <w:sz w:val="24"/>
          <w:szCs w:val="24"/>
        </w:rPr>
        <w:t>Н</w:t>
      </w:r>
      <w:r w:rsidR="000958E4" w:rsidRPr="00F108AB">
        <w:rPr>
          <w:sz w:val="24"/>
          <w:szCs w:val="24"/>
          <w:lang w:val="en-US"/>
        </w:rPr>
        <w:t xml:space="preserve">. </w:t>
      </w:r>
      <w:r w:rsidR="000958E4">
        <w:rPr>
          <w:sz w:val="24"/>
          <w:szCs w:val="24"/>
        </w:rPr>
        <w:t>Вероятность</w:t>
      </w:r>
      <w:r w:rsidR="000958E4" w:rsidRPr="00F108AB">
        <w:rPr>
          <w:sz w:val="24"/>
          <w:szCs w:val="24"/>
          <w:lang w:val="en-US"/>
        </w:rPr>
        <w:t xml:space="preserve">: </w:t>
      </w:r>
      <w:r w:rsidR="000958E4">
        <w:rPr>
          <w:sz w:val="24"/>
          <w:szCs w:val="24"/>
        </w:rPr>
        <w:t>в</w:t>
      </w:r>
      <w:r w:rsidR="000958E4" w:rsidRPr="00F108AB">
        <w:rPr>
          <w:sz w:val="24"/>
          <w:szCs w:val="24"/>
          <w:lang w:val="en-US"/>
        </w:rPr>
        <w:t xml:space="preserve"> 2-</w:t>
      </w:r>
      <w:r w:rsidR="000958E4">
        <w:rPr>
          <w:sz w:val="24"/>
          <w:szCs w:val="24"/>
        </w:rPr>
        <w:t>х</w:t>
      </w:r>
      <w:r w:rsidR="000958E4" w:rsidRPr="00F108AB">
        <w:rPr>
          <w:sz w:val="24"/>
          <w:szCs w:val="24"/>
          <w:lang w:val="en-US"/>
        </w:rPr>
        <w:t xml:space="preserve"> </w:t>
      </w:r>
      <w:r w:rsidR="000958E4">
        <w:rPr>
          <w:sz w:val="24"/>
          <w:szCs w:val="24"/>
        </w:rPr>
        <w:t>кн</w:t>
      </w:r>
      <w:r w:rsidR="000958E4" w:rsidRPr="00F108AB">
        <w:rPr>
          <w:sz w:val="24"/>
          <w:szCs w:val="24"/>
          <w:lang w:val="en-US"/>
        </w:rPr>
        <w:t xml:space="preserve">. </w:t>
      </w:r>
      <w:r w:rsidR="000958E4">
        <w:rPr>
          <w:sz w:val="24"/>
          <w:szCs w:val="24"/>
        </w:rPr>
        <w:t>Кн</w:t>
      </w:r>
      <w:r w:rsidR="000958E4" w:rsidRPr="00470B4D">
        <w:rPr>
          <w:sz w:val="24"/>
          <w:szCs w:val="24"/>
        </w:rPr>
        <w:t>.</w:t>
      </w:r>
      <w:r w:rsidR="000958E4" w:rsidRPr="000958E4">
        <w:rPr>
          <w:sz w:val="24"/>
          <w:szCs w:val="24"/>
          <w:lang w:val="en-US"/>
        </w:rPr>
        <w:t> </w:t>
      </w:r>
      <w:r w:rsidR="000958E4" w:rsidRPr="00470B4D">
        <w:rPr>
          <w:sz w:val="24"/>
          <w:szCs w:val="24"/>
        </w:rPr>
        <w:t xml:space="preserve">1. </w:t>
      </w:r>
      <w:r w:rsidR="00DB6C19" w:rsidRPr="00470B4D">
        <w:rPr>
          <w:sz w:val="24"/>
          <w:szCs w:val="24"/>
        </w:rPr>
        <w:t>/</w:t>
      </w:r>
      <w:r w:rsidR="000958E4" w:rsidRPr="00470B4D">
        <w:rPr>
          <w:sz w:val="24"/>
          <w:szCs w:val="24"/>
        </w:rPr>
        <w:t xml:space="preserve"> </w:t>
      </w:r>
      <w:r w:rsidR="000958E4">
        <w:rPr>
          <w:sz w:val="24"/>
          <w:szCs w:val="24"/>
        </w:rPr>
        <w:t>М</w:t>
      </w:r>
      <w:r w:rsidR="000958E4" w:rsidRPr="00470B4D">
        <w:rPr>
          <w:sz w:val="24"/>
          <w:szCs w:val="24"/>
        </w:rPr>
        <w:t>.:</w:t>
      </w:r>
      <w:r w:rsidR="000958E4" w:rsidRPr="000958E4">
        <w:rPr>
          <w:sz w:val="24"/>
          <w:szCs w:val="24"/>
          <w:lang w:val="en-US"/>
        </w:rPr>
        <w:t> </w:t>
      </w:r>
      <w:r w:rsidR="000958E4">
        <w:rPr>
          <w:sz w:val="24"/>
          <w:szCs w:val="24"/>
        </w:rPr>
        <w:t>Наука</w:t>
      </w:r>
      <w:r w:rsidR="000958E4" w:rsidRPr="00470B4D">
        <w:rPr>
          <w:sz w:val="24"/>
          <w:szCs w:val="24"/>
        </w:rPr>
        <w:t>, 2007. — 552</w:t>
      </w:r>
      <w:r w:rsidR="000958E4" w:rsidRPr="000958E4">
        <w:rPr>
          <w:sz w:val="24"/>
          <w:szCs w:val="24"/>
          <w:lang w:val="en-US"/>
        </w:rPr>
        <w:t> </w:t>
      </w:r>
      <w:r w:rsidR="000958E4">
        <w:rPr>
          <w:sz w:val="24"/>
          <w:szCs w:val="24"/>
        </w:rPr>
        <w:t>с</w:t>
      </w:r>
      <w:r w:rsidR="000958E4" w:rsidRPr="00470B4D">
        <w:rPr>
          <w:sz w:val="24"/>
          <w:szCs w:val="24"/>
        </w:rPr>
        <w:t>.</w:t>
      </w:r>
      <w:r w:rsidR="000958E4" w:rsidRPr="000958E4">
        <w:rPr>
          <w:sz w:val="24"/>
          <w:szCs w:val="24"/>
          <w:lang w:val="en-US"/>
        </w:rPr>
        <w:t> </w:t>
      </w:r>
    </w:p>
    <w:p w:rsidR="00433CE0" w:rsidRDefault="00433CE0" w:rsidP="00433CE0">
      <w:pPr>
        <w:pStyle w:val="L"/>
        <w:rPr>
          <w:sz w:val="24"/>
          <w:szCs w:val="24"/>
        </w:rPr>
      </w:pPr>
      <w:r w:rsidRPr="00433CE0">
        <w:rPr>
          <w:sz w:val="24"/>
          <w:szCs w:val="24"/>
        </w:rPr>
        <w:t>[15]</w:t>
      </w:r>
      <w:r w:rsidRPr="00433CE0">
        <w:t xml:space="preserve"> </w:t>
      </w:r>
      <w:r>
        <w:rPr>
          <w:sz w:val="24"/>
          <w:szCs w:val="24"/>
        </w:rPr>
        <w:t>Федоткин</w:t>
      </w:r>
      <w:r>
        <w:rPr>
          <w:sz w:val="24"/>
          <w:szCs w:val="24"/>
          <w:lang w:val="en-US"/>
        </w:rPr>
        <w:t> </w:t>
      </w:r>
      <w:r w:rsidRPr="00433CE0">
        <w:rPr>
          <w:sz w:val="24"/>
          <w:szCs w:val="24"/>
        </w:rPr>
        <w:t>М.А. Теория дискр</w:t>
      </w:r>
      <w:r>
        <w:rPr>
          <w:sz w:val="24"/>
          <w:szCs w:val="24"/>
        </w:rPr>
        <w:t>етных систем с переменной струк</w:t>
      </w:r>
      <w:r w:rsidRPr="00433CE0">
        <w:rPr>
          <w:sz w:val="24"/>
          <w:szCs w:val="24"/>
        </w:rPr>
        <w:t>турой обслуживания квазирегенерирующих потоков /</w:t>
      </w:r>
      <w:r w:rsidR="003305CE" w:rsidRPr="003305CE">
        <w:rPr>
          <w:sz w:val="24"/>
          <w:szCs w:val="24"/>
        </w:rPr>
        <w:t xml:space="preserve"> </w:t>
      </w:r>
      <w:r w:rsidRPr="00433CE0">
        <w:rPr>
          <w:sz w:val="24"/>
          <w:szCs w:val="24"/>
        </w:rPr>
        <w:t>Диссертация на соискание степени д</w:t>
      </w:r>
      <w:r>
        <w:rPr>
          <w:sz w:val="24"/>
          <w:szCs w:val="24"/>
        </w:rPr>
        <w:t>октора физико-математических на</w:t>
      </w:r>
      <w:r w:rsidRPr="00433CE0">
        <w:rPr>
          <w:sz w:val="24"/>
          <w:szCs w:val="24"/>
        </w:rPr>
        <w:t>ук по специальности 0</w:t>
      </w:r>
      <w:r>
        <w:rPr>
          <w:sz w:val="24"/>
          <w:szCs w:val="24"/>
        </w:rPr>
        <w:t xml:space="preserve">1.01.05 – теория вероятностей и </w:t>
      </w:r>
      <w:r w:rsidRPr="00433CE0">
        <w:rPr>
          <w:sz w:val="24"/>
          <w:szCs w:val="24"/>
        </w:rPr>
        <w:t>математическая статистика. — Горький, 1980. — 330 с.</w:t>
      </w:r>
    </w:p>
    <w:p w:rsidR="003305CE" w:rsidRDefault="003305CE" w:rsidP="003305CE">
      <w:pPr>
        <w:pStyle w:val="L"/>
        <w:rPr>
          <w:sz w:val="24"/>
          <w:szCs w:val="24"/>
        </w:rPr>
      </w:pPr>
      <w:r w:rsidRPr="003305CE">
        <w:rPr>
          <w:sz w:val="24"/>
          <w:szCs w:val="24"/>
        </w:rPr>
        <w:t>[16] Федоткин, М.А. Оптимальн</w:t>
      </w:r>
      <w:r>
        <w:rPr>
          <w:sz w:val="24"/>
          <w:szCs w:val="24"/>
        </w:rPr>
        <w:t>ое управление конфликтными пото</w:t>
      </w:r>
      <w:r w:rsidRPr="003305CE">
        <w:rPr>
          <w:sz w:val="24"/>
          <w:szCs w:val="24"/>
        </w:rPr>
        <w:t>ками и маркированные точечные проце</w:t>
      </w:r>
      <w:r>
        <w:rPr>
          <w:sz w:val="24"/>
          <w:szCs w:val="24"/>
        </w:rPr>
        <w:t>ссы с выделенной дискретной ком</w:t>
      </w:r>
      <w:r w:rsidRPr="003305CE">
        <w:rPr>
          <w:sz w:val="24"/>
          <w:szCs w:val="24"/>
        </w:rPr>
        <w:t xml:space="preserve">понентой, </w:t>
      </w:r>
      <w:r w:rsidRPr="003305CE">
        <w:rPr>
          <w:sz w:val="24"/>
          <w:szCs w:val="24"/>
          <w:lang w:val="en-US"/>
        </w:rPr>
        <w:t>I</w:t>
      </w:r>
      <w:r w:rsidRPr="003305CE">
        <w:rPr>
          <w:sz w:val="24"/>
          <w:szCs w:val="24"/>
        </w:rPr>
        <w:t xml:space="preserve"> / Литовский математический </w:t>
      </w:r>
      <w:r>
        <w:rPr>
          <w:sz w:val="24"/>
          <w:szCs w:val="24"/>
        </w:rPr>
        <w:t>сборник.</w:t>
      </w:r>
      <w:r w:rsidRPr="003305CE">
        <w:rPr>
          <w:sz w:val="24"/>
          <w:szCs w:val="24"/>
        </w:rPr>
        <w:t>,</w:t>
      </w:r>
      <w:r>
        <w:rPr>
          <w:sz w:val="24"/>
          <w:szCs w:val="24"/>
        </w:rPr>
        <w:t xml:space="preserve"> </w:t>
      </w:r>
      <w:r w:rsidRPr="003305CE">
        <w:rPr>
          <w:sz w:val="24"/>
          <w:szCs w:val="24"/>
        </w:rPr>
        <w:t>1988. — Т. 28, №. 4. — С. 784–794.</w:t>
      </w:r>
    </w:p>
    <w:p w:rsidR="00DD7541" w:rsidRPr="005C55AD" w:rsidRDefault="00DD7541" w:rsidP="00DD7541">
      <w:pPr>
        <w:pStyle w:val="L"/>
        <w:rPr>
          <w:sz w:val="24"/>
          <w:szCs w:val="24"/>
        </w:rPr>
      </w:pPr>
      <w:r w:rsidRPr="00DD7541">
        <w:rPr>
          <w:sz w:val="24"/>
          <w:szCs w:val="24"/>
        </w:rPr>
        <w:t>[17] Федоткин, М.А. Процессы о</w:t>
      </w:r>
      <w:r>
        <w:rPr>
          <w:sz w:val="24"/>
          <w:szCs w:val="24"/>
        </w:rPr>
        <w:t>бслуживания и управляющие систе</w:t>
      </w:r>
      <w:r w:rsidRPr="00DD7541">
        <w:rPr>
          <w:sz w:val="24"/>
          <w:szCs w:val="24"/>
        </w:rPr>
        <w:t>мы / Математичекие вопросы кибернетики. Вып. 6:</w:t>
      </w:r>
      <w:r w:rsidRPr="00470B4D">
        <w:rPr>
          <w:sz w:val="24"/>
          <w:szCs w:val="24"/>
        </w:rPr>
        <w:t xml:space="preserve"> </w:t>
      </w:r>
      <w:r>
        <w:rPr>
          <w:sz w:val="24"/>
          <w:szCs w:val="24"/>
        </w:rPr>
        <w:t>Сборник статей,</w:t>
      </w:r>
      <w:r w:rsidRPr="00DD7541">
        <w:rPr>
          <w:sz w:val="24"/>
          <w:szCs w:val="24"/>
        </w:rPr>
        <w:t xml:space="preserve"> Под ред. С. В. Яблонского. — М.: Наука. </w:t>
      </w:r>
      <w:r w:rsidRPr="005C55AD">
        <w:rPr>
          <w:sz w:val="24"/>
          <w:szCs w:val="24"/>
        </w:rPr>
        <w:t>Физматлит, 1996. — С. 51–70.</w:t>
      </w:r>
    </w:p>
    <w:p w:rsidR="004569A7" w:rsidRDefault="004569A7" w:rsidP="005C55AD">
      <w:pPr>
        <w:pStyle w:val="L"/>
        <w:rPr>
          <w:sz w:val="24"/>
          <w:szCs w:val="24"/>
          <w:lang w:val="en-US"/>
        </w:rPr>
      </w:pPr>
      <w:r w:rsidRPr="005C55AD">
        <w:rPr>
          <w:sz w:val="24"/>
          <w:szCs w:val="24"/>
        </w:rPr>
        <w:t xml:space="preserve">[18] </w:t>
      </w:r>
      <w:r w:rsidR="005C55AD" w:rsidRPr="005C55AD">
        <w:rPr>
          <w:sz w:val="24"/>
          <w:szCs w:val="24"/>
        </w:rPr>
        <w:t xml:space="preserve">Федоткин, М.А. Нелокальный способ задания управляемых случайных процессов / </w:t>
      </w:r>
      <w:r w:rsidR="005C55AD">
        <w:rPr>
          <w:sz w:val="24"/>
          <w:szCs w:val="24"/>
        </w:rPr>
        <w:t>Математические вопросы киберне</w:t>
      </w:r>
      <w:r w:rsidR="00B979C1">
        <w:rPr>
          <w:sz w:val="24"/>
          <w:szCs w:val="24"/>
        </w:rPr>
        <w:t>тики. Вып</w:t>
      </w:r>
      <w:r w:rsidR="00B979C1" w:rsidRPr="00470B4D">
        <w:rPr>
          <w:sz w:val="24"/>
          <w:szCs w:val="24"/>
        </w:rPr>
        <w:t xml:space="preserve">. 7: </w:t>
      </w:r>
      <w:r w:rsidR="00B979C1">
        <w:rPr>
          <w:sz w:val="24"/>
          <w:szCs w:val="24"/>
        </w:rPr>
        <w:t>Сборник</w:t>
      </w:r>
      <w:r w:rsidR="00B979C1" w:rsidRPr="00470B4D">
        <w:rPr>
          <w:sz w:val="24"/>
          <w:szCs w:val="24"/>
        </w:rPr>
        <w:t xml:space="preserve"> </w:t>
      </w:r>
      <w:r w:rsidR="00B979C1">
        <w:rPr>
          <w:sz w:val="24"/>
          <w:szCs w:val="24"/>
        </w:rPr>
        <w:t>статей</w:t>
      </w:r>
      <w:r w:rsidR="00B979C1" w:rsidRPr="00470B4D">
        <w:rPr>
          <w:sz w:val="24"/>
          <w:szCs w:val="24"/>
        </w:rPr>
        <w:t>,</w:t>
      </w:r>
      <w:r w:rsidR="005C55AD" w:rsidRPr="00470B4D">
        <w:rPr>
          <w:sz w:val="24"/>
          <w:szCs w:val="24"/>
        </w:rPr>
        <w:t xml:space="preserve"> </w:t>
      </w:r>
      <w:r w:rsidR="005C55AD" w:rsidRPr="005C55AD">
        <w:rPr>
          <w:sz w:val="24"/>
          <w:szCs w:val="24"/>
        </w:rPr>
        <w:t>Под</w:t>
      </w:r>
      <w:r w:rsidR="005C55AD" w:rsidRPr="00470B4D">
        <w:rPr>
          <w:sz w:val="24"/>
          <w:szCs w:val="24"/>
        </w:rPr>
        <w:t xml:space="preserve"> </w:t>
      </w:r>
      <w:r w:rsidR="005C55AD" w:rsidRPr="005C55AD">
        <w:rPr>
          <w:sz w:val="24"/>
          <w:szCs w:val="24"/>
        </w:rPr>
        <w:t>ред</w:t>
      </w:r>
      <w:r w:rsidR="005C55AD" w:rsidRPr="00470B4D">
        <w:rPr>
          <w:sz w:val="24"/>
          <w:szCs w:val="24"/>
        </w:rPr>
        <w:t xml:space="preserve">. </w:t>
      </w:r>
      <w:r w:rsidR="005C55AD" w:rsidRPr="005C55AD">
        <w:rPr>
          <w:sz w:val="24"/>
          <w:szCs w:val="24"/>
        </w:rPr>
        <w:t>С</w:t>
      </w:r>
      <w:r w:rsidR="005C55AD" w:rsidRPr="00470B4D">
        <w:rPr>
          <w:sz w:val="24"/>
          <w:szCs w:val="24"/>
        </w:rPr>
        <w:t>.</w:t>
      </w:r>
      <w:r w:rsidR="005C55AD" w:rsidRPr="005C55AD">
        <w:rPr>
          <w:sz w:val="24"/>
          <w:szCs w:val="24"/>
        </w:rPr>
        <w:t>В</w:t>
      </w:r>
      <w:r w:rsidR="005C55AD" w:rsidRPr="00470B4D">
        <w:rPr>
          <w:sz w:val="24"/>
          <w:szCs w:val="24"/>
        </w:rPr>
        <w:t xml:space="preserve">. </w:t>
      </w:r>
      <w:r w:rsidR="005C55AD" w:rsidRPr="005C55AD">
        <w:rPr>
          <w:sz w:val="24"/>
          <w:szCs w:val="24"/>
        </w:rPr>
        <w:t>Яблонского</w:t>
      </w:r>
      <w:r w:rsidR="005C55AD" w:rsidRPr="00470B4D">
        <w:rPr>
          <w:sz w:val="24"/>
          <w:szCs w:val="24"/>
        </w:rPr>
        <w:t xml:space="preserve">. — </w:t>
      </w:r>
      <w:r w:rsidR="005C55AD" w:rsidRPr="005C55AD">
        <w:rPr>
          <w:sz w:val="24"/>
          <w:szCs w:val="24"/>
        </w:rPr>
        <w:t>М</w:t>
      </w:r>
      <w:r w:rsidR="005C55AD" w:rsidRPr="00470B4D">
        <w:rPr>
          <w:sz w:val="24"/>
          <w:szCs w:val="24"/>
        </w:rPr>
        <w:t xml:space="preserve">.: </w:t>
      </w:r>
      <w:r w:rsidR="005C55AD" w:rsidRPr="005C55AD">
        <w:rPr>
          <w:sz w:val="24"/>
          <w:szCs w:val="24"/>
        </w:rPr>
        <w:t>Наука</w:t>
      </w:r>
      <w:r w:rsidR="005C55AD" w:rsidRPr="00470B4D">
        <w:rPr>
          <w:sz w:val="24"/>
          <w:szCs w:val="24"/>
        </w:rPr>
        <w:t>.</w:t>
      </w:r>
      <w:r w:rsidR="00B979C1" w:rsidRPr="00470B4D">
        <w:rPr>
          <w:sz w:val="24"/>
          <w:szCs w:val="24"/>
        </w:rPr>
        <w:t xml:space="preserve"> </w:t>
      </w:r>
      <w:r w:rsidR="005C55AD" w:rsidRPr="005C55AD">
        <w:rPr>
          <w:sz w:val="24"/>
          <w:szCs w:val="24"/>
          <w:lang w:val="en-US"/>
        </w:rPr>
        <w:t>Физматлит, 1998. — С. 333–344.</w:t>
      </w:r>
    </w:p>
    <w:p w:rsidR="006109AE" w:rsidRPr="00F2539F" w:rsidRDefault="006109AE" w:rsidP="006109AE">
      <w:pPr>
        <w:pStyle w:val="L"/>
        <w:rPr>
          <w:sz w:val="24"/>
          <w:szCs w:val="24"/>
          <w:lang w:val="en-US"/>
        </w:rPr>
      </w:pPr>
      <w:r>
        <w:rPr>
          <w:sz w:val="24"/>
          <w:szCs w:val="24"/>
          <w:lang w:val="en-US"/>
        </w:rPr>
        <w:t>[1</w:t>
      </w:r>
      <w:r w:rsidRPr="003D1916">
        <w:rPr>
          <w:sz w:val="24"/>
          <w:szCs w:val="24"/>
          <w:lang w:val="en-US"/>
        </w:rPr>
        <w:t>9</w:t>
      </w:r>
      <w:r>
        <w:rPr>
          <w:sz w:val="24"/>
          <w:szCs w:val="24"/>
          <w:lang w:val="en-US"/>
        </w:rPr>
        <w:t xml:space="preserve">] Kocheganov V.M., Zorine A.V. </w:t>
      </w:r>
      <w:r w:rsidR="003D1916" w:rsidRPr="003D1916">
        <w:rPr>
          <w:sz w:val="24"/>
          <w:szCs w:val="24"/>
          <w:lang w:val="en-US"/>
        </w:rPr>
        <w:t xml:space="preserve">Low-priority queue and server's steady-state existence in a tandem under prolongable cyclic service </w:t>
      </w:r>
      <w:r>
        <w:rPr>
          <w:sz w:val="24"/>
          <w:szCs w:val="24"/>
          <w:lang w:val="en-US"/>
        </w:rPr>
        <w:t>/ Distributed Computer and Communication Networks. Ser. Communications in Computer and Information Science,</w:t>
      </w:r>
      <w:r w:rsidR="003D1916" w:rsidRPr="00F108AB">
        <w:rPr>
          <w:sz w:val="24"/>
          <w:szCs w:val="24"/>
          <w:lang w:val="en-US"/>
        </w:rPr>
        <w:t xml:space="preserve"> </w:t>
      </w:r>
      <w:r w:rsidR="003D1916">
        <w:rPr>
          <w:sz w:val="24"/>
          <w:szCs w:val="24"/>
        </w:rPr>
        <w:t>в</w:t>
      </w:r>
      <w:r w:rsidR="003D1916" w:rsidRPr="00F108AB">
        <w:rPr>
          <w:sz w:val="24"/>
          <w:szCs w:val="24"/>
          <w:lang w:val="en-US"/>
        </w:rPr>
        <w:t xml:space="preserve"> </w:t>
      </w:r>
      <w:r w:rsidR="003D1916">
        <w:rPr>
          <w:sz w:val="24"/>
          <w:szCs w:val="24"/>
        </w:rPr>
        <w:t>печати</w:t>
      </w:r>
      <w:r w:rsidRPr="00FB3EBB">
        <w:rPr>
          <w:sz w:val="24"/>
          <w:szCs w:val="24"/>
          <w:lang w:val="en-US"/>
        </w:rPr>
        <w:t>.</w:t>
      </w:r>
    </w:p>
    <w:p w:rsidR="006109AE" w:rsidRPr="00DD7541" w:rsidRDefault="006109AE" w:rsidP="005C55AD">
      <w:pPr>
        <w:pStyle w:val="L"/>
        <w:rPr>
          <w:sz w:val="24"/>
          <w:szCs w:val="24"/>
          <w:lang w:val="en-US"/>
        </w:rPr>
      </w:pPr>
    </w:p>
    <w:p w:rsidR="003A2519" w:rsidRPr="00B979C1" w:rsidRDefault="003A2519" w:rsidP="00021B46">
      <w:pPr>
        <w:pStyle w:val="L"/>
        <w:rPr>
          <w:sz w:val="24"/>
          <w:szCs w:val="24"/>
          <w:lang w:val="en-US"/>
        </w:rPr>
      </w:pPr>
    </w:p>
    <w:p w:rsidR="00773BEE" w:rsidRPr="003A2519" w:rsidRDefault="00773BEE" w:rsidP="003A2519">
      <w:pPr>
        <w:jc w:val="center"/>
        <w:rPr>
          <w:rFonts w:ascii="Times New Roman" w:hAnsi="Times New Roman" w:cs="Times New Roman"/>
          <w:sz w:val="24"/>
          <w:szCs w:val="24"/>
          <w:lang w:val="en-US"/>
        </w:rPr>
      </w:pPr>
      <w:r>
        <w:rPr>
          <w:rFonts w:ascii="Times New Roman" w:hAnsi="Times New Roman" w:cs="Times New Roman"/>
          <w:sz w:val="24"/>
          <w:szCs w:val="24"/>
          <w:lang w:val="en-US"/>
        </w:rPr>
        <w:t>SUFFICIENT CONDITION</w:t>
      </w:r>
      <w:r w:rsidR="003A2519">
        <w:rPr>
          <w:rFonts w:ascii="Times New Roman" w:hAnsi="Times New Roman" w:cs="Times New Roman"/>
          <w:sz w:val="24"/>
          <w:szCs w:val="24"/>
          <w:lang w:val="en-US"/>
        </w:rPr>
        <w:t xml:space="preserve"> OF LOW-PRIORITY QUEUE STATIONARY </w:t>
      </w:r>
      <w:r>
        <w:rPr>
          <w:rFonts w:ascii="Times New Roman" w:hAnsi="Times New Roman" w:cs="Times New Roman"/>
          <w:sz w:val="24"/>
          <w:szCs w:val="24"/>
          <w:lang w:val="en-US"/>
        </w:rPr>
        <w:br/>
      </w:r>
      <w:r w:rsidR="003A2519">
        <w:rPr>
          <w:rFonts w:ascii="Times New Roman" w:hAnsi="Times New Roman" w:cs="Times New Roman"/>
          <w:sz w:val="24"/>
          <w:szCs w:val="24"/>
          <w:lang w:val="en-US"/>
        </w:rPr>
        <w:t>DISTRIBUTION EXISTENCE IN A</w:t>
      </w:r>
      <w:r>
        <w:rPr>
          <w:rFonts w:ascii="Times New Roman" w:hAnsi="Times New Roman" w:cs="Times New Roman"/>
          <w:sz w:val="24"/>
          <w:szCs w:val="24"/>
          <w:lang w:val="en-US"/>
        </w:rPr>
        <w:t xml:space="preserve"> TANDEM OF</w:t>
      </w:r>
      <w:r w:rsidR="003A251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QUEUING SYSTEMS </w:t>
      </w:r>
      <w:r>
        <w:rPr>
          <w:rFonts w:ascii="Times New Roman" w:hAnsi="Times New Roman" w:cs="Times New Roman"/>
          <w:sz w:val="24"/>
          <w:szCs w:val="24"/>
          <w:lang w:val="en-US"/>
        </w:rPr>
        <w:br/>
      </w:r>
    </w:p>
    <w:p w:rsidR="00773BEE" w:rsidRPr="00F2539F" w:rsidRDefault="00773BEE" w:rsidP="00773BEE">
      <w:pPr>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r w:rsidR="00FE103F">
        <w:rPr>
          <w:rFonts w:ascii="Times New Roman" w:hAnsi="Times New Roman" w:cs="Times New Roman"/>
          <w:sz w:val="24"/>
          <w:szCs w:val="24"/>
          <w:lang w:val="en-US"/>
        </w:rPr>
        <w:t>stationary distribution</w:t>
      </w:r>
      <w:r>
        <w:rPr>
          <w:rFonts w:ascii="Times New Roman" w:hAnsi="Times New Roman" w:cs="Times New Roman"/>
          <w:sz w:val="24"/>
          <w:szCs w:val="24"/>
          <w:lang w:val="en-US"/>
        </w:rPr>
        <w:t>, controlling queuing systems, cyclic algorithm with prolongations, conflicting flows, multidimensional denumerable Markov chain</w:t>
      </w:r>
    </w:p>
    <w:p w:rsidR="00773BEE" w:rsidRPr="00F2539F" w:rsidRDefault="00773BEE" w:rsidP="00773BEE">
      <w:pPr>
        <w:rPr>
          <w:rFonts w:ascii="Times New Roman" w:hAnsi="Times New Roman" w:cs="Times New Roman"/>
          <w:sz w:val="24"/>
          <w:szCs w:val="24"/>
          <w:lang w:val="en-US"/>
        </w:rPr>
      </w:pPr>
    </w:p>
    <w:p w:rsidR="00773BEE" w:rsidRDefault="00773BEE" w:rsidP="00773BEE">
      <w:pPr>
        <w:rPr>
          <w:rFonts w:ascii="Times New Roman" w:hAnsi="Times New Roman" w:cs="Times New Roman"/>
          <w:sz w:val="24"/>
          <w:szCs w:val="24"/>
          <w:lang w:val="en-US"/>
        </w:rPr>
      </w:pPr>
      <w:r>
        <w:rPr>
          <w:rFonts w:ascii="Times New Roman" w:hAnsi="Times New Roman" w:cs="Times New Roman"/>
          <w:sz w:val="24"/>
          <w:szCs w:val="24"/>
          <w:lang w:val="en-US"/>
        </w:rPr>
        <w:t xml:space="preserve">A mathematical model of a tandem of queuing systems is considered in a form of multidimensional denumerable Markov chain. Each system has two conflict input flows. In the first system, the customers are serviced in the class of cyclic algorithms. The serviced customers of the first system not instantaneously are transferred </w:t>
      </w:r>
      <w:r w:rsidR="00037A55">
        <w:rPr>
          <w:rFonts w:ascii="Times New Roman" w:hAnsi="Times New Roman" w:cs="Times New Roman"/>
          <w:sz w:val="24"/>
          <w:szCs w:val="24"/>
          <w:lang w:val="en-US"/>
        </w:rPr>
        <w:t>to the second system</w:t>
      </w:r>
      <w:r w:rsidR="0052396D">
        <w:rPr>
          <w:rFonts w:ascii="Times New Roman" w:hAnsi="Times New Roman" w:cs="Times New Roman"/>
          <w:sz w:val="24"/>
          <w:szCs w:val="24"/>
          <w:lang w:val="en-US"/>
        </w:rPr>
        <w:t xml:space="preserve"> and have </w:t>
      </w:r>
      <w:r w:rsidR="00B81DA0">
        <w:rPr>
          <w:rFonts w:ascii="Times New Roman" w:hAnsi="Times New Roman" w:cs="Times New Roman"/>
          <w:sz w:val="24"/>
          <w:szCs w:val="24"/>
          <w:lang w:val="en-US"/>
        </w:rPr>
        <w:t>high priority</w:t>
      </w:r>
      <w:bookmarkStart w:id="0" w:name="_GoBack"/>
      <w:bookmarkEnd w:id="0"/>
      <w:r w:rsidR="00037A55">
        <w:rPr>
          <w:rFonts w:ascii="Times New Roman" w:hAnsi="Times New Roman" w:cs="Times New Roman"/>
          <w:sz w:val="24"/>
          <w:szCs w:val="24"/>
          <w:lang w:val="en-US"/>
        </w:rPr>
        <w:t>. In the second system customers are serviced in the class of cyclic algorithms with prolongations: low-priority customers are serviced when their number exceeds a threshold. In this paper sufficient condition of low-priority queue stationary distribution existence is found.</w:t>
      </w:r>
    </w:p>
    <w:p w:rsidR="003A2519" w:rsidRDefault="003A2519" w:rsidP="00773BEE">
      <w:pPr>
        <w:pStyle w:val="L"/>
        <w:jc w:val="left"/>
        <w:rPr>
          <w:sz w:val="24"/>
          <w:szCs w:val="24"/>
          <w:lang w:val="en-US"/>
        </w:rPr>
      </w:pPr>
    </w:p>
    <w:p w:rsidR="00037A55" w:rsidRDefault="00037A55" w:rsidP="00773BEE">
      <w:pPr>
        <w:pStyle w:val="L"/>
        <w:jc w:val="left"/>
        <w:rPr>
          <w:sz w:val="24"/>
          <w:szCs w:val="24"/>
          <w:lang w:val="en-US"/>
        </w:rPr>
      </w:pPr>
    </w:p>
    <w:p w:rsidR="00037A55" w:rsidRDefault="00037A55" w:rsidP="00773BEE">
      <w:pPr>
        <w:pStyle w:val="L"/>
        <w:jc w:val="left"/>
        <w:rPr>
          <w:sz w:val="24"/>
          <w:szCs w:val="24"/>
        </w:rPr>
      </w:pPr>
      <w:r>
        <w:rPr>
          <w:sz w:val="24"/>
          <w:szCs w:val="24"/>
        </w:rPr>
        <w:t>Раздел «Информатика, системы управления, телекоммуникации и радиолокация»</w:t>
      </w:r>
    </w:p>
    <w:p w:rsidR="00037A55" w:rsidRDefault="00037A55" w:rsidP="00773BEE">
      <w:pPr>
        <w:pStyle w:val="L"/>
        <w:jc w:val="left"/>
        <w:rPr>
          <w:sz w:val="24"/>
          <w:szCs w:val="24"/>
        </w:rPr>
      </w:pPr>
    </w:p>
    <w:p w:rsidR="00037A55" w:rsidRPr="00037A55" w:rsidRDefault="00037A55" w:rsidP="00773BEE">
      <w:pPr>
        <w:pStyle w:val="L"/>
        <w:jc w:val="left"/>
        <w:rPr>
          <w:sz w:val="24"/>
          <w:szCs w:val="24"/>
        </w:rPr>
      </w:pPr>
      <w:r>
        <w:rPr>
          <w:sz w:val="24"/>
          <w:szCs w:val="24"/>
        </w:rPr>
        <w:t xml:space="preserve">Контактная информация: Кочеганов Виктор, </w:t>
      </w:r>
      <w:r>
        <w:rPr>
          <w:sz w:val="24"/>
          <w:szCs w:val="24"/>
          <w:lang w:val="en-US"/>
        </w:rPr>
        <w:t>e</w:t>
      </w:r>
      <w:r w:rsidRPr="00037A55">
        <w:rPr>
          <w:sz w:val="24"/>
          <w:szCs w:val="24"/>
        </w:rPr>
        <w:t>-</w:t>
      </w:r>
      <w:r>
        <w:rPr>
          <w:sz w:val="24"/>
          <w:szCs w:val="24"/>
          <w:lang w:val="en-US"/>
        </w:rPr>
        <w:t>mail</w:t>
      </w:r>
      <w:r w:rsidRPr="00037A55">
        <w:rPr>
          <w:sz w:val="24"/>
          <w:szCs w:val="24"/>
        </w:rPr>
        <w:t xml:space="preserve">: </w:t>
      </w:r>
      <w:r>
        <w:rPr>
          <w:sz w:val="24"/>
          <w:szCs w:val="24"/>
          <w:lang w:val="en-US"/>
        </w:rPr>
        <w:t>kocheganov</w:t>
      </w:r>
      <w:r w:rsidRPr="00037A55">
        <w:rPr>
          <w:sz w:val="24"/>
          <w:szCs w:val="24"/>
        </w:rPr>
        <w:t>@</w:t>
      </w:r>
      <w:r>
        <w:rPr>
          <w:sz w:val="24"/>
          <w:szCs w:val="24"/>
          <w:lang w:val="en-US"/>
        </w:rPr>
        <w:t>gmail</w:t>
      </w:r>
      <w:r w:rsidRPr="00037A55">
        <w:rPr>
          <w:sz w:val="24"/>
          <w:szCs w:val="24"/>
        </w:rPr>
        <w:t>.</w:t>
      </w:r>
      <w:r>
        <w:rPr>
          <w:sz w:val="24"/>
          <w:szCs w:val="24"/>
          <w:lang w:val="en-US"/>
        </w:rPr>
        <w:t>com</w:t>
      </w:r>
    </w:p>
    <w:p w:rsidR="005472DE" w:rsidRPr="00037A55" w:rsidRDefault="005472DE">
      <w:pPr>
        <w:pStyle w:val="L"/>
        <w:jc w:val="left"/>
        <w:rPr>
          <w:sz w:val="24"/>
          <w:szCs w:val="24"/>
        </w:rPr>
      </w:pPr>
    </w:p>
    <w:sectPr w:rsidR="005472DE" w:rsidRPr="00037A55" w:rsidSect="002A5D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7604C"/>
    <w:multiLevelType w:val="hybridMultilevel"/>
    <w:tmpl w:val="BDB45368"/>
    <w:lvl w:ilvl="0" w:tplc="8884B43A">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83CEE"/>
    <w:multiLevelType w:val="hybridMultilevel"/>
    <w:tmpl w:val="21C264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9A0494"/>
    <w:multiLevelType w:val="hybridMultilevel"/>
    <w:tmpl w:val="21C264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compat>
    <w:compatSetting w:name="compatibilityMode" w:uri="http://schemas.microsoft.com/office/word" w:val="12"/>
  </w:compat>
  <w:rsids>
    <w:rsidRoot w:val="005465DB"/>
    <w:rsid w:val="000008A6"/>
    <w:rsid w:val="00021B46"/>
    <w:rsid w:val="00037A55"/>
    <w:rsid w:val="000456F8"/>
    <w:rsid w:val="0005491F"/>
    <w:rsid w:val="000740AC"/>
    <w:rsid w:val="000849AC"/>
    <w:rsid w:val="00095161"/>
    <w:rsid w:val="000958E4"/>
    <w:rsid w:val="000A589F"/>
    <w:rsid w:val="000C4010"/>
    <w:rsid w:val="000D22E1"/>
    <w:rsid w:val="000E5B40"/>
    <w:rsid w:val="00106BE9"/>
    <w:rsid w:val="00120D4C"/>
    <w:rsid w:val="00130132"/>
    <w:rsid w:val="00130619"/>
    <w:rsid w:val="00147CB0"/>
    <w:rsid w:val="00166F1F"/>
    <w:rsid w:val="00175500"/>
    <w:rsid w:val="001823B7"/>
    <w:rsid w:val="001912E0"/>
    <w:rsid w:val="001D2554"/>
    <w:rsid w:val="001D2FCB"/>
    <w:rsid w:val="001E6D7A"/>
    <w:rsid w:val="001F7CD5"/>
    <w:rsid w:val="002232CA"/>
    <w:rsid w:val="00244754"/>
    <w:rsid w:val="002473B5"/>
    <w:rsid w:val="00250442"/>
    <w:rsid w:val="00254B83"/>
    <w:rsid w:val="00277E9A"/>
    <w:rsid w:val="00294BC6"/>
    <w:rsid w:val="002A2754"/>
    <w:rsid w:val="002A5DAD"/>
    <w:rsid w:val="002A7B3B"/>
    <w:rsid w:val="002B4EB1"/>
    <w:rsid w:val="002C039F"/>
    <w:rsid w:val="002C3AA7"/>
    <w:rsid w:val="0030328E"/>
    <w:rsid w:val="00317EA5"/>
    <w:rsid w:val="00326345"/>
    <w:rsid w:val="00330171"/>
    <w:rsid w:val="003305CE"/>
    <w:rsid w:val="00344ED1"/>
    <w:rsid w:val="0036024D"/>
    <w:rsid w:val="003668AB"/>
    <w:rsid w:val="003A2519"/>
    <w:rsid w:val="003C534B"/>
    <w:rsid w:val="003D1916"/>
    <w:rsid w:val="003F193B"/>
    <w:rsid w:val="00412B96"/>
    <w:rsid w:val="00420450"/>
    <w:rsid w:val="0042354D"/>
    <w:rsid w:val="004273A4"/>
    <w:rsid w:val="00431665"/>
    <w:rsid w:val="00433CE0"/>
    <w:rsid w:val="004357B4"/>
    <w:rsid w:val="00440107"/>
    <w:rsid w:val="004569A7"/>
    <w:rsid w:val="00457057"/>
    <w:rsid w:val="00470B4D"/>
    <w:rsid w:val="00483640"/>
    <w:rsid w:val="00520534"/>
    <w:rsid w:val="00522F94"/>
    <w:rsid w:val="0052396D"/>
    <w:rsid w:val="005465DB"/>
    <w:rsid w:val="005472DE"/>
    <w:rsid w:val="00547CD0"/>
    <w:rsid w:val="00592DA1"/>
    <w:rsid w:val="005C04F5"/>
    <w:rsid w:val="005C55AD"/>
    <w:rsid w:val="005E2982"/>
    <w:rsid w:val="005F6442"/>
    <w:rsid w:val="00600A05"/>
    <w:rsid w:val="00601E1D"/>
    <w:rsid w:val="006059A5"/>
    <w:rsid w:val="006109AE"/>
    <w:rsid w:val="00644218"/>
    <w:rsid w:val="00694751"/>
    <w:rsid w:val="006A442B"/>
    <w:rsid w:val="006B2B6C"/>
    <w:rsid w:val="006D69F0"/>
    <w:rsid w:val="006E4500"/>
    <w:rsid w:val="00700A2D"/>
    <w:rsid w:val="00704301"/>
    <w:rsid w:val="0070436E"/>
    <w:rsid w:val="00706D88"/>
    <w:rsid w:val="0072194B"/>
    <w:rsid w:val="007453BF"/>
    <w:rsid w:val="007674D2"/>
    <w:rsid w:val="00773BEE"/>
    <w:rsid w:val="00775EF6"/>
    <w:rsid w:val="00793FFD"/>
    <w:rsid w:val="00794E48"/>
    <w:rsid w:val="007A4162"/>
    <w:rsid w:val="007D0E8B"/>
    <w:rsid w:val="007E05A2"/>
    <w:rsid w:val="007E172B"/>
    <w:rsid w:val="007E66D8"/>
    <w:rsid w:val="00805957"/>
    <w:rsid w:val="0082198C"/>
    <w:rsid w:val="0082412E"/>
    <w:rsid w:val="00826D2E"/>
    <w:rsid w:val="0084136D"/>
    <w:rsid w:val="0084703B"/>
    <w:rsid w:val="00851767"/>
    <w:rsid w:val="0085600E"/>
    <w:rsid w:val="00881DFF"/>
    <w:rsid w:val="008B24DA"/>
    <w:rsid w:val="008B3AEC"/>
    <w:rsid w:val="008D2CFB"/>
    <w:rsid w:val="008F4473"/>
    <w:rsid w:val="00906F31"/>
    <w:rsid w:val="00944161"/>
    <w:rsid w:val="0096623C"/>
    <w:rsid w:val="00966B2D"/>
    <w:rsid w:val="009A0A9C"/>
    <w:rsid w:val="009D0390"/>
    <w:rsid w:val="009E5888"/>
    <w:rsid w:val="00A07CF7"/>
    <w:rsid w:val="00A2658A"/>
    <w:rsid w:val="00A32FB2"/>
    <w:rsid w:val="00A47EEB"/>
    <w:rsid w:val="00A613F3"/>
    <w:rsid w:val="00A7465F"/>
    <w:rsid w:val="00A91CC0"/>
    <w:rsid w:val="00A96E64"/>
    <w:rsid w:val="00AB5D6C"/>
    <w:rsid w:val="00AE131F"/>
    <w:rsid w:val="00AE7DD9"/>
    <w:rsid w:val="00AF1387"/>
    <w:rsid w:val="00B00A2D"/>
    <w:rsid w:val="00B051B7"/>
    <w:rsid w:val="00B32B03"/>
    <w:rsid w:val="00B36F6F"/>
    <w:rsid w:val="00B443DC"/>
    <w:rsid w:val="00B5516F"/>
    <w:rsid w:val="00B81DA0"/>
    <w:rsid w:val="00B979C1"/>
    <w:rsid w:val="00BA4FC7"/>
    <w:rsid w:val="00BA63F0"/>
    <w:rsid w:val="00BB2D7C"/>
    <w:rsid w:val="00BC086A"/>
    <w:rsid w:val="00BC69FD"/>
    <w:rsid w:val="00BD7CA9"/>
    <w:rsid w:val="00BE1DE4"/>
    <w:rsid w:val="00BE3D3A"/>
    <w:rsid w:val="00BE4926"/>
    <w:rsid w:val="00BF0633"/>
    <w:rsid w:val="00BF42A8"/>
    <w:rsid w:val="00C047BA"/>
    <w:rsid w:val="00C632F6"/>
    <w:rsid w:val="00C70A06"/>
    <w:rsid w:val="00C71B3D"/>
    <w:rsid w:val="00C824A0"/>
    <w:rsid w:val="00C82A68"/>
    <w:rsid w:val="00C96D8A"/>
    <w:rsid w:val="00CA0C80"/>
    <w:rsid w:val="00CA0F40"/>
    <w:rsid w:val="00CC4D7C"/>
    <w:rsid w:val="00CE28CF"/>
    <w:rsid w:val="00D16FA2"/>
    <w:rsid w:val="00D214DB"/>
    <w:rsid w:val="00D63317"/>
    <w:rsid w:val="00DA0D85"/>
    <w:rsid w:val="00DB6C19"/>
    <w:rsid w:val="00DD2B4E"/>
    <w:rsid w:val="00DD46CE"/>
    <w:rsid w:val="00DD7541"/>
    <w:rsid w:val="00DE7575"/>
    <w:rsid w:val="00DE7766"/>
    <w:rsid w:val="00E00B31"/>
    <w:rsid w:val="00E06A60"/>
    <w:rsid w:val="00E46140"/>
    <w:rsid w:val="00E56CA0"/>
    <w:rsid w:val="00E67239"/>
    <w:rsid w:val="00E82083"/>
    <w:rsid w:val="00EA4491"/>
    <w:rsid w:val="00ED564A"/>
    <w:rsid w:val="00EF2740"/>
    <w:rsid w:val="00F05AB5"/>
    <w:rsid w:val="00F108AB"/>
    <w:rsid w:val="00F10AB1"/>
    <w:rsid w:val="00F20822"/>
    <w:rsid w:val="00F2539F"/>
    <w:rsid w:val="00F449A8"/>
    <w:rsid w:val="00F70A3C"/>
    <w:rsid w:val="00F71DB2"/>
    <w:rsid w:val="00F766F6"/>
    <w:rsid w:val="00F86D00"/>
    <w:rsid w:val="00F97AEF"/>
    <w:rsid w:val="00FB3EBB"/>
    <w:rsid w:val="00FB6009"/>
    <w:rsid w:val="00FC44F6"/>
    <w:rsid w:val="00FD262B"/>
    <w:rsid w:val="00FE103F"/>
    <w:rsid w:val="00FF5F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FC562-FF09-40E5-8244-A6DB1789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575"/>
  </w:style>
  <w:style w:type="paragraph" w:styleId="Heading1">
    <w:name w:val="heading 1"/>
    <w:basedOn w:val="Normal"/>
    <w:next w:val="Normal"/>
    <w:link w:val="Heading1Char"/>
    <w:uiPriority w:val="9"/>
    <w:qFormat/>
    <w:rsid w:val="002A5D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EA4491"/>
    <w:pPr>
      <w:keepNext/>
      <w:ind w:firstLine="567"/>
      <w:jc w:val="center"/>
      <w:outlineLvl w:val="5"/>
    </w:pPr>
    <w:rPr>
      <w:rFonts w:ascii="Times New Roman" w:eastAsia="Times New Roman" w:hAnsi="Times New Roman" w:cs="Times New Roman"/>
      <w:b/>
      <w:sz w:val="28"/>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DAD"/>
    <w:rPr>
      <w:rFonts w:asciiTheme="majorHAnsi" w:eastAsiaTheme="majorEastAsia" w:hAnsiTheme="majorHAnsi" w:cstheme="majorBidi"/>
      <w:b/>
      <w:bCs/>
      <w:color w:val="365F91" w:themeColor="accent1" w:themeShade="BF"/>
      <w:sz w:val="28"/>
      <w:szCs w:val="28"/>
    </w:rPr>
  </w:style>
  <w:style w:type="paragraph" w:customStyle="1" w:styleId="UDK">
    <w:name w:val="UDK"/>
    <w:basedOn w:val="Normal"/>
    <w:rsid w:val="00775EF6"/>
    <w:pPr>
      <w:widowControl w:val="0"/>
    </w:pPr>
    <w:rPr>
      <w:rFonts w:ascii="Times New Roman" w:eastAsia="Times New Roman" w:hAnsi="Times New Roman" w:cs="Times New Roman"/>
      <w:sz w:val="24"/>
      <w:szCs w:val="24"/>
      <w:lang w:eastAsia="ru-RU"/>
    </w:rPr>
  </w:style>
  <w:style w:type="character" w:customStyle="1" w:styleId="Heading6Char">
    <w:name w:val="Heading 6 Char"/>
    <w:basedOn w:val="DefaultParagraphFont"/>
    <w:link w:val="Heading6"/>
    <w:rsid w:val="00EA4491"/>
    <w:rPr>
      <w:rFonts w:ascii="Times New Roman" w:eastAsia="Times New Roman" w:hAnsi="Times New Roman" w:cs="Times New Roman"/>
      <w:b/>
      <w:sz w:val="28"/>
      <w:szCs w:val="24"/>
      <w:lang w:eastAsia="ru-RU"/>
    </w:rPr>
  </w:style>
  <w:style w:type="paragraph" w:styleId="BalloonText">
    <w:name w:val="Balloon Text"/>
    <w:basedOn w:val="Normal"/>
    <w:link w:val="BalloonTextChar"/>
    <w:uiPriority w:val="99"/>
    <w:semiHidden/>
    <w:unhideWhenUsed/>
    <w:rsid w:val="00C632F6"/>
    <w:rPr>
      <w:rFonts w:ascii="Tahoma" w:hAnsi="Tahoma" w:cs="Tahoma"/>
      <w:sz w:val="16"/>
      <w:szCs w:val="16"/>
    </w:rPr>
  </w:style>
  <w:style w:type="character" w:customStyle="1" w:styleId="BalloonTextChar">
    <w:name w:val="Balloon Text Char"/>
    <w:basedOn w:val="DefaultParagraphFont"/>
    <w:link w:val="BalloonText"/>
    <w:uiPriority w:val="99"/>
    <w:semiHidden/>
    <w:rsid w:val="00C632F6"/>
    <w:rPr>
      <w:rFonts w:ascii="Tahoma" w:hAnsi="Tahoma" w:cs="Tahoma"/>
      <w:sz w:val="16"/>
      <w:szCs w:val="16"/>
    </w:rPr>
  </w:style>
  <w:style w:type="paragraph" w:customStyle="1" w:styleId="a">
    <w:name w:val="ЗагЛитературы"/>
    <w:basedOn w:val="Normal"/>
    <w:next w:val="L"/>
    <w:rsid w:val="00E00B31"/>
    <w:pPr>
      <w:spacing w:before="40" w:after="120"/>
    </w:pPr>
    <w:rPr>
      <w:rFonts w:ascii="Times New Roman" w:eastAsia="Times New Roman" w:hAnsi="Times New Roman" w:cs="Times New Roman"/>
      <w:b/>
      <w:bCs/>
      <w:sz w:val="18"/>
      <w:szCs w:val="20"/>
      <w:lang w:eastAsia="ru-RU"/>
    </w:rPr>
  </w:style>
  <w:style w:type="paragraph" w:customStyle="1" w:styleId="L">
    <w:name w:val="Lитература"/>
    <w:basedOn w:val="Normal"/>
    <w:link w:val="L0"/>
    <w:rsid w:val="00E00B31"/>
    <w:rPr>
      <w:rFonts w:ascii="Times New Roman" w:eastAsia="Times New Roman" w:hAnsi="Times New Roman" w:cs="Times New Roman"/>
      <w:sz w:val="18"/>
      <w:szCs w:val="20"/>
      <w:lang w:eastAsia="ru-RU"/>
    </w:rPr>
  </w:style>
  <w:style w:type="character" w:customStyle="1" w:styleId="L0">
    <w:name w:val="Lитература Знак"/>
    <w:basedOn w:val="DefaultParagraphFont"/>
    <w:link w:val="L"/>
    <w:rsid w:val="00E00B31"/>
    <w:rPr>
      <w:rFonts w:ascii="Times New Roman" w:eastAsia="Times New Roman" w:hAnsi="Times New Roman" w:cs="Times New Roman"/>
      <w:sz w:val="18"/>
      <w:szCs w:val="20"/>
      <w:lang w:eastAsia="ru-RU"/>
    </w:rPr>
  </w:style>
  <w:style w:type="character" w:styleId="PlaceholderText">
    <w:name w:val="Placeholder Text"/>
    <w:basedOn w:val="DefaultParagraphFont"/>
    <w:uiPriority w:val="99"/>
    <w:semiHidden/>
    <w:rsid w:val="007E05A2"/>
    <w:rPr>
      <w:color w:val="808080"/>
    </w:rPr>
  </w:style>
  <w:style w:type="paragraph" w:styleId="ListParagraph">
    <w:name w:val="List Paragraph"/>
    <w:basedOn w:val="Normal"/>
    <w:uiPriority w:val="34"/>
    <w:qFormat/>
    <w:rsid w:val="008F4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image" Target="media/image41.wmf"/><Relationship Id="rId138" Type="http://schemas.openxmlformats.org/officeDocument/2006/relationships/oleObject" Target="embeddings/oleObject66.bin"/><Relationship Id="rId159" Type="http://schemas.openxmlformats.org/officeDocument/2006/relationships/image" Target="media/image78.wmf"/><Relationship Id="rId170" Type="http://schemas.openxmlformats.org/officeDocument/2006/relationships/oleObject" Target="embeddings/oleObject83.bin"/><Relationship Id="rId191" Type="http://schemas.openxmlformats.org/officeDocument/2006/relationships/image" Target="media/image91.wmf"/><Relationship Id="rId205" Type="http://schemas.openxmlformats.org/officeDocument/2006/relationships/image" Target="media/image97.wmf"/><Relationship Id="rId107" Type="http://schemas.openxmlformats.org/officeDocument/2006/relationships/oleObject" Target="embeddings/oleObject50.bin"/><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oleObject" Target="embeddings/oleObject23.bin"/><Relationship Id="rId74" Type="http://schemas.openxmlformats.org/officeDocument/2006/relationships/image" Target="media/image36.wmf"/><Relationship Id="rId128" Type="http://schemas.openxmlformats.org/officeDocument/2006/relationships/oleObject" Target="embeddings/oleObject61.bin"/><Relationship Id="rId149" Type="http://schemas.openxmlformats.org/officeDocument/2006/relationships/image" Target="media/image73.wmf"/><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4.bin"/><Relationship Id="rId160" Type="http://schemas.openxmlformats.org/officeDocument/2006/relationships/oleObject" Target="embeddings/oleObject77.bin"/><Relationship Id="rId165" Type="http://schemas.openxmlformats.org/officeDocument/2006/relationships/oleObject" Target="embeddings/oleObject80.bin"/><Relationship Id="rId181" Type="http://schemas.openxmlformats.org/officeDocument/2006/relationships/oleObject" Target="embeddings/oleObject90.bin"/><Relationship Id="rId186" Type="http://schemas.openxmlformats.org/officeDocument/2006/relationships/oleObject" Target="embeddings/oleObject93.bin"/><Relationship Id="rId216" Type="http://schemas.openxmlformats.org/officeDocument/2006/relationships/oleObject" Target="embeddings/oleObject110.bin"/><Relationship Id="rId211" Type="http://schemas.openxmlformats.org/officeDocument/2006/relationships/oleObject" Target="embeddings/oleObject107.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image" Target="media/image31.wmf"/><Relationship Id="rId69" Type="http://schemas.openxmlformats.org/officeDocument/2006/relationships/oleObject" Target="embeddings/oleObject31.bin"/><Relationship Id="rId113" Type="http://schemas.openxmlformats.org/officeDocument/2006/relationships/image" Target="media/image55.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8.wmf"/><Relationship Id="rId80" Type="http://schemas.openxmlformats.org/officeDocument/2006/relationships/image" Target="media/image39.wmf"/><Relationship Id="rId85" Type="http://schemas.openxmlformats.org/officeDocument/2006/relationships/oleObject" Target="embeddings/oleObject39.bin"/><Relationship Id="rId150" Type="http://schemas.openxmlformats.org/officeDocument/2006/relationships/oleObject" Target="embeddings/oleObject72.bin"/><Relationship Id="rId155" Type="http://schemas.openxmlformats.org/officeDocument/2006/relationships/image" Target="media/image76.wmf"/><Relationship Id="rId171" Type="http://schemas.openxmlformats.org/officeDocument/2006/relationships/image" Target="media/image83.wmf"/><Relationship Id="rId176" Type="http://schemas.openxmlformats.org/officeDocument/2006/relationships/image" Target="media/image85.wmf"/><Relationship Id="rId192" Type="http://schemas.openxmlformats.org/officeDocument/2006/relationships/oleObject" Target="embeddings/oleObject96.bin"/><Relationship Id="rId197" Type="http://schemas.openxmlformats.org/officeDocument/2006/relationships/image" Target="media/image94.wmf"/><Relationship Id="rId206" Type="http://schemas.openxmlformats.org/officeDocument/2006/relationships/oleObject" Target="embeddings/oleObject104.bin"/><Relationship Id="rId201" Type="http://schemas.openxmlformats.org/officeDocument/2006/relationships/image" Target="media/image96.wmf"/><Relationship Id="rId222" Type="http://schemas.openxmlformats.org/officeDocument/2006/relationships/theme" Target="theme/theme1.xml"/><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3.wmf"/><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7.wmf"/><Relationship Id="rId140" Type="http://schemas.openxmlformats.org/officeDocument/2006/relationships/oleObject" Target="embeddings/oleObject67.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image" Target="media/image81.wmf"/><Relationship Id="rId182" Type="http://schemas.openxmlformats.org/officeDocument/2006/relationships/image" Target="media/image87.wmf"/><Relationship Id="rId187" Type="http://schemas.openxmlformats.org/officeDocument/2006/relationships/image" Target="media/image89.wmf"/><Relationship Id="rId217" Type="http://schemas.openxmlformats.org/officeDocument/2006/relationships/image" Target="media/image102.wmf"/><Relationship Id="rId1" Type="http://schemas.openxmlformats.org/officeDocument/2006/relationships/customXml" Target="../customXml/item1.xml"/><Relationship Id="rId6" Type="http://schemas.openxmlformats.org/officeDocument/2006/relationships/image" Target="media/image1.png"/><Relationship Id="rId212" Type="http://schemas.openxmlformats.org/officeDocument/2006/relationships/oleObject" Target="embeddings/oleObject108.bin"/><Relationship Id="rId23" Type="http://schemas.openxmlformats.org/officeDocument/2006/relationships/image" Target="media/image10.wmf"/><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oleObject" Target="embeddings/oleObject54.bin"/><Relationship Id="rId119" Type="http://schemas.openxmlformats.org/officeDocument/2006/relationships/image" Target="media/image58.wmf"/><Relationship Id="rId44" Type="http://schemas.openxmlformats.org/officeDocument/2006/relationships/oleObject" Target="embeddings/oleObject19.bin"/><Relationship Id="rId60" Type="http://schemas.openxmlformats.org/officeDocument/2006/relationships/image" Target="media/image29.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2.wmf"/><Relationship Id="rId130" Type="http://schemas.openxmlformats.org/officeDocument/2006/relationships/oleObject" Target="embeddings/oleObject62.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5.bin"/><Relationship Id="rId177" Type="http://schemas.openxmlformats.org/officeDocument/2006/relationships/oleObject" Target="embeddings/oleObject87.bin"/><Relationship Id="rId198" Type="http://schemas.openxmlformats.org/officeDocument/2006/relationships/oleObject" Target="embeddings/oleObject99.bin"/><Relationship Id="rId172" Type="http://schemas.openxmlformats.org/officeDocument/2006/relationships/oleObject" Target="embeddings/oleObject84.bin"/><Relationship Id="rId193" Type="http://schemas.openxmlformats.org/officeDocument/2006/relationships/image" Target="media/image92.wmf"/><Relationship Id="rId202" Type="http://schemas.openxmlformats.org/officeDocument/2006/relationships/oleObject" Target="embeddings/oleObject101.bin"/><Relationship Id="rId207" Type="http://schemas.openxmlformats.org/officeDocument/2006/relationships/oleObject" Target="embeddings/oleObject105.bin"/><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1.wmf"/><Relationship Id="rId120" Type="http://schemas.openxmlformats.org/officeDocument/2006/relationships/oleObject" Target="embeddings/oleObject57.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70.bin"/><Relationship Id="rId167" Type="http://schemas.openxmlformats.org/officeDocument/2006/relationships/oleObject" Target="embeddings/oleObject81.bin"/><Relationship Id="rId188" Type="http://schemas.openxmlformats.org/officeDocument/2006/relationships/oleObject" Target="embeddings/oleObject94.bin"/><Relationship Id="rId7" Type="http://schemas.openxmlformats.org/officeDocument/2006/relationships/image" Target="media/image2.wmf"/><Relationship Id="rId71" Type="http://schemas.openxmlformats.org/officeDocument/2006/relationships/oleObject" Target="embeddings/oleObject32.bin"/><Relationship Id="rId92" Type="http://schemas.openxmlformats.org/officeDocument/2006/relationships/image" Target="media/image45.wmf"/><Relationship Id="rId162" Type="http://schemas.openxmlformats.org/officeDocument/2006/relationships/oleObject" Target="embeddings/oleObject78.bin"/><Relationship Id="rId183" Type="http://schemas.openxmlformats.org/officeDocument/2006/relationships/oleObject" Target="embeddings/oleObject91.bin"/><Relationship Id="rId213" Type="http://schemas.openxmlformats.org/officeDocument/2006/relationships/image" Target="media/image100.wmf"/><Relationship Id="rId218"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5.bin"/><Relationship Id="rId157" Type="http://schemas.openxmlformats.org/officeDocument/2006/relationships/image" Target="media/image77.wmf"/><Relationship Id="rId178" Type="http://schemas.openxmlformats.org/officeDocument/2006/relationships/oleObject" Target="embeddings/oleObject88.bin"/><Relationship Id="rId61" Type="http://schemas.openxmlformats.org/officeDocument/2006/relationships/oleObject" Target="embeddings/oleObject27.bin"/><Relationship Id="rId82" Type="http://schemas.openxmlformats.org/officeDocument/2006/relationships/image" Target="media/image40.wmf"/><Relationship Id="rId152" Type="http://schemas.openxmlformats.org/officeDocument/2006/relationships/oleObject" Target="embeddings/oleObject73.bin"/><Relationship Id="rId173" Type="http://schemas.openxmlformats.org/officeDocument/2006/relationships/image" Target="media/image84.wmf"/><Relationship Id="rId194" Type="http://schemas.openxmlformats.org/officeDocument/2006/relationships/oleObject" Target="embeddings/oleObject97.bin"/><Relationship Id="rId199" Type="http://schemas.openxmlformats.org/officeDocument/2006/relationships/image" Target="media/image95.wmf"/><Relationship Id="rId203" Type="http://schemas.openxmlformats.org/officeDocument/2006/relationships/oleObject" Target="embeddings/oleObject102.bin"/><Relationship Id="rId208" Type="http://schemas.openxmlformats.org/officeDocument/2006/relationships/image" Target="media/image98.wmf"/><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2.wmf"/><Relationship Id="rId168" Type="http://schemas.openxmlformats.org/officeDocument/2006/relationships/oleObject" Target="embeddings/oleObject82.bin"/><Relationship Id="rId8" Type="http://schemas.openxmlformats.org/officeDocument/2006/relationships/oleObject" Target="embeddings/oleObject1.bin"/><Relationship Id="rId51" Type="http://schemas.openxmlformats.org/officeDocument/2006/relationships/image" Target="media/image24.png"/><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8.wmf"/><Relationship Id="rId121" Type="http://schemas.openxmlformats.org/officeDocument/2006/relationships/image" Target="media/image59.wmf"/><Relationship Id="rId142" Type="http://schemas.openxmlformats.org/officeDocument/2006/relationships/oleObject" Target="embeddings/oleObject68.bin"/><Relationship Id="rId163" Type="http://schemas.openxmlformats.org/officeDocument/2006/relationships/image" Target="media/image80.wmf"/><Relationship Id="rId184" Type="http://schemas.openxmlformats.org/officeDocument/2006/relationships/oleObject" Target="embeddings/oleObject92.bin"/><Relationship Id="rId189" Type="http://schemas.openxmlformats.org/officeDocument/2006/relationships/image" Target="media/image90.wmf"/><Relationship Id="rId219" Type="http://schemas.openxmlformats.org/officeDocument/2006/relationships/image" Target="media/image103.wmf"/><Relationship Id="rId3" Type="http://schemas.openxmlformats.org/officeDocument/2006/relationships/styles" Target="styles.xml"/><Relationship Id="rId214" Type="http://schemas.openxmlformats.org/officeDocument/2006/relationships/oleObject" Target="embeddings/oleObject109.bin"/><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image" Target="media/image67.wmf"/><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oleObject" Target="embeddings/oleObject38.bin"/><Relationship Id="rId88" Type="http://schemas.openxmlformats.org/officeDocument/2006/relationships/image" Target="media/image43.wmf"/><Relationship Id="rId111" Type="http://schemas.openxmlformats.org/officeDocument/2006/relationships/image" Target="media/image54.wmf"/><Relationship Id="rId132" Type="http://schemas.openxmlformats.org/officeDocument/2006/relationships/oleObject" Target="embeddings/oleObject63.bin"/><Relationship Id="rId153" Type="http://schemas.openxmlformats.org/officeDocument/2006/relationships/image" Target="media/image75.wmf"/><Relationship Id="rId174" Type="http://schemas.openxmlformats.org/officeDocument/2006/relationships/oleObject" Target="embeddings/oleObject85.bin"/><Relationship Id="rId179" Type="http://schemas.openxmlformats.org/officeDocument/2006/relationships/oleObject" Target="embeddings/oleObject89.bin"/><Relationship Id="rId195" Type="http://schemas.openxmlformats.org/officeDocument/2006/relationships/image" Target="media/image93.wmf"/><Relationship Id="rId209" Type="http://schemas.openxmlformats.org/officeDocument/2006/relationships/oleObject" Target="embeddings/oleObject106.bin"/><Relationship Id="rId190" Type="http://schemas.openxmlformats.org/officeDocument/2006/relationships/oleObject" Target="embeddings/oleObject95.bin"/><Relationship Id="rId204" Type="http://schemas.openxmlformats.org/officeDocument/2006/relationships/oleObject" Target="embeddings/oleObject103.bin"/><Relationship Id="rId220" Type="http://schemas.openxmlformats.org/officeDocument/2006/relationships/oleObject" Target="embeddings/oleObject112.bin"/><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image" Target="media/image52.wmf"/><Relationship Id="rId127" Type="http://schemas.openxmlformats.org/officeDocument/2006/relationships/image" Target="media/image62.wmf"/><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oleObject" Target="embeddings/oleObject33.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70.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2.wmf"/><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image" Target="media/image86.wmf"/><Relationship Id="rId210" Type="http://schemas.openxmlformats.org/officeDocument/2006/relationships/image" Target="media/image99.wmf"/><Relationship Id="rId215" Type="http://schemas.openxmlformats.org/officeDocument/2006/relationships/image" Target="media/image101.wmf"/><Relationship Id="rId26" Type="http://schemas.openxmlformats.org/officeDocument/2006/relationships/oleObject" Target="embeddings/oleObject10.bin"/><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image" Target="media/image65.wmf"/><Relationship Id="rId154" Type="http://schemas.openxmlformats.org/officeDocument/2006/relationships/oleObject" Target="embeddings/oleObject74.bin"/><Relationship Id="rId175" Type="http://schemas.openxmlformats.org/officeDocument/2006/relationships/oleObject" Target="embeddings/oleObject86.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5.bin"/><Relationship Id="rId221" Type="http://schemas.openxmlformats.org/officeDocument/2006/relationships/fontTable" Target="fontTable.xml"/><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image" Target="media/image60.wmf"/><Relationship Id="rId144" Type="http://schemas.openxmlformats.org/officeDocument/2006/relationships/oleObject" Target="embeddings/oleObject6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8D9D1-5605-4B44-BF34-F176C74ED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2470</TotalTime>
  <Pages>9</Pages>
  <Words>3409</Words>
  <Characters>19433</Characters>
  <Application>Microsoft Office Word</Application>
  <DocSecurity>0</DocSecurity>
  <Lines>161</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vmkocheg</dc:creator>
  <cp:keywords/>
  <dc:description/>
  <cp:lastModifiedBy>Victor Kocheganov</cp:lastModifiedBy>
  <cp:revision>71</cp:revision>
  <cp:lastPrinted>2016-10-10T12:23:00Z</cp:lastPrinted>
  <dcterms:created xsi:type="dcterms:W3CDTF">2016-07-05T16:21:00Z</dcterms:created>
  <dcterms:modified xsi:type="dcterms:W3CDTF">2016-10-10T12:27:00Z</dcterms:modified>
</cp:coreProperties>
</file>