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83E97" w14:textId="77777777" w:rsidR="002C6227" w:rsidRPr="00586F1C" w:rsidRDefault="005B7D36" w:rsidP="00D20A57">
      <w:pPr>
        <w:spacing w:line="240" w:lineRule="auto"/>
        <w:jc w:val="right"/>
        <w:rPr>
          <w:rFonts w:cs="Times New Roman"/>
          <w:sz w:val="16"/>
          <w:szCs w:val="16"/>
        </w:rPr>
      </w:pPr>
      <w:r>
        <w:rPr>
          <w:rFonts w:cs="Times New Roman"/>
          <w:sz w:val="16"/>
          <w:szCs w:val="16"/>
        </w:rPr>
        <w:tab/>
      </w:r>
    </w:p>
    <w:p w14:paraId="3A15F502" w14:textId="77777777" w:rsidR="008D6464" w:rsidRPr="00586F1C" w:rsidRDefault="008D6464" w:rsidP="008D6464">
      <w:pPr>
        <w:spacing w:line="240" w:lineRule="auto"/>
        <w:rPr>
          <w:rFonts w:cs="Times New Roman"/>
          <w:sz w:val="16"/>
          <w:szCs w:val="16"/>
        </w:rPr>
      </w:pPr>
    </w:p>
    <w:p w14:paraId="77651282" w14:textId="77777777" w:rsidR="00586F1C" w:rsidRPr="008D6464" w:rsidRDefault="00586F1C" w:rsidP="008D6464">
      <w:pPr>
        <w:spacing w:line="240" w:lineRule="auto"/>
        <w:rPr>
          <w:rFonts w:cs="Times New Roman"/>
          <w:szCs w:val="24"/>
        </w:rPr>
      </w:pPr>
    </w:p>
    <w:p w14:paraId="7B83FBAF" w14:textId="77777777" w:rsidR="008D6464" w:rsidRPr="008D6464" w:rsidRDefault="008D6464" w:rsidP="008D6464">
      <w:pPr>
        <w:spacing w:line="240" w:lineRule="auto"/>
        <w:rPr>
          <w:rFonts w:cs="Times New Roman"/>
          <w:szCs w:val="24"/>
        </w:rPr>
      </w:pPr>
    </w:p>
    <w:p w14:paraId="115B6F86" w14:textId="77777777" w:rsidR="008D6464" w:rsidRPr="008D6464" w:rsidRDefault="008D6464" w:rsidP="008D6464">
      <w:pPr>
        <w:spacing w:line="240" w:lineRule="auto"/>
        <w:rPr>
          <w:rFonts w:cs="Times New Roman"/>
          <w:szCs w:val="24"/>
        </w:rPr>
      </w:pPr>
    </w:p>
    <w:p w14:paraId="4731D626" w14:textId="77777777" w:rsidR="008D6464" w:rsidRPr="008D6464" w:rsidRDefault="008D6464" w:rsidP="008D6464">
      <w:pPr>
        <w:spacing w:line="240" w:lineRule="auto"/>
        <w:rPr>
          <w:rFonts w:cs="Times New Roman"/>
          <w:szCs w:val="24"/>
        </w:rPr>
      </w:pPr>
    </w:p>
    <w:p w14:paraId="5DF15BA0" w14:textId="77777777" w:rsidR="008D6464" w:rsidRPr="008D6464" w:rsidRDefault="008D6464" w:rsidP="008D6464">
      <w:pPr>
        <w:spacing w:line="240" w:lineRule="auto"/>
        <w:rPr>
          <w:rFonts w:cs="Times New Roman"/>
          <w:szCs w:val="24"/>
        </w:rPr>
      </w:pPr>
    </w:p>
    <w:p w14:paraId="0F54F194" w14:textId="77777777" w:rsidR="00D20A57" w:rsidRDefault="00D20A57" w:rsidP="008D6464">
      <w:pPr>
        <w:spacing w:line="240" w:lineRule="auto"/>
        <w:rPr>
          <w:rFonts w:cs="Times New Roman"/>
          <w:b/>
          <w:sz w:val="28"/>
          <w:szCs w:val="28"/>
        </w:rPr>
      </w:pPr>
    </w:p>
    <w:p w14:paraId="48C4762F" w14:textId="77777777" w:rsidR="00D20A57" w:rsidRDefault="00D20A57" w:rsidP="008D6464">
      <w:pPr>
        <w:spacing w:line="240" w:lineRule="auto"/>
        <w:rPr>
          <w:rFonts w:cs="Times New Roman"/>
          <w:b/>
          <w:sz w:val="28"/>
          <w:szCs w:val="28"/>
        </w:rPr>
      </w:pPr>
    </w:p>
    <w:p w14:paraId="33F6C47D" w14:textId="77777777" w:rsidR="00D20A57" w:rsidRDefault="00D20A57" w:rsidP="008D6464">
      <w:pPr>
        <w:spacing w:line="240" w:lineRule="auto"/>
        <w:rPr>
          <w:rFonts w:cs="Times New Roman"/>
          <w:b/>
          <w:sz w:val="28"/>
          <w:szCs w:val="28"/>
        </w:rPr>
      </w:pPr>
    </w:p>
    <w:p w14:paraId="1CDCB9F7" w14:textId="77777777" w:rsidR="00586F1C" w:rsidRDefault="00586F1C" w:rsidP="008D6464">
      <w:pPr>
        <w:spacing w:line="240" w:lineRule="auto"/>
        <w:rPr>
          <w:rFonts w:cs="Times New Roman"/>
          <w:b/>
          <w:sz w:val="28"/>
          <w:szCs w:val="28"/>
        </w:rPr>
      </w:pPr>
    </w:p>
    <w:p w14:paraId="5AD7084E" w14:textId="77777777" w:rsidR="00586F1C" w:rsidRDefault="00586F1C" w:rsidP="008D6464">
      <w:pPr>
        <w:spacing w:line="240" w:lineRule="auto"/>
        <w:rPr>
          <w:rFonts w:cs="Times New Roman"/>
          <w:b/>
          <w:sz w:val="28"/>
          <w:szCs w:val="28"/>
        </w:rPr>
      </w:pPr>
    </w:p>
    <w:p w14:paraId="06666E6F" w14:textId="77777777" w:rsidR="00586F1C" w:rsidRDefault="00586F1C" w:rsidP="008D6464">
      <w:pPr>
        <w:spacing w:line="240" w:lineRule="auto"/>
        <w:rPr>
          <w:rFonts w:cs="Times New Roman"/>
          <w:b/>
          <w:sz w:val="28"/>
          <w:szCs w:val="28"/>
        </w:rPr>
      </w:pPr>
    </w:p>
    <w:p w14:paraId="22A7407D" w14:textId="77777777" w:rsidR="00586F1C" w:rsidRDefault="00586F1C" w:rsidP="008D6464">
      <w:pPr>
        <w:spacing w:line="240" w:lineRule="auto"/>
        <w:rPr>
          <w:rFonts w:cs="Times New Roman"/>
          <w:b/>
          <w:sz w:val="28"/>
          <w:szCs w:val="28"/>
        </w:rPr>
      </w:pPr>
    </w:p>
    <w:p w14:paraId="2E335DEB" w14:textId="68B5F044" w:rsidR="00B41EBD" w:rsidRDefault="00B41EBD" w:rsidP="008D6464">
      <w:pPr>
        <w:spacing w:line="240" w:lineRule="auto"/>
        <w:rPr>
          <w:rFonts w:cs="Times New Roman"/>
          <w:b/>
          <w:sz w:val="28"/>
          <w:szCs w:val="28"/>
        </w:rPr>
      </w:pPr>
      <w:r>
        <w:rPr>
          <w:rFonts w:cs="Times New Roman"/>
          <w:b/>
          <w:sz w:val="28"/>
          <w:szCs w:val="28"/>
        </w:rPr>
        <w:t>Tiia Keskinarkaus</w:t>
      </w:r>
    </w:p>
    <w:p w14:paraId="405659B3" w14:textId="77777777" w:rsidR="00B41EBD" w:rsidRDefault="00B41EBD" w:rsidP="008D6464">
      <w:pPr>
        <w:spacing w:line="240" w:lineRule="auto"/>
        <w:rPr>
          <w:rFonts w:cs="Times New Roman"/>
          <w:b/>
          <w:sz w:val="28"/>
          <w:szCs w:val="28"/>
        </w:rPr>
      </w:pPr>
      <w:r>
        <w:rPr>
          <w:rFonts w:cs="Times New Roman"/>
          <w:b/>
          <w:sz w:val="28"/>
          <w:szCs w:val="28"/>
        </w:rPr>
        <w:t>Hanna Koskinen</w:t>
      </w:r>
    </w:p>
    <w:p w14:paraId="12776EC8" w14:textId="77777777" w:rsidR="00B41EBD" w:rsidRDefault="00B41EBD" w:rsidP="008D6464">
      <w:pPr>
        <w:spacing w:line="240" w:lineRule="auto"/>
        <w:rPr>
          <w:rFonts w:cs="Times New Roman"/>
          <w:b/>
          <w:sz w:val="28"/>
          <w:szCs w:val="28"/>
        </w:rPr>
      </w:pPr>
      <w:r>
        <w:rPr>
          <w:rFonts w:cs="Times New Roman"/>
          <w:b/>
          <w:sz w:val="28"/>
          <w:szCs w:val="28"/>
        </w:rPr>
        <w:t>Maria Pernu</w:t>
      </w:r>
    </w:p>
    <w:p w14:paraId="142EF692" w14:textId="77777777" w:rsidR="00B41EBD" w:rsidRDefault="00B41EBD" w:rsidP="008D6464">
      <w:pPr>
        <w:spacing w:line="240" w:lineRule="auto"/>
        <w:rPr>
          <w:rFonts w:cs="Times New Roman"/>
          <w:b/>
          <w:sz w:val="28"/>
          <w:szCs w:val="28"/>
        </w:rPr>
      </w:pPr>
      <w:r>
        <w:rPr>
          <w:rFonts w:cs="Times New Roman"/>
          <w:b/>
          <w:sz w:val="28"/>
          <w:szCs w:val="28"/>
        </w:rPr>
        <w:t>Emilia Smeds</w:t>
      </w:r>
    </w:p>
    <w:p w14:paraId="118FF458" w14:textId="77777777" w:rsidR="008D6464" w:rsidRDefault="008D6464" w:rsidP="008D6464">
      <w:pPr>
        <w:spacing w:line="240" w:lineRule="auto"/>
        <w:rPr>
          <w:rFonts w:cs="Times New Roman"/>
          <w:b/>
          <w:sz w:val="28"/>
          <w:szCs w:val="28"/>
        </w:rPr>
      </w:pPr>
    </w:p>
    <w:p w14:paraId="2A55BB8A" w14:textId="21ED00DA" w:rsidR="003E2910" w:rsidRDefault="00F335DC" w:rsidP="008D6464">
      <w:pPr>
        <w:spacing w:line="240" w:lineRule="auto"/>
        <w:rPr>
          <w:rFonts w:cs="Times New Roman"/>
          <w:b/>
          <w:caps/>
          <w:sz w:val="32"/>
          <w:szCs w:val="32"/>
        </w:rPr>
      </w:pPr>
      <w:r>
        <w:rPr>
          <w:rFonts w:cs="Times New Roman"/>
          <w:b/>
          <w:caps/>
          <w:sz w:val="32"/>
          <w:szCs w:val="32"/>
        </w:rPr>
        <w:t>ohjelmistotuotan</w:t>
      </w:r>
      <w:r w:rsidR="00B71B73">
        <w:rPr>
          <w:rFonts w:cs="Times New Roman"/>
          <w:b/>
          <w:caps/>
          <w:sz w:val="32"/>
          <w:szCs w:val="32"/>
        </w:rPr>
        <w:t>non harjoitustyö</w:t>
      </w:r>
    </w:p>
    <w:p w14:paraId="5334B7F3" w14:textId="12EE49D5" w:rsidR="00B71B73" w:rsidRPr="00B71B73" w:rsidRDefault="00B71B73" w:rsidP="003E22BC">
      <w:pPr>
        <w:pStyle w:val="Luettelokappale"/>
        <w:spacing w:line="240" w:lineRule="auto"/>
        <w:rPr>
          <w:rFonts w:cs="Times New Roman"/>
          <w:b/>
          <w:caps/>
          <w:sz w:val="32"/>
          <w:szCs w:val="32"/>
        </w:rPr>
      </w:pPr>
      <w:r w:rsidRPr="00B71B73">
        <w:rPr>
          <w:rFonts w:cs="Times New Roman"/>
          <w:b/>
          <w:sz w:val="32"/>
          <w:szCs w:val="32"/>
        </w:rPr>
        <w:t>Jalkapallon tulospalvelu</w:t>
      </w:r>
    </w:p>
    <w:p w14:paraId="69A9A357" w14:textId="77777777" w:rsidR="008D6464" w:rsidRPr="00833F0E" w:rsidRDefault="008D6464" w:rsidP="008D6464">
      <w:pPr>
        <w:spacing w:line="240" w:lineRule="auto"/>
        <w:rPr>
          <w:rFonts w:cs="Times New Roman"/>
          <w:b/>
          <w:sz w:val="28"/>
          <w:szCs w:val="28"/>
        </w:rPr>
      </w:pPr>
    </w:p>
    <w:p w14:paraId="2BEC36EB" w14:textId="679B64E5" w:rsidR="008D6464" w:rsidRDefault="00B41EBD" w:rsidP="008D6464">
      <w:pPr>
        <w:spacing w:line="240" w:lineRule="auto"/>
        <w:rPr>
          <w:rFonts w:cs="Times New Roman"/>
          <w:b/>
          <w:sz w:val="28"/>
          <w:szCs w:val="28"/>
        </w:rPr>
      </w:pPr>
      <w:proofErr w:type="spellStart"/>
      <w:r>
        <w:rPr>
          <w:rFonts w:cs="Times New Roman"/>
          <w:b/>
          <w:sz w:val="28"/>
          <w:szCs w:val="28"/>
        </w:rPr>
        <w:t>Centria</w:t>
      </w:r>
      <w:proofErr w:type="spellEnd"/>
      <w:r>
        <w:rPr>
          <w:rFonts w:cs="Times New Roman"/>
          <w:b/>
          <w:sz w:val="28"/>
          <w:szCs w:val="28"/>
        </w:rPr>
        <w:t>-ammattikorkeakoulu</w:t>
      </w:r>
    </w:p>
    <w:p w14:paraId="2003A7F2" w14:textId="77777777" w:rsidR="00A85CEC" w:rsidRDefault="00A85CEC" w:rsidP="008D6464">
      <w:pPr>
        <w:spacing w:line="240" w:lineRule="auto"/>
        <w:rPr>
          <w:rFonts w:cs="Times New Roman"/>
          <w:b/>
          <w:sz w:val="28"/>
          <w:szCs w:val="28"/>
        </w:rPr>
      </w:pPr>
    </w:p>
    <w:p w14:paraId="474EA8D5" w14:textId="77777777" w:rsidR="00586F1C" w:rsidRDefault="00586F1C" w:rsidP="00A85CEC">
      <w:pPr>
        <w:spacing w:line="240" w:lineRule="auto"/>
        <w:rPr>
          <w:rFonts w:cs="Times New Roman"/>
          <w:b/>
          <w:sz w:val="28"/>
          <w:szCs w:val="28"/>
        </w:rPr>
      </w:pPr>
    </w:p>
    <w:p w14:paraId="2FAFDCE1" w14:textId="77777777" w:rsidR="00586F1C" w:rsidRDefault="00586F1C" w:rsidP="00A85CEC">
      <w:pPr>
        <w:spacing w:line="240" w:lineRule="auto"/>
        <w:rPr>
          <w:rFonts w:cs="Times New Roman"/>
          <w:b/>
          <w:sz w:val="28"/>
          <w:szCs w:val="28"/>
        </w:rPr>
      </w:pPr>
    </w:p>
    <w:p w14:paraId="13657813" w14:textId="7FDDCF43" w:rsidR="00A85CEC" w:rsidRDefault="007B0CD8" w:rsidP="008D6464">
      <w:pPr>
        <w:spacing w:line="240" w:lineRule="auto"/>
        <w:rPr>
          <w:rFonts w:cs="Times New Roman"/>
          <w:b/>
          <w:sz w:val="28"/>
          <w:szCs w:val="28"/>
        </w:rPr>
      </w:pPr>
      <w:r>
        <w:rPr>
          <w:rFonts w:cs="Arial"/>
          <w:b/>
          <w:bCs/>
          <w:noProof/>
          <w:sz w:val="28"/>
          <w:szCs w:val="28"/>
        </w:rPr>
        <w:drawing>
          <wp:anchor distT="0" distB="0" distL="114300" distR="114300" simplePos="0" relativeHeight="251658240" behindDoc="1" locked="0" layoutInCell="1" allowOverlap="1" wp14:anchorId="00AEEFEC" wp14:editId="34012873">
            <wp:simplePos x="0" y="0"/>
            <wp:positionH relativeFrom="page">
              <wp:posOffset>2292985</wp:posOffset>
            </wp:positionH>
            <wp:positionV relativeFrom="paragraph">
              <wp:posOffset>91440</wp:posOffset>
            </wp:positionV>
            <wp:extent cx="5252719" cy="4899288"/>
            <wp:effectExtent l="0" t="0" r="5715" b="0"/>
            <wp:wrapNone/>
            <wp:docPr id="9" name="Kuva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334B7A">
        <w:rPr>
          <w:rFonts w:cs="Times New Roman"/>
          <w:b/>
          <w:sz w:val="28"/>
          <w:szCs w:val="28"/>
        </w:rPr>
        <w:t xml:space="preserve"> </w:t>
      </w:r>
    </w:p>
    <w:p w14:paraId="36BC358A" w14:textId="2998D390" w:rsidR="0060071B" w:rsidRDefault="00DE284D" w:rsidP="008D6464">
      <w:pPr>
        <w:spacing w:line="240" w:lineRule="auto"/>
        <w:rPr>
          <w:rFonts w:cs="Times New Roman"/>
          <w:b/>
          <w:sz w:val="28"/>
          <w:szCs w:val="28"/>
        </w:rPr>
      </w:pPr>
      <w:r>
        <w:rPr>
          <w:rFonts w:cs="Times New Roman"/>
          <w:b/>
          <w:sz w:val="28"/>
          <w:szCs w:val="28"/>
        </w:rPr>
        <w:t>Syyslukukausi</w:t>
      </w:r>
      <w:r w:rsidR="00A85CEC">
        <w:rPr>
          <w:rFonts w:cs="Times New Roman"/>
          <w:b/>
          <w:sz w:val="28"/>
          <w:szCs w:val="28"/>
        </w:rPr>
        <w:t xml:space="preserve"> 20</w:t>
      </w:r>
      <w:r w:rsidR="00586F1C">
        <w:rPr>
          <w:rFonts w:cs="Times New Roman"/>
          <w:b/>
          <w:sz w:val="28"/>
          <w:szCs w:val="28"/>
        </w:rPr>
        <w:t>2</w:t>
      </w:r>
      <w:r>
        <w:rPr>
          <w:rFonts w:cs="Times New Roman"/>
          <w:b/>
          <w:sz w:val="28"/>
          <w:szCs w:val="28"/>
        </w:rPr>
        <w:t>3</w:t>
      </w:r>
    </w:p>
    <w:p w14:paraId="6D5EB14B" w14:textId="77777777" w:rsidR="00586F1C" w:rsidRDefault="00586F1C" w:rsidP="008D6464">
      <w:pPr>
        <w:spacing w:line="240" w:lineRule="auto"/>
        <w:rPr>
          <w:rFonts w:cs="Times New Roman"/>
          <w:b/>
          <w:sz w:val="28"/>
          <w:szCs w:val="28"/>
        </w:rPr>
      </w:pPr>
    </w:p>
    <w:p w14:paraId="64C472FE" w14:textId="575B78BD" w:rsidR="00586F1C" w:rsidRDefault="007B63E7" w:rsidP="007B63E7">
      <w:pPr>
        <w:tabs>
          <w:tab w:val="left" w:pos="6960"/>
        </w:tabs>
        <w:spacing w:line="240" w:lineRule="auto"/>
        <w:rPr>
          <w:rFonts w:cs="Times New Roman"/>
          <w:b/>
          <w:sz w:val="28"/>
          <w:szCs w:val="28"/>
        </w:rPr>
      </w:pPr>
      <w:r>
        <w:rPr>
          <w:rFonts w:cs="Times New Roman"/>
          <w:b/>
          <w:sz w:val="28"/>
          <w:szCs w:val="28"/>
        </w:rPr>
        <w:tab/>
      </w:r>
    </w:p>
    <w:p w14:paraId="5F7C7814" w14:textId="77777777" w:rsidR="00586F1C" w:rsidRDefault="00586F1C" w:rsidP="008D6464">
      <w:pPr>
        <w:spacing w:line="240" w:lineRule="auto"/>
        <w:rPr>
          <w:rFonts w:cs="Times New Roman"/>
          <w:b/>
          <w:sz w:val="28"/>
          <w:szCs w:val="28"/>
        </w:rPr>
      </w:pPr>
    </w:p>
    <w:p w14:paraId="446FBAE7" w14:textId="1550CF9F" w:rsidR="00B15638" w:rsidRPr="00C63FFB" w:rsidRDefault="00B15638">
      <w:pPr>
        <w:rPr>
          <w:b/>
          <w:bCs/>
        </w:rPr>
      </w:pPr>
      <w:r w:rsidRPr="00876E3E">
        <w:rPr>
          <w:rFonts w:cs="Times New Roman"/>
          <w:b/>
          <w:szCs w:val="24"/>
        </w:rPr>
        <w:br w:type="page"/>
      </w:r>
    </w:p>
    <w:p w14:paraId="799CF4CB" w14:textId="77777777" w:rsidR="00B15638" w:rsidRPr="00876E3E" w:rsidRDefault="00B15638" w:rsidP="00B15638">
      <w:pPr>
        <w:spacing w:line="240" w:lineRule="auto"/>
        <w:rPr>
          <w:rFonts w:cs="Times New Roman"/>
          <w:b/>
          <w:szCs w:val="24"/>
        </w:rPr>
      </w:pPr>
      <w:r w:rsidRPr="16F1A373">
        <w:rPr>
          <w:rFonts w:cs="Times New Roman"/>
          <w:b/>
        </w:rPr>
        <w:lastRenderedPageBreak/>
        <w:t>KÄSITTEIDEN MÄÄRITTELY</w:t>
      </w:r>
    </w:p>
    <w:p w14:paraId="4D4C68BF" w14:textId="1FFCCFF5" w:rsidR="00BE5153" w:rsidRDefault="00627902">
      <w:pPr>
        <w:pStyle w:val="Sisluet1"/>
        <w:rPr>
          <w:rFonts w:asciiTheme="minorHAnsi" w:eastAsiaTheme="minorEastAsia" w:hAnsiTheme="minorHAnsi" w:cstheme="minorBidi"/>
          <w:b w:val="0"/>
          <w:caps w:val="0"/>
          <w:kern w:val="2"/>
          <w:sz w:val="22"/>
          <w:lang w:eastAsia="fi-FI"/>
          <w14:ligatures w14:val="standardContextual"/>
        </w:rPr>
      </w:pPr>
      <w:r>
        <w:rPr>
          <w:rFonts w:cs="Times New Roman"/>
        </w:rPr>
        <w:fldChar w:fldCharType="begin"/>
      </w:r>
      <w:r w:rsidRPr="16F1A373">
        <w:rPr>
          <w:rFonts w:cs="Times New Roman"/>
        </w:rPr>
        <w:instrText xml:space="preserve"> TOC \o "1-3" \h \z \u </w:instrText>
      </w:r>
      <w:r>
        <w:rPr>
          <w:rFonts w:cs="Times New Roman"/>
        </w:rPr>
        <w:fldChar w:fldCharType="separate"/>
      </w:r>
      <w:hyperlink w:anchor="_Toc153127380" w:history="1">
        <w:r w:rsidR="00BE5153" w:rsidRPr="009457AC">
          <w:rPr>
            <w:rStyle w:val="Hyperlinkki"/>
          </w:rPr>
          <w:t>1</w:t>
        </w:r>
        <w:r w:rsidR="00BE5153">
          <w:rPr>
            <w:rFonts w:asciiTheme="minorHAnsi" w:eastAsiaTheme="minorEastAsia" w:hAnsiTheme="minorHAnsi" w:cstheme="minorBidi"/>
            <w:b w:val="0"/>
            <w:caps w:val="0"/>
            <w:kern w:val="2"/>
            <w:sz w:val="22"/>
            <w:lang w:eastAsia="fi-FI"/>
            <w14:ligatures w14:val="standardContextual"/>
          </w:rPr>
          <w:tab/>
        </w:r>
        <w:r w:rsidR="00BE5153" w:rsidRPr="009457AC">
          <w:rPr>
            <w:rStyle w:val="Hyperlinkki"/>
          </w:rPr>
          <w:t>JOHDANTO</w:t>
        </w:r>
        <w:r w:rsidR="00BE5153">
          <w:rPr>
            <w:webHidden/>
          </w:rPr>
          <w:tab/>
        </w:r>
        <w:r w:rsidR="00BE5153">
          <w:rPr>
            <w:webHidden/>
          </w:rPr>
          <w:fldChar w:fldCharType="begin"/>
        </w:r>
        <w:r w:rsidR="00BE5153">
          <w:rPr>
            <w:webHidden/>
          </w:rPr>
          <w:instrText xml:space="preserve"> PAGEREF _Toc153127380 \h </w:instrText>
        </w:r>
        <w:r w:rsidR="00BE5153">
          <w:rPr>
            <w:webHidden/>
          </w:rPr>
        </w:r>
        <w:r w:rsidR="00BE5153">
          <w:rPr>
            <w:webHidden/>
          </w:rPr>
          <w:fldChar w:fldCharType="separate"/>
        </w:r>
        <w:r w:rsidR="00BE5153">
          <w:rPr>
            <w:webHidden/>
          </w:rPr>
          <w:t>1</w:t>
        </w:r>
        <w:r w:rsidR="00BE5153">
          <w:rPr>
            <w:webHidden/>
          </w:rPr>
          <w:fldChar w:fldCharType="end"/>
        </w:r>
      </w:hyperlink>
    </w:p>
    <w:p w14:paraId="075B3F82" w14:textId="5796CE26" w:rsidR="00BE5153" w:rsidRDefault="00000000">
      <w:pPr>
        <w:pStyle w:val="Sisluet1"/>
        <w:rPr>
          <w:rFonts w:asciiTheme="minorHAnsi" w:eastAsiaTheme="minorEastAsia" w:hAnsiTheme="minorHAnsi" w:cstheme="minorBidi"/>
          <w:b w:val="0"/>
          <w:caps w:val="0"/>
          <w:kern w:val="2"/>
          <w:sz w:val="22"/>
          <w:lang w:eastAsia="fi-FI"/>
          <w14:ligatures w14:val="standardContextual"/>
        </w:rPr>
      </w:pPr>
      <w:hyperlink w:anchor="_Toc153127381" w:history="1">
        <w:r w:rsidR="00BE5153" w:rsidRPr="009457AC">
          <w:rPr>
            <w:rStyle w:val="Hyperlinkki"/>
          </w:rPr>
          <w:t>2</w:t>
        </w:r>
        <w:r w:rsidR="00BE5153">
          <w:rPr>
            <w:rFonts w:asciiTheme="minorHAnsi" w:eastAsiaTheme="minorEastAsia" w:hAnsiTheme="minorHAnsi" w:cstheme="minorBidi"/>
            <w:b w:val="0"/>
            <w:caps w:val="0"/>
            <w:kern w:val="2"/>
            <w:sz w:val="22"/>
            <w:lang w:eastAsia="fi-FI"/>
            <w14:ligatures w14:val="standardContextual"/>
          </w:rPr>
          <w:tab/>
        </w:r>
        <w:r w:rsidR="00BE5153" w:rsidRPr="009457AC">
          <w:rPr>
            <w:rStyle w:val="Hyperlinkki"/>
          </w:rPr>
          <w:t>Vaatimusmäärittely</w:t>
        </w:r>
        <w:r w:rsidR="00BE5153">
          <w:rPr>
            <w:webHidden/>
          </w:rPr>
          <w:tab/>
        </w:r>
        <w:r w:rsidR="00BE5153">
          <w:rPr>
            <w:webHidden/>
          </w:rPr>
          <w:fldChar w:fldCharType="begin"/>
        </w:r>
        <w:r w:rsidR="00BE5153">
          <w:rPr>
            <w:webHidden/>
          </w:rPr>
          <w:instrText xml:space="preserve"> PAGEREF _Toc153127381 \h </w:instrText>
        </w:r>
        <w:r w:rsidR="00BE5153">
          <w:rPr>
            <w:webHidden/>
          </w:rPr>
        </w:r>
        <w:r w:rsidR="00BE5153">
          <w:rPr>
            <w:webHidden/>
          </w:rPr>
          <w:fldChar w:fldCharType="separate"/>
        </w:r>
        <w:r w:rsidR="00BE5153">
          <w:rPr>
            <w:webHidden/>
          </w:rPr>
          <w:t>2</w:t>
        </w:r>
        <w:r w:rsidR="00BE5153">
          <w:rPr>
            <w:webHidden/>
          </w:rPr>
          <w:fldChar w:fldCharType="end"/>
        </w:r>
      </w:hyperlink>
    </w:p>
    <w:p w14:paraId="52A002B7" w14:textId="7FF792D3"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82" w:history="1">
        <w:r w:rsidR="00BE5153" w:rsidRPr="009457AC">
          <w:rPr>
            <w:rStyle w:val="Hyperlinkki"/>
            <w:noProof/>
          </w:rPr>
          <w:t>2.1</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Toimeksiantaja</w:t>
        </w:r>
        <w:r w:rsidR="00BE5153">
          <w:rPr>
            <w:noProof/>
            <w:webHidden/>
          </w:rPr>
          <w:tab/>
        </w:r>
        <w:r w:rsidR="00BE5153">
          <w:rPr>
            <w:noProof/>
            <w:webHidden/>
          </w:rPr>
          <w:fldChar w:fldCharType="begin"/>
        </w:r>
        <w:r w:rsidR="00BE5153">
          <w:rPr>
            <w:noProof/>
            <w:webHidden/>
          </w:rPr>
          <w:instrText xml:space="preserve"> PAGEREF _Toc153127382 \h </w:instrText>
        </w:r>
        <w:r w:rsidR="00BE5153">
          <w:rPr>
            <w:noProof/>
            <w:webHidden/>
          </w:rPr>
        </w:r>
        <w:r w:rsidR="00BE5153">
          <w:rPr>
            <w:noProof/>
            <w:webHidden/>
          </w:rPr>
          <w:fldChar w:fldCharType="separate"/>
        </w:r>
        <w:r w:rsidR="00BE5153">
          <w:rPr>
            <w:noProof/>
            <w:webHidden/>
          </w:rPr>
          <w:t>2</w:t>
        </w:r>
        <w:r w:rsidR="00BE5153">
          <w:rPr>
            <w:noProof/>
            <w:webHidden/>
          </w:rPr>
          <w:fldChar w:fldCharType="end"/>
        </w:r>
      </w:hyperlink>
    </w:p>
    <w:p w14:paraId="5F9511ED" w14:textId="35388705"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83" w:history="1">
        <w:r w:rsidR="00BE5153" w:rsidRPr="009457AC">
          <w:rPr>
            <w:rStyle w:val="Hyperlinkki"/>
            <w:noProof/>
          </w:rPr>
          <w:t>2.2</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Benchmarking</w:t>
        </w:r>
        <w:r w:rsidR="00BE5153">
          <w:rPr>
            <w:noProof/>
            <w:webHidden/>
          </w:rPr>
          <w:tab/>
        </w:r>
        <w:r w:rsidR="00BE5153">
          <w:rPr>
            <w:noProof/>
            <w:webHidden/>
          </w:rPr>
          <w:fldChar w:fldCharType="begin"/>
        </w:r>
        <w:r w:rsidR="00BE5153">
          <w:rPr>
            <w:noProof/>
            <w:webHidden/>
          </w:rPr>
          <w:instrText xml:space="preserve"> PAGEREF _Toc153127383 \h </w:instrText>
        </w:r>
        <w:r w:rsidR="00BE5153">
          <w:rPr>
            <w:noProof/>
            <w:webHidden/>
          </w:rPr>
        </w:r>
        <w:r w:rsidR="00BE5153">
          <w:rPr>
            <w:noProof/>
            <w:webHidden/>
          </w:rPr>
          <w:fldChar w:fldCharType="separate"/>
        </w:r>
        <w:r w:rsidR="00BE5153">
          <w:rPr>
            <w:noProof/>
            <w:webHidden/>
          </w:rPr>
          <w:t>2</w:t>
        </w:r>
        <w:r w:rsidR="00BE5153">
          <w:rPr>
            <w:noProof/>
            <w:webHidden/>
          </w:rPr>
          <w:fldChar w:fldCharType="end"/>
        </w:r>
      </w:hyperlink>
    </w:p>
    <w:p w14:paraId="74DD9D11" w14:textId="3E99170C"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84" w:history="1">
        <w:r w:rsidR="00BE5153" w:rsidRPr="009457AC">
          <w:rPr>
            <w:rStyle w:val="Hyperlinkki"/>
            <w:noProof/>
          </w:rPr>
          <w:t>2.3</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Palvelukuvaus</w:t>
        </w:r>
        <w:r w:rsidR="00BE5153">
          <w:rPr>
            <w:noProof/>
            <w:webHidden/>
          </w:rPr>
          <w:tab/>
        </w:r>
        <w:r w:rsidR="00BE5153">
          <w:rPr>
            <w:noProof/>
            <w:webHidden/>
          </w:rPr>
          <w:fldChar w:fldCharType="begin"/>
        </w:r>
        <w:r w:rsidR="00BE5153">
          <w:rPr>
            <w:noProof/>
            <w:webHidden/>
          </w:rPr>
          <w:instrText xml:space="preserve"> PAGEREF _Toc153127384 \h </w:instrText>
        </w:r>
        <w:r w:rsidR="00BE5153">
          <w:rPr>
            <w:noProof/>
            <w:webHidden/>
          </w:rPr>
        </w:r>
        <w:r w:rsidR="00BE5153">
          <w:rPr>
            <w:noProof/>
            <w:webHidden/>
          </w:rPr>
          <w:fldChar w:fldCharType="separate"/>
        </w:r>
        <w:r w:rsidR="00BE5153">
          <w:rPr>
            <w:noProof/>
            <w:webHidden/>
          </w:rPr>
          <w:t>4</w:t>
        </w:r>
        <w:r w:rsidR="00BE5153">
          <w:rPr>
            <w:noProof/>
            <w:webHidden/>
          </w:rPr>
          <w:fldChar w:fldCharType="end"/>
        </w:r>
      </w:hyperlink>
    </w:p>
    <w:p w14:paraId="74DF8B8F" w14:textId="45604B48"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85" w:history="1">
        <w:r w:rsidR="00BE5153" w:rsidRPr="009457AC">
          <w:rPr>
            <w:rStyle w:val="Hyperlinkki"/>
            <w:noProof/>
          </w:rPr>
          <w:t>2.4</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Sidosryhmät ja profiilit</w:t>
        </w:r>
        <w:r w:rsidR="00BE5153">
          <w:rPr>
            <w:noProof/>
            <w:webHidden/>
          </w:rPr>
          <w:tab/>
        </w:r>
        <w:r w:rsidR="00BE5153">
          <w:rPr>
            <w:noProof/>
            <w:webHidden/>
          </w:rPr>
          <w:fldChar w:fldCharType="begin"/>
        </w:r>
        <w:r w:rsidR="00BE5153">
          <w:rPr>
            <w:noProof/>
            <w:webHidden/>
          </w:rPr>
          <w:instrText xml:space="preserve"> PAGEREF _Toc153127385 \h </w:instrText>
        </w:r>
        <w:r w:rsidR="00BE5153">
          <w:rPr>
            <w:noProof/>
            <w:webHidden/>
          </w:rPr>
        </w:r>
        <w:r w:rsidR="00BE5153">
          <w:rPr>
            <w:noProof/>
            <w:webHidden/>
          </w:rPr>
          <w:fldChar w:fldCharType="separate"/>
        </w:r>
        <w:r w:rsidR="00BE5153">
          <w:rPr>
            <w:noProof/>
            <w:webHidden/>
          </w:rPr>
          <w:t>4</w:t>
        </w:r>
        <w:r w:rsidR="00BE5153">
          <w:rPr>
            <w:noProof/>
            <w:webHidden/>
          </w:rPr>
          <w:fldChar w:fldCharType="end"/>
        </w:r>
      </w:hyperlink>
    </w:p>
    <w:p w14:paraId="3EF9ECDA" w14:textId="7965E4D6"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86" w:history="1">
        <w:r w:rsidR="00BE5153" w:rsidRPr="009457AC">
          <w:rPr>
            <w:rStyle w:val="Hyperlinkki"/>
            <w:noProof/>
          </w:rPr>
          <w:t>2.5</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Tunnistetut riskit</w:t>
        </w:r>
        <w:r w:rsidR="00BE5153">
          <w:rPr>
            <w:noProof/>
            <w:webHidden/>
          </w:rPr>
          <w:tab/>
        </w:r>
        <w:r w:rsidR="00BE5153">
          <w:rPr>
            <w:noProof/>
            <w:webHidden/>
          </w:rPr>
          <w:fldChar w:fldCharType="begin"/>
        </w:r>
        <w:r w:rsidR="00BE5153">
          <w:rPr>
            <w:noProof/>
            <w:webHidden/>
          </w:rPr>
          <w:instrText xml:space="preserve"> PAGEREF _Toc153127386 \h </w:instrText>
        </w:r>
        <w:r w:rsidR="00BE5153">
          <w:rPr>
            <w:noProof/>
            <w:webHidden/>
          </w:rPr>
        </w:r>
        <w:r w:rsidR="00BE5153">
          <w:rPr>
            <w:noProof/>
            <w:webHidden/>
          </w:rPr>
          <w:fldChar w:fldCharType="separate"/>
        </w:r>
        <w:r w:rsidR="00BE5153">
          <w:rPr>
            <w:noProof/>
            <w:webHidden/>
          </w:rPr>
          <w:t>5</w:t>
        </w:r>
        <w:r w:rsidR="00BE5153">
          <w:rPr>
            <w:noProof/>
            <w:webHidden/>
          </w:rPr>
          <w:fldChar w:fldCharType="end"/>
        </w:r>
      </w:hyperlink>
    </w:p>
    <w:p w14:paraId="1500436F" w14:textId="00CD345B"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87" w:history="1">
        <w:r w:rsidR="00BE5153" w:rsidRPr="009457AC">
          <w:rPr>
            <w:rStyle w:val="Hyperlinkki"/>
            <w:noProof/>
          </w:rPr>
          <w:t>2.6</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Käyttäjäroolit</w:t>
        </w:r>
        <w:r w:rsidR="00BE5153">
          <w:rPr>
            <w:noProof/>
            <w:webHidden/>
          </w:rPr>
          <w:tab/>
        </w:r>
        <w:r w:rsidR="00BE5153">
          <w:rPr>
            <w:noProof/>
            <w:webHidden/>
          </w:rPr>
          <w:fldChar w:fldCharType="begin"/>
        </w:r>
        <w:r w:rsidR="00BE5153">
          <w:rPr>
            <w:noProof/>
            <w:webHidden/>
          </w:rPr>
          <w:instrText xml:space="preserve"> PAGEREF _Toc153127387 \h </w:instrText>
        </w:r>
        <w:r w:rsidR="00BE5153">
          <w:rPr>
            <w:noProof/>
            <w:webHidden/>
          </w:rPr>
        </w:r>
        <w:r w:rsidR="00BE5153">
          <w:rPr>
            <w:noProof/>
            <w:webHidden/>
          </w:rPr>
          <w:fldChar w:fldCharType="separate"/>
        </w:r>
        <w:r w:rsidR="00BE5153">
          <w:rPr>
            <w:noProof/>
            <w:webHidden/>
          </w:rPr>
          <w:t>5</w:t>
        </w:r>
        <w:r w:rsidR="00BE5153">
          <w:rPr>
            <w:noProof/>
            <w:webHidden/>
          </w:rPr>
          <w:fldChar w:fldCharType="end"/>
        </w:r>
      </w:hyperlink>
    </w:p>
    <w:p w14:paraId="4627C3CE" w14:textId="34EDEAD5"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88" w:history="1">
        <w:r w:rsidR="00BE5153" w:rsidRPr="009457AC">
          <w:rPr>
            <w:rStyle w:val="Hyperlinkki"/>
            <w:noProof/>
          </w:rPr>
          <w:t>2.7</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Palvelun määritellyt ominaisuudet ja toiminnallisuudet</w:t>
        </w:r>
        <w:r w:rsidR="00BE5153">
          <w:rPr>
            <w:noProof/>
            <w:webHidden/>
          </w:rPr>
          <w:tab/>
        </w:r>
        <w:r w:rsidR="00BE5153">
          <w:rPr>
            <w:noProof/>
            <w:webHidden/>
          </w:rPr>
          <w:fldChar w:fldCharType="begin"/>
        </w:r>
        <w:r w:rsidR="00BE5153">
          <w:rPr>
            <w:noProof/>
            <w:webHidden/>
          </w:rPr>
          <w:instrText xml:space="preserve"> PAGEREF _Toc153127388 \h </w:instrText>
        </w:r>
        <w:r w:rsidR="00BE5153">
          <w:rPr>
            <w:noProof/>
            <w:webHidden/>
          </w:rPr>
        </w:r>
        <w:r w:rsidR="00BE5153">
          <w:rPr>
            <w:noProof/>
            <w:webHidden/>
          </w:rPr>
          <w:fldChar w:fldCharType="separate"/>
        </w:r>
        <w:r w:rsidR="00BE5153">
          <w:rPr>
            <w:noProof/>
            <w:webHidden/>
          </w:rPr>
          <w:t>7</w:t>
        </w:r>
        <w:r w:rsidR="00BE5153">
          <w:rPr>
            <w:noProof/>
            <w:webHidden/>
          </w:rPr>
          <w:fldChar w:fldCharType="end"/>
        </w:r>
      </w:hyperlink>
    </w:p>
    <w:p w14:paraId="7E8F7E70" w14:textId="1CAA602F"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89" w:history="1">
        <w:r w:rsidR="00BE5153" w:rsidRPr="009457AC">
          <w:rPr>
            <w:rStyle w:val="Hyperlinkki"/>
            <w:noProof/>
          </w:rPr>
          <w:t>2.8</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Palvelun järjestelmävaatimukset</w:t>
        </w:r>
        <w:r w:rsidR="00BE5153">
          <w:rPr>
            <w:noProof/>
            <w:webHidden/>
          </w:rPr>
          <w:tab/>
        </w:r>
        <w:r w:rsidR="00BE5153">
          <w:rPr>
            <w:noProof/>
            <w:webHidden/>
          </w:rPr>
          <w:fldChar w:fldCharType="begin"/>
        </w:r>
        <w:r w:rsidR="00BE5153">
          <w:rPr>
            <w:noProof/>
            <w:webHidden/>
          </w:rPr>
          <w:instrText xml:space="preserve"> PAGEREF _Toc153127389 \h </w:instrText>
        </w:r>
        <w:r w:rsidR="00BE5153">
          <w:rPr>
            <w:noProof/>
            <w:webHidden/>
          </w:rPr>
        </w:r>
        <w:r w:rsidR="00BE5153">
          <w:rPr>
            <w:noProof/>
            <w:webHidden/>
          </w:rPr>
          <w:fldChar w:fldCharType="separate"/>
        </w:r>
        <w:r w:rsidR="00BE5153">
          <w:rPr>
            <w:noProof/>
            <w:webHidden/>
          </w:rPr>
          <w:t>8</w:t>
        </w:r>
        <w:r w:rsidR="00BE5153">
          <w:rPr>
            <w:noProof/>
            <w:webHidden/>
          </w:rPr>
          <w:fldChar w:fldCharType="end"/>
        </w:r>
      </w:hyperlink>
    </w:p>
    <w:p w14:paraId="61F28F43" w14:textId="1BC2E741"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90" w:history="1">
        <w:r w:rsidR="00BE5153" w:rsidRPr="009457AC">
          <w:rPr>
            <w:rStyle w:val="Hyperlinkki"/>
            <w:noProof/>
          </w:rPr>
          <w:t>2.9</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Palveluun vaikuttavat rajaukset</w:t>
        </w:r>
        <w:r w:rsidR="00BE5153">
          <w:rPr>
            <w:noProof/>
            <w:webHidden/>
          </w:rPr>
          <w:tab/>
        </w:r>
        <w:r w:rsidR="00BE5153">
          <w:rPr>
            <w:noProof/>
            <w:webHidden/>
          </w:rPr>
          <w:fldChar w:fldCharType="begin"/>
        </w:r>
        <w:r w:rsidR="00BE5153">
          <w:rPr>
            <w:noProof/>
            <w:webHidden/>
          </w:rPr>
          <w:instrText xml:space="preserve"> PAGEREF _Toc153127390 \h </w:instrText>
        </w:r>
        <w:r w:rsidR="00BE5153">
          <w:rPr>
            <w:noProof/>
            <w:webHidden/>
          </w:rPr>
        </w:r>
        <w:r w:rsidR="00BE5153">
          <w:rPr>
            <w:noProof/>
            <w:webHidden/>
          </w:rPr>
          <w:fldChar w:fldCharType="separate"/>
        </w:r>
        <w:r w:rsidR="00BE5153">
          <w:rPr>
            <w:noProof/>
            <w:webHidden/>
          </w:rPr>
          <w:t>8</w:t>
        </w:r>
        <w:r w:rsidR="00BE5153">
          <w:rPr>
            <w:noProof/>
            <w:webHidden/>
          </w:rPr>
          <w:fldChar w:fldCharType="end"/>
        </w:r>
      </w:hyperlink>
    </w:p>
    <w:p w14:paraId="316EF1DB" w14:textId="19AE5840" w:rsidR="00BE5153" w:rsidRDefault="00000000">
      <w:pPr>
        <w:pStyle w:val="Sisluet2"/>
        <w:tabs>
          <w:tab w:val="left" w:pos="880"/>
        </w:tabs>
        <w:rPr>
          <w:rFonts w:asciiTheme="minorHAnsi" w:eastAsiaTheme="minorEastAsia" w:hAnsiTheme="minorHAnsi"/>
          <w:b w:val="0"/>
          <w:noProof/>
          <w:kern w:val="2"/>
          <w:sz w:val="22"/>
          <w:lang w:eastAsia="fi-FI"/>
          <w14:ligatures w14:val="standardContextual"/>
        </w:rPr>
      </w:pPr>
      <w:hyperlink w:anchor="_Toc153127391" w:history="1">
        <w:r w:rsidR="00BE5153" w:rsidRPr="009457AC">
          <w:rPr>
            <w:rStyle w:val="Hyperlinkki"/>
            <w:noProof/>
          </w:rPr>
          <w:t>2.10</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Palvelun suoritusympäristöön liittyvät vaatimukset</w:t>
        </w:r>
        <w:r w:rsidR="00BE5153">
          <w:rPr>
            <w:noProof/>
            <w:webHidden/>
          </w:rPr>
          <w:tab/>
        </w:r>
        <w:r w:rsidR="00BE5153">
          <w:rPr>
            <w:noProof/>
            <w:webHidden/>
          </w:rPr>
          <w:fldChar w:fldCharType="begin"/>
        </w:r>
        <w:r w:rsidR="00BE5153">
          <w:rPr>
            <w:noProof/>
            <w:webHidden/>
          </w:rPr>
          <w:instrText xml:space="preserve"> PAGEREF _Toc153127391 \h </w:instrText>
        </w:r>
        <w:r w:rsidR="00BE5153">
          <w:rPr>
            <w:noProof/>
            <w:webHidden/>
          </w:rPr>
        </w:r>
        <w:r w:rsidR="00BE5153">
          <w:rPr>
            <w:noProof/>
            <w:webHidden/>
          </w:rPr>
          <w:fldChar w:fldCharType="separate"/>
        </w:r>
        <w:r w:rsidR="00BE5153">
          <w:rPr>
            <w:noProof/>
            <w:webHidden/>
          </w:rPr>
          <w:t>8</w:t>
        </w:r>
        <w:r w:rsidR="00BE5153">
          <w:rPr>
            <w:noProof/>
            <w:webHidden/>
          </w:rPr>
          <w:fldChar w:fldCharType="end"/>
        </w:r>
      </w:hyperlink>
    </w:p>
    <w:p w14:paraId="08412359" w14:textId="6A4FB16E" w:rsidR="00BE5153" w:rsidRDefault="00000000">
      <w:pPr>
        <w:pStyle w:val="Sisluet2"/>
        <w:tabs>
          <w:tab w:val="left" w:pos="880"/>
        </w:tabs>
        <w:rPr>
          <w:rFonts w:asciiTheme="minorHAnsi" w:eastAsiaTheme="minorEastAsia" w:hAnsiTheme="minorHAnsi"/>
          <w:b w:val="0"/>
          <w:noProof/>
          <w:kern w:val="2"/>
          <w:sz w:val="22"/>
          <w:lang w:eastAsia="fi-FI"/>
          <w14:ligatures w14:val="standardContextual"/>
        </w:rPr>
      </w:pPr>
      <w:hyperlink w:anchor="_Toc153127392" w:history="1">
        <w:r w:rsidR="00BE5153" w:rsidRPr="009457AC">
          <w:rPr>
            <w:rStyle w:val="Hyperlinkki"/>
            <w:noProof/>
          </w:rPr>
          <w:t>2.11</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Palvelun toiminnalliset vaatimukset</w:t>
        </w:r>
        <w:r w:rsidR="00BE5153">
          <w:rPr>
            <w:noProof/>
            <w:webHidden/>
          </w:rPr>
          <w:tab/>
        </w:r>
        <w:r w:rsidR="00BE5153">
          <w:rPr>
            <w:noProof/>
            <w:webHidden/>
          </w:rPr>
          <w:fldChar w:fldCharType="begin"/>
        </w:r>
        <w:r w:rsidR="00BE5153">
          <w:rPr>
            <w:noProof/>
            <w:webHidden/>
          </w:rPr>
          <w:instrText xml:space="preserve"> PAGEREF _Toc153127392 \h </w:instrText>
        </w:r>
        <w:r w:rsidR="00BE5153">
          <w:rPr>
            <w:noProof/>
            <w:webHidden/>
          </w:rPr>
        </w:r>
        <w:r w:rsidR="00BE5153">
          <w:rPr>
            <w:noProof/>
            <w:webHidden/>
          </w:rPr>
          <w:fldChar w:fldCharType="separate"/>
        </w:r>
        <w:r w:rsidR="00BE5153">
          <w:rPr>
            <w:noProof/>
            <w:webHidden/>
          </w:rPr>
          <w:t>8</w:t>
        </w:r>
        <w:r w:rsidR="00BE5153">
          <w:rPr>
            <w:noProof/>
            <w:webHidden/>
          </w:rPr>
          <w:fldChar w:fldCharType="end"/>
        </w:r>
      </w:hyperlink>
    </w:p>
    <w:p w14:paraId="45F5B711" w14:textId="67C3C460" w:rsidR="00BE5153" w:rsidRDefault="00000000">
      <w:pPr>
        <w:pStyle w:val="Sisluet2"/>
        <w:tabs>
          <w:tab w:val="left" w:pos="880"/>
        </w:tabs>
        <w:rPr>
          <w:rFonts w:asciiTheme="minorHAnsi" w:eastAsiaTheme="minorEastAsia" w:hAnsiTheme="minorHAnsi"/>
          <w:b w:val="0"/>
          <w:noProof/>
          <w:kern w:val="2"/>
          <w:sz w:val="22"/>
          <w:lang w:eastAsia="fi-FI"/>
          <w14:ligatures w14:val="standardContextual"/>
        </w:rPr>
      </w:pPr>
      <w:hyperlink w:anchor="_Toc153127393" w:history="1">
        <w:r w:rsidR="00BE5153" w:rsidRPr="009457AC">
          <w:rPr>
            <w:rStyle w:val="Hyperlinkki"/>
            <w:noProof/>
          </w:rPr>
          <w:t>2.12</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Palvelun ei-toiminnalliset vaatimukset</w:t>
        </w:r>
        <w:r w:rsidR="00BE5153">
          <w:rPr>
            <w:noProof/>
            <w:webHidden/>
          </w:rPr>
          <w:tab/>
        </w:r>
        <w:r w:rsidR="00BE5153">
          <w:rPr>
            <w:noProof/>
            <w:webHidden/>
          </w:rPr>
          <w:fldChar w:fldCharType="begin"/>
        </w:r>
        <w:r w:rsidR="00BE5153">
          <w:rPr>
            <w:noProof/>
            <w:webHidden/>
          </w:rPr>
          <w:instrText xml:space="preserve"> PAGEREF _Toc153127393 \h </w:instrText>
        </w:r>
        <w:r w:rsidR="00BE5153">
          <w:rPr>
            <w:noProof/>
            <w:webHidden/>
          </w:rPr>
        </w:r>
        <w:r w:rsidR="00BE5153">
          <w:rPr>
            <w:noProof/>
            <w:webHidden/>
          </w:rPr>
          <w:fldChar w:fldCharType="separate"/>
        </w:r>
        <w:r w:rsidR="00BE5153">
          <w:rPr>
            <w:noProof/>
            <w:webHidden/>
          </w:rPr>
          <w:t>9</w:t>
        </w:r>
        <w:r w:rsidR="00BE5153">
          <w:rPr>
            <w:noProof/>
            <w:webHidden/>
          </w:rPr>
          <w:fldChar w:fldCharType="end"/>
        </w:r>
      </w:hyperlink>
    </w:p>
    <w:p w14:paraId="7E7CE7AE" w14:textId="1B41EC2D" w:rsidR="00BE5153" w:rsidRDefault="00000000">
      <w:pPr>
        <w:pStyle w:val="Sisluet1"/>
        <w:rPr>
          <w:rFonts w:asciiTheme="minorHAnsi" w:eastAsiaTheme="minorEastAsia" w:hAnsiTheme="minorHAnsi" w:cstheme="minorBidi"/>
          <w:b w:val="0"/>
          <w:caps w:val="0"/>
          <w:kern w:val="2"/>
          <w:sz w:val="22"/>
          <w:lang w:eastAsia="fi-FI"/>
          <w14:ligatures w14:val="standardContextual"/>
        </w:rPr>
      </w:pPr>
      <w:hyperlink w:anchor="_Toc153127394" w:history="1">
        <w:r w:rsidR="00BE5153" w:rsidRPr="009457AC">
          <w:rPr>
            <w:rStyle w:val="Hyperlinkki"/>
          </w:rPr>
          <w:t>3</w:t>
        </w:r>
        <w:r w:rsidR="00BE5153">
          <w:rPr>
            <w:rFonts w:asciiTheme="minorHAnsi" w:eastAsiaTheme="minorEastAsia" w:hAnsiTheme="minorHAnsi" w:cstheme="minorBidi"/>
            <w:b w:val="0"/>
            <w:caps w:val="0"/>
            <w:kern w:val="2"/>
            <w:sz w:val="22"/>
            <w:lang w:eastAsia="fi-FI"/>
            <w14:ligatures w14:val="standardContextual"/>
          </w:rPr>
          <w:tab/>
        </w:r>
        <w:r w:rsidR="00BE5153" w:rsidRPr="009457AC">
          <w:rPr>
            <w:rStyle w:val="Hyperlinkki"/>
          </w:rPr>
          <w:t>Projektisuunnitelma</w:t>
        </w:r>
        <w:r w:rsidR="00BE5153">
          <w:rPr>
            <w:webHidden/>
          </w:rPr>
          <w:tab/>
        </w:r>
        <w:r w:rsidR="00BE5153">
          <w:rPr>
            <w:webHidden/>
          </w:rPr>
          <w:fldChar w:fldCharType="begin"/>
        </w:r>
        <w:r w:rsidR="00BE5153">
          <w:rPr>
            <w:webHidden/>
          </w:rPr>
          <w:instrText xml:space="preserve"> PAGEREF _Toc153127394 \h </w:instrText>
        </w:r>
        <w:r w:rsidR="00BE5153">
          <w:rPr>
            <w:webHidden/>
          </w:rPr>
        </w:r>
        <w:r w:rsidR="00BE5153">
          <w:rPr>
            <w:webHidden/>
          </w:rPr>
          <w:fldChar w:fldCharType="separate"/>
        </w:r>
        <w:r w:rsidR="00BE5153">
          <w:rPr>
            <w:webHidden/>
          </w:rPr>
          <w:t>11</w:t>
        </w:r>
        <w:r w:rsidR="00BE5153">
          <w:rPr>
            <w:webHidden/>
          </w:rPr>
          <w:fldChar w:fldCharType="end"/>
        </w:r>
      </w:hyperlink>
    </w:p>
    <w:p w14:paraId="18D0FC9E" w14:textId="2E6D408C"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95" w:history="1">
        <w:r w:rsidR="00BE5153" w:rsidRPr="009457AC">
          <w:rPr>
            <w:rStyle w:val="Hyperlinkki"/>
            <w:noProof/>
          </w:rPr>
          <w:t>3.1 Tausta</w:t>
        </w:r>
        <w:r w:rsidR="00BE5153">
          <w:rPr>
            <w:noProof/>
            <w:webHidden/>
          </w:rPr>
          <w:tab/>
        </w:r>
        <w:r w:rsidR="00BE5153">
          <w:rPr>
            <w:noProof/>
            <w:webHidden/>
          </w:rPr>
          <w:fldChar w:fldCharType="begin"/>
        </w:r>
        <w:r w:rsidR="00BE5153">
          <w:rPr>
            <w:noProof/>
            <w:webHidden/>
          </w:rPr>
          <w:instrText xml:space="preserve"> PAGEREF _Toc153127395 \h </w:instrText>
        </w:r>
        <w:r w:rsidR="00BE5153">
          <w:rPr>
            <w:noProof/>
            <w:webHidden/>
          </w:rPr>
        </w:r>
        <w:r w:rsidR="00BE5153">
          <w:rPr>
            <w:noProof/>
            <w:webHidden/>
          </w:rPr>
          <w:fldChar w:fldCharType="separate"/>
        </w:r>
        <w:r w:rsidR="00BE5153">
          <w:rPr>
            <w:noProof/>
            <w:webHidden/>
          </w:rPr>
          <w:t>11</w:t>
        </w:r>
        <w:r w:rsidR="00BE5153">
          <w:rPr>
            <w:noProof/>
            <w:webHidden/>
          </w:rPr>
          <w:fldChar w:fldCharType="end"/>
        </w:r>
      </w:hyperlink>
    </w:p>
    <w:p w14:paraId="2477FD5C" w14:textId="1CF53343"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96" w:history="1">
        <w:r w:rsidR="00BE5153" w:rsidRPr="009457AC">
          <w:rPr>
            <w:rStyle w:val="Hyperlinkki"/>
            <w:noProof/>
          </w:rPr>
          <w:t>3.2 Tavoitteet</w:t>
        </w:r>
        <w:r w:rsidR="00BE5153">
          <w:rPr>
            <w:noProof/>
            <w:webHidden/>
          </w:rPr>
          <w:tab/>
        </w:r>
        <w:r w:rsidR="00BE5153">
          <w:rPr>
            <w:noProof/>
            <w:webHidden/>
          </w:rPr>
          <w:fldChar w:fldCharType="begin"/>
        </w:r>
        <w:r w:rsidR="00BE5153">
          <w:rPr>
            <w:noProof/>
            <w:webHidden/>
          </w:rPr>
          <w:instrText xml:space="preserve"> PAGEREF _Toc153127396 \h </w:instrText>
        </w:r>
        <w:r w:rsidR="00BE5153">
          <w:rPr>
            <w:noProof/>
            <w:webHidden/>
          </w:rPr>
        </w:r>
        <w:r w:rsidR="00BE5153">
          <w:rPr>
            <w:noProof/>
            <w:webHidden/>
          </w:rPr>
          <w:fldChar w:fldCharType="separate"/>
        </w:r>
        <w:r w:rsidR="00BE5153">
          <w:rPr>
            <w:noProof/>
            <w:webHidden/>
          </w:rPr>
          <w:t>11</w:t>
        </w:r>
        <w:r w:rsidR="00BE5153">
          <w:rPr>
            <w:noProof/>
            <w:webHidden/>
          </w:rPr>
          <w:fldChar w:fldCharType="end"/>
        </w:r>
      </w:hyperlink>
    </w:p>
    <w:p w14:paraId="2A3F8299" w14:textId="0AD3C728"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97" w:history="1">
        <w:r w:rsidR="00BE5153" w:rsidRPr="009457AC">
          <w:rPr>
            <w:rStyle w:val="Hyperlinkki"/>
            <w:noProof/>
          </w:rPr>
          <w:t>3.3 Roolitus</w:t>
        </w:r>
        <w:r w:rsidR="00BE5153">
          <w:rPr>
            <w:noProof/>
            <w:webHidden/>
          </w:rPr>
          <w:tab/>
        </w:r>
        <w:r w:rsidR="00BE5153">
          <w:rPr>
            <w:noProof/>
            <w:webHidden/>
          </w:rPr>
          <w:fldChar w:fldCharType="begin"/>
        </w:r>
        <w:r w:rsidR="00BE5153">
          <w:rPr>
            <w:noProof/>
            <w:webHidden/>
          </w:rPr>
          <w:instrText xml:space="preserve"> PAGEREF _Toc153127397 \h </w:instrText>
        </w:r>
        <w:r w:rsidR="00BE5153">
          <w:rPr>
            <w:noProof/>
            <w:webHidden/>
          </w:rPr>
        </w:r>
        <w:r w:rsidR="00BE5153">
          <w:rPr>
            <w:noProof/>
            <w:webHidden/>
          </w:rPr>
          <w:fldChar w:fldCharType="separate"/>
        </w:r>
        <w:r w:rsidR="00BE5153">
          <w:rPr>
            <w:noProof/>
            <w:webHidden/>
          </w:rPr>
          <w:t>11</w:t>
        </w:r>
        <w:r w:rsidR="00BE5153">
          <w:rPr>
            <w:noProof/>
            <w:webHidden/>
          </w:rPr>
          <w:fldChar w:fldCharType="end"/>
        </w:r>
      </w:hyperlink>
    </w:p>
    <w:p w14:paraId="6181E8B1" w14:textId="78EC7A67"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98" w:history="1">
        <w:r w:rsidR="00BE5153" w:rsidRPr="009457AC">
          <w:rPr>
            <w:rStyle w:val="Hyperlinkki"/>
            <w:noProof/>
          </w:rPr>
          <w:t>3.4 Riskien hallinta</w:t>
        </w:r>
        <w:r w:rsidR="00BE5153">
          <w:rPr>
            <w:noProof/>
            <w:webHidden/>
          </w:rPr>
          <w:tab/>
        </w:r>
        <w:r w:rsidR="00BE5153">
          <w:rPr>
            <w:noProof/>
            <w:webHidden/>
          </w:rPr>
          <w:fldChar w:fldCharType="begin"/>
        </w:r>
        <w:r w:rsidR="00BE5153">
          <w:rPr>
            <w:noProof/>
            <w:webHidden/>
          </w:rPr>
          <w:instrText xml:space="preserve"> PAGEREF _Toc153127398 \h </w:instrText>
        </w:r>
        <w:r w:rsidR="00BE5153">
          <w:rPr>
            <w:noProof/>
            <w:webHidden/>
          </w:rPr>
        </w:r>
        <w:r w:rsidR="00BE5153">
          <w:rPr>
            <w:noProof/>
            <w:webHidden/>
          </w:rPr>
          <w:fldChar w:fldCharType="separate"/>
        </w:r>
        <w:r w:rsidR="00BE5153">
          <w:rPr>
            <w:noProof/>
            <w:webHidden/>
          </w:rPr>
          <w:t>11</w:t>
        </w:r>
        <w:r w:rsidR="00BE5153">
          <w:rPr>
            <w:noProof/>
            <w:webHidden/>
          </w:rPr>
          <w:fldChar w:fldCharType="end"/>
        </w:r>
      </w:hyperlink>
    </w:p>
    <w:p w14:paraId="4FC8C895" w14:textId="4029881F"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399" w:history="1">
        <w:r w:rsidR="00BE5153" w:rsidRPr="009457AC">
          <w:rPr>
            <w:rStyle w:val="Hyperlinkki"/>
            <w:noProof/>
          </w:rPr>
          <w:t>3.5 Aikataulutus</w:t>
        </w:r>
        <w:r w:rsidR="00BE5153">
          <w:rPr>
            <w:noProof/>
            <w:webHidden/>
          </w:rPr>
          <w:tab/>
        </w:r>
        <w:r w:rsidR="00BE5153">
          <w:rPr>
            <w:noProof/>
            <w:webHidden/>
          </w:rPr>
          <w:fldChar w:fldCharType="begin"/>
        </w:r>
        <w:r w:rsidR="00BE5153">
          <w:rPr>
            <w:noProof/>
            <w:webHidden/>
          </w:rPr>
          <w:instrText xml:space="preserve"> PAGEREF _Toc153127399 \h </w:instrText>
        </w:r>
        <w:r w:rsidR="00BE5153">
          <w:rPr>
            <w:noProof/>
            <w:webHidden/>
          </w:rPr>
        </w:r>
        <w:r w:rsidR="00BE5153">
          <w:rPr>
            <w:noProof/>
            <w:webHidden/>
          </w:rPr>
          <w:fldChar w:fldCharType="separate"/>
        </w:r>
        <w:r w:rsidR="00BE5153">
          <w:rPr>
            <w:noProof/>
            <w:webHidden/>
          </w:rPr>
          <w:t>13</w:t>
        </w:r>
        <w:r w:rsidR="00BE5153">
          <w:rPr>
            <w:noProof/>
            <w:webHidden/>
          </w:rPr>
          <w:fldChar w:fldCharType="end"/>
        </w:r>
      </w:hyperlink>
    </w:p>
    <w:p w14:paraId="64C3E6C0" w14:textId="03B442A1" w:rsidR="00BE5153" w:rsidRDefault="00000000">
      <w:pPr>
        <w:pStyle w:val="Sisluet1"/>
        <w:rPr>
          <w:rFonts w:asciiTheme="minorHAnsi" w:eastAsiaTheme="minorEastAsia" w:hAnsiTheme="minorHAnsi" w:cstheme="minorBidi"/>
          <w:b w:val="0"/>
          <w:caps w:val="0"/>
          <w:kern w:val="2"/>
          <w:sz w:val="22"/>
          <w:lang w:eastAsia="fi-FI"/>
          <w14:ligatures w14:val="standardContextual"/>
        </w:rPr>
      </w:pPr>
      <w:hyperlink w:anchor="_Toc153127400" w:history="1">
        <w:r w:rsidR="00BE5153" w:rsidRPr="009457AC">
          <w:rPr>
            <w:rStyle w:val="Hyperlinkki"/>
          </w:rPr>
          <w:t>4</w:t>
        </w:r>
        <w:r w:rsidR="00BE5153">
          <w:rPr>
            <w:rFonts w:asciiTheme="minorHAnsi" w:eastAsiaTheme="minorEastAsia" w:hAnsiTheme="minorHAnsi" w:cstheme="minorBidi"/>
            <w:b w:val="0"/>
            <w:caps w:val="0"/>
            <w:kern w:val="2"/>
            <w:sz w:val="22"/>
            <w:lang w:eastAsia="fi-FI"/>
            <w14:ligatures w14:val="standardContextual"/>
          </w:rPr>
          <w:tab/>
        </w:r>
        <w:r w:rsidR="00BE5153" w:rsidRPr="009457AC">
          <w:rPr>
            <w:rStyle w:val="Hyperlinkki"/>
          </w:rPr>
          <w:t>Arkkitehtuurisuunnittelu / moduulisuunnittelu / saavutettavuus</w:t>
        </w:r>
        <w:r w:rsidR="00BE5153">
          <w:rPr>
            <w:webHidden/>
          </w:rPr>
          <w:tab/>
        </w:r>
        <w:r w:rsidR="00BE5153">
          <w:rPr>
            <w:webHidden/>
          </w:rPr>
          <w:fldChar w:fldCharType="begin"/>
        </w:r>
        <w:r w:rsidR="00BE5153">
          <w:rPr>
            <w:webHidden/>
          </w:rPr>
          <w:instrText xml:space="preserve"> PAGEREF _Toc153127400 \h </w:instrText>
        </w:r>
        <w:r w:rsidR="00BE5153">
          <w:rPr>
            <w:webHidden/>
          </w:rPr>
        </w:r>
        <w:r w:rsidR="00BE5153">
          <w:rPr>
            <w:webHidden/>
          </w:rPr>
          <w:fldChar w:fldCharType="separate"/>
        </w:r>
        <w:r w:rsidR="00BE5153">
          <w:rPr>
            <w:webHidden/>
          </w:rPr>
          <w:t>14</w:t>
        </w:r>
        <w:r w:rsidR="00BE5153">
          <w:rPr>
            <w:webHidden/>
          </w:rPr>
          <w:fldChar w:fldCharType="end"/>
        </w:r>
      </w:hyperlink>
    </w:p>
    <w:p w14:paraId="4A783FCC" w14:textId="53D3637A"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01" w:history="1">
        <w:r w:rsidR="00BE5153" w:rsidRPr="009457AC">
          <w:rPr>
            <w:rStyle w:val="Hyperlinkki"/>
            <w:noProof/>
          </w:rPr>
          <w:t>4.1</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Arkkitehtuurisuunnittelu</w:t>
        </w:r>
        <w:r w:rsidR="00BE5153">
          <w:rPr>
            <w:noProof/>
            <w:webHidden/>
          </w:rPr>
          <w:tab/>
        </w:r>
        <w:r w:rsidR="00BE5153">
          <w:rPr>
            <w:noProof/>
            <w:webHidden/>
          </w:rPr>
          <w:fldChar w:fldCharType="begin"/>
        </w:r>
        <w:r w:rsidR="00BE5153">
          <w:rPr>
            <w:noProof/>
            <w:webHidden/>
          </w:rPr>
          <w:instrText xml:space="preserve"> PAGEREF _Toc153127401 \h </w:instrText>
        </w:r>
        <w:r w:rsidR="00BE5153">
          <w:rPr>
            <w:noProof/>
            <w:webHidden/>
          </w:rPr>
        </w:r>
        <w:r w:rsidR="00BE5153">
          <w:rPr>
            <w:noProof/>
            <w:webHidden/>
          </w:rPr>
          <w:fldChar w:fldCharType="separate"/>
        </w:r>
        <w:r w:rsidR="00BE5153">
          <w:rPr>
            <w:noProof/>
            <w:webHidden/>
          </w:rPr>
          <w:t>14</w:t>
        </w:r>
        <w:r w:rsidR="00BE5153">
          <w:rPr>
            <w:noProof/>
            <w:webHidden/>
          </w:rPr>
          <w:fldChar w:fldCharType="end"/>
        </w:r>
      </w:hyperlink>
    </w:p>
    <w:p w14:paraId="02344C1B" w14:textId="2EDC1588"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02" w:history="1">
        <w:r w:rsidR="00BE5153" w:rsidRPr="009457AC">
          <w:rPr>
            <w:rStyle w:val="Hyperlinkki"/>
            <w:noProof/>
          </w:rPr>
          <w:t>4.2</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Moduulisuunnittelu</w:t>
        </w:r>
        <w:r w:rsidR="00BE5153">
          <w:rPr>
            <w:noProof/>
            <w:webHidden/>
          </w:rPr>
          <w:tab/>
        </w:r>
        <w:r w:rsidR="00BE5153">
          <w:rPr>
            <w:noProof/>
            <w:webHidden/>
          </w:rPr>
          <w:fldChar w:fldCharType="begin"/>
        </w:r>
        <w:r w:rsidR="00BE5153">
          <w:rPr>
            <w:noProof/>
            <w:webHidden/>
          </w:rPr>
          <w:instrText xml:space="preserve"> PAGEREF _Toc153127402 \h </w:instrText>
        </w:r>
        <w:r w:rsidR="00BE5153">
          <w:rPr>
            <w:noProof/>
            <w:webHidden/>
          </w:rPr>
        </w:r>
        <w:r w:rsidR="00BE5153">
          <w:rPr>
            <w:noProof/>
            <w:webHidden/>
          </w:rPr>
          <w:fldChar w:fldCharType="separate"/>
        </w:r>
        <w:r w:rsidR="00BE5153">
          <w:rPr>
            <w:noProof/>
            <w:webHidden/>
          </w:rPr>
          <w:t>15</w:t>
        </w:r>
        <w:r w:rsidR="00BE5153">
          <w:rPr>
            <w:noProof/>
            <w:webHidden/>
          </w:rPr>
          <w:fldChar w:fldCharType="end"/>
        </w:r>
      </w:hyperlink>
    </w:p>
    <w:p w14:paraId="2B5856DD" w14:textId="11959381"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03" w:history="1">
        <w:r w:rsidR="00BE5153" w:rsidRPr="009457AC">
          <w:rPr>
            <w:rStyle w:val="Hyperlinkki"/>
            <w:noProof/>
          </w:rPr>
          <w:t>4.3</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Saavutettavuus</w:t>
        </w:r>
        <w:r w:rsidR="00BE5153">
          <w:rPr>
            <w:noProof/>
            <w:webHidden/>
          </w:rPr>
          <w:tab/>
        </w:r>
        <w:r w:rsidR="00BE5153">
          <w:rPr>
            <w:noProof/>
            <w:webHidden/>
          </w:rPr>
          <w:fldChar w:fldCharType="begin"/>
        </w:r>
        <w:r w:rsidR="00BE5153">
          <w:rPr>
            <w:noProof/>
            <w:webHidden/>
          </w:rPr>
          <w:instrText xml:space="preserve"> PAGEREF _Toc153127403 \h </w:instrText>
        </w:r>
        <w:r w:rsidR="00BE5153">
          <w:rPr>
            <w:noProof/>
            <w:webHidden/>
          </w:rPr>
        </w:r>
        <w:r w:rsidR="00BE5153">
          <w:rPr>
            <w:noProof/>
            <w:webHidden/>
          </w:rPr>
          <w:fldChar w:fldCharType="separate"/>
        </w:r>
        <w:r w:rsidR="00BE5153">
          <w:rPr>
            <w:noProof/>
            <w:webHidden/>
          </w:rPr>
          <w:t>18</w:t>
        </w:r>
        <w:r w:rsidR="00BE5153">
          <w:rPr>
            <w:noProof/>
            <w:webHidden/>
          </w:rPr>
          <w:fldChar w:fldCharType="end"/>
        </w:r>
      </w:hyperlink>
    </w:p>
    <w:p w14:paraId="770938D2" w14:textId="73BA5D01" w:rsidR="00BE5153" w:rsidRDefault="00000000">
      <w:pPr>
        <w:pStyle w:val="Sisluet1"/>
        <w:rPr>
          <w:rFonts w:asciiTheme="minorHAnsi" w:eastAsiaTheme="minorEastAsia" w:hAnsiTheme="minorHAnsi" w:cstheme="minorBidi"/>
          <w:b w:val="0"/>
          <w:caps w:val="0"/>
          <w:kern w:val="2"/>
          <w:sz w:val="22"/>
          <w:lang w:eastAsia="fi-FI"/>
          <w14:ligatures w14:val="standardContextual"/>
        </w:rPr>
      </w:pPr>
      <w:hyperlink w:anchor="_Toc153127404" w:history="1">
        <w:r w:rsidR="00BE5153" w:rsidRPr="009457AC">
          <w:rPr>
            <w:rStyle w:val="Hyperlinkki"/>
          </w:rPr>
          <w:t>5</w:t>
        </w:r>
        <w:r w:rsidR="00BE5153">
          <w:rPr>
            <w:rFonts w:asciiTheme="minorHAnsi" w:eastAsiaTheme="minorEastAsia" w:hAnsiTheme="minorHAnsi" w:cstheme="minorBidi"/>
            <w:b w:val="0"/>
            <w:caps w:val="0"/>
            <w:kern w:val="2"/>
            <w:sz w:val="22"/>
            <w:lang w:eastAsia="fi-FI"/>
            <w14:ligatures w14:val="standardContextual"/>
          </w:rPr>
          <w:tab/>
        </w:r>
        <w:r w:rsidR="00BE5153" w:rsidRPr="009457AC">
          <w:rPr>
            <w:rStyle w:val="Hyperlinkki"/>
          </w:rPr>
          <w:t>Tuotteen hallinta / versiointi</w:t>
        </w:r>
        <w:r w:rsidR="00BE5153">
          <w:rPr>
            <w:webHidden/>
          </w:rPr>
          <w:tab/>
        </w:r>
        <w:r w:rsidR="00BE5153">
          <w:rPr>
            <w:webHidden/>
          </w:rPr>
          <w:fldChar w:fldCharType="begin"/>
        </w:r>
        <w:r w:rsidR="00BE5153">
          <w:rPr>
            <w:webHidden/>
          </w:rPr>
          <w:instrText xml:space="preserve"> PAGEREF _Toc153127404 \h </w:instrText>
        </w:r>
        <w:r w:rsidR="00BE5153">
          <w:rPr>
            <w:webHidden/>
          </w:rPr>
        </w:r>
        <w:r w:rsidR="00BE5153">
          <w:rPr>
            <w:webHidden/>
          </w:rPr>
          <w:fldChar w:fldCharType="separate"/>
        </w:r>
        <w:r w:rsidR="00BE5153">
          <w:rPr>
            <w:webHidden/>
          </w:rPr>
          <w:t>20</w:t>
        </w:r>
        <w:r w:rsidR="00BE5153">
          <w:rPr>
            <w:webHidden/>
          </w:rPr>
          <w:fldChar w:fldCharType="end"/>
        </w:r>
      </w:hyperlink>
    </w:p>
    <w:p w14:paraId="37D5CDA5" w14:textId="6E910EB9"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05" w:history="1">
        <w:r w:rsidR="00BE5153" w:rsidRPr="009457AC">
          <w:rPr>
            <w:rStyle w:val="Hyperlinkki"/>
            <w:noProof/>
          </w:rPr>
          <w:t>5.1</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Tuotteen hallinta</w:t>
        </w:r>
        <w:r w:rsidR="00BE5153">
          <w:rPr>
            <w:noProof/>
            <w:webHidden/>
          </w:rPr>
          <w:tab/>
        </w:r>
        <w:r w:rsidR="00BE5153">
          <w:rPr>
            <w:noProof/>
            <w:webHidden/>
          </w:rPr>
          <w:fldChar w:fldCharType="begin"/>
        </w:r>
        <w:r w:rsidR="00BE5153">
          <w:rPr>
            <w:noProof/>
            <w:webHidden/>
          </w:rPr>
          <w:instrText xml:space="preserve"> PAGEREF _Toc153127405 \h </w:instrText>
        </w:r>
        <w:r w:rsidR="00BE5153">
          <w:rPr>
            <w:noProof/>
            <w:webHidden/>
          </w:rPr>
        </w:r>
        <w:r w:rsidR="00BE5153">
          <w:rPr>
            <w:noProof/>
            <w:webHidden/>
          </w:rPr>
          <w:fldChar w:fldCharType="separate"/>
        </w:r>
        <w:r w:rsidR="00BE5153">
          <w:rPr>
            <w:noProof/>
            <w:webHidden/>
          </w:rPr>
          <w:t>20</w:t>
        </w:r>
        <w:r w:rsidR="00BE5153">
          <w:rPr>
            <w:noProof/>
            <w:webHidden/>
          </w:rPr>
          <w:fldChar w:fldCharType="end"/>
        </w:r>
      </w:hyperlink>
    </w:p>
    <w:p w14:paraId="203F0870" w14:textId="2DF3D236"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06" w:history="1">
        <w:r w:rsidR="00BE5153" w:rsidRPr="009457AC">
          <w:rPr>
            <w:rStyle w:val="Hyperlinkki"/>
            <w:noProof/>
          </w:rPr>
          <w:t>5.2</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Versionhallinta</w:t>
        </w:r>
        <w:r w:rsidR="00BE5153">
          <w:rPr>
            <w:noProof/>
            <w:webHidden/>
          </w:rPr>
          <w:tab/>
        </w:r>
        <w:r w:rsidR="00BE5153">
          <w:rPr>
            <w:noProof/>
            <w:webHidden/>
          </w:rPr>
          <w:fldChar w:fldCharType="begin"/>
        </w:r>
        <w:r w:rsidR="00BE5153">
          <w:rPr>
            <w:noProof/>
            <w:webHidden/>
          </w:rPr>
          <w:instrText xml:space="preserve"> PAGEREF _Toc153127406 \h </w:instrText>
        </w:r>
        <w:r w:rsidR="00BE5153">
          <w:rPr>
            <w:noProof/>
            <w:webHidden/>
          </w:rPr>
        </w:r>
        <w:r w:rsidR="00BE5153">
          <w:rPr>
            <w:noProof/>
            <w:webHidden/>
          </w:rPr>
          <w:fldChar w:fldCharType="separate"/>
        </w:r>
        <w:r w:rsidR="00BE5153">
          <w:rPr>
            <w:noProof/>
            <w:webHidden/>
          </w:rPr>
          <w:t>20</w:t>
        </w:r>
        <w:r w:rsidR="00BE5153">
          <w:rPr>
            <w:noProof/>
            <w:webHidden/>
          </w:rPr>
          <w:fldChar w:fldCharType="end"/>
        </w:r>
      </w:hyperlink>
    </w:p>
    <w:p w14:paraId="2D336DD5" w14:textId="57407302" w:rsidR="00BE5153" w:rsidRDefault="00000000">
      <w:pPr>
        <w:pStyle w:val="Sisluet1"/>
        <w:rPr>
          <w:rFonts w:asciiTheme="minorHAnsi" w:eastAsiaTheme="minorEastAsia" w:hAnsiTheme="minorHAnsi" w:cstheme="minorBidi"/>
          <w:b w:val="0"/>
          <w:caps w:val="0"/>
          <w:kern w:val="2"/>
          <w:sz w:val="22"/>
          <w:lang w:eastAsia="fi-FI"/>
          <w14:ligatures w14:val="standardContextual"/>
        </w:rPr>
      </w:pPr>
      <w:hyperlink w:anchor="_Toc153127407" w:history="1">
        <w:r w:rsidR="00BE5153" w:rsidRPr="009457AC">
          <w:rPr>
            <w:rStyle w:val="Hyperlinkki"/>
          </w:rPr>
          <w:t>6</w:t>
        </w:r>
        <w:r w:rsidR="00BE5153">
          <w:rPr>
            <w:rFonts w:asciiTheme="minorHAnsi" w:eastAsiaTheme="minorEastAsia" w:hAnsiTheme="minorHAnsi" w:cstheme="minorBidi"/>
            <w:b w:val="0"/>
            <w:caps w:val="0"/>
            <w:kern w:val="2"/>
            <w:sz w:val="22"/>
            <w:lang w:eastAsia="fi-FI"/>
            <w14:ligatures w14:val="standardContextual"/>
          </w:rPr>
          <w:tab/>
        </w:r>
        <w:r w:rsidR="00BE5153" w:rsidRPr="009457AC">
          <w:rPr>
            <w:rStyle w:val="Hyperlinkki"/>
          </w:rPr>
          <w:t>Testaussuunnitelma</w:t>
        </w:r>
        <w:r w:rsidR="00BE5153">
          <w:rPr>
            <w:webHidden/>
          </w:rPr>
          <w:tab/>
        </w:r>
        <w:r w:rsidR="00BE5153">
          <w:rPr>
            <w:webHidden/>
          </w:rPr>
          <w:fldChar w:fldCharType="begin"/>
        </w:r>
        <w:r w:rsidR="00BE5153">
          <w:rPr>
            <w:webHidden/>
          </w:rPr>
          <w:instrText xml:space="preserve"> PAGEREF _Toc153127407 \h </w:instrText>
        </w:r>
        <w:r w:rsidR="00BE5153">
          <w:rPr>
            <w:webHidden/>
          </w:rPr>
        </w:r>
        <w:r w:rsidR="00BE5153">
          <w:rPr>
            <w:webHidden/>
          </w:rPr>
          <w:fldChar w:fldCharType="separate"/>
        </w:r>
        <w:r w:rsidR="00BE5153">
          <w:rPr>
            <w:webHidden/>
          </w:rPr>
          <w:t>21</w:t>
        </w:r>
        <w:r w:rsidR="00BE5153">
          <w:rPr>
            <w:webHidden/>
          </w:rPr>
          <w:fldChar w:fldCharType="end"/>
        </w:r>
      </w:hyperlink>
    </w:p>
    <w:p w14:paraId="29094040" w14:textId="0540E9F8"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08" w:history="1">
        <w:r w:rsidR="00BE5153" w:rsidRPr="009457AC">
          <w:rPr>
            <w:rStyle w:val="Hyperlinkki"/>
            <w:noProof/>
          </w:rPr>
          <w:t>6.1</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Johdanto</w:t>
        </w:r>
        <w:r w:rsidR="00BE5153">
          <w:rPr>
            <w:noProof/>
            <w:webHidden/>
          </w:rPr>
          <w:tab/>
        </w:r>
        <w:r w:rsidR="00BE5153">
          <w:rPr>
            <w:noProof/>
            <w:webHidden/>
          </w:rPr>
          <w:fldChar w:fldCharType="begin"/>
        </w:r>
        <w:r w:rsidR="00BE5153">
          <w:rPr>
            <w:noProof/>
            <w:webHidden/>
          </w:rPr>
          <w:instrText xml:space="preserve"> PAGEREF _Toc153127408 \h </w:instrText>
        </w:r>
        <w:r w:rsidR="00BE5153">
          <w:rPr>
            <w:noProof/>
            <w:webHidden/>
          </w:rPr>
        </w:r>
        <w:r w:rsidR="00BE5153">
          <w:rPr>
            <w:noProof/>
            <w:webHidden/>
          </w:rPr>
          <w:fldChar w:fldCharType="separate"/>
        </w:r>
        <w:r w:rsidR="00BE5153">
          <w:rPr>
            <w:noProof/>
            <w:webHidden/>
          </w:rPr>
          <w:t>21</w:t>
        </w:r>
        <w:r w:rsidR="00BE5153">
          <w:rPr>
            <w:noProof/>
            <w:webHidden/>
          </w:rPr>
          <w:fldChar w:fldCharType="end"/>
        </w:r>
      </w:hyperlink>
    </w:p>
    <w:p w14:paraId="62F28FBE" w14:textId="1B331CA4"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09" w:history="1">
        <w:r w:rsidR="00BE5153" w:rsidRPr="009457AC">
          <w:rPr>
            <w:rStyle w:val="Hyperlinkki"/>
            <w:noProof/>
          </w:rPr>
          <w:t>6.2</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Testauksen kohde ja tavoitteet</w:t>
        </w:r>
        <w:r w:rsidR="00BE5153">
          <w:rPr>
            <w:noProof/>
            <w:webHidden/>
          </w:rPr>
          <w:tab/>
        </w:r>
        <w:r w:rsidR="00BE5153">
          <w:rPr>
            <w:noProof/>
            <w:webHidden/>
          </w:rPr>
          <w:fldChar w:fldCharType="begin"/>
        </w:r>
        <w:r w:rsidR="00BE5153">
          <w:rPr>
            <w:noProof/>
            <w:webHidden/>
          </w:rPr>
          <w:instrText xml:space="preserve"> PAGEREF _Toc153127409 \h </w:instrText>
        </w:r>
        <w:r w:rsidR="00BE5153">
          <w:rPr>
            <w:noProof/>
            <w:webHidden/>
          </w:rPr>
        </w:r>
        <w:r w:rsidR="00BE5153">
          <w:rPr>
            <w:noProof/>
            <w:webHidden/>
          </w:rPr>
          <w:fldChar w:fldCharType="separate"/>
        </w:r>
        <w:r w:rsidR="00BE5153">
          <w:rPr>
            <w:noProof/>
            <w:webHidden/>
          </w:rPr>
          <w:t>21</w:t>
        </w:r>
        <w:r w:rsidR="00BE5153">
          <w:rPr>
            <w:noProof/>
            <w:webHidden/>
          </w:rPr>
          <w:fldChar w:fldCharType="end"/>
        </w:r>
      </w:hyperlink>
    </w:p>
    <w:p w14:paraId="0E816A95" w14:textId="18739973"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10" w:history="1">
        <w:r w:rsidR="00BE5153" w:rsidRPr="009457AC">
          <w:rPr>
            <w:rStyle w:val="Hyperlinkki"/>
            <w:noProof/>
          </w:rPr>
          <w:t>6.3</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Testausympäristö</w:t>
        </w:r>
        <w:r w:rsidR="00BE5153">
          <w:rPr>
            <w:noProof/>
            <w:webHidden/>
          </w:rPr>
          <w:tab/>
        </w:r>
        <w:r w:rsidR="00BE5153">
          <w:rPr>
            <w:noProof/>
            <w:webHidden/>
          </w:rPr>
          <w:fldChar w:fldCharType="begin"/>
        </w:r>
        <w:r w:rsidR="00BE5153">
          <w:rPr>
            <w:noProof/>
            <w:webHidden/>
          </w:rPr>
          <w:instrText xml:space="preserve"> PAGEREF _Toc153127410 \h </w:instrText>
        </w:r>
        <w:r w:rsidR="00BE5153">
          <w:rPr>
            <w:noProof/>
            <w:webHidden/>
          </w:rPr>
        </w:r>
        <w:r w:rsidR="00BE5153">
          <w:rPr>
            <w:noProof/>
            <w:webHidden/>
          </w:rPr>
          <w:fldChar w:fldCharType="separate"/>
        </w:r>
        <w:r w:rsidR="00BE5153">
          <w:rPr>
            <w:noProof/>
            <w:webHidden/>
          </w:rPr>
          <w:t>21</w:t>
        </w:r>
        <w:r w:rsidR="00BE5153">
          <w:rPr>
            <w:noProof/>
            <w:webHidden/>
          </w:rPr>
          <w:fldChar w:fldCharType="end"/>
        </w:r>
      </w:hyperlink>
    </w:p>
    <w:p w14:paraId="15E28197" w14:textId="7D0CFA87"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11" w:history="1">
        <w:r w:rsidR="00BE5153" w:rsidRPr="009457AC">
          <w:rPr>
            <w:rStyle w:val="Hyperlinkki"/>
            <w:noProof/>
          </w:rPr>
          <w:t>6.4</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Testauksen organisointi ja raportointi</w:t>
        </w:r>
        <w:r w:rsidR="00BE5153">
          <w:rPr>
            <w:noProof/>
            <w:webHidden/>
          </w:rPr>
          <w:tab/>
        </w:r>
        <w:r w:rsidR="00BE5153">
          <w:rPr>
            <w:noProof/>
            <w:webHidden/>
          </w:rPr>
          <w:fldChar w:fldCharType="begin"/>
        </w:r>
        <w:r w:rsidR="00BE5153">
          <w:rPr>
            <w:noProof/>
            <w:webHidden/>
          </w:rPr>
          <w:instrText xml:space="preserve"> PAGEREF _Toc153127411 \h </w:instrText>
        </w:r>
        <w:r w:rsidR="00BE5153">
          <w:rPr>
            <w:noProof/>
            <w:webHidden/>
          </w:rPr>
        </w:r>
        <w:r w:rsidR="00BE5153">
          <w:rPr>
            <w:noProof/>
            <w:webHidden/>
          </w:rPr>
          <w:fldChar w:fldCharType="separate"/>
        </w:r>
        <w:r w:rsidR="00BE5153">
          <w:rPr>
            <w:noProof/>
            <w:webHidden/>
          </w:rPr>
          <w:t>21</w:t>
        </w:r>
        <w:r w:rsidR="00BE5153">
          <w:rPr>
            <w:noProof/>
            <w:webHidden/>
          </w:rPr>
          <w:fldChar w:fldCharType="end"/>
        </w:r>
      </w:hyperlink>
    </w:p>
    <w:p w14:paraId="2D923ED2" w14:textId="7C67217C"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12" w:history="1">
        <w:r w:rsidR="00BE5153" w:rsidRPr="009457AC">
          <w:rPr>
            <w:rStyle w:val="Hyperlinkki"/>
            <w:noProof/>
          </w:rPr>
          <w:t>6.5</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Testausstrategia ja integrointisuunnitelma</w:t>
        </w:r>
        <w:r w:rsidR="00BE5153">
          <w:rPr>
            <w:noProof/>
            <w:webHidden/>
          </w:rPr>
          <w:tab/>
        </w:r>
        <w:r w:rsidR="00BE5153">
          <w:rPr>
            <w:noProof/>
            <w:webHidden/>
          </w:rPr>
          <w:fldChar w:fldCharType="begin"/>
        </w:r>
        <w:r w:rsidR="00BE5153">
          <w:rPr>
            <w:noProof/>
            <w:webHidden/>
          </w:rPr>
          <w:instrText xml:space="preserve"> PAGEREF _Toc153127412 \h </w:instrText>
        </w:r>
        <w:r w:rsidR="00BE5153">
          <w:rPr>
            <w:noProof/>
            <w:webHidden/>
          </w:rPr>
        </w:r>
        <w:r w:rsidR="00BE5153">
          <w:rPr>
            <w:noProof/>
            <w:webHidden/>
          </w:rPr>
          <w:fldChar w:fldCharType="separate"/>
        </w:r>
        <w:r w:rsidR="00BE5153">
          <w:rPr>
            <w:noProof/>
            <w:webHidden/>
          </w:rPr>
          <w:t>22</w:t>
        </w:r>
        <w:r w:rsidR="00BE5153">
          <w:rPr>
            <w:noProof/>
            <w:webHidden/>
          </w:rPr>
          <w:fldChar w:fldCharType="end"/>
        </w:r>
      </w:hyperlink>
    </w:p>
    <w:p w14:paraId="5E80C445" w14:textId="5402DB0A"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13" w:history="1">
        <w:r w:rsidR="00BE5153" w:rsidRPr="009457AC">
          <w:rPr>
            <w:rStyle w:val="Hyperlinkki"/>
            <w:noProof/>
          </w:rPr>
          <w:t>6.6</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Testattavat toiminnot</w:t>
        </w:r>
        <w:r w:rsidR="00BE5153">
          <w:rPr>
            <w:noProof/>
            <w:webHidden/>
          </w:rPr>
          <w:tab/>
        </w:r>
        <w:r w:rsidR="00BE5153">
          <w:rPr>
            <w:noProof/>
            <w:webHidden/>
          </w:rPr>
          <w:fldChar w:fldCharType="begin"/>
        </w:r>
        <w:r w:rsidR="00BE5153">
          <w:rPr>
            <w:noProof/>
            <w:webHidden/>
          </w:rPr>
          <w:instrText xml:space="preserve"> PAGEREF _Toc153127413 \h </w:instrText>
        </w:r>
        <w:r w:rsidR="00BE5153">
          <w:rPr>
            <w:noProof/>
            <w:webHidden/>
          </w:rPr>
        </w:r>
        <w:r w:rsidR="00BE5153">
          <w:rPr>
            <w:noProof/>
            <w:webHidden/>
          </w:rPr>
          <w:fldChar w:fldCharType="separate"/>
        </w:r>
        <w:r w:rsidR="00BE5153">
          <w:rPr>
            <w:noProof/>
            <w:webHidden/>
          </w:rPr>
          <w:t>22</w:t>
        </w:r>
        <w:r w:rsidR="00BE5153">
          <w:rPr>
            <w:noProof/>
            <w:webHidden/>
          </w:rPr>
          <w:fldChar w:fldCharType="end"/>
        </w:r>
      </w:hyperlink>
    </w:p>
    <w:p w14:paraId="0CF67DEF" w14:textId="65D32EB7"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14" w:history="1">
        <w:r w:rsidR="00BE5153" w:rsidRPr="009457AC">
          <w:rPr>
            <w:rStyle w:val="Hyperlinkki"/>
            <w:noProof/>
          </w:rPr>
          <w:t>6.7</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Toimintojen testitapaukset, hyväksymiskriteerit</w:t>
        </w:r>
        <w:r w:rsidR="00BE5153">
          <w:rPr>
            <w:noProof/>
            <w:webHidden/>
          </w:rPr>
          <w:tab/>
        </w:r>
        <w:r w:rsidR="00BE5153">
          <w:rPr>
            <w:noProof/>
            <w:webHidden/>
          </w:rPr>
          <w:fldChar w:fldCharType="begin"/>
        </w:r>
        <w:r w:rsidR="00BE5153">
          <w:rPr>
            <w:noProof/>
            <w:webHidden/>
          </w:rPr>
          <w:instrText xml:space="preserve"> PAGEREF _Toc153127414 \h </w:instrText>
        </w:r>
        <w:r w:rsidR="00BE5153">
          <w:rPr>
            <w:noProof/>
            <w:webHidden/>
          </w:rPr>
        </w:r>
        <w:r w:rsidR="00BE5153">
          <w:rPr>
            <w:noProof/>
            <w:webHidden/>
          </w:rPr>
          <w:fldChar w:fldCharType="separate"/>
        </w:r>
        <w:r w:rsidR="00BE5153">
          <w:rPr>
            <w:noProof/>
            <w:webHidden/>
          </w:rPr>
          <w:t>23</w:t>
        </w:r>
        <w:r w:rsidR="00BE5153">
          <w:rPr>
            <w:noProof/>
            <w:webHidden/>
          </w:rPr>
          <w:fldChar w:fldCharType="end"/>
        </w:r>
      </w:hyperlink>
    </w:p>
    <w:p w14:paraId="6749FEC2" w14:textId="55DB8385"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15" w:history="1">
        <w:r w:rsidR="00BE5153" w:rsidRPr="009457AC">
          <w:rPr>
            <w:rStyle w:val="Hyperlinkki"/>
            <w:noProof/>
          </w:rPr>
          <w:t>6.8</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Ei-toiminnallisten ominaisuuksien testaus</w:t>
        </w:r>
        <w:r w:rsidR="00BE5153">
          <w:rPr>
            <w:noProof/>
            <w:webHidden/>
          </w:rPr>
          <w:tab/>
        </w:r>
        <w:r w:rsidR="00BE5153">
          <w:rPr>
            <w:noProof/>
            <w:webHidden/>
          </w:rPr>
          <w:fldChar w:fldCharType="begin"/>
        </w:r>
        <w:r w:rsidR="00BE5153">
          <w:rPr>
            <w:noProof/>
            <w:webHidden/>
          </w:rPr>
          <w:instrText xml:space="preserve"> PAGEREF _Toc153127415 \h </w:instrText>
        </w:r>
        <w:r w:rsidR="00BE5153">
          <w:rPr>
            <w:noProof/>
            <w:webHidden/>
          </w:rPr>
        </w:r>
        <w:r w:rsidR="00BE5153">
          <w:rPr>
            <w:noProof/>
            <w:webHidden/>
          </w:rPr>
          <w:fldChar w:fldCharType="separate"/>
        </w:r>
        <w:r w:rsidR="00BE5153">
          <w:rPr>
            <w:noProof/>
            <w:webHidden/>
          </w:rPr>
          <w:t>24</w:t>
        </w:r>
        <w:r w:rsidR="00BE5153">
          <w:rPr>
            <w:noProof/>
            <w:webHidden/>
          </w:rPr>
          <w:fldChar w:fldCharType="end"/>
        </w:r>
      </w:hyperlink>
    </w:p>
    <w:p w14:paraId="1CBF3684" w14:textId="22B096EC" w:rsidR="00BE5153" w:rsidRDefault="00000000">
      <w:pPr>
        <w:pStyle w:val="Sisluet2"/>
        <w:rPr>
          <w:rFonts w:asciiTheme="minorHAnsi" w:eastAsiaTheme="minorEastAsia" w:hAnsiTheme="minorHAnsi"/>
          <w:b w:val="0"/>
          <w:noProof/>
          <w:kern w:val="2"/>
          <w:sz w:val="22"/>
          <w:lang w:eastAsia="fi-FI"/>
          <w14:ligatures w14:val="standardContextual"/>
        </w:rPr>
      </w:pPr>
      <w:hyperlink w:anchor="_Toc153127416" w:history="1">
        <w:r w:rsidR="00BE5153" w:rsidRPr="009457AC">
          <w:rPr>
            <w:rStyle w:val="Hyperlinkki"/>
            <w:noProof/>
          </w:rPr>
          <w:t>6.9</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Erikoistilanteet</w:t>
        </w:r>
        <w:r w:rsidR="00BE5153">
          <w:rPr>
            <w:noProof/>
            <w:webHidden/>
          </w:rPr>
          <w:tab/>
        </w:r>
        <w:r w:rsidR="00BE5153">
          <w:rPr>
            <w:noProof/>
            <w:webHidden/>
          </w:rPr>
          <w:fldChar w:fldCharType="begin"/>
        </w:r>
        <w:r w:rsidR="00BE5153">
          <w:rPr>
            <w:noProof/>
            <w:webHidden/>
          </w:rPr>
          <w:instrText xml:space="preserve"> PAGEREF _Toc153127416 \h </w:instrText>
        </w:r>
        <w:r w:rsidR="00BE5153">
          <w:rPr>
            <w:noProof/>
            <w:webHidden/>
          </w:rPr>
        </w:r>
        <w:r w:rsidR="00BE5153">
          <w:rPr>
            <w:noProof/>
            <w:webHidden/>
          </w:rPr>
          <w:fldChar w:fldCharType="separate"/>
        </w:r>
        <w:r w:rsidR="00BE5153">
          <w:rPr>
            <w:noProof/>
            <w:webHidden/>
          </w:rPr>
          <w:t>25</w:t>
        </w:r>
        <w:r w:rsidR="00BE5153">
          <w:rPr>
            <w:noProof/>
            <w:webHidden/>
          </w:rPr>
          <w:fldChar w:fldCharType="end"/>
        </w:r>
      </w:hyperlink>
    </w:p>
    <w:p w14:paraId="6E9B17DA" w14:textId="4EC48170" w:rsidR="00BE5153" w:rsidRDefault="00000000">
      <w:pPr>
        <w:pStyle w:val="Sisluet2"/>
        <w:tabs>
          <w:tab w:val="left" w:pos="880"/>
        </w:tabs>
        <w:rPr>
          <w:rFonts w:asciiTheme="minorHAnsi" w:eastAsiaTheme="minorEastAsia" w:hAnsiTheme="minorHAnsi"/>
          <w:b w:val="0"/>
          <w:noProof/>
          <w:kern w:val="2"/>
          <w:sz w:val="22"/>
          <w:lang w:eastAsia="fi-FI"/>
          <w14:ligatures w14:val="standardContextual"/>
        </w:rPr>
      </w:pPr>
      <w:hyperlink w:anchor="_Toc153127417" w:history="1">
        <w:r w:rsidR="00BE5153" w:rsidRPr="009457AC">
          <w:rPr>
            <w:rStyle w:val="Hyperlinkki"/>
            <w:noProof/>
          </w:rPr>
          <w:t>6.10</w:t>
        </w:r>
        <w:r w:rsidR="00BE5153">
          <w:rPr>
            <w:rFonts w:asciiTheme="minorHAnsi" w:eastAsiaTheme="minorEastAsia" w:hAnsiTheme="minorHAnsi"/>
            <w:b w:val="0"/>
            <w:noProof/>
            <w:kern w:val="2"/>
            <w:sz w:val="22"/>
            <w:lang w:eastAsia="fi-FI"/>
            <w14:ligatures w14:val="standardContextual"/>
          </w:rPr>
          <w:tab/>
        </w:r>
        <w:r w:rsidR="00BE5153" w:rsidRPr="009457AC">
          <w:rPr>
            <w:rStyle w:val="Hyperlinkki"/>
            <w:noProof/>
          </w:rPr>
          <w:t>Ominaisuudet, joita ei testata</w:t>
        </w:r>
        <w:r w:rsidR="00BE5153">
          <w:rPr>
            <w:noProof/>
            <w:webHidden/>
          </w:rPr>
          <w:tab/>
        </w:r>
        <w:r w:rsidR="00BE5153">
          <w:rPr>
            <w:noProof/>
            <w:webHidden/>
          </w:rPr>
          <w:fldChar w:fldCharType="begin"/>
        </w:r>
        <w:r w:rsidR="00BE5153">
          <w:rPr>
            <w:noProof/>
            <w:webHidden/>
          </w:rPr>
          <w:instrText xml:space="preserve"> PAGEREF _Toc153127417 \h </w:instrText>
        </w:r>
        <w:r w:rsidR="00BE5153">
          <w:rPr>
            <w:noProof/>
            <w:webHidden/>
          </w:rPr>
        </w:r>
        <w:r w:rsidR="00BE5153">
          <w:rPr>
            <w:noProof/>
            <w:webHidden/>
          </w:rPr>
          <w:fldChar w:fldCharType="separate"/>
        </w:r>
        <w:r w:rsidR="00BE5153">
          <w:rPr>
            <w:noProof/>
            <w:webHidden/>
          </w:rPr>
          <w:t>25</w:t>
        </w:r>
        <w:r w:rsidR="00BE5153">
          <w:rPr>
            <w:noProof/>
            <w:webHidden/>
          </w:rPr>
          <w:fldChar w:fldCharType="end"/>
        </w:r>
      </w:hyperlink>
    </w:p>
    <w:p w14:paraId="4EEF0559" w14:textId="49F7E59D" w:rsidR="00BE5153" w:rsidRDefault="00000000">
      <w:pPr>
        <w:pStyle w:val="Sisluet1"/>
        <w:rPr>
          <w:rFonts w:asciiTheme="minorHAnsi" w:eastAsiaTheme="minorEastAsia" w:hAnsiTheme="minorHAnsi" w:cstheme="minorBidi"/>
          <w:b w:val="0"/>
          <w:caps w:val="0"/>
          <w:kern w:val="2"/>
          <w:sz w:val="22"/>
          <w:lang w:eastAsia="fi-FI"/>
          <w14:ligatures w14:val="standardContextual"/>
        </w:rPr>
      </w:pPr>
      <w:hyperlink w:anchor="_Toc153127418" w:history="1">
        <w:r w:rsidR="00BE5153" w:rsidRPr="009457AC">
          <w:rPr>
            <w:rStyle w:val="Hyperlinkki"/>
          </w:rPr>
          <w:t>Lähteet</w:t>
        </w:r>
        <w:r w:rsidR="00BE5153">
          <w:rPr>
            <w:webHidden/>
          </w:rPr>
          <w:tab/>
        </w:r>
        <w:r w:rsidR="00BE5153">
          <w:rPr>
            <w:webHidden/>
          </w:rPr>
          <w:fldChar w:fldCharType="begin"/>
        </w:r>
        <w:r w:rsidR="00BE5153">
          <w:rPr>
            <w:webHidden/>
          </w:rPr>
          <w:instrText xml:space="preserve"> PAGEREF _Toc153127418 \h </w:instrText>
        </w:r>
        <w:r w:rsidR="00BE5153">
          <w:rPr>
            <w:webHidden/>
          </w:rPr>
        </w:r>
        <w:r w:rsidR="00BE5153">
          <w:rPr>
            <w:webHidden/>
          </w:rPr>
          <w:fldChar w:fldCharType="separate"/>
        </w:r>
        <w:r w:rsidR="00BE5153">
          <w:rPr>
            <w:webHidden/>
          </w:rPr>
          <w:t>26</w:t>
        </w:r>
        <w:r w:rsidR="00BE5153">
          <w:rPr>
            <w:webHidden/>
          </w:rPr>
          <w:fldChar w:fldCharType="end"/>
        </w:r>
      </w:hyperlink>
    </w:p>
    <w:p w14:paraId="1B87724F" w14:textId="42AD0A9D" w:rsidR="00B15638" w:rsidRPr="00876E3E" w:rsidRDefault="00627902" w:rsidP="00B15638">
      <w:pPr>
        <w:spacing w:line="240" w:lineRule="auto"/>
        <w:rPr>
          <w:rFonts w:cs="Times New Roman"/>
          <w:b/>
          <w:szCs w:val="24"/>
        </w:rPr>
      </w:pPr>
      <w:r>
        <w:rPr>
          <w:rFonts w:cs="Times New Roman"/>
          <w:b/>
          <w:szCs w:val="24"/>
        </w:rPr>
        <w:fldChar w:fldCharType="end"/>
      </w:r>
    </w:p>
    <w:p w14:paraId="20684E98" w14:textId="77777777" w:rsidR="00F85FCA" w:rsidRPr="00876E3E" w:rsidRDefault="00F85FCA" w:rsidP="00F85FCA">
      <w:pPr>
        <w:tabs>
          <w:tab w:val="right" w:leader="dot" w:pos="9923"/>
        </w:tabs>
        <w:spacing w:line="240" w:lineRule="auto"/>
        <w:rPr>
          <w:rFonts w:cs="Times New Roman"/>
          <w:b/>
          <w:szCs w:val="24"/>
        </w:rPr>
      </w:pPr>
    </w:p>
    <w:p w14:paraId="326F1F9C" w14:textId="77777777" w:rsidR="00596141" w:rsidRPr="00876E3E" w:rsidRDefault="00596141" w:rsidP="00F85FCA">
      <w:pPr>
        <w:tabs>
          <w:tab w:val="right" w:leader="dot" w:pos="9923"/>
        </w:tabs>
        <w:spacing w:line="240" w:lineRule="auto"/>
        <w:rPr>
          <w:rFonts w:cs="Times New Roman"/>
          <w:b/>
          <w:szCs w:val="24"/>
        </w:rPr>
      </w:pPr>
    </w:p>
    <w:p w14:paraId="6BBFBD00" w14:textId="65B3A2A6" w:rsidR="00596141" w:rsidRPr="00876E3E" w:rsidRDefault="00596141" w:rsidP="00596141">
      <w:pPr>
        <w:tabs>
          <w:tab w:val="right" w:leader="dot" w:pos="9923"/>
        </w:tabs>
        <w:spacing w:line="240" w:lineRule="auto"/>
        <w:rPr>
          <w:rFonts w:cs="Times New Roman"/>
          <w:b/>
          <w:szCs w:val="24"/>
        </w:rPr>
      </w:pPr>
      <w:r>
        <w:rPr>
          <w:rFonts w:cs="Times New Roman"/>
          <w:b/>
          <w:szCs w:val="24"/>
        </w:rPr>
        <w:lastRenderedPageBreak/>
        <w:t>TAU</w:t>
      </w:r>
      <w:r w:rsidR="00B53217">
        <w:rPr>
          <w:rFonts w:cs="Times New Roman"/>
          <w:b/>
          <w:szCs w:val="24"/>
        </w:rPr>
        <w:t>LUKOT</w:t>
      </w:r>
    </w:p>
    <w:p w14:paraId="35C2A35C" w14:textId="0ED7790C" w:rsidR="00596141" w:rsidRPr="00876E3E" w:rsidRDefault="00B53217" w:rsidP="00596141">
      <w:pPr>
        <w:tabs>
          <w:tab w:val="right" w:leader="dot" w:pos="9923"/>
        </w:tabs>
        <w:spacing w:line="240" w:lineRule="auto"/>
        <w:rPr>
          <w:rFonts w:cs="Times New Roman"/>
          <w:szCs w:val="24"/>
        </w:rPr>
      </w:pPr>
      <w:r>
        <w:rPr>
          <w:rFonts w:cs="Times New Roman"/>
          <w:szCs w:val="24"/>
        </w:rPr>
        <w:t>TAULUKKO 1. Riskimatriisi</w:t>
      </w:r>
      <w:r w:rsidR="00596141" w:rsidRPr="00876E3E">
        <w:rPr>
          <w:rFonts w:cs="Times New Roman"/>
          <w:szCs w:val="24"/>
        </w:rPr>
        <w:tab/>
      </w:r>
      <w:r>
        <w:rPr>
          <w:rFonts w:cs="Times New Roman"/>
          <w:szCs w:val="24"/>
        </w:rPr>
        <w:t>12</w:t>
      </w:r>
    </w:p>
    <w:p w14:paraId="314CD623" w14:textId="77777777" w:rsidR="00596141" w:rsidRDefault="00596141" w:rsidP="00F85FCA">
      <w:pPr>
        <w:tabs>
          <w:tab w:val="right" w:leader="dot" w:pos="9923"/>
        </w:tabs>
        <w:spacing w:line="240" w:lineRule="auto"/>
        <w:rPr>
          <w:rFonts w:cs="Times New Roman"/>
          <w:b/>
          <w:szCs w:val="24"/>
        </w:rPr>
      </w:pPr>
    </w:p>
    <w:p w14:paraId="5C9BE141" w14:textId="0CD3B82A" w:rsidR="00F85FCA" w:rsidRPr="00876E3E" w:rsidRDefault="00F85FCA" w:rsidP="00F85FCA">
      <w:pPr>
        <w:tabs>
          <w:tab w:val="right" w:leader="dot" w:pos="9923"/>
        </w:tabs>
        <w:spacing w:line="240" w:lineRule="auto"/>
        <w:rPr>
          <w:rFonts w:cs="Times New Roman"/>
          <w:b/>
          <w:szCs w:val="24"/>
        </w:rPr>
      </w:pPr>
      <w:r w:rsidRPr="00876E3E">
        <w:rPr>
          <w:rFonts w:cs="Times New Roman"/>
          <w:b/>
          <w:szCs w:val="24"/>
        </w:rPr>
        <w:t>KUVIOT</w:t>
      </w:r>
    </w:p>
    <w:p w14:paraId="631D51C1" w14:textId="7350F533" w:rsidR="00F85FCA" w:rsidRPr="00876E3E" w:rsidRDefault="00F85FCA" w:rsidP="00F85FCA">
      <w:pPr>
        <w:tabs>
          <w:tab w:val="right" w:leader="dot" w:pos="9923"/>
        </w:tabs>
        <w:spacing w:line="240" w:lineRule="auto"/>
        <w:rPr>
          <w:rFonts w:cs="Times New Roman"/>
          <w:szCs w:val="24"/>
        </w:rPr>
      </w:pPr>
      <w:r w:rsidRPr="00876E3E">
        <w:rPr>
          <w:rFonts w:cs="Times New Roman"/>
          <w:szCs w:val="24"/>
        </w:rPr>
        <w:t xml:space="preserve">KUVIO 1. </w:t>
      </w:r>
      <w:r w:rsidR="009E4660">
        <w:rPr>
          <w:rFonts w:cs="Times New Roman"/>
          <w:szCs w:val="24"/>
        </w:rPr>
        <w:t>Sidosryhmäkartta</w:t>
      </w:r>
      <w:r w:rsidRPr="00876E3E">
        <w:rPr>
          <w:rFonts w:cs="Times New Roman"/>
          <w:szCs w:val="24"/>
        </w:rPr>
        <w:tab/>
      </w:r>
      <w:r w:rsidR="00596141">
        <w:rPr>
          <w:rFonts w:cs="Times New Roman"/>
          <w:szCs w:val="24"/>
        </w:rPr>
        <w:t>5</w:t>
      </w:r>
    </w:p>
    <w:p w14:paraId="76D63C77" w14:textId="27533845" w:rsidR="00F85FCA" w:rsidRPr="00876E3E" w:rsidRDefault="00F85FCA" w:rsidP="00F85FCA">
      <w:pPr>
        <w:tabs>
          <w:tab w:val="right" w:leader="dot" w:pos="9923"/>
        </w:tabs>
        <w:spacing w:line="240" w:lineRule="auto"/>
        <w:rPr>
          <w:rFonts w:cs="Times New Roman"/>
          <w:szCs w:val="24"/>
        </w:rPr>
      </w:pPr>
      <w:r w:rsidRPr="00876E3E">
        <w:rPr>
          <w:rFonts w:cs="Times New Roman"/>
          <w:szCs w:val="24"/>
        </w:rPr>
        <w:t xml:space="preserve">KUVIO 2. </w:t>
      </w:r>
      <w:r w:rsidR="00C512C2">
        <w:rPr>
          <w:rFonts w:cs="Times New Roman"/>
          <w:szCs w:val="24"/>
        </w:rPr>
        <w:t>Vaatimusten luokittelu ja priorisointi</w:t>
      </w:r>
      <w:r w:rsidRPr="00876E3E">
        <w:rPr>
          <w:rFonts w:cs="Times New Roman"/>
          <w:szCs w:val="24"/>
        </w:rPr>
        <w:tab/>
      </w:r>
      <w:r w:rsidR="00596141">
        <w:rPr>
          <w:rFonts w:cs="Times New Roman"/>
          <w:szCs w:val="24"/>
        </w:rPr>
        <w:t>8</w:t>
      </w:r>
    </w:p>
    <w:p w14:paraId="431AD1E8" w14:textId="247234DD" w:rsidR="006B1EBB" w:rsidRPr="00876E3E" w:rsidRDefault="006B1EBB" w:rsidP="00F85FCA">
      <w:pPr>
        <w:tabs>
          <w:tab w:val="right" w:leader="dot" w:pos="9923"/>
        </w:tabs>
        <w:spacing w:line="240" w:lineRule="auto"/>
        <w:rPr>
          <w:rFonts w:cs="Times New Roman"/>
          <w:szCs w:val="24"/>
        </w:rPr>
      </w:pPr>
      <w:r w:rsidRPr="00876E3E">
        <w:rPr>
          <w:rFonts w:cs="Times New Roman"/>
          <w:szCs w:val="24"/>
        </w:rPr>
        <w:t xml:space="preserve">KUVIO </w:t>
      </w:r>
      <w:r>
        <w:rPr>
          <w:rFonts w:cs="Times New Roman"/>
          <w:szCs w:val="24"/>
        </w:rPr>
        <w:t>3</w:t>
      </w:r>
      <w:r w:rsidRPr="00876E3E">
        <w:rPr>
          <w:rFonts w:cs="Times New Roman"/>
          <w:szCs w:val="24"/>
        </w:rPr>
        <w:t xml:space="preserve">. </w:t>
      </w:r>
      <w:r>
        <w:rPr>
          <w:rFonts w:cs="Times New Roman"/>
          <w:szCs w:val="24"/>
        </w:rPr>
        <w:t>Käyttötapauskaavio</w:t>
      </w:r>
      <w:r w:rsidRPr="00876E3E">
        <w:rPr>
          <w:rFonts w:cs="Times New Roman"/>
          <w:szCs w:val="24"/>
        </w:rPr>
        <w:tab/>
      </w:r>
      <w:r w:rsidR="00596141">
        <w:rPr>
          <w:rFonts w:cs="Times New Roman"/>
          <w:szCs w:val="24"/>
        </w:rPr>
        <w:t>9</w:t>
      </w:r>
    </w:p>
    <w:p w14:paraId="13DA9BE4" w14:textId="77777777" w:rsidR="00D172E2" w:rsidRPr="00876E3E" w:rsidRDefault="00D172E2" w:rsidP="00F85FCA">
      <w:pPr>
        <w:tabs>
          <w:tab w:val="right" w:leader="dot" w:pos="9923"/>
        </w:tabs>
        <w:spacing w:line="240" w:lineRule="auto"/>
        <w:rPr>
          <w:rFonts w:cs="Times New Roman"/>
          <w:szCs w:val="24"/>
        </w:rPr>
      </w:pPr>
    </w:p>
    <w:p w14:paraId="449B3AA4" w14:textId="77777777" w:rsidR="00D172E2" w:rsidRPr="00D172E2" w:rsidRDefault="00D172E2" w:rsidP="00F85FCA">
      <w:pPr>
        <w:tabs>
          <w:tab w:val="right" w:leader="dot" w:pos="9923"/>
        </w:tabs>
        <w:spacing w:line="240" w:lineRule="auto"/>
        <w:rPr>
          <w:rFonts w:cs="Times New Roman"/>
          <w:b/>
          <w:szCs w:val="24"/>
        </w:rPr>
      </w:pPr>
      <w:r w:rsidRPr="00D172E2">
        <w:rPr>
          <w:rFonts w:cs="Times New Roman"/>
          <w:b/>
          <w:szCs w:val="24"/>
        </w:rPr>
        <w:t>KUVAT</w:t>
      </w:r>
    </w:p>
    <w:p w14:paraId="5D526ADA" w14:textId="587EA754" w:rsidR="009E4660" w:rsidRDefault="009E4660" w:rsidP="009E4660">
      <w:pPr>
        <w:tabs>
          <w:tab w:val="right" w:leader="dot" w:pos="9923"/>
        </w:tabs>
        <w:spacing w:line="240" w:lineRule="auto"/>
        <w:rPr>
          <w:rFonts w:cs="Times New Roman"/>
          <w:szCs w:val="24"/>
        </w:rPr>
      </w:pPr>
      <w:r w:rsidRPr="00D172E2">
        <w:rPr>
          <w:rFonts w:cs="Times New Roman"/>
          <w:szCs w:val="24"/>
        </w:rPr>
        <w:t xml:space="preserve">KUVA 1. </w:t>
      </w:r>
      <w:r>
        <w:rPr>
          <w:rFonts w:cs="Times New Roman"/>
          <w:szCs w:val="24"/>
        </w:rPr>
        <w:t>Profiilikortti</w:t>
      </w:r>
      <w:r>
        <w:rPr>
          <w:rFonts w:cs="Times New Roman"/>
          <w:szCs w:val="24"/>
        </w:rPr>
        <w:tab/>
        <w:t>6</w:t>
      </w:r>
    </w:p>
    <w:p w14:paraId="3DDA151F" w14:textId="5393F71D" w:rsidR="009E4660" w:rsidRDefault="009E4660" w:rsidP="009E4660">
      <w:pPr>
        <w:tabs>
          <w:tab w:val="right" w:leader="dot" w:pos="9923"/>
        </w:tabs>
        <w:spacing w:line="240" w:lineRule="auto"/>
        <w:rPr>
          <w:rFonts w:cs="Times New Roman"/>
          <w:szCs w:val="24"/>
        </w:rPr>
      </w:pPr>
      <w:r>
        <w:rPr>
          <w:rFonts w:cs="Times New Roman"/>
          <w:szCs w:val="24"/>
        </w:rPr>
        <w:t>KUVA 2. Profiilikortti</w:t>
      </w:r>
      <w:r>
        <w:rPr>
          <w:rFonts w:cs="Times New Roman"/>
          <w:szCs w:val="24"/>
        </w:rPr>
        <w:tab/>
        <w:t>6</w:t>
      </w:r>
    </w:p>
    <w:p w14:paraId="72691DA0" w14:textId="22E3F256" w:rsidR="009E4660" w:rsidRDefault="009E4660" w:rsidP="009E4660">
      <w:pPr>
        <w:tabs>
          <w:tab w:val="right" w:leader="dot" w:pos="9923"/>
        </w:tabs>
        <w:spacing w:line="240" w:lineRule="auto"/>
        <w:rPr>
          <w:rFonts w:cs="Times New Roman"/>
          <w:szCs w:val="24"/>
        </w:rPr>
      </w:pPr>
      <w:r>
        <w:rPr>
          <w:rFonts w:cs="Times New Roman"/>
          <w:szCs w:val="24"/>
        </w:rPr>
        <w:t>KUVA 3. Profiilikortti</w:t>
      </w:r>
      <w:r>
        <w:rPr>
          <w:rFonts w:cs="Times New Roman"/>
          <w:szCs w:val="24"/>
        </w:rPr>
        <w:tab/>
        <w:t>7</w:t>
      </w:r>
    </w:p>
    <w:p w14:paraId="6CDD9CC2" w14:textId="77777777" w:rsidR="00596141" w:rsidRDefault="00596141" w:rsidP="00F85FCA">
      <w:pPr>
        <w:spacing w:line="240" w:lineRule="auto"/>
        <w:rPr>
          <w:rFonts w:cs="Times New Roman"/>
          <w:color w:val="FF0000"/>
          <w:szCs w:val="24"/>
        </w:rPr>
      </w:pPr>
    </w:p>
    <w:p w14:paraId="1C369787" w14:textId="77777777" w:rsidR="00D172E2" w:rsidRDefault="00D172E2" w:rsidP="00F85FCA">
      <w:pPr>
        <w:spacing w:line="240" w:lineRule="auto"/>
        <w:rPr>
          <w:rFonts w:cs="Times New Roman"/>
          <w:color w:val="FF0000"/>
          <w:szCs w:val="24"/>
        </w:rPr>
        <w:sectPr w:rsidR="00D172E2" w:rsidSect="00586F1C">
          <w:headerReference w:type="default" r:id="rId9"/>
          <w:pgSz w:w="11906" w:h="16838" w:code="9"/>
          <w:pgMar w:top="1418" w:right="851" w:bottom="1418" w:left="1134" w:header="709" w:footer="709" w:gutter="0"/>
          <w:cols w:space="708"/>
          <w:docGrid w:linePitch="360"/>
        </w:sectPr>
      </w:pPr>
    </w:p>
    <w:p w14:paraId="755FE6E3" w14:textId="77777777" w:rsidR="00D172E2" w:rsidRDefault="00D172E2" w:rsidP="007B6E23">
      <w:pPr>
        <w:pStyle w:val="Otsikko1"/>
        <w:spacing w:after="0"/>
      </w:pPr>
      <w:bookmarkStart w:id="0" w:name="_Toc153127380"/>
      <w:r w:rsidRPr="008920C9">
        <w:lastRenderedPageBreak/>
        <w:t>JOHDANTO</w:t>
      </w:r>
      <w:bookmarkEnd w:id="0"/>
    </w:p>
    <w:p w14:paraId="5191A4EE" w14:textId="77777777" w:rsidR="00B41EBD" w:rsidRDefault="00B41EBD" w:rsidP="004E278F">
      <w:pPr>
        <w:spacing w:line="360" w:lineRule="auto"/>
        <w:rPr>
          <w:rFonts w:cs="Times New Roman"/>
          <w:szCs w:val="24"/>
        </w:rPr>
      </w:pPr>
    </w:p>
    <w:p w14:paraId="1851D04C" w14:textId="4BFD4DDA" w:rsidR="00C37067" w:rsidRDefault="001906BD" w:rsidP="00101E11">
      <w:pPr>
        <w:spacing w:line="360" w:lineRule="auto"/>
        <w:jc w:val="both"/>
      </w:pPr>
      <w:r w:rsidRPr="66AF5322">
        <w:rPr>
          <w:rFonts w:cs="Times New Roman"/>
        </w:rPr>
        <w:t xml:space="preserve">Tässä </w:t>
      </w:r>
      <w:r w:rsidR="00006E93" w:rsidRPr="66AF5322">
        <w:rPr>
          <w:rFonts w:cs="Times New Roman"/>
        </w:rPr>
        <w:t>ohjelmistotuotannon harjoitus</w:t>
      </w:r>
      <w:r w:rsidRPr="66AF5322">
        <w:rPr>
          <w:rFonts w:cs="Times New Roman"/>
        </w:rPr>
        <w:t xml:space="preserve">työssä </w:t>
      </w:r>
      <w:r w:rsidR="00EA43DA" w:rsidRPr="66AF5322">
        <w:rPr>
          <w:rFonts w:cs="Times New Roman"/>
        </w:rPr>
        <w:t xml:space="preserve">suunnittelemme </w:t>
      </w:r>
      <w:r w:rsidR="00EE0962" w:rsidRPr="66AF5322">
        <w:rPr>
          <w:rFonts w:cs="Times New Roman"/>
        </w:rPr>
        <w:t>tulospalvelun</w:t>
      </w:r>
      <w:r w:rsidR="00BE2DD4" w:rsidRPr="66AF5322">
        <w:rPr>
          <w:rFonts w:cs="Times New Roman"/>
        </w:rPr>
        <w:t>, jonka aiheena on</w:t>
      </w:r>
      <w:r w:rsidR="001F02F5" w:rsidRPr="66AF5322">
        <w:rPr>
          <w:rFonts w:cs="Times New Roman"/>
        </w:rPr>
        <w:t xml:space="preserve"> veikkausliigan</w:t>
      </w:r>
      <w:r w:rsidR="00BE2DD4" w:rsidRPr="66AF5322">
        <w:rPr>
          <w:rFonts w:cs="Times New Roman"/>
        </w:rPr>
        <w:t xml:space="preserve"> jalkapallo</w:t>
      </w:r>
      <w:r w:rsidR="003D5202" w:rsidRPr="66AF5322">
        <w:rPr>
          <w:rFonts w:cs="Times New Roman"/>
        </w:rPr>
        <w:t xml:space="preserve">, joka </w:t>
      </w:r>
      <w:r w:rsidR="001F02F5">
        <w:t xml:space="preserve">on miesten jalkapallon korkein sarjataso Suomessa. </w:t>
      </w:r>
      <w:r w:rsidR="00011A54" w:rsidRPr="66AF5322">
        <w:rPr>
          <w:rFonts w:cs="Times New Roman"/>
        </w:rPr>
        <w:t>T</w:t>
      </w:r>
      <w:r w:rsidR="00D537D9" w:rsidRPr="66AF5322">
        <w:rPr>
          <w:rFonts w:cs="Times New Roman"/>
        </w:rPr>
        <w:t>yön t</w:t>
      </w:r>
      <w:r w:rsidR="00011A54" w:rsidRPr="66AF5322">
        <w:rPr>
          <w:rFonts w:cs="Times New Roman"/>
        </w:rPr>
        <w:t>arkoituksena on tutustua ohjelmistotuotan</w:t>
      </w:r>
      <w:r w:rsidR="00145D71" w:rsidRPr="66AF5322">
        <w:rPr>
          <w:rFonts w:cs="Times New Roman"/>
        </w:rPr>
        <w:t xml:space="preserve">toon ja sen osa-alueisiin. </w:t>
      </w:r>
      <w:r w:rsidR="000A40BC" w:rsidRPr="66AF5322">
        <w:rPr>
          <w:rFonts w:cs="Times New Roman"/>
        </w:rPr>
        <w:t>Suunnitelma sisältää vaatimusmäärittelyn, projektisuunnitelman</w:t>
      </w:r>
      <w:r w:rsidR="004314C7" w:rsidRPr="66AF5322">
        <w:rPr>
          <w:rFonts w:cs="Times New Roman"/>
        </w:rPr>
        <w:t>, arkkitehtuuri- ja mod</w:t>
      </w:r>
      <w:r w:rsidR="0062414B">
        <w:rPr>
          <w:rFonts w:cs="Times New Roman"/>
        </w:rPr>
        <w:t>u</w:t>
      </w:r>
      <w:r w:rsidR="004314C7" w:rsidRPr="66AF5322">
        <w:rPr>
          <w:rFonts w:cs="Times New Roman"/>
        </w:rPr>
        <w:t>ulisuunnittelu</w:t>
      </w:r>
      <w:r w:rsidR="008C67DC" w:rsidRPr="66AF5322">
        <w:rPr>
          <w:rFonts w:cs="Times New Roman"/>
        </w:rPr>
        <w:t>n</w:t>
      </w:r>
      <w:r w:rsidR="004314C7" w:rsidRPr="66AF5322">
        <w:rPr>
          <w:rFonts w:cs="Times New Roman"/>
        </w:rPr>
        <w:t>, tuotteen hallinnan ja versioinnin sekä testaussuunnitelman. Projektisuunnitelman</w:t>
      </w:r>
      <w:r w:rsidR="00A721F2" w:rsidRPr="66AF5322">
        <w:rPr>
          <w:rFonts w:cs="Times New Roman"/>
        </w:rPr>
        <w:t xml:space="preserve"> </w:t>
      </w:r>
      <w:r w:rsidR="0079347C" w:rsidRPr="66AF5322">
        <w:rPr>
          <w:rFonts w:cs="Times New Roman"/>
        </w:rPr>
        <w:t>tukena</w:t>
      </w:r>
      <w:r w:rsidR="00A721F2" w:rsidRPr="66AF5322">
        <w:rPr>
          <w:rFonts w:cs="Times New Roman"/>
        </w:rPr>
        <w:t xml:space="preserve"> käyt</w:t>
      </w:r>
      <w:r w:rsidR="00B63608" w:rsidRPr="66AF5322">
        <w:rPr>
          <w:rFonts w:cs="Times New Roman"/>
        </w:rPr>
        <w:t>ämme</w:t>
      </w:r>
      <w:r w:rsidR="00A721F2" w:rsidRPr="66AF5322">
        <w:rPr>
          <w:rFonts w:cs="Times New Roman"/>
        </w:rPr>
        <w:t xml:space="preserve"> projektinhallintatyökalu </w:t>
      </w:r>
      <w:proofErr w:type="spellStart"/>
      <w:r w:rsidR="00A721F2" w:rsidRPr="66AF5322">
        <w:rPr>
          <w:rFonts w:cs="Times New Roman"/>
        </w:rPr>
        <w:t>Trelloa</w:t>
      </w:r>
      <w:proofErr w:type="spellEnd"/>
      <w:r w:rsidR="0079347C" w:rsidRPr="66AF5322">
        <w:rPr>
          <w:rFonts w:cs="Times New Roman"/>
        </w:rPr>
        <w:t>, jo</w:t>
      </w:r>
      <w:r w:rsidR="00F92023">
        <w:rPr>
          <w:rFonts w:cs="Times New Roman"/>
        </w:rPr>
        <w:t>nka avulla pi</w:t>
      </w:r>
      <w:r w:rsidR="00077784">
        <w:rPr>
          <w:rFonts w:cs="Times New Roman"/>
        </w:rPr>
        <w:t>dämme kirjaa</w:t>
      </w:r>
      <w:r w:rsidR="00C33243">
        <w:rPr>
          <w:rFonts w:cs="Times New Roman"/>
        </w:rPr>
        <w:t xml:space="preserve"> </w:t>
      </w:r>
      <w:r w:rsidR="00F152EB">
        <w:rPr>
          <w:rFonts w:cs="Times New Roman"/>
        </w:rPr>
        <w:t>työn osioista ja tehtävistä</w:t>
      </w:r>
      <w:r w:rsidR="0002637C">
        <w:rPr>
          <w:rFonts w:cs="Times New Roman"/>
        </w:rPr>
        <w:t>, ja niiden tilanteesta</w:t>
      </w:r>
      <w:r w:rsidR="00037B36">
        <w:rPr>
          <w:rFonts w:cs="Times New Roman"/>
        </w:rPr>
        <w:t xml:space="preserve"> (tehtävä, työn alla tai valmis)</w:t>
      </w:r>
      <w:r w:rsidR="00A033D2" w:rsidRPr="66AF5322">
        <w:rPr>
          <w:rFonts w:cs="Times New Roman"/>
        </w:rPr>
        <w:t>.</w:t>
      </w:r>
      <w:r w:rsidR="004E66F5" w:rsidRPr="66AF5322">
        <w:rPr>
          <w:rFonts w:cs="Times New Roman"/>
        </w:rPr>
        <w:t xml:space="preserve"> </w:t>
      </w:r>
      <w:r w:rsidR="009E195D">
        <w:rPr>
          <w:rFonts w:cs="Times New Roman"/>
        </w:rPr>
        <w:t>Vaatimusmäärittelyn</w:t>
      </w:r>
      <w:r w:rsidR="002E4507">
        <w:rPr>
          <w:rFonts w:cs="Times New Roman"/>
        </w:rPr>
        <w:t xml:space="preserve"> alkuvaiheessa käytimme </w:t>
      </w:r>
      <w:proofErr w:type="spellStart"/>
      <w:r w:rsidR="002E4507">
        <w:rPr>
          <w:rFonts w:cs="Times New Roman"/>
        </w:rPr>
        <w:t>benchmarking</w:t>
      </w:r>
      <w:proofErr w:type="spellEnd"/>
      <w:r w:rsidR="002E4507">
        <w:rPr>
          <w:rFonts w:cs="Times New Roman"/>
        </w:rPr>
        <w:t>-menetelmää kartoittaaksem</w:t>
      </w:r>
      <w:r w:rsidR="00EC115D">
        <w:rPr>
          <w:rFonts w:cs="Times New Roman"/>
        </w:rPr>
        <w:t xml:space="preserve">me tarpeellisia ja ei-tarpeellisia ominaisuuksia tulospalveluumme. </w:t>
      </w:r>
      <w:r w:rsidR="004E66F5" w:rsidRPr="66AF5322">
        <w:rPr>
          <w:rFonts w:cs="Times New Roman"/>
        </w:rPr>
        <w:t>Lähdekirjallisuu</w:t>
      </w:r>
      <w:r w:rsidR="00FD491D" w:rsidRPr="66AF5322">
        <w:rPr>
          <w:rFonts w:cs="Times New Roman"/>
        </w:rPr>
        <w:t xml:space="preserve">tena käytämme </w:t>
      </w:r>
      <w:r w:rsidR="00EB0C3B">
        <w:t>erilaisia verkkojulkaisuja ja e-kirjoja, jotka käsittelevät ohjelmistokehittämistä ja sen vaiheita.</w:t>
      </w:r>
    </w:p>
    <w:p w14:paraId="720262B9" w14:textId="7E616391" w:rsidR="66AF5322" w:rsidRDefault="66AF5322" w:rsidP="00101E11">
      <w:pPr>
        <w:spacing w:line="360" w:lineRule="auto"/>
        <w:jc w:val="both"/>
      </w:pPr>
    </w:p>
    <w:p w14:paraId="44ABAC9C" w14:textId="21C42DC9" w:rsidR="10CD447E" w:rsidRDefault="10CD447E" w:rsidP="00101E11">
      <w:pPr>
        <w:spacing w:line="360" w:lineRule="auto"/>
        <w:jc w:val="both"/>
      </w:pPr>
      <w:r>
        <w:t>Ohjelmistotuotan</w:t>
      </w:r>
      <w:r w:rsidR="31DD58AD">
        <w:t>nossa kehitetään asiakkaalle ohjelmistoja tai verkkopalveluja. Oh</w:t>
      </w:r>
      <w:r w:rsidR="16A366DE">
        <w:t xml:space="preserve">jelmistotuotannossa on useita </w:t>
      </w:r>
      <w:r w:rsidR="1814C8F2">
        <w:t>osa-alueita. Aluksi ohjelmistolle asetetaan tilaajan ha</w:t>
      </w:r>
      <w:r w:rsidR="11AE328E">
        <w:t>luamat vaatimukset, sen jä</w:t>
      </w:r>
      <w:r w:rsidR="618B7BDB">
        <w:t>lkeen suunnitellaan sisäistä rakennetta</w:t>
      </w:r>
      <w:r w:rsidR="168E8F1A">
        <w:t>. Kun vaatimusmäärittely ja suunnittelu on tehty alkaa ohjelmiston toteutus. Ohjelmistoa tulee myös testata, että tiedetään</w:t>
      </w:r>
      <w:r w:rsidR="1EAA2735">
        <w:t xml:space="preserve"> hyvissä ajoin tehdä </w:t>
      </w:r>
      <w:r w:rsidR="48E56821">
        <w:t>korjaukset, jotta se saadaan mahdollisimman toimivaksi</w:t>
      </w:r>
      <w:r w:rsidR="1EAA2735">
        <w:t xml:space="preserve">. Ohjelmiston valmistuttua alkaa ylläpito vaihe, jossa seurataan ohjelmiston toimintaa ja tehdään tarvittavat päivitykset. </w:t>
      </w:r>
      <w:r w:rsidR="3DEFFFB9">
        <w:t xml:space="preserve">Mikään ohjelmisto harvemmin valmistuu täysin valmiiksi ja ongelmattomaksi heti. </w:t>
      </w:r>
      <w:r w:rsidR="632C5F24">
        <w:t>Kaikki vaiheet, suunnitelmat ja muutokset tulee myös dokumentoida. (Ohjelmistotuotanto 2023.)</w:t>
      </w:r>
    </w:p>
    <w:p w14:paraId="49C9EEC6" w14:textId="5CEFFB58" w:rsidR="000D3C5D" w:rsidRDefault="000D3C5D" w:rsidP="00101E11">
      <w:pPr>
        <w:spacing w:line="360" w:lineRule="auto"/>
        <w:jc w:val="both"/>
      </w:pPr>
    </w:p>
    <w:p w14:paraId="5EF1BF13" w14:textId="63216676" w:rsidR="000D3C5D" w:rsidRPr="001F02F5" w:rsidRDefault="000D3C5D" w:rsidP="00101E11">
      <w:pPr>
        <w:spacing w:line="360" w:lineRule="auto"/>
        <w:jc w:val="both"/>
      </w:pPr>
      <w:r>
        <w:t xml:space="preserve">Valitsimme ketterän ohjelmistokehitysmallin </w:t>
      </w:r>
      <w:r w:rsidR="0033398D">
        <w:t>sen</w:t>
      </w:r>
      <w:r>
        <w:t xml:space="preserve"> hyötyjen vuoksi. </w:t>
      </w:r>
      <w:r w:rsidR="0033398D">
        <w:t>K</w:t>
      </w:r>
      <w:r>
        <w:t>etterä malli tarjoaa meille joustavuutta ja sopeutumiskykyä,</w:t>
      </w:r>
      <w:r w:rsidR="00E92A43">
        <w:t xml:space="preserve"> jos on esimerkiksi tarve muuttaa </w:t>
      </w:r>
      <w:r w:rsidR="00E71BCB">
        <w:t>vaatimuksia</w:t>
      </w:r>
      <w:r>
        <w:t>.</w:t>
      </w:r>
      <w:r w:rsidR="0033398D">
        <w:t xml:space="preserve"> I</w:t>
      </w:r>
      <w:r>
        <w:t>teratiivinen kehitys mahdollistaa työn jakamisen pieniin osiin, mikä helpottaa edistymisen seurantaa ja nopeaa palautetta.</w:t>
      </w:r>
      <w:r w:rsidR="00435062" w:rsidRPr="00435062">
        <w:t xml:space="preserve"> </w:t>
      </w:r>
      <w:r w:rsidR="00435062">
        <w:t>T</w:t>
      </w:r>
      <w:r w:rsidR="00435062" w:rsidRPr="00435062">
        <w:t>iimityö ja jatkuva kommunikaatio ovat keskeisiä osia ketterässä mallissa, mikä on erityisen tärkeää, k</w:t>
      </w:r>
      <w:r w:rsidR="00F7550C">
        <w:t>oska olemme</w:t>
      </w:r>
      <w:r w:rsidR="00435062" w:rsidRPr="00435062">
        <w:t xml:space="preserve"> monimuoto-opiskelijoi</w:t>
      </w:r>
      <w:r w:rsidR="00F7550C">
        <w:t>ta</w:t>
      </w:r>
      <w:r w:rsidR="00435062" w:rsidRPr="00435062">
        <w:t xml:space="preserve">, joilla on muita sitoumuksia. </w:t>
      </w:r>
      <w:r w:rsidR="005653FC">
        <w:t xml:space="preserve">Joustavuudella ja kommunikoinnilla pyrimme vähentämään riskejä, joita on muun muassa aikataulutus. </w:t>
      </w:r>
      <w:r w:rsidR="0013639C">
        <w:t>(</w:t>
      </w:r>
      <w:proofErr w:type="spellStart"/>
      <w:r w:rsidR="00DA709C">
        <w:t>Luotio</w:t>
      </w:r>
      <w:proofErr w:type="spellEnd"/>
      <w:r w:rsidR="0013639C">
        <w:t xml:space="preserve"> 2023</w:t>
      </w:r>
      <w:r w:rsidR="00B37B17">
        <w:t>.</w:t>
      </w:r>
      <w:r w:rsidR="0013639C">
        <w:t>)</w:t>
      </w:r>
    </w:p>
    <w:p w14:paraId="37AD2A25" w14:textId="77777777" w:rsidR="00C37067" w:rsidRDefault="00C37067" w:rsidP="004E278F">
      <w:pPr>
        <w:spacing w:line="360" w:lineRule="auto"/>
        <w:rPr>
          <w:rFonts w:cs="Times New Roman"/>
          <w:szCs w:val="24"/>
        </w:rPr>
      </w:pPr>
    </w:p>
    <w:p w14:paraId="2B00826F" w14:textId="485514D1" w:rsidR="008B59B9" w:rsidRPr="00C37067" w:rsidRDefault="008B59B9" w:rsidP="66AF5322">
      <w:pPr>
        <w:pStyle w:val="Luettelokappale"/>
        <w:spacing w:line="360" w:lineRule="auto"/>
        <w:rPr>
          <w:rFonts w:eastAsia="Calibri"/>
          <w:szCs w:val="24"/>
        </w:rPr>
      </w:pPr>
    </w:p>
    <w:p w14:paraId="6C05F33B" w14:textId="520E0822" w:rsidR="66AF5322" w:rsidRDefault="66AF5322" w:rsidP="66AF5322">
      <w:pPr>
        <w:pStyle w:val="Luettelokappale"/>
        <w:spacing w:line="360" w:lineRule="auto"/>
        <w:rPr>
          <w:rFonts w:eastAsia="Calibri"/>
          <w:szCs w:val="24"/>
        </w:rPr>
      </w:pPr>
    </w:p>
    <w:p w14:paraId="1596E60E" w14:textId="635FA9B1" w:rsidR="6FD21B70" w:rsidRDefault="6FD21B70" w:rsidP="6FD21B70">
      <w:pPr>
        <w:pStyle w:val="Luettelokappale"/>
        <w:spacing w:line="360" w:lineRule="auto"/>
        <w:rPr>
          <w:rFonts w:eastAsia="Calibri"/>
        </w:rPr>
      </w:pPr>
    </w:p>
    <w:p w14:paraId="3C346876" w14:textId="0F07E414" w:rsidR="41567B1F" w:rsidRDefault="41567B1F" w:rsidP="41567B1F">
      <w:pPr>
        <w:pStyle w:val="Luettelokappale"/>
        <w:spacing w:line="360" w:lineRule="auto"/>
        <w:rPr>
          <w:rFonts w:eastAsia="Calibri"/>
        </w:rPr>
      </w:pPr>
    </w:p>
    <w:p w14:paraId="3244095D" w14:textId="46EEB4AC" w:rsidR="41567B1F" w:rsidRDefault="41567B1F" w:rsidP="41567B1F">
      <w:pPr>
        <w:pStyle w:val="Luettelokappale"/>
        <w:spacing w:line="360" w:lineRule="auto"/>
        <w:rPr>
          <w:rFonts w:eastAsia="Calibri"/>
        </w:rPr>
      </w:pPr>
    </w:p>
    <w:p w14:paraId="75BB4B63" w14:textId="268EAB65" w:rsidR="00577BEA" w:rsidRDefault="00577BEA" w:rsidP="007B6E23">
      <w:pPr>
        <w:pStyle w:val="Otsikko1"/>
        <w:spacing w:after="0"/>
      </w:pPr>
      <w:bookmarkStart w:id="1" w:name="_Toc153127381"/>
      <w:r>
        <w:lastRenderedPageBreak/>
        <w:t>Vaatimusmäärittely</w:t>
      </w:r>
      <w:bookmarkEnd w:id="1"/>
    </w:p>
    <w:p w14:paraId="033168DF" w14:textId="77777777" w:rsidR="007B6E23" w:rsidRDefault="007B6E23" w:rsidP="007B6E23">
      <w:pPr>
        <w:spacing w:line="360" w:lineRule="auto"/>
      </w:pPr>
    </w:p>
    <w:p w14:paraId="40D1E565" w14:textId="0368C5BF" w:rsidR="00566921" w:rsidRDefault="006D33FD" w:rsidP="00101E11">
      <w:pPr>
        <w:spacing w:line="360" w:lineRule="auto"/>
        <w:jc w:val="both"/>
      </w:pPr>
      <w:r>
        <w:t xml:space="preserve">Vaatimusmäärittely </w:t>
      </w:r>
      <w:r w:rsidR="00696A1C">
        <w:t>tulee</w:t>
      </w:r>
      <w:r w:rsidR="000A48EE">
        <w:t xml:space="preserve"> tehdä ennen kuin </w:t>
      </w:r>
      <w:r w:rsidR="0063759C">
        <w:t>ohjelmistoa aletaan suunnittelemaan ja toteuttamaan</w:t>
      </w:r>
      <w:r w:rsidR="003B7801">
        <w:t>, ja sen tarkoituksen</w:t>
      </w:r>
      <w:r w:rsidR="00193777">
        <w:t>a</w:t>
      </w:r>
      <w:r w:rsidR="003B7801">
        <w:t xml:space="preserve"> on määritellä, millaisia vaatimuksia asiakkaalla on ohjelmiston suhteen. </w:t>
      </w:r>
      <w:r w:rsidR="001D3B29">
        <w:t xml:space="preserve">Vaatimukset voidaan luokitella kahteen </w:t>
      </w:r>
      <w:r w:rsidR="00F430C0">
        <w:t>luokkaan, joita ovat toiminnalliset ja ei-toim</w:t>
      </w:r>
      <w:r w:rsidR="00765383">
        <w:t xml:space="preserve">innalliset vaatimukset. </w:t>
      </w:r>
      <w:r w:rsidR="00BA5136">
        <w:t xml:space="preserve">Toiminnallisiin </w:t>
      </w:r>
      <w:r w:rsidR="008716A5">
        <w:t>vaatimuks</w:t>
      </w:r>
      <w:r w:rsidR="001050E2">
        <w:t>ii</w:t>
      </w:r>
      <w:r w:rsidR="008716A5">
        <w:t xml:space="preserve">n </w:t>
      </w:r>
      <w:r w:rsidR="008F02FD">
        <w:t>sisältyy kaikki ohjelmiston</w:t>
      </w:r>
      <w:r w:rsidR="007A44A2">
        <w:t xml:space="preserve"> </w:t>
      </w:r>
      <w:r w:rsidR="00ED0C30">
        <w:t>tarjoamat</w:t>
      </w:r>
      <w:r w:rsidR="00B6531A">
        <w:t xml:space="preserve"> ominaisuudet</w:t>
      </w:r>
      <w:r w:rsidR="007338CC">
        <w:t>. E</w:t>
      </w:r>
      <w:r w:rsidR="0086462D">
        <w:t xml:space="preserve">i-toiminnallisilla vaatimuksilla tarkoitetaan </w:t>
      </w:r>
      <w:r w:rsidR="0065167E">
        <w:t>laatuun liittyviä vaatimuksia</w:t>
      </w:r>
      <w:r w:rsidR="00812AB4">
        <w:t xml:space="preserve"> ja toimintaympäristö</w:t>
      </w:r>
      <w:r w:rsidR="004557ED">
        <w:t>stä johtuvia rajoitteita.</w:t>
      </w:r>
      <w:r w:rsidR="00091662">
        <w:t xml:space="preserve"> </w:t>
      </w:r>
      <w:r w:rsidR="00577BEA">
        <w:t>Vaatimusmäärittely</w:t>
      </w:r>
      <w:r w:rsidR="00765383">
        <w:t>n vaiheet</w:t>
      </w:r>
      <w:r w:rsidR="00577BEA">
        <w:t xml:space="preserve"> voidaan jakaa karkeasti viiteen eri osa-alueeseen, joita ovat kartoitus, analyysi, validointi ja dokumentointi sekä hallinnointi. </w:t>
      </w:r>
      <w:r w:rsidR="00AF0860">
        <w:t>(Luukkainen</w:t>
      </w:r>
      <w:r w:rsidR="00F91423">
        <w:t xml:space="preserve"> 2023</w:t>
      </w:r>
      <w:r w:rsidR="00A62BF8">
        <w:t>.</w:t>
      </w:r>
      <w:r w:rsidR="00F91423">
        <w:t>)</w:t>
      </w:r>
    </w:p>
    <w:p w14:paraId="1BCB9593" w14:textId="77777777" w:rsidR="00D93658" w:rsidRDefault="00D93658" w:rsidP="00101E11">
      <w:pPr>
        <w:spacing w:line="360" w:lineRule="auto"/>
        <w:jc w:val="both"/>
      </w:pPr>
    </w:p>
    <w:p w14:paraId="522CC518" w14:textId="01924B57" w:rsidR="00566921" w:rsidRDefault="00425516" w:rsidP="00101E11">
      <w:pPr>
        <w:spacing w:line="360" w:lineRule="auto"/>
        <w:jc w:val="both"/>
      </w:pPr>
      <w:r>
        <w:t>Vaatimu</w:t>
      </w:r>
      <w:r w:rsidR="00352F51">
        <w:t>sten kartoittam</w:t>
      </w:r>
      <w:r w:rsidR="005C4439">
        <w:t xml:space="preserve">inen on hyvä aloittaa </w:t>
      </w:r>
      <w:r w:rsidR="00482089">
        <w:t xml:space="preserve">selvittämällä </w:t>
      </w:r>
      <w:r w:rsidR="002413A3">
        <w:t xml:space="preserve">suorat ja epäsuorat sidosryhmät. </w:t>
      </w:r>
      <w:r w:rsidR="001409B5">
        <w:t>Sidosryhmi</w:t>
      </w:r>
      <w:r w:rsidR="009A5C5F">
        <w:t xml:space="preserve">in </w:t>
      </w:r>
      <w:r w:rsidR="00875550">
        <w:t xml:space="preserve">lukeutuu </w:t>
      </w:r>
      <w:r w:rsidR="00D80BC7">
        <w:t>ohjelmiston loppukäyttäjät,</w:t>
      </w:r>
      <w:r w:rsidR="00D671D2">
        <w:t xml:space="preserve"> tilaa</w:t>
      </w:r>
      <w:r w:rsidR="00BF5B14">
        <w:t>jayrityksen</w:t>
      </w:r>
      <w:r w:rsidR="00204215">
        <w:t xml:space="preserve"> edustajat ja </w:t>
      </w:r>
      <w:r w:rsidR="00530C8C">
        <w:t xml:space="preserve">ohjelmiston kanssa </w:t>
      </w:r>
      <w:r w:rsidR="009D437C">
        <w:t>integroituv</w:t>
      </w:r>
      <w:r w:rsidR="00C36D1E">
        <w:t xml:space="preserve">ien </w:t>
      </w:r>
      <w:r w:rsidR="00481EF2">
        <w:t xml:space="preserve">tietojärjestelmien </w:t>
      </w:r>
      <w:r w:rsidR="00CB421E">
        <w:t>edustajat. Sidosryhmien kartoittamise</w:t>
      </w:r>
      <w:r w:rsidR="00C41BC3">
        <w:t xml:space="preserve">ssa voidaan hyödyntää </w:t>
      </w:r>
      <w:r w:rsidR="00793734">
        <w:t xml:space="preserve">esimerkiksi </w:t>
      </w:r>
      <w:r w:rsidR="00C41BC3">
        <w:t>sidos</w:t>
      </w:r>
      <w:r w:rsidR="003A1030">
        <w:t>ryhmi</w:t>
      </w:r>
      <w:r w:rsidR="00A55325">
        <w:t>en haastatteluja</w:t>
      </w:r>
      <w:r w:rsidR="00793734">
        <w:t xml:space="preserve"> ja </w:t>
      </w:r>
      <w:r w:rsidR="0026711D">
        <w:t>ideariihiä</w:t>
      </w:r>
      <w:r w:rsidR="00512019">
        <w:t xml:space="preserve">, joihin osallistuu </w:t>
      </w:r>
      <w:r w:rsidR="00492A45">
        <w:t>asiakas ja sov</w:t>
      </w:r>
      <w:r w:rsidR="009551C6">
        <w:t xml:space="preserve">elluksen kehittäjät. </w:t>
      </w:r>
      <w:r w:rsidR="00604E09">
        <w:t>Vaatimusten kartoitus</w:t>
      </w:r>
      <w:r w:rsidR="000E0534">
        <w:t>t</w:t>
      </w:r>
      <w:r w:rsidR="00604E09">
        <w:t>en jälkeen tulokset analysoidaan</w:t>
      </w:r>
      <w:r w:rsidR="00DC4F8D">
        <w:t xml:space="preserve"> </w:t>
      </w:r>
      <w:r w:rsidR="001E51FC">
        <w:t>ristiriitojen ja luotettavuuden varalta</w:t>
      </w:r>
      <w:r w:rsidR="001F45BF">
        <w:t xml:space="preserve">, jonka </w:t>
      </w:r>
      <w:r w:rsidR="005119B8">
        <w:t xml:space="preserve">lisäksi </w:t>
      </w:r>
      <w:r w:rsidR="001D1484">
        <w:t>ne tulee dokumentoida</w:t>
      </w:r>
      <w:r w:rsidR="004B5608">
        <w:t xml:space="preserve">. </w:t>
      </w:r>
      <w:r w:rsidR="009551C6">
        <w:t>(</w:t>
      </w:r>
      <w:r w:rsidR="00CB421E">
        <w:t>Luukkainen 2023.)</w:t>
      </w:r>
      <w:r w:rsidR="000B0E3B" w:rsidRPr="000B0E3B">
        <w:t xml:space="preserve"> </w:t>
      </w:r>
      <w:r w:rsidR="000B0E3B">
        <w:t>Dokumentointi tulisi tehdä mahdollisimman tarkasti, jotta sovelluskehittäjät voivat toteuttaa</w:t>
      </w:r>
      <w:r w:rsidR="00D37E30">
        <w:t xml:space="preserve"> </w:t>
      </w:r>
      <w:r w:rsidR="00670E4E">
        <w:t xml:space="preserve">ohjelmiston </w:t>
      </w:r>
      <w:r w:rsidR="0010394C">
        <w:t xml:space="preserve">vaatimusten mukaisesti. </w:t>
      </w:r>
      <w:r w:rsidR="00253261">
        <w:t xml:space="preserve">Luukkaisen (2023) mukaan </w:t>
      </w:r>
      <w:r w:rsidR="00455D60">
        <w:t xml:space="preserve">vaatimukset myös </w:t>
      </w:r>
      <w:r w:rsidR="00256E63">
        <w:t>validoidaan asiakkaalla</w:t>
      </w:r>
      <w:r w:rsidR="00A673FC">
        <w:t xml:space="preserve">. Sen tarkoituksena on varmistaa, että </w:t>
      </w:r>
      <w:r w:rsidR="00C5456F">
        <w:t>dokumentin sisältämät vaatimukset ovat asia</w:t>
      </w:r>
      <w:r w:rsidR="00FA335D">
        <w:t>kkaa</w:t>
      </w:r>
      <w:r w:rsidR="005774FD">
        <w:t xml:space="preserve">n vaatimia. </w:t>
      </w:r>
      <w:r w:rsidR="00CB2D52">
        <w:t>Vaatimusmäärittely</w:t>
      </w:r>
      <w:r w:rsidR="0020501F">
        <w:t xml:space="preserve">ssä myös määritellään kuinka </w:t>
      </w:r>
      <w:r w:rsidR="00C63FFB">
        <w:t xml:space="preserve">ja kenen toimesta </w:t>
      </w:r>
      <w:r w:rsidR="0020501F">
        <w:t xml:space="preserve">vaatimuksia tullaan hallinnoimaan </w:t>
      </w:r>
      <w:r w:rsidR="00C63FFB">
        <w:t>sovelluskehitysprosessin aikana.</w:t>
      </w:r>
    </w:p>
    <w:p w14:paraId="7B75B7ED" w14:textId="77777777" w:rsidR="00516FE0" w:rsidRPr="00577BEA" w:rsidRDefault="00516FE0" w:rsidP="00101E11">
      <w:pPr>
        <w:spacing w:line="360" w:lineRule="auto"/>
        <w:jc w:val="both"/>
      </w:pPr>
    </w:p>
    <w:p w14:paraId="2454C4A7" w14:textId="770DFE57" w:rsidR="00887872" w:rsidRDefault="00DE284D" w:rsidP="00101E11">
      <w:pPr>
        <w:pStyle w:val="Otsikko2"/>
        <w:jc w:val="both"/>
      </w:pPr>
      <w:bookmarkStart w:id="2" w:name="_Toc153127382"/>
      <w:r w:rsidRPr="008D27F3">
        <w:t>Toimeksiantaja</w:t>
      </w:r>
      <w:bookmarkEnd w:id="2"/>
    </w:p>
    <w:p w14:paraId="0D387516" w14:textId="2C6EF53E" w:rsidR="00DF514C" w:rsidRDefault="007F34AC" w:rsidP="00101E11">
      <w:pPr>
        <w:spacing w:line="360" w:lineRule="auto"/>
        <w:jc w:val="both"/>
      </w:pPr>
      <w:r>
        <w:t xml:space="preserve">Harjoitustyön toimeksiantajana toimii </w:t>
      </w:r>
      <w:proofErr w:type="spellStart"/>
      <w:r>
        <w:t>Centria</w:t>
      </w:r>
      <w:proofErr w:type="spellEnd"/>
      <w:r>
        <w:t>-ammattikorkeakoulu.</w:t>
      </w:r>
    </w:p>
    <w:p w14:paraId="53945CEE" w14:textId="77777777" w:rsidR="008B5D2B" w:rsidRPr="00DF514C" w:rsidRDefault="008B5D2B" w:rsidP="00101E11">
      <w:pPr>
        <w:spacing w:line="360" w:lineRule="auto"/>
        <w:jc w:val="both"/>
      </w:pPr>
    </w:p>
    <w:p w14:paraId="29F6CB8C" w14:textId="19DF4E50" w:rsidR="002042ED" w:rsidRDefault="00EE3C78" w:rsidP="00101E11">
      <w:pPr>
        <w:pStyle w:val="Otsikko2"/>
        <w:jc w:val="both"/>
      </w:pPr>
      <w:bookmarkStart w:id="3" w:name="_Toc153127383"/>
      <w:proofErr w:type="spellStart"/>
      <w:r>
        <w:t>Benchmarking</w:t>
      </w:r>
      <w:bookmarkEnd w:id="3"/>
      <w:proofErr w:type="spellEnd"/>
    </w:p>
    <w:p w14:paraId="1084F634" w14:textId="4243FE32" w:rsidR="00D139FE" w:rsidRDefault="0026332F" w:rsidP="00101E11">
      <w:pPr>
        <w:spacing w:line="360" w:lineRule="auto"/>
        <w:jc w:val="both"/>
      </w:pPr>
      <w:proofErr w:type="spellStart"/>
      <w:r>
        <w:t>Benchmarking</w:t>
      </w:r>
      <w:proofErr w:type="spellEnd"/>
      <w:r>
        <w:t xml:space="preserve"> on työkalu, joka pureutuu markkinoiden ja eri toimijoiden hahmottamiseen. Sen päätarkoituksena on kehittää omaa toimintaa oppimalla muilta yrityksiltä. </w:t>
      </w:r>
      <w:proofErr w:type="spellStart"/>
      <w:r>
        <w:t>Benchmarking</w:t>
      </w:r>
      <w:proofErr w:type="spellEnd"/>
      <w:r>
        <w:t xml:space="preserve"> on tutkimusta, havainnointia, vertailua, arviointia ja kaiken kaikkiaan kiinnostusta toisten yritysten toimintatapoihin. Sen avulla voidaan hyödyntää muiden toimijoiden tapoja omaan toimintaan, mutta myös välttää toisten tekemät virheet. (</w:t>
      </w:r>
      <w:proofErr w:type="spellStart"/>
      <w:r>
        <w:t>Tuulaniemi</w:t>
      </w:r>
      <w:proofErr w:type="spellEnd"/>
      <w:r>
        <w:t xml:space="preserve"> 2011, 138–139.)</w:t>
      </w:r>
      <w:r w:rsidR="009050DC">
        <w:t xml:space="preserve"> </w:t>
      </w:r>
      <w:r w:rsidR="001937AC">
        <w:t xml:space="preserve">Hyödynsimme </w:t>
      </w:r>
      <w:proofErr w:type="spellStart"/>
      <w:r w:rsidR="001937AC">
        <w:t>benchmarking</w:t>
      </w:r>
      <w:proofErr w:type="spellEnd"/>
      <w:r w:rsidR="001937AC">
        <w:t xml:space="preserve">-menetelmää tulospalvelun suunnittelussa </w:t>
      </w:r>
      <w:r w:rsidR="000D5E6A">
        <w:t>havainnoimalla</w:t>
      </w:r>
      <w:r w:rsidR="001937AC">
        <w:t xml:space="preserve"> </w:t>
      </w:r>
      <w:r w:rsidR="00DE3458">
        <w:t xml:space="preserve">tarkastelemalla </w:t>
      </w:r>
      <w:r w:rsidR="001937AC">
        <w:t>mui</w:t>
      </w:r>
      <w:r w:rsidR="000D5E6A">
        <w:t>den</w:t>
      </w:r>
      <w:r w:rsidR="001937AC">
        <w:t xml:space="preserve"> tulospalvelui</w:t>
      </w:r>
      <w:r w:rsidR="000D5E6A">
        <w:t>den ominaisuuksia.</w:t>
      </w:r>
      <w:r w:rsidR="001937AC">
        <w:t xml:space="preserve"> </w:t>
      </w:r>
      <w:proofErr w:type="spellStart"/>
      <w:r w:rsidR="00B85414">
        <w:t>Benchmarkingin</w:t>
      </w:r>
      <w:proofErr w:type="spellEnd"/>
      <w:r w:rsidR="00B85414">
        <w:t xml:space="preserve"> </w:t>
      </w:r>
      <w:r w:rsidR="008C266D">
        <w:t xml:space="preserve">kohteina olivat Suomen Palloliiton tulospalvelu, </w:t>
      </w:r>
      <w:r w:rsidR="007627A7">
        <w:t xml:space="preserve">Iltalehden tulospalvelu, Veikkauksen tulospalvelu ja </w:t>
      </w:r>
      <w:proofErr w:type="spellStart"/>
      <w:r w:rsidR="00340C75">
        <w:t>Flashscoren</w:t>
      </w:r>
      <w:proofErr w:type="spellEnd"/>
      <w:r w:rsidR="00340C75">
        <w:t xml:space="preserve"> live-tulospalvelu.</w:t>
      </w:r>
    </w:p>
    <w:p w14:paraId="7701E295" w14:textId="77777777" w:rsidR="00723B6F" w:rsidRDefault="00723B6F" w:rsidP="00101E11">
      <w:pPr>
        <w:spacing w:line="360" w:lineRule="auto"/>
        <w:jc w:val="both"/>
      </w:pPr>
    </w:p>
    <w:p w14:paraId="26EDC8FC" w14:textId="1F7222C9" w:rsidR="00D139FE" w:rsidRDefault="00D139FE" w:rsidP="00101E11">
      <w:pPr>
        <w:spacing w:line="360" w:lineRule="auto"/>
        <w:jc w:val="both"/>
      </w:pPr>
      <w:r>
        <w:lastRenderedPageBreak/>
        <w:t>Suomen Palloliit</w:t>
      </w:r>
      <w:r w:rsidR="00F22E5B">
        <w:t>to vastaa kaikesta Suomen jalkapallo</w:t>
      </w:r>
      <w:r w:rsidR="00D51BE9">
        <w:t>- ja futsaltoiminnasta</w:t>
      </w:r>
      <w:r w:rsidR="00F21AFC">
        <w:t xml:space="preserve">. Tulospalvelu on </w:t>
      </w:r>
      <w:r w:rsidR="0082441D">
        <w:t>todella kattava</w:t>
      </w:r>
      <w:r w:rsidR="00F916FF">
        <w:t xml:space="preserve"> ja sisältää </w:t>
      </w:r>
      <w:r w:rsidR="00824FB9">
        <w:t>kotimaisten tulosten ja tilastojen lisäksi jalkapallouutis</w:t>
      </w:r>
      <w:r w:rsidR="00A85305">
        <w:t>ia</w:t>
      </w:r>
      <w:r w:rsidR="007E5DA7">
        <w:t xml:space="preserve">, </w:t>
      </w:r>
      <w:r w:rsidR="00A96A1F">
        <w:t xml:space="preserve">suoran linkin maajoukkueen nettikauppaan, </w:t>
      </w:r>
      <w:r w:rsidR="00647B93">
        <w:t>sekä kielivalikoiman fi/</w:t>
      </w:r>
      <w:proofErr w:type="spellStart"/>
      <w:r w:rsidR="00647B93">
        <w:t>sv</w:t>
      </w:r>
      <w:proofErr w:type="spellEnd"/>
      <w:r w:rsidR="00647B93">
        <w:t xml:space="preserve">/en. </w:t>
      </w:r>
      <w:r w:rsidR="00004A5F">
        <w:t xml:space="preserve">Etusivulla </w:t>
      </w:r>
      <w:r w:rsidR="00ED4F61">
        <w:t>on</w:t>
      </w:r>
      <w:r w:rsidR="00ED4F61" w:rsidRPr="00ED4F61">
        <w:t xml:space="preserve"> tilastokooste tämän viikon ja tämän vuoden otteluista</w:t>
      </w:r>
      <w:r w:rsidR="00ED4F61">
        <w:t xml:space="preserve">. </w:t>
      </w:r>
      <w:r w:rsidR="00A977D6">
        <w:t>Palvelu</w:t>
      </w:r>
      <w:r w:rsidR="001053BF">
        <w:t>ssa voi valita suosikkijoukkueita, jolloin näkee etusivulla joukkueen tulevat pelit</w:t>
      </w:r>
      <w:r w:rsidR="00723B6F">
        <w:t xml:space="preserve"> tai </w:t>
      </w:r>
      <w:r w:rsidR="00723B6F" w:rsidRPr="00F261F7">
        <w:t xml:space="preserve">valita </w:t>
      </w:r>
      <w:r w:rsidR="006B167C" w:rsidRPr="00F261F7">
        <w:t>otteluita, joita seuraa tänään</w:t>
      </w:r>
      <w:r w:rsidR="004B5D5A" w:rsidRPr="00F261F7">
        <w:t xml:space="preserve">. </w:t>
      </w:r>
      <w:r w:rsidR="000263C5" w:rsidRPr="00F261F7">
        <w:t xml:space="preserve">Ylävalikosta voi myös selata otteluita, sarjoja, seuroja, kuntia, kenttiä, kalenteria, turnauksia, kausia tai suosikkeja. </w:t>
      </w:r>
      <w:r w:rsidR="00343680" w:rsidRPr="00F261F7">
        <w:t xml:space="preserve">Kalenterinäkymän ja hakupalkin avulla voi selata otteluita ja </w:t>
      </w:r>
      <w:r w:rsidR="00DA5B6A" w:rsidRPr="00F261F7">
        <w:t>monipuolisesti rajata</w:t>
      </w:r>
      <w:r w:rsidR="00E064C3" w:rsidRPr="00F261F7">
        <w:t xml:space="preserve"> haku</w:t>
      </w:r>
      <w:r w:rsidR="003F5E15" w:rsidRPr="00F261F7">
        <w:t>tuloksia</w:t>
      </w:r>
      <w:r w:rsidR="00E064C3" w:rsidRPr="00F261F7">
        <w:t xml:space="preserve"> sarjan, kunnan, kentän tai seuran</w:t>
      </w:r>
      <w:r w:rsidR="000A562D" w:rsidRPr="00F261F7">
        <w:t xml:space="preserve"> perusteella</w:t>
      </w:r>
      <w:r w:rsidR="007704B7" w:rsidRPr="00F261F7">
        <w:t>.</w:t>
      </w:r>
      <w:r w:rsidR="00D548E8" w:rsidRPr="00F261F7">
        <w:t xml:space="preserve"> Hakutuloksia voi </w:t>
      </w:r>
      <w:r w:rsidR="00516C17" w:rsidRPr="00F261F7">
        <w:t>ottaa</w:t>
      </w:r>
      <w:r w:rsidR="00D548E8" w:rsidRPr="00F261F7">
        <w:t xml:space="preserve"> seurantaan</w:t>
      </w:r>
      <w:r w:rsidR="00940173" w:rsidRPr="00F261F7">
        <w:t>, siirtyä katsomaan ottelua</w:t>
      </w:r>
      <w:r w:rsidR="00516C17" w:rsidRPr="00F261F7">
        <w:t xml:space="preserve"> tai lisätä suosikkeja. </w:t>
      </w:r>
      <w:r w:rsidR="00950C66" w:rsidRPr="00F261F7">
        <w:t>Mikään toiminto ei vaadi palveluun kirjautumista, vaan</w:t>
      </w:r>
      <w:r w:rsidR="00950C66">
        <w:t xml:space="preserve"> </w:t>
      </w:r>
      <w:r w:rsidR="00A908DE">
        <w:t xml:space="preserve">suosikkivalinnat </w:t>
      </w:r>
      <w:r w:rsidR="0066333F">
        <w:t>ovat selain- ja laitekohtaisia.</w:t>
      </w:r>
      <w:r w:rsidR="00DD60EB">
        <w:t xml:space="preserve"> Palvelu sisältää </w:t>
      </w:r>
      <w:r w:rsidR="00C8353D">
        <w:t>kattavat tilastot joukkuei</w:t>
      </w:r>
      <w:r w:rsidR="00A071B3">
        <w:t xml:space="preserve">den otteluista, </w:t>
      </w:r>
      <w:r w:rsidR="008A35BE">
        <w:t>joukkueiden</w:t>
      </w:r>
      <w:r w:rsidR="00A071B3">
        <w:t xml:space="preserve"> kokoonpanoista</w:t>
      </w:r>
      <w:r w:rsidR="008A35BE">
        <w:t xml:space="preserve"> ja taustajoukoista,</w:t>
      </w:r>
      <w:r w:rsidR="00A071B3">
        <w:t xml:space="preserve"> </w:t>
      </w:r>
      <w:r w:rsidR="008A35BE">
        <w:t>sekä</w:t>
      </w:r>
      <w:r w:rsidR="00F71938">
        <w:t xml:space="preserve"> </w:t>
      </w:r>
      <w:r w:rsidR="00A071B3">
        <w:t>pelaajien henkilökohtaisista tiedoista ja tilastoista.</w:t>
      </w:r>
    </w:p>
    <w:p w14:paraId="274F7ED1" w14:textId="77777777" w:rsidR="00D139FE" w:rsidRDefault="00D139FE" w:rsidP="00101E11">
      <w:pPr>
        <w:spacing w:line="360" w:lineRule="auto"/>
        <w:jc w:val="both"/>
      </w:pPr>
    </w:p>
    <w:p w14:paraId="7EE974BC" w14:textId="57E5D5FF" w:rsidR="001937AC" w:rsidRDefault="00720A39" w:rsidP="00101E11">
      <w:pPr>
        <w:spacing w:line="360" w:lineRule="auto"/>
        <w:jc w:val="both"/>
      </w:pPr>
      <w:r>
        <w:t xml:space="preserve">Iltalehden tulospalvelu </w:t>
      </w:r>
      <w:r w:rsidR="00350151">
        <w:t>o</w:t>
      </w:r>
      <w:r w:rsidR="00A25855">
        <w:t>n</w:t>
      </w:r>
      <w:r>
        <w:t xml:space="preserve"> kaikista yksinkertaisin </w:t>
      </w:r>
      <w:r w:rsidR="00F50EBF">
        <w:t>ja se on Veikkauksen</w:t>
      </w:r>
      <w:r w:rsidR="00E628CD">
        <w:t xml:space="preserve"> tarjoama</w:t>
      </w:r>
      <w:r w:rsidR="006E1586">
        <w:t>. Pääominaisuudet o</w:t>
      </w:r>
      <w:r w:rsidR="00A25855">
        <w:t>vat</w:t>
      </w:r>
      <w:r w:rsidR="006F616B">
        <w:t xml:space="preserve"> k</w:t>
      </w:r>
      <w:r w:rsidR="009729CE">
        <w:t xml:space="preserve">ansainväliset </w:t>
      </w:r>
      <w:r w:rsidR="00DF699D">
        <w:t>ottelu</w:t>
      </w:r>
      <w:r w:rsidR="009729CE">
        <w:t xml:space="preserve">tulokset ja </w:t>
      </w:r>
      <w:r w:rsidR="00DF699D">
        <w:t>-</w:t>
      </w:r>
      <w:r w:rsidR="009729CE">
        <w:t>tilastot</w:t>
      </w:r>
      <w:r w:rsidR="00DF699D">
        <w:t>, joita pysty</w:t>
      </w:r>
      <w:r w:rsidR="00A25855">
        <w:t>y</w:t>
      </w:r>
      <w:r w:rsidR="00DF699D">
        <w:t xml:space="preserve"> selaamaan kalenterinäkymän avulla urheilulajeittain</w:t>
      </w:r>
      <w:r w:rsidR="001C6272">
        <w:t xml:space="preserve"> sekä suosituimman sarjan perusteella. </w:t>
      </w:r>
      <w:r w:rsidR="0089205E">
        <w:t xml:space="preserve">Palvelussa ei ole otettu huomioon eri saavutettavuuden tekijöitä kuten kielivalintaa tai fontin koon muuttamista. </w:t>
      </w:r>
      <w:r w:rsidR="003670B9">
        <w:t>Palvelu sisäl</w:t>
      </w:r>
      <w:r w:rsidR="00A25855">
        <w:t xml:space="preserve">tää </w:t>
      </w:r>
      <w:r w:rsidR="003670B9">
        <w:t xml:space="preserve">myös hakupalkin. </w:t>
      </w:r>
    </w:p>
    <w:p w14:paraId="433A71A8" w14:textId="77777777" w:rsidR="00A25855" w:rsidRDefault="00A25855" w:rsidP="00101E11">
      <w:pPr>
        <w:spacing w:line="360" w:lineRule="auto"/>
        <w:jc w:val="both"/>
      </w:pPr>
    </w:p>
    <w:p w14:paraId="5A066853" w14:textId="6A587C36" w:rsidR="00AD4F6E" w:rsidRDefault="00AD4F6E" w:rsidP="00101E11">
      <w:pPr>
        <w:spacing w:line="360" w:lineRule="auto"/>
        <w:jc w:val="both"/>
      </w:pPr>
      <w:r>
        <w:t>Veikkauksen tulospalvelu</w:t>
      </w:r>
      <w:r w:rsidR="0088009C">
        <w:t xml:space="preserve"> sisäl</w:t>
      </w:r>
      <w:r w:rsidR="00E02DFA">
        <w:t xml:space="preserve">tää </w:t>
      </w:r>
      <w:r w:rsidR="0088009C">
        <w:t>myös kalenterinäkymän</w:t>
      </w:r>
      <w:r w:rsidR="00B20BF4">
        <w:t xml:space="preserve"> ja hakupalkin, </w:t>
      </w:r>
      <w:r w:rsidR="003330ED">
        <w:t xml:space="preserve">jossa hakutuloksia voi suodattaa </w:t>
      </w:r>
      <w:r w:rsidR="00E64FBB">
        <w:t xml:space="preserve">lajin perusteella. </w:t>
      </w:r>
      <w:r w:rsidR="001B505F">
        <w:t>Palvelu ei sisällä kielivalintaa</w:t>
      </w:r>
      <w:r w:rsidR="00B20BF4">
        <w:t xml:space="preserve">. </w:t>
      </w:r>
      <w:r w:rsidR="00FD4A00">
        <w:t xml:space="preserve">Veikkauksen omiin peleihin siirtyminen </w:t>
      </w:r>
      <w:r w:rsidR="00A25855">
        <w:t>on</w:t>
      </w:r>
      <w:r w:rsidR="00350151">
        <w:t xml:space="preserve"> tehty helpoksi</w:t>
      </w:r>
      <w:r w:rsidR="00385346">
        <w:t xml:space="preserve"> suorilla linkeillä</w:t>
      </w:r>
      <w:r w:rsidR="00E079CA">
        <w:t xml:space="preserve"> esimerkiksi Pitkävedon pelaamiseen.</w:t>
      </w:r>
      <w:r w:rsidR="005B7AD4">
        <w:t xml:space="preserve"> Sivuilla on myös kirjautumismahdollisuus</w:t>
      </w:r>
      <w:r w:rsidR="00082192">
        <w:t xml:space="preserve">, jonka myötä </w:t>
      </w:r>
      <w:r w:rsidR="00A25855" w:rsidRPr="00A25855">
        <w:t>näkee tulokset ”omista peleistä” eli peleistä, joihin olet osallistunut kuten vakio tai moniveto</w:t>
      </w:r>
      <w:r w:rsidR="00784DC0">
        <w:t xml:space="preserve">. Tulokset ja tilastot </w:t>
      </w:r>
      <w:r w:rsidR="002D5B38">
        <w:t xml:space="preserve">kattavat kansainväliset </w:t>
      </w:r>
      <w:r w:rsidR="00FE3B61">
        <w:t>ottelut</w:t>
      </w:r>
      <w:r w:rsidR="00CF037C">
        <w:t xml:space="preserve"> </w:t>
      </w:r>
      <w:r w:rsidR="009C4252">
        <w:t xml:space="preserve">ja sisältävät </w:t>
      </w:r>
      <w:r w:rsidR="009C735C">
        <w:t>otteluiden yksityiskohtaiset tilastot</w:t>
      </w:r>
      <w:r w:rsidR="006A1987">
        <w:t>, kuten maalit, rikkeet ja paitsiot.</w:t>
      </w:r>
      <w:r w:rsidR="00897BAA">
        <w:t xml:space="preserve"> Tavallisen tulospalvelun lisäksi Veikkaus tarjoaa myös toista live-tulospalvelua, jossa on laajemmin eri urheilulajeja ja </w:t>
      </w:r>
      <w:r w:rsidR="00AF3580">
        <w:t>tuloksia voi suodattaa myös maiden perusteella.</w:t>
      </w:r>
    </w:p>
    <w:p w14:paraId="0D1C450A" w14:textId="77777777" w:rsidR="001C3538" w:rsidRDefault="001C3538" w:rsidP="00101E11">
      <w:pPr>
        <w:spacing w:line="360" w:lineRule="auto"/>
        <w:jc w:val="both"/>
      </w:pPr>
    </w:p>
    <w:p w14:paraId="7927B82E" w14:textId="0B50445E" w:rsidR="004320FA" w:rsidRDefault="00602D7E" w:rsidP="00101E11">
      <w:pPr>
        <w:spacing w:line="360" w:lineRule="auto"/>
        <w:jc w:val="both"/>
      </w:pPr>
      <w:proofErr w:type="spellStart"/>
      <w:r>
        <w:t>Flashscoren</w:t>
      </w:r>
      <w:proofErr w:type="spellEnd"/>
      <w:r>
        <w:t xml:space="preserve"> live-tulospalvelussa</w:t>
      </w:r>
      <w:r w:rsidR="00385232">
        <w:t xml:space="preserve"> tarjoaa </w:t>
      </w:r>
      <w:r w:rsidR="00BC073C">
        <w:t>tulosten liveseurantaa ja sisältää kansainvälisi</w:t>
      </w:r>
      <w:r w:rsidR="00283AE6">
        <w:t xml:space="preserve">en otteluiden tuloksia, kymmenistä eri urheilulajeista. </w:t>
      </w:r>
      <w:r w:rsidR="00B566AC">
        <w:t>Asetuksista voi vaihtaa sivuston</w:t>
      </w:r>
      <w:r w:rsidR="00C932E1">
        <w:t xml:space="preserve"> silmäystävällise</w:t>
      </w:r>
      <w:r w:rsidR="00B2599B">
        <w:t>e</w:t>
      </w:r>
      <w:r w:rsidR="00C932E1">
        <w:t xml:space="preserve">n </w:t>
      </w:r>
      <w:proofErr w:type="spellStart"/>
      <w:r w:rsidR="003F7CFB">
        <w:t>dark-mode</w:t>
      </w:r>
      <w:r w:rsidR="00B2599B">
        <w:t>en</w:t>
      </w:r>
      <w:proofErr w:type="spellEnd"/>
      <w:r w:rsidR="00B2599B">
        <w:t xml:space="preserve"> eli tummapohjaiseen</w:t>
      </w:r>
      <w:r w:rsidR="00E6767A">
        <w:t xml:space="preserve"> </w:t>
      </w:r>
      <w:r w:rsidR="00E207CD">
        <w:t>alustaan</w:t>
      </w:r>
      <w:r w:rsidR="007E4282">
        <w:t xml:space="preserve"> </w:t>
      </w:r>
      <w:r w:rsidR="001E1F1B">
        <w:t xml:space="preserve">sekä </w:t>
      </w:r>
      <w:r w:rsidR="00BC2DB1">
        <w:t xml:space="preserve">laittaa </w:t>
      </w:r>
      <w:r w:rsidR="00962D2A">
        <w:t xml:space="preserve">päälle </w:t>
      </w:r>
      <w:r w:rsidR="00BC2DB1">
        <w:t>ilmoitukset omista otteluista</w:t>
      </w:r>
      <w:r w:rsidR="002D5D3F">
        <w:t xml:space="preserve">, joko </w:t>
      </w:r>
      <w:r w:rsidR="00FB31D1">
        <w:t>äänen</w:t>
      </w:r>
      <w:r w:rsidR="002D5D3F">
        <w:t xml:space="preserve"> kanssa tai </w:t>
      </w:r>
      <w:r w:rsidR="00FB31D1">
        <w:t>ilman.</w:t>
      </w:r>
      <w:r w:rsidR="005C3183">
        <w:t xml:space="preserve"> </w:t>
      </w:r>
      <w:r w:rsidR="00745BD6">
        <w:t>Haku</w:t>
      </w:r>
      <w:r w:rsidR="0009216B">
        <w:t xml:space="preserve">toiminto antaa järjestää ottelut alkamisajan tai liigan nimen </w:t>
      </w:r>
      <w:r w:rsidR="00F509EC">
        <w:t>mukaan</w:t>
      </w:r>
      <w:r w:rsidR="007B47A1">
        <w:t xml:space="preserve"> ja tuloksia voi selata maan perusteella. </w:t>
      </w:r>
      <w:r w:rsidR="00937193">
        <w:t>Palveluun voi kirjautua ja sen myötä</w:t>
      </w:r>
      <w:r w:rsidR="00010E9A">
        <w:t xml:space="preserve"> merkitä joukkueita ja otteluita suosikeiksi</w:t>
      </w:r>
      <w:r w:rsidR="003E5E69">
        <w:t xml:space="preserve"> sekä kiinnittää liigoja alkunäyttöön. </w:t>
      </w:r>
      <w:r w:rsidR="00F21BFA">
        <w:t>Palvelussa on mahd</w:t>
      </w:r>
      <w:r w:rsidR="006F70E7">
        <w:t>ollista selata joukkueiden lisätietoja</w:t>
      </w:r>
      <w:r w:rsidR="0005601D">
        <w:t xml:space="preserve">, kuten </w:t>
      </w:r>
      <w:r w:rsidR="00FB23C9">
        <w:t xml:space="preserve">tulevia ja </w:t>
      </w:r>
      <w:r w:rsidR="00FB23C9">
        <w:lastRenderedPageBreak/>
        <w:t xml:space="preserve">menneitä otteluita, kokoonpanoja, uutisia sekä tilastoja. </w:t>
      </w:r>
      <w:r w:rsidR="00E5512E">
        <w:t>Myös joukkueiden pelaajien tie</w:t>
      </w:r>
      <w:r w:rsidR="00AC248C">
        <w:t xml:space="preserve">dot ovat saatavilla, sisältäen </w:t>
      </w:r>
      <w:r w:rsidR="00EE73F3">
        <w:t xml:space="preserve">muun muassa </w:t>
      </w:r>
      <w:r w:rsidR="00AC248C">
        <w:t>pelaajan</w:t>
      </w:r>
      <w:r w:rsidR="006E6043">
        <w:t xml:space="preserve"> viimeisimmät ottelut, ura</w:t>
      </w:r>
      <w:r w:rsidR="00EE73F3">
        <w:t xml:space="preserve">n vaiheet, pelaajasiirrot ja loukkaantumishistorian. </w:t>
      </w:r>
    </w:p>
    <w:p w14:paraId="41DA5D3A" w14:textId="77777777" w:rsidR="00674E21" w:rsidRDefault="00674E21" w:rsidP="00101E11">
      <w:pPr>
        <w:spacing w:line="360" w:lineRule="auto"/>
        <w:jc w:val="both"/>
      </w:pPr>
    </w:p>
    <w:p w14:paraId="4E84AE12" w14:textId="5D2DBE81" w:rsidR="004320FA" w:rsidRDefault="00674E21" w:rsidP="00101E11">
      <w:pPr>
        <w:spacing w:line="360" w:lineRule="auto"/>
        <w:jc w:val="both"/>
      </w:pPr>
      <w:r>
        <w:t xml:space="preserve">Havainnoinnin tulosten avulla lähdimme määrittelemään tulospalvelun vaatimuksia. </w:t>
      </w:r>
      <w:r w:rsidR="004320FA">
        <w:t xml:space="preserve">Havainnoiduissa tulospalveluissa </w:t>
      </w:r>
      <w:r w:rsidR="0010042F">
        <w:t xml:space="preserve">ei </w:t>
      </w:r>
      <w:r w:rsidR="005923EE">
        <w:t>ol</w:t>
      </w:r>
      <w:r w:rsidR="0025705A">
        <w:t xml:space="preserve">e </w:t>
      </w:r>
      <w:r w:rsidR="0010042F">
        <w:t>juurikaan otettu huomioon saavutettavuu</w:t>
      </w:r>
      <w:r w:rsidR="007A7C17">
        <w:t>teen liittyviä ominaisuuksia</w:t>
      </w:r>
      <w:r w:rsidR="00B301EB">
        <w:t xml:space="preserve"> </w:t>
      </w:r>
      <w:r w:rsidR="00B27C2D">
        <w:t xml:space="preserve">ja vain yhtä tulospalvelua voi käyttää </w:t>
      </w:r>
      <w:r w:rsidR="00B57F89">
        <w:t>suomen kielen</w:t>
      </w:r>
      <w:r w:rsidR="00A4142D">
        <w:t xml:space="preserve"> lisäksi toisella kielellä. </w:t>
      </w:r>
      <w:r w:rsidR="00B57F89">
        <w:t>Tulospalvelu</w:t>
      </w:r>
      <w:r w:rsidR="005B2037">
        <w:t xml:space="preserve">t sisältävät laajasti eri </w:t>
      </w:r>
      <w:r w:rsidR="00CB533B">
        <w:t>selaus- ja hakuominaisuuksia sekä usein kirjautumismahdollisuuden.</w:t>
      </w:r>
      <w:r w:rsidR="00A75CEE">
        <w:t xml:space="preserve"> Tuottamamme ohjelmistopalvelu tulee olemaan yksinkertaisempi hakuominaisuuksiltaan </w:t>
      </w:r>
      <w:r w:rsidR="00015969">
        <w:t xml:space="preserve">sekä sisältää vain kotimaisten otteluiden tietoja. </w:t>
      </w:r>
      <w:r w:rsidR="00C678C9">
        <w:t>K</w:t>
      </w:r>
      <w:r w:rsidR="00EC784C">
        <w:t>oemme</w:t>
      </w:r>
      <w:r w:rsidR="00506EC5">
        <w:t xml:space="preserve"> kielivalinnan</w:t>
      </w:r>
      <w:r w:rsidR="00EC784C">
        <w:t xml:space="preserve"> </w:t>
      </w:r>
      <w:r w:rsidR="00A84B3A">
        <w:t xml:space="preserve">ja </w:t>
      </w:r>
      <w:r w:rsidR="008A4C58">
        <w:t>kirjautumismahdollisuuden hyödyllis</w:t>
      </w:r>
      <w:r w:rsidR="00506EC5">
        <w:t>i</w:t>
      </w:r>
      <w:r w:rsidR="001301E0">
        <w:t>ksi</w:t>
      </w:r>
      <w:r w:rsidR="007368C4">
        <w:t xml:space="preserve"> ja aiomme sisällyttää ne palveluumme.</w:t>
      </w:r>
      <w:r w:rsidR="007368C4" w:rsidRPr="007368C4">
        <w:t xml:space="preserve"> </w:t>
      </w:r>
      <w:r w:rsidR="007368C4">
        <w:t>Lisäksi aiomme ottaa suunnittelussa paremmin huomioon saavutettavuuden.</w:t>
      </w:r>
    </w:p>
    <w:p w14:paraId="3E8B7061" w14:textId="77777777" w:rsidR="004C5E8B" w:rsidRDefault="004C5E8B" w:rsidP="00101E11">
      <w:pPr>
        <w:spacing w:line="360" w:lineRule="auto"/>
        <w:jc w:val="both"/>
      </w:pPr>
    </w:p>
    <w:p w14:paraId="0BDB0B14" w14:textId="77777777" w:rsidR="3576A6A3" w:rsidRDefault="00184283" w:rsidP="00101E11">
      <w:pPr>
        <w:pStyle w:val="Otsikko2"/>
        <w:jc w:val="both"/>
      </w:pPr>
      <w:bookmarkStart w:id="4" w:name="_Toc153127384"/>
      <w:r w:rsidRPr="008D27F3">
        <w:t>Palvelukuvaus</w:t>
      </w:r>
      <w:bookmarkEnd w:id="4"/>
    </w:p>
    <w:p w14:paraId="6D44AD51" w14:textId="77777777" w:rsidR="0067580F" w:rsidRDefault="5048249D" w:rsidP="00101E11">
      <w:pPr>
        <w:spacing w:line="360" w:lineRule="auto"/>
        <w:jc w:val="both"/>
      </w:pPr>
      <w:r>
        <w:t>Palvelukuvauksen tarkoitus on kuvata kyseessä olevaa palvelua. Tällä tavalla pystytään kertomaan</w:t>
      </w:r>
      <w:r w:rsidR="45456304">
        <w:t>,</w:t>
      </w:r>
      <w:r>
        <w:t xml:space="preserve"> miksi palvelu on tehty juuri näin sekä miksi palvelu tuottaa halutun tuloksen.</w:t>
      </w:r>
      <w:r w:rsidR="7AE93060">
        <w:t xml:space="preserve"> Palvelukuvau</w:t>
      </w:r>
      <w:r w:rsidR="20FCDE4E">
        <w:t xml:space="preserve">ksessa kerrotaan, myös kenelle palvelu on kohdistettu. </w:t>
      </w:r>
      <w:r w:rsidR="53D5CA9D">
        <w:t xml:space="preserve">Palvelun hyödyt ovat listattuna kuvaukseen. </w:t>
      </w:r>
      <w:r w:rsidR="28223C50">
        <w:t>(Timonen, 2020.)</w:t>
      </w:r>
      <w:r w:rsidR="00EC52EC">
        <w:t xml:space="preserve"> </w:t>
      </w:r>
      <w:r w:rsidR="00944544">
        <w:t xml:space="preserve">Tulospalvelussa </w:t>
      </w:r>
      <w:r w:rsidR="00790B43">
        <w:t>esitetään</w:t>
      </w:r>
      <w:r w:rsidR="00246CEE">
        <w:t xml:space="preserve"> Veikkausliigan ottelutulokset. Veikkausliiga on miesten jalkapallon korkein sarjataso Suomessa.</w:t>
      </w:r>
    </w:p>
    <w:p w14:paraId="1714E7B3" w14:textId="77777777" w:rsidR="0073524E" w:rsidRDefault="0073524E" w:rsidP="00101E11">
      <w:pPr>
        <w:spacing w:line="360" w:lineRule="auto"/>
        <w:jc w:val="both"/>
      </w:pPr>
    </w:p>
    <w:p w14:paraId="0542C2A2" w14:textId="6F65E2A4" w:rsidR="0028615D" w:rsidRDefault="00184283" w:rsidP="00101E11">
      <w:pPr>
        <w:pStyle w:val="Otsikko2"/>
        <w:jc w:val="both"/>
      </w:pPr>
      <w:bookmarkStart w:id="5" w:name="_Toc153127385"/>
      <w:r w:rsidRPr="008D27F3">
        <w:t>Sidosryhmät ja profiilit</w:t>
      </w:r>
      <w:bookmarkEnd w:id="5"/>
    </w:p>
    <w:p w14:paraId="09D730E7" w14:textId="0146059F" w:rsidR="007000C4" w:rsidRDefault="00302FDB" w:rsidP="00101E11">
      <w:pPr>
        <w:spacing w:line="360" w:lineRule="auto"/>
        <w:jc w:val="both"/>
      </w:pPr>
      <w:r>
        <w:t>Ohjelmiston sidosryhmät voidaan jakaa suoriin ja epäsuoriin sidosryhmiin (Luukkainen 2023.)</w:t>
      </w:r>
      <w:r w:rsidR="0060076F">
        <w:t xml:space="preserve"> Suoria sidosryhmiä ovat loppukäyttäjät</w:t>
      </w:r>
      <w:r w:rsidR="3B642DFB">
        <w:t xml:space="preserve">, </w:t>
      </w:r>
      <w:r w:rsidR="497C538E">
        <w:t>o</w:t>
      </w:r>
      <w:r w:rsidR="7B2DD82B">
        <w:t>hjelmiston ylläpitäjät</w:t>
      </w:r>
      <w:r w:rsidR="00E72D84">
        <w:t xml:space="preserve"> ja</w:t>
      </w:r>
      <w:r w:rsidR="0060076F">
        <w:t xml:space="preserve"> </w:t>
      </w:r>
      <w:r w:rsidR="7598998F">
        <w:t>Taso-palvelu, josta ottelu- ja joukkuetiedot tulevat</w:t>
      </w:r>
      <w:r w:rsidR="00182818">
        <w:t xml:space="preserve"> järjestelmään</w:t>
      </w:r>
      <w:r w:rsidR="7B2DD82B">
        <w:t>.</w:t>
      </w:r>
      <w:r w:rsidR="00B65CDA">
        <w:t xml:space="preserve"> </w:t>
      </w:r>
      <w:r w:rsidR="001014C7">
        <w:t>Epäsuoria sidosryhmiä ovat jalkapallojoukkueet</w:t>
      </w:r>
      <w:r w:rsidR="007000C4">
        <w:t xml:space="preserve">, </w:t>
      </w:r>
      <w:r w:rsidR="7040CD07">
        <w:t>Jalkapalloliiga ry ja Suomen Palloliitto ry sekä Veikkausliigan pääyhteistyökumppani Veikkaus</w:t>
      </w:r>
      <w:r w:rsidR="3B8FCE6A">
        <w:t xml:space="preserve"> sekä muut</w:t>
      </w:r>
      <w:r w:rsidR="7040CD07">
        <w:t xml:space="preserve"> yhteistyö</w:t>
      </w:r>
      <w:r w:rsidR="3B8FCE6A">
        <w:t xml:space="preserve">- ja </w:t>
      </w:r>
      <w:r w:rsidR="7040CD07">
        <w:t xml:space="preserve">tuotekumppanit. </w:t>
      </w:r>
    </w:p>
    <w:p w14:paraId="4B43A89F" w14:textId="13700BE1" w:rsidR="00216D19" w:rsidRDefault="000B47D8" w:rsidP="001907BC">
      <w:pPr>
        <w:pStyle w:val="Luettelokappale"/>
        <w:spacing w:line="360" w:lineRule="auto"/>
        <w:jc w:val="both"/>
      </w:pPr>
      <w:r>
        <w:rPr>
          <w:noProof/>
        </w:rPr>
        <w:lastRenderedPageBreak/>
        <w:drawing>
          <wp:inline distT="0" distB="0" distL="0" distR="0" wp14:anchorId="4C8477B3" wp14:editId="364A17C3">
            <wp:extent cx="5829300" cy="3217985"/>
            <wp:effectExtent l="0" t="0" r="0" b="0"/>
            <wp:docPr id="602932389" name="Kaaviokuv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7864437" w14:textId="2226D6E3" w:rsidR="0073524E" w:rsidRPr="008B59B9" w:rsidRDefault="000F2028" w:rsidP="00D235A1">
      <w:pPr>
        <w:pStyle w:val="Luettelokappale"/>
        <w:spacing w:line="360" w:lineRule="auto"/>
        <w:jc w:val="both"/>
      </w:pPr>
      <w:r>
        <w:t>K</w:t>
      </w:r>
      <w:r w:rsidR="009E4660">
        <w:t>UVIO</w:t>
      </w:r>
      <w:r>
        <w:t xml:space="preserve"> 1. Sidosryhmäkartta. </w:t>
      </w:r>
    </w:p>
    <w:p w14:paraId="50EB1B01" w14:textId="77777777" w:rsidR="004330F9" w:rsidRPr="008B59B9" w:rsidRDefault="004330F9" w:rsidP="00D235A1">
      <w:pPr>
        <w:pStyle w:val="Luettelokappale"/>
        <w:spacing w:line="360" w:lineRule="auto"/>
        <w:jc w:val="both"/>
      </w:pPr>
    </w:p>
    <w:p w14:paraId="55A3CFFB" w14:textId="07E799E6" w:rsidR="0067580F" w:rsidRPr="008D27F3" w:rsidRDefault="00390A83" w:rsidP="001907BC">
      <w:pPr>
        <w:pStyle w:val="Otsikko2"/>
        <w:jc w:val="both"/>
      </w:pPr>
      <w:bookmarkStart w:id="6" w:name="_Toc153127386"/>
      <w:r w:rsidRPr="008D27F3">
        <w:t>Tunnistetut riskit</w:t>
      </w:r>
      <w:bookmarkEnd w:id="6"/>
    </w:p>
    <w:p w14:paraId="6D169D3B" w14:textId="1E5F9D97" w:rsidR="21D624C2" w:rsidRDefault="00C223B4" w:rsidP="00101E11">
      <w:pPr>
        <w:spacing w:line="360" w:lineRule="auto"/>
        <w:jc w:val="both"/>
      </w:pPr>
      <w:r>
        <w:t>Yksi tunnistetuista riskeistä on aikataulun pettäminen. Työmme on laaja, mutta aikaa on rajallisesti</w:t>
      </w:r>
      <w:r w:rsidR="007B13B0">
        <w:t xml:space="preserve"> ja </w:t>
      </w:r>
      <w:r>
        <w:t>aihe on meille uusi. Olemme monimuoto-opiskelijoita, joilla on muita velvoitteita, kuten työ</w:t>
      </w:r>
      <w:r w:rsidR="00FE392F">
        <w:t>t</w:t>
      </w:r>
      <w:r>
        <w:t xml:space="preserve"> ja muut koulutukseen liittyvät tehtävät.</w:t>
      </w:r>
      <w:r w:rsidR="00AC2142">
        <w:t xml:space="preserve"> Myös vaatimusmäärittelyn jääminen epätarkaksi</w:t>
      </w:r>
      <w:r w:rsidR="003D4F86">
        <w:t>, työnjaon epäonnistuminen määrän kannalta</w:t>
      </w:r>
      <w:r w:rsidR="00AC2142">
        <w:t xml:space="preserve"> </w:t>
      </w:r>
      <w:r w:rsidR="003D4F86">
        <w:t>ja ryhmän jäsenen sairastuminen sekä</w:t>
      </w:r>
      <w:r w:rsidR="00D10E91">
        <w:t xml:space="preserve"> ryhmän dynamiikan toimimattomuus </w:t>
      </w:r>
      <w:r w:rsidR="00AC2142">
        <w:t>o</w:t>
      </w:r>
      <w:r w:rsidR="003D4F86">
        <w:t>vat mahdollisia riskejä.</w:t>
      </w:r>
    </w:p>
    <w:p w14:paraId="4B4AD60E" w14:textId="77777777" w:rsidR="003D4F86" w:rsidRDefault="003D4F86" w:rsidP="00101E11">
      <w:pPr>
        <w:spacing w:line="360" w:lineRule="auto"/>
        <w:jc w:val="both"/>
      </w:pPr>
    </w:p>
    <w:p w14:paraId="333BB5E4" w14:textId="44B3893E" w:rsidR="00B74CC7" w:rsidRPr="00B74CC7" w:rsidRDefault="001406E4" w:rsidP="001907BC">
      <w:pPr>
        <w:pStyle w:val="Otsikko2"/>
        <w:jc w:val="both"/>
      </w:pPr>
      <w:bookmarkStart w:id="7" w:name="_Toc153127387"/>
      <w:r>
        <w:t>Käyttäjäroolit</w:t>
      </w:r>
      <w:bookmarkEnd w:id="7"/>
    </w:p>
    <w:p w14:paraId="40510B53" w14:textId="7FD25618" w:rsidR="00E413A0" w:rsidRDefault="53668952" w:rsidP="00101E11">
      <w:pPr>
        <w:spacing w:line="360" w:lineRule="auto"/>
        <w:jc w:val="both"/>
      </w:pPr>
      <w:r>
        <w:t xml:space="preserve">Käyttäjäprofiilit kuvaavat erilaisia käyttäjäryhmiä. </w:t>
      </w:r>
      <w:r w:rsidR="6BD96FD7">
        <w:t>Niiden päämäärä on toimia hyödyllisenä työkaluna, joka yhdistää palvelun tuottajien ymmärryksen käyttäjien tarpeista. Optimaalinen määrä on 3</w:t>
      </w:r>
      <w:r w:rsidR="438C7761">
        <w:t>–</w:t>
      </w:r>
      <w:r w:rsidR="6BD96FD7">
        <w:t xml:space="preserve">5 käyttäjäprofiilia, sillä useampien profiilien hahmottaminen ei yleensä lisää suunnittelun tehokkuutta. </w:t>
      </w:r>
      <w:r w:rsidR="07842189">
        <w:t>(</w:t>
      </w:r>
      <w:r w:rsidR="07842189" w:rsidRPr="000F117B">
        <w:t>Asiakasprofiilit</w:t>
      </w:r>
      <w:r w:rsidR="07842189" w:rsidRPr="08A0C981">
        <w:rPr>
          <w:i/>
          <w:iCs/>
        </w:rPr>
        <w:t xml:space="preserve"> </w:t>
      </w:r>
      <w:r w:rsidR="07842189">
        <w:t>2021.)</w:t>
      </w:r>
      <w:r w:rsidR="00EC52EC">
        <w:t xml:space="preserve"> </w:t>
      </w:r>
      <w:r w:rsidR="000036BD">
        <w:t>Pääasiallisiksi käyttäj</w:t>
      </w:r>
      <w:r w:rsidR="00AD21C1">
        <w:t xml:space="preserve">äprofiileiksi </w:t>
      </w:r>
      <w:r w:rsidR="00580DC2">
        <w:t xml:space="preserve">muodostui </w:t>
      </w:r>
      <w:r w:rsidR="00D258FD">
        <w:t>toimittaja, keski-ikäinen mi</w:t>
      </w:r>
      <w:r w:rsidR="004F5E6D">
        <w:t xml:space="preserve">es ja nuori jalkapalloilija. </w:t>
      </w:r>
      <w:r w:rsidR="00503948">
        <w:t xml:space="preserve">Toimittaja katsoo tulospalvelusta Veikkausliigan ottelutulokset uutisointia varten. Keski-ikäinen mies </w:t>
      </w:r>
      <w:r w:rsidR="006B7BFA">
        <w:t xml:space="preserve">harrastaa vedonlyöntiä </w:t>
      </w:r>
      <w:r w:rsidR="001402FD">
        <w:t xml:space="preserve">ja </w:t>
      </w:r>
      <w:r w:rsidR="00503948">
        <w:t xml:space="preserve">seuraa tulospalvelun kautta </w:t>
      </w:r>
      <w:r w:rsidR="005102AF">
        <w:t>ottelui</w:t>
      </w:r>
      <w:r w:rsidR="00EE206A">
        <w:t>den</w:t>
      </w:r>
      <w:r w:rsidR="00DE176C">
        <w:t xml:space="preserve"> tapahtumia live</w:t>
      </w:r>
      <w:r w:rsidR="00B071E8">
        <w:t xml:space="preserve">nä. </w:t>
      </w:r>
      <w:r w:rsidR="00AB76E1">
        <w:t>Nuori jalkapalloilij</w:t>
      </w:r>
      <w:r w:rsidR="009C6837">
        <w:t xml:space="preserve">a seuraa tulospalvelun kautta lempijoukkueensa </w:t>
      </w:r>
      <w:r w:rsidR="00273EA5">
        <w:t>otteluita.</w:t>
      </w:r>
    </w:p>
    <w:p w14:paraId="40F4D8E6" w14:textId="04C3DED9" w:rsidR="004B0FB5" w:rsidRDefault="00B2597E" w:rsidP="001907BC">
      <w:pPr>
        <w:spacing w:after="160" w:line="360" w:lineRule="auto"/>
        <w:jc w:val="both"/>
      </w:pPr>
      <w:r>
        <w:rPr>
          <w:noProof/>
        </w:rPr>
        <w:lastRenderedPageBreak/>
        <w:drawing>
          <wp:inline distT="0" distB="0" distL="0" distR="0" wp14:anchorId="473C2EF9" wp14:editId="6D4AEAC2">
            <wp:extent cx="6299835" cy="3561715"/>
            <wp:effectExtent l="0" t="0" r="5715" b="635"/>
            <wp:docPr id="1043216875" name="Kuva 1043216875" descr="Kuva, joka sisältää kohteen teksti, pallo, kuvakaappaus, mie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16875" name="Kuva 1" descr="Kuva, joka sisältää kohteen teksti, pallo, kuvakaappaus, mies&#10;&#10;Kuvaus luotu automaattisesti"/>
                    <pic:cNvPicPr/>
                  </pic:nvPicPr>
                  <pic:blipFill>
                    <a:blip r:embed="rId15"/>
                    <a:stretch>
                      <a:fillRect/>
                    </a:stretch>
                  </pic:blipFill>
                  <pic:spPr>
                    <a:xfrm>
                      <a:off x="0" y="0"/>
                      <a:ext cx="6299835" cy="3561715"/>
                    </a:xfrm>
                    <a:prstGeom prst="rect">
                      <a:avLst/>
                    </a:prstGeom>
                  </pic:spPr>
                </pic:pic>
              </a:graphicData>
            </a:graphic>
          </wp:inline>
        </w:drawing>
      </w:r>
    </w:p>
    <w:p w14:paraId="21F958CB" w14:textId="0E91809D" w:rsidR="00AC56D6" w:rsidRDefault="00AC56D6" w:rsidP="001907BC">
      <w:pPr>
        <w:spacing w:after="160" w:line="360" w:lineRule="auto"/>
        <w:jc w:val="both"/>
      </w:pPr>
      <w:r>
        <w:t>KUVA 1. Profiilikortti</w:t>
      </w:r>
      <w:r w:rsidR="00256BEC">
        <w:t xml:space="preserve"> (kuva tehty tekoälyllä)</w:t>
      </w:r>
    </w:p>
    <w:p w14:paraId="632C03C5" w14:textId="12854E3F" w:rsidR="00A13A87" w:rsidRDefault="003D19D1" w:rsidP="001907BC">
      <w:pPr>
        <w:spacing w:after="160" w:line="360" w:lineRule="auto"/>
        <w:jc w:val="both"/>
      </w:pPr>
      <w:r>
        <w:rPr>
          <w:noProof/>
        </w:rPr>
        <w:drawing>
          <wp:inline distT="0" distB="0" distL="0" distR="0" wp14:anchorId="1F177EC9" wp14:editId="13D09CDF">
            <wp:extent cx="6299835" cy="3576320"/>
            <wp:effectExtent l="0" t="0" r="5715" b="5080"/>
            <wp:docPr id="547394442" name="Kuva 547394442" descr="Kuva, joka sisältää kohteen teksti, mies, kuvakaappaus, Ihmisen kasvot&#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94442" name="Kuva 1" descr="Kuva, joka sisältää kohteen teksti, mies, kuvakaappaus, Ihmisen kasvot&#10;&#10;Kuvaus luotu automaattisesti"/>
                    <pic:cNvPicPr/>
                  </pic:nvPicPr>
                  <pic:blipFill>
                    <a:blip r:embed="rId16"/>
                    <a:stretch>
                      <a:fillRect/>
                    </a:stretch>
                  </pic:blipFill>
                  <pic:spPr>
                    <a:xfrm>
                      <a:off x="0" y="0"/>
                      <a:ext cx="6299835" cy="3576320"/>
                    </a:xfrm>
                    <a:prstGeom prst="rect">
                      <a:avLst/>
                    </a:prstGeom>
                  </pic:spPr>
                </pic:pic>
              </a:graphicData>
            </a:graphic>
          </wp:inline>
        </w:drawing>
      </w:r>
    </w:p>
    <w:p w14:paraId="25B42BED" w14:textId="45F9BC82" w:rsidR="00AC56D6" w:rsidRDefault="00AC56D6" w:rsidP="001907BC">
      <w:pPr>
        <w:spacing w:after="160" w:line="360" w:lineRule="auto"/>
        <w:jc w:val="both"/>
      </w:pPr>
      <w:r>
        <w:t>KUVA 2. Profiilikortti</w:t>
      </w:r>
      <w:r w:rsidR="00256BEC">
        <w:t xml:space="preserve"> (kuva tehty tekoälyllä)</w:t>
      </w:r>
    </w:p>
    <w:p w14:paraId="7C829C3F" w14:textId="27BEE4AC" w:rsidR="00A11803" w:rsidRDefault="00A11803" w:rsidP="001907BC">
      <w:pPr>
        <w:spacing w:after="160" w:line="360" w:lineRule="auto"/>
        <w:jc w:val="both"/>
      </w:pPr>
      <w:r>
        <w:lastRenderedPageBreak/>
        <w:t> </w:t>
      </w:r>
      <w:r w:rsidR="00400788">
        <w:rPr>
          <w:noProof/>
        </w:rPr>
        <w:drawing>
          <wp:inline distT="0" distB="0" distL="0" distR="0" wp14:anchorId="6157584C" wp14:editId="6232FC84">
            <wp:extent cx="6299835" cy="3570605"/>
            <wp:effectExtent l="0" t="0" r="5715" b="0"/>
            <wp:docPr id="689011014" name="Kuva 689011014" descr="Kuva, joka sisältää kohteen teksti, Ihmisen kasvot, kuvakaappaus, vaat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11014" name="Kuva 1" descr="Kuva, joka sisältää kohteen teksti, Ihmisen kasvot, kuvakaappaus, vaate&#10;&#10;Kuvaus luotu automaattisesti"/>
                    <pic:cNvPicPr/>
                  </pic:nvPicPr>
                  <pic:blipFill>
                    <a:blip r:embed="rId17"/>
                    <a:stretch>
                      <a:fillRect/>
                    </a:stretch>
                  </pic:blipFill>
                  <pic:spPr>
                    <a:xfrm>
                      <a:off x="0" y="0"/>
                      <a:ext cx="6299835" cy="3570605"/>
                    </a:xfrm>
                    <a:prstGeom prst="rect">
                      <a:avLst/>
                    </a:prstGeom>
                  </pic:spPr>
                </pic:pic>
              </a:graphicData>
            </a:graphic>
          </wp:inline>
        </w:drawing>
      </w:r>
    </w:p>
    <w:p w14:paraId="207F6B18" w14:textId="44E9671A" w:rsidR="005C11F8" w:rsidRDefault="00AC56D6" w:rsidP="001907BC">
      <w:pPr>
        <w:spacing w:after="160" w:line="360" w:lineRule="auto"/>
        <w:jc w:val="both"/>
      </w:pPr>
      <w:r>
        <w:t>KUVA 3. Profiilikortti</w:t>
      </w:r>
      <w:r w:rsidR="00256BEC">
        <w:t xml:space="preserve"> (kuva tehty tekoälyllä)</w:t>
      </w:r>
    </w:p>
    <w:p w14:paraId="57E06532" w14:textId="77777777" w:rsidR="00737D95" w:rsidRDefault="00737D95" w:rsidP="001907BC">
      <w:pPr>
        <w:spacing w:after="160" w:line="360" w:lineRule="auto"/>
        <w:jc w:val="both"/>
      </w:pPr>
    </w:p>
    <w:p w14:paraId="242233C7" w14:textId="1997F84B" w:rsidR="00234AE2" w:rsidRDefault="00A73F1C" w:rsidP="001907BC">
      <w:pPr>
        <w:pStyle w:val="Otsikko2"/>
        <w:jc w:val="both"/>
      </w:pPr>
      <w:bookmarkStart w:id="8" w:name="_Toc153127388"/>
      <w:r>
        <w:t>Palvelun määritellyt ominaisuudet</w:t>
      </w:r>
      <w:r w:rsidR="00EC52EC">
        <w:t xml:space="preserve"> ja </w:t>
      </w:r>
      <w:r>
        <w:t>toiminnallisuudet</w:t>
      </w:r>
      <w:bookmarkEnd w:id="8"/>
    </w:p>
    <w:p w14:paraId="05AC7332" w14:textId="7850BF9B" w:rsidR="00234AE2" w:rsidRDefault="7B715207" w:rsidP="00101E11">
      <w:pPr>
        <w:spacing w:line="360" w:lineRule="auto"/>
        <w:jc w:val="both"/>
      </w:pPr>
      <w:r>
        <w:t xml:space="preserve">Tulospalvelun loppukäyttäjä </w:t>
      </w:r>
      <w:r w:rsidR="006D39AC">
        <w:t>näkee</w:t>
      </w:r>
      <w:r w:rsidR="00185672">
        <w:t xml:space="preserve"> tulospalvelusta</w:t>
      </w:r>
      <w:r>
        <w:t xml:space="preserve"> </w:t>
      </w:r>
      <w:r w:rsidR="0085091B">
        <w:t>kuluvien otteluiden</w:t>
      </w:r>
      <w:r>
        <w:t xml:space="preserve"> </w:t>
      </w:r>
      <w:r w:rsidR="00185672">
        <w:t xml:space="preserve">tapahtumat, jotka päivittyvät reaaliaikaisesti. </w:t>
      </w:r>
      <w:r w:rsidR="00E52396">
        <w:t xml:space="preserve">Tulospalvelussa </w:t>
      </w:r>
      <w:r>
        <w:t xml:space="preserve">voi </w:t>
      </w:r>
      <w:r w:rsidR="00E52396">
        <w:t xml:space="preserve">myös </w:t>
      </w:r>
      <w:r>
        <w:t xml:space="preserve">selata menneiden otteluiden tuloksia </w:t>
      </w:r>
      <w:r w:rsidR="006D39AC">
        <w:t xml:space="preserve">sekä </w:t>
      </w:r>
      <w:r w:rsidR="2FF57DCE">
        <w:t xml:space="preserve">nähdä </w:t>
      </w:r>
      <w:r>
        <w:t xml:space="preserve">tulevat </w:t>
      </w:r>
      <w:r w:rsidR="00722C9F">
        <w:t>otteluohjelmat. Ottelutuloksia ja tulevia otteluohjelmia pystyy selaamaan joukkueittain.</w:t>
      </w:r>
      <w:r w:rsidR="00EC1310">
        <w:t xml:space="preserve"> Otteluiden tulokset tulevat tulospalveluun jo olemasta olevan järjestelmän kautta.</w:t>
      </w:r>
      <w:r>
        <w:t xml:space="preserve"> </w:t>
      </w:r>
      <w:r w:rsidR="00A95762">
        <w:t xml:space="preserve">Palvelussa voi katsella myös </w:t>
      </w:r>
      <w:r w:rsidR="009804C3">
        <w:t>pelaajatietoja.</w:t>
      </w:r>
      <w:r w:rsidR="26CF9BE4">
        <w:t xml:space="preserve"> </w:t>
      </w:r>
      <w:r>
        <w:t>Rekisteröityminen tulospalveluun ei ole näiden toimintojen kannalta välttämätöntä.</w:t>
      </w:r>
      <w:r w:rsidR="00572E9C">
        <w:t xml:space="preserve"> </w:t>
      </w:r>
      <w:r w:rsidR="0082658F">
        <w:t xml:space="preserve">Käyttäjä voi halutessaan vaihtaa palvelun kieleksi joko </w:t>
      </w:r>
      <w:r w:rsidR="008C4983">
        <w:t>s</w:t>
      </w:r>
      <w:r w:rsidR="0082658F">
        <w:t xml:space="preserve">uomen, </w:t>
      </w:r>
      <w:r w:rsidR="00AF63DA">
        <w:t>r</w:t>
      </w:r>
      <w:r w:rsidR="0082658F">
        <w:t xml:space="preserve">uotsin tai </w:t>
      </w:r>
      <w:r w:rsidR="00AF63DA">
        <w:t>e</w:t>
      </w:r>
      <w:r w:rsidR="0082658F">
        <w:t xml:space="preserve">nglannin. </w:t>
      </w:r>
      <w:r w:rsidR="00C914C8">
        <w:t xml:space="preserve">Ongelmatilanteissa käyttäjä voi olla yhteydessä käyttäjätukeen erillisen lomakkeen kautta. </w:t>
      </w:r>
      <w:r w:rsidR="00CA661B">
        <w:t>Tässä kappaleessa kuvatut ominaisuudet tulevat 1. versiossa käyttöön.</w:t>
      </w:r>
    </w:p>
    <w:p w14:paraId="0630A4AC" w14:textId="77777777" w:rsidR="00CA661B" w:rsidRDefault="00CA661B" w:rsidP="00101E11">
      <w:pPr>
        <w:spacing w:line="360" w:lineRule="auto"/>
        <w:jc w:val="both"/>
      </w:pPr>
    </w:p>
    <w:p w14:paraId="58D6E0E1" w14:textId="652984C4" w:rsidR="00390BDD" w:rsidRDefault="00762F5C" w:rsidP="00101E11">
      <w:pPr>
        <w:spacing w:line="360" w:lineRule="auto"/>
        <w:jc w:val="both"/>
      </w:pPr>
      <w:r>
        <w:t>Ensimmäisessä päivityksessä</w:t>
      </w:r>
      <w:r w:rsidR="26CF9BE4">
        <w:t xml:space="preserve"> </w:t>
      </w:r>
      <w:r w:rsidR="00657676">
        <w:t>tulee rekisteröitymisominaisuus, eli</w:t>
      </w:r>
      <w:r w:rsidR="26CF9BE4">
        <w:t xml:space="preserve"> </w:t>
      </w:r>
      <w:r w:rsidR="3DDA6161">
        <w:t>k</w:t>
      </w:r>
      <w:r w:rsidR="26CF9BE4">
        <w:t>äyttäjä</w:t>
      </w:r>
      <w:r w:rsidR="7B715207">
        <w:t xml:space="preserve"> voi rekisteröityä ja kirjautua sivulle</w:t>
      </w:r>
      <w:r w:rsidR="00401704">
        <w:t>.</w:t>
      </w:r>
      <w:r w:rsidR="26CF9BE4">
        <w:t xml:space="preserve"> </w:t>
      </w:r>
      <w:r w:rsidR="00401704">
        <w:t>Tämä</w:t>
      </w:r>
      <w:r w:rsidR="7B715207">
        <w:t xml:space="preserve"> mahdollistaa joukkueiden lisäämisen suosikeiksi, sekä halutessaan saamaan muistutuksen joukkueen seuraavasta tulevasta ottelusta suoraan sähköpostiin.</w:t>
      </w:r>
      <w:r w:rsidR="00460B5A">
        <w:t xml:space="preserve"> Lisäksi tässä päivityksessä </w:t>
      </w:r>
      <w:r w:rsidR="00980FD0">
        <w:t xml:space="preserve">tulee mahdolliseksi katsoa historiatietoja </w:t>
      </w:r>
      <w:r w:rsidR="005F0542">
        <w:t>useamman vuoden takaisista tilastotiedoista.</w:t>
      </w:r>
      <w:r w:rsidR="00DC1517">
        <w:t xml:space="preserve"> </w:t>
      </w:r>
      <w:r>
        <w:t>Toisessa</w:t>
      </w:r>
      <w:r w:rsidR="00BB7FC0">
        <w:t xml:space="preserve"> päivityksessä </w:t>
      </w:r>
      <w:r w:rsidR="00C5405C">
        <w:t xml:space="preserve">panostetaan someen ja </w:t>
      </w:r>
      <w:r w:rsidR="00A46503">
        <w:t xml:space="preserve">käyttäjien </w:t>
      </w:r>
      <w:r w:rsidR="0064007A">
        <w:t xml:space="preserve">kommunikointiin. </w:t>
      </w:r>
      <w:r w:rsidR="00E7023B">
        <w:t xml:space="preserve">Päivityksessä tulee ominaisuus, jossa on mahdollista </w:t>
      </w:r>
      <w:r w:rsidR="00E7023B">
        <w:lastRenderedPageBreak/>
        <w:t xml:space="preserve">jakaa </w:t>
      </w:r>
      <w:r w:rsidR="004D2CD9">
        <w:t xml:space="preserve">pelituloksia someen. </w:t>
      </w:r>
      <w:r w:rsidR="00E00867">
        <w:t xml:space="preserve">Käyttäjien on mahdollista keskustella palvelussa keskenään erillisessä kommenttiosiossa </w:t>
      </w:r>
      <w:r w:rsidR="00805BBF">
        <w:t xml:space="preserve">peleistä ja pelituloksista. </w:t>
      </w:r>
      <w:r w:rsidR="008F2702">
        <w:t>Lisäksi palveluun tulee kuvia ja videoita peleistä.</w:t>
      </w:r>
    </w:p>
    <w:p w14:paraId="45FB49C3" w14:textId="77777777" w:rsidR="008F2702" w:rsidRDefault="008F2702" w:rsidP="00101E11">
      <w:pPr>
        <w:spacing w:line="360" w:lineRule="auto"/>
        <w:jc w:val="both"/>
      </w:pPr>
    </w:p>
    <w:p w14:paraId="4744C799" w14:textId="295901F1" w:rsidR="001D700A" w:rsidRDefault="00D45501" w:rsidP="00101E11">
      <w:pPr>
        <w:spacing w:line="360" w:lineRule="auto"/>
        <w:jc w:val="both"/>
      </w:pPr>
      <w:r w:rsidRPr="00D45501">
        <w:rPr>
          <w:noProof/>
        </w:rPr>
        <w:drawing>
          <wp:inline distT="0" distB="0" distL="0" distR="0" wp14:anchorId="5910FE76" wp14:editId="6CF0493A">
            <wp:extent cx="3876675" cy="2405936"/>
            <wp:effectExtent l="0" t="0" r="0" b="0"/>
            <wp:docPr id="754785823" name="Kuva 754785823"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85823" name="Kuva 1" descr="Kuva, joka sisältää kohteen teksti, kuvakaappaus, diagrammi, Fontti&#10;&#10;Kuvaus luotu automaattisesti"/>
                    <pic:cNvPicPr/>
                  </pic:nvPicPr>
                  <pic:blipFill>
                    <a:blip r:embed="rId18"/>
                    <a:stretch>
                      <a:fillRect/>
                    </a:stretch>
                  </pic:blipFill>
                  <pic:spPr>
                    <a:xfrm>
                      <a:off x="0" y="0"/>
                      <a:ext cx="3884372" cy="2410713"/>
                    </a:xfrm>
                    <a:prstGeom prst="rect">
                      <a:avLst/>
                    </a:prstGeom>
                  </pic:spPr>
                </pic:pic>
              </a:graphicData>
            </a:graphic>
          </wp:inline>
        </w:drawing>
      </w:r>
    </w:p>
    <w:p w14:paraId="799327FE" w14:textId="0D1D54F4" w:rsidR="00D45501" w:rsidRPr="006D082F" w:rsidRDefault="005A4C64" w:rsidP="00A5441A">
      <w:pPr>
        <w:spacing w:line="360" w:lineRule="auto"/>
        <w:jc w:val="both"/>
      </w:pPr>
      <w:r>
        <w:t>K</w:t>
      </w:r>
      <w:r w:rsidR="03871F54">
        <w:t>UVIO</w:t>
      </w:r>
      <w:r>
        <w:t xml:space="preserve"> 2. </w:t>
      </w:r>
      <w:r w:rsidR="00177033">
        <w:t>Vaatimusten luokittelu ja priorisointi</w:t>
      </w:r>
    </w:p>
    <w:p w14:paraId="03F11D5B" w14:textId="77777777" w:rsidR="00A5441A" w:rsidRPr="006D082F" w:rsidRDefault="00A5441A" w:rsidP="00A5441A">
      <w:pPr>
        <w:spacing w:line="360" w:lineRule="auto"/>
        <w:jc w:val="both"/>
      </w:pPr>
    </w:p>
    <w:p w14:paraId="5EC1EFC2" w14:textId="47E49DEC" w:rsidR="004B0FB5" w:rsidRPr="008D27F3" w:rsidRDefault="00516FE0" w:rsidP="001907BC">
      <w:pPr>
        <w:pStyle w:val="Otsikko2"/>
        <w:jc w:val="both"/>
      </w:pPr>
      <w:bookmarkStart w:id="9" w:name="_Toc153127389"/>
      <w:r>
        <w:t>Palvelun järjestelmävaatimukset</w:t>
      </w:r>
      <w:bookmarkEnd w:id="9"/>
    </w:p>
    <w:p w14:paraId="5215CD2D" w14:textId="2BA9BC63" w:rsidR="008C7836" w:rsidRDefault="00AE33AF" w:rsidP="00101E11">
      <w:pPr>
        <w:spacing w:line="360" w:lineRule="auto"/>
        <w:jc w:val="both"/>
      </w:pPr>
      <w:r>
        <w:t xml:space="preserve">Järjestelmävaatimukset ovat koko järjestelmän vaatimuksia. </w:t>
      </w:r>
      <w:r w:rsidR="00722C9F">
        <w:t>Tulospalvelu</w:t>
      </w:r>
      <w:r w:rsidR="000E0E65">
        <w:t xml:space="preserve"> on optimoitu myös mobiilikäyttöön tietokonekäytön lisäksi. </w:t>
      </w:r>
      <w:r w:rsidR="00E619B3">
        <w:t xml:space="preserve">Koska palvelua voi käyttää kolmella eri kielellä, </w:t>
      </w:r>
      <w:r w:rsidR="003E6B52">
        <w:t>järjestelmä</w:t>
      </w:r>
      <w:r w:rsidR="003D33E5">
        <w:t xml:space="preserve">n tulee tukea useita kieliä ja käännöksiä. </w:t>
      </w:r>
      <w:r w:rsidR="004157DB">
        <w:t>Saavutettavuu</w:t>
      </w:r>
      <w:r w:rsidR="00892970">
        <w:t>den vuoksi</w:t>
      </w:r>
      <w:r w:rsidR="0095575A">
        <w:t xml:space="preserve"> järjestelmän tulee olla selkeä ja helppokäyttöinen</w:t>
      </w:r>
      <w:r w:rsidR="00B56581">
        <w:t xml:space="preserve">. </w:t>
      </w:r>
      <w:r w:rsidR="005941E9">
        <w:t>Kirjautumismahdollisuuden vuoksi järjestelmä sisältää käyttäjähallinnan sekä tietoturvan</w:t>
      </w:r>
      <w:r w:rsidR="00C8085D">
        <w:t>, johon kuuluu käyttäjän tunnistus ja pääsynhallinta</w:t>
      </w:r>
      <w:r w:rsidR="00467385">
        <w:t xml:space="preserve"> sekä suojaus tietovuodoilta ja </w:t>
      </w:r>
      <w:r w:rsidR="00F668A5">
        <w:t xml:space="preserve">haittaohjelmilta. </w:t>
      </w:r>
      <w:r w:rsidR="009A7460">
        <w:t xml:space="preserve">Järjestelmä </w:t>
      </w:r>
      <w:r w:rsidR="00E25F6D">
        <w:t xml:space="preserve">skaalautuu tarvittaessa </w:t>
      </w:r>
      <w:r w:rsidR="002A5C7C">
        <w:t xml:space="preserve">suurelle määrälle käyttäjiä. </w:t>
      </w:r>
      <w:r w:rsidR="009F722A">
        <w:t>Käyttäjille on saatavilla tukipalvelu</w:t>
      </w:r>
      <w:r w:rsidR="00406773">
        <w:t xml:space="preserve">ita ja </w:t>
      </w:r>
      <w:r w:rsidR="00115C30">
        <w:t xml:space="preserve">järjestelmän ylläpito </w:t>
      </w:r>
      <w:r w:rsidR="00F46505">
        <w:t xml:space="preserve">on dokumentoitu. </w:t>
      </w:r>
      <w:r w:rsidR="00AA4BA7">
        <w:t xml:space="preserve">Järjestelmä sisältää </w:t>
      </w:r>
      <w:r w:rsidR="005D7E2A">
        <w:t xml:space="preserve">web-palvelimen ja </w:t>
      </w:r>
      <w:r w:rsidR="00AA4BA7">
        <w:t>tietokannan</w:t>
      </w:r>
      <w:r w:rsidR="00B55F76">
        <w:t xml:space="preserve">, </w:t>
      </w:r>
      <w:r w:rsidR="00170703">
        <w:t>jotta se voi tallent</w:t>
      </w:r>
      <w:r w:rsidR="0016470B">
        <w:t xml:space="preserve">aa ja hallinnoida tuloksia ja tilastoja. </w:t>
      </w:r>
    </w:p>
    <w:p w14:paraId="10BD67D0" w14:textId="6B3DA0B1" w:rsidR="004B0FB5" w:rsidRPr="008D27F3" w:rsidRDefault="004B0FB5" w:rsidP="00101E11">
      <w:pPr>
        <w:spacing w:line="360" w:lineRule="auto"/>
        <w:jc w:val="both"/>
        <w:rPr>
          <w:rFonts w:eastAsia="Calibri"/>
          <w:szCs w:val="24"/>
        </w:rPr>
      </w:pPr>
    </w:p>
    <w:p w14:paraId="0A6956E9" w14:textId="21961069" w:rsidR="004B0FB5" w:rsidRDefault="004B0FB5" w:rsidP="00101E11">
      <w:pPr>
        <w:pStyle w:val="Otsikko2"/>
        <w:jc w:val="both"/>
      </w:pPr>
      <w:bookmarkStart w:id="10" w:name="_Toc153127390"/>
      <w:r>
        <w:t>Palveluun vaikuttavat rajaukset</w:t>
      </w:r>
      <w:bookmarkEnd w:id="10"/>
    </w:p>
    <w:p w14:paraId="2D5D684B" w14:textId="2BCB91A3" w:rsidR="00244B1D" w:rsidRDefault="07E54FCB" w:rsidP="00101E11">
      <w:pPr>
        <w:spacing w:line="360" w:lineRule="auto"/>
        <w:jc w:val="both"/>
      </w:pPr>
      <w:r>
        <w:t>Tässä määrittelyssä ei tarkastella palvelun eri rajapintoja.</w:t>
      </w:r>
      <w:r w:rsidR="005B2A00">
        <w:t xml:space="preserve"> </w:t>
      </w:r>
      <w:r w:rsidR="00C022E1">
        <w:t xml:space="preserve">Toisessa ohjelmistopäivityksessä tulevia toimintoja ei myöskään </w:t>
      </w:r>
      <w:r w:rsidR="00F26AAC">
        <w:t xml:space="preserve">vielä </w:t>
      </w:r>
      <w:r w:rsidR="00C022E1">
        <w:t>määritellä</w:t>
      </w:r>
      <w:r w:rsidR="00F26AAC">
        <w:t xml:space="preserve"> tarkemmin. </w:t>
      </w:r>
    </w:p>
    <w:p w14:paraId="01C23343" w14:textId="77777777" w:rsidR="008D6315" w:rsidRPr="008D6315" w:rsidRDefault="008D6315" w:rsidP="00101E11">
      <w:pPr>
        <w:spacing w:line="360" w:lineRule="auto"/>
        <w:jc w:val="both"/>
      </w:pPr>
    </w:p>
    <w:p w14:paraId="171E7E84" w14:textId="2F006B85" w:rsidR="004B0FB5" w:rsidRDefault="008D27F3" w:rsidP="00101E11">
      <w:pPr>
        <w:pStyle w:val="Otsikko2"/>
        <w:jc w:val="both"/>
      </w:pPr>
      <w:bookmarkStart w:id="11" w:name="_Toc153127391"/>
      <w:r>
        <w:t>Palvelun suoritusympäristöön liittyvät vaatimukset</w:t>
      </w:r>
      <w:bookmarkEnd w:id="11"/>
    </w:p>
    <w:p w14:paraId="3EEB94FA" w14:textId="6E112B7A" w:rsidR="006735CD" w:rsidRPr="008D6315" w:rsidRDefault="00731752" w:rsidP="00101E11">
      <w:pPr>
        <w:spacing w:line="360" w:lineRule="auto"/>
        <w:jc w:val="both"/>
      </w:pPr>
      <w:r>
        <w:t>Palvelu</w:t>
      </w:r>
      <w:r w:rsidR="00375A50">
        <w:t xml:space="preserve"> toimii yleisimmillä selaimill</w:t>
      </w:r>
      <w:r w:rsidR="0060009E">
        <w:t xml:space="preserve">a eli </w:t>
      </w:r>
      <w:r w:rsidR="00C73A21">
        <w:t>Chrome, Safari</w:t>
      </w:r>
      <w:r w:rsidR="00B60EFA">
        <w:t>,</w:t>
      </w:r>
      <w:r w:rsidR="000B5217">
        <w:t xml:space="preserve"> Edge ja Mozilla Firefox.</w:t>
      </w:r>
    </w:p>
    <w:p w14:paraId="43AA9C91" w14:textId="77777777" w:rsidR="000B5217" w:rsidRPr="008D6315" w:rsidRDefault="000B5217" w:rsidP="00101E11">
      <w:pPr>
        <w:spacing w:line="360" w:lineRule="auto"/>
        <w:jc w:val="both"/>
      </w:pPr>
    </w:p>
    <w:p w14:paraId="3D40A773" w14:textId="7363ACE9" w:rsidR="2CEE2225" w:rsidRDefault="004B0FB5" w:rsidP="00101E11">
      <w:pPr>
        <w:pStyle w:val="Otsikko2"/>
        <w:jc w:val="both"/>
      </w:pPr>
      <w:bookmarkStart w:id="12" w:name="_Toc153127392"/>
      <w:r>
        <w:lastRenderedPageBreak/>
        <w:t>Palvelun toiminnalliset vaatimukset</w:t>
      </w:r>
      <w:bookmarkEnd w:id="12"/>
    </w:p>
    <w:p w14:paraId="7F9D912C" w14:textId="69C8206E" w:rsidR="00F1005A" w:rsidRDefault="582CD36A" w:rsidP="00101E11">
      <w:pPr>
        <w:spacing w:line="360" w:lineRule="auto"/>
        <w:jc w:val="both"/>
      </w:pPr>
      <w:r>
        <w:t xml:space="preserve">Palvelu ei vaadi rekisteröitymistä ottelutietojen tarkastelemiseksi, mutta rekisteröitymällä saa lisäpalveluja käyttöönsä. Palveluun rekisteröityminen on ilmaista ja rekisteröitymiseen vaaditaan sähköpostiosoite ja etu- sekä sukunimi. Rekisteröityneenä pystyy tallentamaan joukkueen suosikkeihin painamalla joukkueen nimen vieressä olevaa tähtisymbolia. Painamalla tähteä uudestaan, joukkue poistuu suosikkien listalta. Palvelusta pystyy tilaamaan sähköpostiin muistutuksen haluttujen joukkueiden tulevista otteluista. Ohjelma lähettää tällöin automaattisesti sähköpostin rekisteröitymisessä käytettyyn sähköpostiosoitteeseen. </w:t>
      </w:r>
      <w:r w:rsidR="6D59E9C3">
        <w:t>Rekisteröitynyt käyttäjä voi itse hallinnoida omia tietojaan</w:t>
      </w:r>
      <w:r w:rsidR="26D35A8A">
        <w:t xml:space="preserve"> tai halutessaan poistaa käyttäjätilin.</w:t>
      </w:r>
    </w:p>
    <w:p w14:paraId="528925A0" w14:textId="77777777" w:rsidR="001034A4" w:rsidRDefault="001034A4" w:rsidP="00101E11">
      <w:pPr>
        <w:spacing w:line="360" w:lineRule="auto"/>
        <w:jc w:val="both"/>
      </w:pPr>
    </w:p>
    <w:p w14:paraId="1AECE025" w14:textId="1B1E9566" w:rsidR="001E27C8" w:rsidRDefault="582CD36A" w:rsidP="00101E11">
      <w:pPr>
        <w:spacing w:line="360" w:lineRule="auto"/>
        <w:jc w:val="both"/>
      </w:pPr>
      <w:r>
        <w:t>Palvelu</w:t>
      </w:r>
      <w:r w:rsidR="4D28071A">
        <w:t>ssa</w:t>
      </w:r>
      <w:r>
        <w:t xml:space="preserve"> on mahdollisuus valita joukkuekohtainen suodatus ottelujen tarkasteluun. Valittu suodatus ei tallennu seuraavaa käyttökertaa varten. Käyttäjän on mahdollista saada käyttäjätukea täyttämällä lomake. </w:t>
      </w:r>
      <w:r w:rsidR="389B36A9">
        <w:t xml:space="preserve">Ohjelmasta pystytään ylläpitäjien toimesta poistamaan käyttäjiä tai muokkaamaan rekisteröityneiden käyttäjien tietoja. </w:t>
      </w:r>
      <w:r w:rsidR="3776202E">
        <w:t>Ylläpitäjät antavat myös käyttäjätukea tarvittaessa.</w:t>
      </w:r>
      <w:r w:rsidR="4A5298DA">
        <w:t xml:space="preserve"> Vanhoista peleistä tulee myös tilastot palveluun. </w:t>
      </w:r>
      <w:r w:rsidR="03D8E978">
        <w:t>Tiedot tulospalveluun tulevat jo olemassa olevasta Taso palvelusta</w:t>
      </w:r>
      <w:r w:rsidR="1471F448">
        <w:t xml:space="preserve">. Sieltä tulee joukkuetiedot, pelaajatiedot sekä pelien tulostiedot. </w:t>
      </w:r>
    </w:p>
    <w:p w14:paraId="61594C0E" w14:textId="77777777" w:rsidR="009051D1" w:rsidRDefault="009051D1" w:rsidP="00101E11">
      <w:pPr>
        <w:spacing w:line="360" w:lineRule="auto"/>
        <w:jc w:val="both"/>
      </w:pPr>
    </w:p>
    <w:p w14:paraId="0F540662" w14:textId="2F0CCE74" w:rsidR="00A05076" w:rsidRDefault="001E27C8" w:rsidP="001907BC">
      <w:pPr>
        <w:spacing w:line="360" w:lineRule="auto"/>
        <w:jc w:val="both"/>
      </w:pPr>
      <w:r>
        <w:rPr>
          <w:noProof/>
        </w:rPr>
        <w:drawing>
          <wp:inline distT="0" distB="0" distL="0" distR="0" wp14:anchorId="59B01725" wp14:editId="1DF3ABEC">
            <wp:extent cx="4255135" cy="2971800"/>
            <wp:effectExtent l="0" t="0" r="0" b="0"/>
            <wp:docPr id="651619277" name="Kuva 651619277" descr="Kuva, joka sisältää kohteen teksti, diagrammi, luonnos,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651619277"/>
                    <pic:cNvPicPr/>
                  </pic:nvPicPr>
                  <pic:blipFill>
                    <a:blip r:embed="rId19">
                      <a:extLst>
                        <a:ext uri="{28A0092B-C50C-407E-A947-70E740481C1C}">
                          <a14:useLocalDpi xmlns:a14="http://schemas.microsoft.com/office/drawing/2010/main" val="0"/>
                        </a:ext>
                      </a:extLst>
                    </a:blip>
                    <a:stretch>
                      <a:fillRect/>
                    </a:stretch>
                  </pic:blipFill>
                  <pic:spPr>
                    <a:xfrm>
                      <a:off x="0" y="0"/>
                      <a:ext cx="4255135" cy="2971800"/>
                    </a:xfrm>
                    <a:prstGeom prst="rect">
                      <a:avLst/>
                    </a:prstGeom>
                  </pic:spPr>
                </pic:pic>
              </a:graphicData>
            </a:graphic>
          </wp:inline>
        </w:drawing>
      </w:r>
    </w:p>
    <w:p w14:paraId="3055EA70" w14:textId="21356CC5" w:rsidR="008D6315" w:rsidRPr="000855F1" w:rsidRDefault="00AC56D6" w:rsidP="001907BC">
      <w:pPr>
        <w:spacing w:line="360" w:lineRule="auto"/>
        <w:jc w:val="both"/>
      </w:pPr>
      <w:r>
        <w:t>K</w:t>
      </w:r>
      <w:r w:rsidR="00982FB7">
        <w:t xml:space="preserve">UVIO </w:t>
      </w:r>
      <w:r w:rsidR="002B2F69">
        <w:t>3</w:t>
      </w:r>
      <w:r>
        <w:t xml:space="preserve">. </w:t>
      </w:r>
      <w:r w:rsidR="00946828">
        <w:t>Käyttötapauskaavio</w:t>
      </w:r>
    </w:p>
    <w:p w14:paraId="69C3E7F5" w14:textId="77777777" w:rsidR="009051D1" w:rsidRPr="000855F1" w:rsidRDefault="009051D1" w:rsidP="001907BC">
      <w:pPr>
        <w:spacing w:line="360" w:lineRule="auto"/>
        <w:jc w:val="both"/>
      </w:pPr>
    </w:p>
    <w:p w14:paraId="7CA0EBB1" w14:textId="3C66B034" w:rsidR="00A05076" w:rsidRPr="00A05076" w:rsidRDefault="00A05076" w:rsidP="001907BC">
      <w:pPr>
        <w:pStyle w:val="Otsikko2"/>
        <w:jc w:val="both"/>
      </w:pPr>
      <w:bookmarkStart w:id="13" w:name="_Toc153127393"/>
      <w:r>
        <w:lastRenderedPageBreak/>
        <w:t>Palvelun ei-toiminnalliset vaatimukset</w:t>
      </w:r>
      <w:bookmarkEnd w:id="13"/>
    </w:p>
    <w:p w14:paraId="24891798" w14:textId="68735219" w:rsidR="001B4191" w:rsidRDefault="00DC4229" w:rsidP="00101E11">
      <w:pPr>
        <w:spacing w:line="360" w:lineRule="auto"/>
        <w:jc w:val="both"/>
      </w:pPr>
      <w:r>
        <w:t xml:space="preserve">Palvelun ei-toiminnalliset vaatimukset voidaan jakaa laatuvaatimuksiin ja toimintaympäristön rajoitteisiin. </w:t>
      </w:r>
      <w:r w:rsidR="00403263">
        <w:t>Palvelun laatuvaatimuksiin sisältyy, että o</w:t>
      </w:r>
      <w:r w:rsidR="7FEDB4A1">
        <w:t xml:space="preserve">hjelmistossa </w:t>
      </w:r>
      <w:r w:rsidR="096B1033">
        <w:t xml:space="preserve">olevien </w:t>
      </w:r>
      <w:r w:rsidR="01D28FDD">
        <w:t xml:space="preserve">ylläpidettävien </w:t>
      </w:r>
      <w:r w:rsidR="096B1033">
        <w:t xml:space="preserve">tietojen on aina oltava </w:t>
      </w:r>
      <w:r w:rsidR="05D018E4">
        <w:t>reaaliaikaisia</w:t>
      </w:r>
      <w:r w:rsidR="096B1033">
        <w:t xml:space="preserve"> ja niiden päivittymisviive saa olla maksimissaan yksi minuutti. Tiedot eivät saa olla virheellisiä ja tarvittaessa n</w:t>
      </w:r>
      <w:r w:rsidR="5F40273A">
        <w:t xml:space="preserve">iitä on pystyttävä muokkaamaan myös sen jälkeen, kun ne on </w:t>
      </w:r>
      <w:r w:rsidR="4FCAFDEF">
        <w:t>ohjelmistoo</w:t>
      </w:r>
      <w:r w:rsidR="5F40273A">
        <w:t>n päivitetty.</w:t>
      </w:r>
      <w:r w:rsidR="00A3642B">
        <w:t xml:space="preserve"> </w:t>
      </w:r>
      <w:r w:rsidR="002E2734">
        <w:t>Palvelun käyttö vaatii aina toimivan internet-yhteyden.</w:t>
      </w:r>
      <w:r w:rsidR="007F1A51">
        <w:t xml:space="preserve"> Laatuvaatimuksissa otetaan huomioon myös palvelun tietoturva</w:t>
      </w:r>
      <w:r w:rsidR="00583E56">
        <w:t xml:space="preserve">llisuus ja sen käytännöt. </w:t>
      </w:r>
      <w:r w:rsidR="00C413C8">
        <w:t xml:space="preserve">Palveluun rekisteröityneiden käyttäjien tiedot </w:t>
      </w:r>
      <w:r w:rsidR="00470892">
        <w:t xml:space="preserve">(nimi ja sähköpostiosoite) </w:t>
      </w:r>
      <w:r w:rsidR="00B07E7C">
        <w:t>ovat henkilötietoja</w:t>
      </w:r>
      <w:r w:rsidR="00470892">
        <w:t xml:space="preserve"> ja niitä tul</w:t>
      </w:r>
      <w:r w:rsidR="00D64CC6">
        <w:t>ee käsitellä GDPR</w:t>
      </w:r>
      <w:r w:rsidR="002524BD">
        <w:t>-lakia noudattaen.</w:t>
      </w:r>
      <w:r w:rsidR="001B4191">
        <w:t xml:space="preserve"> Tulospalvelun pitää skaalautua </w:t>
      </w:r>
      <w:r w:rsidR="00C47CDB">
        <w:t>älypuhelimeen</w:t>
      </w:r>
      <w:r w:rsidR="00F64A26">
        <w:t>, tablettiin</w:t>
      </w:r>
      <w:r w:rsidR="008C191C">
        <w:t xml:space="preserve"> ja </w:t>
      </w:r>
      <w:r w:rsidR="00DD3A2D">
        <w:t>tieto</w:t>
      </w:r>
      <w:r w:rsidR="00AD0BF1">
        <w:t>konee</w:t>
      </w:r>
      <w:r w:rsidR="00C47CDB">
        <w:t xml:space="preserve">seen. </w:t>
      </w:r>
      <w:r w:rsidR="00666BFB">
        <w:t>Palvelua pystyy</w:t>
      </w:r>
      <w:r w:rsidR="00B35357">
        <w:t xml:space="preserve"> myös</w:t>
      </w:r>
      <w:r w:rsidR="00666BFB">
        <w:t xml:space="preserve"> tarvittaessa skaalaamaan </w:t>
      </w:r>
      <w:r w:rsidR="00E82F4C">
        <w:t xml:space="preserve">suuremmalle </w:t>
      </w:r>
      <w:r w:rsidR="001F751B">
        <w:t>yhtäaikaiselle käyttäjäjoukolle</w:t>
      </w:r>
      <w:r w:rsidR="00953AEB">
        <w:t xml:space="preserve"> lisäämällä </w:t>
      </w:r>
      <w:r w:rsidR="00072915">
        <w:t xml:space="preserve">järjestelmän tai palvelimen suorituskykyä. </w:t>
      </w:r>
    </w:p>
    <w:p w14:paraId="782EF8F8" w14:textId="77777777" w:rsidR="002344B0" w:rsidRPr="002344B0" w:rsidRDefault="002344B0" w:rsidP="00101E11">
      <w:pPr>
        <w:spacing w:line="360" w:lineRule="auto"/>
        <w:jc w:val="both"/>
      </w:pPr>
    </w:p>
    <w:p w14:paraId="3E155DCB" w14:textId="6746D9B0" w:rsidR="7553C8A9" w:rsidRPr="007C351F" w:rsidRDefault="7E9A890D" w:rsidP="00101E11">
      <w:pPr>
        <w:spacing w:line="360" w:lineRule="auto"/>
        <w:jc w:val="both"/>
      </w:pPr>
      <w:r w:rsidRPr="63DCDD46">
        <w:rPr>
          <w:rFonts w:eastAsia="Calibri"/>
        </w:rPr>
        <w:t>Toimintaympäristön rajoittee</w:t>
      </w:r>
      <w:r w:rsidR="5D5C4424" w:rsidRPr="63DCDD46">
        <w:rPr>
          <w:rFonts w:eastAsia="Calibri"/>
        </w:rPr>
        <w:t xml:space="preserve">t liittyvät toteutusteknologiaan, kuten järjestelmään. </w:t>
      </w:r>
      <w:r w:rsidR="6B6E3732">
        <w:t>Järjestelmän tulee olla käyttökelpoinen ja tehokas myös sellaisissa ympäristöissä, joissa käytettävissä oleva verkkoyhteys on rajoitettu tai hidastunut, kuten mobiiliverkoissa tai alueilla, joilla on rajoitettu internetyhteys.</w:t>
      </w:r>
      <w:r w:rsidR="1398A254">
        <w:t xml:space="preserve"> Tulospalvelua on mahdollista käyttää joko suomenkielisenä, englanninkielisenä tai ruotsinkielisenä.</w:t>
      </w:r>
    </w:p>
    <w:p w14:paraId="73E8298F" w14:textId="613C10A9" w:rsidR="63DCDD46" w:rsidRDefault="63DCDD46" w:rsidP="63DCDD46">
      <w:pPr>
        <w:spacing w:line="360" w:lineRule="auto"/>
        <w:jc w:val="both"/>
      </w:pPr>
    </w:p>
    <w:p w14:paraId="239DB8E5" w14:textId="59FAD3F0" w:rsidR="63DCDD46" w:rsidRDefault="63DCDD46" w:rsidP="63DCDD46">
      <w:pPr>
        <w:spacing w:line="360" w:lineRule="auto"/>
        <w:jc w:val="both"/>
      </w:pPr>
    </w:p>
    <w:p w14:paraId="26C2504F" w14:textId="2791B495" w:rsidR="63DCDD46" w:rsidRDefault="63DCDD46" w:rsidP="63DCDD46">
      <w:pPr>
        <w:spacing w:line="360" w:lineRule="auto"/>
        <w:jc w:val="both"/>
      </w:pPr>
    </w:p>
    <w:p w14:paraId="51F7293A" w14:textId="79FB3251" w:rsidR="63DCDD46" w:rsidRDefault="63DCDD46" w:rsidP="63DCDD46">
      <w:pPr>
        <w:spacing w:line="360" w:lineRule="auto"/>
        <w:jc w:val="both"/>
      </w:pPr>
    </w:p>
    <w:p w14:paraId="20041548" w14:textId="0D7F149F" w:rsidR="63DCDD46" w:rsidRDefault="63DCDD46" w:rsidP="63DCDD46">
      <w:pPr>
        <w:spacing w:line="360" w:lineRule="auto"/>
        <w:jc w:val="both"/>
      </w:pPr>
    </w:p>
    <w:p w14:paraId="63085F38" w14:textId="49022879" w:rsidR="63DCDD46" w:rsidRDefault="63DCDD46" w:rsidP="63DCDD46">
      <w:pPr>
        <w:spacing w:line="360" w:lineRule="auto"/>
        <w:jc w:val="both"/>
      </w:pPr>
    </w:p>
    <w:p w14:paraId="4C59159B" w14:textId="0082C528" w:rsidR="63DCDD46" w:rsidRDefault="63DCDD46" w:rsidP="63DCDD46">
      <w:pPr>
        <w:spacing w:line="360" w:lineRule="auto"/>
        <w:jc w:val="both"/>
      </w:pPr>
    </w:p>
    <w:p w14:paraId="0626598F" w14:textId="0B2B7377" w:rsidR="63DCDD46" w:rsidRDefault="63DCDD46" w:rsidP="63DCDD46">
      <w:pPr>
        <w:spacing w:line="360" w:lineRule="auto"/>
        <w:jc w:val="both"/>
      </w:pPr>
    </w:p>
    <w:p w14:paraId="777A15A5" w14:textId="3A42EE6F" w:rsidR="63DCDD46" w:rsidRDefault="63DCDD46" w:rsidP="63DCDD46">
      <w:pPr>
        <w:spacing w:line="360" w:lineRule="auto"/>
        <w:jc w:val="both"/>
      </w:pPr>
    </w:p>
    <w:p w14:paraId="02A6A058" w14:textId="0FDEDC73" w:rsidR="63DCDD46" w:rsidRDefault="63DCDD46" w:rsidP="63DCDD46">
      <w:pPr>
        <w:spacing w:line="360" w:lineRule="auto"/>
        <w:jc w:val="both"/>
      </w:pPr>
    </w:p>
    <w:p w14:paraId="62F3A861" w14:textId="3EF60C12" w:rsidR="63DCDD46" w:rsidRDefault="63DCDD46" w:rsidP="63DCDD46">
      <w:pPr>
        <w:spacing w:line="360" w:lineRule="auto"/>
        <w:jc w:val="both"/>
      </w:pPr>
    </w:p>
    <w:p w14:paraId="49E04BB1" w14:textId="0BB93D61" w:rsidR="63DCDD46" w:rsidRDefault="63DCDD46" w:rsidP="63DCDD46">
      <w:pPr>
        <w:spacing w:line="360" w:lineRule="auto"/>
        <w:jc w:val="both"/>
      </w:pPr>
    </w:p>
    <w:p w14:paraId="592CC442" w14:textId="34D1EECA" w:rsidR="63DCDD46" w:rsidRDefault="63DCDD46" w:rsidP="63DCDD46">
      <w:pPr>
        <w:spacing w:line="360" w:lineRule="auto"/>
        <w:jc w:val="both"/>
      </w:pPr>
    </w:p>
    <w:p w14:paraId="571C9E08" w14:textId="355EFD7C" w:rsidR="63DCDD46" w:rsidRDefault="63DCDD46" w:rsidP="63DCDD46">
      <w:pPr>
        <w:spacing w:line="360" w:lineRule="auto"/>
        <w:jc w:val="both"/>
      </w:pPr>
    </w:p>
    <w:p w14:paraId="1DF69323" w14:textId="0BB4EC3F" w:rsidR="63DCDD46" w:rsidRDefault="63DCDD46" w:rsidP="63DCDD46">
      <w:pPr>
        <w:spacing w:line="360" w:lineRule="auto"/>
        <w:jc w:val="both"/>
      </w:pPr>
    </w:p>
    <w:p w14:paraId="62014A4A" w14:textId="289D7DEC" w:rsidR="63DCDD46" w:rsidRDefault="63DCDD46" w:rsidP="63DCDD46">
      <w:pPr>
        <w:spacing w:line="360" w:lineRule="auto"/>
        <w:jc w:val="both"/>
      </w:pPr>
    </w:p>
    <w:p w14:paraId="08AF39B0" w14:textId="3410647D" w:rsidR="63DCDD46" w:rsidRDefault="63DCDD46" w:rsidP="63DCDD46">
      <w:pPr>
        <w:spacing w:line="360" w:lineRule="auto"/>
        <w:jc w:val="both"/>
      </w:pPr>
    </w:p>
    <w:p w14:paraId="69A53BDB" w14:textId="436C477A" w:rsidR="63DCDD46" w:rsidRDefault="63DCDD46" w:rsidP="63DCDD46">
      <w:pPr>
        <w:spacing w:line="360" w:lineRule="auto"/>
        <w:jc w:val="both"/>
      </w:pPr>
    </w:p>
    <w:p w14:paraId="64C6966B" w14:textId="14ED22CD" w:rsidR="63DCDD46" w:rsidRDefault="63DCDD46" w:rsidP="63DCDD46">
      <w:pPr>
        <w:spacing w:line="360" w:lineRule="auto"/>
        <w:jc w:val="both"/>
      </w:pPr>
    </w:p>
    <w:p w14:paraId="082F4EF7" w14:textId="18C6D571" w:rsidR="00544E5F" w:rsidRDefault="005A21FF" w:rsidP="001907BC">
      <w:pPr>
        <w:pStyle w:val="Otsikko1"/>
        <w:spacing w:after="0"/>
        <w:jc w:val="both"/>
      </w:pPr>
      <w:bookmarkStart w:id="14" w:name="_Toc153127394"/>
      <w:r>
        <w:lastRenderedPageBreak/>
        <w:t>Projektisuunnitelma</w:t>
      </w:r>
      <w:bookmarkEnd w:id="14"/>
    </w:p>
    <w:p w14:paraId="26C7E583" w14:textId="77777777" w:rsidR="00A86C69" w:rsidRDefault="00A86C69" w:rsidP="001907BC">
      <w:pPr>
        <w:spacing w:after="160" w:line="360" w:lineRule="auto"/>
        <w:jc w:val="both"/>
      </w:pPr>
    </w:p>
    <w:p w14:paraId="2028103E" w14:textId="2C087F5D" w:rsidR="002F03DE" w:rsidRDefault="3AD715BB" w:rsidP="00101E11">
      <w:pPr>
        <w:spacing w:after="160" w:line="360" w:lineRule="auto"/>
        <w:jc w:val="both"/>
      </w:pPr>
      <w:r w:rsidRPr="007A6593">
        <w:t xml:space="preserve">Hyvä projektisuunnitelma sisältää projektin tavoitteet ja projektinhallintaa tukevat osa-alueet. </w:t>
      </w:r>
      <w:r w:rsidR="59C3872B" w:rsidRPr="007A6593">
        <w:t>Se toimii myös projektin toteutuksen, seurannan ja arvioinnin tukena.</w:t>
      </w:r>
      <w:r w:rsidRPr="007A6593">
        <w:t xml:space="preserve"> </w:t>
      </w:r>
      <w:r w:rsidR="2A9B51BA" w:rsidRPr="007A6593">
        <w:t xml:space="preserve">Projektisuunnitelman tulee olla realistinen toimintasuunnitelma projektin toteuttamista varten. </w:t>
      </w:r>
      <w:r w:rsidR="50B7E6EE" w:rsidRPr="007A6593">
        <w:t>Suunnitelman yhteydessä</w:t>
      </w:r>
      <w:r w:rsidR="38291FE9" w:rsidRPr="007A6593">
        <w:t xml:space="preserve"> pyritään myös tunnistamaan mahdollisia </w:t>
      </w:r>
      <w:r w:rsidR="50B7E6EE" w:rsidRPr="007A6593">
        <w:t>ongelmia</w:t>
      </w:r>
      <w:r w:rsidR="38291FE9" w:rsidRPr="007A6593">
        <w:t xml:space="preserve"> ja riskejä</w:t>
      </w:r>
      <w:r w:rsidR="50B7E6EE" w:rsidRPr="007A6593">
        <w:t>,</w:t>
      </w:r>
      <w:r w:rsidR="38291FE9" w:rsidRPr="007A6593">
        <w:t xml:space="preserve"> </w:t>
      </w:r>
      <w:r w:rsidR="50B7E6EE" w:rsidRPr="007A6593">
        <w:t>jotka liittyvät projektiin sekä</w:t>
      </w:r>
      <w:r w:rsidR="38291FE9" w:rsidRPr="007A6593">
        <w:t xml:space="preserve"> löytämään ratkaisuja niihin. </w:t>
      </w:r>
      <w:r w:rsidRPr="007A6593">
        <w:t>Suunnitelman ei tarvitse ol</w:t>
      </w:r>
      <w:r w:rsidR="22642F36" w:rsidRPr="007A6593">
        <w:t xml:space="preserve">la liian yksityiskohtainen tai laaja, ymmärrettävyys on myös tärkeää. </w:t>
      </w:r>
      <w:r w:rsidR="0B1C5A94" w:rsidRPr="007A6593">
        <w:t xml:space="preserve">Teknisiin ratkaisuihin ei myös tarvitse ottaa kantaa projektisuunnitelmassa. </w:t>
      </w:r>
      <w:r w:rsidR="49C2CCEB">
        <w:t>Projektisuunnitelmassa kuvataan projektin taustaa, eli mihin se liittyy sekä mitkä sen tavoitteet o</w:t>
      </w:r>
      <w:r w:rsidR="0E53BBAE">
        <w:t>vat. Suunnitelmassa tehdään roolitukset projektia varten</w:t>
      </w:r>
      <w:r w:rsidR="772F4E00">
        <w:t xml:space="preserve"> eli kuvataan tehtäväkokonaisuudet sekä miten ne jakautuvat</w:t>
      </w:r>
      <w:r w:rsidR="0E53BBAE">
        <w:t>. Riskienhallinnassa tunnistetaan riskit ja miten nii</w:t>
      </w:r>
      <w:r w:rsidR="52E5B9DD">
        <w:t xml:space="preserve">hin varaudutaan. Aikataulutus on tärkeä osa suunnitelmaa. </w:t>
      </w:r>
      <w:r w:rsidR="71AB9611">
        <w:t xml:space="preserve">Projektisuunnitelmassa </w:t>
      </w:r>
      <w:r w:rsidR="363F8CB8">
        <w:t>voi sisältää</w:t>
      </w:r>
      <w:r w:rsidR="71AB9611">
        <w:t xml:space="preserve"> myös hankinnat, niiden hallinta, budjetti, raportointi sekä viestintä. (Mäntyneva, 2016.)</w:t>
      </w:r>
    </w:p>
    <w:p w14:paraId="03FE272D" w14:textId="77777777" w:rsidR="00737D95" w:rsidRDefault="00737D95" w:rsidP="00101E11">
      <w:pPr>
        <w:spacing w:after="160" w:line="360" w:lineRule="auto"/>
        <w:jc w:val="both"/>
      </w:pPr>
    </w:p>
    <w:p w14:paraId="60036F1D" w14:textId="67BF2E29" w:rsidR="50755B29" w:rsidRDefault="12EEECD9" w:rsidP="00101E11">
      <w:pPr>
        <w:pStyle w:val="Otsikko2"/>
        <w:numPr>
          <w:ilvl w:val="1"/>
          <w:numId w:val="0"/>
        </w:numPr>
        <w:ind w:left="576" w:hanging="576"/>
        <w:jc w:val="both"/>
      </w:pPr>
      <w:bookmarkStart w:id="15" w:name="_Toc153127395"/>
      <w:r>
        <w:t>3.1 Tausta</w:t>
      </w:r>
      <w:bookmarkEnd w:id="15"/>
    </w:p>
    <w:p w14:paraId="151F3FCD" w14:textId="63024658" w:rsidR="001120F0" w:rsidRPr="00F36B3B" w:rsidRDefault="00961781" w:rsidP="00101E11">
      <w:pPr>
        <w:spacing w:line="360" w:lineRule="auto"/>
        <w:jc w:val="both"/>
      </w:pPr>
      <w:r w:rsidRPr="00961781">
        <w:t xml:space="preserve">Projektisuunnitelman taustaosiossa </w:t>
      </w:r>
      <w:r w:rsidR="008006EA">
        <w:t xml:space="preserve">esitellään </w:t>
      </w:r>
      <w:r w:rsidR="007C01DD">
        <w:t>projektin tausta ja lähtökohdat.</w:t>
      </w:r>
      <w:r w:rsidR="00A56274">
        <w:t xml:space="preserve"> Eli kuvataan </w:t>
      </w:r>
      <w:r w:rsidR="00902A98">
        <w:t>kehitystarve</w:t>
      </w:r>
      <w:r w:rsidR="00EA5AAE">
        <w:t xml:space="preserve"> tai tutkimusongelma.</w:t>
      </w:r>
      <w:r w:rsidR="007C01DD">
        <w:t xml:space="preserve"> </w:t>
      </w:r>
      <w:r w:rsidR="00B85893">
        <w:t xml:space="preserve">Tässä osiossa voidaan myös esitellä </w:t>
      </w:r>
      <w:r w:rsidR="009171E7">
        <w:t>projektin tilaaja</w:t>
      </w:r>
      <w:r w:rsidR="00783218">
        <w:t xml:space="preserve"> ja miksi projekti on aloitettu. </w:t>
      </w:r>
      <w:r w:rsidR="00383BDD">
        <w:t>(Sil</w:t>
      </w:r>
      <w:r w:rsidR="00780822">
        <w:t>fverberg</w:t>
      </w:r>
      <w:r w:rsidR="00F925C5">
        <w:t xml:space="preserve"> 2004).</w:t>
      </w:r>
      <w:r w:rsidR="004C09F1">
        <w:t xml:space="preserve"> </w:t>
      </w:r>
      <w:r w:rsidR="00337E5C">
        <w:t xml:space="preserve">Tämä </w:t>
      </w:r>
      <w:r w:rsidR="00373A81">
        <w:t xml:space="preserve">harjoitustyö on </w:t>
      </w:r>
      <w:proofErr w:type="spellStart"/>
      <w:r w:rsidR="003265C8">
        <w:t>C</w:t>
      </w:r>
      <w:r w:rsidR="00373A81">
        <w:t>entria</w:t>
      </w:r>
      <w:proofErr w:type="spellEnd"/>
      <w:r w:rsidR="00373A81">
        <w:t xml:space="preserve"> ammattikorkeakoulun ohjelmistokehittämisen kurssille liittyvä työ. </w:t>
      </w:r>
      <w:r w:rsidR="00274A75">
        <w:t xml:space="preserve">Tarkoituksena on </w:t>
      </w:r>
      <w:r w:rsidR="00F22852">
        <w:t>tutustua ohjelmistokehittämise</w:t>
      </w:r>
      <w:r w:rsidR="00B14C86">
        <w:t xml:space="preserve">n projektityöhön. </w:t>
      </w:r>
      <w:r w:rsidR="00F57230">
        <w:t xml:space="preserve">Harjoitustyön aiheena on tulospalvelu ja valitsimme aiheeksi </w:t>
      </w:r>
      <w:r w:rsidR="00887885">
        <w:t>veikkausliigan jalkapallon.</w:t>
      </w:r>
    </w:p>
    <w:p w14:paraId="7ABDB4B2" w14:textId="77777777" w:rsidR="00101E11" w:rsidRPr="00F36B3B" w:rsidRDefault="00101E11" w:rsidP="00101E11">
      <w:pPr>
        <w:spacing w:line="360" w:lineRule="auto"/>
        <w:jc w:val="both"/>
      </w:pPr>
    </w:p>
    <w:p w14:paraId="18BB9D3D" w14:textId="1F46C2B6" w:rsidR="4BA82DA0" w:rsidRDefault="12EEECD9" w:rsidP="00101E11">
      <w:pPr>
        <w:pStyle w:val="Otsikko2"/>
        <w:numPr>
          <w:ilvl w:val="1"/>
          <w:numId w:val="0"/>
        </w:numPr>
        <w:jc w:val="both"/>
      </w:pPr>
      <w:bookmarkStart w:id="16" w:name="_Toc153127396"/>
      <w:r>
        <w:t>3.2 Tavoitteet</w:t>
      </w:r>
      <w:bookmarkEnd w:id="16"/>
    </w:p>
    <w:p w14:paraId="32507D65" w14:textId="04355748" w:rsidR="5A08C134" w:rsidRDefault="4625884D" w:rsidP="00101E11">
      <w:pPr>
        <w:spacing w:line="360" w:lineRule="auto"/>
        <w:jc w:val="both"/>
      </w:pPr>
      <w:r>
        <w:t xml:space="preserve">Tavoitteena on </w:t>
      </w:r>
      <w:r w:rsidR="32B3B26E">
        <w:t xml:space="preserve">suunnitella </w:t>
      </w:r>
      <w:r>
        <w:t xml:space="preserve">mahdollisimman selkeä ja helppokäyttöinen </w:t>
      </w:r>
      <w:r w:rsidR="101EE0BB">
        <w:t>jalkapallon</w:t>
      </w:r>
      <w:r>
        <w:t xml:space="preserve"> tulospalvelu. </w:t>
      </w:r>
      <w:r w:rsidR="305E98CD">
        <w:t xml:space="preserve">Tulospalvelussa on </w:t>
      </w:r>
      <w:r w:rsidR="74EF3E8D">
        <w:t xml:space="preserve">veikkausliigan </w:t>
      </w:r>
      <w:r w:rsidR="305E98CD">
        <w:t xml:space="preserve">pelit. Sieltä pystyy seuraamaan livenä pelitietoja sekä aiempien pelien tuloksia ja niiden </w:t>
      </w:r>
      <w:r w:rsidR="255360E4">
        <w:t xml:space="preserve">tilastoja. Myös joukkue- ja pelaajatiedot löytyvät palvelusta. </w:t>
      </w:r>
      <w:r>
        <w:t xml:space="preserve"> </w:t>
      </w:r>
    </w:p>
    <w:p w14:paraId="793ECF33" w14:textId="40A3B707" w:rsidR="5A08C134" w:rsidRDefault="5A08C134" w:rsidP="001907BC">
      <w:pPr>
        <w:spacing w:line="360" w:lineRule="auto"/>
        <w:jc w:val="both"/>
      </w:pPr>
    </w:p>
    <w:p w14:paraId="72313C71" w14:textId="4D0B86B6" w:rsidR="12EEECD9" w:rsidRDefault="12EEECD9" w:rsidP="00101E11">
      <w:pPr>
        <w:pStyle w:val="Otsikko2"/>
        <w:numPr>
          <w:ilvl w:val="0"/>
          <w:numId w:val="0"/>
        </w:numPr>
        <w:jc w:val="both"/>
        <w:rPr>
          <w:szCs w:val="24"/>
        </w:rPr>
      </w:pPr>
      <w:bookmarkStart w:id="17" w:name="_Toc153127397"/>
      <w:r w:rsidRPr="02845EA4">
        <w:rPr>
          <w:szCs w:val="24"/>
        </w:rPr>
        <w:t>3.3 Roolitus</w:t>
      </w:r>
      <w:bookmarkEnd w:id="17"/>
    </w:p>
    <w:p w14:paraId="0520B9D8" w14:textId="74DC6DAF" w:rsidR="1E0E1D64" w:rsidRDefault="00F46B03" w:rsidP="00101E11">
      <w:pPr>
        <w:spacing w:line="360" w:lineRule="auto"/>
        <w:jc w:val="both"/>
      </w:pPr>
      <w:r>
        <w:t>Projektiryhmämme koostuu projektipäälliköstä, pääsuunnittelijasta, suunnittelijasta ja testaajasta.</w:t>
      </w:r>
      <w:r w:rsidR="00351A92">
        <w:t xml:space="preserve"> </w:t>
      </w:r>
      <w:r w:rsidR="005308D6">
        <w:t>Olemme vaihdelleet rooleja tarpeen mukaan emmekä nimenneet tiettyä projektipäällikköä tai pääsuunnittelijaa.</w:t>
      </w:r>
      <w:r w:rsidR="007B1A55">
        <w:t xml:space="preserve"> </w:t>
      </w:r>
    </w:p>
    <w:p w14:paraId="48B16724" w14:textId="2174B177" w:rsidR="55EE9E64" w:rsidRDefault="55EE9E64" w:rsidP="001907BC">
      <w:pPr>
        <w:spacing w:line="360" w:lineRule="auto"/>
        <w:jc w:val="both"/>
      </w:pPr>
    </w:p>
    <w:p w14:paraId="6B6167AF" w14:textId="6C9050E9" w:rsidR="12EEECD9" w:rsidRDefault="12EEECD9" w:rsidP="00101E11">
      <w:pPr>
        <w:pStyle w:val="Otsikko2"/>
        <w:numPr>
          <w:ilvl w:val="0"/>
          <w:numId w:val="0"/>
        </w:numPr>
        <w:jc w:val="both"/>
        <w:rPr>
          <w:szCs w:val="24"/>
        </w:rPr>
      </w:pPr>
      <w:bookmarkStart w:id="18" w:name="_Toc153127398"/>
      <w:r w:rsidRPr="02845EA4">
        <w:rPr>
          <w:szCs w:val="24"/>
        </w:rPr>
        <w:lastRenderedPageBreak/>
        <w:t>3.4 Riskien hallinta</w:t>
      </w:r>
      <w:bookmarkEnd w:id="18"/>
    </w:p>
    <w:p w14:paraId="220C4BB0" w14:textId="0E6F778C" w:rsidR="00101E11" w:rsidRDefault="00CB0FDF" w:rsidP="001907BC">
      <w:pPr>
        <w:spacing w:line="360" w:lineRule="auto"/>
        <w:jc w:val="both"/>
      </w:pPr>
      <w:r>
        <w:t xml:space="preserve">Projektin riskit on esitetty alla olevassa </w:t>
      </w:r>
      <w:r w:rsidR="00633419">
        <w:t>riskimatriisissa.</w:t>
      </w:r>
    </w:p>
    <w:p w14:paraId="6D7F88E8" w14:textId="77777777" w:rsidR="001907BC" w:rsidRDefault="001907BC" w:rsidP="001907BC">
      <w:pPr>
        <w:spacing w:line="360" w:lineRule="auto"/>
        <w:jc w:val="both"/>
      </w:pPr>
    </w:p>
    <w:tbl>
      <w:tblPr>
        <w:tblStyle w:val="TaulukkoRuudukko"/>
        <w:tblW w:w="0" w:type="auto"/>
        <w:tblLook w:val="04A0" w:firstRow="1" w:lastRow="0" w:firstColumn="1" w:lastColumn="0" w:noHBand="0" w:noVBand="1"/>
      </w:tblPr>
      <w:tblGrid>
        <w:gridCol w:w="1838"/>
        <w:gridCol w:w="2552"/>
        <w:gridCol w:w="2693"/>
        <w:gridCol w:w="2828"/>
      </w:tblGrid>
      <w:tr w:rsidR="002839C1" w:rsidRPr="00024900" w14:paraId="319750F9" w14:textId="77777777" w:rsidTr="00080C59">
        <w:tc>
          <w:tcPr>
            <w:tcW w:w="1838" w:type="dxa"/>
            <w:vMerge w:val="restart"/>
          </w:tcPr>
          <w:p w14:paraId="6938CAC7" w14:textId="77777777" w:rsidR="004734FA" w:rsidRDefault="002839C1" w:rsidP="001907BC">
            <w:pPr>
              <w:spacing w:line="360" w:lineRule="auto"/>
              <w:jc w:val="both"/>
              <w:rPr>
                <w:b/>
                <w:bCs/>
              </w:rPr>
            </w:pPr>
            <w:r w:rsidRPr="00024900">
              <w:rPr>
                <w:b/>
                <w:bCs/>
              </w:rPr>
              <w:t xml:space="preserve">Tapahtuman </w:t>
            </w:r>
          </w:p>
          <w:p w14:paraId="13C39B66" w14:textId="51B6B489" w:rsidR="002839C1" w:rsidRPr="00024900" w:rsidRDefault="002839C1" w:rsidP="001907BC">
            <w:pPr>
              <w:spacing w:line="360" w:lineRule="auto"/>
              <w:jc w:val="both"/>
              <w:rPr>
                <w:b/>
                <w:bCs/>
              </w:rPr>
            </w:pPr>
            <w:r w:rsidRPr="00024900">
              <w:rPr>
                <w:b/>
                <w:bCs/>
              </w:rPr>
              <w:t>todennäköisyys</w:t>
            </w:r>
          </w:p>
        </w:tc>
        <w:tc>
          <w:tcPr>
            <w:tcW w:w="8073" w:type="dxa"/>
            <w:gridSpan w:val="3"/>
            <w:tcBorders>
              <w:bottom w:val="single" w:sz="4" w:space="0" w:color="000000" w:themeColor="text1"/>
            </w:tcBorders>
          </w:tcPr>
          <w:p w14:paraId="522D5EB6" w14:textId="638972D7" w:rsidR="002839C1" w:rsidRPr="00024900" w:rsidRDefault="002839C1" w:rsidP="001907BC">
            <w:pPr>
              <w:spacing w:line="360" w:lineRule="auto"/>
              <w:jc w:val="both"/>
              <w:rPr>
                <w:b/>
                <w:bCs/>
              </w:rPr>
            </w:pPr>
            <w:r w:rsidRPr="00024900">
              <w:rPr>
                <w:b/>
                <w:bCs/>
              </w:rPr>
              <w:t>Tapahtuman seuraukset</w:t>
            </w:r>
          </w:p>
        </w:tc>
      </w:tr>
      <w:tr w:rsidR="002839C1" w:rsidRPr="00024900" w14:paraId="068A0F32" w14:textId="77777777" w:rsidTr="00080C59">
        <w:tc>
          <w:tcPr>
            <w:tcW w:w="1838" w:type="dxa"/>
            <w:vMerge/>
          </w:tcPr>
          <w:p w14:paraId="150A26AB" w14:textId="451F6861" w:rsidR="002839C1" w:rsidRPr="00024900" w:rsidRDefault="002839C1" w:rsidP="001907BC">
            <w:pPr>
              <w:spacing w:line="360" w:lineRule="auto"/>
              <w:jc w:val="both"/>
              <w:rPr>
                <w:b/>
                <w:bCs/>
              </w:rPr>
            </w:pPr>
          </w:p>
        </w:tc>
        <w:tc>
          <w:tcPr>
            <w:tcW w:w="2552" w:type="dxa"/>
            <w:tcBorders>
              <w:bottom w:val="single" w:sz="12" w:space="0" w:color="000000" w:themeColor="text1"/>
            </w:tcBorders>
            <w:shd w:val="clear" w:color="auto" w:fill="92D050"/>
          </w:tcPr>
          <w:p w14:paraId="6691E68E" w14:textId="0049575C" w:rsidR="002839C1" w:rsidRPr="00024900" w:rsidRDefault="002839C1" w:rsidP="001907BC">
            <w:pPr>
              <w:spacing w:line="360" w:lineRule="auto"/>
              <w:jc w:val="both"/>
              <w:rPr>
                <w:b/>
                <w:bCs/>
              </w:rPr>
            </w:pPr>
            <w:r w:rsidRPr="00024900">
              <w:rPr>
                <w:b/>
                <w:bCs/>
              </w:rPr>
              <w:t>Vähäiset</w:t>
            </w:r>
          </w:p>
        </w:tc>
        <w:tc>
          <w:tcPr>
            <w:tcW w:w="2693" w:type="dxa"/>
            <w:tcBorders>
              <w:bottom w:val="single" w:sz="12" w:space="0" w:color="000000" w:themeColor="text1"/>
            </w:tcBorders>
            <w:shd w:val="clear" w:color="auto" w:fill="FFFF00"/>
          </w:tcPr>
          <w:p w14:paraId="3CFE2EBB" w14:textId="47DC7299" w:rsidR="002839C1" w:rsidRPr="00024900" w:rsidRDefault="002839C1" w:rsidP="001907BC">
            <w:pPr>
              <w:spacing w:line="360" w:lineRule="auto"/>
              <w:jc w:val="both"/>
              <w:rPr>
                <w:b/>
                <w:bCs/>
              </w:rPr>
            </w:pPr>
            <w:r w:rsidRPr="00024900">
              <w:rPr>
                <w:b/>
                <w:bCs/>
              </w:rPr>
              <w:t>Haitalliset</w:t>
            </w:r>
          </w:p>
        </w:tc>
        <w:tc>
          <w:tcPr>
            <w:tcW w:w="2828" w:type="dxa"/>
            <w:tcBorders>
              <w:bottom w:val="single" w:sz="12" w:space="0" w:color="000000" w:themeColor="text1"/>
            </w:tcBorders>
            <w:shd w:val="clear" w:color="auto" w:fill="FF0000"/>
          </w:tcPr>
          <w:p w14:paraId="417A292A" w14:textId="7289471D" w:rsidR="002839C1" w:rsidRPr="00024900" w:rsidRDefault="002839C1" w:rsidP="001907BC">
            <w:pPr>
              <w:spacing w:line="360" w:lineRule="auto"/>
              <w:jc w:val="both"/>
              <w:rPr>
                <w:b/>
                <w:bCs/>
              </w:rPr>
            </w:pPr>
            <w:r w:rsidRPr="00024900">
              <w:rPr>
                <w:b/>
                <w:bCs/>
              </w:rPr>
              <w:t>Vakavat</w:t>
            </w:r>
          </w:p>
        </w:tc>
      </w:tr>
      <w:tr w:rsidR="002839C1" w14:paraId="63950F29" w14:textId="77777777" w:rsidTr="00D323FD">
        <w:trPr>
          <w:trHeight w:val="353"/>
        </w:trPr>
        <w:tc>
          <w:tcPr>
            <w:tcW w:w="1838" w:type="dxa"/>
            <w:tcBorders>
              <w:top w:val="single" w:sz="4" w:space="0" w:color="auto"/>
              <w:right w:val="single" w:sz="12" w:space="0" w:color="000000" w:themeColor="text1"/>
            </w:tcBorders>
            <w:shd w:val="clear" w:color="auto" w:fill="92D050"/>
          </w:tcPr>
          <w:p w14:paraId="26C49FD2" w14:textId="60F41E1D" w:rsidR="002839C1" w:rsidRDefault="002839C1" w:rsidP="001907BC">
            <w:pPr>
              <w:spacing w:line="360" w:lineRule="auto"/>
              <w:jc w:val="both"/>
            </w:pPr>
            <w:r>
              <w:t>Epätodennäköinen</w:t>
            </w:r>
          </w:p>
        </w:tc>
        <w:tc>
          <w:tcPr>
            <w:tcW w:w="2552" w:type="dxa"/>
            <w:tcBorders>
              <w:top w:val="single" w:sz="12" w:space="0" w:color="000000" w:themeColor="text1"/>
              <w:left w:val="single" w:sz="12" w:space="0" w:color="000000" w:themeColor="text1"/>
            </w:tcBorders>
            <w:shd w:val="clear" w:color="auto" w:fill="92D050"/>
          </w:tcPr>
          <w:p w14:paraId="6033F25C" w14:textId="77777777" w:rsidR="002839C1" w:rsidRDefault="002839C1" w:rsidP="001907BC">
            <w:pPr>
              <w:spacing w:line="360" w:lineRule="auto"/>
              <w:jc w:val="both"/>
            </w:pPr>
          </w:p>
        </w:tc>
        <w:tc>
          <w:tcPr>
            <w:tcW w:w="2693" w:type="dxa"/>
            <w:tcBorders>
              <w:top w:val="single" w:sz="12" w:space="0" w:color="000000" w:themeColor="text1"/>
            </w:tcBorders>
            <w:shd w:val="clear" w:color="auto" w:fill="FFFF00"/>
          </w:tcPr>
          <w:p w14:paraId="43E5A0AB" w14:textId="77777777" w:rsidR="002839C1" w:rsidRDefault="002839C1" w:rsidP="001907BC">
            <w:pPr>
              <w:spacing w:line="360" w:lineRule="auto"/>
              <w:jc w:val="both"/>
            </w:pPr>
          </w:p>
        </w:tc>
        <w:tc>
          <w:tcPr>
            <w:tcW w:w="2828" w:type="dxa"/>
            <w:tcBorders>
              <w:top w:val="single" w:sz="12" w:space="0" w:color="000000" w:themeColor="text1"/>
            </w:tcBorders>
            <w:shd w:val="clear" w:color="auto" w:fill="FF0000"/>
          </w:tcPr>
          <w:p w14:paraId="5E0BD1F7" w14:textId="77777777" w:rsidR="002839C1" w:rsidRDefault="01F45555" w:rsidP="001907BC">
            <w:pPr>
              <w:pStyle w:val="Luettelokappale"/>
              <w:numPr>
                <w:ilvl w:val="0"/>
                <w:numId w:val="3"/>
              </w:numPr>
              <w:spacing w:line="360" w:lineRule="auto"/>
              <w:jc w:val="both"/>
            </w:pPr>
            <w:r w:rsidRPr="004734FA">
              <w:t>Ryhmän yhteistyön</w:t>
            </w:r>
            <w:r w:rsidR="57EAB477" w:rsidRPr="004734FA">
              <w:t xml:space="preserve"> toimimattomuus</w:t>
            </w:r>
          </w:p>
          <w:p w14:paraId="5B519384" w14:textId="046ED0DE" w:rsidR="002839C1" w:rsidRPr="004734FA" w:rsidRDefault="00810112" w:rsidP="001907BC">
            <w:pPr>
              <w:pStyle w:val="Luettelokappale"/>
              <w:numPr>
                <w:ilvl w:val="0"/>
                <w:numId w:val="3"/>
              </w:numPr>
              <w:spacing w:line="360" w:lineRule="auto"/>
              <w:jc w:val="both"/>
            </w:pPr>
            <w:r>
              <w:t>Tekniset ongelmat</w:t>
            </w:r>
          </w:p>
        </w:tc>
      </w:tr>
      <w:tr w:rsidR="00C94D75" w14:paraId="2DA343F4" w14:textId="77777777" w:rsidTr="00D323FD">
        <w:trPr>
          <w:trHeight w:val="750"/>
        </w:trPr>
        <w:tc>
          <w:tcPr>
            <w:tcW w:w="1838" w:type="dxa"/>
            <w:tcBorders>
              <w:right w:val="single" w:sz="12" w:space="0" w:color="000000" w:themeColor="text1"/>
            </w:tcBorders>
            <w:shd w:val="clear" w:color="auto" w:fill="FFFF00"/>
          </w:tcPr>
          <w:p w14:paraId="7975A9F5" w14:textId="3BEB9C63" w:rsidR="00C94D75" w:rsidRDefault="00C94D75" w:rsidP="001907BC">
            <w:pPr>
              <w:spacing w:line="360" w:lineRule="auto"/>
              <w:jc w:val="both"/>
            </w:pPr>
            <w:r>
              <w:t>Mahdollinen</w:t>
            </w:r>
          </w:p>
        </w:tc>
        <w:tc>
          <w:tcPr>
            <w:tcW w:w="2552" w:type="dxa"/>
            <w:tcBorders>
              <w:left w:val="single" w:sz="12" w:space="0" w:color="000000" w:themeColor="text1"/>
            </w:tcBorders>
            <w:shd w:val="clear" w:color="auto" w:fill="FFFF00"/>
          </w:tcPr>
          <w:p w14:paraId="058F0A4D" w14:textId="77777777" w:rsidR="00C94D75" w:rsidRDefault="00C94D75" w:rsidP="001907BC">
            <w:pPr>
              <w:spacing w:line="360" w:lineRule="auto"/>
              <w:jc w:val="both"/>
            </w:pPr>
          </w:p>
        </w:tc>
        <w:tc>
          <w:tcPr>
            <w:tcW w:w="2693" w:type="dxa"/>
            <w:shd w:val="clear" w:color="auto" w:fill="FFFF00"/>
          </w:tcPr>
          <w:p w14:paraId="649F18FF" w14:textId="77777777" w:rsidR="00C94D75" w:rsidRPr="00E155CA" w:rsidRDefault="00A53824" w:rsidP="001907BC">
            <w:pPr>
              <w:pStyle w:val="Luettelokappale"/>
              <w:numPr>
                <w:ilvl w:val="0"/>
                <w:numId w:val="3"/>
              </w:numPr>
              <w:spacing w:line="360" w:lineRule="auto"/>
              <w:jc w:val="both"/>
            </w:pPr>
            <w:r w:rsidRPr="00E155CA">
              <w:t>Aikataulun pettäminen</w:t>
            </w:r>
          </w:p>
          <w:p w14:paraId="5257C02C" w14:textId="188942CF" w:rsidR="00932AD5" w:rsidRPr="00E155CA" w:rsidRDefault="00E155CA" w:rsidP="001907BC">
            <w:pPr>
              <w:pStyle w:val="Luettelokappale"/>
              <w:numPr>
                <w:ilvl w:val="0"/>
                <w:numId w:val="3"/>
              </w:numPr>
              <w:spacing w:line="360" w:lineRule="auto"/>
              <w:jc w:val="both"/>
            </w:pPr>
            <w:r w:rsidRPr="00E155CA">
              <w:t>Työnjaon epäonnistuminen</w:t>
            </w:r>
          </w:p>
        </w:tc>
        <w:tc>
          <w:tcPr>
            <w:tcW w:w="2828" w:type="dxa"/>
            <w:shd w:val="clear" w:color="auto" w:fill="FF0000"/>
          </w:tcPr>
          <w:p w14:paraId="32061012" w14:textId="289D1F8A" w:rsidR="00C94D75" w:rsidRPr="00E155CA" w:rsidRDefault="00A53824" w:rsidP="001907BC">
            <w:pPr>
              <w:pStyle w:val="Luettelokappale"/>
              <w:numPr>
                <w:ilvl w:val="0"/>
                <w:numId w:val="3"/>
              </w:numPr>
              <w:spacing w:line="360" w:lineRule="auto"/>
              <w:jc w:val="both"/>
            </w:pPr>
            <w:r w:rsidRPr="00E155CA">
              <w:t>Vaatimusmäärittely jää epätarkaksi</w:t>
            </w:r>
          </w:p>
        </w:tc>
      </w:tr>
      <w:tr w:rsidR="00C94D75" w14:paraId="574EAF77" w14:textId="77777777" w:rsidTr="00D323FD">
        <w:trPr>
          <w:trHeight w:val="738"/>
        </w:trPr>
        <w:tc>
          <w:tcPr>
            <w:tcW w:w="1838" w:type="dxa"/>
            <w:tcBorders>
              <w:right w:val="single" w:sz="12" w:space="0" w:color="000000" w:themeColor="text1"/>
            </w:tcBorders>
            <w:shd w:val="clear" w:color="auto" w:fill="FF0000"/>
          </w:tcPr>
          <w:p w14:paraId="6B72B111" w14:textId="4A935550" w:rsidR="00C94D75" w:rsidRDefault="00C94D75" w:rsidP="001907BC">
            <w:pPr>
              <w:spacing w:line="360" w:lineRule="auto"/>
              <w:jc w:val="both"/>
            </w:pPr>
            <w:r>
              <w:t>Todennäköinen</w:t>
            </w:r>
          </w:p>
        </w:tc>
        <w:tc>
          <w:tcPr>
            <w:tcW w:w="2552" w:type="dxa"/>
            <w:tcBorders>
              <w:left w:val="single" w:sz="12" w:space="0" w:color="000000" w:themeColor="text1"/>
            </w:tcBorders>
            <w:shd w:val="clear" w:color="auto" w:fill="FF0000"/>
          </w:tcPr>
          <w:p w14:paraId="74ECADBB" w14:textId="276165BD" w:rsidR="00C94D75" w:rsidRPr="00E155CA" w:rsidRDefault="4D1D9B59" w:rsidP="001907BC">
            <w:pPr>
              <w:pStyle w:val="Luettelokappale"/>
              <w:numPr>
                <w:ilvl w:val="0"/>
                <w:numId w:val="3"/>
              </w:numPr>
              <w:spacing w:line="360" w:lineRule="auto"/>
              <w:jc w:val="both"/>
            </w:pPr>
            <w:r w:rsidRPr="00E155CA">
              <w:t xml:space="preserve">Vähäinen </w:t>
            </w:r>
            <w:r w:rsidR="000B365B">
              <w:t xml:space="preserve">tieto ja </w:t>
            </w:r>
            <w:r w:rsidRPr="00E155CA">
              <w:t>kokemu</w:t>
            </w:r>
            <w:r w:rsidR="000B365B">
              <w:t>kset</w:t>
            </w:r>
            <w:r w:rsidRPr="00E155CA">
              <w:t xml:space="preserve"> tulospalvelun käytöstä</w:t>
            </w:r>
          </w:p>
        </w:tc>
        <w:tc>
          <w:tcPr>
            <w:tcW w:w="2693" w:type="dxa"/>
            <w:shd w:val="clear" w:color="auto" w:fill="FF0000"/>
          </w:tcPr>
          <w:p w14:paraId="3F573BBA" w14:textId="19746F17" w:rsidR="00C94D75" w:rsidRPr="004734FA" w:rsidRDefault="004734FA" w:rsidP="001907BC">
            <w:pPr>
              <w:pStyle w:val="Luettelokappale"/>
              <w:numPr>
                <w:ilvl w:val="0"/>
                <w:numId w:val="3"/>
              </w:numPr>
              <w:spacing w:line="360" w:lineRule="auto"/>
              <w:jc w:val="both"/>
            </w:pPr>
            <w:r>
              <w:t>Sairastuminen</w:t>
            </w:r>
          </w:p>
        </w:tc>
        <w:tc>
          <w:tcPr>
            <w:tcW w:w="2828" w:type="dxa"/>
            <w:shd w:val="clear" w:color="auto" w:fill="FF0000"/>
          </w:tcPr>
          <w:p w14:paraId="29FFD9AE" w14:textId="48A00E73" w:rsidR="00C94D75" w:rsidRDefault="00C94D75" w:rsidP="001907BC">
            <w:pPr>
              <w:spacing w:line="360" w:lineRule="auto"/>
              <w:jc w:val="both"/>
            </w:pPr>
          </w:p>
        </w:tc>
      </w:tr>
    </w:tbl>
    <w:p w14:paraId="20150CC8" w14:textId="506E2DE4" w:rsidR="00596141" w:rsidRDefault="00596141" w:rsidP="000809A8">
      <w:pPr>
        <w:spacing w:line="360" w:lineRule="auto"/>
        <w:jc w:val="both"/>
      </w:pPr>
      <w:r>
        <w:t>TAULUKKO 1. Riskimatriisi</w:t>
      </w:r>
    </w:p>
    <w:p w14:paraId="3BB17BDF" w14:textId="77777777" w:rsidR="009051D1" w:rsidRDefault="009051D1" w:rsidP="001907BC">
      <w:pPr>
        <w:spacing w:line="360" w:lineRule="auto"/>
        <w:jc w:val="both"/>
      </w:pPr>
    </w:p>
    <w:p w14:paraId="38D4E49A" w14:textId="5AC6266F" w:rsidR="00810112" w:rsidRDefault="00835991" w:rsidP="000809A8">
      <w:pPr>
        <w:spacing w:line="360" w:lineRule="auto"/>
        <w:jc w:val="both"/>
      </w:pPr>
      <w:r>
        <w:t>Epätodennäköis</w:t>
      </w:r>
      <w:r w:rsidR="001B567D">
        <w:t>tä on, että yhteistyö ryhmän sisällä</w:t>
      </w:r>
      <w:r w:rsidR="00300037">
        <w:t xml:space="preserve"> ei toimisi, mutta mikäli </w:t>
      </w:r>
      <w:r w:rsidR="00BB56AC">
        <w:t>riski toteutuu, niin seuraus olisi vakava lopputuloksen kannalta.</w:t>
      </w:r>
      <w:r w:rsidR="000809A8">
        <w:t xml:space="preserve"> </w:t>
      </w:r>
      <w:r w:rsidR="00810112">
        <w:t xml:space="preserve">Toinen epätodennäköinen mutta erittäin haitallinen riski on tekniset ongelmat. </w:t>
      </w:r>
      <w:r w:rsidR="00A13302">
        <w:t xml:space="preserve">Esimerkiksi dokumentin epätarkoituksenmukainen tuhoutuminen </w:t>
      </w:r>
      <w:r w:rsidR="00C75E9B">
        <w:t xml:space="preserve">tai </w:t>
      </w:r>
      <w:r w:rsidR="003824E8">
        <w:t>ryhmän jäsenen tietokoneen rikkoutuminen voisi aiheuttaa erittäin vakavia seurauksia.</w:t>
      </w:r>
    </w:p>
    <w:p w14:paraId="144EF2C9" w14:textId="77777777" w:rsidR="00BB56AC" w:rsidRDefault="00BB56AC" w:rsidP="000809A8">
      <w:pPr>
        <w:spacing w:line="360" w:lineRule="auto"/>
        <w:jc w:val="both"/>
      </w:pPr>
    </w:p>
    <w:p w14:paraId="3A11C116" w14:textId="6AA4670C" w:rsidR="00835991" w:rsidRDefault="00BB56AC" w:rsidP="000809A8">
      <w:pPr>
        <w:spacing w:line="360" w:lineRule="auto"/>
        <w:jc w:val="both"/>
      </w:pPr>
      <w:r>
        <w:t xml:space="preserve">Mahdollista on, että työnjako epäonnistuu eli työt jakautuvat epätasaisesti projektin jäsenten kesken, jonka seuraus olisi haitallinen, mikäli se vaikuttaa lopputulokseen negatiivisesti. </w:t>
      </w:r>
      <w:r w:rsidR="00B50E69">
        <w:t>Aikataulun pettäminen</w:t>
      </w:r>
      <w:r w:rsidR="004615D2">
        <w:t xml:space="preserve"> o</w:t>
      </w:r>
      <w:r w:rsidR="00B50E69">
        <w:t>n mahdollista, sillä</w:t>
      </w:r>
      <w:r w:rsidR="004615D2">
        <w:t xml:space="preserve"> </w:t>
      </w:r>
      <w:r w:rsidR="00B50E69">
        <w:t>aikataulu ohjelmistoprojektin toteutukseen teoriatasolla on todella tiukka. Se olisi s</w:t>
      </w:r>
      <w:r w:rsidR="004615D2">
        <w:t>euraukseltaan haitalli</w:t>
      </w:r>
      <w:r w:rsidR="00B50E69">
        <w:t>sta</w:t>
      </w:r>
      <w:r w:rsidR="004615D2">
        <w:t xml:space="preserve"> oppimisprosessin ja tehtävän arvosanan kannalta. </w:t>
      </w:r>
      <w:r w:rsidR="00243104">
        <w:t>Vaatimusmäärittelyn jääminen epätarkaksi on mahdollista, kun kyseessä on</w:t>
      </w:r>
      <w:r w:rsidR="00AE64CE">
        <w:t xml:space="preserve"> jokaisen projektinjäsenen</w:t>
      </w:r>
      <w:r w:rsidR="00243104">
        <w:t xml:space="preserve"> ensimmäinen ohjelmistotuotannon projekti</w:t>
      </w:r>
      <w:r w:rsidR="00AE64CE">
        <w:t xml:space="preserve">. </w:t>
      </w:r>
      <w:r w:rsidR="00C84C4A">
        <w:t>Seuraus olisi lopputuloksen kannalta vakava</w:t>
      </w:r>
      <w:r w:rsidR="00D05208">
        <w:t>, sillä vaatimusmäärittely on olennainen osa onnistuneen ohjelmiston luomista.</w:t>
      </w:r>
    </w:p>
    <w:p w14:paraId="1CB9CEBC" w14:textId="77777777" w:rsidR="00BB56AC" w:rsidRDefault="00BB56AC" w:rsidP="000809A8">
      <w:pPr>
        <w:spacing w:line="360" w:lineRule="auto"/>
        <w:jc w:val="both"/>
      </w:pPr>
    </w:p>
    <w:p w14:paraId="14D975F8" w14:textId="267A5282" w:rsidR="00A53824" w:rsidRPr="002D64C8" w:rsidRDefault="00BB56AC" w:rsidP="001907BC">
      <w:pPr>
        <w:spacing w:line="360" w:lineRule="auto"/>
        <w:jc w:val="both"/>
      </w:pPr>
      <w:r>
        <w:t>Tode</w:t>
      </w:r>
      <w:r w:rsidR="000B365B">
        <w:t>nnäköinen riski on, että vähäinen tieto ja kokemukset tulospalvelujen käytöstä</w:t>
      </w:r>
      <w:r w:rsidR="006D7D99">
        <w:t xml:space="preserve"> vaikuttavat tulospalvelun lopputulokseen. </w:t>
      </w:r>
      <w:r w:rsidR="00D951B7">
        <w:t xml:space="preserve">Usein siitä on apua, että palvelun aihe on tuttu ja </w:t>
      </w:r>
      <w:r w:rsidR="00EC0A71">
        <w:t xml:space="preserve">se antaisi hyvää näkökulmaa </w:t>
      </w:r>
      <w:r w:rsidR="00A30FAF">
        <w:lastRenderedPageBreak/>
        <w:t xml:space="preserve">esimerkiksi palvelussa </w:t>
      </w:r>
      <w:r w:rsidR="00EC0A71">
        <w:t>tarvittaviin ominaisuuksiin</w:t>
      </w:r>
      <w:r w:rsidR="00A30FAF">
        <w:t xml:space="preserve">. </w:t>
      </w:r>
      <w:r w:rsidR="007043B7">
        <w:t xml:space="preserve">Arvioimme kuitenkin vaikutuksen olevan vähäinen, sillä tämän </w:t>
      </w:r>
      <w:r w:rsidR="00A30FAF">
        <w:t xml:space="preserve">riskin vuoksi käytimme </w:t>
      </w:r>
      <w:proofErr w:type="spellStart"/>
      <w:r w:rsidR="00A30FAF">
        <w:t>benchmarkkausta</w:t>
      </w:r>
      <w:proofErr w:type="spellEnd"/>
      <w:r w:rsidR="00A30FAF">
        <w:t xml:space="preserve"> vaatimusmäärittelyn apuna.</w:t>
      </w:r>
    </w:p>
    <w:p w14:paraId="2D8271F5" w14:textId="77777777" w:rsidR="00D235A1" w:rsidRPr="002D64C8" w:rsidRDefault="00D235A1" w:rsidP="001907BC">
      <w:pPr>
        <w:spacing w:line="360" w:lineRule="auto"/>
        <w:jc w:val="both"/>
      </w:pPr>
    </w:p>
    <w:p w14:paraId="75DC49A7" w14:textId="16B90C74" w:rsidR="259BEF3B" w:rsidRDefault="12EEECD9" w:rsidP="00101E11">
      <w:pPr>
        <w:pStyle w:val="Otsikko2"/>
        <w:numPr>
          <w:ilvl w:val="1"/>
          <w:numId w:val="0"/>
        </w:numPr>
        <w:jc w:val="both"/>
      </w:pPr>
      <w:bookmarkStart w:id="19" w:name="_Toc153127399"/>
      <w:r>
        <w:t>3.5 Aikataulutus</w:t>
      </w:r>
      <w:bookmarkEnd w:id="19"/>
    </w:p>
    <w:p w14:paraId="41A41B21" w14:textId="373718BB" w:rsidR="00240874" w:rsidRPr="005874B5" w:rsidRDefault="002B7C86" w:rsidP="001907BC">
      <w:pPr>
        <w:spacing w:line="360" w:lineRule="auto"/>
        <w:jc w:val="both"/>
      </w:pPr>
      <w:r>
        <w:t>Projekti</w:t>
      </w:r>
      <w:r w:rsidR="00B60E2E">
        <w:t>n aikataulu sisältää viikkotavoitteet</w:t>
      </w:r>
      <w:r w:rsidR="00CD23CA">
        <w:t xml:space="preserve">: </w:t>
      </w:r>
    </w:p>
    <w:p w14:paraId="5DAEBEAE" w14:textId="77777777" w:rsidR="00C066FE" w:rsidRPr="00C066FE" w:rsidRDefault="00C066FE" w:rsidP="001907BC">
      <w:pPr>
        <w:numPr>
          <w:ilvl w:val="0"/>
          <w:numId w:val="10"/>
        </w:numPr>
        <w:spacing w:line="360" w:lineRule="auto"/>
        <w:jc w:val="both"/>
        <w:rPr>
          <w:b/>
          <w:bCs/>
        </w:rPr>
      </w:pPr>
      <w:r w:rsidRPr="00C066FE">
        <w:rPr>
          <w:b/>
          <w:bCs/>
        </w:rPr>
        <w:t>Viikko 1:</w:t>
      </w:r>
    </w:p>
    <w:p w14:paraId="124A265B" w14:textId="45FA3FB6" w:rsidR="00C066FE" w:rsidRPr="00C066FE" w:rsidRDefault="002D2878" w:rsidP="001907BC">
      <w:pPr>
        <w:numPr>
          <w:ilvl w:val="1"/>
          <w:numId w:val="10"/>
        </w:numPr>
        <w:spacing w:line="360" w:lineRule="auto"/>
        <w:jc w:val="both"/>
      </w:pPr>
      <w:r>
        <w:t xml:space="preserve">Erilaisiin tulospalveluihin tutustuminen ja </w:t>
      </w:r>
      <w:r w:rsidR="00502011">
        <w:t>aiheen valinta</w:t>
      </w:r>
      <w:r w:rsidR="00E4576D">
        <w:t>.</w:t>
      </w:r>
      <w:r w:rsidR="00C066FE" w:rsidRPr="00C066FE">
        <w:t xml:space="preserve"> </w:t>
      </w:r>
    </w:p>
    <w:p w14:paraId="4F945AC3" w14:textId="47B5EAEE" w:rsidR="00C066FE" w:rsidRPr="00C066FE" w:rsidRDefault="00C066FE" w:rsidP="001907BC">
      <w:pPr>
        <w:numPr>
          <w:ilvl w:val="0"/>
          <w:numId w:val="10"/>
        </w:numPr>
        <w:spacing w:line="360" w:lineRule="auto"/>
        <w:jc w:val="both"/>
        <w:rPr>
          <w:b/>
          <w:bCs/>
        </w:rPr>
      </w:pPr>
      <w:r w:rsidRPr="00C066FE">
        <w:rPr>
          <w:b/>
          <w:bCs/>
        </w:rPr>
        <w:t>Viikko 2</w:t>
      </w:r>
      <w:r w:rsidR="007A059F">
        <w:rPr>
          <w:b/>
          <w:bCs/>
        </w:rPr>
        <w:t>:</w:t>
      </w:r>
    </w:p>
    <w:p w14:paraId="096AC6B5" w14:textId="6213534B" w:rsidR="00C066FE" w:rsidRPr="00C066FE" w:rsidRDefault="00E4576D" w:rsidP="001907BC">
      <w:pPr>
        <w:numPr>
          <w:ilvl w:val="1"/>
          <w:numId w:val="10"/>
        </w:numPr>
        <w:spacing w:line="360" w:lineRule="auto"/>
        <w:jc w:val="both"/>
      </w:pPr>
      <w:r>
        <w:t>Raportin työstäminen alkaa. Johdannon</w:t>
      </w:r>
      <w:r w:rsidR="00A40C5B">
        <w:t xml:space="preserve"> ja vaatimusmäärittelyn </w:t>
      </w:r>
      <w:r w:rsidR="00960901">
        <w:t>kirjoittaminen</w:t>
      </w:r>
      <w:r w:rsidR="00240874">
        <w:t>.</w:t>
      </w:r>
    </w:p>
    <w:p w14:paraId="0B61787A" w14:textId="29028ADF" w:rsidR="00C066FE" w:rsidRPr="00C066FE" w:rsidRDefault="00C066FE" w:rsidP="001907BC">
      <w:pPr>
        <w:numPr>
          <w:ilvl w:val="0"/>
          <w:numId w:val="10"/>
        </w:numPr>
        <w:spacing w:line="360" w:lineRule="auto"/>
        <w:jc w:val="both"/>
        <w:rPr>
          <w:b/>
          <w:bCs/>
        </w:rPr>
      </w:pPr>
      <w:r w:rsidRPr="00C066FE">
        <w:rPr>
          <w:b/>
          <w:bCs/>
        </w:rPr>
        <w:t>Viikko 3</w:t>
      </w:r>
      <w:r w:rsidR="007A059F">
        <w:rPr>
          <w:b/>
          <w:bCs/>
        </w:rPr>
        <w:t>:</w:t>
      </w:r>
    </w:p>
    <w:p w14:paraId="355799B7" w14:textId="52C40FE5" w:rsidR="00C066FE" w:rsidRPr="00C066FE" w:rsidRDefault="00960901" w:rsidP="001907BC">
      <w:pPr>
        <w:numPr>
          <w:ilvl w:val="1"/>
          <w:numId w:val="10"/>
        </w:numPr>
        <w:spacing w:line="360" w:lineRule="auto"/>
        <w:jc w:val="both"/>
      </w:pPr>
      <w:r>
        <w:t>Projektisuunnitelman teko.</w:t>
      </w:r>
      <w:r w:rsidR="00C066FE" w:rsidRPr="00C066FE">
        <w:t xml:space="preserve"> </w:t>
      </w:r>
      <w:r>
        <w:t>P</w:t>
      </w:r>
      <w:r w:rsidR="00C066FE" w:rsidRPr="00C066FE">
        <w:t xml:space="preserve">itää sisällään </w:t>
      </w:r>
      <w:r>
        <w:t xml:space="preserve">myös </w:t>
      </w:r>
      <w:proofErr w:type="spellStart"/>
      <w:r w:rsidR="00C066FE" w:rsidRPr="00C066FE">
        <w:t>Trellon</w:t>
      </w:r>
      <w:proofErr w:type="spellEnd"/>
      <w:r w:rsidR="00C066FE" w:rsidRPr="00C066FE">
        <w:t xml:space="preserve"> käytön ja roolituksen</w:t>
      </w:r>
      <w:r w:rsidR="00A40C5B">
        <w:t>.</w:t>
      </w:r>
    </w:p>
    <w:p w14:paraId="28A3E169" w14:textId="619661C1" w:rsidR="00C066FE" w:rsidRPr="00C066FE" w:rsidRDefault="00C066FE" w:rsidP="001907BC">
      <w:pPr>
        <w:numPr>
          <w:ilvl w:val="0"/>
          <w:numId w:val="10"/>
        </w:numPr>
        <w:spacing w:line="360" w:lineRule="auto"/>
        <w:jc w:val="both"/>
        <w:rPr>
          <w:b/>
          <w:bCs/>
        </w:rPr>
      </w:pPr>
      <w:r w:rsidRPr="00C066FE">
        <w:rPr>
          <w:b/>
          <w:bCs/>
        </w:rPr>
        <w:t>Viikko 4</w:t>
      </w:r>
      <w:r w:rsidR="007A059F">
        <w:rPr>
          <w:b/>
          <w:bCs/>
        </w:rPr>
        <w:t>:</w:t>
      </w:r>
    </w:p>
    <w:p w14:paraId="746D8264" w14:textId="1AF77904" w:rsidR="00C066FE" w:rsidRPr="00C066FE" w:rsidRDefault="00960901" w:rsidP="001907BC">
      <w:pPr>
        <w:numPr>
          <w:ilvl w:val="1"/>
          <w:numId w:val="10"/>
        </w:numPr>
        <w:spacing w:line="360" w:lineRule="auto"/>
        <w:jc w:val="both"/>
      </w:pPr>
      <w:r>
        <w:t>Arkkitehtuurisuu</w:t>
      </w:r>
      <w:r w:rsidR="00101E11">
        <w:t xml:space="preserve">nnittelu, </w:t>
      </w:r>
      <w:r w:rsidR="00C066FE" w:rsidRPr="00C066FE">
        <w:t>moduulisuunnittel</w:t>
      </w:r>
      <w:r w:rsidR="00101E11">
        <w:t>u</w:t>
      </w:r>
      <w:r w:rsidR="005C5258">
        <w:t xml:space="preserve"> ja saavutettavuu</w:t>
      </w:r>
      <w:r w:rsidR="00101E11">
        <w:t>s.</w:t>
      </w:r>
    </w:p>
    <w:p w14:paraId="28303E7A" w14:textId="613113A9" w:rsidR="00C066FE" w:rsidRPr="00C066FE" w:rsidRDefault="00C066FE" w:rsidP="001907BC">
      <w:pPr>
        <w:numPr>
          <w:ilvl w:val="0"/>
          <w:numId w:val="10"/>
        </w:numPr>
        <w:spacing w:line="360" w:lineRule="auto"/>
        <w:jc w:val="both"/>
        <w:rPr>
          <w:b/>
          <w:bCs/>
        </w:rPr>
      </w:pPr>
      <w:r w:rsidRPr="00C066FE">
        <w:rPr>
          <w:b/>
          <w:bCs/>
        </w:rPr>
        <w:t>Viikko 5</w:t>
      </w:r>
      <w:r w:rsidR="007A059F">
        <w:rPr>
          <w:b/>
          <w:bCs/>
        </w:rPr>
        <w:t>:</w:t>
      </w:r>
    </w:p>
    <w:p w14:paraId="5DD98371" w14:textId="615CC8FB" w:rsidR="00C066FE" w:rsidRPr="00C066FE" w:rsidRDefault="00101E11" w:rsidP="001907BC">
      <w:pPr>
        <w:numPr>
          <w:ilvl w:val="1"/>
          <w:numId w:val="10"/>
        </w:numPr>
        <w:spacing w:line="360" w:lineRule="auto"/>
        <w:jc w:val="both"/>
      </w:pPr>
      <w:r>
        <w:t>T</w:t>
      </w:r>
      <w:r w:rsidR="00C066FE" w:rsidRPr="00C066FE">
        <w:t>uotteen hallin</w:t>
      </w:r>
      <w:r>
        <w:t>ta</w:t>
      </w:r>
      <w:r w:rsidR="005C5258">
        <w:t xml:space="preserve"> ja versioi</w:t>
      </w:r>
      <w:r>
        <w:t>nti</w:t>
      </w:r>
    </w:p>
    <w:p w14:paraId="67B02BA3" w14:textId="32CC1F79" w:rsidR="00C066FE" w:rsidRPr="00C066FE" w:rsidRDefault="00C066FE" w:rsidP="001907BC">
      <w:pPr>
        <w:numPr>
          <w:ilvl w:val="0"/>
          <w:numId w:val="10"/>
        </w:numPr>
        <w:spacing w:line="360" w:lineRule="auto"/>
        <w:jc w:val="both"/>
        <w:rPr>
          <w:b/>
          <w:bCs/>
        </w:rPr>
      </w:pPr>
      <w:r w:rsidRPr="00C066FE">
        <w:rPr>
          <w:b/>
          <w:bCs/>
        </w:rPr>
        <w:t>Viikko 6</w:t>
      </w:r>
      <w:r w:rsidR="007A059F">
        <w:rPr>
          <w:b/>
          <w:bCs/>
        </w:rPr>
        <w:t>:</w:t>
      </w:r>
    </w:p>
    <w:p w14:paraId="6C87091E" w14:textId="4F3D6066" w:rsidR="00C066FE" w:rsidRPr="00C066FE" w:rsidRDefault="00C066FE" w:rsidP="001907BC">
      <w:pPr>
        <w:numPr>
          <w:ilvl w:val="1"/>
          <w:numId w:val="10"/>
        </w:numPr>
        <w:spacing w:line="360" w:lineRule="auto"/>
        <w:jc w:val="both"/>
      </w:pPr>
      <w:r w:rsidRPr="00C066FE">
        <w:t>Testaussuunnitelma</w:t>
      </w:r>
      <w:r w:rsidR="005C5258">
        <w:t xml:space="preserve">, loppuraportin </w:t>
      </w:r>
      <w:r w:rsidR="00101E11">
        <w:t xml:space="preserve">viimeistely </w:t>
      </w:r>
      <w:r w:rsidR="005C5258">
        <w:t xml:space="preserve">ja </w:t>
      </w:r>
      <w:r w:rsidR="00C35072">
        <w:t>esittelyvideon</w:t>
      </w:r>
      <w:r w:rsidR="00101E11">
        <w:t xml:space="preserve"> kuvaus</w:t>
      </w:r>
      <w:r w:rsidR="00C35072">
        <w:t>.</w:t>
      </w:r>
    </w:p>
    <w:p w14:paraId="6E9C7F71" w14:textId="77777777" w:rsidR="00351A92" w:rsidRDefault="00351A92" w:rsidP="001907BC">
      <w:pPr>
        <w:spacing w:line="360" w:lineRule="auto"/>
        <w:jc w:val="both"/>
      </w:pPr>
    </w:p>
    <w:p w14:paraId="63BA2EB5" w14:textId="4553F96B" w:rsidR="28A3B84D" w:rsidRDefault="00351A92" w:rsidP="001907BC">
      <w:pPr>
        <w:spacing w:line="360" w:lineRule="auto"/>
        <w:jc w:val="both"/>
      </w:pPr>
      <w:r>
        <w:t>Ketterän ohjelmistokehityksen mukaisesti olemme tarpeen mukaan palanneet aiempiin osa-alueisiin ja täydentäneet niitä.</w:t>
      </w:r>
    </w:p>
    <w:p w14:paraId="17A7D938" w14:textId="0F915C3A" w:rsidR="7AC4B822" w:rsidRDefault="500AA671" w:rsidP="1B97AC5F">
      <w:pPr>
        <w:pStyle w:val="Otsikko1"/>
      </w:pPr>
      <w:r>
        <w:lastRenderedPageBreak/>
        <w:t xml:space="preserve"> </w:t>
      </w:r>
      <w:bookmarkStart w:id="20" w:name="_Toc153127400"/>
      <w:r w:rsidR="00067419">
        <w:t>Arkkitehtuurisuunnittelu / moduulisuunnittelu / saavutettavuus</w:t>
      </w:r>
      <w:bookmarkEnd w:id="20"/>
    </w:p>
    <w:p w14:paraId="20099805" w14:textId="77581008" w:rsidR="00C777D1" w:rsidRDefault="7894B645" w:rsidP="003B2876">
      <w:pPr>
        <w:pStyle w:val="Otsikko2"/>
      </w:pPr>
      <w:bookmarkStart w:id="21" w:name="_Toc153127401"/>
      <w:r>
        <w:t>Arkkitehtuurisuunnittelu</w:t>
      </w:r>
      <w:bookmarkEnd w:id="21"/>
    </w:p>
    <w:p w14:paraId="31B36CA1" w14:textId="30B605C8" w:rsidR="162B5CB7" w:rsidRDefault="162B5CB7" w:rsidP="00101E11">
      <w:pPr>
        <w:spacing w:line="360" w:lineRule="auto"/>
        <w:jc w:val="both"/>
      </w:pPr>
      <w:r>
        <w:t xml:space="preserve">Arkkitehtuurisuunnittelussa määritellään ohjelmistossa olevat rakenteelliset osat sekä ohjelmistossa olevat rajapinnat ja niiden </w:t>
      </w:r>
      <w:r w:rsidR="32AB8793">
        <w:t>yhteydet toisiinsa.</w:t>
      </w:r>
    </w:p>
    <w:p w14:paraId="2797A969" w14:textId="4971DCC1" w:rsidR="526A57E2" w:rsidRDefault="5CE09B6F" w:rsidP="79DC26E5">
      <w:pPr>
        <w:spacing w:line="360" w:lineRule="auto"/>
        <w:jc w:val="both"/>
      </w:pPr>
      <w:r>
        <w:t>Tämän o</w:t>
      </w:r>
      <w:r w:rsidR="621D6B58">
        <w:t>hjelmisto</w:t>
      </w:r>
      <w:r w:rsidR="342B5AFC">
        <w:t>n arkkitehtuurisuunnittelussa hyödynnetää</w:t>
      </w:r>
      <w:r w:rsidR="1DCB4A2E">
        <w:t>n</w:t>
      </w:r>
      <w:r w:rsidR="342B5AFC">
        <w:t xml:space="preserve"> </w:t>
      </w:r>
      <w:r w:rsidR="621D6B58">
        <w:t>MVC-mallia.</w:t>
      </w:r>
      <w:r w:rsidR="7819D74C">
        <w:t xml:space="preserve"> Ohjelmaa </w:t>
      </w:r>
      <w:r w:rsidR="3F2616EF">
        <w:t xml:space="preserve">käytettäessä käyttäjä ei ole suoraan yhteydessä palvelimeen, vaan toiminta tapahtuu käyttöliittymän kautta. </w:t>
      </w:r>
      <w:r w:rsidR="4BCD5528">
        <w:t>MVC on lyhenne</w:t>
      </w:r>
      <w:r w:rsidR="48E2B26E">
        <w:t>, joka koostuu</w:t>
      </w:r>
      <w:r w:rsidR="4BCD5528">
        <w:t xml:space="preserve"> </w:t>
      </w:r>
      <w:r w:rsidR="2E4230FE">
        <w:t xml:space="preserve">englanninkielisistä </w:t>
      </w:r>
      <w:r w:rsidR="4BCD5528">
        <w:t xml:space="preserve">sanoista </w:t>
      </w:r>
      <w:proofErr w:type="spellStart"/>
      <w:r w:rsidR="4BCD5528">
        <w:t>model</w:t>
      </w:r>
      <w:proofErr w:type="spellEnd"/>
      <w:r w:rsidR="4BCD5528">
        <w:t xml:space="preserve"> (malli), </w:t>
      </w:r>
      <w:proofErr w:type="spellStart"/>
      <w:r w:rsidR="4BCD5528">
        <w:t>view</w:t>
      </w:r>
      <w:proofErr w:type="spellEnd"/>
      <w:r w:rsidR="4BCD5528">
        <w:t xml:space="preserve"> (näkymä) ja </w:t>
      </w:r>
      <w:proofErr w:type="spellStart"/>
      <w:r w:rsidR="4BCD5528">
        <w:t>controller</w:t>
      </w:r>
      <w:proofErr w:type="spellEnd"/>
      <w:r w:rsidR="4BCD5528">
        <w:t xml:space="preserve"> (ohjain).</w:t>
      </w:r>
      <w:r w:rsidR="621D6B58">
        <w:t xml:space="preserve"> </w:t>
      </w:r>
      <w:r w:rsidR="48C92AAE">
        <w:t xml:space="preserve">Näkymä sisältää kaiken mikä on käyttäjän nähtävillä. Malli pitää sisällään järjestelmässä olevat tiedot ja niiden muokkaamisen ja ohjain toimii näiden kahden osa-alueen välillä. Kun käyttäjä antaa pyynnön näkymästä, ohjain välittää sen mallille ja malli lähettää tiedot takaisin käyttäjän näkymälle. </w:t>
      </w:r>
      <w:r w:rsidR="2FB659B1">
        <w:t xml:space="preserve">MVC-mallissa ohjelmisto jaetaan kolmeen osa-alueeseen, malliin, näkymään ja ohjaimeen. MVC-arkkitehtuuri soveltuu hyvin www-ohjelmiston kehitykseen, sillä eri osat </w:t>
      </w:r>
      <w:r w:rsidR="53DAC101">
        <w:t>pystytään helposti erottamaan toisistaan</w:t>
      </w:r>
      <w:r w:rsidR="2FB659B1">
        <w:t>.</w:t>
      </w:r>
      <w:r w:rsidR="0BC0429F">
        <w:t xml:space="preserve"> </w:t>
      </w:r>
      <w:r w:rsidR="0ED2C0B9">
        <w:t>T</w:t>
      </w:r>
      <w:r w:rsidR="77C7FE0F">
        <w:t>ulospalvelu-ohjelmiston kehittämiseen</w:t>
      </w:r>
      <w:r w:rsidR="0ED2C0B9">
        <w:t xml:space="preserve"> MVC-malli sopii hyvin myös sen takia, että käyttöliittymä on erillään mu</w:t>
      </w:r>
      <w:r w:rsidR="09C0997B">
        <w:t>ista toiminnallisuuksista</w:t>
      </w:r>
      <w:r w:rsidR="0ED2C0B9">
        <w:t xml:space="preserve"> ja koodia on siten helpompi muokata myöhemmin.</w:t>
      </w:r>
      <w:r w:rsidR="6E2F94EC">
        <w:t xml:space="preserve"> (Mäkilä, 2011.)</w:t>
      </w:r>
      <w:r w:rsidR="65877C24">
        <w:t xml:space="preserve"> </w:t>
      </w:r>
      <w:r w:rsidR="526A57E2">
        <w:t>Tulospalvelu</w:t>
      </w:r>
      <w:r w:rsidR="0A24748E">
        <w:t>ssa olevat otteluihin ja joukkueisiin liittyvät</w:t>
      </w:r>
      <w:r w:rsidR="526A57E2">
        <w:t xml:space="preserve"> tiedot</w:t>
      </w:r>
      <w:r w:rsidR="772F0793">
        <w:t xml:space="preserve"> tulevat</w:t>
      </w:r>
      <w:r w:rsidR="526A57E2">
        <w:t xml:space="preserve"> Taso –palvelusta</w:t>
      </w:r>
      <w:r w:rsidR="14AA914D">
        <w:t xml:space="preserve"> ja ne saadaan REST-rajapinnan kautta.</w:t>
      </w:r>
      <w:r w:rsidR="200ECA41">
        <w:t xml:space="preserve"> (Suomen palloliitto.)</w:t>
      </w:r>
    </w:p>
    <w:p w14:paraId="45B9C654" w14:textId="77777777" w:rsidR="3C35C44D" w:rsidRDefault="3C35C44D" w:rsidP="79DC26E5">
      <w:pPr>
        <w:spacing w:line="360" w:lineRule="auto"/>
        <w:jc w:val="both"/>
      </w:pPr>
    </w:p>
    <w:p w14:paraId="18BBD2A4" w14:textId="5E9413EE" w:rsidR="0032137E" w:rsidRDefault="0032137E" w:rsidP="79DC26E5">
      <w:pPr>
        <w:spacing w:line="360" w:lineRule="auto"/>
        <w:jc w:val="both"/>
      </w:pPr>
      <w:r>
        <w:t>T</w:t>
      </w:r>
      <w:r w:rsidR="009B49F8">
        <w:t xml:space="preserve">ässä harjoitustyössä arkkitehtuuria </w:t>
      </w:r>
      <w:r w:rsidR="002B1707">
        <w:t>ja</w:t>
      </w:r>
      <w:r w:rsidR="009B49F8">
        <w:t xml:space="preserve"> moduuleita </w:t>
      </w:r>
      <w:r w:rsidR="001E55A7">
        <w:t xml:space="preserve">ei tarkastella </w:t>
      </w:r>
      <w:r w:rsidR="009B49F8">
        <w:t>teknisestä näkökulmasta.</w:t>
      </w:r>
      <w:r w:rsidR="00BE58B1">
        <w:t xml:space="preserve"> Käytettävät ohjelmointikielet on mainittu, mutta</w:t>
      </w:r>
      <w:r w:rsidR="002F6CAE">
        <w:t xml:space="preserve"> ohjelmoinnissa käytettäviä</w:t>
      </w:r>
      <w:r w:rsidR="00832845">
        <w:t xml:space="preserve"> olioita</w:t>
      </w:r>
      <w:r w:rsidR="00E161E6">
        <w:t xml:space="preserve"> tai tallennustapoja ei ole määritelty. T</w:t>
      </w:r>
      <w:r w:rsidR="00F42D3B">
        <w:t>arken</w:t>
      </w:r>
      <w:r w:rsidR="002B1707">
        <w:t>tavia tietoja</w:t>
      </w:r>
      <w:r w:rsidR="00F42D3B">
        <w:t xml:space="preserve"> siitä miten eri toiminnot </w:t>
      </w:r>
      <w:r w:rsidR="006C3F22">
        <w:t>käytännössä</w:t>
      </w:r>
      <w:r w:rsidR="00852AD0">
        <w:t xml:space="preserve"> </w:t>
      </w:r>
      <w:r w:rsidR="00A922A7">
        <w:t xml:space="preserve">haetaan </w:t>
      </w:r>
      <w:r w:rsidR="00852AD0">
        <w:t>taustatiedoista</w:t>
      </w:r>
      <w:r w:rsidR="006C3F22">
        <w:t xml:space="preserve"> </w:t>
      </w:r>
      <w:r w:rsidR="001E55A7">
        <w:t xml:space="preserve">ei </w:t>
      </w:r>
      <w:r w:rsidR="002B1707">
        <w:t xml:space="preserve">myöskään </w:t>
      </w:r>
      <w:r w:rsidR="001E55A7">
        <w:t>ole määritelty</w:t>
      </w:r>
      <w:r w:rsidR="002B1707">
        <w:t>.</w:t>
      </w:r>
    </w:p>
    <w:p w14:paraId="69ECBEBF" w14:textId="77777777" w:rsidR="005B2A00" w:rsidRDefault="005B2A00" w:rsidP="79DC26E5">
      <w:pPr>
        <w:spacing w:line="360" w:lineRule="auto"/>
        <w:jc w:val="both"/>
      </w:pPr>
    </w:p>
    <w:p w14:paraId="0318A1FD" w14:textId="1093F898" w:rsidR="1D79CDAE" w:rsidRDefault="1D79CDAE" w:rsidP="0E3CCB0F">
      <w:pPr>
        <w:spacing w:line="360" w:lineRule="auto"/>
        <w:jc w:val="both"/>
        <w:rPr>
          <w:b/>
        </w:rPr>
      </w:pPr>
      <w:r w:rsidRPr="0E3CCB0F">
        <w:rPr>
          <w:b/>
        </w:rPr>
        <w:t>Malli</w:t>
      </w:r>
    </w:p>
    <w:p w14:paraId="7E69970F" w14:textId="6C5CFCC6" w:rsidR="3C35C44D" w:rsidRDefault="006954EF" w:rsidP="0E3CCB0F">
      <w:pPr>
        <w:spacing w:line="360" w:lineRule="auto"/>
        <w:jc w:val="both"/>
      </w:pPr>
      <w:r>
        <w:t>O</w:t>
      </w:r>
      <w:r w:rsidR="6C318A55">
        <w:t>tteluiden tulokset sekä joukkue</w:t>
      </w:r>
      <w:r w:rsidR="00436616">
        <w:t>- ja pelaaja</w:t>
      </w:r>
      <w:r w:rsidR="6C318A55">
        <w:t xml:space="preserve">tiedot </w:t>
      </w:r>
      <w:r>
        <w:t xml:space="preserve">haetaan TASO-palvelusta </w:t>
      </w:r>
      <w:r w:rsidR="6C318A55">
        <w:t xml:space="preserve">REST-rajapinnan kautta. </w:t>
      </w:r>
    </w:p>
    <w:p w14:paraId="11B416C1" w14:textId="02583DC8" w:rsidR="3C35C44D" w:rsidRDefault="6C318A55" w:rsidP="0E3CCB0F">
      <w:pPr>
        <w:spacing w:line="360" w:lineRule="auto"/>
        <w:jc w:val="both"/>
      </w:pPr>
      <w:r>
        <w:t>Rekisteröityneen käyttäjän tie</w:t>
      </w:r>
      <w:r w:rsidR="003A324B">
        <w:t>dot tallentuvat tietokantaan ja niiden</w:t>
      </w:r>
      <w:r>
        <w:t xml:space="preserve"> muokkaami</w:t>
      </w:r>
      <w:r w:rsidR="003A324B">
        <w:t>n</w:t>
      </w:r>
      <w:r>
        <w:t>en on mahdollista ylläpi</w:t>
      </w:r>
      <w:r w:rsidR="00E246D1">
        <w:t>täji</w:t>
      </w:r>
      <w:r>
        <w:t>lle sekä käyttäjälle itselleen. Suosikkijoukkueiden valinnat tallentuvat käyttäjäkohtaisesti</w:t>
      </w:r>
      <w:r w:rsidR="0060284E">
        <w:t xml:space="preserve"> omaksi listaksi</w:t>
      </w:r>
      <w:r>
        <w:t>.</w:t>
      </w:r>
      <w:r w:rsidR="002E08A5">
        <w:t xml:space="preserve"> Ohjelmistossa </w:t>
      </w:r>
      <w:r w:rsidR="00DF06BB">
        <w:t xml:space="preserve">on oltava tallennettuna </w:t>
      </w:r>
      <w:r w:rsidR="006A59A1">
        <w:t>suomen kielen lisäksi ruo</w:t>
      </w:r>
      <w:r w:rsidR="007D1B2E">
        <w:t>t</w:t>
      </w:r>
      <w:r w:rsidR="006A59A1">
        <w:t xml:space="preserve">sin sekä englannin kielet. </w:t>
      </w:r>
    </w:p>
    <w:p w14:paraId="108A7FFA" w14:textId="54E05B25" w:rsidR="76E9DC04" w:rsidRDefault="76E9DC04" w:rsidP="0E3CCB0F">
      <w:pPr>
        <w:spacing w:line="360" w:lineRule="auto"/>
        <w:jc w:val="both"/>
      </w:pPr>
      <w:r>
        <w:t>Toiminnot tehdään omina luokkina ja olioina Java-kielellä.</w:t>
      </w:r>
    </w:p>
    <w:p w14:paraId="060F35E4" w14:textId="25155592" w:rsidR="00F86C3C" w:rsidRDefault="00F86C3C" w:rsidP="0E3CCB0F">
      <w:pPr>
        <w:spacing w:line="360" w:lineRule="auto"/>
        <w:jc w:val="both"/>
      </w:pPr>
    </w:p>
    <w:p w14:paraId="4D4CC476" w14:textId="77777777" w:rsidR="002E5AED" w:rsidRDefault="002E5AED" w:rsidP="0E3CCB0F">
      <w:pPr>
        <w:spacing w:line="360" w:lineRule="auto"/>
        <w:jc w:val="both"/>
      </w:pPr>
    </w:p>
    <w:p w14:paraId="165B0996" w14:textId="77777777" w:rsidR="002E5AED" w:rsidRDefault="002E5AED" w:rsidP="0E3CCB0F">
      <w:pPr>
        <w:spacing w:line="360" w:lineRule="auto"/>
        <w:jc w:val="both"/>
      </w:pPr>
    </w:p>
    <w:p w14:paraId="2A44E014" w14:textId="77777777" w:rsidR="002E5AED" w:rsidRDefault="002E5AED" w:rsidP="0E3CCB0F">
      <w:pPr>
        <w:spacing w:line="360" w:lineRule="auto"/>
        <w:jc w:val="both"/>
      </w:pPr>
    </w:p>
    <w:p w14:paraId="70EB0E66" w14:textId="35F01B3D" w:rsidR="00F01E87" w:rsidRDefault="6C318A55" w:rsidP="0E3CCB0F">
      <w:pPr>
        <w:spacing w:line="360" w:lineRule="auto"/>
        <w:jc w:val="both"/>
        <w:rPr>
          <w:b/>
          <w:bCs/>
        </w:rPr>
      </w:pPr>
      <w:r w:rsidRPr="0E3CCB0F">
        <w:rPr>
          <w:b/>
          <w:bCs/>
        </w:rPr>
        <w:lastRenderedPageBreak/>
        <w:t>Näkymä</w:t>
      </w:r>
    </w:p>
    <w:p w14:paraId="28850EFC" w14:textId="3E504B2F" w:rsidR="76E9DC04" w:rsidRPr="005F294D" w:rsidRDefault="6C318A55" w:rsidP="0E3CCB0F">
      <w:pPr>
        <w:spacing w:line="360" w:lineRule="auto"/>
        <w:jc w:val="both"/>
        <w:rPr>
          <w:b/>
        </w:rPr>
      </w:pPr>
      <w:r>
        <w:t>Ohjelman etusivulla näkyy veikkauksen logo, käynnissä oleva sekä tulevat ottelut. Yläpalkissa on kirjautumisvaihtoehto, kieliasetukset</w:t>
      </w:r>
      <w:r w:rsidR="4C9767E7">
        <w:t>, hakutoiminto</w:t>
      </w:r>
      <w:r>
        <w:t xml:space="preserve"> sekä joukkueet –painike, josta saa näkyviin kaikkien joukkueiden tiedot</w:t>
      </w:r>
      <w:r w:rsidR="000219B4">
        <w:t xml:space="preserve"> sekä tilastot</w:t>
      </w:r>
      <w:r>
        <w:t xml:space="preserve">. Otteluhistoria </w:t>
      </w:r>
      <w:r w:rsidR="76E9DC04">
        <w:t xml:space="preserve">-näkymällä vanhemmat ottelut näkyvät listana. Omat tiedot -näkymällä on rekisteröityneen käyttäjän tiedot ja ne ovat suoraan näkymällä muokattavissa. Näkymän ohjelmoinnissa käytetään HTML-kieltä. </w:t>
      </w:r>
    </w:p>
    <w:p w14:paraId="14FD4A92" w14:textId="36A6D6FE" w:rsidR="3C35C44D" w:rsidRDefault="3C35C44D" w:rsidP="0E3CCB0F">
      <w:pPr>
        <w:spacing w:line="360" w:lineRule="auto"/>
        <w:jc w:val="both"/>
      </w:pPr>
    </w:p>
    <w:p w14:paraId="25B06A2B" w14:textId="6F19F658" w:rsidR="76E9DC04" w:rsidRDefault="76E9DC04" w:rsidP="000B0D0A">
      <w:pPr>
        <w:spacing w:line="360" w:lineRule="auto"/>
        <w:jc w:val="both"/>
        <w:rPr>
          <w:b/>
        </w:rPr>
      </w:pPr>
      <w:r w:rsidRPr="0E3CCB0F">
        <w:rPr>
          <w:b/>
        </w:rPr>
        <w:t>Ohjain</w:t>
      </w:r>
    </w:p>
    <w:p w14:paraId="31F721D6" w14:textId="0F142D92" w:rsidR="3C35C44D" w:rsidRDefault="00393125" w:rsidP="000B0D0A">
      <w:pPr>
        <w:spacing w:line="360" w:lineRule="auto"/>
        <w:jc w:val="both"/>
      </w:pPr>
      <w:r>
        <w:t>Kieliasetuksesta ohjelman toimintojen kieli muuttuu halutuksi.</w:t>
      </w:r>
      <w:r w:rsidR="005F294D">
        <w:t xml:space="preserve"> </w:t>
      </w:r>
      <w:r w:rsidR="005055FC">
        <w:t>Otteluhistoria</w:t>
      </w:r>
      <w:r w:rsidR="6C318A55">
        <w:t xml:space="preserve"> -painikkeesta voi tarkastella edelliset ottelut.</w:t>
      </w:r>
      <w:r w:rsidR="00AA073D">
        <w:t xml:space="preserve"> </w:t>
      </w:r>
      <w:r w:rsidR="00D87680">
        <w:t>Joukkueet -painikkeen kautta saa nähtäville kaikki veikkausliigassa mukana olevat joukkueet</w:t>
      </w:r>
      <w:r w:rsidR="00544965">
        <w:t>,</w:t>
      </w:r>
      <w:r w:rsidR="00D87680">
        <w:t xml:space="preserve"> j</w:t>
      </w:r>
      <w:r w:rsidR="003714B0">
        <w:t>oiden</w:t>
      </w:r>
      <w:r w:rsidR="00D87680">
        <w:t xml:space="preserve"> tarkemmat tiedot</w:t>
      </w:r>
      <w:r w:rsidR="003714B0">
        <w:t>, mukaan lukien pelaajien tiedot, palautu</w:t>
      </w:r>
      <w:r w:rsidR="00E00B4B">
        <w:t>vat</w:t>
      </w:r>
      <w:r w:rsidR="003714B0">
        <w:t xml:space="preserve"> näkymälle</w:t>
      </w:r>
      <w:r w:rsidR="00544965">
        <w:t xml:space="preserve"> kyseistä</w:t>
      </w:r>
      <w:r w:rsidR="003714B0">
        <w:t xml:space="preserve"> </w:t>
      </w:r>
      <w:r w:rsidR="00544965">
        <w:t xml:space="preserve">joukkuetta klikkaamalla. </w:t>
      </w:r>
      <w:r w:rsidR="6C318A55">
        <w:t xml:space="preserve">Kirjaudu –painikkeesta aukeaa kirjautumisnäkymä ja </w:t>
      </w:r>
      <w:r w:rsidR="005D5045">
        <w:t xml:space="preserve">onnistuneen </w:t>
      </w:r>
      <w:r w:rsidR="6C318A55">
        <w:t>kirjautu</w:t>
      </w:r>
      <w:r w:rsidR="00700184">
        <w:t xml:space="preserve">misen jälkeen </w:t>
      </w:r>
      <w:r w:rsidR="6C318A55">
        <w:t>käyttäjä palautuu kirjautuneena ohjelman päänäkymälle.</w:t>
      </w:r>
      <w:r w:rsidR="005D5045">
        <w:t xml:space="preserve"> </w:t>
      </w:r>
      <w:r w:rsidR="00C64A25">
        <w:t>Virheellisen käyttäjätunnuksen tai salasanan syöttämi</w:t>
      </w:r>
      <w:r w:rsidR="007209CF">
        <w:t xml:space="preserve">sen jälkeen </w:t>
      </w:r>
      <w:r w:rsidR="588D3CB0">
        <w:t>käyttäjä saa ilmoituksen kirjautumisen epäonnistumisesta</w:t>
      </w:r>
      <w:r w:rsidR="007209CF">
        <w:t>.</w:t>
      </w:r>
      <w:r w:rsidR="005F294D">
        <w:t xml:space="preserve"> </w:t>
      </w:r>
      <w:r w:rsidR="6C318A55">
        <w:t xml:space="preserve">Rekisteröityneen käyttäjän tiedot -näkymä aukeaa </w:t>
      </w:r>
      <w:r w:rsidR="00483FC4">
        <w:t>O</w:t>
      </w:r>
      <w:r w:rsidR="6C318A55">
        <w:t>mat tiedot -painikkeesta. Tallenna –painikkeesta mahdolliset tietojen muokkaukset tallentuvat. Suosikit -painikkeen kautta näkyy omat suosikkijoukkuevalinnat, nämä tallentuvat automaattisesti muutoksia tehdessä.</w:t>
      </w:r>
    </w:p>
    <w:p w14:paraId="33D1BD93" w14:textId="56666B35" w:rsidR="3C35C44D" w:rsidRDefault="3C35C44D" w:rsidP="000B0D0A">
      <w:pPr>
        <w:spacing w:line="360" w:lineRule="auto"/>
        <w:jc w:val="both"/>
      </w:pPr>
    </w:p>
    <w:p w14:paraId="7D99337D" w14:textId="161EBE8B" w:rsidR="3C35C44D" w:rsidRDefault="752DD191" w:rsidP="005F294D">
      <w:pPr>
        <w:pStyle w:val="Otsikko2"/>
        <w:jc w:val="both"/>
      </w:pPr>
      <w:bookmarkStart w:id="22" w:name="_Toc153127402"/>
      <w:r>
        <w:t>Moduulisuunnittelu</w:t>
      </w:r>
      <w:bookmarkEnd w:id="22"/>
    </w:p>
    <w:p w14:paraId="0E400D26" w14:textId="37CD755F" w:rsidR="5573973B" w:rsidRDefault="5573973B" w:rsidP="000B0D0A">
      <w:pPr>
        <w:spacing w:line="360" w:lineRule="auto"/>
        <w:jc w:val="both"/>
      </w:pPr>
      <w:r>
        <w:t xml:space="preserve">Ohjelmiston kehittäminen jaetaan osiin MVC-mallin </w:t>
      </w:r>
      <w:r w:rsidR="526A4AFF">
        <w:t>sekä versio</w:t>
      </w:r>
      <w:r w:rsidR="4D591CD9">
        <w:t>iden</w:t>
      </w:r>
      <w:r w:rsidR="526A4AFF">
        <w:t xml:space="preserve"> ja ohjelmistopäivitysten mukaan.</w:t>
      </w:r>
    </w:p>
    <w:p w14:paraId="1BA195FB" w14:textId="544AD67A" w:rsidR="19DEBA35" w:rsidRDefault="00FF577A" w:rsidP="000B0D0A">
      <w:pPr>
        <w:spacing w:line="360" w:lineRule="auto"/>
        <w:jc w:val="both"/>
      </w:pPr>
      <w:r>
        <w:t>Ensimmäisen version kehit</w:t>
      </w:r>
      <w:r w:rsidR="00D60380">
        <w:t>ys on jaettu neljään eri moduuliin. Nämä on listattu alla.</w:t>
      </w:r>
    </w:p>
    <w:p w14:paraId="1317CCB2" w14:textId="77777777" w:rsidR="00D60380" w:rsidRDefault="00D60380" w:rsidP="000B0D0A">
      <w:pPr>
        <w:spacing w:line="360" w:lineRule="auto"/>
        <w:jc w:val="both"/>
      </w:pPr>
    </w:p>
    <w:p w14:paraId="2681DAF3" w14:textId="03FFA905" w:rsidR="1B2961C0" w:rsidRDefault="5DB90125" w:rsidP="000B0D0A">
      <w:pPr>
        <w:spacing w:line="360" w:lineRule="auto"/>
        <w:jc w:val="both"/>
        <w:rPr>
          <w:b/>
        </w:rPr>
      </w:pPr>
      <w:r>
        <w:t>Moduuli 1</w:t>
      </w:r>
      <w:r w:rsidR="6267D9BC">
        <w:t>:</w:t>
      </w:r>
      <w:r w:rsidR="6267D9BC" w:rsidRPr="05B9EFC4">
        <w:rPr>
          <w:b/>
          <w:bCs/>
        </w:rPr>
        <w:t xml:space="preserve"> </w:t>
      </w:r>
      <w:r>
        <w:t>Haetaan ottelu-</w:t>
      </w:r>
      <w:r w:rsidR="1FF3760B">
        <w:t>,</w:t>
      </w:r>
      <w:r>
        <w:t xml:space="preserve"> </w:t>
      </w:r>
      <w:r w:rsidR="1FF3760B">
        <w:t>pelaaja-</w:t>
      </w:r>
      <w:r>
        <w:t xml:space="preserve"> sekä joukkuetiedot palvelimelta.</w:t>
      </w:r>
      <w:r w:rsidR="6587D207">
        <w:t xml:space="preserve"> Ohjelma päivittyy reaaliaikaisesti ja tarjoaa mahdollisuuden valita kieleksi englan</w:t>
      </w:r>
      <w:r w:rsidR="00E00B4B">
        <w:t>nin, ruotsin</w:t>
      </w:r>
      <w:r w:rsidR="6587D207">
        <w:t xml:space="preserve"> tai suom</w:t>
      </w:r>
      <w:r w:rsidR="00E00B4B">
        <w:t>en kielen</w:t>
      </w:r>
      <w:r w:rsidR="6587D207">
        <w:t>.</w:t>
      </w:r>
      <w:r w:rsidR="004A0D2F">
        <w:t xml:space="preserve"> Kieliasetuksen valinta on oletuksena suomi</w:t>
      </w:r>
      <w:r w:rsidR="00FB7B9D">
        <w:t xml:space="preserve"> ja </w:t>
      </w:r>
      <w:r w:rsidR="3F8E4442">
        <w:t>muu kieli</w:t>
      </w:r>
      <w:r w:rsidR="00FB7B9D">
        <w:t>valinta tallentuu tilapäisesti kuluvan istunnon ajaksi.</w:t>
      </w:r>
      <w:r w:rsidR="005F294D">
        <w:t xml:space="preserve"> </w:t>
      </w:r>
      <w:r w:rsidR="004A0D2F">
        <w:t>K</w:t>
      </w:r>
      <w:r w:rsidR="008D1771">
        <w:t>äynnissä olevan o</w:t>
      </w:r>
      <w:r w:rsidR="00110D53">
        <w:t>ttelu</w:t>
      </w:r>
      <w:r w:rsidR="005A39E1">
        <w:t>n päätyttyä</w:t>
      </w:r>
      <w:r w:rsidR="005C6C09">
        <w:t xml:space="preserve">, </w:t>
      </w:r>
      <w:r w:rsidR="00AB1C32">
        <w:t>ottelun tiedot tallentuvat</w:t>
      </w:r>
      <w:r w:rsidR="00E1203E">
        <w:t xml:space="preserve"> ja ovat käyttäjän nähtävillä </w:t>
      </w:r>
      <w:r w:rsidR="00726BE3">
        <w:t>kolmen päivän ajan ottelun päättymisestä</w:t>
      </w:r>
      <w:r w:rsidR="005C6C09">
        <w:t>.</w:t>
      </w:r>
      <w:r w:rsidR="00726BE3">
        <w:t xml:space="preserve"> </w:t>
      </w:r>
      <w:r w:rsidR="00C33ACF">
        <w:t xml:space="preserve">Vanhemmat ottelutiedot ovat tallennettuna tietokantaan, mutta eivät ole </w:t>
      </w:r>
      <w:r w:rsidR="00DA5482">
        <w:t>tässä vaiheessa</w:t>
      </w:r>
      <w:r w:rsidR="008D1771">
        <w:t xml:space="preserve"> ole</w:t>
      </w:r>
      <w:r w:rsidR="00DA5482">
        <w:t xml:space="preserve"> </w:t>
      </w:r>
      <w:r w:rsidR="00C33ACF">
        <w:t>kä</w:t>
      </w:r>
      <w:r w:rsidR="00DA5482">
        <w:t>yttäjän nähtävillä.</w:t>
      </w:r>
    </w:p>
    <w:p w14:paraId="48B0584F" w14:textId="7464BDE8" w:rsidR="4C117DA7" w:rsidRDefault="4C117DA7" w:rsidP="000B0D0A">
      <w:pPr>
        <w:spacing w:line="360" w:lineRule="auto"/>
        <w:jc w:val="both"/>
      </w:pPr>
    </w:p>
    <w:p w14:paraId="13BC4CA2" w14:textId="0803D65E" w:rsidR="40CE982F" w:rsidRDefault="6587D207" w:rsidP="000B0D0A">
      <w:pPr>
        <w:spacing w:line="360" w:lineRule="auto"/>
        <w:jc w:val="both"/>
        <w:rPr>
          <w:b/>
        </w:rPr>
      </w:pPr>
      <w:r>
        <w:t>Moduuli 2</w:t>
      </w:r>
      <w:r w:rsidR="78EE7E84">
        <w:t>:</w:t>
      </w:r>
      <w:r w:rsidR="78EE7E84" w:rsidRPr="54E40BCD">
        <w:rPr>
          <w:b/>
          <w:bCs/>
        </w:rPr>
        <w:t xml:space="preserve"> </w:t>
      </w:r>
      <w:r>
        <w:t>Ohjelman etusivulla tulee näkyä veikkauksen logo, käynnissä oleva sekä tulevat ottelut.</w:t>
      </w:r>
      <w:r w:rsidR="00035FC0">
        <w:t xml:space="preserve"> Lisää</w:t>
      </w:r>
      <w:r w:rsidR="00D536BD">
        <w:t xml:space="preserve"> -painikkeesta tulevia otteluita näkyy enemmän</w:t>
      </w:r>
      <w:r w:rsidR="76787299">
        <w:t>, listattuna lähimmästä ajankohdasta myöhäisimpään</w:t>
      </w:r>
      <w:r w:rsidR="00D536BD">
        <w:t>.</w:t>
      </w:r>
      <w:r>
        <w:t xml:space="preserve"> Ohjelman yläpalkissa tulee näkyä kiel</w:t>
      </w:r>
      <w:r w:rsidR="00FA4149">
        <w:t>en valinta</w:t>
      </w:r>
      <w:r w:rsidR="00B55D4E">
        <w:t xml:space="preserve"> sekä joukku</w:t>
      </w:r>
      <w:r w:rsidR="0079154D">
        <w:t>e</w:t>
      </w:r>
      <w:r w:rsidR="00B55D4E">
        <w:t>tiedot</w:t>
      </w:r>
      <w:r w:rsidR="0079154D">
        <w:t>.</w:t>
      </w:r>
      <w:r w:rsidR="0091063A">
        <w:t xml:space="preserve"> </w:t>
      </w:r>
      <w:r w:rsidR="00AB1C32">
        <w:t>J</w:t>
      </w:r>
      <w:r w:rsidR="00BA50A2">
        <w:t xml:space="preserve">oukkue- ja pelaajatiedot </w:t>
      </w:r>
      <w:r w:rsidR="005A39E1">
        <w:t>näkyvät omina listoinaan.</w:t>
      </w:r>
      <w:r w:rsidR="3BC39A27">
        <w:t xml:space="preserve"> Haku –toiminto näkyy yläpalkin vasemmassa reunassa.</w:t>
      </w:r>
    </w:p>
    <w:p w14:paraId="1F469A20" w14:textId="3E9CE15E" w:rsidR="00F7273C" w:rsidRDefault="00F7273C" w:rsidP="000B0D0A">
      <w:pPr>
        <w:spacing w:line="360" w:lineRule="auto"/>
        <w:jc w:val="both"/>
      </w:pPr>
    </w:p>
    <w:p w14:paraId="48BF2965" w14:textId="38F2FFEC" w:rsidR="151E65AB" w:rsidRDefault="00F7273C" w:rsidP="000B0D0A">
      <w:pPr>
        <w:spacing w:line="360" w:lineRule="auto"/>
        <w:jc w:val="both"/>
        <w:rPr>
          <w:b/>
        </w:rPr>
      </w:pPr>
      <w:r>
        <w:lastRenderedPageBreak/>
        <w:t>Moduuli 3</w:t>
      </w:r>
      <w:r w:rsidR="4ACCE494">
        <w:t>:</w:t>
      </w:r>
      <w:r w:rsidR="4ACCE494" w:rsidRPr="69B542A6">
        <w:rPr>
          <w:b/>
          <w:bCs/>
        </w:rPr>
        <w:t xml:space="preserve"> </w:t>
      </w:r>
      <w:r w:rsidR="00803CB6">
        <w:t>Erillisenä moduulina tehdään ruotsin sekä englannin kielten käännöksien</w:t>
      </w:r>
      <w:r w:rsidR="00C70031">
        <w:t xml:space="preserve"> oikeellisuuden</w:t>
      </w:r>
      <w:r w:rsidR="00803CB6">
        <w:t xml:space="preserve"> tarkistaminen.</w:t>
      </w:r>
      <w:r w:rsidR="4EB95BED">
        <w:t xml:space="preserve"> Varmistetaan että </w:t>
      </w:r>
      <w:r w:rsidR="6D8678DD">
        <w:t>kaikkien toimintojen kohdalla käyttäjälle näkyvät tiedot tarkoittavat samaa kaikilla kielillä.</w:t>
      </w:r>
    </w:p>
    <w:p w14:paraId="62F93589" w14:textId="46A5A729" w:rsidR="2E68CD54" w:rsidRDefault="2E68CD54" w:rsidP="2E68CD54">
      <w:pPr>
        <w:spacing w:line="360" w:lineRule="auto"/>
        <w:jc w:val="both"/>
      </w:pPr>
    </w:p>
    <w:p w14:paraId="4FBA4596" w14:textId="3B3A76F4" w:rsidR="47A6E47F" w:rsidRDefault="7F796BEF" w:rsidP="000B0D0A">
      <w:pPr>
        <w:spacing w:line="360" w:lineRule="auto"/>
        <w:jc w:val="both"/>
      </w:pPr>
      <w:r>
        <w:t xml:space="preserve">Moduuli </w:t>
      </w:r>
      <w:r w:rsidR="00F7273C">
        <w:t>4</w:t>
      </w:r>
      <w:r w:rsidR="312546DD">
        <w:t xml:space="preserve">: </w:t>
      </w:r>
      <w:r w:rsidR="18A4B811">
        <w:t>Ohjelman yläreunassa oleva otsikko palauttaa käyttäjän aina</w:t>
      </w:r>
      <w:r w:rsidR="003C1D5C">
        <w:t xml:space="preserve"> päänäkymälle</w:t>
      </w:r>
      <w:r w:rsidR="18A4B811">
        <w:t>.</w:t>
      </w:r>
      <w:r w:rsidR="00035FC0">
        <w:t xml:space="preserve"> </w:t>
      </w:r>
      <w:r w:rsidR="31D2D862">
        <w:t>Lisää otteluita –painikkeesta näkymälle tulee lista tulevista otteluista.</w:t>
      </w:r>
      <w:r w:rsidR="61A2ADBD">
        <w:t xml:space="preserve"> </w:t>
      </w:r>
    </w:p>
    <w:p w14:paraId="4EB74006" w14:textId="5E69F086" w:rsidR="61A2ADBD" w:rsidRDefault="61A2ADBD" w:rsidP="056BABDB">
      <w:pPr>
        <w:spacing w:line="360" w:lineRule="auto"/>
        <w:jc w:val="both"/>
      </w:pPr>
      <w:r>
        <w:t>Haku -kenttään kirjoitettua sanaa verrataan ohjelmistossa</w:t>
      </w:r>
      <w:r w:rsidR="38397599">
        <w:t xml:space="preserve"> löytyviin tietoihin. Mikäli vastaava sana löytyy, näkymälle palautuu tiedot, missä kyseinen sana on olemassa. Kun sanaa ei löy</w:t>
      </w:r>
      <w:r w:rsidR="4408F2D9">
        <w:t>detä ohjelmistosta, näkymälle palautuu tieto käyttäjälle</w:t>
      </w:r>
      <w:r w:rsidR="1687C1A2">
        <w:t>,</w:t>
      </w:r>
      <w:r w:rsidR="4408F2D9">
        <w:t xml:space="preserve"> ettei ohjelma löydä haettua sanaa. </w:t>
      </w:r>
    </w:p>
    <w:p w14:paraId="5BE639DD" w14:textId="76608038" w:rsidR="3B4EEABE" w:rsidRDefault="0DFA0676" w:rsidP="000B0D0A">
      <w:pPr>
        <w:spacing w:line="360" w:lineRule="auto"/>
        <w:jc w:val="both"/>
      </w:pPr>
      <w:r>
        <w:t xml:space="preserve">Kieliasetuspainike päivittää käynnissä olevan istunnon kielen joko suomen tai </w:t>
      </w:r>
      <w:r w:rsidR="79F987A2">
        <w:t>englannin kielelle</w:t>
      </w:r>
      <w:r>
        <w:t>.</w:t>
      </w:r>
      <w:r w:rsidR="004A0D2F">
        <w:t xml:space="preserve"> Kieliasetus ei tallennu tulevia käyttökertoja varten</w:t>
      </w:r>
      <w:r w:rsidR="0E1EA225">
        <w:t>.</w:t>
      </w:r>
    </w:p>
    <w:p w14:paraId="4066BEF6" w14:textId="354F5271" w:rsidR="01ECBDD9" w:rsidRDefault="01ECBDD9" w:rsidP="000B0D0A">
      <w:pPr>
        <w:spacing w:line="360" w:lineRule="auto"/>
        <w:jc w:val="both"/>
      </w:pPr>
    </w:p>
    <w:p w14:paraId="67455ECE" w14:textId="36BDDA61" w:rsidR="00D60380" w:rsidRDefault="00D60380" w:rsidP="000B0D0A">
      <w:pPr>
        <w:spacing w:line="360" w:lineRule="auto"/>
        <w:jc w:val="both"/>
      </w:pPr>
      <w:r>
        <w:t>Ensimmäi</w:t>
      </w:r>
      <w:r w:rsidR="00B95326">
        <w:t>sen ohjelmistopäivityksen toimintoja aletaan kehittämään heti ohjelman lanseerauksen jälkeen.</w:t>
      </w:r>
      <w:r w:rsidR="00543C47">
        <w:t xml:space="preserve"> Tämä on jaettu kolmeen moduuliin</w:t>
      </w:r>
      <w:r w:rsidR="00F824DD">
        <w:t xml:space="preserve">, moduulit </w:t>
      </w:r>
      <w:r w:rsidR="00DA5482">
        <w:t>5–7</w:t>
      </w:r>
      <w:r w:rsidR="00543C47">
        <w:t>.</w:t>
      </w:r>
    </w:p>
    <w:p w14:paraId="2A2F3389" w14:textId="77777777" w:rsidR="00543C47" w:rsidRDefault="00543C47" w:rsidP="000B0D0A">
      <w:pPr>
        <w:spacing w:line="360" w:lineRule="auto"/>
        <w:jc w:val="both"/>
      </w:pPr>
    </w:p>
    <w:p w14:paraId="5B7BD7A5" w14:textId="70A46F61" w:rsidR="008D5A99" w:rsidRDefault="0EDC5A0A" w:rsidP="000B0D0A">
      <w:pPr>
        <w:spacing w:line="360" w:lineRule="auto"/>
        <w:jc w:val="both"/>
      </w:pPr>
      <w:r>
        <w:t xml:space="preserve">Moduuli </w:t>
      </w:r>
      <w:r w:rsidR="00543C47">
        <w:t>5</w:t>
      </w:r>
      <w:r w:rsidR="33C5BCEB">
        <w:t xml:space="preserve">: </w:t>
      </w:r>
      <w:r w:rsidR="1493CE2E">
        <w:t>Ottelujen</w:t>
      </w:r>
      <w:r w:rsidR="008D5A99">
        <w:t xml:space="preserve"> historiatie</w:t>
      </w:r>
      <w:r w:rsidR="0CBF0817">
        <w:t>dot tulevat käyttäjän nähtäville</w:t>
      </w:r>
      <w:r w:rsidR="008D5A99">
        <w:t xml:space="preserve"> useamman vuoden ajalta. </w:t>
      </w:r>
    </w:p>
    <w:p w14:paraId="2E13D8B7" w14:textId="4DDED9B8" w:rsidR="718A7C7C" w:rsidRDefault="718A7C7C" w:rsidP="000B0D0A">
      <w:pPr>
        <w:spacing w:line="360" w:lineRule="auto"/>
        <w:jc w:val="both"/>
      </w:pPr>
      <w:r>
        <w:t xml:space="preserve">Käyttäjän </w:t>
      </w:r>
      <w:r w:rsidR="001831A5">
        <w:t>rekisteröitymistie</w:t>
      </w:r>
      <w:r w:rsidR="005105D9">
        <w:t>dot tallennetaan</w:t>
      </w:r>
      <w:r w:rsidR="181A3D5C">
        <w:t xml:space="preserve"> ja näiden t</w:t>
      </w:r>
      <w:r>
        <w:t xml:space="preserve">ietojen muokkaaminen on mahdollista </w:t>
      </w:r>
      <w:r w:rsidR="005105D9">
        <w:t xml:space="preserve">käyttäjälle sekä </w:t>
      </w:r>
      <w:r>
        <w:t>ohjelman ylläpitäjille.</w:t>
      </w:r>
      <w:r w:rsidR="001161CF">
        <w:t xml:space="preserve"> Rekisteröitymisen </w:t>
      </w:r>
      <w:r w:rsidR="00FB5F3D">
        <w:t xml:space="preserve">yhteydessä vaaditaan käyttäjän etu- ja sukunimi sekä sähköpostiosoite. Mikäli </w:t>
      </w:r>
      <w:r w:rsidR="00446750">
        <w:t>käyttäjä ei lisää kaikkia edellä mainittuja tietoja</w:t>
      </w:r>
      <w:r w:rsidR="00AA6221">
        <w:t xml:space="preserve">, </w:t>
      </w:r>
      <w:r w:rsidR="00446750">
        <w:t>tiedot eivät tallennu</w:t>
      </w:r>
      <w:r w:rsidR="00AA6221">
        <w:t xml:space="preserve"> ja rekisteröityminen e</w:t>
      </w:r>
      <w:r w:rsidR="443715C3">
        <w:t>päonnistuu</w:t>
      </w:r>
      <w:r w:rsidR="00AA6221">
        <w:t>.</w:t>
      </w:r>
      <w:r>
        <w:t xml:space="preserve"> </w:t>
      </w:r>
      <w:r w:rsidR="1FF6129E">
        <w:t>Rekisteröityn</w:t>
      </w:r>
      <w:r w:rsidR="3D359434">
        <w:t>yt</w:t>
      </w:r>
      <w:r w:rsidR="1FF6129E">
        <w:t xml:space="preserve"> käyttäjä voi valita sähköpostimuistutuksen halutuista otteluista, sekä </w:t>
      </w:r>
      <w:r w:rsidR="00C30C84">
        <w:t>tallentaa suosikkijoukkue</w:t>
      </w:r>
      <w:r w:rsidR="009A5172">
        <w:t>istaan listan</w:t>
      </w:r>
      <w:r w:rsidR="1FF6129E">
        <w:t>.</w:t>
      </w:r>
      <w:r w:rsidR="00AB72F9">
        <w:t xml:space="preserve"> Suosikkijoukkue tallentuu listaan tähtisymbolia klikkaamalla.</w:t>
      </w:r>
      <w:r w:rsidR="6DECBA25">
        <w:t xml:space="preserve"> </w:t>
      </w:r>
      <w:r w:rsidR="0291601C">
        <w:t xml:space="preserve">Suosikkijoukkue poistuu listalta klikkaamalla tähtisymbolia uudelleen. </w:t>
      </w:r>
      <w:r w:rsidR="005105D9">
        <w:t>Sähköpostimuistutus tallen</w:t>
      </w:r>
      <w:r w:rsidR="00F34DF2">
        <w:t>netaan käyttäjän valinnan mukaan</w:t>
      </w:r>
      <w:r w:rsidR="005105D9">
        <w:t xml:space="preserve"> ottelu- tai </w:t>
      </w:r>
      <w:r w:rsidR="00C777B5">
        <w:t>joukkuekohtaisesti.</w:t>
      </w:r>
      <w:r w:rsidR="46EA8A23">
        <w:t xml:space="preserve"> Ohjelma lähettää automaattisesti muistutuksen viimeistään kaksi tuntia ennen ottelun alkamista.</w:t>
      </w:r>
    </w:p>
    <w:p w14:paraId="532F8EFB" w14:textId="7A30664C" w:rsidR="030A88F6" w:rsidRDefault="030A88F6" w:rsidP="000B0D0A">
      <w:pPr>
        <w:spacing w:line="360" w:lineRule="auto"/>
        <w:jc w:val="both"/>
      </w:pPr>
    </w:p>
    <w:p w14:paraId="237B1678" w14:textId="015F1B7D" w:rsidR="17673110" w:rsidRDefault="1FF6129E" w:rsidP="000B0D0A">
      <w:pPr>
        <w:spacing w:line="360" w:lineRule="auto"/>
        <w:jc w:val="both"/>
      </w:pPr>
      <w:r>
        <w:t xml:space="preserve">Moduuli </w:t>
      </w:r>
      <w:r w:rsidR="00543C47">
        <w:t>6</w:t>
      </w:r>
      <w:r w:rsidR="18406967">
        <w:t xml:space="preserve">: </w:t>
      </w:r>
      <w:r w:rsidR="0802111A">
        <w:t>Ohjelman yläpalkkiin lisätään kirjaudu</w:t>
      </w:r>
      <w:r w:rsidR="129B71A4">
        <w:t xml:space="preserve">- sekä otteluhistoria –painikkeet. </w:t>
      </w:r>
      <w:r w:rsidR="00C385C7">
        <w:t xml:space="preserve">Otteluhistoriassa </w:t>
      </w:r>
      <w:r w:rsidR="28B0A71B">
        <w:t>ottelu</w:t>
      </w:r>
      <w:r w:rsidR="7FD3278D">
        <w:t>t</w:t>
      </w:r>
      <w:r w:rsidR="00C385C7">
        <w:t xml:space="preserve"> </w:t>
      </w:r>
      <w:r w:rsidR="7FD3278D">
        <w:t>ovat järjestettynä</w:t>
      </w:r>
      <w:r w:rsidR="00C385C7">
        <w:t xml:space="preserve"> viimeisimmästä vanhimpaa</w:t>
      </w:r>
      <w:r w:rsidR="005E0EE9">
        <w:t>n</w:t>
      </w:r>
      <w:r w:rsidR="00C385C7">
        <w:t xml:space="preserve">. </w:t>
      </w:r>
      <w:r w:rsidR="00705F4B">
        <w:t xml:space="preserve">Joukkuelistauksessa </w:t>
      </w:r>
      <w:r w:rsidR="008368E8">
        <w:t>rekisteröityneille käyttäjille lisätää</w:t>
      </w:r>
      <w:r w:rsidR="00C546A4">
        <w:t xml:space="preserve">n </w:t>
      </w:r>
      <w:r w:rsidR="008368E8">
        <w:t>joukkue</w:t>
      </w:r>
      <w:r w:rsidR="00CB5427">
        <w:t>iden</w:t>
      </w:r>
      <w:r w:rsidR="008368E8">
        <w:t xml:space="preserve"> nim</w:t>
      </w:r>
      <w:r w:rsidR="00DF7E39">
        <w:t>ie</w:t>
      </w:r>
      <w:r w:rsidR="008368E8">
        <w:t>n viereen tähti</w:t>
      </w:r>
      <w:r w:rsidR="000B55C9">
        <w:t>symboli</w:t>
      </w:r>
      <w:r w:rsidR="008368E8">
        <w:t>, joka klikkaamalla muuttuu keltaiseksi</w:t>
      </w:r>
      <w:r w:rsidR="000B55C9">
        <w:t xml:space="preserve"> ja näkyy tämän jälkeen myös käyttäjä</w:t>
      </w:r>
      <w:r w:rsidR="00E844C8">
        <w:t>lle lisäty</w:t>
      </w:r>
      <w:r w:rsidR="004230C5">
        <w:t>ssä</w:t>
      </w:r>
      <w:r w:rsidR="000B55C9">
        <w:t xml:space="preserve"> suosikit</w:t>
      </w:r>
      <w:r w:rsidR="00E844C8">
        <w:t xml:space="preserve"> -</w:t>
      </w:r>
      <w:r w:rsidR="004230C5">
        <w:t>näkymässä</w:t>
      </w:r>
      <w:r w:rsidR="00E844C8">
        <w:t>.</w:t>
      </w:r>
      <w:r w:rsidR="000B55C9">
        <w:t xml:space="preserve"> </w:t>
      </w:r>
    </w:p>
    <w:p w14:paraId="459CE887" w14:textId="77777777" w:rsidR="004964E9" w:rsidRDefault="004964E9" w:rsidP="000B0D0A">
      <w:pPr>
        <w:spacing w:line="360" w:lineRule="auto"/>
        <w:jc w:val="both"/>
        <w:rPr>
          <w:b/>
          <w:bCs/>
        </w:rPr>
      </w:pPr>
    </w:p>
    <w:p w14:paraId="3D10355D" w14:textId="5F5BCD77" w:rsidR="3C35C44D" w:rsidRDefault="3F562FC7" w:rsidP="00F52EB8">
      <w:pPr>
        <w:spacing w:line="360" w:lineRule="auto"/>
        <w:jc w:val="both"/>
      </w:pPr>
      <w:r>
        <w:t xml:space="preserve">Moduuli </w:t>
      </w:r>
      <w:r w:rsidR="00543C47">
        <w:t>7</w:t>
      </w:r>
      <w:r w:rsidR="4960164B">
        <w:t xml:space="preserve">: </w:t>
      </w:r>
      <w:r w:rsidR="007A1F33">
        <w:t>K</w:t>
      </w:r>
      <w:r w:rsidR="00A71B74">
        <w:t xml:space="preserve">irjaudu -painikkeesta aukeaa näkymä, jossa käyttäjällä on mahdollisuus kirjautua tai rekisteröityä palveluun. </w:t>
      </w:r>
      <w:r w:rsidR="00A63947">
        <w:t>Rekisteröityneen käyttäjän suosikit -toiminto tallentaa suosikkijoukkueet listaksi ja</w:t>
      </w:r>
      <w:r w:rsidR="007738AB">
        <w:t xml:space="preserve"> ne palautuvat </w:t>
      </w:r>
      <w:r w:rsidR="00B20A36">
        <w:t xml:space="preserve">näkymälle käyttäjän painaessa suosikit -painiketta. </w:t>
      </w:r>
      <w:r w:rsidR="00227D5F">
        <w:t xml:space="preserve">Sähköpostimuistutus </w:t>
      </w:r>
      <w:r w:rsidR="005E5CA7">
        <w:t xml:space="preserve">aktivoi käyttäjälle automaattisen muistutuksen tulevista otteluista. </w:t>
      </w:r>
      <w:r w:rsidR="601E8E41">
        <w:t xml:space="preserve">Otteluhistoria </w:t>
      </w:r>
      <w:r w:rsidR="6FB71E81">
        <w:t>-painike</w:t>
      </w:r>
      <w:r w:rsidR="601E8E41">
        <w:t xml:space="preserve"> pa</w:t>
      </w:r>
      <w:r w:rsidR="117C732E">
        <w:t xml:space="preserve">lauttaa näkymälle </w:t>
      </w:r>
      <w:r w:rsidR="00CB5427">
        <w:t>vanhat</w:t>
      </w:r>
      <w:r w:rsidR="76709D0F">
        <w:t xml:space="preserve"> </w:t>
      </w:r>
      <w:r w:rsidR="76709D0F">
        <w:lastRenderedPageBreak/>
        <w:t>ottelut.</w:t>
      </w:r>
      <w:r w:rsidR="00C546A4">
        <w:t xml:space="preserve"> </w:t>
      </w:r>
      <w:r w:rsidR="00AA6AAD">
        <w:t xml:space="preserve">Ohjelmiston ensimmäisen version ja ohjelmistopäivityksen </w:t>
      </w:r>
      <w:r w:rsidR="001747E6">
        <w:t>välisenä aikana kerätään käyttökokemuksia toista ohjelmistopäivitystä varten. Toiseen ohjelmistopäivitykseen on suunnitteilla muun muassa</w:t>
      </w:r>
      <w:r w:rsidR="00E7548D">
        <w:t xml:space="preserve"> </w:t>
      </w:r>
      <w:r w:rsidR="17925343">
        <w:t>mahdollisuus jakaa pelituloksia sosiaalisen median kanaville</w:t>
      </w:r>
      <w:r w:rsidR="00FA7717">
        <w:t xml:space="preserve"> sekä kommentoi</w:t>
      </w:r>
      <w:r w:rsidR="00F52EB8">
        <w:t>da ja arvostella otteluita.</w:t>
      </w:r>
      <w:r w:rsidR="17925343">
        <w:t xml:space="preserve"> </w:t>
      </w:r>
      <w:r w:rsidR="71AF7EB2">
        <w:t>Toisen o</w:t>
      </w:r>
      <w:r w:rsidR="004E4F95">
        <w:t>hjelmistopäivityksen kaikki toiminnot eivät ole käyttäjäkokemusten puuttumisen takia vielä määritelty</w:t>
      </w:r>
      <w:r w:rsidR="00FE7657">
        <w:t xml:space="preserve"> riittävästi</w:t>
      </w:r>
      <w:r w:rsidR="2C43D9B5">
        <w:t>, jotta se voitaisiin jakaa moduuleihin</w:t>
      </w:r>
      <w:r w:rsidR="00FE7657">
        <w:t xml:space="preserve">. </w:t>
      </w:r>
    </w:p>
    <w:p w14:paraId="47615186" w14:textId="77777777" w:rsidR="00AF2810" w:rsidRDefault="00AF2810" w:rsidP="00F52EB8">
      <w:pPr>
        <w:spacing w:line="360" w:lineRule="auto"/>
        <w:jc w:val="both"/>
      </w:pPr>
    </w:p>
    <w:p w14:paraId="7D84694C" w14:textId="5F9EB985" w:rsidR="00955C39" w:rsidRDefault="04FC76C5" w:rsidP="00F52EB8">
      <w:pPr>
        <w:spacing w:line="360" w:lineRule="auto"/>
        <w:jc w:val="both"/>
      </w:pPr>
      <w:r>
        <w:rPr>
          <w:noProof/>
        </w:rPr>
        <w:drawing>
          <wp:inline distT="0" distB="0" distL="0" distR="0" wp14:anchorId="28C6AD33" wp14:editId="10D1F6C9">
            <wp:extent cx="4572000" cy="3352800"/>
            <wp:effectExtent l="0" t="0" r="0" b="0"/>
            <wp:docPr id="1227401242" name="Kuva 122740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2B9E1AA1" w14:textId="300A0956" w:rsidR="00AF2810" w:rsidRDefault="00955C39" w:rsidP="00F52EB8">
      <w:pPr>
        <w:spacing w:line="360" w:lineRule="auto"/>
        <w:jc w:val="both"/>
      </w:pPr>
      <w:r>
        <w:t xml:space="preserve">KUVIO </w:t>
      </w:r>
      <w:r w:rsidR="3C08F9AF">
        <w:t>4</w:t>
      </w:r>
      <w:r>
        <w:t xml:space="preserve">. </w:t>
      </w:r>
      <w:r w:rsidR="00AF2810">
        <w:t>Hahmotelma moduulien jakautumisesta.</w:t>
      </w:r>
    </w:p>
    <w:p w14:paraId="285FBCE6" w14:textId="2A0DD473" w:rsidR="056BABDB" w:rsidRDefault="056BABDB" w:rsidP="056BABDB">
      <w:pPr>
        <w:spacing w:line="360" w:lineRule="auto"/>
        <w:jc w:val="both"/>
      </w:pPr>
    </w:p>
    <w:p w14:paraId="374A30E4" w14:textId="36422D5B" w:rsidR="4CDBEA4B" w:rsidRDefault="4CDBEA4B" w:rsidP="056BABDB">
      <w:pPr>
        <w:spacing w:line="360" w:lineRule="auto"/>
        <w:jc w:val="both"/>
      </w:pPr>
      <w:r>
        <w:rPr>
          <w:noProof/>
        </w:rPr>
        <w:drawing>
          <wp:inline distT="0" distB="0" distL="0" distR="0" wp14:anchorId="0405F6EC" wp14:editId="568AF721">
            <wp:extent cx="4572000" cy="3105150"/>
            <wp:effectExtent l="0" t="0" r="0" b="0"/>
            <wp:docPr id="1364992055" name="Kuva 136499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2BB6A550" w14:textId="08FBE262" w:rsidR="4CDBEA4B" w:rsidRDefault="4CDBEA4B" w:rsidP="056BABDB">
      <w:pPr>
        <w:spacing w:line="360" w:lineRule="auto"/>
        <w:jc w:val="both"/>
      </w:pPr>
      <w:r>
        <w:lastRenderedPageBreak/>
        <w:t xml:space="preserve">KUVIO </w:t>
      </w:r>
      <w:r w:rsidR="7142BE80">
        <w:t>5</w:t>
      </w:r>
      <w:r>
        <w:t>. Luonnos valmiin ohjelman päänäkymästä.</w:t>
      </w:r>
    </w:p>
    <w:p w14:paraId="617EB38A" w14:textId="77777777" w:rsidR="007152F9" w:rsidRDefault="007152F9" w:rsidP="00F52EB8">
      <w:pPr>
        <w:spacing w:line="360" w:lineRule="auto"/>
        <w:jc w:val="both"/>
      </w:pPr>
    </w:p>
    <w:p w14:paraId="605B65C6" w14:textId="061E91B4" w:rsidR="004D786E" w:rsidRDefault="004D786E" w:rsidP="00101E11">
      <w:pPr>
        <w:pStyle w:val="Otsikko2"/>
        <w:jc w:val="both"/>
      </w:pPr>
      <w:bookmarkStart w:id="23" w:name="_Toc153127403"/>
      <w:r>
        <w:t>Saavutettavuus</w:t>
      </w:r>
      <w:bookmarkEnd w:id="23"/>
    </w:p>
    <w:p w14:paraId="63B3156E" w14:textId="082558B6" w:rsidR="68F1BC34" w:rsidRDefault="008A72A6" w:rsidP="68F1BC34">
      <w:pPr>
        <w:pStyle w:val="NormaaliWWW"/>
        <w:spacing w:line="360" w:lineRule="auto"/>
        <w:jc w:val="both"/>
      </w:pPr>
      <w:r>
        <w:t>Kun verkkosivut ja mobiilisovellukset suunnitellaan saavutettaviksi, se tarkoittaa, että erilaiset käyttäjät, kuten näkö- tai kuulovammaiset, voivat käyttää niitä itsenäisesti. Saavutettavuus lisää vammaisten henkilöiden osallisuutta ja itsenäisyyttä digitaalisessa yhteiskunnassa. Saavutettavuuden toteuttamiseksi on tärkeää huomioida tekninen toteutus, helppokäyttöisyys ja sisältöjen ymmärrettävyys. Teknisesti virheetön lähdekoodi, selkeä navigointi ja ymmärrettävä sisältö tekevät digipalveluista saavutettavia. Saavutettavuus on myös asiakaslähtöisyyttä, joka ottaa huomioon käyttäjien moninaiset tarpeet ja tilanteet. Suunnittele kaikille -periaate korostaa tarvetta huomioida erilaiset käyttäjät suunnittelun alkuvaiheista lähtien, jotta yksi palvelu palvelee kaikkia käyttäjiä parhaalla mahdollisella tavalla. (Aluehallintovirasto</w:t>
      </w:r>
      <w:r w:rsidR="2A62443D">
        <w:t>.</w:t>
      </w:r>
      <w:r>
        <w:t>)</w:t>
      </w:r>
      <w:r w:rsidR="005B2A00">
        <w:t xml:space="preserve"> </w:t>
      </w:r>
    </w:p>
    <w:p w14:paraId="04A80A7C" w14:textId="77777777" w:rsidR="00C54344" w:rsidRDefault="65C005E4" w:rsidP="19BB85BB">
      <w:pPr>
        <w:pStyle w:val="NormaaliWWW"/>
        <w:spacing w:line="360" w:lineRule="auto"/>
        <w:jc w:val="both"/>
      </w:pPr>
      <w:r>
        <w:t>Tässä työssämme huomioimme saavutettavuuden muun muassa</w:t>
      </w:r>
      <w:r w:rsidR="1776E57A">
        <w:t xml:space="preserve"> kirjoitusasussa. Tulospalvelu</w:t>
      </w:r>
      <w:r w:rsidR="6126901A">
        <w:t xml:space="preserve">ssa käytetään </w:t>
      </w:r>
      <w:r w:rsidR="1CA238CB">
        <w:t xml:space="preserve">hyvin jäsenneltyä, </w:t>
      </w:r>
      <w:r w:rsidR="6126901A">
        <w:t>selkeää yleiskieltä</w:t>
      </w:r>
      <w:r w:rsidR="3A5A4210">
        <w:t xml:space="preserve"> ja fonttina käytetään</w:t>
      </w:r>
      <w:r w:rsidR="70DC82C1">
        <w:t xml:space="preserve"> </w:t>
      </w:r>
      <w:r w:rsidR="766D4DF3">
        <w:t xml:space="preserve">yleisesti käytettyä fonttia kuten Times New Roman tai </w:t>
      </w:r>
      <w:proofErr w:type="spellStart"/>
      <w:r w:rsidR="766D4DF3">
        <w:t>Arial</w:t>
      </w:r>
      <w:proofErr w:type="spellEnd"/>
      <w:r w:rsidR="797219C9">
        <w:t xml:space="preserve"> vähintään koossa 1</w:t>
      </w:r>
      <w:r w:rsidR="6B95E788">
        <w:t>6</w:t>
      </w:r>
      <w:r w:rsidR="797219C9">
        <w:t xml:space="preserve">pt, joka skaalautuu hyvin niin </w:t>
      </w:r>
      <w:r w:rsidR="1FEB14CB">
        <w:t>mobiiliversioon, että pöytäkoneversioon.</w:t>
      </w:r>
      <w:r w:rsidR="0369CA92">
        <w:t xml:space="preserve"> </w:t>
      </w:r>
      <w:r w:rsidR="0F3DC78D">
        <w:t>Tekstikont</w:t>
      </w:r>
      <w:r w:rsidR="7C9D4F9D">
        <w:t>rasti otetaan huomioon</w:t>
      </w:r>
      <w:r w:rsidR="27E4516B">
        <w:t xml:space="preserve"> tekstin</w:t>
      </w:r>
      <w:r w:rsidR="7C9D4F9D">
        <w:t xml:space="preserve"> ja taustan väri</w:t>
      </w:r>
      <w:r w:rsidR="01FA850C">
        <w:t>valinnoissa</w:t>
      </w:r>
      <w:r w:rsidR="2A36C0C8">
        <w:t xml:space="preserve"> ja tekstikontrasti tulee olemaan vähintään 4,5:1</w:t>
      </w:r>
      <w:r w:rsidR="1B2B2E24">
        <w:t xml:space="preserve"> normaalikokoisessa tekstissä ja 3:1 isokokoisissa otsikoissa. </w:t>
      </w:r>
      <w:r w:rsidR="5E4975B7">
        <w:t xml:space="preserve">Kontrastin </w:t>
      </w:r>
      <w:r w:rsidR="69B55DE8">
        <w:t xml:space="preserve">tarkistuksessa käytetään </w:t>
      </w:r>
      <w:proofErr w:type="spellStart"/>
      <w:r w:rsidR="69B55DE8">
        <w:t>WebAIM:n</w:t>
      </w:r>
      <w:proofErr w:type="spellEnd"/>
      <w:r w:rsidR="69B55DE8">
        <w:t xml:space="preserve"> kontrastityökalua.</w:t>
      </w:r>
      <w:r w:rsidR="00ED2D25">
        <w:t xml:space="preserve"> Pyrimme </w:t>
      </w:r>
      <w:r w:rsidR="00F67A0A">
        <w:t xml:space="preserve">sivun elementtien olevan </w:t>
      </w:r>
      <w:r w:rsidR="009364EF">
        <w:t>yhdenmukaisia.</w:t>
      </w:r>
      <w:r w:rsidR="1BC1F6EC">
        <w:t xml:space="preserve"> </w:t>
      </w:r>
    </w:p>
    <w:p w14:paraId="1288F2EB" w14:textId="7023A6E9" w:rsidR="1BC1F6EC" w:rsidRDefault="1BC1F6EC" w:rsidP="19BB85BB">
      <w:pPr>
        <w:pStyle w:val="NormaaliWWW"/>
        <w:spacing w:line="360" w:lineRule="auto"/>
        <w:jc w:val="both"/>
      </w:pPr>
      <w:r>
        <w:t xml:space="preserve">Lähdekoodin tulee olla HTML standardin ja WCAG </w:t>
      </w:r>
      <w:r w:rsidR="3F5D24D9">
        <w:t>2.1 AA</w:t>
      </w:r>
      <w:r w:rsidR="2E476E5C">
        <w:t>-</w:t>
      </w:r>
      <w:r w:rsidR="3F5D24D9">
        <w:t>tason</w:t>
      </w:r>
      <w:r>
        <w:t xml:space="preserve"> mukaista, niin että, se toimii</w:t>
      </w:r>
      <w:r w:rsidR="2B8B17CE">
        <w:t xml:space="preserve"> erilaisilla päätelaitteilla,</w:t>
      </w:r>
      <w:r>
        <w:t xml:space="preserve"> puheohjauksella, ruudunluku</w:t>
      </w:r>
      <w:r w:rsidR="44CFB104">
        <w:t>ohjelmilla</w:t>
      </w:r>
      <w:r w:rsidR="75FF7A3F">
        <w:t xml:space="preserve"> sekä</w:t>
      </w:r>
      <w:r w:rsidR="44CFB104">
        <w:t xml:space="preserve"> pelkällä näppäimistöllä</w:t>
      </w:r>
      <w:r w:rsidR="4A77DF55">
        <w:t>.</w:t>
      </w:r>
      <w:r w:rsidR="690D80FE">
        <w:t xml:space="preserve"> </w:t>
      </w:r>
      <w:r w:rsidR="00CC4BDE">
        <w:t>Kuviin lisätään tekstivastineet</w:t>
      </w:r>
      <w:r w:rsidR="00E641D8">
        <w:t>, oleellisille kuville tehdään alt</w:t>
      </w:r>
      <w:r w:rsidR="0078568E">
        <w:t>-määritys</w:t>
      </w:r>
      <w:r w:rsidR="00FE55E3">
        <w:t xml:space="preserve"> sekä sivuston sisältö etenee loogisesti.</w:t>
      </w:r>
      <w:r w:rsidR="00AA4C67">
        <w:t xml:space="preserve"> </w:t>
      </w:r>
      <w:r w:rsidR="006133AF">
        <w:t>Videoihin on mahdollista saada tekstitys</w:t>
      </w:r>
      <w:r w:rsidR="00FE55E3">
        <w:t xml:space="preserve">. </w:t>
      </w:r>
      <w:r w:rsidR="0058194B">
        <w:t>Hallittavuudessa otamme huomioon</w:t>
      </w:r>
      <w:r w:rsidR="002D3BEF">
        <w:t>, että hakutoiminnot</w:t>
      </w:r>
      <w:r w:rsidR="00D86BC5">
        <w:t xml:space="preserve"> </w:t>
      </w:r>
      <w:r w:rsidR="00276B02">
        <w:t>toimivat</w:t>
      </w:r>
      <w:r w:rsidR="00986C78">
        <w:t xml:space="preserve"> oikein</w:t>
      </w:r>
      <w:r w:rsidR="00EC2071">
        <w:t>, muun muassa</w:t>
      </w:r>
      <w:r w:rsidR="00FB3ECF">
        <w:t xml:space="preserve"> lomakekentissä</w:t>
      </w:r>
      <w:r w:rsidR="00EC2071">
        <w:t xml:space="preserve"> on tekstit. </w:t>
      </w:r>
      <w:r w:rsidR="00276B02">
        <w:t xml:space="preserve">Navigaatio on myös helppoa sivustolla. </w:t>
      </w:r>
      <w:r w:rsidR="003F30DA">
        <w:t xml:space="preserve">Koska sivustolla on </w:t>
      </w:r>
      <w:r w:rsidR="00C54344">
        <w:t xml:space="preserve">kielenvaihto ominaisuus, panostamme </w:t>
      </w:r>
      <w:r w:rsidR="00985297">
        <w:t>selkeään</w:t>
      </w:r>
      <w:r w:rsidR="00936324">
        <w:t xml:space="preserve">, </w:t>
      </w:r>
      <w:r w:rsidR="00985297">
        <w:t>ymmärrettävään</w:t>
      </w:r>
      <w:r w:rsidR="00936324">
        <w:t xml:space="preserve"> sekä helppolukuiseen</w:t>
      </w:r>
      <w:r w:rsidR="00985297">
        <w:t xml:space="preserve"> kieleen kaikilla kielillä. </w:t>
      </w:r>
    </w:p>
    <w:p w14:paraId="505BEE4E" w14:textId="23193CFE" w:rsidR="63DCDD46" w:rsidRDefault="63DCDD46" w:rsidP="63DCDD46">
      <w:pPr>
        <w:pStyle w:val="NormaaliWWW"/>
        <w:spacing w:line="360" w:lineRule="auto"/>
        <w:jc w:val="both"/>
      </w:pPr>
    </w:p>
    <w:p w14:paraId="7049D6BB" w14:textId="174D0CA6" w:rsidR="1B97AC5F" w:rsidRDefault="1B97AC5F" w:rsidP="63DCDD46">
      <w:pPr>
        <w:pStyle w:val="NormaaliWWW"/>
        <w:spacing w:line="360" w:lineRule="auto"/>
        <w:jc w:val="both"/>
      </w:pPr>
    </w:p>
    <w:p w14:paraId="77FB76AA" w14:textId="77777777" w:rsidR="00067419" w:rsidRDefault="00067419" w:rsidP="001907BC">
      <w:pPr>
        <w:pStyle w:val="Otsikko1"/>
        <w:jc w:val="both"/>
      </w:pPr>
      <w:bookmarkStart w:id="24" w:name="_Toc153127404"/>
      <w:r>
        <w:lastRenderedPageBreak/>
        <w:t>Tuotteen hallinta / versiointi</w:t>
      </w:r>
      <w:bookmarkEnd w:id="24"/>
    </w:p>
    <w:p w14:paraId="6959DCC7" w14:textId="66E685A7" w:rsidR="009B62A3" w:rsidRDefault="009B62A3" w:rsidP="001907BC">
      <w:pPr>
        <w:pStyle w:val="Otsikko2"/>
        <w:jc w:val="both"/>
      </w:pPr>
      <w:bookmarkStart w:id="25" w:name="_Toc153127405"/>
      <w:r>
        <w:t>Tuotteen hallinta</w:t>
      </w:r>
      <w:bookmarkEnd w:id="25"/>
    </w:p>
    <w:p w14:paraId="2FCB51DF" w14:textId="4FDBE434" w:rsidR="003C7678" w:rsidRDefault="00E8799B" w:rsidP="007C788B">
      <w:pPr>
        <w:spacing w:line="360" w:lineRule="auto"/>
        <w:jc w:val="both"/>
      </w:pPr>
      <w:r>
        <w:t>ISO</w:t>
      </w:r>
      <w:r w:rsidR="005F44B6">
        <w:t xml:space="preserve"> 9000-3 on ohjelmistoalan ohje, jonka avulla </w:t>
      </w:r>
      <w:r w:rsidR="003C7678">
        <w:t xml:space="preserve">sovelletaan </w:t>
      </w:r>
      <w:r w:rsidR="005F44B6">
        <w:t>9001:1994</w:t>
      </w:r>
      <w:r w:rsidR="003C7678">
        <w:t xml:space="preserve"> tietokoneohjelmien kehityksessä, asennuksessa, ylläpidossa ja toimituksessa. </w:t>
      </w:r>
      <w:r w:rsidR="00567FE0">
        <w:t xml:space="preserve">(Joensuun Yliopisto, 2007.) </w:t>
      </w:r>
      <w:r w:rsidR="00777DF7">
        <w:t>Tuotteenhallin</w:t>
      </w:r>
      <w:r w:rsidR="0064078D">
        <w:t xml:space="preserve">ta estää versioiden samanaikaisen päivittämisen ja </w:t>
      </w:r>
      <w:r w:rsidR="00295AD0">
        <w:t>tuntee versiovaatimukset muiden tuotteiden suhteen.</w:t>
      </w:r>
      <w:r w:rsidR="00A020A0">
        <w:t xml:space="preserve"> Se</w:t>
      </w:r>
      <w:r w:rsidR="003123A3">
        <w:t xml:space="preserve"> sisältää tiedon</w:t>
      </w:r>
      <w:r w:rsidR="00A020A0">
        <w:t xml:space="preserve"> </w:t>
      </w:r>
      <w:r w:rsidR="008251C6">
        <w:t xml:space="preserve">jokaisen version </w:t>
      </w:r>
      <w:r w:rsidR="00080EB2">
        <w:t>komponenttien menne</w:t>
      </w:r>
      <w:r w:rsidR="003123A3">
        <w:t xml:space="preserve">istä </w:t>
      </w:r>
      <w:r w:rsidR="00080EB2">
        <w:t>ja nykyis</w:t>
      </w:r>
      <w:r w:rsidR="002F34B9">
        <w:t>istä</w:t>
      </w:r>
      <w:r w:rsidR="00080EB2">
        <w:t xml:space="preserve"> versio</w:t>
      </w:r>
      <w:r w:rsidR="002F34B9">
        <w:t>ista</w:t>
      </w:r>
      <w:r w:rsidR="00080EB2">
        <w:t xml:space="preserve"> ja </w:t>
      </w:r>
      <w:r w:rsidR="0009177B">
        <w:t>niiden nykytilat.</w:t>
      </w:r>
    </w:p>
    <w:p w14:paraId="7D7E8D0C" w14:textId="77777777" w:rsidR="009B62A3" w:rsidRDefault="009B62A3" w:rsidP="001907BC">
      <w:pPr>
        <w:spacing w:line="360" w:lineRule="auto"/>
        <w:jc w:val="both"/>
      </w:pPr>
    </w:p>
    <w:p w14:paraId="30427049" w14:textId="79211F82" w:rsidR="005A5DCA" w:rsidRDefault="019FC7F0" w:rsidP="001907BC">
      <w:pPr>
        <w:pStyle w:val="Otsikko2"/>
        <w:jc w:val="both"/>
      </w:pPr>
      <w:bookmarkStart w:id="26" w:name="_Toc153127406"/>
      <w:r>
        <w:t>Versionhallinta</w:t>
      </w:r>
      <w:bookmarkEnd w:id="26"/>
    </w:p>
    <w:p w14:paraId="5627632A" w14:textId="241F6953" w:rsidR="005A5DCA" w:rsidRDefault="009B62A3" w:rsidP="007C788B">
      <w:pPr>
        <w:spacing w:line="360" w:lineRule="auto"/>
        <w:jc w:val="both"/>
      </w:pPr>
      <w:r>
        <w:t>Versionhallin</w:t>
      </w:r>
      <w:r w:rsidR="00706C05">
        <w:t xml:space="preserve">nassa tullaan hyödyntämään </w:t>
      </w:r>
      <w:proofErr w:type="spellStart"/>
      <w:r w:rsidR="00706C05">
        <w:t>Git</w:t>
      </w:r>
      <w:proofErr w:type="spellEnd"/>
      <w:r w:rsidR="00706C05">
        <w:t>-versionhallintatyökalua</w:t>
      </w:r>
      <w:r w:rsidR="000F5DDD">
        <w:t xml:space="preserve">, sillä se on </w:t>
      </w:r>
      <w:r w:rsidR="007013DC">
        <w:t>helppokäyttöinen, tehokas ja s</w:t>
      </w:r>
      <w:r w:rsidR="007726CA">
        <w:t>en avulla on helppoa seurata ohjelmiston muutoshistoriaa.</w:t>
      </w:r>
      <w:r w:rsidR="005A4C4F">
        <w:t xml:space="preserve"> </w:t>
      </w:r>
      <w:r w:rsidR="00A53622">
        <w:t>Versioidenhallinnassa puhutaan hallinta-alkioista, jotka sisältävät ver</w:t>
      </w:r>
      <w:r w:rsidR="00951076">
        <w:t>sionumeron, vastuuhenkilön, version tilan ja sen muuttumispäivän, t</w:t>
      </w:r>
      <w:r w:rsidR="00913232">
        <w:t>iedot t</w:t>
      </w:r>
      <w:r w:rsidR="00951076">
        <w:t>estiympäristö</w:t>
      </w:r>
      <w:r w:rsidR="00913232">
        <w:t xml:space="preserve">stä sekä ohjelmisto- ja laitteistovaatimukset. </w:t>
      </w:r>
      <w:r w:rsidR="002B124A">
        <w:t xml:space="preserve">Julkaistuun versioon ei enää tehdä muutoksia, vaan muutokset toteutetaan tekemällä uusi versio hallinta-alkiosta. </w:t>
      </w:r>
      <w:r w:rsidR="005A4C4F">
        <w:t>Tässä työssä on tiedossa jo kaksi ensimmäistä päivitystä ensimmäiseen versioon</w:t>
      </w:r>
      <w:r w:rsidR="00B70BED">
        <w:t>, jotka esitetty versiopuussa</w:t>
      </w:r>
      <w:r w:rsidR="00F12C10">
        <w:t xml:space="preserve"> versionumeroineen</w:t>
      </w:r>
      <w:r w:rsidR="00B70BED">
        <w:t xml:space="preserve">. Versiopuu </w:t>
      </w:r>
      <w:r w:rsidR="00505AAD">
        <w:t>tulee tulevaisuudessa laajenemaan asiakaspalautteiden ja viankorjau</w:t>
      </w:r>
      <w:r w:rsidR="00F12C10">
        <w:t xml:space="preserve">sten myötä. </w:t>
      </w:r>
    </w:p>
    <w:p w14:paraId="24CDF345" w14:textId="77777777" w:rsidR="009B62A3" w:rsidRDefault="009B62A3" w:rsidP="001907BC">
      <w:pPr>
        <w:spacing w:line="360" w:lineRule="auto"/>
        <w:jc w:val="both"/>
      </w:pPr>
    </w:p>
    <w:p w14:paraId="6AC49778" w14:textId="298A774B" w:rsidR="00A229E0" w:rsidRDefault="00677B4A" w:rsidP="001907BC">
      <w:pPr>
        <w:spacing w:line="360" w:lineRule="auto"/>
        <w:jc w:val="both"/>
      </w:pPr>
      <w:r>
        <w:rPr>
          <w:noProof/>
        </w:rPr>
        <w:drawing>
          <wp:inline distT="0" distB="0" distL="0" distR="0" wp14:anchorId="400F3BE8" wp14:editId="41E7E2B7">
            <wp:extent cx="5486400" cy="3200400"/>
            <wp:effectExtent l="0" t="19050" r="57150" b="38100"/>
            <wp:docPr id="1283228657" name="Kaaviokuv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5556533" w14:textId="3A7A6A9D" w:rsidR="761A496D" w:rsidRDefault="005A5DCA" w:rsidP="001907BC">
      <w:pPr>
        <w:spacing w:line="360" w:lineRule="auto"/>
        <w:jc w:val="both"/>
      </w:pPr>
      <w:r>
        <w:t>Kuvio</w:t>
      </w:r>
      <w:r w:rsidR="00B463F3">
        <w:t xml:space="preserve"> 6</w:t>
      </w:r>
      <w:r>
        <w:t>. Versiopuu.</w:t>
      </w:r>
    </w:p>
    <w:p w14:paraId="0B7401D5" w14:textId="77777777" w:rsidR="0031089F" w:rsidRDefault="00067419" w:rsidP="0057166F">
      <w:pPr>
        <w:pStyle w:val="Otsikko1"/>
      </w:pPr>
      <w:bookmarkStart w:id="27" w:name="_Toc153127407"/>
      <w:r>
        <w:lastRenderedPageBreak/>
        <w:t>Testaussuunnitelma</w:t>
      </w:r>
      <w:bookmarkEnd w:id="27"/>
    </w:p>
    <w:p w14:paraId="75D03EE7" w14:textId="0D3D0320" w:rsidR="000617F9" w:rsidRDefault="00BA4DB8" w:rsidP="0057166F">
      <w:pPr>
        <w:pStyle w:val="Otsikko2"/>
      </w:pPr>
      <w:bookmarkStart w:id="28" w:name="_Toc153127408"/>
      <w:r>
        <w:t>Johdanto</w:t>
      </w:r>
      <w:bookmarkEnd w:id="28"/>
    </w:p>
    <w:p w14:paraId="791412C4" w14:textId="6244AA8D" w:rsidR="00FB679F" w:rsidRDefault="00FB679F" w:rsidP="0057166F">
      <w:pPr>
        <w:spacing w:line="360" w:lineRule="auto"/>
        <w:jc w:val="both"/>
      </w:pPr>
      <w:r>
        <w:t>Ohjelmiston testaussuunnitelma määrittelee, miten ohjelmistoa testataan projekti- tai tuotekohtaisesti. Tarkoituksena on suunnitella ja organisoida testaus tehokkaasti ja laadukkaasti. Testaussuunnitelma voidaan laatia ennen ohjelmiston kehitystä tai sen aikana, ja sitä päivitetään tarvittaessa testauksen edetessä. Testaussuunnitelma on keskeinen dokumentti, joka kattaa testien suorittamisen, testausprosessin hallinnan, ja sisältää tietoa testattavan ohjelmiston tavoitteista, testitapauksista, resursseista, aikatauluista, budjeteista ja dokumentaatiosta. Suunnittelun avulla kohdistetaan rajalliset resurssit kriittisiin ja riskialttiisiin alueisiin, vaikka aikataulu ja resurssit saattavat olla ennalta määrättyjä.</w:t>
      </w:r>
      <w:r w:rsidR="000A62DA">
        <w:t xml:space="preserve"> (VALA 2023.)</w:t>
      </w:r>
    </w:p>
    <w:p w14:paraId="45D89941" w14:textId="77777777" w:rsidR="00FB679F" w:rsidRPr="00FB679F" w:rsidRDefault="00FB679F" w:rsidP="0057166F">
      <w:pPr>
        <w:spacing w:line="360" w:lineRule="auto"/>
        <w:jc w:val="both"/>
      </w:pPr>
    </w:p>
    <w:p w14:paraId="640517CF" w14:textId="326B0804" w:rsidR="000119AE" w:rsidRDefault="00711EB1" w:rsidP="0057166F">
      <w:pPr>
        <w:spacing w:line="360" w:lineRule="auto"/>
        <w:jc w:val="both"/>
      </w:pPr>
      <w:r>
        <w:t xml:space="preserve">Tämä testaussuunnitelma käsittelee jalkapallon tulospalvelun testausta. </w:t>
      </w:r>
      <w:r w:rsidR="000B14D3" w:rsidRPr="000B14D3">
        <w:t xml:space="preserve">Tulospalvelun tarkoituksena on tarjota käyttäjille reaaliaikaista tietoa jalkapallon ottelutuloksista. </w:t>
      </w:r>
      <w:r w:rsidR="00636EB6">
        <w:t>Tulospalvelussa</w:t>
      </w:r>
      <w:r w:rsidR="000B14D3" w:rsidRPr="000B14D3">
        <w:t xml:space="preserve"> käyttäjät voivat nähdä pelien </w:t>
      </w:r>
      <w:r w:rsidR="00745270">
        <w:t xml:space="preserve">aikataulut, </w:t>
      </w:r>
      <w:r w:rsidR="000B14D3" w:rsidRPr="000B14D3">
        <w:t>tulostiedot, pelaajatiedot, joukkuetiedot ja tilastotiedot. Lisäksi palvelu on suunniteltu tukemaan kolmea kieltä: suomi, ruotsi ja englanti.</w:t>
      </w:r>
      <w:r w:rsidR="00FE596D">
        <w:t xml:space="preserve"> Tarvittaessa</w:t>
      </w:r>
      <w:r w:rsidR="0045348E">
        <w:t xml:space="preserve"> ongelmatilanteissa</w:t>
      </w:r>
      <w:r w:rsidR="00FE596D">
        <w:t xml:space="preserve"> käyttäjä voi</w:t>
      </w:r>
      <w:r w:rsidR="000B14D3" w:rsidRPr="000B14D3">
        <w:t xml:space="preserve"> ottaa yhteyttä käyttäjätukeen erillisellä lomakkeella.</w:t>
      </w:r>
      <w:r w:rsidR="000617F9">
        <w:t xml:space="preserve"> </w:t>
      </w:r>
      <w:r w:rsidR="000119AE">
        <w:t>Testauksen tavoitteena on varmistaa palvelun</w:t>
      </w:r>
      <w:r w:rsidR="00CF718B">
        <w:t xml:space="preserve"> </w:t>
      </w:r>
      <w:r w:rsidR="00CF718B" w:rsidRPr="00CF718B">
        <w:t>toimivuus, monikielisyys, käyttäjäkokemus, suorituskyky, virheenhallinta sekä huomioida tulevat laajennukset.</w:t>
      </w:r>
    </w:p>
    <w:p w14:paraId="24AE60D5" w14:textId="77777777" w:rsidR="000B14D3" w:rsidRPr="00711EB1" w:rsidRDefault="000B14D3" w:rsidP="0057166F">
      <w:pPr>
        <w:spacing w:line="360" w:lineRule="auto"/>
        <w:jc w:val="both"/>
      </w:pPr>
    </w:p>
    <w:p w14:paraId="15411C93" w14:textId="29864124" w:rsidR="00BA4DB8" w:rsidRDefault="00BA4DB8" w:rsidP="0057166F">
      <w:pPr>
        <w:pStyle w:val="Otsikko2"/>
        <w:jc w:val="both"/>
      </w:pPr>
      <w:bookmarkStart w:id="29" w:name="_Toc153127409"/>
      <w:r>
        <w:t>Testauksen kohde ja tavoitteet</w:t>
      </w:r>
      <w:bookmarkEnd w:id="29"/>
    </w:p>
    <w:p w14:paraId="305AD91D" w14:textId="626CE47F" w:rsidR="004541FA" w:rsidRDefault="009B0493" w:rsidP="0057166F">
      <w:pPr>
        <w:spacing w:line="360" w:lineRule="auto"/>
        <w:jc w:val="both"/>
      </w:pPr>
      <w:r>
        <w:t xml:space="preserve">Jalkapallon tulospalvelun testauksen </w:t>
      </w:r>
      <w:r w:rsidR="00DE3F05">
        <w:t>kohteena on testata</w:t>
      </w:r>
      <w:r>
        <w:t xml:space="preserve"> käyttäjäkokemus</w:t>
      </w:r>
      <w:r w:rsidR="00DE3F05">
        <w:t>ta</w:t>
      </w:r>
      <w:r>
        <w:t xml:space="preserve"> kaikissa tilanteissa. </w:t>
      </w:r>
      <w:r w:rsidR="00DE3F05">
        <w:t>Tavoitteena on varmistaa</w:t>
      </w:r>
      <w:r>
        <w:t xml:space="preserve"> palvelun toimivuu</w:t>
      </w:r>
      <w:r w:rsidR="00DE3F05">
        <w:t>s</w:t>
      </w:r>
      <w:r>
        <w:t>, tehokkuu</w:t>
      </w:r>
      <w:r w:rsidR="00DE3F05">
        <w:t>s</w:t>
      </w:r>
      <w:r>
        <w:t xml:space="preserve"> korkealla käyttökuormalla ja käyttäjäystävälli</w:t>
      </w:r>
      <w:r w:rsidR="00CF6E69">
        <w:t>n</w:t>
      </w:r>
      <w:r>
        <w:t xml:space="preserve">en virheidenkäsittely. Monikielisyydessä tavoitellaan saumatonta toimintaa eri kielillä. </w:t>
      </w:r>
      <w:r w:rsidR="00B83222">
        <w:t>P</w:t>
      </w:r>
      <w:r>
        <w:t>äivityksiä ei testata</w:t>
      </w:r>
      <w:r w:rsidR="00B83222">
        <w:t xml:space="preserve"> vielä tässä vaiheessa</w:t>
      </w:r>
      <w:r>
        <w:t xml:space="preserve">, </w:t>
      </w:r>
      <w:r w:rsidR="00B83222">
        <w:t>mutta</w:t>
      </w:r>
      <w:r>
        <w:t xml:space="preserve"> muutoksiin ja lisäyksiin</w:t>
      </w:r>
      <w:r w:rsidR="00710A82">
        <w:t xml:space="preserve"> varaudutaan</w:t>
      </w:r>
      <w:r>
        <w:t xml:space="preserve"> varmistamalla palvelun ylei</w:t>
      </w:r>
      <w:r w:rsidR="00710A82">
        <w:t>nen soveltuvuus</w:t>
      </w:r>
      <w:r w:rsidR="00EC6DAA">
        <w:t xml:space="preserve"> näihin.</w:t>
      </w:r>
    </w:p>
    <w:p w14:paraId="2A099DFB" w14:textId="77777777" w:rsidR="009B0493" w:rsidRPr="009E3110" w:rsidRDefault="009B0493" w:rsidP="0057166F">
      <w:pPr>
        <w:spacing w:line="360" w:lineRule="auto"/>
        <w:jc w:val="both"/>
      </w:pPr>
    </w:p>
    <w:p w14:paraId="468EBC40" w14:textId="49CD7DF1" w:rsidR="00BA4DB8" w:rsidRDefault="00BA4DB8" w:rsidP="0057166F">
      <w:pPr>
        <w:pStyle w:val="Otsikko2"/>
        <w:jc w:val="both"/>
      </w:pPr>
      <w:bookmarkStart w:id="30" w:name="_Toc153127410"/>
      <w:r>
        <w:t>Testausympäristö</w:t>
      </w:r>
      <w:bookmarkEnd w:id="30"/>
    </w:p>
    <w:p w14:paraId="5872BBE9" w14:textId="6B71C4E3" w:rsidR="00E533A2" w:rsidRDefault="000C41AD" w:rsidP="0057166F">
      <w:pPr>
        <w:spacing w:line="360" w:lineRule="auto"/>
        <w:jc w:val="both"/>
      </w:pPr>
      <w:r>
        <w:t>Tässä työssä suunniteltu tulospalvelu on tarkoitettu toimimaan internetselaimessa, ja testaus tapahtuu käyttäen yleisimpiä internetselaimia sekä tietokoneella että mobiililaitteilla.</w:t>
      </w:r>
      <w:r w:rsidR="000B1908">
        <w:t xml:space="preserve"> Yleisimmät internetselaimet ovat </w:t>
      </w:r>
      <w:r w:rsidR="000B1908" w:rsidRPr="000B1908">
        <w:t xml:space="preserve">Google Chrome, Microsoftin Edge, Applen Safari </w:t>
      </w:r>
      <w:r w:rsidR="00795907">
        <w:t>ja</w:t>
      </w:r>
      <w:r w:rsidR="000B1908" w:rsidRPr="000B1908">
        <w:t xml:space="preserve"> Mozilla Firefox</w:t>
      </w:r>
      <w:r w:rsidR="00795907">
        <w:t>.</w:t>
      </w:r>
    </w:p>
    <w:p w14:paraId="5D058CFD" w14:textId="77777777" w:rsidR="000C41AD" w:rsidRPr="00E533A2" w:rsidRDefault="000C41AD" w:rsidP="001907BC">
      <w:pPr>
        <w:spacing w:line="360" w:lineRule="auto"/>
        <w:jc w:val="both"/>
      </w:pPr>
    </w:p>
    <w:p w14:paraId="54535093" w14:textId="2C587B45" w:rsidR="00BA4DB8" w:rsidRDefault="00BA4DB8" w:rsidP="001907BC">
      <w:pPr>
        <w:pStyle w:val="Otsikko2"/>
        <w:jc w:val="both"/>
      </w:pPr>
      <w:bookmarkStart w:id="31" w:name="_Toc153127411"/>
      <w:r>
        <w:t>Testauksen organisointi ja raportointi</w:t>
      </w:r>
      <w:bookmarkEnd w:id="31"/>
    </w:p>
    <w:p w14:paraId="5E4E6CBB" w14:textId="614A76ED" w:rsidR="004541FA" w:rsidRDefault="00CB2B6B" w:rsidP="0057166F">
      <w:pPr>
        <w:spacing w:line="360" w:lineRule="auto"/>
        <w:jc w:val="both"/>
      </w:pPr>
      <w:r>
        <w:t xml:space="preserve">Tulospalvelun </w:t>
      </w:r>
      <w:r w:rsidR="00345D0D">
        <w:t xml:space="preserve">testauksen toteuttaa testaajatiimi. </w:t>
      </w:r>
      <w:r w:rsidR="00AA116A">
        <w:t xml:space="preserve">Testauksen tuloksista raportoidaan testausdokumentteihin. </w:t>
      </w:r>
      <w:r w:rsidR="00EC6DAA">
        <w:t xml:space="preserve">Raportteihin kirjataan seuraavat asiat: mitä testattu, miten testattu, tuliko virheilmoituksia ja näiden </w:t>
      </w:r>
      <w:r w:rsidR="002C57B4">
        <w:lastRenderedPageBreak/>
        <w:t xml:space="preserve">mahdolliset </w:t>
      </w:r>
      <w:r w:rsidR="00EC6DAA">
        <w:t xml:space="preserve">korjaus </w:t>
      </w:r>
      <w:r w:rsidR="00FD5595">
        <w:t>ehdotukset.</w:t>
      </w:r>
      <w:r w:rsidR="00B465B2">
        <w:t xml:space="preserve"> </w:t>
      </w:r>
      <w:r w:rsidR="007C6029">
        <w:t xml:space="preserve"> Suorituskyky- ja kuormitustesteistä sekä havaituista rajoituksista tai pullonkauloista kirjoitetaan myös raporttiin.</w:t>
      </w:r>
    </w:p>
    <w:p w14:paraId="5B741113" w14:textId="77777777" w:rsidR="00AA116A" w:rsidRPr="004541FA" w:rsidRDefault="00AA116A" w:rsidP="0057166F">
      <w:pPr>
        <w:spacing w:line="360" w:lineRule="auto"/>
        <w:jc w:val="both"/>
      </w:pPr>
    </w:p>
    <w:p w14:paraId="0DB29167" w14:textId="4271663C" w:rsidR="00BA4DB8" w:rsidRDefault="00BA4DB8" w:rsidP="0057166F">
      <w:pPr>
        <w:pStyle w:val="Otsikko2"/>
        <w:jc w:val="both"/>
      </w:pPr>
      <w:bookmarkStart w:id="32" w:name="_Toc153127412"/>
      <w:r>
        <w:t>Testausstrategia ja integrointisuunnitelma</w:t>
      </w:r>
      <w:bookmarkEnd w:id="32"/>
    </w:p>
    <w:p w14:paraId="099496F2" w14:textId="3C162811" w:rsidR="00F50198" w:rsidRDefault="00C323C7" w:rsidP="0057166F">
      <w:pPr>
        <w:spacing w:line="360" w:lineRule="auto"/>
        <w:jc w:val="both"/>
      </w:pPr>
      <w:r>
        <w:t>Testaaminen kattaa sekä toiminnallisen että käytettävyystestauksen varmistaakseen tulospalvelun laadukkaan suorituksen. Toiminnallisella testauksella pyri</w:t>
      </w:r>
      <w:r w:rsidR="001E7D93">
        <w:t>tään</w:t>
      </w:r>
      <w:r>
        <w:t xml:space="preserve"> varmistamaan, että ohjelmisto toimii odotetulla tavalla kaikilla toiminnallisuuksillaan. </w:t>
      </w:r>
      <w:r w:rsidR="00EF72E7">
        <w:t>Testauksessa käytetään</w:t>
      </w:r>
      <w:r>
        <w:t xml:space="preserve"> käyttöliittymää loppukäyttäjän, eli asiakkaan, näkökulmasta.</w:t>
      </w:r>
      <w:r w:rsidR="00E53F5B">
        <w:t xml:space="preserve"> </w:t>
      </w:r>
      <w:r w:rsidR="001F4CBE">
        <w:t>S</w:t>
      </w:r>
      <w:r w:rsidR="00E53F5B" w:rsidRPr="00E53F5B">
        <w:t xml:space="preserve">uorituskyky- ja kuormitustestaus </w:t>
      </w:r>
      <w:r w:rsidR="0075656D">
        <w:t xml:space="preserve">voidaan toteuttaa muun muassa </w:t>
      </w:r>
      <w:r w:rsidR="0075656D" w:rsidRPr="0075656D">
        <w:t xml:space="preserve">Apache </w:t>
      </w:r>
      <w:proofErr w:type="spellStart"/>
      <w:r w:rsidR="0075656D" w:rsidRPr="0075656D">
        <w:t>JMeter</w:t>
      </w:r>
      <w:proofErr w:type="spellEnd"/>
      <w:r w:rsidR="0075656D">
        <w:t xml:space="preserve"> ohjelmalla. Testauksessa </w:t>
      </w:r>
      <w:r w:rsidR="00E53F5B" w:rsidRPr="00E53F5B">
        <w:t>arvioi</w:t>
      </w:r>
      <w:r w:rsidR="0075656D">
        <w:t xml:space="preserve">daan </w:t>
      </w:r>
      <w:r w:rsidR="00E53F5B" w:rsidRPr="00E53F5B">
        <w:t xml:space="preserve">järjestelmän reaktiokykyä ja tehokkuutta erilaisissa käyttö- ja kuormitustilanteissa. </w:t>
      </w:r>
      <w:r w:rsidR="00161035">
        <w:t xml:space="preserve">Testauksessa on tarkoitus käyttää </w:t>
      </w:r>
      <w:proofErr w:type="spellStart"/>
      <w:r w:rsidR="00161035">
        <w:t>black</w:t>
      </w:r>
      <w:proofErr w:type="spellEnd"/>
      <w:r w:rsidR="00161035">
        <w:t xml:space="preserve"> box testausta</w:t>
      </w:r>
      <w:r w:rsidR="005E0B95">
        <w:t xml:space="preserve">, jotta varmistetaan, että ohjelmisto noudattaa käyttövaatimuksia. </w:t>
      </w:r>
      <w:r w:rsidR="00E4761F">
        <w:t>Testausta varten tehdään testitapaukset</w:t>
      </w:r>
      <w:r w:rsidR="00CD194C">
        <w:t>, jotka kattavat tulospalvelun toiminnallisuude</w:t>
      </w:r>
      <w:r w:rsidR="00A77183">
        <w:t xml:space="preserve">t. </w:t>
      </w:r>
    </w:p>
    <w:p w14:paraId="16194AC5" w14:textId="77777777" w:rsidR="007152F9" w:rsidRDefault="007152F9" w:rsidP="0057166F">
      <w:pPr>
        <w:spacing w:line="360" w:lineRule="auto"/>
        <w:jc w:val="both"/>
      </w:pPr>
    </w:p>
    <w:p w14:paraId="65F3EC99" w14:textId="15B6064D" w:rsidR="00F50198" w:rsidRDefault="00F50198" w:rsidP="0057166F">
      <w:pPr>
        <w:spacing w:line="360" w:lineRule="auto"/>
        <w:jc w:val="both"/>
      </w:pPr>
      <w:r>
        <w:t>Testaus</w:t>
      </w:r>
      <w:r w:rsidR="00120E51">
        <w:t>ta</w:t>
      </w:r>
      <w:r>
        <w:t xml:space="preserve"> suoritetaan kehittämisen aikana</w:t>
      </w:r>
      <w:r w:rsidR="00120E51">
        <w:t>, jotta varmistetaan</w:t>
      </w:r>
      <w:r>
        <w:t xml:space="preserve"> jatkuva laadun</w:t>
      </w:r>
      <w:r w:rsidR="00120E51">
        <w:t xml:space="preserve"> seuranta</w:t>
      </w:r>
      <w:r>
        <w:t xml:space="preserve"> ja viimeisin testausvaihe toteutetaan muutama kuukausi ennen palvelun julkaisua. Tämä mahdollistaa mahdollisten muutosten tekemisen tarvittaessa ja varmistaa, että palvelu täyttää laatustandardit ennen käyttöönottoa. Suorituskyky- ja kuormitustestauksessa seurataan suorituskykyparametreja, kuten vasteaikoja ja resurssien käyttöä</w:t>
      </w:r>
      <w:r w:rsidR="00CE1326">
        <w:t>. Näin varmistetaan,</w:t>
      </w:r>
      <w:r>
        <w:t xml:space="preserve"> että palvelu kestää suuret odotetut käyttökuormat ja tunnis</w:t>
      </w:r>
      <w:r w:rsidR="00CE1326">
        <w:t>tetaan</w:t>
      </w:r>
      <w:r>
        <w:t xml:space="preserve"> mahdolliset pullonkaulat tai suorituskyvyn heikkenemiset. </w:t>
      </w:r>
    </w:p>
    <w:p w14:paraId="15516318" w14:textId="77777777" w:rsidR="00AD0991" w:rsidRDefault="00AD0991" w:rsidP="0057166F">
      <w:pPr>
        <w:spacing w:line="360" w:lineRule="auto"/>
        <w:jc w:val="both"/>
      </w:pPr>
    </w:p>
    <w:p w14:paraId="0C0EDDC9" w14:textId="63EE9754" w:rsidR="00AD0991" w:rsidRDefault="00AD0991" w:rsidP="0057166F">
      <w:pPr>
        <w:spacing w:line="360" w:lineRule="auto"/>
        <w:jc w:val="both"/>
      </w:pPr>
      <w:r>
        <w:t>Saavutettavuuden varmistamiseksi käytetään WAVE®-työkalua, joka on arviointityökalujen paketti autta</w:t>
      </w:r>
      <w:r w:rsidR="00622220">
        <w:t>a</w:t>
      </w:r>
      <w:r>
        <w:t xml:space="preserve"> tekemään verkkosisällöstä saavutettavampaa eri toimintarajoitteisille käyttäjille. WAVE tunnistetaan saavutettavuusvirheitä ja noudattaa Web Content Accessibility </w:t>
      </w:r>
      <w:proofErr w:type="spellStart"/>
      <w:r>
        <w:t>Guidelines</w:t>
      </w:r>
      <w:proofErr w:type="spellEnd"/>
      <w:r>
        <w:t xml:space="preserve"> (WCAG) -suosituksia.</w:t>
      </w:r>
      <w:r w:rsidR="00C00068">
        <w:t xml:space="preserve"> (WAVE 2023).</w:t>
      </w:r>
    </w:p>
    <w:p w14:paraId="1025E5FC" w14:textId="77777777" w:rsidR="00C323C7" w:rsidRPr="00C323C7" w:rsidRDefault="00C323C7" w:rsidP="0057166F">
      <w:pPr>
        <w:spacing w:line="360" w:lineRule="auto"/>
        <w:jc w:val="both"/>
      </w:pPr>
    </w:p>
    <w:p w14:paraId="67FC071E" w14:textId="0BBB1163" w:rsidR="00BA4DB8" w:rsidRDefault="00BA4DB8" w:rsidP="0057166F">
      <w:pPr>
        <w:pStyle w:val="Otsikko2"/>
        <w:jc w:val="both"/>
      </w:pPr>
      <w:bookmarkStart w:id="33" w:name="_Toc153127413"/>
      <w:r>
        <w:t>Testattavat toiminnot</w:t>
      </w:r>
      <w:bookmarkEnd w:id="33"/>
    </w:p>
    <w:p w14:paraId="4CA31B5A" w14:textId="63B756A5" w:rsidR="008E4226" w:rsidRDefault="007F0C6F" w:rsidP="00BE5153">
      <w:pPr>
        <w:pStyle w:val="NormaaliWWW"/>
        <w:spacing w:before="0" w:beforeAutospacing="0" w:line="360" w:lineRule="auto"/>
        <w:jc w:val="both"/>
      </w:pPr>
      <w:r>
        <w:t>Testattavina toimintoina ovat tulospalvelun keskeisimmät toiminnot</w:t>
      </w:r>
      <w:r w:rsidR="004B526D">
        <w:t>, jotka ovat ensimmäisessä versiossa käytettävissä</w:t>
      </w:r>
      <w:r w:rsidR="002B6F6D">
        <w:t>.</w:t>
      </w:r>
      <w:r w:rsidR="004B526D">
        <w:t xml:space="preserve"> Päivityksissä tulevia toimintoja testataan myöhemmin</w:t>
      </w:r>
      <w:r w:rsidR="009401B8">
        <w:t>.</w:t>
      </w:r>
      <w:r w:rsidR="002B6F6D">
        <w:t xml:space="preserve"> Toiminnallisessa testauksessa pyritään varmistamaan, että käyttäjät voivat helposti</w:t>
      </w:r>
      <w:r w:rsidR="006E2424">
        <w:t xml:space="preserve"> ja ongelmitta</w:t>
      </w:r>
      <w:r w:rsidR="002B6F6D">
        <w:t xml:space="preserve"> tarkastella pelien </w:t>
      </w:r>
      <w:r w:rsidR="007D7502">
        <w:t xml:space="preserve">aikatauluja, </w:t>
      </w:r>
      <w:r w:rsidR="002B6F6D">
        <w:t>tuloksia, tutustua pelaaja- ja joukkuetietoihin sekä selata tilastotietoja.</w:t>
      </w:r>
      <w:r w:rsidR="008E4226">
        <w:t xml:space="preserve"> </w:t>
      </w:r>
      <w:r w:rsidR="00C02178">
        <w:t xml:space="preserve">Lisäksi testataan hakutoimintoa sekä </w:t>
      </w:r>
      <w:r w:rsidR="00B22327">
        <w:t xml:space="preserve">käyttäjätukeen yhteydenottamista. </w:t>
      </w:r>
      <w:r w:rsidR="005A56C7">
        <w:t xml:space="preserve">Virheenhallinnassa tutkitaan palvelun reaktiota erilaisiin virhetilanteisiin ja varmistetaan käyttäjäystävällinen virheiden käsittely ja ohjeiden tarjoaminen. Monikielisyystestauksessa testataan, että palvelu toimii saumattomasti suomeksi, ruotsiksi ja englanniksi. </w:t>
      </w:r>
    </w:p>
    <w:p w14:paraId="1338FA72" w14:textId="2817420B" w:rsidR="002B6F6D" w:rsidRDefault="002B6F6D" w:rsidP="001907BC">
      <w:pPr>
        <w:pStyle w:val="NormaaliWWW"/>
        <w:spacing w:line="360" w:lineRule="auto"/>
        <w:jc w:val="both"/>
      </w:pPr>
      <w:r>
        <w:lastRenderedPageBreak/>
        <w:t>Suorituskyvyn testauksessa t</w:t>
      </w:r>
      <w:r w:rsidR="00BE4DA5">
        <w:t>estataan</w:t>
      </w:r>
      <w:r>
        <w:t>, miten palvelu selviytyy eri käyttötilanteissa, erityisesti korkean käyttökuorman aikana. Tavoitteena on varmistaa palvelun responsiivisuus ja tehokkuu</w:t>
      </w:r>
      <w:r w:rsidR="00E36905">
        <w:t>s</w:t>
      </w:r>
      <w:r>
        <w:t>.</w:t>
      </w:r>
      <w:r w:rsidR="00B65895">
        <w:t xml:space="preserve"> Suorituskyvyn testauksen avulla voidaan ennakoida ja korjata mahdollisia pullonkauloja tai muita suorituskyvyn heikkenemisiä.</w:t>
      </w:r>
    </w:p>
    <w:p w14:paraId="5E57389B" w14:textId="63714D36" w:rsidR="008257D6" w:rsidRPr="008257D6" w:rsidRDefault="00C53FB8" w:rsidP="001907BC">
      <w:pPr>
        <w:pStyle w:val="NormaaliWWW"/>
        <w:spacing w:line="360" w:lineRule="auto"/>
        <w:jc w:val="both"/>
      </w:pPr>
      <w:r>
        <w:t>P</w:t>
      </w:r>
      <w:r w:rsidR="002B6F6D">
        <w:t xml:space="preserve">äivitystoimintoja ei testata </w:t>
      </w:r>
      <w:r>
        <w:t>vielä ensimmäisissä testauksissa</w:t>
      </w:r>
      <w:r w:rsidR="002B6F6D">
        <w:t>,</w:t>
      </w:r>
      <w:r>
        <w:t xml:space="preserve"> mutta kuitenkin</w:t>
      </w:r>
      <w:r w:rsidR="002B6F6D">
        <w:t xml:space="preserve"> varaudutaan tuleviin muutoksiin ja päivityksiin tarkastelemalla palvelun rakennetta ja joustavuutta. Näin varmistetaan, että tulospalvelu säilyttää suorituskykynsä ja kykenee palvelemaan käyttäjiä monipuolisesti myös tulevaisuudessa.</w:t>
      </w:r>
    </w:p>
    <w:p w14:paraId="1C31FA2A" w14:textId="614B7B2A" w:rsidR="008F29D1" w:rsidRPr="00A826B9" w:rsidRDefault="00BA4DB8" w:rsidP="00A826B9">
      <w:pPr>
        <w:pStyle w:val="Otsikko2"/>
        <w:jc w:val="both"/>
      </w:pPr>
      <w:bookmarkStart w:id="34" w:name="_Toc153127414"/>
      <w:r>
        <w:t>Toimintojen testitapaukset, hyväksymiskriteerit</w:t>
      </w:r>
      <w:bookmarkEnd w:id="34"/>
    </w:p>
    <w:p w14:paraId="4456D6BA" w14:textId="5A5196C1" w:rsidR="008F29D1" w:rsidRPr="008F29D1" w:rsidRDefault="008F29D1" w:rsidP="00B64FBD">
      <w:pPr>
        <w:numPr>
          <w:ilvl w:val="0"/>
          <w:numId w:val="15"/>
        </w:numPr>
        <w:spacing w:after="100" w:afterAutospacing="1" w:line="360" w:lineRule="auto"/>
        <w:jc w:val="both"/>
        <w:rPr>
          <w:rFonts w:eastAsia="Times New Roman" w:cs="Times New Roman"/>
          <w:szCs w:val="24"/>
          <w:lang w:eastAsia="fi-FI"/>
        </w:rPr>
      </w:pPr>
      <w:r w:rsidRPr="008F29D1">
        <w:rPr>
          <w:rFonts w:eastAsia="Times New Roman" w:cs="Times New Roman"/>
          <w:b/>
          <w:bCs/>
          <w:szCs w:val="24"/>
          <w:lang w:eastAsia="fi-FI"/>
        </w:rPr>
        <w:t xml:space="preserve">Testattava </w:t>
      </w:r>
      <w:r w:rsidR="00C70C75">
        <w:rPr>
          <w:rFonts w:eastAsia="Times New Roman" w:cs="Times New Roman"/>
          <w:b/>
          <w:bCs/>
          <w:szCs w:val="24"/>
          <w:lang w:eastAsia="fi-FI"/>
        </w:rPr>
        <w:t>t</w:t>
      </w:r>
      <w:r w:rsidRPr="008F29D1">
        <w:rPr>
          <w:rFonts w:eastAsia="Times New Roman" w:cs="Times New Roman"/>
          <w:b/>
          <w:bCs/>
          <w:szCs w:val="24"/>
          <w:lang w:eastAsia="fi-FI"/>
        </w:rPr>
        <w:t>oiminto: Pelien</w:t>
      </w:r>
      <w:r w:rsidR="00C70C75">
        <w:rPr>
          <w:rFonts w:eastAsia="Times New Roman" w:cs="Times New Roman"/>
          <w:b/>
          <w:bCs/>
          <w:szCs w:val="24"/>
          <w:lang w:eastAsia="fi-FI"/>
        </w:rPr>
        <w:t xml:space="preserve"> aikataulujen ja</w:t>
      </w:r>
      <w:r w:rsidRPr="008F29D1">
        <w:rPr>
          <w:rFonts w:eastAsia="Times New Roman" w:cs="Times New Roman"/>
          <w:b/>
          <w:bCs/>
          <w:szCs w:val="24"/>
          <w:lang w:eastAsia="fi-FI"/>
        </w:rPr>
        <w:t xml:space="preserve"> </w:t>
      </w:r>
      <w:r w:rsidR="00C70C75">
        <w:rPr>
          <w:rFonts w:eastAsia="Times New Roman" w:cs="Times New Roman"/>
          <w:b/>
          <w:bCs/>
          <w:szCs w:val="24"/>
          <w:lang w:eastAsia="fi-FI"/>
        </w:rPr>
        <w:t>t</w:t>
      </w:r>
      <w:r w:rsidRPr="008F29D1">
        <w:rPr>
          <w:rFonts w:eastAsia="Times New Roman" w:cs="Times New Roman"/>
          <w:b/>
          <w:bCs/>
          <w:szCs w:val="24"/>
          <w:lang w:eastAsia="fi-FI"/>
        </w:rPr>
        <w:t xml:space="preserve">ulosten </w:t>
      </w:r>
      <w:r w:rsidR="00C70C75">
        <w:rPr>
          <w:rFonts w:eastAsia="Times New Roman" w:cs="Times New Roman"/>
          <w:b/>
          <w:bCs/>
          <w:szCs w:val="24"/>
          <w:lang w:eastAsia="fi-FI"/>
        </w:rPr>
        <w:t>t</w:t>
      </w:r>
      <w:r w:rsidRPr="008F29D1">
        <w:rPr>
          <w:rFonts w:eastAsia="Times New Roman" w:cs="Times New Roman"/>
          <w:b/>
          <w:bCs/>
          <w:szCs w:val="24"/>
          <w:lang w:eastAsia="fi-FI"/>
        </w:rPr>
        <w:t>arkastelu</w:t>
      </w:r>
    </w:p>
    <w:p w14:paraId="5278839F" w14:textId="50327CFD" w:rsidR="008F29D1" w:rsidRPr="008F29D1" w:rsidRDefault="008F29D1" w:rsidP="001907BC">
      <w:pPr>
        <w:numPr>
          <w:ilvl w:val="1"/>
          <w:numId w:val="15"/>
        </w:numPr>
        <w:spacing w:before="100" w:beforeAutospacing="1" w:after="100" w:afterAutospacing="1" w:line="360" w:lineRule="auto"/>
        <w:jc w:val="both"/>
        <w:rPr>
          <w:rFonts w:eastAsia="Times New Roman" w:cs="Times New Roman"/>
          <w:szCs w:val="24"/>
          <w:lang w:eastAsia="fi-FI"/>
        </w:rPr>
      </w:pPr>
      <w:r w:rsidRPr="008F29D1">
        <w:rPr>
          <w:rFonts w:eastAsia="Times New Roman" w:cs="Times New Roman"/>
          <w:b/>
          <w:bCs/>
          <w:szCs w:val="24"/>
          <w:lang w:eastAsia="fi-FI"/>
        </w:rPr>
        <w:t>Testitapaus:</w:t>
      </w:r>
      <w:r w:rsidRPr="008F29D1">
        <w:rPr>
          <w:rFonts w:eastAsia="Times New Roman" w:cs="Times New Roman"/>
          <w:szCs w:val="24"/>
          <w:lang w:eastAsia="fi-FI"/>
        </w:rPr>
        <w:t xml:space="preserve"> Avaa tulospalvelu ja tarkastele eri pelien</w:t>
      </w:r>
      <w:r w:rsidR="00C70C75">
        <w:rPr>
          <w:rFonts w:eastAsia="Times New Roman" w:cs="Times New Roman"/>
          <w:szCs w:val="24"/>
          <w:lang w:eastAsia="fi-FI"/>
        </w:rPr>
        <w:t xml:space="preserve"> aikatauluja sekä</w:t>
      </w:r>
      <w:r w:rsidRPr="008F29D1">
        <w:rPr>
          <w:rFonts w:eastAsia="Times New Roman" w:cs="Times New Roman"/>
          <w:szCs w:val="24"/>
          <w:lang w:eastAsia="fi-FI"/>
        </w:rPr>
        <w:t xml:space="preserve"> tuloksia.</w:t>
      </w:r>
    </w:p>
    <w:p w14:paraId="4D119A9F" w14:textId="0CBA578D" w:rsidR="004618BB" w:rsidRPr="00A07533" w:rsidRDefault="008F29D1" w:rsidP="001907BC">
      <w:pPr>
        <w:numPr>
          <w:ilvl w:val="1"/>
          <w:numId w:val="15"/>
        </w:numPr>
        <w:spacing w:before="100" w:beforeAutospacing="1" w:after="100" w:afterAutospacing="1" w:line="360" w:lineRule="auto"/>
        <w:jc w:val="both"/>
        <w:rPr>
          <w:rFonts w:eastAsia="Times New Roman" w:cs="Times New Roman"/>
          <w:szCs w:val="24"/>
          <w:lang w:eastAsia="fi-FI"/>
        </w:rPr>
      </w:pPr>
      <w:r w:rsidRPr="008F29D1">
        <w:rPr>
          <w:rFonts w:eastAsia="Times New Roman" w:cs="Times New Roman"/>
          <w:b/>
          <w:bCs/>
          <w:szCs w:val="24"/>
          <w:lang w:eastAsia="fi-FI"/>
        </w:rPr>
        <w:t>Testiaskeleet:</w:t>
      </w:r>
    </w:p>
    <w:p w14:paraId="3D448797" w14:textId="21A9723E" w:rsidR="00A07533" w:rsidRPr="008F29D1" w:rsidRDefault="00A07533" w:rsidP="001907BC">
      <w:pPr>
        <w:numPr>
          <w:ilvl w:val="2"/>
          <w:numId w:val="15"/>
        </w:numPr>
        <w:spacing w:before="100" w:beforeAutospacing="1" w:after="100" w:afterAutospacing="1" w:line="360" w:lineRule="auto"/>
        <w:jc w:val="both"/>
        <w:rPr>
          <w:rFonts w:eastAsia="Times New Roman" w:cs="Times New Roman"/>
          <w:szCs w:val="24"/>
          <w:lang w:eastAsia="fi-FI"/>
        </w:rPr>
      </w:pPr>
      <w:r>
        <w:rPr>
          <w:rFonts w:eastAsia="Times New Roman" w:cs="Times New Roman"/>
          <w:szCs w:val="24"/>
          <w:lang w:eastAsia="fi-FI"/>
        </w:rPr>
        <w:t>Mene sivuston etusivulle ja etsi ”pelien tulokset</w:t>
      </w:r>
      <w:r w:rsidR="00076AC1">
        <w:rPr>
          <w:rFonts w:eastAsia="Times New Roman" w:cs="Times New Roman"/>
          <w:szCs w:val="24"/>
          <w:lang w:eastAsia="fi-FI"/>
        </w:rPr>
        <w:t>”</w:t>
      </w:r>
    </w:p>
    <w:p w14:paraId="1EC22B92" w14:textId="77777777" w:rsidR="008F29D1" w:rsidRDefault="008F29D1" w:rsidP="001907BC">
      <w:pPr>
        <w:numPr>
          <w:ilvl w:val="2"/>
          <w:numId w:val="15"/>
        </w:numPr>
        <w:spacing w:before="100" w:beforeAutospacing="1" w:after="100" w:afterAutospacing="1" w:line="360" w:lineRule="auto"/>
        <w:jc w:val="both"/>
        <w:rPr>
          <w:rFonts w:eastAsia="Times New Roman" w:cs="Times New Roman"/>
          <w:szCs w:val="24"/>
          <w:lang w:eastAsia="fi-FI"/>
        </w:rPr>
      </w:pPr>
      <w:r w:rsidRPr="008F29D1">
        <w:rPr>
          <w:rFonts w:eastAsia="Times New Roman" w:cs="Times New Roman"/>
          <w:szCs w:val="24"/>
          <w:lang w:eastAsia="fi-FI"/>
        </w:rPr>
        <w:t>Tarkastele eri pelien tuloksia.</w:t>
      </w:r>
    </w:p>
    <w:p w14:paraId="76004B83" w14:textId="559E6CC9" w:rsidR="004618BB" w:rsidRDefault="004618BB" w:rsidP="001907BC">
      <w:pPr>
        <w:numPr>
          <w:ilvl w:val="2"/>
          <w:numId w:val="15"/>
        </w:numPr>
        <w:spacing w:before="100" w:beforeAutospacing="1" w:after="100" w:afterAutospacing="1" w:line="360" w:lineRule="auto"/>
        <w:jc w:val="both"/>
        <w:rPr>
          <w:rFonts w:eastAsia="Times New Roman" w:cs="Times New Roman"/>
          <w:szCs w:val="24"/>
          <w:lang w:eastAsia="fi-FI"/>
        </w:rPr>
      </w:pPr>
      <w:r>
        <w:rPr>
          <w:rFonts w:eastAsia="Times New Roman" w:cs="Times New Roman"/>
          <w:szCs w:val="24"/>
          <w:lang w:eastAsia="fi-FI"/>
        </w:rPr>
        <w:t>Etsi ja valitse vaihtoehto ”pelien aikataulut”</w:t>
      </w:r>
    </w:p>
    <w:p w14:paraId="483C60A2" w14:textId="4B4BBCE8" w:rsidR="004618BB" w:rsidRPr="008F29D1" w:rsidRDefault="00E44C99" w:rsidP="001907BC">
      <w:pPr>
        <w:numPr>
          <w:ilvl w:val="2"/>
          <w:numId w:val="15"/>
        </w:numPr>
        <w:spacing w:before="100" w:beforeAutospacing="1" w:after="100" w:afterAutospacing="1" w:line="360" w:lineRule="auto"/>
        <w:jc w:val="both"/>
        <w:rPr>
          <w:rFonts w:eastAsia="Times New Roman" w:cs="Times New Roman"/>
          <w:szCs w:val="24"/>
          <w:lang w:eastAsia="fi-FI"/>
        </w:rPr>
      </w:pPr>
      <w:r>
        <w:rPr>
          <w:rFonts w:eastAsia="Times New Roman" w:cs="Times New Roman"/>
          <w:szCs w:val="24"/>
          <w:lang w:eastAsia="fi-FI"/>
        </w:rPr>
        <w:t>Selaa joukkueiden peliaikatauluja ja tarkista, että aikataulut ovat oikein.</w:t>
      </w:r>
    </w:p>
    <w:p w14:paraId="336FBF42" w14:textId="4989B792" w:rsidR="00F001B3" w:rsidRPr="00F001B3" w:rsidRDefault="008F29D1" w:rsidP="00BE5153">
      <w:pPr>
        <w:numPr>
          <w:ilvl w:val="1"/>
          <w:numId w:val="15"/>
        </w:numPr>
        <w:spacing w:before="100" w:beforeAutospacing="1" w:after="100" w:afterAutospacing="1" w:line="360" w:lineRule="auto"/>
        <w:jc w:val="both"/>
        <w:rPr>
          <w:rFonts w:eastAsia="Times New Roman" w:cs="Times New Roman"/>
          <w:szCs w:val="24"/>
          <w:lang w:eastAsia="fi-FI"/>
        </w:rPr>
      </w:pPr>
      <w:r w:rsidRPr="008F29D1">
        <w:rPr>
          <w:rFonts w:eastAsia="Times New Roman" w:cs="Times New Roman"/>
          <w:b/>
          <w:bCs/>
          <w:szCs w:val="24"/>
          <w:lang w:eastAsia="fi-FI"/>
        </w:rPr>
        <w:t>Hyväksymiskriteerit:</w:t>
      </w:r>
      <w:r w:rsidRPr="008F29D1">
        <w:rPr>
          <w:rFonts w:eastAsia="Times New Roman" w:cs="Times New Roman"/>
          <w:szCs w:val="24"/>
          <w:lang w:eastAsia="fi-FI"/>
        </w:rPr>
        <w:t xml:space="preserve"> Tulo</w:t>
      </w:r>
      <w:r w:rsidR="00E44C99">
        <w:rPr>
          <w:rFonts w:eastAsia="Times New Roman" w:cs="Times New Roman"/>
          <w:szCs w:val="24"/>
          <w:lang w:eastAsia="fi-FI"/>
        </w:rPr>
        <w:t>kset sekä aikataulut näkyvät oikein</w:t>
      </w:r>
      <w:r w:rsidRPr="008F29D1">
        <w:rPr>
          <w:rFonts w:eastAsia="Times New Roman" w:cs="Times New Roman"/>
          <w:szCs w:val="24"/>
          <w:lang w:eastAsia="fi-FI"/>
        </w:rPr>
        <w:t>.</w:t>
      </w:r>
    </w:p>
    <w:p w14:paraId="664478F3" w14:textId="6EFE78DE" w:rsidR="00EC49FC" w:rsidRPr="00EC49FC" w:rsidRDefault="00076AC1" w:rsidP="001907BC">
      <w:pPr>
        <w:pStyle w:val="Luettelokappale"/>
        <w:numPr>
          <w:ilvl w:val="0"/>
          <w:numId w:val="15"/>
        </w:numPr>
        <w:spacing w:before="100" w:beforeAutospacing="1" w:after="100" w:afterAutospacing="1" w:line="360" w:lineRule="auto"/>
        <w:jc w:val="both"/>
        <w:rPr>
          <w:rFonts w:eastAsia="Times New Roman" w:cs="Times New Roman"/>
          <w:szCs w:val="24"/>
          <w:lang w:eastAsia="fi-FI"/>
        </w:rPr>
      </w:pPr>
      <w:r w:rsidRPr="00076AC1">
        <w:rPr>
          <w:rFonts w:eastAsia="Times New Roman" w:cs="Times New Roman"/>
          <w:b/>
          <w:bCs/>
          <w:szCs w:val="24"/>
          <w:lang w:eastAsia="fi-FI"/>
        </w:rPr>
        <w:t>Testattava toiminto: Pelaaja- ja joukkuetietoihin tutustuminen</w:t>
      </w:r>
      <w:r w:rsidR="008B775B">
        <w:rPr>
          <w:rFonts w:eastAsia="Times New Roman" w:cs="Times New Roman"/>
          <w:b/>
          <w:bCs/>
          <w:szCs w:val="24"/>
          <w:lang w:eastAsia="fi-FI"/>
        </w:rPr>
        <w:t>/hakutoiminnon testaus</w:t>
      </w:r>
    </w:p>
    <w:p w14:paraId="2B0D35E5" w14:textId="77777777" w:rsidR="00EC49FC" w:rsidRDefault="00076AC1" w:rsidP="001907BC">
      <w:pPr>
        <w:pStyle w:val="Luettelokappale"/>
        <w:numPr>
          <w:ilvl w:val="1"/>
          <w:numId w:val="15"/>
        </w:numPr>
        <w:spacing w:before="100" w:beforeAutospacing="1" w:after="100" w:afterAutospacing="1" w:line="360" w:lineRule="auto"/>
        <w:jc w:val="both"/>
        <w:rPr>
          <w:rFonts w:eastAsia="Times New Roman" w:cs="Times New Roman"/>
          <w:szCs w:val="24"/>
          <w:lang w:eastAsia="fi-FI"/>
        </w:rPr>
      </w:pPr>
      <w:r w:rsidRPr="00EC49FC">
        <w:rPr>
          <w:rFonts w:eastAsia="Times New Roman" w:cs="Times New Roman"/>
          <w:b/>
          <w:bCs/>
          <w:szCs w:val="24"/>
          <w:lang w:eastAsia="fi-FI"/>
        </w:rPr>
        <w:t>Testitapaus:</w:t>
      </w:r>
      <w:r w:rsidRPr="00EC49FC">
        <w:rPr>
          <w:rFonts w:eastAsia="Times New Roman" w:cs="Times New Roman"/>
          <w:szCs w:val="24"/>
          <w:lang w:eastAsia="fi-FI"/>
        </w:rPr>
        <w:t xml:space="preserve"> Etsi ja avaa pelaajan tai joukkueen tiedot.</w:t>
      </w:r>
    </w:p>
    <w:p w14:paraId="4748BE92" w14:textId="77777777" w:rsidR="00EC49FC" w:rsidRPr="00EC49FC" w:rsidRDefault="00076AC1" w:rsidP="001907BC">
      <w:pPr>
        <w:pStyle w:val="Luettelokappale"/>
        <w:numPr>
          <w:ilvl w:val="1"/>
          <w:numId w:val="15"/>
        </w:numPr>
        <w:spacing w:before="100" w:beforeAutospacing="1" w:after="100" w:afterAutospacing="1" w:line="360" w:lineRule="auto"/>
        <w:jc w:val="both"/>
        <w:rPr>
          <w:rFonts w:eastAsia="Times New Roman" w:cs="Times New Roman"/>
          <w:szCs w:val="24"/>
          <w:lang w:eastAsia="fi-FI"/>
        </w:rPr>
      </w:pPr>
      <w:r w:rsidRPr="00EC49FC">
        <w:rPr>
          <w:rFonts w:eastAsia="Times New Roman" w:cs="Times New Roman"/>
          <w:b/>
          <w:bCs/>
          <w:szCs w:val="24"/>
          <w:lang w:eastAsia="fi-FI"/>
        </w:rPr>
        <w:t>Testiaskeleet:</w:t>
      </w:r>
    </w:p>
    <w:p w14:paraId="11538D60" w14:textId="77777777" w:rsidR="00EC49FC" w:rsidRDefault="00076AC1" w:rsidP="001907BC">
      <w:pPr>
        <w:pStyle w:val="Luettelokappale"/>
        <w:numPr>
          <w:ilvl w:val="2"/>
          <w:numId w:val="15"/>
        </w:numPr>
        <w:spacing w:before="100" w:beforeAutospacing="1" w:after="100" w:afterAutospacing="1" w:line="360" w:lineRule="auto"/>
        <w:jc w:val="both"/>
        <w:rPr>
          <w:rFonts w:eastAsia="Times New Roman" w:cs="Times New Roman"/>
          <w:szCs w:val="24"/>
          <w:lang w:eastAsia="fi-FI"/>
        </w:rPr>
      </w:pPr>
      <w:r w:rsidRPr="00EC49FC">
        <w:rPr>
          <w:rFonts w:eastAsia="Times New Roman" w:cs="Times New Roman"/>
          <w:szCs w:val="24"/>
          <w:lang w:eastAsia="fi-FI"/>
        </w:rPr>
        <w:t>Käynnistä hakutoiminto.</w:t>
      </w:r>
    </w:p>
    <w:p w14:paraId="698018DB" w14:textId="77777777" w:rsidR="00EC49FC" w:rsidRDefault="00076AC1" w:rsidP="001907BC">
      <w:pPr>
        <w:pStyle w:val="Luettelokappale"/>
        <w:numPr>
          <w:ilvl w:val="2"/>
          <w:numId w:val="15"/>
        </w:numPr>
        <w:spacing w:before="100" w:beforeAutospacing="1" w:after="100" w:afterAutospacing="1" w:line="360" w:lineRule="auto"/>
        <w:jc w:val="both"/>
        <w:rPr>
          <w:rFonts w:eastAsia="Times New Roman" w:cs="Times New Roman"/>
          <w:szCs w:val="24"/>
          <w:lang w:eastAsia="fi-FI"/>
        </w:rPr>
      </w:pPr>
      <w:r w:rsidRPr="00EC49FC">
        <w:rPr>
          <w:rFonts w:eastAsia="Times New Roman" w:cs="Times New Roman"/>
          <w:szCs w:val="24"/>
          <w:lang w:eastAsia="fi-FI"/>
        </w:rPr>
        <w:t>Etsi haluttu pelaaja tai joukkue.</w:t>
      </w:r>
    </w:p>
    <w:p w14:paraId="7672F9E4" w14:textId="77777777" w:rsidR="00044906" w:rsidRDefault="00076AC1" w:rsidP="001907BC">
      <w:pPr>
        <w:pStyle w:val="Luettelokappale"/>
        <w:numPr>
          <w:ilvl w:val="2"/>
          <w:numId w:val="15"/>
        </w:numPr>
        <w:spacing w:before="100" w:beforeAutospacing="1" w:after="100" w:afterAutospacing="1" w:line="360" w:lineRule="auto"/>
        <w:jc w:val="both"/>
        <w:rPr>
          <w:rFonts w:eastAsia="Times New Roman" w:cs="Times New Roman"/>
          <w:szCs w:val="24"/>
          <w:lang w:eastAsia="fi-FI"/>
        </w:rPr>
      </w:pPr>
      <w:r w:rsidRPr="00EC49FC">
        <w:rPr>
          <w:rFonts w:eastAsia="Times New Roman" w:cs="Times New Roman"/>
          <w:szCs w:val="24"/>
          <w:lang w:eastAsia="fi-FI"/>
        </w:rPr>
        <w:t>Valitse ja avaa pelaajan tai joukkueen tiedot.</w:t>
      </w:r>
    </w:p>
    <w:p w14:paraId="6C340FA8" w14:textId="14FA7E3F" w:rsidR="00134CAA" w:rsidRDefault="00076AC1" w:rsidP="00BE5153">
      <w:pPr>
        <w:pStyle w:val="Luettelokappale"/>
        <w:numPr>
          <w:ilvl w:val="0"/>
          <w:numId w:val="20"/>
        </w:numPr>
        <w:spacing w:before="100" w:beforeAutospacing="1" w:after="100" w:afterAutospacing="1" w:line="360" w:lineRule="auto"/>
        <w:jc w:val="both"/>
        <w:rPr>
          <w:rFonts w:eastAsia="Times New Roman" w:cs="Times New Roman"/>
          <w:szCs w:val="24"/>
          <w:lang w:eastAsia="fi-FI"/>
        </w:rPr>
      </w:pPr>
      <w:r w:rsidRPr="00B044D6">
        <w:rPr>
          <w:rFonts w:eastAsia="Times New Roman" w:cs="Times New Roman"/>
          <w:b/>
          <w:bCs/>
          <w:szCs w:val="24"/>
          <w:lang w:eastAsia="fi-FI"/>
        </w:rPr>
        <w:t>Hyväksymiskriteerit:</w:t>
      </w:r>
      <w:r w:rsidRPr="00B044D6">
        <w:rPr>
          <w:rFonts w:eastAsia="Times New Roman" w:cs="Times New Roman"/>
          <w:szCs w:val="24"/>
          <w:lang w:eastAsia="fi-FI"/>
        </w:rPr>
        <w:t xml:space="preserve"> Tiedot avautuvat oikein ja kattavasti.</w:t>
      </w:r>
      <w:r w:rsidR="008B775B">
        <w:rPr>
          <w:rFonts w:eastAsia="Times New Roman" w:cs="Times New Roman"/>
          <w:szCs w:val="24"/>
          <w:lang w:eastAsia="fi-FI"/>
        </w:rPr>
        <w:t xml:space="preserve"> Hakutoiminto toimii oikein</w:t>
      </w:r>
      <w:r w:rsidR="004F6899">
        <w:rPr>
          <w:rFonts w:eastAsia="Times New Roman" w:cs="Times New Roman"/>
          <w:szCs w:val="24"/>
          <w:lang w:eastAsia="fi-FI"/>
        </w:rPr>
        <w:t xml:space="preserve"> ja nopeasti.</w:t>
      </w:r>
    </w:p>
    <w:p w14:paraId="668B4DEF" w14:textId="77777777" w:rsidR="0028308C" w:rsidRPr="0028308C" w:rsidRDefault="00134CAA" w:rsidP="001907BC">
      <w:pPr>
        <w:pStyle w:val="Luettelokappale"/>
        <w:numPr>
          <w:ilvl w:val="0"/>
          <w:numId w:val="15"/>
        </w:numPr>
        <w:spacing w:before="100" w:beforeAutospacing="1" w:after="100" w:afterAutospacing="1" w:line="360" w:lineRule="auto"/>
        <w:jc w:val="both"/>
        <w:rPr>
          <w:rFonts w:eastAsia="Times New Roman" w:cs="Times New Roman"/>
          <w:szCs w:val="24"/>
          <w:lang w:eastAsia="fi-FI"/>
        </w:rPr>
      </w:pPr>
      <w:r w:rsidRPr="00134CAA">
        <w:rPr>
          <w:rFonts w:eastAsia="Times New Roman" w:cs="Times New Roman"/>
          <w:b/>
          <w:bCs/>
          <w:szCs w:val="24"/>
          <w:lang w:eastAsia="fi-FI"/>
        </w:rPr>
        <w:t>Testattava Toiminto: Tilastotietojen Selailu</w:t>
      </w:r>
    </w:p>
    <w:p w14:paraId="052F1FDA" w14:textId="77777777" w:rsidR="0028308C" w:rsidRDefault="00134CAA" w:rsidP="001907BC">
      <w:pPr>
        <w:pStyle w:val="Luettelokappale"/>
        <w:numPr>
          <w:ilvl w:val="1"/>
          <w:numId w:val="15"/>
        </w:numPr>
        <w:spacing w:before="100" w:beforeAutospacing="1" w:after="100" w:afterAutospacing="1" w:line="360" w:lineRule="auto"/>
        <w:jc w:val="both"/>
        <w:rPr>
          <w:rFonts w:eastAsia="Times New Roman" w:cs="Times New Roman"/>
          <w:szCs w:val="24"/>
          <w:lang w:eastAsia="fi-FI"/>
        </w:rPr>
      </w:pPr>
      <w:r w:rsidRPr="0028308C">
        <w:rPr>
          <w:rFonts w:eastAsia="Times New Roman" w:cs="Times New Roman"/>
          <w:b/>
          <w:bCs/>
          <w:szCs w:val="24"/>
          <w:lang w:eastAsia="fi-FI"/>
        </w:rPr>
        <w:t>Testitapaus:</w:t>
      </w:r>
      <w:r w:rsidRPr="0028308C">
        <w:rPr>
          <w:rFonts w:eastAsia="Times New Roman" w:cs="Times New Roman"/>
          <w:szCs w:val="24"/>
          <w:lang w:eastAsia="fi-FI"/>
        </w:rPr>
        <w:t xml:space="preserve"> Selaa eri tilastotietoja ja varmista tietojen oikeellisuus.</w:t>
      </w:r>
    </w:p>
    <w:p w14:paraId="69A38AEC" w14:textId="77777777" w:rsidR="004D5513" w:rsidRPr="004D5513" w:rsidRDefault="00134CAA" w:rsidP="001907BC">
      <w:pPr>
        <w:pStyle w:val="Luettelokappale"/>
        <w:numPr>
          <w:ilvl w:val="1"/>
          <w:numId w:val="15"/>
        </w:numPr>
        <w:spacing w:before="100" w:beforeAutospacing="1" w:after="100" w:afterAutospacing="1" w:line="360" w:lineRule="auto"/>
        <w:jc w:val="both"/>
        <w:rPr>
          <w:rFonts w:eastAsia="Times New Roman" w:cs="Times New Roman"/>
          <w:szCs w:val="24"/>
          <w:lang w:eastAsia="fi-FI"/>
        </w:rPr>
      </w:pPr>
      <w:r w:rsidRPr="0028308C">
        <w:rPr>
          <w:rFonts w:eastAsia="Times New Roman" w:cs="Times New Roman"/>
          <w:b/>
          <w:bCs/>
          <w:szCs w:val="24"/>
          <w:lang w:eastAsia="fi-FI"/>
        </w:rPr>
        <w:t>Testiaskeleet:</w:t>
      </w:r>
    </w:p>
    <w:p w14:paraId="61503DB3" w14:textId="77777777" w:rsidR="004D5513" w:rsidRDefault="00134CAA" w:rsidP="001907BC">
      <w:pPr>
        <w:pStyle w:val="Luettelokappale"/>
        <w:numPr>
          <w:ilvl w:val="2"/>
          <w:numId w:val="15"/>
        </w:numPr>
        <w:spacing w:before="100" w:beforeAutospacing="1" w:after="100" w:afterAutospacing="1" w:line="360" w:lineRule="auto"/>
        <w:jc w:val="both"/>
        <w:rPr>
          <w:rFonts w:eastAsia="Times New Roman" w:cs="Times New Roman"/>
          <w:szCs w:val="24"/>
          <w:lang w:eastAsia="fi-FI"/>
        </w:rPr>
      </w:pPr>
      <w:r w:rsidRPr="0028308C">
        <w:rPr>
          <w:rFonts w:eastAsia="Times New Roman" w:cs="Times New Roman"/>
          <w:szCs w:val="24"/>
          <w:lang w:eastAsia="fi-FI"/>
        </w:rPr>
        <w:t>Siirry "Tilastot" -osioon.</w:t>
      </w:r>
    </w:p>
    <w:p w14:paraId="3A0F624A" w14:textId="77777777" w:rsidR="004D5513" w:rsidRDefault="00134CAA" w:rsidP="001907BC">
      <w:pPr>
        <w:pStyle w:val="Luettelokappale"/>
        <w:numPr>
          <w:ilvl w:val="2"/>
          <w:numId w:val="15"/>
        </w:numPr>
        <w:spacing w:before="100" w:beforeAutospacing="1" w:after="100" w:afterAutospacing="1" w:line="360" w:lineRule="auto"/>
        <w:jc w:val="both"/>
        <w:rPr>
          <w:rFonts w:eastAsia="Times New Roman" w:cs="Times New Roman"/>
          <w:szCs w:val="24"/>
          <w:lang w:eastAsia="fi-FI"/>
        </w:rPr>
      </w:pPr>
      <w:r w:rsidRPr="004D5513">
        <w:rPr>
          <w:rFonts w:eastAsia="Times New Roman" w:cs="Times New Roman"/>
          <w:szCs w:val="24"/>
          <w:lang w:eastAsia="fi-FI"/>
        </w:rPr>
        <w:t>Selaa eri tilastotietoja.</w:t>
      </w:r>
    </w:p>
    <w:p w14:paraId="4507F3BB" w14:textId="77777777" w:rsidR="00115ECA" w:rsidRDefault="00134CAA" w:rsidP="001907BC">
      <w:pPr>
        <w:pStyle w:val="Luettelokappale"/>
        <w:numPr>
          <w:ilvl w:val="2"/>
          <w:numId w:val="15"/>
        </w:numPr>
        <w:spacing w:before="100" w:beforeAutospacing="1" w:after="100" w:afterAutospacing="1" w:line="360" w:lineRule="auto"/>
        <w:jc w:val="both"/>
        <w:rPr>
          <w:rFonts w:eastAsia="Times New Roman" w:cs="Times New Roman"/>
          <w:szCs w:val="24"/>
          <w:lang w:eastAsia="fi-FI"/>
        </w:rPr>
      </w:pPr>
      <w:r w:rsidRPr="004D5513">
        <w:rPr>
          <w:rFonts w:eastAsia="Times New Roman" w:cs="Times New Roman"/>
          <w:szCs w:val="24"/>
          <w:lang w:eastAsia="fi-FI"/>
        </w:rPr>
        <w:t>Varmista, että kaikki tilastotiedot ovat helposti selailtavissa.</w:t>
      </w:r>
    </w:p>
    <w:p w14:paraId="6AB56B43" w14:textId="032F5A50" w:rsidR="00A826B9" w:rsidRDefault="00134CAA" w:rsidP="00BE5153">
      <w:pPr>
        <w:pStyle w:val="Luettelokappale"/>
        <w:numPr>
          <w:ilvl w:val="0"/>
          <w:numId w:val="22"/>
        </w:numPr>
        <w:spacing w:before="100" w:beforeAutospacing="1" w:after="100" w:afterAutospacing="1" w:line="360" w:lineRule="auto"/>
        <w:jc w:val="both"/>
        <w:rPr>
          <w:rFonts w:eastAsia="Times New Roman" w:cs="Times New Roman"/>
          <w:szCs w:val="24"/>
          <w:lang w:eastAsia="fi-FI"/>
        </w:rPr>
      </w:pPr>
      <w:r w:rsidRPr="00CA0568">
        <w:rPr>
          <w:rFonts w:eastAsia="Times New Roman" w:cs="Times New Roman"/>
          <w:b/>
          <w:bCs/>
          <w:szCs w:val="24"/>
          <w:lang w:eastAsia="fi-FI"/>
        </w:rPr>
        <w:t>Hyväksymiskriteerit:</w:t>
      </w:r>
      <w:r w:rsidRPr="00CA0568">
        <w:rPr>
          <w:rFonts w:eastAsia="Times New Roman" w:cs="Times New Roman"/>
          <w:szCs w:val="24"/>
          <w:lang w:eastAsia="fi-FI"/>
        </w:rPr>
        <w:t xml:space="preserve"> Kaikki tilastotiedot ovat helposti selailtavissa.</w:t>
      </w:r>
    </w:p>
    <w:p w14:paraId="7BE0A9A0" w14:textId="5D4F5231" w:rsidR="00A826B9" w:rsidRPr="00AB2273" w:rsidRDefault="00A826B9" w:rsidP="001907BC">
      <w:pPr>
        <w:pStyle w:val="Luettelokappale"/>
        <w:numPr>
          <w:ilvl w:val="0"/>
          <w:numId w:val="15"/>
        </w:numPr>
        <w:spacing w:before="100" w:beforeAutospacing="1" w:after="100" w:afterAutospacing="1" w:line="360" w:lineRule="auto"/>
        <w:jc w:val="both"/>
        <w:rPr>
          <w:rFonts w:eastAsia="Times New Roman" w:cs="Times New Roman"/>
          <w:szCs w:val="24"/>
          <w:lang w:eastAsia="fi-FI"/>
        </w:rPr>
      </w:pPr>
      <w:r w:rsidRPr="00AB2273">
        <w:rPr>
          <w:rFonts w:eastAsia="Times New Roman" w:cs="Times New Roman"/>
          <w:b/>
          <w:bCs/>
          <w:szCs w:val="24"/>
          <w:lang w:eastAsia="fi-FI"/>
        </w:rPr>
        <w:lastRenderedPageBreak/>
        <w:t xml:space="preserve">Testattava </w:t>
      </w:r>
      <w:r w:rsidR="00AB2273">
        <w:rPr>
          <w:rFonts w:eastAsia="Times New Roman" w:cs="Times New Roman"/>
          <w:b/>
          <w:bCs/>
          <w:szCs w:val="24"/>
          <w:lang w:eastAsia="fi-FI"/>
        </w:rPr>
        <w:t>t</w:t>
      </w:r>
      <w:r w:rsidRPr="00AB2273">
        <w:rPr>
          <w:rFonts w:eastAsia="Times New Roman" w:cs="Times New Roman"/>
          <w:b/>
          <w:bCs/>
          <w:szCs w:val="24"/>
          <w:lang w:eastAsia="fi-FI"/>
        </w:rPr>
        <w:t xml:space="preserve">oiminto: </w:t>
      </w:r>
      <w:r w:rsidR="00AB2273">
        <w:rPr>
          <w:rFonts w:eastAsia="Times New Roman" w:cs="Times New Roman"/>
          <w:b/>
          <w:bCs/>
          <w:szCs w:val="24"/>
          <w:lang w:eastAsia="fi-FI"/>
        </w:rPr>
        <w:t>Y</w:t>
      </w:r>
      <w:r w:rsidRPr="00AB2273">
        <w:rPr>
          <w:rFonts w:eastAsia="Times New Roman" w:cs="Times New Roman"/>
          <w:b/>
          <w:bCs/>
          <w:szCs w:val="24"/>
          <w:lang w:eastAsia="fi-FI"/>
        </w:rPr>
        <w:t xml:space="preserve">hteydenotto </w:t>
      </w:r>
      <w:r w:rsidR="00AB2273">
        <w:rPr>
          <w:rFonts w:eastAsia="Times New Roman" w:cs="Times New Roman"/>
          <w:b/>
          <w:bCs/>
          <w:szCs w:val="24"/>
          <w:lang w:eastAsia="fi-FI"/>
        </w:rPr>
        <w:t>k</w:t>
      </w:r>
      <w:r w:rsidRPr="00AB2273">
        <w:rPr>
          <w:rFonts w:eastAsia="Times New Roman" w:cs="Times New Roman"/>
          <w:b/>
          <w:bCs/>
          <w:szCs w:val="24"/>
          <w:lang w:eastAsia="fi-FI"/>
        </w:rPr>
        <w:t>äyttäjätukeen</w:t>
      </w:r>
    </w:p>
    <w:p w14:paraId="74D86C49" w14:textId="77777777" w:rsidR="00A826B9" w:rsidRPr="00A826B9" w:rsidRDefault="00A826B9" w:rsidP="001907BC">
      <w:pPr>
        <w:numPr>
          <w:ilvl w:val="1"/>
          <w:numId w:val="15"/>
        </w:numPr>
        <w:spacing w:before="100" w:beforeAutospacing="1" w:after="100" w:afterAutospacing="1" w:line="360" w:lineRule="auto"/>
        <w:jc w:val="both"/>
        <w:rPr>
          <w:rFonts w:eastAsia="Times New Roman" w:cs="Times New Roman"/>
          <w:szCs w:val="24"/>
          <w:lang w:eastAsia="fi-FI"/>
        </w:rPr>
      </w:pPr>
      <w:r w:rsidRPr="00A826B9">
        <w:rPr>
          <w:rFonts w:eastAsia="Times New Roman" w:cs="Times New Roman"/>
          <w:b/>
          <w:bCs/>
          <w:szCs w:val="24"/>
          <w:lang w:eastAsia="fi-FI"/>
        </w:rPr>
        <w:t>Testitapaus:</w:t>
      </w:r>
      <w:r w:rsidRPr="00A826B9">
        <w:rPr>
          <w:rFonts w:eastAsia="Times New Roman" w:cs="Times New Roman"/>
          <w:szCs w:val="24"/>
          <w:lang w:eastAsia="fi-FI"/>
        </w:rPr>
        <w:t xml:space="preserve"> Käytä yhteydenottolomaketta ja arvioi vastausaika.</w:t>
      </w:r>
    </w:p>
    <w:p w14:paraId="2DBF34D1" w14:textId="77777777" w:rsidR="00A826B9" w:rsidRPr="00A826B9" w:rsidRDefault="00A826B9" w:rsidP="001907BC">
      <w:pPr>
        <w:numPr>
          <w:ilvl w:val="1"/>
          <w:numId w:val="15"/>
        </w:numPr>
        <w:spacing w:before="100" w:beforeAutospacing="1" w:after="100" w:afterAutospacing="1" w:line="360" w:lineRule="auto"/>
        <w:jc w:val="both"/>
        <w:rPr>
          <w:rFonts w:eastAsia="Times New Roman" w:cs="Times New Roman"/>
          <w:szCs w:val="24"/>
          <w:lang w:eastAsia="fi-FI"/>
        </w:rPr>
      </w:pPr>
      <w:r w:rsidRPr="00A826B9">
        <w:rPr>
          <w:rFonts w:eastAsia="Times New Roman" w:cs="Times New Roman"/>
          <w:b/>
          <w:bCs/>
          <w:szCs w:val="24"/>
          <w:lang w:eastAsia="fi-FI"/>
        </w:rPr>
        <w:t>Testiaskeleet:</w:t>
      </w:r>
    </w:p>
    <w:p w14:paraId="1B59F8FD" w14:textId="77777777" w:rsidR="00A826B9" w:rsidRPr="00A826B9" w:rsidRDefault="00A826B9" w:rsidP="001907BC">
      <w:pPr>
        <w:numPr>
          <w:ilvl w:val="2"/>
          <w:numId w:val="15"/>
        </w:numPr>
        <w:spacing w:before="100" w:beforeAutospacing="1" w:after="100" w:afterAutospacing="1" w:line="360" w:lineRule="auto"/>
        <w:jc w:val="both"/>
        <w:rPr>
          <w:rFonts w:eastAsia="Times New Roman" w:cs="Times New Roman"/>
          <w:szCs w:val="24"/>
          <w:lang w:eastAsia="fi-FI"/>
        </w:rPr>
      </w:pPr>
      <w:r w:rsidRPr="00A826B9">
        <w:rPr>
          <w:rFonts w:eastAsia="Times New Roman" w:cs="Times New Roman"/>
          <w:szCs w:val="24"/>
          <w:lang w:eastAsia="fi-FI"/>
        </w:rPr>
        <w:t>Etsi "Ota yhteyttä" -vaihtoehto.</w:t>
      </w:r>
    </w:p>
    <w:p w14:paraId="65B1CB30" w14:textId="77777777" w:rsidR="00A826B9" w:rsidRPr="00A826B9" w:rsidRDefault="00A826B9" w:rsidP="001907BC">
      <w:pPr>
        <w:numPr>
          <w:ilvl w:val="2"/>
          <w:numId w:val="15"/>
        </w:numPr>
        <w:spacing w:before="100" w:beforeAutospacing="1" w:after="100" w:afterAutospacing="1" w:line="360" w:lineRule="auto"/>
        <w:jc w:val="both"/>
        <w:rPr>
          <w:rFonts w:eastAsia="Times New Roman" w:cs="Times New Roman"/>
          <w:szCs w:val="24"/>
          <w:lang w:eastAsia="fi-FI"/>
        </w:rPr>
      </w:pPr>
      <w:r w:rsidRPr="00A826B9">
        <w:rPr>
          <w:rFonts w:eastAsia="Times New Roman" w:cs="Times New Roman"/>
          <w:szCs w:val="24"/>
          <w:lang w:eastAsia="fi-FI"/>
        </w:rPr>
        <w:t>Täytä yhteydenottolomake.</w:t>
      </w:r>
    </w:p>
    <w:p w14:paraId="70CCE300" w14:textId="77777777" w:rsidR="00A826B9" w:rsidRPr="00A826B9" w:rsidRDefault="00A826B9" w:rsidP="001907BC">
      <w:pPr>
        <w:numPr>
          <w:ilvl w:val="2"/>
          <w:numId w:val="15"/>
        </w:numPr>
        <w:spacing w:before="100" w:beforeAutospacing="1" w:after="100" w:afterAutospacing="1" w:line="360" w:lineRule="auto"/>
        <w:jc w:val="both"/>
        <w:rPr>
          <w:rFonts w:eastAsia="Times New Roman" w:cs="Times New Roman"/>
          <w:szCs w:val="24"/>
          <w:lang w:eastAsia="fi-FI"/>
        </w:rPr>
      </w:pPr>
      <w:r w:rsidRPr="00A826B9">
        <w:rPr>
          <w:rFonts w:eastAsia="Times New Roman" w:cs="Times New Roman"/>
          <w:szCs w:val="24"/>
          <w:lang w:eastAsia="fi-FI"/>
        </w:rPr>
        <w:t>Lähetä lomake ja arvioi vastausaika.</w:t>
      </w:r>
    </w:p>
    <w:p w14:paraId="7F2D6CC9" w14:textId="77777777" w:rsidR="00A826B9" w:rsidRDefault="00A826B9" w:rsidP="001907BC">
      <w:pPr>
        <w:numPr>
          <w:ilvl w:val="1"/>
          <w:numId w:val="15"/>
        </w:numPr>
        <w:spacing w:before="100" w:beforeAutospacing="1" w:after="100" w:afterAutospacing="1" w:line="360" w:lineRule="auto"/>
        <w:jc w:val="both"/>
        <w:rPr>
          <w:rFonts w:eastAsia="Times New Roman" w:cs="Times New Roman"/>
          <w:szCs w:val="24"/>
          <w:lang w:eastAsia="fi-FI"/>
        </w:rPr>
      </w:pPr>
      <w:r w:rsidRPr="00A826B9">
        <w:rPr>
          <w:rFonts w:eastAsia="Times New Roman" w:cs="Times New Roman"/>
          <w:b/>
          <w:bCs/>
          <w:szCs w:val="24"/>
          <w:lang w:eastAsia="fi-FI"/>
        </w:rPr>
        <w:t>Hyväksymiskriteerit:</w:t>
      </w:r>
      <w:r w:rsidRPr="00A826B9">
        <w:rPr>
          <w:rFonts w:eastAsia="Times New Roman" w:cs="Times New Roman"/>
          <w:szCs w:val="24"/>
          <w:lang w:eastAsia="fi-FI"/>
        </w:rPr>
        <w:t xml:space="preserve"> Vastaus saadaan kohtuullisessa ajassa ja on asiallinen.</w:t>
      </w:r>
    </w:p>
    <w:p w14:paraId="45E2741B" w14:textId="443B247F" w:rsidR="005F7E26" w:rsidRPr="005F7E26" w:rsidRDefault="005F7E26" w:rsidP="001907BC">
      <w:pPr>
        <w:numPr>
          <w:ilvl w:val="0"/>
          <w:numId w:val="15"/>
        </w:numPr>
        <w:spacing w:before="100" w:beforeAutospacing="1" w:after="100" w:afterAutospacing="1" w:line="360" w:lineRule="auto"/>
        <w:jc w:val="both"/>
        <w:rPr>
          <w:rFonts w:eastAsia="Times New Roman" w:cs="Times New Roman"/>
          <w:szCs w:val="24"/>
          <w:lang w:eastAsia="fi-FI"/>
        </w:rPr>
      </w:pPr>
      <w:r w:rsidRPr="005F7E26">
        <w:rPr>
          <w:rFonts w:eastAsia="Times New Roman" w:cs="Times New Roman"/>
          <w:b/>
          <w:bCs/>
          <w:szCs w:val="24"/>
          <w:lang w:eastAsia="fi-FI"/>
        </w:rPr>
        <w:t xml:space="preserve">Testattava </w:t>
      </w:r>
      <w:r>
        <w:rPr>
          <w:rFonts w:eastAsia="Times New Roman" w:cs="Times New Roman"/>
          <w:b/>
          <w:bCs/>
          <w:szCs w:val="24"/>
          <w:lang w:eastAsia="fi-FI"/>
        </w:rPr>
        <w:t>t</w:t>
      </w:r>
      <w:r w:rsidRPr="005F7E26">
        <w:rPr>
          <w:rFonts w:eastAsia="Times New Roman" w:cs="Times New Roman"/>
          <w:b/>
          <w:bCs/>
          <w:szCs w:val="24"/>
          <w:lang w:eastAsia="fi-FI"/>
        </w:rPr>
        <w:t xml:space="preserve">oiminto: Kielen </w:t>
      </w:r>
      <w:r>
        <w:rPr>
          <w:rFonts w:eastAsia="Times New Roman" w:cs="Times New Roman"/>
          <w:b/>
          <w:bCs/>
          <w:szCs w:val="24"/>
          <w:lang w:eastAsia="fi-FI"/>
        </w:rPr>
        <w:t>v</w:t>
      </w:r>
      <w:r w:rsidRPr="005F7E26">
        <w:rPr>
          <w:rFonts w:eastAsia="Times New Roman" w:cs="Times New Roman"/>
          <w:b/>
          <w:bCs/>
          <w:szCs w:val="24"/>
          <w:lang w:eastAsia="fi-FI"/>
        </w:rPr>
        <w:t>aihto</w:t>
      </w:r>
    </w:p>
    <w:p w14:paraId="1B8CF7BE" w14:textId="77777777" w:rsidR="005F7E26" w:rsidRPr="005F7E26" w:rsidRDefault="005F7E26" w:rsidP="001907BC">
      <w:pPr>
        <w:numPr>
          <w:ilvl w:val="1"/>
          <w:numId w:val="15"/>
        </w:numPr>
        <w:spacing w:before="100" w:beforeAutospacing="1" w:after="100" w:afterAutospacing="1" w:line="360" w:lineRule="auto"/>
        <w:jc w:val="both"/>
        <w:rPr>
          <w:rFonts w:eastAsia="Times New Roman" w:cs="Times New Roman"/>
          <w:szCs w:val="24"/>
          <w:lang w:eastAsia="fi-FI"/>
        </w:rPr>
      </w:pPr>
      <w:r w:rsidRPr="005F7E26">
        <w:rPr>
          <w:rFonts w:eastAsia="Times New Roman" w:cs="Times New Roman"/>
          <w:b/>
          <w:bCs/>
          <w:szCs w:val="24"/>
          <w:lang w:eastAsia="fi-FI"/>
        </w:rPr>
        <w:t>Testitapaus:</w:t>
      </w:r>
      <w:r w:rsidRPr="005F7E26">
        <w:rPr>
          <w:rFonts w:eastAsia="Times New Roman" w:cs="Times New Roman"/>
          <w:szCs w:val="24"/>
          <w:lang w:eastAsia="fi-FI"/>
        </w:rPr>
        <w:t xml:space="preserve"> Vaihda palvelun kieltä ja arvioi muutokset.</w:t>
      </w:r>
    </w:p>
    <w:p w14:paraId="0A08F5E4" w14:textId="77777777" w:rsidR="005F7E26" w:rsidRPr="005F7E26" w:rsidRDefault="005F7E26" w:rsidP="001907BC">
      <w:pPr>
        <w:numPr>
          <w:ilvl w:val="1"/>
          <w:numId w:val="15"/>
        </w:numPr>
        <w:spacing w:before="100" w:beforeAutospacing="1" w:after="100" w:afterAutospacing="1" w:line="360" w:lineRule="auto"/>
        <w:jc w:val="both"/>
        <w:rPr>
          <w:rFonts w:eastAsia="Times New Roman" w:cs="Times New Roman"/>
          <w:szCs w:val="24"/>
          <w:lang w:eastAsia="fi-FI"/>
        </w:rPr>
      </w:pPr>
      <w:r w:rsidRPr="005F7E26">
        <w:rPr>
          <w:rFonts w:eastAsia="Times New Roman" w:cs="Times New Roman"/>
          <w:b/>
          <w:bCs/>
          <w:szCs w:val="24"/>
          <w:lang w:eastAsia="fi-FI"/>
        </w:rPr>
        <w:t>Testiaskeleet:</w:t>
      </w:r>
    </w:p>
    <w:p w14:paraId="14CDD258" w14:textId="77777777" w:rsidR="005F7E26" w:rsidRPr="005F7E26" w:rsidRDefault="005F7E26" w:rsidP="001907BC">
      <w:pPr>
        <w:numPr>
          <w:ilvl w:val="2"/>
          <w:numId w:val="15"/>
        </w:numPr>
        <w:spacing w:before="100" w:beforeAutospacing="1" w:after="100" w:afterAutospacing="1" w:line="360" w:lineRule="auto"/>
        <w:jc w:val="both"/>
        <w:rPr>
          <w:rFonts w:eastAsia="Times New Roman" w:cs="Times New Roman"/>
          <w:szCs w:val="24"/>
          <w:lang w:eastAsia="fi-FI"/>
        </w:rPr>
      </w:pPr>
      <w:r w:rsidRPr="005F7E26">
        <w:rPr>
          <w:rFonts w:eastAsia="Times New Roman" w:cs="Times New Roman"/>
          <w:szCs w:val="24"/>
          <w:lang w:eastAsia="fi-FI"/>
        </w:rPr>
        <w:t>Etsi kielen vaihto -asetus.</w:t>
      </w:r>
    </w:p>
    <w:p w14:paraId="370B3B62" w14:textId="77777777" w:rsidR="005F7E26" w:rsidRPr="005F7E26" w:rsidRDefault="005F7E26" w:rsidP="001907BC">
      <w:pPr>
        <w:numPr>
          <w:ilvl w:val="2"/>
          <w:numId w:val="15"/>
        </w:numPr>
        <w:spacing w:before="100" w:beforeAutospacing="1" w:after="100" w:afterAutospacing="1" w:line="360" w:lineRule="auto"/>
        <w:jc w:val="both"/>
        <w:rPr>
          <w:rFonts w:eastAsia="Times New Roman" w:cs="Times New Roman"/>
          <w:szCs w:val="24"/>
          <w:lang w:eastAsia="fi-FI"/>
        </w:rPr>
      </w:pPr>
      <w:r w:rsidRPr="005F7E26">
        <w:rPr>
          <w:rFonts w:eastAsia="Times New Roman" w:cs="Times New Roman"/>
          <w:szCs w:val="24"/>
          <w:lang w:eastAsia="fi-FI"/>
        </w:rPr>
        <w:t>Vaihda kieli.</w:t>
      </w:r>
    </w:p>
    <w:p w14:paraId="44F1E808" w14:textId="77777777" w:rsidR="005F7E26" w:rsidRPr="005F7E26" w:rsidRDefault="005F7E26" w:rsidP="001907BC">
      <w:pPr>
        <w:numPr>
          <w:ilvl w:val="2"/>
          <w:numId w:val="15"/>
        </w:numPr>
        <w:spacing w:before="100" w:beforeAutospacing="1" w:after="100" w:afterAutospacing="1" w:line="360" w:lineRule="auto"/>
        <w:jc w:val="both"/>
        <w:rPr>
          <w:rFonts w:eastAsia="Times New Roman" w:cs="Times New Roman"/>
          <w:szCs w:val="24"/>
          <w:lang w:eastAsia="fi-FI"/>
        </w:rPr>
      </w:pPr>
      <w:r w:rsidRPr="005F7E26">
        <w:rPr>
          <w:rFonts w:eastAsia="Times New Roman" w:cs="Times New Roman"/>
          <w:szCs w:val="24"/>
          <w:lang w:eastAsia="fi-FI"/>
        </w:rPr>
        <w:t>Tarkista, että palvelu toimii sujuvasti eri kielillä.</w:t>
      </w:r>
    </w:p>
    <w:p w14:paraId="571B3F32" w14:textId="517DFA4E" w:rsidR="00B07594" w:rsidRPr="00B07594" w:rsidRDefault="005F7E26" w:rsidP="001907BC">
      <w:pPr>
        <w:numPr>
          <w:ilvl w:val="1"/>
          <w:numId w:val="15"/>
        </w:numPr>
        <w:spacing w:before="100" w:beforeAutospacing="1" w:after="100" w:afterAutospacing="1" w:line="360" w:lineRule="auto"/>
        <w:jc w:val="both"/>
        <w:rPr>
          <w:rFonts w:eastAsia="Times New Roman" w:cs="Times New Roman"/>
          <w:szCs w:val="24"/>
          <w:lang w:eastAsia="fi-FI"/>
        </w:rPr>
      </w:pPr>
      <w:r w:rsidRPr="005F7E26">
        <w:rPr>
          <w:rFonts w:eastAsia="Times New Roman" w:cs="Times New Roman"/>
          <w:b/>
          <w:bCs/>
          <w:szCs w:val="24"/>
          <w:lang w:eastAsia="fi-FI"/>
        </w:rPr>
        <w:t>Hyväksymiskriteerit:</w:t>
      </w:r>
      <w:r w:rsidRPr="005F7E26">
        <w:rPr>
          <w:rFonts w:eastAsia="Times New Roman" w:cs="Times New Roman"/>
          <w:szCs w:val="24"/>
          <w:lang w:eastAsia="fi-FI"/>
        </w:rPr>
        <w:t xml:space="preserve"> Kielen vaihto on helppoa ja palvelu toimii sujuvasti eri kielillä.</w:t>
      </w:r>
    </w:p>
    <w:p w14:paraId="01992494" w14:textId="5732E8D6" w:rsidR="00A72723" w:rsidRPr="00A72723" w:rsidRDefault="00A72723" w:rsidP="001907BC">
      <w:pPr>
        <w:numPr>
          <w:ilvl w:val="0"/>
          <w:numId w:val="15"/>
        </w:numPr>
        <w:spacing w:before="100" w:beforeAutospacing="1" w:after="100" w:afterAutospacing="1" w:line="360" w:lineRule="auto"/>
        <w:jc w:val="both"/>
        <w:rPr>
          <w:rFonts w:eastAsia="Times New Roman" w:cs="Times New Roman"/>
          <w:szCs w:val="24"/>
          <w:lang w:eastAsia="fi-FI"/>
        </w:rPr>
      </w:pPr>
      <w:r w:rsidRPr="00A72723">
        <w:rPr>
          <w:rFonts w:eastAsia="Times New Roman" w:cs="Times New Roman"/>
          <w:b/>
          <w:bCs/>
          <w:szCs w:val="24"/>
          <w:lang w:eastAsia="fi-FI"/>
        </w:rPr>
        <w:t xml:space="preserve">Testattava </w:t>
      </w:r>
      <w:r w:rsidR="005F7E26">
        <w:rPr>
          <w:rFonts w:eastAsia="Times New Roman" w:cs="Times New Roman"/>
          <w:b/>
          <w:bCs/>
          <w:szCs w:val="24"/>
          <w:lang w:eastAsia="fi-FI"/>
        </w:rPr>
        <w:t>t</w:t>
      </w:r>
      <w:r w:rsidRPr="00A72723">
        <w:rPr>
          <w:rFonts w:eastAsia="Times New Roman" w:cs="Times New Roman"/>
          <w:b/>
          <w:bCs/>
          <w:szCs w:val="24"/>
          <w:lang w:eastAsia="fi-FI"/>
        </w:rPr>
        <w:t xml:space="preserve">oiminto: Virhetilanteiden </w:t>
      </w:r>
      <w:r>
        <w:rPr>
          <w:rFonts w:eastAsia="Times New Roman" w:cs="Times New Roman"/>
          <w:b/>
          <w:bCs/>
          <w:szCs w:val="24"/>
          <w:lang w:eastAsia="fi-FI"/>
        </w:rPr>
        <w:t>s</w:t>
      </w:r>
      <w:r w:rsidRPr="00A72723">
        <w:rPr>
          <w:rFonts w:eastAsia="Times New Roman" w:cs="Times New Roman"/>
          <w:b/>
          <w:bCs/>
          <w:szCs w:val="24"/>
          <w:lang w:eastAsia="fi-FI"/>
        </w:rPr>
        <w:t>imulointi</w:t>
      </w:r>
    </w:p>
    <w:p w14:paraId="6B1CE25B" w14:textId="77777777" w:rsidR="00A72723" w:rsidRPr="00A72723" w:rsidRDefault="00A72723" w:rsidP="001907BC">
      <w:pPr>
        <w:numPr>
          <w:ilvl w:val="1"/>
          <w:numId w:val="15"/>
        </w:numPr>
        <w:spacing w:before="100" w:beforeAutospacing="1" w:after="100" w:afterAutospacing="1" w:line="360" w:lineRule="auto"/>
        <w:jc w:val="both"/>
        <w:rPr>
          <w:rFonts w:eastAsia="Times New Roman" w:cs="Times New Roman"/>
          <w:szCs w:val="24"/>
          <w:lang w:eastAsia="fi-FI"/>
        </w:rPr>
      </w:pPr>
      <w:r w:rsidRPr="00A72723">
        <w:rPr>
          <w:rFonts w:eastAsia="Times New Roman" w:cs="Times New Roman"/>
          <w:b/>
          <w:bCs/>
          <w:szCs w:val="24"/>
          <w:lang w:eastAsia="fi-FI"/>
        </w:rPr>
        <w:t>Testitapaus:</w:t>
      </w:r>
      <w:r w:rsidRPr="00A72723">
        <w:rPr>
          <w:rFonts w:eastAsia="Times New Roman" w:cs="Times New Roman"/>
          <w:szCs w:val="24"/>
          <w:lang w:eastAsia="fi-FI"/>
        </w:rPr>
        <w:t xml:space="preserve"> Aiheuta virhetilanne ja arvioi palvelun reaktio.</w:t>
      </w:r>
    </w:p>
    <w:p w14:paraId="4E24BDC9" w14:textId="77777777" w:rsidR="00A72723" w:rsidRPr="00A72723" w:rsidRDefault="00A72723" w:rsidP="001907BC">
      <w:pPr>
        <w:numPr>
          <w:ilvl w:val="1"/>
          <w:numId w:val="15"/>
        </w:numPr>
        <w:spacing w:before="100" w:beforeAutospacing="1" w:after="100" w:afterAutospacing="1" w:line="360" w:lineRule="auto"/>
        <w:jc w:val="both"/>
        <w:rPr>
          <w:rFonts w:eastAsia="Times New Roman" w:cs="Times New Roman"/>
          <w:szCs w:val="24"/>
          <w:lang w:eastAsia="fi-FI"/>
        </w:rPr>
      </w:pPr>
      <w:r w:rsidRPr="00A72723">
        <w:rPr>
          <w:rFonts w:eastAsia="Times New Roman" w:cs="Times New Roman"/>
          <w:b/>
          <w:bCs/>
          <w:szCs w:val="24"/>
          <w:lang w:eastAsia="fi-FI"/>
        </w:rPr>
        <w:t>Testiaskeleet:</w:t>
      </w:r>
    </w:p>
    <w:p w14:paraId="7291AFA5" w14:textId="77777777" w:rsidR="00A72723" w:rsidRPr="00A72723" w:rsidRDefault="00A72723" w:rsidP="001907BC">
      <w:pPr>
        <w:numPr>
          <w:ilvl w:val="2"/>
          <w:numId w:val="15"/>
        </w:numPr>
        <w:spacing w:before="100" w:beforeAutospacing="1" w:after="100" w:afterAutospacing="1" w:line="360" w:lineRule="auto"/>
        <w:jc w:val="both"/>
        <w:rPr>
          <w:rFonts w:eastAsia="Times New Roman" w:cs="Times New Roman"/>
          <w:szCs w:val="24"/>
          <w:lang w:eastAsia="fi-FI"/>
        </w:rPr>
      </w:pPr>
      <w:r w:rsidRPr="00A72723">
        <w:rPr>
          <w:rFonts w:eastAsia="Times New Roman" w:cs="Times New Roman"/>
          <w:szCs w:val="24"/>
          <w:lang w:eastAsia="fi-FI"/>
        </w:rPr>
        <w:t>Tietoisesti syötä virheellinen tieto.</w:t>
      </w:r>
    </w:p>
    <w:p w14:paraId="5A0C2ECC" w14:textId="77777777" w:rsidR="00A72723" w:rsidRPr="00A72723" w:rsidRDefault="00A72723" w:rsidP="001907BC">
      <w:pPr>
        <w:numPr>
          <w:ilvl w:val="2"/>
          <w:numId w:val="15"/>
        </w:numPr>
        <w:spacing w:before="100" w:beforeAutospacing="1" w:after="100" w:afterAutospacing="1" w:line="360" w:lineRule="auto"/>
        <w:jc w:val="both"/>
        <w:rPr>
          <w:rFonts w:eastAsia="Times New Roman" w:cs="Times New Roman"/>
          <w:szCs w:val="24"/>
          <w:lang w:eastAsia="fi-FI"/>
        </w:rPr>
      </w:pPr>
      <w:r w:rsidRPr="00A72723">
        <w:rPr>
          <w:rFonts w:eastAsia="Times New Roman" w:cs="Times New Roman"/>
          <w:szCs w:val="24"/>
          <w:lang w:eastAsia="fi-FI"/>
        </w:rPr>
        <w:t>Odota palvelun reaktiota.</w:t>
      </w:r>
    </w:p>
    <w:p w14:paraId="206C2AA4" w14:textId="77777777" w:rsidR="00A72723" w:rsidRPr="00A72723" w:rsidRDefault="00A72723" w:rsidP="001907BC">
      <w:pPr>
        <w:numPr>
          <w:ilvl w:val="2"/>
          <w:numId w:val="15"/>
        </w:numPr>
        <w:spacing w:before="100" w:beforeAutospacing="1" w:after="100" w:afterAutospacing="1" w:line="360" w:lineRule="auto"/>
        <w:jc w:val="both"/>
        <w:rPr>
          <w:rFonts w:eastAsia="Times New Roman" w:cs="Times New Roman"/>
          <w:szCs w:val="24"/>
          <w:lang w:eastAsia="fi-FI"/>
        </w:rPr>
      </w:pPr>
      <w:r w:rsidRPr="00A72723">
        <w:rPr>
          <w:rFonts w:eastAsia="Times New Roman" w:cs="Times New Roman"/>
          <w:szCs w:val="24"/>
          <w:lang w:eastAsia="fi-FI"/>
        </w:rPr>
        <w:t>Arvioi virheilmoitusten selkeys ja ohjeiden tarjoaminen.</w:t>
      </w:r>
    </w:p>
    <w:p w14:paraId="191CC051" w14:textId="1BC3C3F7" w:rsidR="008257D6" w:rsidRPr="007556D9" w:rsidRDefault="00A72723" w:rsidP="001907BC">
      <w:pPr>
        <w:numPr>
          <w:ilvl w:val="1"/>
          <w:numId w:val="15"/>
        </w:numPr>
        <w:spacing w:before="100" w:beforeAutospacing="1" w:after="100" w:afterAutospacing="1" w:line="360" w:lineRule="auto"/>
        <w:jc w:val="both"/>
        <w:rPr>
          <w:rFonts w:eastAsia="Times New Roman" w:cs="Times New Roman"/>
          <w:szCs w:val="24"/>
          <w:lang w:eastAsia="fi-FI"/>
        </w:rPr>
      </w:pPr>
      <w:r w:rsidRPr="00A72723">
        <w:rPr>
          <w:rFonts w:eastAsia="Times New Roman" w:cs="Times New Roman"/>
          <w:b/>
          <w:bCs/>
          <w:szCs w:val="24"/>
          <w:lang w:eastAsia="fi-FI"/>
        </w:rPr>
        <w:t>Hyväksymiskriteerit:</w:t>
      </w:r>
      <w:r w:rsidRPr="00A72723">
        <w:rPr>
          <w:rFonts w:eastAsia="Times New Roman" w:cs="Times New Roman"/>
          <w:szCs w:val="24"/>
          <w:lang w:eastAsia="fi-FI"/>
        </w:rPr>
        <w:t xml:space="preserve"> Virheilmoitukset ovat käyttäjäystävällisiä ja ohjeet ovat selkeitä.</w:t>
      </w:r>
    </w:p>
    <w:p w14:paraId="7B78636A" w14:textId="50147C7E" w:rsidR="00BA4DB8" w:rsidRDefault="00BA4DB8" w:rsidP="00CA029F">
      <w:pPr>
        <w:pStyle w:val="Otsikko2"/>
        <w:jc w:val="both"/>
      </w:pPr>
      <w:bookmarkStart w:id="35" w:name="_Toc153127415"/>
      <w:r>
        <w:t>Ei-toiminnallisten ominaisuuksien testaus</w:t>
      </w:r>
      <w:bookmarkEnd w:id="35"/>
    </w:p>
    <w:p w14:paraId="2558E4A2" w14:textId="24AB7316" w:rsidR="008257D6" w:rsidRPr="008257D6" w:rsidRDefault="00483E7A" w:rsidP="00DD326D">
      <w:pPr>
        <w:pStyle w:val="NormaaliWWW"/>
        <w:spacing w:before="0" w:beforeAutospacing="0" w:line="360" w:lineRule="auto"/>
        <w:jc w:val="both"/>
      </w:pPr>
      <w:r w:rsidRPr="00483E7A">
        <w:rPr>
          <w:rStyle w:val="Korostus"/>
          <w:i w:val="0"/>
          <w:iCs w:val="0"/>
        </w:rPr>
        <w:t>Suorituskykytestaus</w:t>
      </w:r>
      <w:r>
        <w:t xml:space="preserve"> keskittyy mittaamaan järjestelmän vasteaikoja, tehokkuutta ja muita suorituskykyparametreja normaaleissa ja äärimmäisissä käyttötilanteissa. Tavoitteena on varmistaa, että järjestelmä reagoi käyttäjän toimiin nopeasti ja ylläpitää suorituskykynsä vaativissakin olosuhteissa.</w:t>
      </w:r>
      <w:r w:rsidR="00C05EE3">
        <w:t xml:space="preserve"> </w:t>
      </w:r>
      <w:r w:rsidRPr="00C05EE3">
        <w:rPr>
          <w:rStyle w:val="Korostus"/>
          <w:i w:val="0"/>
          <w:iCs w:val="0"/>
        </w:rPr>
        <w:t>Kuormitustestaus</w:t>
      </w:r>
      <w:r>
        <w:t xml:space="preserve"> puolestaan simuloi suurta käyttäjämäärää ja tarkastelee, miten järjestelmä käyttäytyy kuormitetuissa tilanteissa. </w:t>
      </w:r>
      <w:r w:rsidR="00C05EE3">
        <w:t>Suorituskyky- ja kuormitus</w:t>
      </w:r>
      <w:r w:rsidR="00C12726">
        <w:t xml:space="preserve">testaus toteutetaan mahdollisesti </w:t>
      </w:r>
      <w:proofErr w:type="spellStart"/>
      <w:r>
        <w:t>JMeter</w:t>
      </w:r>
      <w:proofErr w:type="spellEnd"/>
      <w:r>
        <w:t xml:space="preserve"> Apache</w:t>
      </w:r>
      <w:r w:rsidR="00C12726">
        <w:t xml:space="preserve">lla. </w:t>
      </w:r>
      <w:proofErr w:type="spellStart"/>
      <w:r w:rsidR="00C12726">
        <w:t>JMeter</w:t>
      </w:r>
      <w:proofErr w:type="spellEnd"/>
      <w:r w:rsidR="00C12726">
        <w:t xml:space="preserve"> Apache</w:t>
      </w:r>
      <w:r>
        <w:t xml:space="preserve"> on yksi usein käytetty työkalu tällaisten testien suorittamiseen. Sen avulla voidaan simuloida suurta määrää samanaikaisia käyttäjiä ja seurata järjestelmän suorituskykyä kuormituksen alaisena.</w:t>
      </w:r>
    </w:p>
    <w:p w14:paraId="6D6A5150" w14:textId="32676346" w:rsidR="00BA4DB8" w:rsidRDefault="00BA4DB8" w:rsidP="00C11735">
      <w:pPr>
        <w:pStyle w:val="Otsikko2"/>
        <w:jc w:val="both"/>
      </w:pPr>
      <w:bookmarkStart w:id="36" w:name="_Toc153127416"/>
      <w:r>
        <w:lastRenderedPageBreak/>
        <w:t>Erikoistilanteet</w:t>
      </w:r>
      <w:bookmarkEnd w:id="36"/>
    </w:p>
    <w:p w14:paraId="098E1C58" w14:textId="007CB300" w:rsidR="00ED168C" w:rsidRPr="00ED168C" w:rsidRDefault="00ED168C" w:rsidP="001907BC">
      <w:pPr>
        <w:spacing w:line="360" w:lineRule="auto"/>
        <w:jc w:val="both"/>
      </w:pPr>
      <w:r>
        <w:t xml:space="preserve">Testauksessa otetaan huomioon myös mahdollisia erikoistilanteita, kuten esimerkiksi tilanne, että </w:t>
      </w:r>
      <w:r w:rsidR="006C3DA2">
        <w:t>palvelun käyttäjällä on hidas internetyhteys</w:t>
      </w:r>
      <w:r w:rsidR="007414E4">
        <w:t>.</w:t>
      </w:r>
      <w:r w:rsidR="00961386">
        <w:t xml:space="preserve"> </w:t>
      </w:r>
      <w:r w:rsidR="007414E4">
        <w:t>J</w:t>
      </w:r>
      <w:r w:rsidR="00961386">
        <w:t>ärjestelmän suuri kuormitus</w:t>
      </w:r>
      <w:r w:rsidR="00565C38">
        <w:t xml:space="preserve"> </w:t>
      </w:r>
      <w:r w:rsidR="00447E07">
        <w:t>testataan suurella käyttäjämäärällä ja suurella datamäärällä</w:t>
      </w:r>
      <w:r w:rsidR="00691C8B">
        <w:t xml:space="preserve">, näin varmistutaan, että </w:t>
      </w:r>
      <w:r w:rsidR="00BD3889">
        <w:t xml:space="preserve">palvelu toimii ruuhkatilanteissa. </w:t>
      </w:r>
      <w:r w:rsidR="000B1807">
        <w:t xml:space="preserve">Simuloimme myös </w:t>
      </w:r>
      <w:r w:rsidR="00D33DE1">
        <w:t>verkko</w:t>
      </w:r>
      <w:r w:rsidR="00DA0641">
        <w:t>- ja palvelinkatkoksia</w:t>
      </w:r>
      <w:r w:rsidR="0007487D">
        <w:t xml:space="preserve">, että järjestelmä palautuu normaalitilaan ilman datan menetystä. </w:t>
      </w:r>
      <w:r w:rsidR="008C1E22">
        <w:t xml:space="preserve">Järjestelmä testataan myös </w:t>
      </w:r>
      <w:r w:rsidR="00293905">
        <w:t>väärinkäyttöyritysten varalta</w:t>
      </w:r>
      <w:r w:rsidR="00A37BB9">
        <w:t xml:space="preserve">, kuten tietomurrot ja palvelunestohyökkäykset. </w:t>
      </w:r>
      <w:r w:rsidR="002B2FD7">
        <w:t>Laajennettavuus on myös tärkeä testata</w:t>
      </w:r>
      <w:r w:rsidR="00BB1AAE">
        <w:t xml:space="preserve">, kun </w:t>
      </w:r>
      <w:r w:rsidR="00485252">
        <w:t>tiedämme miten järjestelmä reagoi lisääntyvään t</w:t>
      </w:r>
      <w:r w:rsidR="00E07611">
        <w:t>iet</w:t>
      </w:r>
      <w:r w:rsidR="003563CD">
        <w:t>o- ja käyttäjämäärään</w:t>
      </w:r>
      <w:r w:rsidR="0054248A">
        <w:t xml:space="preserve">, pystymme arvioimaan järjestelmän skaalautuvuutta. </w:t>
      </w:r>
    </w:p>
    <w:p w14:paraId="0563757D" w14:textId="3658DE2F" w:rsidR="008257D6" w:rsidRPr="008257D6" w:rsidRDefault="008257D6" w:rsidP="00C11735">
      <w:pPr>
        <w:spacing w:line="360" w:lineRule="auto"/>
        <w:jc w:val="both"/>
      </w:pPr>
    </w:p>
    <w:p w14:paraId="1F85C2AB" w14:textId="69BFF0C9" w:rsidR="00BA4DB8" w:rsidRPr="00BA4DB8" w:rsidRDefault="00BA4DB8" w:rsidP="00C11735">
      <w:pPr>
        <w:pStyle w:val="Otsikko2"/>
        <w:jc w:val="both"/>
      </w:pPr>
      <w:bookmarkStart w:id="37" w:name="_Toc153127417"/>
      <w:r>
        <w:t>Ominaisuudet, joita ei testata</w:t>
      </w:r>
      <w:bookmarkEnd w:id="37"/>
    </w:p>
    <w:p w14:paraId="6874D908" w14:textId="408ECB02" w:rsidR="004B0FB5" w:rsidRDefault="56F55E10" w:rsidP="63DCDD46">
      <w:pPr>
        <w:spacing w:line="360" w:lineRule="auto"/>
        <w:jc w:val="both"/>
      </w:pPr>
      <w:r>
        <w:t>Testauksesta jätetään pois tietoturva</w:t>
      </w:r>
      <w:r w:rsidR="237CC7F2">
        <w:t xml:space="preserve"> sekä </w:t>
      </w:r>
      <w:r w:rsidR="56B2AEFC">
        <w:t xml:space="preserve">tulospalvelun </w:t>
      </w:r>
      <w:r w:rsidR="5BCFE0A7">
        <w:t>ohjelmointipuoli</w:t>
      </w:r>
      <w:r w:rsidR="79F4A6E0">
        <w:t xml:space="preserve">, sillä testaaminen keskittyy vain </w:t>
      </w:r>
      <w:r w:rsidR="09CDE81E">
        <w:t>tulospalvelun</w:t>
      </w:r>
      <w:r w:rsidR="79F4A6E0">
        <w:t xml:space="preserve"> toimintojen testaamiseen.</w:t>
      </w:r>
      <w:r w:rsidR="3489DEB3">
        <w:t xml:space="preserve"> Tietoturvaa testataan </w:t>
      </w:r>
      <w:r w:rsidR="3C56047B">
        <w:t>1. päivityksen yhteydessä, kun rekisteröitymisominaisuus otetaan käyttöön.</w:t>
      </w:r>
    </w:p>
    <w:p w14:paraId="1EA6D5BA" w14:textId="27EB75FA" w:rsidR="004B0FB5" w:rsidRDefault="004B0FB5" w:rsidP="63DCDD46">
      <w:pPr>
        <w:spacing w:line="360" w:lineRule="auto"/>
        <w:jc w:val="both"/>
      </w:pPr>
    </w:p>
    <w:p w14:paraId="6B68A915" w14:textId="47E0B5C1" w:rsidR="004B0FB5" w:rsidRDefault="004B0FB5" w:rsidP="63DCDD46">
      <w:pPr>
        <w:spacing w:line="360" w:lineRule="auto"/>
        <w:jc w:val="both"/>
      </w:pPr>
    </w:p>
    <w:p w14:paraId="7907ECE0" w14:textId="3100B637" w:rsidR="004B0FB5" w:rsidRDefault="004B0FB5" w:rsidP="63DCDD46">
      <w:pPr>
        <w:spacing w:line="360" w:lineRule="auto"/>
        <w:jc w:val="both"/>
      </w:pPr>
    </w:p>
    <w:p w14:paraId="3D6D1125" w14:textId="4797B5B1" w:rsidR="004B0FB5" w:rsidRDefault="002F6204" w:rsidP="002F6204">
      <w:pPr>
        <w:pStyle w:val="Otsikko1"/>
        <w:numPr>
          <w:ilvl w:val="0"/>
          <w:numId w:val="0"/>
        </w:numPr>
      </w:pPr>
      <w:bookmarkStart w:id="38" w:name="_Toc153127418"/>
      <w:r>
        <w:lastRenderedPageBreak/>
        <w:t>Lähteet</w:t>
      </w:r>
      <w:bookmarkEnd w:id="38"/>
    </w:p>
    <w:p w14:paraId="0D6D13A2" w14:textId="173BA47B" w:rsidR="00211A95" w:rsidRDefault="00211A95" w:rsidP="00343B6C">
      <w:r>
        <w:t>Joensuun yliopisto. 2007.</w:t>
      </w:r>
      <w:r w:rsidR="004E2B17">
        <w:t xml:space="preserve"> </w:t>
      </w:r>
      <w:r w:rsidR="004E2B17" w:rsidRPr="148F6D21">
        <w:rPr>
          <w:i/>
        </w:rPr>
        <w:t xml:space="preserve">Laatujärjestelmä – </w:t>
      </w:r>
      <w:proofErr w:type="spellStart"/>
      <w:r w:rsidR="004E2B17" w:rsidRPr="148F6D21">
        <w:rPr>
          <w:i/>
        </w:rPr>
        <w:t>Quality</w:t>
      </w:r>
      <w:proofErr w:type="spellEnd"/>
      <w:r w:rsidR="004E2B17" w:rsidRPr="148F6D21">
        <w:rPr>
          <w:i/>
        </w:rPr>
        <w:t xml:space="preserve"> System</w:t>
      </w:r>
      <w:r w:rsidR="004E2B17">
        <w:t>.</w:t>
      </w:r>
      <w:r>
        <w:t xml:space="preserve"> </w:t>
      </w:r>
      <w:r w:rsidR="1B69B2AA">
        <w:t>Saatavissa:</w:t>
      </w:r>
      <w:r>
        <w:t xml:space="preserve"> </w:t>
      </w:r>
      <w:r w:rsidR="00777DF7" w:rsidRPr="00777DF7">
        <w:t>http://cs.uef.fi/tSoft/stan_iso9000-3.html</w:t>
      </w:r>
      <w:r w:rsidR="00777DF7">
        <w:t xml:space="preserve"> </w:t>
      </w:r>
      <w:r w:rsidR="004E2B17">
        <w:t>Viitattu 3.12.2023.</w:t>
      </w:r>
    </w:p>
    <w:p w14:paraId="26210B6C" w14:textId="77777777" w:rsidR="004E2B17" w:rsidRDefault="004E2B17" w:rsidP="00343B6C"/>
    <w:p w14:paraId="7353E23F" w14:textId="08BE73CC" w:rsidR="00C168D2" w:rsidRPr="00B40FF3" w:rsidRDefault="00BA0B15" w:rsidP="00343B6C">
      <w:proofErr w:type="spellStart"/>
      <w:r w:rsidRPr="001D700A">
        <w:t>Luotio</w:t>
      </w:r>
      <w:proofErr w:type="spellEnd"/>
      <w:r w:rsidR="00C168D2" w:rsidRPr="001D700A">
        <w:t>,</w:t>
      </w:r>
      <w:r w:rsidRPr="001D700A">
        <w:t xml:space="preserve"> J. </w:t>
      </w:r>
      <w:r w:rsidR="008976F2" w:rsidRPr="001D700A">
        <w:t xml:space="preserve">2023. </w:t>
      </w:r>
      <w:r w:rsidR="008976F2" w:rsidRPr="3B9B89E4">
        <w:rPr>
          <w:i/>
        </w:rPr>
        <w:t>Ketterä kehittäminen – ohjelmistokehityksen moderni menetelmä</w:t>
      </w:r>
      <w:r w:rsidR="00C168D2" w:rsidRPr="3B9B89E4">
        <w:rPr>
          <w:i/>
        </w:rPr>
        <w:t>.</w:t>
      </w:r>
      <w:r w:rsidR="00C168D2" w:rsidRPr="00B40FF3">
        <w:t xml:space="preserve"> Saatavissa: </w:t>
      </w:r>
      <w:r w:rsidR="00C168D2" w:rsidRPr="008718FE">
        <w:t>https://blog.innofactor.com/fi/kettera-kehittaminen</w:t>
      </w:r>
      <w:r w:rsidR="004003BE" w:rsidRPr="00B40FF3">
        <w:t>. Viitattu: 12.11.2023.</w:t>
      </w:r>
    </w:p>
    <w:p w14:paraId="19B7E1F4" w14:textId="77777777" w:rsidR="00946719" w:rsidRPr="00B40FF3" w:rsidRDefault="00946719" w:rsidP="00343B6C"/>
    <w:p w14:paraId="68A81596" w14:textId="283D0B93" w:rsidR="00AE58DE" w:rsidRDefault="007C5196" w:rsidP="00343B6C">
      <w:r>
        <w:t xml:space="preserve">Luukkainen, M. 2023. </w:t>
      </w:r>
      <w:r w:rsidR="00946719" w:rsidRPr="148F6D21">
        <w:rPr>
          <w:i/>
        </w:rPr>
        <w:t>Ohjelmistotuotanto 2023</w:t>
      </w:r>
      <w:r w:rsidR="00946719" w:rsidRPr="08A0C981">
        <w:rPr>
          <w:i/>
          <w:iCs/>
        </w:rPr>
        <w:t>.</w:t>
      </w:r>
      <w:r w:rsidR="00946719">
        <w:t xml:space="preserve"> </w:t>
      </w:r>
      <w:r w:rsidR="00AF0860">
        <w:t xml:space="preserve">Saatavissa: </w:t>
      </w:r>
      <w:r w:rsidR="00AF0860" w:rsidRPr="008718FE">
        <w:t>https://ohjelmistotuotanto-hy.github.io/osa2/#user-story</w:t>
      </w:r>
      <w:r w:rsidR="00AF0860">
        <w:t xml:space="preserve">. </w:t>
      </w:r>
      <w:r w:rsidR="259759D3">
        <w:t>Viitattu 12.11.2023</w:t>
      </w:r>
      <w:r w:rsidR="00E72F2A">
        <w:t>.</w:t>
      </w:r>
    </w:p>
    <w:p w14:paraId="15A72B3B" w14:textId="1450FF64" w:rsidR="7E10F94D" w:rsidRDefault="7E10F94D" w:rsidP="7E10F94D"/>
    <w:p w14:paraId="449431A8" w14:textId="69B21FF2" w:rsidR="00EF1CCA" w:rsidRDefault="00EF1CCA" w:rsidP="00EF1CCA">
      <w:pPr>
        <w:spacing w:after="160"/>
      </w:pPr>
      <w:r>
        <w:t xml:space="preserve">Mäkilä, J. 2011. </w:t>
      </w:r>
      <w:r w:rsidRPr="148F6D21">
        <w:rPr>
          <w:i/>
        </w:rPr>
        <w:t>Www-sovelluksen toteutus MVC-arkkitehtuurilla</w:t>
      </w:r>
      <w:r w:rsidRPr="000D7F6E">
        <w:rPr>
          <w:i/>
        </w:rPr>
        <w:t>. Turun ammattikorkeakoulu</w:t>
      </w:r>
      <w:r>
        <w:t xml:space="preserve">. Saatavissa: </w:t>
      </w:r>
      <w:r w:rsidRPr="008718FE">
        <w:t>https://www.theseus.fi/bitstream/handle/10024/32540/Makila_Jussi.pdf?sequence=1&amp;isAllowed=y</w:t>
      </w:r>
      <w:r>
        <w:t>. Viitattu: 25.11.2023.</w:t>
      </w:r>
    </w:p>
    <w:p w14:paraId="1788E7E3" w14:textId="3B83086E" w:rsidR="7AA3325A" w:rsidRDefault="7AA3325A" w:rsidP="5058C373">
      <w:r>
        <w:t xml:space="preserve">Mäntyneva, M. 2016. </w:t>
      </w:r>
      <w:r w:rsidRPr="3117AF28">
        <w:rPr>
          <w:i/>
        </w:rPr>
        <w:t>Miten projektisuunnitelma tehdään?</w:t>
      </w:r>
      <w:r w:rsidRPr="6E02C20E">
        <w:rPr>
          <w:i/>
          <w:iCs/>
        </w:rPr>
        <w:t xml:space="preserve"> </w:t>
      </w:r>
      <w:r w:rsidRPr="3117AF28">
        <w:rPr>
          <w:i/>
        </w:rPr>
        <w:t>Hämeen ammattikorkeakoulu</w:t>
      </w:r>
      <w:r w:rsidRPr="6BF465C4">
        <w:t xml:space="preserve">. </w:t>
      </w:r>
      <w:r w:rsidR="5F38AFE9" w:rsidRPr="7B0D13A8">
        <w:t xml:space="preserve">Saatavissa: </w:t>
      </w:r>
      <w:r w:rsidR="008718FE" w:rsidRPr="008718FE">
        <w:t>https://unlimited.hamk.fi/yrittajyys-ja-liiketoiminta/miten-projektisuunnitelma-tehdaan/</w:t>
      </w:r>
      <w:r w:rsidR="008718FE">
        <w:t xml:space="preserve">. </w:t>
      </w:r>
      <w:r w:rsidR="5F38AFE9" w:rsidRPr="5AAFA0AD">
        <w:t xml:space="preserve">Viitattu: </w:t>
      </w:r>
      <w:r w:rsidR="5F38AFE9" w:rsidRPr="2153CCBC">
        <w:t>22.11.2023</w:t>
      </w:r>
      <w:r w:rsidR="00E72F2A">
        <w:t>.</w:t>
      </w:r>
    </w:p>
    <w:p w14:paraId="570A840A" w14:textId="05029FAE" w:rsidR="08A0C981" w:rsidRDefault="08A0C981" w:rsidP="08A0C981"/>
    <w:p w14:paraId="45DB08B1" w14:textId="2CE73C9A" w:rsidR="3567AB13" w:rsidRDefault="003636DF" w:rsidP="08A0C981">
      <w:pPr>
        <w:pStyle w:val="Luettelokappale"/>
        <w:ind w:left="0"/>
      </w:pPr>
      <w:r w:rsidRPr="08A0C981">
        <w:t>Passi &amp; Ripatti</w:t>
      </w:r>
      <w:r w:rsidR="3567AB13">
        <w:t xml:space="preserve">. 2021. </w:t>
      </w:r>
      <w:r w:rsidRPr="3117AF28">
        <w:rPr>
          <w:i/>
        </w:rPr>
        <w:t>Asiakasprofiilit</w:t>
      </w:r>
      <w:r>
        <w:t>.</w:t>
      </w:r>
      <w:r w:rsidRPr="08A0C981">
        <w:t xml:space="preserve"> </w:t>
      </w:r>
      <w:r w:rsidR="41423326" w:rsidRPr="08A0C981">
        <w:t xml:space="preserve">Saatavissa: </w:t>
      </w:r>
      <w:r w:rsidR="41423326" w:rsidRPr="008718FE">
        <w:t>https://passiripatti.fi/pr-book/asiakasprofiili/</w:t>
      </w:r>
      <w:r w:rsidR="799422A8" w:rsidRPr="08A0C981">
        <w:t>.</w:t>
      </w:r>
      <w:r w:rsidR="41423326" w:rsidRPr="08A0C981">
        <w:t xml:space="preserve"> Viitattu: 21.11.2023</w:t>
      </w:r>
      <w:r w:rsidR="00E72F2A">
        <w:t>.</w:t>
      </w:r>
    </w:p>
    <w:p w14:paraId="77450869" w14:textId="36919D3D" w:rsidR="08A0C981" w:rsidRDefault="08A0C981" w:rsidP="08A0C981"/>
    <w:p w14:paraId="0FE621A9" w14:textId="64EAA7A5" w:rsidR="00EF5740" w:rsidRDefault="004A3197" w:rsidP="000A625B">
      <w:r>
        <w:t xml:space="preserve">Silfverberg, P. 2004. </w:t>
      </w:r>
      <w:r w:rsidRPr="3117AF28">
        <w:rPr>
          <w:i/>
        </w:rPr>
        <w:t>Projektiopas, osa II: Projektisuunnittelun käsikirja</w:t>
      </w:r>
      <w:r w:rsidR="000A625B">
        <w:t xml:space="preserve">. </w:t>
      </w:r>
      <w:r>
        <w:t xml:space="preserve">Saatavissa: </w:t>
      </w:r>
      <w:r w:rsidR="00597E80" w:rsidRPr="008718FE">
        <w:t>https://helda.helsinki.fi/server/api/core/bitstreams/9b848fc2-d4ab-4221-8a1d-3dc29a394928/content</w:t>
      </w:r>
      <w:r w:rsidR="00597E80">
        <w:t>. Viitattu: 22.11.2023</w:t>
      </w:r>
      <w:r w:rsidR="00E72F2A">
        <w:t>.</w:t>
      </w:r>
    </w:p>
    <w:p w14:paraId="5CD7C677" w14:textId="77777777" w:rsidR="00EF5740" w:rsidRDefault="00EF5740" w:rsidP="000A625B"/>
    <w:p w14:paraId="5AA3090B" w14:textId="141DC10A" w:rsidR="15C14950" w:rsidRDefault="00EF5740" w:rsidP="00EF5740">
      <w:pPr>
        <w:spacing w:after="160"/>
      </w:pPr>
      <w:r>
        <w:t xml:space="preserve">Suomen palloliitto. </w:t>
      </w:r>
      <w:r w:rsidRPr="3117AF28">
        <w:rPr>
          <w:i/>
        </w:rPr>
        <w:t>Tason rajapinta</w:t>
      </w:r>
      <w:r>
        <w:t xml:space="preserve">. Saatavissa: </w:t>
      </w:r>
      <w:r w:rsidRPr="008718FE">
        <w:t>https://tuki.palloliitto.fi/fi/support/solutions/articles/103000036813-tason-rajapinta</w:t>
      </w:r>
      <w:r w:rsidR="008718FE">
        <w:t>.</w:t>
      </w:r>
      <w:r>
        <w:t xml:space="preserve"> Viitattu: 25.11.2023.</w:t>
      </w:r>
    </w:p>
    <w:p w14:paraId="2197EDD0" w14:textId="69C4C5C6" w:rsidR="0F170C37" w:rsidRDefault="0F170C37" w:rsidP="43882A4B">
      <w:pPr>
        <w:pStyle w:val="Luettelokappale"/>
        <w:ind w:left="0"/>
      </w:pPr>
      <w:r>
        <w:t xml:space="preserve">Timonen, J. 2020. </w:t>
      </w:r>
      <w:r w:rsidRPr="000D7F6E">
        <w:rPr>
          <w:i/>
        </w:rPr>
        <w:t xml:space="preserve">Palvelukuvaus - Service </w:t>
      </w:r>
      <w:proofErr w:type="spellStart"/>
      <w:r w:rsidRPr="000D7F6E">
        <w:rPr>
          <w:i/>
        </w:rPr>
        <w:t>Description</w:t>
      </w:r>
      <w:proofErr w:type="spellEnd"/>
      <w:r w:rsidRPr="00DF711B">
        <w:t>.</w:t>
      </w:r>
      <w:r w:rsidR="7D118934" w:rsidRPr="43882A4B">
        <w:rPr>
          <w:i/>
          <w:iCs/>
        </w:rPr>
        <w:t xml:space="preserve"> </w:t>
      </w:r>
      <w:r w:rsidR="7D118934" w:rsidRPr="43882A4B">
        <w:t>Jyväskylän ammattikorkeakoulu.</w:t>
      </w:r>
      <w:r w:rsidRPr="43882A4B">
        <w:rPr>
          <w:i/>
          <w:iCs/>
        </w:rPr>
        <w:t xml:space="preserve"> </w:t>
      </w:r>
      <w:r w:rsidRPr="43882A4B">
        <w:t xml:space="preserve">Saatavissa: </w:t>
      </w:r>
      <w:r w:rsidR="1908D3AA" w:rsidRPr="008718FE">
        <w:t>https://gt0-2021s.pages.labranet.jamk.fi/gt0/palvelukuvaus</w:t>
      </w:r>
      <w:r w:rsidR="488EA601" w:rsidRPr="008718FE">
        <w:t>/</w:t>
      </w:r>
      <w:r w:rsidR="488EA601" w:rsidRPr="43882A4B">
        <w:t>. Viitattu 15.11.2023</w:t>
      </w:r>
      <w:r w:rsidR="00E72F2A">
        <w:t>.</w:t>
      </w:r>
    </w:p>
    <w:p w14:paraId="510207A6" w14:textId="36C397C6" w:rsidR="43882A4B" w:rsidRDefault="43882A4B" w:rsidP="43882A4B"/>
    <w:p w14:paraId="28AE1C8C" w14:textId="37BB1E9F" w:rsidR="7EDD0AB7" w:rsidRDefault="00A42EBB" w:rsidP="3C35C44D">
      <w:pPr>
        <w:spacing w:after="160"/>
      </w:pPr>
      <w:proofErr w:type="spellStart"/>
      <w:r>
        <w:t>Tuulaniemi</w:t>
      </w:r>
      <w:proofErr w:type="spellEnd"/>
      <w:r>
        <w:t xml:space="preserve">, J. 2011. </w:t>
      </w:r>
      <w:r w:rsidRPr="000D7F6E">
        <w:rPr>
          <w:i/>
        </w:rPr>
        <w:t>Palvelumuotoilu.</w:t>
      </w:r>
      <w:r>
        <w:t xml:space="preserve"> Helsinki: Talentum Media Oy.</w:t>
      </w:r>
      <w:r w:rsidR="00E72F2A">
        <w:t xml:space="preserve"> Viitattu 29.11.2023.</w:t>
      </w:r>
    </w:p>
    <w:p w14:paraId="7D8226A4" w14:textId="11942A7D" w:rsidR="00C074C2" w:rsidRPr="00DC1517" w:rsidRDefault="00C074C2" w:rsidP="3C35C44D">
      <w:pPr>
        <w:spacing w:after="160"/>
        <w:rPr>
          <w:lang w:val="en-US"/>
        </w:rPr>
      </w:pPr>
      <w:r>
        <w:t xml:space="preserve">VALA. 2023. </w:t>
      </w:r>
      <w:r w:rsidRPr="000D7F6E">
        <w:rPr>
          <w:i/>
        </w:rPr>
        <w:t>Opas testaussuunnitelman laatimiseen ja ilmainen malli</w:t>
      </w:r>
      <w:r>
        <w:t xml:space="preserve">. </w:t>
      </w:r>
      <w:r w:rsidR="00B60F9D">
        <w:t xml:space="preserve">Saatavissa: </w:t>
      </w:r>
      <w:r w:rsidR="00D149D0" w:rsidRPr="003D0EDC">
        <w:t>https://www.valagroup.com/fi/blogi/opas-testaussuunnitelman-laatimiseen-ja-ilmainen-malli/</w:t>
      </w:r>
      <w:r w:rsidR="00D149D0">
        <w:t xml:space="preserve">. </w:t>
      </w:r>
      <w:proofErr w:type="spellStart"/>
      <w:r w:rsidR="00D149D0" w:rsidRPr="006735CD">
        <w:rPr>
          <w:lang w:val="en-US"/>
        </w:rPr>
        <w:t>Viitattu</w:t>
      </w:r>
      <w:proofErr w:type="spellEnd"/>
      <w:r w:rsidR="00D149D0" w:rsidRPr="006735CD">
        <w:rPr>
          <w:lang w:val="en-US"/>
        </w:rPr>
        <w:t>: 2.12.2023.</w:t>
      </w:r>
    </w:p>
    <w:p w14:paraId="005461E3" w14:textId="7CAB2062" w:rsidR="00EF2C4F" w:rsidRPr="00946719" w:rsidRDefault="00C00068" w:rsidP="00AB7B5A">
      <w:pPr>
        <w:spacing w:after="160"/>
      </w:pPr>
      <w:r w:rsidRPr="006735CD">
        <w:rPr>
          <w:lang w:val="en-US"/>
        </w:rPr>
        <w:t>WAVE 2023.</w:t>
      </w:r>
      <w:r w:rsidR="00B30179" w:rsidRPr="006735CD">
        <w:rPr>
          <w:lang w:val="en-US"/>
        </w:rPr>
        <w:t xml:space="preserve"> </w:t>
      </w:r>
      <w:r w:rsidR="00B30179" w:rsidRPr="000D7F6E">
        <w:rPr>
          <w:i/>
          <w:lang w:val="en-US"/>
        </w:rPr>
        <w:t>WAVE Web Accessibility Evaluation Tools</w:t>
      </w:r>
      <w:r w:rsidR="00B30179" w:rsidRPr="006735CD">
        <w:rPr>
          <w:lang w:val="en-US"/>
        </w:rPr>
        <w:t>.</w:t>
      </w:r>
      <w:r w:rsidRPr="006735CD">
        <w:rPr>
          <w:lang w:val="en-US"/>
        </w:rPr>
        <w:t xml:space="preserve"> </w:t>
      </w:r>
      <w:r w:rsidR="00B30179" w:rsidRPr="00DC1517">
        <w:rPr>
          <w:lang w:val="en-US"/>
        </w:rPr>
        <w:t xml:space="preserve">Saatavissa: https://wave.webaim.org/. </w:t>
      </w:r>
      <w:r w:rsidR="00B30179">
        <w:t>Viitattu: 9.12.2023.</w:t>
      </w:r>
    </w:p>
    <w:sectPr w:rsidR="00EF2C4F" w:rsidRPr="00946719" w:rsidSect="00586F1C">
      <w:headerReference w:type="default" r:id="rId27"/>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4E1E7" w14:textId="77777777" w:rsidR="006C0496" w:rsidRDefault="006C0496" w:rsidP="0060071B">
      <w:pPr>
        <w:spacing w:line="240" w:lineRule="auto"/>
      </w:pPr>
      <w:r>
        <w:separator/>
      </w:r>
    </w:p>
    <w:p w14:paraId="3A1B1A88" w14:textId="77777777" w:rsidR="006C0496" w:rsidRDefault="006C0496"/>
  </w:endnote>
  <w:endnote w:type="continuationSeparator" w:id="0">
    <w:p w14:paraId="6D9D6D76" w14:textId="77777777" w:rsidR="006C0496" w:rsidRDefault="006C0496" w:rsidP="0060071B">
      <w:pPr>
        <w:spacing w:line="240" w:lineRule="auto"/>
      </w:pPr>
      <w:r>
        <w:continuationSeparator/>
      </w:r>
    </w:p>
    <w:p w14:paraId="4B7D2C6C" w14:textId="77777777" w:rsidR="006C0496" w:rsidRDefault="006C0496"/>
  </w:endnote>
  <w:endnote w:type="continuationNotice" w:id="1">
    <w:p w14:paraId="455C8B18" w14:textId="77777777" w:rsidR="006C0496" w:rsidRDefault="006C049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7AAD4" w14:textId="77777777" w:rsidR="006C0496" w:rsidRDefault="006C0496" w:rsidP="0060071B">
      <w:pPr>
        <w:spacing w:line="240" w:lineRule="auto"/>
      </w:pPr>
      <w:r>
        <w:separator/>
      </w:r>
    </w:p>
    <w:p w14:paraId="1A414608" w14:textId="77777777" w:rsidR="006C0496" w:rsidRDefault="006C0496"/>
  </w:footnote>
  <w:footnote w:type="continuationSeparator" w:id="0">
    <w:p w14:paraId="0B9832F8" w14:textId="77777777" w:rsidR="006C0496" w:rsidRDefault="006C0496" w:rsidP="0060071B">
      <w:pPr>
        <w:spacing w:line="240" w:lineRule="auto"/>
      </w:pPr>
      <w:r>
        <w:continuationSeparator/>
      </w:r>
    </w:p>
    <w:p w14:paraId="68E80F49" w14:textId="77777777" w:rsidR="006C0496" w:rsidRDefault="006C0496"/>
  </w:footnote>
  <w:footnote w:type="continuationNotice" w:id="1">
    <w:p w14:paraId="5FDBE33E" w14:textId="77777777" w:rsidR="006C0496" w:rsidRDefault="006C049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02D09" w14:textId="77777777" w:rsidR="009A2F5E" w:rsidRPr="00F15AC1" w:rsidRDefault="009A2F5E" w:rsidP="00F15AC1">
    <w:pPr>
      <w:pStyle w:val="Yltunniste"/>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CD7A1" w14:textId="75D01138" w:rsidR="00942DFD" w:rsidRPr="00F15AC1" w:rsidRDefault="00192F8A" w:rsidP="00F15AC1">
    <w:pPr>
      <w:pStyle w:val="Yltunniste"/>
      <w:jc w:val="right"/>
      <w:rPr>
        <w:rFonts w:cs="Times New Roman"/>
        <w:szCs w:val="24"/>
      </w:rPr>
    </w:pPr>
    <w:r w:rsidRPr="00192F8A">
      <w:rPr>
        <w:rFonts w:cs="Times New Roman"/>
        <w:szCs w:val="24"/>
      </w:rPr>
      <w:fldChar w:fldCharType="begin"/>
    </w:r>
    <w:r w:rsidRPr="00192F8A">
      <w:rPr>
        <w:rFonts w:cs="Times New Roman"/>
        <w:szCs w:val="24"/>
      </w:rPr>
      <w:instrText>PAGE   \* MERGEFORMAT</w:instrText>
    </w:r>
    <w:r w:rsidRPr="00192F8A">
      <w:rPr>
        <w:rFonts w:cs="Times New Roman"/>
        <w:szCs w:val="24"/>
      </w:rPr>
      <w:fldChar w:fldCharType="separate"/>
    </w:r>
    <w:r w:rsidRPr="00192F8A">
      <w:rPr>
        <w:rFonts w:cs="Times New Roman"/>
        <w:szCs w:val="24"/>
      </w:rPr>
      <w:t>1</w:t>
    </w:r>
    <w:r w:rsidRPr="00192F8A">
      <w:rPr>
        <w:rFonts w:cs="Times New Roman"/>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4CADE"/>
    <w:multiLevelType w:val="multilevel"/>
    <w:tmpl w:val="19ECBD5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5D7096C"/>
    <w:multiLevelType w:val="multilevel"/>
    <w:tmpl w:val="D9D8F05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decimal"/>
      <w:lvlText w:val="%2."/>
      <w:lvlJc w:val="left"/>
      <w:pPr>
        <w:tabs>
          <w:tab w:val="num" w:pos="2160"/>
        </w:tabs>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17BB05A1"/>
    <w:multiLevelType w:val="multilevel"/>
    <w:tmpl w:val="3B54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A7004F"/>
    <w:multiLevelType w:val="multilevel"/>
    <w:tmpl w:val="FAB0C34E"/>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4" w15:restartNumberingAfterBreak="0">
    <w:nsid w:val="26A11AA1"/>
    <w:multiLevelType w:val="multilevel"/>
    <w:tmpl w:val="9662A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613D3"/>
    <w:multiLevelType w:val="multilevel"/>
    <w:tmpl w:val="5DB8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7DD085"/>
    <w:multiLevelType w:val="multilevel"/>
    <w:tmpl w:val="FFFFFFFF"/>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FC5557"/>
    <w:multiLevelType w:val="hybridMultilevel"/>
    <w:tmpl w:val="07A48AB8"/>
    <w:lvl w:ilvl="0" w:tplc="040B0003">
      <w:start w:val="1"/>
      <w:numFmt w:val="bullet"/>
      <w:lvlText w:val="o"/>
      <w:lvlJc w:val="left"/>
      <w:pPr>
        <w:ind w:left="720" w:hanging="360"/>
      </w:pPr>
      <w:rPr>
        <w:rFonts w:ascii="Courier New" w:hAnsi="Courier New" w:cs="Courier New"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40041A6E"/>
    <w:multiLevelType w:val="hybridMultilevel"/>
    <w:tmpl w:val="493250E8"/>
    <w:lvl w:ilvl="0" w:tplc="040B0003">
      <w:start w:val="1"/>
      <w:numFmt w:val="bullet"/>
      <w:lvlText w:val="o"/>
      <w:lvlJc w:val="left"/>
      <w:pPr>
        <w:ind w:left="936" w:hanging="360"/>
      </w:pPr>
      <w:rPr>
        <w:rFonts w:ascii="Courier New" w:hAnsi="Courier New" w:cs="Courier New" w:hint="default"/>
      </w:rPr>
    </w:lvl>
    <w:lvl w:ilvl="1" w:tplc="040B0003" w:tentative="1">
      <w:start w:val="1"/>
      <w:numFmt w:val="bullet"/>
      <w:lvlText w:val="o"/>
      <w:lvlJc w:val="left"/>
      <w:pPr>
        <w:ind w:left="1656" w:hanging="360"/>
      </w:pPr>
      <w:rPr>
        <w:rFonts w:ascii="Courier New" w:hAnsi="Courier New" w:cs="Courier New" w:hint="default"/>
      </w:rPr>
    </w:lvl>
    <w:lvl w:ilvl="2" w:tplc="040B0005" w:tentative="1">
      <w:start w:val="1"/>
      <w:numFmt w:val="bullet"/>
      <w:lvlText w:val=""/>
      <w:lvlJc w:val="left"/>
      <w:pPr>
        <w:ind w:left="2376" w:hanging="360"/>
      </w:pPr>
      <w:rPr>
        <w:rFonts w:ascii="Wingdings" w:hAnsi="Wingdings" w:hint="default"/>
      </w:rPr>
    </w:lvl>
    <w:lvl w:ilvl="3" w:tplc="040B0001" w:tentative="1">
      <w:start w:val="1"/>
      <w:numFmt w:val="bullet"/>
      <w:lvlText w:val=""/>
      <w:lvlJc w:val="left"/>
      <w:pPr>
        <w:ind w:left="3096" w:hanging="360"/>
      </w:pPr>
      <w:rPr>
        <w:rFonts w:ascii="Symbol" w:hAnsi="Symbol" w:hint="default"/>
      </w:rPr>
    </w:lvl>
    <w:lvl w:ilvl="4" w:tplc="040B0003" w:tentative="1">
      <w:start w:val="1"/>
      <w:numFmt w:val="bullet"/>
      <w:lvlText w:val="o"/>
      <w:lvlJc w:val="left"/>
      <w:pPr>
        <w:ind w:left="3816" w:hanging="360"/>
      </w:pPr>
      <w:rPr>
        <w:rFonts w:ascii="Courier New" w:hAnsi="Courier New" w:cs="Courier New" w:hint="default"/>
      </w:rPr>
    </w:lvl>
    <w:lvl w:ilvl="5" w:tplc="040B0005" w:tentative="1">
      <w:start w:val="1"/>
      <w:numFmt w:val="bullet"/>
      <w:lvlText w:val=""/>
      <w:lvlJc w:val="left"/>
      <w:pPr>
        <w:ind w:left="4536" w:hanging="360"/>
      </w:pPr>
      <w:rPr>
        <w:rFonts w:ascii="Wingdings" w:hAnsi="Wingdings" w:hint="default"/>
      </w:rPr>
    </w:lvl>
    <w:lvl w:ilvl="6" w:tplc="040B0001" w:tentative="1">
      <w:start w:val="1"/>
      <w:numFmt w:val="bullet"/>
      <w:lvlText w:val=""/>
      <w:lvlJc w:val="left"/>
      <w:pPr>
        <w:ind w:left="5256" w:hanging="360"/>
      </w:pPr>
      <w:rPr>
        <w:rFonts w:ascii="Symbol" w:hAnsi="Symbol" w:hint="default"/>
      </w:rPr>
    </w:lvl>
    <w:lvl w:ilvl="7" w:tplc="040B0003" w:tentative="1">
      <w:start w:val="1"/>
      <w:numFmt w:val="bullet"/>
      <w:lvlText w:val="o"/>
      <w:lvlJc w:val="left"/>
      <w:pPr>
        <w:ind w:left="5976" w:hanging="360"/>
      </w:pPr>
      <w:rPr>
        <w:rFonts w:ascii="Courier New" w:hAnsi="Courier New" w:cs="Courier New" w:hint="default"/>
      </w:rPr>
    </w:lvl>
    <w:lvl w:ilvl="8" w:tplc="040B0005" w:tentative="1">
      <w:start w:val="1"/>
      <w:numFmt w:val="bullet"/>
      <w:lvlText w:val=""/>
      <w:lvlJc w:val="left"/>
      <w:pPr>
        <w:ind w:left="6696" w:hanging="360"/>
      </w:pPr>
      <w:rPr>
        <w:rFonts w:ascii="Wingdings" w:hAnsi="Wingdings" w:hint="default"/>
      </w:rPr>
    </w:lvl>
  </w:abstractNum>
  <w:abstractNum w:abstractNumId="9" w15:restartNumberingAfterBreak="0">
    <w:nsid w:val="455B7BA9"/>
    <w:multiLevelType w:val="multilevel"/>
    <w:tmpl w:val="C3F4EE84"/>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DB7F87"/>
    <w:multiLevelType w:val="multilevel"/>
    <w:tmpl w:val="5C0A595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1A45CE"/>
    <w:multiLevelType w:val="hybridMultilevel"/>
    <w:tmpl w:val="FFFFFFFF"/>
    <w:lvl w:ilvl="0" w:tplc="B8E4AFB4">
      <w:start w:val="1"/>
      <w:numFmt w:val="upperLetter"/>
      <w:lvlText w:val="%1)"/>
      <w:lvlJc w:val="left"/>
      <w:pPr>
        <w:ind w:left="720" w:hanging="360"/>
      </w:pPr>
    </w:lvl>
    <w:lvl w:ilvl="1" w:tplc="2A02D644">
      <w:start w:val="1"/>
      <w:numFmt w:val="lowerLetter"/>
      <w:lvlText w:val="%2."/>
      <w:lvlJc w:val="left"/>
      <w:pPr>
        <w:ind w:left="1440" w:hanging="360"/>
      </w:pPr>
    </w:lvl>
    <w:lvl w:ilvl="2" w:tplc="A3F6B08E">
      <w:start w:val="1"/>
      <w:numFmt w:val="lowerRoman"/>
      <w:lvlText w:val="%3."/>
      <w:lvlJc w:val="right"/>
      <w:pPr>
        <w:ind w:left="2160" w:hanging="180"/>
      </w:pPr>
    </w:lvl>
    <w:lvl w:ilvl="3" w:tplc="EBA8446A">
      <w:start w:val="1"/>
      <w:numFmt w:val="decimal"/>
      <w:lvlText w:val="%4."/>
      <w:lvlJc w:val="left"/>
      <w:pPr>
        <w:ind w:left="2880" w:hanging="360"/>
      </w:pPr>
    </w:lvl>
    <w:lvl w:ilvl="4" w:tplc="0E7AC8DA">
      <w:start w:val="1"/>
      <w:numFmt w:val="lowerLetter"/>
      <w:lvlText w:val="%5."/>
      <w:lvlJc w:val="left"/>
      <w:pPr>
        <w:ind w:left="3600" w:hanging="360"/>
      </w:pPr>
    </w:lvl>
    <w:lvl w:ilvl="5" w:tplc="EE5020E8">
      <w:start w:val="1"/>
      <w:numFmt w:val="lowerRoman"/>
      <w:lvlText w:val="%6."/>
      <w:lvlJc w:val="right"/>
      <w:pPr>
        <w:ind w:left="4320" w:hanging="180"/>
      </w:pPr>
    </w:lvl>
    <w:lvl w:ilvl="6" w:tplc="B1602A54">
      <w:start w:val="1"/>
      <w:numFmt w:val="decimal"/>
      <w:lvlText w:val="%7."/>
      <w:lvlJc w:val="left"/>
      <w:pPr>
        <w:ind w:left="5040" w:hanging="360"/>
      </w:pPr>
    </w:lvl>
    <w:lvl w:ilvl="7" w:tplc="32C05AF0">
      <w:start w:val="1"/>
      <w:numFmt w:val="lowerLetter"/>
      <w:lvlText w:val="%8."/>
      <w:lvlJc w:val="left"/>
      <w:pPr>
        <w:ind w:left="5760" w:hanging="360"/>
      </w:pPr>
    </w:lvl>
    <w:lvl w:ilvl="8" w:tplc="01124C86">
      <w:start w:val="1"/>
      <w:numFmt w:val="lowerRoman"/>
      <w:lvlText w:val="%9."/>
      <w:lvlJc w:val="right"/>
      <w:pPr>
        <w:ind w:left="6480" w:hanging="180"/>
      </w:pPr>
    </w:lvl>
  </w:abstractNum>
  <w:abstractNum w:abstractNumId="12" w15:restartNumberingAfterBreak="0">
    <w:nsid w:val="53C56AE1"/>
    <w:multiLevelType w:val="multilevel"/>
    <w:tmpl w:val="35AA3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E107F9"/>
    <w:multiLevelType w:val="hybridMultilevel"/>
    <w:tmpl w:val="215ADD8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5EDC8083"/>
    <w:multiLevelType w:val="multilevel"/>
    <w:tmpl w:val="FFFFFFFF"/>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3CF5424"/>
    <w:multiLevelType w:val="multilevel"/>
    <w:tmpl w:val="56C648D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837724"/>
    <w:multiLevelType w:val="hybridMultilevel"/>
    <w:tmpl w:val="00CE24D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67F873E6"/>
    <w:multiLevelType w:val="hybridMultilevel"/>
    <w:tmpl w:val="0D40BB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6CB94735"/>
    <w:multiLevelType w:val="hybridMultilevel"/>
    <w:tmpl w:val="DEACF584"/>
    <w:lvl w:ilvl="0" w:tplc="040B0003">
      <w:start w:val="1"/>
      <w:numFmt w:val="bullet"/>
      <w:lvlText w:val="o"/>
      <w:lvlJc w:val="left"/>
      <w:pPr>
        <w:ind w:left="1440" w:hanging="360"/>
      </w:pPr>
      <w:rPr>
        <w:rFonts w:ascii="Courier New" w:hAnsi="Courier New" w:cs="Courier New" w:hint="default"/>
      </w:rPr>
    </w:lvl>
    <w:lvl w:ilvl="1" w:tplc="040B0003">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9" w15:restartNumberingAfterBreak="0">
    <w:nsid w:val="6D1753B1"/>
    <w:multiLevelType w:val="hybridMultilevel"/>
    <w:tmpl w:val="C4F21F1C"/>
    <w:lvl w:ilvl="0" w:tplc="040B0003">
      <w:start w:val="1"/>
      <w:numFmt w:val="bullet"/>
      <w:lvlText w:val="o"/>
      <w:lvlJc w:val="left"/>
      <w:pPr>
        <w:ind w:left="936" w:hanging="360"/>
      </w:pPr>
      <w:rPr>
        <w:rFonts w:ascii="Courier New" w:hAnsi="Courier New" w:cs="Courier New" w:hint="default"/>
      </w:rPr>
    </w:lvl>
    <w:lvl w:ilvl="1" w:tplc="040B0003" w:tentative="1">
      <w:start w:val="1"/>
      <w:numFmt w:val="bullet"/>
      <w:lvlText w:val="o"/>
      <w:lvlJc w:val="left"/>
      <w:pPr>
        <w:ind w:left="1656" w:hanging="360"/>
      </w:pPr>
      <w:rPr>
        <w:rFonts w:ascii="Courier New" w:hAnsi="Courier New" w:cs="Courier New" w:hint="default"/>
      </w:rPr>
    </w:lvl>
    <w:lvl w:ilvl="2" w:tplc="040B0005" w:tentative="1">
      <w:start w:val="1"/>
      <w:numFmt w:val="bullet"/>
      <w:lvlText w:val=""/>
      <w:lvlJc w:val="left"/>
      <w:pPr>
        <w:ind w:left="2376" w:hanging="360"/>
      </w:pPr>
      <w:rPr>
        <w:rFonts w:ascii="Wingdings" w:hAnsi="Wingdings" w:hint="default"/>
      </w:rPr>
    </w:lvl>
    <w:lvl w:ilvl="3" w:tplc="040B0001" w:tentative="1">
      <w:start w:val="1"/>
      <w:numFmt w:val="bullet"/>
      <w:lvlText w:val=""/>
      <w:lvlJc w:val="left"/>
      <w:pPr>
        <w:ind w:left="3096" w:hanging="360"/>
      </w:pPr>
      <w:rPr>
        <w:rFonts w:ascii="Symbol" w:hAnsi="Symbol" w:hint="default"/>
      </w:rPr>
    </w:lvl>
    <w:lvl w:ilvl="4" w:tplc="040B0003" w:tentative="1">
      <w:start w:val="1"/>
      <w:numFmt w:val="bullet"/>
      <w:lvlText w:val="o"/>
      <w:lvlJc w:val="left"/>
      <w:pPr>
        <w:ind w:left="3816" w:hanging="360"/>
      </w:pPr>
      <w:rPr>
        <w:rFonts w:ascii="Courier New" w:hAnsi="Courier New" w:cs="Courier New" w:hint="default"/>
      </w:rPr>
    </w:lvl>
    <w:lvl w:ilvl="5" w:tplc="040B0005" w:tentative="1">
      <w:start w:val="1"/>
      <w:numFmt w:val="bullet"/>
      <w:lvlText w:val=""/>
      <w:lvlJc w:val="left"/>
      <w:pPr>
        <w:ind w:left="4536" w:hanging="360"/>
      </w:pPr>
      <w:rPr>
        <w:rFonts w:ascii="Wingdings" w:hAnsi="Wingdings" w:hint="default"/>
      </w:rPr>
    </w:lvl>
    <w:lvl w:ilvl="6" w:tplc="040B0001" w:tentative="1">
      <w:start w:val="1"/>
      <w:numFmt w:val="bullet"/>
      <w:lvlText w:val=""/>
      <w:lvlJc w:val="left"/>
      <w:pPr>
        <w:ind w:left="5256" w:hanging="360"/>
      </w:pPr>
      <w:rPr>
        <w:rFonts w:ascii="Symbol" w:hAnsi="Symbol" w:hint="default"/>
      </w:rPr>
    </w:lvl>
    <w:lvl w:ilvl="7" w:tplc="040B0003" w:tentative="1">
      <w:start w:val="1"/>
      <w:numFmt w:val="bullet"/>
      <w:lvlText w:val="o"/>
      <w:lvlJc w:val="left"/>
      <w:pPr>
        <w:ind w:left="5976" w:hanging="360"/>
      </w:pPr>
      <w:rPr>
        <w:rFonts w:ascii="Courier New" w:hAnsi="Courier New" w:cs="Courier New" w:hint="default"/>
      </w:rPr>
    </w:lvl>
    <w:lvl w:ilvl="8" w:tplc="040B0005" w:tentative="1">
      <w:start w:val="1"/>
      <w:numFmt w:val="bullet"/>
      <w:lvlText w:val=""/>
      <w:lvlJc w:val="left"/>
      <w:pPr>
        <w:ind w:left="6696" w:hanging="360"/>
      </w:pPr>
      <w:rPr>
        <w:rFonts w:ascii="Wingdings" w:hAnsi="Wingdings" w:hint="default"/>
      </w:rPr>
    </w:lvl>
  </w:abstractNum>
  <w:abstractNum w:abstractNumId="20" w15:restartNumberingAfterBreak="0">
    <w:nsid w:val="7360F94B"/>
    <w:multiLevelType w:val="hybridMultilevel"/>
    <w:tmpl w:val="FFFFFFFF"/>
    <w:lvl w:ilvl="0" w:tplc="7E6EBEE4">
      <w:start w:val="1"/>
      <w:numFmt w:val="bullet"/>
      <w:lvlText w:val=""/>
      <w:lvlJc w:val="left"/>
      <w:pPr>
        <w:ind w:left="720" w:hanging="360"/>
      </w:pPr>
      <w:rPr>
        <w:rFonts w:ascii="Symbol" w:hAnsi="Symbol" w:hint="default"/>
      </w:rPr>
    </w:lvl>
    <w:lvl w:ilvl="1" w:tplc="C45CA78E">
      <w:start w:val="1"/>
      <w:numFmt w:val="bullet"/>
      <w:lvlText w:val="-"/>
      <w:lvlJc w:val="left"/>
      <w:pPr>
        <w:ind w:left="1440" w:hanging="360"/>
      </w:pPr>
      <w:rPr>
        <w:rFonts w:ascii="Calibri" w:hAnsi="Calibri" w:hint="default"/>
      </w:rPr>
    </w:lvl>
    <w:lvl w:ilvl="2" w:tplc="67F24B3A">
      <w:start w:val="1"/>
      <w:numFmt w:val="bullet"/>
      <w:lvlText w:val=""/>
      <w:lvlJc w:val="left"/>
      <w:pPr>
        <w:ind w:left="2160" w:hanging="360"/>
      </w:pPr>
      <w:rPr>
        <w:rFonts w:ascii="Wingdings" w:hAnsi="Wingdings" w:hint="default"/>
      </w:rPr>
    </w:lvl>
    <w:lvl w:ilvl="3" w:tplc="5A4C7B28">
      <w:start w:val="1"/>
      <w:numFmt w:val="bullet"/>
      <w:lvlText w:val=""/>
      <w:lvlJc w:val="left"/>
      <w:pPr>
        <w:ind w:left="2880" w:hanging="360"/>
      </w:pPr>
      <w:rPr>
        <w:rFonts w:ascii="Symbol" w:hAnsi="Symbol" w:hint="default"/>
      </w:rPr>
    </w:lvl>
    <w:lvl w:ilvl="4" w:tplc="400EC40E">
      <w:start w:val="1"/>
      <w:numFmt w:val="bullet"/>
      <w:lvlText w:val="o"/>
      <w:lvlJc w:val="left"/>
      <w:pPr>
        <w:ind w:left="3600" w:hanging="360"/>
      </w:pPr>
      <w:rPr>
        <w:rFonts w:ascii="Courier New" w:hAnsi="Courier New" w:hint="default"/>
      </w:rPr>
    </w:lvl>
    <w:lvl w:ilvl="5" w:tplc="DB5290EA">
      <w:start w:val="1"/>
      <w:numFmt w:val="bullet"/>
      <w:lvlText w:val=""/>
      <w:lvlJc w:val="left"/>
      <w:pPr>
        <w:ind w:left="4320" w:hanging="360"/>
      </w:pPr>
      <w:rPr>
        <w:rFonts w:ascii="Wingdings" w:hAnsi="Wingdings" w:hint="default"/>
      </w:rPr>
    </w:lvl>
    <w:lvl w:ilvl="6" w:tplc="CF78C316">
      <w:start w:val="1"/>
      <w:numFmt w:val="bullet"/>
      <w:lvlText w:val=""/>
      <w:lvlJc w:val="left"/>
      <w:pPr>
        <w:ind w:left="5040" w:hanging="360"/>
      </w:pPr>
      <w:rPr>
        <w:rFonts w:ascii="Symbol" w:hAnsi="Symbol" w:hint="default"/>
      </w:rPr>
    </w:lvl>
    <w:lvl w:ilvl="7" w:tplc="D8607C50">
      <w:start w:val="1"/>
      <w:numFmt w:val="bullet"/>
      <w:lvlText w:val="o"/>
      <w:lvlJc w:val="left"/>
      <w:pPr>
        <w:ind w:left="5760" w:hanging="360"/>
      </w:pPr>
      <w:rPr>
        <w:rFonts w:ascii="Courier New" w:hAnsi="Courier New" w:hint="default"/>
      </w:rPr>
    </w:lvl>
    <w:lvl w:ilvl="8" w:tplc="6804ED68">
      <w:start w:val="1"/>
      <w:numFmt w:val="bullet"/>
      <w:lvlText w:val=""/>
      <w:lvlJc w:val="left"/>
      <w:pPr>
        <w:ind w:left="6480" w:hanging="360"/>
      </w:pPr>
      <w:rPr>
        <w:rFonts w:ascii="Wingdings" w:hAnsi="Wingdings" w:hint="default"/>
      </w:rPr>
    </w:lvl>
  </w:abstractNum>
  <w:abstractNum w:abstractNumId="21" w15:restartNumberingAfterBreak="0">
    <w:nsid w:val="748D0C95"/>
    <w:multiLevelType w:val="multilevel"/>
    <w:tmpl w:val="A5705DD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5547A66"/>
    <w:multiLevelType w:val="hybridMultilevel"/>
    <w:tmpl w:val="E7DED9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7597392A"/>
    <w:multiLevelType w:val="hybridMultilevel"/>
    <w:tmpl w:val="FFFFFFFF"/>
    <w:lvl w:ilvl="0" w:tplc="7152CFCA">
      <w:start w:val="1"/>
      <w:numFmt w:val="upperLetter"/>
      <w:lvlText w:val="%1)"/>
      <w:lvlJc w:val="left"/>
      <w:pPr>
        <w:ind w:left="720" w:hanging="360"/>
      </w:pPr>
    </w:lvl>
    <w:lvl w:ilvl="1" w:tplc="04AA6EC0">
      <w:start w:val="1"/>
      <w:numFmt w:val="lowerLetter"/>
      <w:lvlText w:val="%2."/>
      <w:lvlJc w:val="left"/>
      <w:pPr>
        <w:ind w:left="1440" w:hanging="360"/>
      </w:pPr>
    </w:lvl>
    <w:lvl w:ilvl="2" w:tplc="46245BB2">
      <w:start w:val="1"/>
      <w:numFmt w:val="lowerRoman"/>
      <w:lvlText w:val="%3."/>
      <w:lvlJc w:val="right"/>
      <w:pPr>
        <w:ind w:left="2160" w:hanging="180"/>
      </w:pPr>
    </w:lvl>
    <w:lvl w:ilvl="3" w:tplc="14E63D38">
      <w:start w:val="1"/>
      <w:numFmt w:val="decimal"/>
      <w:lvlText w:val="%4."/>
      <w:lvlJc w:val="left"/>
      <w:pPr>
        <w:ind w:left="2880" w:hanging="360"/>
      </w:pPr>
    </w:lvl>
    <w:lvl w:ilvl="4" w:tplc="DF38ECF0">
      <w:start w:val="1"/>
      <w:numFmt w:val="lowerLetter"/>
      <w:lvlText w:val="%5."/>
      <w:lvlJc w:val="left"/>
      <w:pPr>
        <w:ind w:left="3600" w:hanging="360"/>
      </w:pPr>
    </w:lvl>
    <w:lvl w:ilvl="5" w:tplc="7BE8F152">
      <w:start w:val="1"/>
      <w:numFmt w:val="lowerRoman"/>
      <w:lvlText w:val="%6."/>
      <w:lvlJc w:val="right"/>
      <w:pPr>
        <w:ind w:left="4320" w:hanging="180"/>
      </w:pPr>
    </w:lvl>
    <w:lvl w:ilvl="6" w:tplc="926EED74">
      <w:start w:val="1"/>
      <w:numFmt w:val="decimal"/>
      <w:lvlText w:val="%7."/>
      <w:lvlJc w:val="left"/>
      <w:pPr>
        <w:ind w:left="5040" w:hanging="360"/>
      </w:pPr>
    </w:lvl>
    <w:lvl w:ilvl="7" w:tplc="32D8E178">
      <w:start w:val="1"/>
      <w:numFmt w:val="lowerLetter"/>
      <w:lvlText w:val="%8."/>
      <w:lvlJc w:val="left"/>
      <w:pPr>
        <w:ind w:left="5760" w:hanging="360"/>
      </w:pPr>
    </w:lvl>
    <w:lvl w:ilvl="8" w:tplc="5B66E618">
      <w:start w:val="1"/>
      <w:numFmt w:val="lowerRoman"/>
      <w:lvlText w:val="%9."/>
      <w:lvlJc w:val="right"/>
      <w:pPr>
        <w:ind w:left="6480" w:hanging="180"/>
      </w:pPr>
    </w:lvl>
  </w:abstractNum>
  <w:abstractNum w:abstractNumId="24" w15:restartNumberingAfterBreak="0">
    <w:nsid w:val="7E6A0E22"/>
    <w:multiLevelType w:val="hybridMultilevel"/>
    <w:tmpl w:val="A53ECF58"/>
    <w:lvl w:ilvl="0" w:tplc="040B0003">
      <w:start w:val="1"/>
      <w:numFmt w:val="bullet"/>
      <w:lvlText w:val="o"/>
      <w:lvlJc w:val="left"/>
      <w:pPr>
        <w:ind w:left="720" w:hanging="360"/>
      </w:pPr>
      <w:rPr>
        <w:rFonts w:ascii="Courier New" w:hAnsi="Courier New" w:cs="Courier New"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606617400">
    <w:abstractNumId w:val="6"/>
  </w:num>
  <w:num w:numId="2" w16cid:durableId="1881476095">
    <w:abstractNumId w:val="3"/>
  </w:num>
  <w:num w:numId="3" w16cid:durableId="1087117103">
    <w:abstractNumId w:val="13"/>
  </w:num>
  <w:num w:numId="4" w16cid:durableId="883565998">
    <w:abstractNumId w:val="11"/>
  </w:num>
  <w:num w:numId="5" w16cid:durableId="1616906029">
    <w:abstractNumId w:val="20"/>
  </w:num>
  <w:num w:numId="6" w16cid:durableId="737560278">
    <w:abstractNumId w:val="23"/>
  </w:num>
  <w:num w:numId="7" w16cid:durableId="1072393584">
    <w:abstractNumId w:val="14"/>
  </w:num>
  <w:num w:numId="8" w16cid:durableId="388189757">
    <w:abstractNumId w:val="0"/>
  </w:num>
  <w:num w:numId="9" w16cid:durableId="807940963">
    <w:abstractNumId w:val="2"/>
  </w:num>
  <w:num w:numId="10" w16cid:durableId="736517326">
    <w:abstractNumId w:val="4"/>
  </w:num>
  <w:num w:numId="11" w16cid:durableId="1781561604">
    <w:abstractNumId w:val="17"/>
  </w:num>
  <w:num w:numId="12" w16cid:durableId="945620501">
    <w:abstractNumId w:val="22"/>
  </w:num>
  <w:num w:numId="13" w16cid:durableId="1720671016">
    <w:abstractNumId w:val="16"/>
  </w:num>
  <w:num w:numId="14" w16cid:durableId="1294486084">
    <w:abstractNumId w:val="5"/>
  </w:num>
  <w:num w:numId="15" w16cid:durableId="978070282">
    <w:abstractNumId w:val="12"/>
  </w:num>
  <w:num w:numId="16" w16cid:durableId="1623539705">
    <w:abstractNumId w:val="21"/>
  </w:num>
  <w:num w:numId="17" w16cid:durableId="1387601520">
    <w:abstractNumId w:val="18"/>
  </w:num>
  <w:num w:numId="18" w16cid:durableId="848446266">
    <w:abstractNumId w:val="8"/>
  </w:num>
  <w:num w:numId="19" w16cid:durableId="477846810">
    <w:abstractNumId w:val="19"/>
  </w:num>
  <w:num w:numId="20" w16cid:durableId="1621916726">
    <w:abstractNumId w:val="24"/>
  </w:num>
  <w:num w:numId="21" w16cid:durableId="1194921115">
    <w:abstractNumId w:val="1"/>
  </w:num>
  <w:num w:numId="22" w16cid:durableId="930940565">
    <w:abstractNumId w:val="7"/>
  </w:num>
  <w:num w:numId="23" w16cid:durableId="1520003123">
    <w:abstractNumId w:val="15"/>
  </w:num>
  <w:num w:numId="24" w16cid:durableId="2117282883">
    <w:abstractNumId w:val="10"/>
  </w:num>
  <w:num w:numId="25" w16cid:durableId="16553371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464"/>
    <w:rsid w:val="00000CFC"/>
    <w:rsid w:val="00001A66"/>
    <w:rsid w:val="00002A2D"/>
    <w:rsid w:val="000036BD"/>
    <w:rsid w:val="0000386D"/>
    <w:rsid w:val="00003E20"/>
    <w:rsid w:val="00004A5F"/>
    <w:rsid w:val="0000508A"/>
    <w:rsid w:val="00006E93"/>
    <w:rsid w:val="00007069"/>
    <w:rsid w:val="00010466"/>
    <w:rsid w:val="000108C3"/>
    <w:rsid w:val="00010B18"/>
    <w:rsid w:val="00010B2B"/>
    <w:rsid w:val="00010E9A"/>
    <w:rsid w:val="0001127E"/>
    <w:rsid w:val="000119AE"/>
    <w:rsid w:val="00011A54"/>
    <w:rsid w:val="00011BB7"/>
    <w:rsid w:val="00011CAE"/>
    <w:rsid w:val="00012085"/>
    <w:rsid w:val="000124A5"/>
    <w:rsid w:val="00013840"/>
    <w:rsid w:val="000138CD"/>
    <w:rsid w:val="00013F0F"/>
    <w:rsid w:val="0001488E"/>
    <w:rsid w:val="00015969"/>
    <w:rsid w:val="00016F3E"/>
    <w:rsid w:val="000178AC"/>
    <w:rsid w:val="00021363"/>
    <w:rsid w:val="000218C4"/>
    <w:rsid w:val="000219B4"/>
    <w:rsid w:val="00021B48"/>
    <w:rsid w:val="00022F22"/>
    <w:rsid w:val="00023C6F"/>
    <w:rsid w:val="00024900"/>
    <w:rsid w:val="000262EC"/>
    <w:rsid w:val="0002637C"/>
    <w:rsid w:val="000263C5"/>
    <w:rsid w:val="00027346"/>
    <w:rsid w:val="0003095A"/>
    <w:rsid w:val="00030B58"/>
    <w:rsid w:val="00031DCA"/>
    <w:rsid w:val="00032764"/>
    <w:rsid w:val="00032DE5"/>
    <w:rsid w:val="00032DEE"/>
    <w:rsid w:val="00032EA3"/>
    <w:rsid w:val="00033143"/>
    <w:rsid w:val="00033DF7"/>
    <w:rsid w:val="00034761"/>
    <w:rsid w:val="000347AB"/>
    <w:rsid w:val="00034A7E"/>
    <w:rsid w:val="00034B14"/>
    <w:rsid w:val="0003526D"/>
    <w:rsid w:val="000357A2"/>
    <w:rsid w:val="00035C61"/>
    <w:rsid w:val="00035FC0"/>
    <w:rsid w:val="0003651B"/>
    <w:rsid w:val="0003768C"/>
    <w:rsid w:val="00037B36"/>
    <w:rsid w:val="00037D62"/>
    <w:rsid w:val="00041BF2"/>
    <w:rsid w:val="0004212E"/>
    <w:rsid w:val="000438A7"/>
    <w:rsid w:val="000443AF"/>
    <w:rsid w:val="00044906"/>
    <w:rsid w:val="00044E4F"/>
    <w:rsid w:val="00044F8D"/>
    <w:rsid w:val="000452D3"/>
    <w:rsid w:val="0004575A"/>
    <w:rsid w:val="000468C4"/>
    <w:rsid w:val="00047062"/>
    <w:rsid w:val="000473A3"/>
    <w:rsid w:val="0004755D"/>
    <w:rsid w:val="000507F3"/>
    <w:rsid w:val="000518BA"/>
    <w:rsid w:val="000525C8"/>
    <w:rsid w:val="00052ED3"/>
    <w:rsid w:val="00053FF1"/>
    <w:rsid w:val="00054403"/>
    <w:rsid w:val="0005493C"/>
    <w:rsid w:val="000556B3"/>
    <w:rsid w:val="0005601D"/>
    <w:rsid w:val="000575B2"/>
    <w:rsid w:val="00057D97"/>
    <w:rsid w:val="00060017"/>
    <w:rsid w:val="0006058C"/>
    <w:rsid w:val="0006071C"/>
    <w:rsid w:val="00060AD0"/>
    <w:rsid w:val="000617CD"/>
    <w:rsid w:val="000617F9"/>
    <w:rsid w:val="00061936"/>
    <w:rsid w:val="000624C8"/>
    <w:rsid w:val="00062618"/>
    <w:rsid w:val="00062D96"/>
    <w:rsid w:val="0006314E"/>
    <w:rsid w:val="000656C4"/>
    <w:rsid w:val="00066003"/>
    <w:rsid w:val="00066CD8"/>
    <w:rsid w:val="00067419"/>
    <w:rsid w:val="00067614"/>
    <w:rsid w:val="00067A05"/>
    <w:rsid w:val="00067E7B"/>
    <w:rsid w:val="00071817"/>
    <w:rsid w:val="00072512"/>
    <w:rsid w:val="00072915"/>
    <w:rsid w:val="0007329A"/>
    <w:rsid w:val="0007341F"/>
    <w:rsid w:val="00073911"/>
    <w:rsid w:val="000740F8"/>
    <w:rsid w:val="0007431C"/>
    <w:rsid w:val="0007487D"/>
    <w:rsid w:val="00074F2C"/>
    <w:rsid w:val="00075A80"/>
    <w:rsid w:val="00076AC1"/>
    <w:rsid w:val="00076E29"/>
    <w:rsid w:val="00077784"/>
    <w:rsid w:val="00077852"/>
    <w:rsid w:val="00077910"/>
    <w:rsid w:val="00080542"/>
    <w:rsid w:val="00080741"/>
    <w:rsid w:val="00080864"/>
    <w:rsid w:val="000808BB"/>
    <w:rsid w:val="000809A8"/>
    <w:rsid w:val="00080BA5"/>
    <w:rsid w:val="00080C59"/>
    <w:rsid w:val="00080EB2"/>
    <w:rsid w:val="0008173B"/>
    <w:rsid w:val="00082192"/>
    <w:rsid w:val="00082424"/>
    <w:rsid w:val="000826DE"/>
    <w:rsid w:val="0008283F"/>
    <w:rsid w:val="00082B5A"/>
    <w:rsid w:val="000832AD"/>
    <w:rsid w:val="0008334E"/>
    <w:rsid w:val="00084393"/>
    <w:rsid w:val="00084794"/>
    <w:rsid w:val="00084D6B"/>
    <w:rsid w:val="00085161"/>
    <w:rsid w:val="000855F1"/>
    <w:rsid w:val="000856E8"/>
    <w:rsid w:val="00086A86"/>
    <w:rsid w:val="00087A1C"/>
    <w:rsid w:val="00091662"/>
    <w:rsid w:val="0009177B"/>
    <w:rsid w:val="00091997"/>
    <w:rsid w:val="000919DC"/>
    <w:rsid w:val="0009216B"/>
    <w:rsid w:val="00092322"/>
    <w:rsid w:val="00093EC3"/>
    <w:rsid w:val="0009485D"/>
    <w:rsid w:val="00095500"/>
    <w:rsid w:val="00095FDF"/>
    <w:rsid w:val="00096A6A"/>
    <w:rsid w:val="000970C9"/>
    <w:rsid w:val="00097748"/>
    <w:rsid w:val="00097955"/>
    <w:rsid w:val="000A13F5"/>
    <w:rsid w:val="000A154F"/>
    <w:rsid w:val="000A28D1"/>
    <w:rsid w:val="000A3009"/>
    <w:rsid w:val="000A3334"/>
    <w:rsid w:val="000A40BC"/>
    <w:rsid w:val="000A48EE"/>
    <w:rsid w:val="000A4939"/>
    <w:rsid w:val="000A562D"/>
    <w:rsid w:val="000A625B"/>
    <w:rsid w:val="000A62DA"/>
    <w:rsid w:val="000A713C"/>
    <w:rsid w:val="000B0AA0"/>
    <w:rsid w:val="000B0AE7"/>
    <w:rsid w:val="000B0D04"/>
    <w:rsid w:val="000B0D0A"/>
    <w:rsid w:val="000B0E3B"/>
    <w:rsid w:val="000B13DF"/>
    <w:rsid w:val="000B14D3"/>
    <w:rsid w:val="000B1807"/>
    <w:rsid w:val="000B1908"/>
    <w:rsid w:val="000B1C12"/>
    <w:rsid w:val="000B2E86"/>
    <w:rsid w:val="000B2F58"/>
    <w:rsid w:val="000B365B"/>
    <w:rsid w:val="000B3835"/>
    <w:rsid w:val="000B47D8"/>
    <w:rsid w:val="000B5217"/>
    <w:rsid w:val="000B55C9"/>
    <w:rsid w:val="000B5C0C"/>
    <w:rsid w:val="000B5EA2"/>
    <w:rsid w:val="000B7090"/>
    <w:rsid w:val="000B7A23"/>
    <w:rsid w:val="000C1767"/>
    <w:rsid w:val="000C1D38"/>
    <w:rsid w:val="000C1EF2"/>
    <w:rsid w:val="000C20BD"/>
    <w:rsid w:val="000C2100"/>
    <w:rsid w:val="000C26AA"/>
    <w:rsid w:val="000C395E"/>
    <w:rsid w:val="000C41AD"/>
    <w:rsid w:val="000C459C"/>
    <w:rsid w:val="000C6F02"/>
    <w:rsid w:val="000C7742"/>
    <w:rsid w:val="000D0BB9"/>
    <w:rsid w:val="000D0E8D"/>
    <w:rsid w:val="000D174F"/>
    <w:rsid w:val="000D18B1"/>
    <w:rsid w:val="000D1EC2"/>
    <w:rsid w:val="000D227F"/>
    <w:rsid w:val="000D39C3"/>
    <w:rsid w:val="000D3A0C"/>
    <w:rsid w:val="000D3C5D"/>
    <w:rsid w:val="000D3DDF"/>
    <w:rsid w:val="000D3ED3"/>
    <w:rsid w:val="000D4306"/>
    <w:rsid w:val="000D48F7"/>
    <w:rsid w:val="000D53FD"/>
    <w:rsid w:val="000D5723"/>
    <w:rsid w:val="000D5DC2"/>
    <w:rsid w:val="000D5E6A"/>
    <w:rsid w:val="000D604B"/>
    <w:rsid w:val="000D6A89"/>
    <w:rsid w:val="000D7A4F"/>
    <w:rsid w:val="000D7BB8"/>
    <w:rsid w:val="000D7F6E"/>
    <w:rsid w:val="000E0534"/>
    <w:rsid w:val="000E0E65"/>
    <w:rsid w:val="000E110B"/>
    <w:rsid w:val="000E32A9"/>
    <w:rsid w:val="000E3C60"/>
    <w:rsid w:val="000E3DAA"/>
    <w:rsid w:val="000E3FDC"/>
    <w:rsid w:val="000E4C4C"/>
    <w:rsid w:val="000E4FFF"/>
    <w:rsid w:val="000E58E3"/>
    <w:rsid w:val="000E61EB"/>
    <w:rsid w:val="000E6AE1"/>
    <w:rsid w:val="000E6F05"/>
    <w:rsid w:val="000E7281"/>
    <w:rsid w:val="000E72C5"/>
    <w:rsid w:val="000E790A"/>
    <w:rsid w:val="000E7F34"/>
    <w:rsid w:val="000F009A"/>
    <w:rsid w:val="000F034E"/>
    <w:rsid w:val="000F0C58"/>
    <w:rsid w:val="000F117B"/>
    <w:rsid w:val="000F19F5"/>
    <w:rsid w:val="000F1F44"/>
    <w:rsid w:val="000F2028"/>
    <w:rsid w:val="000F2EF7"/>
    <w:rsid w:val="000F3884"/>
    <w:rsid w:val="000F4888"/>
    <w:rsid w:val="000F48CA"/>
    <w:rsid w:val="000F4A2C"/>
    <w:rsid w:val="000F557A"/>
    <w:rsid w:val="000F5D22"/>
    <w:rsid w:val="000F5DDD"/>
    <w:rsid w:val="000F5EFA"/>
    <w:rsid w:val="000F657D"/>
    <w:rsid w:val="000F70F7"/>
    <w:rsid w:val="000F7318"/>
    <w:rsid w:val="0010042F"/>
    <w:rsid w:val="001014C7"/>
    <w:rsid w:val="00101919"/>
    <w:rsid w:val="00101E11"/>
    <w:rsid w:val="00103024"/>
    <w:rsid w:val="001034A4"/>
    <w:rsid w:val="0010394C"/>
    <w:rsid w:val="001044AE"/>
    <w:rsid w:val="00104ADB"/>
    <w:rsid w:val="00104D21"/>
    <w:rsid w:val="00104ED4"/>
    <w:rsid w:val="001050E2"/>
    <w:rsid w:val="001053BF"/>
    <w:rsid w:val="00106D7D"/>
    <w:rsid w:val="0010734C"/>
    <w:rsid w:val="00107614"/>
    <w:rsid w:val="00107626"/>
    <w:rsid w:val="001108C7"/>
    <w:rsid w:val="00110D53"/>
    <w:rsid w:val="0011128D"/>
    <w:rsid w:val="0011156B"/>
    <w:rsid w:val="00111718"/>
    <w:rsid w:val="00111CA6"/>
    <w:rsid w:val="001120F0"/>
    <w:rsid w:val="00112247"/>
    <w:rsid w:val="0011277C"/>
    <w:rsid w:val="00112A5F"/>
    <w:rsid w:val="00112C7C"/>
    <w:rsid w:val="001136C1"/>
    <w:rsid w:val="00113B97"/>
    <w:rsid w:val="00113BD2"/>
    <w:rsid w:val="0011490F"/>
    <w:rsid w:val="001151D9"/>
    <w:rsid w:val="00115C30"/>
    <w:rsid w:val="00115ECA"/>
    <w:rsid w:val="001161CF"/>
    <w:rsid w:val="0011668B"/>
    <w:rsid w:val="00116FE2"/>
    <w:rsid w:val="001174C0"/>
    <w:rsid w:val="00120AEE"/>
    <w:rsid w:val="00120E51"/>
    <w:rsid w:val="001214E2"/>
    <w:rsid w:val="00122000"/>
    <w:rsid w:val="00122D8C"/>
    <w:rsid w:val="001245A8"/>
    <w:rsid w:val="001251BF"/>
    <w:rsid w:val="00125476"/>
    <w:rsid w:val="00126BAB"/>
    <w:rsid w:val="00126E74"/>
    <w:rsid w:val="001272EC"/>
    <w:rsid w:val="00130069"/>
    <w:rsid w:val="0013009A"/>
    <w:rsid w:val="001301E0"/>
    <w:rsid w:val="001301F5"/>
    <w:rsid w:val="00130390"/>
    <w:rsid w:val="001306D9"/>
    <w:rsid w:val="00132B0D"/>
    <w:rsid w:val="001331AC"/>
    <w:rsid w:val="00134AD5"/>
    <w:rsid w:val="00134CAA"/>
    <w:rsid w:val="00134E29"/>
    <w:rsid w:val="00134ED3"/>
    <w:rsid w:val="00134EF2"/>
    <w:rsid w:val="00135793"/>
    <w:rsid w:val="00136203"/>
    <w:rsid w:val="0013639C"/>
    <w:rsid w:val="00136949"/>
    <w:rsid w:val="00136C62"/>
    <w:rsid w:val="001378A7"/>
    <w:rsid w:val="001402FD"/>
    <w:rsid w:val="0014039F"/>
    <w:rsid w:val="00140576"/>
    <w:rsid w:val="001406E4"/>
    <w:rsid w:val="001409B5"/>
    <w:rsid w:val="00142610"/>
    <w:rsid w:val="0014458C"/>
    <w:rsid w:val="001448D8"/>
    <w:rsid w:val="00144C86"/>
    <w:rsid w:val="00145D71"/>
    <w:rsid w:val="00146092"/>
    <w:rsid w:val="001461E1"/>
    <w:rsid w:val="0014662D"/>
    <w:rsid w:val="00150FEB"/>
    <w:rsid w:val="0015100A"/>
    <w:rsid w:val="00151CC1"/>
    <w:rsid w:val="00152771"/>
    <w:rsid w:val="00154923"/>
    <w:rsid w:val="00154D01"/>
    <w:rsid w:val="00154EA1"/>
    <w:rsid w:val="0015715B"/>
    <w:rsid w:val="001572C4"/>
    <w:rsid w:val="00160646"/>
    <w:rsid w:val="00161035"/>
    <w:rsid w:val="001620FB"/>
    <w:rsid w:val="00162218"/>
    <w:rsid w:val="00162E54"/>
    <w:rsid w:val="0016396C"/>
    <w:rsid w:val="00163C35"/>
    <w:rsid w:val="0016407D"/>
    <w:rsid w:val="0016470B"/>
    <w:rsid w:val="001658EA"/>
    <w:rsid w:val="00165A13"/>
    <w:rsid w:val="00165F03"/>
    <w:rsid w:val="00167072"/>
    <w:rsid w:val="00167291"/>
    <w:rsid w:val="00167A49"/>
    <w:rsid w:val="001701C6"/>
    <w:rsid w:val="00170703"/>
    <w:rsid w:val="00170A5D"/>
    <w:rsid w:val="001710D2"/>
    <w:rsid w:val="001715DE"/>
    <w:rsid w:val="00171889"/>
    <w:rsid w:val="00171A7B"/>
    <w:rsid w:val="00171B47"/>
    <w:rsid w:val="001726AE"/>
    <w:rsid w:val="001731C5"/>
    <w:rsid w:val="00174456"/>
    <w:rsid w:val="001745D0"/>
    <w:rsid w:val="001747E6"/>
    <w:rsid w:val="00176254"/>
    <w:rsid w:val="001762A1"/>
    <w:rsid w:val="00176567"/>
    <w:rsid w:val="0017697A"/>
    <w:rsid w:val="00177033"/>
    <w:rsid w:val="00177A80"/>
    <w:rsid w:val="00177BBF"/>
    <w:rsid w:val="00177CC7"/>
    <w:rsid w:val="00180406"/>
    <w:rsid w:val="00180415"/>
    <w:rsid w:val="00181A13"/>
    <w:rsid w:val="0018218F"/>
    <w:rsid w:val="00182818"/>
    <w:rsid w:val="001829E1"/>
    <w:rsid w:val="001831A5"/>
    <w:rsid w:val="00184283"/>
    <w:rsid w:val="00184567"/>
    <w:rsid w:val="001845C1"/>
    <w:rsid w:val="00185672"/>
    <w:rsid w:val="001856FF"/>
    <w:rsid w:val="00185897"/>
    <w:rsid w:val="00185D2E"/>
    <w:rsid w:val="0018631C"/>
    <w:rsid w:val="0018642D"/>
    <w:rsid w:val="00186C13"/>
    <w:rsid w:val="001906BD"/>
    <w:rsid w:val="001907BC"/>
    <w:rsid w:val="0019128F"/>
    <w:rsid w:val="00192F8A"/>
    <w:rsid w:val="0019355A"/>
    <w:rsid w:val="00193777"/>
    <w:rsid w:val="001937AC"/>
    <w:rsid w:val="00193DA8"/>
    <w:rsid w:val="001965DD"/>
    <w:rsid w:val="001A00E4"/>
    <w:rsid w:val="001A0118"/>
    <w:rsid w:val="001A0261"/>
    <w:rsid w:val="001A0AFB"/>
    <w:rsid w:val="001A0C6A"/>
    <w:rsid w:val="001A141D"/>
    <w:rsid w:val="001A16BA"/>
    <w:rsid w:val="001A1779"/>
    <w:rsid w:val="001A1E03"/>
    <w:rsid w:val="001A240A"/>
    <w:rsid w:val="001A5BE6"/>
    <w:rsid w:val="001A5E5B"/>
    <w:rsid w:val="001A6953"/>
    <w:rsid w:val="001A6B4D"/>
    <w:rsid w:val="001A75CC"/>
    <w:rsid w:val="001A75CF"/>
    <w:rsid w:val="001A774F"/>
    <w:rsid w:val="001B107A"/>
    <w:rsid w:val="001B2758"/>
    <w:rsid w:val="001B3137"/>
    <w:rsid w:val="001B393F"/>
    <w:rsid w:val="001B4191"/>
    <w:rsid w:val="001B42A6"/>
    <w:rsid w:val="001B459E"/>
    <w:rsid w:val="001B505F"/>
    <w:rsid w:val="001B5390"/>
    <w:rsid w:val="001B567D"/>
    <w:rsid w:val="001B637B"/>
    <w:rsid w:val="001B6F28"/>
    <w:rsid w:val="001B7210"/>
    <w:rsid w:val="001C0205"/>
    <w:rsid w:val="001C2ED5"/>
    <w:rsid w:val="001C3538"/>
    <w:rsid w:val="001C36FE"/>
    <w:rsid w:val="001C3E65"/>
    <w:rsid w:val="001C4C35"/>
    <w:rsid w:val="001C575E"/>
    <w:rsid w:val="001C5E7D"/>
    <w:rsid w:val="001C6272"/>
    <w:rsid w:val="001C69EA"/>
    <w:rsid w:val="001C7530"/>
    <w:rsid w:val="001C7BE8"/>
    <w:rsid w:val="001D01C0"/>
    <w:rsid w:val="001D0207"/>
    <w:rsid w:val="001D0FE0"/>
    <w:rsid w:val="001D1484"/>
    <w:rsid w:val="001D1FDB"/>
    <w:rsid w:val="001D386E"/>
    <w:rsid w:val="001D3977"/>
    <w:rsid w:val="001D3AC3"/>
    <w:rsid w:val="001D3B29"/>
    <w:rsid w:val="001D3DA0"/>
    <w:rsid w:val="001D3EDB"/>
    <w:rsid w:val="001D4705"/>
    <w:rsid w:val="001D5783"/>
    <w:rsid w:val="001D5FB3"/>
    <w:rsid w:val="001D6714"/>
    <w:rsid w:val="001D6F21"/>
    <w:rsid w:val="001D700A"/>
    <w:rsid w:val="001D761E"/>
    <w:rsid w:val="001E0399"/>
    <w:rsid w:val="001E03E3"/>
    <w:rsid w:val="001E0BE4"/>
    <w:rsid w:val="001E1F1B"/>
    <w:rsid w:val="001E20A8"/>
    <w:rsid w:val="001E21F8"/>
    <w:rsid w:val="001E272D"/>
    <w:rsid w:val="001E27C8"/>
    <w:rsid w:val="001E32D5"/>
    <w:rsid w:val="001E3CDD"/>
    <w:rsid w:val="001E51FC"/>
    <w:rsid w:val="001E55A7"/>
    <w:rsid w:val="001E5757"/>
    <w:rsid w:val="001E6191"/>
    <w:rsid w:val="001E632D"/>
    <w:rsid w:val="001E7D93"/>
    <w:rsid w:val="001F0145"/>
    <w:rsid w:val="001F02F5"/>
    <w:rsid w:val="001F09B6"/>
    <w:rsid w:val="001F1173"/>
    <w:rsid w:val="001F16E6"/>
    <w:rsid w:val="001F1BA5"/>
    <w:rsid w:val="001F1F03"/>
    <w:rsid w:val="001F31C6"/>
    <w:rsid w:val="001F3834"/>
    <w:rsid w:val="001F3AD0"/>
    <w:rsid w:val="001F3F08"/>
    <w:rsid w:val="001F40EA"/>
    <w:rsid w:val="001F416B"/>
    <w:rsid w:val="001F4306"/>
    <w:rsid w:val="001F45BF"/>
    <w:rsid w:val="001F4CBE"/>
    <w:rsid w:val="001F5A93"/>
    <w:rsid w:val="001F5F3F"/>
    <w:rsid w:val="001F7133"/>
    <w:rsid w:val="001F73AE"/>
    <w:rsid w:val="001F740F"/>
    <w:rsid w:val="001F751B"/>
    <w:rsid w:val="001F7D3F"/>
    <w:rsid w:val="002008DC"/>
    <w:rsid w:val="00200BCE"/>
    <w:rsid w:val="00200ED9"/>
    <w:rsid w:val="0020248D"/>
    <w:rsid w:val="00203434"/>
    <w:rsid w:val="00203D96"/>
    <w:rsid w:val="00204215"/>
    <w:rsid w:val="002042ED"/>
    <w:rsid w:val="0020501F"/>
    <w:rsid w:val="00205E38"/>
    <w:rsid w:val="00205F00"/>
    <w:rsid w:val="002068A7"/>
    <w:rsid w:val="0020697F"/>
    <w:rsid w:val="00206AF7"/>
    <w:rsid w:val="00207766"/>
    <w:rsid w:val="002101ED"/>
    <w:rsid w:val="00210526"/>
    <w:rsid w:val="00210B2D"/>
    <w:rsid w:val="0021104C"/>
    <w:rsid w:val="00211170"/>
    <w:rsid w:val="00211A95"/>
    <w:rsid w:val="0021211E"/>
    <w:rsid w:val="002123F3"/>
    <w:rsid w:val="0021345F"/>
    <w:rsid w:val="0021493B"/>
    <w:rsid w:val="00215100"/>
    <w:rsid w:val="002162EF"/>
    <w:rsid w:val="002165D9"/>
    <w:rsid w:val="00216D19"/>
    <w:rsid w:val="00216F82"/>
    <w:rsid w:val="00217FB4"/>
    <w:rsid w:val="00220FFA"/>
    <w:rsid w:val="002218E5"/>
    <w:rsid w:val="00222179"/>
    <w:rsid w:val="00222598"/>
    <w:rsid w:val="002237B4"/>
    <w:rsid w:val="00224B7F"/>
    <w:rsid w:val="00225128"/>
    <w:rsid w:val="002251BE"/>
    <w:rsid w:val="00225363"/>
    <w:rsid w:val="00226D2C"/>
    <w:rsid w:val="00227D5F"/>
    <w:rsid w:val="002303E2"/>
    <w:rsid w:val="00230F67"/>
    <w:rsid w:val="00231AC8"/>
    <w:rsid w:val="002320DF"/>
    <w:rsid w:val="00232A53"/>
    <w:rsid w:val="002336DF"/>
    <w:rsid w:val="0023374A"/>
    <w:rsid w:val="002343FB"/>
    <w:rsid w:val="002344B0"/>
    <w:rsid w:val="002347C2"/>
    <w:rsid w:val="00234AE2"/>
    <w:rsid w:val="00234CAB"/>
    <w:rsid w:val="002350AD"/>
    <w:rsid w:val="002356D0"/>
    <w:rsid w:val="00236712"/>
    <w:rsid w:val="002406BD"/>
    <w:rsid w:val="00240874"/>
    <w:rsid w:val="002413A3"/>
    <w:rsid w:val="002414F8"/>
    <w:rsid w:val="00241704"/>
    <w:rsid w:val="00241740"/>
    <w:rsid w:val="00241DAC"/>
    <w:rsid w:val="002423BC"/>
    <w:rsid w:val="00242A3C"/>
    <w:rsid w:val="00243104"/>
    <w:rsid w:val="002438AD"/>
    <w:rsid w:val="00243AC3"/>
    <w:rsid w:val="00243DFA"/>
    <w:rsid w:val="00244B1D"/>
    <w:rsid w:val="00245C1D"/>
    <w:rsid w:val="00246CEE"/>
    <w:rsid w:val="00246DD3"/>
    <w:rsid w:val="00247954"/>
    <w:rsid w:val="00250AC1"/>
    <w:rsid w:val="00250E91"/>
    <w:rsid w:val="002521F3"/>
    <w:rsid w:val="002524BD"/>
    <w:rsid w:val="00253261"/>
    <w:rsid w:val="002532F6"/>
    <w:rsid w:val="00254F1B"/>
    <w:rsid w:val="00255144"/>
    <w:rsid w:val="00255F8B"/>
    <w:rsid w:val="00256487"/>
    <w:rsid w:val="002566A4"/>
    <w:rsid w:val="002566EA"/>
    <w:rsid w:val="002567F8"/>
    <w:rsid w:val="00256BEC"/>
    <w:rsid w:val="00256D94"/>
    <w:rsid w:val="00256E63"/>
    <w:rsid w:val="0025705A"/>
    <w:rsid w:val="002575A2"/>
    <w:rsid w:val="002600F3"/>
    <w:rsid w:val="00260273"/>
    <w:rsid w:val="0026072D"/>
    <w:rsid w:val="0026138F"/>
    <w:rsid w:val="0026332F"/>
    <w:rsid w:val="00263594"/>
    <w:rsid w:val="0026402B"/>
    <w:rsid w:val="0026420E"/>
    <w:rsid w:val="00264D6A"/>
    <w:rsid w:val="0026611F"/>
    <w:rsid w:val="0026711D"/>
    <w:rsid w:val="0026723F"/>
    <w:rsid w:val="00267C94"/>
    <w:rsid w:val="002708A9"/>
    <w:rsid w:val="00270F76"/>
    <w:rsid w:val="002714EE"/>
    <w:rsid w:val="002717B4"/>
    <w:rsid w:val="002722F2"/>
    <w:rsid w:val="002725DE"/>
    <w:rsid w:val="00273039"/>
    <w:rsid w:val="00273B24"/>
    <w:rsid w:val="00273EA5"/>
    <w:rsid w:val="0027450A"/>
    <w:rsid w:val="00274540"/>
    <w:rsid w:val="00274A75"/>
    <w:rsid w:val="00274DA3"/>
    <w:rsid w:val="00275D02"/>
    <w:rsid w:val="002761D6"/>
    <w:rsid w:val="00276642"/>
    <w:rsid w:val="00276B02"/>
    <w:rsid w:val="00277D73"/>
    <w:rsid w:val="00277DDC"/>
    <w:rsid w:val="002805B8"/>
    <w:rsid w:val="00280EDA"/>
    <w:rsid w:val="002826FA"/>
    <w:rsid w:val="0028308C"/>
    <w:rsid w:val="002839C1"/>
    <w:rsid w:val="00283AE6"/>
    <w:rsid w:val="00283CF6"/>
    <w:rsid w:val="00284ED9"/>
    <w:rsid w:val="0028540C"/>
    <w:rsid w:val="0028583F"/>
    <w:rsid w:val="00285916"/>
    <w:rsid w:val="00285F40"/>
    <w:rsid w:val="0028615D"/>
    <w:rsid w:val="00286D62"/>
    <w:rsid w:val="002877C9"/>
    <w:rsid w:val="00287F44"/>
    <w:rsid w:val="00290B58"/>
    <w:rsid w:val="0029167C"/>
    <w:rsid w:val="00291DD2"/>
    <w:rsid w:val="00291E03"/>
    <w:rsid w:val="00292846"/>
    <w:rsid w:val="002930C1"/>
    <w:rsid w:val="00293475"/>
    <w:rsid w:val="00293905"/>
    <w:rsid w:val="00293E1F"/>
    <w:rsid w:val="00294044"/>
    <w:rsid w:val="0029524E"/>
    <w:rsid w:val="00295AD0"/>
    <w:rsid w:val="00295C0F"/>
    <w:rsid w:val="00296412"/>
    <w:rsid w:val="0029665A"/>
    <w:rsid w:val="00296D14"/>
    <w:rsid w:val="00297015"/>
    <w:rsid w:val="00297097"/>
    <w:rsid w:val="00297E89"/>
    <w:rsid w:val="002A0060"/>
    <w:rsid w:val="002A07C3"/>
    <w:rsid w:val="002A1D51"/>
    <w:rsid w:val="002A267D"/>
    <w:rsid w:val="002A2911"/>
    <w:rsid w:val="002A2C52"/>
    <w:rsid w:val="002A3D40"/>
    <w:rsid w:val="002A5B3D"/>
    <w:rsid w:val="002A5C7C"/>
    <w:rsid w:val="002A5EC0"/>
    <w:rsid w:val="002A6353"/>
    <w:rsid w:val="002A63EA"/>
    <w:rsid w:val="002A67D8"/>
    <w:rsid w:val="002A6E2C"/>
    <w:rsid w:val="002B09EB"/>
    <w:rsid w:val="002B0D4E"/>
    <w:rsid w:val="002B124A"/>
    <w:rsid w:val="002B1707"/>
    <w:rsid w:val="002B1873"/>
    <w:rsid w:val="002B1D79"/>
    <w:rsid w:val="002B2F69"/>
    <w:rsid w:val="002B2FD7"/>
    <w:rsid w:val="002B3C5D"/>
    <w:rsid w:val="002B3F49"/>
    <w:rsid w:val="002B658B"/>
    <w:rsid w:val="002B6C33"/>
    <w:rsid w:val="002B6F6D"/>
    <w:rsid w:val="002B7C86"/>
    <w:rsid w:val="002B7E87"/>
    <w:rsid w:val="002C047A"/>
    <w:rsid w:val="002C0B5F"/>
    <w:rsid w:val="002C1062"/>
    <w:rsid w:val="002C362A"/>
    <w:rsid w:val="002C376B"/>
    <w:rsid w:val="002C3DC3"/>
    <w:rsid w:val="002C4A15"/>
    <w:rsid w:val="002C57B4"/>
    <w:rsid w:val="002C5A4F"/>
    <w:rsid w:val="002C6227"/>
    <w:rsid w:val="002C6281"/>
    <w:rsid w:val="002C62F3"/>
    <w:rsid w:val="002C6BB3"/>
    <w:rsid w:val="002D1251"/>
    <w:rsid w:val="002D1259"/>
    <w:rsid w:val="002D20AA"/>
    <w:rsid w:val="002D2878"/>
    <w:rsid w:val="002D2BB0"/>
    <w:rsid w:val="002D3BEF"/>
    <w:rsid w:val="002D4143"/>
    <w:rsid w:val="002D5B38"/>
    <w:rsid w:val="002D5D3F"/>
    <w:rsid w:val="002D64C8"/>
    <w:rsid w:val="002D72BD"/>
    <w:rsid w:val="002E0188"/>
    <w:rsid w:val="002E0521"/>
    <w:rsid w:val="002E08A5"/>
    <w:rsid w:val="002E0A33"/>
    <w:rsid w:val="002E0AE5"/>
    <w:rsid w:val="002E0B4B"/>
    <w:rsid w:val="002E0CE0"/>
    <w:rsid w:val="002E1096"/>
    <w:rsid w:val="002E2734"/>
    <w:rsid w:val="002E3059"/>
    <w:rsid w:val="002E34A9"/>
    <w:rsid w:val="002E4507"/>
    <w:rsid w:val="002E5100"/>
    <w:rsid w:val="002E573B"/>
    <w:rsid w:val="002E5AED"/>
    <w:rsid w:val="002E5C32"/>
    <w:rsid w:val="002E6BDE"/>
    <w:rsid w:val="002F03DE"/>
    <w:rsid w:val="002F10E4"/>
    <w:rsid w:val="002F27D0"/>
    <w:rsid w:val="002F2C5F"/>
    <w:rsid w:val="002F34B9"/>
    <w:rsid w:val="002F3E54"/>
    <w:rsid w:val="002F47E7"/>
    <w:rsid w:val="002F51BB"/>
    <w:rsid w:val="002F6204"/>
    <w:rsid w:val="002F6734"/>
    <w:rsid w:val="002F6CAE"/>
    <w:rsid w:val="002F6E80"/>
    <w:rsid w:val="002F6F32"/>
    <w:rsid w:val="002F721E"/>
    <w:rsid w:val="002F73C3"/>
    <w:rsid w:val="00300037"/>
    <w:rsid w:val="0030049B"/>
    <w:rsid w:val="00300511"/>
    <w:rsid w:val="00300FE0"/>
    <w:rsid w:val="00301800"/>
    <w:rsid w:val="003020CB"/>
    <w:rsid w:val="003021A6"/>
    <w:rsid w:val="003024A7"/>
    <w:rsid w:val="003026F1"/>
    <w:rsid w:val="00302922"/>
    <w:rsid w:val="00302CD3"/>
    <w:rsid w:val="00302FDB"/>
    <w:rsid w:val="0030495A"/>
    <w:rsid w:val="00304BBD"/>
    <w:rsid w:val="00305131"/>
    <w:rsid w:val="003054AD"/>
    <w:rsid w:val="00305635"/>
    <w:rsid w:val="003061F8"/>
    <w:rsid w:val="003063A5"/>
    <w:rsid w:val="00306EC7"/>
    <w:rsid w:val="00307ED7"/>
    <w:rsid w:val="00307F2D"/>
    <w:rsid w:val="00310112"/>
    <w:rsid w:val="0031083C"/>
    <w:rsid w:val="0031089F"/>
    <w:rsid w:val="00310AE5"/>
    <w:rsid w:val="00310E1A"/>
    <w:rsid w:val="0031125B"/>
    <w:rsid w:val="00311588"/>
    <w:rsid w:val="00311F28"/>
    <w:rsid w:val="003123A3"/>
    <w:rsid w:val="003136D9"/>
    <w:rsid w:val="00313D46"/>
    <w:rsid w:val="00313F8B"/>
    <w:rsid w:val="00315735"/>
    <w:rsid w:val="003174BF"/>
    <w:rsid w:val="003174EC"/>
    <w:rsid w:val="00317578"/>
    <w:rsid w:val="003177FA"/>
    <w:rsid w:val="00317C1E"/>
    <w:rsid w:val="00320640"/>
    <w:rsid w:val="00320742"/>
    <w:rsid w:val="00320986"/>
    <w:rsid w:val="00320A95"/>
    <w:rsid w:val="0032137E"/>
    <w:rsid w:val="00321DAA"/>
    <w:rsid w:val="00322E8F"/>
    <w:rsid w:val="00325572"/>
    <w:rsid w:val="00325C01"/>
    <w:rsid w:val="00325E25"/>
    <w:rsid w:val="00326318"/>
    <w:rsid w:val="003265C8"/>
    <w:rsid w:val="0032701A"/>
    <w:rsid w:val="00327225"/>
    <w:rsid w:val="00327F1B"/>
    <w:rsid w:val="00330216"/>
    <w:rsid w:val="0033066E"/>
    <w:rsid w:val="00330DA7"/>
    <w:rsid w:val="00331E35"/>
    <w:rsid w:val="003330ED"/>
    <w:rsid w:val="0033398D"/>
    <w:rsid w:val="00333BB4"/>
    <w:rsid w:val="00334B7A"/>
    <w:rsid w:val="00334E2E"/>
    <w:rsid w:val="003352B6"/>
    <w:rsid w:val="0033630E"/>
    <w:rsid w:val="00336567"/>
    <w:rsid w:val="00337375"/>
    <w:rsid w:val="00337E5C"/>
    <w:rsid w:val="00340699"/>
    <w:rsid w:val="00340C75"/>
    <w:rsid w:val="00340D73"/>
    <w:rsid w:val="003413B3"/>
    <w:rsid w:val="003427B4"/>
    <w:rsid w:val="00343343"/>
    <w:rsid w:val="00343680"/>
    <w:rsid w:val="00343B6C"/>
    <w:rsid w:val="003444E7"/>
    <w:rsid w:val="00344D6A"/>
    <w:rsid w:val="003457E5"/>
    <w:rsid w:val="003459BC"/>
    <w:rsid w:val="00345D0D"/>
    <w:rsid w:val="00345DC6"/>
    <w:rsid w:val="00346093"/>
    <w:rsid w:val="00346218"/>
    <w:rsid w:val="00347843"/>
    <w:rsid w:val="00347DE0"/>
    <w:rsid w:val="00350151"/>
    <w:rsid w:val="00350F62"/>
    <w:rsid w:val="003519E8"/>
    <w:rsid w:val="00351A92"/>
    <w:rsid w:val="0035276C"/>
    <w:rsid w:val="00352F51"/>
    <w:rsid w:val="003530D7"/>
    <w:rsid w:val="00353FE5"/>
    <w:rsid w:val="00354051"/>
    <w:rsid w:val="003548E2"/>
    <w:rsid w:val="0035496E"/>
    <w:rsid w:val="0035603F"/>
    <w:rsid w:val="0035619C"/>
    <w:rsid w:val="003563CD"/>
    <w:rsid w:val="0035700F"/>
    <w:rsid w:val="003576D6"/>
    <w:rsid w:val="00357A68"/>
    <w:rsid w:val="00360DBA"/>
    <w:rsid w:val="00361C21"/>
    <w:rsid w:val="00361CA3"/>
    <w:rsid w:val="0036269D"/>
    <w:rsid w:val="003636DF"/>
    <w:rsid w:val="003637D7"/>
    <w:rsid w:val="00366A0A"/>
    <w:rsid w:val="003670B9"/>
    <w:rsid w:val="00371370"/>
    <w:rsid w:val="003714B0"/>
    <w:rsid w:val="00371532"/>
    <w:rsid w:val="00371771"/>
    <w:rsid w:val="0037185C"/>
    <w:rsid w:val="003724DD"/>
    <w:rsid w:val="003726BF"/>
    <w:rsid w:val="00372971"/>
    <w:rsid w:val="00372C74"/>
    <w:rsid w:val="00372D74"/>
    <w:rsid w:val="003735BF"/>
    <w:rsid w:val="00373A81"/>
    <w:rsid w:val="0037488C"/>
    <w:rsid w:val="00374AD5"/>
    <w:rsid w:val="00374AEA"/>
    <w:rsid w:val="00375A50"/>
    <w:rsid w:val="00375F07"/>
    <w:rsid w:val="00376AF9"/>
    <w:rsid w:val="003824E8"/>
    <w:rsid w:val="003835EF"/>
    <w:rsid w:val="00383BDD"/>
    <w:rsid w:val="00385232"/>
    <w:rsid w:val="00385346"/>
    <w:rsid w:val="00385527"/>
    <w:rsid w:val="00385844"/>
    <w:rsid w:val="00385F91"/>
    <w:rsid w:val="0038774C"/>
    <w:rsid w:val="00390A83"/>
    <w:rsid w:val="00390BDD"/>
    <w:rsid w:val="003911B0"/>
    <w:rsid w:val="003915C4"/>
    <w:rsid w:val="00391986"/>
    <w:rsid w:val="00393125"/>
    <w:rsid w:val="003931B4"/>
    <w:rsid w:val="003938EA"/>
    <w:rsid w:val="00394893"/>
    <w:rsid w:val="00394F70"/>
    <w:rsid w:val="00396BB3"/>
    <w:rsid w:val="00396C0B"/>
    <w:rsid w:val="003976BE"/>
    <w:rsid w:val="00397B8A"/>
    <w:rsid w:val="003A084D"/>
    <w:rsid w:val="003A0D1D"/>
    <w:rsid w:val="003A1030"/>
    <w:rsid w:val="003A152A"/>
    <w:rsid w:val="003A1D04"/>
    <w:rsid w:val="003A2462"/>
    <w:rsid w:val="003A2804"/>
    <w:rsid w:val="003A324B"/>
    <w:rsid w:val="003A40C7"/>
    <w:rsid w:val="003A40F5"/>
    <w:rsid w:val="003A4670"/>
    <w:rsid w:val="003A49F5"/>
    <w:rsid w:val="003A5E69"/>
    <w:rsid w:val="003A6554"/>
    <w:rsid w:val="003A6DB6"/>
    <w:rsid w:val="003A73E9"/>
    <w:rsid w:val="003A7697"/>
    <w:rsid w:val="003A7793"/>
    <w:rsid w:val="003B003C"/>
    <w:rsid w:val="003B07E1"/>
    <w:rsid w:val="003B16D0"/>
    <w:rsid w:val="003B2876"/>
    <w:rsid w:val="003B341C"/>
    <w:rsid w:val="003B3520"/>
    <w:rsid w:val="003B3F78"/>
    <w:rsid w:val="003B4E3C"/>
    <w:rsid w:val="003B7101"/>
    <w:rsid w:val="003B7801"/>
    <w:rsid w:val="003B7C40"/>
    <w:rsid w:val="003C062A"/>
    <w:rsid w:val="003C0D13"/>
    <w:rsid w:val="003C19FC"/>
    <w:rsid w:val="003C1BA2"/>
    <w:rsid w:val="003C1D5C"/>
    <w:rsid w:val="003C2230"/>
    <w:rsid w:val="003C2ADE"/>
    <w:rsid w:val="003C34CF"/>
    <w:rsid w:val="003C36DF"/>
    <w:rsid w:val="003C3998"/>
    <w:rsid w:val="003C3FE1"/>
    <w:rsid w:val="003C4BF7"/>
    <w:rsid w:val="003C4EA3"/>
    <w:rsid w:val="003C4EEC"/>
    <w:rsid w:val="003C5F9A"/>
    <w:rsid w:val="003C60B1"/>
    <w:rsid w:val="003C7678"/>
    <w:rsid w:val="003C771B"/>
    <w:rsid w:val="003C786F"/>
    <w:rsid w:val="003C7DD1"/>
    <w:rsid w:val="003C7F2B"/>
    <w:rsid w:val="003D03A1"/>
    <w:rsid w:val="003D049F"/>
    <w:rsid w:val="003D09CB"/>
    <w:rsid w:val="003D0EDC"/>
    <w:rsid w:val="003D19D1"/>
    <w:rsid w:val="003D1C81"/>
    <w:rsid w:val="003D2A22"/>
    <w:rsid w:val="003D33E5"/>
    <w:rsid w:val="003D4259"/>
    <w:rsid w:val="003D4359"/>
    <w:rsid w:val="003D4DB9"/>
    <w:rsid w:val="003D4F86"/>
    <w:rsid w:val="003D5202"/>
    <w:rsid w:val="003D5B72"/>
    <w:rsid w:val="003D6075"/>
    <w:rsid w:val="003D6392"/>
    <w:rsid w:val="003D6470"/>
    <w:rsid w:val="003D64B8"/>
    <w:rsid w:val="003D7347"/>
    <w:rsid w:val="003E04AD"/>
    <w:rsid w:val="003E06F1"/>
    <w:rsid w:val="003E0735"/>
    <w:rsid w:val="003E0B81"/>
    <w:rsid w:val="003E0F37"/>
    <w:rsid w:val="003E22BC"/>
    <w:rsid w:val="003E2871"/>
    <w:rsid w:val="003E2910"/>
    <w:rsid w:val="003E2CCE"/>
    <w:rsid w:val="003E36B6"/>
    <w:rsid w:val="003E4620"/>
    <w:rsid w:val="003E5E69"/>
    <w:rsid w:val="003E6A41"/>
    <w:rsid w:val="003E6B27"/>
    <w:rsid w:val="003E6B52"/>
    <w:rsid w:val="003E6E26"/>
    <w:rsid w:val="003F071E"/>
    <w:rsid w:val="003F152A"/>
    <w:rsid w:val="003F1C46"/>
    <w:rsid w:val="003F2100"/>
    <w:rsid w:val="003F30DA"/>
    <w:rsid w:val="003F31D6"/>
    <w:rsid w:val="003F3D51"/>
    <w:rsid w:val="003F46DC"/>
    <w:rsid w:val="003F5D2B"/>
    <w:rsid w:val="003F5E15"/>
    <w:rsid w:val="003F6134"/>
    <w:rsid w:val="003F64DF"/>
    <w:rsid w:val="003F74A2"/>
    <w:rsid w:val="003F7CFB"/>
    <w:rsid w:val="004003BE"/>
    <w:rsid w:val="00400788"/>
    <w:rsid w:val="00401704"/>
    <w:rsid w:val="00401B9D"/>
    <w:rsid w:val="00401EAF"/>
    <w:rsid w:val="00402B87"/>
    <w:rsid w:val="00403187"/>
    <w:rsid w:val="00403263"/>
    <w:rsid w:val="004034AD"/>
    <w:rsid w:val="00404420"/>
    <w:rsid w:val="0040450C"/>
    <w:rsid w:val="004047FF"/>
    <w:rsid w:val="00405990"/>
    <w:rsid w:val="004065CD"/>
    <w:rsid w:val="00406773"/>
    <w:rsid w:val="00406A1C"/>
    <w:rsid w:val="004071AE"/>
    <w:rsid w:val="00407BE7"/>
    <w:rsid w:val="00410EDC"/>
    <w:rsid w:val="0041505B"/>
    <w:rsid w:val="00415200"/>
    <w:rsid w:val="00415291"/>
    <w:rsid w:val="004157DB"/>
    <w:rsid w:val="00417892"/>
    <w:rsid w:val="0042032E"/>
    <w:rsid w:val="00420BD9"/>
    <w:rsid w:val="00420D81"/>
    <w:rsid w:val="00421741"/>
    <w:rsid w:val="00421B61"/>
    <w:rsid w:val="004224B8"/>
    <w:rsid w:val="004230C5"/>
    <w:rsid w:val="004241A9"/>
    <w:rsid w:val="004241FC"/>
    <w:rsid w:val="00425516"/>
    <w:rsid w:val="00426B1B"/>
    <w:rsid w:val="0043066B"/>
    <w:rsid w:val="004314C7"/>
    <w:rsid w:val="004316ED"/>
    <w:rsid w:val="00431D43"/>
    <w:rsid w:val="004320FA"/>
    <w:rsid w:val="004330F9"/>
    <w:rsid w:val="00435062"/>
    <w:rsid w:val="00435064"/>
    <w:rsid w:val="00435403"/>
    <w:rsid w:val="004356D0"/>
    <w:rsid w:val="00436616"/>
    <w:rsid w:val="004378D1"/>
    <w:rsid w:val="004400ED"/>
    <w:rsid w:val="004402E6"/>
    <w:rsid w:val="0044255B"/>
    <w:rsid w:val="004433E3"/>
    <w:rsid w:val="00443958"/>
    <w:rsid w:val="00443D99"/>
    <w:rsid w:val="00444C70"/>
    <w:rsid w:val="00444CA3"/>
    <w:rsid w:val="00444E0D"/>
    <w:rsid w:val="004454D6"/>
    <w:rsid w:val="00445D3F"/>
    <w:rsid w:val="00445FEB"/>
    <w:rsid w:val="00446750"/>
    <w:rsid w:val="00447E07"/>
    <w:rsid w:val="00450246"/>
    <w:rsid w:val="00450C38"/>
    <w:rsid w:val="00452FE5"/>
    <w:rsid w:val="0045348E"/>
    <w:rsid w:val="004541FA"/>
    <w:rsid w:val="00454BFC"/>
    <w:rsid w:val="00455215"/>
    <w:rsid w:val="004557ED"/>
    <w:rsid w:val="00455D60"/>
    <w:rsid w:val="004560BE"/>
    <w:rsid w:val="00456636"/>
    <w:rsid w:val="004568A8"/>
    <w:rsid w:val="00456CFF"/>
    <w:rsid w:val="00457CB7"/>
    <w:rsid w:val="00457D17"/>
    <w:rsid w:val="00460B5A"/>
    <w:rsid w:val="00460B9F"/>
    <w:rsid w:val="004615D2"/>
    <w:rsid w:val="00461751"/>
    <w:rsid w:val="004618BB"/>
    <w:rsid w:val="00461C9F"/>
    <w:rsid w:val="00461F68"/>
    <w:rsid w:val="00462C1F"/>
    <w:rsid w:val="00463141"/>
    <w:rsid w:val="00463622"/>
    <w:rsid w:val="0046392D"/>
    <w:rsid w:val="00463A13"/>
    <w:rsid w:val="00464953"/>
    <w:rsid w:val="00465593"/>
    <w:rsid w:val="00465CBB"/>
    <w:rsid w:val="00465FF0"/>
    <w:rsid w:val="00466E05"/>
    <w:rsid w:val="00466FBA"/>
    <w:rsid w:val="00467385"/>
    <w:rsid w:val="004701B9"/>
    <w:rsid w:val="004703B8"/>
    <w:rsid w:val="0047063E"/>
    <w:rsid w:val="0047071E"/>
    <w:rsid w:val="00470892"/>
    <w:rsid w:val="00470CA5"/>
    <w:rsid w:val="00472E57"/>
    <w:rsid w:val="004733A0"/>
    <w:rsid w:val="004734FA"/>
    <w:rsid w:val="00474E78"/>
    <w:rsid w:val="004752C1"/>
    <w:rsid w:val="004758D2"/>
    <w:rsid w:val="00476912"/>
    <w:rsid w:val="00480101"/>
    <w:rsid w:val="004806AB"/>
    <w:rsid w:val="004816F7"/>
    <w:rsid w:val="00481EF2"/>
    <w:rsid w:val="00482089"/>
    <w:rsid w:val="00482A71"/>
    <w:rsid w:val="00482DA5"/>
    <w:rsid w:val="004834A5"/>
    <w:rsid w:val="00483591"/>
    <w:rsid w:val="004836FF"/>
    <w:rsid w:val="0048373F"/>
    <w:rsid w:val="00483E7A"/>
    <w:rsid w:val="00483FC4"/>
    <w:rsid w:val="00483FE1"/>
    <w:rsid w:val="00483FFB"/>
    <w:rsid w:val="00484158"/>
    <w:rsid w:val="004847FE"/>
    <w:rsid w:val="00485252"/>
    <w:rsid w:val="00485C65"/>
    <w:rsid w:val="00490E49"/>
    <w:rsid w:val="00491374"/>
    <w:rsid w:val="00491915"/>
    <w:rsid w:val="0049231B"/>
    <w:rsid w:val="00492A45"/>
    <w:rsid w:val="00493FD2"/>
    <w:rsid w:val="0049444C"/>
    <w:rsid w:val="00495315"/>
    <w:rsid w:val="00496436"/>
    <w:rsid w:val="004964E9"/>
    <w:rsid w:val="004970E7"/>
    <w:rsid w:val="00497808"/>
    <w:rsid w:val="00497C2D"/>
    <w:rsid w:val="004A034F"/>
    <w:rsid w:val="004A0D2F"/>
    <w:rsid w:val="004A181B"/>
    <w:rsid w:val="004A1A09"/>
    <w:rsid w:val="004A2425"/>
    <w:rsid w:val="004A2876"/>
    <w:rsid w:val="004A3197"/>
    <w:rsid w:val="004A6064"/>
    <w:rsid w:val="004A6D6A"/>
    <w:rsid w:val="004B02C2"/>
    <w:rsid w:val="004B0BF3"/>
    <w:rsid w:val="004B0FB5"/>
    <w:rsid w:val="004B3A86"/>
    <w:rsid w:val="004B4EC6"/>
    <w:rsid w:val="004B526D"/>
    <w:rsid w:val="004B5608"/>
    <w:rsid w:val="004B5D5A"/>
    <w:rsid w:val="004B6019"/>
    <w:rsid w:val="004C09F1"/>
    <w:rsid w:val="004C0D16"/>
    <w:rsid w:val="004C0E39"/>
    <w:rsid w:val="004C1291"/>
    <w:rsid w:val="004C3B2C"/>
    <w:rsid w:val="004C3B98"/>
    <w:rsid w:val="004C3DC8"/>
    <w:rsid w:val="004C432C"/>
    <w:rsid w:val="004C5E8B"/>
    <w:rsid w:val="004C5F00"/>
    <w:rsid w:val="004C5F15"/>
    <w:rsid w:val="004C677D"/>
    <w:rsid w:val="004C6CF4"/>
    <w:rsid w:val="004C7988"/>
    <w:rsid w:val="004D026B"/>
    <w:rsid w:val="004D19CA"/>
    <w:rsid w:val="004D1C73"/>
    <w:rsid w:val="004D23E3"/>
    <w:rsid w:val="004D2CD9"/>
    <w:rsid w:val="004D40A2"/>
    <w:rsid w:val="004D4ED5"/>
    <w:rsid w:val="004D5513"/>
    <w:rsid w:val="004D5BE0"/>
    <w:rsid w:val="004D67BE"/>
    <w:rsid w:val="004D769B"/>
    <w:rsid w:val="004D786E"/>
    <w:rsid w:val="004E032C"/>
    <w:rsid w:val="004E0C5E"/>
    <w:rsid w:val="004E0CE9"/>
    <w:rsid w:val="004E1B2D"/>
    <w:rsid w:val="004E278F"/>
    <w:rsid w:val="004E2B17"/>
    <w:rsid w:val="004E3997"/>
    <w:rsid w:val="004E3F1C"/>
    <w:rsid w:val="004E416F"/>
    <w:rsid w:val="004E4F95"/>
    <w:rsid w:val="004E66F5"/>
    <w:rsid w:val="004E6905"/>
    <w:rsid w:val="004E6C2E"/>
    <w:rsid w:val="004E7B1C"/>
    <w:rsid w:val="004F06EA"/>
    <w:rsid w:val="004F233C"/>
    <w:rsid w:val="004F5318"/>
    <w:rsid w:val="004F5E6D"/>
    <w:rsid w:val="004F6899"/>
    <w:rsid w:val="004F6C71"/>
    <w:rsid w:val="004F72C0"/>
    <w:rsid w:val="004F7A15"/>
    <w:rsid w:val="004F7FB1"/>
    <w:rsid w:val="004FDEDB"/>
    <w:rsid w:val="0050000F"/>
    <w:rsid w:val="005000E3"/>
    <w:rsid w:val="005004BD"/>
    <w:rsid w:val="00501F09"/>
    <w:rsid w:val="00502011"/>
    <w:rsid w:val="00503948"/>
    <w:rsid w:val="005055FC"/>
    <w:rsid w:val="00505AAD"/>
    <w:rsid w:val="00505CB1"/>
    <w:rsid w:val="00506EC5"/>
    <w:rsid w:val="00507687"/>
    <w:rsid w:val="005102AF"/>
    <w:rsid w:val="0051047D"/>
    <w:rsid w:val="005105D9"/>
    <w:rsid w:val="0051178F"/>
    <w:rsid w:val="005119B8"/>
    <w:rsid w:val="00512019"/>
    <w:rsid w:val="00512FB8"/>
    <w:rsid w:val="0051303E"/>
    <w:rsid w:val="00513574"/>
    <w:rsid w:val="00513AAE"/>
    <w:rsid w:val="00513C27"/>
    <w:rsid w:val="00513ECE"/>
    <w:rsid w:val="00515831"/>
    <w:rsid w:val="00515C7E"/>
    <w:rsid w:val="00515CE5"/>
    <w:rsid w:val="00516227"/>
    <w:rsid w:val="00516A7D"/>
    <w:rsid w:val="00516C17"/>
    <w:rsid w:val="00516FE0"/>
    <w:rsid w:val="00517C87"/>
    <w:rsid w:val="00520804"/>
    <w:rsid w:val="0052192E"/>
    <w:rsid w:val="0052227D"/>
    <w:rsid w:val="00522615"/>
    <w:rsid w:val="00522693"/>
    <w:rsid w:val="005240D2"/>
    <w:rsid w:val="00525A97"/>
    <w:rsid w:val="005265D9"/>
    <w:rsid w:val="005273A8"/>
    <w:rsid w:val="0053079D"/>
    <w:rsid w:val="005308D6"/>
    <w:rsid w:val="00530C8C"/>
    <w:rsid w:val="0053137C"/>
    <w:rsid w:val="00531849"/>
    <w:rsid w:val="0053251D"/>
    <w:rsid w:val="00533014"/>
    <w:rsid w:val="00533304"/>
    <w:rsid w:val="00533B02"/>
    <w:rsid w:val="00533CAA"/>
    <w:rsid w:val="00535479"/>
    <w:rsid w:val="00535C4D"/>
    <w:rsid w:val="00536586"/>
    <w:rsid w:val="00536C05"/>
    <w:rsid w:val="00537315"/>
    <w:rsid w:val="00540074"/>
    <w:rsid w:val="005403D8"/>
    <w:rsid w:val="00540875"/>
    <w:rsid w:val="00541312"/>
    <w:rsid w:val="0054172C"/>
    <w:rsid w:val="00541DCE"/>
    <w:rsid w:val="00541DD1"/>
    <w:rsid w:val="0054248A"/>
    <w:rsid w:val="00543700"/>
    <w:rsid w:val="00543728"/>
    <w:rsid w:val="00543C47"/>
    <w:rsid w:val="00544218"/>
    <w:rsid w:val="0054465A"/>
    <w:rsid w:val="00544965"/>
    <w:rsid w:val="00544A50"/>
    <w:rsid w:val="00544E5F"/>
    <w:rsid w:val="005461ED"/>
    <w:rsid w:val="005462DE"/>
    <w:rsid w:val="00547157"/>
    <w:rsid w:val="0054718A"/>
    <w:rsid w:val="00547336"/>
    <w:rsid w:val="0054779A"/>
    <w:rsid w:val="0054788C"/>
    <w:rsid w:val="005519D1"/>
    <w:rsid w:val="005527F3"/>
    <w:rsid w:val="0055320C"/>
    <w:rsid w:val="00553D3E"/>
    <w:rsid w:val="00554D34"/>
    <w:rsid w:val="00555952"/>
    <w:rsid w:val="00556C40"/>
    <w:rsid w:val="005570BB"/>
    <w:rsid w:val="00557DDC"/>
    <w:rsid w:val="00560427"/>
    <w:rsid w:val="00560BCD"/>
    <w:rsid w:val="005618C7"/>
    <w:rsid w:val="00561C50"/>
    <w:rsid w:val="00563A93"/>
    <w:rsid w:val="005641D6"/>
    <w:rsid w:val="005644B7"/>
    <w:rsid w:val="00564CD7"/>
    <w:rsid w:val="00564D21"/>
    <w:rsid w:val="00564EB4"/>
    <w:rsid w:val="00564F46"/>
    <w:rsid w:val="005653FC"/>
    <w:rsid w:val="00565C0B"/>
    <w:rsid w:val="00565C38"/>
    <w:rsid w:val="00566349"/>
    <w:rsid w:val="0056666B"/>
    <w:rsid w:val="00566921"/>
    <w:rsid w:val="00567093"/>
    <w:rsid w:val="00567CA2"/>
    <w:rsid w:val="00567FE0"/>
    <w:rsid w:val="0057166F"/>
    <w:rsid w:val="00571FE7"/>
    <w:rsid w:val="00572111"/>
    <w:rsid w:val="0057298A"/>
    <w:rsid w:val="00572E9C"/>
    <w:rsid w:val="00573D26"/>
    <w:rsid w:val="00573E8F"/>
    <w:rsid w:val="0057462E"/>
    <w:rsid w:val="005751E6"/>
    <w:rsid w:val="00575354"/>
    <w:rsid w:val="005774FD"/>
    <w:rsid w:val="0057778E"/>
    <w:rsid w:val="00577872"/>
    <w:rsid w:val="00577BEA"/>
    <w:rsid w:val="00577EFA"/>
    <w:rsid w:val="0058059C"/>
    <w:rsid w:val="00580A9C"/>
    <w:rsid w:val="00580DC2"/>
    <w:rsid w:val="00580EE4"/>
    <w:rsid w:val="0058194B"/>
    <w:rsid w:val="00581ABB"/>
    <w:rsid w:val="00581C65"/>
    <w:rsid w:val="00583E56"/>
    <w:rsid w:val="00584BA2"/>
    <w:rsid w:val="00584CAB"/>
    <w:rsid w:val="005864D6"/>
    <w:rsid w:val="00586D76"/>
    <w:rsid w:val="00586F1C"/>
    <w:rsid w:val="0058701C"/>
    <w:rsid w:val="005874B5"/>
    <w:rsid w:val="00590FFE"/>
    <w:rsid w:val="00591061"/>
    <w:rsid w:val="00591833"/>
    <w:rsid w:val="005923EE"/>
    <w:rsid w:val="0059293A"/>
    <w:rsid w:val="00592B46"/>
    <w:rsid w:val="005941E9"/>
    <w:rsid w:val="005946C3"/>
    <w:rsid w:val="00595753"/>
    <w:rsid w:val="00595A1E"/>
    <w:rsid w:val="00596141"/>
    <w:rsid w:val="005973BB"/>
    <w:rsid w:val="00597E80"/>
    <w:rsid w:val="005A1261"/>
    <w:rsid w:val="005A1385"/>
    <w:rsid w:val="005A2008"/>
    <w:rsid w:val="005A21FF"/>
    <w:rsid w:val="005A2C98"/>
    <w:rsid w:val="005A2F19"/>
    <w:rsid w:val="005A39E1"/>
    <w:rsid w:val="005A3C89"/>
    <w:rsid w:val="005A4363"/>
    <w:rsid w:val="005A4C4A"/>
    <w:rsid w:val="005A4C4F"/>
    <w:rsid w:val="005A4C64"/>
    <w:rsid w:val="005A4FD0"/>
    <w:rsid w:val="005A56C7"/>
    <w:rsid w:val="005A5DCA"/>
    <w:rsid w:val="005A5DE6"/>
    <w:rsid w:val="005A5E4E"/>
    <w:rsid w:val="005A6B58"/>
    <w:rsid w:val="005A6EBA"/>
    <w:rsid w:val="005B042D"/>
    <w:rsid w:val="005B05F4"/>
    <w:rsid w:val="005B158F"/>
    <w:rsid w:val="005B1C45"/>
    <w:rsid w:val="005B2037"/>
    <w:rsid w:val="005B2A00"/>
    <w:rsid w:val="005B3E0C"/>
    <w:rsid w:val="005B3F23"/>
    <w:rsid w:val="005B4570"/>
    <w:rsid w:val="005B4631"/>
    <w:rsid w:val="005B5016"/>
    <w:rsid w:val="005B7896"/>
    <w:rsid w:val="005B7AD4"/>
    <w:rsid w:val="005B7D36"/>
    <w:rsid w:val="005C096E"/>
    <w:rsid w:val="005C0EFF"/>
    <w:rsid w:val="005C11F8"/>
    <w:rsid w:val="005C1884"/>
    <w:rsid w:val="005C1F92"/>
    <w:rsid w:val="005C2BEC"/>
    <w:rsid w:val="005C315A"/>
    <w:rsid w:val="005C3183"/>
    <w:rsid w:val="005C3732"/>
    <w:rsid w:val="005C4439"/>
    <w:rsid w:val="005C4DB0"/>
    <w:rsid w:val="005C5218"/>
    <w:rsid w:val="005C5258"/>
    <w:rsid w:val="005C565C"/>
    <w:rsid w:val="005C6C09"/>
    <w:rsid w:val="005C764E"/>
    <w:rsid w:val="005D1101"/>
    <w:rsid w:val="005D16E2"/>
    <w:rsid w:val="005D1A81"/>
    <w:rsid w:val="005D1AED"/>
    <w:rsid w:val="005D21A2"/>
    <w:rsid w:val="005D2450"/>
    <w:rsid w:val="005D29AC"/>
    <w:rsid w:val="005D5045"/>
    <w:rsid w:val="005D54DF"/>
    <w:rsid w:val="005D7040"/>
    <w:rsid w:val="005D754E"/>
    <w:rsid w:val="005D768E"/>
    <w:rsid w:val="005D7E2A"/>
    <w:rsid w:val="005E0B95"/>
    <w:rsid w:val="005E0EE9"/>
    <w:rsid w:val="005E132B"/>
    <w:rsid w:val="005E2573"/>
    <w:rsid w:val="005E2CF7"/>
    <w:rsid w:val="005E33D6"/>
    <w:rsid w:val="005E3592"/>
    <w:rsid w:val="005E3ABB"/>
    <w:rsid w:val="005E3EDB"/>
    <w:rsid w:val="005E4BD0"/>
    <w:rsid w:val="005E4E1F"/>
    <w:rsid w:val="005E5364"/>
    <w:rsid w:val="005E5CA7"/>
    <w:rsid w:val="005E6366"/>
    <w:rsid w:val="005E6D5F"/>
    <w:rsid w:val="005E739C"/>
    <w:rsid w:val="005E739D"/>
    <w:rsid w:val="005E755B"/>
    <w:rsid w:val="005E7B51"/>
    <w:rsid w:val="005F020B"/>
    <w:rsid w:val="005F04FE"/>
    <w:rsid w:val="005F0542"/>
    <w:rsid w:val="005F0C72"/>
    <w:rsid w:val="005F0EA3"/>
    <w:rsid w:val="005F2082"/>
    <w:rsid w:val="005F294D"/>
    <w:rsid w:val="005F40F3"/>
    <w:rsid w:val="005F44B6"/>
    <w:rsid w:val="005F5BF3"/>
    <w:rsid w:val="005F628B"/>
    <w:rsid w:val="005F6A1B"/>
    <w:rsid w:val="005F77B4"/>
    <w:rsid w:val="005F7967"/>
    <w:rsid w:val="005F7969"/>
    <w:rsid w:val="005F7990"/>
    <w:rsid w:val="005F7A13"/>
    <w:rsid w:val="005F7E26"/>
    <w:rsid w:val="0060009E"/>
    <w:rsid w:val="006004DE"/>
    <w:rsid w:val="0060071B"/>
    <w:rsid w:val="0060076F"/>
    <w:rsid w:val="006014B0"/>
    <w:rsid w:val="006015FB"/>
    <w:rsid w:val="00601AD5"/>
    <w:rsid w:val="0060284E"/>
    <w:rsid w:val="00602D7E"/>
    <w:rsid w:val="0060321B"/>
    <w:rsid w:val="00603C6B"/>
    <w:rsid w:val="00604E09"/>
    <w:rsid w:val="0061082F"/>
    <w:rsid w:val="006119E5"/>
    <w:rsid w:val="006127A5"/>
    <w:rsid w:val="006133AF"/>
    <w:rsid w:val="00614785"/>
    <w:rsid w:val="00615A7D"/>
    <w:rsid w:val="00615C3A"/>
    <w:rsid w:val="006173B2"/>
    <w:rsid w:val="00619B6F"/>
    <w:rsid w:val="006201DA"/>
    <w:rsid w:val="006202E7"/>
    <w:rsid w:val="00620C9F"/>
    <w:rsid w:val="00622220"/>
    <w:rsid w:val="00622886"/>
    <w:rsid w:val="006236FF"/>
    <w:rsid w:val="00623C1C"/>
    <w:rsid w:val="00623CC7"/>
    <w:rsid w:val="00623F84"/>
    <w:rsid w:val="0062414B"/>
    <w:rsid w:val="00624841"/>
    <w:rsid w:val="00624F51"/>
    <w:rsid w:val="006267C2"/>
    <w:rsid w:val="006268FD"/>
    <w:rsid w:val="0062731B"/>
    <w:rsid w:val="00627902"/>
    <w:rsid w:val="00627927"/>
    <w:rsid w:val="006333FA"/>
    <w:rsid w:val="00633419"/>
    <w:rsid w:val="0063357D"/>
    <w:rsid w:val="0063508D"/>
    <w:rsid w:val="00635794"/>
    <w:rsid w:val="00635A06"/>
    <w:rsid w:val="00635B43"/>
    <w:rsid w:val="00635DE6"/>
    <w:rsid w:val="00636C11"/>
    <w:rsid w:val="00636EB6"/>
    <w:rsid w:val="006371FF"/>
    <w:rsid w:val="0063759C"/>
    <w:rsid w:val="00637A36"/>
    <w:rsid w:val="00637DEB"/>
    <w:rsid w:val="00637FE3"/>
    <w:rsid w:val="0064007A"/>
    <w:rsid w:val="0064078D"/>
    <w:rsid w:val="00642452"/>
    <w:rsid w:val="006437DC"/>
    <w:rsid w:val="006438ED"/>
    <w:rsid w:val="0064506C"/>
    <w:rsid w:val="006454FE"/>
    <w:rsid w:val="00645B96"/>
    <w:rsid w:val="006460A4"/>
    <w:rsid w:val="00646CA2"/>
    <w:rsid w:val="006474AD"/>
    <w:rsid w:val="00647B93"/>
    <w:rsid w:val="006509E4"/>
    <w:rsid w:val="006514D1"/>
    <w:rsid w:val="0065167E"/>
    <w:rsid w:val="006520D6"/>
    <w:rsid w:val="006534CA"/>
    <w:rsid w:val="00654F64"/>
    <w:rsid w:val="00655B7C"/>
    <w:rsid w:val="00656A36"/>
    <w:rsid w:val="00656AA0"/>
    <w:rsid w:val="00656C11"/>
    <w:rsid w:val="0065714E"/>
    <w:rsid w:val="00657676"/>
    <w:rsid w:val="006576B3"/>
    <w:rsid w:val="006615CC"/>
    <w:rsid w:val="0066199E"/>
    <w:rsid w:val="006619F2"/>
    <w:rsid w:val="00661E69"/>
    <w:rsid w:val="00662B47"/>
    <w:rsid w:val="00662E53"/>
    <w:rsid w:val="00662E68"/>
    <w:rsid w:val="0066333F"/>
    <w:rsid w:val="006635F4"/>
    <w:rsid w:val="006637F2"/>
    <w:rsid w:val="0066392E"/>
    <w:rsid w:val="0066457A"/>
    <w:rsid w:val="00666203"/>
    <w:rsid w:val="00666606"/>
    <w:rsid w:val="00666BFB"/>
    <w:rsid w:val="00667390"/>
    <w:rsid w:val="00667E01"/>
    <w:rsid w:val="00670E4E"/>
    <w:rsid w:val="0067184C"/>
    <w:rsid w:val="006718A2"/>
    <w:rsid w:val="00672352"/>
    <w:rsid w:val="00672795"/>
    <w:rsid w:val="0067289B"/>
    <w:rsid w:val="0067291E"/>
    <w:rsid w:val="00673248"/>
    <w:rsid w:val="006735CD"/>
    <w:rsid w:val="006743D1"/>
    <w:rsid w:val="00674499"/>
    <w:rsid w:val="00674E21"/>
    <w:rsid w:val="0067580F"/>
    <w:rsid w:val="00676063"/>
    <w:rsid w:val="00677B4A"/>
    <w:rsid w:val="00677F84"/>
    <w:rsid w:val="00680015"/>
    <w:rsid w:val="006825F2"/>
    <w:rsid w:val="00684B53"/>
    <w:rsid w:val="006908AE"/>
    <w:rsid w:val="006909AA"/>
    <w:rsid w:val="0069128A"/>
    <w:rsid w:val="00691C8B"/>
    <w:rsid w:val="00692871"/>
    <w:rsid w:val="006954EF"/>
    <w:rsid w:val="006966B2"/>
    <w:rsid w:val="00696A1C"/>
    <w:rsid w:val="00696B73"/>
    <w:rsid w:val="00697574"/>
    <w:rsid w:val="00697C3E"/>
    <w:rsid w:val="00697DAC"/>
    <w:rsid w:val="00697EF3"/>
    <w:rsid w:val="006A03CA"/>
    <w:rsid w:val="006A0F2A"/>
    <w:rsid w:val="006A112B"/>
    <w:rsid w:val="006A13A7"/>
    <w:rsid w:val="006A1746"/>
    <w:rsid w:val="006A1987"/>
    <w:rsid w:val="006A2A44"/>
    <w:rsid w:val="006A2E67"/>
    <w:rsid w:val="006A59A1"/>
    <w:rsid w:val="006A601A"/>
    <w:rsid w:val="006A74A8"/>
    <w:rsid w:val="006A78D7"/>
    <w:rsid w:val="006B03EF"/>
    <w:rsid w:val="006B086B"/>
    <w:rsid w:val="006B1648"/>
    <w:rsid w:val="006B167C"/>
    <w:rsid w:val="006B1EBB"/>
    <w:rsid w:val="006B2784"/>
    <w:rsid w:val="006B3461"/>
    <w:rsid w:val="006B363E"/>
    <w:rsid w:val="006B3D85"/>
    <w:rsid w:val="006B4975"/>
    <w:rsid w:val="006B6F10"/>
    <w:rsid w:val="006B7BFA"/>
    <w:rsid w:val="006C0496"/>
    <w:rsid w:val="006C3682"/>
    <w:rsid w:val="006C3753"/>
    <w:rsid w:val="006C3DA2"/>
    <w:rsid w:val="006C3F22"/>
    <w:rsid w:val="006C4842"/>
    <w:rsid w:val="006C4ACD"/>
    <w:rsid w:val="006C6F81"/>
    <w:rsid w:val="006D082F"/>
    <w:rsid w:val="006D100D"/>
    <w:rsid w:val="006D155A"/>
    <w:rsid w:val="006D1F2D"/>
    <w:rsid w:val="006D2CA9"/>
    <w:rsid w:val="006D2DFB"/>
    <w:rsid w:val="006D33FD"/>
    <w:rsid w:val="006D39AC"/>
    <w:rsid w:val="006D39F4"/>
    <w:rsid w:val="006D3A23"/>
    <w:rsid w:val="006D493E"/>
    <w:rsid w:val="006D5658"/>
    <w:rsid w:val="006D791F"/>
    <w:rsid w:val="006D7D99"/>
    <w:rsid w:val="006E0787"/>
    <w:rsid w:val="006E0E73"/>
    <w:rsid w:val="006E0F25"/>
    <w:rsid w:val="006E1586"/>
    <w:rsid w:val="006E1B91"/>
    <w:rsid w:val="006E1E1C"/>
    <w:rsid w:val="006E22FE"/>
    <w:rsid w:val="006E2424"/>
    <w:rsid w:val="006E5E1C"/>
    <w:rsid w:val="006E6043"/>
    <w:rsid w:val="006E6134"/>
    <w:rsid w:val="006E74EB"/>
    <w:rsid w:val="006E7E9B"/>
    <w:rsid w:val="006F040A"/>
    <w:rsid w:val="006F1FE1"/>
    <w:rsid w:val="006F28F8"/>
    <w:rsid w:val="006F2953"/>
    <w:rsid w:val="006F3420"/>
    <w:rsid w:val="006F4A73"/>
    <w:rsid w:val="006F4D30"/>
    <w:rsid w:val="006F512D"/>
    <w:rsid w:val="006F5C18"/>
    <w:rsid w:val="006F616B"/>
    <w:rsid w:val="006F637A"/>
    <w:rsid w:val="006F6788"/>
    <w:rsid w:val="006F70E7"/>
    <w:rsid w:val="006F7461"/>
    <w:rsid w:val="007000C4"/>
    <w:rsid w:val="00700184"/>
    <w:rsid w:val="00700CFA"/>
    <w:rsid w:val="007013DC"/>
    <w:rsid w:val="007025BD"/>
    <w:rsid w:val="0070383C"/>
    <w:rsid w:val="00703D92"/>
    <w:rsid w:val="007041F9"/>
    <w:rsid w:val="007043B7"/>
    <w:rsid w:val="00705AB3"/>
    <w:rsid w:val="00705F4B"/>
    <w:rsid w:val="00706C05"/>
    <w:rsid w:val="00707948"/>
    <w:rsid w:val="00710A82"/>
    <w:rsid w:val="00711061"/>
    <w:rsid w:val="00711EB1"/>
    <w:rsid w:val="00712028"/>
    <w:rsid w:val="007126F6"/>
    <w:rsid w:val="00713526"/>
    <w:rsid w:val="00713B73"/>
    <w:rsid w:val="007152F9"/>
    <w:rsid w:val="00715E13"/>
    <w:rsid w:val="00716375"/>
    <w:rsid w:val="00716ADB"/>
    <w:rsid w:val="00716D19"/>
    <w:rsid w:val="00716FA7"/>
    <w:rsid w:val="007209CF"/>
    <w:rsid w:val="00720A39"/>
    <w:rsid w:val="00720EA3"/>
    <w:rsid w:val="00721022"/>
    <w:rsid w:val="00721061"/>
    <w:rsid w:val="00721573"/>
    <w:rsid w:val="007220DF"/>
    <w:rsid w:val="007221EA"/>
    <w:rsid w:val="00722C9F"/>
    <w:rsid w:val="00722FCC"/>
    <w:rsid w:val="00723B6F"/>
    <w:rsid w:val="007240CE"/>
    <w:rsid w:val="00724211"/>
    <w:rsid w:val="00726BE3"/>
    <w:rsid w:val="0072709F"/>
    <w:rsid w:val="00727749"/>
    <w:rsid w:val="0072794E"/>
    <w:rsid w:val="007309B7"/>
    <w:rsid w:val="00730A50"/>
    <w:rsid w:val="00731752"/>
    <w:rsid w:val="00731873"/>
    <w:rsid w:val="00731C28"/>
    <w:rsid w:val="00731CEA"/>
    <w:rsid w:val="00732B45"/>
    <w:rsid w:val="007332EF"/>
    <w:rsid w:val="0073340A"/>
    <w:rsid w:val="007338CC"/>
    <w:rsid w:val="00733E0E"/>
    <w:rsid w:val="0073524E"/>
    <w:rsid w:val="0073552C"/>
    <w:rsid w:val="007356DC"/>
    <w:rsid w:val="00735A0B"/>
    <w:rsid w:val="00735A14"/>
    <w:rsid w:val="00735CC6"/>
    <w:rsid w:val="007368C4"/>
    <w:rsid w:val="00737A2C"/>
    <w:rsid w:val="00737D95"/>
    <w:rsid w:val="00740C68"/>
    <w:rsid w:val="007414E4"/>
    <w:rsid w:val="00741862"/>
    <w:rsid w:val="00742505"/>
    <w:rsid w:val="00742654"/>
    <w:rsid w:val="0074302C"/>
    <w:rsid w:val="00743808"/>
    <w:rsid w:val="007438F3"/>
    <w:rsid w:val="007441BA"/>
    <w:rsid w:val="00744634"/>
    <w:rsid w:val="007450CF"/>
    <w:rsid w:val="00745270"/>
    <w:rsid w:val="00745BD6"/>
    <w:rsid w:val="00745E43"/>
    <w:rsid w:val="00745FDA"/>
    <w:rsid w:val="00746077"/>
    <w:rsid w:val="007468B7"/>
    <w:rsid w:val="007501E7"/>
    <w:rsid w:val="00751CF3"/>
    <w:rsid w:val="00751D8B"/>
    <w:rsid w:val="0075231C"/>
    <w:rsid w:val="00754309"/>
    <w:rsid w:val="0075508A"/>
    <w:rsid w:val="007556D9"/>
    <w:rsid w:val="00755AAF"/>
    <w:rsid w:val="00755C62"/>
    <w:rsid w:val="00755CBF"/>
    <w:rsid w:val="0075656D"/>
    <w:rsid w:val="0075740A"/>
    <w:rsid w:val="00761080"/>
    <w:rsid w:val="00761A92"/>
    <w:rsid w:val="00761EC2"/>
    <w:rsid w:val="007627A7"/>
    <w:rsid w:val="007628B0"/>
    <w:rsid w:val="00762F5C"/>
    <w:rsid w:val="00762F66"/>
    <w:rsid w:val="00763343"/>
    <w:rsid w:val="007639C4"/>
    <w:rsid w:val="00764460"/>
    <w:rsid w:val="007652CA"/>
    <w:rsid w:val="00765383"/>
    <w:rsid w:val="007653A2"/>
    <w:rsid w:val="007667C9"/>
    <w:rsid w:val="00766C4D"/>
    <w:rsid w:val="007704B7"/>
    <w:rsid w:val="0077093D"/>
    <w:rsid w:val="00770C48"/>
    <w:rsid w:val="00771586"/>
    <w:rsid w:val="00772364"/>
    <w:rsid w:val="007726CA"/>
    <w:rsid w:val="00773103"/>
    <w:rsid w:val="007738AB"/>
    <w:rsid w:val="007758B3"/>
    <w:rsid w:val="00776162"/>
    <w:rsid w:val="007769F4"/>
    <w:rsid w:val="00777DF7"/>
    <w:rsid w:val="00780822"/>
    <w:rsid w:val="007829B5"/>
    <w:rsid w:val="00782A9E"/>
    <w:rsid w:val="00783218"/>
    <w:rsid w:val="00784167"/>
    <w:rsid w:val="00784834"/>
    <w:rsid w:val="00784C84"/>
    <w:rsid w:val="00784DC0"/>
    <w:rsid w:val="0078568E"/>
    <w:rsid w:val="00785C24"/>
    <w:rsid w:val="00786500"/>
    <w:rsid w:val="007868E3"/>
    <w:rsid w:val="00786B30"/>
    <w:rsid w:val="0078708C"/>
    <w:rsid w:val="0079025D"/>
    <w:rsid w:val="00790325"/>
    <w:rsid w:val="00790B43"/>
    <w:rsid w:val="0079154D"/>
    <w:rsid w:val="007916A2"/>
    <w:rsid w:val="00791D8C"/>
    <w:rsid w:val="0079347C"/>
    <w:rsid w:val="00793734"/>
    <w:rsid w:val="00794826"/>
    <w:rsid w:val="00794C20"/>
    <w:rsid w:val="00794C82"/>
    <w:rsid w:val="00794D9B"/>
    <w:rsid w:val="00795589"/>
    <w:rsid w:val="00795907"/>
    <w:rsid w:val="00795FAA"/>
    <w:rsid w:val="0079776C"/>
    <w:rsid w:val="007978D6"/>
    <w:rsid w:val="0079E0D8"/>
    <w:rsid w:val="007A059F"/>
    <w:rsid w:val="007A0683"/>
    <w:rsid w:val="007A09A4"/>
    <w:rsid w:val="007A09BE"/>
    <w:rsid w:val="007A1F33"/>
    <w:rsid w:val="007A218C"/>
    <w:rsid w:val="007A234C"/>
    <w:rsid w:val="007A3044"/>
    <w:rsid w:val="007A3880"/>
    <w:rsid w:val="007A44A2"/>
    <w:rsid w:val="007A4FAF"/>
    <w:rsid w:val="007A589B"/>
    <w:rsid w:val="007A5E85"/>
    <w:rsid w:val="007A6593"/>
    <w:rsid w:val="007A6A6D"/>
    <w:rsid w:val="007A6E7F"/>
    <w:rsid w:val="007A7C17"/>
    <w:rsid w:val="007B0CD8"/>
    <w:rsid w:val="007B0D0D"/>
    <w:rsid w:val="007B1197"/>
    <w:rsid w:val="007B13B0"/>
    <w:rsid w:val="007B19B6"/>
    <w:rsid w:val="007B1A55"/>
    <w:rsid w:val="007B47A1"/>
    <w:rsid w:val="007B548C"/>
    <w:rsid w:val="007B57B5"/>
    <w:rsid w:val="007B5CDC"/>
    <w:rsid w:val="007B63E7"/>
    <w:rsid w:val="007B6E23"/>
    <w:rsid w:val="007B7062"/>
    <w:rsid w:val="007C0064"/>
    <w:rsid w:val="007C01DD"/>
    <w:rsid w:val="007C01E1"/>
    <w:rsid w:val="007C1695"/>
    <w:rsid w:val="007C1E4D"/>
    <w:rsid w:val="007C32F1"/>
    <w:rsid w:val="007C351F"/>
    <w:rsid w:val="007C3673"/>
    <w:rsid w:val="007C4B5C"/>
    <w:rsid w:val="007C5196"/>
    <w:rsid w:val="007C54B5"/>
    <w:rsid w:val="007C591C"/>
    <w:rsid w:val="007C5D80"/>
    <w:rsid w:val="007C6029"/>
    <w:rsid w:val="007C7008"/>
    <w:rsid w:val="007C70DD"/>
    <w:rsid w:val="007C788B"/>
    <w:rsid w:val="007D0189"/>
    <w:rsid w:val="007D039E"/>
    <w:rsid w:val="007D1471"/>
    <w:rsid w:val="007D1B2E"/>
    <w:rsid w:val="007D1DC1"/>
    <w:rsid w:val="007D24DD"/>
    <w:rsid w:val="007D34D7"/>
    <w:rsid w:val="007D3748"/>
    <w:rsid w:val="007D69AB"/>
    <w:rsid w:val="007D6BBB"/>
    <w:rsid w:val="007D7100"/>
    <w:rsid w:val="007D71F1"/>
    <w:rsid w:val="007D7502"/>
    <w:rsid w:val="007D79C1"/>
    <w:rsid w:val="007D7C18"/>
    <w:rsid w:val="007E03A1"/>
    <w:rsid w:val="007E1324"/>
    <w:rsid w:val="007E13EA"/>
    <w:rsid w:val="007E231E"/>
    <w:rsid w:val="007E26A2"/>
    <w:rsid w:val="007E32A5"/>
    <w:rsid w:val="007E33B8"/>
    <w:rsid w:val="007E415D"/>
    <w:rsid w:val="007E4282"/>
    <w:rsid w:val="007E4835"/>
    <w:rsid w:val="007E4997"/>
    <w:rsid w:val="007E4ECE"/>
    <w:rsid w:val="007E5587"/>
    <w:rsid w:val="007E57CD"/>
    <w:rsid w:val="007E5DA7"/>
    <w:rsid w:val="007E6350"/>
    <w:rsid w:val="007E673F"/>
    <w:rsid w:val="007E7A70"/>
    <w:rsid w:val="007E7B8A"/>
    <w:rsid w:val="007F0128"/>
    <w:rsid w:val="007F0C6F"/>
    <w:rsid w:val="007F0F54"/>
    <w:rsid w:val="007F124D"/>
    <w:rsid w:val="007F15BF"/>
    <w:rsid w:val="007F18A5"/>
    <w:rsid w:val="007F1A51"/>
    <w:rsid w:val="007F1BC5"/>
    <w:rsid w:val="007F26B2"/>
    <w:rsid w:val="007F2CA3"/>
    <w:rsid w:val="007F2D00"/>
    <w:rsid w:val="007F2DCF"/>
    <w:rsid w:val="007F34AC"/>
    <w:rsid w:val="007F3BAF"/>
    <w:rsid w:val="007F42AB"/>
    <w:rsid w:val="007F5BFE"/>
    <w:rsid w:val="007F62A0"/>
    <w:rsid w:val="007F65B2"/>
    <w:rsid w:val="007F7452"/>
    <w:rsid w:val="007F7615"/>
    <w:rsid w:val="008004F4"/>
    <w:rsid w:val="00800650"/>
    <w:rsid w:val="008006EA"/>
    <w:rsid w:val="00800BCD"/>
    <w:rsid w:val="00801A03"/>
    <w:rsid w:val="008025B3"/>
    <w:rsid w:val="008025ED"/>
    <w:rsid w:val="008029E1"/>
    <w:rsid w:val="00802B2C"/>
    <w:rsid w:val="00802CB9"/>
    <w:rsid w:val="00803878"/>
    <w:rsid w:val="00803CB6"/>
    <w:rsid w:val="00805186"/>
    <w:rsid w:val="008057D7"/>
    <w:rsid w:val="00805BBF"/>
    <w:rsid w:val="00805EFC"/>
    <w:rsid w:val="0080675F"/>
    <w:rsid w:val="00810112"/>
    <w:rsid w:val="00812AB4"/>
    <w:rsid w:val="008132C9"/>
    <w:rsid w:val="008135EA"/>
    <w:rsid w:val="00813F16"/>
    <w:rsid w:val="00815007"/>
    <w:rsid w:val="0081553C"/>
    <w:rsid w:val="00816496"/>
    <w:rsid w:val="00817F72"/>
    <w:rsid w:val="008215F0"/>
    <w:rsid w:val="008221A3"/>
    <w:rsid w:val="00822742"/>
    <w:rsid w:val="00823DD3"/>
    <w:rsid w:val="00824358"/>
    <w:rsid w:val="0082441D"/>
    <w:rsid w:val="00824FB9"/>
    <w:rsid w:val="008251C6"/>
    <w:rsid w:val="00825443"/>
    <w:rsid w:val="008257D6"/>
    <w:rsid w:val="00825DB4"/>
    <w:rsid w:val="00826183"/>
    <w:rsid w:val="0082658F"/>
    <w:rsid w:val="00826BA3"/>
    <w:rsid w:val="00826BB6"/>
    <w:rsid w:val="0082745B"/>
    <w:rsid w:val="0083018D"/>
    <w:rsid w:val="00830685"/>
    <w:rsid w:val="0083083B"/>
    <w:rsid w:val="008312C2"/>
    <w:rsid w:val="0083156A"/>
    <w:rsid w:val="00831D2E"/>
    <w:rsid w:val="008323F3"/>
    <w:rsid w:val="00832845"/>
    <w:rsid w:val="00832CB4"/>
    <w:rsid w:val="00833F0E"/>
    <w:rsid w:val="008358A0"/>
    <w:rsid w:val="00835991"/>
    <w:rsid w:val="00836562"/>
    <w:rsid w:val="008368E8"/>
    <w:rsid w:val="008371D6"/>
    <w:rsid w:val="00837438"/>
    <w:rsid w:val="00840176"/>
    <w:rsid w:val="008407AE"/>
    <w:rsid w:val="00843217"/>
    <w:rsid w:val="008443F5"/>
    <w:rsid w:val="00845687"/>
    <w:rsid w:val="00845808"/>
    <w:rsid w:val="00845AA8"/>
    <w:rsid w:val="00845E04"/>
    <w:rsid w:val="008469F7"/>
    <w:rsid w:val="00846FA2"/>
    <w:rsid w:val="0084703C"/>
    <w:rsid w:val="00847207"/>
    <w:rsid w:val="00847938"/>
    <w:rsid w:val="0085091B"/>
    <w:rsid w:val="0085099E"/>
    <w:rsid w:val="00850D44"/>
    <w:rsid w:val="00851606"/>
    <w:rsid w:val="00851948"/>
    <w:rsid w:val="00851E1E"/>
    <w:rsid w:val="00852AD0"/>
    <w:rsid w:val="00852B44"/>
    <w:rsid w:val="00852C62"/>
    <w:rsid w:val="00852E7E"/>
    <w:rsid w:val="00853A3E"/>
    <w:rsid w:val="00853B57"/>
    <w:rsid w:val="00855C92"/>
    <w:rsid w:val="00856A64"/>
    <w:rsid w:val="00857F83"/>
    <w:rsid w:val="008600DA"/>
    <w:rsid w:val="008601E2"/>
    <w:rsid w:val="00862064"/>
    <w:rsid w:val="00862C9E"/>
    <w:rsid w:val="00863273"/>
    <w:rsid w:val="0086462D"/>
    <w:rsid w:val="00864AD6"/>
    <w:rsid w:val="00864DDB"/>
    <w:rsid w:val="008650FE"/>
    <w:rsid w:val="008660DE"/>
    <w:rsid w:val="008666C2"/>
    <w:rsid w:val="00867601"/>
    <w:rsid w:val="0086760D"/>
    <w:rsid w:val="00867B12"/>
    <w:rsid w:val="00867CA1"/>
    <w:rsid w:val="00870076"/>
    <w:rsid w:val="008706CC"/>
    <w:rsid w:val="008706EE"/>
    <w:rsid w:val="0087100A"/>
    <w:rsid w:val="008716A5"/>
    <w:rsid w:val="008718FE"/>
    <w:rsid w:val="00872514"/>
    <w:rsid w:val="0087292F"/>
    <w:rsid w:val="00873C2F"/>
    <w:rsid w:val="00873D89"/>
    <w:rsid w:val="0087402F"/>
    <w:rsid w:val="00874C47"/>
    <w:rsid w:val="008752B6"/>
    <w:rsid w:val="008754A6"/>
    <w:rsid w:val="00875550"/>
    <w:rsid w:val="00876E3E"/>
    <w:rsid w:val="008778F9"/>
    <w:rsid w:val="00877B19"/>
    <w:rsid w:val="00877C08"/>
    <w:rsid w:val="00877F2E"/>
    <w:rsid w:val="0088009C"/>
    <w:rsid w:val="00880633"/>
    <w:rsid w:val="00880A6C"/>
    <w:rsid w:val="00882372"/>
    <w:rsid w:val="008823D3"/>
    <w:rsid w:val="008824EB"/>
    <w:rsid w:val="00882C06"/>
    <w:rsid w:val="00883757"/>
    <w:rsid w:val="00883AB5"/>
    <w:rsid w:val="00883EDF"/>
    <w:rsid w:val="00885384"/>
    <w:rsid w:val="00885DB3"/>
    <w:rsid w:val="008865C0"/>
    <w:rsid w:val="00887872"/>
    <w:rsid w:val="00887885"/>
    <w:rsid w:val="00887BEB"/>
    <w:rsid w:val="008903F5"/>
    <w:rsid w:val="00890AC0"/>
    <w:rsid w:val="0089136A"/>
    <w:rsid w:val="00891612"/>
    <w:rsid w:val="00891F01"/>
    <w:rsid w:val="00891FB5"/>
    <w:rsid w:val="0089205E"/>
    <w:rsid w:val="008920C9"/>
    <w:rsid w:val="00892970"/>
    <w:rsid w:val="00892CB1"/>
    <w:rsid w:val="00893A40"/>
    <w:rsid w:val="00893E32"/>
    <w:rsid w:val="00894F46"/>
    <w:rsid w:val="008960BF"/>
    <w:rsid w:val="0089696C"/>
    <w:rsid w:val="00897358"/>
    <w:rsid w:val="008976F2"/>
    <w:rsid w:val="00897BAA"/>
    <w:rsid w:val="008A0B3B"/>
    <w:rsid w:val="008A1B4C"/>
    <w:rsid w:val="008A1F81"/>
    <w:rsid w:val="008A35BE"/>
    <w:rsid w:val="008A36F4"/>
    <w:rsid w:val="008A4541"/>
    <w:rsid w:val="008A4C58"/>
    <w:rsid w:val="008A5D84"/>
    <w:rsid w:val="008A65BB"/>
    <w:rsid w:val="008A724D"/>
    <w:rsid w:val="008A72A6"/>
    <w:rsid w:val="008B1285"/>
    <w:rsid w:val="008B36EB"/>
    <w:rsid w:val="008B378A"/>
    <w:rsid w:val="008B3E61"/>
    <w:rsid w:val="008B4897"/>
    <w:rsid w:val="008B4A9D"/>
    <w:rsid w:val="008B5433"/>
    <w:rsid w:val="008B5850"/>
    <w:rsid w:val="008B59B9"/>
    <w:rsid w:val="008B5BA3"/>
    <w:rsid w:val="008B5D2B"/>
    <w:rsid w:val="008B775B"/>
    <w:rsid w:val="008C000C"/>
    <w:rsid w:val="008C1689"/>
    <w:rsid w:val="008C1758"/>
    <w:rsid w:val="008C1782"/>
    <w:rsid w:val="008C191C"/>
    <w:rsid w:val="008C1B8D"/>
    <w:rsid w:val="008C1E22"/>
    <w:rsid w:val="008C234F"/>
    <w:rsid w:val="008C266D"/>
    <w:rsid w:val="008C3993"/>
    <w:rsid w:val="008C3F78"/>
    <w:rsid w:val="008C47C0"/>
    <w:rsid w:val="008C4983"/>
    <w:rsid w:val="008C5E15"/>
    <w:rsid w:val="008C64C8"/>
    <w:rsid w:val="008C67DC"/>
    <w:rsid w:val="008C7635"/>
    <w:rsid w:val="008C7836"/>
    <w:rsid w:val="008D0E95"/>
    <w:rsid w:val="008D1771"/>
    <w:rsid w:val="008D1FF0"/>
    <w:rsid w:val="008D27F3"/>
    <w:rsid w:val="008D2F66"/>
    <w:rsid w:val="008D33D7"/>
    <w:rsid w:val="008D3F32"/>
    <w:rsid w:val="008D4280"/>
    <w:rsid w:val="008D5696"/>
    <w:rsid w:val="008D5A99"/>
    <w:rsid w:val="008D5B25"/>
    <w:rsid w:val="008D5F51"/>
    <w:rsid w:val="008D6315"/>
    <w:rsid w:val="008D6464"/>
    <w:rsid w:val="008D6D67"/>
    <w:rsid w:val="008D7B04"/>
    <w:rsid w:val="008E0093"/>
    <w:rsid w:val="008E00D7"/>
    <w:rsid w:val="008E0842"/>
    <w:rsid w:val="008E0CAA"/>
    <w:rsid w:val="008E1A06"/>
    <w:rsid w:val="008E1A5D"/>
    <w:rsid w:val="008E4226"/>
    <w:rsid w:val="008E455B"/>
    <w:rsid w:val="008E51EB"/>
    <w:rsid w:val="008E7A18"/>
    <w:rsid w:val="008F02FD"/>
    <w:rsid w:val="008F18A6"/>
    <w:rsid w:val="008F19CE"/>
    <w:rsid w:val="008F1CD7"/>
    <w:rsid w:val="008F2702"/>
    <w:rsid w:val="008F29D1"/>
    <w:rsid w:val="008F2BDF"/>
    <w:rsid w:val="008F30AD"/>
    <w:rsid w:val="008F3456"/>
    <w:rsid w:val="008F4511"/>
    <w:rsid w:val="008F460F"/>
    <w:rsid w:val="008F4F01"/>
    <w:rsid w:val="008F5815"/>
    <w:rsid w:val="008F6735"/>
    <w:rsid w:val="008F6BA5"/>
    <w:rsid w:val="008F6DE7"/>
    <w:rsid w:val="008F7FEB"/>
    <w:rsid w:val="009003EF"/>
    <w:rsid w:val="009005FA"/>
    <w:rsid w:val="009022FF"/>
    <w:rsid w:val="009025B3"/>
    <w:rsid w:val="00902A98"/>
    <w:rsid w:val="00903405"/>
    <w:rsid w:val="00903A29"/>
    <w:rsid w:val="0090401F"/>
    <w:rsid w:val="009041BF"/>
    <w:rsid w:val="009046C9"/>
    <w:rsid w:val="009050DC"/>
    <w:rsid w:val="009051D1"/>
    <w:rsid w:val="0090671B"/>
    <w:rsid w:val="00907941"/>
    <w:rsid w:val="0091063A"/>
    <w:rsid w:val="00910F5E"/>
    <w:rsid w:val="009114C9"/>
    <w:rsid w:val="009128C6"/>
    <w:rsid w:val="00913232"/>
    <w:rsid w:val="00914157"/>
    <w:rsid w:val="009158FC"/>
    <w:rsid w:val="0091603B"/>
    <w:rsid w:val="009171E7"/>
    <w:rsid w:val="00917630"/>
    <w:rsid w:val="00917A70"/>
    <w:rsid w:val="00920B71"/>
    <w:rsid w:val="00921CB6"/>
    <w:rsid w:val="00921D66"/>
    <w:rsid w:val="00922A5F"/>
    <w:rsid w:val="009239E4"/>
    <w:rsid w:val="00927763"/>
    <w:rsid w:val="009301CD"/>
    <w:rsid w:val="0093061F"/>
    <w:rsid w:val="00931B32"/>
    <w:rsid w:val="00931C43"/>
    <w:rsid w:val="00932AD5"/>
    <w:rsid w:val="00932D18"/>
    <w:rsid w:val="009332A6"/>
    <w:rsid w:val="009343B2"/>
    <w:rsid w:val="00934661"/>
    <w:rsid w:val="009346C2"/>
    <w:rsid w:val="009361DC"/>
    <w:rsid w:val="00936324"/>
    <w:rsid w:val="009364EF"/>
    <w:rsid w:val="009367D8"/>
    <w:rsid w:val="00937193"/>
    <w:rsid w:val="0093795D"/>
    <w:rsid w:val="00940173"/>
    <w:rsid w:val="009401B8"/>
    <w:rsid w:val="009406B0"/>
    <w:rsid w:val="00940D57"/>
    <w:rsid w:val="00941D81"/>
    <w:rsid w:val="00942DFD"/>
    <w:rsid w:val="00942F84"/>
    <w:rsid w:val="00944544"/>
    <w:rsid w:val="00946719"/>
    <w:rsid w:val="00946828"/>
    <w:rsid w:val="00950C66"/>
    <w:rsid w:val="00951076"/>
    <w:rsid w:val="00953674"/>
    <w:rsid w:val="009538C7"/>
    <w:rsid w:val="00953AEB"/>
    <w:rsid w:val="0095434A"/>
    <w:rsid w:val="009545D7"/>
    <w:rsid w:val="009548E0"/>
    <w:rsid w:val="00954904"/>
    <w:rsid w:val="00954C14"/>
    <w:rsid w:val="009551C6"/>
    <w:rsid w:val="0095575A"/>
    <w:rsid w:val="00955C39"/>
    <w:rsid w:val="00955F5B"/>
    <w:rsid w:val="00956927"/>
    <w:rsid w:val="00956B25"/>
    <w:rsid w:val="00957695"/>
    <w:rsid w:val="00957CE0"/>
    <w:rsid w:val="009605D0"/>
    <w:rsid w:val="00960901"/>
    <w:rsid w:val="00961386"/>
    <w:rsid w:val="00961612"/>
    <w:rsid w:val="00961781"/>
    <w:rsid w:val="00961B66"/>
    <w:rsid w:val="00961E0E"/>
    <w:rsid w:val="0096292B"/>
    <w:rsid w:val="00962D2A"/>
    <w:rsid w:val="009630B3"/>
    <w:rsid w:val="00964EAA"/>
    <w:rsid w:val="00965F34"/>
    <w:rsid w:val="00966996"/>
    <w:rsid w:val="00966AFA"/>
    <w:rsid w:val="00966B78"/>
    <w:rsid w:val="00966FBE"/>
    <w:rsid w:val="00967357"/>
    <w:rsid w:val="009715C1"/>
    <w:rsid w:val="009721D5"/>
    <w:rsid w:val="009729CE"/>
    <w:rsid w:val="00973025"/>
    <w:rsid w:val="0097493C"/>
    <w:rsid w:val="00974AB3"/>
    <w:rsid w:val="009760E8"/>
    <w:rsid w:val="009800CA"/>
    <w:rsid w:val="009804C3"/>
    <w:rsid w:val="0098091E"/>
    <w:rsid w:val="00980935"/>
    <w:rsid w:val="009809ED"/>
    <w:rsid w:val="00980E33"/>
    <w:rsid w:val="00980FD0"/>
    <w:rsid w:val="00981137"/>
    <w:rsid w:val="009824BF"/>
    <w:rsid w:val="00982FB7"/>
    <w:rsid w:val="0098301A"/>
    <w:rsid w:val="009832A8"/>
    <w:rsid w:val="00983363"/>
    <w:rsid w:val="00983482"/>
    <w:rsid w:val="0098365C"/>
    <w:rsid w:val="009836F6"/>
    <w:rsid w:val="00983A2F"/>
    <w:rsid w:val="00985297"/>
    <w:rsid w:val="0098636E"/>
    <w:rsid w:val="00986400"/>
    <w:rsid w:val="00986407"/>
    <w:rsid w:val="009865A9"/>
    <w:rsid w:val="00986C78"/>
    <w:rsid w:val="0098791B"/>
    <w:rsid w:val="00990A2E"/>
    <w:rsid w:val="00990B1A"/>
    <w:rsid w:val="0099199E"/>
    <w:rsid w:val="00991A9A"/>
    <w:rsid w:val="0099275A"/>
    <w:rsid w:val="00993628"/>
    <w:rsid w:val="0099568A"/>
    <w:rsid w:val="009A0427"/>
    <w:rsid w:val="009A0969"/>
    <w:rsid w:val="009A1565"/>
    <w:rsid w:val="009A1899"/>
    <w:rsid w:val="009A1CD8"/>
    <w:rsid w:val="009A1E61"/>
    <w:rsid w:val="009A230B"/>
    <w:rsid w:val="009A2662"/>
    <w:rsid w:val="009A2793"/>
    <w:rsid w:val="009A2C05"/>
    <w:rsid w:val="009A2F5E"/>
    <w:rsid w:val="009A379B"/>
    <w:rsid w:val="009A5172"/>
    <w:rsid w:val="009A52DA"/>
    <w:rsid w:val="009A5C5F"/>
    <w:rsid w:val="009A5D46"/>
    <w:rsid w:val="009A5F95"/>
    <w:rsid w:val="009A7460"/>
    <w:rsid w:val="009B0493"/>
    <w:rsid w:val="009B1259"/>
    <w:rsid w:val="009B1304"/>
    <w:rsid w:val="009B2B0A"/>
    <w:rsid w:val="009B3124"/>
    <w:rsid w:val="009B470E"/>
    <w:rsid w:val="009B49F8"/>
    <w:rsid w:val="009B5A67"/>
    <w:rsid w:val="009B5D71"/>
    <w:rsid w:val="009B62A3"/>
    <w:rsid w:val="009B648D"/>
    <w:rsid w:val="009B7E5E"/>
    <w:rsid w:val="009C0B1E"/>
    <w:rsid w:val="009C10B7"/>
    <w:rsid w:val="009C11AA"/>
    <w:rsid w:val="009C3541"/>
    <w:rsid w:val="009C3A1B"/>
    <w:rsid w:val="009C4252"/>
    <w:rsid w:val="009C4F22"/>
    <w:rsid w:val="009C5060"/>
    <w:rsid w:val="009C57A5"/>
    <w:rsid w:val="009C66BA"/>
    <w:rsid w:val="009C6837"/>
    <w:rsid w:val="009C69F4"/>
    <w:rsid w:val="009C6B13"/>
    <w:rsid w:val="009C6D76"/>
    <w:rsid w:val="009C70D4"/>
    <w:rsid w:val="009C70F2"/>
    <w:rsid w:val="009C735C"/>
    <w:rsid w:val="009C750D"/>
    <w:rsid w:val="009D09B0"/>
    <w:rsid w:val="009D1422"/>
    <w:rsid w:val="009D2BDF"/>
    <w:rsid w:val="009D2DA3"/>
    <w:rsid w:val="009D309C"/>
    <w:rsid w:val="009D336D"/>
    <w:rsid w:val="009D365F"/>
    <w:rsid w:val="009D4121"/>
    <w:rsid w:val="009D437C"/>
    <w:rsid w:val="009D4D46"/>
    <w:rsid w:val="009D4D5C"/>
    <w:rsid w:val="009D589A"/>
    <w:rsid w:val="009D65E1"/>
    <w:rsid w:val="009D67EA"/>
    <w:rsid w:val="009D7F89"/>
    <w:rsid w:val="009E011C"/>
    <w:rsid w:val="009E06A5"/>
    <w:rsid w:val="009E0D65"/>
    <w:rsid w:val="009E195D"/>
    <w:rsid w:val="009E1C68"/>
    <w:rsid w:val="009E258B"/>
    <w:rsid w:val="009E2832"/>
    <w:rsid w:val="009E2896"/>
    <w:rsid w:val="009E3110"/>
    <w:rsid w:val="009E4660"/>
    <w:rsid w:val="009E4FD7"/>
    <w:rsid w:val="009E5123"/>
    <w:rsid w:val="009E5207"/>
    <w:rsid w:val="009E6357"/>
    <w:rsid w:val="009E76AC"/>
    <w:rsid w:val="009F20E2"/>
    <w:rsid w:val="009F22C9"/>
    <w:rsid w:val="009F298B"/>
    <w:rsid w:val="009F3133"/>
    <w:rsid w:val="009F3162"/>
    <w:rsid w:val="009F3544"/>
    <w:rsid w:val="009F47E1"/>
    <w:rsid w:val="009F5402"/>
    <w:rsid w:val="009F5ABD"/>
    <w:rsid w:val="009F5C73"/>
    <w:rsid w:val="009F643D"/>
    <w:rsid w:val="009F690E"/>
    <w:rsid w:val="009F6FAB"/>
    <w:rsid w:val="009F722A"/>
    <w:rsid w:val="009F7295"/>
    <w:rsid w:val="00A00CA2"/>
    <w:rsid w:val="00A01271"/>
    <w:rsid w:val="00A020A0"/>
    <w:rsid w:val="00A022B6"/>
    <w:rsid w:val="00A029D8"/>
    <w:rsid w:val="00A033D2"/>
    <w:rsid w:val="00A045B5"/>
    <w:rsid w:val="00A05076"/>
    <w:rsid w:val="00A05462"/>
    <w:rsid w:val="00A05586"/>
    <w:rsid w:val="00A055D9"/>
    <w:rsid w:val="00A05D03"/>
    <w:rsid w:val="00A05E1A"/>
    <w:rsid w:val="00A05E65"/>
    <w:rsid w:val="00A06538"/>
    <w:rsid w:val="00A06742"/>
    <w:rsid w:val="00A071B3"/>
    <w:rsid w:val="00A07533"/>
    <w:rsid w:val="00A103C3"/>
    <w:rsid w:val="00A1098E"/>
    <w:rsid w:val="00A11803"/>
    <w:rsid w:val="00A11C16"/>
    <w:rsid w:val="00A12030"/>
    <w:rsid w:val="00A1287A"/>
    <w:rsid w:val="00A12DF8"/>
    <w:rsid w:val="00A13302"/>
    <w:rsid w:val="00A13371"/>
    <w:rsid w:val="00A13A87"/>
    <w:rsid w:val="00A13CE5"/>
    <w:rsid w:val="00A13EBE"/>
    <w:rsid w:val="00A13FF8"/>
    <w:rsid w:val="00A14400"/>
    <w:rsid w:val="00A145EA"/>
    <w:rsid w:val="00A15EFD"/>
    <w:rsid w:val="00A16F8C"/>
    <w:rsid w:val="00A2020A"/>
    <w:rsid w:val="00A20253"/>
    <w:rsid w:val="00A20DAC"/>
    <w:rsid w:val="00A210D0"/>
    <w:rsid w:val="00A211C9"/>
    <w:rsid w:val="00A221BD"/>
    <w:rsid w:val="00A221C6"/>
    <w:rsid w:val="00A221F4"/>
    <w:rsid w:val="00A22240"/>
    <w:rsid w:val="00A22826"/>
    <w:rsid w:val="00A22932"/>
    <w:rsid w:val="00A229E0"/>
    <w:rsid w:val="00A22BE1"/>
    <w:rsid w:val="00A2304C"/>
    <w:rsid w:val="00A23B19"/>
    <w:rsid w:val="00A2544A"/>
    <w:rsid w:val="00A25855"/>
    <w:rsid w:val="00A26864"/>
    <w:rsid w:val="00A27F00"/>
    <w:rsid w:val="00A30739"/>
    <w:rsid w:val="00A30FAF"/>
    <w:rsid w:val="00A314AC"/>
    <w:rsid w:val="00A31773"/>
    <w:rsid w:val="00A31DFA"/>
    <w:rsid w:val="00A31F2C"/>
    <w:rsid w:val="00A3247D"/>
    <w:rsid w:val="00A32B07"/>
    <w:rsid w:val="00A32E59"/>
    <w:rsid w:val="00A34927"/>
    <w:rsid w:val="00A34D53"/>
    <w:rsid w:val="00A35033"/>
    <w:rsid w:val="00A3603C"/>
    <w:rsid w:val="00A363A6"/>
    <w:rsid w:val="00A3642B"/>
    <w:rsid w:val="00A37BB9"/>
    <w:rsid w:val="00A37E41"/>
    <w:rsid w:val="00A4049D"/>
    <w:rsid w:val="00A40C5B"/>
    <w:rsid w:val="00A4142D"/>
    <w:rsid w:val="00A41A90"/>
    <w:rsid w:val="00A41D45"/>
    <w:rsid w:val="00A42B79"/>
    <w:rsid w:val="00A42EBB"/>
    <w:rsid w:val="00A4321A"/>
    <w:rsid w:val="00A46503"/>
    <w:rsid w:val="00A46D8E"/>
    <w:rsid w:val="00A47B8C"/>
    <w:rsid w:val="00A5029A"/>
    <w:rsid w:val="00A51258"/>
    <w:rsid w:val="00A5163E"/>
    <w:rsid w:val="00A52A4C"/>
    <w:rsid w:val="00A53622"/>
    <w:rsid w:val="00A53824"/>
    <w:rsid w:val="00A53C4C"/>
    <w:rsid w:val="00A5441A"/>
    <w:rsid w:val="00A55325"/>
    <w:rsid w:val="00A55336"/>
    <w:rsid w:val="00A56274"/>
    <w:rsid w:val="00A56581"/>
    <w:rsid w:val="00A57417"/>
    <w:rsid w:val="00A578D6"/>
    <w:rsid w:val="00A57E47"/>
    <w:rsid w:val="00A60803"/>
    <w:rsid w:val="00A6244E"/>
    <w:rsid w:val="00A62487"/>
    <w:rsid w:val="00A62809"/>
    <w:rsid w:val="00A62BF8"/>
    <w:rsid w:val="00A633A5"/>
    <w:rsid w:val="00A63947"/>
    <w:rsid w:val="00A63B3C"/>
    <w:rsid w:val="00A6447E"/>
    <w:rsid w:val="00A64DCB"/>
    <w:rsid w:val="00A6502D"/>
    <w:rsid w:val="00A65BFC"/>
    <w:rsid w:val="00A65CA4"/>
    <w:rsid w:val="00A66603"/>
    <w:rsid w:val="00A66A5C"/>
    <w:rsid w:val="00A66AEF"/>
    <w:rsid w:val="00A673FC"/>
    <w:rsid w:val="00A70D78"/>
    <w:rsid w:val="00A711DE"/>
    <w:rsid w:val="00A719DA"/>
    <w:rsid w:val="00A71B74"/>
    <w:rsid w:val="00A71C6E"/>
    <w:rsid w:val="00A71FE6"/>
    <w:rsid w:val="00A7201F"/>
    <w:rsid w:val="00A721F2"/>
    <w:rsid w:val="00A72723"/>
    <w:rsid w:val="00A72FCF"/>
    <w:rsid w:val="00A73F1C"/>
    <w:rsid w:val="00A74855"/>
    <w:rsid w:val="00A74987"/>
    <w:rsid w:val="00A75585"/>
    <w:rsid w:val="00A75AAC"/>
    <w:rsid w:val="00A75CEE"/>
    <w:rsid w:val="00A75F56"/>
    <w:rsid w:val="00A75FE7"/>
    <w:rsid w:val="00A762B5"/>
    <w:rsid w:val="00A77183"/>
    <w:rsid w:val="00A7758A"/>
    <w:rsid w:val="00A77939"/>
    <w:rsid w:val="00A77949"/>
    <w:rsid w:val="00A80473"/>
    <w:rsid w:val="00A80777"/>
    <w:rsid w:val="00A80B31"/>
    <w:rsid w:val="00A81254"/>
    <w:rsid w:val="00A814E2"/>
    <w:rsid w:val="00A81DF3"/>
    <w:rsid w:val="00A82141"/>
    <w:rsid w:val="00A826A3"/>
    <w:rsid w:val="00A826B9"/>
    <w:rsid w:val="00A83083"/>
    <w:rsid w:val="00A839CA"/>
    <w:rsid w:val="00A83F71"/>
    <w:rsid w:val="00A84614"/>
    <w:rsid w:val="00A84B37"/>
    <w:rsid w:val="00A84B3A"/>
    <w:rsid w:val="00A8527D"/>
    <w:rsid w:val="00A85305"/>
    <w:rsid w:val="00A853A1"/>
    <w:rsid w:val="00A85C87"/>
    <w:rsid w:val="00A85CEC"/>
    <w:rsid w:val="00A85E61"/>
    <w:rsid w:val="00A86C69"/>
    <w:rsid w:val="00A9029A"/>
    <w:rsid w:val="00A90689"/>
    <w:rsid w:val="00A908DE"/>
    <w:rsid w:val="00A90947"/>
    <w:rsid w:val="00A91089"/>
    <w:rsid w:val="00A916A0"/>
    <w:rsid w:val="00A916E4"/>
    <w:rsid w:val="00A91CDF"/>
    <w:rsid w:val="00A922A7"/>
    <w:rsid w:val="00A924B5"/>
    <w:rsid w:val="00A92CA2"/>
    <w:rsid w:val="00A938B3"/>
    <w:rsid w:val="00A95762"/>
    <w:rsid w:val="00A960BE"/>
    <w:rsid w:val="00A96A1F"/>
    <w:rsid w:val="00A96D7F"/>
    <w:rsid w:val="00A97055"/>
    <w:rsid w:val="00A977D6"/>
    <w:rsid w:val="00AA03BD"/>
    <w:rsid w:val="00AA073D"/>
    <w:rsid w:val="00AA0F5A"/>
    <w:rsid w:val="00AA116A"/>
    <w:rsid w:val="00AA13D5"/>
    <w:rsid w:val="00AA1C72"/>
    <w:rsid w:val="00AA35B9"/>
    <w:rsid w:val="00AA3850"/>
    <w:rsid w:val="00AA386F"/>
    <w:rsid w:val="00AA479A"/>
    <w:rsid w:val="00AA4AA8"/>
    <w:rsid w:val="00AA4BA7"/>
    <w:rsid w:val="00AA4C67"/>
    <w:rsid w:val="00AA547C"/>
    <w:rsid w:val="00AA6221"/>
    <w:rsid w:val="00AA6AAD"/>
    <w:rsid w:val="00AA6E02"/>
    <w:rsid w:val="00AA73CF"/>
    <w:rsid w:val="00AB1575"/>
    <w:rsid w:val="00AB1C32"/>
    <w:rsid w:val="00AB2031"/>
    <w:rsid w:val="00AB2273"/>
    <w:rsid w:val="00AB23A9"/>
    <w:rsid w:val="00AB2D28"/>
    <w:rsid w:val="00AB3690"/>
    <w:rsid w:val="00AB426B"/>
    <w:rsid w:val="00AB459E"/>
    <w:rsid w:val="00AB5BB4"/>
    <w:rsid w:val="00AB6C3F"/>
    <w:rsid w:val="00AB72F9"/>
    <w:rsid w:val="00AB76E1"/>
    <w:rsid w:val="00AB7744"/>
    <w:rsid w:val="00AB7827"/>
    <w:rsid w:val="00AB7B5A"/>
    <w:rsid w:val="00AC00F4"/>
    <w:rsid w:val="00AC061B"/>
    <w:rsid w:val="00AC07B2"/>
    <w:rsid w:val="00AC0998"/>
    <w:rsid w:val="00AC0FB9"/>
    <w:rsid w:val="00AC1BE6"/>
    <w:rsid w:val="00AC1FB0"/>
    <w:rsid w:val="00AC2142"/>
    <w:rsid w:val="00AC2488"/>
    <w:rsid w:val="00AC248C"/>
    <w:rsid w:val="00AC2724"/>
    <w:rsid w:val="00AC342D"/>
    <w:rsid w:val="00AC3D85"/>
    <w:rsid w:val="00AC3ECF"/>
    <w:rsid w:val="00AC41D6"/>
    <w:rsid w:val="00AC4D3A"/>
    <w:rsid w:val="00AC56D6"/>
    <w:rsid w:val="00AC5976"/>
    <w:rsid w:val="00AC68D1"/>
    <w:rsid w:val="00AC6974"/>
    <w:rsid w:val="00AD0829"/>
    <w:rsid w:val="00AD0889"/>
    <w:rsid w:val="00AD0991"/>
    <w:rsid w:val="00AD0BF1"/>
    <w:rsid w:val="00AD146F"/>
    <w:rsid w:val="00AD21C1"/>
    <w:rsid w:val="00AD25CE"/>
    <w:rsid w:val="00AD39A6"/>
    <w:rsid w:val="00AD4822"/>
    <w:rsid w:val="00AD4F6E"/>
    <w:rsid w:val="00AD6E5B"/>
    <w:rsid w:val="00AD79FD"/>
    <w:rsid w:val="00AD7D60"/>
    <w:rsid w:val="00AD7D87"/>
    <w:rsid w:val="00AD7ED5"/>
    <w:rsid w:val="00AE0BE4"/>
    <w:rsid w:val="00AE2119"/>
    <w:rsid w:val="00AE33AF"/>
    <w:rsid w:val="00AE33E2"/>
    <w:rsid w:val="00AE3833"/>
    <w:rsid w:val="00AE4630"/>
    <w:rsid w:val="00AE4EE0"/>
    <w:rsid w:val="00AE58DE"/>
    <w:rsid w:val="00AE6411"/>
    <w:rsid w:val="00AE64CE"/>
    <w:rsid w:val="00AE6F05"/>
    <w:rsid w:val="00AE6FEC"/>
    <w:rsid w:val="00AE7560"/>
    <w:rsid w:val="00AE75BF"/>
    <w:rsid w:val="00AE789F"/>
    <w:rsid w:val="00AE7C2F"/>
    <w:rsid w:val="00AE7ED2"/>
    <w:rsid w:val="00AF0860"/>
    <w:rsid w:val="00AF0A2D"/>
    <w:rsid w:val="00AF1082"/>
    <w:rsid w:val="00AF2490"/>
    <w:rsid w:val="00AF2810"/>
    <w:rsid w:val="00AF3580"/>
    <w:rsid w:val="00AF45FD"/>
    <w:rsid w:val="00AF4791"/>
    <w:rsid w:val="00AF48B4"/>
    <w:rsid w:val="00AF520D"/>
    <w:rsid w:val="00AF5331"/>
    <w:rsid w:val="00AF5F26"/>
    <w:rsid w:val="00AF63DA"/>
    <w:rsid w:val="00AF664E"/>
    <w:rsid w:val="00AF6EE9"/>
    <w:rsid w:val="00AF700F"/>
    <w:rsid w:val="00AF70AD"/>
    <w:rsid w:val="00AF715C"/>
    <w:rsid w:val="00AF71AA"/>
    <w:rsid w:val="00AF7372"/>
    <w:rsid w:val="00B01123"/>
    <w:rsid w:val="00B03578"/>
    <w:rsid w:val="00B039EC"/>
    <w:rsid w:val="00B044D6"/>
    <w:rsid w:val="00B05435"/>
    <w:rsid w:val="00B054EE"/>
    <w:rsid w:val="00B05ECF"/>
    <w:rsid w:val="00B069A4"/>
    <w:rsid w:val="00B06DF7"/>
    <w:rsid w:val="00B071E8"/>
    <w:rsid w:val="00B07594"/>
    <w:rsid w:val="00B07756"/>
    <w:rsid w:val="00B07E7C"/>
    <w:rsid w:val="00B07F00"/>
    <w:rsid w:val="00B106B6"/>
    <w:rsid w:val="00B11BA8"/>
    <w:rsid w:val="00B126B1"/>
    <w:rsid w:val="00B12939"/>
    <w:rsid w:val="00B12DD6"/>
    <w:rsid w:val="00B12F85"/>
    <w:rsid w:val="00B14C86"/>
    <w:rsid w:val="00B15638"/>
    <w:rsid w:val="00B15881"/>
    <w:rsid w:val="00B1667A"/>
    <w:rsid w:val="00B176D7"/>
    <w:rsid w:val="00B20A36"/>
    <w:rsid w:val="00B20BF4"/>
    <w:rsid w:val="00B20D69"/>
    <w:rsid w:val="00B20FCB"/>
    <w:rsid w:val="00B22327"/>
    <w:rsid w:val="00B245DE"/>
    <w:rsid w:val="00B2597E"/>
    <w:rsid w:val="00B2599B"/>
    <w:rsid w:val="00B2646E"/>
    <w:rsid w:val="00B26BCF"/>
    <w:rsid w:val="00B27619"/>
    <w:rsid w:val="00B27700"/>
    <w:rsid w:val="00B27C2D"/>
    <w:rsid w:val="00B30179"/>
    <w:rsid w:val="00B301EB"/>
    <w:rsid w:val="00B30230"/>
    <w:rsid w:val="00B3026B"/>
    <w:rsid w:val="00B35357"/>
    <w:rsid w:val="00B356B1"/>
    <w:rsid w:val="00B36BED"/>
    <w:rsid w:val="00B3724D"/>
    <w:rsid w:val="00B37338"/>
    <w:rsid w:val="00B37B17"/>
    <w:rsid w:val="00B404A7"/>
    <w:rsid w:val="00B40AC6"/>
    <w:rsid w:val="00B40FF3"/>
    <w:rsid w:val="00B41EBD"/>
    <w:rsid w:val="00B42567"/>
    <w:rsid w:val="00B4390A"/>
    <w:rsid w:val="00B43C0C"/>
    <w:rsid w:val="00B444CF"/>
    <w:rsid w:val="00B44C97"/>
    <w:rsid w:val="00B457DD"/>
    <w:rsid w:val="00B463F3"/>
    <w:rsid w:val="00B465B2"/>
    <w:rsid w:val="00B477ED"/>
    <w:rsid w:val="00B501CB"/>
    <w:rsid w:val="00B50B87"/>
    <w:rsid w:val="00B50E69"/>
    <w:rsid w:val="00B51C8D"/>
    <w:rsid w:val="00B52095"/>
    <w:rsid w:val="00B52AA1"/>
    <w:rsid w:val="00B52C7C"/>
    <w:rsid w:val="00B53217"/>
    <w:rsid w:val="00B5420F"/>
    <w:rsid w:val="00B55D4E"/>
    <w:rsid w:val="00B55F76"/>
    <w:rsid w:val="00B56369"/>
    <w:rsid w:val="00B564AE"/>
    <w:rsid w:val="00B56581"/>
    <w:rsid w:val="00B566AC"/>
    <w:rsid w:val="00B57F89"/>
    <w:rsid w:val="00B60B1F"/>
    <w:rsid w:val="00B60D0A"/>
    <w:rsid w:val="00B60E2E"/>
    <w:rsid w:val="00B60EFA"/>
    <w:rsid w:val="00B60F9D"/>
    <w:rsid w:val="00B61AEB"/>
    <w:rsid w:val="00B6270F"/>
    <w:rsid w:val="00B62B1B"/>
    <w:rsid w:val="00B62FE3"/>
    <w:rsid w:val="00B63608"/>
    <w:rsid w:val="00B638B0"/>
    <w:rsid w:val="00B63B94"/>
    <w:rsid w:val="00B64FBD"/>
    <w:rsid w:val="00B6531A"/>
    <w:rsid w:val="00B65895"/>
    <w:rsid w:val="00B65CDA"/>
    <w:rsid w:val="00B66C7F"/>
    <w:rsid w:val="00B671EE"/>
    <w:rsid w:val="00B67BB6"/>
    <w:rsid w:val="00B70223"/>
    <w:rsid w:val="00B70880"/>
    <w:rsid w:val="00B70BED"/>
    <w:rsid w:val="00B70CB3"/>
    <w:rsid w:val="00B70FAC"/>
    <w:rsid w:val="00B712C8"/>
    <w:rsid w:val="00B71A55"/>
    <w:rsid w:val="00B71B73"/>
    <w:rsid w:val="00B73301"/>
    <w:rsid w:val="00B73736"/>
    <w:rsid w:val="00B748E2"/>
    <w:rsid w:val="00B74CC7"/>
    <w:rsid w:val="00B74D28"/>
    <w:rsid w:val="00B75179"/>
    <w:rsid w:val="00B7540D"/>
    <w:rsid w:val="00B755A2"/>
    <w:rsid w:val="00B75A19"/>
    <w:rsid w:val="00B76314"/>
    <w:rsid w:val="00B76C08"/>
    <w:rsid w:val="00B77189"/>
    <w:rsid w:val="00B7747A"/>
    <w:rsid w:val="00B775D7"/>
    <w:rsid w:val="00B80DC1"/>
    <w:rsid w:val="00B812A9"/>
    <w:rsid w:val="00B815ED"/>
    <w:rsid w:val="00B8198B"/>
    <w:rsid w:val="00B82473"/>
    <w:rsid w:val="00B82546"/>
    <w:rsid w:val="00B83222"/>
    <w:rsid w:val="00B83882"/>
    <w:rsid w:val="00B84ED3"/>
    <w:rsid w:val="00B85414"/>
    <w:rsid w:val="00B85893"/>
    <w:rsid w:val="00B86B57"/>
    <w:rsid w:val="00B87136"/>
    <w:rsid w:val="00B87379"/>
    <w:rsid w:val="00B87B1D"/>
    <w:rsid w:val="00B91AE6"/>
    <w:rsid w:val="00B922E7"/>
    <w:rsid w:val="00B93892"/>
    <w:rsid w:val="00B94BB1"/>
    <w:rsid w:val="00B94E7D"/>
    <w:rsid w:val="00B95326"/>
    <w:rsid w:val="00B959A8"/>
    <w:rsid w:val="00B95AF0"/>
    <w:rsid w:val="00B95B84"/>
    <w:rsid w:val="00B95DFC"/>
    <w:rsid w:val="00B9786E"/>
    <w:rsid w:val="00B979E0"/>
    <w:rsid w:val="00B97B32"/>
    <w:rsid w:val="00BA05AD"/>
    <w:rsid w:val="00BA0752"/>
    <w:rsid w:val="00BA0B15"/>
    <w:rsid w:val="00BA0E27"/>
    <w:rsid w:val="00BA209B"/>
    <w:rsid w:val="00BA46E1"/>
    <w:rsid w:val="00BA4DB8"/>
    <w:rsid w:val="00BA50A2"/>
    <w:rsid w:val="00BA5136"/>
    <w:rsid w:val="00BA63F1"/>
    <w:rsid w:val="00BA6EDD"/>
    <w:rsid w:val="00BA7967"/>
    <w:rsid w:val="00BB0663"/>
    <w:rsid w:val="00BB13D2"/>
    <w:rsid w:val="00BB18EC"/>
    <w:rsid w:val="00BB19ED"/>
    <w:rsid w:val="00BB1AAE"/>
    <w:rsid w:val="00BB1D22"/>
    <w:rsid w:val="00BB23C7"/>
    <w:rsid w:val="00BB241E"/>
    <w:rsid w:val="00BB2A43"/>
    <w:rsid w:val="00BB4192"/>
    <w:rsid w:val="00BB4748"/>
    <w:rsid w:val="00BB56AC"/>
    <w:rsid w:val="00BB6E21"/>
    <w:rsid w:val="00BB7394"/>
    <w:rsid w:val="00BB7672"/>
    <w:rsid w:val="00BB7D5A"/>
    <w:rsid w:val="00BB7FC0"/>
    <w:rsid w:val="00BC04A8"/>
    <w:rsid w:val="00BC067A"/>
    <w:rsid w:val="00BC073C"/>
    <w:rsid w:val="00BC0A7E"/>
    <w:rsid w:val="00BC0C27"/>
    <w:rsid w:val="00BC0DA3"/>
    <w:rsid w:val="00BC1923"/>
    <w:rsid w:val="00BC2AE4"/>
    <w:rsid w:val="00BC2B07"/>
    <w:rsid w:val="00BC2DB1"/>
    <w:rsid w:val="00BC3461"/>
    <w:rsid w:val="00BC45CE"/>
    <w:rsid w:val="00BC4932"/>
    <w:rsid w:val="00BC560A"/>
    <w:rsid w:val="00BC58B7"/>
    <w:rsid w:val="00BC675C"/>
    <w:rsid w:val="00BC6AD1"/>
    <w:rsid w:val="00BC7090"/>
    <w:rsid w:val="00BD06C0"/>
    <w:rsid w:val="00BD157F"/>
    <w:rsid w:val="00BD1616"/>
    <w:rsid w:val="00BD1761"/>
    <w:rsid w:val="00BD18EC"/>
    <w:rsid w:val="00BD3889"/>
    <w:rsid w:val="00BD394B"/>
    <w:rsid w:val="00BD5E98"/>
    <w:rsid w:val="00BD6A24"/>
    <w:rsid w:val="00BD7C14"/>
    <w:rsid w:val="00BD7D61"/>
    <w:rsid w:val="00BE0A4A"/>
    <w:rsid w:val="00BE13CB"/>
    <w:rsid w:val="00BE15ED"/>
    <w:rsid w:val="00BE2370"/>
    <w:rsid w:val="00BE2DD4"/>
    <w:rsid w:val="00BE2E3D"/>
    <w:rsid w:val="00BE2E43"/>
    <w:rsid w:val="00BE30FD"/>
    <w:rsid w:val="00BE35C6"/>
    <w:rsid w:val="00BE4291"/>
    <w:rsid w:val="00BE4371"/>
    <w:rsid w:val="00BE47F8"/>
    <w:rsid w:val="00BE4DA5"/>
    <w:rsid w:val="00BE5153"/>
    <w:rsid w:val="00BE58B1"/>
    <w:rsid w:val="00BE648D"/>
    <w:rsid w:val="00BF037B"/>
    <w:rsid w:val="00BF0611"/>
    <w:rsid w:val="00BF0855"/>
    <w:rsid w:val="00BF08AF"/>
    <w:rsid w:val="00BF0B29"/>
    <w:rsid w:val="00BF1A00"/>
    <w:rsid w:val="00BF1B5A"/>
    <w:rsid w:val="00BF2507"/>
    <w:rsid w:val="00BF2990"/>
    <w:rsid w:val="00BF36F0"/>
    <w:rsid w:val="00BF4A3A"/>
    <w:rsid w:val="00BF52CC"/>
    <w:rsid w:val="00BF5B14"/>
    <w:rsid w:val="00BF6BFE"/>
    <w:rsid w:val="00BF743F"/>
    <w:rsid w:val="00BF77AA"/>
    <w:rsid w:val="00BF788F"/>
    <w:rsid w:val="00BF7B67"/>
    <w:rsid w:val="00BF7C73"/>
    <w:rsid w:val="00BF7DB4"/>
    <w:rsid w:val="00C00068"/>
    <w:rsid w:val="00C0056E"/>
    <w:rsid w:val="00C006DF"/>
    <w:rsid w:val="00C008A9"/>
    <w:rsid w:val="00C02178"/>
    <w:rsid w:val="00C022E1"/>
    <w:rsid w:val="00C0257D"/>
    <w:rsid w:val="00C02592"/>
    <w:rsid w:val="00C02B4B"/>
    <w:rsid w:val="00C03398"/>
    <w:rsid w:val="00C03BF2"/>
    <w:rsid w:val="00C043A1"/>
    <w:rsid w:val="00C0507C"/>
    <w:rsid w:val="00C054B6"/>
    <w:rsid w:val="00C059CD"/>
    <w:rsid w:val="00C05EE3"/>
    <w:rsid w:val="00C065DD"/>
    <w:rsid w:val="00C066FE"/>
    <w:rsid w:val="00C06D5C"/>
    <w:rsid w:val="00C06F50"/>
    <w:rsid w:val="00C074C2"/>
    <w:rsid w:val="00C108A8"/>
    <w:rsid w:val="00C10D15"/>
    <w:rsid w:val="00C111E1"/>
    <w:rsid w:val="00C11735"/>
    <w:rsid w:val="00C12008"/>
    <w:rsid w:val="00C125FF"/>
    <w:rsid w:val="00C12726"/>
    <w:rsid w:val="00C12D53"/>
    <w:rsid w:val="00C13F7E"/>
    <w:rsid w:val="00C1479E"/>
    <w:rsid w:val="00C159E8"/>
    <w:rsid w:val="00C16363"/>
    <w:rsid w:val="00C16367"/>
    <w:rsid w:val="00C16377"/>
    <w:rsid w:val="00C168D2"/>
    <w:rsid w:val="00C17F09"/>
    <w:rsid w:val="00C2076D"/>
    <w:rsid w:val="00C21AC1"/>
    <w:rsid w:val="00C220BF"/>
    <w:rsid w:val="00C223B4"/>
    <w:rsid w:val="00C22831"/>
    <w:rsid w:val="00C23DCA"/>
    <w:rsid w:val="00C24685"/>
    <w:rsid w:val="00C24767"/>
    <w:rsid w:val="00C24BA5"/>
    <w:rsid w:val="00C26907"/>
    <w:rsid w:val="00C2702C"/>
    <w:rsid w:val="00C27922"/>
    <w:rsid w:val="00C300E5"/>
    <w:rsid w:val="00C304FB"/>
    <w:rsid w:val="00C30745"/>
    <w:rsid w:val="00C30C84"/>
    <w:rsid w:val="00C30D16"/>
    <w:rsid w:val="00C30DB3"/>
    <w:rsid w:val="00C323C7"/>
    <w:rsid w:val="00C330CA"/>
    <w:rsid w:val="00C33243"/>
    <w:rsid w:val="00C33704"/>
    <w:rsid w:val="00C33ACF"/>
    <w:rsid w:val="00C33E99"/>
    <w:rsid w:val="00C33EFC"/>
    <w:rsid w:val="00C3453C"/>
    <w:rsid w:val="00C35072"/>
    <w:rsid w:val="00C364C3"/>
    <w:rsid w:val="00C36D1E"/>
    <w:rsid w:val="00C36F8B"/>
    <w:rsid w:val="00C37067"/>
    <w:rsid w:val="00C372C2"/>
    <w:rsid w:val="00C3784F"/>
    <w:rsid w:val="00C385C7"/>
    <w:rsid w:val="00C40662"/>
    <w:rsid w:val="00C41050"/>
    <w:rsid w:val="00C413C8"/>
    <w:rsid w:val="00C41BC3"/>
    <w:rsid w:val="00C42AF9"/>
    <w:rsid w:val="00C42C62"/>
    <w:rsid w:val="00C435DB"/>
    <w:rsid w:val="00C4561F"/>
    <w:rsid w:val="00C46AC9"/>
    <w:rsid w:val="00C46EA1"/>
    <w:rsid w:val="00C475B2"/>
    <w:rsid w:val="00C47C14"/>
    <w:rsid w:val="00C47CDB"/>
    <w:rsid w:val="00C47F1D"/>
    <w:rsid w:val="00C47FBD"/>
    <w:rsid w:val="00C50968"/>
    <w:rsid w:val="00C50C13"/>
    <w:rsid w:val="00C512C2"/>
    <w:rsid w:val="00C531F4"/>
    <w:rsid w:val="00C53D9C"/>
    <w:rsid w:val="00C53FB8"/>
    <w:rsid w:val="00C5405C"/>
    <w:rsid w:val="00C54344"/>
    <w:rsid w:val="00C5456F"/>
    <w:rsid w:val="00C546A4"/>
    <w:rsid w:val="00C56840"/>
    <w:rsid w:val="00C6202E"/>
    <w:rsid w:val="00C62325"/>
    <w:rsid w:val="00C629EB"/>
    <w:rsid w:val="00C62CD0"/>
    <w:rsid w:val="00C632E8"/>
    <w:rsid w:val="00C63FFB"/>
    <w:rsid w:val="00C64826"/>
    <w:rsid w:val="00C64A25"/>
    <w:rsid w:val="00C65261"/>
    <w:rsid w:val="00C65943"/>
    <w:rsid w:val="00C66EEA"/>
    <w:rsid w:val="00C678C9"/>
    <w:rsid w:val="00C70031"/>
    <w:rsid w:val="00C70C75"/>
    <w:rsid w:val="00C70D81"/>
    <w:rsid w:val="00C70ED0"/>
    <w:rsid w:val="00C71BEA"/>
    <w:rsid w:val="00C71D74"/>
    <w:rsid w:val="00C71DB8"/>
    <w:rsid w:val="00C722FE"/>
    <w:rsid w:val="00C72649"/>
    <w:rsid w:val="00C727CA"/>
    <w:rsid w:val="00C7292D"/>
    <w:rsid w:val="00C73A21"/>
    <w:rsid w:val="00C7498D"/>
    <w:rsid w:val="00C74C43"/>
    <w:rsid w:val="00C74D62"/>
    <w:rsid w:val="00C75128"/>
    <w:rsid w:val="00C75E9B"/>
    <w:rsid w:val="00C763DA"/>
    <w:rsid w:val="00C777B5"/>
    <w:rsid w:val="00C777D1"/>
    <w:rsid w:val="00C80477"/>
    <w:rsid w:val="00C8085D"/>
    <w:rsid w:val="00C81053"/>
    <w:rsid w:val="00C818E7"/>
    <w:rsid w:val="00C81DE0"/>
    <w:rsid w:val="00C82069"/>
    <w:rsid w:val="00C82EA7"/>
    <w:rsid w:val="00C8308E"/>
    <w:rsid w:val="00C83382"/>
    <w:rsid w:val="00C8353D"/>
    <w:rsid w:val="00C84C4A"/>
    <w:rsid w:val="00C84D64"/>
    <w:rsid w:val="00C87039"/>
    <w:rsid w:val="00C875F7"/>
    <w:rsid w:val="00C87A63"/>
    <w:rsid w:val="00C914C8"/>
    <w:rsid w:val="00C92626"/>
    <w:rsid w:val="00C927AF"/>
    <w:rsid w:val="00C93147"/>
    <w:rsid w:val="00C932E1"/>
    <w:rsid w:val="00C9375E"/>
    <w:rsid w:val="00C94D75"/>
    <w:rsid w:val="00C95E61"/>
    <w:rsid w:val="00C967D1"/>
    <w:rsid w:val="00C9750D"/>
    <w:rsid w:val="00C97973"/>
    <w:rsid w:val="00C97B6C"/>
    <w:rsid w:val="00CA029F"/>
    <w:rsid w:val="00CA034C"/>
    <w:rsid w:val="00CA03A4"/>
    <w:rsid w:val="00CA0568"/>
    <w:rsid w:val="00CA112E"/>
    <w:rsid w:val="00CA190F"/>
    <w:rsid w:val="00CA238D"/>
    <w:rsid w:val="00CA29D8"/>
    <w:rsid w:val="00CA2B48"/>
    <w:rsid w:val="00CA3041"/>
    <w:rsid w:val="00CA47AB"/>
    <w:rsid w:val="00CA5D64"/>
    <w:rsid w:val="00CA661B"/>
    <w:rsid w:val="00CA6A0E"/>
    <w:rsid w:val="00CA6B6A"/>
    <w:rsid w:val="00CA7346"/>
    <w:rsid w:val="00CB0325"/>
    <w:rsid w:val="00CB0721"/>
    <w:rsid w:val="00CB0871"/>
    <w:rsid w:val="00CB0DC3"/>
    <w:rsid w:val="00CB0DF4"/>
    <w:rsid w:val="00CB0FDF"/>
    <w:rsid w:val="00CB110C"/>
    <w:rsid w:val="00CB1323"/>
    <w:rsid w:val="00CB15C1"/>
    <w:rsid w:val="00CB1B82"/>
    <w:rsid w:val="00CB27BC"/>
    <w:rsid w:val="00CB2B6B"/>
    <w:rsid w:val="00CB2D52"/>
    <w:rsid w:val="00CB35AA"/>
    <w:rsid w:val="00CB372B"/>
    <w:rsid w:val="00CB3C14"/>
    <w:rsid w:val="00CB421E"/>
    <w:rsid w:val="00CB533B"/>
    <w:rsid w:val="00CB5427"/>
    <w:rsid w:val="00CB56B4"/>
    <w:rsid w:val="00CB5B11"/>
    <w:rsid w:val="00CB5FF2"/>
    <w:rsid w:val="00CB67FE"/>
    <w:rsid w:val="00CB7589"/>
    <w:rsid w:val="00CC05EF"/>
    <w:rsid w:val="00CC0A51"/>
    <w:rsid w:val="00CC11FA"/>
    <w:rsid w:val="00CC15A3"/>
    <w:rsid w:val="00CC3DB7"/>
    <w:rsid w:val="00CC446A"/>
    <w:rsid w:val="00CC4BDE"/>
    <w:rsid w:val="00CC56E6"/>
    <w:rsid w:val="00CC6C43"/>
    <w:rsid w:val="00CD17DE"/>
    <w:rsid w:val="00CD194C"/>
    <w:rsid w:val="00CD1A1E"/>
    <w:rsid w:val="00CD23CA"/>
    <w:rsid w:val="00CD2C80"/>
    <w:rsid w:val="00CD4927"/>
    <w:rsid w:val="00CD4C0D"/>
    <w:rsid w:val="00CD4CD7"/>
    <w:rsid w:val="00CD4E65"/>
    <w:rsid w:val="00CD5633"/>
    <w:rsid w:val="00CD5993"/>
    <w:rsid w:val="00CD6631"/>
    <w:rsid w:val="00CD6876"/>
    <w:rsid w:val="00CD68C9"/>
    <w:rsid w:val="00CD6A12"/>
    <w:rsid w:val="00CE0F1B"/>
    <w:rsid w:val="00CE12C8"/>
    <w:rsid w:val="00CE1326"/>
    <w:rsid w:val="00CE148A"/>
    <w:rsid w:val="00CE1E9F"/>
    <w:rsid w:val="00CE33CE"/>
    <w:rsid w:val="00CE4568"/>
    <w:rsid w:val="00CE5DFF"/>
    <w:rsid w:val="00CE63FD"/>
    <w:rsid w:val="00CE670D"/>
    <w:rsid w:val="00CE6A1C"/>
    <w:rsid w:val="00CE7F6A"/>
    <w:rsid w:val="00CF037C"/>
    <w:rsid w:val="00CF1528"/>
    <w:rsid w:val="00CF1A03"/>
    <w:rsid w:val="00CF1AA3"/>
    <w:rsid w:val="00CF1BB3"/>
    <w:rsid w:val="00CF1C17"/>
    <w:rsid w:val="00CF22C1"/>
    <w:rsid w:val="00CF3361"/>
    <w:rsid w:val="00CF3C4C"/>
    <w:rsid w:val="00CF4823"/>
    <w:rsid w:val="00CF4B40"/>
    <w:rsid w:val="00CF5179"/>
    <w:rsid w:val="00CF6E69"/>
    <w:rsid w:val="00CF718B"/>
    <w:rsid w:val="00CF7A9D"/>
    <w:rsid w:val="00CF7C86"/>
    <w:rsid w:val="00CF7D89"/>
    <w:rsid w:val="00D00162"/>
    <w:rsid w:val="00D01183"/>
    <w:rsid w:val="00D015E5"/>
    <w:rsid w:val="00D016D9"/>
    <w:rsid w:val="00D01812"/>
    <w:rsid w:val="00D03390"/>
    <w:rsid w:val="00D04D5C"/>
    <w:rsid w:val="00D04F54"/>
    <w:rsid w:val="00D05208"/>
    <w:rsid w:val="00D05273"/>
    <w:rsid w:val="00D05D17"/>
    <w:rsid w:val="00D06928"/>
    <w:rsid w:val="00D06AE6"/>
    <w:rsid w:val="00D078A7"/>
    <w:rsid w:val="00D10735"/>
    <w:rsid w:val="00D10D68"/>
    <w:rsid w:val="00D10E91"/>
    <w:rsid w:val="00D11C40"/>
    <w:rsid w:val="00D1201F"/>
    <w:rsid w:val="00D12393"/>
    <w:rsid w:val="00D13713"/>
    <w:rsid w:val="00D13841"/>
    <w:rsid w:val="00D139A5"/>
    <w:rsid w:val="00D139FE"/>
    <w:rsid w:val="00D13FBA"/>
    <w:rsid w:val="00D1446C"/>
    <w:rsid w:val="00D149D0"/>
    <w:rsid w:val="00D14D27"/>
    <w:rsid w:val="00D16033"/>
    <w:rsid w:val="00D1626D"/>
    <w:rsid w:val="00D17242"/>
    <w:rsid w:val="00D172E2"/>
    <w:rsid w:val="00D2054C"/>
    <w:rsid w:val="00D2067B"/>
    <w:rsid w:val="00D20A57"/>
    <w:rsid w:val="00D20AD7"/>
    <w:rsid w:val="00D20AE5"/>
    <w:rsid w:val="00D21208"/>
    <w:rsid w:val="00D22439"/>
    <w:rsid w:val="00D229A2"/>
    <w:rsid w:val="00D23316"/>
    <w:rsid w:val="00D235A1"/>
    <w:rsid w:val="00D250F8"/>
    <w:rsid w:val="00D258FD"/>
    <w:rsid w:val="00D2629A"/>
    <w:rsid w:val="00D2640E"/>
    <w:rsid w:val="00D26725"/>
    <w:rsid w:val="00D26B75"/>
    <w:rsid w:val="00D27C4E"/>
    <w:rsid w:val="00D27F42"/>
    <w:rsid w:val="00D3077F"/>
    <w:rsid w:val="00D30BC6"/>
    <w:rsid w:val="00D3139C"/>
    <w:rsid w:val="00D318FA"/>
    <w:rsid w:val="00D31E88"/>
    <w:rsid w:val="00D32036"/>
    <w:rsid w:val="00D323FD"/>
    <w:rsid w:val="00D33DE1"/>
    <w:rsid w:val="00D362D0"/>
    <w:rsid w:val="00D37E30"/>
    <w:rsid w:val="00D4034C"/>
    <w:rsid w:val="00D4056F"/>
    <w:rsid w:val="00D45501"/>
    <w:rsid w:val="00D455FE"/>
    <w:rsid w:val="00D459EB"/>
    <w:rsid w:val="00D464C1"/>
    <w:rsid w:val="00D465FE"/>
    <w:rsid w:val="00D46C42"/>
    <w:rsid w:val="00D46DFD"/>
    <w:rsid w:val="00D47C92"/>
    <w:rsid w:val="00D5012D"/>
    <w:rsid w:val="00D51212"/>
    <w:rsid w:val="00D51BE9"/>
    <w:rsid w:val="00D52DEB"/>
    <w:rsid w:val="00D53097"/>
    <w:rsid w:val="00D533D4"/>
    <w:rsid w:val="00D536BD"/>
    <w:rsid w:val="00D537D9"/>
    <w:rsid w:val="00D537F2"/>
    <w:rsid w:val="00D548E8"/>
    <w:rsid w:val="00D56AC2"/>
    <w:rsid w:val="00D57062"/>
    <w:rsid w:val="00D5733F"/>
    <w:rsid w:val="00D60380"/>
    <w:rsid w:val="00D60A55"/>
    <w:rsid w:val="00D6166B"/>
    <w:rsid w:val="00D62481"/>
    <w:rsid w:val="00D62CD1"/>
    <w:rsid w:val="00D63540"/>
    <w:rsid w:val="00D6359D"/>
    <w:rsid w:val="00D63AC2"/>
    <w:rsid w:val="00D640CC"/>
    <w:rsid w:val="00D64265"/>
    <w:rsid w:val="00D64CC6"/>
    <w:rsid w:val="00D654C6"/>
    <w:rsid w:val="00D658B5"/>
    <w:rsid w:val="00D65F0A"/>
    <w:rsid w:val="00D66B8C"/>
    <w:rsid w:val="00D671D2"/>
    <w:rsid w:val="00D673A4"/>
    <w:rsid w:val="00D711F6"/>
    <w:rsid w:val="00D713A3"/>
    <w:rsid w:val="00D72577"/>
    <w:rsid w:val="00D727C3"/>
    <w:rsid w:val="00D7310D"/>
    <w:rsid w:val="00D732F8"/>
    <w:rsid w:val="00D73B2A"/>
    <w:rsid w:val="00D74AD7"/>
    <w:rsid w:val="00D74BD1"/>
    <w:rsid w:val="00D74DDA"/>
    <w:rsid w:val="00D75C6B"/>
    <w:rsid w:val="00D80BC7"/>
    <w:rsid w:val="00D80C09"/>
    <w:rsid w:val="00D80C15"/>
    <w:rsid w:val="00D81254"/>
    <w:rsid w:val="00D81614"/>
    <w:rsid w:val="00D8184F"/>
    <w:rsid w:val="00D826E7"/>
    <w:rsid w:val="00D832BB"/>
    <w:rsid w:val="00D839A6"/>
    <w:rsid w:val="00D8416E"/>
    <w:rsid w:val="00D8485E"/>
    <w:rsid w:val="00D84C91"/>
    <w:rsid w:val="00D8534B"/>
    <w:rsid w:val="00D85CAB"/>
    <w:rsid w:val="00D868D7"/>
    <w:rsid w:val="00D86BC5"/>
    <w:rsid w:val="00D87680"/>
    <w:rsid w:val="00D87E6E"/>
    <w:rsid w:val="00D90690"/>
    <w:rsid w:val="00D9163A"/>
    <w:rsid w:val="00D91E85"/>
    <w:rsid w:val="00D9267E"/>
    <w:rsid w:val="00D935E6"/>
    <w:rsid w:val="00D93658"/>
    <w:rsid w:val="00D94A47"/>
    <w:rsid w:val="00D951B7"/>
    <w:rsid w:val="00D95D4A"/>
    <w:rsid w:val="00D95E24"/>
    <w:rsid w:val="00D95F39"/>
    <w:rsid w:val="00D97CD5"/>
    <w:rsid w:val="00DA0641"/>
    <w:rsid w:val="00DA0CBE"/>
    <w:rsid w:val="00DA0EDD"/>
    <w:rsid w:val="00DA15C7"/>
    <w:rsid w:val="00DA2049"/>
    <w:rsid w:val="00DA20DE"/>
    <w:rsid w:val="00DA541F"/>
    <w:rsid w:val="00DA5482"/>
    <w:rsid w:val="00DA580B"/>
    <w:rsid w:val="00DA5AF6"/>
    <w:rsid w:val="00DA5B6A"/>
    <w:rsid w:val="00DA63E7"/>
    <w:rsid w:val="00DA709C"/>
    <w:rsid w:val="00DB0593"/>
    <w:rsid w:val="00DB093E"/>
    <w:rsid w:val="00DB0B00"/>
    <w:rsid w:val="00DB2049"/>
    <w:rsid w:val="00DB2AAA"/>
    <w:rsid w:val="00DB2BC0"/>
    <w:rsid w:val="00DB2E96"/>
    <w:rsid w:val="00DB48E8"/>
    <w:rsid w:val="00DB4FA6"/>
    <w:rsid w:val="00DB5650"/>
    <w:rsid w:val="00DC0801"/>
    <w:rsid w:val="00DC0A74"/>
    <w:rsid w:val="00DC124F"/>
    <w:rsid w:val="00DC1517"/>
    <w:rsid w:val="00DC1A6C"/>
    <w:rsid w:val="00DC1D52"/>
    <w:rsid w:val="00DC25F4"/>
    <w:rsid w:val="00DC3E26"/>
    <w:rsid w:val="00DC4229"/>
    <w:rsid w:val="00DC4633"/>
    <w:rsid w:val="00DC4F3C"/>
    <w:rsid w:val="00DC4F8D"/>
    <w:rsid w:val="00DC54D1"/>
    <w:rsid w:val="00DC60CB"/>
    <w:rsid w:val="00DC67C7"/>
    <w:rsid w:val="00DC6D67"/>
    <w:rsid w:val="00DC7B49"/>
    <w:rsid w:val="00DC7D9A"/>
    <w:rsid w:val="00DD0969"/>
    <w:rsid w:val="00DD3120"/>
    <w:rsid w:val="00DD326D"/>
    <w:rsid w:val="00DD3A2D"/>
    <w:rsid w:val="00DD4A63"/>
    <w:rsid w:val="00DD511C"/>
    <w:rsid w:val="00DD6050"/>
    <w:rsid w:val="00DD60C3"/>
    <w:rsid w:val="00DD60EB"/>
    <w:rsid w:val="00DD70C8"/>
    <w:rsid w:val="00DE113A"/>
    <w:rsid w:val="00DE176C"/>
    <w:rsid w:val="00DE284D"/>
    <w:rsid w:val="00DE28E0"/>
    <w:rsid w:val="00DE312F"/>
    <w:rsid w:val="00DE3458"/>
    <w:rsid w:val="00DE3C90"/>
    <w:rsid w:val="00DE3D05"/>
    <w:rsid w:val="00DE3F05"/>
    <w:rsid w:val="00DE42A9"/>
    <w:rsid w:val="00DE48E0"/>
    <w:rsid w:val="00DE4D18"/>
    <w:rsid w:val="00DE5616"/>
    <w:rsid w:val="00DE64FE"/>
    <w:rsid w:val="00DE6A73"/>
    <w:rsid w:val="00DE73B6"/>
    <w:rsid w:val="00DE7971"/>
    <w:rsid w:val="00DE7992"/>
    <w:rsid w:val="00DE7B8B"/>
    <w:rsid w:val="00DE7E27"/>
    <w:rsid w:val="00DF064E"/>
    <w:rsid w:val="00DF06BB"/>
    <w:rsid w:val="00DF1790"/>
    <w:rsid w:val="00DF1BAC"/>
    <w:rsid w:val="00DF256E"/>
    <w:rsid w:val="00DF36A6"/>
    <w:rsid w:val="00DF36F0"/>
    <w:rsid w:val="00DF4AC3"/>
    <w:rsid w:val="00DF4D11"/>
    <w:rsid w:val="00DF514C"/>
    <w:rsid w:val="00DF699D"/>
    <w:rsid w:val="00DF6B56"/>
    <w:rsid w:val="00DF711B"/>
    <w:rsid w:val="00DF7E39"/>
    <w:rsid w:val="00E00867"/>
    <w:rsid w:val="00E00B4B"/>
    <w:rsid w:val="00E00F60"/>
    <w:rsid w:val="00E01767"/>
    <w:rsid w:val="00E0182A"/>
    <w:rsid w:val="00E01B1D"/>
    <w:rsid w:val="00E02040"/>
    <w:rsid w:val="00E02DFA"/>
    <w:rsid w:val="00E03BC3"/>
    <w:rsid w:val="00E03E25"/>
    <w:rsid w:val="00E04D0F"/>
    <w:rsid w:val="00E04F7F"/>
    <w:rsid w:val="00E05255"/>
    <w:rsid w:val="00E064C3"/>
    <w:rsid w:val="00E06D66"/>
    <w:rsid w:val="00E07611"/>
    <w:rsid w:val="00E077E2"/>
    <w:rsid w:val="00E078A6"/>
    <w:rsid w:val="00E079CA"/>
    <w:rsid w:val="00E1203E"/>
    <w:rsid w:val="00E1296D"/>
    <w:rsid w:val="00E13589"/>
    <w:rsid w:val="00E14206"/>
    <w:rsid w:val="00E144FC"/>
    <w:rsid w:val="00E14A2E"/>
    <w:rsid w:val="00E15419"/>
    <w:rsid w:val="00E155CA"/>
    <w:rsid w:val="00E15D16"/>
    <w:rsid w:val="00E15D1F"/>
    <w:rsid w:val="00E161E6"/>
    <w:rsid w:val="00E16AC1"/>
    <w:rsid w:val="00E1737A"/>
    <w:rsid w:val="00E20050"/>
    <w:rsid w:val="00E207CD"/>
    <w:rsid w:val="00E212E0"/>
    <w:rsid w:val="00E21865"/>
    <w:rsid w:val="00E21DCA"/>
    <w:rsid w:val="00E230F6"/>
    <w:rsid w:val="00E23368"/>
    <w:rsid w:val="00E2370E"/>
    <w:rsid w:val="00E246D1"/>
    <w:rsid w:val="00E25085"/>
    <w:rsid w:val="00E25E96"/>
    <w:rsid w:val="00E25F6D"/>
    <w:rsid w:val="00E26D6A"/>
    <w:rsid w:val="00E3121C"/>
    <w:rsid w:val="00E31F9B"/>
    <w:rsid w:val="00E32979"/>
    <w:rsid w:val="00E33424"/>
    <w:rsid w:val="00E334CC"/>
    <w:rsid w:val="00E34875"/>
    <w:rsid w:val="00E358EF"/>
    <w:rsid w:val="00E35F25"/>
    <w:rsid w:val="00E36905"/>
    <w:rsid w:val="00E3722A"/>
    <w:rsid w:val="00E377F0"/>
    <w:rsid w:val="00E4000F"/>
    <w:rsid w:val="00E40F07"/>
    <w:rsid w:val="00E413A0"/>
    <w:rsid w:val="00E4230C"/>
    <w:rsid w:val="00E424F0"/>
    <w:rsid w:val="00E4465B"/>
    <w:rsid w:val="00E44A94"/>
    <w:rsid w:val="00E44C99"/>
    <w:rsid w:val="00E44DFC"/>
    <w:rsid w:val="00E4576D"/>
    <w:rsid w:val="00E45AEA"/>
    <w:rsid w:val="00E45C88"/>
    <w:rsid w:val="00E46012"/>
    <w:rsid w:val="00E46176"/>
    <w:rsid w:val="00E4761F"/>
    <w:rsid w:val="00E47C49"/>
    <w:rsid w:val="00E50417"/>
    <w:rsid w:val="00E504DA"/>
    <w:rsid w:val="00E504F6"/>
    <w:rsid w:val="00E50900"/>
    <w:rsid w:val="00E51306"/>
    <w:rsid w:val="00E5142A"/>
    <w:rsid w:val="00E51CAF"/>
    <w:rsid w:val="00E520F8"/>
    <w:rsid w:val="00E52396"/>
    <w:rsid w:val="00E533A2"/>
    <w:rsid w:val="00E534E3"/>
    <w:rsid w:val="00E53A03"/>
    <w:rsid w:val="00E53BD4"/>
    <w:rsid w:val="00E53E17"/>
    <w:rsid w:val="00E53F5B"/>
    <w:rsid w:val="00E54A47"/>
    <w:rsid w:val="00E54C8C"/>
    <w:rsid w:val="00E5512E"/>
    <w:rsid w:val="00E556FA"/>
    <w:rsid w:val="00E55744"/>
    <w:rsid w:val="00E55BD3"/>
    <w:rsid w:val="00E55DA2"/>
    <w:rsid w:val="00E569CC"/>
    <w:rsid w:val="00E60293"/>
    <w:rsid w:val="00E60765"/>
    <w:rsid w:val="00E619B3"/>
    <w:rsid w:val="00E619FC"/>
    <w:rsid w:val="00E61FAB"/>
    <w:rsid w:val="00E628CD"/>
    <w:rsid w:val="00E6290E"/>
    <w:rsid w:val="00E63922"/>
    <w:rsid w:val="00E63F9C"/>
    <w:rsid w:val="00E63FC8"/>
    <w:rsid w:val="00E641D8"/>
    <w:rsid w:val="00E64FBB"/>
    <w:rsid w:val="00E65D02"/>
    <w:rsid w:val="00E6604E"/>
    <w:rsid w:val="00E672A8"/>
    <w:rsid w:val="00E6767A"/>
    <w:rsid w:val="00E67BD5"/>
    <w:rsid w:val="00E7023B"/>
    <w:rsid w:val="00E708D4"/>
    <w:rsid w:val="00E709E6"/>
    <w:rsid w:val="00E70A0A"/>
    <w:rsid w:val="00E71665"/>
    <w:rsid w:val="00E71BCB"/>
    <w:rsid w:val="00E71E76"/>
    <w:rsid w:val="00E727E6"/>
    <w:rsid w:val="00E72905"/>
    <w:rsid w:val="00E729CC"/>
    <w:rsid w:val="00E72D84"/>
    <w:rsid w:val="00E72D9D"/>
    <w:rsid w:val="00E72F2A"/>
    <w:rsid w:val="00E734C4"/>
    <w:rsid w:val="00E737E1"/>
    <w:rsid w:val="00E73FF5"/>
    <w:rsid w:val="00E7548D"/>
    <w:rsid w:val="00E76110"/>
    <w:rsid w:val="00E761EA"/>
    <w:rsid w:val="00E779C3"/>
    <w:rsid w:val="00E802CA"/>
    <w:rsid w:val="00E80DC0"/>
    <w:rsid w:val="00E81FBF"/>
    <w:rsid w:val="00E82282"/>
    <w:rsid w:val="00E82F4C"/>
    <w:rsid w:val="00E842B9"/>
    <w:rsid w:val="00E844C8"/>
    <w:rsid w:val="00E85593"/>
    <w:rsid w:val="00E85832"/>
    <w:rsid w:val="00E8586E"/>
    <w:rsid w:val="00E85E7A"/>
    <w:rsid w:val="00E86CAB"/>
    <w:rsid w:val="00E876DD"/>
    <w:rsid w:val="00E87989"/>
    <w:rsid w:val="00E8799B"/>
    <w:rsid w:val="00E91B90"/>
    <w:rsid w:val="00E91CED"/>
    <w:rsid w:val="00E92A43"/>
    <w:rsid w:val="00E92A47"/>
    <w:rsid w:val="00E940D8"/>
    <w:rsid w:val="00E945FB"/>
    <w:rsid w:val="00E94A00"/>
    <w:rsid w:val="00E95B4E"/>
    <w:rsid w:val="00E97E5B"/>
    <w:rsid w:val="00EA0003"/>
    <w:rsid w:val="00EA147C"/>
    <w:rsid w:val="00EA1E1D"/>
    <w:rsid w:val="00EA1E9D"/>
    <w:rsid w:val="00EA234A"/>
    <w:rsid w:val="00EA3473"/>
    <w:rsid w:val="00EA43DA"/>
    <w:rsid w:val="00EA4465"/>
    <w:rsid w:val="00EA4BED"/>
    <w:rsid w:val="00EA55BF"/>
    <w:rsid w:val="00EA5AAE"/>
    <w:rsid w:val="00EA7017"/>
    <w:rsid w:val="00EA768F"/>
    <w:rsid w:val="00EB0587"/>
    <w:rsid w:val="00EB0A10"/>
    <w:rsid w:val="00EB0C3B"/>
    <w:rsid w:val="00EB20C2"/>
    <w:rsid w:val="00EB5B81"/>
    <w:rsid w:val="00EB6364"/>
    <w:rsid w:val="00EB6E92"/>
    <w:rsid w:val="00EB7193"/>
    <w:rsid w:val="00EC0616"/>
    <w:rsid w:val="00EC0914"/>
    <w:rsid w:val="00EC0A71"/>
    <w:rsid w:val="00EC115D"/>
    <w:rsid w:val="00EC1310"/>
    <w:rsid w:val="00EC16E8"/>
    <w:rsid w:val="00EC2071"/>
    <w:rsid w:val="00EC2C25"/>
    <w:rsid w:val="00EC31CF"/>
    <w:rsid w:val="00EC4138"/>
    <w:rsid w:val="00EC49FC"/>
    <w:rsid w:val="00EC4C31"/>
    <w:rsid w:val="00EC4FA5"/>
    <w:rsid w:val="00EC52EC"/>
    <w:rsid w:val="00EC6932"/>
    <w:rsid w:val="00EC6DAA"/>
    <w:rsid w:val="00EC7781"/>
    <w:rsid w:val="00EC784C"/>
    <w:rsid w:val="00EC7B57"/>
    <w:rsid w:val="00ED03FE"/>
    <w:rsid w:val="00ED043B"/>
    <w:rsid w:val="00ED0C30"/>
    <w:rsid w:val="00ED11E6"/>
    <w:rsid w:val="00ED12EF"/>
    <w:rsid w:val="00ED164F"/>
    <w:rsid w:val="00ED168C"/>
    <w:rsid w:val="00ED18B3"/>
    <w:rsid w:val="00ED216B"/>
    <w:rsid w:val="00ED22B2"/>
    <w:rsid w:val="00ED2AAF"/>
    <w:rsid w:val="00ED2D25"/>
    <w:rsid w:val="00ED2F72"/>
    <w:rsid w:val="00ED2FB3"/>
    <w:rsid w:val="00ED36EE"/>
    <w:rsid w:val="00ED3DA0"/>
    <w:rsid w:val="00ED4F61"/>
    <w:rsid w:val="00ED5192"/>
    <w:rsid w:val="00ED558C"/>
    <w:rsid w:val="00ED6591"/>
    <w:rsid w:val="00ED67C4"/>
    <w:rsid w:val="00ED6D3F"/>
    <w:rsid w:val="00ED72C1"/>
    <w:rsid w:val="00ED739C"/>
    <w:rsid w:val="00EE0962"/>
    <w:rsid w:val="00EE09FA"/>
    <w:rsid w:val="00EE206A"/>
    <w:rsid w:val="00EE2D79"/>
    <w:rsid w:val="00EE3C78"/>
    <w:rsid w:val="00EE441F"/>
    <w:rsid w:val="00EE57FB"/>
    <w:rsid w:val="00EE62CB"/>
    <w:rsid w:val="00EE73F3"/>
    <w:rsid w:val="00EE7F6F"/>
    <w:rsid w:val="00EF1CCA"/>
    <w:rsid w:val="00EF1DDD"/>
    <w:rsid w:val="00EF1E4D"/>
    <w:rsid w:val="00EF2300"/>
    <w:rsid w:val="00EF2695"/>
    <w:rsid w:val="00EF2C4F"/>
    <w:rsid w:val="00EF2E99"/>
    <w:rsid w:val="00EF37E7"/>
    <w:rsid w:val="00EF3A7C"/>
    <w:rsid w:val="00EF41B3"/>
    <w:rsid w:val="00EF44FF"/>
    <w:rsid w:val="00EF49DF"/>
    <w:rsid w:val="00EF4A0C"/>
    <w:rsid w:val="00EF4CF0"/>
    <w:rsid w:val="00EF4E7A"/>
    <w:rsid w:val="00EF4F73"/>
    <w:rsid w:val="00EF521D"/>
    <w:rsid w:val="00EF56BD"/>
    <w:rsid w:val="00EF5740"/>
    <w:rsid w:val="00EF6902"/>
    <w:rsid w:val="00EF6F14"/>
    <w:rsid w:val="00EF72E7"/>
    <w:rsid w:val="00F001B3"/>
    <w:rsid w:val="00F01E87"/>
    <w:rsid w:val="00F020C0"/>
    <w:rsid w:val="00F02C55"/>
    <w:rsid w:val="00F036A8"/>
    <w:rsid w:val="00F03A41"/>
    <w:rsid w:val="00F04C5C"/>
    <w:rsid w:val="00F05023"/>
    <w:rsid w:val="00F055F0"/>
    <w:rsid w:val="00F05A00"/>
    <w:rsid w:val="00F07315"/>
    <w:rsid w:val="00F1005A"/>
    <w:rsid w:val="00F10430"/>
    <w:rsid w:val="00F1056F"/>
    <w:rsid w:val="00F1175E"/>
    <w:rsid w:val="00F1226D"/>
    <w:rsid w:val="00F1242B"/>
    <w:rsid w:val="00F12C10"/>
    <w:rsid w:val="00F1365C"/>
    <w:rsid w:val="00F152EB"/>
    <w:rsid w:val="00F15AC1"/>
    <w:rsid w:val="00F1773A"/>
    <w:rsid w:val="00F17BF4"/>
    <w:rsid w:val="00F20B15"/>
    <w:rsid w:val="00F20C30"/>
    <w:rsid w:val="00F21AFC"/>
    <w:rsid w:val="00F21BFA"/>
    <w:rsid w:val="00F22852"/>
    <w:rsid w:val="00F22E5B"/>
    <w:rsid w:val="00F240FD"/>
    <w:rsid w:val="00F261F7"/>
    <w:rsid w:val="00F268B6"/>
    <w:rsid w:val="00F2696F"/>
    <w:rsid w:val="00F26AAC"/>
    <w:rsid w:val="00F27BB4"/>
    <w:rsid w:val="00F27DB2"/>
    <w:rsid w:val="00F31213"/>
    <w:rsid w:val="00F3147E"/>
    <w:rsid w:val="00F31F99"/>
    <w:rsid w:val="00F320E9"/>
    <w:rsid w:val="00F32CAB"/>
    <w:rsid w:val="00F333DD"/>
    <w:rsid w:val="00F335DC"/>
    <w:rsid w:val="00F335FC"/>
    <w:rsid w:val="00F34DF2"/>
    <w:rsid w:val="00F3551D"/>
    <w:rsid w:val="00F35A80"/>
    <w:rsid w:val="00F36B3B"/>
    <w:rsid w:val="00F3707C"/>
    <w:rsid w:val="00F3745D"/>
    <w:rsid w:val="00F415A7"/>
    <w:rsid w:val="00F41AE1"/>
    <w:rsid w:val="00F41BFB"/>
    <w:rsid w:val="00F41D42"/>
    <w:rsid w:val="00F41F96"/>
    <w:rsid w:val="00F41F9D"/>
    <w:rsid w:val="00F42593"/>
    <w:rsid w:val="00F42D3B"/>
    <w:rsid w:val="00F430C0"/>
    <w:rsid w:val="00F436EE"/>
    <w:rsid w:val="00F46505"/>
    <w:rsid w:val="00F46B03"/>
    <w:rsid w:val="00F47CDF"/>
    <w:rsid w:val="00F50198"/>
    <w:rsid w:val="00F50671"/>
    <w:rsid w:val="00F509EC"/>
    <w:rsid w:val="00F50EBF"/>
    <w:rsid w:val="00F524B3"/>
    <w:rsid w:val="00F52EB8"/>
    <w:rsid w:val="00F5345F"/>
    <w:rsid w:val="00F5371E"/>
    <w:rsid w:val="00F547A0"/>
    <w:rsid w:val="00F55120"/>
    <w:rsid w:val="00F568E6"/>
    <w:rsid w:val="00F57230"/>
    <w:rsid w:val="00F57887"/>
    <w:rsid w:val="00F60C12"/>
    <w:rsid w:val="00F60DA5"/>
    <w:rsid w:val="00F60DAE"/>
    <w:rsid w:val="00F63033"/>
    <w:rsid w:val="00F64559"/>
    <w:rsid w:val="00F6455A"/>
    <w:rsid w:val="00F64A26"/>
    <w:rsid w:val="00F64DBB"/>
    <w:rsid w:val="00F65736"/>
    <w:rsid w:val="00F668A5"/>
    <w:rsid w:val="00F67272"/>
    <w:rsid w:val="00F6749E"/>
    <w:rsid w:val="00F67A0A"/>
    <w:rsid w:val="00F707E4"/>
    <w:rsid w:val="00F70ABB"/>
    <w:rsid w:val="00F7127E"/>
    <w:rsid w:val="00F71938"/>
    <w:rsid w:val="00F7273C"/>
    <w:rsid w:val="00F72BB2"/>
    <w:rsid w:val="00F738CB"/>
    <w:rsid w:val="00F7443F"/>
    <w:rsid w:val="00F747EC"/>
    <w:rsid w:val="00F74F4F"/>
    <w:rsid w:val="00F7550C"/>
    <w:rsid w:val="00F76249"/>
    <w:rsid w:val="00F7690D"/>
    <w:rsid w:val="00F76962"/>
    <w:rsid w:val="00F77233"/>
    <w:rsid w:val="00F81720"/>
    <w:rsid w:val="00F818B7"/>
    <w:rsid w:val="00F8205E"/>
    <w:rsid w:val="00F824DD"/>
    <w:rsid w:val="00F83437"/>
    <w:rsid w:val="00F83934"/>
    <w:rsid w:val="00F84380"/>
    <w:rsid w:val="00F8481E"/>
    <w:rsid w:val="00F85FCA"/>
    <w:rsid w:val="00F86A08"/>
    <w:rsid w:val="00F86C3C"/>
    <w:rsid w:val="00F87EB0"/>
    <w:rsid w:val="00F901F9"/>
    <w:rsid w:val="00F90B86"/>
    <w:rsid w:val="00F90EA5"/>
    <w:rsid w:val="00F90F60"/>
    <w:rsid w:val="00F9102B"/>
    <w:rsid w:val="00F91423"/>
    <w:rsid w:val="00F916FF"/>
    <w:rsid w:val="00F9195A"/>
    <w:rsid w:val="00F91BDE"/>
    <w:rsid w:val="00F92023"/>
    <w:rsid w:val="00F922BC"/>
    <w:rsid w:val="00F925C5"/>
    <w:rsid w:val="00F94AA8"/>
    <w:rsid w:val="00F95025"/>
    <w:rsid w:val="00F975D2"/>
    <w:rsid w:val="00FA14CF"/>
    <w:rsid w:val="00FA1977"/>
    <w:rsid w:val="00FA1A54"/>
    <w:rsid w:val="00FA25BC"/>
    <w:rsid w:val="00FA2B00"/>
    <w:rsid w:val="00FA2DEF"/>
    <w:rsid w:val="00FA335D"/>
    <w:rsid w:val="00FA3480"/>
    <w:rsid w:val="00FA4149"/>
    <w:rsid w:val="00FA4471"/>
    <w:rsid w:val="00FA4B21"/>
    <w:rsid w:val="00FA50A0"/>
    <w:rsid w:val="00FA75F6"/>
    <w:rsid w:val="00FA7717"/>
    <w:rsid w:val="00FA78DE"/>
    <w:rsid w:val="00FA7D90"/>
    <w:rsid w:val="00FB06EE"/>
    <w:rsid w:val="00FB1DD6"/>
    <w:rsid w:val="00FB22C8"/>
    <w:rsid w:val="00FB23C9"/>
    <w:rsid w:val="00FB252D"/>
    <w:rsid w:val="00FB31D1"/>
    <w:rsid w:val="00FB3ECF"/>
    <w:rsid w:val="00FB47F1"/>
    <w:rsid w:val="00FB4B30"/>
    <w:rsid w:val="00FB5F3D"/>
    <w:rsid w:val="00FB679F"/>
    <w:rsid w:val="00FB7343"/>
    <w:rsid w:val="00FB735C"/>
    <w:rsid w:val="00FB7B9D"/>
    <w:rsid w:val="00FB83C5"/>
    <w:rsid w:val="00FC13E2"/>
    <w:rsid w:val="00FC16A2"/>
    <w:rsid w:val="00FC1C69"/>
    <w:rsid w:val="00FC252E"/>
    <w:rsid w:val="00FC33F7"/>
    <w:rsid w:val="00FC35F6"/>
    <w:rsid w:val="00FC38E4"/>
    <w:rsid w:val="00FC3B68"/>
    <w:rsid w:val="00FC4CB8"/>
    <w:rsid w:val="00FC587A"/>
    <w:rsid w:val="00FC58FE"/>
    <w:rsid w:val="00FC5FE7"/>
    <w:rsid w:val="00FC6731"/>
    <w:rsid w:val="00FC7D8D"/>
    <w:rsid w:val="00FD014E"/>
    <w:rsid w:val="00FD0919"/>
    <w:rsid w:val="00FD0AB9"/>
    <w:rsid w:val="00FD1827"/>
    <w:rsid w:val="00FD1998"/>
    <w:rsid w:val="00FD32BA"/>
    <w:rsid w:val="00FD409D"/>
    <w:rsid w:val="00FD491D"/>
    <w:rsid w:val="00FD4A00"/>
    <w:rsid w:val="00FD4F07"/>
    <w:rsid w:val="00FD5595"/>
    <w:rsid w:val="00FD5E53"/>
    <w:rsid w:val="00FD6619"/>
    <w:rsid w:val="00FD6B42"/>
    <w:rsid w:val="00FD6CAA"/>
    <w:rsid w:val="00FD6EA4"/>
    <w:rsid w:val="00FD7268"/>
    <w:rsid w:val="00FD7FA7"/>
    <w:rsid w:val="00FE0CD0"/>
    <w:rsid w:val="00FE1001"/>
    <w:rsid w:val="00FE1B00"/>
    <w:rsid w:val="00FE1B08"/>
    <w:rsid w:val="00FE2702"/>
    <w:rsid w:val="00FE28B6"/>
    <w:rsid w:val="00FE2E63"/>
    <w:rsid w:val="00FE3140"/>
    <w:rsid w:val="00FE392F"/>
    <w:rsid w:val="00FE39DF"/>
    <w:rsid w:val="00FE3B61"/>
    <w:rsid w:val="00FE5095"/>
    <w:rsid w:val="00FE55E3"/>
    <w:rsid w:val="00FE596D"/>
    <w:rsid w:val="00FE59AC"/>
    <w:rsid w:val="00FE6DBC"/>
    <w:rsid w:val="00FE7657"/>
    <w:rsid w:val="00FE7A10"/>
    <w:rsid w:val="00FF0019"/>
    <w:rsid w:val="00FF0328"/>
    <w:rsid w:val="00FF0767"/>
    <w:rsid w:val="00FF09AF"/>
    <w:rsid w:val="00FF1B2E"/>
    <w:rsid w:val="00FF1EFC"/>
    <w:rsid w:val="00FF3668"/>
    <w:rsid w:val="00FF3D84"/>
    <w:rsid w:val="00FF46B6"/>
    <w:rsid w:val="00FF4A81"/>
    <w:rsid w:val="00FF577A"/>
    <w:rsid w:val="00FF6D74"/>
    <w:rsid w:val="00FF7197"/>
    <w:rsid w:val="00FF7D99"/>
    <w:rsid w:val="01046CB2"/>
    <w:rsid w:val="01473CF2"/>
    <w:rsid w:val="019FC7F0"/>
    <w:rsid w:val="01BC53EE"/>
    <w:rsid w:val="01C6D12A"/>
    <w:rsid w:val="01D28FDD"/>
    <w:rsid w:val="01ECBDD9"/>
    <w:rsid w:val="01F45555"/>
    <w:rsid w:val="01FA850C"/>
    <w:rsid w:val="01FF2011"/>
    <w:rsid w:val="02004F01"/>
    <w:rsid w:val="0210171A"/>
    <w:rsid w:val="0218BF3C"/>
    <w:rsid w:val="02377301"/>
    <w:rsid w:val="0271BE21"/>
    <w:rsid w:val="02845EA4"/>
    <w:rsid w:val="0291601C"/>
    <w:rsid w:val="02A82871"/>
    <w:rsid w:val="02ADF075"/>
    <w:rsid w:val="02B58620"/>
    <w:rsid w:val="02DB5399"/>
    <w:rsid w:val="030A88F6"/>
    <w:rsid w:val="033AA14A"/>
    <w:rsid w:val="03513EBD"/>
    <w:rsid w:val="0364D732"/>
    <w:rsid w:val="0369CA92"/>
    <w:rsid w:val="037066E2"/>
    <w:rsid w:val="037C0656"/>
    <w:rsid w:val="03871F54"/>
    <w:rsid w:val="03A4A30E"/>
    <w:rsid w:val="03AE7E54"/>
    <w:rsid w:val="03D8E978"/>
    <w:rsid w:val="042B69D2"/>
    <w:rsid w:val="042C6CEF"/>
    <w:rsid w:val="0435EE0C"/>
    <w:rsid w:val="0438BB71"/>
    <w:rsid w:val="0442CBC7"/>
    <w:rsid w:val="04564417"/>
    <w:rsid w:val="04694FEE"/>
    <w:rsid w:val="046AE385"/>
    <w:rsid w:val="049B6CDC"/>
    <w:rsid w:val="049F1C17"/>
    <w:rsid w:val="04C43A4F"/>
    <w:rsid w:val="04CA5640"/>
    <w:rsid w:val="04EA3C80"/>
    <w:rsid w:val="04F47497"/>
    <w:rsid w:val="04FC76C5"/>
    <w:rsid w:val="050316E2"/>
    <w:rsid w:val="0524025D"/>
    <w:rsid w:val="0529F22C"/>
    <w:rsid w:val="055A112D"/>
    <w:rsid w:val="056BABDB"/>
    <w:rsid w:val="057D4B16"/>
    <w:rsid w:val="0589461A"/>
    <w:rsid w:val="05B9EFC4"/>
    <w:rsid w:val="05BACD4F"/>
    <w:rsid w:val="05CD6151"/>
    <w:rsid w:val="05D018E4"/>
    <w:rsid w:val="05D22129"/>
    <w:rsid w:val="05DAE93F"/>
    <w:rsid w:val="0605E99D"/>
    <w:rsid w:val="060ED17B"/>
    <w:rsid w:val="06AA3A53"/>
    <w:rsid w:val="06C0272A"/>
    <w:rsid w:val="06D16244"/>
    <w:rsid w:val="06EAEF05"/>
    <w:rsid w:val="06F4BC10"/>
    <w:rsid w:val="071D1786"/>
    <w:rsid w:val="0730E213"/>
    <w:rsid w:val="07599149"/>
    <w:rsid w:val="075D4860"/>
    <w:rsid w:val="076DDF7E"/>
    <w:rsid w:val="0783FF15"/>
    <w:rsid w:val="07842189"/>
    <w:rsid w:val="07916452"/>
    <w:rsid w:val="07AC0FFB"/>
    <w:rsid w:val="07BBD21E"/>
    <w:rsid w:val="07E54FCB"/>
    <w:rsid w:val="0802111A"/>
    <w:rsid w:val="08189C05"/>
    <w:rsid w:val="082C772D"/>
    <w:rsid w:val="086FD482"/>
    <w:rsid w:val="08769AF3"/>
    <w:rsid w:val="087ABB4B"/>
    <w:rsid w:val="08836D39"/>
    <w:rsid w:val="088DB570"/>
    <w:rsid w:val="089EBF87"/>
    <w:rsid w:val="08A0C981"/>
    <w:rsid w:val="08C73800"/>
    <w:rsid w:val="08E25697"/>
    <w:rsid w:val="08FCE98E"/>
    <w:rsid w:val="09222584"/>
    <w:rsid w:val="0956E492"/>
    <w:rsid w:val="095A9C61"/>
    <w:rsid w:val="0966E518"/>
    <w:rsid w:val="096B1033"/>
    <w:rsid w:val="097463D1"/>
    <w:rsid w:val="097BC79E"/>
    <w:rsid w:val="09C0997B"/>
    <w:rsid w:val="09CDE81E"/>
    <w:rsid w:val="0A041CFF"/>
    <w:rsid w:val="0A05BBC3"/>
    <w:rsid w:val="0A11B9DA"/>
    <w:rsid w:val="0A126B54"/>
    <w:rsid w:val="0A24748E"/>
    <w:rsid w:val="0A4F9FB3"/>
    <w:rsid w:val="0A6C1A80"/>
    <w:rsid w:val="0A88A1AC"/>
    <w:rsid w:val="0AB2D699"/>
    <w:rsid w:val="0AFE61E3"/>
    <w:rsid w:val="0AFFFF4E"/>
    <w:rsid w:val="0B0BB355"/>
    <w:rsid w:val="0B0F74B8"/>
    <w:rsid w:val="0B18BE59"/>
    <w:rsid w:val="0B1C5A94"/>
    <w:rsid w:val="0B4C1D65"/>
    <w:rsid w:val="0B5633AC"/>
    <w:rsid w:val="0B7FA2C1"/>
    <w:rsid w:val="0BC0429F"/>
    <w:rsid w:val="0BC48FDC"/>
    <w:rsid w:val="0BDB11EB"/>
    <w:rsid w:val="0BFD0BF4"/>
    <w:rsid w:val="0C062A44"/>
    <w:rsid w:val="0C3F8FFC"/>
    <w:rsid w:val="0C5F74AD"/>
    <w:rsid w:val="0C6147EF"/>
    <w:rsid w:val="0C9A3244"/>
    <w:rsid w:val="0C9BCFAF"/>
    <w:rsid w:val="0CA35793"/>
    <w:rsid w:val="0CB4B8DC"/>
    <w:rsid w:val="0CB5C935"/>
    <w:rsid w:val="0CBF0817"/>
    <w:rsid w:val="0CC1EB0F"/>
    <w:rsid w:val="0D1418FA"/>
    <w:rsid w:val="0D20E745"/>
    <w:rsid w:val="0D3D236D"/>
    <w:rsid w:val="0D4665FC"/>
    <w:rsid w:val="0D6A6F84"/>
    <w:rsid w:val="0D8D5CFB"/>
    <w:rsid w:val="0DC0DEB3"/>
    <w:rsid w:val="0DCB3B45"/>
    <w:rsid w:val="0DE5BC96"/>
    <w:rsid w:val="0DFA0676"/>
    <w:rsid w:val="0E092FA1"/>
    <w:rsid w:val="0E0C6124"/>
    <w:rsid w:val="0E1A847A"/>
    <w:rsid w:val="0E1EA225"/>
    <w:rsid w:val="0E27F8D0"/>
    <w:rsid w:val="0E2CE337"/>
    <w:rsid w:val="0E33719D"/>
    <w:rsid w:val="0E3CCB0F"/>
    <w:rsid w:val="0E50C53E"/>
    <w:rsid w:val="0E53BBAE"/>
    <w:rsid w:val="0E5B8217"/>
    <w:rsid w:val="0E672D48"/>
    <w:rsid w:val="0E8B74F1"/>
    <w:rsid w:val="0EA271E3"/>
    <w:rsid w:val="0ED2C0B9"/>
    <w:rsid w:val="0EDC5A0A"/>
    <w:rsid w:val="0F170C37"/>
    <w:rsid w:val="0F3DC78D"/>
    <w:rsid w:val="0F48A71E"/>
    <w:rsid w:val="0F59C631"/>
    <w:rsid w:val="0F6137C0"/>
    <w:rsid w:val="0F619C67"/>
    <w:rsid w:val="0F7FC3F0"/>
    <w:rsid w:val="0F800132"/>
    <w:rsid w:val="0F86BE29"/>
    <w:rsid w:val="0FAC2B92"/>
    <w:rsid w:val="0FAE2DA4"/>
    <w:rsid w:val="0FCE3446"/>
    <w:rsid w:val="101EE0BB"/>
    <w:rsid w:val="102F31DD"/>
    <w:rsid w:val="1030F845"/>
    <w:rsid w:val="1056CAB8"/>
    <w:rsid w:val="1070CCFC"/>
    <w:rsid w:val="1074F14E"/>
    <w:rsid w:val="10AA7139"/>
    <w:rsid w:val="10CD447E"/>
    <w:rsid w:val="10FADA3B"/>
    <w:rsid w:val="1107544B"/>
    <w:rsid w:val="11675447"/>
    <w:rsid w:val="116DD4A0"/>
    <w:rsid w:val="117C732E"/>
    <w:rsid w:val="11AE328E"/>
    <w:rsid w:val="11B46E7D"/>
    <w:rsid w:val="11DB73C7"/>
    <w:rsid w:val="12088838"/>
    <w:rsid w:val="121C06D1"/>
    <w:rsid w:val="12874E5E"/>
    <w:rsid w:val="129B71A4"/>
    <w:rsid w:val="12EEECD9"/>
    <w:rsid w:val="132A31C8"/>
    <w:rsid w:val="1336642A"/>
    <w:rsid w:val="1348E1A2"/>
    <w:rsid w:val="13532F50"/>
    <w:rsid w:val="13666DF8"/>
    <w:rsid w:val="137D6A4B"/>
    <w:rsid w:val="137DE3B2"/>
    <w:rsid w:val="1398A254"/>
    <w:rsid w:val="13F22143"/>
    <w:rsid w:val="13FE6F7F"/>
    <w:rsid w:val="14240A27"/>
    <w:rsid w:val="142B3E1B"/>
    <w:rsid w:val="143C4331"/>
    <w:rsid w:val="144F80DE"/>
    <w:rsid w:val="1471F448"/>
    <w:rsid w:val="1479D1EB"/>
    <w:rsid w:val="148F6D21"/>
    <w:rsid w:val="1493CE2E"/>
    <w:rsid w:val="14AA914D"/>
    <w:rsid w:val="14E1E055"/>
    <w:rsid w:val="14FAB675"/>
    <w:rsid w:val="151E65AB"/>
    <w:rsid w:val="15498061"/>
    <w:rsid w:val="1582AB1A"/>
    <w:rsid w:val="15938502"/>
    <w:rsid w:val="159B98D4"/>
    <w:rsid w:val="15C0E859"/>
    <w:rsid w:val="15C14950"/>
    <w:rsid w:val="15D71678"/>
    <w:rsid w:val="1615D51D"/>
    <w:rsid w:val="161B047C"/>
    <w:rsid w:val="1629F325"/>
    <w:rsid w:val="162B5CB7"/>
    <w:rsid w:val="166F17FF"/>
    <w:rsid w:val="167EDF92"/>
    <w:rsid w:val="1687C1A2"/>
    <w:rsid w:val="168E8F1A"/>
    <w:rsid w:val="16A366DE"/>
    <w:rsid w:val="16A37451"/>
    <w:rsid w:val="16A3D036"/>
    <w:rsid w:val="16B14396"/>
    <w:rsid w:val="16B2CE8F"/>
    <w:rsid w:val="16C735A7"/>
    <w:rsid w:val="16D0CDB8"/>
    <w:rsid w:val="16F1A373"/>
    <w:rsid w:val="1701BCB1"/>
    <w:rsid w:val="170EC1D1"/>
    <w:rsid w:val="170F9318"/>
    <w:rsid w:val="173751A4"/>
    <w:rsid w:val="173E9444"/>
    <w:rsid w:val="174E1189"/>
    <w:rsid w:val="17659D79"/>
    <w:rsid w:val="17673110"/>
    <w:rsid w:val="1776E57A"/>
    <w:rsid w:val="1780A210"/>
    <w:rsid w:val="1782AEC3"/>
    <w:rsid w:val="1786CFDB"/>
    <w:rsid w:val="178C0764"/>
    <w:rsid w:val="17923654"/>
    <w:rsid w:val="17925343"/>
    <w:rsid w:val="17B2B336"/>
    <w:rsid w:val="17B6A203"/>
    <w:rsid w:val="17CFBC4E"/>
    <w:rsid w:val="17D78DD3"/>
    <w:rsid w:val="17F74161"/>
    <w:rsid w:val="18074B19"/>
    <w:rsid w:val="180EA706"/>
    <w:rsid w:val="180FCE67"/>
    <w:rsid w:val="1814C8F2"/>
    <w:rsid w:val="181A3D5C"/>
    <w:rsid w:val="18218107"/>
    <w:rsid w:val="18406967"/>
    <w:rsid w:val="1894AC43"/>
    <w:rsid w:val="18A4B811"/>
    <w:rsid w:val="18C5BDA8"/>
    <w:rsid w:val="18D9CD2D"/>
    <w:rsid w:val="18D9E251"/>
    <w:rsid w:val="18E3784E"/>
    <w:rsid w:val="18E93540"/>
    <w:rsid w:val="18E9E1EA"/>
    <w:rsid w:val="19078D9E"/>
    <w:rsid w:val="1908D3AA"/>
    <w:rsid w:val="19248598"/>
    <w:rsid w:val="192ACD1D"/>
    <w:rsid w:val="197016FE"/>
    <w:rsid w:val="19748969"/>
    <w:rsid w:val="19A5F592"/>
    <w:rsid w:val="19ABE3C0"/>
    <w:rsid w:val="19BB85BB"/>
    <w:rsid w:val="19C3DD2D"/>
    <w:rsid w:val="19D3846D"/>
    <w:rsid w:val="19DEBA35"/>
    <w:rsid w:val="19E71552"/>
    <w:rsid w:val="19FB00FB"/>
    <w:rsid w:val="1A6591A7"/>
    <w:rsid w:val="1A9E34CC"/>
    <w:rsid w:val="1AC67793"/>
    <w:rsid w:val="1AFA2CD3"/>
    <w:rsid w:val="1AFC9614"/>
    <w:rsid w:val="1B0A4516"/>
    <w:rsid w:val="1B2961C0"/>
    <w:rsid w:val="1B2B2E24"/>
    <w:rsid w:val="1B360910"/>
    <w:rsid w:val="1B69B2AA"/>
    <w:rsid w:val="1B761269"/>
    <w:rsid w:val="1B97AC5F"/>
    <w:rsid w:val="1BA471AC"/>
    <w:rsid w:val="1BAC9108"/>
    <w:rsid w:val="1BC11E0C"/>
    <w:rsid w:val="1BC1F6EC"/>
    <w:rsid w:val="1BCC4D05"/>
    <w:rsid w:val="1BCF5E4B"/>
    <w:rsid w:val="1C05B054"/>
    <w:rsid w:val="1C30079A"/>
    <w:rsid w:val="1C3C4062"/>
    <w:rsid w:val="1C6751FD"/>
    <w:rsid w:val="1C7323A8"/>
    <w:rsid w:val="1C7F2CA9"/>
    <w:rsid w:val="1CA238CB"/>
    <w:rsid w:val="1CB54E3C"/>
    <w:rsid w:val="1CB83B41"/>
    <w:rsid w:val="1CC123EB"/>
    <w:rsid w:val="1CE678DF"/>
    <w:rsid w:val="1D449059"/>
    <w:rsid w:val="1D5A65FB"/>
    <w:rsid w:val="1D79CDAE"/>
    <w:rsid w:val="1D889AD6"/>
    <w:rsid w:val="1DA69328"/>
    <w:rsid w:val="1DCB4A2E"/>
    <w:rsid w:val="1DCC330F"/>
    <w:rsid w:val="1E007BB9"/>
    <w:rsid w:val="1E03225E"/>
    <w:rsid w:val="1E0E1D64"/>
    <w:rsid w:val="1E24A41C"/>
    <w:rsid w:val="1E3F4B8A"/>
    <w:rsid w:val="1E769377"/>
    <w:rsid w:val="1E773587"/>
    <w:rsid w:val="1E978026"/>
    <w:rsid w:val="1E9C7854"/>
    <w:rsid w:val="1EA00524"/>
    <w:rsid w:val="1EAA2735"/>
    <w:rsid w:val="1EAEE0D4"/>
    <w:rsid w:val="1EC6D2D7"/>
    <w:rsid w:val="1EE4915D"/>
    <w:rsid w:val="1EEABD8F"/>
    <w:rsid w:val="1F32B317"/>
    <w:rsid w:val="1F541BD6"/>
    <w:rsid w:val="1F74AB6D"/>
    <w:rsid w:val="1F7A28A9"/>
    <w:rsid w:val="1F7E6D12"/>
    <w:rsid w:val="1F8C153D"/>
    <w:rsid w:val="1FA3C194"/>
    <w:rsid w:val="1FB4CFA5"/>
    <w:rsid w:val="1FC86D2C"/>
    <w:rsid w:val="1FD3F0DC"/>
    <w:rsid w:val="1FEB14CB"/>
    <w:rsid w:val="1FF3760B"/>
    <w:rsid w:val="1FF6129E"/>
    <w:rsid w:val="200A76BF"/>
    <w:rsid w:val="200ECA41"/>
    <w:rsid w:val="202D8F0B"/>
    <w:rsid w:val="2069B344"/>
    <w:rsid w:val="20A2AE2A"/>
    <w:rsid w:val="20B380AC"/>
    <w:rsid w:val="20EA6EB8"/>
    <w:rsid w:val="20EC99C7"/>
    <w:rsid w:val="20FCDE4E"/>
    <w:rsid w:val="2119CE05"/>
    <w:rsid w:val="211C51FE"/>
    <w:rsid w:val="213BA850"/>
    <w:rsid w:val="2153CCBC"/>
    <w:rsid w:val="21A9DE1B"/>
    <w:rsid w:val="21CFB860"/>
    <w:rsid w:val="21D624C2"/>
    <w:rsid w:val="21E3E88F"/>
    <w:rsid w:val="21F2F0C8"/>
    <w:rsid w:val="22058024"/>
    <w:rsid w:val="2218788D"/>
    <w:rsid w:val="223DE393"/>
    <w:rsid w:val="225C0BF9"/>
    <w:rsid w:val="22642F36"/>
    <w:rsid w:val="2290C430"/>
    <w:rsid w:val="229323D2"/>
    <w:rsid w:val="22B1C96B"/>
    <w:rsid w:val="22B6030D"/>
    <w:rsid w:val="2317B4DB"/>
    <w:rsid w:val="23255173"/>
    <w:rsid w:val="234E00A9"/>
    <w:rsid w:val="2366E40E"/>
    <w:rsid w:val="237CC7F2"/>
    <w:rsid w:val="23D4821E"/>
    <w:rsid w:val="23F140E8"/>
    <w:rsid w:val="23F2A1F1"/>
    <w:rsid w:val="23F8A865"/>
    <w:rsid w:val="2400A751"/>
    <w:rsid w:val="240A684A"/>
    <w:rsid w:val="241626E0"/>
    <w:rsid w:val="2434EDDC"/>
    <w:rsid w:val="2459AFB2"/>
    <w:rsid w:val="245C121C"/>
    <w:rsid w:val="2471ADA9"/>
    <w:rsid w:val="248826F9"/>
    <w:rsid w:val="249516F9"/>
    <w:rsid w:val="24A3CBD5"/>
    <w:rsid w:val="24D0DB7E"/>
    <w:rsid w:val="2520B83B"/>
    <w:rsid w:val="253A3982"/>
    <w:rsid w:val="254713A3"/>
    <w:rsid w:val="255360E4"/>
    <w:rsid w:val="2591DE78"/>
    <w:rsid w:val="259759D3"/>
    <w:rsid w:val="2599C1E5"/>
    <w:rsid w:val="259BEF3B"/>
    <w:rsid w:val="259DF9E3"/>
    <w:rsid w:val="259FFE78"/>
    <w:rsid w:val="25B1A50D"/>
    <w:rsid w:val="25BC8CCC"/>
    <w:rsid w:val="25BE4482"/>
    <w:rsid w:val="25CA2D1C"/>
    <w:rsid w:val="25F81C92"/>
    <w:rsid w:val="2605CAEF"/>
    <w:rsid w:val="2623EBB2"/>
    <w:rsid w:val="26294887"/>
    <w:rsid w:val="263EA477"/>
    <w:rsid w:val="26521052"/>
    <w:rsid w:val="265C9EFD"/>
    <w:rsid w:val="2688ED39"/>
    <w:rsid w:val="268BFA5F"/>
    <w:rsid w:val="26A3E1A5"/>
    <w:rsid w:val="26CF9BE4"/>
    <w:rsid w:val="26D35A8A"/>
    <w:rsid w:val="26EF19B4"/>
    <w:rsid w:val="26FD2487"/>
    <w:rsid w:val="2721413A"/>
    <w:rsid w:val="273249C8"/>
    <w:rsid w:val="27344D11"/>
    <w:rsid w:val="274A3AD2"/>
    <w:rsid w:val="274F8D7C"/>
    <w:rsid w:val="2756E31D"/>
    <w:rsid w:val="27611ED6"/>
    <w:rsid w:val="277E1751"/>
    <w:rsid w:val="27A557FA"/>
    <w:rsid w:val="27B9755D"/>
    <w:rsid w:val="27D9D8BD"/>
    <w:rsid w:val="27E4516B"/>
    <w:rsid w:val="27F4841B"/>
    <w:rsid w:val="28223C50"/>
    <w:rsid w:val="285C1E50"/>
    <w:rsid w:val="287D2D50"/>
    <w:rsid w:val="2888B630"/>
    <w:rsid w:val="28A3B84D"/>
    <w:rsid w:val="28B0A71B"/>
    <w:rsid w:val="28CD4878"/>
    <w:rsid w:val="28F42D8E"/>
    <w:rsid w:val="29403109"/>
    <w:rsid w:val="295F55B2"/>
    <w:rsid w:val="29CDC70E"/>
    <w:rsid w:val="29E2E9A1"/>
    <w:rsid w:val="2A36C0C8"/>
    <w:rsid w:val="2A3C3BBE"/>
    <w:rsid w:val="2A3D7C1D"/>
    <w:rsid w:val="2A62443D"/>
    <w:rsid w:val="2A667E8B"/>
    <w:rsid w:val="2A76E842"/>
    <w:rsid w:val="2A99A3EF"/>
    <w:rsid w:val="2A9B51BA"/>
    <w:rsid w:val="2ABCDB50"/>
    <w:rsid w:val="2ABEC580"/>
    <w:rsid w:val="2B077354"/>
    <w:rsid w:val="2B154994"/>
    <w:rsid w:val="2B3421FE"/>
    <w:rsid w:val="2B3C9032"/>
    <w:rsid w:val="2B57D134"/>
    <w:rsid w:val="2B587B16"/>
    <w:rsid w:val="2B65CD4C"/>
    <w:rsid w:val="2B68A7A7"/>
    <w:rsid w:val="2B8B17CE"/>
    <w:rsid w:val="2BCA5D1D"/>
    <w:rsid w:val="2BE946F6"/>
    <w:rsid w:val="2BE9C5E2"/>
    <w:rsid w:val="2C19E2B7"/>
    <w:rsid w:val="2C20E691"/>
    <w:rsid w:val="2C2A5ED8"/>
    <w:rsid w:val="2C43D9B5"/>
    <w:rsid w:val="2C743B8B"/>
    <w:rsid w:val="2C88E2CB"/>
    <w:rsid w:val="2C8D0B8C"/>
    <w:rsid w:val="2C9C2078"/>
    <w:rsid w:val="2C9FDF1E"/>
    <w:rsid w:val="2CB21681"/>
    <w:rsid w:val="2CC8A6E9"/>
    <w:rsid w:val="2CD92044"/>
    <w:rsid w:val="2CEE2225"/>
    <w:rsid w:val="2D0194D7"/>
    <w:rsid w:val="2D10A59A"/>
    <w:rsid w:val="2D185F54"/>
    <w:rsid w:val="2D67FD82"/>
    <w:rsid w:val="2D9C7938"/>
    <w:rsid w:val="2DB0C582"/>
    <w:rsid w:val="2DBB70E4"/>
    <w:rsid w:val="2DBCB6F2"/>
    <w:rsid w:val="2E0B8ACF"/>
    <w:rsid w:val="2E1651CB"/>
    <w:rsid w:val="2E2114ED"/>
    <w:rsid w:val="2E284FB8"/>
    <w:rsid w:val="2E341574"/>
    <w:rsid w:val="2E4230FE"/>
    <w:rsid w:val="2E476E5C"/>
    <w:rsid w:val="2E68CD54"/>
    <w:rsid w:val="2E6F2FED"/>
    <w:rsid w:val="2E8D23C3"/>
    <w:rsid w:val="2EA2859F"/>
    <w:rsid w:val="2EDAA172"/>
    <w:rsid w:val="2EE1033C"/>
    <w:rsid w:val="2F03DA9C"/>
    <w:rsid w:val="2F1C7133"/>
    <w:rsid w:val="2F235707"/>
    <w:rsid w:val="2F388C6D"/>
    <w:rsid w:val="2F561EDB"/>
    <w:rsid w:val="2F71A6DA"/>
    <w:rsid w:val="2F874267"/>
    <w:rsid w:val="2F997A58"/>
    <w:rsid w:val="2FA02FF4"/>
    <w:rsid w:val="2FB56ED9"/>
    <w:rsid w:val="2FB659B1"/>
    <w:rsid w:val="2FBEEFF6"/>
    <w:rsid w:val="2FDD742D"/>
    <w:rsid w:val="2FF57DCE"/>
    <w:rsid w:val="300B004E"/>
    <w:rsid w:val="301C1228"/>
    <w:rsid w:val="30212F60"/>
    <w:rsid w:val="3028F424"/>
    <w:rsid w:val="302E4247"/>
    <w:rsid w:val="303136E7"/>
    <w:rsid w:val="30386C4B"/>
    <w:rsid w:val="30389E21"/>
    <w:rsid w:val="303F5CB7"/>
    <w:rsid w:val="305E98CD"/>
    <w:rsid w:val="3066AB30"/>
    <w:rsid w:val="308682A0"/>
    <w:rsid w:val="30F20CDB"/>
    <w:rsid w:val="30F457B4"/>
    <w:rsid w:val="31024314"/>
    <w:rsid w:val="3117AF28"/>
    <w:rsid w:val="312546DD"/>
    <w:rsid w:val="31536A49"/>
    <w:rsid w:val="3164D01F"/>
    <w:rsid w:val="316F1A8A"/>
    <w:rsid w:val="319B2331"/>
    <w:rsid w:val="31D2D862"/>
    <w:rsid w:val="31DD58AD"/>
    <w:rsid w:val="31EAB971"/>
    <w:rsid w:val="32598F31"/>
    <w:rsid w:val="3263AF0A"/>
    <w:rsid w:val="3276FFB8"/>
    <w:rsid w:val="327D4639"/>
    <w:rsid w:val="328B8CB3"/>
    <w:rsid w:val="328B8D77"/>
    <w:rsid w:val="32AB8793"/>
    <w:rsid w:val="32B3B26E"/>
    <w:rsid w:val="32BA4346"/>
    <w:rsid w:val="32D21739"/>
    <w:rsid w:val="32DEF1CE"/>
    <w:rsid w:val="32F9B7E6"/>
    <w:rsid w:val="33174A3A"/>
    <w:rsid w:val="335FEEBC"/>
    <w:rsid w:val="33830E4C"/>
    <w:rsid w:val="33C5BCEB"/>
    <w:rsid w:val="33CDAEE6"/>
    <w:rsid w:val="33F3FE9F"/>
    <w:rsid w:val="34024C1D"/>
    <w:rsid w:val="342AB268"/>
    <w:rsid w:val="342B5AFC"/>
    <w:rsid w:val="3437C146"/>
    <w:rsid w:val="34532BA6"/>
    <w:rsid w:val="345F3936"/>
    <w:rsid w:val="3484B602"/>
    <w:rsid w:val="3489DEB3"/>
    <w:rsid w:val="34B91307"/>
    <w:rsid w:val="34EC49B3"/>
    <w:rsid w:val="34F84310"/>
    <w:rsid w:val="351D52F1"/>
    <w:rsid w:val="355044C0"/>
    <w:rsid w:val="355C4CBD"/>
    <w:rsid w:val="356016F6"/>
    <w:rsid w:val="356048CC"/>
    <w:rsid w:val="3567AB13"/>
    <w:rsid w:val="356D6056"/>
    <w:rsid w:val="3576A6A3"/>
    <w:rsid w:val="35AEBA9C"/>
    <w:rsid w:val="35B02110"/>
    <w:rsid w:val="35B30F24"/>
    <w:rsid w:val="363F8CB8"/>
    <w:rsid w:val="364CF4D9"/>
    <w:rsid w:val="3661DB6B"/>
    <w:rsid w:val="366B03D5"/>
    <w:rsid w:val="366C57AC"/>
    <w:rsid w:val="367A6B12"/>
    <w:rsid w:val="367C47CF"/>
    <w:rsid w:val="3680A49A"/>
    <w:rsid w:val="36B51796"/>
    <w:rsid w:val="36DE6CF6"/>
    <w:rsid w:val="3775CC3E"/>
    <w:rsid w:val="3776202E"/>
    <w:rsid w:val="3777E0F8"/>
    <w:rsid w:val="378B96B1"/>
    <w:rsid w:val="37BA27CA"/>
    <w:rsid w:val="37D12518"/>
    <w:rsid w:val="37D91D51"/>
    <w:rsid w:val="38291FE9"/>
    <w:rsid w:val="38374A5D"/>
    <w:rsid w:val="38397599"/>
    <w:rsid w:val="3854F3B3"/>
    <w:rsid w:val="389284E7"/>
    <w:rsid w:val="389B36A9"/>
    <w:rsid w:val="38E30FFF"/>
    <w:rsid w:val="39292C7F"/>
    <w:rsid w:val="39433198"/>
    <w:rsid w:val="396F852F"/>
    <w:rsid w:val="3975FE8A"/>
    <w:rsid w:val="398EA0DE"/>
    <w:rsid w:val="39B1A770"/>
    <w:rsid w:val="39B923B8"/>
    <w:rsid w:val="39D8192D"/>
    <w:rsid w:val="39E0A4E6"/>
    <w:rsid w:val="3A006379"/>
    <w:rsid w:val="3A0BB49B"/>
    <w:rsid w:val="3A1C457C"/>
    <w:rsid w:val="3A42C9B7"/>
    <w:rsid w:val="3A5A4210"/>
    <w:rsid w:val="3A69BFCE"/>
    <w:rsid w:val="3A6C06D1"/>
    <w:rsid w:val="3A7589B0"/>
    <w:rsid w:val="3A85E8CF"/>
    <w:rsid w:val="3A92C803"/>
    <w:rsid w:val="3AAA9424"/>
    <w:rsid w:val="3AD715BB"/>
    <w:rsid w:val="3ADA4402"/>
    <w:rsid w:val="3AE2EA9A"/>
    <w:rsid w:val="3AE9765F"/>
    <w:rsid w:val="3B04C93D"/>
    <w:rsid w:val="3B34AB5B"/>
    <w:rsid w:val="3B3D07CF"/>
    <w:rsid w:val="3B40A444"/>
    <w:rsid w:val="3B4304C2"/>
    <w:rsid w:val="3B482D23"/>
    <w:rsid w:val="3B4EEABE"/>
    <w:rsid w:val="3B544793"/>
    <w:rsid w:val="3B642DFB"/>
    <w:rsid w:val="3B8FCE6A"/>
    <w:rsid w:val="3B9B89E4"/>
    <w:rsid w:val="3BC39A27"/>
    <w:rsid w:val="3BD42957"/>
    <w:rsid w:val="3C0078BB"/>
    <w:rsid w:val="3C08F9AF"/>
    <w:rsid w:val="3C0E89AF"/>
    <w:rsid w:val="3C2BE71F"/>
    <w:rsid w:val="3C35C44D"/>
    <w:rsid w:val="3C416C57"/>
    <w:rsid w:val="3C4C58D2"/>
    <w:rsid w:val="3C56047B"/>
    <w:rsid w:val="3C642023"/>
    <w:rsid w:val="3C646EBC"/>
    <w:rsid w:val="3C6DC568"/>
    <w:rsid w:val="3C700569"/>
    <w:rsid w:val="3CA0925A"/>
    <w:rsid w:val="3CA9C03F"/>
    <w:rsid w:val="3CC21E53"/>
    <w:rsid w:val="3CDD1103"/>
    <w:rsid w:val="3D1D4847"/>
    <w:rsid w:val="3D2632B0"/>
    <w:rsid w:val="3D359434"/>
    <w:rsid w:val="3D37081C"/>
    <w:rsid w:val="3D49E8BA"/>
    <w:rsid w:val="3D69F9EB"/>
    <w:rsid w:val="3D7CBBFA"/>
    <w:rsid w:val="3D84F60C"/>
    <w:rsid w:val="3DA4FD4F"/>
    <w:rsid w:val="3DDA6161"/>
    <w:rsid w:val="3DEFFFB9"/>
    <w:rsid w:val="3E10692A"/>
    <w:rsid w:val="3E5537E0"/>
    <w:rsid w:val="3E6744DB"/>
    <w:rsid w:val="3E7E077D"/>
    <w:rsid w:val="3E943A82"/>
    <w:rsid w:val="3F0B4788"/>
    <w:rsid w:val="3F2616EF"/>
    <w:rsid w:val="3F2CB79F"/>
    <w:rsid w:val="3F331581"/>
    <w:rsid w:val="3F4592F9"/>
    <w:rsid w:val="3F562FC7"/>
    <w:rsid w:val="3F5724F8"/>
    <w:rsid w:val="3F5D24D9"/>
    <w:rsid w:val="3F5EBE0B"/>
    <w:rsid w:val="3F8E4442"/>
    <w:rsid w:val="3FFC001B"/>
    <w:rsid w:val="400102B9"/>
    <w:rsid w:val="401FBA04"/>
    <w:rsid w:val="402CD91D"/>
    <w:rsid w:val="40B30855"/>
    <w:rsid w:val="40CE982F"/>
    <w:rsid w:val="40DE0C9E"/>
    <w:rsid w:val="41125596"/>
    <w:rsid w:val="41423326"/>
    <w:rsid w:val="41567B1F"/>
    <w:rsid w:val="415A4B7A"/>
    <w:rsid w:val="4160336B"/>
    <w:rsid w:val="416A7DD6"/>
    <w:rsid w:val="4191AB51"/>
    <w:rsid w:val="4192ED56"/>
    <w:rsid w:val="419C3BA2"/>
    <w:rsid w:val="41AC281D"/>
    <w:rsid w:val="41C01DA9"/>
    <w:rsid w:val="41C8A1AC"/>
    <w:rsid w:val="41C8A97E"/>
    <w:rsid w:val="41EFF1C6"/>
    <w:rsid w:val="41F507B6"/>
    <w:rsid w:val="421A207F"/>
    <w:rsid w:val="42441FD0"/>
    <w:rsid w:val="424E77FA"/>
    <w:rsid w:val="4268FCA4"/>
    <w:rsid w:val="426C939F"/>
    <w:rsid w:val="428972D0"/>
    <w:rsid w:val="429A8D40"/>
    <w:rsid w:val="42A01DAA"/>
    <w:rsid w:val="42A47276"/>
    <w:rsid w:val="42A8933E"/>
    <w:rsid w:val="430FCE59"/>
    <w:rsid w:val="43102660"/>
    <w:rsid w:val="434062D3"/>
    <w:rsid w:val="4349C5C6"/>
    <w:rsid w:val="43559C5A"/>
    <w:rsid w:val="437E4CB0"/>
    <w:rsid w:val="437F0D9A"/>
    <w:rsid w:val="43882A4B"/>
    <w:rsid w:val="438C7761"/>
    <w:rsid w:val="43A5B228"/>
    <w:rsid w:val="43BC5D42"/>
    <w:rsid w:val="43E1E4EC"/>
    <w:rsid w:val="4408F2D9"/>
    <w:rsid w:val="443715C3"/>
    <w:rsid w:val="4446B7D2"/>
    <w:rsid w:val="444989DF"/>
    <w:rsid w:val="448B694D"/>
    <w:rsid w:val="449513D7"/>
    <w:rsid w:val="44CFB104"/>
    <w:rsid w:val="44D504A7"/>
    <w:rsid w:val="44D87BA8"/>
    <w:rsid w:val="4500D9E6"/>
    <w:rsid w:val="45194A64"/>
    <w:rsid w:val="452AB80C"/>
    <w:rsid w:val="45456304"/>
    <w:rsid w:val="456BAB1A"/>
    <w:rsid w:val="45A53080"/>
    <w:rsid w:val="45D54E59"/>
    <w:rsid w:val="45D9CCD5"/>
    <w:rsid w:val="45E13F89"/>
    <w:rsid w:val="45F1DA0C"/>
    <w:rsid w:val="45FD3B21"/>
    <w:rsid w:val="4625884D"/>
    <w:rsid w:val="46350084"/>
    <w:rsid w:val="465723B2"/>
    <w:rsid w:val="4658203E"/>
    <w:rsid w:val="46770A17"/>
    <w:rsid w:val="46AAF805"/>
    <w:rsid w:val="46CC7CBA"/>
    <w:rsid w:val="46EA8A23"/>
    <w:rsid w:val="472890A6"/>
    <w:rsid w:val="4738A258"/>
    <w:rsid w:val="4766CA27"/>
    <w:rsid w:val="4780682A"/>
    <w:rsid w:val="478DFC24"/>
    <w:rsid w:val="479BB407"/>
    <w:rsid w:val="47A6E47F"/>
    <w:rsid w:val="47D26F14"/>
    <w:rsid w:val="481A2847"/>
    <w:rsid w:val="4841387A"/>
    <w:rsid w:val="4847589A"/>
    <w:rsid w:val="488EA601"/>
    <w:rsid w:val="48ADF271"/>
    <w:rsid w:val="48C92AAE"/>
    <w:rsid w:val="48E2B26E"/>
    <w:rsid w:val="48E56821"/>
    <w:rsid w:val="48EE3718"/>
    <w:rsid w:val="49030C7E"/>
    <w:rsid w:val="493BC474"/>
    <w:rsid w:val="49538B10"/>
    <w:rsid w:val="4960164B"/>
    <w:rsid w:val="497AF9E7"/>
    <w:rsid w:val="497C538E"/>
    <w:rsid w:val="49991977"/>
    <w:rsid w:val="49A50211"/>
    <w:rsid w:val="49C2CCEB"/>
    <w:rsid w:val="49C7E1F5"/>
    <w:rsid w:val="49CBE646"/>
    <w:rsid w:val="49D4C21A"/>
    <w:rsid w:val="49E8650D"/>
    <w:rsid w:val="49F1934C"/>
    <w:rsid w:val="4A07D450"/>
    <w:rsid w:val="4A0D59A1"/>
    <w:rsid w:val="4A15E36F"/>
    <w:rsid w:val="4A4C94A9"/>
    <w:rsid w:val="4A5298DA"/>
    <w:rsid w:val="4A53F2DD"/>
    <w:rsid w:val="4A5C5218"/>
    <w:rsid w:val="4A701DA0"/>
    <w:rsid w:val="4A77DF55"/>
    <w:rsid w:val="4A8C41CE"/>
    <w:rsid w:val="4AA2DC9E"/>
    <w:rsid w:val="4AA62ECB"/>
    <w:rsid w:val="4ACCE494"/>
    <w:rsid w:val="4B2F8D03"/>
    <w:rsid w:val="4B6D2DE4"/>
    <w:rsid w:val="4B708FBE"/>
    <w:rsid w:val="4B754623"/>
    <w:rsid w:val="4B84356E"/>
    <w:rsid w:val="4BA7AC7D"/>
    <w:rsid w:val="4BA82DA0"/>
    <w:rsid w:val="4BCD5528"/>
    <w:rsid w:val="4C117DA7"/>
    <w:rsid w:val="4C274B0A"/>
    <w:rsid w:val="4C3C12B1"/>
    <w:rsid w:val="4C41ADDB"/>
    <w:rsid w:val="4C6AD69B"/>
    <w:rsid w:val="4C9767E7"/>
    <w:rsid w:val="4CCE2A83"/>
    <w:rsid w:val="4CCEC028"/>
    <w:rsid w:val="4CD8F9FC"/>
    <w:rsid w:val="4CDBEA4B"/>
    <w:rsid w:val="4CDE8E45"/>
    <w:rsid w:val="4CEE8D0C"/>
    <w:rsid w:val="4D133C54"/>
    <w:rsid w:val="4D1D9B59"/>
    <w:rsid w:val="4D215582"/>
    <w:rsid w:val="4D28071A"/>
    <w:rsid w:val="4D3E3CB7"/>
    <w:rsid w:val="4D3E80C5"/>
    <w:rsid w:val="4D44E86B"/>
    <w:rsid w:val="4D591CD9"/>
    <w:rsid w:val="4D609C64"/>
    <w:rsid w:val="4D9B0B7F"/>
    <w:rsid w:val="4DE9B87F"/>
    <w:rsid w:val="4E2D8686"/>
    <w:rsid w:val="4E528685"/>
    <w:rsid w:val="4E81C180"/>
    <w:rsid w:val="4E8A5D6D"/>
    <w:rsid w:val="4E8B9F45"/>
    <w:rsid w:val="4EB95BED"/>
    <w:rsid w:val="4EC5E3FB"/>
    <w:rsid w:val="4ECA4094"/>
    <w:rsid w:val="4ECB86A2"/>
    <w:rsid w:val="4ED0B934"/>
    <w:rsid w:val="4ED69344"/>
    <w:rsid w:val="4EDA1683"/>
    <w:rsid w:val="4F1A5A7F"/>
    <w:rsid w:val="4F4C4597"/>
    <w:rsid w:val="4F4F533E"/>
    <w:rsid w:val="4F595D21"/>
    <w:rsid w:val="4F6BF8BE"/>
    <w:rsid w:val="4F7770E8"/>
    <w:rsid w:val="4F83654B"/>
    <w:rsid w:val="4F8885B2"/>
    <w:rsid w:val="4FACD04B"/>
    <w:rsid w:val="4FCAFDEF"/>
    <w:rsid w:val="4FD39853"/>
    <w:rsid w:val="4FDB910E"/>
    <w:rsid w:val="4FF57A23"/>
    <w:rsid w:val="4FFCE605"/>
    <w:rsid w:val="500AA671"/>
    <w:rsid w:val="502615E4"/>
    <w:rsid w:val="502F9701"/>
    <w:rsid w:val="503AF936"/>
    <w:rsid w:val="5048249D"/>
    <w:rsid w:val="5057A691"/>
    <w:rsid w:val="5058C373"/>
    <w:rsid w:val="505D2BFB"/>
    <w:rsid w:val="506610F5"/>
    <w:rsid w:val="5066198B"/>
    <w:rsid w:val="50755B29"/>
    <w:rsid w:val="50B7E6EE"/>
    <w:rsid w:val="50D14B7B"/>
    <w:rsid w:val="50D21F61"/>
    <w:rsid w:val="50E5096E"/>
    <w:rsid w:val="50F8BA1B"/>
    <w:rsid w:val="50FD4CDE"/>
    <w:rsid w:val="5111E278"/>
    <w:rsid w:val="5126F83C"/>
    <w:rsid w:val="5156C804"/>
    <w:rsid w:val="516229C5"/>
    <w:rsid w:val="5168B975"/>
    <w:rsid w:val="516E24D2"/>
    <w:rsid w:val="51735CCA"/>
    <w:rsid w:val="517D2227"/>
    <w:rsid w:val="518F591D"/>
    <w:rsid w:val="51EED25D"/>
    <w:rsid w:val="51FEBDD8"/>
    <w:rsid w:val="52063352"/>
    <w:rsid w:val="520CBA8D"/>
    <w:rsid w:val="52151187"/>
    <w:rsid w:val="526A4AFF"/>
    <w:rsid w:val="526A57E2"/>
    <w:rsid w:val="527BF41C"/>
    <w:rsid w:val="5295195E"/>
    <w:rsid w:val="52977E3C"/>
    <w:rsid w:val="5297A957"/>
    <w:rsid w:val="52E5B9DD"/>
    <w:rsid w:val="52F6F2D2"/>
    <w:rsid w:val="530C6AA4"/>
    <w:rsid w:val="5320FFBD"/>
    <w:rsid w:val="532A6EAD"/>
    <w:rsid w:val="532F8A34"/>
    <w:rsid w:val="53668952"/>
    <w:rsid w:val="5380584E"/>
    <w:rsid w:val="5385CF68"/>
    <w:rsid w:val="5395C431"/>
    <w:rsid w:val="53CD6015"/>
    <w:rsid w:val="53D5CA9D"/>
    <w:rsid w:val="53DAC101"/>
    <w:rsid w:val="53EE6592"/>
    <w:rsid w:val="53F1A290"/>
    <w:rsid w:val="53F219EE"/>
    <w:rsid w:val="53FAD0C2"/>
    <w:rsid w:val="543ED269"/>
    <w:rsid w:val="5454CBC6"/>
    <w:rsid w:val="5458A2F5"/>
    <w:rsid w:val="546FCBFA"/>
    <w:rsid w:val="549EEAB7"/>
    <w:rsid w:val="54E40BCD"/>
    <w:rsid w:val="54ED2D6A"/>
    <w:rsid w:val="5573973B"/>
    <w:rsid w:val="5599472E"/>
    <w:rsid w:val="559C5E15"/>
    <w:rsid w:val="55AB4863"/>
    <w:rsid w:val="55B5C511"/>
    <w:rsid w:val="55C07F49"/>
    <w:rsid w:val="55EA1062"/>
    <w:rsid w:val="55EE9E64"/>
    <w:rsid w:val="55F7DE25"/>
    <w:rsid w:val="56216AB9"/>
    <w:rsid w:val="5627DB97"/>
    <w:rsid w:val="5665204E"/>
    <w:rsid w:val="56752D30"/>
    <w:rsid w:val="56B2AEFC"/>
    <w:rsid w:val="56EB2646"/>
    <w:rsid w:val="56F55E10"/>
    <w:rsid w:val="56FF1C50"/>
    <w:rsid w:val="57255A3D"/>
    <w:rsid w:val="5732A498"/>
    <w:rsid w:val="57451C48"/>
    <w:rsid w:val="57546224"/>
    <w:rsid w:val="5756F1DA"/>
    <w:rsid w:val="576A9529"/>
    <w:rsid w:val="57A7FF89"/>
    <w:rsid w:val="57EAB477"/>
    <w:rsid w:val="581D5216"/>
    <w:rsid w:val="582CD36A"/>
    <w:rsid w:val="58435FBA"/>
    <w:rsid w:val="587122DA"/>
    <w:rsid w:val="5884DD9E"/>
    <w:rsid w:val="588D3CB0"/>
    <w:rsid w:val="58C95422"/>
    <w:rsid w:val="58D80742"/>
    <w:rsid w:val="58DAC9C9"/>
    <w:rsid w:val="58E36E76"/>
    <w:rsid w:val="58F9712B"/>
    <w:rsid w:val="5903CC00"/>
    <w:rsid w:val="5909CE3B"/>
    <w:rsid w:val="5926447E"/>
    <w:rsid w:val="592F31DF"/>
    <w:rsid w:val="5943CFEA"/>
    <w:rsid w:val="59755334"/>
    <w:rsid w:val="59806F6C"/>
    <w:rsid w:val="59C0A317"/>
    <w:rsid w:val="59C3872B"/>
    <w:rsid w:val="59D9A075"/>
    <w:rsid w:val="59DB90E1"/>
    <w:rsid w:val="59DF02EE"/>
    <w:rsid w:val="59F027D2"/>
    <w:rsid w:val="59F68A3E"/>
    <w:rsid w:val="5A072D9D"/>
    <w:rsid w:val="5A08C134"/>
    <w:rsid w:val="5A1603C5"/>
    <w:rsid w:val="5A4C0425"/>
    <w:rsid w:val="5A745339"/>
    <w:rsid w:val="5A7A953E"/>
    <w:rsid w:val="5AAFA0AD"/>
    <w:rsid w:val="5AC8967C"/>
    <w:rsid w:val="5B233B1F"/>
    <w:rsid w:val="5B23B3EE"/>
    <w:rsid w:val="5B3705AC"/>
    <w:rsid w:val="5B69F93A"/>
    <w:rsid w:val="5BBAD704"/>
    <w:rsid w:val="5BCFE0A7"/>
    <w:rsid w:val="5C110669"/>
    <w:rsid w:val="5C37D2CF"/>
    <w:rsid w:val="5C67BB99"/>
    <w:rsid w:val="5C86FF71"/>
    <w:rsid w:val="5C8D03A9"/>
    <w:rsid w:val="5CB0800E"/>
    <w:rsid w:val="5CC1934C"/>
    <w:rsid w:val="5CC26484"/>
    <w:rsid w:val="5CE09B6F"/>
    <w:rsid w:val="5CE0B6E5"/>
    <w:rsid w:val="5CFD1108"/>
    <w:rsid w:val="5D0EB95C"/>
    <w:rsid w:val="5D2AD8D3"/>
    <w:rsid w:val="5D4493FD"/>
    <w:rsid w:val="5D4C7D61"/>
    <w:rsid w:val="5D5C4424"/>
    <w:rsid w:val="5D87F6E4"/>
    <w:rsid w:val="5DAA0535"/>
    <w:rsid w:val="5DAB7865"/>
    <w:rsid w:val="5DB90125"/>
    <w:rsid w:val="5DBFE502"/>
    <w:rsid w:val="5DD9D6AD"/>
    <w:rsid w:val="5DEA3711"/>
    <w:rsid w:val="5DF1DECC"/>
    <w:rsid w:val="5E3B8C66"/>
    <w:rsid w:val="5E4975B7"/>
    <w:rsid w:val="5E6A2655"/>
    <w:rsid w:val="5E7B46D3"/>
    <w:rsid w:val="5EA0660A"/>
    <w:rsid w:val="5EB65855"/>
    <w:rsid w:val="5EC73C06"/>
    <w:rsid w:val="5ECB24CC"/>
    <w:rsid w:val="5EDCC9CF"/>
    <w:rsid w:val="5EE1C6A0"/>
    <w:rsid w:val="5F329803"/>
    <w:rsid w:val="5F38AFE9"/>
    <w:rsid w:val="5F3D350E"/>
    <w:rsid w:val="5F3F296A"/>
    <w:rsid w:val="5F40273A"/>
    <w:rsid w:val="5F71DDD0"/>
    <w:rsid w:val="5F840E32"/>
    <w:rsid w:val="5F99246E"/>
    <w:rsid w:val="5FB2173D"/>
    <w:rsid w:val="5FB27EA1"/>
    <w:rsid w:val="5FB79BD9"/>
    <w:rsid w:val="5FB7CA07"/>
    <w:rsid w:val="5FBC4502"/>
    <w:rsid w:val="5FC43A0B"/>
    <w:rsid w:val="5FC9ADC5"/>
    <w:rsid w:val="5FD959EB"/>
    <w:rsid w:val="600A3B09"/>
    <w:rsid w:val="601E8E41"/>
    <w:rsid w:val="6029CFE7"/>
    <w:rsid w:val="6033B5AB"/>
    <w:rsid w:val="6067DA55"/>
    <w:rsid w:val="6079698C"/>
    <w:rsid w:val="607C34BF"/>
    <w:rsid w:val="60E394BD"/>
    <w:rsid w:val="60F453FE"/>
    <w:rsid w:val="60FF9AF5"/>
    <w:rsid w:val="610D7BCD"/>
    <w:rsid w:val="61199FA1"/>
    <w:rsid w:val="6126901A"/>
    <w:rsid w:val="6140F37B"/>
    <w:rsid w:val="615027DD"/>
    <w:rsid w:val="6169E50F"/>
    <w:rsid w:val="618B7BDB"/>
    <w:rsid w:val="61A2ADBD"/>
    <w:rsid w:val="620CC246"/>
    <w:rsid w:val="621D6B58"/>
    <w:rsid w:val="6224BBB3"/>
    <w:rsid w:val="6234E801"/>
    <w:rsid w:val="62463FDA"/>
    <w:rsid w:val="6267D9BC"/>
    <w:rsid w:val="62779CCD"/>
    <w:rsid w:val="627F651E"/>
    <w:rsid w:val="6288D337"/>
    <w:rsid w:val="629C7680"/>
    <w:rsid w:val="62C690D7"/>
    <w:rsid w:val="62D6F429"/>
    <w:rsid w:val="62F924BA"/>
    <w:rsid w:val="632C5F24"/>
    <w:rsid w:val="63517FA4"/>
    <w:rsid w:val="636FD205"/>
    <w:rsid w:val="638BF487"/>
    <w:rsid w:val="639628E0"/>
    <w:rsid w:val="639BF332"/>
    <w:rsid w:val="63BC9072"/>
    <w:rsid w:val="63C4ECCA"/>
    <w:rsid w:val="63DBD7AE"/>
    <w:rsid w:val="63DCDD46"/>
    <w:rsid w:val="63DEB08A"/>
    <w:rsid w:val="63F2D401"/>
    <w:rsid w:val="64108FE5"/>
    <w:rsid w:val="64318C89"/>
    <w:rsid w:val="6469BC16"/>
    <w:rsid w:val="64884A61"/>
    <w:rsid w:val="64C3D6E4"/>
    <w:rsid w:val="64C8EE75"/>
    <w:rsid w:val="64D5C0C4"/>
    <w:rsid w:val="64DA8DF3"/>
    <w:rsid w:val="64E14C89"/>
    <w:rsid w:val="64F2DFA8"/>
    <w:rsid w:val="65119C38"/>
    <w:rsid w:val="654FA5E2"/>
    <w:rsid w:val="65719746"/>
    <w:rsid w:val="657F7433"/>
    <w:rsid w:val="65877C24"/>
    <w:rsid w:val="6587D207"/>
    <w:rsid w:val="65AC0D0E"/>
    <w:rsid w:val="65B963CA"/>
    <w:rsid w:val="65C005E4"/>
    <w:rsid w:val="65CD0FCF"/>
    <w:rsid w:val="65FCB0ED"/>
    <w:rsid w:val="663F9BB8"/>
    <w:rsid w:val="664C1B87"/>
    <w:rsid w:val="66609063"/>
    <w:rsid w:val="66664003"/>
    <w:rsid w:val="666971C9"/>
    <w:rsid w:val="667920DB"/>
    <w:rsid w:val="66AF5322"/>
    <w:rsid w:val="66B9AF2E"/>
    <w:rsid w:val="66E2C31F"/>
    <w:rsid w:val="670B6624"/>
    <w:rsid w:val="671A0478"/>
    <w:rsid w:val="6734B7B9"/>
    <w:rsid w:val="67645ED0"/>
    <w:rsid w:val="678744B8"/>
    <w:rsid w:val="6788E125"/>
    <w:rsid w:val="6794AF7A"/>
    <w:rsid w:val="67AE2E8A"/>
    <w:rsid w:val="67B41064"/>
    <w:rsid w:val="67D1CB4D"/>
    <w:rsid w:val="67D379AE"/>
    <w:rsid w:val="6800C10D"/>
    <w:rsid w:val="680E2BCF"/>
    <w:rsid w:val="68168540"/>
    <w:rsid w:val="681D97C1"/>
    <w:rsid w:val="682758CF"/>
    <w:rsid w:val="685A77D1"/>
    <w:rsid w:val="686EEC40"/>
    <w:rsid w:val="688787BD"/>
    <w:rsid w:val="688E6D91"/>
    <w:rsid w:val="68A6D63D"/>
    <w:rsid w:val="68B221AD"/>
    <w:rsid w:val="68B46A58"/>
    <w:rsid w:val="68BCA49B"/>
    <w:rsid w:val="68F1BC34"/>
    <w:rsid w:val="690D80FE"/>
    <w:rsid w:val="69632748"/>
    <w:rsid w:val="696D57B1"/>
    <w:rsid w:val="69808AC6"/>
    <w:rsid w:val="69A939B9"/>
    <w:rsid w:val="69B542A6"/>
    <w:rsid w:val="69B55DE8"/>
    <w:rsid w:val="69C5C5B2"/>
    <w:rsid w:val="69D33ADF"/>
    <w:rsid w:val="69E6F3E4"/>
    <w:rsid w:val="69F74451"/>
    <w:rsid w:val="69F7A9F3"/>
    <w:rsid w:val="69F852DA"/>
    <w:rsid w:val="69FE4727"/>
    <w:rsid w:val="6A1D96A2"/>
    <w:rsid w:val="6A1E561C"/>
    <w:rsid w:val="6A2C3F06"/>
    <w:rsid w:val="6A4EC876"/>
    <w:rsid w:val="6A52D88A"/>
    <w:rsid w:val="6AA0C13F"/>
    <w:rsid w:val="6AD41C60"/>
    <w:rsid w:val="6AD76821"/>
    <w:rsid w:val="6AF06BEB"/>
    <w:rsid w:val="6B26B7B9"/>
    <w:rsid w:val="6B2A84E2"/>
    <w:rsid w:val="6B2ECF86"/>
    <w:rsid w:val="6B35FA52"/>
    <w:rsid w:val="6B3DA7B0"/>
    <w:rsid w:val="6B5F543A"/>
    <w:rsid w:val="6B6483DC"/>
    <w:rsid w:val="6B6E3732"/>
    <w:rsid w:val="6B7EBA7F"/>
    <w:rsid w:val="6B95E788"/>
    <w:rsid w:val="6BCED23F"/>
    <w:rsid w:val="6BD96FD7"/>
    <w:rsid w:val="6BEC0B1A"/>
    <w:rsid w:val="6BF465C4"/>
    <w:rsid w:val="6BF69116"/>
    <w:rsid w:val="6C318A55"/>
    <w:rsid w:val="6C4B7342"/>
    <w:rsid w:val="6C597E12"/>
    <w:rsid w:val="6C5C7471"/>
    <w:rsid w:val="6C7B2C2E"/>
    <w:rsid w:val="6C8CD095"/>
    <w:rsid w:val="6C985F92"/>
    <w:rsid w:val="6CAC5515"/>
    <w:rsid w:val="6CACF725"/>
    <w:rsid w:val="6CB0E7A1"/>
    <w:rsid w:val="6CC9A385"/>
    <w:rsid w:val="6CFC387F"/>
    <w:rsid w:val="6CFF8AAC"/>
    <w:rsid w:val="6D0C6510"/>
    <w:rsid w:val="6D59E9C3"/>
    <w:rsid w:val="6D5BE2D8"/>
    <w:rsid w:val="6D5C27D0"/>
    <w:rsid w:val="6D6603C0"/>
    <w:rsid w:val="6D8678DD"/>
    <w:rsid w:val="6D9B5C48"/>
    <w:rsid w:val="6DA97EA3"/>
    <w:rsid w:val="6DCD69E2"/>
    <w:rsid w:val="6DECBA25"/>
    <w:rsid w:val="6DEF95D0"/>
    <w:rsid w:val="6E02C20E"/>
    <w:rsid w:val="6E18F556"/>
    <w:rsid w:val="6E2F94EC"/>
    <w:rsid w:val="6E5ACD6A"/>
    <w:rsid w:val="6E61EB8B"/>
    <w:rsid w:val="6E73DEF1"/>
    <w:rsid w:val="6E89947B"/>
    <w:rsid w:val="6EBA6507"/>
    <w:rsid w:val="6ED01225"/>
    <w:rsid w:val="6ED3B183"/>
    <w:rsid w:val="6EDD5FCB"/>
    <w:rsid w:val="6EF19F3D"/>
    <w:rsid w:val="6F2F401E"/>
    <w:rsid w:val="6F336E03"/>
    <w:rsid w:val="6F3BC608"/>
    <w:rsid w:val="6F859CE3"/>
    <w:rsid w:val="6FB71E81"/>
    <w:rsid w:val="6FCAD812"/>
    <w:rsid w:val="6FD21B70"/>
    <w:rsid w:val="6FD268CC"/>
    <w:rsid w:val="6FDD1003"/>
    <w:rsid w:val="70021726"/>
    <w:rsid w:val="70096846"/>
    <w:rsid w:val="703859A6"/>
    <w:rsid w:val="7040CD07"/>
    <w:rsid w:val="70653779"/>
    <w:rsid w:val="7066C13C"/>
    <w:rsid w:val="70972291"/>
    <w:rsid w:val="70A1A96A"/>
    <w:rsid w:val="70A32B92"/>
    <w:rsid w:val="70B0548B"/>
    <w:rsid w:val="70D585E9"/>
    <w:rsid w:val="70DC82C1"/>
    <w:rsid w:val="70E75838"/>
    <w:rsid w:val="70FBCCA7"/>
    <w:rsid w:val="71217516"/>
    <w:rsid w:val="7142BE80"/>
    <w:rsid w:val="71495231"/>
    <w:rsid w:val="714C55EA"/>
    <w:rsid w:val="715510D0"/>
    <w:rsid w:val="7158DD12"/>
    <w:rsid w:val="7159B84E"/>
    <w:rsid w:val="716645D1"/>
    <w:rsid w:val="716FC454"/>
    <w:rsid w:val="717977DC"/>
    <w:rsid w:val="7182B8D1"/>
    <w:rsid w:val="718A7C7C"/>
    <w:rsid w:val="71AB9611"/>
    <w:rsid w:val="71AF7EB2"/>
    <w:rsid w:val="71C851D0"/>
    <w:rsid w:val="71E5A9D6"/>
    <w:rsid w:val="7215008D"/>
    <w:rsid w:val="722B4F2C"/>
    <w:rsid w:val="72560AB0"/>
    <w:rsid w:val="725706CF"/>
    <w:rsid w:val="726781CB"/>
    <w:rsid w:val="726E68C4"/>
    <w:rsid w:val="729BCAED"/>
    <w:rsid w:val="72A8E277"/>
    <w:rsid w:val="72CFB9D6"/>
    <w:rsid w:val="7314194D"/>
    <w:rsid w:val="73252153"/>
    <w:rsid w:val="738F2939"/>
    <w:rsid w:val="73A1C7CF"/>
    <w:rsid w:val="73B69BFB"/>
    <w:rsid w:val="73D11961"/>
    <w:rsid w:val="73D5D469"/>
    <w:rsid w:val="73DA765F"/>
    <w:rsid w:val="73E305FF"/>
    <w:rsid w:val="73F20276"/>
    <w:rsid w:val="73F85D02"/>
    <w:rsid w:val="748108FB"/>
    <w:rsid w:val="748B702F"/>
    <w:rsid w:val="74907D18"/>
    <w:rsid w:val="74A6B644"/>
    <w:rsid w:val="74B47688"/>
    <w:rsid w:val="74EF3E8D"/>
    <w:rsid w:val="74FC2346"/>
    <w:rsid w:val="752DD191"/>
    <w:rsid w:val="75494BFB"/>
    <w:rsid w:val="7553C8A9"/>
    <w:rsid w:val="7560BCA2"/>
    <w:rsid w:val="7570CD45"/>
    <w:rsid w:val="75792CAE"/>
    <w:rsid w:val="7579C503"/>
    <w:rsid w:val="757C68DF"/>
    <w:rsid w:val="7598998F"/>
    <w:rsid w:val="75A8C43B"/>
    <w:rsid w:val="75D1C6A9"/>
    <w:rsid w:val="75D3371C"/>
    <w:rsid w:val="75D8E461"/>
    <w:rsid w:val="75F5430E"/>
    <w:rsid w:val="75FF7A3F"/>
    <w:rsid w:val="761A496D"/>
    <w:rsid w:val="762E30FC"/>
    <w:rsid w:val="7631B5FA"/>
    <w:rsid w:val="766D4DF3"/>
    <w:rsid w:val="76709D0F"/>
    <w:rsid w:val="76787299"/>
    <w:rsid w:val="76A1EBD5"/>
    <w:rsid w:val="76E9DC04"/>
    <w:rsid w:val="76F7B122"/>
    <w:rsid w:val="772F0793"/>
    <w:rsid w:val="772F4E00"/>
    <w:rsid w:val="77628C6F"/>
    <w:rsid w:val="7772960F"/>
    <w:rsid w:val="77846187"/>
    <w:rsid w:val="77A816CB"/>
    <w:rsid w:val="77AEBB43"/>
    <w:rsid w:val="77BF1F7A"/>
    <w:rsid w:val="77C27979"/>
    <w:rsid w:val="77C7FE0F"/>
    <w:rsid w:val="77D33D82"/>
    <w:rsid w:val="7816B301"/>
    <w:rsid w:val="7819D74C"/>
    <w:rsid w:val="781EFBEE"/>
    <w:rsid w:val="7864A989"/>
    <w:rsid w:val="78668B45"/>
    <w:rsid w:val="787E2A36"/>
    <w:rsid w:val="788BEF4A"/>
    <w:rsid w:val="7894B645"/>
    <w:rsid w:val="78A2664C"/>
    <w:rsid w:val="78B165C5"/>
    <w:rsid w:val="78D08E1C"/>
    <w:rsid w:val="78D8DD5C"/>
    <w:rsid w:val="78EB5D35"/>
    <w:rsid w:val="78EE7E84"/>
    <w:rsid w:val="78F572A3"/>
    <w:rsid w:val="79060D6C"/>
    <w:rsid w:val="793C2669"/>
    <w:rsid w:val="7940B46B"/>
    <w:rsid w:val="797219C9"/>
    <w:rsid w:val="799422A8"/>
    <w:rsid w:val="79DC26E5"/>
    <w:rsid w:val="79EC659D"/>
    <w:rsid w:val="79EE552D"/>
    <w:rsid w:val="79F4A6E0"/>
    <w:rsid w:val="79F987A2"/>
    <w:rsid w:val="7A0C3A26"/>
    <w:rsid w:val="7A377140"/>
    <w:rsid w:val="7A452719"/>
    <w:rsid w:val="7A57E608"/>
    <w:rsid w:val="7A6487EF"/>
    <w:rsid w:val="7A70B157"/>
    <w:rsid w:val="7A78D0C7"/>
    <w:rsid w:val="7AA3325A"/>
    <w:rsid w:val="7AC4B822"/>
    <w:rsid w:val="7AD85B71"/>
    <w:rsid w:val="7AE93060"/>
    <w:rsid w:val="7B0D13A8"/>
    <w:rsid w:val="7B1192AE"/>
    <w:rsid w:val="7B11E0D7"/>
    <w:rsid w:val="7B2DD82B"/>
    <w:rsid w:val="7B5E927B"/>
    <w:rsid w:val="7B601E40"/>
    <w:rsid w:val="7B6D7458"/>
    <w:rsid w:val="7B715207"/>
    <w:rsid w:val="7B7A45D3"/>
    <w:rsid w:val="7B9575C1"/>
    <w:rsid w:val="7BE00EC9"/>
    <w:rsid w:val="7BEF0C1E"/>
    <w:rsid w:val="7C50C1D7"/>
    <w:rsid w:val="7C625983"/>
    <w:rsid w:val="7C6C14B5"/>
    <w:rsid w:val="7C8809C4"/>
    <w:rsid w:val="7C888EBE"/>
    <w:rsid w:val="7C9D4F9D"/>
    <w:rsid w:val="7C9D932A"/>
    <w:rsid w:val="7CEF0E8B"/>
    <w:rsid w:val="7D118934"/>
    <w:rsid w:val="7D22CAA3"/>
    <w:rsid w:val="7D344517"/>
    <w:rsid w:val="7D37B37E"/>
    <w:rsid w:val="7D47BE6B"/>
    <w:rsid w:val="7D4A3C72"/>
    <w:rsid w:val="7D5232D1"/>
    <w:rsid w:val="7D603BE2"/>
    <w:rsid w:val="7D7F838B"/>
    <w:rsid w:val="7D93F7FA"/>
    <w:rsid w:val="7DBC4462"/>
    <w:rsid w:val="7DF1BC3C"/>
    <w:rsid w:val="7E080FA8"/>
    <w:rsid w:val="7E10F94D"/>
    <w:rsid w:val="7E2968D0"/>
    <w:rsid w:val="7E324DCA"/>
    <w:rsid w:val="7E519F31"/>
    <w:rsid w:val="7E545BAA"/>
    <w:rsid w:val="7E5FE76F"/>
    <w:rsid w:val="7E8492C4"/>
    <w:rsid w:val="7E9A890D"/>
    <w:rsid w:val="7EB5E664"/>
    <w:rsid w:val="7EB8DAE8"/>
    <w:rsid w:val="7ECC7F0B"/>
    <w:rsid w:val="7EDD0AB7"/>
    <w:rsid w:val="7EEAC99A"/>
    <w:rsid w:val="7EF36FE6"/>
    <w:rsid w:val="7F4FD952"/>
    <w:rsid w:val="7F6178D0"/>
    <w:rsid w:val="7F71981C"/>
    <w:rsid w:val="7F73198C"/>
    <w:rsid w:val="7F796BEF"/>
    <w:rsid w:val="7F8E491F"/>
    <w:rsid w:val="7FD3278D"/>
    <w:rsid w:val="7FEDB4A1"/>
    <w:rsid w:val="7FF08C28"/>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2B697"/>
  <w15:chartTrackingRefBased/>
  <w15:docId w15:val="{8A97A790-D9CE-4952-9792-873194CD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5C0EFF"/>
    <w:pPr>
      <w:spacing w:after="0"/>
    </w:pPr>
    <w:rPr>
      <w:rFonts w:ascii="Times New Roman" w:hAnsi="Times New Roman"/>
      <w:sz w:val="24"/>
    </w:rPr>
  </w:style>
  <w:style w:type="paragraph" w:styleId="Otsikko1">
    <w:name w:val="heading 1"/>
    <w:basedOn w:val="Normaali"/>
    <w:next w:val="Normaali"/>
    <w:link w:val="Otsikko1Char"/>
    <w:uiPriority w:val="9"/>
    <w:qFormat/>
    <w:rsid w:val="008920C9"/>
    <w:pPr>
      <w:keepNext/>
      <w:keepLines/>
      <w:pageBreakBefore/>
      <w:numPr>
        <w:numId w:val="2"/>
      </w:numPr>
      <w:spacing w:after="800" w:line="360" w:lineRule="auto"/>
      <w:outlineLvl w:val="0"/>
    </w:pPr>
    <w:rPr>
      <w:rFonts w:eastAsiaTheme="majorEastAsia" w:cstheme="majorHAnsi"/>
      <w:b/>
      <w:caps/>
      <w:szCs w:val="32"/>
    </w:rPr>
  </w:style>
  <w:style w:type="paragraph" w:styleId="Otsikko2">
    <w:name w:val="heading 2"/>
    <w:basedOn w:val="Normaali"/>
    <w:next w:val="Normaali"/>
    <w:link w:val="Otsikko2Char"/>
    <w:uiPriority w:val="9"/>
    <w:unhideWhenUsed/>
    <w:qFormat/>
    <w:rsid w:val="00D654C6"/>
    <w:pPr>
      <w:keepNext/>
      <w:keepLines/>
      <w:numPr>
        <w:ilvl w:val="1"/>
        <w:numId w:val="2"/>
      </w:numPr>
      <w:spacing w:line="360" w:lineRule="auto"/>
      <w:outlineLvl w:val="1"/>
    </w:pPr>
    <w:rPr>
      <w:rFonts w:eastAsiaTheme="majorEastAsia" w:cstheme="majorHAnsi"/>
      <w:b/>
      <w:szCs w:val="26"/>
    </w:rPr>
  </w:style>
  <w:style w:type="paragraph" w:styleId="Otsikko3">
    <w:name w:val="heading 3"/>
    <w:basedOn w:val="Normaali"/>
    <w:next w:val="Normaali"/>
    <w:link w:val="Otsikko3Char"/>
    <w:uiPriority w:val="9"/>
    <w:unhideWhenUsed/>
    <w:qFormat/>
    <w:rsid w:val="004D5BE0"/>
    <w:pPr>
      <w:keepNext/>
      <w:keepLines/>
      <w:numPr>
        <w:ilvl w:val="2"/>
        <w:numId w:val="2"/>
      </w:numPr>
      <w:spacing w:line="360" w:lineRule="auto"/>
      <w:outlineLvl w:val="2"/>
    </w:pPr>
    <w:rPr>
      <w:rFonts w:eastAsiaTheme="majorEastAsia" w:cstheme="majorBidi"/>
      <w:b/>
      <w:szCs w:val="24"/>
    </w:rPr>
  </w:style>
  <w:style w:type="paragraph" w:styleId="Otsikko4">
    <w:name w:val="heading 4"/>
    <w:basedOn w:val="Normaali"/>
    <w:next w:val="Normaali"/>
    <w:link w:val="Otsikko4Char"/>
    <w:uiPriority w:val="9"/>
    <w:semiHidden/>
    <w:unhideWhenUsed/>
    <w:qFormat/>
    <w:rsid w:val="00D172E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Otsikko5">
    <w:name w:val="heading 5"/>
    <w:basedOn w:val="Normaali"/>
    <w:next w:val="Normaali"/>
    <w:link w:val="Otsikko5Char"/>
    <w:uiPriority w:val="9"/>
    <w:semiHidden/>
    <w:unhideWhenUsed/>
    <w:qFormat/>
    <w:rsid w:val="00D172E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Otsikko6">
    <w:name w:val="heading 6"/>
    <w:basedOn w:val="Normaali"/>
    <w:next w:val="Normaali"/>
    <w:link w:val="Otsikko6Char"/>
    <w:uiPriority w:val="9"/>
    <w:semiHidden/>
    <w:unhideWhenUsed/>
    <w:qFormat/>
    <w:rsid w:val="00D172E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Otsikko7">
    <w:name w:val="heading 7"/>
    <w:basedOn w:val="Normaali"/>
    <w:next w:val="Normaali"/>
    <w:link w:val="Otsikko7Char"/>
    <w:uiPriority w:val="9"/>
    <w:semiHidden/>
    <w:unhideWhenUsed/>
    <w:qFormat/>
    <w:rsid w:val="00D172E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Otsikko8">
    <w:name w:val="heading 8"/>
    <w:basedOn w:val="Normaali"/>
    <w:next w:val="Normaali"/>
    <w:link w:val="Otsikko8Char"/>
    <w:uiPriority w:val="9"/>
    <w:semiHidden/>
    <w:unhideWhenUsed/>
    <w:qFormat/>
    <w:rsid w:val="00D172E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D172E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60071B"/>
    <w:pPr>
      <w:tabs>
        <w:tab w:val="center" w:pos="4819"/>
        <w:tab w:val="right" w:pos="9638"/>
      </w:tabs>
      <w:spacing w:line="240" w:lineRule="auto"/>
    </w:pPr>
  </w:style>
  <w:style w:type="character" w:customStyle="1" w:styleId="YltunnisteChar">
    <w:name w:val="Ylätunniste Char"/>
    <w:basedOn w:val="Kappaleenoletusfontti"/>
    <w:link w:val="Yltunniste"/>
    <w:uiPriority w:val="99"/>
    <w:rsid w:val="0060071B"/>
  </w:style>
  <w:style w:type="paragraph" w:styleId="Alatunniste">
    <w:name w:val="footer"/>
    <w:basedOn w:val="Normaali"/>
    <w:link w:val="AlatunnisteChar"/>
    <w:uiPriority w:val="99"/>
    <w:unhideWhenUsed/>
    <w:rsid w:val="0060071B"/>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60071B"/>
  </w:style>
  <w:style w:type="paragraph" w:customStyle="1" w:styleId="xl22">
    <w:name w:val="xl22"/>
    <w:basedOn w:val="Normaali"/>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Otsikko1Char">
    <w:name w:val="Otsikko 1 Char"/>
    <w:basedOn w:val="Kappaleenoletusfontti"/>
    <w:link w:val="Otsikko1"/>
    <w:uiPriority w:val="9"/>
    <w:rsid w:val="008920C9"/>
    <w:rPr>
      <w:rFonts w:ascii="Times New Roman" w:eastAsiaTheme="majorEastAsia" w:hAnsi="Times New Roman" w:cstheme="majorHAnsi"/>
      <w:b/>
      <w:caps/>
      <w:sz w:val="24"/>
      <w:szCs w:val="32"/>
    </w:rPr>
  </w:style>
  <w:style w:type="character" w:customStyle="1" w:styleId="Otsikko2Char">
    <w:name w:val="Otsikko 2 Char"/>
    <w:basedOn w:val="Kappaleenoletusfontti"/>
    <w:link w:val="Otsikko2"/>
    <w:uiPriority w:val="9"/>
    <w:rsid w:val="00D654C6"/>
    <w:rPr>
      <w:rFonts w:ascii="Times New Roman" w:eastAsiaTheme="majorEastAsia" w:hAnsi="Times New Roman" w:cstheme="majorHAnsi"/>
      <w:b/>
      <w:sz w:val="24"/>
      <w:szCs w:val="26"/>
    </w:rPr>
  </w:style>
  <w:style w:type="character" w:customStyle="1" w:styleId="Otsikko3Char">
    <w:name w:val="Otsikko 3 Char"/>
    <w:basedOn w:val="Kappaleenoletusfontti"/>
    <w:link w:val="Otsikko3"/>
    <w:uiPriority w:val="9"/>
    <w:rsid w:val="004D5BE0"/>
    <w:rPr>
      <w:rFonts w:ascii="Times New Roman" w:eastAsiaTheme="majorEastAsia" w:hAnsi="Times New Roman" w:cstheme="majorBidi"/>
      <w:b/>
      <w:sz w:val="24"/>
      <w:szCs w:val="24"/>
    </w:rPr>
  </w:style>
  <w:style w:type="character" w:customStyle="1" w:styleId="Otsikko4Char">
    <w:name w:val="Otsikko 4 Char"/>
    <w:basedOn w:val="Kappaleenoletusfontti"/>
    <w:link w:val="Otsikko4"/>
    <w:uiPriority w:val="9"/>
    <w:semiHidden/>
    <w:rsid w:val="00D172E2"/>
    <w:rPr>
      <w:rFonts w:asciiTheme="majorHAnsi" w:eastAsiaTheme="majorEastAsia" w:hAnsiTheme="majorHAnsi" w:cstheme="majorBidi"/>
      <w:i/>
      <w:iCs/>
      <w:color w:val="2E74B5" w:themeColor="accent1" w:themeShade="BF"/>
    </w:rPr>
  </w:style>
  <w:style w:type="character" w:customStyle="1" w:styleId="Otsikko5Char">
    <w:name w:val="Otsikko 5 Char"/>
    <w:basedOn w:val="Kappaleenoletusfontti"/>
    <w:link w:val="Otsikko5"/>
    <w:uiPriority w:val="9"/>
    <w:semiHidden/>
    <w:rsid w:val="00D172E2"/>
    <w:rPr>
      <w:rFonts w:asciiTheme="majorHAnsi" w:eastAsiaTheme="majorEastAsia" w:hAnsiTheme="majorHAnsi" w:cstheme="majorBidi"/>
      <w:color w:val="2E74B5" w:themeColor="accent1" w:themeShade="BF"/>
    </w:rPr>
  </w:style>
  <w:style w:type="character" w:customStyle="1" w:styleId="Otsikko6Char">
    <w:name w:val="Otsikko 6 Char"/>
    <w:basedOn w:val="Kappaleenoletusfontti"/>
    <w:link w:val="Otsikko6"/>
    <w:uiPriority w:val="9"/>
    <w:semiHidden/>
    <w:rsid w:val="00D172E2"/>
    <w:rPr>
      <w:rFonts w:asciiTheme="majorHAnsi" w:eastAsiaTheme="majorEastAsia" w:hAnsiTheme="majorHAnsi" w:cstheme="majorBidi"/>
      <w:color w:val="1F4D78" w:themeColor="accent1" w:themeShade="7F"/>
    </w:rPr>
  </w:style>
  <w:style w:type="character" w:customStyle="1" w:styleId="Otsikko7Char">
    <w:name w:val="Otsikko 7 Char"/>
    <w:basedOn w:val="Kappaleenoletusfontti"/>
    <w:link w:val="Otsikko7"/>
    <w:uiPriority w:val="9"/>
    <w:semiHidden/>
    <w:rsid w:val="00D172E2"/>
    <w:rPr>
      <w:rFonts w:asciiTheme="majorHAnsi" w:eastAsiaTheme="majorEastAsia" w:hAnsiTheme="majorHAnsi" w:cstheme="majorBidi"/>
      <w:i/>
      <w:iCs/>
      <w:color w:val="1F4D78" w:themeColor="accent1" w:themeShade="7F"/>
    </w:rPr>
  </w:style>
  <w:style w:type="character" w:customStyle="1" w:styleId="Otsikko8Char">
    <w:name w:val="Otsikko 8 Char"/>
    <w:basedOn w:val="Kappaleenoletusfontti"/>
    <w:link w:val="Otsikko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D172E2"/>
    <w:rPr>
      <w:rFonts w:asciiTheme="majorHAnsi" w:eastAsiaTheme="majorEastAsia" w:hAnsiTheme="majorHAnsi" w:cstheme="majorBidi"/>
      <w:i/>
      <w:iCs/>
      <w:color w:val="272727" w:themeColor="text1" w:themeTint="D8"/>
      <w:sz w:val="21"/>
      <w:szCs w:val="21"/>
    </w:rPr>
  </w:style>
  <w:style w:type="table" w:styleId="TaulukkoRuudukko">
    <w:name w:val="Table Grid"/>
    <w:basedOn w:val="Normaalitaulukko"/>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Kommentinviite">
    <w:name w:val="annotation reference"/>
    <w:basedOn w:val="Kappaleenoletusfontti"/>
    <w:uiPriority w:val="99"/>
    <w:semiHidden/>
    <w:unhideWhenUsed/>
    <w:rsid w:val="00627902"/>
    <w:rPr>
      <w:sz w:val="16"/>
      <w:szCs w:val="16"/>
    </w:rPr>
  </w:style>
  <w:style w:type="paragraph" w:styleId="Kommentinteksti">
    <w:name w:val="annotation text"/>
    <w:basedOn w:val="Normaali"/>
    <w:link w:val="Kommentinteksti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KommentintekstiChar">
    <w:name w:val="Kommentin teksti Char"/>
    <w:basedOn w:val="Kappaleenoletusfontti"/>
    <w:link w:val="Kommentinteksti"/>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ali"/>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Kappaleenoletusfontti"/>
    <w:link w:val="ONTalaotsikkotaso1"/>
    <w:rsid w:val="00627902"/>
    <w:rPr>
      <w:rFonts w:ascii="Times New Roman" w:eastAsia="Calibri" w:hAnsi="Times New Roman" w:cs="Times New Roman"/>
      <w:b/>
      <w:sz w:val="24"/>
      <w:szCs w:val="24"/>
    </w:rPr>
  </w:style>
  <w:style w:type="character" w:styleId="Hyperlinkki">
    <w:name w:val="Hyperlink"/>
    <w:basedOn w:val="Kappaleenoletusfontti"/>
    <w:uiPriority w:val="99"/>
    <w:unhideWhenUsed/>
    <w:rsid w:val="00627902"/>
    <w:rPr>
      <w:color w:val="0563C1" w:themeColor="hyperlink"/>
      <w:u w:val="single"/>
    </w:rPr>
  </w:style>
  <w:style w:type="paragraph" w:styleId="Sisluet1">
    <w:name w:val="toc 1"/>
    <w:basedOn w:val="Normaali"/>
    <w:next w:val="Normaali"/>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Sisluet2">
    <w:name w:val="toc 2"/>
    <w:basedOn w:val="Normaali"/>
    <w:next w:val="Normaali"/>
    <w:autoRedefine/>
    <w:uiPriority w:val="39"/>
    <w:unhideWhenUsed/>
    <w:rsid w:val="00794D9B"/>
    <w:pPr>
      <w:tabs>
        <w:tab w:val="left" w:pos="532"/>
        <w:tab w:val="right" w:leader="dot" w:pos="9911"/>
      </w:tabs>
      <w:spacing w:line="240" w:lineRule="auto"/>
      <w:ind w:left="198"/>
    </w:pPr>
    <w:rPr>
      <w:b/>
    </w:rPr>
  </w:style>
  <w:style w:type="paragraph" w:styleId="Sisluet3">
    <w:name w:val="toc 3"/>
    <w:basedOn w:val="Normaali"/>
    <w:next w:val="Normaali"/>
    <w:autoRedefine/>
    <w:uiPriority w:val="39"/>
    <w:unhideWhenUsed/>
    <w:rsid w:val="00794D9B"/>
    <w:pPr>
      <w:tabs>
        <w:tab w:val="left" w:pos="1134"/>
        <w:tab w:val="right" w:leader="dot" w:pos="9911"/>
      </w:tabs>
      <w:spacing w:line="240" w:lineRule="auto"/>
      <w:ind w:left="544"/>
    </w:pPr>
    <w:rPr>
      <w:b/>
    </w:rPr>
  </w:style>
  <w:style w:type="paragraph" w:styleId="Seliteteksti">
    <w:name w:val="Balloon Text"/>
    <w:basedOn w:val="Normaali"/>
    <w:link w:val="SelitetekstiChar"/>
    <w:uiPriority w:val="99"/>
    <w:semiHidden/>
    <w:unhideWhenUsed/>
    <w:rsid w:val="00C71DB8"/>
    <w:pPr>
      <w:spacing w:line="240" w:lineRule="auto"/>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C71DB8"/>
    <w:rPr>
      <w:rFonts w:ascii="Segoe UI" w:hAnsi="Segoe UI" w:cs="Segoe UI"/>
      <w:sz w:val="18"/>
      <w:szCs w:val="18"/>
    </w:rPr>
  </w:style>
  <w:style w:type="paragraph" w:styleId="Kommentinotsikko">
    <w:name w:val="annotation subject"/>
    <w:basedOn w:val="Kommentinteksti"/>
    <w:next w:val="Kommentinteksti"/>
    <w:link w:val="KommentinotsikkoChar"/>
    <w:uiPriority w:val="99"/>
    <w:semiHidden/>
    <w:unhideWhenUsed/>
    <w:rsid w:val="00903405"/>
    <w:pPr>
      <w:spacing w:after="0"/>
    </w:pPr>
    <w:rPr>
      <w:rFonts w:ascii="Times New Roman" w:eastAsiaTheme="minorHAnsi" w:hAnsi="Times New Roman" w:cstheme="minorBidi"/>
      <w:b/>
      <w:bCs/>
      <w:lang w:val="fi-FI"/>
    </w:rPr>
  </w:style>
  <w:style w:type="character" w:customStyle="1" w:styleId="KommentinotsikkoChar">
    <w:name w:val="Kommentin otsikko Char"/>
    <w:basedOn w:val="KommentintekstiChar"/>
    <w:link w:val="Kommentinotsikko"/>
    <w:uiPriority w:val="99"/>
    <w:semiHidden/>
    <w:rsid w:val="00903405"/>
    <w:rPr>
      <w:rFonts w:ascii="Times New Roman" w:eastAsia="Calibri" w:hAnsi="Times New Roman" w:cs="Times New Roman"/>
      <w:b/>
      <w:bCs/>
      <w:sz w:val="20"/>
      <w:szCs w:val="20"/>
      <w:lang w:val="sv-FI"/>
    </w:rPr>
  </w:style>
  <w:style w:type="paragraph" w:styleId="NormaaliWWW">
    <w:name w:val="Normal (Web)"/>
    <w:basedOn w:val="Normaali"/>
    <w:uiPriority w:val="99"/>
    <w:unhideWhenUsed/>
    <w:rsid w:val="000E6F05"/>
    <w:pPr>
      <w:spacing w:before="100" w:beforeAutospacing="1" w:after="100" w:afterAutospacing="1" w:line="240" w:lineRule="auto"/>
    </w:pPr>
    <w:rPr>
      <w:rFonts w:eastAsia="Times New Roman" w:cs="Times New Roman"/>
      <w:szCs w:val="24"/>
      <w:lang w:eastAsia="fi-FI"/>
    </w:rPr>
  </w:style>
  <w:style w:type="character" w:styleId="Voimakas">
    <w:name w:val="Strong"/>
    <w:basedOn w:val="Kappaleenoletusfontti"/>
    <w:uiPriority w:val="22"/>
    <w:qFormat/>
    <w:rsid w:val="008601E2"/>
    <w:rPr>
      <w:b/>
      <w:bCs/>
    </w:rPr>
  </w:style>
  <w:style w:type="character" w:customStyle="1" w:styleId="st">
    <w:name w:val="st"/>
    <w:basedOn w:val="Kappaleenoletusfontti"/>
    <w:rsid w:val="00B60B1F"/>
  </w:style>
  <w:style w:type="character" w:customStyle="1" w:styleId="Ratkaisematonmaininta1">
    <w:name w:val="Ratkaisematon maininta1"/>
    <w:basedOn w:val="Kappaleenoletusfontti"/>
    <w:uiPriority w:val="99"/>
    <w:semiHidden/>
    <w:unhideWhenUsed/>
    <w:rsid w:val="005C0EFF"/>
    <w:rPr>
      <w:color w:val="605E5C"/>
      <w:shd w:val="clear" w:color="auto" w:fill="E1DFDD"/>
    </w:rPr>
  </w:style>
  <w:style w:type="paragraph" w:styleId="Luettelokappale">
    <w:name w:val="List Paragraph"/>
    <w:basedOn w:val="Normaali"/>
    <w:uiPriority w:val="34"/>
    <w:qFormat/>
    <w:rsid w:val="006D082F"/>
    <w:pPr>
      <w:ind w:left="720"/>
      <w:contextualSpacing/>
    </w:pPr>
  </w:style>
  <w:style w:type="character" w:styleId="Ratkaisematonmaininta">
    <w:name w:val="Unresolved Mention"/>
    <w:basedOn w:val="Kappaleenoletusfontti"/>
    <w:uiPriority w:val="99"/>
    <w:semiHidden/>
    <w:unhideWhenUsed/>
    <w:rsid w:val="00AF0860"/>
    <w:rPr>
      <w:color w:val="605E5C"/>
      <w:shd w:val="clear" w:color="auto" w:fill="E1DFDD"/>
    </w:rPr>
  </w:style>
  <w:style w:type="character" w:styleId="AvattuHyperlinkki">
    <w:name w:val="FollowedHyperlink"/>
    <w:basedOn w:val="Kappaleenoletusfontti"/>
    <w:uiPriority w:val="99"/>
    <w:semiHidden/>
    <w:unhideWhenUsed/>
    <w:rsid w:val="00BA0B15"/>
    <w:rPr>
      <w:color w:val="954F72" w:themeColor="followedHyperlink"/>
      <w:u w:val="single"/>
    </w:rPr>
  </w:style>
  <w:style w:type="paragraph" w:styleId="Eivli">
    <w:name w:val="No Spacing"/>
    <w:uiPriority w:val="1"/>
    <w:qFormat/>
    <w:rsid w:val="002F47E7"/>
    <w:pPr>
      <w:spacing w:after="0" w:line="240" w:lineRule="auto"/>
    </w:pPr>
    <w:rPr>
      <w:rFonts w:ascii="Times New Roman" w:hAnsi="Times New Roman"/>
      <w:sz w:val="24"/>
    </w:rPr>
  </w:style>
  <w:style w:type="character" w:styleId="Korostus">
    <w:name w:val="Emphasis"/>
    <w:basedOn w:val="Kappaleenoletusfontti"/>
    <w:uiPriority w:val="20"/>
    <w:qFormat/>
    <w:rsid w:val="002F47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4055">
      <w:bodyDiv w:val="1"/>
      <w:marLeft w:val="0"/>
      <w:marRight w:val="0"/>
      <w:marTop w:val="0"/>
      <w:marBottom w:val="0"/>
      <w:divBdr>
        <w:top w:val="none" w:sz="0" w:space="0" w:color="auto"/>
        <w:left w:val="none" w:sz="0" w:space="0" w:color="auto"/>
        <w:bottom w:val="none" w:sz="0" w:space="0" w:color="auto"/>
        <w:right w:val="none" w:sz="0" w:space="0" w:color="auto"/>
      </w:divBdr>
    </w:div>
    <w:div w:id="136143566">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321658922">
      <w:bodyDiv w:val="1"/>
      <w:marLeft w:val="0"/>
      <w:marRight w:val="0"/>
      <w:marTop w:val="0"/>
      <w:marBottom w:val="0"/>
      <w:divBdr>
        <w:top w:val="none" w:sz="0" w:space="0" w:color="auto"/>
        <w:left w:val="none" w:sz="0" w:space="0" w:color="auto"/>
        <w:bottom w:val="none" w:sz="0" w:space="0" w:color="auto"/>
        <w:right w:val="none" w:sz="0" w:space="0" w:color="auto"/>
      </w:divBdr>
    </w:div>
    <w:div w:id="391002300">
      <w:bodyDiv w:val="1"/>
      <w:marLeft w:val="0"/>
      <w:marRight w:val="0"/>
      <w:marTop w:val="0"/>
      <w:marBottom w:val="0"/>
      <w:divBdr>
        <w:top w:val="none" w:sz="0" w:space="0" w:color="auto"/>
        <w:left w:val="none" w:sz="0" w:space="0" w:color="auto"/>
        <w:bottom w:val="none" w:sz="0" w:space="0" w:color="auto"/>
        <w:right w:val="none" w:sz="0" w:space="0" w:color="auto"/>
      </w:divBdr>
    </w:div>
    <w:div w:id="732118997">
      <w:bodyDiv w:val="1"/>
      <w:marLeft w:val="0"/>
      <w:marRight w:val="0"/>
      <w:marTop w:val="0"/>
      <w:marBottom w:val="0"/>
      <w:divBdr>
        <w:top w:val="none" w:sz="0" w:space="0" w:color="auto"/>
        <w:left w:val="none" w:sz="0" w:space="0" w:color="auto"/>
        <w:bottom w:val="none" w:sz="0" w:space="0" w:color="auto"/>
        <w:right w:val="none" w:sz="0" w:space="0" w:color="auto"/>
      </w:divBdr>
      <w:divsChild>
        <w:div w:id="1013990759">
          <w:marLeft w:val="0"/>
          <w:marRight w:val="0"/>
          <w:marTop w:val="0"/>
          <w:marBottom w:val="0"/>
          <w:divBdr>
            <w:top w:val="none" w:sz="0" w:space="0" w:color="auto"/>
            <w:left w:val="none" w:sz="0" w:space="0" w:color="auto"/>
            <w:bottom w:val="none" w:sz="0" w:space="0" w:color="auto"/>
            <w:right w:val="none" w:sz="0" w:space="0" w:color="auto"/>
          </w:divBdr>
          <w:divsChild>
            <w:div w:id="890773134">
              <w:marLeft w:val="0"/>
              <w:marRight w:val="0"/>
              <w:marTop w:val="0"/>
              <w:marBottom w:val="0"/>
              <w:divBdr>
                <w:top w:val="none" w:sz="0" w:space="0" w:color="auto"/>
                <w:left w:val="none" w:sz="0" w:space="0" w:color="auto"/>
                <w:bottom w:val="none" w:sz="0" w:space="0" w:color="auto"/>
                <w:right w:val="none" w:sz="0" w:space="0" w:color="auto"/>
              </w:divBdr>
              <w:divsChild>
                <w:div w:id="10366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75019">
      <w:bodyDiv w:val="1"/>
      <w:marLeft w:val="0"/>
      <w:marRight w:val="0"/>
      <w:marTop w:val="0"/>
      <w:marBottom w:val="0"/>
      <w:divBdr>
        <w:top w:val="none" w:sz="0" w:space="0" w:color="auto"/>
        <w:left w:val="none" w:sz="0" w:space="0" w:color="auto"/>
        <w:bottom w:val="none" w:sz="0" w:space="0" w:color="auto"/>
        <w:right w:val="none" w:sz="0" w:space="0" w:color="auto"/>
      </w:divBdr>
    </w:div>
    <w:div w:id="894122184">
      <w:bodyDiv w:val="1"/>
      <w:marLeft w:val="0"/>
      <w:marRight w:val="0"/>
      <w:marTop w:val="0"/>
      <w:marBottom w:val="0"/>
      <w:divBdr>
        <w:top w:val="none" w:sz="0" w:space="0" w:color="auto"/>
        <w:left w:val="none" w:sz="0" w:space="0" w:color="auto"/>
        <w:bottom w:val="none" w:sz="0" w:space="0" w:color="auto"/>
        <w:right w:val="none" w:sz="0" w:space="0" w:color="auto"/>
      </w:divBdr>
    </w:div>
    <w:div w:id="1325931052">
      <w:bodyDiv w:val="1"/>
      <w:marLeft w:val="0"/>
      <w:marRight w:val="0"/>
      <w:marTop w:val="0"/>
      <w:marBottom w:val="0"/>
      <w:divBdr>
        <w:top w:val="none" w:sz="0" w:space="0" w:color="auto"/>
        <w:left w:val="none" w:sz="0" w:space="0" w:color="auto"/>
        <w:bottom w:val="none" w:sz="0" w:space="0" w:color="auto"/>
        <w:right w:val="none" w:sz="0" w:space="0" w:color="auto"/>
      </w:divBdr>
    </w:div>
    <w:div w:id="1348215605">
      <w:bodyDiv w:val="1"/>
      <w:marLeft w:val="0"/>
      <w:marRight w:val="0"/>
      <w:marTop w:val="0"/>
      <w:marBottom w:val="0"/>
      <w:divBdr>
        <w:top w:val="none" w:sz="0" w:space="0" w:color="auto"/>
        <w:left w:val="none" w:sz="0" w:space="0" w:color="auto"/>
        <w:bottom w:val="none" w:sz="0" w:space="0" w:color="auto"/>
        <w:right w:val="none" w:sz="0" w:space="0" w:color="auto"/>
      </w:divBdr>
    </w:div>
    <w:div w:id="1350060625">
      <w:bodyDiv w:val="1"/>
      <w:marLeft w:val="0"/>
      <w:marRight w:val="0"/>
      <w:marTop w:val="0"/>
      <w:marBottom w:val="0"/>
      <w:divBdr>
        <w:top w:val="none" w:sz="0" w:space="0" w:color="auto"/>
        <w:left w:val="none" w:sz="0" w:space="0" w:color="auto"/>
        <w:bottom w:val="none" w:sz="0" w:space="0" w:color="auto"/>
        <w:right w:val="none" w:sz="0" w:space="0" w:color="auto"/>
      </w:divBdr>
      <w:divsChild>
        <w:div w:id="962155468">
          <w:marLeft w:val="0"/>
          <w:marRight w:val="0"/>
          <w:marTop w:val="0"/>
          <w:marBottom w:val="0"/>
          <w:divBdr>
            <w:top w:val="none" w:sz="0" w:space="0" w:color="auto"/>
            <w:left w:val="none" w:sz="0" w:space="0" w:color="auto"/>
            <w:bottom w:val="none" w:sz="0" w:space="0" w:color="auto"/>
            <w:right w:val="none" w:sz="0" w:space="0" w:color="auto"/>
          </w:divBdr>
          <w:divsChild>
            <w:div w:id="1959943906">
              <w:marLeft w:val="0"/>
              <w:marRight w:val="0"/>
              <w:marTop w:val="0"/>
              <w:marBottom w:val="0"/>
              <w:divBdr>
                <w:top w:val="none" w:sz="0" w:space="0" w:color="auto"/>
                <w:left w:val="none" w:sz="0" w:space="0" w:color="auto"/>
                <w:bottom w:val="none" w:sz="0" w:space="0" w:color="auto"/>
                <w:right w:val="none" w:sz="0" w:space="0" w:color="auto"/>
              </w:divBdr>
            </w:div>
          </w:divsChild>
        </w:div>
        <w:div w:id="971590967">
          <w:marLeft w:val="0"/>
          <w:marRight w:val="0"/>
          <w:marTop w:val="0"/>
          <w:marBottom w:val="0"/>
          <w:divBdr>
            <w:top w:val="none" w:sz="0" w:space="0" w:color="auto"/>
            <w:left w:val="none" w:sz="0" w:space="0" w:color="auto"/>
            <w:bottom w:val="none" w:sz="0" w:space="0" w:color="auto"/>
            <w:right w:val="none" w:sz="0" w:space="0" w:color="auto"/>
          </w:divBdr>
          <w:divsChild>
            <w:div w:id="1419982500">
              <w:marLeft w:val="0"/>
              <w:marRight w:val="0"/>
              <w:marTop w:val="0"/>
              <w:marBottom w:val="60"/>
              <w:divBdr>
                <w:top w:val="single" w:sz="48" w:space="0" w:color="8AC0DA"/>
                <w:left w:val="none" w:sz="0" w:space="0" w:color="auto"/>
                <w:bottom w:val="none" w:sz="0" w:space="0" w:color="auto"/>
                <w:right w:val="none" w:sz="0" w:space="0" w:color="auto"/>
              </w:divBdr>
              <w:divsChild>
                <w:div w:id="176267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5515">
          <w:marLeft w:val="0"/>
          <w:marRight w:val="0"/>
          <w:marTop w:val="0"/>
          <w:marBottom w:val="0"/>
          <w:divBdr>
            <w:top w:val="none" w:sz="0" w:space="0" w:color="auto"/>
            <w:left w:val="none" w:sz="0" w:space="0" w:color="auto"/>
            <w:bottom w:val="none" w:sz="0" w:space="0" w:color="auto"/>
            <w:right w:val="none" w:sz="0" w:space="0" w:color="auto"/>
          </w:divBdr>
          <w:divsChild>
            <w:div w:id="1119448227">
              <w:marLeft w:val="0"/>
              <w:marRight w:val="0"/>
              <w:marTop w:val="0"/>
              <w:marBottom w:val="60"/>
              <w:divBdr>
                <w:top w:val="single" w:sz="48" w:space="0" w:color="8AC0DA"/>
                <w:left w:val="none" w:sz="0" w:space="0" w:color="auto"/>
                <w:bottom w:val="none" w:sz="0" w:space="0" w:color="auto"/>
                <w:right w:val="none" w:sz="0" w:space="0" w:color="auto"/>
              </w:divBdr>
              <w:divsChild>
                <w:div w:id="20591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60122">
          <w:marLeft w:val="0"/>
          <w:marRight w:val="0"/>
          <w:marTop w:val="0"/>
          <w:marBottom w:val="0"/>
          <w:divBdr>
            <w:top w:val="none" w:sz="0" w:space="0" w:color="auto"/>
            <w:left w:val="none" w:sz="0" w:space="0" w:color="auto"/>
            <w:bottom w:val="none" w:sz="0" w:space="0" w:color="auto"/>
            <w:right w:val="none" w:sz="0" w:space="0" w:color="auto"/>
          </w:divBdr>
          <w:divsChild>
            <w:div w:id="2008945343">
              <w:marLeft w:val="0"/>
              <w:marRight w:val="0"/>
              <w:marTop w:val="0"/>
              <w:marBottom w:val="0"/>
              <w:divBdr>
                <w:top w:val="none" w:sz="0" w:space="0" w:color="auto"/>
                <w:left w:val="none" w:sz="0" w:space="0" w:color="auto"/>
                <w:bottom w:val="none" w:sz="0" w:space="0" w:color="auto"/>
                <w:right w:val="none" w:sz="0" w:space="0" w:color="auto"/>
              </w:divBdr>
            </w:div>
          </w:divsChild>
        </w:div>
        <w:div w:id="1182549063">
          <w:marLeft w:val="0"/>
          <w:marRight w:val="0"/>
          <w:marTop w:val="0"/>
          <w:marBottom w:val="0"/>
          <w:divBdr>
            <w:top w:val="none" w:sz="0" w:space="0" w:color="auto"/>
            <w:left w:val="none" w:sz="0" w:space="0" w:color="auto"/>
            <w:bottom w:val="none" w:sz="0" w:space="0" w:color="auto"/>
            <w:right w:val="none" w:sz="0" w:space="0" w:color="auto"/>
          </w:divBdr>
          <w:divsChild>
            <w:div w:id="1974365887">
              <w:marLeft w:val="0"/>
              <w:marRight w:val="0"/>
              <w:marTop w:val="0"/>
              <w:marBottom w:val="60"/>
              <w:divBdr>
                <w:top w:val="single" w:sz="48" w:space="0" w:color="8AC0DA"/>
                <w:left w:val="none" w:sz="0" w:space="0" w:color="auto"/>
                <w:bottom w:val="none" w:sz="0" w:space="0" w:color="auto"/>
                <w:right w:val="none" w:sz="0" w:space="0" w:color="auto"/>
              </w:divBdr>
              <w:divsChild>
                <w:div w:id="14764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6810">
          <w:marLeft w:val="0"/>
          <w:marRight w:val="0"/>
          <w:marTop w:val="0"/>
          <w:marBottom w:val="0"/>
          <w:divBdr>
            <w:top w:val="none" w:sz="0" w:space="0" w:color="auto"/>
            <w:left w:val="none" w:sz="0" w:space="0" w:color="auto"/>
            <w:bottom w:val="none" w:sz="0" w:space="0" w:color="auto"/>
            <w:right w:val="none" w:sz="0" w:space="0" w:color="auto"/>
          </w:divBdr>
          <w:divsChild>
            <w:div w:id="2070111054">
              <w:marLeft w:val="0"/>
              <w:marRight w:val="0"/>
              <w:marTop w:val="0"/>
              <w:marBottom w:val="0"/>
              <w:divBdr>
                <w:top w:val="none" w:sz="0" w:space="0" w:color="auto"/>
                <w:left w:val="none" w:sz="0" w:space="0" w:color="auto"/>
                <w:bottom w:val="none" w:sz="0" w:space="0" w:color="auto"/>
                <w:right w:val="none" w:sz="0" w:space="0" w:color="auto"/>
              </w:divBdr>
            </w:div>
          </w:divsChild>
        </w:div>
        <w:div w:id="1333141903">
          <w:marLeft w:val="0"/>
          <w:marRight w:val="0"/>
          <w:marTop w:val="0"/>
          <w:marBottom w:val="0"/>
          <w:divBdr>
            <w:top w:val="none" w:sz="0" w:space="0" w:color="auto"/>
            <w:left w:val="none" w:sz="0" w:space="0" w:color="auto"/>
            <w:bottom w:val="none" w:sz="0" w:space="0" w:color="auto"/>
            <w:right w:val="none" w:sz="0" w:space="0" w:color="auto"/>
          </w:divBdr>
          <w:divsChild>
            <w:div w:id="709915128">
              <w:marLeft w:val="0"/>
              <w:marRight w:val="0"/>
              <w:marTop w:val="0"/>
              <w:marBottom w:val="60"/>
              <w:divBdr>
                <w:top w:val="single" w:sz="48" w:space="0" w:color="8AC0DA"/>
                <w:left w:val="none" w:sz="0" w:space="0" w:color="auto"/>
                <w:bottom w:val="none" w:sz="0" w:space="0" w:color="auto"/>
                <w:right w:val="none" w:sz="0" w:space="0" w:color="auto"/>
              </w:divBdr>
              <w:divsChild>
                <w:div w:id="20473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2747">
          <w:marLeft w:val="0"/>
          <w:marRight w:val="0"/>
          <w:marTop w:val="0"/>
          <w:marBottom w:val="0"/>
          <w:divBdr>
            <w:top w:val="none" w:sz="0" w:space="0" w:color="auto"/>
            <w:left w:val="none" w:sz="0" w:space="0" w:color="auto"/>
            <w:bottom w:val="none" w:sz="0" w:space="0" w:color="auto"/>
            <w:right w:val="none" w:sz="0" w:space="0" w:color="auto"/>
          </w:divBdr>
          <w:divsChild>
            <w:div w:id="1110507749">
              <w:marLeft w:val="0"/>
              <w:marRight w:val="0"/>
              <w:marTop w:val="0"/>
              <w:marBottom w:val="60"/>
              <w:divBdr>
                <w:top w:val="single" w:sz="48" w:space="0" w:color="8AC0DA"/>
                <w:left w:val="none" w:sz="0" w:space="0" w:color="auto"/>
                <w:bottom w:val="none" w:sz="0" w:space="0" w:color="auto"/>
                <w:right w:val="none" w:sz="0" w:space="0" w:color="auto"/>
              </w:divBdr>
              <w:divsChild>
                <w:div w:id="95128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8839">
          <w:marLeft w:val="0"/>
          <w:marRight w:val="0"/>
          <w:marTop w:val="0"/>
          <w:marBottom w:val="0"/>
          <w:divBdr>
            <w:top w:val="none" w:sz="0" w:space="0" w:color="auto"/>
            <w:left w:val="none" w:sz="0" w:space="0" w:color="auto"/>
            <w:bottom w:val="none" w:sz="0" w:space="0" w:color="auto"/>
            <w:right w:val="none" w:sz="0" w:space="0" w:color="auto"/>
          </w:divBdr>
          <w:divsChild>
            <w:div w:id="830145599">
              <w:marLeft w:val="0"/>
              <w:marRight w:val="0"/>
              <w:marTop w:val="0"/>
              <w:marBottom w:val="60"/>
              <w:divBdr>
                <w:top w:val="single" w:sz="48" w:space="0" w:color="8AC0DA"/>
                <w:left w:val="none" w:sz="0" w:space="0" w:color="auto"/>
                <w:bottom w:val="none" w:sz="0" w:space="0" w:color="auto"/>
                <w:right w:val="none" w:sz="0" w:space="0" w:color="auto"/>
              </w:divBdr>
              <w:divsChild>
                <w:div w:id="3554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2031">
          <w:marLeft w:val="0"/>
          <w:marRight w:val="0"/>
          <w:marTop w:val="0"/>
          <w:marBottom w:val="0"/>
          <w:divBdr>
            <w:top w:val="none" w:sz="0" w:space="0" w:color="auto"/>
            <w:left w:val="none" w:sz="0" w:space="0" w:color="auto"/>
            <w:bottom w:val="none" w:sz="0" w:space="0" w:color="auto"/>
            <w:right w:val="none" w:sz="0" w:space="0" w:color="auto"/>
          </w:divBdr>
          <w:divsChild>
            <w:div w:id="1968853254">
              <w:marLeft w:val="0"/>
              <w:marRight w:val="0"/>
              <w:marTop w:val="0"/>
              <w:marBottom w:val="0"/>
              <w:divBdr>
                <w:top w:val="none" w:sz="0" w:space="0" w:color="auto"/>
                <w:left w:val="none" w:sz="0" w:space="0" w:color="auto"/>
                <w:bottom w:val="none" w:sz="0" w:space="0" w:color="auto"/>
                <w:right w:val="none" w:sz="0" w:space="0" w:color="auto"/>
              </w:divBdr>
            </w:div>
          </w:divsChild>
        </w:div>
        <w:div w:id="1947032394">
          <w:marLeft w:val="0"/>
          <w:marRight w:val="0"/>
          <w:marTop w:val="0"/>
          <w:marBottom w:val="0"/>
          <w:divBdr>
            <w:top w:val="none" w:sz="0" w:space="0" w:color="auto"/>
            <w:left w:val="none" w:sz="0" w:space="0" w:color="auto"/>
            <w:bottom w:val="none" w:sz="0" w:space="0" w:color="auto"/>
            <w:right w:val="none" w:sz="0" w:space="0" w:color="auto"/>
          </w:divBdr>
          <w:divsChild>
            <w:div w:id="1697462212">
              <w:marLeft w:val="0"/>
              <w:marRight w:val="0"/>
              <w:marTop w:val="0"/>
              <w:marBottom w:val="0"/>
              <w:divBdr>
                <w:top w:val="none" w:sz="0" w:space="0" w:color="auto"/>
                <w:left w:val="none" w:sz="0" w:space="0" w:color="auto"/>
                <w:bottom w:val="none" w:sz="0" w:space="0" w:color="auto"/>
                <w:right w:val="none" w:sz="0" w:space="0" w:color="auto"/>
              </w:divBdr>
            </w:div>
          </w:divsChild>
        </w:div>
        <w:div w:id="2053993585">
          <w:marLeft w:val="0"/>
          <w:marRight w:val="0"/>
          <w:marTop w:val="0"/>
          <w:marBottom w:val="0"/>
          <w:divBdr>
            <w:top w:val="none" w:sz="0" w:space="0" w:color="auto"/>
            <w:left w:val="none" w:sz="0" w:space="0" w:color="auto"/>
            <w:bottom w:val="none" w:sz="0" w:space="0" w:color="auto"/>
            <w:right w:val="none" w:sz="0" w:space="0" w:color="auto"/>
          </w:divBdr>
          <w:divsChild>
            <w:div w:id="14798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1740">
      <w:bodyDiv w:val="1"/>
      <w:marLeft w:val="0"/>
      <w:marRight w:val="0"/>
      <w:marTop w:val="0"/>
      <w:marBottom w:val="0"/>
      <w:divBdr>
        <w:top w:val="none" w:sz="0" w:space="0" w:color="auto"/>
        <w:left w:val="none" w:sz="0" w:space="0" w:color="auto"/>
        <w:bottom w:val="none" w:sz="0" w:space="0" w:color="auto"/>
        <w:right w:val="none" w:sz="0" w:space="0" w:color="auto"/>
      </w:divBdr>
    </w:div>
    <w:div w:id="1541624095">
      <w:bodyDiv w:val="1"/>
      <w:marLeft w:val="0"/>
      <w:marRight w:val="0"/>
      <w:marTop w:val="0"/>
      <w:marBottom w:val="0"/>
      <w:divBdr>
        <w:top w:val="none" w:sz="0" w:space="0" w:color="auto"/>
        <w:left w:val="none" w:sz="0" w:space="0" w:color="auto"/>
        <w:bottom w:val="none" w:sz="0" w:space="0" w:color="auto"/>
        <w:right w:val="none" w:sz="0" w:space="0" w:color="auto"/>
      </w:divBdr>
      <w:divsChild>
        <w:div w:id="369381272">
          <w:marLeft w:val="0"/>
          <w:marRight w:val="0"/>
          <w:marTop w:val="0"/>
          <w:marBottom w:val="0"/>
          <w:divBdr>
            <w:top w:val="none" w:sz="0" w:space="0" w:color="auto"/>
            <w:left w:val="none" w:sz="0" w:space="0" w:color="auto"/>
            <w:bottom w:val="none" w:sz="0" w:space="0" w:color="auto"/>
            <w:right w:val="none" w:sz="0" w:space="0" w:color="auto"/>
          </w:divBdr>
          <w:divsChild>
            <w:div w:id="1189177258">
              <w:marLeft w:val="0"/>
              <w:marRight w:val="0"/>
              <w:marTop w:val="0"/>
              <w:marBottom w:val="60"/>
              <w:divBdr>
                <w:top w:val="single" w:sz="48" w:space="0" w:color="8AC0DA"/>
                <w:left w:val="none" w:sz="0" w:space="0" w:color="auto"/>
                <w:bottom w:val="none" w:sz="0" w:space="0" w:color="auto"/>
                <w:right w:val="none" w:sz="0" w:space="0" w:color="auto"/>
              </w:divBdr>
              <w:divsChild>
                <w:div w:id="6358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7080">
          <w:marLeft w:val="0"/>
          <w:marRight w:val="0"/>
          <w:marTop w:val="0"/>
          <w:marBottom w:val="0"/>
          <w:divBdr>
            <w:top w:val="none" w:sz="0" w:space="0" w:color="auto"/>
            <w:left w:val="none" w:sz="0" w:space="0" w:color="auto"/>
            <w:bottom w:val="none" w:sz="0" w:space="0" w:color="auto"/>
            <w:right w:val="none" w:sz="0" w:space="0" w:color="auto"/>
          </w:divBdr>
          <w:divsChild>
            <w:div w:id="370956041">
              <w:marLeft w:val="0"/>
              <w:marRight w:val="0"/>
              <w:marTop w:val="0"/>
              <w:marBottom w:val="60"/>
              <w:divBdr>
                <w:top w:val="single" w:sz="48" w:space="0" w:color="8AC0DA"/>
                <w:left w:val="none" w:sz="0" w:space="0" w:color="auto"/>
                <w:bottom w:val="none" w:sz="0" w:space="0" w:color="auto"/>
                <w:right w:val="none" w:sz="0" w:space="0" w:color="auto"/>
              </w:divBdr>
              <w:divsChild>
                <w:div w:id="174811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7953">
          <w:marLeft w:val="0"/>
          <w:marRight w:val="0"/>
          <w:marTop w:val="0"/>
          <w:marBottom w:val="0"/>
          <w:divBdr>
            <w:top w:val="none" w:sz="0" w:space="0" w:color="auto"/>
            <w:left w:val="none" w:sz="0" w:space="0" w:color="auto"/>
            <w:bottom w:val="none" w:sz="0" w:space="0" w:color="auto"/>
            <w:right w:val="none" w:sz="0" w:space="0" w:color="auto"/>
          </w:divBdr>
          <w:divsChild>
            <w:div w:id="67650522">
              <w:marLeft w:val="0"/>
              <w:marRight w:val="0"/>
              <w:marTop w:val="0"/>
              <w:marBottom w:val="60"/>
              <w:divBdr>
                <w:top w:val="single" w:sz="48" w:space="0" w:color="8AC0DA"/>
                <w:left w:val="none" w:sz="0" w:space="0" w:color="auto"/>
                <w:bottom w:val="none" w:sz="0" w:space="0" w:color="auto"/>
                <w:right w:val="none" w:sz="0" w:space="0" w:color="auto"/>
              </w:divBdr>
              <w:divsChild>
                <w:div w:id="13693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596">
          <w:marLeft w:val="0"/>
          <w:marRight w:val="0"/>
          <w:marTop w:val="0"/>
          <w:marBottom w:val="0"/>
          <w:divBdr>
            <w:top w:val="none" w:sz="0" w:space="0" w:color="auto"/>
            <w:left w:val="none" w:sz="0" w:space="0" w:color="auto"/>
            <w:bottom w:val="none" w:sz="0" w:space="0" w:color="auto"/>
            <w:right w:val="none" w:sz="0" w:space="0" w:color="auto"/>
          </w:divBdr>
          <w:divsChild>
            <w:div w:id="1365713833">
              <w:marLeft w:val="0"/>
              <w:marRight w:val="0"/>
              <w:marTop w:val="0"/>
              <w:marBottom w:val="60"/>
              <w:divBdr>
                <w:top w:val="single" w:sz="48" w:space="0" w:color="8AC0DA"/>
                <w:left w:val="none" w:sz="0" w:space="0" w:color="auto"/>
                <w:bottom w:val="none" w:sz="0" w:space="0" w:color="auto"/>
                <w:right w:val="none" w:sz="0" w:space="0" w:color="auto"/>
              </w:divBdr>
              <w:divsChild>
                <w:div w:id="1048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4612">
          <w:marLeft w:val="0"/>
          <w:marRight w:val="0"/>
          <w:marTop w:val="0"/>
          <w:marBottom w:val="0"/>
          <w:divBdr>
            <w:top w:val="none" w:sz="0" w:space="0" w:color="auto"/>
            <w:left w:val="none" w:sz="0" w:space="0" w:color="auto"/>
            <w:bottom w:val="none" w:sz="0" w:space="0" w:color="auto"/>
            <w:right w:val="none" w:sz="0" w:space="0" w:color="auto"/>
          </w:divBdr>
          <w:divsChild>
            <w:div w:id="1170681997">
              <w:marLeft w:val="0"/>
              <w:marRight w:val="0"/>
              <w:marTop w:val="0"/>
              <w:marBottom w:val="60"/>
              <w:divBdr>
                <w:top w:val="single" w:sz="48" w:space="0" w:color="8AC0DA"/>
                <w:left w:val="none" w:sz="0" w:space="0" w:color="auto"/>
                <w:bottom w:val="none" w:sz="0" w:space="0" w:color="auto"/>
                <w:right w:val="none" w:sz="0" w:space="0" w:color="auto"/>
              </w:divBdr>
              <w:divsChild>
                <w:div w:id="12130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4706">
          <w:marLeft w:val="0"/>
          <w:marRight w:val="0"/>
          <w:marTop w:val="0"/>
          <w:marBottom w:val="0"/>
          <w:divBdr>
            <w:top w:val="none" w:sz="0" w:space="0" w:color="auto"/>
            <w:left w:val="none" w:sz="0" w:space="0" w:color="auto"/>
            <w:bottom w:val="none" w:sz="0" w:space="0" w:color="auto"/>
            <w:right w:val="none" w:sz="0" w:space="0" w:color="auto"/>
          </w:divBdr>
          <w:divsChild>
            <w:div w:id="153299385">
              <w:marLeft w:val="0"/>
              <w:marRight w:val="0"/>
              <w:marTop w:val="0"/>
              <w:marBottom w:val="60"/>
              <w:divBdr>
                <w:top w:val="single" w:sz="48" w:space="0" w:color="8AC0DA"/>
                <w:left w:val="none" w:sz="0" w:space="0" w:color="auto"/>
                <w:bottom w:val="none" w:sz="0" w:space="0" w:color="auto"/>
                <w:right w:val="none" w:sz="0" w:space="0" w:color="auto"/>
              </w:divBdr>
              <w:divsChild>
                <w:div w:id="3139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3746">
          <w:marLeft w:val="0"/>
          <w:marRight w:val="0"/>
          <w:marTop w:val="0"/>
          <w:marBottom w:val="0"/>
          <w:divBdr>
            <w:top w:val="none" w:sz="0" w:space="0" w:color="auto"/>
            <w:left w:val="none" w:sz="0" w:space="0" w:color="auto"/>
            <w:bottom w:val="none" w:sz="0" w:space="0" w:color="auto"/>
            <w:right w:val="none" w:sz="0" w:space="0" w:color="auto"/>
          </w:divBdr>
          <w:divsChild>
            <w:div w:id="1855070525">
              <w:marLeft w:val="0"/>
              <w:marRight w:val="0"/>
              <w:marTop w:val="0"/>
              <w:marBottom w:val="0"/>
              <w:divBdr>
                <w:top w:val="none" w:sz="0" w:space="0" w:color="auto"/>
                <w:left w:val="none" w:sz="0" w:space="0" w:color="auto"/>
                <w:bottom w:val="none" w:sz="0" w:space="0" w:color="auto"/>
                <w:right w:val="none" w:sz="0" w:space="0" w:color="auto"/>
              </w:divBdr>
            </w:div>
          </w:divsChild>
        </w:div>
        <w:div w:id="1081871106">
          <w:marLeft w:val="0"/>
          <w:marRight w:val="0"/>
          <w:marTop w:val="0"/>
          <w:marBottom w:val="0"/>
          <w:divBdr>
            <w:top w:val="none" w:sz="0" w:space="0" w:color="auto"/>
            <w:left w:val="none" w:sz="0" w:space="0" w:color="auto"/>
            <w:bottom w:val="none" w:sz="0" w:space="0" w:color="auto"/>
            <w:right w:val="none" w:sz="0" w:space="0" w:color="auto"/>
          </w:divBdr>
          <w:divsChild>
            <w:div w:id="289745624">
              <w:marLeft w:val="0"/>
              <w:marRight w:val="0"/>
              <w:marTop w:val="0"/>
              <w:marBottom w:val="0"/>
              <w:divBdr>
                <w:top w:val="none" w:sz="0" w:space="0" w:color="auto"/>
                <w:left w:val="none" w:sz="0" w:space="0" w:color="auto"/>
                <w:bottom w:val="none" w:sz="0" w:space="0" w:color="auto"/>
                <w:right w:val="none" w:sz="0" w:space="0" w:color="auto"/>
              </w:divBdr>
            </w:div>
          </w:divsChild>
        </w:div>
        <w:div w:id="1227376120">
          <w:marLeft w:val="0"/>
          <w:marRight w:val="0"/>
          <w:marTop w:val="0"/>
          <w:marBottom w:val="0"/>
          <w:divBdr>
            <w:top w:val="none" w:sz="0" w:space="0" w:color="auto"/>
            <w:left w:val="none" w:sz="0" w:space="0" w:color="auto"/>
            <w:bottom w:val="none" w:sz="0" w:space="0" w:color="auto"/>
            <w:right w:val="none" w:sz="0" w:space="0" w:color="auto"/>
          </w:divBdr>
          <w:divsChild>
            <w:div w:id="4092231">
              <w:marLeft w:val="0"/>
              <w:marRight w:val="0"/>
              <w:marTop w:val="0"/>
              <w:marBottom w:val="0"/>
              <w:divBdr>
                <w:top w:val="none" w:sz="0" w:space="0" w:color="auto"/>
                <w:left w:val="none" w:sz="0" w:space="0" w:color="auto"/>
                <w:bottom w:val="none" w:sz="0" w:space="0" w:color="auto"/>
                <w:right w:val="none" w:sz="0" w:space="0" w:color="auto"/>
              </w:divBdr>
            </w:div>
          </w:divsChild>
        </w:div>
        <w:div w:id="1481728956">
          <w:marLeft w:val="0"/>
          <w:marRight w:val="0"/>
          <w:marTop w:val="0"/>
          <w:marBottom w:val="0"/>
          <w:divBdr>
            <w:top w:val="none" w:sz="0" w:space="0" w:color="auto"/>
            <w:left w:val="none" w:sz="0" w:space="0" w:color="auto"/>
            <w:bottom w:val="none" w:sz="0" w:space="0" w:color="auto"/>
            <w:right w:val="none" w:sz="0" w:space="0" w:color="auto"/>
          </w:divBdr>
          <w:divsChild>
            <w:div w:id="334722782">
              <w:marLeft w:val="0"/>
              <w:marRight w:val="0"/>
              <w:marTop w:val="0"/>
              <w:marBottom w:val="0"/>
              <w:divBdr>
                <w:top w:val="none" w:sz="0" w:space="0" w:color="auto"/>
                <w:left w:val="none" w:sz="0" w:space="0" w:color="auto"/>
                <w:bottom w:val="none" w:sz="0" w:space="0" w:color="auto"/>
                <w:right w:val="none" w:sz="0" w:space="0" w:color="auto"/>
              </w:divBdr>
            </w:div>
          </w:divsChild>
        </w:div>
        <w:div w:id="1724863979">
          <w:marLeft w:val="0"/>
          <w:marRight w:val="0"/>
          <w:marTop w:val="0"/>
          <w:marBottom w:val="0"/>
          <w:divBdr>
            <w:top w:val="none" w:sz="0" w:space="0" w:color="auto"/>
            <w:left w:val="none" w:sz="0" w:space="0" w:color="auto"/>
            <w:bottom w:val="none" w:sz="0" w:space="0" w:color="auto"/>
            <w:right w:val="none" w:sz="0" w:space="0" w:color="auto"/>
          </w:divBdr>
          <w:divsChild>
            <w:div w:id="689989241">
              <w:marLeft w:val="0"/>
              <w:marRight w:val="0"/>
              <w:marTop w:val="0"/>
              <w:marBottom w:val="0"/>
              <w:divBdr>
                <w:top w:val="none" w:sz="0" w:space="0" w:color="auto"/>
                <w:left w:val="none" w:sz="0" w:space="0" w:color="auto"/>
                <w:bottom w:val="none" w:sz="0" w:space="0" w:color="auto"/>
                <w:right w:val="none" w:sz="0" w:space="0" w:color="auto"/>
              </w:divBdr>
            </w:div>
          </w:divsChild>
        </w:div>
        <w:div w:id="1768378558">
          <w:marLeft w:val="0"/>
          <w:marRight w:val="0"/>
          <w:marTop w:val="0"/>
          <w:marBottom w:val="0"/>
          <w:divBdr>
            <w:top w:val="none" w:sz="0" w:space="0" w:color="auto"/>
            <w:left w:val="none" w:sz="0" w:space="0" w:color="auto"/>
            <w:bottom w:val="none" w:sz="0" w:space="0" w:color="auto"/>
            <w:right w:val="none" w:sz="0" w:space="0" w:color="auto"/>
          </w:divBdr>
          <w:divsChild>
            <w:div w:id="17800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8928">
      <w:bodyDiv w:val="1"/>
      <w:marLeft w:val="0"/>
      <w:marRight w:val="0"/>
      <w:marTop w:val="0"/>
      <w:marBottom w:val="0"/>
      <w:divBdr>
        <w:top w:val="none" w:sz="0" w:space="0" w:color="auto"/>
        <w:left w:val="none" w:sz="0" w:space="0" w:color="auto"/>
        <w:bottom w:val="none" w:sz="0" w:space="0" w:color="auto"/>
        <w:right w:val="none" w:sz="0" w:space="0" w:color="auto"/>
      </w:divBdr>
    </w:div>
    <w:div w:id="1620061279">
      <w:bodyDiv w:val="1"/>
      <w:marLeft w:val="0"/>
      <w:marRight w:val="0"/>
      <w:marTop w:val="0"/>
      <w:marBottom w:val="0"/>
      <w:divBdr>
        <w:top w:val="none" w:sz="0" w:space="0" w:color="auto"/>
        <w:left w:val="none" w:sz="0" w:space="0" w:color="auto"/>
        <w:bottom w:val="none" w:sz="0" w:space="0" w:color="auto"/>
        <w:right w:val="none" w:sz="0" w:space="0" w:color="auto"/>
      </w:divBdr>
    </w:div>
    <w:div w:id="1705247801">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58229858">
      <w:bodyDiv w:val="1"/>
      <w:marLeft w:val="0"/>
      <w:marRight w:val="0"/>
      <w:marTop w:val="0"/>
      <w:marBottom w:val="0"/>
      <w:divBdr>
        <w:top w:val="none" w:sz="0" w:space="0" w:color="auto"/>
        <w:left w:val="none" w:sz="0" w:space="0" w:color="auto"/>
        <w:bottom w:val="none" w:sz="0" w:space="0" w:color="auto"/>
        <w:right w:val="none" w:sz="0" w:space="0" w:color="auto"/>
      </w:divBdr>
    </w:div>
    <w:div w:id="1895652050">
      <w:bodyDiv w:val="1"/>
      <w:marLeft w:val="0"/>
      <w:marRight w:val="0"/>
      <w:marTop w:val="0"/>
      <w:marBottom w:val="0"/>
      <w:divBdr>
        <w:top w:val="none" w:sz="0" w:space="0" w:color="auto"/>
        <w:left w:val="none" w:sz="0" w:space="0" w:color="auto"/>
        <w:bottom w:val="none" w:sz="0" w:space="0" w:color="auto"/>
        <w:right w:val="none" w:sz="0" w:space="0" w:color="auto"/>
      </w:divBdr>
      <w:divsChild>
        <w:div w:id="1445886180">
          <w:marLeft w:val="0"/>
          <w:marRight w:val="0"/>
          <w:marTop w:val="0"/>
          <w:marBottom w:val="0"/>
          <w:divBdr>
            <w:top w:val="none" w:sz="0" w:space="0" w:color="auto"/>
            <w:left w:val="none" w:sz="0" w:space="0" w:color="auto"/>
            <w:bottom w:val="none" w:sz="0" w:space="0" w:color="auto"/>
            <w:right w:val="none" w:sz="0" w:space="0" w:color="auto"/>
          </w:divBdr>
          <w:divsChild>
            <w:div w:id="1199320490">
              <w:marLeft w:val="0"/>
              <w:marRight w:val="0"/>
              <w:marTop w:val="0"/>
              <w:marBottom w:val="0"/>
              <w:divBdr>
                <w:top w:val="none" w:sz="0" w:space="0" w:color="auto"/>
                <w:left w:val="none" w:sz="0" w:space="0" w:color="auto"/>
                <w:bottom w:val="none" w:sz="0" w:space="0" w:color="auto"/>
                <w:right w:val="none" w:sz="0" w:space="0" w:color="auto"/>
              </w:divBdr>
              <w:divsChild>
                <w:div w:id="13115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01242">
      <w:bodyDiv w:val="1"/>
      <w:marLeft w:val="0"/>
      <w:marRight w:val="0"/>
      <w:marTop w:val="0"/>
      <w:marBottom w:val="0"/>
      <w:divBdr>
        <w:top w:val="none" w:sz="0" w:space="0" w:color="auto"/>
        <w:left w:val="none" w:sz="0" w:space="0" w:color="auto"/>
        <w:bottom w:val="none" w:sz="0" w:space="0" w:color="auto"/>
        <w:right w:val="none" w:sz="0" w:space="0" w:color="auto"/>
      </w:divBdr>
    </w:div>
    <w:div w:id="2012180376">
      <w:bodyDiv w:val="1"/>
      <w:marLeft w:val="0"/>
      <w:marRight w:val="0"/>
      <w:marTop w:val="0"/>
      <w:marBottom w:val="0"/>
      <w:divBdr>
        <w:top w:val="none" w:sz="0" w:space="0" w:color="auto"/>
        <w:left w:val="none" w:sz="0" w:space="0" w:color="auto"/>
        <w:bottom w:val="none" w:sz="0" w:space="0" w:color="auto"/>
        <w:right w:val="none" w:sz="0" w:space="0" w:color="auto"/>
      </w:divBdr>
    </w:div>
    <w:div w:id="201911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Colors" Target="diagrams/colors1.xml"/><Relationship Id="rId18" Type="http://schemas.openxmlformats.org/officeDocument/2006/relationships/image" Target="media/image5.png"/><Relationship Id="rId26" Type="http://schemas.microsoft.com/office/2007/relationships/diagramDrawing" Target="diagrams/drawing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diagramQuickStyle" Target="diagrams/quickStyle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diagramData" Target="diagrams/data2.xml"/><Relationship Id="rId27"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CD3ED6-69B5-4763-A2D2-2D4213377C61}"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fi-FI"/>
        </a:p>
      </dgm:t>
    </dgm:pt>
    <dgm:pt modelId="{C8908278-1839-4D9A-93F7-6235C72B7648}">
      <dgm:prSet phldrT="[Teksti]" custT="1"/>
      <dgm:spPr>
        <a:solidFill>
          <a:schemeClr val="accent4">
            <a:lumMod val="60000"/>
            <a:lumOff val="40000"/>
          </a:schemeClr>
        </a:solidFill>
      </dgm:spPr>
      <dgm:t>
        <a:bodyPr/>
        <a:lstStyle/>
        <a:p>
          <a:r>
            <a:rPr lang="fi-FI" sz="1100" b="1"/>
            <a:t>Jalkapallon tulospalvelu</a:t>
          </a:r>
        </a:p>
      </dgm:t>
    </dgm:pt>
    <dgm:pt modelId="{F71C681B-3834-4B8B-B288-328393970268}" type="parTrans" cxnId="{7BE88A0C-5D0E-4569-97C4-9F748EDA601E}">
      <dgm:prSet/>
      <dgm:spPr/>
      <dgm:t>
        <a:bodyPr/>
        <a:lstStyle/>
        <a:p>
          <a:endParaRPr lang="fi-FI"/>
        </a:p>
      </dgm:t>
    </dgm:pt>
    <dgm:pt modelId="{FBF9C2D2-B2E6-4454-B853-0301146300F4}" type="sibTrans" cxnId="{7BE88A0C-5D0E-4569-97C4-9F748EDA601E}">
      <dgm:prSet/>
      <dgm:spPr/>
      <dgm:t>
        <a:bodyPr/>
        <a:lstStyle/>
        <a:p>
          <a:endParaRPr lang="fi-FI"/>
        </a:p>
      </dgm:t>
    </dgm:pt>
    <dgm:pt modelId="{4F2B346C-E099-4ACF-8A23-711E731E9078}">
      <dgm:prSet phldrT="[Teksti]" custT="1"/>
      <dgm:spPr/>
      <dgm:t>
        <a:bodyPr/>
        <a:lstStyle/>
        <a:p>
          <a:r>
            <a:rPr lang="fi-FI" sz="1050"/>
            <a:t>Jalkapallojoukkueet</a:t>
          </a:r>
        </a:p>
      </dgm:t>
    </dgm:pt>
    <dgm:pt modelId="{DCD0043D-C2C4-4855-9B80-C7C74D88D0DC}" type="parTrans" cxnId="{327E429E-5538-492F-85F2-AD275DC411D2}">
      <dgm:prSet/>
      <dgm:spPr/>
      <dgm:t>
        <a:bodyPr/>
        <a:lstStyle/>
        <a:p>
          <a:endParaRPr lang="fi-FI"/>
        </a:p>
      </dgm:t>
    </dgm:pt>
    <dgm:pt modelId="{3D6EDCD6-69B8-4342-B7F4-999BB816E538}" type="sibTrans" cxnId="{327E429E-5538-492F-85F2-AD275DC411D2}">
      <dgm:prSet/>
      <dgm:spPr/>
      <dgm:t>
        <a:bodyPr/>
        <a:lstStyle/>
        <a:p>
          <a:endParaRPr lang="fi-FI"/>
        </a:p>
      </dgm:t>
    </dgm:pt>
    <dgm:pt modelId="{49BEC13B-74B4-49AC-A0DE-C57B68B319FB}">
      <dgm:prSet phldrT="[Teksti]" custT="1"/>
      <dgm:spPr/>
      <dgm:t>
        <a:bodyPr/>
        <a:lstStyle/>
        <a:p>
          <a:r>
            <a:rPr lang="fi-FI" sz="1100"/>
            <a:t>Suomen Palloliitto ry</a:t>
          </a:r>
        </a:p>
      </dgm:t>
    </dgm:pt>
    <dgm:pt modelId="{EE9737A6-FA5A-448A-BAD1-B68200688397}" type="parTrans" cxnId="{833AEF14-DE39-437C-9818-9B128882B70B}">
      <dgm:prSet/>
      <dgm:spPr/>
      <dgm:t>
        <a:bodyPr/>
        <a:lstStyle/>
        <a:p>
          <a:endParaRPr lang="fi-FI"/>
        </a:p>
      </dgm:t>
    </dgm:pt>
    <dgm:pt modelId="{9A1FC9D5-2E8D-4065-8B57-A590813D3BD0}" type="sibTrans" cxnId="{833AEF14-DE39-437C-9818-9B128882B70B}">
      <dgm:prSet/>
      <dgm:spPr/>
      <dgm:t>
        <a:bodyPr/>
        <a:lstStyle/>
        <a:p>
          <a:endParaRPr lang="fi-FI"/>
        </a:p>
      </dgm:t>
    </dgm:pt>
    <dgm:pt modelId="{D8C4863F-EAE1-4D01-9484-8C11A56498A9}">
      <dgm:prSet phldrT="[Teksti]" custT="1"/>
      <dgm:spPr>
        <a:solidFill>
          <a:schemeClr val="accent6">
            <a:lumMod val="60000"/>
            <a:lumOff val="40000"/>
          </a:schemeClr>
        </a:solidFill>
      </dgm:spPr>
      <dgm:t>
        <a:bodyPr/>
        <a:lstStyle/>
        <a:p>
          <a:r>
            <a:rPr lang="fi-FI" sz="1050"/>
            <a:t>Loppukäyttäjät</a:t>
          </a:r>
        </a:p>
      </dgm:t>
    </dgm:pt>
    <dgm:pt modelId="{485F1E81-3162-4EAF-A322-AF02F004127F}" type="parTrans" cxnId="{72F614E2-F6BB-4BC5-B4FC-B998509B9844}">
      <dgm:prSet/>
      <dgm:spPr/>
      <dgm:t>
        <a:bodyPr/>
        <a:lstStyle/>
        <a:p>
          <a:endParaRPr lang="fi-FI"/>
        </a:p>
      </dgm:t>
    </dgm:pt>
    <dgm:pt modelId="{FE9E10A8-735C-44C5-A96D-D3EDA15F0DB2}" type="sibTrans" cxnId="{72F614E2-F6BB-4BC5-B4FC-B998509B9844}">
      <dgm:prSet/>
      <dgm:spPr/>
      <dgm:t>
        <a:bodyPr/>
        <a:lstStyle/>
        <a:p>
          <a:endParaRPr lang="fi-FI"/>
        </a:p>
      </dgm:t>
    </dgm:pt>
    <dgm:pt modelId="{38F9FD45-884F-46D0-9B53-B7750266EF78}">
      <dgm:prSet phldrT="[Teksti]" custT="1"/>
      <dgm:spPr>
        <a:solidFill>
          <a:schemeClr val="accent6">
            <a:lumMod val="60000"/>
            <a:lumOff val="40000"/>
          </a:schemeClr>
        </a:solidFill>
      </dgm:spPr>
      <dgm:t>
        <a:bodyPr/>
        <a:lstStyle/>
        <a:p>
          <a:r>
            <a:rPr lang="fi-FI" sz="1100"/>
            <a:t>Taso-palvelu</a:t>
          </a:r>
        </a:p>
      </dgm:t>
    </dgm:pt>
    <dgm:pt modelId="{DFF15D77-6606-48F5-ACB9-D71752FB07C5}" type="parTrans" cxnId="{37053923-AF29-4525-B438-E828C6BA5D14}">
      <dgm:prSet/>
      <dgm:spPr/>
      <dgm:t>
        <a:bodyPr/>
        <a:lstStyle/>
        <a:p>
          <a:endParaRPr lang="fi-FI"/>
        </a:p>
      </dgm:t>
    </dgm:pt>
    <dgm:pt modelId="{BB9C8410-AFA9-4D0F-9970-28E531768468}" type="sibTrans" cxnId="{37053923-AF29-4525-B438-E828C6BA5D14}">
      <dgm:prSet/>
      <dgm:spPr/>
      <dgm:t>
        <a:bodyPr/>
        <a:lstStyle/>
        <a:p>
          <a:endParaRPr lang="fi-FI"/>
        </a:p>
      </dgm:t>
    </dgm:pt>
    <dgm:pt modelId="{5A913089-E513-42DB-A891-D0FE40ADEE33}">
      <dgm:prSet phldrT="[Teksti]" custT="1"/>
      <dgm:spPr/>
      <dgm:t>
        <a:bodyPr/>
        <a:lstStyle/>
        <a:p>
          <a:r>
            <a:rPr lang="fi-FI" sz="1100"/>
            <a:t>Veikkaus</a:t>
          </a:r>
        </a:p>
      </dgm:t>
    </dgm:pt>
    <dgm:pt modelId="{1B3EDC5C-F7EE-4268-9CF6-D361B2BDAC6D}" type="parTrans" cxnId="{59C6FF42-7AEE-48C2-8A36-96AEF3949DED}">
      <dgm:prSet/>
      <dgm:spPr/>
      <dgm:t>
        <a:bodyPr/>
        <a:lstStyle/>
        <a:p>
          <a:endParaRPr lang="fi-FI"/>
        </a:p>
      </dgm:t>
    </dgm:pt>
    <dgm:pt modelId="{D4453260-A0EE-4D21-8D79-2EAA3DC9E21C}" type="sibTrans" cxnId="{59C6FF42-7AEE-48C2-8A36-96AEF3949DED}">
      <dgm:prSet/>
      <dgm:spPr/>
      <dgm:t>
        <a:bodyPr/>
        <a:lstStyle/>
        <a:p>
          <a:endParaRPr lang="fi-FI"/>
        </a:p>
      </dgm:t>
    </dgm:pt>
    <dgm:pt modelId="{0FEDAC60-B4C5-4282-A037-5DACD6C5DB8F}">
      <dgm:prSet phldrT="[Teksti]" custT="1"/>
      <dgm:spPr/>
      <dgm:t>
        <a:bodyPr/>
        <a:lstStyle/>
        <a:p>
          <a:r>
            <a:rPr lang="fi-FI" sz="1050"/>
            <a:t>Jalkapalloliiga ry</a:t>
          </a:r>
        </a:p>
      </dgm:t>
    </dgm:pt>
    <dgm:pt modelId="{4EDD7079-92F7-4FB2-9D3B-5DC9EEBB367D}" type="parTrans" cxnId="{76B6CB82-B81B-4001-A63E-E0609F2AC682}">
      <dgm:prSet/>
      <dgm:spPr/>
      <dgm:t>
        <a:bodyPr/>
        <a:lstStyle/>
        <a:p>
          <a:endParaRPr lang="fi-FI"/>
        </a:p>
      </dgm:t>
    </dgm:pt>
    <dgm:pt modelId="{9698ADE0-52F8-44C7-9D65-B240BA1C2E78}" type="sibTrans" cxnId="{76B6CB82-B81B-4001-A63E-E0609F2AC682}">
      <dgm:prSet/>
      <dgm:spPr/>
      <dgm:t>
        <a:bodyPr/>
        <a:lstStyle/>
        <a:p>
          <a:endParaRPr lang="fi-FI"/>
        </a:p>
      </dgm:t>
    </dgm:pt>
    <dgm:pt modelId="{CF0F24EE-C3F5-49BB-8F49-DF457C74F735}">
      <dgm:prSet phldrT="[Teksti]" custT="1"/>
      <dgm:spPr/>
      <dgm:t>
        <a:bodyPr/>
        <a:lstStyle/>
        <a:p>
          <a:r>
            <a:rPr lang="fi-FI" sz="800"/>
            <a:t>Veikkausliiga</a:t>
          </a:r>
        </a:p>
      </dgm:t>
    </dgm:pt>
    <dgm:pt modelId="{03A2989D-A88C-49E8-9330-6C112B3FF64E}" type="parTrans" cxnId="{A9C46763-E69F-49D0-81E3-9AC792580F5B}">
      <dgm:prSet/>
      <dgm:spPr/>
      <dgm:t>
        <a:bodyPr/>
        <a:lstStyle/>
        <a:p>
          <a:endParaRPr lang="fi-FI"/>
        </a:p>
      </dgm:t>
    </dgm:pt>
    <dgm:pt modelId="{07B2B4C1-68C9-426C-A96A-48E344C7D245}" type="sibTrans" cxnId="{A9C46763-E69F-49D0-81E3-9AC792580F5B}">
      <dgm:prSet/>
      <dgm:spPr/>
      <dgm:t>
        <a:bodyPr/>
        <a:lstStyle/>
        <a:p>
          <a:endParaRPr lang="fi-FI"/>
        </a:p>
      </dgm:t>
    </dgm:pt>
    <dgm:pt modelId="{F27DA5C4-ECBA-4F11-B5E1-863EC648F718}">
      <dgm:prSet phldrT="[Teksti]" custT="1"/>
      <dgm:spPr/>
      <dgm:t>
        <a:bodyPr/>
        <a:lstStyle/>
        <a:p>
          <a:r>
            <a:rPr lang="fi-FI" sz="1050"/>
            <a:t>Yhteistyö- ja tuotekumppanit</a:t>
          </a:r>
        </a:p>
      </dgm:t>
    </dgm:pt>
    <dgm:pt modelId="{EAAFFECC-AA51-4454-8077-6B116771B148}" type="parTrans" cxnId="{FBC72F62-90A2-4B27-A5A9-C7B4562B2D41}">
      <dgm:prSet/>
      <dgm:spPr/>
      <dgm:t>
        <a:bodyPr/>
        <a:lstStyle/>
        <a:p>
          <a:endParaRPr lang="fi-FI"/>
        </a:p>
      </dgm:t>
    </dgm:pt>
    <dgm:pt modelId="{6B71AF0A-B21B-4CA5-9DD5-7DA79AE825C9}" type="sibTrans" cxnId="{FBC72F62-90A2-4B27-A5A9-C7B4562B2D41}">
      <dgm:prSet/>
      <dgm:spPr/>
      <dgm:t>
        <a:bodyPr/>
        <a:lstStyle/>
        <a:p>
          <a:endParaRPr lang="fi-FI"/>
        </a:p>
      </dgm:t>
    </dgm:pt>
    <dgm:pt modelId="{6A5AE73F-6B4A-4DDC-8702-3F5B7DAD67BB}">
      <dgm:prSet phldrT="[Teksti]" custT="1"/>
      <dgm:spPr>
        <a:solidFill>
          <a:schemeClr val="accent6">
            <a:lumMod val="60000"/>
            <a:lumOff val="40000"/>
          </a:schemeClr>
        </a:solidFill>
      </dgm:spPr>
      <dgm:t>
        <a:bodyPr/>
        <a:lstStyle/>
        <a:p>
          <a:r>
            <a:rPr lang="fi-FI" sz="900"/>
            <a:t>Ohjelmiston ylläpitäjät</a:t>
          </a:r>
        </a:p>
      </dgm:t>
    </dgm:pt>
    <dgm:pt modelId="{D59B245B-0C14-43F0-844A-0FE3259719CD}" type="parTrans" cxnId="{9F1D2A6A-0BE3-402C-8E3F-F338E128632E}">
      <dgm:prSet/>
      <dgm:spPr/>
      <dgm:t>
        <a:bodyPr/>
        <a:lstStyle/>
        <a:p>
          <a:endParaRPr lang="fi-FI"/>
        </a:p>
      </dgm:t>
    </dgm:pt>
    <dgm:pt modelId="{CEF4B3FA-718A-4535-A398-B1F583228E65}" type="sibTrans" cxnId="{9F1D2A6A-0BE3-402C-8E3F-F338E128632E}">
      <dgm:prSet/>
      <dgm:spPr/>
      <dgm:t>
        <a:bodyPr/>
        <a:lstStyle/>
        <a:p>
          <a:endParaRPr lang="fi-FI"/>
        </a:p>
      </dgm:t>
    </dgm:pt>
    <dgm:pt modelId="{69181876-B929-442E-996A-E22E7BEB33BD}" type="pres">
      <dgm:prSet presAssocID="{7BCD3ED6-69B5-4763-A2D2-2D4213377C61}" presName="cycle" presStyleCnt="0">
        <dgm:presLayoutVars>
          <dgm:chMax val="1"/>
          <dgm:dir/>
          <dgm:animLvl val="ctr"/>
          <dgm:resizeHandles val="exact"/>
        </dgm:presLayoutVars>
      </dgm:prSet>
      <dgm:spPr/>
    </dgm:pt>
    <dgm:pt modelId="{F6E47637-524A-4B9C-BFD5-929C3B031BBD}" type="pres">
      <dgm:prSet presAssocID="{C8908278-1839-4D9A-93F7-6235C72B7648}" presName="centerShape" presStyleLbl="node0" presStyleIdx="0" presStyleCnt="1" custScaleX="116174" custScaleY="110282" custLinFactNeighborX="-18867" custLinFactNeighborY="-6738"/>
      <dgm:spPr/>
    </dgm:pt>
    <dgm:pt modelId="{A3365D61-5E2D-4600-BAF7-B5C9963FB6BB}" type="pres">
      <dgm:prSet presAssocID="{DCD0043D-C2C4-4855-9B80-C7C74D88D0DC}" presName="Name9" presStyleLbl="parChTrans1D2" presStyleIdx="0" presStyleCnt="9"/>
      <dgm:spPr/>
    </dgm:pt>
    <dgm:pt modelId="{4067DAA1-C119-4CFB-8746-F4116A14B28C}" type="pres">
      <dgm:prSet presAssocID="{DCD0043D-C2C4-4855-9B80-C7C74D88D0DC}" presName="connTx" presStyleLbl="parChTrans1D2" presStyleIdx="0" presStyleCnt="9"/>
      <dgm:spPr/>
    </dgm:pt>
    <dgm:pt modelId="{E48BE9A9-C342-4B19-A58B-8829A7F7A836}" type="pres">
      <dgm:prSet presAssocID="{4F2B346C-E099-4ACF-8A23-711E731E9078}" presName="node" presStyleLbl="node1" presStyleIdx="0" presStyleCnt="9" custRadScaleRad="110179" custRadScaleInc="77061">
        <dgm:presLayoutVars>
          <dgm:bulletEnabled val="1"/>
        </dgm:presLayoutVars>
      </dgm:prSet>
      <dgm:spPr/>
    </dgm:pt>
    <dgm:pt modelId="{345343A8-507E-4CFD-847F-03B6A1DA3FC1}" type="pres">
      <dgm:prSet presAssocID="{1B3EDC5C-F7EE-4268-9CF6-D361B2BDAC6D}" presName="Name9" presStyleLbl="parChTrans1D2" presStyleIdx="1" presStyleCnt="9"/>
      <dgm:spPr/>
    </dgm:pt>
    <dgm:pt modelId="{989C2ADE-C968-4DEC-8D82-2B82CAE41298}" type="pres">
      <dgm:prSet presAssocID="{1B3EDC5C-F7EE-4268-9CF6-D361B2BDAC6D}" presName="connTx" presStyleLbl="parChTrans1D2" presStyleIdx="1" presStyleCnt="9"/>
      <dgm:spPr/>
    </dgm:pt>
    <dgm:pt modelId="{85940EF1-C9B9-4134-82CA-DBDD818ED5F8}" type="pres">
      <dgm:prSet presAssocID="{5A913089-E513-42DB-A891-D0FE40ADEE33}" presName="node" presStyleLbl="node1" presStyleIdx="1" presStyleCnt="9" custRadScaleRad="101497" custRadScaleInc="319004">
        <dgm:presLayoutVars>
          <dgm:bulletEnabled val="1"/>
        </dgm:presLayoutVars>
      </dgm:prSet>
      <dgm:spPr/>
    </dgm:pt>
    <dgm:pt modelId="{834E62FB-0BA0-4D87-9FAE-4503FBD1E26F}" type="pres">
      <dgm:prSet presAssocID="{EAAFFECC-AA51-4454-8077-6B116771B148}" presName="Name9" presStyleLbl="parChTrans1D2" presStyleIdx="2" presStyleCnt="9"/>
      <dgm:spPr/>
    </dgm:pt>
    <dgm:pt modelId="{BAEF22A0-913F-462E-8182-768C5E8C72A8}" type="pres">
      <dgm:prSet presAssocID="{EAAFFECC-AA51-4454-8077-6B116771B148}" presName="connTx" presStyleLbl="parChTrans1D2" presStyleIdx="2" presStyleCnt="9"/>
      <dgm:spPr/>
    </dgm:pt>
    <dgm:pt modelId="{8FED1CDE-258D-4E70-B9B7-09A27EB6C085}" type="pres">
      <dgm:prSet presAssocID="{F27DA5C4-ECBA-4F11-B5E1-863EC648F718}" presName="node" presStyleLbl="node1" presStyleIdx="2" presStyleCnt="9" custRadScaleRad="109878" custRadScaleInc="272977">
        <dgm:presLayoutVars>
          <dgm:bulletEnabled val="1"/>
        </dgm:presLayoutVars>
      </dgm:prSet>
      <dgm:spPr/>
    </dgm:pt>
    <dgm:pt modelId="{9BFFC24D-43B5-43AF-B5D4-359E540443E5}" type="pres">
      <dgm:prSet presAssocID="{4EDD7079-92F7-4FB2-9D3B-5DC9EEBB367D}" presName="Name9" presStyleLbl="parChTrans1D2" presStyleIdx="3" presStyleCnt="9"/>
      <dgm:spPr/>
    </dgm:pt>
    <dgm:pt modelId="{3423B184-A849-4FF5-BDA3-F93F409A61BE}" type="pres">
      <dgm:prSet presAssocID="{4EDD7079-92F7-4FB2-9D3B-5DC9EEBB367D}" presName="connTx" presStyleLbl="parChTrans1D2" presStyleIdx="3" presStyleCnt="9"/>
      <dgm:spPr/>
    </dgm:pt>
    <dgm:pt modelId="{F5373266-3E45-41CA-9649-5ED185FAFAC1}" type="pres">
      <dgm:prSet presAssocID="{0FEDAC60-B4C5-4282-A037-5DACD6C5DB8F}" presName="node" presStyleLbl="node1" presStyleIdx="3" presStyleCnt="9" custRadScaleRad="142331" custRadScaleInc="-383864">
        <dgm:presLayoutVars>
          <dgm:bulletEnabled val="1"/>
        </dgm:presLayoutVars>
      </dgm:prSet>
      <dgm:spPr/>
    </dgm:pt>
    <dgm:pt modelId="{FE729033-B723-4528-9174-DF31584075CF}" type="pres">
      <dgm:prSet presAssocID="{EE9737A6-FA5A-448A-BAD1-B68200688397}" presName="Name9" presStyleLbl="parChTrans1D2" presStyleIdx="4" presStyleCnt="9"/>
      <dgm:spPr/>
    </dgm:pt>
    <dgm:pt modelId="{C6D2F97D-B630-40E7-AA1B-CFA23E298293}" type="pres">
      <dgm:prSet presAssocID="{EE9737A6-FA5A-448A-BAD1-B68200688397}" presName="connTx" presStyleLbl="parChTrans1D2" presStyleIdx="4" presStyleCnt="9"/>
      <dgm:spPr/>
    </dgm:pt>
    <dgm:pt modelId="{897FF358-AA6E-4BAC-80AB-838CFE77860A}" type="pres">
      <dgm:prSet presAssocID="{49BEC13B-74B4-49AC-A0DE-C57B68B319FB}" presName="node" presStyleLbl="node1" presStyleIdx="4" presStyleCnt="9" custRadScaleRad="110292" custRadScaleInc="-481215">
        <dgm:presLayoutVars>
          <dgm:bulletEnabled val="1"/>
        </dgm:presLayoutVars>
      </dgm:prSet>
      <dgm:spPr/>
    </dgm:pt>
    <dgm:pt modelId="{AC971E0C-C3A1-4DA4-8C59-755A54F65A1D}" type="pres">
      <dgm:prSet presAssocID="{03A2989D-A88C-49E8-9330-6C112B3FF64E}" presName="Name9" presStyleLbl="parChTrans1D2" presStyleIdx="5" presStyleCnt="9"/>
      <dgm:spPr/>
    </dgm:pt>
    <dgm:pt modelId="{45681AC3-6C6D-4D15-B950-C3404453EDFA}" type="pres">
      <dgm:prSet presAssocID="{03A2989D-A88C-49E8-9330-6C112B3FF64E}" presName="connTx" presStyleLbl="parChTrans1D2" presStyleIdx="5" presStyleCnt="9"/>
      <dgm:spPr/>
    </dgm:pt>
    <dgm:pt modelId="{0F702DD1-98C2-4E75-BD71-2FF16954DAD8}" type="pres">
      <dgm:prSet presAssocID="{CF0F24EE-C3F5-49BB-8F49-DF457C74F735}" presName="node" presStyleLbl="node1" presStyleIdx="5" presStyleCnt="9" custScaleX="98916" custScaleY="91414" custRadScaleRad="44854" custRadScaleInc="-355256">
        <dgm:presLayoutVars>
          <dgm:bulletEnabled val="1"/>
        </dgm:presLayoutVars>
      </dgm:prSet>
      <dgm:spPr/>
    </dgm:pt>
    <dgm:pt modelId="{D980A2B1-2553-4F4F-86C6-FB6EB3B0FB42}" type="pres">
      <dgm:prSet presAssocID="{485F1E81-3162-4EAF-A322-AF02F004127F}" presName="Name9" presStyleLbl="parChTrans1D2" presStyleIdx="6" presStyleCnt="9"/>
      <dgm:spPr/>
    </dgm:pt>
    <dgm:pt modelId="{26CA1FA6-36CE-4090-A177-92666049BCCD}" type="pres">
      <dgm:prSet presAssocID="{485F1E81-3162-4EAF-A322-AF02F004127F}" presName="connTx" presStyleLbl="parChTrans1D2" presStyleIdx="6" presStyleCnt="9"/>
      <dgm:spPr/>
    </dgm:pt>
    <dgm:pt modelId="{1D8CEE85-9388-4F93-96EB-95AB168E8F36}" type="pres">
      <dgm:prSet presAssocID="{D8C4863F-EAE1-4D01-9484-8C11A56498A9}" presName="node" presStyleLbl="node1" presStyleIdx="6" presStyleCnt="9" custRadScaleRad="115225" custRadScaleInc="64352">
        <dgm:presLayoutVars>
          <dgm:bulletEnabled val="1"/>
        </dgm:presLayoutVars>
      </dgm:prSet>
      <dgm:spPr/>
    </dgm:pt>
    <dgm:pt modelId="{322ED5CC-0F44-497F-8F00-5B3D6F4B8CAE}" type="pres">
      <dgm:prSet presAssocID="{DFF15D77-6606-48F5-ACB9-D71752FB07C5}" presName="Name9" presStyleLbl="parChTrans1D2" presStyleIdx="7" presStyleCnt="9"/>
      <dgm:spPr/>
    </dgm:pt>
    <dgm:pt modelId="{201B3F81-40E8-4334-B44B-62A9EA8DE2E3}" type="pres">
      <dgm:prSet presAssocID="{DFF15D77-6606-48F5-ACB9-D71752FB07C5}" presName="connTx" presStyleLbl="parChTrans1D2" presStyleIdx="7" presStyleCnt="9"/>
      <dgm:spPr/>
    </dgm:pt>
    <dgm:pt modelId="{3D4F54A9-A313-41A7-8A93-FEEB075B1D90}" type="pres">
      <dgm:prSet presAssocID="{38F9FD45-884F-46D0-9B53-B7750266EF78}" presName="node" presStyleLbl="node1" presStyleIdx="7" presStyleCnt="9" custRadScaleRad="128411" custRadScaleInc="-8293">
        <dgm:presLayoutVars>
          <dgm:bulletEnabled val="1"/>
        </dgm:presLayoutVars>
      </dgm:prSet>
      <dgm:spPr/>
    </dgm:pt>
    <dgm:pt modelId="{808DE594-9906-4424-B4FE-A20F4BF927AA}" type="pres">
      <dgm:prSet presAssocID="{D59B245B-0C14-43F0-844A-0FE3259719CD}" presName="Name9" presStyleLbl="parChTrans1D2" presStyleIdx="8" presStyleCnt="9"/>
      <dgm:spPr/>
    </dgm:pt>
    <dgm:pt modelId="{0BF0C4B4-5DAA-42D0-AF90-1C7B961B4501}" type="pres">
      <dgm:prSet presAssocID="{D59B245B-0C14-43F0-844A-0FE3259719CD}" presName="connTx" presStyleLbl="parChTrans1D2" presStyleIdx="8" presStyleCnt="9"/>
      <dgm:spPr/>
    </dgm:pt>
    <dgm:pt modelId="{DA61BD76-6E57-49FE-B424-AA60E62CB673}" type="pres">
      <dgm:prSet presAssocID="{6A5AE73F-6B4A-4DDC-8702-3F5B7DAD67BB}" presName="node" presStyleLbl="node1" presStyleIdx="8" presStyleCnt="9" custScaleX="104532" custScaleY="102257" custRadScaleRad="142963" custRadScaleInc="-87997">
        <dgm:presLayoutVars>
          <dgm:bulletEnabled val="1"/>
        </dgm:presLayoutVars>
      </dgm:prSet>
      <dgm:spPr/>
    </dgm:pt>
  </dgm:ptLst>
  <dgm:cxnLst>
    <dgm:cxn modelId="{28F7000B-BBC6-4D51-B974-4C3D7DF074DC}" type="presOf" srcId="{D59B245B-0C14-43F0-844A-0FE3259719CD}" destId="{808DE594-9906-4424-B4FE-A20F4BF927AA}" srcOrd="0" destOrd="0" presId="urn:microsoft.com/office/officeart/2005/8/layout/radial1"/>
    <dgm:cxn modelId="{DF8C150B-5BBB-44FF-8D0A-D2F653EBCADD}" type="presOf" srcId="{38F9FD45-884F-46D0-9B53-B7750266EF78}" destId="{3D4F54A9-A313-41A7-8A93-FEEB075B1D90}" srcOrd="0" destOrd="0" presId="urn:microsoft.com/office/officeart/2005/8/layout/radial1"/>
    <dgm:cxn modelId="{7BE88A0C-5D0E-4569-97C4-9F748EDA601E}" srcId="{7BCD3ED6-69B5-4763-A2D2-2D4213377C61}" destId="{C8908278-1839-4D9A-93F7-6235C72B7648}" srcOrd="0" destOrd="0" parTransId="{F71C681B-3834-4B8B-B288-328393970268}" sibTransId="{FBF9C2D2-B2E6-4454-B853-0301146300F4}"/>
    <dgm:cxn modelId="{74CC8913-7451-4BC3-896B-787F7FFFB753}" type="presOf" srcId="{7BCD3ED6-69B5-4763-A2D2-2D4213377C61}" destId="{69181876-B929-442E-996A-E22E7BEB33BD}" srcOrd="0" destOrd="0" presId="urn:microsoft.com/office/officeart/2005/8/layout/radial1"/>
    <dgm:cxn modelId="{E9611F14-004A-428E-8627-100925F02915}" type="presOf" srcId="{EAAFFECC-AA51-4454-8077-6B116771B148}" destId="{834E62FB-0BA0-4D87-9FAE-4503FBD1E26F}" srcOrd="0" destOrd="0" presId="urn:microsoft.com/office/officeart/2005/8/layout/radial1"/>
    <dgm:cxn modelId="{833AEF14-DE39-437C-9818-9B128882B70B}" srcId="{C8908278-1839-4D9A-93F7-6235C72B7648}" destId="{49BEC13B-74B4-49AC-A0DE-C57B68B319FB}" srcOrd="4" destOrd="0" parTransId="{EE9737A6-FA5A-448A-BAD1-B68200688397}" sibTransId="{9A1FC9D5-2E8D-4065-8B57-A590813D3BD0}"/>
    <dgm:cxn modelId="{37053923-AF29-4525-B438-E828C6BA5D14}" srcId="{C8908278-1839-4D9A-93F7-6235C72B7648}" destId="{38F9FD45-884F-46D0-9B53-B7750266EF78}" srcOrd="7" destOrd="0" parTransId="{DFF15D77-6606-48F5-ACB9-D71752FB07C5}" sibTransId="{BB9C8410-AFA9-4D0F-9970-28E531768468}"/>
    <dgm:cxn modelId="{1CD35B26-D8C8-48F2-8428-4BAF069448E4}" type="presOf" srcId="{EAAFFECC-AA51-4454-8077-6B116771B148}" destId="{BAEF22A0-913F-462E-8182-768C5E8C72A8}" srcOrd="1" destOrd="0" presId="urn:microsoft.com/office/officeart/2005/8/layout/radial1"/>
    <dgm:cxn modelId="{AB88C826-A689-45BE-AD1E-977C8B95AAFE}" type="presOf" srcId="{C8908278-1839-4D9A-93F7-6235C72B7648}" destId="{F6E47637-524A-4B9C-BFD5-929C3B031BBD}" srcOrd="0" destOrd="0" presId="urn:microsoft.com/office/officeart/2005/8/layout/radial1"/>
    <dgm:cxn modelId="{D2740C29-E588-4492-B123-F194D827B928}" type="presOf" srcId="{03A2989D-A88C-49E8-9330-6C112B3FF64E}" destId="{AC971E0C-C3A1-4DA4-8C59-755A54F65A1D}" srcOrd="0" destOrd="0" presId="urn:microsoft.com/office/officeart/2005/8/layout/radial1"/>
    <dgm:cxn modelId="{1CF8562B-60E2-4949-A222-E4404167F7E2}" type="presOf" srcId="{DCD0043D-C2C4-4855-9B80-C7C74D88D0DC}" destId="{A3365D61-5E2D-4600-BAF7-B5C9963FB6BB}" srcOrd="0" destOrd="0" presId="urn:microsoft.com/office/officeart/2005/8/layout/radial1"/>
    <dgm:cxn modelId="{CF1D4537-86B5-4668-A04C-A8BE2568F0E6}" type="presOf" srcId="{485F1E81-3162-4EAF-A322-AF02F004127F}" destId="{D980A2B1-2553-4F4F-86C6-FB6EB3B0FB42}" srcOrd="0" destOrd="0" presId="urn:microsoft.com/office/officeart/2005/8/layout/radial1"/>
    <dgm:cxn modelId="{F589BA5D-30D8-4474-AED1-9F6004E215E8}" type="presOf" srcId="{CF0F24EE-C3F5-49BB-8F49-DF457C74F735}" destId="{0F702DD1-98C2-4E75-BD71-2FF16954DAD8}" srcOrd="0" destOrd="0" presId="urn:microsoft.com/office/officeart/2005/8/layout/radial1"/>
    <dgm:cxn modelId="{B9020D5E-B120-439F-B475-DD98DE990CD0}" type="presOf" srcId="{DFF15D77-6606-48F5-ACB9-D71752FB07C5}" destId="{322ED5CC-0F44-497F-8F00-5B3D6F4B8CAE}" srcOrd="0" destOrd="0" presId="urn:microsoft.com/office/officeart/2005/8/layout/radial1"/>
    <dgm:cxn modelId="{FBC72F62-90A2-4B27-A5A9-C7B4562B2D41}" srcId="{C8908278-1839-4D9A-93F7-6235C72B7648}" destId="{F27DA5C4-ECBA-4F11-B5E1-863EC648F718}" srcOrd="2" destOrd="0" parTransId="{EAAFFECC-AA51-4454-8077-6B116771B148}" sibTransId="{6B71AF0A-B21B-4CA5-9DD5-7DA79AE825C9}"/>
    <dgm:cxn modelId="{59C6FF42-7AEE-48C2-8A36-96AEF3949DED}" srcId="{C8908278-1839-4D9A-93F7-6235C72B7648}" destId="{5A913089-E513-42DB-A891-D0FE40ADEE33}" srcOrd="1" destOrd="0" parTransId="{1B3EDC5C-F7EE-4268-9CF6-D361B2BDAC6D}" sibTransId="{D4453260-A0EE-4D21-8D79-2EAA3DC9E21C}"/>
    <dgm:cxn modelId="{A9C46763-E69F-49D0-81E3-9AC792580F5B}" srcId="{C8908278-1839-4D9A-93F7-6235C72B7648}" destId="{CF0F24EE-C3F5-49BB-8F49-DF457C74F735}" srcOrd="5" destOrd="0" parTransId="{03A2989D-A88C-49E8-9330-6C112B3FF64E}" sibTransId="{07B2B4C1-68C9-426C-A96A-48E344C7D245}"/>
    <dgm:cxn modelId="{8030AB65-A041-4432-AED1-01C9F034E451}" type="presOf" srcId="{4EDD7079-92F7-4FB2-9D3B-5DC9EEBB367D}" destId="{3423B184-A849-4FF5-BDA3-F93F409A61BE}" srcOrd="1" destOrd="0" presId="urn:microsoft.com/office/officeart/2005/8/layout/radial1"/>
    <dgm:cxn modelId="{1635C448-A902-4FF9-B4E2-66E6B4D0E10D}" type="presOf" srcId="{DCD0043D-C2C4-4855-9B80-C7C74D88D0DC}" destId="{4067DAA1-C119-4CFB-8746-F4116A14B28C}" srcOrd="1" destOrd="0" presId="urn:microsoft.com/office/officeart/2005/8/layout/radial1"/>
    <dgm:cxn modelId="{9F1D2A6A-0BE3-402C-8E3F-F338E128632E}" srcId="{C8908278-1839-4D9A-93F7-6235C72B7648}" destId="{6A5AE73F-6B4A-4DDC-8702-3F5B7DAD67BB}" srcOrd="8" destOrd="0" parTransId="{D59B245B-0C14-43F0-844A-0FE3259719CD}" sibTransId="{CEF4B3FA-718A-4535-A398-B1F583228E65}"/>
    <dgm:cxn modelId="{109B7B6B-7B37-4041-9D86-F5F63AF4AAC2}" type="presOf" srcId="{EE9737A6-FA5A-448A-BAD1-B68200688397}" destId="{C6D2F97D-B630-40E7-AA1B-CFA23E298293}" srcOrd="1" destOrd="0" presId="urn:microsoft.com/office/officeart/2005/8/layout/radial1"/>
    <dgm:cxn modelId="{D9217E54-CC69-41BA-A43D-1D02C41843C0}" type="presOf" srcId="{1B3EDC5C-F7EE-4268-9CF6-D361B2BDAC6D}" destId="{345343A8-507E-4CFD-847F-03B6A1DA3FC1}" srcOrd="0" destOrd="0" presId="urn:microsoft.com/office/officeart/2005/8/layout/radial1"/>
    <dgm:cxn modelId="{17337980-5204-480A-A286-825E25649FA1}" type="presOf" srcId="{03A2989D-A88C-49E8-9330-6C112B3FF64E}" destId="{45681AC3-6C6D-4D15-B950-C3404453EDFA}" srcOrd="1" destOrd="0" presId="urn:microsoft.com/office/officeart/2005/8/layout/radial1"/>
    <dgm:cxn modelId="{76B6CB82-B81B-4001-A63E-E0609F2AC682}" srcId="{C8908278-1839-4D9A-93F7-6235C72B7648}" destId="{0FEDAC60-B4C5-4282-A037-5DACD6C5DB8F}" srcOrd="3" destOrd="0" parTransId="{4EDD7079-92F7-4FB2-9D3B-5DC9EEBB367D}" sibTransId="{9698ADE0-52F8-44C7-9D65-B240BA1C2E78}"/>
    <dgm:cxn modelId="{9FB1B695-0156-417C-9A4C-E7F8D388793A}" type="presOf" srcId="{EE9737A6-FA5A-448A-BAD1-B68200688397}" destId="{FE729033-B723-4528-9174-DF31584075CF}" srcOrd="0" destOrd="0" presId="urn:microsoft.com/office/officeart/2005/8/layout/radial1"/>
    <dgm:cxn modelId="{327E429E-5538-492F-85F2-AD275DC411D2}" srcId="{C8908278-1839-4D9A-93F7-6235C72B7648}" destId="{4F2B346C-E099-4ACF-8A23-711E731E9078}" srcOrd="0" destOrd="0" parTransId="{DCD0043D-C2C4-4855-9B80-C7C74D88D0DC}" sibTransId="{3D6EDCD6-69B8-4342-B7F4-999BB816E538}"/>
    <dgm:cxn modelId="{702648A1-E8DB-4D75-8474-CA1162CEF058}" type="presOf" srcId="{D59B245B-0C14-43F0-844A-0FE3259719CD}" destId="{0BF0C4B4-5DAA-42D0-AF90-1C7B961B4501}" srcOrd="1" destOrd="0" presId="urn:microsoft.com/office/officeart/2005/8/layout/radial1"/>
    <dgm:cxn modelId="{50F529B2-288A-4B87-981A-1F105831DF45}" type="presOf" srcId="{4F2B346C-E099-4ACF-8A23-711E731E9078}" destId="{E48BE9A9-C342-4B19-A58B-8829A7F7A836}" srcOrd="0" destOrd="0" presId="urn:microsoft.com/office/officeart/2005/8/layout/radial1"/>
    <dgm:cxn modelId="{240AADB9-BA39-45E0-8D39-DC05CFCD5AE6}" type="presOf" srcId="{4EDD7079-92F7-4FB2-9D3B-5DC9EEBB367D}" destId="{9BFFC24D-43B5-43AF-B5D4-359E540443E5}" srcOrd="0" destOrd="0" presId="urn:microsoft.com/office/officeart/2005/8/layout/radial1"/>
    <dgm:cxn modelId="{F0895CBA-4F9C-4A73-91E6-BEFB59988114}" type="presOf" srcId="{5A913089-E513-42DB-A891-D0FE40ADEE33}" destId="{85940EF1-C9B9-4134-82CA-DBDD818ED5F8}" srcOrd="0" destOrd="0" presId="urn:microsoft.com/office/officeart/2005/8/layout/radial1"/>
    <dgm:cxn modelId="{A7A689C1-410C-4B3B-8F14-663E9C0DB436}" type="presOf" srcId="{DFF15D77-6606-48F5-ACB9-D71752FB07C5}" destId="{201B3F81-40E8-4334-B44B-62A9EA8DE2E3}" srcOrd="1" destOrd="0" presId="urn:microsoft.com/office/officeart/2005/8/layout/radial1"/>
    <dgm:cxn modelId="{D17471C6-AF3C-4D14-9D8C-E9BBBE82B087}" type="presOf" srcId="{49BEC13B-74B4-49AC-A0DE-C57B68B319FB}" destId="{897FF358-AA6E-4BAC-80AB-838CFE77860A}" srcOrd="0" destOrd="0" presId="urn:microsoft.com/office/officeart/2005/8/layout/radial1"/>
    <dgm:cxn modelId="{EE3377C6-B7DF-4355-A1AD-DE55CF865AB5}" type="presOf" srcId="{F27DA5C4-ECBA-4F11-B5E1-863EC648F718}" destId="{8FED1CDE-258D-4E70-B9B7-09A27EB6C085}" srcOrd="0" destOrd="0" presId="urn:microsoft.com/office/officeart/2005/8/layout/radial1"/>
    <dgm:cxn modelId="{4186A9C7-1621-436B-87DD-B24E7CE85E92}" type="presOf" srcId="{0FEDAC60-B4C5-4282-A037-5DACD6C5DB8F}" destId="{F5373266-3E45-41CA-9649-5ED185FAFAC1}" srcOrd="0" destOrd="0" presId="urn:microsoft.com/office/officeart/2005/8/layout/radial1"/>
    <dgm:cxn modelId="{AC8537D0-6921-49E4-9A63-B20FA994F252}" type="presOf" srcId="{6A5AE73F-6B4A-4DDC-8702-3F5B7DAD67BB}" destId="{DA61BD76-6E57-49FE-B424-AA60E62CB673}" srcOrd="0" destOrd="0" presId="urn:microsoft.com/office/officeart/2005/8/layout/radial1"/>
    <dgm:cxn modelId="{7BF35ED0-3DEB-4D5C-8109-8CD62284E3C7}" type="presOf" srcId="{485F1E81-3162-4EAF-A322-AF02F004127F}" destId="{26CA1FA6-36CE-4090-A177-92666049BCCD}" srcOrd="1" destOrd="0" presId="urn:microsoft.com/office/officeart/2005/8/layout/radial1"/>
    <dgm:cxn modelId="{6AC0B6D2-7E05-4945-9DC8-4AD5DBB1CD3B}" type="presOf" srcId="{1B3EDC5C-F7EE-4268-9CF6-D361B2BDAC6D}" destId="{989C2ADE-C968-4DEC-8D82-2B82CAE41298}" srcOrd="1" destOrd="0" presId="urn:microsoft.com/office/officeart/2005/8/layout/radial1"/>
    <dgm:cxn modelId="{72F614E2-F6BB-4BC5-B4FC-B998509B9844}" srcId="{C8908278-1839-4D9A-93F7-6235C72B7648}" destId="{D8C4863F-EAE1-4D01-9484-8C11A56498A9}" srcOrd="6" destOrd="0" parTransId="{485F1E81-3162-4EAF-A322-AF02F004127F}" sibTransId="{FE9E10A8-735C-44C5-A96D-D3EDA15F0DB2}"/>
    <dgm:cxn modelId="{F8CC32F5-91CD-4B33-BBF2-260558A87DB2}" type="presOf" srcId="{D8C4863F-EAE1-4D01-9484-8C11A56498A9}" destId="{1D8CEE85-9388-4F93-96EB-95AB168E8F36}" srcOrd="0" destOrd="0" presId="urn:microsoft.com/office/officeart/2005/8/layout/radial1"/>
    <dgm:cxn modelId="{92A9ECED-E55F-40F3-BCEA-AF792337FCA7}" type="presParOf" srcId="{69181876-B929-442E-996A-E22E7BEB33BD}" destId="{F6E47637-524A-4B9C-BFD5-929C3B031BBD}" srcOrd="0" destOrd="0" presId="urn:microsoft.com/office/officeart/2005/8/layout/radial1"/>
    <dgm:cxn modelId="{EB37D4C8-809A-47E1-95AE-EB39DF81387F}" type="presParOf" srcId="{69181876-B929-442E-996A-E22E7BEB33BD}" destId="{A3365D61-5E2D-4600-BAF7-B5C9963FB6BB}" srcOrd="1" destOrd="0" presId="urn:microsoft.com/office/officeart/2005/8/layout/radial1"/>
    <dgm:cxn modelId="{3560EBB0-F57A-474E-87B1-363EBBB5B7EE}" type="presParOf" srcId="{A3365D61-5E2D-4600-BAF7-B5C9963FB6BB}" destId="{4067DAA1-C119-4CFB-8746-F4116A14B28C}" srcOrd="0" destOrd="0" presId="urn:microsoft.com/office/officeart/2005/8/layout/radial1"/>
    <dgm:cxn modelId="{0715140B-C943-414A-9AAF-280877C91E31}" type="presParOf" srcId="{69181876-B929-442E-996A-E22E7BEB33BD}" destId="{E48BE9A9-C342-4B19-A58B-8829A7F7A836}" srcOrd="2" destOrd="0" presId="urn:microsoft.com/office/officeart/2005/8/layout/radial1"/>
    <dgm:cxn modelId="{6667E676-0D89-430B-B6DC-F906DAD0D5B9}" type="presParOf" srcId="{69181876-B929-442E-996A-E22E7BEB33BD}" destId="{345343A8-507E-4CFD-847F-03B6A1DA3FC1}" srcOrd="3" destOrd="0" presId="urn:microsoft.com/office/officeart/2005/8/layout/radial1"/>
    <dgm:cxn modelId="{056B2C62-2142-4C2D-A2A5-CC03484AD4CC}" type="presParOf" srcId="{345343A8-507E-4CFD-847F-03B6A1DA3FC1}" destId="{989C2ADE-C968-4DEC-8D82-2B82CAE41298}" srcOrd="0" destOrd="0" presId="urn:microsoft.com/office/officeart/2005/8/layout/radial1"/>
    <dgm:cxn modelId="{74783F4F-1856-4C23-A098-CBA588CA71DD}" type="presParOf" srcId="{69181876-B929-442E-996A-E22E7BEB33BD}" destId="{85940EF1-C9B9-4134-82CA-DBDD818ED5F8}" srcOrd="4" destOrd="0" presId="urn:microsoft.com/office/officeart/2005/8/layout/radial1"/>
    <dgm:cxn modelId="{FEEDC71A-85F6-4097-80EF-28F2B8A3E20E}" type="presParOf" srcId="{69181876-B929-442E-996A-E22E7BEB33BD}" destId="{834E62FB-0BA0-4D87-9FAE-4503FBD1E26F}" srcOrd="5" destOrd="0" presId="urn:microsoft.com/office/officeart/2005/8/layout/radial1"/>
    <dgm:cxn modelId="{30A536B9-77AE-4192-940B-B7F0C57C0DFA}" type="presParOf" srcId="{834E62FB-0BA0-4D87-9FAE-4503FBD1E26F}" destId="{BAEF22A0-913F-462E-8182-768C5E8C72A8}" srcOrd="0" destOrd="0" presId="urn:microsoft.com/office/officeart/2005/8/layout/radial1"/>
    <dgm:cxn modelId="{907BB544-D4BC-4AFF-932A-31D5440D6C85}" type="presParOf" srcId="{69181876-B929-442E-996A-E22E7BEB33BD}" destId="{8FED1CDE-258D-4E70-B9B7-09A27EB6C085}" srcOrd="6" destOrd="0" presId="urn:microsoft.com/office/officeart/2005/8/layout/radial1"/>
    <dgm:cxn modelId="{A4CFC130-A639-43C5-8B73-DBB05FDD7AA1}" type="presParOf" srcId="{69181876-B929-442E-996A-E22E7BEB33BD}" destId="{9BFFC24D-43B5-43AF-B5D4-359E540443E5}" srcOrd="7" destOrd="0" presId="urn:microsoft.com/office/officeart/2005/8/layout/radial1"/>
    <dgm:cxn modelId="{818638DE-F99F-4B1A-B4B8-C67C54261326}" type="presParOf" srcId="{9BFFC24D-43B5-43AF-B5D4-359E540443E5}" destId="{3423B184-A849-4FF5-BDA3-F93F409A61BE}" srcOrd="0" destOrd="0" presId="urn:microsoft.com/office/officeart/2005/8/layout/radial1"/>
    <dgm:cxn modelId="{6FA3C21A-ED32-49E3-AF45-EBF18088D9E2}" type="presParOf" srcId="{69181876-B929-442E-996A-E22E7BEB33BD}" destId="{F5373266-3E45-41CA-9649-5ED185FAFAC1}" srcOrd="8" destOrd="0" presId="urn:microsoft.com/office/officeart/2005/8/layout/radial1"/>
    <dgm:cxn modelId="{955ACE58-F558-4061-98B7-F57BDD3D7139}" type="presParOf" srcId="{69181876-B929-442E-996A-E22E7BEB33BD}" destId="{FE729033-B723-4528-9174-DF31584075CF}" srcOrd="9" destOrd="0" presId="urn:microsoft.com/office/officeart/2005/8/layout/radial1"/>
    <dgm:cxn modelId="{EA1D0285-1440-4E5B-9894-34AF3E6879E1}" type="presParOf" srcId="{FE729033-B723-4528-9174-DF31584075CF}" destId="{C6D2F97D-B630-40E7-AA1B-CFA23E298293}" srcOrd="0" destOrd="0" presId="urn:microsoft.com/office/officeart/2005/8/layout/radial1"/>
    <dgm:cxn modelId="{5E95634B-1F33-42AD-B8DE-0C21BA1CE524}" type="presParOf" srcId="{69181876-B929-442E-996A-E22E7BEB33BD}" destId="{897FF358-AA6E-4BAC-80AB-838CFE77860A}" srcOrd="10" destOrd="0" presId="urn:microsoft.com/office/officeart/2005/8/layout/radial1"/>
    <dgm:cxn modelId="{B3A7FE18-C88C-4DEC-A2BD-377B6C7377E3}" type="presParOf" srcId="{69181876-B929-442E-996A-E22E7BEB33BD}" destId="{AC971E0C-C3A1-4DA4-8C59-755A54F65A1D}" srcOrd="11" destOrd="0" presId="urn:microsoft.com/office/officeart/2005/8/layout/radial1"/>
    <dgm:cxn modelId="{679BBDB7-94D7-43C5-AD0C-667F01EEA975}" type="presParOf" srcId="{AC971E0C-C3A1-4DA4-8C59-755A54F65A1D}" destId="{45681AC3-6C6D-4D15-B950-C3404453EDFA}" srcOrd="0" destOrd="0" presId="urn:microsoft.com/office/officeart/2005/8/layout/radial1"/>
    <dgm:cxn modelId="{9E87D63D-39F4-4AC7-A799-85B1C14C0681}" type="presParOf" srcId="{69181876-B929-442E-996A-E22E7BEB33BD}" destId="{0F702DD1-98C2-4E75-BD71-2FF16954DAD8}" srcOrd="12" destOrd="0" presId="urn:microsoft.com/office/officeart/2005/8/layout/radial1"/>
    <dgm:cxn modelId="{224B4703-C85C-4A10-9C6D-819092CF4C02}" type="presParOf" srcId="{69181876-B929-442E-996A-E22E7BEB33BD}" destId="{D980A2B1-2553-4F4F-86C6-FB6EB3B0FB42}" srcOrd="13" destOrd="0" presId="urn:microsoft.com/office/officeart/2005/8/layout/radial1"/>
    <dgm:cxn modelId="{FCF0F50E-B7DC-4741-8484-E58C9D12A4A5}" type="presParOf" srcId="{D980A2B1-2553-4F4F-86C6-FB6EB3B0FB42}" destId="{26CA1FA6-36CE-4090-A177-92666049BCCD}" srcOrd="0" destOrd="0" presId="urn:microsoft.com/office/officeart/2005/8/layout/radial1"/>
    <dgm:cxn modelId="{13950C85-079F-4FB8-87F2-53F1358DDA90}" type="presParOf" srcId="{69181876-B929-442E-996A-E22E7BEB33BD}" destId="{1D8CEE85-9388-4F93-96EB-95AB168E8F36}" srcOrd="14" destOrd="0" presId="urn:microsoft.com/office/officeart/2005/8/layout/radial1"/>
    <dgm:cxn modelId="{702D99D9-608D-4AB7-BBC3-869F114F51D5}" type="presParOf" srcId="{69181876-B929-442E-996A-E22E7BEB33BD}" destId="{322ED5CC-0F44-497F-8F00-5B3D6F4B8CAE}" srcOrd="15" destOrd="0" presId="urn:microsoft.com/office/officeart/2005/8/layout/radial1"/>
    <dgm:cxn modelId="{6721C55B-5038-4CB5-A733-4912F0F54330}" type="presParOf" srcId="{322ED5CC-0F44-497F-8F00-5B3D6F4B8CAE}" destId="{201B3F81-40E8-4334-B44B-62A9EA8DE2E3}" srcOrd="0" destOrd="0" presId="urn:microsoft.com/office/officeart/2005/8/layout/radial1"/>
    <dgm:cxn modelId="{676A9053-6BBA-4D72-B873-2EBBD589E5FD}" type="presParOf" srcId="{69181876-B929-442E-996A-E22E7BEB33BD}" destId="{3D4F54A9-A313-41A7-8A93-FEEB075B1D90}" srcOrd="16" destOrd="0" presId="urn:microsoft.com/office/officeart/2005/8/layout/radial1"/>
    <dgm:cxn modelId="{71F9DCAD-BAA0-4540-AC64-2CDC64775C48}" type="presParOf" srcId="{69181876-B929-442E-996A-E22E7BEB33BD}" destId="{808DE594-9906-4424-B4FE-A20F4BF927AA}" srcOrd="17" destOrd="0" presId="urn:microsoft.com/office/officeart/2005/8/layout/radial1"/>
    <dgm:cxn modelId="{6F22350C-DE61-4F3B-AF2E-E4D1E70E431B}" type="presParOf" srcId="{808DE594-9906-4424-B4FE-A20F4BF927AA}" destId="{0BF0C4B4-5DAA-42D0-AF90-1C7B961B4501}" srcOrd="0" destOrd="0" presId="urn:microsoft.com/office/officeart/2005/8/layout/radial1"/>
    <dgm:cxn modelId="{03203BC0-1D78-4221-A633-0F66F0867930}" type="presParOf" srcId="{69181876-B929-442E-996A-E22E7BEB33BD}" destId="{DA61BD76-6E57-49FE-B424-AA60E62CB673}" srcOrd="18" destOrd="0" presId="urn:microsoft.com/office/officeart/2005/8/layout/radia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1EAF978-BB43-463C-9A9A-0A892234F89A}"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fi-FI"/>
        </a:p>
      </dgm:t>
    </dgm:pt>
    <dgm:pt modelId="{9E191840-BB2C-450C-9575-D2AA23CC7AB8}">
      <dgm:prSet phldrT="[Teksti]"/>
      <dgm:spPr/>
      <dgm:t>
        <a:bodyPr/>
        <a:lstStyle/>
        <a:p>
          <a:r>
            <a:rPr lang="fi-FI"/>
            <a:t>1.0</a:t>
          </a:r>
        </a:p>
      </dgm:t>
    </dgm:pt>
    <dgm:pt modelId="{2F926388-4911-4B77-93B4-FC0E319B335B}" type="parTrans" cxnId="{C1C2A6A5-DF61-4DDE-9C3E-4E61CA3D2FC1}">
      <dgm:prSet/>
      <dgm:spPr/>
      <dgm:t>
        <a:bodyPr/>
        <a:lstStyle/>
        <a:p>
          <a:endParaRPr lang="fi-FI"/>
        </a:p>
      </dgm:t>
    </dgm:pt>
    <dgm:pt modelId="{C4DE38CA-0C37-48E3-AD53-55C47BD25435}" type="sibTrans" cxnId="{C1C2A6A5-DF61-4DDE-9C3E-4E61CA3D2FC1}">
      <dgm:prSet/>
      <dgm:spPr/>
      <dgm:t>
        <a:bodyPr/>
        <a:lstStyle/>
        <a:p>
          <a:endParaRPr lang="fi-FI"/>
        </a:p>
      </dgm:t>
    </dgm:pt>
    <dgm:pt modelId="{FB56676A-7B22-427E-B165-31060CAB4441}">
      <dgm:prSet phldrT="[Teksti]"/>
      <dgm:spPr/>
      <dgm:t>
        <a:bodyPr/>
        <a:lstStyle/>
        <a:p>
          <a:r>
            <a:rPr lang="fi-FI"/>
            <a:t>Perusominaisuudet</a:t>
          </a:r>
        </a:p>
      </dgm:t>
    </dgm:pt>
    <dgm:pt modelId="{D6E91EE9-B634-4EE8-BDA1-E47AE7C6F66E}" type="parTrans" cxnId="{AED38B88-EC90-4299-BEFA-9B28BD569B77}">
      <dgm:prSet/>
      <dgm:spPr/>
      <dgm:t>
        <a:bodyPr/>
        <a:lstStyle/>
        <a:p>
          <a:endParaRPr lang="fi-FI"/>
        </a:p>
      </dgm:t>
    </dgm:pt>
    <dgm:pt modelId="{A047D5E0-7F5D-4DEA-90D4-716E6400FA5A}" type="sibTrans" cxnId="{AED38B88-EC90-4299-BEFA-9B28BD569B77}">
      <dgm:prSet/>
      <dgm:spPr/>
      <dgm:t>
        <a:bodyPr/>
        <a:lstStyle/>
        <a:p>
          <a:endParaRPr lang="fi-FI"/>
        </a:p>
      </dgm:t>
    </dgm:pt>
    <dgm:pt modelId="{5A4B2841-4CAE-4400-BE5D-54A323C350D0}">
      <dgm:prSet phldrT="[Teksti]"/>
      <dgm:spPr/>
      <dgm:t>
        <a:bodyPr/>
        <a:lstStyle/>
        <a:p>
          <a:r>
            <a:rPr lang="fi-FI"/>
            <a:t>1.1</a:t>
          </a:r>
        </a:p>
      </dgm:t>
    </dgm:pt>
    <dgm:pt modelId="{B43D1EC0-B5EF-43F8-BD7B-65D2FFD9865A}" type="parTrans" cxnId="{0A6BC716-98AC-4B4A-8A43-25193444B086}">
      <dgm:prSet/>
      <dgm:spPr/>
      <dgm:t>
        <a:bodyPr/>
        <a:lstStyle/>
        <a:p>
          <a:endParaRPr lang="fi-FI"/>
        </a:p>
      </dgm:t>
    </dgm:pt>
    <dgm:pt modelId="{06824B0A-AEAA-4960-9DC3-1B3869F05337}" type="sibTrans" cxnId="{0A6BC716-98AC-4B4A-8A43-25193444B086}">
      <dgm:prSet/>
      <dgm:spPr/>
      <dgm:t>
        <a:bodyPr/>
        <a:lstStyle/>
        <a:p>
          <a:endParaRPr lang="fi-FI"/>
        </a:p>
      </dgm:t>
    </dgm:pt>
    <dgm:pt modelId="{3C157BD1-4FB0-4026-B682-75D924683ADD}">
      <dgm:prSet phldrT="[Teksti]"/>
      <dgm:spPr/>
      <dgm:t>
        <a:bodyPr/>
        <a:lstStyle/>
        <a:p>
          <a:r>
            <a:rPr lang="fi-FI"/>
            <a:t>Lisätään rekisteröitymisominaisuus ja sen mukana tulevia uusia ominaisuuksia</a:t>
          </a:r>
        </a:p>
      </dgm:t>
    </dgm:pt>
    <dgm:pt modelId="{4A3F006B-C06C-4183-A067-822E761CEF34}" type="parTrans" cxnId="{61CAEA58-C4CF-4061-9336-56D1EF4E869C}">
      <dgm:prSet/>
      <dgm:spPr/>
      <dgm:t>
        <a:bodyPr/>
        <a:lstStyle/>
        <a:p>
          <a:endParaRPr lang="fi-FI"/>
        </a:p>
      </dgm:t>
    </dgm:pt>
    <dgm:pt modelId="{DD30A638-8B72-4D31-9BC3-A17C8AB2015A}" type="sibTrans" cxnId="{61CAEA58-C4CF-4061-9336-56D1EF4E869C}">
      <dgm:prSet/>
      <dgm:spPr/>
      <dgm:t>
        <a:bodyPr/>
        <a:lstStyle/>
        <a:p>
          <a:endParaRPr lang="fi-FI"/>
        </a:p>
      </dgm:t>
    </dgm:pt>
    <dgm:pt modelId="{62285719-8961-4D35-84EE-30C9305FFF63}">
      <dgm:prSet phldrT="[Teksti]"/>
      <dgm:spPr/>
      <dgm:t>
        <a:bodyPr/>
        <a:lstStyle/>
        <a:p>
          <a:r>
            <a:rPr lang="fi-FI"/>
            <a:t>1.2 </a:t>
          </a:r>
        </a:p>
      </dgm:t>
    </dgm:pt>
    <dgm:pt modelId="{99C394D5-7FAB-4F20-ADDF-5CC19032CF9E}" type="parTrans" cxnId="{BE4CDFD8-188B-42EE-8FB7-34F1B145CFE0}">
      <dgm:prSet/>
      <dgm:spPr/>
      <dgm:t>
        <a:bodyPr/>
        <a:lstStyle/>
        <a:p>
          <a:endParaRPr lang="fi-FI"/>
        </a:p>
      </dgm:t>
    </dgm:pt>
    <dgm:pt modelId="{1CE7E23B-A585-424E-B8A0-3DBADFB2EF78}" type="sibTrans" cxnId="{BE4CDFD8-188B-42EE-8FB7-34F1B145CFE0}">
      <dgm:prSet/>
      <dgm:spPr/>
      <dgm:t>
        <a:bodyPr/>
        <a:lstStyle/>
        <a:p>
          <a:endParaRPr lang="fi-FI"/>
        </a:p>
      </dgm:t>
    </dgm:pt>
    <dgm:pt modelId="{9E4BA050-67FF-442B-80BC-51225EF09997}">
      <dgm:prSet phldrT="[Teksti]"/>
      <dgm:spPr/>
      <dgm:t>
        <a:bodyPr/>
        <a:lstStyle/>
        <a:p>
          <a:r>
            <a:rPr lang="fi-FI"/>
            <a:t>Lisätään useita pieniä ominaisuuksia, jotka osallistavat käyttäjiä</a:t>
          </a:r>
        </a:p>
      </dgm:t>
    </dgm:pt>
    <dgm:pt modelId="{56BD8668-FCE6-4377-8BB9-47F8185C57ED}" type="parTrans" cxnId="{AAD5986A-8B25-4FEC-BAF3-C069636E168A}">
      <dgm:prSet/>
      <dgm:spPr/>
      <dgm:t>
        <a:bodyPr/>
        <a:lstStyle/>
        <a:p>
          <a:endParaRPr lang="fi-FI"/>
        </a:p>
      </dgm:t>
    </dgm:pt>
    <dgm:pt modelId="{1797C8D0-BC2E-43AE-86D5-4591F3EC74AA}" type="sibTrans" cxnId="{AAD5986A-8B25-4FEC-BAF3-C069636E168A}">
      <dgm:prSet/>
      <dgm:spPr/>
      <dgm:t>
        <a:bodyPr/>
        <a:lstStyle/>
        <a:p>
          <a:endParaRPr lang="fi-FI"/>
        </a:p>
      </dgm:t>
    </dgm:pt>
    <dgm:pt modelId="{F01D0DE5-153A-4C5A-8AE2-4C795AE8543A}" type="pres">
      <dgm:prSet presAssocID="{91EAF978-BB43-463C-9A9A-0A892234F89A}" presName="linearFlow" presStyleCnt="0">
        <dgm:presLayoutVars>
          <dgm:dir/>
          <dgm:animLvl val="lvl"/>
          <dgm:resizeHandles val="exact"/>
        </dgm:presLayoutVars>
      </dgm:prSet>
      <dgm:spPr/>
    </dgm:pt>
    <dgm:pt modelId="{D176A858-42BB-4003-87CA-79F4D3640678}" type="pres">
      <dgm:prSet presAssocID="{9E191840-BB2C-450C-9575-D2AA23CC7AB8}" presName="composite" presStyleCnt="0"/>
      <dgm:spPr/>
    </dgm:pt>
    <dgm:pt modelId="{8B99EDE9-5698-47D0-BBF3-B1D8E67F6DD4}" type="pres">
      <dgm:prSet presAssocID="{9E191840-BB2C-450C-9575-D2AA23CC7AB8}" presName="parentText" presStyleLbl="alignNode1" presStyleIdx="0" presStyleCnt="3">
        <dgm:presLayoutVars>
          <dgm:chMax val="1"/>
          <dgm:bulletEnabled val="1"/>
        </dgm:presLayoutVars>
      </dgm:prSet>
      <dgm:spPr/>
    </dgm:pt>
    <dgm:pt modelId="{80CCF90D-62B8-4E37-9765-79DD336D8D02}" type="pres">
      <dgm:prSet presAssocID="{9E191840-BB2C-450C-9575-D2AA23CC7AB8}" presName="descendantText" presStyleLbl="alignAcc1" presStyleIdx="0" presStyleCnt="3">
        <dgm:presLayoutVars>
          <dgm:bulletEnabled val="1"/>
        </dgm:presLayoutVars>
      </dgm:prSet>
      <dgm:spPr/>
    </dgm:pt>
    <dgm:pt modelId="{4A7DD5D0-44F1-4714-B57A-0949EAED02CB}" type="pres">
      <dgm:prSet presAssocID="{C4DE38CA-0C37-48E3-AD53-55C47BD25435}" presName="sp" presStyleCnt="0"/>
      <dgm:spPr/>
    </dgm:pt>
    <dgm:pt modelId="{7A5E8DF8-C84D-41C5-9A5A-2A7A24BFED7B}" type="pres">
      <dgm:prSet presAssocID="{5A4B2841-4CAE-4400-BE5D-54A323C350D0}" presName="composite" presStyleCnt="0"/>
      <dgm:spPr/>
    </dgm:pt>
    <dgm:pt modelId="{95A098B1-DEE6-4F6E-B86E-9BBD3B33C31C}" type="pres">
      <dgm:prSet presAssocID="{5A4B2841-4CAE-4400-BE5D-54A323C350D0}" presName="parentText" presStyleLbl="alignNode1" presStyleIdx="1" presStyleCnt="3">
        <dgm:presLayoutVars>
          <dgm:chMax val="1"/>
          <dgm:bulletEnabled val="1"/>
        </dgm:presLayoutVars>
      </dgm:prSet>
      <dgm:spPr/>
    </dgm:pt>
    <dgm:pt modelId="{95C3563B-C709-49FD-A594-079E4D7C107D}" type="pres">
      <dgm:prSet presAssocID="{5A4B2841-4CAE-4400-BE5D-54A323C350D0}" presName="descendantText" presStyleLbl="alignAcc1" presStyleIdx="1" presStyleCnt="3">
        <dgm:presLayoutVars>
          <dgm:bulletEnabled val="1"/>
        </dgm:presLayoutVars>
      </dgm:prSet>
      <dgm:spPr/>
    </dgm:pt>
    <dgm:pt modelId="{EDD0177C-0FA8-4F36-B740-1830665B1AF3}" type="pres">
      <dgm:prSet presAssocID="{06824B0A-AEAA-4960-9DC3-1B3869F05337}" presName="sp" presStyleCnt="0"/>
      <dgm:spPr/>
    </dgm:pt>
    <dgm:pt modelId="{2E95631C-1235-4FA5-99F9-E5AC48ECD6A6}" type="pres">
      <dgm:prSet presAssocID="{62285719-8961-4D35-84EE-30C9305FFF63}" presName="composite" presStyleCnt="0"/>
      <dgm:spPr/>
    </dgm:pt>
    <dgm:pt modelId="{A0FDC69F-56A8-4A95-9A2A-66019D6A3531}" type="pres">
      <dgm:prSet presAssocID="{62285719-8961-4D35-84EE-30C9305FFF63}" presName="parentText" presStyleLbl="alignNode1" presStyleIdx="2" presStyleCnt="3">
        <dgm:presLayoutVars>
          <dgm:chMax val="1"/>
          <dgm:bulletEnabled val="1"/>
        </dgm:presLayoutVars>
      </dgm:prSet>
      <dgm:spPr/>
    </dgm:pt>
    <dgm:pt modelId="{7854FADF-B823-44FE-861F-4F7872962A95}" type="pres">
      <dgm:prSet presAssocID="{62285719-8961-4D35-84EE-30C9305FFF63}" presName="descendantText" presStyleLbl="alignAcc1" presStyleIdx="2" presStyleCnt="3">
        <dgm:presLayoutVars>
          <dgm:bulletEnabled val="1"/>
        </dgm:presLayoutVars>
      </dgm:prSet>
      <dgm:spPr/>
    </dgm:pt>
  </dgm:ptLst>
  <dgm:cxnLst>
    <dgm:cxn modelId="{0A6BC716-98AC-4B4A-8A43-25193444B086}" srcId="{91EAF978-BB43-463C-9A9A-0A892234F89A}" destId="{5A4B2841-4CAE-4400-BE5D-54A323C350D0}" srcOrd="1" destOrd="0" parTransId="{B43D1EC0-B5EF-43F8-BD7B-65D2FFD9865A}" sibTransId="{06824B0A-AEAA-4960-9DC3-1B3869F05337}"/>
    <dgm:cxn modelId="{68880329-26BB-4427-9951-403E91EF9125}" type="presOf" srcId="{9E191840-BB2C-450C-9575-D2AA23CC7AB8}" destId="{8B99EDE9-5698-47D0-BBF3-B1D8E67F6DD4}" srcOrd="0" destOrd="0" presId="urn:microsoft.com/office/officeart/2005/8/layout/chevron2"/>
    <dgm:cxn modelId="{AAD5986A-8B25-4FEC-BAF3-C069636E168A}" srcId="{62285719-8961-4D35-84EE-30C9305FFF63}" destId="{9E4BA050-67FF-442B-80BC-51225EF09997}" srcOrd="0" destOrd="0" parTransId="{56BD8668-FCE6-4377-8BB9-47F8185C57ED}" sibTransId="{1797C8D0-BC2E-43AE-86D5-4591F3EC74AA}"/>
    <dgm:cxn modelId="{EB41D16A-41DA-4726-A825-019862CC5110}" type="presOf" srcId="{62285719-8961-4D35-84EE-30C9305FFF63}" destId="{A0FDC69F-56A8-4A95-9A2A-66019D6A3531}" srcOrd="0" destOrd="0" presId="urn:microsoft.com/office/officeart/2005/8/layout/chevron2"/>
    <dgm:cxn modelId="{61CAEA58-C4CF-4061-9336-56D1EF4E869C}" srcId="{5A4B2841-4CAE-4400-BE5D-54A323C350D0}" destId="{3C157BD1-4FB0-4026-B682-75D924683ADD}" srcOrd="0" destOrd="0" parTransId="{4A3F006B-C06C-4183-A067-822E761CEF34}" sibTransId="{DD30A638-8B72-4D31-9BC3-A17C8AB2015A}"/>
    <dgm:cxn modelId="{2F42407E-D4CB-422B-9CE2-F81997D5179D}" type="presOf" srcId="{FB56676A-7B22-427E-B165-31060CAB4441}" destId="{80CCF90D-62B8-4E37-9765-79DD336D8D02}" srcOrd="0" destOrd="0" presId="urn:microsoft.com/office/officeart/2005/8/layout/chevron2"/>
    <dgm:cxn modelId="{AED38B88-EC90-4299-BEFA-9B28BD569B77}" srcId="{9E191840-BB2C-450C-9575-D2AA23CC7AB8}" destId="{FB56676A-7B22-427E-B165-31060CAB4441}" srcOrd="0" destOrd="0" parTransId="{D6E91EE9-B634-4EE8-BDA1-E47AE7C6F66E}" sibTransId="{A047D5E0-7F5D-4DEA-90D4-716E6400FA5A}"/>
    <dgm:cxn modelId="{C1C2A6A5-DF61-4DDE-9C3E-4E61CA3D2FC1}" srcId="{91EAF978-BB43-463C-9A9A-0A892234F89A}" destId="{9E191840-BB2C-450C-9575-D2AA23CC7AB8}" srcOrd="0" destOrd="0" parTransId="{2F926388-4911-4B77-93B4-FC0E319B335B}" sibTransId="{C4DE38CA-0C37-48E3-AD53-55C47BD25435}"/>
    <dgm:cxn modelId="{A54D8BC2-5F74-4819-BA30-782A3C5D3AC7}" type="presOf" srcId="{3C157BD1-4FB0-4026-B682-75D924683ADD}" destId="{95C3563B-C709-49FD-A594-079E4D7C107D}" srcOrd="0" destOrd="0" presId="urn:microsoft.com/office/officeart/2005/8/layout/chevron2"/>
    <dgm:cxn modelId="{6EA17EC3-9B3B-4011-9115-3A2893D41B24}" type="presOf" srcId="{9E4BA050-67FF-442B-80BC-51225EF09997}" destId="{7854FADF-B823-44FE-861F-4F7872962A95}" srcOrd="0" destOrd="0" presId="urn:microsoft.com/office/officeart/2005/8/layout/chevron2"/>
    <dgm:cxn modelId="{9B0D57C8-049C-4217-8EF2-83263E6ACB46}" type="presOf" srcId="{5A4B2841-4CAE-4400-BE5D-54A323C350D0}" destId="{95A098B1-DEE6-4F6E-B86E-9BBD3B33C31C}" srcOrd="0" destOrd="0" presId="urn:microsoft.com/office/officeart/2005/8/layout/chevron2"/>
    <dgm:cxn modelId="{BE4CDFD8-188B-42EE-8FB7-34F1B145CFE0}" srcId="{91EAF978-BB43-463C-9A9A-0A892234F89A}" destId="{62285719-8961-4D35-84EE-30C9305FFF63}" srcOrd="2" destOrd="0" parTransId="{99C394D5-7FAB-4F20-ADDF-5CC19032CF9E}" sibTransId="{1CE7E23B-A585-424E-B8A0-3DBADFB2EF78}"/>
    <dgm:cxn modelId="{24856BF3-0D16-4010-93C8-3A95767A7132}" type="presOf" srcId="{91EAF978-BB43-463C-9A9A-0A892234F89A}" destId="{F01D0DE5-153A-4C5A-8AE2-4C795AE8543A}" srcOrd="0" destOrd="0" presId="urn:microsoft.com/office/officeart/2005/8/layout/chevron2"/>
    <dgm:cxn modelId="{8EA31A59-C7B4-4569-9528-A9AF60F65C36}" type="presParOf" srcId="{F01D0DE5-153A-4C5A-8AE2-4C795AE8543A}" destId="{D176A858-42BB-4003-87CA-79F4D3640678}" srcOrd="0" destOrd="0" presId="urn:microsoft.com/office/officeart/2005/8/layout/chevron2"/>
    <dgm:cxn modelId="{9982978B-D1BE-4B8C-A116-AA93CBB0940F}" type="presParOf" srcId="{D176A858-42BB-4003-87CA-79F4D3640678}" destId="{8B99EDE9-5698-47D0-BBF3-B1D8E67F6DD4}" srcOrd="0" destOrd="0" presId="urn:microsoft.com/office/officeart/2005/8/layout/chevron2"/>
    <dgm:cxn modelId="{04E62FF4-9300-4683-BA94-F45F2E6DE217}" type="presParOf" srcId="{D176A858-42BB-4003-87CA-79F4D3640678}" destId="{80CCF90D-62B8-4E37-9765-79DD336D8D02}" srcOrd="1" destOrd="0" presId="urn:microsoft.com/office/officeart/2005/8/layout/chevron2"/>
    <dgm:cxn modelId="{1BB70C87-6223-4198-9085-B339678F805E}" type="presParOf" srcId="{F01D0DE5-153A-4C5A-8AE2-4C795AE8543A}" destId="{4A7DD5D0-44F1-4714-B57A-0949EAED02CB}" srcOrd="1" destOrd="0" presId="urn:microsoft.com/office/officeart/2005/8/layout/chevron2"/>
    <dgm:cxn modelId="{D96F2230-AE7A-4B6E-92E7-09A8DB779911}" type="presParOf" srcId="{F01D0DE5-153A-4C5A-8AE2-4C795AE8543A}" destId="{7A5E8DF8-C84D-41C5-9A5A-2A7A24BFED7B}" srcOrd="2" destOrd="0" presId="urn:microsoft.com/office/officeart/2005/8/layout/chevron2"/>
    <dgm:cxn modelId="{D1D5DF7E-84FD-4B67-BFCF-D243AAF912FA}" type="presParOf" srcId="{7A5E8DF8-C84D-41C5-9A5A-2A7A24BFED7B}" destId="{95A098B1-DEE6-4F6E-B86E-9BBD3B33C31C}" srcOrd="0" destOrd="0" presId="urn:microsoft.com/office/officeart/2005/8/layout/chevron2"/>
    <dgm:cxn modelId="{2E40FCEE-6D40-4670-BF54-FB0DAE464E5D}" type="presParOf" srcId="{7A5E8DF8-C84D-41C5-9A5A-2A7A24BFED7B}" destId="{95C3563B-C709-49FD-A594-079E4D7C107D}" srcOrd="1" destOrd="0" presId="urn:microsoft.com/office/officeart/2005/8/layout/chevron2"/>
    <dgm:cxn modelId="{444B200F-1F09-4D3F-81B5-3FDE0DF4A8D5}" type="presParOf" srcId="{F01D0DE5-153A-4C5A-8AE2-4C795AE8543A}" destId="{EDD0177C-0FA8-4F36-B740-1830665B1AF3}" srcOrd="3" destOrd="0" presId="urn:microsoft.com/office/officeart/2005/8/layout/chevron2"/>
    <dgm:cxn modelId="{9F6E4538-F6F4-4477-8216-89E3FDB597E7}" type="presParOf" srcId="{F01D0DE5-153A-4C5A-8AE2-4C795AE8543A}" destId="{2E95631C-1235-4FA5-99F9-E5AC48ECD6A6}" srcOrd="4" destOrd="0" presId="urn:microsoft.com/office/officeart/2005/8/layout/chevron2"/>
    <dgm:cxn modelId="{F698B2A7-B63C-405F-BB77-3EEDB9E6D358}" type="presParOf" srcId="{2E95631C-1235-4FA5-99F9-E5AC48ECD6A6}" destId="{A0FDC69F-56A8-4A95-9A2A-66019D6A3531}" srcOrd="0" destOrd="0" presId="urn:microsoft.com/office/officeart/2005/8/layout/chevron2"/>
    <dgm:cxn modelId="{D391A2E2-5FAC-4273-BF44-CB30B2B4B997}" type="presParOf" srcId="{2E95631C-1235-4FA5-99F9-E5AC48ECD6A6}" destId="{7854FADF-B823-44FE-861F-4F7872962A95}"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E47637-524A-4B9C-BFD5-929C3B031BBD}">
      <dsp:nvSpPr>
        <dsp:cNvPr id="0" name=""/>
        <dsp:cNvSpPr/>
      </dsp:nvSpPr>
      <dsp:spPr>
        <a:xfrm>
          <a:off x="2030500" y="1098191"/>
          <a:ext cx="790689" cy="750588"/>
        </a:xfrm>
        <a:prstGeom prst="ellipse">
          <a:avLst/>
        </a:prstGeom>
        <a:solidFill>
          <a:schemeClr val="accent4">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i-FI" sz="1100" b="1" kern="1200"/>
            <a:t>Jalkapallon tulospalvelu</a:t>
          </a:r>
        </a:p>
      </dsp:txBody>
      <dsp:txXfrm>
        <a:off x="2146294" y="1208112"/>
        <a:ext cx="559101" cy="530746"/>
      </dsp:txXfrm>
    </dsp:sp>
    <dsp:sp modelId="{A3365D61-5E2D-4600-BAF7-B5C9963FB6BB}">
      <dsp:nvSpPr>
        <dsp:cNvPr id="0" name=""/>
        <dsp:cNvSpPr/>
      </dsp:nvSpPr>
      <dsp:spPr>
        <a:xfrm rot="18447310">
          <a:off x="2520269" y="879698"/>
          <a:ext cx="704834" cy="21016"/>
        </a:xfrm>
        <a:custGeom>
          <a:avLst/>
          <a:gdLst/>
          <a:ahLst/>
          <a:cxnLst/>
          <a:rect l="0" t="0" r="0" b="0"/>
          <a:pathLst>
            <a:path>
              <a:moveTo>
                <a:pt x="0" y="10508"/>
              </a:moveTo>
              <a:lnTo>
                <a:pt x="704834" y="105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a:off x="2855066" y="872585"/>
        <a:ext cx="35241" cy="35241"/>
      </dsp:txXfrm>
    </dsp:sp>
    <dsp:sp modelId="{E48BE9A9-C342-4B19-A58B-8829A7F7A836}">
      <dsp:nvSpPr>
        <dsp:cNvPr id="0" name=""/>
        <dsp:cNvSpPr/>
      </dsp:nvSpPr>
      <dsp:spPr>
        <a:xfrm>
          <a:off x="2953654" y="0"/>
          <a:ext cx="680608" cy="6806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fi-FI" sz="1050" kern="1200"/>
            <a:t>Jalkapallojoukkueet</a:t>
          </a:r>
        </a:p>
      </dsp:txBody>
      <dsp:txXfrm>
        <a:off x="3053327" y="99673"/>
        <a:ext cx="481262" cy="481262"/>
      </dsp:txXfrm>
    </dsp:sp>
    <dsp:sp modelId="{345343A8-507E-4CFD-847F-03B6A1DA3FC1}">
      <dsp:nvSpPr>
        <dsp:cNvPr id="0" name=""/>
        <dsp:cNvSpPr/>
      </dsp:nvSpPr>
      <dsp:spPr>
        <a:xfrm rot="927382">
          <a:off x="2785565" y="1714211"/>
          <a:ext cx="1097769" cy="21016"/>
        </a:xfrm>
        <a:custGeom>
          <a:avLst/>
          <a:gdLst/>
          <a:ahLst/>
          <a:cxnLst/>
          <a:rect l="0" t="0" r="0" b="0"/>
          <a:pathLst>
            <a:path>
              <a:moveTo>
                <a:pt x="0" y="10508"/>
              </a:moveTo>
              <a:lnTo>
                <a:pt x="1097769" y="105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a:off x="3307005" y="1697275"/>
        <a:ext cx="54888" cy="54888"/>
      </dsp:txXfrm>
    </dsp:sp>
    <dsp:sp modelId="{85940EF1-C9B9-4134-82CA-DBDD818ED5F8}">
      <dsp:nvSpPr>
        <dsp:cNvPr id="0" name=""/>
        <dsp:cNvSpPr/>
      </dsp:nvSpPr>
      <dsp:spPr>
        <a:xfrm>
          <a:off x="3851176" y="1621387"/>
          <a:ext cx="680608" cy="6806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i-FI" sz="1100" kern="1200"/>
            <a:t>Veikkaus</a:t>
          </a:r>
        </a:p>
      </dsp:txBody>
      <dsp:txXfrm>
        <a:off x="3950849" y="1721060"/>
        <a:ext cx="481262" cy="481262"/>
      </dsp:txXfrm>
    </dsp:sp>
    <dsp:sp modelId="{834E62FB-0BA0-4D87-9FAE-4503FBD1E26F}">
      <dsp:nvSpPr>
        <dsp:cNvPr id="0" name=""/>
        <dsp:cNvSpPr/>
      </dsp:nvSpPr>
      <dsp:spPr>
        <a:xfrm rot="2280191">
          <a:off x="2606106" y="2064417"/>
          <a:ext cx="1178916" cy="21016"/>
        </a:xfrm>
        <a:custGeom>
          <a:avLst/>
          <a:gdLst/>
          <a:ahLst/>
          <a:cxnLst/>
          <a:rect l="0" t="0" r="0" b="0"/>
          <a:pathLst>
            <a:path>
              <a:moveTo>
                <a:pt x="0" y="10508"/>
              </a:moveTo>
              <a:lnTo>
                <a:pt x="1178916" y="105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a:off x="3166091" y="2045452"/>
        <a:ext cx="58945" cy="58945"/>
      </dsp:txXfrm>
    </dsp:sp>
    <dsp:sp modelId="{8FED1CDE-258D-4E70-B9B7-09A27EB6C085}">
      <dsp:nvSpPr>
        <dsp:cNvPr id="0" name=""/>
        <dsp:cNvSpPr/>
      </dsp:nvSpPr>
      <dsp:spPr>
        <a:xfrm>
          <a:off x="3587891" y="2307080"/>
          <a:ext cx="680608" cy="6806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fi-FI" sz="1050" kern="1200"/>
            <a:t>Yhteistyö- ja tuotekumppanit</a:t>
          </a:r>
        </a:p>
      </dsp:txBody>
      <dsp:txXfrm>
        <a:off x="3687564" y="2406753"/>
        <a:ext cx="481262" cy="481262"/>
      </dsp:txXfrm>
    </dsp:sp>
    <dsp:sp modelId="{9BFFC24D-43B5-43AF-B5D4-359E540443E5}">
      <dsp:nvSpPr>
        <dsp:cNvPr id="0" name=""/>
        <dsp:cNvSpPr/>
      </dsp:nvSpPr>
      <dsp:spPr>
        <a:xfrm rot="19625949">
          <a:off x="2643731" y="883135"/>
          <a:ext cx="1356770" cy="21016"/>
        </a:xfrm>
        <a:custGeom>
          <a:avLst/>
          <a:gdLst/>
          <a:ahLst/>
          <a:cxnLst/>
          <a:rect l="0" t="0" r="0" b="0"/>
          <a:pathLst>
            <a:path>
              <a:moveTo>
                <a:pt x="0" y="10508"/>
              </a:moveTo>
              <a:lnTo>
                <a:pt x="1356770" y="105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a:off x="3288197" y="859723"/>
        <a:ext cx="67838" cy="67838"/>
      </dsp:txXfrm>
    </dsp:sp>
    <dsp:sp modelId="{F5373266-3E45-41CA-9649-5ED185FAFAC1}">
      <dsp:nvSpPr>
        <dsp:cNvPr id="0" name=""/>
        <dsp:cNvSpPr/>
      </dsp:nvSpPr>
      <dsp:spPr>
        <a:xfrm>
          <a:off x="3837116" y="0"/>
          <a:ext cx="680608" cy="6806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fi-FI" sz="1050" kern="1200"/>
            <a:t>Jalkapalloliiga ry</a:t>
          </a:r>
        </a:p>
      </dsp:txBody>
      <dsp:txXfrm>
        <a:off x="3936789" y="99673"/>
        <a:ext cx="481262" cy="481262"/>
      </dsp:txXfrm>
    </dsp:sp>
    <dsp:sp modelId="{FE729033-B723-4528-9174-DF31584075CF}">
      <dsp:nvSpPr>
        <dsp:cNvPr id="0" name=""/>
        <dsp:cNvSpPr/>
      </dsp:nvSpPr>
      <dsp:spPr>
        <a:xfrm rot="20731163">
          <a:off x="2789947" y="1227674"/>
          <a:ext cx="1094041" cy="21016"/>
        </a:xfrm>
        <a:custGeom>
          <a:avLst/>
          <a:gdLst/>
          <a:ahLst/>
          <a:cxnLst/>
          <a:rect l="0" t="0" r="0" b="0"/>
          <a:pathLst>
            <a:path>
              <a:moveTo>
                <a:pt x="0" y="10508"/>
              </a:moveTo>
              <a:lnTo>
                <a:pt x="1094041" y="105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a:off x="3309617" y="1210831"/>
        <a:ext cx="54702" cy="54702"/>
      </dsp:txXfrm>
    </dsp:sp>
    <dsp:sp modelId="{897FF358-AA6E-4BAC-80AB-838CFE77860A}">
      <dsp:nvSpPr>
        <dsp:cNvPr id="0" name=""/>
        <dsp:cNvSpPr/>
      </dsp:nvSpPr>
      <dsp:spPr>
        <a:xfrm>
          <a:off x="3855800" y="676000"/>
          <a:ext cx="680608" cy="6806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i-FI" sz="1100" kern="1200"/>
            <a:t>Suomen Palloliitto ry</a:t>
          </a:r>
        </a:p>
      </dsp:txBody>
      <dsp:txXfrm>
        <a:off x="3955473" y="775673"/>
        <a:ext cx="481262" cy="481262"/>
      </dsp:txXfrm>
    </dsp:sp>
    <dsp:sp modelId="{AC971E0C-C3A1-4DA4-8C59-755A54F65A1D}">
      <dsp:nvSpPr>
        <dsp:cNvPr id="0" name=""/>
        <dsp:cNvSpPr/>
      </dsp:nvSpPr>
      <dsp:spPr>
        <a:xfrm rot="1790995">
          <a:off x="2739977" y="1747912"/>
          <a:ext cx="364779" cy="21016"/>
        </a:xfrm>
        <a:custGeom>
          <a:avLst/>
          <a:gdLst/>
          <a:ahLst/>
          <a:cxnLst/>
          <a:rect l="0" t="0" r="0" b="0"/>
          <a:pathLst>
            <a:path>
              <a:moveTo>
                <a:pt x="0" y="10508"/>
              </a:moveTo>
              <a:lnTo>
                <a:pt x="364779" y="105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a:off x="2913247" y="1749301"/>
        <a:ext cx="18238" cy="18238"/>
      </dsp:txXfrm>
    </dsp:sp>
    <dsp:sp modelId="{0F702DD1-98C2-4E75-BD71-2FF16954DAD8}">
      <dsp:nvSpPr>
        <dsp:cNvPr id="0" name=""/>
        <dsp:cNvSpPr/>
      </dsp:nvSpPr>
      <dsp:spPr>
        <a:xfrm>
          <a:off x="3029911" y="1702222"/>
          <a:ext cx="673230" cy="62217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i-FI" sz="800" kern="1200"/>
            <a:t>Veikkausliiga</a:t>
          </a:r>
        </a:p>
      </dsp:txBody>
      <dsp:txXfrm>
        <a:off x="3128503" y="1793337"/>
        <a:ext cx="476046" cy="439941"/>
      </dsp:txXfrm>
    </dsp:sp>
    <dsp:sp modelId="{D980A2B1-2553-4F4F-86C6-FB6EB3B0FB42}">
      <dsp:nvSpPr>
        <dsp:cNvPr id="0" name=""/>
        <dsp:cNvSpPr/>
      </dsp:nvSpPr>
      <dsp:spPr>
        <a:xfrm rot="8806347">
          <a:off x="1740896" y="1783414"/>
          <a:ext cx="391569" cy="21016"/>
        </a:xfrm>
        <a:custGeom>
          <a:avLst/>
          <a:gdLst/>
          <a:ahLst/>
          <a:cxnLst/>
          <a:rect l="0" t="0" r="0" b="0"/>
          <a:pathLst>
            <a:path>
              <a:moveTo>
                <a:pt x="0" y="10508"/>
              </a:moveTo>
              <a:lnTo>
                <a:pt x="391569" y="105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10800000">
        <a:off x="1926891" y="1784133"/>
        <a:ext cx="19578" cy="19578"/>
      </dsp:txXfrm>
    </dsp:sp>
    <dsp:sp modelId="{1D8CEE85-9388-4F93-96EB-95AB168E8F36}">
      <dsp:nvSpPr>
        <dsp:cNvPr id="0" name=""/>
        <dsp:cNvSpPr/>
      </dsp:nvSpPr>
      <dsp:spPr>
        <a:xfrm>
          <a:off x="1147938" y="1747376"/>
          <a:ext cx="680608" cy="680608"/>
        </a:xfrm>
        <a:prstGeom prst="ellips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fi-FI" sz="1050" kern="1200"/>
            <a:t>Loppukäyttäjät</a:t>
          </a:r>
        </a:p>
      </dsp:txBody>
      <dsp:txXfrm>
        <a:off x="1247611" y="1847049"/>
        <a:ext cx="481262" cy="481262"/>
      </dsp:txXfrm>
    </dsp:sp>
    <dsp:sp modelId="{322ED5CC-0F44-497F-8F00-5B3D6F4B8CAE}">
      <dsp:nvSpPr>
        <dsp:cNvPr id="0" name=""/>
        <dsp:cNvSpPr/>
      </dsp:nvSpPr>
      <dsp:spPr>
        <a:xfrm rot="10998102">
          <a:off x="1608205" y="1428020"/>
          <a:ext cx="423374" cy="21016"/>
        </a:xfrm>
        <a:custGeom>
          <a:avLst/>
          <a:gdLst/>
          <a:ahLst/>
          <a:cxnLst/>
          <a:rect l="0" t="0" r="0" b="0"/>
          <a:pathLst>
            <a:path>
              <a:moveTo>
                <a:pt x="0" y="10508"/>
              </a:moveTo>
              <a:lnTo>
                <a:pt x="423374" y="105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10800000">
        <a:off x="1809308" y="1427944"/>
        <a:ext cx="21168" cy="21168"/>
      </dsp:txXfrm>
    </dsp:sp>
    <dsp:sp modelId="{3D4F54A9-A313-41A7-8A93-FEEB075B1D90}">
      <dsp:nvSpPr>
        <dsp:cNvPr id="0" name=""/>
        <dsp:cNvSpPr/>
      </dsp:nvSpPr>
      <dsp:spPr>
        <a:xfrm>
          <a:off x="928513" y="1066433"/>
          <a:ext cx="680608" cy="680608"/>
        </a:xfrm>
        <a:prstGeom prst="ellips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i-FI" sz="1100" kern="1200"/>
            <a:t>Taso-palvelu</a:t>
          </a:r>
        </a:p>
      </dsp:txBody>
      <dsp:txXfrm>
        <a:off x="1028186" y="1166106"/>
        <a:ext cx="481262" cy="481262"/>
      </dsp:txXfrm>
    </dsp:sp>
    <dsp:sp modelId="{808DE594-9906-4424-B4FE-A20F4BF927AA}">
      <dsp:nvSpPr>
        <dsp:cNvPr id="0" name=""/>
        <dsp:cNvSpPr/>
      </dsp:nvSpPr>
      <dsp:spPr>
        <a:xfrm rot="13035909">
          <a:off x="1569537" y="1043560"/>
          <a:ext cx="610097" cy="21016"/>
        </a:xfrm>
        <a:custGeom>
          <a:avLst/>
          <a:gdLst/>
          <a:ahLst/>
          <a:cxnLst/>
          <a:rect l="0" t="0" r="0" b="0"/>
          <a:pathLst>
            <a:path>
              <a:moveTo>
                <a:pt x="0" y="10508"/>
              </a:moveTo>
              <a:lnTo>
                <a:pt x="610097" y="105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10800000">
        <a:off x="1859333" y="1038815"/>
        <a:ext cx="30504" cy="30504"/>
      </dsp:txXfrm>
    </dsp:sp>
    <dsp:sp modelId="{DA61BD76-6E57-49FE-B424-AA60E62CB673}">
      <dsp:nvSpPr>
        <dsp:cNvPr id="0" name=""/>
        <dsp:cNvSpPr/>
      </dsp:nvSpPr>
      <dsp:spPr>
        <a:xfrm>
          <a:off x="995292" y="307735"/>
          <a:ext cx="711453" cy="695969"/>
        </a:xfrm>
        <a:prstGeom prst="ellips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i-FI" sz="900" kern="1200"/>
            <a:t>Ohjelmiston ylläpitäjät</a:t>
          </a:r>
        </a:p>
      </dsp:txBody>
      <dsp:txXfrm>
        <a:off x="1099482" y="409657"/>
        <a:ext cx="503073" cy="492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99EDE9-5698-47D0-BBF3-B1D8E67F6DD4}">
      <dsp:nvSpPr>
        <dsp:cNvPr id="0" name=""/>
        <dsp:cNvSpPr/>
      </dsp:nvSpPr>
      <dsp:spPr>
        <a:xfrm rot="5400000">
          <a:off x="-180022" y="180877"/>
          <a:ext cx="1200150" cy="8401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fi-FI" sz="2300" kern="1200"/>
            <a:t>1.0</a:t>
          </a:r>
        </a:p>
      </dsp:txBody>
      <dsp:txXfrm rot="-5400000">
        <a:off x="1" y="420908"/>
        <a:ext cx="840105" cy="360045"/>
      </dsp:txXfrm>
    </dsp:sp>
    <dsp:sp modelId="{80CCF90D-62B8-4E37-9765-79DD336D8D02}">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fi-FI" sz="2000" kern="1200"/>
            <a:t>Perusominaisuudet</a:t>
          </a:r>
        </a:p>
      </dsp:txBody>
      <dsp:txXfrm rot="-5400000">
        <a:off x="840105" y="38936"/>
        <a:ext cx="4608214" cy="703935"/>
      </dsp:txXfrm>
    </dsp:sp>
    <dsp:sp modelId="{95A098B1-DEE6-4F6E-B86E-9BBD3B33C31C}">
      <dsp:nvSpPr>
        <dsp:cNvPr id="0" name=""/>
        <dsp:cNvSpPr/>
      </dsp:nvSpPr>
      <dsp:spPr>
        <a:xfrm rot="5400000">
          <a:off x="-180022" y="1180147"/>
          <a:ext cx="1200150" cy="8401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fi-FI" sz="2300" kern="1200"/>
            <a:t>1.1</a:t>
          </a:r>
        </a:p>
      </dsp:txBody>
      <dsp:txXfrm rot="-5400000">
        <a:off x="1" y="1420178"/>
        <a:ext cx="840105" cy="360045"/>
      </dsp:txXfrm>
    </dsp:sp>
    <dsp:sp modelId="{95C3563B-C709-49FD-A594-079E4D7C107D}">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fi-FI" sz="2000" kern="1200"/>
            <a:t>Lisätään rekisteröitymisominaisuus ja sen mukana tulevia uusia ominaisuuksia</a:t>
          </a:r>
        </a:p>
      </dsp:txBody>
      <dsp:txXfrm rot="-5400000">
        <a:off x="840105" y="1038206"/>
        <a:ext cx="4608214" cy="703935"/>
      </dsp:txXfrm>
    </dsp:sp>
    <dsp:sp modelId="{A0FDC69F-56A8-4A95-9A2A-66019D6A3531}">
      <dsp:nvSpPr>
        <dsp:cNvPr id="0" name=""/>
        <dsp:cNvSpPr/>
      </dsp:nvSpPr>
      <dsp:spPr>
        <a:xfrm rot="5400000">
          <a:off x="-180022" y="2179417"/>
          <a:ext cx="1200150" cy="8401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fi-FI" sz="2300" kern="1200"/>
            <a:t>1.2 </a:t>
          </a:r>
        </a:p>
      </dsp:txBody>
      <dsp:txXfrm rot="-5400000">
        <a:off x="1" y="2419448"/>
        <a:ext cx="840105" cy="360045"/>
      </dsp:txXfrm>
    </dsp:sp>
    <dsp:sp modelId="{7854FADF-B823-44FE-861F-4F7872962A95}">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fi-FI" sz="2000" kern="1200"/>
            <a:t>Lisätään useita pieniä ominaisuuksia, jotka osallistavat käyttäjiä</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DDE91-CD2A-4BF0-9015-CEF737BAF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5188</Words>
  <Characters>42027</Characters>
  <Application>Microsoft Office Word</Application>
  <DocSecurity>0</DocSecurity>
  <Lines>350</Lines>
  <Paragraphs>94</Paragraphs>
  <ScaleCrop>false</ScaleCrop>
  <Company/>
  <LinksUpToDate>false</LinksUpToDate>
  <CharactersWithSpaces>47121</CharactersWithSpaces>
  <SharedDoc>false</SharedDoc>
  <HLinks>
    <vt:vector size="234" baseType="variant">
      <vt:variant>
        <vt:i4>1376308</vt:i4>
      </vt:variant>
      <vt:variant>
        <vt:i4>230</vt:i4>
      </vt:variant>
      <vt:variant>
        <vt:i4>0</vt:i4>
      </vt:variant>
      <vt:variant>
        <vt:i4>5</vt:i4>
      </vt:variant>
      <vt:variant>
        <vt:lpwstr/>
      </vt:variant>
      <vt:variant>
        <vt:lpwstr>_Toc153127418</vt:lpwstr>
      </vt:variant>
      <vt:variant>
        <vt:i4>1376308</vt:i4>
      </vt:variant>
      <vt:variant>
        <vt:i4>224</vt:i4>
      </vt:variant>
      <vt:variant>
        <vt:i4>0</vt:i4>
      </vt:variant>
      <vt:variant>
        <vt:i4>5</vt:i4>
      </vt:variant>
      <vt:variant>
        <vt:lpwstr/>
      </vt:variant>
      <vt:variant>
        <vt:lpwstr>_Toc153127417</vt:lpwstr>
      </vt:variant>
      <vt:variant>
        <vt:i4>1376308</vt:i4>
      </vt:variant>
      <vt:variant>
        <vt:i4>218</vt:i4>
      </vt:variant>
      <vt:variant>
        <vt:i4>0</vt:i4>
      </vt:variant>
      <vt:variant>
        <vt:i4>5</vt:i4>
      </vt:variant>
      <vt:variant>
        <vt:lpwstr/>
      </vt:variant>
      <vt:variant>
        <vt:lpwstr>_Toc153127416</vt:lpwstr>
      </vt:variant>
      <vt:variant>
        <vt:i4>1376308</vt:i4>
      </vt:variant>
      <vt:variant>
        <vt:i4>212</vt:i4>
      </vt:variant>
      <vt:variant>
        <vt:i4>0</vt:i4>
      </vt:variant>
      <vt:variant>
        <vt:i4>5</vt:i4>
      </vt:variant>
      <vt:variant>
        <vt:lpwstr/>
      </vt:variant>
      <vt:variant>
        <vt:lpwstr>_Toc153127415</vt:lpwstr>
      </vt:variant>
      <vt:variant>
        <vt:i4>1376308</vt:i4>
      </vt:variant>
      <vt:variant>
        <vt:i4>206</vt:i4>
      </vt:variant>
      <vt:variant>
        <vt:i4>0</vt:i4>
      </vt:variant>
      <vt:variant>
        <vt:i4>5</vt:i4>
      </vt:variant>
      <vt:variant>
        <vt:lpwstr/>
      </vt:variant>
      <vt:variant>
        <vt:lpwstr>_Toc153127414</vt:lpwstr>
      </vt:variant>
      <vt:variant>
        <vt:i4>1376308</vt:i4>
      </vt:variant>
      <vt:variant>
        <vt:i4>200</vt:i4>
      </vt:variant>
      <vt:variant>
        <vt:i4>0</vt:i4>
      </vt:variant>
      <vt:variant>
        <vt:i4>5</vt:i4>
      </vt:variant>
      <vt:variant>
        <vt:lpwstr/>
      </vt:variant>
      <vt:variant>
        <vt:lpwstr>_Toc153127413</vt:lpwstr>
      </vt:variant>
      <vt:variant>
        <vt:i4>1376308</vt:i4>
      </vt:variant>
      <vt:variant>
        <vt:i4>194</vt:i4>
      </vt:variant>
      <vt:variant>
        <vt:i4>0</vt:i4>
      </vt:variant>
      <vt:variant>
        <vt:i4>5</vt:i4>
      </vt:variant>
      <vt:variant>
        <vt:lpwstr/>
      </vt:variant>
      <vt:variant>
        <vt:lpwstr>_Toc153127412</vt:lpwstr>
      </vt:variant>
      <vt:variant>
        <vt:i4>1376308</vt:i4>
      </vt:variant>
      <vt:variant>
        <vt:i4>188</vt:i4>
      </vt:variant>
      <vt:variant>
        <vt:i4>0</vt:i4>
      </vt:variant>
      <vt:variant>
        <vt:i4>5</vt:i4>
      </vt:variant>
      <vt:variant>
        <vt:lpwstr/>
      </vt:variant>
      <vt:variant>
        <vt:lpwstr>_Toc153127411</vt:lpwstr>
      </vt:variant>
      <vt:variant>
        <vt:i4>1376308</vt:i4>
      </vt:variant>
      <vt:variant>
        <vt:i4>182</vt:i4>
      </vt:variant>
      <vt:variant>
        <vt:i4>0</vt:i4>
      </vt:variant>
      <vt:variant>
        <vt:i4>5</vt:i4>
      </vt:variant>
      <vt:variant>
        <vt:lpwstr/>
      </vt:variant>
      <vt:variant>
        <vt:lpwstr>_Toc153127410</vt:lpwstr>
      </vt:variant>
      <vt:variant>
        <vt:i4>1310772</vt:i4>
      </vt:variant>
      <vt:variant>
        <vt:i4>176</vt:i4>
      </vt:variant>
      <vt:variant>
        <vt:i4>0</vt:i4>
      </vt:variant>
      <vt:variant>
        <vt:i4>5</vt:i4>
      </vt:variant>
      <vt:variant>
        <vt:lpwstr/>
      </vt:variant>
      <vt:variant>
        <vt:lpwstr>_Toc153127409</vt:lpwstr>
      </vt:variant>
      <vt:variant>
        <vt:i4>1310772</vt:i4>
      </vt:variant>
      <vt:variant>
        <vt:i4>170</vt:i4>
      </vt:variant>
      <vt:variant>
        <vt:i4>0</vt:i4>
      </vt:variant>
      <vt:variant>
        <vt:i4>5</vt:i4>
      </vt:variant>
      <vt:variant>
        <vt:lpwstr/>
      </vt:variant>
      <vt:variant>
        <vt:lpwstr>_Toc153127408</vt:lpwstr>
      </vt:variant>
      <vt:variant>
        <vt:i4>1310772</vt:i4>
      </vt:variant>
      <vt:variant>
        <vt:i4>164</vt:i4>
      </vt:variant>
      <vt:variant>
        <vt:i4>0</vt:i4>
      </vt:variant>
      <vt:variant>
        <vt:i4>5</vt:i4>
      </vt:variant>
      <vt:variant>
        <vt:lpwstr/>
      </vt:variant>
      <vt:variant>
        <vt:lpwstr>_Toc153127407</vt:lpwstr>
      </vt:variant>
      <vt:variant>
        <vt:i4>1310772</vt:i4>
      </vt:variant>
      <vt:variant>
        <vt:i4>158</vt:i4>
      </vt:variant>
      <vt:variant>
        <vt:i4>0</vt:i4>
      </vt:variant>
      <vt:variant>
        <vt:i4>5</vt:i4>
      </vt:variant>
      <vt:variant>
        <vt:lpwstr/>
      </vt:variant>
      <vt:variant>
        <vt:lpwstr>_Toc153127406</vt:lpwstr>
      </vt:variant>
      <vt:variant>
        <vt:i4>1310772</vt:i4>
      </vt:variant>
      <vt:variant>
        <vt:i4>152</vt:i4>
      </vt:variant>
      <vt:variant>
        <vt:i4>0</vt:i4>
      </vt:variant>
      <vt:variant>
        <vt:i4>5</vt:i4>
      </vt:variant>
      <vt:variant>
        <vt:lpwstr/>
      </vt:variant>
      <vt:variant>
        <vt:lpwstr>_Toc153127405</vt:lpwstr>
      </vt:variant>
      <vt:variant>
        <vt:i4>1310772</vt:i4>
      </vt:variant>
      <vt:variant>
        <vt:i4>146</vt:i4>
      </vt:variant>
      <vt:variant>
        <vt:i4>0</vt:i4>
      </vt:variant>
      <vt:variant>
        <vt:i4>5</vt:i4>
      </vt:variant>
      <vt:variant>
        <vt:lpwstr/>
      </vt:variant>
      <vt:variant>
        <vt:lpwstr>_Toc153127404</vt:lpwstr>
      </vt:variant>
      <vt:variant>
        <vt:i4>1310772</vt:i4>
      </vt:variant>
      <vt:variant>
        <vt:i4>140</vt:i4>
      </vt:variant>
      <vt:variant>
        <vt:i4>0</vt:i4>
      </vt:variant>
      <vt:variant>
        <vt:i4>5</vt:i4>
      </vt:variant>
      <vt:variant>
        <vt:lpwstr/>
      </vt:variant>
      <vt:variant>
        <vt:lpwstr>_Toc153127403</vt:lpwstr>
      </vt:variant>
      <vt:variant>
        <vt:i4>1310772</vt:i4>
      </vt:variant>
      <vt:variant>
        <vt:i4>134</vt:i4>
      </vt:variant>
      <vt:variant>
        <vt:i4>0</vt:i4>
      </vt:variant>
      <vt:variant>
        <vt:i4>5</vt:i4>
      </vt:variant>
      <vt:variant>
        <vt:lpwstr/>
      </vt:variant>
      <vt:variant>
        <vt:lpwstr>_Toc153127402</vt:lpwstr>
      </vt:variant>
      <vt:variant>
        <vt:i4>1310772</vt:i4>
      </vt:variant>
      <vt:variant>
        <vt:i4>128</vt:i4>
      </vt:variant>
      <vt:variant>
        <vt:i4>0</vt:i4>
      </vt:variant>
      <vt:variant>
        <vt:i4>5</vt:i4>
      </vt:variant>
      <vt:variant>
        <vt:lpwstr/>
      </vt:variant>
      <vt:variant>
        <vt:lpwstr>_Toc153127401</vt:lpwstr>
      </vt:variant>
      <vt:variant>
        <vt:i4>1310772</vt:i4>
      </vt:variant>
      <vt:variant>
        <vt:i4>122</vt:i4>
      </vt:variant>
      <vt:variant>
        <vt:i4>0</vt:i4>
      </vt:variant>
      <vt:variant>
        <vt:i4>5</vt:i4>
      </vt:variant>
      <vt:variant>
        <vt:lpwstr/>
      </vt:variant>
      <vt:variant>
        <vt:lpwstr>_Toc153127400</vt:lpwstr>
      </vt:variant>
      <vt:variant>
        <vt:i4>1900595</vt:i4>
      </vt:variant>
      <vt:variant>
        <vt:i4>116</vt:i4>
      </vt:variant>
      <vt:variant>
        <vt:i4>0</vt:i4>
      </vt:variant>
      <vt:variant>
        <vt:i4>5</vt:i4>
      </vt:variant>
      <vt:variant>
        <vt:lpwstr/>
      </vt:variant>
      <vt:variant>
        <vt:lpwstr>_Toc153127399</vt:lpwstr>
      </vt:variant>
      <vt:variant>
        <vt:i4>1900595</vt:i4>
      </vt:variant>
      <vt:variant>
        <vt:i4>110</vt:i4>
      </vt:variant>
      <vt:variant>
        <vt:i4>0</vt:i4>
      </vt:variant>
      <vt:variant>
        <vt:i4>5</vt:i4>
      </vt:variant>
      <vt:variant>
        <vt:lpwstr/>
      </vt:variant>
      <vt:variant>
        <vt:lpwstr>_Toc153127398</vt:lpwstr>
      </vt:variant>
      <vt:variant>
        <vt:i4>1900595</vt:i4>
      </vt:variant>
      <vt:variant>
        <vt:i4>104</vt:i4>
      </vt:variant>
      <vt:variant>
        <vt:i4>0</vt:i4>
      </vt:variant>
      <vt:variant>
        <vt:i4>5</vt:i4>
      </vt:variant>
      <vt:variant>
        <vt:lpwstr/>
      </vt:variant>
      <vt:variant>
        <vt:lpwstr>_Toc153127397</vt:lpwstr>
      </vt:variant>
      <vt:variant>
        <vt:i4>1900595</vt:i4>
      </vt:variant>
      <vt:variant>
        <vt:i4>98</vt:i4>
      </vt:variant>
      <vt:variant>
        <vt:i4>0</vt:i4>
      </vt:variant>
      <vt:variant>
        <vt:i4>5</vt:i4>
      </vt:variant>
      <vt:variant>
        <vt:lpwstr/>
      </vt:variant>
      <vt:variant>
        <vt:lpwstr>_Toc153127396</vt:lpwstr>
      </vt:variant>
      <vt:variant>
        <vt:i4>1900595</vt:i4>
      </vt:variant>
      <vt:variant>
        <vt:i4>92</vt:i4>
      </vt:variant>
      <vt:variant>
        <vt:i4>0</vt:i4>
      </vt:variant>
      <vt:variant>
        <vt:i4>5</vt:i4>
      </vt:variant>
      <vt:variant>
        <vt:lpwstr/>
      </vt:variant>
      <vt:variant>
        <vt:lpwstr>_Toc153127395</vt:lpwstr>
      </vt:variant>
      <vt:variant>
        <vt:i4>1900595</vt:i4>
      </vt:variant>
      <vt:variant>
        <vt:i4>86</vt:i4>
      </vt:variant>
      <vt:variant>
        <vt:i4>0</vt:i4>
      </vt:variant>
      <vt:variant>
        <vt:i4>5</vt:i4>
      </vt:variant>
      <vt:variant>
        <vt:lpwstr/>
      </vt:variant>
      <vt:variant>
        <vt:lpwstr>_Toc153127394</vt:lpwstr>
      </vt:variant>
      <vt:variant>
        <vt:i4>1900595</vt:i4>
      </vt:variant>
      <vt:variant>
        <vt:i4>80</vt:i4>
      </vt:variant>
      <vt:variant>
        <vt:i4>0</vt:i4>
      </vt:variant>
      <vt:variant>
        <vt:i4>5</vt:i4>
      </vt:variant>
      <vt:variant>
        <vt:lpwstr/>
      </vt:variant>
      <vt:variant>
        <vt:lpwstr>_Toc153127393</vt:lpwstr>
      </vt:variant>
      <vt:variant>
        <vt:i4>1900595</vt:i4>
      </vt:variant>
      <vt:variant>
        <vt:i4>74</vt:i4>
      </vt:variant>
      <vt:variant>
        <vt:i4>0</vt:i4>
      </vt:variant>
      <vt:variant>
        <vt:i4>5</vt:i4>
      </vt:variant>
      <vt:variant>
        <vt:lpwstr/>
      </vt:variant>
      <vt:variant>
        <vt:lpwstr>_Toc153127392</vt:lpwstr>
      </vt:variant>
      <vt:variant>
        <vt:i4>1900595</vt:i4>
      </vt:variant>
      <vt:variant>
        <vt:i4>68</vt:i4>
      </vt:variant>
      <vt:variant>
        <vt:i4>0</vt:i4>
      </vt:variant>
      <vt:variant>
        <vt:i4>5</vt:i4>
      </vt:variant>
      <vt:variant>
        <vt:lpwstr/>
      </vt:variant>
      <vt:variant>
        <vt:lpwstr>_Toc153127391</vt:lpwstr>
      </vt:variant>
      <vt:variant>
        <vt:i4>1900595</vt:i4>
      </vt:variant>
      <vt:variant>
        <vt:i4>62</vt:i4>
      </vt:variant>
      <vt:variant>
        <vt:i4>0</vt:i4>
      </vt:variant>
      <vt:variant>
        <vt:i4>5</vt:i4>
      </vt:variant>
      <vt:variant>
        <vt:lpwstr/>
      </vt:variant>
      <vt:variant>
        <vt:lpwstr>_Toc153127390</vt:lpwstr>
      </vt:variant>
      <vt:variant>
        <vt:i4>1835059</vt:i4>
      </vt:variant>
      <vt:variant>
        <vt:i4>56</vt:i4>
      </vt:variant>
      <vt:variant>
        <vt:i4>0</vt:i4>
      </vt:variant>
      <vt:variant>
        <vt:i4>5</vt:i4>
      </vt:variant>
      <vt:variant>
        <vt:lpwstr/>
      </vt:variant>
      <vt:variant>
        <vt:lpwstr>_Toc153127389</vt:lpwstr>
      </vt:variant>
      <vt:variant>
        <vt:i4>1835059</vt:i4>
      </vt:variant>
      <vt:variant>
        <vt:i4>50</vt:i4>
      </vt:variant>
      <vt:variant>
        <vt:i4>0</vt:i4>
      </vt:variant>
      <vt:variant>
        <vt:i4>5</vt:i4>
      </vt:variant>
      <vt:variant>
        <vt:lpwstr/>
      </vt:variant>
      <vt:variant>
        <vt:lpwstr>_Toc153127388</vt:lpwstr>
      </vt:variant>
      <vt:variant>
        <vt:i4>1835059</vt:i4>
      </vt:variant>
      <vt:variant>
        <vt:i4>44</vt:i4>
      </vt:variant>
      <vt:variant>
        <vt:i4>0</vt:i4>
      </vt:variant>
      <vt:variant>
        <vt:i4>5</vt:i4>
      </vt:variant>
      <vt:variant>
        <vt:lpwstr/>
      </vt:variant>
      <vt:variant>
        <vt:lpwstr>_Toc153127387</vt:lpwstr>
      </vt:variant>
      <vt:variant>
        <vt:i4>1835059</vt:i4>
      </vt:variant>
      <vt:variant>
        <vt:i4>38</vt:i4>
      </vt:variant>
      <vt:variant>
        <vt:i4>0</vt:i4>
      </vt:variant>
      <vt:variant>
        <vt:i4>5</vt:i4>
      </vt:variant>
      <vt:variant>
        <vt:lpwstr/>
      </vt:variant>
      <vt:variant>
        <vt:lpwstr>_Toc153127386</vt:lpwstr>
      </vt:variant>
      <vt:variant>
        <vt:i4>1835059</vt:i4>
      </vt:variant>
      <vt:variant>
        <vt:i4>32</vt:i4>
      </vt:variant>
      <vt:variant>
        <vt:i4>0</vt:i4>
      </vt:variant>
      <vt:variant>
        <vt:i4>5</vt:i4>
      </vt:variant>
      <vt:variant>
        <vt:lpwstr/>
      </vt:variant>
      <vt:variant>
        <vt:lpwstr>_Toc153127385</vt:lpwstr>
      </vt:variant>
      <vt:variant>
        <vt:i4>1835059</vt:i4>
      </vt:variant>
      <vt:variant>
        <vt:i4>26</vt:i4>
      </vt:variant>
      <vt:variant>
        <vt:i4>0</vt:i4>
      </vt:variant>
      <vt:variant>
        <vt:i4>5</vt:i4>
      </vt:variant>
      <vt:variant>
        <vt:lpwstr/>
      </vt:variant>
      <vt:variant>
        <vt:lpwstr>_Toc153127384</vt:lpwstr>
      </vt:variant>
      <vt:variant>
        <vt:i4>1835059</vt:i4>
      </vt:variant>
      <vt:variant>
        <vt:i4>20</vt:i4>
      </vt:variant>
      <vt:variant>
        <vt:i4>0</vt:i4>
      </vt:variant>
      <vt:variant>
        <vt:i4>5</vt:i4>
      </vt:variant>
      <vt:variant>
        <vt:lpwstr/>
      </vt:variant>
      <vt:variant>
        <vt:lpwstr>_Toc153127383</vt:lpwstr>
      </vt:variant>
      <vt:variant>
        <vt:i4>1835059</vt:i4>
      </vt:variant>
      <vt:variant>
        <vt:i4>14</vt:i4>
      </vt:variant>
      <vt:variant>
        <vt:i4>0</vt:i4>
      </vt:variant>
      <vt:variant>
        <vt:i4>5</vt:i4>
      </vt:variant>
      <vt:variant>
        <vt:lpwstr/>
      </vt:variant>
      <vt:variant>
        <vt:lpwstr>_Toc153127382</vt:lpwstr>
      </vt:variant>
      <vt:variant>
        <vt:i4>1835059</vt:i4>
      </vt:variant>
      <vt:variant>
        <vt:i4>8</vt:i4>
      </vt:variant>
      <vt:variant>
        <vt:i4>0</vt:i4>
      </vt:variant>
      <vt:variant>
        <vt:i4>5</vt:i4>
      </vt:variant>
      <vt:variant>
        <vt:lpwstr/>
      </vt:variant>
      <vt:variant>
        <vt:lpwstr>_Toc153127381</vt:lpwstr>
      </vt:variant>
      <vt:variant>
        <vt:i4>1835059</vt:i4>
      </vt:variant>
      <vt:variant>
        <vt:i4>2</vt:i4>
      </vt:variant>
      <vt:variant>
        <vt:i4>0</vt:i4>
      </vt:variant>
      <vt:variant>
        <vt:i4>5</vt:i4>
      </vt:variant>
      <vt:variant>
        <vt:lpwstr/>
      </vt:variant>
      <vt:variant>
        <vt:lpwstr>_Toc153127380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Maria Pernu ATIS22Y</cp:lastModifiedBy>
  <cp:revision>3</cp:revision>
  <cp:lastPrinted>2015-09-18T16:09:00Z</cp:lastPrinted>
  <dcterms:created xsi:type="dcterms:W3CDTF">2023-12-10T17:13:00Z</dcterms:created>
  <dcterms:modified xsi:type="dcterms:W3CDTF">2023-12-10T17:14:00Z</dcterms:modified>
</cp:coreProperties>
</file>