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216A" w14:textId="197721B7" w:rsidR="00C17AAE" w:rsidRDefault="00C17AAE">
      <w:r>
        <w:t>Always do a</w:t>
      </w:r>
      <w:r w:rsidRPr="00C17AAE">
        <w:rPr>
          <w:color w:val="FF0000"/>
        </w:rPr>
        <w:t xml:space="preserve"> git pull </w:t>
      </w:r>
      <w:r>
        <w:t xml:space="preserve">first before </w:t>
      </w:r>
      <w:proofErr w:type="gramStart"/>
      <w:r>
        <w:t>add</w:t>
      </w:r>
      <w:proofErr w:type="gramEnd"/>
      <w:r>
        <w:t xml:space="preserve"> or commit so that changed made by others are not overwritten.  At some point if you have a conflict then you might need your change manually.</w:t>
      </w:r>
    </w:p>
    <w:p w14:paraId="1F0D7F34" w14:textId="77777777" w:rsidR="00C17AAE" w:rsidRDefault="00C17AAE"/>
    <w:p w14:paraId="36D64BAF" w14:textId="2694CED0" w:rsidR="00C40319" w:rsidRDefault="00114072">
      <w:r>
        <w:rPr>
          <w:noProof/>
        </w:rPr>
        <w:t>x</w:t>
      </w:r>
      <w:bookmarkStart w:id="0" w:name="_GoBack"/>
      <w:bookmarkEnd w:id="0"/>
      <w:r w:rsidR="00C17AAE">
        <w:rPr>
          <w:noProof/>
        </w:rPr>
        <w:drawing>
          <wp:inline distT="0" distB="0" distL="0" distR="0" wp14:anchorId="04BE3ECB" wp14:editId="117BAEF7">
            <wp:extent cx="42767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AE"/>
    <w:rsid w:val="00114072"/>
    <w:rsid w:val="008A414D"/>
    <w:rsid w:val="00C17AAE"/>
    <w:rsid w:val="00C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6AA1"/>
  <w15:chartTrackingRefBased/>
  <w15:docId w15:val="{6E41CDC9-E216-4D18-8460-D8CC2D17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Sorensen</dc:creator>
  <cp:keywords/>
  <dc:description/>
  <cp:lastModifiedBy>Maria Sorensen</cp:lastModifiedBy>
  <cp:revision>2</cp:revision>
  <dcterms:created xsi:type="dcterms:W3CDTF">2018-12-01T16:29:00Z</dcterms:created>
  <dcterms:modified xsi:type="dcterms:W3CDTF">2018-12-01T16:29:00Z</dcterms:modified>
</cp:coreProperties>
</file>