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665D3" w:rsidRPr="00B665D3" w:rsidRDefault="00B665D3" w:rsidP="00B665D3">
      <w:pPr>
        <w:jc w:val="center"/>
        <w:rPr>
          <w:rFonts w:cstheme="minorHAnsi"/>
          <w:b/>
          <w:sz w:val="24"/>
          <w:szCs w:val="24"/>
        </w:rPr>
      </w:pPr>
      <w:r w:rsidRPr="00B665D3">
        <w:rPr>
          <w:rFonts w:cstheme="minorHAnsi"/>
          <w:b/>
          <w:sz w:val="24"/>
          <w:szCs w:val="24"/>
        </w:rPr>
        <w:t>1.WEBAPI_HANDSON</w:t>
      </w:r>
    </w:p>
    <w:p w:rsidR="00F11784" w:rsidRPr="007A39C3" w:rsidRDefault="00197382">
      <w:pPr>
        <w:rPr>
          <w:rFonts w:cstheme="minorHAnsi"/>
          <w:b/>
        </w:rPr>
      </w:pPr>
      <w:r w:rsidRPr="007A39C3">
        <w:rPr>
          <w:rFonts w:cstheme="minorHAnsi"/>
          <w:b/>
        </w:rPr>
        <w:t>Objectives:</w:t>
      </w:r>
    </w:p>
    <w:p w:rsidR="00197382" w:rsidRPr="00F052A8" w:rsidRDefault="00197382" w:rsidP="00197382">
      <w:pPr>
        <w:pStyle w:val="ListParagraph"/>
        <w:numPr>
          <w:ilvl w:val="0"/>
          <w:numId w:val="1"/>
        </w:numPr>
        <w:rPr>
          <w:rFonts w:cstheme="minorHAnsi"/>
          <w:b/>
          <w:bCs/>
        </w:rPr>
      </w:pPr>
      <w:r w:rsidRPr="00F052A8">
        <w:rPr>
          <w:rFonts w:cstheme="minorHAnsi"/>
          <w:b/>
          <w:bCs/>
        </w:rPr>
        <w:t>Explain the concept of RESTful web service, Web API &amp; Microservice</w:t>
      </w:r>
    </w:p>
    <w:p w:rsidR="00197382" w:rsidRPr="00F052A8" w:rsidRDefault="00197382" w:rsidP="00197382">
      <w:pPr>
        <w:pStyle w:val="ListParagraph"/>
        <w:numPr>
          <w:ilvl w:val="1"/>
          <w:numId w:val="1"/>
        </w:numPr>
        <w:rPr>
          <w:rFonts w:cstheme="minorHAnsi"/>
          <w:b/>
          <w:bCs/>
        </w:rPr>
      </w:pPr>
      <w:r w:rsidRPr="00F052A8">
        <w:rPr>
          <w:rFonts w:cstheme="minorHAnsi"/>
          <w:b/>
          <w:bCs/>
        </w:rPr>
        <w:t>Features of REST architecture - Representational State Transfer, Stateless, Messages, Concept of Microservice, Difference between WebService &amp; WebAPI, Not restricted to send XML as response</w:t>
      </w:r>
    </w:p>
    <w:p w:rsidR="007A39C3" w:rsidRPr="007A39C3" w:rsidRDefault="007A39C3" w:rsidP="007A39C3">
      <w:pPr>
        <w:rPr>
          <w:rFonts w:cstheme="minorHAnsi"/>
          <w:b/>
          <w:bCs/>
        </w:rPr>
      </w:pPr>
      <w:r w:rsidRPr="007A39C3">
        <w:rPr>
          <w:rFonts w:cstheme="minorHAnsi"/>
          <w:b/>
          <w:bCs/>
        </w:rPr>
        <w:t>Explanation :</w:t>
      </w:r>
    </w:p>
    <w:p w:rsidR="007A39C3" w:rsidRPr="007A39C3" w:rsidRDefault="007A39C3" w:rsidP="007A39C3">
      <w:pPr>
        <w:rPr>
          <w:rFonts w:cstheme="minorHAnsi"/>
          <w:u w:val="single"/>
        </w:rPr>
      </w:pPr>
      <w:r w:rsidRPr="007A39C3">
        <w:rPr>
          <w:rFonts w:cstheme="minorHAnsi"/>
          <w:u w:val="single"/>
        </w:rPr>
        <w:t>REST (Representational State Transfer):</w:t>
      </w:r>
    </w:p>
    <w:p w:rsidR="007A39C3" w:rsidRPr="007A39C3" w:rsidRDefault="007A39C3" w:rsidP="007A39C3">
      <w:pPr>
        <w:numPr>
          <w:ilvl w:val="0"/>
          <w:numId w:val="3"/>
        </w:numPr>
        <w:rPr>
          <w:rFonts w:cstheme="minorHAnsi"/>
        </w:rPr>
      </w:pPr>
      <w:r w:rsidRPr="007A39C3">
        <w:rPr>
          <w:rFonts w:cstheme="minorHAnsi"/>
        </w:rPr>
        <w:t>An architectural style for designing networked applications.</w:t>
      </w:r>
    </w:p>
    <w:p w:rsidR="007A39C3" w:rsidRPr="007A39C3" w:rsidRDefault="007A39C3" w:rsidP="007A39C3">
      <w:pPr>
        <w:numPr>
          <w:ilvl w:val="0"/>
          <w:numId w:val="3"/>
        </w:numPr>
        <w:rPr>
          <w:rFonts w:cstheme="minorHAnsi"/>
        </w:rPr>
      </w:pPr>
      <w:r w:rsidRPr="007A39C3">
        <w:rPr>
          <w:rFonts w:cstheme="minorHAnsi"/>
        </w:rPr>
        <w:t>Key features:</w:t>
      </w:r>
    </w:p>
    <w:p w:rsidR="007A39C3" w:rsidRPr="007A39C3" w:rsidRDefault="007A39C3" w:rsidP="007A39C3">
      <w:pPr>
        <w:numPr>
          <w:ilvl w:val="1"/>
          <w:numId w:val="3"/>
        </w:numPr>
        <w:rPr>
          <w:rFonts w:cstheme="minorHAnsi"/>
        </w:rPr>
      </w:pPr>
      <w:r w:rsidRPr="007A39C3">
        <w:rPr>
          <w:rFonts w:cstheme="minorHAnsi"/>
        </w:rPr>
        <w:t>Stateless: Each request contains all the information needed to process it.</w:t>
      </w:r>
    </w:p>
    <w:p w:rsidR="007A39C3" w:rsidRPr="007A39C3" w:rsidRDefault="007A39C3" w:rsidP="007A39C3">
      <w:pPr>
        <w:numPr>
          <w:ilvl w:val="1"/>
          <w:numId w:val="3"/>
        </w:numPr>
        <w:rPr>
          <w:rFonts w:cstheme="minorHAnsi"/>
        </w:rPr>
      </w:pPr>
      <w:r w:rsidRPr="007A39C3">
        <w:rPr>
          <w:rFonts w:cstheme="minorHAnsi"/>
        </w:rPr>
        <w:t>Representations: Resources are represented using JSON, XML, etc.</w:t>
      </w:r>
    </w:p>
    <w:p w:rsidR="007A39C3" w:rsidRPr="007A39C3" w:rsidRDefault="007A39C3" w:rsidP="007A39C3">
      <w:pPr>
        <w:numPr>
          <w:ilvl w:val="1"/>
          <w:numId w:val="3"/>
        </w:numPr>
        <w:rPr>
          <w:rFonts w:cstheme="minorHAnsi"/>
        </w:rPr>
      </w:pPr>
      <w:r w:rsidRPr="007A39C3">
        <w:rPr>
          <w:rFonts w:cstheme="minorHAnsi"/>
        </w:rPr>
        <w:t>Messages: Usually HTTP requests/responses.</w:t>
      </w:r>
    </w:p>
    <w:p w:rsidR="007A39C3" w:rsidRPr="007A39C3" w:rsidRDefault="007A39C3" w:rsidP="007A39C3">
      <w:pPr>
        <w:numPr>
          <w:ilvl w:val="1"/>
          <w:numId w:val="3"/>
        </w:numPr>
        <w:rPr>
          <w:rFonts w:cstheme="minorHAnsi"/>
        </w:rPr>
      </w:pPr>
      <w:r w:rsidRPr="007A39C3">
        <w:rPr>
          <w:rFonts w:cstheme="minorHAnsi"/>
        </w:rPr>
        <w:t>Uses HTTP methods as verbs (GET, POST, PUT, DELETE).</w:t>
      </w:r>
    </w:p>
    <w:p w:rsidR="007A39C3" w:rsidRPr="007A39C3" w:rsidRDefault="007A39C3" w:rsidP="007A39C3">
      <w:pPr>
        <w:rPr>
          <w:rFonts w:cstheme="minorHAnsi"/>
          <w:u w:val="single"/>
        </w:rPr>
      </w:pPr>
      <w:r w:rsidRPr="007A39C3">
        <w:rPr>
          <w:rFonts w:cstheme="minorHAnsi"/>
          <w:u w:val="single"/>
        </w:rPr>
        <w:t>Web API:</w:t>
      </w:r>
    </w:p>
    <w:p w:rsidR="007A39C3" w:rsidRPr="007A39C3" w:rsidRDefault="007A39C3" w:rsidP="007A39C3">
      <w:pPr>
        <w:numPr>
          <w:ilvl w:val="0"/>
          <w:numId w:val="4"/>
        </w:numPr>
        <w:rPr>
          <w:rFonts w:cstheme="minorHAnsi"/>
        </w:rPr>
      </w:pPr>
      <w:r w:rsidRPr="007A39C3">
        <w:rPr>
          <w:rFonts w:cstheme="minorHAnsi"/>
        </w:rPr>
        <w:t>A framework for building HTTP-based services.</w:t>
      </w:r>
    </w:p>
    <w:p w:rsidR="007A39C3" w:rsidRPr="007A39C3" w:rsidRDefault="007A39C3" w:rsidP="007A39C3">
      <w:pPr>
        <w:numPr>
          <w:ilvl w:val="0"/>
          <w:numId w:val="4"/>
        </w:numPr>
        <w:rPr>
          <w:rFonts w:cstheme="minorHAnsi"/>
        </w:rPr>
      </w:pPr>
      <w:r w:rsidRPr="007A39C3">
        <w:rPr>
          <w:rFonts w:cstheme="minorHAnsi"/>
        </w:rPr>
        <w:t>Designed to expose data and services to a broad range of clients.</w:t>
      </w:r>
    </w:p>
    <w:p w:rsidR="007A39C3" w:rsidRPr="007A39C3" w:rsidRDefault="007A39C3" w:rsidP="007A39C3">
      <w:pPr>
        <w:numPr>
          <w:ilvl w:val="0"/>
          <w:numId w:val="4"/>
        </w:numPr>
        <w:rPr>
          <w:rFonts w:cstheme="minorHAnsi"/>
        </w:rPr>
      </w:pPr>
      <w:r w:rsidRPr="007A39C3">
        <w:rPr>
          <w:rFonts w:cstheme="minorHAnsi"/>
        </w:rPr>
        <w:t>Not restricted to XML – commonly uses JSON.</w:t>
      </w:r>
    </w:p>
    <w:p w:rsidR="007A39C3" w:rsidRPr="007A39C3" w:rsidRDefault="007A39C3" w:rsidP="007A39C3">
      <w:pPr>
        <w:rPr>
          <w:rFonts w:cstheme="minorHAnsi"/>
          <w:u w:val="single"/>
        </w:rPr>
      </w:pPr>
      <w:r w:rsidRPr="007A39C3">
        <w:rPr>
          <w:rFonts w:cstheme="minorHAnsi"/>
          <w:u w:val="single"/>
        </w:rPr>
        <w:t>Microservice:</w:t>
      </w:r>
    </w:p>
    <w:p w:rsidR="007A39C3" w:rsidRPr="007A39C3" w:rsidRDefault="007A39C3" w:rsidP="007A39C3">
      <w:pPr>
        <w:numPr>
          <w:ilvl w:val="0"/>
          <w:numId w:val="5"/>
        </w:numPr>
        <w:rPr>
          <w:rFonts w:cstheme="minorHAnsi"/>
        </w:rPr>
      </w:pPr>
      <w:r w:rsidRPr="007A39C3">
        <w:rPr>
          <w:rFonts w:cstheme="minorHAnsi"/>
        </w:rPr>
        <w:t>A small, independently deployable service focused on a single business capability.</w:t>
      </w:r>
    </w:p>
    <w:p w:rsidR="007A39C3" w:rsidRPr="007A39C3" w:rsidRDefault="007A39C3" w:rsidP="007A39C3">
      <w:pPr>
        <w:numPr>
          <w:ilvl w:val="0"/>
          <w:numId w:val="5"/>
        </w:numPr>
        <w:rPr>
          <w:rFonts w:cstheme="minorHAnsi"/>
        </w:rPr>
      </w:pPr>
      <w:r w:rsidRPr="007A39C3">
        <w:rPr>
          <w:rFonts w:cstheme="minorHAnsi"/>
        </w:rPr>
        <w:t>Built using lightweight mechanisms like REST APIs.</w:t>
      </w:r>
    </w:p>
    <w:p w:rsidR="007A39C3" w:rsidRPr="00412205" w:rsidRDefault="007A39C3" w:rsidP="007A39C3">
      <w:pPr>
        <w:spacing w:before="100" w:beforeAutospacing="1" w:after="100" w:afterAutospacing="1" w:line="240" w:lineRule="auto"/>
        <w:rPr>
          <w:rFonts w:eastAsia="Times New Roman" w:cstheme="minorHAnsi"/>
          <w:u w:val="single"/>
          <w:lang w:bidi="ta-IN"/>
        </w:rPr>
      </w:pPr>
      <w:r w:rsidRPr="00412205">
        <w:rPr>
          <w:rFonts w:eastAsia="Times New Roman" w:cstheme="minorHAnsi"/>
          <w:u w:val="single"/>
          <w:lang w:bidi="ta-IN"/>
        </w:rPr>
        <w:t>Difference between WebService &amp; WebAPI: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3"/>
        <w:gridCol w:w="2130"/>
        <w:gridCol w:w="2050"/>
      </w:tblGrid>
      <w:tr w:rsidR="007A39C3" w:rsidRPr="007A39C3" w:rsidTr="007A39C3">
        <w:trPr>
          <w:tblHeader/>
          <w:tblCellSpacing w:w="15" w:type="dxa"/>
        </w:trPr>
        <w:tc>
          <w:tcPr>
            <w:tcW w:w="0" w:type="auto"/>
            <w:vAlign w:val="center"/>
            <w:hideMark/>
          </w:tcPr>
          <w:p w:rsidR="007A39C3" w:rsidRPr="007A39C3" w:rsidRDefault="007A39C3" w:rsidP="007A39C3">
            <w:pPr>
              <w:spacing w:after="0" w:line="240" w:lineRule="auto"/>
              <w:jc w:val="center"/>
              <w:rPr>
                <w:rFonts w:eastAsia="Times New Roman" w:cstheme="minorHAnsi"/>
                <w:lang w:bidi="ta-IN"/>
              </w:rPr>
            </w:pPr>
            <w:r w:rsidRPr="007A39C3">
              <w:rPr>
                <w:rFonts w:eastAsia="Times New Roman" w:cstheme="minorHAnsi"/>
                <w:lang w:bidi="ta-IN"/>
              </w:rPr>
              <w:t>Feature</w:t>
            </w:r>
          </w:p>
        </w:tc>
        <w:tc>
          <w:tcPr>
            <w:tcW w:w="0" w:type="auto"/>
            <w:vAlign w:val="center"/>
            <w:hideMark/>
          </w:tcPr>
          <w:p w:rsidR="007A39C3" w:rsidRPr="007A39C3" w:rsidRDefault="007A39C3" w:rsidP="007A39C3">
            <w:pPr>
              <w:spacing w:after="0" w:line="240" w:lineRule="auto"/>
              <w:jc w:val="center"/>
              <w:rPr>
                <w:rFonts w:eastAsia="Times New Roman" w:cstheme="minorHAnsi"/>
                <w:lang w:bidi="ta-IN"/>
              </w:rPr>
            </w:pPr>
            <w:r w:rsidRPr="007A39C3">
              <w:rPr>
                <w:rFonts w:eastAsia="Times New Roman" w:cstheme="minorHAnsi"/>
                <w:lang w:bidi="ta-IN"/>
              </w:rPr>
              <w:t>WebService (SOAP)</w:t>
            </w:r>
          </w:p>
        </w:tc>
        <w:tc>
          <w:tcPr>
            <w:tcW w:w="0" w:type="auto"/>
            <w:vAlign w:val="center"/>
            <w:hideMark/>
          </w:tcPr>
          <w:p w:rsidR="007A39C3" w:rsidRPr="007A39C3" w:rsidRDefault="007A39C3" w:rsidP="007A39C3">
            <w:pPr>
              <w:spacing w:after="0" w:line="240" w:lineRule="auto"/>
              <w:jc w:val="center"/>
              <w:rPr>
                <w:rFonts w:eastAsia="Times New Roman" w:cstheme="minorHAnsi"/>
                <w:lang w:bidi="ta-IN"/>
              </w:rPr>
            </w:pPr>
            <w:r w:rsidRPr="007A39C3">
              <w:rPr>
                <w:rFonts w:eastAsia="Times New Roman" w:cstheme="minorHAnsi"/>
                <w:lang w:bidi="ta-IN"/>
              </w:rPr>
              <w:t>Web API (REST)</w:t>
            </w:r>
          </w:p>
        </w:tc>
      </w:tr>
      <w:tr w:rsidR="007A39C3" w:rsidRPr="007A39C3" w:rsidTr="007A39C3">
        <w:trPr>
          <w:tblCellSpacing w:w="15" w:type="dxa"/>
        </w:trPr>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Protocol</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Uses SOAP</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Uses HTTP/HTTPS</w:t>
            </w:r>
          </w:p>
        </w:tc>
      </w:tr>
      <w:tr w:rsidR="007A39C3" w:rsidRPr="007A39C3" w:rsidTr="007A39C3">
        <w:trPr>
          <w:tblCellSpacing w:w="15" w:type="dxa"/>
        </w:trPr>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Message Format</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XML only</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JSON, XML, etc.</w:t>
            </w:r>
          </w:p>
        </w:tc>
      </w:tr>
      <w:tr w:rsidR="007A39C3" w:rsidRPr="007A39C3" w:rsidTr="007A39C3">
        <w:trPr>
          <w:tblCellSpacing w:w="15" w:type="dxa"/>
        </w:trPr>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Bandwidth</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High</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Low</w:t>
            </w:r>
          </w:p>
        </w:tc>
      </w:tr>
      <w:tr w:rsidR="007A39C3" w:rsidRPr="007A39C3" w:rsidTr="007A39C3">
        <w:trPr>
          <w:tblCellSpacing w:w="15" w:type="dxa"/>
        </w:trPr>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Platform Dependency</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Tightly coupled to WCF</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Platform independent</w:t>
            </w:r>
          </w:p>
        </w:tc>
      </w:tr>
      <w:tr w:rsidR="007A39C3" w:rsidRPr="007A39C3" w:rsidTr="007A39C3">
        <w:trPr>
          <w:tblCellSpacing w:w="15" w:type="dxa"/>
        </w:trPr>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Use in Browsers</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Not directly supported</w:t>
            </w:r>
          </w:p>
        </w:tc>
        <w:tc>
          <w:tcPr>
            <w:tcW w:w="0" w:type="auto"/>
            <w:vAlign w:val="center"/>
            <w:hideMark/>
          </w:tcPr>
          <w:p w:rsidR="007A39C3" w:rsidRPr="007A39C3" w:rsidRDefault="007A39C3" w:rsidP="007A39C3">
            <w:pPr>
              <w:spacing w:after="0" w:line="240" w:lineRule="auto"/>
              <w:rPr>
                <w:rFonts w:eastAsia="Times New Roman" w:cstheme="minorHAnsi"/>
                <w:lang w:bidi="ta-IN"/>
              </w:rPr>
            </w:pPr>
            <w:r w:rsidRPr="007A39C3">
              <w:rPr>
                <w:rFonts w:eastAsia="Times New Roman" w:cstheme="minorHAnsi"/>
                <w:lang w:bidi="ta-IN"/>
              </w:rPr>
              <w:t>Easily consumable</w:t>
            </w:r>
          </w:p>
        </w:tc>
      </w:tr>
    </w:tbl>
    <w:p w:rsidR="007A39C3" w:rsidRPr="00F052A8" w:rsidRDefault="007A39C3" w:rsidP="007A39C3"/>
    <w:p w:rsidR="00197382" w:rsidRPr="00F052A8" w:rsidRDefault="00197382" w:rsidP="00197382">
      <w:pPr>
        <w:pStyle w:val="ListParagraph"/>
        <w:numPr>
          <w:ilvl w:val="0"/>
          <w:numId w:val="1"/>
        </w:numPr>
        <w:rPr>
          <w:b/>
          <w:bCs/>
        </w:rPr>
      </w:pPr>
      <w:r w:rsidRPr="00F052A8">
        <w:rPr>
          <w:b/>
          <w:bCs/>
        </w:rPr>
        <w:t>Explain what is HttpRequest &amp; HttpResponse</w:t>
      </w:r>
    </w:p>
    <w:p w:rsidR="007A39C3" w:rsidRDefault="007A39C3" w:rsidP="007A39C3">
      <w:pPr>
        <w:rPr>
          <w:b/>
          <w:bCs/>
        </w:rPr>
      </w:pPr>
      <w:r>
        <w:rPr>
          <w:b/>
          <w:bCs/>
        </w:rPr>
        <w:t>Explanation:</w:t>
      </w:r>
    </w:p>
    <w:p w:rsidR="007A39C3" w:rsidRPr="007A39C3" w:rsidRDefault="007A39C3" w:rsidP="007A39C3">
      <w:pPr>
        <w:rPr>
          <w:u w:val="single"/>
        </w:rPr>
      </w:pPr>
      <w:r w:rsidRPr="007A39C3">
        <w:rPr>
          <w:u w:val="single"/>
        </w:rPr>
        <w:lastRenderedPageBreak/>
        <w:t>HttpRequest:</w:t>
      </w:r>
    </w:p>
    <w:p w:rsidR="007A39C3" w:rsidRPr="007A39C3" w:rsidRDefault="007A39C3" w:rsidP="007A39C3">
      <w:pPr>
        <w:numPr>
          <w:ilvl w:val="0"/>
          <w:numId w:val="6"/>
        </w:numPr>
      </w:pPr>
      <w:r w:rsidRPr="007A39C3">
        <w:t>Represents the incoming request to the server.</w:t>
      </w:r>
    </w:p>
    <w:p w:rsidR="007A39C3" w:rsidRPr="007A39C3" w:rsidRDefault="007A39C3" w:rsidP="007A39C3">
      <w:pPr>
        <w:numPr>
          <w:ilvl w:val="0"/>
          <w:numId w:val="6"/>
        </w:numPr>
      </w:pPr>
      <w:r w:rsidRPr="007A39C3">
        <w:t>Contains method (GET, POST), headers, body, URL, etc.</w:t>
      </w:r>
    </w:p>
    <w:p w:rsidR="00F052A8" w:rsidRPr="00F052A8" w:rsidRDefault="00F052A8" w:rsidP="00F052A8">
      <w:pPr>
        <w:rPr>
          <w:u w:val="single"/>
        </w:rPr>
      </w:pPr>
      <w:r w:rsidRPr="00F052A8">
        <w:rPr>
          <w:u w:val="single"/>
        </w:rPr>
        <w:t>HttpResponse:</w:t>
      </w:r>
    </w:p>
    <w:p w:rsidR="00F052A8" w:rsidRPr="00F052A8" w:rsidRDefault="00F052A8" w:rsidP="00F052A8">
      <w:pPr>
        <w:numPr>
          <w:ilvl w:val="0"/>
          <w:numId w:val="7"/>
        </w:numPr>
      </w:pPr>
      <w:r w:rsidRPr="00F052A8">
        <w:t>Represents the response from the server.</w:t>
      </w:r>
    </w:p>
    <w:p w:rsidR="00F052A8" w:rsidRPr="00F052A8" w:rsidRDefault="00F052A8" w:rsidP="00F052A8">
      <w:pPr>
        <w:numPr>
          <w:ilvl w:val="0"/>
          <w:numId w:val="7"/>
        </w:numPr>
      </w:pPr>
      <w:r w:rsidRPr="00F052A8">
        <w:t>Includes status code, headers, and body (data or error message).</w:t>
      </w:r>
    </w:p>
    <w:p w:rsidR="007A39C3" w:rsidRPr="007A39C3" w:rsidRDefault="007A39C3" w:rsidP="007A39C3"/>
    <w:p w:rsidR="00197382" w:rsidRPr="00F052A8" w:rsidRDefault="00197382" w:rsidP="00197382">
      <w:pPr>
        <w:pStyle w:val="ListParagraph"/>
        <w:numPr>
          <w:ilvl w:val="0"/>
          <w:numId w:val="1"/>
        </w:numPr>
        <w:rPr>
          <w:b/>
          <w:bCs/>
        </w:rPr>
      </w:pPr>
      <w:r w:rsidRPr="00F052A8">
        <w:rPr>
          <w:b/>
          <w:bCs/>
        </w:rPr>
        <w:t>List the types of Action Verbs</w:t>
      </w:r>
    </w:p>
    <w:p w:rsidR="00197382" w:rsidRDefault="00197382" w:rsidP="00197382">
      <w:pPr>
        <w:pStyle w:val="ListParagraph"/>
        <w:numPr>
          <w:ilvl w:val="1"/>
          <w:numId w:val="1"/>
        </w:numPr>
        <w:rPr>
          <w:b/>
          <w:bCs/>
        </w:rPr>
      </w:pPr>
      <w:r w:rsidRPr="00F052A8">
        <w:rPr>
          <w:b/>
          <w:bCs/>
        </w:rPr>
        <w:t>HttpGet, HttpPost, HttpPut, HttpDelete - Meaning of action verbs and how that should be declared as attributes for Web API</w:t>
      </w:r>
    </w:p>
    <w:p w:rsidR="00F052A8" w:rsidRDefault="00F052A8" w:rsidP="00F052A8">
      <w:pPr>
        <w:rPr>
          <w:b/>
          <w:bCs/>
        </w:rPr>
      </w:pPr>
      <w:r>
        <w:rPr>
          <w:b/>
          <w:bCs/>
        </w:rPr>
        <w:t>Explanation:</w:t>
      </w:r>
    </w:p>
    <w:p w:rsidR="00F052A8" w:rsidRPr="00F052A8" w:rsidRDefault="00F052A8" w:rsidP="00F052A8">
      <w:pPr>
        <w:rPr>
          <w:u w:val="single"/>
        </w:rPr>
      </w:pPr>
      <w:r w:rsidRPr="00F052A8">
        <w:rPr>
          <w:u w:val="single"/>
        </w:rPr>
        <w:t>Action Verbs (HTTP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3"/>
        <w:gridCol w:w="2031"/>
        <w:gridCol w:w="2519"/>
      </w:tblGrid>
      <w:tr w:rsidR="00F052A8" w:rsidRPr="00F052A8" w:rsidTr="00F052A8">
        <w:trPr>
          <w:tblHeader/>
          <w:tblCellSpacing w:w="15" w:type="dxa"/>
        </w:trPr>
        <w:tc>
          <w:tcPr>
            <w:tcW w:w="0" w:type="auto"/>
            <w:vAlign w:val="center"/>
            <w:hideMark/>
          </w:tcPr>
          <w:p w:rsidR="00F052A8" w:rsidRPr="00F052A8" w:rsidRDefault="00F052A8" w:rsidP="00F052A8">
            <w:r w:rsidRPr="00F052A8">
              <w:t>Verb</w:t>
            </w:r>
          </w:p>
        </w:tc>
        <w:tc>
          <w:tcPr>
            <w:tcW w:w="0" w:type="auto"/>
            <w:vAlign w:val="center"/>
            <w:hideMark/>
          </w:tcPr>
          <w:p w:rsidR="00F052A8" w:rsidRPr="00F052A8" w:rsidRDefault="00F052A8" w:rsidP="00F052A8">
            <w:r w:rsidRPr="00F052A8">
              <w:t>Description</w:t>
            </w:r>
          </w:p>
        </w:tc>
        <w:tc>
          <w:tcPr>
            <w:tcW w:w="0" w:type="auto"/>
            <w:vAlign w:val="center"/>
            <w:hideMark/>
          </w:tcPr>
          <w:p w:rsidR="00F052A8" w:rsidRPr="00F052A8" w:rsidRDefault="00F052A8" w:rsidP="00F052A8">
            <w:r w:rsidRPr="00F052A8">
              <w:t>Usage in Web API Attribute</w:t>
            </w:r>
          </w:p>
        </w:tc>
      </w:tr>
      <w:tr w:rsidR="00F052A8" w:rsidRPr="00F052A8" w:rsidTr="00F052A8">
        <w:trPr>
          <w:tblCellSpacing w:w="15" w:type="dxa"/>
        </w:trPr>
        <w:tc>
          <w:tcPr>
            <w:tcW w:w="0" w:type="auto"/>
            <w:vAlign w:val="center"/>
            <w:hideMark/>
          </w:tcPr>
          <w:p w:rsidR="00F052A8" w:rsidRPr="00F052A8" w:rsidRDefault="00F052A8" w:rsidP="00F052A8">
            <w:r w:rsidRPr="00F052A8">
              <w:t>HttpGet</w:t>
            </w:r>
          </w:p>
        </w:tc>
        <w:tc>
          <w:tcPr>
            <w:tcW w:w="0" w:type="auto"/>
            <w:vAlign w:val="center"/>
            <w:hideMark/>
          </w:tcPr>
          <w:p w:rsidR="00F052A8" w:rsidRPr="00F052A8" w:rsidRDefault="00F052A8" w:rsidP="00F052A8">
            <w:r w:rsidRPr="00F052A8">
              <w:t>Retrieves data (read)</w:t>
            </w:r>
          </w:p>
        </w:tc>
        <w:tc>
          <w:tcPr>
            <w:tcW w:w="0" w:type="auto"/>
            <w:vAlign w:val="center"/>
            <w:hideMark/>
          </w:tcPr>
          <w:p w:rsidR="00F052A8" w:rsidRPr="00F052A8" w:rsidRDefault="00F052A8" w:rsidP="00F052A8">
            <w:r w:rsidRPr="00F052A8">
              <w:t>[HttpGet]</w:t>
            </w:r>
          </w:p>
        </w:tc>
      </w:tr>
      <w:tr w:rsidR="00F052A8" w:rsidRPr="00F052A8" w:rsidTr="00F052A8">
        <w:trPr>
          <w:tblCellSpacing w:w="15" w:type="dxa"/>
        </w:trPr>
        <w:tc>
          <w:tcPr>
            <w:tcW w:w="0" w:type="auto"/>
            <w:vAlign w:val="center"/>
            <w:hideMark/>
          </w:tcPr>
          <w:p w:rsidR="00F052A8" w:rsidRPr="00F052A8" w:rsidRDefault="00F052A8" w:rsidP="00F052A8">
            <w:r w:rsidRPr="00F052A8">
              <w:t>HttpPost</w:t>
            </w:r>
          </w:p>
        </w:tc>
        <w:tc>
          <w:tcPr>
            <w:tcW w:w="0" w:type="auto"/>
            <w:vAlign w:val="center"/>
            <w:hideMark/>
          </w:tcPr>
          <w:p w:rsidR="00F052A8" w:rsidRPr="00F052A8" w:rsidRDefault="00F052A8" w:rsidP="00F052A8">
            <w:r w:rsidRPr="00F052A8">
              <w:t>Sends data (create)</w:t>
            </w:r>
          </w:p>
        </w:tc>
        <w:tc>
          <w:tcPr>
            <w:tcW w:w="0" w:type="auto"/>
            <w:vAlign w:val="center"/>
            <w:hideMark/>
          </w:tcPr>
          <w:p w:rsidR="00F052A8" w:rsidRPr="00F052A8" w:rsidRDefault="00F052A8" w:rsidP="00F052A8">
            <w:r w:rsidRPr="00F052A8">
              <w:t>[HttpPost]</w:t>
            </w:r>
          </w:p>
        </w:tc>
      </w:tr>
      <w:tr w:rsidR="00F052A8" w:rsidRPr="00F052A8" w:rsidTr="00F052A8">
        <w:trPr>
          <w:tblCellSpacing w:w="15" w:type="dxa"/>
        </w:trPr>
        <w:tc>
          <w:tcPr>
            <w:tcW w:w="0" w:type="auto"/>
            <w:vAlign w:val="center"/>
            <w:hideMark/>
          </w:tcPr>
          <w:p w:rsidR="00F052A8" w:rsidRPr="00F052A8" w:rsidRDefault="00F052A8" w:rsidP="00F052A8">
            <w:r w:rsidRPr="00F052A8">
              <w:t>HttpPut</w:t>
            </w:r>
          </w:p>
        </w:tc>
        <w:tc>
          <w:tcPr>
            <w:tcW w:w="0" w:type="auto"/>
            <w:vAlign w:val="center"/>
            <w:hideMark/>
          </w:tcPr>
          <w:p w:rsidR="00F052A8" w:rsidRPr="00F052A8" w:rsidRDefault="00F052A8" w:rsidP="00F052A8">
            <w:r w:rsidRPr="00F052A8">
              <w:t>Updates existing data</w:t>
            </w:r>
          </w:p>
        </w:tc>
        <w:tc>
          <w:tcPr>
            <w:tcW w:w="0" w:type="auto"/>
            <w:vAlign w:val="center"/>
            <w:hideMark/>
          </w:tcPr>
          <w:p w:rsidR="00F052A8" w:rsidRPr="00F052A8" w:rsidRDefault="00F052A8" w:rsidP="00F052A8">
            <w:r w:rsidRPr="00F052A8">
              <w:t>[HttpPut]</w:t>
            </w:r>
          </w:p>
        </w:tc>
      </w:tr>
      <w:tr w:rsidR="00F052A8" w:rsidRPr="00F052A8" w:rsidTr="00F052A8">
        <w:trPr>
          <w:tblCellSpacing w:w="15" w:type="dxa"/>
        </w:trPr>
        <w:tc>
          <w:tcPr>
            <w:tcW w:w="0" w:type="auto"/>
            <w:vAlign w:val="center"/>
            <w:hideMark/>
          </w:tcPr>
          <w:p w:rsidR="00F052A8" w:rsidRPr="00F052A8" w:rsidRDefault="00F052A8" w:rsidP="00F052A8">
            <w:r w:rsidRPr="00F052A8">
              <w:t>HttpDelete</w:t>
            </w:r>
          </w:p>
        </w:tc>
        <w:tc>
          <w:tcPr>
            <w:tcW w:w="0" w:type="auto"/>
            <w:vAlign w:val="center"/>
            <w:hideMark/>
          </w:tcPr>
          <w:p w:rsidR="00F052A8" w:rsidRPr="00F052A8" w:rsidRDefault="00F052A8" w:rsidP="00F052A8">
            <w:r w:rsidRPr="00F052A8">
              <w:t>Deletes specified data</w:t>
            </w:r>
          </w:p>
        </w:tc>
        <w:tc>
          <w:tcPr>
            <w:tcW w:w="0" w:type="auto"/>
            <w:vAlign w:val="center"/>
            <w:hideMark/>
          </w:tcPr>
          <w:p w:rsidR="00F052A8" w:rsidRPr="00F052A8" w:rsidRDefault="00F052A8" w:rsidP="00F052A8">
            <w:r w:rsidRPr="00F052A8">
              <w:t>[HttpDelete]</w:t>
            </w:r>
          </w:p>
        </w:tc>
      </w:tr>
    </w:tbl>
    <w:p w:rsidR="00F052A8" w:rsidRPr="00F052A8" w:rsidRDefault="00F052A8" w:rsidP="00F052A8">
      <w:pPr>
        <w:rPr>
          <w:b/>
          <w:bCs/>
        </w:rPr>
      </w:pPr>
    </w:p>
    <w:p w:rsidR="00197382" w:rsidRPr="00F052A8" w:rsidRDefault="00197382" w:rsidP="00197382">
      <w:pPr>
        <w:pStyle w:val="ListParagraph"/>
        <w:numPr>
          <w:ilvl w:val="0"/>
          <w:numId w:val="1"/>
        </w:numPr>
        <w:rPr>
          <w:b/>
          <w:bCs/>
        </w:rPr>
      </w:pPr>
      <w:r w:rsidRPr="00F052A8">
        <w:rPr>
          <w:b/>
          <w:bCs/>
        </w:rPr>
        <w:t>List the types of HttpStatusCodes used in WebAPI</w:t>
      </w:r>
    </w:p>
    <w:p w:rsidR="00197382" w:rsidRDefault="00197382" w:rsidP="00197382">
      <w:pPr>
        <w:pStyle w:val="ListParagraph"/>
        <w:numPr>
          <w:ilvl w:val="1"/>
          <w:numId w:val="1"/>
        </w:numPr>
        <w:rPr>
          <w:b/>
          <w:bCs/>
        </w:rPr>
      </w:pPr>
      <w:r w:rsidRPr="00F052A8">
        <w:rPr>
          <w:b/>
          <w:bCs/>
        </w:rPr>
        <w:t>Ok, InternalServerError, Unauthorized, BadRequest - All thru the action result types</w:t>
      </w:r>
    </w:p>
    <w:p w:rsidR="00F052A8" w:rsidRDefault="00F052A8" w:rsidP="00F052A8">
      <w:pPr>
        <w:rPr>
          <w:b/>
          <w:bCs/>
        </w:rPr>
      </w:pPr>
      <w:r>
        <w:rPr>
          <w:b/>
          <w:bCs/>
        </w:rPr>
        <w:t>Explanation:</w:t>
      </w:r>
    </w:p>
    <w:p w:rsidR="00F052A8" w:rsidRPr="00F052A8" w:rsidRDefault="00F052A8" w:rsidP="00F052A8">
      <w:pPr>
        <w:rPr>
          <w:u w:val="single"/>
        </w:rPr>
      </w:pPr>
      <w:r w:rsidRPr="00F052A8">
        <w:rPr>
          <w:u w:val="single"/>
        </w:rPr>
        <w:t>HTTP Status Codes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gridCol w:w="1944"/>
        <w:gridCol w:w="2234"/>
      </w:tblGrid>
      <w:tr w:rsidR="00F052A8" w:rsidRPr="00F052A8" w:rsidTr="00F052A8">
        <w:trPr>
          <w:tblHeader/>
          <w:tblCellSpacing w:w="15" w:type="dxa"/>
        </w:trPr>
        <w:tc>
          <w:tcPr>
            <w:tcW w:w="0" w:type="auto"/>
            <w:vAlign w:val="center"/>
            <w:hideMark/>
          </w:tcPr>
          <w:p w:rsidR="00F052A8" w:rsidRPr="00F052A8" w:rsidRDefault="00F052A8" w:rsidP="00F052A8">
            <w:r w:rsidRPr="00F052A8">
              <w:t>Status Code</w:t>
            </w:r>
          </w:p>
        </w:tc>
        <w:tc>
          <w:tcPr>
            <w:tcW w:w="0" w:type="auto"/>
            <w:vAlign w:val="center"/>
            <w:hideMark/>
          </w:tcPr>
          <w:p w:rsidR="00F052A8" w:rsidRPr="00F052A8" w:rsidRDefault="00F052A8" w:rsidP="00F052A8">
            <w:r w:rsidRPr="00F052A8">
              <w:t>Meaning</w:t>
            </w:r>
          </w:p>
        </w:tc>
        <w:tc>
          <w:tcPr>
            <w:tcW w:w="0" w:type="auto"/>
            <w:vAlign w:val="center"/>
            <w:hideMark/>
          </w:tcPr>
          <w:p w:rsidR="00F052A8" w:rsidRPr="00F052A8" w:rsidRDefault="00F052A8" w:rsidP="00F052A8">
            <w:r w:rsidRPr="00F052A8">
              <w:t>Usage in Web API</w:t>
            </w:r>
          </w:p>
        </w:tc>
      </w:tr>
      <w:tr w:rsidR="00F052A8" w:rsidRPr="00F052A8" w:rsidTr="00F052A8">
        <w:trPr>
          <w:tblCellSpacing w:w="15" w:type="dxa"/>
        </w:trPr>
        <w:tc>
          <w:tcPr>
            <w:tcW w:w="0" w:type="auto"/>
            <w:vAlign w:val="center"/>
            <w:hideMark/>
          </w:tcPr>
          <w:p w:rsidR="00F052A8" w:rsidRPr="00F052A8" w:rsidRDefault="00F052A8" w:rsidP="00F052A8">
            <w:r w:rsidRPr="00F052A8">
              <w:t>200 OK</w:t>
            </w:r>
          </w:p>
        </w:tc>
        <w:tc>
          <w:tcPr>
            <w:tcW w:w="0" w:type="auto"/>
            <w:vAlign w:val="center"/>
            <w:hideMark/>
          </w:tcPr>
          <w:p w:rsidR="00F052A8" w:rsidRPr="00F052A8" w:rsidRDefault="00F052A8" w:rsidP="00F052A8">
            <w:r w:rsidRPr="00F052A8">
              <w:t>Successful request</w:t>
            </w:r>
          </w:p>
        </w:tc>
        <w:tc>
          <w:tcPr>
            <w:tcW w:w="0" w:type="auto"/>
            <w:vAlign w:val="center"/>
            <w:hideMark/>
          </w:tcPr>
          <w:p w:rsidR="00F052A8" w:rsidRPr="00F052A8" w:rsidRDefault="00F052A8" w:rsidP="00F052A8">
            <w:r w:rsidRPr="00F052A8">
              <w:t>return Ok(data);</w:t>
            </w:r>
          </w:p>
        </w:tc>
      </w:tr>
      <w:tr w:rsidR="00F052A8" w:rsidRPr="00F052A8" w:rsidTr="00F052A8">
        <w:trPr>
          <w:tblCellSpacing w:w="15" w:type="dxa"/>
        </w:trPr>
        <w:tc>
          <w:tcPr>
            <w:tcW w:w="0" w:type="auto"/>
            <w:vAlign w:val="center"/>
            <w:hideMark/>
          </w:tcPr>
          <w:p w:rsidR="00F052A8" w:rsidRPr="00F052A8" w:rsidRDefault="00F052A8" w:rsidP="00F052A8">
            <w:r w:rsidRPr="00F052A8">
              <w:t>400 Bad Request</w:t>
            </w:r>
          </w:p>
        </w:tc>
        <w:tc>
          <w:tcPr>
            <w:tcW w:w="0" w:type="auto"/>
            <w:vAlign w:val="center"/>
            <w:hideMark/>
          </w:tcPr>
          <w:p w:rsidR="00F052A8" w:rsidRPr="00F052A8" w:rsidRDefault="00F052A8" w:rsidP="00F052A8">
            <w:r w:rsidRPr="00F052A8">
              <w:t>Invalid input</w:t>
            </w:r>
          </w:p>
        </w:tc>
        <w:tc>
          <w:tcPr>
            <w:tcW w:w="0" w:type="auto"/>
            <w:vAlign w:val="center"/>
            <w:hideMark/>
          </w:tcPr>
          <w:p w:rsidR="00F052A8" w:rsidRPr="00F052A8" w:rsidRDefault="00F052A8" w:rsidP="00F052A8">
            <w:r w:rsidRPr="00F052A8">
              <w:t>return BadRequest();</w:t>
            </w:r>
          </w:p>
        </w:tc>
      </w:tr>
      <w:tr w:rsidR="00F052A8" w:rsidRPr="00F052A8" w:rsidTr="00F052A8">
        <w:trPr>
          <w:tblCellSpacing w:w="15" w:type="dxa"/>
        </w:trPr>
        <w:tc>
          <w:tcPr>
            <w:tcW w:w="0" w:type="auto"/>
            <w:vAlign w:val="center"/>
            <w:hideMark/>
          </w:tcPr>
          <w:p w:rsidR="00F052A8" w:rsidRPr="00F052A8" w:rsidRDefault="00F052A8" w:rsidP="00F052A8">
            <w:r w:rsidRPr="00F052A8">
              <w:t>401 Unauthorized</w:t>
            </w:r>
          </w:p>
        </w:tc>
        <w:tc>
          <w:tcPr>
            <w:tcW w:w="0" w:type="auto"/>
            <w:vAlign w:val="center"/>
            <w:hideMark/>
          </w:tcPr>
          <w:p w:rsidR="00F052A8" w:rsidRPr="00F052A8" w:rsidRDefault="00F052A8" w:rsidP="00F052A8">
            <w:r w:rsidRPr="00F052A8">
              <w:t>Authentication failed</w:t>
            </w:r>
          </w:p>
        </w:tc>
        <w:tc>
          <w:tcPr>
            <w:tcW w:w="0" w:type="auto"/>
            <w:vAlign w:val="center"/>
            <w:hideMark/>
          </w:tcPr>
          <w:p w:rsidR="00F052A8" w:rsidRPr="00F052A8" w:rsidRDefault="00F052A8" w:rsidP="00F052A8">
            <w:r w:rsidRPr="00F052A8">
              <w:t>return Unauthorized();</w:t>
            </w:r>
          </w:p>
        </w:tc>
      </w:tr>
      <w:tr w:rsidR="00F052A8" w:rsidRPr="00F052A8" w:rsidTr="00F052A8">
        <w:trPr>
          <w:tblCellSpacing w:w="15" w:type="dxa"/>
        </w:trPr>
        <w:tc>
          <w:tcPr>
            <w:tcW w:w="0" w:type="auto"/>
            <w:vAlign w:val="center"/>
            <w:hideMark/>
          </w:tcPr>
          <w:p w:rsidR="00F052A8" w:rsidRPr="00F052A8" w:rsidRDefault="00F052A8" w:rsidP="00F052A8">
            <w:r w:rsidRPr="00F052A8">
              <w:t>500 Internal Server Error</w:t>
            </w:r>
          </w:p>
        </w:tc>
        <w:tc>
          <w:tcPr>
            <w:tcW w:w="0" w:type="auto"/>
            <w:vAlign w:val="center"/>
            <w:hideMark/>
          </w:tcPr>
          <w:p w:rsidR="00F052A8" w:rsidRPr="00F052A8" w:rsidRDefault="00F052A8" w:rsidP="00F052A8">
            <w:r w:rsidRPr="00F052A8">
              <w:t>Server-side issue</w:t>
            </w:r>
          </w:p>
        </w:tc>
        <w:tc>
          <w:tcPr>
            <w:tcW w:w="0" w:type="auto"/>
            <w:vAlign w:val="center"/>
            <w:hideMark/>
          </w:tcPr>
          <w:p w:rsidR="00F052A8" w:rsidRPr="00F052A8" w:rsidRDefault="00F052A8" w:rsidP="00F052A8">
            <w:r w:rsidRPr="00F052A8">
              <w:t>return StatusCode(500);</w:t>
            </w:r>
          </w:p>
        </w:tc>
      </w:tr>
    </w:tbl>
    <w:p w:rsidR="00F052A8" w:rsidRPr="00F052A8" w:rsidRDefault="00F052A8" w:rsidP="00F052A8"/>
    <w:p w:rsidR="00197382" w:rsidRPr="00F052A8" w:rsidRDefault="00197382" w:rsidP="00197382">
      <w:pPr>
        <w:pStyle w:val="ListParagraph"/>
        <w:numPr>
          <w:ilvl w:val="0"/>
          <w:numId w:val="1"/>
        </w:numPr>
        <w:rPr>
          <w:b/>
          <w:bCs/>
        </w:rPr>
      </w:pPr>
      <w:r w:rsidRPr="00F052A8">
        <w:rPr>
          <w:b/>
          <w:bCs/>
        </w:rPr>
        <w:lastRenderedPageBreak/>
        <w:t>Demonstrate creation of a simple WebAPI - With Read, Write actions</w:t>
      </w:r>
    </w:p>
    <w:p w:rsidR="00197382" w:rsidRDefault="00197382" w:rsidP="00197382">
      <w:pPr>
        <w:pStyle w:val="ListParagraph"/>
        <w:numPr>
          <w:ilvl w:val="1"/>
          <w:numId w:val="1"/>
        </w:numPr>
        <w:rPr>
          <w:b/>
          <w:bCs/>
        </w:rPr>
      </w:pPr>
      <w:r w:rsidRPr="00F052A8">
        <w:rPr>
          <w:b/>
          <w:bCs/>
        </w:rPr>
        <w:t>Structure of a web api - Controller &amp; its inheritance from ApiController, Action verbs, Action method</w:t>
      </w:r>
    </w:p>
    <w:p w:rsidR="00D45ADF" w:rsidRPr="00D45ADF" w:rsidRDefault="00D45ADF" w:rsidP="00F052A8">
      <w:pPr>
        <w:rPr>
          <w:u w:val="single"/>
        </w:rPr>
      </w:pPr>
      <w:r w:rsidRPr="00D45ADF">
        <w:rPr>
          <w:u w:val="single"/>
        </w:rPr>
        <w:t>Web API:</w:t>
      </w:r>
    </w:p>
    <w:p w:rsidR="00F052A8" w:rsidRPr="00F052A8" w:rsidRDefault="00F052A8" w:rsidP="00F052A8">
      <w:r w:rsidRPr="00F052A8">
        <w:t>A Web API is a way for different software systems to communicate over HTTP.</w:t>
      </w:r>
      <w:r w:rsidRPr="00F052A8">
        <w:br/>
        <w:t>It exposes endpoints (URLs) that respond to HTTP requests like:</w:t>
      </w:r>
    </w:p>
    <w:p w:rsidR="00F052A8" w:rsidRPr="00F052A8" w:rsidRDefault="00F052A8" w:rsidP="00F052A8">
      <w:pPr>
        <w:numPr>
          <w:ilvl w:val="0"/>
          <w:numId w:val="8"/>
        </w:numPr>
      </w:pPr>
      <w:r w:rsidRPr="00F052A8">
        <w:t>GET → Read</w:t>
      </w:r>
    </w:p>
    <w:p w:rsidR="00F052A8" w:rsidRPr="00F052A8" w:rsidRDefault="00F052A8" w:rsidP="00F052A8">
      <w:pPr>
        <w:numPr>
          <w:ilvl w:val="0"/>
          <w:numId w:val="8"/>
        </w:numPr>
      </w:pPr>
      <w:r w:rsidRPr="00F052A8">
        <w:t>POST → Create</w:t>
      </w:r>
    </w:p>
    <w:p w:rsidR="00F052A8" w:rsidRPr="00F052A8" w:rsidRDefault="00F052A8" w:rsidP="00F052A8">
      <w:pPr>
        <w:numPr>
          <w:ilvl w:val="0"/>
          <w:numId w:val="8"/>
        </w:numPr>
      </w:pPr>
      <w:r w:rsidRPr="00F052A8">
        <w:t>PUT → Update</w:t>
      </w:r>
    </w:p>
    <w:p w:rsidR="00F052A8" w:rsidRPr="00F052A8" w:rsidRDefault="00F052A8" w:rsidP="00F052A8">
      <w:pPr>
        <w:numPr>
          <w:ilvl w:val="0"/>
          <w:numId w:val="8"/>
        </w:numPr>
      </w:pPr>
      <w:r w:rsidRPr="00F052A8">
        <w:t>DELETE → Delete</w:t>
      </w:r>
    </w:p>
    <w:p w:rsidR="00F052A8" w:rsidRPr="00F052A8" w:rsidRDefault="00F052A8" w:rsidP="00F052A8">
      <w:pPr>
        <w:rPr>
          <w:u w:val="single"/>
        </w:rPr>
      </w:pPr>
      <w:r w:rsidRPr="00F052A8">
        <w:rPr>
          <w:u w:val="single"/>
        </w:rPr>
        <w:t>Controller</w:t>
      </w:r>
      <w:r w:rsidR="00D45ADF">
        <w:rPr>
          <w:u w:val="single"/>
        </w:rPr>
        <w:t>:</w:t>
      </w:r>
    </w:p>
    <w:p w:rsidR="00F052A8" w:rsidRPr="00F052A8" w:rsidRDefault="00F052A8" w:rsidP="00F052A8">
      <w:pPr>
        <w:numPr>
          <w:ilvl w:val="0"/>
          <w:numId w:val="9"/>
        </w:numPr>
      </w:pPr>
      <w:r w:rsidRPr="00F052A8">
        <w:t>The heart of the Web API.</w:t>
      </w:r>
    </w:p>
    <w:p w:rsidR="00F052A8" w:rsidRPr="00F052A8" w:rsidRDefault="00F052A8" w:rsidP="00F052A8">
      <w:pPr>
        <w:numPr>
          <w:ilvl w:val="0"/>
          <w:numId w:val="9"/>
        </w:numPr>
      </w:pPr>
      <w:r w:rsidRPr="00F052A8">
        <w:t>In ASP.NET Core, the controller is a class that:</w:t>
      </w:r>
    </w:p>
    <w:p w:rsidR="00F052A8" w:rsidRPr="00F052A8" w:rsidRDefault="00F052A8" w:rsidP="00F052A8">
      <w:pPr>
        <w:numPr>
          <w:ilvl w:val="1"/>
          <w:numId w:val="9"/>
        </w:numPr>
      </w:pPr>
      <w:r w:rsidRPr="00F052A8">
        <w:t>Inherits from ControllerBase or ApiController</w:t>
      </w:r>
    </w:p>
    <w:p w:rsidR="00F052A8" w:rsidRPr="00F052A8" w:rsidRDefault="00F052A8" w:rsidP="00F052A8">
      <w:pPr>
        <w:numPr>
          <w:ilvl w:val="1"/>
          <w:numId w:val="9"/>
        </w:numPr>
      </w:pPr>
      <w:r w:rsidRPr="00F052A8">
        <w:t>Is decorated with the attribute [ApiController]</w:t>
      </w:r>
    </w:p>
    <w:p w:rsidR="00F052A8" w:rsidRPr="00F052A8" w:rsidRDefault="00F052A8" w:rsidP="00F052A8">
      <w:pPr>
        <w:numPr>
          <w:ilvl w:val="1"/>
          <w:numId w:val="9"/>
        </w:numPr>
      </w:pPr>
      <w:r w:rsidRPr="00F052A8">
        <w:t>Defines routes using [Route("...")]</w:t>
      </w:r>
    </w:p>
    <w:p w:rsidR="00F052A8" w:rsidRPr="00F052A8" w:rsidRDefault="00F052A8" w:rsidP="00F052A8">
      <w:pPr>
        <w:numPr>
          <w:ilvl w:val="1"/>
          <w:numId w:val="9"/>
        </w:numPr>
      </w:pPr>
      <w:r w:rsidRPr="00F052A8">
        <w:t>Contains action methods for handling requests.</w:t>
      </w:r>
    </w:p>
    <w:p w:rsidR="00F052A8" w:rsidRPr="00F052A8" w:rsidRDefault="00F052A8" w:rsidP="00F052A8">
      <w:pPr>
        <w:rPr>
          <w:u w:val="single"/>
        </w:rPr>
      </w:pPr>
      <w:r w:rsidRPr="00F052A8">
        <w:rPr>
          <w:u w:val="single"/>
        </w:rPr>
        <w:t>Inheritance</w:t>
      </w:r>
      <w:r w:rsidR="00D45ADF">
        <w:rPr>
          <w:u w:val="single"/>
        </w:rPr>
        <w:t>:</w:t>
      </w:r>
    </w:p>
    <w:p w:rsidR="00F052A8" w:rsidRPr="00F052A8" w:rsidRDefault="00F052A8" w:rsidP="00F052A8">
      <w:pPr>
        <w:numPr>
          <w:ilvl w:val="0"/>
          <w:numId w:val="10"/>
        </w:numPr>
      </w:pPr>
      <w:r w:rsidRPr="00F052A8">
        <w:t>Your controller class inherits from:</w:t>
      </w:r>
    </w:p>
    <w:p w:rsidR="00F052A8" w:rsidRPr="00F052A8" w:rsidRDefault="00F052A8" w:rsidP="00F052A8">
      <w:pPr>
        <w:numPr>
          <w:ilvl w:val="1"/>
          <w:numId w:val="10"/>
        </w:numPr>
      </w:pPr>
      <w:r w:rsidRPr="00F052A8">
        <w:t>ControllerBase (used for Web APIs — no view support)</w:t>
      </w:r>
    </w:p>
    <w:p w:rsidR="00F052A8" w:rsidRPr="00F052A8" w:rsidRDefault="00F052A8" w:rsidP="00F052A8">
      <w:pPr>
        <w:numPr>
          <w:ilvl w:val="1"/>
          <w:numId w:val="10"/>
        </w:numPr>
      </w:pPr>
      <w:r w:rsidRPr="00F052A8">
        <w:t>Controller (used for MVC — includes views)</w:t>
      </w:r>
    </w:p>
    <w:p w:rsidR="00F052A8" w:rsidRPr="00D45ADF" w:rsidRDefault="00F052A8" w:rsidP="00F052A8">
      <w:r w:rsidRPr="00D45ADF">
        <w:t>[ApiController]</w:t>
      </w:r>
    </w:p>
    <w:p w:rsidR="00F052A8" w:rsidRPr="00D45ADF" w:rsidRDefault="00F052A8" w:rsidP="00F052A8">
      <w:r w:rsidRPr="00D45ADF">
        <w:t>[Route("api/[controller]")]</w:t>
      </w:r>
    </w:p>
    <w:p w:rsidR="00F052A8" w:rsidRPr="00D45ADF" w:rsidRDefault="00F052A8" w:rsidP="00F052A8">
      <w:r w:rsidRPr="00D45ADF">
        <w:t>public class ProductController : ControllerBase</w:t>
      </w:r>
    </w:p>
    <w:p w:rsidR="00F052A8" w:rsidRPr="00D45ADF" w:rsidRDefault="00F052A8" w:rsidP="00F052A8">
      <w:r w:rsidRPr="00D45ADF">
        <w:t>{</w:t>
      </w:r>
    </w:p>
    <w:p w:rsidR="00F052A8" w:rsidRPr="00D45ADF" w:rsidRDefault="00F052A8" w:rsidP="00F052A8">
      <w:r w:rsidRPr="00D45ADF">
        <w:t xml:space="preserve">   // Action methods go here</w:t>
      </w:r>
    </w:p>
    <w:p w:rsidR="00F052A8" w:rsidRPr="00D45ADF" w:rsidRDefault="00F052A8" w:rsidP="00F052A8">
      <w:r w:rsidRPr="00D45ADF">
        <w:t>}</w:t>
      </w:r>
    </w:p>
    <w:p w:rsidR="00F052A8" w:rsidRPr="00F052A8" w:rsidRDefault="00F052A8" w:rsidP="00F052A8">
      <w:pPr>
        <w:rPr>
          <w:u w:val="single"/>
        </w:rPr>
      </w:pPr>
      <w:r w:rsidRPr="00F052A8">
        <w:rPr>
          <w:u w:val="single"/>
        </w:rPr>
        <w:t>Action Verbs and Methods</w:t>
      </w:r>
      <w:r w:rsidR="00D45ADF">
        <w:rPr>
          <w:u w:val="singl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gridCol w:w="1183"/>
        <w:gridCol w:w="1171"/>
        <w:gridCol w:w="1709"/>
      </w:tblGrid>
      <w:tr w:rsidR="00F052A8" w:rsidRPr="00F052A8" w:rsidTr="00F052A8">
        <w:trPr>
          <w:tblHeader/>
          <w:tblCellSpacing w:w="15" w:type="dxa"/>
        </w:trPr>
        <w:tc>
          <w:tcPr>
            <w:tcW w:w="0" w:type="auto"/>
            <w:vAlign w:val="center"/>
            <w:hideMark/>
          </w:tcPr>
          <w:p w:rsidR="00F052A8" w:rsidRPr="00F052A8" w:rsidRDefault="00F052A8" w:rsidP="00F052A8">
            <w:r w:rsidRPr="00F052A8">
              <w:lastRenderedPageBreak/>
              <w:t>HTTP Verb</w:t>
            </w:r>
          </w:p>
        </w:tc>
        <w:tc>
          <w:tcPr>
            <w:tcW w:w="0" w:type="auto"/>
            <w:vAlign w:val="center"/>
            <w:hideMark/>
          </w:tcPr>
          <w:p w:rsidR="00F052A8" w:rsidRPr="00F052A8" w:rsidRDefault="00F052A8" w:rsidP="00F052A8">
            <w:r w:rsidRPr="00F052A8">
              <w:t>Attribute</w:t>
            </w:r>
          </w:p>
        </w:tc>
        <w:tc>
          <w:tcPr>
            <w:tcW w:w="0" w:type="auto"/>
            <w:vAlign w:val="center"/>
            <w:hideMark/>
          </w:tcPr>
          <w:p w:rsidR="00F052A8" w:rsidRPr="00F052A8" w:rsidRDefault="00F052A8" w:rsidP="00F052A8">
            <w:r w:rsidRPr="00F052A8">
              <w:t>Purpose</w:t>
            </w:r>
          </w:p>
        </w:tc>
        <w:tc>
          <w:tcPr>
            <w:tcW w:w="0" w:type="auto"/>
            <w:vAlign w:val="center"/>
            <w:hideMark/>
          </w:tcPr>
          <w:p w:rsidR="00F052A8" w:rsidRPr="00F052A8" w:rsidRDefault="00F052A8" w:rsidP="00F052A8">
            <w:r w:rsidRPr="00F052A8">
              <w:t>Example</w:t>
            </w:r>
          </w:p>
        </w:tc>
      </w:tr>
      <w:tr w:rsidR="00F052A8" w:rsidRPr="00F052A8" w:rsidTr="00F052A8">
        <w:trPr>
          <w:tblCellSpacing w:w="15" w:type="dxa"/>
        </w:trPr>
        <w:tc>
          <w:tcPr>
            <w:tcW w:w="0" w:type="auto"/>
            <w:vAlign w:val="center"/>
            <w:hideMark/>
          </w:tcPr>
          <w:p w:rsidR="00F052A8" w:rsidRPr="00F052A8" w:rsidRDefault="00F052A8" w:rsidP="00F052A8">
            <w:r w:rsidRPr="00F052A8">
              <w:t>GET</w:t>
            </w:r>
          </w:p>
        </w:tc>
        <w:tc>
          <w:tcPr>
            <w:tcW w:w="0" w:type="auto"/>
            <w:vAlign w:val="center"/>
            <w:hideMark/>
          </w:tcPr>
          <w:p w:rsidR="00F052A8" w:rsidRPr="00F052A8" w:rsidRDefault="00F052A8" w:rsidP="00F052A8">
            <w:r w:rsidRPr="00F052A8">
              <w:t>[HttpGet]</w:t>
            </w:r>
          </w:p>
        </w:tc>
        <w:tc>
          <w:tcPr>
            <w:tcW w:w="0" w:type="auto"/>
            <w:vAlign w:val="center"/>
            <w:hideMark/>
          </w:tcPr>
          <w:p w:rsidR="00F052A8" w:rsidRPr="00F052A8" w:rsidRDefault="00F052A8" w:rsidP="00F052A8">
            <w:r w:rsidRPr="00F052A8">
              <w:t>Read data</w:t>
            </w:r>
          </w:p>
        </w:tc>
        <w:tc>
          <w:tcPr>
            <w:tcW w:w="0" w:type="auto"/>
            <w:vAlign w:val="center"/>
            <w:hideMark/>
          </w:tcPr>
          <w:p w:rsidR="00F052A8" w:rsidRPr="00F052A8" w:rsidRDefault="00F052A8" w:rsidP="00F052A8">
            <w:r w:rsidRPr="00F052A8">
              <w:t>GetAll(), GetById()</w:t>
            </w:r>
          </w:p>
        </w:tc>
      </w:tr>
      <w:tr w:rsidR="00F052A8" w:rsidRPr="00F052A8" w:rsidTr="00F052A8">
        <w:trPr>
          <w:tblCellSpacing w:w="15" w:type="dxa"/>
        </w:trPr>
        <w:tc>
          <w:tcPr>
            <w:tcW w:w="0" w:type="auto"/>
            <w:vAlign w:val="center"/>
            <w:hideMark/>
          </w:tcPr>
          <w:p w:rsidR="00F052A8" w:rsidRPr="00F052A8" w:rsidRDefault="00F052A8" w:rsidP="00F052A8">
            <w:r w:rsidRPr="00F052A8">
              <w:t>POST</w:t>
            </w:r>
          </w:p>
        </w:tc>
        <w:tc>
          <w:tcPr>
            <w:tcW w:w="0" w:type="auto"/>
            <w:vAlign w:val="center"/>
            <w:hideMark/>
          </w:tcPr>
          <w:p w:rsidR="00F052A8" w:rsidRPr="00F052A8" w:rsidRDefault="00F052A8" w:rsidP="00F052A8">
            <w:r w:rsidRPr="00F052A8">
              <w:t>[HttpPost]</w:t>
            </w:r>
          </w:p>
        </w:tc>
        <w:tc>
          <w:tcPr>
            <w:tcW w:w="0" w:type="auto"/>
            <w:vAlign w:val="center"/>
            <w:hideMark/>
          </w:tcPr>
          <w:p w:rsidR="00F052A8" w:rsidRPr="00F052A8" w:rsidRDefault="00F052A8" w:rsidP="00F052A8">
            <w:r w:rsidRPr="00F052A8">
              <w:t>Create data</w:t>
            </w:r>
          </w:p>
        </w:tc>
        <w:tc>
          <w:tcPr>
            <w:tcW w:w="0" w:type="auto"/>
            <w:vAlign w:val="center"/>
            <w:hideMark/>
          </w:tcPr>
          <w:p w:rsidR="00F052A8" w:rsidRPr="00F052A8" w:rsidRDefault="00F052A8" w:rsidP="00F052A8">
            <w:r w:rsidRPr="00F052A8">
              <w:t>Create()</w:t>
            </w:r>
          </w:p>
        </w:tc>
      </w:tr>
      <w:tr w:rsidR="00F052A8" w:rsidRPr="00F052A8" w:rsidTr="00F052A8">
        <w:trPr>
          <w:tblCellSpacing w:w="15" w:type="dxa"/>
        </w:trPr>
        <w:tc>
          <w:tcPr>
            <w:tcW w:w="0" w:type="auto"/>
            <w:vAlign w:val="center"/>
            <w:hideMark/>
          </w:tcPr>
          <w:p w:rsidR="00F052A8" w:rsidRPr="00F052A8" w:rsidRDefault="00F052A8" w:rsidP="00F052A8">
            <w:r w:rsidRPr="00F052A8">
              <w:t>PUT</w:t>
            </w:r>
          </w:p>
        </w:tc>
        <w:tc>
          <w:tcPr>
            <w:tcW w:w="0" w:type="auto"/>
            <w:vAlign w:val="center"/>
            <w:hideMark/>
          </w:tcPr>
          <w:p w:rsidR="00F052A8" w:rsidRPr="00F052A8" w:rsidRDefault="00F052A8" w:rsidP="00F052A8">
            <w:r w:rsidRPr="00F052A8">
              <w:t>[HttpPut]</w:t>
            </w:r>
          </w:p>
        </w:tc>
        <w:tc>
          <w:tcPr>
            <w:tcW w:w="0" w:type="auto"/>
            <w:vAlign w:val="center"/>
            <w:hideMark/>
          </w:tcPr>
          <w:p w:rsidR="00F052A8" w:rsidRPr="00F052A8" w:rsidRDefault="00F052A8" w:rsidP="00F052A8">
            <w:r w:rsidRPr="00F052A8">
              <w:t>Update data</w:t>
            </w:r>
          </w:p>
        </w:tc>
        <w:tc>
          <w:tcPr>
            <w:tcW w:w="0" w:type="auto"/>
            <w:vAlign w:val="center"/>
            <w:hideMark/>
          </w:tcPr>
          <w:p w:rsidR="00F052A8" w:rsidRPr="00F052A8" w:rsidRDefault="00F052A8" w:rsidP="00F052A8">
            <w:r w:rsidRPr="00F052A8">
              <w:t>Update()</w:t>
            </w:r>
          </w:p>
        </w:tc>
      </w:tr>
      <w:tr w:rsidR="00F052A8" w:rsidRPr="00F052A8" w:rsidTr="00F052A8">
        <w:trPr>
          <w:tblCellSpacing w:w="15" w:type="dxa"/>
        </w:trPr>
        <w:tc>
          <w:tcPr>
            <w:tcW w:w="0" w:type="auto"/>
            <w:vAlign w:val="center"/>
            <w:hideMark/>
          </w:tcPr>
          <w:p w:rsidR="00F052A8" w:rsidRPr="00F052A8" w:rsidRDefault="00F052A8" w:rsidP="00F052A8">
            <w:r w:rsidRPr="00F052A8">
              <w:t>DELETE</w:t>
            </w:r>
          </w:p>
        </w:tc>
        <w:tc>
          <w:tcPr>
            <w:tcW w:w="0" w:type="auto"/>
            <w:vAlign w:val="center"/>
            <w:hideMark/>
          </w:tcPr>
          <w:p w:rsidR="00F052A8" w:rsidRPr="00F052A8" w:rsidRDefault="00F052A8" w:rsidP="00F052A8">
            <w:r w:rsidRPr="00F052A8">
              <w:t>[HttpDelete]</w:t>
            </w:r>
          </w:p>
        </w:tc>
        <w:tc>
          <w:tcPr>
            <w:tcW w:w="0" w:type="auto"/>
            <w:vAlign w:val="center"/>
            <w:hideMark/>
          </w:tcPr>
          <w:p w:rsidR="00F052A8" w:rsidRPr="00F052A8" w:rsidRDefault="00F052A8" w:rsidP="00F052A8">
            <w:r w:rsidRPr="00F052A8">
              <w:t>Delete data</w:t>
            </w:r>
          </w:p>
        </w:tc>
        <w:tc>
          <w:tcPr>
            <w:tcW w:w="0" w:type="auto"/>
            <w:vAlign w:val="center"/>
            <w:hideMark/>
          </w:tcPr>
          <w:p w:rsidR="00F052A8" w:rsidRPr="00F052A8" w:rsidRDefault="00F052A8" w:rsidP="00F052A8">
            <w:r w:rsidRPr="00F052A8">
              <w:t>Delete()</w:t>
            </w:r>
          </w:p>
        </w:tc>
      </w:tr>
    </w:tbl>
    <w:p w:rsidR="00F052A8" w:rsidRPr="00D45ADF" w:rsidRDefault="00F052A8" w:rsidP="00F052A8"/>
    <w:p w:rsidR="00412205" w:rsidRPr="00412205" w:rsidRDefault="00412205" w:rsidP="00412205">
      <w:pPr>
        <w:rPr>
          <w:u w:val="single"/>
        </w:rPr>
      </w:pPr>
      <w:r w:rsidRPr="00412205">
        <w:rPr>
          <w:u w:val="single"/>
        </w:rPr>
        <w:t>Model Class (Product.cs)</w:t>
      </w:r>
      <w:r w:rsidR="00D45ADF">
        <w:rPr>
          <w:u w:val="single"/>
        </w:rPr>
        <w:t xml:space="preserve"> :</w:t>
      </w:r>
    </w:p>
    <w:p w:rsidR="00412205" w:rsidRPr="00412205" w:rsidRDefault="00412205" w:rsidP="00412205">
      <w:r w:rsidRPr="00412205">
        <w:t>public class Product</w:t>
      </w:r>
    </w:p>
    <w:p w:rsidR="00412205" w:rsidRPr="00412205" w:rsidRDefault="00412205" w:rsidP="00412205">
      <w:r w:rsidRPr="00412205">
        <w:t>{</w:t>
      </w:r>
    </w:p>
    <w:p w:rsidR="00412205" w:rsidRPr="00412205" w:rsidRDefault="00412205" w:rsidP="00412205">
      <w:r w:rsidRPr="00412205">
        <w:t xml:space="preserve">    public int Id { get; set; }</w:t>
      </w:r>
    </w:p>
    <w:p w:rsidR="00412205" w:rsidRPr="00412205" w:rsidRDefault="00412205" w:rsidP="00412205">
      <w:r w:rsidRPr="00412205">
        <w:t xml:space="preserve">    public string Name { get; set; }</w:t>
      </w:r>
    </w:p>
    <w:p w:rsidR="00412205" w:rsidRPr="00412205" w:rsidRDefault="00412205" w:rsidP="00412205">
      <w:r w:rsidRPr="00412205">
        <w:t xml:space="preserve">    public double Price { get; set; }</w:t>
      </w:r>
    </w:p>
    <w:p w:rsidR="00412205" w:rsidRPr="00412205" w:rsidRDefault="00412205" w:rsidP="00412205">
      <w:pPr>
        <w:rPr>
          <w:u w:val="single"/>
        </w:rPr>
      </w:pPr>
      <w:r w:rsidRPr="00412205">
        <w:rPr>
          <w:u w:val="single"/>
        </w:rPr>
        <w:t>Controller Class (ProductController.cs)</w:t>
      </w:r>
    </w:p>
    <w:p w:rsidR="00412205" w:rsidRPr="00412205" w:rsidRDefault="00412205" w:rsidP="00412205">
      <w:r w:rsidRPr="00412205">
        <w:t>[ApiController]</w:t>
      </w:r>
    </w:p>
    <w:p w:rsidR="00412205" w:rsidRPr="00412205" w:rsidRDefault="00412205" w:rsidP="00412205">
      <w:r w:rsidRPr="00412205">
        <w:t>[Route("api/[controller]")]</w:t>
      </w:r>
    </w:p>
    <w:p w:rsidR="00412205" w:rsidRPr="00412205" w:rsidRDefault="00412205" w:rsidP="00412205">
      <w:r w:rsidRPr="00412205">
        <w:t>public class ProductController : ControllerBase</w:t>
      </w:r>
    </w:p>
    <w:p w:rsidR="00412205" w:rsidRPr="00412205" w:rsidRDefault="00412205" w:rsidP="00412205">
      <w:r w:rsidRPr="00412205">
        <w:t>{</w:t>
      </w:r>
    </w:p>
    <w:p w:rsidR="00412205" w:rsidRPr="00412205" w:rsidRDefault="00412205" w:rsidP="00412205">
      <w:r w:rsidRPr="00412205">
        <w:t xml:space="preserve">    // In-memory list (fake database)</w:t>
      </w:r>
    </w:p>
    <w:p w:rsidR="00412205" w:rsidRPr="00412205" w:rsidRDefault="00412205" w:rsidP="00412205">
      <w:r w:rsidRPr="00412205">
        <w:t xml:space="preserve">    private static List&lt;Product&gt; products = new List&lt;Product&gt;()</w:t>
      </w:r>
    </w:p>
    <w:p w:rsidR="00412205" w:rsidRPr="00412205" w:rsidRDefault="00412205" w:rsidP="00412205">
      <w:r w:rsidRPr="00412205">
        <w:t xml:space="preserve">    {</w:t>
      </w:r>
    </w:p>
    <w:p w:rsidR="00412205" w:rsidRPr="00412205" w:rsidRDefault="00412205" w:rsidP="00412205">
      <w:r w:rsidRPr="00412205">
        <w:t xml:space="preserve">        new Product { Id = 1, Name = "Pen", Price = 10 },</w:t>
      </w:r>
    </w:p>
    <w:p w:rsidR="00412205" w:rsidRPr="00412205" w:rsidRDefault="00412205" w:rsidP="00412205">
      <w:r w:rsidRPr="00412205">
        <w:t xml:space="preserve">        new Product { Id = 2, Name = "Notebook", Price = 50 }</w:t>
      </w:r>
    </w:p>
    <w:p w:rsidR="00412205" w:rsidRPr="00412205" w:rsidRDefault="00412205" w:rsidP="00412205">
      <w:r w:rsidRPr="00412205">
        <w:t xml:space="preserve">    };</w:t>
      </w:r>
    </w:p>
    <w:p w:rsidR="00412205" w:rsidRPr="00412205" w:rsidRDefault="00412205" w:rsidP="00412205"/>
    <w:p w:rsidR="00412205" w:rsidRPr="00412205" w:rsidRDefault="00412205" w:rsidP="00412205">
      <w:r w:rsidRPr="00412205">
        <w:t xml:space="preserve">    // READ all products</w:t>
      </w:r>
    </w:p>
    <w:p w:rsidR="00412205" w:rsidRPr="00412205" w:rsidRDefault="00412205" w:rsidP="00412205">
      <w:r w:rsidRPr="00412205">
        <w:t xml:space="preserve">    [HttpGet]</w:t>
      </w:r>
    </w:p>
    <w:p w:rsidR="00412205" w:rsidRPr="00412205" w:rsidRDefault="00412205" w:rsidP="00412205">
      <w:r w:rsidRPr="00412205">
        <w:t xml:space="preserve">    public ActionResult&lt;IEnumerable&lt;Product&gt;&gt; Get()</w:t>
      </w:r>
    </w:p>
    <w:p w:rsidR="00412205" w:rsidRPr="00412205" w:rsidRDefault="00412205" w:rsidP="00412205">
      <w:r w:rsidRPr="00412205">
        <w:t xml:space="preserve">    {</w:t>
      </w:r>
    </w:p>
    <w:p w:rsidR="00412205" w:rsidRPr="00412205" w:rsidRDefault="00412205" w:rsidP="00412205">
      <w:r w:rsidRPr="00412205">
        <w:lastRenderedPageBreak/>
        <w:t xml:space="preserve">        return Ok(products);  // returns 200 OK + data</w:t>
      </w:r>
    </w:p>
    <w:p w:rsidR="00412205" w:rsidRPr="00412205" w:rsidRDefault="00412205" w:rsidP="00412205">
      <w:r w:rsidRPr="00412205">
        <w:t xml:space="preserve">    }</w:t>
      </w:r>
    </w:p>
    <w:p w:rsidR="00412205" w:rsidRPr="00412205" w:rsidRDefault="00412205" w:rsidP="00412205"/>
    <w:p w:rsidR="00412205" w:rsidRPr="00412205" w:rsidRDefault="00412205" w:rsidP="00412205">
      <w:r w:rsidRPr="00412205">
        <w:t xml:space="preserve">    // READ product by ID</w:t>
      </w:r>
    </w:p>
    <w:p w:rsidR="00412205" w:rsidRPr="00412205" w:rsidRDefault="00412205" w:rsidP="00412205">
      <w:r w:rsidRPr="00412205">
        <w:t xml:space="preserve">    [HttpGet("{id}")]</w:t>
      </w:r>
    </w:p>
    <w:p w:rsidR="00412205" w:rsidRPr="00412205" w:rsidRDefault="00412205" w:rsidP="00412205">
      <w:r w:rsidRPr="00412205">
        <w:t xml:space="preserve">    public ActionResult&lt;Product&gt; GetById(int id)</w:t>
      </w:r>
    </w:p>
    <w:p w:rsidR="00412205" w:rsidRPr="00412205" w:rsidRDefault="00412205" w:rsidP="00412205">
      <w:r w:rsidRPr="00412205">
        <w:t xml:space="preserve">    {</w:t>
      </w:r>
    </w:p>
    <w:p w:rsidR="00412205" w:rsidRPr="00412205" w:rsidRDefault="00412205" w:rsidP="00412205">
      <w:r w:rsidRPr="00412205">
        <w:t xml:space="preserve">        var product = products.FirstOrDefault(p =&gt; p.Id == id);</w:t>
      </w:r>
    </w:p>
    <w:p w:rsidR="00412205" w:rsidRPr="00412205" w:rsidRDefault="00412205" w:rsidP="00412205">
      <w:r w:rsidRPr="00412205">
        <w:t xml:space="preserve">        if (product == null)</w:t>
      </w:r>
    </w:p>
    <w:p w:rsidR="00412205" w:rsidRPr="00412205" w:rsidRDefault="00412205" w:rsidP="00412205">
      <w:r w:rsidRPr="00412205">
        <w:t xml:space="preserve">            return NotFound();  // returns 404</w:t>
      </w:r>
    </w:p>
    <w:p w:rsidR="00412205" w:rsidRPr="00412205" w:rsidRDefault="00412205" w:rsidP="00412205">
      <w:r w:rsidRPr="00412205">
        <w:t xml:space="preserve">        return Ok(product);</w:t>
      </w:r>
    </w:p>
    <w:p w:rsidR="00412205" w:rsidRPr="00412205" w:rsidRDefault="00412205" w:rsidP="00412205">
      <w:r w:rsidRPr="00412205">
        <w:t xml:space="preserve">    }</w:t>
      </w:r>
    </w:p>
    <w:p w:rsidR="00412205" w:rsidRPr="00412205" w:rsidRDefault="00412205" w:rsidP="00412205"/>
    <w:p w:rsidR="00412205" w:rsidRPr="00412205" w:rsidRDefault="00412205" w:rsidP="00412205">
      <w:r w:rsidRPr="00412205">
        <w:t xml:space="preserve">    // WRITE (add new product)</w:t>
      </w:r>
    </w:p>
    <w:p w:rsidR="00412205" w:rsidRPr="00412205" w:rsidRDefault="00412205" w:rsidP="00412205">
      <w:r w:rsidRPr="00412205">
        <w:t xml:space="preserve">    [HttpPost]</w:t>
      </w:r>
    </w:p>
    <w:p w:rsidR="00412205" w:rsidRPr="00412205" w:rsidRDefault="00412205" w:rsidP="00412205">
      <w:r w:rsidRPr="00412205">
        <w:t xml:space="preserve">    public ActionResult&lt;Product&gt; Post(Product product)</w:t>
      </w:r>
    </w:p>
    <w:p w:rsidR="00412205" w:rsidRPr="00412205" w:rsidRDefault="00412205" w:rsidP="00412205">
      <w:r w:rsidRPr="00412205">
        <w:t xml:space="preserve">    {</w:t>
      </w:r>
    </w:p>
    <w:p w:rsidR="00412205" w:rsidRPr="00412205" w:rsidRDefault="00412205" w:rsidP="00412205">
      <w:r w:rsidRPr="00412205">
        <w:t xml:space="preserve">        product.Id = products.Max(p =&gt; p.Id) + 1;</w:t>
      </w:r>
    </w:p>
    <w:p w:rsidR="00412205" w:rsidRPr="00412205" w:rsidRDefault="00412205" w:rsidP="00412205">
      <w:r w:rsidRPr="00412205">
        <w:t xml:space="preserve">        products.Add(product);</w:t>
      </w:r>
    </w:p>
    <w:p w:rsidR="00412205" w:rsidRPr="00412205" w:rsidRDefault="00412205" w:rsidP="00412205">
      <w:r w:rsidRPr="00412205">
        <w:t xml:space="preserve">        return CreatedAtAction(nameof(GetById), new { id = product.Id }, product);</w:t>
      </w:r>
    </w:p>
    <w:p w:rsidR="00412205" w:rsidRPr="00412205" w:rsidRDefault="00412205" w:rsidP="00412205">
      <w:r w:rsidRPr="00412205">
        <w:t xml:space="preserve">    }</w:t>
      </w:r>
    </w:p>
    <w:p w:rsidR="00412205" w:rsidRPr="00412205" w:rsidRDefault="00412205" w:rsidP="00412205">
      <w:r w:rsidRPr="00412205">
        <w:t>}</w:t>
      </w:r>
    </w:p>
    <w:p w:rsidR="00412205" w:rsidRPr="00412205" w:rsidRDefault="00412205" w:rsidP="00412205">
      <w:pPr>
        <w:rPr>
          <w:u w:val="single"/>
        </w:rPr>
      </w:pPr>
      <w:r w:rsidRPr="00412205">
        <w:rPr>
          <w:u w:val="single"/>
        </w:rPr>
        <w:t>Output Example</w:t>
      </w:r>
    </w:p>
    <w:p w:rsidR="00412205" w:rsidRPr="00412205" w:rsidRDefault="00412205" w:rsidP="00412205">
      <w:r w:rsidRPr="00412205">
        <w:t>POST /api/product</w:t>
      </w:r>
    </w:p>
    <w:p w:rsidR="00412205" w:rsidRPr="00412205" w:rsidRDefault="00412205" w:rsidP="00412205">
      <w:pPr>
        <w:rPr>
          <w:u w:val="single"/>
        </w:rPr>
      </w:pPr>
      <w:r w:rsidRPr="00412205">
        <w:rPr>
          <w:u w:val="single"/>
        </w:rPr>
        <w:t>Request body:</w:t>
      </w:r>
    </w:p>
    <w:p w:rsidR="00412205" w:rsidRPr="00412205" w:rsidRDefault="00412205" w:rsidP="00412205">
      <w:r w:rsidRPr="00412205">
        <w:t>{</w:t>
      </w:r>
    </w:p>
    <w:p w:rsidR="00412205" w:rsidRPr="00412205" w:rsidRDefault="00412205" w:rsidP="00412205">
      <w:r w:rsidRPr="00412205">
        <w:t xml:space="preserve">  "name": "Marker",</w:t>
      </w:r>
    </w:p>
    <w:p w:rsidR="00412205" w:rsidRPr="00412205" w:rsidRDefault="00412205" w:rsidP="00412205">
      <w:r w:rsidRPr="00412205">
        <w:t xml:space="preserve">  "price": 20</w:t>
      </w:r>
    </w:p>
    <w:p w:rsidR="00412205" w:rsidRPr="00412205" w:rsidRDefault="00412205" w:rsidP="00412205">
      <w:r w:rsidRPr="00412205">
        <w:t>}</w:t>
      </w:r>
    </w:p>
    <w:p w:rsidR="00412205" w:rsidRPr="00412205" w:rsidRDefault="00412205" w:rsidP="00412205">
      <w:pPr>
        <w:rPr>
          <w:u w:val="single"/>
        </w:rPr>
      </w:pPr>
      <w:r w:rsidRPr="00412205">
        <w:rPr>
          <w:u w:val="single"/>
        </w:rPr>
        <w:lastRenderedPageBreak/>
        <w:t>Response:</w:t>
      </w:r>
    </w:p>
    <w:p w:rsidR="00412205" w:rsidRPr="00412205" w:rsidRDefault="00412205" w:rsidP="00412205">
      <w:r w:rsidRPr="00412205">
        <w:t>201 Created</w:t>
      </w:r>
    </w:p>
    <w:p w:rsidR="00412205" w:rsidRPr="00412205" w:rsidRDefault="00412205" w:rsidP="00412205">
      <w:r w:rsidRPr="00412205">
        <w:t>Location: /api/product/3</w:t>
      </w:r>
    </w:p>
    <w:p w:rsidR="00412205" w:rsidRPr="00412205" w:rsidRDefault="00412205" w:rsidP="00412205">
      <w:r w:rsidRPr="00412205">
        <w:t>Body: { "id": 3, "name": "Marker", "price": 20 }</w:t>
      </w:r>
    </w:p>
    <w:p w:rsidR="00412205" w:rsidRPr="00412205" w:rsidRDefault="00412205" w:rsidP="00412205">
      <w:r w:rsidRPr="00412205">
        <w:t>GET /api/product</w:t>
      </w:r>
    </w:p>
    <w:p w:rsidR="00412205" w:rsidRPr="00412205" w:rsidRDefault="00412205" w:rsidP="00412205">
      <w:pPr>
        <w:rPr>
          <w:u w:val="single"/>
        </w:rPr>
      </w:pPr>
      <w:r w:rsidRPr="00412205">
        <w:rPr>
          <w:u w:val="single"/>
        </w:rPr>
        <w:t>Response:</w:t>
      </w:r>
    </w:p>
    <w:p w:rsidR="00412205" w:rsidRPr="00412205" w:rsidRDefault="00412205" w:rsidP="00412205">
      <w:r w:rsidRPr="00412205">
        <w:t>[</w:t>
      </w:r>
    </w:p>
    <w:p w:rsidR="00412205" w:rsidRPr="00412205" w:rsidRDefault="00412205" w:rsidP="00412205">
      <w:r w:rsidRPr="00412205">
        <w:t xml:space="preserve">  { "id": 1, "name": "Pen", "price": 10 },</w:t>
      </w:r>
    </w:p>
    <w:p w:rsidR="00412205" w:rsidRPr="00412205" w:rsidRDefault="00412205" w:rsidP="00412205">
      <w:r w:rsidRPr="00412205">
        <w:t xml:space="preserve">  { "id": 2, "name": "Notebook", "price": 50 },</w:t>
      </w:r>
    </w:p>
    <w:p w:rsidR="00412205" w:rsidRPr="00412205" w:rsidRDefault="00412205" w:rsidP="00412205">
      <w:r w:rsidRPr="00412205">
        <w:t xml:space="preserve">  { "id": 3, "name": "Marker", "price": 20 }</w:t>
      </w:r>
    </w:p>
    <w:p w:rsidR="00412205" w:rsidRPr="00412205" w:rsidRDefault="00412205" w:rsidP="00412205">
      <w:r w:rsidRPr="00412205">
        <w:t>]</w:t>
      </w:r>
    </w:p>
    <w:p w:rsidR="00412205" w:rsidRPr="00D45ADF" w:rsidRDefault="00412205" w:rsidP="00F052A8"/>
    <w:p w:rsidR="00197382" w:rsidRPr="00412205" w:rsidRDefault="00197382" w:rsidP="00197382">
      <w:pPr>
        <w:pStyle w:val="ListParagraph"/>
        <w:numPr>
          <w:ilvl w:val="0"/>
          <w:numId w:val="1"/>
        </w:numPr>
        <w:rPr>
          <w:b/>
          <w:bCs/>
        </w:rPr>
      </w:pPr>
      <w:r w:rsidRPr="00412205">
        <w:rPr>
          <w:b/>
          <w:bCs/>
        </w:rPr>
        <w:t>Explain the types of Configuration files of WebAPI</w:t>
      </w:r>
    </w:p>
    <w:p w:rsidR="00197382" w:rsidRDefault="00197382" w:rsidP="00197382">
      <w:pPr>
        <w:pStyle w:val="ListParagraph"/>
        <w:numPr>
          <w:ilvl w:val="1"/>
          <w:numId w:val="1"/>
        </w:numPr>
        <w:rPr>
          <w:b/>
          <w:bCs/>
        </w:rPr>
      </w:pPr>
      <w:r w:rsidRPr="00412205">
        <w:rPr>
          <w:b/>
          <w:bCs/>
        </w:rPr>
        <w:t>Startup.cs with depdency injection, appSettings.json, launchSettings.json, Explain Route.config &amp; WebAPI.config in .Net 4.5 framework</w:t>
      </w:r>
    </w:p>
    <w:p w:rsidR="00412205" w:rsidRPr="00412205" w:rsidRDefault="00412205" w:rsidP="00412205">
      <w:pPr>
        <w:rPr>
          <w:b/>
          <w:bCs/>
        </w:rPr>
      </w:pPr>
      <w:r>
        <w:rPr>
          <w:b/>
          <w:bCs/>
        </w:rPr>
        <w:t>Explanation:</w:t>
      </w:r>
    </w:p>
    <w:p w:rsidR="00412205" w:rsidRPr="00412205" w:rsidRDefault="00412205" w:rsidP="00412205">
      <w:pPr>
        <w:rPr>
          <w:rFonts w:cstheme="minorHAnsi"/>
        </w:rPr>
      </w:pPr>
      <w:r w:rsidRPr="00412205">
        <w:rPr>
          <w:rFonts w:cstheme="minorHAnsi"/>
        </w:rPr>
        <w:t>In .NET Core and .NET 6/7/8, configuration is centralized and file-based, with strong support for dependency injection, environment-based settings, and custom configuration.</w:t>
      </w:r>
    </w:p>
    <w:p w:rsidR="00412205" w:rsidRPr="00412205" w:rsidRDefault="00412205" w:rsidP="00412205">
      <w:pPr>
        <w:rPr>
          <w:rFonts w:cstheme="minorHAnsi"/>
          <w:u w:val="single"/>
        </w:rPr>
      </w:pPr>
      <w:r w:rsidRPr="00412205">
        <w:rPr>
          <w:rFonts w:cstheme="minorHAnsi"/>
          <w:u w:val="single"/>
        </w:rPr>
        <w:t xml:space="preserve">Startup.cs </w:t>
      </w:r>
      <w:r w:rsidRPr="00412205">
        <w:rPr>
          <w:rFonts w:cstheme="minorHAnsi"/>
          <w:i/>
          <w:iCs/>
          <w:u w:val="single"/>
        </w:rPr>
        <w:t>(used in .NET Core 3.1 and earlier)</w:t>
      </w:r>
    </w:p>
    <w:p w:rsidR="00412205" w:rsidRPr="00412205" w:rsidRDefault="00412205" w:rsidP="00412205">
      <w:pPr>
        <w:rPr>
          <w:rFonts w:cstheme="minorHAnsi"/>
        </w:rPr>
      </w:pPr>
      <w:r w:rsidRPr="00412205">
        <w:rPr>
          <w:rFonts w:cstheme="minorHAnsi"/>
        </w:rPr>
        <w:t>In .NET 6 and above, it's merged into Program.cs.</w:t>
      </w:r>
    </w:p>
    <w:p w:rsidR="00412205" w:rsidRPr="00412205" w:rsidRDefault="00412205" w:rsidP="00412205">
      <w:pPr>
        <w:rPr>
          <w:rFonts w:cstheme="minorHAnsi"/>
        </w:rPr>
      </w:pPr>
      <w:r w:rsidRPr="00412205">
        <w:rPr>
          <w:rFonts w:cstheme="minorHAnsi"/>
        </w:rPr>
        <w:t>Purpose:</w:t>
      </w:r>
    </w:p>
    <w:p w:rsidR="00412205" w:rsidRPr="00412205" w:rsidRDefault="00412205" w:rsidP="00412205">
      <w:pPr>
        <w:numPr>
          <w:ilvl w:val="0"/>
          <w:numId w:val="11"/>
        </w:numPr>
        <w:rPr>
          <w:rFonts w:cstheme="minorHAnsi"/>
        </w:rPr>
      </w:pPr>
      <w:r w:rsidRPr="00412205">
        <w:rPr>
          <w:rFonts w:cstheme="minorHAnsi"/>
        </w:rPr>
        <w:t>Configures services and middleware.</w:t>
      </w:r>
    </w:p>
    <w:p w:rsidR="00412205" w:rsidRPr="00412205" w:rsidRDefault="00412205" w:rsidP="00412205">
      <w:pPr>
        <w:numPr>
          <w:ilvl w:val="0"/>
          <w:numId w:val="11"/>
        </w:numPr>
        <w:rPr>
          <w:rFonts w:cstheme="minorHAnsi"/>
        </w:rPr>
      </w:pPr>
      <w:r w:rsidRPr="00412205">
        <w:rPr>
          <w:rFonts w:cstheme="minorHAnsi"/>
        </w:rPr>
        <w:t>Sets up Dependency Injection (DI).</w:t>
      </w:r>
    </w:p>
    <w:p w:rsidR="00412205" w:rsidRPr="00412205" w:rsidRDefault="00412205" w:rsidP="00412205">
      <w:pPr>
        <w:numPr>
          <w:ilvl w:val="0"/>
          <w:numId w:val="11"/>
        </w:numPr>
        <w:rPr>
          <w:rFonts w:cstheme="minorHAnsi"/>
        </w:rPr>
      </w:pPr>
      <w:r w:rsidRPr="00412205">
        <w:rPr>
          <w:rFonts w:cstheme="minorHAnsi"/>
        </w:rPr>
        <w:t>Defines routing and pipelines.</w:t>
      </w:r>
    </w:p>
    <w:p w:rsidR="00412205" w:rsidRPr="00412205" w:rsidRDefault="00412205" w:rsidP="00412205">
      <w:pPr>
        <w:rPr>
          <w:rFonts w:cstheme="minorHAnsi"/>
        </w:rPr>
      </w:pPr>
      <w:r w:rsidRPr="00412205">
        <w:rPr>
          <w:rFonts w:cstheme="minorHAnsi"/>
        </w:rPr>
        <w:t>public class Startup</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t xml:space="preserve">    public IConfiguration Configuration { get; }</w:t>
      </w:r>
    </w:p>
    <w:p w:rsidR="00412205" w:rsidRPr="00412205" w:rsidRDefault="00412205" w:rsidP="00412205">
      <w:pPr>
        <w:rPr>
          <w:rFonts w:cstheme="minorHAnsi"/>
        </w:rPr>
      </w:pPr>
    </w:p>
    <w:p w:rsidR="00412205" w:rsidRPr="00412205" w:rsidRDefault="00412205" w:rsidP="00412205">
      <w:pPr>
        <w:rPr>
          <w:rFonts w:cstheme="minorHAnsi"/>
        </w:rPr>
      </w:pPr>
      <w:r w:rsidRPr="00412205">
        <w:rPr>
          <w:rFonts w:cstheme="minorHAnsi"/>
        </w:rPr>
        <w:t xml:space="preserve">    public Startup(IConfiguration configuration)</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lastRenderedPageBreak/>
        <w:t xml:space="preserve">        Configuration = configuration;</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p>
    <w:p w:rsidR="00412205" w:rsidRPr="00412205" w:rsidRDefault="00412205" w:rsidP="00412205">
      <w:pPr>
        <w:rPr>
          <w:rFonts w:cstheme="minorHAnsi"/>
        </w:rPr>
      </w:pPr>
      <w:r w:rsidRPr="00412205">
        <w:rPr>
          <w:rFonts w:cstheme="minorHAnsi"/>
        </w:rPr>
        <w:t xml:space="preserve">    // Configure services (e.g., DI, DBContext)</w:t>
      </w:r>
    </w:p>
    <w:p w:rsidR="00412205" w:rsidRPr="00412205" w:rsidRDefault="00412205" w:rsidP="00412205">
      <w:pPr>
        <w:rPr>
          <w:rFonts w:cstheme="minorHAnsi"/>
        </w:rPr>
      </w:pPr>
      <w:r w:rsidRPr="00412205">
        <w:rPr>
          <w:rFonts w:cstheme="minorHAnsi"/>
        </w:rPr>
        <w:t xml:space="preserve">    public void ConfigureServices(IServiceCollection services)</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services.AddControllers();</w:t>
      </w:r>
    </w:p>
    <w:p w:rsidR="00412205" w:rsidRPr="00412205" w:rsidRDefault="00412205" w:rsidP="00412205">
      <w:pPr>
        <w:rPr>
          <w:rFonts w:cstheme="minorHAnsi"/>
        </w:rPr>
      </w:pPr>
      <w:r w:rsidRPr="00412205">
        <w:rPr>
          <w:rFonts w:cstheme="minorHAnsi"/>
        </w:rPr>
        <w:t xml:space="preserve">        services.AddScoped&lt;IMyService, MyService&gt;(); // DI</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p>
    <w:p w:rsidR="00412205" w:rsidRPr="00412205" w:rsidRDefault="00412205" w:rsidP="00412205">
      <w:pPr>
        <w:rPr>
          <w:rFonts w:cstheme="minorHAnsi"/>
        </w:rPr>
      </w:pPr>
      <w:r w:rsidRPr="00412205">
        <w:rPr>
          <w:rFonts w:cstheme="minorHAnsi"/>
        </w:rPr>
        <w:t xml:space="preserve">    // Configure middleware pipeline</w:t>
      </w:r>
    </w:p>
    <w:p w:rsidR="00412205" w:rsidRPr="00412205" w:rsidRDefault="00412205" w:rsidP="00412205">
      <w:pPr>
        <w:rPr>
          <w:rFonts w:cstheme="minorHAnsi"/>
        </w:rPr>
      </w:pPr>
      <w:r w:rsidRPr="00412205">
        <w:rPr>
          <w:rFonts w:cstheme="minorHAnsi"/>
        </w:rPr>
        <w:t xml:space="preserve">    public void Configure(IApplicationBuilder app, IWebHostEnvironment env)</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app.UseRouting();</w:t>
      </w:r>
    </w:p>
    <w:p w:rsidR="00412205" w:rsidRPr="00412205" w:rsidRDefault="00412205" w:rsidP="00412205">
      <w:pPr>
        <w:rPr>
          <w:rFonts w:cstheme="minorHAnsi"/>
        </w:rPr>
      </w:pPr>
      <w:r w:rsidRPr="00412205">
        <w:rPr>
          <w:rFonts w:cstheme="minorHAnsi"/>
        </w:rPr>
        <w:t xml:space="preserve">        app.UseEndpoints(endpoints =&gt;</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endpoints.MapControllers(); // Enables attribute routing</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p>
    <w:p w:rsidR="00412205" w:rsidRPr="00412205" w:rsidRDefault="00412205" w:rsidP="00412205">
      <w:pPr>
        <w:rPr>
          <w:rFonts w:cstheme="minorHAnsi"/>
          <w:u w:val="single"/>
        </w:rPr>
      </w:pPr>
      <w:r w:rsidRPr="00412205">
        <w:rPr>
          <w:rFonts w:cstheme="minorHAnsi"/>
          <w:u w:val="single"/>
        </w:rPr>
        <w:t>appsettings.json</w:t>
      </w:r>
    </w:p>
    <w:p w:rsidR="00412205" w:rsidRPr="00412205" w:rsidRDefault="00412205" w:rsidP="00412205">
      <w:pPr>
        <w:rPr>
          <w:rFonts w:cstheme="minorHAnsi"/>
        </w:rPr>
      </w:pPr>
      <w:r w:rsidRPr="00412205">
        <w:rPr>
          <w:rFonts w:cstheme="minorHAnsi"/>
        </w:rPr>
        <w:t>Purpose:</w:t>
      </w:r>
    </w:p>
    <w:p w:rsidR="00412205" w:rsidRPr="00412205" w:rsidRDefault="00412205" w:rsidP="00412205">
      <w:pPr>
        <w:numPr>
          <w:ilvl w:val="0"/>
          <w:numId w:val="12"/>
        </w:numPr>
        <w:rPr>
          <w:rFonts w:cstheme="minorHAnsi"/>
        </w:rPr>
      </w:pPr>
      <w:r w:rsidRPr="00412205">
        <w:rPr>
          <w:rFonts w:cstheme="minorHAnsi"/>
        </w:rPr>
        <w:t>Stores application configuration like:</w:t>
      </w:r>
    </w:p>
    <w:p w:rsidR="00412205" w:rsidRPr="00412205" w:rsidRDefault="00412205" w:rsidP="00412205">
      <w:pPr>
        <w:numPr>
          <w:ilvl w:val="1"/>
          <w:numId w:val="12"/>
        </w:numPr>
        <w:rPr>
          <w:rFonts w:cstheme="minorHAnsi"/>
        </w:rPr>
      </w:pPr>
      <w:r w:rsidRPr="00412205">
        <w:rPr>
          <w:rFonts w:cstheme="minorHAnsi"/>
        </w:rPr>
        <w:t>Connection strings</w:t>
      </w:r>
    </w:p>
    <w:p w:rsidR="00412205" w:rsidRPr="00412205" w:rsidRDefault="00412205" w:rsidP="00412205">
      <w:pPr>
        <w:numPr>
          <w:ilvl w:val="1"/>
          <w:numId w:val="12"/>
        </w:numPr>
        <w:rPr>
          <w:rFonts w:cstheme="minorHAnsi"/>
        </w:rPr>
      </w:pPr>
      <w:r w:rsidRPr="00412205">
        <w:rPr>
          <w:rFonts w:cstheme="minorHAnsi"/>
        </w:rPr>
        <w:t>API keys</w:t>
      </w:r>
    </w:p>
    <w:p w:rsidR="00412205" w:rsidRPr="00412205" w:rsidRDefault="00412205" w:rsidP="00412205">
      <w:pPr>
        <w:numPr>
          <w:ilvl w:val="1"/>
          <w:numId w:val="12"/>
        </w:numPr>
        <w:rPr>
          <w:rFonts w:cstheme="minorHAnsi"/>
        </w:rPr>
      </w:pPr>
      <w:r w:rsidRPr="00412205">
        <w:rPr>
          <w:rFonts w:cstheme="minorHAnsi"/>
        </w:rPr>
        <w:t>Logging settings</w:t>
      </w:r>
    </w:p>
    <w:p w:rsidR="00412205" w:rsidRPr="00412205" w:rsidRDefault="00412205" w:rsidP="00412205">
      <w:pPr>
        <w:numPr>
          <w:ilvl w:val="1"/>
          <w:numId w:val="12"/>
        </w:numPr>
        <w:rPr>
          <w:rFonts w:cstheme="minorHAnsi"/>
        </w:rPr>
      </w:pPr>
      <w:r w:rsidRPr="00412205">
        <w:rPr>
          <w:rFonts w:cstheme="minorHAnsi"/>
        </w:rPr>
        <w:t>Custom config sections</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lastRenderedPageBreak/>
        <w:t xml:space="preserve">  "ConnectionStrings": {</w:t>
      </w:r>
    </w:p>
    <w:p w:rsidR="00412205" w:rsidRPr="00412205" w:rsidRDefault="00412205" w:rsidP="00412205">
      <w:pPr>
        <w:rPr>
          <w:rFonts w:cstheme="minorHAnsi"/>
        </w:rPr>
      </w:pPr>
      <w:r w:rsidRPr="00412205">
        <w:rPr>
          <w:rFonts w:cstheme="minorHAnsi"/>
        </w:rPr>
        <w:t xml:space="preserve">    "DefaultConnection": "Server=.;Database=MyDb;Trusted_Connection=True;"</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"AppSettings": {</w:t>
      </w:r>
    </w:p>
    <w:p w:rsidR="00412205" w:rsidRPr="00412205" w:rsidRDefault="00412205" w:rsidP="00412205">
      <w:pPr>
        <w:rPr>
          <w:rFonts w:cstheme="minorHAnsi"/>
        </w:rPr>
      </w:pPr>
      <w:r w:rsidRPr="00412205">
        <w:rPr>
          <w:rFonts w:cstheme="minorHAnsi"/>
        </w:rPr>
        <w:t xml:space="preserve">    "ApiKey": "123456"</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"Logging": {</w:t>
      </w:r>
    </w:p>
    <w:p w:rsidR="00412205" w:rsidRPr="00412205" w:rsidRDefault="00412205" w:rsidP="00412205">
      <w:pPr>
        <w:rPr>
          <w:rFonts w:cstheme="minorHAnsi"/>
        </w:rPr>
      </w:pPr>
      <w:r w:rsidRPr="00412205">
        <w:rPr>
          <w:rFonts w:cstheme="minorHAnsi"/>
        </w:rPr>
        <w:t xml:space="preserve">    "LogLevel": {</w:t>
      </w:r>
    </w:p>
    <w:p w:rsidR="00412205" w:rsidRPr="00412205" w:rsidRDefault="00412205" w:rsidP="00412205">
      <w:pPr>
        <w:rPr>
          <w:rFonts w:cstheme="minorHAnsi"/>
        </w:rPr>
      </w:pPr>
      <w:r w:rsidRPr="00412205">
        <w:rPr>
          <w:rFonts w:cstheme="minorHAnsi"/>
        </w:rPr>
        <w:t xml:space="preserve">      "Default": "Information"</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u w:val="single"/>
        </w:rPr>
      </w:pPr>
      <w:r w:rsidRPr="00412205">
        <w:rPr>
          <w:rFonts w:cstheme="minorHAnsi"/>
          <w:u w:val="single"/>
        </w:rPr>
        <w:t>Accessing config in code:</w:t>
      </w:r>
    </w:p>
    <w:p w:rsidR="00412205" w:rsidRPr="00412205" w:rsidRDefault="00412205" w:rsidP="00412205">
      <w:pPr>
        <w:rPr>
          <w:rFonts w:cstheme="minorHAnsi"/>
        </w:rPr>
      </w:pPr>
      <w:r w:rsidRPr="00412205">
        <w:rPr>
          <w:rFonts w:cstheme="minorHAnsi"/>
        </w:rPr>
        <w:t>public class MyService</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t xml:space="preserve">    private readonly string _apiKey;</w:t>
      </w:r>
    </w:p>
    <w:p w:rsidR="00412205" w:rsidRPr="00412205" w:rsidRDefault="00412205" w:rsidP="00412205">
      <w:pPr>
        <w:rPr>
          <w:rFonts w:cstheme="minorHAnsi"/>
        </w:rPr>
      </w:pPr>
    </w:p>
    <w:p w:rsidR="00412205" w:rsidRPr="00412205" w:rsidRDefault="00412205" w:rsidP="00412205">
      <w:pPr>
        <w:rPr>
          <w:rFonts w:cstheme="minorHAnsi"/>
        </w:rPr>
      </w:pPr>
      <w:r w:rsidRPr="00412205">
        <w:rPr>
          <w:rFonts w:cstheme="minorHAnsi"/>
        </w:rPr>
        <w:t xml:space="preserve">    public MyService(IConfiguration configuration)</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_apiKey = configuration["AppSettings:ApiKey"];</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u w:val="single"/>
        </w:rPr>
      </w:pPr>
    </w:p>
    <w:p w:rsidR="00412205" w:rsidRPr="00412205" w:rsidRDefault="00412205" w:rsidP="00412205">
      <w:pPr>
        <w:rPr>
          <w:rFonts w:cstheme="minorHAnsi"/>
          <w:u w:val="single"/>
        </w:rPr>
      </w:pPr>
      <w:r w:rsidRPr="00412205">
        <w:rPr>
          <w:rFonts w:cstheme="minorHAnsi"/>
          <w:u w:val="single"/>
        </w:rPr>
        <w:t xml:space="preserve"> launchSettings.json</w:t>
      </w:r>
    </w:p>
    <w:p w:rsidR="00412205" w:rsidRPr="00412205" w:rsidRDefault="00412205" w:rsidP="00412205">
      <w:pPr>
        <w:rPr>
          <w:rFonts w:cstheme="minorHAnsi"/>
        </w:rPr>
      </w:pPr>
      <w:r w:rsidRPr="00412205">
        <w:rPr>
          <w:rFonts w:cstheme="minorHAnsi"/>
        </w:rPr>
        <w:t>Location: Properties/launchSettings.json</w:t>
      </w:r>
    </w:p>
    <w:p w:rsidR="00412205" w:rsidRPr="00412205" w:rsidRDefault="00412205" w:rsidP="00412205">
      <w:pPr>
        <w:rPr>
          <w:rFonts w:cstheme="minorHAnsi"/>
        </w:rPr>
      </w:pPr>
      <w:r w:rsidRPr="00412205">
        <w:rPr>
          <w:rFonts w:cstheme="minorHAnsi"/>
        </w:rPr>
        <w:t>Purpose:</w:t>
      </w:r>
    </w:p>
    <w:p w:rsidR="00412205" w:rsidRPr="00412205" w:rsidRDefault="00412205" w:rsidP="00412205">
      <w:pPr>
        <w:numPr>
          <w:ilvl w:val="0"/>
          <w:numId w:val="13"/>
        </w:numPr>
        <w:rPr>
          <w:rFonts w:cstheme="minorHAnsi"/>
        </w:rPr>
      </w:pPr>
      <w:r w:rsidRPr="00412205">
        <w:rPr>
          <w:rFonts w:cstheme="minorHAnsi"/>
        </w:rPr>
        <w:t>Defines how the app is launched during development (not production).</w:t>
      </w:r>
    </w:p>
    <w:p w:rsidR="00412205" w:rsidRPr="00412205" w:rsidRDefault="00412205" w:rsidP="00412205">
      <w:pPr>
        <w:numPr>
          <w:ilvl w:val="0"/>
          <w:numId w:val="13"/>
        </w:numPr>
        <w:rPr>
          <w:rFonts w:cstheme="minorHAnsi"/>
        </w:rPr>
      </w:pPr>
      <w:r w:rsidRPr="00412205">
        <w:rPr>
          <w:rFonts w:cstheme="minorHAnsi"/>
        </w:rPr>
        <w:t>Sets up:</w:t>
      </w:r>
    </w:p>
    <w:p w:rsidR="00412205" w:rsidRPr="00412205" w:rsidRDefault="00412205" w:rsidP="00412205">
      <w:pPr>
        <w:numPr>
          <w:ilvl w:val="1"/>
          <w:numId w:val="13"/>
        </w:numPr>
        <w:rPr>
          <w:rFonts w:cstheme="minorHAnsi"/>
        </w:rPr>
      </w:pPr>
      <w:r w:rsidRPr="00412205">
        <w:rPr>
          <w:rFonts w:cstheme="minorHAnsi"/>
        </w:rPr>
        <w:t>Profiles (IIS Express, Project)</w:t>
      </w:r>
    </w:p>
    <w:p w:rsidR="00412205" w:rsidRPr="00412205" w:rsidRDefault="00412205" w:rsidP="00412205">
      <w:pPr>
        <w:numPr>
          <w:ilvl w:val="1"/>
          <w:numId w:val="13"/>
        </w:numPr>
        <w:rPr>
          <w:rFonts w:cstheme="minorHAnsi"/>
        </w:rPr>
      </w:pPr>
      <w:r w:rsidRPr="00412205">
        <w:rPr>
          <w:rFonts w:cstheme="minorHAnsi"/>
        </w:rPr>
        <w:lastRenderedPageBreak/>
        <w:t>URLs to launch</w:t>
      </w:r>
    </w:p>
    <w:p w:rsidR="00412205" w:rsidRPr="00412205" w:rsidRDefault="00412205" w:rsidP="00412205">
      <w:pPr>
        <w:numPr>
          <w:ilvl w:val="1"/>
          <w:numId w:val="13"/>
        </w:numPr>
        <w:rPr>
          <w:rFonts w:cstheme="minorHAnsi"/>
        </w:rPr>
      </w:pPr>
      <w:r w:rsidRPr="00412205">
        <w:rPr>
          <w:rFonts w:cstheme="minorHAnsi"/>
        </w:rPr>
        <w:t>Environment variables</w:t>
      </w:r>
    </w:p>
    <w:p w:rsidR="00412205" w:rsidRPr="00412205" w:rsidRDefault="00412205" w:rsidP="00412205">
      <w:pPr>
        <w:rPr>
          <w:rFonts w:cstheme="minorHAnsi"/>
        </w:rPr>
      </w:pPr>
      <w:r w:rsidRPr="00412205">
        <w:rPr>
          <w:rFonts w:cstheme="minorHAnsi"/>
        </w:rPr>
        <w:t>"profiles": {</w:t>
      </w:r>
    </w:p>
    <w:p w:rsidR="00412205" w:rsidRPr="00412205" w:rsidRDefault="00412205" w:rsidP="00412205">
      <w:pPr>
        <w:rPr>
          <w:rFonts w:cstheme="minorHAnsi"/>
        </w:rPr>
      </w:pPr>
      <w:r w:rsidRPr="00412205">
        <w:rPr>
          <w:rFonts w:cstheme="minorHAnsi"/>
        </w:rPr>
        <w:t xml:space="preserve">  "SimpleWebApi": {</w:t>
      </w:r>
    </w:p>
    <w:p w:rsidR="00412205" w:rsidRPr="00412205" w:rsidRDefault="00412205" w:rsidP="00412205">
      <w:pPr>
        <w:rPr>
          <w:rFonts w:cstheme="minorHAnsi"/>
        </w:rPr>
      </w:pPr>
      <w:r w:rsidRPr="00412205">
        <w:rPr>
          <w:rFonts w:cstheme="minorHAnsi"/>
        </w:rPr>
        <w:t xml:space="preserve">    "commandName": "Project",</w:t>
      </w:r>
    </w:p>
    <w:p w:rsidR="00412205" w:rsidRPr="00412205" w:rsidRDefault="00412205" w:rsidP="00412205">
      <w:pPr>
        <w:rPr>
          <w:rFonts w:cstheme="minorHAnsi"/>
        </w:rPr>
      </w:pPr>
      <w:r w:rsidRPr="00412205">
        <w:rPr>
          <w:rFonts w:cstheme="minorHAnsi"/>
        </w:rPr>
        <w:t xml:space="preserve">    "launchBrowser": true,</w:t>
      </w:r>
    </w:p>
    <w:p w:rsidR="00412205" w:rsidRPr="00412205" w:rsidRDefault="00412205" w:rsidP="00412205">
      <w:pPr>
        <w:rPr>
          <w:rFonts w:cstheme="minorHAnsi"/>
        </w:rPr>
      </w:pPr>
      <w:r w:rsidRPr="00412205">
        <w:rPr>
          <w:rFonts w:cstheme="minorHAnsi"/>
        </w:rPr>
        <w:t xml:space="preserve">    "applicationUrl": "https://localhost:5001;http://localhost:5000",</w:t>
      </w:r>
    </w:p>
    <w:p w:rsidR="00412205" w:rsidRPr="00412205" w:rsidRDefault="00412205" w:rsidP="00412205">
      <w:pPr>
        <w:rPr>
          <w:rFonts w:cstheme="minorHAnsi"/>
        </w:rPr>
      </w:pPr>
      <w:r w:rsidRPr="00412205">
        <w:rPr>
          <w:rFonts w:cstheme="minorHAnsi"/>
        </w:rPr>
        <w:t xml:space="preserve">    "environmentVariables": {</w:t>
      </w:r>
    </w:p>
    <w:p w:rsidR="00412205" w:rsidRPr="00412205" w:rsidRDefault="00412205" w:rsidP="00412205">
      <w:pPr>
        <w:rPr>
          <w:rFonts w:cstheme="minorHAnsi"/>
        </w:rPr>
      </w:pPr>
      <w:r w:rsidRPr="00412205">
        <w:rPr>
          <w:rFonts w:cstheme="minorHAnsi"/>
        </w:rPr>
        <w:t xml:space="preserve">      "ASPNETCORE_ENVIRONMENT": "Development"</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t>Legacy: ASP.NET Web API in .NET Framework 4.5</w:t>
      </w:r>
    </w:p>
    <w:p w:rsidR="00412205" w:rsidRPr="00412205" w:rsidRDefault="00412205" w:rsidP="00412205">
      <w:pPr>
        <w:rPr>
          <w:rFonts w:cstheme="minorHAnsi"/>
        </w:rPr>
      </w:pPr>
      <w:r w:rsidRPr="00412205">
        <w:rPr>
          <w:rFonts w:cstheme="minorHAnsi"/>
        </w:rPr>
        <w:t>Before .NET Core, configuration was done differently.</w:t>
      </w:r>
    </w:p>
    <w:p w:rsidR="00412205" w:rsidRPr="00412205" w:rsidRDefault="00412205" w:rsidP="00412205">
      <w:pPr>
        <w:rPr>
          <w:rFonts w:cstheme="minorHAnsi"/>
        </w:rPr>
      </w:pPr>
    </w:p>
    <w:p w:rsidR="00412205" w:rsidRPr="00412205" w:rsidRDefault="00412205" w:rsidP="00412205">
      <w:pPr>
        <w:rPr>
          <w:rFonts w:cstheme="minorHAnsi"/>
          <w:u w:val="single"/>
        </w:rPr>
      </w:pPr>
      <w:r w:rsidRPr="00412205">
        <w:rPr>
          <w:rFonts w:cstheme="minorHAnsi"/>
          <w:u w:val="single"/>
        </w:rPr>
        <w:t>WebApiConfig.cs</w:t>
      </w:r>
    </w:p>
    <w:p w:rsidR="00412205" w:rsidRPr="00412205" w:rsidRDefault="00412205" w:rsidP="00412205">
      <w:pPr>
        <w:rPr>
          <w:rFonts w:cstheme="minorHAnsi"/>
        </w:rPr>
      </w:pPr>
      <w:r w:rsidRPr="00412205">
        <w:rPr>
          <w:rFonts w:cstheme="minorHAnsi"/>
        </w:rPr>
        <w:t>Purpose:</w:t>
      </w:r>
    </w:p>
    <w:p w:rsidR="00412205" w:rsidRPr="00412205" w:rsidRDefault="00412205" w:rsidP="00412205">
      <w:pPr>
        <w:numPr>
          <w:ilvl w:val="0"/>
          <w:numId w:val="14"/>
        </w:numPr>
        <w:rPr>
          <w:rFonts w:cstheme="minorHAnsi"/>
        </w:rPr>
      </w:pPr>
      <w:r w:rsidRPr="00412205">
        <w:rPr>
          <w:rFonts w:cstheme="minorHAnsi"/>
        </w:rPr>
        <w:t>Used to define routing rules for Web API.</w:t>
      </w:r>
    </w:p>
    <w:p w:rsidR="00412205" w:rsidRPr="00412205" w:rsidRDefault="00412205" w:rsidP="00412205">
      <w:pPr>
        <w:rPr>
          <w:rFonts w:cstheme="minorHAnsi"/>
        </w:rPr>
      </w:pPr>
      <w:r w:rsidRPr="00412205">
        <w:rPr>
          <w:rFonts w:cstheme="minorHAnsi"/>
        </w:rPr>
        <w:t>Location: App_Start/WebApiConfig.cs</w:t>
      </w:r>
    </w:p>
    <w:p w:rsidR="00412205" w:rsidRPr="00412205" w:rsidRDefault="00412205" w:rsidP="00412205">
      <w:pPr>
        <w:rPr>
          <w:rFonts w:cstheme="minorHAnsi"/>
        </w:rPr>
      </w:pPr>
      <w:r w:rsidRPr="00412205">
        <w:rPr>
          <w:rFonts w:cstheme="minorHAnsi"/>
        </w:rPr>
        <w:t>public static class WebApiConfig</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t xml:space="preserve">    public static void Register(HttpConfiguration config)</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 Define default route for API</w:t>
      </w:r>
    </w:p>
    <w:p w:rsidR="00412205" w:rsidRPr="00412205" w:rsidRDefault="00412205" w:rsidP="00412205">
      <w:pPr>
        <w:rPr>
          <w:rFonts w:cstheme="minorHAnsi"/>
        </w:rPr>
      </w:pPr>
      <w:r w:rsidRPr="00412205">
        <w:rPr>
          <w:rFonts w:cstheme="minorHAnsi"/>
        </w:rPr>
        <w:t xml:space="preserve">        config.Routes.MapHttpRoute(</w:t>
      </w:r>
    </w:p>
    <w:p w:rsidR="00412205" w:rsidRPr="00412205" w:rsidRDefault="00412205" w:rsidP="00412205">
      <w:pPr>
        <w:rPr>
          <w:rFonts w:cstheme="minorHAnsi"/>
        </w:rPr>
      </w:pPr>
      <w:r w:rsidRPr="00412205">
        <w:rPr>
          <w:rFonts w:cstheme="minorHAnsi"/>
        </w:rPr>
        <w:t xml:space="preserve">            name: "DefaultApi",</w:t>
      </w:r>
    </w:p>
    <w:p w:rsidR="00412205" w:rsidRPr="00412205" w:rsidRDefault="00412205" w:rsidP="00412205">
      <w:pPr>
        <w:rPr>
          <w:rFonts w:cstheme="minorHAnsi"/>
        </w:rPr>
      </w:pPr>
      <w:r w:rsidRPr="00412205">
        <w:rPr>
          <w:rFonts w:cstheme="minorHAnsi"/>
        </w:rPr>
        <w:t xml:space="preserve">            routeTemplate: "api/{controller}/{id}",</w:t>
      </w:r>
    </w:p>
    <w:p w:rsidR="00412205" w:rsidRPr="00412205" w:rsidRDefault="00412205" w:rsidP="00412205">
      <w:pPr>
        <w:rPr>
          <w:rFonts w:cstheme="minorHAnsi"/>
        </w:rPr>
      </w:pPr>
      <w:r w:rsidRPr="00412205">
        <w:rPr>
          <w:rFonts w:cstheme="minorHAnsi"/>
        </w:rPr>
        <w:t xml:space="preserve">            defaults: new { id = RouteParameter.Optional }</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p>
    <w:p w:rsidR="00412205" w:rsidRPr="00412205" w:rsidRDefault="00412205" w:rsidP="00412205">
      <w:pPr>
        <w:rPr>
          <w:rFonts w:cstheme="minorHAnsi"/>
        </w:rPr>
      </w:pPr>
      <w:r w:rsidRPr="00412205">
        <w:rPr>
          <w:rFonts w:cstheme="minorHAnsi"/>
        </w:rPr>
        <w:t xml:space="preserve">        config.Formatters.Remove(config.Formatters.XmlFormatter); // Return JSON only</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t>This file is registered in Global.asax.cs during app startup:</w:t>
      </w:r>
    </w:p>
    <w:p w:rsidR="00412205" w:rsidRPr="00412205" w:rsidRDefault="00412205" w:rsidP="00412205">
      <w:pPr>
        <w:rPr>
          <w:rFonts w:cstheme="minorHAnsi"/>
        </w:rPr>
      </w:pPr>
      <w:r w:rsidRPr="00412205">
        <w:rPr>
          <w:rFonts w:cstheme="minorHAnsi"/>
        </w:rPr>
        <w:t>protected void Application_Start()</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t xml:space="preserve">    GlobalConfiguration.Configure(WebApiConfig.Register);</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p>
    <w:p w:rsidR="00412205" w:rsidRPr="00412205" w:rsidRDefault="00412205" w:rsidP="00412205">
      <w:pPr>
        <w:rPr>
          <w:rFonts w:cstheme="minorHAnsi"/>
          <w:u w:val="single"/>
        </w:rPr>
      </w:pPr>
      <w:r w:rsidRPr="00412205">
        <w:rPr>
          <w:rFonts w:cstheme="minorHAnsi"/>
        </w:rPr>
        <w:t xml:space="preserve"> </w:t>
      </w:r>
      <w:r w:rsidRPr="00412205">
        <w:rPr>
          <w:rFonts w:cstheme="minorHAnsi"/>
          <w:u w:val="single"/>
        </w:rPr>
        <w:t>RouteConfig.cs</w:t>
      </w:r>
    </w:p>
    <w:p w:rsidR="00412205" w:rsidRPr="00412205" w:rsidRDefault="00412205" w:rsidP="00412205">
      <w:pPr>
        <w:rPr>
          <w:rFonts w:cstheme="minorHAnsi"/>
        </w:rPr>
      </w:pPr>
      <w:r w:rsidRPr="00412205">
        <w:rPr>
          <w:rFonts w:cstheme="minorHAnsi"/>
        </w:rPr>
        <w:t>Purpose:</w:t>
      </w:r>
    </w:p>
    <w:p w:rsidR="00412205" w:rsidRPr="00412205" w:rsidRDefault="00412205" w:rsidP="00412205">
      <w:pPr>
        <w:numPr>
          <w:ilvl w:val="0"/>
          <w:numId w:val="15"/>
        </w:numPr>
        <w:rPr>
          <w:rFonts w:cstheme="minorHAnsi"/>
        </w:rPr>
      </w:pPr>
      <w:r w:rsidRPr="00412205">
        <w:rPr>
          <w:rFonts w:cstheme="minorHAnsi"/>
        </w:rPr>
        <w:t>Handles routing for MVC (not Web API).</w:t>
      </w:r>
    </w:p>
    <w:p w:rsidR="00412205" w:rsidRPr="00412205" w:rsidRDefault="00412205" w:rsidP="00412205">
      <w:pPr>
        <w:numPr>
          <w:ilvl w:val="0"/>
          <w:numId w:val="15"/>
        </w:numPr>
        <w:rPr>
          <w:rFonts w:cstheme="minorHAnsi"/>
        </w:rPr>
      </w:pPr>
      <w:r w:rsidRPr="00412205">
        <w:rPr>
          <w:rFonts w:cstheme="minorHAnsi"/>
        </w:rPr>
        <w:t>Located in App_Start/RouteConfig.cs</w:t>
      </w:r>
    </w:p>
    <w:p w:rsidR="00D45ADF" w:rsidRPr="00D45ADF" w:rsidRDefault="00D45ADF" w:rsidP="00412205">
      <w:pPr>
        <w:rPr>
          <w:rFonts w:cstheme="minorHAnsi"/>
          <w:u w:val="single"/>
        </w:rPr>
      </w:pPr>
      <w:r w:rsidRPr="00D45ADF">
        <w:rPr>
          <w:rFonts w:cstheme="minorHAnsi"/>
          <w:u w:val="single"/>
        </w:rPr>
        <w:t>Sample Code:</w:t>
      </w:r>
    </w:p>
    <w:p w:rsidR="00412205" w:rsidRPr="00412205" w:rsidRDefault="00412205" w:rsidP="00412205">
      <w:pPr>
        <w:rPr>
          <w:rFonts w:cstheme="minorHAnsi"/>
        </w:rPr>
      </w:pPr>
      <w:r w:rsidRPr="00412205">
        <w:rPr>
          <w:rFonts w:cstheme="minorHAnsi"/>
        </w:rPr>
        <w:t>public class RouteConfig</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r w:rsidRPr="00412205">
        <w:rPr>
          <w:rFonts w:cstheme="minorHAnsi"/>
        </w:rPr>
        <w:t xml:space="preserve">    public static void RegisterRoutes(RouteCollection routes)</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routes.IgnoreRoute("{resource}.axd/{*pathInfo}");</w:t>
      </w:r>
    </w:p>
    <w:p w:rsidR="00412205" w:rsidRPr="00412205" w:rsidRDefault="00412205" w:rsidP="00412205">
      <w:pPr>
        <w:rPr>
          <w:rFonts w:cstheme="minorHAnsi"/>
        </w:rPr>
      </w:pPr>
    </w:p>
    <w:p w:rsidR="00412205" w:rsidRPr="00412205" w:rsidRDefault="00412205" w:rsidP="00412205">
      <w:pPr>
        <w:rPr>
          <w:rFonts w:cstheme="minorHAnsi"/>
        </w:rPr>
      </w:pPr>
      <w:r w:rsidRPr="00412205">
        <w:rPr>
          <w:rFonts w:cstheme="minorHAnsi"/>
        </w:rPr>
        <w:t xml:space="preserve">        routes.MapRoute(</w:t>
      </w:r>
    </w:p>
    <w:p w:rsidR="00412205" w:rsidRPr="00412205" w:rsidRDefault="00412205" w:rsidP="00412205">
      <w:pPr>
        <w:rPr>
          <w:rFonts w:cstheme="minorHAnsi"/>
        </w:rPr>
      </w:pPr>
      <w:r w:rsidRPr="00412205">
        <w:rPr>
          <w:rFonts w:cstheme="minorHAnsi"/>
        </w:rPr>
        <w:t xml:space="preserve">            name: "Default",</w:t>
      </w:r>
    </w:p>
    <w:p w:rsidR="00412205" w:rsidRPr="00412205" w:rsidRDefault="00412205" w:rsidP="00412205">
      <w:pPr>
        <w:rPr>
          <w:rFonts w:cstheme="minorHAnsi"/>
        </w:rPr>
      </w:pPr>
      <w:r w:rsidRPr="00412205">
        <w:rPr>
          <w:rFonts w:cstheme="minorHAnsi"/>
        </w:rPr>
        <w:t xml:space="preserve">            url: "{controller}/{action}/{id}",</w:t>
      </w:r>
    </w:p>
    <w:p w:rsidR="00412205" w:rsidRPr="00412205" w:rsidRDefault="00412205" w:rsidP="00412205">
      <w:pPr>
        <w:rPr>
          <w:rFonts w:cstheme="minorHAnsi"/>
        </w:rPr>
      </w:pPr>
      <w:r w:rsidRPr="00412205">
        <w:rPr>
          <w:rFonts w:cstheme="minorHAnsi"/>
        </w:rPr>
        <w:t xml:space="preserve">            defaults: new { controller = "Home", action = "Index", id = UrlParameter.Optional }</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 xml:space="preserve">    }</w:t>
      </w:r>
    </w:p>
    <w:p w:rsidR="00412205" w:rsidRPr="00412205" w:rsidRDefault="00412205" w:rsidP="00412205">
      <w:pPr>
        <w:rPr>
          <w:rFonts w:cstheme="minorHAnsi"/>
        </w:rPr>
      </w:pPr>
      <w:r w:rsidRPr="00412205">
        <w:rPr>
          <w:rFonts w:cstheme="minorHAnsi"/>
        </w:rPr>
        <w:t>}</w:t>
      </w:r>
    </w:p>
    <w:p w:rsidR="00412205" w:rsidRPr="00412205" w:rsidRDefault="00412205" w:rsidP="00412205">
      <w:pPr>
        <w:rPr>
          <w:rFonts w:cstheme="minorHAnsi"/>
        </w:rPr>
      </w:pPr>
    </w:p>
    <w:p w:rsidR="00412205" w:rsidRPr="00412205" w:rsidRDefault="00412205" w:rsidP="00412205">
      <w:pPr>
        <w:rPr>
          <w:rFonts w:cstheme="minorHAnsi"/>
          <w:u w:val="single"/>
        </w:rPr>
      </w:pPr>
      <w:r w:rsidRPr="00412205">
        <w:rPr>
          <w:rFonts w:cstheme="minorHAnsi"/>
          <w:u w:val="single"/>
        </w:rPr>
        <w:lastRenderedPageBreak/>
        <w:t xml:space="preserve"> Web.config</w:t>
      </w:r>
    </w:p>
    <w:p w:rsidR="00412205" w:rsidRPr="00412205" w:rsidRDefault="00412205" w:rsidP="00412205">
      <w:pPr>
        <w:rPr>
          <w:rFonts w:cstheme="minorHAnsi"/>
        </w:rPr>
      </w:pPr>
      <w:r w:rsidRPr="00412205">
        <w:rPr>
          <w:rFonts w:cstheme="minorHAnsi"/>
        </w:rPr>
        <w:t>Purpose:</w:t>
      </w:r>
    </w:p>
    <w:p w:rsidR="00412205" w:rsidRPr="00412205" w:rsidRDefault="00412205" w:rsidP="00412205">
      <w:pPr>
        <w:numPr>
          <w:ilvl w:val="0"/>
          <w:numId w:val="16"/>
        </w:numPr>
        <w:rPr>
          <w:rFonts w:cstheme="minorHAnsi"/>
        </w:rPr>
      </w:pPr>
      <w:r w:rsidRPr="00412205">
        <w:rPr>
          <w:rFonts w:cstheme="minorHAnsi"/>
        </w:rPr>
        <w:t>XML-based configuration file for .NET Framework apps.</w:t>
      </w:r>
    </w:p>
    <w:p w:rsidR="00412205" w:rsidRPr="00412205" w:rsidRDefault="00412205" w:rsidP="00412205">
      <w:pPr>
        <w:numPr>
          <w:ilvl w:val="0"/>
          <w:numId w:val="16"/>
        </w:numPr>
        <w:rPr>
          <w:rFonts w:cstheme="minorHAnsi"/>
        </w:rPr>
      </w:pPr>
      <w:r w:rsidRPr="00412205">
        <w:rPr>
          <w:rFonts w:cstheme="minorHAnsi"/>
        </w:rPr>
        <w:t>Stores:</w:t>
      </w:r>
    </w:p>
    <w:p w:rsidR="00412205" w:rsidRPr="00412205" w:rsidRDefault="00412205" w:rsidP="00412205">
      <w:pPr>
        <w:numPr>
          <w:ilvl w:val="1"/>
          <w:numId w:val="16"/>
        </w:numPr>
        <w:rPr>
          <w:rFonts w:cstheme="minorHAnsi"/>
        </w:rPr>
      </w:pPr>
      <w:r w:rsidRPr="00412205">
        <w:rPr>
          <w:rFonts w:cstheme="minorHAnsi"/>
        </w:rPr>
        <w:t>App settings</w:t>
      </w:r>
    </w:p>
    <w:p w:rsidR="00412205" w:rsidRPr="00412205" w:rsidRDefault="00412205" w:rsidP="00412205">
      <w:pPr>
        <w:numPr>
          <w:ilvl w:val="1"/>
          <w:numId w:val="16"/>
        </w:numPr>
        <w:rPr>
          <w:rFonts w:cstheme="minorHAnsi"/>
        </w:rPr>
      </w:pPr>
      <w:r w:rsidRPr="00412205">
        <w:rPr>
          <w:rFonts w:cstheme="minorHAnsi"/>
        </w:rPr>
        <w:t>Connection strings</w:t>
      </w:r>
    </w:p>
    <w:p w:rsidR="00D45ADF" w:rsidRDefault="00412205" w:rsidP="00D45ADF">
      <w:pPr>
        <w:numPr>
          <w:ilvl w:val="1"/>
          <w:numId w:val="16"/>
        </w:numPr>
        <w:rPr>
          <w:rFonts w:cstheme="minorHAnsi"/>
        </w:rPr>
      </w:pPr>
      <w:r w:rsidRPr="00412205">
        <w:rPr>
          <w:rFonts w:cstheme="minorHAnsi"/>
        </w:rPr>
        <w:t>Compilation/debug settings</w:t>
      </w:r>
    </w:p>
    <w:p w:rsidR="00D45ADF" w:rsidRPr="00412205" w:rsidRDefault="00D45ADF" w:rsidP="00D45ADF">
      <w:pPr>
        <w:rPr>
          <w:rFonts w:cstheme="minorHAnsi"/>
          <w:u w:val="single"/>
        </w:rPr>
      </w:pPr>
      <w:r w:rsidRPr="00D45ADF">
        <w:rPr>
          <w:rFonts w:cstheme="minorHAnsi"/>
          <w:u w:val="single"/>
        </w:rPr>
        <w:t>Sample code:</w:t>
      </w:r>
    </w:p>
    <w:p w:rsidR="00412205" w:rsidRPr="00412205" w:rsidRDefault="00412205" w:rsidP="00412205">
      <w:pPr>
        <w:rPr>
          <w:rFonts w:cstheme="minorHAnsi"/>
        </w:rPr>
      </w:pPr>
      <w:r w:rsidRPr="00412205">
        <w:rPr>
          <w:rFonts w:cstheme="minorHAnsi"/>
        </w:rPr>
        <w:t>&lt;configuration&gt;</w:t>
      </w:r>
    </w:p>
    <w:p w:rsidR="00412205" w:rsidRPr="00412205" w:rsidRDefault="00412205" w:rsidP="00412205">
      <w:pPr>
        <w:rPr>
          <w:rFonts w:cstheme="minorHAnsi"/>
        </w:rPr>
      </w:pPr>
      <w:r w:rsidRPr="00412205">
        <w:rPr>
          <w:rFonts w:cstheme="minorHAnsi"/>
        </w:rPr>
        <w:t xml:space="preserve">  &lt;appSettings&gt;</w:t>
      </w:r>
    </w:p>
    <w:p w:rsidR="00412205" w:rsidRPr="00412205" w:rsidRDefault="00412205" w:rsidP="00412205">
      <w:pPr>
        <w:rPr>
          <w:rFonts w:cstheme="minorHAnsi"/>
        </w:rPr>
      </w:pPr>
      <w:r w:rsidRPr="00412205">
        <w:rPr>
          <w:rFonts w:cstheme="minorHAnsi"/>
        </w:rPr>
        <w:t xml:space="preserve">    &lt;add key="ApiKey" value="123456"/&gt;</w:t>
      </w:r>
    </w:p>
    <w:p w:rsidR="00412205" w:rsidRPr="00412205" w:rsidRDefault="00412205" w:rsidP="00412205">
      <w:pPr>
        <w:rPr>
          <w:rFonts w:cstheme="minorHAnsi"/>
        </w:rPr>
      </w:pPr>
      <w:r w:rsidRPr="00412205">
        <w:rPr>
          <w:rFonts w:cstheme="minorHAnsi"/>
        </w:rPr>
        <w:t xml:space="preserve">  &lt;/appSettings&gt;</w:t>
      </w:r>
    </w:p>
    <w:p w:rsidR="00412205" w:rsidRPr="00412205" w:rsidRDefault="00412205" w:rsidP="00412205">
      <w:pPr>
        <w:rPr>
          <w:rFonts w:cstheme="minorHAnsi"/>
        </w:rPr>
      </w:pPr>
    </w:p>
    <w:p w:rsidR="00412205" w:rsidRPr="00412205" w:rsidRDefault="00412205" w:rsidP="00412205">
      <w:pPr>
        <w:rPr>
          <w:rFonts w:cstheme="minorHAnsi"/>
        </w:rPr>
      </w:pPr>
      <w:r w:rsidRPr="00412205">
        <w:rPr>
          <w:rFonts w:cstheme="minorHAnsi"/>
        </w:rPr>
        <w:t xml:space="preserve">  &lt;connectionStrings&gt;</w:t>
      </w:r>
    </w:p>
    <w:p w:rsidR="00412205" w:rsidRPr="00412205" w:rsidRDefault="00412205" w:rsidP="00412205">
      <w:pPr>
        <w:rPr>
          <w:rFonts w:cstheme="minorHAnsi"/>
        </w:rPr>
      </w:pPr>
      <w:r w:rsidRPr="00412205">
        <w:rPr>
          <w:rFonts w:cstheme="minorHAnsi"/>
        </w:rPr>
        <w:t xml:space="preserve">    &lt;add name="DefaultConnection" connectionString="..." providerName="System.Data.SqlClient"/&gt;</w:t>
      </w:r>
    </w:p>
    <w:p w:rsidR="00412205" w:rsidRPr="00412205" w:rsidRDefault="00412205" w:rsidP="00412205">
      <w:pPr>
        <w:rPr>
          <w:rFonts w:cstheme="minorHAnsi"/>
        </w:rPr>
      </w:pPr>
      <w:r w:rsidRPr="00412205">
        <w:rPr>
          <w:rFonts w:cstheme="minorHAnsi"/>
        </w:rPr>
        <w:t xml:space="preserve">  &lt;/connectionStrings&gt;</w:t>
      </w:r>
    </w:p>
    <w:p w:rsidR="00412205" w:rsidRPr="00412205" w:rsidRDefault="00412205" w:rsidP="00412205">
      <w:pPr>
        <w:rPr>
          <w:rFonts w:cstheme="minorHAnsi"/>
        </w:rPr>
      </w:pPr>
      <w:r w:rsidRPr="00412205">
        <w:rPr>
          <w:rFonts w:cstheme="minorHAnsi"/>
        </w:rPr>
        <w:t>&lt;/configuration&gt;</w:t>
      </w:r>
    </w:p>
    <w:p w:rsidR="00412205" w:rsidRPr="00412205" w:rsidRDefault="00412205" w:rsidP="00412205">
      <w:pPr>
        <w:rPr>
          <w:rFonts w:cstheme="minorHAnsi"/>
          <w:u w:val="single"/>
        </w:rPr>
      </w:pPr>
      <w:r w:rsidRPr="00412205">
        <w:rPr>
          <w:rFonts w:cstheme="minorHAnsi"/>
          <w:u w:val="single"/>
        </w:rPr>
        <w:t>Access:</w:t>
      </w:r>
    </w:p>
    <w:p w:rsidR="00412205" w:rsidRPr="00412205" w:rsidRDefault="00412205" w:rsidP="00412205">
      <w:pPr>
        <w:rPr>
          <w:rFonts w:cstheme="minorHAnsi"/>
        </w:rPr>
      </w:pPr>
      <w:r w:rsidRPr="00412205">
        <w:rPr>
          <w:rFonts w:cstheme="minorHAnsi"/>
        </w:rPr>
        <w:t>string key = ConfigurationManager.AppSettings["ApiKey"];</w:t>
      </w:r>
    </w:p>
    <w:p w:rsidR="00412205" w:rsidRPr="00412205" w:rsidRDefault="00412205" w:rsidP="00197382">
      <w:pPr>
        <w:rPr>
          <w:rFonts w:cstheme="minorHAnsi"/>
          <w:b/>
          <w:bCs/>
        </w:rPr>
      </w:pPr>
    </w:p>
    <w:p w:rsidR="00197382" w:rsidRPr="00412205" w:rsidRDefault="00197382" w:rsidP="00197382">
      <w:pPr>
        <w:pStyle w:val="ListParagraph"/>
        <w:numPr>
          <w:ilvl w:val="0"/>
          <w:numId w:val="2"/>
        </w:numPr>
        <w:rPr>
          <w:rFonts w:cstheme="minorHAnsi"/>
          <w:b/>
        </w:rPr>
      </w:pPr>
      <w:r w:rsidRPr="00412205">
        <w:rPr>
          <w:rFonts w:cstheme="minorHAnsi"/>
          <w:b/>
        </w:rPr>
        <w:t>First Web Api using .Net core</w:t>
      </w:r>
    </w:p>
    <w:p w:rsidR="00197382" w:rsidRPr="00412205" w:rsidRDefault="00197382" w:rsidP="00197382">
      <w:pPr>
        <w:pStyle w:val="ListParagraph"/>
        <w:rPr>
          <w:rFonts w:cstheme="minorHAnsi"/>
        </w:rPr>
      </w:pPr>
      <w:r w:rsidRPr="00412205">
        <w:rPr>
          <w:rFonts w:cstheme="minorHAnsi"/>
        </w:rPr>
        <w:t>Create a .Net core web application with API template. Use the option to create controller with Read Write permissions. Notice the ValuesController creation with Action methods corresponding to the Action verbs.</w:t>
      </w:r>
    </w:p>
    <w:p w:rsidR="00197382" w:rsidRDefault="00197382" w:rsidP="00894008">
      <w:pPr>
        <w:ind w:left="720"/>
        <w:rPr>
          <w:rFonts w:cstheme="minorHAnsi"/>
        </w:rPr>
      </w:pPr>
      <w:r w:rsidRPr="00412205">
        <w:rPr>
          <w:rFonts w:cstheme="minorHAnsi"/>
        </w:rPr>
        <w:t>On creation of the Web API, execute the application and check if the GET action method result is returned as expecte</w:t>
      </w:r>
      <w:r w:rsidR="00894008">
        <w:rPr>
          <w:rFonts w:cstheme="minorHAnsi"/>
        </w:rPr>
        <w:t>d</w:t>
      </w:r>
      <w:r w:rsidRPr="00412205">
        <w:rPr>
          <w:rFonts w:cstheme="minorHAnsi"/>
        </w:rPr>
        <w:t>.</w:t>
      </w:r>
    </w:p>
    <w:p w:rsidR="00894008" w:rsidRDefault="00894008" w:rsidP="00894008">
      <w:pPr>
        <w:rPr>
          <w:rFonts w:cstheme="minorHAnsi"/>
          <w:b/>
          <w:bCs/>
        </w:rPr>
      </w:pPr>
      <w:r>
        <w:rPr>
          <w:rFonts w:cstheme="minorHAnsi"/>
          <w:b/>
          <w:bCs/>
        </w:rPr>
        <w:t>Code :</w:t>
      </w:r>
    </w:p>
    <w:p w:rsidR="00894008" w:rsidRDefault="00894008" w:rsidP="00894008">
      <w:pPr>
        <w:rPr>
          <w:rFonts w:cstheme="minorHAnsi"/>
        </w:rPr>
      </w:pPr>
      <w:r>
        <w:rPr>
          <w:rFonts w:cstheme="minorHAnsi"/>
        </w:rPr>
        <w:t>Values Controller:</w:t>
      </w:r>
    </w:p>
    <w:p w:rsidR="00894008" w:rsidRPr="00894008" w:rsidRDefault="00894008" w:rsidP="00894008">
      <w:pPr>
        <w:rPr>
          <w:rFonts w:cstheme="minorHAnsi"/>
        </w:rPr>
      </w:pPr>
      <w:r w:rsidRPr="00894008">
        <w:rPr>
          <w:rFonts w:cstheme="minorHAnsi"/>
        </w:rPr>
        <w:t>using Microsoft.AspNetCore.Mvc;</w:t>
      </w:r>
    </w:p>
    <w:p w:rsidR="00894008" w:rsidRPr="00894008" w:rsidRDefault="00894008" w:rsidP="00894008">
      <w:pPr>
        <w:rPr>
          <w:rFonts w:cstheme="minorHAnsi"/>
        </w:rPr>
      </w:pPr>
      <w:r w:rsidRPr="00894008">
        <w:rPr>
          <w:rFonts w:cstheme="minorHAnsi"/>
        </w:rPr>
        <w:t>using System.Collections.Generic;</w:t>
      </w:r>
    </w:p>
    <w:p w:rsidR="00894008" w:rsidRPr="00894008" w:rsidRDefault="00894008" w:rsidP="00894008">
      <w:pPr>
        <w:rPr>
          <w:rFonts w:cstheme="minorHAnsi"/>
        </w:rPr>
      </w:pPr>
    </w:p>
    <w:p w:rsidR="00894008" w:rsidRPr="00894008" w:rsidRDefault="00894008" w:rsidP="00894008">
      <w:pPr>
        <w:rPr>
          <w:rFonts w:cstheme="minorHAnsi"/>
        </w:rPr>
      </w:pPr>
      <w:r w:rsidRPr="00894008">
        <w:rPr>
          <w:rFonts w:cstheme="minorHAnsi"/>
        </w:rPr>
        <w:t>namespace FirstWebApiDemo.Controllers</w:t>
      </w:r>
    </w:p>
    <w:p w:rsidR="00894008" w:rsidRPr="00894008" w:rsidRDefault="00894008" w:rsidP="00894008">
      <w:pPr>
        <w:rPr>
          <w:rFonts w:cstheme="minorHAnsi"/>
        </w:rPr>
      </w:pPr>
      <w:r w:rsidRPr="00894008">
        <w:rPr>
          <w:rFonts w:cstheme="minorHAnsi"/>
        </w:rPr>
        <w:t>{</w:t>
      </w:r>
    </w:p>
    <w:p w:rsidR="00894008" w:rsidRPr="00894008" w:rsidRDefault="00894008" w:rsidP="00894008">
      <w:pPr>
        <w:rPr>
          <w:rFonts w:cstheme="minorHAnsi"/>
        </w:rPr>
      </w:pPr>
      <w:r w:rsidRPr="00894008">
        <w:rPr>
          <w:rFonts w:cstheme="minorHAnsi"/>
        </w:rPr>
        <w:t xml:space="preserve">    [Route("api/[controller]")]</w:t>
      </w:r>
    </w:p>
    <w:p w:rsidR="00894008" w:rsidRPr="00894008" w:rsidRDefault="00894008" w:rsidP="00894008">
      <w:pPr>
        <w:rPr>
          <w:rFonts w:cstheme="minorHAnsi"/>
        </w:rPr>
      </w:pPr>
      <w:r w:rsidRPr="00894008">
        <w:rPr>
          <w:rFonts w:cstheme="minorHAnsi"/>
        </w:rPr>
        <w:t xml:space="preserve">    [ApiController]</w:t>
      </w:r>
    </w:p>
    <w:p w:rsidR="00894008" w:rsidRPr="00894008" w:rsidRDefault="00894008" w:rsidP="00894008">
      <w:pPr>
        <w:rPr>
          <w:rFonts w:cstheme="minorHAnsi"/>
        </w:rPr>
      </w:pPr>
      <w:r w:rsidRPr="00894008">
        <w:rPr>
          <w:rFonts w:cstheme="minorHAnsi"/>
        </w:rPr>
        <w:t xml:space="preserve">    public class ValuesController : ControllerBase</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r w:rsidRPr="00894008">
        <w:rPr>
          <w:rFonts w:cstheme="minorHAnsi"/>
        </w:rPr>
        <w:t xml:space="preserve">        private static List&lt;string&gt; _values = new List&lt;string&gt; { "value1", "value2" };</w:t>
      </w:r>
    </w:p>
    <w:p w:rsidR="00894008" w:rsidRPr="00894008" w:rsidRDefault="00894008" w:rsidP="00894008">
      <w:pPr>
        <w:rPr>
          <w:rFonts w:cstheme="minorHAnsi"/>
        </w:rPr>
      </w:pPr>
    </w:p>
    <w:p w:rsidR="00894008" w:rsidRPr="00894008" w:rsidRDefault="00894008" w:rsidP="00894008">
      <w:pPr>
        <w:rPr>
          <w:rFonts w:cstheme="minorHAnsi"/>
        </w:rPr>
      </w:pPr>
      <w:r w:rsidRPr="00894008">
        <w:rPr>
          <w:rFonts w:cstheme="minorHAnsi"/>
        </w:rPr>
        <w:t xml:space="preserve">        [HttpGet]</w:t>
      </w:r>
    </w:p>
    <w:p w:rsidR="00894008" w:rsidRPr="00894008" w:rsidRDefault="00894008" w:rsidP="00894008">
      <w:pPr>
        <w:rPr>
          <w:rFonts w:cstheme="minorHAnsi"/>
        </w:rPr>
      </w:pPr>
      <w:r w:rsidRPr="00894008">
        <w:rPr>
          <w:rFonts w:cstheme="minorHAnsi"/>
        </w:rPr>
        <w:t xml:space="preserve">        public ActionResult&lt;IEnumerable&lt;string&gt;&gt; Get()</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r w:rsidRPr="00894008">
        <w:rPr>
          <w:rFonts w:cstheme="minorHAnsi"/>
        </w:rPr>
        <w:t xml:space="preserve">            return _values;</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p>
    <w:p w:rsidR="00894008" w:rsidRPr="00894008" w:rsidRDefault="00894008" w:rsidP="00894008">
      <w:pPr>
        <w:rPr>
          <w:rFonts w:cstheme="minorHAnsi"/>
        </w:rPr>
      </w:pPr>
      <w:r w:rsidRPr="00894008">
        <w:rPr>
          <w:rFonts w:cstheme="minorHAnsi"/>
        </w:rPr>
        <w:t xml:space="preserve">        [HttpGet("{id}")]</w:t>
      </w:r>
    </w:p>
    <w:p w:rsidR="00894008" w:rsidRPr="00894008" w:rsidRDefault="00894008" w:rsidP="00894008">
      <w:pPr>
        <w:rPr>
          <w:rFonts w:cstheme="minorHAnsi"/>
        </w:rPr>
      </w:pPr>
      <w:r w:rsidRPr="00894008">
        <w:rPr>
          <w:rFonts w:cstheme="minorHAnsi"/>
        </w:rPr>
        <w:t xml:space="preserve">        public ActionResult&lt;string&gt; Get(int id)</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r w:rsidRPr="00894008">
        <w:rPr>
          <w:rFonts w:cstheme="minorHAnsi"/>
        </w:rPr>
        <w:t xml:space="preserve">            if (id &lt; 0 || id &gt;= _values.Count)</w:t>
      </w:r>
    </w:p>
    <w:p w:rsidR="00894008" w:rsidRPr="00894008" w:rsidRDefault="00894008" w:rsidP="00894008">
      <w:pPr>
        <w:rPr>
          <w:rFonts w:cstheme="minorHAnsi"/>
        </w:rPr>
      </w:pPr>
      <w:r w:rsidRPr="00894008">
        <w:rPr>
          <w:rFonts w:cstheme="minorHAnsi"/>
        </w:rPr>
        <w:t xml:space="preserve">                return NotFound();</w:t>
      </w:r>
    </w:p>
    <w:p w:rsidR="00894008" w:rsidRPr="00894008" w:rsidRDefault="00894008" w:rsidP="00894008">
      <w:pPr>
        <w:rPr>
          <w:rFonts w:cstheme="minorHAnsi"/>
        </w:rPr>
      </w:pPr>
      <w:r w:rsidRPr="00894008">
        <w:rPr>
          <w:rFonts w:cstheme="minorHAnsi"/>
        </w:rPr>
        <w:t xml:space="preserve">            return _values[id];</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p>
    <w:p w:rsidR="00894008" w:rsidRPr="00894008" w:rsidRDefault="00894008" w:rsidP="00894008">
      <w:pPr>
        <w:rPr>
          <w:rFonts w:cstheme="minorHAnsi"/>
        </w:rPr>
      </w:pPr>
      <w:r w:rsidRPr="00894008">
        <w:rPr>
          <w:rFonts w:cstheme="minorHAnsi"/>
        </w:rPr>
        <w:t xml:space="preserve">        [HttpPost]</w:t>
      </w:r>
    </w:p>
    <w:p w:rsidR="00894008" w:rsidRPr="00894008" w:rsidRDefault="00894008" w:rsidP="00894008">
      <w:pPr>
        <w:rPr>
          <w:rFonts w:cstheme="minorHAnsi"/>
        </w:rPr>
      </w:pPr>
      <w:r w:rsidRPr="00894008">
        <w:rPr>
          <w:rFonts w:cstheme="minorHAnsi"/>
        </w:rPr>
        <w:t xml:space="preserve">        public IActionResult Post([FromBody] string value)</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r w:rsidRPr="00894008">
        <w:rPr>
          <w:rFonts w:cstheme="minorHAnsi"/>
        </w:rPr>
        <w:t xml:space="preserve">            _values.Add(value);</w:t>
      </w:r>
    </w:p>
    <w:p w:rsidR="00894008" w:rsidRPr="00894008" w:rsidRDefault="00894008" w:rsidP="00894008">
      <w:pPr>
        <w:rPr>
          <w:rFonts w:cstheme="minorHAnsi"/>
        </w:rPr>
      </w:pPr>
      <w:r w:rsidRPr="00894008">
        <w:rPr>
          <w:rFonts w:cstheme="minorHAnsi"/>
        </w:rPr>
        <w:t xml:space="preserve">            return Ok();</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p>
    <w:p w:rsidR="00894008" w:rsidRPr="00894008" w:rsidRDefault="00894008" w:rsidP="00894008">
      <w:pPr>
        <w:rPr>
          <w:rFonts w:cstheme="minorHAnsi"/>
        </w:rPr>
      </w:pPr>
      <w:r w:rsidRPr="00894008">
        <w:rPr>
          <w:rFonts w:cstheme="minorHAnsi"/>
        </w:rPr>
        <w:t xml:space="preserve">        [HttpPut("{id}")]</w:t>
      </w:r>
    </w:p>
    <w:p w:rsidR="00894008" w:rsidRPr="00894008" w:rsidRDefault="00894008" w:rsidP="00894008">
      <w:pPr>
        <w:rPr>
          <w:rFonts w:cstheme="minorHAnsi"/>
        </w:rPr>
      </w:pPr>
      <w:r w:rsidRPr="00894008">
        <w:rPr>
          <w:rFonts w:cstheme="minorHAnsi"/>
        </w:rPr>
        <w:t xml:space="preserve">        public IActionResult Put(int id, [FromBody] string value)</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r w:rsidRPr="00894008">
        <w:rPr>
          <w:rFonts w:cstheme="minorHAnsi"/>
        </w:rPr>
        <w:t xml:space="preserve">            if (id &lt; 0 || id &gt;= _values.Count)</w:t>
      </w:r>
    </w:p>
    <w:p w:rsidR="00894008" w:rsidRPr="00894008" w:rsidRDefault="00894008" w:rsidP="00894008">
      <w:pPr>
        <w:rPr>
          <w:rFonts w:cstheme="minorHAnsi"/>
        </w:rPr>
      </w:pPr>
      <w:r w:rsidRPr="00894008">
        <w:rPr>
          <w:rFonts w:cstheme="minorHAnsi"/>
        </w:rPr>
        <w:t xml:space="preserve">                return NotFound();</w:t>
      </w:r>
    </w:p>
    <w:p w:rsidR="00894008" w:rsidRPr="00894008" w:rsidRDefault="00894008" w:rsidP="00894008">
      <w:pPr>
        <w:rPr>
          <w:rFonts w:cstheme="minorHAnsi"/>
        </w:rPr>
      </w:pPr>
      <w:r w:rsidRPr="00894008">
        <w:rPr>
          <w:rFonts w:cstheme="minorHAnsi"/>
        </w:rPr>
        <w:t xml:space="preserve">            _values[id] = value;</w:t>
      </w:r>
    </w:p>
    <w:p w:rsidR="00894008" w:rsidRPr="00894008" w:rsidRDefault="00894008" w:rsidP="00894008">
      <w:pPr>
        <w:rPr>
          <w:rFonts w:cstheme="minorHAnsi"/>
        </w:rPr>
      </w:pPr>
      <w:r w:rsidRPr="00894008">
        <w:rPr>
          <w:rFonts w:cstheme="minorHAnsi"/>
        </w:rPr>
        <w:t xml:space="preserve">            return NoContent();</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p>
    <w:p w:rsidR="00894008" w:rsidRPr="00894008" w:rsidRDefault="00894008" w:rsidP="00894008">
      <w:pPr>
        <w:rPr>
          <w:rFonts w:cstheme="minorHAnsi"/>
        </w:rPr>
      </w:pPr>
      <w:r w:rsidRPr="00894008">
        <w:rPr>
          <w:rFonts w:cstheme="minorHAnsi"/>
        </w:rPr>
        <w:t xml:space="preserve">        [HttpDelete("{id}")]</w:t>
      </w:r>
    </w:p>
    <w:p w:rsidR="00894008" w:rsidRPr="00894008" w:rsidRDefault="00894008" w:rsidP="00894008">
      <w:pPr>
        <w:rPr>
          <w:rFonts w:cstheme="minorHAnsi"/>
        </w:rPr>
      </w:pPr>
      <w:r w:rsidRPr="00894008">
        <w:rPr>
          <w:rFonts w:cstheme="minorHAnsi"/>
        </w:rPr>
        <w:t xml:space="preserve">        public IActionResult Delete(int id)</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r w:rsidRPr="00894008">
        <w:rPr>
          <w:rFonts w:cstheme="minorHAnsi"/>
        </w:rPr>
        <w:t xml:space="preserve">            if (id &lt; 0 || id &gt;= _values.Count)</w:t>
      </w:r>
    </w:p>
    <w:p w:rsidR="00894008" w:rsidRPr="00894008" w:rsidRDefault="00894008" w:rsidP="00894008">
      <w:pPr>
        <w:rPr>
          <w:rFonts w:cstheme="minorHAnsi"/>
        </w:rPr>
      </w:pPr>
      <w:r w:rsidRPr="00894008">
        <w:rPr>
          <w:rFonts w:cstheme="minorHAnsi"/>
        </w:rPr>
        <w:t xml:space="preserve">                return NotFound();</w:t>
      </w:r>
    </w:p>
    <w:p w:rsidR="00894008" w:rsidRPr="00894008" w:rsidRDefault="00894008" w:rsidP="00894008">
      <w:pPr>
        <w:rPr>
          <w:rFonts w:cstheme="minorHAnsi"/>
        </w:rPr>
      </w:pPr>
      <w:r w:rsidRPr="00894008">
        <w:rPr>
          <w:rFonts w:cstheme="minorHAnsi"/>
        </w:rPr>
        <w:t xml:space="preserve">            _values.RemoveAt(id);</w:t>
      </w:r>
    </w:p>
    <w:p w:rsidR="00894008" w:rsidRPr="00894008" w:rsidRDefault="00894008" w:rsidP="00894008">
      <w:pPr>
        <w:rPr>
          <w:rFonts w:cstheme="minorHAnsi"/>
        </w:rPr>
      </w:pPr>
      <w:r w:rsidRPr="00894008">
        <w:rPr>
          <w:rFonts w:cstheme="minorHAnsi"/>
        </w:rPr>
        <w:t xml:space="preserve">            return NoContent();</w:t>
      </w:r>
    </w:p>
    <w:p w:rsidR="00894008" w:rsidRPr="00894008" w:rsidRDefault="00894008" w:rsidP="00894008">
      <w:pPr>
        <w:rPr>
          <w:rFonts w:cstheme="minorHAnsi"/>
        </w:rPr>
      </w:pPr>
      <w:r w:rsidRPr="00894008">
        <w:rPr>
          <w:rFonts w:cstheme="minorHAnsi"/>
        </w:rPr>
        <w:t xml:space="preserve">        }</w:t>
      </w:r>
    </w:p>
    <w:p w:rsidR="00894008" w:rsidRPr="00894008" w:rsidRDefault="00894008" w:rsidP="00894008">
      <w:pPr>
        <w:rPr>
          <w:rFonts w:cstheme="minorHAnsi"/>
        </w:rPr>
      </w:pPr>
      <w:r w:rsidRPr="00894008">
        <w:rPr>
          <w:rFonts w:cstheme="minorHAnsi"/>
        </w:rPr>
        <w:t xml:space="preserve">    }</w:t>
      </w:r>
    </w:p>
    <w:p w:rsidR="00894008" w:rsidRDefault="00894008" w:rsidP="00894008">
      <w:pPr>
        <w:rPr>
          <w:rFonts w:cstheme="minorHAnsi"/>
        </w:rPr>
      </w:pPr>
      <w:r w:rsidRPr="00894008">
        <w:rPr>
          <w:rFonts w:cstheme="minorHAnsi"/>
        </w:rPr>
        <w:t>}</w:t>
      </w:r>
    </w:p>
    <w:p w:rsidR="00894008" w:rsidRDefault="00894008" w:rsidP="00894008">
      <w:pPr>
        <w:rPr>
          <w:rFonts w:cstheme="minorHAnsi"/>
          <w:b/>
          <w:bCs/>
        </w:rPr>
      </w:pPr>
      <w:r>
        <w:rPr>
          <w:rFonts w:cstheme="minorHAnsi"/>
          <w:b/>
          <w:bCs/>
        </w:rPr>
        <w:t>Output :</w:t>
      </w:r>
    </w:p>
    <w:p w:rsidR="00894008" w:rsidRDefault="00894008" w:rsidP="00894008">
      <w:pPr>
        <w:rPr>
          <w:rFonts w:cstheme="minorHAnsi"/>
          <w:b/>
          <w:bCs/>
        </w:rPr>
      </w:pPr>
      <w:r>
        <w:rPr>
          <w:rFonts w:cstheme="minorHAnsi"/>
          <w:b/>
          <w:bCs/>
          <w:noProof/>
        </w:rPr>
        <w:lastRenderedPageBreak/>
        <w:drawing>
          <wp:inline distT="0" distB="0" distL="0" distR="0">
            <wp:extent cx="5943600" cy="3343275"/>
            <wp:effectExtent l="0" t="0" r="0" b="9525"/>
            <wp:docPr id="27347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0560" name="Picture 2734705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4008" w:rsidRDefault="00894008" w:rsidP="00894008">
      <w:pPr>
        <w:rPr>
          <w:rFonts w:cstheme="minorHAnsi"/>
          <w:b/>
          <w:bCs/>
        </w:rPr>
      </w:pPr>
      <w:r>
        <w:rPr>
          <w:rFonts w:cstheme="minorHAnsi"/>
          <w:b/>
          <w:bCs/>
          <w:noProof/>
        </w:rPr>
        <w:drawing>
          <wp:inline distT="0" distB="0" distL="0" distR="0">
            <wp:extent cx="5943600" cy="3343275"/>
            <wp:effectExtent l="0" t="0" r="0" b="9525"/>
            <wp:docPr id="16976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263" name="Picture 1697682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65D3" w:rsidRDefault="00B665D3" w:rsidP="00894008">
      <w:pPr>
        <w:rPr>
          <w:rFonts w:cstheme="minorHAnsi"/>
          <w:b/>
          <w:bCs/>
        </w:rPr>
      </w:pPr>
    </w:p>
    <w:p w:rsidR="00B665D3" w:rsidRDefault="00B665D3" w:rsidP="00894008">
      <w:pPr>
        <w:rPr>
          <w:rFonts w:cstheme="minorHAnsi"/>
          <w:b/>
          <w:bCs/>
        </w:rPr>
      </w:pPr>
    </w:p>
    <w:p w:rsidR="00B665D3" w:rsidRDefault="00B665D3" w:rsidP="00894008">
      <w:pPr>
        <w:rPr>
          <w:rFonts w:cstheme="minorHAnsi"/>
          <w:b/>
          <w:bCs/>
        </w:rPr>
      </w:pPr>
    </w:p>
    <w:p w:rsidR="00B665D3" w:rsidRDefault="00B665D3" w:rsidP="00894008">
      <w:pPr>
        <w:rPr>
          <w:rFonts w:cstheme="minorHAnsi"/>
          <w:b/>
          <w:bCs/>
        </w:rPr>
      </w:pPr>
    </w:p>
    <w:p w:rsidR="00B665D3" w:rsidRPr="00D540F0" w:rsidRDefault="00B665D3" w:rsidP="00B665D3">
      <w:pPr>
        <w:jc w:val="center"/>
        <w:rPr>
          <w:rFonts w:cstheme="minorHAnsi"/>
          <w:b/>
          <w:sz w:val="24"/>
          <w:szCs w:val="24"/>
        </w:rPr>
      </w:pPr>
      <w:r w:rsidRPr="00D540F0">
        <w:rPr>
          <w:rFonts w:cstheme="minorHAnsi"/>
          <w:b/>
          <w:sz w:val="24"/>
          <w:szCs w:val="24"/>
        </w:rPr>
        <w:lastRenderedPageBreak/>
        <w:t>2.WEBAPI_HANDSON</w:t>
      </w:r>
    </w:p>
    <w:p w:rsidR="00B665D3" w:rsidRPr="00D540F0" w:rsidRDefault="00B665D3" w:rsidP="00B665D3">
      <w:pPr>
        <w:rPr>
          <w:rFonts w:cstheme="minorHAnsi"/>
          <w:b/>
        </w:rPr>
      </w:pPr>
      <w:r w:rsidRPr="00D540F0">
        <w:rPr>
          <w:rFonts w:cstheme="minorHAnsi"/>
          <w:b/>
        </w:rPr>
        <w:t>Objectives:</w:t>
      </w:r>
    </w:p>
    <w:p w:rsidR="00B665D3" w:rsidRPr="00D540F0" w:rsidRDefault="00B665D3" w:rsidP="00B665D3">
      <w:pPr>
        <w:pStyle w:val="ListParagraph"/>
        <w:numPr>
          <w:ilvl w:val="0"/>
          <w:numId w:val="1"/>
        </w:numPr>
        <w:rPr>
          <w:rFonts w:cstheme="minorHAnsi"/>
          <w:b/>
          <w:bCs/>
        </w:rPr>
      </w:pPr>
      <w:r w:rsidRPr="00D540F0">
        <w:rPr>
          <w:rFonts w:cstheme="minorHAnsi"/>
          <w:b/>
          <w:bCs/>
        </w:rPr>
        <w:t>Demonstrate Swagger installation to WebAPI and WebAPI listing on browser</w:t>
      </w:r>
    </w:p>
    <w:p w:rsidR="00B665D3" w:rsidRPr="00D540F0" w:rsidRDefault="00B665D3" w:rsidP="00B665D3">
      <w:pPr>
        <w:pStyle w:val="ListParagraph"/>
        <w:numPr>
          <w:ilvl w:val="1"/>
          <w:numId w:val="1"/>
        </w:numPr>
        <w:rPr>
          <w:rFonts w:cstheme="minorHAnsi"/>
          <w:b/>
          <w:bCs/>
        </w:rPr>
      </w:pPr>
      <w:r w:rsidRPr="00D540F0">
        <w:rPr>
          <w:rFonts w:cstheme="minorHAnsi"/>
          <w:b/>
          <w:bCs/>
        </w:rPr>
        <w:t>Nuget package to download Swashbuckle.AspNetCore, Usage of ProducesResponseType to Web API method, AddSwaggerGen, UseSwaggerUI</w:t>
      </w:r>
    </w:p>
    <w:p w:rsidR="00B665D3" w:rsidRPr="00D540F0" w:rsidRDefault="00B665D3" w:rsidP="00B665D3">
      <w:pPr>
        <w:pStyle w:val="NormalWeb"/>
        <w:rPr>
          <w:rFonts w:asciiTheme="minorHAnsi" w:hAnsiTheme="minorHAnsi" w:cstheme="minorHAnsi"/>
          <w:sz w:val="22"/>
          <w:szCs w:val="22"/>
        </w:rPr>
      </w:pPr>
      <w:r w:rsidRPr="00D540F0">
        <w:rPr>
          <w:rFonts w:asciiTheme="minorHAnsi" w:hAnsiTheme="minorHAnsi" w:cstheme="minorHAnsi"/>
          <w:sz w:val="22"/>
          <w:szCs w:val="22"/>
        </w:rPr>
        <w:t xml:space="preserve">To demonstrate Swagger installation in an ASP.NET Core Web API, you first install the </w:t>
      </w:r>
      <w:r w:rsidRPr="00D540F0">
        <w:rPr>
          <w:rStyle w:val="HTMLCode"/>
          <w:rFonts w:asciiTheme="minorHAnsi" w:hAnsiTheme="minorHAnsi" w:cstheme="minorHAnsi"/>
          <w:sz w:val="22"/>
          <w:szCs w:val="22"/>
        </w:rPr>
        <w:t>Swashbuckle.AspNetCore</w:t>
      </w:r>
      <w:r w:rsidRPr="00D540F0">
        <w:rPr>
          <w:rFonts w:asciiTheme="minorHAnsi" w:hAnsiTheme="minorHAnsi" w:cstheme="minorHAnsi"/>
          <w:sz w:val="22"/>
          <w:szCs w:val="22"/>
        </w:rPr>
        <w:t xml:space="preserve"> NuGet package. This package automatically generates interactive API documentation. After installing it, you configure Swagger in </w:t>
      </w:r>
      <w:r w:rsidRPr="00D540F0">
        <w:rPr>
          <w:rStyle w:val="HTMLCode"/>
          <w:rFonts w:asciiTheme="minorHAnsi" w:hAnsiTheme="minorHAnsi" w:cstheme="minorHAnsi"/>
          <w:sz w:val="22"/>
          <w:szCs w:val="22"/>
        </w:rPr>
        <w:t>Program.cs</w:t>
      </w:r>
      <w:r w:rsidRPr="00D540F0">
        <w:rPr>
          <w:rFonts w:asciiTheme="minorHAnsi" w:hAnsiTheme="minorHAnsi" w:cstheme="minorHAnsi"/>
          <w:sz w:val="22"/>
          <w:szCs w:val="22"/>
        </w:rPr>
        <w:t xml:space="preserve"> by calling </w:t>
      </w:r>
      <w:r w:rsidRPr="00D540F0">
        <w:rPr>
          <w:rStyle w:val="HTMLCode"/>
          <w:rFonts w:asciiTheme="minorHAnsi" w:hAnsiTheme="minorHAnsi" w:cstheme="minorHAnsi"/>
          <w:sz w:val="22"/>
          <w:szCs w:val="22"/>
        </w:rPr>
        <w:t>builder.Services.AddSwaggerGen()</w:t>
      </w:r>
      <w:r w:rsidRPr="00D540F0">
        <w:rPr>
          <w:rFonts w:asciiTheme="minorHAnsi" w:hAnsiTheme="minorHAnsi" w:cstheme="minorHAnsi"/>
          <w:sz w:val="22"/>
          <w:szCs w:val="22"/>
        </w:rPr>
        <w:t xml:space="preserve"> to enable Swagger generation and then add </w:t>
      </w:r>
      <w:r w:rsidRPr="00D540F0">
        <w:rPr>
          <w:rStyle w:val="HTMLCode"/>
          <w:rFonts w:asciiTheme="minorHAnsi" w:hAnsiTheme="minorHAnsi" w:cstheme="minorHAnsi"/>
          <w:sz w:val="22"/>
          <w:szCs w:val="22"/>
        </w:rPr>
        <w:t>app.UseSwagger()</w:t>
      </w:r>
      <w:r w:rsidRPr="00D540F0">
        <w:rPr>
          <w:rFonts w:asciiTheme="minorHAnsi" w:hAnsiTheme="minorHAnsi" w:cstheme="minorHAnsi"/>
          <w:sz w:val="22"/>
          <w:szCs w:val="22"/>
        </w:rPr>
        <w:t xml:space="preserve"> and </w:t>
      </w:r>
      <w:r w:rsidRPr="00D540F0">
        <w:rPr>
          <w:rStyle w:val="HTMLCode"/>
          <w:rFonts w:asciiTheme="minorHAnsi" w:hAnsiTheme="minorHAnsi" w:cstheme="minorHAnsi"/>
          <w:sz w:val="22"/>
          <w:szCs w:val="22"/>
        </w:rPr>
        <w:t>app.UseSwaggerUI()</w:t>
      </w:r>
      <w:r w:rsidRPr="00D540F0">
        <w:rPr>
          <w:rFonts w:asciiTheme="minorHAnsi" w:hAnsiTheme="minorHAnsi" w:cstheme="minorHAnsi"/>
          <w:sz w:val="22"/>
          <w:szCs w:val="22"/>
        </w:rPr>
        <w:t xml:space="preserve"> in the middleware pipeline to serve the Swagger UI. Each Web API method can be documented using the </w:t>
      </w:r>
      <w:r w:rsidRPr="00D540F0">
        <w:rPr>
          <w:rStyle w:val="HTMLCode"/>
          <w:rFonts w:asciiTheme="minorHAnsi" w:hAnsiTheme="minorHAnsi" w:cstheme="minorHAnsi"/>
          <w:sz w:val="22"/>
          <w:szCs w:val="22"/>
        </w:rPr>
        <w:t>ProducesResponseType</w:t>
      </w:r>
      <w:r w:rsidRPr="00D540F0">
        <w:rPr>
          <w:rFonts w:asciiTheme="minorHAnsi" w:hAnsiTheme="minorHAnsi" w:cstheme="minorHAnsi"/>
          <w:sz w:val="22"/>
          <w:szCs w:val="22"/>
        </w:rPr>
        <w:t xml:space="preserve"> attribute to specify possible response codes, such as 200 OK or 500 Internal Server Error. Once everything is configured, running the application allows you to navigate to the </w:t>
      </w:r>
      <w:r w:rsidRPr="00D540F0">
        <w:rPr>
          <w:rStyle w:val="HTMLCode"/>
          <w:rFonts w:asciiTheme="minorHAnsi" w:hAnsiTheme="minorHAnsi" w:cstheme="minorHAnsi"/>
          <w:sz w:val="22"/>
          <w:szCs w:val="22"/>
        </w:rPr>
        <w:t>/swagger</w:t>
      </w:r>
      <w:r w:rsidRPr="00D540F0">
        <w:rPr>
          <w:rFonts w:asciiTheme="minorHAnsi" w:hAnsiTheme="minorHAnsi" w:cstheme="minorHAnsi"/>
          <w:sz w:val="22"/>
          <w:szCs w:val="22"/>
        </w:rPr>
        <w:t xml:space="preserve"> endpoint in the browser to see the list of all available Web API endpoints in a user-friendly format, where you can test them directly. This improves both documentation and ease of testing.</w:t>
      </w:r>
    </w:p>
    <w:p w:rsidR="00B665D3" w:rsidRPr="00D540F0" w:rsidRDefault="00B665D3" w:rsidP="00B665D3">
      <w:pPr>
        <w:rPr>
          <w:rFonts w:cstheme="minorHAnsi"/>
        </w:rPr>
      </w:pPr>
    </w:p>
    <w:p w:rsidR="00B665D3" w:rsidRPr="00D540F0" w:rsidRDefault="00B665D3" w:rsidP="00B665D3">
      <w:pPr>
        <w:pStyle w:val="ListParagraph"/>
        <w:numPr>
          <w:ilvl w:val="0"/>
          <w:numId w:val="1"/>
        </w:numPr>
        <w:rPr>
          <w:rFonts w:cstheme="minorHAnsi"/>
          <w:b/>
          <w:bCs/>
        </w:rPr>
      </w:pPr>
      <w:r w:rsidRPr="00D540F0">
        <w:rPr>
          <w:rFonts w:cstheme="minorHAnsi"/>
          <w:b/>
          <w:bCs/>
        </w:rPr>
        <w:t>Demonstrate the usage of Postman tool to hit WebAPI methods</w:t>
      </w:r>
    </w:p>
    <w:p w:rsidR="00B665D3" w:rsidRPr="00D540F0" w:rsidRDefault="00B665D3" w:rsidP="00B665D3">
      <w:pPr>
        <w:pStyle w:val="ListParagraph"/>
        <w:numPr>
          <w:ilvl w:val="1"/>
          <w:numId w:val="1"/>
        </w:numPr>
        <w:rPr>
          <w:rFonts w:cstheme="minorHAnsi"/>
          <w:b/>
          <w:bCs/>
        </w:rPr>
      </w:pPr>
      <w:r w:rsidRPr="00D540F0">
        <w:rPr>
          <w:rFonts w:cstheme="minorHAnsi"/>
          <w:b/>
          <w:bCs/>
        </w:rPr>
        <w:t>Structure in Postman tool, Headers with Authorization, Body as JSON, Option to choose the type of request, Request collection and how to add a new request in the collection, Tabs in the center pane that corresponds to the request</w:t>
      </w:r>
    </w:p>
    <w:p w:rsidR="00B665D3" w:rsidRPr="00D540F0" w:rsidRDefault="00B665D3" w:rsidP="00B665D3">
      <w:pPr>
        <w:pStyle w:val="NormalWeb"/>
        <w:rPr>
          <w:rFonts w:asciiTheme="minorHAnsi" w:hAnsiTheme="minorHAnsi" w:cstheme="minorHAnsi"/>
          <w:sz w:val="22"/>
          <w:szCs w:val="22"/>
        </w:rPr>
      </w:pPr>
      <w:r w:rsidRPr="00D540F0">
        <w:rPr>
          <w:rFonts w:asciiTheme="minorHAnsi" w:hAnsiTheme="minorHAnsi" w:cstheme="minorHAnsi"/>
          <w:sz w:val="22"/>
          <w:szCs w:val="22"/>
        </w:rPr>
        <w:t xml:space="preserve">Postman is a widely used tool for testing WebAPI methods. It provides an easy-to-use interface where users can select the type of HTTP request (GET, POST, PUT, DELETE) from a dropdown. In the center pane, users can view tabs such as Params, Authorization, Headers, Body, and Tests. To send authenticated requests, developers can add an </w:t>
      </w:r>
      <w:r w:rsidRPr="00D540F0">
        <w:rPr>
          <w:rStyle w:val="HTMLCode"/>
          <w:rFonts w:asciiTheme="minorHAnsi" w:hAnsiTheme="minorHAnsi" w:cstheme="minorHAnsi"/>
          <w:sz w:val="22"/>
          <w:szCs w:val="22"/>
        </w:rPr>
        <w:t>Authorization</w:t>
      </w:r>
      <w:r w:rsidRPr="00D540F0">
        <w:rPr>
          <w:rFonts w:asciiTheme="minorHAnsi" w:hAnsiTheme="minorHAnsi" w:cstheme="minorHAnsi"/>
          <w:sz w:val="22"/>
          <w:szCs w:val="22"/>
        </w:rPr>
        <w:t xml:space="preserve"> header with a Bearer token. For POST or PUT requests, the body section is set to raw and the data is formatted as JSON. Users can create collections to organize multiple related requests, and new requests can be added to these collections by clicking the "New" button or right-clicking a collection. Postman helps developers inspect response status codes, response body, and headers, making it a powerful tool for debugging and testing Web APIs.</w:t>
      </w:r>
    </w:p>
    <w:p w:rsidR="00B665D3" w:rsidRPr="00D540F0" w:rsidRDefault="00B665D3" w:rsidP="00B665D3">
      <w:pPr>
        <w:rPr>
          <w:rFonts w:cstheme="minorHAnsi"/>
          <w:b/>
          <w:bCs/>
        </w:rPr>
      </w:pPr>
    </w:p>
    <w:p w:rsidR="00B665D3" w:rsidRPr="00D540F0" w:rsidRDefault="00B665D3" w:rsidP="00B665D3">
      <w:pPr>
        <w:pStyle w:val="ListParagraph"/>
        <w:numPr>
          <w:ilvl w:val="0"/>
          <w:numId w:val="1"/>
        </w:numPr>
        <w:rPr>
          <w:rFonts w:cstheme="minorHAnsi"/>
          <w:b/>
          <w:bCs/>
        </w:rPr>
      </w:pPr>
      <w:r w:rsidRPr="00D540F0">
        <w:rPr>
          <w:rFonts w:cstheme="minorHAnsi"/>
          <w:b/>
          <w:bCs/>
        </w:rPr>
        <w:t>Demonstrate the usage of Route and Explain Name attribute in Http requests</w:t>
      </w:r>
    </w:p>
    <w:p w:rsidR="00B665D3" w:rsidRPr="00D540F0" w:rsidRDefault="00B665D3" w:rsidP="00B665D3">
      <w:pPr>
        <w:pStyle w:val="ListParagraph"/>
        <w:numPr>
          <w:ilvl w:val="1"/>
          <w:numId w:val="1"/>
        </w:numPr>
        <w:rPr>
          <w:rFonts w:cstheme="minorHAnsi"/>
          <w:b/>
          <w:bCs/>
        </w:rPr>
      </w:pPr>
      <w:r w:rsidRPr="00D540F0">
        <w:rPr>
          <w:rFonts w:cstheme="minorHAnsi"/>
          <w:b/>
          <w:bCs/>
        </w:rPr>
        <w:t>Importance of user friendly name to action method, Explain the usage of ActionName to have more than 1 method with the same Action verbDemonstrate creation of a simple WebAPI - With Read, Write actions</w:t>
      </w:r>
    </w:p>
    <w:p w:rsidR="00B665D3" w:rsidRPr="00D540F0" w:rsidRDefault="00B665D3" w:rsidP="00B665D3">
      <w:pPr>
        <w:pStyle w:val="NormalWeb"/>
        <w:rPr>
          <w:rFonts w:asciiTheme="minorHAnsi" w:hAnsiTheme="minorHAnsi" w:cstheme="minorHAnsi"/>
          <w:sz w:val="22"/>
          <w:szCs w:val="22"/>
        </w:rPr>
      </w:pPr>
      <w:r w:rsidRPr="00D540F0">
        <w:rPr>
          <w:rFonts w:asciiTheme="minorHAnsi" w:hAnsiTheme="minorHAnsi" w:cstheme="minorHAnsi"/>
          <w:sz w:val="22"/>
          <w:szCs w:val="22"/>
        </w:rPr>
        <w:t xml:space="preserve">In ASP.NET Core WebAPI, the </w:t>
      </w:r>
      <w:r w:rsidRPr="00D540F0">
        <w:rPr>
          <w:rStyle w:val="HTMLCode"/>
          <w:rFonts w:asciiTheme="minorHAnsi" w:hAnsiTheme="minorHAnsi" w:cstheme="minorHAnsi"/>
          <w:sz w:val="22"/>
          <w:szCs w:val="22"/>
        </w:rPr>
        <w:t>Route</w:t>
      </w:r>
      <w:r w:rsidRPr="00D540F0">
        <w:rPr>
          <w:rFonts w:asciiTheme="minorHAnsi" w:hAnsiTheme="minorHAnsi" w:cstheme="minorHAnsi"/>
          <w:sz w:val="22"/>
          <w:szCs w:val="22"/>
        </w:rPr>
        <w:t xml:space="preserve"> attribute is used to define the URL path through which an action method or controller can be accessed. It plays a crucial role in defining clean and user-friendly URLs. Additionally, the </w:t>
      </w:r>
      <w:r w:rsidRPr="00D540F0">
        <w:rPr>
          <w:rStyle w:val="HTMLCode"/>
          <w:rFonts w:asciiTheme="minorHAnsi" w:hAnsiTheme="minorHAnsi" w:cstheme="minorHAnsi"/>
          <w:sz w:val="22"/>
          <w:szCs w:val="22"/>
        </w:rPr>
        <w:t>Name</w:t>
      </w:r>
      <w:r w:rsidRPr="00D540F0">
        <w:rPr>
          <w:rFonts w:asciiTheme="minorHAnsi" w:hAnsiTheme="minorHAnsi" w:cstheme="minorHAnsi"/>
          <w:sz w:val="22"/>
          <w:szCs w:val="22"/>
        </w:rPr>
        <w:t xml:space="preserve"> attribute in HTTP request attributes like </w:t>
      </w:r>
      <w:r w:rsidRPr="00D540F0">
        <w:rPr>
          <w:rStyle w:val="HTMLCode"/>
          <w:rFonts w:asciiTheme="minorHAnsi" w:hAnsiTheme="minorHAnsi" w:cstheme="minorHAnsi"/>
          <w:sz w:val="22"/>
          <w:szCs w:val="22"/>
        </w:rPr>
        <w:t>[HttpGet(Name = "GetEmployee")]</w:t>
      </w:r>
      <w:r w:rsidRPr="00D540F0">
        <w:rPr>
          <w:rFonts w:asciiTheme="minorHAnsi" w:hAnsiTheme="minorHAnsi" w:cstheme="minorHAnsi"/>
          <w:sz w:val="22"/>
          <w:szCs w:val="22"/>
        </w:rPr>
        <w:t xml:space="preserve"> allows developers to assign a user-friendly and descriptive name to an action method, which can be useful when generating links or for documentation. The </w:t>
      </w:r>
      <w:r w:rsidRPr="00D540F0">
        <w:rPr>
          <w:rStyle w:val="HTMLCode"/>
          <w:rFonts w:asciiTheme="minorHAnsi" w:hAnsiTheme="minorHAnsi" w:cstheme="minorHAnsi"/>
          <w:sz w:val="22"/>
          <w:szCs w:val="22"/>
        </w:rPr>
        <w:t>ActionName</w:t>
      </w:r>
      <w:r w:rsidRPr="00D540F0">
        <w:rPr>
          <w:rFonts w:asciiTheme="minorHAnsi" w:hAnsiTheme="minorHAnsi" w:cstheme="minorHAnsi"/>
          <w:sz w:val="22"/>
          <w:szCs w:val="22"/>
        </w:rPr>
        <w:t xml:space="preserve"> attribute is especially useful when </w:t>
      </w:r>
      <w:r w:rsidRPr="00D540F0">
        <w:rPr>
          <w:rFonts w:asciiTheme="minorHAnsi" w:hAnsiTheme="minorHAnsi" w:cstheme="minorHAnsi"/>
          <w:sz w:val="22"/>
          <w:szCs w:val="22"/>
        </w:rPr>
        <w:lastRenderedPageBreak/>
        <w:t xml:space="preserve">there are multiple methods with the same HTTP verb, as it lets you differentiate between them by assigning unique names. For example, you can have two </w:t>
      </w:r>
      <w:r w:rsidRPr="00D540F0">
        <w:rPr>
          <w:rStyle w:val="HTMLCode"/>
          <w:rFonts w:asciiTheme="minorHAnsi" w:hAnsiTheme="minorHAnsi" w:cstheme="minorHAnsi"/>
          <w:sz w:val="22"/>
          <w:szCs w:val="22"/>
        </w:rPr>
        <w:t>[HttpGet]</w:t>
      </w:r>
      <w:r w:rsidRPr="00D540F0">
        <w:rPr>
          <w:rFonts w:asciiTheme="minorHAnsi" w:hAnsiTheme="minorHAnsi" w:cstheme="minorHAnsi"/>
          <w:sz w:val="22"/>
          <w:szCs w:val="22"/>
        </w:rPr>
        <w:t xml:space="preserve"> methods where one is marked as </w:t>
      </w:r>
      <w:r w:rsidRPr="00D540F0">
        <w:rPr>
          <w:rStyle w:val="HTMLCode"/>
          <w:rFonts w:asciiTheme="minorHAnsi" w:hAnsiTheme="minorHAnsi" w:cstheme="minorHAnsi"/>
          <w:sz w:val="22"/>
          <w:szCs w:val="22"/>
        </w:rPr>
        <w:t>[ActionName("GetById")]</w:t>
      </w:r>
      <w:r w:rsidRPr="00D540F0">
        <w:rPr>
          <w:rFonts w:asciiTheme="minorHAnsi" w:hAnsiTheme="minorHAnsi" w:cstheme="minorHAnsi"/>
          <w:sz w:val="22"/>
          <w:szCs w:val="22"/>
        </w:rPr>
        <w:t xml:space="preserve"> and the other as </w:t>
      </w:r>
      <w:r w:rsidRPr="00D540F0">
        <w:rPr>
          <w:rStyle w:val="HTMLCode"/>
          <w:rFonts w:asciiTheme="minorHAnsi" w:hAnsiTheme="minorHAnsi" w:cstheme="minorHAnsi"/>
          <w:sz w:val="22"/>
          <w:szCs w:val="22"/>
        </w:rPr>
        <w:t>[ActionName("GetAll")]</w:t>
      </w:r>
      <w:r w:rsidRPr="00D540F0">
        <w:rPr>
          <w:rFonts w:asciiTheme="minorHAnsi" w:hAnsiTheme="minorHAnsi" w:cstheme="minorHAnsi"/>
          <w:sz w:val="22"/>
          <w:szCs w:val="22"/>
        </w:rPr>
        <w:t xml:space="preserve">, enabling route mapping without conflict. Demonstrating a simple WebAPI with Read and Write actions involves creating a controller with actions decorated with </w:t>
      </w:r>
      <w:r w:rsidRPr="00D540F0">
        <w:rPr>
          <w:rStyle w:val="HTMLCode"/>
          <w:rFonts w:asciiTheme="minorHAnsi" w:hAnsiTheme="minorHAnsi" w:cstheme="minorHAnsi"/>
          <w:sz w:val="22"/>
          <w:szCs w:val="22"/>
        </w:rPr>
        <w:t>[HttpGet]</w:t>
      </w:r>
      <w:r w:rsidRPr="00D540F0">
        <w:rPr>
          <w:rFonts w:asciiTheme="minorHAnsi" w:hAnsiTheme="minorHAnsi" w:cstheme="minorHAnsi"/>
          <w:sz w:val="22"/>
          <w:szCs w:val="22"/>
        </w:rPr>
        <w:t xml:space="preserve"> and </w:t>
      </w:r>
      <w:r w:rsidRPr="00D540F0">
        <w:rPr>
          <w:rStyle w:val="HTMLCode"/>
          <w:rFonts w:asciiTheme="minorHAnsi" w:hAnsiTheme="minorHAnsi" w:cstheme="minorHAnsi"/>
          <w:sz w:val="22"/>
          <w:szCs w:val="22"/>
        </w:rPr>
        <w:t>[HttpPost]</w:t>
      </w:r>
      <w:r w:rsidRPr="00D540F0">
        <w:rPr>
          <w:rFonts w:asciiTheme="minorHAnsi" w:hAnsiTheme="minorHAnsi" w:cstheme="minorHAnsi"/>
          <w:sz w:val="22"/>
          <w:szCs w:val="22"/>
        </w:rPr>
        <w:t xml:space="preserve">, where </w:t>
      </w:r>
      <w:r w:rsidRPr="00D540F0">
        <w:rPr>
          <w:rStyle w:val="HTMLCode"/>
          <w:rFonts w:asciiTheme="minorHAnsi" w:hAnsiTheme="minorHAnsi" w:cstheme="minorHAnsi"/>
          <w:sz w:val="22"/>
          <w:szCs w:val="22"/>
        </w:rPr>
        <w:t>[HttpGet]</w:t>
      </w:r>
      <w:r w:rsidRPr="00D540F0">
        <w:rPr>
          <w:rFonts w:asciiTheme="minorHAnsi" w:hAnsiTheme="minorHAnsi" w:cstheme="minorHAnsi"/>
          <w:sz w:val="22"/>
          <w:szCs w:val="22"/>
        </w:rPr>
        <w:t xml:space="preserve"> is used to fetch data and </w:t>
      </w:r>
      <w:r w:rsidRPr="00D540F0">
        <w:rPr>
          <w:rStyle w:val="HTMLCode"/>
          <w:rFonts w:asciiTheme="minorHAnsi" w:hAnsiTheme="minorHAnsi" w:cstheme="minorHAnsi"/>
          <w:sz w:val="22"/>
          <w:szCs w:val="22"/>
        </w:rPr>
        <w:t>[HttpPost]</w:t>
      </w:r>
      <w:r w:rsidRPr="00D540F0">
        <w:rPr>
          <w:rFonts w:asciiTheme="minorHAnsi" w:hAnsiTheme="minorHAnsi" w:cstheme="minorHAnsi"/>
          <w:sz w:val="22"/>
          <w:szCs w:val="22"/>
        </w:rPr>
        <w:t xml:space="preserve"> to add new data using a custom model class.</w:t>
      </w:r>
    </w:p>
    <w:p w:rsidR="00B665D3" w:rsidRPr="00D540F0" w:rsidRDefault="00B665D3" w:rsidP="00B665D3">
      <w:pPr>
        <w:rPr>
          <w:rFonts w:cstheme="minorHAnsi"/>
        </w:rPr>
      </w:pPr>
    </w:p>
    <w:p w:rsidR="00B665D3" w:rsidRPr="00D540F0" w:rsidRDefault="00B665D3" w:rsidP="00B665D3">
      <w:pPr>
        <w:rPr>
          <w:rFonts w:cstheme="minorHAnsi"/>
        </w:rPr>
      </w:pPr>
    </w:p>
    <w:p w:rsidR="00B665D3" w:rsidRPr="00D540F0" w:rsidRDefault="00B665D3" w:rsidP="00B665D3">
      <w:pPr>
        <w:pStyle w:val="ListParagraph"/>
        <w:numPr>
          <w:ilvl w:val="0"/>
          <w:numId w:val="2"/>
        </w:numPr>
        <w:rPr>
          <w:rFonts w:cstheme="minorHAnsi"/>
          <w:b/>
        </w:rPr>
      </w:pPr>
      <w:r w:rsidRPr="00D540F0">
        <w:rPr>
          <w:rFonts w:cstheme="minorHAnsi"/>
          <w:b/>
        </w:rPr>
        <w:t>Web Api using .Net core with Swagger</w:t>
      </w:r>
    </w:p>
    <w:p w:rsidR="00B665D3" w:rsidRPr="00D540F0" w:rsidRDefault="00B665D3" w:rsidP="00B665D3">
      <w:pPr>
        <w:pStyle w:val="ListParagraph"/>
        <w:rPr>
          <w:rFonts w:cstheme="minorHAnsi"/>
        </w:rPr>
      </w:pPr>
      <w:r w:rsidRPr="00D540F0">
        <w:rPr>
          <w:rFonts w:cstheme="minorHAnsi"/>
        </w:rPr>
        <w:t>Create a .Net core web application with API template. (Use existing application if created). Install Swashbuckle.AspNetCore Nuget package. Post this do the following steps in Startup.cs</w:t>
      </w:r>
    </w:p>
    <w:p w:rsidR="00B665D3" w:rsidRPr="00D540F0" w:rsidRDefault="00B665D3" w:rsidP="00B665D3">
      <w:pPr>
        <w:pStyle w:val="ListParagraph"/>
        <w:numPr>
          <w:ilvl w:val="0"/>
          <w:numId w:val="17"/>
        </w:numPr>
        <w:rPr>
          <w:rFonts w:cstheme="minorHAnsi"/>
        </w:rPr>
      </w:pPr>
      <w:r w:rsidRPr="00D540F0">
        <w:rPr>
          <w:rFonts w:cstheme="minorHAnsi"/>
        </w:rPr>
        <w:t>In ConfigureServices method, add the code provided below.</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services.AddSwaggerGen(c =&gt;</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c.SwaggerDoc(</w:t>
      </w:r>
      <w:r w:rsidRPr="00D540F0">
        <w:rPr>
          <w:rFonts w:cstheme="minorHAnsi"/>
          <w:color w:val="A31515"/>
        </w:rPr>
        <w:t>"v1"</w:t>
      </w:r>
      <w:r w:rsidRPr="00D540F0">
        <w:rPr>
          <w:rFonts w:cstheme="minorHAnsi"/>
          <w:color w:val="000000"/>
        </w:rPr>
        <w:t xml:space="preserve">, </w:t>
      </w:r>
      <w:r w:rsidRPr="00D540F0">
        <w:rPr>
          <w:rFonts w:cstheme="minorHAnsi"/>
          <w:color w:val="0000FF"/>
        </w:rPr>
        <w:t>new</w:t>
      </w:r>
      <w:r w:rsidRPr="00D540F0">
        <w:rPr>
          <w:rFonts w:cstheme="minorHAnsi"/>
          <w:color w:val="000000"/>
        </w:rPr>
        <w:t xml:space="preserve"> Info</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Title = </w:t>
      </w:r>
      <w:r w:rsidRPr="00D540F0">
        <w:rPr>
          <w:rFonts w:cstheme="minorHAnsi"/>
          <w:color w:val="A31515"/>
        </w:rPr>
        <w:t>"Swagger Demo"</w:t>
      </w:r>
      <w:r w:rsidRPr="00D540F0">
        <w:rPr>
          <w:rFonts w:cstheme="minorHAnsi"/>
          <w:color w:val="000000"/>
        </w:rPr>
        <w:t>,</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Version = </w:t>
      </w:r>
      <w:r w:rsidRPr="00D540F0">
        <w:rPr>
          <w:rFonts w:cstheme="minorHAnsi"/>
          <w:color w:val="A31515"/>
        </w:rPr>
        <w:t>"v1"</w:t>
      </w:r>
      <w:r w:rsidRPr="00D540F0">
        <w:rPr>
          <w:rFonts w:cstheme="minorHAnsi"/>
          <w:color w:val="000000"/>
        </w:rPr>
        <w:t>,</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Description = </w:t>
      </w:r>
      <w:r w:rsidRPr="00D540F0">
        <w:rPr>
          <w:rFonts w:cstheme="minorHAnsi"/>
          <w:color w:val="A31515"/>
        </w:rPr>
        <w:t>"TBD"</w:t>
      </w:r>
      <w:r w:rsidRPr="00D540F0">
        <w:rPr>
          <w:rFonts w:cstheme="minorHAnsi"/>
          <w:color w:val="000000"/>
        </w:rPr>
        <w:t>,</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TermsOfService = </w:t>
      </w:r>
      <w:r w:rsidRPr="00D540F0">
        <w:rPr>
          <w:rFonts w:cstheme="minorHAnsi"/>
          <w:color w:val="A31515"/>
        </w:rPr>
        <w:t>"None"</w:t>
      </w:r>
      <w:r w:rsidRPr="00D540F0">
        <w:rPr>
          <w:rFonts w:cstheme="minorHAnsi"/>
          <w:color w:val="000000"/>
        </w:rPr>
        <w:t>,</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Contact = </w:t>
      </w:r>
      <w:r w:rsidRPr="00D540F0">
        <w:rPr>
          <w:rFonts w:cstheme="minorHAnsi"/>
          <w:color w:val="0000FF"/>
        </w:rPr>
        <w:t>new</w:t>
      </w:r>
      <w:r w:rsidRPr="00D540F0">
        <w:rPr>
          <w:rFonts w:cstheme="minorHAnsi"/>
          <w:color w:val="000000"/>
        </w:rPr>
        <w:t xml:space="preserve"> Contact() { Name = </w:t>
      </w:r>
      <w:r w:rsidRPr="00D540F0">
        <w:rPr>
          <w:rFonts w:cstheme="minorHAnsi"/>
          <w:color w:val="A31515"/>
        </w:rPr>
        <w:t>"John Doe"</w:t>
      </w:r>
      <w:r w:rsidRPr="00D540F0">
        <w:rPr>
          <w:rFonts w:cstheme="minorHAnsi"/>
          <w:color w:val="000000"/>
        </w:rPr>
        <w:t xml:space="preserve">, Email = </w:t>
      </w:r>
      <w:r w:rsidRPr="00D540F0">
        <w:rPr>
          <w:rFonts w:cstheme="minorHAnsi"/>
          <w:color w:val="A31515"/>
        </w:rPr>
        <w:t>"john@xyzmail.com"</w:t>
      </w:r>
      <w:r w:rsidRPr="00D540F0">
        <w:rPr>
          <w:rFonts w:cstheme="minorHAnsi"/>
          <w:color w:val="000000"/>
        </w:rPr>
        <w:t xml:space="preserve">, Url = </w:t>
      </w:r>
      <w:r w:rsidRPr="00D540F0">
        <w:rPr>
          <w:rFonts w:cstheme="minorHAnsi"/>
          <w:color w:val="A31515"/>
        </w:rPr>
        <w:t>"www.example.com"</w:t>
      </w:r>
      <w:r w:rsidRPr="00D540F0">
        <w:rPr>
          <w:rFonts w:cstheme="minorHAnsi"/>
          <w:color w:val="000000"/>
        </w:rPr>
        <w:t xml:space="preserve"> },</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License = </w:t>
      </w:r>
      <w:r w:rsidRPr="00D540F0">
        <w:rPr>
          <w:rFonts w:cstheme="minorHAnsi"/>
          <w:color w:val="0000FF"/>
        </w:rPr>
        <w:t>new</w:t>
      </w:r>
      <w:r w:rsidRPr="00D540F0">
        <w:rPr>
          <w:rFonts w:cstheme="minorHAnsi"/>
          <w:color w:val="000000"/>
        </w:rPr>
        <w:t xml:space="preserve"> License() { Name = </w:t>
      </w:r>
      <w:r w:rsidRPr="00D540F0">
        <w:rPr>
          <w:rFonts w:cstheme="minorHAnsi"/>
          <w:color w:val="A31515"/>
        </w:rPr>
        <w:t>"License Terms"</w:t>
      </w:r>
      <w:r w:rsidRPr="00D540F0">
        <w:rPr>
          <w:rFonts w:cstheme="minorHAnsi"/>
          <w:color w:val="000000"/>
        </w:rPr>
        <w:t xml:space="preserve">, Url = </w:t>
      </w:r>
      <w:r w:rsidRPr="00D540F0">
        <w:rPr>
          <w:rFonts w:cstheme="minorHAnsi"/>
          <w:color w:val="A31515"/>
        </w:rPr>
        <w:t>"www.example.com"</w:t>
      </w:r>
      <w:r w:rsidRPr="00D540F0">
        <w:rPr>
          <w:rFonts w:cstheme="minorHAnsi"/>
          <w:color w:val="000000"/>
        </w:rPr>
        <w:t xml:space="preserve"> }</w:t>
      </w:r>
    </w:p>
    <w:p w:rsidR="00B665D3" w:rsidRPr="00D540F0" w:rsidRDefault="00B665D3" w:rsidP="00B665D3">
      <w:pPr>
        <w:autoSpaceDE w:val="0"/>
        <w:autoSpaceDN w:val="0"/>
        <w:adjustRightInd w:val="0"/>
        <w:spacing w:after="0" w:line="240" w:lineRule="auto"/>
        <w:ind w:left="1440"/>
        <w:rPr>
          <w:rFonts w:cstheme="minorHAnsi"/>
          <w:color w:val="000000"/>
        </w:rPr>
      </w:pPr>
      <w:r w:rsidRPr="00D540F0">
        <w:rPr>
          <w:rFonts w:cstheme="minorHAnsi"/>
          <w:color w:val="000000"/>
        </w:rPr>
        <w:t xml:space="preserve">                });</w:t>
      </w:r>
    </w:p>
    <w:p w:rsidR="00B665D3" w:rsidRPr="00D540F0" w:rsidRDefault="00B665D3" w:rsidP="00B665D3">
      <w:pPr>
        <w:ind w:left="1440"/>
        <w:rPr>
          <w:rFonts w:cstheme="minorHAnsi"/>
          <w:color w:val="000000"/>
        </w:rPr>
      </w:pPr>
      <w:r w:rsidRPr="00D540F0">
        <w:rPr>
          <w:rFonts w:cstheme="minorHAnsi"/>
          <w:color w:val="000000"/>
        </w:rPr>
        <w:t>});</w:t>
      </w:r>
    </w:p>
    <w:p w:rsidR="00B665D3" w:rsidRPr="00D540F0" w:rsidRDefault="00B665D3" w:rsidP="00B665D3">
      <w:pPr>
        <w:pStyle w:val="ListParagraph"/>
        <w:numPr>
          <w:ilvl w:val="0"/>
          <w:numId w:val="17"/>
        </w:numPr>
        <w:rPr>
          <w:rFonts w:cstheme="minorHAnsi"/>
        </w:rPr>
      </w:pPr>
      <w:r w:rsidRPr="00D540F0">
        <w:rPr>
          <w:rFonts w:cstheme="minorHAnsi"/>
        </w:rPr>
        <w:t>In Configure method, add the code provided below.</w:t>
      </w:r>
    </w:p>
    <w:p w:rsidR="00B665D3" w:rsidRPr="00D540F0" w:rsidRDefault="00B665D3" w:rsidP="00B665D3">
      <w:pPr>
        <w:autoSpaceDE w:val="0"/>
        <w:autoSpaceDN w:val="0"/>
        <w:adjustRightInd w:val="0"/>
        <w:spacing w:after="0" w:line="240" w:lineRule="auto"/>
        <w:ind w:left="360" w:firstLine="720"/>
        <w:rPr>
          <w:rFonts w:cstheme="minorHAnsi"/>
          <w:color w:val="000000"/>
        </w:rPr>
      </w:pPr>
      <w:r w:rsidRPr="00D540F0">
        <w:rPr>
          <w:rFonts w:cstheme="minorHAnsi"/>
          <w:color w:val="000000"/>
        </w:rPr>
        <w:t>app.UseSwagger();</w:t>
      </w:r>
    </w:p>
    <w:p w:rsidR="00B665D3" w:rsidRPr="00D540F0" w:rsidRDefault="00B665D3" w:rsidP="00B665D3">
      <w:pPr>
        <w:autoSpaceDE w:val="0"/>
        <w:autoSpaceDN w:val="0"/>
        <w:adjustRightInd w:val="0"/>
        <w:spacing w:after="0" w:line="240" w:lineRule="auto"/>
        <w:rPr>
          <w:rFonts w:cstheme="minorHAnsi"/>
          <w:color w:val="000000"/>
        </w:rPr>
      </w:pPr>
      <w:r w:rsidRPr="00D540F0">
        <w:rPr>
          <w:rFonts w:cstheme="minorHAnsi"/>
          <w:color w:val="000000"/>
        </w:rPr>
        <w:t xml:space="preserve">            app.UseSwaggerUI(c =&gt;</w:t>
      </w:r>
    </w:p>
    <w:p w:rsidR="00B665D3" w:rsidRPr="00D540F0" w:rsidRDefault="00B665D3" w:rsidP="00B665D3">
      <w:pPr>
        <w:autoSpaceDE w:val="0"/>
        <w:autoSpaceDN w:val="0"/>
        <w:adjustRightInd w:val="0"/>
        <w:spacing w:after="0" w:line="240" w:lineRule="auto"/>
        <w:rPr>
          <w:rFonts w:cstheme="minorHAnsi"/>
          <w:color w:val="000000"/>
        </w:rPr>
      </w:pPr>
      <w:r w:rsidRPr="00D540F0">
        <w:rPr>
          <w:rFonts w:cstheme="minorHAnsi"/>
          <w:color w:val="000000"/>
        </w:rPr>
        <w:t xml:space="preserve">            {</w:t>
      </w:r>
    </w:p>
    <w:p w:rsidR="00B665D3" w:rsidRPr="00D540F0" w:rsidRDefault="00B665D3" w:rsidP="00B665D3">
      <w:pPr>
        <w:autoSpaceDE w:val="0"/>
        <w:autoSpaceDN w:val="0"/>
        <w:adjustRightInd w:val="0"/>
        <w:spacing w:after="0" w:line="240" w:lineRule="auto"/>
        <w:rPr>
          <w:rFonts w:cstheme="minorHAnsi"/>
          <w:color w:val="000000"/>
        </w:rPr>
      </w:pPr>
      <w:r w:rsidRPr="00D540F0">
        <w:rPr>
          <w:rFonts w:cstheme="minorHAnsi"/>
          <w:color w:val="000000"/>
        </w:rPr>
        <w:t xml:space="preserve">                </w:t>
      </w:r>
      <w:r w:rsidRPr="00D540F0">
        <w:rPr>
          <w:rFonts w:cstheme="minorHAnsi"/>
          <w:color w:val="008000"/>
        </w:rPr>
        <w:t>// specifying the Swagger JSON endpoint.</w:t>
      </w:r>
    </w:p>
    <w:p w:rsidR="00B665D3" w:rsidRPr="00D540F0" w:rsidRDefault="00B665D3" w:rsidP="00B665D3">
      <w:pPr>
        <w:autoSpaceDE w:val="0"/>
        <w:autoSpaceDN w:val="0"/>
        <w:adjustRightInd w:val="0"/>
        <w:spacing w:after="0" w:line="240" w:lineRule="auto"/>
        <w:rPr>
          <w:rFonts w:cstheme="minorHAnsi"/>
          <w:color w:val="000000"/>
        </w:rPr>
      </w:pPr>
      <w:r w:rsidRPr="00D540F0">
        <w:rPr>
          <w:rFonts w:cstheme="minorHAnsi"/>
          <w:color w:val="000000"/>
        </w:rPr>
        <w:t xml:space="preserve">                c.SwaggerEndpoint(</w:t>
      </w:r>
      <w:r w:rsidRPr="00D540F0">
        <w:rPr>
          <w:rFonts w:cstheme="minorHAnsi"/>
          <w:color w:val="A31515"/>
        </w:rPr>
        <w:t>"/swagger/v1/swagger.json"</w:t>
      </w:r>
      <w:r w:rsidRPr="00D540F0">
        <w:rPr>
          <w:rFonts w:cstheme="minorHAnsi"/>
          <w:color w:val="000000"/>
        </w:rPr>
        <w:t xml:space="preserve">, </w:t>
      </w:r>
      <w:r w:rsidRPr="00D540F0">
        <w:rPr>
          <w:rFonts w:cstheme="minorHAnsi"/>
          <w:color w:val="A31515"/>
        </w:rPr>
        <w:t>"Swagger Demo"</w:t>
      </w:r>
      <w:r w:rsidRPr="00D540F0">
        <w:rPr>
          <w:rFonts w:cstheme="minorHAnsi"/>
          <w:color w:val="000000"/>
        </w:rPr>
        <w:t>);</w:t>
      </w:r>
    </w:p>
    <w:p w:rsidR="00B665D3" w:rsidRPr="00D540F0" w:rsidRDefault="00B665D3" w:rsidP="00B665D3">
      <w:pPr>
        <w:rPr>
          <w:rFonts w:cstheme="minorHAnsi"/>
          <w:color w:val="000000"/>
        </w:rPr>
      </w:pPr>
      <w:r w:rsidRPr="00D540F0">
        <w:rPr>
          <w:rFonts w:cstheme="minorHAnsi"/>
          <w:color w:val="000000"/>
        </w:rPr>
        <w:t xml:space="preserve">            });</w:t>
      </w:r>
    </w:p>
    <w:p w:rsidR="00B665D3" w:rsidRPr="00D540F0" w:rsidRDefault="00B665D3" w:rsidP="00B665D3">
      <w:pPr>
        <w:ind w:left="360"/>
        <w:rPr>
          <w:rFonts w:cstheme="minorHAnsi"/>
          <w:color w:val="000000"/>
        </w:rPr>
      </w:pPr>
    </w:p>
    <w:p w:rsidR="00B665D3" w:rsidRPr="00D540F0" w:rsidRDefault="00B665D3" w:rsidP="00B665D3">
      <w:pPr>
        <w:ind w:left="360"/>
        <w:rPr>
          <w:rFonts w:cstheme="minorHAnsi"/>
          <w:color w:val="000000"/>
        </w:rPr>
      </w:pPr>
      <w:r w:rsidRPr="00D540F0">
        <w:rPr>
          <w:rFonts w:cstheme="minorHAnsi"/>
          <w:color w:val="000000"/>
        </w:rPr>
        <w:t xml:space="preserve">Execute the application which will load the default ‘Values’ controller(Settings as per launchSettings.json) GET action method. Change the url to </w:t>
      </w:r>
      <w:hyperlink r:id="rId12" w:history="1">
        <w:r w:rsidRPr="00D540F0">
          <w:rPr>
            <w:rStyle w:val="Hyperlink"/>
            <w:rFonts w:cstheme="minorHAnsi"/>
          </w:rPr>
          <w:t>https://localhost:[port</w:t>
        </w:r>
      </w:hyperlink>
      <w:r w:rsidRPr="00D540F0">
        <w:rPr>
          <w:rFonts w:cstheme="minorHAnsi"/>
          <w:color w:val="000000"/>
        </w:rPr>
        <w:t xml:space="preserve"> number]/swagger</w:t>
      </w:r>
    </w:p>
    <w:p w:rsidR="00B665D3" w:rsidRPr="00D540F0" w:rsidRDefault="00B665D3" w:rsidP="00B665D3">
      <w:pPr>
        <w:ind w:left="360"/>
        <w:rPr>
          <w:rFonts w:cstheme="minorHAnsi"/>
        </w:rPr>
      </w:pPr>
      <w:r w:rsidRPr="00D540F0">
        <w:rPr>
          <w:rFonts w:cstheme="minorHAnsi"/>
        </w:rPr>
        <w:t>Notice the Title, Version, Contact detail provided shown on the top of the page</w:t>
      </w:r>
    </w:p>
    <w:p w:rsidR="00B665D3" w:rsidRPr="00D540F0" w:rsidRDefault="00B665D3" w:rsidP="00B665D3">
      <w:pPr>
        <w:ind w:left="360"/>
        <w:rPr>
          <w:rFonts w:cstheme="minorHAnsi"/>
        </w:rPr>
      </w:pPr>
      <w:r w:rsidRPr="00D540F0">
        <w:rPr>
          <w:rFonts w:cstheme="minorHAnsi"/>
        </w:rPr>
        <w:t>Notice the Values controller HttpVerb action methods getting listed.</w:t>
      </w:r>
    </w:p>
    <w:p w:rsidR="00B665D3" w:rsidRPr="00D540F0" w:rsidRDefault="00B665D3" w:rsidP="00B665D3">
      <w:pPr>
        <w:ind w:left="360"/>
        <w:rPr>
          <w:rFonts w:cstheme="minorHAnsi"/>
        </w:rPr>
      </w:pPr>
      <w:r w:rsidRPr="00D540F0">
        <w:rPr>
          <w:rFonts w:cstheme="minorHAnsi"/>
        </w:rPr>
        <w:t>Click the ‘GET’ action verb method(Without the parameter).</w:t>
      </w:r>
    </w:p>
    <w:p w:rsidR="00B665D3" w:rsidRPr="00D540F0" w:rsidRDefault="00B665D3" w:rsidP="00B665D3">
      <w:pPr>
        <w:ind w:left="360"/>
        <w:rPr>
          <w:rFonts w:cstheme="minorHAnsi"/>
        </w:rPr>
      </w:pPr>
      <w:r w:rsidRPr="00D540F0">
        <w:rPr>
          <w:rFonts w:cstheme="minorHAnsi"/>
          <w:noProof/>
        </w:rPr>
        <w:lastRenderedPageBreak/>
        <w:drawing>
          <wp:inline distT="0" distB="0" distL="0" distR="0" wp14:anchorId="5AFF442E" wp14:editId="0DE76FDB">
            <wp:extent cx="4924425" cy="410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4105275"/>
                    </a:xfrm>
                    <a:prstGeom prst="rect">
                      <a:avLst/>
                    </a:prstGeom>
                    <a:noFill/>
                    <a:ln>
                      <a:noFill/>
                    </a:ln>
                  </pic:spPr>
                </pic:pic>
              </a:graphicData>
            </a:graphic>
          </wp:inline>
        </w:drawing>
      </w:r>
    </w:p>
    <w:p w:rsidR="00B665D3" w:rsidRPr="00D540F0" w:rsidRDefault="00B665D3" w:rsidP="00B665D3">
      <w:pPr>
        <w:ind w:left="720"/>
        <w:rPr>
          <w:rFonts w:cstheme="minorHAnsi"/>
        </w:rPr>
      </w:pPr>
      <w:r w:rsidRPr="00D540F0">
        <w:rPr>
          <w:rFonts w:cstheme="minorHAnsi"/>
        </w:rPr>
        <w:t>It opens a panel which has ‘Try it out’ button. Click that and Click ‘Execute’ button.</w:t>
      </w:r>
    </w:p>
    <w:p w:rsidR="00B665D3" w:rsidRPr="00D540F0" w:rsidRDefault="00B665D3" w:rsidP="00B665D3">
      <w:pPr>
        <w:pStyle w:val="ListParagraph"/>
        <w:numPr>
          <w:ilvl w:val="0"/>
          <w:numId w:val="2"/>
        </w:numPr>
        <w:rPr>
          <w:rFonts w:cstheme="minorHAnsi"/>
        </w:rPr>
      </w:pPr>
      <w:r w:rsidRPr="00D540F0">
        <w:rPr>
          <w:rFonts w:cstheme="minorHAnsi"/>
        </w:rPr>
        <w:t>Use POSTMAN tool, to point to the local Web API that was created with Employee controller. Test the GET action method using POSTMAN.</w:t>
      </w:r>
    </w:p>
    <w:p w:rsidR="00B665D3" w:rsidRPr="00D540F0" w:rsidRDefault="00B665D3" w:rsidP="00B665D3">
      <w:pPr>
        <w:pStyle w:val="ListParagraph"/>
        <w:rPr>
          <w:rFonts w:cstheme="minorHAnsi"/>
        </w:rPr>
      </w:pPr>
      <w:r w:rsidRPr="00D540F0">
        <w:rPr>
          <w:rFonts w:cstheme="minorHAnsi"/>
        </w:rPr>
        <w:t>Verify the output if the List of employees are listed in the ‘Body’ part of the GET window on POSTMAN tool.</w:t>
      </w:r>
    </w:p>
    <w:p w:rsidR="00B665D3" w:rsidRPr="00D540F0" w:rsidRDefault="00B665D3" w:rsidP="00B665D3">
      <w:pPr>
        <w:ind w:firstLine="720"/>
        <w:rPr>
          <w:rFonts w:cstheme="minorHAnsi"/>
        </w:rPr>
      </w:pPr>
      <w:r w:rsidRPr="00D540F0">
        <w:rPr>
          <w:rFonts w:cstheme="minorHAnsi"/>
        </w:rPr>
        <w:t>Verify the Status on the right side of the output pane on POSTMAN tool.</w:t>
      </w:r>
    </w:p>
    <w:p w:rsidR="00B665D3" w:rsidRPr="00D540F0" w:rsidRDefault="00B665D3" w:rsidP="00B665D3">
      <w:pPr>
        <w:pStyle w:val="ListParagraph"/>
        <w:numPr>
          <w:ilvl w:val="0"/>
          <w:numId w:val="2"/>
        </w:numPr>
        <w:rPr>
          <w:rFonts w:cstheme="minorHAnsi"/>
        </w:rPr>
      </w:pPr>
      <w:r w:rsidRPr="00D540F0">
        <w:rPr>
          <w:rFonts w:cstheme="minorHAnsi"/>
        </w:rPr>
        <w:t>Modify the Controller name in the Route attribute of the Employee controller to ‘Emp’ and check its access thru POSTMAN</w:t>
      </w:r>
    </w:p>
    <w:p w:rsidR="00B665D3" w:rsidRPr="00D540F0" w:rsidRDefault="00B665D3" w:rsidP="00B665D3">
      <w:pPr>
        <w:rPr>
          <w:rFonts w:cstheme="minorHAnsi"/>
          <w:b/>
          <w:bCs/>
        </w:rPr>
      </w:pPr>
      <w:r w:rsidRPr="00D540F0">
        <w:rPr>
          <w:rFonts w:cstheme="minorHAnsi"/>
          <w:b/>
          <w:bCs/>
        </w:rPr>
        <w:t>Output :</w:t>
      </w:r>
    </w:p>
    <w:p w:rsidR="00B665D3" w:rsidRPr="00D540F0" w:rsidRDefault="00B665D3" w:rsidP="00B665D3">
      <w:pPr>
        <w:rPr>
          <w:rFonts w:cstheme="minorHAnsi"/>
          <w:b/>
          <w:bCs/>
        </w:rPr>
      </w:pPr>
      <w:r w:rsidRPr="00D540F0">
        <w:rPr>
          <w:rFonts w:cstheme="minorHAnsi"/>
          <w:noProof/>
        </w:rPr>
        <w:lastRenderedPageBreak/>
        <w:drawing>
          <wp:inline distT="0" distB="0" distL="0" distR="0" wp14:anchorId="02BAE18E" wp14:editId="566BB284">
            <wp:extent cx="5943600" cy="3343275"/>
            <wp:effectExtent l="0" t="0" r="0" b="9525"/>
            <wp:docPr id="8463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2881" name=""/>
                    <pic:cNvPicPr/>
                  </pic:nvPicPr>
                  <pic:blipFill>
                    <a:blip r:embed="rId14"/>
                    <a:stretch>
                      <a:fillRect/>
                    </a:stretch>
                  </pic:blipFill>
                  <pic:spPr>
                    <a:xfrm>
                      <a:off x="0" y="0"/>
                      <a:ext cx="5943600" cy="3343275"/>
                    </a:xfrm>
                    <a:prstGeom prst="rect">
                      <a:avLst/>
                    </a:prstGeom>
                  </pic:spPr>
                </pic:pic>
              </a:graphicData>
            </a:graphic>
          </wp:inline>
        </w:drawing>
      </w:r>
    </w:p>
    <w:p w:rsidR="00B665D3" w:rsidRPr="00D540F0" w:rsidRDefault="00B665D3" w:rsidP="00B665D3">
      <w:pPr>
        <w:rPr>
          <w:rFonts w:cstheme="minorHAnsi"/>
          <w:b/>
          <w:bCs/>
        </w:rPr>
      </w:pPr>
    </w:p>
    <w:p w:rsidR="00B665D3" w:rsidRPr="00D540F0" w:rsidRDefault="00B665D3" w:rsidP="00B665D3">
      <w:pPr>
        <w:rPr>
          <w:rFonts w:cstheme="minorHAnsi"/>
          <w:b/>
          <w:bCs/>
        </w:rPr>
      </w:pPr>
      <w:r w:rsidRPr="00D540F0">
        <w:rPr>
          <w:rFonts w:cstheme="minorHAnsi"/>
          <w:noProof/>
        </w:rPr>
        <w:drawing>
          <wp:inline distT="0" distB="0" distL="0" distR="0" wp14:anchorId="7CAC590E" wp14:editId="7AE15C87">
            <wp:extent cx="5943600" cy="3343275"/>
            <wp:effectExtent l="0" t="0" r="0" b="9525"/>
            <wp:docPr id="118685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1090" name=""/>
                    <pic:cNvPicPr/>
                  </pic:nvPicPr>
                  <pic:blipFill>
                    <a:blip r:embed="rId15"/>
                    <a:stretch>
                      <a:fillRect/>
                    </a:stretch>
                  </pic:blipFill>
                  <pic:spPr>
                    <a:xfrm>
                      <a:off x="0" y="0"/>
                      <a:ext cx="5943600" cy="3343275"/>
                    </a:xfrm>
                    <a:prstGeom prst="rect">
                      <a:avLst/>
                    </a:prstGeom>
                  </pic:spPr>
                </pic:pic>
              </a:graphicData>
            </a:graphic>
          </wp:inline>
        </w:drawing>
      </w:r>
    </w:p>
    <w:p w:rsidR="00B665D3" w:rsidRPr="00D540F0" w:rsidRDefault="00B665D3" w:rsidP="00B665D3">
      <w:pPr>
        <w:rPr>
          <w:rFonts w:cstheme="minorHAnsi"/>
          <w:b/>
          <w:bCs/>
        </w:rPr>
      </w:pPr>
    </w:p>
    <w:p w:rsidR="00B665D3" w:rsidRDefault="00B665D3" w:rsidP="00B665D3">
      <w:pPr>
        <w:rPr>
          <w:b/>
          <w:bCs/>
        </w:rPr>
      </w:pPr>
      <w:r>
        <w:rPr>
          <w:noProof/>
        </w:rPr>
        <w:lastRenderedPageBreak/>
        <w:drawing>
          <wp:inline distT="0" distB="0" distL="0" distR="0" wp14:anchorId="32A79D5B" wp14:editId="634C7EB4">
            <wp:extent cx="5943600" cy="3343275"/>
            <wp:effectExtent l="0" t="0" r="0" b="9525"/>
            <wp:docPr id="118166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65589" name=""/>
                    <pic:cNvPicPr/>
                  </pic:nvPicPr>
                  <pic:blipFill>
                    <a:blip r:embed="rId16"/>
                    <a:stretch>
                      <a:fillRect/>
                    </a:stretch>
                  </pic:blipFill>
                  <pic:spPr>
                    <a:xfrm>
                      <a:off x="0" y="0"/>
                      <a:ext cx="5943600" cy="3343275"/>
                    </a:xfrm>
                    <a:prstGeom prst="rect">
                      <a:avLst/>
                    </a:prstGeom>
                  </pic:spPr>
                </pic:pic>
              </a:graphicData>
            </a:graphic>
          </wp:inline>
        </w:drawing>
      </w: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Pr="00E45EFC" w:rsidRDefault="00B665D3" w:rsidP="00B665D3">
      <w:pPr>
        <w:jc w:val="center"/>
        <w:rPr>
          <w:rFonts w:cstheme="minorHAnsi"/>
          <w:b/>
          <w:sz w:val="24"/>
          <w:szCs w:val="24"/>
        </w:rPr>
      </w:pPr>
      <w:r w:rsidRPr="00E45EFC">
        <w:rPr>
          <w:rFonts w:cstheme="minorHAnsi"/>
          <w:b/>
          <w:sz w:val="24"/>
          <w:szCs w:val="24"/>
        </w:rPr>
        <w:lastRenderedPageBreak/>
        <w:t>3.WEBAPI_HANDSON</w:t>
      </w:r>
    </w:p>
    <w:p w:rsidR="00B665D3" w:rsidRPr="00E45EFC" w:rsidRDefault="00B665D3" w:rsidP="00B665D3">
      <w:pPr>
        <w:rPr>
          <w:rFonts w:cstheme="minorHAnsi"/>
          <w:b/>
        </w:rPr>
      </w:pPr>
      <w:r w:rsidRPr="00E45EFC">
        <w:rPr>
          <w:rFonts w:cstheme="minorHAnsi"/>
          <w:b/>
        </w:rPr>
        <w:t>Objectives:</w:t>
      </w:r>
    </w:p>
    <w:p w:rsidR="00B665D3" w:rsidRPr="00E45EFC" w:rsidRDefault="00B665D3" w:rsidP="00B665D3">
      <w:pPr>
        <w:pStyle w:val="ListParagraph"/>
        <w:numPr>
          <w:ilvl w:val="0"/>
          <w:numId w:val="1"/>
        </w:numPr>
        <w:rPr>
          <w:rFonts w:cstheme="minorHAnsi"/>
          <w:b/>
          <w:bCs/>
        </w:rPr>
      </w:pPr>
      <w:r w:rsidRPr="00E45EFC">
        <w:rPr>
          <w:rFonts w:cstheme="minorHAnsi"/>
          <w:b/>
          <w:bCs/>
        </w:rPr>
        <w:t>Demonstrate creation of an Action method to return list of custom class entity</w:t>
      </w:r>
    </w:p>
    <w:p w:rsidR="00B665D3" w:rsidRPr="00E45EFC" w:rsidRDefault="00B665D3" w:rsidP="00B665D3">
      <w:pPr>
        <w:pStyle w:val="ListParagraph"/>
        <w:numPr>
          <w:ilvl w:val="1"/>
          <w:numId w:val="1"/>
        </w:numPr>
        <w:rPr>
          <w:rFonts w:cstheme="minorHAnsi"/>
          <w:b/>
          <w:bCs/>
        </w:rPr>
      </w:pPr>
      <w:r w:rsidRPr="00E45EFC">
        <w:rPr>
          <w:rFonts w:cstheme="minorHAnsi"/>
          <w:b/>
          <w:bCs/>
        </w:rPr>
        <w:t>Model class creation, Use AllowAnonymous attribute, Use HttpGet action method</w:t>
      </w:r>
    </w:p>
    <w:p w:rsidR="00B665D3" w:rsidRPr="00E45EFC" w:rsidRDefault="00B665D3" w:rsidP="00B665D3">
      <w:pPr>
        <w:rPr>
          <w:rFonts w:cstheme="minorHAnsi"/>
        </w:rPr>
      </w:pPr>
      <w:r w:rsidRPr="00E45EFC">
        <w:rPr>
          <w:rFonts w:cstheme="minorHAnsi"/>
        </w:rPr>
        <w:t>To return a list of custom class entities in a Web API, first create a model class—for example, an Employee class with properties like Id, Name, Salary, and other relevant fields. In the controller, define an action method with the [HttpGet] attribute to handle GET requests. Inside this method, create and return a hardcoded list of Employee objects. Use the [AllowAnonymous] attribute on the method or controller to allow access without authentication. The method returns the list wrapped in an ActionResult&lt;List&lt;Employee&gt;&gt; or IEnumerable&lt;Employee&gt;. This setup demonstrates how to expose structured data via an HTTP GET call, which can be tested using tools like Swagger or Postman to verify that the endpoint correctly returns the custom objects in JSON format.</w:t>
      </w:r>
    </w:p>
    <w:p w:rsidR="00B665D3" w:rsidRPr="00E45EFC" w:rsidRDefault="00B665D3" w:rsidP="00B665D3">
      <w:pPr>
        <w:pStyle w:val="ListParagraph"/>
        <w:numPr>
          <w:ilvl w:val="0"/>
          <w:numId w:val="1"/>
        </w:numPr>
        <w:rPr>
          <w:rFonts w:cstheme="minorHAnsi"/>
          <w:b/>
          <w:bCs/>
        </w:rPr>
      </w:pPr>
      <w:r w:rsidRPr="00E45EFC">
        <w:rPr>
          <w:rFonts w:cstheme="minorHAnsi"/>
          <w:b/>
          <w:bCs/>
        </w:rPr>
        <w:t>Explain the usage of FromBody attribute</w:t>
      </w:r>
    </w:p>
    <w:p w:rsidR="00B665D3" w:rsidRPr="00E45EFC" w:rsidRDefault="00B665D3" w:rsidP="00B665D3">
      <w:pPr>
        <w:pStyle w:val="ListParagraph"/>
        <w:numPr>
          <w:ilvl w:val="1"/>
          <w:numId w:val="1"/>
        </w:numPr>
        <w:rPr>
          <w:rFonts w:cstheme="minorHAnsi"/>
          <w:b/>
          <w:bCs/>
        </w:rPr>
      </w:pPr>
      <w:r w:rsidRPr="00E45EFC">
        <w:rPr>
          <w:rFonts w:cstheme="minorHAnsi"/>
          <w:b/>
          <w:bCs/>
        </w:rPr>
        <w:t>Read the model object from request, other than the query string parameter</w:t>
      </w:r>
    </w:p>
    <w:p w:rsidR="00B665D3" w:rsidRPr="00E45EFC" w:rsidRDefault="00B665D3" w:rsidP="00B665D3">
      <w:pPr>
        <w:pStyle w:val="NormalWeb"/>
        <w:rPr>
          <w:rFonts w:asciiTheme="minorHAnsi" w:hAnsiTheme="minorHAnsi" w:cstheme="minorHAnsi"/>
          <w:sz w:val="22"/>
          <w:szCs w:val="22"/>
        </w:rPr>
      </w:pPr>
      <w:r w:rsidRPr="00E45EFC">
        <w:rPr>
          <w:rFonts w:asciiTheme="minorHAnsi" w:hAnsiTheme="minorHAnsi" w:cstheme="minorHAnsi"/>
          <w:sz w:val="22"/>
          <w:szCs w:val="22"/>
        </w:rPr>
        <w:t xml:space="preserve">The </w:t>
      </w:r>
      <w:r w:rsidRPr="00E45EFC">
        <w:rPr>
          <w:rStyle w:val="HTMLCode"/>
          <w:rFonts w:asciiTheme="minorHAnsi" w:hAnsiTheme="minorHAnsi" w:cstheme="minorHAnsi"/>
          <w:sz w:val="22"/>
          <w:szCs w:val="22"/>
        </w:rPr>
        <w:t>FromBody</w:t>
      </w:r>
      <w:r w:rsidRPr="00E45EFC">
        <w:rPr>
          <w:rFonts w:asciiTheme="minorHAnsi" w:hAnsiTheme="minorHAnsi" w:cstheme="minorHAnsi"/>
          <w:sz w:val="22"/>
          <w:szCs w:val="22"/>
        </w:rPr>
        <w:t xml:space="preserve"> attribute in ASP.NET Core Web API is used to bind a complex type parameter, like a custom model object, from the body of an HTTP request rather than from the query string or route. When a client sends data in the request body—typically in JSON format—</w:t>
      </w:r>
      <w:r w:rsidRPr="00E45EFC">
        <w:rPr>
          <w:rStyle w:val="HTMLCode"/>
          <w:rFonts w:asciiTheme="minorHAnsi" w:hAnsiTheme="minorHAnsi" w:cstheme="minorHAnsi"/>
          <w:sz w:val="22"/>
          <w:szCs w:val="22"/>
        </w:rPr>
        <w:t>FromBody</w:t>
      </w:r>
      <w:r w:rsidRPr="00E45EFC">
        <w:rPr>
          <w:rFonts w:asciiTheme="minorHAnsi" w:hAnsiTheme="minorHAnsi" w:cstheme="minorHAnsi"/>
          <w:sz w:val="22"/>
          <w:szCs w:val="22"/>
        </w:rPr>
        <w:t xml:space="preserve"> helps deserialize that data into the corresponding C# model object. For example, in a POST or PUT action method, you can define a parameter like </w:t>
      </w:r>
      <w:r w:rsidRPr="00E45EFC">
        <w:rPr>
          <w:rStyle w:val="HTMLCode"/>
          <w:rFonts w:asciiTheme="minorHAnsi" w:hAnsiTheme="minorHAnsi" w:cstheme="minorHAnsi"/>
          <w:sz w:val="22"/>
          <w:szCs w:val="22"/>
        </w:rPr>
        <w:t>public IActionResult Post([FromBody] Employee emp)</w:t>
      </w:r>
      <w:r w:rsidRPr="00E45EFC">
        <w:rPr>
          <w:rFonts w:asciiTheme="minorHAnsi" w:hAnsiTheme="minorHAnsi" w:cstheme="minorHAnsi"/>
          <w:sz w:val="22"/>
          <w:szCs w:val="22"/>
        </w:rPr>
        <w:t xml:space="preserve"> to extract the employee data from the request body. This is essential when dealing with large or structured data that doesn't fit well in query strings.</w:t>
      </w:r>
    </w:p>
    <w:p w:rsidR="00B665D3" w:rsidRPr="00E45EFC" w:rsidRDefault="00B665D3" w:rsidP="00B665D3">
      <w:pPr>
        <w:rPr>
          <w:rFonts w:cstheme="minorHAnsi"/>
          <w:b/>
          <w:bCs/>
        </w:rPr>
      </w:pPr>
    </w:p>
    <w:p w:rsidR="00B665D3" w:rsidRPr="00E45EFC" w:rsidRDefault="00B665D3" w:rsidP="00B665D3">
      <w:pPr>
        <w:pStyle w:val="ListParagraph"/>
        <w:numPr>
          <w:ilvl w:val="0"/>
          <w:numId w:val="1"/>
        </w:numPr>
        <w:rPr>
          <w:rFonts w:cstheme="minorHAnsi"/>
          <w:b/>
          <w:bCs/>
        </w:rPr>
      </w:pPr>
      <w:r w:rsidRPr="00E45EFC">
        <w:rPr>
          <w:rFonts w:cstheme="minorHAnsi"/>
          <w:b/>
          <w:bCs/>
        </w:rPr>
        <w:t xml:space="preserve">Demonstrate Custom filter </w:t>
      </w:r>
    </w:p>
    <w:p w:rsidR="00B665D3" w:rsidRPr="00E45EFC" w:rsidRDefault="00B665D3" w:rsidP="00B665D3">
      <w:pPr>
        <w:pStyle w:val="ListParagraph"/>
        <w:numPr>
          <w:ilvl w:val="1"/>
          <w:numId w:val="1"/>
        </w:numPr>
        <w:rPr>
          <w:rFonts w:cstheme="minorHAnsi"/>
          <w:b/>
          <w:bCs/>
        </w:rPr>
      </w:pPr>
      <w:r w:rsidRPr="00E45EFC">
        <w:rPr>
          <w:rFonts w:cstheme="minorHAnsi"/>
          <w:b/>
          <w:bCs/>
        </w:rPr>
        <w:t>Usage of ActionFilterAttribute, OnActionExecuting method to intercept the request, Create filter for Custom exception - Need to install Microsoft.AspNetCore.Mvc.WebApiCompatShim package</w:t>
      </w:r>
    </w:p>
    <w:p w:rsidR="00B665D3" w:rsidRPr="00E45EFC" w:rsidRDefault="00B665D3" w:rsidP="00B665D3">
      <w:pPr>
        <w:pStyle w:val="NormalWeb"/>
        <w:rPr>
          <w:rFonts w:asciiTheme="minorHAnsi" w:hAnsiTheme="minorHAnsi" w:cstheme="minorHAnsi"/>
          <w:sz w:val="22"/>
          <w:szCs w:val="22"/>
        </w:rPr>
      </w:pPr>
      <w:r w:rsidRPr="00E45EFC">
        <w:rPr>
          <w:rFonts w:asciiTheme="minorHAnsi" w:hAnsiTheme="minorHAnsi" w:cstheme="minorHAnsi"/>
          <w:sz w:val="22"/>
          <w:szCs w:val="22"/>
        </w:rPr>
        <w:t xml:space="preserve">Custom filters in ASP.NET Core Web API allow developers to execute code before or after certain stages in the request pipeline. A custom filter can be created by inheriting from </w:t>
      </w:r>
      <w:r w:rsidRPr="00E45EFC">
        <w:rPr>
          <w:rStyle w:val="HTMLCode"/>
          <w:rFonts w:asciiTheme="minorHAnsi" w:hAnsiTheme="minorHAnsi" w:cstheme="minorHAnsi"/>
          <w:sz w:val="22"/>
          <w:szCs w:val="22"/>
        </w:rPr>
        <w:t>ActionFilterAttribute</w:t>
      </w:r>
      <w:r w:rsidRPr="00E45EFC">
        <w:rPr>
          <w:rFonts w:asciiTheme="minorHAnsi" w:hAnsiTheme="minorHAnsi" w:cstheme="minorHAnsi"/>
          <w:sz w:val="22"/>
          <w:szCs w:val="22"/>
        </w:rPr>
        <w:t xml:space="preserve"> and overriding the </w:t>
      </w:r>
      <w:r w:rsidRPr="00E45EFC">
        <w:rPr>
          <w:rStyle w:val="HTMLCode"/>
          <w:rFonts w:asciiTheme="minorHAnsi" w:hAnsiTheme="minorHAnsi" w:cstheme="minorHAnsi"/>
          <w:sz w:val="22"/>
          <w:szCs w:val="22"/>
        </w:rPr>
        <w:t>OnActionExecuting</w:t>
      </w:r>
      <w:r w:rsidRPr="00E45EFC">
        <w:rPr>
          <w:rFonts w:asciiTheme="minorHAnsi" w:hAnsiTheme="minorHAnsi" w:cstheme="minorHAnsi"/>
          <w:sz w:val="22"/>
          <w:szCs w:val="22"/>
        </w:rPr>
        <w:t xml:space="preserve"> method to intercept and validate incoming requests before the action method executes. For example, a custom authentication filter can check if a specific header is present in the request. Similarly, custom exception filters can be created by implementing the </w:t>
      </w:r>
      <w:r w:rsidRPr="00E45EFC">
        <w:rPr>
          <w:rStyle w:val="HTMLCode"/>
          <w:rFonts w:asciiTheme="minorHAnsi" w:hAnsiTheme="minorHAnsi" w:cstheme="minorHAnsi"/>
          <w:sz w:val="22"/>
          <w:szCs w:val="22"/>
        </w:rPr>
        <w:t>IExceptionFilter</w:t>
      </w:r>
      <w:r w:rsidRPr="00E45EFC">
        <w:rPr>
          <w:rFonts w:asciiTheme="minorHAnsi" w:hAnsiTheme="minorHAnsi" w:cstheme="minorHAnsi"/>
          <w:sz w:val="22"/>
          <w:szCs w:val="22"/>
        </w:rPr>
        <w:t xml:space="preserve"> interface to handle unhandled exceptions globally. These filters enhance security and maintainability by centralizing validation and error handling. To support legacy Web API compatibility when working with exception filters, the </w:t>
      </w:r>
      <w:r w:rsidRPr="00E45EFC">
        <w:rPr>
          <w:rStyle w:val="HTMLCode"/>
          <w:rFonts w:asciiTheme="minorHAnsi" w:hAnsiTheme="minorHAnsi" w:cstheme="minorHAnsi"/>
          <w:sz w:val="22"/>
          <w:szCs w:val="22"/>
        </w:rPr>
        <w:t>Microsoft.AspNetCore.Mvc.WebApiCompatShim</w:t>
      </w:r>
      <w:r w:rsidRPr="00E45EFC">
        <w:rPr>
          <w:rFonts w:asciiTheme="minorHAnsi" w:hAnsiTheme="minorHAnsi" w:cstheme="minorHAnsi"/>
          <w:sz w:val="22"/>
          <w:szCs w:val="22"/>
        </w:rPr>
        <w:t xml:space="preserve"> NuGet package may be required. This approach helps maintain clean controller logic by offloading cross-cutting concerns like authorization or logging to reusable filters.</w:t>
      </w:r>
    </w:p>
    <w:p w:rsidR="00B665D3" w:rsidRPr="00E45EFC" w:rsidRDefault="00B665D3" w:rsidP="00B665D3">
      <w:pPr>
        <w:rPr>
          <w:rFonts w:cstheme="minorHAnsi"/>
          <w:b/>
          <w:bCs/>
        </w:rPr>
      </w:pPr>
    </w:p>
    <w:p w:rsidR="00B665D3" w:rsidRPr="00E45EFC" w:rsidRDefault="00B665D3" w:rsidP="00B665D3">
      <w:pPr>
        <w:rPr>
          <w:rFonts w:cstheme="minorHAnsi"/>
        </w:rPr>
      </w:pPr>
    </w:p>
    <w:p w:rsidR="00B665D3" w:rsidRPr="00E45EFC" w:rsidRDefault="00B665D3" w:rsidP="00B665D3">
      <w:pPr>
        <w:rPr>
          <w:rFonts w:cstheme="minorHAnsi"/>
        </w:rPr>
      </w:pPr>
    </w:p>
    <w:p w:rsidR="00B665D3" w:rsidRPr="00E45EFC" w:rsidRDefault="00B665D3" w:rsidP="00B665D3">
      <w:pPr>
        <w:pStyle w:val="ListParagraph"/>
        <w:numPr>
          <w:ilvl w:val="0"/>
          <w:numId w:val="2"/>
        </w:numPr>
        <w:rPr>
          <w:rFonts w:cstheme="minorHAnsi"/>
          <w:b/>
        </w:rPr>
      </w:pPr>
      <w:r w:rsidRPr="00E45EFC">
        <w:rPr>
          <w:rFonts w:cstheme="minorHAnsi"/>
          <w:b/>
        </w:rPr>
        <w:t>Web Api using custom model class</w:t>
      </w:r>
    </w:p>
    <w:p w:rsidR="00B665D3" w:rsidRPr="00E45EFC" w:rsidRDefault="00B665D3" w:rsidP="00B665D3">
      <w:pPr>
        <w:pStyle w:val="ListParagraph"/>
        <w:rPr>
          <w:rFonts w:cstheme="minorHAnsi"/>
        </w:rPr>
      </w:pPr>
      <w:r w:rsidRPr="00E45EFC">
        <w:rPr>
          <w:rFonts w:cstheme="minorHAnsi"/>
        </w:rPr>
        <w:t>Create a Custom class ‘Employee’ of the below defined structure</w:t>
      </w:r>
    </w:p>
    <w:p w:rsidR="00B665D3" w:rsidRPr="00E45EFC" w:rsidRDefault="00B665D3" w:rsidP="00B665D3">
      <w:pPr>
        <w:autoSpaceDE w:val="0"/>
        <w:autoSpaceDN w:val="0"/>
        <w:adjustRightInd w:val="0"/>
        <w:spacing w:after="0" w:line="240" w:lineRule="auto"/>
        <w:ind w:left="360" w:firstLine="360"/>
        <w:rPr>
          <w:rFonts w:cstheme="minorHAnsi"/>
          <w:color w:val="000000"/>
        </w:rPr>
      </w:pPr>
      <w:r w:rsidRPr="00E45EFC">
        <w:rPr>
          <w:rFonts w:cstheme="minorHAnsi"/>
          <w:color w:val="0000FF"/>
        </w:rPr>
        <w:t>public</w:t>
      </w:r>
      <w:r w:rsidRPr="00E45EFC">
        <w:rPr>
          <w:rFonts w:cstheme="minorHAnsi"/>
          <w:color w:val="000000"/>
        </w:rPr>
        <w:t xml:space="preserve"> </w:t>
      </w:r>
      <w:r w:rsidRPr="00E45EFC">
        <w:rPr>
          <w:rFonts w:cstheme="minorHAnsi"/>
          <w:color w:val="0000FF"/>
        </w:rPr>
        <w:t>class</w:t>
      </w:r>
      <w:r w:rsidRPr="00E45EFC">
        <w:rPr>
          <w:rFonts w:cstheme="minorHAnsi"/>
          <w:color w:val="000000"/>
        </w:rPr>
        <w:t xml:space="preserve"> </w:t>
      </w:r>
      <w:r w:rsidRPr="00E45EFC">
        <w:rPr>
          <w:rFonts w:cstheme="minorHAnsi"/>
          <w:color w:val="2B91AF"/>
        </w:rPr>
        <w:t>Employee</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r w:rsidRPr="00E45EFC">
        <w:rPr>
          <w:rFonts w:cstheme="minorHAnsi"/>
          <w:color w:val="0000FF"/>
        </w:rPr>
        <w:t>public</w:t>
      </w:r>
      <w:r w:rsidRPr="00E45EFC">
        <w:rPr>
          <w:rFonts w:cstheme="minorHAnsi"/>
          <w:color w:val="000000"/>
        </w:rPr>
        <w:t xml:space="preserve"> </w:t>
      </w:r>
      <w:r w:rsidRPr="00E45EFC">
        <w:rPr>
          <w:rFonts w:cstheme="minorHAnsi"/>
          <w:color w:val="0000FF"/>
        </w:rPr>
        <w:t>int</w:t>
      </w:r>
      <w:r w:rsidRPr="00E45EFC">
        <w:rPr>
          <w:rFonts w:cstheme="minorHAnsi"/>
          <w:color w:val="000000"/>
        </w:rPr>
        <w:t xml:space="preserve"> Id { </w:t>
      </w:r>
      <w:r w:rsidRPr="00E45EFC">
        <w:rPr>
          <w:rFonts w:cstheme="minorHAnsi"/>
          <w:color w:val="0000FF"/>
        </w:rPr>
        <w:t>get</w:t>
      </w:r>
      <w:r w:rsidRPr="00E45EFC">
        <w:rPr>
          <w:rFonts w:cstheme="minorHAnsi"/>
          <w:color w:val="000000"/>
        </w:rPr>
        <w:t xml:space="preserve">; </w:t>
      </w:r>
      <w:r w:rsidRPr="00E45EFC">
        <w:rPr>
          <w:rFonts w:cstheme="minorHAnsi"/>
          <w:color w:val="0000FF"/>
        </w:rPr>
        <w:t>set</w:t>
      </w:r>
      <w:r w:rsidRPr="00E45EFC">
        <w:rPr>
          <w:rFonts w:cstheme="minorHAnsi"/>
          <w:color w:val="000000"/>
        </w:rPr>
        <w:t>; }</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r w:rsidRPr="00E45EFC">
        <w:rPr>
          <w:rFonts w:cstheme="minorHAnsi"/>
          <w:color w:val="0000FF"/>
        </w:rPr>
        <w:t>public</w:t>
      </w:r>
      <w:r w:rsidRPr="00E45EFC">
        <w:rPr>
          <w:rFonts w:cstheme="minorHAnsi"/>
          <w:color w:val="000000"/>
        </w:rPr>
        <w:t xml:space="preserve"> </w:t>
      </w:r>
      <w:r w:rsidRPr="00E45EFC">
        <w:rPr>
          <w:rFonts w:cstheme="minorHAnsi"/>
          <w:color w:val="0000FF"/>
        </w:rPr>
        <w:t>string</w:t>
      </w:r>
      <w:r w:rsidRPr="00E45EFC">
        <w:rPr>
          <w:rFonts w:cstheme="minorHAnsi"/>
          <w:color w:val="000000"/>
        </w:rPr>
        <w:t xml:space="preserve"> Name { </w:t>
      </w:r>
      <w:r w:rsidRPr="00E45EFC">
        <w:rPr>
          <w:rFonts w:cstheme="minorHAnsi"/>
          <w:color w:val="0000FF"/>
        </w:rPr>
        <w:t>get</w:t>
      </w:r>
      <w:r w:rsidRPr="00E45EFC">
        <w:rPr>
          <w:rFonts w:cstheme="minorHAnsi"/>
          <w:color w:val="000000"/>
        </w:rPr>
        <w:t xml:space="preserve">; </w:t>
      </w:r>
      <w:r w:rsidRPr="00E45EFC">
        <w:rPr>
          <w:rFonts w:cstheme="minorHAnsi"/>
          <w:color w:val="0000FF"/>
        </w:rPr>
        <w:t>set</w:t>
      </w:r>
      <w:r w:rsidRPr="00E45EFC">
        <w:rPr>
          <w:rFonts w:cstheme="minorHAnsi"/>
          <w:color w:val="000000"/>
        </w:rPr>
        <w:t>; }</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r w:rsidRPr="00E45EFC">
        <w:rPr>
          <w:rFonts w:cstheme="minorHAnsi"/>
          <w:color w:val="0000FF"/>
        </w:rPr>
        <w:t>public</w:t>
      </w:r>
      <w:r w:rsidRPr="00E45EFC">
        <w:rPr>
          <w:rFonts w:cstheme="minorHAnsi"/>
          <w:color w:val="000000"/>
        </w:rPr>
        <w:t xml:space="preserve"> </w:t>
      </w:r>
      <w:r w:rsidRPr="00E45EFC">
        <w:rPr>
          <w:rFonts w:cstheme="minorHAnsi"/>
          <w:color w:val="0000FF"/>
        </w:rPr>
        <w:t>int</w:t>
      </w:r>
      <w:r w:rsidRPr="00E45EFC">
        <w:rPr>
          <w:rFonts w:cstheme="minorHAnsi"/>
          <w:color w:val="000000"/>
        </w:rPr>
        <w:t xml:space="preserve"> Salary { </w:t>
      </w:r>
      <w:r w:rsidRPr="00E45EFC">
        <w:rPr>
          <w:rFonts w:cstheme="minorHAnsi"/>
          <w:color w:val="0000FF"/>
        </w:rPr>
        <w:t>get</w:t>
      </w:r>
      <w:r w:rsidRPr="00E45EFC">
        <w:rPr>
          <w:rFonts w:cstheme="minorHAnsi"/>
          <w:color w:val="000000"/>
        </w:rPr>
        <w:t xml:space="preserve">; </w:t>
      </w:r>
      <w:r w:rsidRPr="00E45EFC">
        <w:rPr>
          <w:rFonts w:cstheme="minorHAnsi"/>
          <w:color w:val="0000FF"/>
        </w:rPr>
        <w:t>set</w:t>
      </w:r>
      <w:r w:rsidRPr="00E45EFC">
        <w:rPr>
          <w:rFonts w:cstheme="minorHAnsi"/>
          <w:color w:val="000000"/>
        </w:rPr>
        <w:t>; }</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r w:rsidRPr="00E45EFC">
        <w:rPr>
          <w:rFonts w:cstheme="minorHAnsi"/>
          <w:color w:val="0000FF"/>
        </w:rPr>
        <w:t>public</w:t>
      </w:r>
      <w:r w:rsidRPr="00E45EFC">
        <w:rPr>
          <w:rFonts w:cstheme="minorHAnsi"/>
          <w:color w:val="000000"/>
        </w:rPr>
        <w:t xml:space="preserve"> </w:t>
      </w:r>
      <w:r w:rsidRPr="00E45EFC">
        <w:rPr>
          <w:rFonts w:cstheme="minorHAnsi"/>
          <w:color w:val="0000FF"/>
        </w:rPr>
        <w:t>bool</w:t>
      </w:r>
      <w:r w:rsidRPr="00E45EFC">
        <w:rPr>
          <w:rFonts w:cstheme="minorHAnsi"/>
          <w:color w:val="000000"/>
        </w:rPr>
        <w:t xml:space="preserve"> Permanent { </w:t>
      </w:r>
      <w:r w:rsidRPr="00E45EFC">
        <w:rPr>
          <w:rFonts w:cstheme="minorHAnsi"/>
          <w:color w:val="0000FF"/>
        </w:rPr>
        <w:t>get</w:t>
      </w:r>
      <w:r w:rsidRPr="00E45EFC">
        <w:rPr>
          <w:rFonts w:cstheme="minorHAnsi"/>
          <w:color w:val="000000"/>
        </w:rPr>
        <w:t xml:space="preserve">; </w:t>
      </w:r>
      <w:r w:rsidRPr="00E45EFC">
        <w:rPr>
          <w:rFonts w:cstheme="minorHAnsi"/>
          <w:color w:val="0000FF"/>
        </w:rPr>
        <w:t>set</w:t>
      </w:r>
      <w:r w:rsidRPr="00E45EFC">
        <w:rPr>
          <w:rFonts w:cstheme="minorHAnsi"/>
          <w:color w:val="000000"/>
        </w:rPr>
        <w:t>; }</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r w:rsidRPr="00E45EFC">
        <w:rPr>
          <w:rFonts w:cstheme="minorHAnsi"/>
          <w:color w:val="0000FF"/>
        </w:rPr>
        <w:t>public</w:t>
      </w:r>
      <w:r w:rsidRPr="00E45EFC">
        <w:rPr>
          <w:rFonts w:cstheme="minorHAnsi"/>
          <w:color w:val="000000"/>
        </w:rPr>
        <w:t xml:space="preserve"> Department Department { </w:t>
      </w:r>
      <w:r w:rsidRPr="00E45EFC">
        <w:rPr>
          <w:rFonts w:cstheme="minorHAnsi"/>
          <w:color w:val="0000FF"/>
        </w:rPr>
        <w:t>get</w:t>
      </w:r>
      <w:r w:rsidRPr="00E45EFC">
        <w:rPr>
          <w:rFonts w:cstheme="minorHAnsi"/>
          <w:color w:val="000000"/>
        </w:rPr>
        <w:t xml:space="preserve">; </w:t>
      </w:r>
      <w:r w:rsidRPr="00E45EFC">
        <w:rPr>
          <w:rFonts w:cstheme="minorHAnsi"/>
          <w:color w:val="0000FF"/>
        </w:rPr>
        <w:t>set</w:t>
      </w:r>
      <w:r w:rsidRPr="00E45EFC">
        <w:rPr>
          <w:rFonts w:cstheme="minorHAnsi"/>
          <w:color w:val="000000"/>
        </w:rPr>
        <w:t>; }</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r w:rsidRPr="00E45EFC">
        <w:rPr>
          <w:rFonts w:cstheme="minorHAnsi"/>
          <w:color w:val="0000FF"/>
        </w:rPr>
        <w:t>public</w:t>
      </w:r>
      <w:r w:rsidRPr="00E45EFC">
        <w:rPr>
          <w:rFonts w:cstheme="minorHAnsi"/>
          <w:color w:val="000000"/>
        </w:rPr>
        <w:t xml:space="preserve"> List&lt;Skill&gt; Skills { </w:t>
      </w:r>
      <w:r w:rsidRPr="00E45EFC">
        <w:rPr>
          <w:rFonts w:cstheme="minorHAnsi"/>
          <w:color w:val="0000FF"/>
        </w:rPr>
        <w:t>get</w:t>
      </w:r>
      <w:r w:rsidRPr="00E45EFC">
        <w:rPr>
          <w:rFonts w:cstheme="minorHAnsi"/>
          <w:color w:val="000000"/>
        </w:rPr>
        <w:t xml:space="preserve">; </w:t>
      </w:r>
      <w:r w:rsidRPr="00E45EFC">
        <w:rPr>
          <w:rFonts w:cstheme="minorHAnsi"/>
          <w:color w:val="0000FF"/>
        </w:rPr>
        <w:t>set</w:t>
      </w:r>
      <w:r w:rsidRPr="00E45EFC">
        <w:rPr>
          <w:rFonts w:cstheme="minorHAnsi"/>
          <w:color w:val="000000"/>
        </w:rPr>
        <w:t>; }</w:t>
      </w:r>
    </w:p>
    <w:p w:rsidR="00B665D3" w:rsidRPr="00E45EFC" w:rsidRDefault="00B665D3" w:rsidP="00B665D3">
      <w:pPr>
        <w:autoSpaceDE w:val="0"/>
        <w:autoSpaceDN w:val="0"/>
        <w:adjustRightInd w:val="0"/>
        <w:spacing w:after="0" w:line="240" w:lineRule="auto"/>
        <w:ind w:left="360"/>
        <w:rPr>
          <w:rFonts w:cstheme="minorHAnsi"/>
          <w:color w:val="000000"/>
        </w:rPr>
      </w:pPr>
      <w:r w:rsidRPr="00E45EFC">
        <w:rPr>
          <w:rFonts w:cstheme="minorHAnsi"/>
          <w:color w:val="000000"/>
        </w:rPr>
        <w:t xml:space="preserve">        </w:t>
      </w:r>
      <w:r w:rsidRPr="00E45EFC">
        <w:rPr>
          <w:rFonts w:cstheme="minorHAnsi"/>
          <w:color w:val="0000FF"/>
        </w:rPr>
        <w:t>public</w:t>
      </w:r>
      <w:r w:rsidRPr="00E45EFC">
        <w:rPr>
          <w:rFonts w:cstheme="minorHAnsi"/>
          <w:color w:val="000000"/>
        </w:rPr>
        <w:t xml:space="preserve"> DateTime DateOfBirth { </w:t>
      </w:r>
      <w:r w:rsidRPr="00E45EFC">
        <w:rPr>
          <w:rFonts w:cstheme="minorHAnsi"/>
          <w:color w:val="0000FF"/>
        </w:rPr>
        <w:t>get</w:t>
      </w:r>
      <w:r w:rsidRPr="00E45EFC">
        <w:rPr>
          <w:rFonts w:cstheme="minorHAnsi"/>
          <w:color w:val="000000"/>
        </w:rPr>
        <w:t xml:space="preserve">; </w:t>
      </w:r>
      <w:r w:rsidRPr="00E45EFC">
        <w:rPr>
          <w:rFonts w:cstheme="minorHAnsi"/>
          <w:color w:val="0000FF"/>
        </w:rPr>
        <w:t>set</w:t>
      </w:r>
      <w:r w:rsidRPr="00E45EFC">
        <w:rPr>
          <w:rFonts w:cstheme="minorHAnsi"/>
          <w:color w:val="000000"/>
        </w:rPr>
        <w:t>; }</w:t>
      </w:r>
    </w:p>
    <w:p w:rsidR="00B665D3" w:rsidRPr="00E45EFC" w:rsidRDefault="00B665D3" w:rsidP="00B665D3">
      <w:pPr>
        <w:ind w:left="360"/>
        <w:rPr>
          <w:rFonts w:cstheme="minorHAnsi"/>
          <w:color w:val="000000"/>
        </w:rPr>
      </w:pPr>
      <w:r w:rsidRPr="00E45EFC">
        <w:rPr>
          <w:rFonts w:cstheme="minorHAnsi"/>
          <w:color w:val="000000"/>
        </w:rPr>
        <w:t xml:space="preserve">    }</w:t>
      </w:r>
    </w:p>
    <w:p w:rsidR="00B665D3" w:rsidRPr="00E45EFC" w:rsidRDefault="00B665D3" w:rsidP="00B665D3">
      <w:pPr>
        <w:ind w:left="360"/>
        <w:rPr>
          <w:rFonts w:cstheme="minorHAnsi"/>
          <w:color w:val="000000"/>
        </w:rPr>
      </w:pPr>
    </w:p>
    <w:p w:rsidR="00B665D3" w:rsidRPr="00E45EFC" w:rsidRDefault="00B665D3" w:rsidP="00B665D3">
      <w:pPr>
        <w:ind w:left="360"/>
        <w:rPr>
          <w:rFonts w:cstheme="minorHAnsi"/>
          <w:color w:val="000000"/>
        </w:rPr>
      </w:pPr>
      <w:r w:rsidRPr="00E45EFC">
        <w:rPr>
          <w:rFonts w:cstheme="minorHAnsi"/>
          <w:color w:val="000000"/>
        </w:rPr>
        <w:tab/>
        <w:t>Create a new controller - EmployeeController with Read Write actions</w:t>
      </w:r>
    </w:p>
    <w:p w:rsidR="00B665D3" w:rsidRPr="00E45EFC" w:rsidRDefault="00B665D3" w:rsidP="00B665D3">
      <w:pPr>
        <w:ind w:left="360"/>
        <w:rPr>
          <w:rFonts w:cstheme="minorHAnsi"/>
          <w:color w:val="000000" w:themeColor="text1"/>
        </w:rPr>
      </w:pPr>
      <w:r w:rsidRPr="00E45EFC">
        <w:rPr>
          <w:rFonts w:cstheme="minorHAnsi"/>
          <w:color w:val="000000" w:themeColor="text1"/>
        </w:rPr>
        <w:t>Constructor: Create few records, HTTPGet, HTTPPost/HTTPPut</w:t>
      </w:r>
    </w:p>
    <w:p w:rsidR="00B665D3" w:rsidRPr="00E45EFC" w:rsidRDefault="00B665D3" w:rsidP="00B665D3">
      <w:pPr>
        <w:ind w:left="720"/>
        <w:rPr>
          <w:rFonts w:cstheme="minorHAnsi"/>
          <w:color w:val="000000"/>
        </w:rPr>
      </w:pPr>
      <w:r w:rsidRPr="00E45EFC">
        <w:rPr>
          <w:rFonts w:cstheme="minorHAnsi"/>
          <w:color w:val="000000" w:themeColor="text1"/>
        </w:rPr>
        <w:t xml:space="preserve">Create a Private method GetStandardEmployeeList that returns a List of Employee class. Invoke this method in the Get action method of the EmployeeController that was created in the previous step.   </w:t>
      </w:r>
    </w:p>
    <w:p w:rsidR="00B665D3" w:rsidRPr="00E45EFC" w:rsidRDefault="00B665D3" w:rsidP="00B665D3">
      <w:pPr>
        <w:ind w:left="720"/>
        <w:rPr>
          <w:rFonts w:cstheme="minorHAnsi"/>
          <w:color w:val="000000" w:themeColor="text1"/>
        </w:rPr>
      </w:pPr>
      <w:r w:rsidRPr="00E45EFC">
        <w:rPr>
          <w:rFonts w:cstheme="minorHAnsi"/>
          <w:color w:val="000000" w:themeColor="text1"/>
        </w:rPr>
        <w:t>Public ActionResult&lt;Employee&gt; GetStandrad()</w:t>
      </w:r>
    </w:p>
    <w:p w:rsidR="00B665D3" w:rsidRPr="00E45EFC" w:rsidRDefault="00B665D3" w:rsidP="00B665D3">
      <w:pPr>
        <w:ind w:left="720"/>
        <w:rPr>
          <w:rFonts w:cstheme="minorHAnsi"/>
          <w:color w:val="000000"/>
        </w:rPr>
      </w:pPr>
      <w:r w:rsidRPr="00E45EFC">
        <w:rPr>
          <w:rFonts w:cstheme="minorHAnsi"/>
          <w:color w:val="000000"/>
        </w:rPr>
        <w:t>Modify the return type of the Get action method(without parameter) to return List of Employee class object</w:t>
      </w:r>
    </w:p>
    <w:p w:rsidR="00B665D3" w:rsidRPr="00E45EFC" w:rsidRDefault="00B665D3" w:rsidP="00B665D3">
      <w:pPr>
        <w:ind w:left="720"/>
        <w:rPr>
          <w:rFonts w:cstheme="minorHAnsi"/>
          <w:color w:val="000000"/>
        </w:rPr>
      </w:pPr>
      <w:r w:rsidRPr="00E45EFC">
        <w:rPr>
          <w:rFonts w:cstheme="minorHAnsi"/>
          <w:color w:val="000000"/>
        </w:rPr>
        <w:t>Add ProducesResponseType to the GET action method for Status code 200</w:t>
      </w:r>
    </w:p>
    <w:p w:rsidR="00B665D3" w:rsidRPr="00E45EFC" w:rsidRDefault="00B665D3" w:rsidP="00B665D3">
      <w:pPr>
        <w:pStyle w:val="ListParagraph"/>
        <w:rPr>
          <w:rFonts w:cstheme="minorHAnsi"/>
          <w:color w:val="000000"/>
        </w:rPr>
      </w:pPr>
      <w:r w:rsidRPr="00E45EFC">
        <w:rPr>
          <w:rFonts w:cstheme="minorHAnsi"/>
          <w:color w:val="000000"/>
        </w:rPr>
        <w:t>Check the Swagger description for the GET method for success status code</w:t>
      </w:r>
    </w:p>
    <w:p w:rsidR="00B665D3" w:rsidRPr="00E45EFC" w:rsidRDefault="00B665D3" w:rsidP="00B665D3">
      <w:pPr>
        <w:pStyle w:val="ListParagraph"/>
        <w:rPr>
          <w:rFonts w:cstheme="minorHAnsi"/>
          <w:color w:val="000000"/>
        </w:rPr>
      </w:pPr>
    </w:p>
    <w:p w:rsidR="008D4AAD" w:rsidRDefault="00B665D3" w:rsidP="00B665D3">
      <w:pPr>
        <w:pStyle w:val="ListParagraph"/>
        <w:rPr>
          <w:rFonts w:cstheme="minorHAnsi"/>
          <w:b/>
          <w:bCs/>
          <w:color w:val="000000"/>
        </w:rPr>
      </w:pPr>
      <w:r w:rsidRPr="00E45EFC">
        <w:rPr>
          <w:rFonts w:cstheme="minorHAnsi"/>
          <w:b/>
          <w:bCs/>
          <w:color w:val="000000"/>
        </w:rPr>
        <w:t>Output:</w:t>
      </w:r>
    </w:p>
    <w:p w:rsidR="00B665D3" w:rsidRPr="00E45EFC" w:rsidRDefault="00B665D3" w:rsidP="00B665D3">
      <w:pPr>
        <w:pStyle w:val="ListParagraph"/>
        <w:rPr>
          <w:rFonts w:cstheme="minorHAnsi"/>
          <w:b/>
          <w:bCs/>
          <w:color w:val="000000"/>
        </w:rPr>
      </w:pPr>
      <w:r w:rsidRPr="00E45EFC">
        <w:rPr>
          <w:rFonts w:cstheme="minorHAnsi"/>
          <w:b/>
          <w:bCs/>
          <w:color w:val="000000"/>
        </w:rPr>
        <w:lastRenderedPageBreak/>
        <w:br/>
      </w:r>
      <w:r w:rsidRPr="00E45EFC">
        <w:rPr>
          <w:rFonts w:cstheme="minorHAnsi"/>
          <w:b/>
          <w:bCs/>
          <w:color w:val="000000"/>
        </w:rPr>
        <w:br/>
      </w:r>
      <w:r w:rsidRPr="00E45EFC">
        <w:rPr>
          <w:rFonts w:cstheme="minorHAnsi"/>
          <w:noProof/>
        </w:rPr>
        <w:drawing>
          <wp:inline distT="0" distB="0" distL="0" distR="0" wp14:anchorId="430B3D76" wp14:editId="2141BFB8">
            <wp:extent cx="5943600" cy="3343275"/>
            <wp:effectExtent l="0" t="0" r="0" b="9525"/>
            <wp:docPr id="167458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83401" name=""/>
                    <pic:cNvPicPr/>
                  </pic:nvPicPr>
                  <pic:blipFill>
                    <a:blip r:embed="rId17"/>
                    <a:stretch>
                      <a:fillRect/>
                    </a:stretch>
                  </pic:blipFill>
                  <pic:spPr>
                    <a:xfrm>
                      <a:off x="0" y="0"/>
                      <a:ext cx="5943600" cy="3343275"/>
                    </a:xfrm>
                    <a:prstGeom prst="rect">
                      <a:avLst/>
                    </a:prstGeom>
                  </pic:spPr>
                </pic:pic>
              </a:graphicData>
            </a:graphic>
          </wp:inline>
        </w:drawing>
      </w:r>
    </w:p>
    <w:p w:rsidR="00B665D3" w:rsidRPr="00E45EFC" w:rsidRDefault="00B665D3" w:rsidP="00B665D3">
      <w:pPr>
        <w:pStyle w:val="ListParagraph"/>
        <w:rPr>
          <w:rFonts w:cstheme="minorHAnsi"/>
          <w:color w:val="000000"/>
        </w:rPr>
      </w:pPr>
    </w:p>
    <w:p w:rsidR="00B665D3" w:rsidRPr="00E45EFC" w:rsidRDefault="00B665D3" w:rsidP="00B665D3">
      <w:pPr>
        <w:pStyle w:val="ListParagraph"/>
        <w:numPr>
          <w:ilvl w:val="0"/>
          <w:numId w:val="2"/>
        </w:numPr>
        <w:rPr>
          <w:rFonts w:cstheme="minorHAnsi"/>
          <w:b/>
        </w:rPr>
      </w:pPr>
      <w:r w:rsidRPr="00E45EFC">
        <w:rPr>
          <w:rFonts w:cstheme="minorHAnsi"/>
          <w:b/>
        </w:rPr>
        <w:t>Create a Custom action filter for Authorization.</w:t>
      </w:r>
    </w:p>
    <w:p w:rsidR="00B665D3" w:rsidRPr="00E45EFC" w:rsidRDefault="00B665D3" w:rsidP="00B665D3">
      <w:pPr>
        <w:pStyle w:val="ListParagraph"/>
        <w:rPr>
          <w:rFonts w:cstheme="minorHAnsi"/>
        </w:rPr>
      </w:pPr>
      <w:r w:rsidRPr="00E45EFC">
        <w:rPr>
          <w:rFonts w:cstheme="minorHAnsi"/>
        </w:rPr>
        <w:t>The requirement is to intercept incoming requests and check if there is a key ‘Authorization’ in the request header or not. If it is there, then to check if it contains a value ‘Bearer’ or not.</w:t>
      </w:r>
    </w:p>
    <w:p w:rsidR="00B665D3" w:rsidRPr="00E45EFC" w:rsidRDefault="00B665D3" w:rsidP="00B665D3">
      <w:pPr>
        <w:pStyle w:val="ListParagraph"/>
        <w:rPr>
          <w:rFonts w:cstheme="minorHAnsi"/>
        </w:rPr>
      </w:pPr>
    </w:p>
    <w:p w:rsidR="00B665D3" w:rsidRPr="00E45EFC" w:rsidRDefault="00B665D3" w:rsidP="00B665D3">
      <w:pPr>
        <w:pStyle w:val="ListParagraph"/>
        <w:rPr>
          <w:rFonts w:cstheme="minorHAnsi"/>
        </w:rPr>
      </w:pPr>
    </w:p>
    <w:p w:rsidR="00B665D3" w:rsidRPr="00E45EFC" w:rsidRDefault="00B665D3" w:rsidP="00B665D3">
      <w:pPr>
        <w:pStyle w:val="ListParagraph"/>
        <w:rPr>
          <w:rFonts w:cstheme="minorHAnsi"/>
        </w:rPr>
      </w:pPr>
      <w:r w:rsidRPr="00E45EFC">
        <w:rPr>
          <w:rFonts w:cstheme="minorHAnsi"/>
        </w:rPr>
        <w:t>Create a folder ‘Filters’ in the application solution. Create a class ‘</w:t>
      </w:r>
      <w:r w:rsidRPr="00E45EFC">
        <w:rPr>
          <w:rFonts w:cstheme="minorHAnsi"/>
          <w:b/>
        </w:rPr>
        <w:t>CustomAuthFilter</w:t>
      </w:r>
      <w:r w:rsidRPr="00E45EFC">
        <w:rPr>
          <w:rFonts w:cstheme="minorHAnsi"/>
        </w:rPr>
        <w:t xml:space="preserve">’ to filter requests. Inherit ActionFilterAttribute. Override OnActionExecuting method to check if the request object has Header ‘Authorization’ or not. If not, throw BadRequestResult with the message </w:t>
      </w:r>
    </w:p>
    <w:p w:rsidR="00B665D3" w:rsidRPr="00E45EFC" w:rsidRDefault="00B665D3" w:rsidP="00B665D3">
      <w:pPr>
        <w:pStyle w:val="ListParagraph"/>
        <w:rPr>
          <w:rFonts w:cstheme="minorHAnsi"/>
        </w:rPr>
      </w:pPr>
      <w:r w:rsidRPr="00E45EFC">
        <w:rPr>
          <w:rFonts w:cstheme="minorHAnsi"/>
          <w:color w:val="A31515"/>
        </w:rPr>
        <w:t>Invalid request - No Auth token</w:t>
      </w:r>
    </w:p>
    <w:p w:rsidR="00B665D3" w:rsidRPr="00E45EFC" w:rsidRDefault="00B665D3" w:rsidP="00B665D3">
      <w:pPr>
        <w:pStyle w:val="ListParagraph"/>
        <w:rPr>
          <w:rFonts w:cstheme="minorHAnsi"/>
        </w:rPr>
      </w:pPr>
      <w:r w:rsidRPr="00E45EFC">
        <w:rPr>
          <w:rFonts w:cstheme="minorHAnsi"/>
        </w:rPr>
        <w:t xml:space="preserve">If the header is present, then check if the value contains the word ‘Bearer’. If not, throw BadRequestResult with the message </w:t>
      </w:r>
    </w:p>
    <w:p w:rsidR="00B665D3" w:rsidRPr="00E45EFC" w:rsidRDefault="00B665D3" w:rsidP="00B665D3">
      <w:pPr>
        <w:pStyle w:val="ListParagraph"/>
        <w:rPr>
          <w:rFonts w:cstheme="minorHAnsi"/>
          <w:color w:val="A31515"/>
        </w:rPr>
      </w:pPr>
      <w:r w:rsidRPr="00E45EFC">
        <w:rPr>
          <w:rFonts w:cstheme="minorHAnsi"/>
          <w:color w:val="A31515"/>
        </w:rPr>
        <w:t>Invalid request - Token present but Bearer unavailable</w:t>
      </w:r>
    </w:p>
    <w:p w:rsidR="00B665D3" w:rsidRPr="00E45EFC" w:rsidRDefault="00B665D3" w:rsidP="00B665D3">
      <w:pPr>
        <w:pStyle w:val="ListParagraph"/>
        <w:rPr>
          <w:rFonts w:cstheme="minorHAnsi"/>
          <w:color w:val="A31515"/>
        </w:rPr>
      </w:pPr>
    </w:p>
    <w:p w:rsidR="00B665D3" w:rsidRPr="00E45EFC" w:rsidRDefault="00B665D3" w:rsidP="00B665D3">
      <w:pPr>
        <w:pStyle w:val="ListParagraph"/>
        <w:rPr>
          <w:rFonts w:cstheme="minorHAnsi"/>
        </w:rPr>
      </w:pPr>
      <w:r w:rsidRPr="00E45EFC">
        <w:rPr>
          <w:rFonts w:cstheme="minorHAnsi"/>
        </w:rPr>
        <w:t>Add an attribute</w:t>
      </w:r>
      <w:r w:rsidRPr="00E45EFC">
        <w:rPr>
          <w:rFonts w:cstheme="minorHAnsi"/>
          <w:color w:val="A31515"/>
        </w:rPr>
        <w:t xml:space="preserve"> </w:t>
      </w:r>
      <w:r w:rsidRPr="00E45EFC">
        <w:rPr>
          <w:rFonts w:cstheme="minorHAnsi"/>
          <w:b/>
        </w:rPr>
        <w:t xml:space="preserve">CustomAuthFilter </w:t>
      </w:r>
      <w:r w:rsidRPr="00E45EFC">
        <w:rPr>
          <w:rFonts w:cstheme="minorHAnsi"/>
        </w:rPr>
        <w:t>to the Employee controller to filter any request to check for the Authorization token in the request header.</w:t>
      </w:r>
    </w:p>
    <w:p w:rsidR="00B665D3" w:rsidRPr="00E45EFC" w:rsidRDefault="00B665D3" w:rsidP="00B665D3">
      <w:pPr>
        <w:pStyle w:val="ListParagraph"/>
        <w:rPr>
          <w:rFonts w:cstheme="minorHAnsi"/>
        </w:rPr>
      </w:pPr>
    </w:p>
    <w:p w:rsidR="00B665D3" w:rsidRPr="00E45EFC" w:rsidRDefault="00B665D3" w:rsidP="00B665D3">
      <w:pPr>
        <w:pStyle w:val="ListParagraph"/>
        <w:rPr>
          <w:rFonts w:cstheme="minorHAnsi"/>
        </w:rPr>
      </w:pPr>
      <w:r w:rsidRPr="00E45EFC">
        <w:rPr>
          <w:rFonts w:cstheme="minorHAnsi"/>
          <w:noProof/>
        </w:rPr>
        <w:lastRenderedPageBreak/>
        <w:drawing>
          <wp:inline distT="0" distB="0" distL="0" distR="0" wp14:anchorId="7264C63D" wp14:editId="1F160E8B">
            <wp:extent cx="5943600" cy="3343275"/>
            <wp:effectExtent l="0" t="0" r="0" b="9525"/>
            <wp:docPr id="132285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59473" name=""/>
                    <pic:cNvPicPr/>
                  </pic:nvPicPr>
                  <pic:blipFill>
                    <a:blip r:embed="rId18"/>
                    <a:stretch>
                      <a:fillRect/>
                    </a:stretch>
                  </pic:blipFill>
                  <pic:spPr>
                    <a:xfrm>
                      <a:off x="0" y="0"/>
                      <a:ext cx="5943600" cy="3343275"/>
                    </a:xfrm>
                    <a:prstGeom prst="rect">
                      <a:avLst/>
                    </a:prstGeom>
                  </pic:spPr>
                </pic:pic>
              </a:graphicData>
            </a:graphic>
          </wp:inline>
        </w:drawing>
      </w:r>
    </w:p>
    <w:p w:rsidR="00B665D3" w:rsidRPr="00E45EFC" w:rsidRDefault="00B665D3" w:rsidP="00B665D3">
      <w:pPr>
        <w:pStyle w:val="ListParagraph"/>
        <w:rPr>
          <w:rFonts w:cstheme="minorHAnsi"/>
        </w:rPr>
      </w:pPr>
      <w:r w:rsidRPr="00E45EFC">
        <w:rPr>
          <w:rFonts w:cstheme="minorHAnsi"/>
          <w:noProof/>
        </w:rPr>
        <w:drawing>
          <wp:inline distT="0" distB="0" distL="0" distR="0" wp14:anchorId="2C38B20E" wp14:editId="16138879">
            <wp:extent cx="5943600" cy="3343275"/>
            <wp:effectExtent l="0" t="0" r="0" b="9525"/>
            <wp:docPr id="147800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7515" name=""/>
                    <pic:cNvPicPr/>
                  </pic:nvPicPr>
                  <pic:blipFill>
                    <a:blip r:embed="rId19"/>
                    <a:stretch>
                      <a:fillRect/>
                    </a:stretch>
                  </pic:blipFill>
                  <pic:spPr>
                    <a:xfrm>
                      <a:off x="0" y="0"/>
                      <a:ext cx="5943600" cy="3343275"/>
                    </a:xfrm>
                    <a:prstGeom prst="rect">
                      <a:avLst/>
                    </a:prstGeom>
                  </pic:spPr>
                </pic:pic>
              </a:graphicData>
            </a:graphic>
          </wp:inline>
        </w:drawing>
      </w:r>
    </w:p>
    <w:p w:rsidR="00B665D3" w:rsidRPr="00E45EFC" w:rsidRDefault="00B665D3" w:rsidP="00B665D3">
      <w:pPr>
        <w:pStyle w:val="ListParagraph"/>
        <w:rPr>
          <w:rFonts w:cstheme="minorHAnsi"/>
        </w:rPr>
      </w:pPr>
    </w:p>
    <w:p w:rsidR="00B665D3" w:rsidRPr="00E45EFC" w:rsidRDefault="00B665D3" w:rsidP="00B665D3">
      <w:pPr>
        <w:pStyle w:val="ListParagraph"/>
        <w:numPr>
          <w:ilvl w:val="0"/>
          <w:numId w:val="2"/>
        </w:numPr>
        <w:shd w:val="clear" w:color="auto" w:fill="FFFFFF"/>
        <w:spacing w:after="150" w:line="240" w:lineRule="auto"/>
        <w:rPr>
          <w:rFonts w:cstheme="minorHAnsi"/>
          <w:b/>
        </w:rPr>
      </w:pPr>
      <w:r w:rsidRPr="00E45EFC">
        <w:rPr>
          <w:rFonts w:cstheme="minorHAnsi"/>
          <w:b/>
        </w:rPr>
        <w:t>Custom Exception filter</w:t>
      </w:r>
    </w:p>
    <w:p w:rsidR="00B665D3" w:rsidRPr="00E45EFC" w:rsidRDefault="00B665D3" w:rsidP="00B665D3">
      <w:pPr>
        <w:pStyle w:val="ListParagraph"/>
        <w:rPr>
          <w:rFonts w:cstheme="minorHAnsi"/>
        </w:rPr>
      </w:pPr>
      <w:r w:rsidRPr="00E45EFC">
        <w:rPr>
          <w:rFonts w:cstheme="minorHAnsi"/>
        </w:rPr>
        <w:br/>
        <w:t>Create a class ‘CustomExceptionFilter’ to catch the exceptions occuring the application. Implement IExceptionFilter thru the OnException method</w:t>
      </w:r>
      <w:r w:rsidRPr="00E45EFC">
        <w:rPr>
          <w:rFonts w:cstheme="minorHAnsi"/>
        </w:rPr>
        <w:br/>
      </w:r>
      <w:r w:rsidRPr="00E45EFC">
        <w:rPr>
          <w:rFonts w:cstheme="minorHAnsi"/>
        </w:rPr>
        <w:br/>
        <w:t>Use the exception context to fetch the exception detail. Capture that and write it to a File in the system.</w:t>
      </w:r>
      <w:r w:rsidRPr="00E45EFC">
        <w:rPr>
          <w:rFonts w:cstheme="minorHAnsi"/>
        </w:rPr>
        <w:br/>
      </w:r>
      <w:r w:rsidRPr="00E45EFC">
        <w:rPr>
          <w:rFonts w:cstheme="minorHAnsi"/>
        </w:rPr>
        <w:lastRenderedPageBreak/>
        <w:br/>
        <w:t>Set the Result property of the exception context to ExceptionResult.</w:t>
      </w:r>
      <w:r w:rsidRPr="00E45EFC">
        <w:rPr>
          <w:rFonts w:cstheme="minorHAnsi"/>
        </w:rPr>
        <w:br/>
      </w:r>
      <w:r w:rsidRPr="00E45EFC">
        <w:rPr>
          <w:rFonts w:cstheme="minorHAnsi"/>
        </w:rPr>
        <w:br/>
        <w:t>Throw an exception in GET action method.</w:t>
      </w:r>
      <w:r w:rsidRPr="00E45EFC">
        <w:rPr>
          <w:rFonts w:cstheme="minorHAnsi"/>
        </w:rPr>
        <w:br/>
        <w:t>Ensure that the GET action method has ProducesResponseType for 500 - Internal server error</w:t>
      </w:r>
      <w:r w:rsidRPr="00E45EFC">
        <w:rPr>
          <w:rFonts w:cstheme="minorHAnsi"/>
        </w:rPr>
        <w:br/>
      </w:r>
      <w:r w:rsidRPr="00E45EFC">
        <w:rPr>
          <w:rFonts w:cstheme="minorHAnsi"/>
        </w:rPr>
        <w:br/>
        <w:t>Use Swagger to test the exception and message being thrown.</w:t>
      </w:r>
      <w:r w:rsidRPr="00E45EFC">
        <w:rPr>
          <w:rFonts w:cstheme="minorHAnsi"/>
        </w:rPr>
        <w:br/>
      </w:r>
      <w:r w:rsidRPr="00E45EFC">
        <w:rPr>
          <w:rFonts w:cstheme="minorHAnsi"/>
        </w:rPr>
        <w:br/>
        <w:t>Note: This needs WebApiCompatShim NuGet package installation</w:t>
      </w:r>
    </w:p>
    <w:p w:rsidR="00B665D3" w:rsidRPr="00E45EFC" w:rsidRDefault="00B665D3" w:rsidP="00B665D3">
      <w:pPr>
        <w:pStyle w:val="ListParagraph"/>
        <w:rPr>
          <w:rFonts w:cstheme="minorHAnsi"/>
        </w:rPr>
      </w:pPr>
    </w:p>
    <w:p w:rsidR="00B665D3" w:rsidRPr="00E45EFC" w:rsidRDefault="00B665D3" w:rsidP="00B665D3">
      <w:pPr>
        <w:pStyle w:val="ListParagraph"/>
        <w:rPr>
          <w:rFonts w:cstheme="minorHAnsi"/>
          <w:b/>
          <w:bCs/>
        </w:rPr>
      </w:pPr>
      <w:r w:rsidRPr="00E45EFC">
        <w:rPr>
          <w:rFonts w:cstheme="minorHAnsi"/>
          <w:b/>
          <w:bCs/>
        </w:rPr>
        <w:t>Output:</w:t>
      </w:r>
      <w:r w:rsidR="008D4AAD">
        <w:rPr>
          <w:rFonts w:cstheme="minorHAnsi"/>
          <w:b/>
          <w:bCs/>
        </w:rPr>
        <w:br/>
      </w:r>
      <w:r w:rsidR="008D4AAD">
        <w:rPr>
          <w:rFonts w:cstheme="minorHAnsi"/>
          <w:b/>
          <w:bCs/>
        </w:rPr>
        <w:br/>
      </w:r>
      <w:r w:rsidR="008D4AAD">
        <w:rPr>
          <w:rFonts w:cstheme="minorHAnsi"/>
          <w:b/>
          <w:bCs/>
        </w:rPr>
        <w:br/>
      </w:r>
      <w:r w:rsidR="008D4AAD">
        <w:rPr>
          <w:rFonts w:cstheme="minorHAnsi"/>
          <w:b/>
          <w:bCs/>
          <w:noProof/>
          <w:color w:val="000000"/>
        </w:rPr>
        <w:drawing>
          <wp:inline distT="0" distB="0" distL="0" distR="0" wp14:anchorId="02B38290" wp14:editId="3BA48C0E">
            <wp:extent cx="5943600" cy="3343275"/>
            <wp:effectExtent l="0" t="0" r="0" b="9525"/>
            <wp:docPr id="120894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2753" name="Picture 12089427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65D3" w:rsidRPr="00E45EFC" w:rsidRDefault="00B665D3" w:rsidP="00B665D3">
      <w:pPr>
        <w:pStyle w:val="ListParagraph"/>
        <w:rPr>
          <w:rFonts w:cstheme="minorHAnsi"/>
          <w:b/>
          <w:bCs/>
        </w:rPr>
      </w:pPr>
      <w:r w:rsidRPr="00E45EFC">
        <w:rPr>
          <w:rFonts w:cstheme="minorHAnsi"/>
          <w:noProof/>
        </w:rPr>
        <w:lastRenderedPageBreak/>
        <w:drawing>
          <wp:inline distT="0" distB="0" distL="0" distR="0" wp14:anchorId="06674514" wp14:editId="42D1CFCE">
            <wp:extent cx="5943600" cy="3343275"/>
            <wp:effectExtent l="0" t="0" r="0" b="9525"/>
            <wp:docPr id="192556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66099" name=""/>
                    <pic:cNvPicPr/>
                  </pic:nvPicPr>
                  <pic:blipFill>
                    <a:blip r:embed="rId21"/>
                    <a:stretch>
                      <a:fillRect/>
                    </a:stretch>
                  </pic:blipFill>
                  <pic:spPr>
                    <a:xfrm>
                      <a:off x="0" y="0"/>
                      <a:ext cx="5943600" cy="3343275"/>
                    </a:xfrm>
                    <a:prstGeom prst="rect">
                      <a:avLst/>
                    </a:prstGeom>
                  </pic:spPr>
                </pic:pic>
              </a:graphicData>
            </a:graphic>
          </wp:inline>
        </w:drawing>
      </w:r>
    </w:p>
    <w:p w:rsidR="00B665D3" w:rsidRPr="00E45EFC" w:rsidRDefault="00B665D3" w:rsidP="00B665D3">
      <w:pPr>
        <w:pStyle w:val="ListParagraph"/>
        <w:rPr>
          <w:rFonts w:cstheme="minorHAnsi"/>
          <w:b/>
          <w:bCs/>
        </w:rPr>
      </w:pPr>
    </w:p>
    <w:p w:rsidR="00B665D3" w:rsidRPr="00E45EFC" w:rsidRDefault="00B665D3" w:rsidP="00B665D3">
      <w:pPr>
        <w:pStyle w:val="ListParagraph"/>
        <w:rPr>
          <w:rFonts w:cstheme="minorHAnsi"/>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Default="00B665D3" w:rsidP="00B665D3">
      <w:pPr>
        <w:rPr>
          <w:b/>
          <w:bCs/>
        </w:rPr>
      </w:pPr>
    </w:p>
    <w:p w:rsidR="00B665D3" w:rsidRPr="00786A3E" w:rsidRDefault="00B665D3" w:rsidP="00B665D3">
      <w:pPr>
        <w:jc w:val="center"/>
        <w:rPr>
          <w:rFonts w:cstheme="minorHAnsi"/>
          <w:b/>
          <w:sz w:val="24"/>
          <w:szCs w:val="24"/>
        </w:rPr>
      </w:pPr>
      <w:r w:rsidRPr="00786A3E">
        <w:rPr>
          <w:rFonts w:cstheme="minorHAnsi"/>
          <w:b/>
          <w:sz w:val="24"/>
          <w:szCs w:val="24"/>
        </w:rPr>
        <w:t>4.WEBAPI_HANDSON</w:t>
      </w:r>
    </w:p>
    <w:p w:rsidR="00B665D3" w:rsidRPr="00786A3E" w:rsidRDefault="00B665D3" w:rsidP="00B665D3">
      <w:pPr>
        <w:rPr>
          <w:rFonts w:cstheme="minorHAnsi"/>
          <w:b/>
        </w:rPr>
      </w:pPr>
      <w:r w:rsidRPr="00786A3E">
        <w:rPr>
          <w:rFonts w:cstheme="minorHAnsi"/>
          <w:b/>
        </w:rPr>
        <w:t>Objectives:</w:t>
      </w:r>
    </w:p>
    <w:p w:rsidR="00B665D3" w:rsidRPr="00786A3E" w:rsidRDefault="00B665D3" w:rsidP="00B665D3">
      <w:pPr>
        <w:pStyle w:val="ListParagraph"/>
        <w:numPr>
          <w:ilvl w:val="0"/>
          <w:numId w:val="1"/>
        </w:numPr>
        <w:rPr>
          <w:rFonts w:cstheme="minorHAnsi"/>
          <w:b/>
          <w:bCs/>
        </w:rPr>
      </w:pPr>
      <w:r w:rsidRPr="00786A3E">
        <w:rPr>
          <w:rFonts w:cstheme="minorHAnsi"/>
          <w:b/>
          <w:bCs/>
        </w:rPr>
        <w:t>Demonstrate creation of an Action method to perform data create, update &amp; delete operation</w:t>
      </w:r>
    </w:p>
    <w:p w:rsidR="00B665D3" w:rsidRPr="00786A3E" w:rsidRDefault="00B665D3" w:rsidP="00B665D3">
      <w:pPr>
        <w:pStyle w:val="ListParagraph"/>
        <w:numPr>
          <w:ilvl w:val="1"/>
          <w:numId w:val="1"/>
        </w:numPr>
        <w:rPr>
          <w:rFonts w:cstheme="minorHAnsi"/>
          <w:b/>
          <w:bCs/>
        </w:rPr>
      </w:pPr>
      <w:r w:rsidRPr="00786A3E">
        <w:rPr>
          <w:rFonts w:cstheme="minorHAnsi"/>
          <w:b/>
          <w:bCs/>
        </w:rPr>
        <w:t>Use FromBody attribute, extract data to custom model class using FromBody attribute, use hardcoded data to update &amp; delete data, Use Swagger and POSTMAN to test</w:t>
      </w:r>
    </w:p>
    <w:p w:rsidR="00B665D3" w:rsidRPr="00786A3E" w:rsidRDefault="00B665D3" w:rsidP="00B665D3">
      <w:pPr>
        <w:rPr>
          <w:rFonts w:cstheme="minorHAnsi"/>
        </w:rPr>
      </w:pPr>
      <w:r w:rsidRPr="00786A3E">
        <w:rPr>
          <w:rFonts w:cstheme="minorHAnsi"/>
        </w:rPr>
        <w:t xml:space="preserve">To demonstrate create, update, and delete operations in a Web API, action methods can be defined within a controller using HTTP verbs like POST, PUT, and DELETE. The [FromBody] attribute is used in method parameters to bind the incoming JSON data to a custom model class (e.g., Employee). For </w:t>
      </w:r>
      <w:r w:rsidRPr="00786A3E">
        <w:rPr>
          <w:rFonts w:cstheme="minorHAnsi"/>
        </w:rPr>
        <w:lastRenderedPageBreak/>
        <w:t>example, in a Post method, new employee data sent in the request body is deserialized into an Employee object and added to a hardcoded list. In the Put method, the list is searched by ID, and the matched object’s properties are updated with the new values. Similarly, in the Delete method, the employee with the specified ID is removed from the list. These methods return appropriate ActionResult types such as Ok, CreatedAtAction, or BadRequest. Swagger UI and Postman can be used to test these methods by sending HTTP requests with JSON bodies for POST and PUT, and URL path parameters for DELETE. This allows for easy validation of data manipulation through a simulated backend.</w:t>
      </w:r>
    </w:p>
    <w:p w:rsidR="00B665D3" w:rsidRPr="00786A3E" w:rsidRDefault="00B665D3" w:rsidP="00B665D3">
      <w:pPr>
        <w:rPr>
          <w:rFonts w:cstheme="minorHAnsi"/>
        </w:rPr>
      </w:pPr>
    </w:p>
    <w:p w:rsidR="00B665D3" w:rsidRPr="00786A3E" w:rsidRDefault="00B665D3" w:rsidP="00B665D3">
      <w:pPr>
        <w:pStyle w:val="ListParagraph"/>
        <w:numPr>
          <w:ilvl w:val="0"/>
          <w:numId w:val="2"/>
        </w:numPr>
        <w:rPr>
          <w:rFonts w:cstheme="minorHAnsi"/>
          <w:b/>
        </w:rPr>
      </w:pPr>
      <w:r w:rsidRPr="00786A3E">
        <w:rPr>
          <w:rFonts w:cstheme="minorHAnsi"/>
          <w:b/>
        </w:rPr>
        <w:t>Web Api CRUD operation</w:t>
      </w:r>
    </w:p>
    <w:p w:rsidR="00B665D3" w:rsidRPr="00786A3E" w:rsidRDefault="00B665D3" w:rsidP="00B665D3">
      <w:pPr>
        <w:pStyle w:val="ListParagraph"/>
        <w:rPr>
          <w:rFonts w:cstheme="minorHAnsi"/>
        </w:rPr>
      </w:pPr>
      <w:r w:rsidRPr="00786A3E">
        <w:rPr>
          <w:rFonts w:cstheme="minorHAnsi"/>
        </w:rPr>
        <w:t>Update Employee data as per the input thru Web API PUT action method call</w:t>
      </w:r>
    </w:p>
    <w:p w:rsidR="00B665D3" w:rsidRPr="00786A3E" w:rsidRDefault="00B665D3" w:rsidP="00B665D3">
      <w:pPr>
        <w:pStyle w:val="ListParagraph"/>
        <w:rPr>
          <w:rFonts w:cstheme="minorHAnsi"/>
        </w:rPr>
      </w:pPr>
    </w:p>
    <w:p w:rsidR="00B665D3" w:rsidRPr="00786A3E" w:rsidRDefault="00B665D3" w:rsidP="00B665D3">
      <w:pPr>
        <w:pStyle w:val="ListParagraph"/>
        <w:rPr>
          <w:rFonts w:cstheme="minorHAnsi"/>
        </w:rPr>
      </w:pPr>
      <w:r w:rsidRPr="00786A3E">
        <w:rPr>
          <w:rFonts w:cstheme="minorHAnsi"/>
        </w:rPr>
        <w:t>Employee information has to be updated based on the user input. Use Swagger tool to invoke the action method mapped with Http PUT action verb to update an employee data.</w:t>
      </w:r>
    </w:p>
    <w:p w:rsidR="00B665D3" w:rsidRPr="00786A3E" w:rsidRDefault="00B665D3" w:rsidP="00B665D3">
      <w:pPr>
        <w:pStyle w:val="ListParagraph"/>
        <w:rPr>
          <w:rFonts w:cstheme="minorHAnsi"/>
        </w:rPr>
      </w:pPr>
      <w:r w:rsidRPr="00786A3E">
        <w:rPr>
          <w:rFonts w:cstheme="minorHAnsi"/>
        </w:rPr>
        <w:t>Modify the action method to return Employee data thru ActionResult.</w:t>
      </w:r>
    </w:p>
    <w:p w:rsidR="00B665D3" w:rsidRPr="00786A3E" w:rsidRDefault="00B665D3" w:rsidP="00B665D3">
      <w:pPr>
        <w:pStyle w:val="ListParagraph"/>
        <w:rPr>
          <w:rFonts w:cstheme="minorHAnsi"/>
          <w:color w:val="A31515"/>
        </w:rPr>
      </w:pPr>
      <w:r w:rsidRPr="00786A3E">
        <w:rPr>
          <w:rFonts w:cstheme="minorHAnsi"/>
        </w:rPr>
        <w:t>Check if the id value is lesser than or equal to 0. If true, throw BadRequest action result with the message ‘</w:t>
      </w:r>
      <w:r w:rsidRPr="00786A3E">
        <w:rPr>
          <w:rFonts w:cstheme="minorHAnsi"/>
          <w:color w:val="A31515"/>
        </w:rPr>
        <w:t>Invalid employee id</w:t>
      </w:r>
      <w:r w:rsidRPr="00786A3E">
        <w:rPr>
          <w:rFonts w:cstheme="minorHAnsi"/>
        </w:rPr>
        <w:t>’</w:t>
      </w:r>
    </w:p>
    <w:p w:rsidR="00B665D3" w:rsidRPr="00786A3E" w:rsidRDefault="00B665D3" w:rsidP="00B665D3">
      <w:pPr>
        <w:pStyle w:val="ListParagraph"/>
        <w:rPr>
          <w:rFonts w:cstheme="minorHAnsi"/>
          <w:color w:val="A31515"/>
        </w:rPr>
      </w:pPr>
    </w:p>
    <w:p w:rsidR="00B665D3" w:rsidRPr="00786A3E" w:rsidRDefault="00B665D3" w:rsidP="00B665D3">
      <w:pPr>
        <w:pStyle w:val="ListParagraph"/>
        <w:rPr>
          <w:rFonts w:cstheme="minorHAnsi"/>
        </w:rPr>
      </w:pPr>
      <w:r w:rsidRPr="00786A3E">
        <w:rPr>
          <w:rFonts w:cstheme="minorHAnsi"/>
        </w:rPr>
        <w:t>If the value is greater than 0 but not available in the list of employee ids that is there in the hardcoded list of employees, throw BadRequest action result with the same message as stated above.</w:t>
      </w:r>
    </w:p>
    <w:p w:rsidR="00B665D3" w:rsidRPr="00786A3E" w:rsidRDefault="00B665D3" w:rsidP="00B665D3">
      <w:pPr>
        <w:pStyle w:val="ListParagraph"/>
        <w:rPr>
          <w:rFonts w:cstheme="minorHAnsi"/>
        </w:rPr>
      </w:pPr>
    </w:p>
    <w:p w:rsidR="00B665D3" w:rsidRPr="00786A3E" w:rsidRDefault="00B665D3" w:rsidP="00B665D3">
      <w:pPr>
        <w:pStyle w:val="ListParagraph"/>
        <w:rPr>
          <w:rFonts w:cstheme="minorHAnsi"/>
        </w:rPr>
      </w:pPr>
      <w:r w:rsidRPr="00786A3E">
        <w:rPr>
          <w:rFonts w:cstheme="minorHAnsi"/>
        </w:rPr>
        <w:t>If the id value is valid, use the JSON data from the input body and update the hardcoded list. Filter the employee list data for the input id and return that as the output.</w:t>
      </w:r>
    </w:p>
    <w:p w:rsidR="00B665D3" w:rsidRPr="00786A3E" w:rsidRDefault="00B665D3" w:rsidP="00B665D3">
      <w:pPr>
        <w:pStyle w:val="ListParagraph"/>
        <w:rPr>
          <w:rFonts w:cstheme="minorHAnsi"/>
        </w:rPr>
      </w:pPr>
    </w:p>
    <w:p w:rsidR="00B665D3" w:rsidRPr="00786A3E" w:rsidRDefault="00B665D3" w:rsidP="00B665D3">
      <w:pPr>
        <w:pStyle w:val="ListParagraph"/>
        <w:rPr>
          <w:rFonts w:cstheme="minorHAnsi"/>
        </w:rPr>
      </w:pPr>
    </w:p>
    <w:p w:rsidR="00B665D3" w:rsidRPr="00786A3E" w:rsidRDefault="00B665D3" w:rsidP="00B665D3">
      <w:pPr>
        <w:pStyle w:val="ListParagraph"/>
        <w:rPr>
          <w:rFonts w:cstheme="minorHAnsi"/>
          <w:b/>
          <w:bCs/>
        </w:rPr>
      </w:pPr>
      <w:r w:rsidRPr="00786A3E">
        <w:rPr>
          <w:rFonts w:cstheme="minorHAnsi"/>
          <w:b/>
          <w:bCs/>
        </w:rPr>
        <w:t>Output :</w:t>
      </w:r>
    </w:p>
    <w:p w:rsidR="00B665D3" w:rsidRPr="00786A3E" w:rsidRDefault="00B665D3" w:rsidP="00B665D3">
      <w:pPr>
        <w:pStyle w:val="ListParagraph"/>
        <w:rPr>
          <w:rFonts w:cstheme="minorHAnsi"/>
        </w:rPr>
      </w:pPr>
    </w:p>
    <w:p w:rsidR="00B665D3" w:rsidRDefault="00B665D3" w:rsidP="00B665D3">
      <w:pPr>
        <w:pStyle w:val="ListParagraph"/>
      </w:pPr>
      <w:r>
        <w:rPr>
          <w:noProof/>
        </w:rPr>
        <w:lastRenderedPageBreak/>
        <w:drawing>
          <wp:inline distT="0" distB="0" distL="0" distR="0" wp14:anchorId="06D8164F" wp14:editId="2ADC9570">
            <wp:extent cx="5943600" cy="3343275"/>
            <wp:effectExtent l="0" t="0" r="0" b="9525"/>
            <wp:docPr id="169149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7469" name=""/>
                    <pic:cNvPicPr/>
                  </pic:nvPicPr>
                  <pic:blipFill>
                    <a:blip r:embed="rId22"/>
                    <a:stretch>
                      <a:fillRect/>
                    </a:stretch>
                  </pic:blipFill>
                  <pic:spPr>
                    <a:xfrm>
                      <a:off x="0" y="0"/>
                      <a:ext cx="5943600" cy="3343275"/>
                    </a:xfrm>
                    <a:prstGeom prst="rect">
                      <a:avLst/>
                    </a:prstGeom>
                  </pic:spPr>
                </pic:pic>
              </a:graphicData>
            </a:graphic>
          </wp:inline>
        </w:drawing>
      </w:r>
    </w:p>
    <w:p w:rsidR="00B665D3" w:rsidRDefault="00B665D3" w:rsidP="00B665D3">
      <w:pPr>
        <w:pStyle w:val="ListParagraph"/>
      </w:pPr>
    </w:p>
    <w:p w:rsidR="00B665D3" w:rsidRDefault="00B665D3" w:rsidP="00B665D3">
      <w:pPr>
        <w:pStyle w:val="ListParagraph"/>
      </w:pPr>
      <w:r>
        <w:rPr>
          <w:noProof/>
        </w:rPr>
        <w:drawing>
          <wp:inline distT="0" distB="0" distL="0" distR="0" wp14:anchorId="6B5DC120" wp14:editId="06C6E7DB">
            <wp:extent cx="5943600" cy="3343275"/>
            <wp:effectExtent l="0" t="0" r="0" b="9525"/>
            <wp:docPr id="169786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1563" name=""/>
                    <pic:cNvPicPr/>
                  </pic:nvPicPr>
                  <pic:blipFill>
                    <a:blip r:embed="rId23"/>
                    <a:stretch>
                      <a:fillRect/>
                    </a:stretch>
                  </pic:blipFill>
                  <pic:spPr>
                    <a:xfrm>
                      <a:off x="0" y="0"/>
                      <a:ext cx="5943600" cy="3343275"/>
                    </a:xfrm>
                    <a:prstGeom prst="rect">
                      <a:avLst/>
                    </a:prstGeom>
                  </pic:spPr>
                </pic:pic>
              </a:graphicData>
            </a:graphic>
          </wp:inline>
        </w:drawing>
      </w:r>
    </w:p>
    <w:p w:rsidR="00B665D3" w:rsidRDefault="00B665D3" w:rsidP="00B665D3">
      <w:pPr>
        <w:pStyle w:val="ListParagraph"/>
      </w:pPr>
    </w:p>
    <w:p w:rsidR="00B665D3" w:rsidRDefault="00B665D3" w:rsidP="00B665D3">
      <w:pPr>
        <w:pStyle w:val="ListParagraph"/>
      </w:pPr>
    </w:p>
    <w:p w:rsidR="00B665D3" w:rsidRDefault="00B665D3" w:rsidP="00B665D3">
      <w:pPr>
        <w:pStyle w:val="ListParagraph"/>
      </w:pPr>
    </w:p>
    <w:p w:rsidR="00B665D3" w:rsidRDefault="00B665D3" w:rsidP="00B665D3">
      <w:pPr>
        <w:rPr>
          <w:b/>
          <w:bCs/>
        </w:rPr>
      </w:pPr>
    </w:p>
    <w:p w:rsidR="00B665D3" w:rsidRDefault="00B665D3" w:rsidP="00B665D3">
      <w:pPr>
        <w:rPr>
          <w:b/>
          <w:bCs/>
        </w:rPr>
      </w:pPr>
    </w:p>
    <w:p w:rsidR="00B665D3" w:rsidRDefault="00B665D3" w:rsidP="00B665D3">
      <w:pPr>
        <w:spacing w:after="128"/>
        <w:ind w:right="783"/>
        <w:jc w:val="center"/>
      </w:pPr>
      <w:r>
        <w:rPr>
          <w:rFonts w:ascii="Calibri" w:eastAsia="Calibri" w:hAnsi="Calibri" w:cs="Calibri"/>
          <w:b/>
          <w:sz w:val="24"/>
        </w:rPr>
        <w:lastRenderedPageBreak/>
        <w:t xml:space="preserve">5.WEBAPI_HANDSON </w:t>
      </w:r>
    </w:p>
    <w:p w:rsidR="00B665D3" w:rsidRDefault="00B665D3" w:rsidP="00B665D3">
      <w:pPr>
        <w:spacing w:after="168" w:line="263" w:lineRule="auto"/>
        <w:ind w:right="836"/>
      </w:pPr>
      <w:r>
        <w:rPr>
          <w:rFonts w:ascii="Calibri" w:eastAsia="Calibri" w:hAnsi="Calibri" w:cs="Calibri"/>
          <w:b/>
        </w:rPr>
        <w:t xml:space="preserve">Objectives: </w:t>
      </w:r>
    </w:p>
    <w:p w:rsidR="00B665D3" w:rsidRDefault="00B665D3" w:rsidP="00B665D3">
      <w:pPr>
        <w:numPr>
          <w:ilvl w:val="0"/>
          <w:numId w:val="18"/>
        </w:numPr>
        <w:spacing w:after="167" w:line="263" w:lineRule="auto"/>
        <w:ind w:right="1245" w:hanging="360"/>
        <w:jc w:val="both"/>
      </w:pPr>
      <w:r>
        <w:rPr>
          <w:rFonts w:ascii="Calibri" w:eastAsia="Calibri" w:hAnsi="Calibri" w:cs="Calibri"/>
          <w:b/>
        </w:rPr>
        <w:t xml:space="preserve">Explain CORS enablement for Web API access for local application </w:t>
      </w:r>
      <w:r>
        <w:rPr>
          <w:rFonts w:ascii="Courier New" w:eastAsia="Courier New" w:hAnsi="Courier New" w:cs="Courier New"/>
        </w:rPr>
        <w:t>o</w:t>
      </w:r>
      <w:r>
        <w:rPr>
          <w:rFonts w:ascii="Arial" w:eastAsia="Arial" w:hAnsi="Arial" w:cs="Arial"/>
        </w:rPr>
        <w:t xml:space="preserve"> </w:t>
      </w:r>
      <w:r>
        <w:rPr>
          <w:rFonts w:ascii="Calibri" w:eastAsia="Calibri" w:hAnsi="Calibri" w:cs="Calibri"/>
          <w:b/>
        </w:rPr>
        <w:t xml:space="preserve">What is CORS?, How to enable CORS thru Startup.cs, Install Cors nuget package to Web API application </w:t>
      </w:r>
    </w:p>
    <w:p w:rsidR="00B665D3" w:rsidRDefault="00B665D3" w:rsidP="00B665D3">
      <w:r>
        <w:t xml:space="preserve">CORS (Cross-Origin Resource Sharing) is a security feature implemented by browsers to restrict web pages from making requests to a different domain than the one that served the page. In the context of Web API development, enabling CORS is essential when your frontend application (like Angular or React) is hosted on a different domain or port than your backend API. Without CORS, the browser blocks such cross-origin calls. To enable CORS in an ASP.NET Core Web API, you typically configure it in the Program.cs file. This involves adding a CORS policy using builder.Services.AddCors and specifying the allowed origins, methods, and headers. For local development, you can use AllowAnyOrigin, AllowAnyHeader, and AllowAnyMethod to allow unrestricted access. Then, you activate CORS in the middleware pipeline with app.UseCors(), placing it before app.UseAuthorization(). While CORS is included by default in modern ASP.NET Core versions, you may need to install the </w:t>
      </w:r>
    </w:p>
    <w:p w:rsidR="00B665D3" w:rsidRDefault="00B665D3" w:rsidP="00B665D3">
      <w:pPr>
        <w:spacing w:after="176"/>
        <w:ind w:right="955"/>
      </w:pPr>
      <w:r>
        <w:t xml:space="preserve">Microsoft.AspNetCore.Cors package in older versions. In production environments, it is recommended to restrict CORS access to specific trusted origins for security. </w:t>
      </w:r>
    </w:p>
    <w:p w:rsidR="00B665D3" w:rsidRDefault="00B665D3" w:rsidP="00B665D3">
      <w:pPr>
        <w:numPr>
          <w:ilvl w:val="0"/>
          <w:numId w:val="18"/>
        </w:numPr>
        <w:spacing w:after="155" w:line="263" w:lineRule="auto"/>
        <w:ind w:right="1245" w:hanging="360"/>
        <w:jc w:val="both"/>
      </w:pPr>
      <w:r>
        <w:rPr>
          <w:rFonts w:ascii="Calibri" w:eastAsia="Calibri" w:hAnsi="Calibri" w:cs="Calibri"/>
          <w:b/>
        </w:rPr>
        <w:t xml:space="preserve">Demonstrate security in WebAPI </w:t>
      </w:r>
      <w:r>
        <w:rPr>
          <w:rFonts w:ascii="Courier New" w:eastAsia="Courier New" w:hAnsi="Courier New" w:cs="Courier New"/>
        </w:rPr>
        <w:t>o</w:t>
      </w:r>
      <w:r>
        <w:rPr>
          <w:rFonts w:ascii="Arial" w:eastAsia="Arial" w:hAnsi="Arial" w:cs="Arial"/>
        </w:rPr>
        <w:t xml:space="preserve"> </w:t>
      </w:r>
      <w:r>
        <w:rPr>
          <w:rFonts w:ascii="Calibri" w:eastAsia="Calibri" w:hAnsi="Calibri" w:cs="Calibri"/>
          <w:b/>
        </w:rPr>
        <w:t xml:space="preserve">Bearer and Jwt token authentication, Use Authorize attribute &amp; send roles in Jwt token, Setting in Startup.cs for AddAuthentication and AddJwtBearer with validation attributes, UseAuthentication, AllowAnonymous to AuthController to generate token, Claims </w:t>
      </w:r>
    </w:p>
    <w:p w:rsidR="00B665D3" w:rsidRDefault="00B665D3" w:rsidP="00B665D3">
      <w:pPr>
        <w:spacing w:after="155" w:line="263" w:lineRule="auto"/>
        <w:ind w:right="749"/>
      </w:pPr>
      <w:r>
        <w:t xml:space="preserve">Security in Web API is often implemented using Bearer and JWT (JSON Web Token) authentication to ensure that only authenticated users can access protected endpoints. In this approach, a client first requests a token from a dedicated AuthController, which is decorated with the [AllowAnonymous] attribute to allow unauthenticated access. The token is generated using claims that include the user's identity and roles (e.g., "Admin", "User", or "POC") and is signed with a secure key. The token is then passed in the Authorization header as a Bearer token when accessing secure endpoints. On the server side, JWT authentication is configured in the Program.cs file using AddAuthentication and AddJwtBearer, where token validation parameters such as issuer, audience, and signing key are set. The [Authorize] attribute is applied to controllers or actions to restrict access, and roles can be specified using [Authorize(Roles = "Admin")] to allow role-based access control. This ensures that only users with valid tokens and proper roles can interact with sensitive parts of the API, enhancing security by validating identity and access rights. </w:t>
      </w:r>
    </w:p>
    <w:p w:rsidR="00B665D3" w:rsidRDefault="00B665D3" w:rsidP="00B665D3">
      <w:pPr>
        <w:spacing w:after="172"/>
      </w:pPr>
      <w:r>
        <w:t xml:space="preserve"> </w:t>
      </w:r>
    </w:p>
    <w:p w:rsidR="00B665D3" w:rsidRDefault="00B665D3" w:rsidP="00B665D3">
      <w:pPr>
        <w:spacing w:after="3" w:line="263" w:lineRule="auto"/>
        <w:ind w:left="356" w:right="836"/>
      </w:pPr>
      <w:r>
        <w:rPr>
          <w:rFonts w:ascii="Calibri" w:eastAsia="Calibri" w:hAnsi="Calibri" w:cs="Calibri"/>
          <w:b/>
        </w:rPr>
        <w:t>1.</w:t>
      </w:r>
      <w:r>
        <w:rPr>
          <w:rFonts w:ascii="Arial" w:eastAsia="Arial" w:hAnsi="Arial" w:cs="Arial"/>
          <w:b/>
        </w:rPr>
        <w:t xml:space="preserve"> </w:t>
      </w:r>
      <w:r>
        <w:rPr>
          <w:rFonts w:ascii="Calibri" w:eastAsia="Calibri" w:hAnsi="Calibri" w:cs="Calibri"/>
          <w:b/>
        </w:rPr>
        <w:t xml:space="preserve">JsonWebToken </w:t>
      </w:r>
    </w:p>
    <w:p w:rsidR="00B665D3" w:rsidRDefault="00B665D3" w:rsidP="00B665D3">
      <w:pPr>
        <w:spacing w:after="3" w:line="263" w:lineRule="auto"/>
        <w:ind w:left="716" w:right="749"/>
      </w:pPr>
      <w:r>
        <w:t xml:space="preserve">There are various modes of authenticating a request. Json Web Token(JWT) authentication is one among them. It is a methodology of passing a token in the </w:t>
      </w:r>
      <w:r>
        <w:lastRenderedPageBreak/>
        <w:t xml:space="preserve">Authorization header value in the request so that it can be checked at the WebAPI and validated. If not </w:t>
      </w:r>
      <w:r>
        <w:rPr>
          <w:rFonts w:ascii="Calibri" w:eastAsia="Calibri" w:hAnsi="Calibri" w:cs="Calibri"/>
        </w:rPr>
        <w:t>there, then ‘</w:t>
      </w:r>
      <w:r>
        <w:rPr>
          <w:rFonts w:ascii="Calibri" w:eastAsia="Calibri" w:hAnsi="Calibri" w:cs="Calibri"/>
          <w:b/>
        </w:rPr>
        <w:t>Unauthorized</w:t>
      </w:r>
      <w:r>
        <w:rPr>
          <w:rFonts w:ascii="Calibri" w:eastAsia="Calibri" w:hAnsi="Calibri" w:cs="Calibri"/>
        </w:rPr>
        <w:t xml:space="preserve">’ </w:t>
      </w:r>
      <w:r>
        <w:t xml:space="preserve">status message with status code 401 should be thrown. </w:t>
      </w:r>
    </w:p>
    <w:p w:rsidR="00B665D3" w:rsidRDefault="00B665D3" w:rsidP="00B665D3">
      <w:pPr>
        <w:spacing w:after="37"/>
        <w:ind w:left="731" w:right="955"/>
      </w:pPr>
      <w:r>
        <w:t xml:space="preserve">Use the below code in Startup.cs </w:t>
      </w:r>
    </w:p>
    <w:p w:rsidR="00B665D3" w:rsidRDefault="00B665D3" w:rsidP="00B665D3">
      <w:pPr>
        <w:tabs>
          <w:tab w:val="center" w:pos="770"/>
          <w:tab w:val="center" w:pos="2361"/>
        </w:tabs>
        <w:spacing w:after="153"/>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In ConfigureServices method </w:t>
      </w:r>
    </w:p>
    <w:p w:rsidR="00B665D3" w:rsidRDefault="00B665D3" w:rsidP="00B665D3">
      <w:pPr>
        <w:ind w:left="1076" w:right="4898"/>
      </w:pPr>
      <w:r>
        <w:rPr>
          <w:color w:val="0000FF"/>
        </w:rPr>
        <w:t>string</w:t>
      </w:r>
      <w:r>
        <w:t xml:space="preserve"> securityKey = </w:t>
      </w:r>
      <w:r>
        <w:rPr>
          <w:color w:val="A31515"/>
        </w:rPr>
        <w:t>"mysuperdupersecret"</w:t>
      </w:r>
      <w:r>
        <w:t xml:space="preserve">;             </w:t>
      </w:r>
      <w:r>
        <w:rPr>
          <w:color w:val="0000FF"/>
        </w:rPr>
        <w:t>var</w:t>
      </w:r>
      <w:r>
        <w:t xml:space="preserve"> symmetricSecurityKey = </w:t>
      </w:r>
      <w:r>
        <w:rPr>
          <w:color w:val="0000FF"/>
        </w:rPr>
        <w:t>new</w:t>
      </w:r>
      <w:r>
        <w:t xml:space="preserve"> </w:t>
      </w:r>
    </w:p>
    <w:p w:rsidR="00B665D3" w:rsidRDefault="00B665D3" w:rsidP="00B665D3">
      <w:pPr>
        <w:ind w:left="1076" w:right="955"/>
      </w:pPr>
      <w:r>
        <w:t xml:space="preserve">SymmetricSecurityKey(Encoding.UTF8.GetBytes(securityKey));             services.AddAuthentication(x =&gt; </w:t>
      </w:r>
    </w:p>
    <w:p w:rsidR="00B665D3" w:rsidRDefault="00B665D3" w:rsidP="00B665D3">
      <w:pPr>
        <w:ind w:left="1076" w:right="955"/>
      </w:pPr>
      <w:r>
        <w:t xml:space="preserve">            { </w:t>
      </w:r>
    </w:p>
    <w:p w:rsidR="00B665D3" w:rsidRDefault="00B665D3" w:rsidP="00B665D3">
      <w:pPr>
        <w:ind w:left="1076" w:right="955"/>
      </w:pPr>
      <w:r>
        <w:t xml:space="preserve">                x.DefaultAuthenticateScheme = JwtBearerDefaults.AuthenticationScheme; </w:t>
      </w:r>
    </w:p>
    <w:p w:rsidR="00B665D3" w:rsidRDefault="00B665D3" w:rsidP="00B665D3">
      <w:pPr>
        <w:ind w:left="1076" w:right="955"/>
      </w:pPr>
      <w:r>
        <w:t xml:space="preserve">                x.DefaultChallengeScheme = JwtBearerDefaults.AuthenticationScheme; </w:t>
      </w:r>
    </w:p>
    <w:p w:rsidR="00B665D3" w:rsidRDefault="00B665D3" w:rsidP="00B665D3">
      <w:pPr>
        <w:ind w:left="1076" w:right="955"/>
      </w:pPr>
      <w:r>
        <w:t xml:space="preserve">                x.DefaultSignInScheme = JwtBearerDefaults.AuthenticationScheme; </w:t>
      </w:r>
    </w:p>
    <w:p w:rsidR="00B665D3" w:rsidRDefault="00B665D3" w:rsidP="00B665D3">
      <w:pPr>
        <w:ind w:left="1076" w:right="955"/>
      </w:pPr>
      <w:r>
        <w:t xml:space="preserve">            }) </w:t>
      </w:r>
    </w:p>
    <w:p w:rsidR="00B665D3" w:rsidRDefault="00B665D3" w:rsidP="00B665D3">
      <w:pPr>
        <w:ind w:left="1076" w:right="955"/>
      </w:pPr>
      <w:r>
        <w:t xml:space="preserve">            .AddJwtBearer(JwtBearerDefaults.AuthenticationScheme, x =&gt; </w:t>
      </w:r>
    </w:p>
    <w:p w:rsidR="00B665D3" w:rsidRDefault="00B665D3" w:rsidP="00B665D3">
      <w:pPr>
        <w:ind w:left="1076" w:right="955"/>
      </w:pPr>
      <w:r>
        <w:t xml:space="preserve">            { </w:t>
      </w:r>
    </w:p>
    <w:p w:rsidR="00B665D3" w:rsidRDefault="00B665D3" w:rsidP="00B665D3">
      <w:pPr>
        <w:ind w:left="1076" w:right="955"/>
      </w:pPr>
      <w:r>
        <w:t xml:space="preserve">                x.TokenValidationParameters = </w:t>
      </w:r>
      <w:r>
        <w:rPr>
          <w:color w:val="0000FF"/>
        </w:rPr>
        <w:t>new</w:t>
      </w:r>
      <w:r>
        <w:t xml:space="preserve"> TokenValidationParameters </w:t>
      </w:r>
    </w:p>
    <w:p w:rsidR="00B665D3" w:rsidRDefault="00B665D3" w:rsidP="00B665D3">
      <w:pPr>
        <w:ind w:left="1076" w:right="955"/>
      </w:pPr>
      <w:r>
        <w:t xml:space="preserve">                { </w:t>
      </w:r>
    </w:p>
    <w:p w:rsidR="00B665D3" w:rsidRDefault="00B665D3" w:rsidP="00B665D3">
      <w:pPr>
        <w:spacing w:after="0"/>
        <w:ind w:left="1076"/>
      </w:pPr>
      <w:r>
        <w:t xml:space="preserve">                    </w:t>
      </w:r>
      <w:r>
        <w:rPr>
          <w:color w:val="008000"/>
        </w:rPr>
        <w:t>//what to validate</w:t>
      </w:r>
      <w:r>
        <w:t xml:space="preserve"> </w:t>
      </w:r>
    </w:p>
    <w:p w:rsidR="00B665D3" w:rsidRDefault="00B665D3" w:rsidP="00B665D3">
      <w:pPr>
        <w:ind w:left="1076" w:right="955"/>
      </w:pPr>
      <w:r>
        <w:t xml:space="preserve">                    ValidateIssuer = </w:t>
      </w:r>
      <w:r>
        <w:rPr>
          <w:color w:val="0000FF"/>
        </w:rPr>
        <w:t>true</w:t>
      </w:r>
      <w:r>
        <w:t xml:space="preserve">, </w:t>
      </w:r>
    </w:p>
    <w:p w:rsidR="00B665D3" w:rsidRDefault="00B665D3" w:rsidP="00B665D3">
      <w:pPr>
        <w:ind w:left="1076" w:right="955"/>
      </w:pPr>
      <w:r>
        <w:t xml:space="preserve">                    ValidateAudience = </w:t>
      </w:r>
      <w:r>
        <w:rPr>
          <w:color w:val="0000FF"/>
        </w:rPr>
        <w:t>true</w:t>
      </w:r>
      <w:r>
        <w:t xml:space="preserve">, </w:t>
      </w:r>
    </w:p>
    <w:p w:rsidR="00B665D3" w:rsidRDefault="00B665D3" w:rsidP="00B665D3">
      <w:pPr>
        <w:ind w:left="1076" w:right="955"/>
      </w:pPr>
      <w:r>
        <w:t xml:space="preserve">                    ValidateLifetime = </w:t>
      </w:r>
      <w:r>
        <w:rPr>
          <w:color w:val="0000FF"/>
        </w:rPr>
        <w:t>true</w:t>
      </w:r>
      <w:r>
        <w:t xml:space="preserve">, </w:t>
      </w:r>
    </w:p>
    <w:p w:rsidR="00B665D3" w:rsidRDefault="00B665D3" w:rsidP="00B665D3">
      <w:pPr>
        <w:ind w:left="1076" w:right="955"/>
      </w:pPr>
      <w:r>
        <w:t xml:space="preserve">                    ValidateIssuerSigningKey = </w:t>
      </w:r>
      <w:r>
        <w:rPr>
          <w:color w:val="0000FF"/>
        </w:rPr>
        <w:t>true</w:t>
      </w:r>
      <w:r>
        <w:t xml:space="preserve">, </w:t>
      </w:r>
    </w:p>
    <w:p w:rsidR="00B665D3" w:rsidRDefault="00B665D3" w:rsidP="00B665D3">
      <w:pPr>
        <w:spacing w:after="0"/>
        <w:ind w:left="1076"/>
      </w:pPr>
      <w:r>
        <w:t xml:space="preserve">                    </w:t>
      </w:r>
      <w:r>
        <w:rPr>
          <w:color w:val="008000"/>
        </w:rPr>
        <w:t>//setup validate data</w:t>
      </w:r>
      <w:r>
        <w:t xml:space="preserve"> </w:t>
      </w:r>
    </w:p>
    <w:p w:rsidR="00B665D3" w:rsidRDefault="00B665D3" w:rsidP="00B665D3">
      <w:pPr>
        <w:ind w:left="1076" w:right="955"/>
      </w:pPr>
      <w:r>
        <w:t xml:space="preserve">                    ValidIssuer = </w:t>
      </w:r>
      <w:r>
        <w:rPr>
          <w:color w:val="A31515"/>
        </w:rPr>
        <w:t>"mySystem"</w:t>
      </w:r>
      <w:r>
        <w:t xml:space="preserve">, </w:t>
      </w:r>
    </w:p>
    <w:p w:rsidR="00B665D3" w:rsidRDefault="00B665D3" w:rsidP="00B665D3">
      <w:pPr>
        <w:ind w:left="1076" w:right="955"/>
      </w:pPr>
      <w:r>
        <w:t xml:space="preserve">                    ValidAudience = </w:t>
      </w:r>
      <w:r>
        <w:rPr>
          <w:color w:val="A31515"/>
        </w:rPr>
        <w:t>"myUsers"</w:t>
      </w:r>
      <w:r>
        <w:t xml:space="preserve">, </w:t>
      </w:r>
    </w:p>
    <w:p w:rsidR="00B665D3" w:rsidRDefault="00B665D3" w:rsidP="00B665D3">
      <w:pPr>
        <w:ind w:left="1076" w:right="955"/>
      </w:pPr>
      <w:r>
        <w:t xml:space="preserve">                    IssuerSigningKey = symmetricSecurityKey </w:t>
      </w:r>
    </w:p>
    <w:p w:rsidR="00B665D3" w:rsidRDefault="00B665D3" w:rsidP="00B665D3">
      <w:pPr>
        <w:ind w:left="1076" w:right="955"/>
      </w:pPr>
      <w:r>
        <w:t xml:space="preserve">                }; </w:t>
      </w:r>
    </w:p>
    <w:p w:rsidR="00B665D3" w:rsidRDefault="00B665D3" w:rsidP="00B665D3">
      <w:pPr>
        <w:spacing w:after="205"/>
        <w:ind w:left="1076" w:right="955"/>
      </w:pPr>
      <w:r>
        <w:t xml:space="preserve">            }); </w:t>
      </w:r>
    </w:p>
    <w:p w:rsidR="00B665D3" w:rsidRDefault="00B665D3" w:rsidP="00B665D3">
      <w:pPr>
        <w:spacing w:line="405" w:lineRule="auto"/>
        <w:ind w:left="1081" w:right="4990" w:hanging="360"/>
      </w:pPr>
      <w:r>
        <w:rPr>
          <w:rFonts w:ascii="Segoe UI Symbol" w:eastAsia="Segoe UI Symbol" w:hAnsi="Segoe UI Symbol" w:cs="Segoe UI Symbol"/>
        </w:rPr>
        <w:lastRenderedPageBreak/>
        <w:t>•</w:t>
      </w:r>
      <w:r>
        <w:rPr>
          <w:rFonts w:ascii="Arial" w:eastAsia="Arial" w:hAnsi="Arial" w:cs="Arial"/>
        </w:rPr>
        <w:t xml:space="preserve"> </w:t>
      </w:r>
      <w:r>
        <w:rPr>
          <w:rFonts w:ascii="Arial" w:eastAsia="Arial" w:hAnsi="Arial" w:cs="Arial"/>
        </w:rPr>
        <w:tab/>
      </w:r>
      <w:r>
        <w:t xml:space="preserve">In Configure method app.UseAuthentication(); </w:t>
      </w:r>
    </w:p>
    <w:p w:rsidR="00B665D3" w:rsidRDefault="00B665D3" w:rsidP="00B665D3">
      <w:pPr>
        <w:spacing w:after="4"/>
        <w:ind w:left="721"/>
      </w:pPr>
      <w:r>
        <w:t xml:space="preserve"> </w:t>
      </w:r>
    </w:p>
    <w:p w:rsidR="00B665D3" w:rsidRDefault="00B665D3" w:rsidP="00B665D3">
      <w:pPr>
        <w:ind w:left="731" w:right="955"/>
      </w:pPr>
      <w:r>
        <w:t xml:space="preserve">This is to enable the JWT authentication in .Net core </w:t>
      </w:r>
    </w:p>
    <w:p w:rsidR="00B665D3" w:rsidRDefault="00B665D3" w:rsidP="00B665D3">
      <w:pPr>
        <w:spacing w:after="4"/>
        <w:ind w:left="721"/>
      </w:pPr>
      <w:r>
        <w:t xml:space="preserve"> </w:t>
      </w:r>
    </w:p>
    <w:p w:rsidR="00B665D3" w:rsidRDefault="00B665D3" w:rsidP="00B665D3">
      <w:pPr>
        <w:ind w:left="731" w:right="858"/>
      </w:pPr>
      <w:r>
        <w:rPr>
          <w:rFonts w:ascii="Calibri" w:eastAsia="Calibri" w:hAnsi="Calibri" w:cs="Calibri"/>
        </w:rPr>
        <w:t xml:space="preserve">Create a new controller ‘AuthController’ in the Web API application. Add </w:t>
      </w:r>
      <w:r>
        <w:rPr>
          <w:rFonts w:ascii="Calibri" w:eastAsia="Calibri" w:hAnsi="Calibri" w:cs="Calibri"/>
          <w:b/>
        </w:rPr>
        <w:t>AllowAnonymous</w:t>
      </w:r>
      <w:r>
        <w:t xml:space="preserve"> attribute to the controller. Create a private method GenerateJSONWebToken as shown thru the code below. </w:t>
      </w:r>
    </w:p>
    <w:p w:rsidR="00B665D3" w:rsidRDefault="00B665D3" w:rsidP="00B665D3">
      <w:pPr>
        <w:ind w:left="721"/>
      </w:pPr>
      <w:r>
        <w:t xml:space="preserve"> </w:t>
      </w:r>
    </w:p>
    <w:p w:rsidR="00B665D3" w:rsidRDefault="00B665D3" w:rsidP="00B665D3">
      <w:pPr>
        <w:ind w:right="955"/>
      </w:pPr>
      <w:r>
        <w:rPr>
          <w:color w:val="0000FF"/>
        </w:rPr>
        <w:t>private</w:t>
      </w:r>
      <w:r>
        <w:t xml:space="preserve"> </w:t>
      </w:r>
      <w:r>
        <w:rPr>
          <w:color w:val="0000FF"/>
        </w:rPr>
        <w:t>string</w:t>
      </w:r>
      <w:r>
        <w:t xml:space="preserve"> GenerateJSONWebToken(</w:t>
      </w:r>
      <w:r>
        <w:rPr>
          <w:color w:val="0000FF"/>
        </w:rPr>
        <w:t>int</w:t>
      </w:r>
      <w:r>
        <w:t xml:space="preserve"> userId, </w:t>
      </w:r>
      <w:r>
        <w:rPr>
          <w:color w:val="0000FF"/>
        </w:rPr>
        <w:t>string</w:t>
      </w:r>
      <w:r>
        <w:t xml:space="preserve"> userRole) </w:t>
      </w:r>
    </w:p>
    <w:p w:rsidR="00B665D3" w:rsidRDefault="00B665D3" w:rsidP="00B665D3">
      <w:pPr>
        <w:ind w:right="955"/>
      </w:pPr>
      <w:r>
        <w:t xml:space="preserve">        { </w:t>
      </w:r>
    </w:p>
    <w:p w:rsidR="00B665D3" w:rsidRDefault="00B665D3" w:rsidP="00B665D3">
      <w:pPr>
        <w:ind w:right="955"/>
      </w:pPr>
      <w:r>
        <w:t xml:space="preserve">            </w:t>
      </w:r>
      <w:r>
        <w:rPr>
          <w:color w:val="0000FF"/>
        </w:rPr>
        <w:t>var</w:t>
      </w:r>
      <w:r>
        <w:t xml:space="preserve"> securityKey = </w:t>
      </w:r>
      <w:r>
        <w:rPr>
          <w:color w:val="0000FF"/>
        </w:rPr>
        <w:t>new</w:t>
      </w:r>
      <w:r>
        <w:t xml:space="preserve"> SymmetricSecurityKey(Encoding.UTF8.GetBytes(</w:t>
      </w:r>
      <w:r>
        <w:rPr>
          <w:color w:val="A31515"/>
        </w:rPr>
        <w:t>"mysuperdupersecret"</w:t>
      </w:r>
      <w:r>
        <w:t xml:space="preserve">));             </w:t>
      </w:r>
      <w:r>
        <w:rPr>
          <w:color w:val="0000FF"/>
        </w:rPr>
        <w:t>var</w:t>
      </w:r>
      <w:r>
        <w:t xml:space="preserve"> credentials = </w:t>
      </w:r>
      <w:r>
        <w:rPr>
          <w:color w:val="0000FF"/>
        </w:rPr>
        <w:t>new</w:t>
      </w:r>
      <w:r>
        <w:t xml:space="preserve"> SigningCredentials(securityKey, SecurityAlgorithms.HmacSha256); </w:t>
      </w:r>
    </w:p>
    <w:p w:rsidR="00B665D3" w:rsidRDefault="00B665D3" w:rsidP="00B665D3">
      <w:pPr>
        <w:spacing w:after="0"/>
      </w:pPr>
      <w:r>
        <w:t xml:space="preserve"> </w:t>
      </w:r>
    </w:p>
    <w:p w:rsidR="00B665D3" w:rsidRDefault="00B665D3" w:rsidP="00B665D3">
      <w:pPr>
        <w:ind w:right="955"/>
      </w:pPr>
      <w:r>
        <w:t xml:space="preserve">            </w:t>
      </w:r>
      <w:r>
        <w:rPr>
          <w:color w:val="0000FF"/>
        </w:rPr>
        <w:t>var</w:t>
      </w:r>
      <w:r>
        <w:t xml:space="preserve"> claims = </w:t>
      </w:r>
      <w:r>
        <w:rPr>
          <w:color w:val="0000FF"/>
        </w:rPr>
        <w:t>new</w:t>
      </w:r>
      <w:r>
        <w:t xml:space="preserve"> List&lt;Claim&gt; </w:t>
      </w:r>
    </w:p>
    <w:p w:rsidR="00B665D3" w:rsidRDefault="00B665D3" w:rsidP="00B665D3">
      <w:pPr>
        <w:ind w:right="955"/>
      </w:pPr>
      <w:r>
        <w:t xml:space="preserve">            { </w:t>
      </w:r>
    </w:p>
    <w:p w:rsidR="00B665D3" w:rsidRDefault="00B665D3" w:rsidP="00B665D3">
      <w:pPr>
        <w:ind w:right="5468"/>
      </w:pPr>
      <w:r>
        <w:t xml:space="preserve">                </w:t>
      </w:r>
      <w:r>
        <w:rPr>
          <w:color w:val="0000FF"/>
        </w:rPr>
        <w:t>new</w:t>
      </w:r>
      <w:r>
        <w:t xml:space="preserve"> Claim(ClaimTypes.Role, userRole),                 </w:t>
      </w:r>
      <w:r>
        <w:rPr>
          <w:color w:val="0000FF"/>
        </w:rPr>
        <w:t>new</w:t>
      </w:r>
      <w:r>
        <w:t xml:space="preserve"> Claim(</w:t>
      </w:r>
      <w:r>
        <w:rPr>
          <w:color w:val="A31515"/>
        </w:rPr>
        <w:t>"UserId"</w:t>
      </w:r>
      <w:r>
        <w:t xml:space="preserve">, userId.ToString())             }; </w:t>
      </w:r>
    </w:p>
    <w:p w:rsidR="00B665D3" w:rsidRDefault="00B665D3" w:rsidP="00B665D3">
      <w:pPr>
        <w:spacing w:after="0"/>
      </w:pPr>
      <w:r>
        <w:t xml:space="preserve"> </w:t>
      </w:r>
    </w:p>
    <w:p w:rsidR="00B665D3" w:rsidRDefault="00B665D3" w:rsidP="00B665D3">
      <w:pPr>
        <w:ind w:right="955"/>
      </w:pPr>
      <w:r>
        <w:t xml:space="preserve">            </w:t>
      </w:r>
      <w:r>
        <w:rPr>
          <w:color w:val="0000FF"/>
        </w:rPr>
        <w:t>var</w:t>
      </w:r>
      <w:r>
        <w:t xml:space="preserve"> token = </w:t>
      </w:r>
      <w:r>
        <w:rPr>
          <w:color w:val="0000FF"/>
        </w:rPr>
        <w:t>new</w:t>
      </w:r>
      <w:r>
        <w:t xml:space="preserve"> JwtSecurityToken( </w:t>
      </w:r>
    </w:p>
    <w:p w:rsidR="00B665D3" w:rsidRDefault="00B665D3" w:rsidP="00B665D3">
      <w:pPr>
        <w:ind w:right="6298"/>
      </w:pPr>
      <w:r>
        <w:t xml:space="preserve">                        issuer: </w:t>
      </w:r>
      <w:r>
        <w:rPr>
          <w:color w:val="A31515"/>
        </w:rPr>
        <w:t>"mySystem"</w:t>
      </w:r>
      <w:r>
        <w:t xml:space="preserve">,                         audience: </w:t>
      </w:r>
      <w:r>
        <w:rPr>
          <w:color w:val="A31515"/>
        </w:rPr>
        <w:t>"myUsers"</w:t>
      </w:r>
      <w:r>
        <w:t xml:space="preserve">, </w:t>
      </w:r>
    </w:p>
    <w:p w:rsidR="00B665D3" w:rsidRDefault="00B665D3" w:rsidP="00B665D3">
      <w:pPr>
        <w:ind w:right="955"/>
      </w:pPr>
      <w:r>
        <w:t xml:space="preserve">                        claims: claims, </w:t>
      </w:r>
    </w:p>
    <w:p w:rsidR="00B665D3" w:rsidRDefault="00B665D3" w:rsidP="00B665D3">
      <w:pPr>
        <w:ind w:right="3644"/>
      </w:pPr>
      <w:r>
        <w:t xml:space="preserve">                        expires: DateTime.Now.AddMinutes(10),                         signingCredentials: credentials); </w:t>
      </w:r>
    </w:p>
    <w:p w:rsidR="00B665D3" w:rsidRDefault="00B665D3" w:rsidP="00B665D3">
      <w:pPr>
        <w:spacing w:after="0"/>
      </w:pPr>
      <w:r>
        <w:t xml:space="preserve"> </w:t>
      </w:r>
    </w:p>
    <w:p w:rsidR="00B665D3" w:rsidRDefault="00B665D3" w:rsidP="00B665D3">
      <w:pPr>
        <w:ind w:right="955"/>
      </w:pPr>
      <w:r>
        <w:t xml:space="preserve">            </w:t>
      </w:r>
      <w:r>
        <w:rPr>
          <w:color w:val="0000FF"/>
        </w:rPr>
        <w:t>return</w:t>
      </w:r>
      <w:r>
        <w:t xml:space="preserve"> </w:t>
      </w:r>
      <w:r>
        <w:rPr>
          <w:color w:val="0000FF"/>
        </w:rPr>
        <w:t>new</w:t>
      </w:r>
      <w:r>
        <w:t xml:space="preserve"> JwtSecurityTokenHandler().WriteToken(token); </w:t>
      </w:r>
    </w:p>
    <w:p w:rsidR="00B665D3" w:rsidRDefault="00B665D3" w:rsidP="00B665D3">
      <w:pPr>
        <w:ind w:left="731" w:right="955"/>
      </w:pPr>
      <w:r>
        <w:t xml:space="preserve">        } </w:t>
      </w:r>
    </w:p>
    <w:p w:rsidR="00B665D3" w:rsidRDefault="00B665D3" w:rsidP="00B665D3">
      <w:pPr>
        <w:spacing w:after="4"/>
        <w:ind w:left="721"/>
      </w:pPr>
      <w:r>
        <w:t xml:space="preserve"> </w:t>
      </w:r>
    </w:p>
    <w:p w:rsidR="00B665D3" w:rsidRDefault="00B665D3" w:rsidP="00B665D3">
      <w:pPr>
        <w:spacing w:after="3"/>
        <w:ind w:left="721"/>
      </w:pPr>
      <w:r>
        <w:t xml:space="preserve"> </w:t>
      </w:r>
    </w:p>
    <w:p w:rsidR="00B665D3" w:rsidRDefault="00B665D3" w:rsidP="00B665D3">
      <w:pPr>
        <w:ind w:left="731" w:right="955"/>
      </w:pPr>
      <w:r>
        <w:t xml:space="preserve">Note that the issuer, audience and the securitykey defined in the Startup.cs code and method code shown above is the same and should match. </w:t>
      </w:r>
    </w:p>
    <w:p w:rsidR="00B665D3" w:rsidRDefault="00B665D3" w:rsidP="00B665D3">
      <w:pPr>
        <w:spacing w:after="3"/>
        <w:ind w:left="721"/>
      </w:pPr>
      <w:r>
        <w:lastRenderedPageBreak/>
        <w:t xml:space="preserve"> </w:t>
      </w:r>
    </w:p>
    <w:p w:rsidR="00B665D3" w:rsidRDefault="00B665D3" w:rsidP="00B665D3">
      <w:pPr>
        <w:ind w:left="731" w:right="425"/>
      </w:pPr>
      <w:r>
        <w:t xml:space="preserve">Invoke the GenerateJSONWebToken in the GET action method by sending some value for user id </w:t>
      </w:r>
      <w:r>
        <w:rPr>
          <w:rFonts w:ascii="Calibri" w:eastAsia="Calibri" w:hAnsi="Calibri" w:cs="Calibri"/>
        </w:rPr>
        <w:t>and ‘Admin’ for the user role. This is to set Claims information to check the user role</w:t>
      </w:r>
      <w:r>
        <w:t xml:space="preserve"> </w:t>
      </w:r>
    </w:p>
    <w:p w:rsidR="00B665D3" w:rsidRDefault="00B665D3" w:rsidP="00B665D3">
      <w:pPr>
        <w:spacing w:after="4"/>
        <w:ind w:left="721"/>
      </w:pPr>
      <w:r>
        <w:t xml:space="preserve"> </w:t>
      </w:r>
    </w:p>
    <w:p w:rsidR="00B665D3" w:rsidRDefault="00B665D3" w:rsidP="00B665D3">
      <w:pPr>
        <w:spacing w:after="3" w:line="263" w:lineRule="auto"/>
        <w:ind w:left="731" w:right="836"/>
      </w:pPr>
      <w:r>
        <w:rPr>
          <w:rFonts w:ascii="Calibri" w:eastAsia="Calibri" w:hAnsi="Calibri" w:cs="Calibri"/>
          <w:b/>
        </w:rPr>
        <w:t xml:space="preserve">Output </w:t>
      </w:r>
    </w:p>
    <w:p w:rsidR="00B665D3" w:rsidRDefault="00B665D3" w:rsidP="00B665D3">
      <w:pPr>
        <w:spacing w:after="0"/>
        <w:ind w:left="721"/>
      </w:pPr>
      <w:r>
        <w:t xml:space="preserve"> </w:t>
      </w:r>
    </w:p>
    <w:p w:rsidR="00B665D3" w:rsidRDefault="00B665D3" w:rsidP="00B665D3">
      <w:pPr>
        <w:spacing w:after="0"/>
        <w:jc w:val="right"/>
      </w:pPr>
      <w:r>
        <w:rPr>
          <w:noProof/>
        </w:rPr>
        <w:drawing>
          <wp:inline distT="0" distB="0" distL="0" distR="0" wp14:anchorId="75B06B9B" wp14:editId="0C1D1C36">
            <wp:extent cx="5943600" cy="334327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rsidR="00B665D3" w:rsidRDefault="00B665D3" w:rsidP="00B665D3">
      <w:pPr>
        <w:spacing w:after="3"/>
        <w:ind w:left="721"/>
      </w:pPr>
      <w:r>
        <w:t xml:space="preserve"> </w:t>
      </w:r>
    </w:p>
    <w:p w:rsidR="00B665D3" w:rsidRDefault="00B665D3" w:rsidP="00B665D3">
      <w:pPr>
        <w:spacing w:after="3" w:line="263" w:lineRule="auto"/>
        <w:ind w:left="356" w:right="836"/>
      </w:pPr>
      <w:r>
        <w:rPr>
          <w:rFonts w:ascii="Calibri" w:eastAsia="Calibri" w:hAnsi="Calibri" w:cs="Calibri"/>
          <w:b/>
        </w:rPr>
        <w:t>2.</w:t>
      </w:r>
      <w:r>
        <w:rPr>
          <w:rFonts w:ascii="Arial" w:eastAsia="Arial" w:hAnsi="Arial" w:cs="Arial"/>
          <w:b/>
        </w:rPr>
        <w:t xml:space="preserve"> </w:t>
      </w:r>
      <w:r>
        <w:rPr>
          <w:rFonts w:ascii="Calibri" w:eastAsia="Calibri" w:hAnsi="Calibri" w:cs="Calibri"/>
          <w:b/>
        </w:rPr>
        <w:t xml:space="preserve">Use the JWT generated thru the AuthController to be used in POSTMAN request. </w:t>
      </w:r>
    </w:p>
    <w:p w:rsidR="00B665D3" w:rsidRDefault="00B665D3" w:rsidP="00B665D3">
      <w:pPr>
        <w:spacing w:after="3"/>
        <w:ind w:left="721"/>
      </w:pPr>
      <w:r>
        <w:t xml:space="preserve"> </w:t>
      </w:r>
    </w:p>
    <w:p w:rsidR="00B665D3" w:rsidRDefault="00B665D3" w:rsidP="00B665D3">
      <w:pPr>
        <w:spacing w:after="2" w:line="263" w:lineRule="auto"/>
        <w:ind w:left="716" w:right="742"/>
      </w:pPr>
      <w:r>
        <w:rPr>
          <w:rFonts w:ascii="Calibri" w:eastAsia="Calibri" w:hAnsi="Calibri" w:cs="Calibri"/>
        </w:rPr>
        <w:t xml:space="preserve">Remove the ‘CustomAuthFilter’ that is currently mapped to the Employee controller(if already </w:t>
      </w:r>
      <w:r>
        <w:t xml:space="preserve">done) </w:t>
      </w:r>
    </w:p>
    <w:p w:rsidR="00B665D3" w:rsidRDefault="00B665D3" w:rsidP="00B665D3">
      <w:pPr>
        <w:spacing w:after="0"/>
        <w:ind w:left="721"/>
      </w:pPr>
      <w:r>
        <w:t xml:space="preserve"> </w:t>
      </w:r>
    </w:p>
    <w:p w:rsidR="00B665D3" w:rsidRDefault="00B665D3" w:rsidP="00B665D3">
      <w:pPr>
        <w:ind w:left="731" w:right="955"/>
      </w:pPr>
      <w:r>
        <w:t xml:space="preserve">Use </w:t>
      </w:r>
      <w:r>
        <w:rPr>
          <w:rFonts w:ascii="Calibri" w:eastAsia="Calibri" w:hAnsi="Calibri" w:cs="Calibri"/>
          <w:b/>
        </w:rPr>
        <w:t xml:space="preserve">Authorize </w:t>
      </w:r>
      <w:r>
        <w:t xml:space="preserve">attribute in the Employee controller to check if the request header contains </w:t>
      </w:r>
      <w:r>
        <w:rPr>
          <w:rFonts w:ascii="Calibri" w:eastAsia="Calibri" w:hAnsi="Calibri" w:cs="Calibri"/>
        </w:rPr>
        <w:t xml:space="preserve">‘Authorization’ key with ‘Bearer’ token or not. If the token is unavailable, then ‘Unauthorized’ </w:t>
      </w:r>
      <w:r>
        <w:t xml:space="preserve">status message whose code 401 will be thrown. Use POSTMAN to hit a GET action method call. </w:t>
      </w:r>
      <w:r>
        <w:rPr>
          <w:rFonts w:ascii="Calibri" w:eastAsia="Calibri" w:hAnsi="Calibri" w:cs="Calibri"/>
        </w:rPr>
        <w:t>Note the ‘Status’ attribute in the ‘Headers’ section in the output window.</w:t>
      </w:r>
      <w:r>
        <w:t xml:space="preserve"> </w:t>
      </w:r>
    </w:p>
    <w:p w:rsidR="00B665D3" w:rsidRDefault="00B665D3" w:rsidP="00B665D3">
      <w:pPr>
        <w:spacing w:after="4"/>
        <w:ind w:left="721"/>
      </w:pPr>
      <w:r>
        <w:t xml:space="preserve"> </w:t>
      </w:r>
    </w:p>
    <w:p w:rsidR="00B665D3" w:rsidRDefault="00B665D3" w:rsidP="00B665D3">
      <w:pPr>
        <w:ind w:left="731" w:right="955"/>
      </w:pPr>
      <w:r>
        <w:t xml:space="preserve">Use the AuthController to generate the JWT. Use that in the GET action method call thru POSTMAN if the request is authenticated or not. </w:t>
      </w:r>
    </w:p>
    <w:p w:rsidR="00B665D3" w:rsidRDefault="00B665D3" w:rsidP="00B665D3">
      <w:pPr>
        <w:spacing w:after="3"/>
        <w:ind w:left="721"/>
      </w:pPr>
      <w:r>
        <w:t xml:space="preserve"> </w:t>
      </w:r>
    </w:p>
    <w:p w:rsidR="00B665D3" w:rsidRDefault="00B665D3" w:rsidP="00B665D3">
      <w:pPr>
        <w:spacing w:after="2" w:line="263" w:lineRule="auto"/>
        <w:ind w:left="716" w:right="742"/>
      </w:pPr>
      <w:r>
        <w:rPr>
          <w:rFonts w:ascii="Calibri" w:eastAsia="Calibri" w:hAnsi="Calibri" w:cs="Calibri"/>
        </w:rPr>
        <w:t>Modify the token value in the POSTMAN tool and check if ‘Unauthorized’ status message is thrown. Note the ‘Status’ attribute in the ‘Headers’ section in the output window.</w:t>
      </w:r>
      <w:r>
        <w:t xml:space="preserve"> </w:t>
      </w:r>
    </w:p>
    <w:p w:rsidR="00B665D3" w:rsidRDefault="00B665D3" w:rsidP="00B665D3">
      <w:pPr>
        <w:spacing w:after="3"/>
        <w:ind w:left="721"/>
      </w:pPr>
      <w:r>
        <w:lastRenderedPageBreak/>
        <w:t xml:space="preserve"> </w:t>
      </w:r>
    </w:p>
    <w:p w:rsidR="00B665D3" w:rsidRDefault="00B665D3" w:rsidP="00B665D3">
      <w:pPr>
        <w:spacing w:after="3" w:line="263" w:lineRule="auto"/>
        <w:ind w:left="731" w:right="836"/>
      </w:pPr>
      <w:r>
        <w:rPr>
          <w:rFonts w:ascii="Calibri" w:eastAsia="Calibri" w:hAnsi="Calibri" w:cs="Calibri"/>
          <w:b/>
        </w:rPr>
        <w:t xml:space="preserve">Output: </w:t>
      </w:r>
    </w:p>
    <w:p w:rsidR="00B665D3" w:rsidRDefault="00B665D3" w:rsidP="00B665D3">
      <w:pPr>
        <w:spacing w:after="0"/>
        <w:ind w:left="721"/>
      </w:pPr>
      <w:r>
        <w:t xml:space="preserve"> </w:t>
      </w:r>
    </w:p>
    <w:p w:rsidR="00B665D3" w:rsidRDefault="00B665D3" w:rsidP="00B665D3">
      <w:pPr>
        <w:spacing w:after="0"/>
        <w:jc w:val="right"/>
      </w:pPr>
      <w:r>
        <w:rPr>
          <w:noProof/>
        </w:rPr>
        <w:drawing>
          <wp:inline distT="0" distB="0" distL="0" distR="0" wp14:anchorId="53D003AE" wp14:editId="6E2A0FA9">
            <wp:extent cx="5943600" cy="334327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25"/>
                    <a:stretch>
                      <a:fillRect/>
                    </a:stretch>
                  </pic:blipFill>
                  <pic:spPr>
                    <a:xfrm>
                      <a:off x="0" y="0"/>
                      <a:ext cx="5943600" cy="3343275"/>
                    </a:xfrm>
                    <a:prstGeom prst="rect">
                      <a:avLst/>
                    </a:prstGeom>
                  </pic:spPr>
                </pic:pic>
              </a:graphicData>
            </a:graphic>
          </wp:inline>
        </w:drawing>
      </w:r>
      <w:r>
        <w:t xml:space="preserve"> </w:t>
      </w:r>
    </w:p>
    <w:p w:rsidR="00B665D3" w:rsidRDefault="00B665D3" w:rsidP="00B665D3">
      <w:pPr>
        <w:spacing w:after="4"/>
        <w:ind w:left="721"/>
      </w:pPr>
      <w:r>
        <w:t xml:space="preserve"> </w:t>
      </w:r>
    </w:p>
    <w:p w:rsidR="00B665D3" w:rsidRDefault="00B665D3" w:rsidP="00B665D3">
      <w:pPr>
        <w:numPr>
          <w:ilvl w:val="0"/>
          <w:numId w:val="19"/>
        </w:numPr>
        <w:spacing w:after="3" w:line="263" w:lineRule="auto"/>
        <w:ind w:right="836" w:hanging="360"/>
        <w:jc w:val="both"/>
      </w:pPr>
      <w:r>
        <w:rPr>
          <w:rFonts w:ascii="Calibri" w:eastAsia="Calibri" w:hAnsi="Calibri" w:cs="Calibri"/>
          <w:b/>
        </w:rPr>
        <w:t xml:space="preserve">Check for JWT expiration </w:t>
      </w:r>
    </w:p>
    <w:p w:rsidR="00B665D3" w:rsidRDefault="00B665D3" w:rsidP="00B665D3">
      <w:pPr>
        <w:spacing w:after="4"/>
        <w:ind w:left="721"/>
      </w:pPr>
      <w:r>
        <w:t xml:space="preserve"> </w:t>
      </w:r>
    </w:p>
    <w:p w:rsidR="00B665D3" w:rsidRDefault="00B665D3" w:rsidP="00B665D3">
      <w:pPr>
        <w:ind w:left="731" w:right="955"/>
      </w:pPr>
      <w:r>
        <w:t xml:space="preserve">A JWT token has an attribute which can be set to determine how long the token is valid to be used. </w:t>
      </w:r>
    </w:p>
    <w:p w:rsidR="00B665D3" w:rsidRDefault="00B665D3" w:rsidP="00B665D3">
      <w:pPr>
        <w:ind w:left="731" w:right="955"/>
      </w:pPr>
      <w:r>
        <w:rPr>
          <w:rFonts w:ascii="Calibri" w:eastAsia="Calibri" w:hAnsi="Calibri" w:cs="Calibri"/>
        </w:rPr>
        <w:t xml:space="preserve">In the GenerateJSONWebToken method in AuthController, the ‘expires’ attribute of the </w:t>
      </w:r>
      <w:r>
        <w:t xml:space="preserve">JwtSecurityToken object denotes the time in minutes for which the token would be valid. </w:t>
      </w:r>
    </w:p>
    <w:p w:rsidR="00B665D3" w:rsidRDefault="00B665D3" w:rsidP="00B665D3">
      <w:pPr>
        <w:spacing w:after="3"/>
        <w:ind w:left="721"/>
      </w:pPr>
      <w:r>
        <w:t xml:space="preserve"> </w:t>
      </w:r>
    </w:p>
    <w:p w:rsidR="00B665D3" w:rsidRDefault="00B665D3" w:rsidP="00B665D3">
      <w:pPr>
        <w:spacing w:after="0" w:line="262" w:lineRule="auto"/>
        <w:ind w:left="721" w:right="898"/>
      </w:pPr>
      <w:r>
        <w:rPr>
          <w:rFonts w:ascii="Calibri" w:eastAsia="Calibri" w:hAnsi="Calibri" w:cs="Calibri"/>
        </w:rPr>
        <w:t xml:space="preserve">Modify the duration for ‘expires’ attribute to 2 minutes. Check the POSTMAN request for GET </w:t>
      </w:r>
      <w:r>
        <w:t xml:space="preserve">call </w:t>
      </w:r>
      <w:r>
        <w:rPr>
          <w:rFonts w:ascii="Calibri" w:eastAsia="Calibri" w:hAnsi="Calibri" w:cs="Calibri"/>
          <w:b/>
        </w:rPr>
        <w:t xml:space="preserve">AFTER </w:t>
      </w:r>
      <w:r>
        <w:rPr>
          <w:rFonts w:ascii="Calibri" w:eastAsia="Calibri" w:hAnsi="Calibri" w:cs="Calibri"/>
        </w:rPr>
        <w:t xml:space="preserve">2 minutes of generation of the JWT, which should yield ‘Unauthorized’ message with </w:t>
      </w:r>
      <w:r>
        <w:t xml:space="preserve">Http status code 401. </w:t>
      </w:r>
    </w:p>
    <w:p w:rsidR="00B665D3" w:rsidRDefault="00B665D3" w:rsidP="00B665D3">
      <w:pPr>
        <w:spacing w:after="16"/>
        <w:ind w:left="721"/>
      </w:pPr>
      <w:r>
        <w:t xml:space="preserve"> </w:t>
      </w:r>
    </w:p>
    <w:p w:rsidR="00B665D3" w:rsidRDefault="00B665D3" w:rsidP="00B665D3">
      <w:pPr>
        <w:spacing w:after="3" w:line="263" w:lineRule="auto"/>
        <w:ind w:left="731" w:right="836"/>
      </w:pPr>
      <w:r>
        <w:rPr>
          <w:rFonts w:ascii="Calibri" w:eastAsia="Calibri" w:hAnsi="Calibri" w:cs="Calibri"/>
          <w:b/>
        </w:rPr>
        <w:t xml:space="preserve">Output: </w:t>
      </w:r>
    </w:p>
    <w:p w:rsidR="00B665D3" w:rsidRDefault="00B665D3" w:rsidP="00B665D3">
      <w:pPr>
        <w:spacing w:after="0"/>
        <w:ind w:left="721"/>
      </w:pPr>
      <w:r>
        <w:t xml:space="preserve"> </w:t>
      </w:r>
    </w:p>
    <w:p w:rsidR="00B665D3" w:rsidRDefault="00B665D3" w:rsidP="00B665D3">
      <w:pPr>
        <w:spacing w:after="0"/>
        <w:jc w:val="right"/>
      </w:pPr>
      <w:r>
        <w:rPr>
          <w:noProof/>
        </w:rPr>
        <w:lastRenderedPageBreak/>
        <w:drawing>
          <wp:inline distT="0" distB="0" distL="0" distR="0" wp14:anchorId="5EA7C459" wp14:editId="65247135">
            <wp:extent cx="5943600" cy="3343275"/>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6"/>
                    <a:stretch>
                      <a:fillRect/>
                    </a:stretch>
                  </pic:blipFill>
                  <pic:spPr>
                    <a:xfrm>
                      <a:off x="0" y="0"/>
                      <a:ext cx="5943600" cy="3343275"/>
                    </a:xfrm>
                    <a:prstGeom prst="rect">
                      <a:avLst/>
                    </a:prstGeom>
                  </pic:spPr>
                </pic:pic>
              </a:graphicData>
            </a:graphic>
          </wp:inline>
        </w:drawing>
      </w:r>
      <w:r>
        <w:t xml:space="preserve"> </w:t>
      </w:r>
    </w:p>
    <w:p w:rsidR="00B665D3" w:rsidRDefault="00B665D3" w:rsidP="00B665D3">
      <w:pPr>
        <w:spacing w:after="4"/>
        <w:ind w:left="721"/>
      </w:pPr>
      <w:r>
        <w:t xml:space="preserve"> </w:t>
      </w:r>
    </w:p>
    <w:p w:rsidR="00B665D3" w:rsidRDefault="00B665D3" w:rsidP="00B665D3">
      <w:pPr>
        <w:spacing w:after="0"/>
        <w:ind w:left="721"/>
      </w:pPr>
      <w:r>
        <w:t xml:space="preserve"> </w:t>
      </w:r>
    </w:p>
    <w:p w:rsidR="00B665D3" w:rsidRDefault="00B665D3" w:rsidP="00B665D3">
      <w:pPr>
        <w:spacing w:after="0"/>
        <w:jc w:val="right"/>
      </w:pPr>
      <w:r>
        <w:rPr>
          <w:noProof/>
        </w:rPr>
        <w:drawing>
          <wp:inline distT="0" distB="0" distL="0" distR="0" wp14:anchorId="4217E727" wp14:editId="2A0BA866">
            <wp:extent cx="5943600" cy="334327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7"/>
                    <a:stretch>
                      <a:fillRect/>
                    </a:stretch>
                  </pic:blipFill>
                  <pic:spPr>
                    <a:xfrm>
                      <a:off x="0" y="0"/>
                      <a:ext cx="5943600" cy="3343275"/>
                    </a:xfrm>
                    <a:prstGeom prst="rect">
                      <a:avLst/>
                    </a:prstGeom>
                  </pic:spPr>
                </pic:pic>
              </a:graphicData>
            </a:graphic>
          </wp:inline>
        </w:drawing>
      </w:r>
      <w:r>
        <w:t xml:space="preserve"> </w:t>
      </w:r>
    </w:p>
    <w:p w:rsidR="00B665D3" w:rsidRDefault="00B665D3" w:rsidP="00B665D3">
      <w:pPr>
        <w:spacing w:after="4"/>
        <w:ind w:left="721"/>
      </w:pPr>
      <w:r>
        <w:t xml:space="preserve"> </w:t>
      </w:r>
    </w:p>
    <w:p w:rsidR="00B665D3" w:rsidRDefault="00B665D3" w:rsidP="00B665D3">
      <w:pPr>
        <w:numPr>
          <w:ilvl w:val="0"/>
          <w:numId w:val="19"/>
        </w:numPr>
        <w:spacing w:after="168" w:line="263" w:lineRule="auto"/>
        <w:ind w:right="836" w:hanging="360"/>
        <w:jc w:val="both"/>
      </w:pPr>
      <w:r>
        <w:rPr>
          <w:rFonts w:ascii="Calibri" w:eastAsia="Calibri" w:hAnsi="Calibri" w:cs="Calibri"/>
          <w:b/>
        </w:rPr>
        <w:t xml:space="preserve">Add the roles to be authorized in the Authorize attribute. </w:t>
      </w:r>
    </w:p>
    <w:p w:rsidR="00B665D3" w:rsidRDefault="00B665D3" w:rsidP="00B665D3">
      <w:pPr>
        <w:ind w:left="731" w:right="955"/>
      </w:pPr>
      <w:r>
        <w:t xml:space="preserve">The </w:t>
      </w:r>
      <w:r>
        <w:rPr>
          <w:rFonts w:ascii="Calibri" w:eastAsia="Calibri" w:hAnsi="Calibri" w:cs="Calibri"/>
          <w:b/>
        </w:rPr>
        <w:t xml:space="preserve">Authorize </w:t>
      </w:r>
      <w:r>
        <w:t xml:space="preserve">attribute supports the roles to be used to filter the controller action method access. </w:t>
      </w:r>
    </w:p>
    <w:p w:rsidR="00B665D3" w:rsidRDefault="00B665D3" w:rsidP="00B665D3">
      <w:pPr>
        <w:spacing w:after="2" w:line="263" w:lineRule="auto"/>
        <w:ind w:left="716" w:right="742"/>
      </w:pPr>
      <w:r>
        <w:rPr>
          <w:rFonts w:ascii="Calibri" w:eastAsia="Calibri" w:hAnsi="Calibri" w:cs="Calibri"/>
        </w:rPr>
        <w:lastRenderedPageBreak/>
        <w:t>The GenerateJSONWebToken method of AuthController uses the role ‘Admin’ set in the claims.</w:t>
      </w:r>
      <w:r>
        <w:t xml:space="preserve"> </w:t>
      </w:r>
    </w:p>
    <w:p w:rsidR="00B665D3" w:rsidRDefault="00B665D3" w:rsidP="00B665D3">
      <w:pPr>
        <w:spacing w:after="3"/>
        <w:ind w:left="721"/>
      </w:pPr>
      <w:r>
        <w:t xml:space="preserve"> </w:t>
      </w:r>
    </w:p>
    <w:p w:rsidR="00B665D3" w:rsidRDefault="00B665D3" w:rsidP="00B665D3">
      <w:pPr>
        <w:spacing w:after="2" w:line="263" w:lineRule="auto"/>
        <w:ind w:left="716" w:right="742"/>
      </w:pPr>
      <w:r>
        <w:rPr>
          <w:rFonts w:ascii="Calibri" w:eastAsia="Calibri" w:hAnsi="Calibri" w:cs="Calibri"/>
        </w:rPr>
        <w:t>Include the role ‘</w:t>
      </w:r>
      <w:r>
        <w:rPr>
          <w:rFonts w:ascii="Calibri" w:eastAsia="Calibri" w:hAnsi="Calibri" w:cs="Calibri"/>
          <w:b/>
        </w:rPr>
        <w:t>POC</w:t>
      </w:r>
      <w:r>
        <w:rPr>
          <w:rFonts w:ascii="Calibri" w:eastAsia="Calibri" w:hAnsi="Calibri" w:cs="Calibri"/>
        </w:rPr>
        <w:t xml:space="preserve">’ in the Authorize attribute in the Employee controller. Hit the GET action </w:t>
      </w:r>
      <w:r>
        <w:t xml:space="preserve">method of the Employee controller thru POSTMAN. Verify if the response status is </w:t>
      </w:r>
      <w:r>
        <w:rPr>
          <w:rFonts w:ascii="Calibri" w:eastAsia="Calibri" w:hAnsi="Calibri" w:cs="Calibri"/>
        </w:rPr>
        <w:t>‘Unauthorized’ with status code 401</w:t>
      </w:r>
      <w:r>
        <w:t xml:space="preserve"> </w:t>
      </w:r>
    </w:p>
    <w:p w:rsidR="00B665D3" w:rsidRDefault="00B665D3" w:rsidP="00B665D3">
      <w:pPr>
        <w:spacing w:after="3"/>
        <w:ind w:left="721"/>
      </w:pPr>
      <w:r>
        <w:t xml:space="preserve"> </w:t>
      </w:r>
    </w:p>
    <w:p w:rsidR="00B665D3" w:rsidRDefault="00B665D3" w:rsidP="00B665D3">
      <w:pPr>
        <w:spacing w:after="3" w:line="263" w:lineRule="auto"/>
        <w:ind w:left="716" w:right="749"/>
      </w:pPr>
      <w:r>
        <w:rPr>
          <w:rFonts w:ascii="Calibri" w:eastAsia="Calibri" w:hAnsi="Calibri" w:cs="Calibri"/>
        </w:rPr>
        <w:t>Include the role ‘</w:t>
      </w:r>
      <w:r>
        <w:rPr>
          <w:rFonts w:ascii="Calibri" w:eastAsia="Calibri" w:hAnsi="Calibri" w:cs="Calibri"/>
          <w:b/>
        </w:rPr>
        <w:t>Admin</w:t>
      </w:r>
      <w:r>
        <w:rPr>
          <w:rFonts w:ascii="Calibri" w:eastAsia="Calibri" w:hAnsi="Calibri" w:cs="Calibri"/>
        </w:rPr>
        <w:t xml:space="preserve">’ along with ‘POC’ in the Authorize attribute in the Employee controller. </w:t>
      </w:r>
      <w:r>
        <w:t xml:space="preserve">Hit the GET action method of the Employee controller thru POSTMAN. Verify if the response status is OK with status code 200 </w:t>
      </w:r>
    </w:p>
    <w:p w:rsidR="00B665D3" w:rsidRDefault="00B665D3" w:rsidP="00B665D3">
      <w:pPr>
        <w:spacing w:after="15"/>
        <w:ind w:left="721"/>
      </w:pPr>
      <w:r>
        <w:t xml:space="preserve"> </w:t>
      </w:r>
    </w:p>
    <w:p w:rsidR="00B665D3" w:rsidRDefault="00B665D3" w:rsidP="00B665D3">
      <w:pPr>
        <w:spacing w:after="3" w:line="263" w:lineRule="auto"/>
        <w:ind w:left="731" w:right="836"/>
      </w:pPr>
      <w:r>
        <w:rPr>
          <w:rFonts w:ascii="Calibri" w:eastAsia="Calibri" w:hAnsi="Calibri" w:cs="Calibri"/>
          <w:b/>
        </w:rPr>
        <w:t xml:space="preserve">Output: </w:t>
      </w:r>
    </w:p>
    <w:p w:rsidR="00B665D3" w:rsidRDefault="00B665D3" w:rsidP="00B665D3">
      <w:pPr>
        <w:spacing w:after="0"/>
        <w:ind w:left="721"/>
      </w:pPr>
      <w:r>
        <w:t xml:space="preserve"> </w:t>
      </w:r>
    </w:p>
    <w:p w:rsidR="00B665D3" w:rsidRDefault="00B665D3" w:rsidP="00B665D3">
      <w:pPr>
        <w:spacing w:after="0"/>
        <w:jc w:val="right"/>
      </w:pPr>
      <w:r>
        <w:rPr>
          <w:noProof/>
        </w:rPr>
        <w:drawing>
          <wp:inline distT="0" distB="0" distL="0" distR="0" wp14:anchorId="1C4813BE" wp14:editId="142A2CD4">
            <wp:extent cx="5943600" cy="334327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28"/>
                    <a:stretch>
                      <a:fillRect/>
                    </a:stretch>
                  </pic:blipFill>
                  <pic:spPr>
                    <a:xfrm>
                      <a:off x="0" y="0"/>
                      <a:ext cx="5943600" cy="3343275"/>
                    </a:xfrm>
                    <a:prstGeom prst="rect">
                      <a:avLst/>
                    </a:prstGeom>
                  </pic:spPr>
                </pic:pic>
              </a:graphicData>
            </a:graphic>
          </wp:inline>
        </w:drawing>
      </w:r>
      <w:r>
        <w:t xml:space="preserve"> </w:t>
      </w:r>
    </w:p>
    <w:p w:rsidR="00B665D3" w:rsidRPr="007F2E53" w:rsidRDefault="00B665D3" w:rsidP="00B665D3">
      <w:pPr>
        <w:rPr>
          <w:b/>
          <w:bCs/>
        </w:rPr>
      </w:pPr>
    </w:p>
    <w:p w:rsidR="00B665D3" w:rsidRPr="00894008" w:rsidRDefault="00B665D3" w:rsidP="00894008">
      <w:pPr>
        <w:rPr>
          <w:rFonts w:cstheme="minorHAnsi"/>
          <w:b/>
          <w:bCs/>
        </w:rPr>
      </w:pPr>
    </w:p>
    <w:sectPr w:rsidR="00B665D3" w:rsidRPr="008940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10631" w:rsidRDefault="00610631" w:rsidP="00197382">
      <w:pPr>
        <w:spacing w:after="0" w:line="240" w:lineRule="auto"/>
      </w:pPr>
      <w:r>
        <w:separator/>
      </w:r>
    </w:p>
  </w:endnote>
  <w:endnote w:type="continuationSeparator" w:id="0">
    <w:p w:rsidR="00610631" w:rsidRDefault="00610631" w:rsidP="00197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10631" w:rsidRDefault="00610631" w:rsidP="00197382">
      <w:pPr>
        <w:spacing w:after="0" w:line="240" w:lineRule="auto"/>
      </w:pPr>
      <w:r>
        <w:separator/>
      </w:r>
    </w:p>
  </w:footnote>
  <w:footnote w:type="continuationSeparator" w:id="0">
    <w:p w:rsidR="00610631" w:rsidRDefault="00610631" w:rsidP="00197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33EA7"/>
    <w:multiLevelType w:val="multilevel"/>
    <w:tmpl w:val="9196A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122DC"/>
    <w:multiLevelType w:val="multilevel"/>
    <w:tmpl w:val="F0AE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352F5"/>
    <w:multiLevelType w:val="multilevel"/>
    <w:tmpl w:val="AF0E2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C5941"/>
    <w:multiLevelType w:val="hybridMultilevel"/>
    <w:tmpl w:val="B974370A"/>
    <w:lvl w:ilvl="0" w:tplc="C436EAE6">
      <w:start w:val="3"/>
      <w:numFmt w:val="decimal"/>
      <w:lvlText w:val="%1."/>
      <w:lvlJc w:val="left"/>
      <w:pPr>
        <w:ind w:left="7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3504C8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4C299F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41CA77D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AA84F5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EE24C4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BFCC0F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BA66A0C">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D7C2F38">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226FDF"/>
    <w:multiLevelType w:val="multilevel"/>
    <w:tmpl w:val="26A4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36888"/>
    <w:multiLevelType w:val="multilevel"/>
    <w:tmpl w:val="DE201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34423"/>
    <w:multiLevelType w:val="multilevel"/>
    <w:tmpl w:val="73142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D457E"/>
    <w:multiLevelType w:val="hybridMultilevel"/>
    <w:tmpl w:val="0ED08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D97E41"/>
    <w:multiLevelType w:val="hybridMultilevel"/>
    <w:tmpl w:val="6F0A6F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954146"/>
    <w:multiLevelType w:val="hybridMultilevel"/>
    <w:tmpl w:val="ADF04D10"/>
    <w:lvl w:ilvl="0" w:tplc="E6725530">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6ED86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3ACEF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101516">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1E4F5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B2E23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A28E3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CA522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AE026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7A953E7"/>
    <w:multiLevelType w:val="multilevel"/>
    <w:tmpl w:val="33C6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8A6E2E"/>
    <w:multiLevelType w:val="multilevel"/>
    <w:tmpl w:val="4A56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E906E6"/>
    <w:multiLevelType w:val="multilevel"/>
    <w:tmpl w:val="897E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4B5006"/>
    <w:multiLevelType w:val="multilevel"/>
    <w:tmpl w:val="9588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212E86"/>
    <w:multiLevelType w:val="hybridMultilevel"/>
    <w:tmpl w:val="FC2C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E1686B"/>
    <w:multiLevelType w:val="multilevel"/>
    <w:tmpl w:val="1F821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D15BE"/>
    <w:multiLevelType w:val="multilevel"/>
    <w:tmpl w:val="B8A8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5E1AFE"/>
    <w:multiLevelType w:val="multilevel"/>
    <w:tmpl w:val="625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237B50"/>
    <w:multiLevelType w:val="multilevel"/>
    <w:tmpl w:val="0F347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1272871">
    <w:abstractNumId w:val="14"/>
  </w:num>
  <w:num w:numId="2" w16cid:durableId="1617636582">
    <w:abstractNumId w:val="7"/>
  </w:num>
  <w:num w:numId="3" w16cid:durableId="1606615448">
    <w:abstractNumId w:val="5"/>
  </w:num>
  <w:num w:numId="4" w16cid:durableId="846746101">
    <w:abstractNumId w:val="13"/>
  </w:num>
  <w:num w:numId="5" w16cid:durableId="613369605">
    <w:abstractNumId w:val="1"/>
  </w:num>
  <w:num w:numId="6" w16cid:durableId="1845317895">
    <w:abstractNumId w:val="12"/>
  </w:num>
  <w:num w:numId="7" w16cid:durableId="1496383868">
    <w:abstractNumId w:val="17"/>
  </w:num>
  <w:num w:numId="8" w16cid:durableId="1681807984">
    <w:abstractNumId w:val="16"/>
  </w:num>
  <w:num w:numId="9" w16cid:durableId="155726603">
    <w:abstractNumId w:val="15"/>
  </w:num>
  <w:num w:numId="10" w16cid:durableId="1418792495">
    <w:abstractNumId w:val="18"/>
  </w:num>
  <w:num w:numId="11" w16cid:durableId="723527563">
    <w:abstractNumId w:val="11"/>
  </w:num>
  <w:num w:numId="12" w16cid:durableId="478112454">
    <w:abstractNumId w:val="0"/>
  </w:num>
  <w:num w:numId="13" w16cid:durableId="261376765">
    <w:abstractNumId w:val="2"/>
  </w:num>
  <w:num w:numId="14" w16cid:durableId="1209875073">
    <w:abstractNumId w:val="4"/>
  </w:num>
  <w:num w:numId="15" w16cid:durableId="1855143692">
    <w:abstractNumId w:val="10"/>
  </w:num>
  <w:num w:numId="16" w16cid:durableId="1661227863">
    <w:abstractNumId w:val="6"/>
  </w:num>
  <w:num w:numId="17" w16cid:durableId="881792440">
    <w:abstractNumId w:val="8"/>
  </w:num>
  <w:num w:numId="18" w16cid:durableId="75177917">
    <w:abstractNumId w:val="9"/>
  </w:num>
  <w:num w:numId="19" w16cid:durableId="4408758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558"/>
    <w:rsid w:val="000B09A8"/>
    <w:rsid w:val="00197382"/>
    <w:rsid w:val="00412205"/>
    <w:rsid w:val="00491648"/>
    <w:rsid w:val="004D6C2F"/>
    <w:rsid w:val="00501558"/>
    <w:rsid w:val="00504704"/>
    <w:rsid w:val="00610631"/>
    <w:rsid w:val="0070426C"/>
    <w:rsid w:val="007A39C3"/>
    <w:rsid w:val="00894008"/>
    <w:rsid w:val="008D4AAD"/>
    <w:rsid w:val="00B12EC6"/>
    <w:rsid w:val="00B41A21"/>
    <w:rsid w:val="00B665D3"/>
    <w:rsid w:val="00C90108"/>
    <w:rsid w:val="00D45ADF"/>
    <w:rsid w:val="00F052A8"/>
    <w:rsid w:val="00F1178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65FD6"/>
  <w15:chartTrackingRefBased/>
  <w15:docId w15:val="{E9051157-79D3-418D-B18F-8665F80A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382"/>
    <w:pPr>
      <w:ind w:left="720"/>
      <w:contextualSpacing/>
    </w:pPr>
  </w:style>
  <w:style w:type="paragraph" w:styleId="NormalWeb">
    <w:name w:val="Normal (Web)"/>
    <w:basedOn w:val="Normal"/>
    <w:uiPriority w:val="99"/>
    <w:semiHidden/>
    <w:unhideWhenUsed/>
    <w:rsid w:val="007A39C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7A39C3"/>
    <w:rPr>
      <w:b/>
      <w:bCs/>
    </w:rPr>
  </w:style>
  <w:style w:type="character" w:styleId="Hyperlink">
    <w:name w:val="Hyperlink"/>
    <w:basedOn w:val="DefaultParagraphFont"/>
    <w:uiPriority w:val="99"/>
    <w:unhideWhenUsed/>
    <w:rsid w:val="00B665D3"/>
    <w:rPr>
      <w:color w:val="0563C1" w:themeColor="hyperlink"/>
      <w:u w:val="single"/>
    </w:rPr>
  </w:style>
  <w:style w:type="character" w:styleId="HTMLCode">
    <w:name w:val="HTML Code"/>
    <w:basedOn w:val="DefaultParagraphFont"/>
    <w:uiPriority w:val="99"/>
    <w:semiHidden/>
    <w:unhideWhenUsed/>
    <w:rsid w:val="00B665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52748">
      <w:bodyDiv w:val="1"/>
      <w:marLeft w:val="0"/>
      <w:marRight w:val="0"/>
      <w:marTop w:val="0"/>
      <w:marBottom w:val="0"/>
      <w:divBdr>
        <w:top w:val="none" w:sz="0" w:space="0" w:color="auto"/>
        <w:left w:val="none" w:sz="0" w:space="0" w:color="auto"/>
        <w:bottom w:val="none" w:sz="0" w:space="0" w:color="auto"/>
        <w:right w:val="none" w:sz="0" w:space="0" w:color="auto"/>
      </w:divBdr>
      <w:divsChild>
        <w:div w:id="478770831">
          <w:marLeft w:val="0"/>
          <w:marRight w:val="0"/>
          <w:marTop w:val="0"/>
          <w:marBottom w:val="0"/>
          <w:divBdr>
            <w:top w:val="none" w:sz="0" w:space="0" w:color="auto"/>
            <w:left w:val="none" w:sz="0" w:space="0" w:color="auto"/>
            <w:bottom w:val="none" w:sz="0" w:space="0" w:color="auto"/>
            <w:right w:val="none" w:sz="0" w:space="0" w:color="auto"/>
          </w:divBdr>
          <w:divsChild>
            <w:div w:id="14155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3329">
      <w:bodyDiv w:val="1"/>
      <w:marLeft w:val="0"/>
      <w:marRight w:val="0"/>
      <w:marTop w:val="0"/>
      <w:marBottom w:val="0"/>
      <w:divBdr>
        <w:top w:val="none" w:sz="0" w:space="0" w:color="auto"/>
        <w:left w:val="none" w:sz="0" w:space="0" w:color="auto"/>
        <w:bottom w:val="none" w:sz="0" w:space="0" w:color="auto"/>
        <w:right w:val="none" w:sz="0" w:space="0" w:color="auto"/>
      </w:divBdr>
    </w:div>
    <w:div w:id="214660571">
      <w:bodyDiv w:val="1"/>
      <w:marLeft w:val="0"/>
      <w:marRight w:val="0"/>
      <w:marTop w:val="0"/>
      <w:marBottom w:val="0"/>
      <w:divBdr>
        <w:top w:val="none" w:sz="0" w:space="0" w:color="auto"/>
        <w:left w:val="none" w:sz="0" w:space="0" w:color="auto"/>
        <w:bottom w:val="none" w:sz="0" w:space="0" w:color="auto"/>
        <w:right w:val="none" w:sz="0" w:space="0" w:color="auto"/>
      </w:divBdr>
    </w:div>
    <w:div w:id="270672611">
      <w:bodyDiv w:val="1"/>
      <w:marLeft w:val="0"/>
      <w:marRight w:val="0"/>
      <w:marTop w:val="0"/>
      <w:marBottom w:val="0"/>
      <w:divBdr>
        <w:top w:val="none" w:sz="0" w:space="0" w:color="auto"/>
        <w:left w:val="none" w:sz="0" w:space="0" w:color="auto"/>
        <w:bottom w:val="none" w:sz="0" w:space="0" w:color="auto"/>
        <w:right w:val="none" w:sz="0" w:space="0" w:color="auto"/>
      </w:divBdr>
      <w:divsChild>
        <w:div w:id="1273704485">
          <w:marLeft w:val="0"/>
          <w:marRight w:val="0"/>
          <w:marTop w:val="0"/>
          <w:marBottom w:val="0"/>
          <w:divBdr>
            <w:top w:val="none" w:sz="0" w:space="0" w:color="auto"/>
            <w:left w:val="none" w:sz="0" w:space="0" w:color="auto"/>
            <w:bottom w:val="none" w:sz="0" w:space="0" w:color="auto"/>
            <w:right w:val="none" w:sz="0" w:space="0" w:color="auto"/>
          </w:divBdr>
          <w:divsChild>
            <w:div w:id="64123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786">
      <w:bodyDiv w:val="1"/>
      <w:marLeft w:val="0"/>
      <w:marRight w:val="0"/>
      <w:marTop w:val="0"/>
      <w:marBottom w:val="0"/>
      <w:divBdr>
        <w:top w:val="none" w:sz="0" w:space="0" w:color="auto"/>
        <w:left w:val="none" w:sz="0" w:space="0" w:color="auto"/>
        <w:bottom w:val="none" w:sz="0" w:space="0" w:color="auto"/>
        <w:right w:val="none" w:sz="0" w:space="0" w:color="auto"/>
      </w:divBdr>
      <w:divsChild>
        <w:div w:id="1165323466">
          <w:marLeft w:val="0"/>
          <w:marRight w:val="0"/>
          <w:marTop w:val="0"/>
          <w:marBottom w:val="0"/>
          <w:divBdr>
            <w:top w:val="none" w:sz="0" w:space="0" w:color="auto"/>
            <w:left w:val="none" w:sz="0" w:space="0" w:color="auto"/>
            <w:bottom w:val="none" w:sz="0" w:space="0" w:color="auto"/>
            <w:right w:val="none" w:sz="0" w:space="0" w:color="auto"/>
          </w:divBdr>
          <w:divsChild>
            <w:div w:id="5581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4259">
      <w:bodyDiv w:val="1"/>
      <w:marLeft w:val="0"/>
      <w:marRight w:val="0"/>
      <w:marTop w:val="0"/>
      <w:marBottom w:val="0"/>
      <w:divBdr>
        <w:top w:val="none" w:sz="0" w:space="0" w:color="auto"/>
        <w:left w:val="none" w:sz="0" w:space="0" w:color="auto"/>
        <w:bottom w:val="none" w:sz="0" w:space="0" w:color="auto"/>
        <w:right w:val="none" w:sz="0" w:space="0" w:color="auto"/>
      </w:divBdr>
      <w:divsChild>
        <w:div w:id="1921525553">
          <w:marLeft w:val="0"/>
          <w:marRight w:val="0"/>
          <w:marTop w:val="0"/>
          <w:marBottom w:val="0"/>
          <w:divBdr>
            <w:top w:val="none" w:sz="0" w:space="0" w:color="auto"/>
            <w:left w:val="none" w:sz="0" w:space="0" w:color="auto"/>
            <w:bottom w:val="none" w:sz="0" w:space="0" w:color="auto"/>
            <w:right w:val="none" w:sz="0" w:space="0" w:color="auto"/>
          </w:divBdr>
          <w:divsChild>
            <w:div w:id="14519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6202">
      <w:bodyDiv w:val="1"/>
      <w:marLeft w:val="0"/>
      <w:marRight w:val="0"/>
      <w:marTop w:val="0"/>
      <w:marBottom w:val="0"/>
      <w:divBdr>
        <w:top w:val="none" w:sz="0" w:space="0" w:color="auto"/>
        <w:left w:val="none" w:sz="0" w:space="0" w:color="auto"/>
        <w:bottom w:val="none" w:sz="0" w:space="0" w:color="auto"/>
        <w:right w:val="none" w:sz="0" w:space="0" w:color="auto"/>
      </w:divBdr>
    </w:div>
    <w:div w:id="785199047">
      <w:bodyDiv w:val="1"/>
      <w:marLeft w:val="0"/>
      <w:marRight w:val="0"/>
      <w:marTop w:val="0"/>
      <w:marBottom w:val="0"/>
      <w:divBdr>
        <w:top w:val="none" w:sz="0" w:space="0" w:color="auto"/>
        <w:left w:val="none" w:sz="0" w:space="0" w:color="auto"/>
        <w:bottom w:val="none" w:sz="0" w:space="0" w:color="auto"/>
        <w:right w:val="none" w:sz="0" w:space="0" w:color="auto"/>
      </w:divBdr>
    </w:div>
    <w:div w:id="795029586">
      <w:bodyDiv w:val="1"/>
      <w:marLeft w:val="0"/>
      <w:marRight w:val="0"/>
      <w:marTop w:val="0"/>
      <w:marBottom w:val="0"/>
      <w:divBdr>
        <w:top w:val="none" w:sz="0" w:space="0" w:color="auto"/>
        <w:left w:val="none" w:sz="0" w:space="0" w:color="auto"/>
        <w:bottom w:val="none" w:sz="0" w:space="0" w:color="auto"/>
        <w:right w:val="none" w:sz="0" w:space="0" w:color="auto"/>
      </w:divBdr>
    </w:div>
    <w:div w:id="845023474">
      <w:bodyDiv w:val="1"/>
      <w:marLeft w:val="0"/>
      <w:marRight w:val="0"/>
      <w:marTop w:val="0"/>
      <w:marBottom w:val="0"/>
      <w:divBdr>
        <w:top w:val="none" w:sz="0" w:space="0" w:color="auto"/>
        <w:left w:val="none" w:sz="0" w:space="0" w:color="auto"/>
        <w:bottom w:val="none" w:sz="0" w:space="0" w:color="auto"/>
        <w:right w:val="none" w:sz="0" w:space="0" w:color="auto"/>
      </w:divBdr>
    </w:div>
    <w:div w:id="893003870">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2">
          <w:marLeft w:val="0"/>
          <w:marRight w:val="0"/>
          <w:marTop w:val="0"/>
          <w:marBottom w:val="0"/>
          <w:divBdr>
            <w:top w:val="none" w:sz="0" w:space="0" w:color="auto"/>
            <w:left w:val="none" w:sz="0" w:space="0" w:color="auto"/>
            <w:bottom w:val="none" w:sz="0" w:space="0" w:color="auto"/>
            <w:right w:val="none" w:sz="0" w:space="0" w:color="auto"/>
          </w:divBdr>
          <w:divsChild>
            <w:div w:id="738403560">
              <w:marLeft w:val="0"/>
              <w:marRight w:val="0"/>
              <w:marTop w:val="0"/>
              <w:marBottom w:val="0"/>
              <w:divBdr>
                <w:top w:val="none" w:sz="0" w:space="0" w:color="auto"/>
                <w:left w:val="none" w:sz="0" w:space="0" w:color="auto"/>
                <w:bottom w:val="none" w:sz="0" w:space="0" w:color="auto"/>
                <w:right w:val="none" w:sz="0" w:space="0" w:color="auto"/>
              </w:divBdr>
            </w:div>
            <w:div w:id="256333912">
              <w:marLeft w:val="0"/>
              <w:marRight w:val="0"/>
              <w:marTop w:val="0"/>
              <w:marBottom w:val="0"/>
              <w:divBdr>
                <w:top w:val="none" w:sz="0" w:space="0" w:color="auto"/>
                <w:left w:val="none" w:sz="0" w:space="0" w:color="auto"/>
                <w:bottom w:val="none" w:sz="0" w:space="0" w:color="auto"/>
                <w:right w:val="none" w:sz="0" w:space="0" w:color="auto"/>
              </w:divBdr>
              <w:divsChild>
                <w:div w:id="897085048">
                  <w:marLeft w:val="0"/>
                  <w:marRight w:val="0"/>
                  <w:marTop w:val="0"/>
                  <w:marBottom w:val="0"/>
                  <w:divBdr>
                    <w:top w:val="none" w:sz="0" w:space="0" w:color="auto"/>
                    <w:left w:val="none" w:sz="0" w:space="0" w:color="auto"/>
                    <w:bottom w:val="none" w:sz="0" w:space="0" w:color="auto"/>
                    <w:right w:val="none" w:sz="0" w:space="0" w:color="auto"/>
                  </w:divBdr>
                  <w:divsChild>
                    <w:div w:id="15221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3490">
              <w:marLeft w:val="0"/>
              <w:marRight w:val="0"/>
              <w:marTop w:val="0"/>
              <w:marBottom w:val="0"/>
              <w:divBdr>
                <w:top w:val="none" w:sz="0" w:space="0" w:color="auto"/>
                <w:left w:val="none" w:sz="0" w:space="0" w:color="auto"/>
                <w:bottom w:val="none" w:sz="0" w:space="0" w:color="auto"/>
                <w:right w:val="none" w:sz="0" w:space="0" w:color="auto"/>
              </w:divBdr>
            </w:div>
          </w:divsChild>
        </w:div>
        <w:div w:id="142083448">
          <w:marLeft w:val="0"/>
          <w:marRight w:val="0"/>
          <w:marTop w:val="0"/>
          <w:marBottom w:val="0"/>
          <w:divBdr>
            <w:top w:val="none" w:sz="0" w:space="0" w:color="auto"/>
            <w:left w:val="none" w:sz="0" w:space="0" w:color="auto"/>
            <w:bottom w:val="none" w:sz="0" w:space="0" w:color="auto"/>
            <w:right w:val="none" w:sz="0" w:space="0" w:color="auto"/>
          </w:divBdr>
          <w:divsChild>
            <w:div w:id="1809980856">
              <w:marLeft w:val="0"/>
              <w:marRight w:val="0"/>
              <w:marTop w:val="0"/>
              <w:marBottom w:val="0"/>
              <w:divBdr>
                <w:top w:val="none" w:sz="0" w:space="0" w:color="auto"/>
                <w:left w:val="none" w:sz="0" w:space="0" w:color="auto"/>
                <w:bottom w:val="none" w:sz="0" w:space="0" w:color="auto"/>
                <w:right w:val="none" w:sz="0" w:space="0" w:color="auto"/>
              </w:divBdr>
            </w:div>
            <w:div w:id="1506285544">
              <w:marLeft w:val="0"/>
              <w:marRight w:val="0"/>
              <w:marTop w:val="0"/>
              <w:marBottom w:val="0"/>
              <w:divBdr>
                <w:top w:val="none" w:sz="0" w:space="0" w:color="auto"/>
                <w:left w:val="none" w:sz="0" w:space="0" w:color="auto"/>
                <w:bottom w:val="none" w:sz="0" w:space="0" w:color="auto"/>
                <w:right w:val="none" w:sz="0" w:space="0" w:color="auto"/>
              </w:divBdr>
              <w:divsChild>
                <w:div w:id="480004791">
                  <w:marLeft w:val="0"/>
                  <w:marRight w:val="0"/>
                  <w:marTop w:val="0"/>
                  <w:marBottom w:val="0"/>
                  <w:divBdr>
                    <w:top w:val="none" w:sz="0" w:space="0" w:color="auto"/>
                    <w:left w:val="none" w:sz="0" w:space="0" w:color="auto"/>
                    <w:bottom w:val="none" w:sz="0" w:space="0" w:color="auto"/>
                    <w:right w:val="none" w:sz="0" w:space="0" w:color="auto"/>
                  </w:divBdr>
                  <w:divsChild>
                    <w:div w:id="9788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5642">
              <w:marLeft w:val="0"/>
              <w:marRight w:val="0"/>
              <w:marTop w:val="0"/>
              <w:marBottom w:val="0"/>
              <w:divBdr>
                <w:top w:val="none" w:sz="0" w:space="0" w:color="auto"/>
                <w:left w:val="none" w:sz="0" w:space="0" w:color="auto"/>
                <w:bottom w:val="none" w:sz="0" w:space="0" w:color="auto"/>
                <w:right w:val="none" w:sz="0" w:space="0" w:color="auto"/>
              </w:divBdr>
            </w:div>
          </w:divsChild>
        </w:div>
        <w:div w:id="598606959">
          <w:marLeft w:val="0"/>
          <w:marRight w:val="0"/>
          <w:marTop w:val="0"/>
          <w:marBottom w:val="0"/>
          <w:divBdr>
            <w:top w:val="none" w:sz="0" w:space="0" w:color="auto"/>
            <w:left w:val="none" w:sz="0" w:space="0" w:color="auto"/>
            <w:bottom w:val="none" w:sz="0" w:space="0" w:color="auto"/>
            <w:right w:val="none" w:sz="0" w:space="0" w:color="auto"/>
          </w:divBdr>
          <w:divsChild>
            <w:div w:id="1234855150">
              <w:marLeft w:val="0"/>
              <w:marRight w:val="0"/>
              <w:marTop w:val="0"/>
              <w:marBottom w:val="0"/>
              <w:divBdr>
                <w:top w:val="none" w:sz="0" w:space="0" w:color="auto"/>
                <w:left w:val="none" w:sz="0" w:space="0" w:color="auto"/>
                <w:bottom w:val="none" w:sz="0" w:space="0" w:color="auto"/>
                <w:right w:val="none" w:sz="0" w:space="0" w:color="auto"/>
              </w:divBdr>
            </w:div>
            <w:div w:id="926889305">
              <w:marLeft w:val="0"/>
              <w:marRight w:val="0"/>
              <w:marTop w:val="0"/>
              <w:marBottom w:val="0"/>
              <w:divBdr>
                <w:top w:val="none" w:sz="0" w:space="0" w:color="auto"/>
                <w:left w:val="none" w:sz="0" w:space="0" w:color="auto"/>
                <w:bottom w:val="none" w:sz="0" w:space="0" w:color="auto"/>
                <w:right w:val="none" w:sz="0" w:space="0" w:color="auto"/>
              </w:divBdr>
              <w:divsChild>
                <w:div w:id="698243690">
                  <w:marLeft w:val="0"/>
                  <w:marRight w:val="0"/>
                  <w:marTop w:val="0"/>
                  <w:marBottom w:val="0"/>
                  <w:divBdr>
                    <w:top w:val="none" w:sz="0" w:space="0" w:color="auto"/>
                    <w:left w:val="none" w:sz="0" w:space="0" w:color="auto"/>
                    <w:bottom w:val="none" w:sz="0" w:space="0" w:color="auto"/>
                    <w:right w:val="none" w:sz="0" w:space="0" w:color="auto"/>
                  </w:divBdr>
                  <w:divsChild>
                    <w:div w:id="2936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906">
              <w:marLeft w:val="0"/>
              <w:marRight w:val="0"/>
              <w:marTop w:val="0"/>
              <w:marBottom w:val="0"/>
              <w:divBdr>
                <w:top w:val="none" w:sz="0" w:space="0" w:color="auto"/>
                <w:left w:val="none" w:sz="0" w:space="0" w:color="auto"/>
                <w:bottom w:val="none" w:sz="0" w:space="0" w:color="auto"/>
                <w:right w:val="none" w:sz="0" w:space="0" w:color="auto"/>
              </w:divBdr>
            </w:div>
          </w:divsChild>
        </w:div>
        <w:div w:id="1144660728">
          <w:marLeft w:val="0"/>
          <w:marRight w:val="0"/>
          <w:marTop w:val="0"/>
          <w:marBottom w:val="0"/>
          <w:divBdr>
            <w:top w:val="none" w:sz="0" w:space="0" w:color="auto"/>
            <w:left w:val="none" w:sz="0" w:space="0" w:color="auto"/>
            <w:bottom w:val="none" w:sz="0" w:space="0" w:color="auto"/>
            <w:right w:val="none" w:sz="0" w:space="0" w:color="auto"/>
          </w:divBdr>
          <w:divsChild>
            <w:div w:id="174421971">
              <w:marLeft w:val="0"/>
              <w:marRight w:val="0"/>
              <w:marTop w:val="0"/>
              <w:marBottom w:val="0"/>
              <w:divBdr>
                <w:top w:val="none" w:sz="0" w:space="0" w:color="auto"/>
                <w:left w:val="none" w:sz="0" w:space="0" w:color="auto"/>
                <w:bottom w:val="none" w:sz="0" w:space="0" w:color="auto"/>
                <w:right w:val="none" w:sz="0" w:space="0" w:color="auto"/>
              </w:divBdr>
            </w:div>
            <w:div w:id="1349018053">
              <w:marLeft w:val="0"/>
              <w:marRight w:val="0"/>
              <w:marTop w:val="0"/>
              <w:marBottom w:val="0"/>
              <w:divBdr>
                <w:top w:val="none" w:sz="0" w:space="0" w:color="auto"/>
                <w:left w:val="none" w:sz="0" w:space="0" w:color="auto"/>
                <w:bottom w:val="none" w:sz="0" w:space="0" w:color="auto"/>
                <w:right w:val="none" w:sz="0" w:space="0" w:color="auto"/>
              </w:divBdr>
              <w:divsChild>
                <w:div w:id="273824871">
                  <w:marLeft w:val="0"/>
                  <w:marRight w:val="0"/>
                  <w:marTop w:val="0"/>
                  <w:marBottom w:val="0"/>
                  <w:divBdr>
                    <w:top w:val="none" w:sz="0" w:space="0" w:color="auto"/>
                    <w:left w:val="none" w:sz="0" w:space="0" w:color="auto"/>
                    <w:bottom w:val="none" w:sz="0" w:space="0" w:color="auto"/>
                    <w:right w:val="none" w:sz="0" w:space="0" w:color="auto"/>
                  </w:divBdr>
                  <w:divsChild>
                    <w:div w:id="1488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39313">
              <w:marLeft w:val="0"/>
              <w:marRight w:val="0"/>
              <w:marTop w:val="0"/>
              <w:marBottom w:val="0"/>
              <w:divBdr>
                <w:top w:val="none" w:sz="0" w:space="0" w:color="auto"/>
                <w:left w:val="none" w:sz="0" w:space="0" w:color="auto"/>
                <w:bottom w:val="none" w:sz="0" w:space="0" w:color="auto"/>
                <w:right w:val="none" w:sz="0" w:space="0" w:color="auto"/>
              </w:divBdr>
            </w:div>
          </w:divsChild>
        </w:div>
        <w:div w:id="1589001188">
          <w:marLeft w:val="0"/>
          <w:marRight w:val="0"/>
          <w:marTop w:val="0"/>
          <w:marBottom w:val="0"/>
          <w:divBdr>
            <w:top w:val="none" w:sz="0" w:space="0" w:color="auto"/>
            <w:left w:val="none" w:sz="0" w:space="0" w:color="auto"/>
            <w:bottom w:val="none" w:sz="0" w:space="0" w:color="auto"/>
            <w:right w:val="none" w:sz="0" w:space="0" w:color="auto"/>
          </w:divBdr>
          <w:divsChild>
            <w:div w:id="705525813">
              <w:marLeft w:val="0"/>
              <w:marRight w:val="0"/>
              <w:marTop w:val="0"/>
              <w:marBottom w:val="0"/>
              <w:divBdr>
                <w:top w:val="none" w:sz="0" w:space="0" w:color="auto"/>
                <w:left w:val="none" w:sz="0" w:space="0" w:color="auto"/>
                <w:bottom w:val="none" w:sz="0" w:space="0" w:color="auto"/>
                <w:right w:val="none" w:sz="0" w:space="0" w:color="auto"/>
              </w:divBdr>
            </w:div>
            <w:div w:id="824779750">
              <w:marLeft w:val="0"/>
              <w:marRight w:val="0"/>
              <w:marTop w:val="0"/>
              <w:marBottom w:val="0"/>
              <w:divBdr>
                <w:top w:val="none" w:sz="0" w:space="0" w:color="auto"/>
                <w:left w:val="none" w:sz="0" w:space="0" w:color="auto"/>
                <w:bottom w:val="none" w:sz="0" w:space="0" w:color="auto"/>
                <w:right w:val="none" w:sz="0" w:space="0" w:color="auto"/>
              </w:divBdr>
              <w:divsChild>
                <w:div w:id="1619482254">
                  <w:marLeft w:val="0"/>
                  <w:marRight w:val="0"/>
                  <w:marTop w:val="0"/>
                  <w:marBottom w:val="0"/>
                  <w:divBdr>
                    <w:top w:val="none" w:sz="0" w:space="0" w:color="auto"/>
                    <w:left w:val="none" w:sz="0" w:space="0" w:color="auto"/>
                    <w:bottom w:val="none" w:sz="0" w:space="0" w:color="auto"/>
                    <w:right w:val="none" w:sz="0" w:space="0" w:color="auto"/>
                  </w:divBdr>
                  <w:divsChild>
                    <w:div w:id="8129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402">
              <w:marLeft w:val="0"/>
              <w:marRight w:val="0"/>
              <w:marTop w:val="0"/>
              <w:marBottom w:val="0"/>
              <w:divBdr>
                <w:top w:val="none" w:sz="0" w:space="0" w:color="auto"/>
                <w:left w:val="none" w:sz="0" w:space="0" w:color="auto"/>
                <w:bottom w:val="none" w:sz="0" w:space="0" w:color="auto"/>
                <w:right w:val="none" w:sz="0" w:space="0" w:color="auto"/>
              </w:divBdr>
            </w:div>
          </w:divsChild>
        </w:div>
        <w:div w:id="1009794354">
          <w:marLeft w:val="0"/>
          <w:marRight w:val="0"/>
          <w:marTop w:val="0"/>
          <w:marBottom w:val="0"/>
          <w:divBdr>
            <w:top w:val="none" w:sz="0" w:space="0" w:color="auto"/>
            <w:left w:val="none" w:sz="0" w:space="0" w:color="auto"/>
            <w:bottom w:val="none" w:sz="0" w:space="0" w:color="auto"/>
            <w:right w:val="none" w:sz="0" w:space="0" w:color="auto"/>
          </w:divBdr>
          <w:divsChild>
            <w:div w:id="832066995">
              <w:marLeft w:val="0"/>
              <w:marRight w:val="0"/>
              <w:marTop w:val="0"/>
              <w:marBottom w:val="0"/>
              <w:divBdr>
                <w:top w:val="none" w:sz="0" w:space="0" w:color="auto"/>
                <w:left w:val="none" w:sz="0" w:space="0" w:color="auto"/>
                <w:bottom w:val="none" w:sz="0" w:space="0" w:color="auto"/>
                <w:right w:val="none" w:sz="0" w:space="0" w:color="auto"/>
              </w:divBdr>
            </w:div>
            <w:div w:id="84545852">
              <w:marLeft w:val="0"/>
              <w:marRight w:val="0"/>
              <w:marTop w:val="0"/>
              <w:marBottom w:val="0"/>
              <w:divBdr>
                <w:top w:val="none" w:sz="0" w:space="0" w:color="auto"/>
                <w:left w:val="none" w:sz="0" w:space="0" w:color="auto"/>
                <w:bottom w:val="none" w:sz="0" w:space="0" w:color="auto"/>
                <w:right w:val="none" w:sz="0" w:space="0" w:color="auto"/>
              </w:divBdr>
              <w:divsChild>
                <w:div w:id="219367189">
                  <w:marLeft w:val="0"/>
                  <w:marRight w:val="0"/>
                  <w:marTop w:val="0"/>
                  <w:marBottom w:val="0"/>
                  <w:divBdr>
                    <w:top w:val="none" w:sz="0" w:space="0" w:color="auto"/>
                    <w:left w:val="none" w:sz="0" w:space="0" w:color="auto"/>
                    <w:bottom w:val="none" w:sz="0" w:space="0" w:color="auto"/>
                    <w:right w:val="none" w:sz="0" w:space="0" w:color="auto"/>
                  </w:divBdr>
                  <w:divsChild>
                    <w:div w:id="13723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1925">
              <w:marLeft w:val="0"/>
              <w:marRight w:val="0"/>
              <w:marTop w:val="0"/>
              <w:marBottom w:val="0"/>
              <w:divBdr>
                <w:top w:val="none" w:sz="0" w:space="0" w:color="auto"/>
                <w:left w:val="none" w:sz="0" w:space="0" w:color="auto"/>
                <w:bottom w:val="none" w:sz="0" w:space="0" w:color="auto"/>
                <w:right w:val="none" w:sz="0" w:space="0" w:color="auto"/>
              </w:divBdr>
            </w:div>
          </w:divsChild>
        </w:div>
        <w:div w:id="1091708018">
          <w:marLeft w:val="0"/>
          <w:marRight w:val="0"/>
          <w:marTop w:val="0"/>
          <w:marBottom w:val="0"/>
          <w:divBdr>
            <w:top w:val="none" w:sz="0" w:space="0" w:color="auto"/>
            <w:left w:val="none" w:sz="0" w:space="0" w:color="auto"/>
            <w:bottom w:val="none" w:sz="0" w:space="0" w:color="auto"/>
            <w:right w:val="none" w:sz="0" w:space="0" w:color="auto"/>
          </w:divBdr>
          <w:divsChild>
            <w:div w:id="1608736377">
              <w:marLeft w:val="0"/>
              <w:marRight w:val="0"/>
              <w:marTop w:val="0"/>
              <w:marBottom w:val="0"/>
              <w:divBdr>
                <w:top w:val="none" w:sz="0" w:space="0" w:color="auto"/>
                <w:left w:val="none" w:sz="0" w:space="0" w:color="auto"/>
                <w:bottom w:val="none" w:sz="0" w:space="0" w:color="auto"/>
                <w:right w:val="none" w:sz="0" w:space="0" w:color="auto"/>
              </w:divBdr>
            </w:div>
            <w:div w:id="670177832">
              <w:marLeft w:val="0"/>
              <w:marRight w:val="0"/>
              <w:marTop w:val="0"/>
              <w:marBottom w:val="0"/>
              <w:divBdr>
                <w:top w:val="none" w:sz="0" w:space="0" w:color="auto"/>
                <w:left w:val="none" w:sz="0" w:space="0" w:color="auto"/>
                <w:bottom w:val="none" w:sz="0" w:space="0" w:color="auto"/>
                <w:right w:val="none" w:sz="0" w:space="0" w:color="auto"/>
              </w:divBdr>
              <w:divsChild>
                <w:div w:id="1958901282">
                  <w:marLeft w:val="0"/>
                  <w:marRight w:val="0"/>
                  <w:marTop w:val="0"/>
                  <w:marBottom w:val="0"/>
                  <w:divBdr>
                    <w:top w:val="none" w:sz="0" w:space="0" w:color="auto"/>
                    <w:left w:val="none" w:sz="0" w:space="0" w:color="auto"/>
                    <w:bottom w:val="none" w:sz="0" w:space="0" w:color="auto"/>
                    <w:right w:val="none" w:sz="0" w:space="0" w:color="auto"/>
                  </w:divBdr>
                  <w:divsChild>
                    <w:div w:id="2074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3160">
              <w:marLeft w:val="0"/>
              <w:marRight w:val="0"/>
              <w:marTop w:val="0"/>
              <w:marBottom w:val="0"/>
              <w:divBdr>
                <w:top w:val="none" w:sz="0" w:space="0" w:color="auto"/>
                <w:left w:val="none" w:sz="0" w:space="0" w:color="auto"/>
                <w:bottom w:val="none" w:sz="0" w:space="0" w:color="auto"/>
                <w:right w:val="none" w:sz="0" w:space="0" w:color="auto"/>
              </w:divBdr>
            </w:div>
          </w:divsChild>
        </w:div>
        <w:div w:id="1047947199">
          <w:marLeft w:val="0"/>
          <w:marRight w:val="0"/>
          <w:marTop w:val="0"/>
          <w:marBottom w:val="0"/>
          <w:divBdr>
            <w:top w:val="none" w:sz="0" w:space="0" w:color="auto"/>
            <w:left w:val="none" w:sz="0" w:space="0" w:color="auto"/>
            <w:bottom w:val="none" w:sz="0" w:space="0" w:color="auto"/>
            <w:right w:val="none" w:sz="0" w:space="0" w:color="auto"/>
          </w:divBdr>
          <w:divsChild>
            <w:div w:id="179467836">
              <w:marLeft w:val="0"/>
              <w:marRight w:val="0"/>
              <w:marTop w:val="0"/>
              <w:marBottom w:val="0"/>
              <w:divBdr>
                <w:top w:val="none" w:sz="0" w:space="0" w:color="auto"/>
                <w:left w:val="none" w:sz="0" w:space="0" w:color="auto"/>
                <w:bottom w:val="none" w:sz="0" w:space="0" w:color="auto"/>
                <w:right w:val="none" w:sz="0" w:space="0" w:color="auto"/>
              </w:divBdr>
            </w:div>
            <w:div w:id="1480687358">
              <w:marLeft w:val="0"/>
              <w:marRight w:val="0"/>
              <w:marTop w:val="0"/>
              <w:marBottom w:val="0"/>
              <w:divBdr>
                <w:top w:val="none" w:sz="0" w:space="0" w:color="auto"/>
                <w:left w:val="none" w:sz="0" w:space="0" w:color="auto"/>
                <w:bottom w:val="none" w:sz="0" w:space="0" w:color="auto"/>
                <w:right w:val="none" w:sz="0" w:space="0" w:color="auto"/>
              </w:divBdr>
              <w:divsChild>
                <w:div w:id="1455558990">
                  <w:marLeft w:val="0"/>
                  <w:marRight w:val="0"/>
                  <w:marTop w:val="0"/>
                  <w:marBottom w:val="0"/>
                  <w:divBdr>
                    <w:top w:val="none" w:sz="0" w:space="0" w:color="auto"/>
                    <w:left w:val="none" w:sz="0" w:space="0" w:color="auto"/>
                    <w:bottom w:val="none" w:sz="0" w:space="0" w:color="auto"/>
                    <w:right w:val="none" w:sz="0" w:space="0" w:color="auto"/>
                  </w:divBdr>
                  <w:divsChild>
                    <w:div w:id="3691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5766">
              <w:marLeft w:val="0"/>
              <w:marRight w:val="0"/>
              <w:marTop w:val="0"/>
              <w:marBottom w:val="0"/>
              <w:divBdr>
                <w:top w:val="none" w:sz="0" w:space="0" w:color="auto"/>
                <w:left w:val="none" w:sz="0" w:space="0" w:color="auto"/>
                <w:bottom w:val="none" w:sz="0" w:space="0" w:color="auto"/>
                <w:right w:val="none" w:sz="0" w:space="0" w:color="auto"/>
              </w:divBdr>
            </w:div>
          </w:divsChild>
        </w:div>
        <w:div w:id="1833568555">
          <w:marLeft w:val="0"/>
          <w:marRight w:val="0"/>
          <w:marTop w:val="0"/>
          <w:marBottom w:val="0"/>
          <w:divBdr>
            <w:top w:val="none" w:sz="0" w:space="0" w:color="auto"/>
            <w:left w:val="none" w:sz="0" w:space="0" w:color="auto"/>
            <w:bottom w:val="none" w:sz="0" w:space="0" w:color="auto"/>
            <w:right w:val="none" w:sz="0" w:space="0" w:color="auto"/>
          </w:divBdr>
          <w:divsChild>
            <w:div w:id="1130972155">
              <w:marLeft w:val="0"/>
              <w:marRight w:val="0"/>
              <w:marTop w:val="0"/>
              <w:marBottom w:val="0"/>
              <w:divBdr>
                <w:top w:val="none" w:sz="0" w:space="0" w:color="auto"/>
                <w:left w:val="none" w:sz="0" w:space="0" w:color="auto"/>
                <w:bottom w:val="none" w:sz="0" w:space="0" w:color="auto"/>
                <w:right w:val="none" w:sz="0" w:space="0" w:color="auto"/>
              </w:divBdr>
            </w:div>
            <w:div w:id="1358434812">
              <w:marLeft w:val="0"/>
              <w:marRight w:val="0"/>
              <w:marTop w:val="0"/>
              <w:marBottom w:val="0"/>
              <w:divBdr>
                <w:top w:val="none" w:sz="0" w:space="0" w:color="auto"/>
                <w:left w:val="none" w:sz="0" w:space="0" w:color="auto"/>
                <w:bottom w:val="none" w:sz="0" w:space="0" w:color="auto"/>
                <w:right w:val="none" w:sz="0" w:space="0" w:color="auto"/>
              </w:divBdr>
              <w:divsChild>
                <w:div w:id="1479230267">
                  <w:marLeft w:val="0"/>
                  <w:marRight w:val="0"/>
                  <w:marTop w:val="0"/>
                  <w:marBottom w:val="0"/>
                  <w:divBdr>
                    <w:top w:val="none" w:sz="0" w:space="0" w:color="auto"/>
                    <w:left w:val="none" w:sz="0" w:space="0" w:color="auto"/>
                    <w:bottom w:val="none" w:sz="0" w:space="0" w:color="auto"/>
                    <w:right w:val="none" w:sz="0" w:space="0" w:color="auto"/>
                  </w:divBdr>
                  <w:divsChild>
                    <w:div w:id="3010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1257">
      <w:bodyDiv w:val="1"/>
      <w:marLeft w:val="0"/>
      <w:marRight w:val="0"/>
      <w:marTop w:val="0"/>
      <w:marBottom w:val="0"/>
      <w:divBdr>
        <w:top w:val="none" w:sz="0" w:space="0" w:color="auto"/>
        <w:left w:val="none" w:sz="0" w:space="0" w:color="auto"/>
        <w:bottom w:val="none" w:sz="0" w:space="0" w:color="auto"/>
        <w:right w:val="none" w:sz="0" w:space="0" w:color="auto"/>
      </w:divBdr>
      <w:divsChild>
        <w:div w:id="2032683465">
          <w:marLeft w:val="0"/>
          <w:marRight w:val="0"/>
          <w:marTop w:val="0"/>
          <w:marBottom w:val="0"/>
          <w:divBdr>
            <w:top w:val="none" w:sz="0" w:space="0" w:color="auto"/>
            <w:left w:val="none" w:sz="0" w:space="0" w:color="auto"/>
            <w:bottom w:val="none" w:sz="0" w:space="0" w:color="auto"/>
            <w:right w:val="none" w:sz="0" w:space="0" w:color="auto"/>
          </w:divBdr>
          <w:divsChild>
            <w:div w:id="1334914736">
              <w:marLeft w:val="0"/>
              <w:marRight w:val="0"/>
              <w:marTop w:val="0"/>
              <w:marBottom w:val="0"/>
              <w:divBdr>
                <w:top w:val="none" w:sz="0" w:space="0" w:color="auto"/>
                <w:left w:val="none" w:sz="0" w:space="0" w:color="auto"/>
                <w:bottom w:val="none" w:sz="0" w:space="0" w:color="auto"/>
                <w:right w:val="none" w:sz="0" w:space="0" w:color="auto"/>
              </w:divBdr>
            </w:div>
            <w:div w:id="1114253254">
              <w:marLeft w:val="0"/>
              <w:marRight w:val="0"/>
              <w:marTop w:val="0"/>
              <w:marBottom w:val="0"/>
              <w:divBdr>
                <w:top w:val="none" w:sz="0" w:space="0" w:color="auto"/>
                <w:left w:val="none" w:sz="0" w:space="0" w:color="auto"/>
                <w:bottom w:val="none" w:sz="0" w:space="0" w:color="auto"/>
                <w:right w:val="none" w:sz="0" w:space="0" w:color="auto"/>
              </w:divBdr>
              <w:divsChild>
                <w:div w:id="1717658062">
                  <w:marLeft w:val="0"/>
                  <w:marRight w:val="0"/>
                  <w:marTop w:val="0"/>
                  <w:marBottom w:val="0"/>
                  <w:divBdr>
                    <w:top w:val="none" w:sz="0" w:space="0" w:color="auto"/>
                    <w:left w:val="none" w:sz="0" w:space="0" w:color="auto"/>
                    <w:bottom w:val="none" w:sz="0" w:space="0" w:color="auto"/>
                    <w:right w:val="none" w:sz="0" w:space="0" w:color="auto"/>
                  </w:divBdr>
                  <w:divsChild>
                    <w:div w:id="8631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199361">
          <w:marLeft w:val="0"/>
          <w:marRight w:val="0"/>
          <w:marTop w:val="0"/>
          <w:marBottom w:val="0"/>
          <w:divBdr>
            <w:top w:val="none" w:sz="0" w:space="0" w:color="auto"/>
            <w:left w:val="none" w:sz="0" w:space="0" w:color="auto"/>
            <w:bottom w:val="none" w:sz="0" w:space="0" w:color="auto"/>
            <w:right w:val="none" w:sz="0" w:space="0" w:color="auto"/>
          </w:divBdr>
          <w:divsChild>
            <w:div w:id="1234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36656">
      <w:bodyDiv w:val="1"/>
      <w:marLeft w:val="0"/>
      <w:marRight w:val="0"/>
      <w:marTop w:val="0"/>
      <w:marBottom w:val="0"/>
      <w:divBdr>
        <w:top w:val="none" w:sz="0" w:space="0" w:color="auto"/>
        <w:left w:val="none" w:sz="0" w:space="0" w:color="auto"/>
        <w:bottom w:val="none" w:sz="0" w:space="0" w:color="auto"/>
        <w:right w:val="none" w:sz="0" w:space="0" w:color="auto"/>
      </w:divBdr>
    </w:div>
    <w:div w:id="1096750553">
      <w:bodyDiv w:val="1"/>
      <w:marLeft w:val="0"/>
      <w:marRight w:val="0"/>
      <w:marTop w:val="0"/>
      <w:marBottom w:val="0"/>
      <w:divBdr>
        <w:top w:val="none" w:sz="0" w:space="0" w:color="auto"/>
        <w:left w:val="none" w:sz="0" w:space="0" w:color="auto"/>
        <w:bottom w:val="none" w:sz="0" w:space="0" w:color="auto"/>
        <w:right w:val="none" w:sz="0" w:space="0" w:color="auto"/>
      </w:divBdr>
    </w:div>
    <w:div w:id="1113939643">
      <w:bodyDiv w:val="1"/>
      <w:marLeft w:val="0"/>
      <w:marRight w:val="0"/>
      <w:marTop w:val="0"/>
      <w:marBottom w:val="0"/>
      <w:divBdr>
        <w:top w:val="none" w:sz="0" w:space="0" w:color="auto"/>
        <w:left w:val="none" w:sz="0" w:space="0" w:color="auto"/>
        <w:bottom w:val="none" w:sz="0" w:space="0" w:color="auto"/>
        <w:right w:val="none" w:sz="0" w:space="0" w:color="auto"/>
      </w:divBdr>
    </w:div>
    <w:div w:id="1172839449">
      <w:bodyDiv w:val="1"/>
      <w:marLeft w:val="0"/>
      <w:marRight w:val="0"/>
      <w:marTop w:val="0"/>
      <w:marBottom w:val="0"/>
      <w:divBdr>
        <w:top w:val="none" w:sz="0" w:space="0" w:color="auto"/>
        <w:left w:val="none" w:sz="0" w:space="0" w:color="auto"/>
        <w:bottom w:val="none" w:sz="0" w:space="0" w:color="auto"/>
        <w:right w:val="none" w:sz="0" w:space="0" w:color="auto"/>
      </w:divBdr>
      <w:divsChild>
        <w:div w:id="461650713">
          <w:marLeft w:val="0"/>
          <w:marRight w:val="0"/>
          <w:marTop w:val="0"/>
          <w:marBottom w:val="0"/>
          <w:divBdr>
            <w:top w:val="none" w:sz="0" w:space="0" w:color="auto"/>
            <w:left w:val="none" w:sz="0" w:space="0" w:color="auto"/>
            <w:bottom w:val="none" w:sz="0" w:space="0" w:color="auto"/>
            <w:right w:val="none" w:sz="0" w:space="0" w:color="auto"/>
          </w:divBdr>
          <w:divsChild>
            <w:div w:id="14627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6421">
      <w:bodyDiv w:val="1"/>
      <w:marLeft w:val="0"/>
      <w:marRight w:val="0"/>
      <w:marTop w:val="0"/>
      <w:marBottom w:val="0"/>
      <w:divBdr>
        <w:top w:val="none" w:sz="0" w:space="0" w:color="auto"/>
        <w:left w:val="none" w:sz="0" w:space="0" w:color="auto"/>
        <w:bottom w:val="none" w:sz="0" w:space="0" w:color="auto"/>
        <w:right w:val="none" w:sz="0" w:space="0" w:color="auto"/>
      </w:divBdr>
      <w:divsChild>
        <w:div w:id="815296391">
          <w:marLeft w:val="0"/>
          <w:marRight w:val="0"/>
          <w:marTop w:val="0"/>
          <w:marBottom w:val="0"/>
          <w:divBdr>
            <w:top w:val="none" w:sz="0" w:space="0" w:color="auto"/>
            <w:left w:val="none" w:sz="0" w:space="0" w:color="auto"/>
            <w:bottom w:val="none" w:sz="0" w:space="0" w:color="auto"/>
            <w:right w:val="none" w:sz="0" w:space="0" w:color="auto"/>
          </w:divBdr>
          <w:divsChild>
            <w:div w:id="962805352">
              <w:marLeft w:val="0"/>
              <w:marRight w:val="0"/>
              <w:marTop w:val="0"/>
              <w:marBottom w:val="0"/>
              <w:divBdr>
                <w:top w:val="none" w:sz="0" w:space="0" w:color="auto"/>
                <w:left w:val="none" w:sz="0" w:space="0" w:color="auto"/>
                <w:bottom w:val="none" w:sz="0" w:space="0" w:color="auto"/>
                <w:right w:val="none" w:sz="0" w:space="0" w:color="auto"/>
              </w:divBdr>
            </w:div>
            <w:div w:id="273636449">
              <w:marLeft w:val="0"/>
              <w:marRight w:val="0"/>
              <w:marTop w:val="0"/>
              <w:marBottom w:val="0"/>
              <w:divBdr>
                <w:top w:val="none" w:sz="0" w:space="0" w:color="auto"/>
                <w:left w:val="none" w:sz="0" w:space="0" w:color="auto"/>
                <w:bottom w:val="none" w:sz="0" w:space="0" w:color="auto"/>
                <w:right w:val="none" w:sz="0" w:space="0" w:color="auto"/>
              </w:divBdr>
              <w:divsChild>
                <w:div w:id="844785792">
                  <w:marLeft w:val="0"/>
                  <w:marRight w:val="0"/>
                  <w:marTop w:val="0"/>
                  <w:marBottom w:val="0"/>
                  <w:divBdr>
                    <w:top w:val="none" w:sz="0" w:space="0" w:color="auto"/>
                    <w:left w:val="none" w:sz="0" w:space="0" w:color="auto"/>
                    <w:bottom w:val="none" w:sz="0" w:space="0" w:color="auto"/>
                    <w:right w:val="none" w:sz="0" w:space="0" w:color="auto"/>
                  </w:divBdr>
                  <w:divsChild>
                    <w:div w:id="6405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648">
              <w:marLeft w:val="0"/>
              <w:marRight w:val="0"/>
              <w:marTop w:val="0"/>
              <w:marBottom w:val="0"/>
              <w:divBdr>
                <w:top w:val="none" w:sz="0" w:space="0" w:color="auto"/>
                <w:left w:val="none" w:sz="0" w:space="0" w:color="auto"/>
                <w:bottom w:val="none" w:sz="0" w:space="0" w:color="auto"/>
                <w:right w:val="none" w:sz="0" w:space="0" w:color="auto"/>
              </w:divBdr>
            </w:div>
          </w:divsChild>
        </w:div>
        <w:div w:id="941569125">
          <w:marLeft w:val="0"/>
          <w:marRight w:val="0"/>
          <w:marTop w:val="0"/>
          <w:marBottom w:val="0"/>
          <w:divBdr>
            <w:top w:val="none" w:sz="0" w:space="0" w:color="auto"/>
            <w:left w:val="none" w:sz="0" w:space="0" w:color="auto"/>
            <w:bottom w:val="none" w:sz="0" w:space="0" w:color="auto"/>
            <w:right w:val="none" w:sz="0" w:space="0" w:color="auto"/>
          </w:divBdr>
          <w:divsChild>
            <w:div w:id="1090851576">
              <w:marLeft w:val="0"/>
              <w:marRight w:val="0"/>
              <w:marTop w:val="0"/>
              <w:marBottom w:val="0"/>
              <w:divBdr>
                <w:top w:val="none" w:sz="0" w:space="0" w:color="auto"/>
                <w:left w:val="none" w:sz="0" w:space="0" w:color="auto"/>
                <w:bottom w:val="none" w:sz="0" w:space="0" w:color="auto"/>
                <w:right w:val="none" w:sz="0" w:space="0" w:color="auto"/>
              </w:divBdr>
            </w:div>
            <w:div w:id="79907646">
              <w:marLeft w:val="0"/>
              <w:marRight w:val="0"/>
              <w:marTop w:val="0"/>
              <w:marBottom w:val="0"/>
              <w:divBdr>
                <w:top w:val="none" w:sz="0" w:space="0" w:color="auto"/>
                <w:left w:val="none" w:sz="0" w:space="0" w:color="auto"/>
                <w:bottom w:val="none" w:sz="0" w:space="0" w:color="auto"/>
                <w:right w:val="none" w:sz="0" w:space="0" w:color="auto"/>
              </w:divBdr>
              <w:divsChild>
                <w:div w:id="1802457841">
                  <w:marLeft w:val="0"/>
                  <w:marRight w:val="0"/>
                  <w:marTop w:val="0"/>
                  <w:marBottom w:val="0"/>
                  <w:divBdr>
                    <w:top w:val="none" w:sz="0" w:space="0" w:color="auto"/>
                    <w:left w:val="none" w:sz="0" w:space="0" w:color="auto"/>
                    <w:bottom w:val="none" w:sz="0" w:space="0" w:color="auto"/>
                    <w:right w:val="none" w:sz="0" w:space="0" w:color="auto"/>
                  </w:divBdr>
                  <w:divsChild>
                    <w:div w:id="11170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240">
              <w:marLeft w:val="0"/>
              <w:marRight w:val="0"/>
              <w:marTop w:val="0"/>
              <w:marBottom w:val="0"/>
              <w:divBdr>
                <w:top w:val="none" w:sz="0" w:space="0" w:color="auto"/>
                <w:left w:val="none" w:sz="0" w:space="0" w:color="auto"/>
                <w:bottom w:val="none" w:sz="0" w:space="0" w:color="auto"/>
                <w:right w:val="none" w:sz="0" w:space="0" w:color="auto"/>
              </w:divBdr>
            </w:div>
          </w:divsChild>
        </w:div>
        <w:div w:id="706182161">
          <w:marLeft w:val="0"/>
          <w:marRight w:val="0"/>
          <w:marTop w:val="0"/>
          <w:marBottom w:val="0"/>
          <w:divBdr>
            <w:top w:val="none" w:sz="0" w:space="0" w:color="auto"/>
            <w:left w:val="none" w:sz="0" w:space="0" w:color="auto"/>
            <w:bottom w:val="none" w:sz="0" w:space="0" w:color="auto"/>
            <w:right w:val="none" w:sz="0" w:space="0" w:color="auto"/>
          </w:divBdr>
          <w:divsChild>
            <w:div w:id="798492143">
              <w:marLeft w:val="0"/>
              <w:marRight w:val="0"/>
              <w:marTop w:val="0"/>
              <w:marBottom w:val="0"/>
              <w:divBdr>
                <w:top w:val="none" w:sz="0" w:space="0" w:color="auto"/>
                <w:left w:val="none" w:sz="0" w:space="0" w:color="auto"/>
                <w:bottom w:val="none" w:sz="0" w:space="0" w:color="auto"/>
                <w:right w:val="none" w:sz="0" w:space="0" w:color="auto"/>
              </w:divBdr>
            </w:div>
            <w:div w:id="875510697">
              <w:marLeft w:val="0"/>
              <w:marRight w:val="0"/>
              <w:marTop w:val="0"/>
              <w:marBottom w:val="0"/>
              <w:divBdr>
                <w:top w:val="none" w:sz="0" w:space="0" w:color="auto"/>
                <w:left w:val="none" w:sz="0" w:space="0" w:color="auto"/>
                <w:bottom w:val="none" w:sz="0" w:space="0" w:color="auto"/>
                <w:right w:val="none" w:sz="0" w:space="0" w:color="auto"/>
              </w:divBdr>
              <w:divsChild>
                <w:div w:id="1278022108">
                  <w:marLeft w:val="0"/>
                  <w:marRight w:val="0"/>
                  <w:marTop w:val="0"/>
                  <w:marBottom w:val="0"/>
                  <w:divBdr>
                    <w:top w:val="none" w:sz="0" w:space="0" w:color="auto"/>
                    <w:left w:val="none" w:sz="0" w:space="0" w:color="auto"/>
                    <w:bottom w:val="none" w:sz="0" w:space="0" w:color="auto"/>
                    <w:right w:val="none" w:sz="0" w:space="0" w:color="auto"/>
                  </w:divBdr>
                  <w:divsChild>
                    <w:div w:id="5281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4868">
      <w:bodyDiv w:val="1"/>
      <w:marLeft w:val="0"/>
      <w:marRight w:val="0"/>
      <w:marTop w:val="0"/>
      <w:marBottom w:val="0"/>
      <w:divBdr>
        <w:top w:val="none" w:sz="0" w:space="0" w:color="auto"/>
        <w:left w:val="none" w:sz="0" w:space="0" w:color="auto"/>
        <w:bottom w:val="none" w:sz="0" w:space="0" w:color="auto"/>
        <w:right w:val="none" w:sz="0" w:space="0" w:color="auto"/>
      </w:divBdr>
      <w:divsChild>
        <w:div w:id="463739337">
          <w:marLeft w:val="0"/>
          <w:marRight w:val="0"/>
          <w:marTop w:val="0"/>
          <w:marBottom w:val="0"/>
          <w:divBdr>
            <w:top w:val="none" w:sz="0" w:space="0" w:color="auto"/>
            <w:left w:val="none" w:sz="0" w:space="0" w:color="auto"/>
            <w:bottom w:val="none" w:sz="0" w:space="0" w:color="auto"/>
            <w:right w:val="none" w:sz="0" w:space="0" w:color="auto"/>
          </w:divBdr>
          <w:divsChild>
            <w:div w:id="20586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3046">
      <w:bodyDiv w:val="1"/>
      <w:marLeft w:val="0"/>
      <w:marRight w:val="0"/>
      <w:marTop w:val="0"/>
      <w:marBottom w:val="0"/>
      <w:divBdr>
        <w:top w:val="none" w:sz="0" w:space="0" w:color="auto"/>
        <w:left w:val="none" w:sz="0" w:space="0" w:color="auto"/>
        <w:bottom w:val="none" w:sz="0" w:space="0" w:color="auto"/>
        <w:right w:val="none" w:sz="0" w:space="0" w:color="auto"/>
      </w:divBdr>
    </w:div>
    <w:div w:id="1279681598">
      <w:bodyDiv w:val="1"/>
      <w:marLeft w:val="0"/>
      <w:marRight w:val="0"/>
      <w:marTop w:val="0"/>
      <w:marBottom w:val="0"/>
      <w:divBdr>
        <w:top w:val="none" w:sz="0" w:space="0" w:color="auto"/>
        <w:left w:val="none" w:sz="0" w:space="0" w:color="auto"/>
        <w:bottom w:val="none" w:sz="0" w:space="0" w:color="auto"/>
        <w:right w:val="none" w:sz="0" w:space="0" w:color="auto"/>
      </w:divBdr>
    </w:div>
    <w:div w:id="1414931222">
      <w:bodyDiv w:val="1"/>
      <w:marLeft w:val="0"/>
      <w:marRight w:val="0"/>
      <w:marTop w:val="0"/>
      <w:marBottom w:val="0"/>
      <w:divBdr>
        <w:top w:val="none" w:sz="0" w:space="0" w:color="auto"/>
        <w:left w:val="none" w:sz="0" w:space="0" w:color="auto"/>
        <w:bottom w:val="none" w:sz="0" w:space="0" w:color="auto"/>
        <w:right w:val="none" w:sz="0" w:space="0" w:color="auto"/>
      </w:divBdr>
    </w:div>
    <w:div w:id="1427186829">
      <w:bodyDiv w:val="1"/>
      <w:marLeft w:val="0"/>
      <w:marRight w:val="0"/>
      <w:marTop w:val="0"/>
      <w:marBottom w:val="0"/>
      <w:divBdr>
        <w:top w:val="none" w:sz="0" w:space="0" w:color="auto"/>
        <w:left w:val="none" w:sz="0" w:space="0" w:color="auto"/>
        <w:bottom w:val="none" w:sz="0" w:space="0" w:color="auto"/>
        <w:right w:val="none" w:sz="0" w:space="0" w:color="auto"/>
      </w:divBdr>
      <w:divsChild>
        <w:div w:id="1937322793">
          <w:marLeft w:val="0"/>
          <w:marRight w:val="0"/>
          <w:marTop w:val="0"/>
          <w:marBottom w:val="0"/>
          <w:divBdr>
            <w:top w:val="none" w:sz="0" w:space="0" w:color="auto"/>
            <w:left w:val="none" w:sz="0" w:space="0" w:color="auto"/>
            <w:bottom w:val="none" w:sz="0" w:space="0" w:color="auto"/>
            <w:right w:val="none" w:sz="0" w:space="0" w:color="auto"/>
          </w:divBdr>
          <w:divsChild>
            <w:div w:id="2068382048">
              <w:marLeft w:val="0"/>
              <w:marRight w:val="0"/>
              <w:marTop w:val="0"/>
              <w:marBottom w:val="0"/>
              <w:divBdr>
                <w:top w:val="none" w:sz="0" w:space="0" w:color="auto"/>
                <w:left w:val="none" w:sz="0" w:space="0" w:color="auto"/>
                <w:bottom w:val="none" w:sz="0" w:space="0" w:color="auto"/>
                <w:right w:val="none" w:sz="0" w:space="0" w:color="auto"/>
              </w:divBdr>
            </w:div>
            <w:div w:id="1404333156">
              <w:marLeft w:val="0"/>
              <w:marRight w:val="0"/>
              <w:marTop w:val="0"/>
              <w:marBottom w:val="0"/>
              <w:divBdr>
                <w:top w:val="none" w:sz="0" w:space="0" w:color="auto"/>
                <w:left w:val="none" w:sz="0" w:space="0" w:color="auto"/>
                <w:bottom w:val="none" w:sz="0" w:space="0" w:color="auto"/>
                <w:right w:val="none" w:sz="0" w:space="0" w:color="auto"/>
              </w:divBdr>
              <w:divsChild>
                <w:div w:id="1645507681">
                  <w:marLeft w:val="0"/>
                  <w:marRight w:val="0"/>
                  <w:marTop w:val="0"/>
                  <w:marBottom w:val="0"/>
                  <w:divBdr>
                    <w:top w:val="none" w:sz="0" w:space="0" w:color="auto"/>
                    <w:left w:val="none" w:sz="0" w:space="0" w:color="auto"/>
                    <w:bottom w:val="none" w:sz="0" w:space="0" w:color="auto"/>
                    <w:right w:val="none" w:sz="0" w:space="0" w:color="auto"/>
                  </w:divBdr>
                  <w:divsChild>
                    <w:div w:id="10404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62308">
      <w:bodyDiv w:val="1"/>
      <w:marLeft w:val="0"/>
      <w:marRight w:val="0"/>
      <w:marTop w:val="0"/>
      <w:marBottom w:val="0"/>
      <w:divBdr>
        <w:top w:val="none" w:sz="0" w:space="0" w:color="auto"/>
        <w:left w:val="none" w:sz="0" w:space="0" w:color="auto"/>
        <w:bottom w:val="none" w:sz="0" w:space="0" w:color="auto"/>
        <w:right w:val="none" w:sz="0" w:space="0" w:color="auto"/>
      </w:divBdr>
    </w:div>
    <w:div w:id="1492676914">
      <w:bodyDiv w:val="1"/>
      <w:marLeft w:val="0"/>
      <w:marRight w:val="0"/>
      <w:marTop w:val="0"/>
      <w:marBottom w:val="0"/>
      <w:divBdr>
        <w:top w:val="none" w:sz="0" w:space="0" w:color="auto"/>
        <w:left w:val="none" w:sz="0" w:space="0" w:color="auto"/>
        <w:bottom w:val="none" w:sz="0" w:space="0" w:color="auto"/>
        <w:right w:val="none" w:sz="0" w:space="0" w:color="auto"/>
      </w:divBdr>
      <w:divsChild>
        <w:div w:id="859048759">
          <w:marLeft w:val="0"/>
          <w:marRight w:val="0"/>
          <w:marTop w:val="0"/>
          <w:marBottom w:val="0"/>
          <w:divBdr>
            <w:top w:val="none" w:sz="0" w:space="0" w:color="auto"/>
            <w:left w:val="none" w:sz="0" w:space="0" w:color="auto"/>
            <w:bottom w:val="none" w:sz="0" w:space="0" w:color="auto"/>
            <w:right w:val="none" w:sz="0" w:space="0" w:color="auto"/>
          </w:divBdr>
          <w:divsChild>
            <w:div w:id="667564828">
              <w:marLeft w:val="0"/>
              <w:marRight w:val="0"/>
              <w:marTop w:val="0"/>
              <w:marBottom w:val="0"/>
              <w:divBdr>
                <w:top w:val="none" w:sz="0" w:space="0" w:color="auto"/>
                <w:left w:val="none" w:sz="0" w:space="0" w:color="auto"/>
                <w:bottom w:val="none" w:sz="0" w:space="0" w:color="auto"/>
                <w:right w:val="none" w:sz="0" w:space="0" w:color="auto"/>
              </w:divBdr>
            </w:div>
            <w:div w:id="1330672612">
              <w:marLeft w:val="0"/>
              <w:marRight w:val="0"/>
              <w:marTop w:val="0"/>
              <w:marBottom w:val="0"/>
              <w:divBdr>
                <w:top w:val="none" w:sz="0" w:space="0" w:color="auto"/>
                <w:left w:val="none" w:sz="0" w:space="0" w:color="auto"/>
                <w:bottom w:val="none" w:sz="0" w:space="0" w:color="auto"/>
                <w:right w:val="none" w:sz="0" w:space="0" w:color="auto"/>
              </w:divBdr>
              <w:divsChild>
                <w:div w:id="1667593046">
                  <w:marLeft w:val="0"/>
                  <w:marRight w:val="0"/>
                  <w:marTop w:val="0"/>
                  <w:marBottom w:val="0"/>
                  <w:divBdr>
                    <w:top w:val="none" w:sz="0" w:space="0" w:color="auto"/>
                    <w:left w:val="none" w:sz="0" w:space="0" w:color="auto"/>
                    <w:bottom w:val="none" w:sz="0" w:space="0" w:color="auto"/>
                    <w:right w:val="none" w:sz="0" w:space="0" w:color="auto"/>
                  </w:divBdr>
                  <w:divsChild>
                    <w:div w:id="8966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3172">
      <w:bodyDiv w:val="1"/>
      <w:marLeft w:val="0"/>
      <w:marRight w:val="0"/>
      <w:marTop w:val="0"/>
      <w:marBottom w:val="0"/>
      <w:divBdr>
        <w:top w:val="none" w:sz="0" w:space="0" w:color="auto"/>
        <w:left w:val="none" w:sz="0" w:space="0" w:color="auto"/>
        <w:bottom w:val="none" w:sz="0" w:space="0" w:color="auto"/>
        <w:right w:val="none" w:sz="0" w:space="0" w:color="auto"/>
      </w:divBdr>
    </w:div>
    <w:div w:id="1710062494">
      <w:bodyDiv w:val="1"/>
      <w:marLeft w:val="0"/>
      <w:marRight w:val="0"/>
      <w:marTop w:val="0"/>
      <w:marBottom w:val="0"/>
      <w:divBdr>
        <w:top w:val="none" w:sz="0" w:space="0" w:color="auto"/>
        <w:left w:val="none" w:sz="0" w:space="0" w:color="auto"/>
        <w:bottom w:val="none" w:sz="0" w:space="0" w:color="auto"/>
        <w:right w:val="none" w:sz="0" w:space="0" w:color="auto"/>
      </w:divBdr>
      <w:divsChild>
        <w:div w:id="872694451">
          <w:marLeft w:val="0"/>
          <w:marRight w:val="0"/>
          <w:marTop w:val="0"/>
          <w:marBottom w:val="0"/>
          <w:divBdr>
            <w:top w:val="none" w:sz="0" w:space="0" w:color="auto"/>
            <w:left w:val="none" w:sz="0" w:space="0" w:color="auto"/>
            <w:bottom w:val="none" w:sz="0" w:space="0" w:color="auto"/>
            <w:right w:val="none" w:sz="0" w:space="0" w:color="auto"/>
          </w:divBdr>
          <w:divsChild>
            <w:div w:id="7111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427">
      <w:bodyDiv w:val="1"/>
      <w:marLeft w:val="0"/>
      <w:marRight w:val="0"/>
      <w:marTop w:val="0"/>
      <w:marBottom w:val="0"/>
      <w:divBdr>
        <w:top w:val="none" w:sz="0" w:space="0" w:color="auto"/>
        <w:left w:val="none" w:sz="0" w:space="0" w:color="auto"/>
        <w:bottom w:val="none" w:sz="0" w:space="0" w:color="auto"/>
        <w:right w:val="none" w:sz="0" w:space="0" w:color="auto"/>
      </w:divBdr>
      <w:divsChild>
        <w:div w:id="1888490177">
          <w:marLeft w:val="0"/>
          <w:marRight w:val="0"/>
          <w:marTop w:val="0"/>
          <w:marBottom w:val="0"/>
          <w:divBdr>
            <w:top w:val="none" w:sz="0" w:space="0" w:color="auto"/>
            <w:left w:val="none" w:sz="0" w:space="0" w:color="auto"/>
            <w:bottom w:val="none" w:sz="0" w:space="0" w:color="auto"/>
            <w:right w:val="none" w:sz="0" w:space="0" w:color="auto"/>
          </w:divBdr>
          <w:divsChild>
            <w:div w:id="1029258173">
              <w:marLeft w:val="0"/>
              <w:marRight w:val="0"/>
              <w:marTop w:val="0"/>
              <w:marBottom w:val="0"/>
              <w:divBdr>
                <w:top w:val="none" w:sz="0" w:space="0" w:color="auto"/>
                <w:left w:val="none" w:sz="0" w:space="0" w:color="auto"/>
                <w:bottom w:val="none" w:sz="0" w:space="0" w:color="auto"/>
                <w:right w:val="none" w:sz="0" w:space="0" w:color="auto"/>
              </w:divBdr>
            </w:div>
            <w:div w:id="1794518901">
              <w:marLeft w:val="0"/>
              <w:marRight w:val="0"/>
              <w:marTop w:val="0"/>
              <w:marBottom w:val="0"/>
              <w:divBdr>
                <w:top w:val="none" w:sz="0" w:space="0" w:color="auto"/>
                <w:left w:val="none" w:sz="0" w:space="0" w:color="auto"/>
                <w:bottom w:val="none" w:sz="0" w:space="0" w:color="auto"/>
                <w:right w:val="none" w:sz="0" w:space="0" w:color="auto"/>
              </w:divBdr>
              <w:divsChild>
                <w:div w:id="588124781">
                  <w:marLeft w:val="0"/>
                  <w:marRight w:val="0"/>
                  <w:marTop w:val="0"/>
                  <w:marBottom w:val="0"/>
                  <w:divBdr>
                    <w:top w:val="none" w:sz="0" w:space="0" w:color="auto"/>
                    <w:left w:val="none" w:sz="0" w:space="0" w:color="auto"/>
                    <w:bottom w:val="none" w:sz="0" w:space="0" w:color="auto"/>
                    <w:right w:val="none" w:sz="0" w:space="0" w:color="auto"/>
                  </w:divBdr>
                  <w:divsChild>
                    <w:div w:id="13170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1570">
              <w:marLeft w:val="0"/>
              <w:marRight w:val="0"/>
              <w:marTop w:val="0"/>
              <w:marBottom w:val="0"/>
              <w:divBdr>
                <w:top w:val="none" w:sz="0" w:space="0" w:color="auto"/>
                <w:left w:val="none" w:sz="0" w:space="0" w:color="auto"/>
                <w:bottom w:val="none" w:sz="0" w:space="0" w:color="auto"/>
                <w:right w:val="none" w:sz="0" w:space="0" w:color="auto"/>
              </w:divBdr>
            </w:div>
          </w:divsChild>
        </w:div>
        <w:div w:id="2004509841">
          <w:marLeft w:val="0"/>
          <w:marRight w:val="0"/>
          <w:marTop w:val="0"/>
          <w:marBottom w:val="0"/>
          <w:divBdr>
            <w:top w:val="none" w:sz="0" w:space="0" w:color="auto"/>
            <w:left w:val="none" w:sz="0" w:space="0" w:color="auto"/>
            <w:bottom w:val="none" w:sz="0" w:space="0" w:color="auto"/>
            <w:right w:val="none" w:sz="0" w:space="0" w:color="auto"/>
          </w:divBdr>
          <w:divsChild>
            <w:div w:id="1958676367">
              <w:marLeft w:val="0"/>
              <w:marRight w:val="0"/>
              <w:marTop w:val="0"/>
              <w:marBottom w:val="0"/>
              <w:divBdr>
                <w:top w:val="none" w:sz="0" w:space="0" w:color="auto"/>
                <w:left w:val="none" w:sz="0" w:space="0" w:color="auto"/>
                <w:bottom w:val="none" w:sz="0" w:space="0" w:color="auto"/>
                <w:right w:val="none" w:sz="0" w:space="0" w:color="auto"/>
              </w:divBdr>
            </w:div>
            <w:div w:id="1727219870">
              <w:marLeft w:val="0"/>
              <w:marRight w:val="0"/>
              <w:marTop w:val="0"/>
              <w:marBottom w:val="0"/>
              <w:divBdr>
                <w:top w:val="none" w:sz="0" w:space="0" w:color="auto"/>
                <w:left w:val="none" w:sz="0" w:space="0" w:color="auto"/>
                <w:bottom w:val="none" w:sz="0" w:space="0" w:color="auto"/>
                <w:right w:val="none" w:sz="0" w:space="0" w:color="auto"/>
              </w:divBdr>
              <w:divsChild>
                <w:div w:id="8601537">
                  <w:marLeft w:val="0"/>
                  <w:marRight w:val="0"/>
                  <w:marTop w:val="0"/>
                  <w:marBottom w:val="0"/>
                  <w:divBdr>
                    <w:top w:val="none" w:sz="0" w:space="0" w:color="auto"/>
                    <w:left w:val="none" w:sz="0" w:space="0" w:color="auto"/>
                    <w:bottom w:val="none" w:sz="0" w:space="0" w:color="auto"/>
                    <w:right w:val="none" w:sz="0" w:space="0" w:color="auto"/>
                  </w:divBdr>
                  <w:divsChild>
                    <w:div w:id="2575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2429">
              <w:marLeft w:val="0"/>
              <w:marRight w:val="0"/>
              <w:marTop w:val="0"/>
              <w:marBottom w:val="0"/>
              <w:divBdr>
                <w:top w:val="none" w:sz="0" w:space="0" w:color="auto"/>
                <w:left w:val="none" w:sz="0" w:space="0" w:color="auto"/>
                <w:bottom w:val="none" w:sz="0" w:space="0" w:color="auto"/>
                <w:right w:val="none" w:sz="0" w:space="0" w:color="auto"/>
              </w:divBdr>
            </w:div>
          </w:divsChild>
        </w:div>
        <w:div w:id="1847090655">
          <w:marLeft w:val="0"/>
          <w:marRight w:val="0"/>
          <w:marTop w:val="0"/>
          <w:marBottom w:val="0"/>
          <w:divBdr>
            <w:top w:val="none" w:sz="0" w:space="0" w:color="auto"/>
            <w:left w:val="none" w:sz="0" w:space="0" w:color="auto"/>
            <w:bottom w:val="none" w:sz="0" w:space="0" w:color="auto"/>
            <w:right w:val="none" w:sz="0" w:space="0" w:color="auto"/>
          </w:divBdr>
          <w:divsChild>
            <w:div w:id="879980381">
              <w:marLeft w:val="0"/>
              <w:marRight w:val="0"/>
              <w:marTop w:val="0"/>
              <w:marBottom w:val="0"/>
              <w:divBdr>
                <w:top w:val="none" w:sz="0" w:space="0" w:color="auto"/>
                <w:left w:val="none" w:sz="0" w:space="0" w:color="auto"/>
                <w:bottom w:val="none" w:sz="0" w:space="0" w:color="auto"/>
                <w:right w:val="none" w:sz="0" w:space="0" w:color="auto"/>
              </w:divBdr>
            </w:div>
            <w:div w:id="1937588977">
              <w:marLeft w:val="0"/>
              <w:marRight w:val="0"/>
              <w:marTop w:val="0"/>
              <w:marBottom w:val="0"/>
              <w:divBdr>
                <w:top w:val="none" w:sz="0" w:space="0" w:color="auto"/>
                <w:left w:val="none" w:sz="0" w:space="0" w:color="auto"/>
                <w:bottom w:val="none" w:sz="0" w:space="0" w:color="auto"/>
                <w:right w:val="none" w:sz="0" w:space="0" w:color="auto"/>
              </w:divBdr>
              <w:divsChild>
                <w:div w:id="321205264">
                  <w:marLeft w:val="0"/>
                  <w:marRight w:val="0"/>
                  <w:marTop w:val="0"/>
                  <w:marBottom w:val="0"/>
                  <w:divBdr>
                    <w:top w:val="none" w:sz="0" w:space="0" w:color="auto"/>
                    <w:left w:val="none" w:sz="0" w:space="0" w:color="auto"/>
                    <w:bottom w:val="none" w:sz="0" w:space="0" w:color="auto"/>
                    <w:right w:val="none" w:sz="0" w:space="0" w:color="auto"/>
                  </w:divBdr>
                  <w:divsChild>
                    <w:div w:id="15048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8144">
      <w:bodyDiv w:val="1"/>
      <w:marLeft w:val="0"/>
      <w:marRight w:val="0"/>
      <w:marTop w:val="0"/>
      <w:marBottom w:val="0"/>
      <w:divBdr>
        <w:top w:val="none" w:sz="0" w:space="0" w:color="auto"/>
        <w:left w:val="none" w:sz="0" w:space="0" w:color="auto"/>
        <w:bottom w:val="none" w:sz="0" w:space="0" w:color="auto"/>
        <w:right w:val="none" w:sz="0" w:space="0" w:color="auto"/>
      </w:divBdr>
      <w:divsChild>
        <w:div w:id="414281578">
          <w:marLeft w:val="0"/>
          <w:marRight w:val="0"/>
          <w:marTop w:val="0"/>
          <w:marBottom w:val="0"/>
          <w:divBdr>
            <w:top w:val="none" w:sz="0" w:space="0" w:color="auto"/>
            <w:left w:val="none" w:sz="0" w:space="0" w:color="auto"/>
            <w:bottom w:val="none" w:sz="0" w:space="0" w:color="auto"/>
            <w:right w:val="none" w:sz="0" w:space="0" w:color="auto"/>
          </w:divBdr>
          <w:divsChild>
            <w:div w:id="840003337">
              <w:marLeft w:val="0"/>
              <w:marRight w:val="0"/>
              <w:marTop w:val="0"/>
              <w:marBottom w:val="0"/>
              <w:divBdr>
                <w:top w:val="none" w:sz="0" w:space="0" w:color="auto"/>
                <w:left w:val="none" w:sz="0" w:space="0" w:color="auto"/>
                <w:bottom w:val="none" w:sz="0" w:space="0" w:color="auto"/>
                <w:right w:val="none" w:sz="0" w:space="0" w:color="auto"/>
              </w:divBdr>
            </w:div>
            <w:div w:id="258567681">
              <w:marLeft w:val="0"/>
              <w:marRight w:val="0"/>
              <w:marTop w:val="0"/>
              <w:marBottom w:val="0"/>
              <w:divBdr>
                <w:top w:val="none" w:sz="0" w:space="0" w:color="auto"/>
                <w:left w:val="none" w:sz="0" w:space="0" w:color="auto"/>
                <w:bottom w:val="none" w:sz="0" w:space="0" w:color="auto"/>
                <w:right w:val="none" w:sz="0" w:space="0" w:color="auto"/>
              </w:divBdr>
              <w:divsChild>
                <w:div w:id="1474104661">
                  <w:marLeft w:val="0"/>
                  <w:marRight w:val="0"/>
                  <w:marTop w:val="0"/>
                  <w:marBottom w:val="0"/>
                  <w:divBdr>
                    <w:top w:val="none" w:sz="0" w:space="0" w:color="auto"/>
                    <w:left w:val="none" w:sz="0" w:space="0" w:color="auto"/>
                    <w:bottom w:val="none" w:sz="0" w:space="0" w:color="auto"/>
                    <w:right w:val="none" w:sz="0" w:space="0" w:color="auto"/>
                  </w:divBdr>
                  <w:divsChild>
                    <w:div w:id="17491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5787">
              <w:marLeft w:val="0"/>
              <w:marRight w:val="0"/>
              <w:marTop w:val="0"/>
              <w:marBottom w:val="0"/>
              <w:divBdr>
                <w:top w:val="none" w:sz="0" w:space="0" w:color="auto"/>
                <w:left w:val="none" w:sz="0" w:space="0" w:color="auto"/>
                <w:bottom w:val="none" w:sz="0" w:space="0" w:color="auto"/>
                <w:right w:val="none" w:sz="0" w:space="0" w:color="auto"/>
              </w:divBdr>
            </w:div>
          </w:divsChild>
        </w:div>
        <w:div w:id="718436806">
          <w:marLeft w:val="0"/>
          <w:marRight w:val="0"/>
          <w:marTop w:val="0"/>
          <w:marBottom w:val="0"/>
          <w:divBdr>
            <w:top w:val="none" w:sz="0" w:space="0" w:color="auto"/>
            <w:left w:val="none" w:sz="0" w:space="0" w:color="auto"/>
            <w:bottom w:val="none" w:sz="0" w:space="0" w:color="auto"/>
            <w:right w:val="none" w:sz="0" w:space="0" w:color="auto"/>
          </w:divBdr>
          <w:divsChild>
            <w:div w:id="2019497134">
              <w:marLeft w:val="0"/>
              <w:marRight w:val="0"/>
              <w:marTop w:val="0"/>
              <w:marBottom w:val="0"/>
              <w:divBdr>
                <w:top w:val="none" w:sz="0" w:space="0" w:color="auto"/>
                <w:left w:val="none" w:sz="0" w:space="0" w:color="auto"/>
                <w:bottom w:val="none" w:sz="0" w:space="0" w:color="auto"/>
                <w:right w:val="none" w:sz="0" w:space="0" w:color="auto"/>
              </w:divBdr>
            </w:div>
            <w:div w:id="898902862">
              <w:marLeft w:val="0"/>
              <w:marRight w:val="0"/>
              <w:marTop w:val="0"/>
              <w:marBottom w:val="0"/>
              <w:divBdr>
                <w:top w:val="none" w:sz="0" w:space="0" w:color="auto"/>
                <w:left w:val="none" w:sz="0" w:space="0" w:color="auto"/>
                <w:bottom w:val="none" w:sz="0" w:space="0" w:color="auto"/>
                <w:right w:val="none" w:sz="0" w:space="0" w:color="auto"/>
              </w:divBdr>
              <w:divsChild>
                <w:div w:id="488253671">
                  <w:marLeft w:val="0"/>
                  <w:marRight w:val="0"/>
                  <w:marTop w:val="0"/>
                  <w:marBottom w:val="0"/>
                  <w:divBdr>
                    <w:top w:val="none" w:sz="0" w:space="0" w:color="auto"/>
                    <w:left w:val="none" w:sz="0" w:space="0" w:color="auto"/>
                    <w:bottom w:val="none" w:sz="0" w:space="0" w:color="auto"/>
                    <w:right w:val="none" w:sz="0" w:space="0" w:color="auto"/>
                  </w:divBdr>
                  <w:divsChild>
                    <w:div w:id="17868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6568">
              <w:marLeft w:val="0"/>
              <w:marRight w:val="0"/>
              <w:marTop w:val="0"/>
              <w:marBottom w:val="0"/>
              <w:divBdr>
                <w:top w:val="none" w:sz="0" w:space="0" w:color="auto"/>
                <w:left w:val="none" w:sz="0" w:space="0" w:color="auto"/>
                <w:bottom w:val="none" w:sz="0" w:space="0" w:color="auto"/>
                <w:right w:val="none" w:sz="0" w:space="0" w:color="auto"/>
              </w:divBdr>
            </w:div>
          </w:divsChild>
        </w:div>
        <w:div w:id="1403718244">
          <w:marLeft w:val="0"/>
          <w:marRight w:val="0"/>
          <w:marTop w:val="0"/>
          <w:marBottom w:val="0"/>
          <w:divBdr>
            <w:top w:val="none" w:sz="0" w:space="0" w:color="auto"/>
            <w:left w:val="none" w:sz="0" w:space="0" w:color="auto"/>
            <w:bottom w:val="none" w:sz="0" w:space="0" w:color="auto"/>
            <w:right w:val="none" w:sz="0" w:space="0" w:color="auto"/>
          </w:divBdr>
          <w:divsChild>
            <w:div w:id="1544899523">
              <w:marLeft w:val="0"/>
              <w:marRight w:val="0"/>
              <w:marTop w:val="0"/>
              <w:marBottom w:val="0"/>
              <w:divBdr>
                <w:top w:val="none" w:sz="0" w:space="0" w:color="auto"/>
                <w:left w:val="none" w:sz="0" w:space="0" w:color="auto"/>
                <w:bottom w:val="none" w:sz="0" w:space="0" w:color="auto"/>
                <w:right w:val="none" w:sz="0" w:space="0" w:color="auto"/>
              </w:divBdr>
            </w:div>
            <w:div w:id="360514499">
              <w:marLeft w:val="0"/>
              <w:marRight w:val="0"/>
              <w:marTop w:val="0"/>
              <w:marBottom w:val="0"/>
              <w:divBdr>
                <w:top w:val="none" w:sz="0" w:space="0" w:color="auto"/>
                <w:left w:val="none" w:sz="0" w:space="0" w:color="auto"/>
                <w:bottom w:val="none" w:sz="0" w:space="0" w:color="auto"/>
                <w:right w:val="none" w:sz="0" w:space="0" w:color="auto"/>
              </w:divBdr>
              <w:divsChild>
                <w:div w:id="1208494147">
                  <w:marLeft w:val="0"/>
                  <w:marRight w:val="0"/>
                  <w:marTop w:val="0"/>
                  <w:marBottom w:val="0"/>
                  <w:divBdr>
                    <w:top w:val="none" w:sz="0" w:space="0" w:color="auto"/>
                    <w:left w:val="none" w:sz="0" w:space="0" w:color="auto"/>
                    <w:bottom w:val="none" w:sz="0" w:space="0" w:color="auto"/>
                    <w:right w:val="none" w:sz="0" w:space="0" w:color="auto"/>
                  </w:divBdr>
                  <w:divsChild>
                    <w:div w:id="663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949">
              <w:marLeft w:val="0"/>
              <w:marRight w:val="0"/>
              <w:marTop w:val="0"/>
              <w:marBottom w:val="0"/>
              <w:divBdr>
                <w:top w:val="none" w:sz="0" w:space="0" w:color="auto"/>
                <w:left w:val="none" w:sz="0" w:space="0" w:color="auto"/>
                <w:bottom w:val="none" w:sz="0" w:space="0" w:color="auto"/>
                <w:right w:val="none" w:sz="0" w:space="0" w:color="auto"/>
              </w:divBdr>
            </w:div>
          </w:divsChild>
        </w:div>
        <w:div w:id="373891781">
          <w:marLeft w:val="0"/>
          <w:marRight w:val="0"/>
          <w:marTop w:val="0"/>
          <w:marBottom w:val="0"/>
          <w:divBdr>
            <w:top w:val="none" w:sz="0" w:space="0" w:color="auto"/>
            <w:left w:val="none" w:sz="0" w:space="0" w:color="auto"/>
            <w:bottom w:val="none" w:sz="0" w:space="0" w:color="auto"/>
            <w:right w:val="none" w:sz="0" w:space="0" w:color="auto"/>
          </w:divBdr>
          <w:divsChild>
            <w:div w:id="1106850088">
              <w:marLeft w:val="0"/>
              <w:marRight w:val="0"/>
              <w:marTop w:val="0"/>
              <w:marBottom w:val="0"/>
              <w:divBdr>
                <w:top w:val="none" w:sz="0" w:space="0" w:color="auto"/>
                <w:left w:val="none" w:sz="0" w:space="0" w:color="auto"/>
                <w:bottom w:val="none" w:sz="0" w:space="0" w:color="auto"/>
                <w:right w:val="none" w:sz="0" w:space="0" w:color="auto"/>
              </w:divBdr>
            </w:div>
            <w:div w:id="11419141">
              <w:marLeft w:val="0"/>
              <w:marRight w:val="0"/>
              <w:marTop w:val="0"/>
              <w:marBottom w:val="0"/>
              <w:divBdr>
                <w:top w:val="none" w:sz="0" w:space="0" w:color="auto"/>
                <w:left w:val="none" w:sz="0" w:space="0" w:color="auto"/>
                <w:bottom w:val="none" w:sz="0" w:space="0" w:color="auto"/>
                <w:right w:val="none" w:sz="0" w:space="0" w:color="auto"/>
              </w:divBdr>
              <w:divsChild>
                <w:div w:id="1176576976">
                  <w:marLeft w:val="0"/>
                  <w:marRight w:val="0"/>
                  <w:marTop w:val="0"/>
                  <w:marBottom w:val="0"/>
                  <w:divBdr>
                    <w:top w:val="none" w:sz="0" w:space="0" w:color="auto"/>
                    <w:left w:val="none" w:sz="0" w:space="0" w:color="auto"/>
                    <w:bottom w:val="none" w:sz="0" w:space="0" w:color="auto"/>
                    <w:right w:val="none" w:sz="0" w:space="0" w:color="auto"/>
                  </w:divBdr>
                  <w:divsChild>
                    <w:div w:id="18662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8973">
              <w:marLeft w:val="0"/>
              <w:marRight w:val="0"/>
              <w:marTop w:val="0"/>
              <w:marBottom w:val="0"/>
              <w:divBdr>
                <w:top w:val="none" w:sz="0" w:space="0" w:color="auto"/>
                <w:left w:val="none" w:sz="0" w:space="0" w:color="auto"/>
                <w:bottom w:val="none" w:sz="0" w:space="0" w:color="auto"/>
                <w:right w:val="none" w:sz="0" w:space="0" w:color="auto"/>
              </w:divBdr>
            </w:div>
          </w:divsChild>
        </w:div>
        <w:div w:id="855776195">
          <w:marLeft w:val="0"/>
          <w:marRight w:val="0"/>
          <w:marTop w:val="0"/>
          <w:marBottom w:val="0"/>
          <w:divBdr>
            <w:top w:val="none" w:sz="0" w:space="0" w:color="auto"/>
            <w:left w:val="none" w:sz="0" w:space="0" w:color="auto"/>
            <w:bottom w:val="none" w:sz="0" w:space="0" w:color="auto"/>
            <w:right w:val="none" w:sz="0" w:space="0" w:color="auto"/>
          </w:divBdr>
          <w:divsChild>
            <w:div w:id="1156843919">
              <w:marLeft w:val="0"/>
              <w:marRight w:val="0"/>
              <w:marTop w:val="0"/>
              <w:marBottom w:val="0"/>
              <w:divBdr>
                <w:top w:val="none" w:sz="0" w:space="0" w:color="auto"/>
                <w:left w:val="none" w:sz="0" w:space="0" w:color="auto"/>
                <w:bottom w:val="none" w:sz="0" w:space="0" w:color="auto"/>
                <w:right w:val="none" w:sz="0" w:space="0" w:color="auto"/>
              </w:divBdr>
            </w:div>
            <w:div w:id="1490514018">
              <w:marLeft w:val="0"/>
              <w:marRight w:val="0"/>
              <w:marTop w:val="0"/>
              <w:marBottom w:val="0"/>
              <w:divBdr>
                <w:top w:val="none" w:sz="0" w:space="0" w:color="auto"/>
                <w:left w:val="none" w:sz="0" w:space="0" w:color="auto"/>
                <w:bottom w:val="none" w:sz="0" w:space="0" w:color="auto"/>
                <w:right w:val="none" w:sz="0" w:space="0" w:color="auto"/>
              </w:divBdr>
              <w:divsChild>
                <w:div w:id="1117019789">
                  <w:marLeft w:val="0"/>
                  <w:marRight w:val="0"/>
                  <w:marTop w:val="0"/>
                  <w:marBottom w:val="0"/>
                  <w:divBdr>
                    <w:top w:val="none" w:sz="0" w:space="0" w:color="auto"/>
                    <w:left w:val="none" w:sz="0" w:space="0" w:color="auto"/>
                    <w:bottom w:val="none" w:sz="0" w:space="0" w:color="auto"/>
                    <w:right w:val="none" w:sz="0" w:space="0" w:color="auto"/>
                  </w:divBdr>
                  <w:divsChild>
                    <w:div w:id="12980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249">
              <w:marLeft w:val="0"/>
              <w:marRight w:val="0"/>
              <w:marTop w:val="0"/>
              <w:marBottom w:val="0"/>
              <w:divBdr>
                <w:top w:val="none" w:sz="0" w:space="0" w:color="auto"/>
                <w:left w:val="none" w:sz="0" w:space="0" w:color="auto"/>
                <w:bottom w:val="none" w:sz="0" w:space="0" w:color="auto"/>
                <w:right w:val="none" w:sz="0" w:space="0" w:color="auto"/>
              </w:divBdr>
            </w:div>
          </w:divsChild>
        </w:div>
        <w:div w:id="194344302">
          <w:marLeft w:val="0"/>
          <w:marRight w:val="0"/>
          <w:marTop w:val="0"/>
          <w:marBottom w:val="0"/>
          <w:divBdr>
            <w:top w:val="none" w:sz="0" w:space="0" w:color="auto"/>
            <w:left w:val="none" w:sz="0" w:space="0" w:color="auto"/>
            <w:bottom w:val="none" w:sz="0" w:space="0" w:color="auto"/>
            <w:right w:val="none" w:sz="0" w:space="0" w:color="auto"/>
          </w:divBdr>
          <w:divsChild>
            <w:div w:id="409616384">
              <w:marLeft w:val="0"/>
              <w:marRight w:val="0"/>
              <w:marTop w:val="0"/>
              <w:marBottom w:val="0"/>
              <w:divBdr>
                <w:top w:val="none" w:sz="0" w:space="0" w:color="auto"/>
                <w:left w:val="none" w:sz="0" w:space="0" w:color="auto"/>
                <w:bottom w:val="none" w:sz="0" w:space="0" w:color="auto"/>
                <w:right w:val="none" w:sz="0" w:space="0" w:color="auto"/>
              </w:divBdr>
            </w:div>
            <w:div w:id="1369181380">
              <w:marLeft w:val="0"/>
              <w:marRight w:val="0"/>
              <w:marTop w:val="0"/>
              <w:marBottom w:val="0"/>
              <w:divBdr>
                <w:top w:val="none" w:sz="0" w:space="0" w:color="auto"/>
                <w:left w:val="none" w:sz="0" w:space="0" w:color="auto"/>
                <w:bottom w:val="none" w:sz="0" w:space="0" w:color="auto"/>
                <w:right w:val="none" w:sz="0" w:space="0" w:color="auto"/>
              </w:divBdr>
              <w:divsChild>
                <w:div w:id="2014412334">
                  <w:marLeft w:val="0"/>
                  <w:marRight w:val="0"/>
                  <w:marTop w:val="0"/>
                  <w:marBottom w:val="0"/>
                  <w:divBdr>
                    <w:top w:val="none" w:sz="0" w:space="0" w:color="auto"/>
                    <w:left w:val="none" w:sz="0" w:space="0" w:color="auto"/>
                    <w:bottom w:val="none" w:sz="0" w:space="0" w:color="auto"/>
                    <w:right w:val="none" w:sz="0" w:space="0" w:color="auto"/>
                  </w:divBdr>
                  <w:divsChild>
                    <w:div w:id="12942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0">
              <w:marLeft w:val="0"/>
              <w:marRight w:val="0"/>
              <w:marTop w:val="0"/>
              <w:marBottom w:val="0"/>
              <w:divBdr>
                <w:top w:val="none" w:sz="0" w:space="0" w:color="auto"/>
                <w:left w:val="none" w:sz="0" w:space="0" w:color="auto"/>
                <w:bottom w:val="none" w:sz="0" w:space="0" w:color="auto"/>
                <w:right w:val="none" w:sz="0" w:space="0" w:color="auto"/>
              </w:divBdr>
            </w:div>
          </w:divsChild>
        </w:div>
        <w:div w:id="130558696">
          <w:marLeft w:val="0"/>
          <w:marRight w:val="0"/>
          <w:marTop w:val="0"/>
          <w:marBottom w:val="0"/>
          <w:divBdr>
            <w:top w:val="none" w:sz="0" w:space="0" w:color="auto"/>
            <w:left w:val="none" w:sz="0" w:space="0" w:color="auto"/>
            <w:bottom w:val="none" w:sz="0" w:space="0" w:color="auto"/>
            <w:right w:val="none" w:sz="0" w:space="0" w:color="auto"/>
          </w:divBdr>
          <w:divsChild>
            <w:div w:id="1375737323">
              <w:marLeft w:val="0"/>
              <w:marRight w:val="0"/>
              <w:marTop w:val="0"/>
              <w:marBottom w:val="0"/>
              <w:divBdr>
                <w:top w:val="none" w:sz="0" w:space="0" w:color="auto"/>
                <w:left w:val="none" w:sz="0" w:space="0" w:color="auto"/>
                <w:bottom w:val="none" w:sz="0" w:space="0" w:color="auto"/>
                <w:right w:val="none" w:sz="0" w:space="0" w:color="auto"/>
              </w:divBdr>
            </w:div>
            <w:div w:id="1590431330">
              <w:marLeft w:val="0"/>
              <w:marRight w:val="0"/>
              <w:marTop w:val="0"/>
              <w:marBottom w:val="0"/>
              <w:divBdr>
                <w:top w:val="none" w:sz="0" w:space="0" w:color="auto"/>
                <w:left w:val="none" w:sz="0" w:space="0" w:color="auto"/>
                <w:bottom w:val="none" w:sz="0" w:space="0" w:color="auto"/>
                <w:right w:val="none" w:sz="0" w:space="0" w:color="auto"/>
              </w:divBdr>
              <w:divsChild>
                <w:div w:id="226494190">
                  <w:marLeft w:val="0"/>
                  <w:marRight w:val="0"/>
                  <w:marTop w:val="0"/>
                  <w:marBottom w:val="0"/>
                  <w:divBdr>
                    <w:top w:val="none" w:sz="0" w:space="0" w:color="auto"/>
                    <w:left w:val="none" w:sz="0" w:space="0" w:color="auto"/>
                    <w:bottom w:val="none" w:sz="0" w:space="0" w:color="auto"/>
                    <w:right w:val="none" w:sz="0" w:space="0" w:color="auto"/>
                  </w:divBdr>
                  <w:divsChild>
                    <w:div w:id="14771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30475">
              <w:marLeft w:val="0"/>
              <w:marRight w:val="0"/>
              <w:marTop w:val="0"/>
              <w:marBottom w:val="0"/>
              <w:divBdr>
                <w:top w:val="none" w:sz="0" w:space="0" w:color="auto"/>
                <w:left w:val="none" w:sz="0" w:space="0" w:color="auto"/>
                <w:bottom w:val="none" w:sz="0" w:space="0" w:color="auto"/>
                <w:right w:val="none" w:sz="0" w:space="0" w:color="auto"/>
              </w:divBdr>
            </w:div>
          </w:divsChild>
        </w:div>
        <w:div w:id="75784416">
          <w:marLeft w:val="0"/>
          <w:marRight w:val="0"/>
          <w:marTop w:val="0"/>
          <w:marBottom w:val="0"/>
          <w:divBdr>
            <w:top w:val="none" w:sz="0" w:space="0" w:color="auto"/>
            <w:left w:val="none" w:sz="0" w:space="0" w:color="auto"/>
            <w:bottom w:val="none" w:sz="0" w:space="0" w:color="auto"/>
            <w:right w:val="none" w:sz="0" w:space="0" w:color="auto"/>
          </w:divBdr>
          <w:divsChild>
            <w:div w:id="678890946">
              <w:marLeft w:val="0"/>
              <w:marRight w:val="0"/>
              <w:marTop w:val="0"/>
              <w:marBottom w:val="0"/>
              <w:divBdr>
                <w:top w:val="none" w:sz="0" w:space="0" w:color="auto"/>
                <w:left w:val="none" w:sz="0" w:space="0" w:color="auto"/>
                <w:bottom w:val="none" w:sz="0" w:space="0" w:color="auto"/>
                <w:right w:val="none" w:sz="0" w:space="0" w:color="auto"/>
              </w:divBdr>
            </w:div>
            <w:div w:id="1869904136">
              <w:marLeft w:val="0"/>
              <w:marRight w:val="0"/>
              <w:marTop w:val="0"/>
              <w:marBottom w:val="0"/>
              <w:divBdr>
                <w:top w:val="none" w:sz="0" w:space="0" w:color="auto"/>
                <w:left w:val="none" w:sz="0" w:space="0" w:color="auto"/>
                <w:bottom w:val="none" w:sz="0" w:space="0" w:color="auto"/>
                <w:right w:val="none" w:sz="0" w:space="0" w:color="auto"/>
              </w:divBdr>
              <w:divsChild>
                <w:div w:id="826017245">
                  <w:marLeft w:val="0"/>
                  <w:marRight w:val="0"/>
                  <w:marTop w:val="0"/>
                  <w:marBottom w:val="0"/>
                  <w:divBdr>
                    <w:top w:val="none" w:sz="0" w:space="0" w:color="auto"/>
                    <w:left w:val="none" w:sz="0" w:space="0" w:color="auto"/>
                    <w:bottom w:val="none" w:sz="0" w:space="0" w:color="auto"/>
                    <w:right w:val="none" w:sz="0" w:space="0" w:color="auto"/>
                  </w:divBdr>
                  <w:divsChild>
                    <w:div w:id="15101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0343">
              <w:marLeft w:val="0"/>
              <w:marRight w:val="0"/>
              <w:marTop w:val="0"/>
              <w:marBottom w:val="0"/>
              <w:divBdr>
                <w:top w:val="none" w:sz="0" w:space="0" w:color="auto"/>
                <w:left w:val="none" w:sz="0" w:space="0" w:color="auto"/>
                <w:bottom w:val="none" w:sz="0" w:space="0" w:color="auto"/>
                <w:right w:val="none" w:sz="0" w:space="0" w:color="auto"/>
              </w:divBdr>
            </w:div>
          </w:divsChild>
        </w:div>
        <w:div w:id="581723716">
          <w:marLeft w:val="0"/>
          <w:marRight w:val="0"/>
          <w:marTop w:val="0"/>
          <w:marBottom w:val="0"/>
          <w:divBdr>
            <w:top w:val="none" w:sz="0" w:space="0" w:color="auto"/>
            <w:left w:val="none" w:sz="0" w:space="0" w:color="auto"/>
            <w:bottom w:val="none" w:sz="0" w:space="0" w:color="auto"/>
            <w:right w:val="none" w:sz="0" w:space="0" w:color="auto"/>
          </w:divBdr>
          <w:divsChild>
            <w:div w:id="85925579">
              <w:marLeft w:val="0"/>
              <w:marRight w:val="0"/>
              <w:marTop w:val="0"/>
              <w:marBottom w:val="0"/>
              <w:divBdr>
                <w:top w:val="none" w:sz="0" w:space="0" w:color="auto"/>
                <w:left w:val="none" w:sz="0" w:space="0" w:color="auto"/>
                <w:bottom w:val="none" w:sz="0" w:space="0" w:color="auto"/>
                <w:right w:val="none" w:sz="0" w:space="0" w:color="auto"/>
              </w:divBdr>
            </w:div>
            <w:div w:id="47607488">
              <w:marLeft w:val="0"/>
              <w:marRight w:val="0"/>
              <w:marTop w:val="0"/>
              <w:marBottom w:val="0"/>
              <w:divBdr>
                <w:top w:val="none" w:sz="0" w:space="0" w:color="auto"/>
                <w:left w:val="none" w:sz="0" w:space="0" w:color="auto"/>
                <w:bottom w:val="none" w:sz="0" w:space="0" w:color="auto"/>
                <w:right w:val="none" w:sz="0" w:space="0" w:color="auto"/>
              </w:divBdr>
              <w:divsChild>
                <w:div w:id="798382937">
                  <w:marLeft w:val="0"/>
                  <w:marRight w:val="0"/>
                  <w:marTop w:val="0"/>
                  <w:marBottom w:val="0"/>
                  <w:divBdr>
                    <w:top w:val="none" w:sz="0" w:space="0" w:color="auto"/>
                    <w:left w:val="none" w:sz="0" w:space="0" w:color="auto"/>
                    <w:bottom w:val="none" w:sz="0" w:space="0" w:color="auto"/>
                    <w:right w:val="none" w:sz="0" w:space="0" w:color="auto"/>
                  </w:divBdr>
                  <w:divsChild>
                    <w:div w:id="13378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990">
      <w:bodyDiv w:val="1"/>
      <w:marLeft w:val="0"/>
      <w:marRight w:val="0"/>
      <w:marTop w:val="0"/>
      <w:marBottom w:val="0"/>
      <w:divBdr>
        <w:top w:val="none" w:sz="0" w:space="0" w:color="auto"/>
        <w:left w:val="none" w:sz="0" w:space="0" w:color="auto"/>
        <w:bottom w:val="none" w:sz="0" w:space="0" w:color="auto"/>
        <w:right w:val="none" w:sz="0" w:space="0" w:color="auto"/>
      </w:divBdr>
    </w:div>
    <w:div w:id="1799447940">
      <w:bodyDiv w:val="1"/>
      <w:marLeft w:val="0"/>
      <w:marRight w:val="0"/>
      <w:marTop w:val="0"/>
      <w:marBottom w:val="0"/>
      <w:divBdr>
        <w:top w:val="none" w:sz="0" w:space="0" w:color="auto"/>
        <w:left w:val="none" w:sz="0" w:space="0" w:color="auto"/>
        <w:bottom w:val="none" w:sz="0" w:space="0" w:color="auto"/>
        <w:right w:val="none" w:sz="0" w:space="0" w:color="auto"/>
      </w:divBdr>
    </w:div>
    <w:div w:id="1822497576">
      <w:bodyDiv w:val="1"/>
      <w:marLeft w:val="0"/>
      <w:marRight w:val="0"/>
      <w:marTop w:val="0"/>
      <w:marBottom w:val="0"/>
      <w:divBdr>
        <w:top w:val="none" w:sz="0" w:space="0" w:color="auto"/>
        <w:left w:val="none" w:sz="0" w:space="0" w:color="auto"/>
        <w:bottom w:val="none" w:sz="0" w:space="0" w:color="auto"/>
        <w:right w:val="none" w:sz="0" w:space="0" w:color="auto"/>
      </w:divBdr>
      <w:divsChild>
        <w:div w:id="1920287671">
          <w:marLeft w:val="0"/>
          <w:marRight w:val="0"/>
          <w:marTop w:val="0"/>
          <w:marBottom w:val="0"/>
          <w:divBdr>
            <w:top w:val="none" w:sz="0" w:space="0" w:color="auto"/>
            <w:left w:val="none" w:sz="0" w:space="0" w:color="auto"/>
            <w:bottom w:val="none" w:sz="0" w:space="0" w:color="auto"/>
            <w:right w:val="none" w:sz="0" w:space="0" w:color="auto"/>
          </w:divBdr>
          <w:divsChild>
            <w:div w:id="726301783">
              <w:marLeft w:val="0"/>
              <w:marRight w:val="0"/>
              <w:marTop w:val="0"/>
              <w:marBottom w:val="0"/>
              <w:divBdr>
                <w:top w:val="none" w:sz="0" w:space="0" w:color="auto"/>
                <w:left w:val="none" w:sz="0" w:space="0" w:color="auto"/>
                <w:bottom w:val="none" w:sz="0" w:space="0" w:color="auto"/>
                <w:right w:val="none" w:sz="0" w:space="0" w:color="auto"/>
              </w:divBdr>
            </w:div>
            <w:div w:id="2141066273">
              <w:marLeft w:val="0"/>
              <w:marRight w:val="0"/>
              <w:marTop w:val="0"/>
              <w:marBottom w:val="0"/>
              <w:divBdr>
                <w:top w:val="none" w:sz="0" w:space="0" w:color="auto"/>
                <w:left w:val="none" w:sz="0" w:space="0" w:color="auto"/>
                <w:bottom w:val="none" w:sz="0" w:space="0" w:color="auto"/>
                <w:right w:val="none" w:sz="0" w:space="0" w:color="auto"/>
              </w:divBdr>
              <w:divsChild>
                <w:div w:id="97875122">
                  <w:marLeft w:val="0"/>
                  <w:marRight w:val="0"/>
                  <w:marTop w:val="0"/>
                  <w:marBottom w:val="0"/>
                  <w:divBdr>
                    <w:top w:val="none" w:sz="0" w:space="0" w:color="auto"/>
                    <w:left w:val="none" w:sz="0" w:space="0" w:color="auto"/>
                    <w:bottom w:val="none" w:sz="0" w:space="0" w:color="auto"/>
                    <w:right w:val="none" w:sz="0" w:space="0" w:color="auto"/>
                  </w:divBdr>
                  <w:divsChild>
                    <w:div w:id="11496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3600">
      <w:bodyDiv w:val="1"/>
      <w:marLeft w:val="0"/>
      <w:marRight w:val="0"/>
      <w:marTop w:val="0"/>
      <w:marBottom w:val="0"/>
      <w:divBdr>
        <w:top w:val="none" w:sz="0" w:space="0" w:color="auto"/>
        <w:left w:val="none" w:sz="0" w:space="0" w:color="auto"/>
        <w:bottom w:val="none" w:sz="0" w:space="0" w:color="auto"/>
        <w:right w:val="none" w:sz="0" w:space="0" w:color="auto"/>
      </w:divBdr>
      <w:divsChild>
        <w:div w:id="1962416893">
          <w:marLeft w:val="0"/>
          <w:marRight w:val="0"/>
          <w:marTop w:val="0"/>
          <w:marBottom w:val="0"/>
          <w:divBdr>
            <w:top w:val="none" w:sz="0" w:space="0" w:color="auto"/>
            <w:left w:val="none" w:sz="0" w:space="0" w:color="auto"/>
            <w:bottom w:val="none" w:sz="0" w:space="0" w:color="auto"/>
            <w:right w:val="none" w:sz="0" w:space="0" w:color="auto"/>
          </w:divBdr>
          <w:divsChild>
            <w:div w:id="5674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3794">
      <w:bodyDiv w:val="1"/>
      <w:marLeft w:val="0"/>
      <w:marRight w:val="0"/>
      <w:marTop w:val="0"/>
      <w:marBottom w:val="0"/>
      <w:divBdr>
        <w:top w:val="none" w:sz="0" w:space="0" w:color="auto"/>
        <w:left w:val="none" w:sz="0" w:space="0" w:color="auto"/>
        <w:bottom w:val="none" w:sz="0" w:space="0" w:color="auto"/>
        <w:right w:val="none" w:sz="0" w:space="0" w:color="auto"/>
      </w:divBdr>
    </w:div>
    <w:div w:id="1981226530">
      <w:bodyDiv w:val="1"/>
      <w:marLeft w:val="0"/>
      <w:marRight w:val="0"/>
      <w:marTop w:val="0"/>
      <w:marBottom w:val="0"/>
      <w:divBdr>
        <w:top w:val="none" w:sz="0" w:space="0" w:color="auto"/>
        <w:left w:val="none" w:sz="0" w:space="0" w:color="auto"/>
        <w:bottom w:val="none" w:sz="0" w:space="0" w:color="auto"/>
        <w:right w:val="none" w:sz="0" w:space="0" w:color="auto"/>
      </w:divBdr>
    </w:div>
    <w:div w:id="2082294477">
      <w:bodyDiv w:val="1"/>
      <w:marLeft w:val="0"/>
      <w:marRight w:val="0"/>
      <w:marTop w:val="0"/>
      <w:marBottom w:val="0"/>
      <w:divBdr>
        <w:top w:val="none" w:sz="0" w:space="0" w:color="auto"/>
        <w:left w:val="none" w:sz="0" w:space="0" w:color="auto"/>
        <w:bottom w:val="none" w:sz="0" w:space="0" w:color="auto"/>
        <w:right w:val="none" w:sz="0" w:space="0" w:color="auto"/>
      </w:divBdr>
    </w:div>
    <w:div w:id="209801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localhost:[port" TargetMode="External"/><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2A52C0-6A3C-46FE-83F6-118825DBC1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32CCFB-1CDB-4002-AAA7-5C35DDB07C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8EB3DA-5250-44C0-A8EB-29AD87270D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34</Pages>
  <Words>4765</Words>
  <Characters>27167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Ramasubramanian, Seshadri (Cognizant)</dc:creator>
  <cp:keywords/>
  <dc:description/>
  <cp:lastModifiedBy>mariam sherin</cp:lastModifiedBy>
  <cp:revision>4</cp:revision>
  <dcterms:created xsi:type="dcterms:W3CDTF">2025-07-13T11:03:00Z</dcterms:created>
  <dcterms:modified xsi:type="dcterms:W3CDTF">2025-07-13T14:54:00Z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