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629" w:rsidRDefault="004245E0" w:rsidP="00751BC6">
      <w:pPr>
        <w:jc w:val="both"/>
        <w:rPr>
          <w:noProof/>
          <w:lang w:eastAsia="es-MX"/>
        </w:rPr>
      </w:pPr>
      <w:r>
        <w:rPr>
          <w:noProof/>
          <w:lang w:eastAsia="es-MX"/>
        </w:rPr>
        <w:drawing>
          <wp:anchor distT="0" distB="0" distL="114300" distR="114300" simplePos="0" relativeHeight="251660288" behindDoc="0" locked="0" layoutInCell="1" allowOverlap="1">
            <wp:simplePos x="0" y="0"/>
            <wp:positionH relativeFrom="margin">
              <wp:align>center</wp:align>
            </wp:positionH>
            <wp:positionV relativeFrom="margin">
              <wp:align>center</wp:align>
            </wp:positionV>
            <wp:extent cx="6619875" cy="854202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3266" t="20823" r="32940" b="9405"/>
                    <a:stretch/>
                  </pic:blipFill>
                  <pic:spPr bwMode="auto">
                    <a:xfrm>
                      <a:off x="0" y="0"/>
                      <a:ext cx="6619875" cy="854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4758" w:rsidRPr="004245E0" w:rsidRDefault="00751BC6" w:rsidP="00751BC6">
      <w:pPr>
        <w:jc w:val="both"/>
        <w:rPr>
          <w:noProof/>
          <w:lang w:eastAsia="es-MX"/>
        </w:rPr>
      </w:pPr>
      <w:bookmarkStart w:id="0" w:name="_GoBack"/>
      <w:bookmarkEnd w:id="0"/>
      <w:r>
        <w:rPr>
          <w:rFonts w:ascii="Arial" w:hAnsi="Arial" w:cs="Arial"/>
          <w:b/>
          <w:sz w:val="24"/>
          <w:szCs w:val="24"/>
        </w:rPr>
        <w:lastRenderedPageBreak/>
        <w:t>Objetivo:</w:t>
      </w:r>
    </w:p>
    <w:p w:rsidR="00751BC6" w:rsidRDefault="00751BC6" w:rsidP="00751BC6">
      <w:pPr>
        <w:jc w:val="both"/>
        <w:rPr>
          <w:rFonts w:ascii="Arial" w:hAnsi="Arial" w:cs="Arial"/>
          <w:sz w:val="24"/>
          <w:szCs w:val="24"/>
        </w:rPr>
      </w:pPr>
      <w:r>
        <w:rPr>
          <w:rFonts w:ascii="Arial" w:hAnsi="Arial" w:cs="Arial"/>
          <w:sz w:val="24"/>
          <w:szCs w:val="24"/>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751BC6" w:rsidRDefault="00751BC6" w:rsidP="00751BC6">
      <w:pPr>
        <w:jc w:val="both"/>
        <w:rPr>
          <w:rFonts w:ascii="Arial" w:hAnsi="Arial" w:cs="Arial"/>
          <w:sz w:val="24"/>
          <w:szCs w:val="24"/>
        </w:rPr>
      </w:pPr>
    </w:p>
    <w:p w:rsidR="00751BC6" w:rsidRDefault="00751BC6" w:rsidP="00751BC6">
      <w:pPr>
        <w:jc w:val="both"/>
        <w:rPr>
          <w:rFonts w:ascii="Arial" w:hAnsi="Arial" w:cs="Arial"/>
          <w:b/>
          <w:sz w:val="24"/>
          <w:szCs w:val="24"/>
        </w:rPr>
      </w:pPr>
      <w:r>
        <w:rPr>
          <w:rFonts w:ascii="Arial" w:hAnsi="Arial" w:cs="Arial"/>
          <w:b/>
          <w:sz w:val="24"/>
          <w:szCs w:val="24"/>
        </w:rPr>
        <w:t>Actividades:</w:t>
      </w:r>
    </w:p>
    <w:p w:rsidR="00751BC6" w:rsidRDefault="00751BC6" w:rsidP="00751BC6">
      <w:pPr>
        <w:pStyle w:val="Prrafodelista"/>
        <w:numPr>
          <w:ilvl w:val="0"/>
          <w:numId w:val="1"/>
        </w:numPr>
        <w:jc w:val="both"/>
        <w:rPr>
          <w:rFonts w:ascii="Arial" w:hAnsi="Arial" w:cs="Arial"/>
          <w:sz w:val="24"/>
          <w:szCs w:val="24"/>
        </w:rPr>
      </w:pPr>
      <w:r>
        <w:rPr>
          <w:rFonts w:ascii="Arial" w:hAnsi="Arial" w:cs="Arial"/>
          <w:sz w:val="24"/>
          <w:szCs w:val="24"/>
        </w:rPr>
        <w:t>Crear un repositorio de almacenamiento en línea.</w:t>
      </w:r>
    </w:p>
    <w:p w:rsidR="00751BC6" w:rsidRDefault="00751BC6" w:rsidP="00751BC6">
      <w:pPr>
        <w:pStyle w:val="Prrafodelista"/>
        <w:numPr>
          <w:ilvl w:val="0"/>
          <w:numId w:val="1"/>
        </w:numPr>
        <w:jc w:val="both"/>
        <w:rPr>
          <w:rFonts w:ascii="Arial" w:hAnsi="Arial" w:cs="Arial"/>
          <w:sz w:val="24"/>
          <w:szCs w:val="24"/>
        </w:rPr>
      </w:pPr>
      <w:r>
        <w:rPr>
          <w:rFonts w:ascii="Arial" w:hAnsi="Arial" w:cs="Arial"/>
          <w:sz w:val="24"/>
          <w:szCs w:val="24"/>
        </w:rPr>
        <w:t>Realizar búsquedas avanzadas de información especializada.</w:t>
      </w:r>
    </w:p>
    <w:p w:rsidR="00751BC6" w:rsidRPr="00751BC6" w:rsidRDefault="00751BC6" w:rsidP="00751BC6">
      <w:pPr>
        <w:jc w:val="both"/>
        <w:rPr>
          <w:rFonts w:ascii="Arial" w:hAnsi="Arial" w:cs="Arial"/>
          <w:b/>
          <w:sz w:val="24"/>
          <w:szCs w:val="24"/>
        </w:rPr>
      </w:pPr>
    </w:p>
    <w:p w:rsidR="00751BC6" w:rsidRDefault="00751BC6" w:rsidP="00751BC6">
      <w:pPr>
        <w:jc w:val="both"/>
        <w:rPr>
          <w:rFonts w:ascii="Arial" w:hAnsi="Arial" w:cs="Arial"/>
          <w:b/>
          <w:sz w:val="24"/>
          <w:szCs w:val="24"/>
        </w:rPr>
      </w:pPr>
      <w:r w:rsidRPr="00751BC6">
        <w:rPr>
          <w:rFonts w:ascii="Arial" w:hAnsi="Arial" w:cs="Arial"/>
          <w:b/>
          <w:sz w:val="24"/>
          <w:szCs w:val="24"/>
        </w:rPr>
        <w:t>Introducción</w:t>
      </w:r>
    </w:p>
    <w:p w:rsidR="00751BC6" w:rsidRDefault="006B01B5" w:rsidP="00751BC6">
      <w:pPr>
        <w:jc w:val="both"/>
        <w:rPr>
          <w:rFonts w:ascii="Arial" w:hAnsi="Arial" w:cs="Arial"/>
          <w:b/>
          <w:sz w:val="24"/>
          <w:szCs w:val="24"/>
        </w:rPr>
      </w:pPr>
      <w:r>
        <w:rPr>
          <w:rFonts w:ascii="Arial" w:hAnsi="Arial" w:cs="Arial"/>
          <w:b/>
          <w:sz w:val="24"/>
          <w:szCs w:val="24"/>
        </w:rPr>
        <w:t>Desarrollo</w:t>
      </w:r>
    </w:p>
    <w:p w:rsidR="006B01B5" w:rsidRDefault="00B539C5" w:rsidP="006B01B5">
      <w:pPr>
        <w:pStyle w:val="Prrafodelista"/>
        <w:numPr>
          <w:ilvl w:val="0"/>
          <w:numId w:val="2"/>
        </w:numPr>
        <w:jc w:val="both"/>
        <w:rPr>
          <w:rFonts w:ascii="Arial" w:hAnsi="Arial" w:cs="Arial"/>
          <w:sz w:val="24"/>
          <w:szCs w:val="24"/>
        </w:rPr>
      </w:pPr>
      <w:r>
        <w:rPr>
          <w:rFonts w:ascii="Arial" w:hAnsi="Arial" w:cs="Arial"/>
          <w:sz w:val="24"/>
          <w:szCs w:val="24"/>
        </w:rPr>
        <w:t>Investigamos</w:t>
      </w:r>
      <w:r w:rsidR="006B01B5">
        <w:rPr>
          <w:rFonts w:ascii="Arial" w:hAnsi="Arial" w:cs="Arial"/>
          <w:sz w:val="24"/>
          <w:szCs w:val="24"/>
        </w:rPr>
        <w:t xml:space="preserve"> el nombre de la pintura de Monet a partir  de su imagen.</w:t>
      </w:r>
    </w:p>
    <w:p w:rsidR="00B539C5" w:rsidRDefault="00B539C5" w:rsidP="00B539C5">
      <w:pPr>
        <w:pStyle w:val="Prrafodelista"/>
        <w:jc w:val="both"/>
        <w:rPr>
          <w:rFonts w:ascii="Arial" w:hAnsi="Arial" w:cs="Arial"/>
          <w:sz w:val="24"/>
          <w:szCs w:val="24"/>
        </w:rPr>
      </w:pPr>
    </w:p>
    <w:p w:rsidR="00B539C5" w:rsidRDefault="00B539C5" w:rsidP="00B539C5">
      <w:pPr>
        <w:pStyle w:val="Prrafodelista"/>
        <w:jc w:val="center"/>
        <w:rPr>
          <w:rFonts w:ascii="Arial" w:hAnsi="Arial" w:cs="Arial"/>
          <w:sz w:val="24"/>
          <w:szCs w:val="24"/>
        </w:rPr>
      </w:pPr>
      <w:r>
        <w:rPr>
          <w:noProof/>
          <w:lang w:eastAsia="es-MX"/>
        </w:rPr>
        <w:drawing>
          <wp:inline distT="0" distB="0" distL="0" distR="0" wp14:anchorId="13524DFE" wp14:editId="5786BFF8">
            <wp:extent cx="3245902" cy="2520000"/>
            <wp:effectExtent l="0" t="0" r="0" b="0"/>
            <wp:docPr id="2" name="Imagen 2" descr="Resultado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5902" cy="2520000"/>
                    </a:xfrm>
                    <a:prstGeom prst="rect">
                      <a:avLst/>
                    </a:prstGeom>
                    <a:noFill/>
                    <a:ln>
                      <a:noFill/>
                    </a:ln>
                  </pic:spPr>
                </pic:pic>
              </a:graphicData>
            </a:graphic>
          </wp:inline>
        </w:drawing>
      </w:r>
    </w:p>
    <w:p w:rsidR="00B539C5" w:rsidRDefault="00B539C5" w:rsidP="00B539C5">
      <w:pPr>
        <w:pStyle w:val="Prrafodelista"/>
        <w:jc w:val="center"/>
        <w:rPr>
          <w:rFonts w:ascii="Arial" w:hAnsi="Arial" w:cs="Arial"/>
          <w:sz w:val="24"/>
          <w:szCs w:val="24"/>
        </w:rPr>
      </w:pPr>
    </w:p>
    <w:p w:rsidR="006B01B5" w:rsidRDefault="00B539C5" w:rsidP="006B01B5">
      <w:pPr>
        <w:pStyle w:val="Prrafodelista"/>
        <w:numPr>
          <w:ilvl w:val="0"/>
          <w:numId w:val="2"/>
        </w:numPr>
        <w:jc w:val="both"/>
        <w:rPr>
          <w:rFonts w:ascii="Arial" w:hAnsi="Arial" w:cs="Arial"/>
          <w:sz w:val="24"/>
          <w:szCs w:val="24"/>
        </w:rPr>
      </w:pPr>
      <w:r>
        <w:rPr>
          <w:rFonts w:ascii="Arial" w:hAnsi="Arial" w:cs="Arial"/>
          <w:sz w:val="24"/>
          <w:szCs w:val="24"/>
        </w:rPr>
        <w:t>Buscamos dos bibliotecas digitales de las cuales se pudieran descargar revistas científicas y describimos el procedimiento de la descarga.</w:t>
      </w:r>
    </w:p>
    <w:p w:rsidR="00B539C5" w:rsidRDefault="00B539C5" w:rsidP="006B01B5">
      <w:pPr>
        <w:pStyle w:val="Prrafodelista"/>
        <w:numPr>
          <w:ilvl w:val="0"/>
          <w:numId w:val="2"/>
        </w:numPr>
        <w:jc w:val="both"/>
        <w:rPr>
          <w:rFonts w:ascii="Arial" w:hAnsi="Arial" w:cs="Arial"/>
          <w:sz w:val="24"/>
          <w:szCs w:val="24"/>
        </w:rPr>
      </w:pPr>
      <w:r>
        <w:rPr>
          <w:rFonts w:ascii="Arial" w:hAnsi="Arial" w:cs="Arial"/>
          <w:sz w:val="24"/>
          <w:szCs w:val="24"/>
        </w:rPr>
        <w:t>Con ayuda del motor de búsqueda de Google graficamos f(x)=</w:t>
      </w:r>
      <w:proofErr w:type="spellStart"/>
      <w:r>
        <w:rPr>
          <w:rFonts w:ascii="Arial" w:hAnsi="Arial" w:cs="Arial"/>
          <w:sz w:val="24"/>
          <w:szCs w:val="24"/>
        </w:rPr>
        <w:t>cos</w:t>
      </w:r>
      <w:proofErr w:type="spellEnd"/>
      <w:r>
        <w:rPr>
          <w:rFonts w:ascii="Arial" w:hAnsi="Arial" w:cs="Arial"/>
          <w:sz w:val="24"/>
          <w:szCs w:val="24"/>
        </w:rPr>
        <w:t>(x) en el intervalo -2π a 2π.</w:t>
      </w:r>
    </w:p>
    <w:p w:rsidR="00B539C5" w:rsidRDefault="00B539C5" w:rsidP="006B01B5">
      <w:pPr>
        <w:pStyle w:val="Prrafodelista"/>
        <w:numPr>
          <w:ilvl w:val="0"/>
          <w:numId w:val="2"/>
        </w:numPr>
        <w:jc w:val="both"/>
        <w:rPr>
          <w:rFonts w:ascii="Arial" w:hAnsi="Arial" w:cs="Arial"/>
          <w:sz w:val="24"/>
          <w:szCs w:val="24"/>
        </w:rPr>
      </w:pPr>
      <w:r>
        <w:rPr>
          <w:rFonts w:ascii="Arial" w:hAnsi="Arial" w:cs="Arial"/>
          <w:sz w:val="24"/>
          <w:szCs w:val="24"/>
        </w:rPr>
        <w:t>Realizamos un paseo virtual por el Instituto Nacional de Antropología e Historia, explicamos cuál es el procedimiento para navegar a través del sitio web y mencionamos el nombre de las salas que observamos.</w:t>
      </w:r>
    </w:p>
    <w:p w:rsidR="00B539C5" w:rsidRDefault="0098346B" w:rsidP="0098346B">
      <w:pPr>
        <w:pStyle w:val="Prrafodelista"/>
        <w:numPr>
          <w:ilvl w:val="0"/>
          <w:numId w:val="2"/>
        </w:numPr>
        <w:jc w:val="both"/>
        <w:rPr>
          <w:rFonts w:ascii="Arial" w:hAnsi="Arial" w:cs="Arial"/>
          <w:sz w:val="24"/>
          <w:szCs w:val="24"/>
        </w:rPr>
      </w:pPr>
      <w:r>
        <w:rPr>
          <w:rFonts w:ascii="Arial" w:hAnsi="Arial" w:cs="Arial"/>
          <w:sz w:val="24"/>
          <w:szCs w:val="24"/>
        </w:rPr>
        <w:t>Utilizamos el motor de Google Académico para realizar una investigación sobre la arquitectura de la máquina. Hicimos búsquedas especializadas para identificar las diferencias de los resultados de:</w:t>
      </w:r>
    </w:p>
    <w:p w:rsidR="0098346B" w:rsidRDefault="0098346B" w:rsidP="0098346B">
      <w:pPr>
        <w:pStyle w:val="Prrafodelista"/>
        <w:numPr>
          <w:ilvl w:val="0"/>
          <w:numId w:val="3"/>
        </w:numPr>
        <w:jc w:val="both"/>
        <w:rPr>
          <w:rFonts w:ascii="Arial" w:hAnsi="Arial" w:cs="Arial"/>
          <w:sz w:val="24"/>
          <w:szCs w:val="24"/>
        </w:rPr>
      </w:pPr>
      <w:r>
        <w:rPr>
          <w:rFonts w:ascii="Arial" w:hAnsi="Arial" w:cs="Arial"/>
          <w:sz w:val="24"/>
          <w:szCs w:val="24"/>
        </w:rPr>
        <w:lastRenderedPageBreak/>
        <w:t>“lenguaje”</w:t>
      </w:r>
    </w:p>
    <w:p w:rsidR="0098346B" w:rsidRDefault="0098346B" w:rsidP="0098346B">
      <w:pPr>
        <w:pStyle w:val="Prrafodelista"/>
        <w:numPr>
          <w:ilvl w:val="0"/>
          <w:numId w:val="3"/>
        </w:numPr>
        <w:jc w:val="both"/>
        <w:rPr>
          <w:rFonts w:ascii="Arial" w:hAnsi="Arial" w:cs="Arial"/>
          <w:sz w:val="24"/>
          <w:szCs w:val="24"/>
        </w:rPr>
      </w:pPr>
      <w:r>
        <w:rPr>
          <w:rFonts w:ascii="Arial" w:hAnsi="Arial" w:cs="Arial"/>
          <w:sz w:val="24"/>
          <w:szCs w:val="24"/>
        </w:rPr>
        <w:t>define: lenguaje</w:t>
      </w:r>
    </w:p>
    <w:p w:rsidR="0098346B" w:rsidRDefault="0098346B" w:rsidP="0098346B">
      <w:pPr>
        <w:pStyle w:val="Prrafodelista"/>
        <w:numPr>
          <w:ilvl w:val="0"/>
          <w:numId w:val="3"/>
        </w:numPr>
        <w:jc w:val="both"/>
        <w:rPr>
          <w:rFonts w:ascii="Arial" w:hAnsi="Arial" w:cs="Arial"/>
          <w:sz w:val="24"/>
          <w:szCs w:val="24"/>
        </w:rPr>
      </w:pPr>
      <w:r>
        <w:rPr>
          <w:rFonts w:ascii="Arial" w:hAnsi="Arial" w:cs="Arial"/>
          <w:sz w:val="24"/>
          <w:szCs w:val="24"/>
        </w:rPr>
        <w:t>~ lenguaje</w:t>
      </w:r>
    </w:p>
    <w:p w:rsidR="00A21EB4" w:rsidRDefault="00A21EB4" w:rsidP="0098346B">
      <w:pPr>
        <w:pStyle w:val="Prrafodelista"/>
        <w:numPr>
          <w:ilvl w:val="0"/>
          <w:numId w:val="3"/>
        </w:numPr>
        <w:jc w:val="both"/>
        <w:rPr>
          <w:rFonts w:ascii="Arial" w:hAnsi="Arial" w:cs="Arial"/>
          <w:sz w:val="24"/>
          <w:szCs w:val="24"/>
        </w:rPr>
      </w:pPr>
      <w:proofErr w:type="spellStart"/>
      <w:r>
        <w:rPr>
          <w:rFonts w:ascii="Arial" w:hAnsi="Arial" w:cs="Arial"/>
          <w:sz w:val="24"/>
          <w:szCs w:val="24"/>
        </w:rPr>
        <w:t>intitle</w:t>
      </w:r>
      <w:proofErr w:type="spellEnd"/>
      <w:r>
        <w:rPr>
          <w:rFonts w:ascii="Arial" w:hAnsi="Arial" w:cs="Arial"/>
          <w:sz w:val="24"/>
          <w:szCs w:val="24"/>
        </w:rPr>
        <w:t>:”lenguaje C”</w:t>
      </w:r>
    </w:p>
    <w:p w:rsidR="00A21EB4" w:rsidRPr="00A21EB4" w:rsidRDefault="00A21EB4" w:rsidP="0098346B">
      <w:pPr>
        <w:pStyle w:val="Prrafodelista"/>
        <w:numPr>
          <w:ilvl w:val="0"/>
          <w:numId w:val="3"/>
        </w:numPr>
        <w:jc w:val="both"/>
        <w:rPr>
          <w:rFonts w:ascii="Arial" w:hAnsi="Arial" w:cs="Arial"/>
          <w:sz w:val="24"/>
          <w:szCs w:val="24"/>
          <w:lang w:val="en-US"/>
        </w:rPr>
      </w:pPr>
      <w:proofErr w:type="spellStart"/>
      <w:r w:rsidRPr="00A21EB4">
        <w:rPr>
          <w:rFonts w:ascii="Arial" w:hAnsi="Arial" w:cs="Arial"/>
          <w:sz w:val="24"/>
          <w:szCs w:val="24"/>
          <w:lang w:val="en-US"/>
        </w:rPr>
        <w:t>intitle</w:t>
      </w:r>
      <w:proofErr w:type="spellEnd"/>
      <w:r w:rsidRPr="00A21EB4">
        <w:rPr>
          <w:rFonts w:ascii="Arial" w:hAnsi="Arial" w:cs="Arial"/>
          <w:sz w:val="24"/>
          <w:szCs w:val="24"/>
          <w:lang w:val="en-US"/>
        </w:rPr>
        <w:t>:”</w:t>
      </w:r>
      <w:proofErr w:type="spellStart"/>
      <w:r w:rsidRPr="00A21EB4">
        <w:rPr>
          <w:rFonts w:ascii="Arial" w:hAnsi="Arial" w:cs="Arial"/>
          <w:sz w:val="24"/>
          <w:szCs w:val="24"/>
          <w:lang w:val="en-US"/>
        </w:rPr>
        <w:t>lenguaje</w:t>
      </w:r>
      <w:proofErr w:type="spellEnd"/>
      <w:r w:rsidRPr="00A21EB4">
        <w:rPr>
          <w:rFonts w:ascii="Arial" w:hAnsi="Arial" w:cs="Arial"/>
          <w:sz w:val="24"/>
          <w:szCs w:val="24"/>
          <w:lang w:val="en-US"/>
        </w:rPr>
        <w:t xml:space="preserve"> c” </w:t>
      </w:r>
      <w:proofErr w:type="spellStart"/>
      <w:r w:rsidRPr="00A21EB4">
        <w:rPr>
          <w:rFonts w:ascii="Arial" w:hAnsi="Arial" w:cs="Arial"/>
          <w:sz w:val="24"/>
          <w:szCs w:val="24"/>
          <w:lang w:val="en-US"/>
        </w:rPr>
        <w:t>filetype:pdf</w:t>
      </w:r>
      <w:proofErr w:type="spellEnd"/>
    </w:p>
    <w:p w:rsidR="00A21EB4" w:rsidRDefault="00A21EB4" w:rsidP="0098346B">
      <w:pPr>
        <w:pStyle w:val="Prrafodelista"/>
        <w:numPr>
          <w:ilvl w:val="0"/>
          <w:numId w:val="3"/>
        </w:numPr>
        <w:jc w:val="both"/>
        <w:rPr>
          <w:rFonts w:ascii="Arial" w:hAnsi="Arial" w:cs="Arial"/>
          <w:sz w:val="24"/>
          <w:szCs w:val="24"/>
        </w:rPr>
      </w:pPr>
      <w:proofErr w:type="spellStart"/>
      <w:r>
        <w:rPr>
          <w:rFonts w:ascii="Arial" w:hAnsi="Arial" w:cs="Arial"/>
          <w:sz w:val="24"/>
          <w:szCs w:val="24"/>
        </w:rPr>
        <w:t>intitle</w:t>
      </w:r>
      <w:proofErr w:type="spellEnd"/>
      <w:r>
        <w:rPr>
          <w:rFonts w:ascii="Arial" w:hAnsi="Arial" w:cs="Arial"/>
          <w:sz w:val="24"/>
          <w:szCs w:val="24"/>
        </w:rPr>
        <w:t xml:space="preserve">:”lenguaje c” </w:t>
      </w:r>
      <w:proofErr w:type="spellStart"/>
      <w:r>
        <w:rPr>
          <w:rFonts w:ascii="Arial" w:hAnsi="Arial" w:cs="Arial"/>
          <w:sz w:val="24"/>
          <w:szCs w:val="24"/>
        </w:rPr>
        <w:t>intext</w:t>
      </w:r>
      <w:proofErr w:type="spellEnd"/>
      <w:r>
        <w:rPr>
          <w:rFonts w:ascii="Arial" w:hAnsi="Arial" w:cs="Arial"/>
          <w:sz w:val="24"/>
          <w:szCs w:val="24"/>
        </w:rPr>
        <w:t>: microprocesador</w:t>
      </w:r>
    </w:p>
    <w:p w:rsidR="00A21EB4" w:rsidRDefault="00A21EB4" w:rsidP="00A21EB4">
      <w:pPr>
        <w:pStyle w:val="Prrafodelista"/>
        <w:numPr>
          <w:ilvl w:val="0"/>
          <w:numId w:val="3"/>
        </w:numPr>
        <w:jc w:val="both"/>
        <w:rPr>
          <w:rFonts w:ascii="Arial" w:hAnsi="Arial" w:cs="Arial"/>
          <w:sz w:val="24"/>
          <w:szCs w:val="24"/>
          <w:lang w:val="en-US"/>
        </w:rPr>
      </w:pPr>
      <w:proofErr w:type="spellStart"/>
      <w:r w:rsidRPr="00A21EB4">
        <w:rPr>
          <w:rFonts w:ascii="Arial" w:hAnsi="Arial" w:cs="Arial"/>
          <w:sz w:val="24"/>
          <w:szCs w:val="24"/>
          <w:lang w:val="en-US"/>
        </w:rPr>
        <w:t>intitle</w:t>
      </w:r>
      <w:proofErr w:type="spellEnd"/>
      <w:r w:rsidRPr="00A21EB4">
        <w:rPr>
          <w:rFonts w:ascii="Arial" w:hAnsi="Arial" w:cs="Arial"/>
          <w:sz w:val="24"/>
          <w:szCs w:val="24"/>
          <w:lang w:val="en-US"/>
        </w:rPr>
        <w:t>:”</w:t>
      </w:r>
      <w:proofErr w:type="spellStart"/>
      <w:r w:rsidRPr="00A21EB4">
        <w:rPr>
          <w:rFonts w:ascii="Arial" w:hAnsi="Arial" w:cs="Arial"/>
          <w:sz w:val="24"/>
          <w:szCs w:val="24"/>
          <w:lang w:val="en-US"/>
        </w:rPr>
        <w:t>lenguaje</w:t>
      </w:r>
      <w:proofErr w:type="spellEnd"/>
      <w:r w:rsidRPr="00A21EB4">
        <w:rPr>
          <w:rFonts w:ascii="Arial" w:hAnsi="Arial" w:cs="Arial"/>
          <w:sz w:val="24"/>
          <w:szCs w:val="24"/>
          <w:lang w:val="en-US"/>
        </w:rPr>
        <w:t xml:space="preserve"> c” </w:t>
      </w:r>
      <w:proofErr w:type="spellStart"/>
      <w:r w:rsidRPr="00A21EB4">
        <w:rPr>
          <w:rFonts w:ascii="Arial" w:hAnsi="Arial" w:cs="Arial"/>
          <w:sz w:val="24"/>
          <w:szCs w:val="24"/>
          <w:lang w:val="en-US"/>
        </w:rPr>
        <w:t>filetype:pdf</w:t>
      </w:r>
      <w:proofErr w:type="spellEnd"/>
      <w:r w:rsidRPr="00A21EB4">
        <w:rPr>
          <w:rFonts w:ascii="Arial" w:hAnsi="Arial" w:cs="Arial"/>
          <w:sz w:val="24"/>
          <w:szCs w:val="24"/>
          <w:lang w:val="en-US"/>
        </w:rPr>
        <w:t xml:space="preserve"> 2014.</w:t>
      </w:r>
      <w:r>
        <w:rPr>
          <w:rFonts w:ascii="Arial" w:hAnsi="Arial" w:cs="Arial"/>
          <w:sz w:val="24"/>
          <w:szCs w:val="24"/>
          <w:lang w:val="en-US"/>
        </w:rPr>
        <w:t>.2015</w:t>
      </w:r>
    </w:p>
    <w:p w:rsidR="0098346B" w:rsidRPr="00A21EB4" w:rsidRDefault="00A21EB4" w:rsidP="00A21EB4">
      <w:pPr>
        <w:tabs>
          <w:tab w:val="left" w:pos="851"/>
        </w:tabs>
        <w:ind w:left="709"/>
        <w:jc w:val="both"/>
        <w:rPr>
          <w:rFonts w:ascii="Arial" w:hAnsi="Arial" w:cs="Arial"/>
          <w:sz w:val="24"/>
          <w:szCs w:val="24"/>
          <w:lang w:val="en-US"/>
        </w:rPr>
      </w:pPr>
      <w:r w:rsidRPr="00A21EB4">
        <w:rPr>
          <w:rFonts w:ascii="Arial" w:hAnsi="Arial" w:cs="Arial"/>
          <w:sz w:val="24"/>
          <w:szCs w:val="24"/>
        </w:rPr>
        <w:t>Después</w:t>
      </w:r>
      <w:r>
        <w:rPr>
          <w:rFonts w:ascii="Arial" w:hAnsi="Arial" w:cs="Arial"/>
          <w:sz w:val="24"/>
          <w:szCs w:val="24"/>
          <w:lang w:val="en-US"/>
        </w:rPr>
        <w:t xml:space="preserve">, </w:t>
      </w:r>
      <w:r>
        <w:rPr>
          <w:rFonts w:ascii="Arial" w:hAnsi="Arial" w:cs="Arial"/>
          <w:sz w:val="24"/>
          <w:szCs w:val="24"/>
        </w:rPr>
        <w:t>realizamos las mismas búsquedas pero ahora sólo con Google para observar las diferencias.</w:t>
      </w:r>
      <w:r>
        <w:rPr>
          <w:rFonts w:ascii="Arial" w:hAnsi="Arial" w:cs="Arial"/>
          <w:sz w:val="24"/>
          <w:szCs w:val="24"/>
          <w:lang w:val="en-US"/>
        </w:rPr>
        <w:t xml:space="preserve"> </w:t>
      </w:r>
    </w:p>
    <w:p w:rsidR="0098346B" w:rsidRDefault="00A21EB4" w:rsidP="00A21EB4">
      <w:pPr>
        <w:pStyle w:val="Prrafodelista"/>
        <w:numPr>
          <w:ilvl w:val="0"/>
          <w:numId w:val="2"/>
        </w:numPr>
        <w:ind w:left="709"/>
        <w:jc w:val="both"/>
        <w:rPr>
          <w:rFonts w:ascii="Arial" w:hAnsi="Arial" w:cs="Arial"/>
          <w:sz w:val="24"/>
          <w:szCs w:val="24"/>
        </w:rPr>
      </w:pPr>
      <w:r>
        <w:rPr>
          <w:rFonts w:ascii="Arial" w:hAnsi="Arial" w:cs="Arial"/>
          <w:sz w:val="24"/>
          <w:szCs w:val="24"/>
        </w:rPr>
        <w:t>Hicimos el paseo virtual de</w:t>
      </w:r>
      <w:r w:rsidRPr="00A21EB4">
        <w:rPr>
          <w:rFonts w:ascii="Arial" w:hAnsi="Arial" w:cs="Arial"/>
          <w:sz w:val="24"/>
          <w:szCs w:val="24"/>
        </w:rPr>
        <w:t xml:space="preserve"> la página </w:t>
      </w:r>
      <w:hyperlink r:id="rId8" w:history="1">
        <w:r w:rsidRPr="00DE0FAB">
          <w:rPr>
            <w:rStyle w:val="Hipervnculo"/>
            <w:rFonts w:ascii="Arial" w:hAnsi="Arial" w:cs="Arial"/>
            <w:sz w:val="24"/>
            <w:szCs w:val="24"/>
          </w:rPr>
          <w:t>www.inah.gob.mx/paseos/templomayor</w:t>
        </w:r>
      </w:hyperlink>
      <w:r>
        <w:rPr>
          <w:rFonts w:ascii="Arial" w:hAnsi="Arial" w:cs="Arial"/>
          <w:sz w:val="24"/>
          <w:szCs w:val="24"/>
        </w:rPr>
        <w:t xml:space="preserve"> y anotamos las observaciones.</w:t>
      </w:r>
    </w:p>
    <w:p w:rsidR="00A21EB4" w:rsidRDefault="0081008D" w:rsidP="00A21EB4">
      <w:pPr>
        <w:pStyle w:val="Prrafodelista"/>
        <w:numPr>
          <w:ilvl w:val="0"/>
          <w:numId w:val="2"/>
        </w:numPr>
        <w:ind w:left="709"/>
        <w:jc w:val="both"/>
        <w:rPr>
          <w:rFonts w:ascii="Arial" w:hAnsi="Arial" w:cs="Arial"/>
          <w:sz w:val="24"/>
          <w:szCs w:val="24"/>
        </w:rPr>
      </w:pPr>
      <w:r>
        <w:rPr>
          <w:rFonts w:ascii="Arial" w:hAnsi="Arial" w:cs="Arial"/>
          <w:sz w:val="24"/>
          <w:szCs w:val="24"/>
        </w:rPr>
        <w:t>Con Google graficamos f(x)=x</w:t>
      </w:r>
      <w:r>
        <w:rPr>
          <w:rFonts w:ascii="Arial" w:hAnsi="Arial" w:cs="Arial"/>
          <w:sz w:val="24"/>
          <w:szCs w:val="24"/>
          <w:vertAlign w:val="superscript"/>
        </w:rPr>
        <w:t>3</w:t>
      </w:r>
      <w:r>
        <w:rPr>
          <w:rFonts w:ascii="Arial" w:hAnsi="Arial" w:cs="Arial"/>
          <w:sz w:val="24"/>
          <w:szCs w:val="24"/>
        </w:rPr>
        <w:t>+y</w:t>
      </w:r>
      <w:r>
        <w:rPr>
          <w:rFonts w:ascii="Arial" w:hAnsi="Arial" w:cs="Arial"/>
          <w:sz w:val="24"/>
          <w:szCs w:val="24"/>
          <w:vertAlign w:val="superscript"/>
        </w:rPr>
        <w:t>33</w:t>
      </w:r>
      <w:r>
        <w:rPr>
          <w:rFonts w:ascii="Arial" w:hAnsi="Arial" w:cs="Arial"/>
          <w:sz w:val="24"/>
          <w:szCs w:val="24"/>
        </w:rPr>
        <w:t xml:space="preserve"> y otra función diferente, de las cuales dibujamos su respectiva gráfica.</w:t>
      </w:r>
    </w:p>
    <w:p w:rsidR="0081008D" w:rsidRDefault="0081008D" w:rsidP="00A21EB4">
      <w:pPr>
        <w:pStyle w:val="Prrafodelista"/>
        <w:numPr>
          <w:ilvl w:val="0"/>
          <w:numId w:val="2"/>
        </w:numPr>
        <w:ind w:left="709"/>
        <w:jc w:val="both"/>
        <w:rPr>
          <w:rFonts w:ascii="Arial" w:hAnsi="Arial" w:cs="Arial"/>
          <w:sz w:val="24"/>
          <w:szCs w:val="24"/>
        </w:rPr>
      </w:pPr>
      <w:r>
        <w:rPr>
          <w:rFonts w:ascii="Arial" w:hAnsi="Arial" w:cs="Arial"/>
          <w:sz w:val="24"/>
          <w:szCs w:val="24"/>
        </w:rPr>
        <w:t>Utilizando Google realizamos las siguientes conversiones:</w:t>
      </w:r>
    </w:p>
    <w:p w:rsidR="0081008D" w:rsidRDefault="0081008D" w:rsidP="0081008D">
      <w:pPr>
        <w:pStyle w:val="Prrafodelista"/>
        <w:numPr>
          <w:ilvl w:val="0"/>
          <w:numId w:val="4"/>
        </w:numPr>
        <w:jc w:val="both"/>
        <w:rPr>
          <w:rFonts w:ascii="Arial" w:hAnsi="Arial" w:cs="Arial"/>
          <w:sz w:val="24"/>
          <w:szCs w:val="24"/>
        </w:rPr>
      </w:pPr>
      <w:r>
        <w:rPr>
          <w:rFonts w:ascii="Arial" w:hAnsi="Arial" w:cs="Arial"/>
          <w:sz w:val="24"/>
          <w:szCs w:val="24"/>
        </w:rPr>
        <w:t>10 libras a Kg.</w:t>
      </w:r>
    </w:p>
    <w:p w:rsidR="0081008D" w:rsidRDefault="0081008D" w:rsidP="0081008D">
      <w:pPr>
        <w:pStyle w:val="Prrafodelista"/>
        <w:numPr>
          <w:ilvl w:val="0"/>
          <w:numId w:val="4"/>
        </w:numPr>
        <w:jc w:val="both"/>
        <w:rPr>
          <w:rFonts w:ascii="Arial" w:hAnsi="Arial" w:cs="Arial"/>
          <w:sz w:val="24"/>
          <w:szCs w:val="24"/>
        </w:rPr>
      </w:pPr>
      <w:r>
        <w:rPr>
          <w:rFonts w:ascii="Arial" w:hAnsi="Arial" w:cs="Arial"/>
          <w:sz w:val="24"/>
          <w:szCs w:val="24"/>
        </w:rPr>
        <w:t>15°C a Kelvin.</w:t>
      </w:r>
    </w:p>
    <w:p w:rsidR="0081008D" w:rsidRDefault="0081008D" w:rsidP="0081008D">
      <w:pPr>
        <w:pStyle w:val="Prrafodelista"/>
        <w:numPr>
          <w:ilvl w:val="0"/>
          <w:numId w:val="4"/>
        </w:numPr>
        <w:jc w:val="both"/>
        <w:rPr>
          <w:rFonts w:ascii="Arial" w:hAnsi="Arial" w:cs="Arial"/>
          <w:sz w:val="24"/>
          <w:szCs w:val="24"/>
        </w:rPr>
      </w:pPr>
      <w:r>
        <w:rPr>
          <w:rFonts w:ascii="Arial" w:hAnsi="Arial" w:cs="Arial"/>
          <w:sz w:val="24"/>
          <w:szCs w:val="24"/>
        </w:rPr>
        <w:t>1 milla a pulgadas</w:t>
      </w:r>
    </w:p>
    <w:p w:rsidR="0081008D" w:rsidRPr="0081008D" w:rsidRDefault="0081008D" w:rsidP="0081008D">
      <w:pPr>
        <w:pStyle w:val="Prrafodelista"/>
        <w:numPr>
          <w:ilvl w:val="0"/>
          <w:numId w:val="4"/>
        </w:numPr>
        <w:jc w:val="both"/>
        <w:rPr>
          <w:rFonts w:ascii="Arial" w:hAnsi="Arial" w:cs="Arial"/>
          <w:sz w:val="24"/>
          <w:szCs w:val="24"/>
        </w:rPr>
      </w:pPr>
      <w:r>
        <w:rPr>
          <w:rFonts w:ascii="Arial" w:hAnsi="Arial" w:cs="Arial"/>
          <w:sz w:val="24"/>
          <w:szCs w:val="24"/>
        </w:rPr>
        <w:t>50 m</w:t>
      </w:r>
      <w:r>
        <w:rPr>
          <w:rFonts w:ascii="Arial" w:hAnsi="Arial" w:cs="Arial"/>
          <w:sz w:val="24"/>
          <w:szCs w:val="24"/>
          <w:vertAlign w:val="superscript"/>
        </w:rPr>
        <w:t>2</w:t>
      </w:r>
      <w:r>
        <w:rPr>
          <w:rFonts w:ascii="Arial" w:hAnsi="Arial" w:cs="Arial"/>
          <w:sz w:val="24"/>
          <w:szCs w:val="24"/>
        </w:rPr>
        <w:t xml:space="preserve"> a litros</w:t>
      </w:r>
    </w:p>
    <w:p w:rsidR="0081008D" w:rsidRDefault="0081008D" w:rsidP="0081008D">
      <w:pPr>
        <w:pStyle w:val="Prrafodelista"/>
        <w:numPr>
          <w:ilvl w:val="0"/>
          <w:numId w:val="2"/>
        </w:numPr>
        <w:ind w:left="709"/>
        <w:jc w:val="both"/>
        <w:rPr>
          <w:rFonts w:ascii="Arial" w:hAnsi="Arial" w:cs="Arial"/>
          <w:sz w:val="24"/>
          <w:szCs w:val="24"/>
        </w:rPr>
      </w:pPr>
      <w:r>
        <w:rPr>
          <w:rFonts w:ascii="Arial" w:hAnsi="Arial" w:cs="Arial"/>
          <w:sz w:val="24"/>
          <w:szCs w:val="24"/>
        </w:rPr>
        <w:t xml:space="preserve">Investigamos qué es </w:t>
      </w:r>
      <w:proofErr w:type="spellStart"/>
      <w:r>
        <w:rPr>
          <w:rFonts w:ascii="Arial" w:hAnsi="Arial" w:cs="Arial"/>
          <w:sz w:val="24"/>
          <w:szCs w:val="24"/>
        </w:rPr>
        <w:t>Github</w:t>
      </w:r>
      <w:proofErr w:type="spellEnd"/>
      <w:r>
        <w:rPr>
          <w:rFonts w:ascii="Arial" w:hAnsi="Arial" w:cs="Arial"/>
          <w:sz w:val="24"/>
          <w:szCs w:val="24"/>
        </w:rPr>
        <w:t>.</w:t>
      </w:r>
    </w:p>
    <w:p w:rsidR="00B530F8" w:rsidRDefault="00B530F8" w:rsidP="00B530F8">
      <w:pPr>
        <w:jc w:val="both"/>
        <w:rPr>
          <w:rFonts w:ascii="Arial" w:hAnsi="Arial" w:cs="Arial"/>
          <w:sz w:val="24"/>
          <w:szCs w:val="24"/>
        </w:rPr>
      </w:pPr>
    </w:p>
    <w:p w:rsidR="00B530F8" w:rsidRDefault="00B530F8" w:rsidP="00B530F8">
      <w:pPr>
        <w:jc w:val="both"/>
        <w:rPr>
          <w:rFonts w:ascii="Arial" w:hAnsi="Arial" w:cs="Arial"/>
          <w:b/>
          <w:sz w:val="24"/>
          <w:szCs w:val="24"/>
        </w:rPr>
      </w:pPr>
      <w:r>
        <w:rPr>
          <w:rFonts w:ascii="Arial" w:hAnsi="Arial" w:cs="Arial"/>
          <w:b/>
          <w:sz w:val="24"/>
          <w:szCs w:val="24"/>
        </w:rPr>
        <w:t>Resultados</w:t>
      </w:r>
    </w:p>
    <w:p w:rsidR="00B530F8" w:rsidRPr="00B530F8" w:rsidRDefault="00B530F8" w:rsidP="00B530F8">
      <w:pPr>
        <w:pStyle w:val="Prrafodelista"/>
        <w:numPr>
          <w:ilvl w:val="0"/>
          <w:numId w:val="5"/>
        </w:numPr>
        <w:jc w:val="both"/>
        <w:rPr>
          <w:rFonts w:ascii="Arial" w:hAnsi="Arial" w:cs="Arial"/>
          <w:b/>
          <w:sz w:val="24"/>
          <w:szCs w:val="24"/>
        </w:rPr>
      </w:pPr>
      <w:r>
        <w:rPr>
          <w:rFonts w:ascii="Arial" w:hAnsi="Arial" w:cs="Arial"/>
          <w:sz w:val="24"/>
          <w:szCs w:val="24"/>
        </w:rPr>
        <w:t xml:space="preserve">La Pintura de Monet recibe el nombre de </w:t>
      </w:r>
      <w:proofErr w:type="spellStart"/>
      <w:r>
        <w:rPr>
          <w:rFonts w:ascii="Arial" w:hAnsi="Arial" w:cs="Arial"/>
          <w:i/>
          <w:sz w:val="24"/>
          <w:szCs w:val="24"/>
        </w:rPr>
        <w:t>Luncheon</w:t>
      </w:r>
      <w:proofErr w:type="spellEnd"/>
      <w:r>
        <w:rPr>
          <w:rFonts w:ascii="Arial" w:hAnsi="Arial" w:cs="Arial"/>
          <w:i/>
          <w:sz w:val="24"/>
          <w:szCs w:val="24"/>
        </w:rPr>
        <w:t xml:space="preserve"> </w:t>
      </w:r>
      <w:proofErr w:type="spellStart"/>
      <w:r>
        <w:rPr>
          <w:rFonts w:ascii="Arial" w:hAnsi="Arial" w:cs="Arial"/>
          <w:i/>
          <w:sz w:val="24"/>
          <w:szCs w:val="24"/>
        </w:rPr>
        <w:t>on</w:t>
      </w:r>
      <w:proofErr w:type="spellEnd"/>
      <w:r>
        <w:rPr>
          <w:rFonts w:ascii="Arial" w:hAnsi="Arial" w:cs="Arial"/>
          <w:i/>
          <w:sz w:val="24"/>
          <w:szCs w:val="24"/>
        </w:rPr>
        <w:t xml:space="preserve"> </w:t>
      </w:r>
      <w:proofErr w:type="spellStart"/>
      <w:r>
        <w:rPr>
          <w:rFonts w:ascii="Arial" w:hAnsi="Arial" w:cs="Arial"/>
          <w:i/>
          <w:sz w:val="24"/>
          <w:szCs w:val="24"/>
        </w:rPr>
        <w:t>the</w:t>
      </w:r>
      <w:proofErr w:type="spellEnd"/>
      <w:r>
        <w:rPr>
          <w:rFonts w:ascii="Arial" w:hAnsi="Arial" w:cs="Arial"/>
          <w:i/>
          <w:sz w:val="24"/>
          <w:szCs w:val="24"/>
        </w:rPr>
        <w:t xml:space="preserve"> </w:t>
      </w:r>
      <w:proofErr w:type="spellStart"/>
      <w:r>
        <w:rPr>
          <w:rFonts w:ascii="Arial" w:hAnsi="Arial" w:cs="Arial"/>
          <w:i/>
          <w:sz w:val="24"/>
          <w:szCs w:val="24"/>
        </w:rPr>
        <w:t>Grass</w:t>
      </w:r>
      <w:proofErr w:type="spellEnd"/>
      <w:r>
        <w:rPr>
          <w:rFonts w:ascii="Arial" w:hAnsi="Arial" w:cs="Arial"/>
          <w:sz w:val="24"/>
          <w:szCs w:val="24"/>
        </w:rPr>
        <w:t xml:space="preserve"> y actualmente se conserva en el museo de Orsay.</w:t>
      </w:r>
    </w:p>
    <w:p w:rsidR="004133CF" w:rsidRPr="004133CF" w:rsidRDefault="00333629" w:rsidP="004133CF">
      <w:pPr>
        <w:pStyle w:val="Prrafodelista"/>
        <w:jc w:val="both"/>
        <w:rPr>
          <w:rFonts w:ascii="Arial" w:hAnsi="Arial" w:cs="Arial"/>
          <w:sz w:val="24"/>
          <w:szCs w:val="24"/>
        </w:rPr>
      </w:pPr>
      <w:hyperlink r:id="rId9" w:history="1">
        <w:r w:rsidR="004133CF" w:rsidRPr="00DE0FAB">
          <w:rPr>
            <w:rStyle w:val="Hipervnculo"/>
            <w:rFonts w:ascii="Arial" w:hAnsi="Arial" w:cs="Arial"/>
            <w:sz w:val="24"/>
            <w:szCs w:val="24"/>
          </w:rPr>
          <w:t>http://www.musee-orsay.fr/es/colecciones/obras-comentadas/busqueda/commentaire_id/le-dejeuner-sur-lherbe-7123.html?no_cache=1</w:t>
        </w:r>
      </w:hyperlink>
      <w:r w:rsidR="004133CF">
        <w:rPr>
          <w:rFonts w:ascii="Arial" w:hAnsi="Arial" w:cs="Arial"/>
          <w:sz w:val="24"/>
          <w:szCs w:val="24"/>
        </w:rPr>
        <w:t xml:space="preserve"> </w:t>
      </w:r>
    </w:p>
    <w:p w:rsidR="00B530F8" w:rsidRDefault="004133CF" w:rsidP="00C16917">
      <w:pPr>
        <w:pStyle w:val="Prrafodelista"/>
        <w:numPr>
          <w:ilvl w:val="0"/>
          <w:numId w:val="5"/>
        </w:numPr>
        <w:jc w:val="both"/>
        <w:rPr>
          <w:rFonts w:ascii="Arial" w:hAnsi="Arial" w:cs="Arial"/>
          <w:b/>
          <w:sz w:val="24"/>
          <w:szCs w:val="24"/>
        </w:rPr>
      </w:pPr>
      <w:r>
        <w:rPr>
          <w:rFonts w:ascii="Arial" w:hAnsi="Arial" w:cs="Arial"/>
          <w:b/>
          <w:sz w:val="24"/>
          <w:szCs w:val="24"/>
        </w:rPr>
        <w:t>Biblioteca CCG-IBT UNAM</w:t>
      </w:r>
      <w:r w:rsidR="00C16917">
        <w:rPr>
          <w:rFonts w:ascii="Arial" w:hAnsi="Arial" w:cs="Arial"/>
          <w:b/>
          <w:sz w:val="24"/>
          <w:szCs w:val="24"/>
        </w:rPr>
        <w:t xml:space="preserve"> </w:t>
      </w:r>
      <w:hyperlink r:id="rId10" w:history="1">
        <w:r w:rsidR="00C16917" w:rsidRPr="00DE0FAB">
          <w:rPr>
            <w:rStyle w:val="Hipervnculo"/>
            <w:rFonts w:ascii="Arial" w:hAnsi="Arial" w:cs="Arial"/>
            <w:sz w:val="24"/>
            <w:szCs w:val="24"/>
          </w:rPr>
          <w:t>http://biblioteca.ibt.unam.mx/revistas.php</w:t>
        </w:r>
      </w:hyperlink>
      <w:r w:rsidR="00C16917">
        <w:rPr>
          <w:rFonts w:ascii="Arial" w:hAnsi="Arial" w:cs="Arial"/>
          <w:sz w:val="24"/>
          <w:szCs w:val="24"/>
        </w:rPr>
        <w:t xml:space="preserve"> </w:t>
      </w:r>
    </w:p>
    <w:p w:rsidR="004133CF" w:rsidRDefault="004133CF" w:rsidP="004133CF">
      <w:pPr>
        <w:pStyle w:val="Prrafodelista"/>
        <w:jc w:val="both"/>
        <w:rPr>
          <w:rFonts w:ascii="Arial" w:hAnsi="Arial" w:cs="Arial"/>
          <w:sz w:val="24"/>
          <w:szCs w:val="24"/>
        </w:rPr>
      </w:pPr>
      <w:r>
        <w:rPr>
          <w:rFonts w:ascii="Arial" w:hAnsi="Arial" w:cs="Arial"/>
          <w:sz w:val="24"/>
          <w:szCs w:val="24"/>
        </w:rPr>
        <w:t>Para descargar</w:t>
      </w:r>
      <w:r w:rsidR="00AC6365">
        <w:rPr>
          <w:rFonts w:ascii="Arial" w:hAnsi="Arial" w:cs="Arial"/>
          <w:sz w:val="24"/>
          <w:szCs w:val="24"/>
        </w:rPr>
        <w:t xml:space="preserve"> un archivo se busca dentro de la página el título o tema de interés</w:t>
      </w:r>
      <w:r w:rsidR="00EA7ED2">
        <w:rPr>
          <w:rFonts w:ascii="Arial" w:hAnsi="Arial" w:cs="Arial"/>
          <w:sz w:val="24"/>
          <w:szCs w:val="24"/>
        </w:rPr>
        <w:t xml:space="preserve">. Una vez que se obtiene el resultado aparecerá un link que contiene el documento en formato PDF que al abrirlo brinda la opción “Descargar”, donde al dar </w:t>
      </w:r>
      <w:proofErr w:type="spellStart"/>
      <w:r w:rsidR="00EA7ED2">
        <w:rPr>
          <w:rFonts w:ascii="Arial" w:hAnsi="Arial" w:cs="Arial"/>
          <w:sz w:val="24"/>
          <w:szCs w:val="24"/>
        </w:rPr>
        <w:t>click</w:t>
      </w:r>
      <w:proofErr w:type="spellEnd"/>
      <w:r w:rsidR="00EA7ED2">
        <w:rPr>
          <w:rFonts w:ascii="Arial" w:hAnsi="Arial" w:cs="Arial"/>
          <w:sz w:val="24"/>
          <w:szCs w:val="24"/>
        </w:rPr>
        <w:t xml:space="preserve"> se iniciará la descarga automáticamente.</w:t>
      </w:r>
    </w:p>
    <w:p w:rsidR="00EA7ED2" w:rsidRDefault="00EA7ED2" w:rsidP="004133CF">
      <w:pPr>
        <w:pStyle w:val="Prrafodelista"/>
        <w:jc w:val="both"/>
        <w:rPr>
          <w:rFonts w:ascii="Arial" w:hAnsi="Arial" w:cs="Arial"/>
          <w:sz w:val="24"/>
          <w:szCs w:val="24"/>
        </w:rPr>
      </w:pPr>
    </w:p>
    <w:p w:rsidR="00EA7ED2" w:rsidRDefault="00EA7ED2" w:rsidP="004133CF">
      <w:pPr>
        <w:pStyle w:val="Prrafodelista"/>
        <w:jc w:val="both"/>
        <w:rPr>
          <w:rFonts w:ascii="Arial" w:hAnsi="Arial" w:cs="Arial"/>
          <w:sz w:val="24"/>
          <w:szCs w:val="24"/>
        </w:rPr>
      </w:pPr>
      <w:r w:rsidRPr="00EA7ED2">
        <w:rPr>
          <w:rFonts w:ascii="Arial" w:hAnsi="Arial" w:cs="Arial"/>
          <w:b/>
          <w:sz w:val="24"/>
          <w:szCs w:val="24"/>
        </w:rPr>
        <w:t xml:space="preserve">Biblioteca Digital Mundial </w:t>
      </w:r>
      <w:hyperlink r:id="rId11" w:history="1">
        <w:r w:rsidRPr="00DE0FAB">
          <w:rPr>
            <w:rStyle w:val="Hipervnculo"/>
            <w:rFonts w:ascii="Arial" w:hAnsi="Arial" w:cs="Arial"/>
            <w:sz w:val="24"/>
            <w:szCs w:val="24"/>
          </w:rPr>
          <w:t>http://www.wdl.org</w:t>
        </w:r>
      </w:hyperlink>
    </w:p>
    <w:p w:rsidR="00C16917" w:rsidRPr="00C16917" w:rsidRDefault="00C16917" w:rsidP="00C16917">
      <w:pPr>
        <w:pStyle w:val="Prrafodelista"/>
        <w:jc w:val="both"/>
        <w:rPr>
          <w:rFonts w:ascii="Arial" w:hAnsi="Arial" w:cs="Arial"/>
          <w:sz w:val="24"/>
          <w:szCs w:val="24"/>
        </w:rPr>
      </w:pPr>
      <w:r>
        <w:rPr>
          <w:rFonts w:ascii="Arial" w:hAnsi="Arial" w:cs="Arial"/>
          <w:sz w:val="24"/>
          <w:szCs w:val="24"/>
        </w:rPr>
        <w:t xml:space="preserve">Si se desea descargar un archivo de ésta página, se deberá realizar una búsqueda dentro de la misma y una vez encontrado la revista o artículo deseado se seleccionará y te conducirá a una página donde se encuentra la descripción del texto, donde se incluye la opción “Descargas” que al darle </w:t>
      </w:r>
      <w:proofErr w:type="spellStart"/>
      <w:r>
        <w:rPr>
          <w:rFonts w:ascii="Arial" w:hAnsi="Arial" w:cs="Arial"/>
          <w:sz w:val="24"/>
          <w:szCs w:val="24"/>
        </w:rPr>
        <w:t>click</w:t>
      </w:r>
      <w:proofErr w:type="spellEnd"/>
      <w:r>
        <w:rPr>
          <w:rFonts w:ascii="Arial" w:hAnsi="Arial" w:cs="Arial"/>
          <w:sz w:val="24"/>
          <w:szCs w:val="24"/>
        </w:rPr>
        <w:t xml:space="preserve"> guardará el documento en la computadora.</w:t>
      </w:r>
    </w:p>
    <w:p w:rsidR="004133CF" w:rsidRPr="004F6203" w:rsidRDefault="00C16917" w:rsidP="00B530F8">
      <w:pPr>
        <w:pStyle w:val="Prrafodelista"/>
        <w:numPr>
          <w:ilvl w:val="0"/>
          <w:numId w:val="5"/>
        </w:numPr>
        <w:jc w:val="both"/>
        <w:rPr>
          <w:rFonts w:ascii="Arial" w:hAnsi="Arial" w:cs="Arial"/>
          <w:b/>
          <w:sz w:val="24"/>
          <w:szCs w:val="24"/>
        </w:rPr>
      </w:pPr>
      <w:r>
        <w:rPr>
          <w:rFonts w:ascii="Arial" w:hAnsi="Arial" w:cs="Arial"/>
          <w:sz w:val="24"/>
          <w:szCs w:val="24"/>
        </w:rPr>
        <w:t>Gráfica de f(x)=</w:t>
      </w:r>
      <w:proofErr w:type="spellStart"/>
      <w:r>
        <w:rPr>
          <w:rFonts w:ascii="Arial" w:hAnsi="Arial" w:cs="Arial"/>
          <w:sz w:val="24"/>
          <w:szCs w:val="24"/>
        </w:rPr>
        <w:t>cos</w:t>
      </w:r>
      <w:proofErr w:type="spellEnd"/>
      <w:r>
        <w:rPr>
          <w:rFonts w:ascii="Arial" w:hAnsi="Arial" w:cs="Arial"/>
          <w:sz w:val="24"/>
          <w:szCs w:val="24"/>
        </w:rPr>
        <w:t>(x) en el intervalo -2π a 2π.</w:t>
      </w:r>
    </w:p>
    <w:p w:rsidR="004F6203" w:rsidRPr="004F6203" w:rsidRDefault="004F6203" w:rsidP="004F6203">
      <w:pPr>
        <w:pStyle w:val="Prrafodelista"/>
        <w:jc w:val="center"/>
        <w:rPr>
          <w:rFonts w:ascii="Arial" w:hAnsi="Arial" w:cs="Arial"/>
          <w:b/>
          <w:sz w:val="24"/>
          <w:szCs w:val="24"/>
        </w:rPr>
      </w:pPr>
      <w:r w:rsidRPr="004F6203">
        <w:rPr>
          <w:rFonts w:ascii="Calibri" w:eastAsia="Calibri" w:hAnsi="Calibri" w:cs="Times New Roman"/>
          <w:noProof/>
          <w:lang w:eastAsia="es-MX"/>
        </w:rPr>
        <w:lastRenderedPageBreak/>
        <w:drawing>
          <wp:inline distT="0" distB="0" distL="0" distR="0" wp14:anchorId="40E0CE32" wp14:editId="0B5336D9">
            <wp:extent cx="3544133" cy="216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199" t="32018" r="52624" b="32708"/>
                    <a:stretch/>
                  </pic:blipFill>
                  <pic:spPr bwMode="auto">
                    <a:xfrm>
                      <a:off x="0" y="0"/>
                      <a:ext cx="3544133" cy="2160000"/>
                    </a:xfrm>
                    <a:prstGeom prst="rect">
                      <a:avLst/>
                    </a:prstGeom>
                    <a:ln>
                      <a:noFill/>
                    </a:ln>
                    <a:extLst>
                      <a:ext uri="{53640926-AAD7-44D8-BBD7-CCE9431645EC}">
                        <a14:shadowObscured xmlns:a14="http://schemas.microsoft.com/office/drawing/2010/main"/>
                      </a:ext>
                    </a:extLst>
                  </pic:spPr>
                </pic:pic>
              </a:graphicData>
            </a:graphic>
          </wp:inline>
        </w:drawing>
      </w:r>
    </w:p>
    <w:p w:rsidR="004F6203" w:rsidRPr="004F6203" w:rsidRDefault="004F6203" w:rsidP="004F6203">
      <w:pPr>
        <w:pStyle w:val="Prrafodelista"/>
        <w:numPr>
          <w:ilvl w:val="0"/>
          <w:numId w:val="5"/>
        </w:numPr>
        <w:jc w:val="both"/>
        <w:rPr>
          <w:rFonts w:ascii="Arial" w:hAnsi="Arial" w:cs="Arial"/>
          <w:sz w:val="24"/>
          <w:szCs w:val="24"/>
        </w:rPr>
      </w:pPr>
      <w:r w:rsidRPr="004F6203">
        <w:rPr>
          <w:rFonts w:ascii="Arial" w:hAnsi="Arial" w:cs="Arial"/>
          <w:sz w:val="24"/>
          <w:szCs w:val="24"/>
        </w:rPr>
        <w:t>Paseo virtual en el Instituto Nacional de Antropología.</w:t>
      </w:r>
    </w:p>
    <w:p w:rsidR="004F6203" w:rsidRPr="004F6203" w:rsidRDefault="004F6203" w:rsidP="004F6203">
      <w:pPr>
        <w:pStyle w:val="Prrafodelista"/>
        <w:jc w:val="both"/>
        <w:rPr>
          <w:rFonts w:ascii="Arial" w:hAnsi="Arial" w:cs="Arial"/>
          <w:sz w:val="24"/>
          <w:szCs w:val="24"/>
        </w:rPr>
      </w:pPr>
      <w:r w:rsidRPr="004F6203">
        <w:rPr>
          <w:rFonts w:ascii="Arial" w:hAnsi="Arial" w:cs="Arial"/>
          <w:sz w:val="24"/>
          <w:szCs w:val="24"/>
        </w:rPr>
        <w:t>Una vez que se ha entrado a la página del museo, en el paseo virtual aparece una pantalla con la introducción al recorrido, debajo de la pantalla aparecen las opciones y al abrir la opción de instrucciones aparece una pantalla con las acciones que hacen el ratón y el teclado:</w:t>
      </w:r>
    </w:p>
    <w:p w:rsidR="004F6203" w:rsidRPr="004F6203" w:rsidRDefault="004F6203" w:rsidP="004F6203">
      <w:pPr>
        <w:pStyle w:val="Prrafodelista"/>
        <w:jc w:val="both"/>
        <w:rPr>
          <w:rFonts w:ascii="Arial" w:hAnsi="Arial" w:cs="Arial"/>
          <w:sz w:val="24"/>
          <w:szCs w:val="24"/>
        </w:rPr>
      </w:pPr>
      <w:r w:rsidRPr="004F6203">
        <w:rPr>
          <w:rFonts w:ascii="Arial" w:hAnsi="Arial" w:cs="Arial"/>
          <w:sz w:val="24"/>
          <w:szCs w:val="24"/>
        </w:rPr>
        <w:t xml:space="preserve">Con el cursor se navega en la sala, hacía la derecha o izquierda, así como hacía arriba o abajo, esta opción es muy sensible y sólo se necesitará tener instalado el visor Flash Player. Se puede hacer zoom con el cursor o con la tecla </w:t>
      </w:r>
      <w:proofErr w:type="spellStart"/>
      <w:r w:rsidRPr="004F6203">
        <w:rPr>
          <w:rFonts w:ascii="Arial" w:hAnsi="Arial" w:cs="Arial"/>
          <w:sz w:val="24"/>
          <w:szCs w:val="24"/>
        </w:rPr>
        <w:t>Shift</w:t>
      </w:r>
      <w:proofErr w:type="spellEnd"/>
      <w:r w:rsidRPr="004F6203">
        <w:rPr>
          <w:rFonts w:ascii="Arial" w:hAnsi="Arial" w:cs="Arial"/>
          <w:sz w:val="24"/>
          <w:szCs w:val="24"/>
        </w:rPr>
        <w:t>, las flechas en el recorrido indican el camino a seguir, las lupas sirven para ver con más detalle la exposición y se cuenta con un mapa para la ayuda del recorrido.</w:t>
      </w:r>
    </w:p>
    <w:p w:rsidR="004F6203" w:rsidRDefault="004F6203" w:rsidP="004F6203">
      <w:pPr>
        <w:pStyle w:val="Prrafodelista"/>
        <w:jc w:val="both"/>
        <w:rPr>
          <w:rFonts w:ascii="Arial" w:hAnsi="Arial" w:cs="Arial"/>
          <w:sz w:val="24"/>
          <w:szCs w:val="24"/>
        </w:rPr>
      </w:pPr>
      <w:r w:rsidRPr="004F6203">
        <w:rPr>
          <w:rFonts w:ascii="Arial" w:hAnsi="Arial" w:cs="Arial"/>
          <w:sz w:val="24"/>
          <w:szCs w:val="24"/>
        </w:rPr>
        <w:t>El recorrido comienza en la entrada con un video de antecedentes, continúa con el patio y un video más del vestíbulo y el patio. Hicimos el recorrido por la sala Maya.</w:t>
      </w:r>
    </w:p>
    <w:p w:rsidR="004F6203" w:rsidRDefault="004F6203" w:rsidP="004F6203">
      <w:pPr>
        <w:pStyle w:val="Prrafodelista"/>
        <w:numPr>
          <w:ilvl w:val="0"/>
          <w:numId w:val="5"/>
        </w:numPr>
        <w:jc w:val="both"/>
        <w:rPr>
          <w:rFonts w:ascii="Arial" w:hAnsi="Arial" w:cs="Arial"/>
          <w:sz w:val="24"/>
        </w:rPr>
      </w:pPr>
      <w:r>
        <w:rPr>
          <w:rFonts w:ascii="Arial" w:hAnsi="Arial" w:cs="Arial"/>
          <w:sz w:val="24"/>
        </w:rPr>
        <w:t>Arquitectura de la máquina.</w:t>
      </w:r>
    </w:p>
    <w:p w:rsidR="004F6203" w:rsidRDefault="004F6203" w:rsidP="004F6203">
      <w:pPr>
        <w:pStyle w:val="Prrafodelista"/>
        <w:jc w:val="both"/>
        <w:rPr>
          <w:rFonts w:ascii="Arial" w:hAnsi="Arial" w:cs="Arial"/>
          <w:sz w:val="24"/>
        </w:rPr>
      </w:pPr>
      <w:r w:rsidRPr="004F6203">
        <w:rPr>
          <w:rFonts w:ascii="Arial" w:hAnsi="Arial" w:cs="Arial"/>
          <w:sz w:val="24"/>
        </w:rPr>
        <w:t>La arquitectura a nivel de lenguaje de máquinas está definida por el repertorio de instrucciones visibles por el programador.</w:t>
      </w:r>
    </w:p>
    <w:p w:rsidR="001E1E6C" w:rsidRDefault="004F6203" w:rsidP="001E1E6C">
      <w:pPr>
        <w:pStyle w:val="Prrafodelista"/>
        <w:jc w:val="both"/>
        <w:rPr>
          <w:rFonts w:ascii="Arial" w:hAnsi="Arial" w:cs="Arial"/>
          <w:sz w:val="24"/>
        </w:rPr>
      </w:pPr>
      <w:r w:rsidRPr="008F790C">
        <w:rPr>
          <w:rFonts w:ascii="Arial" w:hAnsi="Arial" w:cs="Arial"/>
          <w:sz w:val="24"/>
        </w:rPr>
        <w:t>Un ejemplo en la arquitectura de la máquina, es la máquina pedagógica, la cual debe tener una arquitectura ortogonal y sencilla, con los elementos indis</w:t>
      </w:r>
      <w:r>
        <w:rPr>
          <w:rFonts w:ascii="Arial" w:hAnsi="Arial" w:cs="Arial"/>
          <w:sz w:val="24"/>
        </w:rPr>
        <w:t>pensables para el aprendizaje. P</w:t>
      </w:r>
      <w:r w:rsidRPr="008F790C">
        <w:rPr>
          <w:rFonts w:ascii="Arial" w:hAnsi="Arial" w:cs="Arial"/>
          <w:sz w:val="24"/>
        </w:rPr>
        <w:t>ara este tipo de máquina se recomienda una arquitectura de carga-almacenamiento, en la cual coexiste</w:t>
      </w:r>
      <w:r w:rsidR="001E1E6C">
        <w:rPr>
          <w:rFonts w:ascii="Arial" w:hAnsi="Arial" w:cs="Arial"/>
          <w:sz w:val="24"/>
        </w:rPr>
        <w:t>n tres tipos de instrucciones: i</w:t>
      </w:r>
      <w:r w:rsidRPr="008F790C">
        <w:rPr>
          <w:rFonts w:ascii="Arial" w:hAnsi="Arial" w:cs="Arial"/>
          <w:sz w:val="24"/>
        </w:rPr>
        <w:t>nstrucciones aritmético-lógicas, instrucciones de transferencia e instrucciones de salto. Una máquina sencilla tiene un</w:t>
      </w:r>
      <w:r w:rsidR="001E1E6C">
        <w:rPr>
          <w:rFonts w:ascii="Arial" w:hAnsi="Arial" w:cs="Arial"/>
          <w:sz w:val="24"/>
        </w:rPr>
        <w:t>a arquitectura memoria-memoria.</w:t>
      </w:r>
    </w:p>
    <w:p w:rsidR="001E1E6C" w:rsidRDefault="001E1E6C" w:rsidP="001E1E6C">
      <w:pPr>
        <w:pStyle w:val="Prrafodelista"/>
        <w:jc w:val="both"/>
        <w:rPr>
          <w:rFonts w:ascii="Arial" w:hAnsi="Arial" w:cs="Arial"/>
          <w:sz w:val="24"/>
        </w:rPr>
      </w:pPr>
    </w:p>
    <w:p w:rsidR="001E1E6C" w:rsidRDefault="001E1E6C" w:rsidP="001E1E6C">
      <w:pPr>
        <w:pStyle w:val="Prrafodelista"/>
        <w:jc w:val="both"/>
        <w:rPr>
          <w:rFonts w:ascii="Arial" w:hAnsi="Arial" w:cs="Arial"/>
          <w:sz w:val="24"/>
        </w:rPr>
      </w:pPr>
      <w:r>
        <w:rPr>
          <w:rFonts w:ascii="Arial" w:hAnsi="Arial" w:cs="Arial"/>
          <w:sz w:val="24"/>
        </w:rPr>
        <w:t>I</w:t>
      </w:r>
      <w:r w:rsidR="004F6203" w:rsidRPr="008F790C">
        <w:rPr>
          <w:rFonts w:ascii="Arial" w:hAnsi="Arial" w:cs="Arial"/>
          <w:sz w:val="24"/>
        </w:rPr>
        <w:t>n</w:t>
      </w:r>
      <w:r>
        <w:rPr>
          <w:rFonts w:ascii="Arial" w:hAnsi="Arial" w:cs="Arial"/>
          <w:sz w:val="24"/>
        </w:rPr>
        <w:t>formación obtenida</w:t>
      </w:r>
      <w:r w:rsidR="004F6203" w:rsidRPr="008F790C">
        <w:rPr>
          <w:rFonts w:ascii="Arial" w:hAnsi="Arial" w:cs="Arial"/>
          <w:sz w:val="24"/>
        </w:rPr>
        <w:t xml:space="preserve"> en Google académico.</w:t>
      </w:r>
    </w:p>
    <w:p w:rsidR="001E1E6C" w:rsidRDefault="004F6203" w:rsidP="001E1E6C">
      <w:pPr>
        <w:pStyle w:val="Prrafodelista"/>
        <w:jc w:val="both"/>
        <w:rPr>
          <w:rFonts w:ascii="Arial" w:hAnsi="Arial" w:cs="Arial"/>
          <w:sz w:val="24"/>
        </w:rPr>
      </w:pPr>
      <w:r w:rsidRPr="008F790C">
        <w:rPr>
          <w:rFonts w:ascii="Arial" w:hAnsi="Arial" w:cs="Arial"/>
          <w:sz w:val="24"/>
        </w:rPr>
        <w:t>Observaciones:</w:t>
      </w:r>
    </w:p>
    <w:p w:rsidR="001E1E6C" w:rsidRDefault="004F6203" w:rsidP="001E1E6C">
      <w:pPr>
        <w:pStyle w:val="Prrafodelista"/>
        <w:jc w:val="both"/>
        <w:rPr>
          <w:rFonts w:ascii="Arial" w:hAnsi="Arial" w:cs="Arial"/>
          <w:sz w:val="24"/>
        </w:rPr>
      </w:pPr>
      <w:r w:rsidRPr="008F790C">
        <w:rPr>
          <w:rFonts w:ascii="Arial" w:hAnsi="Arial" w:cs="Arial"/>
          <w:sz w:val="24"/>
        </w:rPr>
        <w:t>En Google académico aparecen muchos resultados de libro</w:t>
      </w:r>
      <w:r w:rsidR="001E1E6C">
        <w:rPr>
          <w:rFonts w:ascii="Arial" w:hAnsi="Arial" w:cs="Arial"/>
          <w:sz w:val="24"/>
        </w:rPr>
        <w:t>s, citas, artículos publicados. Encontramos</w:t>
      </w:r>
      <w:r w:rsidRPr="008F790C">
        <w:rPr>
          <w:rFonts w:ascii="Arial" w:hAnsi="Arial" w:cs="Arial"/>
          <w:sz w:val="24"/>
        </w:rPr>
        <w:t xml:space="preserve"> varios libros y algunos artículos que mencionaban </w:t>
      </w:r>
      <w:r w:rsidR="001E1E6C">
        <w:rPr>
          <w:rFonts w:ascii="Arial" w:hAnsi="Arial" w:cs="Arial"/>
          <w:sz w:val="24"/>
        </w:rPr>
        <w:t>el tema, sin embargo no encontramos</w:t>
      </w:r>
      <w:r w:rsidRPr="008F790C">
        <w:rPr>
          <w:rFonts w:ascii="Arial" w:hAnsi="Arial" w:cs="Arial"/>
          <w:sz w:val="24"/>
        </w:rPr>
        <w:t xml:space="preserve"> algún libro o artícul</w:t>
      </w:r>
      <w:r w:rsidR="001E1E6C">
        <w:rPr>
          <w:rFonts w:ascii="Arial" w:hAnsi="Arial" w:cs="Arial"/>
          <w:sz w:val="24"/>
        </w:rPr>
        <w:t>o que hablara únicamente sobre el tema.</w:t>
      </w:r>
    </w:p>
    <w:p w:rsidR="001E1E6C" w:rsidRDefault="001E1E6C" w:rsidP="001E1E6C">
      <w:pPr>
        <w:pStyle w:val="Prrafodelista"/>
        <w:jc w:val="both"/>
        <w:rPr>
          <w:rFonts w:ascii="Arial" w:hAnsi="Arial" w:cs="Arial"/>
          <w:sz w:val="24"/>
        </w:rPr>
      </w:pPr>
    </w:p>
    <w:p w:rsidR="001E1E6C" w:rsidRDefault="004F6203" w:rsidP="001E1E6C">
      <w:pPr>
        <w:pStyle w:val="Prrafodelista"/>
        <w:jc w:val="both"/>
        <w:rPr>
          <w:rFonts w:ascii="Arial" w:hAnsi="Arial" w:cs="Arial"/>
          <w:sz w:val="24"/>
        </w:rPr>
      </w:pPr>
      <w:r w:rsidRPr="008F790C">
        <w:rPr>
          <w:rFonts w:ascii="Arial" w:hAnsi="Arial" w:cs="Arial"/>
          <w:sz w:val="24"/>
        </w:rPr>
        <w:lastRenderedPageBreak/>
        <w:t>Búsqued</w:t>
      </w:r>
      <w:r w:rsidR="001E1E6C">
        <w:rPr>
          <w:rFonts w:ascii="Arial" w:hAnsi="Arial" w:cs="Arial"/>
          <w:sz w:val="24"/>
        </w:rPr>
        <w:t>as en Google y Google académico</w:t>
      </w:r>
    </w:p>
    <w:p w:rsidR="001E1E6C" w:rsidRDefault="001E1E6C" w:rsidP="001E1E6C">
      <w:pPr>
        <w:pStyle w:val="Prrafodelista"/>
        <w:numPr>
          <w:ilvl w:val="0"/>
          <w:numId w:val="7"/>
        </w:numPr>
        <w:jc w:val="both"/>
        <w:rPr>
          <w:rFonts w:ascii="Arial" w:hAnsi="Arial" w:cs="Arial"/>
          <w:sz w:val="24"/>
        </w:rPr>
      </w:pPr>
      <w:r>
        <w:rPr>
          <w:rFonts w:ascii="Arial" w:hAnsi="Arial" w:cs="Arial"/>
          <w:sz w:val="24"/>
        </w:rPr>
        <w:t>“lenguaje”</w:t>
      </w:r>
    </w:p>
    <w:p w:rsidR="001E1E6C" w:rsidRDefault="004F6203" w:rsidP="001E1E6C">
      <w:pPr>
        <w:ind w:left="1080"/>
        <w:jc w:val="both"/>
        <w:rPr>
          <w:rFonts w:ascii="Arial" w:hAnsi="Arial" w:cs="Arial"/>
          <w:sz w:val="24"/>
        </w:rPr>
      </w:pPr>
      <w:r w:rsidRPr="001E1E6C">
        <w:rPr>
          <w:rFonts w:ascii="Arial" w:hAnsi="Arial" w:cs="Arial"/>
          <w:sz w:val="24"/>
        </w:rPr>
        <w:t>Google: Definición de len</w:t>
      </w:r>
      <w:r w:rsidR="001E1E6C">
        <w:rPr>
          <w:rFonts w:ascii="Arial" w:hAnsi="Arial" w:cs="Arial"/>
          <w:sz w:val="24"/>
        </w:rPr>
        <w:t>guaje, explicación y ejemplos.</w:t>
      </w:r>
    </w:p>
    <w:p w:rsidR="001E1E6C" w:rsidRDefault="004F6203" w:rsidP="001E1E6C">
      <w:pPr>
        <w:ind w:left="1080"/>
        <w:jc w:val="both"/>
        <w:rPr>
          <w:rFonts w:ascii="Arial" w:hAnsi="Arial" w:cs="Arial"/>
          <w:sz w:val="24"/>
        </w:rPr>
      </w:pPr>
      <w:r w:rsidRPr="008F790C">
        <w:rPr>
          <w:rFonts w:ascii="Arial" w:hAnsi="Arial" w:cs="Arial"/>
          <w:sz w:val="24"/>
        </w:rPr>
        <w:t>G</w:t>
      </w:r>
      <w:r w:rsidR="00146A46">
        <w:rPr>
          <w:rFonts w:ascii="Arial" w:hAnsi="Arial" w:cs="Arial"/>
          <w:sz w:val="24"/>
        </w:rPr>
        <w:t>oogle A</w:t>
      </w:r>
      <w:r w:rsidRPr="008F790C">
        <w:rPr>
          <w:rFonts w:ascii="Arial" w:hAnsi="Arial" w:cs="Arial"/>
          <w:sz w:val="24"/>
        </w:rPr>
        <w:t>cadémico: Libros y artículos con la palabra lenguaje en su título.</w:t>
      </w:r>
    </w:p>
    <w:p w:rsidR="001E1E6C" w:rsidRDefault="001E1E6C" w:rsidP="004F6203">
      <w:pPr>
        <w:pStyle w:val="Prrafodelista"/>
        <w:numPr>
          <w:ilvl w:val="0"/>
          <w:numId w:val="7"/>
        </w:numPr>
        <w:jc w:val="both"/>
        <w:rPr>
          <w:rFonts w:ascii="Arial" w:hAnsi="Arial" w:cs="Arial"/>
          <w:sz w:val="24"/>
        </w:rPr>
      </w:pPr>
      <w:r>
        <w:rPr>
          <w:rFonts w:ascii="Arial" w:hAnsi="Arial" w:cs="Arial"/>
          <w:sz w:val="24"/>
        </w:rPr>
        <w:t>define: lenguaje</w:t>
      </w:r>
    </w:p>
    <w:p w:rsidR="001E1E6C" w:rsidRDefault="004F6203" w:rsidP="001E1E6C">
      <w:pPr>
        <w:ind w:left="1080"/>
        <w:jc w:val="both"/>
        <w:rPr>
          <w:rFonts w:ascii="Arial" w:hAnsi="Arial" w:cs="Arial"/>
          <w:sz w:val="24"/>
        </w:rPr>
      </w:pPr>
      <w:r w:rsidRPr="001E1E6C">
        <w:rPr>
          <w:rFonts w:ascii="Arial" w:hAnsi="Arial" w:cs="Arial"/>
          <w:sz w:val="24"/>
        </w:rPr>
        <w:t>Google: Definición de lenguaje y ejemplos.</w:t>
      </w:r>
    </w:p>
    <w:p w:rsidR="001E1E6C" w:rsidRDefault="004F6203" w:rsidP="001E1E6C">
      <w:pPr>
        <w:ind w:left="1080"/>
        <w:jc w:val="both"/>
        <w:rPr>
          <w:rFonts w:ascii="Arial" w:hAnsi="Arial" w:cs="Arial"/>
          <w:sz w:val="24"/>
        </w:rPr>
      </w:pPr>
      <w:r w:rsidRPr="008F790C">
        <w:rPr>
          <w:rFonts w:ascii="Arial" w:hAnsi="Arial" w:cs="Arial"/>
          <w:sz w:val="24"/>
        </w:rPr>
        <w:t>G</w:t>
      </w:r>
      <w:r w:rsidR="00146A46">
        <w:rPr>
          <w:rFonts w:ascii="Arial" w:hAnsi="Arial" w:cs="Arial"/>
          <w:sz w:val="24"/>
        </w:rPr>
        <w:t>oogle A</w:t>
      </w:r>
      <w:r w:rsidRPr="008F790C">
        <w:rPr>
          <w:rFonts w:ascii="Arial" w:hAnsi="Arial" w:cs="Arial"/>
          <w:sz w:val="24"/>
        </w:rPr>
        <w:t>cadémico: Libros y artículos sobre el lenguaje.</w:t>
      </w:r>
    </w:p>
    <w:p w:rsidR="001E1E6C" w:rsidRDefault="004F6203" w:rsidP="004F6203">
      <w:pPr>
        <w:pStyle w:val="Prrafodelista"/>
        <w:numPr>
          <w:ilvl w:val="0"/>
          <w:numId w:val="7"/>
        </w:numPr>
        <w:jc w:val="both"/>
        <w:rPr>
          <w:rFonts w:ascii="Arial" w:hAnsi="Arial" w:cs="Arial"/>
          <w:sz w:val="24"/>
        </w:rPr>
      </w:pPr>
      <w:r w:rsidRPr="001E1E6C">
        <w:rPr>
          <w:rFonts w:ascii="Arial" w:hAnsi="Arial" w:cs="Arial"/>
          <w:sz w:val="24"/>
        </w:rPr>
        <w:t>~lenguaje</w:t>
      </w:r>
    </w:p>
    <w:p w:rsidR="001E1E6C" w:rsidRDefault="004F6203" w:rsidP="001E1E6C">
      <w:pPr>
        <w:ind w:left="1080"/>
        <w:jc w:val="both"/>
        <w:rPr>
          <w:rFonts w:ascii="Arial" w:hAnsi="Arial" w:cs="Arial"/>
          <w:sz w:val="24"/>
        </w:rPr>
      </w:pPr>
      <w:r w:rsidRPr="001E1E6C">
        <w:rPr>
          <w:rFonts w:ascii="Arial" w:hAnsi="Arial" w:cs="Arial"/>
          <w:sz w:val="24"/>
        </w:rPr>
        <w:t>Google: Definición de lenguaje.</w:t>
      </w:r>
    </w:p>
    <w:p w:rsidR="001E1E6C" w:rsidRDefault="004F6203" w:rsidP="001E1E6C">
      <w:pPr>
        <w:ind w:left="1080"/>
        <w:jc w:val="both"/>
        <w:rPr>
          <w:rFonts w:ascii="Arial" w:hAnsi="Arial" w:cs="Arial"/>
          <w:sz w:val="24"/>
        </w:rPr>
      </w:pPr>
      <w:r w:rsidRPr="008F790C">
        <w:rPr>
          <w:rFonts w:ascii="Arial" w:hAnsi="Arial" w:cs="Arial"/>
          <w:sz w:val="24"/>
        </w:rPr>
        <w:t>G</w:t>
      </w:r>
      <w:r w:rsidR="00146A46">
        <w:rPr>
          <w:rFonts w:ascii="Arial" w:hAnsi="Arial" w:cs="Arial"/>
          <w:sz w:val="24"/>
        </w:rPr>
        <w:t>oogle A</w:t>
      </w:r>
      <w:r w:rsidRPr="008F790C">
        <w:rPr>
          <w:rFonts w:ascii="Arial" w:hAnsi="Arial" w:cs="Arial"/>
          <w:sz w:val="24"/>
        </w:rPr>
        <w:t>cadémico: Libros y artículos sobre el lenguaje.</w:t>
      </w:r>
    </w:p>
    <w:p w:rsidR="001E1E6C" w:rsidRDefault="004F6203" w:rsidP="004F6203">
      <w:pPr>
        <w:pStyle w:val="Prrafodelista"/>
        <w:numPr>
          <w:ilvl w:val="0"/>
          <w:numId w:val="7"/>
        </w:numPr>
        <w:jc w:val="both"/>
        <w:rPr>
          <w:rFonts w:ascii="Arial" w:hAnsi="Arial" w:cs="Arial"/>
          <w:sz w:val="24"/>
        </w:rPr>
      </w:pPr>
      <w:proofErr w:type="spellStart"/>
      <w:r w:rsidRPr="001E1E6C">
        <w:rPr>
          <w:rFonts w:ascii="Arial" w:hAnsi="Arial" w:cs="Arial"/>
          <w:sz w:val="24"/>
        </w:rPr>
        <w:t>intitle</w:t>
      </w:r>
      <w:proofErr w:type="spellEnd"/>
      <w:r w:rsidRPr="001E1E6C">
        <w:rPr>
          <w:rFonts w:ascii="Arial" w:hAnsi="Arial" w:cs="Arial"/>
          <w:sz w:val="24"/>
        </w:rPr>
        <w:t>:”lenguaje C”</w:t>
      </w:r>
    </w:p>
    <w:p w:rsidR="001E1E6C" w:rsidRDefault="004F6203" w:rsidP="001E1E6C">
      <w:pPr>
        <w:ind w:left="1080"/>
        <w:jc w:val="both"/>
        <w:rPr>
          <w:rFonts w:ascii="Arial" w:hAnsi="Arial" w:cs="Arial"/>
          <w:sz w:val="24"/>
        </w:rPr>
      </w:pPr>
      <w:r w:rsidRPr="001E1E6C">
        <w:rPr>
          <w:rFonts w:ascii="Arial" w:hAnsi="Arial" w:cs="Arial"/>
          <w:sz w:val="24"/>
        </w:rPr>
        <w:t>Google: Manuales de programación, definiciones, y explicaciones de este tipo de lenguaje con “Lenguaje C” en su título.</w:t>
      </w:r>
    </w:p>
    <w:p w:rsidR="00146A46" w:rsidRDefault="004F6203" w:rsidP="00146A46">
      <w:pPr>
        <w:ind w:left="1080"/>
        <w:jc w:val="both"/>
        <w:rPr>
          <w:rFonts w:ascii="Arial" w:hAnsi="Arial" w:cs="Arial"/>
          <w:sz w:val="24"/>
        </w:rPr>
      </w:pPr>
      <w:r w:rsidRPr="008F790C">
        <w:rPr>
          <w:rFonts w:ascii="Arial" w:hAnsi="Arial" w:cs="Arial"/>
          <w:sz w:val="24"/>
        </w:rPr>
        <w:t>G</w:t>
      </w:r>
      <w:r w:rsidR="00146A46">
        <w:rPr>
          <w:rFonts w:ascii="Arial" w:hAnsi="Arial" w:cs="Arial"/>
          <w:sz w:val="24"/>
        </w:rPr>
        <w:t>oogle A</w:t>
      </w:r>
      <w:r w:rsidRPr="008F790C">
        <w:rPr>
          <w:rFonts w:ascii="Arial" w:hAnsi="Arial" w:cs="Arial"/>
          <w:sz w:val="24"/>
        </w:rPr>
        <w:t>cadémico: Publicaciones acerca del lenguaje C.</w:t>
      </w:r>
    </w:p>
    <w:p w:rsidR="00146A46" w:rsidRDefault="004F6203" w:rsidP="004F6203">
      <w:pPr>
        <w:pStyle w:val="Prrafodelista"/>
        <w:numPr>
          <w:ilvl w:val="0"/>
          <w:numId w:val="7"/>
        </w:numPr>
        <w:jc w:val="both"/>
        <w:rPr>
          <w:rFonts w:ascii="Arial" w:hAnsi="Arial" w:cs="Arial"/>
          <w:sz w:val="24"/>
        </w:rPr>
      </w:pPr>
      <w:proofErr w:type="spellStart"/>
      <w:r w:rsidRPr="00146A46">
        <w:rPr>
          <w:rFonts w:ascii="Arial" w:hAnsi="Arial" w:cs="Arial"/>
          <w:sz w:val="24"/>
        </w:rPr>
        <w:t>intitle</w:t>
      </w:r>
      <w:proofErr w:type="spellEnd"/>
      <w:r w:rsidRPr="00146A46">
        <w:rPr>
          <w:rFonts w:ascii="Arial" w:hAnsi="Arial" w:cs="Arial"/>
          <w:sz w:val="24"/>
        </w:rPr>
        <w:t xml:space="preserve">:“lenguaje C” </w:t>
      </w:r>
      <w:proofErr w:type="spellStart"/>
      <w:r w:rsidRPr="00146A46">
        <w:rPr>
          <w:rFonts w:ascii="Arial" w:hAnsi="Arial" w:cs="Arial"/>
          <w:sz w:val="24"/>
        </w:rPr>
        <w:t>filetype</w:t>
      </w:r>
      <w:proofErr w:type="spellEnd"/>
      <w:r w:rsidRPr="00146A46">
        <w:rPr>
          <w:rFonts w:ascii="Arial" w:hAnsi="Arial" w:cs="Arial"/>
          <w:sz w:val="24"/>
        </w:rPr>
        <w:t xml:space="preserve">: </w:t>
      </w:r>
      <w:proofErr w:type="spellStart"/>
      <w:r w:rsidRPr="00146A46">
        <w:rPr>
          <w:rFonts w:ascii="Arial" w:hAnsi="Arial" w:cs="Arial"/>
          <w:sz w:val="24"/>
        </w:rPr>
        <w:t>pdf</w:t>
      </w:r>
      <w:proofErr w:type="spellEnd"/>
    </w:p>
    <w:p w:rsidR="00146A46" w:rsidRDefault="004F6203" w:rsidP="00146A46">
      <w:pPr>
        <w:ind w:left="1080"/>
        <w:jc w:val="both"/>
        <w:rPr>
          <w:rFonts w:ascii="Arial" w:hAnsi="Arial" w:cs="Arial"/>
          <w:sz w:val="24"/>
        </w:rPr>
      </w:pPr>
      <w:r w:rsidRPr="00146A46">
        <w:rPr>
          <w:rFonts w:ascii="Arial" w:hAnsi="Arial" w:cs="Arial"/>
          <w:sz w:val="24"/>
        </w:rPr>
        <w:t xml:space="preserve">Google: Muestra </w:t>
      </w:r>
      <w:proofErr w:type="spellStart"/>
      <w:r w:rsidRPr="00146A46">
        <w:rPr>
          <w:rFonts w:ascii="Arial" w:hAnsi="Arial" w:cs="Arial"/>
          <w:sz w:val="24"/>
        </w:rPr>
        <w:t>pdf</w:t>
      </w:r>
      <w:proofErr w:type="spellEnd"/>
      <w:r w:rsidRPr="00146A46">
        <w:rPr>
          <w:rFonts w:ascii="Arial" w:hAnsi="Arial" w:cs="Arial"/>
          <w:sz w:val="24"/>
        </w:rPr>
        <w:t xml:space="preserve"> del tema programación C</w:t>
      </w:r>
      <w:r w:rsidR="00146A46">
        <w:rPr>
          <w:rFonts w:ascii="Arial" w:hAnsi="Arial" w:cs="Arial"/>
          <w:sz w:val="24"/>
        </w:rPr>
        <w:t>.</w:t>
      </w:r>
    </w:p>
    <w:p w:rsidR="00146A46" w:rsidRDefault="004F6203" w:rsidP="00146A46">
      <w:pPr>
        <w:ind w:left="1080"/>
        <w:jc w:val="both"/>
        <w:rPr>
          <w:rFonts w:ascii="Arial" w:hAnsi="Arial" w:cs="Arial"/>
          <w:sz w:val="24"/>
        </w:rPr>
      </w:pPr>
      <w:r w:rsidRPr="008F790C">
        <w:rPr>
          <w:rFonts w:ascii="Arial" w:hAnsi="Arial" w:cs="Arial"/>
          <w:sz w:val="24"/>
        </w:rPr>
        <w:t>G</w:t>
      </w:r>
      <w:r w:rsidR="00146A46">
        <w:rPr>
          <w:rFonts w:ascii="Arial" w:hAnsi="Arial" w:cs="Arial"/>
          <w:sz w:val="24"/>
        </w:rPr>
        <w:t>oogle A</w:t>
      </w:r>
      <w:r w:rsidRPr="008F790C">
        <w:rPr>
          <w:rFonts w:ascii="Arial" w:hAnsi="Arial" w:cs="Arial"/>
          <w:sz w:val="24"/>
        </w:rPr>
        <w:t>cadémico: No arroja ningún resultado.</w:t>
      </w:r>
    </w:p>
    <w:p w:rsidR="00146A46" w:rsidRDefault="004F6203" w:rsidP="004F6203">
      <w:pPr>
        <w:pStyle w:val="Prrafodelista"/>
        <w:numPr>
          <w:ilvl w:val="0"/>
          <w:numId w:val="7"/>
        </w:numPr>
        <w:jc w:val="both"/>
        <w:rPr>
          <w:rFonts w:ascii="Arial" w:hAnsi="Arial" w:cs="Arial"/>
          <w:sz w:val="24"/>
        </w:rPr>
      </w:pPr>
      <w:proofErr w:type="spellStart"/>
      <w:r w:rsidRPr="00146A46">
        <w:rPr>
          <w:rFonts w:ascii="Arial" w:hAnsi="Arial" w:cs="Arial"/>
          <w:sz w:val="24"/>
        </w:rPr>
        <w:t>intitle</w:t>
      </w:r>
      <w:proofErr w:type="spellEnd"/>
      <w:r w:rsidRPr="00146A46">
        <w:rPr>
          <w:rFonts w:ascii="Arial" w:hAnsi="Arial" w:cs="Arial"/>
          <w:sz w:val="24"/>
        </w:rPr>
        <w:t xml:space="preserve">: “lenguaje C” </w:t>
      </w:r>
      <w:proofErr w:type="spellStart"/>
      <w:r w:rsidRPr="00146A46">
        <w:rPr>
          <w:rFonts w:ascii="Arial" w:hAnsi="Arial" w:cs="Arial"/>
          <w:sz w:val="24"/>
        </w:rPr>
        <w:t>intext</w:t>
      </w:r>
      <w:proofErr w:type="spellEnd"/>
      <w:r w:rsidRPr="00146A46">
        <w:rPr>
          <w:rFonts w:ascii="Arial" w:hAnsi="Arial" w:cs="Arial"/>
          <w:sz w:val="24"/>
        </w:rPr>
        <w:t>: microprocesador</w:t>
      </w:r>
    </w:p>
    <w:p w:rsidR="00146A46" w:rsidRDefault="004F6203" w:rsidP="00146A46">
      <w:pPr>
        <w:ind w:left="1080"/>
        <w:jc w:val="both"/>
        <w:rPr>
          <w:rFonts w:ascii="Arial" w:hAnsi="Arial" w:cs="Arial"/>
          <w:sz w:val="24"/>
        </w:rPr>
      </w:pPr>
      <w:r w:rsidRPr="00146A46">
        <w:rPr>
          <w:rFonts w:ascii="Arial" w:hAnsi="Arial" w:cs="Arial"/>
          <w:sz w:val="24"/>
        </w:rPr>
        <w:t>Google: Páginas con lenguaje C en su título y microprocesador en su texto.</w:t>
      </w:r>
    </w:p>
    <w:p w:rsidR="00146A46" w:rsidRDefault="004F6203" w:rsidP="00146A46">
      <w:pPr>
        <w:ind w:left="1080"/>
        <w:jc w:val="both"/>
        <w:rPr>
          <w:rFonts w:ascii="Arial" w:hAnsi="Arial" w:cs="Arial"/>
          <w:sz w:val="24"/>
        </w:rPr>
      </w:pPr>
      <w:r w:rsidRPr="008F790C">
        <w:rPr>
          <w:rFonts w:ascii="Arial" w:hAnsi="Arial" w:cs="Arial"/>
          <w:sz w:val="24"/>
        </w:rPr>
        <w:t>G</w:t>
      </w:r>
      <w:r w:rsidR="00146A46">
        <w:rPr>
          <w:rFonts w:ascii="Arial" w:hAnsi="Arial" w:cs="Arial"/>
          <w:sz w:val="24"/>
        </w:rPr>
        <w:t>oogle A</w:t>
      </w:r>
      <w:r w:rsidRPr="008F790C">
        <w:rPr>
          <w:rFonts w:ascii="Arial" w:hAnsi="Arial" w:cs="Arial"/>
          <w:sz w:val="24"/>
        </w:rPr>
        <w:t xml:space="preserve">cadémico: No arroja ningún resultado. </w:t>
      </w:r>
    </w:p>
    <w:p w:rsidR="00146A46" w:rsidRDefault="004F6203" w:rsidP="004F6203">
      <w:pPr>
        <w:pStyle w:val="Prrafodelista"/>
        <w:numPr>
          <w:ilvl w:val="0"/>
          <w:numId w:val="7"/>
        </w:numPr>
        <w:jc w:val="both"/>
        <w:rPr>
          <w:rFonts w:ascii="Arial" w:hAnsi="Arial" w:cs="Arial"/>
          <w:sz w:val="24"/>
        </w:rPr>
      </w:pPr>
      <w:proofErr w:type="spellStart"/>
      <w:r w:rsidRPr="00146A46">
        <w:rPr>
          <w:rFonts w:ascii="Arial" w:hAnsi="Arial" w:cs="Arial"/>
          <w:sz w:val="24"/>
        </w:rPr>
        <w:t>intitle</w:t>
      </w:r>
      <w:proofErr w:type="spellEnd"/>
      <w:r w:rsidRPr="00146A46">
        <w:rPr>
          <w:rFonts w:ascii="Arial" w:hAnsi="Arial" w:cs="Arial"/>
          <w:sz w:val="24"/>
        </w:rPr>
        <w:t>: “leng</w:t>
      </w:r>
      <w:r w:rsidR="00146A46">
        <w:rPr>
          <w:rFonts w:ascii="Arial" w:hAnsi="Arial" w:cs="Arial"/>
          <w:sz w:val="24"/>
        </w:rPr>
        <w:t xml:space="preserve">uaje C” </w:t>
      </w:r>
      <w:proofErr w:type="spellStart"/>
      <w:r w:rsidR="00146A46">
        <w:rPr>
          <w:rFonts w:ascii="Arial" w:hAnsi="Arial" w:cs="Arial"/>
          <w:sz w:val="24"/>
        </w:rPr>
        <w:t>filetype</w:t>
      </w:r>
      <w:proofErr w:type="spellEnd"/>
      <w:r w:rsidR="00146A46">
        <w:rPr>
          <w:rFonts w:ascii="Arial" w:hAnsi="Arial" w:cs="Arial"/>
          <w:sz w:val="24"/>
        </w:rPr>
        <w:t xml:space="preserve">: </w:t>
      </w:r>
      <w:proofErr w:type="spellStart"/>
      <w:r w:rsidR="00146A46">
        <w:rPr>
          <w:rFonts w:ascii="Arial" w:hAnsi="Arial" w:cs="Arial"/>
          <w:sz w:val="24"/>
        </w:rPr>
        <w:t>pdf</w:t>
      </w:r>
      <w:proofErr w:type="spellEnd"/>
      <w:r w:rsidR="00146A46">
        <w:rPr>
          <w:rFonts w:ascii="Arial" w:hAnsi="Arial" w:cs="Arial"/>
          <w:sz w:val="24"/>
        </w:rPr>
        <w:t xml:space="preserve"> 2014…2015</w:t>
      </w:r>
    </w:p>
    <w:p w:rsidR="00146A46" w:rsidRDefault="004F6203" w:rsidP="00146A46">
      <w:pPr>
        <w:ind w:left="1080"/>
        <w:jc w:val="both"/>
        <w:rPr>
          <w:rFonts w:ascii="Arial" w:hAnsi="Arial" w:cs="Arial"/>
          <w:sz w:val="24"/>
        </w:rPr>
      </w:pPr>
      <w:r w:rsidRPr="00146A46">
        <w:rPr>
          <w:rFonts w:ascii="Arial" w:hAnsi="Arial" w:cs="Arial"/>
          <w:sz w:val="24"/>
        </w:rPr>
        <w:t xml:space="preserve">Google: </w:t>
      </w:r>
      <w:proofErr w:type="spellStart"/>
      <w:r w:rsidRPr="00146A46">
        <w:rPr>
          <w:rFonts w:ascii="Arial" w:hAnsi="Arial" w:cs="Arial"/>
          <w:sz w:val="24"/>
        </w:rPr>
        <w:t>Pdf</w:t>
      </w:r>
      <w:proofErr w:type="spellEnd"/>
      <w:r w:rsidRPr="00146A46">
        <w:rPr>
          <w:rFonts w:ascii="Arial" w:hAnsi="Arial" w:cs="Arial"/>
          <w:sz w:val="24"/>
        </w:rPr>
        <w:t xml:space="preserve"> de programación C</w:t>
      </w:r>
      <w:r w:rsidR="00146A46">
        <w:rPr>
          <w:rFonts w:ascii="Arial" w:hAnsi="Arial" w:cs="Arial"/>
          <w:sz w:val="24"/>
        </w:rPr>
        <w:t>.</w:t>
      </w:r>
      <w:r w:rsidRPr="00146A46">
        <w:rPr>
          <w:rFonts w:ascii="Arial" w:hAnsi="Arial" w:cs="Arial"/>
          <w:sz w:val="24"/>
        </w:rPr>
        <w:t xml:space="preserve"> </w:t>
      </w:r>
    </w:p>
    <w:p w:rsidR="004F6203" w:rsidRPr="008F790C" w:rsidRDefault="004F6203" w:rsidP="00146A46">
      <w:pPr>
        <w:ind w:left="1080"/>
        <w:jc w:val="both"/>
        <w:rPr>
          <w:rFonts w:ascii="Arial" w:hAnsi="Arial" w:cs="Arial"/>
          <w:sz w:val="24"/>
        </w:rPr>
      </w:pPr>
      <w:r w:rsidRPr="008F790C">
        <w:rPr>
          <w:rFonts w:ascii="Arial" w:hAnsi="Arial" w:cs="Arial"/>
          <w:sz w:val="24"/>
        </w:rPr>
        <w:t>G</w:t>
      </w:r>
      <w:r w:rsidR="00146A46">
        <w:rPr>
          <w:rFonts w:ascii="Arial" w:hAnsi="Arial" w:cs="Arial"/>
          <w:sz w:val="24"/>
        </w:rPr>
        <w:t>oogle A</w:t>
      </w:r>
      <w:r w:rsidRPr="008F790C">
        <w:rPr>
          <w:rFonts w:ascii="Arial" w:hAnsi="Arial" w:cs="Arial"/>
          <w:sz w:val="24"/>
        </w:rPr>
        <w:t xml:space="preserve">cadémico: No arroja resultados. </w:t>
      </w:r>
    </w:p>
    <w:p w:rsidR="004F6203" w:rsidRPr="008F790C" w:rsidRDefault="004F6203" w:rsidP="004F6203">
      <w:pPr>
        <w:jc w:val="both"/>
        <w:rPr>
          <w:rFonts w:ascii="Arial" w:hAnsi="Arial" w:cs="Arial"/>
          <w:sz w:val="24"/>
        </w:rPr>
      </w:pPr>
      <w:r w:rsidRPr="008F790C">
        <w:rPr>
          <w:rFonts w:ascii="Arial" w:hAnsi="Arial" w:cs="Arial"/>
          <w:sz w:val="24"/>
        </w:rPr>
        <w:t>Observaciones: En estas dos herramientas se</w:t>
      </w:r>
      <w:r w:rsidR="00146A46">
        <w:rPr>
          <w:rFonts w:ascii="Arial" w:hAnsi="Arial" w:cs="Arial"/>
          <w:sz w:val="24"/>
        </w:rPr>
        <w:t xml:space="preserve"> obtienen resultados diferentes. Aunque Google A</w:t>
      </w:r>
      <w:r w:rsidRPr="008F790C">
        <w:rPr>
          <w:rFonts w:ascii="Arial" w:hAnsi="Arial" w:cs="Arial"/>
          <w:sz w:val="24"/>
        </w:rPr>
        <w:t xml:space="preserve">cadémico nos ofrece información que puede ser más confiable, nos deja sólo con resultados de libros o artículos de revistas científicas y en algunos casos son escasos los artículos. </w:t>
      </w:r>
    </w:p>
    <w:p w:rsidR="00146A46" w:rsidRDefault="004F6203" w:rsidP="004F6203">
      <w:pPr>
        <w:jc w:val="both"/>
        <w:rPr>
          <w:rFonts w:ascii="Arial" w:hAnsi="Arial" w:cs="Arial"/>
          <w:sz w:val="24"/>
        </w:rPr>
      </w:pPr>
      <w:r w:rsidRPr="008F790C">
        <w:rPr>
          <w:rFonts w:ascii="Arial" w:hAnsi="Arial" w:cs="Arial"/>
          <w:sz w:val="24"/>
        </w:rPr>
        <w:t>Aquellas palabras clave que nos ayudan en la clasificación de la información se pueden utilizar el Google, sin embargo al utilizarlos en Google académico no se arroja información</w:t>
      </w:r>
      <w:r w:rsidR="00146A46">
        <w:rPr>
          <w:rFonts w:ascii="Arial" w:hAnsi="Arial" w:cs="Arial"/>
          <w:sz w:val="24"/>
        </w:rPr>
        <w:t>.</w:t>
      </w:r>
    </w:p>
    <w:p w:rsidR="00146A46" w:rsidRPr="00146A46" w:rsidRDefault="004F6203" w:rsidP="00146A46">
      <w:pPr>
        <w:pStyle w:val="Prrafodelista"/>
        <w:numPr>
          <w:ilvl w:val="0"/>
          <w:numId w:val="5"/>
        </w:numPr>
        <w:jc w:val="both"/>
        <w:rPr>
          <w:rFonts w:ascii="Arial" w:hAnsi="Arial" w:cs="Arial"/>
          <w:sz w:val="24"/>
        </w:rPr>
      </w:pPr>
      <w:r w:rsidRPr="00146A46">
        <w:rPr>
          <w:rFonts w:ascii="Arial" w:hAnsi="Arial" w:cs="Arial"/>
          <w:sz w:val="24"/>
        </w:rPr>
        <w:lastRenderedPageBreak/>
        <w:t>Visita virtu</w:t>
      </w:r>
      <w:r w:rsidR="00146A46">
        <w:rPr>
          <w:rFonts w:ascii="Arial" w:hAnsi="Arial" w:cs="Arial"/>
          <w:sz w:val="24"/>
        </w:rPr>
        <w:t xml:space="preserve">al correspondiente en la página </w:t>
      </w:r>
      <w:hyperlink r:id="rId13" w:history="1">
        <w:r w:rsidRPr="00146A46">
          <w:rPr>
            <w:rStyle w:val="Hipervnculo"/>
            <w:rFonts w:ascii="Arial" w:hAnsi="Arial" w:cs="Arial"/>
            <w:sz w:val="24"/>
          </w:rPr>
          <w:t>www.inah.gob.mx/paseos/templomayor</w:t>
        </w:r>
      </w:hyperlink>
      <w:r w:rsidR="00146A46">
        <w:rPr>
          <w:rFonts w:ascii="Arial" w:hAnsi="Arial" w:cs="Arial"/>
          <w:sz w:val="24"/>
        </w:rPr>
        <w:t>.</w:t>
      </w:r>
    </w:p>
    <w:p w:rsidR="00146A46" w:rsidRDefault="004F6203" w:rsidP="00146A46">
      <w:pPr>
        <w:pStyle w:val="Prrafodelista"/>
        <w:jc w:val="both"/>
        <w:rPr>
          <w:rFonts w:ascii="Arial" w:hAnsi="Arial" w:cs="Arial"/>
          <w:sz w:val="24"/>
        </w:rPr>
      </w:pPr>
      <w:r w:rsidRPr="00146A46">
        <w:rPr>
          <w:rFonts w:ascii="Arial" w:hAnsi="Arial" w:cs="Arial"/>
          <w:sz w:val="24"/>
        </w:rPr>
        <w:t xml:space="preserve">Este tipo de herramientas me parecen muy útiles, didácticas e interactivas, es muy buena la idea de hacer visitas virtuales guiadas por un museo en el cual es difícil acceder a la información debido a la gran cantidad de gente que recorre sus salas. Sólo hay unas cuantas observaciones que valen la pena destacar, en primera la vista panorámica es un poco difícil de manejar debido al sentido de esta y a la rapidez o con la cual se mueve, también es un poco confuso el control </w:t>
      </w:r>
      <w:r w:rsidR="00146A46" w:rsidRPr="00146A46">
        <w:rPr>
          <w:rFonts w:ascii="Arial" w:hAnsi="Arial" w:cs="Arial"/>
          <w:sz w:val="24"/>
        </w:rPr>
        <w:t>del</w:t>
      </w:r>
      <w:r w:rsidRPr="00146A46">
        <w:rPr>
          <w:rFonts w:ascii="Arial" w:hAnsi="Arial" w:cs="Arial"/>
          <w:sz w:val="24"/>
        </w:rPr>
        <w:t xml:space="preserve"> recorrido, cuesta trabajo el localizar la información que se desea obtener ya que en la mayoría de las piezas no encontré una pestaña en la cual estuviera señalada la información correspondiente, ni tampoco había la suficiente como la hay en el Museo, cabe destacar que la calidad de la imagen también es muy mala, no se distinguen muchos detalles importantes en este recorrido. Los detalles previamente mencionados posiblemente mejoren en gran medida este tipo de herramienta didáctica o planteé uno a nuevos para posteriormente ser corregidos y así mejorar en gran medida la visita virtual, y fuera de las observaciones que destaque, la visita es muy buena herramienta y me pareció una buena alternativa para localizar información del Museo sin necesidad de visitarlo, y para concluir cabe destacar que la visita necesita mejoras importantes pero las ventajas de usar esta herramienta para obtener una experiencia más cercana a la realidad son varias y cuantiosas en comparación con los detalles a corregir</w:t>
      </w:r>
      <w:r w:rsidR="00146A46">
        <w:rPr>
          <w:rFonts w:ascii="Arial" w:hAnsi="Arial" w:cs="Arial"/>
          <w:sz w:val="24"/>
        </w:rPr>
        <w:t>.</w:t>
      </w:r>
    </w:p>
    <w:p w:rsidR="004F6203" w:rsidRPr="00146A46" w:rsidRDefault="00146A46" w:rsidP="00146A46">
      <w:pPr>
        <w:pStyle w:val="Prrafodelista"/>
        <w:numPr>
          <w:ilvl w:val="0"/>
          <w:numId w:val="5"/>
        </w:numPr>
        <w:jc w:val="both"/>
        <w:rPr>
          <w:rFonts w:ascii="Arial" w:hAnsi="Arial" w:cs="Arial"/>
          <w:sz w:val="24"/>
        </w:rPr>
      </w:pPr>
      <w:r>
        <w:rPr>
          <w:rFonts w:ascii="Arial" w:hAnsi="Arial" w:cs="Arial"/>
          <w:sz w:val="24"/>
        </w:rPr>
        <w:t>G</w:t>
      </w:r>
      <w:r w:rsidRPr="00146A46">
        <w:rPr>
          <w:rFonts w:ascii="Arial" w:hAnsi="Arial" w:cs="Arial"/>
          <w:sz w:val="24"/>
        </w:rPr>
        <w:t>ráfica</w:t>
      </w:r>
      <w:r>
        <w:rPr>
          <w:rFonts w:ascii="Arial" w:hAnsi="Arial" w:cs="Arial"/>
          <w:sz w:val="24"/>
        </w:rPr>
        <w:t xml:space="preserve"> de f(x)=</w:t>
      </w:r>
      <w:r w:rsidR="004F6203" w:rsidRPr="00146A46">
        <w:rPr>
          <w:rFonts w:ascii="Arial" w:hAnsi="Arial" w:cs="Arial"/>
          <w:sz w:val="24"/>
        </w:rPr>
        <w:t>x</w:t>
      </w:r>
      <w:r>
        <w:rPr>
          <w:rFonts w:ascii="Arial" w:hAnsi="Arial" w:cs="Arial"/>
          <w:sz w:val="24"/>
          <w:vertAlign w:val="superscript"/>
        </w:rPr>
        <w:t>3</w:t>
      </w:r>
      <w:r w:rsidR="004F6203" w:rsidRPr="00146A46">
        <w:rPr>
          <w:rFonts w:ascii="Arial" w:hAnsi="Arial" w:cs="Arial"/>
          <w:sz w:val="24"/>
        </w:rPr>
        <w:t>+y</w:t>
      </w:r>
      <w:r>
        <w:rPr>
          <w:rFonts w:ascii="Arial" w:hAnsi="Arial" w:cs="Arial"/>
          <w:sz w:val="24"/>
          <w:vertAlign w:val="superscript"/>
        </w:rPr>
        <w:t>33</w:t>
      </w:r>
      <w:r>
        <w:rPr>
          <w:rFonts w:ascii="Arial" w:hAnsi="Arial" w:cs="Arial"/>
          <w:sz w:val="24"/>
        </w:rPr>
        <w:t xml:space="preserve"> y de g(x)=x</w:t>
      </w:r>
      <w:r>
        <w:rPr>
          <w:rFonts w:ascii="Arial" w:hAnsi="Arial" w:cs="Arial"/>
          <w:sz w:val="24"/>
          <w:vertAlign w:val="superscript"/>
        </w:rPr>
        <w:t>2</w:t>
      </w:r>
      <w:r>
        <w:rPr>
          <w:rFonts w:ascii="Arial" w:hAnsi="Arial" w:cs="Arial"/>
          <w:sz w:val="24"/>
        </w:rPr>
        <w:t>+y</w:t>
      </w:r>
      <w:r>
        <w:rPr>
          <w:rFonts w:ascii="Arial" w:hAnsi="Arial" w:cs="Arial"/>
          <w:sz w:val="24"/>
          <w:vertAlign w:val="superscript"/>
        </w:rPr>
        <w:t>2</w:t>
      </w:r>
      <w:r>
        <w:rPr>
          <w:rFonts w:ascii="Arial" w:hAnsi="Arial" w:cs="Arial"/>
          <w:sz w:val="24"/>
        </w:rPr>
        <w:t>.</w:t>
      </w:r>
    </w:p>
    <w:p w:rsidR="00146A46" w:rsidRDefault="00146A46" w:rsidP="004F6203">
      <w:pPr>
        <w:jc w:val="both"/>
        <w:rPr>
          <w:noProof/>
          <w:lang w:eastAsia="es-MX"/>
        </w:rPr>
      </w:pPr>
    </w:p>
    <w:p w:rsidR="007D6B87" w:rsidRDefault="004F6203" w:rsidP="007D6B87">
      <w:pPr>
        <w:jc w:val="center"/>
        <w:rPr>
          <w:noProof/>
          <w:lang w:eastAsia="es-MX"/>
        </w:rPr>
      </w:pPr>
      <w:r>
        <w:rPr>
          <w:noProof/>
          <w:lang w:eastAsia="es-MX"/>
        </w:rPr>
        <w:drawing>
          <wp:inline distT="0" distB="0" distL="0" distR="0" wp14:anchorId="2CB2BDBB" wp14:editId="602578E3">
            <wp:extent cx="2489200" cy="2348166"/>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182" t="15507" r="46438" b="10029"/>
                    <a:stretch/>
                  </pic:blipFill>
                  <pic:spPr bwMode="auto">
                    <a:xfrm>
                      <a:off x="0" y="0"/>
                      <a:ext cx="2490662" cy="234954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189B8105" wp14:editId="20B16D84">
            <wp:extent cx="2285683" cy="230505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35" t="15198" r="48342" b="9967"/>
                    <a:stretch/>
                  </pic:blipFill>
                  <pic:spPr bwMode="auto">
                    <a:xfrm>
                      <a:off x="0" y="0"/>
                      <a:ext cx="2294169" cy="2313608"/>
                    </a:xfrm>
                    <a:prstGeom prst="rect">
                      <a:avLst/>
                    </a:prstGeom>
                    <a:ln>
                      <a:noFill/>
                    </a:ln>
                    <a:extLst>
                      <a:ext uri="{53640926-AAD7-44D8-BBD7-CCE9431645EC}">
                        <a14:shadowObscured xmlns:a14="http://schemas.microsoft.com/office/drawing/2010/main"/>
                      </a:ext>
                    </a:extLst>
                  </pic:spPr>
                </pic:pic>
              </a:graphicData>
            </a:graphic>
          </wp:inline>
        </w:drawing>
      </w:r>
    </w:p>
    <w:p w:rsidR="007D6B87" w:rsidRDefault="007D6B87" w:rsidP="007D6B87">
      <w:pPr>
        <w:jc w:val="center"/>
        <w:rPr>
          <w:noProof/>
          <w:lang w:eastAsia="es-MX"/>
        </w:rPr>
      </w:pPr>
    </w:p>
    <w:p w:rsidR="004F6203" w:rsidRPr="007D6B87" w:rsidRDefault="007D6B87" w:rsidP="007D6B87">
      <w:pPr>
        <w:pStyle w:val="Prrafodelista"/>
        <w:numPr>
          <w:ilvl w:val="0"/>
          <w:numId w:val="5"/>
        </w:numPr>
        <w:jc w:val="both"/>
        <w:rPr>
          <w:noProof/>
          <w:lang w:eastAsia="es-MX"/>
        </w:rPr>
      </w:pPr>
      <w:r>
        <w:rPr>
          <w:rFonts w:ascii="Arial" w:hAnsi="Arial" w:cs="Arial"/>
          <w:noProof/>
          <w:sz w:val="24"/>
          <w:lang w:eastAsia="es-MX"/>
        </w:rPr>
        <w:t>Conversiones de unidades</w:t>
      </w:r>
    </w:p>
    <w:p w:rsidR="004F6203" w:rsidRDefault="004F6203" w:rsidP="007D6B87">
      <w:pPr>
        <w:jc w:val="center"/>
        <w:rPr>
          <w:rFonts w:ascii="Arial" w:hAnsi="Arial" w:cs="Arial"/>
          <w:sz w:val="24"/>
        </w:rPr>
      </w:pPr>
      <w:r>
        <w:rPr>
          <w:noProof/>
          <w:lang w:eastAsia="es-MX"/>
        </w:rPr>
        <w:lastRenderedPageBreak/>
        <w:drawing>
          <wp:inline distT="0" distB="0" distL="0" distR="0" wp14:anchorId="51C32C7B" wp14:editId="478E481E">
            <wp:extent cx="2305050" cy="75755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051" t="32977" r="54185" b="46702"/>
                    <a:stretch/>
                  </pic:blipFill>
                  <pic:spPr bwMode="auto">
                    <a:xfrm>
                      <a:off x="0" y="0"/>
                      <a:ext cx="2330457" cy="765905"/>
                    </a:xfrm>
                    <a:prstGeom prst="rect">
                      <a:avLst/>
                    </a:prstGeom>
                    <a:ln>
                      <a:noFill/>
                    </a:ln>
                    <a:extLst>
                      <a:ext uri="{53640926-AAD7-44D8-BBD7-CCE9431645EC}">
                        <a14:shadowObscured xmlns:a14="http://schemas.microsoft.com/office/drawing/2010/main"/>
                      </a:ext>
                    </a:extLst>
                  </pic:spPr>
                </pic:pic>
              </a:graphicData>
            </a:graphic>
          </wp:inline>
        </w:drawing>
      </w:r>
    </w:p>
    <w:p w:rsidR="004F6203" w:rsidRDefault="004F6203" w:rsidP="007D6B87">
      <w:pPr>
        <w:jc w:val="center"/>
        <w:rPr>
          <w:rFonts w:ascii="Arial" w:hAnsi="Arial" w:cs="Arial"/>
          <w:sz w:val="24"/>
        </w:rPr>
      </w:pPr>
      <w:r>
        <w:rPr>
          <w:noProof/>
          <w:lang w:eastAsia="es-MX"/>
        </w:rPr>
        <w:drawing>
          <wp:inline distT="0" distB="0" distL="0" distR="0" wp14:anchorId="38719425" wp14:editId="784D22D5">
            <wp:extent cx="2276475" cy="808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427" t="32583" r="54211" b="45700"/>
                    <a:stretch/>
                  </pic:blipFill>
                  <pic:spPr bwMode="auto">
                    <a:xfrm>
                      <a:off x="0" y="0"/>
                      <a:ext cx="2308585" cy="820335"/>
                    </a:xfrm>
                    <a:prstGeom prst="rect">
                      <a:avLst/>
                    </a:prstGeom>
                    <a:ln>
                      <a:noFill/>
                    </a:ln>
                    <a:extLst>
                      <a:ext uri="{53640926-AAD7-44D8-BBD7-CCE9431645EC}">
                        <a14:shadowObscured xmlns:a14="http://schemas.microsoft.com/office/drawing/2010/main"/>
                      </a:ext>
                    </a:extLst>
                  </pic:spPr>
                </pic:pic>
              </a:graphicData>
            </a:graphic>
          </wp:inline>
        </w:drawing>
      </w:r>
    </w:p>
    <w:p w:rsidR="004F6203" w:rsidRDefault="004F6203" w:rsidP="007D6B87">
      <w:pPr>
        <w:jc w:val="center"/>
        <w:rPr>
          <w:rFonts w:ascii="Arial" w:hAnsi="Arial" w:cs="Arial"/>
          <w:sz w:val="24"/>
        </w:rPr>
      </w:pPr>
      <w:r>
        <w:rPr>
          <w:noProof/>
          <w:lang w:eastAsia="es-MX"/>
        </w:rPr>
        <w:drawing>
          <wp:inline distT="0" distB="0" distL="0" distR="0" wp14:anchorId="423E4BF3" wp14:editId="6AF48BCE">
            <wp:extent cx="2390140" cy="78791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414" t="32644" r="54490" b="47365"/>
                    <a:stretch/>
                  </pic:blipFill>
                  <pic:spPr bwMode="auto">
                    <a:xfrm>
                      <a:off x="0" y="0"/>
                      <a:ext cx="2442180" cy="805069"/>
                    </a:xfrm>
                    <a:prstGeom prst="rect">
                      <a:avLst/>
                    </a:prstGeom>
                    <a:ln>
                      <a:noFill/>
                    </a:ln>
                    <a:extLst>
                      <a:ext uri="{53640926-AAD7-44D8-BBD7-CCE9431645EC}">
                        <a14:shadowObscured xmlns:a14="http://schemas.microsoft.com/office/drawing/2010/main"/>
                      </a:ext>
                    </a:extLst>
                  </pic:spPr>
                </pic:pic>
              </a:graphicData>
            </a:graphic>
          </wp:inline>
        </w:drawing>
      </w:r>
    </w:p>
    <w:p w:rsidR="007D6B87" w:rsidRDefault="004F6203" w:rsidP="007D6B87">
      <w:pPr>
        <w:jc w:val="center"/>
        <w:rPr>
          <w:rFonts w:ascii="Arial" w:hAnsi="Arial" w:cs="Arial"/>
          <w:sz w:val="24"/>
        </w:rPr>
      </w:pPr>
      <w:r>
        <w:rPr>
          <w:noProof/>
          <w:lang w:eastAsia="es-MX"/>
        </w:rPr>
        <w:drawing>
          <wp:inline distT="0" distB="0" distL="0" distR="0" wp14:anchorId="42A45892" wp14:editId="35E6A0E5">
            <wp:extent cx="2360808" cy="662305"/>
            <wp:effectExtent l="0" t="0" r="190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383" t="33988" r="53929" b="48703"/>
                    <a:stretch/>
                  </pic:blipFill>
                  <pic:spPr bwMode="auto">
                    <a:xfrm>
                      <a:off x="0" y="0"/>
                      <a:ext cx="2448745" cy="686975"/>
                    </a:xfrm>
                    <a:prstGeom prst="rect">
                      <a:avLst/>
                    </a:prstGeom>
                    <a:ln>
                      <a:noFill/>
                    </a:ln>
                    <a:extLst>
                      <a:ext uri="{53640926-AAD7-44D8-BBD7-CCE9431645EC}">
                        <a14:shadowObscured xmlns:a14="http://schemas.microsoft.com/office/drawing/2010/main"/>
                      </a:ext>
                    </a:extLst>
                  </pic:spPr>
                </pic:pic>
              </a:graphicData>
            </a:graphic>
          </wp:inline>
        </w:drawing>
      </w:r>
    </w:p>
    <w:p w:rsidR="007D6B87" w:rsidRDefault="004F6203" w:rsidP="007D6B87">
      <w:pPr>
        <w:pStyle w:val="Prrafodelista"/>
        <w:numPr>
          <w:ilvl w:val="0"/>
          <w:numId w:val="5"/>
        </w:numPr>
        <w:rPr>
          <w:rFonts w:ascii="Arial" w:hAnsi="Arial" w:cs="Arial"/>
          <w:sz w:val="24"/>
        </w:rPr>
      </w:pPr>
      <w:r w:rsidRPr="007D6B87">
        <w:rPr>
          <w:rFonts w:ascii="Arial" w:hAnsi="Arial" w:cs="Arial"/>
          <w:sz w:val="24"/>
        </w:rPr>
        <w:t xml:space="preserve">¿Qué es </w:t>
      </w:r>
      <w:proofErr w:type="spellStart"/>
      <w:r w:rsidRPr="007D6B87">
        <w:rPr>
          <w:rFonts w:ascii="Arial" w:hAnsi="Arial" w:cs="Arial"/>
          <w:sz w:val="24"/>
        </w:rPr>
        <w:t>Github</w:t>
      </w:r>
      <w:proofErr w:type="spellEnd"/>
      <w:r w:rsidRPr="007D6B87">
        <w:rPr>
          <w:rFonts w:ascii="Arial" w:hAnsi="Arial" w:cs="Arial"/>
          <w:sz w:val="24"/>
        </w:rPr>
        <w:t>?</w:t>
      </w:r>
    </w:p>
    <w:p w:rsidR="007D6B87" w:rsidRDefault="004F6203" w:rsidP="007D6B87">
      <w:pPr>
        <w:pStyle w:val="Prrafodelista"/>
        <w:rPr>
          <w:rFonts w:ascii="Arial" w:hAnsi="Arial" w:cs="Arial"/>
          <w:sz w:val="24"/>
        </w:rPr>
      </w:pPr>
      <w:r w:rsidRPr="007D6B87">
        <w:rPr>
          <w:rFonts w:ascii="Arial" w:hAnsi="Arial" w:cs="Arial"/>
          <w:sz w:val="24"/>
        </w:rPr>
        <w:t>Es una plataforma en línea usada para guardar, publicar y alojar proyectos de varias índoles de forma pública.</w:t>
      </w:r>
    </w:p>
    <w:p w:rsidR="007D6B87" w:rsidRDefault="004F6203" w:rsidP="007D6B87">
      <w:pPr>
        <w:pStyle w:val="Prrafodelista"/>
        <w:rPr>
          <w:rFonts w:ascii="Arial" w:hAnsi="Arial" w:cs="Arial"/>
          <w:sz w:val="24"/>
        </w:rPr>
      </w:pPr>
      <w:proofErr w:type="spellStart"/>
      <w:r w:rsidRPr="00FD7DB3">
        <w:rPr>
          <w:rFonts w:ascii="Arial" w:hAnsi="Arial" w:cs="Arial"/>
          <w:sz w:val="24"/>
        </w:rPr>
        <w:t>Github</w:t>
      </w:r>
      <w:proofErr w:type="spellEnd"/>
      <w:r w:rsidRPr="00FD7DB3">
        <w:rPr>
          <w:rFonts w:ascii="Arial" w:hAnsi="Arial" w:cs="Arial"/>
          <w:sz w:val="24"/>
        </w:rPr>
        <w:t xml:space="preserve"> usa el controlador de versiones "</w:t>
      </w:r>
      <w:proofErr w:type="spellStart"/>
      <w:r w:rsidRPr="00FD7DB3">
        <w:rPr>
          <w:rFonts w:ascii="Arial" w:hAnsi="Arial" w:cs="Arial"/>
          <w:sz w:val="24"/>
        </w:rPr>
        <w:t>git</w:t>
      </w:r>
      <w:proofErr w:type="spellEnd"/>
      <w:r w:rsidRPr="00FD7DB3">
        <w:rPr>
          <w:rFonts w:ascii="Arial" w:hAnsi="Arial" w:cs="Arial"/>
          <w:sz w:val="24"/>
        </w:rPr>
        <w:t xml:space="preserve">" que es un sistema de mantenimiento  </w:t>
      </w:r>
      <w:r w:rsidRPr="006B5D6B">
        <w:rPr>
          <w:rFonts w:ascii="Arial" w:hAnsi="Arial" w:cs="Arial"/>
          <w:noProof/>
          <w:sz w:val="24"/>
          <w:lang w:eastAsia="es-MX"/>
        </w:rPr>
        <w:drawing>
          <wp:anchor distT="0" distB="0" distL="114300" distR="114300" simplePos="0" relativeHeight="251659264" behindDoc="1" locked="0" layoutInCell="1" allowOverlap="1" wp14:anchorId="6BB75272" wp14:editId="72E2D6C6">
            <wp:simplePos x="0" y="0"/>
            <wp:positionH relativeFrom="column">
              <wp:posOffset>1905</wp:posOffset>
            </wp:positionH>
            <wp:positionV relativeFrom="paragraph">
              <wp:posOffset>193675</wp:posOffset>
            </wp:positionV>
            <wp:extent cx="3436620" cy="1324610"/>
            <wp:effectExtent l="0" t="0" r="0" b="8890"/>
            <wp:wrapTight wrapText="bothSides">
              <wp:wrapPolygon edited="0">
                <wp:start x="0" y="0"/>
                <wp:lineTo x="0" y="21434"/>
                <wp:lineTo x="21432" y="21434"/>
                <wp:lineTo x="21432" y="0"/>
                <wp:lineTo x="0" y="0"/>
              </wp:wrapPolygon>
            </wp:wrapTight>
            <wp:docPr id="9" name="Imagen 9" descr="Resultado de imagen par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ithu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662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7DB3">
        <w:rPr>
          <w:rFonts w:ascii="Arial" w:hAnsi="Arial" w:cs="Arial"/>
          <w:sz w:val="24"/>
        </w:rPr>
        <w:t>para versiones de aplicaciones, la utilidad de este controlador en el caso de las aplicaciones es muy grande, ya que se suelen presentar arios errores de programación en el desarrollo de una aplicación con una gran cantidad de datos, para corregir esto los desarrol</w:t>
      </w:r>
      <w:r>
        <w:rPr>
          <w:rFonts w:ascii="Arial" w:hAnsi="Arial" w:cs="Arial"/>
          <w:sz w:val="24"/>
        </w:rPr>
        <w:t>ladores corrigen tales errores, y</w:t>
      </w:r>
      <w:r w:rsidRPr="00FD7DB3">
        <w:rPr>
          <w:rFonts w:ascii="Arial" w:hAnsi="Arial" w:cs="Arial"/>
          <w:sz w:val="24"/>
        </w:rPr>
        <w:t xml:space="preserve"> esto genera "versiones" de la aplicación, y lo que hace el "</w:t>
      </w:r>
      <w:proofErr w:type="spellStart"/>
      <w:r w:rsidRPr="00FD7DB3">
        <w:rPr>
          <w:rFonts w:ascii="Arial" w:hAnsi="Arial" w:cs="Arial"/>
          <w:sz w:val="24"/>
        </w:rPr>
        <w:t>Git</w:t>
      </w:r>
      <w:proofErr w:type="spellEnd"/>
      <w:r w:rsidRPr="00FD7DB3">
        <w:rPr>
          <w:rFonts w:ascii="Arial" w:hAnsi="Arial" w:cs="Arial"/>
          <w:sz w:val="24"/>
        </w:rPr>
        <w:t>" primordialmente es hacer más eficiente el manejo de las versiones a la hora de localizar datos, corregirlos, regresar a una versión anterior, etc. En consecuencia, el uso del "</w:t>
      </w:r>
      <w:proofErr w:type="spellStart"/>
      <w:r w:rsidRPr="00FD7DB3">
        <w:rPr>
          <w:rFonts w:ascii="Arial" w:hAnsi="Arial" w:cs="Arial"/>
          <w:sz w:val="24"/>
        </w:rPr>
        <w:t>Git</w:t>
      </w:r>
      <w:proofErr w:type="spellEnd"/>
      <w:r w:rsidRPr="00FD7DB3">
        <w:rPr>
          <w:rFonts w:ascii="Arial" w:hAnsi="Arial" w:cs="Arial"/>
          <w:sz w:val="24"/>
        </w:rPr>
        <w:t>" ayuda a este sitio en línea a controlar, organizar y planificar aplicaciones, proyectos, programaciones, etc.</w:t>
      </w:r>
    </w:p>
    <w:p w:rsidR="004F6203" w:rsidRDefault="004F6203" w:rsidP="007D6B87">
      <w:pPr>
        <w:pStyle w:val="Prrafodelista"/>
        <w:rPr>
          <w:rFonts w:ascii="Arial" w:hAnsi="Arial" w:cs="Arial"/>
          <w:sz w:val="24"/>
        </w:rPr>
      </w:pPr>
      <w:proofErr w:type="spellStart"/>
      <w:r w:rsidRPr="00FD7DB3">
        <w:rPr>
          <w:rFonts w:ascii="Arial" w:hAnsi="Arial" w:cs="Arial"/>
          <w:sz w:val="24"/>
        </w:rPr>
        <w:t>Github</w:t>
      </w:r>
      <w:proofErr w:type="spellEnd"/>
      <w:r w:rsidRPr="00FD7DB3">
        <w:rPr>
          <w:rFonts w:ascii="Arial" w:hAnsi="Arial" w:cs="Arial"/>
          <w:sz w:val="24"/>
        </w:rPr>
        <w:t xml:space="preserve"> también funciona como un medio de publicidad</w:t>
      </w:r>
      <w:r>
        <w:rPr>
          <w:rFonts w:ascii="Arial" w:hAnsi="Arial" w:cs="Arial"/>
          <w:sz w:val="24"/>
        </w:rPr>
        <w:t xml:space="preserve"> de proyectos ya que se les permite tener seguidores a manera de una red social lo cual ayuda a difundir estas innovaciones e ideas y asimismo a implementar la colaboración publica de programadores o personas que puedan aportar algo </w:t>
      </w:r>
      <w:r w:rsidR="007D6B87">
        <w:rPr>
          <w:rFonts w:ascii="Arial" w:hAnsi="Arial" w:cs="Arial"/>
          <w:sz w:val="24"/>
        </w:rPr>
        <w:t>al</w:t>
      </w:r>
      <w:r>
        <w:rPr>
          <w:rFonts w:ascii="Arial" w:hAnsi="Arial" w:cs="Arial"/>
          <w:sz w:val="24"/>
        </w:rPr>
        <w:t xml:space="preserve"> desarrollo, planificación, mejoramiento, </w:t>
      </w:r>
      <w:proofErr w:type="spellStart"/>
      <w:r>
        <w:rPr>
          <w:rFonts w:ascii="Arial" w:hAnsi="Arial" w:cs="Arial"/>
          <w:sz w:val="24"/>
        </w:rPr>
        <w:t>etc</w:t>
      </w:r>
      <w:proofErr w:type="spellEnd"/>
      <w:r>
        <w:rPr>
          <w:rFonts w:ascii="Arial" w:hAnsi="Arial" w:cs="Arial"/>
          <w:sz w:val="24"/>
        </w:rPr>
        <w:t xml:space="preserve"> de los proyectos.</w:t>
      </w:r>
    </w:p>
    <w:p w:rsidR="00C16917" w:rsidRDefault="004F6203" w:rsidP="007D6B87">
      <w:pPr>
        <w:pStyle w:val="Prrafodelista"/>
        <w:jc w:val="both"/>
        <w:rPr>
          <w:rFonts w:ascii="Arial" w:hAnsi="Arial" w:cs="Arial"/>
          <w:sz w:val="24"/>
        </w:rPr>
      </w:pPr>
      <w:r>
        <w:rPr>
          <w:rFonts w:ascii="Arial" w:hAnsi="Arial" w:cs="Arial"/>
          <w:sz w:val="24"/>
        </w:rPr>
        <w:t xml:space="preserve">Algunos ejemplos de utilidades para </w:t>
      </w:r>
      <w:proofErr w:type="spellStart"/>
      <w:r>
        <w:rPr>
          <w:rFonts w:ascii="Arial" w:hAnsi="Arial" w:cs="Arial"/>
          <w:sz w:val="24"/>
        </w:rPr>
        <w:t>Github</w:t>
      </w:r>
      <w:proofErr w:type="spellEnd"/>
      <w:r>
        <w:rPr>
          <w:rFonts w:ascii="Arial" w:hAnsi="Arial" w:cs="Arial"/>
          <w:sz w:val="24"/>
        </w:rPr>
        <w:t xml:space="preserve"> son en el caso de la sociedad (proyectos gubernamentales, sociales y de discusión y desarrollo de leyes en</w:t>
      </w:r>
      <w:r w:rsidR="007D6B87">
        <w:rPr>
          <w:rFonts w:ascii="Arial" w:hAnsi="Arial" w:cs="Arial"/>
          <w:sz w:val="24"/>
        </w:rPr>
        <w:t xml:space="preserve"> </w:t>
      </w:r>
      <w:r>
        <w:rPr>
          <w:rFonts w:ascii="Arial" w:hAnsi="Arial" w:cs="Arial"/>
          <w:sz w:val="24"/>
        </w:rPr>
        <w:lastRenderedPageBreak/>
        <w:t xml:space="preserve">algunos casos), divulgación de información (como la publicidad de proyectos de organizaciones así como ideas de emprendimiento), desarrollo de proyectos tecnológicos o de aplicaciones. Y para finalizar, uno de los más importantes es el “Open </w:t>
      </w:r>
      <w:proofErr w:type="spellStart"/>
      <w:r>
        <w:rPr>
          <w:rFonts w:ascii="Arial" w:hAnsi="Arial" w:cs="Arial"/>
          <w:sz w:val="24"/>
        </w:rPr>
        <w:t>Source</w:t>
      </w:r>
      <w:proofErr w:type="spellEnd"/>
      <w:r>
        <w:rPr>
          <w:rFonts w:ascii="Arial" w:hAnsi="Arial" w:cs="Arial"/>
          <w:sz w:val="24"/>
        </w:rPr>
        <w:t xml:space="preserve"> </w:t>
      </w:r>
      <w:proofErr w:type="spellStart"/>
      <w:r>
        <w:rPr>
          <w:rFonts w:ascii="Arial" w:hAnsi="Arial" w:cs="Arial"/>
          <w:sz w:val="24"/>
        </w:rPr>
        <w:t>Projets”o</w:t>
      </w:r>
      <w:proofErr w:type="spellEnd"/>
      <w:r>
        <w:rPr>
          <w:rFonts w:ascii="Arial" w:hAnsi="Arial" w:cs="Arial"/>
          <w:sz w:val="24"/>
        </w:rPr>
        <w:t xml:space="preserve"> algo parecido a participar en proyectos que se realizan y analizan en esta plataforma de forma </w:t>
      </w:r>
      <w:r w:rsidR="007D6B87">
        <w:rPr>
          <w:rFonts w:ascii="Arial" w:hAnsi="Arial" w:cs="Arial"/>
          <w:sz w:val="24"/>
        </w:rPr>
        <w:t>pública.</w:t>
      </w:r>
    </w:p>
    <w:p w:rsidR="007D6B87" w:rsidRDefault="007D6B87" w:rsidP="007D6B87">
      <w:pPr>
        <w:pStyle w:val="Prrafodelista"/>
        <w:jc w:val="both"/>
        <w:rPr>
          <w:rFonts w:ascii="Arial" w:hAnsi="Arial" w:cs="Arial"/>
          <w:sz w:val="24"/>
        </w:rPr>
      </w:pPr>
    </w:p>
    <w:p w:rsidR="007D6B87" w:rsidRPr="00B530F8" w:rsidRDefault="007D6B87" w:rsidP="007D6B87">
      <w:pPr>
        <w:pStyle w:val="Prrafodelista"/>
        <w:jc w:val="both"/>
        <w:rPr>
          <w:rFonts w:ascii="Arial" w:hAnsi="Arial" w:cs="Arial"/>
          <w:b/>
          <w:sz w:val="24"/>
          <w:szCs w:val="24"/>
        </w:rPr>
      </w:pPr>
    </w:p>
    <w:p w:rsidR="006B01B5" w:rsidRDefault="007D6B87" w:rsidP="007D6B87">
      <w:pPr>
        <w:jc w:val="both"/>
        <w:rPr>
          <w:rFonts w:ascii="Arial" w:hAnsi="Arial" w:cs="Arial"/>
          <w:b/>
          <w:sz w:val="24"/>
          <w:szCs w:val="24"/>
          <w:lang w:val="en-US"/>
        </w:rPr>
      </w:pPr>
      <w:proofErr w:type="spellStart"/>
      <w:r>
        <w:rPr>
          <w:rFonts w:ascii="Arial" w:hAnsi="Arial" w:cs="Arial"/>
          <w:b/>
          <w:sz w:val="24"/>
          <w:szCs w:val="24"/>
          <w:lang w:val="en-US"/>
        </w:rPr>
        <w:t>Conclusiones</w:t>
      </w:r>
      <w:proofErr w:type="spellEnd"/>
    </w:p>
    <w:p w:rsidR="007D6B87" w:rsidRPr="007D6B87" w:rsidRDefault="007D6B87" w:rsidP="007D6B87">
      <w:pPr>
        <w:jc w:val="both"/>
        <w:rPr>
          <w:rFonts w:ascii="Arial" w:hAnsi="Arial" w:cs="Arial"/>
          <w:sz w:val="24"/>
          <w:szCs w:val="24"/>
        </w:rPr>
      </w:pPr>
      <w:r>
        <w:rPr>
          <w:rFonts w:ascii="Arial" w:hAnsi="Arial" w:cs="Arial"/>
          <w:sz w:val="24"/>
          <w:szCs w:val="24"/>
        </w:rPr>
        <w:t xml:space="preserve">Al término de la práctica pudimos entender que aprender a utilizar de forma avanzada </w:t>
      </w:r>
      <w:proofErr w:type="gramStart"/>
      <w:r>
        <w:rPr>
          <w:rFonts w:ascii="Arial" w:hAnsi="Arial" w:cs="Arial"/>
          <w:sz w:val="24"/>
          <w:szCs w:val="24"/>
        </w:rPr>
        <w:t>los</w:t>
      </w:r>
      <w:proofErr w:type="gramEnd"/>
      <w:r>
        <w:rPr>
          <w:rFonts w:ascii="Arial" w:hAnsi="Arial" w:cs="Arial"/>
          <w:sz w:val="24"/>
          <w:szCs w:val="24"/>
        </w:rPr>
        <w:t xml:space="preserve"> software de búsqueda es una herramienta de mucha utilidad, pues esto nos permite realizar búsquedas de información más específicas, de una forma eficaz y eficiente.</w:t>
      </w:r>
    </w:p>
    <w:p w:rsidR="007D6B87" w:rsidRPr="007D6B87" w:rsidRDefault="007D6B87" w:rsidP="007D6B87">
      <w:pPr>
        <w:jc w:val="both"/>
        <w:rPr>
          <w:rFonts w:ascii="Arial" w:hAnsi="Arial" w:cs="Arial"/>
          <w:b/>
          <w:sz w:val="24"/>
          <w:szCs w:val="24"/>
          <w:lang w:val="en-US"/>
        </w:rPr>
      </w:pPr>
    </w:p>
    <w:p w:rsidR="006B01B5" w:rsidRPr="00A21EB4" w:rsidRDefault="006B01B5" w:rsidP="004F6203">
      <w:pPr>
        <w:pStyle w:val="Prrafodelista"/>
        <w:jc w:val="both"/>
        <w:rPr>
          <w:rFonts w:ascii="Arial" w:hAnsi="Arial" w:cs="Arial"/>
          <w:sz w:val="24"/>
          <w:szCs w:val="24"/>
          <w:lang w:val="en-US"/>
        </w:rPr>
      </w:pPr>
    </w:p>
    <w:p w:rsidR="006B01B5" w:rsidRPr="00A21EB4" w:rsidRDefault="006B01B5" w:rsidP="004F6203">
      <w:pPr>
        <w:pStyle w:val="Prrafodelista"/>
        <w:jc w:val="both"/>
        <w:rPr>
          <w:rFonts w:ascii="Arial" w:hAnsi="Arial" w:cs="Arial"/>
          <w:sz w:val="24"/>
          <w:szCs w:val="24"/>
          <w:lang w:val="en-US"/>
        </w:rPr>
      </w:pPr>
    </w:p>
    <w:sectPr w:rsidR="006B01B5" w:rsidRPr="00A21EB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90599"/>
    <w:multiLevelType w:val="hybridMultilevel"/>
    <w:tmpl w:val="11C62342"/>
    <w:lvl w:ilvl="0" w:tplc="2F4A96FE">
      <w:start w:val="1"/>
      <w:numFmt w:val="decimal"/>
      <w:lvlText w:val="%1."/>
      <w:lvlJc w:val="left"/>
      <w:pPr>
        <w:ind w:left="720" w:hanging="360"/>
      </w:pPr>
      <w:rPr>
        <w:rFonts w:ascii="Arial" w:hAnsi="Arial" w:cs="Arial" w:hint="default"/>
        <w:b w:val="0"/>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8D14D43"/>
    <w:multiLevelType w:val="hybridMultilevel"/>
    <w:tmpl w:val="C908B7E2"/>
    <w:lvl w:ilvl="0" w:tplc="F5127E0C">
      <w:start w:val="1"/>
      <w:numFmt w:val="decimal"/>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4D55655"/>
    <w:multiLevelType w:val="hybridMultilevel"/>
    <w:tmpl w:val="74DEF3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461549D7"/>
    <w:multiLevelType w:val="hybridMultilevel"/>
    <w:tmpl w:val="41F6C4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AF60BB1"/>
    <w:multiLevelType w:val="hybridMultilevel"/>
    <w:tmpl w:val="88F6B77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4BBC2043"/>
    <w:multiLevelType w:val="hybridMultilevel"/>
    <w:tmpl w:val="7F541BF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6D7E5B27"/>
    <w:multiLevelType w:val="hybridMultilevel"/>
    <w:tmpl w:val="5FDE51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BC6"/>
    <w:rsid w:val="00146A46"/>
    <w:rsid w:val="001B060A"/>
    <w:rsid w:val="001E1E6C"/>
    <w:rsid w:val="00333629"/>
    <w:rsid w:val="004133CF"/>
    <w:rsid w:val="004245E0"/>
    <w:rsid w:val="004F6203"/>
    <w:rsid w:val="006B01B5"/>
    <w:rsid w:val="0073110C"/>
    <w:rsid w:val="00751BC6"/>
    <w:rsid w:val="007D6B87"/>
    <w:rsid w:val="0081008D"/>
    <w:rsid w:val="0098346B"/>
    <w:rsid w:val="009A07CB"/>
    <w:rsid w:val="00A21EB4"/>
    <w:rsid w:val="00AC6365"/>
    <w:rsid w:val="00B530F8"/>
    <w:rsid w:val="00B539C5"/>
    <w:rsid w:val="00C16917"/>
    <w:rsid w:val="00C82E84"/>
    <w:rsid w:val="00EA7E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80EF1D-DC47-4910-A0CA-031DB23F7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51BC6"/>
    <w:pPr>
      <w:ind w:left="720"/>
      <w:contextualSpacing/>
    </w:pPr>
  </w:style>
  <w:style w:type="character" w:styleId="Hipervnculo">
    <w:name w:val="Hyperlink"/>
    <w:basedOn w:val="Fuentedeprrafopredeter"/>
    <w:uiPriority w:val="99"/>
    <w:unhideWhenUsed/>
    <w:rsid w:val="00A21EB4"/>
    <w:rPr>
      <w:color w:val="0563C1" w:themeColor="hyperlink"/>
      <w:u w:val="single"/>
    </w:rPr>
  </w:style>
  <w:style w:type="paragraph" w:styleId="Textodeglobo">
    <w:name w:val="Balloon Text"/>
    <w:basedOn w:val="Normal"/>
    <w:link w:val="TextodegloboCar"/>
    <w:uiPriority w:val="99"/>
    <w:semiHidden/>
    <w:unhideWhenUsed/>
    <w:rsid w:val="004F62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F620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ah.gob.mx/paseos/templomayor" TargetMode="External"/><Relationship Id="rId13" Type="http://schemas.openxmlformats.org/officeDocument/2006/relationships/hyperlink" Target="http://www.inah.gob.mx/paseos/templomayor"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wdl.org"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biblioteca.ibt.unam.mx/revistas.php"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musee-orsay.fr/es/colecciones/obras-comentadas/busqueda/commentaire_id/le-dejeuner-sur-lherbe-7123.html?no_cache=1"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F4538-1FC0-4FAD-B46A-30AEB0C06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8</Pages>
  <Words>1557</Words>
  <Characters>8569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Usuario-I</dc:creator>
  <cp:keywords/>
  <dc:description/>
  <cp:lastModifiedBy>Usuario-I</cp:lastModifiedBy>
  <cp:revision>3</cp:revision>
  <dcterms:created xsi:type="dcterms:W3CDTF">2017-02-13T22:16:00Z</dcterms:created>
  <dcterms:modified xsi:type="dcterms:W3CDTF">2017-02-14T05:57:00Z</dcterms:modified>
</cp:coreProperties>
</file>