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529566895"/>
        <w:docPartObj>
          <w:docPartGallery w:val="Cover Pages"/>
          <w:docPartUnique/>
        </w:docPartObj>
      </w:sdtPr>
      <w:sdtContent>
        <w:p w14:paraId="19747A09" w14:textId="1FA685DE" w:rsidR="00FD25A6" w:rsidRDefault="00FD25A6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7A650B" wp14:editId="06830C3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03DC563F" w14:textId="36B17FF4" w:rsidR="00FD25A6" w:rsidRDefault="00FD25A6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Mariano Yanez Alvarado</w:t>
                                      </w:r>
                                    </w:p>
                                  </w:sdtContent>
                                </w:sdt>
                                <w:p w14:paraId="36E56E6D" w14:textId="5A947D37" w:rsidR="00FD25A6" w:rsidRDefault="00FD25A6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fULL STACK DEVELOPMENT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TECMILENIO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839094A" w14:textId="551E3968" w:rsidR="00FD25A6" w:rsidRDefault="00FD25A6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fASE 1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47A650B" id="Group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03DC563F" w14:textId="36B17FF4" w:rsidR="00FD25A6" w:rsidRDefault="00FD25A6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Mariano Yanez Alvarado</w:t>
                                </w:r>
                              </w:p>
                            </w:sdtContent>
                          </w:sdt>
                          <w:p w14:paraId="36E56E6D" w14:textId="5A947D37" w:rsidR="00FD25A6" w:rsidRDefault="00FD25A6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>fULL STACK DEVELOPMENT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>TECMILENIO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839094A" w14:textId="551E3968" w:rsidR="00FD25A6" w:rsidRDefault="00FD25A6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fASE 1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59F01A0" w14:textId="70812CA0" w:rsidR="00FD25A6" w:rsidRDefault="00FD25A6">
          <w:r>
            <w:br w:type="page"/>
          </w:r>
        </w:p>
      </w:sdtContent>
    </w:sdt>
    <w:sdt>
      <w:sdtPr>
        <w:id w:val="-91184574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25F9060E" w14:textId="44C7B03C" w:rsidR="00FD25A6" w:rsidRPr="00FD25A6" w:rsidRDefault="00FD25A6">
          <w:pPr>
            <w:pStyle w:val="TOCHeading"/>
            <w:rPr>
              <w:b/>
              <w:bCs/>
              <w:color w:val="auto"/>
              <w:sz w:val="28"/>
              <w:szCs w:val="28"/>
            </w:rPr>
          </w:pPr>
          <w:proofErr w:type="spellStart"/>
          <w:r w:rsidRPr="00FD25A6">
            <w:rPr>
              <w:b/>
              <w:bCs/>
              <w:color w:val="auto"/>
              <w:sz w:val="28"/>
              <w:szCs w:val="28"/>
            </w:rPr>
            <w:t>Tabla</w:t>
          </w:r>
          <w:proofErr w:type="spellEnd"/>
          <w:r w:rsidRPr="00FD25A6">
            <w:rPr>
              <w:b/>
              <w:bCs/>
              <w:color w:val="auto"/>
              <w:sz w:val="28"/>
              <w:szCs w:val="28"/>
            </w:rPr>
            <w:t xml:space="preserve"> de </w:t>
          </w:r>
          <w:proofErr w:type="spellStart"/>
          <w:r w:rsidRPr="00FD25A6">
            <w:rPr>
              <w:b/>
              <w:bCs/>
              <w:color w:val="auto"/>
              <w:sz w:val="28"/>
              <w:szCs w:val="28"/>
            </w:rPr>
            <w:t>Contenido</w:t>
          </w:r>
          <w:proofErr w:type="spellEnd"/>
          <w:r w:rsidRPr="00FD25A6">
            <w:rPr>
              <w:b/>
              <w:bCs/>
              <w:color w:val="auto"/>
              <w:sz w:val="28"/>
              <w:szCs w:val="28"/>
            </w:rPr>
            <w:t>.</w:t>
          </w:r>
        </w:p>
        <w:p w14:paraId="5D6A141C" w14:textId="580565A0" w:rsidR="00FD25A6" w:rsidRDefault="00FD25A6">
          <w:fldSimple w:instr=" TOC \o &quot;1-3&quot; \h \z \u ">
            <w:r>
              <w:rPr>
                <w:b/>
                <w:bCs/>
                <w:noProof/>
              </w:rPr>
              <w:t>No table of contents entries found.</w:t>
            </w:r>
          </w:fldSimple>
        </w:p>
      </w:sdtContent>
    </w:sdt>
    <w:p w14:paraId="0FBF7361" w14:textId="77777777" w:rsidR="00FD25A6" w:rsidRDefault="00FD25A6"/>
    <w:p w14:paraId="0F82F54E" w14:textId="77777777" w:rsidR="00FD25A6" w:rsidRDefault="00FD25A6"/>
    <w:p w14:paraId="38311F76" w14:textId="23F7E07C" w:rsidR="00FD25A6" w:rsidRPr="00FD25A6" w:rsidRDefault="00FD25A6">
      <w:pPr>
        <w:rPr>
          <w:b/>
          <w:bCs/>
          <w:sz w:val="28"/>
          <w:szCs w:val="28"/>
        </w:rPr>
      </w:pPr>
      <w:proofErr w:type="spellStart"/>
      <w:r w:rsidRPr="00FD25A6">
        <w:rPr>
          <w:b/>
          <w:bCs/>
          <w:sz w:val="28"/>
          <w:szCs w:val="28"/>
        </w:rPr>
        <w:t>Tabla</w:t>
      </w:r>
      <w:proofErr w:type="spellEnd"/>
      <w:r w:rsidRPr="00FD25A6">
        <w:rPr>
          <w:b/>
          <w:bCs/>
          <w:sz w:val="28"/>
          <w:szCs w:val="28"/>
        </w:rPr>
        <w:t xml:space="preserve"> de </w:t>
      </w:r>
      <w:proofErr w:type="spellStart"/>
      <w:r w:rsidRPr="00FD25A6">
        <w:rPr>
          <w:b/>
          <w:bCs/>
          <w:sz w:val="28"/>
          <w:szCs w:val="28"/>
        </w:rPr>
        <w:t>Figuras</w:t>
      </w:r>
      <w:proofErr w:type="spellEnd"/>
      <w:r w:rsidRPr="00FD25A6">
        <w:rPr>
          <w:b/>
          <w:bCs/>
          <w:sz w:val="28"/>
          <w:szCs w:val="28"/>
        </w:rPr>
        <w:t>.</w:t>
      </w:r>
    </w:p>
    <w:p w14:paraId="7FC43D5B" w14:textId="78DBF6D9" w:rsidR="00FD25A6" w:rsidRDefault="00FD25A6">
      <w:fldSimple w:instr=" TOC \h \z \c &quot;Figure&quot; ">
        <w:r>
          <w:rPr>
            <w:b/>
            <w:bCs/>
            <w:noProof/>
          </w:rPr>
          <w:t>No table of figures entries found.</w:t>
        </w:r>
      </w:fldSimple>
    </w:p>
    <w:p w14:paraId="1B7959F2" w14:textId="77777777" w:rsidR="00FD25A6" w:rsidRDefault="00FD25A6"/>
    <w:p w14:paraId="503DCD7E" w14:textId="77777777" w:rsidR="00FD25A6" w:rsidRDefault="00FD25A6"/>
    <w:p w14:paraId="3EA86414" w14:textId="77777777" w:rsidR="00FD25A6" w:rsidRDefault="00FD25A6"/>
    <w:p w14:paraId="6AB9EEFA" w14:textId="77777777" w:rsidR="00FD25A6" w:rsidRDefault="00FD25A6"/>
    <w:p w14:paraId="1B5A60E4" w14:textId="77777777" w:rsidR="00FD25A6" w:rsidRDefault="00FD25A6"/>
    <w:p w14:paraId="44B47351" w14:textId="77777777" w:rsidR="00FD25A6" w:rsidRDefault="00FD25A6"/>
    <w:p w14:paraId="1F2EC34F" w14:textId="77777777" w:rsidR="00FD25A6" w:rsidRDefault="00FD25A6"/>
    <w:p w14:paraId="1A5ADCA7" w14:textId="77777777" w:rsidR="00FD25A6" w:rsidRDefault="00FD25A6"/>
    <w:p w14:paraId="7FD1754F" w14:textId="77777777" w:rsidR="00FD25A6" w:rsidRDefault="00FD25A6"/>
    <w:p w14:paraId="6E89B6BF" w14:textId="77777777" w:rsidR="00FD25A6" w:rsidRDefault="00FD25A6"/>
    <w:p w14:paraId="6435143A" w14:textId="77777777" w:rsidR="00FD25A6" w:rsidRDefault="00FD25A6"/>
    <w:p w14:paraId="70D810D1" w14:textId="77777777" w:rsidR="00FD25A6" w:rsidRDefault="00FD25A6"/>
    <w:p w14:paraId="1CC072AB" w14:textId="77777777" w:rsidR="00FD25A6" w:rsidRDefault="00FD25A6"/>
    <w:p w14:paraId="62934F7A" w14:textId="77777777" w:rsidR="00FD25A6" w:rsidRDefault="00FD25A6"/>
    <w:p w14:paraId="3130009B" w14:textId="77777777" w:rsidR="00FD25A6" w:rsidRDefault="00FD25A6"/>
    <w:p w14:paraId="5D019393" w14:textId="77777777" w:rsidR="00FD25A6" w:rsidRDefault="00FD25A6"/>
    <w:p w14:paraId="047A7B34" w14:textId="77777777" w:rsidR="00FD25A6" w:rsidRDefault="00FD25A6"/>
    <w:p w14:paraId="31DB6517" w14:textId="77777777" w:rsidR="00FD25A6" w:rsidRDefault="00FD25A6"/>
    <w:p w14:paraId="526C37BE" w14:textId="77777777" w:rsidR="00FD25A6" w:rsidRDefault="00FD25A6"/>
    <w:p w14:paraId="43BD5D1E" w14:textId="77777777" w:rsidR="00FD25A6" w:rsidRDefault="00FD25A6"/>
    <w:p w14:paraId="3659EFE3" w14:textId="14D12E3B" w:rsidR="00FD25A6" w:rsidRDefault="00FD25A6" w:rsidP="00FD25A6">
      <w:pPr>
        <w:pStyle w:val="ListParagraph"/>
        <w:numPr>
          <w:ilvl w:val="0"/>
          <w:numId w:val="1"/>
        </w:numPr>
      </w:pPr>
      <w:proofErr w:type="spellStart"/>
      <w:r>
        <w:lastRenderedPageBreak/>
        <w:t>Sadfadf</w:t>
      </w:r>
      <w:proofErr w:type="spellEnd"/>
    </w:p>
    <w:p w14:paraId="1C83CE7F" w14:textId="77777777" w:rsidR="00FD25A6" w:rsidRDefault="00FD25A6" w:rsidP="00FD25A6"/>
    <w:sectPr w:rsidR="00FD25A6" w:rsidSect="00FD25A6"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BD380F"/>
    <w:multiLevelType w:val="hybridMultilevel"/>
    <w:tmpl w:val="55D09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137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5A6"/>
    <w:rsid w:val="000779FC"/>
    <w:rsid w:val="00FD2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04F36"/>
  <w15:chartTrackingRefBased/>
  <w15:docId w15:val="{064B29C0-5414-4C7D-A395-7330EA212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5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5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5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5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5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5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5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5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5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5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5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5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5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5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5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5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5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5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5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5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5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5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5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5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5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5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5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5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5A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D25A6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D25A6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D25A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TECMILENIO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D3426D-6437-4EC5-BBA8-48582A08E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29</Words>
  <Characters>171</Characters>
  <Application>Microsoft Office Word</Application>
  <DocSecurity>0</DocSecurity>
  <Lines>1</Lines>
  <Paragraphs>1</Paragraphs>
  <ScaleCrop>false</ScaleCrop>
  <Company>fULL STACK DEVELOPMENT</Company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fASE 1</dc:title>
  <dc:subject/>
  <dc:creator>Mariano Yanez Alvarado</dc:creator>
  <cp:keywords/>
  <dc:description/>
  <cp:lastModifiedBy>Mariano Yanez Alvarado</cp:lastModifiedBy>
  <cp:revision>1</cp:revision>
  <dcterms:created xsi:type="dcterms:W3CDTF">2026-03-08T20:03:00Z</dcterms:created>
  <dcterms:modified xsi:type="dcterms:W3CDTF">2026-03-08T20:50:00Z</dcterms:modified>
</cp:coreProperties>
</file>