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EFE9C" w14:textId="4983D38B" w:rsidR="00283BBE" w:rsidRDefault="00BA011D">
      <w:r>
        <w:rPr>
          <w:noProof/>
        </w:rPr>
        <w:drawing>
          <wp:inline distT="0" distB="0" distL="0" distR="0" wp14:anchorId="61575ACE" wp14:editId="17207C8F">
            <wp:extent cx="6645910" cy="3742055"/>
            <wp:effectExtent l="0" t="0" r="2540" b="10795"/>
            <wp:docPr id="1" name="Chart 1">
              <a:extLst xmlns:a="http://schemas.openxmlformats.org/drawingml/2006/main">
                <a:ext uri="{FF2B5EF4-FFF2-40B4-BE49-F238E27FC236}">
                  <a16:creationId xmlns:a16="http://schemas.microsoft.com/office/drawing/2014/main" id="{A93C2DB8-BB38-491F-9DC0-F351D2670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0A5D09A2" wp14:editId="4428E833">
            <wp:extent cx="6645910" cy="3742055"/>
            <wp:effectExtent l="0" t="0" r="2540" b="10795"/>
            <wp:docPr id="2" name="Chart 2">
              <a:extLst xmlns:a="http://schemas.openxmlformats.org/drawingml/2006/main">
                <a:ext uri="{FF2B5EF4-FFF2-40B4-BE49-F238E27FC236}">
                  <a16:creationId xmlns:a16="http://schemas.microsoft.com/office/drawing/2014/main" id="{4847AA6A-7212-4743-85DF-9940CB4171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lastRenderedPageBreak/>
        <w:drawing>
          <wp:inline distT="0" distB="0" distL="0" distR="0" wp14:anchorId="7E32CCBC" wp14:editId="3012C302">
            <wp:extent cx="6645910" cy="3742055"/>
            <wp:effectExtent l="0" t="0" r="2540" b="10795"/>
            <wp:docPr id="3" name="Chart 3">
              <a:extLst xmlns:a="http://schemas.openxmlformats.org/drawingml/2006/main">
                <a:ext uri="{FF2B5EF4-FFF2-40B4-BE49-F238E27FC236}">
                  <a16:creationId xmlns:a16="http://schemas.microsoft.com/office/drawing/2014/main" id="{0B07B2DC-D385-4FB5-97EE-F5373F1C7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61B355E1" wp14:editId="261ED175">
            <wp:extent cx="6645910" cy="3742055"/>
            <wp:effectExtent l="0" t="0" r="2540" b="10795"/>
            <wp:docPr id="4" name="Chart 4">
              <a:extLst xmlns:a="http://schemas.openxmlformats.org/drawingml/2006/main">
                <a:ext uri="{FF2B5EF4-FFF2-40B4-BE49-F238E27FC236}">
                  <a16:creationId xmlns:a16="http://schemas.microsoft.com/office/drawing/2014/main" id="{4D8E45F0-B732-4FED-BC51-70F1245BC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D471FE" w14:textId="25B20D3E" w:rsidR="00DE2A17" w:rsidRDefault="00BA011D">
      <w:r>
        <w:rPr>
          <w:noProof/>
        </w:rPr>
        <w:lastRenderedPageBreak/>
        <w:drawing>
          <wp:inline distT="0" distB="0" distL="0" distR="0" wp14:anchorId="3AB2C5FC" wp14:editId="3F5D1324">
            <wp:extent cx="6645910" cy="3742055"/>
            <wp:effectExtent l="0" t="0" r="2540" b="10795"/>
            <wp:docPr id="6" name="Chart 6">
              <a:extLst xmlns:a="http://schemas.openxmlformats.org/drawingml/2006/main">
                <a:ext uri="{FF2B5EF4-FFF2-40B4-BE49-F238E27FC236}">
                  <a16:creationId xmlns:a16="http://schemas.microsoft.com/office/drawing/2014/main" id="{EA597721-E607-4587-B995-97A60CA702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2E4AE6" w14:textId="74CA9325" w:rsidR="00734F7A" w:rsidRDefault="00652C40" w:rsidP="00DE6FF3">
      <w:pPr>
        <w:pStyle w:val="ListParagraph"/>
        <w:numPr>
          <w:ilvl w:val="0"/>
          <w:numId w:val="1"/>
        </w:numPr>
      </w:pPr>
      <w:r>
        <w:t>max_time = 120</w:t>
      </w:r>
      <w:r w:rsidR="00D46E1E">
        <w:br/>
      </w:r>
    </w:p>
    <w:p w14:paraId="5332FA29" w14:textId="667F2B4A" w:rsidR="00D46E1E" w:rsidRDefault="002A10A8" w:rsidP="00D46E1E">
      <w:pPr>
        <w:pStyle w:val="ListParagraph"/>
        <w:numPr>
          <w:ilvl w:val="0"/>
          <w:numId w:val="1"/>
        </w:numPr>
      </w:pPr>
      <w:r>
        <w:t>It still holds true that Probe Max and Probe Total are the best indicator of runtime performance.</w:t>
      </w:r>
      <w:r w:rsidR="00D46E1E">
        <w:br/>
      </w:r>
    </w:p>
    <w:p w14:paraId="7EBB00C7" w14:textId="1A822DFE" w:rsidR="00D46E1E" w:rsidRDefault="00D46E1E" w:rsidP="00D46E1E">
      <w:pPr>
        <w:pStyle w:val="ListParagraph"/>
        <w:numPr>
          <w:ilvl w:val="0"/>
          <w:numId w:val="1"/>
        </w:numPr>
      </w:pPr>
      <w:r>
        <w:t xml:space="preserve">When comparing linear and quadratic probing </w:t>
      </w:r>
      <w:r w:rsidR="002A10A8">
        <w:t xml:space="preserve">to separate chaining it is clear that separate chaining is the most effective solution to collisions and clustering. No combination timed out under separate chaining and the average runtime was </w:t>
      </w:r>
      <w:r w:rsidR="004877B2">
        <w:t>around 25.55% of quadratic probing’s average and only 16.70% of linear probing’s average. This time lead is shown clearly in the Probe Max and Probe Total statistics. The averages for both are far lower than either quadratic or linear probing implementations.</w:t>
      </w:r>
      <w:r w:rsidR="00BF1FE8">
        <w:br/>
      </w:r>
    </w:p>
    <w:p w14:paraId="3045CC42" w14:textId="704FE8DF" w:rsidR="00BF1FE8" w:rsidRDefault="002A10A8" w:rsidP="00D46E1E">
      <w:pPr>
        <w:pStyle w:val="ListParagraph"/>
        <w:numPr>
          <w:ilvl w:val="0"/>
          <w:numId w:val="1"/>
        </w:numPr>
      </w:pPr>
      <w:r>
        <w:t>We once again the quadratic probing and separate chaining result in high collision counts however they have the best performance. This is because the complete more of the task before timing out, thus increasing the collisions in a given time frame. Linear probing saw 12 time-outs whilst quadratic probing only saw 2. Finally, separate chaining did not see any time-outs with the longest running combination being only 73.22 seconds.</w:t>
      </w:r>
    </w:p>
    <w:p w14:paraId="33FEC385" w14:textId="77777777" w:rsidR="005D01F6" w:rsidRDefault="005D01F6" w:rsidP="005D01F6">
      <w:pPr>
        <w:pStyle w:val="ListParagraph"/>
      </w:pPr>
    </w:p>
    <w:p w14:paraId="6953194E" w14:textId="5AA72112" w:rsidR="005D01F6" w:rsidRDefault="00655671" w:rsidP="005D01F6">
      <w:pPr>
        <w:pStyle w:val="ListParagraph"/>
        <w:numPr>
          <w:ilvl w:val="0"/>
          <w:numId w:val="1"/>
        </w:numPr>
      </w:pPr>
      <w:r>
        <w:t>Since separate chaining is not a probing solution to clashes it does not require for the table to be rehashed, thus no rehashes occurred in any instances</w:t>
      </w:r>
      <w:r w:rsidR="00563C55">
        <w:t>.</w:t>
      </w:r>
    </w:p>
    <w:p w14:paraId="0512FC4A" w14:textId="77777777" w:rsidR="00DB49D9" w:rsidRDefault="00DB49D9" w:rsidP="00DB49D9">
      <w:pPr>
        <w:pStyle w:val="ListParagraph"/>
      </w:pPr>
    </w:p>
    <w:p w14:paraId="5978A9B2" w14:textId="47B60953" w:rsidR="00DB49D9" w:rsidRDefault="00732661" w:rsidP="00DB49D9">
      <w:r>
        <w:t>Separate changing has a clear advantage over both linear and quadratic probing. Since it does not resort to probing to resolve collisions, probe lengths are often reduced and the need for rehashing is removed. Increasing performance overall – when an appropriate secondary data structure is used</w:t>
      </w:r>
      <w:r w:rsidR="00F0467B">
        <w:t>. Eg. Binary Search Tree</w:t>
      </w:r>
      <w:bookmarkStart w:id="0" w:name="_GoBack"/>
      <w:bookmarkEnd w:id="0"/>
      <w:r>
        <w:t>.</w:t>
      </w:r>
    </w:p>
    <w:p w14:paraId="5DBC7B18" w14:textId="5C5DA0C0" w:rsidR="00612C22" w:rsidRDefault="00612C22" w:rsidP="00612C22"/>
    <w:sectPr w:rsidR="00612C22" w:rsidSect="001D38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B063C"/>
    <w:multiLevelType w:val="hybridMultilevel"/>
    <w:tmpl w:val="7494EBB6"/>
    <w:lvl w:ilvl="0" w:tplc="BC0486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9F"/>
    <w:rsid w:val="00034AA9"/>
    <w:rsid w:val="000E66F2"/>
    <w:rsid w:val="00101E91"/>
    <w:rsid w:val="001D37E3"/>
    <w:rsid w:val="001D386C"/>
    <w:rsid w:val="00283BBE"/>
    <w:rsid w:val="00290C45"/>
    <w:rsid w:val="002A10A8"/>
    <w:rsid w:val="002B2CD7"/>
    <w:rsid w:val="002E61D2"/>
    <w:rsid w:val="00357D9A"/>
    <w:rsid w:val="00377182"/>
    <w:rsid w:val="003B67DF"/>
    <w:rsid w:val="00414398"/>
    <w:rsid w:val="00425B2F"/>
    <w:rsid w:val="004877B2"/>
    <w:rsid w:val="00563C55"/>
    <w:rsid w:val="005D01F6"/>
    <w:rsid w:val="00612C22"/>
    <w:rsid w:val="00652C40"/>
    <w:rsid w:val="00655671"/>
    <w:rsid w:val="006732DE"/>
    <w:rsid w:val="006A319F"/>
    <w:rsid w:val="006D48B8"/>
    <w:rsid w:val="006D7958"/>
    <w:rsid w:val="00732661"/>
    <w:rsid w:val="00734F7A"/>
    <w:rsid w:val="008535D8"/>
    <w:rsid w:val="008C5AD1"/>
    <w:rsid w:val="00A32C08"/>
    <w:rsid w:val="00B03009"/>
    <w:rsid w:val="00BA011D"/>
    <w:rsid w:val="00BE13A0"/>
    <w:rsid w:val="00BF1FE8"/>
    <w:rsid w:val="00C81DE0"/>
    <w:rsid w:val="00CC00A5"/>
    <w:rsid w:val="00D46E1E"/>
    <w:rsid w:val="00DB49D9"/>
    <w:rsid w:val="00DE2A17"/>
    <w:rsid w:val="00DE6FF3"/>
    <w:rsid w:val="00E76350"/>
    <w:rsid w:val="00E817B8"/>
    <w:rsid w:val="00F0467B"/>
    <w:rsid w:val="00F800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7687"/>
  <w15:chartTrackingRefBased/>
  <w15:docId w15:val="{34AB26AD-A009-4F8C-9DCA-43BC42B7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Mark%20Diedericks\Documents\Visual%20Studio%202019\Projects\Interview%20Prac%203\Results\output_task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ark%20Diedericks\Documents\Visual%20Studio%202019\Projects\Interview%20Prac%203\Results\output_task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ark%20Diedericks\Documents\Visual%20Studio%202019\Projects\Interview%20Prac%203\Results\output_task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ark%20Diedericks\Documents\Visual%20Studio%202019\Projects\Interview%20Prac%203\Results\output_task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ark%20Diedericks\Documents\Visual%20Studio%202019\Projects\Interview%20Prac%203\Results\output_task5.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Time,Collisions v. Size,Base</a:t>
            </a:r>
            <a:endParaRPr lang="en-AU"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output_task3!$K$2</c:f>
              <c:strCache>
                <c:ptCount val="1"/>
                <c:pt idx="0">
                  <c:v>english_small.txt Time</c:v>
                </c:pt>
              </c:strCache>
            </c:strRef>
          </c:tx>
          <c:spPr>
            <a:solidFill>
              <a:schemeClr val="accent1"/>
            </a:solidFill>
            <a:ln>
              <a:noFill/>
            </a:ln>
            <a:effectLst/>
          </c:spPr>
          <c:invertIfNegative val="0"/>
          <c:dLbls>
            <c:numFmt formatCode="#,##0.00" sourceLinked="0"/>
            <c:spPr>
              <a:noFill/>
              <a:ln>
                <a:noFill/>
              </a:ln>
              <a:effectLst/>
            </c:spPr>
            <c:txPr>
              <a:bodyPr rot="-5400000" spcFirstLastPara="1" vertOverflow="ellipsis" wrap="square" lIns="38100" tIns="19050" rIns="38100" bIns="19050" anchor="t"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output_task3!$P$2:$P$10</c:f>
              <c:numCache>
                <c:formatCode>General</c:formatCode>
                <c:ptCount val="9"/>
                <c:pt idx="0">
                  <c:v>3.89798259999999</c:v>
                </c:pt>
                <c:pt idx="1">
                  <c:v>1.11498399999999</c:v>
                </c:pt>
                <c:pt idx="2">
                  <c:v>12.3543676</c:v>
                </c:pt>
                <c:pt idx="3">
                  <c:v>3.9941347999999901</c:v>
                </c:pt>
                <c:pt idx="4">
                  <c:v>1.10594389999999</c:v>
                </c:pt>
                <c:pt idx="5">
                  <c:v>1.1238200999999901</c:v>
                </c:pt>
                <c:pt idx="6">
                  <c:v>3.9319917999999898</c:v>
                </c:pt>
                <c:pt idx="7">
                  <c:v>1.1345932000000001</c:v>
                </c:pt>
                <c:pt idx="8">
                  <c:v>1.1500622</c:v>
                </c:pt>
              </c:numCache>
            </c:numRef>
          </c:val>
          <c:extLst>
            <c:ext xmlns:c16="http://schemas.microsoft.com/office/drawing/2014/chart" uri="{C3380CC4-5D6E-409C-BE32-E72D297353CC}">
              <c16:uniqueId val="{00000000-2355-436B-9EEA-F2442DCBB00D}"/>
            </c:ext>
          </c:extLst>
        </c:ser>
        <c:ser>
          <c:idx val="1"/>
          <c:order val="1"/>
          <c:tx>
            <c:strRef>
              <c:f>output_task3!$K$11</c:f>
              <c:strCache>
                <c:ptCount val="1"/>
                <c:pt idx="0">
                  <c:v>english_large.txt Time</c:v>
                </c:pt>
              </c:strCache>
            </c:strRef>
          </c:tx>
          <c:spPr>
            <a:solidFill>
              <a:schemeClr val="accent2"/>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output_task3!$P$11:$P$19</c:f>
              <c:numCache>
                <c:formatCode>General</c:formatCode>
                <c:ptCount val="9"/>
                <c:pt idx="0">
                  <c:v>20.462109699999999</c:v>
                </c:pt>
                <c:pt idx="1">
                  <c:v>2.6775207999999902</c:v>
                </c:pt>
                <c:pt idx="2">
                  <c:v>73.222757900000005</c:v>
                </c:pt>
                <c:pt idx="3">
                  <c:v>20.323260600000001</c:v>
                </c:pt>
                <c:pt idx="4">
                  <c:v>2.75635340000002</c:v>
                </c:pt>
                <c:pt idx="5">
                  <c:v>2.6843001999999898</c:v>
                </c:pt>
                <c:pt idx="6">
                  <c:v>20.588356300000001</c:v>
                </c:pt>
                <c:pt idx="7">
                  <c:v>2.7419286999999799</c:v>
                </c:pt>
                <c:pt idx="8">
                  <c:v>2.7091366999999802</c:v>
                </c:pt>
              </c:numCache>
            </c:numRef>
          </c:val>
          <c:extLst>
            <c:ext xmlns:c16="http://schemas.microsoft.com/office/drawing/2014/chart" uri="{C3380CC4-5D6E-409C-BE32-E72D297353CC}">
              <c16:uniqueId val="{00000001-2355-436B-9EEA-F2442DCBB00D}"/>
            </c:ext>
          </c:extLst>
        </c:ser>
        <c:ser>
          <c:idx val="2"/>
          <c:order val="2"/>
          <c:tx>
            <c:strRef>
              <c:f>output_task3!$K$20</c:f>
              <c:strCache>
                <c:ptCount val="1"/>
                <c:pt idx="0">
                  <c:v>french.txt Time</c:v>
                </c:pt>
              </c:strCache>
            </c:strRef>
          </c:tx>
          <c:spPr>
            <a:solidFill>
              <a:schemeClr val="accent3"/>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output_task3!$P$20:$P$28</c:f>
              <c:numCache>
                <c:formatCode>General</c:formatCode>
                <c:ptCount val="9"/>
                <c:pt idx="0">
                  <c:v>13.6295378</c:v>
                </c:pt>
                <c:pt idx="1">
                  <c:v>2.9115671999999999</c:v>
                </c:pt>
                <c:pt idx="2">
                  <c:v>29.352419599999902</c:v>
                </c:pt>
                <c:pt idx="3">
                  <c:v>13.4283714999999</c:v>
                </c:pt>
                <c:pt idx="4">
                  <c:v>2.9292492999999999</c:v>
                </c:pt>
                <c:pt idx="5">
                  <c:v>2.9695912999999901</c:v>
                </c:pt>
                <c:pt idx="6">
                  <c:v>13.6348181</c:v>
                </c:pt>
                <c:pt idx="7">
                  <c:v>2.9543535999999899</c:v>
                </c:pt>
                <c:pt idx="8">
                  <c:v>2.9277377999999801</c:v>
                </c:pt>
              </c:numCache>
            </c:numRef>
          </c:val>
          <c:extLst>
            <c:ext xmlns:c16="http://schemas.microsoft.com/office/drawing/2014/chart" uri="{C3380CC4-5D6E-409C-BE32-E72D297353CC}">
              <c16:uniqueId val="{00000002-2355-436B-9EEA-F2442DCBB00D}"/>
            </c:ext>
          </c:extLst>
        </c:ser>
        <c:ser>
          <c:idx val="3"/>
          <c:order val="3"/>
          <c:tx>
            <c:strRef>
              <c:f>output_task3!$K$3</c:f>
              <c:strCache>
                <c:ptCount val="1"/>
                <c:pt idx="0">
                  <c:v>english_small.txt Collisions</c:v>
                </c:pt>
              </c:strCache>
            </c:strRef>
          </c:tx>
          <c:spPr>
            <a:solidFill>
              <a:schemeClr val="accent4"/>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output_task3!$L$2:$L$10</c:f>
              <c:numCache>
                <c:formatCode>General</c:formatCode>
                <c:ptCount val="9"/>
                <c:pt idx="0">
                  <c:v>825.18</c:v>
                </c:pt>
                <c:pt idx="1">
                  <c:v>125.63</c:v>
                </c:pt>
                <c:pt idx="2">
                  <c:v>837.67</c:v>
                </c:pt>
                <c:pt idx="3">
                  <c:v>825.18</c:v>
                </c:pt>
                <c:pt idx="4">
                  <c:v>82.45</c:v>
                </c:pt>
                <c:pt idx="5">
                  <c:v>82.16</c:v>
                </c:pt>
                <c:pt idx="6">
                  <c:v>825.18</c:v>
                </c:pt>
                <c:pt idx="7">
                  <c:v>33.299999999999997</c:v>
                </c:pt>
                <c:pt idx="8">
                  <c:v>34.31</c:v>
                </c:pt>
              </c:numCache>
            </c:numRef>
          </c:val>
          <c:extLst>
            <c:ext xmlns:c16="http://schemas.microsoft.com/office/drawing/2014/chart" uri="{C3380CC4-5D6E-409C-BE32-E72D297353CC}">
              <c16:uniqueId val="{00000003-2355-436B-9EEA-F2442DCBB00D}"/>
            </c:ext>
          </c:extLst>
        </c:ser>
        <c:ser>
          <c:idx val="4"/>
          <c:order val="4"/>
          <c:tx>
            <c:strRef>
              <c:f>output_task3!$K$12</c:f>
              <c:strCache>
                <c:ptCount val="1"/>
                <c:pt idx="0">
                  <c:v>english_large.txt Collisions</c:v>
                </c:pt>
              </c:strCache>
            </c:strRef>
          </c:tx>
          <c:spPr>
            <a:solidFill>
              <a:schemeClr val="accent5"/>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output_task3!$L$11:$L$19</c:f>
              <c:numCache>
                <c:formatCode>General</c:formatCode>
                <c:ptCount val="9"/>
                <c:pt idx="0">
                  <c:v>1926.41</c:v>
                </c:pt>
                <c:pt idx="1">
                  <c:v>592.1</c:v>
                </c:pt>
                <c:pt idx="2">
                  <c:v>1941.46</c:v>
                </c:pt>
                <c:pt idx="3">
                  <c:v>1926.41</c:v>
                </c:pt>
                <c:pt idx="4">
                  <c:v>402.97</c:v>
                </c:pt>
                <c:pt idx="5">
                  <c:v>402.21</c:v>
                </c:pt>
                <c:pt idx="6">
                  <c:v>1926.41</c:v>
                </c:pt>
                <c:pt idx="7">
                  <c:v>175.16</c:v>
                </c:pt>
                <c:pt idx="8">
                  <c:v>175.4</c:v>
                </c:pt>
              </c:numCache>
            </c:numRef>
          </c:val>
          <c:extLst>
            <c:ext xmlns:c16="http://schemas.microsoft.com/office/drawing/2014/chart" uri="{C3380CC4-5D6E-409C-BE32-E72D297353CC}">
              <c16:uniqueId val="{00000004-2355-436B-9EEA-F2442DCBB00D}"/>
            </c:ext>
          </c:extLst>
        </c:ser>
        <c:ser>
          <c:idx val="5"/>
          <c:order val="5"/>
          <c:tx>
            <c:strRef>
              <c:f>output_task3!$K$21</c:f>
              <c:strCache>
                <c:ptCount val="1"/>
                <c:pt idx="0">
                  <c:v>french.txt Collisions</c:v>
                </c:pt>
              </c:strCache>
            </c:strRef>
          </c:tx>
          <c:spPr>
            <a:solidFill>
              <a:schemeClr val="accent6"/>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output_task3!$L$20:$L$28</c:f>
              <c:numCache>
                <c:formatCode>General</c:formatCode>
                <c:ptCount val="9"/>
                <c:pt idx="0">
                  <c:v>1989.01</c:v>
                </c:pt>
                <c:pt idx="1">
                  <c:v>639.16</c:v>
                </c:pt>
                <c:pt idx="2">
                  <c:v>1996.69</c:v>
                </c:pt>
                <c:pt idx="3">
                  <c:v>1989.01</c:v>
                </c:pt>
                <c:pt idx="4">
                  <c:v>432.61</c:v>
                </c:pt>
                <c:pt idx="5">
                  <c:v>431.6</c:v>
                </c:pt>
                <c:pt idx="6">
                  <c:v>1989.01</c:v>
                </c:pt>
                <c:pt idx="7">
                  <c:v>193.66</c:v>
                </c:pt>
                <c:pt idx="8">
                  <c:v>189.81</c:v>
                </c:pt>
              </c:numCache>
            </c:numRef>
          </c:val>
          <c:extLst>
            <c:ext xmlns:c16="http://schemas.microsoft.com/office/drawing/2014/chart" uri="{C3380CC4-5D6E-409C-BE32-E72D297353CC}">
              <c16:uniqueId val="{00000005-2355-436B-9EEA-F2442DCBB00D}"/>
            </c:ext>
          </c:extLst>
        </c:ser>
        <c:dLbls>
          <c:dLblPos val="outEnd"/>
          <c:showLegendKey val="0"/>
          <c:showVal val="1"/>
          <c:showCatName val="0"/>
          <c:showSerName val="0"/>
          <c:showPercent val="0"/>
          <c:showBubbleSize val="0"/>
        </c:dLbls>
        <c:gapWidth val="219"/>
        <c:overlap val="-27"/>
        <c:axId val="83920559"/>
        <c:axId val="95127071"/>
      </c:barChart>
      <c:catAx>
        <c:axId val="83920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Table Size, Table</a:t>
                </a:r>
                <a:r>
                  <a:rPr lang="en-AU" baseline="0"/>
                  <a:t> Base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27071"/>
        <c:crosses val="autoZero"/>
        <c:auto val="1"/>
        <c:lblAlgn val="ctr"/>
        <c:lblOffset val="100"/>
        <c:noMultiLvlLbl val="0"/>
      </c:catAx>
      <c:valAx>
        <c:axId val="95127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 | Collisions (x100)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20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a:t>
            </a:r>
            <a:r>
              <a:rPr lang="en-AU" baseline="0"/>
              <a:t>Probe Total</a:t>
            </a:r>
            <a:r>
              <a:rPr lang="en-AU"/>
              <a:t> v. Size,Base</a:t>
            </a:r>
            <a:endParaRPr lang="en-AU"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output_task3!$K$2</c:f>
              <c:strCache>
                <c:ptCount val="1"/>
                <c:pt idx="0">
                  <c:v>english_small.txt Time</c:v>
                </c:pt>
              </c:strCache>
            </c:strRef>
          </c:tx>
          <c:spPr>
            <a:solidFill>
              <a:schemeClr val="accent1"/>
            </a:solidFill>
            <a:ln>
              <a:noFill/>
            </a:ln>
            <a:effectLst/>
          </c:spPr>
          <c:invertIfNegative val="0"/>
          <c:dLbls>
            <c:numFmt formatCode="#,##0.00" sourceLinked="0"/>
            <c:spPr>
              <a:noFill/>
              <a:ln>
                <a:noFill/>
              </a:ln>
              <a:effectLst/>
            </c:spPr>
            <c:txPr>
              <a:bodyPr rot="-5400000" spcFirstLastPara="1" vertOverflow="ellipsis" wrap="square" lIns="38100" tIns="19050" rIns="38100" bIns="19050" anchor="t"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output_task3!$P$2:$P$10</c:f>
              <c:numCache>
                <c:formatCode>General</c:formatCode>
                <c:ptCount val="9"/>
                <c:pt idx="0">
                  <c:v>3.89798259999999</c:v>
                </c:pt>
                <c:pt idx="1">
                  <c:v>1.11498399999999</c:v>
                </c:pt>
                <c:pt idx="2">
                  <c:v>12.3543676</c:v>
                </c:pt>
                <c:pt idx="3">
                  <c:v>3.9941347999999901</c:v>
                </c:pt>
                <c:pt idx="4">
                  <c:v>1.10594389999999</c:v>
                </c:pt>
                <c:pt idx="5">
                  <c:v>1.1238200999999901</c:v>
                </c:pt>
                <c:pt idx="6">
                  <c:v>3.9319917999999898</c:v>
                </c:pt>
                <c:pt idx="7">
                  <c:v>1.1345932000000001</c:v>
                </c:pt>
                <c:pt idx="8">
                  <c:v>1.1500622</c:v>
                </c:pt>
              </c:numCache>
            </c:numRef>
          </c:val>
          <c:extLst>
            <c:ext xmlns:c16="http://schemas.microsoft.com/office/drawing/2014/chart" uri="{C3380CC4-5D6E-409C-BE32-E72D297353CC}">
              <c16:uniqueId val="{00000000-49AC-4577-8CDA-334BF4CA8FAF}"/>
            </c:ext>
          </c:extLst>
        </c:ser>
        <c:ser>
          <c:idx val="1"/>
          <c:order val="1"/>
          <c:tx>
            <c:strRef>
              <c:f>output_task3!$K$11</c:f>
              <c:strCache>
                <c:ptCount val="1"/>
                <c:pt idx="0">
                  <c:v>english_large.txt Time</c:v>
                </c:pt>
              </c:strCache>
            </c:strRef>
          </c:tx>
          <c:spPr>
            <a:solidFill>
              <a:schemeClr val="accent2"/>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output_task3!$P$11:$P$19</c:f>
              <c:numCache>
                <c:formatCode>General</c:formatCode>
                <c:ptCount val="9"/>
                <c:pt idx="0">
                  <c:v>20.462109699999999</c:v>
                </c:pt>
                <c:pt idx="1">
                  <c:v>2.6775207999999902</c:v>
                </c:pt>
                <c:pt idx="2">
                  <c:v>73.222757900000005</c:v>
                </c:pt>
                <c:pt idx="3">
                  <c:v>20.323260600000001</c:v>
                </c:pt>
                <c:pt idx="4">
                  <c:v>2.75635340000002</c:v>
                </c:pt>
                <c:pt idx="5">
                  <c:v>2.6843001999999898</c:v>
                </c:pt>
                <c:pt idx="6">
                  <c:v>20.588356300000001</c:v>
                </c:pt>
                <c:pt idx="7">
                  <c:v>2.7419286999999799</c:v>
                </c:pt>
                <c:pt idx="8">
                  <c:v>2.7091366999999802</c:v>
                </c:pt>
              </c:numCache>
            </c:numRef>
          </c:val>
          <c:extLst>
            <c:ext xmlns:c16="http://schemas.microsoft.com/office/drawing/2014/chart" uri="{C3380CC4-5D6E-409C-BE32-E72D297353CC}">
              <c16:uniqueId val="{00000001-49AC-4577-8CDA-334BF4CA8FAF}"/>
            </c:ext>
          </c:extLst>
        </c:ser>
        <c:ser>
          <c:idx val="2"/>
          <c:order val="2"/>
          <c:tx>
            <c:strRef>
              <c:f>output_task3!$K$20</c:f>
              <c:strCache>
                <c:ptCount val="1"/>
                <c:pt idx="0">
                  <c:v>french.txt Time</c:v>
                </c:pt>
              </c:strCache>
            </c:strRef>
          </c:tx>
          <c:spPr>
            <a:solidFill>
              <a:schemeClr val="accent3"/>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output_task3!$P$20:$P$28</c:f>
              <c:numCache>
                <c:formatCode>General</c:formatCode>
                <c:ptCount val="9"/>
                <c:pt idx="0">
                  <c:v>13.6295378</c:v>
                </c:pt>
                <c:pt idx="1">
                  <c:v>2.9115671999999999</c:v>
                </c:pt>
                <c:pt idx="2">
                  <c:v>29.352419599999902</c:v>
                </c:pt>
                <c:pt idx="3">
                  <c:v>13.4283714999999</c:v>
                </c:pt>
                <c:pt idx="4">
                  <c:v>2.9292492999999999</c:v>
                </c:pt>
                <c:pt idx="5">
                  <c:v>2.9695912999999901</c:v>
                </c:pt>
                <c:pt idx="6">
                  <c:v>13.6348181</c:v>
                </c:pt>
                <c:pt idx="7">
                  <c:v>2.9543535999999899</c:v>
                </c:pt>
                <c:pt idx="8">
                  <c:v>2.9277377999999801</c:v>
                </c:pt>
              </c:numCache>
            </c:numRef>
          </c:val>
          <c:extLst>
            <c:ext xmlns:c16="http://schemas.microsoft.com/office/drawing/2014/chart" uri="{C3380CC4-5D6E-409C-BE32-E72D297353CC}">
              <c16:uniqueId val="{00000002-49AC-4577-8CDA-334BF4CA8FAF}"/>
            </c:ext>
          </c:extLst>
        </c:ser>
        <c:ser>
          <c:idx val="3"/>
          <c:order val="3"/>
          <c:tx>
            <c:strRef>
              <c:f>output_task3!$K$4</c:f>
              <c:strCache>
                <c:ptCount val="1"/>
                <c:pt idx="0">
                  <c:v>english_small.txt Probe Total</c:v>
                </c:pt>
              </c:strCache>
            </c:strRef>
          </c:tx>
          <c:spPr>
            <a:solidFill>
              <a:schemeClr val="accent4"/>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output_task3!$M$2:$M$10</c:f>
              <c:numCache>
                <c:formatCode>General</c:formatCode>
                <c:ptCount val="9"/>
                <c:pt idx="0">
                  <c:v>6.2340400000000002</c:v>
                </c:pt>
                <c:pt idx="1">
                  <c:v>1.4002000000000001E-2</c:v>
                </c:pt>
                <c:pt idx="2">
                  <c:v>23.577390999999999</c:v>
                </c:pt>
                <c:pt idx="3">
                  <c:v>6.2340400000000002</c:v>
                </c:pt>
                <c:pt idx="4">
                  <c:v>8.8280000000000008E-3</c:v>
                </c:pt>
                <c:pt idx="5">
                  <c:v>8.7799999999999996E-3</c:v>
                </c:pt>
                <c:pt idx="6">
                  <c:v>6.2340400000000002</c:v>
                </c:pt>
                <c:pt idx="7">
                  <c:v>3.4220000000000001E-3</c:v>
                </c:pt>
                <c:pt idx="8">
                  <c:v>3.5349999999999999E-3</c:v>
                </c:pt>
              </c:numCache>
            </c:numRef>
          </c:val>
          <c:extLst>
            <c:ext xmlns:c16="http://schemas.microsoft.com/office/drawing/2014/chart" uri="{C3380CC4-5D6E-409C-BE32-E72D297353CC}">
              <c16:uniqueId val="{00000003-49AC-4577-8CDA-334BF4CA8FAF}"/>
            </c:ext>
          </c:extLst>
        </c:ser>
        <c:ser>
          <c:idx val="4"/>
          <c:order val="4"/>
          <c:tx>
            <c:strRef>
              <c:f>output_task3!$K$13</c:f>
              <c:strCache>
                <c:ptCount val="1"/>
                <c:pt idx="0">
                  <c:v>english_large.txt Probe Total</c:v>
                </c:pt>
              </c:strCache>
            </c:strRef>
          </c:tx>
          <c:spPr>
            <a:solidFill>
              <a:schemeClr val="accent5"/>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output_task3!$M$11:$M$19</c:f>
              <c:numCache>
                <c:formatCode>General</c:formatCode>
                <c:ptCount val="9"/>
                <c:pt idx="0">
                  <c:v>31.627694999999999</c:v>
                </c:pt>
                <c:pt idx="1">
                  <c:v>7.5427999999999995E-2</c:v>
                </c:pt>
                <c:pt idx="2">
                  <c:v>122.802089</c:v>
                </c:pt>
                <c:pt idx="3">
                  <c:v>31.627694999999999</c:v>
                </c:pt>
                <c:pt idx="4">
                  <c:v>4.7008000000000001E-2</c:v>
                </c:pt>
                <c:pt idx="5">
                  <c:v>4.6955999999999998E-2</c:v>
                </c:pt>
                <c:pt idx="6">
                  <c:v>31.627694999999999</c:v>
                </c:pt>
                <c:pt idx="7">
                  <c:v>1.8648000000000001E-2</c:v>
                </c:pt>
                <c:pt idx="8">
                  <c:v>1.8699E-2</c:v>
                </c:pt>
              </c:numCache>
            </c:numRef>
          </c:val>
          <c:extLst>
            <c:ext xmlns:c16="http://schemas.microsoft.com/office/drawing/2014/chart" uri="{C3380CC4-5D6E-409C-BE32-E72D297353CC}">
              <c16:uniqueId val="{00000004-49AC-4577-8CDA-334BF4CA8FAF}"/>
            </c:ext>
          </c:extLst>
        </c:ser>
        <c:ser>
          <c:idx val="5"/>
          <c:order val="5"/>
          <c:tx>
            <c:strRef>
              <c:f>output_task3!$K$22</c:f>
              <c:strCache>
                <c:ptCount val="1"/>
                <c:pt idx="0">
                  <c:v>french.txt Probe Total</c:v>
                </c:pt>
              </c:strCache>
            </c:strRef>
          </c:tx>
          <c:spPr>
            <a:solidFill>
              <a:schemeClr val="accent6"/>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output_task3!$M$20:$M$28</c:f>
              <c:numCache>
                <c:formatCode>General</c:formatCode>
                <c:ptCount val="9"/>
                <c:pt idx="0">
                  <c:v>19.671786999999998</c:v>
                </c:pt>
                <c:pt idx="1">
                  <c:v>8.2385E-2</c:v>
                </c:pt>
                <c:pt idx="2">
                  <c:v>49.612659999999998</c:v>
                </c:pt>
                <c:pt idx="3">
                  <c:v>19.671786999999998</c:v>
                </c:pt>
                <c:pt idx="4">
                  <c:v>5.0774E-2</c:v>
                </c:pt>
                <c:pt idx="5">
                  <c:v>5.0591999999999998E-2</c:v>
                </c:pt>
                <c:pt idx="6">
                  <c:v>19.671786999999998</c:v>
                </c:pt>
                <c:pt idx="7">
                  <c:v>2.0726999999999999E-2</c:v>
                </c:pt>
                <c:pt idx="8">
                  <c:v>2.0227999999999999E-2</c:v>
                </c:pt>
              </c:numCache>
            </c:numRef>
          </c:val>
          <c:extLst>
            <c:ext xmlns:c16="http://schemas.microsoft.com/office/drawing/2014/chart" uri="{C3380CC4-5D6E-409C-BE32-E72D297353CC}">
              <c16:uniqueId val="{00000005-49AC-4577-8CDA-334BF4CA8FAF}"/>
            </c:ext>
          </c:extLst>
        </c:ser>
        <c:dLbls>
          <c:dLblPos val="outEnd"/>
          <c:showLegendKey val="0"/>
          <c:showVal val="1"/>
          <c:showCatName val="0"/>
          <c:showSerName val="0"/>
          <c:showPercent val="0"/>
          <c:showBubbleSize val="0"/>
        </c:dLbls>
        <c:gapWidth val="219"/>
        <c:overlap val="-27"/>
        <c:axId val="83920559"/>
        <c:axId val="95127071"/>
      </c:barChart>
      <c:catAx>
        <c:axId val="83920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Table Size, Table</a:t>
                </a:r>
                <a:r>
                  <a:rPr lang="en-AU" baseline="0"/>
                  <a:t> Base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27071"/>
        <c:crosses val="autoZero"/>
        <c:auto val="1"/>
        <c:lblAlgn val="ctr"/>
        <c:lblOffset val="100"/>
        <c:noMultiLvlLbl val="0"/>
      </c:catAx>
      <c:valAx>
        <c:axId val="95127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 | Probe Total (x1,000,000)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20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Time,Probe</a:t>
            </a:r>
            <a:r>
              <a:rPr lang="en-AU" baseline="0"/>
              <a:t> Max</a:t>
            </a:r>
            <a:r>
              <a:rPr lang="en-AU"/>
              <a:t> v. Size,Base</a:t>
            </a:r>
            <a:endParaRPr lang="en-AU"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output_task3!$K$2</c:f>
              <c:strCache>
                <c:ptCount val="1"/>
                <c:pt idx="0">
                  <c:v>english_small.txt Time</c:v>
                </c:pt>
              </c:strCache>
            </c:strRef>
          </c:tx>
          <c:spPr>
            <a:solidFill>
              <a:schemeClr val="accent1"/>
            </a:solidFill>
            <a:ln>
              <a:noFill/>
            </a:ln>
            <a:effectLst/>
          </c:spPr>
          <c:invertIfNegative val="0"/>
          <c:dLbls>
            <c:numFmt formatCode="#,##0.00" sourceLinked="0"/>
            <c:spPr>
              <a:noFill/>
              <a:ln>
                <a:noFill/>
              </a:ln>
              <a:effectLst/>
            </c:spPr>
            <c:txPr>
              <a:bodyPr rot="-5400000" spcFirstLastPara="1" vertOverflow="ellipsis" wrap="square" lIns="38100" tIns="19050" rIns="38100" bIns="19050" anchor="t"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output_task3!$P$2:$P$10</c:f>
              <c:numCache>
                <c:formatCode>General</c:formatCode>
                <c:ptCount val="9"/>
                <c:pt idx="0">
                  <c:v>3.89798259999999</c:v>
                </c:pt>
                <c:pt idx="1">
                  <c:v>1.11498399999999</c:v>
                </c:pt>
                <c:pt idx="2">
                  <c:v>12.3543676</c:v>
                </c:pt>
                <c:pt idx="3">
                  <c:v>3.9941347999999901</c:v>
                </c:pt>
                <c:pt idx="4">
                  <c:v>1.10594389999999</c:v>
                </c:pt>
                <c:pt idx="5">
                  <c:v>1.1238200999999901</c:v>
                </c:pt>
                <c:pt idx="6">
                  <c:v>3.9319917999999898</c:v>
                </c:pt>
                <c:pt idx="7">
                  <c:v>1.1345932000000001</c:v>
                </c:pt>
                <c:pt idx="8">
                  <c:v>1.1500622</c:v>
                </c:pt>
              </c:numCache>
            </c:numRef>
          </c:val>
          <c:extLst>
            <c:ext xmlns:c16="http://schemas.microsoft.com/office/drawing/2014/chart" uri="{C3380CC4-5D6E-409C-BE32-E72D297353CC}">
              <c16:uniqueId val="{00000000-D9CE-4A6A-8A34-4D2998DED4A2}"/>
            </c:ext>
          </c:extLst>
        </c:ser>
        <c:ser>
          <c:idx val="1"/>
          <c:order val="1"/>
          <c:tx>
            <c:strRef>
              <c:f>output_task3!$K$11</c:f>
              <c:strCache>
                <c:ptCount val="1"/>
                <c:pt idx="0">
                  <c:v>english_large.txt Time</c:v>
                </c:pt>
              </c:strCache>
            </c:strRef>
          </c:tx>
          <c:spPr>
            <a:solidFill>
              <a:schemeClr val="accent2"/>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output_task3!$P$11:$P$19</c:f>
              <c:numCache>
                <c:formatCode>General</c:formatCode>
                <c:ptCount val="9"/>
                <c:pt idx="0">
                  <c:v>20.462109699999999</c:v>
                </c:pt>
                <c:pt idx="1">
                  <c:v>2.6775207999999902</c:v>
                </c:pt>
                <c:pt idx="2">
                  <c:v>73.222757900000005</c:v>
                </c:pt>
                <c:pt idx="3">
                  <c:v>20.323260600000001</c:v>
                </c:pt>
                <c:pt idx="4">
                  <c:v>2.75635340000002</c:v>
                </c:pt>
                <c:pt idx="5">
                  <c:v>2.6843001999999898</c:v>
                </c:pt>
                <c:pt idx="6">
                  <c:v>20.588356300000001</c:v>
                </c:pt>
                <c:pt idx="7">
                  <c:v>2.7419286999999799</c:v>
                </c:pt>
                <c:pt idx="8">
                  <c:v>2.7091366999999802</c:v>
                </c:pt>
              </c:numCache>
            </c:numRef>
          </c:val>
          <c:extLst>
            <c:ext xmlns:c16="http://schemas.microsoft.com/office/drawing/2014/chart" uri="{C3380CC4-5D6E-409C-BE32-E72D297353CC}">
              <c16:uniqueId val="{00000001-D9CE-4A6A-8A34-4D2998DED4A2}"/>
            </c:ext>
          </c:extLst>
        </c:ser>
        <c:ser>
          <c:idx val="2"/>
          <c:order val="2"/>
          <c:tx>
            <c:strRef>
              <c:f>output_task3!$K$20</c:f>
              <c:strCache>
                <c:ptCount val="1"/>
                <c:pt idx="0">
                  <c:v>french.txt Time</c:v>
                </c:pt>
              </c:strCache>
            </c:strRef>
          </c:tx>
          <c:spPr>
            <a:solidFill>
              <a:schemeClr val="accent3"/>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output_task3!$P$20:$P$28</c:f>
              <c:numCache>
                <c:formatCode>General</c:formatCode>
                <c:ptCount val="9"/>
                <c:pt idx="0">
                  <c:v>13.6295378</c:v>
                </c:pt>
                <c:pt idx="1">
                  <c:v>2.9115671999999999</c:v>
                </c:pt>
                <c:pt idx="2">
                  <c:v>29.352419599999902</c:v>
                </c:pt>
                <c:pt idx="3">
                  <c:v>13.4283714999999</c:v>
                </c:pt>
                <c:pt idx="4">
                  <c:v>2.9292492999999999</c:v>
                </c:pt>
                <c:pt idx="5">
                  <c:v>2.9695912999999901</c:v>
                </c:pt>
                <c:pt idx="6">
                  <c:v>13.6348181</c:v>
                </c:pt>
                <c:pt idx="7">
                  <c:v>2.9543535999999899</c:v>
                </c:pt>
                <c:pt idx="8">
                  <c:v>2.9277377999999801</c:v>
                </c:pt>
              </c:numCache>
            </c:numRef>
          </c:val>
          <c:extLst>
            <c:ext xmlns:c16="http://schemas.microsoft.com/office/drawing/2014/chart" uri="{C3380CC4-5D6E-409C-BE32-E72D297353CC}">
              <c16:uniqueId val="{00000002-D9CE-4A6A-8A34-4D2998DED4A2}"/>
            </c:ext>
          </c:extLst>
        </c:ser>
        <c:ser>
          <c:idx val="3"/>
          <c:order val="3"/>
          <c:tx>
            <c:strRef>
              <c:f>output_task3!$K$5</c:f>
              <c:strCache>
                <c:ptCount val="1"/>
                <c:pt idx="0">
                  <c:v>english_small.txt Probe Max</c:v>
                </c:pt>
              </c:strCache>
            </c:strRef>
          </c:tx>
          <c:spPr>
            <a:solidFill>
              <a:schemeClr val="accent4"/>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output_task3!$N$2:$N$10</c:f>
              <c:numCache>
                <c:formatCode>General</c:formatCode>
                <c:ptCount val="9"/>
                <c:pt idx="0">
                  <c:v>3.24</c:v>
                </c:pt>
                <c:pt idx="1">
                  <c:v>0.04</c:v>
                </c:pt>
                <c:pt idx="2">
                  <c:v>8.4600000000000009</c:v>
                </c:pt>
                <c:pt idx="3">
                  <c:v>3.24</c:v>
                </c:pt>
                <c:pt idx="4">
                  <c:v>0.04</c:v>
                </c:pt>
                <c:pt idx="5">
                  <c:v>0.04</c:v>
                </c:pt>
                <c:pt idx="6">
                  <c:v>3.24</c:v>
                </c:pt>
                <c:pt idx="7">
                  <c:v>0.03</c:v>
                </c:pt>
                <c:pt idx="8">
                  <c:v>0.02</c:v>
                </c:pt>
              </c:numCache>
            </c:numRef>
          </c:val>
          <c:extLst>
            <c:ext xmlns:c16="http://schemas.microsoft.com/office/drawing/2014/chart" uri="{C3380CC4-5D6E-409C-BE32-E72D297353CC}">
              <c16:uniqueId val="{00000003-D9CE-4A6A-8A34-4D2998DED4A2}"/>
            </c:ext>
          </c:extLst>
        </c:ser>
        <c:ser>
          <c:idx val="4"/>
          <c:order val="4"/>
          <c:tx>
            <c:strRef>
              <c:f>output_task3!$K$14</c:f>
              <c:strCache>
                <c:ptCount val="1"/>
                <c:pt idx="0">
                  <c:v>english_large.txt Probe Max</c:v>
                </c:pt>
              </c:strCache>
            </c:strRef>
          </c:tx>
          <c:spPr>
            <a:solidFill>
              <a:schemeClr val="accent5"/>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output_task3!$N$11:$N$19</c:f>
              <c:numCache>
                <c:formatCode>General</c:formatCode>
                <c:ptCount val="9"/>
                <c:pt idx="0">
                  <c:v>6.61</c:v>
                </c:pt>
                <c:pt idx="1">
                  <c:v>7.0000000000000007E-2</c:v>
                </c:pt>
                <c:pt idx="2">
                  <c:v>18.54</c:v>
                </c:pt>
                <c:pt idx="3">
                  <c:v>6.61</c:v>
                </c:pt>
                <c:pt idx="4">
                  <c:v>0.05</c:v>
                </c:pt>
                <c:pt idx="5">
                  <c:v>0.05</c:v>
                </c:pt>
                <c:pt idx="6">
                  <c:v>6.61</c:v>
                </c:pt>
                <c:pt idx="7">
                  <c:v>0.04</c:v>
                </c:pt>
                <c:pt idx="8">
                  <c:v>0.04</c:v>
                </c:pt>
              </c:numCache>
            </c:numRef>
          </c:val>
          <c:extLst>
            <c:ext xmlns:c16="http://schemas.microsoft.com/office/drawing/2014/chart" uri="{C3380CC4-5D6E-409C-BE32-E72D297353CC}">
              <c16:uniqueId val="{00000004-D9CE-4A6A-8A34-4D2998DED4A2}"/>
            </c:ext>
          </c:extLst>
        </c:ser>
        <c:ser>
          <c:idx val="5"/>
          <c:order val="5"/>
          <c:tx>
            <c:strRef>
              <c:f>output_task3!$K$23</c:f>
              <c:strCache>
                <c:ptCount val="1"/>
                <c:pt idx="0">
                  <c:v>french.txt Probe Max</c:v>
                </c:pt>
              </c:strCache>
            </c:strRef>
          </c:tx>
          <c:spPr>
            <a:solidFill>
              <a:schemeClr val="accent6"/>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output_task3!$N$20:$N$28</c:f>
              <c:numCache>
                <c:formatCode>General</c:formatCode>
                <c:ptCount val="9"/>
                <c:pt idx="0">
                  <c:v>4.49</c:v>
                </c:pt>
                <c:pt idx="1">
                  <c:v>7.0000000000000007E-2</c:v>
                </c:pt>
                <c:pt idx="2">
                  <c:v>10.93</c:v>
                </c:pt>
                <c:pt idx="3">
                  <c:v>4.49</c:v>
                </c:pt>
                <c:pt idx="4">
                  <c:v>0.06</c:v>
                </c:pt>
                <c:pt idx="5">
                  <c:v>0.06</c:v>
                </c:pt>
                <c:pt idx="6">
                  <c:v>4.49</c:v>
                </c:pt>
                <c:pt idx="7">
                  <c:v>0.04</c:v>
                </c:pt>
                <c:pt idx="8">
                  <c:v>0.04</c:v>
                </c:pt>
              </c:numCache>
            </c:numRef>
          </c:val>
          <c:extLst>
            <c:ext xmlns:c16="http://schemas.microsoft.com/office/drawing/2014/chart" uri="{C3380CC4-5D6E-409C-BE32-E72D297353CC}">
              <c16:uniqueId val="{00000005-D9CE-4A6A-8A34-4D2998DED4A2}"/>
            </c:ext>
          </c:extLst>
        </c:ser>
        <c:dLbls>
          <c:dLblPos val="outEnd"/>
          <c:showLegendKey val="0"/>
          <c:showVal val="1"/>
          <c:showCatName val="0"/>
          <c:showSerName val="0"/>
          <c:showPercent val="0"/>
          <c:showBubbleSize val="0"/>
        </c:dLbls>
        <c:gapWidth val="219"/>
        <c:overlap val="-27"/>
        <c:axId val="83920559"/>
        <c:axId val="95127071"/>
      </c:barChart>
      <c:catAx>
        <c:axId val="83920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Table Size, Table</a:t>
                </a:r>
                <a:r>
                  <a:rPr lang="en-AU" baseline="0"/>
                  <a:t> Base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27071"/>
        <c:crosses val="autoZero"/>
        <c:auto val="1"/>
        <c:lblAlgn val="ctr"/>
        <c:lblOffset val="100"/>
        <c:noMultiLvlLbl val="0"/>
      </c:catAx>
      <c:valAx>
        <c:axId val="95127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 | Probe Max (x100)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20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Time,Rehashes v. Size,Base</a:t>
            </a:r>
            <a:endParaRPr lang="en-AU"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output_task3!$K$2</c:f>
              <c:strCache>
                <c:ptCount val="1"/>
                <c:pt idx="0">
                  <c:v>english_small.txt Time</c:v>
                </c:pt>
              </c:strCache>
            </c:strRef>
          </c:tx>
          <c:spPr>
            <a:solidFill>
              <a:schemeClr val="accent1"/>
            </a:solidFill>
            <a:ln>
              <a:noFill/>
            </a:ln>
            <a:effectLst/>
          </c:spPr>
          <c:invertIfNegative val="0"/>
          <c:dLbls>
            <c:numFmt formatCode="#,##0.00" sourceLinked="0"/>
            <c:spPr>
              <a:noFill/>
              <a:ln>
                <a:noFill/>
              </a:ln>
              <a:effectLst/>
            </c:spPr>
            <c:txPr>
              <a:bodyPr rot="-5400000" spcFirstLastPara="1" vertOverflow="ellipsis" wrap="square" lIns="38100" tIns="19050" rIns="38100" bIns="19050" anchor="t"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output_task3!$P$2:$P$10</c:f>
              <c:numCache>
                <c:formatCode>General</c:formatCode>
                <c:ptCount val="9"/>
                <c:pt idx="0">
                  <c:v>3.89798259999999</c:v>
                </c:pt>
                <c:pt idx="1">
                  <c:v>1.11498399999999</c:v>
                </c:pt>
                <c:pt idx="2">
                  <c:v>12.3543676</c:v>
                </c:pt>
                <c:pt idx="3">
                  <c:v>3.9941347999999901</c:v>
                </c:pt>
                <c:pt idx="4">
                  <c:v>1.10594389999999</c:v>
                </c:pt>
                <c:pt idx="5">
                  <c:v>1.1238200999999901</c:v>
                </c:pt>
                <c:pt idx="6">
                  <c:v>3.9319917999999898</c:v>
                </c:pt>
                <c:pt idx="7">
                  <c:v>1.1345932000000001</c:v>
                </c:pt>
                <c:pt idx="8">
                  <c:v>1.1500622</c:v>
                </c:pt>
              </c:numCache>
            </c:numRef>
          </c:val>
          <c:extLst>
            <c:ext xmlns:c16="http://schemas.microsoft.com/office/drawing/2014/chart" uri="{C3380CC4-5D6E-409C-BE32-E72D297353CC}">
              <c16:uniqueId val="{00000000-F526-40CF-ACC4-D4F22360E6BD}"/>
            </c:ext>
          </c:extLst>
        </c:ser>
        <c:ser>
          <c:idx val="1"/>
          <c:order val="1"/>
          <c:tx>
            <c:strRef>
              <c:f>output_task3!$K$11</c:f>
              <c:strCache>
                <c:ptCount val="1"/>
                <c:pt idx="0">
                  <c:v>english_large.txt Time</c:v>
                </c:pt>
              </c:strCache>
            </c:strRef>
          </c:tx>
          <c:spPr>
            <a:solidFill>
              <a:schemeClr val="accent2"/>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output_task3!$P$11:$P$19</c:f>
              <c:numCache>
                <c:formatCode>General</c:formatCode>
                <c:ptCount val="9"/>
                <c:pt idx="0">
                  <c:v>20.462109699999999</c:v>
                </c:pt>
                <c:pt idx="1">
                  <c:v>2.6775207999999902</c:v>
                </c:pt>
                <c:pt idx="2">
                  <c:v>73.222757900000005</c:v>
                </c:pt>
                <c:pt idx="3">
                  <c:v>20.323260600000001</c:v>
                </c:pt>
                <c:pt idx="4">
                  <c:v>2.75635340000002</c:v>
                </c:pt>
                <c:pt idx="5">
                  <c:v>2.6843001999999898</c:v>
                </c:pt>
                <c:pt idx="6">
                  <c:v>20.588356300000001</c:v>
                </c:pt>
                <c:pt idx="7">
                  <c:v>2.7419286999999799</c:v>
                </c:pt>
                <c:pt idx="8">
                  <c:v>2.7091366999999802</c:v>
                </c:pt>
              </c:numCache>
            </c:numRef>
          </c:val>
          <c:extLst>
            <c:ext xmlns:c16="http://schemas.microsoft.com/office/drawing/2014/chart" uri="{C3380CC4-5D6E-409C-BE32-E72D297353CC}">
              <c16:uniqueId val="{00000001-F526-40CF-ACC4-D4F22360E6BD}"/>
            </c:ext>
          </c:extLst>
        </c:ser>
        <c:ser>
          <c:idx val="2"/>
          <c:order val="2"/>
          <c:tx>
            <c:strRef>
              <c:f>output_task3!$K$20</c:f>
              <c:strCache>
                <c:ptCount val="1"/>
                <c:pt idx="0">
                  <c:v>french.txt Time</c:v>
                </c:pt>
              </c:strCache>
            </c:strRef>
          </c:tx>
          <c:spPr>
            <a:solidFill>
              <a:schemeClr val="accent3"/>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output_task3!$P$20:$P$28</c:f>
              <c:numCache>
                <c:formatCode>General</c:formatCode>
                <c:ptCount val="9"/>
                <c:pt idx="0">
                  <c:v>13.6295378</c:v>
                </c:pt>
                <c:pt idx="1">
                  <c:v>2.9115671999999999</c:v>
                </c:pt>
                <c:pt idx="2">
                  <c:v>29.352419599999902</c:v>
                </c:pt>
                <c:pt idx="3">
                  <c:v>13.4283714999999</c:v>
                </c:pt>
                <c:pt idx="4">
                  <c:v>2.9292492999999999</c:v>
                </c:pt>
                <c:pt idx="5">
                  <c:v>2.9695912999999901</c:v>
                </c:pt>
                <c:pt idx="6">
                  <c:v>13.6348181</c:v>
                </c:pt>
                <c:pt idx="7">
                  <c:v>2.9543535999999899</c:v>
                </c:pt>
                <c:pt idx="8">
                  <c:v>2.9277377999999801</c:v>
                </c:pt>
              </c:numCache>
            </c:numRef>
          </c:val>
          <c:extLst>
            <c:ext xmlns:c16="http://schemas.microsoft.com/office/drawing/2014/chart" uri="{C3380CC4-5D6E-409C-BE32-E72D297353CC}">
              <c16:uniqueId val="{00000002-F526-40CF-ACC4-D4F22360E6BD}"/>
            </c:ext>
          </c:extLst>
        </c:ser>
        <c:ser>
          <c:idx val="3"/>
          <c:order val="3"/>
          <c:tx>
            <c:strRef>
              <c:f>output_task3!$K$6</c:f>
              <c:strCache>
                <c:ptCount val="1"/>
                <c:pt idx="0">
                  <c:v>english_small.txt Rehash</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output_task3!$O$2:$O$10</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3-F526-40CF-ACC4-D4F22360E6BD}"/>
            </c:ext>
          </c:extLst>
        </c:ser>
        <c:ser>
          <c:idx val="4"/>
          <c:order val="4"/>
          <c:tx>
            <c:strRef>
              <c:f>output_task3!$K$15</c:f>
              <c:strCache>
                <c:ptCount val="1"/>
                <c:pt idx="0">
                  <c:v>english_large.txt Rehash</c:v>
                </c:pt>
              </c:strCache>
            </c:strRef>
          </c:tx>
          <c:spPr>
            <a:solidFill>
              <a:schemeClr val="accent5"/>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output_task3!$O$11:$O$19</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4-F526-40CF-ACC4-D4F22360E6BD}"/>
            </c:ext>
          </c:extLst>
        </c:ser>
        <c:ser>
          <c:idx val="5"/>
          <c:order val="5"/>
          <c:tx>
            <c:strRef>
              <c:f>output_task3!$K$24</c:f>
              <c:strCache>
                <c:ptCount val="1"/>
                <c:pt idx="0">
                  <c:v>french.txt Rehash</c:v>
                </c:pt>
              </c:strCache>
            </c:strRef>
          </c:tx>
          <c:spPr>
            <a:solidFill>
              <a:schemeClr val="accent6"/>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output_task3!$O$20:$O$28</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5-F526-40CF-ACC4-D4F22360E6BD}"/>
            </c:ext>
          </c:extLst>
        </c:ser>
        <c:dLbls>
          <c:dLblPos val="outEnd"/>
          <c:showLegendKey val="0"/>
          <c:showVal val="1"/>
          <c:showCatName val="0"/>
          <c:showSerName val="0"/>
          <c:showPercent val="0"/>
          <c:showBubbleSize val="0"/>
        </c:dLbls>
        <c:gapWidth val="219"/>
        <c:overlap val="-27"/>
        <c:axId val="83920559"/>
        <c:axId val="95127071"/>
      </c:barChart>
      <c:catAx>
        <c:axId val="83920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Table Size, Table</a:t>
                </a:r>
                <a:r>
                  <a:rPr lang="en-AU" baseline="0"/>
                  <a:t> Base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27071"/>
        <c:crosses val="autoZero"/>
        <c:auto val="1"/>
        <c:lblAlgn val="ctr"/>
        <c:lblOffset val="100"/>
        <c:noMultiLvlLbl val="0"/>
      </c:catAx>
      <c:valAx>
        <c:axId val="95127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 | Rehashes (x100)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20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Linear</a:t>
            </a:r>
            <a:r>
              <a:rPr lang="en-AU" baseline="0"/>
              <a:t> Probing v. Quadratic Probing v. Separate Chaining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output_task3!$J$29</c:f>
              <c:strCache>
                <c:ptCount val="1"/>
                <c:pt idx="0">
                  <c:v>Separate (Avg.)</c:v>
                </c:pt>
              </c:strCache>
            </c:strRef>
          </c:tx>
          <c:spPr>
            <a:solidFill>
              <a:schemeClr val="accent1"/>
            </a:solidFill>
            <a:ln>
              <a:noFill/>
            </a:ln>
            <a:effectLst/>
          </c:spPr>
          <c:invertIfNegative val="0"/>
          <c:dLbls>
            <c:numFmt formatCode="#,##0.00" sourceLinked="0"/>
            <c:spPr>
              <a:noFill/>
              <a:ln>
                <a:noFill/>
              </a:ln>
              <a:effectLst/>
            </c:spPr>
            <c:txPr>
              <a:bodyPr rot="-5400000" spcFirstLastPara="1" vertOverflow="ellipsis" wrap="square" lIns="38100" tIns="19050" rIns="38100" bIns="19050" anchor="t"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output_task3!$L$63:$P$63</c:f>
              <c:strCache>
                <c:ptCount val="5"/>
                <c:pt idx="0">
                  <c:v>Collisions (x100)</c:v>
                </c:pt>
                <c:pt idx="1">
                  <c:v>Probe Total (x1000000)</c:v>
                </c:pt>
                <c:pt idx="2">
                  <c:v>Probe Max</c:v>
                </c:pt>
                <c:pt idx="3">
                  <c:v>Rehashes (x100)</c:v>
                </c:pt>
                <c:pt idx="4">
                  <c:v>Time (s)</c:v>
                </c:pt>
              </c:strCache>
            </c:strRef>
          </c:cat>
          <c:val>
            <c:numRef>
              <c:f>output_task3!$L$29:$P$29</c:f>
              <c:numCache>
                <c:formatCode>General</c:formatCode>
                <c:ptCount val="5"/>
                <c:pt idx="0">
                  <c:v>851.48703703703677</c:v>
                </c:pt>
                <c:pt idx="1">
                  <c:v>13.668989555555553</c:v>
                </c:pt>
                <c:pt idx="2">
                  <c:v>3.0237037037037036</c:v>
                </c:pt>
                <c:pt idx="3">
                  <c:v>0</c:v>
                </c:pt>
                <c:pt idx="4">
                  <c:v>9.7300463222222131</c:v>
                </c:pt>
              </c:numCache>
            </c:numRef>
          </c:val>
          <c:extLst>
            <c:ext xmlns:c16="http://schemas.microsoft.com/office/drawing/2014/chart" uri="{C3380CC4-5D6E-409C-BE32-E72D297353CC}">
              <c16:uniqueId val="{00000000-590E-4EEB-83D1-AF2899B304FF}"/>
            </c:ext>
          </c:extLst>
        </c:ser>
        <c:ser>
          <c:idx val="1"/>
          <c:order val="1"/>
          <c:tx>
            <c:strRef>
              <c:f>output_task3!$J$60</c:f>
              <c:strCache>
                <c:ptCount val="1"/>
                <c:pt idx="0">
                  <c:v>Quadratic (Avg.)</c:v>
                </c:pt>
              </c:strCache>
            </c:strRef>
          </c:tx>
          <c:spPr>
            <a:solidFill>
              <a:schemeClr val="accent2"/>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output_task3!$L$63:$P$63</c:f>
              <c:strCache>
                <c:ptCount val="5"/>
                <c:pt idx="0">
                  <c:v>Collisions (x100)</c:v>
                </c:pt>
                <c:pt idx="1">
                  <c:v>Probe Total (x1000000)</c:v>
                </c:pt>
                <c:pt idx="2">
                  <c:v>Probe Max</c:v>
                </c:pt>
                <c:pt idx="3">
                  <c:v>Rehashes (x100)</c:v>
                </c:pt>
                <c:pt idx="4">
                  <c:v>Time (s)</c:v>
                </c:pt>
              </c:strCache>
            </c:strRef>
          </c:cat>
          <c:val>
            <c:numRef>
              <c:f>output_task3!$L$60:$P$60</c:f>
              <c:numCache>
                <c:formatCode>General</c:formatCode>
                <c:ptCount val="5"/>
                <c:pt idx="0">
                  <c:v>852.23666666666679</c:v>
                </c:pt>
                <c:pt idx="1">
                  <c:v>22.150136444444442</c:v>
                </c:pt>
                <c:pt idx="2">
                  <c:v>4.068518518518518</c:v>
                </c:pt>
                <c:pt idx="3">
                  <c:v>0</c:v>
                </c:pt>
                <c:pt idx="4">
                  <c:v>38.278323625925935</c:v>
                </c:pt>
              </c:numCache>
            </c:numRef>
          </c:val>
          <c:extLst>
            <c:ext xmlns:c16="http://schemas.microsoft.com/office/drawing/2014/chart" uri="{C3380CC4-5D6E-409C-BE32-E72D297353CC}">
              <c16:uniqueId val="{00000001-590E-4EEB-83D1-AF2899B304FF}"/>
            </c:ext>
          </c:extLst>
        </c:ser>
        <c:ser>
          <c:idx val="4"/>
          <c:order val="2"/>
          <c:tx>
            <c:strRef>
              <c:f>output_task3!$J$91</c:f>
              <c:strCache>
                <c:ptCount val="1"/>
                <c:pt idx="0">
                  <c:v>Linear (Avg.)</c:v>
                </c:pt>
              </c:strCache>
            </c:strRef>
          </c:tx>
          <c:spPr>
            <a:solidFill>
              <a:schemeClr val="accent5"/>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output_task3!$L$63:$P$63</c:f>
              <c:strCache>
                <c:ptCount val="5"/>
                <c:pt idx="0">
                  <c:v>Collisions (x100)</c:v>
                </c:pt>
                <c:pt idx="1">
                  <c:v>Probe Total (x1000000)</c:v>
                </c:pt>
                <c:pt idx="2">
                  <c:v>Probe Max</c:v>
                </c:pt>
                <c:pt idx="3">
                  <c:v>Rehashes (x100)</c:v>
                </c:pt>
                <c:pt idx="4">
                  <c:v>Time (s)</c:v>
                </c:pt>
              </c:strCache>
            </c:strRef>
          </c:cat>
          <c:val>
            <c:numRef>
              <c:f>output_task3!$L$91:$P$91</c:f>
              <c:numCache>
                <c:formatCode>General</c:formatCode>
                <c:ptCount val="5"/>
                <c:pt idx="0">
                  <c:v>294.78851851851852</c:v>
                </c:pt>
                <c:pt idx="1">
                  <c:v>159.99432196296291</c:v>
                </c:pt>
                <c:pt idx="2">
                  <c:v>121.61814814814814</c:v>
                </c:pt>
                <c:pt idx="3">
                  <c:v>0</c:v>
                </c:pt>
                <c:pt idx="4">
                  <c:v>58.568217081481471</c:v>
                </c:pt>
              </c:numCache>
            </c:numRef>
          </c:val>
          <c:extLst>
            <c:ext xmlns:c16="http://schemas.microsoft.com/office/drawing/2014/chart" uri="{C3380CC4-5D6E-409C-BE32-E72D297353CC}">
              <c16:uniqueId val="{00000002-590E-4EEB-83D1-AF2899B304FF}"/>
            </c:ext>
          </c:extLst>
        </c:ser>
        <c:ser>
          <c:idx val="2"/>
          <c:order val="3"/>
          <c:tx>
            <c:strRef>
              <c:f>output_task3!$J$30</c:f>
              <c:strCache>
                <c:ptCount val="1"/>
                <c:pt idx="0">
                  <c:v>Separate  (Max.)</c:v>
                </c:pt>
              </c:strCache>
            </c:strRef>
          </c:tx>
          <c:spPr>
            <a:solidFill>
              <a:schemeClr val="accent3"/>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output_task3!$L$63:$P$63</c:f>
              <c:strCache>
                <c:ptCount val="5"/>
                <c:pt idx="0">
                  <c:v>Collisions (x100)</c:v>
                </c:pt>
                <c:pt idx="1">
                  <c:v>Probe Total (x1000000)</c:v>
                </c:pt>
                <c:pt idx="2">
                  <c:v>Probe Max</c:v>
                </c:pt>
                <c:pt idx="3">
                  <c:v>Rehashes (x100)</c:v>
                </c:pt>
                <c:pt idx="4">
                  <c:v>Time (s)</c:v>
                </c:pt>
              </c:strCache>
            </c:strRef>
          </c:cat>
          <c:val>
            <c:numRef>
              <c:f>output_task3!$L$30:$P$30</c:f>
              <c:numCache>
                <c:formatCode>General</c:formatCode>
                <c:ptCount val="5"/>
                <c:pt idx="0">
                  <c:v>1996.69</c:v>
                </c:pt>
                <c:pt idx="1">
                  <c:v>122.802089</c:v>
                </c:pt>
                <c:pt idx="2">
                  <c:v>18.54</c:v>
                </c:pt>
                <c:pt idx="3">
                  <c:v>0</c:v>
                </c:pt>
                <c:pt idx="4">
                  <c:v>73.222757900000005</c:v>
                </c:pt>
              </c:numCache>
            </c:numRef>
          </c:val>
          <c:extLst>
            <c:ext xmlns:c16="http://schemas.microsoft.com/office/drawing/2014/chart" uri="{C3380CC4-5D6E-409C-BE32-E72D297353CC}">
              <c16:uniqueId val="{00000003-590E-4EEB-83D1-AF2899B304FF}"/>
            </c:ext>
          </c:extLst>
        </c:ser>
        <c:ser>
          <c:idx val="3"/>
          <c:order val="4"/>
          <c:tx>
            <c:strRef>
              <c:f>output_task3!$J$61</c:f>
              <c:strCache>
                <c:ptCount val="1"/>
                <c:pt idx="0">
                  <c:v>Quadratic (Max.)</c:v>
                </c:pt>
              </c:strCache>
            </c:strRef>
          </c:tx>
          <c:spPr>
            <a:solidFill>
              <a:schemeClr val="accent4"/>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output_task3!$L$63:$P$63</c:f>
              <c:strCache>
                <c:ptCount val="5"/>
                <c:pt idx="0">
                  <c:v>Collisions (x100)</c:v>
                </c:pt>
                <c:pt idx="1">
                  <c:v>Probe Total (x1000000)</c:v>
                </c:pt>
                <c:pt idx="2">
                  <c:v>Probe Max</c:v>
                </c:pt>
                <c:pt idx="3">
                  <c:v>Rehashes (x100)</c:v>
                </c:pt>
                <c:pt idx="4">
                  <c:v>Time (s)</c:v>
                </c:pt>
              </c:strCache>
            </c:strRef>
          </c:cat>
          <c:val>
            <c:numRef>
              <c:f>output_task3!$L$61:$P$61</c:f>
              <c:numCache>
                <c:formatCode>General</c:formatCode>
                <c:ptCount val="5"/>
                <c:pt idx="0">
                  <c:v>2017.45</c:v>
                </c:pt>
                <c:pt idx="1">
                  <c:v>73.893817999999996</c:v>
                </c:pt>
                <c:pt idx="2">
                  <c:v>18.34</c:v>
                </c:pt>
                <c:pt idx="3">
                  <c:v>0</c:v>
                </c:pt>
                <c:pt idx="4">
                  <c:v>130</c:v>
                </c:pt>
              </c:numCache>
            </c:numRef>
          </c:val>
          <c:extLst>
            <c:ext xmlns:c16="http://schemas.microsoft.com/office/drawing/2014/chart" uri="{C3380CC4-5D6E-409C-BE32-E72D297353CC}">
              <c16:uniqueId val="{00000004-590E-4EEB-83D1-AF2899B304FF}"/>
            </c:ext>
          </c:extLst>
        </c:ser>
        <c:ser>
          <c:idx val="5"/>
          <c:order val="5"/>
          <c:tx>
            <c:strRef>
              <c:f>output_task3!$J$92</c:f>
              <c:strCache>
                <c:ptCount val="1"/>
                <c:pt idx="0">
                  <c:v>Linear (Max.)</c:v>
                </c:pt>
              </c:strCache>
            </c:strRef>
          </c:tx>
          <c:spPr>
            <a:solidFill>
              <a:schemeClr val="accent6"/>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output_task3!$L$63:$P$63</c:f>
              <c:strCache>
                <c:ptCount val="5"/>
                <c:pt idx="0">
                  <c:v>Collisions (x100)</c:v>
                </c:pt>
                <c:pt idx="1">
                  <c:v>Probe Total (x1000000)</c:v>
                </c:pt>
                <c:pt idx="2">
                  <c:v>Probe Max</c:v>
                </c:pt>
                <c:pt idx="3">
                  <c:v>Rehashes (x100)</c:v>
                </c:pt>
                <c:pt idx="4">
                  <c:v>Time (s)</c:v>
                </c:pt>
              </c:strCache>
            </c:strRef>
          </c:cat>
          <c:val>
            <c:numRef>
              <c:f>output_task3!$L$92:$P$92</c:f>
              <c:numCache>
                <c:formatCode>General</c:formatCode>
                <c:ptCount val="5"/>
                <c:pt idx="0">
                  <c:v>822.32</c:v>
                </c:pt>
                <c:pt idx="1">
                  <c:v>361.27779900000002</c:v>
                </c:pt>
                <c:pt idx="2">
                  <c:v>277.51</c:v>
                </c:pt>
                <c:pt idx="3">
                  <c:v>0</c:v>
                </c:pt>
                <c:pt idx="4">
                  <c:v>130</c:v>
                </c:pt>
              </c:numCache>
            </c:numRef>
          </c:val>
          <c:extLst>
            <c:ext xmlns:c16="http://schemas.microsoft.com/office/drawing/2014/chart" uri="{C3380CC4-5D6E-409C-BE32-E72D297353CC}">
              <c16:uniqueId val="{00000005-590E-4EEB-83D1-AF2899B304FF}"/>
            </c:ext>
          </c:extLst>
        </c:ser>
        <c:dLbls>
          <c:dLblPos val="outEnd"/>
          <c:showLegendKey val="0"/>
          <c:showVal val="1"/>
          <c:showCatName val="0"/>
          <c:showSerName val="0"/>
          <c:showPercent val="0"/>
          <c:showBubbleSize val="0"/>
        </c:dLbls>
        <c:gapWidth val="219"/>
        <c:overlap val="-27"/>
        <c:axId val="83920559"/>
        <c:axId val="95127071"/>
      </c:barChart>
      <c:catAx>
        <c:axId val="83920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Statistic</a:t>
                </a:r>
                <a:r>
                  <a:rPr lang="en-AU" baseline="0"/>
                  <a:t> Average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27071"/>
        <c:crosses val="autoZero"/>
        <c:auto val="1"/>
        <c:lblAlgn val="ctr"/>
        <c:lblOffset val="100"/>
        <c:noMultiLvlLbl val="0"/>
      </c:catAx>
      <c:valAx>
        <c:axId val="9512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20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Diedericks</dc:creator>
  <cp:keywords/>
  <dc:description/>
  <cp:lastModifiedBy>Mark Diedericks</cp:lastModifiedBy>
  <cp:revision>40</cp:revision>
  <dcterms:created xsi:type="dcterms:W3CDTF">2019-10-15T04:55:00Z</dcterms:created>
  <dcterms:modified xsi:type="dcterms:W3CDTF">2019-10-21T05:45:00Z</dcterms:modified>
</cp:coreProperties>
</file>