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96DD0" w14:textId="12F2558A" w:rsidR="000A7D88" w:rsidRDefault="00716203">
      <w:r>
        <w:t>Platón</w:t>
      </w:r>
      <w:r w:rsidR="006E0DA2">
        <w:t xml:space="preserve">: Buenos días, Aristóteles, ¿Cómo estás?, hace mucho tiempo que no nos vemos. Yo </w:t>
      </w:r>
      <w:r>
        <w:t>q</w:t>
      </w:r>
      <w:r w:rsidR="006E0DA2">
        <w:t>uisiera hablar sobre varios temas que me preocupan últimamente</w:t>
      </w:r>
      <w:r>
        <w:t xml:space="preserve"> y saber tu opinión al respecto</w:t>
      </w:r>
      <w:r w:rsidR="006E0DA2">
        <w:t>.</w:t>
      </w:r>
    </w:p>
    <w:p w14:paraId="41ED1201" w14:textId="1BCC7F6E" w:rsidR="006E0DA2" w:rsidRDefault="006E0DA2">
      <w:r>
        <w:t xml:space="preserve">Aristóteles: Hola Platón, me encuentro bastante bien, dime, </w:t>
      </w:r>
      <w:r w:rsidR="00716203">
        <w:t>¿</w:t>
      </w:r>
      <w:r>
        <w:t>de</w:t>
      </w:r>
      <w:r w:rsidR="00716203">
        <w:t xml:space="preserve"> </w:t>
      </w:r>
      <w:proofErr w:type="spellStart"/>
      <w:r w:rsidR="00716203">
        <w:t>que</w:t>
      </w:r>
      <w:proofErr w:type="spellEnd"/>
      <w:r>
        <w:t xml:space="preserve"> tem</w:t>
      </w:r>
      <w:r w:rsidR="00716203">
        <w:t>a</w:t>
      </w:r>
      <w:r>
        <w:t>s quieres que hablemos</w:t>
      </w:r>
      <w:r w:rsidR="00716203">
        <w:t>?</w:t>
      </w:r>
    </w:p>
    <w:p w14:paraId="21188D3A" w14:textId="23C1AF38" w:rsidR="00096B14" w:rsidRDefault="00716203">
      <w:r>
        <w:t>Platón</w:t>
      </w:r>
      <w:r w:rsidR="006E0DA2">
        <w:t xml:space="preserve">: </w:t>
      </w:r>
      <w:r>
        <w:t>En primer lugar, me gustaría</w:t>
      </w:r>
      <w:r w:rsidR="006E0DA2">
        <w:t xml:space="preserve"> discutir primero un tema que ha cautivado mi mente: La </w:t>
      </w:r>
      <w:r>
        <w:t>metafísica</w:t>
      </w:r>
      <w:r w:rsidR="006E0DA2">
        <w:t xml:space="preserve">. Yo pienso que </w:t>
      </w:r>
      <w:r>
        <w:t>realmente existen dos mundos. Un mundo sensible que podemos verlo a través de los sentidos, donde la realidad está cambiando constantemente y que tiene fecha final</w:t>
      </w:r>
      <w:r w:rsidR="00096B14">
        <w:t>. Y otro mundo el cual es superior, eterno y que no podemos percibirlo. ¿Tu que opinas de la metafísica?</w:t>
      </w:r>
    </w:p>
    <w:p w14:paraId="3E1C6A27" w14:textId="7EA05F15" w:rsidR="006E0DA2" w:rsidRDefault="00096B14">
      <w:r>
        <w:t>Aristóteles:</w:t>
      </w:r>
      <w:r w:rsidR="00716203">
        <w:t xml:space="preserve"> </w:t>
      </w:r>
      <w:r>
        <w:t xml:space="preserve">La metafísica es un tema apasionante, sin embargo, estoy en desacuerdo con la duplicación de mundos, creo que duplicar mundos </w:t>
      </w:r>
      <w:r w:rsidR="00D668C4">
        <w:t>hace que sea el doble de difícil</w:t>
      </w:r>
      <w:r>
        <w:t xml:space="preserve"> estudiarlos.</w:t>
      </w:r>
    </w:p>
    <w:p w14:paraId="13D2DD30" w14:textId="1473C33D" w:rsidR="00096B14" w:rsidRDefault="00D668C4">
      <w:r>
        <w:t>Platón</w:t>
      </w:r>
      <w:r w:rsidR="00096B14">
        <w:t>:</w:t>
      </w:r>
      <w:r>
        <w:t xml:space="preserve"> Como es posible que existan dos mundos, puesto que</w:t>
      </w:r>
      <w:r w:rsidR="00096B14">
        <w:t xml:space="preserve"> pienso qu</w:t>
      </w:r>
      <w:r>
        <w:t xml:space="preserve">e existe modelos con los que Demiurgo forma la materia, a los que he llamado ideas, que son </w:t>
      </w:r>
      <w:r w:rsidR="0042685B">
        <w:t>inmutables,</w:t>
      </w:r>
      <w:r>
        <w:t xml:space="preserve"> únicas y eternas, es la esencia de las cosas del mundo sensible</w:t>
      </w:r>
    </w:p>
    <w:p w14:paraId="5F86F988" w14:textId="552D1A23" w:rsidR="00B57373" w:rsidRDefault="00B57373">
      <w:r>
        <w:t>Aristóteles</w:t>
      </w:r>
      <w:r w:rsidR="00D668C4">
        <w:t xml:space="preserve">: </w:t>
      </w:r>
      <w:r w:rsidR="0057372B">
        <w:t>En mi opinión, creo que las ideas no explican el cambio, aparte c</w:t>
      </w:r>
      <w:r w:rsidR="00D668C4">
        <w:t>omo puede ser que la esencia</w:t>
      </w:r>
      <w:r w:rsidR="0057372B">
        <w:t xml:space="preserve"> </w:t>
      </w:r>
      <w:r>
        <w:t>esté separada</w:t>
      </w:r>
      <w:r w:rsidR="0057372B">
        <w:t xml:space="preserve"> del objeto, porque si no la esencia dejaría de ser lo que es.</w:t>
      </w:r>
      <w:r>
        <w:t xml:space="preserve"> Yo afirmo que las cosas </w:t>
      </w:r>
      <w:r w:rsidR="009678C3">
        <w:t xml:space="preserve">que </w:t>
      </w:r>
      <w:r>
        <w:t>vemos nos son copias de las ideas sino “sustancias”. Estas sustancias pueden ser sustancias primeras, es decir la esencia y las sustancias segundas</w:t>
      </w:r>
      <w:r w:rsidR="009678C3">
        <w:t>, que representan el género y la especie</w:t>
      </w:r>
    </w:p>
    <w:p w14:paraId="3E508C47" w14:textId="3A2C2E41" w:rsidR="009678C3" w:rsidRPr="00F032AB" w:rsidRDefault="009678C3">
      <w:pPr>
        <w:rPr>
          <w:u w:val="single"/>
        </w:rPr>
      </w:pPr>
      <w:proofErr w:type="spellStart"/>
      <w:r>
        <w:t>Platon</w:t>
      </w:r>
      <w:proofErr w:type="spellEnd"/>
      <w:r>
        <w:t xml:space="preserve">: </w:t>
      </w:r>
      <w:proofErr w:type="spellStart"/>
      <w:r>
        <w:t>Aristoteles</w:t>
      </w:r>
      <w:proofErr w:type="spellEnd"/>
      <w:r>
        <w:t xml:space="preserve">, como puede ser posible </w:t>
      </w:r>
    </w:p>
    <w:p w14:paraId="4BF73C4B" w14:textId="5C8ABEB8" w:rsidR="0042685B" w:rsidRDefault="0042685B">
      <w:proofErr w:type="spellStart"/>
      <w:r>
        <w:t>Aristoteles</w:t>
      </w:r>
      <w:proofErr w:type="spellEnd"/>
      <w:r>
        <w:t xml:space="preserve">: Para finalizar este tema, todo lo que conocemos fue creado por un primer </w:t>
      </w:r>
      <w:r w:rsidRPr="0042685B">
        <w:t>motor inmóvil</w:t>
      </w:r>
      <w:r w:rsidRPr="00F032AB">
        <w:t xml:space="preserve"> </w:t>
      </w:r>
      <w:r>
        <w:t>q</w:t>
      </w:r>
      <w:r w:rsidR="00F032AB">
        <w:t>ue se movía por atracción y reunía las características de una divinidad porque “todo lo que se mueve es movido por otro”.</w:t>
      </w:r>
    </w:p>
    <w:p w14:paraId="51C37B99" w14:textId="77777777" w:rsidR="00F032AB" w:rsidRPr="00F032AB" w:rsidRDefault="00F032AB"/>
    <w:sectPr w:rsidR="00F032AB" w:rsidRPr="00F032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DA2"/>
    <w:rsid w:val="00096B14"/>
    <w:rsid w:val="000A7D88"/>
    <w:rsid w:val="001D5C47"/>
    <w:rsid w:val="0042685B"/>
    <w:rsid w:val="0057372B"/>
    <w:rsid w:val="006E0DA2"/>
    <w:rsid w:val="00716203"/>
    <w:rsid w:val="009678C3"/>
    <w:rsid w:val="00B57373"/>
    <w:rsid w:val="00CC3371"/>
    <w:rsid w:val="00D668C4"/>
    <w:rsid w:val="00F0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143B6"/>
  <w15:chartTrackingRefBased/>
  <w15:docId w15:val="{00D1D8E9-69E4-4C52-8DB1-27E908901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269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Gaming</dc:creator>
  <cp:keywords/>
  <dc:description/>
  <cp:lastModifiedBy>Mark Gaming</cp:lastModifiedBy>
  <cp:revision>3</cp:revision>
  <dcterms:created xsi:type="dcterms:W3CDTF">2023-06-10T09:21:00Z</dcterms:created>
  <dcterms:modified xsi:type="dcterms:W3CDTF">2023-06-10T11:08:00Z</dcterms:modified>
</cp:coreProperties>
</file>