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02AB" w14:textId="77777777" w:rsidR="007C23EB" w:rsidRDefault="005B0EDB">
      <w:pPr>
        <w:pStyle w:val="Title"/>
      </w:pPr>
      <w:r>
        <w:t>Activity 3 — Spot the Misleading Average</w:t>
      </w:r>
    </w:p>
    <w:p w14:paraId="2C651A99" w14:textId="77777777" w:rsidR="007C23EB" w:rsidRPr="002D4EB1" w:rsidRDefault="005B0EDB">
      <w:pPr>
        <w:pStyle w:val="Heading2"/>
        <w:rPr>
          <w:color w:val="auto"/>
        </w:rPr>
      </w:pPr>
      <w:r w:rsidRPr="002D4EB1">
        <w:rPr>
          <w:color w:val="auto"/>
        </w:rPr>
        <w:t>Scenario 1 — The Product Rating</w:t>
      </w:r>
    </w:p>
    <w:p w14:paraId="3DBA31D1" w14:textId="77777777" w:rsidR="007C23EB" w:rsidRDefault="005B0EDB">
      <w:r>
        <w:t>Honestly, 3.0 stars isn't really fair to the seller. They just added up 1 through 5 and divided by 5, which doesn't make sense since way more people (70 out of 100) actually gave them a 4 or 5. A basic average just treats every rating label equally. It would be way better to use a weighted average so that those 70 positive reviews actually pull the score up where it belongs.</w:t>
      </w:r>
    </w:p>
    <w:p w14:paraId="2B15F309" w14:textId="77777777" w:rsidR="007C23EB" w:rsidRPr="002D4EB1" w:rsidRDefault="005B0EDB">
      <w:pPr>
        <w:pStyle w:val="Heading2"/>
        <w:rPr>
          <w:color w:val="auto"/>
        </w:rPr>
      </w:pPr>
      <w:r w:rsidRPr="002D4EB1">
        <w:rPr>
          <w:color w:val="auto"/>
        </w:rPr>
        <w:t>Scenario 2 — The Team Salary</w:t>
      </w:r>
    </w:p>
    <w:p w14:paraId="041962CF" w14:textId="77777777" w:rsidR="007C23EB" w:rsidRDefault="005B0EDB">
      <w:r>
        <w:t>Saying the average salary is ₱95,000 is super misleading. It's only that high because the boss makes a massive ₱400,000, which pulls the whole average way up. Meanwhile, the actual staff only make around 30k. If I were the company, I'd report the median salary instead—that way, one extreme outlier won't mess up the number, and people get a real idea of what a normal employee makes.</w:t>
      </w:r>
    </w:p>
    <w:p w14:paraId="5CF05E10" w14:textId="77777777" w:rsidR="007C23EB" w:rsidRPr="002D4EB1" w:rsidRDefault="005B0EDB">
      <w:pPr>
        <w:pStyle w:val="Heading2"/>
        <w:rPr>
          <w:color w:val="auto"/>
        </w:rPr>
      </w:pPr>
      <w:r w:rsidRPr="002D4EB1">
        <w:rPr>
          <w:color w:val="auto"/>
        </w:rPr>
        <w:t>Scenario 3 — The Delivery Promise</w:t>
      </w:r>
    </w:p>
    <w:p w14:paraId="0C5574DE" w14:textId="77777777" w:rsidR="007C23EB" w:rsidRDefault="005B0EDB">
      <w:r>
        <w:t>The 30-minute average is hiding the fact that some unlucky customers have to wait an hour and a half for their food! Sure, most people get it in 25 minutes, but using a single average sets up faraway customers for a bad time. They should probably give a delivery range like 25-40 minutes and add a heads-up that distant orders take longer, instead of just slapping a 30-minute average on everything.</w:t>
      </w:r>
    </w:p>
    <w:sectPr w:rsidR="007C23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990595">
    <w:abstractNumId w:val="8"/>
  </w:num>
  <w:num w:numId="2" w16cid:durableId="1224369813">
    <w:abstractNumId w:val="6"/>
  </w:num>
  <w:num w:numId="3" w16cid:durableId="820538139">
    <w:abstractNumId w:val="5"/>
  </w:num>
  <w:num w:numId="4" w16cid:durableId="12613280">
    <w:abstractNumId w:val="4"/>
  </w:num>
  <w:num w:numId="5" w16cid:durableId="742065229">
    <w:abstractNumId w:val="7"/>
  </w:num>
  <w:num w:numId="6" w16cid:durableId="732773283">
    <w:abstractNumId w:val="3"/>
  </w:num>
  <w:num w:numId="7" w16cid:durableId="271136882">
    <w:abstractNumId w:val="2"/>
  </w:num>
  <w:num w:numId="8" w16cid:durableId="1379474880">
    <w:abstractNumId w:val="1"/>
  </w:num>
  <w:num w:numId="9" w16cid:durableId="108646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EB1"/>
    <w:rsid w:val="00326F90"/>
    <w:rsid w:val="005B0EDB"/>
    <w:rsid w:val="007C23EB"/>
    <w:rsid w:val="00A343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F90E0CB-E4F0-47F1-8927-0E7CD431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Cryz Bernard Gonzales</cp:lastModifiedBy>
  <cp:revision>2</cp:revision>
  <dcterms:created xsi:type="dcterms:W3CDTF">2013-12-23T23:15:00Z</dcterms:created>
  <dcterms:modified xsi:type="dcterms:W3CDTF">2026-07-06T01:32:00Z</dcterms:modified>
  <cp:category/>
</cp:coreProperties>
</file>