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j0xxf99yn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1️⃣ Default token example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/verify-2fa</w:t>
      </w:r>
      <w:r w:rsidDel="00000000" w:rsidR="00000000" w:rsidRPr="00000000">
        <w:rPr>
          <w:rtl w:val="0"/>
        </w:rPr>
        <w:t xml:space="preserve"> is ready to test without waiting for a real email link.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, set: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"eyJhbGciOiJIUzI1NiIsInR5cCI6IkpXVCJ9...",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"enabled":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That token can be a sample valid JWT you create manually (or ask me to generate for you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sub: 'sampleUserId', type: '2fa' 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gla8xjqxi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2️⃣ Auto-chain the login step to store cookies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Postman </w:t>
      </w:r>
      <w:r w:rsidDel="00000000" w:rsidR="00000000" w:rsidRPr="00000000">
        <w:rPr>
          <w:b w:val="1"/>
          <w:bCs w:val="1"/>
          <w:rtl w:val="0"/>
        </w:rPr>
        <w:t xml:space="preserve">automatically saves cookies</w:t>
      </w:r>
      <w:r w:rsidDel="00000000" w:rsidR="00000000" w:rsidRPr="00000000">
        <w:rPr>
          <w:rtl w:val="0"/>
        </w:rPr>
        <w:t xml:space="preserve"> from any request if you have “Follow redirects” and “Cookie Jar” enabled (it’s default behavior).</w:t>
        <w:br w:type="textWrapping"/>
        <w:t xml:space="preserve"> So after you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cookie is saved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calls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/auth/create-password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/auth/send-2fa-link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reuse it automatically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extra scripting needed.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8p3nfdw85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🪝 3️⃣ Optional: Use Postman tests to pull values into variables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</w:t>
      </w:r>
      <w:r w:rsidDel="00000000" w:rsidR="00000000" w:rsidRPr="00000000">
        <w:rPr>
          <w:b w:val="1"/>
          <w:bCs w:val="1"/>
          <w:rtl w:val="0"/>
        </w:rPr>
        <w:t xml:space="preserve">auto-extract tokens or IDs from responses</w:t>
      </w:r>
      <w:r w:rsidDel="00000000" w:rsidR="00000000" w:rsidRPr="00000000">
        <w:rPr>
          <w:rtl w:val="0"/>
        </w:rPr>
        <w:t xml:space="preserve">, add this to the </w:t>
      </w: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rtl w:val="0"/>
        </w:rPr>
        <w:t xml:space="preserve"> tab of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  <w:r w:rsidDel="00000000" w:rsidR="00000000" w:rsidRPr="00000000">
        <w:rPr>
          <w:rtl w:val="0"/>
        </w:rPr>
        <w:t xml:space="preserve"> request: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pm.environment.set("accessToken",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jsonData.accessToken);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(This only works if your backend also returns the token in the body — otherwise your secure cookies already handle it, which is best practice.)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1shidwwwg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TL;DR - Your Setup</w:t>
      </w:r>
    </w:p>
    <w:tbl>
      <w:tblPr>
        <w:tblStyle w:val="Table1"/>
        <w:tblW w:w="8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4970"/>
        <w:tblGridChange w:id="0">
          <w:tblGrid>
            <w:gridCol w:w="3035"/>
            <w:gridCol w:w="4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do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Cookie-based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Automatic with Postman cookie jar after login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Manual token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{{token}}</w:t>
            </w:r>
            <w:r w:rsidDel="00000000" w:rsidR="00000000" w:rsidRPr="00000000">
              <w:rPr>
                <w:rtl w:val="0"/>
              </w:rPr>
              <w:t xml:space="preserve"> in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/verify-2fa</w:t>
            </w:r>
            <w:r w:rsidDel="00000000" w:rsidR="00000000" w:rsidRPr="00000000">
              <w:rPr>
                <w:rtl w:val="0"/>
              </w:rPr>
              <w:t xml:space="preserve"> request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Sample token for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Put a prebuilt JWT in environment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Re-run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/verify-2fa</w:t>
            </w:r>
            <w:r w:rsidDel="00000000" w:rsidR="00000000" w:rsidRPr="00000000">
              <w:rPr>
                <w:rtl w:val="0"/>
              </w:rPr>
              <w:t xml:space="preserve"> quickly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Already works with the environment variable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