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b/>
          <w:kern w:val="44"/>
          <w:sz w:val="44"/>
        </w:rPr>
      </w:pPr>
      <w:bookmarkStart w:id="0" w:name="_Toc12213"/>
      <w:r>
        <w:rPr>
          <w:rFonts w:hint="eastAsia"/>
          <w:b/>
          <w:kern w:val="44"/>
          <w:sz w:val="44"/>
        </w:rPr>
        <w:t>实验四</w:t>
      </w:r>
      <w:r>
        <w:rPr>
          <w:b/>
          <w:kern w:val="44"/>
          <w:sz w:val="44"/>
        </w:rPr>
        <w:t xml:space="preserve">  Java API</w:t>
      </w:r>
      <w:bookmarkEnd w:id="0"/>
    </w:p>
    <w:p>
      <w:pPr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实验目的：</w:t>
      </w:r>
      <w:r>
        <w:rPr>
          <w:rFonts w:hint="eastAsia" w:ascii="Times New Roman" w:hAnsi="Times New Roman"/>
          <w:sz w:val="28"/>
          <w:szCs w:val="28"/>
        </w:rPr>
        <w:t>在集成开发环境下，通过阅读</w:t>
      </w:r>
      <w:r>
        <w:rPr>
          <w:rFonts w:ascii="Times New Roman" w:hAnsi="Times New Roman"/>
          <w:sz w:val="28"/>
          <w:szCs w:val="28"/>
        </w:rPr>
        <w:t>Java API</w:t>
      </w:r>
      <w:r>
        <w:rPr>
          <w:rFonts w:hint="eastAsia" w:ascii="Times New Roman" w:hAnsi="Times New Roman"/>
          <w:sz w:val="28"/>
          <w:szCs w:val="28"/>
        </w:rPr>
        <w:t>文档来使用合适的常用类及方法解决实际问题。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实验目标</w:t>
      </w:r>
      <w:r>
        <w:rPr>
          <w:rFonts w:hint="eastAsia" w:ascii="Times New Roman" w:hAnsi="Times New Roman"/>
          <w:sz w:val="28"/>
          <w:szCs w:val="28"/>
        </w:rPr>
        <w:t>：</w:t>
      </w:r>
    </w:p>
    <w:p>
      <w:pPr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能够通过阅读</w:t>
      </w:r>
      <w:r>
        <w:rPr>
          <w:rFonts w:ascii="Times New Roman" w:hAnsi="Times New Roman"/>
          <w:sz w:val="28"/>
          <w:szCs w:val="28"/>
        </w:rPr>
        <w:t>Java API</w:t>
      </w:r>
      <w:r>
        <w:rPr>
          <w:rFonts w:hint="eastAsia" w:ascii="Times New Roman" w:hAnsi="Times New Roman"/>
          <w:sz w:val="28"/>
          <w:szCs w:val="28"/>
        </w:rPr>
        <w:t>文档来灵活运用</w:t>
      </w:r>
      <w:r>
        <w:rPr>
          <w:rFonts w:ascii="Times New Roman" w:hAnsi="Times New Roman"/>
          <w:sz w:val="28"/>
          <w:szCs w:val="28"/>
        </w:rPr>
        <w:t>Java API</w:t>
      </w:r>
      <w:r>
        <w:rPr>
          <w:rFonts w:hint="eastAsia" w:ascii="Times New Roman" w:hAnsi="Times New Roman"/>
          <w:sz w:val="28"/>
          <w:szCs w:val="28"/>
        </w:rPr>
        <w:t>中的一些常用类（例如</w:t>
      </w:r>
      <w:r>
        <w:rPr>
          <w:rFonts w:ascii="Times New Roman" w:hAnsi="Times New Roman"/>
          <w:sz w:val="28"/>
          <w:szCs w:val="28"/>
        </w:rPr>
        <w:t>String</w:t>
      </w:r>
      <w:r>
        <w:rPr>
          <w:rFonts w:hint="eastAsia" w:ascii="Times New Roman" w:hAnsi="Times New Roman"/>
          <w:sz w:val="28"/>
          <w:szCs w:val="28"/>
        </w:rPr>
        <w:t>、</w:t>
      </w:r>
      <w:r>
        <w:rPr>
          <w:rFonts w:ascii="Times New Roman" w:hAnsi="Times New Roman"/>
          <w:sz w:val="28"/>
          <w:szCs w:val="28"/>
        </w:rPr>
        <w:t>StringBuffer</w:t>
      </w:r>
      <w:r>
        <w:rPr>
          <w:rFonts w:hint="eastAsia" w:ascii="Times New Roman" w:hAnsi="Times New Roman"/>
          <w:sz w:val="28"/>
          <w:szCs w:val="28"/>
        </w:rPr>
        <w:t>、</w:t>
      </w:r>
      <w:r>
        <w:rPr>
          <w:rFonts w:ascii="Times New Roman" w:hAnsi="Times New Roman"/>
          <w:sz w:val="28"/>
          <w:szCs w:val="28"/>
        </w:rPr>
        <w:t>System</w:t>
      </w:r>
      <w:r>
        <w:rPr>
          <w:rFonts w:hint="eastAsia" w:ascii="Times New Roman" w:hAnsi="Times New Roman"/>
          <w:sz w:val="28"/>
          <w:szCs w:val="28"/>
        </w:rPr>
        <w:t>、</w:t>
      </w:r>
      <w:r>
        <w:rPr>
          <w:rFonts w:ascii="Times New Roman" w:hAnsi="Times New Roman"/>
          <w:sz w:val="28"/>
          <w:szCs w:val="28"/>
        </w:rPr>
        <w:t>Runtime</w:t>
      </w:r>
      <w:r>
        <w:rPr>
          <w:rFonts w:hint="eastAsia" w:ascii="Times New Roman" w:hAnsi="Times New Roman"/>
          <w:sz w:val="28"/>
          <w:szCs w:val="28"/>
        </w:rPr>
        <w:t>、</w:t>
      </w:r>
      <w:r>
        <w:rPr>
          <w:rFonts w:ascii="Times New Roman" w:hAnsi="Times New Roman"/>
          <w:sz w:val="28"/>
          <w:szCs w:val="28"/>
        </w:rPr>
        <w:t>Math</w:t>
      </w:r>
      <w:r>
        <w:rPr>
          <w:rFonts w:hint="eastAsia" w:ascii="Times New Roman" w:hAnsi="Times New Roman"/>
          <w:sz w:val="28"/>
          <w:szCs w:val="28"/>
        </w:rPr>
        <w:t>、</w:t>
      </w:r>
      <w:r>
        <w:rPr>
          <w:rFonts w:ascii="Times New Roman" w:hAnsi="Times New Roman"/>
          <w:sz w:val="28"/>
          <w:szCs w:val="28"/>
        </w:rPr>
        <w:t>Random</w:t>
      </w:r>
      <w:r>
        <w:rPr>
          <w:rFonts w:hint="eastAsia" w:ascii="Times New Roman" w:hAnsi="Times New Roman"/>
          <w:sz w:val="28"/>
          <w:szCs w:val="28"/>
        </w:rPr>
        <w:t>等）来解决实际问题。</w:t>
      </w:r>
    </w:p>
    <w:p>
      <w:pPr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能够灵活运用用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hint="eastAsia" w:ascii="Times New Roman" w:hAnsi="Times New Roman"/>
          <w:sz w:val="28"/>
          <w:szCs w:val="28"/>
        </w:rPr>
        <w:t>语言的常用集合类（</w:t>
      </w:r>
      <w:r>
        <w:rPr>
          <w:rFonts w:ascii="Times New Roman" w:hAnsi="Times New Roman"/>
          <w:sz w:val="28"/>
          <w:szCs w:val="28"/>
        </w:rPr>
        <w:t>ArrayList</w:t>
      </w:r>
      <w:r>
        <w:rPr>
          <w:rFonts w:hint="eastAsia" w:ascii="Times New Roman" w:hAnsi="Times New Roman"/>
          <w:sz w:val="28"/>
          <w:szCs w:val="28"/>
        </w:rPr>
        <w:t>、</w:t>
      </w:r>
      <w:r>
        <w:rPr>
          <w:rFonts w:ascii="Times New Roman" w:hAnsi="Times New Roman"/>
          <w:sz w:val="28"/>
          <w:szCs w:val="28"/>
        </w:rPr>
        <w:t>Map</w:t>
      </w:r>
      <w:r>
        <w:rPr>
          <w:rFonts w:hint="eastAsia" w:ascii="Times New Roman" w:hAnsi="Times New Roman"/>
          <w:sz w:val="28"/>
          <w:szCs w:val="28"/>
        </w:rPr>
        <w:t>、</w:t>
      </w:r>
      <w:r>
        <w:rPr>
          <w:rFonts w:ascii="Times New Roman" w:hAnsi="Times New Roman"/>
          <w:sz w:val="28"/>
          <w:szCs w:val="28"/>
        </w:rPr>
        <w:t>Collections</w:t>
      </w:r>
      <w:r>
        <w:rPr>
          <w:rFonts w:hint="eastAsia" w:ascii="Times New Roman" w:hAnsi="Times New Roman"/>
          <w:sz w:val="28"/>
          <w:szCs w:val="28"/>
        </w:rPr>
        <w:t>、</w:t>
      </w:r>
      <w:r>
        <w:rPr>
          <w:rFonts w:ascii="Times New Roman" w:hAnsi="Times New Roman"/>
          <w:sz w:val="28"/>
          <w:szCs w:val="28"/>
        </w:rPr>
        <w:t>Array</w:t>
      </w:r>
      <w:r>
        <w:rPr>
          <w:rFonts w:hint="eastAsia" w:ascii="Times New Roman" w:hAnsi="Times New Roman"/>
          <w:sz w:val="28"/>
          <w:szCs w:val="28"/>
        </w:rPr>
        <w:t>等）来解决实际问题。</w:t>
      </w:r>
    </w:p>
    <w:p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实验内容：</w:t>
      </w:r>
    </w:p>
    <w:p>
      <w:pPr>
        <w:pStyle w:val="6"/>
        <w:numPr>
          <w:ilvl w:val="0"/>
          <w:numId w:val="2"/>
        </w:numPr>
        <w:ind w:firstLineChars="0"/>
        <w:rPr>
          <w:rFonts w:ascii="新宋体" w:hAnsi="新宋体" w:eastAsia="新宋体" w:cs="新宋体"/>
          <w:sz w:val="28"/>
          <w:szCs w:val="28"/>
        </w:rPr>
      </w:pPr>
      <w:r>
        <w:rPr>
          <w:rFonts w:hint="eastAsia" w:ascii="新宋体" w:hAnsi="新宋体" w:eastAsia="新宋体" w:cs="新宋体"/>
          <w:sz w:val="28"/>
          <w:szCs w:val="28"/>
        </w:rPr>
        <w:t>定义一个方法，根据用户身份证号码计算其年龄并输出。</w:t>
      </w:r>
    </w:p>
    <w:p>
      <w:pPr>
        <w:pStyle w:val="6"/>
        <w:numPr>
          <w:ilvl w:val="0"/>
          <w:numId w:val="2"/>
        </w:numPr>
        <w:ind w:firstLineChars="0"/>
        <w:rPr>
          <w:rFonts w:ascii="新宋体" w:hAnsi="新宋体" w:eastAsia="新宋体" w:cs="新宋体"/>
          <w:sz w:val="28"/>
          <w:szCs w:val="28"/>
        </w:rPr>
      </w:pPr>
      <w:r>
        <w:rPr>
          <w:rFonts w:hint="eastAsia" w:ascii="新宋体" w:hAnsi="新宋体" w:eastAsia="新宋体" w:cs="新宋体"/>
          <w:sz w:val="28"/>
          <w:szCs w:val="28"/>
        </w:rPr>
        <w:t>采用Random类或者Math类随机生成一组随机数，存入List集合类(ArrayList、LinkedList等都可以)，并利用Iterator接口便利集合。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分别统计字符串中出现的大写字母、小写字母个数，以及</w:t>
      </w:r>
    </w:p>
    <w:p>
      <w:pPr>
        <w:pStyle w:val="6"/>
        <w:numPr>
          <w:numId w:val="0"/>
        </w:numPr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出现的数字字符以及其他字符的个数。</w:t>
      </w:r>
    </w:p>
    <w:p>
      <w:pPr>
        <w:pStyle w:val="6"/>
        <w:numPr>
          <w:ilvl w:val="0"/>
          <w:numId w:val="2"/>
        </w:numPr>
        <w:ind w:firstLineChars="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eastAsia="新宋体" w:cs="新宋体"/>
          <w:sz w:val="28"/>
          <w:szCs w:val="28"/>
        </w:rPr>
        <w:t xml:space="preserve"> 编写一个程序,实现字符串大小写的转换并倒序输出。</w:t>
      </w:r>
      <w:r>
        <w:rPr>
          <w:rFonts w:hint="eastAsia" w:ascii="新宋体" w:hAnsi="新宋体" w:eastAsia="新宋体" w:cs="新宋体"/>
          <w:sz w:val="28"/>
          <w:szCs w:val="28"/>
        </w:rPr>
        <w:t>具体要求：(</w:t>
      </w:r>
      <w:r>
        <w:rPr>
          <w:rFonts w:ascii="新宋体" w:hAnsi="新宋体" w:eastAsia="新宋体" w:cs="新宋体"/>
          <w:sz w:val="28"/>
          <w:szCs w:val="28"/>
        </w:rPr>
        <w:t>1)使用for循环将字符串从最后一个字符开始遍历。</w:t>
      </w:r>
      <w:r>
        <w:rPr>
          <w:rFonts w:hint="eastAsia" w:ascii="新宋体" w:hAnsi="新宋体" w:eastAsia="新宋体" w:cs="新宋体"/>
          <w:sz w:val="28"/>
          <w:szCs w:val="28"/>
        </w:rPr>
        <w:t>（</w:t>
      </w:r>
      <w:r>
        <w:rPr>
          <w:rFonts w:ascii="新宋体" w:hAnsi="新宋体" w:eastAsia="新宋体" w:cs="新宋体"/>
          <w:sz w:val="28"/>
          <w:szCs w:val="28"/>
        </w:rPr>
        <w:t>2</w:t>
      </w:r>
      <w:r>
        <w:rPr>
          <w:rFonts w:hint="eastAsia" w:ascii="新宋体" w:hAnsi="新宋体" w:eastAsia="新宋体" w:cs="新宋体"/>
          <w:sz w:val="28"/>
          <w:szCs w:val="28"/>
        </w:rPr>
        <w:t>）</w:t>
      </w:r>
      <w:r>
        <w:rPr>
          <w:rFonts w:ascii="新宋体" w:hAnsi="新宋体" w:eastAsia="新宋体" w:cs="新宋体"/>
          <w:sz w:val="28"/>
          <w:szCs w:val="28"/>
        </w:rPr>
        <w:t>遍历的当前字符如果是大写字符，就使用toLowerCase()方法将其转换为小写</w:t>
      </w:r>
      <w:r>
        <w:rPr>
          <w:rFonts w:hint="eastAsia" w:ascii="新宋体" w:hAnsi="新宋体" w:eastAsia="新宋体" w:cs="新宋体"/>
          <w:sz w:val="28"/>
          <w:szCs w:val="28"/>
        </w:rPr>
        <w:t>字</w:t>
      </w:r>
      <w:r>
        <w:rPr>
          <w:rFonts w:ascii="新宋体" w:hAnsi="新宋体" w:eastAsia="新宋体" w:cs="新宋体"/>
          <w:sz w:val="28"/>
          <w:szCs w:val="28"/>
        </w:rPr>
        <w:t>符，反之则使用toUpperCase()方法将其转换为大写字符。</w:t>
      </w:r>
      <w:r>
        <w:rPr>
          <w:rFonts w:hint="eastAsia" w:ascii="新宋体" w:hAnsi="新宋体" w:eastAsia="新宋体" w:cs="新宋体"/>
          <w:sz w:val="28"/>
          <w:szCs w:val="28"/>
        </w:rPr>
        <w:t>（</w:t>
      </w:r>
      <w:r>
        <w:rPr>
          <w:rFonts w:ascii="新宋体" w:hAnsi="新宋体" w:eastAsia="新宋体" w:cs="新宋体"/>
          <w:sz w:val="28"/>
          <w:szCs w:val="28"/>
        </w:rPr>
        <w:t>3</w:t>
      </w:r>
      <w:r>
        <w:rPr>
          <w:rFonts w:hint="eastAsia" w:ascii="新宋体" w:hAnsi="新宋体" w:eastAsia="新宋体" w:cs="新宋体"/>
          <w:sz w:val="28"/>
          <w:szCs w:val="28"/>
        </w:rPr>
        <w:t>）</w:t>
      </w:r>
      <w:r>
        <w:rPr>
          <w:rFonts w:ascii="新宋体" w:hAnsi="新宋体" w:eastAsia="新宋体" w:cs="新宋体"/>
          <w:sz w:val="28"/>
          <w:szCs w:val="28"/>
        </w:rPr>
        <w:t>定义一个StringBuffer对象，调用append()方法依次添加遍历的字符</w:t>
      </w:r>
      <w:r>
        <w:rPr>
          <w:rFonts w:hint="eastAsia" w:ascii="新宋体" w:hAnsi="新宋体" w:eastAsia="新宋体" w:cs="新宋体"/>
          <w:sz w:val="28"/>
          <w:szCs w:val="28"/>
        </w:rPr>
        <w:t>，</w:t>
      </w:r>
      <w:r>
        <w:rPr>
          <w:rFonts w:ascii="新宋体" w:hAnsi="新宋体" w:eastAsia="新宋体" w:cs="新宋体"/>
          <w:sz w:val="28"/>
          <w:szCs w:val="28"/>
        </w:rPr>
        <w:t>最后调用StringBuffer对象的toString( )方法，并将得到的结果输出。</w:t>
      </w:r>
    </w:p>
    <w:p>
      <w:pPr>
        <w:pStyle w:val="6"/>
        <w:numPr>
          <w:numId w:val="0"/>
        </w:numPr>
        <w:rPr>
          <w:rFonts w:hint="default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注意：倒叙</w:t>
      </w:r>
      <w:r>
        <w:rPr>
          <w:rFonts w:ascii="新宋体" w:hAnsi="新宋体" w:eastAsia="新宋体" w:cs="新宋体"/>
          <w:sz w:val="28"/>
          <w:szCs w:val="28"/>
        </w:rPr>
        <w:t>序</w:t>
      </w: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出要单独写一个有参的方法，在主函数里调用该方法完成测试。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431547"/>
    <w:multiLevelType w:val="singleLevel"/>
    <w:tmpl w:val="EF431547"/>
    <w:lvl w:ilvl="0" w:tentative="0">
      <w:start w:val="1"/>
      <w:numFmt w:val="decimal"/>
      <w:suff w:val="nothing"/>
      <w:lvlText w:val="%1."/>
      <w:lvlJc w:val="left"/>
      <w:pPr>
        <w:ind w:left="0" w:firstLine="400"/>
      </w:pPr>
      <w:rPr>
        <w:rFonts w:ascii="新宋体" w:hAnsi="新宋体" w:eastAsia="新宋体" w:cs="新宋体"/>
      </w:rPr>
    </w:lvl>
  </w:abstractNum>
  <w:abstractNum w:abstractNumId="1">
    <w:nsid w:val="F3ADA606"/>
    <w:multiLevelType w:val="singleLevel"/>
    <w:tmpl w:val="F3ADA606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38"/>
    <w:rsid w:val="000F58C7"/>
    <w:rsid w:val="0073411F"/>
    <w:rsid w:val="00874C7E"/>
    <w:rsid w:val="008D21C4"/>
    <w:rsid w:val="00935443"/>
    <w:rsid w:val="00B77B38"/>
    <w:rsid w:val="00E43B93"/>
    <w:rsid w:val="00F23AFF"/>
    <w:rsid w:val="00FD52C7"/>
    <w:rsid w:val="56D02A51"/>
    <w:rsid w:val="7C11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2"/>
    <w:link w:val="5"/>
    <w:uiPriority w:val="0"/>
    <w:pPr>
      <w:ind w:firstLine="420" w:firstLineChars="200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5">
    <w:name w:val="正文2 Char"/>
    <w:link w:val="4"/>
    <w:uiPriority w:val="0"/>
    <w:rPr>
      <w:rFonts w:ascii="Times New Roman" w:hAnsi="Times New Roman" w:eastAsia="宋体" w:cs="Times New Roman"/>
      <w:kern w:val="0"/>
      <w:szCs w:val="20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98</Words>
  <Characters>559</Characters>
  <Lines>4</Lines>
  <Paragraphs>1</Paragraphs>
  <TotalTime>0</TotalTime>
  <ScaleCrop>false</ScaleCrop>
  <LinksUpToDate>false</LinksUpToDate>
  <CharactersWithSpaces>656</CharactersWithSpaces>
  <Application>WPS Office_11.1.0.11551_F1E327BC-269C-435d-A152-05C5408002CA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2021-10-11T03:15:00Z</dcterms:created>
  <dc:creator>DELL</dc:creator>
  <cp:lastModifiedBy>DELL</cp:lastModifiedBy>
  <dcterms:modified xsi:type="dcterms:W3CDTF">2022-05-22T05:35:49Z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2052-11.1.0.11551</vt:lpwstr>
  </property>
  <property fmtid="{D5CDD505-2E9C-101B-9397-08002B2CF9AE}" pid="3" name="ICV">
    <vt:lpwstr>ED28AC3D87EF4C2D8F4B56645DC18E5A</vt:lpwstr>
  </property>
</Properties>
</file>