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Java的八种基本类型：（按字节来分）</w:t>
      </w:r>
    </w:p>
    <w:p>
      <w:pPr>
        <w:pStyle w:val="2"/>
        <w:keepNext w:val="0"/>
        <w:keepLines w:val="0"/>
        <w:widowControl/>
        <w:suppressLineNumbers w:val="0"/>
      </w:pPr>
      <w:r>
        <w:t>自动类型转换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整型、实型（常量）、字符型数据可以混合运算。运算中，不同类型的数据先转化为同一类型，然后进行运算。</w:t>
      </w:r>
    </w:p>
    <w:p>
      <w:pPr>
        <w:pStyle w:val="4"/>
        <w:keepNext w:val="0"/>
        <w:keepLines w:val="0"/>
        <w:widowControl/>
        <w:suppressLineNumbers w:val="0"/>
      </w:pPr>
      <w:r>
        <w:t>转换从低级到高级。</w:t>
      </w:r>
    </w:p>
    <w:p>
      <w:pPr>
        <w:pStyle w:val="3"/>
        <w:keepNext w:val="0"/>
        <w:keepLines w:val="0"/>
        <w:widowControl/>
        <w:suppressLineNumbers w:val="0"/>
      </w:pPr>
      <w:r>
        <w:t>低  ------------------------------------&gt;  高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byte,short,char—&gt; int —&gt; long—&gt; float —&gt; double 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boolean   布尔型   1个字节 8bit（8位）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byte     字节类型   1个字节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char     字符类型   2个字节</w:t>
      </w:r>
    </w:p>
    <w:p>
      <w:pPr>
        <w:pStyle w:val="4"/>
        <w:keepNext w:val="0"/>
        <w:keepLines w:val="0"/>
        <w:widowControl/>
        <w:suppressLineNumbers w:val="0"/>
      </w:pPr>
      <w:r>
        <w:t>short     短整型     2个字节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int          整型        4个字节</w:t>
      </w:r>
    </w:p>
    <w:p>
      <w:pPr>
        <w:pStyle w:val="4"/>
        <w:keepNext w:val="0"/>
        <w:keepLines w:val="0"/>
        <w:widowControl/>
        <w:suppressLineNumbers w:val="0"/>
      </w:pPr>
      <w:r>
        <w:t>float      浮点型（单精度）4个字节</w:t>
      </w:r>
    </w:p>
    <w:p>
      <w:pPr>
        <w:pStyle w:val="4"/>
        <w:keepNext w:val="0"/>
        <w:keepLines w:val="0"/>
        <w:widowControl/>
        <w:suppressLineNumbers w:val="0"/>
      </w:pPr>
      <w:r>
        <w:t>long      长整型      8个字节</w:t>
      </w:r>
    </w:p>
    <w:p>
      <w:pPr>
        <w:pStyle w:val="4"/>
        <w:keepNext w:val="0"/>
        <w:keepLines w:val="0"/>
        <w:widowControl/>
        <w:suppressLineNumbers w:val="0"/>
      </w:pPr>
      <w:r>
        <w:t>double   双精度类型  8个字节</w:t>
      </w:r>
    </w:p>
    <w:p>
      <w:pPr>
        <w:pStyle w:val="4"/>
        <w:keepNext w:val="0"/>
        <w:keepLines w:val="0"/>
        <w:widowControl/>
        <w:suppressLineNumbers w:val="0"/>
      </w:pPr>
      <w:r>
        <w:t>Java中默认的整数类型是int，如果要定义为long ，则要在数值后加上L或者l</w:t>
      </w:r>
    </w:p>
    <w:p>
      <w:pPr>
        <w:pStyle w:val="4"/>
        <w:keepNext w:val="0"/>
        <w:keepLines w:val="0"/>
        <w:widowControl/>
        <w:suppressLineNumbers w:val="0"/>
      </w:pPr>
      <w:r>
        <w:t>默认的浮点型是双精度浮点，如果要定义float，则要在数值后面加上f或者F</w:t>
      </w:r>
    </w:p>
    <w:p>
      <w:pPr>
        <w:pStyle w:val="4"/>
        <w:keepNext w:val="0"/>
        <w:keepLines w:val="0"/>
        <w:widowControl/>
        <w:suppressLineNumbers w:val="0"/>
      </w:pPr>
      <w:r>
        <w:t>一个字节等位，1个于8字节等于256个数。2^8</w:t>
      </w:r>
    </w:p>
    <w:p>
      <w:pPr>
        <w:pStyle w:val="4"/>
        <w:keepNext w:val="0"/>
        <w:keepLines w:val="0"/>
        <w:widowControl/>
        <w:suppressLineNumbers w:val="0"/>
      </w:pPr>
      <w:r>
        <w:t>一个英文字母或者阿拉伯数字占一个字节</w:t>
      </w:r>
    </w:p>
    <w:p>
      <w:pPr>
        <w:pStyle w:val="4"/>
        <w:keepNext w:val="0"/>
        <w:keepLines w:val="0"/>
        <w:widowControl/>
        <w:suppressLineNumbers w:val="0"/>
      </w:pPr>
      <w:r>
        <w:t>一个汉字占2个字节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071E2"/>
    <w:rsid w:val="7A1D3F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2017-10-16T07:21:03Z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