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C2ACC" w14:textId="77777777" w:rsidR="00B35F28" w:rsidRPr="00B35F28" w:rsidRDefault="00B35F28" w:rsidP="00B35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6799"/>
      </w:tblGrid>
      <w:tr w:rsidR="00B35F28" w:rsidRPr="00B35F28" w14:paraId="04E1E570" w14:textId="77777777" w:rsidTr="00B35F28">
        <w:trPr>
          <w:trHeight w:val="2400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AC2A794" w14:textId="77777777" w:rsidR="00B35F28" w:rsidRPr="00B35F28" w:rsidRDefault="00B35F28" w:rsidP="00B35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35F28"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fr-FR"/>
              </w:rPr>
              <w:t>Martin</w:t>
            </w:r>
            <w:r w:rsidRPr="00B35F28"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fr-FR"/>
              </w:rPr>
              <w:br/>
              <w:t>Damien</w:t>
            </w:r>
          </w:p>
          <w:p w14:paraId="28A3BFF2" w14:textId="77777777" w:rsidR="00B35F28" w:rsidRPr="00B35F28" w:rsidRDefault="00B35F28" w:rsidP="00B35F28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35F28">
              <w:rPr>
                <w:rFonts w:ascii="Arial" w:eastAsia="Times New Roman" w:hAnsi="Arial" w:cs="Arial"/>
                <w:b/>
                <w:bCs/>
                <w:color w:val="F2511B"/>
                <w:sz w:val="32"/>
                <w:szCs w:val="32"/>
                <w:lang w:eastAsia="fr-FR"/>
              </w:rPr>
              <w:t>Demande de stage : Développeur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75EF6" w14:textId="4242C37E" w:rsidR="00B35F28" w:rsidRPr="00B35F28" w:rsidRDefault="00B35F28" w:rsidP="00B35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35F28">
              <w:rPr>
                <w:rFonts w:ascii="Lato" w:eastAsia="Times New Roman" w:hAnsi="Lato" w:cs="Lato"/>
                <w:noProof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drawing>
                <wp:inline distT="0" distB="0" distL="0" distR="0" wp14:anchorId="33148EC2" wp14:editId="6682C815">
                  <wp:extent cx="3981450" cy="28575"/>
                  <wp:effectExtent l="0" t="0" r="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86A7D9" w14:textId="2DFFC23E" w:rsidR="00B35F28" w:rsidRPr="00B35F28" w:rsidRDefault="00B35F28" w:rsidP="00CC040F">
            <w:pPr>
              <w:tabs>
                <w:tab w:val="right" w:pos="6127"/>
              </w:tabs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lang w:eastAsia="fr-FR"/>
              </w:rPr>
            </w:pPr>
            <w:r w:rsidRPr="00B35F28">
              <w:rPr>
                <w:rFonts w:ascii="Lato" w:eastAsia="Times New Roman" w:hAnsi="Lato" w:cs="Lato"/>
                <w:color w:val="000000"/>
                <w:kern w:val="36"/>
                <w:lang w:eastAsia="fr-FR"/>
              </w:rPr>
              <w:t>23 ans</w:t>
            </w:r>
            <w:r w:rsidRPr="00A5789C">
              <w:rPr>
                <w:rFonts w:ascii="Lato" w:eastAsia="Times New Roman" w:hAnsi="Lato" w:cs="Lato"/>
                <w:color w:val="D44500"/>
                <w:kern w:val="36"/>
                <w:lang w:eastAsia="fr-FR"/>
              </w:rPr>
              <w:tab/>
            </w:r>
            <w:r w:rsidRPr="00B35F28">
              <w:rPr>
                <w:rFonts w:ascii="Lato" w:eastAsia="Times New Roman" w:hAnsi="Lato" w:cs="Lato"/>
                <w:color w:val="D44500"/>
                <w:kern w:val="36"/>
                <w:lang w:eastAsia="fr-FR"/>
              </w:rPr>
              <w:t>Permis B + voiture</w:t>
            </w:r>
            <w:r w:rsidRPr="00A5789C">
              <w:rPr>
                <w:rFonts w:ascii="Lato" w:eastAsia="Times New Roman" w:hAnsi="Lato" w:cs="Lato"/>
                <w:color w:val="D44500"/>
                <w:kern w:val="36"/>
                <w:lang w:eastAsia="fr-FR"/>
              </w:rPr>
              <w:br/>
            </w:r>
            <w:r w:rsidRPr="00B35F28">
              <w:rPr>
                <w:rFonts w:ascii="Lato" w:eastAsia="Times New Roman" w:hAnsi="Lato" w:cs="Lato"/>
                <w:color w:val="000000"/>
                <w:lang w:eastAsia="fr-FR"/>
              </w:rPr>
              <w:t xml:space="preserve">13 rue </w:t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t>Charles-le</w:t>
            </w:r>
            <w:r w:rsidRPr="00B35F28">
              <w:rPr>
                <w:rFonts w:ascii="Lato" w:eastAsia="Times New Roman" w:hAnsi="Lato" w:cs="Lato"/>
                <w:color w:val="000000"/>
                <w:lang w:eastAsia="fr-FR"/>
              </w:rPr>
              <w:t xml:space="preserve"> Goffic</w:t>
            </w:r>
            <w:r w:rsidRPr="00B35F28">
              <w:rPr>
                <w:rFonts w:ascii="Lato" w:eastAsia="Times New Roman" w:hAnsi="Lato" w:cs="Lato"/>
                <w:color w:val="000000"/>
                <w:lang w:eastAsia="fr-FR"/>
              </w:rPr>
              <w:br/>
              <w:t>29400 Landivisia</w:t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t>u</w:t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br/>
            </w:r>
            <w:r w:rsidRPr="00A5789C">
              <w:rPr>
                <w:rFonts w:ascii="Lato" w:eastAsia="Times New Roman" w:hAnsi="Lato" w:cs="Lato"/>
                <w:color w:val="D44500"/>
                <w:lang w:eastAsia="fr-FR"/>
              </w:rPr>
              <w:br/>
            </w:r>
            <w:r w:rsidRPr="00B35F28">
              <w:rPr>
                <w:rFonts w:ascii="Lato" w:eastAsia="Times New Roman" w:hAnsi="Lato" w:cs="Lato"/>
                <w:color w:val="D44500"/>
                <w:lang w:eastAsia="fr-FR"/>
              </w:rPr>
              <w:t>(33) 06 76 29 52 31</w:t>
            </w:r>
            <w:r w:rsidRPr="00A5789C">
              <w:rPr>
                <w:rFonts w:ascii="Lato" w:eastAsia="Times New Roman" w:hAnsi="Lato" w:cs="Lato"/>
                <w:color w:val="D44500"/>
                <w:lang w:eastAsia="fr-FR"/>
              </w:rPr>
              <w:br/>
            </w:r>
            <w:hyperlink r:id="rId5" w:history="1">
              <w:r w:rsidRPr="00B35F28">
                <w:rPr>
                  <w:rStyle w:val="Lienhypertexte"/>
                  <w:rFonts w:ascii="Lato" w:eastAsia="Times New Roman" w:hAnsi="Lato" w:cs="Lato"/>
                  <w:lang w:eastAsia="fr-FR"/>
                </w:rPr>
                <w:t>martindamien284@gmail.com</w:t>
              </w:r>
            </w:hyperlink>
          </w:p>
          <w:p w14:paraId="07E204E1" w14:textId="77777777" w:rsidR="00B35F28" w:rsidRPr="00B35F28" w:rsidRDefault="00B35F28" w:rsidP="00B35F2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B35F28" w:rsidRPr="00B35F28" w14:paraId="69EDB028" w14:textId="77777777" w:rsidTr="00B35F28">
        <w:trPr>
          <w:trHeight w:val="1440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92BA7EB" w14:textId="77777777" w:rsidR="00B35F28" w:rsidRPr="00B35F28" w:rsidRDefault="00B35F28" w:rsidP="00B35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35F28">
              <w:rPr>
                <w:rFonts w:ascii="Malgun Gothic" w:eastAsia="Malgun Gothic" w:hAnsi="Malgun Gothic" w:cs="Malgun Gothic"/>
                <w:b/>
                <w:bCs/>
                <w:color w:val="000000"/>
                <w:sz w:val="28"/>
                <w:szCs w:val="28"/>
                <w:lang w:eastAsia="fr-FR"/>
              </w:rPr>
              <w:t>ㅡ</w:t>
            </w:r>
          </w:p>
          <w:p w14:paraId="4AD5BEFB" w14:textId="77777777" w:rsidR="00B35F28" w:rsidRPr="00B35F28" w:rsidRDefault="00B35F28" w:rsidP="00B35F28">
            <w:pPr>
              <w:spacing w:before="80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fr-FR"/>
              </w:rPr>
            </w:pPr>
            <w:r w:rsidRPr="00B35F28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4"/>
                <w:szCs w:val="24"/>
                <w:lang w:eastAsia="fr-FR"/>
              </w:rPr>
              <w:t>Compétences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C9082" w14:textId="5E0E5CE6" w:rsidR="00B35F28" w:rsidRPr="00B35F28" w:rsidRDefault="00B35F28" w:rsidP="00B35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35F28">
              <w:rPr>
                <w:rFonts w:ascii="Lato" w:eastAsia="Times New Roman" w:hAnsi="Lato" w:cs="Lato"/>
                <w:noProof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drawing>
                <wp:inline distT="0" distB="0" distL="0" distR="0" wp14:anchorId="36B580AB" wp14:editId="2C7D4D61">
                  <wp:extent cx="3981450" cy="28575"/>
                  <wp:effectExtent l="0" t="0" r="0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107F3A" w14:textId="77777777" w:rsidR="00B35F28" w:rsidRPr="00B35F28" w:rsidRDefault="00B35F28" w:rsidP="00B35F2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35F28">
              <w:rPr>
                <w:rFonts w:ascii="Lato" w:eastAsia="Times New Roman" w:hAnsi="Lato" w:cs="Lato"/>
                <w:color w:val="000000"/>
                <w:sz w:val="20"/>
                <w:szCs w:val="20"/>
                <w:lang w:eastAsia="fr-FR"/>
              </w:rPr>
              <w:t>Insérez votre texte ici Insérez votre texte ici Insérez votre texte ici Insérez votre texte ici Insérez votre texte ici Insérez votre texte ici.</w:t>
            </w:r>
          </w:p>
        </w:tc>
      </w:tr>
      <w:tr w:rsidR="00B35F28" w:rsidRPr="00B35F28" w14:paraId="09B95876" w14:textId="77777777" w:rsidTr="00A5789C">
        <w:trPr>
          <w:trHeight w:val="2475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E8BD16F" w14:textId="77777777" w:rsidR="00B35F28" w:rsidRPr="00B35F28" w:rsidRDefault="00B35F28" w:rsidP="00B35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35F28">
              <w:rPr>
                <w:rFonts w:ascii="Malgun Gothic" w:eastAsia="Malgun Gothic" w:hAnsi="Malgun Gothic" w:cs="Malgun Gothic"/>
                <w:b/>
                <w:bCs/>
                <w:color w:val="000000"/>
                <w:sz w:val="28"/>
                <w:szCs w:val="28"/>
                <w:lang w:eastAsia="fr-FR"/>
              </w:rPr>
              <w:t>ㅡ</w:t>
            </w:r>
          </w:p>
          <w:p w14:paraId="34EE8689" w14:textId="77777777" w:rsidR="00B35F28" w:rsidRPr="00B35F28" w:rsidRDefault="00B35F28" w:rsidP="00B35F28">
            <w:pPr>
              <w:spacing w:before="80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fr-FR"/>
              </w:rPr>
            </w:pPr>
            <w:r w:rsidRPr="00B35F28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4"/>
                <w:szCs w:val="24"/>
                <w:lang w:eastAsia="fr-FR"/>
              </w:rPr>
              <w:t>Formation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6E8E7" w14:textId="234EFB8C" w:rsidR="00B35F28" w:rsidRPr="00B35F28" w:rsidRDefault="00CC040F" w:rsidP="00B35F28">
            <w:pPr>
              <w:tabs>
                <w:tab w:val="left" w:pos="791"/>
                <w:tab w:val="right" w:pos="6131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B35F28">
              <w:rPr>
                <w:rFonts w:ascii="Lato" w:eastAsia="Times New Roman" w:hAnsi="Lato" w:cs="Lato"/>
                <w:noProof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drawing>
                <wp:inline distT="0" distB="0" distL="0" distR="0" wp14:anchorId="2814FD08" wp14:editId="483BE736">
                  <wp:extent cx="3981450" cy="28575"/>
                  <wp:effectExtent l="0" t="0" r="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35F28" w:rsidRPr="00B35F28">
              <w:rPr>
                <w:rFonts w:ascii="Lato" w:eastAsia="Times New Roman" w:hAnsi="Lato" w:cs="Lato"/>
                <w:color w:val="000000"/>
                <w:lang w:eastAsia="fr-FR"/>
              </w:rPr>
              <w:t>2021</w:t>
            </w:r>
            <w:r w:rsidR="00B35F28" w:rsidRPr="00A5789C">
              <w:rPr>
                <w:rFonts w:ascii="Lato" w:eastAsia="Times New Roman" w:hAnsi="Lato" w:cs="Lato"/>
                <w:color w:val="000000"/>
                <w:lang w:eastAsia="fr-FR"/>
              </w:rPr>
              <w:t xml:space="preserve"> </w:t>
            </w:r>
            <w:r w:rsidR="00B35F28" w:rsidRPr="00A5789C">
              <w:rPr>
                <w:rFonts w:ascii="Lato" w:eastAsia="Times New Roman" w:hAnsi="Lato" w:cs="Lato"/>
                <w:color w:val="000000"/>
                <w:lang w:eastAsia="fr-FR"/>
              </w:rPr>
              <w:tab/>
            </w:r>
            <w:r w:rsidR="00B35F28" w:rsidRPr="00B35F28">
              <w:rPr>
                <w:rFonts w:ascii="Lato" w:eastAsia="Times New Roman" w:hAnsi="Lato" w:cs="Lato"/>
                <w:b/>
                <w:bCs/>
                <w:color w:val="000000"/>
                <w:lang w:eastAsia="fr-FR"/>
              </w:rPr>
              <w:t>Prépa Avenir Jeune</w:t>
            </w:r>
            <w:r w:rsidR="00B35F28" w:rsidRPr="00A5789C">
              <w:rPr>
                <w:rFonts w:ascii="Lato" w:eastAsia="Times New Roman" w:hAnsi="Lato" w:cs="Lato"/>
                <w:b/>
                <w:bCs/>
                <w:color w:val="000000"/>
                <w:lang w:eastAsia="fr-FR"/>
              </w:rPr>
              <w:br/>
            </w:r>
            <w:r w:rsidR="00B35F28" w:rsidRPr="00A5789C">
              <w:rPr>
                <w:rFonts w:ascii="Lato" w:eastAsia="Times New Roman" w:hAnsi="Lato" w:cs="Lato"/>
                <w:color w:val="000000"/>
                <w:lang w:eastAsia="fr-FR"/>
              </w:rPr>
              <w:tab/>
            </w:r>
            <w:r w:rsidR="00B35F28" w:rsidRPr="00B35F28">
              <w:rPr>
                <w:rFonts w:ascii="Lato" w:eastAsia="Times New Roman" w:hAnsi="Lato" w:cs="Lato"/>
                <w:color w:val="000000"/>
                <w:lang w:eastAsia="fr-FR"/>
              </w:rPr>
              <w:t>IBEP</w:t>
            </w:r>
            <w:r w:rsidR="00B35F28" w:rsidRPr="00A5789C">
              <w:rPr>
                <w:rFonts w:ascii="Lato" w:eastAsia="Times New Roman" w:hAnsi="Lato" w:cs="Lato"/>
                <w:color w:val="000000"/>
                <w:lang w:eastAsia="fr-FR"/>
              </w:rPr>
              <w:tab/>
            </w:r>
            <w:r w:rsidR="00B35F28" w:rsidRPr="00B35F28">
              <w:rPr>
                <w:rFonts w:ascii="Lato" w:eastAsia="Times New Roman" w:hAnsi="Lato" w:cs="Lato"/>
                <w:color w:val="000000"/>
                <w:lang w:eastAsia="fr-FR"/>
              </w:rPr>
              <w:t>Landivisiau</w:t>
            </w:r>
          </w:p>
          <w:p w14:paraId="13D1D8A3" w14:textId="77777777" w:rsidR="00B35F28" w:rsidRPr="00B35F28" w:rsidRDefault="00B35F28" w:rsidP="00B35F2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  <w:p w14:paraId="6EAA06FA" w14:textId="284A4030" w:rsidR="00CC040F" w:rsidRPr="00B35F28" w:rsidRDefault="00CC040F" w:rsidP="00CC040F">
            <w:pPr>
              <w:tabs>
                <w:tab w:val="left" w:pos="745"/>
                <w:tab w:val="right" w:pos="6131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B35F28">
              <w:rPr>
                <w:rFonts w:ascii="Lato" w:eastAsia="Times New Roman" w:hAnsi="Lato" w:cs="Lato"/>
                <w:color w:val="000000"/>
                <w:lang w:eastAsia="fr-FR"/>
              </w:rPr>
              <w:t>201</w:t>
            </w:r>
            <w:r>
              <w:rPr>
                <w:rFonts w:ascii="Lato" w:eastAsia="Times New Roman" w:hAnsi="Lato" w:cs="Lato"/>
                <w:color w:val="000000"/>
                <w:lang w:eastAsia="fr-FR"/>
              </w:rPr>
              <w:t>6</w:t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tab/>
            </w:r>
            <w:r w:rsidRPr="00B35F28">
              <w:rPr>
                <w:rFonts w:ascii="Lato" w:eastAsia="Times New Roman" w:hAnsi="Lato" w:cs="Lato"/>
                <w:b/>
                <w:bCs/>
                <w:color w:val="000000"/>
                <w:lang w:eastAsia="fr-FR"/>
              </w:rPr>
              <w:t>B</w:t>
            </w:r>
            <w:r>
              <w:rPr>
                <w:rFonts w:ascii="Lato" w:eastAsia="Times New Roman" w:hAnsi="Lato" w:cs="Lato"/>
                <w:b/>
                <w:bCs/>
                <w:color w:val="000000"/>
                <w:lang w:eastAsia="fr-FR"/>
              </w:rPr>
              <w:t>AC</w:t>
            </w:r>
            <w:r w:rsidRPr="00B35F28">
              <w:rPr>
                <w:rFonts w:ascii="Lato" w:eastAsia="Times New Roman" w:hAnsi="Lato" w:cs="Lato"/>
                <w:b/>
                <w:bCs/>
                <w:color w:val="000000"/>
                <w:lang w:eastAsia="fr-FR"/>
              </w:rPr>
              <w:t xml:space="preserve"> électrotechnique énergie équipement communicant</w:t>
            </w:r>
            <w:r w:rsidRPr="00A5789C">
              <w:rPr>
                <w:rFonts w:ascii="Lato" w:eastAsia="Times New Roman" w:hAnsi="Lato" w:cs="Lato"/>
                <w:b/>
                <w:bCs/>
                <w:color w:val="000000"/>
                <w:lang w:eastAsia="fr-FR"/>
              </w:rPr>
              <w:br/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tab/>
            </w:r>
            <w:r w:rsidRPr="00B35F28">
              <w:rPr>
                <w:rFonts w:ascii="Lato" w:eastAsia="Times New Roman" w:hAnsi="Lato" w:cs="Lato"/>
                <w:color w:val="000000"/>
                <w:lang w:eastAsia="fr-FR"/>
              </w:rPr>
              <w:t>Lycée Saint Joseph</w:t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tab/>
            </w:r>
            <w:r w:rsidRPr="00B35F28">
              <w:rPr>
                <w:rFonts w:ascii="Lato" w:eastAsia="Times New Roman" w:hAnsi="Lato" w:cs="Lato"/>
                <w:color w:val="000000"/>
                <w:lang w:eastAsia="fr-FR"/>
              </w:rPr>
              <w:t>Landerneau</w:t>
            </w:r>
          </w:p>
          <w:p w14:paraId="02F38DC9" w14:textId="77777777" w:rsidR="00B35F28" w:rsidRPr="00B35F28" w:rsidRDefault="00B35F28" w:rsidP="00B35F2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  <w:p w14:paraId="2A1E2270" w14:textId="33899047" w:rsidR="00B35F28" w:rsidRPr="00B35F28" w:rsidRDefault="00B35F28" w:rsidP="00B35F28">
            <w:pPr>
              <w:tabs>
                <w:tab w:val="left" w:pos="745"/>
                <w:tab w:val="right" w:pos="6131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B35F28">
              <w:rPr>
                <w:rFonts w:ascii="Lato" w:eastAsia="Times New Roman" w:hAnsi="Lato" w:cs="Lato"/>
                <w:color w:val="000000"/>
                <w:lang w:eastAsia="fr-FR"/>
              </w:rPr>
              <w:t>2015</w:t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tab/>
            </w:r>
            <w:r w:rsidRPr="00B35F28">
              <w:rPr>
                <w:rFonts w:ascii="Lato" w:eastAsia="Times New Roman" w:hAnsi="Lato" w:cs="Lato"/>
                <w:b/>
                <w:bCs/>
                <w:color w:val="000000"/>
                <w:lang w:eastAsia="fr-FR"/>
              </w:rPr>
              <w:t>BEP électrotechnique énergie équipement communicant</w:t>
            </w:r>
            <w:r w:rsidRPr="00A5789C">
              <w:rPr>
                <w:rFonts w:ascii="Lato" w:eastAsia="Times New Roman" w:hAnsi="Lato" w:cs="Lato"/>
                <w:b/>
                <w:bCs/>
                <w:color w:val="000000"/>
                <w:lang w:eastAsia="fr-FR"/>
              </w:rPr>
              <w:br/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tab/>
            </w:r>
            <w:r w:rsidRPr="00B35F28">
              <w:rPr>
                <w:rFonts w:ascii="Lato" w:eastAsia="Times New Roman" w:hAnsi="Lato" w:cs="Lato"/>
                <w:color w:val="000000"/>
                <w:lang w:eastAsia="fr-FR"/>
              </w:rPr>
              <w:t>Lycée Saint Joseph</w:t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tab/>
            </w:r>
            <w:r w:rsidRPr="00B35F28">
              <w:rPr>
                <w:rFonts w:ascii="Lato" w:eastAsia="Times New Roman" w:hAnsi="Lato" w:cs="Lato"/>
                <w:color w:val="000000"/>
                <w:lang w:eastAsia="fr-FR"/>
              </w:rPr>
              <w:t>Landerneau</w:t>
            </w:r>
          </w:p>
          <w:p w14:paraId="611BFCAD" w14:textId="77777777" w:rsidR="00B35F28" w:rsidRPr="00B35F28" w:rsidRDefault="00B35F28" w:rsidP="00B35F2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  <w:tr w:rsidR="00B35F28" w:rsidRPr="00B35F28" w14:paraId="645E5442" w14:textId="77777777" w:rsidTr="00A5789C">
        <w:trPr>
          <w:trHeight w:val="3640"/>
        </w:trPr>
        <w:tc>
          <w:tcPr>
            <w:tcW w:w="0" w:type="auto"/>
            <w:tcBorders>
              <w:bottom w:val="single" w:sz="4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68351A7" w14:textId="77777777" w:rsidR="00B35F28" w:rsidRPr="00B35F28" w:rsidRDefault="00B35F28" w:rsidP="00B35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35F28">
              <w:rPr>
                <w:rFonts w:ascii="Malgun Gothic" w:eastAsia="Malgun Gothic" w:hAnsi="Malgun Gothic" w:cs="Malgun Gothic"/>
                <w:b/>
                <w:bCs/>
                <w:color w:val="000000"/>
                <w:sz w:val="28"/>
                <w:szCs w:val="28"/>
                <w:lang w:eastAsia="fr-FR"/>
              </w:rPr>
              <w:t>ㅡ</w:t>
            </w:r>
          </w:p>
          <w:p w14:paraId="16E042A5" w14:textId="4BAB01AF" w:rsidR="00B35F28" w:rsidRPr="00B35F28" w:rsidRDefault="00A5789C" w:rsidP="00B35F28">
            <w:pPr>
              <w:spacing w:before="80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4"/>
                <w:szCs w:val="24"/>
                <w:lang w:eastAsia="fr-FR"/>
              </w:rPr>
              <w:t>E</w:t>
            </w:r>
            <w:r w:rsidRPr="00B35F28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4"/>
                <w:szCs w:val="24"/>
                <w:lang w:eastAsia="fr-FR"/>
              </w:rPr>
              <w:t>xpériences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978A7" w14:textId="6E3C4A3B" w:rsidR="00B35F28" w:rsidRPr="00B35F28" w:rsidRDefault="00B35F28" w:rsidP="00B35F2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35F28">
              <w:rPr>
                <w:rFonts w:ascii="Lato" w:eastAsia="Times New Roman" w:hAnsi="Lato" w:cs="Lato"/>
                <w:noProof/>
                <w:color w:val="000000"/>
                <w:sz w:val="20"/>
                <w:szCs w:val="20"/>
                <w:bdr w:val="none" w:sz="0" w:space="0" w:color="auto" w:frame="1"/>
                <w:lang w:eastAsia="fr-FR"/>
              </w:rPr>
              <w:drawing>
                <wp:inline distT="0" distB="0" distL="0" distR="0" wp14:anchorId="20EF91E1" wp14:editId="73F3E244">
                  <wp:extent cx="3981450" cy="285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08E1BE" w14:textId="28267F27" w:rsidR="00B35F28" w:rsidRPr="00A5789C" w:rsidRDefault="00B35F28" w:rsidP="00A5789C">
            <w:pPr>
              <w:tabs>
                <w:tab w:val="left" w:pos="1028"/>
                <w:tab w:val="right" w:pos="6131"/>
              </w:tabs>
              <w:spacing w:before="120" w:after="0" w:line="240" w:lineRule="auto"/>
              <w:outlineLvl w:val="1"/>
              <w:rPr>
                <w:rFonts w:ascii="Lato" w:eastAsia="Times New Roman" w:hAnsi="Lato" w:cs="Lato"/>
                <w:color w:val="000000"/>
                <w:lang w:eastAsia="fr-FR"/>
              </w:rPr>
            </w:pPr>
            <w:r w:rsidRPr="00B35F28">
              <w:rPr>
                <w:rFonts w:ascii="Lato" w:eastAsia="Times New Roman" w:hAnsi="Lato" w:cs="Lato"/>
                <w:color w:val="000000"/>
                <w:lang w:eastAsia="fr-FR"/>
              </w:rPr>
              <w:t>12/2019</w:t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tab/>
              <w:t>Leclerc</w:t>
            </w:r>
            <w:r w:rsidR="00A5789C" w:rsidRPr="00A5789C">
              <w:rPr>
                <w:rFonts w:ascii="Lato" w:eastAsia="Times New Roman" w:hAnsi="Lato" w:cs="Lato"/>
                <w:color w:val="000000"/>
                <w:lang w:eastAsia="fr-FR"/>
              </w:rPr>
              <w:tab/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t>Morlaix</w:t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br/>
              <w:t>Intérim</w:t>
            </w:r>
            <w:r w:rsidR="00A5789C" w:rsidRPr="00A5789C">
              <w:rPr>
                <w:rFonts w:ascii="Lato" w:eastAsia="Times New Roman" w:hAnsi="Lato" w:cs="Lato"/>
                <w:color w:val="000000"/>
                <w:lang w:eastAsia="fr-FR"/>
              </w:rPr>
              <w:tab/>
            </w:r>
            <w:r w:rsidRPr="00B35F28">
              <w:rPr>
                <w:rFonts w:ascii="Lato" w:eastAsia="Times New Roman" w:hAnsi="Lato" w:cs="Lato"/>
                <w:color w:val="000000"/>
                <w:lang w:eastAsia="fr-FR"/>
              </w:rPr>
              <w:t>Employé de rayon fruit et légume</w:t>
            </w:r>
          </w:p>
          <w:p w14:paraId="67E8B1B7" w14:textId="77777777" w:rsidR="00A5789C" w:rsidRPr="00B35F28" w:rsidRDefault="00A5789C" w:rsidP="00A5789C">
            <w:pPr>
              <w:tabs>
                <w:tab w:val="left" w:pos="1028"/>
                <w:tab w:val="right" w:pos="6131"/>
              </w:tabs>
              <w:spacing w:before="12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</w:p>
          <w:p w14:paraId="4F2CB658" w14:textId="5C9E66D8" w:rsidR="00A5789C" w:rsidRPr="00A5789C" w:rsidRDefault="00A5789C" w:rsidP="00A5789C">
            <w:pPr>
              <w:tabs>
                <w:tab w:val="left" w:pos="1028"/>
                <w:tab w:val="right" w:pos="6131"/>
              </w:tabs>
              <w:spacing w:before="120" w:after="0" w:line="240" w:lineRule="auto"/>
              <w:outlineLvl w:val="1"/>
              <w:rPr>
                <w:rFonts w:ascii="Lato" w:eastAsia="Times New Roman" w:hAnsi="Lato" w:cs="Lato"/>
                <w:color w:val="000000"/>
                <w:lang w:eastAsia="fr-FR"/>
              </w:rPr>
            </w:pPr>
            <w:r w:rsidRPr="00B35F28">
              <w:rPr>
                <w:rFonts w:ascii="Lato" w:eastAsia="Times New Roman" w:hAnsi="Lato" w:cs="Lato"/>
                <w:color w:val="000000"/>
                <w:lang w:eastAsia="fr-FR"/>
              </w:rPr>
              <w:t>1</w:t>
            </w:r>
            <w:r>
              <w:rPr>
                <w:rFonts w:ascii="Lato" w:eastAsia="Times New Roman" w:hAnsi="Lato" w:cs="Lato"/>
                <w:color w:val="000000"/>
                <w:lang w:eastAsia="fr-FR"/>
              </w:rPr>
              <w:t>1</w:t>
            </w:r>
            <w:r w:rsidRPr="00B35F28">
              <w:rPr>
                <w:rFonts w:ascii="Lato" w:eastAsia="Times New Roman" w:hAnsi="Lato" w:cs="Lato"/>
                <w:color w:val="000000"/>
                <w:lang w:eastAsia="fr-FR"/>
              </w:rPr>
              <w:t>/2019</w:t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tab/>
            </w:r>
            <w:r>
              <w:rPr>
                <w:rFonts w:ascii="Lato" w:eastAsia="Times New Roman" w:hAnsi="Lato" w:cs="Lato"/>
                <w:color w:val="000000"/>
                <w:lang w:eastAsia="fr-FR"/>
              </w:rPr>
              <w:t>communauté des communes du pays de Landivisiau</w:t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br/>
              <w:t>Intérim</w:t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tab/>
            </w:r>
            <w:r>
              <w:rPr>
                <w:rFonts w:ascii="Lato" w:eastAsia="Times New Roman" w:hAnsi="Lato" w:cs="Lato"/>
                <w:color w:val="000000"/>
                <w:lang w:eastAsia="fr-FR"/>
              </w:rPr>
              <w:t>Ripeur</w:t>
            </w:r>
          </w:p>
          <w:p w14:paraId="2F4293A2" w14:textId="77777777" w:rsidR="00A5789C" w:rsidRPr="00A5789C" w:rsidRDefault="00A5789C" w:rsidP="00A5789C">
            <w:pPr>
              <w:tabs>
                <w:tab w:val="left" w:pos="1028"/>
                <w:tab w:val="right" w:pos="6131"/>
              </w:tabs>
              <w:spacing w:before="120" w:after="0" w:line="240" w:lineRule="auto"/>
              <w:outlineLvl w:val="1"/>
              <w:rPr>
                <w:rFonts w:ascii="Lato" w:eastAsia="Times New Roman" w:hAnsi="Lato" w:cs="Lato"/>
                <w:color w:val="000000"/>
                <w:lang w:eastAsia="fr-FR"/>
              </w:rPr>
            </w:pPr>
          </w:p>
          <w:p w14:paraId="18E1B1A2" w14:textId="3F00A322" w:rsidR="00A5789C" w:rsidRDefault="00A5789C" w:rsidP="00A5789C">
            <w:pPr>
              <w:tabs>
                <w:tab w:val="left" w:pos="1028"/>
                <w:tab w:val="right" w:pos="6131"/>
              </w:tabs>
              <w:spacing w:before="120" w:after="0" w:line="240" w:lineRule="auto"/>
              <w:outlineLvl w:val="1"/>
              <w:rPr>
                <w:rFonts w:ascii="Lato" w:eastAsia="Times New Roman" w:hAnsi="Lato" w:cs="Lato"/>
                <w:color w:val="000000"/>
                <w:lang w:eastAsia="fr-FR"/>
              </w:rPr>
            </w:pPr>
            <w:r>
              <w:rPr>
                <w:rFonts w:ascii="Lato" w:eastAsia="Times New Roman" w:hAnsi="Lato" w:cs="Lato"/>
                <w:color w:val="000000"/>
                <w:lang w:eastAsia="fr-FR"/>
              </w:rPr>
              <w:t>04</w:t>
            </w:r>
            <w:r w:rsidRPr="00B35F28">
              <w:rPr>
                <w:rFonts w:ascii="Lato" w:eastAsia="Times New Roman" w:hAnsi="Lato" w:cs="Lato"/>
                <w:color w:val="000000"/>
                <w:lang w:eastAsia="fr-FR"/>
              </w:rPr>
              <w:t>/2019</w:t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tab/>
              <w:t>L</w:t>
            </w:r>
            <w:r>
              <w:rPr>
                <w:rFonts w:ascii="Lato" w:eastAsia="Times New Roman" w:hAnsi="Lato" w:cs="Lato"/>
                <w:color w:val="000000"/>
                <w:lang w:eastAsia="fr-FR"/>
              </w:rPr>
              <w:t>ampaulaise de salaison</w:t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tab/>
            </w:r>
            <w:r>
              <w:rPr>
                <w:rFonts w:ascii="Lato" w:eastAsia="Times New Roman" w:hAnsi="Lato" w:cs="Lato"/>
                <w:color w:val="000000"/>
                <w:lang w:eastAsia="fr-FR"/>
              </w:rPr>
              <w:t>Lampaul-Guimiliau</w:t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br/>
              <w:t>Intérim</w:t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tab/>
            </w:r>
            <w:r>
              <w:rPr>
                <w:rFonts w:ascii="Lato" w:eastAsia="Times New Roman" w:hAnsi="Lato" w:cs="Lato"/>
                <w:color w:val="000000"/>
                <w:lang w:eastAsia="fr-FR"/>
              </w:rPr>
              <w:t>Service moulage jambon</w:t>
            </w:r>
          </w:p>
          <w:p w14:paraId="167F17E3" w14:textId="24C40C59" w:rsidR="00A5789C" w:rsidRDefault="00A5789C" w:rsidP="00A5789C">
            <w:pPr>
              <w:tabs>
                <w:tab w:val="left" w:pos="1028"/>
                <w:tab w:val="right" w:pos="6131"/>
              </w:tabs>
              <w:spacing w:before="120" w:after="0" w:line="240" w:lineRule="auto"/>
              <w:outlineLvl w:val="1"/>
              <w:rPr>
                <w:rFonts w:ascii="Lato" w:eastAsia="Times New Roman" w:hAnsi="Lato" w:cs="Lato"/>
                <w:color w:val="000000"/>
                <w:lang w:eastAsia="fr-FR"/>
              </w:rPr>
            </w:pPr>
          </w:p>
          <w:p w14:paraId="645DF2B7" w14:textId="6BE59627" w:rsidR="00A5789C" w:rsidRPr="00A5789C" w:rsidRDefault="00A5789C" w:rsidP="00A5789C">
            <w:pPr>
              <w:tabs>
                <w:tab w:val="left" w:pos="1028"/>
                <w:tab w:val="right" w:pos="6131"/>
              </w:tabs>
              <w:spacing w:before="120" w:after="0" w:line="240" w:lineRule="auto"/>
              <w:outlineLvl w:val="1"/>
              <w:rPr>
                <w:rFonts w:ascii="Lato" w:eastAsia="Times New Roman" w:hAnsi="Lato" w:cs="Lato"/>
                <w:color w:val="000000"/>
                <w:lang w:eastAsia="fr-FR"/>
              </w:rPr>
            </w:pPr>
            <w:r>
              <w:rPr>
                <w:rFonts w:ascii="Lato" w:eastAsia="Times New Roman" w:hAnsi="Lato" w:cs="Lato"/>
                <w:color w:val="000000"/>
                <w:lang w:eastAsia="fr-FR"/>
              </w:rPr>
              <w:t>0</w:t>
            </w:r>
            <w:r>
              <w:rPr>
                <w:rFonts w:ascii="Lato" w:eastAsia="Times New Roman" w:hAnsi="Lato" w:cs="Lato"/>
                <w:color w:val="000000"/>
                <w:lang w:eastAsia="fr-FR"/>
              </w:rPr>
              <w:t>4</w:t>
            </w:r>
            <w:r w:rsidRPr="00B35F28">
              <w:rPr>
                <w:rFonts w:ascii="Lato" w:eastAsia="Times New Roman" w:hAnsi="Lato" w:cs="Lato"/>
                <w:color w:val="000000"/>
                <w:lang w:eastAsia="fr-FR"/>
              </w:rPr>
              <w:t>/2019</w:t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tab/>
            </w:r>
            <w:r>
              <w:rPr>
                <w:rFonts w:ascii="Lato" w:eastAsia="Times New Roman" w:hAnsi="Lato" w:cs="Lato"/>
                <w:color w:val="000000"/>
                <w:lang w:eastAsia="fr-FR"/>
              </w:rPr>
              <w:t>Déménagement poisson</w:t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tab/>
            </w:r>
            <w:r>
              <w:rPr>
                <w:rFonts w:ascii="Lato" w:eastAsia="Times New Roman" w:hAnsi="Lato" w:cs="Lato"/>
                <w:color w:val="000000"/>
                <w:lang w:eastAsia="fr-FR"/>
              </w:rPr>
              <w:t>Landivisiau</w:t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br/>
              <w:t>Intérim</w:t>
            </w:r>
            <w:r w:rsidRPr="00A5789C">
              <w:rPr>
                <w:rFonts w:ascii="Lato" w:eastAsia="Times New Roman" w:hAnsi="Lato" w:cs="Lato"/>
                <w:color w:val="000000"/>
                <w:lang w:eastAsia="fr-FR"/>
              </w:rPr>
              <w:tab/>
            </w:r>
            <w:r>
              <w:rPr>
                <w:rFonts w:ascii="Lato" w:eastAsia="Times New Roman" w:hAnsi="Lato" w:cs="Lato"/>
                <w:color w:val="000000"/>
                <w:lang w:eastAsia="fr-FR"/>
              </w:rPr>
              <w:t>Déménageur</w:t>
            </w:r>
          </w:p>
          <w:p w14:paraId="0163952B" w14:textId="61BE3DF1" w:rsidR="00B35F28" w:rsidRPr="00B35F28" w:rsidRDefault="00B35F28" w:rsidP="00B35F28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</w:p>
        </w:tc>
      </w:tr>
    </w:tbl>
    <w:p w14:paraId="7E5E5ECA" w14:textId="77777777" w:rsidR="00481823" w:rsidRDefault="00481823" w:rsidP="00CC040F"/>
    <w:sectPr w:rsidR="00481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28"/>
    <w:rsid w:val="00481823"/>
    <w:rsid w:val="00A5789C"/>
    <w:rsid w:val="00B35F28"/>
    <w:rsid w:val="00C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C7B0"/>
  <w15:chartTrackingRefBased/>
  <w15:docId w15:val="{F0854B9D-669B-4549-901A-745DB86D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35F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35F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35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5F2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35F2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5F2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35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B35F28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5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1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tindamien284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martin</dc:creator>
  <cp:keywords/>
  <dc:description/>
  <cp:lastModifiedBy>Damien martin</cp:lastModifiedBy>
  <cp:revision>1</cp:revision>
  <dcterms:created xsi:type="dcterms:W3CDTF">2021-02-11T15:00:00Z</dcterms:created>
  <dcterms:modified xsi:type="dcterms:W3CDTF">2021-02-11T15:25:00Z</dcterms:modified>
</cp:coreProperties>
</file>